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AA326" w14:textId="47FBC0E8" w:rsidR="00D077E9" w:rsidRDefault="00946AF7" w:rsidP="00D70D02">
      <w:r>
        <w:rPr>
          <w:noProof/>
          <w:lang w:val="en-US" w:eastAsia="zh-CN"/>
        </w:rPr>
        <mc:AlternateContent>
          <mc:Choice Requires="wps">
            <w:drawing>
              <wp:anchor distT="0" distB="0" distL="114300" distR="114300" simplePos="0" relativeHeight="251659264" behindDoc="1" locked="0" layoutInCell="1" allowOverlap="1" wp14:anchorId="04CB914F" wp14:editId="20246564">
                <wp:simplePos x="0" y="0"/>
                <wp:positionH relativeFrom="column">
                  <wp:posOffset>-744672</wp:posOffset>
                </wp:positionH>
                <wp:positionV relativeFrom="page">
                  <wp:align>top</wp:align>
                </wp:positionV>
                <wp:extent cx="7760970" cy="1068966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1068966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6BFBBB" id="Rectangle 2" o:spid="_x0000_s1026" alt="rectangle coloré" style="position:absolute;margin-left:-58.65pt;margin-top:0;width:611.1pt;height:841.7pt;z-index:-251657216;visibility:visible;mso-wrap-style:square;mso-height-percent:0;mso-wrap-distance-left:9pt;mso-wrap-distance-top:0;mso-wrap-distance-right:9pt;mso-wrap-distance-bottom:0;mso-position-horizontal:absolute;mso-position-horizontal-relative:text;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" fillcolor="#34aba2 [3206]" stroked="f" strokeweight="2pt">
                <w10:wrap anchory="page"/>
              </v:rect>
            </w:pict>
          </mc:Fallback>
        </mc:AlternateContent>
      </w:r>
      <w:r w:rsidR="00AB02A7">
        <w:rPr>
          <w:noProof/>
          <w:lang w:val="en-US" w:eastAsia="zh-CN"/>
        </w:rPr>
        <mc:AlternateContent>
          <mc:Choice Requires="wps">
            <w:drawing>
              <wp:anchor distT="0" distB="0" distL="114300" distR="114300" simplePos="0" relativeHeight="251660288" behindDoc="1" locked="0" layoutInCell="1" allowOverlap="1" wp14:anchorId="12B2253F" wp14:editId="2BD0470B">
                <wp:simplePos x="0" y="0"/>
                <wp:positionH relativeFrom="column">
                  <wp:posOffset>-199790</wp:posOffset>
                </wp:positionH>
                <wp:positionV relativeFrom="page">
                  <wp:posOffset>939452</wp:posOffset>
                </wp:positionV>
                <wp:extent cx="3938905" cy="8855901"/>
                <wp:effectExtent l="0" t="0" r="4445" b="254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85590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A2C0E" id="Rectangle 3" o:spid="_x0000_s1026" alt="rectangle blanc pour le texte sur la couverture" style="position:absolute;margin-left:-15.75pt;margin-top:73.95pt;width:310.15pt;height:697.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&#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35FA110" w14:textId="77777777" w:rsidTr="00AB02A7">
        <w:trPr>
          <w:trHeight w:val="1894"/>
        </w:trPr>
        <w:tc>
          <w:tcPr>
            <w:tcW w:w="5580" w:type="dxa"/>
            <w:tcBorders>
              <w:top w:val="nil"/>
              <w:left w:val="nil"/>
              <w:bottom w:val="nil"/>
              <w:right w:val="nil"/>
            </w:tcBorders>
          </w:tcPr>
          <w:p w14:paraId="0471D8D4" w14:textId="77777777" w:rsidR="00D077E9" w:rsidRDefault="00D077E9" w:rsidP="00AB02A7">
            <w:r>
              <w:rPr>
                <w:noProof/>
                <w:lang w:val="en-US" w:eastAsia="zh-CN"/>
              </w:rPr>
              <mc:AlternateContent>
                <mc:Choice Requires="wps">
                  <w:drawing>
                    <wp:inline distT="0" distB="0" distL="0" distR="0" wp14:anchorId="48F0C996" wp14:editId="6B8F1ECC">
                      <wp:extent cx="3528695" cy="22860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2286000"/>
                              </a:xfrm>
                              <a:prstGeom prst="rect">
                                <a:avLst/>
                              </a:prstGeom>
                              <a:noFill/>
                              <a:ln w="6350">
                                <a:noFill/>
                              </a:ln>
                            </wps:spPr>
                            <wps:txbx>
                              <w:txbxContent>
                                <w:p w14:paraId="4A1A5864" w14:textId="0929D470" w:rsidR="00D077E9" w:rsidRPr="00D86945" w:rsidRDefault="00946AF7" w:rsidP="00D077E9">
                                  <w:pPr>
                                    <w:pStyle w:val="Titre"/>
                                  </w:pPr>
                                  <w:r>
                                    <w:t>Rapport : Virtualisation</w:t>
                                  </w:r>
                                </w:p>
                                <w:p w14:paraId="6FBDC5D9" w14:textId="545B132E" w:rsidR="00D077E9" w:rsidRPr="00D86945" w:rsidRDefault="00946AF7" w:rsidP="00D077E9">
                                  <w:pPr>
                                    <w:pStyle w:val="Titre"/>
                                    <w:spacing w:after="0"/>
                                  </w:pPr>
                                  <w:r>
                                    <w:rPr>
                                      <w:lang w:bidi="fr-FR"/>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8F0C996" id="_x0000_t202" coordsize="21600,21600" o:spt="202" path="m,l,21600r21600,l21600,xe">
                      <v:stroke joinstyle="miter"/>
                      <v:path gradientshapeok="t" o:connecttype="rect"/>
                    </v:shapetype>
                    <v:shape id="Zone de texte 8" o:spid="_x0000_s1026" type="#_x0000_t202" style="width:277.8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" filled="f" stroked="f" strokeweight=".5pt">
                      <v:textbox>
                        <w:txbxContent>
                          <w:p w14:paraId="4A1A5864" w14:textId="0929D470" w:rsidR="00D077E9" w:rsidRPr="00D86945" w:rsidRDefault="00946AF7" w:rsidP="00D077E9">
                            <w:pPr>
                              <w:pStyle w:val="Titre"/>
                            </w:pPr>
                            <w:r>
                              <w:t>Rapport : Virtualisation</w:t>
                            </w:r>
                          </w:p>
                          <w:p w14:paraId="6FBDC5D9" w14:textId="545B132E" w:rsidR="00D077E9" w:rsidRPr="00D86945" w:rsidRDefault="00946AF7" w:rsidP="00D077E9">
                            <w:pPr>
                              <w:pStyle w:val="Titre"/>
                              <w:spacing w:after="0"/>
                            </w:pPr>
                            <w:r>
                              <w:rPr>
                                <w:lang w:bidi="fr-FR"/>
                              </w:rPr>
                              <w:t>2023</w:t>
                            </w:r>
                          </w:p>
                        </w:txbxContent>
                      </v:textbox>
                      <w10:anchorlock/>
                    </v:shape>
                  </w:pict>
                </mc:Fallback>
              </mc:AlternateContent>
            </w:r>
          </w:p>
          <w:p w14:paraId="1E97DF56" w14:textId="77777777" w:rsidR="00D077E9" w:rsidRDefault="00D077E9" w:rsidP="00AB02A7">
            <w:r>
              <w:rPr>
                <w:noProof/>
                <w:lang w:val="en-US" w:eastAsia="zh-CN"/>
              </w:rPr>
              <mc:AlternateContent>
                <mc:Choice Requires="wps">
                  <w:drawing>
                    <wp:inline distT="0" distB="0" distL="0" distR="0" wp14:anchorId="37C28D91" wp14:editId="3DBDC306">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4A878C"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14:paraId="4F9D9FA0" w14:textId="77777777" w:rsidTr="00270C80">
        <w:trPr>
          <w:trHeight w:val="7305"/>
        </w:trPr>
        <w:tc>
          <w:tcPr>
            <w:tcW w:w="5580" w:type="dxa"/>
            <w:tcBorders>
              <w:top w:val="nil"/>
              <w:left w:val="nil"/>
              <w:bottom w:val="nil"/>
              <w:right w:val="nil"/>
            </w:tcBorders>
          </w:tcPr>
          <w:p w14:paraId="46B2ACD7" w14:textId="77777777" w:rsidR="00D077E9" w:rsidRDefault="00D077E9" w:rsidP="00AB02A7">
            <w:pPr>
              <w:rPr>
                <w:noProof/>
              </w:rPr>
            </w:pPr>
          </w:p>
        </w:tc>
      </w:tr>
      <w:tr w:rsidR="00D077E9" w14:paraId="5BB22C55" w14:textId="77777777" w:rsidTr="00AB02A7">
        <w:trPr>
          <w:trHeight w:val="2438"/>
        </w:trPr>
        <w:tc>
          <w:tcPr>
            <w:tcW w:w="5580" w:type="dxa"/>
            <w:tcBorders>
              <w:top w:val="nil"/>
              <w:left w:val="nil"/>
              <w:bottom w:val="nil"/>
              <w:right w:val="nil"/>
            </w:tcBorders>
          </w:tcPr>
          <w:sdt>
            <w:sdtPr>
              <w:id w:val="1080870105"/>
              <w:placeholder>
                <w:docPart w:val="944AC4D556F04ABDA1C01A6B73B4B903"/>
              </w:placeholder>
              <w15:appearance w15:val="hidden"/>
            </w:sdtPr>
            <w:sdtEndPr/>
            <w:sdtContent>
              <w:p w14:paraId="6D01B010" w14:textId="77777777" w:rsidR="00D077E9" w:rsidRDefault="00532541" w:rsidP="00AB02A7">
                <w:r>
                  <w:rPr>
                    <w:rStyle w:val="Sous-titreCar"/>
                    <w:b w:val="0"/>
                    <w:lang w:bidi="fr-FR"/>
                  </w:rPr>
                  <w:fldChar w:fldCharType="begin"/>
                </w:r>
                <w:r>
                  <w:rPr>
                    <w:rStyle w:val="Sous-titreCar"/>
                    <w:b w:val="0"/>
                    <w:lang w:bidi="fr-FR"/>
                  </w:rPr>
                  <w:instrText xml:space="preserve"> DATE  \@ "d MMMM"  \* MERGEFORMAT </w:instrText>
                </w:r>
                <w:r>
                  <w:rPr>
                    <w:rStyle w:val="Sous-titreCar"/>
                    <w:b w:val="0"/>
                    <w:lang w:bidi="fr-FR"/>
                  </w:rPr>
                  <w:fldChar w:fldCharType="separate"/>
                </w:r>
                <w:r w:rsidR="00946AF7">
                  <w:rPr>
                    <w:rStyle w:val="Sous-titreCar"/>
                    <w:b w:val="0"/>
                    <w:noProof/>
                    <w:lang w:bidi="fr-FR"/>
                  </w:rPr>
                  <w:t>26 mars</w:t>
                </w:r>
                <w:r>
                  <w:rPr>
                    <w:rStyle w:val="Sous-titreCar"/>
                    <w:b w:val="0"/>
                    <w:lang w:bidi="fr-FR"/>
                  </w:rPr>
                  <w:fldChar w:fldCharType="end"/>
                </w:r>
              </w:p>
            </w:sdtContent>
          </w:sdt>
          <w:p w14:paraId="74CC4813"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33EFA4BB" wp14:editId="0B8F74D3">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5FA1AB"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strokecolor="#082a75 [3215]" strokeweight="3pt">
                      <w10:anchorlock/>
                    </v:line>
                  </w:pict>
                </mc:Fallback>
              </mc:AlternateContent>
            </w:r>
          </w:p>
          <w:p w14:paraId="5BF60141" w14:textId="77777777" w:rsidR="00D077E9" w:rsidRDefault="00D077E9" w:rsidP="00AB02A7">
            <w:pPr>
              <w:rPr>
                <w:noProof/>
                <w:sz w:val="10"/>
                <w:szCs w:val="10"/>
              </w:rPr>
            </w:pPr>
          </w:p>
          <w:p w14:paraId="079AFA4D" w14:textId="77777777" w:rsidR="00D077E9" w:rsidRDefault="00D077E9" w:rsidP="00AB02A7">
            <w:pPr>
              <w:rPr>
                <w:noProof/>
                <w:sz w:val="10"/>
                <w:szCs w:val="10"/>
              </w:rPr>
            </w:pPr>
          </w:p>
          <w:p w14:paraId="74F8636C" w14:textId="2457706C" w:rsidR="00D077E9" w:rsidRDefault="00946AF7" w:rsidP="00AB02A7">
            <w:r>
              <w:rPr>
                <w:lang w:bidi="fr-FR"/>
              </w:rPr>
              <w:t>Rédigé</w:t>
            </w:r>
            <w:r w:rsidR="00D077E9" w:rsidRPr="00B231E5">
              <w:rPr>
                <w:lang w:bidi="fr-FR"/>
              </w:rPr>
              <w:t xml:space="preserve"> par : </w:t>
            </w:r>
            <w:sdt>
              <w:sdtPr>
                <w:alias w:val="Votre nom"/>
                <w:tag w:val="Votre nom"/>
                <w:id w:val="-180584491"/>
                <w:placeholder>
                  <w:docPart w:val="D9672268826848F5880DE6B0BFF03C2A"/>
                </w:placeholder>
                <w:dataBinding w:prefixMappings="xmlns:ns0='http://schemas.microsoft.com/office/2006/coverPageProps' " w:xpath="/ns0:CoverPageProperties[1]/ns0:CompanyFax[1]" w:storeItemID="{55AF091B-3C7A-41E3-B477-F2FDAA23CFDA}"/>
                <w15:appearance w15:val="hidden"/>
                <w:text w:multiLine="1"/>
              </w:sdtPr>
              <w:sdtEndPr/>
              <w:sdtContent>
                <w:r>
                  <w:t>Rémy CHANTHAVONG</w:t>
                </w:r>
                <w:r>
                  <w:br/>
                  <w:t>Dara DULON</w:t>
                </w:r>
                <w:r>
                  <w:br/>
                  <w:t>Alexandre FRANCINEAU</w:t>
                </w:r>
              </w:sdtContent>
            </w:sdt>
          </w:p>
          <w:p w14:paraId="780B11AE" w14:textId="77777777" w:rsidR="00D077E9" w:rsidRPr="00D86945" w:rsidRDefault="00D077E9" w:rsidP="00AB02A7">
            <w:pPr>
              <w:rPr>
                <w:noProof/>
                <w:sz w:val="10"/>
                <w:szCs w:val="10"/>
              </w:rPr>
            </w:pPr>
          </w:p>
        </w:tc>
      </w:tr>
    </w:tbl>
    <w:p w14:paraId="5D5B96EA" w14:textId="22CDB093" w:rsidR="00D077E9" w:rsidRDefault="00946AF7">
      <w:pPr>
        <w:spacing w:after="200"/>
      </w:pPr>
      <w:r w:rsidRPr="00875BFA">
        <w:rPr>
          <w:rFonts w:ascii="Bell MT" w:hAnsi="Bell MT"/>
          <w:b w:val="0"/>
          <w:bCs/>
          <w:noProof/>
          <w:sz w:val="72"/>
          <w:szCs w:val="72"/>
        </w:rPr>
        <w:drawing>
          <wp:anchor distT="0" distB="0" distL="114300" distR="114300" simplePos="0" relativeHeight="251662336" behindDoc="0" locked="0" layoutInCell="1" allowOverlap="1" wp14:anchorId="764D2036" wp14:editId="0576C0A2">
            <wp:simplePos x="0" y="0"/>
            <wp:positionH relativeFrom="margin">
              <wp:align>right</wp:align>
            </wp:positionH>
            <wp:positionV relativeFrom="paragraph">
              <wp:posOffset>7910187</wp:posOffset>
            </wp:positionV>
            <wp:extent cx="1476375" cy="699770"/>
            <wp:effectExtent l="0" t="0" r="9525" b="508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699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7E9">
        <w:rPr>
          <w:lang w:bidi="fr-FR"/>
        </w:rPr>
        <w:br w:type="page"/>
      </w:r>
    </w:p>
    <w:p w14:paraId="08AE759D" w14:textId="771DE197" w:rsidR="00946AF7" w:rsidRDefault="00946AF7" w:rsidP="00D077E9">
      <w:pPr>
        <w:pStyle w:val="Titre1"/>
        <w:rPr>
          <w:lang w:bidi="fr-FR"/>
        </w:rPr>
      </w:pPr>
      <w:r>
        <w:rPr>
          <w:lang w:bidi="fr-FR"/>
        </w:rPr>
        <w:lastRenderedPageBreak/>
        <w:t>Table des matières :</w:t>
      </w:r>
    </w:p>
    <w:p w14:paraId="506454D7" w14:textId="3417A707" w:rsidR="00946AF7" w:rsidRDefault="00946AF7" w:rsidP="00D077E9">
      <w:pPr>
        <w:pStyle w:val="Titre1"/>
        <w:rPr>
          <w:lang w:bidi="fr-FR"/>
        </w:rPr>
      </w:pPr>
    </w:p>
    <w:p w14:paraId="0A6F991A" w14:textId="40E5253D" w:rsidR="00946AF7" w:rsidRDefault="00946AF7" w:rsidP="00946AF7">
      <w:pPr>
        <w:pStyle w:val="Titre1"/>
        <w:numPr>
          <w:ilvl w:val="0"/>
          <w:numId w:val="1"/>
        </w:numPr>
        <w:rPr>
          <w:lang w:bidi="fr-FR"/>
        </w:rPr>
      </w:pPr>
      <w:r>
        <w:rPr>
          <w:lang w:bidi="fr-FR"/>
        </w:rPr>
        <w:t>Introduction</w:t>
      </w:r>
    </w:p>
    <w:p w14:paraId="31D26FD3" w14:textId="10CB0EF3" w:rsidR="00946AF7" w:rsidRDefault="00946AF7" w:rsidP="00946AF7">
      <w:pPr>
        <w:pStyle w:val="Titre1"/>
        <w:numPr>
          <w:ilvl w:val="0"/>
          <w:numId w:val="1"/>
        </w:numPr>
        <w:rPr>
          <w:lang w:bidi="fr-FR"/>
        </w:rPr>
      </w:pPr>
      <w:r>
        <w:rPr>
          <w:lang w:bidi="fr-FR"/>
        </w:rPr>
        <w:t>Prérequis</w:t>
      </w:r>
    </w:p>
    <w:p w14:paraId="59092CC9" w14:textId="1E859D8B" w:rsidR="00946AF7" w:rsidRDefault="00946AF7" w:rsidP="00946AF7">
      <w:pPr>
        <w:pStyle w:val="Titre1"/>
        <w:numPr>
          <w:ilvl w:val="0"/>
          <w:numId w:val="1"/>
        </w:numPr>
        <w:rPr>
          <w:lang w:bidi="fr-FR"/>
        </w:rPr>
      </w:pPr>
      <w:r>
        <w:rPr>
          <w:lang w:bidi="fr-FR"/>
        </w:rPr>
        <w:t>Fonctionnalités</w:t>
      </w:r>
    </w:p>
    <w:p w14:paraId="06F9AECC" w14:textId="53ED66B0" w:rsidR="00946AF7" w:rsidRDefault="00946AF7" w:rsidP="00946AF7">
      <w:pPr>
        <w:pStyle w:val="Titre1"/>
        <w:numPr>
          <w:ilvl w:val="0"/>
          <w:numId w:val="1"/>
        </w:numPr>
        <w:rPr>
          <w:lang w:bidi="fr-FR"/>
        </w:rPr>
      </w:pPr>
      <w:r>
        <w:rPr>
          <w:lang w:bidi="fr-FR"/>
        </w:rPr>
        <w:t>Conclusion</w:t>
      </w:r>
    </w:p>
    <w:p w14:paraId="55893DCF" w14:textId="797D44D5" w:rsidR="00946AF7" w:rsidRDefault="00946AF7" w:rsidP="00946AF7">
      <w:pPr>
        <w:pStyle w:val="Titre1"/>
        <w:numPr>
          <w:ilvl w:val="0"/>
          <w:numId w:val="1"/>
        </w:numPr>
        <w:rPr>
          <w:lang w:bidi="fr-FR"/>
        </w:rPr>
      </w:pPr>
      <w:proofErr w:type="spellStart"/>
      <w:r>
        <w:rPr>
          <w:lang w:bidi="fr-FR"/>
        </w:rPr>
        <w:t>Qwiklabs</w:t>
      </w:r>
      <w:proofErr w:type="spellEnd"/>
    </w:p>
    <w:p w14:paraId="3E3539CD" w14:textId="77777777" w:rsidR="00946AF7" w:rsidRDefault="00946AF7" w:rsidP="00D077E9">
      <w:pPr>
        <w:pStyle w:val="Titre1"/>
        <w:rPr>
          <w:lang w:bidi="fr-FR"/>
        </w:rPr>
      </w:pPr>
    </w:p>
    <w:p w14:paraId="18D13842" w14:textId="77777777" w:rsidR="00946AF7" w:rsidRDefault="00946AF7" w:rsidP="00D077E9">
      <w:pPr>
        <w:pStyle w:val="Titre1"/>
        <w:rPr>
          <w:lang w:bidi="fr-FR"/>
        </w:rPr>
      </w:pPr>
    </w:p>
    <w:p w14:paraId="21225EE9" w14:textId="59CEDB26" w:rsidR="00AB02A7" w:rsidRDefault="00AB02A7" w:rsidP="008F300D">
      <w:pPr>
        <w:pStyle w:val="Titre1"/>
        <w:rPr>
          <w:lang w:bidi="fr-FR"/>
        </w:rPr>
      </w:pPr>
    </w:p>
    <w:p w14:paraId="5B938844" w14:textId="77777777" w:rsidR="008F300D" w:rsidRDefault="008F300D" w:rsidP="008F300D">
      <w:pPr>
        <w:pStyle w:val="Titre1"/>
      </w:pPr>
    </w:p>
    <w:p w14:paraId="3E9FC76B" w14:textId="55C69086" w:rsidR="0087605E" w:rsidRDefault="0087605E" w:rsidP="00AB02A7">
      <w:pPr>
        <w:spacing w:after="200"/>
      </w:pPr>
    </w:p>
    <w:p w14:paraId="3DA339E0" w14:textId="39F00E02" w:rsidR="00946AF7" w:rsidRDefault="00946AF7" w:rsidP="00AB02A7">
      <w:pPr>
        <w:spacing w:after="200"/>
      </w:pPr>
    </w:p>
    <w:p w14:paraId="49562F14" w14:textId="0A58EFA1" w:rsidR="00946AF7" w:rsidRDefault="00946AF7" w:rsidP="00AB02A7">
      <w:pPr>
        <w:spacing w:after="200"/>
      </w:pPr>
    </w:p>
    <w:p w14:paraId="2A537816" w14:textId="7400BFD9" w:rsidR="00946AF7" w:rsidRDefault="00946AF7" w:rsidP="00946AF7">
      <w:pPr>
        <w:pStyle w:val="Titre1"/>
        <w:numPr>
          <w:ilvl w:val="0"/>
          <w:numId w:val="2"/>
        </w:numPr>
      </w:pPr>
      <w:r>
        <w:rPr>
          <w:lang w:bidi="fr-FR"/>
        </w:rPr>
        <w:lastRenderedPageBreak/>
        <w:t>Introduction</w:t>
      </w:r>
    </w:p>
    <w:p w14:paraId="5BCCD334" w14:textId="5BCF56F8" w:rsidR="00946AF7" w:rsidRDefault="00946AF7" w:rsidP="00946AF7">
      <w:pPr>
        <w:pStyle w:val="Titre1"/>
        <w:rPr>
          <w:lang w:bidi="fr-FR"/>
        </w:rPr>
      </w:pPr>
    </w:p>
    <w:p w14:paraId="3C484335" w14:textId="6467F27D" w:rsidR="00946AF7" w:rsidRDefault="00946AF7" w:rsidP="00946AF7">
      <w:pPr>
        <w:pStyle w:val="Contenu"/>
      </w:pPr>
      <w:r>
        <w:t>L’objectif du projet à été de créer une page web PHP capable d’afficher des données fournit par une base de données MySQL, ainsi que de déployer l’ensemble du projet sous Kubernetes.</w:t>
      </w:r>
    </w:p>
    <w:p w14:paraId="10EDB368" w14:textId="1254DE2F" w:rsidR="00946AF7" w:rsidRDefault="00946AF7" w:rsidP="00AB02A7">
      <w:pPr>
        <w:spacing w:after="200"/>
      </w:pPr>
    </w:p>
    <w:p w14:paraId="5CDC7555" w14:textId="108E29EE" w:rsidR="00946AF7" w:rsidRDefault="00946AF7" w:rsidP="00AB02A7">
      <w:pPr>
        <w:spacing w:after="200"/>
      </w:pPr>
    </w:p>
    <w:p w14:paraId="340687C6" w14:textId="73FD6692" w:rsidR="00946AF7" w:rsidRDefault="00946AF7" w:rsidP="00946AF7">
      <w:pPr>
        <w:pStyle w:val="Titre1"/>
        <w:numPr>
          <w:ilvl w:val="0"/>
          <w:numId w:val="2"/>
        </w:numPr>
      </w:pPr>
      <w:r>
        <w:rPr>
          <w:lang w:bidi="fr-FR"/>
        </w:rPr>
        <w:t>Prérequis</w:t>
      </w:r>
    </w:p>
    <w:p w14:paraId="38EB4017" w14:textId="5B54EEA4" w:rsidR="00946AF7" w:rsidRDefault="00946AF7" w:rsidP="00AB02A7">
      <w:pPr>
        <w:spacing w:after="200"/>
      </w:pPr>
    </w:p>
    <w:p w14:paraId="6453F04E" w14:textId="560AE822" w:rsidR="00946AF7" w:rsidRDefault="00946AF7" w:rsidP="00946AF7">
      <w:pPr>
        <w:pStyle w:val="Contenu"/>
      </w:pPr>
      <w:r>
        <w:t xml:space="preserve">Pour réaliser ce projet nous avons eu besoin d’avoir Docker d’installé, ainsi que Kubernetes/minikube d’installé </w:t>
      </w:r>
      <w:r w:rsidR="00DE178D">
        <w:t>sur Windows</w:t>
      </w:r>
      <w:r>
        <w:t>.</w:t>
      </w:r>
    </w:p>
    <w:p w14:paraId="16093FCA" w14:textId="7BE0DA6E" w:rsidR="00946AF7" w:rsidRDefault="00946AF7" w:rsidP="00946AF7">
      <w:pPr>
        <w:pStyle w:val="Contenu"/>
      </w:pPr>
    </w:p>
    <w:p w14:paraId="350252FE" w14:textId="0F8AD25A" w:rsidR="00946AF7" w:rsidRDefault="009D5A1E" w:rsidP="009D5A1E">
      <w:pPr>
        <w:pStyle w:val="Titre1"/>
        <w:numPr>
          <w:ilvl w:val="0"/>
          <w:numId w:val="2"/>
        </w:numPr>
      </w:pPr>
      <w:r>
        <w:rPr>
          <w:lang w:bidi="fr-FR"/>
        </w:rPr>
        <w:t>Fonctionnalités</w:t>
      </w:r>
    </w:p>
    <w:p w14:paraId="652A8329" w14:textId="2AF69EF4" w:rsidR="009D5A1E" w:rsidRDefault="009D5A1E" w:rsidP="00946AF7">
      <w:pPr>
        <w:pStyle w:val="Contenu"/>
      </w:pPr>
    </w:p>
    <w:p w14:paraId="523CAF10" w14:textId="21DD140B" w:rsidR="009D5A1E" w:rsidRDefault="009D5A1E" w:rsidP="00946AF7">
      <w:pPr>
        <w:pStyle w:val="Contenu"/>
      </w:pPr>
      <w:r>
        <w:t>Nous avons choisi d’utiliser le langage PHP afin de réaliser notre premier service qui consistera à afficher les données d’une table dans notre base de données MySQL.</w:t>
      </w:r>
    </w:p>
    <w:p w14:paraId="3956AF61" w14:textId="4D92FDB8" w:rsidR="009D5A1E" w:rsidRDefault="009D5A1E" w:rsidP="00946AF7">
      <w:pPr>
        <w:pStyle w:val="Contenu"/>
      </w:pPr>
    </w:p>
    <w:p w14:paraId="1B1C61C0" w14:textId="36742091" w:rsidR="009D5A1E" w:rsidRDefault="009D5A1E" w:rsidP="00946AF7">
      <w:pPr>
        <w:pStyle w:val="Contenu"/>
      </w:pPr>
      <w:r>
        <w:t xml:space="preserve">Tout d’abord nous avons créé 2 Dockerfile, Dockerfile.db (qui contiendra les informations concernant notre base de données MySQL) et Dockerfile.php_web (qui contiendra les paramètres de notre conteneur </w:t>
      </w:r>
      <w:r w:rsidR="00E54C9D">
        <w:t>PHP).</w:t>
      </w:r>
    </w:p>
    <w:p w14:paraId="2211A394" w14:textId="19BD1971" w:rsidR="00E54C9D" w:rsidRDefault="00E54C9D" w:rsidP="00946AF7">
      <w:pPr>
        <w:pStyle w:val="Contenu"/>
      </w:pPr>
    </w:p>
    <w:p w14:paraId="0685D221" w14:textId="68FA2FFD" w:rsidR="00E54C9D" w:rsidRDefault="00E54C9D" w:rsidP="00946AF7">
      <w:pPr>
        <w:pStyle w:val="Contenu"/>
      </w:pPr>
      <w:r>
        <w:t>Ces deux Dockerfile sont utilisés par un fichier docker-compose.yml afin de paramétrer simplement plusieurs conteneurs.</w:t>
      </w:r>
    </w:p>
    <w:p w14:paraId="610FF71E" w14:textId="2C49C4F2" w:rsidR="00E54C9D" w:rsidRDefault="00E54C9D" w:rsidP="00946AF7">
      <w:pPr>
        <w:pStyle w:val="Contenu"/>
      </w:pPr>
    </w:p>
    <w:p w14:paraId="251550DB" w14:textId="7D0088C8" w:rsidR="00E54C9D" w:rsidRDefault="00E54C9D" w:rsidP="00946AF7">
      <w:pPr>
        <w:pStyle w:val="Contenu"/>
      </w:pPr>
      <w:r>
        <w:t>On vient par la suite créer notre index.php, qui servira de visuel pour notre base de données :</w:t>
      </w:r>
    </w:p>
    <w:p w14:paraId="188C638F" w14:textId="5CD42503" w:rsidR="00E54C9D" w:rsidRDefault="00E54C9D" w:rsidP="00946AF7">
      <w:pPr>
        <w:pStyle w:val="Contenu"/>
      </w:pPr>
    </w:p>
    <w:p w14:paraId="519CC98B" w14:textId="1BDC29C5" w:rsidR="00E54C9D" w:rsidRDefault="00E54C9D" w:rsidP="00946AF7">
      <w:pPr>
        <w:pStyle w:val="Contenu"/>
      </w:pPr>
      <w:r w:rsidRPr="00E54C9D">
        <w:lastRenderedPageBreak/>
        <w:drawing>
          <wp:inline distT="0" distB="0" distL="0" distR="0" wp14:anchorId="683B2FB9" wp14:editId="6CD4CDC2">
            <wp:extent cx="6371590" cy="64941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1590" cy="6494145"/>
                    </a:xfrm>
                    <a:prstGeom prst="rect">
                      <a:avLst/>
                    </a:prstGeom>
                  </pic:spPr>
                </pic:pic>
              </a:graphicData>
            </a:graphic>
          </wp:inline>
        </w:drawing>
      </w:r>
    </w:p>
    <w:p w14:paraId="4CE29A64" w14:textId="77777777" w:rsidR="00E54C9D" w:rsidRDefault="00E54C9D" w:rsidP="00946AF7">
      <w:pPr>
        <w:pStyle w:val="Contenu"/>
      </w:pPr>
    </w:p>
    <w:p w14:paraId="42AAB571" w14:textId="5FBB3BEE" w:rsidR="00E54C9D" w:rsidRDefault="00E54C9D" w:rsidP="00946AF7">
      <w:pPr>
        <w:pStyle w:val="Contenu"/>
      </w:pPr>
      <w:r>
        <w:t xml:space="preserve">On exécute ensuite la commande : « docker-compose up –build » afin de </w:t>
      </w:r>
      <w:r w:rsidR="00294954">
        <w:t>créer les images</w:t>
      </w:r>
      <w:r w:rsidR="00294954">
        <w:t xml:space="preserve"> et </w:t>
      </w:r>
      <w:r w:rsidR="00294954">
        <w:t>créer les conteneurs correspondants</w:t>
      </w:r>
      <w:r>
        <w:t>.</w:t>
      </w:r>
    </w:p>
    <w:p w14:paraId="17162398" w14:textId="476032D1" w:rsidR="00E54C9D" w:rsidRDefault="00E54C9D" w:rsidP="00946AF7">
      <w:pPr>
        <w:pStyle w:val="Contenu"/>
      </w:pPr>
    </w:p>
    <w:p w14:paraId="508A6965" w14:textId="0D64B170" w:rsidR="00E54C9D" w:rsidRDefault="00294954" w:rsidP="00946AF7">
      <w:pPr>
        <w:pStyle w:val="Contenu"/>
      </w:pPr>
      <w:r>
        <w:t>Par la suite on peut envoyer les images sur DockerHub pour les utiliser sous Kubernetes.</w:t>
      </w:r>
    </w:p>
    <w:p w14:paraId="6AF7DC0B" w14:textId="41C18157" w:rsidR="00294954" w:rsidRDefault="00294954" w:rsidP="00946AF7">
      <w:pPr>
        <w:pStyle w:val="Contenu"/>
      </w:pPr>
    </w:p>
    <w:p w14:paraId="378BBD73" w14:textId="7EA8D51B" w:rsidR="00294954" w:rsidRDefault="00294954" w:rsidP="00946AF7">
      <w:pPr>
        <w:pStyle w:val="Contenu"/>
      </w:pPr>
      <w:r>
        <w:t>Par la suite on a pu démarrer le cluster Kubernetes, et ainsi déployer les images Docker dans le cluster en utilisant des fichiers .yml. Dans ces fichiers on spécifie notamment l’image Docker sur DockerHub que l’on doit utiliser, ainsi que les services à créer. Et ensuite on vient utiliser la commande « kubectl apply -f *.yml ».</w:t>
      </w:r>
    </w:p>
    <w:p w14:paraId="2E04679E" w14:textId="787DA28D" w:rsidR="00294954" w:rsidRDefault="00294954" w:rsidP="00946AF7">
      <w:pPr>
        <w:pStyle w:val="Contenu"/>
      </w:pPr>
      <w:r>
        <w:lastRenderedPageBreak/>
        <w:t>On a ensuite testé l’accès à la page PHP depuis minikube :</w:t>
      </w:r>
    </w:p>
    <w:p w14:paraId="06D1FE5A" w14:textId="62A45205" w:rsidR="00294954" w:rsidRDefault="008F300D" w:rsidP="00946AF7">
      <w:pPr>
        <w:pStyle w:val="Contenu"/>
      </w:pPr>
      <w:r w:rsidRPr="008F300D">
        <w:drawing>
          <wp:inline distT="0" distB="0" distL="0" distR="0" wp14:anchorId="7676C4E7" wp14:editId="4DE19880">
            <wp:extent cx="6371590" cy="65278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1590" cy="652780"/>
                    </a:xfrm>
                    <a:prstGeom prst="rect">
                      <a:avLst/>
                    </a:prstGeom>
                  </pic:spPr>
                </pic:pic>
              </a:graphicData>
            </a:graphic>
          </wp:inline>
        </w:drawing>
      </w:r>
    </w:p>
    <w:p w14:paraId="54EB7CC1" w14:textId="3ECA7F69" w:rsidR="008F300D" w:rsidRDefault="008F300D" w:rsidP="00946AF7">
      <w:pPr>
        <w:pStyle w:val="Contenu"/>
      </w:pPr>
    </w:p>
    <w:p w14:paraId="5F131777" w14:textId="72FF39C7" w:rsidR="008F300D" w:rsidRDefault="008F300D" w:rsidP="00946AF7">
      <w:pPr>
        <w:pStyle w:val="Contenu"/>
      </w:pPr>
      <w:r>
        <w:t xml:space="preserve">On s’aperçoit que l’on a bien accès à notre page web, cependant on se retrouve avec une erreur, ce qui est normal puisque la table </w:t>
      </w:r>
      <w:proofErr w:type="spellStart"/>
      <w:proofErr w:type="gramStart"/>
      <w:r>
        <w:t>php.database</w:t>
      </w:r>
      <w:proofErr w:type="gramEnd"/>
      <w:r>
        <w:t>.fruit</w:t>
      </w:r>
      <w:proofErr w:type="spellEnd"/>
      <w:r>
        <w:t xml:space="preserve"> n’existe pas encore.</w:t>
      </w:r>
    </w:p>
    <w:p w14:paraId="445885C6" w14:textId="1310C7C9" w:rsidR="008F300D" w:rsidRDefault="008F300D" w:rsidP="00946AF7">
      <w:pPr>
        <w:pStyle w:val="Contenu"/>
      </w:pPr>
    </w:p>
    <w:p w14:paraId="05CD2F1B" w14:textId="1BF64F7C" w:rsidR="008F300D" w:rsidRDefault="008F300D" w:rsidP="00946AF7">
      <w:pPr>
        <w:pStyle w:val="Contenu"/>
      </w:pPr>
      <w:r>
        <w:t xml:space="preserve">On vient donc dans le terminal du </w:t>
      </w:r>
      <w:proofErr w:type="spellStart"/>
      <w:r>
        <w:t>pod</w:t>
      </w:r>
      <w:proofErr w:type="spellEnd"/>
      <w:r>
        <w:t xml:space="preserve"> de la base de données afin d’y créer notre table et y inscrire quelques données.</w:t>
      </w:r>
    </w:p>
    <w:p w14:paraId="3F756682" w14:textId="15EA6325" w:rsidR="008F300D" w:rsidRDefault="008F300D" w:rsidP="00946AF7">
      <w:pPr>
        <w:pStyle w:val="Contenu"/>
      </w:pPr>
    </w:p>
    <w:p w14:paraId="5BEA34B8" w14:textId="02064DE4" w:rsidR="008F300D" w:rsidRDefault="008F300D" w:rsidP="00946AF7">
      <w:pPr>
        <w:pStyle w:val="Contenu"/>
      </w:pPr>
      <w:r>
        <w:t>Au final on obtient ceci :</w:t>
      </w:r>
    </w:p>
    <w:p w14:paraId="46E6CE16" w14:textId="5353F96C" w:rsidR="008F300D" w:rsidRDefault="008F300D" w:rsidP="00946AF7">
      <w:pPr>
        <w:pStyle w:val="Contenu"/>
      </w:pPr>
    </w:p>
    <w:p w14:paraId="579498F9" w14:textId="51818E4E" w:rsidR="008F300D" w:rsidRDefault="008F300D" w:rsidP="00946AF7">
      <w:pPr>
        <w:pStyle w:val="Contenu"/>
      </w:pPr>
      <w:r w:rsidRPr="008F300D">
        <w:drawing>
          <wp:inline distT="0" distB="0" distL="0" distR="0" wp14:anchorId="2709995E" wp14:editId="364D60A6">
            <wp:extent cx="2759601" cy="2503780"/>
            <wp:effectExtent l="0" t="0" r="317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9601" cy="2503780"/>
                    </a:xfrm>
                    <a:prstGeom prst="rect">
                      <a:avLst/>
                    </a:prstGeom>
                  </pic:spPr>
                </pic:pic>
              </a:graphicData>
            </a:graphic>
          </wp:inline>
        </w:drawing>
      </w:r>
    </w:p>
    <w:p w14:paraId="723D238B" w14:textId="68D9F414" w:rsidR="008F300D" w:rsidRDefault="008F300D" w:rsidP="00946AF7">
      <w:pPr>
        <w:pStyle w:val="Contenu"/>
      </w:pPr>
    </w:p>
    <w:p w14:paraId="0A4AA18A" w14:textId="46DB9007" w:rsidR="008F300D" w:rsidRDefault="008F300D" w:rsidP="008F300D">
      <w:pPr>
        <w:pStyle w:val="Titre1"/>
        <w:numPr>
          <w:ilvl w:val="0"/>
          <w:numId w:val="2"/>
        </w:numPr>
      </w:pPr>
      <w:r>
        <w:rPr>
          <w:lang w:bidi="fr-FR"/>
        </w:rPr>
        <w:t>Conclusion</w:t>
      </w:r>
    </w:p>
    <w:p w14:paraId="703137CE" w14:textId="2B36BCD1" w:rsidR="008F300D" w:rsidRDefault="008F300D" w:rsidP="008F300D">
      <w:pPr>
        <w:pStyle w:val="Titre1"/>
        <w:rPr>
          <w:lang w:bidi="fr-FR"/>
        </w:rPr>
      </w:pPr>
    </w:p>
    <w:p w14:paraId="6DF675D0" w14:textId="40ECB70D" w:rsidR="008F300D" w:rsidRDefault="008F300D" w:rsidP="008F300D">
      <w:pPr>
        <w:pStyle w:val="Titre1"/>
        <w:rPr>
          <w:rFonts w:asciiTheme="minorHAnsi" w:eastAsiaTheme="minorEastAsia" w:hAnsiTheme="minorHAnsi" w:cstheme="minorBidi"/>
          <w:b w:val="0"/>
          <w:color w:val="082A75" w:themeColor="text2"/>
          <w:kern w:val="0"/>
          <w:sz w:val="28"/>
          <w:szCs w:val="22"/>
        </w:rPr>
      </w:pPr>
      <w:r w:rsidRPr="008F300D">
        <w:rPr>
          <w:rFonts w:asciiTheme="minorHAnsi" w:eastAsiaTheme="minorEastAsia" w:hAnsiTheme="minorHAnsi" w:cstheme="minorBidi"/>
          <w:b w:val="0"/>
          <w:color w:val="082A75" w:themeColor="text2"/>
          <w:kern w:val="0"/>
          <w:sz w:val="28"/>
          <w:szCs w:val="22"/>
        </w:rPr>
        <w:t xml:space="preserve">Entre notre projet, qui a amélioré notre compréhension des </w:t>
      </w:r>
      <w:proofErr w:type="spellStart"/>
      <w:r w:rsidRPr="008F300D">
        <w:rPr>
          <w:rFonts w:asciiTheme="minorHAnsi" w:eastAsiaTheme="minorEastAsia" w:hAnsiTheme="minorHAnsi" w:cstheme="minorBidi"/>
          <w:b w:val="0"/>
          <w:color w:val="082A75" w:themeColor="text2"/>
          <w:kern w:val="0"/>
          <w:sz w:val="28"/>
          <w:szCs w:val="22"/>
        </w:rPr>
        <w:t>microservices</w:t>
      </w:r>
      <w:proofErr w:type="spellEnd"/>
      <w:r w:rsidRPr="008F300D">
        <w:rPr>
          <w:rFonts w:asciiTheme="minorHAnsi" w:eastAsiaTheme="minorEastAsia" w:hAnsiTheme="minorHAnsi" w:cstheme="minorBidi"/>
          <w:b w:val="0"/>
          <w:color w:val="082A75" w:themeColor="text2"/>
          <w:kern w:val="0"/>
          <w:sz w:val="28"/>
          <w:szCs w:val="22"/>
        </w:rPr>
        <w:t xml:space="preserve"> et du langage de programmation PHP, et les </w:t>
      </w:r>
      <w:proofErr w:type="spellStart"/>
      <w:r w:rsidRPr="008F300D">
        <w:rPr>
          <w:rFonts w:asciiTheme="minorHAnsi" w:eastAsiaTheme="minorEastAsia" w:hAnsiTheme="minorHAnsi" w:cstheme="minorBidi"/>
          <w:b w:val="0"/>
          <w:color w:val="082A75" w:themeColor="text2"/>
          <w:kern w:val="0"/>
          <w:sz w:val="28"/>
          <w:szCs w:val="22"/>
        </w:rPr>
        <w:t>Qwiklabs</w:t>
      </w:r>
      <w:proofErr w:type="spellEnd"/>
      <w:r w:rsidRPr="008F300D">
        <w:rPr>
          <w:rFonts w:asciiTheme="minorHAnsi" w:eastAsiaTheme="minorEastAsia" w:hAnsiTheme="minorHAnsi" w:cstheme="minorBidi"/>
          <w:b w:val="0"/>
          <w:color w:val="082A75" w:themeColor="text2"/>
          <w:kern w:val="0"/>
          <w:sz w:val="28"/>
          <w:szCs w:val="22"/>
        </w:rPr>
        <w:t xml:space="preserve">, qui nous ont beaucoup appris sur </w:t>
      </w:r>
      <w:r>
        <w:rPr>
          <w:rFonts w:asciiTheme="minorHAnsi" w:eastAsiaTheme="minorEastAsia" w:hAnsiTheme="minorHAnsi" w:cstheme="minorBidi"/>
          <w:b w:val="0"/>
          <w:color w:val="082A75" w:themeColor="text2"/>
          <w:kern w:val="0"/>
          <w:sz w:val="28"/>
          <w:szCs w:val="22"/>
        </w:rPr>
        <w:t xml:space="preserve">Docker et </w:t>
      </w:r>
      <w:r w:rsidRPr="008F300D">
        <w:rPr>
          <w:rFonts w:asciiTheme="minorHAnsi" w:eastAsiaTheme="minorEastAsia" w:hAnsiTheme="minorHAnsi" w:cstheme="minorBidi"/>
          <w:b w:val="0"/>
          <w:color w:val="082A75" w:themeColor="text2"/>
          <w:kern w:val="0"/>
          <w:sz w:val="28"/>
          <w:szCs w:val="22"/>
        </w:rPr>
        <w:lastRenderedPageBreak/>
        <w:t>Kubernete</w:t>
      </w:r>
      <w:r>
        <w:rPr>
          <w:rFonts w:asciiTheme="minorHAnsi" w:eastAsiaTheme="minorEastAsia" w:hAnsiTheme="minorHAnsi" w:cstheme="minorBidi"/>
          <w:b w:val="0"/>
          <w:color w:val="082A75" w:themeColor="text2"/>
          <w:kern w:val="0"/>
          <w:sz w:val="28"/>
          <w:szCs w:val="22"/>
        </w:rPr>
        <w:t>s</w:t>
      </w:r>
      <w:r w:rsidRPr="008F300D">
        <w:rPr>
          <w:rFonts w:asciiTheme="minorHAnsi" w:eastAsiaTheme="minorEastAsia" w:hAnsiTheme="minorHAnsi" w:cstheme="minorBidi"/>
          <w:b w:val="0"/>
          <w:color w:val="082A75" w:themeColor="text2"/>
          <w:kern w:val="0"/>
          <w:sz w:val="28"/>
          <w:szCs w:val="22"/>
        </w:rPr>
        <w:t>. Nous avons appris la valeur de certaines tâches dont nous n'avions aucune idée de l'importance avant de suivre ce cours, ce qui a été très instructif.</w:t>
      </w:r>
    </w:p>
    <w:p w14:paraId="543743D0" w14:textId="67317773" w:rsidR="008F300D" w:rsidRDefault="008F300D" w:rsidP="008F300D">
      <w:pPr>
        <w:pStyle w:val="Titre1"/>
        <w:rPr>
          <w:rFonts w:asciiTheme="minorHAnsi" w:eastAsiaTheme="minorEastAsia" w:hAnsiTheme="minorHAnsi" w:cstheme="minorBidi"/>
          <w:b w:val="0"/>
          <w:color w:val="082A75" w:themeColor="text2"/>
          <w:kern w:val="0"/>
          <w:sz w:val="28"/>
          <w:szCs w:val="22"/>
        </w:rPr>
      </w:pPr>
    </w:p>
    <w:p w14:paraId="4BC00771" w14:textId="27ED0C3B" w:rsidR="008F300D" w:rsidRDefault="008F300D" w:rsidP="008F300D">
      <w:pPr>
        <w:pStyle w:val="Titre1"/>
        <w:numPr>
          <w:ilvl w:val="0"/>
          <w:numId w:val="2"/>
        </w:numPr>
      </w:pPr>
      <w:proofErr w:type="spellStart"/>
      <w:r>
        <w:rPr>
          <w:lang w:bidi="fr-FR"/>
        </w:rPr>
        <w:t>Qwiklabs</w:t>
      </w:r>
      <w:proofErr w:type="spellEnd"/>
    </w:p>
    <w:p w14:paraId="4BFAFBD0" w14:textId="769B463B" w:rsidR="008F300D" w:rsidRDefault="008F300D" w:rsidP="008F300D">
      <w:pPr>
        <w:pStyle w:val="Titre1"/>
        <w:rPr>
          <w:lang w:bidi="fr-FR"/>
        </w:rPr>
      </w:pPr>
    </w:p>
    <w:p w14:paraId="3DE24650" w14:textId="3931F5FE" w:rsidR="008F300D" w:rsidRPr="008F300D" w:rsidRDefault="008F300D" w:rsidP="008F300D">
      <w:pPr>
        <w:pStyle w:val="Titre1"/>
        <w:rPr>
          <w:rFonts w:asciiTheme="minorHAnsi" w:hAnsiTheme="minorHAnsi"/>
          <w:b w:val="0"/>
          <w:color w:val="082A75" w:themeColor="text2"/>
          <w:kern w:val="0"/>
          <w:sz w:val="36"/>
          <w:szCs w:val="26"/>
          <w:lang w:bidi="fr-FR"/>
        </w:rPr>
      </w:pPr>
      <w:proofErr w:type="spellStart"/>
      <w:r w:rsidRPr="008F300D">
        <w:rPr>
          <w:rFonts w:asciiTheme="minorHAnsi" w:hAnsiTheme="minorHAnsi"/>
          <w:b w:val="0"/>
          <w:color w:val="082A75" w:themeColor="text2"/>
          <w:kern w:val="0"/>
          <w:sz w:val="36"/>
          <w:szCs w:val="26"/>
          <w:lang w:bidi="fr-FR"/>
        </w:rPr>
        <w:t>Qwiklabs</w:t>
      </w:r>
      <w:proofErr w:type="spellEnd"/>
      <w:r w:rsidRPr="008F300D">
        <w:rPr>
          <w:rFonts w:asciiTheme="minorHAnsi" w:hAnsiTheme="minorHAnsi"/>
          <w:b w:val="0"/>
          <w:color w:val="082A75" w:themeColor="text2"/>
          <w:kern w:val="0"/>
          <w:sz w:val="36"/>
          <w:szCs w:val="26"/>
          <w:lang w:bidi="fr-FR"/>
        </w:rPr>
        <w:t xml:space="preserve"> de Rémy CHANTHAVONG :</w:t>
      </w:r>
    </w:p>
    <w:p w14:paraId="4CB6F347" w14:textId="77777777" w:rsidR="008F300D" w:rsidRDefault="008F300D" w:rsidP="008F300D">
      <w:pPr>
        <w:pStyle w:val="Titre1"/>
      </w:pPr>
    </w:p>
    <w:p w14:paraId="6FC05E67" w14:textId="0087EA06" w:rsidR="008F300D" w:rsidRDefault="008F300D" w:rsidP="008F300D">
      <w:pPr>
        <w:pStyle w:val="Titre1"/>
      </w:pPr>
      <w:r>
        <w:rPr>
          <w:noProof/>
        </w:rPr>
        <w:lastRenderedPageBreak/>
        <w:drawing>
          <wp:inline distT="0" distB="0" distL="0" distR="0" wp14:anchorId="2317F1B4" wp14:editId="015762E3">
            <wp:extent cx="6377336" cy="5931874"/>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3477" cy="5956189"/>
                    </a:xfrm>
                    <a:prstGeom prst="rect">
                      <a:avLst/>
                    </a:prstGeom>
                    <a:noFill/>
                  </pic:spPr>
                </pic:pic>
              </a:graphicData>
            </a:graphic>
          </wp:inline>
        </w:drawing>
      </w:r>
    </w:p>
    <w:p w14:paraId="0C759D67" w14:textId="1726425E" w:rsidR="008F300D" w:rsidRDefault="008F300D" w:rsidP="00946AF7">
      <w:pPr>
        <w:pStyle w:val="Contenu"/>
      </w:pPr>
    </w:p>
    <w:p w14:paraId="31CCBD42" w14:textId="16854DCB" w:rsidR="008F300D" w:rsidRDefault="008F300D" w:rsidP="00946AF7">
      <w:pPr>
        <w:pStyle w:val="Contenu"/>
      </w:pPr>
    </w:p>
    <w:p w14:paraId="6C8B6C7D" w14:textId="686A8567" w:rsidR="008F300D" w:rsidRPr="008F300D" w:rsidRDefault="008F300D" w:rsidP="008F300D">
      <w:pPr>
        <w:pStyle w:val="Titre1"/>
        <w:rPr>
          <w:rFonts w:asciiTheme="minorHAnsi" w:hAnsiTheme="minorHAnsi"/>
          <w:b w:val="0"/>
          <w:color w:val="082A75" w:themeColor="text2"/>
          <w:kern w:val="0"/>
          <w:sz w:val="36"/>
          <w:szCs w:val="26"/>
          <w:lang w:bidi="fr-FR"/>
        </w:rPr>
      </w:pPr>
      <w:proofErr w:type="spellStart"/>
      <w:r w:rsidRPr="008F300D">
        <w:rPr>
          <w:rFonts w:asciiTheme="minorHAnsi" w:hAnsiTheme="minorHAnsi"/>
          <w:b w:val="0"/>
          <w:color w:val="082A75" w:themeColor="text2"/>
          <w:kern w:val="0"/>
          <w:sz w:val="36"/>
          <w:szCs w:val="26"/>
          <w:lang w:bidi="fr-FR"/>
        </w:rPr>
        <w:t>Qwiklabs</w:t>
      </w:r>
      <w:proofErr w:type="spellEnd"/>
      <w:r w:rsidRPr="008F300D">
        <w:rPr>
          <w:rFonts w:asciiTheme="minorHAnsi" w:hAnsiTheme="minorHAnsi"/>
          <w:b w:val="0"/>
          <w:color w:val="082A75" w:themeColor="text2"/>
          <w:kern w:val="0"/>
          <w:sz w:val="36"/>
          <w:szCs w:val="26"/>
          <w:lang w:bidi="fr-FR"/>
        </w:rPr>
        <w:t xml:space="preserve"> de </w:t>
      </w:r>
      <w:r>
        <w:rPr>
          <w:rFonts w:asciiTheme="minorHAnsi" w:hAnsiTheme="minorHAnsi"/>
          <w:b w:val="0"/>
          <w:color w:val="082A75" w:themeColor="text2"/>
          <w:kern w:val="0"/>
          <w:sz w:val="36"/>
          <w:szCs w:val="26"/>
          <w:lang w:bidi="fr-FR"/>
        </w:rPr>
        <w:t>Dara</w:t>
      </w:r>
      <w:r w:rsidRPr="008F300D">
        <w:rPr>
          <w:rFonts w:asciiTheme="minorHAnsi" w:hAnsiTheme="minorHAnsi"/>
          <w:b w:val="0"/>
          <w:color w:val="082A75" w:themeColor="text2"/>
          <w:kern w:val="0"/>
          <w:sz w:val="36"/>
          <w:szCs w:val="26"/>
          <w:lang w:bidi="fr-FR"/>
        </w:rPr>
        <w:t xml:space="preserve"> </w:t>
      </w:r>
      <w:r>
        <w:rPr>
          <w:rFonts w:asciiTheme="minorHAnsi" w:hAnsiTheme="minorHAnsi"/>
          <w:b w:val="0"/>
          <w:color w:val="082A75" w:themeColor="text2"/>
          <w:kern w:val="0"/>
          <w:sz w:val="36"/>
          <w:szCs w:val="26"/>
          <w:lang w:bidi="fr-FR"/>
        </w:rPr>
        <w:t>DULON</w:t>
      </w:r>
      <w:r w:rsidRPr="008F300D">
        <w:rPr>
          <w:rFonts w:asciiTheme="minorHAnsi" w:hAnsiTheme="minorHAnsi"/>
          <w:b w:val="0"/>
          <w:color w:val="082A75" w:themeColor="text2"/>
          <w:kern w:val="0"/>
          <w:sz w:val="36"/>
          <w:szCs w:val="26"/>
          <w:lang w:bidi="fr-FR"/>
        </w:rPr>
        <w:t> :</w:t>
      </w:r>
    </w:p>
    <w:p w14:paraId="13061CCC" w14:textId="77777777" w:rsidR="008F300D" w:rsidRDefault="008F300D" w:rsidP="00946AF7">
      <w:pPr>
        <w:pStyle w:val="Contenu"/>
      </w:pPr>
    </w:p>
    <w:p w14:paraId="6DB40072" w14:textId="66657467" w:rsidR="008F300D" w:rsidRDefault="008F300D" w:rsidP="00946AF7">
      <w:pPr>
        <w:pStyle w:val="Contenu"/>
      </w:pPr>
      <w:r>
        <w:rPr>
          <w:noProof/>
        </w:rPr>
        <w:lastRenderedPageBreak/>
        <w:drawing>
          <wp:inline distT="0" distB="0" distL="0" distR="0" wp14:anchorId="5B443AA5" wp14:editId="1100EA6B">
            <wp:extent cx="6337004" cy="5972933"/>
            <wp:effectExtent l="0" t="0" r="698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49946" cy="5985131"/>
                    </a:xfrm>
                    <a:prstGeom prst="rect">
                      <a:avLst/>
                    </a:prstGeom>
                    <a:noFill/>
                  </pic:spPr>
                </pic:pic>
              </a:graphicData>
            </a:graphic>
          </wp:inline>
        </w:drawing>
      </w:r>
    </w:p>
    <w:p w14:paraId="5D2F8888" w14:textId="2EF449E5" w:rsidR="008F300D" w:rsidRDefault="008F300D" w:rsidP="00946AF7">
      <w:pPr>
        <w:pStyle w:val="Contenu"/>
      </w:pPr>
    </w:p>
    <w:p w14:paraId="2B058BEA" w14:textId="7D575E6D" w:rsidR="008F300D" w:rsidRPr="008F300D" w:rsidRDefault="008F300D" w:rsidP="008F300D">
      <w:pPr>
        <w:pStyle w:val="Titre1"/>
        <w:rPr>
          <w:rFonts w:asciiTheme="minorHAnsi" w:hAnsiTheme="minorHAnsi"/>
          <w:b w:val="0"/>
          <w:color w:val="082A75" w:themeColor="text2"/>
          <w:kern w:val="0"/>
          <w:sz w:val="36"/>
          <w:szCs w:val="26"/>
          <w:lang w:bidi="fr-FR"/>
        </w:rPr>
      </w:pPr>
      <w:proofErr w:type="spellStart"/>
      <w:r w:rsidRPr="008F300D">
        <w:rPr>
          <w:rFonts w:asciiTheme="minorHAnsi" w:hAnsiTheme="minorHAnsi"/>
          <w:b w:val="0"/>
          <w:color w:val="082A75" w:themeColor="text2"/>
          <w:kern w:val="0"/>
          <w:sz w:val="36"/>
          <w:szCs w:val="26"/>
          <w:lang w:bidi="fr-FR"/>
        </w:rPr>
        <w:t>Qwiklabs</w:t>
      </w:r>
      <w:proofErr w:type="spellEnd"/>
      <w:r w:rsidRPr="008F300D">
        <w:rPr>
          <w:rFonts w:asciiTheme="minorHAnsi" w:hAnsiTheme="minorHAnsi"/>
          <w:b w:val="0"/>
          <w:color w:val="082A75" w:themeColor="text2"/>
          <w:kern w:val="0"/>
          <w:sz w:val="36"/>
          <w:szCs w:val="26"/>
          <w:lang w:bidi="fr-FR"/>
        </w:rPr>
        <w:t xml:space="preserve"> d</w:t>
      </w:r>
      <w:r>
        <w:rPr>
          <w:rFonts w:asciiTheme="minorHAnsi" w:hAnsiTheme="minorHAnsi"/>
          <w:b w:val="0"/>
          <w:color w:val="082A75" w:themeColor="text2"/>
          <w:kern w:val="0"/>
          <w:sz w:val="36"/>
          <w:szCs w:val="26"/>
          <w:lang w:bidi="fr-FR"/>
        </w:rPr>
        <w:t>’Alexandre FRANCINEAU</w:t>
      </w:r>
      <w:r w:rsidRPr="008F300D">
        <w:rPr>
          <w:rFonts w:asciiTheme="minorHAnsi" w:hAnsiTheme="minorHAnsi"/>
          <w:b w:val="0"/>
          <w:color w:val="082A75" w:themeColor="text2"/>
          <w:kern w:val="0"/>
          <w:sz w:val="36"/>
          <w:szCs w:val="26"/>
          <w:lang w:bidi="fr-FR"/>
        </w:rPr>
        <w:t> :</w:t>
      </w:r>
    </w:p>
    <w:p w14:paraId="6CC3B50C" w14:textId="1BCE7AD4" w:rsidR="008F300D" w:rsidRDefault="008F300D" w:rsidP="00946AF7">
      <w:pPr>
        <w:pStyle w:val="Contenu"/>
      </w:pPr>
    </w:p>
    <w:p w14:paraId="5B4ADAF9" w14:textId="393D48F9" w:rsidR="008F300D" w:rsidRPr="00D70D02" w:rsidRDefault="008F300D" w:rsidP="00946AF7">
      <w:pPr>
        <w:pStyle w:val="Contenu"/>
      </w:pPr>
      <w:r>
        <w:rPr>
          <w:noProof/>
        </w:rPr>
        <w:lastRenderedPageBreak/>
        <w:drawing>
          <wp:inline distT="0" distB="0" distL="0" distR="0" wp14:anchorId="5A0846D3" wp14:editId="204CF2E4">
            <wp:extent cx="6371590" cy="53784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1590" cy="5378450"/>
                    </a:xfrm>
                    <a:prstGeom prst="rect">
                      <a:avLst/>
                    </a:prstGeom>
                    <a:noFill/>
                    <a:ln>
                      <a:noFill/>
                    </a:ln>
                  </pic:spPr>
                </pic:pic>
              </a:graphicData>
            </a:graphic>
          </wp:inline>
        </w:drawing>
      </w:r>
    </w:p>
    <w:sectPr w:rsidR="008F300D" w:rsidRPr="00D70D02" w:rsidSect="00AB02A7">
      <w:headerReference w:type="default" r:id="rId15"/>
      <w:footerReference w:type="default" r:id="rId16"/>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F3FC6" w14:textId="77777777" w:rsidR="00CD333B" w:rsidRDefault="00CD333B">
      <w:r>
        <w:separator/>
      </w:r>
    </w:p>
    <w:p w14:paraId="2E4E66D2" w14:textId="77777777" w:rsidR="00CD333B" w:rsidRDefault="00CD333B"/>
  </w:endnote>
  <w:endnote w:type="continuationSeparator" w:id="0">
    <w:p w14:paraId="65927F64" w14:textId="77777777" w:rsidR="00CD333B" w:rsidRDefault="00CD333B">
      <w:r>
        <w:continuationSeparator/>
      </w:r>
    </w:p>
    <w:p w14:paraId="402E0A2D" w14:textId="77777777" w:rsidR="00CD333B" w:rsidRDefault="00CD33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ll MT">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5331569D"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26D499DB"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08D48" w14:textId="77777777" w:rsidR="00CD333B" w:rsidRDefault="00CD333B">
      <w:r>
        <w:separator/>
      </w:r>
    </w:p>
    <w:p w14:paraId="2758D521" w14:textId="77777777" w:rsidR="00CD333B" w:rsidRDefault="00CD333B"/>
  </w:footnote>
  <w:footnote w:type="continuationSeparator" w:id="0">
    <w:p w14:paraId="7821E591" w14:textId="77777777" w:rsidR="00CD333B" w:rsidRDefault="00CD333B">
      <w:r>
        <w:continuationSeparator/>
      </w:r>
    </w:p>
    <w:p w14:paraId="4770DF4A" w14:textId="77777777" w:rsidR="00CD333B" w:rsidRDefault="00CD33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7ABAFA03" w14:textId="77777777" w:rsidTr="00360494">
      <w:trPr>
        <w:trHeight w:val="978"/>
      </w:trPr>
      <w:tc>
        <w:tcPr>
          <w:tcW w:w="10035" w:type="dxa"/>
          <w:tcBorders>
            <w:top w:val="nil"/>
            <w:left w:val="nil"/>
            <w:bottom w:val="single" w:sz="36" w:space="0" w:color="34ABA2" w:themeColor="accent3"/>
            <w:right w:val="nil"/>
          </w:tcBorders>
        </w:tcPr>
        <w:p w14:paraId="1A77A328" w14:textId="77777777" w:rsidR="00D077E9" w:rsidRDefault="00D077E9">
          <w:pPr>
            <w:pStyle w:val="En-tte"/>
          </w:pPr>
        </w:p>
      </w:tc>
    </w:tr>
  </w:tbl>
  <w:p w14:paraId="7216460A"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4443E"/>
    <w:multiLevelType w:val="hybridMultilevel"/>
    <w:tmpl w:val="6A1AED86"/>
    <w:lvl w:ilvl="0" w:tplc="E17E487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9F1DA9"/>
    <w:multiLevelType w:val="hybridMultilevel"/>
    <w:tmpl w:val="6A1AED86"/>
    <w:lvl w:ilvl="0" w:tplc="E17E487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8B46057"/>
    <w:multiLevelType w:val="hybridMultilevel"/>
    <w:tmpl w:val="B0C64F52"/>
    <w:lvl w:ilvl="0" w:tplc="E17E487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297C1F"/>
    <w:multiLevelType w:val="hybridMultilevel"/>
    <w:tmpl w:val="921A86DC"/>
    <w:lvl w:ilvl="0" w:tplc="34A860A2">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1321466"/>
    <w:multiLevelType w:val="hybridMultilevel"/>
    <w:tmpl w:val="6A1AED86"/>
    <w:lvl w:ilvl="0" w:tplc="E17E487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194E17"/>
    <w:multiLevelType w:val="hybridMultilevel"/>
    <w:tmpl w:val="6A1AED86"/>
    <w:lvl w:ilvl="0" w:tplc="E17E487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F566928"/>
    <w:multiLevelType w:val="hybridMultilevel"/>
    <w:tmpl w:val="6A1AED86"/>
    <w:lvl w:ilvl="0" w:tplc="E17E487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F7"/>
    <w:rsid w:val="0002482E"/>
    <w:rsid w:val="00050324"/>
    <w:rsid w:val="000A0150"/>
    <w:rsid w:val="000E63C9"/>
    <w:rsid w:val="00130E9D"/>
    <w:rsid w:val="00150A6D"/>
    <w:rsid w:val="00185B35"/>
    <w:rsid w:val="001F2BC8"/>
    <w:rsid w:val="001F5F6B"/>
    <w:rsid w:val="00243EBC"/>
    <w:rsid w:val="00246A35"/>
    <w:rsid w:val="00270C80"/>
    <w:rsid w:val="00284348"/>
    <w:rsid w:val="00294954"/>
    <w:rsid w:val="002F51F5"/>
    <w:rsid w:val="00312137"/>
    <w:rsid w:val="00330359"/>
    <w:rsid w:val="0033762F"/>
    <w:rsid w:val="00360494"/>
    <w:rsid w:val="00366C7E"/>
    <w:rsid w:val="00384EA3"/>
    <w:rsid w:val="003A39A1"/>
    <w:rsid w:val="003C2191"/>
    <w:rsid w:val="003D3863"/>
    <w:rsid w:val="004110DE"/>
    <w:rsid w:val="0044085A"/>
    <w:rsid w:val="004B21A5"/>
    <w:rsid w:val="005037F0"/>
    <w:rsid w:val="00516A86"/>
    <w:rsid w:val="005275F6"/>
    <w:rsid w:val="00532541"/>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F300D"/>
    <w:rsid w:val="00903C32"/>
    <w:rsid w:val="0091275B"/>
    <w:rsid w:val="00916B16"/>
    <w:rsid w:val="009173B9"/>
    <w:rsid w:val="0093335D"/>
    <w:rsid w:val="0093613E"/>
    <w:rsid w:val="00943026"/>
    <w:rsid w:val="00946AF7"/>
    <w:rsid w:val="00966B81"/>
    <w:rsid w:val="009C7720"/>
    <w:rsid w:val="009D5A1E"/>
    <w:rsid w:val="00A23AFA"/>
    <w:rsid w:val="00A31B3E"/>
    <w:rsid w:val="00A532F3"/>
    <w:rsid w:val="00A61747"/>
    <w:rsid w:val="00A8489E"/>
    <w:rsid w:val="00AB02A7"/>
    <w:rsid w:val="00AC29F3"/>
    <w:rsid w:val="00B231E5"/>
    <w:rsid w:val="00C02B87"/>
    <w:rsid w:val="00C4086D"/>
    <w:rsid w:val="00CA1896"/>
    <w:rsid w:val="00CB5B28"/>
    <w:rsid w:val="00CD333B"/>
    <w:rsid w:val="00CF5371"/>
    <w:rsid w:val="00D0323A"/>
    <w:rsid w:val="00D0559F"/>
    <w:rsid w:val="00D077E9"/>
    <w:rsid w:val="00D42CB7"/>
    <w:rsid w:val="00D5413D"/>
    <w:rsid w:val="00D570A9"/>
    <w:rsid w:val="00D70D02"/>
    <w:rsid w:val="00D770C7"/>
    <w:rsid w:val="00D86945"/>
    <w:rsid w:val="00D90290"/>
    <w:rsid w:val="00DD152F"/>
    <w:rsid w:val="00DE178D"/>
    <w:rsid w:val="00DE213F"/>
    <w:rsid w:val="00DF027C"/>
    <w:rsid w:val="00E00A32"/>
    <w:rsid w:val="00E16849"/>
    <w:rsid w:val="00E22ACD"/>
    <w:rsid w:val="00E54C9D"/>
    <w:rsid w:val="00E620B0"/>
    <w:rsid w:val="00E81B40"/>
    <w:rsid w:val="00EF555B"/>
    <w:rsid w:val="00F027BB"/>
    <w:rsid w:val="00F11DCF"/>
    <w:rsid w:val="00F162EA"/>
    <w:rsid w:val="00F52D27"/>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7A0AB"/>
  <w15:docId w15:val="{B46A45BC-FCF8-40F7-803F-0014A95F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lo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AC4D556F04ABDA1C01A6B73B4B903"/>
        <w:category>
          <w:name w:val="Général"/>
          <w:gallery w:val="placeholder"/>
        </w:category>
        <w:types>
          <w:type w:val="bbPlcHdr"/>
        </w:types>
        <w:behaviors>
          <w:behavior w:val="content"/>
        </w:behaviors>
        <w:guid w:val="{03AF4557-9E40-4B92-9209-E7E05086BA9D}"/>
      </w:docPartPr>
      <w:docPartBody>
        <w:p w:rsidR="00000000" w:rsidRDefault="006650D8">
          <w:pPr>
            <w:pStyle w:val="944AC4D556F04ABDA1C01A6B73B4B903"/>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mars 26</w:t>
          </w:r>
          <w:r w:rsidRPr="00D86945">
            <w:rPr>
              <w:rStyle w:val="Sous-titreCar"/>
              <w:b/>
              <w:lang w:bidi="fr-FR"/>
            </w:rPr>
            <w:fldChar w:fldCharType="end"/>
          </w:r>
        </w:p>
      </w:docPartBody>
    </w:docPart>
    <w:docPart>
      <w:docPartPr>
        <w:name w:val="D9672268826848F5880DE6B0BFF03C2A"/>
        <w:category>
          <w:name w:val="Général"/>
          <w:gallery w:val="placeholder"/>
        </w:category>
        <w:types>
          <w:type w:val="bbPlcHdr"/>
        </w:types>
        <w:behaviors>
          <w:behavior w:val="content"/>
        </w:behaviors>
        <w:guid w:val="{141E1287-5C4F-4D46-985E-CE81E8236C90}"/>
      </w:docPartPr>
      <w:docPartBody>
        <w:p w:rsidR="00000000" w:rsidRDefault="006650D8">
          <w:pPr>
            <w:pStyle w:val="D9672268826848F5880DE6B0BFF03C2A"/>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D8"/>
    <w:rsid w:val="00665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944AC4D556F04ABDA1C01A6B73B4B903">
    <w:name w:val="944AC4D556F04ABDA1C01A6B73B4B903"/>
  </w:style>
  <w:style w:type="paragraph" w:customStyle="1" w:styleId="8572927D67F54C988BED597B04CBB2F1">
    <w:name w:val="8572927D67F54C988BED597B04CBB2F1"/>
  </w:style>
  <w:style w:type="paragraph" w:customStyle="1" w:styleId="D9672268826848F5880DE6B0BFF03C2A">
    <w:name w:val="D9672268826848F5880DE6B0BFF03C2A"/>
  </w:style>
  <w:style w:type="paragraph" w:customStyle="1" w:styleId="3F0053BAA5AA4F5AACB173D012A51F52">
    <w:name w:val="3F0053BAA5AA4F5AACB173D012A51F52"/>
  </w:style>
  <w:style w:type="paragraph" w:customStyle="1" w:styleId="9D3BF45A30D0461D9C0FA09CA1886136">
    <w:name w:val="9D3BF45A30D0461D9C0FA09CA1886136"/>
  </w:style>
  <w:style w:type="paragraph" w:customStyle="1" w:styleId="9E7FDF7A4C9E45E18EF71112895A9120">
    <w:name w:val="9E7FDF7A4C9E45E18EF71112895A9120"/>
  </w:style>
  <w:style w:type="paragraph" w:customStyle="1" w:styleId="F6140D44F03443A996F5BFEEE60ED35F">
    <w:name w:val="F6140D44F03443A996F5BFEEE60ED35F"/>
  </w:style>
  <w:style w:type="paragraph" w:customStyle="1" w:styleId="D44FD51657824F74ADA93C02493569E1">
    <w:name w:val="D44FD51657824F74ADA93C0249356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Rémy CHANTHAVONG
Dara DULON
Alexandre FRANCINEAU</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66</TotalTime>
  <Pages>1</Pages>
  <Words>394</Words>
  <Characters>2168</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Dara Dulon</dc:creator>
  <cp:keywords/>
  <cp:lastModifiedBy>Dara Dulon</cp:lastModifiedBy>
  <cp:revision>2</cp:revision>
  <cp:lastPrinted>2006-08-01T17:47:00Z</cp:lastPrinted>
  <dcterms:created xsi:type="dcterms:W3CDTF">2023-03-26T16:09:00Z</dcterms:created>
  <dcterms:modified xsi:type="dcterms:W3CDTF">2023-03-26T17:15:00Z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