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D8D" w:rsidRPr="007D07D8" w:rsidRDefault="007D07D8">
      <w:pPr>
        <w:rPr>
          <w:b/>
          <w:u w:val="single"/>
        </w:rPr>
      </w:pPr>
      <w:r>
        <w:rPr>
          <w:b/>
          <w:u w:val="single"/>
        </w:rPr>
        <w:t xml:space="preserve">Brute-force </w:t>
      </w:r>
      <w:r w:rsidRPr="007D07D8">
        <w:rPr>
          <w:b/>
          <w:u w:val="single"/>
        </w:rPr>
        <w:t>Serial implementation block diagram:</w:t>
      </w:r>
    </w:p>
    <w:p w:rsidR="007D07D8" w:rsidRDefault="007D07D8">
      <w:r>
        <w:rPr>
          <w:noProof/>
        </w:rPr>
        <w:drawing>
          <wp:inline distT="0" distB="0" distL="0" distR="0">
            <wp:extent cx="5943600" cy="2978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uteForceSerial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478" w:rsidRDefault="00E4447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D07D8" w:rsidRPr="007D07D8" w:rsidRDefault="007D07D8" w:rsidP="007D07D8">
      <w:pPr>
        <w:rPr>
          <w:b/>
          <w:u w:val="single"/>
        </w:rPr>
      </w:pPr>
      <w:r>
        <w:rPr>
          <w:b/>
          <w:u w:val="single"/>
        </w:rPr>
        <w:lastRenderedPageBreak/>
        <w:t xml:space="preserve">Brute-force </w:t>
      </w:r>
      <w:r>
        <w:rPr>
          <w:b/>
          <w:u w:val="single"/>
        </w:rPr>
        <w:t>Parallel</w:t>
      </w:r>
      <w:r w:rsidRPr="007D07D8">
        <w:rPr>
          <w:b/>
          <w:u w:val="single"/>
        </w:rPr>
        <w:t xml:space="preserve"> implementation</w:t>
      </w:r>
      <w:r>
        <w:rPr>
          <w:b/>
          <w:u w:val="single"/>
        </w:rPr>
        <w:t>#1</w:t>
      </w:r>
      <w:r w:rsidRPr="007D07D8">
        <w:rPr>
          <w:b/>
          <w:u w:val="single"/>
        </w:rPr>
        <w:t xml:space="preserve"> block diagram:</w:t>
      </w:r>
    </w:p>
    <w:p w:rsidR="007D07D8" w:rsidRDefault="00E44478">
      <w:r>
        <w:rPr>
          <w:noProof/>
        </w:rPr>
        <w:drawing>
          <wp:inline distT="0" distB="0" distL="0" distR="0">
            <wp:extent cx="5943600" cy="3912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uteForceParallel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478" w:rsidRDefault="00E4447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44478" w:rsidRPr="007D07D8" w:rsidRDefault="00E44478" w:rsidP="00E44478">
      <w:pPr>
        <w:rPr>
          <w:b/>
          <w:u w:val="single"/>
        </w:rPr>
      </w:pPr>
      <w:r>
        <w:rPr>
          <w:b/>
          <w:u w:val="single"/>
        </w:rPr>
        <w:lastRenderedPageBreak/>
        <w:t>Brute-force Parallel</w:t>
      </w:r>
      <w:r w:rsidRPr="007D07D8">
        <w:rPr>
          <w:b/>
          <w:u w:val="single"/>
        </w:rPr>
        <w:t xml:space="preserve"> implementation</w:t>
      </w:r>
      <w:r>
        <w:rPr>
          <w:b/>
          <w:u w:val="single"/>
        </w:rPr>
        <w:t>#2</w:t>
      </w:r>
      <w:r w:rsidRPr="007D07D8">
        <w:rPr>
          <w:b/>
          <w:u w:val="single"/>
        </w:rPr>
        <w:t xml:space="preserve"> block diagram:</w:t>
      </w:r>
    </w:p>
    <w:p w:rsidR="00E44478" w:rsidRDefault="00E44478">
      <w:r>
        <w:rPr>
          <w:noProof/>
        </w:rPr>
        <w:drawing>
          <wp:inline distT="0" distB="0" distL="0" distR="0">
            <wp:extent cx="5943600" cy="3536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uteForceParallel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4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DB3"/>
    <w:rsid w:val="00706D8D"/>
    <w:rsid w:val="007D07D8"/>
    <w:rsid w:val="00E44478"/>
    <w:rsid w:val="00F0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</Words>
  <Characters>141</Characters>
  <Application>Microsoft Office Word</Application>
  <DocSecurity>0</DocSecurity>
  <Lines>1</Lines>
  <Paragraphs>1</Paragraphs>
  <ScaleCrop>false</ScaleCrop>
  <Company>Microsoft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2014-10-27T17:45:00Z</dcterms:created>
  <dcterms:modified xsi:type="dcterms:W3CDTF">2014-10-27T17:50:00Z</dcterms:modified>
</cp:coreProperties>
</file>