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35222" w14:textId="77777777" w:rsidR="00F04300" w:rsidRPr="007924F5" w:rsidRDefault="00F04300" w:rsidP="00F04300">
      <w:r w:rsidRPr="007924F5">
        <w:t>CCT College Dublin</w:t>
      </w:r>
    </w:p>
    <w:p w14:paraId="1F929BF9" w14:textId="77777777" w:rsidR="00F04300" w:rsidRPr="007924F5" w:rsidRDefault="00F04300" w:rsidP="00F04300"/>
    <w:p w14:paraId="56766D15" w14:textId="77777777" w:rsidR="00F04300" w:rsidRPr="007924F5" w:rsidRDefault="00F04300" w:rsidP="00F04300">
      <w:r w:rsidRPr="007924F5">
        <w:t>Assessment Cover Page</w:t>
      </w:r>
    </w:p>
    <w:p w14:paraId="18439F5D" w14:textId="77777777" w:rsidR="00F04300" w:rsidRPr="007924F5" w:rsidRDefault="00F04300" w:rsidP="00F04300">
      <w:r w:rsidRPr="007924F5">
        <w:t xml:space="preserve"> </w:t>
      </w:r>
    </w:p>
    <w:p w14:paraId="7545795D" w14:textId="77777777" w:rsidR="00F04300" w:rsidRPr="007924F5" w:rsidRDefault="00F04300" w:rsidP="00F04300">
      <w:r w:rsidRPr="007924F5">
        <w:t xml:space="preserve"> </w:t>
      </w:r>
    </w:p>
    <w:tbl>
      <w:tblPr>
        <w:tblW w:w="0" w:type="auto"/>
        <w:tblInd w:w="100" w:type="dxa"/>
        <w:tblCellMar>
          <w:left w:w="10" w:type="dxa"/>
          <w:right w:w="10" w:type="dxa"/>
        </w:tblCellMar>
        <w:tblLook w:val="04A0" w:firstRow="1" w:lastRow="0" w:firstColumn="1" w:lastColumn="0" w:noHBand="0" w:noVBand="1"/>
      </w:tblPr>
      <w:tblGrid>
        <w:gridCol w:w="2477"/>
        <w:gridCol w:w="6433"/>
      </w:tblGrid>
      <w:tr w:rsidR="00F04300" w:rsidRPr="007924F5" w14:paraId="047EB163" w14:textId="77777777" w:rsidTr="00F12E44">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054DE90A" w14:textId="77777777" w:rsidR="00F04300" w:rsidRPr="007924F5" w:rsidRDefault="00F04300" w:rsidP="00F12E44">
            <w:r w:rsidRPr="007924F5">
              <w:t>Module Title:</w:t>
            </w:r>
          </w:p>
          <w:p w14:paraId="18F1C8AD" w14:textId="77777777" w:rsidR="00F04300" w:rsidRPr="007924F5" w:rsidRDefault="00F04300" w:rsidP="00F12E44">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0EAC567D" w14:textId="77777777" w:rsidR="00F04300" w:rsidRPr="007924F5" w:rsidRDefault="00F04300" w:rsidP="00F12E44">
            <w:r w:rsidRPr="007924F5">
              <w:t>Cross Platform Development</w:t>
            </w:r>
          </w:p>
        </w:tc>
      </w:tr>
      <w:tr w:rsidR="00F04300" w:rsidRPr="007924F5" w14:paraId="26E1432A" w14:textId="77777777" w:rsidTr="00F12E44">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0B67CA61" w14:textId="77777777" w:rsidR="00F04300" w:rsidRPr="007924F5" w:rsidRDefault="00F04300" w:rsidP="00F12E44">
            <w:r w:rsidRPr="007924F5">
              <w:t>Assessment Title:</w:t>
            </w:r>
          </w:p>
          <w:p w14:paraId="27CBB38C" w14:textId="77777777" w:rsidR="00F04300" w:rsidRPr="007924F5" w:rsidRDefault="00F04300" w:rsidP="00F12E44">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4CB3C033" w14:textId="77777777" w:rsidR="00F04300" w:rsidRPr="007924F5" w:rsidRDefault="00F04300" w:rsidP="00F12E44">
            <w:r w:rsidRPr="007924F5">
              <w:t>group</w:t>
            </w:r>
          </w:p>
        </w:tc>
      </w:tr>
      <w:tr w:rsidR="00F04300" w:rsidRPr="007924F5" w14:paraId="7145E30E" w14:textId="77777777" w:rsidTr="00F12E44">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2ADA658C" w14:textId="77777777" w:rsidR="00F04300" w:rsidRPr="007924F5" w:rsidRDefault="00F04300" w:rsidP="00F12E44">
            <w:r w:rsidRPr="007924F5">
              <w:t>Lecturer Name:</w:t>
            </w:r>
          </w:p>
          <w:p w14:paraId="177663AF" w14:textId="77777777" w:rsidR="00F04300" w:rsidRPr="007924F5" w:rsidRDefault="00F04300" w:rsidP="00F12E44">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33DAF06A" w14:textId="77777777" w:rsidR="00F04300" w:rsidRPr="007924F5" w:rsidRDefault="00F04300" w:rsidP="00F12E44">
            <w:r w:rsidRPr="007924F5">
              <w:t xml:space="preserve">David González </w:t>
            </w:r>
          </w:p>
        </w:tc>
      </w:tr>
      <w:tr w:rsidR="00F04300" w:rsidRPr="007924F5" w14:paraId="72C69462" w14:textId="77777777" w:rsidTr="00F12E44">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2124740B" w14:textId="77777777" w:rsidR="00F04300" w:rsidRPr="007924F5" w:rsidRDefault="00F04300" w:rsidP="00F12E44">
            <w:r w:rsidRPr="007924F5">
              <w:t>Student Full Name:</w:t>
            </w:r>
          </w:p>
          <w:p w14:paraId="0E848977" w14:textId="77777777" w:rsidR="00F04300" w:rsidRPr="007924F5" w:rsidRDefault="00F04300" w:rsidP="00F12E44">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7B188298" w14:textId="77777777" w:rsidR="000120DF" w:rsidRPr="000120DF" w:rsidRDefault="00F04300" w:rsidP="000120DF">
            <w:r w:rsidRPr="007924F5">
              <w:t xml:space="preserve">Youssef sabry, Daniel </w:t>
            </w:r>
            <w:proofErr w:type="spellStart"/>
            <w:r w:rsidRPr="007924F5">
              <w:t>Bobuh</w:t>
            </w:r>
            <w:proofErr w:type="spellEnd"/>
            <w:r w:rsidR="000120DF">
              <w:t xml:space="preserve">, </w:t>
            </w:r>
            <w:r w:rsidR="000120DF" w:rsidRPr="000120DF">
              <w:t xml:space="preserve">Louis </w:t>
            </w:r>
            <w:proofErr w:type="spellStart"/>
            <w:r w:rsidR="000120DF" w:rsidRPr="000120DF">
              <w:t>Esvenn</w:t>
            </w:r>
            <w:proofErr w:type="spellEnd"/>
            <w:r w:rsidR="000120DF" w:rsidRPr="000120DF">
              <w:t xml:space="preserve"> </w:t>
            </w:r>
            <w:proofErr w:type="spellStart"/>
            <w:r w:rsidR="000120DF" w:rsidRPr="000120DF">
              <w:t>Canilang</w:t>
            </w:r>
            <w:proofErr w:type="spellEnd"/>
            <w:r w:rsidR="000120DF">
              <w:t xml:space="preserve">, </w:t>
            </w:r>
            <w:r w:rsidR="000120DF" w:rsidRPr="000120DF">
              <w:t>Terence Teche</w:t>
            </w:r>
          </w:p>
          <w:p w14:paraId="0D9A47F1" w14:textId="7656FF52" w:rsidR="00F04300" w:rsidRPr="007924F5" w:rsidRDefault="00F04300" w:rsidP="00F12E44"/>
        </w:tc>
      </w:tr>
      <w:tr w:rsidR="00F04300" w:rsidRPr="007924F5" w14:paraId="458AB1C6" w14:textId="77777777" w:rsidTr="00F12E44">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47375768" w14:textId="77777777" w:rsidR="00F04300" w:rsidRPr="007924F5" w:rsidRDefault="00F04300" w:rsidP="00F12E44">
            <w:r w:rsidRPr="007924F5">
              <w:t>Student Number:</w:t>
            </w:r>
          </w:p>
          <w:p w14:paraId="31210886" w14:textId="77777777" w:rsidR="00F04300" w:rsidRPr="007924F5" w:rsidRDefault="00F04300" w:rsidP="00F12E44">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447A5535" w14:textId="77777777" w:rsidR="000120DF" w:rsidRPr="000120DF" w:rsidRDefault="00F04300" w:rsidP="000120DF">
            <w:r w:rsidRPr="007924F5">
              <w:t>2023318, 2023468,</w:t>
            </w:r>
            <w:r w:rsidR="000120DF">
              <w:t xml:space="preserve"> </w:t>
            </w:r>
            <w:r w:rsidR="000120DF" w:rsidRPr="000120DF">
              <w:t>2023429</w:t>
            </w:r>
            <w:r w:rsidR="000120DF">
              <w:t xml:space="preserve">, </w:t>
            </w:r>
            <w:r w:rsidR="000120DF" w:rsidRPr="000120DF">
              <w:t>2023303</w:t>
            </w:r>
          </w:p>
          <w:p w14:paraId="2BDCF1B1" w14:textId="2423BC94" w:rsidR="000120DF" w:rsidRPr="000120DF" w:rsidRDefault="000120DF" w:rsidP="000120DF"/>
          <w:p w14:paraId="5B50CB0E" w14:textId="5630EB57" w:rsidR="00F04300" w:rsidRPr="007924F5" w:rsidRDefault="00F04300" w:rsidP="00F12E44"/>
        </w:tc>
      </w:tr>
      <w:tr w:rsidR="00F04300" w:rsidRPr="007924F5" w14:paraId="13071D52" w14:textId="77777777" w:rsidTr="00F12E44">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74D2E306" w14:textId="77777777" w:rsidR="00F04300" w:rsidRPr="007924F5" w:rsidRDefault="00F04300" w:rsidP="00F12E44">
            <w:r w:rsidRPr="007924F5">
              <w:t>Assessment Due Date:</w:t>
            </w:r>
          </w:p>
          <w:p w14:paraId="595C652C" w14:textId="77777777" w:rsidR="00F04300" w:rsidRPr="007924F5" w:rsidRDefault="00F04300" w:rsidP="00F12E44">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48A23CE6" w14:textId="77777777" w:rsidR="00F04300" w:rsidRPr="007924F5" w:rsidRDefault="00F04300" w:rsidP="00F12E44">
            <w:r w:rsidRPr="007924F5">
              <w:t>28/05/2025</w:t>
            </w:r>
          </w:p>
        </w:tc>
      </w:tr>
      <w:tr w:rsidR="00F04300" w:rsidRPr="007924F5" w14:paraId="567619C9" w14:textId="77777777" w:rsidTr="00F12E44">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12FC9D7F" w14:textId="77777777" w:rsidR="00F04300" w:rsidRPr="007924F5" w:rsidRDefault="00F04300" w:rsidP="00F12E44">
            <w:r w:rsidRPr="007924F5">
              <w:t>Date of Submission:</w:t>
            </w:r>
          </w:p>
          <w:p w14:paraId="0032C84A" w14:textId="77777777" w:rsidR="00F04300" w:rsidRPr="007924F5" w:rsidRDefault="00F04300" w:rsidP="00F12E44">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373A665F" w14:textId="77777777" w:rsidR="00F04300" w:rsidRPr="007924F5" w:rsidRDefault="00F04300" w:rsidP="00F12E44">
            <w:r w:rsidRPr="007924F5">
              <w:t>28/05/2025</w:t>
            </w:r>
          </w:p>
        </w:tc>
      </w:tr>
    </w:tbl>
    <w:p w14:paraId="0BC822FE" w14:textId="77777777" w:rsidR="00F04300" w:rsidRPr="007924F5" w:rsidRDefault="00F04300" w:rsidP="00F04300"/>
    <w:p w14:paraId="17F31E20" w14:textId="77777777" w:rsidR="00F04300" w:rsidRPr="007924F5" w:rsidRDefault="00F04300" w:rsidP="00F04300">
      <w:r w:rsidRPr="007924F5">
        <w:t>Declaration:</w:t>
      </w:r>
    </w:p>
    <w:tbl>
      <w:tblPr>
        <w:tblW w:w="0" w:type="auto"/>
        <w:tblInd w:w="100" w:type="dxa"/>
        <w:tblCellMar>
          <w:left w:w="10" w:type="dxa"/>
          <w:right w:w="10" w:type="dxa"/>
        </w:tblCellMar>
        <w:tblLook w:val="04A0" w:firstRow="1" w:lastRow="0" w:firstColumn="1" w:lastColumn="0" w:noHBand="0" w:noVBand="1"/>
      </w:tblPr>
      <w:tblGrid>
        <w:gridCol w:w="8906"/>
      </w:tblGrid>
      <w:tr w:rsidR="00F04300" w:rsidRPr="007924F5" w14:paraId="3A4DBA14" w14:textId="77777777" w:rsidTr="00F12E44">
        <w:tc>
          <w:tcPr>
            <w:tcW w:w="90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4D77FC6" w14:textId="77777777" w:rsidR="00F04300" w:rsidRPr="007924F5" w:rsidRDefault="00F04300" w:rsidP="00F12E44">
            <w:r w:rsidRPr="007924F5">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52E8615D" w14:textId="77777777" w:rsidR="00F04300" w:rsidRPr="007924F5" w:rsidRDefault="00F04300" w:rsidP="00F04300"/>
    <w:sdt>
      <w:sdtPr>
        <w:rPr>
          <w:rFonts w:asciiTheme="minorHAnsi" w:eastAsiaTheme="minorHAnsi" w:hAnsiTheme="minorHAnsi" w:cstheme="minorBidi"/>
          <w:color w:val="auto"/>
          <w:kern w:val="2"/>
          <w:sz w:val="24"/>
          <w:szCs w:val="24"/>
          <w:lang w:val="en-GB" w:eastAsia="en-US"/>
          <w14:ligatures w14:val="standardContextual"/>
        </w:rPr>
        <w:id w:val="2065835042"/>
        <w:docPartObj>
          <w:docPartGallery w:val="Table of Contents"/>
          <w:docPartUnique/>
        </w:docPartObj>
      </w:sdtPr>
      <w:sdtEndPr>
        <w:rPr>
          <w:b/>
          <w:bCs/>
        </w:rPr>
      </w:sdtEndPr>
      <w:sdtContent>
        <w:p w14:paraId="0E189B54" w14:textId="6C4570D6" w:rsidR="007924F5" w:rsidRDefault="005F26FE">
          <w:pPr>
            <w:pStyle w:val="TOCHeading"/>
          </w:pPr>
          <w:r>
            <w:rPr>
              <w:lang w:val="en-GB"/>
            </w:rPr>
            <w:t>Technical report</w:t>
          </w:r>
        </w:p>
        <w:p w14:paraId="210CC34D" w14:textId="20FFF144" w:rsidR="007924F5" w:rsidRDefault="007924F5">
          <w:pPr>
            <w:pStyle w:val="TOC1"/>
            <w:tabs>
              <w:tab w:val="right" w:leader="dot" w:pos="9016"/>
            </w:tabs>
            <w:rPr>
              <w:noProof/>
            </w:rPr>
          </w:pPr>
          <w:r>
            <w:fldChar w:fldCharType="begin"/>
          </w:r>
          <w:r>
            <w:instrText xml:space="preserve"> TOC \o "1-3" \h \z \u </w:instrText>
          </w:r>
          <w:r>
            <w:fldChar w:fldCharType="separate"/>
          </w:r>
          <w:hyperlink w:anchor="_Toc199275474" w:history="1">
            <w:r w:rsidRPr="00237D74">
              <w:rPr>
                <w:rStyle w:val="Hyperlink"/>
                <w:noProof/>
              </w:rPr>
              <w:t>Technical Report</w:t>
            </w:r>
            <w:r>
              <w:rPr>
                <w:noProof/>
                <w:webHidden/>
              </w:rPr>
              <w:tab/>
            </w:r>
            <w:r>
              <w:rPr>
                <w:noProof/>
                <w:webHidden/>
              </w:rPr>
              <w:fldChar w:fldCharType="begin"/>
            </w:r>
            <w:r>
              <w:rPr>
                <w:noProof/>
                <w:webHidden/>
              </w:rPr>
              <w:instrText xml:space="preserve"> PAGEREF _Toc199275474 \h </w:instrText>
            </w:r>
            <w:r>
              <w:rPr>
                <w:noProof/>
                <w:webHidden/>
              </w:rPr>
            </w:r>
            <w:r>
              <w:rPr>
                <w:noProof/>
                <w:webHidden/>
              </w:rPr>
              <w:fldChar w:fldCharType="separate"/>
            </w:r>
            <w:r>
              <w:rPr>
                <w:noProof/>
                <w:webHidden/>
              </w:rPr>
              <w:t>2</w:t>
            </w:r>
            <w:r>
              <w:rPr>
                <w:noProof/>
                <w:webHidden/>
              </w:rPr>
              <w:fldChar w:fldCharType="end"/>
            </w:r>
          </w:hyperlink>
        </w:p>
        <w:p w14:paraId="01AD2191" w14:textId="61DD5FFD" w:rsidR="007924F5" w:rsidRDefault="007924F5">
          <w:pPr>
            <w:pStyle w:val="TOC2"/>
            <w:tabs>
              <w:tab w:val="right" w:leader="dot" w:pos="9016"/>
            </w:tabs>
            <w:rPr>
              <w:noProof/>
            </w:rPr>
          </w:pPr>
          <w:hyperlink w:anchor="_Toc199275475" w:history="1">
            <w:r w:rsidRPr="00237D74">
              <w:rPr>
                <w:rStyle w:val="Hyperlink"/>
                <w:noProof/>
              </w:rPr>
              <w:t>Design Decisions</w:t>
            </w:r>
            <w:r>
              <w:rPr>
                <w:noProof/>
                <w:webHidden/>
              </w:rPr>
              <w:tab/>
            </w:r>
            <w:r>
              <w:rPr>
                <w:noProof/>
                <w:webHidden/>
              </w:rPr>
              <w:fldChar w:fldCharType="begin"/>
            </w:r>
            <w:r>
              <w:rPr>
                <w:noProof/>
                <w:webHidden/>
              </w:rPr>
              <w:instrText xml:space="preserve"> PAGEREF _Toc199275475 \h </w:instrText>
            </w:r>
            <w:r>
              <w:rPr>
                <w:noProof/>
                <w:webHidden/>
              </w:rPr>
            </w:r>
            <w:r>
              <w:rPr>
                <w:noProof/>
                <w:webHidden/>
              </w:rPr>
              <w:fldChar w:fldCharType="separate"/>
            </w:r>
            <w:r>
              <w:rPr>
                <w:noProof/>
                <w:webHidden/>
              </w:rPr>
              <w:t>2</w:t>
            </w:r>
            <w:r>
              <w:rPr>
                <w:noProof/>
                <w:webHidden/>
              </w:rPr>
              <w:fldChar w:fldCharType="end"/>
            </w:r>
          </w:hyperlink>
        </w:p>
        <w:p w14:paraId="69ED5AD1" w14:textId="68318497" w:rsidR="007924F5" w:rsidRDefault="007924F5">
          <w:pPr>
            <w:pStyle w:val="TOC2"/>
            <w:tabs>
              <w:tab w:val="right" w:leader="dot" w:pos="9016"/>
            </w:tabs>
            <w:rPr>
              <w:noProof/>
            </w:rPr>
          </w:pPr>
          <w:hyperlink w:anchor="_Toc199275476" w:history="1">
            <w:r w:rsidRPr="00237D74">
              <w:rPr>
                <w:rStyle w:val="Hyperlink"/>
                <w:noProof/>
              </w:rPr>
              <w:t>API Integration Challenges and Solutions</w:t>
            </w:r>
            <w:r>
              <w:rPr>
                <w:noProof/>
                <w:webHidden/>
              </w:rPr>
              <w:tab/>
            </w:r>
            <w:r>
              <w:rPr>
                <w:noProof/>
                <w:webHidden/>
              </w:rPr>
              <w:fldChar w:fldCharType="begin"/>
            </w:r>
            <w:r>
              <w:rPr>
                <w:noProof/>
                <w:webHidden/>
              </w:rPr>
              <w:instrText xml:space="preserve"> PAGEREF _Toc199275476 \h </w:instrText>
            </w:r>
            <w:r>
              <w:rPr>
                <w:noProof/>
                <w:webHidden/>
              </w:rPr>
            </w:r>
            <w:r>
              <w:rPr>
                <w:noProof/>
                <w:webHidden/>
              </w:rPr>
              <w:fldChar w:fldCharType="separate"/>
            </w:r>
            <w:r>
              <w:rPr>
                <w:noProof/>
                <w:webHidden/>
              </w:rPr>
              <w:t>3</w:t>
            </w:r>
            <w:r>
              <w:rPr>
                <w:noProof/>
                <w:webHidden/>
              </w:rPr>
              <w:fldChar w:fldCharType="end"/>
            </w:r>
          </w:hyperlink>
        </w:p>
        <w:p w14:paraId="51C1E509" w14:textId="5D05C25A" w:rsidR="007924F5" w:rsidRDefault="007924F5">
          <w:pPr>
            <w:pStyle w:val="TOC3"/>
            <w:tabs>
              <w:tab w:val="right" w:leader="dot" w:pos="9016"/>
            </w:tabs>
            <w:rPr>
              <w:noProof/>
            </w:rPr>
          </w:pPr>
          <w:hyperlink w:anchor="_Toc199275477" w:history="1">
            <w:r w:rsidRPr="00237D74">
              <w:rPr>
                <w:rStyle w:val="Hyperlink"/>
                <w:noProof/>
              </w:rPr>
              <w:t>OpenStreetMap API – Geocoding</w:t>
            </w:r>
            <w:r>
              <w:rPr>
                <w:noProof/>
                <w:webHidden/>
              </w:rPr>
              <w:tab/>
            </w:r>
            <w:r>
              <w:rPr>
                <w:noProof/>
                <w:webHidden/>
              </w:rPr>
              <w:fldChar w:fldCharType="begin"/>
            </w:r>
            <w:r>
              <w:rPr>
                <w:noProof/>
                <w:webHidden/>
              </w:rPr>
              <w:instrText xml:space="preserve"> PAGEREF _Toc199275477 \h </w:instrText>
            </w:r>
            <w:r>
              <w:rPr>
                <w:noProof/>
                <w:webHidden/>
              </w:rPr>
            </w:r>
            <w:r>
              <w:rPr>
                <w:noProof/>
                <w:webHidden/>
              </w:rPr>
              <w:fldChar w:fldCharType="separate"/>
            </w:r>
            <w:r>
              <w:rPr>
                <w:noProof/>
                <w:webHidden/>
              </w:rPr>
              <w:t>3</w:t>
            </w:r>
            <w:r>
              <w:rPr>
                <w:noProof/>
                <w:webHidden/>
              </w:rPr>
              <w:fldChar w:fldCharType="end"/>
            </w:r>
          </w:hyperlink>
        </w:p>
        <w:p w14:paraId="167C6456" w14:textId="33EDB900" w:rsidR="007924F5" w:rsidRDefault="007924F5">
          <w:pPr>
            <w:pStyle w:val="TOC3"/>
            <w:tabs>
              <w:tab w:val="right" w:leader="dot" w:pos="9016"/>
            </w:tabs>
            <w:rPr>
              <w:noProof/>
            </w:rPr>
          </w:pPr>
          <w:hyperlink w:anchor="_Toc199275478" w:history="1">
            <w:r w:rsidRPr="00237D74">
              <w:rPr>
                <w:rStyle w:val="Hyperlink"/>
                <w:noProof/>
              </w:rPr>
              <w:t>Open-Meteo API – Weather Data</w:t>
            </w:r>
            <w:r>
              <w:rPr>
                <w:noProof/>
                <w:webHidden/>
              </w:rPr>
              <w:tab/>
            </w:r>
            <w:r>
              <w:rPr>
                <w:noProof/>
                <w:webHidden/>
              </w:rPr>
              <w:fldChar w:fldCharType="begin"/>
            </w:r>
            <w:r>
              <w:rPr>
                <w:noProof/>
                <w:webHidden/>
              </w:rPr>
              <w:instrText xml:space="preserve"> PAGEREF _Toc199275478 \h </w:instrText>
            </w:r>
            <w:r>
              <w:rPr>
                <w:noProof/>
                <w:webHidden/>
              </w:rPr>
            </w:r>
            <w:r>
              <w:rPr>
                <w:noProof/>
                <w:webHidden/>
              </w:rPr>
              <w:fldChar w:fldCharType="separate"/>
            </w:r>
            <w:r>
              <w:rPr>
                <w:noProof/>
                <w:webHidden/>
              </w:rPr>
              <w:t>4</w:t>
            </w:r>
            <w:r>
              <w:rPr>
                <w:noProof/>
                <w:webHidden/>
              </w:rPr>
              <w:fldChar w:fldCharType="end"/>
            </w:r>
          </w:hyperlink>
        </w:p>
        <w:p w14:paraId="3D21F775" w14:textId="096CF35F" w:rsidR="007924F5" w:rsidRDefault="007924F5">
          <w:pPr>
            <w:pStyle w:val="TOC3"/>
            <w:tabs>
              <w:tab w:val="right" w:leader="dot" w:pos="9016"/>
            </w:tabs>
            <w:rPr>
              <w:noProof/>
            </w:rPr>
          </w:pPr>
          <w:hyperlink w:anchor="_Toc199275479" w:history="1">
            <w:r w:rsidRPr="00237D74">
              <w:rPr>
                <w:rStyle w:val="Hyperlink"/>
                <w:noProof/>
              </w:rPr>
              <w:t>Internet and Location Permissions</w:t>
            </w:r>
            <w:r>
              <w:rPr>
                <w:noProof/>
                <w:webHidden/>
              </w:rPr>
              <w:tab/>
            </w:r>
            <w:r>
              <w:rPr>
                <w:noProof/>
                <w:webHidden/>
              </w:rPr>
              <w:fldChar w:fldCharType="begin"/>
            </w:r>
            <w:r>
              <w:rPr>
                <w:noProof/>
                <w:webHidden/>
              </w:rPr>
              <w:instrText xml:space="preserve"> PAGEREF _Toc199275479 \h </w:instrText>
            </w:r>
            <w:r>
              <w:rPr>
                <w:noProof/>
                <w:webHidden/>
              </w:rPr>
            </w:r>
            <w:r>
              <w:rPr>
                <w:noProof/>
                <w:webHidden/>
              </w:rPr>
              <w:fldChar w:fldCharType="separate"/>
            </w:r>
            <w:r>
              <w:rPr>
                <w:noProof/>
                <w:webHidden/>
              </w:rPr>
              <w:t>4</w:t>
            </w:r>
            <w:r>
              <w:rPr>
                <w:noProof/>
                <w:webHidden/>
              </w:rPr>
              <w:fldChar w:fldCharType="end"/>
            </w:r>
          </w:hyperlink>
        </w:p>
        <w:p w14:paraId="5B1F1087" w14:textId="068E44E8" w:rsidR="007924F5" w:rsidRDefault="007924F5">
          <w:pPr>
            <w:pStyle w:val="TOC2"/>
            <w:tabs>
              <w:tab w:val="right" w:leader="dot" w:pos="9016"/>
            </w:tabs>
            <w:rPr>
              <w:noProof/>
            </w:rPr>
          </w:pPr>
          <w:hyperlink w:anchor="_Toc199275480" w:history="1">
            <w:r w:rsidRPr="00237D74">
              <w:rPr>
                <w:rStyle w:val="Hyperlink"/>
                <w:noProof/>
              </w:rPr>
              <w:t>State Management Approach</w:t>
            </w:r>
            <w:r>
              <w:rPr>
                <w:noProof/>
                <w:webHidden/>
              </w:rPr>
              <w:tab/>
            </w:r>
            <w:r>
              <w:rPr>
                <w:noProof/>
                <w:webHidden/>
              </w:rPr>
              <w:fldChar w:fldCharType="begin"/>
            </w:r>
            <w:r>
              <w:rPr>
                <w:noProof/>
                <w:webHidden/>
              </w:rPr>
              <w:instrText xml:space="preserve"> PAGEREF _Toc199275480 \h </w:instrText>
            </w:r>
            <w:r>
              <w:rPr>
                <w:noProof/>
                <w:webHidden/>
              </w:rPr>
            </w:r>
            <w:r>
              <w:rPr>
                <w:noProof/>
                <w:webHidden/>
              </w:rPr>
              <w:fldChar w:fldCharType="separate"/>
            </w:r>
            <w:r>
              <w:rPr>
                <w:noProof/>
                <w:webHidden/>
              </w:rPr>
              <w:t>5</w:t>
            </w:r>
            <w:r>
              <w:rPr>
                <w:noProof/>
                <w:webHidden/>
              </w:rPr>
              <w:fldChar w:fldCharType="end"/>
            </w:r>
          </w:hyperlink>
        </w:p>
        <w:p w14:paraId="51CA00C1" w14:textId="377F6118" w:rsidR="007924F5" w:rsidRDefault="007924F5">
          <w:pPr>
            <w:pStyle w:val="TOC3"/>
            <w:tabs>
              <w:tab w:val="right" w:leader="dot" w:pos="9016"/>
            </w:tabs>
            <w:rPr>
              <w:noProof/>
            </w:rPr>
          </w:pPr>
          <w:hyperlink w:anchor="_Toc199275481" w:history="1">
            <w:r w:rsidRPr="00237D74">
              <w:rPr>
                <w:rStyle w:val="Hyperlink"/>
                <w:noProof/>
              </w:rPr>
              <w:t>Main State Variables</w:t>
            </w:r>
            <w:r>
              <w:rPr>
                <w:noProof/>
                <w:webHidden/>
              </w:rPr>
              <w:tab/>
            </w:r>
            <w:r>
              <w:rPr>
                <w:noProof/>
                <w:webHidden/>
              </w:rPr>
              <w:fldChar w:fldCharType="begin"/>
            </w:r>
            <w:r>
              <w:rPr>
                <w:noProof/>
                <w:webHidden/>
              </w:rPr>
              <w:instrText xml:space="preserve"> PAGEREF _Toc199275481 \h </w:instrText>
            </w:r>
            <w:r>
              <w:rPr>
                <w:noProof/>
                <w:webHidden/>
              </w:rPr>
            </w:r>
            <w:r>
              <w:rPr>
                <w:noProof/>
                <w:webHidden/>
              </w:rPr>
              <w:fldChar w:fldCharType="separate"/>
            </w:r>
            <w:r>
              <w:rPr>
                <w:noProof/>
                <w:webHidden/>
              </w:rPr>
              <w:t>5</w:t>
            </w:r>
            <w:r>
              <w:rPr>
                <w:noProof/>
                <w:webHidden/>
              </w:rPr>
              <w:fldChar w:fldCharType="end"/>
            </w:r>
          </w:hyperlink>
        </w:p>
        <w:p w14:paraId="4D8BD3AA" w14:textId="77430E82" w:rsidR="007924F5" w:rsidRDefault="007924F5">
          <w:pPr>
            <w:pStyle w:val="TOC3"/>
            <w:tabs>
              <w:tab w:val="right" w:leader="dot" w:pos="9016"/>
            </w:tabs>
            <w:rPr>
              <w:noProof/>
            </w:rPr>
          </w:pPr>
          <w:hyperlink w:anchor="_Toc199275482" w:history="1">
            <w:r w:rsidRPr="00237D74">
              <w:rPr>
                <w:rStyle w:val="Hyperlink"/>
                <w:noProof/>
              </w:rPr>
              <w:t>Use of useEffect</w:t>
            </w:r>
            <w:r>
              <w:rPr>
                <w:noProof/>
                <w:webHidden/>
              </w:rPr>
              <w:tab/>
            </w:r>
            <w:r>
              <w:rPr>
                <w:noProof/>
                <w:webHidden/>
              </w:rPr>
              <w:fldChar w:fldCharType="begin"/>
            </w:r>
            <w:r>
              <w:rPr>
                <w:noProof/>
                <w:webHidden/>
              </w:rPr>
              <w:instrText xml:space="preserve"> PAGEREF _Toc199275482 \h </w:instrText>
            </w:r>
            <w:r>
              <w:rPr>
                <w:noProof/>
                <w:webHidden/>
              </w:rPr>
            </w:r>
            <w:r>
              <w:rPr>
                <w:noProof/>
                <w:webHidden/>
              </w:rPr>
              <w:fldChar w:fldCharType="separate"/>
            </w:r>
            <w:r>
              <w:rPr>
                <w:noProof/>
                <w:webHidden/>
              </w:rPr>
              <w:t>5</w:t>
            </w:r>
            <w:r>
              <w:rPr>
                <w:noProof/>
                <w:webHidden/>
              </w:rPr>
              <w:fldChar w:fldCharType="end"/>
            </w:r>
          </w:hyperlink>
        </w:p>
        <w:p w14:paraId="0843FBA6" w14:textId="2B5B6A13" w:rsidR="007924F5" w:rsidRDefault="007924F5">
          <w:pPr>
            <w:pStyle w:val="TOC3"/>
            <w:tabs>
              <w:tab w:val="right" w:leader="dot" w:pos="9016"/>
            </w:tabs>
            <w:rPr>
              <w:noProof/>
            </w:rPr>
          </w:pPr>
          <w:hyperlink w:anchor="_Toc199275483" w:history="1">
            <w:r w:rsidRPr="00237D74">
              <w:rPr>
                <w:rStyle w:val="Hyperlink"/>
                <w:noProof/>
              </w:rPr>
              <w:t>Local Storage Integration</w:t>
            </w:r>
            <w:r>
              <w:rPr>
                <w:noProof/>
                <w:webHidden/>
              </w:rPr>
              <w:tab/>
            </w:r>
            <w:r>
              <w:rPr>
                <w:noProof/>
                <w:webHidden/>
              </w:rPr>
              <w:fldChar w:fldCharType="begin"/>
            </w:r>
            <w:r>
              <w:rPr>
                <w:noProof/>
                <w:webHidden/>
              </w:rPr>
              <w:instrText xml:space="preserve"> PAGEREF _Toc199275483 \h </w:instrText>
            </w:r>
            <w:r>
              <w:rPr>
                <w:noProof/>
                <w:webHidden/>
              </w:rPr>
            </w:r>
            <w:r>
              <w:rPr>
                <w:noProof/>
                <w:webHidden/>
              </w:rPr>
              <w:fldChar w:fldCharType="separate"/>
            </w:r>
            <w:r>
              <w:rPr>
                <w:noProof/>
                <w:webHidden/>
              </w:rPr>
              <w:t>6</w:t>
            </w:r>
            <w:r>
              <w:rPr>
                <w:noProof/>
                <w:webHidden/>
              </w:rPr>
              <w:fldChar w:fldCharType="end"/>
            </w:r>
          </w:hyperlink>
        </w:p>
        <w:p w14:paraId="3319CF72" w14:textId="5BE9AE23" w:rsidR="007924F5" w:rsidRDefault="007924F5">
          <w:pPr>
            <w:pStyle w:val="TOC3"/>
            <w:tabs>
              <w:tab w:val="right" w:leader="dot" w:pos="9016"/>
            </w:tabs>
            <w:rPr>
              <w:noProof/>
            </w:rPr>
          </w:pPr>
          <w:hyperlink w:anchor="_Toc199275484" w:history="1">
            <w:r w:rsidRPr="00237D74">
              <w:rPr>
                <w:rStyle w:val="Hyperlink"/>
                <w:noProof/>
              </w:rPr>
              <w:t>Justification for Simplicity</w:t>
            </w:r>
            <w:r>
              <w:rPr>
                <w:noProof/>
                <w:webHidden/>
              </w:rPr>
              <w:tab/>
            </w:r>
            <w:r>
              <w:rPr>
                <w:noProof/>
                <w:webHidden/>
              </w:rPr>
              <w:fldChar w:fldCharType="begin"/>
            </w:r>
            <w:r>
              <w:rPr>
                <w:noProof/>
                <w:webHidden/>
              </w:rPr>
              <w:instrText xml:space="preserve"> PAGEREF _Toc199275484 \h </w:instrText>
            </w:r>
            <w:r>
              <w:rPr>
                <w:noProof/>
                <w:webHidden/>
              </w:rPr>
            </w:r>
            <w:r>
              <w:rPr>
                <w:noProof/>
                <w:webHidden/>
              </w:rPr>
              <w:fldChar w:fldCharType="separate"/>
            </w:r>
            <w:r>
              <w:rPr>
                <w:noProof/>
                <w:webHidden/>
              </w:rPr>
              <w:t>6</w:t>
            </w:r>
            <w:r>
              <w:rPr>
                <w:noProof/>
                <w:webHidden/>
              </w:rPr>
              <w:fldChar w:fldCharType="end"/>
            </w:r>
          </w:hyperlink>
        </w:p>
        <w:p w14:paraId="00380E7A" w14:textId="20A885CE" w:rsidR="007924F5" w:rsidRDefault="007924F5">
          <w:pPr>
            <w:pStyle w:val="TOC2"/>
            <w:tabs>
              <w:tab w:val="right" w:leader="dot" w:pos="9016"/>
            </w:tabs>
            <w:rPr>
              <w:noProof/>
            </w:rPr>
          </w:pPr>
          <w:hyperlink w:anchor="_Toc199275485" w:history="1">
            <w:r w:rsidRPr="00237D74">
              <w:rPr>
                <w:rStyle w:val="Hyperlink"/>
                <w:noProof/>
              </w:rPr>
              <w:t>Reflections on the Development Process</w:t>
            </w:r>
            <w:r>
              <w:rPr>
                <w:noProof/>
                <w:webHidden/>
              </w:rPr>
              <w:tab/>
            </w:r>
            <w:r>
              <w:rPr>
                <w:noProof/>
                <w:webHidden/>
              </w:rPr>
              <w:fldChar w:fldCharType="begin"/>
            </w:r>
            <w:r>
              <w:rPr>
                <w:noProof/>
                <w:webHidden/>
              </w:rPr>
              <w:instrText xml:space="preserve"> PAGEREF _Toc199275485 \h </w:instrText>
            </w:r>
            <w:r>
              <w:rPr>
                <w:noProof/>
                <w:webHidden/>
              </w:rPr>
            </w:r>
            <w:r>
              <w:rPr>
                <w:noProof/>
                <w:webHidden/>
              </w:rPr>
              <w:fldChar w:fldCharType="separate"/>
            </w:r>
            <w:r>
              <w:rPr>
                <w:noProof/>
                <w:webHidden/>
              </w:rPr>
              <w:t>6</w:t>
            </w:r>
            <w:r>
              <w:rPr>
                <w:noProof/>
                <w:webHidden/>
              </w:rPr>
              <w:fldChar w:fldCharType="end"/>
            </w:r>
          </w:hyperlink>
        </w:p>
        <w:p w14:paraId="01900B6E" w14:textId="1F0DECE8" w:rsidR="007924F5" w:rsidRDefault="007924F5">
          <w:pPr>
            <w:pStyle w:val="TOC2"/>
            <w:tabs>
              <w:tab w:val="right" w:leader="dot" w:pos="9016"/>
            </w:tabs>
            <w:rPr>
              <w:noProof/>
            </w:rPr>
          </w:pPr>
          <w:hyperlink w:anchor="_Toc199275486" w:history="1">
            <w:r w:rsidRPr="00237D74">
              <w:rPr>
                <w:rStyle w:val="Hyperlink"/>
                <w:noProof/>
              </w:rPr>
              <w:t>Potential Future Improvements</w:t>
            </w:r>
            <w:r>
              <w:rPr>
                <w:noProof/>
                <w:webHidden/>
              </w:rPr>
              <w:tab/>
            </w:r>
            <w:r>
              <w:rPr>
                <w:noProof/>
                <w:webHidden/>
              </w:rPr>
              <w:fldChar w:fldCharType="begin"/>
            </w:r>
            <w:r>
              <w:rPr>
                <w:noProof/>
                <w:webHidden/>
              </w:rPr>
              <w:instrText xml:space="preserve"> PAGEREF _Toc199275486 \h </w:instrText>
            </w:r>
            <w:r>
              <w:rPr>
                <w:noProof/>
                <w:webHidden/>
              </w:rPr>
            </w:r>
            <w:r>
              <w:rPr>
                <w:noProof/>
                <w:webHidden/>
              </w:rPr>
              <w:fldChar w:fldCharType="separate"/>
            </w:r>
            <w:r>
              <w:rPr>
                <w:noProof/>
                <w:webHidden/>
              </w:rPr>
              <w:t>7</w:t>
            </w:r>
            <w:r>
              <w:rPr>
                <w:noProof/>
                <w:webHidden/>
              </w:rPr>
              <w:fldChar w:fldCharType="end"/>
            </w:r>
          </w:hyperlink>
        </w:p>
        <w:p w14:paraId="0E133BC7" w14:textId="6425A334" w:rsidR="007924F5" w:rsidRDefault="007924F5">
          <w:pPr>
            <w:pStyle w:val="TOC3"/>
            <w:tabs>
              <w:tab w:val="right" w:leader="dot" w:pos="9016"/>
            </w:tabs>
            <w:rPr>
              <w:noProof/>
            </w:rPr>
          </w:pPr>
          <w:hyperlink w:anchor="_Toc199275487" w:history="1">
            <w:r w:rsidRPr="00237D74">
              <w:rPr>
                <w:rStyle w:val="Hyperlink"/>
                <w:noProof/>
              </w:rPr>
              <w:t>1. Modular Code Structure</w:t>
            </w:r>
            <w:r>
              <w:rPr>
                <w:noProof/>
                <w:webHidden/>
              </w:rPr>
              <w:tab/>
            </w:r>
            <w:r>
              <w:rPr>
                <w:noProof/>
                <w:webHidden/>
              </w:rPr>
              <w:fldChar w:fldCharType="begin"/>
            </w:r>
            <w:r>
              <w:rPr>
                <w:noProof/>
                <w:webHidden/>
              </w:rPr>
              <w:instrText xml:space="preserve"> PAGEREF _Toc199275487 \h </w:instrText>
            </w:r>
            <w:r>
              <w:rPr>
                <w:noProof/>
                <w:webHidden/>
              </w:rPr>
            </w:r>
            <w:r>
              <w:rPr>
                <w:noProof/>
                <w:webHidden/>
              </w:rPr>
              <w:fldChar w:fldCharType="separate"/>
            </w:r>
            <w:r>
              <w:rPr>
                <w:noProof/>
                <w:webHidden/>
              </w:rPr>
              <w:t>7</w:t>
            </w:r>
            <w:r>
              <w:rPr>
                <w:noProof/>
                <w:webHidden/>
              </w:rPr>
              <w:fldChar w:fldCharType="end"/>
            </w:r>
          </w:hyperlink>
        </w:p>
        <w:p w14:paraId="12E907B7" w14:textId="62EF4117" w:rsidR="007924F5" w:rsidRDefault="007924F5">
          <w:pPr>
            <w:pStyle w:val="TOC3"/>
            <w:tabs>
              <w:tab w:val="right" w:leader="dot" w:pos="9016"/>
            </w:tabs>
            <w:rPr>
              <w:noProof/>
            </w:rPr>
          </w:pPr>
          <w:hyperlink w:anchor="_Toc199275488" w:history="1">
            <w:r w:rsidRPr="00237D74">
              <w:rPr>
                <w:rStyle w:val="Hyperlink"/>
                <w:noProof/>
              </w:rPr>
              <w:t>2. User Preference Persistence</w:t>
            </w:r>
            <w:r>
              <w:rPr>
                <w:noProof/>
                <w:webHidden/>
              </w:rPr>
              <w:tab/>
            </w:r>
            <w:r>
              <w:rPr>
                <w:noProof/>
                <w:webHidden/>
              </w:rPr>
              <w:fldChar w:fldCharType="begin"/>
            </w:r>
            <w:r>
              <w:rPr>
                <w:noProof/>
                <w:webHidden/>
              </w:rPr>
              <w:instrText xml:space="preserve"> PAGEREF _Toc199275488 \h </w:instrText>
            </w:r>
            <w:r>
              <w:rPr>
                <w:noProof/>
                <w:webHidden/>
              </w:rPr>
            </w:r>
            <w:r>
              <w:rPr>
                <w:noProof/>
                <w:webHidden/>
              </w:rPr>
              <w:fldChar w:fldCharType="separate"/>
            </w:r>
            <w:r>
              <w:rPr>
                <w:noProof/>
                <w:webHidden/>
              </w:rPr>
              <w:t>7</w:t>
            </w:r>
            <w:r>
              <w:rPr>
                <w:noProof/>
                <w:webHidden/>
              </w:rPr>
              <w:fldChar w:fldCharType="end"/>
            </w:r>
          </w:hyperlink>
        </w:p>
        <w:p w14:paraId="10D9BC0B" w14:textId="04680F0E" w:rsidR="007924F5" w:rsidRDefault="007924F5">
          <w:pPr>
            <w:pStyle w:val="TOC3"/>
            <w:tabs>
              <w:tab w:val="right" w:leader="dot" w:pos="9016"/>
            </w:tabs>
            <w:rPr>
              <w:noProof/>
            </w:rPr>
          </w:pPr>
          <w:hyperlink w:anchor="_Toc199275489" w:history="1">
            <w:r w:rsidRPr="00237D74">
              <w:rPr>
                <w:rStyle w:val="Hyperlink"/>
                <w:noProof/>
              </w:rPr>
              <w:t>3. Accessibility Enhancements</w:t>
            </w:r>
            <w:r>
              <w:rPr>
                <w:noProof/>
                <w:webHidden/>
              </w:rPr>
              <w:tab/>
            </w:r>
            <w:r>
              <w:rPr>
                <w:noProof/>
                <w:webHidden/>
              </w:rPr>
              <w:fldChar w:fldCharType="begin"/>
            </w:r>
            <w:r>
              <w:rPr>
                <w:noProof/>
                <w:webHidden/>
              </w:rPr>
              <w:instrText xml:space="preserve"> PAGEREF _Toc199275489 \h </w:instrText>
            </w:r>
            <w:r>
              <w:rPr>
                <w:noProof/>
                <w:webHidden/>
              </w:rPr>
            </w:r>
            <w:r>
              <w:rPr>
                <w:noProof/>
                <w:webHidden/>
              </w:rPr>
              <w:fldChar w:fldCharType="separate"/>
            </w:r>
            <w:r>
              <w:rPr>
                <w:noProof/>
                <w:webHidden/>
              </w:rPr>
              <w:t>7</w:t>
            </w:r>
            <w:r>
              <w:rPr>
                <w:noProof/>
                <w:webHidden/>
              </w:rPr>
              <w:fldChar w:fldCharType="end"/>
            </w:r>
          </w:hyperlink>
        </w:p>
        <w:p w14:paraId="0C0FAD31" w14:textId="0662CF6C" w:rsidR="007924F5" w:rsidRDefault="007924F5">
          <w:pPr>
            <w:pStyle w:val="TOC3"/>
            <w:tabs>
              <w:tab w:val="right" w:leader="dot" w:pos="9016"/>
            </w:tabs>
            <w:rPr>
              <w:noProof/>
            </w:rPr>
          </w:pPr>
          <w:hyperlink w:anchor="_Toc199275490" w:history="1">
            <w:r w:rsidRPr="00237D74">
              <w:rPr>
                <w:rStyle w:val="Hyperlink"/>
                <w:noProof/>
              </w:rPr>
              <w:t>4. Visual Data Presentation</w:t>
            </w:r>
            <w:r>
              <w:rPr>
                <w:noProof/>
                <w:webHidden/>
              </w:rPr>
              <w:tab/>
            </w:r>
            <w:r>
              <w:rPr>
                <w:noProof/>
                <w:webHidden/>
              </w:rPr>
              <w:fldChar w:fldCharType="begin"/>
            </w:r>
            <w:r>
              <w:rPr>
                <w:noProof/>
                <w:webHidden/>
              </w:rPr>
              <w:instrText xml:space="preserve"> PAGEREF _Toc199275490 \h </w:instrText>
            </w:r>
            <w:r>
              <w:rPr>
                <w:noProof/>
                <w:webHidden/>
              </w:rPr>
            </w:r>
            <w:r>
              <w:rPr>
                <w:noProof/>
                <w:webHidden/>
              </w:rPr>
              <w:fldChar w:fldCharType="separate"/>
            </w:r>
            <w:r>
              <w:rPr>
                <w:noProof/>
                <w:webHidden/>
              </w:rPr>
              <w:t>8</w:t>
            </w:r>
            <w:r>
              <w:rPr>
                <w:noProof/>
                <w:webHidden/>
              </w:rPr>
              <w:fldChar w:fldCharType="end"/>
            </w:r>
          </w:hyperlink>
        </w:p>
        <w:p w14:paraId="5073F74F" w14:textId="0F21D628" w:rsidR="007924F5" w:rsidRDefault="007924F5">
          <w:pPr>
            <w:pStyle w:val="TOC3"/>
            <w:tabs>
              <w:tab w:val="right" w:leader="dot" w:pos="9016"/>
            </w:tabs>
            <w:rPr>
              <w:noProof/>
            </w:rPr>
          </w:pPr>
          <w:hyperlink w:anchor="_Toc199275491" w:history="1">
            <w:r w:rsidRPr="00237D74">
              <w:rPr>
                <w:rStyle w:val="Hyperlink"/>
                <w:noProof/>
              </w:rPr>
              <w:t>5. Error Handling for Location Services</w:t>
            </w:r>
            <w:r>
              <w:rPr>
                <w:noProof/>
                <w:webHidden/>
              </w:rPr>
              <w:tab/>
            </w:r>
            <w:r>
              <w:rPr>
                <w:noProof/>
                <w:webHidden/>
              </w:rPr>
              <w:fldChar w:fldCharType="begin"/>
            </w:r>
            <w:r>
              <w:rPr>
                <w:noProof/>
                <w:webHidden/>
              </w:rPr>
              <w:instrText xml:space="preserve"> PAGEREF _Toc199275491 \h </w:instrText>
            </w:r>
            <w:r>
              <w:rPr>
                <w:noProof/>
                <w:webHidden/>
              </w:rPr>
            </w:r>
            <w:r>
              <w:rPr>
                <w:noProof/>
                <w:webHidden/>
              </w:rPr>
              <w:fldChar w:fldCharType="separate"/>
            </w:r>
            <w:r>
              <w:rPr>
                <w:noProof/>
                <w:webHidden/>
              </w:rPr>
              <w:t>8</w:t>
            </w:r>
            <w:r>
              <w:rPr>
                <w:noProof/>
                <w:webHidden/>
              </w:rPr>
              <w:fldChar w:fldCharType="end"/>
            </w:r>
          </w:hyperlink>
        </w:p>
        <w:p w14:paraId="0BE3689F" w14:textId="6AD97046" w:rsidR="007924F5" w:rsidRDefault="007924F5">
          <w:pPr>
            <w:pStyle w:val="TOC3"/>
            <w:tabs>
              <w:tab w:val="right" w:leader="dot" w:pos="9016"/>
            </w:tabs>
            <w:rPr>
              <w:noProof/>
            </w:rPr>
          </w:pPr>
          <w:hyperlink w:anchor="_Toc199275492" w:history="1">
            <w:r w:rsidRPr="00237D74">
              <w:rPr>
                <w:rStyle w:val="Hyperlink"/>
                <w:noProof/>
              </w:rPr>
              <w:t>6. Splash Screen or Loading Animation</w:t>
            </w:r>
            <w:r>
              <w:rPr>
                <w:noProof/>
                <w:webHidden/>
              </w:rPr>
              <w:tab/>
            </w:r>
            <w:r>
              <w:rPr>
                <w:noProof/>
                <w:webHidden/>
              </w:rPr>
              <w:fldChar w:fldCharType="begin"/>
            </w:r>
            <w:r>
              <w:rPr>
                <w:noProof/>
                <w:webHidden/>
              </w:rPr>
              <w:instrText xml:space="preserve"> PAGEREF _Toc199275492 \h </w:instrText>
            </w:r>
            <w:r>
              <w:rPr>
                <w:noProof/>
                <w:webHidden/>
              </w:rPr>
            </w:r>
            <w:r>
              <w:rPr>
                <w:noProof/>
                <w:webHidden/>
              </w:rPr>
              <w:fldChar w:fldCharType="separate"/>
            </w:r>
            <w:r>
              <w:rPr>
                <w:noProof/>
                <w:webHidden/>
              </w:rPr>
              <w:t>8</w:t>
            </w:r>
            <w:r>
              <w:rPr>
                <w:noProof/>
                <w:webHidden/>
              </w:rPr>
              <w:fldChar w:fldCharType="end"/>
            </w:r>
          </w:hyperlink>
        </w:p>
        <w:p w14:paraId="2E3143DA" w14:textId="1B174D07" w:rsidR="007924F5" w:rsidRDefault="007924F5">
          <w:pPr>
            <w:pStyle w:val="TOC3"/>
            <w:tabs>
              <w:tab w:val="right" w:leader="dot" w:pos="9016"/>
            </w:tabs>
            <w:rPr>
              <w:noProof/>
            </w:rPr>
          </w:pPr>
          <w:hyperlink w:anchor="_Toc199275493" w:history="1">
            <w:r w:rsidRPr="00237D74">
              <w:rPr>
                <w:rStyle w:val="Hyperlink"/>
                <w:noProof/>
              </w:rPr>
              <w:t>7. Offline Support</w:t>
            </w:r>
            <w:r>
              <w:rPr>
                <w:noProof/>
                <w:webHidden/>
              </w:rPr>
              <w:tab/>
            </w:r>
            <w:r>
              <w:rPr>
                <w:noProof/>
                <w:webHidden/>
              </w:rPr>
              <w:fldChar w:fldCharType="begin"/>
            </w:r>
            <w:r>
              <w:rPr>
                <w:noProof/>
                <w:webHidden/>
              </w:rPr>
              <w:instrText xml:space="preserve"> PAGEREF _Toc199275493 \h </w:instrText>
            </w:r>
            <w:r>
              <w:rPr>
                <w:noProof/>
                <w:webHidden/>
              </w:rPr>
            </w:r>
            <w:r>
              <w:rPr>
                <w:noProof/>
                <w:webHidden/>
              </w:rPr>
              <w:fldChar w:fldCharType="separate"/>
            </w:r>
            <w:r>
              <w:rPr>
                <w:noProof/>
                <w:webHidden/>
              </w:rPr>
              <w:t>8</w:t>
            </w:r>
            <w:r>
              <w:rPr>
                <w:noProof/>
                <w:webHidden/>
              </w:rPr>
              <w:fldChar w:fldCharType="end"/>
            </w:r>
          </w:hyperlink>
        </w:p>
        <w:p w14:paraId="3304BC7E" w14:textId="68A6383F" w:rsidR="007924F5" w:rsidRDefault="007924F5">
          <w:pPr>
            <w:pStyle w:val="TOC3"/>
            <w:tabs>
              <w:tab w:val="right" w:leader="dot" w:pos="9016"/>
            </w:tabs>
            <w:rPr>
              <w:noProof/>
            </w:rPr>
          </w:pPr>
          <w:hyperlink w:anchor="_Toc199275494" w:history="1">
            <w:r w:rsidRPr="00237D74">
              <w:rPr>
                <w:rStyle w:val="Hyperlink"/>
                <w:noProof/>
              </w:rPr>
              <w:t>8. Multi-language Support</w:t>
            </w:r>
            <w:r>
              <w:rPr>
                <w:noProof/>
                <w:webHidden/>
              </w:rPr>
              <w:tab/>
            </w:r>
            <w:r>
              <w:rPr>
                <w:noProof/>
                <w:webHidden/>
              </w:rPr>
              <w:fldChar w:fldCharType="begin"/>
            </w:r>
            <w:r>
              <w:rPr>
                <w:noProof/>
                <w:webHidden/>
              </w:rPr>
              <w:instrText xml:space="preserve"> PAGEREF _Toc199275494 \h </w:instrText>
            </w:r>
            <w:r>
              <w:rPr>
                <w:noProof/>
                <w:webHidden/>
              </w:rPr>
            </w:r>
            <w:r>
              <w:rPr>
                <w:noProof/>
                <w:webHidden/>
              </w:rPr>
              <w:fldChar w:fldCharType="separate"/>
            </w:r>
            <w:r>
              <w:rPr>
                <w:noProof/>
                <w:webHidden/>
              </w:rPr>
              <w:t>8</w:t>
            </w:r>
            <w:r>
              <w:rPr>
                <w:noProof/>
                <w:webHidden/>
              </w:rPr>
              <w:fldChar w:fldCharType="end"/>
            </w:r>
          </w:hyperlink>
        </w:p>
        <w:p w14:paraId="610BA833" w14:textId="4BC8C0C6" w:rsidR="007924F5" w:rsidRDefault="007924F5">
          <w:r>
            <w:rPr>
              <w:b/>
              <w:bCs/>
              <w:lang w:val="en-GB"/>
            </w:rPr>
            <w:fldChar w:fldCharType="end"/>
          </w:r>
        </w:p>
      </w:sdtContent>
    </w:sdt>
    <w:p w14:paraId="41133C58" w14:textId="77777777" w:rsidR="007924F5" w:rsidRDefault="007924F5" w:rsidP="007924F5">
      <w:pPr>
        <w:pStyle w:val="Heading1"/>
      </w:pPr>
    </w:p>
    <w:p w14:paraId="76C2D476" w14:textId="77777777" w:rsidR="007924F5" w:rsidRDefault="007924F5" w:rsidP="007924F5"/>
    <w:p w14:paraId="436C7991" w14:textId="77777777" w:rsidR="007924F5" w:rsidRPr="007924F5" w:rsidRDefault="007924F5" w:rsidP="007924F5"/>
    <w:p w14:paraId="7DF6008B" w14:textId="2E9C6674" w:rsidR="00F04300" w:rsidRPr="007924F5" w:rsidRDefault="00F04300" w:rsidP="005F26FE">
      <w:pPr>
        <w:pStyle w:val="Heading1"/>
        <w:jc w:val="center"/>
      </w:pPr>
      <w:bookmarkStart w:id="0" w:name="_Toc199275474"/>
      <w:r w:rsidRPr="007924F5">
        <w:lastRenderedPageBreak/>
        <w:t>Technical Report</w:t>
      </w:r>
      <w:bookmarkEnd w:id="0"/>
    </w:p>
    <w:p w14:paraId="1304582C" w14:textId="77777777" w:rsidR="00F04300" w:rsidRPr="007924F5" w:rsidRDefault="00F04300" w:rsidP="007924F5">
      <w:pPr>
        <w:pStyle w:val="Heading2"/>
      </w:pPr>
      <w:bookmarkStart w:id="1" w:name="_Toc199275475"/>
      <w:r w:rsidRPr="007924F5">
        <w:t>Design Decisions</w:t>
      </w:r>
      <w:bookmarkEnd w:id="1"/>
    </w:p>
    <w:p w14:paraId="28B74CD4" w14:textId="3C82CB33" w:rsidR="00F04300" w:rsidRPr="00F04300" w:rsidRDefault="00CB08C7" w:rsidP="00F04300">
      <w:r>
        <w:t>Daniel</w:t>
      </w:r>
      <w:r w:rsidR="00F04300" w:rsidRPr="00F04300">
        <w:t xml:space="preserve"> developed the entire application inside the main file named </w:t>
      </w:r>
      <w:proofErr w:type="spellStart"/>
      <w:r w:rsidR="00F04300" w:rsidRPr="00F04300">
        <w:t>index.tsx</w:t>
      </w:r>
      <w:proofErr w:type="spellEnd"/>
      <w:r w:rsidR="00F04300" w:rsidRPr="00F04300">
        <w:t>. All of the logic and user interface are contained in this single file. This includes fetching weather data, managing user input, handling GPS permissions, displaying current and forecasted weather, and supporting user preferences such as theme and temperature units.</w:t>
      </w:r>
    </w:p>
    <w:p w14:paraId="1B0B2760" w14:textId="13B533EA" w:rsidR="00F04300" w:rsidRPr="00F04300" w:rsidRDefault="00F04300" w:rsidP="00F04300">
      <w:r w:rsidRPr="00F04300">
        <w:t xml:space="preserve">The decision to keep everything in </w:t>
      </w:r>
      <w:proofErr w:type="spellStart"/>
      <w:r w:rsidRPr="00F04300">
        <w:t>index.tsx</w:t>
      </w:r>
      <w:proofErr w:type="spellEnd"/>
      <w:r w:rsidRPr="00F04300">
        <w:t xml:space="preserve"> was intentional. </w:t>
      </w:r>
      <w:r w:rsidR="00CB08C7">
        <w:t xml:space="preserve">Daniel </w:t>
      </w:r>
      <w:r w:rsidRPr="00F04300">
        <w:t xml:space="preserve">wanted to maintain a clear and centralized workflow during development. By having all features in one place, it became easier to control the app’s </w:t>
      </w:r>
      <w:proofErr w:type="spellStart"/>
      <w:r w:rsidRPr="00F04300">
        <w:t>behavior</w:t>
      </w:r>
      <w:proofErr w:type="spellEnd"/>
      <w:r w:rsidRPr="00F04300">
        <w:t>, debug issues, and manage state without switching between multiple files or components.</w:t>
      </w:r>
    </w:p>
    <w:p w14:paraId="15F256DC" w14:textId="192C012D" w:rsidR="00F04300" w:rsidRPr="00F04300" w:rsidRDefault="00F04300" w:rsidP="00F04300">
      <w:r w:rsidRPr="00F04300">
        <w:t xml:space="preserve">For weather data, </w:t>
      </w:r>
      <w:r w:rsidR="00CB08C7">
        <w:t>Daniel</w:t>
      </w:r>
      <w:r w:rsidRPr="00F04300">
        <w:t xml:space="preserve"> used two APIs:</w:t>
      </w:r>
    </w:p>
    <w:p w14:paraId="0CFAE641" w14:textId="77777777" w:rsidR="00F04300" w:rsidRPr="00F04300" w:rsidRDefault="00F04300" w:rsidP="00F04300">
      <w:pPr>
        <w:numPr>
          <w:ilvl w:val="0"/>
          <w:numId w:val="4"/>
        </w:numPr>
      </w:pPr>
      <w:r w:rsidRPr="00F04300">
        <w:t>OpenStreetMap (</w:t>
      </w:r>
      <w:proofErr w:type="spellStart"/>
      <w:r w:rsidRPr="00F04300">
        <w:t>Nominatim</w:t>
      </w:r>
      <w:proofErr w:type="spellEnd"/>
      <w:r w:rsidRPr="00F04300">
        <w:t>) to convert user-entered city names into geographic coordinates (latitude and longitude).</w:t>
      </w:r>
    </w:p>
    <w:p w14:paraId="10600529" w14:textId="77777777" w:rsidR="00F04300" w:rsidRPr="00F04300" w:rsidRDefault="00F04300" w:rsidP="00F04300">
      <w:pPr>
        <w:numPr>
          <w:ilvl w:val="0"/>
          <w:numId w:val="4"/>
        </w:numPr>
      </w:pPr>
      <w:r w:rsidRPr="00F04300">
        <w:t>Open-</w:t>
      </w:r>
      <w:proofErr w:type="spellStart"/>
      <w:r w:rsidRPr="00F04300">
        <w:t>Meteo</w:t>
      </w:r>
      <w:proofErr w:type="spellEnd"/>
      <w:r w:rsidRPr="00F04300">
        <w:t xml:space="preserve"> to fetch weather data including the current temperature, wind speed, humidity, hourly forecast, and a 7-day daily forecast.</w:t>
      </w:r>
    </w:p>
    <w:p w14:paraId="4EB2BC8D" w14:textId="77777777" w:rsidR="00F04300" w:rsidRPr="00F04300" w:rsidRDefault="00F04300" w:rsidP="00F04300">
      <w:r w:rsidRPr="00F04300">
        <w:t xml:space="preserve">These APIs were chosen because they are free, publicly accessible, and do not require an API key. Integration was done using basic fetch requests directly within the </w:t>
      </w:r>
      <w:proofErr w:type="spellStart"/>
      <w:r w:rsidRPr="00F04300">
        <w:t>index.tsx</w:t>
      </w:r>
      <w:proofErr w:type="spellEnd"/>
      <w:r w:rsidRPr="00F04300">
        <w:t xml:space="preserve"> file.</w:t>
      </w:r>
    </w:p>
    <w:p w14:paraId="39F85214" w14:textId="5F6127DE" w:rsidR="00F04300" w:rsidRPr="00F04300" w:rsidRDefault="00CB08C7" w:rsidP="00F04300">
      <w:r>
        <w:t>Daniel</w:t>
      </w:r>
      <w:r w:rsidR="00F04300" w:rsidRPr="00F04300">
        <w:t xml:space="preserve"> included a text input field for searching cities and added support for displaying past searches using local storage (</w:t>
      </w:r>
      <w:proofErr w:type="spellStart"/>
      <w:r w:rsidR="00F04300" w:rsidRPr="00F04300">
        <w:t>AsyncStorage</w:t>
      </w:r>
      <w:proofErr w:type="spellEnd"/>
      <w:r w:rsidR="00F04300" w:rsidRPr="00F04300">
        <w:t>). The app loads previous searches when it starts and allows the user to clear them at any time.</w:t>
      </w:r>
    </w:p>
    <w:p w14:paraId="06718F7A" w14:textId="77777777" w:rsidR="00F04300" w:rsidRPr="00F04300" w:rsidRDefault="00F04300" w:rsidP="00F04300">
      <w:r w:rsidRPr="00F04300">
        <w:t>The app also features a button to use the device's current location, which is handled using the expo-location package. If permission is denied or the location cannot be accessed, the app displays an error using the react-native-toast-message package.</w:t>
      </w:r>
    </w:p>
    <w:p w14:paraId="4D99F65D" w14:textId="7A737F63" w:rsidR="00F04300" w:rsidRPr="00F04300" w:rsidRDefault="00F04300" w:rsidP="00F04300">
      <w:r w:rsidRPr="00F04300">
        <w:t xml:space="preserve">To improve user experience and accessibility, </w:t>
      </w:r>
      <w:r w:rsidR="00CB08C7">
        <w:t>Daniel</w:t>
      </w:r>
      <w:r w:rsidRPr="00F04300">
        <w:t xml:space="preserve"> implemented:</w:t>
      </w:r>
    </w:p>
    <w:p w14:paraId="268D2CB9" w14:textId="77777777" w:rsidR="00F04300" w:rsidRPr="00F04300" w:rsidRDefault="00F04300" w:rsidP="00F04300">
      <w:pPr>
        <w:numPr>
          <w:ilvl w:val="0"/>
          <w:numId w:val="5"/>
        </w:numPr>
      </w:pPr>
      <w:r w:rsidRPr="00F04300">
        <w:t>A dark/light mode toggle, which changes the app’s styling using dynamic state</w:t>
      </w:r>
    </w:p>
    <w:p w14:paraId="10F96E02" w14:textId="77777777" w:rsidR="00F04300" w:rsidRPr="00F04300" w:rsidRDefault="00F04300" w:rsidP="00F04300">
      <w:pPr>
        <w:numPr>
          <w:ilvl w:val="0"/>
          <w:numId w:val="5"/>
        </w:numPr>
      </w:pPr>
      <w:r w:rsidRPr="00F04300">
        <w:t>A Celsius/Fahrenheit toggle that updates the temperature units across the app</w:t>
      </w:r>
    </w:p>
    <w:p w14:paraId="4BFDEA10" w14:textId="77777777" w:rsidR="00F04300" w:rsidRPr="00F04300" w:rsidRDefault="00F04300" w:rsidP="00F04300">
      <w:pPr>
        <w:numPr>
          <w:ilvl w:val="0"/>
          <w:numId w:val="5"/>
        </w:numPr>
      </w:pPr>
      <w:r w:rsidRPr="00F04300">
        <w:t>Animations for the weather display section to provide smooth visual feedback</w:t>
      </w:r>
    </w:p>
    <w:p w14:paraId="67094F83" w14:textId="77777777" w:rsidR="00F04300" w:rsidRPr="00F04300" w:rsidRDefault="00F04300" w:rsidP="00F04300">
      <w:pPr>
        <w:numPr>
          <w:ilvl w:val="0"/>
          <w:numId w:val="5"/>
        </w:numPr>
      </w:pPr>
      <w:r w:rsidRPr="00F04300">
        <w:t xml:space="preserve">Responsive design, using </w:t>
      </w:r>
      <w:proofErr w:type="spellStart"/>
      <w:r w:rsidRPr="00F04300">
        <w:t>useWindowDimensions</w:t>
      </w:r>
      <w:proofErr w:type="spellEnd"/>
      <w:r w:rsidRPr="00F04300">
        <w:t>() and Platform to adapt layout and font sizes based on the device type and screen orientation</w:t>
      </w:r>
    </w:p>
    <w:p w14:paraId="6B3C3D6A" w14:textId="77777777" w:rsidR="00F04300" w:rsidRPr="00F04300" w:rsidRDefault="00F04300" w:rsidP="00F04300">
      <w:r w:rsidRPr="00F04300">
        <w:lastRenderedPageBreak/>
        <w:t xml:space="preserve">All state management in the app is handled using </w:t>
      </w:r>
      <w:proofErr w:type="spellStart"/>
      <w:r w:rsidRPr="00F04300">
        <w:t>useState</w:t>
      </w:r>
      <w:proofErr w:type="spellEnd"/>
      <w:r w:rsidRPr="00F04300">
        <w:t xml:space="preserve"> and </w:t>
      </w:r>
      <w:proofErr w:type="spellStart"/>
      <w:r w:rsidRPr="00F04300">
        <w:t>useEffect</w:t>
      </w:r>
      <w:proofErr w:type="spellEnd"/>
      <w:r w:rsidRPr="00F04300">
        <w:t>. The code also includes clear inline comments to explain the purpose of each section and function, which helps others (including non-coders) understand how the app works.</w:t>
      </w:r>
    </w:p>
    <w:p w14:paraId="1014F6CE" w14:textId="2B755AD9" w:rsidR="008B4AA7" w:rsidRPr="007924F5" w:rsidRDefault="00F04300" w:rsidP="00F04300">
      <w:r w:rsidRPr="00F04300">
        <w:t xml:space="preserve">By keeping the structure compact and readable, </w:t>
      </w:r>
      <w:r w:rsidR="00D139F8">
        <w:t>Daniel</w:t>
      </w:r>
      <w:r w:rsidRPr="00F04300">
        <w:t xml:space="preserve"> was able to focus on implementing all required features without overcomplicating the architecture. This approach made it easier to test functionality and ensure that all core requirements were met in a single, fully functional component.</w:t>
      </w:r>
    </w:p>
    <w:p w14:paraId="4D548412" w14:textId="77777777" w:rsidR="00F04300" w:rsidRPr="007924F5" w:rsidRDefault="00F04300" w:rsidP="00F04300"/>
    <w:p w14:paraId="092E3757" w14:textId="77777777" w:rsidR="00F04300" w:rsidRPr="00F04300" w:rsidRDefault="00F04300" w:rsidP="007924F5">
      <w:pPr>
        <w:pStyle w:val="Heading2"/>
      </w:pPr>
      <w:bookmarkStart w:id="2" w:name="_Toc199275476"/>
      <w:r w:rsidRPr="00F04300">
        <w:t>API Integration Challenges and Solutions</w:t>
      </w:r>
      <w:bookmarkEnd w:id="2"/>
    </w:p>
    <w:p w14:paraId="4D0DA859" w14:textId="77777777" w:rsidR="00F04300" w:rsidRPr="00F04300" w:rsidRDefault="00F04300" w:rsidP="00F04300">
      <w:r w:rsidRPr="00F04300">
        <w:t>Youssef used two separate public APIs in the project: OpenStreetMap (</w:t>
      </w:r>
      <w:proofErr w:type="spellStart"/>
      <w:r w:rsidRPr="00F04300">
        <w:t>Nominatim</w:t>
      </w:r>
      <w:proofErr w:type="spellEnd"/>
      <w:r w:rsidRPr="00F04300">
        <w:t>) for geocoding and Open-</w:t>
      </w:r>
      <w:proofErr w:type="spellStart"/>
      <w:r w:rsidRPr="00F04300">
        <w:t>Meteo</w:t>
      </w:r>
      <w:proofErr w:type="spellEnd"/>
      <w:r w:rsidRPr="00F04300">
        <w:t xml:space="preserve"> for weather data. Both were integrated using direct fetch requests within the </w:t>
      </w:r>
      <w:proofErr w:type="spellStart"/>
      <w:r w:rsidRPr="00F04300">
        <w:t>index.tsx</w:t>
      </w:r>
      <w:proofErr w:type="spellEnd"/>
      <w:r w:rsidRPr="00F04300">
        <w:t xml:space="preserve"> file, supported by utility functions from geocode.js and weather.js.</w:t>
      </w:r>
    </w:p>
    <w:p w14:paraId="20002A76" w14:textId="77777777" w:rsidR="00F04300" w:rsidRPr="00F04300" w:rsidRDefault="00F04300" w:rsidP="007924F5">
      <w:pPr>
        <w:pStyle w:val="Heading3"/>
      </w:pPr>
      <w:bookmarkStart w:id="3" w:name="_Toc199275477"/>
      <w:r w:rsidRPr="00F04300">
        <w:t>OpenStreetMap API – Geocoding</w:t>
      </w:r>
      <w:bookmarkEnd w:id="3"/>
    </w:p>
    <w:p w14:paraId="4169B953" w14:textId="77777777" w:rsidR="00F04300" w:rsidRPr="00F04300" w:rsidRDefault="00F04300" w:rsidP="00F04300">
      <w:r w:rsidRPr="00F04300">
        <w:t>To allow users to search weather by city name, Youssef implemented a geocoding function in the geocode.js file. This function takes a city name and sends a request to the OpenStreetMap (</w:t>
      </w:r>
      <w:proofErr w:type="spellStart"/>
      <w:r w:rsidRPr="00F04300">
        <w:t>Nominatim</w:t>
      </w:r>
      <w:proofErr w:type="spellEnd"/>
      <w:r w:rsidRPr="00F04300">
        <w:t>) API. The goal is to receive valid latitude and longitude coordinates for use in weather data requests.</w:t>
      </w:r>
    </w:p>
    <w:p w14:paraId="0FF7716F" w14:textId="77777777" w:rsidR="00F04300" w:rsidRPr="00F04300" w:rsidRDefault="00F04300" w:rsidP="00F04300">
      <w:r w:rsidRPr="00F04300">
        <w:t>A challenge Youssef faced here was that the API could sometimes return empty arrays or multiple results, especially for cities with common names. To solve this, Youssef filtered the result to pick only the first valid match and extracted its latitude, longitude, and country fields.</w:t>
      </w:r>
    </w:p>
    <w:p w14:paraId="22C75F5B" w14:textId="77777777" w:rsidR="00F04300" w:rsidRPr="00F04300" w:rsidRDefault="00F04300" w:rsidP="00F04300">
      <w:r w:rsidRPr="00F04300">
        <w:t>Youssef also added error handling so that if no location is found or the user enters an invalid city name, the app displays a clear message using react-native-toast-message. This prevents the app from trying to fetch weather data without valid coordinates.</w:t>
      </w:r>
    </w:p>
    <w:p w14:paraId="55A1EA18" w14:textId="77777777" w:rsidR="00F04300" w:rsidRPr="00F04300" w:rsidRDefault="00F04300" w:rsidP="007924F5">
      <w:pPr>
        <w:pStyle w:val="Heading3"/>
      </w:pPr>
      <w:bookmarkStart w:id="4" w:name="_Toc199275478"/>
      <w:r w:rsidRPr="00F04300">
        <w:t>Open-</w:t>
      </w:r>
      <w:proofErr w:type="spellStart"/>
      <w:r w:rsidRPr="00F04300">
        <w:t>Meteo</w:t>
      </w:r>
      <w:proofErr w:type="spellEnd"/>
      <w:r w:rsidRPr="00F04300">
        <w:t xml:space="preserve"> API – Weather Data</w:t>
      </w:r>
      <w:bookmarkEnd w:id="4"/>
    </w:p>
    <w:p w14:paraId="3F9E71DC" w14:textId="77777777" w:rsidR="00F04300" w:rsidRPr="00F04300" w:rsidRDefault="00F04300" w:rsidP="00F04300">
      <w:r w:rsidRPr="00F04300">
        <w:t>Youssef used the Open-</w:t>
      </w:r>
      <w:proofErr w:type="spellStart"/>
      <w:r w:rsidRPr="00F04300">
        <w:t>Meteo</w:t>
      </w:r>
      <w:proofErr w:type="spellEnd"/>
      <w:r w:rsidRPr="00F04300">
        <w:t xml:space="preserve"> API to fetch current and forecasted weather data. This was handled in a dedicated file called weather.js, which contains a function that constructs the API URL based on the latitude and longitude provided by the geocode function or the device’s GPS location.</w:t>
      </w:r>
    </w:p>
    <w:p w14:paraId="3C82E847" w14:textId="77777777" w:rsidR="00F04300" w:rsidRPr="00F04300" w:rsidRDefault="00F04300" w:rsidP="00F04300">
      <w:r w:rsidRPr="00F04300">
        <w:t>One of the main challenges was working with Open-</w:t>
      </w:r>
      <w:proofErr w:type="spellStart"/>
      <w:r w:rsidRPr="00F04300">
        <w:t>Meteo’s</w:t>
      </w:r>
      <w:proofErr w:type="spellEnd"/>
      <w:r w:rsidRPr="00F04300">
        <w:t xml:space="preserve"> structured response. The data comes in arrays, and Youssef had to correctly map daily and hourly forecast values to specific UI elements in the app. For example, to show a 7-day forecast, Youssef extracted the appropriate entries from the daily section of the API response and matched weather codes to condition icons using a helper function.</w:t>
      </w:r>
    </w:p>
    <w:p w14:paraId="0515C017" w14:textId="77777777" w:rsidR="00F04300" w:rsidRPr="00F04300" w:rsidRDefault="00F04300" w:rsidP="00F04300">
      <w:r w:rsidRPr="00F04300">
        <w:lastRenderedPageBreak/>
        <w:t>To prevent repeated or unnecessary requests, the app checks whether data already exists in the state before re-fetching. Additionally, the API requests are wrapped in try-catch blocks to handle network failures or bad responses gracefully.</w:t>
      </w:r>
    </w:p>
    <w:p w14:paraId="2E76F318" w14:textId="77777777" w:rsidR="00F04300" w:rsidRPr="00F04300" w:rsidRDefault="00F04300" w:rsidP="007924F5">
      <w:pPr>
        <w:pStyle w:val="Heading3"/>
      </w:pPr>
      <w:bookmarkStart w:id="5" w:name="_Toc199275479"/>
      <w:r w:rsidRPr="00F04300">
        <w:t>Internet and Location Permissions</w:t>
      </w:r>
      <w:bookmarkEnd w:id="5"/>
    </w:p>
    <w:p w14:paraId="2458B729" w14:textId="77777777" w:rsidR="00F04300" w:rsidRPr="00F04300" w:rsidRDefault="00F04300" w:rsidP="00F04300">
      <w:r w:rsidRPr="00F04300">
        <w:t>Youssef added another layer of control by checking the device’s internet connection using the @react-native-community/netinfo package. Before making any API call, the app checks if the device is online. If it is not, the user is informed immediately with a toast, and no request is sent.</w:t>
      </w:r>
    </w:p>
    <w:p w14:paraId="7A7778C2" w14:textId="77777777" w:rsidR="00F04300" w:rsidRPr="00F04300" w:rsidRDefault="00F04300" w:rsidP="00F04300">
      <w:r w:rsidRPr="00F04300">
        <w:t>When requesting the device's current location, Youssef used the expo-location package. A common issue was when users denied location access, which caused failures in getting coordinates. To address this, Youssef implemented a check for permission status and handled both approval and denial with proper messages and fallbacks.</w:t>
      </w:r>
    </w:p>
    <w:p w14:paraId="546094A6" w14:textId="77777777" w:rsidR="00F04300" w:rsidRPr="00F04300" w:rsidRDefault="00F04300" w:rsidP="00F04300">
      <w:r w:rsidRPr="00F04300">
        <w:t>Overall Integration Strategy</w:t>
      </w:r>
    </w:p>
    <w:p w14:paraId="18338CFB" w14:textId="77777777" w:rsidR="00F04300" w:rsidRPr="00F04300" w:rsidRDefault="00F04300" w:rsidP="00F04300">
      <w:pPr>
        <w:numPr>
          <w:ilvl w:val="0"/>
          <w:numId w:val="6"/>
        </w:numPr>
      </w:pPr>
      <w:r w:rsidRPr="00F04300">
        <w:t>API calls were separated into helper files (geocode.js and weather.js) for better modularity and reuse.</w:t>
      </w:r>
    </w:p>
    <w:p w14:paraId="0CB44983" w14:textId="77777777" w:rsidR="00F04300" w:rsidRPr="00F04300" w:rsidRDefault="00F04300" w:rsidP="00F04300">
      <w:pPr>
        <w:numPr>
          <w:ilvl w:val="0"/>
          <w:numId w:val="6"/>
        </w:numPr>
      </w:pPr>
      <w:r w:rsidRPr="00F04300">
        <w:t>All asynchronous logic was handled with async/await and wrapped in error handling blocks.</w:t>
      </w:r>
    </w:p>
    <w:p w14:paraId="7B74CF46" w14:textId="77777777" w:rsidR="00F04300" w:rsidRPr="00F04300" w:rsidRDefault="00F04300" w:rsidP="00F04300">
      <w:pPr>
        <w:numPr>
          <w:ilvl w:val="0"/>
          <w:numId w:val="6"/>
        </w:numPr>
      </w:pPr>
      <w:r w:rsidRPr="00F04300">
        <w:t>Toast notifications were used to provide clear and immediate feedback to users if something went wrong.</w:t>
      </w:r>
    </w:p>
    <w:p w14:paraId="4B40A278" w14:textId="77777777" w:rsidR="00F04300" w:rsidRPr="00F04300" w:rsidRDefault="00F04300" w:rsidP="00F04300">
      <w:pPr>
        <w:numPr>
          <w:ilvl w:val="0"/>
          <w:numId w:val="6"/>
        </w:numPr>
      </w:pPr>
      <w:r w:rsidRPr="00F04300">
        <w:t>Internet connectivity was checked before every request to avoid silent failures.</w:t>
      </w:r>
    </w:p>
    <w:p w14:paraId="09A5C11F" w14:textId="64788774" w:rsidR="00F04300" w:rsidRPr="00F04300" w:rsidRDefault="00F04300" w:rsidP="00F04300">
      <w:pPr>
        <w:numPr>
          <w:ilvl w:val="0"/>
          <w:numId w:val="6"/>
        </w:numPr>
      </w:pPr>
      <w:r w:rsidRPr="00F04300">
        <w:t>API data was normalized and transformed before use, such as matching weather codes to icons, extracting only necessary fields, and formatting date/time values using day</w:t>
      </w:r>
      <w:r w:rsidRPr="007924F5">
        <w:t>.</w:t>
      </w:r>
      <w:r w:rsidRPr="00F04300">
        <w:t>js.</w:t>
      </w:r>
    </w:p>
    <w:p w14:paraId="36EE687A" w14:textId="77777777" w:rsidR="00F04300" w:rsidRPr="00F04300" w:rsidRDefault="00F04300" w:rsidP="00F04300">
      <w:r w:rsidRPr="00F04300">
        <w:t>By addressing each of these challenges, Youssef was able to create a stable and responsive app that gives users accurate and real-time weather information based on both manual searches and GPS location.</w:t>
      </w:r>
    </w:p>
    <w:p w14:paraId="05B16268" w14:textId="77777777" w:rsidR="007924F5" w:rsidRPr="007924F5" w:rsidRDefault="007924F5" w:rsidP="007924F5">
      <w:pPr>
        <w:pStyle w:val="Heading2"/>
      </w:pPr>
      <w:bookmarkStart w:id="6" w:name="_Toc199275480"/>
      <w:r w:rsidRPr="007924F5">
        <w:t>State Management Approach</w:t>
      </w:r>
      <w:bookmarkEnd w:id="6"/>
    </w:p>
    <w:p w14:paraId="0118DEC4" w14:textId="0FC64949" w:rsidR="007924F5" w:rsidRPr="007924F5" w:rsidRDefault="00D139F8" w:rsidP="007924F5">
      <w:r>
        <w:t>Terence</w:t>
      </w:r>
      <w:r w:rsidR="007924F5" w:rsidRPr="007924F5">
        <w:t xml:space="preserve"> managed all of the application’s state using </w:t>
      </w:r>
      <w:proofErr w:type="spellStart"/>
      <w:r w:rsidR="007924F5" w:rsidRPr="007924F5">
        <w:t>React's</w:t>
      </w:r>
      <w:proofErr w:type="spellEnd"/>
      <w:r w:rsidR="007924F5" w:rsidRPr="007924F5">
        <w:t xml:space="preserve"> built-in </w:t>
      </w:r>
      <w:proofErr w:type="spellStart"/>
      <w:r w:rsidR="007924F5" w:rsidRPr="007924F5">
        <w:t>useState</w:t>
      </w:r>
      <w:proofErr w:type="spellEnd"/>
      <w:r w:rsidR="007924F5" w:rsidRPr="007924F5">
        <w:t xml:space="preserve"> and </w:t>
      </w:r>
      <w:proofErr w:type="spellStart"/>
      <w:r w:rsidR="007924F5" w:rsidRPr="007924F5">
        <w:t>useEffect</w:t>
      </w:r>
      <w:proofErr w:type="spellEnd"/>
      <w:r w:rsidR="007924F5" w:rsidRPr="007924F5">
        <w:t xml:space="preserve"> hooks inside the </w:t>
      </w:r>
      <w:proofErr w:type="spellStart"/>
      <w:r w:rsidR="007924F5" w:rsidRPr="007924F5">
        <w:t>index.tsx</w:t>
      </w:r>
      <w:proofErr w:type="spellEnd"/>
      <w:r w:rsidR="007924F5" w:rsidRPr="007924F5">
        <w:t xml:space="preserve"> file. Since the entire app is built within this single component, it was important to keep the state logic organized and minimal, while still covering all features.</w:t>
      </w:r>
    </w:p>
    <w:p w14:paraId="3226B469" w14:textId="77777777" w:rsidR="007924F5" w:rsidRPr="007924F5" w:rsidRDefault="007924F5" w:rsidP="007924F5">
      <w:pPr>
        <w:pStyle w:val="Heading3"/>
      </w:pPr>
      <w:bookmarkStart w:id="7" w:name="_Toc199275481"/>
      <w:r w:rsidRPr="007924F5">
        <w:t>Main State Variables</w:t>
      </w:r>
      <w:bookmarkEnd w:id="7"/>
    </w:p>
    <w:p w14:paraId="11E3E442" w14:textId="57B2C0EE" w:rsidR="007924F5" w:rsidRPr="007924F5" w:rsidRDefault="007924F5" w:rsidP="007924F5">
      <w:r w:rsidRPr="007924F5">
        <w:t xml:space="preserve">The following are the main state variables </w:t>
      </w:r>
      <w:r w:rsidR="00D139F8">
        <w:t>Louis</w:t>
      </w:r>
      <w:r w:rsidRPr="007924F5">
        <w:t xml:space="preserve"> used in the application:</w:t>
      </w:r>
    </w:p>
    <w:p w14:paraId="6EB87B39" w14:textId="77777777" w:rsidR="007924F5" w:rsidRPr="007924F5" w:rsidRDefault="007924F5" w:rsidP="007924F5">
      <w:pPr>
        <w:numPr>
          <w:ilvl w:val="0"/>
          <w:numId w:val="7"/>
        </w:numPr>
      </w:pPr>
      <w:r w:rsidRPr="007924F5">
        <w:lastRenderedPageBreak/>
        <w:t>city: Stores the user’s current input for the city name in the search field.</w:t>
      </w:r>
    </w:p>
    <w:p w14:paraId="365C2797" w14:textId="77777777" w:rsidR="007924F5" w:rsidRPr="007924F5" w:rsidRDefault="007924F5" w:rsidP="007924F5">
      <w:pPr>
        <w:numPr>
          <w:ilvl w:val="0"/>
          <w:numId w:val="7"/>
        </w:numPr>
      </w:pPr>
      <w:proofErr w:type="spellStart"/>
      <w:r w:rsidRPr="007924F5">
        <w:t>searchHistory</w:t>
      </w:r>
      <w:proofErr w:type="spellEnd"/>
      <w:r w:rsidRPr="007924F5">
        <w:t xml:space="preserve">: An array of the user’s most recently searched cities, retrieved from and saved to local storage using </w:t>
      </w:r>
      <w:proofErr w:type="spellStart"/>
      <w:r w:rsidRPr="007924F5">
        <w:t>AsyncStorage</w:t>
      </w:r>
      <w:proofErr w:type="spellEnd"/>
      <w:r w:rsidRPr="007924F5">
        <w:t>.</w:t>
      </w:r>
    </w:p>
    <w:p w14:paraId="0867A10D" w14:textId="77777777" w:rsidR="007924F5" w:rsidRPr="007924F5" w:rsidRDefault="007924F5" w:rsidP="007924F5">
      <w:pPr>
        <w:numPr>
          <w:ilvl w:val="0"/>
          <w:numId w:val="7"/>
        </w:numPr>
      </w:pPr>
      <w:proofErr w:type="spellStart"/>
      <w:r w:rsidRPr="007924F5">
        <w:t>weatherData</w:t>
      </w:r>
      <w:proofErr w:type="spellEnd"/>
      <w:r w:rsidRPr="007924F5">
        <w:t>: The core object containing all fetched weather data from Open-</w:t>
      </w:r>
      <w:proofErr w:type="spellStart"/>
      <w:r w:rsidRPr="007924F5">
        <w:t>Meteo</w:t>
      </w:r>
      <w:proofErr w:type="spellEnd"/>
      <w:r w:rsidRPr="007924F5">
        <w:t>. This includes current temperature, wind speed, humidity, weather codes, daily high and low temperatures, and hourly forecasts.</w:t>
      </w:r>
    </w:p>
    <w:p w14:paraId="0A9A375C" w14:textId="77777777" w:rsidR="007924F5" w:rsidRPr="007924F5" w:rsidRDefault="007924F5" w:rsidP="007924F5">
      <w:pPr>
        <w:numPr>
          <w:ilvl w:val="0"/>
          <w:numId w:val="7"/>
        </w:numPr>
      </w:pPr>
      <w:proofErr w:type="spellStart"/>
      <w:r w:rsidRPr="007924F5">
        <w:t>isCelsius</w:t>
      </w:r>
      <w:proofErr w:type="spellEnd"/>
      <w:r w:rsidRPr="007924F5">
        <w:t xml:space="preserve">: A </w:t>
      </w:r>
      <w:proofErr w:type="spellStart"/>
      <w:r w:rsidRPr="007924F5">
        <w:t>boolean</w:t>
      </w:r>
      <w:proofErr w:type="spellEnd"/>
      <w:r w:rsidRPr="007924F5">
        <w:t xml:space="preserve"> value that determines whether temperatures are displayed in Celsius or Fahrenheit. This state is updated when the user toggles the unit switch.</w:t>
      </w:r>
    </w:p>
    <w:p w14:paraId="594A6A69" w14:textId="77777777" w:rsidR="007924F5" w:rsidRPr="007924F5" w:rsidRDefault="007924F5" w:rsidP="007924F5">
      <w:pPr>
        <w:numPr>
          <w:ilvl w:val="0"/>
          <w:numId w:val="7"/>
        </w:numPr>
      </w:pPr>
      <w:proofErr w:type="spellStart"/>
      <w:r w:rsidRPr="007924F5">
        <w:t>darkMode</w:t>
      </w:r>
      <w:proofErr w:type="spellEnd"/>
      <w:r w:rsidRPr="007924F5">
        <w:t xml:space="preserve">: A </w:t>
      </w:r>
      <w:proofErr w:type="spellStart"/>
      <w:r w:rsidRPr="007924F5">
        <w:t>boolean</w:t>
      </w:r>
      <w:proofErr w:type="spellEnd"/>
      <w:r w:rsidRPr="007924F5">
        <w:t xml:space="preserve"> that stores whether the app is currently in dark mode or light mode. Toggling this state changes the entire UI styling accordingly.</w:t>
      </w:r>
    </w:p>
    <w:p w14:paraId="16E11B82" w14:textId="77777777" w:rsidR="007924F5" w:rsidRPr="007924F5" w:rsidRDefault="007924F5" w:rsidP="007924F5">
      <w:pPr>
        <w:numPr>
          <w:ilvl w:val="0"/>
          <w:numId w:val="7"/>
        </w:numPr>
      </w:pPr>
      <w:r w:rsidRPr="007924F5">
        <w:t xml:space="preserve">loading: A </w:t>
      </w:r>
      <w:proofErr w:type="spellStart"/>
      <w:r w:rsidRPr="007924F5">
        <w:t>boolean</w:t>
      </w:r>
      <w:proofErr w:type="spellEnd"/>
      <w:r w:rsidRPr="007924F5">
        <w:t xml:space="preserve"> used to show a loading indicator while weather data is being fetched.</w:t>
      </w:r>
    </w:p>
    <w:p w14:paraId="54E90A24" w14:textId="77777777" w:rsidR="007924F5" w:rsidRPr="007924F5" w:rsidRDefault="007924F5" w:rsidP="007924F5">
      <w:pPr>
        <w:numPr>
          <w:ilvl w:val="0"/>
          <w:numId w:val="7"/>
        </w:numPr>
      </w:pPr>
      <w:proofErr w:type="spellStart"/>
      <w:r w:rsidRPr="007924F5">
        <w:t>currentDateTime</w:t>
      </w:r>
      <w:proofErr w:type="spellEnd"/>
      <w:r w:rsidRPr="007924F5">
        <w:t xml:space="preserve">: Stores the current date and time, formatted using </w:t>
      </w:r>
      <w:proofErr w:type="spellStart"/>
      <w:r w:rsidRPr="007924F5">
        <w:t>dayjs</w:t>
      </w:r>
      <w:proofErr w:type="spellEnd"/>
      <w:r w:rsidRPr="007924F5">
        <w:t>, and updated when new weather data is loaded.</w:t>
      </w:r>
    </w:p>
    <w:p w14:paraId="0B36DE99" w14:textId="77777777" w:rsidR="007924F5" w:rsidRPr="007924F5" w:rsidRDefault="007924F5" w:rsidP="007924F5">
      <w:r w:rsidRPr="007924F5">
        <w:t>These state values are updated based on user actions such as typing a city, submitting a search, or pressing the location button.</w:t>
      </w:r>
    </w:p>
    <w:p w14:paraId="53064D0D" w14:textId="77777777" w:rsidR="007924F5" w:rsidRPr="007924F5" w:rsidRDefault="007924F5" w:rsidP="007924F5">
      <w:pPr>
        <w:pStyle w:val="Heading3"/>
      </w:pPr>
      <w:bookmarkStart w:id="8" w:name="_Toc199275482"/>
      <w:r w:rsidRPr="007924F5">
        <w:t xml:space="preserve">Use of </w:t>
      </w:r>
      <w:proofErr w:type="spellStart"/>
      <w:r w:rsidRPr="007924F5">
        <w:t>useEffect</w:t>
      </w:r>
      <w:bookmarkEnd w:id="8"/>
      <w:proofErr w:type="spellEnd"/>
    </w:p>
    <w:p w14:paraId="33C6D1C7" w14:textId="592D0198" w:rsidR="007924F5" w:rsidRPr="007924F5" w:rsidRDefault="00D139F8" w:rsidP="007924F5">
      <w:r>
        <w:t>Terence</w:t>
      </w:r>
      <w:r w:rsidR="007924F5" w:rsidRPr="007924F5">
        <w:t xml:space="preserve"> used multiple </w:t>
      </w:r>
      <w:proofErr w:type="spellStart"/>
      <w:r w:rsidR="007924F5" w:rsidRPr="007924F5">
        <w:t>useEffect</w:t>
      </w:r>
      <w:proofErr w:type="spellEnd"/>
      <w:r w:rsidR="007924F5" w:rsidRPr="007924F5">
        <w:t xml:space="preserve"> hooks to handle side effects:</w:t>
      </w:r>
    </w:p>
    <w:p w14:paraId="6D6A81E7" w14:textId="77777777" w:rsidR="007924F5" w:rsidRPr="007924F5" w:rsidRDefault="007924F5" w:rsidP="007924F5">
      <w:pPr>
        <w:numPr>
          <w:ilvl w:val="0"/>
          <w:numId w:val="8"/>
        </w:numPr>
      </w:pPr>
      <w:r w:rsidRPr="007924F5">
        <w:t xml:space="preserve">One </w:t>
      </w:r>
      <w:proofErr w:type="spellStart"/>
      <w:r w:rsidRPr="007924F5">
        <w:t>useEffect</w:t>
      </w:r>
      <w:proofErr w:type="spellEnd"/>
      <w:r w:rsidRPr="007924F5">
        <w:t xml:space="preserve"> loads the search history from </w:t>
      </w:r>
      <w:proofErr w:type="spellStart"/>
      <w:r w:rsidRPr="007924F5">
        <w:t>AsyncStorage</w:t>
      </w:r>
      <w:proofErr w:type="spellEnd"/>
      <w:r w:rsidRPr="007924F5">
        <w:t xml:space="preserve"> when the app first launches.</w:t>
      </w:r>
    </w:p>
    <w:p w14:paraId="2A06671E" w14:textId="77777777" w:rsidR="007924F5" w:rsidRPr="007924F5" w:rsidRDefault="007924F5" w:rsidP="007924F5">
      <w:pPr>
        <w:numPr>
          <w:ilvl w:val="0"/>
          <w:numId w:val="8"/>
        </w:numPr>
      </w:pPr>
      <w:r w:rsidRPr="007924F5">
        <w:t xml:space="preserve">Another </w:t>
      </w:r>
      <w:proofErr w:type="spellStart"/>
      <w:r w:rsidRPr="007924F5">
        <w:t>useEffect</w:t>
      </w:r>
      <w:proofErr w:type="spellEnd"/>
      <w:r w:rsidRPr="007924F5">
        <w:t xml:space="preserve"> applies the fade-in animation for the weather display every time </w:t>
      </w:r>
      <w:proofErr w:type="spellStart"/>
      <w:r w:rsidRPr="007924F5">
        <w:t>weatherData</w:t>
      </w:r>
      <w:proofErr w:type="spellEnd"/>
      <w:r w:rsidRPr="007924F5">
        <w:t xml:space="preserve"> is updated.</w:t>
      </w:r>
    </w:p>
    <w:p w14:paraId="52AEA876" w14:textId="77777777" w:rsidR="007924F5" w:rsidRPr="007924F5" w:rsidRDefault="007924F5" w:rsidP="007924F5">
      <w:pPr>
        <w:numPr>
          <w:ilvl w:val="0"/>
          <w:numId w:val="8"/>
        </w:numPr>
      </w:pPr>
      <w:r w:rsidRPr="007924F5">
        <w:t xml:space="preserve">Additional </w:t>
      </w:r>
      <w:proofErr w:type="spellStart"/>
      <w:r w:rsidRPr="007924F5">
        <w:t>useEffect</w:t>
      </w:r>
      <w:proofErr w:type="spellEnd"/>
      <w:r w:rsidRPr="007924F5">
        <w:t xml:space="preserve"> hooks monitor screen size changes and trigger visual updates accordingly.</w:t>
      </w:r>
    </w:p>
    <w:p w14:paraId="1181AA69" w14:textId="77777777" w:rsidR="007924F5" w:rsidRPr="007924F5" w:rsidRDefault="007924F5" w:rsidP="007924F5">
      <w:pPr>
        <w:pStyle w:val="Heading3"/>
      </w:pPr>
      <w:bookmarkStart w:id="9" w:name="_Toc199275483"/>
      <w:r w:rsidRPr="007924F5">
        <w:t>Local Storage Integration</w:t>
      </w:r>
      <w:bookmarkEnd w:id="9"/>
    </w:p>
    <w:p w14:paraId="36733511" w14:textId="40D93FE5" w:rsidR="007924F5" w:rsidRPr="007924F5" w:rsidRDefault="007924F5" w:rsidP="007924F5">
      <w:r w:rsidRPr="007924F5">
        <w:t xml:space="preserve">To store and retrieve data between sessions, </w:t>
      </w:r>
      <w:r w:rsidR="00D139F8">
        <w:t>Louis</w:t>
      </w:r>
      <w:r w:rsidRPr="007924F5">
        <w:t xml:space="preserve"> used </w:t>
      </w:r>
      <w:proofErr w:type="spellStart"/>
      <w:r w:rsidRPr="007924F5">
        <w:t>AsyncStorage</w:t>
      </w:r>
      <w:proofErr w:type="spellEnd"/>
      <w:r w:rsidRPr="007924F5">
        <w:t xml:space="preserve">. This was used specifically for saving and loading the user’s recent search history. When the app launches, </w:t>
      </w:r>
      <w:proofErr w:type="spellStart"/>
      <w:r w:rsidRPr="007924F5">
        <w:t>loadHistory</w:t>
      </w:r>
      <w:proofErr w:type="spellEnd"/>
      <w:r w:rsidRPr="007924F5">
        <w:t xml:space="preserve">() is called to load any previously saved cities. When the user performs a new search, </w:t>
      </w:r>
      <w:proofErr w:type="spellStart"/>
      <w:r w:rsidRPr="007924F5">
        <w:t>saveToHistory</w:t>
      </w:r>
      <w:proofErr w:type="spellEnd"/>
      <w:r w:rsidRPr="007924F5">
        <w:t>() adds it to the array and updates the local storage.</w:t>
      </w:r>
    </w:p>
    <w:p w14:paraId="7CC7AC7B" w14:textId="77777777" w:rsidR="007924F5" w:rsidRPr="007924F5" w:rsidRDefault="007924F5" w:rsidP="007924F5">
      <w:r w:rsidRPr="007924F5">
        <w:t>This approach avoids the need for more complex state management libraries like Redux, since the scale of the application is small and the state is limited to one screen.</w:t>
      </w:r>
    </w:p>
    <w:p w14:paraId="1330ECB0" w14:textId="77777777" w:rsidR="007924F5" w:rsidRPr="007924F5" w:rsidRDefault="007924F5" w:rsidP="007924F5">
      <w:pPr>
        <w:pStyle w:val="Heading3"/>
      </w:pPr>
      <w:bookmarkStart w:id="10" w:name="_Toc199275484"/>
      <w:r w:rsidRPr="007924F5">
        <w:lastRenderedPageBreak/>
        <w:t>Justification for Simplicity</w:t>
      </w:r>
      <w:bookmarkEnd w:id="10"/>
    </w:p>
    <w:p w14:paraId="56F4D51B" w14:textId="7CB59547" w:rsidR="007924F5" w:rsidRDefault="00D139F8" w:rsidP="007924F5">
      <w:r>
        <w:t>Terence</w:t>
      </w:r>
      <w:r w:rsidR="007924F5" w:rsidRPr="007924F5">
        <w:t xml:space="preserve"> decided to use only </w:t>
      </w:r>
      <w:proofErr w:type="spellStart"/>
      <w:r w:rsidR="007924F5" w:rsidRPr="007924F5">
        <w:t>useState</w:t>
      </w:r>
      <w:proofErr w:type="spellEnd"/>
      <w:r w:rsidR="007924F5" w:rsidRPr="007924F5">
        <w:t xml:space="preserve"> and </w:t>
      </w:r>
      <w:proofErr w:type="spellStart"/>
      <w:r w:rsidR="007924F5" w:rsidRPr="007924F5">
        <w:t>useEffect</w:t>
      </w:r>
      <w:proofErr w:type="spellEnd"/>
      <w:r w:rsidR="007924F5" w:rsidRPr="007924F5">
        <w:t xml:space="preserve"> because they are simple to implement and sufficient for the project’s scope. All interactions happen in a single component, so a centralized store was not needed. This approach also made the code easier to read, test, and debug during development.</w:t>
      </w:r>
    </w:p>
    <w:p w14:paraId="2830B57F" w14:textId="77777777" w:rsidR="007924F5" w:rsidRDefault="007924F5" w:rsidP="007924F5"/>
    <w:p w14:paraId="7143E8DD" w14:textId="77777777" w:rsidR="007924F5" w:rsidRPr="007924F5" w:rsidRDefault="007924F5" w:rsidP="007924F5">
      <w:pPr>
        <w:pStyle w:val="Heading2"/>
      </w:pPr>
      <w:bookmarkStart w:id="11" w:name="_Toc199275485"/>
      <w:r w:rsidRPr="007924F5">
        <w:t>Reflections on the Development Process</w:t>
      </w:r>
      <w:bookmarkEnd w:id="11"/>
    </w:p>
    <w:p w14:paraId="554951CE" w14:textId="77777777" w:rsidR="007924F5" w:rsidRPr="007924F5" w:rsidRDefault="007924F5" w:rsidP="007924F5">
      <w:r w:rsidRPr="007924F5">
        <w:t>During the development of this weather application, we gained practical experience in React Native, especially in managing asynchronous operations, working with APIs, and designing user-friendly mobile interfaces. By building the entire application logic inside a single component (</w:t>
      </w:r>
      <w:proofErr w:type="spellStart"/>
      <w:r w:rsidRPr="007924F5">
        <w:t>index.tsx</w:t>
      </w:r>
      <w:proofErr w:type="spellEnd"/>
      <w:r w:rsidRPr="007924F5">
        <w:t>), we were able to focus on functionality, maintain control over the app's flow, and reduce unnecessary complexity.</w:t>
      </w:r>
    </w:p>
    <w:p w14:paraId="78D43ED9" w14:textId="77777777" w:rsidR="007924F5" w:rsidRPr="007924F5" w:rsidRDefault="007924F5" w:rsidP="007924F5">
      <w:r w:rsidRPr="007924F5">
        <w:t>One of the most important lessons we learned was how to handle external APIs effectively. Working with both the OpenStreetMap and Open-</w:t>
      </w:r>
      <w:proofErr w:type="spellStart"/>
      <w:r w:rsidRPr="007924F5">
        <w:t>Meteo</w:t>
      </w:r>
      <w:proofErr w:type="spellEnd"/>
      <w:r w:rsidRPr="007924F5">
        <w:t xml:space="preserve"> APIs required us to process responses, extract the relevant data, and handle edge cases, such as when a city was not found or when the internet connection was unavailable. Implementing error handling using try/catch and providing real-time feedback to the user using toast notifications improved the app’s reliability and usability.</w:t>
      </w:r>
    </w:p>
    <w:p w14:paraId="017C0412" w14:textId="77777777" w:rsidR="007924F5" w:rsidRPr="007924F5" w:rsidRDefault="007924F5" w:rsidP="007924F5">
      <w:r w:rsidRPr="007924F5">
        <w:t xml:space="preserve">We also learned how to improve the user experience through thoughtful features such as dark and light themes, animated weather cards, responsive layouts, and persistent storage using </w:t>
      </w:r>
      <w:proofErr w:type="spellStart"/>
      <w:r w:rsidRPr="007924F5">
        <w:t>AsyncStorage</w:t>
      </w:r>
      <w:proofErr w:type="spellEnd"/>
      <w:r w:rsidRPr="007924F5">
        <w:t>. Saving and reloading search history helped us understand how local data can enhance convenience without needing a back-end database.</w:t>
      </w:r>
    </w:p>
    <w:p w14:paraId="0DB4D61F" w14:textId="77777777" w:rsidR="007924F5" w:rsidRPr="007924F5" w:rsidRDefault="007924F5" w:rsidP="007924F5">
      <w:r w:rsidRPr="007924F5">
        <w:t xml:space="preserve">Designing for different screen sizes using </w:t>
      </w:r>
      <w:proofErr w:type="spellStart"/>
      <w:r w:rsidRPr="007924F5">
        <w:t>useWindowDimensions</w:t>
      </w:r>
      <w:proofErr w:type="spellEnd"/>
      <w:r w:rsidRPr="007924F5">
        <w:t>() and Platform allowed us to better understand responsive design in mobile development. This made the app more adaptable for both phones and tablets, and laid the groundwork for potential improvements in UI scaling and layout optimization.</w:t>
      </w:r>
    </w:p>
    <w:p w14:paraId="6D8723D9" w14:textId="37DFC097" w:rsidR="007924F5" w:rsidRPr="007924F5" w:rsidRDefault="007924F5" w:rsidP="007924F5">
      <w:r w:rsidRPr="007924F5">
        <w:t>Although we implemented everything in one file, we prioritized clean structure and detailed code comments. Functions were clearly separated by their purpose including geolocation, weather data retrieval, unit toggles, theme handling, and history management which made the project more organized and easier to debug or update.</w:t>
      </w:r>
    </w:p>
    <w:p w14:paraId="74773733" w14:textId="77777777" w:rsidR="007924F5" w:rsidRPr="007924F5" w:rsidRDefault="007924F5" w:rsidP="007924F5">
      <w:r w:rsidRPr="007924F5">
        <w:t>We also came to appreciate the importance of anticipating failure states. Whether it was a denied location permission, no internet access, or incorrect user input, we aimed to give the user clear, helpful messages instead of allowing the app to fail silently.</w:t>
      </w:r>
    </w:p>
    <w:p w14:paraId="68C5901D" w14:textId="245506CB" w:rsidR="007924F5" w:rsidRDefault="007924F5" w:rsidP="00F04300">
      <w:r w:rsidRPr="007924F5">
        <w:t xml:space="preserve">Overall, the project gave us a strong foundation in practical React Native development. It demonstrated how to connect multiple technologies like APIs, device features, and </w:t>
      </w:r>
      <w:r w:rsidRPr="007924F5">
        <w:lastRenderedPageBreak/>
        <w:t>local storage into a cohesive and functional mobile application. It also encouraged us to think critically about performance, user interaction, and design consistency.</w:t>
      </w:r>
    </w:p>
    <w:p w14:paraId="2A634906" w14:textId="77777777" w:rsidR="007924F5" w:rsidRDefault="007924F5" w:rsidP="00F04300"/>
    <w:p w14:paraId="431E6CEC" w14:textId="77777777" w:rsidR="007924F5" w:rsidRPr="007924F5" w:rsidRDefault="007924F5" w:rsidP="007924F5">
      <w:pPr>
        <w:pStyle w:val="Heading2"/>
      </w:pPr>
      <w:bookmarkStart w:id="12" w:name="_Toc199275486"/>
      <w:r w:rsidRPr="007924F5">
        <w:t>Potential Future Improvements</w:t>
      </w:r>
      <w:bookmarkEnd w:id="12"/>
    </w:p>
    <w:p w14:paraId="0145784C" w14:textId="77777777" w:rsidR="007924F5" w:rsidRPr="007924F5" w:rsidRDefault="007924F5" w:rsidP="007924F5">
      <w:r w:rsidRPr="007924F5">
        <w:t>While the application meets its functional requirements and delivers a complete weather experience, there are several areas where we identified room for future enhancement, both technically and from a user experience perspective.</w:t>
      </w:r>
    </w:p>
    <w:p w14:paraId="6124B7ED" w14:textId="77777777" w:rsidR="007924F5" w:rsidRPr="007924F5" w:rsidRDefault="007924F5" w:rsidP="007924F5">
      <w:bookmarkStart w:id="13" w:name="_Toc199275487"/>
      <w:r w:rsidRPr="007924F5">
        <w:rPr>
          <w:rStyle w:val="Heading3Char"/>
        </w:rPr>
        <w:t>1. Modular Code Structure</w:t>
      </w:r>
      <w:bookmarkEnd w:id="13"/>
      <w:r w:rsidRPr="007924F5">
        <w:rPr>
          <w:rStyle w:val="Heading3Char"/>
        </w:rPr>
        <w:br/>
      </w:r>
      <w:r w:rsidRPr="007924F5">
        <w:t xml:space="preserve">Currently, all logic and UI components are implemented inside the </w:t>
      </w:r>
      <w:proofErr w:type="spellStart"/>
      <w:r w:rsidRPr="007924F5">
        <w:t>index.tsx</w:t>
      </w:r>
      <w:proofErr w:type="spellEnd"/>
      <w:r w:rsidRPr="007924F5">
        <w:t xml:space="preserve"> file. Although this kept the code centralized and easy to manage during early development, breaking the code into smaller reusable components and utility modules would improve readability, scalability, and maintainability. For example, the weather display, forecast cards, and search bar could be placed into separate component files.</w:t>
      </w:r>
    </w:p>
    <w:p w14:paraId="58B0E167" w14:textId="77777777" w:rsidR="007924F5" w:rsidRPr="007924F5" w:rsidRDefault="007924F5" w:rsidP="007924F5">
      <w:bookmarkStart w:id="14" w:name="_Toc199275488"/>
      <w:r w:rsidRPr="007924F5">
        <w:rPr>
          <w:rStyle w:val="Heading3Char"/>
        </w:rPr>
        <w:t>2. User Preference Persistence</w:t>
      </w:r>
      <w:bookmarkEnd w:id="14"/>
      <w:r w:rsidRPr="007924F5">
        <w:rPr>
          <w:rStyle w:val="Heading3Char"/>
        </w:rPr>
        <w:br/>
      </w:r>
      <w:r w:rsidRPr="007924F5">
        <w:t xml:space="preserve">At the moment, temperature unit (Celsius/Fahrenheit) and theme mode (dark/light) settings reset each time the app is restarted. In future updates, we could store these preferences in </w:t>
      </w:r>
      <w:proofErr w:type="spellStart"/>
      <w:r w:rsidRPr="007924F5">
        <w:t>AsyncStorage</w:t>
      </w:r>
      <w:proofErr w:type="spellEnd"/>
      <w:r w:rsidRPr="007924F5">
        <w:t>, so the app remembers user selections between sessions.</w:t>
      </w:r>
    </w:p>
    <w:p w14:paraId="14C41DB6" w14:textId="77777777" w:rsidR="007924F5" w:rsidRPr="007924F5" w:rsidRDefault="007924F5" w:rsidP="007924F5">
      <w:bookmarkStart w:id="15" w:name="_Toc199275489"/>
      <w:r w:rsidRPr="007924F5">
        <w:rPr>
          <w:rStyle w:val="Heading3Char"/>
        </w:rPr>
        <w:t>3. Accessibility Enhancements</w:t>
      </w:r>
      <w:bookmarkEnd w:id="15"/>
      <w:r w:rsidRPr="007924F5">
        <w:rPr>
          <w:rStyle w:val="Heading3Char"/>
        </w:rPr>
        <w:br/>
      </w:r>
      <w:r w:rsidRPr="007924F5">
        <w:t>The app could be improved by adding accessibility features such as screen reader support, text scaling based on system settings, and better contrast handling in both dark and light modes. These changes would make the app more inclusive for users with different visual or physical needs.</w:t>
      </w:r>
    </w:p>
    <w:p w14:paraId="42B49B2B" w14:textId="77777777" w:rsidR="007924F5" w:rsidRPr="007924F5" w:rsidRDefault="007924F5" w:rsidP="007924F5">
      <w:bookmarkStart w:id="16" w:name="_Toc199275490"/>
      <w:r w:rsidRPr="007924F5">
        <w:rPr>
          <w:rStyle w:val="Heading3Char"/>
        </w:rPr>
        <w:t>4. Visual Data Presentation</w:t>
      </w:r>
      <w:bookmarkEnd w:id="16"/>
      <w:r w:rsidRPr="007924F5">
        <w:rPr>
          <w:rStyle w:val="Heading3Char"/>
        </w:rPr>
        <w:br/>
      </w:r>
      <w:r w:rsidRPr="007924F5">
        <w:t>Currently, the weather information is presented as plain text and emojis. Replacing or supplementing these with charts or weather icons could enhance visual clarity. For example, line graphs for hourly temperature or icons representing rain, clouds, and sun could make the forecast easier to understand at a glance.</w:t>
      </w:r>
    </w:p>
    <w:p w14:paraId="25B1A879" w14:textId="77777777" w:rsidR="007924F5" w:rsidRPr="007924F5" w:rsidRDefault="007924F5" w:rsidP="007924F5">
      <w:bookmarkStart w:id="17" w:name="_Toc199275491"/>
      <w:r w:rsidRPr="007924F5">
        <w:rPr>
          <w:rStyle w:val="Heading3Char"/>
        </w:rPr>
        <w:t>5. Error Handling for Location Services</w:t>
      </w:r>
      <w:bookmarkEnd w:id="17"/>
      <w:r w:rsidRPr="007924F5">
        <w:rPr>
          <w:rStyle w:val="Heading3Char"/>
        </w:rPr>
        <w:br/>
      </w:r>
      <w:r w:rsidRPr="007924F5">
        <w:t>When GPS access is denied or unavailable, we currently display a toast message. A more user-friendly approach would be to guide the user with a prompt to open device settings and enable location services. This would improve usability, especially for users unfamiliar with system permissions.</w:t>
      </w:r>
    </w:p>
    <w:p w14:paraId="2B98FA5B" w14:textId="77777777" w:rsidR="007924F5" w:rsidRPr="007924F5" w:rsidRDefault="007924F5" w:rsidP="007924F5">
      <w:bookmarkStart w:id="18" w:name="_Toc199275492"/>
      <w:r w:rsidRPr="007924F5">
        <w:rPr>
          <w:rStyle w:val="Heading3Char"/>
        </w:rPr>
        <w:t>6. Splash Screen or Loading Animation</w:t>
      </w:r>
      <w:bookmarkEnd w:id="18"/>
      <w:r w:rsidRPr="007924F5">
        <w:rPr>
          <w:rStyle w:val="Heading3Char"/>
        </w:rPr>
        <w:br/>
      </w:r>
      <w:r w:rsidRPr="007924F5">
        <w:t xml:space="preserve">Adding a custom splash screen or an animated loading state (such as moving clouds or </w:t>
      </w:r>
      <w:r w:rsidRPr="007924F5">
        <w:lastRenderedPageBreak/>
        <w:t>a fading weather icon) would improve the app’s polish and perceived performance. It would also help create a more engaging first impression when launching the app.</w:t>
      </w:r>
    </w:p>
    <w:p w14:paraId="26C94B14" w14:textId="77777777" w:rsidR="007924F5" w:rsidRPr="007924F5" w:rsidRDefault="007924F5" w:rsidP="007924F5">
      <w:bookmarkStart w:id="19" w:name="_Toc199275493"/>
      <w:r w:rsidRPr="007924F5">
        <w:rPr>
          <w:rStyle w:val="Heading3Char"/>
        </w:rPr>
        <w:t>7. Offline Support</w:t>
      </w:r>
      <w:bookmarkEnd w:id="19"/>
      <w:r w:rsidRPr="007924F5">
        <w:rPr>
          <w:rStyle w:val="Heading3Char"/>
        </w:rPr>
        <w:br/>
      </w:r>
      <w:r w:rsidRPr="007924F5">
        <w:t>The app currently notifies users when the device is offline but does not offer fallback data. A future enhancement could include caching the most recently fetched weather data, allowing it to be displayed even when the user is offline.</w:t>
      </w:r>
    </w:p>
    <w:p w14:paraId="135205D3" w14:textId="77777777" w:rsidR="007924F5" w:rsidRPr="007924F5" w:rsidRDefault="007924F5" w:rsidP="007924F5">
      <w:bookmarkStart w:id="20" w:name="_Toc199275494"/>
      <w:r w:rsidRPr="007924F5">
        <w:rPr>
          <w:rStyle w:val="Heading3Char"/>
        </w:rPr>
        <w:t>8. Multi-language Support</w:t>
      </w:r>
      <w:bookmarkEnd w:id="20"/>
      <w:r w:rsidRPr="007924F5">
        <w:rPr>
          <w:rStyle w:val="Heading3Char"/>
        </w:rPr>
        <w:br/>
      </w:r>
      <w:r w:rsidRPr="007924F5">
        <w:t>Expanding the app to support multiple languages would make it more accessible to a broader user base. This could be achieved using internationalization libraries like i18n-js or react-native-localize.</w:t>
      </w:r>
    </w:p>
    <w:p w14:paraId="4CB63509" w14:textId="77777777" w:rsidR="007924F5" w:rsidRPr="007924F5" w:rsidRDefault="007924F5" w:rsidP="007924F5">
      <w:r w:rsidRPr="007924F5">
        <w:t>These improvements are realistic and achievable with the current codebase and would significantly enhance the app’s functionality, usability, and professionalism.</w:t>
      </w:r>
    </w:p>
    <w:p w14:paraId="007A9B23" w14:textId="77777777" w:rsidR="007924F5" w:rsidRPr="007924F5" w:rsidRDefault="007924F5" w:rsidP="00F04300"/>
    <w:sectPr w:rsidR="007924F5" w:rsidRPr="007924F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0DD08" w14:textId="77777777" w:rsidR="005514CB" w:rsidRDefault="005514CB" w:rsidP="007924F5">
      <w:pPr>
        <w:spacing w:after="0" w:line="240" w:lineRule="auto"/>
      </w:pPr>
      <w:r>
        <w:separator/>
      </w:r>
    </w:p>
  </w:endnote>
  <w:endnote w:type="continuationSeparator" w:id="0">
    <w:p w14:paraId="1D9BBEEC" w14:textId="77777777" w:rsidR="005514CB" w:rsidRDefault="005514CB" w:rsidP="00792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5679083"/>
      <w:docPartObj>
        <w:docPartGallery w:val="Page Numbers (Bottom of Page)"/>
        <w:docPartUnique/>
      </w:docPartObj>
    </w:sdtPr>
    <w:sdtContent>
      <w:sdt>
        <w:sdtPr>
          <w:id w:val="1728636285"/>
          <w:docPartObj>
            <w:docPartGallery w:val="Page Numbers (Top of Page)"/>
            <w:docPartUnique/>
          </w:docPartObj>
        </w:sdtPr>
        <w:sdtContent>
          <w:p w14:paraId="727730D3" w14:textId="77B9E76E" w:rsidR="007924F5" w:rsidRDefault="007924F5">
            <w:pPr>
              <w:pStyle w:val="Footer"/>
              <w:jc w:val="center"/>
            </w:pPr>
            <w:r>
              <w:rPr>
                <w:lang w:val="en-GB"/>
              </w:rPr>
              <w:t xml:space="preserve">Page </w:t>
            </w:r>
            <w:r>
              <w:rPr>
                <w:b/>
                <w:bCs/>
              </w:rPr>
              <w:fldChar w:fldCharType="begin"/>
            </w:r>
            <w:r>
              <w:rPr>
                <w:b/>
                <w:bCs/>
              </w:rPr>
              <w:instrText>PAGE</w:instrText>
            </w:r>
            <w:r>
              <w:rPr>
                <w:b/>
                <w:bCs/>
              </w:rPr>
              <w:fldChar w:fldCharType="separate"/>
            </w:r>
            <w:r>
              <w:rPr>
                <w:b/>
                <w:bCs/>
                <w:lang w:val="en-GB"/>
              </w:rPr>
              <w:t>2</w:t>
            </w:r>
            <w:r>
              <w:rPr>
                <w:b/>
                <w:bCs/>
              </w:rPr>
              <w:fldChar w:fldCharType="end"/>
            </w:r>
            <w:r>
              <w:rPr>
                <w:lang w:val="en-GB"/>
              </w:rPr>
              <w:t xml:space="preserve"> of </w:t>
            </w:r>
            <w:r>
              <w:rPr>
                <w:b/>
                <w:bCs/>
              </w:rPr>
              <w:fldChar w:fldCharType="begin"/>
            </w:r>
            <w:r>
              <w:rPr>
                <w:b/>
                <w:bCs/>
              </w:rPr>
              <w:instrText>NUMPAGES</w:instrText>
            </w:r>
            <w:r>
              <w:rPr>
                <w:b/>
                <w:bCs/>
              </w:rPr>
              <w:fldChar w:fldCharType="separate"/>
            </w:r>
            <w:r>
              <w:rPr>
                <w:b/>
                <w:bCs/>
                <w:lang w:val="en-GB"/>
              </w:rPr>
              <w:t>2</w:t>
            </w:r>
            <w:r>
              <w:rPr>
                <w:b/>
                <w:bCs/>
              </w:rPr>
              <w:fldChar w:fldCharType="end"/>
            </w:r>
          </w:p>
        </w:sdtContent>
      </w:sdt>
    </w:sdtContent>
  </w:sdt>
  <w:p w14:paraId="49D19957" w14:textId="77777777" w:rsidR="007924F5" w:rsidRDefault="00792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7CB93" w14:textId="77777777" w:rsidR="005514CB" w:rsidRDefault="005514CB" w:rsidP="007924F5">
      <w:pPr>
        <w:spacing w:after="0" w:line="240" w:lineRule="auto"/>
      </w:pPr>
      <w:r>
        <w:separator/>
      </w:r>
    </w:p>
  </w:footnote>
  <w:footnote w:type="continuationSeparator" w:id="0">
    <w:p w14:paraId="05CB31DA" w14:textId="77777777" w:rsidR="005514CB" w:rsidRDefault="005514CB" w:rsidP="00792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2283"/>
    <w:multiLevelType w:val="multilevel"/>
    <w:tmpl w:val="4C9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B5B6C"/>
    <w:multiLevelType w:val="multilevel"/>
    <w:tmpl w:val="13DA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7656"/>
    <w:multiLevelType w:val="multilevel"/>
    <w:tmpl w:val="1F64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72C0E"/>
    <w:multiLevelType w:val="multilevel"/>
    <w:tmpl w:val="9C5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24810"/>
    <w:multiLevelType w:val="multilevel"/>
    <w:tmpl w:val="92B6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71306"/>
    <w:multiLevelType w:val="multilevel"/>
    <w:tmpl w:val="21E0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F4829"/>
    <w:multiLevelType w:val="multilevel"/>
    <w:tmpl w:val="4666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13916"/>
    <w:multiLevelType w:val="multilevel"/>
    <w:tmpl w:val="7EBA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970F4"/>
    <w:multiLevelType w:val="multilevel"/>
    <w:tmpl w:val="2F20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257F9"/>
    <w:multiLevelType w:val="multilevel"/>
    <w:tmpl w:val="89EE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082B34"/>
    <w:multiLevelType w:val="multilevel"/>
    <w:tmpl w:val="653C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052687">
    <w:abstractNumId w:val="6"/>
  </w:num>
  <w:num w:numId="2" w16cid:durableId="861361860">
    <w:abstractNumId w:val="8"/>
  </w:num>
  <w:num w:numId="3" w16cid:durableId="13962118">
    <w:abstractNumId w:val="3"/>
  </w:num>
  <w:num w:numId="4" w16cid:durableId="1835224086">
    <w:abstractNumId w:val="9"/>
  </w:num>
  <w:num w:numId="5" w16cid:durableId="987443975">
    <w:abstractNumId w:val="4"/>
  </w:num>
  <w:num w:numId="6" w16cid:durableId="42365084">
    <w:abstractNumId w:val="1"/>
  </w:num>
  <w:num w:numId="7" w16cid:durableId="1515651631">
    <w:abstractNumId w:val="10"/>
  </w:num>
  <w:num w:numId="8" w16cid:durableId="430785147">
    <w:abstractNumId w:val="0"/>
  </w:num>
  <w:num w:numId="9" w16cid:durableId="73429914">
    <w:abstractNumId w:val="5"/>
  </w:num>
  <w:num w:numId="10" w16cid:durableId="1605646687">
    <w:abstractNumId w:val="7"/>
  </w:num>
  <w:num w:numId="11" w16cid:durableId="1510944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00"/>
    <w:rsid w:val="000120DF"/>
    <w:rsid w:val="00514678"/>
    <w:rsid w:val="00544B9A"/>
    <w:rsid w:val="005514CB"/>
    <w:rsid w:val="005F26FE"/>
    <w:rsid w:val="007924F5"/>
    <w:rsid w:val="008B4AA7"/>
    <w:rsid w:val="00BB7182"/>
    <w:rsid w:val="00CB08C7"/>
    <w:rsid w:val="00D139F8"/>
    <w:rsid w:val="00ED1C77"/>
    <w:rsid w:val="00F04300"/>
    <w:rsid w:val="00F67FB8"/>
    <w:rsid w:val="00F83C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B0E4"/>
  <w15:chartTrackingRefBased/>
  <w15:docId w15:val="{408E0184-00B5-4D0C-A746-915F0C61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300"/>
  </w:style>
  <w:style w:type="paragraph" w:styleId="Heading1">
    <w:name w:val="heading 1"/>
    <w:basedOn w:val="Normal"/>
    <w:next w:val="Normal"/>
    <w:link w:val="Heading1Char"/>
    <w:uiPriority w:val="9"/>
    <w:qFormat/>
    <w:rsid w:val="00F04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4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4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4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4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300"/>
    <w:rPr>
      <w:rFonts w:eastAsiaTheme="majorEastAsia" w:cstheme="majorBidi"/>
      <w:color w:val="272727" w:themeColor="text1" w:themeTint="D8"/>
    </w:rPr>
  </w:style>
  <w:style w:type="paragraph" w:styleId="Title">
    <w:name w:val="Title"/>
    <w:basedOn w:val="Normal"/>
    <w:next w:val="Normal"/>
    <w:link w:val="TitleChar"/>
    <w:uiPriority w:val="10"/>
    <w:qFormat/>
    <w:rsid w:val="00F04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300"/>
    <w:pPr>
      <w:spacing w:before="160"/>
      <w:jc w:val="center"/>
    </w:pPr>
    <w:rPr>
      <w:i/>
      <w:iCs/>
      <w:color w:val="404040" w:themeColor="text1" w:themeTint="BF"/>
    </w:rPr>
  </w:style>
  <w:style w:type="character" w:customStyle="1" w:styleId="QuoteChar">
    <w:name w:val="Quote Char"/>
    <w:basedOn w:val="DefaultParagraphFont"/>
    <w:link w:val="Quote"/>
    <w:uiPriority w:val="29"/>
    <w:rsid w:val="00F04300"/>
    <w:rPr>
      <w:i/>
      <w:iCs/>
      <w:color w:val="404040" w:themeColor="text1" w:themeTint="BF"/>
    </w:rPr>
  </w:style>
  <w:style w:type="paragraph" w:styleId="ListParagraph">
    <w:name w:val="List Paragraph"/>
    <w:basedOn w:val="Normal"/>
    <w:uiPriority w:val="34"/>
    <w:qFormat/>
    <w:rsid w:val="00F04300"/>
    <w:pPr>
      <w:ind w:left="720"/>
      <w:contextualSpacing/>
    </w:pPr>
  </w:style>
  <w:style w:type="character" w:styleId="IntenseEmphasis">
    <w:name w:val="Intense Emphasis"/>
    <w:basedOn w:val="DefaultParagraphFont"/>
    <w:uiPriority w:val="21"/>
    <w:qFormat/>
    <w:rsid w:val="00F04300"/>
    <w:rPr>
      <w:i/>
      <w:iCs/>
      <w:color w:val="0F4761" w:themeColor="accent1" w:themeShade="BF"/>
    </w:rPr>
  </w:style>
  <w:style w:type="paragraph" w:styleId="IntenseQuote">
    <w:name w:val="Intense Quote"/>
    <w:basedOn w:val="Normal"/>
    <w:next w:val="Normal"/>
    <w:link w:val="IntenseQuoteChar"/>
    <w:uiPriority w:val="30"/>
    <w:qFormat/>
    <w:rsid w:val="00F04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300"/>
    <w:rPr>
      <w:i/>
      <w:iCs/>
      <w:color w:val="0F4761" w:themeColor="accent1" w:themeShade="BF"/>
    </w:rPr>
  </w:style>
  <w:style w:type="character" w:styleId="IntenseReference">
    <w:name w:val="Intense Reference"/>
    <w:basedOn w:val="DefaultParagraphFont"/>
    <w:uiPriority w:val="32"/>
    <w:qFormat/>
    <w:rsid w:val="00F04300"/>
    <w:rPr>
      <w:b/>
      <w:bCs/>
      <w:smallCaps/>
      <w:color w:val="0F4761" w:themeColor="accent1" w:themeShade="BF"/>
      <w:spacing w:val="5"/>
    </w:rPr>
  </w:style>
  <w:style w:type="paragraph" w:styleId="TOCHeading">
    <w:name w:val="TOC Heading"/>
    <w:basedOn w:val="Heading1"/>
    <w:next w:val="Normal"/>
    <w:uiPriority w:val="39"/>
    <w:unhideWhenUsed/>
    <w:qFormat/>
    <w:rsid w:val="007924F5"/>
    <w:pPr>
      <w:spacing w:before="240" w:after="0" w:line="259" w:lineRule="auto"/>
      <w:outlineLvl w:val="9"/>
    </w:pPr>
    <w:rPr>
      <w:kern w:val="0"/>
      <w:sz w:val="32"/>
      <w:szCs w:val="32"/>
      <w:lang w:eastAsia="en-IE"/>
      <w14:ligatures w14:val="none"/>
    </w:rPr>
  </w:style>
  <w:style w:type="paragraph" w:styleId="TOC1">
    <w:name w:val="toc 1"/>
    <w:basedOn w:val="Normal"/>
    <w:next w:val="Normal"/>
    <w:autoRedefine/>
    <w:uiPriority w:val="39"/>
    <w:unhideWhenUsed/>
    <w:rsid w:val="007924F5"/>
    <w:pPr>
      <w:spacing w:after="100"/>
    </w:pPr>
  </w:style>
  <w:style w:type="paragraph" w:styleId="TOC2">
    <w:name w:val="toc 2"/>
    <w:basedOn w:val="Normal"/>
    <w:next w:val="Normal"/>
    <w:autoRedefine/>
    <w:uiPriority w:val="39"/>
    <w:unhideWhenUsed/>
    <w:rsid w:val="007924F5"/>
    <w:pPr>
      <w:spacing w:after="100"/>
      <w:ind w:left="240"/>
    </w:pPr>
  </w:style>
  <w:style w:type="paragraph" w:styleId="TOC3">
    <w:name w:val="toc 3"/>
    <w:basedOn w:val="Normal"/>
    <w:next w:val="Normal"/>
    <w:autoRedefine/>
    <w:uiPriority w:val="39"/>
    <w:unhideWhenUsed/>
    <w:rsid w:val="007924F5"/>
    <w:pPr>
      <w:spacing w:after="100"/>
      <w:ind w:left="480"/>
    </w:pPr>
  </w:style>
  <w:style w:type="character" w:styleId="Hyperlink">
    <w:name w:val="Hyperlink"/>
    <w:basedOn w:val="DefaultParagraphFont"/>
    <w:uiPriority w:val="99"/>
    <w:unhideWhenUsed/>
    <w:rsid w:val="007924F5"/>
    <w:rPr>
      <w:color w:val="467886" w:themeColor="hyperlink"/>
      <w:u w:val="single"/>
    </w:rPr>
  </w:style>
  <w:style w:type="paragraph" w:styleId="Header">
    <w:name w:val="header"/>
    <w:basedOn w:val="Normal"/>
    <w:link w:val="HeaderChar"/>
    <w:uiPriority w:val="99"/>
    <w:unhideWhenUsed/>
    <w:rsid w:val="00792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4F5"/>
  </w:style>
  <w:style w:type="paragraph" w:styleId="Footer">
    <w:name w:val="footer"/>
    <w:basedOn w:val="Normal"/>
    <w:link w:val="FooterChar"/>
    <w:uiPriority w:val="99"/>
    <w:unhideWhenUsed/>
    <w:rsid w:val="00792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4036">
      <w:bodyDiv w:val="1"/>
      <w:marLeft w:val="0"/>
      <w:marRight w:val="0"/>
      <w:marTop w:val="0"/>
      <w:marBottom w:val="0"/>
      <w:divBdr>
        <w:top w:val="none" w:sz="0" w:space="0" w:color="auto"/>
        <w:left w:val="none" w:sz="0" w:space="0" w:color="auto"/>
        <w:bottom w:val="none" w:sz="0" w:space="0" w:color="auto"/>
        <w:right w:val="none" w:sz="0" w:space="0" w:color="auto"/>
      </w:divBdr>
      <w:divsChild>
        <w:div w:id="2010786689">
          <w:marLeft w:val="0"/>
          <w:marRight w:val="0"/>
          <w:marTop w:val="0"/>
          <w:marBottom w:val="0"/>
          <w:divBdr>
            <w:top w:val="none" w:sz="0" w:space="0" w:color="auto"/>
            <w:left w:val="none" w:sz="0" w:space="0" w:color="auto"/>
            <w:bottom w:val="none" w:sz="0" w:space="0" w:color="auto"/>
            <w:right w:val="none" w:sz="0" w:space="0" w:color="auto"/>
          </w:divBdr>
          <w:divsChild>
            <w:div w:id="1645500705">
              <w:marLeft w:val="0"/>
              <w:marRight w:val="0"/>
              <w:marTop w:val="0"/>
              <w:marBottom w:val="0"/>
              <w:divBdr>
                <w:top w:val="none" w:sz="0" w:space="0" w:color="auto"/>
                <w:left w:val="none" w:sz="0" w:space="0" w:color="auto"/>
                <w:bottom w:val="none" w:sz="0" w:space="0" w:color="auto"/>
                <w:right w:val="none" w:sz="0" w:space="0" w:color="auto"/>
              </w:divBdr>
              <w:divsChild>
                <w:div w:id="6438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9420">
      <w:bodyDiv w:val="1"/>
      <w:marLeft w:val="0"/>
      <w:marRight w:val="0"/>
      <w:marTop w:val="0"/>
      <w:marBottom w:val="0"/>
      <w:divBdr>
        <w:top w:val="none" w:sz="0" w:space="0" w:color="auto"/>
        <w:left w:val="none" w:sz="0" w:space="0" w:color="auto"/>
        <w:bottom w:val="none" w:sz="0" w:space="0" w:color="auto"/>
        <w:right w:val="none" w:sz="0" w:space="0" w:color="auto"/>
      </w:divBdr>
    </w:div>
    <w:div w:id="247544509">
      <w:bodyDiv w:val="1"/>
      <w:marLeft w:val="0"/>
      <w:marRight w:val="0"/>
      <w:marTop w:val="0"/>
      <w:marBottom w:val="0"/>
      <w:divBdr>
        <w:top w:val="none" w:sz="0" w:space="0" w:color="auto"/>
        <w:left w:val="none" w:sz="0" w:space="0" w:color="auto"/>
        <w:bottom w:val="none" w:sz="0" w:space="0" w:color="auto"/>
        <w:right w:val="none" w:sz="0" w:space="0" w:color="auto"/>
      </w:divBdr>
    </w:div>
    <w:div w:id="531041593">
      <w:bodyDiv w:val="1"/>
      <w:marLeft w:val="0"/>
      <w:marRight w:val="0"/>
      <w:marTop w:val="0"/>
      <w:marBottom w:val="0"/>
      <w:divBdr>
        <w:top w:val="none" w:sz="0" w:space="0" w:color="auto"/>
        <w:left w:val="none" w:sz="0" w:space="0" w:color="auto"/>
        <w:bottom w:val="none" w:sz="0" w:space="0" w:color="auto"/>
        <w:right w:val="none" w:sz="0" w:space="0" w:color="auto"/>
      </w:divBdr>
    </w:div>
    <w:div w:id="531528486">
      <w:bodyDiv w:val="1"/>
      <w:marLeft w:val="0"/>
      <w:marRight w:val="0"/>
      <w:marTop w:val="0"/>
      <w:marBottom w:val="0"/>
      <w:divBdr>
        <w:top w:val="none" w:sz="0" w:space="0" w:color="auto"/>
        <w:left w:val="none" w:sz="0" w:space="0" w:color="auto"/>
        <w:bottom w:val="none" w:sz="0" w:space="0" w:color="auto"/>
        <w:right w:val="none" w:sz="0" w:space="0" w:color="auto"/>
      </w:divBdr>
    </w:div>
    <w:div w:id="614755678">
      <w:bodyDiv w:val="1"/>
      <w:marLeft w:val="0"/>
      <w:marRight w:val="0"/>
      <w:marTop w:val="0"/>
      <w:marBottom w:val="0"/>
      <w:divBdr>
        <w:top w:val="none" w:sz="0" w:space="0" w:color="auto"/>
        <w:left w:val="none" w:sz="0" w:space="0" w:color="auto"/>
        <w:bottom w:val="none" w:sz="0" w:space="0" w:color="auto"/>
        <w:right w:val="none" w:sz="0" w:space="0" w:color="auto"/>
      </w:divBdr>
    </w:div>
    <w:div w:id="675621191">
      <w:bodyDiv w:val="1"/>
      <w:marLeft w:val="0"/>
      <w:marRight w:val="0"/>
      <w:marTop w:val="0"/>
      <w:marBottom w:val="0"/>
      <w:divBdr>
        <w:top w:val="none" w:sz="0" w:space="0" w:color="auto"/>
        <w:left w:val="none" w:sz="0" w:space="0" w:color="auto"/>
        <w:bottom w:val="none" w:sz="0" w:space="0" w:color="auto"/>
        <w:right w:val="none" w:sz="0" w:space="0" w:color="auto"/>
      </w:divBdr>
    </w:div>
    <w:div w:id="743601834">
      <w:bodyDiv w:val="1"/>
      <w:marLeft w:val="0"/>
      <w:marRight w:val="0"/>
      <w:marTop w:val="0"/>
      <w:marBottom w:val="0"/>
      <w:divBdr>
        <w:top w:val="none" w:sz="0" w:space="0" w:color="auto"/>
        <w:left w:val="none" w:sz="0" w:space="0" w:color="auto"/>
        <w:bottom w:val="none" w:sz="0" w:space="0" w:color="auto"/>
        <w:right w:val="none" w:sz="0" w:space="0" w:color="auto"/>
      </w:divBdr>
    </w:div>
    <w:div w:id="848719658">
      <w:bodyDiv w:val="1"/>
      <w:marLeft w:val="0"/>
      <w:marRight w:val="0"/>
      <w:marTop w:val="0"/>
      <w:marBottom w:val="0"/>
      <w:divBdr>
        <w:top w:val="none" w:sz="0" w:space="0" w:color="auto"/>
        <w:left w:val="none" w:sz="0" w:space="0" w:color="auto"/>
        <w:bottom w:val="none" w:sz="0" w:space="0" w:color="auto"/>
        <w:right w:val="none" w:sz="0" w:space="0" w:color="auto"/>
      </w:divBdr>
    </w:div>
    <w:div w:id="922685948">
      <w:bodyDiv w:val="1"/>
      <w:marLeft w:val="0"/>
      <w:marRight w:val="0"/>
      <w:marTop w:val="0"/>
      <w:marBottom w:val="0"/>
      <w:divBdr>
        <w:top w:val="none" w:sz="0" w:space="0" w:color="auto"/>
        <w:left w:val="none" w:sz="0" w:space="0" w:color="auto"/>
        <w:bottom w:val="none" w:sz="0" w:space="0" w:color="auto"/>
        <w:right w:val="none" w:sz="0" w:space="0" w:color="auto"/>
      </w:divBdr>
      <w:divsChild>
        <w:div w:id="863399321">
          <w:marLeft w:val="0"/>
          <w:marRight w:val="0"/>
          <w:marTop w:val="0"/>
          <w:marBottom w:val="0"/>
          <w:divBdr>
            <w:top w:val="none" w:sz="0" w:space="0" w:color="auto"/>
            <w:left w:val="none" w:sz="0" w:space="0" w:color="auto"/>
            <w:bottom w:val="none" w:sz="0" w:space="0" w:color="auto"/>
            <w:right w:val="none" w:sz="0" w:space="0" w:color="auto"/>
          </w:divBdr>
          <w:divsChild>
            <w:div w:id="1698385937">
              <w:marLeft w:val="0"/>
              <w:marRight w:val="0"/>
              <w:marTop w:val="0"/>
              <w:marBottom w:val="0"/>
              <w:divBdr>
                <w:top w:val="none" w:sz="0" w:space="0" w:color="auto"/>
                <w:left w:val="none" w:sz="0" w:space="0" w:color="auto"/>
                <w:bottom w:val="none" w:sz="0" w:space="0" w:color="auto"/>
                <w:right w:val="none" w:sz="0" w:space="0" w:color="auto"/>
              </w:divBdr>
              <w:divsChild>
                <w:div w:id="6617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2063">
      <w:bodyDiv w:val="1"/>
      <w:marLeft w:val="0"/>
      <w:marRight w:val="0"/>
      <w:marTop w:val="0"/>
      <w:marBottom w:val="0"/>
      <w:divBdr>
        <w:top w:val="none" w:sz="0" w:space="0" w:color="auto"/>
        <w:left w:val="none" w:sz="0" w:space="0" w:color="auto"/>
        <w:bottom w:val="none" w:sz="0" w:space="0" w:color="auto"/>
        <w:right w:val="none" w:sz="0" w:space="0" w:color="auto"/>
      </w:divBdr>
      <w:divsChild>
        <w:div w:id="1448232453">
          <w:marLeft w:val="0"/>
          <w:marRight w:val="0"/>
          <w:marTop w:val="0"/>
          <w:marBottom w:val="0"/>
          <w:divBdr>
            <w:top w:val="none" w:sz="0" w:space="0" w:color="auto"/>
            <w:left w:val="none" w:sz="0" w:space="0" w:color="auto"/>
            <w:bottom w:val="none" w:sz="0" w:space="0" w:color="auto"/>
            <w:right w:val="none" w:sz="0" w:space="0" w:color="auto"/>
          </w:divBdr>
          <w:divsChild>
            <w:div w:id="1910922862">
              <w:marLeft w:val="0"/>
              <w:marRight w:val="0"/>
              <w:marTop w:val="0"/>
              <w:marBottom w:val="0"/>
              <w:divBdr>
                <w:top w:val="none" w:sz="0" w:space="0" w:color="auto"/>
                <w:left w:val="none" w:sz="0" w:space="0" w:color="auto"/>
                <w:bottom w:val="none" w:sz="0" w:space="0" w:color="auto"/>
                <w:right w:val="none" w:sz="0" w:space="0" w:color="auto"/>
              </w:divBdr>
              <w:divsChild>
                <w:div w:id="18921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12884">
      <w:bodyDiv w:val="1"/>
      <w:marLeft w:val="0"/>
      <w:marRight w:val="0"/>
      <w:marTop w:val="0"/>
      <w:marBottom w:val="0"/>
      <w:divBdr>
        <w:top w:val="none" w:sz="0" w:space="0" w:color="auto"/>
        <w:left w:val="none" w:sz="0" w:space="0" w:color="auto"/>
        <w:bottom w:val="none" w:sz="0" w:space="0" w:color="auto"/>
        <w:right w:val="none" w:sz="0" w:space="0" w:color="auto"/>
      </w:divBdr>
      <w:divsChild>
        <w:div w:id="1726180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44912">
      <w:bodyDiv w:val="1"/>
      <w:marLeft w:val="0"/>
      <w:marRight w:val="0"/>
      <w:marTop w:val="0"/>
      <w:marBottom w:val="0"/>
      <w:divBdr>
        <w:top w:val="none" w:sz="0" w:space="0" w:color="auto"/>
        <w:left w:val="none" w:sz="0" w:space="0" w:color="auto"/>
        <w:bottom w:val="none" w:sz="0" w:space="0" w:color="auto"/>
        <w:right w:val="none" w:sz="0" w:space="0" w:color="auto"/>
      </w:divBdr>
    </w:div>
    <w:div w:id="1259365020">
      <w:bodyDiv w:val="1"/>
      <w:marLeft w:val="0"/>
      <w:marRight w:val="0"/>
      <w:marTop w:val="0"/>
      <w:marBottom w:val="0"/>
      <w:divBdr>
        <w:top w:val="none" w:sz="0" w:space="0" w:color="auto"/>
        <w:left w:val="none" w:sz="0" w:space="0" w:color="auto"/>
        <w:bottom w:val="none" w:sz="0" w:space="0" w:color="auto"/>
        <w:right w:val="none" w:sz="0" w:space="0" w:color="auto"/>
      </w:divBdr>
      <w:divsChild>
        <w:div w:id="884021405">
          <w:marLeft w:val="0"/>
          <w:marRight w:val="0"/>
          <w:marTop w:val="0"/>
          <w:marBottom w:val="0"/>
          <w:divBdr>
            <w:top w:val="none" w:sz="0" w:space="0" w:color="auto"/>
            <w:left w:val="none" w:sz="0" w:space="0" w:color="auto"/>
            <w:bottom w:val="none" w:sz="0" w:space="0" w:color="auto"/>
            <w:right w:val="none" w:sz="0" w:space="0" w:color="auto"/>
          </w:divBdr>
          <w:divsChild>
            <w:div w:id="521165591">
              <w:marLeft w:val="0"/>
              <w:marRight w:val="0"/>
              <w:marTop w:val="0"/>
              <w:marBottom w:val="0"/>
              <w:divBdr>
                <w:top w:val="none" w:sz="0" w:space="0" w:color="auto"/>
                <w:left w:val="none" w:sz="0" w:space="0" w:color="auto"/>
                <w:bottom w:val="none" w:sz="0" w:space="0" w:color="auto"/>
                <w:right w:val="none" w:sz="0" w:space="0" w:color="auto"/>
              </w:divBdr>
              <w:divsChild>
                <w:div w:id="8578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60121">
      <w:bodyDiv w:val="1"/>
      <w:marLeft w:val="0"/>
      <w:marRight w:val="0"/>
      <w:marTop w:val="0"/>
      <w:marBottom w:val="0"/>
      <w:divBdr>
        <w:top w:val="none" w:sz="0" w:space="0" w:color="auto"/>
        <w:left w:val="none" w:sz="0" w:space="0" w:color="auto"/>
        <w:bottom w:val="none" w:sz="0" w:space="0" w:color="auto"/>
        <w:right w:val="none" w:sz="0" w:space="0" w:color="auto"/>
      </w:divBdr>
    </w:div>
    <w:div w:id="1493763415">
      <w:bodyDiv w:val="1"/>
      <w:marLeft w:val="0"/>
      <w:marRight w:val="0"/>
      <w:marTop w:val="0"/>
      <w:marBottom w:val="0"/>
      <w:divBdr>
        <w:top w:val="none" w:sz="0" w:space="0" w:color="auto"/>
        <w:left w:val="none" w:sz="0" w:space="0" w:color="auto"/>
        <w:bottom w:val="none" w:sz="0" w:space="0" w:color="auto"/>
        <w:right w:val="none" w:sz="0" w:space="0" w:color="auto"/>
      </w:divBdr>
    </w:div>
    <w:div w:id="1564289812">
      <w:bodyDiv w:val="1"/>
      <w:marLeft w:val="0"/>
      <w:marRight w:val="0"/>
      <w:marTop w:val="0"/>
      <w:marBottom w:val="0"/>
      <w:divBdr>
        <w:top w:val="none" w:sz="0" w:space="0" w:color="auto"/>
        <w:left w:val="none" w:sz="0" w:space="0" w:color="auto"/>
        <w:bottom w:val="none" w:sz="0" w:space="0" w:color="auto"/>
        <w:right w:val="none" w:sz="0" w:space="0" w:color="auto"/>
      </w:divBdr>
    </w:div>
    <w:div w:id="1731726853">
      <w:bodyDiv w:val="1"/>
      <w:marLeft w:val="0"/>
      <w:marRight w:val="0"/>
      <w:marTop w:val="0"/>
      <w:marBottom w:val="0"/>
      <w:divBdr>
        <w:top w:val="none" w:sz="0" w:space="0" w:color="auto"/>
        <w:left w:val="none" w:sz="0" w:space="0" w:color="auto"/>
        <w:bottom w:val="none" w:sz="0" w:space="0" w:color="auto"/>
        <w:right w:val="none" w:sz="0" w:space="0" w:color="auto"/>
      </w:divBdr>
      <w:divsChild>
        <w:div w:id="1811752718">
          <w:marLeft w:val="0"/>
          <w:marRight w:val="0"/>
          <w:marTop w:val="0"/>
          <w:marBottom w:val="0"/>
          <w:divBdr>
            <w:top w:val="none" w:sz="0" w:space="0" w:color="auto"/>
            <w:left w:val="none" w:sz="0" w:space="0" w:color="auto"/>
            <w:bottom w:val="none" w:sz="0" w:space="0" w:color="auto"/>
            <w:right w:val="none" w:sz="0" w:space="0" w:color="auto"/>
          </w:divBdr>
          <w:divsChild>
            <w:div w:id="1104691250">
              <w:marLeft w:val="0"/>
              <w:marRight w:val="0"/>
              <w:marTop w:val="0"/>
              <w:marBottom w:val="0"/>
              <w:divBdr>
                <w:top w:val="none" w:sz="0" w:space="0" w:color="auto"/>
                <w:left w:val="none" w:sz="0" w:space="0" w:color="auto"/>
                <w:bottom w:val="none" w:sz="0" w:space="0" w:color="auto"/>
                <w:right w:val="none" w:sz="0" w:space="0" w:color="auto"/>
              </w:divBdr>
              <w:divsChild>
                <w:div w:id="18316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8790">
      <w:bodyDiv w:val="1"/>
      <w:marLeft w:val="0"/>
      <w:marRight w:val="0"/>
      <w:marTop w:val="0"/>
      <w:marBottom w:val="0"/>
      <w:divBdr>
        <w:top w:val="none" w:sz="0" w:space="0" w:color="auto"/>
        <w:left w:val="none" w:sz="0" w:space="0" w:color="auto"/>
        <w:bottom w:val="none" w:sz="0" w:space="0" w:color="auto"/>
        <w:right w:val="none" w:sz="0" w:space="0" w:color="auto"/>
      </w:divBdr>
    </w:div>
    <w:div w:id="1801335448">
      <w:bodyDiv w:val="1"/>
      <w:marLeft w:val="0"/>
      <w:marRight w:val="0"/>
      <w:marTop w:val="0"/>
      <w:marBottom w:val="0"/>
      <w:divBdr>
        <w:top w:val="none" w:sz="0" w:space="0" w:color="auto"/>
        <w:left w:val="none" w:sz="0" w:space="0" w:color="auto"/>
        <w:bottom w:val="none" w:sz="0" w:space="0" w:color="auto"/>
        <w:right w:val="none" w:sz="0" w:space="0" w:color="auto"/>
      </w:divBdr>
    </w:div>
    <w:div w:id="1805583899">
      <w:bodyDiv w:val="1"/>
      <w:marLeft w:val="0"/>
      <w:marRight w:val="0"/>
      <w:marTop w:val="0"/>
      <w:marBottom w:val="0"/>
      <w:divBdr>
        <w:top w:val="none" w:sz="0" w:space="0" w:color="auto"/>
        <w:left w:val="none" w:sz="0" w:space="0" w:color="auto"/>
        <w:bottom w:val="none" w:sz="0" w:space="0" w:color="auto"/>
        <w:right w:val="none" w:sz="0" w:space="0" w:color="auto"/>
      </w:divBdr>
      <w:divsChild>
        <w:div w:id="106761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988415">
      <w:bodyDiv w:val="1"/>
      <w:marLeft w:val="0"/>
      <w:marRight w:val="0"/>
      <w:marTop w:val="0"/>
      <w:marBottom w:val="0"/>
      <w:divBdr>
        <w:top w:val="none" w:sz="0" w:space="0" w:color="auto"/>
        <w:left w:val="none" w:sz="0" w:space="0" w:color="auto"/>
        <w:bottom w:val="none" w:sz="0" w:space="0" w:color="auto"/>
        <w:right w:val="none" w:sz="0" w:space="0" w:color="auto"/>
      </w:divBdr>
      <w:divsChild>
        <w:div w:id="672729455">
          <w:marLeft w:val="0"/>
          <w:marRight w:val="0"/>
          <w:marTop w:val="0"/>
          <w:marBottom w:val="0"/>
          <w:divBdr>
            <w:top w:val="none" w:sz="0" w:space="0" w:color="auto"/>
            <w:left w:val="none" w:sz="0" w:space="0" w:color="auto"/>
            <w:bottom w:val="none" w:sz="0" w:space="0" w:color="auto"/>
            <w:right w:val="none" w:sz="0" w:space="0" w:color="auto"/>
          </w:divBdr>
          <w:divsChild>
            <w:div w:id="1404327753">
              <w:marLeft w:val="0"/>
              <w:marRight w:val="0"/>
              <w:marTop w:val="0"/>
              <w:marBottom w:val="0"/>
              <w:divBdr>
                <w:top w:val="none" w:sz="0" w:space="0" w:color="auto"/>
                <w:left w:val="none" w:sz="0" w:space="0" w:color="auto"/>
                <w:bottom w:val="none" w:sz="0" w:space="0" w:color="auto"/>
                <w:right w:val="none" w:sz="0" w:space="0" w:color="auto"/>
              </w:divBdr>
              <w:divsChild>
                <w:div w:id="12580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D1C91-D886-47E6-8F63-A0FCD15C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 hany mahmoud ibrahim sabry</dc:creator>
  <cp:keywords/>
  <dc:description/>
  <cp:lastModifiedBy>laya hany mahmoud ibrahim sabry</cp:lastModifiedBy>
  <cp:revision>5</cp:revision>
  <dcterms:created xsi:type="dcterms:W3CDTF">2025-05-27T20:35:00Z</dcterms:created>
  <dcterms:modified xsi:type="dcterms:W3CDTF">2025-05-27T21:24:00Z</dcterms:modified>
</cp:coreProperties>
</file>