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EDE9" w14:textId="21DC6560" w:rsidR="00D93CC0" w:rsidRDefault="00D93CC0">
      <w:pPr>
        <w:rPr>
          <w:b/>
          <w:bCs/>
          <w:color w:val="000000" w:themeColor="text1"/>
        </w:rPr>
      </w:pPr>
      <w:r>
        <w:rPr>
          <w:b/>
          <w:bCs/>
          <w:color w:val="000000" w:themeColor="text1"/>
        </w:rPr>
        <w:t xml:space="preserve">Önce yeni tasarımların eski sitenin üzerine giydirilmesi gerekiyor. </w:t>
      </w:r>
    </w:p>
    <w:p w14:paraId="490AF2CF" w14:textId="0FE86C03" w:rsidR="00D93CC0" w:rsidRDefault="00D93CC0">
      <w:pPr>
        <w:rPr>
          <w:b/>
          <w:bCs/>
          <w:color w:val="000000" w:themeColor="text1"/>
        </w:rPr>
      </w:pPr>
      <w:proofErr w:type="spellStart"/>
      <w:r>
        <w:rPr>
          <w:b/>
          <w:bCs/>
          <w:color w:val="000000" w:themeColor="text1"/>
        </w:rPr>
        <w:t>Frond</w:t>
      </w:r>
      <w:proofErr w:type="spellEnd"/>
      <w:r>
        <w:rPr>
          <w:b/>
          <w:bCs/>
          <w:color w:val="000000" w:themeColor="text1"/>
        </w:rPr>
        <w:t xml:space="preserve">-Endi yapılan tasarımlar </w:t>
      </w:r>
      <w:proofErr w:type="spellStart"/>
      <w:r>
        <w:rPr>
          <w:b/>
          <w:bCs/>
          <w:color w:val="000000" w:themeColor="text1"/>
        </w:rPr>
        <w:t>Frond-end</w:t>
      </w:r>
      <w:proofErr w:type="spellEnd"/>
      <w:r>
        <w:rPr>
          <w:b/>
          <w:bCs/>
          <w:color w:val="000000" w:themeColor="text1"/>
        </w:rPr>
        <w:t xml:space="preserve"> klasöründe yer almaktadır. Revizeler, yeni tasarımlara bağlı olduğu için öncelikle yeni </w:t>
      </w:r>
      <w:proofErr w:type="spellStart"/>
      <w:r>
        <w:rPr>
          <w:b/>
          <w:bCs/>
          <w:color w:val="000000" w:themeColor="text1"/>
        </w:rPr>
        <w:t>frond-endlerin</w:t>
      </w:r>
      <w:proofErr w:type="spellEnd"/>
      <w:r>
        <w:rPr>
          <w:b/>
          <w:bCs/>
          <w:color w:val="000000" w:themeColor="text1"/>
        </w:rPr>
        <w:t xml:space="preserve"> </w:t>
      </w:r>
      <w:proofErr w:type="spellStart"/>
      <w:r>
        <w:rPr>
          <w:b/>
          <w:bCs/>
          <w:color w:val="000000" w:themeColor="text1"/>
        </w:rPr>
        <w:t>back-end</w:t>
      </w:r>
      <w:proofErr w:type="spellEnd"/>
      <w:r>
        <w:rPr>
          <w:b/>
          <w:bCs/>
          <w:color w:val="000000" w:themeColor="text1"/>
        </w:rPr>
        <w:t xml:space="preserve"> tarafını hiç ellemeden siteye giydirilmesi gerekiyor. </w:t>
      </w:r>
    </w:p>
    <w:p w14:paraId="0A9853EE" w14:textId="0373B6F4" w:rsidR="00D93CC0" w:rsidRDefault="00D93CC0">
      <w:pPr>
        <w:rPr>
          <w:b/>
          <w:bCs/>
          <w:color w:val="000000" w:themeColor="text1"/>
        </w:rPr>
      </w:pPr>
      <w:r>
        <w:rPr>
          <w:b/>
          <w:bCs/>
          <w:color w:val="000000" w:themeColor="text1"/>
        </w:rPr>
        <w:t>Tasarımlar</w:t>
      </w:r>
    </w:p>
    <w:p w14:paraId="38FC2DEF" w14:textId="5A9CAD31" w:rsidR="00D93CC0" w:rsidRDefault="00D93CC0" w:rsidP="00D93CC0">
      <w:pPr>
        <w:pStyle w:val="ListeParagraf"/>
        <w:numPr>
          <w:ilvl w:val="0"/>
          <w:numId w:val="6"/>
        </w:numPr>
        <w:rPr>
          <w:b/>
          <w:bCs/>
          <w:color w:val="000000" w:themeColor="text1"/>
        </w:rPr>
      </w:pPr>
      <w:r>
        <w:rPr>
          <w:b/>
          <w:bCs/>
          <w:color w:val="000000" w:themeColor="text1"/>
        </w:rPr>
        <w:t xml:space="preserve">Anasayfa : </w:t>
      </w:r>
      <w:r w:rsidRPr="00D93CC0">
        <w:rPr>
          <w:b/>
          <w:bCs/>
          <w:color w:val="000000" w:themeColor="text1"/>
        </w:rPr>
        <w:t>C:\wamp64\www\askerlik\Frond-End</w:t>
      </w:r>
      <w:r>
        <w:rPr>
          <w:b/>
          <w:bCs/>
          <w:color w:val="000000" w:themeColor="text1"/>
        </w:rPr>
        <w:t>\index.html</w:t>
      </w:r>
    </w:p>
    <w:p w14:paraId="5AA8074B" w14:textId="7D958F1E" w:rsidR="00D93CC0" w:rsidRDefault="00D93CC0" w:rsidP="00D93CC0">
      <w:pPr>
        <w:pStyle w:val="ListeParagraf"/>
        <w:numPr>
          <w:ilvl w:val="0"/>
          <w:numId w:val="6"/>
        </w:numPr>
        <w:rPr>
          <w:b/>
          <w:bCs/>
          <w:color w:val="000000" w:themeColor="text1"/>
        </w:rPr>
      </w:pPr>
      <w:r>
        <w:rPr>
          <w:b/>
          <w:bCs/>
          <w:color w:val="000000" w:themeColor="text1"/>
        </w:rPr>
        <w:t xml:space="preserve">Askeri Birlikler : </w:t>
      </w:r>
      <w:r w:rsidRPr="00D93CC0">
        <w:rPr>
          <w:b/>
          <w:bCs/>
          <w:color w:val="000000" w:themeColor="text1"/>
        </w:rPr>
        <w:t>C:\wamp64\www\askerlik\Frond-End</w:t>
      </w:r>
      <w:r>
        <w:rPr>
          <w:b/>
          <w:bCs/>
          <w:color w:val="000000" w:themeColor="text1"/>
        </w:rPr>
        <w:t>\</w:t>
      </w:r>
      <w:r>
        <w:rPr>
          <w:b/>
          <w:bCs/>
          <w:color w:val="000000" w:themeColor="text1"/>
        </w:rPr>
        <w:t>birlikler</w:t>
      </w:r>
      <w:r>
        <w:rPr>
          <w:b/>
          <w:bCs/>
          <w:color w:val="000000" w:themeColor="text1"/>
        </w:rPr>
        <w:t>.html</w:t>
      </w:r>
    </w:p>
    <w:p w14:paraId="7F8A8FE7" w14:textId="2F1EEB09" w:rsidR="00D93CC0" w:rsidRDefault="00D93CC0" w:rsidP="00D93CC0">
      <w:pPr>
        <w:pStyle w:val="ListeParagraf"/>
        <w:numPr>
          <w:ilvl w:val="0"/>
          <w:numId w:val="6"/>
        </w:numPr>
        <w:rPr>
          <w:b/>
          <w:bCs/>
          <w:color w:val="000000" w:themeColor="text1"/>
        </w:rPr>
      </w:pPr>
      <w:r>
        <w:rPr>
          <w:b/>
          <w:bCs/>
          <w:color w:val="000000" w:themeColor="text1"/>
        </w:rPr>
        <w:t xml:space="preserve">Login - </w:t>
      </w:r>
      <w:proofErr w:type="spellStart"/>
      <w:r>
        <w:rPr>
          <w:b/>
          <w:bCs/>
          <w:color w:val="000000" w:themeColor="text1"/>
        </w:rPr>
        <w:t>Register</w:t>
      </w:r>
      <w:proofErr w:type="spellEnd"/>
      <w:r>
        <w:rPr>
          <w:b/>
          <w:bCs/>
          <w:color w:val="000000" w:themeColor="text1"/>
        </w:rPr>
        <w:t xml:space="preserve">: </w:t>
      </w:r>
      <w:r w:rsidRPr="00D93CC0">
        <w:rPr>
          <w:b/>
          <w:bCs/>
          <w:color w:val="000000" w:themeColor="text1"/>
        </w:rPr>
        <w:t>C:\wamp64\www\askerlik\Frond-End</w:t>
      </w:r>
      <w:r>
        <w:rPr>
          <w:b/>
          <w:bCs/>
          <w:color w:val="000000" w:themeColor="text1"/>
        </w:rPr>
        <w:t>\</w:t>
      </w:r>
      <w:r>
        <w:rPr>
          <w:b/>
          <w:bCs/>
          <w:color w:val="000000" w:themeColor="text1"/>
        </w:rPr>
        <w:t>giris</w:t>
      </w:r>
      <w:r>
        <w:rPr>
          <w:b/>
          <w:bCs/>
          <w:color w:val="000000" w:themeColor="text1"/>
        </w:rPr>
        <w:t>.html</w:t>
      </w:r>
    </w:p>
    <w:p w14:paraId="47245454" w14:textId="21F2F69A" w:rsidR="00D93CC0" w:rsidRDefault="00D93CC0" w:rsidP="00D93CC0">
      <w:pPr>
        <w:pStyle w:val="ListeParagraf"/>
        <w:numPr>
          <w:ilvl w:val="0"/>
          <w:numId w:val="6"/>
        </w:numPr>
        <w:rPr>
          <w:b/>
          <w:bCs/>
          <w:color w:val="000000" w:themeColor="text1"/>
        </w:rPr>
      </w:pPr>
      <w:r>
        <w:rPr>
          <w:b/>
          <w:bCs/>
          <w:color w:val="000000" w:themeColor="text1"/>
        </w:rPr>
        <w:t xml:space="preserve">Haberler : </w:t>
      </w:r>
      <w:r w:rsidRPr="00D93CC0">
        <w:rPr>
          <w:b/>
          <w:bCs/>
          <w:color w:val="000000" w:themeColor="text1"/>
        </w:rPr>
        <w:t>C:\wamp64\www\askerlik\Frond-End</w:t>
      </w:r>
      <w:r>
        <w:rPr>
          <w:b/>
          <w:bCs/>
          <w:color w:val="000000" w:themeColor="text1"/>
        </w:rPr>
        <w:t>\</w:t>
      </w:r>
      <w:r>
        <w:rPr>
          <w:b/>
          <w:bCs/>
          <w:color w:val="000000" w:themeColor="text1"/>
        </w:rPr>
        <w:t>haberler</w:t>
      </w:r>
      <w:r>
        <w:rPr>
          <w:b/>
          <w:bCs/>
          <w:color w:val="000000" w:themeColor="text1"/>
        </w:rPr>
        <w:t>.html</w:t>
      </w:r>
    </w:p>
    <w:p w14:paraId="2BD3F88A" w14:textId="208124A5" w:rsidR="00D93CC0" w:rsidRDefault="00D93CC0" w:rsidP="00D93CC0">
      <w:pPr>
        <w:pStyle w:val="ListeParagraf"/>
        <w:numPr>
          <w:ilvl w:val="0"/>
          <w:numId w:val="6"/>
        </w:numPr>
        <w:rPr>
          <w:b/>
          <w:bCs/>
          <w:color w:val="000000" w:themeColor="text1"/>
        </w:rPr>
      </w:pPr>
      <w:r>
        <w:rPr>
          <w:b/>
          <w:bCs/>
          <w:color w:val="000000" w:themeColor="text1"/>
        </w:rPr>
        <w:t xml:space="preserve">Soru Sor : </w:t>
      </w:r>
      <w:r w:rsidRPr="00D93CC0">
        <w:rPr>
          <w:b/>
          <w:bCs/>
          <w:color w:val="000000" w:themeColor="text1"/>
        </w:rPr>
        <w:t>C:\wamp64\www\askerlik\Frond-End</w:t>
      </w:r>
      <w:r>
        <w:rPr>
          <w:b/>
          <w:bCs/>
          <w:color w:val="000000" w:themeColor="text1"/>
        </w:rPr>
        <w:t>\</w:t>
      </w:r>
      <w:r>
        <w:rPr>
          <w:b/>
          <w:bCs/>
          <w:color w:val="000000" w:themeColor="text1"/>
        </w:rPr>
        <w:t>soru-sor</w:t>
      </w:r>
      <w:r>
        <w:rPr>
          <w:b/>
          <w:bCs/>
          <w:color w:val="000000" w:themeColor="text1"/>
        </w:rPr>
        <w:t>.html</w:t>
      </w:r>
    </w:p>
    <w:p w14:paraId="21FF77AA" w14:textId="7D33D4EA" w:rsidR="00D93CC0" w:rsidRPr="00D93CC0" w:rsidRDefault="00D93CC0" w:rsidP="00D93CC0">
      <w:pPr>
        <w:ind w:left="360"/>
        <w:rPr>
          <w:b/>
          <w:bCs/>
          <w:color w:val="000000" w:themeColor="text1"/>
        </w:rPr>
      </w:pPr>
    </w:p>
    <w:p w14:paraId="3EB6E04A" w14:textId="77777777" w:rsidR="00D93CC0" w:rsidRDefault="00D93CC0">
      <w:pPr>
        <w:rPr>
          <w:b/>
          <w:bCs/>
          <w:color w:val="000000" w:themeColor="text1"/>
        </w:rPr>
      </w:pPr>
    </w:p>
    <w:p w14:paraId="6FBD401B" w14:textId="77777777" w:rsidR="00D93CC0" w:rsidRDefault="00D93CC0">
      <w:pPr>
        <w:rPr>
          <w:b/>
          <w:bCs/>
          <w:color w:val="000000" w:themeColor="text1"/>
        </w:rPr>
      </w:pPr>
    </w:p>
    <w:p w14:paraId="564F11D5" w14:textId="4657443F" w:rsidR="00B6633B" w:rsidRPr="00B6633B" w:rsidRDefault="00B6633B">
      <w:pPr>
        <w:rPr>
          <w:b/>
          <w:bCs/>
          <w:color w:val="EE0000"/>
          <w:sz w:val="40"/>
          <w:szCs w:val="40"/>
        </w:rPr>
      </w:pPr>
      <w:r w:rsidRPr="00B6633B">
        <w:rPr>
          <w:b/>
          <w:bCs/>
          <w:color w:val="EE0000"/>
          <w:sz w:val="40"/>
          <w:szCs w:val="40"/>
          <w:highlight w:val="yellow"/>
        </w:rPr>
        <w:t>ÜYELİK GİRİŞ SAYFASI REVİZELERİ</w:t>
      </w:r>
    </w:p>
    <w:p w14:paraId="4F6462D8" w14:textId="75586F83" w:rsidR="00B6633B" w:rsidRDefault="00B6633B" w:rsidP="00D93CC0">
      <w:pPr>
        <w:pStyle w:val="ListeParagraf"/>
        <w:numPr>
          <w:ilvl w:val="0"/>
          <w:numId w:val="1"/>
        </w:numPr>
      </w:pPr>
      <w:r>
        <w:t xml:space="preserve">Üye Giriş sayfasında Google ile Giriş Yap ve Facebook ile Giriş Yap butonları çıkacak. Kolay bir şekilde üye olabilecekler. </w:t>
      </w:r>
    </w:p>
    <w:p w14:paraId="71930F6B" w14:textId="77777777" w:rsidR="00DF55F6" w:rsidRDefault="00B6633B" w:rsidP="00DF55F6">
      <w:pPr>
        <w:pStyle w:val="ListeParagraf"/>
        <w:numPr>
          <w:ilvl w:val="0"/>
          <w:numId w:val="1"/>
        </w:numPr>
      </w:pPr>
      <w:r>
        <w:t xml:space="preserve">Üye olurken istenilen bilgiler </w:t>
      </w:r>
      <w:r w:rsidR="00DF55F6">
        <w:t xml:space="preserve">Kullanıcı adı, </w:t>
      </w:r>
      <w:r>
        <w:t xml:space="preserve">E-posta ve Şifre isteyecek. </w:t>
      </w:r>
      <w:r w:rsidR="00DF55F6">
        <w:t xml:space="preserve">Kullanıcı adı yazmayanlar için otomatik </w:t>
      </w:r>
      <w:r>
        <w:t xml:space="preserve">mail adresinin uzantısı olabilir </w:t>
      </w:r>
      <w:proofErr w:type="spellStart"/>
      <w:r>
        <w:t>Woocommerce</w:t>
      </w:r>
      <w:proofErr w:type="spellEnd"/>
      <w:r>
        <w:t xml:space="preserve"> gibi. Mesela alikaya24@gmail adresiyle kayıt olduysa, otomatik kullanıcı adı alikaya24 olsun.</w:t>
      </w:r>
      <w:r w:rsidR="00DF55F6">
        <w:t xml:space="preserve"> </w:t>
      </w:r>
    </w:p>
    <w:p w14:paraId="31C360A7" w14:textId="77777777" w:rsidR="00DF55F6" w:rsidRDefault="00DF55F6" w:rsidP="00DF55F6">
      <w:pPr>
        <w:pStyle w:val="ListeParagraf"/>
      </w:pPr>
    </w:p>
    <w:p w14:paraId="13F39219" w14:textId="448D08B0" w:rsidR="00B6633B" w:rsidRDefault="00B6633B" w:rsidP="00DF55F6">
      <w:pPr>
        <w:pStyle w:val="ListeParagraf"/>
        <w:numPr>
          <w:ilvl w:val="0"/>
          <w:numId w:val="1"/>
        </w:numPr>
      </w:pPr>
      <w:r>
        <w:t xml:space="preserve">Doğum Yılı ve İkamet Şehri tercihe bağlı, üye olurken değil, hesabım alanından doldurmak isterse doldursun. </w:t>
      </w:r>
    </w:p>
    <w:p w14:paraId="721A134A" w14:textId="0D53A891" w:rsidR="00B6633B" w:rsidRDefault="00B6633B">
      <w:r w:rsidRPr="00B6633B">
        <w:rPr>
          <w:noProof/>
        </w:rPr>
        <w:lastRenderedPageBreak/>
        <w:drawing>
          <wp:inline distT="0" distB="0" distL="0" distR="0" wp14:anchorId="5D767793" wp14:editId="24D62562">
            <wp:extent cx="4982270" cy="4725059"/>
            <wp:effectExtent l="0" t="0" r="8890" b="0"/>
            <wp:docPr id="12705060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06015" name=""/>
                    <pic:cNvPicPr/>
                  </pic:nvPicPr>
                  <pic:blipFill>
                    <a:blip r:embed="rId5"/>
                    <a:stretch>
                      <a:fillRect/>
                    </a:stretch>
                  </pic:blipFill>
                  <pic:spPr>
                    <a:xfrm>
                      <a:off x="0" y="0"/>
                      <a:ext cx="4982270" cy="4725059"/>
                    </a:xfrm>
                    <a:prstGeom prst="rect">
                      <a:avLst/>
                    </a:prstGeom>
                  </pic:spPr>
                </pic:pic>
              </a:graphicData>
            </a:graphic>
          </wp:inline>
        </w:drawing>
      </w:r>
    </w:p>
    <w:p w14:paraId="196FB98F" w14:textId="443D7A07" w:rsidR="00DF55F6" w:rsidRPr="00D93CC0" w:rsidRDefault="00B6633B" w:rsidP="00B6633B">
      <w:pPr>
        <w:rPr>
          <w:b/>
          <w:bCs/>
          <w:color w:val="EE0000"/>
          <w:sz w:val="40"/>
          <w:szCs w:val="40"/>
        </w:rPr>
      </w:pPr>
      <w:r>
        <w:rPr>
          <w:b/>
          <w:bCs/>
          <w:color w:val="EE0000"/>
          <w:sz w:val="40"/>
          <w:szCs w:val="40"/>
          <w:highlight w:val="yellow"/>
        </w:rPr>
        <w:t>MASAÜSTÜ</w:t>
      </w:r>
      <w:r w:rsidRPr="00B6633B">
        <w:rPr>
          <w:b/>
          <w:bCs/>
          <w:color w:val="EE0000"/>
          <w:sz w:val="40"/>
          <w:szCs w:val="40"/>
          <w:highlight w:val="yellow"/>
        </w:rPr>
        <w:t xml:space="preserve"> </w:t>
      </w:r>
      <w:r>
        <w:rPr>
          <w:b/>
          <w:bCs/>
          <w:color w:val="EE0000"/>
          <w:sz w:val="40"/>
          <w:szCs w:val="40"/>
          <w:highlight w:val="yellow"/>
        </w:rPr>
        <w:t xml:space="preserve">ANA SAYFA </w:t>
      </w:r>
      <w:r w:rsidRPr="00B6633B">
        <w:rPr>
          <w:b/>
          <w:bCs/>
          <w:color w:val="EE0000"/>
          <w:sz w:val="40"/>
          <w:szCs w:val="40"/>
          <w:highlight w:val="yellow"/>
        </w:rPr>
        <w:t>REVİZELERİ</w:t>
      </w:r>
    </w:p>
    <w:p w14:paraId="4897B424" w14:textId="5CF36DA3" w:rsidR="00DF55F6" w:rsidRDefault="00DF55F6" w:rsidP="00B6633B">
      <w:r>
        <w:t>Burada soru sorma alanlarında sadece Soru Başlığı ve Soru Detayı olacak.</w:t>
      </w:r>
      <w:r w:rsidR="00D93CC0">
        <w:t xml:space="preserve"> (Yeni </w:t>
      </w:r>
      <w:proofErr w:type="spellStart"/>
      <w:r w:rsidR="00D93CC0">
        <w:t>Frond-End</w:t>
      </w:r>
      <w:proofErr w:type="spellEnd"/>
      <w:r w:rsidR="00D93CC0">
        <w:t xml:space="preserve"> zaten bu şekilde)</w:t>
      </w:r>
    </w:p>
    <w:p w14:paraId="106202CB" w14:textId="59154906" w:rsidR="00B6633B" w:rsidRDefault="00DF55F6" w:rsidP="00B6633B">
      <w:r>
        <w:rPr>
          <w:noProof/>
        </w:rPr>
        <w:lastRenderedPageBreak/>
        <w:drawing>
          <wp:inline distT="0" distB="0" distL="0" distR="0" wp14:anchorId="50263018" wp14:editId="640FF045">
            <wp:extent cx="5753100" cy="3714750"/>
            <wp:effectExtent l="0" t="0" r="0" b="0"/>
            <wp:docPr id="152040056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3714750"/>
                    </a:xfrm>
                    <a:prstGeom prst="rect">
                      <a:avLst/>
                    </a:prstGeom>
                    <a:noFill/>
                    <a:ln>
                      <a:noFill/>
                    </a:ln>
                  </pic:spPr>
                </pic:pic>
              </a:graphicData>
            </a:graphic>
          </wp:inline>
        </w:drawing>
      </w:r>
    </w:p>
    <w:p w14:paraId="1717ADC3" w14:textId="4EDB87D4" w:rsidR="00B6633B" w:rsidRDefault="00B6633B" w:rsidP="00B6633B">
      <w:pPr>
        <w:rPr>
          <w:b/>
          <w:bCs/>
          <w:color w:val="EE0000"/>
          <w:sz w:val="40"/>
          <w:szCs w:val="40"/>
        </w:rPr>
      </w:pPr>
      <w:r w:rsidRPr="00B6633B">
        <w:rPr>
          <w:b/>
          <w:bCs/>
          <w:color w:val="EE0000"/>
          <w:sz w:val="40"/>
          <w:szCs w:val="40"/>
          <w:highlight w:val="yellow"/>
        </w:rPr>
        <w:t>SORU SOR SAYFASI REVİZELERİ</w:t>
      </w:r>
    </w:p>
    <w:p w14:paraId="59A040AD" w14:textId="4338090E" w:rsidR="00B6633B" w:rsidRPr="001B124A" w:rsidRDefault="00DF55F6" w:rsidP="001B124A">
      <w:pPr>
        <w:tabs>
          <w:tab w:val="left" w:pos="2235"/>
        </w:tabs>
        <w:rPr>
          <w:color w:val="000000" w:themeColor="text1"/>
        </w:rPr>
      </w:pPr>
      <w:r w:rsidRPr="00DF55F6">
        <w:rPr>
          <w:color w:val="000000" w:themeColor="text1"/>
        </w:rPr>
        <w:t xml:space="preserve">Bu alan sadece soru sorma üzerine olacak. Yani Soru Başlığı, Soru Detayı olacak. Şehir ve Birlik seçenekleri olmayacak. </w:t>
      </w:r>
      <w:r w:rsidR="00371A6B">
        <w:rPr>
          <w:color w:val="000000" w:themeColor="text1"/>
        </w:rPr>
        <w:t>Soru başlığını yazdı, soru içeriğini yazdı ve diğer bilgileri dolduracak. Burada yeni sayfada “Sorunuz askeri birlik hakkında mı?” sorusu gelecek. Evet derse şehir ve askeri birlik de seçecek ve bu soru o şehir ve birlik altına gelecek. Seçmezse direkt diğer sorular alanına gelecek. Tüm sorular alanında her soru olacak zaten.</w:t>
      </w:r>
    </w:p>
    <w:p w14:paraId="6D0E7B9B" w14:textId="41DDE04F" w:rsidR="00DF55F6" w:rsidRDefault="00DF55F6" w:rsidP="00B6633B">
      <w:r>
        <w:t xml:space="preserve">Soru başlığı ve detayı yazdıktan sonra bilgileri girin sayfasında Kullanıcı adı, e-posta ve şifre istenecek. Ama alttaki “İsimsiz Anonim Soru Sor” alanı en üstte olacak. Alt metni: İsimsiz soru sormak istiyorum. Kullanıcı adım soruda görünmeyecek. </w:t>
      </w:r>
    </w:p>
    <w:p w14:paraId="52317118" w14:textId="7ACDC629" w:rsidR="00DF55F6" w:rsidRDefault="00DF55F6" w:rsidP="00B6633B"/>
    <w:p w14:paraId="675E8E83" w14:textId="52474AC8" w:rsidR="00C434E9" w:rsidRPr="00C434E9" w:rsidRDefault="00C434E9" w:rsidP="00B6633B">
      <w:pPr>
        <w:rPr>
          <w:b/>
          <w:bCs/>
          <w:color w:val="EE0000"/>
          <w:sz w:val="40"/>
          <w:szCs w:val="40"/>
        </w:rPr>
      </w:pPr>
      <w:r w:rsidRPr="00C434E9">
        <w:rPr>
          <w:b/>
          <w:bCs/>
          <w:color w:val="EE0000"/>
          <w:sz w:val="40"/>
          <w:szCs w:val="40"/>
          <w:highlight w:val="yellow"/>
        </w:rPr>
        <w:t>Askeri Birlikler Sayfası</w:t>
      </w:r>
      <w:r>
        <w:rPr>
          <w:b/>
          <w:bCs/>
          <w:color w:val="EE0000"/>
          <w:sz w:val="40"/>
          <w:szCs w:val="40"/>
        </w:rPr>
        <w:t xml:space="preserve"> </w:t>
      </w:r>
    </w:p>
    <w:p w14:paraId="3E05C1C5" w14:textId="6BEA0C98" w:rsidR="00C434E9" w:rsidRDefault="00C434E9" w:rsidP="00B6633B">
      <w:hyperlink r:id="rId7" w:history="1">
        <w:r w:rsidRPr="00672E09">
          <w:rPr>
            <w:rStyle w:val="Kpr"/>
          </w:rPr>
          <w:t>https://askerlikyorumlari.com/arama</w:t>
        </w:r>
      </w:hyperlink>
    </w:p>
    <w:p w14:paraId="0AFE9D06" w14:textId="007C5CEE" w:rsidR="00C434E9" w:rsidRDefault="00C434E9" w:rsidP="00B6633B">
      <w:r>
        <w:t xml:space="preserve">Hem mobilde hem de masaüstünde tam oturacak harita. Şehirlere tıklanıldığında o </w:t>
      </w:r>
      <w:proofErr w:type="spellStart"/>
      <w:r>
        <w:t>şehirin</w:t>
      </w:r>
      <w:proofErr w:type="spellEnd"/>
      <w:r>
        <w:t xml:space="preserve"> sayfasına gidecek. </w:t>
      </w:r>
    </w:p>
    <w:p w14:paraId="1E6464F1" w14:textId="77777777" w:rsidR="00C434E9" w:rsidRDefault="00C434E9" w:rsidP="00B6633B">
      <w:r>
        <w:t xml:space="preserve">Örnek harita farklı sitede: </w:t>
      </w:r>
      <w:hyperlink r:id="rId8" w:history="1">
        <w:r w:rsidRPr="00672E09">
          <w:rPr>
            <w:rStyle w:val="Kpr"/>
          </w:rPr>
          <w:t>https://www.askeribirlikler.com/usta-birlikleri/</w:t>
        </w:r>
      </w:hyperlink>
      <w:r>
        <w:t xml:space="preserve"> </w:t>
      </w:r>
    </w:p>
    <w:p w14:paraId="7A72453B" w14:textId="1BC13713" w:rsidR="00C434E9" w:rsidRDefault="00C434E9" w:rsidP="00B6633B">
      <w:r>
        <w:t xml:space="preserve">Aşağıdaki kırmızı alanda olacak ama “hızlı birlik bul” buton seçme alanı haritanın üzerinde olacak. </w:t>
      </w:r>
      <w:r w:rsidR="001B124A">
        <w:t xml:space="preserve">(Yeni </w:t>
      </w:r>
      <w:proofErr w:type="spellStart"/>
      <w:r w:rsidR="001B124A">
        <w:t>Frond-End’de</w:t>
      </w:r>
      <w:proofErr w:type="spellEnd"/>
      <w:r w:rsidR="001B124A">
        <w:t xml:space="preserve"> zaten bu şekilde)</w:t>
      </w:r>
    </w:p>
    <w:p w14:paraId="06FB1CB1" w14:textId="7F57E3E5" w:rsidR="00C434E9" w:rsidRDefault="00C434E9" w:rsidP="00B6633B"/>
    <w:p w14:paraId="1D778578" w14:textId="3844D2DE" w:rsidR="002326DC" w:rsidRDefault="002326DC">
      <w:r>
        <w:t xml:space="preserve">Bir web sitesinde olması gereken teknik şeylerin kontrolü, Google </w:t>
      </w:r>
      <w:proofErr w:type="spellStart"/>
      <w:r>
        <w:t>Seo</w:t>
      </w:r>
      <w:proofErr w:type="spellEnd"/>
      <w:r>
        <w:t xml:space="preserve"> ayarlamaları ve öne çıkmamız için arka planda olması gerekenler, tasarımsal kolaylıklar vs. </w:t>
      </w:r>
    </w:p>
    <w:p w14:paraId="22773A4A" w14:textId="21FADE5E" w:rsidR="00411279" w:rsidRDefault="00411279">
      <w:r>
        <w:t xml:space="preserve">Tasarım temelde güzel ancak özellikle ana sayfa ve site geneli daha modern bir tasarımda olabilir. </w:t>
      </w:r>
    </w:p>
    <w:p w14:paraId="3FEE70EA" w14:textId="09D9E884" w:rsidR="00411279" w:rsidRDefault="00411279">
      <w:r>
        <w:t xml:space="preserve">Üst menüde Soru-Cevap alanına tıkladığında tüm sorular sayfasına geçildiğinde soru sorma alanı daha modern olacak. </w:t>
      </w:r>
    </w:p>
    <w:p w14:paraId="7ED2AA60" w14:textId="7D74413B" w:rsidR="00411279" w:rsidRDefault="00411279">
      <w:r>
        <w:t xml:space="preserve">Aynı zamanda üst menüde Askeri Birlik Hakkında Yorum Yap butonu olacak. Bu sayfa da soru-cevap gibi </w:t>
      </w:r>
      <w:r w:rsidR="001B124A">
        <w:t xml:space="preserve">yeni </w:t>
      </w:r>
      <w:proofErr w:type="spellStart"/>
      <w:r w:rsidR="001B124A">
        <w:t>frond-end’e</w:t>
      </w:r>
      <w:proofErr w:type="spellEnd"/>
      <w:r w:rsidR="001B124A">
        <w:t xml:space="preserve"> uygun </w:t>
      </w:r>
      <w:r>
        <w:t xml:space="preserve">daha modern bir görünümde olacak: </w:t>
      </w:r>
      <w:hyperlink r:id="rId9" w:history="1">
        <w:r w:rsidRPr="00E37B9D">
          <w:rPr>
            <w:rStyle w:val="Kpr"/>
          </w:rPr>
          <w:t>https://askerlikyorumlari.com/deneyimini-paylas</w:t>
        </w:r>
      </w:hyperlink>
    </w:p>
    <w:p w14:paraId="0466A4CA" w14:textId="38FEE099" w:rsidR="0036177F" w:rsidRPr="0036177F" w:rsidRDefault="0036177F">
      <w:pPr>
        <w:rPr>
          <w:b/>
          <w:bCs/>
          <w:color w:val="EE0000"/>
        </w:rPr>
      </w:pPr>
      <w:r w:rsidRPr="0036177F">
        <w:rPr>
          <w:b/>
          <w:bCs/>
          <w:color w:val="EE0000"/>
        </w:rPr>
        <w:t xml:space="preserve">Ek olarak benim </w:t>
      </w:r>
      <w:proofErr w:type="spellStart"/>
      <w:r w:rsidRPr="0036177F">
        <w:rPr>
          <w:b/>
          <w:bCs/>
          <w:color w:val="EE0000"/>
        </w:rPr>
        <w:t>AI’ye</w:t>
      </w:r>
      <w:proofErr w:type="spellEnd"/>
      <w:r w:rsidRPr="0036177F">
        <w:rPr>
          <w:b/>
          <w:bCs/>
          <w:color w:val="EE0000"/>
        </w:rPr>
        <w:t xml:space="preserve"> </w:t>
      </w:r>
      <w:r>
        <w:rPr>
          <w:b/>
          <w:bCs/>
          <w:color w:val="EE0000"/>
        </w:rPr>
        <w:t>“</w:t>
      </w:r>
      <w:r w:rsidRPr="0036177F">
        <w:rPr>
          <w:b/>
          <w:bCs/>
          <w:color w:val="EE0000"/>
        </w:rPr>
        <w:t xml:space="preserve">bir sitede olması gereken </w:t>
      </w:r>
      <w:r>
        <w:rPr>
          <w:b/>
          <w:bCs/>
          <w:color w:val="EE0000"/>
        </w:rPr>
        <w:t xml:space="preserve">teknik </w:t>
      </w:r>
      <w:r w:rsidRPr="0036177F">
        <w:rPr>
          <w:b/>
          <w:bCs/>
          <w:color w:val="EE0000"/>
        </w:rPr>
        <w:t>noktalar</w:t>
      </w:r>
      <w:r>
        <w:rPr>
          <w:b/>
          <w:bCs/>
          <w:color w:val="EE0000"/>
        </w:rPr>
        <w:t>”</w:t>
      </w:r>
      <w:r w:rsidRPr="0036177F">
        <w:rPr>
          <w:b/>
          <w:bCs/>
          <w:color w:val="EE0000"/>
        </w:rPr>
        <w:t xml:space="preserve"> </w:t>
      </w:r>
      <w:r>
        <w:rPr>
          <w:b/>
          <w:bCs/>
          <w:color w:val="EE0000"/>
        </w:rPr>
        <w:t xml:space="preserve">şeklinde bir soru sordum. Onun </w:t>
      </w:r>
      <w:r w:rsidRPr="0036177F">
        <w:rPr>
          <w:b/>
          <w:bCs/>
          <w:color w:val="EE0000"/>
        </w:rPr>
        <w:t xml:space="preserve">cevabı, sitemizdeki eksik ve olması gereken noktaları ele alarak şöyle toparladım. </w:t>
      </w:r>
      <w:r>
        <w:rPr>
          <w:b/>
          <w:bCs/>
          <w:color w:val="EE0000"/>
        </w:rPr>
        <w:t>Teknik açıdan yani.</w:t>
      </w:r>
      <w:r w:rsidR="001B124A">
        <w:rPr>
          <w:b/>
          <w:bCs/>
          <w:color w:val="EE0000"/>
        </w:rPr>
        <w:t xml:space="preserve"> Bunlar mevcut yapımızda olabilir veya olmayabilir. Kontrol edilmesi gerekiyor. </w:t>
      </w:r>
    </w:p>
    <w:p w14:paraId="52441537" w14:textId="77777777" w:rsidR="0036177F" w:rsidRPr="00CB4240" w:rsidRDefault="0036177F" w:rsidP="0036177F">
      <w:pPr>
        <w:rPr>
          <w:b/>
          <w:bCs/>
          <w:color w:val="000000" w:themeColor="text1"/>
        </w:rPr>
      </w:pPr>
      <w:r w:rsidRPr="00CB4240">
        <w:rPr>
          <w:b/>
          <w:bCs/>
          <w:color w:val="000000" w:themeColor="text1"/>
        </w:rPr>
        <w:t>1. SEO &amp; Metadata</w:t>
      </w:r>
    </w:p>
    <w:p w14:paraId="18EEC782" w14:textId="77777777" w:rsidR="0036177F" w:rsidRPr="00CB4240" w:rsidRDefault="0036177F" w:rsidP="0036177F">
      <w:pPr>
        <w:numPr>
          <w:ilvl w:val="0"/>
          <w:numId w:val="2"/>
        </w:numPr>
        <w:rPr>
          <w:color w:val="000000" w:themeColor="text1"/>
        </w:rPr>
      </w:pPr>
      <w:r w:rsidRPr="00CB4240">
        <w:rPr>
          <w:b/>
          <w:bCs/>
          <w:color w:val="000000" w:themeColor="text1"/>
        </w:rPr>
        <w:t>Dinamik Meta &amp; OG:</w:t>
      </w:r>
      <w:r w:rsidRPr="00CB4240">
        <w:rPr>
          <w:color w:val="000000" w:themeColor="text1"/>
        </w:rPr>
        <w:t xml:space="preserve"> Tüm sayfa/yorum detaylarında </w:t>
      </w:r>
      <w:proofErr w:type="spellStart"/>
      <w:r w:rsidRPr="00CB4240">
        <w:rPr>
          <w:color w:val="000000" w:themeColor="text1"/>
        </w:rPr>
        <w:t>title</w:t>
      </w:r>
      <w:proofErr w:type="spellEnd"/>
      <w:r w:rsidRPr="00CB4240">
        <w:rPr>
          <w:color w:val="000000" w:themeColor="text1"/>
        </w:rPr>
        <w:t xml:space="preserve">, meta </w:t>
      </w:r>
      <w:proofErr w:type="spellStart"/>
      <w:r w:rsidRPr="00CB4240">
        <w:rPr>
          <w:color w:val="000000" w:themeColor="text1"/>
        </w:rPr>
        <w:t>description</w:t>
      </w:r>
      <w:proofErr w:type="spellEnd"/>
      <w:r w:rsidRPr="00CB4240">
        <w:rPr>
          <w:color w:val="000000" w:themeColor="text1"/>
        </w:rPr>
        <w:t xml:space="preserve">, </w:t>
      </w:r>
      <w:proofErr w:type="spellStart"/>
      <w:r w:rsidRPr="00CB4240">
        <w:rPr>
          <w:color w:val="000000" w:themeColor="text1"/>
        </w:rPr>
        <w:t>canonical</w:t>
      </w:r>
      <w:proofErr w:type="spellEnd"/>
      <w:r w:rsidRPr="00CB4240">
        <w:rPr>
          <w:color w:val="000000" w:themeColor="text1"/>
        </w:rPr>
        <w:t xml:space="preserve"> ve Open </w:t>
      </w:r>
      <w:proofErr w:type="spellStart"/>
      <w:r w:rsidRPr="00CB4240">
        <w:rPr>
          <w:color w:val="000000" w:themeColor="text1"/>
        </w:rPr>
        <w:t>Graph</w:t>
      </w:r>
      <w:proofErr w:type="spellEnd"/>
      <w:r w:rsidRPr="00CB4240">
        <w:rPr>
          <w:color w:val="000000" w:themeColor="text1"/>
        </w:rPr>
        <w:t xml:space="preserve"> (</w:t>
      </w:r>
      <w:proofErr w:type="spellStart"/>
      <w:r w:rsidRPr="00CB4240">
        <w:rPr>
          <w:color w:val="000000" w:themeColor="text1"/>
        </w:rPr>
        <w:t>og:image</w:t>
      </w:r>
      <w:proofErr w:type="spellEnd"/>
      <w:r w:rsidRPr="00CB4240">
        <w:rPr>
          <w:color w:val="000000" w:themeColor="text1"/>
        </w:rPr>
        <w:t xml:space="preserve">, </w:t>
      </w:r>
      <w:proofErr w:type="spellStart"/>
      <w:r w:rsidRPr="00CB4240">
        <w:rPr>
          <w:color w:val="000000" w:themeColor="text1"/>
        </w:rPr>
        <w:t>og:title</w:t>
      </w:r>
      <w:proofErr w:type="spellEnd"/>
      <w:r w:rsidRPr="00CB4240">
        <w:rPr>
          <w:color w:val="000000" w:themeColor="text1"/>
        </w:rPr>
        <w:t>) dinamik olsun.</w:t>
      </w:r>
    </w:p>
    <w:p w14:paraId="1B68889E" w14:textId="77777777" w:rsidR="0036177F" w:rsidRPr="00CB4240" w:rsidRDefault="0036177F" w:rsidP="0036177F">
      <w:pPr>
        <w:numPr>
          <w:ilvl w:val="0"/>
          <w:numId w:val="2"/>
        </w:numPr>
        <w:rPr>
          <w:color w:val="000000" w:themeColor="text1"/>
        </w:rPr>
      </w:pPr>
      <w:r w:rsidRPr="00CB4240">
        <w:rPr>
          <w:b/>
          <w:bCs/>
          <w:color w:val="000000" w:themeColor="text1"/>
        </w:rPr>
        <w:t>Schema.org (</w:t>
      </w:r>
      <w:proofErr w:type="spellStart"/>
      <w:r w:rsidRPr="00CB4240">
        <w:rPr>
          <w:b/>
          <w:bCs/>
          <w:color w:val="000000" w:themeColor="text1"/>
        </w:rPr>
        <w:t>Structured</w:t>
      </w:r>
      <w:proofErr w:type="spellEnd"/>
      <w:r w:rsidRPr="00CB4240">
        <w:rPr>
          <w:b/>
          <w:bCs/>
          <w:color w:val="000000" w:themeColor="text1"/>
        </w:rPr>
        <w:t xml:space="preserve"> Data):</w:t>
      </w:r>
      <w:r w:rsidRPr="00CB4240">
        <w:rPr>
          <w:color w:val="000000" w:themeColor="text1"/>
        </w:rPr>
        <w:t xml:space="preserve"> Yorum/Soru-Cevap sayfalarına </w:t>
      </w:r>
      <w:proofErr w:type="spellStart"/>
      <w:r w:rsidRPr="00CB4240">
        <w:rPr>
          <w:color w:val="000000" w:themeColor="text1"/>
        </w:rPr>
        <w:t>Review</w:t>
      </w:r>
      <w:proofErr w:type="spellEnd"/>
      <w:r w:rsidRPr="00CB4240">
        <w:rPr>
          <w:color w:val="000000" w:themeColor="text1"/>
        </w:rPr>
        <w:t xml:space="preserve">, </w:t>
      </w:r>
      <w:proofErr w:type="spellStart"/>
      <w:r w:rsidRPr="00CB4240">
        <w:rPr>
          <w:color w:val="000000" w:themeColor="text1"/>
        </w:rPr>
        <w:t>AggregateRating</w:t>
      </w:r>
      <w:proofErr w:type="spellEnd"/>
      <w:r w:rsidRPr="00CB4240">
        <w:rPr>
          <w:color w:val="000000" w:themeColor="text1"/>
        </w:rPr>
        <w:t xml:space="preserve"> ve </w:t>
      </w:r>
      <w:proofErr w:type="spellStart"/>
      <w:r w:rsidRPr="00CB4240">
        <w:rPr>
          <w:color w:val="000000" w:themeColor="text1"/>
        </w:rPr>
        <w:t>QAPage</w:t>
      </w:r>
      <w:proofErr w:type="spellEnd"/>
      <w:r w:rsidRPr="00CB4240">
        <w:rPr>
          <w:color w:val="000000" w:themeColor="text1"/>
        </w:rPr>
        <w:t xml:space="preserve"> </w:t>
      </w:r>
      <w:proofErr w:type="spellStart"/>
      <w:r w:rsidRPr="00CB4240">
        <w:rPr>
          <w:color w:val="000000" w:themeColor="text1"/>
        </w:rPr>
        <w:t>schema</w:t>
      </w:r>
      <w:proofErr w:type="spellEnd"/>
      <w:r w:rsidRPr="00CB4240">
        <w:rPr>
          <w:color w:val="000000" w:themeColor="text1"/>
        </w:rPr>
        <w:t xml:space="preserve"> yapıları eklensin.</w:t>
      </w:r>
    </w:p>
    <w:p w14:paraId="144DC654" w14:textId="77777777" w:rsidR="0036177F" w:rsidRPr="00CB4240" w:rsidRDefault="0036177F" w:rsidP="0036177F">
      <w:pPr>
        <w:numPr>
          <w:ilvl w:val="0"/>
          <w:numId w:val="2"/>
        </w:numPr>
        <w:rPr>
          <w:color w:val="000000" w:themeColor="text1"/>
        </w:rPr>
      </w:pPr>
      <w:proofErr w:type="spellStart"/>
      <w:r w:rsidRPr="00CB4240">
        <w:rPr>
          <w:b/>
          <w:bCs/>
          <w:color w:val="000000" w:themeColor="text1"/>
        </w:rPr>
        <w:t>Sitemap</w:t>
      </w:r>
      <w:proofErr w:type="spellEnd"/>
      <w:r w:rsidRPr="00CB4240">
        <w:rPr>
          <w:b/>
          <w:bCs/>
          <w:color w:val="000000" w:themeColor="text1"/>
        </w:rPr>
        <w:t xml:space="preserve"> &amp; </w:t>
      </w:r>
      <w:proofErr w:type="spellStart"/>
      <w:r w:rsidRPr="00CB4240">
        <w:rPr>
          <w:b/>
          <w:bCs/>
          <w:color w:val="000000" w:themeColor="text1"/>
        </w:rPr>
        <w:t>Robots</w:t>
      </w:r>
      <w:proofErr w:type="spellEnd"/>
      <w:r w:rsidRPr="00CB4240">
        <w:rPr>
          <w:b/>
          <w:bCs/>
          <w:color w:val="000000" w:themeColor="text1"/>
        </w:rPr>
        <w:t>:</w:t>
      </w:r>
      <w:r w:rsidRPr="00CB4240">
        <w:rPr>
          <w:color w:val="000000" w:themeColor="text1"/>
        </w:rPr>
        <w:t xml:space="preserve"> </w:t>
      </w:r>
      <w:proofErr w:type="spellStart"/>
      <w:r w:rsidRPr="00CB4240">
        <w:rPr>
          <w:color w:val="000000" w:themeColor="text1"/>
        </w:rPr>
        <w:t>spatie</w:t>
      </w:r>
      <w:proofErr w:type="spellEnd"/>
      <w:r w:rsidRPr="00CB4240">
        <w:rPr>
          <w:color w:val="000000" w:themeColor="text1"/>
        </w:rPr>
        <w:t>/</w:t>
      </w:r>
      <w:proofErr w:type="spellStart"/>
      <w:r w:rsidRPr="00CB4240">
        <w:rPr>
          <w:color w:val="000000" w:themeColor="text1"/>
        </w:rPr>
        <w:t>laravel-sitemap</w:t>
      </w:r>
      <w:proofErr w:type="spellEnd"/>
      <w:r w:rsidRPr="00CB4240">
        <w:rPr>
          <w:color w:val="000000" w:themeColor="text1"/>
        </w:rPr>
        <w:t xml:space="preserve"> ile anlık güncellenen XML </w:t>
      </w:r>
      <w:proofErr w:type="spellStart"/>
      <w:r w:rsidRPr="00CB4240">
        <w:rPr>
          <w:color w:val="000000" w:themeColor="text1"/>
        </w:rPr>
        <w:t>sitemap</w:t>
      </w:r>
      <w:proofErr w:type="spellEnd"/>
      <w:r w:rsidRPr="00CB4240">
        <w:rPr>
          <w:color w:val="000000" w:themeColor="text1"/>
        </w:rPr>
        <w:t xml:space="preserve"> ve robots.txt dinamik yönetilsin.</w:t>
      </w:r>
    </w:p>
    <w:p w14:paraId="06BE4F73" w14:textId="77777777" w:rsidR="0036177F" w:rsidRDefault="0036177F" w:rsidP="0036177F">
      <w:pPr>
        <w:numPr>
          <w:ilvl w:val="0"/>
          <w:numId w:val="2"/>
        </w:numPr>
        <w:rPr>
          <w:color w:val="000000" w:themeColor="text1"/>
        </w:rPr>
      </w:pPr>
      <w:r w:rsidRPr="00CB4240">
        <w:rPr>
          <w:b/>
          <w:bCs/>
          <w:color w:val="000000" w:themeColor="text1"/>
        </w:rPr>
        <w:t xml:space="preserve">SEO </w:t>
      </w:r>
      <w:proofErr w:type="spellStart"/>
      <w:r w:rsidRPr="00CB4240">
        <w:rPr>
          <w:b/>
          <w:bCs/>
          <w:color w:val="000000" w:themeColor="text1"/>
        </w:rPr>
        <w:t>Friendly</w:t>
      </w:r>
      <w:proofErr w:type="spellEnd"/>
      <w:r w:rsidRPr="00CB4240">
        <w:rPr>
          <w:b/>
          <w:bCs/>
          <w:color w:val="000000" w:themeColor="text1"/>
        </w:rPr>
        <w:t xml:space="preserve"> URL:</w:t>
      </w:r>
      <w:r w:rsidRPr="00CB4240">
        <w:rPr>
          <w:color w:val="000000" w:themeColor="text1"/>
        </w:rPr>
        <w:t xml:space="preserve"> Türkçe karakter uyumlu </w:t>
      </w:r>
      <w:proofErr w:type="spellStart"/>
      <w:r w:rsidRPr="00CB4240">
        <w:rPr>
          <w:color w:val="000000" w:themeColor="text1"/>
        </w:rPr>
        <w:t>clean</w:t>
      </w:r>
      <w:proofErr w:type="spellEnd"/>
      <w:r w:rsidRPr="00CB4240">
        <w:rPr>
          <w:color w:val="000000" w:themeColor="text1"/>
        </w:rPr>
        <w:t xml:space="preserve"> </w:t>
      </w:r>
      <w:proofErr w:type="spellStart"/>
      <w:r w:rsidRPr="00CB4240">
        <w:rPr>
          <w:color w:val="000000" w:themeColor="text1"/>
        </w:rPr>
        <w:t>slug</w:t>
      </w:r>
      <w:proofErr w:type="spellEnd"/>
      <w:r w:rsidRPr="00CB4240">
        <w:rPr>
          <w:color w:val="000000" w:themeColor="text1"/>
        </w:rPr>
        <w:t xml:space="preserve"> yapısı kurulsun.</w:t>
      </w:r>
    </w:p>
    <w:p w14:paraId="4DFA9477" w14:textId="77777777" w:rsidR="0036177F" w:rsidRPr="00CB4240" w:rsidRDefault="0036177F" w:rsidP="0036177F">
      <w:pPr>
        <w:numPr>
          <w:ilvl w:val="0"/>
          <w:numId w:val="2"/>
        </w:numPr>
        <w:rPr>
          <w:color w:val="000000" w:themeColor="text1"/>
        </w:rPr>
      </w:pPr>
      <w:r>
        <w:rPr>
          <w:b/>
          <w:bCs/>
          <w:color w:val="000000" w:themeColor="text1"/>
        </w:rPr>
        <w:t xml:space="preserve">Blog alanında başlık, içerik </w:t>
      </w:r>
      <w:proofErr w:type="spellStart"/>
      <w:r>
        <w:rPr>
          <w:b/>
          <w:bCs/>
          <w:color w:val="000000" w:themeColor="text1"/>
        </w:rPr>
        <w:t>vs</w:t>
      </w:r>
      <w:proofErr w:type="spellEnd"/>
      <w:r>
        <w:rPr>
          <w:b/>
          <w:bCs/>
          <w:color w:val="000000" w:themeColor="text1"/>
        </w:rPr>
        <w:t xml:space="preserve"> SEO’ya uyumluluğu kontrol edilsin.</w:t>
      </w:r>
      <w:r>
        <w:rPr>
          <w:color w:val="000000" w:themeColor="text1"/>
        </w:rPr>
        <w:t xml:space="preserve"> Fotoğraf ekleme alanı olsun, şu an linkle fotoğraf yükleniyor.</w:t>
      </w:r>
    </w:p>
    <w:p w14:paraId="211E8115" w14:textId="77777777" w:rsidR="0036177F" w:rsidRPr="00CB4240" w:rsidRDefault="0036177F" w:rsidP="0036177F">
      <w:pPr>
        <w:rPr>
          <w:b/>
          <w:bCs/>
          <w:color w:val="000000" w:themeColor="text1"/>
        </w:rPr>
      </w:pPr>
      <w:r w:rsidRPr="00CB4240">
        <w:rPr>
          <w:b/>
          <w:bCs/>
          <w:color w:val="000000" w:themeColor="text1"/>
        </w:rPr>
        <w:t>2. Kullanıcı Girişi &amp; Doğrulama</w:t>
      </w:r>
    </w:p>
    <w:p w14:paraId="2A4AD307" w14:textId="77777777" w:rsidR="0036177F" w:rsidRPr="00CB4240" w:rsidRDefault="0036177F" w:rsidP="0036177F">
      <w:pPr>
        <w:numPr>
          <w:ilvl w:val="0"/>
          <w:numId w:val="3"/>
        </w:numPr>
        <w:rPr>
          <w:color w:val="000000" w:themeColor="text1"/>
        </w:rPr>
      </w:pPr>
      <w:proofErr w:type="spellStart"/>
      <w:r w:rsidRPr="00CB4240">
        <w:rPr>
          <w:b/>
          <w:bCs/>
          <w:color w:val="000000" w:themeColor="text1"/>
        </w:rPr>
        <w:t>Socialite</w:t>
      </w:r>
      <w:proofErr w:type="spellEnd"/>
      <w:r w:rsidRPr="00CB4240">
        <w:rPr>
          <w:b/>
          <w:bCs/>
          <w:color w:val="000000" w:themeColor="text1"/>
        </w:rPr>
        <w:t xml:space="preserve"> (Google Login):</w:t>
      </w:r>
      <w:r w:rsidRPr="00CB4240">
        <w:rPr>
          <w:color w:val="000000" w:themeColor="text1"/>
        </w:rPr>
        <w:t xml:space="preserve"> </w:t>
      </w:r>
      <w:proofErr w:type="spellStart"/>
      <w:r w:rsidRPr="00CB4240">
        <w:rPr>
          <w:color w:val="000000" w:themeColor="text1"/>
        </w:rPr>
        <w:t>laravel</w:t>
      </w:r>
      <w:proofErr w:type="spellEnd"/>
      <w:r w:rsidRPr="00CB4240">
        <w:rPr>
          <w:color w:val="000000" w:themeColor="text1"/>
        </w:rPr>
        <w:t>/</w:t>
      </w:r>
      <w:proofErr w:type="spellStart"/>
      <w:r w:rsidRPr="00CB4240">
        <w:rPr>
          <w:color w:val="000000" w:themeColor="text1"/>
        </w:rPr>
        <w:t>socialite</w:t>
      </w:r>
      <w:proofErr w:type="spellEnd"/>
      <w:r w:rsidRPr="00CB4240">
        <w:rPr>
          <w:color w:val="000000" w:themeColor="text1"/>
        </w:rPr>
        <w:t xml:space="preserve"> ile Google/Sosyal medya ile hızlı giriş sağlansın.</w:t>
      </w:r>
    </w:p>
    <w:p w14:paraId="138E8990" w14:textId="77777777" w:rsidR="0036177F" w:rsidRPr="00CB4240" w:rsidRDefault="0036177F" w:rsidP="0036177F">
      <w:pPr>
        <w:numPr>
          <w:ilvl w:val="0"/>
          <w:numId w:val="3"/>
        </w:numPr>
        <w:rPr>
          <w:color w:val="000000" w:themeColor="text1"/>
        </w:rPr>
      </w:pPr>
      <w:r w:rsidRPr="00CB4240">
        <w:rPr>
          <w:b/>
          <w:bCs/>
          <w:color w:val="000000" w:themeColor="text1"/>
        </w:rPr>
        <w:t>Kuyruk (Queue) Yapısı:</w:t>
      </w:r>
      <w:r w:rsidRPr="00CB4240">
        <w:rPr>
          <w:color w:val="000000" w:themeColor="text1"/>
        </w:rPr>
        <w:t xml:space="preserve"> E-posta (şifre sıfırlama, doğrulama) gönderimleri ana akışı yavaşlatmamak için </w:t>
      </w:r>
      <w:proofErr w:type="spellStart"/>
      <w:r w:rsidRPr="00CB4240">
        <w:rPr>
          <w:color w:val="000000" w:themeColor="text1"/>
        </w:rPr>
        <w:t>Redis</w:t>
      </w:r>
      <w:proofErr w:type="spellEnd"/>
      <w:r w:rsidRPr="00CB4240">
        <w:rPr>
          <w:color w:val="000000" w:themeColor="text1"/>
        </w:rPr>
        <w:t xml:space="preserve"> veya Database tabanlı </w:t>
      </w:r>
      <w:proofErr w:type="spellStart"/>
      <w:r w:rsidRPr="00CB4240">
        <w:rPr>
          <w:color w:val="000000" w:themeColor="text1"/>
        </w:rPr>
        <w:t>Laravel</w:t>
      </w:r>
      <w:proofErr w:type="spellEnd"/>
      <w:r w:rsidRPr="00CB4240">
        <w:rPr>
          <w:color w:val="000000" w:themeColor="text1"/>
        </w:rPr>
        <w:t xml:space="preserve"> Queue üzerinden asenkron çalışsın.</w:t>
      </w:r>
      <w:r>
        <w:rPr>
          <w:color w:val="000000" w:themeColor="text1"/>
        </w:rPr>
        <w:t xml:space="preserve"> Şu an şifre sıfırlama </w:t>
      </w:r>
      <w:proofErr w:type="spellStart"/>
      <w:r>
        <w:rPr>
          <w:color w:val="000000" w:themeColor="text1"/>
        </w:rPr>
        <w:t>vs</w:t>
      </w:r>
      <w:proofErr w:type="spellEnd"/>
      <w:r>
        <w:rPr>
          <w:color w:val="000000" w:themeColor="text1"/>
        </w:rPr>
        <w:t xml:space="preserve"> çalışıyor ama kontrol edilsin.</w:t>
      </w:r>
    </w:p>
    <w:p w14:paraId="5E4020DE" w14:textId="77777777" w:rsidR="0036177F" w:rsidRPr="00CB4240" w:rsidRDefault="0036177F" w:rsidP="0036177F">
      <w:pPr>
        <w:rPr>
          <w:b/>
          <w:bCs/>
          <w:color w:val="000000" w:themeColor="text1"/>
        </w:rPr>
      </w:pPr>
      <w:r w:rsidRPr="00CB4240">
        <w:rPr>
          <w:b/>
          <w:bCs/>
          <w:color w:val="000000" w:themeColor="text1"/>
        </w:rPr>
        <w:t xml:space="preserve">3. </w:t>
      </w:r>
      <w:proofErr w:type="spellStart"/>
      <w:r w:rsidRPr="00CB4240">
        <w:rPr>
          <w:b/>
          <w:bCs/>
          <w:color w:val="000000" w:themeColor="text1"/>
        </w:rPr>
        <w:t>Backend</w:t>
      </w:r>
      <w:proofErr w:type="spellEnd"/>
      <w:r w:rsidRPr="00CB4240">
        <w:rPr>
          <w:b/>
          <w:bCs/>
          <w:color w:val="000000" w:themeColor="text1"/>
        </w:rPr>
        <w:t>, Güvenlik &amp; Performans</w:t>
      </w:r>
    </w:p>
    <w:p w14:paraId="5D39D065" w14:textId="77777777" w:rsidR="0036177F" w:rsidRPr="00CB4240" w:rsidRDefault="0036177F" w:rsidP="0036177F">
      <w:pPr>
        <w:numPr>
          <w:ilvl w:val="0"/>
          <w:numId w:val="4"/>
        </w:numPr>
        <w:rPr>
          <w:color w:val="000000" w:themeColor="text1"/>
        </w:rPr>
      </w:pPr>
      <w:r w:rsidRPr="00CB4240">
        <w:rPr>
          <w:b/>
          <w:bCs/>
          <w:color w:val="000000" w:themeColor="text1"/>
        </w:rPr>
        <w:t>Spam &amp; Bot Koruması:</w:t>
      </w:r>
      <w:r w:rsidRPr="00CB4240">
        <w:rPr>
          <w:color w:val="000000" w:themeColor="text1"/>
        </w:rPr>
        <w:t xml:space="preserve"> Yorum ve kayıt formlarına </w:t>
      </w:r>
      <w:proofErr w:type="spellStart"/>
      <w:r w:rsidRPr="00CB4240">
        <w:rPr>
          <w:b/>
          <w:bCs/>
          <w:color w:val="000000" w:themeColor="text1"/>
        </w:rPr>
        <w:t>Cloudflare</w:t>
      </w:r>
      <w:proofErr w:type="spellEnd"/>
      <w:r w:rsidRPr="00CB4240">
        <w:rPr>
          <w:b/>
          <w:bCs/>
          <w:color w:val="000000" w:themeColor="text1"/>
        </w:rPr>
        <w:t xml:space="preserve"> </w:t>
      </w:r>
      <w:proofErr w:type="spellStart"/>
      <w:r w:rsidRPr="00CB4240">
        <w:rPr>
          <w:b/>
          <w:bCs/>
          <w:color w:val="000000" w:themeColor="text1"/>
        </w:rPr>
        <w:t>Turnstile</w:t>
      </w:r>
      <w:proofErr w:type="spellEnd"/>
      <w:r w:rsidRPr="00CB4240">
        <w:rPr>
          <w:color w:val="000000" w:themeColor="text1"/>
        </w:rPr>
        <w:t xml:space="preserve"> veya </w:t>
      </w:r>
      <w:r w:rsidRPr="00CB4240">
        <w:rPr>
          <w:b/>
          <w:bCs/>
          <w:color w:val="000000" w:themeColor="text1"/>
        </w:rPr>
        <w:t xml:space="preserve">Google </w:t>
      </w:r>
      <w:proofErr w:type="spellStart"/>
      <w:r w:rsidRPr="00CB4240">
        <w:rPr>
          <w:b/>
          <w:bCs/>
          <w:color w:val="000000" w:themeColor="text1"/>
        </w:rPr>
        <w:t>reCAPTCHA</w:t>
      </w:r>
      <w:proofErr w:type="spellEnd"/>
      <w:r w:rsidRPr="00CB4240">
        <w:rPr>
          <w:b/>
          <w:bCs/>
          <w:color w:val="000000" w:themeColor="text1"/>
        </w:rPr>
        <w:t xml:space="preserve"> v3</w:t>
      </w:r>
      <w:r w:rsidRPr="00CB4240">
        <w:rPr>
          <w:color w:val="000000" w:themeColor="text1"/>
        </w:rPr>
        <w:t xml:space="preserve"> entegre edilsin. Form uç noktalarına </w:t>
      </w:r>
      <w:r w:rsidRPr="00CB4240">
        <w:rPr>
          <w:b/>
          <w:bCs/>
          <w:color w:val="000000" w:themeColor="text1"/>
        </w:rPr>
        <w:t xml:space="preserve">Rate </w:t>
      </w:r>
      <w:proofErr w:type="spellStart"/>
      <w:r w:rsidRPr="00CB4240">
        <w:rPr>
          <w:b/>
          <w:bCs/>
          <w:color w:val="000000" w:themeColor="text1"/>
        </w:rPr>
        <w:t>Limiting</w:t>
      </w:r>
      <w:proofErr w:type="spellEnd"/>
      <w:r w:rsidRPr="00CB4240">
        <w:rPr>
          <w:color w:val="000000" w:themeColor="text1"/>
        </w:rPr>
        <w:t xml:space="preserve"> uygulansın.</w:t>
      </w:r>
    </w:p>
    <w:p w14:paraId="0DFC942D" w14:textId="77777777" w:rsidR="0036177F" w:rsidRPr="00CB4240" w:rsidRDefault="0036177F" w:rsidP="0036177F">
      <w:pPr>
        <w:numPr>
          <w:ilvl w:val="0"/>
          <w:numId w:val="4"/>
        </w:numPr>
        <w:rPr>
          <w:color w:val="000000" w:themeColor="text1"/>
        </w:rPr>
      </w:pPr>
      <w:r w:rsidRPr="00CB4240">
        <w:rPr>
          <w:b/>
          <w:bCs/>
          <w:color w:val="000000" w:themeColor="text1"/>
        </w:rPr>
        <w:lastRenderedPageBreak/>
        <w:t>Küfür &amp; İçerik Filtresi:</w:t>
      </w:r>
      <w:r w:rsidRPr="00CB4240">
        <w:rPr>
          <w:color w:val="000000" w:themeColor="text1"/>
        </w:rPr>
        <w:t xml:space="preserve"> Yorumlarda yasaklı/küfürlü kelimeleri tespit edip otomatik olarak </w:t>
      </w:r>
      <w:proofErr w:type="spellStart"/>
      <w:r w:rsidRPr="00CB4240">
        <w:rPr>
          <w:color w:val="000000" w:themeColor="text1"/>
        </w:rPr>
        <w:t>moderasyon</w:t>
      </w:r>
      <w:proofErr w:type="spellEnd"/>
      <w:r w:rsidRPr="00CB4240">
        <w:rPr>
          <w:color w:val="000000" w:themeColor="text1"/>
        </w:rPr>
        <w:t xml:space="preserve"> onayına düşüren veya sansürleyen bir kelime filtresi yazılsın.</w:t>
      </w:r>
    </w:p>
    <w:p w14:paraId="2DCD41E3" w14:textId="77777777" w:rsidR="0036177F" w:rsidRPr="00CB4240" w:rsidRDefault="0036177F" w:rsidP="0036177F">
      <w:pPr>
        <w:numPr>
          <w:ilvl w:val="0"/>
          <w:numId w:val="4"/>
        </w:numPr>
        <w:rPr>
          <w:color w:val="000000" w:themeColor="text1"/>
        </w:rPr>
      </w:pPr>
      <w:r w:rsidRPr="00CB4240">
        <w:rPr>
          <w:b/>
          <w:bCs/>
          <w:color w:val="000000" w:themeColor="text1"/>
        </w:rPr>
        <w:t>Görsel Dönüştürme:</w:t>
      </w:r>
      <w:r w:rsidRPr="00CB4240">
        <w:rPr>
          <w:color w:val="000000" w:themeColor="text1"/>
        </w:rPr>
        <w:t xml:space="preserve"> Yüklenen görseller otomatik olarak .</w:t>
      </w:r>
      <w:proofErr w:type="spellStart"/>
      <w:r w:rsidRPr="00CB4240">
        <w:rPr>
          <w:color w:val="000000" w:themeColor="text1"/>
        </w:rPr>
        <w:t>webp</w:t>
      </w:r>
      <w:proofErr w:type="spellEnd"/>
      <w:r w:rsidRPr="00CB4240">
        <w:rPr>
          <w:color w:val="000000" w:themeColor="text1"/>
        </w:rPr>
        <w:t xml:space="preserve"> / .</w:t>
      </w:r>
      <w:proofErr w:type="spellStart"/>
      <w:r w:rsidRPr="00CB4240">
        <w:rPr>
          <w:color w:val="000000" w:themeColor="text1"/>
        </w:rPr>
        <w:t>avif</w:t>
      </w:r>
      <w:proofErr w:type="spellEnd"/>
      <w:r w:rsidRPr="00CB4240">
        <w:rPr>
          <w:color w:val="000000" w:themeColor="text1"/>
        </w:rPr>
        <w:t xml:space="preserve"> formatına dönüştürülüp boyutlandırılsın.</w:t>
      </w:r>
    </w:p>
    <w:p w14:paraId="36657C81" w14:textId="77777777" w:rsidR="0036177F" w:rsidRPr="00CB4240" w:rsidRDefault="0036177F" w:rsidP="0036177F">
      <w:pPr>
        <w:numPr>
          <w:ilvl w:val="0"/>
          <w:numId w:val="4"/>
        </w:numPr>
        <w:rPr>
          <w:color w:val="000000" w:themeColor="text1"/>
        </w:rPr>
      </w:pPr>
      <w:proofErr w:type="spellStart"/>
      <w:r w:rsidRPr="00CB4240">
        <w:rPr>
          <w:b/>
          <w:bCs/>
          <w:color w:val="000000" w:themeColor="text1"/>
        </w:rPr>
        <w:t>Caching</w:t>
      </w:r>
      <w:proofErr w:type="spellEnd"/>
      <w:r w:rsidRPr="00CB4240">
        <w:rPr>
          <w:b/>
          <w:bCs/>
          <w:color w:val="000000" w:themeColor="text1"/>
        </w:rPr>
        <w:t xml:space="preserve"> &amp; Hata Takibi:</w:t>
      </w:r>
      <w:r w:rsidRPr="00CB4240">
        <w:rPr>
          <w:color w:val="000000" w:themeColor="text1"/>
        </w:rPr>
        <w:t xml:space="preserve"> Sık kullanılan veriler için </w:t>
      </w:r>
      <w:proofErr w:type="spellStart"/>
      <w:r w:rsidRPr="00CB4240">
        <w:rPr>
          <w:color w:val="000000" w:themeColor="text1"/>
        </w:rPr>
        <w:t>Redis</w:t>
      </w:r>
      <w:proofErr w:type="spellEnd"/>
      <w:r w:rsidRPr="00CB4240">
        <w:rPr>
          <w:color w:val="000000" w:themeColor="text1"/>
        </w:rPr>
        <w:t xml:space="preserve"> </w:t>
      </w:r>
      <w:proofErr w:type="spellStart"/>
      <w:r w:rsidRPr="00CB4240">
        <w:rPr>
          <w:color w:val="000000" w:themeColor="text1"/>
        </w:rPr>
        <w:t>caching</w:t>
      </w:r>
      <w:proofErr w:type="spellEnd"/>
      <w:r w:rsidRPr="00CB4240">
        <w:rPr>
          <w:color w:val="000000" w:themeColor="text1"/>
        </w:rPr>
        <w:t xml:space="preserve">, sistem 500 hatalarını anlık izlemek için </w:t>
      </w:r>
      <w:proofErr w:type="spellStart"/>
      <w:r w:rsidRPr="00CB4240">
        <w:rPr>
          <w:b/>
          <w:bCs/>
          <w:color w:val="000000" w:themeColor="text1"/>
        </w:rPr>
        <w:t>Sentry</w:t>
      </w:r>
      <w:proofErr w:type="spellEnd"/>
      <w:r w:rsidRPr="00CB4240">
        <w:rPr>
          <w:color w:val="000000" w:themeColor="text1"/>
        </w:rPr>
        <w:t xml:space="preserve"> veya </w:t>
      </w:r>
      <w:proofErr w:type="spellStart"/>
      <w:r w:rsidRPr="00CB4240">
        <w:rPr>
          <w:b/>
          <w:bCs/>
          <w:color w:val="000000" w:themeColor="text1"/>
        </w:rPr>
        <w:t>Flare</w:t>
      </w:r>
      <w:proofErr w:type="spellEnd"/>
      <w:r w:rsidRPr="00CB4240">
        <w:rPr>
          <w:color w:val="000000" w:themeColor="text1"/>
        </w:rPr>
        <w:t xml:space="preserve"> kurul</w:t>
      </w:r>
      <w:r>
        <w:rPr>
          <w:color w:val="000000" w:themeColor="text1"/>
        </w:rPr>
        <w:t>abilir.</w:t>
      </w:r>
    </w:p>
    <w:p w14:paraId="6E662EF0" w14:textId="77777777" w:rsidR="0036177F" w:rsidRPr="00CB4240" w:rsidRDefault="0036177F" w:rsidP="0036177F">
      <w:pPr>
        <w:rPr>
          <w:b/>
          <w:bCs/>
          <w:color w:val="000000" w:themeColor="text1"/>
        </w:rPr>
      </w:pPr>
      <w:r w:rsidRPr="00CB4240">
        <w:rPr>
          <w:b/>
          <w:bCs/>
          <w:color w:val="000000" w:themeColor="text1"/>
        </w:rPr>
        <w:t>4. Admin Paneli (Filament / Nova)</w:t>
      </w:r>
    </w:p>
    <w:p w14:paraId="6123915D" w14:textId="77777777" w:rsidR="0036177F" w:rsidRPr="00CB4240" w:rsidRDefault="0036177F" w:rsidP="0036177F">
      <w:pPr>
        <w:numPr>
          <w:ilvl w:val="0"/>
          <w:numId w:val="5"/>
        </w:numPr>
        <w:rPr>
          <w:color w:val="000000" w:themeColor="text1"/>
        </w:rPr>
      </w:pPr>
      <w:proofErr w:type="spellStart"/>
      <w:r w:rsidRPr="00CB4240">
        <w:rPr>
          <w:b/>
          <w:bCs/>
          <w:color w:val="000000" w:themeColor="text1"/>
        </w:rPr>
        <w:t>Moderasyon</w:t>
      </w:r>
      <w:proofErr w:type="spellEnd"/>
      <w:r w:rsidRPr="00CB4240">
        <w:rPr>
          <w:b/>
          <w:bCs/>
          <w:color w:val="000000" w:themeColor="text1"/>
        </w:rPr>
        <w:t xml:space="preserve"> Kuyruğu:</w:t>
      </w:r>
      <w:r w:rsidRPr="00CB4240">
        <w:rPr>
          <w:color w:val="000000" w:themeColor="text1"/>
        </w:rPr>
        <w:t xml:space="preserve"> Onay bekleyen, engellenen ve raporlanan yorumlar için toplu işlem yapılabilen onay paneli.</w:t>
      </w:r>
    </w:p>
    <w:p w14:paraId="2C8C9772" w14:textId="77777777" w:rsidR="0036177F" w:rsidRPr="00CB4240" w:rsidRDefault="0036177F" w:rsidP="0036177F">
      <w:pPr>
        <w:numPr>
          <w:ilvl w:val="0"/>
          <w:numId w:val="5"/>
        </w:numPr>
        <w:rPr>
          <w:color w:val="000000" w:themeColor="text1"/>
        </w:rPr>
      </w:pPr>
      <w:r w:rsidRPr="00CB4240">
        <w:rPr>
          <w:b/>
          <w:bCs/>
          <w:color w:val="000000" w:themeColor="text1"/>
        </w:rPr>
        <w:t>Kullanıcı &amp; IP Yönetimi:</w:t>
      </w:r>
      <w:r w:rsidRPr="00CB4240">
        <w:rPr>
          <w:color w:val="000000" w:themeColor="text1"/>
        </w:rPr>
        <w:t xml:space="preserve"> Spam yapan kullanıcı veya IP’leri engelleme (Ban) mekanizması.</w:t>
      </w:r>
    </w:p>
    <w:p w14:paraId="289AB127" w14:textId="77777777" w:rsidR="0036177F" w:rsidRPr="00CB4240" w:rsidRDefault="0036177F" w:rsidP="0036177F">
      <w:pPr>
        <w:numPr>
          <w:ilvl w:val="0"/>
          <w:numId w:val="5"/>
        </w:numPr>
        <w:rPr>
          <w:color w:val="000000" w:themeColor="text1"/>
        </w:rPr>
      </w:pPr>
      <w:r w:rsidRPr="00CB4240">
        <w:rPr>
          <w:b/>
          <w:bCs/>
          <w:color w:val="000000" w:themeColor="text1"/>
        </w:rPr>
        <w:t>Genel Ayarlar:</w:t>
      </w:r>
      <w:r w:rsidRPr="00CB4240">
        <w:rPr>
          <w:color w:val="000000" w:themeColor="text1"/>
        </w:rPr>
        <w:t xml:space="preserve"> Panel üzerinden site meta bilgileri, yasaklı kelime listesi ve 301 yönlendirmeleri yönetilebilsin.</w:t>
      </w:r>
      <w:r>
        <w:rPr>
          <w:color w:val="000000" w:themeColor="text1"/>
        </w:rPr>
        <w:t xml:space="preserve"> Şu anda mevcutta bazı ayarlar mevcut panelde.</w:t>
      </w:r>
    </w:p>
    <w:p w14:paraId="7421DDBA" w14:textId="77777777" w:rsidR="0036177F" w:rsidRDefault="0036177F"/>
    <w:p w14:paraId="4A5CD1A9" w14:textId="77777777" w:rsidR="00411279" w:rsidRDefault="00411279"/>
    <w:p w14:paraId="75D8C4AC" w14:textId="77777777" w:rsidR="00411279" w:rsidRDefault="00411279"/>
    <w:sectPr w:rsidR="004112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2B6D"/>
    <w:multiLevelType w:val="multilevel"/>
    <w:tmpl w:val="3C3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6596C"/>
    <w:multiLevelType w:val="hybridMultilevel"/>
    <w:tmpl w:val="D25EF660"/>
    <w:lvl w:ilvl="0" w:tplc="4994084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EED4A3B"/>
    <w:multiLevelType w:val="hybridMultilevel"/>
    <w:tmpl w:val="6C3A58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B721C12"/>
    <w:multiLevelType w:val="multilevel"/>
    <w:tmpl w:val="2376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C047D"/>
    <w:multiLevelType w:val="multilevel"/>
    <w:tmpl w:val="B20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F6108"/>
    <w:multiLevelType w:val="multilevel"/>
    <w:tmpl w:val="6A6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964302">
    <w:abstractNumId w:val="1"/>
  </w:num>
  <w:num w:numId="2" w16cid:durableId="1841777837">
    <w:abstractNumId w:val="5"/>
  </w:num>
  <w:num w:numId="3" w16cid:durableId="1773352463">
    <w:abstractNumId w:val="3"/>
  </w:num>
  <w:num w:numId="4" w16cid:durableId="1444035984">
    <w:abstractNumId w:val="0"/>
  </w:num>
  <w:num w:numId="5" w16cid:durableId="1491867174">
    <w:abstractNumId w:val="4"/>
  </w:num>
  <w:num w:numId="6" w16cid:durableId="6687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01A"/>
    <w:rsid w:val="001B124A"/>
    <w:rsid w:val="001D27BB"/>
    <w:rsid w:val="00223999"/>
    <w:rsid w:val="002326DC"/>
    <w:rsid w:val="0036177F"/>
    <w:rsid w:val="00371A6B"/>
    <w:rsid w:val="003B101A"/>
    <w:rsid w:val="00411279"/>
    <w:rsid w:val="00693763"/>
    <w:rsid w:val="00734765"/>
    <w:rsid w:val="00776CDF"/>
    <w:rsid w:val="00995D9C"/>
    <w:rsid w:val="00B6633B"/>
    <w:rsid w:val="00BE7C0F"/>
    <w:rsid w:val="00C434E9"/>
    <w:rsid w:val="00C46E30"/>
    <w:rsid w:val="00CB4240"/>
    <w:rsid w:val="00D93CC0"/>
    <w:rsid w:val="00DD60DF"/>
    <w:rsid w:val="00DF55F6"/>
    <w:rsid w:val="00FE26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9B0C"/>
  <w15:chartTrackingRefBased/>
  <w15:docId w15:val="{306B5B5C-D8E4-46B7-A5D0-482A6C2F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B1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B1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B101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B101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B101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B10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B10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B10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B10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B101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B101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B101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B101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B101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B10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B10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B10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B101A"/>
    <w:rPr>
      <w:rFonts w:eastAsiaTheme="majorEastAsia" w:cstheme="majorBidi"/>
      <w:color w:val="272727" w:themeColor="text1" w:themeTint="D8"/>
    </w:rPr>
  </w:style>
  <w:style w:type="paragraph" w:styleId="KonuBal">
    <w:name w:val="Title"/>
    <w:basedOn w:val="Normal"/>
    <w:next w:val="Normal"/>
    <w:link w:val="KonuBalChar"/>
    <w:uiPriority w:val="10"/>
    <w:qFormat/>
    <w:rsid w:val="003B1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B10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B10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B10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B10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B101A"/>
    <w:rPr>
      <w:i/>
      <w:iCs/>
      <w:color w:val="404040" w:themeColor="text1" w:themeTint="BF"/>
    </w:rPr>
  </w:style>
  <w:style w:type="paragraph" w:styleId="ListeParagraf">
    <w:name w:val="List Paragraph"/>
    <w:basedOn w:val="Normal"/>
    <w:uiPriority w:val="34"/>
    <w:qFormat/>
    <w:rsid w:val="003B101A"/>
    <w:pPr>
      <w:ind w:left="720"/>
      <w:contextualSpacing/>
    </w:pPr>
  </w:style>
  <w:style w:type="character" w:styleId="GlVurgulama">
    <w:name w:val="Intense Emphasis"/>
    <w:basedOn w:val="VarsaylanParagrafYazTipi"/>
    <w:uiPriority w:val="21"/>
    <w:qFormat/>
    <w:rsid w:val="003B101A"/>
    <w:rPr>
      <w:i/>
      <w:iCs/>
      <w:color w:val="2F5496" w:themeColor="accent1" w:themeShade="BF"/>
    </w:rPr>
  </w:style>
  <w:style w:type="paragraph" w:styleId="GlAlnt">
    <w:name w:val="Intense Quote"/>
    <w:basedOn w:val="Normal"/>
    <w:next w:val="Normal"/>
    <w:link w:val="GlAlntChar"/>
    <w:uiPriority w:val="30"/>
    <w:qFormat/>
    <w:rsid w:val="003B1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B101A"/>
    <w:rPr>
      <w:i/>
      <w:iCs/>
      <w:color w:val="2F5496" w:themeColor="accent1" w:themeShade="BF"/>
    </w:rPr>
  </w:style>
  <w:style w:type="character" w:styleId="GlBavuru">
    <w:name w:val="Intense Reference"/>
    <w:basedOn w:val="VarsaylanParagrafYazTipi"/>
    <w:uiPriority w:val="32"/>
    <w:qFormat/>
    <w:rsid w:val="003B101A"/>
    <w:rPr>
      <w:b/>
      <w:bCs/>
      <w:smallCaps/>
      <w:color w:val="2F5496" w:themeColor="accent1" w:themeShade="BF"/>
      <w:spacing w:val="5"/>
    </w:rPr>
  </w:style>
  <w:style w:type="character" w:styleId="Kpr">
    <w:name w:val="Hyperlink"/>
    <w:basedOn w:val="VarsaylanParagrafYazTipi"/>
    <w:uiPriority w:val="99"/>
    <w:unhideWhenUsed/>
    <w:rsid w:val="00C434E9"/>
    <w:rPr>
      <w:color w:val="0563C1" w:themeColor="hyperlink"/>
      <w:u w:val="single"/>
    </w:rPr>
  </w:style>
  <w:style w:type="character" w:styleId="zmlenmeyenBahsetme">
    <w:name w:val="Unresolved Mention"/>
    <w:basedOn w:val="VarsaylanParagrafYazTipi"/>
    <w:uiPriority w:val="99"/>
    <w:semiHidden/>
    <w:unhideWhenUsed/>
    <w:rsid w:val="00C43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keribirlikler.com/usta-birlikleri/" TargetMode="External"/><Relationship Id="rId3" Type="http://schemas.openxmlformats.org/officeDocument/2006/relationships/settings" Target="settings.xml"/><Relationship Id="rId7" Type="http://schemas.openxmlformats.org/officeDocument/2006/relationships/hyperlink" Target="https://askerlikyorumlari.com/ara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skerlikyorumlari.com/deneyimini-payla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5</Pages>
  <Words>796</Words>
  <Characters>4542</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TUBA KESKIN</cp:lastModifiedBy>
  <cp:revision>6</cp:revision>
  <dcterms:created xsi:type="dcterms:W3CDTF">2026-10-15T12:53:00Z</dcterms:created>
  <dcterms:modified xsi:type="dcterms:W3CDTF">2026-10-21T08:08:00Z</dcterms:modified>
</cp:coreProperties>
</file>