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C1AE1" w:rsidRDefault="00DC1AE1" w:rsidP="00DC1AE1">
      <w:pPr>
        <w:pStyle w:val="Heading1"/>
        <w:spacing w:before="0"/>
        <w:jc w:val="center"/>
        <w:rPr>
          <w:rFonts w:ascii="Times New Roman" w:hAnsi="Times New Roman" w:cs="Times New Roman"/>
          <w:b/>
          <w:bCs/>
          <w:color w:val="000000" w:themeColor="text1"/>
          <w:sz w:val="28"/>
          <w:szCs w:val="28"/>
        </w:rPr>
      </w:pPr>
      <w:bookmarkStart w:id="0" w:name="_Toc219160328"/>
      <w:r w:rsidRPr="00AA3786">
        <w:rPr>
          <w:rFonts w:ascii="Times New Roman" w:hAnsi="Times New Roman" w:cs="Times New Roman"/>
          <w:b/>
          <w:bCs/>
          <w:color w:val="000000" w:themeColor="text1"/>
          <w:sz w:val="28"/>
          <w:szCs w:val="28"/>
        </w:rPr>
        <w:t>BAB I</w:t>
      </w:r>
      <w:r>
        <w:rPr>
          <w:rFonts w:ascii="Times New Roman" w:hAnsi="Times New Roman" w:cs="Times New Roman"/>
          <w:b/>
          <w:bCs/>
          <w:color w:val="000000" w:themeColor="text1"/>
          <w:sz w:val="28"/>
          <w:szCs w:val="28"/>
        </w:rPr>
        <w:t>I</w:t>
      </w:r>
      <w:r>
        <w:rPr>
          <w:rFonts w:ascii="Times New Roman" w:hAnsi="Times New Roman" w:cs="Times New Roman"/>
          <w:b/>
          <w:bCs/>
          <w:color w:val="000000" w:themeColor="text1"/>
          <w:sz w:val="28"/>
          <w:szCs w:val="28"/>
        </w:rPr>
        <w:br/>
        <w:t>TINJAUAN PUSTAKA</w:t>
      </w:r>
      <w:bookmarkEnd w:id="0"/>
    </w:p>
    <w:p w:rsidR="00DC1AE1" w:rsidRDefault="00DC1AE1" w:rsidP="00DC1AE1">
      <w:pPr>
        <w:pStyle w:val="Heading2"/>
        <w:numPr>
          <w:ilvl w:val="1"/>
          <w:numId w:val="1"/>
        </w:numPr>
        <w:tabs>
          <w:tab w:val="num" w:pos="360"/>
        </w:tabs>
        <w:spacing w:line="360" w:lineRule="auto"/>
        <w:ind w:left="1418" w:hanging="709"/>
        <w:rPr>
          <w:rFonts w:ascii="Times New Roman" w:hAnsi="Times New Roman" w:cs="Times New Roman"/>
          <w:b/>
          <w:bCs/>
          <w:color w:val="000000" w:themeColor="text1"/>
          <w:sz w:val="24"/>
          <w:szCs w:val="24"/>
        </w:rPr>
      </w:pPr>
      <w:bookmarkStart w:id="1" w:name="_Toc219160329"/>
      <w:r>
        <w:rPr>
          <w:rFonts w:ascii="Times New Roman" w:hAnsi="Times New Roman" w:cs="Times New Roman"/>
          <w:b/>
          <w:bCs/>
          <w:color w:val="000000" w:themeColor="text1"/>
          <w:sz w:val="24"/>
          <w:szCs w:val="24"/>
        </w:rPr>
        <w:t>Studi Literatur</w:t>
      </w:r>
      <w:bookmarkEnd w:id="1"/>
    </w:p>
    <w:p w:rsidR="00DC1AE1" w:rsidRDefault="00DC1AE1" w:rsidP="00DC1AE1">
      <w:pPr>
        <w:spacing w:line="360" w:lineRule="auto"/>
        <w:ind w:left="720" w:firstLine="709"/>
        <w:jc w:val="both"/>
      </w:pPr>
      <w:r w:rsidRPr="00B46A51">
        <w:t xml:space="preserve">Tinjauan terhadap penelitian-penelitian terdahulu yang relevan dengan rancang bangun aplikasi manajemen stok menggunakan </w:t>
      </w:r>
      <w:r w:rsidRPr="00406B62">
        <w:rPr>
          <w:i/>
          <w:iCs/>
        </w:rPr>
        <w:t xml:space="preserve">QR Code </w:t>
      </w:r>
      <w:r w:rsidRPr="00B46A51">
        <w:t xml:space="preserve">dan </w:t>
      </w:r>
      <w:r w:rsidRPr="004F4AE7">
        <w:rPr>
          <w:i/>
          <w:iCs/>
        </w:rPr>
        <w:t>FIFO</w:t>
      </w:r>
      <w:r w:rsidRPr="00B46A51">
        <w:t xml:space="preserve"> disajikan dalam tabel berikut untuk mengidentifikasi kontribusi, metodologi, teknologi yang digunakan, serta celah penelitian yang ada</w:t>
      </w:r>
      <w:r>
        <w:t>.</w:t>
      </w:r>
    </w:p>
    <w:p w:rsidR="00DC1AE1" w:rsidRDefault="00DC1AE1" w:rsidP="00DC1AE1">
      <w:pPr>
        <w:spacing w:line="360" w:lineRule="auto"/>
        <w:ind w:left="720" w:firstLine="709"/>
        <w:jc w:val="both"/>
      </w:pPr>
      <w:r w:rsidRPr="00B46A51">
        <w:t xml:space="preserve">Berikut adalah </w:t>
      </w:r>
      <w:r>
        <w:t>(</w:t>
      </w:r>
      <w:r w:rsidRPr="00766A2B">
        <w:t>Tabel 2.1 Ringkasan Studi Literatur</w:t>
      </w:r>
      <w:r>
        <w:t xml:space="preserve">) </w:t>
      </w:r>
      <w:r w:rsidRPr="00B46A51">
        <w:t>yang berisi ringkasan kajian literatur yang relevan dengan penelitian ini. Tabel tersebut memuat ringkasan berbagai penelitian terdahulu beserta temuan utamanya, yang menjadi landasan dalam menentukan fokus dan arah penelitian ini. Adapun rincian kajian tersebut adalah sebagai berikut:</w:t>
      </w:r>
    </w:p>
    <w:p w:rsidR="00DC1AE1" w:rsidRPr="00B917C1" w:rsidRDefault="00DC1AE1" w:rsidP="00DC1AE1">
      <w:pPr>
        <w:pStyle w:val="Caption"/>
        <w:spacing w:before="240" w:after="0" w:line="360" w:lineRule="auto"/>
        <w:ind w:firstLine="709"/>
        <w:jc w:val="center"/>
        <w:rPr>
          <w:i w:val="0"/>
          <w:iCs w:val="0"/>
          <w:color w:val="000000" w:themeColor="text1"/>
          <w:sz w:val="20"/>
          <w:szCs w:val="20"/>
        </w:rPr>
      </w:pPr>
      <w:bookmarkStart w:id="2" w:name="_Toc213216729"/>
      <w:bookmarkStart w:id="3" w:name="_Toc219161157"/>
      <w:bookmarkStart w:id="4" w:name="_Toc219161519"/>
      <w:bookmarkStart w:id="5" w:name="_Toc219161541"/>
      <w:bookmarkStart w:id="6" w:name="_Toc219161614"/>
      <w:bookmarkStart w:id="7" w:name="_Toc219167205"/>
      <w:r w:rsidRPr="00B917C1">
        <w:rPr>
          <w:i w:val="0"/>
          <w:iCs w:val="0"/>
          <w:color w:val="000000" w:themeColor="text1"/>
          <w:sz w:val="20"/>
          <w:szCs w:val="20"/>
        </w:rPr>
        <w:t xml:space="preserve">Tabel 2 . </w:t>
      </w:r>
      <w:r w:rsidRPr="00B917C1">
        <w:rPr>
          <w:i w:val="0"/>
          <w:iCs w:val="0"/>
          <w:color w:val="000000" w:themeColor="text1"/>
          <w:sz w:val="20"/>
          <w:szCs w:val="20"/>
        </w:rPr>
        <w:fldChar w:fldCharType="begin"/>
      </w:r>
      <w:r w:rsidRPr="00B917C1">
        <w:rPr>
          <w:i w:val="0"/>
          <w:iCs w:val="0"/>
          <w:color w:val="000000" w:themeColor="text1"/>
          <w:sz w:val="20"/>
          <w:szCs w:val="20"/>
        </w:rPr>
        <w:instrText xml:space="preserve"> SEQ Table_2_. \* ARABIC </w:instrText>
      </w:r>
      <w:r w:rsidRPr="00B917C1">
        <w:rPr>
          <w:i w:val="0"/>
          <w:iCs w:val="0"/>
          <w:color w:val="000000" w:themeColor="text1"/>
          <w:sz w:val="20"/>
          <w:szCs w:val="20"/>
        </w:rPr>
        <w:fldChar w:fldCharType="separate"/>
      </w:r>
      <w:r>
        <w:rPr>
          <w:i w:val="0"/>
          <w:iCs w:val="0"/>
          <w:noProof/>
          <w:color w:val="000000" w:themeColor="text1"/>
          <w:sz w:val="20"/>
          <w:szCs w:val="20"/>
        </w:rPr>
        <w:t>1</w:t>
      </w:r>
      <w:r w:rsidRPr="00B917C1">
        <w:rPr>
          <w:i w:val="0"/>
          <w:iCs w:val="0"/>
          <w:color w:val="000000" w:themeColor="text1"/>
          <w:sz w:val="20"/>
          <w:szCs w:val="20"/>
        </w:rPr>
        <w:fldChar w:fldCharType="end"/>
      </w:r>
      <w:r w:rsidRPr="00B917C1">
        <w:rPr>
          <w:i w:val="0"/>
          <w:iCs w:val="0"/>
          <w:color w:val="000000" w:themeColor="text1"/>
          <w:sz w:val="20"/>
          <w:szCs w:val="20"/>
        </w:rPr>
        <w:t xml:space="preserve"> Ringkasan Studi Literatur</w:t>
      </w:r>
      <w:bookmarkEnd w:id="2"/>
      <w:bookmarkEnd w:id="3"/>
      <w:bookmarkEnd w:id="4"/>
      <w:bookmarkEnd w:id="5"/>
      <w:bookmarkEnd w:id="6"/>
      <w:bookmarkEnd w:id="7"/>
    </w:p>
    <w:tbl>
      <w:tblPr>
        <w:tblStyle w:val="TableGrid"/>
        <w:tblW w:w="8347" w:type="dxa"/>
        <w:tblInd w:w="720" w:type="dxa"/>
        <w:tblLayout w:type="fixed"/>
        <w:tblLook w:val="04A0" w:firstRow="1" w:lastRow="0" w:firstColumn="1" w:lastColumn="0" w:noHBand="0" w:noVBand="1"/>
      </w:tblPr>
      <w:tblGrid>
        <w:gridCol w:w="562"/>
        <w:gridCol w:w="1123"/>
        <w:gridCol w:w="1985"/>
        <w:gridCol w:w="1417"/>
        <w:gridCol w:w="1559"/>
        <w:gridCol w:w="1701"/>
      </w:tblGrid>
      <w:tr w:rsidR="00DC1AE1" w:rsidTr="003A0C45">
        <w:tc>
          <w:tcPr>
            <w:tcW w:w="562" w:type="dxa"/>
            <w:shd w:val="clear" w:color="auto" w:fill="E5BDFF"/>
            <w:vAlign w:val="center"/>
          </w:tcPr>
          <w:p w:rsidR="00DC1AE1" w:rsidRPr="002B0846" w:rsidRDefault="00DC1AE1" w:rsidP="003A0C45">
            <w:pPr>
              <w:spacing w:line="360" w:lineRule="auto"/>
              <w:jc w:val="center"/>
              <w:rPr>
                <w:sz w:val="20"/>
                <w:szCs w:val="20"/>
              </w:rPr>
            </w:pPr>
            <w:r w:rsidRPr="002B0846">
              <w:rPr>
                <w:sz w:val="20"/>
                <w:szCs w:val="20"/>
              </w:rPr>
              <w:t>No</w:t>
            </w:r>
          </w:p>
        </w:tc>
        <w:tc>
          <w:tcPr>
            <w:tcW w:w="1123" w:type="dxa"/>
            <w:shd w:val="clear" w:color="auto" w:fill="E5BDFF"/>
            <w:vAlign w:val="center"/>
          </w:tcPr>
          <w:p w:rsidR="00DC1AE1" w:rsidRPr="002B0846" w:rsidRDefault="00DC1AE1" w:rsidP="003A0C45">
            <w:pPr>
              <w:spacing w:line="360" w:lineRule="auto"/>
              <w:jc w:val="center"/>
              <w:rPr>
                <w:sz w:val="20"/>
                <w:szCs w:val="20"/>
              </w:rPr>
            </w:pPr>
            <w:r w:rsidRPr="002B0846">
              <w:rPr>
                <w:sz w:val="20"/>
                <w:szCs w:val="20"/>
              </w:rPr>
              <w:t>Penulis &amp; Tahun</w:t>
            </w:r>
          </w:p>
        </w:tc>
        <w:tc>
          <w:tcPr>
            <w:tcW w:w="1985" w:type="dxa"/>
            <w:shd w:val="clear" w:color="auto" w:fill="E5BDFF"/>
            <w:vAlign w:val="center"/>
          </w:tcPr>
          <w:p w:rsidR="00DC1AE1" w:rsidRPr="002B0846" w:rsidRDefault="00DC1AE1" w:rsidP="003A0C45">
            <w:pPr>
              <w:spacing w:line="360" w:lineRule="auto"/>
              <w:jc w:val="center"/>
              <w:rPr>
                <w:sz w:val="20"/>
                <w:szCs w:val="20"/>
              </w:rPr>
            </w:pPr>
            <w:r w:rsidRPr="002B0846">
              <w:rPr>
                <w:sz w:val="20"/>
                <w:szCs w:val="20"/>
              </w:rPr>
              <w:t>Judul</w:t>
            </w:r>
          </w:p>
        </w:tc>
        <w:tc>
          <w:tcPr>
            <w:tcW w:w="1417" w:type="dxa"/>
            <w:shd w:val="clear" w:color="auto" w:fill="E5BDFF"/>
            <w:vAlign w:val="center"/>
          </w:tcPr>
          <w:p w:rsidR="00DC1AE1" w:rsidRPr="002B0846" w:rsidRDefault="00DC1AE1" w:rsidP="003A0C45">
            <w:pPr>
              <w:spacing w:line="360" w:lineRule="auto"/>
              <w:jc w:val="center"/>
              <w:rPr>
                <w:sz w:val="20"/>
                <w:szCs w:val="20"/>
              </w:rPr>
            </w:pPr>
            <w:r w:rsidRPr="002B0846">
              <w:rPr>
                <w:sz w:val="20"/>
                <w:szCs w:val="20"/>
              </w:rPr>
              <w:t>Metodologi /Pendekatan</w:t>
            </w:r>
          </w:p>
        </w:tc>
        <w:tc>
          <w:tcPr>
            <w:tcW w:w="1559" w:type="dxa"/>
            <w:shd w:val="clear" w:color="auto" w:fill="E5BDFF"/>
            <w:vAlign w:val="center"/>
          </w:tcPr>
          <w:p w:rsidR="00DC1AE1" w:rsidRPr="002B0846" w:rsidRDefault="00DC1AE1" w:rsidP="003A0C45">
            <w:pPr>
              <w:spacing w:line="360" w:lineRule="auto"/>
              <w:jc w:val="center"/>
              <w:rPr>
                <w:sz w:val="20"/>
                <w:szCs w:val="20"/>
              </w:rPr>
            </w:pPr>
            <w:r w:rsidRPr="002B0846">
              <w:rPr>
                <w:sz w:val="20"/>
                <w:szCs w:val="20"/>
              </w:rPr>
              <w:t>Teknologi /Fitur Utama</w:t>
            </w:r>
          </w:p>
        </w:tc>
        <w:tc>
          <w:tcPr>
            <w:tcW w:w="1701" w:type="dxa"/>
            <w:shd w:val="clear" w:color="auto" w:fill="E5BDFF"/>
            <w:vAlign w:val="center"/>
          </w:tcPr>
          <w:p w:rsidR="00DC1AE1" w:rsidRPr="002B0846" w:rsidRDefault="00DC1AE1" w:rsidP="003A0C45">
            <w:pPr>
              <w:spacing w:line="360" w:lineRule="auto"/>
              <w:jc w:val="center"/>
              <w:rPr>
                <w:sz w:val="20"/>
                <w:szCs w:val="20"/>
              </w:rPr>
            </w:pPr>
            <w:r w:rsidRPr="002B0846">
              <w:rPr>
                <w:sz w:val="20"/>
                <w:szCs w:val="20"/>
              </w:rPr>
              <w:t>Temuan Utama /Kesimpulan</w:t>
            </w:r>
          </w:p>
        </w:tc>
      </w:tr>
      <w:tr w:rsidR="00DC1AE1" w:rsidTr="003A0C45">
        <w:tc>
          <w:tcPr>
            <w:tcW w:w="562" w:type="dxa"/>
          </w:tcPr>
          <w:p w:rsidR="00DC1AE1" w:rsidRPr="002B0846" w:rsidRDefault="00DC1AE1" w:rsidP="003A0C45">
            <w:pPr>
              <w:spacing w:before="240" w:after="240" w:line="360" w:lineRule="auto"/>
              <w:jc w:val="center"/>
              <w:rPr>
                <w:sz w:val="20"/>
                <w:szCs w:val="20"/>
              </w:rPr>
            </w:pPr>
            <w:r w:rsidRPr="002B0846">
              <w:rPr>
                <w:sz w:val="20"/>
                <w:szCs w:val="20"/>
              </w:rPr>
              <w:t>1</w:t>
            </w:r>
          </w:p>
        </w:tc>
        <w:tc>
          <w:tcPr>
            <w:tcW w:w="1123" w:type="dxa"/>
          </w:tcPr>
          <w:sdt>
            <w:sdtPr>
              <w:rPr>
                <w:color w:val="000000"/>
                <w:sz w:val="20"/>
                <w:szCs w:val="20"/>
              </w:rPr>
              <w:tag w:val="MENDELEY_CITATION_v3_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"/>
              <w:id w:val="756400174"/>
              <w:placeholder>
                <w:docPart w:val="E79151760CB67B43BFA778937C26F06D"/>
              </w:placeholder>
            </w:sdtPr>
            <w:sdtContent>
              <w:p w:rsidR="00DC1AE1" w:rsidRPr="002B0846" w:rsidRDefault="00DC1AE1" w:rsidP="003A0C45">
                <w:pPr>
                  <w:spacing w:before="240" w:after="240" w:line="360" w:lineRule="auto"/>
                  <w:rPr>
                    <w:sz w:val="20"/>
                    <w:szCs w:val="20"/>
                  </w:rPr>
                </w:pPr>
                <w:r w:rsidRPr="00CA4F2E">
                  <w:rPr>
                    <w:color w:val="000000"/>
                    <w:sz w:val="20"/>
                    <w:szCs w:val="20"/>
                  </w:rPr>
                  <w:t>(Darip, Rohman, and Aziz 2024)</w:t>
                </w:r>
              </w:p>
            </w:sdtContent>
          </w:sdt>
        </w:tc>
        <w:tc>
          <w:tcPr>
            <w:tcW w:w="1985" w:type="dxa"/>
          </w:tcPr>
          <w:p w:rsidR="00DC1AE1" w:rsidRPr="002B0846" w:rsidRDefault="00DC1AE1" w:rsidP="003A0C45">
            <w:pPr>
              <w:spacing w:before="240" w:after="240" w:line="360" w:lineRule="auto"/>
              <w:rPr>
                <w:sz w:val="20"/>
                <w:szCs w:val="20"/>
              </w:rPr>
            </w:pPr>
            <w:r w:rsidRPr="00301135">
              <w:rPr>
                <w:sz w:val="20"/>
                <w:szCs w:val="20"/>
              </w:rPr>
              <w:t>Implementasi Aplikasi Manajemen Stok Dengan Metode FIFO Untuk Optimalisasi Inventori: Studi Kasus Aziz Helmet Store</w:t>
            </w:r>
          </w:p>
        </w:tc>
        <w:tc>
          <w:tcPr>
            <w:tcW w:w="1417" w:type="dxa"/>
          </w:tcPr>
          <w:p w:rsidR="00DC1AE1" w:rsidRPr="002B0846" w:rsidRDefault="00DC1AE1" w:rsidP="003A0C45">
            <w:pPr>
              <w:spacing w:before="240" w:after="240" w:line="360" w:lineRule="auto"/>
              <w:rPr>
                <w:sz w:val="20"/>
                <w:szCs w:val="20"/>
              </w:rPr>
            </w:pPr>
            <w:r w:rsidRPr="002B0846">
              <w:rPr>
                <w:sz w:val="20"/>
                <w:szCs w:val="20"/>
              </w:rPr>
              <w:t>Kuantitatif, Pengembang</w:t>
            </w:r>
            <w:r>
              <w:rPr>
                <w:sz w:val="20"/>
                <w:szCs w:val="20"/>
              </w:rPr>
              <w:t>a</w:t>
            </w:r>
            <w:r w:rsidRPr="002B0846">
              <w:rPr>
                <w:sz w:val="20"/>
                <w:szCs w:val="20"/>
              </w:rPr>
              <w:t>n Sistem (Waterfall), Pengujian Blackbox &amp; UAT</w:t>
            </w:r>
          </w:p>
        </w:tc>
        <w:tc>
          <w:tcPr>
            <w:tcW w:w="1559" w:type="dxa"/>
          </w:tcPr>
          <w:p w:rsidR="00DC1AE1" w:rsidRPr="002B0846" w:rsidRDefault="00DC1AE1" w:rsidP="003A0C45">
            <w:pPr>
              <w:spacing w:before="240" w:after="240" w:line="360" w:lineRule="auto"/>
              <w:rPr>
                <w:sz w:val="20"/>
                <w:szCs w:val="20"/>
              </w:rPr>
            </w:pPr>
            <w:r w:rsidRPr="002B0846">
              <w:rPr>
                <w:sz w:val="20"/>
                <w:szCs w:val="20"/>
              </w:rPr>
              <w:t xml:space="preserve">Aplikasi Web (PHP, MySQL), </w:t>
            </w:r>
            <w:r w:rsidRPr="004F4AE7">
              <w:rPr>
                <w:i/>
                <w:iCs/>
                <w:sz w:val="20"/>
                <w:szCs w:val="20"/>
              </w:rPr>
              <w:t>FIFO</w:t>
            </w:r>
          </w:p>
          <w:p w:rsidR="00DC1AE1" w:rsidRPr="002B0846" w:rsidRDefault="00DC1AE1" w:rsidP="003A0C45">
            <w:pPr>
              <w:spacing w:before="240" w:after="240" w:line="360" w:lineRule="auto"/>
              <w:rPr>
                <w:sz w:val="20"/>
                <w:szCs w:val="20"/>
              </w:rPr>
            </w:pPr>
          </w:p>
        </w:tc>
        <w:tc>
          <w:tcPr>
            <w:tcW w:w="1701" w:type="dxa"/>
          </w:tcPr>
          <w:p w:rsidR="00DC1AE1" w:rsidRPr="002B0846" w:rsidRDefault="00DC1AE1" w:rsidP="003A0C45">
            <w:pPr>
              <w:spacing w:before="240" w:after="240" w:line="360" w:lineRule="auto"/>
              <w:rPr>
                <w:sz w:val="20"/>
                <w:szCs w:val="20"/>
              </w:rPr>
            </w:pPr>
            <w:r w:rsidRPr="002B0846">
              <w:rPr>
                <w:sz w:val="20"/>
                <w:szCs w:val="20"/>
              </w:rPr>
              <w:t xml:space="preserve">Implementasi </w:t>
            </w:r>
            <w:r w:rsidRPr="004F4AE7">
              <w:rPr>
                <w:i/>
                <w:iCs/>
                <w:sz w:val="20"/>
                <w:szCs w:val="20"/>
              </w:rPr>
              <w:t>FIFO</w:t>
            </w:r>
            <w:r w:rsidRPr="002B0846">
              <w:rPr>
                <w:sz w:val="20"/>
                <w:szCs w:val="20"/>
              </w:rPr>
              <w:t xml:space="preserve"> berhasil mengoptimalkan inventori; </w:t>
            </w:r>
            <w:r w:rsidRPr="006358E5">
              <w:rPr>
                <w:rStyle w:val="citation-168"/>
                <w:rFonts w:eastAsiaTheme="majorEastAsia"/>
                <w:i/>
                <w:iCs/>
                <w:sz w:val="20"/>
                <w:szCs w:val="20"/>
              </w:rPr>
              <w:t>Usability</w:t>
            </w:r>
            <w:r w:rsidRPr="002B0846">
              <w:rPr>
                <w:rStyle w:val="citation-168"/>
                <w:rFonts w:eastAsiaTheme="majorEastAsia"/>
                <w:sz w:val="20"/>
                <w:szCs w:val="20"/>
              </w:rPr>
              <w:t xml:space="preserve"> aplikasi dinilai baik (77.08%)</w:t>
            </w:r>
            <w:r w:rsidRPr="002B0846">
              <w:rPr>
                <w:sz w:val="20"/>
                <w:szCs w:val="20"/>
              </w:rPr>
              <w:t>.</w:t>
            </w:r>
          </w:p>
        </w:tc>
      </w:tr>
      <w:tr w:rsidR="00DC1AE1" w:rsidTr="003A0C45">
        <w:tc>
          <w:tcPr>
            <w:tcW w:w="562" w:type="dxa"/>
          </w:tcPr>
          <w:p w:rsidR="00DC1AE1" w:rsidRPr="002B0846" w:rsidRDefault="00DC1AE1" w:rsidP="003A0C45">
            <w:pPr>
              <w:spacing w:before="240" w:after="240" w:line="360" w:lineRule="auto"/>
              <w:jc w:val="center"/>
              <w:rPr>
                <w:sz w:val="20"/>
                <w:szCs w:val="20"/>
              </w:rPr>
            </w:pPr>
            <w:r w:rsidRPr="002B0846">
              <w:rPr>
                <w:sz w:val="20"/>
                <w:szCs w:val="20"/>
              </w:rPr>
              <w:t>2</w:t>
            </w:r>
          </w:p>
        </w:tc>
        <w:tc>
          <w:tcPr>
            <w:tcW w:w="1123" w:type="dxa"/>
          </w:tcPr>
          <w:sdt>
            <w:sdtPr>
              <w:rPr>
                <w:color w:val="000000"/>
                <w:sz w:val="20"/>
                <w:szCs w:val="20"/>
              </w:rPr>
              <w:tag w:val="MENDELEY_CITATION_v3_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"/>
              <w:id w:val="1749921430"/>
              <w:placeholder>
                <w:docPart w:val="E79151760CB67B43BFA778937C26F06D"/>
              </w:placeholder>
            </w:sdtPr>
            <w:sdtContent>
              <w:p w:rsidR="00DC1AE1" w:rsidRPr="002B0846" w:rsidRDefault="00DC1AE1" w:rsidP="003A0C45">
                <w:pPr>
                  <w:spacing w:before="240" w:after="240" w:line="360" w:lineRule="auto"/>
                  <w:rPr>
                    <w:sz w:val="20"/>
                    <w:szCs w:val="20"/>
                  </w:rPr>
                </w:pPr>
                <w:r w:rsidRPr="00CA4F2E">
                  <w:rPr>
                    <w:color w:val="000000"/>
                    <w:sz w:val="20"/>
                    <w:szCs w:val="20"/>
                  </w:rPr>
                  <w:t>(Devega, Yuhelmi, and Darmayunata 2024)</w:t>
                </w:r>
              </w:p>
            </w:sdtContent>
          </w:sdt>
        </w:tc>
        <w:tc>
          <w:tcPr>
            <w:tcW w:w="1985" w:type="dxa"/>
          </w:tcPr>
          <w:p w:rsidR="00DC1AE1" w:rsidRPr="002B0846" w:rsidRDefault="00DC1AE1" w:rsidP="003A0C45">
            <w:pPr>
              <w:spacing w:before="240" w:after="240" w:line="360" w:lineRule="auto"/>
              <w:rPr>
                <w:sz w:val="20"/>
                <w:szCs w:val="20"/>
              </w:rPr>
            </w:pPr>
            <w:r w:rsidRPr="002B0846">
              <w:rPr>
                <w:sz w:val="20"/>
                <w:szCs w:val="20"/>
              </w:rPr>
              <w:t xml:space="preserve">Pembangunan sistem inventori apotek menggunakan metode </w:t>
            </w:r>
            <w:r w:rsidRPr="004F4AE7">
              <w:rPr>
                <w:i/>
                <w:iCs/>
                <w:sz w:val="20"/>
                <w:szCs w:val="20"/>
              </w:rPr>
              <w:t>FIFO</w:t>
            </w:r>
            <w:r w:rsidRPr="002B0846">
              <w:rPr>
                <w:sz w:val="20"/>
                <w:szCs w:val="20"/>
              </w:rPr>
              <w:t xml:space="preserve"> dan FEFO</w:t>
            </w:r>
          </w:p>
        </w:tc>
        <w:tc>
          <w:tcPr>
            <w:tcW w:w="1417" w:type="dxa"/>
          </w:tcPr>
          <w:p w:rsidR="00DC1AE1" w:rsidRPr="002B0846" w:rsidRDefault="00DC1AE1" w:rsidP="003A0C45">
            <w:pPr>
              <w:spacing w:before="240" w:after="240" w:line="360" w:lineRule="auto"/>
              <w:rPr>
                <w:sz w:val="20"/>
                <w:szCs w:val="20"/>
              </w:rPr>
            </w:pPr>
            <w:r w:rsidRPr="002B0846">
              <w:rPr>
                <w:sz w:val="20"/>
                <w:szCs w:val="20"/>
              </w:rPr>
              <w:t>Pengembangan Sistem</w:t>
            </w:r>
          </w:p>
        </w:tc>
        <w:tc>
          <w:tcPr>
            <w:tcW w:w="1559" w:type="dxa"/>
          </w:tcPr>
          <w:p w:rsidR="00DC1AE1" w:rsidRPr="002B0846" w:rsidRDefault="00DC1AE1" w:rsidP="003A0C45">
            <w:pPr>
              <w:spacing w:before="240" w:after="240" w:line="360" w:lineRule="auto"/>
              <w:rPr>
                <w:sz w:val="20"/>
                <w:szCs w:val="20"/>
              </w:rPr>
            </w:pPr>
            <w:r w:rsidRPr="002B0846">
              <w:rPr>
                <w:sz w:val="20"/>
                <w:szCs w:val="20"/>
              </w:rPr>
              <w:t xml:space="preserve">Sistem Web, </w:t>
            </w:r>
            <w:r w:rsidRPr="004F4AE7">
              <w:rPr>
                <w:i/>
                <w:iCs/>
                <w:sz w:val="20"/>
                <w:szCs w:val="20"/>
              </w:rPr>
              <w:t>FIFO</w:t>
            </w:r>
            <w:r w:rsidRPr="002B0846">
              <w:rPr>
                <w:sz w:val="20"/>
                <w:szCs w:val="20"/>
              </w:rPr>
              <w:t>, FEFO</w:t>
            </w:r>
          </w:p>
          <w:p w:rsidR="00DC1AE1" w:rsidRPr="002B0846" w:rsidRDefault="00DC1AE1" w:rsidP="003A0C45">
            <w:pPr>
              <w:spacing w:before="240" w:after="240" w:line="360" w:lineRule="auto"/>
              <w:rPr>
                <w:sz w:val="20"/>
                <w:szCs w:val="20"/>
              </w:rPr>
            </w:pPr>
          </w:p>
        </w:tc>
        <w:tc>
          <w:tcPr>
            <w:tcW w:w="1701" w:type="dxa"/>
          </w:tcPr>
          <w:p w:rsidR="00DC1AE1" w:rsidRPr="002B0846" w:rsidRDefault="00DC1AE1" w:rsidP="003A0C45">
            <w:pPr>
              <w:pStyle w:val="NormalWeb"/>
              <w:spacing w:before="240" w:beforeAutospacing="0" w:after="240" w:afterAutospacing="0" w:line="360" w:lineRule="auto"/>
              <w:rPr>
                <w:sz w:val="20"/>
                <w:szCs w:val="20"/>
              </w:rPr>
            </w:pPr>
            <w:r w:rsidRPr="002B0846">
              <w:rPr>
                <w:sz w:val="20"/>
                <w:szCs w:val="20"/>
              </w:rPr>
              <w:t xml:space="preserve">Kombinasi </w:t>
            </w:r>
            <w:r w:rsidRPr="004F4AE7">
              <w:rPr>
                <w:i/>
                <w:iCs/>
                <w:sz w:val="20"/>
                <w:szCs w:val="20"/>
              </w:rPr>
              <w:t>FIFO</w:t>
            </w:r>
            <w:r w:rsidRPr="002B0846">
              <w:rPr>
                <w:sz w:val="20"/>
                <w:szCs w:val="20"/>
              </w:rPr>
              <w:t xml:space="preserve"> &amp; FEFO dapat menghindari penumpukan stok &amp; kesalahan obat kadaluarsa; </w:t>
            </w:r>
            <w:r w:rsidRPr="002B0846">
              <w:rPr>
                <w:rStyle w:val="citation-167"/>
                <w:rFonts w:eastAsiaTheme="majorEastAsia"/>
                <w:sz w:val="20"/>
                <w:szCs w:val="20"/>
              </w:rPr>
              <w:t>Sistem terintegrasi</w:t>
            </w:r>
            <w:r w:rsidRPr="002B0846">
              <w:rPr>
                <w:sz w:val="20"/>
                <w:szCs w:val="20"/>
              </w:rPr>
              <w:t>.</w:t>
            </w:r>
          </w:p>
          <w:p w:rsidR="00DC1AE1" w:rsidRPr="002B0846" w:rsidRDefault="00DC1AE1" w:rsidP="003A0C45">
            <w:pPr>
              <w:spacing w:before="240" w:after="240" w:line="360" w:lineRule="auto"/>
              <w:rPr>
                <w:sz w:val="20"/>
                <w:szCs w:val="20"/>
              </w:rPr>
            </w:pPr>
          </w:p>
        </w:tc>
      </w:tr>
      <w:tr w:rsidR="00DC1AE1" w:rsidTr="003A0C45">
        <w:tc>
          <w:tcPr>
            <w:tcW w:w="562" w:type="dxa"/>
          </w:tcPr>
          <w:p w:rsidR="00DC1AE1" w:rsidRPr="002B0846" w:rsidRDefault="00DC1AE1" w:rsidP="003A0C45">
            <w:pPr>
              <w:spacing w:before="240" w:after="240" w:line="360" w:lineRule="auto"/>
              <w:jc w:val="center"/>
              <w:rPr>
                <w:sz w:val="20"/>
                <w:szCs w:val="20"/>
              </w:rPr>
            </w:pPr>
            <w:r w:rsidRPr="002B0846">
              <w:rPr>
                <w:sz w:val="20"/>
                <w:szCs w:val="20"/>
              </w:rPr>
              <w:lastRenderedPageBreak/>
              <w:t>3</w:t>
            </w:r>
          </w:p>
        </w:tc>
        <w:tc>
          <w:tcPr>
            <w:tcW w:w="1123" w:type="dxa"/>
          </w:tcPr>
          <w:sdt>
            <w:sdtPr>
              <w:rPr>
                <w:color w:val="000000"/>
                <w:sz w:val="20"/>
                <w:szCs w:val="20"/>
              </w:rPr>
              <w:tag w:val="MENDELEY_CITATION_v3_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"/>
              <w:id w:val="-1476296481"/>
              <w:placeholder>
                <w:docPart w:val="E79151760CB67B43BFA778937C26F06D"/>
              </w:placeholder>
            </w:sdtPr>
            <w:sdtContent>
              <w:p w:rsidR="00DC1AE1" w:rsidRPr="002B0846" w:rsidRDefault="00DC1AE1" w:rsidP="003A0C45">
                <w:pPr>
                  <w:spacing w:before="240" w:after="240" w:line="360" w:lineRule="auto"/>
                  <w:rPr>
                    <w:sz w:val="20"/>
                    <w:szCs w:val="20"/>
                  </w:rPr>
                </w:pPr>
                <w:r w:rsidRPr="00CA4F2E">
                  <w:rPr>
                    <w:color w:val="000000"/>
                    <w:sz w:val="20"/>
                    <w:szCs w:val="20"/>
                  </w:rPr>
                  <w:t>(Hardani, Butar, and Pratiwi 2022a)</w:t>
                </w:r>
              </w:p>
            </w:sdtContent>
          </w:sdt>
        </w:tc>
        <w:tc>
          <w:tcPr>
            <w:tcW w:w="1985" w:type="dxa"/>
          </w:tcPr>
          <w:p w:rsidR="00DC1AE1" w:rsidRPr="002B0846" w:rsidRDefault="00DC1AE1" w:rsidP="003A0C45">
            <w:pPr>
              <w:spacing w:before="240" w:after="240" w:line="360" w:lineRule="auto"/>
              <w:rPr>
                <w:sz w:val="20"/>
                <w:szCs w:val="20"/>
              </w:rPr>
            </w:pPr>
            <w:r w:rsidRPr="002B0846">
              <w:rPr>
                <w:sz w:val="20"/>
                <w:szCs w:val="20"/>
              </w:rPr>
              <w:t xml:space="preserve">Penerapan Metode </w:t>
            </w:r>
            <w:r w:rsidRPr="004F4AE7">
              <w:rPr>
                <w:i/>
                <w:iCs/>
                <w:sz w:val="20"/>
                <w:szCs w:val="20"/>
              </w:rPr>
              <w:t>FIFO</w:t>
            </w:r>
            <w:r w:rsidRPr="002B0846">
              <w:rPr>
                <w:sz w:val="20"/>
                <w:szCs w:val="20"/>
              </w:rPr>
              <w:t xml:space="preserve"> Dalam Pengembangan Sistem Informasi Persediaan Dengan </w:t>
            </w:r>
            <w:r w:rsidRPr="00805481">
              <w:rPr>
                <w:i/>
                <w:iCs/>
                <w:sz w:val="20"/>
                <w:szCs w:val="20"/>
              </w:rPr>
              <w:t>Framework</w:t>
            </w:r>
            <w:r w:rsidRPr="002B0846">
              <w:rPr>
                <w:sz w:val="20"/>
                <w:szCs w:val="20"/>
              </w:rPr>
              <w:t xml:space="preserve"> Scrum</w:t>
            </w:r>
          </w:p>
        </w:tc>
        <w:tc>
          <w:tcPr>
            <w:tcW w:w="1417" w:type="dxa"/>
          </w:tcPr>
          <w:p w:rsidR="00DC1AE1" w:rsidRPr="002B0846" w:rsidRDefault="00DC1AE1" w:rsidP="003A0C45">
            <w:pPr>
              <w:spacing w:before="240" w:after="240" w:line="360" w:lineRule="auto"/>
              <w:rPr>
                <w:sz w:val="20"/>
                <w:szCs w:val="20"/>
              </w:rPr>
            </w:pPr>
            <w:r w:rsidRPr="002B0846">
              <w:rPr>
                <w:sz w:val="20"/>
                <w:szCs w:val="20"/>
              </w:rPr>
              <w:t>Kualitatif, Pengembangan Sistem (Scrum)</w:t>
            </w:r>
          </w:p>
        </w:tc>
        <w:tc>
          <w:tcPr>
            <w:tcW w:w="1559" w:type="dxa"/>
          </w:tcPr>
          <w:p w:rsidR="00DC1AE1" w:rsidRPr="002B0846" w:rsidRDefault="00DC1AE1" w:rsidP="003A0C45">
            <w:pPr>
              <w:spacing w:before="240" w:after="240" w:line="360" w:lineRule="auto"/>
              <w:rPr>
                <w:sz w:val="20"/>
                <w:szCs w:val="20"/>
              </w:rPr>
            </w:pPr>
            <w:r w:rsidRPr="002B0846">
              <w:rPr>
                <w:sz w:val="20"/>
                <w:szCs w:val="20"/>
              </w:rPr>
              <w:t xml:space="preserve">Sistem Web, </w:t>
            </w:r>
            <w:r w:rsidRPr="004F4AE7">
              <w:rPr>
                <w:i/>
                <w:iCs/>
                <w:sz w:val="20"/>
                <w:szCs w:val="20"/>
              </w:rPr>
              <w:t>FIFO</w:t>
            </w:r>
          </w:p>
          <w:p w:rsidR="00DC1AE1" w:rsidRPr="002B0846" w:rsidRDefault="00DC1AE1" w:rsidP="003A0C45">
            <w:pPr>
              <w:spacing w:before="240" w:after="240" w:line="360" w:lineRule="auto"/>
              <w:rPr>
                <w:sz w:val="20"/>
                <w:szCs w:val="20"/>
              </w:rPr>
            </w:pPr>
          </w:p>
        </w:tc>
        <w:tc>
          <w:tcPr>
            <w:tcW w:w="1701" w:type="dxa"/>
          </w:tcPr>
          <w:p w:rsidR="00DC1AE1" w:rsidRPr="002B0846" w:rsidRDefault="00DC1AE1" w:rsidP="003A0C45">
            <w:pPr>
              <w:spacing w:before="240" w:after="240" w:line="360" w:lineRule="auto"/>
              <w:rPr>
                <w:sz w:val="20"/>
                <w:szCs w:val="20"/>
              </w:rPr>
            </w:pPr>
            <w:r w:rsidRPr="002B0846">
              <w:rPr>
                <w:sz w:val="20"/>
                <w:szCs w:val="20"/>
              </w:rPr>
              <w:t xml:space="preserve">Scrum fleksibel mengakomodir perubahan; </w:t>
            </w:r>
            <w:r w:rsidRPr="002B0846">
              <w:rPr>
                <w:rStyle w:val="citation-166"/>
                <w:rFonts w:eastAsiaTheme="majorEastAsia"/>
                <w:sz w:val="20"/>
                <w:szCs w:val="20"/>
              </w:rPr>
              <w:t xml:space="preserve">Aplikasi </w:t>
            </w:r>
            <w:r w:rsidRPr="004F4AE7">
              <w:rPr>
                <w:rStyle w:val="citation-166"/>
                <w:rFonts w:eastAsiaTheme="majorEastAsia"/>
                <w:i/>
                <w:iCs/>
                <w:sz w:val="20"/>
                <w:szCs w:val="20"/>
              </w:rPr>
              <w:t>FIFO</w:t>
            </w:r>
            <w:r w:rsidRPr="002B0846">
              <w:rPr>
                <w:rStyle w:val="citation-166"/>
                <w:rFonts w:eastAsiaTheme="majorEastAsia"/>
                <w:sz w:val="20"/>
                <w:szCs w:val="20"/>
              </w:rPr>
              <w:t xml:space="preserve"> mengatasi masalah pencatatan </w:t>
            </w:r>
            <w:r w:rsidRPr="00805481">
              <w:rPr>
                <w:rStyle w:val="citation-166"/>
                <w:rFonts w:eastAsiaTheme="majorEastAsia"/>
                <w:i/>
                <w:iCs/>
                <w:sz w:val="20"/>
                <w:szCs w:val="20"/>
              </w:rPr>
              <w:t>manual</w:t>
            </w:r>
            <w:r w:rsidRPr="002B0846">
              <w:rPr>
                <w:rStyle w:val="citation-166"/>
                <w:rFonts w:eastAsiaTheme="majorEastAsia"/>
                <w:sz w:val="20"/>
                <w:szCs w:val="20"/>
              </w:rPr>
              <w:t xml:space="preserve"> (Excel)</w:t>
            </w:r>
            <w:r w:rsidRPr="002B0846">
              <w:rPr>
                <w:sz w:val="20"/>
                <w:szCs w:val="20"/>
              </w:rPr>
              <w:t>.</w:t>
            </w:r>
          </w:p>
        </w:tc>
      </w:tr>
      <w:tr w:rsidR="00DC1AE1" w:rsidTr="003A0C45">
        <w:tc>
          <w:tcPr>
            <w:tcW w:w="562" w:type="dxa"/>
          </w:tcPr>
          <w:p w:rsidR="00DC1AE1" w:rsidRPr="002B0846" w:rsidRDefault="00DC1AE1" w:rsidP="003A0C45">
            <w:pPr>
              <w:spacing w:before="240" w:after="240" w:line="360" w:lineRule="auto"/>
              <w:jc w:val="center"/>
              <w:rPr>
                <w:sz w:val="20"/>
                <w:szCs w:val="20"/>
              </w:rPr>
            </w:pPr>
            <w:r w:rsidRPr="002B0846">
              <w:rPr>
                <w:sz w:val="20"/>
                <w:szCs w:val="20"/>
              </w:rPr>
              <w:t>4</w:t>
            </w:r>
          </w:p>
        </w:tc>
        <w:tc>
          <w:tcPr>
            <w:tcW w:w="1123" w:type="dxa"/>
          </w:tcPr>
          <w:sdt>
            <w:sdtPr>
              <w:rPr>
                <w:color w:val="000000"/>
                <w:sz w:val="20"/>
                <w:szCs w:val="20"/>
              </w:rPr>
              <w:tag w:val="MENDELEY_CITATION_v3_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"/>
              <w:id w:val="1305122932"/>
              <w:placeholder>
                <w:docPart w:val="E79151760CB67B43BFA778937C26F06D"/>
              </w:placeholder>
            </w:sdtPr>
            <w:sdtContent>
              <w:p w:rsidR="00DC1AE1" w:rsidRPr="002B0846" w:rsidRDefault="00DC1AE1" w:rsidP="003A0C45">
                <w:pPr>
                  <w:spacing w:before="240" w:after="240" w:line="360" w:lineRule="auto"/>
                  <w:rPr>
                    <w:sz w:val="20"/>
                    <w:szCs w:val="20"/>
                  </w:rPr>
                </w:pPr>
                <w:r w:rsidRPr="00CA4F2E">
                  <w:rPr>
                    <w:color w:val="000000"/>
                    <w:sz w:val="20"/>
                    <w:szCs w:val="20"/>
                  </w:rPr>
                  <w:t>(Ketut et al. 2022)</w:t>
                </w:r>
              </w:p>
            </w:sdtContent>
          </w:sdt>
        </w:tc>
        <w:tc>
          <w:tcPr>
            <w:tcW w:w="1985" w:type="dxa"/>
          </w:tcPr>
          <w:p w:rsidR="00DC1AE1" w:rsidRPr="002B0846" w:rsidRDefault="00DC1AE1" w:rsidP="003A0C45">
            <w:pPr>
              <w:spacing w:before="240" w:after="240" w:line="360" w:lineRule="auto"/>
              <w:rPr>
                <w:sz w:val="20"/>
                <w:szCs w:val="20"/>
              </w:rPr>
            </w:pPr>
            <w:r w:rsidRPr="002B0846">
              <w:rPr>
                <w:sz w:val="20"/>
                <w:szCs w:val="20"/>
              </w:rPr>
              <w:t xml:space="preserve">PKM monitoring harga pokok persediaan dengan metode </w:t>
            </w:r>
            <w:r w:rsidRPr="004F4AE7">
              <w:rPr>
                <w:i/>
                <w:iCs/>
                <w:sz w:val="20"/>
                <w:szCs w:val="20"/>
              </w:rPr>
              <w:t>FIFO</w:t>
            </w:r>
            <w:r w:rsidRPr="002B0846">
              <w:rPr>
                <w:sz w:val="20"/>
                <w:szCs w:val="20"/>
              </w:rPr>
              <w:t xml:space="preserve"> berbasis aplikasi website</w:t>
            </w:r>
          </w:p>
        </w:tc>
        <w:tc>
          <w:tcPr>
            <w:tcW w:w="1417" w:type="dxa"/>
          </w:tcPr>
          <w:p w:rsidR="00DC1AE1" w:rsidRPr="002B0846" w:rsidRDefault="00DC1AE1" w:rsidP="003A0C45">
            <w:pPr>
              <w:spacing w:before="240" w:after="240" w:line="360" w:lineRule="auto"/>
              <w:rPr>
                <w:sz w:val="20"/>
                <w:szCs w:val="20"/>
              </w:rPr>
            </w:pPr>
            <w:r w:rsidRPr="002B0846">
              <w:rPr>
                <w:sz w:val="20"/>
                <w:szCs w:val="20"/>
              </w:rPr>
              <w:t>Pengabdian Masyarakat, Pengembangan Sistem</w:t>
            </w:r>
          </w:p>
        </w:tc>
        <w:tc>
          <w:tcPr>
            <w:tcW w:w="1559" w:type="dxa"/>
          </w:tcPr>
          <w:p w:rsidR="00DC1AE1" w:rsidRPr="002B0846" w:rsidRDefault="00DC1AE1" w:rsidP="003A0C45">
            <w:pPr>
              <w:spacing w:before="240" w:after="240" w:line="360" w:lineRule="auto"/>
              <w:rPr>
                <w:sz w:val="20"/>
                <w:szCs w:val="20"/>
              </w:rPr>
            </w:pPr>
            <w:r w:rsidRPr="002B0846">
              <w:rPr>
                <w:sz w:val="20"/>
                <w:szCs w:val="20"/>
              </w:rPr>
              <w:t xml:space="preserve">Aplikasi Website, </w:t>
            </w:r>
            <w:r w:rsidRPr="004F4AE7">
              <w:rPr>
                <w:i/>
                <w:iCs/>
                <w:sz w:val="20"/>
                <w:szCs w:val="20"/>
              </w:rPr>
              <w:t>FIFO</w:t>
            </w:r>
            <w:r w:rsidRPr="002B0846">
              <w:rPr>
                <w:sz w:val="20"/>
                <w:szCs w:val="20"/>
              </w:rPr>
              <w:t>, Kartu Persediaan</w:t>
            </w:r>
          </w:p>
          <w:p w:rsidR="00DC1AE1" w:rsidRPr="002B0846" w:rsidRDefault="00DC1AE1" w:rsidP="003A0C45">
            <w:pPr>
              <w:spacing w:before="240" w:after="240" w:line="360" w:lineRule="auto"/>
              <w:rPr>
                <w:sz w:val="20"/>
                <w:szCs w:val="20"/>
              </w:rPr>
            </w:pPr>
          </w:p>
        </w:tc>
        <w:tc>
          <w:tcPr>
            <w:tcW w:w="1701" w:type="dxa"/>
          </w:tcPr>
          <w:p w:rsidR="00DC1AE1" w:rsidRPr="002B0846" w:rsidRDefault="00DC1AE1" w:rsidP="003A0C45">
            <w:pPr>
              <w:spacing w:before="240" w:after="240" w:line="360" w:lineRule="auto"/>
              <w:rPr>
                <w:sz w:val="20"/>
                <w:szCs w:val="20"/>
              </w:rPr>
            </w:pPr>
            <w:r w:rsidRPr="002B0846">
              <w:rPr>
                <w:sz w:val="20"/>
                <w:szCs w:val="20"/>
              </w:rPr>
              <w:t xml:space="preserve">Aplikasi </w:t>
            </w:r>
            <w:r w:rsidRPr="004F4AE7">
              <w:rPr>
                <w:i/>
                <w:iCs/>
                <w:sz w:val="20"/>
                <w:szCs w:val="20"/>
              </w:rPr>
              <w:t>FIFO</w:t>
            </w:r>
            <w:r w:rsidRPr="002B0846">
              <w:rPr>
                <w:sz w:val="20"/>
                <w:szCs w:val="20"/>
              </w:rPr>
              <w:t xml:space="preserve"> membantu monitoring persediaan bahan baku dan HPP; </w:t>
            </w:r>
            <w:r w:rsidRPr="002B0846">
              <w:rPr>
                <w:rStyle w:val="citation-165"/>
                <w:rFonts w:eastAsiaTheme="majorEastAsia"/>
                <w:sz w:val="20"/>
                <w:szCs w:val="20"/>
              </w:rPr>
              <w:t>Respon pengguna positif (95% bermanfaat)</w:t>
            </w:r>
            <w:r w:rsidRPr="002B0846">
              <w:rPr>
                <w:sz w:val="20"/>
                <w:szCs w:val="20"/>
              </w:rPr>
              <w:t>.</w:t>
            </w:r>
          </w:p>
        </w:tc>
      </w:tr>
      <w:tr w:rsidR="00DC1AE1" w:rsidTr="003A0C45">
        <w:tc>
          <w:tcPr>
            <w:tcW w:w="562" w:type="dxa"/>
          </w:tcPr>
          <w:p w:rsidR="00DC1AE1" w:rsidRPr="002B0846" w:rsidRDefault="00DC1AE1" w:rsidP="003A0C45">
            <w:pPr>
              <w:spacing w:before="240" w:after="240" w:line="360" w:lineRule="auto"/>
              <w:jc w:val="center"/>
              <w:rPr>
                <w:sz w:val="20"/>
                <w:szCs w:val="20"/>
              </w:rPr>
            </w:pPr>
            <w:r w:rsidRPr="002B0846">
              <w:rPr>
                <w:sz w:val="20"/>
                <w:szCs w:val="20"/>
              </w:rPr>
              <w:t>5</w:t>
            </w:r>
          </w:p>
        </w:tc>
        <w:tc>
          <w:tcPr>
            <w:tcW w:w="1123" w:type="dxa"/>
          </w:tcPr>
          <w:sdt>
            <w:sdtPr>
              <w:rPr>
                <w:color w:val="000000"/>
                <w:sz w:val="20"/>
                <w:szCs w:val="20"/>
              </w:rPr>
              <w:tag w:val="MENDELEY_CITATION_v3_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"/>
              <w:id w:val="-866514040"/>
              <w:placeholder>
                <w:docPart w:val="E79151760CB67B43BFA778937C26F06D"/>
              </w:placeholder>
            </w:sdtPr>
            <w:sdtContent>
              <w:p w:rsidR="00DC1AE1" w:rsidRPr="002B0846" w:rsidRDefault="00DC1AE1" w:rsidP="003A0C45">
                <w:pPr>
                  <w:spacing w:before="240" w:after="240" w:line="360" w:lineRule="auto"/>
                  <w:rPr>
                    <w:sz w:val="20"/>
                    <w:szCs w:val="20"/>
                  </w:rPr>
                </w:pPr>
                <w:r w:rsidRPr="00CA4F2E">
                  <w:rPr>
                    <w:color w:val="000000"/>
                    <w:sz w:val="20"/>
                    <w:szCs w:val="20"/>
                  </w:rPr>
                  <w:t>(Nauli and Riduan 2024)</w:t>
                </w:r>
              </w:p>
            </w:sdtContent>
          </w:sdt>
        </w:tc>
        <w:tc>
          <w:tcPr>
            <w:tcW w:w="1985" w:type="dxa"/>
          </w:tcPr>
          <w:p w:rsidR="00DC1AE1" w:rsidRPr="002B0846" w:rsidRDefault="00DC1AE1" w:rsidP="003A0C45">
            <w:pPr>
              <w:spacing w:before="240" w:after="240" w:line="360" w:lineRule="auto"/>
              <w:rPr>
                <w:sz w:val="20"/>
                <w:szCs w:val="20"/>
              </w:rPr>
            </w:pPr>
            <w:r w:rsidRPr="00301135">
              <w:rPr>
                <w:sz w:val="20"/>
                <w:szCs w:val="20"/>
              </w:rPr>
              <w:t xml:space="preserve">PERANCANGAN APLIKASI PERSEDIAAN BARANG MENGGUNAKAN BARCODE QUICK RESPONSE DENGAN METODE FIRST-IN FIRST-OUT BERBASIS </w:t>
            </w:r>
            <w:r w:rsidRPr="00B57E0E">
              <w:rPr>
                <w:i/>
                <w:iCs/>
                <w:sz w:val="20"/>
                <w:szCs w:val="20"/>
              </w:rPr>
              <w:t>MOBILE</w:t>
            </w:r>
            <w:r w:rsidRPr="00301135">
              <w:rPr>
                <w:sz w:val="20"/>
                <w:szCs w:val="20"/>
              </w:rPr>
              <w:t xml:space="preserve"> (STUDI KASUS: PT KOPI KENANGAN)</w:t>
            </w:r>
          </w:p>
        </w:tc>
        <w:tc>
          <w:tcPr>
            <w:tcW w:w="1417" w:type="dxa"/>
          </w:tcPr>
          <w:p w:rsidR="00DC1AE1" w:rsidRPr="002B0846" w:rsidRDefault="00DC1AE1" w:rsidP="003A0C45">
            <w:pPr>
              <w:spacing w:before="240" w:after="240" w:line="360" w:lineRule="auto"/>
              <w:rPr>
                <w:sz w:val="20"/>
                <w:szCs w:val="20"/>
              </w:rPr>
            </w:pPr>
            <w:r w:rsidRPr="002B0846">
              <w:rPr>
                <w:sz w:val="20"/>
                <w:szCs w:val="20"/>
              </w:rPr>
              <w:t>Survei, Wawancara, Pengembangan Sistem</w:t>
            </w:r>
          </w:p>
        </w:tc>
        <w:tc>
          <w:tcPr>
            <w:tcW w:w="1559" w:type="dxa"/>
          </w:tcPr>
          <w:p w:rsidR="00DC1AE1" w:rsidRPr="002B0846" w:rsidRDefault="00DC1AE1" w:rsidP="003A0C45">
            <w:pPr>
              <w:spacing w:before="240" w:after="240" w:line="360" w:lineRule="auto"/>
              <w:rPr>
                <w:sz w:val="20"/>
                <w:szCs w:val="20"/>
              </w:rPr>
            </w:pPr>
            <w:r w:rsidRPr="002B0846">
              <w:rPr>
                <w:sz w:val="20"/>
                <w:szCs w:val="20"/>
              </w:rPr>
              <w:t xml:space="preserve">Aplikasi </w:t>
            </w:r>
            <w:r w:rsidRPr="002B0846">
              <w:rPr>
                <w:i/>
                <w:iCs/>
                <w:sz w:val="20"/>
                <w:szCs w:val="20"/>
              </w:rPr>
              <w:t>Mobile</w:t>
            </w:r>
            <w:r w:rsidRPr="002B0846">
              <w:rPr>
                <w:sz w:val="20"/>
                <w:szCs w:val="20"/>
              </w:rPr>
              <w:t xml:space="preserve"> (</w:t>
            </w:r>
            <w:r w:rsidRPr="00B57E0E">
              <w:rPr>
                <w:i/>
                <w:iCs/>
                <w:sz w:val="20"/>
                <w:szCs w:val="20"/>
              </w:rPr>
              <w:t>Android</w:t>
            </w:r>
            <w:r w:rsidRPr="002B0846">
              <w:rPr>
                <w:sz w:val="20"/>
                <w:szCs w:val="20"/>
              </w:rPr>
              <w:t xml:space="preserve">), </w:t>
            </w:r>
            <w:r w:rsidRPr="00406B62">
              <w:rPr>
                <w:i/>
                <w:iCs/>
                <w:sz w:val="20"/>
                <w:szCs w:val="20"/>
              </w:rPr>
              <w:t>QR Code</w:t>
            </w:r>
            <w:r w:rsidRPr="002B0846">
              <w:rPr>
                <w:sz w:val="20"/>
                <w:szCs w:val="20"/>
              </w:rPr>
              <w:t xml:space="preserve">, </w:t>
            </w:r>
            <w:r w:rsidRPr="004F4AE7">
              <w:rPr>
                <w:i/>
                <w:iCs/>
                <w:sz w:val="20"/>
                <w:szCs w:val="20"/>
              </w:rPr>
              <w:t>FIFO</w:t>
            </w:r>
          </w:p>
        </w:tc>
        <w:tc>
          <w:tcPr>
            <w:tcW w:w="1701" w:type="dxa"/>
          </w:tcPr>
          <w:p w:rsidR="00DC1AE1" w:rsidRPr="002B0846" w:rsidRDefault="00DC1AE1" w:rsidP="003A0C45">
            <w:pPr>
              <w:spacing w:before="240" w:after="240" w:line="360" w:lineRule="auto"/>
              <w:rPr>
                <w:sz w:val="20"/>
                <w:szCs w:val="20"/>
              </w:rPr>
            </w:pPr>
            <w:r w:rsidRPr="002B0846">
              <w:rPr>
                <w:sz w:val="20"/>
                <w:szCs w:val="20"/>
              </w:rPr>
              <w:t xml:space="preserve">Merancang aplikasi </w:t>
            </w:r>
            <w:r w:rsidRPr="00B57E0E">
              <w:rPr>
                <w:i/>
                <w:iCs/>
                <w:sz w:val="20"/>
                <w:szCs w:val="20"/>
              </w:rPr>
              <w:t>Android</w:t>
            </w:r>
            <w:r w:rsidRPr="002B0846">
              <w:rPr>
                <w:sz w:val="20"/>
                <w:szCs w:val="20"/>
              </w:rPr>
              <w:t xml:space="preserve"> dengan </w:t>
            </w:r>
            <w:r w:rsidRPr="00406B62">
              <w:rPr>
                <w:i/>
                <w:iCs/>
                <w:sz w:val="20"/>
                <w:szCs w:val="20"/>
              </w:rPr>
              <w:t xml:space="preserve">QR Code </w:t>
            </w:r>
            <w:r w:rsidRPr="002B0846">
              <w:rPr>
                <w:sz w:val="20"/>
                <w:szCs w:val="20"/>
              </w:rPr>
              <w:t xml:space="preserve">&amp; </w:t>
            </w:r>
            <w:r w:rsidRPr="004F4AE7">
              <w:rPr>
                <w:i/>
                <w:iCs/>
                <w:sz w:val="20"/>
                <w:szCs w:val="20"/>
              </w:rPr>
              <w:t>FIFO</w:t>
            </w:r>
            <w:r w:rsidRPr="002B0846">
              <w:rPr>
                <w:sz w:val="20"/>
                <w:szCs w:val="20"/>
              </w:rPr>
              <w:t xml:space="preserve"> untuk mempermudah &amp; mempercepat kinerja karyawan.</w:t>
            </w:r>
          </w:p>
        </w:tc>
      </w:tr>
      <w:tr w:rsidR="00DC1AE1" w:rsidTr="003A0C45">
        <w:tc>
          <w:tcPr>
            <w:tcW w:w="562" w:type="dxa"/>
          </w:tcPr>
          <w:p w:rsidR="00DC1AE1" w:rsidRPr="002B0846" w:rsidRDefault="00DC1AE1" w:rsidP="003A0C45">
            <w:pPr>
              <w:spacing w:before="240" w:after="240" w:line="360" w:lineRule="auto"/>
              <w:jc w:val="center"/>
              <w:rPr>
                <w:sz w:val="20"/>
                <w:szCs w:val="20"/>
              </w:rPr>
            </w:pPr>
            <w:r w:rsidRPr="002B0846">
              <w:rPr>
                <w:sz w:val="20"/>
                <w:szCs w:val="20"/>
              </w:rPr>
              <w:lastRenderedPageBreak/>
              <w:t>6</w:t>
            </w:r>
          </w:p>
        </w:tc>
        <w:tc>
          <w:tcPr>
            <w:tcW w:w="1123" w:type="dxa"/>
          </w:tcPr>
          <w:sdt>
            <w:sdtPr>
              <w:rPr>
                <w:color w:val="000000"/>
                <w:sz w:val="20"/>
                <w:szCs w:val="20"/>
              </w:rPr>
              <w:tag w:val="MENDELEY_CITATION_v3_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"/>
              <w:id w:val="1924759106"/>
              <w:placeholder>
                <w:docPart w:val="E79151760CB67B43BFA778937C26F06D"/>
              </w:placeholder>
            </w:sdtPr>
            <w:sdtContent>
              <w:p w:rsidR="00DC1AE1" w:rsidRPr="002B0846" w:rsidRDefault="00DC1AE1" w:rsidP="003A0C45">
                <w:pPr>
                  <w:spacing w:before="240" w:after="240" w:line="360" w:lineRule="auto"/>
                  <w:rPr>
                    <w:sz w:val="20"/>
                    <w:szCs w:val="20"/>
                  </w:rPr>
                </w:pPr>
                <w:r w:rsidRPr="00CA4F2E">
                  <w:rPr>
                    <w:color w:val="000000"/>
                    <w:sz w:val="20"/>
                    <w:szCs w:val="20"/>
                  </w:rPr>
                  <w:t>(Barcode et al. 2022)</w:t>
                </w:r>
              </w:p>
            </w:sdtContent>
          </w:sdt>
        </w:tc>
        <w:tc>
          <w:tcPr>
            <w:tcW w:w="1985" w:type="dxa"/>
          </w:tcPr>
          <w:p w:rsidR="00DC1AE1" w:rsidRPr="002B0846" w:rsidRDefault="00DC1AE1" w:rsidP="003A0C45">
            <w:pPr>
              <w:spacing w:before="240" w:after="240" w:line="360" w:lineRule="auto"/>
              <w:rPr>
                <w:sz w:val="20"/>
                <w:szCs w:val="20"/>
              </w:rPr>
            </w:pPr>
            <w:r w:rsidRPr="002B0846">
              <w:rPr>
                <w:sz w:val="20"/>
                <w:szCs w:val="20"/>
              </w:rPr>
              <w:t xml:space="preserve">Pemanfaatan </w:t>
            </w:r>
            <w:r w:rsidRPr="006358E5">
              <w:rPr>
                <w:i/>
                <w:iCs/>
                <w:sz w:val="20"/>
                <w:szCs w:val="20"/>
              </w:rPr>
              <w:t>Barcode</w:t>
            </w:r>
            <w:r w:rsidRPr="002B0846">
              <w:rPr>
                <w:sz w:val="20"/>
                <w:szCs w:val="20"/>
              </w:rPr>
              <w:t xml:space="preserve"> Generator Pada Aplikasi Manajemen Inventaris Barang Berbasis </w:t>
            </w:r>
            <w:r w:rsidRPr="00B57E0E">
              <w:rPr>
                <w:i/>
                <w:iCs/>
                <w:sz w:val="20"/>
                <w:szCs w:val="20"/>
              </w:rPr>
              <w:t>Android</w:t>
            </w:r>
            <w:r w:rsidRPr="002B0846">
              <w:rPr>
                <w:sz w:val="20"/>
                <w:szCs w:val="20"/>
              </w:rPr>
              <w:t xml:space="preserve"> Di BPKH 1 Medan</w:t>
            </w:r>
          </w:p>
        </w:tc>
        <w:tc>
          <w:tcPr>
            <w:tcW w:w="1417" w:type="dxa"/>
          </w:tcPr>
          <w:p w:rsidR="00DC1AE1" w:rsidRPr="002B0846" w:rsidRDefault="00DC1AE1" w:rsidP="003A0C45">
            <w:pPr>
              <w:spacing w:before="240" w:after="240" w:line="360" w:lineRule="auto"/>
              <w:rPr>
                <w:sz w:val="20"/>
                <w:szCs w:val="20"/>
              </w:rPr>
            </w:pPr>
            <w:r w:rsidRPr="002B0846">
              <w:rPr>
                <w:sz w:val="20"/>
                <w:szCs w:val="20"/>
              </w:rPr>
              <w:t>Kualitatif, Pengembangan Sistem (Extreme Programming - XP)</w:t>
            </w:r>
          </w:p>
        </w:tc>
        <w:tc>
          <w:tcPr>
            <w:tcW w:w="1559" w:type="dxa"/>
          </w:tcPr>
          <w:p w:rsidR="00DC1AE1" w:rsidRPr="002B0846" w:rsidRDefault="00DC1AE1" w:rsidP="003A0C45">
            <w:pPr>
              <w:spacing w:before="240" w:after="240" w:line="360" w:lineRule="auto"/>
              <w:rPr>
                <w:sz w:val="20"/>
                <w:szCs w:val="20"/>
              </w:rPr>
            </w:pPr>
            <w:r w:rsidRPr="002B0846">
              <w:rPr>
                <w:sz w:val="20"/>
                <w:szCs w:val="20"/>
              </w:rPr>
              <w:t xml:space="preserve">Aplikasi </w:t>
            </w:r>
            <w:r w:rsidRPr="002B0846">
              <w:rPr>
                <w:i/>
                <w:iCs/>
                <w:sz w:val="20"/>
                <w:szCs w:val="20"/>
              </w:rPr>
              <w:t>Mobile</w:t>
            </w:r>
            <w:r w:rsidRPr="002B0846">
              <w:rPr>
                <w:sz w:val="20"/>
                <w:szCs w:val="20"/>
              </w:rPr>
              <w:t xml:space="preserve"> (</w:t>
            </w:r>
            <w:r w:rsidRPr="00B57E0E">
              <w:rPr>
                <w:i/>
                <w:iCs/>
                <w:sz w:val="20"/>
                <w:szCs w:val="20"/>
              </w:rPr>
              <w:t>Android</w:t>
            </w:r>
            <w:r w:rsidRPr="002B0846">
              <w:rPr>
                <w:sz w:val="20"/>
                <w:szCs w:val="20"/>
              </w:rPr>
              <w:t xml:space="preserve">), </w:t>
            </w:r>
            <w:r w:rsidRPr="00406B62">
              <w:rPr>
                <w:i/>
                <w:iCs/>
                <w:sz w:val="20"/>
                <w:szCs w:val="20"/>
              </w:rPr>
              <w:t xml:space="preserve">QR Code </w:t>
            </w:r>
            <w:r w:rsidRPr="002B0846">
              <w:rPr>
                <w:sz w:val="20"/>
                <w:szCs w:val="20"/>
              </w:rPr>
              <w:t>Generator</w:t>
            </w:r>
          </w:p>
        </w:tc>
        <w:tc>
          <w:tcPr>
            <w:tcW w:w="1701" w:type="dxa"/>
          </w:tcPr>
          <w:p w:rsidR="00DC1AE1" w:rsidRPr="002B0846" w:rsidRDefault="00DC1AE1" w:rsidP="003A0C45">
            <w:pPr>
              <w:spacing w:before="240" w:after="240" w:line="360" w:lineRule="auto"/>
              <w:rPr>
                <w:sz w:val="20"/>
                <w:szCs w:val="20"/>
              </w:rPr>
            </w:pPr>
            <w:r w:rsidRPr="002B0846">
              <w:rPr>
                <w:sz w:val="20"/>
                <w:szCs w:val="20"/>
              </w:rPr>
              <w:t xml:space="preserve">Aplikasi </w:t>
            </w:r>
            <w:r w:rsidRPr="00B57E0E">
              <w:rPr>
                <w:i/>
                <w:iCs/>
                <w:sz w:val="20"/>
                <w:szCs w:val="20"/>
              </w:rPr>
              <w:t>Android</w:t>
            </w:r>
            <w:r w:rsidRPr="002B0846">
              <w:rPr>
                <w:sz w:val="20"/>
                <w:szCs w:val="20"/>
              </w:rPr>
              <w:t xml:space="preserve"> dengan </w:t>
            </w:r>
            <w:r w:rsidRPr="00406B62">
              <w:rPr>
                <w:i/>
                <w:iCs/>
                <w:sz w:val="20"/>
                <w:szCs w:val="20"/>
              </w:rPr>
              <w:t xml:space="preserve">QR Code </w:t>
            </w:r>
            <w:r w:rsidRPr="002B0846">
              <w:rPr>
                <w:sz w:val="20"/>
                <w:szCs w:val="20"/>
              </w:rPr>
              <w:t xml:space="preserve">membantu mengatasi masalah </w:t>
            </w:r>
            <w:r w:rsidRPr="00805481">
              <w:rPr>
                <w:i/>
                <w:iCs/>
                <w:sz w:val="20"/>
                <w:szCs w:val="20"/>
              </w:rPr>
              <w:t>manual</w:t>
            </w:r>
            <w:r w:rsidRPr="002B0846">
              <w:rPr>
                <w:sz w:val="20"/>
                <w:szCs w:val="20"/>
              </w:rPr>
              <w:t xml:space="preserve"> (Excel), mempermudah pengelolaan data.</w:t>
            </w:r>
          </w:p>
        </w:tc>
      </w:tr>
      <w:tr w:rsidR="00DC1AE1" w:rsidTr="003A0C45">
        <w:tc>
          <w:tcPr>
            <w:tcW w:w="562" w:type="dxa"/>
          </w:tcPr>
          <w:p w:rsidR="00DC1AE1" w:rsidRPr="002B0846" w:rsidRDefault="00DC1AE1" w:rsidP="003A0C45">
            <w:pPr>
              <w:spacing w:before="240" w:after="240" w:line="360" w:lineRule="auto"/>
              <w:jc w:val="center"/>
              <w:rPr>
                <w:sz w:val="20"/>
                <w:szCs w:val="20"/>
              </w:rPr>
            </w:pPr>
            <w:r w:rsidRPr="002B0846">
              <w:rPr>
                <w:sz w:val="20"/>
                <w:szCs w:val="20"/>
              </w:rPr>
              <w:t>7</w:t>
            </w:r>
          </w:p>
        </w:tc>
        <w:tc>
          <w:tcPr>
            <w:tcW w:w="1123" w:type="dxa"/>
          </w:tcPr>
          <w:sdt>
            <w:sdtPr>
              <w:rPr>
                <w:color w:val="000000"/>
                <w:sz w:val="20"/>
                <w:szCs w:val="20"/>
              </w:rPr>
              <w:tag w:val="MENDELEY_CITATION_v3_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"/>
              <w:id w:val="-1237781435"/>
              <w:placeholder>
                <w:docPart w:val="E79151760CB67B43BFA778937C26F06D"/>
              </w:placeholder>
            </w:sdtPr>
            <w:sdtContent>
              <w:p w:rsidR="00DC1AE1" w:rsidRPr="002B0846" w:rsidRDefault="00DC1AE1" w:rsidP="003A0C45">
                <w:pPr>
                  <w:spacing w:before="240" w:after="240" w:line="360" w:lineRule="auto"/>
                  <w:rPr>
                    <w:sz w:val="20"/>
                    <w:szCs w:val="20"/>
                  </w:rPr>
                </w:pPr>
                <w:r w:rsidRPr="00CA4F2E">
                  <w:rPr>
                    <w:color w:val="000000"/>
                    <w:sz w:val="20"/>
                    <w:szCs w:val="20"/>
                  </w:rPr>
                  <w:t>(Haris, Haryo, and Eni 2023)</w:t>
                </w:r>
              </w:p>
            </w:sdtContent>
          </w:sdt>
        </w:tc>
        <w:tc>
          <w:tcPr>
            <w:tcW w:w="1985" w:type="dxa"/>
          </w:tcPr>
          <w:p w:rsidR="00DC1AE1" w:rsidRPr="002B0846" w:rsidRDefault="00DC1AE1" w:rsidP="003A0C45">
            <w:pPr>
              <w:spacing w:before="240" w:after="240" w:line="360" w:lineRule="auto"/>
              <w:rPr>
                <w:sz w:val="20"/>
                <w:szCs w:val="20"/>
              </w:rPr>
            </w:pPr>
            <w:r w:rsidRPr="008E355E">
              <w:rPr>
                <w:sz w:val="20"/>
                <w:szCs w:val="20"/>
              </w:rPr>
              <w:t>Optimization of Supply Chain Processes in the Retail Sector: A Data-Driven Simulation Approach for Inventory Management</w:t>
            </w:r>
          </w:p>
        </w:tc>
        <w:tc>
          <w:tcPr>
            <w:tcW w:w="1417" w:type="dxa"/>
          </w:tcPr>
          <w:p w:rsidR="00DC1AE1" w:rsidRPr="002B0846" w:rsidRDefault="00DC1AE1" w:rsidP="003A0C45">
            <w:pPr>
              <w:spacing w:before="240" w:after="240" w:line="360" w:lineRule="auto"/>
              <w:rPr>
                <w:sz w:val="20"/>
                <w:szCs w:val="20"/>
              </w:rPr>
            </w:pPr>
            <w:r w:rsidRPr="008E355E">
              <w:rPr>
                <w:sz w:val="20"/>
                <w:szCs w:val="20"/>
              </w:rPr>
              <w:t>Pendekatan Data-Driven, Simulasi Manajemen Persediaan</w:t>
            </w:r>
          </w:p>
        </w:tc>
        <w:tc>
          <w:tcPr>
            <w:tcW w:w="1559" w:type="dxa"/>
          </w:tcPr>
          <w:p w:rsidR="00DC1AE1" w:rsidRPr="002B0846" w:rsidRDefault="00DC1AE1" w:rsidP="003A0C45">
            <w:pPr>
              <w:spacing w:before="240" w:after="240" w:line="360" w:lineRule="auto"/>
              <w:rPr>
                <w:sz w:val="20"/>
                <w:szCs w:val="20"/>
              </w:rPr>
            </w:pPr>
            <w:r w:rsidRPr="008E355E">
              <w:rPr>
                <w:sz w:val="20"/>
                <w:szCs w:val="20"/>
              </w:rPr>
              <w:t>Inventory Management, Supply Chain Optimization, Data Analytics</w:t>
            </w:r>
          </w:p>
        </w:tc>
        <w:tc>
          <w:tcPr>
            <w:tcW w:w="1701" w:type="dxa"/>
          </w:tcPr>
          <w:p w:rsidR="00DC1AE1" w:rsidRPr="002B0846" w:rsidRDefault="00DC1AE1" w:rsidP="003A0C45">
            <w:pPr>
              <w:spacing w:before="240" w:after="240" w:line="360" w:lineRule="auto"/>
              <w:rPr>
                <w:sz w:val="20"/>
                <w:szCs w:val="20"/>
              </w:rPr>
            </w:pPr>
            <w:r w:rsidRPr="008E355E">
              <w:rPr>
                <w:sz w:val="20"/>
                <w:szCs w:val="20"/>
              </w:rPr>
              <w:t>Pendekatan simulasi berbasis data mampu meningkatkan efisiensi pengelolaan persediaan, mengurangi biaya penyimpanan, serta meningkatkan akurasi pengambilan keputusan dalam manajemen stok sektor ritel.</w:t>
            </w:r>
          </w:p>
        </w:tc>
      </w:tr>
      <w:tr w:rsidR="00DC1AE1" w:rsidTr="003A0C45">
        <w:tc>
          <w:tcPr>
            <w:tcW w:w="562" w:type="dxa"/>
          </w:tcPr>
          <w:p w:rsidR="00DC1AE1" w:rsidRPr="002B0846" w:rsidRDefault="00DC1AE1" w:rsidP="003A0C45">
            <w:pPr>
              <w:spacing w:before="240" w:after="240" w:line="360" w:lineRule="auto"/>
              <w:jc w:val="center"/>
              <w:rPr>
                <w:sz w:val="20"/>
                <w:szCs w:val="20"/>
              </w:rPr>
            </w:pPr>
            <w:r w:rsidRPr="002B0846">
              <w:rPr>
                <w:sz w:val="20"/>
                <w:szCs w:val="20"/>
              </w:rPr>
              <w:t>8</w:t>
            </w:r>
          </w:p>
        </w:tc>
        <w:tc>
          <w:tcPr>
            <w:tcW w:w="1123" w:type="dxa"/>
          </w:tcPr>
          <w:sdt>
            <w:sdtPr>
              <w:rPr>
                <w:color w:val="000000"/>
                <w:sz w:val="20"/>
                <w:szCs w:val="20"/>
              </w:rPr>
              <w:tag w:val="MENDELEY_CITATION_v3_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"/>
              <w:id w:val="1972861818"/>
              <w:placeholder>
                <w:docPart w:val="E79151760CB67B43BFA778937C26F06D"/>
              </w:placeholder>
            </w:sdtPr>
            <w:sdtContent>
              <w:p w:rsidR="00DC1AE1" w:rsidRPr="002B0846" w:rsidRDefault="00DC1AE1" w:rsidP="003A0C45">
                <w:pPr>
                  <w:spacing w:before="240" w:after="240" w:line="360" w:lineRule="auto"/>
                  <w:rPr>
                    <w:sz w:val="20"/>
                    <w:szCs w:val="20"/>
                  </w:rPr>
                </w:pPr>
                <w:r w:rsidRPr="00CA4F2E">
                  <w:rPr>
                    <w:color w:val="000000"/>
                    <w:sz w:val="20"/>
                    <w:szCs w:val="20"/>
                  </w:rPr>
                  <w:t>(Khaira 2023)</w:t>
                </w:r>
              </w:p>
            </w:sdtContent>
          </w:sdt>
        </w:tc>
        <w:tc>
          <w:tcPr>
            <w:tcW w:w="1985" w:type="dxa"/>
          </w:tcPr>
          <w:p w:rsidR="00DC1AE1" w:rsidRPr="002B0846" w:rsidRDefault="00DC1AE1" w:rsidP="003A0C45">
            <w:pPr>
              <w:spacing w:before="240" w:after="240" w:line="360" w:lineRule="auto"/>
              <w:rPr>
                <w:sz w:val="20"/>
                <w:szCs w:val="20"/>
              </w:rPr>
            </w:pPr>
            <w:r w:rsidRPr="008E355E">
              <w:rPr>
                <w:sz w:val="20"/>
                <w:szCs w:val="20"/>
              </w:rPr>
              <w:t>Analisis Efektivitas Penerapan Metode EOQ dan JIT dalam Mengendalikan Persediaan Bahan Baku pada UMKM Rumah Makan Padang Ujuang Pulau</w:t>
            </w:r>
          </w:p>
        </w:tc>
        <w:tc>
          <w:tcPr>
            <w:tcW w:w="1417" w:type="dxa"/>
          </w:tcPr>
          <w:p w:rsidR="00DC1AE1" w:rsidRPr="002B0846" w:rsidRDefault="00DC1AE1" w:rsidP="003A0C45">
            <w:pPr>
              <w:spacing w:before="240" w:after="240" w:line="360" w:lineRule="auto"/>
              <w:rPr>
                <w:sz w:val="20"/>
                <w:szCs w:val="20"/>
              </w:rPr>
            </w:pPr>
            <w:r w:rsidRPr="008E355E">
              <w:rPr>
                <w:sz w:val="20"/>
                <w:szCs w:val="20"/>
              </w:rPr>
              <w:t>Kuantitatif, Analisis Perbandingan Metode EOQ dan JIT</w:t>
            </w:r>
          </w:p>
        </w:tc>
        <w:tc>
          <w:tcPr>
            <w:tcW w:w="1559" w:type="dxa"/>
          </w:tcPr>
          <w:p w:rsidR="00DC1AE1" w:rsidRPr="004F4AE7" w:rsidRDefault="00DC1AE1" w:rsidP="003A0C45">
            <w:pPr>
              <w:spacing w:before="240" w:after="240" w:line="360" w:lineRule="auto"/>
              <w:rPr>
                <w:i/>
                <w:iCs/>
                <w:sz w:val="20"/>
                <w:szCs w:val="20"/>
              </w:rPr>
            </w:pPr>
            <w:r w:rsidRPr="008E355E">
              <w:rPr>
                <w:i/>
                <w:iCs/>
                <w:sz w:val="20"/>
                <w:szCs w:val="20"/>
              </w:rPr>
              <w:t>Pengendalian Persediaan, EOQ, JIT</w:t>
            </w:r>
          </w:p>
        </w:tc>
        <w:tc>
          <w:tcPr>
            <w:tcW w:w="1701" w:type="dxa"/>
          </w:tcPr>
          <w:p w:rsidR="00DC1AE1" w:rsidRPr="002B0846" w:rsidRDefault="00DC1AE1" w:rsidP="003A0C45">
            <w:pPr>
              <w:spacing w:before="240" w:after="240" w:line="360" w:lineRule="auto"/>
              <w:rPr>
                <w:sz w:val="20"/>
                <w:szCs w:val="20"/>
              </w:rPr>
            </w:pPr>
            <w:r w:rsidRPr="008E355E">
              <w:rPr>
                <w:sz w:val="20"/>
                <w:szCs w:val="20"/>
              </w:rPr>
              <w:t xml:space="preserve">Metode EOQ terbukti lebih efektif dalam menekan biaya persediaan dibandingkan metode JIT. Penelitian ini menunjukkan </w:t>
            </w:r>
            <w:r w:rsidRPr="008E355E">
              <w:rPr>
                <w:sz w:val="20"/>
                <w:szCs w:val="20"/>
              </w:rPr>
              <w:lastRenderedPageBreak/>
              <w:t>bahwa pemilihan metode pengendalian persediaan yang tepat sangat berpengaruh terhadap efisiensi operasional UMKM.</w:t>
            </w:r>
          </w:p>
        </w:tc>
      </w:tr>
      <w:tr w:rsidR="00DC1AE1" w:rsidTr="003A0C45">
        <w:tc>
          <w:tcPr>
            <w:tcW w:w="562" w:type="dxa"/>
          </w:tcPr>
          <w:p w:rsidR="00DC1AE1" w:rsidRPr="002B0846" w:rsidRDefault="00DC1AE1" w:rsidP="003A0C45">
            <w:pPr>
              <w:spacing w:before="240" w:after="240" w:line="360" w:lineRule="auto"/>
              <w:jc w:val="center"/>
              <w:rPr>
                <w:sz w:val="20"/>
                <w:szCs w:val="20"/>
              </w:rPr>
            </w:pPr>
            <w:r>
              <w:rPr>
                <w:sz w:val="20"/>
                <w:szCs w:val="20"/>
              </w:rPr>
              <w:lastRenderedPageBreak/>
              <w:t>9</w:t>
            </w:r>
          </w:p>
        </w:tc>
        <w:tc>
          <w:tcPr>
            <w:tcW w:w="1123" w:type="dxa"/>
          </w:tcPr>
          <w:p w:rsidR="00DC1AE1" w:rsidRDefault="00DC1AE1" w:rsidP="003A0C45">
            <w:pPr>
              <w:tabs>
                <w:tab w:val="left" w:pos="576"/>
              </w:tabs>
              <w:spacing w:before="240" w:after="240" w:line="360" w:lineRule="auto"/>
              <w:rPr>
                <w:color w:val="000000"/>
                <w:sz w:val="20"/>
                <w:szCs w:val="20"/>
              </w:rPr>
            </w:pPr>
            <w:sdt>
              <w:sdtPr>
                <w:rPr>
                  <w:color w:val="000000"/>
                </w:rPr>
                <w:tag w:val="MENDELEY_CITATION_v3_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"/>
                <w:id w:val="-1597701733"/>
                <w:placeholder>
                  <w:docPart w:val="882EF7F7A50B3442A8642BB88FFCD630"/>
                </w:placeholder>
              </w:sdtPr>
              <w:sdtContent>
                <w:r w:rsidRPr="00CA4F2E">
                  <w:rPr>
                    <w:color w:val="000000"/>
                  </w:rPr>
                  <w:t>(Penelitian, Masyarakat, and Kittisak 2023)</w:t>
                </w:r>
              </w:sdtContent>
            </w:sdt>
          </w:p>
        </w:tc>
        <w:tc>
          <w:tcPr>
            <w:tcW w:w="1985" w:type="dxa"/>
          </w:tcPr>
          <w:p w:rsidR="00DC1AE1" w:rsidRPr="008C4BA3" w:rsidRDefault="00DC1AE1" w:rsidP="003A0C45">
            <w:pPr>
              <w:spacing w:before="240" w:after="240" w:line="360" w:lineRule="auto"/>
              <w:rPr>
                <w:i/>
                <w:iCs/>
                <w:sz w:val="20"/>
                <w:szCs w:val="20"/>
              </w:rPr>
            </w:pPr>
            <w:r w:rsidRPr="008C4BA3">
              <w:rPr>
                <w:i/>
                <w:iCs/>
                <w:sz w:val="20"/>
                <w:szCs w:val="20"/>
              </w:rPr>
              <w:t>Challenges and Strategies for Inventory Management in Small and Medium-Sized Cosmetic Enterprises: A Review</w:t>
            </w:r>
          </w:p>
        </w:tc>
        <w:tc>
          <w:tcPr>
            <w:tcW w:w="1417" w:type="dxa"/>
          </w:tcPr>
          <w:p w:rsidR="00DC1AE1" w:rsidRPr="002B0846" w:rsidRDefault="00DC1AE1" w:rsidP="003A0C45">
            <w:pPr>
              <w:spacing w:before="240" w:after="240" w:line="360" w:lineRule="auto"/>
              <w:rPr>
                <w:sz w:val="20"/>
                <w:szCs w:val="20"/>
              </w:rPr>
            </w:pPr>
            <w:r w:rsidRPr="008C4BA3">
              <w:rPr>
                <w:i/>
                <w:iCs/>
                <w:sz w:val="20"/>
                <w:szCs w:val="20"/>
              </w:rPr>
              <w:t>Qualitative Research</w:t>
            </w:r>
            <w:r w:rsidRPr="008C4BA3">
              <w:rPr>
                <w:sz w:val="20"/>
                <w:szCs w:val="20"/>
              </w:rPr>
              <w:t xml:space="preserve"> (wawancara mendalam dengan manajer industri)</w:t>
            </w:r>
          </w:p>
        </w:tc>
        <w:tc>
          <w:tcPr>
            <w:tcW w:w="1559" w:type="dxa"/>
          </w:tcPr>
          <w:p w:rsidR="00DC1AE1" w:rsidRPr="008C4BA3" w:rsidRDefault="00DC1AE1" w:rsidP="003A0C45">
            <w:pPr>
              <w:spacing w:before="240" w:after="240" w:line="360" w:lineRule="auto"/>
              <w:rPr>
                <w:i/>
                <w:iCs/>
                <w:sz w:val="20"/>
                <w:szCs w:val="20"/>
              </w:rPr>
            </w:pPr>
            <w:r w:rsidRPr="008C4BA3">
              <w:rPr>
                <w:i/>
                <w:iCs/>
                <w:sz w:val="20"/>
                <w:szCs w:val="20"/>
              </w:rPr>
              <w:t>Supply Chain Management, Data Analytics, Barcode Tracking, Dashboard Visualization</w:t>
            </w:r>
          </w:p>
        </w:tc>
        <w:tc>
          <w:tcPr>
            <w:tcW w:w="1701" w:type="dxa"/>
          </w:tcPr>
          <w:p w:rsidR="00DC1AE1" w:rsidRPr="002B0846" w:rsidRDefault="00DC1AE1" w:rsidP="003A0C45">
            <w:pPr>
              <w:spacing w:before="240" w:after="240" w:line="360" w:lineRule="auto"/>
              <w:rPr>
                <w:sz w:val="20"/>
                <w:szCs w:val="20"/>
              </w:rPr>
            </w:pPr>
            <w:r w:rsidRPr="008C4BA3">
              <w:rPr>
                <w:sz w:val="20"/>
                <w:szCs w:val="20"/>
              </w:rPr>
              <w:t xml:space="preserve">Solusi efektif: outsourcing manajemen inventori, sistem kontrol berbasis teknologi, jaringan </w:t>
            </w:r>
            <w:r w:rsidRPr="008C4BA3">
              <w:rPr>
                <w:i/>
                <w:iCs/>
                <w:sz w:val="20"/>
                <w:szCs w:val="20"/>
              </w:rPr>
              <w:t>supply</w:t>
            </w:r>
            <w:r w:rsidRPr="008C4BA3">
              <w:rPr>
                <w:sz w:val="20"/>
                <w:szCs w:val="20"/>
              </w:rPr>
              <w:t xml:space="preserve"> </w:t>
            </w:r>
            <w:r w:rsidRPr="008C4BA3">
              <w:rPr>
                <w:i/>
                <w:iCs/>
                <w:sz w:val="20"/>
                <w:szCs w:val="20"/>
              </w:rPr>
              <w:t>chain</w:t>
            </w:r>
            <w:r w:rsidRPr="008C4BA3">
              <w:rPr>
                <w:sz w:val="20"/>
                <w:szCs w:val="20"/>
              </w:rPr>
              <w:t xml:space="preserve"> yang efisien</w:t>
            </w:r>
          </w:p>
        </w:tc>
      </w:tr>
      <w:tr w:rsidR="00DC1AE1" w:rsidTr="003A0C45">
        <w:tc>
          <w:tcPr>
            <w:tcW w:w="562" w:type="dxa"/>
          </w:tcPr>
          <w:p w:rsidR="00DC1AE1" w:rsidRDefault="00DC1AE1" w:rsidP="003A0C45">
            <w:pPr>
              <w:spacing w:before="240" w:after="240" w:line="360" w:lineRule="auto"/>
              <w:jc w:val="center"/>
              <w:rPr>
                <w:sz w:val="20"/>
                <w:szCs w:val="20"/>
              </w:rPr>
            </w:pPr>
            <w:r>
              <w:rPr>
                <w:sz w:val="20"/>
                <w:szCs w:val="20"/>
              </w:rPr>
              <w:t>10</w:t>
            </w:r>
          </w:p>
        </w:tc>
        <w:tc>
          <w:tcPr>
            <w:tcW w:w="1123" w:type="dxa"/>
          </w:tcPr>
          <w:p w:rsidR="00DC1AE1" w:rsidRDefault="00DC1AE1" w:rsidP="003A0C45">
            <w:pPr>
              <w:spacing w:before="240" w:after="240" w:line="360" w:lineRule="auto"/>
              <w:rPr>
                <w:color w:val="000000"/>
                <w:sz w:val="20"/>
                <w:szCs w:val="20"/>
              </w:rPr>
            </w:pPr>
            <w:sdt>
              <w:sdtPr>
                <w:rPr>
                  <w:color w:val="000000"/>
                </w:rPr>
                <w:tag w:val="MENDELEY_CITATION_v3_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"/>
                <w:id w:val="1039397555"/>
                <w:placeholder>
                  <w:docPart w:val="6B788D70E27D72468FCC971D4D425A7F"/>
                </w:placeholder>
              </w:sdtPr>
              <w:sdtContent>
                <w:r w:rsidRPr="00CA4F2E">
                  <w:rPr>
                    <w:color w:val="000000"/>
                  </w:rPr>
                  <w:t>(Fadhli and Marion 2022)</w:t>
                </w:r>
              </w:sdtContent>
            </w:sdt>
          </w:p>
        </w:tc>
        <w:tc>
          <w:tcPr>
            <w:tcW w:w="1985" w:type="dxa"/>
          </w:tcPr>
          <w:p w:rsidR="00DC1AE1" w:rsidRPr="002B0846" w:rsidRDefault="00DC1AE1" w:rsidP="003A0C45">
            <w:pPr>
              <w:spacing w:before="240" w:after="240" w:line="360" w:lineRule="auto"/>
              <w:rPr>
                <w:sz w:val="20"/>
                <w:szCs w:val="20"/>
              </w:rPr>
            </w:pPr>
            <w:r w:rsidRPr="008C4BA3">
              <w:rPr>
                <w:sz w:val="20"/>
                <w:szCs w:val="20"/>
              </w:rPr>
              <w:t xml:space="preserve">Penerapan Metode </w:t>
            </w:r>
            <w:r w:rsidRPr="008C4BA3">
              <w:rPr>
                <w:i/>
                <w:iCs/>
                <w:sz w:val="20"/>
                <w:szCs w:val="20"/>
              </w:rPr>
              <w:t>Prototyping</w:t>
            </w:r>
            <w:r w:rsidRPr="008C4BA3">
              <w:rPr>
                <w:sz w:val="20"/>
                <w:szCs w:val="20"/>
              </w:rPr>
              <w:t xml:space="preserve"> Pada Aplikasi Sentra Pelayanan Kepolisian Terpadu Berbasis Web</w:t>
            </w:r>
          </w:p>
        </w:tc>
        <w:tc>
          <w:tcPr>
            <w:tcW w:w="1417" w:type="dxa"/>
          </w:tcPr>
          <w:p w:rsidR="00DC1AE1" w:rsidRPr="008C4BA3" w:rsidRDefault="00DC1AE1" w:rsidP="003A0C45">
            <w:pPr>
              <w:spacing w:before="240" w:after="240" w:line="360" w:lineRule="auto"/>
              <w:rPr>
                <w:i/>
                <w:iCs/>
                <w:sz w:val="20"/>
                <w:szCs w:val="20"/>
              </w:rPr>
            </w:pPr>
            <w:r w:rsidRPr="008C4BA3">
              <w:rPr>
                <w:i/>
                <w:iCs/>
                <w:sz w:val="20"/>
                <w:szCs w:val="20"/>
              </w:rPr>
              <w:t>Prototyping Method</w:t>
            </w:r>
          </w:p>
        </w:tc>
        <w:tc>
          <w:tcPr>
            <w:tcW w:w="1559" w:type="dxa"/>
          </w:tcPr>
          <w:p w:rsidR="00DC1AE1" w:rsidRPr="008C4BA3" w:rsidRDefault="00DC1AE1" w:rsidP="003A0C45">
            <w:pPr>
              <w:spacing w:before="240" w:after="240" w:line="360" w:lineRule="auto"/>
              <w:rPr>
                <w:sz w:val="20"/>
                <w:szCs w:val="20"/>
              </w:rPr>
            </w:pPr>
            <w:r w:rsidRPr="008C4BA3">
              <w:rPr>
                <w:sz w:val="20"/>
                <w:szCs w:val="20"/>
              </w:rPr>
              <w:t>Web-based Application</w:t>
            </w:r>
            <w:r>
              <w:rPr>
                <w:sz w:val="20"/>
                <w:szCs w:val="20"/>
              </w:rPr>
              <w:t xml:space="preserve">, </w:t>
            </w:r>
            <w:r w:rsidRPr="008C4BA3">
              <w:rPr>
                <w:sz w:val="20"/>
                <w:szCs w:val="20"/>
              </w:rPr>
              <w:t>PHP CodeIgniter</w:t>
            </w:r>
            <w:r>
              <w:rPr>
                <w:sz w:val="20"/>
                <w:szCs w:val="20"/>
              </w:rPr>
              <w:t xml:space="preserve">, </w:t>
            </w:r>
            <w:r w:rsidRPr="008C4BA3">
              <w:rPr>
                <w:sz w:val="20"/>
                <w:szCs w:val="20"/>
              </w:rPr>
              <w:t>MySQL</w:t>
            </w:r>
            <w:r>
              <w:rPr>
                <w:sz w:val="20"/>
                <w:szCs w:val="20"/>
              </w:rPr>
              <w:t xml:space="preserve">, </w:t>
            </w:r>
            <w:r w:rsidRPr="008C4BA3">
              <w:rPr>
                <w:sz w:val="20"/>
                <w:szCs w:val="20"/>
              </w:rPr>
              <w:t>Maps Integration</w:t>
            </w:r>
            <w:r>
              <w:rPr>
                <w:sz w:val="20"/>
                <w:szCs w:val="20"/>
              </w:rPr>
              <w:t xml:space="preserve">, </w:t>
            </w:r>
            <w:r w:rsidRPr="008C4BA3">
              <w:rPr>
                <w:sz w:val="20"/>
                <w:szCs w:val="20"/>
              </w:rPr>
              <w:t>Notification System</w:t>
            </w:r>
          </w:p>
        </w:tc>
        <w:tc>
          <w:tcPr>
            <w:tcW w:w="1701" w:type="dxa"/>
          </w:tcPr>
          <w:p w:rsidR="00DC1AE1" w:rsidRPr="008C4BA3" w:rsidRDefault="00DC1AE1" w:rsidP="003A0C45">
            <w:pPr>
              <w:spacing w:before="240" w:after="240" w:line="360" w:lineRule="auto"/>
              <w:rPr>
                <w:sz w:val="20"/>
                <w:szCs w:val="20"/>
              </w:rPr>
            </w:pPr>
            <w:r w:rsidRPr="008C4BA3">
              <w:rPr>
                <w:sz w:val="20"/>
                <w:szCs w:val="20"/>
              </w:rPr>
              <w:t>- Metode prototyping efektif untuk requirements yang tidak jelas</w:t>
            </w:r>
          </w:p>
          <w:p w:rsidR="00DC1AE1" w:rsidRPr="008C4BA3" w:rsidRDefault="00DC1AE1" w:rsidP="003A0C45">
            <w:pPr>
              <w:spacing w:before="240" w:after="240" w:line="360" w:lineRule="auto"/>
              <w:rPr>
                <w:sz w:val="20"/>
                <w:szCs w:val="20"/>
              </w:rPr>
            </w:pPr>
            <w:r w:rsidRPr="008C4BA3">
              <w:rPr>
                <w:sz w:val="20"/>
                <w:szCs w:val="20"/>
              </w:rPr>
              <w:t>- Hasil UAT: 100% fungsionalitas dapat diterima</w:t>
            </w:r>
          </w:p>
          <w:p w:rsidR="00DC1AE1" w:rsidRPr="002B0846" w:rsidRDefault="00DC1AE1" w:rsidP="003A0C45">
            <w:pPr>
              <w:spacing w:before="240" w:after="240" w:line="360" w:lineRule="auto"/>
              <w:rPr>
                <w:sz w:val="20"/>
                <w:szCs w:val="20"/>
              </w:rPr>
            </w:pPr>
            <w:r w:rsidRPr="008C4BA3">
              <w:rPr>
                <w:sz w:val="20"/>
                <w:szCs w:val="20"/>
              </w:rPr>
              <w:t>- Tingkat kepuasan pengguna: 84.25% (sangat puas)</w:t>
            </w:r>
          </w:p>
        </w:tc>
      </w:tr>
    </w:tbl>
    <w:p w:rsidR="00DC1AE1" w:rsidRPr="00DC7E05" w:rsidRDefault="00DC1AE1" w:rsidP="00DC1AE1"/>
    <w:p w:rsidR="00DC1AE1" w:rsidRDefault="00DC1AE1" w:rsidP="00DC1AE1">
      <w:pPr>
        <w:pStyle w:val="Heading2"/>
        <w:spacing w:before="0" w:line="360" w:lineRule="auto"/>
        <w:ind w:left="709"/>
        <w:rPr>
          <w:rFonts w:ascii="Times New Roman" w:hAnsi="Times New Roman" w:cs="Times New Roman"/>
          <w:b/>
          <w:bCs/>
          <w:color w:val="000000" w:themeColor="text1"/>
          <w:sz w:val="24"/>
          <w:szCs w:val="24"/>
        </w:rPr>
      </w:pPr>
      <w:bookmarkStart w:id="8" w:name="_Toc219160330"/>
      <w:r>
        <w:rPr>
          <w:rFonts w:ascii="Times New Roman" w:hAnsi="Times New Roman" w:cs="Times New Roman"/>
          <w:b/>
          <w:bCs/>
          <w:color w:val="000000" w:themeColor="text1"/>
          <w:sz w:val="24"/>
          <w:szCs w:val="24"/>
        </w:rPr>
        <w:lastRenderedPageBreak/>
        <w:t>2.2</w:t>
      </w:r>
      <w:r>
        <w:rPr>
          <w:rFonts w:ascii="Times New Roman" w:hAnsi="Times New Roman" w:cs="Times New Roman"/>
          <w:b/>
          <w:bCs/>
          <w:color w:val="000000" w:themeColor="text1"/>
          <w:sz w:val="24"/>
          <w:szCs w:val="24"/>
        </w:rPr>
        <w:tab/>
        <w:t>Landasan Teori</w:t>
      </w:r>
      <w:bookmarkEnd w:id="8"/>
    </w:p>
    <w:p w:rsidR="00DC1AE1" w:rsidRPr="0005693A" w:rsidRDefault="00DC1AE1" w:rsidP="00DC1AE1">
      <w:pPr>
        <w:spacing w:after="240" w:line="360" w:lineRule="auto"/>
        <w:ind w:left="720" w:firstLine="709"/>
        <w:jc w:val="both"/>
      </w:pPr>
      <w:r w:rsidRPr="00B1658D">
        <w:t xml:space="preserve">Bagian ini menguraikan konsep-konsep dan teori dasar yang relevan dengan perancangan dan pembangunan Aplikasi Manajemen Stok Toko Beras Abunawas menggunakan </w:t>
      </w:r>
      <w:r w:rsidRPr="00406B62">
        <w:rPr>
          <w:i/>
          <w:iCs/>
        </w:rPr>
        <w:t xml:space="preserve">QR Code </w:t>
      </w:r>
      <w:r w:rsidRPr="00B1658D">
        <w:t xml:space="preserve">dan Metode </w:t>
      </w:r>
      <w:r w:rsidRPr="00766A2B">
        <w:rPr>
          <w:i/>
          <w:iCs/>
        </w:rPr>
        <w:t>Prototyping</w:t>
      </w:r>
      <w:r w:rsidRPr="00B1658D">
        <w:t>.</w:t>
      </w:r>
    </w:p>
    <w:p w:rsidR="00DC1AE1" w:rsidRPr="00895A15" w:rsidRDefault="00DC1AE1" w:rsidP="00DC1AE1">
      <w:pPr>
        <w:pStyle w:val="Heading3"/>
        <w:spacing w:before="0" w:after="0" w:line="360" w:lineRule="auto"/>
        <w:ind w:left="720" w:firstLine="720"/>
        <w:rPr>
          <w:b/>
          <w:bCs/>
          <w:color w:val="000000" w:themeColor="text1"/>
          <w:sz w:val="24"/>
          <w:szCs w:val="24"/>
        </w:rPr>
      </w:pPr>
      <w:bookmarkStart w:id="9" w:name="_Toc219160331"/>
      <w:r w:rsidRPr="00895A15">
        <w:rPr>
          <w:b/>
          <w:bCs/>
          <w:color w:val="000000" w:themeColor="text1"/>
          <w:sz w:val="24"/>
          <w:szCs w:val="24"/>
        </w:rPr>
        <w:t>2.2.1</w:t>
      </w:r>
      <w:r>
        <w:rPr>
          <w:b/>
          <w:bCs/>
          <w:color w:val="000000" w:themeColor="text1"/>
          <w:sz w:val="24"/>
          <w:szCs w:val="24"/>
        </w:rPr>
        <w:tab/>
      </w:r>
      <w:r w:rsidRPr="00895A15">
        <w:rPr>
          <w:b/>
          <w:bCs/>
          <w:color w:val="000000" w:themeColor="text1"/>
          <w:sz w:val="24"/>
          <w:szCs w:val="24"/>
        </w:rPr>
        <w:t>Manajemen Stok</w:t>
      </w:r>
      <w:bookmarkEnd w:id="9"/>
    </w:p>
    <w:p w:rsidR="00DC1AE1" w:rsidRDefault="00DC1AE1" w:rsidP="00DC1AE1">
      <w:pPr>
        <w:spacing w:after="240" w:line="360" w:lineRule="auto"/>
        <w:ind w:left="1440" w:firstLine="744"/>
        <w:jc w:val="both"/>
      </w:pPr>
      <w:r w:rsidRPr="008D5137">
        <w:t xml:space="preserve">Menurut </w:t>
      </w:r>
      <w:sdt>
        <w:sdtPr>
          <w:rPr>
            <w:color w:val="000000"/>
          </w:rPr>
          <w:tag w:val="MENDELEY_CITATION_v3_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"/>
          <w:id w:val="-185144615"/>
          <w:placeholder>
            <w:docPart w:val="E79151760CB67B43BFA778937C26F06D"/>
          </w:placeholder>
        </w:sdtPr>
        <w:sdtContent>
          <w:r w:rsidRPr="00CA4F2E">
            <w:rPr>
              <w:color w:val="000000"/>
            </w:rPr>
            <w:t>(Penelitian, Masyarakat, and Kittisak 2023)</w:t>
          </w:r>
        </w:sdtContent>
      </w:sdt>
      <w:r w:rsidRPr="008D5137">
        <w:t xml:space="preserve"> manajemen stok memegang peranan penting dalam kerangka operasional perusahaan, terutama bagi Usaha Mikro, Kecil, dan Menengah (UMKM). Tujuan utama dari manajemen </w:t>
      </w:r>
      <w:r>
        <w:t>stok</w:t>
      </w:r>
      <w:r w:rsidRPr="008D5137">
        <w:t xml:space="preserve"> adalah untuk menyimpan persediaan perusahaan, yang mencakup bahan baku hingga barang jadi, dengan biaya serendah mungkin.</w:t>
      </w:r>
    </w:p>
    <w:p w:rsidR="00DC1AE1" w:rsidRDefault="00DC1AE1" w:rsidP="00DC1AE1">
      <w:pPr>
        <w:spacing w:line="360" w:lineRule="auto"/>
        <w:ind w:left="1440" w:firstLine="730"/>
        <w:jc w:val="both"/>
      </w:pPr>
      <w:r w:rsidRPr="008D5137">
        <w:t xml:space="preserve">Tantangan yang dihadapi UMKM, seperti yang terjadi pada studi kasus Toko Beras Abunawas, sejalan dengan yang diidentifikasi oleh </w:t>
      </w:r>
      <w:sdt>
        <w:sdtPr>
          <w:rPr>
            <w:color w:val="000000"/>
          </w:rPr>
          <w:tag w:val="MENDELEY_CITATION_v3_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"/>
          <w:id w:val="1295638397"/>
          <w:placeholder>
            <w:docPart w:val="E79151760CB67B43BFA778937C26F06D"/>
          </w:placeholder>
        </w:sdtPr>
        <w:sdtContent>
          <w:r w:rsidRPr="00CA4F2E">
            <w:rPr>
              <w:color w:val="000000"/>
            </w:rPr>
            <w:t>(Penelitian et al. 2023)</w:t>
          </w:r>
        </w:sdtContent>
      </w:sdt>
      <w:r w:rsidRPr="008D5137">
        <w:t xml:space="preserve">, yaitu manajemen </w:t>
      </w:r>
      <w:r>
        <w:t>stok</w:t>
      </w:r>
      <w:r w:rsidRPr="008D5137">
        <w:t xml:space="preserve"> yang tidak memadai. Akar penyebab dari manajemen yang buruk ini seringkali adalah dokumentasi yang tidak terorganisir. Proses dokumentasi </w:t>
      </w:r>
      <w:r>
        <w:t>stok</w:t>
      </w:r>
      <w:r w:rsidRPr="008D5137">
        <w:t xml:space="preserve"> </w:t>
      </w:r>
      <w:r w:rsidRPr="00805481">
        <w:rPr>
          <w:i/>
          <w:iCs/>
        </w:rPr>
        <w:t>manual</w:t>
      </w:r>
      <w:r w:rsidRPr="008D5137">
        <w:t xml:space="preserve"> yang berlarut-larut ini secara langsung dapat menimbulkan ketidakakuratan data.</w:t>
      </w:r>
    </w:p>
    <w:p w:rsidR="00DC1AE1" w:rsidRDefault="00DC1AE1" w:rsidP="00DC1AE1">
      <w:pPr>
        <w:spacing w:after="240" w:line="360" w:lineRule="auto"/>
        <w:ind w:left="1440" w:firstLine="687"/>
        <w:jc w:val="both"/>
      </w:pPr>
      <w:r w:rsidRPr="008D5137">
        <w:t xml:space="preserve">Ketidakakuratan data ini berdampak negatif secara signifikan. </w:t>
      </w:r>
      <w:sdt>
        <w:sdtPr>
          <w:rPr>
            <w:color w:val="000000"/>
          </w:rPr>
          <w:tag w:val="MENDELEY_CITATION_v3_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"/>
          <w:id w:val="2108849651"/>
          <w:placeholder>
            <w:docPart w:val="E79151760CB67B43BFA778937C26F06D"/>
          </w:placeholder>
        </w:sdtPr>
        <w:sdtContent>
          <w:r w:rsidRPr="00CA4F2E">
            <w:rPr>
              <w:color w:val="000000"/>
            </w:rPr>
            <w:t>(Penelitian et al. 2023)</w:t>
          </w:r>
        </w:sdtContent>
      </w:sdt>
      <w:r w:rsidRPr="008D5137">
        <w:t xml:space="preserve"> menyatakan bahwa dokumentasi </w:t>
      </w:r>
      <w:r>
        <w:t>stok</w:t>
      </w:r>
      <w:r w:rsidRPr="008D5137">
        <w:t xml:space="preserve"> yang tidak akurat dapat sangat merusak profit perusahaan, menyebabkan kesulitan dalam memonitor dan melacak </w:t>
      </w:r>
      <w:r>
        <w:t>stok</w:t>
      </w:r>
      <w:r w:rsidRPr="008D5137">
        <w:t xml:space="preserve"> secara efektif, yang pada akhirnya dapat berujung pada kehabisan stok </w:t>
      </w:r>
      <w:r w:rsidRPr="00301135">
        <w:rPr>
          <w:i/>
          <w:iCs/>
        </w:rPr>
        <w:t>(stockouts).</w:t>
      </w:r>
      <w:r w:rsidRPr="008D5137">
        <w:t xml:space="preserve"> Oleh karena itu, salah satu strategi utama yang direkomendasikan untuk mengatasi kendala ini adalah dengan menerapkan sistem kontrol </w:t>
      </w:r>
      <w:r>
        <w:t>stok</w:t>
      </w:r>
      <w:r w:rsidRPr="008D5137">
        <w:t xml:space="preserve"> berbasis teknologi, seperti penggunaan </w:t>
      </w:r>
      <w:r w:rsidRPr="00301135">
        <w:rPr>
          <w:i/>
          <w:iCs/>
        </w:rPr>
        <w:t>tagging</w:t>
      </w:r>
      <w:r w:rsidRPr="008D5137">
        <w:t xml:space="preserve"> (</w:t>
      </w:r>
      <w:r w:rsidRPr="006358E5">
        <w:rPr>
          <w:i/>
          <w:iCs/>
        </w:rPr>
        <w:t>barcode</w:t>
      </w:r>
      <w:r w:rsidRPr="008D5137">
        <w:t xml:space="preserve"> atau </w:t>
      </w:r>
      <w:r w:rsidRPr="00406B62">
        <w:rPr>
          <w:i/>
          <w:iCs/>
        </w:rPr>
        <w:t>QR Code</w:t>
      </w:r>
      <w:r w:rsidRPr="008D5137">
        <w:t>), untuk mengurangi ketidakakuratan pencatatan dan meningkatkan efisiensi.</w:t>
      </w:r>
    </w:p>
    <w:p w:rsidR="00DC1AE1" w:rsidRPr="00317023" w:rsidRDefault="00DC1AE1" w:rsidP="00DC1AE1">
      <w:pPr>
        <w:pStyle w:val="Heading3"/>
        <w:spacing w:before="0" w:after="0" w:line="360" w:lineRule="auto"/>
        <w:ind w:left="720" w:firstLine="720"/>
        <w:rPr>
          <w:b/>
          <w:bCs/>
          <w:i/>
          <w:iCs/>
          <w:color w:val="000000" w:themeColor="text1"/>
          <w:sz w:val="24"/>
          <w:szCs w:val="24"/>
        </w:rPr>
      </w:pPr>
      <w:bookmarkStart w:id="10" w:name="_Toc219160332"/>
      <w:r w:rsidRPr="00317023">
        <w:rPr>
          <w:b/>
          <w:bCs/>
          <w:color w:val="000000" w:themeColor="text1"/>
          <w:sz w:val="24"/>
          <w:szCs w:val="24"/>
        </w:rPr>
        <w:t>2.2.2</w:t>
      </w:r>
      <w:r w:rsidRPr="00317023">
        <w:rPr>
          <w:b/>
          <w:bCs/>
          <w:i/>
          <w:iCs/>
          <w:color w:val="000000" w:themeColor="text1"/>
          <w:sz w:val="24"/>
          <w:szCs w:val="24"/>
        </w:rPr>
        <w:tab/>
        <w:t>FIFO (First-In, First-Out)</w:t>
      </w:r>
      <w:bookmarkEnd w:id="10"/>
    </w:p>
    <w:p w:rsidR="00DC1AE1" w:rsidRPr="00FB5607" w:rsidRDefault="00DC1AE1" w:rsidP="00DC1AE1">
      <w:pPr>
        <w:spacing w:line="360" w:lineRule="auto"/>
        <w:ind w:left="1440" w:firstLine="687"/>
        <w:jc w:val="both"/>
      </w:pPr>
      <w:r w:rsidRPr="009F709D">
        <w:t xml:space="preserve">Menurut </w:t>
      </w:r>
      <w:sdt>
        <w:sdtPr>
          <w:rPr>
            <w:color w:val="000000"/>
          </w:rPr>
          <w:tag w:val="MENDELEY_CITATION_v3_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"/>
          <w:id w:val="-472216464"/>
          <w:placeholder>
            <w:docPart w:val="03F65C922A5C174E812BC8F44281D0F6"/>
          </w:placeholder>
        </w:sdtPr>
        <w:sdtContent>
          <w:r w:rsidRPr="00CA4F2E">
            <w:rPr>
              <w:color w:val="000000"/>
            </w:rPr>
            <w:t>(Hardani, Butar, and Pratiwi 2022)</w:t>
          </w:r>
        </w:sdtContent>
      </w:sdt>
      <w:r w:rsidRPr="009F709D">
        <w:t xml:space="preserve">, </w:t>
      </w:r>
      <w:r w:rsidRPr="004F4AE7">
        <w:rPr>
          <w:i/>
          <w:iCs/>
        </w:rPr>
        <w:t>FIFO</w:t>
      </w:r>
      <w:r w:rsidRPr="009F709D">
        <w:t xml:space="preserve"> </w:t>
      </w:r>
      <w:r w:rsidRPr="00301135">
        <w:rPr>
          <w:i/>
          <w:iCs/>
        </w:rPr>
        <w:t>(First-In-First-Out)</w:t>
      </w:r>
      <w:r w:rsidRPr="009F709D">
        <w:t xml:space="preserve"> merupakan metode pencatatan persediaan yang didasarkan pada asumsi bahwa barang yang pertama kali dibeli (masuk) adalah barang yang pertama kali akan </w:t>
      </w:r>
      <w:r w:rsidRPr="009F709D">
        <w:lastRenderedPageBreak/>
        <w:t>dijual (keluar). Konsekuensinya, harga pokok penjualan dari barang tersebut akan dinilai berdasarkan nilai (harga beli) dari persediaan yang pertama kali masuk.</w:t>
      </w:r>
    </w:p>
    <w:p w:rsidR="00DC1AE1" w:rsidRDefault="00DC1AE1" w:rsidP="00DC1AE1">
      <w:pPr>
        <w:spacing w:line="360" w:lineRule="auto"/>
        <w:ind w:left="1440" w:firstLine="687"/>
        <w:jc w:val="both"/>
      </w:pPr>
      <w:r w:rsidRPr="009F709D">
        <w:t xml:space="preserve">Dalam kebijakan manajemen persediaan, terdapat beberapa metode pencatatan yang dapat digunakan, seperti </w:t>
      </w:r>
      <w:r w:rsidRPr="006F4C75">
        <w:rPr>
          <w:i/>
          <w:iCs/>
        </w:rPr>
        <w:t>First-In-First-Out</w:t>
      </w:r>
      <w:r w:rsidRPr="009F709D">
        <w:t xml:space="preserve"> (</w:t>
      </w:r>
      <w:r w:rsidRPr="004F4AE7">
        <w:rPr>
          <w:i/>
          <w:iCs/>
        </w:rPr>
        <w:t>FIFO</w:t>
      </w:r>
      <w:r w:rsidRPr="009F709D">
        <w:t xml:space="preserve">), </w:t>
      </w:r>
      <w:r w:rsidRPr="006F4C75">
        <w:rPr>
          <w:i/>
          <w:iCs/>
        </w:rPr>
        <w:t>Last-In-First-Out (LIFO),</w:t>
      </w:r>
      <w:r w:rsidRPr="009F709D">
        <w:t xml:space="preserve"> identifikasi khusus, dan metode rata-rata </w:t>
      </w:r>
      <w:r w:rsidRPr="006F4C75">
        <w:rPr>
          <w:i/>
          <w:iCs/>
        </w:rPr>
        <w:t>(average)</w:t>
      </w:r>
      <w:r w:rsidRPr="009F709D">
        <w:t xml:space="preserve"> </w:t>
      </w:r>
      <w:sdt>
        <w:sdtPr>
          <w:rPr>
            <w:color w:val="000000"/>
          </w:rPr>
          <w:tag w:val="MENDELEY_CITATION_v3_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"/>
          <w:id w:val="-1114515600"/>
          <w:placeholder>
            <w:docPart w:val="E79151760CB67B43BFA778937C26F06D"/>
          </w:placeholder>
        </w:sdtPr>
        <w:sdtContent>
          <w:r w:rsidRPr="00CA4F2E">
            <w:rPr>
              <w:color w:val="000000"/>
            </w:rPr>
            <w:t>(Hardani, Butar, and Pratiwi 2022)</w:t>
          </w:r>
        </w:sdtContent>
      </w:sdt>
      <w:r>
        <w:t xml:space="preserve">, </w:t>
      </w:r>
      <w:r w:rsidRPr="009F709D">
        <w:t xml:space="preserve">Untuk penelitian ini, metode pencatatan persediaan yang dipilih untuk diimplementasikan ke dalam sistem adalah metode </w:t>
      </w:r>
      <w:r w:rsidRPr="004F4AE7">
        <w:rPr>
          <w:i/>
          <w:iCs/>
        </w:rPr>
        <w:t>FIFO</w:t>
      </w:r>
      <w:r w:rsidRPr="009F709D">
        <w:t>.</w:t>
      </w:r>
    </w:p>
    <w:p w:rsidR="00DC1AE1" w:rsidRPr="00057AA3" w:rsidRDefault="00DC1AE1" w:rsidP="00DC1AE1">
      <w:pPr>
        <w:spacing w:after="240" w:line="360" w:lineRule="auto"/>
        <w:ind w:left="1440" w:firstLine="687"/>
        <w:jc w:val="both"/>
      </w:pPr>
      <w:r w:rsidRPr="009F709D">
        <w:t xml:space="preserve">Prinsip ini sangat relevan untuk studi kasus Toko Beras Abunawas, di mana produk (beras) memiliki masa simpan dan kualitas yang dapat menurun seiring waktu. Dengan menerapkan </w:t>
      </w:r>
      <w:r w:rsidRPr="004F4AE7">
        <w:rPr>
          <w:i/>
          <w:iCs/>
        </w:rPr>
        <w:t>FIFO</w:t>
      </w:r>
      <w:r w:rsidRPr="009F709D">
        <w:t xml:space="preserve">, aplikasi dapat memastikan bahwa stok beras yang lebih lama disimpan akan diprioritaskan untuk dijual terlebih dahulu, sehingga dapat mengurangi risiko kerugian akibat stok yang rusak atau apek. Oleh karena itu, metode </w:t>
      </w:r>
      <w:r w:rsidRPr="004F4AE7">
        <w:rPr>
          <w:i/>
          <w:iCs/>
        </w:rPr>
        <w:t>FIFO</w:t>
      </w:r>
      <w:r w:rsidRPr="009F709D">
        <w:t xml:space="preserve"> dipilih sebagai logika bisnis inti dalam aplikasi yang dirancang ini.</w:t>
      </w:r>
    </w:p>
    <w:p w:rsidR="00DC1AE1" w:rsidRPr="00C160F0" w:rsidRDefault="00DC1AE1" w:rsidP="00DC1AE1">
      <w:pPr>
        <w:pStyle w:val="Heading3"/>
        <w:spacing w:before="0" w:after="0" w:line="360" w:lineRule="auto"/>
        <w:ind w:left="720" w:firstLine="720"/>
        <w:rPr>
          <w:b/>
          <w:bCs/>
          <w:i/>
          <w:iCs/>
          <w:color w:val="000000" w:themeColor="text1"/>
          <w:sz w:val="24"/>
          <w:szCs w:val="24"/>
        </w:rPr>
      </w:pPr>
      <w:bookmarkStart w:id="11" w:name="_Toc219160333"/>
      <w:r w:rsidRPr="00C160F0">
        <w:rPr>
          <w:b/>
          <w:bCs/>
          <w:color w:val="000000" w:themeColor="text1"/>
          <w:sz w:val="24"/>
          <w:szCs w:val="24"/>
        </w:rPr>
        <w:t>2.2.3</w:t>
      </w:r>
      <w:r w:rsidRPr="00C160F0">
        <w:rPr>
          <w:b/>
          <w:bCs/>
          <w:i/>
          <w:iCs/>
          <w:color w:val="000000" w:themeColor="text1"/>
          <w:sz w:val="24"/>
          <w:szCs w:val="24"/>
        </w:rPr>
        <w:tab/>
      </w:r>
      <w:r w:rsidRPr="00C160F0">
        <w:rPr>
          <w:b/>
          <w:bCs/>
          <w:color w:val="000000" w:themeColor="text1"/>
          <w:sz w:val="24"/>
          <w:szCs w:val="24"/>
        </w:rPr>
        <w:t>Teknologi</w:t>
      </w:r>
      <w:r w:rsidRPr="00C160F0">
        <w:rPr>
          <w:b/>
          <w:bCs/>
          <w:i/>
          <w:iCs/>
          <w:color w:val="000000" w:themeColor="text1"/>
          <w:sz w:val="24"/>
          <w:szCs w:val="24"/>
        </w:rPr>
        <w:t xml:space="preserve"> QR Code (Quick Response Code)</w:t>
      </w:r>
      <w:bookmarkEnd w:id="11"/>
    </w:p>
    <w:p w:rsidR="00DC1AE1" w:rsidRDefault="00DC1AE1" w:rsidP="00DC1AE1">
      <w:pPr>
        <w:spacing w:line="360" w:lineRule="auto"/>
        <w:ind w:left="1440" w:firstLine="720"/>
        <w:jc w:val="both"/>
      </w:pPr>
      <w:r w:rsidRPr="009551B0">
        <w:t xml:space="preserve">Menurut </w:t>
      </w:r>
      <w:sdt>
        <w:sdtPr>
          <w:rPr>
            <w:color w:val="000000"/>
          </w:rPr>
          <w:tag w:val="MENDELEY_CITATION_v3_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"/>
          <w:id w:val="1319314823"/>
          <w:placeholder>
            <w:docPart w:val="B46D506B2D56B544B9C06BE109786F93"/>
          </w:placeholder>
        </w:sdtPr>
        <w:sdtContent>
          <w:r w:rsidRPr="00730E91">
            <w:rPr>
              <w:color w:val="000000"/>
            </w:rPr>
            <w:t>(Nauli and Riduan 2024)</w:t>
          </w:r>
        </w:sdtContent>
      </w:sdt>
      <w:r w:rsidRPr="009551B0">
        <w:t xml:space="preserve"> </w:t>
      </w:r>
      <w:r w:rsidRPr="006F4C75">
        <w:rPr>
          <w:i/>
          <w:iCs/>
        </w:rPr>
        <w:t>Quick Response (QR) Code</w:t>
      </w:r>
      <w:r w:rsidRPr="009551B0">
        <w:t xml:space="preserve"> adalah sebuah gambar kode dua dimensi yang dapat digunakan untuk menyimpan berbagai macam data, seperti teks, kode biner, numerik, dan alfanumerik. </w:t>
      </w:r>
      <w:r w:rsidRPr="00406B62">
        <w:rPr>
          <w:i/>
          <w:iCs/>
        </w:rPr>
        <w:t xml:space="preserve">QR Code </w:t>
      </w:r>
      <w:r w:rsidRPr="009551B0">
        <w:t xml:space="preserve">merupakan pengembangan dari </w:t>
      </w:r>
      <w:r w:rsidRPr="006358E5">
        <w:rPr>
          <w:i/>
          <w:iCs/>
        </w:rPr>
        <w:t>Barcode</w:t>
      </w:r>
      <w:r w:rsidRPr="009551B0">
        <w:t>, yang mengubah penyimpanan data dari satu dimensi (horizontal) menjadi dua dimensi (horizontal dan vertikal).</w:t>
      </w:r>
    </w:p>
    <w:p w:rsidR="00DC1AE1" w:rsidRDefault="00DC1AE1" w:rsidP="00DC1AE1">
      <w:pPr>
        <w:spacing w:line="360" w:lineRule="auto"/>
        <w:ind w:left="1440" w:firstLine="687"/>
        <w:jc w:val="both"/>
      </w:pPr>
      <w:r w:rsidRPr="009551B0">
        <w:t xml:space="preserve">Cara kerja </w:t>
      </w:r>
      <w:r w:rsidRPr="00406B62">
        <w:rPr>
          <w:i/>
          <w:iCs/>
        </w:rPr>
        <w:t xml:space="preserve">QR Code </w:t>
      </w:r>
      <w:r w:rsidRPr="009551B0">
        <w:t>adalah dengan menggunakan pembaca kode (</w:t>
      </w:r>
      <w:r w:rsidRPr="00BF4F3B">
        <w:rPr>
          <w:i/>
          <w:iCs/>
        </w:rPr>
        <w:t>scanner</w:t>
      </w:r>
      <w:r w:rsidRPr="009551B0">
        <w:t xml:space="preserve">), yang dalam konteks aplikasi </w:t>
      </w:r>
      <w:r w:rsidRPr="002B0846">
        <w:rPr>
          <w:i/>
          <w:iCs/>
        </w:rPr>
        <w:t>mobile</w:t>
      </w:r>
      <w:r w:rsidRPr="009551B0">
        <w:t xml:space="preserve"> dapat memanfaatkan kamera smartphone. Hal ini membuatnya sangat berguna untuk diterapkan dalam proses kerja suatu perusahaan untuk mempercepat aktivitas dan mengurangi pencatatan </w:t>
      </w:r>
      <w:r w:rsidRPr="00805481">
        <w:rPr>
          <w:i/>
          <w:iCs/>
        </w:rPr>
        <w:t>manual</w:t>
      </w:r>
      <w:r w:rsidRPr="009551B0">
        <w:t>.</w:t>
      </w:r>
    </w:p>
    <w:p w:rsidR="00DC1AE1" w:rsidRPr="00057AA3" w:rsidRDefault="00DC1AE1" w:rsidP="00DC1AE1">
      <w:pPr>
        <w:spacing w:after="240" w:line="360" w:lineRule="auto"/>
        <w:ind w:left="1440" w:firstLine="687"/>
        <w:jc w:val="both"/>
      </w:pPr>
      <w:r w:rsidRPr="009551B0">
        <w:t xml:space="preserve">Dalam penelitian ini, teknologi </w:t>
      </w:r>
      <w:r w:rsidRPr="00406B62">
        <w:rPr>
          <w:i/>
          <w:iCs/>
        </w:rPr>
        <w:t xml:space="preserve">QR Code </w:t>
      </w:r>
      <w:r w:rsidRPr="009551B0">
        <w:t xml:space="preserve">akan dimanfaatkan sebagai inti dari sistem pelacakan </w:t>
      </w:r>
      <w:r w:rsidRPr="00805481">
        <w:rPr>
          <w:i/>
          <w:iCs/>
        </w:rPr>
        <w:t>batch</w:t>
      </w:r>
      <w:r w:rsidRPr="009551B0">
        <w:t xml:space="preserve"> stok. Sesuai dengan studi kasus pada </w:t>
      </w:r>
      <w:r>
        <w:t>Toko Beras Abunawas</w:t>
      </w:r>
      <w:r w:rsidRPr="009551B0">
        <w:t xml:space="preserve">, aplikasi yang dirancang akan menggunakan </w:t>
      </w:r>
      <w:r w:rsidRPr="006358E5">
        <w:rPr>
          <w:i/>
          <w:iCs/>
        </w:rPr>
        <w:t>barcode</w:t>
      </w:r>
      <w:r w:rsidRPr="009551B0">
        <w:t xml:space="preserve"> </w:t>
      </w:r>
      <w:r w:rsidRPr="006F4C75">
        <w:rPr>
          <w:i/>
          <w:iCs/>
        </w:rPr>
        <w:t>Quick Response</w:t>
      </w:r>
      <w:r w:rsidRPr="009551B0">
        <w:t xml:space="preserve"> </w:t>
      </w:r>
      <w:r>
        <w:t>supaya</w:t>
      </w:r>
      <w:r w:rsidRPr="009551B0">
        <w:t xml:space="preserve"> karyawan dapat mengelola persediaan barang (stok masuk dan keluar) dengan lebih cepat tanpa perlu mencatat secara </w:t>
      </w:r>
      <w:r w:rsidRPr="00805481">
        <w:rPr>
          <w:i/>
          <w:iCs/>
        </w:rPr>
        <w:t>manual</w:t>
      </w:r>
      <w:r w:rsidRPr="009551B0">
        <w:t xml:space="preserve">. Setiap </w:t>
      </w:r>
      <w:r w:rsidRPr="00805481">
        <w:rPr>
          <w:i/>
          <w:iCs/>
        </w:rPr>
        <w:t>batch</w:t>
      </w:r>
      <w:r w:rsidRPr="009551B0">
        <w:t xml:space="preserve"> beras akan diberi </w:t>
      </w:r>
      <w:r w:rsidRPr="00406B62">
        <w:rPr>
          <w:i/>
          <w:iCs/>
        </w:rPr>
        <w:t xml:space="preserve">QR Code </w:t>
      </w:r>
      <w:r w:rsidRPr="009551B0">
        <w:t xml:space="preserve">unik yang menyimpan </w:t>
      </w:r>
      <w:r w:rsidRPr="006F4C75">
        <w:rPr>
          <w:i/>
          <w:iCs/>
        </w:rPr>
        <w:t>ID</w:t>
      </w:r>
      <w:r w:rsidRPr="009551B0">
        <w:t xml:space="preserve"> </w:t>
      </w:r>
      <w:r w:rsidRPr="00805481">
        <w:rPr>
          <w:i/>
          <w:iCs/>
        </w:rPr>
        <w:t>batch</w:t>
      </w:r>
      <w:r w:rsidRPr="009551B0">
        <w:t xml:space="preserve"> tersebut, yang kemudian akan dipindai saat terjadi transaksi.</w:t>
      </w:r>
    </w:p>
    <w:p w:rsidR="00DC1AE1" w:rsidRPr="00C160F0" w:rsidRDefault="00DC1AE1" w:rsidP="00DC1AE1">
      <w:pPr>
        <w:pStyle w:val="Heading3"/>
        <w:spacing w:before="0" w:after="0" w:line="360" w:lineRule="auto"/>
        <w:ind w:left="720" w:firstLine="720"/>
        <w:rPr>
          <w:b/>
          <w:bCs/>
          <w:i/>
          <w:iCs/>
          <w:color w:val="000000" w:themeColor="text1"/>
          <w:sz w:val="24"/>
          <w:szCs w:val="24"/>
        </w:rPr>
      </w:pPr>
      <w:bookmarkStart w:id="12" w:name="_Toc219160334"/>
      <w:r w:rsidRPr="00C160F0">
        <w:rPr>
          <w:b/>
          <w:bCs/>
          <w:color w:val="000000" w:themeColor="text1"/>
          <w:sz w:val="24"/>
          <w:szCs w:val="24"/>
        </w:rPr>
        <w:lastRenderedPageBreak/>
        <w:t>2.2.4</w:t>
      </w:r>
      <w:r w:rsidRPr="00C160F0">
        <w:rPr>
          <w:b/>
          <w:bCs/>
          <w:i/>
          <w:iCs/>
          <w:color w:val="000000" w:themeColor="text1"/>
          <w:sz w:val="24"/>
          <w:szCs w:val="24"/>
        </w:rPr>
        <w:tab/>
      </w:r>
      <w:r w:rsidRPr="00C160F0">
        <w:rPr>
          <w:b/>
          <w:bCs/>
          <w:color w:val="000000" w:themeColor="text1"/>
          <w:sz w:val="24"/>
          <w:szCs w:val="24"/>
        </w:rPr>
        <w:t>Metode Pengembangan</w:t>
      </w:r>
      <w:r w:rsidRPr="00C160F0">
        <w:rPr>
          <w:b/>
          <w:bCs/>
          <w:i/>
          <w:iCs/>
          <w:color w:val="000000" w:themeColor="text1"/>
          <w:sz w:val="24"/>
          <w:szCs w:val="24"/>
        </w:rPr>
        <w:t xml:space="preserve"> Prototyping</w:t>
      </w:r>
      <w:bookmarkEnd w:id="12"/>
      <w:r w:rsidRPr="00C160F0">
        <w:rPr>
          <w:b/>
          <w:bCs/>
          <w:i/>
          <w:iCs/>
          <w:color w:val="000000" w:themeColor="text1"/>
          <w:sz w:val="24"/>
          <w:szCs w:val="24"/>
        </w:rPr>
        <w:t xml:space="preserve"> </w:t>
      </w:r>
    </w:p>
    <w:p w:rsidR="00DC1AE1" w:rsidRPr="00FB5607" w:rsidRDefault="00DC1AE1" w:rsidP="00DC1AE1">
      <w:pPr>
        <w:spacing w:line="360" w:lineRule="auto"/>
        <w:ind w:left="1440" w:firstLine="720"/>
        <w:jc w:val="both"/>
      </w:pPr>
      <w:r w:rsidRPr="00F415D5">
        <w:t xml:space="preserve">Menurut </w:t>
      </w:r>
      <w:sdt>
        <w:sdtPr>
          <w:rPr>
            <w:color w:val="000000"/>
          </w:rPr>
          <w:tag w:val="MENDELEY_CITATION_v3_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"/>
          <w:id w:val="-370992329"/>
          <w:placeholder>
            <w:docPart w:val="EA07BC85FE2E1545995FB335676CD820"/>
          </w:placeholder>
        </w:sdtPr>
        <w:sdtContent>
          <w:r w:rsidRPr="00730E91">
            <w:rPr>
              <w:color w:val="000000"/>
            </w:rPr>
            <w:t>(Fadhli and Marion 2022)</w:t>
          </w:r>
        </w:sdtContent>
      </w:sdt>
      <w:r w:rsidRPr="00F415D5">
        <w:t xml:space="preserve">, dalam metode </w:t>
      </w:r>
      <w:r w:rsidRPr="006F4C75">
        <w:rPr>
          <w:i/>
          <w:iCs/>
        </w:rPr>
        <w:t>prototyping</w:t>
      </w:r>
      <w:r w:rsidRPr="00F415D5">
        <w:t xml:space="preserve">, tahapan-tahapan seperti analisis, desain, dan implementasi dilakukan secara bersamaan dan berulang-ulang hingga kebutuhan aplikasi selesai dibangun. Tahapan inti dari metode ini adalah </w:t>
      </w:r>
      <w:r w:rsidRPr="006F4C75">
        <w:rPr>
          <w:i/>
          <w:iCs/>
        </w:rPr>
        <w:t>System</w:t>
      </w:r>
      <w:r w:rsidRPr="00F415D5">
        <w:t xml:space="preserve"> </w:t>
      </w:r>
      <w:r w:rsidRPr="00BF4F3B">
        <w:rPr>
          <w:i/>
          <w:iCs/>
        </w:rPr>
        <w:t>Prototype</w:t>
      </w:r>
      <w:r w:rsidRPr="00F415D5">
        <w:t xml:space="preserve"> (Purwarupa Sistem), di mana pengembang menggali kebutuhan aplikasi dengan membangun purwarupa dalam bentuk sederhana. Purwarupa ini kemudian didiskusikan dengan pengguna dan dievaluasi. Tahap ini dilakukan secara berulang sampai purwarupa dapat menghasilkan fungsionalitas yang diharapkan oleh pengguna.</w:t>
      </w:r>
    </w:p>
    <w:p w:rsidR="00DC1AE1" w:rsidRDefault="00DC1AE1" w:rsidP="00DC1AE1">
      <w:pPr>
        <w:spacing w:line="360" w:lineRule="auto"/>
        <w:ind w:left="1440" w:firstLine="687"/>
        <w:jc w:val="both"/>
      </w:pPr>
      <w:r w:rsidRPr="00F415D5">
        <w:t xml:space="preserve">Metode pengembangan sistem yang digunakan dalam penelitian ini adalah Metode </w:t>
      </w:r>
      <w:r w:rsidRPr="006F4C75">
        <w:rPr>
          <w:i/>
          <w:iCs/>
        </w:rPr>
        <w:t>Prototyping</w:t>
      </w:r>
      <w:r w:rsidRPr="00F415D5">
        <w:t xml:space="preserve">. Pemilihan metode ini didasarkan pada tujuannya untuk memudahkan pengguna mengetahui kebutuhan aplikasi </w:t>
      </w:r>
      <w:r>
        <w:t>yang</w:t>
      </w:r>
      <w:r w:rsidRPr="00F415D5">
        <w:t xml:space="preserve"> sesuai. Metode </w:t>
      </w:r>
      <w:r w:rsidRPr="00406B62">
        <w:rPr>
          <w:i/>
          <w:iCs/>
        </w:rPr>
        <w:t xml:space="preserve">Prototyping </w:t>
      </w:r>
      <w:r w:rsidRPr="00F415D5">
        <w:t>merupakan sebuah metode untuk mendapatkan gambaran sistem yang diperoleh dari pengguna terlebih dahulu, yang kemudian akan dievaluasi oleh pengguna sehingga dapat menjadi acuan untuk pengembangan sistem.</w:t>
      </w:r>
    </w:p>
    <w:p w:rsidR="00DC1AE1" w:rsidRDefault="00DC1AE1" w:rsidP="00DC1AE1">
      <w:pPr>
        <w:spacing w:line="360" w:lineRule="auto"/>
        <w:ind w:left="1440" w:firstLine="687"/>
        <w:jc w:val="both"/>
      </w:pPr>
      <w:r w:rsidRPr="00F415D5">
        <w:t>Pendekatan iteratif ini sangat sesuai dengan penelitian ini karena alur kerja baru (</w:t>
      </w:r>
      <w:r w:rsidRPr="006F4C75">
        <w:rPr>
          <w:i/>
          <w:iCs/>
        </w:rPr>
        <w:t>Scan</w:t>
      </w:r>
      <w:r w:rsidRPr="00F415D5">
        <w:t xml:space="preserve"> </w:t>
      </w:r>
      <w:r w:rsidRPr="00406B62">
        <w:rPr>
          <w:i/>
          <w:iCs/>
        </w:rPr>
        <w:t xml:space="preserve">QR Code </w:t>
      </w:r>
      <w:r w:rsidRPr="00F415D5">
        <w:t xml:space="preserve">dan Peringatan </w:t>
      </w:r>
      <w:r w:rsidRPr="004F4AE7">
        <w:rPr>
          <w:i/>
          <w:iCs/>
        </w:rPr>
        <w:t>FIFO</w:t>
      </w:r>
      <w:r w:rsidRPr="00F415D5">
        <w:t xml:space="preserve">) perlu divalidasi secara langsung oleh pemilik dan karyawan Toko Beras Abunawas. Hal ini sejalan dengan pernyataan </w:t>
      </w:r>
      <w:sdt>
        <w:sdtPr>
          <w:rPr>
            <w:color w:val="000000"/>
          </w:rPr>
          <w:tag w:val="MENDELEY_CITATION_v3_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"/>
          <w:id w:val="-1505741375"/>
          <w:placeholder>
            <w:docPart w:val="E79151760CB67B43BFA778937C26F06D"/>
          </w:placeholder>
        </w:sdtPr>
        <w:sdtContent>
          <w:r w:rsidRPr="00730E91">
            <w:rPr>
              <w:color w:val="000000"/>
            </w:rPr>
            <w:t>(Fadhli and Marion 2022)</w:t>
          </w:r>
        </w:sdtContent>
      </w:sdt>
      <w:r w:rsidRPr="00F415D5">
        <w:t xml:space="preserve">  bahwa metode </w:t>
      </w:r>
      <w:r w:rsidRPr="00406B62">
        <w:rPr>
          <w:i/>
          <w:iCs/>
        </w:rPr>
        <w:t xml:space="preserve">prototyping </w:t>
      </w:r>
      <w:r w:rsidRPr="00F415D5">
        <w:t xml:space="preserve">dapat bekerja dengan baik pada proses </w:t>
      </w:r>
      <w:r w:rsidRPr="006F4C75">
        <w:rPr>
          <w:i/>
          <w:iCs/>
        </w:rPr>
        <w:t>unclear</w:t>
      </w:r>
      <w:r w:rsidRPr="00F415D5">
        <w:t xml:space="preserve"> </w:t>
      </w:r>
      <w:r w:rsidRPr="006358E5">
        <w:rPr>
          <w:i/>
          <w:iCs/>
        </w:rPr>
        <w:t>requirement</w:t>
      </w:r>
      <w:r w:rsidRPr="00F415D5">
        <w:t xml:space="preserve"> (kebutuhan yang belum jelas di awal) dan dapat mengerjakan aplikasi dalam waktu singkat.</w:t>
      </w:r>
    </w:p>
    <w:p w:rsidR="00DC1AE1" w:rsidRPr="00B3095A" w:rsidRDefault="00DC1AE1" w:rsidP="00DC1AE1">
      <w:pPr>
        <w:spacing w:after="240" w:line="360" w:lineRule="auto"/>
        <w:ind w:left="1440" w:firstLine="687"/>
        <w:jc w:val="both"/>
      </w:pPr>
      <w:r>
        <w:t xml:space="preserve">Adapaun tahapan dari metode </w:t>
      </w:r>
      <w:r>
        <w:rPr>
          <w:i/>
          <w:iCs/>
        </w:rPr>
        <w:t xml:space="preserve">prototyping </w:t>
      </w:r>
      <w:r>
        <w:t>dapat dilihat pada (</w:t>
      </w:r>
      <w:r w:rsidRPr="004B0D82">
        <w:t xml:space="preserve">Gambar 2.1 Tahapan Metode </w:t>
      </w:r>
      <w:r w:rsidRPr="0034559A">
        <w:rPr>
          <w:i/>
          <w:iCs/>
        </w:rPr>
        <w:t>Prototyping</w:t>
      </w:r>
      <w:r>
        <w:t xml:space="preserve"> </w:t>
      </w:r>
      <w:sdt>
        <w:sdtPr>
          <w:rPr>
            <w:color w:val="000000"/>
          </w:rPr>
          <w:tag w:val="MENDELEY_CITATION_v3_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"/>
          <w:id w:val="-1166779798"/>
          <w:placeholder>
            <w:docPart w:val="E07FEE23DCF5AF4897F8AE59AF5DE601"/>
          </w:placeholder>
        </w:sdtPr>
        <w:sdtContent>
          <w:r w:rsidRPr="00730E91">
            <w:rPr>
              <w:color w:val="000000"/>
            </w:rPr>
            <w:t>(Fadhli and Marion 2022)</w:t>
          </w:r>
        </w:sdtContent>
      </w:sdt>
      <w:r>
        <w:t>.</w:t>
      </w:r>
    </w:p>
    <w:p w:rsidR="00DC1AE1" w:rsidRDefault="00DC1AE1" w:rsidP="00DC1AE1">
      <w:pPr>
        <w:keepNext/>
        <w:spacing w:line="360" w:lineRule="auto"/>
        <w:ind w:left="1440" w:firstLine="687"/>
        <w:jc w:val="center"/>
      </w:pPr>
      <w:r>
        <w:rPr>
          <w:noProof/>
          <w14:ligatures w14:val="standardContextual"/>
        </w:rPr>
        <w:drawing>
          <wp:inline distT="0" distB="0" distL="0" distR="0" wp14:anchorId="0BF4EDE4" wp14:editId="4E570CE2">
            <wp:extent cx="3916885" cy="874644"/>
            <wp:effectExtent l="0" t="0" r="0" b="1905"/>
            <wp:docPr id="3879360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36071" name="Picture 387936071"/>
                    <pic:cNvPicPr/>
                  </pic:nvPicPr>
                  <pic:blipFill>
                    <a:blip r:embed="rId5">
                      <a:extLst>
                        <a:ext uri="{28A0092B-C50C-407E-A947-70E740481C1C}">
                          <a14:useLocalDpi xmlns:a14="http://schemas.microsoft.com/office/drawing/2010/main" val="0"/>
                        </a:ext>
                      </a:extLst>
                    </a:blip>
                    <a:stretch>
                      <a:fillRect/>
                    </a:stretch>
                  </pic:blipFill>
                  <pic:spPr>
                    <a:xfrm>
                      <a:off x="0" y="0"/>
                      <a:ext cx="3975025" cy="887627"/>
                    </a:xfrm>
                    <a:prstGeom prst="rect">
                      <a:avLst/>
                    </a:prstGeom>
                  </pic:spPr>
                </pic:pic>
              </a:graphicData>
            </a:graphic>
          </wp:inline>
        </w:drawing>
      </w:r>
    </w:p>
    <w:p w:rsidR="00DC1AE1" w:rsidRDefault="00DC1AE1" w:rsidP="00DC1AE1">
      <w:pPr>
        <w:pStyle w:val="Caption"/>
        <w:spacing w:line="360" w:lineRule="auto"/>
        <w:ind w:firstLine="2127"/>
        <w:jc w:val="center"/>
        <w:rPr>
          <w:i w:val="0"/>
          <w:iCs w:val="0"/>
          <w:color w:val="000000" w:themeColor="text1"/>
          <w:sz w:val="20"/>
          <w:szCs w:val="20"/>
        </w:rPr>
      </w:pPr>
      <w:bookmarkStart w:id="13" w:name="_Toc219162276"/>
      <w:bookmarkStart w:id="14" w:name="_Toc219167335"/>
      <w:r w:rsidRPr="004B0D82">
        <w:rPr>
          <w:i w:val="0"/>
          <w:iCs w:val="0"/>
          <w:color w:val="000000" w:themeColor="text1"/>
          <w:sz w:val="20"/>
          <w:szCs w:val="20"/>
        </w:rPr>
        <w:t xml:space="preserve">Gambar 2 . </w:t>
      </w:r>
      <w:r w:rsidRPr="004B0D82">
        <w:rPr>
          <w:i w:val="0"/>
          <w:iCs w:val="0"/>
          <w:color w:val="000000" w:themeColor="text1"/>
          <w:sz w:val="20"/>
          <w:szCs w:val="20"/>
        </w:rPr>
        <w:fldChar w:fldCharType="begin"/>
      </w:r>
      <w:r w:rsidRPr="004B0D82">
        <w:rPr>
          <w:i w:val="0"/>
          <w:iCs w:val="0"/>
          <w:color w:val="000000" w:themeColor="text1"/>
          <w:sz w:val="20"/>
          <w:szCs w:val="20"/>
        </w:rPr>
        <w:instrText xml:space="preserve"> SEQ Gambar_2_. \* ARABIC </w:instrText>
      </w:r>
      <w:r w:rsidRPr="004B0D82">
        <w:rPr>
          <w:i w:val="0"/>
          <w:iCs w:val="0"/>
          <w:color w:val="000000" w:themeColor="text1"/>
          <w:sz w:val="20"/>
          <w:szCs w:val="20"/>
        </w:rPr>
        <w:fldChar w:fldCharType="separate"/>
      </w:r>
      <w:r w:rsidRPr="004B0D82">
        <w:rPr>
          <w:i w:val="0"/>
          <w:iCs w:val="0"/>
          <w:noProof/>
          <w:color w:val="000000" w:themeColor="text1"/>
          <w:sz w:val="20"/>
          <w:szCs w:val="20"/>
        </w:rPr>
        <w:t>1</w:t>
      </w:r>
      <w:r w:rsidRPr="004B0D82">
        <w:rPr>
          <w:i w:val="0"/>
          <w:iCs w:val="0"/>
          <w:color w:val="000000" w:themeColor="text1"/>
          <w:sz w:val="20"/>
          <w:szCs w:val="20"/>
        </w:rPr>
        <w:fldChar w:fldCharType="end"/>
      </w:r>
      <w:r w:rsidRPr="004B0D82">
        <w:rPr>
          <w:i w:val="0"/>
          <w:iCs w:val="0"/>
          <w:color w:val="000000" w:themeColor="text1"/>
          <w:sz w:val="20"/>
          <w:szCs w:val="20"/>
        </w:rPr>
        <w:t xml:space="preserve"> </w:t>
      </w:r>
      <w:r w:rsidRPr="0034559A">
        <w:rPr>
          <w:color w:val="000000" w:themeColor="text1"/>
          <w:sz w:val="20"/>
          <w:szCs w:val="20"/>
        </w:rPr>
        <w:t>Tahapan</w:t>
      </w:r>
      <w:r w:rsidRPr="004B0D82">
        <w:rPr>
          <w:i w:val="0"/>
          <w:iCs w:val="0"/>
          <w:color w:val="000000" w:themeColor="text1"/>
          <w:sz w:val="20"/>
          <w:szCs w:val="20"/>
        </w:rPr>
        <w:t xml:space="preserve"> Metode </w:t>
      </w:r>
      <w:r w:rsidRPr="0034559A">
        <w:rPr>
          <w:color w:val="000000" w:themeColor="text1"/>
          <w:sz w:val="20"/>
          <w:szCs w:val="20"/>
        </w:rPr>
        <w:t>Prototyping</w:t>
      </w:r>
      <w:bookmarkEnd w:id="13"/>
      <w:bookmarkEnd w:id="14"/>
    </w:p>
    <w:p w:rsidR="00DC1AE1" w:rsidRDefault="00DC1AE1" w:rsidP="00DC1AE1">
      <w:pPr>
        <w:pStyle w:val="ListParagraph"/>
        <w:numPr>
          <w:ilvl w:val="0"/>
          <w:numId w:val="3"/>
        </w:numPr>
        <w:spacing w:after="240" w:line="360" w:lineRule="auto"/>
        <w:ind w:left="2160"/>
        <w:jc w:val="both"/>
      </w:pPr>
      <w:r w:rsidRPr="00E56C7C">
        <w:rPr>
          <w:i/>
          <w:iCs/>
        </w:rPr>
        <w:t>Planning</w:t>
      </w:r>
      <w:r w:rsidRPr="00A321C0">
        <w:t xml:space="preserve"> (Perencanaan)</w:t>
      </w:r>
    </w:p>
    <w:p w:rsidR="00DC1AE1" w:rsidRDefault="00DC1AE1" w:rsidP="00DC1AE1">
      <w:pPr>
        <w:pStyle w:val="ListParagraph"/>
        <w:spacing w:line="360" w:lineRule="auto"/>
        <w:ind w:left="2160"/>
        <w:jc w:val="both"/>
      </w:pPr>
      <w:r w:rsidRPr="00A321C0">
        <w:t xml:space="preserve">Tahap </w:t>
      </w:r>
      <w:r w:rsidRPr="00E56C7C">
        <w:rPr>
          <w:i/>
          <w:iCs/>
        </w:rPr>
        <w:t>planning</w:t>
      </w:r>
      <w:r w:rsidRPr="00A321C0">
        <w:t xml:space="preserve"> merupakan tahap awal pengembangan sistem yang berfokus pada perencanaan penelitian dan identifikasi permasalahan. Pada </w:t>
      </w:r>
      <w:r w:rsidRPr="00A321C0">
        <w:lastRenderedPageBreak/>
        <w:t xml:space="preserve">tahap ini dilakukan penentuan tujuan pengembangan aplikasi manajemen stok, penetapan ruang lingkup sistem, serta identifikasi masalah utama yang dihadapi oleh Toko Beras Abunawas, seperti pencatatan stok manual, kesulitan pelacakan stok </w:t>
      </w:r>
      <w:r w:rsidRPr="00E56C7C">
        <w:rPr>
          <w:i/>
          <w:iCs/>
        </w:rPr>
        <w:t>per batch</w:t>
      </w:r>
      <w:r w:rsidRPr="00A321C0">
        <w:t xml:space="preserve">, dan belum diterapkannya metode </w:t>
      </w:r>
      <w:r w:rsidRPr="00E56C7C">
        <w:rPr>
          <w:i/>
          <w:iCs/>
        </w:rPr>
        <w:t>FIFO</w:t>
      </w:r>
      <w:r w:rsidRPr="00A321C0">
        <w:t>. Hasil dari tahap ini berupa gambaran umum kebutuhan sistem dan rencana pengembangan aplikasi.</w:t>
      </w:r>
    </w:p>
    <w:p w:rsidR="00DC1AE1" w:rsidRDefault="00DC1AE1" w:rsidP="00DC1AE1">
      <w:pPr>
        <w:pStyle w:val="ListParagraph"/>
        <w:spacing w:line="360" w:lineRule="auto"/>
        <w:ind w:left="2160"/>
        <w:jc w:val="both"/>
      </w:pPr>
    </w:p>
    <w:p w:rsidR="00DC1AE1" w:rsidRDefault="00DC1AE1" w:rsidP="00DC1AE1">
      <w:pPr>
        <w:pStyle w:val="ListParagraph"/>
        <w:numPr>
          <w:ilvl w:val="0"/>
          <w:numId w:val="3"/>
        </w:numPr>
        <w:spacing w:line="360" w:lineRule="auto"/>
        <w:ind w:left="2160"/>
        <w:jc w:val="both"/>
      </w:pPr>
      <w:r w:rsidRPr="00E56C7C">
        <w:rPr>
          <w:i/>
          <w:iCs/>
        </w:rPr>
        <w:t>Analysis</w:t>
      </w:r>
      <w:r w:rsidRPr="00A321C0">
        <w:t xml:space="preserve"> (Analisis Kebutuhan)</w:t>
      </w:r>
    </w:p>
    <w:p w:rsidR="00DC1AE1" w:rsidRDefault="00DC1AE1" w:rsidP="00DC1AE1">
      <w:pPr>
        <w:pStyle w:val="ListParagraph"/>
        <w:spacing w:after="240" w:line="360" w:lineRule="auto"/>
        <w:ind w:left="2160"/>
        <w:jc w:val="both"/>
      </w:pPr>
      <w:r w:rsidRPr="00A321C0">
        <w:t xml:space="preserve">Tahap </w:t>
      </w:r>
      <w:r w:rsidRPr="00E56C7C">
        <w:rPr>
          <w:i/>
          <w:iCs/>
        </w:rPr>
        <w:t>analysis</w:t>
      </w:r>
      <w:r w:rsidRPr="00A321C0">
        <w:t xml:space="preserve"> bertujuan untuk menganalisis kebutuhan sistem secara lebih rinci berdasarkan data yang diperoleh dari wawancara dan observasi. Pada tahap ini dilakukan analisis proses bisnis pengelolaan stok yang sedang berjalan serta perumusan kebutuhan sistem yang diusulkan. Kebutuhan yang dianalisis mencakup kebutuhan fungsional, seperti pengelolaan stok berbasis </w:t>
      </w:r>
      <w:r w:rsidRPr="00E56C7C">
        <w:rPr>
          <w:i/>
          <w:iCs/>
        </w:rPr>
        <w:t>batch</w:t>
      </w:r>
      <w:r w:rsidRPr="00A321C0">
        <w:t xml:space="preserve">, pemindaian </w:t>
      </w:r>
      <w:r w:rsidRPr="00E56C7C">
        <w:rPr>
          <w:i/>
          <w:iCs/>
        </w:rPr>
        <w:t>QR Code</w:t>
      </w:r>
      <w:r w:rsidRPr="00A321C0">
        <w:t xml:space="preserve">, penerapan logika </w:t>
      </w:r>
      <w:r w:rsidRPr="00E56C7C">
        <w:rPr>
          <w:i/>
          <w:iCs/>
        </w:rPr>
        <w:t>FIFO</w:t>
      </w:r>
      <w:r w:rsidRPr="00A321C0">
        <w:t xml:space="preserve">, serta monitoring stok secara </w:t>
      </w:r>
      <w:r w:rsidRPr="00E56C7C">
        <w:rPr>
          <w:i/>
          <w:iCs/>
        </w:rPr>
        <w:t>real-time</w:t>
      </w:r>
      <w:r w:rsidRPr="00A321C0">
        <w:t>, dan kebutuhan nonfungsional, seperti kemudahan penggunaan dan keamanan data.</w:t>
      </w:r>
    </w:p>
    <w:p w:rsidR="00DC1AE1" w:rsidRDefault="00DC1AE1" w:rsidP="00DC1AE1">
      <w:pPr>
        <w:pStyle w:val="ListParagraph"/>
        <w:spacing w:after="240" w:line="360" w:lineRule="auto"/>
        <w:ind w:left="2160"/>
        <w:jc w:val="both"/>
      </w:pPr>
    </w:p>
    <w:p w:rsidR="00DC1AE1" w:rsidRDefault="00DC1AE1" w:rsidP="00DC1AE1">
      <w:pPr>
        <w:pStyle w:val="ListParagraph"/>
        <w:numPr>
          <w:ilvl w:val="0"/>
          <w:numId w:val="3"/>
        </w:numPr>
        <w:spacing w:after="240" w:line="360" w:lineRule="auto"/>
        <w:ind w:left="2160"/>
        <w:jc w:val="both"/>
      </w:pPr>
      <w:r w:rsidRPr="00E56C7C">
        <w:rPr>
          <w:i/>
          <w:iCs/>
        </w:rPr>
        <w:t>System Prototype</w:t>
      </w:r>
      <w:r w:rsidRPr="00A321C0">
        <w:t xml:space="preserve"> (Pembuatan Purwarupa Sistem)</w:t>
      </w:r>
    </w:p>
    <w:p w:rsidR="00DC1AE1" w:rsidRDefault="00DC1AE1" w:rsidP="00DC1AE1">
      <w:pPr>
        <w:pStyle w:val="ListParagraph"/>
        <w:spacing w:after="240" w:line="360" w:lineRule="auto"/>
        <w:ind w:left="2160"/>
        <w:jc w:val="both"/>
      </w:pPr>
      <w:r w:rsidRPr="00A321C0">
        <w:t xml:space="preserve">Tahap </w:t>
      </w:r>
      <w:r w:rsidRPr="00120FC9">
        <w:rPr>
          <w:i/>
          <w:iCs/>
        </w:rPr>
        <w:t>system</w:t>
      </w:r>
      <w:r w:rsidRPr="00A321C0">
        <w:t xml:space="preserve"> </w:t>
      </w:r>
      <w:r w:rsidRPr="00E56C7C">
        <w:rPr>
          <w:i/>
          <w:iCs/>
        </w:rPr>
        <w:t>prototype</w:t>
      </w:r>
      <w:r w:rsidRPr="00A321C0">
        <w:t xml:space="preserve"> merupakan tahap inti dari metode </w:t>
      </w:r>
      <w:r w:rsidRPr="00E56C7C">
        <w:rPr>
          <w:i/>
          <w:iCs/>
        </w:rPr>
        <w:t>Prototyping</w:t>
      </w:r>
      <w:r w:rsidRPr="00A321C0">
        <w:t xml:space="preserve">, yaitu pembuatan purwarupa aplikasi berdasarkan hasil analisis kebutuhan. Pada tahap ini dikembangkan </w:t>
      </w:r>
      <w:r w:rsidRPr="00E56C7C">
        <w:rPr>
          <w:i/>
          <w:iCs/>
        </w:rPr>
        <w:t>prototype</w:t>
      </w:r>
      <w:r w:rsidRPr="00A321C0">
        <w:t xml:space="preserve"> aplikasi manajemen stok berbasis </w:t>
      </w:r>
      <w:r w:rsidRPr="00120FC9">
        <w:rPr>
          <w:i/>
          <w:iCs/>
        </w:rPr>
        <w:t>mobile</w:t>
      </w:r>
      <w:r w:rsidRPr="00A321C0">
        <w:t xml:space="preserve"> menggunakan </w:t>
      </w:r>
      <w:r w:rsidRPr="00120FC9">
        <w:rPr>
          <w:i/>
          <w:iCs/>
        </w:rPr>
        <w:t>Flutter</w:t>
      </w:r>
      <w:r w:rsidRPr="00A321C0">
        <w:t xml:space="preserve"> dan </w:t>
      </w:r>
      <w:r w:rsidRPr="00120FC9">
        <w:rPr>
          <w:i/>
          <w:iCs/>
        </w:rPr>
        <w:t>Firebase</w:t>
      </w:r>
      <w:r w:rsidRPr="00A321C0">
        <w:t xml:space="preserve">, yang mencakup fitur utama seperti pembuatan </w:t>
      </w:r>
      <w:r w:rsidRPr="00E56C7C">
        <w:rPr>
          <w:i/>
          <w:iCs/>
        </w:rPr>
        <w:t>QR Code per</w:t>
      </w:r>
      <w:r>
        <w:rPr>
          <w:i/>
          <w:iCs/>
        </w:rPr>
        <w:t>-</w:t>
      </w:r>
      <w:r w:rsidRPr="00E56C7C">
        <w:rPr>
          <w:i/>
          <w:iCs/>
        </w:rPr>
        <w:t>batch</w:t>
      </w:r>
      <w:r w:rsidRPr="00A321C0">
        <w:t xml:space="preserve">, pemindaian </w:t>
      </w:r>
      <w:r w:rsidRPr="00E56C7C">
        <w:rPr>
          <w:i/>
          <w:iCs/>
        </w:rPr>
        <w:t>QR Code</w:t>
      </w:r>
      <w:r w:rsidRPr="00A321C0">
        <w:t xml:space="preserve"> untuk stok masuk dan keluar, serta penerapan logika </w:t>
      </w:r>
      <w:r w:rsidRPr="00E56C7C">
        <w:rPr>
          <w:i/>
          <w:iCs/>
        </w:rPr>
        <w:t>FIFO</w:t>
      </w:r>
      <w:r w:rsidRPr="00A321C0">
        <w:t xml:space="preserve">. </w:t>
      </w:r>
      <w:r w:rsidRPr="00E56C7C">
        <w:rPr>
          <w:i/>
          <w:iCs/>
        </w:rPr>
        <w:t>Prototype</w:t>
      </w:r>
      <w:r w:rsidRPr="00A321C0">
        <w:t xml:space="preserve"> yang telah dibuat kemudian diuji dan dievaluasi oleh pengguna untuk memperoleh umpan balik</w:t>
      </w:r>
      <w:r>
        <w:t xml:space="preserve">. </w:t>
      </w:r>
      <w:r w:rsidRPr="00A321C0">
        <w:t xml:space="preserve">Jika </w:t>
      </w:r>
      <w:r w:rsidRPr="00E56C7C">
        <w:rPr>
          <w:i/>
          <w:iCs/>
        </w:rPr>
        <w:t>prototype</w:t>
      </w:r>
      <w:r w:rsidRPr="00A321C0">
        <w:t xml:space="preserve"> belum sesuai dengan kebutuhan, maka dilakukan perbaikan dan pengembangan ulang secara iteratif hingga </w:t>
      </w:r>
      <w:r w:rsidRPr="00E56C7C">
        <w:rPr>
          <w:i/>
          <w:iCs/>
        </w:rPr>
        <w:t>prototype</w:t>
      </w:r>
      <w:r w:rsidRPr="00A321C0">
        <w:t xml:space="preserve"> memenuhi kebutuhan pengguna.</w:t>
      </w:r>
    </w:p>
    <w:p w:rsidR="00DC1AE1" w:rsidRDefault="00DC1AE1" w:rsidP="00DC1AE1">
      <w:pPr>
        <w:pStyle w:val="ListParagraph"/>
        <w:spacing w:after="240" w:line="360" w:lineRule="auto"/>
        <w:ind w:left="2160"/>
        <w:jc w:val="both"/>
      </w:pPr>
    </w:p>
    <w:p w:rsidR="00DC1AE1" w:rsidRDefault="00DC1AE1" w:rsidP="00DC1AE1">
      <w:pPr>
        <w:pStyle w:val="ListParagraph"/>
        <w:numPr>
          <w:ilvl w:val="0"/>
          <w:numId w:val="3"/>
        </w:numPr>
        <w:spacing w:after="240" w:line="360" w:lineRule="auto"/>
        <w:ind w:left="2160"/>
        <w:jc w:val="both"/>
      </w:pPr>
      <w:r w:rsidRPr="00E56C7C">
        <w:rPr>
          <w:i/>
          <w:iCs/>
        </w:rPr>
        <w:t>Implementation System</w:t>
      </w:r>
      <w:r w:rsidRPr="00A321C0">
        <w:t xml:space="preserve"> (Implementasi Sistem)</w:t>
      </w:r>
    </w:p>
    <w:p w:rsidR="00DC1AE1" w:rsidRPr="00A321C0" w:rsidRDefault="00DC1AE1" w:rsidP="00DC1AE1">
      <w:pPr>
        <w:pStyle w:val="ListParagraph"/>
        <w:spacing w:after="240" w:line="360" w:lineRule="auto"/>
        <w:ind w:left="2160"/>
        <w:jc w:val="both"/>
      </w:pPr>
      <w:r w:rsidRPr="00A321C0">
        <w:lastRenderedPageBreak/>
        <w:t xml:space="preserve">Tahap </w:t>
      </w:r>
      <w:r w:rsidRPr="00E56C7C">
        <w:rPr>
          <w:i/>
          <w:iCs/>
        </w:rPr>
        <w:t>implementation</w:t>
      </w:r>
      <w:r w:rsidRPr="00A321C0">
        <w:t xml:space="preserve"> </w:t>
      </w:r>
      <w:r w:rsidRPr="00E56C7C">
        <w:rPr>
          <w:i/>
          <w:iCs/>
        </w:rPr>
        <w:t>system</w:t>
      </w:r>
      <w:r w:rsidRPr="00A321C0">
        <w:t xml:space="preserve"> dilakukan setelah </w:t>
      </w:r>
      <w:r w:rsidRPr="00E56C7C">
        <w:rPr>
          <w:i/>
          <w:iCs/>
        </w:rPr>
        <w:t>prototype</w:t>
      </w:r>
      <w:r w:rsidRPr="00A321C0">
        <w:t xml:space="preserve"> dinyatakan sesuai dan layak berdasarkan hasil evaluasi pengguna. Pada tahap ini dilakukan pengembangan aplikasi secara penuh, penyempurnaan fungsionalitas, serta integrasi seluruh fitur yang telah divalidasi. Aplikasi yang dihasilkan kemudian siap digunakan untuk mendukung pengelolaan stok di Toko Beras Abunawas. Tahap ini juga menjadi dasar untuk proses pengujian fungsionalitas sistem pada tahap selanjutnya menggunakan metode pengujian yang telah ditentukan.</w:t>
      </w:r>
    </w:p>
    <w:p w:rsidR="00DC1AE1" w:rsidRPr="00C160F0" w:rsidRDefault="00DC1AE1" w:rsidP="00DC1AE1">
      <w:pPr>
        <w:pStyle w:val="Heading3"/>
        <w:spacing w:before="0" w:after="0" w:line="360" w:lineRule="auto"/>
        <w:ind w:left="720" w:firstLine="720"/>
        <w:rPr>
          <w:b/>
          <w:bCs/>
          <w:color w:val="000000" w:themeColor="text1"/>
          <w:sz w:val="24"/>
          <w:szCs w:val="24"/>
        </w:rPr>
      </w:pPr>
      <w:bookmarkStart w:id="15" w:name="_Toc219160335"/>
      <w:r w:rsidRPr="00C160F0">
        <w:rPr>
          <w:b/>
          <w:bCs/>
          <w:color w:val="000000" w:themeColor="text1"/>
          <w:sz w:val="24"/>
          <w:szCs w:val="24"/>
        </w:rPr>
        <w:t>2.2.5</w:t>
      </w:r>
      <w:r w:rsidRPr="00C160F0">
        <w:rPr>
          <w:b/>
          <w:bCs/>
          <w:color w:val="000000" w:themeColor="text1"/>
          <w:sz w:val="24"/>
          <w:szCs w:val="24"/>
        </w:rPr>
        <w:tab/>
      </w:r>
      <w:r w:rsidRPr="00120FC9">
        <w:rPr>
          <w:b/>
          <w:bCs/>
          <w:i/>
          <w:iCs/>
          <w:color w:val="000000" w:themeColor="text1"/>
          <w:sz w:val="24"/>
          <w:szCs w:val="24"/>
        </w:rPr>
        <w:t>Framework Flutter</w:t>
      </w:r>
      <w:bookmarkEnd w:id="15"/>
      <w:r w:rsidRPr="00C160F0">
        <w:rPr>
          <w:b/>
          <w:bCs/>
          <w:color w:val="000000" w:themeColor="text1"/>
          <w:sz w:val="24"/>
          <w:szCs w:val="24"/>
        </w:rPr>
        <w:t xml:space="preserve"> </w:t>
      </w:r>
    </w:p>
    <w:p w:rsidR="00DC1AE1" w:rsidRDefault="00DC1AE1" w:rsidP="00DC1AE1">
      <w:pPr>
        <w:spacing w:line="360" w:lineRule="auto"/>
        <w:ind w:left="1440" w:firstLine="720"/>
        <w:jc w:val="both"/>
      </w:pPr>
      <w:r>
        <w:t xml:space="preserve">Menurut </w:t>
      </w:r>
      <w:sdt>
        <w:sdtPr>
          <w:rPr>
            <w:color w:val="000000"/>
          </w:rPr>
          <w:tag w:val="MENDELEY_CITATION_v3_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"/>
          <w:id w:val="-832214267"/>
          <w:placeholder>
            <w:docPart w:val="9ED23D73E8EFB14CAE8B4A12E875C6B4"/>
          </w:placeholder>
        </w:sdtPr>
        <w:sdtContent>
          <w:r w:rsidRPr="00730E91">
            <w:rPr>
              <w:color w:val="000000"/>
            </w:rPr>
            <w:t>(Uplenchwar et al. 2022)</w:t>
          </w:r>
        </w:sdtContent>
      </w:sdt>
      <w:r w:rsidRPr="00E1277A">
        <w:t xml:space="preserve"> </w:t>
      </w:r>
      <w:r w:rsidRPr="00120FC9">
        <w:rPr>
          <w:i/>
          <w:iCs/>
        </w:rPr>
        <w:t>Flutter</w:t>
      </w:r>
      <w:r w:rsidRPr="00E1277A">
        <w:t xml:space="preserve"> adalah sebuah </w:t>
      </w:r>
      <w:r w:rsidRPr="00805481">
        <w:rPr>
          <w:i/>
          <w:iCs/>
        </w:rPr>
        <w:t>framework</w:t>
      </w:r>
      <w:r w:rsidRPr="00E1277A">
        <w:t xml:space="preserve"> (kerangka kerja) antarmuka pengguna (</w:t>
      </w:r>
      <w:r w:rsidRPr="00BF4F3B">
        <w:rPr>
          <w:i/>
          <w:iCs/>
        </w:rPr>
        <w:t>UI</w:t>
      </w:r>
      <w:r w:rsidRPr="00E1277A">
        <w:t xml:space="preserve">) </w:t>
      </w:r>
      <w:r w:rsidRPr="00BF4F3B">
        <w:rPr>
          <w:i/>
          <w:iCs/>
        </w:rPr>
        <w:t>open-source</w:t>
      </w:r>
      <w:r w:rsidRPr="00E1277A">
        <w:t xml:space="preserve"> yang dikembangkan oleh Google untuk membangun aplikasi </w:t>
      </w:r>
      <w:r w:rsidRPr="00B61CCF">
        <w:rPr>
          <w:i/>
          <w:iCs/>
        </w:rPr>
        <w:t>multi-platform</w:t>
      </w:r>
      <w:r w:rsidRPr="00E1277A">
        <w:t xml:space="preserve"> (lintas platform) yang indah dan dikompilasi secara native </w:t>
      </w:r>
      <w:r w:rsidRPr="00B61CCF">
        <w:rPr>
          <w:i/>
          <w:iCs/>
        </w:rPr>
        <w:t>(natively compiled)</w:t>
      </w:r>
      <w:r w:rsidRPr="00E1277A">
        <w:t xml:space="preserve"> dari satu basis kode </w:t>
      </w:r>
      <w:r w:rsidRPr="006358E5">
        <w:rPr>
          <w:i/>
          <w:iCs/>
        </w:rPr>
        <w:t>(codebase)</w:t>
      </w:r>
      <w:r w:rsidRPr="00E1277A">
        <w:t xml:space="preserve"> saja. </w:t>
      </w:r>
      <w:r w:rsidRPr="00120FC9">
        <w:rPr>
          <w:i/>
          <w:iCs/>
        </w:rPr>
        <w:t>Flutter</w:t>
      </w:r>
      <w:r w:rsidRPr="00E1277A">
        <w:t xml:space="preserve"> pertama kali dirilis pada Mei 2017 dan bertujuan untuk memungkinkan pengembang membuat aplikasi berkinerja tinggi yang terasa alami di platform berbeda, seperti </w:t>
      </w:r>
      <w:r w:rsidRPr="00B57E0E">
        <w:rPr>
          <w:i/>
          <w:iCs/>
        </w:rPr>
        <w:t>Android</w:t>
      </w:r>
      <w:r w:rsidRPr="00E1277A">
        <w:t xml:space="preserve"> dan </w:t>
      </w:r>
      <w:r w:rsidRPr="00B57E0E">
        <w:rPr>
          <w:i/>
          <w:iCs/>
        </w:rPr>
        <w:t>iOS</w:t>
      </w:r>
      <w:r w:rsidRPr="00E1277A">
        <w:t>, sambil berbagi kode sebanyak mungkin.</w:t>
      </w:r>
    </w:p>
    <w:p w:rsidR="00DC1AE1" w:rsidRDefault="00DC1AE1" w:rsidP="00DC1AE1">
      <w:pPr>
        <w:spacing w:line="360" w:lineRule="auto"/>
        <w:ind w:left="1440" w:firstLine="687"/>
        <w:jc w:val="both"/>
      </w:pPr>
      <w:r w:rsidRPr="00E1277A">
        <w:t xml:space="preserve">Arsitektur </w:t>
      </w:r>
      <w:r w:rsidRPr="00120FC9">
        <w:rPr>
          <w:i/>
          <w:iCs/>
        </w:rPr>
        <w:t>Flutter</w:t>
      </w:r>
      <w:r w:rsidRPr="00E1277A">
        <w:t xml:space="preserve"> terdiri dari dua bagian utama sebuah </w:t>
      </w:r>
      <w:r w:rsidRPr="00805481">
        <w:rPr>
          <w:i/>
          <w:iCs/>
        </w:rPr>
        <w:t>framework</w:t>
      </w:r>
      <w:r w:rsidRPr="00E1277A">
        <w:t xml:space="preserve"> dengan pustaka</w:t>
      </w:r>
      <w:r w:rsidRPr="00BF4F3B">
        <w:rPr>
          <w:i/>
          <w:iCs/>
        </w:rPr>
        <w:t xml:space="preserve"> UI</w:t>
      </w:r>
      <w:r w:rsidRPr="00E1277A">
        <w:t xml:space="preserve"> berbasis </w:t>
      </w:r>
      <w:r w:rsidRPr="00B61CCF">
        <w:rPr>
          <w:i/>
          <w:iCs/>
        </w:rPr>
        <w:t>widget</w:t>
      </w:r>
      <w:r w:rsidRPr="00E1277A">
        <w:t xml:space="preserve">, dan sebuah </w:t>
      </w:r>
      <w:r w:rsidRPr="006358E5">
        <w:rPr>
          <w:i/>
          <w:iCs/>
        </w:rPr>
        <w:t>Software Development Kit</w:t>
      </w:r>
      <w:r w:rsidRPr="00E1277A">
        <w:t xml:space="preserve"> </w:t>
      </w:r>
      <w:r w:rsidRPr="006358E5">
        <w:rPr>
          <w:i/>
          <w:iCs/>
        </w:rPr>
        <w:t>(SDK).</w:t>
      </w:r>
      <w:r w:rsidRPr="00E1277A">
        <w:t xml:space="preserve"> </w:t>
      </w:r>
      <w:r w:rsidRPr="00805481">
        <w:rPr>
          <w:i/>
          <w:iCs/>
        </w:rPr>
        <w:t>Framework</w:t>
      </w:r>
      <w:r w:rsidRPr="00E1277A">
        <w:t xml:space="preserve"> ini menyediakan berbagai elemen</w:t>
      </w:r>
      <w:r w:rsidRPr="00BF4F3B">
        <w:rPr>
          <w:i/>
          <w:iCs/>
        </w:rPr>
        <w:t xml:space="preserve"> UI</w:t>
      </w:r>
      <w:r w:rsidRPr="00E1277A">
        <w:t xml:space="preserve"> yang dapat digunakan kembali (seperti tombol, </w:t>
      </w:r>
      <w:r w:rsidRPr="00B61CCF">
        <w:rPr>
          <w:i/>
          <w:iCs/>
        </w:rPr>
        <w:t>slider</w:t>
      </w:r>
      <w:r w:rsidRPr="00E1277A">
        <w:t xml:space="preserve">, dan </w:t>
      </w:r>
      <w:r w:rsidRPr="003963D0">
        <w:rPr>
          <w:i/>
          <w:iCs/>
        </w:rPr>
        <w:t>input</w:t>
      </w:r>
      <w:r w:rsidRPr="00E1277A">
        <w:t xml:space="preserve"> teks). Salah satu keunggulan utamanya adalah fitur </w:t>
      </w:r>
      <w:r w:rsidRPr="00BF4F3B">
        <w:rPr>
          <w:i/>
          <w:iCs/>
        </w:rPr>
        <w:t>hot reload</w:t>
      </w:r>
      <w:r w:rsidRPr="00E1277A">
        <w:t xml:space="preserve">, yang memungkinkan pengembang melihat perubahan kode secara </w:t>
      </w:r>
      <w:r w:rsidRPr="00805481">
        <w:rPr>
          <w:i/>
          <w:iCs/>
        </w:rPr>
        <w:t>real-time</w:t>
      </w:r>
      <w:r w:rsidRPr="00E1277A">
        <w:t xml:space="preserve"> di aplikasi tanpa perlu memuat ulang sepenuhnya, sehingga mempercepat proses pengembangan dan perbaikan </w:t>
      </w:r>
      <w:r w:rsidRPr="00B61CCF">
        <w:rPr>
          <w:i/>
          <w:iCs/>
        </w:rPr>
        <w:t>bug</w:t>
      </w:r>
      <w:r w:rsidRPr="00E1277A">
        <w:t>.</w:t>
      </w:r>
    </w:p>
    <w:p w:rsidR="00DC1AE1" w:rsidRPr="00057AA3" w:rsidRDefault="00DC1AE1" w:rsidP="00DC1AE1">
      <w:pPr>
        <w:spacing w:after="240" w:line="360" w:lineRule="auto"/>
        <w:ind w:left="1440" w:firstLine="687"/>
        <w:jc w:val="both"/>
      </w:pPr>
      <w:r w:rsidRPr="00E1277A">
        <w:t xml:space="preserve">Dalam penelitian ini, </w:t>
      </w:r>
      <w:r w:rsidRPr="00120FC9">
        <w:rPr>
          <w:i/>
          <w:iCs/>
        </w:rPr>
        <w:t>Flutter</w:t>
      </w:r>
      <w:r w:rsidRPr="00E1277A">
        <w:t xml:space="preserve"> dipilih sebagai </w:t>
      </w:r>
      <w:r w:rsidRPr="00805481">
        <w:rPr>
          <w:i/>
          <w:iCs/>
        </w:rPr>
        <w:t>framework</w:t>
      </w:r>
      <w:r w:rsidRPr="00E1277A">
        <w:t xml:space="preserve"> utama karena kemampuannya dalam pengembangan lintas platform, yang memungkinkan satu basis kode digunakan untuk aplikasi </w:t>
      </w:r>
      <w:r w:rsidRPr="00120FC9">
        <w:rPr>
          <w:i/>
          <w:iCs/>
        </w:rPr>
        <w:t>Android</w:t>
      </w:r>
      <w:r w:rsidRPr="00E1277A">
        <w:t xml:space="preserve">. Selain itu, </w:t>
      </w:r>
      <w:r w:rsidRPr="00120FC9">
        <w:rPr>
          <w:i/>
          <w:iCs/>
        </w:rPr>
        <w:t>Flutter</w:t>
      </w:r>
      <w:r w:rsidRPr="00E1277A">
        <w:t xml:space="preserve"> didukung oleh bahasa pemrograman Dart dan memiliki keunggulan seperti </w:t>
      </w:r>
      <w:r w:rsidRPr="006358E5">
        <w:rPr>
          <w:i/>
          <w:iCs/>
        </w:rPr>
        <w:t>code</w:t>
      </w:r>
      <w:r w:rsidRPr="00E1277A">
        <w:t xml:space="preserve"> </w:t>
      </w:r>
      <w:r w:rsidRPr="006358E5">
        <w:rPr>
          <w:i/>
          <w:iCs/>
        </w:rPr>
        <w:t>reusability</w:t>
      </w:r>
      <w:r w:rsidRPr="00E1277A">
        <w:t xml:space="preserve"> (kode dapat dipakai ulang) dan waktu pengembangan yang cepat, yang sangat sesuai dengan pendekatan Metode </w:t>
      </w:r>
      <w:r w:rsidRPr="00B61CCF">
        <w:rPr>
          <w:i/>
          <w:iCs/>
        </w:rPr>
        <w:t>Prototyping</w:t>
      </w:r>
      <w:r w:rsidRPr="00E1277A">
        <w:t>.</w:t>
      </w:r>
    </w:p>
    <w:p w:rsidR="00DC1AE1" w:rsidRPr="00C160F0" w:rsidRDefault="00DC1AE1" w:rsidP="00DC1AE1">
      <w:pPr>
        <w:pStyle w:val="Heading3"/>
        <w:spacing w:before="0" w:after="0" w:line="360" w:lineRule="auto"/>
        <w:ind w:left="720" w:firstLine="720"/>
        <w:rPr>
          <w:b/>
          <w:bCs/>
          <w:color w:val="000000" w:themeColor="text1"/>
          <w:sz w:val="24"/>
          <w:szCs w:val="24"/>
        </w:rPr>
      </w:pPr>
      <w:bookmarkStart w:id="16" w:name="_Toc219160336"/>
      <w:r w:rsidRPr="00C160F0">
        <w:rPr>
          <w:b/>
          <w:bCs/>
          <w:color w:val="000000" w:themeColor="text1"/>
          <w:sz w:val="24"/>
          <w:szCs w:val="24"/>
        </w:rPr>
        <w:lastRenderedPageBreak/>
        <w:t>2.2.6</w:t>
      </w:r>
      <w:r w:rsidRPr="00C160F0">
        <w:rPr>
          <w:b/>
          <w:bCs/>
          <w:color w:val="000000" w:themeColor="text1"/>
          <w:sz w:val="24"/>
          <w:szCs w:val="24"/>
        </w:rPr>
        <w:tab/>
        <w:t>Bahasa Pemrograman Dart</w:t>
      </w:r>
      <w:bookmarkEnd w:id="16"/>
    </w:p>
    <w:p w:rsidR="00DC1AE1" w:rsidRDefault="00DC1AE1" w:rsidP="00DC1AE1">
      <w:pPr>
        <w:spacing w:line="360" w:lineRule="auto"/>
        <w:ind w:left="1440" w:firstLine="720"/>
        <w:jc w:val="both"/>
      </w:pPr>
      <w:r w:rsidRPr="00FB5607">
        <w:t xml:space="preserve">Menurut </w:t>
      </w:r>
      <w:sdt>
        <w:sdtPr>
          <w:rPr>
            <w:color w:val="000000"/>
          </w:rPr>
          <w:tag w:val="MENDELEY_CITATION_v3_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"/>
          <w:id w:val="138696346"/>
          <w:placeholder>
            <w:docPart w:val="E79151760CB67B43BFA778937C26F06D"/>
          </w:placeholder>
        </w:sdtPr>
        <w:sdtContent>
          <w:r w:rsidRPr="00730E91">
            <w:rPr>
              <w:color w:val="000000"/>
            </w:rPr>
            <w:t>(Uplenchwar et al. 2022)</w:t>
          </w:r>
        </w:sdtContent>
      </w:sdt>
      <w:r w:rsidRPr="00FB5607">
        <w:t xml:space="preserve">, Dart adalah bahasa </w:t>
      </w:r>
      <w:r w:rsidRPr="00B61CCF">
        <w:rPr>
          <w:i/>
          <w:iCs/>
        </w:rPr>
        <w:t>object-oriented</w:t>
      </w:r>
      <w:r w:rsidRPr="00FB5607">
        <w:t xml:space="preserve"> (berorientasi objek), berbasis kelas, dan memiliki sintaks bergaya C </w:t>
      </w:r>
      <w:r w:rsidRPr="00B61CCF">
        <w:rPr>
          <w:i/>
          <w:iCs/>
        </w:rPr>
        <w:t>(C-style syntax).</w:t>
      </w:r>
      <w:r w:rsidRPr="00FB5607">
        <w:t xml:space="preserve"> Hal ini membuatnya relatif mudah dipelajari oleh pengembang yang sudah memiliki pengalaman dengan bahasa berorientasi objek lain seperti Java atau C#.</w:t>
      </w:r>
    </w:p>
    <w:p w:rsidR="00DC1AE1" w:rsidRDefault="00DC1AE1" w:rsidP="00DC1AE1">
      <w:pPr>
        <w:spacing w:line="360" w:lineRule="auto"/>
        <w:ind w:left="1440" w:firstLine="687"/>
        <w:jc w:val="both"/>
      </w:pPr>
      <w:r w:rsidRPr="00FB5607">
        <w:t xml:space="preserve">Aplikasi </w:t>
      </w:r>
      <w:r w:rsidRPr="00120FC9">
        <w:rPr>
          <w:i/>
          <w:iCs/>
        </w:rPr>
        <w:t>Flutter</w:t>
      </w:r>
      <w:r w:rsidRPr="00FB5607">
        <w:t xml:space="preserve"> dibangun menggunakan bahasa pemrograman yang disebut Dart</w:t>
      </w:r>
      <w:r>
        <w:t xml:space="preserve">. </w:t>
      </w:r>
      <w:r w:rsidRPr="00FB5607">
        <w:t xml:space="preserve">Dart adalah bahasa pemrograman yang dioptimalkan untuk klien </w:t>
      </w:r>
      <w:r w:rsidRPr="00BF4F3B">
        <w:rPr>
          <w:i/>
          <w:iCs/>
        </w:rPr>
        <w:t>(client-optimized)</w:t>
      </w:r>
      <w:r w:rsidRPr="00FB5607">
        <w:t xml:space="preserve">, bersifat </w:t>
      </w:r>
      <w:r w:rsidRPr="00BF4F3B">
        <w:rPr>
          <w:i/>
          <w:iCs/>
        </w:rPr>
        <w:t>open-source</w:t>
      </w:r>
      <w:r w:rsidRPr="00FB5607">
        <w:t xml:space="preserve">, dan dikembangkan oleh Google dengan tujuan untuk membuat aplikasi yang cepat di platform apa pun, baik itu </w:t>
      </w:r>
      <w:r w:rsidRPr="002B0846">
        <w:rPr>
          <w:i/>
          <w:iCs/>
        </w:rPr>
        <w:t>mobile</w:t>
      </w:r>
      <w:r w:rsidRPr="00FB5607">
        <w:t xml:space="preserve">, web, </w:t>
      </w:r>
      <w:r w:rsidRPr="00CB3BAB">
        <w:rPr>
          <w:i/>
          <w:iCs/>
        </w:rPr>
        <w:t>desktop</w:t>
      </w:r>
      <w:r w:rsidRPr="00FB5607">
        <w:t xml:space="preserve">, maupun </w:t>
      </w:r>
      <w:r w:rsidRPr="00BF4F3B">
        <w:rPr>
          <w:i/>
          <w:iCs/>
        </w:rPr>
        <w:t>server</w:t>
      </w:r>
      <w:r w:rsidRPr="00FB5607">
        <w:t>.</w:t>
      </w:r>
    </w:p>
    <w:p w:rsidR="00DC1AE1" w:rsidRPr="00057AA3" w:rsidRDefault="00DC1AE1" w:rsidP="00DC1AE1">
      <w:pPr>
        <w:spacing w:after="240" w:line="360" w:lineRule="auto"/>
        <w:ind w:left="1440" w:firstLine="687"/>
        <w:jc w:val="both"/>
      </w:pPr>
      <w:r w:rsidRPr="00FB5607">
        <w:t xml:space="preserve">Keunggulan utama Dart terletak pada kinerjanya. Bahasa ini dapat dikompilasi </w:t>
      </w:r>
      <w:r w:rsidRPr="00373DBA">
        <w:rPr>
          <w:i/>
          <w:iCs/>
        </w:rPr>
        <w:t>Ahead-of-Time</w:t>
      </w:r>
      <w:r w:rsidRPr="00FB5607">
        <w:t xml:space="preserve"> menjadi kode native yang cepat untuk </w:t>
      </w:r>
      <w:r w:rsidRPr="00CB3BAB">
        <w:rPr>
          <w:i/>
          <w:iCs/>
        </w:rPr>
        <w:t>iOS</w:t>
      </w:r>
      <w:r w:rsidRPr="00FB5607">
        <w:t xml:space="preserve"> dan </w:t>
      </w:r>
      <w:r w:rsidRPr="00CB3BAB">
        <w:rPr>
          <w:i/>
          <w:iCs/>
        </w:rPr>
        <w:t>Android</w:t>
      </w:r>
      <w:r w:rsidRPr="00FB5607">
        <w:t xml:space="preserve">, atau dikompilasi </w:t>
      </w:r>
      <w:r w:rsidRPr="00373DBA">
        <w:rPr>
          <w:i/>
          <w:iCs/>
        </w:rPr>
        <w:t>Just-in-Time</w:t>
      </w:r>
      <w:r w:rsidRPr="00FB5607">
        <w:t xml:space="preserve"> selama pengembangan untuk mendukung fitur </w:t>
      </w:r>
      <w:r w:rsidRPr="00BF4F3B">
        <w:rPr>
          <w:i/>
          <w:iCs/>
        </w:rPr>
        <w:t>hot reload</w:t>
      </w:r>
      <w:r w:rsidRPr="00FB5607">
        <w:t xml:space="preserve"> </w:t>
      </w:r>
      <w:r w:rsidRPr="00CB3BAB">
        <w:rPr>
          <w:i/>
          <w:iCs/>
        </w:rPr>
        <w:t>Flutter</w:t>
      </w:r>
      <w:sdt>
        <w:sdtPr>
          <w:rPr>
            <w:color w:val="000000"/>
          </w:rPr>
          <w:tag w:val="MENDELEY_CITATION_v3_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"/>
          <w:id w:val="-1236853274"/>
          <w:placeholder>
            <w:docPart w:val="E79151760CB67B43BFA778937C26F06D"/>
          </w:placeholder>
        </w:sdtPr>
        <w:sdtContent>
          <w:r w:rsidRPr="00730E91">
            <w:rPr>
              <w:color w:val="000000"/>
            </w:rPr>
            <w:t>. (Uplenchwar et al. 2022)</w:t>
          </w:r>
        </w:sdtContent>
      </w:sdt>
      <w:r w:rsidRPr="00FB5607">
        <w:t xml:space="preserve"> juga menyebutkan bahwa Dart bisa kira-kira dua kali lebih cepat dari JavaScript dan sangat skalabel untuk berbagai proyek. Karakteristik inilah yang menjadikannya bahasa pilihan untuk </w:t>
      </w:r>
      <w:r w:rsidRPr="00805481">
        <w:rPr>
          <w:i/>
          <w:iCs/>
        </w:rPr>
        <w:t>framework</w:t>
      </w:r>
      <w:r w:rsidRPr="00FB5607">
        <w:t xml:space="preserve"> </w:t>
      </w:r>
      <w:r w:rsidRPr="00CB3BAB">
        <w:rPr>
          <w:i/>
          <w:iCs/>
        </w:rPr>
        <w:t>Flutter</w:t>
      </w:r>
      <w:r w:rsidRPr="00FB5607">
        <w:t>.</w:t>
      </w:r>
    </w:p>
    <w:p w:rsidR="00DC1AE1" w:rsidRPr="00C160F0" w:rsidRDefault="00DC1AE1" w:rsidP="00DC1AE1">
      <w:pPr>
        <w:pStyle w:val="Heading3"/>
        <w:spacing w:before="0" w:after="0" w:line="360" w:lineRule="auto"/>
        <w:ind w:left="720" w:firstLine="720"/>
        <w:rPr>
          <w:b/>
          <w:bCs/>
          <w:color w:val="000000" w:themeColor="text1"/>
          <w:sz w:val="24"/>
          <w:szCs w:val="24"/>
        </w:rPr>
      </w:pPr>
      <w:bookmarkStart w:id="17" w:name="_Toc219160337"/>
      <w:r w:rsidRPr="00C160F0">
        <w:rPr>
          <w:b/>
          <w:bCs/>
          <w:color w:val="000000" w:themeColor="text1"/>
          <w:sz w:val="24"/>
          <w:szCs w:val="24"/>
        </w:rPr>
        <w:t>2.2.7</w:t>
      </w:r>
      <w:r w:rsidRPr="00C160F0">
        <w:rPr>
          <w:b/>
          <w:bCs/>
          <w:color w:val="000000" w:themeColor="text1"/>
          <w:sz w:val="24"/>
          <w:szCs w:val="24"/>
        </w:rPr>
        <w:tab/>
      </w:r>
      <w:r w:rsidRPr="00CB3BAB">
        <w:rPr>
          <w:b/>
          <w:bCs/>
          <w:i/>
          <w:iCs/>
          <w:color w:val="000000" w:themeColor="text1"/>
          <w:sz w:val="24"/>
          <w:szCs w:val="24"/>
        </w:rPr>
        <w:t>Firebase</w:t>
      </w:r>
      <w:bookmarkEnd w:id="17"/>
      <w:r w:rsidRPr="00C160F0">
        <w:rPr>
          <w:b/>
          <w:bCs/>
          <w:color w:val="000000" w:themeColor="text1"/>
          <w:sz w:val="24"/>
          <w:szCs w:val="24"/>
        </w:rPr>
        <w:t xml:space="preserve"> </w:t>
      </w:r>
    </w:p>
    <w:p w:rsidR="00DC1AE1" w:rsidRDefault="00DC1AE1" w:rsidP="00DC1AE1">
      <w:pPr>
        <w:spacing w:line="360" w:lineRule="auto"/>
        <w:ind w:left="1440" w:firstLine="720"/>
        <w:jc w:val="both"/>
      </w:pPr>
      <w:r>
        <w:t xml:space="preserve">Menurut </w:t>
      </w:r>
      <w:sdt>
        <w:sdtPr>
          <w:rPr>
            <w:color w:val="000000"/>
          </w:rPr>
          <w:tag w:val="MENDELEY_CITATION_v3_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"/>
          <w:id w:val="-1847009687"/>
          <w:placeholder>
            <w:docPart w:val="E79151760CB67B43BFA778937C26F06D"/>
          </w:placeholder>
        </w:sdtPr>
        <w:sdtContent>
          <w:r w:rsidRPr="00730E91">
            <w:rPr>
              <w:color w:val="000000"/>
            </w:rPr>
            <w:t>(Uplenchwar et al. 2022)</w:t>
          </w:r>
        </w:sdtContent>
      </w:sdt>
      <w:r>
        <w:rPr>
          <w:color w:val="000000"/>
        </w:rPr>
        <w:t xml:space="preserve"> </w:t>
      </w:r>
      <w:r w:rsidRPr="00CB3BAB">
        <w:rPr>
          <w:i/>
          <w:iCs/>
        </w:rPr>
        <w:t>Firebase</w:t>
      </w:r>
      <w:r w:rsidRPr="00FB5607">
        <w:t xml:space="preserve"> adalah platform pengembangan perangkat lunak yang diakuisisi oleh Google pada tahun 2014, yang menyediakan berbagai </w:t>
      </w:r>
      <w:r w:rsidRPr="00CB3BAB">
        <w:rPr>
          <w:i/>
          <w:iCs/>
        </w:rPr>
        <w:t>tools</w:t>
      </w:r>
      <w:r w:rsidRPr="00FB5607">
        <w:t xml:space="preserve"> dan layanan untuk membantu pengembang membangun aplikasi berkualitas tinggi. </w:t>
      </w:r>
      <w:r w:rsidRPr="00CB3BAB">
        <w:rPr>
          <w:i/>
          <w:iCs/>
        </w:rPr>
        <w:t>Firebase</w:t>
      </w:r>
      <w:r w:rsidRPr="00FB5607">
        <w:t xml:space="preserve"> berfungsi sebagai </w:t>
      </w:r>
      <w:r w:rsidRPr="00BF4F3B">
        <w:rPr>
          <w:i/>
          <w:iCs/>
        </w:rPr>
        <w:t>Backend-as-a-Service</w:t>
      </w:r>
      <w:r w:rsidRPr="00FB5607">
        <w:t xml:space="preserve"> </w:t>
      </w:r>
      <w:r w:rsidRPr="00BF4F3B">
        <w:rPr>
          <w:i/>
          <w:iCs/>
        </w:rPr>
        <w:t>(BaaS),</w:t>
      </w:r>
      <w:r w:rsidRPr="00FB5607">
        <w:t xml:space="preserve"> yang memungkinkan pengembang untuk fokus membangun antarmuka pengguna (</w:t>
      </w:r>
      <w:r w:rsidRPr="00BF4F3B">
        <w:rPr>
          <w:i/>
          <w:iCs/>
        </w:rPr>
        <w:t>front-end</w:t>
      </w:r>
      <w:r w:rsidRPr="00FB5607">
        <w:t xml:space="preserve">) tanpa perlu mengelola infrastruktur </w:t>
      </w:r>
      <w:r w:rsidRPr="00BF4F3B">
        <w:rPr>
          <w:i/>
          <w:iCs/>
        </w:rPr>
        <w:t>server</w:t>
      </w:r>
      <w:r w:rsidRPr="00FB5607">
        <w:t xml:space="preserve"> secara </w:t>
      </w:r>
      <w:r w:rsidRPr="00805481">
        <w:rPr>
          <w:i/>
          <w:iCs/>
        </w:rPr>
        <w:t>manual</w:t>
      </w:r>
      <w:r w:rsidRPr="00FB5607">
        <w:t>.</w:t>
      </w:r>
    </w:p>
    <w:p w:rsidR="00DC1AE1" w:rsidRDefault="00DC1AE1" w:rsidP="00DC1AE1">
      <w:pPr>
        <w:spacing w:line="360" w:lineRule="auto"/>
        <w:ind w:left="1440" w:firstLine="687"/>
        <w:jc w:val="both"/>
      </w:pPr>
      <w:r w:rsidRPr="00221D1C">
        <w:t xml:space="preserve">Dalam penelitian ini, tiga layanan utama </w:t>
      </w:r>
      <w:r w:rsidRPr="00CB3BAB">
        <w:rPr>
          <w:i/>
          <w:iCs/>
        </w:rPr>
        <w:t>Firebase</w:t>
      </w:r>
      <w:r w:rsidRPr="00221D1C">
        <w:t xml:space="preserve"> akan dimanfaatkan:</w:t>
      </w:r>
    </w:p>
    <w:p w:rsidR="00DC1AE1" w:rsidRDefault="00DC1AE1" w:rsidP="00DC1AE1">
      <w:pPr>
        <w:pStyle w:val="ListParagraph"/>
        <w:numPr>
          <w:ilvl w:val="0"/>
          <w:numId w:val="2"/>
        </w:numPr>
        <w:spacing w:line="360" w:lineRule="auto"/>
        <w:jc w:val="both"/>
      </w:pPr>
      <w:r w:rsidRPr="00CB3BAB">
        <w:rPr>
          <w:i/>
          <w:iCs/>
        </w:rPr>
        <w:t>Firebase Authentication</w:t>
      </w:r>
      <w:r w:rsidRPr="00221D1C">
        <w:t xml:space="preserve">: Merupakan layanan yang menyediakan fitur autentikasi pengguna yang sudah jadi. Menurut </w:t>
      </w:r>
      <w:sdt>
        <w:sdtPr>
          <w:rPr>
            <w:color w:val="000000"/>
          </w:rPr>
          <w:tag w:val="MENDELEY_CITATION_v3_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"/>
          <w:id w:val="34470375"/>
          <w:placeholder>
            <w:docPart w:val="E79151760CB67B43BFA778937C26F06D"/>
          </w:placeholder>
        </w:sdtPr>
        <w:sdtContent>
          <w:r w:rsidRPr="00730E91">
            <w:rPr>
              <w:color w:val="000000"/>
            </w:rPr>
            <w:t>(Uplenchwar et al. 2022)</w:t>
          </w:r>
        </w:sdtContent>
      </w:sdt>
      <w:r w:rsidRPr="00221D1C">
        <w:t>, layanan ini memungkinkan pengembang untuk mengautentikasi pengguna melalui berbagai cara, termasuk email dan password, serta mengelola keamanan akses ke aplikasi.</w:t>
      </w:r>
    </w:p>
    <w:p w:rsidR="00DC1AE1" w:rsidRDefault="00DC1AE1" w:rsidP="00DC1AE1">
      <w:pPr>
        <w:pStyle w:val="ListParagraph"/>
        <w:numPr>
          <w:ilvl w:val="0"/>
          <w:numId w:val="2"/>
        </w:numPr>
        <w:spacing w:line="360" w:lineRule="auto"/>
        <w:jc w:val="both"/>
      </w:pPr>
      <w:r w:rsidRPr="00CB3BAB">
        <w:rPr>
          <w:i/>
          <w:iCs/>
        </w:rPr>
        <w:lastRenderedPageBreak/>
        <w:t>Cloud Firestore</w:t>
      </w:r>
      <w:r w:rsidRPr="00221D1C">
        <w:t xml:space="preserve">: Ini adalah salah satu dari dua kapabilitas database yang ditawarkan </w:t>
      </w:r>
      <w:r w:rsidRPr="00CB3BAB">
        <w:rPr>
          <w:i/>
          <w:iCs/>
        </w:rPr>
        <w:t>Firebase</w:t>
      </w:r>
      <w:r w:rsidRPr="00221D1C">
        <w:t xml:space="preserve">. </w:t>
      </w:r>
      <w:r w:rsidRPr="00CB3BAB">
        <w:rPr>
          <w:i/>
          <w:iCs/>
        </w:rPr>
        <w:t>Firestore</w:t>
      </w:r>
      <w:r w:rsidRPr="00221D1C">
        <w:t xml:space="preserve"> adalah database NoSQL yang fleksibel dan skalabel untuk pengembangan </w:t>
      </w:r>
      <w:r w:rsidRPr="002B0846">
        <w:rPr>
          <w:i/>
          <w:iCs/>
        </w:rPr>
        <w:t>mobile</w:t>
      </w:r>
      <w:r w:rsidRPr="00221D1C">
        <w:t xml:space="preserve"> dan web. Keunggulan utamanya adalah kemampuannya untuk melakukan sinkronisasi data secara </w:t>
      </w:r>
      <w:r w:rsidRPr="00805481">
        <w:rPr>
          <w:i/>
          <w:iCs/>
        </w:rPr>
        <w:t>real-time</w:t>
      </w:r>
      <w:r w:rsidRPr="00221D1C">
        <w:t xml:space="preserve"> dan menyediakan dukungan offline, yang berarti aplikasi tetap dapat berfungsi (membaca dan menulis data) di perangkat meskipun tanpa koneksi internet.</w:t>
      </w:r>
    </w:p>
    <w:p w:rsidR="00DC1AE1" w:rsidRDefault="00DC1AE1" w:rsidP="00DC1AE1">
      <w:pPr>
        <w:pStyle w:val="ListParagraph"/>
        <w:numPr>
          <w:ilvl w:val="0"/>
          <w:numId w:val="2"/>
        </w:numPr>
        <w:spacing w:line="360" w:lineRule="auto"/>
        <w:jc w:val="both"/>
      </w:pPr>
      <w:r w:rsidRPr="00BF4F3B">
        <w:rPr>
          <w:i/>
          <w:iCs/>
        </w:rPr>
        <w:t>Hosting</w:t>
      </w:r>
      <w:r w:rsidRPr="00221D1C">
        <w:t xml:space="preserve">: </w:t>
      </w:r>
      <w:r w:rsidRPr="00CB3BAB">
        <w:rPr>
          <w:i/>
          <w:iCs/>
        </w:rPr>
        <w:t>Firebase</w:t>
      </w:r>
      <w:r w:rsidRPr="00221D1C">
        <w:t xml:space="preserve"> juga menyediakan layanan </w:t>
      </w:r>
      <w:r w:rsidRPr="005F4546">
        <w:rPr>
          <w:i/>
          <w:iCs/>
        </w:rPr>
        <w:t>static</w:t>
      </w:r>
      <w:r w:rsidRPr="00221D1C">
        <w:t xml:space="preserve"> web </w:t>
      </w:r>
      <w:r w:rsidRPr="00BF4F3B">
        <w:rPr>
          <w:i/>
          <w:iCs/>
        </w:rPr>
        <w:t>hosting</w:t>
      </w:r>
      <w:r w:rsidRPr="00221D1C">
        <w:t xml:space="preserve"> yang aman (HTTPS) dan didukung oleh Jaringan Pengiriman Konten (CDN) </w:t>
      </w:r>
      <w:r w:rsidRPr="005F4546">
        <w:rPr>
          <w:i/>
          <w:iCs/>
        </w:rPr>
        <w:t>global</w:t>
      </w:r>
      <w:r w:rsidRPr="00221D1C">
        <w:t>, yang relevan untuk pengembangan aplikasi web pendukung di masa depan.</w:t>
      </w:r>
    </w:p>
    <w:p w:rsidR="00DC1AE1" w:rsidRPr="00057AA3" w:rsidRDefault="00DC1AE1" w:rsidP="00DC1AE1">
      <w:pPr>
        <w:spacing w:after="240" w:line="360" w:lineRule="auto"/>
        <w:ind w:left="1418" w:firstLine="709"/>
        <w:jc w:val="both"/>
      </w:pPr>
      <w:r w:rsidRPr="00221D1C">
        <w:t xml:space="preserve">Penggunaan </w:t>
      </w:r>
      <w:r w:rsidRPr="00CB3BAB">
        <w:rPr>
          <w:i/>
          <w:iCs/>
        </w:rPr>
        <w:t>Firebase</w:t>
      </w:r>
      <w:r w:rsidRPr="00221D1C">
        <w:t xml:space="preserve"> dalam proyek ini dipilih karena menyediakan solusi </w:t>
      </w:r>
      <w:r w:rsidRPr="005F4546">
        <w:rPr>
          <w:i/>
          <w:iCs/>
        </w:rPr>
        <w:t>backend</w:t>
      </w:r>
      <w:r w:rsidRPr="00221D1C">
        <w:t xml:space="preserve"> yang terintegrasi, aman, dan skalabel, serta memiliki paket gratis </w:t>
      </w:r>
      <w:r w:rsidRPr="005F4546">
        <w:rPr>
          <w:i/>
          <w:iCs/>
        </w:rPr>
        <w:t>(free start)</w:t>
      </w:r>
      <w:r w:rsidRPr="00221D1C">
        <w:t xml:space="preserve"> yang memadai untuk tahap pengembangan dan uji coba.</w:t>
      </w:r>
    </w:p>
    <w:p w:rsidR="00DC1AE1" w:rsidRPr="00C160F0" w:rsidRDefault="00DC1AE1" w:rsidP="00DC1AE1">
      <w:pPr>
        <w:pStyle w:val="Heading3"/>
        <w:spacing w:before="0" w:after="0" w:line="360" w:lineRule="auto"/>
        <w:ind w:left="720" w:firstLine="720"/>
        <w:rPr>
          <w:b/>
          <w:bCs/>
          <w:color w:val="000000" w:themeColor="text1"/>
          <w:sz w:val="24"/>
          <w:szCs w:val="24"/>
        </w:rPr>
      </w:pPr>
      <w:bookmarkStart w:id="18" w:name="_Toc219160338"/>
      <w:r w:rsidRPr="00C160F0">
        <w:rPr>
          <w:b/>
          <w:bCs/>
          <w:color w:val="000000" w:themeColor="text1"/>
          <w:sz w:val="24"/>
          <w:szCs w:val="24"/>
        </w:rPr>
        <w:t>2.2.8</w:t>
      </w:r>
      <w:r w:rsidRPr="00C160F0">
        <w:rPr>
          <w:b/>
          <w:bCs/>
          <w:color w:val="000000" w:themeColor="text1"/>
          <w:sz w:val="24"/>
          <w:szCs w:val="24"/>
        </w:rPr>
        <w:tab/>
        <w:t>Visual Studio Code (VS Code)</w:t>
      </w:r>
      <w:bookmarkEnd w:id="18"/>
      <w:r w:rsidRPr="00C160F0">
        <w:rPr>
          <w:b/>
          <w:bCs/>
          <w:color w:val="000000" w:themeColor="text1"/>
          <w:sz w:val="24"/>
          <w:szCs w:val="24"/>
        </w:rPr>
        <w:t xml:space="preserve"> </w:t>
      </w:r>
    </w:p>
    <w:p w:rsidR="00DC1AE1" w:rsidRDefault="00DC1AE1" w:rsidP="00DC1AE1">
      <w:pPr>
        <w:spacing w:line="360" w:lineRule="auto"/>
        <w:ind w:left="1440" w:firstLine="720"/>
        <w:jc w:val="both"/>
      </w:pPr>
      <w:r w:rsidRPr="00C160F0">
        <w:rPr>
          <w:color w:val="000000" w:themeColor="text1"/>
        </w:rPr>
        <w:t xml:space="preserve">Visual Studio Code </w:t>
      </w:r>
      <w:r w:rsidRPr="00057AA3">
        <w:t xml:space="preserve">adalah code editor ringan dan </w:t>
      </w:r>
      <w:r w:rsidRPr="005F4546">
        <w:rPr>
          <w:i/>
          <w:iCs/>
        </w:rPr>
        <w:t>powerful</w:t>
      </w:r>
      <w:r w:rsidRPr="00057AA3">
        <w:t xml:space="preserve"> yang digunakan sebagai alat utama untuk pengembangan dengan </w:t>
      </w:r>
      <w:r w:rsidRPr="00B57E0E">
        <w:rPr>
          <w:i/>
          <w:iCs/>
        </w:rPr>
        <w:t>Flutter</w:t>
      </w:r>
      <w:r w:rsidRPr="00057AA3">
        <w:t xml:space="preserve"> dan Dart.</w:t>
      </w:r>
      <w:r>
        <w:t xml:space="preserve"> </w:t>
      </w:r>
      <w:r w:rsidRPr="00B11A46">
        <w:t xml:space="preserve">Visual Studio Code, sering disingkat VS Code, adalah sebuah </w:t>
      </w:r>
      <w:r w:rsidRPr="005F4546">
        <w:rPr>
          <w:i/>
          <w:iCs/>
        </w:rPr>
        <w:t>code editor (editor kode)</w:t>
      </w:r>
      <w:r w:rsidRPr="00B11A46">
        <w:t xml:space="preserve"> sumber terbuka (</w:t>
      </w:r>
      <w:r w:rsidRPr="00BF4F3B">
        <w:rPr>
          <w:i/>
          <w:iCs/>
        </w:rPr>
        <w:t>open-source</w:t>
      </w:r>
      <w:r w:rsidRPr="00B11A46">
        <w:t xml:space="preserve">) yang dikembangkan oleh Microsoft. Alat ini merupakan salah satu </w:t>
      </w:r>
      <w:r w:rsidRPr="00BF4F3B">
        <w:rPr>
          <w:i/>
          <w:iCs/>
        </w:rPr>
        <w:t>Integrated Development Environment</w:t>
      </w:r>
      <w:r w:rsidRPr="00B11A46">
        <w:t xml:space="preserve"> (</w:t>
      </w:r>
      <w:r w:rsidRPr="00BF4F3B">
        <w:rPr>
          <w:i/>
          <w:iCs/>
        </w:rPr>
        <w:t>IDE</w:t>
      </w:r>
      <w:r w:rsidRPr="00B11A46">
        <w:t xml:space="preserve">) yang paling populer dan banyak digunakan oleh pengembang untuk berbagai bahasa pemrograman, termasuk untuk pengembangan aplikasi </w:t>
      </w:r>
      <w:r w:rsidRPr="00B57E0E">
        <w:rPr>
          <w:i/>
          <w:iCs/>
        </w:rPr>
        <w:t>Flutter</w:t>
      </w:r>
      <w:r w:rsidRPr="00B11A46">
        <w:t>.</w:t>
      </w:r>
    </w:p>
    <w:p w:rsidR="00DC1AE1" w:rsidRDefault="00DC1AE1" w:rsidP="00DC1AE1">
      <w:pPr>
        <w:spacing w:line="360" w:lineRule="auto"/>
        <w:ind w:left="1440" w:firstLine="687"/>
        <w:jc w:val="both"/>
      </w:pPr>
      <w:r w:rsidRPr="00B11A46">
        <w:t xml:space="preserve">Dalam penelitian oleh </w:t>
      </w:r>
      <w:sdt>
        <w:sdtPr>
          <w:rPr>
            <w:color w:val="000000"/>
          </w:rPr>
          <w:tag w:val="MENDELEY_CITATION_v3_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"/>
          <w:id w:val="814453384"/>
          <w:placeholder>
            <w:docPart w:val="E79151760CB67B43BFA778937C26F06D"/>
          </w:placeholder>
        </w:sdtPr>
        <w:sdtContent>
          <w:r w:rsidRPr="00730E91">
            <w:rPr>
              <w:color w:val="000000"/>
            </w:rPr>
            <w:t>(Uplenchwar et al. 2022)</w:t>
          </w:r>
        </w:sdtContent>
      </w:sdt>
      <w:r w:rsidRPr="00B11A46">
        <w:t xml:space="preserve">, VS Code secara spesifik disebutkan sebagai salah satu </w:t>
      </w:r>
      <w:r w:rsidRPr="005F4546">
        <w:rPr>
          <w:i/>
          <w:iCs/>
        </w:rPr>
        <w:t>developing</w:t>
      </w:r>
      <w:r w:rsidRPr="00B11A46">
        <w:t xml:space="preserve"> </w:t>
      </w:r>
      <w:r w:rsidRPr="005F4546">
        <w:rPr>
          <w:i/>
          <w:iCs/>
        </w:rPr>
        <w:t>tools</w:t>
      </w:r>
      <w:r w:rsidRPr="00B11A46">
        <w:t xml:space="preserve"> (alat pengembangan) utama untuk </w:t>
      </w:r>
      <w:r w:rsidRPr="00805481">
        <w:rPr>
          <w:i/>
          <w:iCs/>
        </w:rPr>
        <w:t>framework</w:t>
      </w:r>
      <w:r w:rsidRPr="00B11A46">
        <w:t xml:space="preserve"> </w:t>
      </w:r>
      <w:r w:rsidRPr="00B57E0E">
        <w:rPr>
          <w:i/>
          <w:iCs/>
        </w:rPr>
        <w:t>Flutter</w:t>
      </w:r>
      <w:r w:rsidRPr="00B11A46">
        <w:t xml:space="preserve">. Keunggulannya terletak pada kinerjanya yang ringan, namun didukung oleh ekosistem ekstensi yang kaya (termasuk ekstensi khusus untuk </w:t>
      </w:r>
      <w:r w:rsidRPr="00B57E0E">
        <w:rPr>
          <w:i/>
          <w:iCs/>
        </w:rPr>
        <w:t>Flutter</w:t>
      </w:r>
      <w:r w:rsidRPr="00B11A46">
        <w:t xml:space="preserve"> dan Dart), yang sangat membantu dalam proses </w:t>
      </w:r>
      <w:r w:rsidRPr="005F4546">
        <w:rPr>
          <w:i/>
          <w:iCs/>
        </w:rPr>
        <w:t>coding</w:t>
      </w:r>
      <w:r w:rsidRPr="00B11A46">
        <w:t xml:space="preserve">, </w:t>
      </w:r>
      <w:r w:rsidRPr="005F4546">
        <w:rPr>
          <w:i/>
          <w:iCs/>
        </w:rPr>
        <w:t>debugging</w:t>
      </w:r>
      <w:r w:rsidRPr="00B11A46">
        <w:t xml:space="preserve">, dan </w:t>
      </w:r>
      <w:r w:rsidRPr="00BF4F3B">
        <w:rPr>
          <w:i/>
          <w:iCs/>
        </w:rPr>
        <w:t>hot reload</w:t>
      </w:r>
      <w:r w:rsidRPr="00B11A46">
        <w:t>.</w:t>
      </w:r>
    </w:p>
    <w:p w:rsidR="00DC1AE1" w:rsidRDefault="00DC1AE1" w:rsidP="00DC1AE1">
      <w:pPr>
        <w:spacing w:after="240" w:line="360" w:lineRule="auto"/>
        <w:ind w:left="1440" w:firstLine="687"/>
        <w:jc w:val="both"/>
      </w:pPr>
      <w:r w:rsidRPr="00B11A46">
        <w:t xml:space="preserve">Dalam penelitian ini, VS Code akan digunakan sebagai code editor utama untuk menulis, mengelola, dan melakukan </w:t>
      </w:r>
      <w:r w:rsidRPr="005F4546">
        <w:rPr>
          <w:i/>
          <w:iCs/>
        </w:rPr>
        <w:t>debugging</w:t>
      </w:r>
      <w:r w:rsidRPr="00B11A46">
        <w:t xml:space="preserve"> seluruh kode program aplikasi (</w:t>
      </w:r>
      <w:r w:rsidRPr="00B57E0E">
        <w:rPr>
          <w:i/>
          <w:iCs/>
        </w:rPr>
        <w:t>Flutter</w:t>
      </w:r>
      <w:r w:rsidRPr="00B11A46">
        <w:t xml:space="preserve"> dan Dart) untuk Toko Beras Abunawas.</w:t>
      </w:r>
    </w:p>
    <w:p w:rsidR="00DC1AE1" w:rsidRPr="00C160F0" w:rsidRDefault="00DC1AE1" w:rsidP="00DC1AE1">
      <w:pPr>
        <w:pStyle w:val="Heading3"/>
        <w:spacing w:before="0" w:after="0" w:line="360" w:lineRule="auto"/>
        <w:ind w:left="720" w:firstLine="720"/>
        <w:rPr>
          <w:b/>
          <w:bCs/>
          <w:i/>
          <w:iCs/>
          <w:color w:val="000000" w:themeColor="text1"/>
          <w:sz w:val="24"/>
          <w:szCs w:val="24"/>
        </w:rPr>
      </w:pPr>
      <w:bookmarkStart w:id="19" w:name="_Toc219160339"/>
      <w:r w:rsidRPr="00C160F0">
        <w:rPr>
          <w:b/>
          <w:bCs/>
          <w:color w:val="000000" w:themeColor="text1"/>
          <w:sz w:val="24"/>
          <w:szCs w:val="24"/>
        </w:rPr>
        <w:lastRenderedPageBreak/>
        <w:t>2.2.9</w:t>
      </w:r>
      <w:r w:rsidRPr="00C160F0">
        <w:rPr>
          <w:b/>
          <w:bCs/>
          <w:i/>
          <w:iCs/>
          <w:color w:val="000000" w:themeColor="text1"/>
          <w:sz w:val="24"/>
          <w:szCs w:val="24"/>
        </w:rPr>
        <w:tab/>
        <w:t>UML (Unified Modeling Language)</w:t>
      </w:r>
      <w:bookmarkEnd w:id="19"/>
      <w:r w:rsidRPr="00C160F0">
        <w:rPr>
          <w:b/>
          <w:bCs/>
          <w:i/>
          <w:iCs/>
          <w:color w:val="000000" w:themeColor="text1"/>
          <w:sz w:val="24"/>
          <w:szCs w:val="24"/>
        </w:rPr>
        <w:t xml:space="preserve"> </w:t>
      </w:r>
    </w:p>
    <w:p w:rsidR="00DC1AE1" w:rsidRDefault="00DC1AE1" w:rsidP="00DC1AE1">
      <w:pPr>
        <w:spacing w:line="360" w:lineRule="auto"/>
        <w:ind w:left="1440" w:firstLine="720"/>
        <w:jc w:val="both"/>
      </w:pPr>
      <w:r w:rsidRPr="00B11A46">
        <w:t xml:space="preserve">Menurut </w:t>
      </w:r>
      <w:sdt>
        <w:sdtPr>
          <w:rPr>
            <w:color w:val="000000"/>
          </w:rPr>
          <w:tag w:val="MENDELEY_CITATION_v3_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"/>
          <w:id w:val="320244981"/>
          <w:placeholder>
            <w:docPart w:val="E79151760CB67B43BFA778937C26F06D"/>
          </w:placeholder>
        </w:sdtPr>
        <w:sdtContent>
          <w:r w:rsidRPr="00730E91">
            <w:rPr>
              <w:color w:val="000000"/>
            </w:rPr>
            <w:t>(Barcode et al. 2022)</w:t>
          </w:r>
        </w:sdtContent>
      </w:sdt>
      <w:r w:rsidRPr="00B11A46">
        <w:t xml:space="preserve"> </w:t>
      </w:r>
      <w:r w:rsidRPr="00BF4F3B">
        <w:rPr>
          <w:i/>
          <w:iCs/>
        </w:rPr>
        <w:t>Unified Modeling Language</w:t>
      </w:r>
      <w:r w:rsidRPr="00B11A46">
        <w:t xml:space="preserve"> (</w:t>
      </w:r>
      <w:r w:rsidRPr="00BF4F3B">
        <w:rPr>
          <w:i/>
          <w:iCs/>
        </w:rPr>
        <w:t>UML</w:t>
      </w:r>
      <w:r w:rsidRPr="00B11A46">
        <w:t>) adalah sebuah metode pemodelan visual yang digunakan secara luas dalam rekayasa perangkat lunak untuk memvisualisasikan, menspesifikasikan, membangun, dan mendokumentasikan sistem. Tujuan utama dari pemodelan ini adalah untuk menyederhanakan permasalahan-permasalahan kompleks yang ada dalam sistem, sehingga arsitektur dan alur kerjanya menjadi lebih mudah dipelajari serta dipahami</w:t>
      </w:r>
      <w:r>
        <w:t>.</w:t>
      </w:r>
    </w:p>
    <w:p w:rsidR="00DC1AE1" w:rsidRDefault="00DC1AE1" w:rsidP="00DC1AE1">
      <w:pPr>
        <w:spacing w:line="360" w:lineRule="auto"/>
        <w:ind w:left="1440" w:firstLine="687"/>
        <w:jc w:val="both"/>
      </w:pPr>
      <w:r w:rsidRPr="00B11A46">
        <w:t xml:space="preserve">Dalam penelitian ini, </w:t>
      </w:r>
      <w:r w:rsidRPr="00BF4F3B">
        <w:rPr>
          <w:i/>
          <w:iCs/>
        </w:rPr>
        <w:t>UML</w:t>
      </w:r>
      <w:r w:rsidRPr="00B11A46">
        <w:t xml:space="preserve"> digunakan sebagai alat bantu standar untuk merancang dan mengkomunikasikan rancangan sistem aplikasi, sejalan dengan yang digunakan pada penelitian relevan sebelumnya </w:t>
      </w:r>
      <w:sdt>
        <w:sdtPr>
          <w:rPr>
            <w:color w:val="000000"/>
          </w:rPr>
          <w:tag w:val="MENDELEY_CITATION_v3_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"/>
          <w:id w:val="-1468815223"/>
          <w:placeholder>
            <w:docPart w:val="E79151760CB67B43BFA778937C26F06D"/>
          </w:placeholder>
        </w:sdtPr>
        <w:sdtContent>
          <w:r w:rsidRPr="00730E91">
            <w:rPr>
              <w:color w:val="000000"/>
            </w:rPr>
            <w:t>(Barcode et al. 2022)</w:t>
          </w:r>
        </w:sdtContent>
      </w:sdt>
      <w:r w:rsidRPr="00B11A46">
        <w:t xml:space="preserve">. Beberapa diagram </w:t>
      </w:r>
      <w:r w:rsidRPr="00BF4F3B">
        <w:rPr>
          <w:i/>
          <w:iCs/>
        </w:rPr>
        <w:t>UML</w:t>
      </w:r>
      <w:r w:rsidRPr="00B11A46">
        <w:t xml:space="preserve"> yang akan digunakan dalam perancangan di Bab 3 meliputi</w:t>
      </w:r>
      <w:r>
        <w:t>:</w:t>
      </w:r>
    </w:p>
    <w:p w:rsidR="00DC1AE1" w:rsidRDefault="00DC1AE1" w:rsidP="00DC1AE1">
      <w:pPr>
        <w:spacing w:line="360" w:lineRule="auto"/>
        <w:ind w:left="1440" w:firstLine="687"/>
        <w:jc w:val="both"/>
      </w:pPr>
    </w:p>
    <w:p w:rsidR="00DC1AE1" w:rsidRDefault="00DC1AE1" w:rsidP="00DC1AE1">
      <w:pPr>
        <w:spacing w:line="360" w:lineRule="auto"/>
        <w:ind w:left="1440" w:firstLine="687"/>
        <w:jc w:val="both"/>
      </w:pPr>
    </w:p>
    <w:p w:rsidR="00DC1AE1" w:rsidRDefault="00DC1AE1" w:rsidP="00DC1AE1">
      <w:pPr>
        <w:spacing w:line="360" w:lineRule="auto"/>
        <w:ind w:left="1440" w:firstLine="687"/>
        <w:jc w:val="both"/>
      </w:pPr>
    </w:p>
    <w:p w:rsidR="00DC1AE1" w:rsidRPr="00CB3BAB" w:rsidRDefault="00DC1AE1" w:rsidP="00DC1AE1">
      <w:pPr>
        <w:pStyle w:val="ListParagraph"/>
        <w:numPr>
          <w:ilvl w:val="0"/>
          <w:numId w:val="4"/>
        </w:numPr>
        <w:spacing w:line="360" w:lineRule="auto"/>
        <w:ind w:left="2410" w:hanging="283"/>
        <w:jc w:val="both"/>
        <w:rPr>
          <w:i/>
          <w:iCs/>
        </w:rPr>
      </w:pPr>
      <w:r w:rsidRPr="00CB3BAB">
        <w:rPr>
          <w:i/>
          <w:iCs/>
        </w:rPr>
        <w:t xml:space="preserve">Use Case Diagram </w:t>
      </w:r>
    </w:p>
    <w:p w:rsidR="00DC1AE1" w:rsidRDefault="00DC1AE1" w:rsidP="00DC1AE1">
      <w:pPr>
        <w:spacing w:line="360" w:lineRule="auto"/>
        <w:ind w:left="1440" w:firstLine="687"/>
        <w:jc w:val="both"/>
      </w:pPr>
      <w:r w:rsidRPr="00CB3BAB">
        <w:rPr>
          <w:i/>
          <w:iCs/>
        </w:rPr>
        <w:t>Use Case Diagram</w:t>
      </w:r>
      <w:r w:rsidRPr="00D35C17">
        <w:t xml:space="preserve"> merupakan salah satu diagram dalam </w:t>
      </w:r>
      <w:r w:rsidRPr="00D35C17">
        <w:rPr>
          <w:i/>
          <w:iCs/>
        </w:rPr>
        <w:t>Unified Modeling Language (UML)</w:t>
      </w:r>
      <w:r w:rsidRPr="00D35C17">
        <w:t xml:space="preserve"> yang digunakan untuk menggambarkan hubungan antara aktor dan fungsi-fungsi utama yang disediakan oleh sistem. Diagram ini berfokus pada kebutuhan fungsional sistem dari sudut pandang pengguna, sehingga memudahkan pengembang dan pemangku kepentingan dalam memahami ruang lingkup serta layanan yang diberikan oleh sistem </w:t>
      </w:r>
      <w:sdt>
        <w:sdtPr>
          <w:rPr>
            <w:color w:val="000000"/>
          </w:rPr>
          <w:tag w:val="MENDELEY_CITATION_v3_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"/>
          <w:id w:val="-710187317"/>
          <w:placeholder>
            <w:docPart w:val="E79151760CB67B43BFA778937C26F06D"/>
          </w:placeholder>
        </w:sdtPr>
        <w:sdtContent>
          <w:r w:rsidRPr="00730E91">
            <w:rPr>
              <w:color w:val="000000"/>
            </w:rPr>
            <w:t>(Suryanto and Nugroho 2021).</w:t>
          </w:r>
        </w:sdtContent>
      </w:sdt>
    </w:p>
    <w:p w:rsidR="00DC1AE1" w:rsidRPr="00CB3BAB" w:rsidRDefault="00DC1AE1" w:rsidP="00DC1AE1">
      <w:pPr>
        <w:pStyle w:val="Caption"/>
        <w:ind w:firstLine="1418"/>
        <w:jc w:val="center"/>
        <w:rPr>
          <w:color w:val="auto"/>
          <w:sz w:val="20"/>
          <w:szCs w:val="20"/>
        </w:rPr>
      </w:pPr>
      <w:bookmarkStart w:id="20" w:name="_Toc219161158"/>
      <w:bookmarkStart w:id="21" w:name="_Toc219161520"/>
      <w:bookmarkStart w:id="22" w:name="_Toc219161542"/>
      <w:bookmarkStart w:id="23" w:name="_Toc219161615"/>
      <w:bookmarkStart w:id="24" w:name="_Toc219167206"/>
      <w:r w:rsidRPr="00743E3C">
        <w:rPr>
          <w:i w:val="0"/>
          <w:iCs w:val="0"/>
          <w:color w:val="auto"/>
          <w:sz w:val="20"/>
          <w:szCs w:val="20"/>
        </w:rPr>
        <w:t>Tabe</w:t>
      </w:r>
      <w:r>
        <w:rPr>
          <w:i w:val="0"/>
          <w:iCs w:val="0"/>
          <w:color w:val="auto"/>
          <w:sz w:val="20"/>
          <w:szCs w:val="20"/>
        </w:rPr>
        <w:t>l</w:t>
      </w:r>
      <w:r w:rsidRPr="00743E3C">
        <w:rPr>
          <w:i w:val="0"/>
          <w:iCs w:val="0"/>
          <w:color w:val="auto"/>
          <w:sz w:val="20"/>
          <w:szCs w:val="20"/>
        </w:rPr>
        <w:t xml:space="preserve"> 2 . </w:t>
      </w:r>
      <w:r w:rsidRPr="00743E3C">
        <w:rPr>
          <w:i w:val="0"/>
          <w:iCs w:val="0"/>
          <w:color w:val="auto"/>
          <w:sz w:val="20"/>
          <w:szCs w:val="20"/>
        </w:rPr>
        <w:fldChar w:fldCharType="begin"/>
      </w:r>
      <w:r w:rsidRPr="00743E3C">
        <w:rPr>
          <w:i w:val="0"/>
          <w:iCs w:val="0"/>
          <w:color w:val="auto"/>
          <w:sz w:val="20"/>
          <w:szCs w:val="20"/>
        </w:rPr>
        <w:instrText xml:space="preserve"> SEQ Table_2_. \* ARABIC </w:instrText>
      </w:r>
      <w:r w:rsidRPr="00743E3C">
        <w:rPr>
          <w:i w:val="0"/>
          <w:iCs w:val="0"/>
          <w:color w:val="auto"/>
          <w:sz w:val="20"/>
          <w:szCs w:val="20"/>
        </w:rPr>
        <w:fldChar w:fldCharType="separate"/>
      </w:r>
      <w:r>
        <w:rPr>
          <w:i w:val="0"/>
          <w:iCs w:val="0"/>
          <w:noProof/>
          <w:color w:val="auto"/>
          <w:sz w:val="20"/>
          <w:szCs w:val="20"/>
        </w:rPr>
        <w:t>2</w:t>
      </w:r>
      <w:r w:rsidRPr="00743E3C">
        <w:rPr>
          <w:i w:val="0"/>
          <w:iCs w:val="0"/>
          <w:color w:val="auto"/>
          <w:sz w:val="20"/>
          <w:szCs w:val="20"/>
        </w:rPr>
        <w:fldChar w:fldCharType="end"/>
      </w:r>
      <w:r w:rsidRPr="00743E3C">
        <w:rPr>
          <w:i w:val="0"/>
          <w:iCs w:val="0"/>
          <w:color w:val="auto"/>
          <w:sz w:val="20"/>
          <w:szCs w:val="20"/>
        </w:rPr>
        <w:t xml:space="preserve"> </w:t>
      </w:r>
      <w:r w:rsidRPr="00CB3BAB">
        <w:rPr>
          <w:color w:val="auto"/>
          <w:sz w:val="20"/>
          <w:szCs w:val="20"/>
        </w:rPr>
        <w:t>Simbol Use Case Diagram</w:t>
      </w:r>
      <w:bookmarkEnd w:id="20"/>
      <w:bookmarkEnd w:id="21"/>
      <w:bookmarkEnd w:id="22"/>
      <w:bookmarkEnd w:id="23"/>
      <w:bookmarkEnd w:id="24"/>
    </w:p>
    <w:tbl>
      <w:tblPr>
        <w:tblW w:w="0" w:type="auto"/>
        <w:tblInd w:w="1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4757"/>
      </w:tblGrid>
      <w:tr w:rsidR="00DC1AE1" w:rsidRPr="006D3A58" w:rsidTr="003A0C45">
        <w:trPr>
          <w:trHeight w:val="1376"/>
        </w:trPr>
        <w:tc>
          <w:tcPr>
            <w:tcW w:w="2835" w:type="dxa"/>
          </w:tcPr>
          <w:p w:rsidR="00DC1AE1" w:rsidRPr="006D3A58" w:rsidRDefault="00DC1AE1" w:rsidP="003A0C45">
            <w:pPr>
              <w:pStyle w:val="TableParagraph"/>
              <w:ind w:left="0"/>
              <w:rPr>
                <w:i/>
                <w:sz w:val="20"/>
                <w:szCs w:val="20"/>
              </w:rPr>
            </w:pPr>
            <w:r w:rsidRPr="006D3A58">
              <w:rPr>
                <w:noProof/>
                <w:sz w:val="20"/>
                <w:szCs w:val="20"/>
              </w:rPr>
              <w:drawing>
                <wp:anchor distT="0" distB="0" distL="114300" distR="114300" simplePos="0" relativeHeight="251659264" behindDoc="0" locked="0" layoutInCell="1" allowOverlap="1" wp14:anchorId="7C9617C2" wp14:editId="251A6FA1">
                  <wp:simplePos x="0" y="0"/>
                  <wp:positionH relativeFrom="margin">
                    <wp:posOffset>335523</wp:posOffset>
                  </wp:positionH>
                  <wp:positionV relativeFrom="margin">
                    <wp:posOffset>256069</wp:posOffset>
                  </wp:positionV>
                  <wp:extent cx="1222375" cy="451485"/>
                  <wp:effectExtent l="0" t="0" r="0" b="5715"/>
                  <wp:wrapSquare wrapText="bothSides"/>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22375" cy="451485"/>
                          </a:xfrm>
                          <a:prstGeom prst="rect">
                            <a:avLst/>
                          </a:prstGeom>
                        </pic:spPr>
                      </pic:pic>
                    </a:graphicData>
                  </a:graphic>
                </wp:anchor>
              </w:drawing>
            </w:r>
          </w:p>
          <w:p w:rsidR="00DC1AE1" w:rsidRPr="006D3A58" w:rsidRDefault="00DC1AE1" w:rsidP="003A0C45">
            <w:pPr>
              <w:pStyle w:val="TableParagraph"/>
              <w:ind w:left="660"/>
              <w:rPr>
                <w:sz w:val="20"/>
                <w:szCs w:val="20"/>
              </w:rPr>
            </w:pPr>
          </w:p>
        </w:tc>
        <w:tc>
          <w:tcPr>
            <w:tcW w:w="4757" w:type="dxa"/>
          </w:tcPr>
          <w:p w:rsidR="00DC1AE1" w:rsidRPr="006D3A58" w:rsidRDefault="00DC1AE1" w:rsidP="003A0C45">
            <w:pPr>
              <w:pStyle w:val="TableParagraph"/>
              <w:spacing w:line="275" w:lineRule="exact"/>
              <w:jc w:val="both"/>
              <w:rPr>
                <w:sz w:val="20"/>
                <w:szCs w:val="20"/>
              </w:rPr>
            </w:pPr>
            <w:r w:rsidRPr="006D3A58">
              <w:rPr>
                <w:i/>
                <w:sz w:val="20"/>
                <w:szCs w:val="20"/>
              </w:rPr>
              <w:t>Use</w:t>
            </w:r>
            <w:r w:rsidRPr="006D3A58">
              <w:rPr>
                <w:i/>
                <w:spacing w:val="-2"/>
                <w:sz w:val="20"/>
                <w:szCs w:val="20"/>
              </w:rPr>
              <w:t xml:space="preserve"> </w:t>
            </w:r>
            <w:r w:rsidRPr="006D3A58">
              <w:rPr>
                <w:i/>
                <w:sz w:val="20"/>
                <w:szCs w:val="20"/>
              </w:rPr>
              <w:t>Case</w:t>
            </w:r>
            <w:r w:rsidRPr="006D3A58">
              <w:rPr>
                <w:i/>
                <w:spacing w:val="-1"/>
                <w:sz w:val="20"/>
                <w:szCs w:val="20"/>
              </w:rPr>
              <w:t xml:space="preserve"> </w:t>
            </w:r>
            <w:r w:rsidRPr="006D3A58">
              <w:rPr>
                <w:spacing w:val="-2"/>
                <w:sz w:val="20"/>
                <w:szCs w:val="20"/>
              </w:rPr>
              <w:t>menggambarkan</w:t>
            </w:r>
          </w:p>
          <w:p w:rsidR="00DC1AE1" w:rsidRPr="006D3A58" w:rsidRDefault="00DC1AE1" w:rsidP="003A0C45">
            <w:pPr>
              <w:pStyle w:val="TableParagraph"/>
              <w:spacing w:before="139" w:line="360" w:lineRule="auto"/>
              <w:ind w:right="215"/>
              <w:jc w:val="both"/>
              <w:rPr>
                <w:sz w:val="20"/>
                <w:szCs w:val="20"/>
              </w:rPr>
            </w:pPr>
            <w:r w:rsidRPr="006D3A58">
              <w:rPr>
                <w:sz w:val="20"/>
                <w:szCs w:val="20"/>
              </w:rPr>
              <w:t>fungsionalitas</w:t>
            </w:r>
            <w:r w:rsidRPr="006D3A58">
              <w:rPr>
                <w:spacing w:val="-13"/>
                <w:sz w:val="20"/>
                <w:szCs w:val="20"/>
              </w:rPr>
              <w:t xml:space="preserve"> </w:t>
            </w:r>
            <w:r w:rsidRPr="006D3A58">
              <w:rPr>
                <w:sz w:val="20"/>
                <w:szCs w:val="20"/>
              </w:rPr>
              <w:t>yang</w:t>
            </w:r>
            <w:r w:rsidRPr="006D3A58">
              <w:rPr>
                <w:spacing w:val="-13"/>
                <w:sz w:val="20"/>
                <w:szCs w:val="20"/>
              </w:rPr>
              <w:t xml:space="preserve"> </w:t>
            </w:r>
            <w:r w:rsidRPr="006D3A58">
              <w:rPr>
                <w:sz w:val="20"/>
                <w:szCs w:val="20"/>
              </w:rPr>
              <w:t>disediakan</w:t>
            </w:r>
            <w:r w:rsidRPr="006D3A58">
              <w:rPr>
                <w:spacing w:val="-13"/>
                <w:sz w:val="20"/>
                <w:szCs w:val="20"/>
              </w:rPr>
              <w:t xml:space="preserve"> </w:t>
            </w:r>
            <w:r w:rsidRPr="006D3A58">
              <w:rPr>
                <w:sz w:val="20"/>
                <w:szCs w:val="20"/>
              </w:rPr>
              <w:t>sistem sebagai</w:t>
            </w:r>
            <w:r w:rsidRPr="006D3A58">
              <w:rPr>
                <w:spacing w:val="-1"/>
                <w:sz w:val="20"/>
                <w:szCs w:val="20"/>
              </w:rPr>
              <w:t xml:space="preserve"> </w:t>
            </w:r>
            <w:r w:rsidRPr="006D3A58">
              <w:rPr>
                <w:sz w:val="20"/>
                <w:szCs w:val="20"/>
              </w:rPr>
              <w:t>unit-unit</w:t>
            </w:r>
            <w:r w:rsidRPr="006D3A58">
              <w:rPr>
                <w:spacing w:val="-1"/>
                <w:sz w:val="20"/>
                <w:szCs w:val="20"/>
              </w:rPr>
              <w:t xml:space="preserve"> </w:t>
            </w:r>
            <w:r w:rsidRPr="006D3A58">
              <w:rPr>
                <w:sz w:val="20"/>
                <w:szCs w:val="20"/>
              </w:rPr>
              <w:t>yang</w:t>
            </w:r>
            <w:r w:rsidRPr="006D3A58">
              <w:rPr>
                <w:spacing w:val="-1"/>
                <w:sz w:val="20"/>
                <w:szCs w:val="20"/>
              </w:rPr>
              <w:t xml:space="preserve"> </w:t>
            </w:r>
            <w:r w:rsidRPr="006D3A58">
              <w:rPr>
                <w:sz w:val="20"/>
                <w:szCs w:val="20"/>
              </w:rPr>
              <w:t>bertukar</w:t>
            </w:r>
            <w:r w:rsidRPr="006D3A58">
              <w:rPr>
                <w:spacing w:val="-1"/>
                <w:sz w:val="20"/>
                <w:szCs w:val="20"/>
              </w:rPr>
              <w:t xml:space="preserve"> </w:t>
            </w:r>
            <w:r w:rsidRPr="006D3A58">
              <w:rPr>
                <w:sz w:val="20"/>
                <w:szCs w:val="20"/>
              </w:rPr>
              <w:t>pesan antar unit dengan aktor, yang</w:t>
            </w:r>
          </w:p>
          <w:p w:rsidR="00DC1AE1" w:rsidRPr="006D3A58" w:rsidRDefault="00DC1AE1" w:rsidP="003A0C45">
            <w:pPr>
              <w:pStyle w:val="TableParagraph"/>
              <w:spacing w:line="360" w:lineRule="auto"/>
              <w:ind w:right="178"/>
              <w:jc w:val="both"/>
              <w:rPr>
                <w:sz w:val="20"/>
                <w:szCs w:val="20"/>
              </w:rPr>
            </w:pPr>
            <w:r w:rsidRPr="006D3A58">
              <w:rPr>
                <w:sz w:val="20"/>
                <w:szCs w:val="20"/>
              </w:rPr>
              <w:t>dinyatakan</w:t>
            </w:r>
            <w:r w:rsidRPr="006D3A58">
              <w:rPr>
                <w:spacing w:val="-14"/>
                <w:sz w:val="20"/>
                <w:szCs w:val="20"/>
              </w:rPr>
              <w:t xml:space="preserve"> </w:t>
            </w:r>
            <w:r w:rsidRPr="006D3A58">
              <w:rPr>
                <w:sz w:val="20"/>
                <w:szCs w:val="20"/>
              </w:rPr>
              <w:t>dengan</w:t>
            </w:r>
            <w:r w:rsidRPr="006D3A58">
              <w:rPr>
                <w:spacing w:val="-14"/>
                <w:sz w:val="20"/>
                <w:szCs w:val="20"/>
              </w:rPr>
              <w:t xml:space="preserve"> </w:t>
            </w:r>
            <w:r w:rsidRPr="006D3A58">
              <w:rPr>
                <w:sz w:val="20"/>
                <w:szCs w:val="20"/>
              </w:rPr>
              <w:t>menggunakan</w:t>
            </w:r>
            <w:r w:rsidRPr="006D3A58">
              <w:rPr>
                <w:spacing w:val="-14"/>
                <w:sz w:val="20"/>
                <w:szCs w:val="20"/>
              </w:rPr>
              <w:t xml:space="preserve"> </w:t>
            </w:r>
            <w:r w:rsidRPr="006D3A58">
              <w:rPr>
                <w:sz w:val="20"/>
                <w:szCs w:val="20"/>
              </w:rPr>
              <w:t xml:space="preserve">kata </w:t>
            </w:r>
            <w:r w:rsidRPr="006D3A58">
              <w:rPr>
                <w:spacing w:val="-2"/>
                <w:sz w:val="20"/>
                <w:szCs w:val="20"/>
              </w:rPr>
              <w:t>kerja</w:t>
            </w:r>
          </w:p>
        </w:tc>
      </w:tr>
      <w:tr w:rsidR="00DC1AE1" w:rsidRPr="006D3A58" w:rsidTr="003A0C45">
        <w:trPr>
          <w:trHeight w:val="2473"/>
        </w:trPr>
        <w:tc>
          <w:tcPr>
            <w:tcW w:w="2835" w:type="dxa"/>
          </w:tcPr>
          <w:p w:rsidR="00DC1AE1" w:rsidRPr="00A63092" w:rsidRDefault="00DC1AE1" w:rsidP="003A0C45">
            <w:pPr>
              <w:pStyle w:val="TableParagraph"/>
              <w:spacing w:before="61"/>
              <w:ind w:left="0"/>
              <w:rPr>
                <w:i/>
                <w:sz w:val="20"/>
                <w:szCs w:val="20"/>
              </w:rPr>
            </w:pPr>
            <w:r w:rsidRPr="006D3A58">
              <w:rPr>
                <w:noProof/>
                <w:sz w:val="20"/>
                <w:szCs w:val="20"/>
              </w:rPr>
              <w:lastRenderedPageBreak/>
              <w:drawing>
                <wp:anchor distT="0" distB="0" distL="114300" distR="114300" simplePos="0" relativeHeight="251660288" behindDoc="1" locked="0" layoutInCell="1" allowOverlap="1" wp14:anchorId="02393A99" wp14:editId="6889C184">
                  <wp:simplePos x="0" y="0"/>
                  <wp:positionH relativeFrom="column">
                    <wp:posOffset>718843</wp:posOffset>
                  </wp:positionH>
                  <wp:positionV relativeFrom="paragraph">
                    <wp:posOffset>471940</wp:posOffset>
                  </wp:positionV>
                  <wp:extent cx="349321" cy="585627"/>
                  <wp:effectExtent l="0" t="0" r="0" b="0"/>
                  <wp:wrapTight wrapText="bothSides">
                    <wp:wrapPolygon edited="0">
                      <wp:start x="0" y="0"/>
                      <wp:lineTo x="0" y="21085"/>
                      <wp:lineTo x="20422" y="21085"/>
                      <wp:lineTo x="20422" y="0"/>
                      <wp:lineTo x="0" y="0"/>
                    </wp:wrapPolygon>
                  </wp:wrapTight>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9321" cy="585627"/>
                          </a:xfrm>
                          <a:prstGeom prst="rect">
                            <a:avLst/>
                          </a:prstGeom>
                        </pic:spPr>
                      </pic:pic>
                    </a:graphicData>
                  </a:graphic>
                  <wp14:sizeRelH relativeFrom="page">
                    <wp14:pctWidth>0</wp14:pctWidth>
                  </wp14:sizeRelH>
                  <wp14:sizeRelV relativeFrom="page">
                    <wp14:pctHeight>0</wp14:pctHeight>
                  </wp14:sizeRelV>
                </wp:anchor>
              </w:drawing>
            </w:r>
          </w:p>
        </w:tc>
        <w:tc>
          <w:tcPr>
            <w:tcW w:w="4757" w:type="dxa"/>
          </w:tcPr>
          <w:p w:rsidR="00DC1AE1" w:rsidRPr="006D3A58" w:rsidRDefault="00DC1AE1" w:rsidP="003A0C45">
            <w:pPr>
              <w:pStyle w:val="TableParagraph"/>
              <w:spacing w:line="275" w:lineRule="exact"/>
              <w:rPr>
                <w:i/>
                <w:sz w:val="20"/>
                <w:szCs w:val="20"/>
              </w:rPr>
            </w:pPr>
            <w:r w:rsidRPr="006D3A58">
              <w:rPr>
                <w:i/>
                <w:sz w:val="20"/>
                <w:szCs w:val="20"/>
              </w:rPr>
              <w:t>Actor</w:t>
            </w:r>
            <w:r w:rsidRPr="006D3A58">
              <w:rPr>
                <w:i/>
                <w:spacing w:val="-2"/>
                <w:sz w:val="20"/>
                <w:szCs w:val="20"/>
              </w:rPr>
              <w:t xml:space="preserve"> </w:t>
            </w:r>
            <w:r w:rsidRPr="006D3A58">
              <w:rPr>
                <w:sz w:val="20"/>
                <w:szCs w:val="20"/>
              </w:rPr>
              <w:t>atau</w:t>
            </w:r>
            <w:r w:rsidRPr="006D3A58">
              <w:rPr>
                <w:spacing w:val="-15"/>
                <w:sz w:val="20"/>
                <w:szCs w:val="20"/>
              </w:rPr>
              <w:t xml:space="preserve"> </w:t>
            </w:r>
            <w:r w:rsidRPr="006D3A58">
              <w:rPr>
                <w:sz w:val="20"/>
                <w:szCs w:val="20"/>
              </w:rPr>
              <w:t>Aktor</w:t>
            </w:r>
            <w:r w:rsidRPr="006D3A58">
              <w:rPr>
                <w:spacing w:val="-1"/>
                <w:sz w:val="20"/>
                <w:szCs w:val="20"/>
              </w:rPr>
              <w:t xml:space="preserve"> </w:t>
            </w:r>
            <w:r w:rsidRPr="006D3A58">
              <w:rPr>
                <w:sz w:val="20"/>
                <w:szCs w:val="20"/>
              </w:rPr>
              <w:t>adalah</w:t>
            </w:r>
            <w:r w:rsidRPr="006D3A58">
              <w:rPr>
                <w:spacing w:val="1"/>
                <w:sz w:val="20"/>
                <w:szCs w:val="20"/>
              </w:rPr>
              <w:t xml:space="preserve"> </w:t>
            </w:r>
            <w:r w:rsidRPr="006D3A58">
              <w:rPr>
                <w:i/>
                <w:spacing w:val="-2"/>
                <w:sz w:val="20"/>
                <w:szCs w:val="20"/>
              </w:rPr>
              <w:t>Abstraction</w:t>
            </w:r>
          </w:p>
          <w:p w:rsidR="00DC1AE1" w:rsidRPr="006D3A58" w:rsidRDefault="00DC1AE1" w:rsidP="003A0C45">
            <w:pPr>
              <w:pStyle w:val="TableParagraph"/>
              <w:spacing w:before="137" w:line="360" w:lineRule="auto"/>
              <w:rPr>
                <w:i/>
                <w:sz w:val="20"/>
                <w:szCs w:val="20"/>
              </w:rPr>
            </w:pPr>
            <w:r w:rsidRPr="006D3A58">
              <w:rPr>
                <w:sz w:val="20"/>
                <w:szCs w:val="20"/>
              </w:rPr>
              <w:t>dari orang atau sistem yang lain yang mengaktifkan</w:t>
            </w:r>
            <w:r w:rsidRPr="006D3A58">
              <w:rPr>
                <w:spacing w:val="-11"/>
                <w:sz w:val="20"/>
                <w:szCs w:val="20"/>
              </w:rPr>
              <w:t xml:space="preserve"> </w:t>
            </w:r>
            <w:r w:rsidRPr="006D3A58">
              <w:rPr>
                <w:sz w:val="20"/>
                <w:szCs w:val="20"/>
              </w:rPr>
              <w:t>fungsi</w:t>
            </w:r>
            <w:r w:rsidRPr="006D3A58">
              <w:rPr>
                <w:spacing w:val="-11"/>
                <w:sz w:val="20"/>
                <w:szCs w:val="20"/>
              </w:rPr>
              <w:t xml:space="preserve"> </w:t>
            </w:r>
            <w:r w:rsidRPr="006D3A58">
              <w:rPr>
                <w:sz w:val="20"/>
                <w:szCs w:val="20"/>
              </w:rPr>
              <w:t>dari</w:t>
            </w:r>
            <w:r w:rsidRPr="006D3A58">
              <w:rPr>
                <w:spacing w:val="-11"/>
                <w:sz w:val="20"/>
                <w:szCs w:val="20"/>
              </w:rPr>
              <w:t xml:space="preserve"> </w:t>
            </w:r>
            <w:r w:rsidRPr="006D3A58">
              <w:rPr>
                <w:sz w:val="20"/>
                <w:szCs w:val="20"/>
              </w:rPr>
              <w:t>target</w:t>
            </w:r>
            <w:r w:rsidRPr="006D3A58">
              <w:rPr>
                <w:spacing w:val="-11"/>
                <w:sz w:val="20"/>
                <w:szCs w:val="20"/>
              </w:rPr>
              <w:t xml:space="preserve"> </w:t>
            </w:r>
            <w:r w:rsidRPr="006D3A58">
              <w:rPr>
                <w:sz w:val="20"/>
                <w:szCs w:val="20"/>
              </w:rPr>
              <w:t xml:space="preserve">sistem. Orang atau sistem bisa muncul dalam beberapa peran. Perlu dicatat bahwa aktor berinteraksi dengan </w:t>
            </w:r>
            <w:r w:rsidRPr="006D3A58">
              <w:rPr>
                <w:i/>
                <w:sz w:val="20"/>
                <w:szCs w:val="20"/>
              </w:rPr>
              <w:t>Use Case,</w:t>
            </w:r>
          </w:p>
          <w:p w:rsidR="00DC1AE1" w:rsidRPr="006D3A58" w:rsidRDefault="00DC1AE1" w:rsidP="003A0C45">
            <w:pPr>
              <w:pStyle w:val="TableParagraph"/>
              <w:spacing w:before="1"/>
              <w:rPr>
                <w:sz w:val="20"/>
                <w:szCs w:val="20"/>
              </w:rPr>
            </w:pPr>
            <w:r w:rsidRPr="006D3A58">
              <w:rPr>
                <w:sz w:val="20"/>
                <w:szCs w:val="20"/>
              </w:rPr>
              <w:t>tetapi</w:t>
            </w:r>
            <w:r w:rsidRPr="006D3A58">
              <w:rPr>
                <w:spacing w:val="-1"/>
                <w:sz w:val="20"/>
                <w:szCs w:val="20"/>
              </w:rPr>
              <w:t xml:space="preserve"> </w:t>
            </w:r>
            <w:r w:rsidRPr="006D3A58">
              <w:rPr>
                <w:sz w:val="20"/>
                <w:szCs w:val="20"/>
              </w:rPr>
              <w:t>tidak</w:t>
            </w:r>
            <w:r w:rsidRPr="006D3A58">
              <w:rPr>
                <w:spacing w:val="-1"/>
                <w:sz w:val="20"/>
                <w:szCs w:val="20"/>
              </w:rPr>
              <w:t xml:space="preserve"> </w:t>
            </w:r>
            <w:r w:rsidRPr="006D3A58">
              <w:rPr>
                <w:sz w:val="20"/>
                <w:szCs w:val="20"/>
              </w:rPr>
              <w:t>memiliki</w:t>
            </w:r>
            <w:r w:rsidRPr="006D3A58">
              <w:rPr>
                <w:spacing w:val="-1"/>
                <w:sz w:val="20"/>
                <w:szCs w:val="20"/>
              </w:rPr>
              <w:t xml:space="preserve"> </w:t>
            </w:r>
            <w:r w:rsidRPr="006D3A58">
              <w:rPr>
                <w:sz w:val="20"/>
                <w:szCs w:val="20"/>
              </w:rPr>
              <w:t>kontrol</w:t>
            </w:r>
            <w:r w:rsidRPr="006D3A58">
              <w:rPr>
                <w:spacing w:val="-1"/>
                <w:sz w:val="20"/>
                <w:szCs w:val="20"/>
              </w:rPr>
              <w:t xml:space="preserve"> </w:t>
            </w:r>
            <w:r w:rsidRPr="006D3A58">
              <w:rPr>
                <w:spacing w:val="-2"/>
                <w:sz w:val="20"/>
                <w:szCs w:val="20"/>
              </w:rPr>
              <w:t>terhadap</w:t>
            </w:r>
          </w:p>
          <w:p w:rsidR="00DC1AE1" w:rsidRPr="006D3A58" w:rsidRDefault="00DC1AE1" w:rsidP="003A0C45">
            <w:pPr>
              <w:pStyle w:val="TableParagraph"/>
              <w:spacing w:before="137"/>
              <w:rPr>
                <w:i/>
                <w:sz w:val="20"/>
                <w:szCs w:val="20"/>
              </w:rPr>
            </w:pPr>
            <w:r w:rsidRPr="006D3A58">
              <w:rPr>
                <w:i/>
                <w:sz w:val="20"/>
                <w:szCs w:val="20"/>
              </w:rPr>
              <w:t>use</w:t>
            </w:r>
            <w:r w:rsidRPr="006D3A58">
              <w:rPr>
                <w:i/>
                <w:spacing w:val="-1"/>
                <w:sz w:val="20"/>
                <w:szCs w:val="20"/>
              </w:rPr>
              <w:t xml:space="preserve"> </w:t>
            </w:r>
            <w:r w:rsidRPr="006D3A58">
              <w:rPr>
                <w:i/>
                <w:spacing w:val="-4"/>
                <w:sz w:val="20"/>
                <w:szCs w:val="20"/>
              </w:rPr>
              <w:t>case</w:t>
            </w:r>
          </w:p>
        </w:tc>
      </w:tr>
      <w:tr w:rsidR="00DC1AE1" w:rsidRPr="006D3A58" w:rsidTr="003A0C45">
        <w:trPr>
          <w:trHeight w:val="1814"/>
        </w:trPr>
        <w:tc>
          <w:tcPr>
            <w:tcW w:w="2835" w:type="dxa"/>
          </w:tcPr>
          <w:p w:rsidR="00DC1AE1" w:rsidRPr="006D3A58" w:rsidRDefault="00DC1AE1" w:rsidP="003A0C45">
            <w:pPr>
              <w:pStyle w:val="TableParagraph"/>
              <w:spacing w:before="157"/>
              <w:ind w:left="0"/>
              <w:rPr>
                <w:i/>
                <w:sz w:val="20"/>
                <w:szCs w:val="20"/>
              </w:rPr>
            </w:pPr>
          </w:p>
          <w:p w:rsidR="00DC1AE1" w:rsidRPr="006D3A58" w:rsidRDefault="00DC1AE1" w:rsidP="003A0C45">
            <w:pPr>
              <w:pStyle w:val="TableParagraph"/>
              <w:ind w:left="9"/>
              <w:jc w:val="center"/>
              <w:rPr>
                <w:i/>
                <w:sz w:val="20"/>
                <w:szCs w:val="20"/>
              </w:rPr>
            </w:pPr>
            <w:r w:rsidRPr="006D3A58">
              <w:rPr>
                <w:noProof/>
                <w:sz w:val="20"/>
                <w:szCs w:val="20"/>
              </w:rPr>
              <w:drawing>
                <wp:anchor distT="0" distB="0" distL="114300" distR="114300" simplePos="0" relativeHeight="251661312" behindDoc="1" locked="0" layoutInCell="1" allowOverlap="1" wp14:anchorId="07D1DF2B" wp14:editId="196B228E">
                  <wp:simplePos x="0" y="0"/>
                  <wp:positionH relativeFrom="column">
                    <wp:posOffset>141734</wp:posOffset>
                  </wp:positionH>
                  <wp:positionV relativeFrom="paragraph">
                    <wp:posOffset>195480</wp:posOffset>
                  </wp:positionV>
                  <wp:extent cx="1546860" cy="228600"/>
                  <wp:effectExtent l="0" t="0" r="2540" b="0"/>
                  <wp:wrapTight wrapText="bothSides">
                    <wp:wrapPolygon edited="0">
                      <wp:start x="0" y="0"/>
                      <wp:lineTo x="0" y="20400"/>
                      <wp:lineTo x="21458" y="20400"/>
                      <wp:lineTo x="21458" y="0"/>
                      <wp:lineTo x="0" y="0"/>
                    </wp:wrapPolygon>
                  </wp:wrapTight>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46860" cy="228600"/>
                          </a:xfrm>
                          <a:prstGeom prst="rect">
                            <a:avLst/>
                          </a:prstGeom>
                        </pic:spPr>
                      </pic:pic>
                    </a:graphicData>
                  </a:graphic>
                  <wp14:sizeRelH relativeFrom="page">
                    <wp14:pctWidth>0</wp14:pctWidth>
                  </wp14:sizeRelH>
                  <wp14:sizeRelV relativeFrom="page">
                    <wp14:pctHeight>0</wp14:pctHeight>
                  </wp14:sizeRelV>
                </wp:anchor>
              </w:drawing>
            </w:r>
            <w:r w:rsidRPr="006D3A58">
              <w:rPr>
                <w:sz w:val="20"/>
                <w:szCs w:val="20"/>
              </w:rPr>
              <w:t>Asosiasi /</w:t>
            </w:r>
            <w:r w:rsidRPr="006D3A58">
              <w:rPr>
                <w:spacing w:val="1"/>
                <w:sz w:val="20"/>
                <w:szCs w:val="20"/>
              </w:rPr>
              <w:t xml:space="preserve"> </w:t>
            </w:r>
            <w:r w:rsidRPr="006D3A58">
              <w:rPr>
                <w:i/>
                <w:spacing w:val="-2"/>
                <w:sz w:val="20"/>
                <w:szCs w:val="20"/>
              </w:rPr>
              <w:t>association</w:t>
            </w:r>
          </w:p>
        </w:tc>
        <w:tc>
          <w:tcPr>
            <w:tcW w:w="4757" w:type="dxa"/>
          </w:tcPr>
          <w:p w:rsidR="00DC1AE1" w:rsidRPr="006D3A58" w:rsidRDefault="00DC1AE1" w:rsidP="003A0C45">
            <w:pPr>
              <w:pStyle w:val="TableParagraph"/>
              <w:spacing w:before="1"/>
              <w:rPr>
                <w:sz w:val="20"/>
                <w:szCs w:val="20"/>
              </w:rPr>
            </w:pPr>
            <w:r w:rsidRPr="006D3A58">
              <w:rPr>
                <w:sz w:val="20"/>
                <w:szCs w:val="20"/>
              </w:rPr>
              <w:t>Asosiasi</w:t>
            </w:r>
            <w:r w:rsidRPr="006D3A58">
              <w:rPr>
                <w:spacing w:val="-2"/>
                <w:sz w:val="20"/>
                <w:szCs w:val="20"/>
              </w:rPr>
              <w:t xml:space="preserve"> </w:t>
            </w:r>
            <w:r w:rsidRPr="006D3A58">
              <w:rPr>
                <w:sz w:val="20"/>
                <w:szCs w:val="20"/>
              </w:rPr>
              <w:t>antara aktor</w:t>
            </w:r>
            <w:r w:rsidRPr="006D3A58">
              <w:rPr>
                <w:spacing w:val="-1"/>
                <w:sz w:val="20"/>
                <w:szCs w:val="20"/>
              </w:rPr>
              <w:t xml:space="preserve"> </w:t>
            </w:r>
            <w:r w:rsidRPr="006D3A58">
              <w:rPr>
                <w:sz w:val="20"/>
                <w:szCs w:val="20"/>
              </w:rPr>
              <w:t>dan</w:t>
            </w:r>
            <w:r w:rsidRPr="006D3A58">
              <w:rPr>
                <w:spacing w:val="1"/>
                <w:sz w:val="20"/>
                <w:szCs w:val="20"/>
              </w:rPr>
              <w:t xml:space="preserve"> </w:t>
            </w:r>
            <w:r w:rsidRPr="006D3A58">
              <w:rPr>
                <w:i/>
                <w:sz w:val="20"/>
                <w:szCs w:val="20"/>
              </w:rPr>
              <w:t>use</w:t>
            </w:r>
            <w:r w:rsidRPr="006D3A58">
              <w:rPr>
                <w:i/>
                <w:spacing w:val="-2"/>
                <w:sz w:val="20"/>
                <w:szCs w:val="20"/>
              </w:rPr>
              <w:t xml:space="preserve"> </w:t>
            </w:r>
            <w:r w:rsidRPr="006D3A58">
              <w:rPr>
                <w:i/>
                <w:spacing w:val="-4"/>
                <w:sz w:val="20"/>
                <w:szCs w:val="20"/>
              </w:rPr>
              <w:t>case</w:t>
            </w:r>
            <w:r w:rsidRPr="006D3A58">
              <w:rPr>
                <w:spacing w:val="-4"/>
                <w:sz w:val="20"/>
                <w:szCs w:val="20"/>
              </w:rPr>
              <w:t>,</w:t>
            </w:r>
          </w:p>
          <w:p w:rsidR="00DC1AE1" w:rsidRPr="006D3A58" w:rsidRDefault="00DC1AE1" w:rsidP="003A0C45">
            <w:pPr>
              <w:pStyle w:val="TableParagraph"/>
              <w:tabs>
                <w:tab w:val="left" w:pos="1548"/>
              </w:tabs>
              <w:spacing w:before="137" w:line="360" w:lineRule="auto"/>
              <w:ind w:right="106"/>
              <w:rPr>
                <w:sz w:val="20"/>
                <w:szCs w:val="20"/>
              </w:rPr>
            </w:pPr>
            <w:r w:rsidRPr="006D3A58">
              <w:rPr>
                <w:sz w:val="20"/>
                <w:szCs w:val="20"/>
              </w:rPr>
              <w:t>digambarkan</w:t>
            </w:r>
            <w:r w:rsidRPr="006D3A58">
              <w:rPr>
                <w:spacing w:val="-10"/>
                <w:sz w:val="20"/>
                <w:szCs w:val="20"/>
              </w:rPr>
              <w:t xml:space="preserve"> </w:t>
            </w:r>
            <w:r w:rsidRPr="006D3A58">
              <w:rPr>
                <w:sz w:val="20"/>
                <w:szCs w:val="20"/>
              </w:rPr>
              <w:t>dengan</w:t>
            </w:r>
            <w:r w:rsidRPr="006D3A58">
              <w:rPr>
                <w:spacing w:val="-10"/>
                <w:sz w:val="20"/>
                <w:szCs w:val="20"/>
              </w:rPr>
              <w:t xml:space="preserve"> </w:t>
            </w:r>
            <w:r w:rsidRPr="006D3A58">
              <w:rPr>
                <w:sz w:val="20"/>
                <w:szCs w:val="20"/>
              </w:rPr>
              <w:t>garis</w:t>
            </w:r>
            <w:r w:rsidRPr="006D3A58">
              <w:rPr>
                <w:spacing w:val="-11"/>
                <w:sz w:val="20"/>
                <w:szCs w:val="20"/>
              </w:rPr>
              <w:t xml:space="preserve"> </w:t>
            </w:r>
            <w:r w:rsidRPr="006D3A58">
              <w:rPr>
                <w:sz w:val="20"/>
                <w:szCs w:val="20"/>
              </w:rPr>
              <w:t>tanpa</w:t>
            </w:r>
            <w:r w:rsidRPr="006D3A58">
              <w:rPr>
                <w:spacing w:val="-12"/>
                <w:sz w:val="20"/>
                <w:szCs w:val="20"/>
              </w:rPr>
              <w:t xml:space="preserve"> </w:t>
            </w:r>
            <w:r w:rsidRPr="006D3A58">
              <w:rPr>
                <w:sz w:val="20"/>
                <w:szCs w:val="20"/>
              </w:rPr>
              <w:t xml:space="preserve">panah yang mengindikasikan siapa atau apa yang meminta interaksi secara </w:t>
            </w:r>
            <w:r w:rsidRPr="006D3A58">
              <w:rPr>
                <w:spacing w:val="-2"/>
                <w:sz w:val="20"/>
                <w:szCs w:val="20"/>
              </w:rPr>
              <w:t>langsung</w:t>
            </w:r>
            <w:r w:rsidRPr="006D3A58">
              <w:rPr>
                <w:sz w:val="20"/>
                <w:szCs w:val="20"/>
              </w:rPr>
              <w:tab/>
              <w:t>dan bukannya</w:t>
            </w:r>
          </w:p>
          <w:p w:rsidR="00DC1AE1" w:rsidRPr="006D3A58" w:rsidRDefault="00DC1AE1" w:rsidP="003A0C45">
            <w:pPr>
              <w:pStyle w:val="TableParagraph"/>
              <w:rPr>
                <w:sz w:val="20"/>
                <w:szCs w:val="20"/>
              </w:rPr>
            </w:pPr>
            <w:r w:rsidRPr="006D3A58">
              <w:rPr>
                <w:sz w:val="20"/>
                <w:szCs w:val="20"/>
              </w:rPr>
              <w:t>mengindikasikan</w:t>
            </w:r>
            <w:r w:rsidRPr="006D3A58">
              <w:rPr>
                <w:spacing w:val="-3"/>
                <w:sz w:val="20"/>
                <w:szCs w:val="20"/>
              </w:rPr>
              <w:t xml:space="preserve"> </w:t>
            </w:r>
            <w:r w:rsidRPr="006D3A58">
              <w:rPr>
                <w:spacing w:val="-4"/>
                <w:sz w:val="20"/>
                <w:szCs w:val="20"/>
              </w:rPr>
              <w:t>data</w:t>
            </w:r>
          </w:p>
        </w:tc>
      </w:tr>
      <w:tr w:rsidR="00DC1AE1" w:rsidRPr="006D3A58" w:rsidTr="003A0C45">
        <w:trPr>
          <w:trHeight w:val="1429"/>
        </w:trPr>
        <w:tc>
          <w:tcPr>
            <w:tcW w:w="2835" w:type="dxa"/>
          </w:tcPr>
          <w:p w:rsidR="00DC1AE1" w:rsidRPr="006D3A58" w:rsidRDefault="00DC1AE1" w:rsidP="003A0C45">
            <w:pPr>
              <w:pStyle w:val="TableParagraph"/>
              <w:spacing w:before="203"/>
              <w:ind w:left="9"/>
              <w:jc w:val="center"/>
              <w:rPr>
                <w:i/>
                <w:sz w:val="20"/>
                <w:szCs w:val="20"/>
              </w:rPr>
            </w:pPr>
            <w:r w:rsidRPr="006D3A58">
              <w:rPr>
                <w:sz w:val="20"/>
                <w:szCs w:val="20"/>
              </w:rPr>
              <w:t>Asosiasi /</w:t>
            </w:r>
            <w:r w:rsidRPr="006D3A58">
              <w:rPr>
                <w:spacing w:val="1"/>
                <w:sz w:val="20"/>
                <w:szCs w:val="20"/>
              </w:rPr>
              <w:t xml:space="preserve"> </w:t>
            </w:r>
            <w:r w:rsidRPr="006D3A58">
              <w:rPr>
                <w:i/>
                <w:spacing w:val="-2"/>
                <w:sz w:val="20"/>
                <w:szCs w:val="20"/>
              </w:rPr>
              <w:t>association</w:t>
            </w:r>
          </w:p>
          <w:p w:rsidR="00DC1AE1" w:rsidRPr="006D3A58" w:rsidRDefault="00DC1AE1" w:rsidP="003A0C45">
            <w:pPr>
              <w:pStyle w:val="TableParagraph"/>
              <w:spacing w:before="68"/>
              <w:ind w:left="0"/>
              <w:rPr>
                <w:i/>
                <w:sz w:val="20"/>
                <w:szCs w:val="20"/>
              </w:rPr>
            </w:pPr>
            <w:r w:rsidRPr="006D3A58">
              <w:rPr>
                <w:noProof/>
                <w:sz w:val="20"/>
                <w:szCs w:val="20"/>
              </w:rPr>
              <w:drawing>
                <wp:anchor distT="0" distB="0" distL="114300" distR="114300" simplePos="0" relativeHeight="251662336" behindDoc="1" locked="0" layoutInCell="1" allowOverlap="1" wp14:anchorId="3E196253" wp14:editId="6EDDE197">
                  <wp:simplePos x="0" y="0"/>
                  <wp:positionH relativeFrom="column">
                    <wp:posOffset>144145</wp:posOffset>
                  </wp:positionH>
                  <wp:positionV relativeFrom="paragraph">
                    <wp:posOffset>193675</wp:posOffset>
                  </wp:positionV>
                  <wp:extent cx="1355725" cy="266700"/>
                  <wp:effectExtent l="0" t="0" r="3175" b="0"/>
                  <wp:wrapTight wrapText="bothSides">
                    <wp:wrapPolygon edited="0">
                      <wp:start x="0" y="0"/>
                      <wp:lineTo x="0" y="20571"/>
                      <wp:lineTo x="21448" y="20571"/>
                      <wp:lineTo x="21448" y="0"/>
                      <wp:lineTo x="0" y="0"/>
                    </wp:wrapPolygon>
                  </wp:wrapTight>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55725" cy="266700"/>
                          </a:xfrm>
                          <a:prstGeom prst="rect">
                            <a:avLst/>
                          </a:prstGeom>
                        </pic:spPr>
                      </pic:pic>
                    </a:graphicData>
                  </a:graphic>
                  <wp14:sizeRelH relativeFrom="page">
                    <wp14:pctWidth>0</wp14:pctWidth>
                  </wp14:sizeRelH>
                  <wp14:sizeRelV relativeFrom="page">
                    <wp14:pctHeight>0</wp14:pctHeight>
                  </wp14:sizeRelV>
                </wp:anchor>
              </w:drawing>
            </w:r>
          </w:p>
        </w:tc>
        <w:tc>
          <w:tcPr>
            <w:tcW w:w="4757" w:type="dxa"/>
          </w:tcPr>
          <w:p w:rsidR="00DC1AE1" w:rsidRPr="006D3A58" w:rsidRDefault="00DC1AE1" w:rsidP="003A0C45">
            <w:pPr>
              <w:pStyle w:val="TableParagraph"/>
              <w:spacing w:line="360" w:lineRule="auto"/>
              <w:ind w:right="106"/>
              <w:rPr>
                <w:sz w:val="20"/>
                <w:szCs w:val="20"/>
              </w:rPr>
            </w:pPr>
            <w:r w:rsidRPr="006D3A58">
              <w:rPr>
                <w:sz w:val="20"/>
                <w:szCs w:val="20"/>
              </w:rPr>
              <w:t>Asosiasi</w:t>
            </w:r>
            <w:r w:rsidRPr="006D3A58">
              <w:rPr>
                <w:spacing w:val="-8"/>
                <w:sz w:val="20"/>
                <w:szCs w:val="20"/>
              </w:rPr>
              <w:t xml:space="preserve"> </w:t>
            </w:r>
            <w:r w:rsidRPr="006D3A58">
              <w:rPr>
                <w:sz w:val="20"/>
                <w:szCs w:val="20"/>
              </w:rPr>
              <w:t>antara</w:t>
            </w:r>
            <w:r w:rsidRPr="006D3A58">
              <w:rPr>
                <w:spacing w:val="-7"/>
                <w:sz w:val="20"/>
                <w:szCs w:val="20"/>
              </w:rPr>
              <w:t xml:space="preserve"> </w:t>
            </w:r>
            <w:r w:rsidRPr="006D3A58">
              <w:rPr>
                <w:sz w:val="20"/>
                <w:szCs w:val="20"/>
              </w:rPr>
              <w:t>aktor</w:t>
            </w:r>
            <w:r w:rsidRPr="006D3A58">
              <w:rPr>
                <w:spacing w:val="-8"/>
                <w:sz w:val="20"/>
                <w:szCs w:val="20"/>
              </w:rPr>
              <w:t xml:space="preserve"> </w:t>
            </w:r>
            <w:r w:rsidRPr="006D3A58">
              <w:rPr>
                <w:sz w:val="20"/>
                <w:szCs w:val="20"/>
              </w:rPr>
              <w:t>dengan</w:t>
            </w:r>
            <w:r w:rsidRPr="006D3A58">
              <w:rPr>
                <w:spacing w:val="-7"/>
                <w:sz w:val="20"/>
                <w:szCs w:val="20"/>
              </w:rPr>
              <w:t xml:space="preserve"> </w:t>
            </w:r>
            <w:r w:rsidRPr="006D3A58">
              <w:rPr>
                <w:i/>
                <w:sz w:val="20"/>
                <w:szCs w:val="20"/>
              </w:rPr>
              <w:t>use</w:t>
            </w:r>
            <w:r w:rsidRPr="006D3A58">
              <w:rPr>
                <w:i/>
                <w:spacing w:val="-9"/>
                <w:sz w:val="20"/>
                <w:szCs w:val="20"/>
              </w:rPr>
              <w:t xml:space="preserve"> </w:t>
            </w:r>
            <w:r w:rsidRPr="006D3A58">
              <w:rPr>
                <w:i/>
                <w:sz w:val="20"/>
                <w:szCs w:val="20"/>
              </w:rPr>
              <w:t xml:space="preserve">case </w:t>
            </w:r>
            <w:r w:rsidRPr="006D3A58">
              <w:rPr>
                <w:sz w:val="20"/>
                <w:szCs w:val="20"/>
              </w:rPr>
              <w:t>yang menggunakan panah terbuka untuk mengindikasikan bila aktor</w:t>
            </w:r>
          </w:p>
          <w:p w:rsidR="00DC1AE1" w:rsidRPr="006D3A58" w:rsidRDefault="00DC1AE1" w:rsidP="003A0C45">
            <w:pPr>
              <w:pStyle w:val="TableParagraph"/>
              <w:rPr>
                <w:sz w:val="20"/>
                <w:szCs w:val="20"/>
              </w:rPr>
            </w:pPr>
            <w:r w:rsidRPr="006D3A58">
              <w:rPr>
                <w:sz w:val="20"/>
                <w:szCs w:val="20"/>
              </w:rPr>
              <w:t>berinteraksi</w:t>
            </w:r>
            <w:r w:rsidRPr="006D3A58">
              <w:rPr>
                <w:spacing w:val="-2"/>
                <w:sz w:val="20"/>
                <w:szCs w:val="20"/>
              </w:rPr>
              <w:t xml:space="preserve"> </w:t>
            </w:r>
            <w:r w:rsidRPr="006D3A58">
              <w:rPr>
                <w:sz w:val="20"/>
                <w:szCs w:val="20"/>
              </w:rPr>
              <w:t>secara</w:t>
            </w:r>
            <w:r w:rsidRPr="006D3A58">
              <w:rPr>
                <w:spacing w:val="-3"/>
                <w:sz w:val="20"/>
                <w:szCs w:val="20"/>
              </w:rPr>
              <w:t xml:space="preserve"> </w:t>
            </w:r>
            <w:r w:rsidRPr="006D3A58">
              <w:rPr>
                <w:sz w:val="20"/>
                <w:szCs w:val="20"/>
              </w:rPr>
              <w:t>pasif dengan</w:t>
            </w:r>
            <w:r w:rsidRPr="006D3A58">
              <w:rPr>
                <w:spacing w:val="-1"/>
                <w:sz w:val="20"/>
                <w:szCs w:val="20"/>
              </w:rPr>
              <w:t xml:space="preserve"> </w:t>
            </w:r>
            <w:r w:rsidRPr="006D3A58">
              <w:rPr>
                <w:spacing w:val="-2"/>
                <w:sz w:val="20"/>
                <w:szCs w:val="20"/>
              </w:rPr>
              <w:t>sistem</w:t>
            </w:r>
          </w:p>
        </w:tc>
      </w:tr>
      <w:tr w:rsidR="00DC1AE1" w:rsidRPr="006D3A58" w:rsidTr="003A0C45">
        <w:trPr>
          <w:trHeight w:val="968"/>
        </w:trPr>
        <w:tc>
          <w:tcPr>
            <w:tcW w:w="2835" w:type="dxa"/>
          </w:tcPr>
          <w:p w:rsidR="00DC1AE1" w:rsidRPr="00A63092" w:rsidRDefault="00DC1AE1" w:rsidP="003A0C45">
            <w:pPr>
              <w:pStyle w:val="TableParagraph"/>
              <w:ind w:left="0"/>
              <w:rPr>
                <w:i/>
                <w:sz w:val="20"/>
                <w:szCs w:val="20"/>
              </w:rPr>
            </w:pPr>
            <w:r w:rsidRPr="006D3A58">
              <w:rPr>
                <w:noProof/>
                <w:sz w:val="20"/>
                <w:szCs w:val="20"/>
              </w:rPr>
              <w:drawing>
                <wp:anchor distT="0" distB="0" distL="114300" distR="114300" simplePos="0" relativeHeight="251663360" behindDoc="1" locked="0" layoutInCell="1" allowOverlap="1" wp14:anchorId="51245D15" wp14:editId="7B13D8F3">
                  <wp:simplePos x="0" y="0"/>
                  <wp:positionH relativeFrom="column">
                    <wp:posOffset>203701</wp:posOffset>
                  </wp:positionH>
                  <wp:positionV relativeFrom="paragraph">
                    <wp:posOffset>133210</wp:posOffset>
                  </wp:positionV>
                  <wp:extent cx="1353913" cy="356235"/>
                  <wp:effectExtent l="0" t="0" r="5080" b="0"/>
                  <wp:wrapTight wrapText="bothSides">
                    <wp:wrapPolygon edited="0">
                      <wp:start x="0" y="0"/>
                      <wp:lineTo x="0" y="20791"/>
                      <wp:lineTo x="21478" y="20791"/>
                      <wp:lineTo x="21478" y="0"/>
                      <wp:lineTo x="0" y="0"/>
                    </wp:wrapPolygon>
                  </wp:wrapTight>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53913" cy="356235"/>
                          </a:xfrm>
                          <a:prstGeom prst="rect">
                            <a:avLst/>
                          </a:prstGeom>
                        </pic:spPr>
                      </pic:pic>
                    </a:graphicData>
                  </a:graphic>
                  <wp14:sizeRelH relativeFrom="page">
                    <wp14:pctWidth>0</wp14:pctWidth>
                  </wp14:sizeRelH>
                  <wp14:sizeRelV relativeFrom="page">
                    <wp14:pctHeight>0</wp14:pctHeight>
                  </wp14:sizeRelV>
                </wp:anchor>
              </w:drawing>
            </w:r>
          </w:p>
        </w:tc>
        <w:tc>
          <w:tcPr>
            <w:tcW w:w="4757" w:type="dxa"/>
          </w:tcPr>
          <w:p w:rsidR="00DC1AE1" w:rsidRPr="006D3A58" w:rsidRDefault="00DC1AE1" w:rsidP="003A0C45">
            <w:pPr>
              <w:pStyle w:val="TableParagraph"/>
              <w:spacing w:line="360" w:lineRule="auto"/>
              <w:rPr>
                <w:sz w:val="20"/>
                <w:szCs w:val="20"/>
              </w:rPr>
            </w:pPr>
            <w:r w:rsidRPr="006D3A58">
              <w:rPr>
                <w:i/>
                <w:sz w:val="20"/>
                <w:szCs w:val="20"/>
              </w:rPr>
              <w:t>Include</w:t>
            </w:r>
            <w:r w:rsidRPr="006D3A58">
              <w:rPr>
                <w:sz w:val="20"/>
                <w:szCs w:val="20"/>
              </w:rPr>
              <w:t>,</w:t>
            </w:r>
            <w:r w:rsidRPr="006D3A58">
              <w:rPr>
                <w:spacing w:val="-8"/>
                <w:sz w:val="20"/>
                <w:szCs w:val="20"/>
              </w:rPr>
              <w:t xml:space="preserve"> </w:t>
            </w:r>
            <w:r w:rsidRPr="006D3A58">
              <w:rPr>
                <w:sz w:val="20"/>
                <w:szCs w:val="20"/>
              </w:rPr>
              <w:t>merupakan</w:t>
            </w:r>
            <w:r w:rsidRPr="006D3A58">
              <w:rPr>
                <w:spacing w:val="-8"/>
                <w:sz w:val="20"/>
                <w:szCs w:val="20"/>
              </w:rPr>
              <w:t xml:space="preserve"> </w:t>
            </w:r>
            <w:r w:rsidRPr="006D3A58">
              <w:rPr>
                <w:sz w:val="20"/>
                <w:szCs w:val="20"/>
              </w:rPr>
              <w:t>di</w:t>
            </w:r>
            <w:r w:rsidRPr="006D3A58">
              <w:rPr>
                <w:spacing w:val="-8"/>
                <w:sz w:val="20"/>
                <w:szCs w:val="20"/>
              </w:rPr>
              <w:t xml:space="preserve"> </w:t>
            </w:r>
            <w:r w:rsidRPr="006D3A58">
              <w:rPr>
                <w:sz w:val="20"/>
                <w:szCs w:val="20"/>
              </w:rPr>
              <w:t>dalam</w:t>
            </w:r>
            <w:r w:rsidRPr="006D3A58">
              <w:rPr>
                <w:spacing w:val="-7"/>
                <w:sz w:val="20"/>
                <w:szCs w:val="20"/>
              </w:rPr>
              <w:t xml:space="preserve"> </w:t>
            </w:r>
            <w:r w:rsidRPr="006D3A58">
              <w:rPr>
                <w:i/>
                <w:sz w:val="20"/>
                <w:szCs w:val="20"/>
              </w:rPr>
              <w:t>use</w:t>
            </w:r>
            <w:r w:rsidRPr="006D3A58">
              <w:rPr>
                <w:i/>
                <w:spacing w:val="-9"/>
                <w:sz w:val="20"/>
                <w:szCs w:val="20"/>
              </w:rPr>
              <w:t xml:space="preserve"> </w:t>
            </w:r>
            <w:r w:rsidRPr="006D3A58">
              <w:rPr>
                <w:i/>
                <w:sz w:val="20"/>
                <w:szCs w:val="20"/>
              </w:rPr>
              <w:t xml:space="preserve">case </w:t>
            </w:r>
            <w:r w:rsidRPr="006D3A58">
              <w:rPr>
                <w:sz w:val="20"/>
                <w:szCs w:val="20"/>
              </w:rPr>
              <w:t>lain (</w:t>
            </w:r>
            <w:r w:rsidRPr="006D3A58">
              <w:rPr>
                <w:i/>
                <w:sz w:val="20"/>
                <w:szCs w:val="20"/>
              </w:rPr>
              <w:t>required</w:t>
            </w:r>
            <w:r w:rsidRPr="006D3A58">
              <w:rPr>
                <w:sz w:val="20"/>
                <w:szCs w:val="20"/>
              </w:rPr>
              <w:t xml:space="preserve">) atau pemanggilan </w:t>
            </w:r>
            <w:r w:rsidRPr="006D3A58">
              <w:rPr>
                <w:i/>
                <w:sz w:val="20"/>
                <w:szCs w:val="20"/>
              </w:rPr>
              <w:t xml:space="preserve">use case </w:t>
            </w:r>
            <w:r w:rsidRPr="006D3A58">
              <w:rPr>
                <w:sz w:val="20"/>
                <w:szCs w:val="20"/>
              </w:rPr>
              <w:t xml:space="preserve">oleh </w:t>
            </w:r>
            <w:r w:rsidRPr="006D3A58">
              <w:rPr>
                <w:i/>
                <w:sz w:val="20"/>
                <w:szCs w:val="20"/>
              </w:rPr>
              <w:t xml:space="preserve">use case </w:t>
            </w:r>
            <w:r w:rsidRPr="006D3A58">
              <w:rPr>
                <w:sz w:val="20"/>
                <w:szCs w:val="20"/>
              </w:rPr>
              <w:t>contohnya adalah pemanggilan sebuah fungsi program</w:t>
            </w:r>
          </w:p>
        </w:tc>
      </w:tr>
    </w:tbl>
    <w:p w:rsidR="00DC1AE1" w:rsidRPr="00E35E75" w:rsidRDefault="00DC1AE1" w:rsidP="00DC1AE1">
      <w:pPr>
        <w:spacing w:after="240" w:line="360" w:lineRule="auto"/>
        <w:rPr>
          <w:sz w:val="20"/>
          <w:szCs w:val="20"/>
        </w:rPr>
      </w:pPr>
      <w:r w:rsidRPr="00E35E75">
        <w:rPr>
          <w:sz w:val="20"/>
          <w:szCs w:val="20"/>
        </w:rPr>
        <w:tab/>
      </w:r>
      <w:r w:rsidRPr="00E35E75">
        <w:rPr>
          <w:sz w:val="20"/>
          <w:szCs w:val="20"/>
        </w:rPr>
        <w:tab/>
      </w:r>
      <w:sdt>
        <w:sdtPr>
          <w:rPr>
            <w:color w:val="000000"/>
            <w:sz w:val="20"/>
            <w:szCs w:val="20"/>
          </w:rPr>
          <w:tag w:val="MENDELEY_CITATION_v3_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"/>
          <w:id w:val="-316263075"/>
          <w:placeholder>
            <w:docPart w:val="E79151760CB67B43BFA778937C26F06D"/>
          </w:placeholder>
        </w:sdtPr>
        <w:sdtContent>
          <w:r w:rsidRPr="00730E91">
            <w:rPr>
              <w:color w:val="000000"/>
              <w:sz w:val="20"/>
              <w:szCs w:val="20"/>
            </w:rPr>
            <w:t>(Politeknik Negeri Sriwijaya 6 BAB II Tinjauan Putaka n.d.)</w:t>
          </w:r>
        </w:sdtContent>
      </w:sdt>
    </w:p>
    <w:p w:rsidR="00DC1AE1" w:rsidRDefault="00DC1AE1" w:rsidP="00DC1AE1">
      <w:pPr>
        <w:spacing w:after="240" w:line="360" w:lineRule="auto"/>
        <w:jc w:val="both"/>
      </w:pPr>
    </w:p>
    <w:p w:rsidR="00DC1AE1" w:rsidRDefault="00DC1AE1" w:rsidP="00DC1AE1">
      <w:pPr>
        <w:spacing w:after="240" w:line="360" w:lineRule="auto"/>
        <w:jc w:val="both"/>
      </w:pPr>
    </w:p>
    <w:p w:rsidR="00DC1AE1" w:rsidRPr="00CB3BAB" w:rsidRDefault="00DC1AE1" w:rsidP="00DC1AE1">
      <w:pPr>
        <w:pStyle w:val="ListParagraph"/>
        <w:numPr>
          <w:ilvl w:val="0"/>
          <w:numId w:val="4"/>
        </w:numPr>
        <w:spacing w:line="360" w:lineRule="auto"/>
        <w:ind w:left="2410" w:hanging="283"/>
        <w:jc w:val="both"/>
        <w:rPr>
          <w:i/>
          <w:iCs/>
        </w:rPr>
      </w:pPr>
      <w:r w:rsidRPr="00CB3BAB">
        <w:rPr>
          <w:i/>
          <w:iCs/>
        </w:rPr>
        <w:t>Activity Diagram</w:t>
      </w:r>
    </w:p>
    <w:p w:rsidR="00DC1AE1" w:rsidRDefault="00DC1AE1" w:rsidP="00DC1AE1">
      <w:pPr>
        <w:spacing w:line="360" w:lineRule="auto"/>
        <w:ind w:left="1440" w:firstLine="687"/>
        <w:jc w:val="both"/>
      </w:pPr>
      <w:r w:rsidRPr="00CB3BAB">
        <w:rPr>
          <w:i/>
          <w:iCs/>
        </w:rPr>
        <w:t>Activity Diagram</w:t>
      </w:r>
      <w:r w:rsidRPr="00743E3C">
        <w:t xml:space="preserve"> merupakan salah satu diagram </w:t>
      </w:r>
      <w:r w:rsidRPr="001D719E">
        <w:rPr>
          <w:i/>
          <w:iCs/>
        </w:rPr>
        <w:t>UML</w:t>
      </w:r>
      <w:r w:rsidRPr="00743E3C">
        <w:t xml:space="preserve"> yang digunakan untuk menggambarkan alur aktivitas atau proses kerja sistem secara berurutan, termasuk kondisi percabangan dan keputusan yang terjadi dalam suatu proses. Diagram ini berfungsi untuk memvisualisasikan bagaimana suatu aktivitas dimulai, dijalankan, hingga berakhir, sehingga memudahkan pemahaman terhadap logika dan alur sistem secara keseluruhan</w:t>
      </w:r>
      <w:r>
        <w:t xml:space="preserve"> </w:t>
      </w:r>
      <w:sdt>
        <w:sdtPr>
          <w:rPr>
            <w:color w:val="000000"/>
          </w:rPr>
          <w:tag w:val="MENDELEY_CITATION_v3_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"/>
          <w:id w:val="-70188615"/>
          <w:placeholder>
            <w:docPart w:val="E79151760CB67B43BFA778937C26F06D"/>
          </w:placeholder>
        </w:sdtPr>
        <w:sdtContent>
          <w:r w:rsidRPr="00730E91">
            <w:rPr>
              <w:color w:val="000000"/>
            </w:rPr>
            <w:t>(Putra, Wijaya, and Sari 2022)</w:t>
          </w:r>
        </w:sdtContent>
      </w:sdt>
      <w:r w:rsidRPr="00743E3C">
        <w:t>.</w:t>
      </w:r>
    </w:p>
    <w:p w:rsidR="00DC1AE1" w:rsidRDefault="00DC1AE1" w:rsidP="00DC1AE1">
      <w:pPr>
        <w:spacing w:line="360" w:lineRule="auto"/>
        <w:ind w:left="1440" w:firstLine="687"/>
        <w:jc w:val="both"/>
      </w:pPr>
    </w:p>
    <w:p w:rsidR="00DC1AE1" w:rsidRPr="00743E3C" w:rsidRDefault="00DC1AE1" w:rsidP="00DC1AE1">
      <w:pPr>
        <w:pStyle w:val="Caption"/>
        <w:ind w:firstLine="1418"/>
        <w:jc w:val="center"/>
        <w:rPr>
          <w:i w:val="0"/>
          <w:iCs w:val="0"/>
          <w:color w:val="auto"/>
          <w:sz w:val="20"/>
          <w:szCs w:val="20"/>
        </w:rPr>
      </w:pPr>
      <w:bookmarkStart w:id="25" w:name="_Toc219161159"/>
      <w:bookmarkStart w:id="26" w:name="_Toc219161521"/>
      <w:bookmarkStart w:id="27" w:name="_Toc219161543"/>
      <w:bookmarkStart w:id="28" w:name="_Toc219161616"/>
      <w:bookmarkStart w:id="29" w:name="_Toc219167207"/>
      <w:r w:rsidRPr="00743E3C">
        <w:rPr>
          <w:i w:val="0"/>
          <w:iCs w:val="0"/>
          <w:color w:val="auto"/>
          <w:sz w:val="20"/>
          <w:szCs w:val="20"/>
        </w:rPr>
        <w:t>Tabe</w:t>
      </w:r>
      <w:r>
        <w:rPr>
          <w:i w:val="0"/>
          <w:iCs w:val="0"/>
          <w:color w:val="auto"/>
          <w:sz w:val="20"/>
          <w:szCs w:val="20"/>
        </w:rPr>
        <w:t>l</w:t>
      </w:r>
      <w:r w:rsidRPr="00743E3C">
        <w:rPr>
          <w:i w:val="0"/>
          <w:iCs w:val="0"/>
          <w:color w:val="auto"/>
          <w:sz w:val="20"/>
          <w:szCs w:val="20"/>
        </w:rPr>
        <w:t xml:space="preserve"> 2 . </w:t>
      </w:r>
      <w:r w:rsidRPr="00743E3C">
        <w:rPr>
          <w:i w:val="0"/>
          <w:iCs w:val="0"/>
          <w:color w:val="auto"/>
          <w:sz w:val="20"/>
          <w:szCs w:val="20"/>
        </w:rPr>
        <w:fldChar w:fldCharType="begin"/>
      </w:r>
      <w:r w:rsidRPr="00743E3C">
        <w:rPr>
          <w:i w:val="0"/>
          <w:iCs w:val="0"/>
          <w:color w:val="auto"/>
          <w:sz w:val="20"/>
          <w:szCs w:val="20"/>
        </w:rPr>
        <w:instrText xml:space="preserve"> SEQ Table_2_. \* ARABIC </w:instrText>
      </w:r>
      <w:r w:rsidRPr="00743E3C">
        <w:rPr>
          <w:i w:val="0"/>
          <w:iCs w:val="0"/>
          <w:color w:val="auto"/>
          <w:sz w:val="20"/>
          <w:szCs w:val="20"/>
        </w:rPr>
        <w:fldChar w:fldCharType="separate"/>
      </w:r>
      <w:r>
        <w:rPr>
          <w:i w:val="0"/>
          <w:iCs w:val="0"/>
          <w:noProof/>
          <w:color w:val="auto"/>
          <w:sz w:val="20"/>
          <w:szCs w:val="20"/>
        </w:rPr>
        <w:t>3</w:t>
      </w:r>
      <w:r w:rsidRPr="00743E3C">
        <w:rPr>
          <w:i w:val="0"/>
          <w:iCs w:val="0"/>
          <w:color w:val="auto"/>
          <w:sz w:val="20"/>
          <w:szCs w:val="20"/>
        </w:rPr>
        <w:fldChar w:fldCharType="end"/>
      </w:r>
      <w:r w:rsidRPr="00743E3C">
        <w:rPr>
          <w:i w:val="0"/>
          <w:iCs w:val="0"/>
          <w:color w:val="auto"/>
          <w:sz w:val="20"/>
          <w:szCs w:val="20"/>
        </w:rPr>
        <w:t xml:space="preserve"> Simbol </w:t>
      </w:r>
      <w:r w:rsidRPr="00CB3BAB">
        <w:rPr>
          <w:color w:val="auto"/>
          <w:sz w:val="20"/>
          <w:szCs w:val="20"/>
        </w:rPr>
        <w:t>Activity Diagram</w:t>
      </w:r>
      <w:bookmarkEnd w:id="25"/>
      <w:bookmarkEnd w:id="26"/>
      <w:bookmarkEnd w:id="27"/>
      <w:bookmarkEnd w:id="28"/>
      <w:bookmarkEnd w:id="29"/>
    </w:p>
    <w:tbl>
      <w:tblPr>
        <w:tblW w:w="0" w:type="auto"/>
        <w:tblInd w:w="1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61"/>
        <w:gridCol w:w="4352"/>
      </w:tblGrid>
      <w:tr w:rsidR="00DC1AE1" w:rsidRPr="001E346E" w:rsidTr="003A0C45">
        <w:trPr>
          <w:trHeight w:val="414"/>
        </w:trPr>
        <w:tc>
          <w:tcPr>
            <w:tcW w:w="3161" w:type="dxa"/>
          </w:tcPr>
          <w:p w:rsidR="00DC1AE1" w:rsidRPr="001E346E" w:rsidRDefault="00DC1AE1" w:rsidP="003A0C45">
            <w:pPr>
              <w:pStyle w:val="TableParagraph"/>
              <w:spacing w:line="275" w:lineRule="exact"/>
              <w:ind w:left="9" w:right="2"/>
              <w:jc w:val="center"/>
              <w:rPr>
                <w:b/>
                <w:sz w:val="20"/>
                <w:szCs w:val="20"/>
              </w:rPr>
            </w:pPr>
            <w:r w:rsidRPr="001E346E">
              <w:rPr>
                <w:b/>
                <w:spacing w:val="-2"/>
                <w:sz w:val="20"/>
                <w:szCs w:val="20"/>
              </w:rPr>
              <w:lastRenderedPageBreak/>
              <w:t>Simbol</w:t>
            </w:r>
          </w:p>
        </w:tc>
        <w:tc>
          <w:tcPr>
            <w:tcW w:w="4352" w:type="dxa"/>
          </w:tcPr>
          <w:p w:rsidR="00DC1AE1" w:rsidRPr="001E346E" w:rsidRDefault="00DC1AE1" w:rsidP="003A0C45">
            <w:pPr>
              <w:pStyle w:val="TableParagraph"/>
              <w:spacing w:line="275" w:lineRule="exact"/>
              <w:ind w:left="6"/>
              <w:jc w:val="center"/>
              <w:rPr>
                <w:b/>
                <w:sz w:val="20"/>
                <w:szCs w:val="20"/>
              </w:rPr>
            </w:pPr>
            <w:r w:rsidRPr="001E346E">
              <w:rPr>
                <w:b/>
                <w:spacing w:val="-2"/>
                <w:sz w:val="20"/>
                <w:szCs w:val="20"/>
              </w:rPr>
              <w:t>Deskripsi</w:t>
            </w:r>
          </w:p>
        </w:tc>
      </w:tr>
      <w:tr w:rsidR="00DC1AE1" w:rsidRPr="001E346E" w:rsidTr="003A0C45">
        <w:trPr>
          <w:trHeight w:val="1153"/>
        </w:trPr>
        <w:tc>
          <w:tcPr>
            <w:tcW w:w="3161" w:type="dxa"/>
          </w:tcPr>
          <w:p w:rsidR="00DC1AE1" w:rsidRPr="001E346E" w:rsidRDefault="00DC1AE1" w:rsidP="003A0C45">
            <w:pPr>
              <w:pStyle w:val="TableParagraph"/>
              <w:spacing w:before="104"/>
              <w:ind w:left="9" w:right="1"/>
              <w:jc w:val="center"/>
              <w:rPr>
                <w:i/>
                <w:sz w:val="20"/>
                <w:szCs w:val="20"/>
              </w:rPr>
            </w:pPr>
            <w:r w:rsidRPr="001E346E">
              <w:rPr>
                <w:i/>
                <w:sz w:val="20"/>
                <w:szCs w:val="20"/>
              </w:rPr>
              <w:t>Start</w:t>
            </w:r>
            <w:r w:rsidRPr="001E346E">
              <w:rPr>
                <w:i/>
                <w:spacing w:val="1"/>
                <w:sz w:val="20"/>
                <w:szCs w:val="20"/>
              </w:rPr>
              <w:t xml:space="preserve"> </w:t>
            </w:r>
            <w:r w:rsidRPr="001E346E">
              <w:rPr>
                <w:i/>
                <w:spacing w:val="-2"/>
                <w:sz w:val="20"/>
                <w:szCs w:val="20"/>
              </w:rPr>
              <w:t>Point</w:t>
            </w:r>
          </w:p>
          <w:p w:rsidR="00DC1AE1" w:rsidRPr="001E346E" w:rsidRDefault="00DC1AE1" w:rsidP="003A0C45">
            <w:pPr>
              <w:pStyle w:val="TableParagraph"/>
              <w:spacing w:before="1"/>
              <w:ind w:left="0"/>
              <w:rPr>
                <w:i/>
                <w:sz w:val="20"/>
                <w:szCs w:val="20"/>
              </w:rPr>
            </w:pPr>
            <w:r w:rsidRPr="001E346E">
              <w:rPr>
                <w:noProof/>
                <w:sz w:val="20"/>
                <w:szCs w:val="20"/>
              </w:rPr>
              <w:drawing>
                <wp:anchor distT="0" distB="0" distL="114300" distR="114300" simplePos="0" relativeHeight="251672576" behindDoc="1" locked="0" layoutInCell="1" allowOverlap="1" wp14:anchorId="4376D8D0" wp14:editId="41688B30">
                  <wp:simplePos x="0" y="0"/>
                  <wp:positionH relativeFrom="column">
                    <wp:posOffset>779075</wp:posOffset>
                  </wp:positionH>
                  <wp:positionV relativeFrom="paragraph">
                    <wp:posOffset>82550</wp:posOffset>
                  </wp:positionV>
                  <wp:extent cx="381000" cy="381000"/>
                  <wp:effectExtent l="0" t="0" r="0" b="0"/>
                  <wp:wrapTight wrapText="bothSides">
                    <wp:wrapPolygon edited="0">
                      <wp:start x="0" y="0"/>
                      <wp:lineTo x="0" y="20880"/>
                      <wp:lineTo x="20880" y="20880"/>
                      <wp:lineTo x="20880" y="0"/>
                      <wp:lineTo x="0" y="0"/>
                    </wp:wrapPolygon>
                  </wp:wrapTight>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1000" cy="381000"/>
                          </a:xfrm>
                          <a:prstGeom prst="rect">
                            <a:avLst/>
                          </a:prstGeom>
                        </pic:spPr>
                      </pic:pic>
                    </a:graphicData>
                  </a:graphic>
                  <wp14:sizeRelH relativeFrom="page">
                    <wp14:pctWidth>0</wp14:pctWidth>
                  </wp14:sizeRelH>
                  <wp14:sizeRelV relativeFrom="page">
                    <wp14:pctHeight>0</wp14:pctHeight>
                  </wp14:sizeRelV>
                </wp:anchor>
              </w:drawing>
            </w:r>
          </w:p>
          <w:p w:rsidR="00DC1AE1" w:rsidRPr="001E346E" w:rsidRDefault="00DC1AE1" w:rsidP="003A0C45">
            <w:pPr>
              <w:pStyle w:val="TableParagraph"/>
              <w:ind w:left="0"/>
              <w:rPr>
                <w:sz w:val="20"/>
                <w:szCs w:val="20"/>
              </w:rPr>
            </w:pPr>
          </w:p>
          <w:p w:rsidR="00DC1AE1" w:rsidRPr="001E346E" w:rsidRDefault="00DC1AE1" w:rsidP="003A0C45">
            <w:pPr>
              <w:pStyle w:val="TableParagraph"/>
              <w:spacing w:before="11"/>
              <w:ind w:left="0"/>
              <w:rPr>
                <w:i/>
                <w:sz w:val="20"/>
                <w:szCs w:val="20"/>
              </w:rPr>
            </w:pPr>
          </w:p>
        </w:tc>
        <w:tc>
          <w:tcPr>
            <w:tcW w:w="4352" w:type="dxa"/>
          </w:tcPr>
          <w:p w:rsidR="00DC1AE1" w:rsidRPr="001E346E" w:rsidRDefault="00DC1AE1" w:rsidP="003A0C45">
            <w:pPr>
              <w:pStyle w:val="TableParagraph"/>
              <w:spacing w:before="265" w:line="362" w:lineRule="auto"/>
              <w:rPr>
                <w:sz w:val="20"/>
                <w:szCs w:val="20"/>
              </w:rPr>
            </w:pPr>
            <w:r w:rsidRPr="001E346E">
              <w:rPr>
                <w:i/>
                <w:sz w:val="20"/>
                <w:szCs w:val="20"/>
              </w:rPr>
              <w:t>Start</w:t>
            </w:r>
            <w:r w:rsidRPr="001E346E">
              <w:rPr>
                <w:i/>
                <w:spacing w:val="-7"/>
                <w:sz w:val="20"/>
                <w:szCs w:val="20"/>
              </w:rPr>
              <w:t xml:space="preserve"> </w:t>
            </w:r>
            <w:r w:rsidRPr="001E346E">
              <w:rPr>
                <w:i/>
                <w:sz w:val="20"/>
                <w:szCs w:val="20"/>
              </w:rPr>
              <w:t>Point</w:t>
            </w:r>
            <w:r w:rsidRPr="001E346E">
              <w:rPr>
                <w:sz w:val="20"/>
                <w:szCs w:val="20"/>
              </w:rPr>
              <w:t>,</w:t>
            </w:r>
            <w:r w:rsidRPr="001E346E">
              <w:rPr>
                <w:spacing w:val="-8"/>
                <w:sz w:val="20"/>
                <w:szCs w:val="20"/>
              </w:rPr>
              <w:t xml:space="preserve"> </w:t>
            </w:r>
            <w:r w:rsidRPr="001E346E">
              <w:rPr>
                <w:sz w:val="20"/>
                <w:szCs w:val="20"/>
              </w:rPr>
              <w:t>diletakkan</w:t>
            </w:r>
            <w:r w:rsidRPr="001E346E">
              <w:rPr>
                <w:spacing w:val="-8"/>
                <w:sz w:val="20"/>
                <w:szCs w:val="20"/>
              </w:rPr>
              <w:t xml:space="preserve"> </w:t>
            </w:r>
            <w:r w:rsidRPr="001E346E">
              <w:rPr>
                <w:sz w:val="20"/>
                <w:szCs w:val="20"/>
              </w:rPr>
              <w:t>pada</w:t>
            </w:r>
            <w:r w:rsidRPr="001E346E">
              <w:rPr>
                <w:spacing w:val="-9"/>
                <w:sz w:val="20"/>
                <w:szCs w:val="20"/>
              </w:rPr>
              <w:t xml:space="preserve"> </w:t>
            </w:r>
            <w:r w:rsidRPr="001E346E">
              <w:rPr>
                <w:sz w:val="20"/>
                <w:szCs w:val="20"/>
              </w:rPr>
              <w:t>pojok</w:t>
            </w:r>
            <w:r w:rsidRPr="001E346E">
              <w:rPr>
                <w:spacing w:val="-8"/>
                <w:sz w:val="20"/>
                <w:szCs w:val="20"/>
              </w:rPr>
              <w:t xml:space="preserve"> </w:t>
            </w:r>
            <w:r w:rsidRPr="001E346E">
              <w:rPr>
                <w:sz w:val="20"/>
                <w:szCs w:val="20"/>
              </w:rPr>
              <w:t>kiri atas dan merupakan awal aktivitas</w:t>
            </w:r>
          </w:p>
        </w:tc>
      </w:tr>
      <w:tr w:rsidR="00DC1AE1" w:rsidRPr="001E346E" w:rsidTr="003A0C45">
        <w:trPr>
          <w:trHeight w:val="1149"/>
        </w:trPr>
        <w:tc>
          <w:tcPr>
            <w:tcW w:w="3161" w:type="dxa"/>
          </w:tcPr>
          <w:p w:rsidR="00DC1AE1" w:rsidRPr="001E346E" w:rsidRDefault="00DC1AE1" w:rsidP="003A0C45">
            <w:pPr>
              <w:pStyle w:val="TableParagraph"/>
              <w:spacing w:line="275" w:lineRule="exact"/>
              <w:ind w:left="9" w:right="1"/>
              <w:jc w:val="center"/>
              <w:rPr>
                <w:i/>
                <w:sz w:val="20"/>
                <w:szCs w:val="20"/>
              </w:rPr>
            </w:pPr>
            <w:r w:rsidRPr="001E346E">
              <w:rPr>
                <w:i/>
                <w:sz w:val="20"/>
                <w:szCs w:val="20"/>
              </w:rPr>
              <w:t xml:space="preserve">End </w:t>
            </w:r>
            <w:r w:rsidRPr="001E346E">
              <w:rPr>
                <w:i/>
                <w:spacing w:val="-2"/>
                <w:sz w:val="20"/>
                <w:szCs w:val="20"/>
              </w:rPr>
              <w:t>Point</w:t>
            </w:r>
          </w:p>
          <w:p w:rsidR="00DC1AE1" w:rsidRPr="001E346E" w:rsidRDefault="00DC1AE1" w:rsidP="003A0C45">
            <w:pPr>
              <w:pStyle w:val="TableParagraph"/>
              <w:ind w:left="0"/>
              <w:rPr>
                <w:i/>
                <w:sz w:val="20"/>
                <w:szCs w:val="20"/>
              </w:rPr>
            </w:pPr>
            <w:r w:rsidRPr="001E346E">
              <w:rPr>
                <w:noProof/>
                <w:sz w:val="20"/>
                <w:szCs w:val="20"/>
              </w:rPr>
              <w:drawing>
                <wp:anchor distT="0" distB="0" distL="114300" distR="114300" simplePos="0" relativeHeight="251673600" behindDoc="1" locked="0" layoutInCell="1" allowOverlap="1" wp14:anchorId="62B0924B" wp14:editId="2AE929A1">
                  <wp:simplePos x="0" y="0"/>
                  <wp:positionH relativeFrom="column">
                    <wp:posOffset>840188</wp:posOffset>
                  </wp:positionH>
                  <wp:positionV relativeFrom="paragraph">
                    <wp:posOffset>139820</wp:posOffset>
                  </wp:positionV>
                  <wp:extent cx="320039" cy="381000"/>
                  <wp:effectExtent l="0" t="0" r="0" b="0"/>
                  <wp:wrapTight wrapText="bothSides">
                    <wp:wrapPolygon edited="0">
                      <wp:start x="0" y="0"/>
                      <wp:lineTo x="0" y="20880"/>
                      <wp:lineTo x="20612" y="20880"/>
                      <wp:lineTo x="20612" y="0"/>
                      <wp:lineTo x="0" y="0"/>
                    </wp:wrapPolygon>
                  </wp:wrapTight>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0039" cy="381000"/>
                          </a:xfrm>
                          <a:prstGeom prst="rect">
                            <a:avLst/>
                          </a:prstGeom>
                        </pic:spPr>
                      </pic:pic>
                    </a:graphicData>
                  </a:graphic>
                  <wp14:sizeRelH relativeFrom="page">
                    <wp14:pctWidth>0</wp14:pctWidth>
                  </wp14:sizeRelH>
                  <wp14:sizeRelV relativeFrom="page">
                    <wp14:pctHeight>0</wp14:pctHeight>
                  </wp14:sizeRelV>
                </wp:anchor>
              </w:drawing>
            </w:r>
          </w:p>
        </w:tc>
        <w:tc>
          <w:tcPr>
            <w:tcW w:w="4352" w:type="dxa"/>
          </w:tcPr>
          <w:p w:rsidR="00DC1AE1" w:rsidRPr="001E346E" w:rsidRDefault="00DC1AE1" w:rsidP="003A0C45">
            <w:pPr>
              <w:pStyle w:val="TableParagraph"/>
              <w:spacing w:before="90"/>
              <w:ind w:left="0"/>
              <w:rPr>
                <w:i/>
                <w:sz w:val="20"/>
                <w:szCs w:val="20"/>
              </w:rPr>
            </w:pPr>
          </w:p>
          <w:p w:rsidR="00DC1AE1" w:rsidRPr="001E346E" w:rsidRDefault="00DC1AE1" w:rsidP="003A0C45">
            <w:pPr>
              <w:pStyle w:val="TableParagraph"/>
              <w:rPr>
                <w:sz w:val="20"/>
                <w:szCs w:val="20"/>
              </w:rPr>
            </w:pPr>
            <w:r w:rsidRPr="001E346E">
              <w:rPr>
                <w:i/>
                <w:sz w:val="20"/>
                <w:szCs w:val="20"/>
              </w:rPr>
              <w:t>End</w:t>
            </w:r>
            <w:r w:rsidRPr="001E346E">
              <w:rPr>
                <w:i/>
                <w:spacing w:val="-1"/>
                <w:sz w:val="20"/>
                <w:szCs w:val="20"/>
              </w:rPr>
              <w:t xml:space="preserve"> </w:t>
            </w:r>
            <w:r w:rsidRPr="001E346E">
              <w:rPr>
                <w:i/>
                <w:sz w:val="20"/>
                <w:szCs w:val="20"/>
              </w:rPr>
              <w:t>Point</w:t>
            </w:r>
            <w:r w:rsidRPr="001E346E">
              <w:rPr>
                <w:sz w:val="20"/>
                <w:szCs w:val="20"/>
              </w:rPr>
              <w:t xml:space="preserve">, akhir </w:t>
            </w:r>
            <w:r w:rsidRPr="001E346E">
              <w:rPr>
                <w:spacing w:val="-2"/>
                <w:sz w:val="20"/>
                <w:szCs w:val="20"/>
              </w:rPr>
              <w:t>aktivitas</w:t>
            </w:r>
          </w:p>
        </w:tc>
      </w:tr>
      <w:tr w:rsidR="00DC1AE1" w:rsidRPr="001E346E" w:rsidTr="003A0C45">
        <w:trPr>
          <w:trHeight w:val="1310"/>
        </w:trPr>
        <w:tc>
          <w:tcPr>
            <w:tcW w:w="3161" w:type="dxa"/>
          </w:tcPr>
          <w:p w:rsidR="00DC1AE1" w:rsidRPr="001E346E" w:rsidRDefault="00DC1AE1" w:rsidP="003A0C45">
            <w:pPr>
              <w:pStyle w:val="TableParagraph"/>
              <w:spacing w:line="275" w:lineRule="exact"/>
              <w:ind w:left="9" w:right="3"/>
              <w:jc w:val="center"/>
              <w:rPr>
                <w:i/>
                <w:sz w:val="20"/>
                <w:szCs w:val="20"/>
              </w:rPr>
            </w:pPr>
            <w:r w:rsidRPr="001E346E">
              <w:rPr>
                <w:i/>
                <w:spacing w:val="-2"/>
                <w:sz w:val="20"/>
                <w:szCs w:val="20"/>
              </w:rPr>
              <w:t>Activities</w:t>
            </w:r>
          </w:p>
          <w:p w:rsidR="00DC1AE1" w:rsidRPr="001E346E" w:rsidRDefault="00DC1AE1" w:rsidP="003A0C45">
            <w:pPr>
              <w:pStyle w:val="TableParagraph"/>
              <w:spacing w:before="11"/>
              <w:ind w:left="0"/>
              <w:rPr>
                <w:i/>
                <w:sz w:val="20"/>
                <w:szCs w:val="20"/>
              </w:rPr>
            </w:pPr>
            <w:r w:rsidRPr="001E346E">
              <w:rPr>
                <w:noProof/>
                <w:sz w:val="20"/>
                <w:szCs w:val="20"/>
              </w:rPr>
              <w:drawing>
                <wp:anchor distT="0" distB="0" distL="114300" distR="114300" simplePos="0" relativeHeight="251674624" behindDoc="1" locked="0" layoutInCell="1" allowOverlap="1" wp14:anchorId="4DEECBEC" wp14:editId="5D11ECAE">
                  <wp:simplePos x="0" y="0"/>
                  <wp:positionH relativeFrom="column">
                    <wp:posOffset>567359</wp:posOffset>
                  </wp:positionH>
                  <wp:positionV relativeFrom="paragraph">
                    <wp:posOffset>43815</wp:posOffset>
                  </wp:positionV>
                  <wp:extent cx="834390" cy="484505"/>
                  <wp:effectExtent l="0" t="0" r="3810" b="0"/>
                  <wp:wrapTight wrapText="bothSides">
                    <wp:wrapPolygon edited="0">
                      <wp:start x="0" y="0"/>
                      <wp:lineTo x="0" y="20949"/>
                      <wp:lineTo x="21370" y="20949"/>
                      <wp:lineTo x="21370" y="0"/>
                      <wp:lineTo x="0" y="0"/>
                    </wp:wrapPolygon>
                  </wp:wrapTight>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34390" cy="484505"/>
                          </a:xfrm>
                          <a:prstGeom prst="rect">
                            <a:avLst/>
                          </a:prstGeom>
                        </pic:spPr>
                      </pic:pic>
                    </a:graphicData>
                  </a:graphic>
                  <wp14:sizeRelH relativeFrom="page">
                    <wp14:pctWidth>0</wp14:pctWidth>
                  </wp14:sizeRelH>
                  <wp14:sizeRelV relativeFrom="page">
                    <wp14:pctHeight>0</wp14:pctHeight>
                  </wp14:sizeRelV>
                </wp:anchor>
              </w:drawing>
            </w:r>
          </w:p>
          <w:p w:rsidR="00DC1AE1" w:rsidRPr="001E346E" w:rsidRDefault="00DC1AE1" w:rsidP="003A0C45">
            <w:pPr>
              <w:pStyle w:val="TableParagraph"/>
              <w:ind w:left="1080"/>
              <w:rPr>
                <w:sz w:val="20"/>
                <w:szCs w:val="20"/>
              </w:rPr>
            </w:pPr>
          </w:p>
        </w:tc>
        <w:tc>
          <w:tcPr>
            <w:tcW w:w="4352" w:type="dxa"/>
          </w:tcPr>
          <w:p w:rsidR="00DC1AE1" w:rsidRPr="001E346E" w:rsidRDefault="00DC1AE1" w:rsidP="003A0C45">
            <w:pPr>
              <w:pStyle w:val="TableParagraph"/>
              <w:spacing w:before="63"/>
              <w:ind w:left="0"/>
              <w:rPr>
                <w:i/>
                <w:sz w:val="20"/>
                <w:szCs w:val="20"/>
              </w:rPr>
            </w:pPr>
          </w:p>
          <w:p w:rsidR="00DC1AE1" w:rsidRPr="001E346E" w:rsidRDefault="00DC1AE1" w:rsidP="003A0C45">
            <w:pPr>
              <w:pStyle w:val="TableParagraph"/>
              <w:spacing w:line="360" w:lineRule="auto"/>
              <w:ind w:right="129"/>
              <w:rPr>
                <w:sz w:val="20"/>
                <w:szCs w:val="20"/>
              </w:rPr>
            </w:pPr>
            <w:r w:rsidRPr="001E346E">
              <w:rPr>
                <w:i/>
                <w:sz w:val="20"/>
                <w:szCs w:val="20"/>
              </w:rPr>
              <w:t>Activities</w:t>
            </w:r>
            <w:r w:rsidRPr="001E346E">
              <w:rPr>
                <w:sz w:val="20"/>
                <w:szCs w:val="20"/>
              </w:rPr>
              <w:t>,</w:t>
            </w:r>
            <w:r w:rsidRPr="001E346E">
              <w:rPr>
                <w:spacing w:val="-15"/>
                <w:sz w:val="20"/>
                <w:szCs w:val="20"/>
              </w:rPr>
              <w:t xml:space="preserve"> </w:t>
            </w:r>
            <w:r w:rsidRPr="001E346E">
              <w:rPr>
                <w:sz w:val="20"/>
                <w:szCs w:val="20"/>
              </w:rPr>
              <w:t>menggambarkan</w:t>
            </w:r>
            <w:r w:rsidRPr="001E346E">
              <w:rPr>
                <w:spacing w:val="-15"/>
                <w:sz w:val="20"/>
                <w:szCs w:val="20"/>
              </w:rPr>
              <w:t xml:space="preserve"> </w:t>
            </w:r>
            <w:r w:rsidRPr="001E346E">
              <w:rPr>
                <w:sz w:val="20"/>
                <w:szCs w:val="20"/>
              </w:rPr>
              <w:t>suatu proses atau kegiatan bisnis</w:t>
            </w:r>
          </w:p>
        </w:tc>
      </w:tr>
      <w:tr w:rsidR="00DC1AE1" w:rsidRPr="001E346E" w:rsidTr="003A0C45">
        <w:trPr>
          <w:trHeight w:val="1839"/>
        </w:trPr>
        <w:tc>
          <w:tcPr>
            <w:tcW w:w="3161" w:type="dxa"/>
          </w:tcPr>
          <w:p w:rsidR="00DC1AE1" w:rsidRPr="001E346E" w:rsidRDefault="00DC1AE1" w:rsidP="003A0C45">
            <w:pPr>
              <w:pStyle w:val="TableParagraph"/>
              <w:spacing w:before="8"/>
              <w:ind w:left="9" w:right="6"/>
              <w:jc w:val="center"/>
              <w:rPr>
                <w:sz w:val="20"/>
                <w:szCs w:val="20"/>
              </w:rPr>
            </w:pPr>
            <w:r w:rsidRPr="001E346E">
              <w:rPr>
                <w:i/>
                <w:sz w:val="20"/>
                <w:szCs w:val="20"/>
              </w:rPr>
              <w:t>Fork</w:t>
            </w:r>
            <w:r w:rsidRPr="001E346E">
              <w:rPr>
                <w:i/>
                <w:spacing w:val="-3"/>
                <w:sz w:val="20"/>
                <w:szCs w:val="20"/>
              </w:rPr>
              <w:t xml:space="preserve"> </w:t>
            </w:r>
            <w:r w:rsidRPr="001E346E">
              <w:rPr>
                <w:sz w:val="20"/>
                <w:szCs w:val="20"/>
              </w:rPr>
              <w:t xml:space="preserve">atau </w:t>
            </w:r>
            <w:r w:rsidRPr="001E346E">
              <w:rPr>
                <w:spacing w:val="-2"/>
                <w:sz w:val="20"/>
                <w:szCs w:val="20"/>
              </w:rPr>
              <w:t>Percabangan</w:t>
            </w:r>
          </w:p>
          <w:p w:rsidR="00DC1AE1" w:rsidRPr="001E346E" w:rsidRDefault="00DC1AE1" w:rsidP="003A0C45">
            <w:pPr>
              <w:pStyle w:val="TableParagraph"/>
              <w:ind w:left="0"/>
              <w:rPr>
                <w:i/>
                <w:sz w:val="20"/>
                <w:szCs w:val="20"/>
              </w:rPr>
            </w:pPr>
            <w:r w:rsidRPr="001E346E">
              <w:rPr>
                <w:noProof/>
                <w:sz w:val="20"/>
                <w:szCs w:val="20"/>
              </w:rPr>
              <w:drawing>
                <wp:anchor distT="0" distB="0" distL="114300" distR="114300" simplePos="0" relativeHeight="251675648" behindDoc="1" locked="0" layoutInCell="1" allowOverlap="1" wp14:anchorId="13B1C826" wp14:editId="265813BA">
                  <wp:simplePos x="0" y="0"/>
                  <wp:positionH relativeFrom="column">
                    <wp:posOffset>662443</wp:posOffset>
                  </wp:positionH>
                  <wp:positionV relativeFrom="paragraph">
                    <wp:posOffset>48260</wp:posOffset>
                  </wp:positionV>
                  <wp:extent cx="619760" cy="715010"/>
                  <wp:effectExtent l="0" t="0" r="2540" b="0"/>
                  <wp:wrapTight wrapText="bothSides">
                    <wp:wrapPolygon edited="0">
                      <wp:start x="0" y="0"/>
                      <wp:lineTo x="0" y="21101"/>
                      <wp:lineTo x="21246" y="21101"/>
                      <wp:lineTo x="21246" y="0"/>
                      <wp:lineTo x="0" y="0"/>
                    </wp:wrapPolygon>
                  </wp:wrapTight>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9760" cy="715010"/>
                          </a:xfrm>
                          <a:prstGeom prst="rect">
                            <a:avLst/>
                          </a:prstGeom>
                        </pic:spPr>
                      </pic:pic>
                    </a:graphicData>
                  </a:graphic>
                  <wp14:sizeRelH relativeFrom="page">
                    <wp14:pctWidth>0</wp14:pctWidth>
                  </wp14:sizeRelH>
                  <wp14:sizeRelV relativeFrom="page">
                    <wp14:pctHeight>0</wp14:pctHeight>
                  </wp14:sizeRelV>
                </wp:anchor>
              </w:drawing>
            </w:r>
          </w:p>
        </w:tc>
        <w:tc>
          <w:tcPr>
            <w:tcW w:w="4352" w:type="dxa"/>
          </w:tcPr>
          <w:p w:rsidR="00DC1AE1" w:rsidRPr="001E346E" w:rsidRDefault="00DC1AE1" w:rsidP="003A0C45">
            <w:pPr>
              <w:pStyle w:val="TableParagraph"/>
              <w:spacing w:line="360" w:lineRule="auto"/>
              <w:ind w:right="106"/>
              <w:rPr>
                <w:sz w:val="20"/>
                <w:szCs w:val="20"/>
              </w:rPr>
            </w:pPr>
            <w:r w:rsidRPr="001E346E">
              <w:rPr>
                <w:i/>
                <w:sz w:val="20"/>
                <w:szCs w:val="20"/>
              </w:rPr>
              <w:t>Fork</w:t>
            </w:r>
            <w:r w:rsidRPr="001E346E">
              <w:rPr>
                <w:i/>
                <w:spacing w:val="-14"/>
                <w:sz w:val="20"/>
                <w:szCs w:val="20"/>
              </w:rPr>
              <w:t xml:space="preserve"> </w:t>
            </w:r>
            <w:r w:rsidRPr="001E346E">
              <w:rPr>
                <w:sz w:val="20"/>
                <w:szCs w:val="20"/>
              </w:rPr>
              <w:t>atau</w:t>
            </w:r>
            <w:r w:rsidRPr="001E346E">
              <w:rPr>
                <w:spacing w:val="-13"/>
                <w:sz w:val="20"/>
                <w:szCs w:val="20"/>
              </w:rPr>
              <w:t xml:space="preserve"> </w:t>
            </w:r>
            <w:r w:rsidRPr="001E346E">
              <w:rPr>
                <w:sz w:val="20"/>
                <w:szCs w:val="20"/>
              </w:rPr>
              <w:t>percabangan,</w:t>
            </w:r>
            <w:r w:rsidRPr="001E346E">
              <w:rPr>
                <w:spacing w:val="-13"/>
                <w:sz w:val="20"/>
                <w:szCs w:val="20"/>
              </w:rPr>
              <w:t xml:space="preserve"> </w:t>
            </w:r>
            <w:r w:rsidRPr="001E346E">
              <w:rPr>
                <w:sz w:val="20"/>
                <w:szCs w:val="20"/>
              </w:rPr>
              <w:t>digunakan untuk menunjukan kegiatan yang dilakukan secara paralel untuk</w:t>
            </w:r>
          </w:p>
          <w:p w:rsidR="00DC1AE1" w:rsidRPr="001E346E" w:rsidRDefault="00DC1AE1" w:rsidP="003A0C45">
            <w:pPr>
              <w:pStyle w:val="TableParagraph"/>
              <w:spacing w:line="275" w:lineRule="exact"/>
              <w:rPr>
                <w:sz w:val="20"/>
                <w:szCs w:val="20"/>
              </w:rPr>
            </w:pPr>
            <w:r w:rsidRPr="001E346E">
              <w:rPr>
                <w:sz w:val="20"/>
                <w:szCs w:val="20"/>
              </w:rPr>
              <w:t>menggabungkan</w:t>
            </w:r>
            <w:r w:rsidRPr="001E346E">
              <w:rPr>
                <w:spacing w:val="-1"/>
                <w:sz w:val="20"/>
                <w:szCs w:val="20"/>
              </w:rPr>
              <w:t xml:space="preserve"> </w:t>
            </w:r>
            <w:r w:rsidRPr="001E346E">
              <w:rPr>
                <w:sz w:val="20"/>
                <w:szCs w:val="20"/>
              </w:rPr>
              <w:t>dua</w:t>
            </w:r>
            <w:r w:rsidRPr="001E346E">
              <w:rPr>
                <w:spacing w:val="-1"/>
                <w:sz w:val="20"/>
                <w:szCs w:val="20"/>
              </w:rPr>
              <w:t xml:space="preserve"> </w:t>
            </w:r>
            <w:r w:rsidRPr="001E346E">
              <w:rPr>
                <w:sz w:val="20"/>
                <w:szCs w:val="20"/>
              </w:rPr>
              <w:t xml:space="preserve">kegiatan </w:t>
            </w:r>
            <w:r w:rsidRPr="001E346E">
              <w:rPr>
                <w:spacing w:val="-2"/>
                <w:sz w:val="20"/>
                <w:szCs w:val="20"/>
              </w:rPr>
              <w:t>paralel</w:t>
            </w:r>
          </w:p>
          <w:p w:rsidR="00DC1AE1" w:rsidRPr="001E346E" w:rsidRDefault="00DC1AE1" w:rsidP="003A0C45">
            <w:pPr>
              <w:pStyle w:val="TableParagraph"/>
              <w:spacing w:before="138"/>
              <w:rPr>
                <w:sz w:val="20"/>
                <w:szCs w:val="20"/>
              </w:rPr>
            </w:pPr>
            <w:r w:rsidRPr="001E346E">
              <w:rPr>
                <w:sz w:val="20"/>
                <w:szCs w:val="20"/>
              </w:rPr>
              <w:t>menjadi</w:t>
            </w:r>
            <w:r w:rsidRPr="001E346E">
              <w:rPr>
                <w:spacing w:val="-1"/>
                <w:sz w:val="20"/>
                <w:szCs w:val="20"/>
              </w:rPr>
              <w:t xml:space="preserve"> </w:t>
            </w:r>
            <w:r w:rsidRPr="001E346E">
              <w:rPr>
                <w:spacing w:val="-4"/>
                <w:sz w:val="20"/>
                <w:szCs w:val="20"/>
              </w:rPr>
              <w:t>satu</w:t>
            </w:r>
          </w:p>
        </w:tc>
      </w:tr>
      <w:tr w:rsidR="00DC1AE1" w:rsidRPr="001E346E" w:rsidTr="003A0C45">
        <w:trPr>
          <w:trHeight w:val="1823"/>
        </w:trPr>
        <w:tc>
          <w:tcPr>
            <w:tcW w:w="3161" w:type="dxa"/>
            <w:tcBorders>
              <w:top w:val="single" w:sz="4" w:space="0" w:color="000000"/>
              <w:left w:val="single" w:sz="4" w:space="0" w:color="000000"/>
              <w:bottom w:val="single" w:sz="4" w:space="0" w:color="000000"/>
              <w:right w:val="single" w:sz="4" w:space="0" w:color="000000"/>
            </w:tcBorders>
          </w:tcPr>
          <w:p w:rsidR="00DC1AE1" w:rsidRPr="001E346E" w:rsidRDefault="00DC1AE1" w:rsidP="003A0C45">
            <w:pPr>
              <w:pStyle w:val="TableParagraph"/>
              <w:spacing w:before="8"/>
              <w:ind w:left="9" w:right="6"/>
              <w:jc w:val="center"/>
              <w:rPr>
                <w:i/>
                <w:sz w:val="20"/>
                <w:szCs w:val="20"/>
              </w:rPr>
            </w:pPr>
            <w:r w:rsidRPr="001E346E">
              <w:rPr>
                <w:i/>
                <w:noProof/>
                <w:sz w:val="20"/>
                <w:szCs w:val="20"/>
              </w:rPr>
              <w:drawing>
                <wp:anchor distT="0" distB="0" distL="114300" distR="114300" simplePos="0" relativeHeight="251676672" behindDoc="1" locked="0" layoutInCell="1" allowOverlap="1" wp14:anchorId="1BF989B5" wp14:editId="4F24B500">
                  <wp:simplePos x="0" y="0"/>
                  <wp:positionH relativeFrom="column">
                    <wp:posOffset>662305</wp:posOffset>
                  </wp:positionH>
                  <wp:positionV relativeFrom="paragraph">
                    <wp:posOffset>305435</wp:posOffset>
                  </wp:positionV>
                  <wp:extent cx="738505" cy="731520"/>
                  <wp:effectExtent l="0" t="0" r="0" b="5080"/>
                  <wp:wrapThrough wrapText="bothSides">
                    <wp:wrapPolygon edited="0">
                      <wp:start x="0" y="0"/>
                      <wp:lineTo x="0" y="21375"/>
                      <wp:lineTo x="21173" y="21375"/>
                      <wp:lineTo x="21173" y="0"/>
                      <wp:lineTo x="0" y="0"/>
                    </wp:wrapPolygon>
                  </wp:wrapThrough>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38505" cy="731520"/>
                          </a:xfrm>
                          <a:prstGeom prst="rect">
                            <a:avLst/>
                          </a:prstGeom>
                        </pic:spPr>
                      </pic:pic>
                    </a:graphicData>
                  </a:graphic>
                  <wp14:sizeRelH relativeFrom="page">
                    <wp14:pctWidth>0</wp14:pctWidth>
                  </wp14:sizeRelH>
                  <wp14:sizeRelV relativeFrom="page">
                    <wp14:pctHeight>0</wp14:pctHeight>
                  </wp14:sizeRelV>
                </wp:anchor>
              </w:drawing>
            </w:r>
            <w:r w:rsidRPr="001E346E">
              <w:rPr>
                <w:i/>
                <w:sz w:val="20"/>
                <w:szCs w:val="20"/>
              </w:rPr>
              <w:t>Join atau Penggabungan</w:t>
            </w:r>
          </w:p>
        </w:tc>
        <w:tc>
          <w:tcPr>
            <w:tcW w:w="4352" w:type="dxa"/>
            <w:tcBorders>
              <w:top w:val="single" w:sz="4" w:space="0" w:color="000000"/>
              <w:left w:val="single" w:sz="4" w:space="0" w:color="000000"/>
              <w:bottom w:val="single" w:sz="4" w:space="0" w:color="000000"/>
              <w:right w:val="single" w:sz="4" w:space="0" w:color="000000"/>
            </w:tcBorders>
          </w:tcPr>
          <w:p w:rsidR="00DC1AE1" w:rsidRPr="001E346E" w:rsidRDefault="00DC1AE1" w:rsidP="003A0C45">
            <w:pPr>
              <w:pStyle w:val="TableParagraph"/>
              <w:spacing w:line="360" w:lineRule="auto"/>
              <w:ind w:right="106"/>
              <w:rPr>
                <w:i/>
                <w:sz w:val="20"/>
                <w:szCs w:val="20"/>
              </w:rPr>
            </w:pPr>
          </w:p>
          <w:p w:rsidR="00DC1AE1" w:rsidRPr="001E346E" w:rsidRDefault="00DC1AE1" w:rsidP="003A0C45">
            <w:pPr>
              <w:pStyle w:val="TableParagraph"/>
              <w:spacing w:line="360" w:lineRule="auto"/>
              <w:ind w:right="106"/>
              <w:rPr>
                <w:i/>
                <w:sz w:val="20"/>
                <w:szCs w:val="20"/>
              </w:rPr>
            </w:pPr>
            <w:r w:rsidRPr="001E346E">
              <w:rPr>
                <w:i/>
                <w:sz w:val="20"/>
                <w:szCs w:val="20"/>
              </w:rPr>
              <w:t>Join (penggabungan) atau rake,</w:t>
            </w:r>
          </w:p>
          <w:p w:rsidR="00DC1AE1" w:rsidRPr="001E346E" w:rsidRDefault="00DC1AE1" w:rsidP="003A0C45">
            <w:pPr>
              <w:pStyle w:val="TableParagraph"/>
              <w:spacing w:line="360" w:lineRule="auto"/>
              <w:ind w:right="106"/>
              <w:rPr>
                <w:i/>
                <w:sz w:val="20"/>
                <w:szCs w:val="20"/>
              </w:rPr>
            </w:pPr>
            <w:r w:rsidRPr="001E346E">
              <w:rPr>
                <w:i/>
                <w:sz w:val="20"/>
                <w:szCs w:val="20"/>
              </w:rPr>
              <w:t>digunakan untuk menunjukan adanya dekomposisi</w:t>
            </w:r>
          </w:p>
        </w:tc>
      </w:tr>
      <w:tr w:rsidR="00DC1AE1" w:rsidRPr="001E346E" w:rsidTr="003A0C45">
        <w:trPr>
          <w:trHeight w:val="998"/>
        </w:trPr>
        <w:tc>
          <w:tcPr>
            <w:tcW w:w="3161" w:type="dxa"/>
            <w:tcBorders>
              <w:top w:val="single" w:sz="4" w:space="0" w:color="000000"/>
              <w:left w:val="single" w:sz="4" w:space="0" w:color="000000"/>
              <w:bottom w:val="single" w:sz="4" w:space="0" w:color="000000"/>
              <w:right w:val="single" w:sz="4" w:space="0" w:color="000000"/>
            </w:tcBorders>
          </w:tcPr>
          <w:p w:rsidR="00DC1AE1" w:rsidRPr="001E346E" w:rsidRDefault="00DC1AE1" w:rsidP="003A0C45">
            <w:pPr>
              <w:pStyle w:val="TableParagraph"/>
              <w:spacing w:before="8"/>
              <w:ind w:left="9" w:right="6"/>
              <w:jc w:val="center"/>
              <w:rPr>
                <w:i/>
                <w:sz w:val="20"/>
                <w:szCs w:val="20"/>
              </w:rPr>
            </w:pPr>
            <w:r w:rsidRPr="001E346E">
              <w:rPr>
                <w:i/>
                <w:noProof/>
                <w:sz w:val="20"/>
                <w:szCs w:val="20"/>
              </w:rPr>
              <mc:AlternateContent>
                <mc:Choice Requires="wpg">
                  <w:drawing>
                    <wp:anchor distT="0" distB="0" distL="0" distR="0" simplePos="0" relativeHeight="251664384" behindDoc="1" locked="0" layoutInCell="1" allowOverlap="1" wp14:anchorId="4E40AF72" wp14:editId="22977837">
                      <wp:simplePos x="0" y="0"/>
                      <wp:positionH relativeFrom="column">
                        <wp:posOffset>490581</wp:posOffset>
                      </wp:positionH>
                      <wp:positionV relativeFrom="paragraph">
                        <wp:posOffset>300522</wp:posOffset>
                      </wp:positionV>
                      <wp:extent cx="1022937" cy="256329"/>
                      <wp:effectExtent l="0" t="0" r="19050" b="10795"/>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22937" cy="256329"/>
                                <a:chOff x="275877" y="-169977"/>
                                <a:chExt cx="1450975" cy="440689"/>
                              </a:xfrm>
                            </wpg:grpSpPr>
                            <wps:wsp>
                              <wps:cNvPr id="21" name="Graphic 21"/>
                              <wps:cNvSpPr/>
                              <wps:spPr>
                                <a:xfrm>
                                  <a:off x="275877" y="-169977"/>
                                  <a:ext cx="1450975" cy="440689"/>
                                </a:xfrm>
                                <a:custGeom>
                                  <a:avLst/>
                                  <a:gdLst/>
                                  <a:ahLst/>
                                  <a:cxnLst/>
                                  <a:rect l="l" t="t" r="r" b="b"/>
                                  <a:pathLst>
                                    <a:path w="1450975" h="440690">
                                      <a:moveTo>
                                        <a:pt x="0" y="220090"/>
                                      </a:moveTo>
                                      <a:lnTo>
                                        <a:pt x="725296" y="0"/>
                                      </a:lnTo>
                                      <a:lnTo>
                                        <a:pt x="1450720" y="220090"/>
                                      </a:lnTo>
                                      <a:lnTo>
                                        <a:pt x="725296" y="440308"/>
                                      </a:lnTo>
                                      <a:lnTo>
                                        <a:pt x="0" y="220090"/>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3374282" id="Group 20" o:spid="_x0000_s1026" style="position:absolute;margin-left:38.65pt;margin-top:23.65pt;width:80.55pt;height:20.2pt;z-index:-251652096;mso-wrap-distance-left:0;mso-wrap-distance-right:0;mso-width-relative:margin;mso-height-relative:margin" coordorigin="2758,-1699" coordsize="14509,440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">
                      <v:shape id="Graphic 21" o:spid="_x0000_s1027" style="position:absolute;left:2758;top:-1699;width:14510;height:4406;visibility:visible;mso-wrap-style:square;v-text-anchor:top" coordsize="1450975,4406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" path="m,220090l725296,r725424,220090l725296,440308,,220090xe" filled="f" strokeweight=".96pt">
                        <v:path arrowok="t"/>
                      </v:shape>
                    </v:group>
                  </w:pict>
                </mc:Fallback>
              </mc:AlternateContent>
            </w:r>
            <w:r w:rsidRPr="001E346E">
              <w:rPr>
                <w:i/>
                <w:sz w:val="20"/>
                <w:szCs w:val="20"/>
              </w:rPr>
              <w:t>Decision Points</w:t>
            </w:r>
          </w:p>
        </w:tc>
        <w:tc>
          <w:tcPr>
            <w:tcW w:w="4352" w:type="dxa"/>
            <w:tcBorders>
              <w:top w:val="single" w:sz="4" w:space="0" w:color="000000"/>
              <w:left w:val="single" w:sz="4" w:space="0" w:color="000000"/>
              <w:bottom w:val="single" w:sz="4" w:space="0" w:color="000000"/>
              <w:right w:val="single" w:sz="4" w:space="0" w:color="000000"/>
            </w:tcBorders>
          </w:tcPr>
          <w:p w:rsidR="00DC1AE1" w:rsidRPr="001E346E" w:rsidRDefault="00DC1AE1" w:rsidP="003A0C45">
            <w:pPr>
              <w:pStyle w:val="TableParagraph"/>
              <w:spacing w:line="360" w:lineRule="auto"/>
              <w:ind w:right="106"/>
              <w:rPr>
                <w:i/>
                <w:sz w:val="20"/>
                <w:szCs w:val="20"/>
              </w:rPr>
            </w:pPr>
            <w:r w:rsidRPr="001E346E">
              <w:rPr>
                <w:i/>
                <w:sz w:val="20"/>
                <w:szCs w:val="20"/>
              </w:rPr>
              <w:t>Decision points, menggambarkan</w:t>
            </w:r>
          </w:p>
          <w:p w:rsidR="00DC1AE1" w:rsidRPr="001E346E" w:rsidRDefault="00DC1AE1" w:rsidP="003A0C45">
            <w:pPr>
              <w:pStyle w:val="TableParagraph"/>
              <w:spacing w:line="360" w:lineRule="auto"/>
              <w:ind w:right="106"/>
              <w:rPr>
                <w:i/>
                <w:sz w:val="20"/>
                <w:szCs w:val="20"/>
              </w:rPr>
            </w:pPr>
            <w:r w:rsidRPr="001E346E">
              <w:rPr>
                <w:i/>
                <w:sz w:val="20"/>
                <w:szCs w:val="20"/>
              </w:rPr>
              <w:t>pilihan untuk pengambilan keputusan,</w:t>
            </w:r>
          </w:p>
          <w:p w:rsidR="00DC1AE1" w:rsidRPr="001E346E" w:rsidRDefault="00DC1AE1" w:rsidP="003A0C45">
            <w:pPr>
              <w:pStyle w:val="TableParagraph"/>
              <w:spacing w:line="360" w:lineRule="auto"/>
              <w:ind w:right="106"/>
              <w:rPr>
                <w:i/>
                <w:sz w:val="20"/>
                <w:szCs w:val="20"/>
              </w:rPr>
            </w:pPr>
            <w:r w:rsidRPr="001E346E">
              <w:rPr>
                <w:i/>
                <w:sz w:val="20"/>
                <w:szCs w:val="20"/>
              </w:rPr>
              <w:t>true atau false</w:t>
            </w:r>
          </w:p>
        </w:tc>
      </w:tr>
      <w:tr w:rsidR="00DC1AE1" w:rsidRPr="001E346E" w:rsidTr="003A0C45">
        <w:trPr>
          <w:trHeight w:val="1779"/>
        </w:trPr>
        <w:tc>
          <w:tcPr>
            <w:tcW w:w="3161" w:type="dxa"/>
            <w:tcBorders>
              <w:top w:val="single" w:sz="4" w:space="0" w:color="000000"/>
              <w:left w:val="single" w:sz="4" w:space="0" w:color="000000"/>
              <w:bottom w:val="single" w:sz="4" w:space="0" w:color="000000"/>
              <w:right w:val="single" w:sz="4" w:space="0" w:color="000000"/>
            </w:tcBorders>
          </w:tcPr>
          <w:p w:rsidR="00DC1AE1" w:rsidRPr="001E346E" w:rsidRDefault="00DC1AE1" w:rsidP="003A0C45">
            <w:pPr>
              <w:pStyle w:val="TableParagraph"/>
              <w:spacing w:before="8"/>
              <w:ind w:left="9" w:right="6"/>
              <w:jc w:val="center"/>
              <w:rPr>
                <w:i/>
                <w:sz w:val="20"/>
                <w:szCs w:val="20"/>
              </w:rPr>
            </w:pPr>
            <w:r w:rsidRPr="001E346E">
              <w:rPr>
                <w:i/>
                <w:noProof/>
                <w:sz w:val="20"/>
                <w:szCs w:val="20"/>
              </w:rPr>
              <w:drawing>
                <wp:anchor distT="0" distB="0" distL="114300" distR="114300" simplePos="0" relativeHeight="251677696" behindDoc="0" locked="0" layoutInCell="1" allowOverlap="1" wp14:anchorId="27EB9A9E" wp14:editId="14976190">
                  <wp:simplePos x="0" y="0"/>
                  <wp:positionH relativeFrom="column">
                    <wp:posOffset>534670</wp:posOffset>
                  </wp:positionH>
                  <wp:positionV relativeFrom="paragraph">
                    <wp:posOffset>131657</wp:posOffset>
                  </wp:positionV>
                  <wp:extent cx="943610" cy="855345"/>
                  <wp:effectExtent l="0" t="0" r="0" b="0"/>
                  <wp:wrapThrough wrapText="bothSides">
                    <wp:wrapPolygon edited="0">
                      <wp:start x="0" y="0"/>
                      <wp:lineTo x="0" y="21167"/>
                      <wp:lineTo x="21222" y="21167"/>
                      <wp:lineTo x="21222" y="0"/>
                      <wp:lineTo x="0" y="0"/>
                    </wp:wrapPolygon>
                  </wp:wrapThrough>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43610" cy="855345"/>
                          </a:xfrm>
                          <a:prstGeom prst="rect">
                            <a:avLst/>
                          </a:prstGeom>
                        </pic:spPr>
                      </pic:pic>
                    </a:graphicData>
                  </a:graphic>
                  <wp14:sizeRelH relativeFrom="page">
                    <wp14:pctWidth>0</wp14:pctWidth>
                  </wp14:sizeRelH>
                  <wp14:sizeRelV relativeFrom="page">
                    <wp14:pctHeight>0</wp14:pctHeight>
                  </wp14:sizeRelV>
                </wp:anchor>
              </w:drawing>
            </w:r>
          </w:p>
          <w:p w:rsidR="00DC1AE1" w:rsidRPr="001E346E" w:rsidRDefault="00DC1AE1" w:rsidP="003A0C45">
            <w:pPr>
              <w:pStyle w:val="TableParagraph"/>
              <w:spacing w:before="8"/>
              <w:ind w:left="9" w:right="6"/>
              <w:jc w:val="center"/>
              <w:rPr>
                <w:i/>
                <w:sz w:val="20"/>
                <w:szCs w:val="20"/>
              </w:rPr>
            </w:pPr>
          </w:p>
          <w:p w:rsidR="00DC1AE1" w:rsidRPr="001E346E" w:rsidRDefault="00DC1AE1" w:rsidP="003A0C45">
            <w:pPr>
              <w:pStyle w:val="TableParagraph"/>
              <w:spacing w:before="8"/>
              <w:ind w:left="9" w:right="6"/>
              <w:jc w:val="center"/>
              <w:rPr>
                <w:i/>
                <w:sz w:val="20"/>
                <w:szCs w:val="20"/>
              </w:rPr>
            </w:pPr>
          </w:p>
        </w:tc>
        <w:tc>
          <w:tcPr>
            <w:tcW w:w="4352" w:type="dxa"/>
            <w:tcBorders>
              <w:top w:val="single" w:sz="4" w:space="0" w:color="000000"/>
              <w:left w:val="single" w:sz="4" w:space="0" w:color="000000"/>
              <w:bottom w:val="single" w:sz="4" w:space="0" w:color="000000"/>
              <w:right w:val="single" w:sz="4" w:space="0" w:color="000000"/>
            </w:tcBorders>
          </w:tcPr>
          <w:p w:rsidR="00DC1AE1" w:rsidRPr="001E346E" w:rsidRDefault="00DC1AE1" w:rsidP="003A0C45">
            <w:pPr>
              <w:pStyle w:val="TableParagraph"/>
              <w:spacing w:line="360" w:lineRule="auto"/>
              <w:ind w:left="0" w:right="106"/>
              <w:rPr>
                <w:i/>
                <w:sz w:val="20"/>
                <w:szCs w:val="20"/>
              </w:rPr>
            </w:pPr>
          </w:p>
          <w:p w:rsidR="00DC1AE1" w:rsidRPr="001E346E" w:rsidRDefault="00DC1AE1" w:rsidP="003A0C45">
            <w:pPr>
              <w:pStyle w:val="TableParagraph"/>
              <w:spacing w:line="360" w:lineRule="auto"/>
              <w:ind w:right="106"/>
              <w:rPr>
                <w:i/>
                <w:sz w:val="20"/>
                <w:szCs w:val="20"/>
              </w:rPr>
            </w:pPr>
            <w:r w:rsidRPr="001E346E">
              <w:rPr>
                <w:i/>
                <w:sz w:val="20"/>
                <w:szCs w:val="20"/>
              </w:rPr>
              <w:t>Swimlane, pembagian activity diagram</w:t>
            </w:r>
          </w:p>
          <w:p w:rsidR="00DC1AE1" w:rsidRPr="001E346E" w:rsidRDefault="00DC1AE1" w:rsidP="003A0C45">
            <w:pPr>
              <w:pStyle w:val="TableParagraph"/>
              <w:spacing w:line="360" w:lineRule="auto"/>
              <w:ind w:right="106"/>
              <w:rPr>
                <w:i/>
                <w:sz w:val="20"/>
                <w:szCs w:val="20"/>
              </w:rPr>
            </w:pPr>
            <w:r w:rsidRPr="001E346E">
              <w:rPr>
                <w:i/>
                <w:sz w:val="20"/>
                <w:szCs w:val="20"/>
              </w:rPr>
              <w:t>untuk menunjukan siapa melakukan apa</w:t>
            </w:r>
          </w:p>
        </w:tc>
      </w:tr>
    </w:tbl>
    <w:p w:rsidR="00DC1AE1" w:rsidRPr="00E35E75" w:rsidRDefault="00DC1AE1" w:rsidP="00DC1AE1">
      <w:pPr>
        <w:spacing w:line="360" w:lineRule="auto"/>
        <w:jc w:val="both"/>
        <w:rPr>
          <w:sz w:val="20"/>
          <w:szCs w:val="20"/>
        </w:rPr>
      </w:pPr>
      <w:r w:rsidRPr="00E35E75">
        <w:rPr>
          <w:sz w:val="20"/>
          <w:szCs w:val="20"/>
        </w:rPr>
        <w:tab/>
      </w:r>
      <w:r w:rsidRPr="00E35E75">
        <w:rPr>
          <w:sz w:val="20"/>
          <w:szCs w:val="20"/>
        </w:rPr>
        <w:tab/>
      </w:r>
      <w:sdt>
        <w:sdtPr>
          <w:rPr>
            <w:color w:val="000000"/>
            <w:sz w:val="20"/>
            <w:szCs w:val="20"/>
          </w:rPr>
          <w:tag w:val="MENDELEY_CITATION_v3_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"/>
          <w:id w:val="-2067394959"/>
          <w:placeholder>
            <w:docPart w:val="E79151760CB67B43BFA778937C26F06D"/>
          </w:placeholder>
        </w:sdtPr>
        <w:sdtContent>
          <w:r w:rsidRPr="00730E91">
            <w:rPr>
              <w:color w:val="000000"/>
              <w:sz w:val="20"/>
              <w:szCs w:val="20"/>
            </w:rPr>
            <w:t>(Politeknik Negeri Sriwijaya 6 BAB II Tinjauan Putaka n.d.)</w:t>
          </w:r>
        </w:sdtContent>
      </w:sdt>
    </w:p>
    <w:p w:rsidR="00DC1AE1" w:rsidRDefault="00DC1AE1" w:rsidP="00DC1AE1">
      <w:pPr>
        <w:pStyle w:val="ListParagraph"/>
        <w:spacing w:line="360" w:lineRule="auto"/>
        <w:ind w:left="2410"/>
        <w:jc w:val="both"/>
      </w:pPr>
    </w:p>
    <w:p w:rsidR="00DC1AE1" w:rsidRPr="00CB3BAB" w:rsidRDefault="00DC1AE1" w:rsidP="00DC1AE1">
      <w:pPr>
        <w:pStyle w:val="ListParagraph"/>
        <w:numPr>
          <w:ilvl w:val="0"/>
          <w:numId w:val="4"/>
        </w:numPr>
        <w:spacing w:line="360" w:lineRule="auto"/>
        <w:ind w:left="2410" w:hanging="283"/>
        <w:jc w:val="both"/>
        <w:rPr>
          <w:i/>
          <w:iCs/>
        </w:rPr>
      </w:pPr>
      <w:r w:rsidRPr="00CB3BAB">
        <w:rPr>
          <w:i/>
          <w:iCs/>
        </w:rPr>
        <w:t>Class Diagram</w:t>
      </w:r>
    </w:p>
    <w:p w:rsidR="00DC1AE1" w:rsidRDefault="00DC1AE1" w:rsidP="00DC1AE1">
      <w:pPr>
        <w:spacing w:line="360" w:lineRule="auto"/>
        <w:ind w:left="1440" w:firstLine="687"/>
        <w:jc w:val="both"/>
      </w:pPr>
      <w:r w:rsidRPr="00CB3BAB">
        <w:rPr>
          <w:i/>
          <w:iCs/>
        </w:rPr>
        <w:t>Class Diagram</w:t>
      </w:r>
      <w:r w:rsidRPr="001D719E">
        <w:t xml:space="preserve"> merupakan diagram </w:t>
      </w:r>
      <w:r w:rsidRPr="001D719E">
        <w:rPr>
          <w:i/>
          <w:iCs/>
        </w:rPr>
        <w:t>UML</w:t>
      </w:r>
      <w:r w:rsidRPr="001D719E">
        <w:t xml:space="preserve"> yang digunakan untuk menggambarkan struktur statis sistem, meliputi kelas-kelas utama, atribut, method, serta hubungan antar kelas dalam sistem perangkat lunak. Diagram ini berfungsi </w:t>
      </w:r>
      <w:r w:rsidRPr="001D719E">
        <w:lastRenderedPageBreak/>
        <w:t xml:space="preserve">untuk memodelkan bagaimana data disimpan, diolah, dan saling berinteraksi dalam sistem secara konseptual sebelum tahap implementasi dilakukan </w:t>
      </w:r>
      <w:sdt>
        <w:sdtPr>
          <w:rPr>
            <w:color w:val="000000"/>
          </w:rPr>
          <w:tag w:val="MENDELEY_CITATION_v3_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"/>
          <w:id w:val="-1686586430"/>
          <w:placeholder>
            <w:docPart w:val="E79151760CB67B43BFA778937C26F06D"/>
          </w:placeholder>
        </w:sdtPr>
        <w:sdtContent>
          <w:r w:rsidRPr="00730E91">
            <w:rPr>
              <w:color w:val="000000"/>
            </w:rPr>
            <w:t>(Rahman and Hidayat 2023)</w:t>
          </w:r>
        </w:sdtContent>
      </w:sdt>
      <w:r w:rsidRPr="001D719E">
        <w:t>.</w:t>
      </w:r>
    </w:p>
    <w:p w:rsidR="00DC1AE1" w:rsidRDefault="00DC1AE1" w:rsidP="00DC1AE1">
      <w:pPr>
        <w:spacing w:line="360" w:lineRule="auto"/>
        <w:ind w:left="1440" w:firstLine="687"/>
        <w:jc w:val="both"/>
      </w:pPr>
    </w:p>
    <w:p w:rsidR="00DC1AE1" w:rsidRPr="00CB3BAB" w:rsidRDefault="00DC1AE1" w:rsidP="00DC1AE1">
      <w:pPr>
        <w:pStyle w:val="Caption"/>
        <w:ind w:firstLine="1418"/>
        <w:jc w:val="center"/>
        <w:rPr>
          <w:color w:val="auto"/>
          <w:sz w:val="20"/>
          <w:szCs w:val="20"/>
        </w:rPr>
      </w:pPr>
      <w:bookmarkStart w:id="30" w:name="_Toc219161160"/>
      <w:bookmarkStart w:id="31" w:name="_Toc219161522"/>
      <w:bookmarkStart w:id="32" w:name="_Toc219161544"/>
      <w:bookmarkStart w:id="33" w:name="_Toc219161617"/>
      <w:bookmarkStart w:id="34" w:name="_Toc219167208"/>
      <w:r w:rsidRPr="001D719E">
        <w:rPr>
          <w:i w:val="0"/>
          <w:iCs w:val="0"/>
          <w:color w:val="auto"/>
          <w:sz w:val="20"/>
          <w:szCs w:val="20"/>
        </w:rPr>
        <w:t>Tabe</w:t>
      </w:r>
      <w:r>
        <w:rPr>
          <w:i w:val="0"/>
          <w:iCs w:val="0"/>
          <w:color w:val="auto"/>
          <w:sz w:val="20"/>
          <w:szCs w:val="20"/>
        </w:rPr>
        <w:t>l</w:t>
      </w:r>
      <w:r w:rsidRPr="001D719E">
        <w:rPr>
          <w:i w:val="0"/>
          <w:iCs w:val="0"/>
          <w:color w:val="auto"/>
          <w:sz w:val="20"/>
          <w:szCs w:val="20"/>
        </w:rPr>
        <w:t xml:space="preserve"> 2 . </w:t>
      </w:r>
      <w:r w:rsidRPr="001D719E">
        <w:rPr>
          <w:i w:val="0"/>
          <w:iCs w:val="0"/>
          <w:color w:val="auto"/>
          <w:sz w:val="20"/>
          <w:szCs w:val="20"/>
        </w:rPr>
        <w:fldChar w:fldCharType="begin"/>
      </w:r>
      <w:r w:rsidRPr="001D719E">
        <w:rPr>
          <w:i w:val="0"/>
          <w:iCs w:val="0"/>
          <w:color w:val="auto"/>
          <w:sz w:val="20"/>
          <w:szCs w:val="20"/>
        </w:rPr>
        <w:instrText xml:space="preserve"> SEQ Table_2_. \* ARABIC </w:instrText>
      </w:r>
      <w:r w:rsidRPr="001D719E">
        <w:rPr>
          <w:i w:val="0"/>
          <w:iCs w:val="0"/>
          <w:color w:val="auto"/>
          <w:sz w:val="20"/>
          <w:szCs w:val="20"/>
        </w:rPr>
        <w:fldChar w:fldCharType="separate"/>
      </w:r>
      <w:r w:rsidRPr="001D719E">
        <w:rPr>
          <w:i w:val="0"/>
          <w:iCs w:val="0"/>
          <w:noProof/>
          <w:color w:val="auto"/>
          <w:sz w:val="20"/>
          <w:szCs w:val="20"/>
        </w:rPr>
        <w:t>4</w:t>
      </w:r>
      <w:r w:rsidRPr="001D719E">
        <w:rPr>
          <w:i w:val="0"/>
          <w:iCs w:val="0"/>
          <w:color w:val="auto"/>
          <w:sz w:val="20"/>
          <w:szCs w:val="20"/>
        </w:rPr>
        <w:fldChar w:fldCharType="end"/>
      </w:r>
      <w:r w:rsidRPr="001D719E">
        <w:rPr>
          <w:i w:val="0"/>
          <w:iCs w:val="0"/>
          <w:color w:val="auto"/>
          <w:sz w:val="20"/>
          <w:szCs w:val="20"/>
        </w:rPr>
        <w:t xml:space="preserve"> Simbol </w:t>
      </w:r>
      <w:r w:rsidRPr="00CB3BAB">
        <w:rPr>
          <w:color w:val="auto"/>
          <w:sz w:val="20"/>
          <w:szCs w:val="20"/>
        </w:rPr>
        <w:t>Class Diagram</w:t>
      </w:r>
      <w:bookmarkEnd w:id="30"/>
      <w:bookmarkEnd w:id="31"/>
      <w:bookmarkEnd w:id="32"/>
      <w:bookmarkEnd w:id="33"/>
      <w:bookmarkEnd w:id="34"/>
    </w:p>
    <w:tbl>
      <w:tblPr>
        <w:tblW w:w="0" w:type="auto"/>
        <w:tblInd w:w="1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44"/>
        <w:gridCol w:w="3969"/>
      </w:tblGrid>
      <w:tr w:rsidR="00DC1AE1" w:rsidRPr="001E346E" w:rsidTr="003A0C45">
        <w:trPr>
          <w:trHeight w:val="412"/>
        </w:trPr>
        <w:tc>
          <w:tcPr>
            <w:tcW w:w="3544" w:type="dxa"/>
          </w:tcPr>
          <w:p w:rsidR="00DC1AE1" w:rsidRPr="001E346E" w:rsidRDefault="00DC1AE1" w:rsidP="003A0C45">
            <w:pPr>
              <w:pStyle w:val="TableParagraph"/>
              <w:spacing w:line="360" w:lineRule="auto"/>
              <w:rPr>
                <w:b/>
                <w:sz w:val="20"/>
                <w:szCs w:val="20"/>
              </w:rPr>
            </w:pPr>
            <w:r w:rsidRPr="001E346E">
              <w:rPr>
                <w:b/>
                <w:spacing w:val="-2"/>
                <w:sz w:val="20"/>
                <w:szCs w:val="20"/>
              </w:rPr>
              <w:t>Simbol</w:t>
            </w:r>
          </w:p>
        </w:tc>
        <w:tc>
          <w:tcPr>
            <w:tcW w:w="3969" w:type="dxa"/>
          </w:tcPr>
          <w:p w:rsidR="00DC1AE1" w:rsidRPr="001E346E" w:rsidRDefault="00DC1AE1" w:rsidP="003A0C45">
            <w:pPr>
              <w:pStyle w:val="TableParagraph"/>
              <w:spacing w:line="360" w:lineRule="auto"/>
              <w:rPr>
                <w:b/>
                <w:sz w:val="20"/>
                <w:szCs w:val="20"/>
              </w:rPr>
            </w:pPr>
            <w:r w:rsidRPr="001E346E">
              <w:rPr>
                <w:b/>
                <w:spacing w:val="-2"/>
                <w:sz w:val="20"/>
                <w:szCs w:val="20"/>
              </w:rPr>
              <w:t>Deskripsi</w:t>
            </w:r>
          </w:p>
        </w:tc>
      </w:tr>
      <w:tr w:rsidR="00DC1AE1" w:rsidRPr="001E346E" w:rsidTr="003A0C45">
        <w:trPr>
          <w:trHeight w:val="2180"/>
        </w:trPr>
        <w:tc>
          <w:tcPr>
            <w:tcW w:w="3544" w:type="dxa"/>
          </w:tcPr>
          <w:p w:rsidR="00DC1AE1" w:rsidRPr="001E346E" w:rsidRDefault="00DC1AE1" w:rsidP="003A0C45">
            <w:pPr>
              <w:pStyle w:val="TableParagraph"/>
              <w:spacing w:before="1" w:line="360" w:lineRule="auto"/>
              <w:ind w:left="9" w:right="4"/>
              <w:jc w:val="center"/>
              <w:rPr>
                <w:spacing w:val="-2"/>
                <w:sz w:val="20"/>
                <w:szCs w:val="20"/>
              </w:rPr>
            </w:pPr>
            <w:r w:rsidRPr="001E346E">
              <w:rPr>
                <w:spacing w:val="-2"/>
                <w:sz w:val="20"/>
                <w:szCs w:val="20"/>
              </w:rPr>
              <w:t>Kelas</w:t>
            </w:r>
          </w:p>
          <w:p w:rsidR="00DC1AE1" w:rsidRPr="001E346E" w:rsidRDefault="00DC1AE1" w:rsidP="003A0C45">
            <w:pPr>
              <w:pStyle w:val="TableParagraph"/>
              <w:spacing w:before="1" w:line="360" w:lineRule="auto"/>
              <w:ind w:left="9" w:right="4"/>
              <w:jc w:val="center"/>
              <w:rPr>
                <w:sz w:val="20"/>
                <w:szCs w:val="20"/>
              </w:rPr>
            </w:pPr>
            <w:r w:rsidRPr="001E346E">
              <w:rPr>
                <w:i/>
                <w:noProof/>
                <w:sz w:val="20"/>
                <w:szCs w:val="20"/>
              </w:rPr>
              <mc:AlternateContent>
                <mc:Choice Requires="wps">
                  <w:drawing>
                    <wp:anchor distT="0" distB="0" distL="0" distR="0" simplePos="0" relativeHeight="251665408" behindDoc="0" locked="0" layoutInCell="1" allowOverlap="1" wp14:anchorId="0E8693B4" wp14:editId="5BDD1151">
                      <wp:simplePos x="0" y="0"/>
                      <wp:positionH relativeFrom="page">
                        <wp:posOffset>222885</wp:posOffset>
                      </wp:positionH>
                      <wp:positionV relativeFrom="paragraph">
                        <wp:posOffset>35560</wp:posOffset>
                      </wp:positionV>
                      <wp:extent cx="1558290" cy="97155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8290" cy="9715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4"/>
                                  </w:tblGrid>
                                  <w:tr w:rsidR="00DC1AE1">
                                    <w:trPr>
                                      <w:trHeight w:val="498"/>
                                    </w:trPr>
                                    <w:tc>
                                      <w:tcPr>
                                        <w:tcW w:w="2324" w:type="dxa"/>
                                      </w:tcPr>
                                      <w:p w:rsidR="00DC1AE1" w:rsidRDefault="00DC1AE1" w:rsidP="00A63092">
                                        <w:pPr>
                                          <w:pStyle w:val="TableParagraph"/>
                                          <w:spacing w:line="275" w:lineRule="exact"/>
                                          <w:rPr>
                                            <w:sz w:val="24"/>
                                          </w:rPr>
                                        </w:pPr>
                                        <w:r>
                                          <w:rPr>
                                            <w:spacing w:val="-2"/>
                                            <w:sz w:val="24"/>
                                          </w:rPr>
                                          <w:t>nama_kelas</w:t>
                                        </w:r>
                                      </w:p>
                                    </w:tc>
                                  </w:tr>
                                  <w:tr w:rsidR="00DC1AE1">
                                    <w:trPr>
                                      <w:trHeight w:val="496"/>
                                    </w:trPr>
                                    <w:tc>
                                      <w:tcPr>
                                        <w:tcW w:w="2324" w:type="dxa"/>
                                      </w:tcPr>
                                      <w:p w:rsidR="00DC1AE1" w:rsidRDefault="00DC1AE1" w:rsidP="00A63092">
                                        <w:pPr>
                                          <w:pStyle w:val="TableParagraph"/>
                                          <w:spacing w:line="275" w:lineRule="exact"/>
                                          <w:rPr>
                                            <w:sz w:val="24"/>
                                          </w:rPr>
                                        </w:pPr>
                                        <w:r>
                                          <w:rPr>
                                            <w:spacing w:val="-2"/>
                                            <w:sz w:val="24"/>
                                          </w:rPr>
                                          <w:t>+atribut</w:t>
                                        </w:r>
                                      </w:p>
                                    </w:tc>
                                  </w:tr>
                                  <w:tr w:rsidR="00DC1AE1">
                                    <w:trPr>
                                      <w:trHeight w:val="496"/>
                                    </w:trPr>
                                    <w:tc>
                                      <w:tcPr>
                                        <w:tcW w:w="2324" w:type="dxa"/>
                                      </w:tcPr>
                                      <w:p w:rsidR="00DC1AE1" w:rsidRDefault="00DC1AE1" w:rsidP="00A63092">
                                        <w:pPr>
                                          <w:pStyle w:val="TableParagraph"/>
                                          <w:spacing w:line="275" w:lineRule="exact"/>
                                          <w:rPr>
                                            <w:sz w:val="24"/>
                                          </w:rPr>
                                        </w:pPr>
                                        <w:r>
                                          <w:rPr>
                                            <w:spacing w:val="-2"/>
                                            <w:sz w:val="24"/>
                                          </w:rPr>
                                          <w:t>+operasi()</w:t>
                                        </w:r>
                                      </w:p>
                                    </w:tc>
                                  </w:tr>
                                </w:tbl>
                                <w:p w:rsidR="00DC1AE1" w:rsidRDefault="00DC1AE1" w:rsidP="00DC1AE1">
                                  <w:pPr>
                                    <w:pStyle w:val="BodyText"/>
                                    <w:ind w:left="0"/>
                                    <w:jc w:val="left"/>
                                  </w:pPr>
                                </w:p>
                              </w:txbxContent>
                            </wps:txbx>
                            <wps:bodyPr wrap="square" lIns="0" tIns="0" rIns="0" bIns="0" rtlCol="0">
                              <a:noAutofit/>
                            </wps:bodyPr>
                          </wps:wsp>
                        </a:graphicData>
                      </a:graphic>
                    </wp:anchor>
                  </w:drawing>
                </mc:Choice>
                <mc:Fallback>
                  <w:pict>
                    <v:shapetype w14:anchorId="0E8693B4" id="_x0000_t202" coordsize="21600,21600" o:spt="202" path="m,l,21600r21600,l21600,xe">
                      <v:stroke joinstyle="miter"/>
                      <v:path gradientshapeok="t" o:connecttype="rect"/>
                    </v:shapetype>
                    <v:shape id="Textbox 23" o:spid="_x0000_s1026" type="#_x0000_t202" style="position:absolute;left:0;text-align:left;margin-left:17.55pt;margin-top:2.8pt;width:122.7pt;height:76.5pt;z-index:251665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&#13;&#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4"/>
                            </w:tblGrid>
                            <w:tr w:rsidR="00DC1AE1">
                              <w:trPr>
                                <w:trHeight w:val="498"/>
                              </w:trPr>
                              <w:tc>
                                <w:tcPr>
                                  <w:tcW w:w="2324" w:type="dxa"/>
                                </w:tcPr>
                                <w:p w:rsidR="00DC1AE1" w:rsidRDefault="00DC1AE1" w:rsidP="00A63092">
                                  <w:pPr>
                                    <w:pStyle w:val="TableParagraph"/>
                                    <w:spacing w:line="275" w:lineRule="exact"/>
                                    <w:rPr>
                                      <w:sz w:val="24"/>
                                    </w:rPr>
                                  </w:pPr>
                                  <w:r>
                                    <w:rPr>
                                      <w:spacing w:val="-2"/>
                                      <w:sz w:val="24"/>
                                    </w:rPr>
                                    <w:t>nama_kelas</w:t>
                                  </w:r>
                                </w:p>
                              </w:tc>
                            </w:tr>
                            <w:tr w:rsidR="00DC1AE1">
                              <w:trPr>
                                <w:trHeight w:val="496"/>
                              </w:trPr>
                              <w:tc>
                                <w:tcPr>
                                  <w:tcW w:w="2324" w:type="dxa"/>
                                </w:tcPr>
                                <w:p w:rsidR="00DC1AE1" w:rsidRDefault="00DC1AE1" w:rsidP="00A63092">
                                  <w:pPr>
                                    <w:pStyle w:val="TableParagraph"/>
                                    <w:spacing w:line="275" w:lineRule="exact"/>
                                    <w:rPr>
                                      <w:sz w:val="24"/>
                                    </w:rPr>
                                  </w:pPr>
                                  <w:r>
                                    <w:rPr>
                                      <w:spacing w:val="-2"/>
                                      <w:sz w:val="24"/>
                                    </w:rPr>
                                    <w:t>+atribut</w:t>
                                  </w:r>
                                </w:p>
                              </w:tc>
                            </w:tr>
                            <w:tr w:rsidR="00DC1AE1">
                              <w:trPr>
                                <w:trHeight w:val="496"/>
                              </w:trPr>
                              <w:tc>
                                <w:tcPr>
                                  <w:tcW w:w="2324" w:type="dxa"/>
                                </w:tcPr>
                                <w:p w:rsidR="00DC1AE1" w:rsidRDefault="00DC1AE1" w:rsidP="00A63092">
                                  <w:pPr>
                                    <w:pStyle w:val="TableParagraph"/>
                                    <w:spacing w:line="275" w:lineRule="exact"/>
                                    <w:rPr>
                                      <w:sz w:val="24"/>
                                    </w:rPr>
                                  </w:pPr>
                                  <w:r>
                                    <w:rPr>
                                      <w:spacing w:val="-2"/>
                                      <w:sz w:val="24"/>
                                    </w:rPr>
                                    <w:t>+operasi()</w:t>
                                  </w:r>
                                </w:p>
                              </w:tc>
                            </w:tr>
                          </w:tbl>
                          <w:p w:rsidR="00DC1AE1" w:rsidRDefault="00DC1AE1" w:rsidP="00DC1AE1">
                            <w:pPr>
                              <w:pStyle w:val="BodyText"/>
                              <w:ind w:left="0"/>
                              <w:jc w:val="left"/>
                            </w:pPr>
                          </w:p>
                        </w:txbxContent>
                      </v:textbox>
                      <w10:wrap anchorx="page"/>
                    </v:shape>
                  </w:pict>
                </mc:Fallback>
              </mc:AlternateContent>
            </w:r>
          </w:p>
        </w:tc>
        <w:tc>
          <w:tcPr>
            <w:tcW w:w="3969" w:type="dxa"/>
          </w:tcPr>
          <w:p w:rsidR="00DC1AE1" w:rsidRPr="001E346E" w:rsidRDefault="00DC1AE1" w:rsidP="003A0C45">
            <w:pPr>
              <w:pStyle w:val="TableParagraph"/>
              <w:spacing w:before="1" w:line="360" w:lineRule="auto"/>
              <w:rPr>
                <w:sz w:val="20"/>
                <w:szCs w:val="20"/>
              </w:rPr>
            </w:pPr>
            <w:r w:rsidRPr="001E346E">
              <w:rPr>
                <w:sz w:val="20"/>
                <w:szCs w:val="20"/>
              </w:rPr>
              <w:t>Kelas</w:t>
            </w:r>
            <w:r w:rsidRPr="001E346E">
              <w:rPr>
                <w:spacing w:val="-3"/>
                <w:sz w:val="20"/>
                <w:szCs w:val="20"/>
              </w:rPr>
              <w:t xml:space="preserve"> </w:t>
            </w:r>
            <w:r w:rsidRPr="001E346E">
              <w:rPr>
                <w:sz w:val="20"/>
                <w:szCs w:val="20"/>
              </w:rPr>
              <w:t>pada</w:t>
            </w:r>
            <w:r w:rsidRPr="001E346E">
              <w:rPr>
                <w:spacing w:val="-2"/>
                <w:sz w:val="20"/>
                <w:szCs w:val="20"/>
              </w:rPr>
              <w:t xml:space="preserve"> </w:t>
            </w:r>
            <w:r w:rsidRPr="001E346E">
              <w:rPr>
                <w:sz w:val="20"/>
                <w:szCs w:val="20"/>
              </w:rPr>
              <w:t>struktur</w:t>
            </w:r>
            <w:r w:rsidRPr="001E346E">
              <w:rPr>
                <w:spacing w:val="-1"/>
                <w:sz w:val="20"/>
                <w:szCs w:val="20"/>
              </w:rPr>
              <w:t xml:space="preserve"> </w:t>
            </w:r>
            <w:r w:rsidRPr="001E346E">
              <w:rPr>
                <w:spacing w:val="-2"/>
                <w:sz w:val="20"/>
                <w:szCs w:val="20"/>
              </w:rPr>
              <w:t>sistem</w:t>
            </w:r>
          </w:p>
        </w:tc>
      </w:tr>
      <w:tr w:rsidR="00DC1AE1" w:rsidRPr="001E346E" w:rsidTr="003A0C45">
        <w:trPr>
          <w:trHeight w:val="1935"/>
        </w:trPr>
        <w:tc>
          <w:tcPr>
            <w:tcW w:w="3544" w:type="dxa"/>
            <w:tcBorders>
              <w:top w:val="single" w:sz="4" w:space="0" w:color="000000"/>
              <w:left w:val="single" w:sz="4" w:space="0" w:color="000000"/>
              <w:bottom w:val="single" w:sz="4" w:space="0" w:color="000000"/>
              <w:right w:val="single" w:sz="4" w:space="0" w:color="000000"/>
            </w:tcBorders>
          </w:tcPr>
          <w:p w:rsidR="00DC1AE1" w:rsidRPr="001E346E" w:rsidRDefault="00DC1AE1" w:rsidP="003A0C45">
            <w:pPr>
              <w:pStyle w:val="TableParagraph"/>
              <w:spacing w:before="1" w:line="360" w:lineRule="auto"/>
              <w:ind w:left="9" w:right="4"/>
              <w:jc w:val="center"/>
              <w:rPr>
                <w:i/>
                <w:noProof/>
                <w:sz w:val="20"/>
                <w:szCs w:val="20"/>
              </w:rPr>
            </w:pPr>
            <w:r w:rsidRPr="001E346E">
              <w:rPr>
                <w:i/>
                <w:noProof/>
                <w:sz w:val="20"/>
                <w:szCs w:val="20"/>
              </w:rPr>
              <mc:AlternateContent>
                <mc:Choice Requires="wpg">
                  <w:drawing>
                    <wp:anchor distT="0" distB="0" distL="0" distR="0" simplePos="0" relativeHeight="251666432" behindDoc="1" locked="0" layoutInCell="1" allowOverlap="1" wp14:anchorId="4AEE41B8" wp14:editId="315BFBE6">
                      <wp:simplePos x="0" y="0"/>
                      <wp:positionH relativeFrom="column">
                        <wp:posOffset>822070</wp:posOffset>
                      </wp:positionH>
                      <wp:positionV relativeFrom="paragraph">
                        <wp:posOffset>329945</wp:posOffset>
                      </wp:positionV>
                      <wp:extent cx="365760" cy="32639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5760" cy="326390"/>
                                <a:chOff x="0" y="0"/>
                                <a:chExt cx="365760" cy="326390"/>
                              </a:xfrm>
                            </wpg:grpSpPr>
                            <wps:wsp>
                              <wps:cNvPr id="25" name="Graphic 25"/>
                              <wps:cNvSpPr/>
                              <wps:spPr>
                                <a:xfrm>
                                  <a:off x="6095" y="6095"/>
                                  <a:ext cx="353695" cy="314325"/>
                                </a:xfrm>
                                <a:custGeom>
                                  <a:avLst/>
                                  <a:gdLst/>
                                  <a:ahLst/>
                                  <a:cxnLst/>
                                  <a:rect l="l" t="t" r="r" b="b"/>
                                  <a:pathLst>
                                    <a:path w="353695" h="314325">
                                      <a:moveTo>
                                        <a:pt x="0" y="156844"/>
                                      </a:moveTo>
                                      <a:lnTo>
                                        <a:pt x="6350" y="115188"/>
                                      </a:lnTo>
                                      <a:lnTo>
                                        <a:pt x="24130" y="77724"/>
                                      </a:lnTo>
                                      <a:lnTo>
                                        <a:pt x="51816" y="45974"/>
                                      </a:lnTo>
                                      <a:lnTo>
                                        <a:pt x="87503" y="21462"/>
                                      </a:lnTo>
                                      <a:lnTo>
                                        <a:pt x="129793" y="5587"/>
                                      </a:lnTo>
                                      <a:lnTo>
                                        <a:pt x="176656" y="0"/>
                                      </a:lnTo>
                                      <a:lnTo>
                                        <a:pt x="223647" y="5587"/>
                                      </a:lnTo>
                                      <a:lnTo>
                                        <a:pt x="265938" y="21462"/>
                                      </a:lnTo>
                                      <a:lnTo>
                                        <a:pt x="301625" y="45974"/>
                                      </a:lnTo>
                                      <a:lnTo>
                                        <a:pt x="329311" y="77724"/>
                                      </a:lnTo>
                                      <a:lnTo>
                                        <a:pt x="347091" y="115188"/>
                                      </a:lnTo>
                                      <a:lnTo>
                                        <a:pt x="353441" y="156844"/>
                                      </a:lnTo>
                                      <a:lnTo>
                                        <a:pt x="347091" y="198627"/>
                                      </a:lnTo>
                                      <a:lnTo>
                                        <a:pt x="329311" y="236092"/>
                                      </a:lnTo>
                                      <a:lnTo>
                                        <a:pt x="301625" y="267842"/>
                                      </a:lnTo>
                                      <a:lnTo>
                                        <a:pt x="265938" y="292353"/>
                                      </a:lnTo>
                                      <a:lnTo>
                                        <a:pt x="223647" y="308228"/>
                                      </a:lnTo>
                                      <a:lnTo>
                                        <a:pt x="176656" y="313816"/>
                                      </a:lnTo>
                                      <a:lnTo>
                                        <a:pt x="129793" y="308228"/>
                                      </a:lnTo>
                                      <a:lnTo>
                                        <a:pt x="87503" y="292353"/>
                                      </a:lnTo>
                                      <a:lnTo>
                                        <a:pt x="51816" y="267842"/>
                                      </a:lnTo>
                                      <a:lnTo>
                                        <a:pt x="24130" y="236092"/>
                                      </a:lnTo>
                                      <a:lnTo>
                                        <a:pt x="6350" y="198627"/>
                                      </a:lnTo>
                                      <a:lnTo>
                                        <a:pt x="0" y="156844"/>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3E58E8A" id="Group 24" o:spid="_x0000_s1026" style="position:absolute;margin-left:64.75pt;margin-top:26pt;width:28.8pt;height:25.7pt;z-index:-251650048;mso-wrap-distance-left:0;mso-wrap-distance-right:0" coordsize="365760,3263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">
                      <v:shape id="Graphic 25" o:spid="_x0000_s1027" style="position:absolute;left:6095;top:6095;width:353695;height:314325;visibility:visible;mso-wrap-style:square;v-text-anchor:top" coordsize="353695,3143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" path="m,156844l6350,115188,24130,77724,51816,45974,87503,21462,129793,5587,176656,r46991,5587l265938,21462r35687,24512l329311,77724r17780,37464l353441,156844r-6350,41783l329311,236092r-27686,31750l265938,292353r-42291,15875l176656,313816r-46863,-5588l87503,292353,51816,267842,24130,236092,6350,198627,,156844xe" filled="f" strokeweight=".96pt">
                        <v:path arrowok="t"/>
                      </v:shape>
                    </v:group>
                  </w:pict>
                </mc:Fallback>
              </mc:AlternateContent>
            </w:r>
            <w:r w:rsidRPr="001E346E">
              <w:rPr>
                <w:i/>
                <w:noProof/>
                <w:sz w:val="20"/>
                <w:szCs w:val="20"/>
              </w:rPr>
              <w:t>Antar muka / interface</w:t>
            </w:r>
          </w:p>
        </w:tc>
        <w:tc>
          <w:tcPr>
            <w:tcW w:w="3969" w:type="dxa"/>
            <w:tcBorders>
              <w:top w:val="single" w:sz="4" w:space="0" w:color="000000"/>
              <w:left w:val="single" w:sz="4" w:space="0" w:color="000000"/>
              <w:bottom w:val="single" w:sz="4" w:space="0" w:color="000000"/>
              <w:right w:val="single" w:sz="4" w:space="0" w:color="000000"/>
            </w:tcBorders>
          </w:tcPr>
          <w:p w:rsidR="00DC1AE1" w:rsidRPr="001E346E" w:rsidRDefault="00DC1AE1" w:rsidP="003A0C45">
            <w:pPr>
              <w:pStyle w:val="TableParagraph"/>
              <w:spacing w:before="1" w:line="360" w:lineRule="auto"/>
              <w:rPr>
                <w:sz w:val="20"/>
                <w:szCs w:val="20"/>
              </w:rPr>
            </w:pPr>
            <w:r w:rsidRPr="001E346E">
              <w:rPr>
                <w:sz w:val="20"/>
                <w:szCs w:val="20"/>
              </w:rPr>
              <w:t>Sama dengan konsep interface dalam pemrograman berorientasi objek</w:t>
            </w:r>
          </w:p>
        </w:tc>
      </w:tr>
      <w:tr w:rsidR="00DC1AE1" w:rsidRPr="001E346E" w:rsidTr="003A0C45">
        <w:trPr>
          <w:trHeight w:val="1935"/>
        </w:trPr>
        <w:tc>
          <w:tcPr>
            <w:tcW w:w="3544" w:type="dxa"/>
            <w:tcBorders>
              <w:top w:val="single" w:sz="4" w:space="0" w:color="000000"/>
              <w:left w:val="single" w:sz="4" w:space="0" w:color="000000"/>
              <w:bottom w:val="single" w:sz="4" w:space="0" w:color="000000"/>
              <w:right w:val="single" w:sz="4" w:space="0" w:color="000000"/>
            </w:tcBorders>
          </w:tcPr>
          <w:p w:rsidR="00DC1AE1" w:rsidRPr="001E346E" w:rsidRDefault="00DC1AE1" w:rsidP="003A0C45">
            <w:pPr>
              <w:pStyle w:val="TableParagraph"/>
              <w:spacing w:before="1" w:line="360" w:lineRule="auto"/>
              <w:ind w:left="9" w:right="4"/>
              <w:jc w:val="center"/>
              <w:rPr>
                <w:i/>
                <w:noProof/>
                <w:sz w:val="20"/>
                <w:szCs w:val="20"/>
              </w:rPr>
            </w:pPr>
            <w:r w:rsidRPr="001E346E">
              <w:rPr>
                <w:i/>
                <w:noProof/>
                <w:sz w:val="20"/>
                <w:szCs w:val="20"/>
              </w:rPr>
              <mc:AlternateContent>
                <mc:Choice Requires="wpg">
                  <w:drawing>
                    <wp:anchor distT="0" distB="0" distL="0" distR="0" simplePos="0" relativeHeight="251667456" behindDoc="1" locked="0" layoutInCell="1" allowOverlap="1" wp14:anchorId="30DB680B" wp14:editId="6C333E64">
                      <wp:simplePos x="0" y="0"/>
                      <wp:positionH relativeFrom="column">
                        <wp:posOffset>272034</wp:posOffset>
                      </wp:positionH>
                      <wp:positionV relativeFrom="paragraph">
                        <wp:posOffset>433324</wp:posOffset>
                      </wp:positionV>
                      <wp:extent cx="1265555" cy="635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65555" cy="6350"/>
                                <a:chOff x="0" y="0"/>
                                <a:chExt cx="1265555" cy="6350"/>
                              </a:xfrm>
                            </wpg:grpSpPr>
                            <wps:wsp>
                              <wps:cNvPr id="27" name="Graphic 27"/>
                              <wps:cNvSpPr/>
                              <wps:spPr>
                                <a:xfrm>
                                  <a:off x="0" y="3047"/>
                                  <a:ext cx="1265555" cy="1270"/>
                                </a:xfrm>
                                <a:custGeom>
                                  <a:avLst/>
                                  <a:gdLst/>
                                  <a:ahLst/>
                                  <a:cxnLst/>
                                  <a:rect l="l" t="t" r="r" b="b"/>
                                  <a:pathLst>
                                    <a:path w="1265555">
                                      <a:moveTo>
                                        <a:pt x="0" y="0"/>
                                      </a:moveTo>
                                      <a:lnTo>
                                        <a:pt x="1265555"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986DF3A" id="Group 26" o:spid="_x0000_s1026" style="position:absolute;margin-left:21.4pt;margin-top:34.1pt;width:99.65pt;height:.5pt;z-index:-251649024;mso-wrap-distance-left:0;mso-wrap-distance-right:0" coordsize="12655,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">
                      <v:shape id="Graphic 27" o:spid="_x0000_s1027" style="position:absolute;top:30;width:12655;height:13;visibility:visible;mso-wrap-style:square;v-text-anchor:top" coordsize="12655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" path="m,l1265555,e" filled="f" strokeweight=".48pt">
                        <v:path arrowok="t"/>
                      </v:shape>
                    </v:group>
                  </w:pict>
                </mc:Fallback>
              </mc:AlternateContent>
            </w:r>
            <w:r w:rsidRPr="001E346E">
              <w:rPr>
                <w:i/>
                <w:noProof/>
                <w:sz w:val="20"/>
                <w:szCs w:val="20"/>
              </w:rPr>
              <w:t>Asosiasi / association</w:t>
            </w:r>
          </w:p>
        </w:tc>
        <w:tc>
          <w:tcPr>
            <w:tcW w:w="3969" w:type="dxa"/>
            <w:tcBorders>
              <w:top w:val="single" w:sz="4" w:space="0" w:color="000000"/>
              <w:left w:val="single" w:sz="4" w:space="0" w:color="000000"/>
              <w:bottom w:val="single" w:sz="4" w:space="0" w:color="000000"/>
              <w:right w:val="single" w:sz="4" w:space="0" w:color="000000"/>
            </w:tcBorders>
          </w:tcPr>
          <w:p w:rsidR="00DC1AE1" w:rsidRPr="001E346E" w:rsidRDefault="00DC1AE1" w:rsidP="003A0C45">
            <w:pPr>
              <w:pStyle w:val="TableParagraph"/>
              <w:spacing w:before="1" w:line="360" w:lineRule="auto"/>
              <w:rPr>
                <w:sz w:val="20"/>
                <w:szCs w:val="20"/>
              </w:rPr>
            </w:pPr>
            <w:r w:rsidRPr="001E346E">
              <w:rPr>
                <w:sz w:val="20"/>
                <w:szCs w:val="20"/>
              </w:rPr>
              <w:t>Relasi</w:t>
            </w:r>
            <w:r w:rsidRPr="001E346E">
              <w:rPr>
                <w:sz w:val="20"/>
                <w:szCs w:val="20"/>
              </w:rPr>
              <w:tab/>
              <w:t>antarkelas</w:t>
            </w:r>
            <w:r w:rsidRPr="001E346E">
              <w:rPr>
                <w:sz w:val="20"/>
                <w:szCs w:val="20"/>
              </w:rPr>
              <w:tab/>
              <w:t>dengan</w:t>
            </w:r>
            <w:r w:rsidRPr="001E346E">
              <w:rPr>
                <w:sz w:val="20"/>
                <w:szCs w:val="20"/>
              </w:rPr>
              <w:tab/>
              <w:t>makna umum, asosiasi biasanya juga disertai</w:t>
            </w:r>
          </w:p>
          <w:p w:rsidR="00DC1AE1" w:rsidRPr="001E346E" w:rsidRDefault="00DC1AE1" w:rsidP="003A0C45">
            <w:pPr>
              <w:pStyle w:val="TableParagraph"/>
              <w:spacing w:before="1" w:line="360" w:lineRule="auto"/>
              <w:rPr>
                <w:sz w:val="20"/>
                <w:szCs w:val="20"/>
              </w:rPr>
            </w:pPr>
            <w:r w:rsidRPr="001E346E">
              <w:rPr>
                <w:sz w:val="20"/>
                <w:szCs w:val="20"/>
              </w:rPr>
              <w:t>dengan multiplicity</w:t>
            </w:r>
          </w:p>
        </w:tc>
      </w:tr>
      <w:tr w:rsidR="00DC1AE1" w:rsidRPr="001E346E" w:rsidTr="003A0C45">
        <w:trPr>
          <w:trHeight w:val="1351"/>
        </w:trPr>
        <w:tc>
          <w:tcPr>
            <w:tcW w:w="3544" w:type="dxa"/>
            <w:tcBorders>
              <w:top w:val="single" w:sz="4" w:space="0" w:color="000000"/>
              <w:left w:val="single" w:sz="4" w:space="0" w:color="000000"/>
              <w:bottom w:val="single" w:sz="4" w:space="0" w:color="000000"/>
              <w:right w:val="single" w:sz="4" w:space="0" w:color="000000"/>
            </w:tcBorders>
          </w:tcPr>
          <w:p w:rsidR="00DC1AE1" w:rsidRPr="001E346E" w:rsidRDefault="00DC1AE1" w:rsidP="003A0C45">
            <w:pPr>
              <w:pStyle w:val="TableParagraph"/>
              <w:spacing w:before="1" w:line="360" w:lineRule="auto"/>
              <w:ind w:left="9" w:right="4"/>
              <w:jc w:val="center"/>
              <w:rPr>
                <w:i/>
                <w:noProof/>
                <w:sz w:val="20"/>
                <w:szCs w:val="20"/>
              </w:rPr>
            </w:pPr>
            <w:r w:rsidRPr="001E346E">
              <w:rPr>
                <w:i/>
                <w:noProof/>
                <w:sz w:val="20"/>
                <w:szCs w:val="20"/>
              </w:rPr>
              <mc:AlternateContent>
                <mc:Choice Requires="wpg">
                  <w:drawing>
                    <wp:anchor distT="0" distB="0" distL="0" distR="0" simplePos="0" relativeHeight="251668480" behindDoc="1" locked="0" layoutInCell="1" allowOverlap="1" wp14:anchorId="04ED7EB7" wp14:editId="2622D3AD">
                      <wp:simplePos x="0" y="0"/>
                      <wp:positionH relativeFrom="column">
                        <wp:posOffset>341287</wp:posOffset>
                      </wp:positionH>
                      <wp:positionV relativeFrom="paragraph">
                        <wp:posOffset>386587</wp:posOffset>
                      </wp:positionV>
                      <wp:extent cx="1337945" cy="182245"/>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7945" cy="182245"/>
                                <a:chOff x="0" y="0"/>
                                <a:chExt cx="1337945" cy="182245"/>
                              </a:xfrm>
                            </wpg:grpSpPr>
                            <wps:wsp>
                              <wps:cNvPr id="29" name="Graphic 29"/>
                              <wps:cNvSpPr/>
                              <wps:spPr>
                                <a:xfrm>
                                  <a:off x="3047" y="3047"/>
                                  <a:ext cx="1331595" cy="176530"/>
                                </a:xfrm>
                                <a:custGeom>
                                  <a:avLst/>
                                  <a:gdLst/>
                                  <a:ahLst/>
                                  <a:cxnLst/>
                                  <a:rect l="l" t="t" r="r" b="b"/>
                                  <a:pathLst>
                                    <a:path w="1331595" h="176530">
                                      <a:moveTo>
                                        <a:pt x="0" y="92964"/>
                                      </a:moveTo>
                                      <a:lnTo>
                                        <a:pt x="1331595" y="102870"/>
                                      </a:lnTo>
                                    </a:path>
                                    <a:path w="1331595" h="176530">
                                      <a:moveTo>
                                        <a:pt x="1331086" y="101726"/>
                                      </a:moveTo>
                                      <a:lnTo>
                                        <a:pt x="1160780" y="0"/>
                                      </a:lnTo>
                                    </a:path>
                                    <a:path w="1331595" h="176530">
                                      <a:moveTo>
                                        <a:pt x="1331086" y="104013"/>
                                      </a:moveTo>
                                      <a:lnTo>
                                        <a:pt x="1160780" y="176149"/>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3CE247B" id="Group 28" o:spid="_x0000_s1026" style="position:absolute;margin-left:26.85pt;margin-top:30.45pt;width:105.35pt;height:14.35pt;z-index:-251648000;mso-wrap-distance-left:0;mso-wrap-distance-right:0" coordsize="13379,182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">
                      <v:shape id="Graphic 29" o:spid="_x0000_s1027" style="position:absolute;left:30;top:30;width:13316;height:1765;visibility:visible;mso-wrap-style:square;v-text-anchor:top" coordsize="1331595,176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" path="m,92964r1331595,9906em1331086,101726l1160780,em1331086,104013r-170306,72136e" filled="f" strokeweight=".48pt">
                        <v:path arrowok="t"/>
                      </v:shape>
                    </v:group>
                  </w:pict>
                </mc:Fallback>
              </mc:AlternateContent>
            </w:r>
            <w:r w:rsidRPr="001E346E">
              <w:rPr>
                <w:i/>
                <w:noProof/>
                <w:sz w:val="20"/>
                <w:szCs w:val="20"/>
              </w:rPr>
              <w:t>Asosiasi berarah / directed association</w:t>
            </w:r>
          </w:p>
        </w:tc>
        <w:tc>
          <w:tcPr>
            <w:tcW w:w="3969" w:type="dxa"/>
            <w:tcBorders>
              <w:top w:val="single" w:sz="4" w:space="0" w:color="000000"/>
              <w:left w:val="single" w:sz="4" w:space="0" w:color="000000"/>
              <w:bottom w:val="single" w:sz="4" w:space="0" w:color="000000"/>
              <w:right w:val="single" w:sz="4" w:space="0" w:color="000000"/>
            </w:tcBorders>
          </w:tcPr>
          <w:p w:rsidR="00DC1AE1" w:rsidRPr="001E346E" w:rsidRDefault="00DC1AE1" w:rsidP="003A0C45">
            <w:pPr>
              <w:pStyle w:val="TableParagraph"/>
              <w:spacing w:before="1" w:line="360" w:lineRule="auto"/>
              <w:rPr>
                <w:sz w:val="20"/>
                <w:szCs w:val="20"/>
              </w:rPr>
            </w:pPr>
            <w:r w:rsidRPr="001E346E">
              <w:rPr>
                <w:sz w:val="20"/>
                <w:szCs w:val="20"/>
              </w:rPr>
              <w:t>Relasi antarkelas dengan makna kelas yang satu digunakan oleh kelas yang lain, asosiasi biasanya juga disertai</w:t>
            </w:r>
          </w:p>
          <w:p w:rsidR="00DC1AE1" w:rsidRPr="001E346E" w:rsidRDefault="00DC1AE1" w:rsidP="003A0C45">
            <w:pPr>
              <w:pStyle w:val="TableParagraph"/>
              <w:spacing w:before="1" w:line="360" w:lineRule="auto"/>
              <w:rPr>
                <w:sz w:val="20"/>
                <w:szCs w:val="20"/>
              </w:rPr>
            </w:pPr>
            <w:r w:rsidRPr="001E346E">
              <w:rPr>
                <w:sz w:val="20"/>
                <w:szCs w:val="20"/>
              </w:rPr>
              <w:t>dengan multiplicity</w:t>
            </w:r>
          </w:p>
        </w:tc>
      </w:tr>
      <w:tr w:rsidR="00DC1AE1" w:rsidRPr="001E346E" w:rsidTr="003A0C45">
        <w:trPr>
          <w:trHeight w:val="1229"/>
        </w:trPr>
        <w:tc>
          <w:tcPr>
            <w:tcW w:w="3544" w:type="dxa"/>
            <w:tcBorders>
              <w:top w:val="single" w:sz="4" w:space="0" w:color="000000"/>
              <w:left w:val="single" w:sz="4" w:space="0" w:color="000000"/>
              <w:bottom w:val="single" w:sz="4" w:space="0" w:color="000000"/>
              <w:right w:val="single" w:sz="4" w:space="0" w:color="000000"/>
            </w:tcBorders>
          </w:tcPr>
          <w:p w:rsidR="00DC1AE1" w:rsidRPr="001E346E" w:rsidRDefault="00DC1AE1" w:rsidP="003A0C45">
            <w:pPr>
              <w:pStyle w:val="TableParagraph"/>
              <w:spacing w:before="1" w:line="360" w:lineRule="auto"/>
              <w:ind w:left="9" w:right="4"/>
              <w:jc w:val="center"/>
              <w:rPr>
                <w:i/>
                <w:noProof/>
                <w:sz w:val="20"/>
                <w:szCs w:val="20"/>
              </w:rPr>
            </w:pPr>
            <w:r w:rsidRPr="001E346E">
              <w:rPr>
                <w:i/>
                <w:noProof/>
                <w:sz w:val="20"/>
                <w:szCs w:val="20"/>
              </w:rPr>
              <mc:AlternateContent>
                <mc:Choice Requires="wpg">
                  <w:drawing>
                    <wp:anchor distT="0" distB="0" distL="0" distR="0" simplePos="0" relativeHeight="251669504" behindDoc="1" locked="0" layoutInCell="1" allowOverlap="1" wp14:anchorId="211F593C" wp14:editId="4AAF0DEA">
                      <wp:simplePos x="0" y="0"/>
                      <wp:positionH relativeFrom="column">
                        <wp:posOffset>156590</wp:posOffset>
                      </wp:positionH>
                      <wp:positionV relativeFrom="paragraph">
                        <wp:posOffset>320841</wp:posOffset>
                      </wp:positionV>
                      <wp:extent cx="1610360" cy="36322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0360" cy="363220"/>
                                <a:chOff x="0" y="0"/>
                                <a:chExt cx="1610360" cy="363220"/>
                              </a:xfrm>
                            </wpg:grpSpPr>
                            <wps:wsp>
                              <wps:cNvPr id="31" name="Graphic 31"/>
                              <wps:cNvSpPr/>
                              <wps:spPr>
                                <a:xfrm>
                                  <a:off x="3047" y="3047"/>
                                  <a:ext cx="1604010" cy="356870"/>
                                </a:xfrm>
                                <a:custGeom>
                                  <a:avLst/>
                                  <a:gdLst/>
                                  <a:ahLst/>
                                  <a:cxnLst/>
                                  <a:rect l="l" t="t" r="r" b="b"/>
                                  <a:pathLst>
                                    <a:path w="1604010" h="356870">
                                      <a:moveTo>
                                        <a:pt x="0" y="154177"/>
                                      </a:moveTo>
                                      <a:lnTo>
                                        <a:pt x="1361694" y="153543"/>
                                      </a:lnTo>
                                    </a:path>
                                    <a:path w="1604010" h="356870">
                                      <a:moveTo>
                                        <a:pt x="1360170" y="0"/>
                                      </a:moveTo>
                                      <a:lnTo>
                                        <a:pt x="1360170" y="356870"/>
                                      </a:lnTo>
                                    </a:path>
                                    <a:path w="1604010" h="356870">
                                      <a:moveTo>
                                        <a:pt x="1360170" y="0"/>
                                      </a:moveTo>
                                      <a:lnTo>
                                        <a:pt x="1602486" y="152526"/>
                                      </a:lnTo>
                                    </a:path>
                                    <a:path w="1604010" h="356870">
                                      <a:moveTo>
                                        <a:pt x="1604010" y="153543"/>
                                      </a:moveTo>
                                      <a:lnTo>
                                        <a:pt x="1361694" y="356616"/>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6F2B86E" id="Group 30" o:spid="_x0000_s1026" style="position:absolute;margin-left:12.35pt;margin-top:25.25pt;width:126.8pt;height:28.6pt;z-index:-251646976;mso-wrap-distance-left:0;mso-wrap-distance-right:0" coordsize="16103,36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">
                      <v:shape id="Graphic 31" o:spid="_x0000_s1027" style="position:absolute;left:30;top:30;width:16040;height:3569;visibility:visible;mso-wrap-style:square;v-text-anchor:top" coordsize="1604010,3568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" path="m,154177r1361694,-634em1360170,r,356870em1360170,r242316,152526em1604010,153543l1361694,356616e" filled="f" strokeweight=".48pt">
                        <v:path arrowok="t"/>
                      </v:shape>
                    </v:group>
                  </w:pict>
                </mc:Fallback>
              </mc:AlternateContent>
            </w:r>
            <w:r w:rsidRPr="001E346E">
              <w:rPr>
                <w:i/>
                <w:noProof/>
                <w:sz w:val="20"/>
                <w:szCs w:val="20"/>
              </w:rPr>
              <w:t>Generalisasi</w:t>
            </w:r>
          </w:p>
        </w:tc>
        <w:tc>
          <w:tcPr>
            <w:tcW w:w="3969" w:type="dxa"/>
            <w:tcBorders>
              <w:top w:val="single" w:sz="4" w:space="0" w:color="000000"/>
              <w:left w:val="single" w:sz="4" w:space="0" w:color="000000"/>
              <w:bottom w:val="single" w:sz="4" w:space="0" w:color="000000"/>
              <w:right w:val="single" w:sz="4" w:space="0" w:color="000000"/>
            </w:tcBorders>
          </w:tcPr>
          <w:p w:rsidR="00DC1AE1" w:rsidRPr="001E346E" w:rsidRDefault="00DC1AE1" w:rsidP="003A0C45">
            <w:pPr>
              <w:pStyle w:val="TableParagraph"/>
              <w:spacing w:before="1" w:line="360" w:lineRule="auto"/>
              <w:rPr>
                <w:sz w:val="20"/>
                <w:szCs w:val="20"/>
              </w:rPr>
            </w:pPr>
            <w:r w:rsidRPr="001E346E">
              <w:rPr>
                <w:sz w:val="20"/>
                <w:szCs w:val="20"/>
              </w:rPr>
              <w:t>Relasi antarkelas dengan makna generalisasi-spesialisasi (umum khusus)</w:t>
            </w:r>
          </w:p>
        </w:tc>
      </w:tr>
      <w:tr w:rsidR="00DC1AE1" w:rsidRPr="001E346E" w:rsidTr="003A0C45">
        <w:trPr>
          <w:trHeight w:val="1133"/>
        </w:trPr>
        <w:tc>
          <w:tcPr>
            <w:tcW w:w="3544" w:type="dxa"/>
            <w:tcBorders>
              <w:top w:val="single" w:sz="4" w:space="0" w:color="000000"/>
              <w:left w:val="single" w:sz="4" w:space="0" w:color="000000"/>
              <w:bottom w:val="single" w:sz="4" w:space="0" w:color="000000"/>
              <w:right w:val="single" w:sz="4" w:space="0" w:color="000000"/>
            </w:tcBorders>
          </w:tcPr>
          <w:p w:rsidR="00DC1AE1" w:rsidRPr="001E346E" w:rsidRDefault="00DC1AE1" w:rsidP="003A0C45">
            <w:pPr>
              <w:pStyle w:val="TableParagraph"/>
              <w:spacing w:before="1" w:line="360" w:lineRule="auto"/>
              <w:ind w:left="9" w:right="4"/>
              <w:jc w:val="center"/>
              <w:rPr>
                <w:i/>
                <w:noProof/>
                <w:sz w:val="20"/>
                <w:szCs w:val="20"/>
              </w:rPr>
            </w:pPr>
            <w:r w:rsidRPr="001E346E">
              <w:rPr>
                <w:i/>
                <w:noProof/>
                <w:sz w:val="20"/>
                <w:szCs w:val="20"/>
              </w:rPr>
              <mc:AlternateContent>
                <mc:Choice Requires="wpg">
                  <w:drawing>
                    <wp:anchor distT="0" distB="0" distL="0" distR="0" simplePos="0" relativeHeight="251670528" behindDoc="1" locked="0" layoutInCell="1" allowOverlap="1" wp14:anchorId="38B5AFE9" wp14:editId="2D2A58AF">
                      <wp:simplePos x="0" y="0"/>
                      <wp:positionH relativeFrom="column">
                        <wp:posOffset>206756</wp:posOffset>
                      </wp:positionH>
                      <wp:positionV relativeFrom="paragraph">
                        <wp:posOffset>389254</wp:posOffset>
                      </wp:positionV>
                      <wp:extent cx="1337945" cy="182245"/>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7945" cy="182245"/>
                                <a:chOff x="0" y="0"/>
                                <a:chExt cx="1337945" cy="182245"/>
                              </a:xfrm>
                            </wpg:grpSpPr>
                            <wps:wsp>
                              <wps:cNvPr id="33" name="Graphic 33"/>
                              <wps:cNvSpPr/>
                              <wps:spPr>
                                <a:xfrm>
                                  <a:off x="3047" y="3047"/>
                                  <a:ext cx="1331595" cy="176530"/>
                                </a:xfrm>
                                <a:custGeom>
                                  <a:avLst/>
                                  <a:gdLst/>
                                  <a:ahLst/>
                                  <a:cxnLst/>
                                  <a:rect l="l" t="t" r="r" b="b"/>
                                  <a:pathLst>
                                    <a:path w="1331595" h="176530">
                                      <a:moveTo>
                                        <a:pt x="0" y="92837"/>
                                      </a:moveTo>
                                      <a:lnTo>
                                        <a:pt x="1331595" y="102743"/>
                                      </a:lnTo>
                                    </a:path>
                                    <a:path w="1331595" h="176530">
                                      <a:moveTo>
                                        <a:pt x="1331086" y="101726"/>
                                      </a:moveTo>
                                      <a:lnTo>
                                        <a:pt x="1160780" y="0"/>
                                      </a:lnTo>
                                    </a:path>
                                    <a:path w="1331595" h="176530">
                                      <a:moveTo>
                                        <a:pt x="1331086" y="103886"/>
                                      </a:moveTo>
                                      <a:lnTo>
                                        <a:pt x="1160780" y="176149"/>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943AC84" id="Group 32" o:spid="_x0000_s1026" style="position:absolute;margin-left:16.3pt;margin-top:30.65pt;width:105.35pt;height:14.35pt;z-index:-251645952;mso-wrap-distance-left:0;mso-wrap-distance-right:0" coordsize="13379,182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">
                      <v:shape id="Graphic 33" o:spid="_x0000_s1027" style="position:absolute;left:30;top:30;width:13316;height:1765;visibility:visible;mso-wrap-style:square;v-text-anchor:top" coordsize="1331595,176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" path="m,92837r1331595,9906em1331086,101726l1160780,em1331086,103886r-170306,72263e" filled="f" strokeweight=".48pt">
                        <v:path arrowok="t"/>
                      </v:shape>
                    </v:group>
                  </w:pict>
                </mc:Fallback>
              </mc:AlternateContent>
            </w:r>
            <w:r w:rsidRPr="001E346E">
              <w:rPr>
                <w:i/>
                <w:noProof/>
                <w:sz w:val="20"/>
                <w:szCs w:val="20"/>
              </w:rPr>
              <w:t>Kebergantungan / dependency</w:t>
            </w:r>
          </w:p>
        </w:tc>
        <w:tc>
          <w:tcPr>
            <w:tcW w:w="3969" w:type="dxa"/>
            <w:tcBorders>
              <w:top w:val="single" w:sz="4" w:space="0" w:color="000000"/>
              <w:left w:val="single" w:sz="4" w:space="0" w:color="000000"/>
              <w:bottom w:val="single" w:sz="4" w:space="0" w:color="000000"/>
              <w:right w:val="single" w:sz="4" w:space="0" w:color="000000"/>
            </w:tcBorders>
          </w:tcPr>
          <w:p w:rsidR="00DC1AE1" w:rsidRPr="001E346E" w:rsidRDefault="00DC1AE1" w:rsidP="003A0C45">
            <w:pPr>
              <w:pStyle w:val="TableParagraph"/>
              <w:spacing w:before="1" w:line="360" w:lineRule="auto"/>
              <w:rPr>
                <w:sz w:val="20"/>
                <w:szCs w:val="20"/>
              </w:rPr>
            </w:pPr>
            <w:r w:rsidRPr="001E346E">
              <w:rPr>
                <w:sz w:val="20"/>
                <w:szCs w:val="20"/>
              </w:rPr>
              <w:t>Relasi</w:t>
            </w:r>
            <w:r w:rsidRPr="001E346E">
              <w:rPr>
                <w:sz w:val="20"/>
                <w:szCs w:val="20"/>
              </w:rPr>
              <w:tab/>
              <w:t>antarkelas</w:t>
            </w:r>
            <w:r w:rsidRPr="001E346E">
              <w:rPr>
                <w:sz w:val="20"/>
                <w:szCs w:val="20"/>
              </w:rPr>
              <w:tab/>
              <w:t>dengan</w:t>
            </w:r>
            <w:r w:rsidRPr="001E346E">
              <w:rPr>
                <w:sz w:val="20"/>
                <w:szCs w:val="20"/>
              </w:rPr>
              <w:tab/>
              <w:t>makna kebergantungan antarkelas</w:t>
            </w:r>
          </w:p>
        </w:tc>
      </w:tr>
      <w:tr w:rsidR="00DC1AE1" w:rsidRPr="001E346E" w:rsidTr="003A0C45">
        <w:trPr>
          <w:trHeight w:val="1121"/>
        </w:trPr>
        <w:tc>
          <w:tcPr>
            <w:tcW w:w="3544" w:type="dxa"/>
            <w:tcBorders>
              <w:top w:val="single" w:sz="4" w:space="0" w:color="000000"/>
              <w:left w:val="single" w:sz="4" w:space="0" w:color="000000"/>
              <w:bottom w:val="single" w:sz="4" w:space="0" w:color="000000"/>
              <w:right w:val="single" w:sz="4" w:space="0" w:color="000000"/>
            </w:tcBorders>
          </w:tcPr>
          <w:p w:rsidR="00DC1AE1" w:rsidRPr="001E346E" w:rsidRDefault="00DC1AE1" w:rsidP="003A0C45">
            <w:pPr>
              <w:pStyle w:val="TableParagraph"/>
              <w:spacing w:before="1" w:line="360" w:lineRule="auto"/>
              <w:ind w:left="9" w:right="4"/>
              <w:jc w:val="center"/>
              <w:rPr>
                <w:i/>
                <w:noProof/>
                <w:sz w:val="20"/>
                <w:szCs w:val="20"/>
              </w:rPr>
            </w:pPr>
            <w:r w:rsidRPr="001E346E">
              <w:rPr>
                <w:i/>
                <w:noProof/>
                <w:sz w:val="20"/>
                <w:szCs w:val="20"/>
              </w:rPr>
              <w:lastRenderedPageBreak/>
              <mc:AlternateContent>
                <mc:Choice Requires="wpg">
                  <w:drawing>
                    <wp:anchor distT="0" distB="0" distL="0" distR="0" simplePos="0" relativeHeight="251671552" behindDoc="1" locked="0" layoutInCell="1" allowOverlap="1" wp14:anchorId="4C98FFA6" wp14:editId="2494677C">
                      <wp:simplePos x="0" y="0"/>
                      <wp:positionH relativeFrom="column">
                        <wp:posOffset>212979</wp:posOffset>
                      </wp:positionH>
                      <wp:positionV relativeFrom="paragraph">
                        <wp:posOffset>369101</wp:posOffset>
                      </wp:positionV>
                      <wp:extent cx="1699895" cy="154940"/>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99895" cy="154940"/>
                                <a:chOff x="0" y="0"/>
                                <a:chExt cx="1699895" cy="154940"/>
                              </a:xfrm>
                            </wpg:grpSpPr>
                            <wps:wsp>
                              <wps:cNvPr id="35" name="Graphic 35"/>
                              <wps:cNvSpPr/>
                              <wps:spPr>
                                <a:xfrm>
                                  <a:off x="0" y="81406"/>
                                  <a:ext cx="1330325" cy="1270"/>
                                </a:xfrm>
                                <a:custGeom>
                                  <a:avLst/>
                                  <a:gdLst/>
                                  <a:ahLst/>
                                  <a:cxnLst/>
                                  <a:rect l="l" t="t" r="r" b="b"/>
                                  <a:pathLst>
                                    <a:path w="1330325">
                                      <a:moveTo>
                                        <a:pt x="0" y="0"/>
                                      </a:moveTo>
                                      <a:lnTo>
                                        <a:pt x="1329817" y="0"/>
                                      </a:lnTo>
                                    </a:path>
                                  </a:pathLst>
                                </a:custGeom>
                                <a:ln w="6096">
                                  <a:solidFill>
                                    <a:srgbClr val="000000"/>
                                  </a:solidFill>
                                  <a:prstDash val="solid"/>
                                </a:ln>
                              </wps:spPr>
                              <wps:bodyPr wrap="square" lIns="0" tIns="0" rIns="0" bIns="0" rtlCol="0">
                                <a:prstTxWarp prst="textNoShape">
                                  <a:avLst/>
                                </a:prstTxWarp>
                                <a:noAutofit/>
                              </wps:bodyPr>
                            </wps:wsp>
                            <wps:wsp>
                              <wps:cNvPr id="36" name="Graphic 36"/>
                              <wps:cNvSpPr/>
                              <wps:spPr>
                                <a:xfrm>
                                  <a:off x="1329816" y="6095"/>
                                  <a:ext cx="363855" cy="142240"/>
                                </a:xfrm>
                                <a:custGeom>
                                  <a:avLst/>
                                  <a:gdLst/>
                                  <a:ahLst/>
                                  <a:cxnLst/>
                                  <a:rect l="l" t="t" r="r" b="b"/>
                                  <a:pathLst>
                                    <a:path w="363855" h="142240">
                                      <a:moveTo>
                                        <a:pt x="0" y="71119"/>
                                      </a:moveTo>
                                      <a:lnTo>
                                        <a:pt x="181991" y="0"/>
                                      </a:lnTo>
                                      <a:lnTo>
                                        <a:pt x="363855" y="71119"/>
                                      </a:lnTo>
                                      <a:lnTo>
                                        <a:pt x="181991" y="142239"/>
                                      </a:lnTo>
                                      <a:lnTo>
                                        <a:pt x="0" y="71119"/>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CD26A18" id="Group 34" o:spid="_x0000_s1026" style="position:absolute;margin-left:16.75pt;margin-top:29.05pt;width:133.85pt;height:12.2pt;z-index:-251644928;mso-wrap-distance-left:0;mso-wrap-distance-right:0" coordsize="16998,154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">
                      <v:shape id="Graphic 35" o:spid="_x0000_s1027" style="position:absolute;top:814;width:13303;height:12;visibility:visible;mso-wrap-style:square;v-text-anchor:top" coordsize="133032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" path="m,l1329817,e" filled="f" strokeweight=".48pt">
                        <v:path arrowok="t"/>
                      </v:shape>
                      <v:shape id="Graphic 36" o:spid="_x0000_s1028" style="position:absolute;left:13298;top:60;width:3638;height:1423;visibility:visible;mso-wrap-style:square;v-text-anchor:top" coordsize="363855,142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" path="m,71119l181991,,363855,71119,181991,142239,,71119xe" filled="f" strokeweight=".96pt">
                        <v:path arrowok="t"/>
                      </v:shape>
                    </v:group>
                  </w:pict>
                </mc:Fallback>
              </mc:AlternateContent>
            </w:r>
            <w:r w:rsidRPr="001E346E">
              <w:rPr>
                <w:i/>
                <w:noProof/>
                <w:sz w:val="20"/>
                <w:szCs w:val="20"/>
              </w:rPr>
              <w:t>Agregasi / aggregation</w:t>
            </w:r>
          </w:p>
        </w:tc>
        <w:tc>
          <w:tcPr>
            <w:tcW w:w="3969" w:type="dxa"/>
            <w:tcBorders>
              <w:top w:val="single" w:sz="4" w:space="0" w:color="000000"/>
              <w:left w:val="single" w:sz="4" w:space="0" w:color="000000"/>
              <w:bottom w:val="single" w:sz="4" w:space="0" w:color="000000"/>
              <w:right w:val="single" w:sz="4" w:space="0" w:color="000000"/>
            </w:tcBorders>
          </w:tcPr>
          <w:p w:rsidR="00DC1AE1" w:rsidRPr="001E346E" w:rsidRDefault="00DC1AE1" w:rsidP="003A0C45">
            <w:pPr>
              <w:pStyle w:val="TableParagraph"/>
              <w:spacing w:before="1" w:line="360" w:lineRule="auto"/>
              <w:rPr>
                <w:sz w:val="20"/>
                <w:szCs w:val="20"/>
              </w:rPr>
            </w:pPr>
            <w:r w:rsidRPr="001E346E">
              <w:rPr>
                <w:sz w:val="20"/>
                <w:szCs w:val="20"/>
              </w:rPr>
              <w:t>Relasi antar kelas dengan makna semua – bagian (whole-part)</w:t>
            </w:r>
          </w:p>
        </w:tc>
      </w:tr>
    </w:tbl>
    <w:p w:rsidR="00DC1AE1" w:rsidRPr="00E35E75" w:rsidRDefault="00DC1AE1" w:rsidP="00DC1AE1">
      <w:pPr>
        <w:spacing w:after="240" w:line="360" w:lineRule="auto"/>
        <w:jc w:val="both"/>
        <w:rPr>
          <w:sz w:val="20"/>
          <w:szCs w:val="20"/>
        </w:rPr>
      </w:pPr>
      <w:r w:rsidRPr="00E35E75">
        <w:rPr>
          <w:sz w:val="20"/>
          <w:szCs w:val="20"/>
        </w:rPr>
        <w:tab/>
      </w:r>
      <w:r w:rsidRPr="00E35E75">
        <w:rPr>
          <w:sz w:val="20"/>
          <w:szCs w:val="20"/>
        </w:rPr>
        <w:tab/>
      </w:r>
      <w:sdt>
        <w:sdtPr>
          <w:rPr>
            <w:color w:val="000000"/>
            <w:sz w:val="20"/>
            <w:szCs w:val="20"/>
          </w:rPr>
          <w:tag w:val="MENDELEY_CITATION_v3_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"/>
          <w:id w:val="227815395"/>
          <w:placeholder>
            <w:docPart w:val="E79151760CB67B43BFA778937C26F06D"/>
          </w:placeholder>
        </w:sdtPr>
        <w:sdtContent>
          <w:r w:rsidRPr="00730E91">
            <w:rPr>
              <w:color w:val="000000"/>
              <w:sz w:val="20"/>
              <w:szCs w:val="20"/>
            </w:rPr>
            <w:t>(Politeknik Negeri Sriwijaya 6 BAB II Tinjauan Putaka n.d.)</w:t>
          </w:r>
        </w:sdtContent>
      </w:sdt>
    </w:p>
    <w:p w:rsidR="00DC1AE1" w:rsidRPr="00CB3BAB" w:rsidRDefault="00DC1AE1" w:rsidP="00DC1AE1">
      <w:pPr>
        <w:pStyle w:val="Heading3"/>
        <w:spacing w:before="0" w:after="0" w:line="360" w:lineRule="auto"/>
        <w:ind w:left="720" w:firstLine="720"/>
        <w:rPr>
          <w:b/>
          <w:bCs/>
          <w:i/>
          <w:iCs/>
          <w:color w:val="000000" w:themeColor="text1"/>
          <w:sz w:val="24"/>
          <w:szCs w:val="24"/>
        </w:rPr>
      </w:pPr>
      <w:bookmarkStart w:id="35" w:name="_Toc219160340"/>
      <w:r w:rsidRPr="00C160F0">
        <w:rPr>
          <w:b/>
          <w:bCs/>
          <w:color w:val="000000" w:themeColor="text1"/>
          <w:sz w:val="24"/>
          <w:szCs w:val="24"/>
        </w:rPr>
        <w:t>2.2.10</w:t>
      </w:r>
      <w:r w:rsidRPr="00C160F0">
        <w:rPr>
          <w:b/>
          <w:bCs/>
          <w:color w:val="000000" w:themeColor="text1"/>
          <w:sz w:val="24"/>
          <w:szCs w:val="24"/>
        </w:rPr>
        <w:tab/>
      </w:r>
      <w:r w:rsidRPr="00CB3BAB">
        <w:rPr>
          <w:b/>
          <w:bCs/>
          <w:i/>
          <w:iCs/>
          <w:color w:val="000000" w:themeColor="text1"/>
          <w:sz w:val="24"/>
          <w:szCs w:val="24"/>
        </w:rPr>
        <w:t>Black Box Testing</w:t>
      </w:r>
      <w:bookmarkEnd w:id="35"/>
      <w:r w:rsidRPr="00CB3BAB">
        <w:rPr>
          <w:b/>
          <w:bCs/>
          <w:i/>
          <w:iCs/>
          <w:color w:val="000000" w:themeColor="text1"/>
          <w:sz w:val="24"/>
          <w:szCs w:val="24"/>
        </w:rPr>
        <w:t xml:space="preserve"> </w:t>
      </w:r>
    </w:p>
    <w:p w:rsidR="00DC1AE1" w:rsidRDefault="00DC1AE1" w:rsidP="00DC1AE1">
      <w:pPr>
        <w:spacing w:line="360" w:lineRule="auto"/>
        <w:ind w:left="1440" w:firstLine="720"/>
        <w:jc w:val="both"/>
      </w:pPr>
      <w:r w:rsidRPr="00E55905">
        <w:t xml:space="preserve">Menurut </w:t>
      </w:r>
      <w:sdt>
        <w:sdtPr>
          <w:rPr>
            <w:color w:val="000000"/>
          </w:rPr>
          <w:tag w:val="MENDELEY_CITATION_v3_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"/>
          <w:id w:val="-728994099"/>
          <w:placeholder>
            <w:docPart w:val="E79151760CB67B43BFA778937C26F06D"/>
          </w:placeholder>
        </w:sdtPr>
        <w:sdtContent>
          <w:r w:rsidRPr="00730E91">
            <w:rPr>
              <w:color w:val="000000"/>
            </w:rPr>
            <w:t>(Hartono and Sugiarti 2022)</w:t>
          </w:r>
        </w:sdtContent>
      </w:sdt>
      <w:r>
        <w:rPr>
          <w:color w:val="000000"/>
        </w:rPr>
        <w:t xml:space="preserve"> </w:t>
      </w:r>
      <w:r>
        <w:t>m</w:t>
      </w:r>
      <w:r w:rsidRPr="00E55905">
        <w:t xml:space="preserve">etode </w:t>
      </w:r>
      <w:r w:rsidRPr="00CB3BAB">
        <w:rPr>
          <w:i/>
          <w:iCs/>
        </w:rPr>
        <w:t>Black Box Testing</w:t>
      </w:r>
      <w:r w:rsidRPr="00E55905">
        <w:t xml:space="preserve"> adalah pengujian yang berfokus pada antarmuka (</w:t>
      </w:r>
      <w:r w:rsidRPr="001D719E">
        <w:rPr>
          <w:i/>
          <w:iCs/>
        </w:rPr>
        <w:t>interface</w:t>
      </w:r>
      <w:r w:rsidRPr="00E55905">
        <w:t>) aplikasi dan pengujian fungsional, serta tidak berdasarkan pada kode sumber (</w:t>
      </w:r>
      <w:r w:rsidRPr="001D719E">
        <w:rPr>
          <w:i/>
          <w:iCs/>
        </w:rPr>
        <w:t>source</w:t>
      </w:r>
      <w:r w:rsidRPr="00E55905">
        <w:t xml:space="preserve"> </w:t>
      </w:r>
      <w:r w:rsidRPr="001D719E">
        <w:rPr>
          <w:i/>
          <w:iCs/>
        </w:rPr>
        <w:t>code</w:t>
      </w:r>
      <w:r w:rsidRPr="00E55905">
        <w:t>) program</w:t>
      </w:r>
      <w:r>
        <w:t xml:space="preserve">. </w:t>
      </w:r>
      <w:r w:rsidRPr="00CB3BAB">
        <w:rPr>
          <w:i/>
          <w:iCs/>
        </w:rPr>
        <w:t>Pengujian Black Box</w:t>
      </w:r>
      <w:r w:rsidRPr="00E55905">
        <w:t xml:space="preserve"> merupakan pengujian dengan cara memverifikasi hasil eksekusi aplikasi berdasarkan masukan yang diberikan (data uji) dengan tujuan untuk memastikan fungsionalitas aplikasi sudah sesuai dengan persyaratan (</w:t>
      </w:r>
      <w:r w:rsidRPr="006358E5">
        <w:rPr>
          <w:i/>
          <w:iCs/>
        </w:rPr>
        <w:t>requirement</w:t>
      </w:r>
      <w:r w:rsidRPr="00E55905">
        <w:t>).</w:t>
      </w:r>
    </w:p>
    <w:p w:rsidR="00DC1AE1" w:rsidRPr="00B3095A" w:rsidRDefault="00DC1AE1" w:rsidP="00DC1AE1">
      <w:pPr>
        <w:spacing w:line="360" w:lineRule="auto"/>
        <w:ind w:left="1440" w:firstLine="687"/>
        <w:jc w:val="both"/>
      </w:pPr>
      <w:r w:rsidRPr="00F10D4C">
        <w:t xml:space="preserve">Metode ini mencakup berbagai teknik, seperti </w:t>
      </w:r>
      <w:r w:rsidRPr="006358E5">
        <w:rPr>
          <w:i/>
          <w:iCs/>
        </w:rPr>
        <w:t>Equivalence Partitions</w:t>
      </w:r>
      <w:r w:rsidRPr="00F10D4C">
        <w:t xml:space="preserve"> (membagi domain masukan menjadi kelas data yang valid dan tidak valid) dan </w:t>
      </w:r>
      <w:r w:rsidRPr="006358E5">
        <w:rPr>
          <w:i/>
          <w:iCs/>
        </w:rPr>
        <w:t>Boundary Value Analysis</w:t>
      </w:r>
      <w:r w:rsidRPr="00F10D4C">
        <w:t xml:space="preserve"> (menguji nilai-nilai batas atas dan bawah dari data). Dalam penelitian ini, pengujian </w:t>
      </w:r>
      <w:r w:rsidRPr="00CB3BAB">
        <w:rPr>
          <w:i/>
          <w:iCs/>
        </w:rPr>
        <w:t>Black Box</w:t>
      </w:r>
      <w:r w:rsidRPr="00F10D4C">
        <w:t xml:space="preserve"> akan diterapkan pada Bab 4 untuk memvalidasi setiap fungsionalitas yang telah dirancang di BRD, seperti alur </w:t>
      </w:r>
      <w:r w:rsidRPr="00CB3BAB">
        <w:rPr>
          <w:i/>
          <w:iCs/>
        </w:rPr>
        <w:t>scan</w:t>
      </w:r>
      <w:r w:rsidRPr="00F10D4C">
        <w:t xml:space="preserve"> </w:t>
      </w:r>
      <w:r w:rsidRPr="00406B62">
        <w:rPr>
          <w:i/>
          <w:iCs/>
        </w:rPr>
        <w:t xml:space="preserve">QR Code </w:t>
      </w:r>
      <w:r w:rsidRPr="00F10D4C">
        <w:t xml:space="preserve">dan peringatan </w:t>
      </w:r>
      <w:r w:rsidRPr="004F4AE7">
        <w:rPr>
          <w:i/>
          <w:iCs/>
        </w:rPr>
        <w:t>FIFO</w:t>
      </w:r>
      <w:r w:rsidRPr="00F10D4C">
        <w:t>, untuk memastikan sistem berjalan sesuai dengan yang diharapkan pengguna.</w:t>
      </w:r>
    </w:p>
    <w:p w:rsidR="008D2FB5" w:rsidRDefault="008D2FB5"/>
    <w:sectPr w:rsidR="008D2FB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D2BC8"/>
    <w:multiLevelType w:val="multilevel"/>
    <w:tmpl w:val="9D16E46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E03057A"/>
    <w:multiLevelType w:val="hybridMultilevel"/>
    <w:tmpl w:val="8E2EE4DA"/>
    <w:lvl w:ilvl="0" w:tplc="0409000F">
      <w:start w:val="1"/>
      <w:numFmt w:val="decimal"/>
      <w:lvlText w:val="%1."/>
      <w:lvlJc w:val="left"/>
      <w:pPr>
        <w:ind w:left="2847" w:hanging="360"/>
      </w:pPr>
    </w:lvl>
    <w:lvl w:ilvl="1" w:tplc="04090019" w:tentative="1">
      <w:start w:val="1"/>
      <w:numFmt w:val="lowerLetter"/>
      <w:lvlText w:val="%2."/>
      <w:lvlJc w:val="left"/>
      <w:pPr>
        <w:ind w:left="3567" w:hanging="360"/>
      </w:pPr>
    </w:lvl>
    <w:lvl w:ilvl="2" w:tplc="0409001B" w:tentative="1">
      <w:start w:val="1"/>
      <w:numFmt w:val="lowerRoman"/>
      <w:lvlText w:val="%3."/>
      <w:lvlJc w:val="right"/>
      <w:pPr>
        <w:ind w:left="4287" w:hanging="180"/>
      </w:pPr>
    </w:lvl>
    <w:lvl w:ilvl="3" w:tplc="0409000F" w:tentative="1">
      <w:start w:val="1"/>
      <w:numFmt w:val="decimal"/>
      <w:lvlText w:val="%4."/>
      <w:lvlJc w:val="left"/>
      <w:pPr>
        <w:ind w:left="5007" w:hanging="360"/>
      </w:pPr>
    </w:lvl>
    <w:lvl w:ilvl="4" w:tplc="04090019" w:tentative="1">
      <w:start w:val="1"/>
      <w:numFmt w:val="lowerLetter"/>
      <w:lvlText w:val="%5."/>
      <w:lvlJc w:val="left"/>
      <w:pPr>
        <w:ind w:left="5727" w:hanging="360"/>
      </w:pPr>
    </w:lvl>
    <w:lvl w:ilvl="5" w:tplc="0409001B" w:tentative="1">
      <w:start w:val="1"/>
      <w:numFmt w:val="lowerRoman"/>
      <w:lvlText w:val="%6."/>
      <w:lvlJc w:val="right"/>
      <w:pPr>
        <w:ind w:left="6447" w:hanging="180"/>
      </w:pPr>
    </w:lvl>
    <w:lvl w:ilvl="6" w:tplc="0409000F" w:tentative="1">
      <w:start w:val="1"/>
      <w:numFmt w:val="decimal"/>
      <w:lvlText w:val="%7."/>
      <w:lvlJc w:val="left"/>
      <w:pPr>
        <w:ind w:left="7167" w:hanging="360"/>
      </w:pPr>
    </w:lvl>
    <w:lvl w:ilvl="7" w:tplc="04090019" w:tentative="1">
      <w:start w:val="1"/>
      <w:numFmt w:val="lowerLetter"/>
      <w:lvlText w:val="%8."/>
      <w:lvlJc w:val="left"/>
      <w:pPr>
        <w:ind w:left="7887" w:hanging="360"/>
      </w:pPr>
    </w:lvl>
    <w:lvl w:ilvl="8" w:tplc="0409001B" w:tentative="1">
      <w:start w:val="1"/>
      <w:numFmt w:val="lowerRoman"/>
      <w:lvlText w:val="%9."/>
      <w:lvlJc w:val="right"/>
      <w:pPr>
        <w:ind w:left="8607" w:hanging="180"/>
      </w:pPr>
    </w:lvl>
  </w:abstractNum>
  <w:abstractNum w:abstractNumId="2" w15:restartNumberingAfterBreak="0">
    <w:nsid w:val="43444B79"/>
    <w:multiLevelType w:val="hybridMultilevel"/>
    <w:tmpl w:val="4E7675E2"/>
    <w:lvl w:ilvl="0" w:tplc="0409000F">
      <w:start w:val="1"/>
      <w:numFmt w:val="decimal"/>
      <w:lvlText w:val="%1."/>
      <w:lvlJc w:val="left"/>
      <w:pPr>
        <w:ind w:left="2847" w:hanging="360"/>
      </w:pPr>
    </w:lvl>
    <w:lvl w:ilvl="1" w:tplc="04090019" w:tentative="1">
      <w:start w:val="1"/>
      <w:numFmt w:val="lowerLetter"/>
      <w:lvlText w:val="%2."/>
      <w:lvlJc w:val="left"/>
      <w:pPr>
        <w:ind w:left="3567" w:hanging="360"/>
      </w:pPr>
    </w:lvl>
    <w:lvl w:ilvl="2" w:tplc="0409001B" w:tentative="1">
      <w:start w:val="1"/>
      <w:numFmt w:val="lowerRoman"/>
      <w:lvlText w:val="%3."/>
      <w:lvlJc w:val="right"/>
      <w:pPr>
        <w:ind w:left="4287" w:hanging="180"/>
      </w:pPr>
    </w:lvl>
    <w:lvl w:ilvl="3" w:tplc="0409000F" w:tentative="1">
      <w:start w:val="1"/>
      <w:numFmt w:val="decimal"/>
      <w:lvlText w:val="%4."/>
      <w:lvlJc w:val="left"/>
      <w:pPr>
        <w:ind w:left="5007" w:hanging="360"/>
      </w:pPr>
    </w:lvl>
    <w:lvl w:ilvl="4" w:tplc="04090019" w:tentative="1">
      <w:start w:val="1"/>
      <w:numFmt w:val="lowerLetter"/>
      <w:lvlText w:val="%5."/>
      <w:lvlJc w:val="left"/>
      <w:pPr>
        <w:ind w:left="5727" w:hanging="360"/>
      </w:pPr>
    </w:lvl>
    <w:lvl w:ilvl="5" w:tplc="0409001B" w:tentative="1">
      <w:start w:val="1"/>
      <w:numFmt w:val="lowerRoman"/>
      <w:lvlText w:val="%6."/>
      <w:lvlJc w:val="right"/>
      <w:pPr>
        <w:ind w:left="6447" w:hanging="180"/>
      </w:pPr>
    </w:lvl>
    <w:lvl w:ilvl="6" w:tplc="0409000F" w:tentative="1">
      <w:start w:val="1"/>
      <w:numFmt w:val="decimal"/>
      <w:lvlText w:val="%7."/>
      <w:lvlJc w:val="left"/>
      <w:pPr>
        <w:ind w:left="7167" w:hanging="360"/>
      </w:pPr>
    </w:lvl>
    <w:lvl w:ilvl="7" w:tplc="04090019" w:tentative="1">
      <w:start w:val="1"/>
      <w:numFmt w:val="lowerLetter"/>
      <w:lvlText w:val="%8."/>
      <w:lvlJc w:val="left"/>
      <w:pPr>
        <w:ind w:left="7887" w:hanging="360"/>
      </w:pPr>
    </w:lvl>
    <w:lvl w:ilvl="8" w:tplc="0409001B" w:tentative="1">
      <w:start w:val="1"/>
      <w:numFmt w:val="lowerRoman"/>
      <w:lvlText w:val="%9."/>
      <w:lvlJc w:val="right"/>
      <w:pPr>
        <w:ind w:left="8607" w:hanging="180"/>
      </w:pPr>
    </w:lvl>
  </w:abstractNum>
  <w:abstractNum w:abstractNumId="3" w15:restartNumberingAfterBreak="0">
    <w:nsid w:val="52E31590"/>
    <w:multiLevelType w:val="hybridMultilevel"/>
    <w:tmpl w:val="C6CE7A76"/>
    <w:lvl w:ilvl="0" w:tplc="0409000F">
      <w:start w:val="1"/>
      <w:numFmt w:val="decimal"/>
      <w:lvlText w:val="%1."/>
      <w:lvlJc w:val="left"/>
      <w:pPr>
        <w:ind w:left="2847" w:hanging="360"/>
      </w:pPr>
    </w:lvl>
    <w:lvl w:ilvl="1" w:tplc="04090019" w:tentative="1">
      <w:start w:val="1"/>
      <w:numFmt w:val="lowerLetter"/>
      <w:lvlText w:val="%2."/>
      <w:lvlJc w:val="left"/>
      <w:pPr>
        <w:ind w:left="3567" w:hanging="360"/>
      </w:pPr>
    </w:lvl>
    <w:lvl w:ilvl="2" w:tplc="0409001B" w:tentative="1">
      <w:start w:val="1"/>
      <w:numFmt w:val="lowerRoman"/>
      <w:lvlText w:val="%3."/>
      <w:lvlJc w:val="right"/>
      <w:pPr>
        <w:ind w:left="4287" w:hanging="180"/>
      </w:pPr>
    </w:lvl>
    <w:lvl w:ilvl="3" w:tplc="0409000F" w:tentative="1">
      <w:start w:val="1"/>
      <w:numFmt w:val="decimal"/>
      <w:lvlText w:val="%4."/>
      <w:lvlJc w:val="left"/>
      <w:pPr>
        <w:ind w:left="5007" w:hanging="360"/>
      </w:pPr>
    </w:lvl>
    <w:lvl w:ilvl="4" w:tplc="04090019" w:tentative="1">
      <w:start w:val="1"/>
      <w:numFmt w:val="lowerLetter"/>
      <w:lvlText w:val="%5."/>
      <w:lvlJc w:val="left"/>
      <w:pPr>
        <w:ind w:left="5727" w:hanging="360"/>
      </w:pPr>
    </w:lvl>
    <w:lvl w:ilvl="5" w:tplc="0409001B" w:tentative="1">
      <w:start w:val="1"/>
      <w:numFmt w:val="lowerRoman"/>
      <w:lvlText w:val="%6."/>
      <w:lvlJc w:val="right"/>
      <w:pPr>
        <w:ind w:left="6447" w:hanging="180"/>
      </w:pPr>
    </w:lvl>
    <w:lvl w:ilvl="6" w:tplc="0409000F" w:tentative="1">
      <w:start w:val="1"/>
      <w:numFmt w:val="decimal"/>
      <w:lvlText w:val="%7."/>
      <w:lvlJc w:val="left"/>
      <w:pPr>
        <w:ind w:left="7167" w:hanging="360"/>
      </w:pPr>
    </w:lvl>
    <w:lvl w:ilvl="7" w:tplc="04090019" w:tentative="1">
      <w:start w:val="1"/>
      <w:numFmt w:val="lowerLetter"/>
      <w:lvlText w:val="%8."/>
      <w:lvlJc w:val="left"/>
      <w:pPr>
        <w:ind w:left="7887" w:hanging="360"/>
      </w:pPr>
    </w:lvl>
    <w:lvl w:ilvl="8" w:tplc="0409001B" w:tentative="1">
      <w:start w:val="1"/>
      <w:numFmt w:val="lowerRoman"/>
      <w:lvlText w:val="%9."/>
      <w:lvlJc w:val="right"/>
      <w:pPr>
        <w:ind w:left="8607" w:hanging="180"/>
      </w:pPr>
    </w:lvl>
  </w:abstractNum>
  <w:num w:numId="1" w16cid:durableId="2032294441">
    <w:abstractNumId w:val="0"/>
  </w:num>
  <w:num w:numId="2" w16cid:durableId="481779421">
    <w:abstractNumId w:val="1"/>
  </w:num>
  <w:num w:numId="3" w16cid:durableId="1103844168">
    <w:abstractNumId w:val="2"/>
  </w:num>
  <w:num w:numId="4" w16cid:durableId="16493583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AE1"/>
    <w:rsid w:val="000909A6"/>
    <w:rsid w:val="000F058C"/>
    <w:rsid w:val="000F1F17"/>
    <w:rsid w:val="001057C8"/>
    <w:rsid w:val="001076C9"/>
    <w:rsid w:val="00136460"/>
    <w:rsid w:val="002A7AE6"/>
    <w:rsid w:val="0034602B"/>
    <w:rsid w:val="00352F04"/>
    <w:rsid w:val="0039473F"/>
    <w:rsid w:val="003B79C7"/>
    <w:rsid w:val="00462431"/>
    <w:rsid w:val="00570FD1"/>
    <w:rsid w:val="00584756"/>
    <w:rsid w:val="00687606"/>
    <w:rsid w:val="00722A73"/>
    <w:rsid w:val="007656A7"/>
    <w:rsid w:val="007F3683"/>
    <w:rsid w:val="008A3395"/>
    <w:rsid w:val="008D2FB5"/>
    <w:rsid w:val="008D5292"/>
    <w:rsid w:val="00981E1B"/>
    <w:rsid w:val="00990D3D"/>
    <w:rsid w:val="009A22BB"/>
    <w:rsid w:val="009A349D"/>
    <w:rsid w:val="00A87B4B"/>
    <w:rsid w:val="00D834BC"/>
    <w:rsid w:val="00DC1AE1"/>
    <w:rsid w:val="00F54E41"/>
    <w:rsid w:val="00FB21DA"/>
    <w:rsid w:val="00FF028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A944B8D0-3527-224D-A58C-01DBC45FD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AE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C1A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C1A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C1A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1A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1A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1AE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AE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AE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AE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A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C1A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C1A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A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A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A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A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A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AE1"/>
    <w:rPr>
      <w:rFonts w:eastAsiaTheme="majorEastAsia" w:cstheme="majorBidi"/>
      <w:color w:val="272727" w:themeColor="text1" w:themeTint="D8"/>
    </w:rPr>
  </w:style>
  <w:style w:type="paragraph" w:styleId="Title">
    <w:name w:val="Title"/>
    <w:basedOn w:val="Normal"/>
    <w:next w:val="Normal"/>
    <w:link w:val="TitleChar"/>
    <w:uiPriority w:val="10"/>
    <w:qFormat/>
    <w:rsid w:val="00DC1A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A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A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A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AE1"/>
    <w:pPr>
      <w:spacing w:before="160"/>
      <w:jc w:val="center"/>
    </w:pPr>
    <w:rPr>
      <w:i/>
      <w:iCs/>
      <w:color w:val="404040" w:themeColor="text1" w:themeTint="BF"/>
    </w:rPr>
  </w:style>
  <w:style w:type="character" w:customStyle="1" w:styleId="QuoteChar">
    <w:name w:val="Quote Char"/>
    <w:basedOn w:val="DefaultParagraphFont"/>
    <w:link w:val="Quote"/>
    <w:uiPriority w:val="29"/>
    <w:rsid w:val="00DC1AE1"/>
    <w:rPr>
      <w:i/>
      <w:iCs/>
      <w:color w:val="404040" w:themeColor="text1" w:themeTint="BF"/>
    </w:rPr>
  </w:style>
  <w:style w:type="paragraph" w:styleId="ListParagraph">
    <w:name w:val="List Paragraph"/>
    <w:basedOn w:val="Normal"/>
    <w:uiPriority w:val="34"/>
    <w:qFormat/>
    <w:rsid w:val="00DC1AE1"/>
    <w:pPr>
      <w:ind w:left="720"/>
      <w:contextualSpacing/>
    </w:pPr>
  </w:style>
  <w:style w:type="character" w:styleId="IntenseEmphasis">
    <w:name w:val="Intense Emphasis"/>
    <w:basedOn w:val="DefaultParagraphFont"/>
    <w:uiPriority w:val="21"/>
    <w:qFormat/>
    <w:rsid w:val="00DC1AE1"/>
    <w:rPr>
      <w:i/>
      <w:iCs/>
      <w:color w:val="2F5496" w:themeColor="accent1" w:themeShade="BF"/>
    </w:rPr>
  </w:style>
  <w:style w:type="paragraph" w:styleId="IntenseQuote">
    <w:name w:val="Intense Quote"/>
    <w:basedOn w:val="Normal"/>
    <w:next w:val="Normal"/>
    <w:link w:val="IntenseQuoteChar"/>
    <w:uiPriority w:val="30"/>
    <w:qFormat/>
    <w:rsid w:val="00DC1A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AE1"/>
    <w:rPr>
      <w:i/>
      <w:iCs/>
      <w:color w:val="2F5496" w:themeColor="accent1" w:themeShade="BF"/>
    </w:rPr>
  </w:style>
  <w:style w:type="character" w:styleId="IntenseReference">
    <w:name w:val="Intense Reference"/>
    <w:basedOn w:val="DefaultParagraphFont"/>
    <w:uiPriority w:val="32"/>
    <w:qFormat/>
    <w:rsid w:val="00DC1AE1"/>
    <w:rPr>
      <w:b/>
      <w:bCs/>
      <w:smallCaps/>
      <w:color w:val="2F5496" w:themeColor="accent1" w:themeShade="BF"/>
      <w:spacing w:val="5"/>
    </w:rPr>
  </w:style>
  <w:style w:type="paragraph" w:styleId="NormalWeb">
    <w:name w:val="Normal (Web)"/>
    <w:basedOn w:val="Normal"/>
    <w:uiPriority w:val="99"/>
    <w:unhideWhenUsed/>
    <w:rsid w:val="00DC1AE1"/>
    <w:pPr>
      <w:spacing w:before="100" w:beforeAutospacing="1" w:after="100" w:afterAutospacing="1"/>
    </w:pPr>
    <w:rPr>
      <w:lang w:eastAsia="en-ID"/>
    </w:rPr>
  </w:style>
  <w:style w:type="table" w:styleId="TableGrid">
    <w:name w:val="Table Grid"/>
    <w:basedOn w:val="TableNormal"/>
    <w:uiPriority w:val="39"/>
    <w:rsid w:val="00DC1AE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C1AE1"/>
    <w:pPr>
      <w:spacing w:after="200"/>
    </w:pPr>
    <w:rPr>
      <w:i/>
      <w:iCs/>
      <w:color w:val="44546A" w:themeColor="text2"/>
      <w:sz w:val="18"/>
      <w:szCs w:val="18"/>
    </w:rPr>
  </w:style>
  <w:style w:type="character" w:customStyle="1" w:styleId="citation-168">
    <w:name w:val="citation-168"/>
    <w:basedOn w:val="DefaultParagraphFont"/>
    <w:rsid w:val="00DC1AE1"/>
  </w:style>
  <w:style w:type="character" w:customStyle="1" w:styleId="citation-167">
    <w:name w:val="citation-167"/>
    <w:basedOn w:val="DefaultParagraphFont"/>
    <w:rsid w:val="00DC1AE1"/>
  </w:style>
  <w:style w:type="character" w:customStyle="1" w:styleId="citation-166">
    <w:name w:val="citation-166"/>
    <w:basedOn w:val="DefaultParagraphFont"/>
    <w:rsid w:val="00DC1AE1"/>
  </w:style>
  <w:style w:type="character" w:customStyle="1" w:styleId="citation-165">
    <w:name w:val="citation-165"/>
    <w:basedOn w:val="DefaultParagraphFont"/>
    <w:rsid w:val="00DC1AE1"/>
  </w:style>
  <w:style w:type="paragraph" w:customStyle="1" w:styleId="TableParagraph">
    <w:name w:val="Table Paragraph"/>
    <w:basedOn w:val="Normal"/>
    <w:uiPriority w:val="1"/>
    <w:qFormat/>
    <w:rsid w:val="00DC1AE1"/>
    <w:pPr>
      <w:widowControl w:val="0"/>
      <w:autoSpaceDE w:val="0"/>
      <w:autoSpaceDN w:val="0"/>
      <w:ind w:left="107"/>
    </w:pPr>
    <w:rPr>
      <w:sz w:val="22"/>
      <w:szCs w:val="22"/>
      <w:lang w:val="id"/>
    </w:rPr>
  </w:style>
  <w:style w:type="paragraph" w:styleId="BodyText">
    <w:name w:val="Body Text"/>
    <w:basedOn w:val="Normal"/>
    <w:link w:val="BodyTextChar"/>
    <w:uiPriority w:val="1"/>
    <w:qFormat/>
    <w:rsid w:val="00DC1AE1"/>
    <w:pPr>
      <w:widowControl w:val="0"/>
      <w:autoSpaceDE w:val="0"/>
      <w:autoSpaceDN w:val="0"/>
      <w:ind w:left="743"/>
      <w:jc w:val="both"/>
    </w:pPr>
    <w:rPr>
      <w:lang w:val="id"/>
    </w:rPr>
  </w:style>
  <w:style w:type="character" w:customStyle="1" w:styleId="BodyTextChar">
    <w:name w:val="Body Text Char"/>
    <w:basedOn w:val="DefaultParagraphFont"/>
    <w:link w:val="BodyText"/>
    <w:uiPriority w:val="1"/>
    <w:rsid w:val="00DC1AE1"/>
    <w:rPr>
      <w:rFonts w:ascii="Times New Roman" w:eastAsia="Times New Roman" w:hAnsi="Times New Roman" w:cs="Times New Roman"/>
      <w:kern w:val="0"/>
      <w:lang w:val="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79151760CB67B43BFA778937C26F06D"/>
        <w:category>
          <w:name w:val="General"/>
          <w:gallery w:val="placeholder"/>
        </w:category>
        <w:types>
          <w:type w:val="bbPlcHdr"/>
        </w:types>
        <w:behaviors>
          <w:behavior w:val="content"/>
        </w:behaviors>
        <w:guid w:val="{5720D947-359A-D04E-A6AC-2F6F51176B6E}"/>
      </w:docPartPr>
      <w:docPartBody>
        <w:p w:rsidR="00000000" w:rsidRDefault="00554121" w:rsidP="00554121">
          <w:pPr>
            <w:pStyle w:val="E79151760CB67B43BFA778937C26F06D"/>
          </w:pPr>
          <w:r w:rsidRPr="006615A8">
            <w:rPr>
              <w:rStyle w:val="PlaceholderText"/>
            </w:rPr>
            <w:t>Click or tap here to enter text.</w:t>
          </w:r>
        </w:p>
      </w:docPartBody>
    </w:docPart>
    <w:docPart>
      <w:docPartPr>
        <w:name w:val="882EF7F7A50B3442A8642BB88FFCD630"/>
        <w:category>
          <w:name w:val="General"/>
          <w:gallery w:val="placeholder"/>
        </w:category>
        <w:types>
          <w:type w:val="bbPlcHdr"/>
        </w:types>
        <w:behaviors>
          <w:behavior w:val="content"/>
        </w:behaviors>
        <w:guid w:val="{C987CFE1-8E32-DD4B-99D6-56A7E5298295}"/>
      </w:docPartPr>
      <w:docPartBody>
        <w:p w:rsidR="00000000" w:rsidRDefault="00554121" w:rsidP="00554121">
          <w:pPr>
            <w:pStyle w:val="882EF7F7A50B3442A8642BB88FFCD630"/>
          </w:pPr>
          <w:r w:rsidRPr="006615A8">
            <w:rPr>
              <w:rStyle w:val="PlaceholderText"/>
            </w:rPr>
            <w:t>Click or tap here to enter text.</w:t>
          </w:r>
        </w:p>
      </w:docPartBody>
    </w:docPart>
    <w:docPart>
      <w:docPartPr>
        <w:name w:val="6B788D70E27D72468FCC971D4D425A7F"/>
        <w:category>
          <w:name w:val="General"/>
          <w:gallery w:val="placeholder"/>
        </w:category>
        <w:types>
          <w:type w:val="bbPlcHdr"/>
        </w:types>
        <w:behaviors>
          <w:behavior w:val="content"/>
        </w:behaviors>
        <w:guid w:val="{64DEFD4C-F5C4-DE4E-B093-3BDA8F6B811A}"/>
      </w:docPartPr>
      <w:docPartBody>
        <w:p w:rsidR="00000000" w:rsidRDefault="00554121" w:rsidP="00554121">
          <w:pPr>
            <w:pStyle w:val="6B788D70E27D72468FCC971D4D425A7F"/>
          </w:pPr>
          <w:r w:rsidRPr="006615A8">
            <w:rPr>
              <w:rStyle w:val="PlaceholderText"/>
            </w:rPr>
            <w:t>Click or tap here to enter text.</w:t>
          </w:r>
        </w:p>
      </w:docPartBody>
    </w:docPart>
    <w:docPart>
      <w:docPartPr>
        <w:name w:val="03F65C922A5C174E812BC8F44281D0F6"/>
        <w:category>
          <w:name w:val="General"/>
          <w:gallery w:val="placeholder"/>
        </w:category>
        <w:types>
          <w:type w:val="bbPlcHdr"/>
        </w:types>
        <w:behaviors>
          <w:behavior w:val="content"/>
        </w:behaviors>
        <w:guid w:val="{8791C852-2655-E249-B2EC-4A8CD891F024}"/>
      </w:docPartPr>
      <w:docPartBody>
        <w:p w:rsidR="00000000" w:rsidRDefault="00554121" w:rsidP="00554121">
          <w:pPr>
            <w:pStyle w:val="03F65C922A5C174E812BC8F44281D0F6"/>
          </w:pPr>
          <w:r w:rsidRPr="006615A8">
            <w:rPr>
              <w:rStyle w:val="PlaceholderText"/>
            </w:rPr>
            <w:t>Click or tap here to enter text.</w:t>
          </w:r>
        </w:p>
      </w:docPartBody>
    </w:docPart>
    <w:docPart>
      <w:docPartPr>
        <w:name w:val="B46D506B2D56B544B9C06BE109786F93"/>
        <w:category>
          <w:name w:val="General"/>
          <w:gallery w:val="placeholder"/>
        </w:category>
        <w:types>
          <w:type w:val="bbPlcHdr"/>
        </w:types>
        <w:behaviors>
          <w:behavior w:val="content"/>
        </w:behaviors>
        <w:guid w:val="{FFC96B7D-DE48-A248-8A5F-BFE0D003E23C}"/>
      </w:docPartPr>
      <w:docPartBody>
        <w:p w:rsidR="00000000" w:rsidRDefault="00554121" w:rsidP="00554121">
          <w:pPr>
            <w:pStyle w:val="B46D506B2D56B544B9C06BE109786F93"/>
          </w:pPr>
          <w:r w:rsidRPr="006615A8">
            <w:rPr>
              <w:rStyle w:val="PlaceholderText"/>
            </w:rPr>
            <w:t>Click or tap here to enter text.</w:t>
          </w:r>
        </w:p>
      </w:docPartBody>
    </w:docPart>
    <w:docPart>
      <w:docPartPr>
        <w:name w:val="EA07BC85FE2E1545995FB335676CD820"/>
        <w:category>
          <w:name w:val="General"/>
          <w:gallery w:val="placeholder"/>
        </w:category>
        <w:types>
          <w:type w:val="bbPlcHdr"/>
        </w:types>
        <w:behaviors>
          <w:behavior w:val="content"/>
        </w:behaviors>
        <w:guid w:val="{FA8F2DAB-EC4E-3A42-99A0-CC7F64E3237F}"/>
      </w:docPartPr>
      <w:docPartBody>
        <w:p w:rsidR="00000000" w:rsidRDefault="00554121" w:rsidP="00554121">
          <w:pPr>
            <w:pStyle w:val="EA07BC85FE2E1545995FB335676CD820"/>
          </w:pPr>
          <w:r w:rsidRPr="006615A8">
            <w:rPr>
              <w:rStyle w:val="PlaceholderText"/>
            </w:rPr>
            <w:t>Click or tap here to enter text.</w:t>
          </w:r>
        </w:p>
      </w:docPartBody>
    </w:docPart>
    <w:docPart>
      <w:docPartPr>
        <w:name w:val="E07FEE23DCF5AF4897F8AE59AF5DE601"/>
        <w:category>
          <w:name w:val="General"/>
          <w:gallery w:val="placeholder"/>
        </w:category>
        <w:types>
          <w:type w:val="bbPlcHdr"/>
        </w:types>
        <w:behaviors>
          <w:behavior w:val="content"/>
        </w:behaviors>
        <w:guid w:val="{29D72144-B9F0-ED40-947E-BCC6BA0A3BA3}"/>
      </w:docPartPr>
      <w:docPartBody>
        <w:p w:rsidR="00000000" w:rsidRDefault="00554121" w:rsidP="00554121">
          <w:pPr>
            <w:pStyle w:val="E07FEE23DCF5AF4897F8AE59AF5DE601"/>
          </w:pPr>
          <w:r w:rsidRPr="006615A8">
            <w:rPr>
              <w:rStyle w:val="PlaceholderText"/>
            </w:rPr>
            <w:t>Click or tap here to enter text.</w:t>
          </w:r>
        </w:p>
      </w:docPartBody>
    </w:docPart>
    <w:docPart>
      <w:docPartPr>
        <w:name w:val="9ED23D73E8EFB14CAE8B4A12E875C6B4"/>
        <w:category>
          <w:name w:val="General"/>
          <w:gallery w:val="placeholder"/>
        </w:category>
        <w:types>
          <w:type w:val="bbPlcHdr"/>
        </w:types>
        <w:behaviors>
          <w:behavior w:val="content"/>
        </w:behaviors>
        <w:guid w:val="{C97DAB33-3CDD-F543-A05D-6C2559436A4F}"/>
      </w:docPartPr>
      <w:docPartBody>
        <w:p w:rsidR="00000000" w:rsidRDefault="00554121" w:rsidP="00554121">
          <w:pPr>
            <w:pStyle w:val="9ED23D73E8EFB14CAE8B4A12E875C6B4"/>
          </w:pPr>
          <w:r w:rsidRPr="006615A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121"/>
    <w:rsid w:val="004A0003"/>
    <w:rsid w:val="00554121"/>
    <w:rsid w:val="00A87B4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54121"/>
    <w:rPr>
      <w:color w:val="808080"/>
    </w:rPr>
  </w:style>
  <w:style w:type="paragraph" w:customStyle="1" w:styleId="E79151760CB67B43BFA778937C26F06D">
    <w:name w:val="E79151760CB67B43BFA778937C26F06D"/>
    <w:rsid w:val="00554121"/>
  </w:style>
  <w:style w:type="paragraph" w:customStyle="1" w:styleId="882EF7F7A50B3442A8642BB88FFCD630">
    <w:name w:val="882EF7F7A50B3442A8642BB88FFCD630"/>
    <w:rsid w:val="00554121"/>
  </w:style>
  <w:style w:type="paragraph" w:customStyle="1" w:styleId="6B788D70E27D72468FCC971D4D425A7F">
    <w:name w:val="6B788D70E27D72468FCC971D4D425A7F"/>
    <w:rsid w:val="00554121"/>
  </w:style>
  <w:style w:type="paragraph" w:customStyle="1" w:styleId="03F65C922A5C174E812BC8F44281D0F6">
    <w:name w:val="03F65C922A5C174E812BC8F44281D0F6"/>
    <w:rsid w:val="00554121"/>
  </w:style>
  <w:style w:type="paragraph" w:customStyle="1" w:styleId="B46D506B2D56B544B9C06BE109786F93">
    <w:name w:val="B46D506B2D56B544B9C06BE109786F93"/>
    <w:rsid w:val="00554121"/>
  </w:style>
  <w:style w:type="paragraph" w:customStyle="1" w:styleId="EA07BC85FE2E1545995FB335676CD820">
    <w:name w:val="EA07BC85FE2E1545995FB335676CD820"/>
    <w:rsid w:val="00554121"/>
  </w:style>
  <w:style w:type="paragraph" w:customStyle="1" w:styleId="E07FEE23DCF5AF4897F8AE59AF5DE601">
    <w:name w:val="E07FEE23DCF5AF4897F8AE59AF5DE601"/>
    <w:rsid w:val="00554121"/>
  </w:style>
  <w:style w:type="paragraph" w:customStyle="1" w:styleId="9ED23D73E8EFB14CAE8B4A12E875C6B4">
    <w:name w:val="9ED23D73E8EFB14CAE8B4A12E875C6B4"/>
    <w:rsid w:val="005541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3540</Words>
  <Characters>20181</Characters>
  <Application>Microsoft Office Word</Application>
  <DocSecurity>0</DocSecurity>
  <Lines>168</Lines>
  <Paragraphs>47</Paragraphs>
  <ScaleCrop>false</ScaleCrop>
  <Company/>
  <LinksUpToDate>false</LinksUpToDate>
  <CharactersWithSpaces>23674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Bayu</dc:creator>
  <cp:keywords/>
  <dc:description/>
  <cp:lastModifiedBy>Bayu</cp:lastModifiedBy>
  <cp:revision>1</cp:revision>
  <dcterms:created xsi:type="dcterms:W3CDTF">2026-01-18T21:12:00Z</dcterms:created>
  <dcterms:modified xsi:type="dcterms:W3CDTF">2026-01-18T21:13:00Z</dcterms:modified>
</cp:coreProperties>
</file>