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8650D" w14:textId="0F45AA42" w:rsidR="0095668F" w:rsidRPr="00C955C7" w:rsidRDefault="0095668F">
      <w:pPr>
        <w:rPr>
          <w:rFonts w:ascii="Times New Roman" w:hAnsi="Times New Roman" w:cs="Times New Roman"/>
          <w:sz w:val="24"/>
          <w:szCs w:val="24"/>
        </w:rPr>
      </w:pPr>
      <w:r w:rsidRPr="00C955C7">
        <w:rPr>
          <w:rFonts w:ascii="Times New Roman" w:hAnsi="Times New Roman" w:cs="Times New Roman"/>
          <w:sz w:val="24"/>
          <w:szCs w:val="24"/>
        </w:rPr>
        <w:t>Benjamin Kelly</w:t>
      </w:r>
    </w:p>
    <w:p w14:paraId="7EA15B9F" w14:textId="44765FDE" w:rsidR="0095668F" w:rsidRPr="00C955C7" w:rsidRDefault="0095668F">
      <w:pPr>
        <w:rPr>
          <w:rFonts w:ascii="Times New Roman" w:hAnsi="Times New Roman" w:cs="Times New Roman"/>
          <w:sz w:val="24"/>
          <w:szCs w:val="24"/>
        </w:rPr>
      </w:pPr>
      <w:r w:rsidRPr="00C955C7">
        <w:rPr>
          <w:rFonts w:ascii="Times New Roman" w:hAnsi="Times New Roman" w:cs="Times New Roman"/>
          <w:sz w:val="24"/>
          <w:szCs w:val="24"/>
        </w:rPr>
        <w:t xml:space="preserve">GEOG 498G </w:t>
      </w:r>
    </w:p>
    <w:p w14:paraId="0C48A3D0" w14:textId="25831131" w:rsidR="0095668F" w:rsidRPr="00C955C7" w:rsidRDefault="0095668F" w:rsidP="0095668F">
      <w:pPr>
        <w:jc w:val="center"/>
        <w:rPr>
          <w:rFonts w:ascii="Times New Roman" w:hAnsi="Times New Roman" w:cs="Times New Roman"/>
          <w:b/>
          <w:bCs/>
          <w:sz w:val="24"/>
          <w:szCs w:val="24"/>
          <w:u w:val="single"/>
        </w:rPr>
      </w:pPr>
      <w:r w:rsidRPr="00C955C7">
        <w:rPr>
          <w:rFonts w:ascii="Times New Roman" w:hAnsi="Times New Roman" w:cs="Times New Roman"/>
          <w:b/>
          <w:bCs/>
          <w:sz w:val="24"/>
          <w:szCs w:val="24"/>
          <w:u w:val="single"/>
        </w:rPr>
        <w:t>Soccer Match Tracking Project</w:t>
      </w:r>
    </w:p>
    <w:p w14:paraId="3037514E" w14:textId="420BD9CF" w:rsidR="0095668F" w:rsidRPr="00C955C7" w:rsidRDefault="0095668F" w:rsidP="00A15FB8">
      <w:pPr>
        <w:pStyle w:val="ListParagraph"/>
        <w:numPr>
          <w:ilvl w:val="0"/>
          <w:numId w:val="1"/>
        </w:numPr>
        <w:rPr>
          <w:rFonts w:ascii="Times New Roman" w:hAnsi="Times New Roman" w:cs="Times New Roman"/>
          <w:sz w:val="24"/>
          <w:szCs w:val="24"/>
          <w:u w:val="single"/>
        </w:rPr>
      </w:pPr>
      <w:r w:rsidRPr="00C955C7">
        <w:rPr>
          <w:rFonts w:ascii="Times New Roman" w:hAnsi="Times New Roman" w:cs="Times New Roman"/>
          <w:sz w:val="24"/>
          <w:szCs w:val="24"/>
          <w:u w:val="single"/>
        </w:rPr>
        <w:t>Project Goals:</w:t>
      </w:r>
    </w:p>
    <w:p w14:paraId="7A175CDF" w14:textId="77777777" w:rsidR="0095668F" w:rsidRPr="00C955C7" w:rsidRDefault="0095668F" w:rsidP="0095668F">
      <w:pPr>
        <w:autoSpaceDE w:val="0"/>
        <w:autoSpaceDN w:val="0"/>
        <w:adjustRightInd w:val="0"/>
        <w:spacing w:after="0" w:line="240" w:lineRule="auto"/>
        <w:rPr>
          <w:rFonts w:ascii="Times New Roman" w:hAnsi="Times New Roman" w:cs="Times New Roman"/>
          <w:sz w:val="24"/>
          <w:szCs w:val="24"/>
        </w:rPr>
      </w:pPr>
      <w:r w:rsidRPr="00C955C7">
        <w:rPr>
          <w:rFonts w:ascii="Times New Roman" w:hAnsi="Times New Roman" w:cs="Times New Roman"/>
          <w:sz w:val="24"/>
          <w:szCs w:val="24"/>
        </w:rPr>
        <w:tab/>
        <w:t xml:space="preserve">My project to be able to be able to transform broadcast soccer match video into a two-dimensional representation of the same footage from a bird’s eye view perspective. Achieving this project goal would allow soccer apps, as well as other platform to show real time match events to an audience is unable to watch the broadcast of match. This project was inspired by the work done on the paper </w:t>
      </w:r>
      <w:r w:rsidRPr="00C955C7">
        <w:rPr>
          <w:rFonts w:ascii="Times New Roman" w:hAnsi="Times New Roman" w:cs="Times New Roman"/>
          <w:b/>
          <w:bCs/>
          <w:i/>
          <w:iCs/>
          <w:sz w:val="24"/>
          <w:szCs w:val="24"/>
        </w:rPr>
        <w:t xml:space="preserve">“A computer vision-based web application for tracking soccer players” </w:t>
      </w:r>
      <w:r w:rsidRPr="00C955C7">
        <w:rPr>
          <w:rFonts w:ascii="Times New Roman" w:hAnsi="Times New Roman" w:cs="Times New Roman"/>
          <w:sz w:val="24"/>
          <w:szCs w:val="24"/>
        </w:rPr>
        <w:t xml:space="preserve">by the authors: </w:t>
      </w:r>
    </w:p>
    <w:p w14:paraId="6B6B246F" w14:textId="3F119183" w:rsidR="0095668F" w:rsidRPr="00C955C7" w:rsidRDefault="0095668F" w:rsidP="0095668F">
      <w:pPr>
        <w:autoSpaceDE w:val="0"/>
        <w:autoSpaceDN w:val="0"/>
        <w:adjustRightInd w:val="0"/>
        <w:spacing w:after="0" w:line="240" w:lineRule="auto"/>
        <w:jc w:val="center"/>
        <w:rPr>
          <w:rFonts w:ascii="Times New Roman" w:hAnsi="Times New Roman" w:cs="Times New Roman"/>
          <w:sz w:val="24"/>
          <w:szCs w:val="24"/>
          <w:u w:val="single"/>
        </w:rPr>
      </w:pPr>
      <w:r w:rsidRPr="00C955C7">
        <w:rPr>
          <w:rFonts w:ascii="Times New Roman" w:hAnsi="Times New Roman" w:cs="Times New Roman"/>
          <w:sz w:val="24"/>
          <w:szCs w:val="24"/>
          <w:u w:val="single"/>
        </w:rPr>
        <w:t>J.M.F. Rodrigues</w:t>
      </w:r>
      <w:r w:rsidRPr="00C955C7">
        <w:rPr>
          <w:rFonts w:ascii="Times New Roman" w:hAnsi="Times New Roman" w:cs="Times New Roman"/>
          <w:sz w:val="24"/>
          <w:szCs w:val="24"/>
        </w:rPr>
        <w:t xml:space="preserve">, </w:t>
      </w:r>
      <w:r w:rsidRPr="00C955C7">
        <w:rPr>
          <w:rFonts w:ascii="Times New Roman" w:hAnsi="Times New Roman" w:cs="Times New Roman"/>
          <w:sz w:val="24"/>
          <w:szCs w:val="24"/>
          <w:u w:val="single"/>
        </w:rPr>
        <w:t>P.J.S. Cardoso</w:t>
      </w:r>
      <w:r w:rsidRPr="00C955C7">
        <w:rPr>
          <w:rFonts w:ascii="Times New Roman" w:hAnsi="Times New Roman" w:cs="Times New Roman"/>
          <w:sz w:val="24"/>
          <w:szCs w:val="24"/>
        </w:rPr>
        <w:t xml:space="preserve">, </w:t>
      </w:r>
      <w:r w:rsidRPr="00C955C7">
        <w:rPr>
          <w:rFonts w:ascii="Times New Roman" w:hAnsi="Times New Roman" w:cs="Times New Roman"/>
          <w:sz w:val="24"/>
          <w:szCs w:val="24"/>
          <w:u w:val="single"/>
        </w:rPr>
        <w:t>T. Vilas</w:t>
      </w:r>
      <w:r w:rsidRPr="00C955C7">
        <w:rPr>
          <w:rFonts w:ascii="Times New Roman" w:hAnsi="Times New Roman" w:cs="Times New Roman"/>
          <w:sz w:val="24"/>
          <w:szCs w:val="24"/>
        </w:rPr>
        <w:t xml:space="preserve">, </w:t>
      </w:r>
      <w:r w:rsidRPr="00C955C7">
        <w:rPr>
          <w:rFonts w:ascii="Times New Roman" w:hAnsi="Times New Roman" w:cs="Times New Roman"/>
          <w:sz w:val="24"/>
          <w:szCs w:val="24"/>
          <w:u w:val="single"/>
        </w:rPr>
        <w:t>S. Bruno</w:t>
      </w:r>
      <w:r w:rsidRPr="00C955C7">
        <w:rPr>
          <w:rFonts w:ascii="Times New Roman" w:hAnsi="Times New Roman" w:cs="Times New Roman"/>
          <w:sz w:val="24"/>
          <w:szCs w:val="24"/>
        </w:rPr>
        <w:t xml:space="preserve">, </w:t>
      </w:r>
      <w:r w:rsidRPr="00C955C7">
        <w:rPr>
          <w:rFonts w:ascii="Times New Roman" w:hAnsi="Times New Roman" w:cs="Times New Roman"/>
          <w:sz w:val="24"/>
          <w:szCs w:val="24"/>
          <w:u w:val="single"/>
        </w:rPr>
        <w:t>P. Rodrigues</w:t>
      </w:r>
      <w:r w:rsidRPr="00C955C7">
        <w:rPr>
          <w:rFonts w:ascii="Times New Roman" w:hAnsi="Times New Roman" w:cs="Times New Roman"/>
          <w:sz w:val="24"/>
          <w:szCs w:val="24"/>
        </w:rPr>
        <w:t xml:space="preserve">, </w:t>
      </w:r>
      <w:r w:rsidRPr="00C955C7">
        <w:rPr>
          <w:rFonts w:ascii="Times New Roman" w:hAnsi="Times New Roman" w:cs="Times New Roman"/>
          <w:sz w:val="24"/>
          <w:szCs w:val="24"/>
          <w:u w:val="single"/>
        </w:rPr>
        <w:t>A.</w:t>
      </w:r>
    </w:p>
    <w:p w14:paraId="1C0218E2" w14:textId="71E1AE34" w:rsidR="0095668F" w:rsidRPr="00C955C7" w:rsidRDefault="0095668F" w:rsidP="0095668F">
      <w:pPr>
        <w:jc w:val="center"/>
        <w:rPr>
          <w:rFonts w:ascii="Times New Roman" w:hAnsi="Times New Roman" w:cs="Times New Roman"/>
          <w:sz w:val="24"/>
          <w:szCs w:val="24"/>
          <w:u w:val="single"/>
        </w:rPr>
      </w:pPr>
      <w:r w:rsidRPr="00C955C7">
        <w:rPr>
          <w:rFonts w:ascii="Times New Roman" w:hAnsi="Times New Roman" w:cs="Times New Roman"/>
          <w:sz w:val="24"/>
          <w:szCs w:val="24"/>
          <w:u w:val="single"/>
        </w:rPr>
        <w:t>Belguinha</w:t>
      </w:r>
      <w:r w:rsidRPr="00C955C7">
        <w:rPr>
          <w:rFonts w:ascii="Times New Roman" w:hAnsi="Times New Roman" w:cs="Times New Roman"/>
          <w:sz w:val="24"/>
          <w:szCs w:val="24"/>
        </w:rPr>
        <w:t xml:space="preserve">, and </w:t>
      </w:r>
      <w:r w:rsidRPr="00C955C7">
        <w:rPr>
          <w:rFonts w:ascii="Times New Roman" w:hAnsi="Times New Roman" w:cs="Times New Roman"/>
          <w:sz w:val="24"/>
          <w:szCs w:val="24"/>
          <w:u w:val="single"/>
        </w:rPr>
        <w:t>C. Gomes</w:t>
      </w:r>
    </w:p>
    <w:p w14:paraId="79E4EA03" w14:textId="36EA27C9" w:rsidR="0095668F" w:rsidRPr="00C955C7" w:rsidRDefault="0095668F" w:rsidP="0095668F">
      <w:pPr>
        <w:jc w:val="center"/>
        <w:rPr>
          <w:rFonts w:ascii="Times New Roman" w:hAnsi="Times New Roman" w:cs="Times New Roman"/>
          <w:sz w:val="24"/>
          <w:szCs w:val="24"/>
        </w:rPr>
      </w:pPr>
      <w:r w:rsidRPr="00C955C7">
        <w:rPr>
          <w:rFonts w:ascii="Times New Roman" w:hAnsi="Times New Roman" w:cs="Times New Roman"/>
          <w:sz w:val="24"/>
          <w:szCs w:val="24"/>
        </w:rPr>
        <w:t>In their paper they created what I hope to recreate in my project (Image Below)</w:t>
      </w:r>
    </w:p>
    <w:p w14:paraId="7918751A" w14:textId="555543CA" w:rsidR="00A15FB8" w:rsidRPr="00C955C7" w:rsidRDefault="0095668F" w:rsidP="00427B64">
      <w:pPr>
        <w:jc w:val="center"/>
        <w:rPr>
          <w:rFonts w:ascii="Times New Roman" w:hAnsi="Times New Roman" w:cs="Times New Roman"/>
          <w:sz w:val="24"/>
          <w:szCs w:val="24"/>
        </w:rPr>
      </w:pPr>
      <w:r w:rsidRPr="00C955C7">
        <w:rPr>
          <w:rFonts w:ascii="Times New Roman" w:hAnsi="Times New Roman" w:cs="Times New Roman"/>
          <w:noProof/>
          <w:sz w:val="24"/>
          <w:szCs w:val="24"/>
        </w:rPr>
        <w:drawing>
          <wp:inline distT="0" distB="0" distL="0" distR="0" wp14:anchorId="5B537909" wp14:editId="78D47A45">
            <wp:extent cx="4684504" cy="5236234"/>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95760" cy="5360593"/>
                    </a:xfrm>
                    <a:prstGeom prst="rect">
                      <a:avLst/>
                    </a:prstGeom>
                  </pic:spPr>
                </pic:pic>
              </a:graphicData>
            </a:graphic>
          </wp:inline>
        </w:drawing>
      </w:r>
    </w:p>
    <w:p w14:paraId="7F24AF18" w14:textId="35EDA67A" w:rsidR="0095668F" w:rsidRPr="00C955C7" w:rsidRDefault="0095668F" w:rsidP="00A15FB8">
      <w:pPr>
        <w:pStyle w:val="ListParagraph"/>
        <w:numPr>
          <w:ilvl w:val="0"/>
          <w:numId w:val="1"/>
        </w:numPr>
        <w:rPr>
          <w:rFonts w:ascii="Times New Roman" w:hAnsi="Times New Roman" w:cs="Times New Roman"/>
          <w:sz w:val="24"/>
          <w:szCs w:val="24"/>
          <w:u w:val="single"/>
        </w:rPr>
      </w:pPr>
      <w:r w:rsidRPr="00C955C7">
        <w:rPr>
          <w:rFonts w:ascii="Times New Roman" w:hAnsi="Times New Roman" w:cs="Times New Roman"/>
          <w:sz w:val="24"/>
          <w:szCs w:val="24"/>
          <w:u w:val="single"/>
        </w:rPr>
        <w:lastRenderedPageBreak/>
        <w:t>Objectives &amp; Roadmap:</w:t>
      </w:r>
    </w:p>
    <w:p w14:paraId="56EA2AA7" w14:textId="77777777" w:rsidR="00427B64" w:rsidRPr="00C955C7" w:rsidRDefault="0095668F" w:rsidP="00427B64">
      <w:pPr>
        <w:rPr>
          <w:rFonts w:ascii="Times New Roman" w:hAnsi="Times New Roman" w:cs="Times New Roman"/>
          <w:sz w:val="24"/>
          <w:szCs w:val="24"/>
        </w:rPr>
      </w:pPr>
      <w:r w:rsidRPr="00C955C7">
        <w:rPr>
          <w:rFonts w:ascii="Times New Roman" w:hAnsi="Times New Roman" w:cs="Times New Roman"/>
          <w:sz w:val="24"/>
          <w:szCs w:val="24"/>
        </w:rPr>
        <w:tab/>
        <w:t xml:space="preserve">To achieve the goals of this project I will be working with python libraries of </w:t>
      </w:r>
      <w:r w:rsidR="001F4A2C" w:rsidRPr="00C955C7">
        <w:rPr>
          <w:rFonts w:ascii="Times New Roman" w:hAnsi="Times New Roman" w:cs="Times New Roman"/>
          <w:sz w:val="24"/>
          <w:szCs w:val="24"/>
        </w:rPr>
        <w:t>NumPy</w:t>
      </w:r>
      <w:r w:rsidRPr="00C955C7">
        <w:rPr>
          <w:rFonts w:ascii="Times New Roman" w:hAnsi="Times New Roman" w:cs="Times New Roman"/>
          <w:sz w:val="24"/>
          <w:szCs w:val="24"/>
        </w:rPr>
        <w:t xml:space="preserve">, and OpenCV. </w:t>
      </w:r>
      <w:r w:rsidR="001F4A2C" w:rsidRPr="00C955C7">
        <w:rPr>
          <w:rFonts w:ascii="Times New Roman" w:hAnsi="Times New Roman" w:cs="Times New Roman"/>
          <w:sz w:val="24"/>
          <w:szCs w:val="24"/>
        </w:rPr>
        <w:t xml:space="preserve">In this case NumPy will be used for the mathematic </w:t>
      </w:r>
      <w:r w:rsidR="00B427A4" w:rsidRPr="00C955C7">
        <w:rPr>
          <w:rFonts w:ascii="Times New Roman" w:hAnsi="Times New Roman" w:cs="Times New Roman"/>
          <w:sz w:val="24"/>
          <w:szCs w:val="24"/>
        </w:rPr>
        <w:t>computations</w:t>
      </w:r>
      <w:r w:rsidR="001F4A2C" w:rsidRPr="00C955C7">
        <w:rPr>
          <w:rFonts w:ascii="Times New Roman" w:hAnsi="Times New Roman" w:cs="Times New Roman"/>
          <w:sz w:val="24"/>
          <w:szCs w:val="24"/>
        </w:rPr>
        <w:t xml:space="preserve"> of the project, while OpenCV will be used to translate, and transform the incoming video in</w:t>
      </w:r>
      <w:r w:rsidR="00B427A4" w:rsidRPr="00C955C7">
        <w:rPr>
          <w:rFonts w:ascii="Times New Roman" w:hAnsi="Times New Roman" w:cs="Times New Roman"/>
          <w:sz w:val="24"/>
          <w:szCs w:val="24"/>
        </w:rPr>
        <w:t xml:space="preserve">to a two-Dimensional projection. </w:t>
      </w:r>
      <w:r w:rsidR="00A15FB8" w:rsidRPr="00C955C7">
        <w:rPr>
          <w:rFonts w:ascii="Times New Roman" w:hAnsi="Times New Roman" w:cs="Times New Roman"/>
          <w:sz w:val="24"/>
          <w:szCs w:val="24"/>
        </w:rPr>
        <w:t>After reading over the paper listed in the Project Goals section above, I have identified some of the targets that I need to be able to reach in order to have a functioning application by the end the semester:</w:t>
      </w:r>
    </w:p>
    <w:p w14:paraId="19CE9884" w14:textId="30ABDA76" w:rsidR="00A15FB8" w:rsidRPr="00C955C7" w:rsidRDefault="00A15FB8" w:rsidP="00427B64">
      <w:pPr>
        <w:rPr>
          <w:rFonts w:ascii="Times New Roman" w:hAnsi="Times New Roman" w:cs="Times New Roman"/>
          <w:sz w:val="24"/>
          <w:szCs w:val="24"/>
        </w:rPr>
      </w:pPr>
      <w:r w:rsidRPr="00C955C7">
        <w:rPr>
          <w:rFonts w:ascii="Times New Roman" w:hAnsi="Times New Roman" w:cs="Times New Roman"/>
          <w:sz w:val="24"/>
          <w:szCs w:val="24"/>
          <w:u w:val="single"/>
        </w:rPr>
        <w:t>Field Identification:</w:t>
      </w:r>
    </w:p>
    <w:p w14:paraId="1ACB84AB" w14:textId="431684E8" w:rsidR="0095668F" w:rsidRPr="00C955C7" w:rsidRDefault="00A15FB8" w:rsidP="00A15FB8">
      <w:pPr>
        <w:ind w:firstLine="720"/>
        <w:rPr>
          <w:rFonts w:ascii="Times New Roman" w:hAnsi="Times New Roman" w:cs="Times New Roman"/>
          <w:sz w:val="24"/>
          <w:szCs w:val="24"/>
        </w:rPr>
      </w:pPr>
      <w:r w:rsidRPr="00C955C7">
        <w:rPr>
          <w:rFonts w:ascii="Times New Roman" w:hAnsi="Times New Roman" w:cs="Times New Roman"/>
          <w:sz w:val="24"/>
          <w:szCs w:val="24"/>
        </w:rPr>
        <w:t xml:space="preserve">To identify the field of play I will need to implement an HSV Threshold Interval Field. Doing this would allow my program to remove parts of the video that I do not need like fans, and the individual pieces of grass making the dataset much easier to work with. Then I plan on using the Hough Transform method to detect straight lines that are with in the video. These lines would make up the edges of the field, as well as the different lines within.  </w:t>
      </w:r>
    </w:p>
    <w:p w14:paraId="51F5A108" w14:textId="20019B0C" w:rsidR="00427B64" w:rsidRPr="00C955C7" w:rsidRDefault="00427B64" w:rsidP="00427B64">
      <w:pPr>
        <w:rPr>
          <w:rFonts w:ascii="Times New Roman" w:hAnsi="Times New Roman" w:cs="Times New Roman"/>
          <w:sz w:val="24"/>
          <w:szCs w:val="24"/>
          <w:u w:val="single"/>
        </w:rPr>
      </w:pPr>
      <w:r w:rsidRPr="00C955C7">
        <w:rPr>
          <w:rFonts w:ascii="Times New Roman" w:hAnsi="Times New Roman" w:cs="Times New Roman"/>
          <w:sz w:val="24"/>
          <w:szCs w:val="24"/>
          <w:u w:val="single"/>
        </w:rPr>
        <w:t>Player &amp; Ball Identification:</w:t>
      </w:r>
    </w:p>
    <w:p w14:paraId="78A5D9B2" w14:textId="4DDB4541" w:rsidR="00427B64" w:rsidRPr="00C955C7" w:rsidRDefault="00427B64" w:rsidP="00C955C7">
      <w:pPr>
        <w:ind w:firstLine="720"/>
        <w:rPr>
          <w:rFonts w:ascii="Times New Roman" w:hAnsi="Times New Roman" w:cs="Times New Roman"/>
          <w:sz w:val="24"/>
          <w:szCs w:val="24"/>
        </w:rPr>
      </w:pPr>
      <w:r w:rsidRPr="00C955C7">
        <w:rPr>
          <w:rFonts w:ascii="Times New Roman" w:hAnsi="Times New Roman" w:cs="Times New Roman"/>
          <w:sz w:val="24"/>
          <w:szCs w:val="24"/>
        </w:rPr>
        <w:t>To identify the players, and ball during the match we will use the HSV output from the field identification. This with allow use to tell a part what is the field, what is the ball, and what is a player. I will then use a variety of filters like: Morphological filter, Dilation filter, and erosion filter to only return areas with players inside.</w:t>
      </w:r>
    </w:p>
    <w:p w14:paraId="0CF1077D" w14:textId="15B8F0E6" w:rsidR="00427B64" w:rsidRPr="00C955C7" w:rsidRDefault="00427B64" w:rsidP="00427B64">
      <w:pPr>
        <w:rPr>
          <w:rFonts w:ascii="Times New Roman" w:hAnsi="Times New Roman" w:cs="Times New Roman"/>
          <w:sz w:val="24"/>
          <w:szCs w:val="24"/>
          <w:u w:val="single"/>
        </w:rPr>
      </w:pPr>
      <w:r w:rsidRPr="00C955C7">
        <w:rPr>
          <w:rFonts w:ascii="Times New Roman" w:hAnsi="Times New Roman" w:cs="Times New Roman"/>
          <w:sz w:val="24"/>
          <w:szCs w:val="24"/>
          <w:u w:val="single"/>
        </w:rPr>
        <w:t>Field Position Calculation:</w:t>
      </w:r>
    </w:p>
    <w:p w14:paraId="72FE5AA7" w14:textId="1A33BE61" w:rsidR="00427B64" w:rsidRPr="00C955C7" w:rsidRDefault="00427B64" w:rsidP="00C955C7">
      <w:pPr>
        <w:ind w:firstLine="720"/>
        <w:rPr>
          <w:rFonts w:ascii="Times New Roman" w:hAnsi="Times New Roman" w:cs="Times New Roman"/>
          <w:sz w:val="24"/>
          <w:szCs w:val="24"/>
        </w:rPr>
      </w:pPr>
      <w:r w:rsidRPr="00C955C7">
        <w:rPr>
          <w:rFonts w:ascii="Times New Roman" w:hAnsi="Times New Roman" w:cs="Times New Roman"/>
          <w:sz w:val="24"/>
          <w:szCs w:val="24"/>
        </w:rPr>
        <w:t>The bulk of the work with regards to the</w:t>
      </w:r>
      <w:r w:rsidR="00C5777A" w:rsidRPr="00C955C7">
        <w:rPr>
          <w:rFonts w:ascii="Times New Roman" w:hAnsi="Times New Roman" w:cs="Times New Roman"/>
          <w:sz w:val="24"/>
          <w:szCs w:val="24"/>
        </w:rPr>
        <w:t xml:space="preserve"> player position on the field will be done with Perspective transformation, or homograph the results of which will be normalized. After normalization the resulting data should give should give us the desired outcome that being the birds eye view projection of the soccer video that the program is given. </w:t>
      </w:r>
    </w:p>
    <w:p w14:paraId="4E1B5F90" w14:textId="22513908" w:rsidR="00C5777A" w:rsidRPr="00C955C7" w:rsidRDefault="006D2EB0" w:rsidP="006D2EB0">
      <w:pPr>
        <w:pStyle w:val="ListParagraph"/>
        <w:numPr>
          <w:ilvl w:val="0"/>
          <w:numId w:val="1"/>
        </w:numPr>
        <w:rPr>
          <w:rFonts w:ascii="Times New Roman" w:hAnsi="Times New Roman" w:cs="Times New Roman"/>
          <w:sz w:val="24"/>
          <w:szCs w:val="24"/>
          <w:u w:val="single"/>
        </w:rPr>
      </w:pPr>
      <w:r w:rsidRPr="00C955C7">
        <w:rPr>
          <w:rFonts w:ascii="Times New Roman" w:hAnsi="Times New Roman" w:cs="Times New Roman"/>
          <w:sz w:val="24"/>
          <w:szCs w:val="24"/>
          <w:u w:val="single"/>
        </w:rPr>
        <w:t>Possible Roadblocks &amp; Mitigations</w:t>
      </w:r>
    </w:p>
    <w:p w14:paraId="2105BEE6" w14:textId="26E01FCB" w:rsidR="006D2EB0" w:rsidRPr="00C955C7" w:rsidRDefault="006D2EB0" w:rsidP="006D2EB0">
      <w:pPr>
        <w:rPr>
          <w:rFonts w:ascii="Times New Roman" w:hAnsi="Times New Roman" w:cs="Times New Roman"/>
          <w:sz w:val="24"/>
          <w:szCs w:val="24"/>
          <w:u w:val="single"/>
        </w:rPr>
      </w:pPr>
      <w:r w:rsidRPr="00C955C7">
        <w:rPr>
          <w:rFonts w:ascii="Times New Roman" w:hAnsi="Times New Roman" w:cs="Times New Roman"/>
          <w:sz w:val="24"/>
          <w:szCs w:val="24"/>
          <w:u w:val="single"/>
        </w:rPr>
        <w:t>Road Blocks</w:t>
      </w:r>
    </w:p>
    <w:p w14:paraId="6FFCAFB8" w14:textId="6FD242F4" w:rsidR="00427B64" w:rsidRPr="00C955C7" w:rsidRDefault="006D2EB0" w:rsidP="00C955C7">
      <w:pPr>
        <w:ind w:firstLine="720"/>
        <w:rPr>
          <w:rFonts w:ascii="Times New Roman" w:hAnsi="Times New Roman" w:cs="Times New Roman"/>
          <w:sz w:val="24"/>
          <w:szCs w:val="24"/>
        </w:rPr>
      </w:pPr>
      <w:r w:rsidRPr="00C955C7">
        <w:rPr>
          <w:rFonts w:ascii="Times New Roman" w:hAnsi="Times New Roman" w:cs="Times New Roman"/>
          <w:sz w:val="24"/>
          <w:szCs w:val="24"/>
        </w:rPr>
        <w:t xml:space="preserve">There are main possible road blocks to this project. One block that could occur is a result of how massive the OpenCV library is. I could spend the who semester just working on understanding, and becoming familiar with it alone. Another potential block is the is the lack of uses able real game footage, as a result of most footage being copyrighted. </w:t>
      </w:r>
    </w:p>
    <w:p w14:paraId="7194A710" w14:textId="4A812794" w:rsidR="006D2EB0" w:rsidRPr="00C955C7" w:rsidRDefault="006D2EB0" w:rsidP="00427B64">
      <w:pPr>
        <w:rPr>
          <w:rFonts w:ascii="Times New Roman" w:hAnsi="Times New Roman" w:cs="Times New Roman"/>
          <w:sz w:val="24"/>
          <w:szCs w:val="24"/>
          <w:u w:val="single"/>
        </w:rPr>
      </w:pPr>
      <w:r w:rsidRPr="00C955C7">
        <w:rPr>
          <w:rFonts w:ascii="Times New Roman" w:hAnsi="Times New Roman" w:cs="Times New Roman"/>
          <w:sz w:val="24"/>
          <w:szCs w:val="24"/>
          <w:u w:val="single"/>
        </w:rPr>
        <w:t>Mitigations</w:t>
      </w:r>
    </w:p>
    <w:p w14:paraId="57D83FA4" w14:textId="0A6398B7" w:rsidR="006D2EB0" w:rsidRDefault="006D2EB0" w:rsidP="00C955C7">
      <w:pPr>
        <w:ind w:firstLine="720"/>
        <w:rPr>
          <w:rFonts w:ascii="Times New Roman" w:hAnsi="Times New Roman" w:cs="Times New Roman"/>
          <w:sz w:val="24"/>
          <w:szCs w:val="24"/>
        </w:rPr>
      </w:pPr>
      <w:r w:rsidRPr="00C955C7">
        <w:rPr>
          <w:rFonts w:ascii="Times New Roman" w:hAnsi="Times New Roman" w:cs="Times New Roman"/>
          <w:sz w:val="24"/>
          <w:szCs w:val="24"/>
        </w:rPr>
        <w:t xml:space="preserve">One way I might decrease the complexity of the OpenCV library is staying with the “path” </w:t>
      </w:r>
      <w:r w:rsidR="00C955C7" w:rsidRPr="00C955C7">
        <w:rPr>
          <w:rFonts w:ascii="Times New Roman" w:hAnsi="Times New Roman" w:cs="Times New Roman"/>
          <w:sz w:val="24"/>
          <w:szCs w:val="24"/>
        </w:rPr>
        <w:t>my</w:t>
      </w:r>
      <w:r w:rsidRPr="00C955C7">
        <w:rPr>
          <w:rFonts w:ascii="Times New Roman" w:hAnsi="Times New Roman" w:cs="Times New Roman"/>
          <w:sz w:val="24"/>
          <w:szCs w:val="24"/>
        </w:rPr>
        <w:t xml:space="preserve"> main reference paper has laid out. I should be looking for potential ways my project to other goals if I find block that is to large for a semester project. For the problem with using game footage I believe that I will use FIFA 20 footage that I have collected from playing it myself. </w:t>
      </w:r>
    </w:p>
    <w:p w14:paraId="29E64A79" w14:textId="02C3BAF5" w:rsidR="00C955C7" w:rsidRDefault="00C955C7" w:rsidP="00C955C7">
      <w:pPr>
        <w:ind w:firstLine="720"/>
        <w:rPr>
          <w:rFonts w:ascii="Times New Roman" w:hAnsi="Times New Roman" w:cs="Times New Roman"/>
          <w:sz w:val="24"/>
          <w:szCs w:val="24"/>
        </w:rPr>
      </w:pPr>
    </w:p>
    <w:p w14:paraId="29E808EB" w14:textId="77777777" w:rsidR="00C955C7" w:rsidRPr="00C955C7" w:rsidRDefault="00C955C7" w:rsidP="00C955C7">
      <w:pPr>
        <w:ind w:firstLine="720"/>
        <w:rPr>
          <w:rFonts w:ascii="Times New Roman" w:hAnsi="Times New Roman" w:cs="Times New Roman"/>
          <w:sz w:val="24"/>
          <w:szCs w:val="24"/>
        </w:rPr>
      </w:pPr>
    </w:p>
    <w:p w14:paraId="4E2A04A8" w14:textId="3F8DE516" w:rsidR="006D2EB0" w:rsidRPr="00C955C7" w:rsidRDefault="006D2EB0" w:rsidP="006D2EB0">
      <w:pPr>
        <w:pStyle w:val="ListParagraph"/>
        <w:numPr>
          <w:ilvl w:val="0"/>
          <w:numId w:val="1"/>
        </w:numPr>
        <w:rPr>
          <w:rFonts w:ascii="Times New Roman" w:hAnsi="Times New Roman" w:cs="Times New Roman"/>
          <w:sz w:val="24"/>
          <w:szCs w:val="24"/>
          <w:u w:val="single"/>
        </w:rPr>
      </w:pPr>
      <w:r w:rsidRPr="00C955C7">
        <w:rPr>
          <w:rFonts w:ascii="Times New Roman" w:hAnsi="Times New Roman" w:cs="Times New Roman"/>
          <w:sz w:val="24"/>
          <w:szCs w:val="24"/>
          <w:u w:val="single"/>
        </w:rPr>
        <w:lastRenderedPageBreak/>
        <w:t>Current State of Project</w:t>
      </w:r>
    </w:p>
    <w:p w14:paraId="502E3602" w14:textId="76828A10" w:rsidR="00C955C7" w:rsidRDefault="006D2EB0" w:rsidP="00C955C7">
      <w:pPr>
        <w:ind w:firstLine="720"/>
        <w:rPr>
          <w:rFonts w:ascii="Times New Roman" w:hAnsi="Times New Roman" w:cs="Times New Roman"/>
          <w:sz w:val="24"/>
          <w:szCs w:val="24"/>
        </w:rPr>
      </w:pPr>
      <w:r w:rsidRPr="00C955C7">
        <w:rPr>
          <w:rFonts w:ascii="Times New Roman" w:hAnsi="Times New Roman" w:cs="Times New Roman"/>
          <w:sz w:val="24"/>
          <w:szCs w:val="24"/>
        </w:rPr>
        <w:t xml:space="preserve">Currently I have been able to track player </w:t>
      </w:r>
      <w:r w:rsidR="00C955C7" w:rsidRPr="00C955C7">
        <w:rPr>
          <w:rFonts w:ascii="Times New Roman" w:hAnsi="Times New Roman" w:cs="Times New Roman"/>
          <w:sz w:val="24"/>
          <w:szCs w:val="24"/>
        </w:rPr>
        <w:t>movements</w:t>
      </w:r>
      <w:r w:rsidRPr="00C955C7">
        <w:rPr>
          <w:rFonts w:ascii="Times New Roman" w:hAnsi="Times New Roman" w:cs="Times New Roman"/>
          <w:sz w:val="24"/>
          <w:szCs w:val="24"/>
        </w:rPr>
        <w:t xml:space="preserve"> using OpenCV</w:t>
      </w:r>
      <w:r w:rsidR="00C955C7" w:rsidRPr="00C955C7">
        <w:rPr>
          <w:rFonts w:ascii="Times New Roman" w:hAnsi="Times New Roman" w:cs="Times New Roman"/>
          <w:sz w:val="24"/>
          <w:szCs w:val="24"/>
        </w:rPr>
        <w:t xml:space="preserve">. I have to manual outline the players at the beginning of the clip. I would like for my project to be able to find these players on its own. I have also been able to implement the HSV Thresholding intervals from my main </w:t>
      </w:r>
      <w:r w:rsidR="00C955C7" w:rsidRPr="00C955C7">
        <w:rPr>
          <w:rFonts w:ascii="Times New Roman" w:hAnsi="Times New Roman" w:cs="Times New Roman"/>
          <w:sz w:val="24"/>
          <w:szCs w:val="24"/>
        </w:rPr>
        <w:t>reference paper</w:t>
      </w:r>
      <w:r w:rsidR="00C955C7">
        <w:rPr>
          <w:rFonts w:ascii="Times New Roman" w:hAnsi="Times New Roman" w:cs="Times New Roman"/>
          <w:sz w:val="24"/>
          <w:szCs w:val="24"/>
        </w:rPr>
        <w:t>. I will display an example of each of these first steps in my project.</w:t>
      </w:r>
    </w:p>
    <w:p w14:paraId="7AF99F68" w14:textId="7810EB80" w:rsidR="00C955C7" w:rsidRPr="00C955C7" w:rsidRDefault="00C955C7" w:rsidP="00C955C7">
      <w:pPr>
        <w:ind w:firstLine="720"/>
        <w:jc w:val="center"/>
        <w:rPr>
          <w:rFonts w:ascii="Times New Roman" w:hAnsi="Times New Roman" w:cs="Times New Roman"/>
          <w:sz w:val="24"/>
          <w:szCs w:val="24"/>
        </w:rPr>
      </w:pPr>
    </w:p>
    <w:p w14:paraId="0134324C" w14:textId="4325C463" w:rsidR="00C955C7" w:rsidRDefault="00C955C7" w:rsidP="00427B64">
      <w:pPr>
        <w:rPr>
          <w:u w:val="single"/>
        </w:rPr>
      </w:pPr>
      <w:r>
        <w:rPr>
          <w:u w:val="single"/>
        </w:rPr>
        <w:t>HSV Threshold Example:</w:t>
      </w:r>
      <w:r w:rsidR="00242BF4">
        <w:rPr>
          <w:u w:val="single"/>
        </w:rPr>
        <w:t xml:space="preserve"> </w:t>
      </w:r>
    </w:p>
    <w:p w14:paraId="3B32C8D3" w14:textId="026CDA51" w:rsidR="00242BF4" w:rsidRPr="00242BF4" w:rsidRDefault="00242BF4" w:rsidP="00427B64">
      <w:pPr>
        <w:rPr>
          <w:u w:val="single"/>
        </w:rPr>
      </w:pPr>
      <w:r>
        <w:rPr>
          <w:noProof/>
          <w:u w:val="single"/>
        </w:rPr>
        <w:drawing>
          <wp:inline distT="0" distB="0" distL="0" distR="0" wp14:anchorId="6D721CC2" wp14:editId="09DB2C74">
            <wp:extent cx="5943600" cy="2519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14:paraId="4DCC89ED" w14:textId="7529B681" w:rsidR="00C955C7" w:rsidRDefault="00C955C7" w:rsidP="00427B64">
      <w:pPr>
        <w:rPr>
          <w:u w:val="single"/>
        </w:rPr>
      </w:pPr>
      <w:r w:rsidRPr="00242BF4">
        <w:rPr>
          <w:u w:val="single"/>
        </w:rPr>
        <w:t>Tracking Example:</w:t>
      </w:r>
    </w:p>
    <w:p w14:paraId="5C4B5C83" w14:textId="0C309548" w:rsidR="00242BF4" w:rsidRPr="00242BF4" w:rsidRDefault="00242BF4" w:rsidP="00242BF4">
      <w:pPr>
        <w:jc w:val="center"/>
        <w:rPr>
          <w:u w:val="single"/>
        </w:rPr>
      </w:pPr>
      <w:r>
        <w:rPr>
          <w:noProof/>
          <w:u w:val="single"/>
        </w:rPr>
        <w:drawing>
          <wp:inline distT="0" distB="0" distL="0" distR="0" wp14:anchorId="346149AF" wp14:editId="39837002">
            <wp:extent cx="5400136" cy="289449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14170" cy="2902018"/>
                    </a:xfrm>
                    <a:prstGeom prst="rect">
                      <a:avLst/>
                    </a:prstGeom>
                  </pic:spPr>
                </pic:pic>
              </a:graphicData>
            </a:graphic>
          </wp:inline>
        </w:drawing>
      </w:r>
    </w:p>
    <w:p w14:paraId="5F763744" w14:textId="77777777" w:rsidR="00C955C7" w:rsidRPr="0095668F" w:rsidRDefault="00C955C7" w:rsidP="00427B64"/>
    <w:sectPr w:rsidR="00C955C7" w:rsidRPr="0095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83796"/>
    <w:multiLevelType w:val="hybridMultilevel"/>
    <w:tmpl w:val="9780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83B4C"/>
    <w:multiLevelType w:val="hybridMultilevel"/>
    <w:tmpl w:val="70D41510"/>
    <w:lvl w:ilvl="0" w:tplc="59BA9834">
      <w:start w:val="1"/>
      <w:numFmt w:val="upp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CB3F08"/>
    <w:multiLevelType w:val="hybridMultilevel"/>
    <w:tmpl w:val="8A02ED6E"/>
    <w:lvl w:ilvl="0" w:tplc="284EAFF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983E24"/>
    <w:multiLevelType w:val="hybridMultilevel"/>
    <w:tmpl w:val="5E402274"/>
    <w:lvl w:ilvl="0" w:tplc="2440FB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8F"/>
    <w:rsid w:val="001F4A2C"/>
    <w:rsid w:val="00242BF4"/>
    <w:rsid w:val="00427B64"/>
    <w:rsid w:val="006D2EB0"/>
    <w:rsid w:val="0095668F"/>
    <w:rsid w:val="00A15FB8"/>
    <w:rsid w:val="00B427A4"/>
    <w:rsid w:val="00C5777A"/>
    <w:rsid w:val="00C9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8C8B"/>
  <w15:chartTrackingRefBased/>
  <w15:docId w15:val="{BCF58F89-1274-464F-BD20-816558B1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B3A2-0F1F-4CFD-B7B5-4CEE5FBD0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Kelly</dc:creator>
  <cp:keywords/>
  <dc:description/>
  <cp:lastModifiedBy>Ben Kelly</cp:lastModifiedBy>
  <cp:revision>2</cp:revision>
  <dcterms:created xsi:type="dcterms:W3CDTF">2020-10-08T18:11:00Z</dcterms:created>
  <dcterms:modified xsi:type="dcterms:W3CDTF">2020-10-08T21:20:00Z</dcterms:modified>
</cp:coreProperties>
</file>