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7EC" w:rsidRDefault="001207EC" w:rsidP="001207EC">
      <w:pPr>
        <w:rPr>
          <w:b/>
          <w:i/>
        </w:rPr>
      </w:pPr>
      <w:r>
        <w:rPr>
          <w:b/>
          <w:i/>
        </w:rPr>
        <w:t xml:space="preserve">2022.11.23 | Számítógép szerelés | Számonkérés </w:t>
      </w:r>
      <w:proofErr w:type="spellStart"/>
      <w:r>
        <w:rPr>
          <w:b/>
          <w:i/>
        </w:rPr>
        <w:t>eSZF</w:t>
      </w:r>
      <w:proofErr w:type="spellEnd"/>
      <w:r>
        <w:rPr>
          <w:b/>
          <w:i/>
        </w:rPr>
        <w:t xml:space="preserve"> 1/13 A2</w:t>
      </w:r>
      <w:r>
        <w:rPr>
          <w:b/>
          <w:i/>
        </w:rPr>
        <w:br/>
        <w:t>Csoport tagjai: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 xml:space="preserve">- </w:t>
      </w:r>
      <w:proofErr w:type="spellStart"/>
      <w:r>
        <w:rPr>
          <w:b/>
          <w:i/>
        </w:rPr>
        <w:t>Bathelt</w:t>
      </w:r>
      <w:proofErr w:type="spellEnd"/>
      <w:r>
        <w:rPr>
          <w:b/>
          <w:i/>
        </w:rPr>
        <w:t xml:space="preserve"> Róbert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>- Tóth Krisztián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>- Szekeres Zoltán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>- Szabó Dávid</w:t>
      </w:r>
    </w:p>
    <w:p w:rsidR="00D6315B" w:rsidRDefault="00D6315B" w:rsidP="001207EC">
      <w:pPr>
        <w:rPr>
          <w:b/>
          <w:i/>
        </w:rPr>
      </w:pPr>
      <w:r>
        <w:rPr>
          <w:b/>
          <w:i/>
        </w:rPr>
        <w:t xml:space="preserve">Forrás linkjeinek dátuma: 2022. 11. </w:t>
      </w:r>
      <w:bookmarkStart w:id="0" w:name="_GoBack"/>
      <w:bookmarkEnd w:id="0"/>
      <w:r>
        <w:rPr>
          <w:b/>
          <w:i/>
        </w:rPr>
        <w:t>23.</w:t>
      </w:r>
    </w:p>
    <w:p w:rsidR="001207EC" w:rsidRPr="001207EC" w:rsidRDefault="001207EC" w:rsidP="001207EC">
      <w:pPr>
        <w:rPr>
          <w:b/>
          <w:i/>
        </w:rPr>
      </w:pPr>
      <w:r>
        <w:rPr>
          <w:b/>
          <w:i/>
        </w:rPr>
        <w:t xml:space="preserve">1. </w:t>
      </w:r>
      <w:r w:rsidRPr="001207EC">
        <w:rPr>
          <w:b/>
          <w:i/>
        </w:rPr>
        <w:t>Baleset- és tűzvédelem: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Vegyük le a karórát és az ékszereket.</w:t>
      </w:r>
      <w:r w:rsidR="006D2B46">
        <w:t xml:space="preserve"> 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Igazítsuk meg a laza ruházatunkat.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Bizonyosodjunk meg arról, hogy kikapcsoltunk és kihúztunk minden olyan berendezést, amin dolgozni fogunk.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Teremtsük elő a biztonságos munkaterületet, minden fölösleges dolgot eltüntetünk.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Minden éles tárgyat ragasszunk le.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Soha ne nyissunk fel olyan tágegységet vagy monitort, ami beépített tápegységgel rendelkezik.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Viseljünk védőszemüveget, amellyel elkerülhető a látáskárosodás.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Ha meg kell emelnünk egy nehéz számítógépházat vagy nyomtatót stb., ügyeljünk arra, hogy hajlított térddel tegyük, ezzel elkerülhető a hátsérülés.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Mivel elektromos és veszélyes alkatrészekkel dolgozunk, sosem tudhatjuk mikor gyullad ki valami, tudnunk kell merre van a legközelebbi tűzoltókészülék és hogyan kell használni.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Soha ne próbáljunk olyan tüzet oltani, ami kikerült az ellenőrzésünk alól és általunk már megfékezhetetlen.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Ügyeljünk arra, hogy ismerjük az épületből a leggyorsabban kivezető utat.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Tűzoltókészülék használata előtt olvassuk el a használati utasítást és ellenőrizzük, hogy működőképes-e.</w:t>
      </w:r>
    </w:p>
    <w:p w:rsidR="001207EC" w:rsidRDefault="001207EC" w:rsidP="001207EC">
      <w:pPr>
        <w:pStyle w:val="Listaszerbekezds"/>
        <w:numPr>
          <w:ilvl w:val="0"/>
          <w:numId w:val="2"/>
        </w:numPr>
      </w:pPr>
      <w:r>
        <w:t>Ismerünk kell a tűzoltókészülékek fajtáit is, néhány például csak fa, papír, műanyag és karton oltására alkalmas. Más elektromos berendezések, benzin vagy éghető fémek oltására szolgál.</w:t>
      </w:r>
    </w:p>
    <w:p w:rsidR="001207EC" w:rsidRDefault="001207EC" w:rsidP="001207EC">
      <w:r>
        <w:t>Forrás: Tananyag 2. fejezet (2.1.1.1)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 xml:space="preserve">2. </w:t>
      </w:r>
      <w:r w:rsidRPr="001207EC">
        <w:rPr>
          <w:b/>
          <w:i/>
        </w:rPr>
        <w:t>Számítógép szerelés lépési:</w:t>
      </w:r>
    </w:p>
    <w:p w:rsidR="00EB16E6" w:rsidRDefault="00EB16E6" w:rsidP="00EB16E6">
      <w:r>
        <w:t>Első lépésként megbizonyosodtunk róla, hogy a gép már nincs áram alatt.</w:t>
      </w:r>
    </w:p>
    <w:p w:rsidR="006D2B46" w:rsidRDefault="00EB16E6" w:rsidP="006D2B46">
      <w:r>
        <w:t xml:space="preserve">Felvettük az </w:t>
      </w:r>
      <w:proofErr w:type="spellStart"/>
      <w:proofErr w:type="gramStart"/>
      <w:r>
        <w:t>anti</w:t>
      </w:r>
      <w:proofErr w:type="spellEnd"/>
      <w:r>
        <w:t>-statikus</w:t>
      </w:r>
      <w:proofErr w:type="gramEnd"/>
      <w:r>
        <w:t xml:space="preserve"> karpántot</w:t>
      </w:r>
      <w:r>
        <w:t>.</w:t>
      </w:r>
    </w:p>
    <w:p w:rsidR="006D2B46" w:rsidRDefault="00EB16E6" w:rsidP="006D2B46">
      <w:pPr>
        <w:rPr>
          <w:noProof/>
        </w:rPr>
      </w:pPr>
      <w:r>
        <w:t>Levettük a gépház oldalát. (kicsavaroztuk)</w:t>
      </w:r>
      <w:r>
        <w:t>:</w:t>
      </w:r>
      <w:r w:rsidR="006D2B46" w:rsidRPr="006D2B46">
        <w:rPr>
          <w:noProof/>
        </w:rPr>
        <w:t xml:space="preserve"> </w:t>
      </w:r>
    </w:p>
    <w:p w:rsidR="00EB16E6" w:rsidRDefault="006D2B46" w:rsidP="00EB16E6">
      <w:r>
        <w:rPr>
          <w:noProof/>
        </w:rPr>
        <w:drawing>
          <wp:anchor distT="0" distB="0" distL="114300" distR="114300" simplePos="0" relativeHeight="251658240" behindDoc="1" locked="0" layoutInCell="1" allowOverlap="1" wp14:anchorId="6A15DCDF">
            <wp:simplePos x="0" y="0"/>
            <wp:positionH relativeFrom="column">
              <wp:posOffset>805180</wp:posOffset>
            </wp:positionH>
            <wp:positionV relativeFrom="paragraph">
              <wp:posOffset>257810</wp:posOffset>
            </wp:positionV>
            <wp:extent cx="3781425" cy="2126615"/>
            <wp:effectExtent l="0" t="0" r="9525" b="6985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1123_1742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6E6">
        <w:t>A kábeleket kihúztuk</w:t>
      </w:r>
      <w:r w:rsidR="00EB16E6">
        <w:t>:</w:t>
      </w:r>
    </w:p>
    <w:p w:rsidR="006D2B46" w:rsidRDefault="006D2B46" w:rsidP="006D2B46">
      <w:pPr>
        <w:jc w:val="center"/>
      </w:pPr>
      <w:r>
        <w:rPr>
          <w:noProof/>
        </w:rPr>
        <w:lastRenderedPageBreak/>
        <w:drawing>
          <wp:inline distT="0" distB="0" distL="0" distR="0">
            <wp:extent cx="4131733" cy="232410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21123_1757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443" cy="23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E6" w:rsidRDefault="00EB16E6" w:rsidP="00EB16E6"/>
    <w:p w:rsidR="00EB16E6" w:rsidRDefault="00EB16E6" w:rsidP="00EB16E6">
      <w:r>
        <w:t>Kicsavaroztuk és kivettük a videókártyát</w:t>
      </w:r>
      <w:r>
        <w:t>:</w:t>
      </w:r>
    </w:p>
    <w:p w:rsidR="006D2B46" w:rsidRDefault="006D2B46" w:rsidP="006D2B46">
      <w:pPr>
        <w:jc w:val="center"/>
      </w:pPr>
      <w:r>
        <w:rPr>
          <w:noProof/>
        </w:rPr>
        <w:drawing>
          <wp:inline distT="0" distB="0" distL="0" distR="0">
            <wp:extent cx="4168987" cy="2345055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21123_1752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18" cy="23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E6" w:rsidRDefault="00EB16E6" w:rsidP="00EB16E6"/>
    <w:p w:rsidR="00EB16E6" w:rsidRDefault="00EB16E6" w:rsidP="00EB16E6">
      <w:r>
        <w:t>Kivettük és kicsavaroztuk a merevlemezt:</w:t>
      </w:r>
    </w:p>
    <w:p w:rsidR="00EB16E6" w:rsidRDefault="006D2B46" w:rsidP="006D2B46">
      <w:pPr>
        <w:jc w:val="center"/>
      </w:pPr>
      <w:r>
        <w:rPr>
          <w:noProof/>
        </w:rPr>
        <w:drawing>
          <wp:inline distT="0" distB="0" distL="0" distR="0">
            <wp:extent cx="4267198" cy="2400300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21123_1756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41" cy="24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46" w:rsidRDefault="006D2B46">
      <w:pPr>
        <w:spacing w:line="259" w:lineRule="auto"/>
      </w:pPr>
      <w:r>
        <w:br w:type="page"/>
      </w:r>
    </w:p>
    <w:p w:rsidR="00EB16E6" w:rsidRDefault="00EB16E6" w:rsidP="00EB16E6">
      <w:r>
        <w:lastRenderedPageBreak/>
        <w:t>Kapcsokat nyomva kipattintottuk és kivettük a 2db memóriát:</w:t>
      </w:r>
    </w:p>
    <w:p w:rsidR="00EB16E6" w:rsidRDefault="006D2B46" w:rsidP="006D2B46">
      <w:pPr>
        <w:jc w:val="center"/>
      </w:pPr>
      <w:r>
        <w:rPr>
          <w:noProof/>
        </w:rPr>
        <w:drawing>
          <wp:inline distT="0" distB="0" distL="0" distR="0">
            <wp:extent cx="4552950" cy="264731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21123_1752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73" cy="26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E6" w:rsidRDefault="00EB16E6" w:rsidP="00EB16E6">
      <w:r>
        <w:t>Kicsavaroztuk és kivettük az alaplapot</w:t>
      </w:r>
      <w:r w:rsidR="006D2B46">
        <w:t>.</w:t>
      </w:r>
    </w:p>
    <w:p w:rsidR="006D2B46" w:rsidRDefault="006D2B46" w:rsidP="006D2B46">
      <w:pPr>
        <w:jc w:val="center"/>
      </w:pPr>
      <w:r>
        <w:rPr>
          <w:noProof/>
        </w:rPr>
        <w:drawing>
          <wp:inline distT="0" distB="0" distL="0" distR="0" wp14:anchorId="15B36C89" wp14:editId="1F578722">
            <wp:extent cx="4572000" cy="3124200"/>
            <wp:effectExtent l="0" t="0" r="0" b="0"/>
            <wp:docPr id="2" name="Kép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46" w:rsidRDefault="006D2B46" w:rsidP="00EB16E6"/>
    <w:p w:rsidR="00EB16E6" w:rsidRDefault="00EB16E6" w:rsidP="00EB16E6"/>
    <w:p w:rsidR="006D2B46" w:rsidRDefault="006D2B46" w:rsidP="00EB16E6">
      <w:pPr>
        <w:sectPr w:rsidR="006D2B46" w:rsidSect="006D2B46">
          <w:pgSz w:w="11906" w:h="16838"/>
          <w:pgMar w:top="1134" w:right="1417" w:bottom="1417" w:left="1417" w:header="708" w:footer="708" w:gutter="0"/>
          <w:cols w:space="708"/>
          <w:docGrid w:linePitch="360"/>
        </w:sectPr>
      </w:pPr>
    </w:p>
    <w:p w:rsidR="00EB16E6" w:rsidRDefault="00EB16E6" w:rsidP="00EB16E6">
      <w:r>
        <w:lastRenderedPageBreak/>
        <w:t>Kicsavaroztuk és kivettük a tápegységet:</w:t>
      </w:r>
    </w:p>
    <w:p w:rsidR="006D2B46" w:rsidRDefault="006D2B46" w:rsidP="006D2B46">
      <w:pPr>
        <w:jc w:val="center"/>
      </w:pPr>
      <w:r>
        <w:rPr>
          <w:noProof/>
        </w:rPr>
        <w:drawing>
          <wp:inline distT="0" distB="0" distL="0" distR="0">
            <wp:extent cx="5208270" cy="35718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21123_1745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06" cy="35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E6" w:rsidRDefault="00EB16E6" w:rsidP="00EB16E6"/>
    <w:p w:rsidR="006D2B46" w:rsidRDefault="006D2B46" w:rsidP="00EB16E6">
      <w:r>
        <w:t>Portalanítás ecsettel és sűrített levegő spray-el.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>3. Számítógép portalanítása a megfelelő eszközökkel.</w:t>
      </w:r>
    </w:p>
    <w:p w:rsidR="001207EC" w:rsidRDefault="001207EC" w:rsidP="001207EC">
      <w:pPr>
        <w:rPr>
          <w:b/>
          <w:i/>
        </w:rPr>
      </w:pPr>
      <w:r>
        <w:rPr>
          <w:b/>
          <w:i/>
        </w:rPr>
        <w:t xml:space="preserve">4. </w:t>
      </w:r>
      <w:r w:rsidRPr="001207EC">
        <w:rPr>
          <w:b/>
          <w:i/>
        </w:rPr>
        <w:t>A szereléshez használt szerszámok:</w:t>
      </w:r>
    </w:p>
    <w:p w:rsidR="001207EC" w:rsidRDefault="001207EC" w:rsidP="001207EC">
      <w:pPr>
        <w:pStyle w:val="Listaszerbekezds"/>
        <w:numPr>
          <w:ilvl w:val="1"/>
          <w:numId w:val="1"/>
        </w:numPr>
        <w:rPr>
          <w:b/>
          <w:i/>
        </w:rPr>
      </w:pPr>
      <w:r>
        <w:t>Csillag fejű csavarhúzó</w:t>
      </w:r>
    </w:p>
    <w:p w:rsidR="001207EC" w:rsidRPr="001207EC" w:rsidRDefault="001207EC" w:rsidP="001207EC">
      <w:pPr>
        <w:pStyle w:val="Listaszerbekezds"/>
        <w:numPr>
          <w:ilvl w:val="1"/>
          <w:numId w:val="1"/>
        </w:numPr>
        <w:rPr>
          <w:b/>
          <w:i/>
        </w:rPr>
      </w:pPr>
      <w:r>
        <w:t>A</w:t>
      </w:r>
      <w:r>
        <w:t>nti-statikus karpánt</w:t>
      </w:r>
    </w:p>
    <w:p w:rsidR="001207EC" w:rsidRPr="001207EC" w:rsidRDefault="001207EC" w:rsidP="001207EC">
      <w:pPr>
        <w:pStyle w:val="Listaszerbekezds"/>
        <w:numPr>
          <w:ilvl w:val="1"/>
          <w:numId w:val="1"/>
        </w:numPr>
        <w:rPr>
          <w:b/>
          <w:i/>
        </w:rPr>
      </w:pPr>
      <w:r>
        <w:t>Levegő spray</w:t>
      </w:r>
    </w:p>
    <w:p w:rsidR="001207EC" w:rsidRDefault="001207EC" w:rsidP="001207EC">
      <w:pPr>
        <w:pStyle w:val="Listaszerbekezds"/>
        <w:numPr>
          <w:ilvl w:val="1"/>
          <w:numId w:val="1"/>
        </w:numPr>
      </w:pPr>
      <w:r w:rsidRPr="001207EC">
        <w:t>Porecset</w:t>
      </w:r>
    </w:p>
    <w:p w:rsidR="001207EC" w:rsidRDefault="001207EC" w:rsidP="001207EC">
      <w:pPr>
        <w:rPr>
          <w:b/>
          <w:i/>
        </w:rPr>
      </w:pPr>
      <w:r w:rsidRPr="001207EC">
        <w:rPr>
          <w:b/>
          <w:i/>
        </w:rPr>
        <w:t xml:space="preserve">5. A gépben található alkatrészek részletes </w:t>
      </w:r>
      <w:r>
        <w:rPr>
          <w:b/>
          <w:i/>
        </w:rPr>
        <w:t>specifikációjának meghatározása:</w:t>
      </w:r>
    </w:p>
    <w:p w:rsidR="001207EC" w:rsidRPr="00E34809" w:rsidRDefault="001207EC" w:rsidP="001207EC">
      <w:r>
        <w:rPr>
          <w:b/>
          <w:i/>
        </w:rPr>
        <w:t xml:space="preserve">- </w:t>
      </w:r>
      <w:r w:rsidRPr="001207EC">
        <w:rPr>
          <w:b/>
          <w:i/>
          <w:u w:val="single"/>
        </w:rPr>
        <w:t>Tápegység:</w:t>
      </w:r>
      <w:r w:rsidR="00E34809">
        <w:rPr>
          <w:b/>
          <w:i/>
          <w:u w:val="single"/>
        </w:rPr>
        <w:t xml:space="preserve"> </w:t>
      </w:r>
      <w:r w:rsidR="00E34809">
        <w:t>CHIEFTEC GPS-350 FB-101 A</w:t>
      </w:r>
    </w:p>
    <w:p w:rsidR="001207EC" w:rsidRPr="001207EC" w:rsidRDefault="001207EC" w:rsidP="001207EC">
      <w:r>
        <w:rPr>
          <w:b/>
          <w:i/>
        </w:rPr>
        <w:t xml:space="preserve"> </w:t>
      </w:r>
      <w:r w:rsidRPr="001207EC">
        <w:t>Link:</w:t>
      </w:r>
      <w:r w:rsidR="00E34809">
        <w:t xml:space="preserve"> </w:t>
      </w:r>
      <w:hyperlink r:id="rId12" w:history="1">
        <w:r w:rsidR="00E34809">
          <w:rPr>
            <w:rStyle w:val="Hiperhivatkozs"/>
          </w:rPr>
          <w:t>CHIEFTEC GPS-350FB-101A 350W vásárlás, olcsó Tápegység árak, CHIEFTEC GPS-350FB-101A 350W boltok (arukereso.hu)</w:t>
        </w:r>
      </w:hyperlink>
    </w:p>
    <w:p w:rsidR="001207EC" w:rsidRPr="00E34809" w:rsidRDefault="001207EC" w:rsidP="001207EC">
      <w:r>
        <w:rPr>
          <w:b/>
          <w:i/>
        </w:rPr>
        <w:t xml:space="preserve">- </w:t>
      </w:r>
      <w:r w:rsidRPr="001207EC">
        <w:rPr>
          <w:b/>
          <w:i/>
          <w:u w:val="single"/>
        </w:rPr>
        <w:t>Alaplap:</w:t>
      </w:r>
      <w:r w:rsidR="00E34809">
        <w:rPr>
          <w:b/>
          <w:i/>
          <w:u w:val="single"/>
        </w:rPr>
        <w:t xml:space="preserve"> </w:t>
      </w:r>
      <w:r w:rsidR="00E34809">
        <w:t>INTEL DP35DP</w:t>
      </w:r>
    </w:p>
    <w:p w:rsidR="001207EC" w:rsidRDefault="001207EC" w:rsidP="001207EC">
      <w:r w:rsidRPr="001207EC">
        <w:t>Link:</w:t>
      </w:r>
      <w:r w:rsidR="00E34809" w:rsidRPr="00E34809">
        <w:t xml:space="preserve"> </w:t>
      </w:r>
      <w:r w:rsidR="00E34809">
        <w:t xml:space="preserve"> </w:t>
      </w:r>
      <w:hyperlink r:id="rId13" w:history="1">
        <w:r w:rsidR="00E34809">
          <w:rPr>
            <w:rStyle w:val="Hiperhivatkozs"/>
          </w:rPr>
          <w:t>Intel aszta</w:t>
        </w:r>
        <w:r w:rsidR="00E34809">
          <w:rPr>
            <w:rStyle w:val="Hiperhivatkozs"/>
          </w:rPr>
          <w:t>l</w:t>
        </w:r>
        <w:r w:rsidR="00E34809">
          <w:rPr>
            <w:rStyle w:val="Hiperhivatkozs"/>
          </w:rPr>
          <w:t>i alaplap DP35DP Termékjellemzők</w:t>
        </w:r>
      </w:hyperlink>
    </w:p>
    <w:p w:rsidR="001207EC" w:rsidRPr="00E34809" w:rsidRDefault="001207EC" w:rsidP="001207EC">
      <w:r w:rsidRPr="00EB16E6">
        <w:rPr>
          <w:b/>
          <w:i/>
          <w:u w:val="single"/>
        </w:rPr>
        <w:t>- Memória:</w:t>
      </w:r>
      <w:r w:rsidR="00E34809">
        <w:t xml:space="preserve"> Kingston </w:t>
      </w:r>
      <w:r w:rsidR="00FE129E">
        <w:t>2 DB DDR2 800MHz</w:t>
      </w:r>
    </w:p>
    <w:p w:rsidR="001207EC" w:rsidRDefault="001207EC" w:rsidP="001207EC">
      <w:r>
        <w:t>Link:</w:t>
      </w:r>
      <w:r w:rsidR="00FE129E">
        <w:t xml:space="preserve"> </w:t>
      </w:r>
      <w:hyperlink r:id="rId14" w:history="1">
        <w:r w:rsidR="00FE129E">
          <w:rPr>
            <w:rStyle w:val="Hiperhivatkozs"/>
          </w:rPr>
          <w:t xml:space="preserve">Kingston 2GB DDR2 800MHz KTH-XW4400C6/2G memória modul vásárlás, olcsó Memória modul árak, </w:t>
        </w:r>
        <w:proofErr w:type="spellStart"/>
        <w:r w:rsidR="00FE129E">
          <w:rPr>
            <w:rStyle w:val="Hiperhivatkozs"/>
          </w:rPr>
          <w:t>memoria</w:t>
        </w:r>
        <w:proofErr w:type="spellEnd"/>
        <w:r w:rsidR="00FE129E">
          <w:rPr>
            <w:rStyle w:val="Hiperhivatkozs"/>
          </w:rPr>
          <w:t xml:space="preserve"> modul boltok (arukereso.hu)</w:t>
        </w:r>
      </w:hyperlink>
    </w:p>
    <w:p w:rsidR="001207EC" w:rsidRPr="00FE129E" w:rsidRDefault="001207EC" w:rsidP="001207EC">
      <w:r w:rsidRPr="00EB16E6">
        <w:rPr>
          <w:b/>
          <w:i/>
          <w:u w:val="single"/>
        </w:rPr>
        <w:t>- Videókártya:</w:t>
      </w:r>
      <w:r w:rsidR="00FE129E">
        <w:rPr>
          <w:b/>
          <w:i/>
          <w:u w:val="single"/>
        </w:rPr>
        <w:t xml:space="preserve"> </w:t>
      </w:r>
      <w:r w:rsidR="00FE129E">
        <w:t>GIGABYTE GV-n210d3 1GI</w:t>
      </w:r>
    </w:p>
    <w:p w:rsidR="001207EC" w:rsidRDefault="001207EC" w:rsidP="001207EC">
      <w:r>
        <w:t>Link:</w:t>
      </w:r>
      <w:r w:rsidR="00FE129E">
        <w:t xml:space="preserve"> </w:t>
      </w:r>
      <w:hyperlink r:id="rId15" w:anchor="ov" w:history="1">
        <w:r w:rsidR="00FE129E">
          <w:rPr>
            <w:rStyle w:val="Hiperhivatkozs"/>
          </w:rPr>
          <w:t>GV-N210D3-1GI (</w:t>
        </w:r>
        <w:proofErr w:type="spellStart"/>
        <w:r w:rsidR="00FE129E">
          <w:rPr>
            <w:rStyle w:val="Hiperhivatkozs"/>
          </w:rPr>
          <w:t>rev</w:t>
        </w:r>
        <w:proofErr w:type="spellEnd"/>
        <w:r w:rsidR="00FE129E">
          <w:rPr>
            <w:rStyle w:val="Hiperhivatkozs"/>
          </w:rPr>
          <w:t>. 6.0/6.1) Áttekintés | Grafikus kártya - GIGABYTE Global</w:t>
        </w:r>
      </w:hyperlink>
    </w:p>
    <w:p w:rsidR="001207EC" w:rsidRPr="00FE129E" w:rsidRDefault="001207EC" w:rsidP="001207EC">
      <w:r w:rsidRPr="00EB16E6">
        <w:rPr>
          <w:b/>
          <w:i/>
          <w:u w:val="single"/>
        </w:rPr>
        <w:t>-</w:t>
      </w:r>
      <w:r w:rsidR="00EB16E6" w:rsidRPr="00EB16E6">
        <w:rPr>
          <w:b/>
          <w:i/>
          <w:u w:val="single"/>
        </w:rPr>
        <w:t xml:space="preserve"> Processzor:</w:t>
      </w:r>
      <w:r w:rsidR="00FE129E">
        <w:t xml:space="preserve"> </w:t>
      </w:r>
      <w:r w:rsidR="00FD5332">
        <w:t xml:space="preserve">Intel </w:t>
      </w:r>
      <w:proofErr w:type="spellStart"/>
      <w:r w:rsidR="00FD5332">
        <w:t>Core</w:t>
      </w:r>
      <w:proofErr w:type="spellEnd"/>
      <w:r w:rsidR="00FD5332">
        <w:t xml:space="preserve"> 2 </w:t>
      </w:r>
      <w:proofErr w:type="spellStart"/>
      <w:r w:rsidR="00FD5332">
        <w:t>Duo</w:t>
      </w:r>
      <w:proofErr w:type="spellEnd"/>
      <w:r w:rsidR="00FD5332">
        <w:t xml:space="preserve"> E4600@ 2.4 </w:t>
      </w:r>
      <w:proofErr w:type="spellStart"/>
      <w:r w:rsidR="00FD5332">
        <w:t>Ghz</w:t>
      </w:r>
      <w:proofErr w:type="spellEnd"/>
      <w:r w:rsidR="00FD5332">
        <w:t xml:space="preserve"> EM64T </w:t>
      </w:r>
    </w:p>
    <w:p w:rsidR="00EB16E6" w:rsidRDefault="00EB16E6" w:rsidP="001207EC">
      <w:r>
        <w:lastRenderedPageBreak/>
        <w:t>Link:</w:t>
      </w:r>
      <w:r w:rsidR="00FD5332">
        <w:t xml:space="preserve"> </w:t>
      </w:r>
      <w:hyperlink r:id="rId16" w:history="1">
        <w:r w:rsidR="00FD5332">
          <w:rPr>
            <w:rStyle w:val="Hiperhivatkozs"/>
          </w:rPr>
          <w:t xml:space="preserve">Intel® Core™2 </w:t>
        </w:r>
        <w:proofErr w:type="spellStart"/>
        <w:r w:rsidR="00FD5332">
          <w:rPr>
            <w:rStyle w:val="Hiperhivatkozs"/>
          </w:rPr>
          <w:t>Duo</w:t>
        </w:r>
        <w:proofErr w:type="spellEnd"/>
        <w:r w:rsidR="00FD5332">
          <w:rPr>
            <w:rStyle w:val="Hiperhivatkozs"/>
          </w:rPr>
          <w:t xml:space="preserve"> processzor E4600</w:t>
        </w:r>
      </w:hyperlink>
    </w:p>
    <w:p w:rsidR="00EB16E6" w:rsidRPr="00FE129E" w:rsidRDefault="00EB16E6" w:rsidP="001207EC">
      <w:r w:rsidRPr="00EB16E6">
        <w:rPr>
          <w:b/>
          <w:i/>
          <w:u w:val="single"/>
        </w:rPr>
        <w:t>- Processzor hűtő:</w:t>
      </w:r>
      <w:r w:rsidR="00FE129E">
        <w:t xml:space="preserve"> </w:t>
      </w:r>
      <w:proofErr w:type="spellStart"/>
      <w:r w:rsidR="00FE129E">
        <w:t>Freezer</w:t>
      </w:r>
      <w:proofErr w:type="spellEnd"/>
      <w:r w:rsidR="00FE129E">
        <w:t xml:space="preserve"> pro </w:t>
      </w:r>
      <w:proofErr w:type="spellStart"/>
      <w:r w:rsidR="00FE129E">
        <w:t>ac</w:t>
      </w:r>
      <w:proofErr w:type="spellEnd"/>
      <w:r w:rsidR="00FE129E">
        <w:t xml:space="preserve"> 7</w:t>
      </w:r>
    </w:p>
    <w:p w:rsidR="00EB16E6" w:rsidRDefault="00EB16E6" w:rsidP="001207EC">
      <w:r>
        <w:t>Link:</w:t>
      </w:r>
      <w:r w:rsidR="00FE129E">
        <w:t xml:space="preserve"> </w:t>
      </w:r>
      <w:hyperlink r:id="rId17" w:history="1">
        <w:r w:rsidR="00FE129E">
          <w:rPr>
            <w:rStyle w:val="Hiperhivatkozs"/>
          </w:rPr>
          <w:t>Fagyasztó 7 Pro | Kompakt, multikompatibilis CPU-hűtő | SARKVIDÉKI (</w:t>
        </w:r>
        <w:proofErr w:type="spellStart"/>
        <w:r w:rsidR="00FE129E">
          <w:rPr>
            <w:rStyle w:val="Hiperhivatkozs"/>
          </w:rPr>
          <w:t>arctic.de</w:t>
        </w:r>
        <w:proofErr w:type="spellEnd"/>
        <w:r w:rsidR="00FE129E">
          <w:rPr>
            <w:rStyle w:val="Hiperhivatkozs"/>
          </w:rPr>
          <w:t>)</w:t>
        </w:r>
      </w:hyperlink>
    </w:p>
    <w:p w:rsidR="00EB16E6" w:rsidRDefault="00EB16E6" w:rsidP="001207EC">
      <w:r w:rsidRPr="00F61C87">
        <w:rPr>
          <w:b/>
          <w:i/>
          <w:u w:val="single"/>
        </w:rPr>
        <w:t>- Merevlemez</w:t>
      </w:r>
      <w:r>
        <w:t>:</w:t>
      </w:r>
      <w:r w:rsidR="00FE129E">
        <w:t xml:space="preserve"> SAMSUNG HD502HJ 500 GB</w:t>
      </w:r>
    </w:p>
    <w:p w:rsidR="00EB16E6" w:rsidRDefault="00EB16E6" w:rsidP="001207EC">
      <w:r>
        <w:t>Link:</w:t>
      </w:r>
      <w:r w:rsidR="00FE129E">
        <w:t xml:space="preserve"> </w:t>
      </w:r>
      <w:hyperlink r:id="rId18" w:history="1">
        <w:r w:rsidR="00FE129E">
          <w:rPr>
            <w:rStyle w:val="Hiperhivatkozs"/>
          </w:rPr>
          <w:t>Samsung 500GB 7200RPM 16</w:t>
        </w:r>
        <w:r w:rsidR="00FE129E">
          <w:rPr>
            <w:rStyle w:val="Hiperhivatkozs"/>
          </w:rPr>
          <w:t>M</w:t>
        </w:r>
        <w:r w:rsidR="00FE129E">
          <w:rPr>
            <w:rStyle w:val="Hiperhivatkozs"/>
          </w:rPr>
          <w:t xml:space="preserve">B SATAII HD502HJ - HD502HJ - Merevlemez - Számítástechnika - </w:t>
        </w:r>
        <w:proofErr w:type="spellStart"/>
        <w:r w:rsidR="00FE129E">
          <w:rPr>
            <w:rStyle w:val="Hiperhivatkozs"/>
          </w:rPr>
          <w:t>Bluechip</w:t>
        </w:r>
        <w:proofErr w:type="spellEnd"/>
        <w:r w:rsidR="00FE129E">
          <w:rPr>
            <w:rStyle w:val="Hiperhivatkozs"/>
          </w:rPr>
          <w:t xml:space="preserve"> webáruház</w:t>
        </w:r>
      </w:hyperlink>
    </w:p>
    <w:p w:rsidR="00FE129E" w:rsidRDefault="00E34809" w:rsidP="00E34809">
      <w:r w:rsidRPr="00F61C87">
        <w:rPr>
          <w:b/>
          <w:i/>
          <w:u w:val="single"/>
        </w:rPr>
        <w:t xml:space="preserve">- </w:t>
      </w:r>
      <w:r>
        <w:rPr>
          <w:b/>
          <w:i/>
          <w:u w:val="single"/>
        </w:rPr>
        <w:t>DVD meghajtó</w:t>
      </w:r>
      <w:r>
        <w:t>:</w:t>
      </w:r>
      <w:r w:rsidR="00FE129E">
        <w:t xml:space="preserve"> SH-S223</w:t>
      </w:r>
    </w:p>
    <w:p w:rsidR="00E34809" w:rsidRPr="001207EC" w:rsidRDefault="00E34809" w:rsidP="00E34809">
      <w:r>
        <w:t>Link:</w:t>
      </w:r>
      <w:r w:rsidR="00FE129E">
        <w:t xml:space="preserve"> </w:t>
      </w:r>
      <w:hyperlink r:id="rId19" w:history="1">
        <w:r w:rsidR="00FE129E">
          <w:rPr>
            <w:rStyle w:val="Hiperhivatkozs"/>
          </w:rPr>
          <w:t xml:space="preserve">Samsung </w:t>
        </w:r>
        <w:proofErr w:type="spellStart"/>
        <w:r w:rsidR="00FE129E">
          <w:rPr>
            <w:rStyle w:val="Hiperhivatkozs"/>
          </w:rPr>
          <w:t>Super-WriteMaster</w:t>
        </w:r>
        <w:proofErr w:type="spellEnd"/>
        <w:r w:rsidR="00FE129E">
          <w:rPr>
            <w:rStyle w:val="Hiperhivatkozs"/>
          </w:rPr>
          <w:t xml:space="preserve"> SH-S223 DVD-</w:t>
        </w:r>
        <w:proofErr w:type="spellStart"/>
        <w:r w:rsidR="00FE129E">
          <w:rPr>
            <w:rStyle w:val="Hiperhivatkozs"/>
          </w:rPr>
          <w:t>ReWriter</w:t>
        </w:r>
        <w:proofErr w:type="spellEnd"/>
        <w:r w:rsidR="00FE129E">
          <w:rPr>
            <w:rStyle w:val="Hiperhivatkozs"/>
          </w:rPr>
          <w:t xml:space="preserve"> kétrétegű DVD-RW ... (microdream.co.uk)</w:t>
        </w:r>
      </w:hyperlink>
    </w:p>
    <w:p w:rsidR="00E34809" w:rsidRPr="001207EC" w:rsidRDefault="00E34809" w:rsidP="001207EC"/>
    <w:p w:rsidR="001207EC" w:rsidRDefault="001207EC" w:rsidP="001207EC">
      <w:pPr>
        <w:rPr>
          <w:b/>
          <w:i/>
        </w:rPr>
      </w:pPr>
      <w:r>
        <w:rPr>
          <w:b/>
          <w:i/>
        </w:rPr>
        <w:t>6. Fejlesztési javaslatok:</w:t>
      </w:r>
    </w:p>
    <w:p w:rsidR="00EB16E6" w:rsidRDefault="00EB16E6" w:rsidP="001207EC">
      <w:r>
        <w:rPr>
          <w:b/>
          <w:i/>
        </w:rPr>
        <w:t>-</w:t>
      </w:r>
      <w:r w:rsidR="00FE129E">
        <w:rPr>
          <w:b/>
          <w:i/>
        </w:rPr>
        <w:t xml:space="preserve"> Memória: </w:t>
      </w:r>
      <w:r w:rsidR="00FE129E" w:rsidRPr="00FE129E">
        <w:t xml:space="preserve">+ 2 db </w:t>
      </w:r>
      <w:r w:rsidR="00FE129E" w:rsidRPr="00FE129E">
        <w:t>Kingston</w:t>
      </w:r>
      <w:r w:rsidR="00FE129E">
        <w:t xml:space="preserve"> 2 DB DDR2 800MHz</w:t>
      </w:r>
      <w:r w:rsidR="00FD5332">
        <w:t xml:space="preserve"> </w:t>
      </w:r>
    </w:p>
    <w:p w:rsidR="004F7931" w:rsidRDefault="004F7931" w:rsidP="001207EC">
      <w:pPr>
        <w:rPr>
          <w:b/>
          <w:i/>
        </w:rPr>
      </w:pPr>
      <w:r>
        <w:t xml:space="preserve">- </w:t>
      </w:r>
      <w:proofErr w:type="gramStart"/>
      <w:r>
        <w:rPr>
          <w:b/>
          <w:i/>
        </w:rPr>
        <w:t>VGA:  N</w:t>
      </w:r>
      <w:proofErr w:type="gramEnd"/>
      <w:r>
        <w:rPr>
          <w:b/>
          <w:i/>
        </w:rPr>
        <w:t>730-4GD3V2</w:t>
      </w:r>
    </w:p>
    <w:p w:rsidR="004F7931" w:rsidRDefault="004F7931" w:rsidP="001207EC">
      <w:hyperlink r:id="rId20" w:history="1">
        <w:r>
          <w:rPr>
            <w:rStyle w:val="Hiperhivatkozs"/>
          </w:rPr>
          <w:t>Specifikáció N730-4GD3V2 | MSI Global - A vezető márka a csúcskategóriás játékokban és a professzionális alkotásban</w:t>
        </w:r>
      </w:hyperlink>
    </w:p>
    <w:p w:rsidR="00FD5332" w:rsidRDefault="00FD5332" w:rsidP="00FD5332">
      <w:r>
        <w:rPr>
          <w:b/>
          <w:i/>
        </w:rPr>
        <w:t xml:space="preserve">- </w:t>
      </w:r>
      <w:r>
        <w:rPr>
          <w:b/>
          <w:i/>
        </w:rPr>
        <w:t>Merevlemez</w:t>
      </w:r>
      <w:r>
        <w:rPr>
          <w:b/>
          <w:i/>
        </w:rPr>
        <w:t>:</w:t>
      </w:r>
      <w:r>
        <w:rPr>
          <w:b/>
          <w:i/>
        </w:rPr>
        <w:t xml:space="preserve"> SSD </w:t>
      </w:r>
      <w:r>
        <w:t>SAMSUNG 870 QVO 1TB</w:t>
      </w:r>
    </w:p>
    <w:p w:rsidR="00FD5332" w:rsidRDefault="00FD5332" w:rsidP="00FD5332">
      <w:hyperlink r:id="rId21" w:history="1">
        <w:r>
          <w:rPr>
            <w:rStyle w:val="Hiperhivatkozs"/>
          </w:rPr>
          <w:t>Samsung 870 QVO 1TB 33 490 Ft-ért - SSD meghajtó | Alza.hu</w:t>
        </w:r>
      </w:hyperlink>
    </w:p>
    <w:p w:rsidR="00FD5332" w:rsidRDefault="00FD5332" w:rsidP="00FD5332">
      <w:pPr>
        <w:rPr>
          <w:b/>
          <w:i/>
        </w:rPr>
      </w:pPr>
    </w:p>
    <w:p w:rsidR="00FD5332" w:rsidRDefault="00FD5332" w:rsidP="00FD5332">
      <w:pPr>
        <w:rPr>
          <w:b/>
          <w:i/>
        </w:rPr>
      </w:pPr>
      <w:r>
        <w:rPr>
          <w:b/>
          <w:i/>
        </w:rPr>
        <w:t xml:space="preserve">- </w:t>
      </w:r>
      <w:r>
        <w:rPr>
          <w:b/>
          <w:i/>
        </w:rPr>
        <w:t>Processzor:</w:t>
      </w:r>
    </w:p>
    <w:p w:rsidR="00FD5332" w:rsidRDefault="00565439" w:rsidP="00565439">
      <w:pPr>
        <w:rPr>
          <w:i/>
          <w:u w:val="single"/>
        </w:rPr>
      </w:pPr>
      <w:r>
        <w:t xml:space="preserve">Intel </w:t>
      </w:r>
      <w:proofErr w:type="spellStart"/>
      <w:r>
        <w:t>Xeon</w:t>
      </w:r>
      <w:proofErr w:type="spellEnd"/>
      <w:r>
        <w:t xml:space="preserve"> </w:t>
      </w:r>
      <w:proofErr w:type="spellStart"/>
      <w:r>
        <w:t>Quad-Core</w:t>
      </w:r>
      <w:proofErr w:type="spellEnd"/>
      <w:r>
        <w:t xml:space="preserve"> X3320 2.5 </w:t>
      </w:r>
      <w:proofErr w:type="spellStart"/>
      <w:r>
        <w:t>Gz</w:t>
      </w:r>
      <w:proofErr w:type="spellEnd"/>
      <w:r>
        <w:t xml:space="preserve"> LGA775 Processzor</w:t>
      </w:r>
    </w:p>
    <w:p w:rsidR="00FD5332" w:rsidRPr="00FD5332" w:rsidRDefault="00FD5332" w:rsidP="00FD5332">
      <w:pPr>
        <w:rPr>
          <w:u w:val="single"/>
        </w:rPr>
      </w:pPr>
      <w:hyperlink r:id="rId22" w:history="1">
        <w:r>
          <w:rPr>
            <w:rStyle w:val="Hiperhivatkozs"/>
          </w:rPr>
          <w:t xml:space="preserve">Intel </w:t>
        </w:r>
        <w:proofErr w:type="spellStart"/>
        <w:r>
          <w:rPr>
            <w:rStyle w:val="Hiperhivatkozs"/>
          </w:rPr>
          <w:t>Core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to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Quad</w:t>
        </w:r>
        <w:proofErr w:type="spellEnd"/>
        <w:r>
          <w:rPr>
            <w:rStyle w:val="Hiperhivatkozs"/>
          </w:rPr>
          <w:t xml:space="preserve"> -Q 8300 LGA 775 - 2.5 </w:t>
        </w:r>
        <w:proofErr w:type="spellStart"/>
        <w:r>
          <w:rPr>
            <w:rStyle w:val="Hiperhivatkozs"/>
          </w:rPr>
          <w:t>GHz</w:t>
        </w:r>
        <w:proofErr w:type="spellEnd"/>
        <w:r>
          <w:rPr>
            <w:rStyle w:val="Hiperhivatkozs"/>
          </w:rPr>
          <w:t xml:space="preserve"> 4 magos asztali processzor (scigwl.com)</w:t>
        </w:r>
      </w:hyperlink>
    </w:p>
    <w:p w:rsidR="00FD5332" w:rsidRDefault="00FD5332" w:rsidP="00FD5332"/>
    <w:p w:rsidR="00FD5332" w:rsidRPr="00FD5332" w:rsidRDefault="00FD5332" w:rsidP="00FD5332">
      <w:pPr>
        <w:rPr>
          <w:rFonts w:ascii="Arial" w:hAnsi="Arial" w:cs="Arial"/>
          <w:b/>
          <w:bCs/>
          <w:color w:val="2F8DCD"/>
          <w:sz w:val="36"/>
          <w:szCs w:val="36"/>
          <w:shd w:val="clear" w:color="auto" w:fill="FFFFFF"/>
        </w:rPr>
      </w:pPr>
    </w:p>
    <w:p w:rsidR="004F7931" w:rsidRDefault="004F7931" w:rsidP="001207EC">
      <w:pPr>
        <w:rPr>
          <w:b/>
          <w:i/>
        </w:rPr>
      </w:pPr>
    </w:p>
    <w:p w:rsidR="001207EC" w:rsidRPr="001207EC" w:rsidRDefault="001207EC" w:rsidP="001207EC">
      <w:pPr>
        <w:rPr>
          <w:b/>
          <w:i/>
        </w:rPr>
      </w:pPr>
      <w:r>
        <w:rPr>
          <w:b/>
          <w:i/>
        </w:rPr>
        <w:t>7. A számítógép összeszerelése.</w:t>
      </w:r>
    </w:p>
    <w:p w:rsidR="008A1883" w:rsidRDefault="00D6315B"/>
    <w:sectPr w:rsidR="008A1883" w:rsidSect="006D2B46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47304"/>
    <w:multiLevelType w:val="hybridMultilevel"/>
    <w:tmpl w:val="BB38F6CC"/>
    <w:lvl w:ilvl="0" w:tplc="6406B9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B39E7"/>
    <w:multiLevelType w:val="hybridMultilevel"/>
    <w:tmpl w:val="43162384"/>
    <w:lvl w:ilvl="0" w:tplc="6406B93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1A43B7"/>
    <w:multiLevelType w:val="hybridMultilevel"/>
    <w:tmpl w:val="B06A3F3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6406B93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>
      <w:start w:val="1"/>
      <w:numFmt w:val="decimal"/>
      <w:lvlText w:val="%4."/>
      <w:lvlJc w:val="left"/>
      <w:pPr>
        <w:ind w:left="2520" w:hanging="360"/>
      </w:pPr>
    </w:lvl>
    <w:lvl w:ilvl="4" w:tplc="040E0019">
      <w:start w:val="1"/>
      <w:numFmt w:val="lowerLetter"/>
      <w:lvlText w:val="%5."/>
      <w:lvlJc w:val="left"/>
      <w:pPr>
        <w:ind w:left="3240" w:hanging="360"/>
      </w:pPr>
    </w:lvl>
    <w:lvl w:ilvl="5" w:tplc="040E001B">
      <w:start w:val="1"/>
      <w:numFmt w:val="lowerRoman"/>
      <w:lvlText w:val="%6."/>
      <w:lvlJc w:val="right"/>
      <w:pPr>
        <w:ind w:left="3960" w:hanging="180"/>
      </w:pPr>
    </w:lvl>
    <w:lvl w:ilvl="6" w:tplc="040E000F">
      <w:start w:val="1"/>
      <w:numFmt w:val="decimal"/>
      <w:lvlText w:val="%7."/>
      <w:lvlJc w:val="left"/>
      <w:pPr>
        <w:ind w:left="4680" w:hanging="360"/>
      </w:pPr>
    </w:lvl>
    <w:lvl w:ilvl="7" w:tplc="040E0019">
      <w:start w:val="1"/>
      <w:numFmt w:val="lowerLetter"/>
      <w:lvlText w:val="%8."/>
      <w:lvlJc w:val="left"/>
      <w:pPr>
        <w:ind w:left="5400" w:hanging="360"/>
      </w:pPr>
    </w:lvl>
    <w:lvl w:ilvl="8" w:tplc="040E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7EC"/>
    <w:rsid w:val="001207EC"/>
    <w:rsid w:val="00395E8B"/>
    <w:rsid w:val="004F7931"/>
    <w:rsid w:val="00565439"/>
    <w:rsid w:val="006D2B46"/>
    <w:rsid w:val="00D6315B"/>
    <w:rsid w:val="00E34809"/>
    <w:rsid w:val="00EB16E6"/>
    <w:rsid w:val="00F24687"/>
    <w:rsid w:val="00F61C87"/>
    <w:rsid w:val="00FD5332"/>
    <w:rsid w:val="00FE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CF51A"/>
  <w15:chartTrackingRefBased/>
  <w15:docId w15:val="{ABD78B25-7EBB-4545-8619-4AB88D744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207EC"/>
    <w:pPr>
      <w:spacing w:line="256" w:lineRule="auto"/>
    </w:pPr>
  </w:style>
  <w:style w:type="paragraph" w:styleId="Cmsor2">
    <w:name w:val="heading 2"/>
    <w:basedOn w:val="Norml"/>
    <w:link w:val="Cmsor2Char"/>
    <w:uiPriority w:val="9"/>
    <w:qFormat/>
    <w:rsid w:val="004F79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207EC"/>
    <w:pPr>
      <w:ind w:left="720"/>
      <w:contextualSpacing/>
    </w:pPr>
  </w:style>
  <w:style w:type="character" w:styleId="Hiperhivatkozs">
    <w:name w:val="Hyperlink"/>
    <w:basedOn w:val="Bekezdsalapbettpusa"/>
    <w:uiPriority w:val="99"/>
    <w:semiHidden/>
    <w:unhideWhenUsed/>
    <w:rsid w:val="00E34809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E129E"/>
    <w:rPr>
      <w:color w:val="954F72" w:themeColor="followed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4F793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6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ark.intel.com/content/www/us/en/ark/products/50380/intel-desktop-board-dp35dp.html" TargetMode="External"/><Relationship Id="rId18" Type="http://schemas.openxmlformats.org/officeDocument/2006/relationships/hyperlink" Target="https://www.bluechip.hu/termek/samsung-500gb-7200rpm-16mb-sataii-hd502hj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lza.hu/samsung-870-qvo-1tb-d6105890.htm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www.arukereso.hu/tapegyseg-c3158/chieftec/gps-350fb-101a-350w-p38278226/" TargetMode="External"/><Relationship Id="rId17" Type="http://schemas.openxmlformats.org/officeDocument/2006/relationships/hyperlink" Target="https://www.arctic.de/en/Freezer-7-Pro/DCACO-FP701-CSA0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ntel.com/content/www/us/en/products/sku/32242/intel-core2-duo-processor-e4600-2m-cache-2-40-ghz-800-mhz-fsb/specifications.html" TargetMode="External"/><Relationship Id="rId20" Type="http://schemas.openxmlformats.org/officeDocument/2006/relationships/hyperlink" Target="https://www.msi.com/Graphics-Card/N730-4GD3V2/Specific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ww.gigabyte.com/Graphics-Card/GV-N210D3-1GI-rev-60-6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microdream.co.uk/samsung-super-writemaster-sh-s223-dvd-rewriter-dual-layer-dvd-rw-sata-driv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arukereso.hu/memoria-modul-c3577/kingston/2gb-ddr2-800mhz-kth-xw4400c6-2g-p59950447/" TargetMode="External"/><Relationship Id="rId22" Type="http://schemas.openxmlformats.org/officeDocument/2006/relationships/hyperlink" Target="https://scigwl.com/index.php?route=product/product&amp;product_id=108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608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Dávid (SZF_F_2022_2024)</dc:creator>
  <cp:keywords/>
  <dc:description/>
  <cp:lastModifiedBy>Szabó Dávid (SZF_F_2022_2024)</cp:lastModifiedBy>
  <cp:revision>2</cp:revision>
  <dcterms:created xsi:type="dcterms:W3CDTF">2022-11-23T16:30:00Z</dcterms:created>
  <dcterms:modified xsi:type="dcterms:W3CDTF">2022-11-23T17:57:00Z</dcterms:modified>
</cp:coreProperties>
</file>