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8B5C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 xml:space="preserve">Antworten zur Arbeitshilfe – </w:t>
      </w:r>
      <w:proofErr w:type="spellStart"/>
      <w:r w:rsidRPr="009E6570">
        <w:rPr>
          <w:b/>
          <w:bCs/>
        </w:rPr>
        <w:t>Sutta</w:t>
      </w:r>
      <w:proofErr w:type="spellEnd"/>
      <w:r w:rsidRPr="009E6570">
        <w:rPr>
          <w:b/>
          <w:bCs/>
        </w:rPr>
        <w:t xml:space="preserve"> 19</w:t>
      </w:r>
    </w:p>
    <w:p w14:paraId="22BD4ABC" w14:textId="77777777" w:rsidR="009E6570" w:rsidRDefault="009E6570" w:rsidP="009E6570">
      <w:pPr>
        <w:rPr>
          <w:b/>
          <w:bCs/>
        </w:rPr>
      </w:pPr>
    </w:p>
    <w:p w14:paraId="6778381A" w14:textId="22F817FF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1. Was war seine Ausgangslage? Was berichtet er über seinen unerleuchteten Zustand? Kann ich mich darin wiederfinden?</w:t>
      </w:r>
    </w:p>
    <w:p w14:paraId="48BA3F71" w14:textId="77777777" w:rsidR="009E6570" w:rsidRDefault="009E6570" w:rsidP="009E6570"/>
    <w:p w14:paraId="34A1CD6A" w14:textId="4B6E7EFB" w:rsidR="009E6570" w:rsidRPr="009E6570" w:rsidRDefault="009E6570" w:rsidP="009E6570">
      <w:r w:rsidRPr="009E6570">
        <w:t xml:space="preserve">Vor seiner Erleuchtung erkannte der </w:t>
      </w:r>
      <w:proofErr w:type="spellStart"/>
      <w:r w:rsidRPr="009E6570">
        <w:t>Bodhisatta</w:t>
      </w:r>
      <w:proofErr w:type="spellEnd"/>
      <w:r w:rsidR="004858FD">
        <w:t xml:space="preserve"> (Wesen, das nach Erleuchtung strebt)</w:t>
      </w:r>
      <w:r w:rsidRPr="009E6570">
        <w:t xml:space="preserve">, dass auch sein Geist von unterschiedlichen Gedanken geprägt war. Er stellte fest, dass manche Gedanken zu </w:t>
      </w:r>
      <w:r w:rsidRPr="009E6570">
        <w:rPr>
          <w:b/>
          <w:bCs/>
        </w:rPr>
        <w:t>Begierde (</w:t>
      </w:r>
      <w:proofErr w:type="spellStart"/>
      <w:r w:rsidRPr="009E6570">
        <w:rPr>
          <w:b/>
          <w:bCs/>
        </w:rPr>
        <w:t>Kāma</w:t>
      </w:r>
      <w:proofErr w:type="spellEnd"/>
      <w:r w:rsidRPr="009E6570">
        <w:rPr>
          <w:b/>
          <w:bCs/>
        </w:rPr>
        <w:t>)</w:t>
      </w:r>
      <w:r w:rsidRPr="009E6570">
        <w:t xml:space="preserve">, </w:t>
      </w:r>
      <w:r w:rsidRPr="009E6570">
        <w:rPr>
          <w:b/>
          <w:bCs/>
        </w:rPr>
        <w:t>Übelwollen (</w:t>
      </w:r>
      <w:proofErr w:type="spellStart"/>
      <w:r w:rsidRPr="009E6570">
        <w:rPr>
          <w:b/>
          <w:bCs/>
        </w:rPr>
        <w:t>Vyāpāda</w:t>
      </w:r>
      <w:proofErr w:type="spellEnd"/>
      <w:r w:rsidRPr="009E6570">
        <w:rPr>
          <w:b/>
          <w:bCs/>
        </w:rPr>
        <w:t>)</w:t>
      </w:r>
      <w:r w:rsidRPr="009E6570">
        <w:t xml:space="preserve"> und </w:t>
      </w:r>
      <w:r w:rsidRPr="009E6570">
        <w:rPr>
          <w:b/>
          <w:bCs/>
        </w:rPr>
        <w:t>Grausamkeit (</w:t>
      </w:r>
      <w:proofErr w:type="spellStart"/>
      <w:r w:rsidRPr="009E6570">
        <w:rPr>
          <w:b/>
          <w:bCs/>
        </w:rPr>
        <w:t>Vihiṃsā</w:t>
      </w:r>
      <w:proofErr w:type="spellEnd"/>
      <w:r w:rsidRPr="009E6570">
        <w:rPr>
          <w:b/>
          <w:bCs/>
        </w:rPr>
        <w:t>)</w:t>
      </w:r>
      <w:r w:rsidRPr="009E6570">
        <w:t xml:space="preserve"> führten. Diese Gedanken verursachen Leiden – sowohl für einen selbst als auch für andere.</w:t>
      </w:r>
      <w:r>
        <w:t xml:space="preserve"> </w:t>
      </w:r>
      <w:r w:rsidRPr="009E6570">
        <w:t xml:space="preserve">Er erkannte jedoch auch Gedanken der </w:t>
      </w:r>
      <w:r w:rsidRPr="009E6570">
        <w:rPr>
          <w:b/>
          <w:bCs/>
        </w:rPr>
        <w:t>Entsagung (</w:t>
      </w:r>
      <w:proofErr w:type="spellStart"/>
      <w:r w:rsidRPr="009E6570">
        <w:rPr>
          <w:b/>
          <w:bCs/>
        </w:rPr>
        <w:t>Nekkhamma</w:t>
      </w:r>
      <w:proofErr w:type="spellEnd"/>
      <w:r w:rsidRPr="009E6570">
        <w:rPr>
          <w:b/>
          <w:bCs/>
        </w:rPr>
        <w:t>)</w:t>
      </w:r>
      <w:r w:rsidRPr="009E6570">
        <w:t xml:space="preserve">, der </w:t>
      </w:r>
      <w:r w:rsidRPr="009E6570">
        <w:rPr>
          <w:b/>
          <w:bCs/>
        </w:rPr>
        <w:t>Güte</w:t>
      </w:r>
      <w:r w:rsidRPr="009E6570">
        <w:t xml:space="preserve"> und der </w:t>
      </w:r>
      <w:r w:rsidRPr="009E6570">
        <w:rPr>
          <w:b/>
          <w:bCs/>
        </w:rPr>
        <w:t>Gewaltlosigkeit</w:t>
      </w:r>
      <w:r w:rsidRPr="009E6570">
        <w:t>, die den Geist reinigen und zur Befreiung führen.</w:t>
      </w:r>
    </w:p>
    <w:p w14:paraId="40C82692" w14:textId="77777777" w:rsidR="009E6570" w:rsidRDefault="009E6570" w:rsidP="009E6570">
      <w:pPr>
        <w:rPr>
          <w:b/>
          <w:bCs/>
        </w:rPr>
      </w:pPr>
    </w:p>
    <w:p w14:paraId="3E5230DA" w14:textId="54E71973" w:rsidR="009E6570" w:rsidRPr="009E6570" w:rsidRDefault="009E6570" w:rsidP="009E6570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Der Buddha zeigt, dass er vor seiner Erleuchtung kein vollkommen anderer Mensch war. Sein Geist musste ebenfalls geschult werden.</w:t>
      </w:r>
    </w:p>
    <w:p w14:paraId="7228F0C3" w14:textId="1201D6D7" w:rsidR="009E6570" w:rsidRPr="009E6570" w:rsidRDefault="009E6570" w:rsidP="009E6570"/>
    <w:p w14:paraId="27A95351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2. Wie beschreibt er die Auswirkungen des unerleuchteten Zustands auf sich, auf andere und auf die Erkenntnis?</w:t>
      </w:r>
    </w:p>
    <w:p w14:paraId="4CE554E3" w14:textId="77777777" w:rsidR="009E6570" w:rsidRDefault="009E6570" w:rsidP="009E6570"/>
    <w:p w14:paraId="25EE0240" w14:textId="1BFAFC83" w:rsidR="009E6570" w:rsidRPr="004858FD" w:rsidRDefault="004858FD" w:rsidP="009E6570">
      <w:pPr>
        <w:rPr>
          <w:b/>
        </w:rPr>
      </w:pPr>
      <w:r>
        <w:rPr>
          <w:b/>
        </w:rPr>
        <w:t xml:space="preserve">1. </w:t>
      </w:r>
      <w:r w:rsidR="009E6570" w:rsidRPr="004858FD">
        <w:rPr>
          <w:b/>
        </w:rPr>
        <w:t>Unheilsame Gedanken</w:t>
      </w:r>
    </w:p>
    <w:p w14:paraId="36D91117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>vermehren Leiden (</w:t>
      </w:r>
      <w:r w:rsidRPr="009E6570">
        <w:rPr>
          <w:i/>
          <w:iCs/>
        </w:rPr>
        <w:t>Dukkha</w:t>
      </w:r>
      <w:r w:rsidRPr="009E6570">
        <w:t xml:space="preserve">), </w:t>
      </w:r>
    </w:p>
    <w:p w14:paraId="40716FE7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 xml:space="preserve">führen zu unheilsamen Handlungen, </w:t>
      </w:r>
    </w:p>
    <w:p w14:paraId="5ADED4DF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 xml:space="preserve">schaden anderen Menschen, </w:t>
      </w:r>
    </w:p>
    <w:p w14:paraId="319954B1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>verhindern Sammlung (</w:t>
      </w:r>
      <w:proofErr w:type="spellStart"/>
      <w:r w:rsidRPr="009E6570">
        <w:rPr>
          <w:i/>
          <w:iCs/>
        </w:rPr>
        <w:t>Samādhi</w:t>
      </w:r>
      <w:proofErr w:type="spellEnd"/>
      <w:r w:rsidRPr="009E6570">
        <w:t xml:space="preserve">), </w:t>
      </w:r>
    </w:p>
    <w:p w14:paraId="6252D06F" w14:textId="77777777" w:rsidR="009E6570" w:rsidRPr="009E6570" w:rsidRDefault="009E6570" w:rsidP="009E6570">
      <w:pPr>
        <w:numPr>
          <w:ilvl w:val="0"/>
          <w:numId w:val="1"/>
        </w:numPr>
      </w:pPr>
      <w:r w:rsidRPr="009E6570">
        <w:t>verdecken Weisheit (</w:t>
      </w:r>
      <w:proofErr w:type="spellStart"/>
      <w:r w:rsidRPr="009E6570">
        <w:rPr>
          <w:i/>
          <w:iCs/>
        </w:rPr>
        <w:t>Paññā</w:t>
      </w:r>
      <w:proofErr w:type="spellEnd"/>
      <w:r w:rsidRPr="009E6570">
        <w:t xml:space="preserve">). </w:t>
      </w:r>
    </w:p>
    <w:p w14:paraId="1E130CC4" w14:textId="1C205EE8" w:rsidR="009E6570" w:rsidRPr="009E6570" w:rsidRDefault="004858FD" w:rsidP="009E6570">
      <w:r>
        <w:rPr>
          <w:b/>
        </w:rPr>
        <w:t xml:space="preserve">2. </w:t>
      </w:r>
      <w:r w:rsidR="009E6570" w:rsidRPr="004858FD">
        <w:rPr>
          <w:b/>
        </w:rPr>
        <w:t>Heilsame Gedanken</w:t>
      </w:r>
    </w:p>
    <w:p w14:paraId="5BDD77E5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fördern inneren Frieden, </w:t>
      </w:r>
    </w:p>
    <w:p w14:paraId="5A4D6AF9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stärken Mitgefühl, </w:t>
      </w:r>
    </w:p>
    <w:p w14:paraId="670DCA0A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führen zu Konzentration, </w:t>
      </w:r>
    </w:p>
    <w:p w14:paraId="170CDDF1" w14:textId="77777777" w:rsidR="009E6570" w:rsidRPr="009E6570" w:rsidRDefault="009E6570" w:rsidP="009E6570">
      <w:pPr>
        <w:numPr>
          <w:ilvl w:val="0"/>
          <w:numId w:val="2"/>
        </w:numPr>
      </w:pPr>
      <w:r w:rsidRPr="009E6570">
        <w:t xml:space="preserve">bereiten den Weg zur Erkenntnis. </w:t>
      </w:r>
    </w:p>
    <w:p w14:paraId="1FBCCFF9" w14:textId="77777777" w:rsidR="009E6570" w:rsidRDefault="009E6570" w:rsidP="009E6570">
      <w:pPr>
        <w:rPr>
          <w:b/>
          <w:bCs/>
        </w:rPr>
      </w:pPr>
    </w:p>
    <w:p w14:paraId="63AB2723" w14:textId="001E26A2" w:rsidR="009E6570" w:rsidRPr="009E6570" w:rsidRDefault="009E6570" w:rsidP="009E6570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Unsere Gedanken formen </w:t>
      </w:r>
      <w:proofErr w:type="gramStart"/>
      <w:r w:rsidRPr="009E6570">
        <w:t>unser Verhalten und beeinflussen</w:t>
      </w:r>
      <w:proofErr w:type="gramEnd"/>
      <w:r w:rsidRPr="009E6570">
        <w:t xml:space="preserve"> unmittelbar unsere geistige Entwicklung.</w:t>
      </w:r>
    </w:p>
    <w:p w14:paraId="38095995" w14:textId="14F67065" w:rsidR="009E6570" w:rsidRPr="009E6570" w:rsidRDefault="009E6570" w:rsidP="009E6570"/>
    <w:p w14:paraId="59BE8A3C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3. Wie kommt er zu dem Entschluss, daran etwas zu ändern?</w:t>
      </w:r>
    </w:p>
    <w:p w14:paraId="0BC31590" w14:textId="77777777" w:rsidR="009E6570" w:rsidRDefault="009E6570" w:rsidP="009E6570"/>
    <w:p w14:paraId="7DCA0938" w14:textId="4D4283B2" w:rsidR="009E6570" w:rsidRPr="009E6570" w:rsidRDefault="009E6570" w:rsidP="009E6570">
      <w:r w:rsidRPr="009E6570">
        <w:t xml:space="preserve">Der </w:t>
      </w:r>
      <w:proofErr w:type="spellStart"/>
      <w:r w:rsidRPr="009E6570">
        <w:t>Bodhisatta</w:t>
      </w:r>
      <w:proofErr w:type="spellEnd"/>
      <w:r w:rsidRPr="009E6570">
        <w:t xml:space="preserve"> beobachtet seinen Geist achtsam.</w:t>
      </w:r>
    </w:p>
    <w:p w14:paraId="3F89EE43" w14:textId="7DE61BBF" w:rsidR="009E6570" w:rsidRPr="009E6570" w:rsidRDefault="009E6570" w:rsidP="009E6570">
      <w:r w:rsidRPr="009E6570">
        <w:t>Er fragt sich:</w:t>
      </w:r>
      <w:r>
        <w:t xml:space="preserve"> </w:t>
      </w:r>
      <w:r w:rsidRPr="009E6570">
        <w:rPr>
          <w:b/>
          <w:bCs/>
        </w:rPr>
        <w:t>Welche Gedanken führen zu Leid und welche zur Befreiung?</w:t>
      </w:r>
    </w:p>
    <w:p w14:paraId="29865DB4" w14:textId="77777777" w:rsidR="009E6570" w:rsidRPr="009E6570" w:rsidRDefault="009E6570" w:rsidP="009E6570">
      <w:r w:rsidRPr="009E6570">
        <w:t>Durch diese ehrliche Selbstbeobachtung erkennt er, dass unheilsame Gedanken keinen Nutzen bringen. Deshalb fasst er den Entschluss, sie nicht weiter zu nähren und stattdessen heilsame Gedanken bewusst zu fördern.</w:t>
      </w:r>
    </w:p>
    <w:p w14:paraId="22C5824E" w14:textId="77777777" w:rsidR="009E6570" w:rsidRPr="009E6570" w:rsidRDefault="009E6570" w:rsidP="00EE750D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Veränderung beginnt mit Achtsamkeit und Einsicht, nicht mit Schuldgefühlen.</w:t>
      </w:r>
    </w:p>
    <w:p w14:paraId="0E24C1DB" w14:textId="29834300" w:rsidR="009E6570" w:rsidRDefault="009E6570">
      <w:r>
        <w:br w:type="page"/>
      </w:r>
    </w:p>
    <w:p w14:paraId="332DA808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lastRenderedPageBreak/>
        <w:t>4. Wodurch schafft er die Wende? Mit welchen Überlegungen und Methoden?</w:t>
      </w:r>
    </w:p>
    <w:p w14:paraId="5F050D2A" w14:textId="77777777" w:rsidR="009E6570" w:rsidRDefault="009E6570" w:rsidP="009E6570"/>
    <w:p w14:paraId="7993FA98" w14:textId="05851F0E" w:rsidR="009E6570" w:rsidRPr="009E6570" w:rsidRDefault="009E6570" w:rsidP="009E6570">
      <w:r w:rsidRPr="009E6570">
        <w:t>Der Buddha teilt seine Gedanken in zwei Gruppen ein:</w:t>
      </w:r>
    </w:p>
    <w:p w14:paraId="3D018232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Unheilsame Gedanken</w:t>
      </w:r>
    </w:p>
    <w:p w14:paraId="7DEC7E12" w14:textId="77777777" w:rsidR="009E6570" w:rsidRPr="009E6570" w:rsidRDefault="009E6570" w:rsidP="009E6570">
      <w:pPr>
        <w:numPr>
          <w:ilvl w:val="0"/>
          <w:numId w:val="3"/>
        </w:numPr>
      </w:pPr>
      <w:r w:rsidRPr="009E6570">
        <w:t xml:space="preserve">Sinnesbegierde </w:t>
      </w:r>
    </w:p>
    <w:p w14:paraId="74AD646F" w14:textId="77777777" w:rsidR="009E6570" w:rsidRPr="009E6570" w:rsidRDefault="009E6570" w:rsidP="009E6570">
      <w:pPr>
        <w:numPr>
          <w:ilvl w:val="0"/>
          <w:numId w:val="3"/>
        </w:numPr>
      </w:pPr>
      <w:r w:rsidRPr="009E6570">
        <w:t xml:space="preserve">Hass </w:t>
      </w:r>
    </w:p>
    <w:p w14:paraId="3AF2E5BE" w14:textId="77777777" w:rsidR="009E6570" w:rsidRPr="009E6570" w:rsidRDefault="009E6570" w:rsidP="009E6570">
      <w:pPr>
        <w:numPr>
          <w:ilvl w:val="0"/>
          <w:numId w:val="3"/>
        </w:numPr>
      </w:pPr>
      <w:r w:rsidRPr="009E6570">
        <w:t xml:space="preserve">Grausamkeit </w:t>
      </w:r>
    </w:p>
    <w:p w14:paraId="136487C3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Heilsame Gedanken</w:t>
      </w:r>
    </w:p>
    <w:p w14:paraId="12B9003C" w14:textId="77777777" w:rsidR="009E6570" w:rsidRPr="009E6570" w:rsidRDefault="009E6570" w:rsidP="009E6570">
      <w:pPr>
        <w:numPr>
          <w:ilvl w:val="0"/>
          <w:numId w:val="4"/>
        </w:numPr>
      </w:pPr>
      <w:r w:rsidRPr="009E6570">
        <w:t xml:space="preserve">Entsagung </w:t>
      </w:r>
    </w:p>
    <w:p w14:paraId="5E4AC0B5" w14:textId="77777777" w:rsidR="009E6570" w:rsidRPr="009E6570" w:rsidRDefault="009E6570" w:rsidP="009E6570">
      <w:pPr>
        <w:numPr>
          <w:ilvl w:val="0"/>
          <w:numId w:val="4"/>
        </w:numPr>
      </w:pPr>
      <w:r w:rsidRPr="009E6570">
        <w:t xml:space="preserve">Güte </w:t>
      </w:r>
    </w:p>
    <w:p w14:paraId="74CFC175" w14:textId="77777777" w:rsidR="009E6570" w:rsidRPr="009E6570" w:rsidRDefault="009E6570" w:rsidP="009E6570">
      <w:pPr>
        <w:numPr>
          <w:ilvl w:val="0"/>
          <w:numId w:val="4"/>
        </w:numPr>
      </w:pPr>
      <w:r w:rsidRPr="009E6570">
        <w:t xml:space="preserve">Gewaltlosigkeit </w:t>
      </w:r>
    </w:p>
    <w:p w14:paraId="613DA04F" w14:textId="77777777" w:rsidR="009E6570" w:rsidRPr="009E6570" w:rsidRDefault="009E6570" w:rsidP="009E6570">
      <w:r w:rsidRPr="009E6570">
        <w:t>Er prüft jede Gedankenart:</w:t>
      </w:r>
    </w:p>
    <w:p w14:paraId="143BEBD1" w14:textId="77777777" w:rsidR="009E6570" w:rsidRPr="009E6570" w:rsidRDefault="009E6570" w:rsidP="009E6570">
      <w:pPr>
        <w:numPr>
          <w:ilvl w:val="0"/>
          <w:numId w:val="5"/>
        </w:numPr>
      </w:pPr>
      <w:r w:rsidRPr="009E6570">
        <w:t xml:space="preserve">Führt sie zu Leid? </w:t>
      </w:r>
    </w:p>
    <w:p w14:paraId="59D260BB" w14:textId="77777777" w:rsidR="009E6570" w:rsidRPr="009E6570" w:rsidRDefault="009E6570" w:rsidP="009E6570">
      <w:pPr>
        <w:numPr>
          <w:ilvl w:val="0"/>
          <w:numId w:val="5"/>
        </w:numPr>
      </w:pPr>
      <w:r w:rsidRPr="009E6570">
        <w:t xml:space="preserve">Führt sie </w:t>
      </w:r>
      <w:proofErr w:type="gramStart"/>
      <w:r w:rsidRPr="009E6570">
        <w:t>zu Frieden</w:t>
      </w:r>
      <w:proofErr w:type="gramEnd"/>
      <w:r w:rsidRPr="009E6570">
        <w:t xml:space="preserve">? </w:t>
      </w:r>
    </w:p>
    <w:p w14:paraId="76D5BB6C" w14:textId="77777777" w:rsidR="009E6570" w:rsidRPr="009E6570" w:rsidRDefault="009E6570" w:rsidP="009E6570">
      <w:pPr>
        <w:numPr>
          <w:ilvl w:val="0"/>
          <w:numId w:val="5"/>
        </w:numPr>
      </w:pPr>
      <w:r w:rsidRPr="009E6570">
        <w:t xml:space="preserve">Führt sie zur Weisheit? </w:t>
      </w:r>
    </w:p>
    <w:p w14:paraId="0084281B" w14:textId="77777777" w:rsidR="009E6570" w:rsidRPr="009E6570" w:rsidRDefault="009E6570" w:rsidP="009E6570">
      <w:r w:rsidRPr="009E6570">
        <w:t>Unheilsame Gedanken lässt er los.</w:t>
      </w:r>
    </w:p>
    <w:p w14:paraId="69034FAD" w14:textId="77777777" w:rsidR="009E6570" w:rsidRPr="009E6570" w:rsidRDefault="009E6570" w:rsidP="009E6570">
      <w:r w:rsidRPr="009E6570">
        <w:t>Heilsame Gedanken pflegt und stärkt er.</w:t>
      </w:r>
    </w:p>
    <w:p w14:paraId="3F147EB5" w14:textId="77777777" w:rsidR="009E6570" w:rsidRPr="009E6570" w:rsidRDefault="009E6570" w:rsidP="009E6570">
      <w:r w:rsidRPr="009E6570">
        <w:t>Dabei verwendet er den Vergleich eines Hirten:</w:t>
      </w:r>
    </w:p>
    <w:p w14:paraId="104DC969" w14:textId="77777777" w:rsidR="009E6570" w:rsidRPr="009E6570" w:rsidRDefault="009E6570" w:rsidP="009E6570">
      <w:pPr>
        <w:numPr>
          <w:ilvl w:val="0"/>
          <w:numId w:val="6"/>
        </w:numPr>
      </w:pPr>
      <w:r w:rsidRPr="009E6570">
        <w:t xml:space="preserve">Während der Ernte muss der Hirte seine Kühe aufmerksam vom Getreide fernhalten. </w:t>
      </w:r>
    </w:p>
    <w:p w14:paraId="13348AF4" w14:textId="77777777" w:rsidR="009E6570" w:rsidRPr="009E6570" w:rsidRDefault="009E6570" w:rsidP="009E6570">
      <w:pPr>
        <w:numPr>
          <w:ilvl w:val="0"/>
          <w:numId w:val="6"/>
        </w:numPr>
      </w:pPr>
      <w:r w:rsidRPr="009E6570">
        <w:t xml:space="preserve">Nach der Ernte genügt es, sie entspannt zu beobachten. </w:t>
      </w:r>
    </w:p>
    <w:p w14:paraId="61C362E5" w14:textId="77777777" w:rsidR="009E6570" w:rsidRPr="009E6570" w:rsidRDefault="009E6570" w:rsidP="009E6570">
      <w:r w:rsidRPr="009E6570">
        <w:t>Ebenso braucht der Geist anfangs viel Aufmerksamkeit; später wird heilsames Denken natürlicher.</w:t>
      </w:r>
    </w:p>
    <w:p w14:paraId="4F9502EC" w14:textId="77777777" w:rsidR="009E6570" w:rsidRDefault="009E6570" w:rsidP="009E6570">
      <w:pPr>
        <w:rPr>
          <w:b/>
          <w:bCs/>
        </w:rPr>
      </w:pPr>
    </w:p>
    <w:p w14:paraId="1FB5C422" w14:textId="50EDD86F" w:rsidR="009E6570" w:rsidRPr="009E6570" w:rsidRDefault="009E6570" w:rsidP="009E6570">
      <w:pPr>
        <w:shd w:val="clear" w:color="auto" w:fill="FFFFCC"/>
      </w:pPr>
      <w:r w:rsidRPr="009E6570">
        <w:rPr>
          <w:b/>
          <w:bCs/>
        </w:rPr>
        <w:t>Lernpunkt:</w:t>
      </w:r>
      <w:r w:rsidRPr="009E6570">
        <w:t xml:space="preserve"> Geistestraining bedeutet nicht Unterdrückung, sondern bewusstes Lenken.</w:t>
      </w:r>
    </w:p>
    <w:p w14:paraId="1B321722" w14:textId="5FD6DD1F" w:rsidR="009E6570" w:rsidRPr="009E6570" w:rsidRDefault="009E6570" w:rsidP="009E6570"/>
    <w:p w14:paraId="6BAE3177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5. Kann das bei mir auch funktionieren?</w:t>
      </w:r>
    </w:p>
    <w:p w14:paraId="6B72E1EB" w14:textId="77777777" w:rsidR="009E6570" w:rsidRDefault="009E6570" w:rsidP="009E6570"/>
    <w:p w14:paraId="14AC9253" w14:textId="512AA117" w:rsidR="009E6570" w:rsidRPr="009E6570" w:rsidRDefault="009E6570" w:rsidP="009E6570">
      <w:r w:rsidRPr="009E6570">
        <w:t>Ja.</w:t>
      </w:r>
    </w:p>
    <w:p w14:paraId="3B7649CD" w14:textId="77777777" w:rsidR="009E6570" w:rsidRPr="009E6570" w:rsidRDefault="009E6570" w:rsidP="009E6570">
      <w:r w:rsidRPr="009E6570">
        <w:t xml:space="preserve">Die </w:t>
      </w:r>
      <w:proofErr w:type="spellStart"/>
      <w:r w:rsidRPr="009E6570">
        <w:t>Sutta</w:t>
      </w:r>
      <w:proofErr w:type="spellEnd"/>
      <w:r w:rsidRPr="009E6570">
        <w:t xml:space="preserve"> zeigt eine zeitlose Methode:</w:t>
      </w:r>
    </w:p>
    <w:p w14:paraId="43FA1A89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Gedanken erkennen. </w:t>
      </w:r>
    </w:p>
    <w:p w14:paraId="6CD8C42C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Gedanken beurteilen. </w:t>
      </w:r>
    </w:p>
    <w:p w14:paraId="52EAB3FC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Unheilsame Gedanken loslassen. </w:t>
      </w:r>
    </w:p>
    <w:p w14:paraId="1107A8E3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Heilsame Gedanken stärken. </w:t>
      </w:r>
    </w:p>
    <w:p w14:paraId="6DE6B3E0" w14:textId="77777777" w:rsidR="009E6570" w:rsidRPr="009E6570" w:rsidRDefault="009E6570" w:rsidP="009E6570">
      <w:pPr>
        <w:numPr>
          <w:ilvl w:val="0"/>
          <w:numId w:val="7"/>
        </w:numPr>
      </w:pPr>
      <w:r w:rsidRPr="009E6570">
        <w:t xml:space="preserve">Regelmäßig üben. </w:t>
      </w:r>
    </w:p>
    <w:p w14:paraId="468F870B" w14:textId="77777777" w:rsidR="009E6570" w:rsidRPr="009E6570" w:rsidRDefault="009E6570" w:rsidP="009E6570">
      <w:r w:rsidRPr="009E6570">
        <w:t>Im Alltag könnte man sich beispielsweise fragen:</w:t>
      </w:r>
    </w:p>
    <w:p w14:paraId="0B3C95C7" w14:textId="77777777" w:rsidR="009E6570" w:rsidRPr="009E6570" w:rsidRDefault="009E6570" w:rsidP="009E6570">
      <w:pPr>
        <w:numPr>
          <w:ilvl w:val="0"/>
          <w:numId w:val="8"/>
        </w:numPr>
      </w:pPr>
      <w:r w:rsidRPr="009E6570">
        <w:t xml:space="preserve">Fördert dieser Gedanke Frieden? </w:t>
      </w:r>
    </w:p>
    <w:p w14:paraId="2E4AB289" w14:textId="77777777" w:rsidR="009E6570" w:rsidRPr="009E6570" w:rsidRDefault="009E6570" w:rsidP="009E6570">
      <w:pPr>
        <w:numPr>
          <w:ilvl w:val="0"/>
          <w:numId w:val="8"/>
        </w:numPr>
      </w:pPr>
      <w:r w:rsidRPr="009E6570">
        <w:t xml:space="preserve">Oder verstärkt er Ärger, Angst oder Gier? </w:t>
      </w:r>
    </w:p>
    <w:p w14:paraId="092F9C7E" w14:textId="77777777" w:rsidR="009E6570" w:rsidRDefault="009E6570" w:rsidP="009E6570"/>
    <w:p w14:paraId="02AFF0F0" w14:textId="2E90EF0D" w:rsidR="009E6570" w:rsidRPr="009E6570" w:rsidRDefault="009E6570" w:rsidP="009E6570">
      <w:pPr>
        <w:shd w:val="clear" w:color="auto" w:fill="FFFFCC"/>
      </w:pPr>
      <w:r w:rsidRPr="009E6570">
        <w:t>Diese Form der Selbstbeobachtung ist ein Kern der buddhistischen Achtsamkeitspraxis.</w:t>
      </w:r>
    </w:p>
    <w:p w14:paraId="32BADF63" w14:textId="3151EA29" w:rsidR="009E6570" w:rsidRPr="009E6570" w:rsidRDefault="009E6570" w:rsidP="009E6570"/>
    <w:p w14:paraId="46189549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6. Was ist das Ergebnis seiner Bemühungen?</w:t>
      </w:r>
    </w:p>
    <w:p w14:paraId="682F2F6B" w14:textId="77777777" w:rsidR="009E6570" w:rsidRDefault="009E6570" w:rsidP="009E6570"/>
    <w:p w14:paraId="3823E477" w14:textId="02934E4A" w:rsidR="009E6570" w:rsidRPr="009E6570" w:rsidRDefault="009E6570" w:rsidP="009E6570">
      <w:r w:rsidRPr="009E6570">
        <w:t>Durch das konsequente Üben</w:t>
      </w:r>
    </w:p>
    <w:p w14:paraId="540085FE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 xml:space="preserve">wird sein Geist ruhig, </w:t>
      </w:r>
    </w:p>
    <w:p w14:paraId="3321362B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>entsteht tiefe Sammlung (</w:t>
      </w:r>
      <w:proofErr w:type="spellStart"/>
      <w:r w:rsidRPr="009E6570">
        <w:rPr>
          <w:i/>
          <w:iCs/>
        </w:rPr>
        <w:t>Samādhi</w:t>
      </w:r>
      <w:proofErr w:type="spellEnd"/>
      <w:r w:rsidRPr="009E6570">
        <w:t xml:space="preserve">), </w:t>
      </w:r>
    </w:p>
    <w:p w14:paraId="1C27E1BF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>entwickelt sich Weisheit (</w:t>
      </w:r>
      <w:proofErr w:type="spellStart"/>
      <w:r w:rsidRPr="009E6570">
        <w:rPr>
          <w:i/>
          <w:iCs/>
        </w:rPr>
        <w:t>Paññā</w:t>
      </w:r>
      <w:proofErr w:type="spellEnd"/>
      <w:r w:rsidRPr="009E6570">
        <w:t xml:space="preserve">), </w:t>
      </w:r>
    </w:p>
    <w:p w14:paraId="410C12DC" w14:textId="77777777" w:rsidR="009E6570" w:rsidRPr="009E6570" w:rsidRDefault="009E6570" w:rsidP="009E6570">
      <w:pPr>
        <w:numPr>
          <w:ilvl w:val="0"/>
          <w:numId w:val="9"/>
        </w:numPr>
      </w:pPr>
      <w:r w:rsidRPr="009E6570">
        <w:t xml:space="preserve">reifen die Voraussetzungen für die Erleuchtung. </w:t>
      </w:r>
    </w:p>
    <w:p w14:paraId="73A61C22" w14:textId="77777777" w:rsidR="009E6570" w:rsidRDefault="009E6570" w:rsidP="009E6570"/>
    <w:p w14:paraId="073C5DCA" w14:textId="753B0119" w:rsidR="009E6570" w:rsidRDefault="009E6570" w:rsidP="009E6570">
      <w:pPr>
        <w:shd w:val="clear" w:color="auto" w:fill="FFFFCC"/>
      </w:pPr>
      <w:r w:rsidRPr="009E6570">
        <w:t>Der Buddha zeigt, dass Befreiung nicht zufällig geschieht, sondern das Ergebnis systematischer Geistesentwicklung ist.</w:t>
      </w:r>
    </w:p>
    <w:p w14:paraId="710FB35A" w14:textId="02607A63" w:rsidR="009E6570" w:rsidRDefault="009E6570">
      <w:r>
        <w:br w:type="page"/>
      </w:r>
    </w:p>
    <w:p w14:paraId="7AE1BB06" w14:textId="77777777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lastRenderedPageBreak/>
        <w:t>7. Betrachtung</w:t>
      </w:r>
    </w:p>
    <w:p w14:paraId="24D1CC59" w14:textId="77777777" w:rsidR="009E6570" w:rsidRDefault="009E6570" w:rsidP="009E6570"/>
    <w:p w14:paraId="40D0D3E2" w14:textId="26A8625A" w:rsidR="009E6570" w:rsidRPr="009E6570" w:rsidRDefault="009E6570" w:rsidP="009E6570">
      <w:r w:rsidRPr="009E6570">
        <w:t>Der Buddha macht deutlich, dass selbst ein zukünftiger Buddha zunächst mit denselben Schwierigkeiten zu kämpfen hatte wie andere Menschen. Gerade deshalb ist seine Lehre ermutigend: Der Geist ist formbar.</w:t>
      </w:r>
    </w:p>
    <w:p w14:paraId="519CC440" w14:textId="77777777" w:rsidR="009E6570" w:rsidRDefault="009E6570" w:rsidP="009E6570">
      <w:pPr>
        <w:rPr>
          <w:b/>
          <w:bCs/>
        </w:rPr>
      </w:pPr>
    </w:p>
    <w:p w14:paraId="265D64F0" w14:textId="1F9927E8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Was unterscheidet buddhistische Geistesentwicklung von positivem Denken oder Verdrängung?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899"/>
        <w:gridCol w:w="5216"/>
      </w:tblGrid>
      <w:tr w:rsidR="009E6570" w:rsidRPr="009E6570" w14:paraId="04A515FA" w14:textId="77777777" w:rsidTr="009E6570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7F60AE0" w14:textId="77777777" w:rsidR="009E6570" w:rsidRPr="009E6570" w:rsidRDefault="009E6570" w:rsidP="009E6570">
            <w:pPr>
              <w:rPr>
                <w:b/>
                <w:bCs/>
              </w:rPr>
            </w:pPr>
            <w:r w:rsidRPr="009E6570">
              <w:rPr>
                <w:b/>
                <w:bCs/>
              </w:rPr>
              <w:t>Positives Denken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1C59" w14:textId="77777777" w:rsidR="009E6570" w:rsidRPr="009E6570" w:rsidRDefault="009E6570" w:rsidP="009E6570">
            <w:pPr>
              <w:rPr>
                <w:b/>
                <w:bCs/>
              </w:rPr>
            </w:pPr>
            <w:r w:rsidRPr="009E6570">
              <w:rPr>
                <w:b/>
                <w:bCs/>
              </w:rPr>
              <w:t>Verdrängung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CA86E88" w14:textId="77777777" w:rsidR="009E6570" w:rsidRPr="009E6570" w:rsidRDefault="009E6570" w:rsidP="009E6570">
            <w:pPr>
              <w:rPr>
                <w:b/>
                <w:bCs/>
              </w:rPr>
            </w:pPr>
            <w:r w:rsidRPr="009E6570">
              <w:rPr>
                <w:b/>
                <w:bCs/>
              </w:rPr>
              <w:t>Buddhistische Geistesentwicklung</w:t>
            </w:r>
          </w:p>
        </w:tc>
      </w:tr>
      <w:tr w:rsidR="009E6570" w:rsidRPr="009E6570" w14:paraId="24AFA1D2" w14:textId="77777777" w:rsidTr="009E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BEA2" w14:textId="77777777" w:rsidR="009E6570" w:rsidRPr="009E6570" w:rsidRDefault="009E6570" w:rsidP="009E6570">
            <w:r w:rsidRPr="009E6570">
              <w:t>Ersetzt Negatives oft durch Optimismus.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C62A24" w14:textId="77777777" w:rsidR="009E6570" w:rsidRPr="009E6570" w:rsidRDefault="009E6570" w:rsidP="009E6570">
            <w:r w:rsidRPr="009E6570">
              <w:t>Unterdrückt unangenehme Gedanken oder Gefühle.</w:t>
            </w:r>
          </w:p>
        </w:tc>
        <w:tc>
          <w:tcPr>
            <w:tcW w:w="0" w:type="auto"/>
            <w:vAlign w:val="center"/>
            <w:hideMark/>
          </w:tcPr>
          <w:p w14:paraId="564B6006" w14:textId="77777777" w:rsidR="009E6570" w:rsidRPr="009E6570" w:rsidRDefault="009E6570" w:rsidP="009E6570">
            <w:r w:rsidRPr="009E6570">
              <w:t>Erkennt Gedanken klar, untersucht ihre Ursachen und Folgen und lässt unheilsame Gedanken bewusst los.</w:t>
            </w:r>
          </w:p>
        </w:tc>
      </w:tr>
      <w:tr w:rsidR="009E6570" w:rsidRPr="009E6570" w14:paraId="574C3223" w14:textId="77777777" w:rsidTr="009E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AE63" w14:textId="77777777" w:rsidR="009E6570" w:rsidRPr="009E6570" w:rsidRDefault="009E6570" w:rsidP="009E6570">
            <w:proofErr w:type="gramStart"/>
            <w:r w:rsidRPr="009E6570">
              <w:t>Kann</w:t>
            </w:r>
            <w:proofErr w:type="gramEnd"/>
            <w:r w:rsidRPr="009E6570">
              <w:t xml:space="preserve"> oberflächlich bleiben.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1CF2E" w14:textId="77777777" w:rsidR="009E6570" w:rsidRPr="009E6570" w:rsidRDefault="009E6570" w:rsidP="009E6570">
            <w:r w:rsidRPr="009E6570">
              <w:t>Probleme bleiben bestehen.</w:t>
            </w:r>
          </w:p>
        </w:tc>
        <w:tc>
          <w:tcPr>
            <w:tcW w:w="0" w:type="auto"/>
            <w:vAlign w:val="center"/>
            <w:hideMark/>
          </w:tcPr>
          <w:p w14:paraId="31E5C891" w14:textId="77777777" w:rsidR="009E6570" w:rsidRPr="009E6570" w:rsidRDefault="009E6570" w:rsidP="009E6570">
            <w:r w:rsidRPr="009E6570">
              <w:t>Führt zu Weisheit, innerer Freiheit und nachhaltiger Veränderung.</w:t>
            </w:r>
          </w:p>
        </w:tc>
      </w:tr>
    </w:tbl>
    <w:p w14:paraId="53AA7652" w14:textId="77777777" w:rsidR="009E6570" w:rsidRDefault="009E6570" w:rsidP="009E6570"/>
    <w:p w14:paraId="212C478A" w14:textId="0621A458" w:rsidR="009E6570" w:rsidRPr="009E6570" w:rsidRDefault="009E6570" w:rsidP="009E6570">
      <w:pPr>
        <w:shd w:val="clear" w:color="auto" w:fill="FFFFCC"/>
      </w:pPr>
      <w:r w:rsidRPr="009E6570">
        <w:t>Der Buddha lädt nicht dazu ein, Schwierigkeiten zu ignorieren, sondern sie achtsam zu erkennen und den Geist so zu schulen, dass heilsame Gedanken immer mehr Raum gewinnen.</w:t>
      </w:r>
    </w:p>
    <w:p w14:paraId="3AC13A9F" w14:textId="769129BE" w:rsidR="009E6570" w:rsidRPr="009E6570" w:rsidRDefault="009E6570" w:rsidP="009E6570"/>
    <w:p w14:paraId="21F2B629" w14:textId="7DCE8354" w:rsidR="009E6570" w:rsidRPr="009E6570" w:rsidRDefault="009E6570" w:rsidP="009E6570">
      <w:pPr>
        <w:rPr>
          <w:b/>
          <w:bCs/>
        </w:rPr>
      </w:pPr>
      <w:r w:rsidRPr="009E6570">
        <w:rPr>
          <w:b/>
          <w:bCs/>
        </w:rPr>
        <w:t>Lernzusammenfassung</w:t>
      </w:r>
    </w:p>
    <w:p w14:paraId="7C4C1DF3" w14:textId="77777777" w:rsidR="009E6570" w:rsidRDefault="009E6570" w:rsidP="009E6570">
      <w:pPr>
        <w:rPr>
          <w:b/>
          <w:bCs/>
        </w:rPr>
      </w:pPr>
    </w:p>
    <w:p w14:paraId="774318E9" w14:textId="39FB6485" w:rsidR="009E6570" w:rsidRDefault="009E6570" w:rsidP="009E6570">
      <w:pPr>
        <w:rPr>
          <w:b/>
          <w:bCs/>
        </w:rPr>
      </w:pPr>
      <w:r w:rsidRPr="009E6570">
        <w:rPr>
          <w:b/>
          <w:bCs/>
        </w:rPr>
        <w:t>Die sechs wichtigsten Punkte</w:t>
      </w:r>
    </w:p>
    <w:p w14:paraId="3ED21DCE" w14:textId="77777777" w:rsidR="009E6570" w:rsidRPr="009E6570" w:rsidRDefault="009E6570" w:rsidP="009E6570">
      <w:pPr>
        <w:rPr>
          <w:b/>
          <w:bCs/>
        </w:rPr>
      </w:pPr>
    </w:p>
    <w:p w14:paraId="641F9090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Der Buddha unterscheidet </w:t>
      </w:r>
      <w:r w:rsidRPr="009E6570">
        <w:rPr>
          <w:b/>
          <w:bCs/>
        </w:rPr>
        <w:t>zwei Arten von Gedanken</w:t>
      </w:r>
      <w:r w:rsidRPr="009E6570">
        <w:t xml:space="preserve">: heilsame und unheilsame. </w:t>
      </w:r>
    </w:p>
    <w:p w14:paraId="29F9D023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Unheilsame Gedanken entstehen aus </w:t>
      </w:r>
      <w:r w:rsidRPr="009E6570">
        <w:rPr>
          <w:b/>
          <w:bCs/>
        </w:rPr>
        <w:t>Begierde, Hass und Grausamkeit</w:t>
      </w:r>
      <w:r w:rsidRPr="009E6570">
        <w:t xml:space="preserve">. </w:t>
      </w:r>
    </w:p>
    <w:p w14:paraId="6FB290CD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Heilsame Gedanken beruhen auf </w:t>
      </w:r>
      <w:r w:rsidRPr="009E6570">
        <w:rPr>
          <w:b/>
          <w:bCs/>
        </w:rPr>
        <w:t>Entsagung, Güte und Gewaltlosigkeit</w:t>
      </w:r>
      <w:r w:rsidRPr="009E6570">
        <w:t xml:space="preserve">. </w:t>
      </w:r>
    </w:p>
    <w:p w14:paraId="3069EA41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Der Geist wird durch </w:t>
      </w:r>
      <w:r w:rsidRPr="009E6570">
        <w:rPr>
          <w:b/>
          <w:bCs/>
        </w:rPr>
        <w:t>Achtsamkeit und bewusste Prüfung der Gedanken</w:t>
      </w:r>
      <w:r w:rsidRPr="009E6570">
        <w:t xml:space="preserve"> geschult. </w:t>
      </w:r>
    </w:p>
    <w:p w14:paraId="6A4C9B19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Heilsame Gedanken führen zu </w:t>
      </w:r>
      <w:proofErr w:type="spellStart"/>
      <w:r w:rsidRPr="009E6570">
        <w:rPr>
          <w:b/>
          <w:bCs/>
        </w:rPr>
        <w:t>Samādhi</w:t>
      </w:r>
      <w:proofErr w:type="spellEnd"/>
      <w:r w:rsidRPr="009E6570">
        <w:rPr>
          <w:b/>
          <w:bCs/>
        </w:rPr>
        <w:t xml:space="preserve"> (Sammlung)</w:t>
      </w:r>
      <w:r w:rsidRPr="009E6570">
        <w:t xml:space="preserve"> und </w:t>
      </w:r>
      <w:proofErr w:type="spellStart"/>
      <w:r w:rsidRPr="009E6570">
        <w:rPr>
          <w:b/>
          <w:bCs/>
        </w:rPr>
        <w:t>Paññā</w:t>
      </w:r>
      <w:proofErr w:type="spellEnd"/>
      <w:r w:rsidRPr="009E6570">
        <w:rPr>
          <w:b/>
          <w:bCs/>
        </w:rPr>
        <w:t xml:space="preserve"> (Weisheit)</w:t>
      </w:r>
      <w:r w:rsidRPr="009E6570">
        <w:t xml:space="preserve">. </w:t>
      </w:r>
    </w:p>
    <w:p w14:paraId="17E705F8" w14:textId="77777777" w:rsidR="009E6570" w:rsidRPr="009E6570" w:rsidRDefault="009E6570" w:rsidP="009E6570">
      <w:pPr>
        <w:numPr>
          <w:ilvl w:val="0"/>
          <w:numId w:val="10"/>
        </w:numPr>
      </w:pPr>
      <w:r w:rsidRPr="009E6570">
        <w:t xml:space="preserve">Die Schulung des Geistes ist der Weg zur </w:t>
      </w:r>
      <w:r w:rsidRPr="009E6570">
        <w:rPr>
          <w:b/>
          <w:bCs/>
        </w:rPr>
        <w:t>Befreiung von Dukkha</w:t>
      </w:r>
      <w:r w:rsidRPr="009E6570">
        <w:t xml:space="preserve">. </w:t>
      </w:r>
    </w:p>
    <w:p w14:paraId="41342FF0" w14:textId="77777777" w:rsidR="009E6570" w:rsidRDefault="009E6570" w:rsidP="009E6570">
      <w:pPr>
        <w:rPr>
          <w:b/>
          <w:bCs/>
        </w:rPr>
      </w:pPr>
    </w:p>
    <w:p w14:paraId="14DCC68D" w14:textId="0A1FF424" w:rsidR="009E6570" w:rsidRPr="009E6570" w:rsidRDefault="009E6570" w:rsidP="009E6570">
      <w:r w:rsidRPr="009E6570">
        <w:rPr>
          <w:b/>
          <w:bCs/>
        </w:rPr>
        <w:t>Merksatz</w:t>
      </w:r>
    </w:p>
    <w:p w14:paraId="3593AFDD" w14:textId="77777777" w:rsidR="009E6570" w:rsidRDefault="009E6570" w:rsidP="009E6570">
      <w:pPr>
        <w:rPr>
          <w:b/>
          <w:bCs/>
        </w:rPr>
      </w:pPr>
    </w:p>
    <w:p w14:paraId="74B9BF53" w14:textId="06E5B66A" w:rsidR="009E6570" w:rsidRPr="009E6570" w:rsidRDefault="009E6570" w:rsidP="009E6570">
      <w:pPr>
        <w:shd w:val="clear" w:color="auto" w:fill="FFFFCC"/>
      </w:pPr>
      <w:r w:rsidRPr="009E6570">
        <w:t xml:space="preserve">Der Buddha lehrt in </w:t>
      </w:r>
      <w:proofErr w:type="spellStart"/>
      <w:r w:rsidRPr="009E6570">
        <w:t>Sutta</w:t>
      </w:r>
      <w:proofErr w:type="spellEnd"/>
      <w:r w:rsidRPr="009E6570">
        <w:t xml:space="preserve"> 19, dass Befreiung mit der bewussten Unterscheidung zwischen heilsamen und unheilsamen Gedanken beginnt. Wer den Geist achtsam schult, entwickelt Sammlung, Weisheit und schließlich die Fähigkeit, Leiden zu überwinden. </w:t>
      </w:r>
    </w:p>
    <w:p w14:paraId="28D2628F" w14:textId="77777777" w:rsidR="003A3AAE" w:rsidRDefault="003A3AAE"/>
    <w:sectPr w:rsidR="003A3AAE" w:rsidSect="009E65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26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B31A" w14:textId="77777777" w:rsidR="0030369E" w:rsidRDefault="0030369E" w:rsidP="00CF3E73">
      <w:r>
        <w:separator/>
      </w:r>
    </w:p>
  </w:endnote>
  <w:endnote w:type="continuationSeparator" w:id="0">
    <w:p w14:paraId="7252F39C" w14:textId="77777777" w:rsidR="0030369E" w:rsidRDefault="0030369E" w:rsidP="00CF3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F8FC" w14:textId="77777777" w:rsidR="00CF3E73" w:rsidRDefault="00CF3E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05939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63F2170" w14:textId="77777777" w:rsidR="00CF3E73" w:rsidRDefault="00CF3E73" w:rsidP="00CF3E73">
            <w:pPr>
              <w:pStyle w:val="Fuzeile"/>
              <w:jc w:val="center"/>
            </w:pPr>
          </w:p>
          <w:p w14:paraId="1A92C2D5" w14:textId="1CBCE8E4" w:rsidR="00CF3E73" w:rsidRDefault="00CF3E73" w:rsidP="00CF3E73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111B" w14:textId="77777777" w:rsidR="00CF3E73" w:rsidRDefault="00CF3E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B7019" w14:textId="77777777" w:rsidR="0030369E" w:rsidRDefault="0030369E" w:rsidP="00CF3E73">
      <w:r>
        <w:separator/>
      </w:r>
    </w:p>
  </w:footnote>
  <w:footnote w:type="continuationSeparator" w:id="0">
    <w:p w14:paraId="58444F12" w14:textId="77777777" w:rsidR="0030369E" w:rsidRDefault="0030369E" w:rsidP="00CF3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24C8" w14:textId="77777777" w:rsidR="00CF3E73" w:rsidRDefault="00CF3E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9045" w14:textId="7F6DFCCA" w:rsidR="00CF3E73" w:rsidRDefault="00CF3E73" w:rsidP="00CF3E73">
    <w:pPr>
      <w:pStyle w:val="Kopfzeile"/>
      <w:jc w:val="center"/>
    </w:pPr>
    <w:r w:rsidRPr="00CF3E73">
      <w:t>Antworten_Arbeitshilfe_Sutta_19</w:t>
    </w:r>
    <w:r>
      <w:t xml:space="preserve"> (Modul 1 – Aufgabe 3)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36E7" w14:textId="77777777" w:rsidR="00CF3E73" w:rsidRDefault="00CF3E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1F5"/>
    <w:multiLevelType w:val="multilevel"/>
    <w:tmpl w:val="76B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35C9F"/>
    <w:multiLevelType w:val="multilevel"/>
    <w:tmpl w:val="234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62B1"/>
    <w:multiLevelType w:val="multilevel"/>
    <w:tmpl w:val="BAC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C4DA3"/>
    <w:multiLevelType w:val="multilevel"/>
    <w:tmpl w:val="7D6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F7E99"/>
    <w:multiLevelType w:val="multilevel"/>
    <w:tmpl w:val="2EC0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C07536"/>
    <w:multiLevelType w:val="multilevel"/>
    <w:tmpl w:val="D5B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10BE1"/>
    <w:multiLevelType w:val="multilevel"/>
    <w:tmpl w:val="B8B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C458A"/>
    <w:multiLevelType w:val="multilevel"/>
    <w:tmpl w:val="186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03A51"/>
    <w:multiLevelType w:val="multilevel"/>
    <w:tmpl w:val="EE5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C0589"/>
    <w:multiLevelType w:val="multilevel"/>
    <w:tmpl w:val="01A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7730">
    <w:abstractNumId w:val="6"/>
  </w:num>
  <w:num w:numId="2" w16cid:durableId="1081753847">
    <w:abstractNumId w:val="2"/>
  </w:num>
  <w:num w:numId="3" w16cid:durableId="417406404">
    <w:abstractNumId w:val="7"/>
  </w:num>
  <w:num w:numId="4" w16cid:durableId="123471711">
    <w:abstractNumId w:val="1"/>
  </w:num>
  <w:num w:numId="5" w16cid:durableId="248278327">
    <w:abstractNumId w:val="9"/>
  </w:num>
  <w:num w:numId="6" w16cid:durableId="1669167845">
    <w:abstractNumId w:val="3"/>
  </w:num>
  <w:num w:numId="7" w16cid:durableId="588584968">
    <w:abstractNumId w:val="8"/>
  </w:num>
  <w:num w:numId="8" w16cid:durableId="1816725406">
    <w:abstractNumId w:val="0"/>
  </w:num>
  <w:num w:numId="9" w16cid:durableId="2068799959">
    <w:abstractNumId w:val="5"/>
  </w:num>
  <w:num w:numId="10" w16cid:durableId="1319386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A1"/>
    <w:rsid w:val="000A07B2"/>
    <w:rsid w:val="0013045F"/>
    <w:rsid w:val="00157559"/>
    <w:rsid w:val="00280CA1"/>
    <w:rsid w:val="0030369E"/>
    <w:rsid w:val="003253F5"/>
    <w:rsid w:val="0035756A"/>
    <w:rsid w:val="003A3AAE"/>
    <w:rsid w:val="003A5285"/>
    <w:rsid w:val="003C4C79"/>
    <w:rsid w:val="003C6BA1"/>
    <w:rsid w:val="00437C7E"/>
    <w:rsid w:val="004858FD"/>
    <w:rsid w:val="004957C9"/>
    <w:rsid w:val="004B37E8"/>
    <w:rsid w:val="005014E1"/>
    <w:rsid w:val="00543832"/>
    <w:rsid w:val="005C7A15"/>
    <w:rsid w:val="00701810"/>
    <w:rsid w:val="007443A7"/>
    <w:rsid w:val="007B641B"/>
    <w:rsid w:val="00876E5D"/>
    <w:rsid w:val="008B3552"/>
    <w:rsid w:val="00997802"/>
    <w:rsid w:val="009C061D"/>
    <w:rsid w:val="009D07D5"/>
    <w:rsid w:val="009E488B"/>
    <w:rsid w:val="009E6570"/>
    <w:rsid w:val="00A10A24"/>
    <w:rsid w:val="00AA0366"/>
    <w:rsid w:val="00AB289F"/>
    <w:rsid w:val="00BD2F1C"/>
    <w:rsid w:val="00BE3089"/>
    <w:rsid w:val="00CA1A79"/>
    <w:rsid w:val="00CF2BD4"/>
    <w:rsid w:val="00CF3E73"/>
    <w:rsid w:val="00D52531"/>
    <w:rsid w:val="00DB1181"/>
    <w:rsid w:val="00E86D09"/>
    <w:rsid w:val="00EE750D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73306B"/>
  <w15:chartTrackingRefBased/>
  <w15:docId w15:val="{ED029C2E-A96E-4D40-BFFE-A10910DD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C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6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6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6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6B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6B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6B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6B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6BA1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6BA1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6BA1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6BA1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6BA1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6BA1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6BA1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6BA1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6BA1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3C6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6B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6B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6BA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3C6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6BA1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3C6B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6B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6BA1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3C6BA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F3E7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F3E73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CF3E7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F3E73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4249</Characters>
  <Application>Microsoft Office Word</Application>
  <DocSecurity>0</DocSecurity>
  <Lines>137</Lines>
  <Paragraphs>98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6</cp:revision>
  <cp:lastPrinted>2026-08-02T17:27:00Z</cp:lastPrinted>
  <dcterms:created xsi:type="dcterms:W3CDTF">2026-07-25T15:50:00Z</dcterms:created>
  <dcterms:modified xsi:type="dcterms:W3CDTF">2026-08-02T17:30:00Z</dcterms:modified>
</cp:coreProperties>
</file>