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5D6E" w14:textId="77777777" w:rsidR="00A23C92" w:rsidRDefault="00A23C92" w:rsidP="00A23C92">
      <w:pPr>
        <w:pStyle w:val="Subtitle"/>
        <w:spacing w:line="240" w:lineRule="auto"/>
      </w:pPr>
      <w:proofErr w:type="spellStart"/>
      <w:r>
        <w:rPr>
          <w:lang w:val="en-US"/>
        </w:rPr>
        <w:t>Universitatea</w:t>
      </w:r>
      <w:proofErr w:type="spellEnd"/>
      <w:r>
        <w:t xml:space="preserve"> „Ovidius” din Constanța</w:t>
      </w:r>
    </w:p>
    <w:p w14:paraId="05A839A1" w14:textId="77777777" w:rsidR="00A23C92" w:rsidRDefault="00A23C92" w:rsidP="00A23C92">
      <w:pPr>
        <w:pStyle w:val="Subtitle"/>
        <w:spacing w:line="240" w:lineRule="auto"/>
      </w:pPr>
      <w:r>
        <w:t>Facultatea de Matematică și Informatică</w:t>
      </w:r>
    </w:p>
    <w:p w14:paraId="21B781EC" w14:textId="77777777" w:rsidR="00A23C92" w:rsidRDefault="00A23C92" w:rsidP="00A23C92">
      <w:pPr>
        <w:pStyle w:val="Subtitle"/>
        <w:spacing w:line="240" w:lineRule="auto"/>
      </w:pPr>
      <w:r>
        <w:t xml:space="preserve">Specializarea: Medii virtuale </w:t>
      </w:r>
      <w:proofErr w:type="spellStart"/>
      <w:r>
        <w:t>multi</w:t>
      </w:r>
      <w:proofErr w:type="spellEnd"/>
      <w:r>
        <w:t>-modale distribuite</w:t>
      </w:r>
    </w:p>
    <w:p w14:paraId="18000990" w14:textId="77777777" w:rsidR="00A23C92" w:rsidRDefault="00A23C92" w:rsidP="00A23C92">
      <w:pPr>
        <w:pStyle w:val="Subtitle"/>
        <w:spacing w:line="240" w:lineRule="auto"/>
      </w:pPr>
      <w:r>
        <w:t xml:space="preserve">Profesor: </w:t>
      </w:r>
      <w:r w:rsidRPr="00A23C92">
        <w:t>Conf. dr.</w:t>
      </w:r>
      <w:r>
        <w:t xml:space="preserve"> </w:t>
      </w:r>
      <w:r w:rsidRPr="00A23C92">
        <w:t>Pelican Elena</w:t>
      </w:r>
    </w:p>
    <w:p w14:paraId="4122CE76" w14:textId="23536D5E" w:rsidR="00A23C92" w:rsidRPr="00A23C92" w:rsidRDefault="00A23C92" w:rsidP="00A23C92">
      <w:pPr>
        <w:pStyle w:val="Subtitle"/>
        <w:spacing w:line="240" w:lineRule="auto"/>
      </w:pPr>
      <w:r>
        <w:t>Student: Andronache Diana</w:t>
      </w:r>
    </w:p>
    <w:p w14:paraId="423862ED" w14:textId="1701F50E" w:rsidR="0023365D" w:rsidRDefault="00EA03D5" w:rsidP="00EA03D5">
      <w:pPr>
        <w:pStyle w:val="Title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 w:rsidR="007D1466">
        <w:rPr>
          <w:lang w:val="en-US"/>
        </w:rPr>
        <w:t xml:space="preserve"> Machine Learning</w:t>
      </w:r>
    </w:p>
    <w:p w14:paraId="20C087FA" w14:textId="295423C5" w:rsidR="007D1466" w:rsidRDefault="008036D2" w:rsidP="007D1466">
      <w:pPr>
        <w:pStyle w:val="Heading1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aleasă</w:t>
      </w:r>
      <w:proofErr w:type="spellEnd"/>
    </w:p>
    <w:p w14:paraId="1BECFCEF" w14:textId="001C4975" w:rsidR="008036D2" w:rsidRPr="008036D2" w:rsidRDefault="008036D2" w:rsidP="008036D2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32EA3795" w14:textId="62FD7D40" w:rsidR="007D1466" w:rsidRDefault="007D1466" w:rsidP="007D1466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un dataset cu </w:t>
      </w:r>
      <w:r w:rsidRPr="002E5656">
        <w:rPr>
          <w:b/>
          <w:bCs/>
          <w:lang w:val="en-US"/>
        </w:rPr>
        <w:t xml:space="preserve">5856 de </w:t>
      </w:r>
      <w:proofErr w:type="spellStart"/>
      <w:r w:rsidRPr="002E5656">
        <w:rPr>
          <w:b/>
          <w:bCs/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conțin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radiografii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nivelul</w:t>
      </w:r>
      <w:proofErr w:type="spellEnd"/>
      <w:r w:rsidR="00CD0702">
        <w:rPr>
          <w:lang w:val="en-US"/>
        </w:rPr>
        <w:t xml:space="preserve"> </w:t>
      </w:r>
      <w:proofErr w:type="spellStart"/>
      <w:r w:rsidR="00CD0702">
        <w:rPr>
          <w:lang w:val="en-US"/>
        </w:rPr>
        <w:t>pieptului</w:t>
      </w:r>
      <w:proofErr w:type="spellEnd"/>
      <w:r w:rsidR="00CD0702">
        <w:rPr>
          <w:lang w:val="en-US"/>
        </w:rPr>
        <w:t xml:space="preserve"> (</w:t>
      </w:r>
      <w:proofErr w:type="spellStart"/>
      <w:r>
        <w:rPr>
          <w:lang w:val="en-US"/>
        </w:rPr>
        <w:t>plămânilor</w:t>
      </w:r>
      <w:proofErr w:type="spellEnd"/>
      <w:proofErr w:type="gramStart"/>
      <w:r w:rsidR="00CD0702">
        <w:rPr>
          <w:lang w:val="en-US"/>
        </w:rPr>
        <w:t>)</w:t>
      </w:r>
      <w:r>
        <w:rPr>
          <w:lang w:val="en-US"/>
        </w:rPr>
        <w:t>.</w:t>
      </w:r>
      <w:r w:rsidR="00EE60A9">
        <w:rPr>
          <w:lang w:val="en-US"/>
        </w:rPr>
        <w:t>Data</w:t>
      </w:r>
      <w:proofErr w:type="gramEnd"/>
      <w:r w:rsidR="00EE60A9">
        <w:rPr>
          <w:lang w:val="en-US"/>
        </w:rPr>
        <w:t xml:space="preserve"> </w:t>
      </w:r>
      <w:proofErr w:type="spellStart"/>
      <w:r w:rsidR="00EE60A9">
        <w:rPr>
          <w:lang w:val="en-US"/>
        </w:rPr>
        <w:t>setul</w:t>
      </w:r>
      <w:proofErr w:type="spellEnd"/>
      <w:r w:rsidR="00EE60A9">
        <w:rPr>
          <w:lang w:val="en-US"/>
        </w:rPr>
        <w:t xml:space="preserve"> </w:t>
      </w:r>
      <w:proofErr w:type="spellStart"/>
      <w:r w:rsidR="00EE60A9">
        <w:rPr>
          <w:lang w:val="en-US"/>
        </w:rPr>
        <w:t>este</w:t>
      </w:r>
      <w:proofErr w:type="spellEnd"/>
      <w:r w:rsidR="00EE60A9">
        <w:rPr>
          <w:lang w:val="en-US"/>
        </w:rPr>
        <w:t xml:space="preserve"> </w:t>
      </w:r>
      <w:proofErr w:type="spellStart"/>
      <w:r w:rsidR="00EE60A9">
        <w:rPr>
          <w:lang w:val="en-US"/>
        </w:rPr>
        <w:t>unul</w:t>
      </w:r>
      <w:proofErr w:type="spellEnd"/>
      <w:r w:rsidR="00EE60A9">
        <w:rPr>
          <w:lang w:val="en-US"/>
        </w:rPr>
        <w:t xml:space="preserve"> </w:t>
      </w:r>
      <w:proofErr w:type="spellStart"/>
      <w:r w:rsidR="00EE60A9">
        <w:rPr>
          <w:lang w:val="en-US"/>
        </w:rPr>
        <w:t>dezechilibrat</w:t>
      </w:r>
      <w:proofErr w:type="spellEnd"/>
      <w:r w:rsidR="00EE60A9">
        <w:rPr>
          <w:lang w:val="en-US"/>
        </w:rPr>
        <w:t>.</w:t>
      </w:r>
      <w:r>
        <w:rPr>
          <w:lang w:val="en-US"/>
        </w:rPr>
        <w:t xml:space="preserve"> Din </w:t>
      </w:r>
      <w:proofErr w:type="spellStart"/>
      <w:r>
        <w:rPr>
          <w:lang w:val="en-US"/>
        </w:rPr>
        <w:t>totalul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pozelor</w:t>
      </w:r>
      <w:proofErr w:type="spellEnd"/>
      <w:r>
        <w:rPr>
          <w:lang w:val="en-US"/>
        </w:rPr>
        <w:t xml:space="preserve">, 1583 </w:t>
      </w:r>
      <w:proofErr w:type="spellStart"/>
      <w:r>
        <w:rPr>
          <w:lang w:val="en-US"/>
        </w:rPr>
        <w:t>aparțin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sănătoși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de 4273 </w:t>
      </w:r>
      <w:proofErr w:type="spellStart"/>
      <w:r w:rsidR="008036D2">
        <w:rPr>
          <w:lang w:val="en-US"/>
        </w:rPr>
        <w:t>prezintă</w:t>
      </w:r>
      <w:proofErr w:type="spellEnd"/>
      <w:r w:rsidR="008036D2">
        <w:rPr>
          <w:lang w:val="en-US"/>
        </w:rPr>
        <w:t xml:space="preserve"> </w:t>
      </w:r>
      <w:proofErr w:type="spellStart"/>
      <w:r w:rsidR="008036D2">
        <w:rPr>
          <w:lang w:val="en-US"/>
        </w:rPr>
        <w:t>afecțiuni</w:t>
      </w:r>
      <w:proofErr w:type="spellEnd"/>
      <w:r w:rsidR="008036D2">
        <w:rPr>
          <w:lang w:val="en-US"/>
        </w:rPr>
        <w:t xml:space="preserve"> </w:t>
      </w:r>
      <w:proofErr w:type="spellStart"/>
      <w:r w:rsidR="008036D2">
        <w:rPr>
          <w:lang w:val="en-US"/>
        </w:rPr>
        <w:t>pulmonare</w:t>
      </w:r>
      <w:proofErr w:type="spellEnd"/>
      <w:r w:rsidR="008036D2">
        <w:rPr>
          <w:lang w:val="en-US"/>
        </w:rPr>
        <w:t>.</w:t>
      </w:r>
    </w:p>
    <w:p w14:paraId="4EF3D841" w14:textId="6B4AB140" w:rsidR="009A25BE" w:rsidRDefault="009A25BE" w:rsidP="007D1466">
      <w:p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datasetului</w:t>
      </w:r>
      <w:proofErr w:type="spellEnd"/>
      <w:r>
        <w:rPr>
          <w:lang w:val="en-US"/>
        </w:rPr>
        <w:t xml:space="preserve">: </w:t>
      </w:r>
      <w:r w:rsidRPr="009A25BE">
        <w:rPr>
          <w:lang w:val="en-US"/>
        </w:rPr>
        <w:t>https://www.kaggle.com/paultimothymooney/chest-xray-pneumonia</w:t>
      </w:r>
    </w:p>
    <w:p w14:paraId="6AE22BF5" w14:textId="65AA1628" w:rsidR="008036D2" w:rsidRDefault="008036D2" w:rsidP="008036D2">
      <w:pPr>
        <w:pStyle w:val="Heading2"/>
        <w:rPr>
          <w:lang w:val="en-US"/>
        </w:rPr>
      </w:pPr>
      <w:proofErr w:type="spellStart"/>
      <w:r>
        <w:rPr>
          <w:lang w:val="en-US"/>
        </w:rPr>
        <w:t>Sopul</w:t>
      </w:r>
      <w:proofErr w:type="spellEnd"/>
    </w:p>
    <w:p w14:paraId="4920EB46" w14:textId="5931917D" w:rsidR="008036D2" w:rsidRDefault="008036D2" w:rsidP="008036D2">
      <w:p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</w:t>
      </w:r>
      <w:proofErr w:type="spellStart"/>
      <w:r w:rsidRPr="008036D2">
        <w:rPr>
          <w:b/>
          <w:bCs/>
          <w:lang w:val="en-US"/>
        </w:rPr>
        <w:t>clasificare</w:t>
      </w:r>
      <w:proofErr w:type="spellEnd"/>
      <w:r>
        <w:rPr>
          <w:lang w:val="en-US"/>
        </w:rPr>
        <w:t xml:space="preserve"> </w:t>
      </w:r>
      <w:r w:rsidR="002E5656">
        <w:rPr>
          <w:lang w:val="en-US"/>
        </w:rPr>
        <w:t>(</w:t>
      </w:r>
      <w:proofErr w:type="spellStart"/>
      <w:r w:rsidR="002E5656" w:rsidRPr="002E5656">
        <w:rPr>
          <w:b/>
          <w:bCs/>
          <w:lang w:val="en-US"/>
        </w:rPr>
        <w:t>supervizată</w:t>
      </w:r>
      <w:proofErr w:type="spellEnd"/>
      <w:r w:rsidR="002E5656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pozelor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</w:t>
      </w:r>
      <w:r w:rsidR="00CD0702">
        <w:rPr>
          <w:lang w:val="en-US"/>
        </w:rPr>
        <w:t xml:space="preserve">e </w:t>
      </w:r>
      <w:proofErr w:type="spellStart"/>
      <w:r w:rsidR="00CD0702">
        <w:rPr>
          <w:lang w:val="en-US"/>
        </w:rPr>
        <w:t>prezența</w:t>
      </w:r>
      <w:proofErr w:type="spellEnd"/>
      <w:r w:rsidR="00CD0702">
        <w:rPr>
          <w:lang w:val="en-US"/>
        </w:rPr>
        <w:t xml:space="preserve"> </w:t>
      </w:r>
      <w:proofErr w:type="spellStart"/>
      <w:r w:rsidR="00CD0702">
        <w:rPr>
          <w:lang w:val="en-US"/>
        </w:rPr>
        <w:t>sau</w:t>
      </w:r>
      <w:proofErr w:type="spellEnd"/>
      <w:r w:rsidR="00CD0702">
        <w:rPr>
          <w:lang w:val="en-US"/>
        </w:rPr>
        <w:t xml:space="preserve"> </w:t>
      </w:r>
      <w:proofErr w:type="spellStart"/>
      <w:r w:rsidR="00CD0702">
        <w:rPr>
          <w:lang w:val="en-US"/>
        </w:rPr>
        <w:t>lipsa</w:t>
      </w:r>
      <w:proofErr w:type="spellEnd"/>
      <w:r w:rsidR="00CD0702">
        <w:rPr>
          <w:lang w:val="en-US"/>
        </w:rPr>
        <w:t xml:space="preserve"> </w:t>
      </w:r>
      <w:proofErr w:type="spellStart"/>
      <w:r w:rsidR="00CD0702">
        <w:rPr>
          <w:lang w:val="en-US"/>
        </w:rPr>
        <w:t>afecțiunii</w:t>
      </w:r>
      <w:proofErr w:type="spellEnd"/>
      <w:r w:rsidR="00CD0702">
        <w:rPr>
          <w:lang w:val="en-US"/>
        </w:rPr>
        <w:t xml:space="preserve"> </w:t>
      </w:r>
      <w:proofErr w:type="spellStart"/>
      <w:r w:rsidR="00CD0702">
        <w:rPr>
          <w:lang w:val="en-US"/>
        </w:rPr>
        <w:t>pulmonare</w:t>
      </w:r>
      <w:proofErr w:type="spellEnd"/>
      <w:r w:rsidR="00CD0702">
        <w:rPr>
          <w:lang w:val="en-US"/>
        </w:rPr>
        <w:t xml:space="preserve"> (</w:t>
      </w:r>
      <w:proofErr w:type="spellStart"/>
      <w:r w:rsidR="00CD0702">
        <w:rPr>
          <w:lang w:val="en-US"/>
        </w:rPr>
        <w:t>pneumonie</w:t>
      </w:r>
      <w:proofErr w:type="spellEnd"/>
      <w:r w:rsidR="00CD0702">
        <w:rPr>
          <w:lang w:val="en-US"/>
        </w:rPr>
        <w:t>).</w:t>
      </w:r>
    </w:p>
    <w:p w14:paraId="5DA73C8E" w14:textId="764BB783" w:rsidR="00781F6E" w:rsidRDefault="00781F6E" w:rsidP="008036D2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împărțit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raportul</w:t>
      </w:r>
      <w:proofErr w:type="spellEnd"/>
      <w:r>
        <w:rPr>
          <w:lang w:val="en-US"/>
        </w:rPr>
        <w:t xml:space="preserve"> de 80% training -20% testing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aplicate</w:t>
      </w:r>
      <w:proofErr w:type="spellEnd"/>
      <w:r>
        <w:rPr>
          <w:lang w:val="en-US"/>
        </w:rPr>
        <w:t>.</w:t>
      </w:r>
    </w:p>
    <w:p w14:paraId="2E2D504D" w14:textId="398C868E" w:rsidR="00F536DA" w:rsidRPr="00F536DA" w:rsidRDefault="00781F6E" w:rsidP="008036D2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optimiza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pozele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aceeași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pozele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inițiale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rezoluții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difereau</w:t>
      </w:r>
      <w:proofErr w:type="spellEnd"/>
      <w:r>
        <w:rPr>
          <w:lang w:val="en-US"/>
        </w:rPr>
        <w:t xml:space="preserve"> de la o </w:t>
      </w:r>
      <w:proofErr w:type="spellStart"/>
      <w:r>
        <w:rPr>
          <w:lang w:val="en-US"/>
        </w:rPr>
        <w:t>poză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), am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pozele</w:t>
      </w:r>
      <w:proofErr w:type="spellEnd"/>
      <w:r>
        <w:rPr>
          <w:lang w:val="en-US"/>
        </w:rPr>
        <w:t xml:space="preserve"> resize la </w:t>
      </w:r>
      <w:proofErr w:type="spellStart"/>
      <w:r>
        <w:rPr>
          <w:lang w:val="en-US"/>
        </w:rPr>
        <w:t>dimensiunile</w:t>
      </w:r>
      <w:proofErr w:type="spellEnd"/>
      <w:r>
        <w:rPr>
          <w:lang w:val="en-US"/>
        </w:rPr>
        <w:t xml:space="preserve"> (64, 64).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normaliza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pozele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făcut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trecerea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[0; 255] la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[0; 1].</w:t>
      </w:r>
    </w:p>
    <w:p w14:paraId="1EDE7C59" w14:textId="5F367846" w:rsidR="00F536DA" w:rsidRDefault="00F536DA" w:rsidP="008036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B06D5" wp14:editId="6491DB14">
                <wp:simplePos x="0" y="0"/>
                <wp:positionH relativeFrom="column">
                  <wp:posOffset>2519917</wp:posOffset>
                </wp:positionH>
                <wp:positionV relativeFrom="paragraph">
                  <wp:posOffset>779145</wp:posOffset>
                </wp:positionV>
                <wp:extent cx="476250" cy="438150"/>
                <wp:effectExtent l="0" t="0" r="0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3536C" w14:textId="11FBBFB4" w:rsidR="00F536DA" w:rsidRDefault="00F536DA" w:rsidP="00F536DA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B06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8.4pt;margin-top:61.35pt;width:37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" adj="11664" fillcolor="#4472c4 [3204]" stroked="f">
                <v:fill opacity="32896f"/>
                <v:textbox>
                  <w:txbxContent>
                    <w:p w14:paraId="04C3536C" w14:textId="11FBBFB4" w:rsidR="00F536DA" w:rsidRDefault="00F536DA" w:rsidP="00F536DA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702ADA2" wp14:editId="1B91AE44">
            <wp:extent cx="2317898" cy="2127958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1333" cy="21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</w:rPr>
        <w:drawing>
          <wp:inline distT="0" distB="0" distL="0" distR="0" wp14:anchorId="2E100580" wp14:editId="08551070">
            <wp:extent cx="2126512" cy="21364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6" t="1802" r="2066" b="1787"/>
                    <a:stretch/>
                  </pic:blipFill>
                  <pic:spPr bwMode="auto">
                    <a:xfrm>
                      <a:off x="0" y="0"/>
                      <a:ext cx="2182125" cy="21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02EAE" w14:textId="4FE10E6E" w:rsidR="00CD0702" w:rsidRDefault="00CD0702" w:rsidP="00CD070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obținute</w:t>
      </w:r>
      <w:proofErr w:type="spellEnd"/>
    </w:p>
    <w:p w14:paraId="07F36D3B" w14:textId="55F14F02" w:rsidR="00CD0702" w:rsidRDefault="00CD0702" w:rsidP="00CD0702">
      <w:pPr>
        <w:pStyle w:val="Heading2"/>
        <w:rPr>
          <w:lang w:val="en-US"/>
        </w:rPr>
      </w:pPr>
      <w:proofErr w:type="spellStart"/>
      <w:r>
        <w:rPr>
          <w:lang w:val="en-US"/>
        </w:rPr>
        <w:t>Regresie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Logistică</w:t>
      </w:r>
      <w:proofErr w:type="spellEnd"/>
    </w:p>
    <w:p w14:paraId="12B25F55" w14:textId="4CAE269B" w:rsidR="00CD0702" w:rsidRDefault="00A51C5A" w:rsidP="00CD0702">
      <w:pPr>
        <w:rPr>
          <w:lang w:val="en-US"/>
        </w:rPr>
      </w:pPr>
      <w:proofErr w:type="spellStart"/>
      <w:r>
        <w:rPr>
          <w:lang w:val="en-US"/>
        </w:rPr>
        <w:t>Precizi</w:t>
      </w:r>
      <w:r w:rsidR="00781F6E">
        <w:rPr>
          <w:lang w:val="en-US"/>
        </w:rPr>
        <w:t>a</w:t>
      </w:r>
      <w:proofErr w:type="spellEnd"/>
      <w:r w:rsidR="00781F6E">
        <w:rPr>
          <w:lang w:val="en-US"/>
        </w:rPr>
        <w:t xml:space="preserve"> </w:t>
      </w:r>
      <w:proofErr w:type="spellStart"/>
      <w:r w:rsidR="00781F6E"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r w:rsidR="00781F6E">
        <w:rPr>
          <w:lang w:val="en-US"/>
        </w:rPr>
        <w:t>mare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pneumonie</w:t>
      </w:r>
      <w:proofErr w:type="spellEnd"/>
      <w:r>
        <w:rPr>
          <w:lang w:val="en-US"/>
        </w:rPr>
        <w:t xml:space="preserve"> (</w:t>
      </w:r>
      <w:proofErr w:type="spellStart"/>
      <w:r w:rsidR="00781F6E">
        <w:rPr>
          <w:lang w:val="en-US"/>
        </w:rPr>
        <w:t>probabil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</w:t>
      </w:r>
      <w:r w:rsidR="00781F6E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r w:rsidR="00781F6E">
        <w:rPr>
          <w:lang w:val="en-US"/>
        </w:rPr>
        <w:t>ă</w:t>
      </w:r>
      <w:r>
        <w:rPr>
          <w:lang w:val="en-US"/>
        </w:rPr>
        <w:t>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de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care sunt </w:t>
      </w:r>
      <w:proofErr w:type="spellStart"/>
      <w:r>
        <w:rPr>
          <w:lang w:val="en-US"/>
        </w:rPr>
        <w:t>afecta</w:t>
      </w:r>
      <w:r w:rsidR="00781F6E">
        <w:rPr>
          <w:lang w:val="en-US"/>
        </w:rPr>
        <w:t>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boala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</w:t>
      </w:r>
      <w:r w:rsidR="00781F6E">
        <w:rPr>
          <w:lang w:val="en-US"/>
        </w:rPr>
        <w:t>ță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care nu sunt)</w:t>
      </w:r>
      <w:r w:rsidR="00251142">
        <w:rPr>
          <w:lang w:val="en-US"/>
        </w:rPr>
        <w:t>.</w:t>
      </w:r>
    </w:p>
    <w:p w14:paraId="629A4908" w14:textId="0E83680B" w:rsidR="00251142" w:rsidRDefault="00251142" w:rsidP="00CD0702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a 13 </w:t>
      </w:r>
      <w:proofErr w:type="spellStart"/>
      <w:r>
        <w:rPr>
          <w:lang w:val="en-US"/>
        </w:rPr>
        <w:t>rulări</w:t>
      </w:r>
      <w:proofErr w:type="spellEnd"/>
      <w:r>
        <w:rPr>
          <w:lang w:val="en-US"/>
        </w:rPr>
        <w:t>:</w:t>
      </w:r>
    </w:p>
    <w:p w14:paraId="36CACACC" w14:textId="7B5CAE19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Accuracy = 0.94</w:t>
      </w:r>
    </w:p>
    <w:p w14:paraId="06FA1B5C" w14:textId="73BF8F8E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251142">
        <w:rPr>
          <w:lang w:val="en-US"/>
        </w:rPr>
        <w:t>un time</w:t>
      </w:r>
      <w:r>
        <w:rPr>
          <w:lang w:val="en-US"/>
        </w:rPr>
        <w:t xml:space="preserve"> = 50.7 sec</w:t>
      </w:r>
    </w:p>
    <w:p w14:paraId="75D55034" w14:textId="16D716BC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precision = 0.92</w:t>
      </w:r>
    </w:p>
    <w:p w14:paraId="548FEDF5" w14:textId="4871F590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 = 0.91</w:t>
      </w:r>
    </w:p>
    <w:p w14:paraId="56E66A81" w14:textId="585BD46D" w:rsidR="00251142" w:rsidRP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f1-score = 0.92</w:t>
      </w:r>
    </w:p>
    <w:p w14:paraId="0A0A7D04" w14:textId="5FFFF42D" w:rsidR="00CD0702" w:rsidRDefault="00CD0702" w:rsidP="00CD0702">
      <w:pPr>
        <w:pStyle w:val="Heading2"/>
        <w:rPr>
          <w:lang w:val="en-US"/>
        </w:rPr>
      </w:pPr>
      <w:r>
        <w:rPr>
          <w:lang w:val="en-US"/>
        </w:rPr>
        <w:t>SVM (Support Vector Machine)</w:t>
      </w:r>
    </w:p>
    <w:p w14:paraId="79475A4E" w14:textId="288020D6" w:rsidR="00CD0702" w:rsidRDefault="00CD0702" w:rsidP="00CD070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Cu kernel polynomial</w:t>
      </w:r>
      <w:r w:rsidR="005967A5">
        <w:rPr>
          <w:lang w:val="en-US"/>
        </w:rPr>
        <w:t xml:space="preserve"> (de </w:t>
      </w:r>
      <w:proofErr w:type="spellStart"/>
      <w:r w:rsidR="005967A5">
        <w:rPr>
          <w:lang w:val="en-US"/>
        </w:rPr>
        <w:t>gradul</w:t>
      </w:r>
      <w:proofErr w:type="spellEnd"/>
      <w:r w:rsidR="005967A5">
        <w:rPr>
          <w:lang w:val="en-US"/>
        </w:rPr>
        <w:t xml:space="preserve"> 3)</w:t>
      </w:r>
    </w:p>
    <w:p w14:paraId="0207E6D6" w14:textId="172C88FF" w:rsidR="00251142" w:rsidRDefault="00A51C5A" w:rsidP="00251142">
      <w:pPr>
        <w:rPr>
          <w:lang w:val="en-US"/>
        </w:rPr>
      </w:pPr>
      <w:r>
        <w:rPr>
          <w:lang w:val="en-US"/>
        </w:rPr>
        <w:t xml:space="preserve">Ca la </w:t>
      </w:r>
      <w:proofErr w:type="spellStart"/>
      <w:r w:rsidR="00781F6E">
        <w:rPr>
          <w:lang w:val="en-US"/>
        </w:rPr>
        <w:t>regresia</w:t>
      </w:r>
      <w:proofErr w:type="spellEnd"/>
      <w:r w:rsidR="00781F6E">
        <w:rPr>
          <w:lang w:val="en-US"/>
        </w:rPr>
        <w:t xml:space="preserve"> </w:t>
      </w:r>
      <w:proofErr w:type="spellStart"/>
      <w:r w:rsidR="00781F6E">
        <w:rPr>
          <w:lang w:val="en-US"/>
        </w:rPr>
        <w:t>logistică</w:t>
      </w:r>
      <w:proofErr w:type="spellEnd"/>
      <w:r w:rsidR="00781F6E">
        <w:rPr>
          <w:lang w:val="en-US"/>
        </w:rPr>
        <w:t>,</w:t>
      </w:r>
      <w:r w:rsidR="00251142" w:rsidRPr="00251142">
        <w:rPr>
          <w:lang w:val="en-US"/>
        </w:rPr>
        <w:t xml:space="preserve"> </w:t>
      </w:r>
      <w:proofErr w:type="spellStart"/>
      <w:r w:rsidR="00251142">
        <w:rPr>
          <w:lang w:val="en-US"/>
        </w:rPr>
        <w:t>precizi</w:t>
      </w:r>
      <w:r w:rsidR="00781F6E">
        <w:rPr>
          <w:lang w:val="en-US"/>
        </w:rPr>
        <w:t>a</w:t>
      </w:r>
      <w:proofErr w:type="spellEnd"/>
      <w:r w:rsidR="00251142">
        <w:rPr>
          <w:lang w:val="en-US"/>
        </w:rPr>
        <w:t xml:space="preserve"> </w:t>
      </w:r>
      <w:proofErr w:type="spellStart"/>
      <w:r w:rsidR="00781F6E">
        <w:rPr>
          <w:lang w:val="en-US"/>
        </w:rPr>
        <w:t>este</w:t>
      </w:r>
      <w:proofErr w:type="spellEnd"/>
      <w:r w:rsidR="00781F6E">
        <w:rPr>
          <w:lang w:val="en-US"/>
        </w:rPr>
        <w:t xml:space="preserve"> </w:t>
      </w:r>
      <w:proofErr w:type="spellStart"/>
      <w:r w:rsidR="00251142">
        <w:rPr>
          <w:lang w:val="en-US"/>
        </w:rPr>
        <w:t>mai</w:t>
      </w:r>
      <w:proofErr w:type="spellEnd"/>
      <w:r w:rsidR="00251142">
        <w:rPr>
          <w:lang w:val="en-US"/>
        </w:rPr>
        <w:t xml:space="preserve"> </w:t>
      </w:r>
      <w:proofErr w:type="spellStart"/>
      <w:r w:rsidR="00251142">
        <w:rPr>
          <w:lang w:val="en-US"/>
        </w:rPr>
        <w:t>bun</w:t>
      </w:r>
      <w:r w:rsidR="00781F6E">
        <w:rPr>
          <w:lang w:val="en-US"/>
        </w:rPr>
        <w:t>ă</w:t>
      </w:r>
      <w:proofErr w:type="spellEnd"/>
      <w:r w:rsidR="00251142">
        <w:rPr>
          <w:lang w:val="en-US"/>
        </w:rPr>
        <w:t xml:space="preserve"> </w:t>
      </w:r>
      <w:proofErr w:type="spellStart"/>
      <w:r w:rsidR="00251142">
        <w:rPr>
          <w:lang w:val="en-US"/>
        </w:rPr>
        <w:t>pentru</w:t>
      </w:r>
      <w:proofErr w:type="spellEnd"/>
      <w:r w:rsidR="00251142">
        <w:rPr>
          <w:lang w:val="en-US"/>
        </w:rPr>
        <w:t xml:space="preserve"> </w:t>
      </w:r>
      <w:proofErr w:type="spellStart"/>
      <w:r w:rsidR="00251142">
        <w:rPr>
          <w:lang w:val="en-US"/>
        </w:rPr>
        <w:t>cele</w:t>
      </w:r>
      <w:proofErr w:type="spellEnd"/>
      <w:r w:rsidR="00251142">
        <w:rPr>
          <w:lang w:val="en-US"/>
        </w:rPr>
        <w:t xml:space="preserve"> care au </w:t>
      </w:r>
      <w:proofErr w:type="spellStart"/>
      <w:proofErr w:type="gramStart"/>
      <w:r w:rsidR="00251142">
        <w:rPr>
          <w:lang w:val="en-US"/>
        </w:rPr>
        <w:t>pneumonie</w:t>
      </w:r>
      <w:proofErr w:type="spellEnd"/>
      <w:r w:rsidR="00251142">
        <w:rPr>
          <w:lang w:val="en-US"/>
        </w:rPr>
        <w:t xml:space="preserve"> .</w:t>
      </w:r>
      <w:proofErr w:type="gramEnd"/>
    </w:p>
    <w:p w14:paraId="434AC4AA" w14:textId="443B9647" w:rsidR="00251142" w:rsidRDefault="00251142" w:rsidP="00251142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</w:t>
      </w:r>
      <w:proofErr w:type="spellStart"/>
      <w:r w:rsidR="00764397">
        <w:rPr>
          <w:lang w:val="en-US"/>
        </w:rPr>
        <w:t>pentru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rulări</w:t>
      </w:r>
      <w:proofErr w:type="spellEnd"/>
      <w:r>
        <w:rPr>
          <w:lang w:val="en-US"/>
        </w:rPr>
        <w:t>:</w:t>
      </w:r>
    </w:p>
    <w:p w14:paraId="2667928A" w14:textId="77777777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Accuracy = 0.94</w:t>
      </w:r>
    </w:p>
    <w:p w14:paraId="6E6D775F" w14:textId="69DEE22B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251142">
        <w:rPr>
          <w:lang w:val="en-US"/>
        </w:rPr>
        <w:t>un time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>
        <w:rPr>
          <w:lang w:val="en-US"/>
        </w:rPr>
        <w:t xml:space="preserve"> 60 </w:t>
      </w:r>
      <w:proofErr w:type="gramStart"/>
      <w:r>
        <w:rPr>
          <w:lang w:val="en-US"/>
        </w:rPr>
        <w:t>sec</w:t>
      </w:r>
      <w:proofErr w:type="gramEnd"/>
    </w:p>
    <w:p w14:paraId="78895D09" w14:textId="77777777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precision = 0.92</w:t>
      </w:r>
    </w:p>
    <w:p w14:paraId="48C32744" w14:textId="69B6C80A" w:rsid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 = 0.9</w:t>
      </w:r>
      <w:r w:rsidR="00764397">
        <w:rPr>
          <w:lang w:val="en-US"/>
        </w:rPr>
        <w:t>2</w:t>
      </w:r>
    </w:p>
    <w:p w14:paraId="01C6456E" w14:textId="77777777" w:rsidR="00251142" w:rsidRPr="00251142" w:rsidRDefault="00251142" w:rsidP="00251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f1-score = 0.92</w:t>
      </w:r>
    </w:p>
    <w:p w14:paraId="65AF76B9" w14:textId="042F5BB0" w:rsidR="00CD0702" w:rsidRPr="00CD0702" w:rsidRDefault="00CD0702" w:rsidP="00CD0702">
      <w:pPr>
        <w:rPr>
          <w:lang w:val="en-US"/>
        </w:rPr>
      </w:pPr>
    </w:p>
    <w:p w14:paraId="71152755" w14:textId="69BF97C4" w:rsidR="00CD0702" w:rsidRDefault="00CD0702" w:rsidP="00CD070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Cu kernel radial</w:t>
      </w:r>
      <w:r w:rsidR="00764397">
        <w:rPr>
          <w:lang w:val="en-US"/>
        </w:rPr>
        <w:t xml:space="preserve"> (</w:t>
      </w:r>
      <w:proofErr w:type="spellStart"/>
      <w:r w:rsidR="00764397">
        <w:rPr>
          <w:lang w:val="en-US"/>
        </w:rPr>
        <w:t>rbf</w:t>
      </w:r>
      <w:proofErr w:type="spellEnd"/>
      <w:r w:rsidR="00764397">
        <w:rPr>
          <w:lang w:val="en-US"/>
        </w:rPr>
        <w:t xml:space="preserve"> =radial based function)</w:t>
      </w:r>
    </w:p>
    <w:p w14:paraId="6DFA976D" w14:textId="0A336E44" w:rsidR="00CD0702" w:rsidRDefault="00A51C5A" w:rsidP="00CD0702">
      <w:pPr>
        <w:rPr>
          <w:lang w:val="en-US"/>
        </w:rPr>
      </w:pPr>
      <w:proofErr w:type="spellStart"/>
      <w:r>
        <w:rPr>
          <w:lang w:val="en-US"/>
        </w:rPr>
        <w:t>Precizi</w:t>
      </w:r>
      <w:r w:rsidR="00764397">
        <w:rPr>
          <w:lang w:val="en-US"/>
        </w:rPr>
        <w:t>a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este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mai</w:t>
      </w:r>
      <w:proofErr w:type="spellEnd"/>
      <w:r w:rsidR="00764397">
        <w:rPr>
          <w:lang w:val="en-US"/>
        </w:rPr>
        <w:t xml:space="preserve"> mare </w:t>
      </w:r>
      <w:proofErr w:type="spellStart"/>
      <w:r w:rsidR="00764397">
        <w:rPr>
          <w:lang w:val="en-US"/>
        </w:rPr>
        <w:t>pentru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cei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sănatoși</w:t>
      </w:r>
      <w:proofErr w:type="spellEnd"/>
      <w:r w:rsidR="0076439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764397">
        <w:rPr>
          <w:lang w:val="en-US"/>
        </w:rPr>
        <w:t>iar</w:t>
      </w:r>
      <w:proofErr w:type="spellEnd"/>
      <w:r w:rsidR="00764397">
        <w:rPr>
          <w:lang w:val="en-US"/>
        </w:rPr>
        <w:t xml:space="preserve"> </w:t>
      </w:r>
      <w:r>
        <w:rPr>
          <w:lang w:val="en-US"/>
        </w:rPr>
        <w:t>recall</w:t>
      </w:r>
      <w:r w:rsidR="00764397">
        <w:rPr>
          <w:lang w:val="en-US"/>
        </w:rPr>
        <w:t xml:space="preserve">-ul </w:t>
      </w:r>
      <w:proofErr w:type="spellStart"/>
      <w:r w:rsidR="00764397">
        <w:rPr>
          <w:lang w:val="en-US"/>
        </w:rPr>
        <w:t>și</w:t>
      </w:r>
      <w:proofErr w:type="spellEnd"/>
      <w:r w:rsidR="00764397">
        <w:rPr>
          <w:lang w:val="en-US"/>
        </w:rPr>
        <w:t xml:space="preserve"> </w:t>
      </w:r>
      <w:r>
        <w:rPr>
          <w:lang w:val="en-US"/>
        </w:rPr>
        <w:t>f1</w:t>
      </w:r>
      <w:r w:rsidR="00764397">
        <w:rPr>
          <w:lang w:val="en-US"/>
        </w:rPr>
        <w:t xml:space="preserve">-score a </w:t>
      </w:r>
      <w:proofErr w:type="spellStart"/>
      <w:r w:rsidR="00764397">
        <w:rPr>
          <w:lang w:val="en-US"/>
        </w:rPr>
        <w:t>rezultat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foarte</w:t>
      </w:r>
      <w:proofErr w:type="spellEnd"/>
      <w:r w:rsidR="00764397">
        <w:rPr>
          <w:lang w:val="en-US"/>
        </w:rPr>
        <w:t xml:space="preserve"> mica (</w:t>
      </w:r>
      <w:proofErr w:type="spellStart"/>
      <w:r w:rsidR="00764397">
        <w:rPr>
          <w:lang w:val="en-US"/>
        </w:rPr>
        <w:t>aproape</w:t>
      </w:r>
      <w:proofErr w:type="spellEnd"/>
      <w:r w:rsidR="00764397">
        <w:rPr>
          <w:lang w:val="en-US"/>
        </w:rPr>
        <w:t xml:space="preserve"> de 0) la </w:t>
      </w:r>
      <w:proofErr w:type="spellStart"/>
      <w:r w:rsidR="00764397">
        <w:rPr>
          <w:lang w:val="en-US"/>
        </w:rPr>
        <w:t>cei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sănătoși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și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foarte</w:t>
      </w:r>
      <w:proofErr w:type="spellEnd"/>
      <w:r w:rsidR="00764397">
        <w:rPr>
          <w:lang w:val="en-US"/>
        </w:rPr>
        <w:t xml:space="preserve"> mare </w:t>
      </w:r>
      <w:proofErr w:type="gramStart"/>
      <w:r w:rsidR="00764397">
        <w:rPr>
          <w:lang w:val="en-US"/>
        </w:rPr>
        <w:t xml:space="preserve">( </w:t>
      </w:r>
      <w:proofErr w:type="spellStart"/>
      <w:r w:rsidR="00F536DA">
        <w:rPr>
          <w:lang w:val="en-US"/>
        </w:rPr>
        <w:t>aproape</w:t>
      </w:r>
      <w:proofErr w:type="spellEnd"/>
      <w:proofErr w:type="gramEnd"/>
      <w:r w:rsidR="00F536DA">
        <w:rPr>
          <w:lang w:val="en-US"/>
        </w:rPr>
        <w:t xml:space="preserve"> de </w:t>
      </w:r>
      <w:r w:rsidR="00764397">
        <w:rPr>
          <w:lang w:val="en-US"/>
        </w:rPr>
        <w:t xml:space="preserve">1) la </w:t>
      </w:r>
      <w:proofErr w:type="spellStart"/>
      <w:r w:rsidR="00764397">
        <w:rPr>
          <w:lang w:val="en-US"/>
        </w:rPr>
        <w:t>cei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bolnavi</w:t>
      </w:r>
      <w:proofErr w:type="spellEnd"/>
      <w:r w:rsidR="00764397">
        <w:rPr>
          <w:lang w:val="en-US"/>
        </w:rPr>
        <w:t xml:space="preserve">. De </w:t>
      </w:r>
      <w:proofErr w:type="spellStart"/>
      <w:r w:rsidR="00764397">
        <w:rPr>
          <w:lang w:val="en-US"/>
        </w:rPr>
        <w:t>aici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rezultă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că</w:t>
      </w:r>
      <w:proofErr w:type="spellEnd"/>
      <w:r w:rsidR="00764397">
        <w:rPr>
          <w:lang w:val="en-US"/>
        </w:rPr>
        <w:t xml:space="preserve"> rata de FP </w:t>
      </w:r>
      <w:proofErr w:type="spellStart"/>
      <w:r w:rsidR="00764397">
        <w:rPr>
          <w:lang w:val="en-US"/>
        </w:rPr>
        <w:t>este</w:t>
      </w:r>
      <w:proofErr w:type="spellEnd"/>
      <w:r w:rsidR="00764397">
        <w:rPr>
          <w:lang w:val="en-US"/>
        </w:rPr>
        <w:t xml:space="preserve"> mare </w:t>
      </w:r>
      <w:proofErr w:type="spellStart"/>
      <w:r w:rsidR="00764397">
        <w:rPr>
          <w:lang w:val="en-US"/>
        </w:rPr>
        <w:t>și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că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algoritmul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tinde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să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clasifice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toate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imaginile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în</w:t>
      </w:r>
      <w:proofErr w:type="spellEnd"/>
      <w:r w:rsidR="00764397">
        <w:rPr>
          <w:lang w:val="en-US"/>
        </w:rPr>
        <w:t xml:space="preserve"> </w:t>
      </w:r>
      <w:proofErr w:type="spellStart"/>
      <w:r w:rsidR="00764397">
        <w:rPr>
          <w:lang w:val="en-US"/>
        </w:rPr>
        <w:t>categoria</w:t>
      </w:r>
      <w:proofErr w:type="spellEnd"/>
      <w:r w:rsidR="00764397">
        <w:rPr>
          <w:lang w:val="en-US"/>
        </w:rPr>
        <w:t xml:space="preserve"> de </w:t>
      </w:r>
      <w:proofErr w:type="spellStart"/>
      <w:r w:rsidR="00764397">
        <w:rPr>
          <w:lang w:val="en-US"/>
        </w:rPr>
        <w:t>bolnavi</w:t>
      </w:r>
      <w:proofErr w:type="spellEnd"/>
      <w:r w:rsidR="00764397">
        <w:rPr>
          <w:lang w:val="en-US"/>
        </w:rPr>
        <w:t xml:space="preserve"> de </w:t>
      </w:r>
      <w:proofErr w:type="spellStart"/>
      <w:r w:rsidR="00764397">
        <w:rPr>
          <w:lang w:val="en-US"/>
        </w:rPr>
        <w:t>pneumonie</w:t>
      </w:r>
      <w:proofErr w:type="spellEnd"/>
      <w:r w:rsidR="00764397">
        <w:rPr>
          <w:lang w:val="en-US"/>
        </w:rPr>
        <w:t>.</w:t>
      </w:r>
    </w:p>
    <w:p w14:paraId="09531B0C" w14:textId="38C9F759" w:rsidR="00781F6E" w:rsidRDefault="00F536DA" w:rsidP="00CD0702">
      <w:pPr>
        <w:rPr>
          <w:lang w:val="en-US"/>
        </w:rPr>
      </w:pPr>
      <w:r>
        <w:rPr>
          <w:noProof/>
        </w:rPr>
        <w:drawing>
          <wp:inline distT="0" distB="0" distL="0" distR="0" wp14:anchorId="3722E2A1" wp14:editId="505D1766">
            <wp:extent cx="36766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9C0" w14:textId="77777777" w:rsidR="00764397" w:rsidRDefault="00764397" w:rsidP="00764397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rulări</w:t>
      </w:r>
      <w:proofErr w:type="spellEnd"/>
      <w:r>
        <w:rPr>
          <w:lang w:val="en-US"/>
        </w:rPr>
        <w:t>:</w:t>
      </w:r>
    </w:p>
    <w:p w14:paraId="0C7BA109" w14:textId="7B9C2442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Accuracy = 0.73</w:t>
      </w:r>
    </w:p>
    <w:p w14:paraId="7DDD9847" w14:textId="7D64B252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</w:t>
      </w:r>
      <w:r w:rsidRPr="00251142">
        <w:rPr>
          <w:lang w:val="en-US"/>
        </w:rPr>
        <w:t>un time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>
        <w:rPr>
          <w:lang w:val="en-US"/>
        </w:rPr>
        <w:t xml:space="preserve"> 101 </w:t>
      </w:r>
      <w:proofErr w:type="gramStart"/>
      <w:r>
        <w:rPr>
          <w:lang w:val="en-US"/>
        </w:rPr>
        <w:t>sec</w:t>
      </w:r>
      <w:proofErr w:type="gramEnd"/>
    </w:p>
    <w:p w14:paraId="3927DCF8" w14:textId="5471D653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precision = 0.76</w:t>
      </w:r>
    </w:p>
    <w:p w14:paraId="4954F5A1" w14:textId="45006621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 = 0.5</w:t>
      </w:r>
    </w:p>
    <w:p w14:paraId="5B5FEBAA" w14:textId="2BB9E0C3" w:rsidR="00764397" w:rsidRPr="00251142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f1-score = 0.42</w:t>
      </w:r>
    </w:p>
    <w:p w14:paraId="3F554118" w14:textId="77777777" w:rsidR="00764397" w:rsidRDefault="00764397" w:rsidP="00CD0702">
      <w:pPr>
        <w:rPr>
          <w:lang w:val="en-US"/>
        </w:rPr>
      </w:pPr>
    </w:p>
    <w:p w14:paraId="62E329E7" w14:textId="31DCE3F1" w:rsidR="00CD0702" w:rsidRDefault="00CD0702" w:rsidP="00CD0702">
      <w:pPr>
        <w:pStyle w:val="Heading2"/>
        <w:rPr>
          <w:lang w:val="en-US"/>
        </w:rPr>
      </w:pPr>
      <w:r>
        <w:rPr>
          <w:lang w:val="en-US"/>
        </w:rPr>
        <w:t>Random Forest</w:t>
      </w:r>
    </w:p>
    <w:p w14:paraId="589A583B" w14:textId="77777777" w:rsidR="00764397" w:rsidRDefault="00764397" w:rsidP="00764397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rulări</w:t>
      </w:r>
      <w:proofErr w:type="spellEnd"/>
      <w:r>
        <w:rPr>
          <w:lang w:val="en-US"/>
        </w:rPr>
        <w:t>:</w:t>
      </w:r>
    </w:p>
    <w:p w14:paraId="3437B171" w14:textId="77777777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Accuracy = 0.94</w:t>
      </w:r>
    </w:p>
    <w:p w14:paraId="579F1D02" w14:textId="6956BBF8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251142">
        <w:rPr>
          <w:lang w:val="en-US"/>
        </w:rPr>
        <w:t>un time</w:t>
      </w:r>
      <w:r>
        <w:rPr>
          <w:lang w:val="en-US"/>
        </w:rPr>
        <w:t xml:space="preserve"> = 80.3 sec</w:t>
      </w:r>
    </w:p>
    <w:p w14:paraId="0E28B138" w14:textId="2C909A01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precision = 0.94</w:t>
      </w:r>
    </w:p>
    <w:p w14:paraId="4A235C81" w14:textId="77777777" w:rsidR="00764397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 = 0.92</w:t>
      </w:r>
    </w:p>
    <w:p w14:paraId="49A08C51" w14:textId="7FE37F43" w:rsidR="00764397" w:rsidRPr="00251142" w:rsidRDefault="00764397" w:rsidP="0076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f1-score = 0.93</w:t>
      </w:r>
    </w:p>
    <w:p w14:paraId="02217536" w14:textId="4CD86244" w:rsidR="00764397" w:rsidRDefault="005967A5" w:rsidP="005967A5">
      <w:pPr>
        <w:pStyle w:val="Heading2"/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</w:p>
    <w:p w14:paraId="1A696E64" w14:textId="70382D3A" w:rsidR="005967A5" w:rsidRDefault="005967A5" w:rsidP="005967A5"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cu SVM </w:t>
      </w:r>
      <w:proofErr w:type="spellStart"/>
      <w:r>
        <w:rPr>
          <w:lang w:val="en-US"/>
        </w:rPr>
        <w:t>având</w:t>
      </w:r>
      <w:proofErr w:type="spellEnd"/>
      <w:r>
        <w:rPr>
          <w:lang w:val="en-US"/>
        </w:rPr>
        <w:t xml:space="preserve"> kernel radial nu se </w:t>
      </w:r>
      <w:proofErr w:type="spellStart"/>
      <w:r>
        <w:rPr>
          <w:lang w:val="en-US"/>
        </w:rPr>
        <w:t>potrive</w:t>
      </w:r>
      <w:r>
        <w:t>ște</w:t>
      </w:r>
      <w:proofErr w:type="spellEnd"/>
      <w:r>
        <w:t xml:space="preserve"> pentru acest </w:t>
      </w:r>
      <w:proofErr w:type="spellStart"/>
      <w:r>
        <w:t>dataset</w:t>
      </w:r>
      <w:proofErr w:type="spellEnd"/>
      <w:r>
        <w:t xml:space="preserve">. Iar pentru restul metodelor, având în vedere că acuratețea medie obținută este la fel, cea mai bună pentru </w:t>
      </w:r>
      <w:proofErr w:type="spellStart"/>
      <w:r>
        <w:t>datasetul</w:t>
      </w:r>
      <w:proofErr w:type="spellEnd"/>
      <w:r>
        <w:t xml:space="preserve"> ales este regresia logistică datorită timpului de execuție mai mic.</w:t>
      </w:r>
    </w:p>
    <w:p w14:paraId="362C0FE5" w14:textId="43947DE3" w:rsidR="005967A5" w:rsidRPr="005967A5" w:rsidRDefault="005967A5" w:rsidP="005967A5">
      <w:r>
        <w:t>Menționez că rezultatele medii au fost obținute în urma calculelor făcute în documentul Results.xlsx.</w:t>
      </w:r>
    </w:p>
    <w:p w14:paraId="2894869C" w14:textId="5C9C36C6" w:rsidR="00CD0702" w:rsidRDefault="009A25BE" w:rsidP="009A25BE">
      <w:pPr>
        <w:pStyle w:val="Heading1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Inițială</w:t>
      </w:r>
      <w:proofErr w:type="spellEnd"/>
    </w:p>
    <w:p w14:paraId="1ECC9596" w14:textId="6C2F9C9F" w:rsidR="002E5656" w:rsidRDefault="002E5656" w:rsidP="002E5656">
      <w:p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inițial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tot una de </w:t>
      </w:r>
      <w:proofErr w:type="spellStart"/>
      <w:r w:rsidRPr="002E5656">
        <w:rPr>
          <w:b/>
          <w:bCs/>
          <w:lang w:val="en-US"/>
        </w:rPr>
        <w:t>clasificare</w:t>
      </w:r>
      <w:proofErr w:type="spellEnd"/>
      <w:r w:rsidRPr="002E5656">
        <w:rPr>
          <w:b/>
          <w:bCs/>
          <w:lang w:val="en-US"/>
        </w:rPr>
        <w:t xml:space="preserve"> </w:t>
      </w:r>
      <w:proofErr w:type="spellStart"/>
      <w:r w:rsidRPr="002E5656">
        <w:rPr>
          <w:b/>
          <w:bCs/>
          <w:lang w:val="en-US"/>
        </w:rPr>
        <w:t>supervizată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pe un dataset </w:t>
      </w:r>
      <w:proofErr w:type="spellStart"/>
      <w:r>
        <w:rPr>
          <w:lang w:val="en-US"/>
        </w:rPr>
        <w:t>diferit</w:t>
      </w:r>
      <w:proofErr w:type="spellEnd"/>
      <w:r>
        <w:rPr>
          <w:lang w:val="en-US"/>
        </w:rPr>
        <w:t xml:space="preserve">,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(</w:t>
      </w:r>
      <w:r w:rsidRPr="002E5656">
        <w:rPr>
          <w:b/>
          <w:bCs/>
          <w:lang w:val="en-US"/>
        </w:rPr>
        <w:t xml:space="preserve">72 </w:t>
      </w:r>
      <w:proofErr w:type="spellStart"/>
      <w:r w:rsidRPr="002E5656">
        <w:rPr>
          <w:b/>
          <w:bCs/>
          <w:lang w:val="en-US"/>
        </w:rPr>
        <w:t>inregistrari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depresie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pacienți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creierului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deduse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rmi-urilor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anumoitor</w:t>
      </w:r>
      <w:proofErr w:type="spellEnd"/>
      <w:r>
        <w:rPr>
          <w:lang w:val="en-US"/>
        </w:rPr>
        <w:t xml:space="preserve"> zone ale </w:t>
      </w:r>
      <w:proofErr w:type="spellStart"/>
      <w:r>
        <w:rPr>
          <w:lang w:val="en-US"/>
        </w:rPr>
        <w:t>creierului</w:t>
      </w:r>
      <w:proofErr w:type="spellEnd"/>
      <w:r>
        <w:rPr>
          <w:lang w:val="en-US"/>
        </w:rPr>
        <w:t xml:space="preserve"> precum: </w:t>
      </w:r>
      <w:proofErr w:type="spellStart"/>
      <w:r w:rsidR="00E923BC">
        <w:rPr>
          <w:lang w:val="en-US"/>
        </w:rPr>
        <w:t>pericalosală</w:t>
      </w:r>
      <w:proofErr w:type="spellEnd"/>
      <w:r w:rsidR="00E923BC">
        <w:rPr>
          <w:lang w:val="en-US"/>
        </w:rPr>
        <w:t xml:space="preserve">, occipital </w:t>
      </w:r>
      <w:proofErr w:type="spellStart"/>
      <w:r w:rsidR="00E923BC">
        <w:rPr>
          <w:lang w:val="en-US"/>
        </w:rPr>
        <w:t>superioară</w:t>
      </w:r>
      <w:proofErr w:type="spellEnd"/>
      <w:r w:rsidR="00E923BC">
        <w:rPr>
          <w:lang w:val="en-US"/>
        </w:rPr>
        <w:t>, occipital-</w:t>
      </w:r>
      <w:proofErr w:type="spellStart"/>
      <w:r w:rsidR="00E923BC">
        <w:rPr>
          <w:lang w:val="en-US"/>
        </w:rPr>
        <w:t>temporală</w:t>
      </w:r>
      <w:proofErr w:type="spellEnd"/>
      <w:r w:rsidR="00E923BC">
        <w:rPr>
          <w:lang w:val="en-US"/>
        </w:rPr>
        <w:t xml:space="preserve">, circular-insular </w:t>
      </w:r>
      <w:proofErr w:type="spellStart"/>
      <w:r w:rsidR="00E923BC">
        <w:rPr>
          <w:lang w:val="en-US"/>
        </w:rPr>
        <w:t>superioară</w:t>
      </w:r>
      <w:proofErr w:type="spellEnd"/>
      <w:r w:rsidR="00E923BC">
        <w:rPr>
          <w:lang w:val="en-US"/>
        </w:rPr>
        <w:t xml:space="preserve">, </w:t>
      </w:r>
      <w:proofErr w:type="spellStart"/>
      <w:r w:rsidR="00E923BC">
        <w:rPr>
          <w:lang w:val="en-US"/>
        </w:rPr>
        <w:t>poli</w:t>
      </w:r>
      <w:proofErr w:type="spellEnd"/>
      <w:r w:rsidR="00E923BC">
        <w:rPr>
          <w:lang w:val="en-US"/>
        </w:rPr>
        <w:t xml:space="preserve"> </w:t>
      </w:r>
      <w:proofErr w:type="spellStart"/>
      <w:r w:rsidR="00E923BC">
        <w:rPr>
          <w:lang w:val="en-US"/>
        </w:rPr>
        <w:t>temporali</w:t>
      </w:r>
      <w:proofErr w:type="spellEnd"/>
      <w:r w:rsidR="00E923BC">
        <w:rPr>
          <w:lang w:val="en-US"/>
        </w:rPr>
        <w:t xml:space="preserve"> etc. </w:t>
      </w:r>
      <w:proofErr w:type="spellStart"/>
      <w:r w:rsidR="00E923BC">
        <w:rPr>
          <w:lang w:val="en-US"/>
        </w:rPr>
        <w:t>În</w:t>
      </w:r>
      <w:proofErr w:type="spellEnd"/>
      <w:r w:rsidR="00E923BC">
        <w:rPr>
          <w:lang w:val="en-US"/>
        </w:rPr>
        <w:t xml:space="preserve"> total sunt </w:t>
      </w:r>
      <w:r w:rsidR="00E923BC" w:rsidRPr="00E923BC">
        <w:rPr>
          <w:b/>
          <w:bCs/>
          <w:lang w:val="en-US"/>
        </w:rPr>
        <w:t xml:space="preserve">10 </w:t>
      </w:r>
      <w:proofErr w:type="spellStart"/>
      <w:r w:rsidR="00E923BC" w:rsidRPr="00E923BC">
        <w:rPr>
          <w:b/>
          <w:bCs/>
          <w:lang w:val="en-US"/>
        </w:rPr>
        <w:t>criterii</w:t>
      </w:r>
      <w:proofErr w:type="spellEnd"/>
      <w:r w:rsidR="00E923BC">
        <w:rPr>
          <w:lang w:val="en-US"/>
        </w:rPr>
        <w:t xml:space="preserve"> care sunt </w:t>
      </w:r>
      <w:proofErr w:type="spellStart"/>
      <w:r w:rsidR="00E923BC">
        <w:rPr>
          <w:lang w:val="en-US"/>
        </w:rPr>
        <w:t>sunt</w:t>
      </w:r>
      <w:proofErr w:type="spellEnd"/>
      <w:r w:rsidR="00E923BC">
        <w:rPr>
          <w:lang w:val="en-US"/>
        </w:rPr>
        <w:t xml:space="preserve"> </w:t>
      </w:r>
      <w:proofErr w:type="spellStart"/>
      <w:r w:rsidR="00E923BC">
        <w:rPr>
          <w:lang w:val="en-US"/>
        </w:rPr>
        <w:t>folosite</w:t>
      </w:r>
      <w:proofErr w:type="spellEnd"/>
      <w:r w:rsidR="00E923BC">
        <w:rPr>
          <w:lang w:val="en-US"/>
        </w:rPr>
        <w:t xml:space="preserve"> </w:t>
      </w:r>
      <w:proofErr w:type="spellStart"/>
      <w:r w:rsidR="00E923BC">
        <w:rPr>
          <w:lang w:val="en-US"/>
        </w:rPr>
        <w:t>pentru</w:t>
      </w:r>
      <w:proofErr w:type="spellEnd"/>
      <w:r w:rsidR="00E923BC">
        <w:rPr>
          <w:lang w:val="en-US"/>
        </w:rPr>
        <w:t xml:space="preserve"> a </w:t>
      </w:r>
      <w:proofErr w:type="spellStart"/>
      <w:r w:rsidR="00E923BC">
        <w:rPr>
          <w:lang w:val="en-US"/>
        </w:rPr>
        <w:t>determina</w:t>
      </w:r>
      <w:proofErr w:type="spellEnd"/>
      <w:r w:rsidR="00E923BC">
        <w:rPr>
          <w:lang w:val="en-US"/>
        </w:rPr>
        <w:t xml:space="preserve"> </w:t>
      </w:r>
      <w:proofErr w:type="spellStart"/>
      <w:r w:rsidR="00E923BC">
        <w:rPr>
          <w:lang w:val="en-US"/>
        </w:rPr>
        <w:t>starea</w:t>
      </w:r>
      <w:proofErr w:type="spellEnd"/>
      <w:r w:rsidR="00E923BC">
        <w:rPr>
          <w:lang w:val="en-US"/>
        </w:rPr>
        <w:t xml:space="preserve"> </w:t>
      </w:r>
      <w:proofErr w:type="spellStart"/>
      <w:r w:rsidR="00E923BC">
        <w:rPr>
          <w:lang w:val="en-US"/>
        </w:rPr>
        <w:t>individului</w:t>
      </w:r>
      <w:proofErr w:type="spellEnd"/>
      <w:r w:rsidR="00E923BC">
        <w:rPr>
          <w:lang w:val="en-US"/>
        </w:rPr>
        <w:t>.</w:t>
      </w:r>
    </w:p>
    <w:p w14:paraId="799869A2" w14:textId="6C5E0311" w:rsidR="0072101D" w:rsidRDefault="0072101D" w:rsidP="002E5656">
      <w:p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setului</w:t>
      </w:r>
      <w:proofErr w:type="spellEnd"/>
      <w:r>
        <w:rPr>
          <w:lang w:val="en-US"/>
        </w:rPr>
        <w:t xml:space="preserve"> de date: </w:t>
      </w:r>
      <w:r w:rsidRPr="0072101D">
        <w:rPr>
          <w:lang w:val="en-US"/>
        </w:rPr>
        <w:t>https://brainlife.io/project/5fe56eca57aacdb8482fd198/dataset</w:t>
      </w:r>
    </w:p>
    <w:p w14:paraId="6D7E6C56" w14:textId="37B68EBA" w:rsidR="006E6A0C" w:rsidRPr="006E6A0C" w:rsidRDefault="00733652" w:rsidP="006E6A0C">
      <w:pPr>
        <w:pStyle w:val="Heading2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</w:p>
    <w:p w14:paraId="7B589C64" w14:textId="0352896F" w:rsidR="00733652" w:rsidRDefault="00733652" w:rsidP="00733652">
      <w:pPr>
        <w:pStyle w:val="Heading3"/>
      </w:pPr>
      <w:proofErr w:type="spellStart"/>
      <w:r>
        <w:rPr>
          <w:lang w:val="en-US"/>
        </w:rPr>
        <w:t>Regresie</w:t>
      </w:r>
      <w:proofErr w:type="spellEnd"/>
      <w:r>
        <w:rPr>
          <w:lang w:val="en-US"/>
        </w:rPr>
        <w:t xml:space="preserve"> Logistic</w:t>
      </w:r>
      <w:r>
        <w:t>ă</w:t>
      </w:r>
    </w:p>
    <w:p w14:paraId="106F1316" w14:textId="74AA4FED" w:rsidR="006E6A0C" w:rsidRDefault="006E6A0C" w:rsidP="006E6A0C">
      <w:r>
        <w:t xml:space="preserve">Rezultatele nu sunt concludente datorită numărului mic de date. Totuși, prin comparație, clasificările făcute pentru persoanele care sunt depresive sunt mai precise, deoarece </w:t>
      </w:r>
      <w:proofErr w:type="spellStart"/>
      <w:r>
        <w:t>numarul</w:t>
      </w:r>
      <w:proofErr w:type="spellEnd"/>
      <w:r>
        <w:t xml:space="preserve"> persoanelor depresive  (din </w:t>
      </w:r>
      <w:proofErr w:type="spellStart"/>
      <w:r>
        <w:t>dataset</w:t>
      </w:r>
      <w:proofErr w:type="spellEnd"/>
      <w:r>
        <w:t>) este mai mare decât cel al persoanelor normale.</w:t>
      </w:r>
    </w:p>
    <w:p w14:paraId="44C91E20" w14:textId="03350452" w:rsidR="006E6A0C" w:rsidRDefault="006E6A0C" w:rsidP="006E6A0C">
      <w:r>
        <w:t>Prin urmare, uneori obținem rezultate bune:</w:t>
      </w:r>
    </w:p>
    <w:p w14:paraId="0FA800E2" w14:textId="77777777" w:rsidR="006E6A0C" w:rsidRDefault="006E6A0C" w:rsidP="006E6A0C">
      <w:r>
        <w:rPr>
          <w:noProof/>
        </w:rPr>
        <w:lastRenderedPageBreak/>
        <w:drawing>
          <wp:inline distT="0" distB="0" distL="0" distR="0" wp14:anchorId="2CEA9995" wp14:editId="1A6FAF4C">
            <wp:extent cx="3628907" cy="1754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1" t="4575" r="12161"/>
                    <a:stretch/>
                  </pic:blipFill>
                  <pic:spPr bwMode="auto">
                    <a:xfrm>
                      <a:off x="0" y="0"/>
                      <a:ext cx="3888890" cy="188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 iar alteori obținem rezultate foarte slabe (deși este diferență doar de maxim 5 clasificări greșite):</w:t>
      </w:r>
    </w:p>
    <w:p w14:paraId="23F37730" w14:textId="716BBB3E" w:rsidR="006E6A0C" w:rsidRDefault="006E6A0C" w:rsidP="006E6A0C">
      <w:r>
        <w:rPr>
          <w:noProof/>
        </w:rPr>
        <w:drawing>
          <wp:inline distT="0" distB="0" distL="0" distR="0" wp14:anchorId="39C66F6C" wp14:editId="0EBD448F">
            <wp:extent cx="3643046" cy="19032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25" cy="20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FB2B90" w14:textId="2ADB67FB" w:rsidR="006E6A0C" w:rsidRDefault="006E6A0C" w:rsidP="006E6A0C">
      <w:r>
        <w:t xml:space="preserve">Aceste rezultate </w:t>
      </w:r>
      <w:proofErr w:type="spellStart"/>
      <w:r>
        <w:t>inconcludente</w:t>
      </w:r>
      <w:proofErr w:type="spellEnd"/>
      <w:r>
        <w:t xml:space="preserve"> se pot datora și valorilor aberante prezente in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cum reie</w:t>
      </w:r>
      <w:r w:rsidR="001A249D">
        <w:t>se din grafic:</w:t>
      </w:r>
    </w:p>
    <w:p w14:paraId="3E30CA0C" w14:textId="6BE0BD8A" w:rsidR="001A249D" w:rsidRPr="006E6A0C" w:rsidRDefault="001A249D" w:rsidP="006E6A0C">
      <w:r>
        <w:rPr>
          <w:noProof/>
        </w:rPr>
        <w:drawing>
          <wp:inline distT="0" distB="0" distL="0" distR="0" wp14:anchorId="27D43D69" wp14:editId="1BBCFF9B">
            <wp:extent cx="2945219" cy="18729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469" cy="20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33E" w14:textId="32AABC86" w:rsidR="008F09FA" w:rsidRDefault="006E6A0C" w:rsidP="008F09FA">
      <w:r>
        <w:t>Pentru 30 de rulări am obținut rezultatele (făcând media aritmetică):</w:t>
      </w:r>
    </w:p>
    <w:p w14:paraId="1DBC1609" w14:textId="73F86C9A" w:rsidR="006E6A0C" w:rsidRDefault="006E6A0C" w:rsidP="006E6A0C">
      <w:pPr>
        <w:pStyle w:val="ListParagraph"/>
        <w:numPr>
          <w:ilvl w:val="0"/>
          <w:numId w:val="3"/>
        </w:numPr>
      </w:pPr>
      <w:r>
        <w:t>acuratețe: 0.85</w:t>
      </w:r>
    </w:p>
    <w:p w14:paraId="11114B4C" w14:textId="0128E99B" w:rsidR="006E6A0C" w:rsidRDefault="006E6A0C" w:rsidP="006E6A0C">
      <w:pPr>
        <w:pStyle w:val="ListParagraph"/>
        <w:numPr>
          <w:ilvl w:val="0"/>
          <w:numId w:val="3"/>
        </w:numPr>
      </w:pPr>
      <w:r>
        <w:t>precizie: 0.85</w:t>
      </w:r>
    </w:p>
    <w:p w14:paraId="19969961" w14:textId="64C144CD" w:rsidR="006E6A0C" w:rsidRDefault="006E6A0C" w:rsidP="006E6A0C">
      <w:pPr>
        <w:pStyle w:val="ListParagraph"/>
        <w:numPr>
          <w:ilvl w:val="0"/>
          <w:numId w:val="3"/>
        </w:numPr>
      </w:pPr>
      <w:proofErr w:type="spellStart"/>
      <w:r>
        <w:t>recall</w:t>
      </w:r>
      <w:proofErr w:type="spellEnd"/>
      <w:r>
        <w:t>: 0.8</w:t>
      </w:r>
    </w:p>
    <w:p w14:paraId="65794BEE" w14:textId="0EF90C1E" w:rsidR="006E6A0C" w:rsidRPr="008F09FA" w:rsidRDefault="006E6A0C" w:rsidP="006E6A0C">
      <w:pPr>
        <w:pStyle w:val="ListParagraph"/>
        <w:numPr>
          <w:ilvl w:val="0"/>
          <w:numId w:val="3"/>
        </w:numPr>
      </w:pPr>
      <w:r>
        <w:t>f1-score: 0.81</w:t>
      </w:r>
    </w:p>
    <w:p w14:paraId="2F238736" w14:textId="0602A17B" w:rsidR="00733652" w:rsidRDefault="00733652" w:rsidP="001A249D">
      <w:pPr>
        <w:pStyle w:val="Heading3"/>
      </w:pPr>
      <w:r>
        <w:t xml:space="preserve">SVM cu Cross </w:t>
      </w:r>
      <w:proofErr w:type="spellStart"/>
      <w:r>
        <w:t>Validation</w:t>
      </w:r>
      <w:proofErr w:type="spellEnd"/>
      <w:r w:rsidR="005967A5">
        <w:t xml:space="preserve"> </w:t>
      </w:r>
      <w:r w:rsidR="00750332">
        <w:t>(</w:t>
      </w:r>
      <w:r w:rsidR="005967A5">
        <w:t xml:space="preserve">folosind </w:t>
      </w:r>
      <w:proofErr w:type="spellStart"/>
      <w:r w:rsidR="005967A5">
        <w:t>motoda</w:t>
      </w:r>
      <w:proofErr w:type="spellEnd"/>
      <w:r w:rsidR="005967A5">
        <w:t xml:space="preserve"> </w:t>
      </w:r>
      <w:r w:rsidR="00750332">
        <w:t>k-</w:t>
      </w:r>
      <w:proofErr w:type="spellStart"/>
      <w:r w:rsidR="00750332">
        <w:t>fold</w:t>
      </w:r>
      <w:proofErr w:type="spellEnd"/>
      <w:r w:rsidR="00750332">
        <w:t>)</w:t>
      </w:r>
    </w:p>
    <w:p w14:paraId="2DFFC0A0" w14:textId="44205F36" w:rsidR="001A249D" w:rsidRDefault="001A249D" w:rsidP="001A249D">
      <w:r>
        <w:t>Media rezultatelor pentru 30 de rulări este:</w:t>
      </w:r>
    </w:p>
    <w:p w14:paraId="28F178E1" w14:textId="68934863" w:rsidR="001A249D" w:rsidRDefault="001A249D" w:rsidP="001A249D">
      <w:pPr>
        <w:pStyle w:val="ListParagraph"/>
        <w:numPr>
          <w:ilvl w:val="0"/>
          <w:numId w:val="4"/>
        </w:numPr>
      </w:pPr>
      <w:proofErr w:type="spellStart"/>
      <w:r>
        <w:lastRenderedPageBreak/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 0.89</w:t>
      </w:r>
    </w:p>
    <w:p w14:paraId="754CEC08" w14:textId="7D127936" w:rsidR="001A249D" w:rsidRDefault="001A249D" w:rsidP="001A249D">
      <w:pPr>
        <w:pStyle w:val="ListParagraph"/>
        <w:numPr>
          <w:ilvl w:val="0"/>
          <w:numId w:val="4"/>
        </w:numPr>
      </w:pPr>
      <w:proofErr w:type="spellStart"/>
      <w:r>
        <w:t>poly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– </w:t>
      </w:r>
      <w:proofErr w:type="spellStart"/>
      <w:r>
        <w:t>accuracy</w:t>
      </w:r>
      <w:proofErr w:type="spellEnd"/>
      <w:r>
        <w:t>: 0.77</w:t>
      </w:r>
    </w:p>
    <w:p w14:paraId="48C102B4" w14:textId="39D43889" w:rsidR="001A249D" w:rsidRDefault="001A249D" w:rsidP="001A249D">
      <w:pPr>
        <w:pStyle w:val="ListParagraph"/>
        <w:numPr>
          <w:ilvl w:val="0"/>
          <w:numId w:val="4"/>
        </w:numPr>
      </w:pPr>
      <w:proofErr w:type="spellStart"/>
      <w:r>
        <w:t>rbf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– </w:t>
      </w:r>
      <w:proofErr w:type="spellStart"/>
      <w:r>
        <w:t>accuracy</w:t>
      </w:r>
      <w:proofErr w:type="spellEnd"/>
      <w:r>
        <w:t>: 0.84</w:t>
      </w:r>
    </w:p>
    <w:p w14:paraId="1D89A7A1" w14:textId="3EB0BD24" w:rsidR="00A23C92" w:rsidRDefault="00A23C92" w:rsidP="00A23C92">
      <w:pPr>
        <w:pStyle w:val="Heading2"/>
      </w:pPr>
      <w:r>
        <w:t>Concluzie</w:t>
      </w:r>
    </w:p>
    <w:p w14:paraId="1D54F3D5" w14:textId="403D80B0" w:rsidR="00A23C92" w:rsidRPr="00A23C92" w:rsidRDefault="00A23C92" w:rsidP="00A23C92">
      <w:r>
        <w:t xml:space="preserve">Pentru rezultate relevante este nevoie de un </w:t>
      </w:r>
      <w:proofErr w:type="spellStart"/>
      <w:r>
        <w:t>dataset</w:t>
      </w:r>
      <w:proofErr w:type="spellEnd"/>
      <w:r>
        <w:t xml:space="preserve"> mult mai mare.</w:t>
      </w:r>
    </w:p>
    <w:p w14:paraId="5AB80C72" w14:textId="65F3AD3F" w:rsidR="005967A5" w:rsidRDefault="005967A5" w:rsidP="005967A5">
      <w:pPr>
        <w:pStyle w:val="Heading1"/>
      </w:pPr>
      <w:r>
        <w:t>Bibliografie</w:t>
      </w:r>
    </w:p>
    <w:p w14:paraId="504A369B" w14:textId="1F54FB63" w:rsidR="005967A5" w:rsidRDefault="00EE60A9" w:rsidP="00EE60A9">
      <w:pPr>
        <w:pStyle w:val="ListParagraph"/>
        <w:numPr>
          <w:ilvl w:val="0"/>
          <w:numId w:val="5"/>
        </w:numPr>
      </w:pPr>
      <w:hyperlink r:id="rId11" w:history="1">
        <w:r w:rsidRPr="00137FC9">
          <w:rPr>
            <w:rStyle w:val="Hyperlink"/>
          </w:rPr>
          <w:t>https://scikit-learn.org/stable/index.html</w:t>
        </w:r>
      </w:hyperlink>
    </w:p>
    <w:p w14:paraId="61481EA8" w14:textId="1BBF4DAE" w:rsidR="00EE60A9" w:rsidRDefault="00EE60A9" w:rsidP="00EE60A9">
      <w:pPr>
        <w:pStyle w:val="ListParagraph"/>
        <w:numPr>
          <w:ilvl w:val="0"/>
          <w:numId w:val="5"/>
        </w:numPr>
      </w:pPr>
      <w:r>
        <w:t>Cursuri și laboratoare</w:t>
      </w:r>
    </w:p>
    <w:p w14:paraId="1513BFC4" w14:textId="56FE108A" w:rsidR="00EE60A9" w:rsidRDefault="00EE60A9" w:rsidP="00EE60A9">
      <w:pPr>
        <w:pStyle w:val="ListParagraph"/>
        <w:numPr>
          <w:ilvl w:val="0"/>
          <w:numId w:val="5"/>
        </w:numPr>
      </w:pPr>
      <w:hyperlink r:id="rId12" w:history="1">
        <w:r w:rsidRPr="00137FC9">
          <w:rPr>
            <w:rStyle w:val="Hyperlink"/>
          </w:rPr>
          <w:t>https://stackoverflow.com/</w:t>
        </w:r>
      </w:hyperlink>
      <w:r>
        <w:t xml:space="preserve"> (pentru erori legate de data </w:t>
      </w:r>
      <w:proofErr w:type="spellStart"/>
      <w:r>
        <w:t>type</w:t>
      </w:r>
      <w:proofErr w:type="spellEnd"/>
      <w:r>
        <w:t xml:space="preserve"> si </w:t>
      </w:r>
      <w:proofErr w:type="spellStart"/>
      <w:r>
        <w:t>size</w:t>
      </w:r>
      <w:proofErr w:type="spellEnd"/>
      <w:r>
        <w:t>)</w:t>
      </w:r>
    </w:p>
    <w:p w14:paraId="4AFB3807" w14:textId="2389D6AC" w:rsidR="00184A01" w:rsidRDefault="00184A01" w:rsidP="00184A01"/>
    <w:p w14:paraId="79FD55C7" w14:textId="4435E1B1" w:rsidR="00184A01" w:rsidRDefault="00184A01" w:rsidP="00184A01">
      <w:pPr>
        <w:pStyle w:val="Heading2"/>
      </w:pPr>
      <w:r>
        <w:t>Pentru articolul științific prezentat</w:t>
      </w:r>
    </w:p>
    <w:p w14:paraId="622026E1" w14:textId="7B9BFC21" w:rsidR="00184A01" w:rsidRDefault="00184A01" w:rsidP="00184A01">
      <w:hyperlink r:id="rId13" w:history="1">
        <w:r w:rsidRPr="00137FC9">
          <w:rPr>
            <w:rStyle w:val="Hyperlink"/>
          </w:rPr>
          <w:t>http://ilpubs.stanford.edu:8090/778/1/2006-13.pdf</w:t>
        </w:r>
      </w:hyperlink>
    </w:p>
    <w:p w14:paraId="1C72F30F" w14:textId="37ED4BBF" w:rsidR="00184A01" w:rsidRDefault="00184A01" w:rsidP="00184A01">
      <w:hyperlink r:id="rId14" w:history="1">
        <w:r w:rsidRPr="00137FC9">
          <w:rPr>
            <w:rStyle w:val="Hyperlink"/>
          </w:rPr>
          <w:t>http://ilpubs.stanford.edu:8090/778/</w:t>
        </w:r>
      </w:hyperlink>
    </w:p>
    <w:p w14:paraId="2BDF208F" w14:textId="77777777" w:rsidR="00184A01" w:rsidRPr="00184A01" w:rsidRDefault="00184A01" w:rsidP="00184A01"/>
    <w:sectPr w:rsidR="00184A01" w:rsidRPr="0018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F7E78"/>
    <w:multiLevelType w:val="hybridMultilevel"/>
    <w:tmpl w:val="907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BDB"/>
    <w:multiLevelType w:val="hybridMultilevel"/>
    <w:tmpl w:val="8E7E1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258B"/>
    <w:multiLevelType w:val="hybridMultilevel"/>
    <w:tmpl w:val="E07ECA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F54"/>
    <w:multiLevelType w:val="hybridMultilevel"/>
    <w:tmpl w:val="DB527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B174E"/>
    <w:multiLevelType w:val="hybridMultilevel"/>
    <w:tmpl w:val="10E20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A7"/>
    <w:rsid w:val="00184A01"/>
    <w:rsid w:val="001A249D"/>
    <w:rsid w:val="00251142"/>
    <w:rsid w:val="002E5656"/>
    <w:rsid w:val="003767A7"/>
    <w:rsid w:val="003E4AE6"/>
    <w:rsid w:val="004B4C35"/>
    <w:rsid w:val="005967A5"/>
    <w:rsid w:val="006E6A0C"/>
    <w:rsid w:val="0072101D"/>
    <w:rsid w:val="00733652"/>
    <w:rsid w:val="00750332"/>
    <w:rsid w:val="00764397"/>
    <w:rsid w:val="00781F6E"/>
    <w:rsid w:val="007D1466"/>
    <w:rsid w:val="008036D2"/>
    <w:rsid w:val="0085399C"/>
    <w:rsid w:val="008F09FA"/>
    <w:rsid w:val="009A25BE"/>
    <w:rsid w:val="00A23C92"/>
    <w:rsid w:val="00A51C5A"/>
    <w:rsid w:val="00B07485"/>
    <w:rsid w:val="00C140DD"/>
    <w:rsid w:val="00CD0702"/>
    <w:rsid w:val="00E923BC"/>
    <w:rsid w:val="00EA03D5"/>
    <w:rsid w:val="00EE60A9"/>
    <w:rsid w:val="00F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A17"/>
  <w15:chartTrackingRefBased/>
  <w15:docId w15:val="{CF615122-F3C6-44B2-8919-DBB1691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D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466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D14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8036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CD07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CD07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3652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styleId="PlaceholderText">
    <w:name w:val="Placeholder Text"/>
    <w:basedOn w:val="DefaultParagraphFont"/>
    <w:uiPriority w:val="99"/>
    <w:semiHidden/>
    <w:rsid w:val="002511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E6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lpubs.stanford.edu:8090/778/1/2006-1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index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lpubs.stanford.edu:8090/7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Andronache</dc:creator>
  <cp:keywords/>
  <dc:description/>
  <cp:lastModifiedBy>Diana Andronache</cp:lastModifiedBy>
  <cp:revision>7</cp:revision>
  <dcterms:created xsi:type="dcterms:W3CDTF">2021-01-17T20:19:00Z</dcterms:created>
  <dcterms:modified xsi:type="dcterms:W3CDTF">2021-01-19T15:11:00Z</dcterms:modified>
</cp:coreProperties>
</file>