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eastAsia="黑体"/>
          <w:sz w:val="36"/>
          <w:szCs w:val="36"/>
        </w:rPr>
      </w:pPr>
    </w:p>
    <w:p>
      <w:pPr>
        <w:jc w:val="center"/>
        <w:rPr>
          <w:rFonts w:ascii="黑体" w:eastAsia="黑体"/>
          <w:sz w:val="36"/>
          <w:szCs w:val="36"/>
        </w:rPr>
      </w:pPr>
    </w:p>
    <w:p>
      <w:pPr>
        <w:jc w:val="center"/>
        <w:rPr>
          <w:rFonts w:ascii="黑体" w:eastAsia="黑体"/>
          <w:sz w:val="36"/>
          <w:szCs w:val="36"/>
        </w:rPr>
      </w:pPr>
      <w:r>
        <w:rPr>
          <w:rFonts w:hint="eastAsia" w:ascii="黑体" w:eastAsia="黑体"/>
          <w:sz w:val="36"/>
          <w:szCs w:val="36"/>
        </w:rPr>
        <w:t>西 南 交 通 大 学</w:t>
      </w:r>
    </w:p>
    <w:p>
      <w:pPr>
        <w:jc w:val="center"/>
        <w:rPr>
          <w:rFonts w:ascii="黑体" w:eastAsia="黑体"/>
          <w:sz w:val="36"/>
          <w:szCs w:val="36"/>
        </w:rPr>
      </w:pPr>
      <w:r>
        <w:rPr>
          <w:rFonts w:hint="eastAsia" w:ascii="黑体" w:hAnsi="宋体" w:eastAsia="黑体"/>
          <w:sz w:val="36"/>
          <w:szCs w:val="36"/>
        </w:rPr>
        <w:t>本科毕业设计（论文）</w:t>
      </w:r>
    </w:p>
    <w:p/>
    <w:p/>
    <w:p>
      <w:pPr>
        <w:ind w:left="840" w:firstLine="420"/>
        <w:rPr>
          <w:rFonts w:ascii="黑体" w:hAnsi="黑体" w:eastAsia="黑体" w:cs="黑体"/>
          <w:sz w:val="44"/>
          <w:szCs w:val="44"/>
        </w:rPr>
      </w:pPr>
      <w:r>
        <w:rPr>
          <w:rFonts w:hint="eastAsia" w:ascii="黑体" w:hAnsi="黑体" w:eastAsia="黑体" w:cs="黑体"/>
          <w:sz w:val="44"/>
          <w:szCs w:val="44"/>
        </w:rPr>
        <w:t>智慧库房Web端前后台设计与实现</w:t>
      </w:r>
    </w:p>
    <w:p/>
    <w:p/>
    <w:p/>
    <w:p/>
    <w:p/>
    <w:p/>
    <w:p>
      <w:pPr>
        <w:spacing w:before="200" w:beforeLines="50" w:after="200" w:afterLines="50"/>
        <w:ind w:left="3118" w:leftChars="1299"/>
        <w:rPr>
          <w:rFonts w:ascii="黑体" w:eastAsia="黑体"/>
          <w:u w:val="single"/>
        </w:rPr>
      </w:pPr>
      <w:r>
        <w:rPr>
          <w:rFonts w:hint="eastAsia" w:ascii="黑体" w:eastAsia="黑体"/>
        </w:rPr>
        <w:t>年    级：</w:t>
      </w:r>
      <w:r>
        <w:rPr>
          <w:rFonts w:hint="eastAsia" w:ascii="黑体" w:eastAsia="黑体"/>
          <w:u w:val="single"/>
        </w:rPr>
        <w:t xml:space="preserve">       201</w:t>
      </w:r>
      <w:r>
        <w:rPr>
          <w:rFonts w:ascii="黑体" w:eastAsia="黑体"/>
          <w:u w:val="single"/>
        </w:rPr>
        <w:t>6</w:t>
      </w:r>
      <w:r>
        <w:rPr>
          <w:rFonts w:hint="eastAsia" w:ascii="黑体" w:eastAsia="黑体"/>
          <w:u w:val="single"/>
        </w:rPr>
        <w:t xml:space="preserve"> 级      </w:t>
      </w:r>
    </w:p>
    <w:p>
      <w:pPr>
        <w:spacing w:before="200" w:beforeLines="50" w:after="200" w:afterLines="50"/>
        <w:ind w:left="3118" w:leftChars="1299"/>
        <w:rPr>
          <w:rFonts w:ascii="黑体" w:eastAsia="黑体"/>
          <w:u w:val="single"/>
        </w:rPr>
      </w:pPr>
      <w:r>
        <w:rPr>
          <w:rFonts w:hint="eastAsia" w:ascii="黑体" w:eastAsia="黑体"/>
        </w:rPr>
        <w:t>学    号：</w:t>
      </w:r>
      <w:r>
        <w:rPr>
          <w:rFonts w:hint="eastAsia" w:ascii="黑体" w:eastAsia="黑体"/>
          <w:u w:val="single"/>
        </w:rPr>
        <w:t xml:space="preserve">     2016112385     </w:t>
      </w:r>
    </w:p>
    <w:p>
      <w:pPr>
        <w:spacing w:before="200" w:beforeLines="50" w:after="200" w:afterLines="50"/>
        <w:ind w:left="3118" w:leftChars="1299"/>
        <w:rPr>
          <w:rFonts w:ascii="黑体" w:eastAsia="黑体"/>
          <w:u w:val="single"/>
        </w:rPr>
      </w:pPr>
      <w:r>
        <w:rPr>
          <w:rFonts w:hint="eastAsia" w:ascii="黑体" w:eastAsia="黑体"/>
        </w:rPr>
        <w:t>姓    名：</w:t>
      </w:r>
      <w:r>
        <w:rPr>
          <w:rFonts w:hint="eastAsia" w:ascii="黑体" w:eastAsia="黑体"/>
          <w:u w:val="single"/>
        </w:rPr>
        <w:t xml:space="preserve">       李 松        </w:t>
      </w:r>
    </w:p>
    <w:p>
      <w:pPr>
        <w:spacing w:before="200" w:beforeLines="50" w:after="200" w:afterLines="50"/>
        <w:ind w:left="3118" w:leftChars="1299"/>
        <w:rPr>
          <w:rFonts w:ascii="黑体" w:eastAsia="黑体"/>
          <w:u w:val="single"/>
        </w:rPr>
      </w:pPr>
      <w:r>
        <w:rPr>
          <w:rFonts w:hint="eastAsia" w:ascii="黑体" w:eastAsia="黑体"/>
        </w:rPr>
        <w:t>专    业：</w:t>
      </w:r>
      <w:r>
        <w:rPr>
          <w:rFonts w:hint="eastAsia" w:ascii="黑体" w:eastAsia="黑体"/>
          <w:u w:val="single"/>
        </w:rPr>
        <w:t xml:space="preserve">  计算机科学与技术  </w:t>
      </w:r>
    </w:p>
    <w:p>
      <w:pPr>
        <w:spacing w:before="200" w:beforeLines="50" w:after="200" w:afterLines="50"/>
        <w:ind w:left="3118" w:leftChars="1299"/>
        <w:rPr>
          <w:rFonts w:ascii="黑体" w:eastAsia="黑体"/>
          <w:u w:val="single"/>
        </w:rPr>
      </w:pPr>
      <w:r>
        <w:rPr>
          <w:rFonts w:hint="eastAsia" w:ascii="黑体" w:eastAsia="黑体"/>
        </w:rPr>
        <w:t>指导教师：</w:t>
      </w:r>
      <w:r>
        <w:rPr>
          <w:rFonts w:hint="eastAsia" w:ascii="黑体" w:eastAsia="黑体"/>
          <w:u w:val="single"/>
        </w:rPr>
        <w:t xml:space="preserve">     陈 剑 波       </w:t>
      </w:r>
    </w:p>
    <w:p/>
    <w:p/>
    <w:p>
      <w:pPr>
        <w:jc w:val="center"/>
        <w:rPr>
          <w:rFonts w:ascii="黑体" w:eastAsia="黑体"/>
        </w:rPr>
      </w:pPr>
      <w:r>
        <w:rPr>
          <w:rFonts w:hint="eastAsia" w:ascii="黑体" w:eastAsia="黑体"/>
        </w:rPr>
        <w:t>二</w:t>
      </w:r>
      <w:r>
        <w:rPr>
          <w:rFonts w:hint="eastAsia" w:ascii="黑体" w:eastAsia="黑体" w:cs="Courier New"/>
        </w:rPr>
        <w:t>零</w:t>
      </w:r>
      <w:r>
        <w:rPr>
          <w:rFonts w:hint="eastAsia" w:ascii="黑体" w:eastAsia="黑体"/>
        </w:rPr>
        <w:t>二</w:t>
      </w:r>
      <w:r>
        <w:rPr>
          <w:rFonts w:hint="eastAsia" w:ascii="黑体" w:eastAsia="黑体" w:cs="Courier New"/>
        </w:rPr>
        <w:t>零</w:t>
      </w:r>
      <w:r>
        <w:rPr>
          <w:rFonts w:hint="eastAsia" w:ascii="黑体" w:eastAsia="黑体"/>
        </w:rPr>
        <w:t>年五月</w:t>
      </w:r>
    </w:p>
    <w:p/>
    <w:p/>
    <w:p/>
    <w:p/>
    <w:p/>
    <w:p/>
    <w:p/>
    <w:p/>
    <w:p/>
    <w:p/>
    <w:p>
      <w:pPr>
        <w:pStyle w:val="31"/>
        <w:pageBreakBefore/>
        <w:jc w:val="center"/>
        <w:rPr>
          <w:sz w:val="36"/>
          <w:szCs w:val="36"/>
        </w:rPr>
      </w:pPr>
      <w:r>
        <w:rPr>
          <w:rFonts w:hint="eastAsia"/>
          <w:sz w:val="36"/>
          <w:szCs w:val="36"/>
        </w:rPr>
        <w:t>西南交通大学</w:t>
      </w:r>
    </w:p>
    <w:p>
      <w:pPr>
        <w:pStyle w:val="31"/>
        <w:jc w:val="center"/>
        <w:rPr>
          <w:sz w:val="36"/>
          <w:szCs w:val="36"/>
        </w:rPr>
      </w:pPr>
      <w:r>
        <w:rPr>
          <w:rFonts w:hint="eastAsia"/>
          <w:sz w:val="36"/>
          <w:szCs w:val="36"/>
        </w:rPr>
        <w:t>本科毕业设计（论文）学术诚信声明</w:t>
      </w:r>
    </w:p>
    <w:p>
      <w:pPr>
        <w:pStyle w:val="31"/>
        <w:spacing w:before="200" w:after="200"/>
        <w:ind w:firstLine="560" w:firstLineChars="200"/>
        <w:rPr>
          <w:rFonts w:ascii="宋体" w:eastAsia="宋体" w:cs="宋体"/>
          <w:sz w:val="28"/>
          <w:szCs w:val="28"/>
        </w:rPr>
      </w:pPr>
    </w:p>
    <w:p>
      <w:pPr>
        <w:pStyle w:val="31"/>
        <w:spacing w:before="200" w:after="200" w:line="360" w:lineRule="auto"/>
        <w:ind w:firstLine="560" w:firstLineChars="200"/>
        <w:jc w:val="both"/>
        <w:rPr>
          <w:rFonts w:ascii="宋体" w:eastAsia="宋体" w:cs="宋体"/>
          <w:sz w:val="28"/>
          <w:szCs w:val="28"/>
        </w:rPr>
      </w:pPr>
      <w:r>
        <w:rPr>
          <w:rFonts w:hint="eastAsia" w:ascii="宋体" w:eastAsia="宋体" w:cs="宋体"/>
          <w:sz w:val="28"/>
          <w:szCs w:val="28"/>
        </w:rPr>
        <w:t>本人郑重声明：所呈交的毕业设计（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pPr>
        <w:pStyle w:val="31"/>
        <w:spacing w:before="200" w:after="200" w:line="360" w:lineRule="auto"/>
        <w:ind w:firstLine="560" w:firstLineChars="200"/>
        <w:jc w:val="both"/>
        <w:rPr>
          <w:rFonts w:ascii="宋体" w:eastAsia="宋体" w:cs="宋体"/>
          <w:sz w:val="28"/>
          <w:szCs w:val="28"/>
        </w:rPr>
      </w:pPr>
    </w:p>
    <w:p>
      <w:pPr>
        <w:pStyle w:val="31"/>
        <w:spacing w:before="200" w:after="200" w:line="360" w:lineRule="auto"/>
        <w:ind w:firstLine="560" w:firstLineChars="200"/>
        <w:jc w:val="both"/>
        <w:rPr>
          <w:rFonts w:ascii="宋体" w:eastAsia="宋体" w:cs="宋体"/>
          <w:sz w:val="28"/>
          <w:szCs w:val="28"/>
        </w:rPr>
      </w:pPr>
    </w:p>
    <w:p>
      <w:pPr>
        <w:pStyle w:val="31"/>
        <w:spacing w:before="200" w:after="200" w:line="360" w:lineRule="auto"/>
        <w:ind w:firstLine="560" w:firstLineChars="200"/>
        <w:jc w:val="both"/>
        <w:rPr>
          <w:rFonts w:ascii="宋体" w:eastAsia="宋体" w:cs="宋体"/>
          <w:sz w:val="28"/>
          <w:szCs w:val="28"/>
        </w:rPr>
      </w:pPr>
    </w:p>
    <w:p>
      <w:pPr>
        <w:pStyle w:val="31"/>
        <w:spacing w:before="200" w:after="200" w:line="360" w:lineRule="auto"/>
        <w:ind w:firstLine="560" w:firstLineChars="200"/>
        <w:jc w:val="both"/>
        <w:rPr>
          <w:rFonts w:ascii="宋体" w:eastAsia="宋体" w:cs="宋体"/>
          <w:sz w:val="28"/>
          <w:szCs w:val="28"/>
        </w:rPr>
      </w:pPr>
    </w:p>
    <w:p>
      <w:pPr>
        <w:pStyle w:val="31"/>
        <w:spacing w:before="200" w:after="200" w:line="360" w:lineRule="auto"/>
        <w:ind w:firstLine="560" w:firstLineChars="200"/>
        <w:jc w:val="both"/>
        <w:rPr>
          <w:rFonts w:ascii="宋体" w:eastAsia="宋体" w:cs="宋体"/>
          <w:sz w:val="28"/>
          <w:szCs w:val="28"/>
        </w:rPr>
      </w:pPr>
      <w:r>
        <w:rPr>
          <w:rFonts w:hint="eastAsia" w:ascii="宋体" w:eastAsia="宋体" w:cs="宋体"/>
          <w:sz w:val="28"/>
          <w:szCs w:val="28"/>
          <w:lang w:eastAsia="zh-CN"/>
        </w:rPr>
        <w:drawing>
          <wp:anchor distT="0" distB="0" distL="114300" distR="114300" simplePos="0" relativeHeight="251800576" behindDoc="0" locked="0" layoutInCell="1" allowOverlap="1">
            <wp:simplePos x="0" y="0"/>
            <wp:positionH relativeFrom="column">
              <wp:posOffset>3425825</wp:posOffset>
            </wp:positionH>
            <wp:positionV relativeFrom="paragraph">
              <wp:posOffset>453390</wp:posOffset>
            </wp:positionV>
            <wp:extent cx="681355" cy="443230"/>
            <wp:effectExtent l="0" t="0" r="4445" b="13970"/>
            <wp:wrapNone/>
            <wp:docPr id="37" name="图片 37"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无标题"/>
                    <pic:cNvPicPr>
                      <a:picLocks noChangeAspect="1"/>
                    </pic:cNvPicPr>
                  </pic:nvPicPr>
                  <pic:blipFill>
                    <a:blip r:embed="rId22"/>
                    <a:stretch>
                      <a:fillRect/>
                    </a:stretch>
                  </pic:blipFill>
                  <pic:spPr>
                    <a:xfrm>
                      <a:off x="0" y="0"/>
                      <a:ext cx="681355" cy="443230"/>
                    </a:xfrm>
                    <a:prstGeom prst="rect">
                      <a:avLst/>
                    </a:prstGeom>
                  </pic:spPr>
                </pic:pic>
              </a:graphicData>
            </a:graphic>
          </wp:anchor>
        </w:drawing>
      </w:r>
    </w:p>
    <w:p>
      <w:pPr>
        <w:pStyle w:val="31"/>
        <w:spacing w:before="200" w:after="200" w:line="360" w:lineRule="auto"/>
        <w:ind w:right="2240" w:firstLine="3920" w:firstLineChars="1400"/>
        <w:rPr>
          <w:rFonts w:hint="eastAsia" w:ascii="宋体" w:eastAsia="宋体" w:cs="宋体"/>
          <w:sz w:val="28"/>
          <w:szCs w:val="28"/>
          <w:lang w:eastAsia="zh-CN"/>
        </w:rPr>
      </w:pPr>
      <w:r>
        <w:rPr>
          <w:rFonts w:hint="eastAsia" w:ascii="宋体" w:eastAsia="宋体" w:cs="宋体"/>
          <w:sz w:val="28"/>
          <w:szCs w:val="28"/>
        </w:rPr>
        <w:t>作者签名：</w:t>
      </w:r>
    </w:p>
    <w:p>
      <w:pPr>
        <w:pStyle w:val="31"/>
        <w:spacing w:before="200" w:after="200" w:line="360" w:lineRule="auto"/>
        <w:ind w:right="2240" w:firstLine="3920" w:firstLineChars="1400"/>
        <w:rPr>
          <w:rFonts w:ascii="宋体" w:eastAsia="宋体" w:cs="宋体"/>
          <w:sz w:val="28"/>
          <w:szCs w:val="28"/>
        </w:rPr>
      </w:pPr>
    </w:p>
    <w:p>
      <w:pPr>
        <w:spacing w:line="360" w:lineRule="auto"/>
        <w:ind w:right="84" w:firstLine="3960"/>
        <w:rPr>
          <w:rFonts w:ascii="宋体" w:cs="宋体"/>
          <w:sz w:val="28"/>
          <w:szCs w:val="28"/>
        </w:rPr>
      </w:pPr>
      <w:r>
        <w:rPr>
          <w:rFonts w:hint="eastAsia" w:ascii="宋体" w:cs="宋体"/>
          <w:sz w:val="28"/>
          <w:szCs w:val="28"/>
        </w:rPr>
        <w:t xml:space="preserve">日期：   </w:t>
      </w:r>
      <w:r>
        <w:rPr>
          <w:rFonts w:hint="eastAsia" w:ascii="宋体" w:cs="宋体"/>
          <w:sz w:val="28"/>
          <w:szCs w:val="28"/>
          <w:lang w:val="en-US" w:eastAsia="zh-CN"/>
        </w:rPr>
        <w:t>2020</w:t>
      </w:r>
      <w:r>
        <w:rPr>
          <w:rFonts w:ascii="宋体" w:cs="宋体"/>
          <w:sz w:val="28"/>
          <w:szCs w:val="28"/>
        </w:rPr>
        <w:t xml:space="preserve"> </w:t>
      </w:r>
      <w:r>
        <w:rPr>
          <w:rFonts w:hint="eastAsia" w:ascii="宋体" w:cs="宋体"/>
          <w:sz w:val="28"/>
          <w:szCs w:val="28"/>
        </w:rPr>
        <w:t xml:space="preserve">年  </w:t>
      </w:r>
      <w:r>
        <w:rPr>
          <w:rFonts w:hint="eastAsia" w:ascii="宋体" w:cs="宋体"/>
          <w:sz w:val="28"/>
          <w:szCs w:val="28"/>
          <w:lang w:val="en-US" w:eastAsia="zh-CN"/>
        </w:rPr>
        <w:t>05</w:t>
      </w:r>
      <w:r>
        <w:rPr>
          <w:rFonts w:hint="eastAsia" w:ascii="宋体" w:cs="宋体"/>
          <w:sz w:val="28"/>
          <w:szCs w:val="28"/>
        </w:rPr>
        <w:t xml:space="preserve"> 月  </w:t>
      </w:r>
      <w:r>
        <w:rPr>
          <w:rFonts w:hint="eastAsia" w:ascii="宋体" w:cs="宋体"/>
          <w:sz w:val="28"/>
          <w:szCs w:val="28"/>
          <w:lang w:val="en-US" w:eastAsia="zh-CN"/>
        </w:rPr>
        <w:t>30</w:t>
      </w:r>
      <w:r>
        <w:rPr>
          <w:rFonts w:hint="eastAsia" w:ascii="宋体" w:cs="宋体"/>
          <w:sz w:val="28"/>
          <w:szCs w:val="28"/>
        </w:rPr>
        <w:t xml:space="preserve"> 日</w:t>
      </w:r>
    </w:p>
    <w:p>
      <w:pPr>
        <w:ind w:firstLine="560"/>
        <w:jc w:val="right"/>
        <w:rPr>
          <w:rFonts w:ascii="宋体" w:cs="宋体"/>
          <w:sz w:val="28"/>
          <w:szCs w:val="28"/>
        </w:rPr>
      </w:pPr>
    </w:p>
    <w:p>
      <w:pPr>
        <w:ind w:firstLine="560"/>
        <w:rPr>
          <w:rFonts w:ascii="宋体" w:cs="宋体"/>
          <w:sz w:val="28"/>
          <w:szCs w:val="28"/>
        </w:rPr>
      </w:pPr>
    </w:p>
    <w:p>
      <w:pPr>
        <w:ind w:firstLine="560"/>
        <w:rPr>
          <w:rFonts w:ascii="宋体" w:cs="宋体"/>
          <w:sz w:val="28"/>
          <w:szCs w:val="28"/>
        </w:rPr>
      </w:pPr>
    </w:p>
    <w:p>
      <w:pPr>
        <w:ind w:firstLine="560"/>
        <w:rPr>
          <w:rFonts w:ascii="宋体" w:cs="宋体"/>
          <w:sz w:val="28"/>
          <w:szCs w:val="28"/>
        </w:rPr>
      </w:pPr>
    </w:p>
    <w:p>
      <w:pPr>
        <w:ind w:firstLine="560"/>
        <w:rPr>
          <w:rFonts w:ascii="宋体" w:cs="宋体"/>
          <w:sz w:val="28"/>
          <w:szCs w:val="28"/>
        </w:rPr>
      </w:pPr>
    </w:p>
    <w:p>
      <w:pPr>
        <w:pStyle w:val="31"/>
        <w:spacing w:before="200" w:after="200"/>
        <w:rPr>
          <w:sz w:val="36"/>
          <w:szCs w:val="36"/>
        </w:rPr>
      </w:pPr>
    </w:p>
    <w:p>
      <w:pPr>
        <w:widowControl/>
        <w:jc w:val="left"/>
        <w:rPr>
          <w:rFonts w:ascii="黑体" w:eastAsia="黑体" w:cs="黑体" w:hAnsiTheme="minorHAnsi"/>
          <w:color w:val="000000"/>
          <w:kern w:val="0"/>
          <w:sz w:val="36"/>
          <w:szCs w:val="36"/>
        </w:rPr>
      </w:pPr>
      <w:r>
        <w:rPr>
          <w:sz w:val="36"/>
          <w:szCs w:val="36"/>
        </w:rPr>
        <w:br w:type="page"/>
      </w:r>
    </w:p>
    <w:p>
      <w:pPr>
        <w:pStyle w:val="31"/>
        <w:pageBreakBefore/>
        <w:jc w:val="center"/>
        <w:rPr>
          <w:sz w:val="36"/>
          <w:szCs w:val="36"/>
        </w:rPr>
      </w:pPr>
      <w:r>
        <w:rPr>
          <w:rFonts w:hint="eastAsia"/>
          <w:sz w:val="36"/>
          <w:szCs w:val="36"/>
        </w:rPr>
        <w:t>西南交通大学</w:t>
      </w:r>
    </w:p>
    <w:p>
      <w:pPr>
        <w:pStyle w:val="31"/>
        <w:jc w:val="center"/>
        <w:rPr>
          <w:sz w:val="36"/>
          <w:szCs w:val="36"/>
        </w:rPr>
      </w:pPr>
      <w:r>
        <w:rPr>
          <w:rFonts w:hint="eastAsia"/>
          <w:sz w:val="36"/>
          <w:szCs w:val="36"/>
        </w:rPr>
        <w:t>本科毕业设计（论文）版权使用授权书</w:t>
      </w:r>
    </w:p>
    <w:p>
      <w:pPr>
        <w:pStyle w:val="31"/>
        <w:spacing w:before="200" w:after="200"/>
        <w:jc w:val="center"/>
        <w:rPr>
          <w:sz w:val="36"/>
          <w:szCs w:val="36"/>
        </w:rPr>
      </w:pPr>
    </w:p>
    <w:p>
      <w:pPr>
        <w:pStyle w:val="31"/>
        <w:spacing w:before="200" w:after="200" w:line="360" w:lineRule="auto"/>
        <w:ind w:firstLine="560" w:firstLineChars="200"/>
        <w:jc w:val="both"/>
        <w:rPr>
          <w:rFonts w:ascii="宋体" w:eastAsia="宋体" w:cs="宋体"/>
          <w:sz w:val="28"/>
          <w:szCs w:val="28"/>
        </w:rPr>
      </w:pPr>
      <w:r>
        <w:rPr>
          <w:rFonts w:hint="eastAsia" w:ascii="宋体" w:eastAsia="宋体" w:cs="宋体"/>
          <w:sz w:val="28"/>
          <w:szCs w:val="28"/>
        </w:rPr>
        <w:t>本毕业设计（论文）作者同意学校保留并向国家有关部门或机构送交论文的复印件和电子版，允许论文被查阅和借阅。本人授权西南交通大学可以将本毕业设计（论文）的全部或部分内容编入有关数据库进行检索，可以采用影印、缩印或扫描等复制手段保存和汇编本毕业设计（论文）。</w:t>
      </w:r>
      <w:r>
        <w:rPr>
          <w:rFonts w:ascii="宋体" w:eastAsia="宋体" w:cs="宋体"/>
          <w:sz w:val="28"/>
          <w:szCs w:val="28"/>
        </w:rPr>
        <w:t xml:space="preserve"> </w:t>
      </w:r>
    </w:p>
    <w:p>
      <w:pPr>
        <w:pStyle w:val="31"/>
        <w:spacing w:before="200" w:after="200" w:line="360" w:lineRule="auto"/>
        <w:ind w:firstLine="562" w:firstLineChars="200"/>
        <w:jc w:val="center"/>
        <w:rPr>
          <w:rFonts w:ascii="宋体" w:eastAsia="宋体" w:cs="宋体"/>
          <w:sz w:val="28"/>
          <w:szCs w:val="28"/>
        </w:rPr>
      </w:pPr>
      <w:r>
        <w:rPr>
          <w:rFonts w:hint="eastAsia" w:ascii="宋体" w:eastAsia="宋体" w:cs="宋体"/>
          <w:b/>
          <w:sz w:val="28"/>
          <w:szCs w:val="28"/>
        </w:rPr>
        <w:t xml:space="preserve">  </w:t>
      </w:r>
      <w:r>
        <w:rPr>
          <w:rFonts w:ascii="宋体" w:eastAsia="宋体" w:cs="宋体"/>
          <w:b/>
          <w:sz w:val="28"/>
          <w:szCs w:val="28"/>
        </w:rPr>
        <w:t xml:space="preserve">    </w:t>
      </w:r>
      <w:r>
        <w:rPr>
          <w:rFonts w:hint="eastAsia" w:ascii="宋体" w:eastAsia="宋体" w:cs="宋体"/>
          <w:b/>
          <w:sz w:val="28"/>
          <w:szCs w:val="28"/>
        </w:rPr>
        <w:t>保密</w:t>
      </w:r>
      <w:r>
        <w:rPr>
          <w:rFonts w:hint="eastAsia" w:ascii="宋体" w:eastAsia="宋体" w:cs="宋体"/>
          <w:sz w:val="28"/>
          <w:szCs w:val="28"/>
        </w:rPr>
        <w:t>□，在</w:t>
      </w:r>
      <w:r>
        <w:rPr>
          <w:rFonts w:hint="eastAsia" w:ascii="宋体" w:eastAsia="宋体" w:cs="宋体"/>
          <w:sz w:val="28"/>
          <w:szCs w:val="28"/>
          <w:u w:val="single"/>
        </w:rPr>
        <w:t xml:space="preserve"> </w:t>
      </w:r>
      <w:r>
        <w:rPr>
          <w:rFonts w:ascii="宋体" w:eastAsia="宋体" w:cs="宋体"/>
          <w:sz w:val="28"/>
          <w:szCs w:val="28"/>
          <w:u w:val="single"/>
        </w:rPr>
        <w:t xml:space="preserve">    </w:t>
      </w:r>
      <w:r>
        <w:rPr>
          <w:rFonts w:hint="eastAsia" w:ascii="宋体" w:eastAsia="宋体" w:cs="宋体"/>
          <w:sz w:val="28"/>
          <w:szCs w:val="28"/>
        </w:rPr>
        <w:t>年解密后适用本授权书。</w:t>
      </w:r>
    </w:p>
    <w:p>
      <w:pPr>
        <w:pStyle w:val="31"/>
        <w:spacing w:before="200" w:after="200" w:line="360" w:lineRule="auto"/>
        <w:ind w:firstLine="560" w:firstLineChars="200"/>
        <w:rPr>
          <w:rFonts w:ascii="宋体" w:eastAsia="宋体" w:cs="宋体"/>
          <w:sz w:val="28"/>
          <w:szCs w:val="28"/>
        </w:rPr>
      </w:pPr>
      <w:r>
        <w:rPr>
          <w:rFonts w:hint="eastAsia" w:ascii="宋体" w:eastAsia="宋体" w:cs="宋体"/>
          <w:sz w:val="28"/>
          <w:szCs w:val="28"/>
        </w:rPr>
        <w:t>本论文属于</w:t>
      </w:r>
    </w:p>
    <w:p>
      <w:pPr>
        <w:pStyle w:val="31"/>
        <w:spacing w:before="200" w:after="200" w:line="360" w:lineRule="auto"/>
        <w:ind w:firstLine="2530" w:firstLineChars="900"/>
        <w:rPr>
          <w:rFonts w:ascii="宋体" w:eastAsia="宋体" w:cs="宋体"/>
          <w:sz w:val="28"/>
          <w:szCs w:val="28"/>
        </w:rPr>
      </w:pPr>
      <w:r>
        <w:rPr>
          <w:rFonts w:hint="eastAsia" w:ascii="宋体" w:eastAsia="宋体" w:cs="宋体"/>
          <w:b/>
          <w:sz w:val="28"/>
          <w:szCs w:val="28"/>
        </w:rPr>
        <w:t>不保密</w:t>
      </w:r>
      <w:r>
        <w:rPr>
          <w:rFonts w:hint="eastAsia" w:ascii="宋体" w:eastAsia="宋体" w:cs="宋体"/>
          <w:sz w:val="28"/>
          <w:szCs w:val="28"/>
        </w:rPr>
        <w:sym w:font="Wingdings 2" w:char="F052"/>
      </w:r>
      <w:r>
        <w:rPr>
          <w:rFonts w:hint="eastAsia" w:ascii="宋体" w:eastAsia="宋体" w:cs="宋体"/>
          <w:sz w:val="28"/>
          <w:szCs w:val="28"/>
        </w:rPr>
        <w:t>。</w:t>
      </w:r>
    </w:p>
    <w:p>
      <w:pPr>
        <w:pStyle w:val="31"/>
        <w:spacing w:before="200" w:after="200" w:line="360" w:lineRule="auto"/>
        <w:ind w:firstLine="560" w:firstLineChars="200"/>
        <w:rPr>
          <w:rFonts w:ascii="宋体" w:eastAsia="宋体" w:cs="宋体"/>
          <w:sz w:val="28"/>
          <w:szCs w:val="28"/>
        </w:rPr>
      </w:pPr>
      <w:r>
        <w:rPr>
          <w:rFonts w:hint="eastAsia" w:ascii="宋体" w:eastAsia="宋体" w:cs="宋体"/>
          <w:sz w:val="28"/>
          <w:szCs w:val="28"/>
        </w:rPr>
        <w:t>（请在以上方框内打</w:t>
      </w:r>
      <w:r>
        <w:rPr>
          <w:rFonts w:ascii="宋体" w:hAnsi="宋体" w:eastAsia="宋体" w:cs="宋体"/>
          <w:sz w:val="28"/>
          <w:szCs w:val="28"/>
        </w:rPr>
        <w:t>“</w:t>
      </w:r>
      <w:r>
        <w:rPr>
          <w:rFonts w:ascii="宋体" w:hAnsi="宋体" w:eastAsia="宋体" w:cs="宋体"/>
          <w:sz w:val="28"/>
          <w:szCs w:val="28"/>
        </w:rPr>
        <w:sym w:font="Wingdings 2" w:char="F050"/>
      </w:r>
      <w:r>
        <w:rPr>
          <w:rFonts w:ascii="宋体" w:hAnsi="宋体" w:eastAsia="宋体" w:cs="宋体"/>
          <w:sz w:val="28"/>
          <w:szCs w:val="28"/>
        </w:rPr>
        <w:t>”</w:t>
      </w:r>
      <w:r>
        <w:rPr>
          <w:rFonts w:hint="eastAsia" w:ascii="宋体" w:eastAsia="宋体" w:cs="宋体"/>
          <w:sz w:val="28"/>
          <w:szCs w:val="28"/>
        </w:rPr>
        <w:t>）</w:t>
      </w:r>
    </w:p>
    <w:p>
      <w:pPr>
        <w:pStyle w:val="31"/>
        <w:spacing w:before="200" w:after="200" w:line="360" w:lineRule="auto"/>
        <w:rPr>
          <w:rFonts w:ascii="宋体" w:eastAsia="宋体" w:cs="宋体"/>
          <w:sz w:val="28"/>
          <w:szCs w:val="28"/>
        </w:rPr>
      </w:pPr>
    </w:p>
    <w:p>
      <w:pPr>
        <w:pStyle w:val="31"/>
        <w:spacing w:before="200" w:after="200" w:line="360" w:lineRule="auto"/>
        <w:rPr>
          <w:rFonts w:ascii="宋体" w:eastAsia="宋体" w:cs="宋体"/>
          <w:sz w:val="28"/>
          <w:szCs w:val="28"/>
        </w:rPr>
      </w:pPr>
    </w:p>
    <w:p>
      <w:pPr>
        <w:pStyle w:val="31"/>
        <w:spacing w:before="200" w:after="200" w:line="360" w:lineRule="auto"/>
        <w:rPr>
          <w:rFonts w:ascii="宋体" w:eastAsia="宋体" w:cs="宋体"/>
          <w:sz w:val="28"/>
          <w:szCs w:val="28"/>
        </w:rPr>
      </w:pPr>
      <w:r>
        <w:rPr>
          <w:rFonts w:hint="eastAsia" w:ascii="宋体" w:eastAsia="宋体" w:cs="宋体"/>
          <w:sz w:val="28"/>
          <w:szCs w:val="28"/>
          <w:lang w:eastAsia="zh-CN"/>
        </w:rPr>
        <w:drawing>
          <wp:anchor distT="0" distB="0" distL="114300" distR="114300" simplePos="0" relativeHeight="251943936" behindDoc="0" locked="0" layoutInCell="1" allowOverlap="1">
            <wp:simplePos x="0" y="0"/>
            <wp:positionH relativeFrom="column">
              <wp:posOffset>835025</wp:posOffset>
            </wp:positionH>
            <wp:positionV relativeFrom="paragraph">
              <wp:posOffset>421640</wp:posOffset>
            </wp:positionV>
            <wp:extent cx="681355" cy="443230"/>
            <wp:effectExtent l="0" t="0" r="4445" b="13970"/>
            <wp:wrapNone/>
            <wp:docPr id="40" name="图片 4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无标题"/>
                    <pic:cNvPicPr>
                      <a:picLocks noChangeAspect="1"/>
                    </pic:cNvPicPr>
                  </pic:nvPicPr>
                  <pic:blipFill>
                    <a:blip r:embed="rId22"/>
                    <a:stretch>
                      <a:fillRect/>
                    </a:stretch>
                  </pic:blipFill>
                  <pic:spPr>
                    <a:xfrm>
                      <a:off x="0" y="0"/>
                      <a:ext cx="681355" cy="443230"/>
                    </a:xfrm>
                    <a:prstGeom prst="rect">
                      <a:avLst/>
                    </a:prstGeom>
                  </pic:spPr>
                </pic:pic>
              </a:graphicData>
            </a:graphic>
          </wp:anchor>
        </w:drawing>
      </w:r>
    </w:p>
    <w:p>
      <w:pPr>
        <w:pStyle w:val="31"/>
        <w:spacing w:before="200" w:after="200" w:line="360" w:lineRule="auto"/>
        <w:rPr>
          <w:rFonts w:ascii="宋体" w:eastAsia="宋体" w:cs="宋体"/>
          <w:sz w:val="28"/>
          <w:szCs w:val="28"/>
        </w:rPr>
      </w:pPr>
      <w:r>
        <w:rPr>
          <w:rFonts w:ascii="宋体" w:eastAsia="宋体" w:cs="宋体"/>
          <w:sz w:val="28"/>
          <w:szCs w:val="28"/>
        </w:rPr>
        <w:drawing>
          <wp:anchor distT="0" distB="0" distL="114300" distR="114300" simplePos="0" relativeHeight="251795456" behindDoc="0" locked="0" layoutInCell="1" allowOverlap="1">
            <wp:simplePos x="0" y="0"/>
            <wp:positionH relativeFrom="column">
              <wp:posOffset>4294505</wp:posOffset>
            </wp:positionH>
            <wp:positionV relativeFrom="paragraph">
              <wp:posOffset>37465</wp:posOffset>
            </wp:positionV>
            <wp:extent cx="1133475" cy="299720"/>
            <wp:effectExtent l="0" t="0" r="0" b="5080"/>
            <wp:wrapNone/>
            <wp:docPr id="19" name="图片 19" descr="D:\陈剑波公文包\陈剑波重要资料\陈剑波签名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陈剑波公文包\陈剑波重要资料\陈剑波签名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1133341" cy="299768"/>
                    </a:xfrm>
                    <a:prstGeom prst="rect">
                      <a:avLst/>
                    </a:prstGeom>
                    <a:noFill/>
                    <a:ln>
                      <a:noFill/>
                    </a:ln>
                  </pic:spPr>
                </pic:pic>
              </a:graphicData>
            </a:graphic>
          </wp:anchor>
        </w:drawing>
      </w:r>
      <w:r>
        <w:rPr>
          <w:rFonts w:hint="eastAsia" w:ascii="宋体" w:eastAsia="宋体" w:cs="宋体"/>
          <w:sz w:val="28"/>
          <w:szCs w:val="28"/>
        </w:rPr>
        <w:t xml:space="preserve">作者签名：                      </w:t>
      </w:r>
      <w:r>
        <w:rPr>
          <w:rFonts w:ascii="宋体" w:eastAsia="宋体" w:cs="宋体"/>
          <w:sz w:val="28"/>
          <w:szCs w:val="28"/>
        </w:rPr>
        <w:t xml:space="preserve">  </w:t>
      </w:r>
      <w:r>
        <w:rPr>
          <w:rFonts w:hint="eastAsia" w:ascii="宋体" w:eastAsia="宋体" w:cs="宋体"/>
          <w:sz w:val="28"/>
          <w:szCs w:val="28"/>
        </w:rPr>
        <w:t>指导教师签名：</w:t>
      </w:r>
    </w:p>
    <w:p>
      <w:pPr>
        <w:pStyle w:val="31"/>
        <w:spacing w:before="200" w:after="200" w:line="360" w:lineRule="auto"/>
        <w:rPr>
          <w:rFonts w:ascii="宋体" w:eastAsia="宋体" w:cs="宋体"/>
          <w:sz w:val="28"/>
          <w:szCs w:val="28"/>
        </w:rPr>
      </w:pPr>
    </w:p>
    <w:p>
      <w:pPr>
        <w:spacing w:line="360" w:lineRule="auto"/>
        <w:rPr>
          <w:rFonts w:ascii="宋体" w:hAnsi="宋体"/>
        </w:rPr>
      </w:pPr>
      <w:r>
        <w:rPr>
          <w:rFonts w:hint="eastAsia" w:ascii="宋体" w:cs="宋体"/>
          <w:sz w:val="28"/>
          <w:szCs w:val="28"/>
        </w:rPr>
        <w:t>日期：</w:t>
      </w:r>
      <w:r>
        <w:rPr>
          <w:rFonts w:hint="eastAsia" w:ascii="宋体" w:cs="宋体"/>
          <w:sz w:val="28"/>
          <w:szCs w:val="28"/>
          <w:lang w:val="en-US" w:eastAsia="zh-CN"/>
        </w:rPr>
        <w:t xml:space="preserve"> 2020</w:t>
      </w:r>
      <w:r>
        <w:rPr>
          <w:rFonts w:hint="eastAsia" w:ascii="宋体" w:cs="宋体"/>
          <w:sz w:val="28"/>
          <w:szCs w:val="28"/>
        </w:rPr>
        <w:t xml:space="preserve"> </w:t>
      </w:r>
      <w:r>
        <w:rPr>
          <w:rFonts w:ascii="宋体" w:cs="宋体"/>
          <w:sz w:val="28"/>
          <w:szCs w:val="28"/>
        </w:rPr>
        <w:t xml:space="preserve"> </w:t>
      </w:r>
      <w:r>
        <w:rPr>
          <w:rFonts w:hint="eastAsia" w:ascii="宋体" w:cs="宋体"/>
          <w:sz w:val="28"/>
          <w:szCs w:val="28"/>
        </w:rPr>
        <w:t xml:space="preserve">年 </w:t>
      </w:r>
      <w:r>
        <w:rPr>
          <w:rFonts w:hint="eastAsia" w:ascii="宋体" w:cs="宋体"/>
          <w:sz w:val="28"/>
          <w:szCs w:val="28"/>
          <w:lang w:val="en-US" w:eastAsia="zh-CN"/>
        </w:rPr>
        <w:t>05</w:t>
      </w:r>
      <w:r>
        <w:rPr>
          <w:rFonts w:hint="eastAsia" w:ascii="宋体" w:cs="宋体"/>
          <w:sz w:val="28"/>
          <w:szCs w:val="28"/>
        </w:rPr>
        <w:t xml:space="preserve"> 月  </w:t>
      </w:r>
      <w:r>
        <w:rPr>
          <w:rFonts w:hint="eastAsia" w:ascii="宋体" w:cs="宋体"/>
          <w:sz w:val="28"/>
          <w:szCs w:val="28"/>
          <w:lang w:val="en-US" w:eastAsia="zh-CN"/>
        </w:rPr>
        <w:t>30</w:t>
      </w:r>
      <w:r>
        <w:rPr>
          <w:rFonts w:hint="eastAsia" w:ascii="宋体" w:cs="宋体"/>
          <w:sz w:val="28"/>
          <w:szCs w:val="28"/>
        </w:rPr>
        <w:t xml:space="preserve"> 日      </w:t>
      </w:r>
      <w:r>
        <w:rPr>
          <w:rFonts w:ascii="宋体" w:cs="宋体"/>
          <w:sz w:val="28"/>
          <w:szCs w:val="28"/>
        </w:rPr>
        <w:t xml:space="preserve">  </w:t>
      </w:r>
      <w:r>
        <w:rPr>
          <w:rFonts w:hint="eastAsia" w:ascii="宋体" w:cs="宋体"/>
          <w:sz w:val="28"/>
          <w:szCs w:val="28"/>
        </w:rPr>
        <w:t>日期：</w:t>
      </w:r>
      <w:r>
        <w:rPr>
          <w:rFonts w:hint="eastAsia" w:ascii="宋体" w:cs="宋体"/>
          <w:sz w:val="28"/>
          <w:szCs w:val="28"/>
          <w:lang w:val="en-US" w:eastAsia="zh-CN"/>
        </w:rPr>
        <w:t>2020</w:t>
      </w:r>
      <w:r>
        <w:rPr>
          <w:rFonts w:hint="eastAsia" w:ascii="宋体" w:cs="宋体"/>
          <w:sz w:val="28"/>
          <w:szCs w:val="28"/>
        </w:rPr>
        <w:t xml:space="preserve"> </w:t>
      </w:r>
      <w:r>
        <w:rPr>
          <w:rFonts w:ascii="宋体" w:cs="宋体"/>
          <w:sz w:val="28"/>
          <w:szCs w:val="28"/>
        </w:rPr>
        <w:t xml:space="preserve"> </w:t>
      </w:r>
      <w:r>
        <w:rPr>
          <w:rFonts w:hint="eastAsia" w:ascii="宋体" w:cs="宋体"/>
          <w:sz w:val="28"/>
          <w:szCs w:val="28"/>
        </w:rPr>
        <w:t xml:space="preserve">年 </w:t>
      </w:r>
      <w:r>
        <w:rPr>
          <w:rFonts w:hint="eastAsia" w:ascii="宋体" w:cs="宋体"/>
          <w:sz w:val="28"/>
          <w:szCs w:val="28"/>
          <w:lang w:val="en-US" w:eastAsia="zh-CN"/>
        </w:rPr>
        <w:t>05</w:t>
      </w:r>
      <w:r>
        <w:rPr>
          <w:rFonts w:hint="eastAsia" w:ascii="宋体" w:cs="宋体"/>
          <w:sz w:val="28"/>
          <w:szCs w:val="28"/>
        </w:rPr>
        <w:t xml:space="preserve"> 月  </w:t>
      </w:r>
      <w:r>
        <w:rPr>
          <w:rFonts w:hint="eastAsia" w:ascii="宋体" w:cs="宋体"/>
          <w:sz w:val="28"/>
          <w:szCs w:val="28"/>
          <w:lang w:val="en-US" w:eastAsia="zh-CN"/>
        </w:rPr>
        <w:t>30</w:t>
      </w:r>
      <w:r>
        <w:rPr>
          <w:rFonts w:hint="eastAsia" w:ascii="宋体" w:cs="宋体"/>
          <w:sz w:val="28"/>
          <w:szCs w:val="28"/>
        </w:rPr>
        <w:t xml:space="preserve"> 日</w:t>
      </w:r>
    </w:p>
    <w:p>
      <w:pPr>
        <w:spacing w:line="360" w:lineRule="auto"/>
        <w:rPr>
          <w:rFonts w:ascii="宋体" w:hAnsi="宋体"/>
        </w:rPr>
      </w:pPr>
    </w:p>
    <w:p>
      <w:pPr>
        <w:rPr>
          <w:rFonts w:ascii="宋体" w:hAnsi="宋体"/>
        </w:rPr>
      </w:pPr>
    </w:p>
    <w:p>
      <w:pPr>
        <w:rPr>
          <w:rFonts w:ascii="宋体" w:hAnsi="宋体"/>
        </w:rPr>
      </w:pPr>
    </w:p>
    <w:p/>
    <w:p/>
    <w:p/>
    <w:p/>
    <w:p/>
    <w:p/>
    <w:p/>
    <w:p/>
    <w:p>
      <w:pPr>
        <w:sectPr>
          <w:headerReference r:id="rId4" w:type="first"/>
          <w:headerReference r:id="rId3" w:type="default"/>
          <w:footerReference r:id="rId5" w:type="default"/>
          <w:pgSz w:w="11906" w:h="16838"/>
          <w:pgMar w:top="1474" w:right="1531" w:bottom="1474" w:left="1531" w:header="1021" w:footer="1021" w:gutter="0"/>
          <w:pgNumType w:fmt="upperRoman" w:start="1"/>
          <w:cols w:space="425" w:num="1"/>
          <w:titlePg/>
          <w:docGrid w:type="lines" w:linePitch="400" w:charSpace="0"/>
        </w:sectPr>
      </w:pPr>
    </w:p>
    <w:p>
      <w:pPr>
        <w:pageBreakBefore/>
        <w:spacing w:line="400" w:lineRule="atLeast"/>
        <w:ind w:left="0" w:leftChars="-1" w:hanging="2" w:hangingChars="1"/>
        <w:rPr>
          <w:sz w:val="28"/>
        </w:rPr>
      </w:pPr>
    </w:p>
    <w:p>
      <w:pPr>
        <w:spacing w:before="400" w:beforeLines="100"/>
        <w:jc w:val="center"/>
        <w:rPr>
          <w:rFonts w:eastAsia="黑体"/>
          <w:b/>
          <w:sz w:val="36"/>
        </w:rPr>
      </w:pPr>
      <w:r>
        <w:rPr>
          <w:rFonts w:hint="eastAsia" w:eastAsia="黑体"/>
          <w:b/>
          <w:sz w:val="36"/>
        </w:rPr>
        <w:t>指导教师评语</w:t>
      </w:r>
    </w:p>
    <w:p>
      <w:pPr>
        <w:jc w:val="center"/>
        <w:rPr>
          <w:rFonts w:eastAsia="黑体"/>
          <w:b/>
          <w:sz w:val="36"/>
        </w:rPr>
      </w:pPr>
    </w:p>
    <w:p>
      <w:pPr>
        <w:spacing w:line="480" w:lineRule="auto"/>
        <w:rPr>
          <w:rFonts w:ascii="宋体" w:hAnsi="宋体"/>
          <w:u w:val="single"/>
        </w:rPr>
      </w:pPr>
      <w:r>
        <w:rPr>
          <w:rFonts w:hint="eastAsia" w:ascii="宋体" w:hAnsi="宋体"/>
        </w:rPr>
        <w:t xml:space="preserve">院 系  </w:t>
      </w:r>
      <w:r>
        <w:rPr>
          <w:rFonts w:hint="eastAsia" w:ascii="宋体" w:hAnsi="宋体"/>
          <w:u w:val="single"/>
        </w:rPr>
        <w:t xml:space="preserve">     信息科学与技术学院      </w:t>
      </w:r>
      <w:r>
        <w:rPr>
          <w:rFonts w:hint="eastAsia" w:ascii="宋体" w:hAnsi="宋体"/>
        </w:rPr>
        <w:t xml:space="preserve">专  业 </w:t>
      </w:r>
      <w:r>
        <w:rPr>
          <w:rFonts w:hint="eastAsia" w:ascii="宋体" w:hAnsi="宋体"/>
          <w:u w:val="single"/>
        </w:rPr>
        <w:t xml:space="preserve">      </w:t>
      </w:r>
      <w:r>
        <w:rPr>
          <w:rFonts w:hint="eastAsia" w:ascii="宋体" w:hAnsi="宋体"/>
          <w:u w:val="single"/>
          <w:lang w:val="en-US" w:eastAsia="zh-CN"/>
        </w:rPr>
        <w:t>计算机科学与技术</w:t>
      </w:r>
      <w:r>
        <w:rPr>
          <w:rFonts w:hint="eastAsia" w:ascii="宋体" w:hAnsi="宋体"/>
          <w:u w:val="single"/>
        </w:rPr>
        <w:t xml:space="preserve">                         </w:t>
      </w:r>
    </w:p>
    <w:p>
      <w:pPr>
        <w:spacing w:line="480" w:lineRule="auto"/>
        <w:rPr>
          <w:rFonts w:ascii="宋体" w:hAnsi="宋体"/>
        </w:rPr>
      </w:pPr>
      <w:r>
        <w:rPr>
          <w:rFonts w:hint="eastAsia" w:ascii="宋体" w:hAnsi="宋体"/>
        </w:rPr>
        <w:t xml:space="preserve">年 级  </w:t>
      </w:r>
      <w:r>
        <w:rPr>
          <w:rFonts w:hint="eastAsia" w:ascii="宋体" w:hAnsi="宋体"/>
          <w:u w:val="single"/>
        </w:rPr>
        <w:t xml:space="preserve">         </w:t>
      </w:r>
      <w:r>
        <w:rPr>
          <w:rFonts w:hint="eastAsia" w:ascii="宋体" w:hAnsi="宋体"/>
          <w:u w:val="single"/>
          <w:lang w:val="en-US" w:eastAsia="zh-CN"/>
        </w:rPr>
        <w:t>2016级</w:t>
      </w:r>
      <w:r>
        <w:rPr>
          <w:rFonts w:hint="eastAsia" w:ascii="宋体" w:hAnsi="宋体"/>
          <w:u w:val="single"/>
        </w:rPr>
        <w:t xml:space="preserve">              </w:t>
      </w:r>
      <w:r>
        <w:rPr>
          <w:rFonts w:hint="eastAsia" w:ascii="宋体" w:hAnsi="宋体"/>
        </w:rPr>
        <w:t xml:space="preserve">姓  名 </w:t>
      </w:r>
      <w:r>
        <w:rPr>
          <w:rFonts w:hint="eastAsia" w:ascii="宋体" w:hAnsi="宋体"/>
          <w:u w:val="single"/>
        </w:rPr>
        <w:t xml:space="preserve">           </w:t>
      </w:r>
      <w:r>
        <w:rPr>
          <w:rFonts w:hint="eastAsia" w:ascii="宋体" w:hAnsi="宋体"/>
          <w:u w:val="single"/>
          <w:lang w:val="en-US" w:eastAsia="zh-CN"/>
        </w:rPr>
        <w:t>李松</w:t>
      </w:r>
      <w:r>
        <w:rPr>
          <w:rFonts w:hint="eastAsia" w:ascii="宋体" w:hAnsi="宋体"/>
          <w:u w:val="single"/>
        </w:rPr>
        <w:t xml:space="preserve">                    </w:t>
      </w:r>
    </w:p>
    <w:p>
      <w:pPr>
        <w:spacing w:line="480" w:lineRule="auto"/>
        <w:rPr>
          <w:rFonts w:ascii="宋体" w:hAnsi="宋体"/>
          <w:u w:val="single"/>
        </w:rPr>
      </w:pPr>
      <w:r>
        <w:rPr>
          <w:rFonts w:hint="eastAsia" w:ascii="宋体" w:hAnsi="宋体"/>
        </w:rPr>
        <w:t xml:space="preserve">题 目  </w:t>
      </w:r>
      <w:r>
        <w:rPr>
          <w:rFonts w:hint="eastAsia" w:ascii="宋体" w:hAnsi="宋体"/>
          <w:u w:val="single"/>
        </w:rPr>
        <w:t xml:space="preserve">        </w:t>
      </w:r>
      <w:r>
        <w:rPr>
          <w:rFonts w:hint="eastAsia" w:ascii="宋体" w:hAnsi="宋体"/>
          <w:u w:val="single"/>
          <w:lang w:val="en-US" w:eastAsia="zh-CN"/>
        </w:rPr>
        <w:t xml:space="preserve">        </w:t>
      </w:r>
      <w:r>
        <w:rPr>
          <w:rFonts w:hint="eastAsia" w:ascii="宋体" w:hAnsi="宋体"/>
          <w:u w:val="single"/>
        </w:rPr>
        <w:t>智慧库房</w:t>
      </w:r>
      <w:r>
        <w:rPr>
          <w:rFonts w:hint="default" w:ascii="Times New Roman" w:hAnsi="Times New Roman" w:cs="Times New Roman"/>
          <w:u w:val="single"/>
        </w:rPr>
        <w:t>Web</w:t>
      </w:r>
      <w:r>
        <w:rPr>
          <w:rFonts w:hint="eastAsia" w:ascii="宋体" w:hAnsi="宋体"/>
          <w:u w:val="single"/>
        </w:rPr>
        <w:t xml:space="preserve">端前后台设计与实现                                                           </w:t>
      </w:r>
    </w:p>
    <w:p>
      <w:pPr>
        <w:rPr>
          <w:rFonts w:ascii="宋体" w:hAnsi="宋体"/>
        </w:rPr>
      </w:pPr>
    </w:p>
    <w:p>
      <w:pPr>
        <w:rPr>
          <w:rFonts w:ascii="宋体" w:hAnsi="宋体"/>
        </w:rPr>
      </w:pPr>
    </w:p>
    <w:p>
      <w:pPr>
        <w:rPr>
          <w:rFonts w:ascii="宋体" w:hAnsi="宋体"/>
        </w:rPr>
      </w:pPr>
      <w:r>
        <w:rPr>
          <w:rFonts w:hint="eastAsia" w:ascii="宋体" w:hAnsi="宋体"/>
        </w:rPr>
        <w:t>指导教师</w:t>
      </w:r>
    </w:p>
    <w:p>
      <w:pPr>
        <w:spacing w:line="480" w:lineRule="auto"/>
        <w:rPr>
          <w:rFonts w:ascii="宋体" w:hAnsi="宋体"/>
          <w:u w:val="single"/>
        </w:rPr>
      </w:pPr>
      <w:r>
        <w:rPr>
          <w:rFonts w:hint="eastAsia" w:ascii="宋体" w:hAnsi="宋体"/>
        </w:rPr>
        <w:t xml:space="preserve">评    语 </w:t>
      </w:r>
      <w:r>
        <w:rPr>
          <w:rFonts w:hint="eastAsia" w:ascii="宋体" w:hAnsi="宋体"/>
          <w:u w:val="single"/>
        </w:rPr>
        <w:t xml:space="preserve">                                                                 </w:t>
      </w:r>
    </w:p>
    <w:p>
      <w:pPr>
        <w:spacing w:line="480" w:lineRule="auto"/>
        <w:rPr>
          <w:rFonts w:ascii="宋体" w:hAnsi="宋体"/>
          <w:u w:val="single"/>
        </w:rPr>
      </w:pPr>
      <w:r>
        <w:rPr>
          <w:rFonts w:hint="eastAsia" w:ascii="宋体" w:hAnsi="宋体"/>
        </w:rPr>
        <w:t xml:space="preserve">         </w:t>
      </w:r>
      <w:r>
        <w:rPr>
          <w:rFonts w:hint="eastAsia" w:ascii="宋体" w:hAnsi="宋体"/>
          <w:u w:val="single"/>
        </w:rPr>
        <w:t xml:space="preserve">                                                                 </w:t>
      </w:r>
    </w:p>
    <w:p>
      <w:pPr>
        <w:spacing w:line="480" w:lineRule="auto"/>
        <w:rPr>
          <w:rFonts w:ascii="宋体" w:hAnsi="宋体"/>
          <w:u w:val="single"/>
        </w:rPr>
      </w:pPr>
      <w:r>
        <w:rPr>
          <w:rFonts w:hint="eastAsia" w:ascii="宋体" w:hAnsi="宋体"/>
        </w:rPr>
        <w:t xml:space="preserve">         </w:t>
      </w:r>
      <w:r>
        <w:rPr>
          <w:rFonts w:hint="eastAsia" w:ascii="宋体" w:hAnsi="宋体"/>
          <w:u w:val="single"/>
        </w:rPr>
        <w:t xml:space="preserve">                                                                 </w:t>
      </w:r>
    </w:p>
    <w:p>
      <w:pPr>
        <w:spacing w:line="480" w:lineRule="auto"/>
        <w:rPr>
          <w:rFonts w:ascii="宋体" w:hAnsi="宋体"/>
          <w:u w:val="single"/>
        </w:rPr>
      </w:pPr>
      <w:r>
        <w:rPr>
          <w:rFonts w:hint="eastAsia" w:ascii="宋体" w:hAnsi="宋体"/>
        </w:rPr>
        <w:t xml:space="preserve">         </w:t>
      </w:r>
      <w:r>
        <w:rPr>
          <w:rFonts w:hint="eastAsia" w:ascii="宋体" w:hAnsi="宋体"/>
          <w:u w:val="single"/>
        </w:rPr>
        <w:t xml:space="preserve">                                                                 </w:t>
      </w:r>
    </w:p>
    <w:p>
      <w:pPr>
        <w:spacing w:line="480" w:lineRule="auto"/>
        <w:rPr>
          <w:rFonts w:ascii="宋体" w:hAnsi="宋体"/>
          <w:u w:val="single"/>
        </w:rPr>
      </w:pPr>
      <w:r>
        <w:rPr>
          <w:rFonts w:hint="eastAsia" w:ascii="宋体" w:hAnsi="宋体"/>
        </w:rPr>
        <w:t xml:space="preserve">         </w:t>
      </w:r>
      <w:r>
        <w:rPr>
          <w:rFonts w:hint="eastAsia" w:ascii="宋体" w:hAnsi="宋体"/>
          <w:u w:val="single"/>
        </w:rPr>
        <w:t xml:space="preserve">                                                                 </w:t>
      </w:r>
    </w:p>
    <w:p>
      <w:pPr>
        <w:spacing w:line="480" w:lineRule="auto"/>
        <w:rPr>
          <w:rFonts w:ascii="宋体" w:hAnsi="宋体"/>
          <w:u w:val="single"/>
        </w:rPr>
      </w:pPr>
      <w:r>
        <w:rPr>
          <w:rFonts w:hint="eastAsia" w:ascii="宋体" w:hAnsi="宋体"/>
        </w:rPr>
        <w:t xml:space="preserve">         </w:t>
      </w:r>
      <w:r>
        <w:rPr>
          <w:rFonts w:hint="eastAsia" w:ascii="宋体" w:hAnsi="宋体"/>
          <w:u w:val="single"/>
        </w:rPr>
        <w:t xml:space="preserve">                                                                 </w:t>
      </w:r>
    </w:p>
    <w:p>
      <w:pPr>
        <w:spacing w:line="480" w:lineRule="auto"/>
        <w:rPr>
          <w:rFonts w:ascii="宋体" w:hAnsi="宋体"/>
          <w:u w:val="single"/>
        </w:rPr>
      </w:pPr>
      <w:r>
        <w:rPr>
          <w:rFonts w:hint="eastAsia" w:ascii="宋体" w:hAnsi="宋体"/>
        </w:rPr>
        <w:t xml:space="preserve">         </w:t>
      </w:r>
      <w:r>
        <w:rPr>
          <w:rFonts w:hint="eastAsia" w:ascii="宋体" w:hAnsi="宋体"/>
          <w:u w:val="single"/>
        </w:rPr>
        <w:t xml:space="preserve">                                                                 </w:t>
      </w:r>
    </w:p>
    <w:p>
      <w:pPr>
        <w:spacing w:line="480" w:lineRule="auto"/>
        <w:rPr>
          <w:rFonts w:ascii="宋体" w:hAnsi="宋体"/>
          <w:u w:val="single"/>
        </w:rPr>
      </w:pPr>
      <w:r>
        <w:rPr>
          <w:rFonts w:hint="eastAsia" w:ascii="宋体" w:hAnsi="宋体"/>
        </w:rPr>
        <w:t xml:space="preserve">         </w:t>
      </w:r>
      <w:r>
        <w:rPr>
          <w:rFonts w:hint="eastAsia" w:ascii="宋体" w:hAnsi="宋体"/>
          <w:u w:val="single"/>
        </w:rPr>
        <w:t xml:space="preserve">                                                                 </w:t>
      </w:r>
    </w:p>
    <w:p>
      <w:pPr>
        <w:spacing w:line="360" w:lineRule="auto"/>
        <w:rPr>
          <w:rFonts w:ascii="宋体" w:hAnsi="宋体"/>
          <w:u w:val="single"/>
        </w:rPr>
      </w:pPr>
    </w:p>
    <w:p>
      <w:pPr>
        <w:jc w:val="right"/>
        <w:rPr>
          <w:rFonts w:ascii="宋体" w:hAnsi="宋体"/>
        </w:rPr>
      </w:pPr>
      <w:r>
        <w:rPr>
          <w:rFonts w:hint="eastAsia" w:ascii="宋体" w:hAnsi="宋体"/>
        </w:rPr>
        <w:t>指导教师</w:t>
      </w:r>
      <w:r>
        <w:rPr>
          <w:rFonts w:hint="eastAsia" w:ascii="宋体" w:hAnsi="宋体"/>
          <w:u w:val="single"/>
        </w:rPr>
        <w:t xml:space="preserve">  </w:t>
      </w:r>
      <w:r>
        <w:rPr>
          <w:rFonts w:ascii="宋体" w:hAnsi="宋体"/>
          <w:u w:val="single"/>
        </w:rPr>
        <w:drawing>
          <wp:inline distT="0" distB="0" distL="0" distR="0">
            <wp:extent cx="1200150" cy="3238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200150" cy="323850"/>
                    </a:xfrm>
                    <a:prstGeom prst="rect">
                      <a:avLst/>
                    </a:prstGeom>
                    <a:noFill/>
                  </pic:spPr>
                </pic:pic>
              </a:graphicData>
            </a:graphic>
          </wp:inline>
        </w:drawing>
      </w:r>
      <w:r>
        <w:rPr>
          <w:rFonts w:hint="eastAsia" w:ascii="宋体" w:hAnsi="宋体"/>
          <w:u w:val="single"/>
        </w:rPr>
        <w:t xml:space="preserve"> (</w:t>
      </w:r>
      <w:r>
        <w:rPr>
          <w:rFonts w:hint="eastAsia" w:ascii="宋体" w:hAnsi="宋体"/>
        </w:rPr>
        <w:t>签章)</w:t>
      </w:r>
    </w:p>
    <w:p>
      <w:pPr>
        <w:jc w:val="both"/>
        <w:rPr>
          <w:rFonts w:ascii="宋体" w:hAnsi="宋体"/>
        </w:rPr>
      </w:pPr>
    </w:p>
    <w:p>
      <w:pPr>
        <w:jc w:val="both"/>
        <w:rPr>
          <w:rFonts w:ascii="宋体" w:hAnsi="宋体"/>
        </w:rPr>
      </w:pPr>
    </w:p>
    <w:p>
      <w:pPr>
        <w:spacing w:before="400" w:beforeLines="100"/>
        <w:jc w:val="center"/>
        <w:rPr>
          <w:rFonts w:hint="eastAsia" w:eastAsia="黑体"/>
          <w:b/>
          <w:sz w:val="36"/>
        </w:rPr>
      </w:pPr>
    </w:p>
    <w:p>
      <w:pPr>
        <w:spacing w:before="400" w:beforeLines="100"/>
        <w:jc w:val="center"/>
        <w:rPr>
          <w:rFonts w:hint="eastAsia" w:eastAsia="黑体"/>
          <w:b/>
          <w:sz w:val="36"/>
        </w:rPr>
      </w:pPr>
    </w:p>
    <w:p>
      <w:pPr>
        <w:spacing w:before="400" w:beforeLines="100"/>
        <w:jc w:val="center"/>
        <w:rPr>
          <w:rFonts w:hint="eastAsia" w:eastAsia="黑体"/>
          <w:b/>
          <w:sz w:val="36"/>
        </w:rPr>
      </w:pPr>
    </w:p>
    <w:p>
      <w:pPr>
        <w:spacing w:before="400" w:beforeLines="100"/>
        <w:jc w:val="center"/>
        <w:rPr>
          <w:rFonts w:hint="eastAsia" w:eastAsia="黑体"/>
          <w:b/>
          <w:sz w:val="36"/>
        </w:rPr>
      </w:pPr>
    </w:p>
    <w:p>
      <w:pPr>
        <w:spacing w:before="400" w:beforeLines="100"/>
        <w:jc w:val="center"/>
        <w:rPr>
          <w:rFonts w:hint="eastAsia" w:eastAsia="黑体"/>
          <w:b/>
          <w:sz w:val="36"/>
        </w:rPr>
      </w:pPr>
    </w:p>
    <w:p>
      <w:pPr>
        <w:spacing w:before="400" w:beforeLines="100"/>
        <w:jc w:val="center"/>
        <w:rPr>
          <w:rFonts w:hint="eastAsia" w:eastAsia="黑体"/>
          <w:b/>
          <w:sz w:val="36"/>
        </w:rPr>
      </w:pPr>
    </w:p>
    <w:p>
      <w:pPr>
        <w:spacing w:before="400" w:beforeLines="100"/>
        <w:jc w:val="center"/>
        <w:rPr>
          <w:rFonts w:hint="eastAsia" w:eastAsia="黑体"/>
          <w:b/>
          <w:sz w:val="36"/>
        </w:rPr>
      </w:pPr>
    </w:p>
    <w:p>
      <w:pPr>
        <w:spacing w:before="400" w:beforeLines="100"/>
        <w:jc w:val="center"/>
        <w:rPr>
          <w:rFonts w:hint="eastAsia" w:eastAsia="黑体"/>
          <w:b/>
          <w:sz w:val="36"/>
        </w:rPr>
      </w:pPr>
    </w:p>
    <w:p>
      <w:pPr>
        <w:spacing w:before="400" w:beforeLines="100"/>
        <w:jc w:val="center"/>
        <w:rPr>
          <w:rFonts w:hint="eastAsia" w:eastAsia="黑体"/>
          <w:b/>
          <w:sz w:val="36"/>
        </w:rPr>
      </w:pPr>
    </w:p>
    <w:p>
      <w:pPr>
        <w:spacing w:before="400" w:beforeLines="100"/>
        <w:jc w:val="center"/>
        <w:rPr>
          <w:rFonts w:hint="eastAsia" w:eastAsia="黑体"/>
          <w:b/>
          <w:sz w:val="36"/>
        </w:rPr>
      </w:pPr>
    </w:p>
    <w:p>
      <w:pPr>
        <w:spacing w:before="400" w:beforeLines="100"/>
        <w:jc w:val="center"/>
        <w:rPr>
          <w:rFonts w:hint="eastAsia" w:eastAsia="黑体"/>
          <w:b/>
          <w:sz w:val="36"/>
        </w:rPr>
      </w:pPr>
    </w:p>
    <w:p>
      <w:pPr>
        <w:spacing w:before="400" w:beforeLines="100"/>
        <w:jc w:val="center"/>
        <w:rPr>
          <w:rFonts w:eastAsia="黑体"/>
          <w:b/>
          <w:sz w:val="36"/>
        </w:rPr>
      </w:pPr>
      <w:r>
        <w:rPr>
          <w:rFonts w:hint="eastAsia" w:eastAsia="黑体"/>
          <w:b/>
          <w:sz w:val="36"/>
        </w:rPr>
        <w:t>评阅人评语</w:t>
      </w:r>
    </w:p>
    <w:p>
      <w:pPr>
        <w:jc w:val="center"/>
        <w:rPr>
          <w:rFonts w:eastAsia="黑体"/>
          <w:b/>
          <w:sz w:val="36"/>
        </w:rPr>
      </w:pPr>
    </w:p>
    <w:p>
      <w:pPr>
        <w:spacing w:line="480" w:lineRule="auto"/>
        <w:rPr>
          <w:rFonts w:ascii="宋体" w:hAnsi="宋体"/>
          <w:u w:val="single"/>
        </w:rPr>
      </w:pPr>
      <w:r>
        <w:rPr>
          <w:rFonts w:hint="eastAsia" w:ascii="宋体" w:hAnsi="宋体"/>
        </w:rPr>
        <w:t xml:space="preserve">院 系  </w:t>
      </w:r>
      <w:r>
        <w:rPr>
          <w:rFonts w:hint="eastAsia" w:ascii="宋体" w:hAnsi="宋体"/>
          <w:u w:val="single"/>
        </w:rPr>
        <w:t xml:space="preserve">    信息科学与技术学院          </w:t>
      </w:r>
      <w:r>
        <w:rPr>
          <w:rFonts w:hint="eastAsia" w:ascii="宋体" w:hAnsi="宋体"/>
        </w:rPr>
        <w:t xml:space="preserve">专  业 </w:t>
      </w:r>
      <w:r>
        <w:rPr>
          <w:rFonts w:hint="eastAsia" w:ascii="宋体" w:hAnsi="宋体"/>
          <w:u w:val="single"/>
        </w:rPr>
        <w:t xml:space="preserve">       </w:t>
      </w:r>
      <w:r>
        <w:rPr>
          <w:rFonts w:hint="eastAsia" w:ascii="宋体" w:hAnsi="宋体"/>
          <w:u w:val="single"/>
          <w:lang w:val="en-US" w:eastAsia="zh-CN"/>
        </w:rPr>
        <w:t>计算机科学与技术</w:t>
      </w:r>
      <w:r>
        <w:rPr>
          <w:rFonts w:hint="eastAsia" w:ascii="宋体" w:hAnsi="宋体"/>
          <w:u w:val="single"/>
        </w:rPr>
        <w:t xml:space="preserve">                        </w:t>
      </w:r>
    </w:p>
    <w:p>
      <w:pPr>
        <w:spacing w:line="480" w:lineRule="auto"/>
        <w:rPr>
          <w:rFonts w:ascii="宋体" w:hAnsi="宋体"/>
        </w:rPr>
      </w:pPr>
      <w:r>
        <w:rPr>
          <w:rFonts w:hint="eastAsia" w:ascii="宋体" w:hAnsi="宋体"/>
        </w:rPr>
        <w:t xml:space="preserve">年 级  </w:t>
      </w:r>
      <w:r>
        <w:rPr>
          <w:rFonts w:hint="eastAsia" w:ascii="宋体" w:hAnsi="宋体"/>
          <w:u w:val="single"/>
        </w:rPr>
        <w:t xml:space="preserve">    </w:t>
      </w:r>
      <w:r>
        <w:rPr>
          <w:rFonts w:hint="eastAsia" w:ascii="宋体" w:hAnsi="宋体"/>
          <w:u w:val="single"/>
          <w:lang w:val="en-US" w:eastAsia="zh-CN"/>
        </w:rPr>
        <w:t xml:space="preserve">       </w:t>
      </w:r>
      <w:r>
        <w:rPr>
          <w:rFonts w:ascii="宋体" w:hAnsi="宋体"/>
          <w:u w:val="single"/>
        </w:rPr>
        <w:t>2016</w:t>
      </w:r>
      <w:r>
        <w:rPr>
          <w:rFonts w:hint="eastAsia" w:ascii="宋体" w:hAnsi="宋体"/>
          <w:u w:val="single"/>
        </w:rPr>
        <w:t xml:space="preserve">级               </w:t>
      </w:r>
      <w:r>
        <w:rPr>
          <w:rFonts w:hint="eastAsia" w:ascii="宋体" w:hAnsi="宋体"/>
        </w:rPr>
        <w:t xml:space="preserve">姓  名 </w:t>
      </w:r>
      <w:r>
        <w:rPr>
          <w:rFonts w:hint="eastAsia" w:ascii="宋体" w:hAnsi="宋体"/>
          <w:u w:val="single"/>
        </w:rPr>
        <w:t xml:space="preserve">       </w:t>
      </w:r>
      <w:r>
        <w:rPr>
          <w:rFonts w:hint="eastAsia" w:ascii="宋体" w:hAnsi="宋体"/>
          <w:u w:val="single"/>
          <w:lang w:val="en-US" w:eastAsia="zh-CN"/>
        </w:rPr>
        <w:t xml:space="preserve">    李松</w:t>
      </w:r>
      <w:r>
        <w:rPr>
          <w:rFonts w:hint="eastAsia" w:ascii="宋体" w:hAnsi="宋体"/>
          <w:u w:val="single"/>
        </w:rPr>
        <w:t xml:space="preserve">                       </w:t>
      </w:r>
    </w:p>
    <w:p>
      <w:pPr>
        <w:spacing w:line="480" w:lineRule="auto"/>
        <w:rPr>
          <w:rFonts w:ascii="宋体" w:hAnsi="宋体"/>
          <w:u w:val="single"/>
        </w:rPr>
      </w:pPr>
      <w:r>
        <w:rPr>
          <w:rFonts w:hint="eastAsia" w:ascii="宋体" w:hAnsi="宋体"/>
        </w:rPr>
        <w:t xml:space="preserve">题 目  </w:t>
      </w:r>
      <w:r>
        <w:rPr>
          <w:rFonts w:hint="eastAsia" w:ascii="宋体" w:hAnsi="宋体"/>
          <w:u w:val="single"/>
        </w:rPr>
        <w:t xml:space="preserve">                   智慧库房</w:t>
      </w:r>
      <w:r>
        <w:rPr>
          <w:rFonts w:hint="default" w:ascii="Times New Roman" w:hAnsi="Times New Roman" w:cs="Times New Roman"/>
          <w:u w:val="single"/>
        </w:rPr>
        <w:t>Web</w:t>
      </w:r>
      <w:r>
        <w:rPr>
          <w:rFonts w:hint="eastAsia" w:ascii="宋体" w:hAnsi="宋体"/>
          <w:u w:val="single"/>
        </w:rPr>
        <w:t xml:space="preserve">端前后台设计与实现      </w:t>
      </w:r>
      <w:r>
        <w:rPr>
          <w:rFonts w:ascii="宋体" w:hAnsi="宋体"/>
          <w:u w:val="single"/>
        </w:rPr>
        <w:t xml:space="preserve">          </w:t>
      </w:r>
      <w:r>
        <w:rPr>
          <w:rFonts w:hint="eastAsia" w:ascii="宋体" w:hAnsi="宋体"/>
          <w:u w:val="single"/>
        </w:rPr>
        <w:t xml:space="preserve">  </w:t>
      </w:r>
    </w:p>
    <w:p>
      <w:pPr>
        <w:rPr>
          <w:rFonts w:ascii="宋体" w:hAnsi="宋体"/>
        </w:rPr>
      </w:pPr>
    </w:p>
    <w:p>
      <w:pPr>
        <w:rPr>
          <w:rFonts w:ascii="宋体" w:hAnsi="宋体"/>
        </w:rPr>
      </w:pPr>
    </w:p>
    <w:p>
      <w:pPr>
        <w:rPr>
          <w:rFonts w:ascii="宋体" w:hAnsi="宋体"/>
        </w:rPr>
      </w:pPr>
      <w:r>
        <w:rPr>
          <w:rFonts w:hint="eastAsia" w:ascii="宋体" w:hAnsi="宋体"/>
        </w:rPr>
        <w:t>评 阅 人</w:t>
      </w:r>
    </w:p>
    <w:p>
      <w:pPr>
        <w:spacing w:line="480" w:lineRule="auto"/>
        <w:rPr>
          <w:rFonts w:ascii="宋体" w:hAnsi="宋体"/>
          <w:u w:val="single"/>
        </w:rPr>
      </w:pPr>
      <w:r>
        <w:rPr>
          <w:rFonts w:hint="eastAsia" w:ascii="宋体" w:hAnsi="宋体"/>
        </w:rPr>
        <w:t xml:space="preserve">评    语 </w:t>
      </w:r>
      <w:r>
        <w:rPr>
          <w:rFonts w:hint="eastAsia" w:ascii="宋体" w:hAnsi="宋体"/>
          <w:u w:val="single"/>
        </w:rPr>
        <w:t xml:space="preserve">                                                                 </w:t>
      </w:r>
    </w:p>
    <w:p>
      <w:pPr>
        <w:spacing w:line="480" w:lineRule="auto"/>
        <w:rPr>
          <w:rFonts w:ascii="宋体" w:hAnsi="宋体"/>
          <w:u w:val="single"/>
        </w:rPr>
      </w:pPr>
      <w:r>
        <w:rPr>
          <w:rFonts w:hint="eastAsia" w:ascii="宋体" w:hAnsi="宋体"/>
        </w:rPr>
        <w:t xml:space="preserve">         </w:t>
      </w:r>
      <w:r>
        <w:rPr>
          <w:rFonts w:hint="eastAsia" w:ascii="宋体" w:hAnsi="宋体"/>
          <w:u w:val="single"/>
        </w:rPr>
        <w:t xml:space="preserve">                                                                 </w:t>
      </w:r>
    </w:p>
    <w:p>
      <w:pPr>
        <w:spacing w:line="480" w:lineRule="auto"/>
        <w:rPr>
          <w:rFonts w:ascii="宋体" w:hAnsi="宋体"/>
          <w:u w:val="single"/>
        </w:rPr>
      </w:pPr>
      <w:r>
        <w:rPr>
          <w:rFonts w:hint="eastAsia" w:ascii="宋体" w:hAnsi="宋体"/>
        </w:rPr>
        <w:t xml:space="preserve">         </w:t>
      </w:r>
      <w:r>
        <w:rPr>
          <w:rFonts w:hint="eastAsia" w:ascii="宋体" w:hAnsi="宋体"/>
          <w:u w:val="single"/>
        </w:rPr>
        <w:t xml:space="preserve">                                                                 </w:t>
      </w:r>
    </w:p>
    <w:p>
      <w:pPr>
        <w:spacing w:line="480" w:lineRule="auto"/>
        <w:rPr>
          <w:rFonts w:ascii="宋体" w:hAnsi="宋体"/>
          <w:u w:val="single"/>
        </w:rPr>
      </w:pPr>
      <w:r>
        <w:rPr>
          <w:rFonts w:hint="eastAsia" w:ascii="宋体" w:hAnsi="宋体"/>
        </w:rPr>
        <w:t xml:space="preserve">         </w:t>
      </w:r>
      <w:r>
        <w:rPr>
          <w:rFonts w:hint="eastAsia" w:ascii="宋体" w:hAnsi="宋体"/>
          <w:u w:val="single"/>
        </w:rPr>
        <w:t xml:space="preserve">                                                                 </w:t>
      </w:r>
    </w:p>
    <w:p>
      <w:pPr>
        <w:spacing w:line="480" w:lineRule="auto"/>
        <w:rPr>
          <w:rFonts w:ascii="宋体" w:hAnsi="宋体"/>
          <w:u w:val="single"/>
        </w:rPr>
      </w:pPr>
      <w:r>
        <w:rPr>
          <w:rFonts w:hint="eastAsia" w:ascii="宋体" w:hAnsi="宋体"/>
        </w:rPr>
        <w:t xml:space="preserve">         </w:t>
      </w:r>
      <w:r>
        <w:rPr>
          <w:rFonts w:hint="eastAsia" w:ascii="宋体" w:hAnsi="宋体"/>
          <w:u w:val="single"/>
        </w:rPr>
        <w:t xml:space="preserve">                                                                 </w:t>
      </w:r>
    </w:p>
    <w:p>
      <w:pPr>
        <w:spacing w:line="480" w:lineRule="auto"/>
        <w:rPr>
          <w:rFonts w:ascii="宋体" w:hAnsi="宋体"/>
          <w:u w:val="single"/>
        </w:rPr>
      </w:pPr>
      <w:r>
        <w:rPr>
          <w:rFonts w:hint="eastAsia" w:ascii="宋体" w:hAnsi="宋体"/>
        </w:rPr>
        <w:t xml:space="preserve">         </w:t>
      </w:r>
      <w:r>
        <w:rPr>
          <w:rFonts w:hint="eastAsia" w:ascii="宋体" w:hAnsi="宋体"/>
          <w:u w:val="single"/>
        </w:rPr>
        <w:t xml:space="preserve">                                                                 </w:t>
      </w:r>
    </w:p>
    <w:p>
      <w:pPr>
        <w:spacing w:line="480" w:lineRule="auto"/>
        <w:rPr>
          <w:rFonts w:ascii="宋体" w:hAnsi="宋体"/>
          <w:u w:val="single"/>
        </w:rPr>
      </w:pPr>
      <w:r>
        <w:rPr>
          <w:rFonts w:hint="eastAsia" w:ascii="宋体" w:hAnsi="宋体"/>
        </w:rPr>
        <w:t xml:space="preserve">         </w:t>
      </w:r>
      <w:r>
        <w:rPr>
          <w:rFonts w:hint="eastAsia" w:ascii="宋体" w:hAnsi="宋体"/>
          <w:u w:val="single"/>
        </w:rPr>
        <w:t xml:space="preserve">                                                                 </w:t>
      </w:r>
    </w:p>
    <w:p>
      <w:pPr>
        <w:spacing w:line="480" w:lineRule="auto"/>
        <w:rPr>
          <w:rFonts w:ascii="宋体" w:hAnsi="宋体"/>
          <w:u w:val="single"/>
        </w:rPr>
      </w:pPr>
      <w:r>
        <w:rPr>
          <w:rFonts w:hint="eastAsia" w:ascii="宋体" w:hAnsi="宋体"/>
        </w:rPr>
        <w:t xml:space="preserve">         </w:t>
      </w:r>
      <w:r>
        <w:rPr>
          <w:rFonts w:hint="eastAsia" w:ascii="宋体" w:hAnsi="宋体"/>
          <w:u w:val="single"/>
        </w:rPr>
        <w:t xml:space="preserve">                                                                 </w:t>
      </w:r>
    </w:p>
    <w:p>
      <w:pPr>
        <w:spacing w:line="360" w:lineRule="auto"/>
        <w:rPr>
          <w:rFonts w:ascii="宋体" w:hAnsi="宋体"/>
          <w:u w:val="single"/>
        </w:rPr>
      </w:pPr>
    </w:p>
    <w:p>
      <w:pPr>
        <w:jc w:val="right"/>
        <w:rPr>
          <w:rFonts w:ascii="宋体" w:hAnsi="宋体"/>
        </w:rPr>
      </w:pPr>
      <w:r>
        <w:rPr>
          <w:rFonts w:hint="eastAsia" w:ascii="宋体" w:hAnsi="宋体"/>
        </w:rPr>
        <w:t>评阅人</w:t>
      </w:r>
      <w:r>
        <w:rPr>
          <w:rFonts w:hint="eastAsia" w:ascii="宋体" w:hAnsi="宋体"/>
          <w:u w:val="single"/>
        </w:rPr>
        <w:t xml:space="preserve">      </w:t>
      </w:r>
      <w:r>
        <w:rPr>
          <w:rFonts w:ascii="宋体" w:hAnsi="宋体"/>
          <w:u w:val="single"/>
        </w:rPr>
        <w:t xml:space="preserve">    </w:t>
      </w:r>
      <w:r>
        <w:rPr>
          <w:rFonts w:hint="eastAsia" w:ascii="宋体" w:hAnsi="宋体"/>
          <w:u w:val="single"/>
        </w:rPr>
        <w:t xml:space="preserve">      (</w:t>
      </w:r>
      <w:r>
        <w:rPr>
          <w:rFonts w:hint="eastAsia" w:ascii="宋体" w:hAnsi="宋体"/>
        </w:rPr>
        <w:t>签章)</w:t>
      </w:r>
    </w:p>
    <w:p>
      <w:pPr>
        <w:jc w:val="center"/>
        <w:rPr>
          <w:rFonts w:ascii="宋体" w:hAnsi="宋体"/>
        </w:rPr>
        <w:sectPr>
          <w:headerReference r:id="rId7" w:type="first"/>
          <w:footerReference r:id="rId9" w:type="first"/>
          <w:headerReference r:id="rId6" w:type="default"/>
          <w:footerReference r:id="rId8" w:type="default"/>
          <w:pgSz w:w="11906" w:h="16838"/>
          <w:pgMar w:top="1474" w:right="1531" w:bottom="1474" w:left="1531" w:header="1021" w:footer="1021" w:gutter="0"/>
          <w:pgNumType w:fmt="upperRoman" w:start="1"/>
          <w:cols w:space="425" w:num="1"/>
          <w:titlePg/>
          <w:docGrid w:type="lines" w:linePitch="400" w:charSpace="0"/>
        </w:sectPr>
      </w:pPr>
    </w:p>
    <w:p>
      <w:pPr>
        <w:spacing w:before="400" w:beforeLines="100"/>
        <w:jc w:val="center"/>
        <w:rPr>
          <w:rFonts w:hint="eastAsia" w:eastAsia="黑体"/>
          <w:b/>
          <w:sz w:val="36"/>
        </w:rPr>
      </w:pPr>
    </w:p>
    <w:p>
      <w:pPr>
        <w:spacing w:before="400" w:beforeLines="100"/>
        <w:jc w:val="center"/>
        <w:rPr>
          <w:rFonts w:hint="eastAsia" w:eastAsia="黑体"/>
          <w:b/>
          <w:sz w:val="36"/>
        </w:rPr>
      </w:pPr>
    </w:p>
    <w:p>
      <w:pPr>
        <w:spacing w:before="400" w:beforeLines="100"/>
        <w:jc w:val="center"/>
        <w:rPr>
          <w:rFonts w:hint="eastAsia" w:eastAsia="黑体"/>
          <w:b/>
          <w:sz w:val="36"/>
        </w:rPr>
      </w:pPr>
    </w:p>
    <w:p>
      <w:pPr>
        <w:spacing w:before="400" w:beforeLines="100"/>
        <w:jc w:val="center"/>
        <w:rPr>
          <w:rFonts w:hint="eastAsia" w:eastAsia="黑体"/>
          <w:b/>
          <w:sz w:val="36"/>
        </w:rPr>
      </w:pPr>
    </w:p>
    <w:p>
      <w:pPr>
        <w:spacing w:before="400" w:beforeLines="100"/>
        <w:jc w:val="center"/>
        <w:rPr>
          <w:rFonts w:hint="eastAsia" w:eastAsia="黑体"/>
          <w:b/>
          <w:sz w:val="36"/>
        </w:rPr>
      </w:pPr>
    </w:p>
    <w:p>
      <w:pPr>
        <w:spacing w:before="400" w:beforeLines="100"/>
        <w:jc w:val="center"/>
        <w:rPr>
          <w:rFonts w:hint="eastAsia" w:eastAsia="黑体"/>
          <w:b/>
          <w:sz w:val="36"/>
        </w:rPr>
      </w:pPr>
    </w:p>
    <w:p>
      <w:pPr>
        <w:spacing w:before="400" w:beforeLines="100"/>
        <w:jc w:val="center"/>
        <w:rPr>
          <w:rFonts w:hint="eastAsia" w:eastAsia="黑体"/>
          <w:b/>
          <w:sz w:val="36"/>
        </w:rPr>
      </w:pPr>
    </w:p>
    <w:p>
      <w:pPr>
        <w:spacing w:before="400" w:beforeLines="100"/>
        <w:jc w:val="center"/>
        <w:rPr>
          <w:rFonts w:hint="eastAsia" w:eastAsia="黑体"/>
          <w:b/>
          <w:sz w:val="36"/>
        </w:rPr>
      </w:pPr>
    </w:p>
    <w:p>
      <w:pPr>
        <w:spacing w:before="400" w:beforeLines="100"/>
        <w:jc w:val="center"/>
        <w:rPr>
          <w:rFonts w:hint="eastAsia" w:eastAsia="黑体"/>
          <w:b/>
          <w:sz w:val="36"/>
        </w:rPr>
      </w:pPr>
    </w:p>
    <w:p>
      <w:pPr>
        <w:spacing w:before="400" w:beforeLines="100"/>
        <w:jc w:val="center"/>
        <w:rPr>
          <w:rFonts w:hint="eastAsia" w:eastAsia="黑体"/>
          <w:b/>
          <w:sz w:val="36"/>
        </w:rPr>
      </w:pPr>
    </w:p>
    <w:p>
      <w:pPr>
        <w:spacing w:before="400" w:beforeLines="100"/>
        <w:jc w:val="center"/>
        <w:rPr>
          <w:rFonts w:hint="eastAsia" w:eastAsia="黑体"/>
          <w:b/>
          <w:sz w:val="36"/>
        </w:rPr>
      </w:pPr>
    </w:p>
    <w:p>
      <w:pPr>
        <w:spacing w:before="400" w:beforeLines="100"/>
        <w:jc w:val="center"/>
        <w:rPr>
          <w:rFonts w:eastAsia="黑体"/>
          <w:b/>
          <w:sz w:val="36"/>
        </w:rPr>
      </w:pPr>
      <w:r>
        <w:rPr>
          <w:rFonts w:hint="eastAsia" w:eastAsia="黑体"/>
          <w:b/>
          <w:sz w:val="36"/>
        </w:rPr>
        <w:t>答辩成绩</w:t>
      </w:r>
    </w:p>
    <w:p>
      <w:pPr>
        <w:jc w:val="center"/>
        <w:rPr>
          <w:rFonts w:eastAsia="黑体"/>
          <w:b/>
          <w:sz w:val="36"/>
        </w:rPr>
      </w:pPr>
    </w:p>
    <w:p>
      <w:pPr>
        <w:spacing w:line="480" w:lineRule="auto"/>
        <w:rPr>
          <w:rFonts w:ascii="宋体" w:hAnsi="宋体"/>
          <w:u w:val="single"/>
        </w:rPr>
      </w:pPr>
      <w:r>
        <w:rPr>
          <w:rFonts w:hint="eastAsia" w:ascii="宋体" w:hAnsi="宋体"/>
        </w:rPr>
        <w:t xml:space="preserve">院 系  </w:t>
      </w:r>
      <w:r>
        <w:rPr>
          <w:rFonts w:hint="eastAsia" w:ascii="宋体" w:hAnsi="宋体"/>
          <w:u w:val="single"/>
        </w:rPr>
        <w:t xml:space="preserve">     信息科学与技术学院     </w:t>
      </w:r>
      <w:r>
        <w:rPr>
          <w:rFonts w:hint="eastAsia" w:ascii="宋体" w:hAnsi="宋体"/>
          <w:u w:val="single"/>
          <w:lang w:val="en-US" w:eastAsia="zh-CN"/>
        </w:rPr>
        <w:t xml:space="preserve"> </w:t>
      </w:r>
      <w:r>
        <w:rPr>
          <w:rFonts w:hint="eastAsia" w:ascii="宋体" w:hAnsi="宋体"/>
        </w:rPr>
        <w:t xml:space="preserve">专  业 </w:t>
      </w:r>
      <w:r>
        <w:rPr>
          <w:rFonts w:hint="eastAsia" w:ascii="宋体" w:hAnsi="宋体"/>
          <w:u w:val="single"/>
        </w:rPr>
        <w:t xml:space="preserve">        </w:t>
      </w:r>
      <w:r>
        <w:rPr>
          <w:rFonts w:hint="eastAsia" w:ascii="宋体" w:hAnsi="宋体"/>
          <w:u w:val="single"/>
          <w:lang w:val="en-US" w:eastAsia="zh-CN"/>
        </w:rPr>
        <w:t>计算机科学与技术</w:t>
      </w:r>
      <w:r>
        <w:rPr>
          <w:rFonts w:hint="eastAsia" w:ascii="宋体" w:hAnsi="宋体"/>
          <w:u w:val="single"/>
        </w:rPr>
        <w:t xml:space="preserve">                       </w:t>
      </w:r>
    </w:p>
    <w:p>
      <w:pPr>
        <w:spacing w:line="480" w:lineRule="auto"/>
        <w:rPr>
          <w:rFonts w:ascii="宋体" w:hAnsi="宋体"/>
        </w:rPr>
      </w:pPr>
      <w:r>
        <w:rPr>
          <w:rFonts w:hint="eastAsia" w:ascii="宋体" w:hAnsi="宋体"/>
        </w:rPr>
        <w:t xml:space="preserve">年 级  </w:t>
      </w:r>
      <w:r>
        <w:rPr>
          <w:rFonts w:hint="eastAsia" w:ascii="宋体" w:hAnsi="宋体"/>
          <w:u w:val="single"/>
        </w:rPr>
        <w:t xml:space="preserve">       </w:t>
      </w:r>
      <w:r>
        <w:rPr>
          <w:rFonts w:hint="eastAsia" w:ascii="宋体" w:hAnsi="宋体"/>
          <w:u w:val="single"/>
          <w:lang w:val="en-US" w:eastAsia="zh-CN"/>
        </w:rPr>
        <w:t xml:space="preserve">  </w:t>
      </w:r>
      <w:r>
        <w:rPr>
          <w:rFonts w:hint="eastAsia" w:ascii="宋体" w:hAnsi="宋体"/>
          <w:u w:val="single"/>
        </w:rPr>
        <w:t xml:space="preserve"> </w:t>
      </w:r>
      <w:r>
        <w:rPr>
          <w:rFonts w:hint="eastAsia" w:ascii="宋体" w:hAnsi="宋体"/>
          <w:u w:val="single"/>
          <w:lang w:val="en-US" w:eastAsia="zh-CN"/>
        </w:rPr>
        <w:t>2016级</w:t>
      </w:r>
      <w:r>
        <w:rPr>
          <w:rFonts w:hint="eastAsia" w:ascii="宋体" w:hAnsi="宋体"/>
          <w:u w:val="single"/>
        </w:rPr>
        <w:t xml:space="preserve">             </w:t>
      </w:r>
      <w:r>
        <w:rPr>
          <w:rFonts w:hint="eastAsia" w:ascii="宋体" w:hAnsi="宋体"/>
        </w:rPr>
        <w:t xml:space="preserve">姓  名 </w:t>
      </w:r>
      <w:r>
        <w:rPr>
          <w:rFonts w:hint="eastAsia" w:ascii="宋体" w:hAnsi="宋体"/>
          <w:u w:val="single"/>
        </w:rPr>
        <w:t xml:space="preserve">             </w:t>
      </w:r>
      <w:r>
        <w:rPr>
          <w:rFonts w:hint="eastAsia" w:ascii="宋体" w:hAnsi="宋体"/>
          <w:u w:val="single"/>
          <w:lang w:val="en-US" w:eastAsia="zh-CN"/>
        </w:rPr>
        <w:t>李松</w:t>
      </w:r>
      <w:r>
        <w:rPr>
          <w:rFonts w:hint="eastAsia" w:ascii="宋体" w:hAnsi="宋体"/>
          <w:u w:val="single"/>
        </w:rPr>
        <w:t xml:space="preserve">                 </w:t>
      </w:r>
    </w:p>
    <w:p>
      <w:pPr>
        <w:spacing w:line="480" w:lineRule="auto"/>
        <w:rPr>
          <w:rFonts w:ascii="宋体" w:hAnsi="宋体"/>
          <w:u w:val="single"/>
        </w:rPr>
      </w:pPr>
      <w:r>
        <w:rPr>
          <w:rFonts w:hint="eastAsia" w:ascii="宋体" w:hAnsi="宋体"/>
        </w:rPr>
        <w:t xml:space="preserve">题 目  </w:t>
      </w:r>
      <w:r>
        <w:rPr>
          <w:rFonts w:hint="eastAsia" w:ascii="宋体" w:hAnsi="宋体"/>
          <w:u w:val="single"/>
        </w:rPr>
        <w:t xml:space="preserve">                   智慧库房</w:t>
      </w:r>
      <w:r>
        <w:rPr>
          <w:rFonts w:hint="default" w:ascii="Times New Roman" w:hAnsi="Times New Roman" w:cs="Times New Roman"/>
          <w:u w:val="single"/>
        </w:rPr>
        <w:t>Web</w:t>
      </w:r>
      <w:r>
        <w:rPr>
          <w:rFonts w:hint="eastAsia" w:ascii="宋体" w:hAnsi="宋体"/>
          <w:u w:val="single"/>
        </w:rPr>
        <w:t xml:space="preserve">端前后台设计与实现                                                 </w:t>
      </w:r>
    </w:p>
    <w:p>
      <w:pPr>
        <w:jc w:val="left"/>
        <w:rPr>
          <w:rFonts w:ascii="宋体" w:hAnsi="宋体"/>
        </w:rPr>
      </w:pPr>
    </w:p>
    <w:p>
      <w:pPr>
        <w:jc w:val="left"/>
        <w:rPr>
          <w:rFonts w:ascii="宋体" w:hAnsi="宋体"/>
        </w:rPr>
      </w:pPr>
    </w:p>
    <w:p>
      <w:pPr>
        <w:jc w:val="left"/>
        <w:rPr>
          <w:rFonts w:ascii="宋体" w:hAnsi="宋体"/>
          <w:u w:val="single"/>
        </w:rPr>
      </w:pPr>
      <w:r>
        <w:rPr>
          <w:rFonts w:hint="eastAsia" w:ascii="宋体" w:hAnsi="宋体"/>
        </w:rPr>
        <w:t>成   绩</w:t>
      </w:r>
      <w:r>
        <w:rPr>
          <w:rFonts w:hint="eastAsia" w:ascii="宋体" w:hAnsi="宋体"/>
          <w:u w:val="single"/>
        </w:rPr>
        <w:t xml:space="preserve">                         </w:t>
      </w:r>
    </w:p>
    <w:p>
      <w:pPr>
        <w:jc w:val="left"/>
        <w:rPr>
          <w:rFonts w:ascii="宋体" w:hAnsi="宋体"/>
        </w:rPr>
      </w:pPr>
    </w:p>
    <w:p>
      <w:pPr>
        <w:jc w:val="left"/>
        <w:rPr>
          <w:rFonts w:ascii="宋体" w:hAnsi="宋体"/>
        </w:rPr>
      </w:pPr>
      <w:r>
        <w:rPr>
          <w:rFonts w:hint="eastAsia" w:ascii="宋体" w:hAnsi="宋体"/>
        </w:rPr>
        <w:t xml:space="preserve">                                        </w:t>
      </w:r>
    </w:p>
    <w:p>
      <w:pPr>
        <w:jc w:val="left"/>
        <w:rPr>
          <w:rFonts w:ascii="宋体" w:hAnsi="宋体"/>
        </w:rPr>
      </w:pPr>
      <w:r>
        <w:rPr>
          <w:rFonts w:hint="eastAsia" w:ascii="宋体" w:hAnsi="宋体"/>
        </w:rPr>
        <w:t xml:space="preserve"> </w:t>
      </w:r>
    </w:p>
    <w:p>
      <w:pPr>
        <w:jc w:val="left"/>
        <w:rPr>
          <w:rFonts w:ascii="宋体" w:hAnsi="宋体"/>
        </w:rPr>
      </w:pPr>
    </w:p>
    <w:p>
      <w:pPr>
        <w:jc w:val="left"/>
        <w:rPr>
          <w:rFonts w:ascii="宋体" w:hAnsi="宋体"/>
        </w:rPr>
      </w:pPr>
      <w:r>
        <w:rPr>
          <w:rFonts w:hint="eastAsia" w:ascii="宋体" w:hAnsi="宋体"/>
        </w:rPr>
        <w:t xml:space="preserve">                                   答辩委员会主任</w:t>
      </w:r>
      <w:r>
        <w:rPr>
          <w:rFonts w:hint="eastAsia" w:ascii="宋体" w:hAnsi="宋体"/>
          <w:u w:val="single"/>
        </w:rPr>
        <w:t xml:space="preserve">     </w:t>
      </w:r>
      <w:r>
        <w:rPr>
          <w:rFonts w:ascii="宋体" w:hAnsi="宋体"/>
          <w:u w:val="single"/>
        </w:rPr>
        <w:t xml:space="preserve">    </w:t>
      </w:r>
      <w:r>
        <w:rPr>
          <w:rFonts w:hint="eastAsia" w:ascii="宋体" w:hAnsi="宋体"/>
          <w:u w:val="single"/>
        </w:rPr>
        <w:t xml:space="preserve">        (</w:t>
      </w:r>
      <w:r>
        <w:rPr>
          <w:rFonts w:hint="eastAsia" w:ascii="宋体" w:hAnsi="宋体"/>
        </w:rPr>
        <w:t>签章)</w:t>
      </w:r>
    </w:p>
    <w:p>
      <w:pPr>
        <w:jc w:val="center"/>
        <w:rPr>
          <w:rFonts w:ascii="宋体" w:hAnsi="宋体"/>
        </w:rPr>
      </w:pPr>
      <w:r>
        <w:rPr>
          <w:rFonts w:hint="eastAsia" w:ascii="宋体" w:hAnsi="宋体"/>
        </w:rPr>
        <w:t xml:space="preserve">                         </w:t>
      </w:r>
    </w:p>
    <w:p>
      <w:pPr>
        <w:jc w:val="center"/>
        <w:rPr>
          <w:rFonts w:ascii="宋体" w:hAnsi="宋体"/>
        </w:rPr>
      </w:pPr>
    </w:p>
    <w:p>
      <w:pPr>
        <w:rPr>
          <w:rFonts w:ascii="宋体" w:hAnsi="宋体"/>
        </w:rPr>
      </w:pPr>
      <w:r>
        <w:rPr>
          <w:rFonts w:hint="eastAsia" w:ascii="宋体" w:hAnsi="宋体"/>
        </w:rPr>
        <w:t xml:space="preserve">                                                    </w:t>
      </w:r>
      <w:r>
        <w:rPr>
          <w:rFonts w:hint="eastAsia" w:ascii="宋体" w:hAnsi="宋体"/>
          <w:lang w:val="en-US" w:eastAsia="zh-CN"/>
        </w:rPr>
        <w:t>2020</w:t>
      </w:r>
      <w:r>
        <w:rPr>
          <w:rFonts w:hint="eastAsia" w:ascii="宋体" w:hAnsi="宋体"/>
        </w:rPr>
        <w:t xml:space="preserve">年  </w:t>
      </w:r>
      <w:r>
        <w:rPr>
          <w:rFonts w:hint="eastAsia" w:ascii="宋体" w:hAnsi="宋体"/>
          <w:lang w:val="en-US" w:eastAsia="zh-CN"/>
        </w:rPr>
        <w:t>05</w:t>
      </w:r>
      <w:r>
        <w:rPr>
          <w:rFonts w:hint="eastAsia" w:ascii="宋体" w:hAnsi="宋体"/>
        </w:rPr>
        <w:t xml:space="preserve"> </w:t>
      </w:r>
      <w:r>
        <w:rPr>
          <w:rFonts w:hint="eastAsia" w:ascii="宋体" w:hAnsi="宋体"/>
          <w:lang w:val="en-US" w:eastAsia="zh-CN"/>
        </w:rPr>
        <w:t xml:space="preserve"> </w:t>
      </w:r>
      <w:r>
        <w:rPr>
          <w:rFonts w:hint="eastAsia" w:ascii="宋体" w:hAnsi="宋体"/>
        </w:rPr>
        <w:t xml:space="preserve">月 </w:t>
      </w:r>
      <w:r>
        <w:rPr>
          <w:rFonts w:hint="eastAsia" w:ascii="宋体" w:hAnsi="宋体"/>
          <w:lang w:val="en-US" w:eastAsia="zh-CN"/>
        </w:rPr>
        <w:t>30</w:t>
      </w:r>
      <w:r>
        <w:rPr>
          <w:rFonts w:hint="eastAsia" w:ascii="宋体" w:hAnsi="宋体"/>
        </w:rPr>
        <w:t xml:space="preserve">  日</w:t>
      </w:r>
    </w:p>
    <w:p>
      <w:pPr>
        <w:pageBreakBefore/>
        <w:spacing w:before="360" w:after="360" w:line="520" w:lineRule="exact"/>
        <w:jc w:val="center"/>
        <w:rPr>
          <w:rFonts w:hint="eastAsia" w:ascii="黑体" w:hAnsi="黑体" w:eastAsia="黑体"/>
          <w:b/>
          <w:sz w:val="32"/>
          <w:szCs w:val="32"/>
        </w:rPr>
      </w:pPr>
    </w:p>
    <w:p>
      <w:pPr>
        <w:pageBreakBefore/>
        <w:spacing w:before="360" w:after="360" w:line="520" w:lineRule="exact"/>
        <w:jc w:val="center"/>
        <w:rPr>
          <w:rFonts w:ascii="黑体" w:hAnsi="黑体" w:eastAsia="黑体"/>
          <w:b/>
          <w:sz w:val="32"/>
          <w:szCs w:val="32"/>
        </w:rPr>
      </w:pPr>
      <w:r>
        <w:rPr>
          <w:rFonts w:hint="eastAsia" w:ascii="黑体" w:hAnsi="黑体" w:eastAsia="黑体"/>
          <w:b/>
          <w:sz w:val="32"/>
          <w:szCs w:val="32"/>
        </w:rPr>
        <w:t>毕业设计（论文）任务书</w:t>
      </w:r>
    </w:p>
    <w:p>
      <w:pPr>
        <w:spacing w:line="520" w:lineRule="exact"/>
      </w:pPr>
      <w:r>
        <w:rPr>
          <w:rFonts w:hAnsi="宋体"/>
        </w:rPr>
        <w:t>班</w:t>
      </w:r>
      <w:r>
        <w:t xml:space="preserve">    </w:t>
      </w:r>
      <w:r>
        <w:rPr>
          <w:rFonts w:hAnsi="宋体"/>
        </w:rPr>
        <w:t>级</w:t>
      </w:r>
      <w:r>
        <w:rPr>
          <w:u w:val="single"/>
        </w:rPr>
        <w:t xml:space="preserve">  </w:t>
      </w:r>
      <w:r>
        <w:rPr>
          <w:rFonts w:hint="eastAsia"/>
          <w:u w:val="single"/>
        </w:rPr>
        <w:t>计算机201</w:t>
      </w:r>
      <w:r>
        <w:rPr>
          <w:u w:val="single"/>
        </w:rPr>
        <w:t>6</w:t>
      </w:r>
      <w:r>
        <w:rPr>
          <w:rFonts w:hint="eastAsia"/>
          <w:u w:val="single"/>
        </w:rPr>
        <w:t xml:space="preserve">-01班 </w:t>
      </w:r>
      <w:r>
        <w:rPr>
          <w:u w:val="single"/>
        </w:rPr>
        <w:t xml:space="preserve">  </w:t>
      </w:r>
      <w:r>
        <w:rPr>
          <w:rFonts w:hAnsi="宋体"/>
        </w:rPr>
        <w:t>学生姓名</w:t>
      </w:r>
      <w:r>
        <w:rPr>
          <w:u w:val="single"/>
        </w:rPr>
        <w:t xml:space="preserve">    </w:t>
      </w:r>
      <w:r>
        <w:rPr>
          <w:rFonts w:hint="eastAsia"/>
          <w:u w:val="single"/>
        </w:rPr>
        <w:t>李 松</w:t>
      </w:r>
      <w:r>
        <w:rPr>
          <w:u w:val="single"/>
        </w:rPr>
        <w:t xml:space="preserve">    </w:t>
      </w:r>
      <w:r>
        <w:rPr>
          <w:rFonts w:hAnsi="宋体"/>
        </w:rPr>
        <w:t>学</w:t>
      </w:r>
      <w:r>
        <w:t xml:space="preserve">   </w:t>
      </w:r>
      <w:r>
        <w:rPr>
          <w:rFonts w:hint="eastAsia"/>
        </w:rPr>
        <w:t xml:space="preserve"> </w:t>
      </w:r>
      <w:r>
        <w:rPr>
          <w:rFonts w:hAnsi="宋体"/>
        </w:rPr>
        <w:t>号</w:t>
      </w:r>
      <w:r>
        <w:rPr>
          <w:u w:val="single"/>
        </w:rPr>
        <w:t xml:space="preserve">   </w:t>
      </w:r>
      <w:r>
        <w:rPr>
          <w:rFonts w:hint="eastAsia"/>
          <w:u w:val="single"/>
        </w:rPr>
        <w:t>2016112385</w:t>
      </w:r>
      <w:r>
        <w:rPr>
          <w:u w:val="single"/>
        </w:rPr>
        <w:t xml:space="preserve">           </w:t>
      </w:r>
    </w:p>
    <w:p>
      <w:pPr>
        <w:spacing w:line="520" w:lineRule="exact"/>
      </w:pPr>
      <w:r>
        <w:rPr>
          <w:rFonts w:hAnsi="宋体"/>
        </w:rPr>
        <w:t>发题日期：</w:t>
      </w:r>
      <w:r>
        <w:t>2019年11月22日                     完成日期：2020年5月30日</w:t>
      </w:r>
    </w:p>
    <w:p>
      <w:pPr>
        <w:spacing w:line="520" w:lineRule="exact"/>
        <w:rPr>
          <w:u w:val="single"/>
        </w:rPr>
      </w:pPr>
      <w:r>
        <w:rPr>
          <w:rFonts w:hAnsi="宋体"/>
          <w:bCs/>
        </w:rPr>
        <w:t>题</w:t>
      </w:r>
      <w:r>
        <w:rPr>
          <w:bCs/>
        </w:rPr>
        <w:t xml:space="preserve">    </w:t>
      </w:r>
      <w:r>
        <w:rPr>
          <w:rFonts w:hAnsi="宋体"/>
          <w:bCs/>
        </w:rPr>
        <w:t>目</w:t>
      </w:r>
      <w:r>
        <w:rPr>
          <w:u w:val="single"/>
        </w:rPr>
        <w:t xml:space="preserve">     </w:t>
      </w:r>
      <w:r>
        <w:rPr>
          <w:rFonts w:hint="eastAsia"/>
          <w:u w:val="single"/>
        </w:rPr>
        <w:t xml:space="preserve">          智慧库房Web端前后台设计与实现           </w:t>
      </w:r>
      <w:r>
        <w:rPr>
          <w:u w:val="single"/>
        </w:rPr>
        <w:tab/>
      </w:r>
      <w:r>
        <w:rPr>
          <w:u w:val="single"/>
        </w:rPr>
        <w:tab/>
      </w:r>
      <w:r>
        <w:rPr>
          <w:u w:val="single"/>
        </w:rPr>
        <w:t xml:space="preserve">     </w:t>
      </w:r>
    </w:p>
    <w:p>
      <w:pPr>
        <w:spacing w:before="400" w:beforeLines="100" w:after="100" w:afterLines="25" w:line="520" w:lineRule="exact"/>
      </w:pPr>
      <w:r>
        <w:t>1、本论文的目的</w:t>
      </w:r>
      <w:r>
        <w:rPr>
          <w:rFonts w:hint="eastAsia"/>
        </w:rPr>
        <w:t>、</w:t>
      </w:r>
      <w:r>
        <w:t>意义</w:t>
      </w:r>
    </w:p>
    <w:p>
      <w:pPr>
        <w:spacing w:line="520" w:lineRule="exact"/>
        <w:rPr>
          <w:rFonts w:ascii="宋体" w:hAnsi="宋体"/>
          <w:u w:val="single"/>
        </w:rPr>
      </w:pPr>
      <w:r>
        <w:rPr>
          <w:rFonts w:hint="eastAsia" w:ascii="宋体" w:hAnsi="宋体"/>
          <w:u w:val="single"/>
        </w:rPr>
        <w:t xml:space="preserve">    本系统与国家电网配网不停电作业管控平台（系统）相关，是在基于PMS2.0系统应用的基础上实现功能延伸补充，达到软件系统对配网不停电作业的全过程管控。管理内容主要包含：计划管理、培训管理、计划作业全过程管理、抢修作业全过程管理、智能库房应用、全年工作大数据分析。配网不停电作业管控平台基于公司内网进行通信，实现对各个驻点（各基层单位带电作业专业）的有效管控。                                                                     </w:t>
      </w:r>
    </w:p>
    <w:p>
      <w:pPr>
        <w:spacing w:line="520" w:lineRule="exact"/>
        <w:rPr>
          <w:u w:val="single"/>
        </w:rPr>
      </w:pPr>
      <w:r>
        <w:rPr>
          <w:rFonts w:hint="eastAsia" w:ascii="宋体" w:hAnsi="宋体"/>
          <w:u w:val="single"/>
        </w:rPr>
        <w:t xml:space="preserve">    作为计算机专业的本科生，选此题目作为毕业设计，能够了解电力行业1</w:t>
      </w:r>
      <w:r>
        <w:rPr>
          <w:rFonts w:ascii="宋体" w:hAnsi="宋体"/>
          <w:u w:val="single"/>
        </w:rPr>
        <w:t>0kv</w:t>
      </w:r>
      <w:r>
        <w:rPr>
          <w:rFonts w:hint="eastAsia" w:ascii="宋体" w:hAnsi="宋体"/>
          <w:u w:val="single"/>
        </w:rPr>
        <w:t>不停电作业系统流程及相关工器具的使用和维护，并在系统实现中学会J</w:t>
      </w:r>
      <w:r>
        <w:rPr>
          <w:rFonts w:ascii="宋体" w:hAnsi="宋体"/>
          <w:u w:val="single"/>
        </w:rPr>
        <w:t>ava W</w:t>
      </w:r>
      <w:r>
        <w:rPr>
          <w:rFonts w:hint="eastAsia" w:ascii="宋体" w:hAnsi="宋体"/>
          <w:u w:val="single"/>
        </w:rPr>
        <w:t>eb基本开发技能，并通过W</w:t>
      </w:r>
      <w:r>
        <w:rPr>
          <w:rFonts w:ascii="宋体" w:hAnsi="宋体"/>
          <w:u w:val="single"/>
        </w:rPr>
        <w:t>ebSocket</w:t>
      </w:r>
      <w:r>
        <w:rPr>
          <w:rFonts w:hint="eastAsia" w:ascii="宋体" w:hAnsi="宋体"/>
          <w:u w:val="single"/>
        </w:rPr>
        <w:t>与基于C++语言编写的客户端通信，具有相当重要的学习意义。</w:t>
      </w:r>
      <w:r>
        <w:rPr>
          <w:u w:val="single"/>
        </w:rPr>
        <w:t xml:space="preserve">  </w:t>
      </w:r>
      <w:r>
        <w:rPr>
          <w:rFonts w:hint="eastAsia"/>
          <w:u w:val="single"/>
          <w:lang w:val="en-US" w:eastAsia="zh-CN"/>
        </w:rPr>
        <w:t xml:space="preserve">                                                            </w:t>
      </w:r>
      <w:r>
        <w:rPr>
          <w:rFonts w:hint="eastAsia"/>
          <w:u w:val="single"/>
        </w:rPr>
        <w:t xml:space="preserve">  </w:t>
      </w:r>
      <w:r>
        <w:rPr>
          <w:u w:val="single"/>
        </w:rPr>
        <w:t xml:space="preserve">   </w:t>
      </w:r>
    </w:p>
    <w:p>
      <w:pPr>
        <w:spacing w:line="520" w:lineRule="exact"/>
      </w:pPr>
      <w:r>
        <w:rPr>
          <w:rFonts w:hint="eastAsia"/>
        </w:rPr>
        <w:t>2、学生</w:t>
      </w:r>
      <w:r>
        <w:t>应完成的</w:t>
      </w:r>
      <w:r>
        <w:rPr>
          <w:rFonts w:hint="eastAsia"/>
        </w:rPr>
        <w:t>任务</w:t>
      </w:r>
    </w:p>
    <w:p>
      <w:pPr>
        <w:spacing w:line="520" w:lineRule="exact"/>
        <w:rPr>
          <w:u w:val="single"/>
        </w:rPr>
      </w:pPr>
      <w:r>
        <w:rPr>
          <w:u w:val="single"/>
        </w:rPr>
        <w:t xml:space="preserve">    </w:t>
      </w:r>
      <w:r>
        <w:rPr>
          <w:rFonts w:hint="eastAsia"/>
          <w:u w:val="single"/>
        </w:rPr>
        <w:t>（l）阅读相关文献，调查、理解分析针对</w:t>
      </w:r>
      <w:r>
        <w:rPr>
          <w:rFonts w:hint="eastAsia" w:ascii="宋体" w:hAnsi="宋体"/>
          <w:u w:val="single"/>
        </w:rPr>
        <w:t>智慧库房Web端前后台</w:t>
      </w:r>
      <w:r>
        <w:rPr>
          <w:rFonts w:hint="eastAsia"/>
          <w:u w:val="single"/>
        </w:rPr>
        <w:t>的业务需求、使用环境、用户分类、系统组成结构、功能结构、数据组织结构等，撰写完成“</w:t>
      </w:r>
      <w:r>
        <w:rPr>
          <w:rFonts w:hint="eastAsia" w:ascii="宋体" w:hAnsi="宋体"/>
          <w:u w:val="single"/>
        </w:rPr>
        <w:t>智慧库房Web端前后台</w:t>
      </w:r>
      <w:r>
        <w:rPr>
          <w:rFonts w:hint="eastAsia"/>
          <w:u w:val="single"/>
        </w:rPr>
        <w:t xml:space="preserve">”需求分析报告。（支撑毕业要求达成指标点2.3，3.4，6.2） </w:t>
      </w:r>
      <w:r>
        <w:rPr>
          <w:u w:val="single"/>
        </w:rPr>
        <w:t xml:space="preserve">                                                                   </w:t>
      </w:r>
    </w:p>
    <w:p>
      <w:pPr>
        <w:spacing w:line="520" w:lineRule="exact"/>
        <w:rPr>
          <w:u w:val="single"/>
        </w:rPr>
      </w:pPr>
      <w:r>
        <w:rPr>
          <w:rFonts w:hint="eastAsia"/>
          <w:u w:val="single"/>
        </w:rPr>
        <w:t xml:space="preserve"> </w:t>
      </w:r>
      <w:r>
        <w:rPr>
          <w:u w:val="single"/>
        </w:rPr>
        <w:t xml:space="preserve">   </w:t>
      </w:r>
      <w:r>
        <w:rPr>
          <w:rFonts w:hint="eastAsia"/>
          <w:u w:val="single"/>
        </w:rPr>
        <w:t>（2）掌握B/S服务结构以及Java、W</w:t>
      </w:r>
      <w:r>
        <w:rPr>
          <w:u w:val="single"/>
        </w:rPr>
        <w:t>ebSocket</w:t>
      </w:r>
      <w:r>
        <w:rPr>
          <w:rFonts w:hint="eastAsia"/>
          <w:u w:val="single"/>
        </w:rPr>
        <w:t xml:space="preserve">等相关系统开发设计语言、调试工具等，搭建系统开发环境。（支撑毕业要求达成指标点5.3，12.1） </w:t>
      </w:r>
      <w:r>
        <w:rPr>
          <w:u w:val="single"/>
        </w:rPr>
        <w:t xml:space="preserve">                   </w:t>
      </w:r>
    </w:p>
    <w:p>
      <w:pPr>
        <w:spacing w:line="520" w:lineRule="exact"/>
        <w:rPr>
          <w:u w:val="single"/>
        </w:rPr>
      </w:pPr>
      <w:r>
        <w:rPr>
          <w:rFonts w:hint="eastAsia"/>
          <w:u w:val="single"/>
        </w:rPr>
        <w:t xml:space="preserve"> </w:t>
      </w:r>
      <w:r>
        <w:rPr>
          <w:u w:val="single"/>
        </w:rPr>
        <w:t xml:space="preserve">   </w:t>
      </w:r>
      <w:r>
        <w:rPr>
          <w:rFonts w:hint="eastAsia"/>
          <w:u w:val="single"/>
        </w:rPr>
        <w:t xml:space="preserve">（3）根据需求分析报告和掌握的系统开发技术，完成系统结构设计、业务功能和流程设计、数据库模型设计和数据库设计，撰写完成系统设计报告。（支撑毕业要求达成指标点3.3，7.2，11.1） </w:t>
      </w:r>
      <w:r>
        <w:rPr>
          <w:u w:val="single"/>
        </w:rPr>
        <w:t xml:space="preserve">                                   </w:t>
      </w:r>
      <w:r>
        <w:rPr>
          <w:rFonts w:hint="eastAsia"/>
          <w:u w:val="single"/>
        </w:rPr>
        <w:t xml:space="preserve">         </w:t>
      </w:r>
      <w:r>
        <w:rPr>
          <w:u w:val="single"/>
        </w:rPr>
        <w:t xml:space="preserve">  </w:t>
      </w:r>
    </w:p>
    <w:p>
      <w:pPr>
        <w:spacing w:line="520" w:lineRule="exact"/>
        <w:rPr>
          <w:u w:val="single"/>
        </w:rPr>
      </w:pPr>
      <w:r>
        <w:rPr>
          <w:rFonts w:hint="eastAsia"/>
          <w:u w:val="single"/>
        </w:rPr>
        <w:t xml:space="preserve"> </w:t>
      </w:r>
      <w:r>
        <w:rPr>
          <w:u w:val="single"/>
        </w:rPr>
        <w:t xml:space="preserve">   </w:t>
      </w:r>
      <w:r>
        <w:rPr>
          <w:rFonts w:hint="eastAsia"/>
          <w:u w:val="single"/>
        </w:rPr>
        <w:t xml:space="preserve">（4）进行程序设计、调试，并进行必要的验证测试，撰写应用系统安装、系统用户使用说明文档。（支撑毕业要求达成指标点4.3，10.2） </w:t>
      </w:r>
      <w:r>
        <w:rPr>
          <w:u w:val="single"/>
        </w:rPr>
        <w:t xml:space="preserve">                     </w:t>
      </w:r>
    </w:p>
    <w:p>
      <w:pPr>
        <w:spacing w:line="520" w:lineRule="exact"/>
        <w:rPr>
          <w:u w:val="single"/>
        </w:rPr>
      </w:pPr>
      <w:r>
        <w:rPr>
          <w:rFonts w:hint="eastAsia"/>
          <w:u w:val="single"/>
          <w:lang w:val="en-US" w:eastAsia="zh-CN"/>
        </w:rPr>
        <w:t xml:space="preserve">    （5）</w:t>
      </w:r>
      <w:r>
        <w:rPr>
          <w:rFonts w:hint="eastAsia"/>
          <w:u w:val="single"/>
        </w:rPr>
        <w:t>完成本科毕业设计（论文）和翻译文献，完成毕业答辩PPT、答辩演示准备工作。（支撑毕业要求达成指标点10.1，12.2）</w:t>
      </w:r>
      <w:r>
        <w:rPr>
          <w:u w:val="single"/>
        </w:rPr>
        <w:t xml:space="preserve">                              </w:t>
      </w:r>
      <w:r>
        <w:rPr>
          <w:rFonts w:hint="eastAsia"/>
          <w:u w:val="single"/>
          <w:lang w:val="en-US" w:eastAsia="zh-CN"/>
        </w:rPr>
        <w:t xml:space="preserve">   </w:t>
      </w:r>
      <w:r>
        <w:rPr>
          <w:u w:val="single"/>
        </w:rPr>
        <w:t xml:space="preserve"> </w:t>
      </w:r>
    </w:p>
    <w:p>
      <w:pPr>
        <w:spacing w:line="520" w:lineRule="exact"/>
      </w:pPr>
      <w:r>
        <w:rPr>
          <w:rFonts w:hint="eastAsia"/>
        </w:rPr>
        <w:t>3、本论文与本专业的培养目标达成度如何？（如在知识结构、能力结构、素质结构等方面有哪些有效的训练。）</w:t>
      </w:r>
    </w:p>
    <w:p>
      <w:pPr>
        <w:spacing w:line="520" w:lineRule="exact"/>
        <w:ind w:firstLine="480"/>
        <w:rPr>
          <w:color w:val="000000"/>
          <w:u w:val="single"/>
        </w:rPr>
      </w:pPr>
      <w:r>
        <w:rPr>
          <w:rFonts w:hint="eastAsia"/>
          <w:color w:val="000000"/>
          <w:u w:val="single"/>
        </w:rPr>
        <w:t>本论文支撑本专业以下毕业要求的达成</w:t>
      </w:r>
      <w:r>
        <w:rPr>
          <w:rFonts w:hint="eastAsia"/>
          <w:color w:val="000000"/>
          <w:u w:val="single"/>
          <w:lang w:eastAsia="zh-CN"/>
        </w:rPr>
        <w:t>：</w:t>
      </w:r>
      <w:r>
        <w:rPr>
          <w:rFonts w:hint="eastAsia"/>
          <w:b/>
          <w:bCs/>
          <w:color w:val="000000"/>
          <w:u w:val="single"/>
        </w:rPr>
        <w:t>（1）</w:t>
      </w:r>
      <w:r>
        <w:rPr>
          <w:rFonts w:hint="eastAsia"/>
          <w:color w:val="000000"/>
          <w:u w:val="single"/>
        </w:rPr>
        <w:t>能够通过查阅和分析文献，为计算机系统及工程的问题求解寻找方案，并认识到所求解的问题具有多种可能的解决途径（指标点2.3）</w:t>
      </w:r>
      <w:r>
        <w:rPr>
          <w:rFonts w:hint="eastAsia"/>
          <w:color w:val="000000"/>
          <w:u w:val="single"/>
          <w:lang w:eastAsia="zh-CN"/>
        </w:rPr>
        <w:t>；</w:t>
      </w:r>
      <w:r>
        <w:rPr>
          <w:rFonts w:hint="eastAsia"/>
          <w:b/>
          <w:bCs/>
          <w:color w:val="000000"/>
          <w:u w:val="single"/>
        </w:rPr>
        <w:t>（2）</w:t>
      </w:r>
      <w:r>
        <w:rPr>
          <w:rFonts w:hint="eastAsia"/>
          <w:color w:val="000000"/>
          <w:u w:val="single"/>
        </w:rPr>
        <w:t>能够针对特定需求确定目标，设计计算机系统框架、组成模块，合理组织/存储数据，基于适当的模型进行系统设计与实现，并体现一定的创新意识（指标点3.3）；</w:t>
      </w:r>
      <w:r>
        <w:rPr>
          <w:rFonts w:hint="eastAsia"/>
          <w:b/>
          <w:bCs/>
          <w:color w:val="000000"/>
          <w:u w:val="single"/>
        </w:rPr>
        <w:t>（3）</w:t>
      </w:r>
      <w:r>
        <w:rPr>
          <w:rFonts w:hint="eastAsia"/>
          <w:color w:val="000000"/>
          <w:u w:val="single"/>
        </w:rPr>
        <w:t>能够在解决方案中从技术、非技术（如经济、社会、健康、安全、法律、文化以及环境等）角度，对设计方案的可行性进行评价和分析（指标点3.4）；</w:t>
      </w:r>
      <w:r>
        <w:rPr>
          <w:rFonts w:hint="eastAsia"/>
          <w:b/>
          <w:bCs/>
          <w:color w:val="000000"/>
          <w:u w:val="single"/>
        </w:rPr>
        <w:t>（4）</w:t>
      </w:r>
      <w:r>
        <w:rPr>
          <w:rFonts w:hint="eastAsia"/>
          <w:color w:val="000000"/>
          <w:u w:val="single"/>
        </w:rPr>
        <w:t>能够采用科学方法对计算机系统及工程问题进行研究，通过实验对比、文献综合、归纳整理得到合理有效结论，并对其进行规范表述（指标点4.3）</w:t>
      </w:r>
      <w:r>
        <w:rPr>
          <w:rFonts w:hint="eastAsia"/>
          <w:color w:val="000000"/>
          <w:u w:val="single"/>
          <w:lang w:eastAsia="zh-CN"/>
        </w:rPr>
        <w:t>；</w:t>
      </w:r>
      <w:r>
        <w:rPr>
          <w:rFonts w:hint="eastAsia"/>
          <w:b/>
          <w:bCs/>
          <w:color w:val="000000"/>
          <w:u w:val="single"/>
        </w:rPr>
        <w:t>（5）</w:t>
      </w:r>
      <w:r>
        <w:rPr>
          <w:rFonts w:hint="eastAsia"/>
          <w:color w:val="000000"/>
          <w:u w:val="single"/>
        </w:rPr>
        <w:t>能够利用开发环境和工具，对计算机系统及工程问题进行模拟仿真和数据分析（指标点5.3）；</w:t>
      </w:r>
      <w:r>
        <w:rPr>
          <w:rFonts w:hint="eastAsia"/>
          <w:b/>
          <w:bCs/>
          <w:color w:val="000000"/>
          <w:u w:val="single"/>
        </w:rPr>
        <w:t>（6）</w:t>
      </w:r>
      <w:r>
        <w:rPr>
          <w:rFonts w:hint="eastAsia"/>
          <w:color w:val="000000"/>
          <w:u w:val="single"/>
        </w:rPr>
        <w:t>能识别、分析、评价特定需求的计算机系统在设计和实现中对社会、健康、安全、法律以及文化的影响，并明确自己应承担的责任（指标点6.2）；</w:t>
      </w:r>
      <w:r>
        <w:rPr>
          <w:rFonts w:hint="eastAsia"/>
          <w:b/>
          <w:bCs/>
          <w:color w:val="000000"/>
          <w:u w:val="single"/>
        </w:rPr>
        <w:t>（7）</w:t>
      </w:r>
      <w:r>
        <w:rPr>
          <w:rFonts w:hint="eastAsia"/>
          <w:color w:val="000000"/>
          <w:u w:val="single"/>
        </w:rPr>
        <w:t>能够评价计算机系统设计、开发、运行和维护对环境保护和社会持续发展的影响（指标点7.2）；</w:t>
      </w:r>
      <w:r>
        <w:rPr>
          <w:rFonts w:hint="eastAsia"/>
          <w:b/>
          <w:bCs/>
          <w:color w:val="000000"/>
          <w:u w:val="single"/>
        </w:rPr>
        <w:t>（8）</w:t>
      </w:r>
      <w:r>
        <w:rPr>
          <w:rFonts w:hint="eastAsia"/>
          <w:color w:val="000000"/>
          <w:u w:val="single"/>
        </w:rPr>
        <w:t>能够通过口头、文稿、图表等方式、陈述和表达自己的观点，能够就计算机系统及工程问题与同行和相关人员进行交流（指标点10.1）；</w:t>
      </w:r>
      <w:r>
        <w:rPr>
          <w:rFonts w:hint="eastAsia"/>
          <w:b/>
          <w:bCs/>
          <w:color w:val="000000"/>
          <w:u w:val="single"/>
        </w:rPr>
        <w:t>（9）</w:t>
      </w:r>
      <w:r>
        <w:rPr>
          <w:rFonts w:hint="eastAsia"/>
          <w:color w:val="000000"/>
          <w:u w:val="single"/>
        </w:rPr>
        <w:t>能够根据对工作内容和过程的记录与整理，撰写技术报告和设计文稿、陈述发言或回应质询（指标点10.2）；</w:t>
      </w:r>
      <w:r>
        <w:rPr>
          <w:rFonts w:hint="eastAsia"/>
          <w:b/>
          <w:bCs/>
          <w:color w:val="000000"/>
          <w:u w:val="single"/>
        </w:rPr>
        <w:t>（10）</w:t>
      </w:r>
      <w:r>
        <w:rPr>
          <w:rFonts w:hint="eastAsia"/>
          <w:color w:val="000000"/>
          <w:u w:val="single"/>
        </w:rPr>
        <w:t>了解计算机系统工程管理原理与经济决策方法，理解计算机系统项目的组织模式和实施过程，掌握项目管理原理和内容（指标点11.1）；</w:t>
      </w:r>
      <w:r>
        <w:rPr>
          <w:rFonts w:hint="eastAsia"/>
          <w:b/>
          <w:bCs/>
          <w:color w:val="000000"/>
          <w:u w:val="single"/>
        </w:rPr>
        <w:t>（11）</w:t>
      </w:r>
      <w:r>
        <w:rPr>
          <w:rFonts w:hint="eastAsia"/>
          <w:color w:val="000000"/>
          <w:u w:val="single"/>
        </w:rPr>
        <w:t>正确认识自主学习的必要性和重要性，认识到本专业是一个发展迅速的学科，具有自主学习和终身学习的意识（指标点12.1）；</w:t>
      </w:r>
      <w:r>
        <w:rPr>
          <w:rFonts w:hint="eastAsia"/>
          <w:b/>
          <w:bCs/>
          <w:color w:val="000000"/>
          <w:u w:val="single"/>
        </w:rPr>
        <w:t>（12）</w:t>
      </w:r>
      <w:r>
        <w:rPr>
          <w:rFonts w:hint="eastAsia"/>
          <w:color w:val="000000"/>
          <w:u w:val="single"/>
        </w:rPr>
        <w:t>具备自主学习新技术和新方法的能力，能够通过学习不断提高、适应信息技术和职业的发展（指标点12.2）。</w:t>
      </w:r>
      <w:r>
        <w:rPr>
          <w:color w:val="000000"/>
          <w:u w:val="single"/>
        </w:rPr>
        <w:t xml:space="preserve">       </w:t>
      </w:r>
    </w:p>
    <w:p>
      <w:pPr>
        <w:spacing w:line="520" w:lineRule="exact"/>
        <w:ind w:firstLine="480"/>
        <w:rPr>
          <w:color w:val="000000"/>
          <w:u w:val="single"/>
        </w:rPr>
      </w:pPr>
    </w:p>
    <w:p>
      <w:pPr>
        <w:spacing w:line="520" w:lineRule="exact"/>
        <w:ind w:firstLine="480"/>
        <w:rPr>
          <w:color w:val="000000"/>
          <w:u w:val="single"/>
        </w:rPr>
      </w:pPr>
    </w:p>
    <w:p>
      <w:pPr>
        <w:spacing w:line="520" w:lineRule="exact"/>
      </w:pPr>
      <w:r>
        <w:rPr>
          <w:rFonts w:hint="eastAsia"/>
        </w:rPr>
        <w:t>4</w:t>
      </w:r>
      <w:r>
        <w:t>、</w:t>
      </w:r>
      <w:r>
        <w:rPr>
          <w:rFonts w:hint="eastAsia"/>
        </w:rPr>
        <w:t>论文各部分内容及时间分配：（共1</w:t>
      </w:r>
      <w:r>
        <w:t>8</w:t>
      </w:r>
      <w:r>
        <w:rPr>
          <w:rFonts w:hint="eastAsia"/>
        </w:rPr>
        <w:t>周）</w:t>
      </w:r>
    </w:p>
    <w:p>
      <w:pPr>
        <w:spacing w:line="500" w:lineRule="exact"/>
        <w:ind w:left="360"/>
        <w:jc w:val="distribute"/>
        <w:rPr>
          <w:u w:val="single"/>
        </w:rPr>
      </w:pPr>
      <w:r>
        <w:rPr>
          <w:rFonts w:hint="eastAsia" w:hAnsi="宋体"/>
        </w:rPr>
        <w:t>第一部分</w:t>
      </w:r>
      <w:r>
        <w:rPr>
          <w:rFonts w:hAnsi="宋体"/>
          <w:u w:val="single"/>
        </w:rPr>
        <w:t xml:space="preserve">  </w:t>
      </w:r>
      <w:r>
        <w:rPr>
          <w:rFonts w:hint="eastAsia" w:hAnsi="宋体"/>
          <w:u w:val="single"/>
        </w:rPr>
        <w:t xml:space="preserve">        查阅相关文献资料，功能需求分析</w:t>
      </w:r>
      <w:r>
        <w:rPr>
          <w:u w:val="single"/>
        </w:rPr>
        <w:t xml:space="preserve">     </w:t>
      </w:r>
      <w:r>
        <w:rPr>
          <w:u w:val="single"/>
        </w:rPr>
        <w:tab/>
      </w:r>
      <w:r>
        <w:rPr>
          <w:u w:val="single"/>
        </w:rPr>
        <w:t xml:space="preserve">      </w:t>
      </w:r>
      <w:r>
        <w:rPr>
          <w:u w:val="single"/>
        </w:rPr>
        <w:tab/>
      </w:r>
      <w:r>
        <w:t>(</w:t>
      </w:r>
      <w:r>
        <w:rPr>
          <w:rFonts w:hint="eastAsia"/>
        </w:rPr>
        <w:t>3</w:t>
      </w:r>
      <w:r>
        <w:t xml:space="preserve"> </w:t>
      </w:r>
      <w:r>
        <w:rPr>
          <w:rFonts w:hAnsi="宋体"/>
        </w:rPr>
        <w:t>周</w:t>
      </w:r>
      <w:r>
        <w:t>)</w:t>
      </w:r>
    </w:p>
    <w:p>
      <w:pPr>
        <w:spacing w:line="500" w:lineRule="exact"/>
        <w:ind w:left="360"/>
        <w:jc w:val="distribute"/>
        <w:rPr>
          <w:u w:val="single"/>
        </w:rPr>
      </w:pPr>
      <w:r>
        <w:rPr>
          <w:rFonts w:hint="eastAsia" w:hAnsi="宋体"/>
        </w:rPr>
        <w:t>第二部分</w:t>
      </w:r>
      <w:r>
        <w:rPr>
          <w:u w:val="single"/>
        </w:rPr>
        <w:t xml:space="preserve">  </w:t>
      </w:r>
      <w:r>
        <w:rPr>
          <w:rFonts w:hint="eastAsia"/>
          <w:u w:val="single"/>
        </w:rPr>
        <w:t xml:space="preserve">      学习开发工具、开发语言，组建开发环境</w:t>
      </w:r>
      <w:r>
        <w:rPr>
          <w:u w:val="single"/>
        </w:rPr>
        <w:t xml:space="preserve">        </w:t>
      </w:r>
      <w:r>
        <w:rPr>
          <w:rFonts w:hint="eastAsia"/>
          <w:u w:val="single"/>
        </w:rPr>
        <w:t xml:space="preserve">   </w:t>
      </w:r>
      <w:r>
        <w:rPr>
          <w:u w:val="single"/>
        </w:rPr>
        <w:tab/>
      </w:r>
      <w:r>
        <w:t>(</w:t>
      </w:r>
      <w:r>
        <w:rPr>
          <w:rFonts w:hint="eastAsia"/>
        </w:rPr>
        <w:t>2</w:t>
      </w:r>
      <w:r>
        <w:t xml:space="preserve"> </w:t>
      </w:r>
      <w:r>
        <w:rPr>
          <w:rFonts w:hAnsi="宋体"/>
        </w:rPr>
        <w:t>周</w:t>
      </w:r>
      <w:r>
        <w:t>)</w:t>
      </w:r>
    </w:p>
    <w:p>
      <w:pPr>
        <w:spacing w:line="500" w:lineRule="exact"/>
        <w:ind w:left="360"/>
        <w:jc w:val="distribute"/>
        <w:rPr>
          <w:u w:val="single"/>
        </w:rPr>
      </w:pPr>
      <w:r>
        <w:rPr>
          <w:rFonts w:hint="eastAsia" w:hAnsi="宋体"/>
        </w:rPr>
        <w:t>第三部分</w:t>
      </w:r>
      <w:r>
        <w:rPr>
          <w:rFonts w:hAnsi="宋体"/>
          <w:u w:val="single"/>
        </w:rPr>
        <w:t xml:space="preserve"> </w:t>
      </w:r>
      <w:r>
        <w:rPr>
          <w:rFonts w:hint="eastAsia" w:hAnsi="宋体"/>
          <w:u w:val="single"/>
        </w:rPr>
        <w:t xml:space="preserve">    系统结构分析、功能模块设计、程序设计</w:t>
      </w:r>
      <w:r>
        <w:rPr>
          <w:u w:val="single"/>
        </w:rPr>
        <w:t xml:space="preserve">  </w:t>
      </w:r>
      <w:r>
        <w:rPr>
          <w:rFonts w:hint="eastAsia"/>
          <w:u w:val="single"/>
        </w:rPr>
        <w:t xml:space="preserve"> </w:t>
      </w:r>
      <w:r>
        <w:t>(</w:t>
      </w:r>
      <w:r>
        <w:rPr>
          <w:rFonts w:hint="eastAsia"/>
        </w:rPr>
        <w:t>4</w:t>
      </w:r>
      <w:r>
        <w:t xml:space="preserve"> </w:t>
      </w:r>
      <w:r>
        <w:rPr>
          <w:rFonts w:hAnsi="宋体"/>
        </w:rPr>
        <w:t>周</w:t>
      </w:r>
      <w:r>
        <w:t>)</w:t>
      </w:r>
    </w:p>
    <w:p>
      <w:pPr>
        <w:spacing w:line="500" w:lineRule="exact"/>
        <w:ind w:left="360"/>
        <w:jc w:val="distribute"/>
        <w:rPr>
          <w:u w:val="single"/>
        </w:rPr>
      </w:pPr>
      <w:r>
        <w:rPr>
          <w:rFonts w:hint="eastAsia" w:hAnsi="宋体"/>
        </w:rPr>
        <w:t>第四部分</w:t>
      </w:r>
      <w:r>
        <w:rPr>
          <w:rFonts w:hAnsi="宋体"/>
          <w:u w:val="single"/>
        </w:rPr>
        <w:t xml:space="preserve">  </w:t>
      </w:r>
      <w:r>
        <w:rPr>
          <w:rFonts w:hint="eastAsia" w:hAnsi="宋体"/>
          <w:u w:val="single"/>
        </w:rPr>
        <w:t xml:space="preserve">            程序调试、测试、完善、优化</w:t>
      </w:r>
      <w:r>
        <w:rPr>
          <w:rFonts w:hAnsi="宋体"/>
          <w:u w:val="single"/>
        </w:rPr>
        <w:t xml:space="preserve">      </w:t>
      </w:r>
      <w:r>
        <w:rPr>
          <w:u w:val="single"/>
        </w:rPr>
        <w:t xml:space="preserve">         </w:t>
      </w:r>
      <w:r>
        <w:rPr>
          <w:u w:val="single"/>
        </w:rPr>
        <w:tab/>
      </w:r>
      <w:r>
        <w:t xml:space="preserve">(5 </w:t>
      </w:r>
      <w:r>
        <w:rPr>
          <w:rFonts w:hAnsi="宋体"/>
        </w:rPr>
        <w:t>周</w:t>
      </w:r>
      <w:r>
        <w:t>)</w:t>
      </w:r>
    </w:p>
    <w:p>
      <w:pPr>
        <w:spacing w:line="500" w:lineRule="exact"/>
        <w:ind w:left="360"/>
        <w:jc w:val="distribute"/>
        <w:rPr>
          <w:u w:val="single"/>
        </w:rPr>
      </w:pPr>
      <w:r>
        <w:rPr>
          <w:rFonts w:hint="eastAsia" w:hAnsi="宋体"/>
        </w:rPr>
        <w:t>第五部分</w:t>
      </w:r>
      <w:r>
        <w:rPr>
          <w:rFonts w:hAnsi="宋体"/>
          <w:u w:val="single"/>
        </w:rPr>
        <w:t xml:space="preserve">  </w:t>
      </w:r>
      <w:r>
        <w:rPr>
          <w:rFonts w:hint="eastAsia" w:hAnsi="宋体"/>
          <w:u w:val="single"/>
        </w:rPr>
        <w:t xml:space="preserve">            完成论文写作</w:t>
      </w:r>
      <w:r>
        <w:rPr>
          <w:rFonts w:hAnsi="宋体"/>
          <w:u w:val="single"/>
        </w:rPr>
        <w:t xml:space="preserve">              </w:t>
      </w:r>
      <w:r>
        <w:t xml:space="preserve">(3 </w:t>
      </w:r>
      <w:r>
        <w:rPr>
          <w:rFonts w:hAnsi="宋体"/>
        </w:rPr>
        <w:t>周</w:t>
      </w:r>
      <w:r>
        <w:t>)</w:t>
      </w:r>
    </w:p>
    <w:p>
      <w:pPr>
        <w:spacing w:line="500" w:lineRule="exact"/>
        <w:ind w:left="360"/>
        <w:jc w:val="distribute"/>
      </w:pPr>
      <w:r>
        <w:rPr>
          <w:rFonts w:hint="eastAsia" w:hAnsi="宋体"/>
        </w:rPr>
        <w:t>评阅及答辩</w:t>
      </w:r>
      <w:r>
        <w:rPr>
          <w:u w:val="single"/>
        </w:rPr>
        <w:t xml:space="preserve">  </w:t>
      </w:r>
      <w:r>
        <w:rPr>
          <w:rFonts w:hint="eastAsia"/>
          <w:u w:val="single"/>
        </w:rPr>
        <w:t xml:space="preserve">          论文撰写、修改、打印与装订</w:t>
      </w:r>
      <w:r>
        <w:rPr>
          <w:u w:val="single"/>
        </w:rPr>
        <w:t xml:space="preserve">         </w:t>
      </w:r>
      <w:r>
        <w:rPr>
          <w:rFonts w:hint="eastAsia"/>
          <w:u w:val="single"/>
        </w:rPr>
        <w:t xml:space="preserve">  </w:t>
      </w:r>
      <w:r>
        <w:rPr>
          <w:u w:val="single"/>
        </w:rPr>
        <w:tab/>
      </w:r>
      <w:r>
        <w:rPr>
          <w:u w:val="single"/>
        </w:rPr>
        <w:tab/>
      </w:r>
      <w:r>
        <w:t>(</w:t>
      </w:r>
      <w:r>
        <w:rPr>
          <w:rFonts w:hint="eastAsia"/>
        </w:rPr>
        <w:t>1</w:t>
      </w:r>
      <w:r>
        <w:t xml:space="preserve"> </w:t>
      </w:r>
      <w:r>
        <w:rPr>
          <w:rFonts w:hAnsi="宋体"/>
        </w:rPr>
        <w:t>周</w:t>
      </w:r>
      <w:r>
        <w:t>)</w:t>
      </w:r>
    </w:p>
    <w:p>
      <w:pPr>
        <w:spacing w:line="500" w:lineRule="exact"/>
        <w:rPr>
          <w:u w:val="single"/>
        </w:rPr>
      </w:pPr>
      <w:r>
        <w:rPr>
          <w:rFonts w:hAnsi="宋体"/>
          <w:bCs/>
        </w:rPr>
        <w:t>备</w:t>
      </w:r>
      <w:r>
        <w:rPr>
          <w:bCs/>
        </w:rPr>
        <w:t xml:space="preserve">    </w:t>
      </w:r>
      <w:r>
        <w:rPr>
          <w:rFonts w:hAnsi="宋体"/>
          <w:bCs/>
        </w:rPr>
        <w:t>注</w:t>
      </w:r>
      <w:r>
        <w:rPr>
          <w:u w:val="single"/>
        </w:rPr>
        <w:t xml:space="preserve">                                                                               </w:t>
      </w:r>
    </w:p>
    <w:p>
      <w:pPr>
        <w:spacing w:line="500" w:lineRule="exact"/>
        <w:rPr>
          <w:u w:val="single"/>
        </w:rPr>
      </w:pPr>
      <w:r>
        <w:rPr>
          <w:u w:val="single"/>
        </w:rPr>
        <w:t xml:space="preserve">                                                                                       </w:t>
      </w:r>
    </w:p>
    <w:p>
      <w:pPr>
        <w:spacing w:line="400" w:lineRule="exact"/>
      </w:pPr>
      <w:r>
        <w:rPr>
          <w:rFonts w:ascii="宋体" w:cs="宋体"/>
          <w:sz w:val="28"/>
          <w:szCs w:val="28"/>
        </w:rPr>
        <w:drawing>
          <wp:anchor distT="0" distB="0" distL="114300" distR="114300" simplePos="0" relativeHeight="251799552" behindDoc="0" locked="0" layoutInCell="1" allowOverlap="1">
            <wp:simplePos x="0" y="0"/>
            <wp:positionH relativeFrom="column">
              <wp:posOffset>772160</wp:posOffset>
            </wp:positionH>
            <wp:positionV relativeFrom="paragraph">
              <wp:posOffset>157480</wp:posOffset>
            </wp:positionV>
            <wp:extent cx="1133475" cy="299720"/>
            <wp:effectExtent l="0" t="0" r="0" b="5080"/>
            <wp:wrapNone/>
            <wp:docPr id="31" name="图片 31" descr="D:\陈剑波公文包\陈剑波重要资料\陈剑波签名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D:\陈剑波公文包\陈剑波重要资料\陈剑波签名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1133341" cy="299768"/>
                    </a:xfrm>
                    <a:prstGeom prst="rect">
                      <a:avLst/>
                    </a:prstGeom>
                    <a:noFill/>
                    <a:ln>
                      <a:noFill/>
                    </a:ln>
                  </pic:spPr>
                </pic:pic>
              </a:graphicData>
            </a:graphic>
          </wp:anchor>
        </w:drawing>
      </w:r>
    </w:p>
    <w:p>
      <w:pPr>
        <w:spacing w:line="400" w:lineRule="exact"/>
        <w:rPr>
          <w:rFonts w:hAnsi="宋体"/>
        </w:rPr>
      </w:pPr>
      <w:r>
        <w:rPr>
          <w:rFonts w:hAnsi="宋体"/>
        </w:rPr>
        <w:t>指导教师：</w:t>
      </w:r>
      <w:r>
        <w:rPr>
          <w:u w:val="single"/>
        </w:rPr>
        <w:tab/>
      </w:r>
      <w:r>
        <w:rPr>
          <w:u w:val="single"/>
        </w:rPr>
        <w:tab/>
      </w:r>
      <w:r>
        <w:rPr>
          <w:rFonts w:hint="eastAsia"/>
          <w:u w:val="single"/>
        </w:rPr>
        <w:t xml:space="preserve">         </w:t>
      </w:r>
      <w:r>
        <w:rPr>
          <w:u w:val="single"/>
        </w:rPr>
        <w:t xml:space="preserve">  </w:t>
      </w:r>
      <w:r>
        <w:t xml:space="preserve">   </w:t>
      </w:r>
      <w:r>
        <w:rPr>
          <w:rFonts w:hint="eastAsia"/>
        </w:rPr>
        <w:t>201</w:t>
      </w:r>
      <w:r>
        <w:t>9</w:t>
      </w:r>
      <w:r>
        <w:rPr>
          <w:rFonts w:hAnsi="宋体"/>
        </w:rPr>
        <w:t>年</w:t>
      </w:r>
      <w:r>
        <w:rPr>
          <w:rFonts w:hint="eastAsia"/>
        </w:rPr>
        <w:t>1</w:t>
      </w:r>
      <w:r>
        <w:t>1</w:t>
      </w:r>
      <w:r>
        <w:rPr>
          <w:rFonts w:hAnsi="宋体"/>
        </w:rPr>
        <w:t>月</w:t>
      </w:r>
      <w:r>
        <w:t>22</w:t>
      </w:r>
      <w:r>
        <w:rPr>
          <w:rFonts w:hAnsi="宋体"/>
        </w:rPr>
        <w:t>日</w:t>
      </w:r>
    </w:p>
    <w:p>
      <w:pPr>
        <w:spacing w:line="400" w:lineRule="exact"/>
      </w:pPr>
    </w:p>
    <w:p>
      <w:pPr>
        <w:spacing w:line="400" w:lineRule="exact"/>
        <w:rPr>
          <w:rFonts w:ascii="宋体" w:hAnsi="宋体"/>
          <w:sz w:val="21"/>
          <w:szCs w:val="21"/>
        </w:rPr>
      </w:pPr>
      <w:r>
        <w:rPr>
          <w:rFonts w:hAnsi="宋体"/>
        </w:rPr>
        <w:t>审</w:t>
      </w:r>
      <w:r>
        <w:t xml:space="preserve"> </w:t>
      </w:r>
      <w:r>
        <w:rPr>
          <w:rFonts w:hAnsi="宋体"/>
        </w:rPr>
        <w:t>批</w:t>
      </w:r>
      <w:r>
        <w:t xml:space="preserve"> </w:t>
      </w:r>
      <w:r>
        <w:rPr>
          <w:rFonts w:hAnsi="宋体"/>
        </w:rPr>
        <w:t>人：</w:t>
      </w:r>
      <w:r>
        <w:rPr>
          <w:u w:val="single"/>
        </w:rPr>
        <w:tab/>
      </w:r>
      <w:r>
        <w:rPr>
          <w:u w:val="single"/>
        </w:rPr>
        <w:tab/>
      </w:r>
      <w:r>
        <w:rPr>
          <w:rFonts w:hint="eastAsia"/>
          <w:u w:val="single"/>
        </w:rPr>
        <w:t xml:space="preserve">         </w:t>
      </w:r>
      <w:r>
        <w:rPr>
          <w:u w:val="single"/>
        </w:rPr>
        <w:t xml:space="preserve">  </w:t>
      </w:r>
      <w:r>
        <w:tab/>
      </w:r>
      <w:r>
        <w:rPr>
          <w:rFonts w:hint="eastAsia"/>
        </w:rPr>
        <w:t>201</w:t>
      </w:r>
      <w:r>
        <w:t>9</w:t>
      </w:r>
      <w:r>
        <w:rPr>
          <w:rFonts w:hAnsi="宋体"/>
        </w:rPr>
        <w:t>年</w:t>
      </w:r>
      <w:r>
        <w:t>11</w:t>
      </w:r>
      <w:r>
        <w:rPr>
          <w:rFonts w:hAnsi="宋体"/>
        </w:rPr>
        <w:t>月</w:t>
      </w:r>
      <w:r>
        <w:t>22</w:t>
      </w:r>
      <w:r>
        <w:rPr>
          <w:rFonts w:hAnsi="宋体"/>
        </w:rPr>
        <w:t>日</w:t>
      </w:r>
    </w:p>
    <w:p>
      <w:pPr>
        <w:spacing w:line="400" w:lineRule="exact"/>
        <w:rPr>
          <w:rFonts w:ascii="宋体" w:hAnsi="宋体"/>
          <w:sz w:val="21"/>
          <w:szCs w:val="21"/>
        </w:rPr>
      </w:pPr>
    </w:p>
    <w:p>
      <w:pPr>
        <w:spacing w:line="400" w:lineRule="exact"/>
        <w:rPr>
          <w:rFonts w:ascii="宋体" w:hAnsi="宋体"/>
          <w:sz w:val="21"/>
          <w:szCs w:val="21"/>
        </w:rPr>
      </w:pPr>
    </w:p>
    <w:p>
      <w:pPr>
        <w:spacing w:line="400" w:lineRule="exact"/>
        <w:rPr>
          <w:rFonts w:ascii="宋体" w:hAnsi="宋体"/>
          <w:sz w:val="21"/>
          <w:szCs w:val="21"/>
        </w:rPr>
      </w:pPr>
    </w:p>
    <w:p>
      <w:pPr>
        <w:spacing w:line="400" w:lineRule="exact"/>
        <w:rPr>
          <w:rFonts w:ascii="宋体" w:hAnsi="宋体"/>
          <w:sz w:val="21"/>
          <w:szCs w:val="21"/>
        </w:rPr>
      </w:pPr>
    </w:p>
    <w:p>
      <w:pPr>
        <w:spacing w:line="400" w:lineRule="exact"/>
        <w:rPr>
          <w:rFonts w:ascii="宋体" w:hAnsi="宋体"/>
          <w:sz w:val="21"/>
          <w:szCs w:val="21"/>
        </w:rPr>
      </w:pPr>
    </w:p>
    <w:p>
      <w:pPr>
        <w:spacing w:line="400" w:lineRule="exact"/>
        <w:rPr>
          <w:rFonts w:ascii="宋体" w:hAnsi="宋体"/>
          <w:sz w:val="21"/>
          <w:szCs w:val="21"/>
        </w:rPr>
      </w:pPr>
    </w:p>
    <w:p>
      <w:pPr>
        <w:spacing w:line="400" w:lineRule="exact"/>
        <w:rPr>
          <w:rFonts w:ascii="宋体" w:hAnsi="宋体"/>
          <w:sz w:val="21"/>
          <w:szCs w:val="21"/>
        </w:rPr>
        <w:sectPr>
          <w:headerReference r:id="rId11" w:type="first"/>
          <w:footerReference r:id="rId13" w:type="first"/>
          <w:headerReference r:id="rId10" w:type="default"/>
          <w:footerReference r:id="rId12" w:type="default"/>
          <w:pgSz w:w="11906" w:h="16838"/>
          <w:pgMar w:top="1474" w:right="1531" w:bottom="1474" w:left="1531" w:header="1021" w:footer="1021" w:gutter="0"/>
          <w:pgNumType w:fmt="upperRoman" w:start="1"/>
          <w:cols w:space="425" w:num="1"/>
          <w:titlePg/>
          <w:docGrid w:type="lines" w:linePitch="400" w:charSpace="0"/>
        </w:sectPr>
      </w:pPr>
    </w:p>
    <w:p>
      <w:pPr>
        <w:spacing w:line="400" w:lineRule="exact"/>
        <w:rPr>
          <w:rFonts w:ascii="宋体" w:hAnsi="宋体"/>
          <w:sz w:val="21"/>
          <w:szCs w:val="21"/>
        </w:rPr>
      </w:pPr>
    </w:p>
    <w:p>
      <w:pPr>
        <w:spacing w:line="400" w:lineRule="exact"/>
        <w:rPr>
          <w:rFonts w:ascii="宋体" w:hAnsi="宋体"/>
          <w:sz w:val="21"/>
          <w:szCs w:val="21"/>
        </w:rPr>
      </w:pPr>
    </w:p>
    <w:p>
      <w:pPr>
        <w:spacing w:line="400" w:lineRule="exact"/>
        <w:rPr>
          <w:rFonts w:ascii="宋体" w:hAnsi="宋体"/>
          <w:sz w:val="21"/>
          <w:szCs w:val="21"/>
        </w:rPr>
      </w:pPr>
    </w:p>
    <w:p>
      <w:pPr>
        <w:spacing w:line="400" w:lineRule="exact"/>
        <w:rPr>
          <w:rFonts w:ascii="宋体" w:hAnsi="宋体"/>
          <w:sz w:val="21"/>
          <w:szCs w:val="21"/>
        </w:rPr>
      </w:pPr>
    </w:p>
    <w:p>
      <w:pPr>
        <w:spacing w:line="400" w:lineRule="exact"/>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jc w:val="cente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sectPr>
          <w:headerReference r:id="rId14" w:type="first"/>
          <w:footerReference r:id="rId15" w:type="first"/>
          <w:pgSz w:w="11906" w:h="16838"/>
          <w:pgMar w:top="1474" w:right="1531" w:bottom="1474" w:left="1531" w:header="1021" w:footer="1021" w:gutter="0"/>
          <w:pgNumType w:fmt="upperRoman" w:start="1"/>
          <w:cols w:space="425" w:num="1"/>
          <w:titlePg/>
          <w:docGrid w:type="lines" w:linePitch="400" w:charSpace="0"/>
        </w:sectPr>
      </w:pPr>
    </w:p>
    <w:p>
      <w:pPr>
        <w:pageBreakBefore/>
        <w:spacing w:before="400" w:beforeLines="100" w:after="400" w:afterLines="100" w:line="400" w:lineRule="exact"/>
        <w:jc w:val="center"/>
        <w:rPr>
          <w:rFonts w:ascii="黑体" w:eastAsia="黑体"/>
          <w:sz w:val="36"/>
          <w:szCs w:val="36"/>
        </w:rPr>
      </w:pPr>
      <w:bookmarkStart w:id="0" w:name="_Toc435105377"/>
      <w:bookmarkStart w:id="1" w:name="_Toc232437780"/>
      <w:bookmarkStart w:id="2" w:name="_Toc409174138"/>
      <w:r>
        <w:rPr>
          <w:rFonts w:hint="eastAsia" w:ascii="黑体" w:eastAsia="黑体"/>
          <w:sz w:val="36"/>
          <w:szCs w:val="36"/>
        </w:rPr>
        <w:t>摘 要</w:t>
      </w:r>
      <w:bookmarkEnd w:id="0"/>
      <w:bookmarkEnd w:id="1"/>
      <w:bookmarkEnd w:id="2"/>
    </w:p>
    <w:p>
      <w:pPr>
        <w:spacing w:line="400" w:lineRule="exact"/>
        <w:ind w:firstLine="480" w:firstLineChars="200"/>
        <w:rPr>
          <w:rFonts w:ascii="宋体" w:hAnsi="宋体" w:cs="宋体"/>
        </w:rPr>
      </w:pPr>
      <w:r>
        <w:rPr>
          <w:rFonts w:hint="eastAsia"/>
        </w:rPr>
        <w:t>信息时代的到来，使得人们的生活，工作，娱乐，社交等都有了极大地变化。计算机给人们带来便利的同时，也</w:t>
      </w:r>
      <w:r>
        <w:rPr>
          <w:rFonts w:hint="eastAsia" w:asciiTheme="minorEastAsia" w:hAnsiTheme="minorEastAsia" w:eastAsiaTheme="minorEastAsia"/>
        </w:rPr>
        <w:t>逐步进入到社会的各个行业领域中，</w:t>
      </w:r>
      <w:r>
        <w:rPr>
          <w:rFonts w:ascii="宋体" w:hAnsi="宋体" w:cs="宋体"/>
        </w:rPr>
        <w:t>将计算机这一信息处理利器应用于仓库的日常管理已是势必所然。采用计算机</w:t>
      </w:r>
      <w:r>
        <w:rPr>
          <w:rFonts w:hint="eastAsia" w:ascii="宋体" w:hAnsi="宋体" w:cs="宋体"/>
        </w:rPr>
        <w:t>管理信息系统</w:t>
      </w:r>
      <w:r>
        <w:rPr>
          <w:rFonts w:ascii="宋体" w:hAnsi="宋体" w:cs="宋体"/>
        </w:rPr>
        <w:t>已成为仓库管理科学化和现代化的重要标志，它</w:t>
      </w:r>
      <w:r>
        <w:rPr>
          <w:rFonts w:hint="eastAsia" w:ascii="宋体" w:hAnsi="宋体" w:cs="宋体"/>
        </w:rPr>
        <w:t>能</w:t>
      </w:r>
      <w:r>
        <w:rPr>
          <w:rFonts w:ascii="宋体" w:hAnsi="宋体" w:cs="宋体"/>
        </w:rPr>
        <w:t>给企业管理来了明显的经济效益和社会效益。主要体现在</w:t>
      </w:r>
      <w:r>
        <w:rPr>
          <w:rFonts w:hint="eastAsia" w:ascii="宋体" w:hAnsi="宋体" w:cs="宋体"/>
        </w:rPr>
        <w:t>：</w:t>
      </w:r>
      <w:r>
        <w:rPr>
          <w:rFonts w:ascii="宋体" w:hAnsi="宋体" w:cs="宋体"/>
        </w:rPr>
        <w:t>极大提高了仓库工作人员的工作效率，大大减少了以往入出存流程繁琐，杂乱，周期长的弊端。基于仓库管理的全面自动化，可以减少入库管理、出库管理及库存管</w:t>
      </w:r>
      <w:r>
        <w:rPr>
          <w:rFonts w:ascii="宋体" w:hAnsi="宋体" w:cs="宋体"/>
          <w:sz w:val="0"/>
          <w:szCs w:val="0"/>
        </w:rPr>
        <w:t>度</w:t>
      </w:r>
      <w:r>
        <w:rPr>
          <w:rFonts w:ascii="宋体" w:hAnsi="宋体" w:cs="宋体"/>
        </w:rPr>
        <w:t>理中的漏洞，可以节约不少管理开支，增加企业收入。</w:t>
      </w:r>
      <w:r>
        <w:rPr>
          <w:rFonts w:hint="eastAsia" w:ascii="宋体" w:hAnsi="宋体" w:cs="宋体"/>
        </w:rPr>
        <w:t>提高管理水平对生产加工质量和效率以及降低人工管理成本有着重要的意义和价值。</w:t>
      </w:r>
    </w:p>
    <w:p>
      <w:pPr>
        <w:spacing w:line="400" w:lineRule="exact"/>
        <w:ind w:firstLine="480" w:firstLineChars="200"/>
      </w:pPr>
      <w:r>
        <w:rPr>
          <w:rFonts w:hint="eastAsia"/>
        </w:rPr>
        <w:t>本课题以Spring Boot技术为基础，设计并实现了一个库房管理后台系统。主要包括工器具管理，库房管理，车辆管理，节点管理，工单管理以及用户权限管理等模块；本文论述了该系统的设计思路、系统分析、功能结构、实现过程和关键技术。</w:t>
      </w:r>
    </w:p>
    <w:p>
      <w:pPr>
        <w:spacing w:line="400" w:lineRule="exact"/>
        <w:ind w:firstLine="480" w:firstLineChars="200"/>
      </w:pPr>
      <w:r>
        <w:rPr>
          <w:rFonts w:hint="eastAsia"/>
        </w:rPr>
        <w:t>在系统的实现过程中，</w:t>
      </w:r>
      <w:r>
        <w:rPr>
          <w:rFonts w:hint="eastAsia" w:cs="黑体" w:asciiTheme="minorEastAsia" w:hAnsiTheme="minorEastAsia" w:eastAsiaTheme="minorEastAsia"/>
          <w:lang w:bidi="ar"/>
        </w:rPr>
        <w:t>采用</w:t>
      </w:r>
      <w:r>
        <w:rPr>
          <w:rFonts w:hint="eastAsia"/>
        </w:rPr>
        <w:t>B/S</w:t>
      </w:r>
      <w:r>
        <w:rPr>
          <w:rFonts w:hint="eastAsia" w:cs="黑体" w:asciiTheme="minorEastAsia" w:hAnsiTheme="minorEastAsia" w:eastAsiaTheme="minorEastAsia"/>
          <w:lang w:bidi="ar"/>
        </w:rPr>
        <w:t>模式结构，项目前后端分离开发，前端使用</w:t>
      </w:r>
      <w:r>
        <w:rPr>
          <w:rFonts w:hint="eastAsia"/>
        </w:rPr>
        <w:t>Vue</w:t>
      </w:r>
      <w:r>
        <w:rPr>
          <w:rFonts w:hint="eastAsia" w:cs="黑体" w:asciiTheme="minorEastAsia" w:hAnsiTheme="minorEastAsia" w:eastAsiaTheme="minorEastAsia"/>
          <w:lang w:bidi="ar"/>
        </w:rPr>
        <w:t>官方脚手架创建，后端使用</w:t>
      </w:r>
      <w:r>
        <w:rPr>
          <w:rFonts w:hint="eastAsia"/>
        </w:rPr>
        <w:t>Spring Boot</w:t>
      </w:r>
      <w:r>
        <w:rPr>
          <w:rFonts w:hint="eastAsia" w:cs="黑体" w:asciiTheme="minorEastAsia" w:hAnsiTheme="minorEastAsia" w:eastAsiaTheme="minorEastAsia"/>
          <w:lang w:bidi="ar"/>
        </w:rPr>
        <w:t>技术框架，在持久层使用</w:t>
      </w:r>
      <w:r>
        <w:rPr>
          <w:rFonts w:hint="eastAsia"/>
        </w:rPr>
        <w:t>MyBatis</w:t>
      </w:r>
      <w:r>
        <w:rPr>
          <w:rFonts w:hint="eastAsia" w:cs="黑体" w:asciiTheme="minorEastAsia" w:hAnsiTheme="minorEastAsia" w:eastAsiaTheme="minorEastAsia"/>
          <w:lang w:bidi="ar"/>
        </w:rPr>
        <w:t>框架，</w:t>
      </w:r>
      <w:r>
        <w:rPr>
          <w:rFonts w:hint="eastAsia"/>
        </w:rPr>
        <w:t>权限管理方面使用了Apache Shiro框架对用户登录以及权限进行控制</w:t>
      </w:r>
      <w:r>
        <w:rPr>
          <w:rFonts w:hint="eastAsia" w:cs="黑体" w:asciiTheme="minorEastAsia" w:hAnsiTheme="minorEastAsia" w:eastAsiaTheme="minorEastAsia"/>
          <w:lang w:bidi="ar"/>
        </w:rPr>
        <w:t>。项目的亮点主要有两个，其一是项目可以通过</w:t>
      </w:r>
      <w:r>
        <w:rPr>
          <w:rFonts w:hint="eastAsia"/>
        </w:rPr>
        <w:t>WebSocket</w:t>
      </w:r>
      <w:r>
        <w:rPr>
          <w:rFonts w:hint="eastAsia" w:cs="黑体" w:asciiTheme="minorEastAsia" w:hAnsiTheme="minorEastAsia" w:eastAsiaTheme="minorEastAsia"/>
          <w:lang w:bidi="ar"/>
        </w:rPr>
        <w:t>与</w:t>
      </w:r>
      <w:r>
        <w:rPr>
          <w:rFonts w:hint="eastAsia" w:ascii="宋体" w:hAnsi="宋体"/>
        </w:rPr>
        <w:t>基于</w:t>
      </w:r>
      <w:r>
        <w:rPr>
          <w:rFonts w:hint="eastAsia"/>
        </w:rPr>
        <w:t>C++</w:t>
      </w:r>
      <w:r>
        <w:rPr>
          <w:rFonts w:hint="eastAsia" w:ascii="宋体" w:hAnsi="宋体"/>
        </w:rPr>
        <w:t>语言编写的客户端通信，实现工器具的信息反馈，其二在于可以根据工器具的使用情况进行推荐。</w:t>
      </w:r>
    </w:p>
    <w:p>
      <w:pPr>
        <w:spacing w:line="400" w:lineRule="exact"/>
      </w:pPr>
    </w:p>
    <w:p>
      <w:pPr>
        <w:spacing w:line="400" w:lineRule="exact"/>
      </w:pPr>
      <w:r>
        <w:rPr>
          <w:rFonts w:hint="eastAsia" w:ascii="黑体" w:eastAsia="黑体"/>
        </w:rPr>
        <w:t>关键词</w:t>
      </w:r>
      <w:r>
        <w:rPr>
          <w:rFonts w:hint="eastAsia"/>
        </w:rPr>
        <w:t>：库房管理系统；B/S</w:t>
      </w:r>
      <w:r>
        <w:rPr>
          <w:rFonts w:hint="eastAsia" w:hAnsi="宋体"/>
        </w:rPr>
        <w:t>架构；</w:t>
      </w:r>
      <w:r>
        <w:rPr>
          <w:rFonts w:hint="eastAsia"/>
        </w:rPr>
        <w:t>Spring Boot</w:t>
      </w:r>
      <w:r>
        <w:rPr>
          <w:rFonts w:hint="eastAsia" w:hAnsi="宋体"/>
        </w:rPr>
        <w:t>技术</w:t>
      </w:r>
    </w:p>
    <w:p>
      <w:pPr>
        <w:spacing w:line="400" w:lineRule="exact"/>
      </w:pPr>
    </w:p>
    <w:p>
      <w:pPr>
        <w:spacing w:line="400" w:lineRule="exact"/>
        <w:sectPr>
          <w:headerReference r:id="rId16" w:type="first"/>
          <w:footerReference r:id="rId17" w:type="first"/>
          <w:pgSz w:w="11906" w:h="16838"/>
          <w:pgMar w:top="1474" w:right="1531" w:bottom="1474" w:left="1531" w:header="1021" w:footer="1021" w:gutter="0"/>
          <w:pgNumType w:fmt="upperRoman" w:start="4"/>
          <w:cols w:space="425" w:num="1"/>
          <w:titlePg/>
          <w:docGrid w:type="lines" w:linePitch="400" w:charSpace="0"/>
        </w:sectPr>
      </w:pPr>
    </w:p>
    <w:p>
      <w:pPr>
        <w:pageBreakBefore/>
        <w:spacing w:before="400" w:beforeLines="100" w:after="400" w:afterLines="100" w:line="400" w:lineRule="exact"/>
        <w:jc w:val="center"/>
        <w:rPr>
          <w:rFonts w:eastAsia="黑体"/>
          <w:sz w:val="36"/>
          <w:szCs w:val="36"/>
        </w:rPr>
      </w:pPr>
      <w:bookmarkStart w:id="3" w:name="_Toc435105378"/>
      <w:bookmarkStart w:id="4" w:name="_Toc232437781"/>
      <w:bookmarkStart w:id="5" w:name="_Toc409174139"/>
      <w:r>
        <w:rPr>
          <w:rFonts w:eastAsia="黑体"/>
          <w:sz w:val="36"/>
          <w:szCs w:val="36"/>
        </w:rPr>
        <w:t>Abstract</w:t>
      </w:r>
      <w:bookmarkEnd w:id="3"/>
      <w:bookmarkEnd w:id="4"/>
      <w:bookmarkEnd w:id="5"/>
    </w:p>
    <w:p>
      <w:pPr>
        <w:spacing w:line="400" w:lineRule="exact"/>
        <w:ind w:firstLine="420"/>
      </w:pPr>
      <w:r>
        <w:rPr>
          <w:rFonts w:hint="eastAsia"/>
        </w:rPr>
        <w:t>The advent of the information age has greatly changed people's lives, work, entertainment, and social interactions. At the same time that computers bring convenience to people, they have gradually entered into various fields of society. It is inevitable to apply computers as an information processing tool to the daily management of warehouses. The use of computer management information system has become an important symbol of the scientific and modern warehouse management, which can bring significant economic and social benefits to enterprise management. Mainly reflected in: greatly improved the efficiency of warehouse staff, greatly reducing the previous cumbersome, messy and long cycle of the deposit and withdrawal process. Full automation based on warehouse management can reduce loopholes in warehouse management, warehouse management and inventory management, and can save a lot of management expenses and increase corporate income. Improving the management level is of great significance and value to the quality and efficiency of production and processing and reducing the cost of manual management.</w:t>
      </w:r>
    </w:p>
    <w:p>
      <w:pPr>
        <w:spacing w:line="400" w:lineRule="exact"/>
        <w:ind w:firstLine="420"/>
      </w:pPr>
      <w:r>
        <w:rPr>
          <w:rFonts w:hint="eastAsia"/>
        </w:rPr>
        <w:t>This subject is based on Spring Boot technology, and designed and implemented a warehouse management back-end system. It mainly includes modules such as tool management, warehouse management, vehicle management, node management, work order management and user authority management. This article discusses the design idea, system analysis, functional structure, implementation process and key technologies of the system.</w:t>
      </w:r>
    </w:p>
    <w:p>
      <w:pPr>
        <w:spacing w:line="400" w:lineRule="exact"/>
        <w:ind w:firstLine="420"/>
      </w:pPr>
      <w:r>
        <w:rPr>
          <w:rFonts w:hint="eastAsia"/>
        </w:rPr>
        <w:t>In the implementation of the system, the B/S mode structure is adopted. The front and back ends of the project are developed separately. The front end is created using the official Vue scaffolding. The back end uses the Spring Boot technology framework. The persistence layer uses the MyBatis framework. The authority management uses the Apache Shiro framework. Control user login and permissions. There are two main highlights of the project. The first is that the project can communicate with the client written in C++ language through WebSocket to realize the information feedback of the tools. The second is that it can be recommended according to the use of the tools.</w:t>
      </w:r>
    </w:p>
    <w:p>
      <w:pPr>
        <w:spacing w:line="400" w:lineRule="exact"/>
        <w:ind w:firstLine="420"/>
      </w:pPr>
    </w:p>
    <w:p>
      <w:pPr>
        <w:spacing w:line="400" w:lineRule="exact"/>
        <w:rPr>
          <w:bCs/>
        </w:rPr>
      </w:pPr>
      <w:r>
        <w:rPr>
          <w:rFonts w:hint="eastAsia"/>
          <w:b/>
        </w:rPr>
        <w:t xml:space="preserve">Keywords: </w:t>
      </w:r>
      <w:r>
        <w:rPr>
          <w:rFonts w:hint="eastAsia"/>
          <w:bCs/>
        </w:rPr>
        <w:t>Treasury management system; B/S architecture; Spring Boot technology</w:t>
      </w:r>
    </w:p>
    <w:p>
      <w:pPr>
        <w:spacing w:line="400" w:lineRule="exact"/>
      </w:pPr>
    </w:p>
    <w:p>
      <w:pPr>
        <w:spacing w:line="400" w:lineRule="exact"/>
        <w:sectPr>
          <w:pgSz w:w="11906" w:h="16838"/>
          <w:pgMar w:top="1474" w:right="1531" w:bottom="1474" w:left="1531" w:header="1021" w:footer="1021" w:gutter="0"/>
          <w:pgNumType w:fmt="upperRoman"/>
          <w:cols w:space="425" w:num="1"/>
          <w:titlePg/>
          <w:docGrid w:type="lines" w:linePitch="400" w:charSpace="0"/>
        </w:sectPr>
      </w:pPr>
    </w:p>
    <w:p>
      <w:pPr>
        <w:pageBreakBefore/>
        <w:spacing w:before="400" w:beforeLines="100" w:after="400" w:afterLines="100" w:line="400" w:lineRule="exact"/>
        <w:jc w:val="center"/>
        <w:rPr>
          <w:rFonts w:ascii="黑体" w:eastAsia="黑体"/>
          <w:sz w:val="36"/>
          <w:szCs w:val="36"/>
        </w:rPr>
      </w:pPr>
      <w:r>
        <w:rPr>
          <w:rFonts w:hint="eastAsia" w:ascii="黑体" w:eastAsia="黑体"/>
          <w:sz w:val="36"/>
          <w:szCs w:val="36"/>
        </w:rPr>
        <w:t>目 录</w:t>
      </w:r>
    </w:p>
    <w:p>
      <w:pPr>
        <w:pStyle w:val="13"/>
        <w:tabs>
          <w:tab w:val="right" w:leader="dot" w:pos="8834"/>
        </w:tabs>
        <w:spacing w:before="100" w:after="100"/>
        <w:rPr>
          <w:rFonts w:asciiTheme="minorHAnsi" w:hAnsiTheme="minorHAnsi" w:eastAsiaTheme="minorEastAsia" w:cstheme="minorBidi"/>
          <w:sz w:val="21"/>
          <w:szCs w:val="22"/>
        </w:rPr>
      </w:pPr>
      <w:r>
        <w:fldChar w:fldCharType="begin"/>
      </w:r>
      <w:r>
        <w:instrText xml:space="preserve"> TOC \o "1-3" \h \z \u </w:instrText>
      </w:r>
      <w:r>
        <w:fldChar w:fldCharType="separate"/>
      </w:r>
      <w:r>
        <w:fldChar w:fldCharType="begin"/>
      </w:r>
      <w:r>
        <w:instrText xml:space="preserve"> HYPERLINK \l "_Toc452574320" </w:instrText>
      </w:r>
      <w:r>
        <w:fldChar w:fldCharType="separate"/>
      </w:r>
      <w:r>
        <w:rPr>
          <w:rStyle w:val="20"/>
          <w:rFonts w:hint="eastAsia"/>
        </w:rPr>
        <w:t>第</w:t>
      </w:r>
      <w:r>
        <w:rPr>
          <w:rStyle w:val="20"/>
        </w:rPr>
        <w:t>1</w:t>
      </w:r>
      <w:r>
        <w:rPr>
          <w:rStyle w:val="20"/>
          <w:rFonts w:hint="eastAsia"/>
        </w:rPr>
        <w:t>章</w:t>
      </w:r>
      <w:r>
        <w:rPr>
          <w:rStyle w:val="20"/>
        </w:rPr>
        <w:t xml:space="preserve"> </w:t>
      </w:r>
      <w:r>
        <w:rPr>
          <w:rStyle w:val="20"/>
          <w:rFonts w:hint="eastAsia"/>
        </w:rPr>
        <w:t>绪</w:t>
      </w:r>
      <w:r>
        <w:rPr>
          <w:rStyle w:val="20"/>
        </w:rPr>
        <w:t xml:space="preserve"> </w:t>
      </w:r>
      <w:r>
        <w:rPr>
          <w:rStyle w:val="20"/>
          <w:rFonts w:hint="eastAsia"/>
        </w:rPr>
        <w:t>论</w:t>
      </w:r>
      <w:r>
        <w:tab/>
      </w:r>
      <w:r>
        <w:fldChar w:fldCharType="begin"/>
      </w:r>
      <w:r>
        <w:instrText xml:space="preserve"> PAGEREF _Toc452574320 \h </w:instrText>
      </w:r>
      <w:r>
        <w:fldChar w:fldCharType="separate"/>
      </w:r>
      <w:r>
        <w:t>1</w:t>
      </w:r>
      <w:r>
        <w:fldChar w:fldCharType="end"/>
      </w:r>
      <w:r>
        <w:fldChar w:fldCharType="end"/>
      </w:r>
    </w:p>
    <w:p>
      <w:pPr>
        <w:pStyle w:val="14"/>
        <w:tabs>
          <w:tab w:val="right" w:leader="dot" w:pos="8834"/>
        </w:tabs>
        <w:ind w:left="480"/>
        <w:rPr>
          <w:rFonts w:asciiTheme="minorHAnsi" w:hAnsiTheme="minorHAnsi" w:eastAsiaTheme="minorEastAsia" w:cstheme="minorBidi"/>
          <w:sz w:val="21"/>
          <w:szCs w:val="22"/>
        </w:rPr>
      </w:pPr>
      <w:r>
        <w:fldChar w:fldCharType="begin"/>
      </w:r>
      <w:r>
        <w:instrText xml:space="preserve"> HYPERLINK \l "_Toc452574321" </w:instrText>
      </w:r>
      <w:r>
        <w:fldChar w:fldCharType="separate"/>
      </w:r>
      <w:r>
        <w:rPr>
          <w:rStyle w:val="20"/>
        </w:rPr>
        <w:t>1.1</w:t>
      </w:r>
      <w:r>
        <w:rPr>
          <w:rStyle w:val="20"/>
          <w:rFonts w:hint="eastAsia"/>
        </w:rPr>
        <w:t>背景与意义</w:t>
      </w:r>
      <w:r>
        <w:tab/>
      </w:r>
      <w:r>
        <w:fldChar w:fldCharType="begin"/>
      </w:r>
      <w:r>
        <w:instrText xml:space="preserve"> PAGEREF _Toc452574321 \h </w:instrText>
      </w:r>
      <w:r>
        <w:fldChar w:fldCharType="separate"/>
      </w:r>
      <w:r>
        <w:t>1</w:t>
      </w:r>
      <w:r>
        <w:fldChar w:fldCharType="end"/>
      </w:r>
      <w:r>
        <w:fldChar w:fldCharType="end"/>
      </w:r>
    </w:p>
    <w:p>
      <w:pPr>
        <w:pStyle w:val="14"/>
        <w:tabs>
          <w:tab w:val="right" w:leader="dot" w:pos="8834"/>
        </w:tabs>
        <w:ind w:left="480"/>
        <w:rPr>
          <w:rFonts w:asciiTheme="minorHAnsi" w:hAnsiTheme="minorHAnsi" w:eastAsiaTheme="minorEastAsia" w:cstheme="minorBidi"/>
          <w:sz w:val="21"/>
          <w:szCs w:val="22"/>
        </w:rPr>
      </w:pPr>
      <w:r>
        <w:fldChar w:fldCharType="begin"/>
      </w:r>
      <w:r>
        <w:instrText xml:space="preserve"> HYPERLINK \l "_Toc452574322" </w:instrText>
      </w:r>
      <w:r>
        <w:fldChar w:fldCharType="separate"/>
      </w:r>
      <w:r>
        <w:rPr>
          <w:rStyle w:val="20"/>
        </w:rPr>
        <w:t>1.2</w:t>
      </w:r>
      <w:r>
        <w:rPr>
          <w:rStyle w:val="20"/>
          <w:rFonts w:hint="eastAsia"/>
        </w:rPr>
        <w:t>国内外发展（应用）现状</w:t>
      </w:r>
      <w:r>
        <w:tab/>
      </w:r>
      <w:r>
        <w:fldChar w:fldCharType="begin"/>
      </w:r>
      <w:r>
        <w:instrText xml:space="preserve"> PAGEREF _Toc452574322 \h </w:instrText>
      </w:r>
      <w:r>
        <w:fldChar w:fldCharType="separate"/>
      </w:r>
      <w:r>
        <w:t>1</w:t>
      </w:r>
      <w:r>
        <w:fldChar w:fldCharType="end"/>
      </w:r>
      <w:r>
        <w:fldChar w:fldCharType="end"/>
      </w:r>
    </w:p>
    <w:p>
      <w:pPr>
        <w:pStyle w:val="14"/>
        <w:tabs>
          <w:tab w:val="right" w:leader="dot" w:pos="8834"/>
        </w:tabs>
        <w:ind w:left="480"/>
        <w:rPr>
          <w:rFonts w:asciiTheme="minorHAnsi" w:hAnsiTheme="minorHAnsi" w:eastAsiaTheme="minorEastAsia" w:cstheme="minorBidi"/>
          <w:sz w:val="21"/>
          <w:szCs w:val="22"/>
        </w:rPr>
      </w:pPr>
      <w:r>
        <w:fldChar w:fldCharType="begin"/>
      </w:r>
      <w:r>
        <w:instrText xml:space="preserve"> HYPERLINK \l "_Toc452574323" </w:instrText>
      </w:r>
      <w:r>
        <w:fldChar w:fldCharType="separate"/>
      </w:r>
      <w:r>
        <w:rPr>
          <w:rStyle w:val="20"/>
        </w:rPr>
        <w:t>1.3</w:t>
      </w:r>
      <w:r>
        <w:rPr>
          <w:rStyle w:val="20"/>
          <w:rFonts w:hint="eastAsia"/>
        </w:rPr>
        <w:t>论文所做工作及思路</w:t>
      </w:r>
      <w:r>
        <w:tab/>
      </w:r>
      <w:r>
        <w:fldChar w:fldCharType="begin"/>
      </w:r>
      <w:r>
        <w:instrText xml:space="preserve"> PAGEREF _Toc452574323 \h </w:instrText>
      </w:r>
      <w:r>
        <w:fldChar w:fldCharType="separate"/>
      </w:r>
      <w:r>
        <w:t>3</w:t>
      </w:r>
      <w:r>
        <w:fldChar w:fldCharType="end"/>
      </w:r>
      <w:r>
        <w:fldChar w:fldCharType="end"/>
      </w:r>
    </w:p>
    <w:p>
      <w:pPr>
        <w:pStyle w:val="14"/>
        <w:tabs>
          <w:tab w:val="right" w:leader="dot" w:pos="8834"/>
        </w:tabs>
        <w:ind w:left="480"/>
        <w:rPr>
          <w:rFonts w:asciiTheme="minorHAnsi" w:hAnsiTheme="minorHAnsi" w:eastAsiaTheme="minorEastAsia" w:cstheme="minorBidi"/>
          <w:sz w:val="21"/>
          <w:szCs w:val="22"/>
        </w:rPr>
      </w:pPr>
      <w:r>
        <w:fldChar w:fldCharType="begin"/>
      </w:r>
      <w:r>
        <w:instrText xml:space="preserve"> HYPERLINK \l "_Toc452574324" </w:instrText>
      </w:r>
      <w:r>
        <w:fldChar w:fldCharType="separate"/>
      </w:r>
      <w:r>
        <w:rPr>
          <w:rStyle w:val="20"/>
        </w:rPr>
        <w:t>1.4</w:t>
      </w:r>
      <w:r>
        <w:rPr>
          <w:rStyle w:val="20"/>
          <w:rFonts w:hint="eastAsia"/>
        </w:rPr>
        <w:t>论文章节安排</w:t>
      </w:r>
      <w:r>
        <w:tab/>
      </w:r>
      <w:r>
        <w:fldChar w:fldCharType="begin"/>
      </w:r>
      <w:r>
        <w:instrText xml:space="preserve"> PAGEREF _Toc452574324 \h </w:instrText>
      </w:r>
      <w:r>
        <w:fldChar w:fldCharType="separate"/>
      </w:r>
      <w:r>
        <w:t>3</w:t>
      </w:r>
      <w:r>
        <w:fldChar w:fldCharType="end"/>
      </w:r>
      <w:r>
        <w:fldChar w:fldCharType="end"/>
      </w:r>
    </w:p>
    <w:p>
      <w:pPr>
        <w:pStyle w:val="13"/>
        <w:tabs>
          <w:tab w:val="right" w:leader="dot" w:pos="8834"/>
        </w:tabs>
        <w:spacing w:before="100" w:after="100"/>
        <w:rPr>
          <w:rFonts w:asciiTheme="minorHAnsi" w:hAnsiTheme="minorHAnsi" w:eastAsiaTheme="minorEastAsia" w:cstheme="minorBidi"/>
          <w:sz w:val="21"/>
          <w:szCs w:val="22"/>
        </w:rPr>
      </w:pPr>
      <w:r>
        <w:fldChar w:fldCharType="begin"/>
      </w:r>
      <w:r>
        <w:instrText xml:space="preserve"> HYPERLINK \l "_Toc452574325" </w:instrText>
      </w:r>
      <w:r>
        <w:fldChar w:fldCharType="separate"/>
      </w:r>
      <w:r>
        <w:rPr>
          <w:rStyle w:val="20"/>
          <w:rFonts w:hint="eastAsia"/>
        </w:rPr>
        <w:t>第</w:t>
      </w:r>
      <w:r>
        <w:rPr>
          <w:rStyle w:val="20"/>
        </w:rPr>
        <w:t>2</w:t>
      </w:r>
      <w:r>
        <w:rPr>
          <w:rStyle w:val="20"/>
          <w:rFonts w:hint="eastAsia"/>
        </w:rPr>
        <w:t>章</w:t>
      </w:r>
      <w:r>
        <w:rPr>
          <w:rStyle w:val="20"/>
        </w:rPr>
        <w:t xml:space="preserve"> </w:t>
      </w:r>
      <w:r>
        <w:rPr>
          <w:rStyle w:val="20"/>
          <w:rFonts w:hint="eastAsia"/>
        </w:rPr>
        <w:t>系统基础理论与技术介绍</w:t>
      </w:r>
      <w:r>
        <w:tab/>
      </w:r>
      <w:r>
        <w:fldChar w:fldCharType="begin"/>
      </w:r>
      <w:r>
        <w:instrText xml:space="preserve"> PAGEREF _Toc452574325 \h </w:instrText>
      </w:r>
      <w:r>
        <w:fldChar w:fldCharType="separate"/>
      </w:r>
      <w:r>
        <w:t>4</w:t>
      </w:r>
      <w:r>
        <w:fldChar w:fldCharType="end"/>
      </w:r>
      <w:r>
        <w:fldChar w:fldCharType="end"/>
      </w:r>
    </w:p>
    <w:p>
      <w:pPr>
        <w:pStyle w:val="14"/>
        <w:tabs>
          <w:tab w:val="right" w:leader="dot" w:pos="8834"/>
        </w:tabs>
        <w:ind w:left="480"/>
        <w:rPr>
          <w:rFonts w:asciiTheme="minorHAnsi" w:hAnsiTheme="minorHAnsi" w:eastAsiaTheme="minorEastAsia" w:cstheme="minorBidi"/>
          <w:sz w:val="21"/>
          <w:szCs w:val="22"/>
        </w:rPr>
      </w:pPr>
      <w:r>
        <w:fldChar w:fldCharType="begin"/>
      </w:r>
      <w:r>
        <w:instrText xml:space="preserve"> HYPERLINK \l "_Toc452574326" </w:instrText>
      </w:r>
      <w:r>
        <w:fldChar w:fldCharType="separate"/>
      </w:r>
      <w:r>
        <w:rPr>
          <w:rStyle w:val="20"/>
        </w:rPr>
        <w:t>2.1</w:t>
      </w:r>
      <w:r>
        <w:rPr>
          <w:rStyle w:val="20"/>
          <w:rFonts w:hint="eastAsia"/>
        </w:rPr>
        <w:t>Vue.js前端框架简介</w:t>
      </w:r>
      <w:r>
        <w:tab/>
      </w:r>
      <w:r>
        <w:fldChar w:fldCharType="begin"/>
      </w:r>
      <w:r>
        <w:instrText xml:space="preserve"> PAGEREF _Toc452574326 \h </w:instrText>
      </w:r>
      <w:r>
        <w:fldChar w:fldCharType="separate"/>
      </w:r>
      <w:r>
        <w:t>4</w:t>
      </w:r>
      <w:r>
        <w:fldChar w:fldCharType="end"/>
      </w:r>
      <w:r>
        <w:fldChar w:fldCharType="end"/>
      </w:r>
    </w:p>
    <w:p>
      <w:pPr>
        <w:pStyle w:val="14"/>
        <w:tabs>
          <w:tab w:val="right" w:leader="dot" w:pos="8834"/>
        </w:tabs>
        <w:ind w:left="480"/>
        <w:rPr>
          <w:rFonts w:asciiTheme="minorHAnsi" w:hAnsiTheme="minorHAnsi" w:eastAsiaTheme="minorEastAsia" w:cstheme="minorBidi"/>
          <w:sz w:val="21"/>
          <w:szCs w:val="22"/>
        </w:rPr>
      </w:pPr>
      <w:r>
        <w:fldChar w:fldCharType="begin"/>
      </w:r>
      <w:r>
        <w:instrText xml:space="preserve"> HYPERLINK \l "_Toc452574330" </w:instrText>
      </w:r>
      <w:r>
        <w:fldChar w:fldCharType="separate"/>
      </w:r>
      <w:r>
        <w:rPr>
          <w:rStyle w:val="20"/>
        </w:rPr>
        <w:t>2.2</w:t>
      </w:r>
      <w:r>
        <w:rPr>
          <w:rStyle w:val="20"/>
          <w:rFonts w:hint="eastAsia"/>
        </w:rPr>
        <w:t>MVC设计模式</w:t>
      </w:r>
      <w:r>
        <w:tab/>
      </w:r>
      <w:r>
        <w:fldChar w:fldCharType="begin"/>
      </w:r>
      <w:r>
        <w:instrText xml:space="preserve"> PAGEREF _Toc452574330 \h </w:instrText>
      </w:r>
      <w:r>
        <w:fldChar w:fldCharType="separate"/>
      </w:r>
      <w:r>
        <w:t>5</w:t>
      </w:r>
      <w:r>
        <w:fldChar w:fldCharType="end"/>
      </w:r>
      <w:r>
        <w:fldChar w:fldCharType="end"/>
      </w:r>
    </w:p>
    <w:p>
      <w:pPr>
        <w:pStyle w:val="14"/>
        <w:tabs>
          <w:tab w:val="right" w:leader="dot" w:pos="8834"/>
        </w:tabs>
        <w:ind w:left="480"/>
      </w:pPr>
      <w:r>
        <w:fldChar w:fldCharType="begin"/>
      </w:r>
      <w:r>
        <w:instrText xml:space="preserve"> HYPERLINK \l "_Toc452574333" </w:instrText>
      </w:r>
      <w:r>
        <w:fldChar w:fldCharType="separate"/>
      </w:r>
      <w:r>
        <w:rPr>
          <w:rStyle w:val="20"/>
        </w:rPr>
        <w:t>2.3</w:t>
      </w:r>
      <w:r>
        <w:rPr>
          <w:rStyle w:val="20"/>
          <w:rFonts w:hint="eastAsia"/>
        </w:rPr>
        <w:t>Spring与Spring Boot技术介绍</w:t>
      </w:r>
      <w:r>
        <w:tab/>
      </w:r>
      <w:r>
        <w:fldChar w:fldCharType="begin"/>
      </w:r>
      <w:r>
        <w:instrText xml:space="preserve"> PAGEREF _Toc452574333 \h </w:instrText>
      </w:r>
      <w:r>
        <w:fldChar w:fldCharType="separate"/>
      </w:r>
      <w:r>
        <w:t>6</w:t>
      </w:r>
      <w:r>
        <w:fldChar w:fldCharType="end"/>
      </w:r>
      <w:r>
        <w:fldChar w:fldCharType="end"/>
      </w:r>
    </w:p>
    <w:p>
      <w:pPr>
        <w:pStyle w:val="8"/>
        <w:tabs>
          <w:tab w:val="right" w:leader="dot" w:pos="8834"/>
        </w:tabs>
        <w:ind w:left="960"/>
        <w:rPr>
          <w:rFonts w:asciiTheme="minorHAnsi" w:hAnsiTheme="minorHAnsi" w:eastAsiaTheme="minorEastAsia" w:cstheme="minorBidi"/>
          <w:sz w:val="21"/>
          <w:szCs w:val="22"/>
        </w:rPr>
      </w:pPr>
      <w:r>
        <w:fldChar w:fldCharType="begin"/>
      </w:r>
      <w:r>
        <w:instrText xml:space="preserve"> HYPERLINK \l "_Toc452574331" </w:instrText>
      </w:r>
      <w:r>
        <w:fldChar w:fldCharType="separate"/>
      </w:r>
      <w:r>
        <w:rPr>
          <w:rStyle w:val="20"/>
        </w:rPr>
        <w:t>2.</w:t>
      </w:r>
      <w:r>
        <w:rPr>
          <w:rStyle w:val="20"/>
          <w:rFonts w:hint="eastAsia"/>
        </w:rPr>
        <w:t>3</w:t>
      </w:r>
      <w:r>
        <w:rPr>
          <w:rStyle w:val="20"/>
        </w:rPr>
        <w:t>.1</w:t>
      </w:r>
      <w:r>
        <w:rPr>
          <w:rStyle w:val="20"/>
          <w:rFonts w:hint="eastAsia"/>
        </w:rPr>
        <w:t>Spring框架简介</w:t>
      </w:r>
      <w:r>
        <w:tab/>
      </w:r>
      <w:r>
        <w:rPr>
          <w:rFonts w:hint="eastAsia"/>
        </w:rPr>
        <w:t>6</w:t>
      </w:r>
      <w:r>
        <w:rPr>
          <w:rFonts w:hint="eastAsia"/>
        </w:rPr>
        <w:fldChar w:fldCharType="end"/>
      </w:r>
    </w:p>
    <w:p>
      <w:pPr>
        <w:pStyle w:val="8"/>
        <w:tabs>
          <w:tab w:val="right" w:leader="dot" w:pos="8834"/>
        </w:tabs>
        <w:ind w:left="960"/>
      </w:pPr>
      <w:r>
        <w:fldChar w:fldCharType="begin"/>
      </w:r>
      <w:r>
        <w:instrText xml:space="preserve"> HYPERLINK \l "_Toc452574332" </w:instrText>
      </w:r>
      <w:r>
        <w:fldChar w:fldCharType="separate"/>
      </w:r>
      <w:r>
        <w:rPr>
          <w:rStyle w:val="20"/>
        </w:rPr>
        <w:t>2.</w:t>
      </w:r>
      <w:r>
        <w:rPr>
          <w:rStyle w:val="20"/>
          <w:rFonts w:hint="eastAsia"/>
        </w:rPr>
        <w:t>3</w:t>
      </w:r>
      <w:r>
        <w:rPr>
          <w:rStyle w:val="20"/>
        </w:rPr>
        <w:t>.2</w:t>
      </w:r>
      <w:r>
        <w:rPr>
          <w:rStyle w:val="20"/>
          <w:rFonts w:hint="eastAsia"/>
        </w:rPr>
        <w:t>Spring Boot框架简介</w:t>
      </w:r>
      <w:r>
        <w:tab/>
      </w:r>
      <w:r>
        <w:rPr>
          <w:rFonts w:hint="eastAsia"/>
        </w:rPr>
        <w:t>7</w:t>
      </w:r>
      <w:r>
        <w:rPr>
          <w:rFonts w:hint="eastAsia"/>
        </w:rPr>
        <w:fldChar w:fldCharType="end"/>
      </w:r>
    </w:p>
    <w:p>
      <w:pPr>
        <w:pStyle w:val="14"/>
        <w:tabs>
          <w:tab w:val="right" w:leader="dot" w:pos="8834"/>
        </w:tabs>
        <w:ind w:left="480"/>
      </w:pPr>
      <w:r>
        <w:fldChar w:fldCharType="begin"/>
      </w:r>
      <w:r>
        <w:instrText xml:space="preserve"> HYPERLINK \l "_Toc452574333" </w:instrText>
      </w:r>
      <w:r>
        <w:fldChar w:fldCharType="separate"/>
      </w:r>
      <w:r>
        <w:rPr>
          <w:rStyle w:val="20"/>
        </w:rPr>
        <w:t>2.</w:t>
      </w:r>
      <w:r>
        <w:rPr>
          <w:rStyle w:val="20"/>
          <w:rFonts w:hint="eastAsia"/>
        </w:rPr>
        <w:t>4MyBatis持久层框架介绍</w:t>
      </w:r>
      <w:r>
        <w:tab/>
      </w:r>
      <w:r>
        <w:fldChar w:fldCharType="begin"/>
      </w:r>
      <w:r>
        <w:instrText xml:space="preserve"> PAGEREF _Toc452574333 \h </w:instrText>
      </w:r>
      <w:r>
        <w:fldChar w:fldCharType="separate"/>
      </w:r>
      <w:r>
        <w:t>6</w:t>
      </w:r>
      <w:r>
        <w:fldChar w:fldCharType="end"/>
      </w:r>
      <w:r>
        <w:fldChar w:fldCharType="end"/>
      </w:r>
    </w:p>
    <w:p>
      <w:pPr>
        <w:pStyle w:val="14"/>
        <w:tabs>
          <w:tab w:val="right" w:leader="dot" w:pos="8834"/>
        </w:tabs>
        <w:ind w:left="480"/>
      </w:pPr>
      <w:r>
        <w:fldChar w:fldCharType="begin"/>
      </w:r>
      <w:r>
        <w:instrText xml:space="preserve"> HYPERLINK \l "_Toc452574333" </w:instrText>
      </w:r>
      <w:r>
        <w:fldChar w:fldCharType="separate"/>
      </w:r>
      <w:r>
        <w:rPr>
          <w:rStyle w:val="20"/>
        </w:rPr>
        <w:t>2.</w:t>
      </w:r>
      <w:r>
        <w:rPr>
          <w:rStyle w:val="20"/>
          <w:rFonts w:hint="eastAsia"/>
        </w:rPr>
        <w:t>5本章小结</w:t>
      </w:r>
      <w:r>
        <w:tab/>
      </w:r>
      <w:r>
        <w:fldChar w:fldCharType="begin"/>
      </w:r>
      <w:r>
        <w:instrText xml:space="preserve"> PAGEREF _Toc452574333 \h </w:instrText>
      </w:r>
      <w:r>
        <w:fldChar w:fldCharType="separate"/>
      </w:r>
      <w:r>
        <w:t>6</w:t>
      </w:r>
      <w:r>
        <w:fldChar w:fldCharType="end"/>
      </w:r>
      <w:r>
        <w:fldChar w:fldCharType="end"/>
      </w:r>
    </w:p>
    <w:p>
      <w:pPr>
        <w:pStyle w:val="13"/>
        <w:tabs>
          <w:tab w:val="right" w:leader="dot" w:pos="8834"/>
        </w:tabs>
        <w:spacing w:before="100" w:after="100"/>
        <w:rPr>
          <w:rFonts w:asciiTheme="minorHAnsi" w:hAnsiTheme="minorHAnsi" w:eastAsiaTheme="minorEastAsia" w:cstheme="minorBidi"/>
          <w:sz w:val="21"/>
          <w:szCs w:val="22"/>
        </w:rPr>
      </w:pPr>
      <w:r>
        <w:fldChar w:fldCharType="begin"/>
      </w:r>
      <w:r>
        <w:instrText xml:space="preserve"> HYPERLINK \l "_Toc452574334" </w:instrText>
      </w:r>
      <w:r>
        <w:fldChar w:fldCharType="separate"/>
      </w:r>
      <w:r>
        <w:rPr>
          <w:rStyle w:val="20"/>
          <w:rFonts w:hint="eastAsia"/>
        </w:rPr>
        <w:t>第</w:t>
      </w:r>
      <w:r>
        <w:rPr>
          <w:rStyle w:val="20"/>
        </w:rPr>
        <w:t>3</w:t>
      </w:r>
      <w:r>
        <w:rPr>
          <w:rStyle w:val="20"/>
          <w:rFonts w:hint="eastAsia"/>
        </w:rPr>
        <w:t>章</w:t>
      </w:r>
      <w:r>
        <w:rPr>
          <w:rStyle w:val="20"/>
        </w:rPr>
        <w:t xml:space="preserve"> </w:t>
      </w:r>
      <w:r>
        <w:rPr>
          <w:rStyle w:val="20"/>
          <w:rFonts w:hint="eastAsia"/>
        </w:rPr>
        <w:t>系统需求分析</w:t>
      </w:r>
      <w:r>
        <w:tab/>
      </w:r>
      <w:r>
        <w:fldChar w:fldCharType="begin"/>
      </w:r>
      <w:r>
        <w:instrText xml:space="preserve"> PAGEREF _Toc452574334 \h </w:instrText>
      </w:r>
      <w:r>
        <w:fldChar w:fldCharType="separate"/>
      </w:r>
      <w:r>
        <w:t>9</w:t>
      </w:r>
      <w:r>
        <w:fldChar w:fldCharType="end"/>
      </w:r>
      <w:r>
        <w:fldChar w:fldCharType="end"/>
      </w:r>
    </w:p>
    <w:p>
      <w:pPr>
        <w:pStyle w:val="14"/>
        <w:tabs>
          <w:tab w:val="right" w:leader="dot" w:pos="8834"/>
        </w:tabs>
        <w:ind w:left="480"/>
        <w:rPr>
          <w:rFonts w:asciiTheme="minorHAnsi" w:hAnsiTheme="minorHAnsi" w:eastAsiaTheme="minorEastAsia" w:cstheme="minorBidi"/>
          <w:sz w:val="21"/>
          <w:szCs w:val="22"/>
        </w:rPr>
      </w:pPr>
      <w:r>
        <w:fldChar w:fldCharType="begin"/>
      </w:r>
      <w:r>
        <w:instrText xml:space="preserve"> HYPERLINK \l "_Toc452574335" </w:instrText>
      </w:r>
      <w:r>
        <w:fldChar w:fldCharType="separate"/>
      </w:r>
      <w:r>
        <w:rPr>
          <w:rStyle w:val="20"/>
        </w:rPr>
        <w:t>3.1</w:t>
      </w:r>
      <w:r>
        <w:rPr>
          <w:rStyle w:val="20"/>
          <w:rFonts w:hint="eastAsia"/>
        </w:rPr>
        <w:t>系统需求描述</w:t>
      </w:r>
      <w:r>
        <w:tab/>
      </w:r>
      <w:r>
        <w:fldChar w:fldCharType="begin"/>
      </w:r>
      <w:r>
        <w:instrText xml:space="preserve"> PAGEREF _Toc452574335 \h </w:instrText>
      </w:r>
      <w:r>
        <w:fldChar w:fldCharType="separate"/>
      </w:r>
      <w:r>
        <w:t>9</w:t>
      </w:r>
      <w:r>
        <w:fldChar w:fldCharType="end"/>
      </w:r>
      <w:r>
        <w:fldChar w:fldCharType="end"/>
      </w:r>
    </w:p>
    <w:p>
      <w:pPr>
        <w:pStyle w:val="8"/>
        <w:tabs>
          <w:tab w:val="right" w:leader="dot" w:pos="8834"/>
        </w:tabs>
        <w:ind w:left="960"/>
        <w:rPr>
          <w:rFonts w:asciiTheme="minorHAnsi" w:hAnsiTheme="minorHAnsi" w:eastAsiaTheme="minorEastAsia" w:cstheme="minorBidi"/>
          <w:sz w:val="21"/>
          <w:szCs w:val="22"/>
        </w:rPr>
      </w:pPr>
      <w:r>
        <w:fldChar w:fldCharType="begin"/>
      </w:r>
      <w:r>
        <w:instrText xml:space="preserve"> HYPERLINK \l "_Toc452574336" </w:instrText>
      </w:r>
      <w:r>
        <w:fldChar w:fldCharType="separate"/>
      </w:r>
      <w:r>
        <w:rPr>
          <w:rStyle w:val="20"/>
        </w:rPr>
        <w:t>3.1.1</w:t>
      </w:r>
      <w:r>
        <w:rPr>
          <w:rStyle w:val="20"/>
          <w:rFonts w:hint="eastAsia"/>
        </w:rPr>
        <w:t>总体目标</w:t>
      </w:r>
      <w:r>
        <w:tab/>
      </w:r>
      <w:r>
        <w:fldChar w:fldCharType="begin"/>
      </w:r>
      <w:r>
        <w:instrText xml:space="preserve"> PAGEREF _Toc452574336 \h </w:instrText>
      </w:r>
      <w:r>
        <w:fldChar w:fldCharType="separate"/>
      </w:r>
      <w:r>
        <w:t>9</w:t>
      </w:r>
      <w:r>
        <w:fldChar w:fldCharType="end"/>
      </w:r>
      <w:r>
        <w:fldChar w:fldCharType="end"/>
      </w:r>
    </w:p>
    <w:p>
      <w:pPr>
        <w:pStyle w:val="8"/>
        <w:tabs>
          <w:tab w:val="right" w:leader="dot" w:pos="8834"/>
        </w:tabs>
        <w:ind w:left="960"/>
        <w:rPr>
          <w:rFonts w:asciiTheme="minorHAnsi" w:hAnsiTheme="minorHAnsi" w:eastAsiaTheme="minorEastAsia" w:cstheme="minorBidi"/>
          <w:sz w:val="21"/>
          <w:szCs w:val="22"/>
        </w:rPr>
      </w:pPr>
      <w:r>
        <w:fldChar w:fldCharType="begin"/>
      </w:r>
      <w:r>
        <w:instrText xml:space="preserve"> HYPERLINK \l "_Toc452574337" </w:instrText>
      </w:r>
      <w:r>
        <w:fldChar w:fldCharType="separate"/>
      </w:r>
      <w:r>
        <w:rPr>
          <w:rStyle w:val="20"/>
        </w:rPr>
        <w:t>3.1.2</w:t>
      </w:r>
      <w:r>
        <w:rPr>
          <w:rStyle w:val="20"/>
          <w:rFonts w:hint="eastAsia"/>
        </w:rPr>
        <w:t>可行性分析</w:t>
      </w:r>
      <w:r>
        <w:tab/>
      </w:r>
      <w:r>
        <w:fldChar w:fldCharType="begin"/>
      </w:r>
      <w:r>
        <w:instrText xml:space="preserve"> PAGEREF _Toc452574337 \h </w:instrText>
      </w:r>
      <w:r>
        <w:fldChar w:fldCharType="separate"/>
      </w:r>
      <w:r>
        <w:t>9</w:t>
      </w:r>
      <w:r>
        <w:fldChar w:fldCharType="end"/>
      </w:r>
      <w:r>
        <w:fldChar w:fldCharType="end"/>
      </w:r>
    </w:p>
    <w:p>
      <w:pPr>
        <w:pStyle w:val="14"/>
        <w:tabs>
          <w:tab w:val="right" w:leader="dot" w:pos="8834"/>
        </w:tabs>
        <w:ind w:left="480"/>
        <w:rPr>
          <w:rFonts w:asciiTheme="minorHAnsi" w:hAnsiTheme="minorHAnsi" w:eastAsiaTheme="minorEastAsia" w:cstheme="minorBidi"/>
          <w:sz w:val="21"/>
          <w:szCs w:val="22"/>
        </w:rPr>
      </w:pPr>
      <w:r>
        <w:fldChar w:fldCharType="begin"/>
      </w:r>
      <w:r>
        <w:instrText xml:space="preserve"> HYPERLINK \l "_Toc452574338" </w:instrText>
      </w:r>
      <w:r>
        <w:fldChar w:fldCharType="separate"/>
      </w:r>
      <w:r>
        <w:rPr>
          <w:rStyle w:val="20"/>
        </w:rPr>
        <w:t>3.2</w:t>
      </w:r>
      <w:r>
        <w:rPr>
          <w:rStyle w:val="20"/>
          <w:rFonts w:hint="eastAsia"/>
        </w:rPr>
        <w:t>系统功能需求</w:t>
      </w:r>
      <w:r>
        <w:tab/>
      </w:r>
      <w:r>
        <w:fldChar w:fldCharType="begin"/>
      </w:r>
      <w:r>
        <w:instrText xml:space="preserve"> PAGEREF _Toc452574338 \h </w:instrText>
      </w:r>
      <w:r>
        <w:fldChar w:fldCharType="separate"/>
      </w:r>
      <w:r>
        <w:t>10</w:t>
      </w:r>
      <w:r>
        <w:fldChar w:fldCharType="end"/>
      </w:r>
      <w:r>
        <w:fldChar w:fldCharType="end"/>
      </w:r>
    </w:p>
    <w:p>
      <w:pPr>
        <w:pStyle w:val="8"/>
        <w:tabs>
          <w:tab w:val="right" w:leader="dot" w:pos="8834"/>
        </w:tabs>
        <w:ind w:left="960"/>
      </w:pPr>
      <w:r>
        <w:fldChar w:fldCharType="begin"/>
      </w:r>
      <w:r>
        <w:instrText xml:space="preserve"> HYPERLINK \l "_Toc452574339" </w:instrText>
      </w:r>
      <w:r>
        <w:fldChar w:fldCharType="separate"/>
      </w:r>
      <w:r>
        <w:rPr>
          <w:rStyle w:val="20"/>
        </w:rPr>
        <w:t>3.2.1</w:t>
      </w:r>
      <w:r>
        <w:rPr>
          <w:rStyle w:val="20"/>
          <w:rFonts w:hint="eastAsia"/>
        </w:rPr>
        <w:t>系统管理模块需求</w:t>
      </w:r>
      <w:r>
        <w:tab/>
      </w:r>
      <w:r>
        <w:fldChar w:fldCharType="begin"/>
      </w:r>
      <w:r>
        <w:instrText xml:space="preserve"> PAGEREF _Toc452574339 \h </w:instrText>
      </w:r>
      <w:r>
        <w:fldChar w:fldCharType="separate"/>
      </w:r>
      <w:r>
        <w:t>10</w:t>
      </w:r>
      <w:r>
        <w:fldChar w:fldCharType="end"/>
      </w:r>
      <w:r>
        <w:fldChar w:fldCharType="end"/>
      </w:r>
    </w:p>
    <w:p>
      <w:pPr>
        <w:pStyle w:val="8"/>
        <w:tabs>
          <w:tab w:val="right" w:leader="dot" w:pos="8834"/>
        </w:tabs>
        <w:ind w:left="960"/>
      </w:pPr>
      <w:r>
        <w:fldChar w:fldCharType="begin"/>
      </w:r>
      <w:r>
        <w:instrText xml:space="preserve"> HYPERLINK \l "_Toc452574339" </w:instrText>
      </w:r>
      <w:r>
        <w:fldChar w:fldCharType="separate"/>
      </w:r>
      <w:r>
        <w:rPr>
          <w:rStyle w:val="20"/>
        </w:rPr>
        <w:t>3.2.</w:t>
      </w:r>
      <w:r>
        <w:rPr>
          <w:rStyle w:val="20"/>
          <w:rFonts w:hint="eastAsia"/>
        </w:rPr>
        <w:t>2系统功能需求</w:t>
      </w:r>
      <w:r>
        <w:tab/>
      </w:r>
      <w:r>
        <w:fldChar w:fldCharType="begin"/>
      </w:r>
      <w:r>
        <w:instrText xml:space="preserve"> PAGEREF _Toc452574339 \h </w:instrText>
      </w:r>
      <w:r>
        <w:fldChar w:fldCharType="separate"/>
      </w:r>
      <w:r>
        <w:t>10</w:t>
      </w:r>
      <w:r>
        <w:fldChar w:fldCharType="end"/>
      </w:r>
      <w:r>
        <w:fldChar w:fldCharType="end"/>
      </w:r>
    </w:p>
    <w:p>
      <w:pPr>
        <w:pStyle w:val="14"/>
        <w:tabs>
          <w:tab w:val="right" w:leader="dot" w:pos="8834"/>
        </w:tabs>
        <w:ind w:left="480"/>
        <w:rPr>
          <w:rFonts w:asciiTheme="minorHAnsi" w:hAnsiTheme="minorHAnsi" w:eastAsiaTheme="minorEastAsia" w:cstheme="minorBidi"/>
          <w:sz w:val="21"/>
          <w:szCs w:val="22"/>
        </w:rPr>
      </w:pPr>
      <w:r>
        <w:fldChar w:fldCharType="begin"/>
      </w:r>
      <w:r>
        <w:instrText xml:space="preserve"> HYPERLINK \l "_Toc452574341" </w:instrText>
      </w:r>
      <w:r>
        <w:fldChar w:fldCharType="separate"/>
      </w:r>
      <w:r>
        <w:rPr>
          <w:rStyle w:val="20"/>
        </w:rPr>
        <w:t>3.</w:t>
      </w:r>
      <w:r>
        <w:rPr>
          <w:rStyle w:val="20"/>
          <w:rFonts w:hint="eastAsia"/>
        </w:rPr>
        <w:t>3本章小结</w:t>
      </w:r>
      <w:r>
        <w:tab/>
      </w:r>
      <w:r>
        <w:fldChar w:fldCharType="begin"/>
      </w:r>
      <w:r>
        <w:instrText xml:space="preserve"> PAGEREF _Toc452574341 \h </w:instrText>
      </w:r>
      <w:r>
        <w:fldChar w:fldCharType="separate"/>
      </w:r>
      <w:r>
        <w:t>12</w:t>
      </w:r>
      <w:r>
        <w:fldChar w:fldCharType="end"/>
      </w:r>
      <w:r>
        <w:fldChar w:fldCharType="end"/>
      </w:r>
    </w:p>
    <w:p>
      <w:pPr>
        <w:pStyle w:val="13"/>
        <w:tabs>
          <w:tab w:val="right" w:leader="dot" w:pos="8834"/>
        </w:tabs>
        <w:spacing w:before="100" w:after="100"/>
        <w:rPr>
          <w:rFonts w:asciiTheme="minorHAnsi" w:hAnsiTheme="minorHAnsi" w:cstheme="minorBidi"/>
          <w:sz w:val="21"/>
          <w:szCs w:val="22"/>
        </w:rPr>
      </w:pPr>
      <w:r>
        <w:fldChar w:fldCharType="begin"/>
      </w:r>
      <w:r>
        <w:instrText xml:space="preserve"> HYPERLINK \l "_Toc452574342" </w:instrText>
      </w:r>
      <w:r>
        <w:fldChar w:fldCharType="separate"/>
      </w:r>
      <w:r>
        <w:rPr>
          <w:rStyle w:val="20"/>
          <w:rFonts w:hint="eastAsia"/>
        </w:rPr>
        <w:t>第</w:t>
      </w:r>
      <w:r>
        <w:rPr>
          <w:rStyle w:val="20"/>
        </w:rPr>
        <w:t>4</w:t>
      </w:r>
      <w:r>
        <w:rPr>
          <w:rStyle w:val="20"/>
          <w:rFonts w:hint="eastAsia"/>
        </w:rPr>
        <w:t>章</w:t>
      </w:r>
      <w:r>
        <w:rPr>
          <w:rStyle w:val="20"/>
        </w:rPr>
        <w:t xml:space="preserve"> </w:t>
      </w:r>
      <w:r>
        <w:rPr>
          <w:rStyle w:val="20"/>
          <w:rFonts w:hint="eastAsia"/>
        </w:rPr>
        <w:t>系统详细设计</w:t>
      </w:r>
      <w:r>
        <w:tab/>
      </w:r>
      <w:r>
        <w:rPr>
          <w:rFonts w:hint="eastAsia"/>
        </w:rPr>
        <w:t>1</w:t>
      </w:r>
      <w:r>
        <w:rPr>
          <w:rFonts w:hint="eastAsia"/>
        </w:rPr>
        <w:fldChar w:fldCharType="end"/>
      </w:r>
      <w:r>
        <w:rPr>
          <w:rFonts w:hint="eastAsia"/>
        </w:rPr>
        <w:t>3</w:t>
      </w:r>
    </w:p>
    <w:p>
      <w:pPr>
        <w:pStyle w:val="14"/>
        <w:tabs>
          <w:tab w:val="right" w:leader="dot" w:pos="8834"/>
        </w:tabs>
        <w:ind w:left="480"/>
        <w:rPr>
          <w:rFonts w:asciiTheme="minorHAnsi" w:hAnsiTheme="minorHAnsi" w:eastAsiaTheme="minorEastAsia" w:cstheme="minorBidi"/>
          <w:sz w:val="21"/>
          <w:szCs w:val="22"/>
        </w:rPr>
      </w:pPr>
      <w:r>
        <w:fldChar w:fldCharType="begin"/>
      </w:r>
      <w:r>
        <w:instrText xml:space="preserve"> HYPERLINK \l "_Toc452574343" </w:instrText>
      </w:r>
      <w:r>
        <w:fldChar w:fldCharType="separate"/>
      </w:r>
      <w:r>
        <w:rPr>
          <w:rStyle w:val="20"/>
        </w:rPr>
        <w:t>4.1</w:t>
      </w:r>
      <w:r>
        <w:rPr>
          <w:rStyle w:val="20"/>
          <w:rFonts w:hint="eastAsia"/>
        </w:rPr>
        <w:t>系统架构设计</w:t>
      </w:r>
      <w:r>
        <w:tab/>
      </w:r>
      <w:r>
        <w:fldChar w:fldCharType="begin"/>
      </w:r>
      <w:r>
        <w:instrText xml:space="preserve"> PAGEREF _Toc452574343 \h </w:instrText>
      </w:r>
      <w:r>
        <w:fldChar w:fldCharType="separate"/>
      </w:r>
      <w:r>
        <w:t>13</w:t>
      </w:r>
      <w:r>
        <w:fldChar w:fldCharType="end"/>
      </w:r>
      <w:r>
        <w:fldChar w:fldCharType="end"/>
      </w:r>
    </w:p>
    <w:p>
      <w:pPr>
        <w:pStyle w:val="8"/>
        <w:tabs>
          <w:tab w:val="right" w:leader="dot" w:pos="8834"/>
        </w:tabs>
        <w:ind w:left="960"/>
        <w:rPr>
          <w:rFonts w:asciiTheme="minorHAnsi" w:hAnsiTheme="minorHAnsi" w:eastAsiaTheme="minorEastAsia" w:cstheme="minorBidi"/>
          <w:sz w:val="21"/>
          <w:szCs w:val="22"/>
        </w:rPr>
      </w:pPr>
      <w:r>
        <w:fldChar w:fldCharType="begin"/>
      </w:r>
      <w:r>
        <w:instrText xml:space="preserve"> HYPERLINK \l "_Toc452574344" </w:instrText>
      </w:r>
      <w:r>
        <w:fldChar w:fldCharType="separate"/>
      </w:r>
      <w:r>
        <w:rPr>
          <w:rStyle w:val="20"/>
        </w:rPr>
        <w:t>4.1.1</w:t>
      </w:r>
      <w:r>
        <w:rPr>
          <w:rStyle w:val="20"/>
          <w:rFonts w:hint="eastAsia"/>
        </w:rPr>
        <w:t>系统整体架构</w:t>
      </w:r>
      <w:r>
        <w:tab/>
      </w:r>
      <w:r>
        <w:fldChar w:fldCharType="begin"/>
      </w:r>
      <w:r>
        <w:instrText xml:space="preserve"> PAGEREF _Toc452574344 \h </w:instrText>
      </w:r>
      <w:r>
        <w:fldChar w:fldCharType="separate"/>
      </w:r>
      <w:r>
        <w:t>13</w:t>
      </w:r>
      <w:r>
        <w:fldChar w:fldCharType="end"/>
      </w:r>
      <w:r>
        <w:fldChar w:fldCharType="end"/>
      </w:r>
    </w:p>
    <w:p>
      <w:pPr>
        <w:pStyle w:val="8"/>
        <w:tabs>
          <w:tab w:val="right" w:leader="dot" w:pos="8834"/>
        </w:tabs>
        <w:ind w:left="960"/>
      </w:pPr>
      <w:r>
        <w:fldChar w:fldCharType="begin"/>
      </w:r>
      <w:r>
        <w:instrText xml:space="preserve"> HYPERLINK \l "_Toc452574345" </w:instrText>
      </w:r>
      <w:r>
        <w:fldChar w:fldCharType="separate"/>
      </w:r>
      <w:r>
        <w:rPr>
          <w:rStyle w:val="20"/>
        </w:rPr>
        <w:t>4.1.2</w:t>
      </w:r>
      <w:r>
        <w:rPr>
          <w:rStyle w:val="20"/>
          <w:rFonts w:hint="eastAsia"/>
        </w:rPr>
        <w:t>系统逻辑架构</w:t>
      </w:r>
      <w:r>
        <w:tab/>
      </w:r>
      <w:r>
        <w:fldChar w:fldCharType="begin"/>
      </w:r>
      <w:r>
        <w:instrText xml:space="preserve"> PAGEREF _Toc452574345 \h </w:instrText>
      </w:r>
      <w:r>
        <w:fldChar w:fldCharType="separate"/>
      </w:r>
      <w:r>
        <w:t>13</w:t>
      </w:r>
      <w:r>
        <w:fldChar w:fldCharType="end"/>
      </w:r>
      <w:r>
        <w:fldChar w:fldCharType="end"/>
      </w:r>
    </w:p>
    <w:p>
      <w:pPr>
        <w:pStyle w:val="14"/>
        <w:tabs>
          <w:tab w:val="right" w:leader="dot" w:pos="8834"/>
        </w:tabs>
        <w:ind w:left="480"/>
        <w:rPr>
          <w:rFonts w:asciiTheme="minorHAnsi" w:hAnsiTheme="minorHAnsi" w:eastAsiaTheme="minorEastAsia" w:cstheme="minorBidi"/>
          <w:sz w:val="21"/>
          <w:szCs w:val="22"/>
        </w:rPr>
      </w:pPr>
      <w:r>
        <w:fldChar w:fldCharType="begin"/>
      </w:r>
      <w:r>
        <w:instrText xml:space="preserve"> HYPERLINK \l "_Toc452574346" </w:instrText>
      </w:r>
      <w:r>
        <w:fldChar w:fldCharType="separate"/>
      </w:r>
      <w:r>
        <w:rPr>
          <w:rStyle w:val="20"/>
        </w:rPr>
        <w:t>4.2</w:t>
      </w:r>
      <w:r>
        <w:rPr>
          <w:rStyle w:val="20"/>
          <w:rFonts w:hint="eastAsia"/>
        </w:rPr>
        <w:t>系统功能模块设计</w:t>
      </w:r>
      <w:r>
        <w:tab/>
      </w:r>
      <w:r>
        <w:fldChar w:fldCharType="begin"/>
      </w:r>
      <w:r>
        <w:instrText xml:space="preserve"> PAGEREF _Toc452574346 \h </w:instrText>
      </w:r>
      <w:r>
        <w:fldChar w:fldCharType="separate"/>
      </w:r>
      <w:r>
        <w:t>14</w:t>
      </w:r>
      <w:r>
        <w:fldChar w:fldCharType="end"/>
      </w:r>
      <w:r>
        <w:fldChar w:fldCharType="end"/>
      </w:r>
    </w:p>
    <w:p>
      <w:pPr>
        <w:pStyle w:val="8"/>
        <w:tabs>
          <w:tab w:val="right" w:leader="dot" w:pos="8834"/>
        </w:tabs>
        <w:ind w:left="960"/>
        <w:rPr>
          <w:rFonts w:asciiTheme="minorHAnsi" w:hAnsiTheme="minorHAnsi" w:cstheme="minorBidi"/>
          <w:sz w:val="21"/>
          <w:szCs w:val="22"/>
        </w:rPr>
      </w:pPr>
      <w:r>
        <w:fldChar w:fldCharType="begin"/>
      </w:r>
      <w:r>
        <w:instrText xml:space="preserve"> HYPERLINK \l "_Toc452574347" </w:instrText>
      </w:r>
      <w:r>
        <w:fldChar w:fldCharType="separate"/>
      </w:r>
      <w:r>
        <w:rPr>
          <w:rStyle w:val="20"/>
        </w:rPr>
        <w:t>4.2.</w:t>
      </w:r>
      <w:r>
        <w:rPr>
          <w:rStyle w:val="20"/>
          <w:rFonts w:hint="eastAsia"/>
        </w:rPr>
        <w:t>1库房管理模块设计</w:t>
      </w:r>
      <w:r>
        <w:tab/>
      </w:r>
      <w:r>
        <w:rPr>
          <w:rFonts w:hint="eastAsia"/>
        </w:rPr>
        <w:t>1</w:t>
      </w:r>
      <w:r>
        <w:rPr>
          <w:rFonts w:hint="eastAsia"/>
        </w:rPr>
        <w:fldChar w:fldCharType="end"/>
      </w:r>
      <w:r>
        <w:rPr>
          <w:rFonts w:hint="eastAsia"/>
        </w:rPr>
        <w:t>5</w:t>
      </w:r>
    </w:p>
    <w:p>
      <w:pPr>
        <w:pStyle w:val="8"/>
        <w:tabs>
          <w:tab w:val="right" w:leader="dot" w:pos="8834"/>
        </w:tabs>
        <w:ind w:left="960"/>
      </w:pPr>
      <w:r>
        <w:fldChar w:fldCharType="begin"/>
      </w:r>
      <w:r>
        <w:instrText xml:space="preserve"> HYPERLINK \l "_Toc452574348" </w:instrText>
      </w:r>
      <w:r>
        <w:fldChar w:fldCharType="separate"/>
      </w:r>
      <w:r>
        <w:rPr>
          <w:rStyle w:val="20"/>
        </w:rPr>
        <w:t>4.2.</w:t>
      </w:r>
      <w:r>
        <w:rPr>
          <w:rStyle w:val="20"/>
          <w:rFonts w:hint="eastAsia"/>
        </w:rPr>
        <w:t>2工器具管理模块设计</w:t>
      </w:r>
      <w:r>
        <w:tab/>
      </w:r>
      <w:r>
        <w:rPr>
          <w:rFonts w:hint="eastAsia"/>
        </w:rPr>
        <w:t>1</w:t>
      </w:r>
      <w:r>
        <w:rPr>
          <w:rFonts w:hint="eastAsia"/>
        </w:rPr>
        <w:fldChar w:fldCharType="end"/>
      </w:r>
      <w:r>
        <w:rPr>
          <w:rFonts w:hint="eastAsia"/>
        </w:rPr>
        <w:t>5</w:t>
      </w:r>
    </w:p>
    <w:p>
      <w:pPr>
        <w:pStyle w:val="8"/>
        <w:tabs>
          <w:tab w:val="right" w:leader="dot" w:pos="8834"/>
        </w:tabs>
        <w:ind w:left="960"/>
        <w:rPr>
          <w:rFonts w:asciiTheme="minorHAnsi" w:hAnsiTheme="minorHAnsi" w:cstheme="minorBidi"/>
          <w:sz w:val="21"/>
          <w:szCs w:val="22"/>
        </w:rPr>
      </w:pPr>
      <w:r>
        <w:fldChar w:fldCharType="begin"/>
      </w:r>
      <w:r>
        <w:instrText xml:space="preserve"> HYPERLINK \l "_Toc452574347" </w:instrText>
      </w:r>
      <w:r>
        <w:fldChar w:fldCharType="separate"/>
      </w:r>
      <w:r>
        <w:rPr>
          <w:rStyle w:val="20"/>
        </w:rPr>
        <w:t>4.2.</w:t>
      </w:r>
      <w:r>
        <w:rPr>
          <w:rStyle w:val="20"/>
          <w:rFonts w:hint="eastAsia"/>
        </w:rPr>
        <w:t>3车辆管理模块设计</w:t>
      </w:r>
      <w:r>
        <w:tab/>
      </w:r>
      <w:r>
        <w:rPr>
          <w:rFonts w:hint="eastAsia"/>
        </w:rPr>
        <w:t>1</w:t>
      </w:r>
      <w:r>
        <w:rPr>
          <w:rFonts w:hint="eastAsia"/>
        </w:rPr>
        <w:fldChar w:fldCharType="end"/>
      </w:r>
      <w:r>
        <w:rPr>
          <w:rFonts w:hint="eastAsia"/>
        </w:rPr>
        <w:t>5</w:t>
      </w:r>
    </w:p>
    <w:p>
      <w:pPr>
        <w:pStyle w:val="8"/>
        <w:tabs>
          <w:tab w:val="right" w:leader="dot" w:pos="8834"/>
        </w:tabs>
        <w:ind w:left="960"/>
      </w:pPr>
      <w:r>
        <w:fldChar w:fldCharType="begin"/>
      </w:r>
      <w:r>
        <w:instrText xml:space="preserve"> HYPERLINK \l "_Toc452574348" </w:instrText>
      </w:r>
      <w:r>
        <w:fldChar w:fldCharType="separate"/>
      </w:r>
      <w:r>
        <w:rPr>
          <w:rStyle w:val="20"/>
        </w:rPr>
        <w:t>4.2.</w:t>
      </w:r>
      <w:r>
        <w:rPr>
          <w:rStyle w:val="20"/>
          <w:rFonts w:hint="eastAsia"/>
        </w:rPr>
        <w:t>4工单管理模块设计</w:t>
      </w:r>
      <w:r>
        <w:tab/>
      </w:r>
      <w:r>
        <w:rPr>
          <w:rFonts w:hint="eastAsia"/>
        </w:rPr>
        <w:t>1</w:t>
      </w:r>
      <w:r>
        <w:rPr>
          <w:rFonts w:hint="eastAsia"/>
        </w:rPr>
        <w:fldChar w:fldCharType="end"/>
      </w:r>
      <w:r>
        <w:rPr>
          <w:rFonts w:hint="eastAsia"/>
        </w:rPr>
        <w:t>5</w:t>
      </w:r>
    </w:p>
    <w:p>
      <w:pPr>
        <w:pStyle w:val="8"/>
        <w:tabs>
          <w:tab w:val="right" w:leader="dot" w:pos="8834"/>
        </w:tabs>
        <w:ind w:left="960"/>
        <w:rPr>
          <w:rFonts w:asciiTheme="minorHAnsi" w:hAnsiTheme="minorHAnsi" w:cstheme="minorBidi"/>
          <w:sz w:val="21"/>
          <w:szCs w:val="22"/>
        </w:rPr>
      </w:pPr>
      <w:r>
        <w:fldChar w:fldCharType="begin"/>
      </w:r>
      <w:r>
        <w:instrText xml:space="preserve"> HYPERLINK \l "_Toc452574347" </w:instrText>
      </w:r>
      <w:r>
        <w:fldChar w:fldCharType="separate"/>
      </w:r>
      <w:r>
        <w:rPr>
          <w:rStyle w:val="20"/>
        </w:rPr>
        <w:t>4.2.</w:t>
      </w:r>
      <w:r>
        <w:rPr>
          <w:rStyle w:val="20"/>
          <w:rFonts w:hint="eastAsia"/>
        </w:rPr>
        <w:t>5WebSocket通信模块设计</w:t>
      </w:r>
      <w:r>
        <w:tab/>
      </w:r>
      <w:r>
        <w:rPr>
          <w:rFonts w:hint="eastAsia"/>
        </w:rPr>
        <w:t>1</w:t>
      </w:r>
      <w:r>
        <w:rPr>
          <w:rFonts w:hint="eastAsia"/>
        </w:rPr>
        <w:fldChar w:fldCharType="end"/>
      </w:r>
      <w:r>
        <w:rPr>
          <w:rFonts w:hint="eastAsia"/>
        </w:rPr>
        <w:t>5</w:t>
      </w:r>
    </w:p>
    <w:p>
      <w:pPr>
        <w:pStyle w:val="8"/>
        <w:tabs>
          <w:tab w:val="right" w:leader="dot" w:pos="8834"/>
        </w:tabs>
        <w:ind w:left="960"/>
      </w:pPr>
      <w:r>
        <w:fldChar w:fldCharType="begin"/>
      </w:r>
      <w:r>
        <w:instrText xml:space="preserve"> HYPERLINK \l "_Toc452574348" </w:instrText>
      </w:r>
      <w:r>
        <w:fldChar w:fldCharType="separate"/>
      </w:r>
      <w:r>
        <w:rPr>
          <w:rStyle w:val="20"/>
        </w:rPr>
        <w:t>4.2.</w:t>
      </w:r>
      <w:r>
        <w:rPr>
          <w:rStyle w:val="20"/>
          <w:rFonts w:hint="eastAsia"/>
        </w:rPr>
        <w:t>6节点管理模块设计</w:t>
      </w:r>
      <w:r>
        <w:tab/>
      </w:r>
      <w:r>
        <w:rPr>
          <w:rFonts w:hint="eastAsia"/>
        </w:rPr>
        <w:t>1</w:t>
      </w:r>
      <w:r>
        <w:rPr>
          <w:rFonts w:hint="eastAsia"/>
        </w:rPr>
        <w:fldChar w:fldCharType="end"/>
      </w:r>
      <w:r>
        <w:rPr>
          <w:rFonts w:hint="eastAsia"/>
        </w:rPr>
        <w:t>5</w:t>
      </w:r>
    </w:p>
    <w:p>
      <w:pPr>
        <w:pStyle w:val="14"/>
        <w:tabs>
          <w:tab w:val="right" w:leader="dot" w:pos="8834"/>
        </w:tabs>
        <w:ind w:left="480"/>
      </w:pPr>
      <w:r>
        <w:fldChar w:fldCharType="begin"/>
      </w:r>
      <w:r>
        <w:instrText xml:space="preserve"> HYPERLINK \l "_Toc452574346" </w:instrText>
      </w:r>
      <w:r>
        <w:fldChar w:fldCharType="separate"/>
      </w:r>
      <w:r>
        <w:rPr>
          <w:rStyle w:val="20"/>
        </w:rPr>
        <w:t>4.</w:t>
      </w:r>
      <w:r>
        <w:rPr>
          <w:rStyle w:val="20"/>
          <w:rFonts w:hint="eastAsia"/>
        </w:rPr>
        <w:t>3系统管理模块设计</w:t>
      </w:r>
      <w:r>
        <w:tab/>
      </w:r>
      <w:r>
        <w:fldChar w:fldCharType="begin"/>
      </w:r>
      <w:r>
        <w:instrText xml:space="preserve"> PAGEREF _Toc452574346 \h </w:instrText>
      </w:r>
      <w:r>
        <w:fldChar w:fldCharType="separate"/>
      </w:r>
      <w:r>
        <w:t>14</w:t>
      </w:r>
      <w:r>
        <w:fldChar w:fldCharType="end"/>
      </w:r>
      <w:r>
        <w:fldChar w:fldCharType="end"/>
      </w:r>
    </w:p>
    <w:p>
      <w:pPr>
        <w:pStyle w:val="8"/>
        <w:tabs>
          <w:tab w:val="right" w:leader="dot" w:pos="8834"/>
        </w:tabs>
        <w:ind w:left="960"/>
        <w:rPr>
          <w:rFonts w:asciiTheme="minorHAnsi" w:hAnsiTheme="minorHAnsi" w:cstheme="minorBidi"/>
          <w:sz w:val="21"/>
          <w:szCs w:val="22"/>
        </w:rPr>
      </w:pPr>
      <w:r>
        <w:fldChar w:fldCharType="begin"/>
      </w:r>
      <w:r>
        <w:instrText xml:space="preserve"> HYPERLINK \l "_Toc452574347" </w:instrText>
      </w:r>
      <w:r>
        <w:fldChar w:fldCharType="separate"/>
      </w:r>
      <w:r>
        <w:rPr>
          <w:rStyle w:val="20"/>
        </w:rPr>
        <w:t>4.</w:t>
      </w:r>
      <w:r>
        <w:rPr>
          <w:rStyle w:val="20"/>
          <w:rFonts w:hint="eastAsia"/>
        </w:rPr>
        <w:t>3</w:t>
      </w:r>
      <w:r>
        <w:rPr>
          <w:rStyle w:val="20"/>
        </w:rPr>
        <w:t>.1</w:t>
      </w:r>
      <w:r>
        <w:rPr>
          <w:rStyle w:val="20"/>
          <w:rFonts w:hint="eastAsia"/>
        </w:rPr>
        <w:t>用户管理功能设计</w:t>
      </w:r>
      <w:r>
        <w:tab/>
      </w:r>
      <w:r>
        <w:rPr>
          <w:rFonts w:hint="eastAsia"/>
        </w:rPr>
        <w:t>1</w:t>
      </w:r>
      <w:r>
        <w:rPr>
          <w:rFonts w:hint="eastAsia"/>
        </w:rPr>
        <w:fldChar w:fldCharType="end"/>
      </w:r>
      <w:r>
        <w:rPr>
          <w:rFonts w:hint="eastAsia"/>
        </w:rPr>
        <w:t>5</w:t>
      </w:r>
    </w:p>
    <w:p>
      <w:pPr>
        <w:pStyle w:val="8"/>
        <w:tabs>
          <w:tab w:val="right" w:leader="dot" w:pos="8834"/>
        </w:tabs>
        <w:ind w:left="960"/>
      </w:pPr>
      <w:r>
        <w:fldChar w:fldCharType="begin"/>
      </w:r>
      <w:r>
        <w:instrText xml:space="preserve"> HYPERLINK \l "_Toc452574348" </w:instrText>
      </w:r>
      <w:r>
        <w:fldChar w:fldCharType="separate"/>
      </w:r>
      <w:r>
        <w:rPr>
          <w:rStyle w:val="20"/>
        </w:rPr>
        <w:t>4.</w:t>
      </w:r>
      <w:r>
        <w:rPr>
          <w:rStyle w:val="20"/>
          <w:rFonts w:hint="eastAsia"/>
        </w:rPr>
        <w:t>3</w:t>
      </w:r>
      <w:r>
        <w:rPr>
          <w:rStyle w:val="20"/>
        </w:rPr>
        <w:t>.2</w:t>
      </w:r>
      <w:r>
        <w:rPr>
          <w:rStyle w:val="20"/>
          <w:rFonts w:hint="eastAsia"/>
        </w:rPr>
        <w:t xml:space="preserve"> 角色管理功能设计</w:t>
      </w:r>
      <w:r>
        <w:tab/>
      </w:r>
      <w:r>
        <w:rPr>
          <w:rFonts w:hint="eastAsia"/>
        </w:rPr>
        <w:t>1</w:t>
      </w:r>
      <w:r>
        <w:rPr>
          <w:rFonts w:hint="eastAsia"/>
        </w:rPr>
        <w:fldChar w:fldCharType="end"/>
      </w:r>
      <w:r>
        <w:rPr>
          <w:rFonts w:hint="eastAsia"/>
        </w:rPr>
        <w:t>5</w:t>
      </w:r>
    </w:p>
    <w:p>
      <w:pPr>
        <w:pStyle w:val="14"/>
        <w:tabs>
          <w:tab w:val="right" w:leader="dot" w:pos="8834"/>
        </w:tabs>
        <w:ind w:left="480"/>
      </w:pPr>
      <w:r>
        <w:fldChar w:fldCharType="begin"/>
      </w:r>
      <w:r>
        <w:instrText xml:space="preserve"> HYPERLINK \l "_Toc452574346" </w:instrText>
      </w:r>
      <w:r>
        <w:fldChar w:fldCharType="separate"/>
      </w:r>
      <w:r>
        <w:rPr>
          <w:rStyle w:val="20"/>
        </w:rPr>
        <w:t>4.</w:t>
      </w:r>
      <w:r>
        <w:rPr>
          <w:rStyle w:val="20"/>
          <w:rFonts w:hint="eastAsia"/>
        </w:rPr>
        <w:t>4系统数据库设计</w:t>
      </w:r>
      <w:r>
        <w:tab/>
      </w:r>
      <w:r>
        <w:fldChar w:fldCharType="begin"/>
      </w:r>
      <w:r>
        <w:instrText xml:space="preserve"> PAGEREF _Toc452574346 \h </w:instrText>
      </w:r>
      <w:r>
        <w:fldChar w:fldCharType="separate"/>
      </w:r>
      <w:r>
        <w:t>14</w:t>
      </w:r>
      <w:r>
        <w:fldChar w:fldCharType="end"/>
      </w:r>
      <w:r>
        <w:fldChar w:fldCharType="end"/>
      </w:r>
    </w:p>
    <w:p>
      <w:pPr>
        <w:pStyle w:val="8"/>
        <w:tabs>
          <w:tab w:val="right" w:leader="dot" w:pos="8834"/>
        </w:tabs>
        <w:ind w:left="960"/>
        <w:rPr>
          <w:rFonts w:asciiTheme="minorHAnsi" w:hAnsiTheme="minorHAnsi" w:cstheme="minorBidi"/>
          <w:sz w:val="21"/>
          <w:szCs w:val="22"/>
        </w:rPr>
      </w:pPr>
      <w:r>
        <w:fldChar w:fldCharType="begin"/>
      </w:r>
      <w:r>
        <w:instrText xml:space="preserve"> HYPERLINK \l "_Toc452574347" </w:instrText>
      </w:r>
      <w:r>
        <w:fldChar w:fldCharType="separate"/>
      </w:r>
      <w:r>
        <w:rPr>
          <w:rStyle w:val="20"/>
        </w:rPr>
        <w:t>4.</w:t>
      </w:r>
      <w:r>
        <w:rPr>
          <w:rStyle w:val="20"/>
          <w:rFonts w:hint="eastAsia"/>
        </w:rPr>
        <w:t>4</w:t>
      </w:r>
      <w:r>
        <w:rPr>
          <w:rStyle w:val="20"/>
        </w:rPr>
        <w:t>.1</w:t>
      </w:r>
      <w:r>
        <w:rPr>
          <w:rStyle w:val="20"/>
          <w:rFonts w:hint="eastAsia"/>
        </w:rPr>
        <w:t>数据库概念设计</w:t>
      </w:r>
      <w:r>
        <w:tab/>
      </w:r>
      <w:r>
        <w:rPr>
          <w:rFonts w:hint="eastAsia"/>
        </w:rPr>
        <w:t>1</w:t>
      </w:r>
      <w:r>
        <w:rPr>
          <w:rFonts w:hint="eastAsia"/>
        </w:rPr>
        <w:fldChar w:fldCharType="end"/>
      </w:r>
      <w:r>
        <w:rPr>
          <w:rFonts w:hint="eastAsia"/>
        </w:rPr>
        <w:t>6</w:t>
      </w:r>
    </w:p>
    <w:p>
      <w:pPr>
        <w:pStyle w:val="8"/>
        <w:tabs>
          <w:tab w:val="right" w:leader="dot" w:pos="8834"/>
        </w:tabs>
        <w:ind w:left="960"/>
      </w:pPr>
      <w:r>
        <w:fldChar w:fldCharType="begin"/>
      </w:r>
      <w:r>
        <w:instrText xml:space="preserve"> HYPERLINK \l "_Toc452574348" </w:instrText>
      </w:r>
      <w:r>
        <w:fldChar w:fldCharType="separate"/>
      </w:r>
      <w:r>
        <w:rPr>
          <w:rStyle w:val="20"/>
        </w:rPr>
        <w:t>4.</w:t>
      </w:r>
      <w:r>
        <w:rPr>
          <w:rStyle w:val="20"/>
          <w:rFonts w:hint="eastAsia"/>
        </w:rPr>
        <w:t>4</w:t>
      </w:r>
      <w:r>
        <w:rPr>
          <w:rStyle w:val="20"/>
        </w:rPr>
        <w:t>.2</w:t>
      </w:r>
      <w:r>
        <w:rPr>
          <w:rStyle w:val="20"/>
          <w:rFonts w:hint="eastAsia"/>
        </w:rPr>
        <w:t>数据库物理设计</w:t>
      </w:r>
      <w:r>
        <w:tab/>
      </w:r>
      <w:r>
        <w:rPr>
          <w:rFonts w:hint="eastAsia"/>
        </w:rPr>
        <w:t>1</w:t>
      </w:r>
      <w:r>
        <w:rPr>
          <w:rFonts w:hint="eastAsia"/>
        </w:rPr>
        <w:fldChar w:fldCharType="end"/>
      </w:r>
      <w:r>
        <w:rPr>
          <w:rFonts w:hint="eastAsia"/>
        </w:rPr>
        <w:t>8</w:t>
      </w:r>
    </w:p>
    <w:p>
      <w:pPr>
        <w:pStyle w:val="14"/>
        <w:tabs>
          <w:tab w:val="right" w:leader="dot" w:pos="8834"/>
        </w:tabs>
        <w:ind w:left="480"/>
        <w:rPr>
          <w:rFonts w:asciiTheme="minorHAnsi" w:hAnsiTheme="minorHAnsi" w:cstheme="minorBidi"/>
          <w:sz w:val="21"/>
          <w:szCs w:val="22"/>
        </w:rPr>
      </w:pPr>
      <w:r>
        <w:fldChar w:fldCharType="begin"/>
      </w:r>
      <w:r>
        <w:instrText xml:space="preserve"> HYPERLINK \l "_Toc452574349" </w:instrText>
      </w:r>
      <w:r>
        <w:fldChar w:fldCharType="separate"/>
      </w:r>
      <w:r>
        <w:rPr>
          <w:rStyle w:val="20"/>
        </w:rPr>
        <w:t>4.</w:t>
      </w:r>
      <w:r>
        <w:rPr>
          <w:rStyle w:val="20"/>
          <w:rFonts w:hint="eastAsia"/>
        </w:rPr>
        <w:t>5本章小结</w:t>
      </w:r>
      <w:r>
        <w:tab/>
      </w:r>
      <w:r>
        <w:rPr>
          <w:rFonts w:hint="eastAsia"/>
        </w:rPr>
        <w:t>2</w:t>
      </w:r>
      <w:r>
        <w:rPr>
          <w:rFonts w:hint="eastAsia"/>
        </w:rPr>
        <w:fldChar w:fldCharType="end"/>
      </w:r>
      <w:r>
        <w:rPr>
          <w:rFonts w:hint="eastAsia"/>
        </w:rPr>
        <w:t>2</w:t>
      </w:r>
    </w:p>
    <w:p>
      <w:pPr>
        <w:pStyle w:val="13"/>
        <w:tabs>
          <w:tab w:val="right" w:leader="dot" w:pos="8834"/>
        </w:tabs>
        <w:spacing w:before="100" w:after="100"/>
        <w:rPr>
          <w:rFonts w:asciiTheme="minorHAnsi" w:hAnsiTheme="minorHAnsi" w:eastAsiaTheme="minorEastAsia" w:cstheme="minorBidi"/>
          <w:sz w:val="21"/>
          <w:szCs w:val="22"/>
        </w:rPr>
      </w:pPr>
      <w:r>
        <w:fldChar w:fldCharType="begin"/>
      </w:r>
      <w:r>
        <w:instrText xml:space="preserve"> HYPERLINK \l "_Toc452574350" </w:instrText>
      </w:r>
      <w:r>
        <w:fldChar w:fldCharType="separate"/>
      </w:r>
      <w:r>
        <w:rPr>
          <w:rStyle w:val="20"/>
          <w:rFonts w:hint="eastAsia"/>
        </w:rPr>
        <w:t>第</w:t>
      </w:r>
      <w:r>
        <w:rPr>
          <w:rStyle w:val="20"/>
        </w:rPr>
        <w:t>5</w:t>
      </w:r>
      <w:r>
        <w:rPr>
          <w:rStyle w:val="20"/>
          <w:rFonts w:hint="eastAsia"/>
        </w:rPr>
        <w:t>章</w:t>
      </w:r>
      <w:r>
        <w:rPr>
          <w:rStyle w:val="20"/>
        </w:rPr>
        <w:t xml:space="preserve"> </w:t>
      </w:r>
      <w:r>
        <w:rPr>
          <w:rStyle w:val="20"/>
          <w:rFonts w:hint="eastAsia"/>
        </w:rPr>
        <w:t>系统实现与测试</w:t>
      </w:r>
      <w:r>
        <w:tab/>
      </w:r>
      <w:r>
        <w:fldChar w:fldCharType="begin"/>
      </w:r>
      <w:r>
        <w:instrText xml:space="preserve"> PAGEREF _Toc452574350 \h </w:instrText>
      </w:r>
      <w:r>
        <w:fldChar w:fldCharType="separate"/>
      </w:r>
      <w:r>
        <w:t>27</w:t>
      </w:r>
      <w:r>
        <w:fldChar w:fldCharType="end"/>
      </w:r>
      <w:r>
        <w:fldChar w:fldCharType="end"/>
      </w:r>
    </w:p>
    <w:p>
      <w:pPr>
        <w:pStyle w:val="14"/>
        <w:tabs>
          <w:tab w:val="right" w:leader="dot" w:pos="8834"/>
        </w:tabs>
        <w:ind w:left="480"/>
        <w:rPr>
          <w:rFonts w:asciiTheme="minorHAnsi" w:hAnsiTheme="minorHAnsi" w:eastAsiaTheme="minorEastAsia" w:cstheme="minorBidi"/>
          <w:sz w:val="21"/>
          <w:szCs w:val="22"/>
        </w:rPr>
      </w:pPr>
      <w:r>
        <w:fldChar w:fldCharType="begin"/>
      </w:r>
      <w:r>
        <w:instrText xml:space="preserve"> HYPERLINK \l "_Toc452574351" </w:instrText>
      </w:r>
      <w:r>
        <w:fldChar w:fldCharType="separate"/>
      </w:r>
      <w:r>
        <w:rPr>
          <w:rStyle w:val="20"/>
        </w:rPr>
        <w:t>5.1</w:t>
      </w:r>
      <w:r>
        <w:rPr>
          <w:rStyle w:val="20"/>
          <w:rFonts w:hint="eastAsia"/>
        </w:rPr>
        <w:t>系统开发环境</w:t>
      </w:r>
      <w:r>
        <w:tab/>
      </w:r>
      <w:r>
        <w:fldChar w:fldCharType="begin"/>
      </w:r>
      <w:r>
        <w:instrText xml:space="preserve"> PAGEREF _Toc452574351 \h </w:instrText>
      </w:r>
      <w:r>
        <w:fldChar w:fldCharType="separate"/>
      </w:r>
      <w:r>
        <w:t>27</w:t>
      </w:r>
      <w:r>
        <w:fldChar w:fldCharType="end"/>
      </w:r>
      <w:r>
        <w:fldChar w:fldCharType="end"/>
      </w:r>
    </w:p>
    <w:p>
      <w:pPr>
        <w:pStyle w:val="8"/>
        <w:tabs>
          <w:tab w:val="right" w:leader="dot" w:pos="8834"/>
        </w:tabs>
        <w:ind w:left="960"/>
        <w:rPr>
          <w:rFonts w:asciiTheme="minorHAnsi" w:hAnsiTheme="minorHAnsi" w:eastAsiaTheme="minorEastAsia" w:cstheme="minorBidi"/>
          <w:sz w:val="21"/>
          <w:szCs w:val="22"/>
        </w:rPr>
      </w:pPr>
      <w:r>
        <w:fldChar w:fldCharType="begin"/>
      </w:r>
      <w:r>
        <w:instrText xml:space="preserve"> HYPERLINK \l "_Toc452574352" </w:instrText>
      </w:r>
      <w:r>
        <w:fldChar w:fldCharType="separate"/>
      </w:r>
      <w:r>
        <w:rPr>
          <w:rStyle w:val="20"/>
        </w:rPr>
        <w:t>5.1.1</w:t>
      </w:r>
      <w:r>
        <w:rPr>
          <w:rStyle w:val="20"/>
          <w:rFonts w:hint="eastAsia"/>
        </w:rPr>
        <w:t>硬件环境</w:t>
      </w:r>
      <w:r>
        <w:tab/>
      </w:r>
      <w:r>
        <w:fldChar w:fldCharType="begin"/>
      </w:r>
      <w:r>
        <w:instrText xml:space="preserve"> PAGEREF _Toc452574352 \h </w:instrText>
      </w:r>
      <w:r>
        <w:fldChar w:fldCharType="separate"/>
      </w:r>
      <w:r>
        <w:t>27</w:t>
      </w:r>
      <w:r>
        <w:fldChar w:fldCharType="end"/>
      </w:r>
      <w:r>
        <w:fldChar w:fldCharType="end"/>
      </w:r>
    </w:p>
    <w:p>
      <w:pPr>
        <w:pStyle w:val="8"/>
        <w:tabs>
          <w:tab w:val="right" w:leader="dot" w:pos="8834"/>
        </w:tabs>
        <w:ind w:left="960"/>
        <w:rPr>
          <w:rFonts w:asciiTheme="minorHAnsi" w:hAnsiTheme="minorHAnsi" w:eastAsiaTheme="minorEastAsia" w:cstheme="minorBidi"/>
          <w:sz w:val="21"/>
          <w:szCs w:val="22"/>
        </w:rPr>
      </w:pPr>
      <w:r>
        <w:fldChar w:fldCharType="begin"/>
      </w:r>
      <w:r>
        <w:instrText xml:space="preserve"> HYPERLINK \l "_Toc452574353" </w:instrText>
      </w:r>
      <w:r>
        <w:fldChar w:fldCharType="separate"/>
      </w:r>
      <w:r>
        <w:rPr>
          <w:rStyle w:val="20"/>
        </w:rPr>
        <w:t>5.1.2</w:t>
      </w:r>
      <w:r>
        <w:rPr>
          <w:rStyle w:val="20"/>
          <w:rFonts w:hint="eastAsia"/>
        </w:rPr>
        <w:t>软件环境</w:t>
      </w:r>
      <w:r>
        <w:tab/>
      </w:r>
      <w:r>
        <w:fldChar w:fldCharType="begin"/>
      </w:r>
      <w:r>
        <w:instrText xml:space="preserve"> PAGEREF _Toc452574353 \h </w:instrText>
      </w:r>
      <w:r>
        <w:fldChar w:fldCharType="separate"/>
      </w:r>
      <w:r>
        <w:t>27</w:t>
      </w:r>
      <w:r>
        <w:fldChar w:fldCharType="end"/>
      </w:r>
      <w:r>
        <w:fldChar w:fldCharType="end"/>
      </w:r>
    </w:p>
    <w:p>
      <w:pPr>
        <w:pStyle w:val="14"/>
        <w:tabs>
          <w:tab w:val="right" w:leader="dot" w:pos="8834"/>
        </w:tabs>
        <w:ind w:left="480"/>
        <w:rPr>
          <w:rFonts w:asciiTheme="minorHAnsi" w:hAnsiTheme="minorHAnsi" w:eastAsiaTheme="minorEastAsia" w:cstheme="minorBidi"/>
          <w:sz w:val="21"/>
          <w:szCs w:val="22"/>
        </w:rPr>
      </w:pPr>
      <w:r>
        <w:fldChar w:fldCharType="begin"/>
      </w:r>
      <w:r>
        <w:instrText xml:space="preserve"> HYPERLINK \l "_Toc452574354" </w:instrText>
      </w:r>
      <w:r>
        <w:fldChar w:fldCharType="separate"/>
      </w:r>
      <w:r>
        <w:rPr>
          <w:rStyle w:val="20"/>
        </w:rPr>
        <w:t>5.2</w:t>
      </w:r>
      <w:r>
        <w:rPr>
          <w:rStyle w:val="20"/>
          <w:rFonts w:hint="eastAsia"/>
        </w:rPr>
        <w:t>系统模块功能实现</w:t>
      </w:r>
      <w:r>
        <w:tab/>
      </w:r>
      <w:r>
        <w:fldChar w:fldCharType="begin"/>
      </w:r>
      <w:r>
        <w:instrText xml:space="preserve"> PAGEREF _Toc452574354 \h </w:instrText>
      </w:r>
      <w:r>
        <w:fldChar w:fldCharType="separate"/>
      </w:r>
      <w:r>
        <w:t>27</w:t>
      </w:r>
      <w:r>
        <w:fldChar w:fldCharType="end"/>
      </w:r>
      <w:r>
        <w:fldChar w:fldCharType="end"/>
      </w:r>
    </w:p>
    <w:p>
      <w:pPr>
        <w:pStyle w:val="8"/>
        <w:tabs>
          <w:tab w:val="right" w:leader="dot" w:pos="8834"/>
        </w:tabs>
        <w:ind w:left="960"/>
        <w:rPr>
          <w:rFonts w:asciiTheme="minorHAnsi" w:hAnsiTheme="minorHAnsi" w:eastAsiaTheme="minorEastAsia" w:cstheme="minorBidi"/>
          <w:sz w:val="21"/>
          <w:szCs w:val="22"/>
        </w:rPr>
      </w:pPr>
      <w:r>
        <w:fldChar w:fldCharType="begin"/>
      </w:r>
      <w:r>
        <w:instrText xml:space="preserve"> HYPERLINK \l "_Toc452574355" </w:instrText>
      </w:r>
      <w:r>
        <w:fldChar w:fldCharType="separate"/>
      </w:r>
      <w:r>
        <w:rPr>
          <w:rStyle w:val="20"/>
        </w:rPr>
        <w:t>5.2.1</w:t>
      </w:r>
      <w:r>
        <w:rPr>
          <w:rStyle w:val="20"/>
          <w:rFonts w:hint="eastAsia"/>
        </w:rPr>
        <w:t>功能模块实现</w:t>
      </w:r>
      <w:r>
        <w:tab/>
      </w:r>
      <w:r>
        <w:fldChar w:fldCharType="begin"/>
      </w:r>
      <w:r>
        <w:instrText xml:space="preserve"> PAGEREF _Toc452574355 \h </w:instrText>
      </w:r>
      <w:r>
        <w:fldChar w:fldCharType="separate"/>
      </w:r>
      <w:r>
        <w:t>27</w:t>
      </w:r>
      <w:r>
        <w:fldChar w:fldCharType="end"/>
      </w:r>
      <w:r>
        <w:fldChar w:fldCharType="end"/>
      </w:r>
    </w:p>
    <w:p>
      <w:pPr>
        <w:pStyle w:val="8"/>
        <w:tabs>
          <w:tab w:val="right" w:leader="dot" w:pos="8834"/>
        </w:tabs>
        <w:ind w:left="960"/>
      </w:pPr>
      <w:r>
        <w:fldChar w:fldCharType="begin"/>
      </w:r>
      <w:r>
        <w:instrText xml:space="preserve"> HYPERLINK \l "_Toc452574356" </w:instrText>
      </w:r>
      <w:r>
        <w:fldChar w:fldCharType="separate"/>
      </w:r>
      <w:r>
        <w:rPr>
          <w:rStyle w:val="20"/>
        </w:rPr>
        <w:t>5.2.2</w:t>
      </w:r>
      <w:r>
        <w:rPr>
          <w:rStyle w:val="20"/>
          <w:rFonts w:hint="eastAsia"/>
        </w:rPr>
        <w:t>系统管理模块实现</w:t>
      </w:r>
      <w:r>
        <w:tab/>
      </w:r>
      <w:r>
        <w:fldChar w:fldCharType="begin"/>
      </w:r>
      <w:r>
        <w:instrText xml:space="preserve"> PAGEREF _Toc452574356 \h </w:instrText>
      </w:r>
      <w:r>
        <w:fldChar w:fldCharType="separate"/>
      </w:r>
      <w:r>
        <w:t>30</w:t>
      </w:r>
      <w:r>
        <w:fldChar w:fldCharType="end"/>
      </w:r>
      <w:r>
        <w:fldChar w:fldCharType="end"/>
      </w:r>
    </w:p>
    <w:p>
      <w:pPr>
        <w:pStyle w:val="14"/>
        <w:tabs>
          <w:tab w:val="right" w:leader="dot" w:pos="8834"/>
        </w:tabs>
        <w:ind w:left="480"/>
      </w:pPr>
      <w:r>
        <w:fldChar w:fldCharType="begin"/>
      </w:r>
      <w:r>
        <w:instrText xml:space="preserve"> HYPERLINK \l "_Toc452574357" </w:instrText>
      </w:r>
      <w:r>
        <w:fldChar w:fldCharType="separate"/>
      </w:r>
      <w:r>
        <w:rPr>
          <w:rStyle w:val="20"/>
        </w:rPr>
        <w:t>5.3</w:t>
      </w:r>
      <w:r>
        <w:rPr>
          <w:rStyle w:val="20"/>
          <w:rFonts w:hint="eastAsia"/>
        </w:rPr>
        <w:t>系统测试</w:t>
      </w:r>
      <w:r>
        <w:tab/>
      </w:r>
      <w:r>
        <w:rPr>
          <w:rFonts w:hint="eastAsia"/>
        </w:rPr>
        <w:t>2</w:t>
      </w:r>
      <w:r>
        <w:rPr>
          <w:rFonts w:hint="eastAsia"/>
        </w:rPr>
        <w:fldChar w:fldCharType="end"/>
      </w:r>
      <w:r>
        <w:rPr>
          <w:rFonts w:hint="eastAsia"/>
        </w:rPr>
        <w:t>9</w:t>
      </w:r>
    </w:p>
    <w:p>
      <w:pPr>
        <w:pStyle w:val="8"/>
        <w:tabs>
          <w:tab w:val="right" w:leader="dot" w:pos="8834"/>
        </w:tabs>
        <w:ind w:left="960"/>
        <w:rPr>
          <w:rFonts w:asciiTheme="minorHAnsi" w:hAnsiTheme="minorHAnsi" w:eastAsiaTheme="minorEastAsia" w:cstheme="minorBidi"/>
          <w:sz w:val="21"/>
          <w:szCs w:val="22"/>
        </w:rPr>
      </w:pPr>
      <w:r>
        <w:fldChar w:fldCharType="begin"/>
      </w:r>
      <w:r>
        <w:instrText xml:space="preserve"> HYPERLINK \l "_Toc452574355" </w:instrText>
      </w:r>
      <w:r>
        <w:fldChar w:fldCharType="separate"/>
      </w:r>
      <w:r>
        <w:rPr>
          <w:rStyle w:val="20"/>
        </w:rPr>
        <w:t>5.</w:t>
      </w:r>
      <w:r>
        <w:rPr>
          <w:rStyle w:val="20"/>
          <w:rFonts w:hint="eastAsia"/>
        </w:rPr>
        <w:t>3</w:t>
      </w:r>
      <w:r>
        <w:rPr>
          <w:rStyle w:val="20"/>
        </w:rPr>
        <w:t>.1</w:t>
      </w:r>
      <w:r>
        <w:rPr>
          <w:rStyle w:val="20"/>
          <w:rFonts w:hint="eastAsia"/>
        </w:rPr>
        <w:t>测试任务及目标</w:t>
      </w:r>
      <w:r>
        <w:tab/>
      </w:r>
      <w:r>
        <w:fldChar w:fldCharType="begin"/>
      </w:r>
      <w:r>
        <w:instrText xml:space="preserve"> PAGEREF _Toc452574355 \h </w:instrText>
      </w:r>
      <w:r>
        <w:fldChar w:fldCharType="separate"/>
      </w:r>
      <w:r>
        <w:t>27</w:t>
      </w:r>
      <w:r>
        <w:fldChar w:fldCharType="end"/>
      </w:r>
      <w:r>
        <w:fldChar w:fldCharType="end"/>
      </w:r>
    </w:p>
    <w:p>
      <w:pPr>
        <w:pStyle w:val="8"/>
        <w:tabs>
          <w:tab w:val="right" w:leader="dot" w:pos="8834"/>
        </w:tabs>
        <w:ind w:left="960"/>
      </w:pPr>
      <w:r>
        <w:fldChar w:fldCharType="begin"/>
      </w:r>
      <w:r>
        <w:instrText xml:space="preserve"> HYPERLINK \l "_Toc452574356" </w:instrText>
      </w:r>
      <w:r>
        <w:fldChar w:fldCharType="separate"/>
      </w:r>
      <w:r>
        <w:rPr>
          <w:rStyle w:val="20"/>
        </w:rPr>
        <w:t>5.</w:t>
      </w:r>
      <w:r>
        <w:rPr>
          <w:rStyle w:val="20"/>
          <w:rFonts w:hint="eastAsia"/>
        </w:rPr>
        <w:t>3</w:t>
      </w:r>
      <w:r>
        <w:rPr>
          <w:rStyle w:val="20"/>
        </w:rPr>
        <w:t>.2</w:t>
      </w:r>
      <w:r>
        <w:rPr>
          <w:rStyle w:val="20"/>
          <w:rFonts w:hint="eastAsia"/>
        </w:rPr>
        <w:t>系统功能测试</w:t>
      </w:r>
      <w:r>
        <w:tab/>
      </w:r>
      <w:r>
        <w:rPr>
          <w:rFonts w:hint="eastAsia"/>
        </w:rPr>
        <w:t>3</w:t>
      </w:r>
      <w:r>
        <w:rPr>
          <w:rFonts w:hint="eastAsia"/>
        </w:rPr>
        <w:fldChar w:fldCharType="end"/>
      </w:r>
      <w:r>
        <w:rPr>
          <w:rFonts w:hint="eastAsia"/>
        </w:rPr>
        <w:t>0</w:t>
      </w:r>
    </w:p>
    <w:p>
      <w:pPr>
        <w:pStyle w:val="14"/>
        <w:tabs>
          <w:tab w:val="right" w:leader="dot" w:pos="8834"/>
        </w:tabs>
        <w:ind w:left="480"/>
        <w:rPr>
          <w:rFonts w:asciiTheme="minorHAnsi" w:hAnsiTheme="minorHAnsi" w:eastAsiaTheme="minorEastAsia" w:cstheme="minorBidi"/>
          <w:sz w:val="21"/>
          <w:szCs w:val="22"/>
        </w:rPr>
      </w:pPr>
      <w:r>
        <w:fldChar w:fldCharType="begin"/>
      </w:r>
      <w:r>
        <w:instrText xml:space="preserve"> HYPERLINK \l "_Toc452574357" </w:instrText>
      </w:r>
      <w:r>
        <w:fldChar w:fldCharType="separate"/>
      </w:r>
      <w:r>
        <w:rPr>
          <w:rStyle w:val="20"/>
        </w:rPr>
        <w:t>5.</w:t>
      </w:r>
      <w:r>
        <w:rPr>
          <w:rStyle w:val="20"/>
          <w:rFonts w:hint="eastAsia"/>
        </w:rPr>
        <w:t>4本章小结</w:t>
      </w:r>
      <w:r>
        <w:tab/>
      </w:r>
      <w:r>
        <w:fldChar w:fldCharType="begin"/>
      </w:r>
      <w:r>
        <w:instrText xml:space="preserve"> PAGEREF _Toc452574357 \h </w:instrText>
      </w:r>
      <w:r>
        <w:fldChar w:fldCharType="separate"/>
      </w:r>
      <w:r>
        <w:t>35</w:t>
      </w:r>
      <w:r>
        <w:fldChar w:fldCharType="end"/>
      </w:r>
      <w:r>
        <w:fldChar w:fldCharType="end"/>
      </w:r>
    </w:p>
    <w:p>
      <w:pPr>
        <w:pStyle w:val="13"/>
        <w:tabs>
          <w:tab w:val="right" w:leader="dot" w:pos="8834"/>
        </w:tabs>
        <w:spacing w:before="100" w:after="100"/>
        <w:rPr>
          <w:rFonts w:asciiTheme="minorHAnsi" w:hAnsiTheme="minorHAnsi" w:eastAsiaTheme="minorEastAsia" w:cstheme="minorBidi"/>
          <w:sz w:val="21"/>
          <w:szCs w:val="22"/>
        </w:rPr>
      </w:pPr>
      <w:r>
        <w:fldChar w:fldCharType="begin"/>
      </w:r>
      <w:r>
        <w:instrText xml:space="preserve"> HYPERLINK \l "_Toc452574358" </w:instrText>
      </w:r>
      <w:r>
        <w:fldChar w:fldCharType="separate"/>
      </w:r>
      <w:r>
        <w:rPr>
          <w:rStyle w:val="20"/>
          <w:rFonts w:hint="eastAsia"/>
        </w:rPr>
        <w:t>结</w:t>
      </w:r>
      <w:r>
        <w:rPr>
          <w:rStyle w:val="20"/>
        </w:rPr>
        <w:t xml:space="preserve"> </w:t>
      </w:r>
      <w:r>
        <w:rPr>
          <w:rStyle w:val="20"/>
          <w:rFonts w:hint="eastAsia"/>
        </w:rPr>
        <w:t>论</w:t>
      </w:r>
      <w:r>
        <w:tab/>
      </w:r>
      <w:r>
        <w:fldChar w:fldCharType="begin"/>
      </w:r>
      <w:r>
        <w:instrText xml:space="preserve"> PAGEREF _Toc452574358 \h </w:instrText>
      </w:r>
      <w:r>
        <w:fldChar w:fldCharType="separate"/>
      </w:r>
      <w:r>
        <w:t>38</w:t>
      </w:r>
      <w:r>
        <w:fldChar w:fldCharType="end"/>
      </w:r>
      <w:r>
        <w:fldChar w:fldCharType="end"/>
      </w:r>
    </w:p>
    <w:p>
      <w:pPr>
        <w:pStyle w:val="13"/>
        <w:tabs>
          <w:tab w:val="right" w:leader="dot" w:pos="8834"/>
        </w:tabs>
        <w:spacing w:before="100" w:after="100"/>
        <w:rPr>
          <w:rFonts w:asciiTheme="minorHAnsi" w:hAnsiTheme="minorHAnsi" w:eastAsiaTheme="minorEastAsia" w:cstheme="minorBidi"/>
          <w:sz w:val="21"/>
          <w:szCs w:val="22"/>
        </w:rPr>
      </w:pPr>
      <w:r>
        <w:fldChar w:fldCharType="begin"/>
      </w:r>
      <w:r>
        <w:instrText xml:space="preserve"> HYPERLINK \l "_Toc452574359" </w:instrText>
      </w:r>
      <w:r>
        <w:fldChar w:fldCharType="separate"/>
      </w:r>
      <w:r>
        <w:rPr>
          <w:rStyle w:val="20"/>
          <w:rFonts w:hint="eastAsia"/>
        </w:rPr>
        <w:t>致</w:t>
      </w:r>
      <w:r>
        <w:rPr>
          <w:rStyle w:val="20"/>
        </w:rPr>
        <w:t xml:space="preserve"> </w:t>
      </w:r>
      <w:r>
        <w:rPr>
          <w:rStyle w:val="20"/>
          <w:rFonts w:hint="eastAsia"/>
        </w:rPr>
        <w:t>谢</w:t>
      </w:r>
      <w:r>
        <w:tab/>
      </w:r>
      <w:r>
        <w:fldChar w:fldCharType="begin"/>
      </w:r>
      <w:r>
        <w:instrText xml:space="preserve"> PAGEREF _Toc452574359 \h </w:instrText>
      </w:r>
      <w:r>
        <w:fldChar w:fldCharType="separate"/>
      </w:r>
      <w:r>
        <w:t>39</w:t>
      </w:r>
      <w:r>
        <w:fldChar w:fldCharType="end"/>
      </w:r>
      <w:r>
        <w:fldChar w:fldCharType="end"/>
      </w:r>
    </w:p>
    <w:p>
      <w:pPr>
        <w:pStyle w:val="13"/>
        <w:tabs>
          <w:tab w:val="right" w:leader="dot" w:pos="8834"/>
        </w:tabs>
        <w:spacing w:before="100" w:after="100"/>
        <w:rPr>
          <w:rFonts w:asciiTheme="minorHAnsi" w:hAnsiTheme="minorHAnsi" w:eastAsiaTheme="minorEastAsia" w:cstheme="minorBidi"/>
          <w:sz w:val="21"/>
          <w:szCs w:val="22"/>
        </w:rPr>
      </w:pPr>
      <w:r>
        <w:fldChar w:fldCharType="begin"/>
      </w:r>
      <w:r>
        <w:instrText xml:space="preserve"> HYPERLINK \l "_Toc452574360" </w:instrText>
      </w:r>
      <w:r>
        <w:fldChar w:fldCharType="separate"/>
      </w:r>
      <w:r>
        <w:rPr>
          <w:rStyle w:val="20"/>
          <w:rFonts w:hint="eastAsia"/>
        </w:rPr>
        <w:t>参考文献</w:t>
      </w:r>
      <w:r>
        <w:tab/>
      </w:r>
      <w:r>
        <w:fldChar w:fldCharType="begin"/>
      </w:r>
      <w:r>
        <w:instrText xml:space="preserve"> PAGEREF _Toc452574360 \h </w:instrText>
      </w:r>
      <w:r>
        <w:fldChar w:fldCharType="separate"/>
      </w:r>
      <w:r>
        <w:t>40</w:t>
      </w:r>
      <w:r>
        <w:fldChar w:fldCharType="end"/>
      </w:r>
      <w:r>
        <w:fldChar w:fldCharType="end"/>
      </w:r>
    </w:p>
    <w:p>
      <w:pPr>
        <w:spacing w:line="400" w:lineRule="exact"/>
        <w:sectPr>
          <w:pgSz w:w="11906" w:h="16838"/>
          <w:pgMar w:top="1474" w:right="1531" w:bottom="1474" w:left="1531" w:header="1021" w:footer="1021" w:gutter="0"/>
          <w:pgNumType w:fmt="upperRoman"/>
          <w:cols w:space="425" w:num="1"/>
          <w:titlePg/>
          <w:docGrid w:type="lines" w:linePitch="400" w:charSpace="0"/>
        </w:sectPr>
      </w:pPr>
      <w:r>
        <w:rPr>
          <w:rFonts w:eastAsia="黑体"/>
        </w:rPr>
        <w:fldChar w:fldCharType="end"/>
      </w:r>
    </w:p>
    <w:p>
      <w:pPr>
        <w:pStyle w:val="26"/>
      </w:pPr>
      <w:bookmarkStart w:id="6" w:name="_Toc452574320"/>
      <w:bookmarkStart w:id="7" w:name="_Toc232437782"/>
      <w:bookmarkStart w:id="8" w:name="_Toc409174140"/>
      <w:r>
        <w:rPr>
          <w:rFonts w:hint="eastAsia"/>
        </w:rPr>
        <w:t>第1章 绪 论</w:t>
      </w:r>
      <w:bookmarkEnd w:id="6"/>
      <w:bookmarkEnd w:id="7"/>
      <w:bookmarkEnd w:id="8"/>
    </w:p>
    <w:p>
      <w:pPr>
        <w:pStyle w:val="22"/>
        <w:spacing w:before="200" w:after="200"/>
      </w:pPr>
      <w:bookmarkStart w:id="9" w:name="_Toc452574321"/>
      <w:bookmarkStart w:id="10" w:name="_Toc409174141"/>
      <w:bookmarkStart w:id="11" w:name="_Toc232437783"/>
      <w:r>
        <w:rPr>
          <w:rFonts w:hint="eastAsia"/>
        </w:rPr>
        <w:t>1.</w:t>
      </w:r>
      <w:r>
        <w:rPr>
          <w:rFonts w:hint="eastAsia"/>
          <w:lang w:val="en-US" w:eastAsia="zh-CN"/>
        </w:rPr>
        <w:t xml:space="preserve">1 </w:t>
      </w:r>
      <w:r>
        <w:rPr>
          <w:rFonts w:hint="eastAsia"/>
        </w:rPr>
        <w:t>背景与意义</w:t>
      </w:r>
      <w:bookmarkEnd w:id="9"/>
      <w:bookmarkEnd w:id="10"/>
      <w:bookmarkEnd w:id="11"/>
    </w:p>
    <w:p>
      <w:pPr>
        <w:spacing w:line="400" w:lineRule="exact"/>
        <w:ind w:firstLine="480" w:firstLineChars="200"/>
      </w:pPr>
      <w:r>
        <w:rPr>
          <w:rFonts w:hint="eastAsia"/>
        </w:rPr>
        <w:t>自二十世纪以来，计算机和信息化发展速度一日千里，信息技术已经渗透到社会各行各业以及人们的日常生活中，同时，信息化技术的迅猛发展也为社会的发展提供了重要的推动力，提高了工作效率的同时解放了生产力。同时，信息网络技术的发展使得经济全球化得以实现，对全球化的经济进展提供了巨大的动力。计算机和网络的信息化技术具有公开性、同步性、创新性以及高效性等优点。正是这些优势，支配着全球经济的发展，同时影响了世界经济格局</w:t>
      </w:r>
      <w:r>
        <w:rPr>
          <w:rFonts w:hint="eastAsia"/>
          <w:vertAlign w:val="superscript"/>
        </w:rPr>
        <w:t>[1]</w:t>
      </w:r>
      <w:r>
        <w:rPr>
          <w:rFonts w:hint="eastAsia"/>
        </w:rPr>
        <w:t>。</w:t>
      </w:r>
    </w:p>
    <w:p>
      <w:pPr>
        <w:spacing w:line="400" w:lineRule="exact"/>
        <w:ind w:firstLine="480" w:firstLineChars="200"/>
      </w:pPr>
      <w:r>
        <w:rPr>
          <w:rFonts w:hint="eastAsia"/>
        </w:rPr>
        <w:t>仓库管理工作是一项既繁琐又复杂的工作</w:t>
      </w:r>
      <w:r>
        <w:rPr>
          <w:rFonts w:hint="eastAsia"/>
          <w:vertAlign w:val="superscript"/>
        </w:rPr>
        <w:t>[2]</w:t>
      </w:r>
      <w:r>
        <w:rPr>
          <w:rFonts w:hint="eastAsia"/>
        </w:rPr>
        <w:t>，管理人员每天都要处理大量的数据，各种数据报表都要及时的生成和更新，包括货物的出入时间、出入量、进出库房的人员管理、库房维修、检查管理、库房环境信息等数据。随着企事业单位的发展需求，库房数量在不断增加，货物种类亦是越发繁杂，库房数据信息量在爆发式的增长，库房作业则越来越复杂，越来越多样化，在这样的情况下，传统的，靠人工抄录、核对信息的库房管理方法已经没有办法保证让企业高效地利用各种资源了，不仅效率低下、查询麻烦、保密性差、更新维护困难，还会导致出错率高，给企业带来重大的损失</w:t>
      </w:r>
      <w:r>
        <w:rPr>
          <w:rFonts w:hint="eastAsia"/>
          <w:vertAlign w:val="superscript"/>
        </w:rPr>
        <w:t>[3]</w:t>
      </w:r>
      <w:r>
        <w:rPr>
          <w:rFonts w:hint="eastAsia"/>
        </w:rPr>
        <w:t xml:space="preserve">。 </w:t>
      </w:r>
    </w:p>
    <w:p>
      <w:pPr>
        <w:spacing w:line="400" w:lineRule="exact"/>
        <w:ind w:firstLine="480" w:firstLineChars="200"/>
      </w:pPr>
      <w:r>
        <w:rPr>
          <w:rFonts w:hint="eastAsia"/>
        </w:rPr>
        <w:t>库房管理的内容与企事业单位的工作息息相关，甚至会直接影响到单位的决策者制定战略与决策，是企事业单位不可或缺的一部分。库房信息的爆炸式增长，使得数字式的仓库管理系统显得尤为重要。基于数据库技术的仓库信息管理系统具有记录简单方便，查询快捷可靠，存储量大，信息安全，成本低等诸多优势</w:t>
      </w:r>
      <w:r>
        <w:rPr>
          <w:rFonts w:hint="eastAsia"/>
          <w:vertAlign w:val="superscript"/>
        </w:rPr>
        <w:t>[4]</w:t>
      </w:r>
      <w:r>
        <w:rPr>
          <w:rFonts w:hint="eastAsia"/>
        </w:rPr>
        <w:t>，成为仓库管理工作的最佳工具。不同的企事业单位，其库房作业内容不尽相同，仓库管理系统主要提供一个仓库业务及其作业管理的信息存储和检索工作。</w:t>
      </w:r>
    </w:p>
    <w:p>
      <w:pPr>
        <w:pStyle w:val="22"/>
        <w:spacing w:before="200" w:after="200"/>
      </w:pPr>
      <w:bookmarkStart w:id="12" w:name="_Toc232437784"/>
      <w:bookmarkStart w:id="13" w:name="_Toc452574322"/>
      <w:bookmarkStart w:id="14" w:name="_Toc409174142"/>
      <w:r>
        <w:rPr>
          <w:rFonts w:hint="eastAsia"/>
        </w:rPr>
        <w:t>1.2</w:t>
      </w:r>
      <w:r>
        <w:rPr>
          <w:rFonts w:hint="eastAsia"/>
          <w:lang w:val="en-US" w:eastAsia="zh-CN"/>
        </w:rPr>
        <w:t xml:space="preserve"> </w:t>
      </w:r>
      <w:r>
        <w:rPr>
          <w:rFonts w:hint="eastAsia"/>
        </w:rPr>
        <w:t>国内外发展（应用）现状</w:t>
      </w:r>
      <w:bookmarkEnd w:id="12"/>
      <w:bookmarkEnd w:id="13"/>
      <w:bookmarkEnd w:id="14"/>
    </w:p>
    <w:p>
      <w:pPr>
        <w:spacing w:line="400" w:lineRule="exact"/>
        <w:ind w:firstLine="480" w:firstLineChars="200"/>
      </w:pPr>
      <w:r>
        <w:rPr>
          <w:rFonts w:hint="eastAsia"/>
        </w:rPr>
        <w:t>传统的仓库管理方法使用人工记录的方式来记录跟踪进出货物及其他仓库数据，不仅效率低，维护和更新困难，而且极易出错</w:t>
      </w:r>
      <w:r>
        <w:rPr>
          <w:rFonts w:hint="eastAsia"/>
          <w:vertAlign w:val="superscript"/>
        </w:rPr>
        <w:t>[5]</w:t>
      </w:r>
      <w:r>
        <w:rPr>
          <w:rFonts w:hint="eastAsia"/>
        </w:rPr>
        <w:t>。</w:t>
      </w:r>
    </w:p>
    <w:p>
      <w:pPr>
        <w:spacing w:line="40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就目前来看，仓储管理在美国、日本、欧洲等一些发达国家发展较为顺畅，在上个世纪七十年代，这些国家在仓储行业中普遍采用了计算机技术。最近一些年来，发达国家不断尝试和探索研发仓储管理信息系统，并且获得了较多的经验，现代物流技术的飞速发展，也为其提供了有利的条件，从而形成了一定的发展模式，不断运用新的管理方法以及思想，是设计仓储管理信息系统的关键所在。</w:t>
      </w:r>
    </w:p>
    <w:p>
      <w:pPr>
        <w:spacing w:line="40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以沃尔玛集团举例，沃尔玛是由美国创立的，其范围遍布全世界，是一家连锁企业，其效率更是令人惊叹，在技术方面的敏感以及投入是这家零售巨头有如此高的成就的原因：二十世纪六十年代运用计算机进行库存管理，二十世纪八十年代采用条码和电子数据交换技术（</w:t>
      </w:r>
      <w:r>
        <w:rPr>
          <w:rFonts w:eastAsiaTheme="minorEastAsia"/>
        </w:rPr>
        <w:t>EDI</w:t>
      </w:r>
      <w:r>
        <w:rPr>
          <w:rFonts w:hint="eastAsia" w:asciiTheme="minorEastAsia" w:hAnsiTheme="minorEastAsia" w:eastAsiaTheme="minorEastAsia" w:cstheme="minorEastAsia"/>
        </w:rPr>
        <w:t>），</w:t>
      </w:r>
      <w:r>
        <w:rPr>
          <w:rFonts w:hint="eastAsia" w:eastAsiaTheme="minorEastAsia"/>
        </w:rPr>
        <w:t>2003</w:t>
      </w:r>
      <w:r>
        <w:rPr>
          <w:rFonts w:hint="eastAsia" w:asciiTheme="minorEastAsia" w:hAnsiTheme="minorEastAsia" w:eastAsiaTheme="minorEastAsia" w:cstheme="minorEastAsia"/>
        </w:rPr>
        <w:t>年广泛运用</w:t>
      </w:r>
      <w:r>
        <w:rPr>
          <w:rFonts w:hint="eastAsia" w:eastAsiaTheme="minorEastAsia"/>
        </w:rPr>
        <w:t>RFID</w:t>
      </w:r>
      <w:r>
        <w:rPr>
          <w:rFonts w:hint="eastAsia" w:asciiTheme="minorEastAsia" w:hAnsiTheme="minorEastAsia" w:eastAsiaTheme="minorEastAsia" w:cstheme="minorEastAsia"/>
        </w:rPr>
        <w:t>技术，为了可以更好的将信息处理效率进行提高，在</w:t>
      </w:r>
      <w:r>
        <w:rPr>
          <w:rFonts w:hint="eastAsia" w:eastAsiaTheme="minorEastAsia"/>
        </w:rPr>
        <w:t>1987</w:t>
      </w:r>
      <w:r>
        <w:rPr>
          <w:rFonts w:hint="eastAsia" w:asciiTheme="minorEastAsia" w:hAnsiTheme="minorEastAsia" w:eastAsiaTheme="minorEastAsia" w:cstheme="minorEastAsia"/>
        </w:rPr>
        <w:t>年，沃尔玛竟然花费数亿美元拥有了自己的专属卫星，这一举措尤为惊人，在总部和连锁店之间能够实时双向语音，可以方便快捷的传输数据，统一了条形码、库存管理、EDI、会员管理、补货以及收银等所有的系统，其效率之快据说仅次于五角大楼。沃尔玛的仓储系统的如此之快速发展，首先是他们超前的管理思想意识，尖端科技和物流系统巧妙的搭配，以及明确的规模效益目的。</w:t>
      </w:r>
    </w:p>
    <w:p>
      <w:pPr>
        <w:spacing w:line="40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与发达国家相比，我国的仓储管理信息系统仍处于初级阶段，还存在较大的差距，大部分的企业仓储管理系统服务水平不达标，并且功能比较单一，不能很好的针对自身行业特点需求进行有效的管理，实现信息对接和数据资源共享；大多数的仓库设备较为落后，甚至基本靠人力工作，业务量较大，达不到较高的效率，准确度不高，长久滞留损失也随之增大；仓库利用率低，基本小于</w:t>
      </w:r>
      <w:r>
        <w:rPr>
          <w:rFonts w:hint="eastAsia" w:eastAsiaTheme="minorEastAsia"/>
        </w:rPr>
        <w:t>40%</w:t>
      </w:r>
      <w:r>
        <w:rPr>
          <w:rFonts w:hint="eastAsia" w:asciiTheme="minorEastAsia" w:hAnsiTheme="minorEastAsia" w:eastAsiaTheme="minorEastAsia" w:cstheme="minorEastAsia"/>
        </w:rPr>
        <w:t>，更有甚者长期处于闲置状态，还有仓库资源紧缺而盲目建立新库，造成成本增加；仓储管理水平低，仓储管理方面的法制法规不够健全。甚至还有些企业至今还没有对仓储成本重视起来，仍没有计划建立仓储管理系统，根据相关的研究可以得知，在货物生产总成本中，仓储成本占到了</w:t>
      </w:r>
      <w:r>
        <w:rPr>
          <w:rFonts w:hint="eastAsia" w:eastAsiaTheme="minorEastAsia"/>
        </w:rPr>
        <w:t>15%-70%</w:t>
      </w:r>
      <w:r>
        <w:rPr>
          <w:rFonts w:hint="eastAsia" w:asciiTheme="minorEastAsia" w:hAnsiTheme="minorEastAsia" w:eastAsiaTheme="minorEastAsia" w:cstheme="minorEastAsia"/>
        </w:rPr>
        <w:t>，因此减少此方面的成本可以有效的降低生产成本，从而取得可观的经济效益。海尔在这方面做出了良好的表率。</w:t>
      </w:r>
    </w:p>
    <w:p>
      <w:pPr>
        <w:spacing w:line="40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海尔</w:t>
      </w:r>
      <w:r>
        <w:rPr>
          <w:rFonts w:hint="eastAsia" w:eastAsiaTheme="minorEastAsia"/>
        </w:rPr>
        <w:t>1984</w:t>
      </w:r>
      <w:r>
        <w:rPr>
          <w:rFonts w:hint="eastAsia" w:asciiTheme="minorEastAsia" w:hAnsiTheme="minorEastAsia" w:eastAsiaTheme="minorEastAsia" w:cstheme="minorEastAsia"/>
        </w:rPr>
        <w:t>年创立，也曾经过国内很多企业经过的仓储阶段，随着发展外租仓库，这些仓库也存在管理落后、效率低下、损耗严重等问题。但经过长久的分析后，海尔集团发现这些仓储问题严重影响着海尔的发展，所以选择了仓储作为突破口，以空调事业部作为试点，对物流进行相应的改革。</w:t>
      </w:r>
      <w:r>
        <w:rPr>
          <w:rFonts w:hint="eastAsia" w:eastAsiaTheme="minorEastAsia"/>
        </w:rPr>
        <w:t>1998</w:t>
      </w:r>
      <w:r>
        <w:rPr>
          <w:rFonts w:hint="eastAsia" w:asciiTheme="minorEastAsia" w:hAnsiTheme="minorEastAsia" w:eastAsiaTheme="minorEastAsia" w:cstheme="minorEastAsia"/>
        </w:rPr>
        <w:t>年，张瑞敏提出，将立体仓库建立在海尔园内建。在这之前，海尔工厂并未设立单独的仓库，而是工厂和仓库共用，在生产规模逐渐扩大的形势下，需要不断增加生产线，使得能够存放产品的面积逐渐缩小，不得不采取外租仓库的形式存放产品，这样一来，大大的增加了其成本。当海尔制定建立仓库计划时，张瑞敏提出要以现代物流为基础，建设立体仓库，坚决不能使用传统仓库。因此位于青岛的海尔开发区工业园于</w:t>
      </w:r>
      <w:r>
        <w:rPr>
          <w:rFonts w:hint="eastAsia" w:eastAsiaTheme="minorEastAsia"/>
        </w:rPr>
        <w:t>2000</w:t>
      </w:r>
      <w:r>
        <w:rPr>
          <w:rFonts w:hint="eastAsia" w:asciiTheme="minorEastAsia" w:hAnsiTheme="minorEastAsia" w:eastAsiaTheme="minorEastAsia" w:cstheme="minorEastAsia"/>
        </w:rPr>
        <w:t>年</w:t>
      </w:r>
      <w:r>
        <w:rPr>
          <w:rFonts w:hint="eastAsia" w:eastAsiaTheme="minorEastAsia"/>
        </w:rPr>
        <w:t>5</w:t>
      </w:r>
      <w:r>
        <w:rPr>
          <w:rFonts w:hint="eastAsia" w:asciiTheme="minorEastAsia" w:hAnsiTheme="minorEastAsia" w:eastAsiaTheme="minorEastAsia" w:cstheme="minorEastAsia"/>
        </w:rPr>
        <w:t>月建成了一座全自动智能化的国际物流中心，占地面积为</w:t>
      </w:r>
      <w:r>
        <w:rPr>
          <w:rFonts w:hint="eastAsia" w:eastAsiaTheme="minorEastAsia"/>
        </w:rPr>
        <w:t>1.92</w:t>
      </w:r>
      <w:r>
        <w:rPr>
          <w:rFonts w:hint="eastAsia" w:asciiTheme="minorEastAsia" w:hAnsiTheme="minorEastAsia" w:eastAsiaTheme="minorEastAsia" w:cstheme="minorEastAsia"/>
        </w:rPr>
        <w:t>万平方米，同时可以容纳</w:t>
      </w:r>
      <w:r>
        <w:rPr>
          <w:rFonts w:hint="eastAsia" w:eastAsiaTheme="minorEastAsia"/>
        </w:rPr>
        <w:t>1.8</w:t>
      </w:r>
      <w:r>
        <w:rPr>
          <w:rFonts w:hint="eastAsia" w:asciiTheme="minorEastAsia" w:hAnsiTheme="minorEastAsia" w:eastAsiaTheme="minorEastAsia" w:cstheme="minorEastAsia"/>
        </w:rPr>
        <w:t>万多个货位，能够存放开发区内所有冰箱、小家电、商用空调、冷柜以及电热器等的原材料以及成品。在功能方面，该中心可以连接海尔集团的</w:t>
      </w:r>
      <w:r>
        <w:rPr>
          <w:rFonts w:hint="eastAsia" w:eastAsiaTheme="minorEastAsia"/>
        </w:rPr>
        <w:t>ERP</w:t>
      </w:r>
      <w:r>
        <w:rPr>
          <w:rFonts w:hint="eastAsia" w:asciiTheme="minorEastAsia" w:hAnsiTheme="minorEastAsia" w:eastAsiaTheme="minorEastAsia" w:cstheme="minorEastAsia"/>
        </w:rPr>
        <w:t>系统，能够较好的适应电子商务的需求，实现与商流、物流、信息流、资金流之间的数据传输。</w:t>
      </w:r>
    </w:p>
    <w:p>
      <w:pPr>
        <w:spacing w:line="400" w:lineRule="exact"/>
        <w:ind w:firstLine="480" w:firstLineChars="200"/>
      </w:pPr>
      <w:r>
        <w:rPr>
          <w:rFonts w:hint="eastAsia"/>
        </w:rPr>
        <w:t>我们从海尔的发展历程可以看出，该集团摒弃传统仓储物流，建立具有先进水平的现代化物流，搭建了相应的物流信息系统平台，发展成统一的集团物流，从而可以完成仓储自动化、机械化、仓储智能化、仓储信息网络化，大大提高了仓储利用率和工作效率、降低了成本和伤害。但相对发达国家的尖端科技我国显现的有些逊色，还有他们超前的思想也是值得我们去学习借鉴的</w:t>
      </w:r>
      <w:r>
        <w:rPr>
          <w:rFonts w:hint="eastAsia"/>
          <w:vertAlign w:val="superscript"/>
        </w:rPr>
        <w:t>[6]</w:t>
      </w:r>
      <w:r>
        <w:rPr>
          <w:rFonts w:hint="eastAsia"/>
        </w:rPr>
        <w:t>。</w:t>
      </w:r>
    </w:p>
    <w:p>
      <w:pPr>
        <w:pStyle w:val="22"/>
        <w:spacing w:before="200" w:after="200"/>
      </w:pPr>
      <w:bookmarkStart w:id="15" w:name="_Toc232437785"/>
      <w:bookmarkStart w:id="16" w:name="_Toc409174143"/>
      <w:bookmarkStart w:id="17" w:name="_Toc452574323"/>
      <w:r>
        <w:rPr>
          <w:rFonts w:hint="eastAsia"/>
        </w:rPr>
        <w:t>1.</w:t>
      </w:r>
      <w:r>
        <w:rPr>
          <w:rFonts w:hint="eastAsia"/>
          <w:lang w:val="en-US" w:eastAsia="zh-CN"/>
        </w:rPr>
        <w:t xml:space="preserve">3 </w:t>
      </w:r>
      <w:r>
        <w:rPr>
          <w:rFonts w:hint="eastAsia"/>
        </w:rPr>
        <w:t>论文所做工作及思路</w:t>
      </w:r>
      <w:bookmarkEnd w:id="15"/>
      <w:bookmarkEnd w:id="16"/>
      <w:bookmarkEnd w:id="17"/>
    </w:p>
    <w:p>
      <w:pPr>
        <w:spacing w:line="400" w:lineRule="exact"/>
        <w:ind w:firstLine="480" w:firstLineChars="200"/>
      </w:pPr>
      <w:r>
        <w:rPr>
          <w:rFonts w:hint="eastAsia"/>
        </w:rPr>
        <w:t>本次设计通过分析国内外库房管理系统研究现状，结合国家电网配网不停电作业管控系统对库房管理的需求，分析智能库房系统功能结构，研究和实现智能库房管理系统。</w:t>
      </w:r>
    </w:p>
    <w:p>
      <w:pPr>
        <w:spacing w:line="400" w:lineRule="exact"/>
        <w:ind w:firstLine="480" w:firstLineChars="200"/>
      </w:pPr>
      <w:r>
        <w:rPr>
          <w:rFonts w:hint="eastAsia"/>
        </w:rPr>
        <w:t>首先，通过阅读国内外相关文献，分析研究库房管理系统现状，分析库房管理系统特点，对比国内外库房管理系统存在的问题和弊端，结合国家电网配网不停电作业管控系统需求，提出智能库房系统需求分析。本系统主要由功能模块、系统管理模块组成。其次，提出库房管理系统总体业务流程设计，确定系统开发技术和路线，设计各个模块的功能并设计数据库模型方便后续开发。最后，进行系统的开发，具体是先将系统整个框架搭建起来，使得系统有个整体结构，然后设计数据库表，插入数据，完成系统开发任务。在开发完一个功能模块的的同时进行测试，保证功能完整正确。</w:t>
      </w:r>
    </w:p>
    <w:p>
      <w:pPr>
        <w:spacing w:line="400" w:lineRule="exact"/>
        <w:ind w:firstLine="480" w:firstLineChars="200"/>
      </w:pPr>
      <w:r>
        <w:rPr>
          <w:rFonts w:hint="eastAsia"/>
        </w:rPr>
        <w:t>在进行系统开发的时候，由于自身的能力有限经验不足，可能会遇到各种各样的问题，那么需要自己耐下心来，慢慢学习，从网上书上寻找解决办法。要相信，任何事情都有解决的办法的。</w:t>
      </w:r>
    </w:p>
    <w:p>
      <w:pPr>
        <w:pStyle w:val="22"/>
        <w:spacing w:before="200" w:after="200"/>
      </w:pPr>
      <w:bookmarkStart w:id="18" w:name="_Toc232437786"/>
      <w:bookmarkStart w:id="19" w:name="_Toc452574324"/>
      <w:bookmarkStart w:id="20" w:name="_Toc409174144"/>
      <w:r>
        <w:rPr>
          <w:rFonts w:hint="eastAsia"/>
        </w:rPr>
        <w:t>1.4</w:t>
      </w:r>
      <w:r>
        <w:rPr>
          <w:rFonts w:hint="eastAsia"/>
          <w:lang w:val="en-US" w:eastAsia="zh-CN"/>
        </w:rPr>
        <w:t xml:space="preserve"> </w:t>
      </w:r>
      <w:r>
        <w:rPr>
          <w:rFonts w:hint="eastAsia"/>
        </w:rPr>
        <w:t>论文章节安排</w:t>
      </w:r>
      <w:bookmarkEnd w:id="18"/>
      <w:bookmarkEnd w:id="19"/>
      <w:bookmarkEnd w:id="20"/>
    </w:p>
    <w:p>
      <w:pPr>
        <w:spacing w:line="400" w:lineRule="exact"/>
        <w:ind w:firstLine="480" w:firstLineChars="200"/>
        <w:rPr>
          <w:color w:val="FF0000"/>
          <w:szCs w:val="21"/>
        </w:rPr>
      </w:pPr>
      <w:r>
        <w:rPr>
          <w:rFonts w:hint="eastAsia"/>
        </w:rPr>
        <w:t>论文共分五章。</w:t>
      </w:r>
    </w:p>
    <w:p>
      <w:pPr>
        <w:ind w:firstLine="420"/>
      </w:pPr>
      <w:r>
        <w:rPr>
          <w:rFonts w:hint="eastAsia"/>
        </w:rPr>
        <w:t>第1章 绪论主要介绍了系统的开发背景与开发意义，以及国内外的研究现状，说明了库房管理系统需要解决的主要问题和本文的主要工作及组织结构。</w:t>
      </w:r>
    </w:p>
    <w:p>
      <w:r>
        <w:tab/>
      </w:r>
      <w:r>
        <w:rPr>
          <w:rFonts w:hint="eastAsia"/>
        </w:rPr>
        <w:t>第2章 系统基础理论与技术介绍，概述了与系统开发相关的开发技术与开发方法，并对部分重要理论做出详细介绍。</w:t>
      </w:r>
    </w:p>
    <w:p>
      <w:pPr>
        <w:ind w:firstLine="420"/>
      </w:pPr>
      <w:r>
        <w:rPr>
          <w:rFonts w:hint="eastAsia"/>
        </w:rPr>
        <w:t>第3章 系统需求分析。主要围绕着需求统一化过程的几个关键步骤，描述了需求分析阶段的主要工作。首先，对系统需求进行了概述。然后，对于该系统的功能需求进行描述。</w:t>
      </w:r>
    </w:p>
    <w:p>
      <w:r>
        <w:tab/>
      </w:r>
      <w:r>
        <w:rPr>
          <w:rFonts w:hint="eastAsia"/>
        </w:rPr>
        <w:t>第4章 系统详细设计。通过对系统的技术构架、功能构架的分析与设计，确定了系统的整体架构和核心功能。然后，对于系统的整体结构和数据库结构进行了详细的设计。</w:t>
      </w:r>
    </w:p>
    <w:p>
      <w:r>
        <w:tab/>
      </w:r>
      <w:r>
        <w:rPr>
          <w:rFonts w:hint="eastAsia"/>
        </w:rPr>
        <w:t>第5章 系统的实现与测试。该章节是需求分析和系统设计的后续环节，在本章中将重点描述主要功能模块实现的情况，并给出部分模块的运行效果图，并简要介绍系统测试。</w:t>
      </w:r>
    </w:p>
    <w:p>
      <w:pPr>
        <w:spacing w:line="400" w:lineRule="exact"/>
        <w:ind w:left="840" w:leftChars="350"/>
        <w:rPr>
          <w:color w:val="0000FF"/>
        </w:rPr>
      </w:pPr>
      <w:r>
        <w:rPr>
          <w:rFonts w:hint="eastAsia"/>
          <w:color w:val="FF0000"/>
        </w:rPr>
        <w:t xml:space="preserve">    </w:t>
      </w:r>
    </w:p>
    <w:p>
      <w:pPr>
        <w:spacing w:line="400" w:lineRule="exact"/>
        <w:sectPr>
          <w:headerReference r:id="rId18" w:type="first"/>
          <w:footerReference r:id="rId20" w:type="first"/>
          <w:footerReference r:id="rId19" w:type="default"/>
          <w:pgSz w:w="11906" w:h="16838"/>
          <w:pgMar w:top="1474" w:right="1531" w:bottom="1474" w:left="1531" w:header="1021" w:footer="1021" w:gutter="0"/>
          <w:pgNumType w:start="1"/>
          <w:cols w:space="425" w:num="1"/>
          <w:titlePg/>
          <w:docGrid w:type="lines" w:linePitch="400" w:charSpace="0"/>
        </w:sectPr>
      </w:pPr>
    </w:p>
    <w:p>
      <w:pPr>
        <w:pStyle w:val="26"/>
      </w:pPr>
      <w:bookmarkStart w:id="21" w:name="_Toc452574325"/>
      <w:bookmarkStart w:id="22" w:name="_Toc409174145"/>
      <w:bookmarkStart w:id="23" w:name="_Toc232437787"/>
      <w:r>
        <w:rPr>
          <w:rFonts w:hint="eastAsia"/>
        </w:rPr>
        <w:t xml:space="preserve">第2章 </w:t>
      </w:r>
      <w:bookmarkEnd w:id="21"/>
      <w:bookmarkEnd w:id="22"/>
      <w:bookmarkEnd w:id="23"/>
      <w:r>
        <w:rPr>
          <w:rFonts w:hint="eastAsia"/>
        </w:rPr>
        <w:t>系统基础理论与技术介绍</w:t>
      </w:r>
    </w:p>
    <w:p>
      <w:pPr>
        <w:pStyle w:val="22"/>
        <w:spacing w:before="200" w:after="200"/>
      </w:pPr>
      <w:bookmarkStart w:id="24" w:name="_Toc452574326"/>
      <w:bookmarkStart w:id="25" w:name="_Toc409174146"/>
      <w:bookmarkStart w:id="26" w:name="_Toc232437788"/>
      <w:r>
        <w:rPr>
          <w:rFonts w:hint="eastAsia"/>
        </w:rPr>
        <w:t>2.1</w:t>
      </w:r>
      <w:bookmarkEnd w:id="24"/>
      <w:bookmarkEnd w:id="25"/>
      <w:bookmarkEnd w:id="26"/>
      <w:r>
        <w:rPr>
          <w:rFonts w:hint="eastAsia"/>
          <w:lang w:val="en-US" w:eastAsia="zh-CN"/>
        </w:rPr>
        <w:t xml:space="preserve"> </w:t>
      </w:r>
      <w:r>
        <w:rPr>
          <w:rFonts w:hint="eastAsia"/>
        </w:rPr>
        <w:t>Vue.js前端框架简介</w:t>
      </w:r>
    </w:p>
    <w:p>
      <w:pPr>
        <w:ind w:firstLine="420"/>
      </w:pPr>
      <w:r>
        <w:rPr>
          <w:rFonts w:hint="eastAsia"/>
        </w:rPr>
        <w:t>Vue.js是一个用来开发web界面的前端库，也是一个轻量级开发工具。Vue.js不但属于响应式编程，还具有组件化的特点，恰如官方网站所言：通过尽可能简单的API实现响应的数据绑定和组合的视图组件。在Vue.js、AngularJS和ReactJS等前端MVVM框架都实现了使视图与状态保持一致性</w:t>
      </w:r>
      <w:r>
        <w:rPr>
          <w:rFonts w:hint="eastAsia"/>
          <w:vertAlign w:val="superscript"/>
        </w:rPr>
        <w:t>[7]</w:t>
      </w:r>
      <w:r>
        <w:rPr>
          <w:rFonts w:hint="eastAsia"/>
        </w:rPr>
        <w:t>（这种数据的同步更新即为数据绑定），MVVM可以拆分成：Model---ViewModel---View三部分，如图2-1 MVVM框架图所示。</w:t>
      </w:r>
    </w:p>
    <w:p>
      <w:pPr>
        <w:ind w:firstLine="420"/>
      </w:pPr>
      <w:bookmarkStart w:id="71" w:name="_GoBack"/>
      <w:r>
        <w:object>
          <v:shape id="_x0000_i1041" o:spt="75" type="#_x0000_t75" style="height:86.95pt;width:406.35pt;" o:ole="t" filled="f" o:preferrelative="t" stroked="f" coordsize="21600,21600">
            <v:path/>
            <v:fill on="f" focussize="0,0"/>
            <v:stroke on="f"/>
            <v:imagedata r:id="rId26" o:title=""/>
            <o:lock v:ext="edit" aspectratio="f"/>
            <w10:wrap type="none"/>
            <w10:anchorlock/>
          </v:shape>
          <o:OLEObject Type="Embed" ProgID="Visio.Drawing.15" ShapeID="_x0000_i1041" DrawAspect="Content" ObjectID="_1468075725" r:id="rId25">
            <o:LockedField>false</o:LockedField>
          </o:OLEObject>
        </w:object>
      </w:r>
      <w:bookmarkEnd w:id="71"/>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sz w:val="21"/>
        </w:rPr>
        <w:t>图2-1 MVVM框架图</w:t>
      </w:r>
    </w:p>
    <w:p>
      <w:pPr>
        <w:ind w:firstLine="420"/>
      </w:pPr>
      <w:r>
        <w:rPr>
          <w:rFonts w:hint="eastAsia"/>
        </w:rPr>
        <w:t>在图2-1中，左侧的Model相当于数据对象，右侧的View相当于页面DOM内容，中间用ViewModel进行连接，相当于页面的展示逻辑</w:t>
      </w:r>
      <w:r>
        <w:rPr>
          <w:rFonts w:hint="eastAsia"/>
          <w:vertAlign w:val="superscript"/>
        </w:rPr>
        <w:t>[8]</w:t>
      </w:r>
      <w:r>
        <w:rPr>
          <w:rFonts w:hint="eastAsia"/>
        </w:rPr>
        <w:t>。使用中间的监控者ViewModel对两侧的数据和操作进行监控，一旦一方发生改变，就通知相应的另一方完成数据的修改。Vue.js使得前端开发人员不必再编写复杂的DOM操作通过this来回寻找相关节点，大大提高了开发的效率。通过MVVM框架</w:t>
      </w:r>
      <w:r>
        <w:rPr>
          <w:rFonts w:hint="eastAsia"/>
          <w:vertAlign w:val="superscript"/>
        </w:rPr>
        <w:t>[9]</w:t>
      </w:r>
      <w:r>
        <w:rPr>
          <w:rFonts w:hint="eastAsia"/>
        </w:rPr>
        <w:t>，自动完成了数据和视图的同步更新，并且与其他前端框架相比，Vue.js非常简单易上手，没有太多新概念，学习成本较低，在对实例new Vue({data:data})进行声明后data中的数据自动与视图进行绑定，一旦data中的数据发生变化，视图中相应数据会随之更改。</w:t>
      </w:r>
    </w:p>
    <w:p>
      <w:pPr>
        <w:ind w:firstLine="480" w:firstLineChars="200"/>
      </w:pPr>
      <w:r>
        <w:rPr>
          <w:rFonts w:hint="eastAsia"/>
        </w:rPr>
        <w:t>Vue.js的“一切皆为组件”理念，是指任意完成封装的代码块都可以被看作组件，例如：Vue.component(</w:t>
      </w:r>
      <w:r>
        <w:t>‘</w:t>
      </w:r>
      <w:r>
        <w:rPr>
          <w:rFonts w:hint="eastAsia"/>
        </w:rPr>
        <w:t>test</w:t>
      </w:r>
      <w:r>
        <w:t>’</w:t>
      </w:r>
      <w:r>
        <w:rPr>
          <w:rFonts w:hint="eastAsia"/>
        </w:rPr>
        <w:t>,test)，能够以&lt;test&gt;&lt;/test&gt;的形式在模板中调用。进行合理的抽象，就可以将网页划分成一个个区块，区块由大大小小的组件组成。</w:t>
      </w:r>
    </w:p>
    <w:p>
      <w:pPr>
        <w:ind w:firstLine="420"/>
      </w:pPr>
      <w:r>
        <w:rPr>
          <w:rFonts w:hint="eastAsia"/>
        </w:rPr>
        <w:t>除此之外，Vue.js可以与其他工具搭配使用，例如vue-resource和vue-router，对路由和异步请求提供支持，这样就可以完成单页面的开发工作。Vue.js以易上手、轻量级的优点为人称道，MVVM的开发模式为前端人员免去了原先冗余繁重的DOM操作，代码更加易于维护，Vue.js 2.0版本已经发布，借助轻量级的virtual-DOM实现页面渲染</w:t>
      </w:r>
      <w:r>
        <w:rPr>
          <w:rFonts w:hint="eastAsia"/>
          <w:vertAlign w:val="superscript"/>
        </w:rPr>
        <w:t>[10]</w:t>
      </w:r>
      <w:r>
        <w:rPr>
          <w:rFonts w:hint="eastAsia"/>
        </w:rPr>
        <w:t>，使得在大部分使用场景中初始化页面渲染速度可以提升2~4倍。作为非常轻量级的前端框架，在前后端分离的项目中能够最大程度上发挥Vue.js的优势和特性，本项目既有移动端也有PC端，Vue.js在移动浏览器上压缩后只有18KB且没有其他的依赖，相较于擅长构建APP的AngularJS和需要本地开发人员的ReactJS，Vue.js结合了它们的优势—灵活、简单和轻量，更适合Web开发，所以选择Vue.js最为合适</w:t>
      </w:r>
      <w:r>
        <w:rPr>
          <w:rFonts w:hint="eastAsia"/>
          <w:vertAlign w:val="superscript"/>
        </w:rPr>
        <w:t>[11]</w:t>
      </w:r>
      <w:r>
        <w:rPr>
          <w:rFonts w:hint="eastAsia"/>
        </w:rPr>
        <w:t>。</w:t>
      </w:r>
    </w:p>
    <w:p>
      <w:pPr>
        <w:pStyle w:val="22"/>
        <w:spacing w:before="200" w:after="200"/>
      </w:pPr>
      <w:bookmarkStart w:id="27" w:name="_Toc409174150"/>
      <w:bookmarkStart w:id="28" w:name="_Toc452574330"/>
      <w:r>
        <w:rPr>
          <w:rFonts w:hint="eastAsia"/>
        </w:rPr>
        <w:t>2.2</w:t>
      </w:r>
      <w:bookmarkEnd w:id="27"/>
      <w:bookmarkEnd w:id="28"/>
      <w:r>
        <w:rPr>
          <w:rFonts w:hint="eastAsia"/>
          <w:lang w:val="en-US" w:eastAsia="zh-CN"/>
        </w:rPr>
        <w:t xml:space="preserve"> </w:t>
      </w:r>
      <w:r>
        <w:rPr>
          <w:rFonts w:hint="eastAsia"/>
        </w:rPr>
        <w:t>MVC设计模式</w:t>
      </w:r>
    </w:p>
    <w:p>
      <w:pPr>
        <w:ind w:firstLine="420"/>
      </w:pPr>
      <w:r>
        <w:rPr>
          <w:rFonts w:hint="eastAsia"/>
        </w:rPr>
        <w:t>MVC全称是Model View Controller，即模型视图控制器，是模型(model)-视图(view)-控制器(controller)的缩写，是一种软件设计典范，用一种业务逻辑、数据、界面显示分离的方法组织代码，将业务逻辑聚集到一个部件里面，在改进和个性化定制界面及用户交互的同时，不需要重新编写业务逻辑</w:t>
      </w:r>
      <w:r>
        <w:rPr>
          <w:rFonts w:hint="eastAsia"/>
          <w:vertAlign w:val="superscript"/>
        </w:rPr>
        <w:t>[12]</w:t>
      </w:r>
      <w:r>
        <w:rPr>
          <w:rFonts w:hint="eastAsia"/>
        </w:rPr>
        <w:t>。</w:t>
      </w:r>
    </w:p>
    <w:p>
      <w:pPr>
        <w:ind w:firstLine="420"/>
      </w:pPr>
      <w:r>
        <w:rPr>
          <w:rFonts w:hint="eastAsia"/>
        </w:rPr>
        <w:t>下图为MVC设计模式，如图2-2所示。</w:t>
      </w:r>
    </w:p>
    <w:p>
      <w:pPr>
        <w:jc w:val="center"/>
      </w:pPr>
      <w:r>
        <w:object>
          <v:shape id="_x0000_i1026" o:spt="75" type="#_x0000_t75" style="height:313.5pt;width:323.95pt;" o:ole="t" filled="f" o:preferrelative="t" stroked="f" coordsize="21600,21600">
            <v:path/>
            <v:fill on="f" focussize="0,0"/>
            <v:stroke on="f"/>
            <v:imagedata r:id="rId28" o:title=""/>
            <o:lock v:ext="edit" aspectratio="f"/>
            <w10:wrap type="none"/>
            <w10:anchorlock/>
          </v:shape>
          <o:OLEObject Type="Embed" ProgID="Visio.Drawing.15" ShapeID="_x0000_i1026" DrawAspect="Content" ObjectID="_1468075726" r:id="rId27">
            <o:LockedField>false</o:LockedField>
          </o:OLEObject>
        </w:object>
      </w:r>
    </w:p>
    <w:p>
      <w:pPr>
        <w:jc w:val="center"/>
      </w:pPr>
      <w:r>
        <w:rPr>
          <w:rFonts w:hint="eastAsia"/>
          <w:sz w:val="21"/>
        </w:rPr>
        <w:t>图2-2</w:t>
      </w:r>
      <w:r>
        <w:rPr>
          <w:sz w:val="21"/>
        </w:rPr>
        <w:t xml:space="preserve"> MVC</w:t>
      </w:r>
      <w:r>
        <w:rPr>
          <w:rFonts w:hint="eastAsia"/>
          <w:sz w:val="21"/>
        </w:rPr>
        <w:t>设计模式</w:t>
      </w:r>
    </w:p>
    <w:p>
      <w:pPr>
        <w:ind w:firstLine="420"/>
      </w:pPr>
      <w:r>
        <w:rPr>
          <w:rFonts w:hint="eastAsia"/>
        </w:rPr>
        <w:t>Model（模型）是应用程序中用于处理应用程序数据逻辑的部分。通常模型对象负责在数据库中存取数据。</w:t>
      </w:r>
    </w:p>
    <w:p>
      <w:pPr>
        <w:ind w:firstLine="420"/>
      </w:pPr>
      <w:r>
        <w:rPr>
          <w:rFonts w:hint="eastAsia"/>
        </w:rPr>
        <w:t>View（视图）是应用程序中处理数据显示的部分。通常视图是依据模型数据创建的。</w:t>
      </w:r>
    </w:p>
    <w:p>
      <w:pPr>
        <w:ind w:firstLine="420"/>
      </w:pPr>
      <w:r>
        <w:rPr>
          <w:rFonts w:hint="eastAsia"/>
        </w:rPr>
        <w:t>Controller（控制器）是应用程序中处理用户交互的部分。通常控制器负责从视图读取数据，控制用户输入，并向模型发送数据。</w:t>
      </w:r>
    </w:p>
    <w:p>
      <w:pPr>
        <w:ind w:firstLine="420"/>
      </w:pPr>
      <w:r>
        <w:rPr>
          <w:rFonts w:hint="eastAsia"/>
        </w:rPr>
        <w:t>MVC设计模式独特的发展起来用于映射传统的输入、处理和输出功能在一个逻辑的图形化用户界面的结构中。MVC模式最早由Trygve Reenskaug提出，成为施乐帕罗奥多研究中心(Xerox PARC)的Smalltalk语言发明的一种软件设计模式。</w:t>
      </w:r>
    </w:p>
    <w:p>
      <w:pPr>
        <w:ind w:firstLine="420"/>
      </w:pPr>
      <w:r>
        <w:rPr>
          <w:rFonts w:hint="eastAsia"/>
        </w:rPr>
        <w:t>如图2-3展示了MVC工作模式。</w:t>
      </w:r>
    </w:p>
    <w:p>
      <w:pPr>
        <w:ind w:firstLine="0"/>
      </w:pPr>
      <w:r>
        <w:object>
          <v:shape id="_x0000_i1027" o:spt="75" type="#_x0000_t75" style="height:238.6pt;width:441.55pt;" o:ole="t" filled="f" o:preferrelative="t" stroked="f" coordsize="21600,21600">
            <v:path/>
            <v:fill on="f" focussize="0,0"/>
            <v:stroke on="f"/>
            <v:imagedata r:id="rId30" o:title=""/>
            <o:lock v:ext="edit" aspectratio="f"/>
            <w10:wrap type="none"/>
            <w10:anchorlock/>
          </v:shape>
          <o:OLEObject Type="Embed" ProgID="Visio.Drawing.15" ShapeID="_x0000_i1027" DrawAspect="Content" ObjectID="_1468075727" r:id="rId29">
            <o:LockedField>false</o:LockedField>
          </o:OLEObject>
        </w:object>
      </w:r>
    </w:p>
    <w:p>
      <w:pPr>
        <w:ind w:firstLine="420"/>
        <w:jc w:val="center"/>
        <w:rPr>
          <w:sz w:val="21"/>
        </w:rPr>
      </w:pPr>
      <w:r>
        <w:rPr>
          <w:rFonts w:hint="eastAsia"/>
          <w:sz w:val="21"/>
        </w:rPr>
        <w:t>图2-3</w:t>
      </w:r>
      <w:r>
        <w:rPr>
          <w:sz w:val="21"/>
        </w:rPr>
        <w:t xml:space="preserve"> </w:t>
      </w:r>
      <w:r>
        <w:rPr>
          <w:rFonts w:hint="eastAsia"/>
          <w:sz w:val="21"/>
        </w:rPr>
        <w:t>MVC工作模式</w:t>
      </w:r>
    </w:p>
    <w:p>
      <w:pPr>
        <w:ind w:firstLine="420"/>
      </w:pPr>
      <w:r>
        <w:rPr>
          <w:rFonts w:hint="eastAsia"/>
        </w:rPr>
        <w:t>MVC可对程序的后期维护和扩展提供了方便，并且使程序某些部分的重用提供了方便。而且MVC也使程序简化，更加直观。MVC设计模式并不是java语言独有的设计模式，几乎所有的B/S结构的项目都在使用这种设计模式</w:t>
      </w:r>
      <w:r>
        <w:rPr>
          <w:rFonts w:hint="eastAsia"/>
          <w:vertAlign w:val="superscript"/>
        </w:rPr>
        <w:t>[13]</w:t>
      </w:r>
      <w:r>
        <w:rPr>
          <w:rFonts w:hint="eastAsia"/>
        </w:rPr>
        <w:t>。</w:t>
      </w:r>
    </w:p>
    <w:p>
      <w:pPr>
        <w:pStyle w:val="22"/>
        <w:spacing w:before="200" w:after="200"/>
      </w:pPr>
      <w:bookmarkStart w:id="29" w:name="_Toc452574333"/>
      <w:bookmarkStart w:id="30" w:name="_Toc409174153"/>
      <w:r>
        <w:rPr>
          <w:rFonts w:hint="eastAsia"/>
        </w:rPr>
        <w:t>2.3</w:t>
      </w:r>
      <w:bookmarkEnd w:id="29"/>
      <w:bookmarkEnd w:id="30"/>
      <w:r>
        <w:rPr>
          <w:rFonts w:hint="eastAsia"/>
          <w:lang w:val="en-US" w:eastAsia="zh-CN"/>
        </w:rPr>
        <w:t xml:space="preserve"> </w:t>
      </w:r>
      <w:r>
        <w:rPr>
          <w:rFonts w:hint="eastAsia"/>
        </w:rPr>
        <w:t>Spring与Spring Boot技术介绍</w:t>
      </w:r>
    </w:p>
    <w:p>
      <w:r>
        <w:rPr>
          <w:rFonts w:hint="eastAsia" w:eastAsia="黑体"/>
          <w:bCs/>
          <w:sz w:val="28"/>
          <w:szCs w:val="32"/>
        </w:rPr>
        <w:t>2.3.1</w:t>
      </w:r>
      <w:r>
        <w:rPr>
          <w:rFonts w:hint="eastAsia" w:eastAsia="黑体"/>
          <w:bCs/>
          <w:sz w:val="28"/>
          <w:szCs w:val="32"/>
          <w:lang w:val="en-US" w:eastAsia="zh-CN"/>
        </w:rPr>
        <w:t xml:space="preserve"> </w:t>
      </w:r>
      <w:r>
        <w:rPr>
          <w:rFonts w:hint="eastAsia" w:eastAsia="黑体"/>
          <w:bCs/>
          <w:sz w:val="28"/>
          <w:szCs w:val="32"/>
        </w:rPr>
        <w:t>Spring框架简介</w:t>
      </w:r>
    </w:p>
    <w:p>
      <w:pPr>
        <w:spacing w:line="400" w:lineRule="exact"/>
        <w:ind w:firstLine="480" w:firstLineChars="200"/>
      </w:pPr>
      <w:r>
        <w:rPr>
          <w:rFonts w:hint="eastAsia"/>
        </w:rPr>
        <w:t>Spring框架是由</w:t>
      </w:r>
      <w:r>
        <w:fldChar w:fldCharType="begin"/>
      </w:r>
      <w:r>
        <w:instrText xml:space="preserve"> HYPERLINK "https://en.wikipedia.org/wiki/Rod_Johnson_(programmer)" \o "Rod Johnson (programmer)" </w:instrText>
      </w:r>
      <w:r>
        <w:fldChar w:fldCharType="separate"/>
      </w:r>
      <w:r>
        <w:t>Rod Johnson</w:t>
      </w:r>
      <w:r>
        <w:fldChar w:fldCharType="end"/>
      </w:r>
      <w:r>
        <w:rPr>
          <w:rFonts w:hint="eastAsia"/>
        </w:rPr>
        <w:t>首次编写并发表的一个开源框架，应用于构建web应用。是JAVA</w:t>
      </w:r>
      <w:r>
        <w:t xml:space="preserve"> </w:t>
      </w:r>
      <w:r>
        <w:rPr>
          <w:rFonts w:hint="eastAsia"/>
        </w:rPr>
        <w:t>EE平台上的一种流行框架。由2003年发布的1.0版本至今已经发布</w:t>
      </w:r>
    </w:p>
    <w:p>
      <w:pPr>
        <w:spacing w:line="400" w:lineRule="exact"/>
      </w:pPr>
      <w:r>
        <w:rPr>
          <w:rFonts w:hint="eastAsia"/>
        </w:rPr>
        <w:t>到5.0。其大致组成如图2-4所示：</w:t>
      </w:r>
    </w:p>
    <w:p>
      <w:pPr>
        <w:spacing w:line="400" w:lineRule="exact"/>
      </w:pPr>
    </w:p>
    <w:p>
      <w:pPr>
        <w:spacing w:line="400" w:lineRule="exact"/>
      </w:pPr>
    </w:p>
    <w:p>
      <w:pPr>
        <w:spacing w:line="400" w:lineRule="exact"/>
        <w:ind w:firstLine="3417"/>
      </w:pPr>
      <w:r>
        <w:rPr>
          <w:sz w:val="21"/>
          <w:szCs w:val="21"/>
        </w:rPr>
        <w:pict>
          <v:shape id="_x0000_s1027" o:spid="_x0000_s1027" o:spt="75" type="#_x0000_t75" style="position:absolute;left:0pt;margin-left:10.75pt;margin-top:8.45pt;height:277.2pt;width:422.3pt;mso-wrap-distance-bottom:0pt;mso-wrap-distance-top:0pt;z-index:251715584;mso-width-relative:page;mso-height-relative:page;" o:ole="t" filled="f" o:preferrelative="t" stroked="f" coordsize="21600,21600">
            <v:path/>
            <v:fill on="f" focussize="0,0"/>
            <v:stroke on="f"/>
            <v:imagedata r:id="rId32" o:title=""/>
            <o:lock v:ext="edit" aspectratio="t"/>
            <w10:wrap type="topAndBottom"/>
          </v:shape>
          <o:OLEObject Type="Embed" ProgID="Visio.Drawing.11" ShapeID="_x0000_s1027" DrawAspect="Content" ObjectID="_1468075728" r:id="rId31">
            <o:LockedField>false</o:LockedField>
          </o:OLEObject>
        </w:pict>
      </w:r>
      <w:r>
        <w:rPr>
          <w:rFonts w:hint="eastAsia"/>
          <w:sz w:val="21"/>
          <w:szCs w:val="21"/>
        </w:rPr>
        <w:t>图</w:t>
      </w:r>
      <w:r>
        <w:rPr>
          <w:rFonts w:hint="eastAsia"/>
          <w:sz w:val="21"/>
        </w:rPr>
        <w:t>2-4</w:t>
      </w:r>
      <w:r>
        <w:rPr>
          <w:sz w:val="21"/>
        </w:rPr>
        <w:t xml:space="preserve"> </w:t>
      </w:r>
      <w:r>
        <w:rPr>
          <w:rFonts w:hint="eastAsia"/>
          <w:sz w:val="21"/>
        </w:rPr>
        <w:t>Sp</w:t>
      </w:r>
      <w:r>
        <w:rPr>
          <w:sz w:val="21"/>
        </w:rPr>
        <w:t>ring</w:t>
      </w:r>
      <w:r>
        <w:rPr>
          <w:rFonts w:hint="eastAsia"/>
          <w:sz w:val="21"/>
        </w:rPr>
        <w:t>框架</w:t>
      </w:r>
    </w:p>
    <w:p>
      <w:pPr>
        <w:pStyle w:val="24"/>
        <w:spacing w:before="200" w:after="200"/>
        <w:ind w:firstLine="480" w:firstLineChars="200"/>
        <w:rPr>
          <w:rFonts w:eastAsia="宋体"/>
          <w:sz w:val="24"/>
          <w:szCs w:val="24"/>
        </w:rPr>
      </w:pPr>
      <w:r>
        <w:rPr>
          <w:rFonts w:hint="eastAsia" w:eastAsia="宋体"/>
          <w:sz w:val="24"/>
          <w:szCs w:val="24"/>
        </w:rPr>
        <w:t>Spring框架的核心在于面向切面编程</w:t>
      </w:r>
      <w:r>
        <w:rPr>
          <w:rFonts w:hint="eastAsia"/>
          <w:vertAlign w:val="superscript"/>
        </w:rPr>
        <w:t>[14]</w:t>
      </w:r>
      <w:r>
        <w:rPr>
          <w:rFonts w:hint="eastAsia" w:eastAsia="宋体"/>
          <w:sz w:val="24"/>
          <w:szCs w:val="24"/>
        </w:rPr>
        <w:t>（AOP）思想与通过依赖注入</w:t>
      </w:r>
      <w:r>
        <w:rPr>
          <w:rFonts w:hint="eastAsia"/>
          <w:vertAlign w:val="superscript"/>
        </w:rPr>
        <w:t>[15]</w:t>
      </w:r>
      <w:r>
        <w:rPr>
          <w:rFonts w:hint="eastAsia" w:eastAsia="宋体"/>
          <w:sz w:val="24"/>
          <w:szCs w:val="24"/>
        </w:rPr>
        <w:t>（dependency injection）降低耦合性。辅以对于数据库的支持和Web相关技术，使得一个Web应用程序从开发到使用到维护的难度降低。</w:t>
      </w:r>
    </w:p>
    <w:p>
      <w:pPr>
        <w:pStyle w:val="24"/>
        <w:spacing w:before="200" w:after="200"/>
      </w:pPr>
      <w:r>
        <w:rPr>
          <w:rFonts w:hint="eastAsia"/>
        </w:rPr>
        <w:t>2.3.2</w:t>
      </w:r>
      <w:r>
        <w:rPr>
          <w:rFonts w:hint="eastAsia"/>
          <w:lang w:val="en-US" w:eastAsia="zh-CN"/>
        </w:rPr>
        <w:t xml:space="preserve"> </w:t>
      </w:r>
      <w:r>
        <w:rPr>
          <w:rFonts w:hint="eastAsia"/>
        </w:rPr>
        <w:t>Spring Boot框架简介</w:t>
      </w:r>
    </w:p>
    <w:p>
      <w:pPr>
        <w:spacing w:line="400" w:lineRule="exact"/>
        <w:ind w:firstLine="480" w:firstLineChars="200"/>
      </w:pPr>
      <w:r>
        <w:rPr>
          <w:rFonts w:hint="eastAsia"/>
        </w:rPr>
        <w:t>为了解决在Spring框架中出现的大量x</w:t>
      </w:r>
      <w:r>
        <w:t>ml</w:t>
      </w:r>
      <w:r>
        <w:rPr>
          <w:rFonts w:hint="eastAsia"/>
        </w:rPr>
        <w:t>配置文件，书写困难，调试困难。以及开发环境搭建时，各个框架直接的各个版本的兼容性问题。基于上述原因</w:t>
      </w:r>
      <w:r>
        <w:t>Pivotal</w:t>
      </w:r>
      <w:r>
        <w:rPr>
          <w:rFonts w:hint="eastAsia"/>
        </w:rPr>
        <w:t>团队提供了一种全新的开源框架Spring Boot，其目的是简化使用Spring开发项目。</w:t>
      </w:r>
    </w:p>
    <w:p>
      <w:pPr>
        <w:spacing w:line="400" w:lineRule="exact"/>
        <w:ind w:firstLine="480" w:firstLineChars="200"/>
      </w:pPr>
      <w:r>
        <w:rPr>
          <w:rFonts w:hint="eastAsia"/>
        </w:rPr>
        <w:t>Spring Boot的核心思为开箱即用</w:t>
      </w:r>
      <w:r>
        <w:rPr>
          <w:rFonts w:hint="eastAsia"/>
          <w:vertAlign w:val="superscript"/>
        </w:rPr>
        <w:t>[</w:t>
      </w:r>
      <w:r>
        <w:rPr>
          <w:vertAlign w:val="superscript"/>
        </w:rPr>
        <w:t>1</w:t>
      </w:r>
      <w:r>
        <w:rPr>
          <w:rFonts w:hint="eastAsia"/>
          <w:vertAlign w:val="superscript"/>
        </w:rPr>
        <w:t>6</w:t>
      </w:r>
      <w:r>
        <w:rPr>
          <w:vertAlign w:val="superscript"/>
        </w:rPr>
        <w:t>]</w:t>
      </w:r>
      <w:r>
        <w:rPr>
          <w:rFonts w:hint="eastAsia"/>
        </w:rPr>
        <w:t>（Out of box）</w:t>
      </w:r>
      <w:r>
        <w:t>,</w:t>
      </w:r>
      <w:r>
        <w:rPr>
          <w:rFonts w:hint="eastAsia"/>
        </w:rPr>
        <w:t>通过“约定优先配置</w:t>
      </w:r>
      <w:r>
        <w:rPr>
          <w:rFonts w:hint="eastAsia"/>
          <w:vertAlign w:val="superscript"/>
        </w:rPr>
        <w:t>[</w:t>
      </w:r>
      <w:r>
        <w:rPr>
          <w:vertAlign w:val="superscript"/>
        </w:rPr>
        <w:t>1</w:t>
      </w:r>
      <w:r>
        <w:rPr>
          <w:rFonts w:hint="eastAsia"/>
          <w:vertAlign w:val="superscript"/>
        </w:rPr>
        <w:t>7</w:t>
      </w:r>
      <w:r>
        <w:rPr>
          <w:vertAlign w:val="superscript"/>
        </w:rPr>
        <w:t>]</w:t>
      </w:r>
      <w:r>
        <w:rPr>
          <w:rFonts w:hint="eastAsia"/>
        </w:rPr>
        <w:t>（Convention</w:t>
      </w:r>
      <w:r>
        <w:t xml:space="preserve"> </w:t>
      </w:r>
      <w:r>
        <w:rPr>
          <w:rFonts w:hint="eastAsia"/>
        </w:rPr>
        <w:t>over</w:t>
      </w:r>
      <w:r>
        <w:t xml:space="preserve"> </w:t>
      </w:r>
      <w:r>
        <w:rPr>
          <w:rFonts w:hint="eastAsia"/>
        </w:rPr>
        <w:t>configuration）”的一种思想。提前在项目中提供一些缺省配置（AutoConfiguration），当用户需要改变配置时，通过配置文件声明需要改变的内容其余内容使用缺省配置。同时使用properties或yaml文件保存配置信息，在读写的便利性上也优于使用xml文件保存配置信息。</w:t>
      </w:r>
    </w:p>
    <w:p>
      <w:r>
        <w:tab/>
      </w:r>
      <w:r>
        <w:rPr>
          <w:rFonts w:hint="eastAsia"/>
        </w:rPr>
        <w:t>本次采用的Maven项目</w:t>
      </w:r>
      <w:r>
        <w:rPr>
          <w:rFonts w:hint="eastAsia"/>
          <w:vertAlign w:val="superscript"/>
        </w:rPr>
        <w:t>[</w:t>
      </w:r>
      <w:r>
        <w:rPr>
          <w:vertAlign w:val="superscript"/>
        </w:rPr>
        <w:t>1</w:t>
      </w:r>
      <w:r>
        <w:rPr>
          <w:rFonts w:hint="eastAsia"/>
          <w:vertAlign w:val="superscript"/>
        </w:rPr>
        <w:t>8</w:t>
      </w:r>
      <w:r>
        <w:rPr>
          <w:vertAlign w:val="superscript"/>
        </w:rPr>
        <w:t>]</w:t>
      </w:r>
      <w:r>
        <w:rPr>
          <w:rFonts w:hint="eastAsia"/>
        </w:rPr>
        <w:t>与Spring Boot框架开发项目，使得项目对于环境的依赖与管理更加容易。</w:t>
      </w:r>
    </w:p>
    <w:p/>
    <w:p/>
    <w:p>
      <w:pPr>
        <w:pStyle w:val="22"/>
        <w:spacing w:before="200" w:after="200"/>
      </w:pPr>
      <w:r>
        <w:rPr>
          <w:rFonts w:hint="eastAsia"/>
        </w:rPr>
        <w:t>2.4</w:t>
      </w:r>
      <w:r>
        <w:rPr>
          <w:rFonts w:hint="eastAsia"/>
          <w:lang w:val="en-US" w:eastAsia="zh-CN"/>
        </w:rPr>
        <w:t xml:space="preserve"> </w:t>
      </w:r>
      <w:r>
        <w:rPr>
          <w:rFonts w:hint="eastAsia"/>
        </w:rPr>
        <w:t>MyBatis持久层框架介绍</w:t>
      </w:r>
    </w:p>
    <w:p>
      <w:pPr>
        <w:ind w:firstLine="420"/>
      </w:pPr>
      <w:r>
        <w:rPr>
          <w:rFonts w:hint="eastAsia"/>
        </w:rPr>
        <w:t>MyBatis是当前的主流的持久层框架，是一种ORM（Object/Rational</w:t>
      </w:r>
      <w:r>
        <w:t xml:space="preserve"> </w:t>
      </w:r>
      <w:r>
        <w:rPr>
          <w:rFonts w:hint="eastAsia"/>
        </w:rPr>
        <w:t>Mapping）框架</w:t>
      </w:r>
      <w:r>
        <w:rPr>
          <w:rFonts w:hint="eastAsia"/>
          <w:vertAlign w:val="superscript"/>
        </w:rPr>
        <w:t>[19</w:t>
      </w:r>
      <w:r>
        <w:rPr>
          <w:vertAlign w:val="superscript"/>
        </w:rPr>
        <w:t>]</w:t>
      </w:r>
      <w:r>
        <w:rPr>
          <w:rFonts w:hint="eastAsia"/>
        </w:rPr>
        <w:t>。与Hibernate框架相比，MyBatis可以配置动态SQL并优化</w:t>
      </w:r>
      <w:r>
        <w:t>SQL</w:t>
      </w:r>
      <w:r>
        <w:rPr>
          <w:rFonts w:hint="eastAsia"/>
        </w:rPr>
        <w:t>，可以通过配置决定SQL规则。对于一些复杂的和需要性能优化的项目，使用MyBatis无疑是更好的选择。MyBatis入门非常简单，其主要设计目的就是使数据持久层的开发变得更加方便</w:t>
      </w:r>
      <w:r>
        <w:rPr>
          <w:rFonts w:hint="eastAsia"/>
          <w:vertAlign w:val="superscript"/>
        </w:rPr>
        <w:t>[20</w:t>
      </w:r>
      <w:r>
        <w:rPr>
          <w:vertAlign w:val="superscript"/>
        </w:rPr>
        <w:t>]</w:t>
      </w:r>
      <w:r>
        <w:rPr>
          <w:rFonts w:hint="eastAsia"/>
        </w:rPr>
        <w:t>。其执行流程如图2-5所示：</w:t>
      </w:r>
    </w:p>
    <w:p>
      <w:r>
        <w:pict>
          <v:shape id="_x0000_s1028" o:spid="_x0000_s1028" o:spt="75" type="#_x0000_t75" style="position:absolute;left:0pt;margin-left:34.4pt;margin-top:11.75pt;height:396.2pt;width:405.4pt;mso-wrap-distance-bottom:0pt;mso-wrap-distance-top:0pt;z-index:251776000;mso-width-relative:page;mso-height-relative:page;" o:ole="t" filled="f" o:preferrelative="t" stroked="f" coordsize="21600,21600">
            <v:path/>
            <v:fill on="f" focussize="0,0"/>
            <v:stroke on="f"/>
            <v:imagedata r:id="rId34" o:title=""/>
            <o:lock v:ext="edit" aspectratio="t"/>
            <w10:wrap type="topAndBottom"/>
          </v:shape>
          <o:OLEObject Type="Embed" ProgID="Visio.Drawing.11" ShapeID="_x0000_s1028" DrawAspect="Content" ObjectID="_1468075729" r:id="rId33">
            <o:LockedField>false</o:LockedField>
          </o:OLEObject>
        </w:pi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asciiTheme="minorEastAsia" w:hAnsiTheme="minorEastAsia" w:eastAsiaTheme="minorEastAsia" w:cstheme="minorEastAsia"/>
          <w:sz w:val="21"/>
        </w:rPr>
        <w:t>图</w:t>
      </w:r>
      <w:r>
        <w:rPr>
          <w:sz w:val="21"/>
        </w:rPr>
        <w:t xml:space="preserve">2-5 </w:t>
      </w:r>
      <w:r>
        <w:rPr>
          <w:rFonts w:hint="eastAsia"/>
          <w:sz w:val="21"/>
        </w:rPr>
        <w:t>M</w:t>
      </w:r>
      <w:r>
        <w:rPr>
          <w:sz w:val="21"/>
        </w:rPr>
        <w:t>y</w:t>
      </w:r>
      <w:r>
        <w:rPr>
          <w:rFonts w:hint="eastAsia"/>
          <w:sz w:val="21"/>
        </w:rPr>
        <w:t>B</w:t>
      </w:r>
      <w:r>
        <w:rPr>
          <w:sz w:val="21"/>
        </w:rPr>
        <w:t>atis</w:t>
      </w:r>
      <w:r>
        <w:rPr>
          <w:rFonts w:hint="eastAsia" w:asciiTheme="minorEastAsia" w:hAnsiTheme="minorEastAsia" w:eastAsiaTheme="minorEastAsia" w:cstheme="minorEastAsia"/>
          <w:sz w:val="21"/>
        </w:rPr>
        <w:t>执行流程图</w:t>
      </w:r>
    </w:p>
    <w:p>
      <w:pPr>
        <w:pStyle w:val="22"/>
        <w:spacing w:before="200" w:after="200"/>
      </w:pPr>
      <w:r>
        <w:rPr>
          <w:rFonts w:hint="eastAsia"/>
        </w:rPr>
        <w:t>2.</w:t>
      </w:r>
      <w:r>
        <w:rPr>
          <w:rFonts w:hint="eastAsia"/>
          <w:lang w:val="en-US" w:eastAsia="zh-CN"/>
        </w:rPr>
        <w:t xml:space="preserve">4 </w:t>
      </w:r>
      <w:r>
        <w:rPr>
          <w:rFonts w:hint="eastAsia"/>
        </w:rPr>
        <w:t>本章小结</w:t>
      </w:r>
    </w:p>
    <w:p>
      <w:pPr>
        <w:ind w:firstLine="480" w:firstLineChars="200"/>
      </w:pPr>
      <w:r>
        <w:rPr>
          <w:rFonts w:hint="eastAsia"/>
        </w:rPr>
        <w:t>本章确定了开发环境所需要的框架与技术，并对这些内容进行了简要的介绍。为系统的设计提供了技术方面的支撑。了解这些框架与技术，对于在系统的分析设计与开发过程中有着重大的意义。</w:t>
      </w:r>
    </w:p>
    <w:p/>
    <w:p>
      <w:pPr>
        <w:spacing w:line="400" w:lineRule="exact"/>
        <w:sectPr>
          <w:pgSz w:w="11906" w:h="16838"/>
          <w:pgMar w:top="1474" w:right="1531" w:bottom="1474" w:left="1531" w:header="1021" w:footer="1021" w:gutter="0"/>
          <w:cols w:space="425" w:num="1"/>
          <w:titlePg/>
          <w:docGrid w:type="lines" w:linePitch="400" w:charSpace="0"/>
        </w:sectPr>
      </w:pPr>
    </w:p>
    <w:p>
      <w:pPr>
        <w:pStyle w:val="26"/>
      </w:pPr>
      <w:bookmarkStart w:id="31" w:name="_Toc409174154"/>
      <w:bookmarkStart w:id="32" w:name="_Toc452574334"/>
      <w:r>
        <w:rPr>
          <w:rFonts w:hint="eastAsia"/>
        </w:rPr>
        <w:t>第3章 系统需求分析</w:t>
      </w:r>
      <w:bookmarkEnd w:id="31"/>
      <w:bookmarkEnd w:id="32"/>
    </w:p>
    <w:p>
      <w:pPr>
        <w:pStyle w:val="22"/>
        <w:spacing w:before="200" w:after="200"/>
      </w:pPr>
      <w:bookmarkStart w:id="33" w:name="_Toc452574335"/>
      <w:bookmarkStart w:id="34" w:name="_Toc409174155"/>
      <w:r>
        <w:rPr>
          <w:rFonts w:hint="eastAsia"/>
        </w:rPr>
        <w:t>3.</w:t>
      </w:r>
      <w:bookmarkEnd w:id="33"/>
      <w:bookmarkEnd w:id="34"/>
      <w:r>
        <w:rPr>
          <w:rFonts w:hint="eastAsia"/>
          <w:lang w:val="en-US" w:eastAsia="zh-CN"/>
        </w:rPr>
        <w:t xml:space="preserve">1 </w:t>
      </w:r>
      <w:r>
        <w:rPr>
          <w:rFonts w:hint="eastAsia"/>
        </w:rPr>
        <w:t>系统需求描述</w:t>
      </w:r>
    </w:p>
    <w:p>
      <w:pPr>
        <w:pStyle w:val="24"/>
        <w:spacing w:before="200" w:after="200"/>
      </w:pPr>
      <w:bookmarkStart w:id="35" w:name="_Toc409174156"/>
      <w:bookmarkStart w:id="36" w:name="_Toc452574336"/>
      <w:r>
        <w:rPr>
          <w:rFonts w:hint="eastAsia"/>
        </w:rPr>
        <w:t>3.1.1</w:t>
      </w:r>
      <w:bookmarkEnd w:id="35"/>
      <w:bookmarkEnd w:id="36"/>
      <w:r>
        <w:rPr>
          <w:rFonts w:hint="eastAsia"/>
          <w:lang w:val="en-US" w:eastAsia="zh-CN"/>
        </w:rPr>
        <w:t xml:space="preserve"> </w:t>
      </w:r>
      <w:r>
        <w:rPr>
          <w:rFonts w:hint="eastAsia"/>
        </w:rPr>
        <w:t>总体目标</w:t>
      </w:r>
    </w:p>
    <w:p>
      <w:pPr>
        <w:ind w:firstLine="420"/>
      </w:pPr>
      <w:r>
        <w:rPr>
          <w:rFonts w:hint="eastAsia"/>
        </w:rPr>
        <w:t>传统的仓库管理工作繁琐又复杂，严重影响企业的办事效率。为了提高企业的运行效率，充分利用资源，使用基于数据库技术的仓库信息管理系统刻不容缓。系统的总体目标就是开发一个基于B/S架构的仓库管理系统，具体功能包括用户登录，用户权限控制修改，用户个人信息修改，节点管理，库房管理，车辆管理，工器具管理，工单管理等。</w:t>
      </w:r>
    </w:p>
    <w:p>
      <w:pPr>
        <w:ind w:firstLine="420"/>
      </w:pPr>
      <w:r>
        <w:rPr>
          <w:rFonts w:hint="eastAsia" w:ascii="宋体" w:hAnsi="宋体"/>
        </w:rPr>
        <w:t>为使开发的新系统更加符合用户的预期，在设计开发前要与管理者、操作者多次交流，以确定对系统的确切需求。客户对系统功能上的要求是指系统可以做什么，对性能上的要求是指系统相关功能做的怎么样。只有完全理解了客户的需求才可以着手设计开发，否则可能背道而驰，最终以失败告终。</w:t>
      </w:r>
    </w:p>
    <w:p>
      <w:pPr>
        <w:pStyle w:val="24"/>
        <w:spacing w:before="200" w:after="200"/>
      </w:pPr>
      <w:bookmarkStart w:id="37" w:name="_Toc452574337"/>
      <w:bookmarkStart w:id="38" w:name="_Toc409174157"/>
      <w:r>
        <w:rPr>
          <w:rFonts w:hint="eastAsia"/>
        </w:rPr>
        <w:t>3.1.</w:t>
      </w:r>
      <w:bookmarkEnd w:id="37"/>
      <w:bookmarkEnd w:id="38"/>
      <w:r>
        <w:rPr>
          <w:rFonts w:hint="eastAsia"/>
          <w:lang w:val="en-US" w:eastAsia="zh-CN"/>
        </w:rPr>
        <w:t xml:space="preserve">2 </w:t>
      </w:r>
      <w:r>
        <w:rPr>
          <w:rFonts w:hint="eastAsia"/>
        </w:rPr>
        <w:t>可行性分析</w:t>
      </w:r>
    </w:p>
    <w:p>
      <w:pPr>
        <w:pStyle w:val="32"/>
        <w:spacing w:line="400" w:lineRule="exact"/>
      </w:pPr>
      <w:r>
        <w:rPr>
          <w:rFonts w:hint="eastAsia"/>
        </w:rPr>
        <w:t>一个系统的开发需要涉及到很多种技术，这些技术是否成熟稳定是系统开发成败的关键。所涉及的技术是否有知识产权保护，如何取得使用权，开发团队是否有能力运用这些技术。仓库</w:t>
      </w:r>
      <w:r>
        <w:rPr>
          <w:rFonts w:hint="eastAsia"/>
          <w:bCs/>
        </w:rPr>
        <w:t>管理系统</w:t>
      </w:r>
      <w:r>
        <w:rPr>
          <w:rFonts w:hint="eastAsia"/>
        </w:rPr>
        <w:t>的开发主要使用Vue.js作为前端框架，</w:t>
      </w:r>
      <w:r>
        <w:t>JAVA</w:t>
      </w:r>
      <w:r>
        <w:rPr>
          <w:rFonts w:hint="eastAsia"/>
        </w:rPr>
        <w:t>语言编写后台处理逻辑，使用</w:t>
      </w:r>
      <w:r>
        <w:t>MYSQL</w:t>
      </w:r>
      <w:r>
        <w:rPr>
          <w:rFonts w:hint="eastAsia"/>
        </w:rPr>
        <w:t>数据库管理系统管理数据。目前</w:t>
      </w:r>
      <w:r>
        <w:t>B/S</w:t>
      </w:r>
      <w:r>
        <w:rPr>
          <w:rFonts w:hint="eastAsia"/>
        </w:rPr>
        <w:t>架构的应用系统技术非常成熟，使用</w:t>
      </w:r>
      <w:r>
        <w:t>JAVA</w:t>
      </w:r>
      <w:r>
        <w:rPr>
          <w:rFonts w:hint="eastAsia"/>
        </w:rPr>
        <w:t>语言开发</w:t>
      </w:r>
      <w:r>
        <w:t>B/S</w:t>
      </w:r>
      <w:r>
        <w:rPr>
          <w:rFonts w:hint="eastAsia"/>
        </w:rPr>
        <w:t>架构系统成为主流。IntelliJ IDEA是一个集成的开发环境，内部集成了多种工具</w:t>
      </w:r>
      <w:r>
        <w:t>WEB</w:t>
      </w:r>
      <w:r>
        <w:rPr>
          <w:rFonts w:hint="eastAsia"/>
        </w:rPr>
        <w:t>服务器，支持多种编程语言。基于Vue.js的</w:t>
      </w:r>
      <w:r>
        <w:t>B/S</w:t>
      </w:r>
      <w:r>
        <w:rPr>
          <w:rFonts w:hint="eastAsia"/>
        </w:rPr>
        <w:t>架构系统技术已经很成熟，现在主流系统开发都在使用，会此技术的开发人员很多，可供查阅的资料和案例也很丰富。界面操作简单，易学易用，面向对象的开发技术，封装了很多常用的组件，提高了开发效率。</w:t>
      </w:r>
    </w:p>
    <w:p>
      <w:pPr>
        <w:pStyle w:val="32"/>
        <w:spacing w:line="400" w:lineRule="exact"/>
      </w:pPr>
      <w:r>
        <w:rPr>
          <w:rFonts w:hint="eastAsia"/>
        </w:rPr>
        <w:t>以上开发工具本人都使用过，即便遇到一些问题通过向老师请教和查阅资料都可以解决，所以在技术上是可以实现的。</w:t>
      </w:r>
    </w:p>
    <w:p>
      <w:pPr>
        <w:pStyle w:val="32"/>
        <w:spacing w:line="400" w:lineRule="exact"/>
      </w:pPr>
      <w:r>
        <w:rPr>
          <w:rFonts w:hint="eastAsia"/>
        </w:rPr>
        <w:t>由于是仓库管理系统，没有用户注册的功能，所有账号均事先分配好，每个用户拥有若干角色，每个角色对应一些系统功能菜单，即每个角色拥有不同的操作权限；这样，在某个用户登录到自己的账号后，系统只会加载此用户拥有的权限菜单。超级权限可以查看所有内容，即拥有所有权限。对于每一个功能模块，可以查看的用户均可以进行增删改查操作（某些模块由于需求可能没有某个操作）。</w:t>
      </w:r>
    </w:p>
    <w:p>
      <w:pPr>
        <w:pStyle w:val="22"/>
        <w:spacing w:before="200" w:after="200"/>
      </w:pPr>
      <w:bookmarkStart w:id="39" w:name="_Toc452574338"/>
      <w:bookmarkStart w:id="40" w:name="_Toc409174158"/>
      <w:r>
        <w:rPr>
          <w:rFonts w:hint="eastAsia"/>
        </w:rPr>
        <w:t>3.</w:t>
      </w:r>
      <w:bookmarkEnd w:id="39"/>
      <w:bookmarkEnd w:id="40"/>
      <w:r>
        <w:rPr>
          <w:rFonts w:hint="eastAsia"/>
          <w:lang w:val="en-US" w:eastAsia="zh-CN"/>
        </w:rPr>
        <w:t xml:space="preserve">2 </w:t>
      </w:r>
      <w:r>
        <w:rPr>
          <w:rFonts w:hint="eastAsia"/>
        </w:rPr>
        <w:t>系统功能需求</w:t>
      </w:r>
    </w:p>
    <w:p>
      <w:r>
        <w:rPr>
          <w:rFonts w:hint="eastAsia"/>
        </w:rPr>
        <w:t xml:space="preserve">  智能库房管理系统总体功能分为两个模块：系统管理模块和系统功能模块。如图3-1所示。</w:t>
      </w:r>
    </w:p>
    <w:p>
      <w:pPr>
        <w:spacing w:line="240" w:lineRule="auto"/>
        <w:jc w:val="center"/>
        <w:rPr>
          <w:rFonts w:hint="eastAsia" w:ascii="宋体" w:hAnsi="宋体"/>
          <w:sz w:val="21"/>
          <w:szCs w:val="21"/>
        </w:rPr>
      </w:pPr>
      <w:bookmarkStart w:id="41" w:name="_Toc409174159"/>
      <w:bookmarkStart w:id="42" w:name="_Toc452574339"/>
      <w:r>
        <w:rPr>
          <w:rFonts w:hint="eastAsia" w:ascii="宋体" w:hAnsi="宋体"/>
          <w:sz w:val="21"/>
          <w:szCs w:val="21"/>
        </w:rPr>
        <w:object>
          <v:shape id="_x0000_i1028" o:spt="75" type="#_x0000_t75" style="height:189.75pt;width:177.75pt;" o:ole="t" filled="f" o:preferrelative="t" stroked="f" coordsize="21600,21600">
            <v:path/>
            <v:fill on="f" focussize="0,0"/>
            <v:stroke on="f"/>
            <v:imagedata r:id="rId36" o:title=""/>
            <o:lock v:ext="edit" aspectratio="f"/>
            <w10:wrap type="none"/>
            <w10:anchorlock/>
          </v:shape>
          <o:OLEObject Type="Embed" ProgID="Visio.Drawing.15" ShapeID="_x0000_i1028" DrawAspect="Content" ObjectID="_1468075730" r:id="rId35">
            <o:LockedField>false</o:LockedField>
          </o:OLEObject>
        </w:object>
      </w:r>
    </w:p>
    <w:p>
      <w:pPr>
        <w:spacing w:line="240" w:lineRule="auto"/>
        <w:jc w:val="center"/>
        <w:rPr>
          <w:sz w:val="21"/>
          <w:szCs w:val="21"/>
        </w:rPr>
      </w:pPr>
      <w:r>
        <w:rPr>
          <w:rFonts w:hint="eastAsia" w:ascii="宋体" w:hAnsi="宋体"/>
          <w:sz w:val="21"/>
          <w:szCs w:val="21"/>
        </w:rPr>
        <w:t>图</w:t>
      </w:r>
      <w:r>
        <w:rPr>
          <w:sz w:val="21"/>
          <w:szCs w:val="21"/>
        </w:rPr>
        <w:t xml:space="preserve">3- </w:t>
      </w:r>
      <w:r>
        <w:rPr>
          <w:sz w:val="21"/>
          <w:szCs w:val="21"/>
        </w:rPr>
        <w:fldChar w:fldCharType="begin"/>
      </w:r>
      <w:r>
        <w:rPr>
          <w:sz w:val="21"/>
          <w:szCs w:val="21"/>
        </w:rPr>
        <w:instrText xml:space="preserve"> SEQ 图3- \* ARABIC </w:instrText>
      </w:r>
      <w:r>
        <w:rPr>
          <w:sz w:val="21"/>
          <w:szCs w:val="21"/>
        </w:rPr>
        <w:fldChar w:fldCharType="separate"/>
      </w:r>
      <w:r>
        <w:rPr>
          <w:sz w:val="21"/>
          <w:szCs w:val="21"/>
        </w:rPr>
        <w:t>1</w:t>
      </w:r>
      <w:r>
        <w:rPr>
          <w:sz w:val="21"/>
          <w:szCs w:val="21"/>
        </w:rPr>
        <w:fldChar w:fldCharType="end"/>
      </w:r>
      <w:r>
        <w:rPr>
          <w:rFonts w:hint="eastAsia" w:ascii="宋体" w:hAnsi="宋体"/>
          <w:sz w:val="21"/>
          <w:szCs w:val="21"/>
        </w:rPr>
        <w:t>智能</w:t>
      </w:r>
      <w:r>
        <w:rPr>
          <w:rFonts w:hint="eastAsia"/>
          <w:sz w:val="21"/>
          <w:szCs w:val="21"/>
        </w:rPr>
        <w:t>库房管理系统</w:t>
      </w:r>
      <w:r>
        <w:rPr>
          <w:rFonts w:hint="eastAsia" w:ascii="宋体" w:hAnsi="宋体"/>
          <w:sz w:val="21"/>
          <w:szCs w:val="21"/>
        </w:rPr>
        <w:t>总体功能</w:t>
      </w:r>
    </w:p>
    <w:p>
      <w:pPr>
        <w:pStyle w:val="24"/>
        <w:spacing w:before="200" w:after="200"/>
      </w:pPr>
      <w:r>
        <w:rPr>
          <w:rFonts w:hint="eastAsia"/>
        </w:rPr>
        <w:t>3.2.</w:t>
      </w:r>
      <w:bookmarkEnd w:id="41"/>
      <w:bookmarkEnd w:id="42"/>
      <w:r>
        <w:rPr>
          <w:rFonts w:hint="eastAsia"/>
          <w:lang w:val="en-US" w:eastAsia="zh-CN"/>
        </w:rPr>
        <w:t xml:space="preserve">1 </w:t>
      </w:r>
      <w:r>
        <w:rPr>
          <w:rFonts w:hint="eastAsia"/>
        </w:rPr>
        <w:t>系统管理模块需求</w:t>
      </w:r>
    </w:p>
    <w:p>
      <w:pPr>
        <w:spacing w:line="400" w:lineRule="exact"/>
        <w:ind w:firstLine="480"/>
      </w:pPr>
      <w:r>
        <w:rPr>
          <w:rFonts w:hint="eastAsia"/>
        </w:rPr>
        <w:t>在系统管理模块中，主要包含用户登录，用户个人信息修改，用户删除，用户退出，角色添加，角色修改，角色删除等功能，如图3-2所示。</w:t>
      </w:r>
    </w:p>
    <w:p>
      <w:pPr>
        <w:ind w:firstLine="0"/>
        <w:rPr>
          <w:rFonts w:ascii="宋体" w:hAnsi="宋体"/>
          <w:sz w:val="21"/>
          <w:szCs w:val="21"/>
        </w:rPr>
      </w:pPr>
      <w:bookmarkStart w:id="43" w:name="_Toc409174160"/>
      <w:bookmarkStart w:id="44" w:name="_Toc452574340"/>
      <w:r>
        <w:rPr>
          <w:rFonts w:ascii="宋体" w:hAnsi="宋体"/>
          <w:sz w:val="21"/>
          <w:szCs w:val="21"/>
        </w:rPr>
        <w:object>
          <v:shape id="_x0000_i1029" o:spt="75" type="#_x0000_t75" style="height:207.75pt;width:422.25pt;" o:ole="t" filled="f" o:preferrelative="t" stroked="f" coordsize="21600,21600">
            <v:path/>
            <v:fill on="f" focussize="0,0"/>
            <v:stroke on="f"/>
            <v:imagedata r:id="rId38" o:title=""/>
            <o:lock v:ext="edit" aspectratio="f"/>
            <w10:wrap type="none"/>
            <w10:anchorlock/>
          </v:shape>
          <o:OLEObject Type="Embed" ProgID="Visio.Drawing.15" ShapeID="_x0000_i1029" DrawAspect="Content" ObjectID="_1468075731" r:id="rId37">
            <o:LockedField>false</o:LockedField>
          </o:OLEObject>
        </w:object>
      </w:r>
    </w:p>
    <w:p>
      <w:pPr>
        <w:spacing w:line="400" w:lineRule="exact"/>
        <w:jc w:val="center"/>
      </w:pPr>
      <w:r>
        <w:rPr>
          <w:rFonts w:hint="eastAsia" w:ascii="宋体" w:hAnsi="宋体"/>
          <w:sz w:val="21"/>
          <w:szCs w:val="21"/>
        </w:rPr>
        <w:t>图</w:t>
      </w:r>
      <w:r>
        <w:rPr>
          <w:rFonts w:hint="eastAsia"/>
          <w:sz w:val="21"/>
          <w:szCs w:val="21"/>
        </w:rPr>
        <w:t>3-2 系统管理模块</w:t>
      </w:r>
    </w:p>
    <w:p>
      <w:pPr>
        <w:numPr>
          <w:ilvl w:val="0"/>
          <w:numId w:val="1"/>
        </w:numPr>
        <w:spacing w:line="400" w:lineRule="exact"/>
      </w:pPr>
      <w:r>
        <w:rPr>
          <w:rFonts w:hint="eastAsia"/>
        </w:rPr>
        <w:t>用户登录</w:t>
      </w:r>
    </w:p>
    <w:p>
      <w:pPr>
        <w:spacing w:line="400" w:lineRule="exact"/>
      </w:pPr>
      <w:r>
        <w:rPr>
          <w:rFonts w:hint="eastAsia"/>
        </w:rPr>
        <w:t xml:space="preserve">    每个用户都有自己的账号和密码，用户登录是必需品，既然有用户登录，就要对用户登录状态进行维持，采用Apache Shiro安全框架即可解决问题。</w:t>
      </w:r>
    </w:p>
    <w:p>
      <w:pPr>
        <w:numPr>
          <w:ilvl w:val="0"/>
          <w:numId w:val="1"/>
        </w:numPr>
        <w:spacing w:line="400" w:lineRule="exact"/>
      </w:pPr>
      <w:r>
        <w:rPr>
          <w:rFonts w:hint="eastAsia"/>
        </w:rPr>
        <w:t>信息修改</w:t>
      </w:r>
    </w:p>
    <w:p>
      <w:pPr>
        <w:spacing w:line="400" w:lineRule="exact"/>
        <w:ind w:firstLine="480" w:firstLineChars="200"/>
      </w:pPr>
      <w:r>
        <w:rPr>
          <w:rFonts w:hint="eastAsia"/>
        </w:rPr>
        <w:t>用户登录系统之后，要可以对自己的个人信息进行修改，包括电话号码，用户签名等。其中，由于密码修改比较敏感以及用户头像设置的特殊性，对这两种修改单独进行。</w:t>
      </w:r>
    </w:p>
    <w:p>
      <w:pPr>
        <w:numPr>
          <w:ilvl w:val="0"/>
          <w:numId w:val="1"/>
        </w:numPr>
        <w:spacing w:line="400" w:lineRule="exact"/>
      </w:pPr>
      <w:r>
        <w:rPr>
          <w:rFonts w:hint="eastAsia"/>
        </w:rPr>
        <w:t>用户删除</w:t>
      </w:r>
    </w:p>
    <w:p>
      <w:pPr>
        <w:spacing w:line="400" w:lineRule="exact"/>
        <w:ind w:firstLine="420"/>
      </w:pPr>
      <w:r>
        <w:rPr>
          <w:rFonts w:hint="eastAsia"/>
        </w:rPr>
        <w:t>用户登录后，若有系统管理的权限，才可以删除其他用户，自己的账号不能删除。此处涉及到下面介绍的角色权限问题。</w:t>
      </w:r>
    </w:p>
    <w:p>
      <w:pPr>
        <w:numPr>
          <w:ilvl w:val="0"/>
          <w:numId w:val="1"/>
        </w:numPr>
        <w:spacing w:line="400" w:lineRule="exact"/>
      </w:pPr>
      <w:r>
        <w:rPr>
          <w:rFonts w:hint="eastAsia"/>
        </w:rPr>
        <w:t>用户退出</w:t>
      </w:r>
    </w:p>
    <w:p>
      <w:pPr>
        <w:spacing w:line="400" w:lineRule="exact"/>
        <w:ind w:left="360"/>
      </w:pPr>
      <w:r>
        <w:rPr>
          <w:rFonts w:hint="eastAsia"/>
        </w:rPr>
        <w:t xml:space="preserve"> 这是管理系统的必须要素，此处与安全框架结合很好实现。</w:t>
      </w:r>
    </w:p>
    <w:p>
      <w:pPr>
        <w:numPr>
          <w:ilvl w:val="0"/>
          <w:numId w:val="1"/>
        </w:numPr>
        <w:spacing w:line="400" w:lineRule="exact"/>
      </w:pPr>
      <w:r>
        <w:rPr>
          <w:rFonts w:hint="eastAsia"/>
        </w:rPr>
        <w:t>角色添加</w:t>
      </w:r>
    </w:p>
    <w:p>
      <w:pPr>
        <w:spacing w:line="400" w:lineRule="exact"/>
      </w:pPr>
      <w:r>
        <w:rPr>
          <w:rFonts w:hint="eastAsia"/>
        </w:rPr>
        <w:t xml:space="preserve">     每个用户都有多个角色，每个角色拥有若干权限（菜单），添加角色的时候除了要设置角色名字外，还要设置角色权限。</w:t>
      </w:r>
    </w:p>
    <w:p>
      <w:pPr>
        <w:numPr>
          <w:ilvl w:val="0"/>
          <w:numId w:val="1"/>
        </w:numPr>
        <w:spacing w:line="400" w:lineRule="exact"/>
      </w:pPr>
      <w:r>
        <w:rPr>
          <w:rFonts w:hint="eastAsia"/>
        </w:rPr>
        <w:t>角色修改</w:t>
      </w:r>
    </w:p>
    <w:p>
      <w:pPr>
        <w:spacing w:line="400" w:lineRule="exact"/>
        <w:ind w:left="360"/>
      </w:pPr>
      <w:r>
        <w:rPr>
          <w:rFonts w:hint="eastAsia"/>
        </w:rPr>
        <w:t>角色修改时同角色添加类似，对权限进行添加或减少。</w:t>
      </w:r>
    </w:p>
    <w:p>
      <w:pPr>
        <w:numPr>
          <w:ilvl w:val="0"/>
          <w:numId w:val="1"/>
        </w:numPr>
        <w:spacing w:line="400" w:lineRule="exact"/>
      </w:pPr>
      <w:r>
        <w:rPr>
          <w:rFonts w:hint="eastAsia"/>
        </w:rPr>
        <w:t>角色删除</w:t>
      </w:r>
    </w:p>
    <w:p>
      <w:pPr>
        <w:pStyle w:val="24"/>
        <w:spacing w:before="0" w:beforeLines="0" w:after="0" w:afterLines="0"/>
        <w:ind w:firstLine="420"/>
        <w:rPr>
          <w:rFonts w:eastAsia="宋体"/>
          <w:sz w:val="24"/>
          <w:szCs w:val="24"/>
        </w:rPr>
      </w:pPr>
      <w:r>
        <w:rPr>
          <w:rFonts w:hint="eastAsia" w:eastAsia="宋体"/>
          <w:sz w:val="24"/>
          <w:szCs w:val="24"/>
        </w:rPr>
        <w:t>拥有系统管理权限的用户可以删除某个角色。这样综合在一起就实现了不同用户登录系统时菜单的动态加载，即实现了权限控制。</w:t>
      </w:r>
    </w:p>
    <w:p>
      <w:pPr>
        <w:pStyle w:val="24"/>
        <w:spacing w:before="200" w:after="200"/>
      </w:pPr>
      <w:r>
        <w:rPr>
          <w:rFonts w:hint="eastAsia"/>
        </w:rPr>
        <w:t>3.2.2</w:t>
      </w:r>
      <w:bookmarkEnd w:id="43"/>
      <w:bookmarkEnd w:id="44"/>
      <w:r>
        <w:rPr>
          <w:rFonts w:hint="eastAsia"/>
          <w:lang w:val="en-US" w:eastAsia="zh-CN"/>
        </w:rPr>
        <w:t xml:space="preserve"> </w:t>
      </w:r>
      <w:r>
        <w:rPr>
          <w:rFonts w:hint="eastAsia"/>
        </w:rPr>
        <w:t>系统功能需求</w:t>
      </w:r>
    </w:p>
    <w:p>
      <w:pPr>
        <w:ind w:firstLine="420"/>
      </w:pPr>
      <w:r>
        <w:rPr>
          <w:rFonts w:hint="eastAsia"/>
        </w:rPr>
        <w:t>在系统功能模块中，包含节点管理，库房管理，工器具信息管理，工器具出入库管理，车辆信息管理，车辆出入库管理，工单管理等功能，如图3-3所示。</w:t>
      </w:r>
    </w:p>
    <w:p>
      <w:pPr>
        <w:ind w:firstLine="420"/>
        <w:rPr>
          <w:rFonts w:hint="eastAsia"/>
          <w:sz w:val="21"/>
          <w:szCs w:val="21"/>
        </w:rPr>
      </w:pPr>
      <w:r>
        <w:object>
          <v:shape id="_x0000_i1030" o:spt="75" type="#_x0000_t75" style="height:207.75pt;width:422.25pt;" o:ole="t" filled="f" o:preferrelative="t" stroked="f" coordsize="21600,21600">
            <v:path/>
            <v:fill on="f" focussize="0,0"/>
            <v:stroke on="f"/>
            <v:imagedata r:id="rId40" o:title=""/>
            <o:lock v:ext="edit" aspectratio="f"/>
            <w10:wrap type="none"/>
            <w10:anchorlock/>
          </v:shape>
          <o:OLEObject Type="Embed" ProgID="Visio.Drawing.15" ShapeID="_x0000_i1030" DrawAspect="Content" ObjectID="_1468075732" r:id="rId39">
            <o:LockedField>false</o:LockedField>
          </o:OLEObject>
        </w:object>
      </w:r>
      <w:r>
        <w:rPr>
          <w:rFonts w:hint="eastAsia"/>
        </w:rPr>
        <w:tab/>
      </w:r>
      <w:r>
        <w:rPr>
          <w:rFonts w:hint="eastAsia"/>
        </w:rPr>
        <w:tab/>
      </w:r>
      <w:r>
        <w:rPr>
          <w:rFonts w:hint="eastAsia"/>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ascii="宋体" w:hAnsi="宋体"/>
          <w:sz w:val="21"/>
          <w:szCs w:val="21"/>
        </w:rPr>
        <w:t>图</w:t>
      </w:r>
      <w:r>
        <w:rPr>
          <w:rFonts w:hint="eastAsia"/>
          <w:sz w:val="21"/>
          <w:szCs w:val="21"/>
        </w:rPr>
        <w:t>3-3 系统功能模块</w:t>
      </w:r>
    </w:p>
    <w:p>
      <w:pPr>
        <w:ind w:firstLine="420"/>
        <w:rPr>
          <w:rFonts w:hint="eastAsia"/>
          <w:sz w:val="21"/>
          <w:szCs w:val="21"/>
        </w:rPr>
      </w:pPr>
    </w:p>
    <w:p>
      <w:pPr>
        <w:numPr>
          <w:ilvl w:val="0"/>
          <w:numId w:val="2"/>
        </w:numPr>
        <w:tabs>
          <w:tab w:val="left" w:pos="827"/>
        </w:tabs>
        <w:ind w:left="420"/>
        <w:jc w:val="left"/>
      </w:pPr>
      <w:r>
        <w:rPr>
          <w:rFonts w:hint="eastAsia"/>
        </w:rPr>
        <w:t>节点管理</w:t>
      </w:r>
    </w:p>
    <w:p>
      <w:pPr>
        <w:tabs>
          <w:tab w:val="left" w:pos="827"/>
        </w:tabs>
        <w:ind w:firstLine="480" w:firstLineChars="200"/>
        <w:jc w:val="left"/>
      </w:pPr>
      <w:r>
        <w:rPr>
          <w:rFonts w:hint="eastAsia"/>
        </w:rPr>
        <w:t>一个节点代表一个地方，一个节点可能只有一个库房，也可能有多个库房。节点管理要完成节点信息的查询，编辑，添加和删除。</w:t>
      </w:r>
    </w:p>
    <w:p>
      <w:pPr>
        <w:numPr>
          <w:ilvl w:val="0"/>
          <w:numId w:val="2"/>
        </w:numPr>
        <w:tabs>
          <w:tab w:val="left" w:pos="827"/>
        </w:tabs>
        <w:ind w:left="420"/>
        <w:jc w:val="left"/>
      </w:pPr>
      <w:r>
        <w:rPr>
          <w:rFonts w:hint="eastAsia"/>
        </w:rPr>
        <w:t>库房管理</w:t>
      </w:r>
    </w:p>
    <w:p>
      <w:pPr>
        <w:tabs>
          <w:tab w:val="left" w:pos="827"/>
        </w:tabs>
        <w:ind w:firstLine="480" w:firstLineChars="200"/>
        <w:jc w:val="left"/>
      </w:pPr>
      <w:r>
        <w:rPr>
          <w:rFonts w:hint="eastAsia"/>
        </w:rPr>
        <w:t>库房从总体上来分有两大类，一类是工具库房，一类是车库。节点与库房是一对多的关系，这个部分要完成库房信息的查询，编辑，添加和删除。</w:t>
      </w:r>
    </w:p>
    <w:p>
      <w:pPr>
        <w:numPr>
          <w:ilvl w:val="0"/>
          <w:numId w:val="2"/>
        </w:numPr>
        <w:tabs>
          <w:tab w:val="left" w:pos="827"/>
        </w:tabs>
        <w:ind w:left="420"/>
        <w:jc w:val="left"/>
      </w:pPr>
      <w:r>
        <w:rPr>
          <w:rFonts w:hint="eastAsia"/>
        </w:rPr>
        <w:t>工器具管理</w:t>
      </w:r>
    </w:p>
    <w:p>
      <w:pPr>
        <w:tabs>
          <w:tab w:val="left" w:pos="827"/>
        </w:tabs>
        <w:ind w:firstLine="480" w:firstLineChars="200"/>
        <w:jc w:val="left"/>
      </w:pPr>
      <w:r>
        <w:rPr>
          <w:rFonts w:hint="eastAsia"/>
        </w:rPr>
        <w:t>工器具与工单相关联，工单会使用工具，一个正在进行的工单会改变工具的状态；当工单结束时，工具归还，工具状态改变的同时工具使用度+1。这个部分要完成工器具信息的查询，编辑，添加和删除。</w:t>
      </w:r>
    </w:p>
    <w:p>
      <w:pPr>
        <w:numPr>
          <w:ilvl w:val="0"/>
          <w:numId w:val="2"/>
        </w:numPr>
        <w:tabs>
          <w:tab w:val="left" w:pos="827"/>
        </w:tabs>
        <w:ind w:left="420"/>
        <w:jc w:val="left"/>
      </w:pPr>
      <w:r>
        <w:rPr>
          <w:rFonts w:hint="eastAsia"/>
        </w:rPr>
        <w:t>工器具出入库</w:t>
      </w:r>
    </w:p>
    <w:p>
      <w:pPr>
        <w:tabs>
          <w:tab w:val="left" w:pos="827"/>
        </w:tabs>
        <w:ind w:firstLine="480" w:firstLineChars="200"/>
        <w:jc w:val="left"/>
      </w:pPr>
      <w:r>
        <w:rPr>
          <w:rFonts w:hint="eastAsia"/>
        </w:rPr>
        <w:t>这里展示工器具的出入库状态，与工单状态相关联。这个部分只需完成信息的查询与筛选。</w:t>
      </w:r>
    </w:p>
    <w:p>
      <w:pPr>
        <w:numPr>
          <w:ilvl w:val="0"/>
          <w:numId w:val="2"/>
        </w:numPr>
        <w:tabs>
          <w:tab w:val="left" w:pos="827"/>
        </w:tabs>
        <w:ind w:left="420"/>
        <w:jc w:val="left"/>
      </w:pPr>
      <w:r>
        <w:rPr>
          <w:rFonts w:hint="eastAsia"/>
        </w:rPr>
        <w:t>车辆管理</w:t>
      </w:r>
    </w:p>
    <w:p>
      <w:pPr>
        <w:tabs>
          <w:tab w:val="left" w:pos="827"/>
        </w:tabs>
        <w:ind w:firstLine="480" w:firstLineChars="200"/>
        <w:jc w:val="left"/>
      </w:pPr>
      <w:r>
        <w:rPr>
          <w:rFonts w:hint="eastAsia"/>
        </w:rPr>
        <w:t>车辆与工单相关联，工单可能会使用车辆，一个正在进行的工单会改变车辆的状态；当工单结束时，车辆归还。这个部分要完成车辆信息的查询，编辑，添加和删除。</w:t>
      </w:r>
    </w:p>
    <w:p>
      <w:pPr>
        <w:numPr>
          <w:ilvl w:val="0"/>
          <w:numId w:val="2"/>
        </w:numPr>
        <w:tabs>
          <w:tab w:val="left" w:pos="827"/>
        </w:tabs>
        <w:ind w:left="420"/>
        <w:jc w:val="left"/>
      </w:pPr>
      <w:r>
        <w:rPr>
          <w:rFonts w:hint="eastAsia"/>
        </w:rPr>
        <w:t>车辆出入库</w:t>
      </w:r>
    </w:p>
    <w:p>
      <w:pPr>
        <w:tabs>
          <w:tab w:val="left" w:pos="827"/>
        </w:tabs>
        <w:ind w:firstLine="480" w:firstLineChars="200"/>
        <w:jc w:val="left"/>
      </w:pPr>
      <w:r>
        <w:rPr>
          <w:rFonts w:hint="eastAsia"/>
        </w:rPr>
        <w:t>这里展示车辆的出入库状态，与工单状态相关联。这个部分只需完成信息的查询与筛选。</w:t>
      </w:r>
    </w:p>
    <w:p>
      <w:pPr>
        <w:numPr>
          <w:ilvl w:val="0"/>
          <w:numId w:val="2"/>
        </w:numPr>
        <w:tabs>
          <w:tab w:val="left" w:pos="827"/>
        </w:tabs>
        <w:ind w:left="420"/>
        <w:jc w:val="left"/>
        <w:rPr>
          <w:rFonts w:eastAsia="黑体"/>
        </w:rPr>
      </w:pPr>
      <w:r>
        <w:rPr>
          <w:rFonts w:hint="eastAsia"/>
        </w:rPr>
        <w:t>工单管理</w:t>
      </w:r>
      <w:bookmarkStart w:id="45" w:name="_Toc409174161"/>
      <w:bookmarkStart w:id="46" w:name="_Toc452574341"/>
    </w:p>
    <w:p>
      <w:pPr>
        <w:tabs>
          <w:tab w:val="left" w:pos="827"/>
        </w:tabs>
        <w:jc w:val="left"/>
        <w:rPr>
          <w:rFonts w:eastAsia="黑体"/>
        </w:rPr>
      </w:pPr>
      <w:r>
        <w:rPr>
          <w:rFonts w:hint="eastAsia" w:eastAsia="黑体"/>
        </w:rPr>
        <w:t xml:space="preserve">    </w:t>
      </w:r>
      <w:r>
        <w:rPr>
          <w:rFonts w:hint="eastAsia"/>
        </w:rPr>
        <w:t>工单中会使用一些工具和车辆，在新建一个工单的时候，优先推荐使用次数少的工具，做到资源充分循环利用。对于一个正在执行的工单，可以新增工具和车辆或者结束工单。由于工单的特殊性，不予删除。</w:t>
      </w:r>
    </w:p>
    <w:p>
      <w:pPr>
        <w:pStyle w:val="22"/>
        <w:spacing w:before="200" w:after="200"/>
      </w:pPr>
      <w:r>
        <w:rPr>
          <w:rFonts w:hint="eastAsia"/>
        </w:rPr>
        <w:t>3.</w:t>
      </w:r>
      <w:r>
        <w:rPr>
          <w:rFonts w:hint="eastAsia"/>
          <w:lang w:val="en-US" w:eastAsia="zh-CN"/>
        </w:rPr>
        <w:t xml:space="preserve">3 </w:t>
      </w:r>
      <w:r>
        <w:rPr>
          <w:rFonts w:hint="eastAsia"/>
        </w:rPr>
        <w:t>本章小结</w:t>
      </w:r>
      <w:bookmarkEnd w:id="45"/>
      <w:bookmarkEnd w:id="46"/>
    </w:p>
    <w:p>
      <w:pPr>
        <w:sectPr>
          <w:pgSz w:w="11906" w:h="16838"/>
          <w:pgMar w:top="1474" w:right="1531" w:bottom="1474" w:left="1531" w:header="1021" w:footer="1021" w:gutter="0"/>
          <w:cols w:space="425" w:num="1"/>
          <w:titlePg/>
          <w:docGrid w:type="lines" w:linePitch="400" w:charSpace="0"/>
        </w:sectPr>
      </w:pPr>
      <w:r>
        <w:rPr>
          <w:rFonts w:hint="eastAsia"/>
        </w:rPr>
        <w:t xml:space="preserve">  本章阐述了系统的需求并对系统的模块和模块具体功能进行了一定的说明，之后会更进一步，对这些内容做详细设计，为下一章系统总体设计提供必要的参考。</w:t>
      </w:r>
    </w:p>
    <w:p>
      <w:pPr>
        <w:pStyle w:val="26"/>
        <w:numPr>
          <w:ilvl w:val="0"/>
          <w:numId w:val="3"/>
        </w:numPr>
      </w:pPr>
      <w:r>
        <w:rPr>
          <w:rFonts w:hint="eastAsia"/>
        </w:rPr>
        <w:t>系统详细设计</w:t>
      </w:r>
    </w:p>
    <w:p>
      <w:pPr>
        <w:ind w:firstLine="480" w:firstLineChars="200"/>
      </w:pPr>
      <w:r>
        <w:rPr>
          <w:rFonts w:hint="eastAsia"/>
        </w:rPr>
        <w:t>系统设计同样是项目开发过程中一个重要的阶段，此章节将阐述仓库管理系统的设计要求，对于系统的详细设计做出介绍，并重点介绍系统主要功能模块的设计情况。最后，详细阐述系统数据库系统的设计情况。</w:t>
      </w:r>
    </w:p>
    <w:p>
      <w:pPr>
        <w:pStyle w:val="22"/>
        <w:spacing w:before="200" w:after="200"/>
      </w:pPr>
      <w:bookmarkStart w:id="47" w:name="_Toc452574343"/>
      <w:r>
        <w:rPr>
          <w:rFonts w:hint="eastAsia"/>
        </w:rPr>
        <w:t>4.</w:t>
      </w:r>
      <w:bookmarkEnd w:id="47"/>
      <w:r>
        <w:rPr>
          <w:rFonts w:hint="eastAsia"/>
          <w:lang w:val="en-US" w:eastAsia="zh-CN"/>
        </w:rPr>
        <w:t xml:space="preserve">1 </w:t>
      </w:r>
      <w:r>
        <w:rPr>
          <w:rFonts w:hint="eastAsia"/>
        </w:rPr>
        <w:t>系统架构设计</w:t>
      </w:r>
    </w:p>
    <w:p>
      <w:pPr>
        <w:pStyle w:val="24"/>
        <w:spacing w:before="200" w:after="200"/>
      </w:pPr>
      <w:bookmarkStart w:id="48" w:name="_Toc452574344"/>
      <w:r>
        <w:rPr>
          <w:rFonts w:hint="eastAsia"/>
        </w:rPr>
        <w:t>4.1.</w:t>
      </w:r>
      <w:bookmarkEnd w:id="48"/>
      <w:r>
        <w:rPr>
          <w:rFonts w:hint="eastAsia"/>
          <w:lang w:val="en-US" w:eastAsia="zh-CN"/>
        </w:rPr>
        <w:t xml:space="preserve">1 </w:t>
      </w:r>
      <w:r>
        <w:rPr>
          <w:rFonts w:hint="eastAsia"/>
        </w:rPr>
        <w:t>系统整体架构</w:t>
      </w:r>
    </w:p>
    <w:p>
      <w:pPr>
        <w:spacing w:line="400" w:lineRule="exact"/>
        <w:ind w:firstLine="420"/>
      </w:pPr>
      <w:r>
        <w:rPr>
          <w:rFonts w:hint="eastAsia"/>
        </w:rPr>
        <w:t>智能库房管理系统经设计划分可以分为四个部分，它们分别是用户计算机（浏览器），前端服务器，后端服务器以及数据库。</w:t>
      </w:r>
    </w:p>
    <w:p>
      <w:pPr>
        <w:spacing w:line="400" w:lineRule="exact"/>
        <w:ind w:firstLine="420"/>
      </w:pPr>
      <w:r>
        <w:rPr>
          <w:rFonts w:hint="eastAsia"/>
        </w:rPr>
        <w:t>对智能库房管理系统的系统架构图进行展示，如图4-1所示。</w:t>
      </w:r>
      <w:bookmarkStart w:id="49" w:name="_Toc452574345"/>
    </w:p>
    <w:p>
      <w:pPr>
        <w:spacing w:line="240" w:lineRule="auto"/>
        <w:ind w:left="0" w:firstLine="0"/>
        <w:rPr>
          <w:rFonts w:hint="eastAsia"/>
          <w:sz w:val="21"/>
        </w:rPr>
      </w:pPr>
      <w:r>
        <w:rPr>
          <w:rFonts w:hint="eastAsia"/>
          <w:sz w:val="21"/>
          <w:lang w:val="en-US" w:eastAsia="zh-CN"/>
        </w:rPr>
        <w:t xml:space="preserve">     </w:t>
      </w:r>
      <w:r>
        <w:rPr>
          <w:rFonts w:hint="eastAsia"/>
          <w:sz w:val="21"/>
        </w:rPr>
        <w:object>
          <v:shape id="_x0000_i1031" o:spt="75" type="#_x0000_t75" style="height:309.25pt;width:387.4pt;" o:ole="t" filled="f" o:preferrelative="t" stroked="f" coordsize="21600,21600">
            <v:path/>
            <v:fill on="f" focussize="0,0"/>
            <v:stroke on="f"/>
            <v:imagedata r:id="rId42" o:title=""/>
            <o:lock v:ext="edit" aspectratio="f"/>
            <w10:wrap type="none"/>
            <w10:anchorlock/>
          </v:shape>
          <o:OLEObject Type="Embed" ProgID="Visio.Drawing.15" ShapeID="_x0000_i1031" DrawAspect="Content" ObjectID="_1468075733" r:id="rId41">
            <o:LockedField>false</o:LockedField>
          </o:OLEObject>
        </w:object>
      </w:r>
    </w:p>
    <w:p>
      <w:pPr>
        <w:spacing w:line="240" w:lineRule="auto"/>
        <w:ind w:left="2940" w:leftChars="0" w:firstLine="420" w:firstLineChars="0"/>
      </w:pPr>
      <w:r>
        <w:rPr>
          <w:rFonts w:hint="eastAsia"/>
          <w:sz w:val="21"/>
        </w:rPr>
        <w:t>图4-1 系统架构图</w:t>
      </w:r>
    </w:p>
    <w:p>
      <w:pPr>
        <w:spacing w:line="400" w:lineRule="exact"/>
        <w:ind w:firstLine="480" w:firstLineChars="200"/>
      </w:pPr>
      <w:r>
        <w:rPr>
          <w:rFonts w:hint="eastAsia"/>
        </w:rPr>
        <w:t>管理员在计算机通过浏览器访问前端服务器，前端服务器返回网页，在访问前端服务器的同时，前端服务器会发送网络请求到后端服务器请求数据来渲染页面，后端服务器对数据库进行连接和数据的增删改查。在开发过程中，浏览器选择的是火狐，前端服务器是基于node.js搭建的，后端服务器即Spring Boot中内嵌的Tomcat服务器，数据库使用MySQL。</w:t>
      </w:r>
    </w:p>
    <w:p>
      <w:pPr>
        <w:spacing w:line="400" w:lineRule="exact"/>
        <w:ind w:firstLine="480" w:firstLineChars="200"/>
      </w:pPr>
      <w:r>
        <w:rPr>
          <w:rFonts w:hint="eastAsia"/>
        </w:rPr>
        <w:t>在项目中还有后端服务器与C++客户端的WebSocket通信，通信的主要内容是库房中工具的提取与归还信息。本项目主要涉及的内容是图中虚线框中的内容。</w:t>
      </w:r>
    </w:p>
    <w:p>
      <w:pPr>
        <w:spacing w:before="200" w:beforeLines="50" w:after="200" w:afterLines="50" w:line="400" w:lineRule="exact"/>
        <w:rPr>
          <w:rFonts w:eastAsia="黑体"/>
          <w:bCs/>
          <w:sz w:val="28"/>
          <w:szCs w:val="32"/>
        </w:rPr>
      </w:pPr>
      <w:r>
        <w:rPr>
          <w:rFonts w:hint="eastAsia" w:eastAsia="黑体"/>
          <w:bCs/>
          <w:sz w:val="28"/>
          <w:szCs w:val="32"/>
        </w:rPr>
        <w:t>4.1.</w:t>
      </w:r>
      <w:bookmarkEnd w:id="49"/>
      <w:r>
        <w:rPr>
          <w:rFonts w:hint="eastAsia" w:eastAsia="黑体"/>
          <w:bCs/>
          <w:sz w:val="28"/>
          <w:szCs w:val="32"/>
          <w:lang w:val="en-US" w:eastAsia="zh-CN"/>
        </w:rPr>
        <w:t xml:space="preserve">2 </w:t>
      </w:r>
      <w:r>
        <w:rPr>
          <w:rFonts w:hint="eastAsia" w:eastAsia="黑体"/>
          <w:bCs/>
          <w:sz w:val="28"/>
          <w:szCs w:val="32"/>
        </w:rPr>
        <w:t>系统逻辑架构</w:t>
      </w:r>
    </w:p>
    <w:p>
      <w:pPr>
        <w:spacing w:line="400" w:lineRule="exact"/>
        <w:ind w:firstLine="420"/>
      </w:pPr>
      <w:r>
        <w:rPr>
          <w:rFonts w:hint="eastAsia"/>
        </w:rPr>
        <w:t>库房管理系统的逻辑架构包括控制层，业务逻辑层，数据访问层和视图层。</w:t>
      </w:r>
    </w:p>
    <w:p>
      <w:pPr>
        <w:spacing w:line="400" w:lineRule="exact"/>
      </w:pPr>
      <w:r>
        <w:tab/>
      </w:r>
      <w:r>
        <w:rPr>
          <w:rFonts w:hint="eastAsia"/>
        </w:rPr>
        <w:t>控制层：对系统功能模块流程的控制。它的具体功能包括了，解析HTTP请求，调用相应的业务逻辑层，实现具体的功能，以及返回系统所相应的数据。</w:t>
      </w:r>
    </w:p>
    <w:p>
      <w:pPr>
        <w:spacing w:line="400" w:lineRule="exact"/>
      </w:pPr>
      <w:r>
        <w:tab/>
      </w:r>
      <w:r>
        <w:rPr>
          <w:rFonts w:hint="eastAsia"/>
        </w:rPr>
        <w:t>业务逻辑层：实现具体功能模块的逻辑应用设计，具体功能是实现系统功能模块的业务逻辑。业务逻辑层又具体分为业务逻辑接口和业务逻辑实现。业务逻辑接口用于定义需要的业务逻辑操作。业务逻辑实现用于实现业务逻辑接口所定义的业务逻辑操作。</w:t>
      </w:r>
    </w:p>
    <w:p>
      <w:pPr>
        <w:spacing w:line="400" w:lineRule="exact"/>
      </w:pPr>
      <w:r>
        <w:tab/>
      </w:r>
      <w:r>
        <w:rPr>
          <w:rFonts w:hint="eastAsia"/>
        </w:rPr>
        <w:t>数据访问层：负责数据持久化的相关功能。具体功能是连接后台数据库和对数据实现增删改查的功能。本文的系统使用了开源框架MyBatis框架实现数据访问层，MyBatis框架是一种支持定制化SQL，存储过程和数据映射模型的数据持久化框架，它避免传统的JDBC代码和手动设置参数的麻烦。</w:t>
      </w:r>
    </w:p>
    <w:p>
      <w:pPr>
        <w:spacing w:line="400" w:lineRule="exact"/>
      </w:pPr>
      <w:r>
        <w:tab/>
      </w:r>
      <w:r>
        <w:rPr>
          <w:rFonts w:hint="eastAsia"/>
        </w:rPr>
        <w:t>视图层：负责前端界面的显示工作。系统通过视图层收集用户的请求信息。</w:t>
      </w:r>
    </w:p>
    <w:p>
      <w:pPr>
        <w:spacing w:line="400" w:lineRule="exact"/>
        <w:ind w:firstLine="420"/>
        <w:rPr>
          <w:rFonts w:hint="eastAsia"/>
          <w:sz w:val="21"/>
        </w:rPr>
      </w:pPr>
      <w:r>
        <w:tab/>
      </w:r>
      <w:r>
        <w:rPr>
          <w:rFonts w:hint="eastAsia"/>
        </w:rPr>
        <w:t>下面对库房管理系统的逻辑架构图进行展示，如图4-2所示。</w:t>
      </w:r>
    </w:p>
    <w:p>
      <w:pPr>
        <w:spacing w:line="240" w:lineRule="auto"/>
        <w:ind w:left="0" w:firstLine="0"/>
        <w:rPr>
          <w:rFonts w:hint="eastAsia"/>
          <w:sz w:val="21"/>
        </w:rPr>
      </w:pPr>
      <w:r>
        <w:object>
          <v:shape id="_x0000_i1032" o:spt="75" type="#_x0000_t75" style="height:180pt;width:441.5pt;" o:ole="t" filled="f" o:preferrelative="t" stroked="f" coordsize="21600,21600">
            <v:path/>
            <v:fill on="f" focussize="0,0"/>
            <v:stroke on="f"/>
            <v:imagedata r:id="rId44" o:title=""/>
            <o:lock v:ext="edit" aspectratio="f"/>
            <w10:wrap type="none"/>
            <w10:anchorlock/>
          </v:shape>
          <o:OLEObject Type="Embed" ProgID="Visio.Drawing.15" ShapeID="_x0000_i1032" DrawAspect="Content" ObjectID="_1468075734" r:id="rId43">
            <o:LockedField>false</o:LockedField>
          </o:OLEObject>
        </w:object>
      </w:r>
    </w:p>
    <w:p>
      <w:pPr>
        <w:spacing w:line="400" w:lineRule="exact"/>
        <w:ind w:left="3360" w:firstLine="420"/>
        <w:rPr>
          <w:sz w:val="21"/>
        </w:rPr>
      </w:pPr>
      <w:r>
        <w:rPr>
          <w:rFonts w:hint="eastAsia"/>
          <w:sz w:val="21"/>
        </w:rPr>
        <w:t>图4-2</w:t>
      </w:r>
      <w:r>
        <w:rPr>
          <w:sz w:val="21"/>
        </w:rPr>
        <w:t xml:space="preserve"> </w:t>
      </w:r>
      <w:r>
        <w:rPr>
          <w:rFonts w:hint="eastAsia"/>
          <w:sz w:val="21"/>
        </w:rPr>
        <w:t>逻辑架构图</w:t>
      </w:r>
      <w:bookmarkStart w:id="50" w:name="_Toc452574346"/>
    </w:p>
    <w:p>
      <w:pPr>
        <w:pStyle w:val="22"/>
        <w:spacing w:before="200" w:after="200"/>
      </w:pPr>
      <w:r>
        <w:rPr>
          <w:rFonts w:hint="eastAsia"/>
        </w:rPr>
        <w:t>4.2</w:t>
      </w:r>
      <w:bookmarkEnd w:id="50"/>
      <w:r>
        <w:rPr>
          <w:rFonts w:hint="eastAsia"/>
          <w:lang w:val="en-US" w:eastAsia="zh-CN"/>
        </w:rPr>
        <w:t xml:space="preserve"> </w:t>
      </w:r>
      <w:r>
        <w:rPr>
          <w:rFonts w:hint="eastAsia"/>
        </w:rPr>
        <w:t>系统功能模块设计</w:t>
      </w:r>
    </w:p>
    <w:p>
      <w:pPr>
        <w:ind w:firstLine="420"/>
      </w:pPr>
      <w:r>
        <w:rPr>
          <w:rFonts w:hint="eastAsia"/>
        </w:rPr>
        <w:t>所有模块的大致开发流程是先完成数据库表的建立与数据的插入，然后设计后台实体类，编写前端页面并设计好与后台数据交互的接口，最后完成各个接口的后台代码编写，运行测试这个模块，无误后即可开发下一个模块。</w:t>
      </w:r>
    </w:p>
    <w:p>
      <w:pPr>
        <w:pStyle w:val="24"/>
        <w:spacing w:before="200" w:after="200"/>
      </w:pPr>
      <w:r>
        <w:rPr>
          <w:rFonts w:hint="eastAsia"/>
        </w:rPr>
        <w:t>4.2.</w:t>
      </w:r>
      <w:r>
        <w:rPr>
          <w:rFonts w:hint="eastAsia"/>
          <w:lang w:val="en-US" w:eastAsia="zh-CN"/>
        </w:rPr>
        <w:t xml:space="preserve">1 </w:t>
      </w:r>
      <w:r>
        <w:rPr>
          <w:rFonts w:hint="eastAsia"/>
        </w:rPr>
        <w:t>库房管理模块设计</w:t>
      </w:r>
    </w:p>
    <w:p>
      <w:pPr>
        <w:tabs>
          <w:tab w:val="left" w:pos="827"/>
        </w:tabs>
        <w:ind w:firstLine="480" w:firstLineChars="200"/>
        <w:jc w:val="left"/>
      </w:pPr>
      <w:r>
        <w:rPr>
          <w:rFonts w:hint="eastAsia"/>
        </w:rPr>
        <w:t>库房从总体上来分有两大类，一类是工具库房，一类是车库。节点与库房是一对多的关系，这个部分要完成库房信息的查询，编辑，添加和删除。</w:t>
      </w:r>
    </w:p>
    <w:p>
      <w:pPr>
        <w:pStyle w:val="24"/>
        <w:spacing w:before="200" w:after="200"/>
      </w:pPr>
      <w:r>
        <w:rPr>
          <w:rFonts w:hint="eastAsia"/>
        </w:rPr>
        <w:t>4.2.</w:t>
      </w:r>
      <w:r>
        <w:rPr>
          <w:rFonts w:hint="eastAsia"/>
          <w:lang w:val="en-US" w:eastAsia="zh-CN"/>
        </w:rPr>
        <w:t xml:space="preserve">2 </w:t>
      </w:r>
      <w:r>
        <w:rPr>
          <w:rFonts w:hint="eastAsia"/>
        </w:rPr>
        <w:t>工器具管理模块设计</w:t>
      </w:r>
    </w:p>
    <w:p>
      <w:pPr>
        <w:tabs>
          <w:tab w:val="left" w:pos="827"/>
        </w:tabs>
        <w:ind w:firstLine="480" w:firstLineChars="200"/>
        <w:jc w:val="left"/>
      </w:pPr>
      <w:r>
        <w:rPr>
          <w:rFonts w:hint="eastAsia"/>
        </w:rPr>
        <w:t>工器具与工单相关联，工单会使用工具，一个正在进行的工单会改变工具的状态；当工单结束时，工具归还，工具状态改变的同时工具使用度+1，工具使用度会作为工具推荐的依据。这个部分要完成工器具信息的查询，编辑，添加和删除。</w:t>
      </w:r>
    </w:p>
    <w:p>
      <w:pPr>
        <w:pStyle w:val="24"/>
        <w:spacing w:before="200" w:after="200"/>
      </w:pPr>
      <w:r>
        <w:rPr>
          <w:rFonts w:hint="eastAsia"/>
        </w:rPr>
        <w:t>4.2.3</w:t>
      </w:r>
      <w:r>
        <w:rPr>
          <w:rFonts w:hint="eastAsia"/>
          <w:lang w:val="en-US" w:eastAsia="zh-CN"/>
        </w:rPr>
        <w:t xml:space="preserve"> </w:t>
      </w:r>
      <w:r>
        <w:rPr>
          <w:rFonts w:hint="eastAsia"/>
        </w:rPr>
        <w:t>车辆管理模块设计</w:t>
      </w:r>
    </w:p>
    <w:p>
      <w:pPr>
        <w:tabs>
          <w:tab w:val="left" w:pos="827"/>
        </w:tabs>
        <w:ind w:firstLine="480" w:firstLineChars="200"/>
        <w:jc w:val="left"/>
      </w:pPr>
      <w:r>
        <w:rPr>
          <w:rFonts w:hint="eastAsia"/>
        </w:rPr>
        <w:t>车辆与工单相关联，工单可能会使用车辆，一个正在进行的工单会改变车辆的状态；当工单结束时，车辆归还。这个部分要完成车辆信息的查询，编辑，添加和删除。车辆出入库展示车辆的出入库状态，与工单状态相关联。这个部分只需完成信息的查询与筛选。</w:t>
      </w:r>
    </w:p>
    <w:p>
      <w:pPr>
        <w:pStyle w:val="24"/>
        <w:spacing w:before="200" w:after="200"/>
      </w:pPr>
      <w:r>
        <w:rPr>
          <w:rFonts w:hint="eastAsia"/>
        </w:rPr>
        <w:t>4.2.4</w:t>
      </w:r>
      <w:r>
        <w:rPr>
          <w:rFonts w:hint="eastAsia"/>
          <w:lang w:val="en-US" w:eastAsia="zh-CN"/>
        </w:rPr>
        <w:t xml:space="preserve"> </w:t>
      </w:r>
      <w:r>
        <w:rPr>
          <w:rFonts w:hint="eastAsia"/>
        </w:rPr>
        <w:t>工单管理模块设计</w:t>
      </w:r>
    </w:p>
    <w:p>
      <w:pPr>
        <w:ind w:firstLine="480" w:firstLineChars="200"/>
      </w:pPr>
      <w:r>
        <w:rPr>
          <w:rFonts w:hint="eastAsia"/>
        </w:rPr>
        <w:t>工单中会使用一些工具和车辆，在新建一个工单的时候，优先推荐使用次数少的工具，做到资源充分循环利用。对于一个正在执行的工单，可以新增工具和车辆或者结束工单。由于工单的特殊性，不予删除。</w:t>
      </w:r>
    </w:p>
    <w:p>
      <w:pPr>
        <w:pStyle w:val="24"/>
        <w:spacing w:before="200" w:after="200"/>
      </w:pPr>
      <w:r>
        <w:rPr>
          <w:rFonts w:hint="eastAsia"/>
        </w:rPr>
        <w:t>4.2.5</w:t>
      </w:r>
      <w:r>
        <w:rPr>
          <w:rFonts w:hint="eastAsia"/>
          <w:lang w:val="en-US" w:eastAsia="zh-CN"/>
        </w:rPr>
        <w:t xml:space="preserve"> </w:t>
      </w:r>
      <w:r>
        <w:rPr>
          <w:rFonts w:hint="eastAsia"/>
        </w:rPr>
        <w:t>WebSocket通信模块设计</w:t>
      </w:r>
    </w:p>
    <w:p>
      <w:pPr>
        <w:ind w:firstLine="480" w:firstLineChars="200"/>
      </w:pPr>
      <w:r>
        <w:rPr>
          <w:rFonts w:hint="eastAsia"/>
        </w:rPr>
        <w:t>这个模块是智慧库房的体现，它会接收来自C++客户端的信息，然后后台进行信息的记录与业务处理。首先打开WebSocket连接，然后输入信息，这是后台会返回信息作为回应。同时根据客户端ID来区分多个客户端，可以与多个客户端同时进行通信。流程图如4-3所示。</w:t>
      </w:r>
    </w:p>
    <w:p>
      <w:r>
        <w:object>
          <v:shape id="_x0000_i1033" o:spt="75" type="#_x0000_t75" style="height:135pt;width:441.7pt;" o:ole="t" filled="f" o:preferrelative="t" stroked="f" coordsize="21600,21600">
            <v:path/>
            <v:fill on="f" focussize="0,0"/>
            <v:stroke on="f"/>
            <v:imagedata r:id="rId46" o:title=""/>
            <o:lock v:ext="edit" aspectratio="f"/>
            <w10:wrap type="none"/>
            <w10:anchorlock/>
          </v:shape>
          <o:OLEObject Type="Embed" ProgID="Visio.Drawing.15" ShapeID="_x0000_i1033" DrawAspect="Content" ObjectID="_1468075735" r:id="rId45">
            <o:LockedField>false</o:LockedField>
          </o:OLEObject>
        </w:object>
      </w:r>
    </w:p>
    <w:p>
      <w:pPr>
        <w:ind w:left="2940" w:firstLine="420"/>
      </w:pPr>
      <w:r>
        <w:rPr>
          <w:rFonts w:hint="eastAsia"/>
          <w:sz w:val="21"/>
        </w:rPr>
        <w:t>图4-3</w:t>
      </w:r>
      <w:r>
        <w:rPr>
          <w:sz w:val="21"/>
        </w:rPr>
        <w:t xml:space="preserve"> </w:t>
      </w:r>
      <w:r>
        <w:rPr>
          <w:rFonts w:hint="eastAsia"/>
          <w:sz w:val="21"/>
        </w:rPr>
        <w:t>通信流程图</w:t>
      </w:r>
    </w:p>
    <w:p>
      <w:pPr>
        <w:pStyle w:val="24"/>
        <w:spacing w:before="200" w:after="200"/>
      </w:pPr>
    </w:p>
    <w:p>
      <w:pPr>
        <w:pStyle w:val="24"/>
        <w:spacing w:before="200" w:after="200"/>
      </w:pPr>
      <w:r>
        <w:rPr>
          <w:rFonts w:hint="eastAsia"/>
        </w:rPr>
        <w:t>4.2.6</w:t>
      </w:r>
      <w:r>
        <w:rPr>
          <w:rFonts w:hint="eastAsia"/>
          <w:lang w:val="en-US" w:eastAsia="zh-CN"/>
        </w:rPr>
        <w:t xml:space="preserve"> </w:t>
      </w:r>
      <w:r>
        <w:rPr>
          <w:rFonts w:hint="eastAsia"/>
        </w:rPr>
        <w:t>节点管理模块设计</w:t>
      </w:r>
    </w:p>
    <w:p>
      <w:pPr>
        <w:tabs>
          <w:tab w:val="left" w:pos="827"/>
        </w:tabs>
        <w:ind w:firstLine="480" w:firstLineChars="200"/>
        <w:jc w:val="left"/>
      </w:pPr>
      <w:r>
        <w:rPr>
          <w:rFonts w:hint="eastAsia"/>
        </w:rPr>
        <w:t>一个节点代表一个地方，一个节点可能只有一个库房，也可能有多个库房。节点管理要完成节点信息的查询，编辑，添加和删除。</w:t>
      </w:r>
    </w:p>
    <w:p>
      <w:pPr>
        <w:pStyle w:val="22"/>
        <w:spacing w:before="200" w:after="200"/>
      </w:pPr>
      <w:r>
        <w:rPr>
          <w:rFonts w:hint="eastAsia"/>
        </w:rPr>
        <w:t>4.</w:t>
      </w:r>
      <w:r>
        <w:rPr>
          <w:rFonts w:hint="eastAsia"/>
          <w:lang w:val="en-US" w:eastAsia="zh-CN"/>
        </w:rPr>
        <w:t xml:space="preserve">3 </w:t>
      </w:r>
      <w:r>
        <w:rPr>
          <w:rFonts w:hint="eastAsia"/>
        </w:rPr>
        <w:t>系统管理模块设计</w:t>
      </w:r>
    </w:p>
    <w:p>
      <w:pPr>
        <w:pStyle w:val="24"/>
        <w:spacing w:before="200" w:after="200"/>
      </w:pPr>
      <w:r>
        <w:rPr>
          <w:rFonts w:hint="eastAsia"/>
        </w:rPr>
        <w:t>4.3.1</w:t>
      </w:r>
      <w:r>
        <w:rPr>
          <w:rFonts w:hint="eastAsia"/>
          <w:lang w:val="en-US" w:eastAsia="zh-CN"/>
        </w:rPr>
        <w:t xml:space="preserve"> </w:t>
      </w:r>
      <w:r>
        <w:rPr>
          <w:rFonts w:hint="eastAsia"/>
        </w:rPr>
        <w:t>用户管理功能设计</w:t>
      </w:r>
    </w:p>
    <w:p>
      <w:pPr>
        <w:numPr>
          <w:ilvl w:val="0"/>
          <w:numId w:val="4"/>
        </w:numPr>
        <w:ind w:firstLine="420"/>
        <w:rPr>
          <w:rFonts w:asciiTheme="majorEastAsia" w:hAnsiTheme="majorEastAsia" w:eastAsiaTheme="majorEastAsia" w:cstheme="majorEastAsia"/>
          <w:bCs/>
          <w:szCs w:val="28"/>
        </w:rPr>
      </w:pPr>
      <w:r>
        <w:rPr>
          <w:rFonts w:hint="eastAsia" w:asciiTheme="majorEastAsia" w:hAnsiTheme="majorEastAsia" w:eastAsiaTheme="majorEastAsia" w:cstheme="majorEastAsia"/>
          <w:bCs/>
          <w:szCs w:val="28"/>
        </w:rPr>
        <w:t>登录</w:t>
      </w:r>
    </w:p>
    <w:p>
      <w:pPr>
        <w:ind w:firstLine="420"/>
        <w:rPr>
          <w:rFonts w:asciiTheme="majorEastAsia" w:hAnsiTheme="majorEastAsia" w:eastAsiaTheme="majorEastAsia" w:cstheme="majorEastAsia"/>
          <w:bCs/>
          <w:szCs w:val="28"/>
        </w:rPr>
      </w:pPr>
      <w:r>
        <w:rPr>
          <w:rFonts w:hint="eastAsia" w:asciiTheme="majorEastAsia" w:hAnsiTheme="majorEastAsia" w:eastAsiaTheme="majorEastAsia" w:cstheme="majorEastAsia"/>
          <w:bCs/>
          <w:szCs w:val="28"/>
        </w:rPr>
        <w:t>用户在输入用户名，密码与验证码后，点击确定后，后台进行登录校验返回信息。若校验失败则前端提示用户名不存在，密码错误或者验证码错误。流程图如</w:t>
      </w:r>
      <w:r>
        <w:rPr>
          <w:rFonts w:eastAsiaTheme="majorEastAsia"/>
          <w:bCs/>
          <w:szCs w:val="28"/>
        </w:rPr>
        <w:t>4-</w:t>
      </w:r>
      <w:r>
        <w:rPr>
          <w:rFonts w:hint="eastAsia" w:eastAsiaTheme="majorEastAsia"/>
          <w:bCs/>
          <w:szCs w:val="28"/>
        </w:rPr>
        <w:t>4</w:t>
      </w:r>
      <w:r>
        <w:rPr>
          <w:rFonts w:hint="eastAsia" w:asciiTheme="majorEastAsia" w:hAnsiTheme="majorEastAsia" w:eastAsiaTheme="majorEastAsia" w:cstheme="majorEastAsia"/>
          <w:bCs/>
          <w:szCs w:val="28"/>
        </w:rPr>
        <w:t xml:space="preserve"> 所示。</w:t>
      </w:r>
    </w:p>
    <w:p>
      <w:pPr>
        <w:ind w:firstLine="420"/>
        <w:rPr>
          <w:rFonts w:asciiTheme="majorEastAsia" w:hAnsiTheme="majorEastAsia" w:eastAsiaTheme="majorEastAsia" w:cstheme="majorEastAsia"/>
          <w:bCs/>
          <w:szCs w:val="28"/>
        </w:rPr>
      </w:pPr>
      <w:r>
        <w:rPr>
          <w:rFonts w:hint="eastAsia"/>
        </w:rPr>
        <w:t xml:space="preserve">                      </w:t>
      </w:r>
      <w:r>
        <w:rPr>
          <w:rFonts w:asciiTheme="majorEastAsia" w:hAnsiTheme="majorEastAsia" w:eastAsiaTheme="majorEastAsia" w:cstheme="majorEastAsia"/>
          <w:bCs/>
          <w:szCs w:val="28"/>
        </w:rPr>
        <w:object>
          <v:shape id="_x0000_i1034" o:spt="75" type="#_x0000_t75" style="height:378.8pt;width:150.75pt;" o:ole="t" filled="f" o:preferrelative="t" stroked="f" coordsize="21600,21600">
            <v:path/>
            <v:fill on="f" focussize="0,0"/>
            <v:stroke on="f"/>
            <v:imagedata r:id="rId48" o:title=""/>
            <o:lock v:ext="edit" aspectratio="f"/>
            <w10:wrap type="none"/>
            <w10:anchorlock/>
          </v:shape>
          <o:OLEObject Type="Embed" ProgID="Visio.Drawing.15" ShapeID="_x0000_i1034" DrawAspect="Content" ObjectID="_1468075736" r:id="rId47">
            <o:LockedField>false</o:LockedField>
          </o:OLEObject>
        </w:object>
      </w:r>
    </w:p>
    <w:p>
      <w:pPr>
        <w:ind w:left="2940" w:firstLine="420"/>
        <w:rPr>
          <w:rFonts w:hint="default" w:ascii="Times New Roman" w:hAnsi="Times New Roman" w:cs="Times New Roman"/>
          <w:sz w:val="21"/>
          <w:szCs w:val="21"/>
        </w:rPr>
      </w:pPr>
      <w:r>
        <w:rPr>
          <w:rFonts w:hint="default" w:ascii="Times New Roman" w:hAnsi="Times New Roman" w:cs="Times New Roman"/>
          <w:sz w:val="21"/>
          <w:szCs w:val="21"/>
        </w:rPr>
        <w:t>图4-4 用户登录流程图</w:t>
      </w:r>
    </w:p>
    <w:p>
      <w:pPr>
        <w:ind w:left="2940" w:firstLine="420"/>
        <w:rPr>
          <w:rFonts w:hint="default" w:ascii="Times New Roman" w:hAnsi="Times New Roman" w:cs="Times New Roman"/>
          <w:sz w:val="21"/>
          <w:szCs w:val="21"/>
        </w:rPr>
      </w:pPr>
    </w:p>
    <w:p>
      <w:pPr>
        <w:ind w:left="2940" w:firstLine="420"/>
        <w:rPr>
          <w:rFonts w:hint="default" w:ascii="Times New Roman" w:hAnsi="Times New Roman" w:cs="Times New Roman"/>
          <w:sz w:val="21"/>
          <w:szCs w:val="21"/>
        </w:rPr>
      </w:pPr>
    </w:p>
    <w:p>
      <w:pPr>
        <w:ind w:left="2940" w:firstLine="420"/>
        <w:rPr>
          <w:rFonts w:hint="default" w:ascii="Times New Roman" w:hAnsi="Times New Roman" w:cs="Times New Roman"/>
          <w:sz w:val="21"/>
          <w:szCs w:val="21"/>
        </w:rPr>
      </w:pPr>
    </w:p>
    <w:p>
      <w:pPr>
        <w:numPr>
          <w:ilvl w:val="0"/>
          <w:numId w:val="4"/>
        </w:numPr>
        <w:ind w:firstLine="420"/>
        <w:rPr>
          <w:rFonts w:asciiTheme="majorEastAsia" w:hAnsiTheme="majorEastAsia" w:eastAsiaTheme="majorEastAsia" w:cstheme="majorEastAsia"/>
          <w:bCs/>
          <w:szCs w:val="28"/>
        </w:rPr>
      </w:pPr>
      <w:r>
        <w:rPr>
          <w:rFonts w:hint="eastAsia" w:asciiTheme="majorEastAsia" w:hAnsiTheme="majorEastAsia" w:eastAsiaTheme="majorEastAsia" w:cstheme="majorEastAsia"/>
          <w:bCs/>
          <w:szCs w:val="28"/>
        </w:rPr>
        <w:t>个人信息修改</w:t>
      </w:r>
    </w:p>
    <w:p>
      <w:pPr>
        <w:ind w:firstLine="420"/>
        <w:rPr>
          <w:rFonts w:asciiTheme="majorEastAsia" w:hAnsiTheme="majorEastAsia" w:eastAsiaTheme="majorEastAsia" w:cstheme="majorEastAsia"/>
          <w:bCs/>
          <w:szCs w:val="28"/>
        </w:rPr>
      </w:pPr>
      <w:r>
        <w:rPr>
          <w:rFonts w:hint="eastAsia" w:asciiTheme="majorEastAsia" w:hAnsiTheme="majorEastAsia" w:eastAsiaTheme="majorEastAsia" w:cstheme="majorEastAsia"/>
          <w:bCs/>
          <w:szCs w:val="28"/>
        </w:rPr>
        <w:t>将个人信息修改分为三个部分，一个是基本信息展示与修改，一个是密码修改，一个是头像修改。密码修改流程图如4-5所示</w:t>
      </w:r>
    </w:p>
    <w:p>
      <w:pPr>
        <w:ind w:firstLine="420"/>
      </w:pPr>
      <w:r>
        <w:rPr>
          <w:rFonts w:hint="eastAsia"/>
        </w:rPr>
        <w:t xml:space="preserve">                  </w:t>
      </w:r>
      <w:r>
        <w:object>
          <v:shape id="_x0000_i1035" o:spt="75" type="#_x0000_t75" style="height:378.8pt;width:192.75pt;" o:ole="t" filled="f" o:preferrelative="t" stroked="f" coordsize="21600,21600">
            <v:path/>
            <v:fill on="f" focussize="0,0"/>
            <v:stroke on="f"/>
            <v:imagedata r:id="rId50" o:title=""/>
            <o:lock v:ext="edit" aspectratio="f"/>
            <w10:wrap type="none"/>
            <w10:anchorlock/>
          </v:shape>
          <o:OLEObject Type="Embed" ProgID="Visio.Drawing.15" ShapeID="_x0000_i1035" DrawAspect="Content" ObjectID="_1468075737" r:id="rId49">
            <o:LockedField>false</o:LockedField>
          </o:OLEObject>
        </w:object>
      </w:r>
    </w:p>
    <w:p>
      <w:pPr>
        <w:ind w:left="2940" w:firstLine="420"/>
        <w:rPr>
          <w:sz w:val="21"/>
        </w:rPr>
      </w:pPr>
      <w:r>
        <w:rPr>
          <w:rFonts w:hint="eastAsia"/>
          <w:sz w:val="21"/>
        </w:rPr>
        <w:t>图4-5 密码修改流程图</w:t>
      </w:r>
    </w:p>
    <w:p>
      <w:pPr>
        <w:numPr>
          <w:ilvl w:val="0"/>
          <w:numId w:val="4"/>
        </w:numPr>
        <w:ind w:firstLine="420"/>
        <w:rPr>
          <w:rFonts w:asciiTheme="majorEastAsia" w:hAnsiTheme="majorEastAsia" w:eastAsiaTheme="majorEastAsia" w:cstheme="majorEastAsia"/>
          <w:bCs/>
          <w:szCs w:val="28"/>
        </w:rPr>
      </w:pPr>
      <w:r>
        <w:rPr>
          <w:rFonts w:hint="eastAsia" w:asciiTheme="majorEastAsia" w:hAnsiTheme="majorEastAsia" w:eastAsiaTheme="majorEastAsia" w:cstheme="majorEastAsia"/>
          <w:bCs/>
          <w:szCs w:val="28"/>
        </w:rPr>
        <w:t>其他用户管理</w:t>
      </w:r>
    </w:p>
    <w:p>
      <w:pPr>
        <w:ind w:left="420" w:firstLine="420"/>
        <w:rPr>
          <w:rFonts w:asciiTheme="majorEastAsia" w:hAnsiTheme="majorEastAsia" w:eastAsiaTheme="majorEastAsia" w:cstheme="majorEastAsia"/>
          <w:bCs/>
          <w:szCs w:val="28"/>
        </w:rPr>
      </w:pPr>
      <w:r>
        <w:rPr>
          <w:rFonts w:hint="eastAsia" w:asciiTheme="majorEastAsia" w:hAnsiTheme="majorEastAsia" w:eastAsiaTheme="majorEastAsia" w:cstheme="majorEastAsia"/>
          <w:bCs/>
          <w:szCs w:val="28"/>
        </w:rPr>
        <w:t>对于其他用户的管理，可以修改用户基本信息与删除用户。在修改用户时，可以对其的角色进行设置，如添加角色或者删除角色。</w:t>
      </w:r>
    </w:p>
    <w:p>
      <w:pPr>
        <w:ind w:left="2940" w:firstLine="420"/>
      </w:pPr>
      <w:r>
        <w:object>
          <v:shape id="_x0000_i1036" o:spt="75" type="#_x0000_t75" style="height:445.55pt;width:137.25pt;" o:ole="t" filled="f" o:preferrelative="t" stroked="f" coordsize="21600,21600">
            <v:path/>
            <v:fill on="f" focussize="0,0"/>
            <v:stroke on="f"/>
            <v:imagedata r:id="rId52" o:title=""/>
            <o:lock v:ext="edit" aspectratio="f"/>
            <w10:wrap type="none"/>
            <w10:anchorlock/>
          </v:shape>
          <o:OLEObject Type="Embed" ProgID="Visio.Drawing.15" ShapeID="_x0000_i1036" DrawAspect="Content" ObjectID="_1468075738" r:id="rId51">
            <o:LockedField>false</o:LockedField>
          </o:OLEObject>
        </w:object>
      </w:r>
    </w:p>
    <w:p>
      <w:pPr>
        <w:ind w:left="2940" w:firstLine="420"/>
        <w:rPr>
          <w:sz w:val="21"/>
        </w:rPr>
      </w:pPr>
      <w:r>
        <w:rPr>
          <w:rFonts w:hint="eastAsia"/>
          <w:sz w:val="21"/>
        </w:rPr>
        <w:t>图4-6 用户管理过程流程图</w:t>
      </w:r>
    </w:p>
    <w:p>
      <w:pPr>
        <w:pStyle w:val="24"/>
        <w:spacing w:before="200" w:after="200"/>
      </w:pPr>
      <w:r>
        <w:rPr>
          <w:rFonts w:hint="eastAsia"/>
        </w:rPr>
        <w:t>4.3.2</w:t>
      </w:r>
      <w:r>
        <w:rPr>
          <w:rFonts w:hint="eastAsia"/>
          <w:lang w:val="en-US" w:eastAsia="zh-CN"/>
        </w:rPr>
        <w:t xml:space="preserve"> </w:t>
      </w:r>
      <w:r>
        <w:rPr>
          <w:rFonts w:hint="eastAsia"/>
        </w:rPr>
        <w:t>角色管理功能设计</w:t>
      </w:r>
    </w:p>
    <w:p>
      <w:pPr>
        <w:ind w:firstLine="420"/>
      </w:pPr>
      <w:r>
        <w:rPr>
          <w:rFonts w:hint="eastAsia"/>
        </w:rPr>
        <w:t>系统先查出所有角色使用表格列出，对每一条数据，即每一个角色可以进行修改删除操作，在表格的上方有添加角色按钮和搜索框。修改角色时根据菜单的树形控件进行权限的增删。流程图如4-7所示。</w:t>
      </w:r>
    </w:p>
    <w:p>
      <w:pPr>
        <w:ind w:left="2940" w:firstLine="420"/>
      </w:pPr>
      <w:r>
        <w:object>
          <v:shape id="_x0000_i1037" o:spt="75" type="#_x0000_t75" style="height:442.55pt;width:124.55pt;" o:ole="t" filled="f" o:preferrelative="t" stroked="f" coordsize="21600,21600">
            <v:path/>
            <v:fill on="f" focussize="0,0"/>
            <v:stroke on="f"/>
            <v:imagedata r:id="rId54" o:title=""/>
            <o:lock v:ext="edit" aspectratio="f"/>
            <w10:wrap type="none"/>
            <w10:anchorlock/>
          </v:shape>
          <o:OLEObject Type="Embed" ProgID="Visio.Drawing.15" ShapeID="_x0000_i1037" DrawAspect="Content" ObjectID="_1468075739" r:id="rId53">
            <o:LockedField>false</o:LockedField>
          </o:OLEObject>
        </w:object>
      </w:r>
    </w:p>
    <w:p>
      <w:pPr>
        <w:ind w:left="2940" w:firstLine="420"/>
        <w:rPr>
          <w:sz w:val="21"/>
        </w:rPr>
      </w:pPr>
      <w:r>
        <w:rPr>
          <w:rFonts w:hint="eastAsia"/>
          <w:sz w:val="21"/>
        </w:rPr>
        <w:t>图4-7 角色管理过程流程图</w:t>
      </w:r>
    </w:p>
    <w:p/>
    <w:p/>
    <w:p/>
    <w:p/>
    <w:p/>
    <w:p/>
    <w:p/>
    <w:p/>
    <w:p/>
    <w:p/>
    <w:p>
      <w:pPr>
        <w:pStyle w:val="22"/>
        <w:spacing w:before="200" w:after="200"/>
      </w:pPr>
      <w:bookmarkStart w:id="51" w:name="_Toc452574349"/>
      <w:r>
        <w:rPr>
          <w:rFonts w:hint="eastAsia"/>
        </w:rPr>
        <w:t>4.</w:t>
      </w:r>
      <w:bookmarkEnd w:id="51"/>
      <w:r>
        <w:rPr>
          <w:rFonts w:hint="eastAsia"/>
        </w:rPr>
        <w:t>4</w:t>
      </w:r>
      <w:r>
        <w:rPr>
          <w:rFonts w:hint="eastAsia"/>
          <w:lang w:val="en-US" w:eastAsia="zh-CN"/>
        </w:rPr>
        <w:t xml:space="preserve"> </w:t>
      </w:r>
      <w:r>
        <w:rPr>
          <w:rFonts w:hint="eastAsia"/>
        </w:rPr>
        <w:t>系统数据库设计</w:t>
      </w:r>
    </w:p>
    <w:p>
      <w:pPr>
        <w:spacing w:before="200" w:beforeLines="50" w:after="200" w:afterLines="50" w:line="400" w:lineRule="exact"/>
        <w:rPr>
          <w:rFonts w:eastAsia="黑体"/>
          <w:bCs/>
          <w:sz w:val="28"/>
          <w:szCs w:val="32"/>
        </w:rPr>
      </w:pPr>
      <w:r>
        <w:rPr>
          <w:rFonts w:hint="eastAsia" w:eastAsia="黑体"/>
          <w:bCs/>
          <w:sz w:val="28"/>
          <w:szCs w:val="32"/>
        </w:rPr>
        <w:t>4.4.1</w:t>
      </w:r>
      <w:r>
        <w:rPr>
          <w:rFonts w:hint="eastAsia" w:eastAsia="黑体"/>
          <w:bCs/>
          <w:sz w:val="28"/>
          <w:szCs w:val="32"/>
          <w:lang w:val="en-US" w:eastAsia="zh-CN"/>
        </w:rPr>
        <w:t xml:space="preserve"> </w:t>
      </w:r>
      <w:r>
        <w:rPr>
          <w:rFonts w:hint="eastAsia" w:eastAsia="黑体"/>
          <w:bCs/>
          <w:sz w:val="28"/>
          <w:szCs w:val="32"/>
        </w:rPr>
        <w:t>数据库概念设计</w:t>
      </w:r>
    </w:p>
    <w:p>
      <w:pPr>
        <w:ind w:firstLine="420"/>
        <w:rPr>
          <w:rFonts w:eastAsia="黑体"/>
          <w:bCs/>
          <w:sz w:val="28"/>
          <w:szCs w:val="32"/>
        </w:rPr>
      </w:pPr>
      <w:r>
        <w:rPr>
          <w:rFonts w:hint="eastAsia"/>
        </w:rPr>
        <w:t>在多种类型的数据库中只有关系型数据库最适合管理信息系统，在管理信息系统中的事物都可以抽象成具有一定格式的记录，事物之间都有一定联系。关系型数据库中通过记录的主键来标识唯一一条记录，一个关系通过外键与另一个关系记录保持了联系。利用索引机制可以快速查询需要的信息。</w:t>
      </w:r>
    </w:p>
    <w:p>
      <w:pPr>
        <w:ind w:firstLine="480" w:firstLineChars="200"/>
        <w:rPr>
          <w:sz w:val="21"/>
        </w:rPr>
      </w:pPr>
      <w:r>
        <w:rPr>
          <w:rFonts w:hint="eastAsia"/>
        </w:rPr>
        <w:t>在明确本系统的各项架构后，可以开始针对整个系统进行数据库建模。首先采用E-R模型的方式创建实体关系图，然后由实体关系图动态的生成对应的物理表结构。</w:t>
      </w:r>
    </w:p>
    <w:p>
      <w:pPr>
        <w:rPr>
          <w:rFonts w:hint="eastAsia"/>
        </w:rPr>
      </w:pPr>
      <w:r>
        <w:object>
          <v:shape id="_x0000_i1038" o:spt="75" type="#_x0000_t75" style="height:319.75pt;width:441.8pt;" o:ole="t" filled="f" o:preferrelative="t" stroked="f" coordsize="21600,21600">
            <v:path/>
            <v:fill on="f" focussize="0,0"/>
            <v:stroke on="f"/>
            <v:imagedata r:id="rId56" o:title=""/>
            <o:lock v:ext="edit" aspectratio="f"/>
            <w10:wrap type="none"/>
            <w10:anchorlock/>
          </v:shape>
          <o:OLEObject Type="Embed" ProgID="Visio.Drawing.15" ShapeID="_x0000_i1038" DrawAspect="Content" ObjectID="_1468075740" r:id="rId55">
            <o:LockedField>false</o:LockedField>
          </o:OLEObject>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pPr>
        <w:ind w:left="2100" w:leftChars="0" w:firstLine="420" w:firstLineChars="0"/>
        <w:rPr>
          <w:rFonts w:hint="eastAsia"/>
          <w:sz w:val="21"/>
        </w:rPr>
      </w:pPr>
      <w:r>
        <w:rPr>
          <w:rFonts w:hint="eastAsia"/>
          <w:sz w:val="21"/>
        </w:rPr>
        <w:t>图4-8 用户角色权限E-R图</w:t>
      </w:r>
    </w:p>
    <w:p>
      <w:pPr>
        <w:rPr>
          <w:rFonts w:hint="eastAsia"/>
          <w:sz w:val="21"/>
        </w:rPr>
      </w:pPr>
    </w:p>
    <w:p>
      <w:pPr>
        <w:rPr>
          <w:rFonts w:hint="eastAsia"/>
          <w:sz w:val="21"/>
        </w:rPr>
      </w:pPr>
    </w:p>
    <w:p>
      <w:pPr>
        <w:rPr>
          <w:sz w:val="21"/>
        </w:rPr>
      </w:pPr>
      <w:r>
        <w:rPr>
          <w:rFonts w:hint="eastAsia"/>
          <w:sz w:val="21"/>
        </w:rPr>
        <w:object>
          <v:shape id="_x0000_i1039" o:spt="75" type="#_x0000_t75" style="height:140.2pt;width:441.75pt;" o:ole="t" filled="f" o:preferrelative="t" stroked="f" coordsize="21600,21600">
            <v:path/>
            <v:fill on="f" focussize="0,0"/>
            <v:stroke on="f"/>
            <v:imagedata r:id="rId58" o:title=""/>
            <o:lock v:ext="edit" aspectratio="f"/>
            <w10:wrap type="none"/>
            <w10:anchorlock/>
          </v:shape>
          <o:OLEObject Type="Embed" ProgID="Visio.Drawing.15" ShapeID="_x0000_i1039" DrawAspect="Content" ObjectID="_1468075741" r:id="rId57">
            <o:LockedField>false</o:LockedField>
          </o:OLEObject>
        </w:object>
      </w:r>
      <w:r>
        <w:rPr>
          <w:rFonts w:hint="eastAsia"/>
          <w:sz w:val="21"/>
          <w:lang w:val="en-US" w:eastAsia="zh-CN"/>
        </w:rPr>
        <w:tab/>
      </w:r>
      <w:r>
        <w:rPr>
          <w:rFonts w:hint="eastAsia"/>
          <w:sz w:val="21"/>
          <w:lang w:val="en-US" w:eastAsia="zh-CN"/>
        </w:rPr>
        <w:tab/>
      </w:r>
      <w:r>
        <w:rPr>
          <w:rFonts w:hint="eastAsia"/>
          <w:sz w:val="21"/>
          <w:lang w:val="en-US" w:eastAsia="zh-CN"/>
        </w:rPr>
        <w:tab/>
      </w:r>
      <w:r>
        <w:rPr>
          <w:rFonts w:hint="eastAsia"/>
          <w:sz w:val="21"/>
          <w:lang w:val="en-US" w:eastAsia="zh-CN"/>
        </w:rPr>
        <w:tab/>
      </w:r>
      <w:r>
        <w:rPr>
          <w:rFonts w:hint="eastAsia"/>
          <w:sz w:val="21"/>
          <w:lang w:val="en-US" w:eastAsia="zh-CN"/>
        </w:rPr>
        <w:tab/>
      </w:r>
      <w:r>
        <w:rPr>
          <w:rFonts w:hint="eastAsia"/>
          <w:sz w:val="21"/>
          <w:lang w:val="en-US" w:eastAsia="zh-CN"/>
        </w:rPr>
        <w:tab/>
      </w:r>
      <w:r>
        <w:rPr>
          <w:rFonts w:hint="eastAsia"/>
          <w:sz w:val="21"/>
          <w:lang w:val="en-US" w:eastAsia="zh-CN"/>
        </w:rPr>
        <w:tab/>
      </w:r>
      <w:r>
        <w:rPr>
          <w:rFonts w:hint="eastAsia"/>
          <w:sz w:val="21"/>
          <w:lang w:val="en-US" w:eastAsia="zh-CN"/>
        </w:rPr>
        <w:tab/>
      </w:r>
      <w:r>
        <w:rPr>
          <w:rFonts w:hint="eastAsia"/>
          <w:sz w:val="21"/>
          <w:lang w:val="en-US" w:eastAsia="zh-CN"/>
        </w:rPr>
        <w:tab/>
      </w:r>
      <w:r>
        <w:rPr>
          <w:rFonts w:hint="eastAsia"/>
          <w:sz w:val="21"/>
        </w:rPr>
        <w:t>图4-9 节点库房E-R图</w:t>
      </w:r>
    </w:p>
    <w:p>
      <w:r>
        <w:object>
          <v:shape id="_x0000_i1040" o:spt="75" type="#_x0000_t75" style="height:361.5pt;width:442.05pt;" o:ole="t" filled="f" o:preferrelative="t" stroked="f" coordsize="21600,21600">
            <v:path/>
            <v:fill on="f" focussize="0,0"/>
            <v:stroke on="f"/>
            <v:imagedata r:id="rId60" o:title=""/>
            <o:lock v:ext="edit" aspectratio="f"/>
            <w10:wrap type="none"/>
            <w10:anchorlock/>
          </v:shape>
          <o:OLEObject Type="Embed" ProgID="Visio.Drawing.15" ShapeID="_x0000_i1040" DrawAspect="Content" ObjectID="_1468075742" r:id="rId59">
            <o:LockedField>false</o:LockedField>
          </o:OLEObject>
        </w:object>
      </w:r>
    </w:p>
    <w:p>
      <w:pPr>
        <w:ind w:left="2940" w:firstLine="420"/>
        <w:rPr>
          <w:sz w:val="21"/>
        </w:rPr>
      </w:pPr>
      <w:r>
        <w:rPr>
          <w:rFonts w:hint="eastAsia"/>
          <w:sz w:val="21"/>
        </w:rPr>
        <w:t>图4-10 工单工具车辆E-R图</w:t>
      </w:r>
    </w:p>
    <w:p>
      <w:pPr>
        <w:ind w:firstLine="420"/>
      </w:pPr>
      <w:r>
        <w:rPr>
          <w:rFonts w:hint="eastAsia"/>
        </w:rPr>
        <w:t>其中车辆与库房是有多对一的关系，由所在库房ID标识，工具与库房从实际情况上来说，也有多对一的关系，简单考虑，就用工具位置属性标识了。</w:t>
      </w:r>
    </w:p>
    <w:p>
      <w:pPr>
        <w:rPr>
          <w:rFonts w:eastAsia="黑体"/>
          <w:bCs/>
          <w:sz w:val="28"/>
          <w:szCs w:val="32"/>
        </w:rPr>
      </w:pPr>
    </w:p>
    <w:p>
      <w:pPr>
        <w:rPr>
          <w:rFonts w:eastAsia="黑体"/>
          <w:bCs/>
          <w:sz w:val="28"/>
          <w:szCs w:val="32"/>
        </w:rPr>
      </w:pPr>
    </w:p>
    <w:p>
      <w:pPr>
        <w:rPr>
          <w:rFonts w:eastAsia="黑体"/>
          <w:bCs/>
          <w:sz w:val="28"/>
          <w:szCs w:val="32"/>
        </w:rPr>
      </w:pPr>
    </w:p>
    <w:p>
      <w:pPr>
        <w:spacing w:before="200" w:beforeLines="50" w:after="200" w:afterLines="50" w:line="400" w:lineRule="exact"/>
        <w:rPr>
          <w:rFonts w:eastAsia="黑体"/>
          <w:bCs/>
          <w:sz w:val="28"/>
          <w:szCs w:val="32"/>
        </w:rPr>
      </w:pPr>
      <w:r>
        <w:rPr>
          <w:rFonts w:hint="eastAsia" w:eastAsia="黑体"/>
          <w:bCs/>
          <w:sz w:val="28"/>
          <w:szCs w:val="32"/>
        </w:rPr>
        <w:t>4.4.2</w:t>
      </w:r>
      <w:r>
        <w:rPr>
          <w:rFonts w:hint="eastAsia" w:eastAsia="黑体"/>
          <w:bCs/>
          <w:sz w:val="28"/>
          <w:szCs w:val="32"/>
          <w:lang w:val="en-US" w:eastAsia="zh-CN"/>
        </w:rPr>
        <w:t xml:space="preserve"> </w:t>
      </w:r>
      <w:r>
        <w:rPr>
          <w:rFonts w:hint="eastAsia" w:eastAsia="黑体"/>
          <w:bCs/>
          <w:sz w:val="28"/>
          <w:szCs w:val="32"/>
        </w:rPr>
        <w:t>数据库物理设计</w:t>
      </w:r>
    </w:p>
    <w:p>
      <w:pPr>
        <w:pStyle w:val="9"/>
        <w:spacing w:line="400" w:lineRule="exact"/>
        <w:ind w:firstLine="480" w:firstLineChars="200"/>
        <w:rPr>
          <w:rFonts w:hAnsi="宋体"/>
          <w:sz w:val="24"/>
        </w:rPr>
      </w:pPr>
      <w:bookmarkStart w:id="52" w:name="_Toc227345170"/>
      <w:bookmarkStart w:id="53" w:name="_Toc229417349"/>
      <w:r>
        <w:rPr>
          <w:rFonts w:hint="eastAsia" w:hAnsi="宋体"/>
          <w:sz w:val="24"/>
        </w:rPr>
        <w:t>数据库的物理设计就是设计数据库中的表和表内各字段的属性。一个成功的管理信息系统一定是以一个设计科学合理的数据库为基础，管理系统就是以对数据信息的管理为核心。数据库的物理设计决定应用系统设计成败。本系统采用了</w:t>
      </w:r>
      <w:r>
        <w:rPr>
          <w:rFonts w:ascii="Times New Roman" w:hAnsi="Times New Roman"/>
          <w:sz w:val="24"/>
        </w:rPr>
        <w:t>MySQL</w:t>
      </w:r>
      <w:r>
        <w:rPr>
          <w:rFonts w:hint="eastAsia" w:hAnsi="宋体"/>
          <w:sz w:val="24"/>
        </w:rPr>
        <w:t>管理系统，它使用图形化的管理界面，操作简单方便，功能实用。非常适合中小型应用系统的开发。</w:t>
      </w:r>
    </w:p>
    <w:p>
      <w:pPr>
        <w:pStyle w:val="9"/>
        <w:spacing w:line="400" w:lineRule="exact"/>
        <w:ind w:firstLine="480" w:firstLineChars="200"/>
        <w:rPr>
          <w:rFonts w:hAnsi="宋体"/>
          <w:sz w:val="24"/>
        </w:rPr>
      </w:pPr>
      <w:r>
        <w:rPr>
          <w:rFonts w:hint="eastAsia"/>
          <w:bCs/>
          <w:sz w:val="24"/>
        </w:rPr>
        <w:t>库房管理系统</w:t>
      </w:r>
      <w:r>
        <w:rPr>
          <w:rFonts w:hint="eastAsia" w:hAnsi="宋体"/>
          <w:sz w:val="24"/>
        </w:rPr>
        <w:t>在</w:t>
      </w:r>
      <w:r>
        <w:rPr>
          <w:rFonts w:ascii="Times New Roman" w:hAnsi="Times New Roman"/>
          <w:sz w:val="24"/>
        </w:rPr>
        <w:t>MySQL</w:t>
      </w:r>
      <w:r>
        <w:rPr>
          <w:rFonts w:hint="eastAsia" w:hAnsi="宋体"/>
          <w:sz w:val="24"/>
        </w:rPr>
        <w:t>中创建数据库，数据库名为</w:t>
      </w:r>
      <w:r>
        <w:rPr>
          <w:rFonts w:ascii="Times New Roman" w:hAnsi="Times New Roman"/>
          <w:sz w:val="24"/>
        </w:rPr>
        <w:t>graduation_project</w:t>
      </w:r>
      <w:r>
        <w:rPr>
          <w:rFonts w:hint="eastAsia" w:hAnsi="宋体"/>
          <w:sz w:val="24"/>
        </w:rPr>
        <w:t>。主要包含如下几个表。</w:t>
      </w:r>
      <w:bookmarkEnd w:id="52"/>
      <w:bookmarkEnd w:id="53"/>
    </w:p>
    <w:p>
      <w:pPr>
        <w:spacing w:line="400" w:lineRule="exact"/>
        <w:ind w:left="3360" w:firstLine="420"/>
        <w:rPr>
          <w:sz w:val="21"/>
        </w:rPr>
      </w:pPr>
      <w:r>
        <w:rPr>
          <w:rFonts w:hint="eastAsia"/>
          <w:sz w:val="21"/>
        </w:rPr>
        <w:t>表4-1 用户信息表</w:t>
      </w:r>
    </w:p>
    <w:tbl>
      <w:tblPr>
        <w:tblStyle w:val="17"/>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796"/>
        <w:gridCol w:w="1796"/>
        <w:gridCol w:w="868"/>
        <w:gridCol w:w="1890"/>
        <w:gridCol w:w="263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eastAsiaTheme="minorEastAsia"/>
                <w:b/>
                <w:sz w:val="21"/>
                <w:szCs w:val="21"/>
              </w:rPr>
            </w:pPr>
            <w:r>
              <w:rPr>
                <w:rFonts w:hint="eastAsia" w:eastAsiaTheme="minorEastAsia"/>
                <w:b/>
                <w:sz w:val="21"/>
                <w:szCs w:val="21"/>
              </w:rPr>
              <w:t>字段名</w:t>
            </w:r>
          </w:p>
        </w:tc>
        <w:tc>
          <w:tcPr>
            <w:tcW w:w="1796" w:type="dxa"/>
            <w:tcBorders>
              <w:tl2br w:val="nil"/>
              <w:tr2bl w:val="nil"/>
            </w:tcBorders>
          </w:tcPr>
          <w:p>
            <w:pPr>
              <w:jc w:val="center"/>
              <w:rPr>
                <w:rFonts w:eastAsiaTheme="minorEastAsia"/>
                <w:b/>
                <w:sz w:val="21"/>
                <w:szCs w:val="21"/>
              </w:rPr>
            </w:pPr>
            <w:r>
              <w:rPr>
                <w:rFonts w:hint="eastAsia" w:eastAsiaTheme="minorEastAsia"/>
                <w:b/>
                <w:sz w:val="21"/>
                <w:szCs w:val="21"/>
              </w:rPr>
              <w:t>数据类型</w:t>
            </w:r>
          </w:p>
        </w:tc>
        <w:tc>
          <w:tcPr>
            <w:tcW w:w="868" w:type="dxa"/>
            <w:tcBorders>
              <w:tl2br w:val="nil"/>
              <w:tr2bl w:val="nil"/>
            </w:tcBorders>
          </w:tcPr>
          <w:p>
            <w:pPr>
              <w:jc w:val="center"/>
              <w:rPr>
                <w:rFonts w:eastAsiaTheme="minorEastAsia"/>
                <w:b/>
                <w:sz w:val="21"/>
                <w:szCs w:val="21"/>
              </w:rPr>
            </w:pPr>
            <w:r>
              <w:rPr>
                <w:rFonts w:hint="eastAsia" w:eastAsiaTheme="minorEastAsia"/>
                <w:b/>
                <w:sz w:val="21"/>
                <w:szCs w:val="21"/>
              </w:rPr>
              <w:t>主键</w:t>
            </w:r>
          </w:p>
        </w:tc>
        <w:tc>
          <w:tcPr>
            <w:tcW w:w="1890" w:type="dxa"/>
            <w:tcBorders>
              <w:tl2br w:val="nil"/>
              <w:tr2bl w:val="nil"/>
            </w:tcBorders>
          </w:tcPr>
          <w:p>
            <w:pPr>
              <w:jc w:val="center"/>
              <w:rPr>
                <w:rFonts w:eastAsiaTheme="minorEastAsia"/>
                <w:b/>
                <w:sz w:val="21"/>
                <w:szCs w:val="21"/>
              </w:rPr>
            </w:pPr>
            <w:r>
              <w:rPr>
                <w:rFonts w:hint="eastAsia" w:eastAsiaTheme="minorEastAsia"/>
                <w:b/>
                <w:sz w:val="21"/>
                <w:szCs w:val="21"/>
              </w:rPr>
              <w:t>是否允许空</w:t>
            </w:r>
          </w:p>
        </w:tc>
        <w:tc>
          <w:tcPr>
            <w:tcW w:w="2630" w:type="dxa"/>
            <w:tcBorders>
              <w:tl2br w:val="nil"/>
              <w:tr2bl w:val="nil"/>
            </w:tcBorders>
          </w:tcPr>
          <w:p>
            <w:pPr>
              <w:jc w:val="center"/>
              <w:rPr>
                <w:rFonts w:eastAsiaTheme="minorEastAsia"/>
                <w:b/>
                <w:sz w:val="21"/>
                <w:szCs w:val="21"/>
              </w:rPr>
            </w:pPr>
            <w:r>
              <w:rPr>
                <w:rFonts w:hint="eastAsia" w:eastAsiaTheme="minorEastAsia"/>
                <w:b/>
                <w:sz w:val="21"/>
                <w:szCs w:val="21"/>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user_id</w:t>
            </w:r>
          </w:p>
        </w:tc>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Int</w:t>
            </w:r>
          </w:p>
        </w:tc>
        <w:tc>
          <w:tcPr>
            <w:tcW w:w="868" w:type="dxa"/>
            <w:tcBorders>
              <w:tl2br w:val="nil"/>
              <w:tr2bl w:val="nil"/>
            </w:tcBorders>
          </w:tcPr>
          <w:p>
            <w:pPr>
              <w:jc w:val="center"/>
              <w:rPr>
                <w:rFonts w:eastAsiaTheme="minorEastAsia"/>
                <w:b/>
                <w:sz w:val="21"/>
                <w:szCs w:val="21"/>
              </w:rPr>
            </w:pPr>
            <w:r>
              <w:rPr>
                <w:rFonts w:hint="eastAsia"/>
                <w:kern w:val="0"/>
                <w:sz w:val="21"/>
                <w:szCs w:val="21"/>
              </w:rPr>
              <w:t>是</w:t>
            </w:r>
          </w:p>
        </w:tc>
        <w:tc>
          <w:tcPr>
            <w:tcW w:w="1890" w:type="dxa"/>
            <w:tcBorders>
              <w:tl2br w:val="nil"/>
              <w:tr2bl w:val="nil"/>
            </w:tcBorders>
          </w:tcPr>
          <w:p>
            <w:pPr>
              <w:jc w:val="center"/>
              <w:rPr>
                <w:rFonts w:eastAsiaTheme="minorEastAsia"/>
                <w:b/>
                <w:sz w:val="21"/>
                <w:szCs w:val="21"/>
              </w:rPr>
            </w:pPr>
            <w:r>
              <w:rPr>
                <w:rFonts w:hint="eastAsia"/>
                <w:kern w:val="0"/>
                <w:sz w:val="21"/>
                <w:szCs w:val="21"/>
              </w:rPr>
              <w:t>否</w:t>
            </w:r>
          </w:p>
        </w:tc>
        <w:tc>
          <w:tcPr>
            <w:tcW w:w="2630" w:type="dxa"/>
            <w:tcBorders>
              <w:tl2br w:val="nil"/>
              <w:tr2bl w:val="nil"/>
            </w:tcBorders>
          </w:tcPr>
          <w:p>
            <w:pPr>
              <w:jc w:val="center"/>
              <w:rPr>
                <w:rFonts w:eastAsiaTheme="minorEastAsia"/>
                <w:b/>
                <w:sz w:val="21"/>
                <w:szCs w:val="21"/>
              </w:rPr>
            </w:pPr>
            <w:r>
              <w:rPr>
                <w:rFonts w:hint="eastAsia"/>
                <w:kern w:val="0"/>
                <w:sz w:val="21"/>
                <w:szCs w:val="21"/>
              </w:rPr>
              <w:t>主键，自动递增，用户ID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eastAsiaTheme="minorEastAsia"/>
                <w:sz w:val="21"/>
                <w:szCs w:val="21"/>
              </w:rPr>
            </w:pPr>
            <w:r>
              <w:rPr>
                <w:rFonts w:hint="eastAsia" w:eastAsiaTheme="minorEastAsia"/>
                <w:sz w:val="21"/>
                <w:szCs w:val="21"/>
              </w:rPr>
              <w:t>user_sex</w:t>
            </w:r>
          </w:p>
        </w:tc>
        <w:tc>
          <w:tcPr>
            <w:tcW w:w="1796" w:type="dxa"/>
            <w:tcBorders>
              <w:tl2br w:val="nil"/>
              <w:tr2bl w:val="nil"/>
            </w:tcBorders>
          </w:tcPr>
          <w:p>
            <w:pPr>
              <w:jc w:val="center"/>
              <w:rPr>
                <w:rFonts w:eastAsiaTheme="minorEastAsia"/>
                <w:sz w:val="21"/>
                <w:szCs w:val="21"/>
              </w:rPr>
            </w:pPr>
            <w:r>
              <w:rPr>
                <w:rFonts w:hint="eastAsia" w:eastAsiaTheme="minorEastAsia"/>
                <w:sz w:val="21"/>
                <w:szCs w:val="21"/>
              </w:rPr>
              <w:t>tinyint</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kern w:val="0"/>
                <w:sz w:val="21"/>
                <w:szCs w:val="21"/>
              </w:rPr>
            </w:pPr>
            <w:r>
              <w:rPr>
                <w:rFonts w:hint="eastAsia"/>
                <w:kern w:val="0"/>
                <w:sz w:val="21"/>
                <w:szCs w:val="21"/>
              </w:rPr>
              <w:t>是</w:t>
            </w:r>
          </w:p>
        </w:tc>
        <w:tc>
          <w:tcPr>
            <w:tcW w:w="2630" w:type="dxa"/>
            <w:tcBorders>
              <w:tl2br w:val="nil"/>
              <w:tr2bl w:val="nil"/>
            </w:tcBorders>
          </w:tcPr>
          <w:p>
            <w:pPr>
              <w:jc w:val="center"/>
              <w:rPr>
                <w:kern w:val="0"/>
                <w:sz w:val="21"/>
                <w:szCs w:val="21"/>
              </w:rPr>
            </w:pPr>
            <w:r>
              <w:rPr>
                <w:rFonts w:hint="eastAsia"/>
                <w:kern w:val="0"/>
                <w:sz w:val="21"/>
                <w:szCs w:val="21"/>
              </w:rPr>
              <w:t>用户性别</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eastAsiaTheme="minorEastAsia"/>
                <w:sz w:val="21"/>
                <w:szCs w:val="21"/>
              </w:rPr>
            </w:pPr>
            <w:r>
              <w:rPr>
                <w:rFonts w:hint="eastAsia" w:eastAsiaTheme="minorEastAsia"/>
                <w:sz w:val="21"/>
                <w:szCs w:val="21"/>
              </w:rPr>
              <w:t>user_name</w:t>
            </w:r>
          </w:p>
        </w:tc>
        <w:tc>
          <w:tcPr>
            <w:tcW w:w="1796" w:type="dxa"/>
            <w:tcBorders>
              <w:tl2br w:val="nil"/>
              <w:tr2bl w:val="nil"/>
            </w:tcBorders>
          </w:tcPr>
          <w:p>
            <w:pPr>
              <w:jc w:val="center"/>
              <w:rPr>
                <w:rFonts w:eastAsiaTheme="minorEastAsia"/>
                <w:sz w:val="21"/>
                <w:szCs w:val="21"/>
              </w:rPr>
            </w:pPr>
            <w:r>
              <w:rPr>
                <w:rFonts w:hint="eastAsia" w:eastAsiaTheme="minorEastAsia"/>
                <w:sz w:val="21"/>
                <w:szCs w:val="21"/>
              </w:rPr>
              <w:t>varchar</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pPr>
              <w:jc w:val="center"/>
              <w:rPr>
                <w:rFonts w:eastAsiaTheme="minorEastAsia"/>
                <w:b/>
                <w:sz w:val="21"/>
                <w:szCs w:val="21"/>
              </w:rPr>
            </w:pPr>
            <w:r>
              <w:rPr>
                <w:rFonts w:hint="eastAsia"/>
                <w:kern w:val="0"/>
                <w:sz w:val="21"/>
                <w:szCs w:val="21"/>
              </w:rPr>
              <w:t>用户名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user_signature</w:t>
            </w:r>
          </w:p>
        </w:tc>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varchar</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pPr>
              <w:jc w:val="center"/>
              <w:rPr>
                <w:rFonts w:eastAsiaTheme="minorEastAsia"/>
                <w:b/>
                <w:sz w:val="21"/>
                <w:szCs w:val="21"/>
              </w:rPr>
            </w:pPr>
            <w:r>
              <w:rPr>
                <w:rFonts w:hint="eastAsia"/>
                <w:kern w:val="0"/>
                <w:sz w:val="21"/>
                <w:szCs w:val="21"/>
              </w:rPr>
              <w:t>用户签名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name</w:t>
            </w:r>
          </w:p>
        </w:tc>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varchar</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pPr>
              <w:jc w:val="center"/>
              <w:rPr>
                <w:rFonts w:eastAsiaTheme="minorEastAsia"/>
                <w:b/>
                <w:sz w:val="21"/>
                <w:szCs w:val="21"/>
              </w:rPr>
            </w:pPr>
            <w:r>
              <w:rPr>
                <w:rFonts w:hint="eastAsia"/>
                <w:kern w:val="0"/>
                <w:sz w:val="21"/>
                <w:szCs w:val="21"/>
              </w:rPr>
              <w:t>姓名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user_password</w:t>
            </w:r>
          </w:p>
        </w:tc>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varchar</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pPr>
              <w:jc w:val="center"/>
              <w:rPr>
                <w:rFonts w:eastAsiaTheme="minorEastAsia"/>
                <w:b/>
                <w:sz w:val="21"/>
                <w:szCs w:val="21"/>
              </w:rPr>
            </w:pPr>
            <w:r>
              <w:rPr>
                <w:rFonts w:hint="eastAsia"/>
                <w:kern w:val="0"/>
                <w:sz w:val="21"/>
                <w:szCs w:val="21"/>
              </w:rPr>
              <w:t>密码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salt</w:t>
            </w:r>
          </w:p>
        </w:tc>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varchar</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pPr>
              <w:jc w:val="center"/>
              <w:rPr>
                <w:rFonts w:eastAsiaTheme="minorEastAsia"/>
                <w:b/>
                <w:sz w:val="21"/>
                <w:szCs w:val="21"/>
              </w:rPr>
            </w:pPr>
            <w:r>
              <w:rPr>
                <w:rFonts w:hint="eastAsia"/>
                <w:kern w:val="0"/>
                <w:sz w:val="21"/>
                <w:szCs w:val="21"/>
              </w:rPr>
              <w:t>密码盐值</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phone</w:t>
            </w:r>
          </w:p>
        </w:tc>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varchar</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pPr>
              <w:jc w:val="center"/>
              <w:rPr>
                <w:rFonts w:eastAsiaTheme="minorEastAsia"/>
                <w:b/>
                <w:sz w:val="21"/>
                <w:szCs w:val="21"/>
              </w:rPr>
            </w:pPr>
            <w:r>
              <w:rPr>
                <w:rFonts w:hint="eastAsia"/>
                <w:kern w:val="0"/>
                <w:sz w:val="21"/>
                <w:szCs w:val="21"/>
              </w:rPr>
              <w:t>电话号码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enabled</w:t>
            </w:r>
          </w:p>
        </w:tc>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varchar</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pPr>
              <w:jc w:val="center"/>
              <w:rPr>
                <w:rFonts w:eastAsiaTheme="minorEastAsia"/>
                <w:b/>
                <w:sz w:val="21"/>
                <w:szCs w:val="21"/>
              </w:rPr>
            </w:pPr>
            <w:r>
              <w:rPr>
                <w:rFonts w:hint="eastAsia"/>
                <w:kern w:val="0"/>
                <w:sz w:val="21"/>
                <w:szCs w:val="21"/>
              </w:rPr>
              <w:t>用户状态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user_avatar</w:t>
            </w:r>
          </w:p>
        </w:tc>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varchar</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pPr>
              <w:jc w:val="center"/>
              <w:rPr>
                <w:rFonts w:eastAsiaTheme="minorEastAsia"/>
                <w:b/>
                <w:sz w:val="21"/>
                <w:szCs w:val="21"/>
              </w:rPr>
            </w:pPr>
            <w:r>
              <w:rPr>
                <w:rFonts w:hint="eastAsia"/>
                <w:kern w:val="0"/>
                <w:sz w:val="21"/>
                <w:szCs w:val="21"/>
              </w:rPr>
              <w:t>用户头像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birthday</w:t>
            </w:r>
          </w:p>
        </w:tc>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datetime</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pPr>
              <w:jc w:val="center"/>
              <w:rPr>
                <w:rFonts w:eastAsiaTheme="minorEastAsia"/>
                <w:b/>
                <w:sz w:val="21"/>
                <w:szCs w:val="21"/>
              </w:rPr>
            </w:pPr>
            <w:r>
              <w:rPr>
                <w:rFonts w:hint="eastAsia"/>
                <w:kern w:val="0"/>
                <w:sz w:val="21"/>
                <w:szCs w:val="21"/>
              </w:rPr>
              <w:t>生日</w:t>
            </w:r>
          </w:p>
        </w:tc>
      </w:tr>
    </w:tbl>
    <w:p>
      <w:pPr>
        <w:ind w:firstLine="480" w:firstLineChars="200"/>
        <w:jc w:val="both"/>
        <w:rPr>
          <w:rFonts w:hint="default" w:ascii="宋体" w:hAnsi="宋体" w:eastAsia="宋体" w:cs="Times New Roman"/>
          <w:kern w:val="2"/>
          <w:sz w:val="24"/>
          <w:szCs w:val="20"/>
          <w:lang w:val="en-US" w:eastAsia="zh-CN" w:bidi="ar-SA"/>
        </w:rPr>
      </w:pPr>
      <w:r>
        <w:rPr>
          <w:rFonts w:hint="eastAsia" w:ascii="宋体" w:hAnsi="宋体" w:eastAsia="宋体" w:cs="Times New Roman"/>
          <w:kern w:val="2"/>
          <w:sz w:val="24"/>
          <w:szCs w:val="20"/>
          <w:lang w:val="en-US" w:eastAsia="zh-CN" w:bidi="ar-SA"/>
        </w:rPr>
        <w:t>这个表记录系统的所有管理员信息，其中密码是加密处理的，用户是否可以登录根据</w:t>
      </w:r>
      <w:r>
        <w:rPr>
          <w:rFonts w:hint="default" w:ascii="Times New Roman" w:hAnsi="Times New Roman" w:eastAsia="宋体" w:cs="Times New Roman"/>
          <w:kern w:val="2"/>
          <w:sz w:val="24"/>
          <w:szCs w:val="20"/>
          <w:lang w:val="en-US" w:eastAsia="zh-CN" w:bidi="ar-SA"/>
        </w:rPr>
        <w:t>enabled</w:t>
      </w:r>
      <w:r>
        <w:rPr>
          <w:rFonts w:hint="eastAsia" w:ascii="宋体" w:hAnsi="宋体" w:eastAsia="宋体" w:cs="Times New Roman"/>
          <w:kern w:val="2"/>
          <w:sz w:val="24"/>
          <w:szCs w:val="20"/>
          <w:lang w:val="en-US" w:eastAsia="zh-CN" w:bidi="ar-SA"/>
        </w:rPr>
        <w:t>字段进行判断。</w:t>
      </w:r>
    </w:p>
    <w:p>
      <w:pPr>
        <w:jc w:val="center"/>
        <w:rPr>
          <w:sz w:val="21"/>
        </w:rPr>
      </w:pPr>
    </w:p>
    <w:p>
      <w:pPr>
        <w:jc w:val="center"/>
        <w:rPr>
          <w:sz w:val="21"/>
        </w:rPr>
      </w:pPr>
    </w:p>
    <w:p>
      <w:pPr>
        <w:jc w:val="center"/>
        <w:rPr>
          <w:sz w:val="21"/>
        </w:rPr>
      </w:pPr>
    </w:p>
    <w:p>
      <w:pPr>
        <w:jc w:val="center"/>
        <w:rPr>
          <w:sz w:val="21"/>
        </w:rPr>
      </w:pPr>
    </w:p>
    <w:p>
      <w:pPr>
        <w:jc w:val="both"/>
        <w:rPr>
          <w:sz w:val="21"/>
        </w:rPr>
      </w:pPr>
    </w:p>
    <w:p>
      <w:pPr>
        <w:spacing w:line="400" w:lineRule="exact"/>
        <w:ind w:left="3360" w:firstLine="420"/>
        <w:rPr>
          <w:rFonts w:hint="eastAsia"/>
          <w:sz w:val="21"/>
        </w:rPr>
      </w:pPr>
    </w:p>
    <w:p>
      <w:pPr>
        <w:spacing w:line="400" w:lineRule="exact"/>
        <w:ind w:left="3360" w:firstLine="420"/>
        <w:rPr>
          <w:rFonts w:hint="eastAsia"/>
          <w:sz w:val="21"/>
        </w:rPr>
      </w:pPr>
    </w:p>
    <w:p>
      <w:pPr>
        <w:spacing w:line="400" w:lineRule="exact"/>
        <w:ind w:left="3360" w:firstLine="420"/>
        <w:rPr>
          <w:sz w:val="21"/>
        </w:rPr>
      </w:pPr>
      <w:r>
        <w:rPr>
          <w:rFonts w:hint="eastAsia"/>
          <w:sz w:val="21"/>
        </w:rPr>
        <w:t>表4-2 角色表</w:t>
      </w:r>
    </w:p>
    <w:tbl>
      <w:tblPr>
        <w:tblStyle w:val="17"/>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796"/>
        <w:gridCol w:w="1796"/>
        <w:gridCol w:w="868"/>
        <w:gridCol w:w="1890"/>
        <w:gridCol w:w="263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eastAsiaTheme="minorEastAsia"/>
                <w:b/>
                <w:sz w:val="21"/>
                <w:szCs w:val="21"/>
              </w:rPr>
            </w:pPr>
            <w:r>
              <w:rPr>
                <w:rFonts w:hint="eastAsia" w:eastAsiaTheme="minorEastAsia"/>
                <w:b/>
                <w:sz w:val="21"/>
                <w:szCs w:val="21"/>
              </w:rPr>
              <w:t>字段名</w:t>
            </w:r>
          </w:p>
        </w:tc>
        <w:tc>
          <w:tcPr>
            <w:tcW w:w="1796" w:type="dxa"/>
            <w:tcBorders>
              <w:tl2br w:val="nil"/>
              <w:tr2bl w:val="nil"/>
            </w:tcBorders>
          </w:tcPr>
          <w:p>
            <w:pPr>
              <w:jc w:val="center"/>
              <w:rPr>
                <w:rFonts w:eastAsiaTheme="minorEastAsia"/>
                <w:b/>
                <w:sz w:val="21"/>
                <w:szCs w:val="21"/>
              </w:rPr>
            </w:pPr>
            <w:r>
              <w:rPr>
                <w:rFonts w:hint="eastAsia" w:eastAsiaTheme="minorEastAsia"/>
                <w:b/>
                <w:sz w:val="21"/>
                <w:szCs w:val="21"/>
              </w:rPr>
              <w:t>数据类型</w:t>
            </w:r>
          </w:p>
        </w:tc>
        <w:tc>
          <w:tcPr>
            <w:tcW w:w="868" w:type="dxa"/>
            <w:tcBorders>
              <w:tl2br w:val="nil"/>
              <w:tr2bl w:val="nil"/>
            </w:tcBorders>
          </w:tcPr>
          <w:p>
            <w:pPr>
              <w:jc w:val="center"/>
              <w:rPr>
                <w:rFonts w:eastAsiaTheme="minorEastAsia"/>
                <w:b/>
                <w:sz w:val="21"/>
                <w:szCs w:val="21"/>
              </w:rPr>
            </w:pPr>
            <w:r>
              <w:rPr>
                <w:rFonts w:hint="eastAsia" w:eastAsiaTheme="minorEastAsia"/>
                <w:b/>
                <w:sz w:val="21"/>
                <w:szCs w:val="21"/>
              </w:rPr>
              <w:t>主键</w:t>
            </w:r>
          </w:p>
        </w:tc>
        <w:tc>
          <w:tcPr>
            <w:tcW w:w="1890" w:type="dxa"/>
            <w:tcBorders>
              <w:tl2br w:val="nil"/>
              <w:tr2bl w:val="nil"/>
            </w:tcBorders>
          </w:tcPr>
          <w:p>
            <w:pPr>
              <w:jc w:val="center"/>
              <w:rPr>
                <w:rFonts w:eastAsiaTheme="minorEastAsia"/>
                <w:b/>
                <w:sz w:val="21"/>
                <w:szCs w:val="21"/>
              </w:rPr>
            </w:pPr>
            <w:r>
              <w:rPr>
                <w:rFonts w:hint="eastAsia" w:eastAsiaTheme="minorEastAsia"/>
                <w:b/>
                <w:sz w:val="21"/>
                <w:szCs w:val="21"/>
              </w:rPr>
              <w:t>是否允许空</w:t>
            </w:r>
          </w:p>
        </w:tc>
        <w:tc>
          <w:tcPr>
            <w:tcW w:w="2630" w:type="dxa"/>
            <w:tcBorders>
              <w:tl2br w:val="nil"/>
              <w:tr2bl w:val="nil"/>
            </w:tcBorders>
          </w:tcPr>
          <w:p>
            <w:pPr>
              <w:jc w:val="center"/>
              <w:rPr>
                <w:rFonts w:eastAsiaTheme="minorEastAsia"/>
                <w:b/>
                <w:sz w:val="21"/>
                <w:szCs w:val="21"/>
              </w:rPr>
            </w:pPr>
            <w:r>
              <w:rPr>
                <w:rFonts w:hint="eastAsia" w:eastAsiaTheme="minorEastAsia"/>
                <w:b/>
                <w:sz w:val="21"/>
                <w:szCs w:val="21"/>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id</w:t>
            </w:r>
          </w:p>
        </w:tc>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Int</w:t>
            </w:r>
          </w:p>
        </w:tc>
        <w:tc>
          <w:tcPr>
            <w:tcW w:w="868" w:type="dxa"/>
            <w:tcBorders>
              <w:tl2br w:val="nil"/>
              <w:tr2bl w:val="nil"/>
            </w:tcBorders>
          </w:tcPr>
          <w:p>
            <w:pPr>
              <w:jc w:val="center"/>
              <w:rPr>
                <w:rFonts w:eastAsiaTheme="minorEastAsia"/>
                <w:b/>
                <w:sz w:val="21"/>
                <w:szCs w:val="21"/>
              </w:rPr>
            </w:pPr>
            <w:r>
              <w:rPr>
                <w:rFonts w:hint="eastAsia"/>
                <w:kern w:val="0"/>
                <w:sz w:val="21"/>
                <w:szCs w:val="21"/>
              </w:rPr>
              <w:t>是</w:t>
            </w:r>
          </w:p>
        </w:tc>
        <w:tc>
          <w:tcPr>
            <w:tcW w:w="1890" w:type="dxa"/>
            <w:tcBorders>
              <w:tl2br w:val="nil"/>
              <w:tr2bl w:val="nil"/>
            </w:tcBorders>
          </w:tcPr>
          <w:p>
            <w:pPr>
              <w:jc w:val="center"/>
              <w:rPr>
                <w:rFonts w:eastAsiaTheme="minorEastAsia"/>
                <w:b/>
                <w:sz w:val="21"/>
                <w:szCs w:val="21"/>
              </w:rPr>
            </w:pPr>
            <w:r>
              <w:rPr>
                <w:rFonts w:hint="eastAsia"/>
                <w:kern w:val="0"/>
                <w:sz w:val="21"/>
                <w:szCs w:val="21"/>
              </w:rPr>
              <w:t>否</w:t>
            </w:r>
          </w:p>
        </w:tc>
        <w:tc>
          <w:tcPr>
            <w:tcW w:w="2630" w:type="dxa"/>
            <w:tcBorders>
              <w:tl2br w:val="nil"/>
              <w:tr2bl w:val="nil"/>
            </w:tcBorders>
          </w:tcPr>
          <w:p>
            <w:pPr>
              <w:jc w:val="center"/>
              <w:rPr>
                <w:rFonts w:eastAsiaTheme="minorEastAsia"/>
                <w:b/>
                <w:sz w:val="21"/>
                <w:szCs w:val="21"/>
              </w:rPr>
            </w:pPr>
            <w:r>
              <w:rPr>
                <w:rFonts w:hint="eastAsia"/>
                <w:kern w:val="0"/>
                <w:sz w:val="21"/>
                <w:szCs w:val="21"/>
              </w:rPr>
              <w:t>主键，自动递增，角色ID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eastAsiaTheme="minorEastAsia"/>
                <w:sz w:val="21"/>
                <w:szCs w:val="21"/>
              </w:rPr>
            </w:pPr>
            <w:r>
              <w:rPr>
                <w:rFonts w:hint="eastAsia" w:eastAsiaTheme="minorEastAsia"/>
                <w:sz w:val="21"/>
                <w:szCs w:val="21"/>
              </w:rPr>
              <w:t>name</w:t>
            </w:r>
          </w:p>
        </w:tc>
        <w:tc>
          <w:tcPr>
            <w:tcW w:w="1796" w:type="dxa"/>
            <w:tcBorders>
              <w:tl2br w:val="nil"/>
              <w:tr2bl w:val="nil"/>
            </w:tcBorders>
          </w:tcPr>
          <w:p>
            <w:pPr>
              <w:jc w:val="center"/>
              <w:rPr>
                <w:rFonts w:eastAsiaTheme="minorEastAsia"/>
                <w:sz w:val="21"/>
                <w:szCs w:val="21"/>
              </w:rPr>
            </w:pPr>
            <w:r>
              <w:rPr>
                <w:rFonts w:hint="eastAsia" w:eastAsiaTheme="minorEastAsia"/>
                <w:sz w:val="21"/>
                <w:szCs w:val="21"/>
              </w:rPr>
              <w:t>varchar</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kern w:val="0"/>
                <w:sz w:val="21"/>
                <w:szCs w:val="21"/>
              </w:rPr>
            </w:pPr>
            <w:r>
              <w:rPr>
                <w:rFonts w:hint="eastAsia"/>
                <w:kern w:val="0"/>
                <w:sz w:val="21"/>
                <w:szCs w:val="21"/>
              </w:rPr>
              <w:t>是</w:t>
            </w:r>
          </w:p>
        </w:tc>
        <w:tc>
          <w:tcPr>
            <w:tcW w:w="2630" w:type="dxa"/>
            <w:tcBorders>
              <w:tl2br w:val="nil"/>
              <w:tr2bl w:val="nil"/>
            </w:tcBorders>
          </w:tcPr>
          <w:p>
            <w:pPr>
              <w:jc w:val="center"/>
              <w:rPr>
                <w:kern w:val="0"/>
                <w:sz w:val="21"/>
                <w:szCs w:val="21"/>
              </w:rPr>
            </w:pPr>
            <w:r>
              <w:rPr>
                <w:rFonts w:hint="eastAsia"/>
                <w:kern w:val="0"/>
                <w:sz w:val="21"/>
                <w:szCs w:val="21"/>
              </w:rPr>
              <w:t>角色英文名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eastAsiaTheme="minorEastAsia"/>
                <w:sz w:val="21"/>
                <w:szCs w:val="21"/>
              </w:rPr>
            </w:pPr>
            <w:r>
              <w:rPr>
                <w:rFonts w:hint="eastAsia" w:eastAsiaTheme="minorEastAsia"/>
                <w:sz w:val="21"/>
                <w:szCs w:val="21"/>
              </w:rPr>
              <w:t>name_ch</w:t>
            </w:r>
          </w:p>
        </w:tc>
        <w:tc>
          <w:tcPr>
            <w:tcW w:w="1796" w:type="dxa"/>
            <w:tcBorders>
              <w:tl2br w:val="nil"/>
              <w:tr2bl w:val="nil"/>
            </w:tcBorders>
          </w:tcPr>
          <w:p>
            <w:pPr>
              <w:jc w:val="center"/>
              <w:rPr>
                <w:rFonts w:eastAsiaTheme="minorEastAsia"/>
                <w:sz w:val="21"/>
                <w:szCs w:val="21"/>
              </w:rPr>
            </w:pPr>
            <w:r>
              <w:rPr>
                <w:rFonts w:hint="eastAsia" w:eastAsiaTheme="minorEastAsia"/>
                <w:sz w:val="21"/>
                <w:szCs w:val="21"/>
              </w:rPr>
              <w:t>varchar</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pPr>
              <w:jc w:val="center"/>
              <w:rPr>
                <w:rFonts w:eastAsiaTheme="minorEastAsia"/>
                <w:b/>
                <w:sz w:val="21"/>
                <w:szCs w:val="21"/>
              </w:rPr>
            </w:pPr>
            <w:r>
              <w:rPr>
                <w:rFonts w:hint="eastAsia"/>
                <w:kern w:val="0"/>
                <w:sz w:val="21"/>
                <w:szCs w:val="21"/>
              </w:rPr>
              <w:t>角色中文名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create_time</w:t>
            </w:r>
          </w:p>
        </w:tc>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datetime</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pPr>
              <w:jc w:val="center"/>
              <w:rPr>
                <w:rFonts w:eastAsiaTheme="minorEastAsia"/>
                <w:b/>
                <w:sz w:val="21"/>
                <w:szCs w:val="21"/>
              </w:rPr>
            </w:pPr>
            <w:r>
              <w:rPr>
                <w:rFonts w:hint="eastAsia"/>
                <w:kern w:val="0"/>
                <w:sz w:val="21"/>
                <w:szCs w:val="21"/>
              </w:rPr>
              <w:t>创建时间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modify_time</w:t>
            </w:r>
          </w:p>
        </w:tc>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datetime</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pPr>
              <w:jc w:val="center"/>
              <w:rPr>
                <w:rFonts w:eastAsiaTheme="minorEastAsia"/>
                <w:b/>
                <w:sz w:val="21"/>
                <w:szCs w:val="21"/>
              </w:rPr>
            </w:pPr>
            <w:r>
              <w:rPr>
                <w:rFonts w:hint="eastAsia"/>
                <w:kern w:val="0"/>
                <w:sz w:val="21"/>
                <w:szCs w:val="21"/>
              </w:rPr>
              <w:t>修改时间</w:t>
            </w:r>
          </w:p>
        </w:tc>
      </w:tr>
    </w:tbl>
    <w:p>
      <w:pPr>
        <w:spacing w:line="400" w:lineRule="exact"/>
        <w:ind w:firstLine="480" w:firstLineChars="200"/>
        <w:rPr>
          <w:rFonts w:hint="eastAsia"/>
          <w:lang w:val="en-US" w:eastAsia="zh-CN"/>
        </w:rPr>
      </w:pPr>
      <w:r>
        <w:rPr>
          <w:rFonts w:hint="eastAsia"/>
          <w:lang w:val="en-US" w:eastAsia="zh-CN"/>
        </w:rPr>
        <w:t>角色表用来为不同的角色分配权限，利用角色id来记录可以为该角色显示的菜单，从而使得不同身份的账号所看到的管理页面是不同的。</w:t>
      </w:r>
    </w:p>
    <w:p>
      <w:pPr>
        <w:spacing w:line="400" w:lineRule="exact"/>
        <w:ind w:left="3360" w:leftChars="0" w:firstLine="420" w:firstLineChars="0"/>
        <w:rPr>
          <w:sz w:val="21"/>
        </w:rPr>
      </w:pPr>
      <w:r>
        <w:rPr>
          <w:rFonts w:hint="eastAsia"/>
          <w:sz w:val="21"/>
        </w:rPr>
        <w:t>表4-3 菜单表</w:t>
      </w:r>
    </w:p>
    <w:tbl>
      <w:tblPr>
        <w:tblStyle w:val="17"/>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796"/>
        <w:gridCol w:w="1796"/>
        <w:gridCol w:w="868"/>
        <w:gridCol w:w="1890"/>
        <w:gridCol w:w="263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514" w:hRule="atLeast"/>
        </w:trPr>
        <w:tc>
          <w:tcPr>
            <w:tcW w:w="1796" w:type="dxa"/>
            <w:tcBorders>
              <w:tl2br w:val="nil"/>
              <w:tr2bl w:val="nil"/>
            </w:tcBorders>
          </w:tcPr>
          <w:p>
            <w:pPr>
              <w:jc w:val="center"/>
              <w:rPr>
                <w:rFonts w:eastAsiaTheme="minorEastAsia"/>
                <w:b/>
                <w:sz w:val="21"/>
                <w:szCs w:val="21"/>
              </w:rPr>
            </w:pPr>
            <w:r>
              <w:rPr>
                <w:rFonts w:hint="eastAsia" w:eastAsiaTheme="minorEastAsia"/>
                <w:b/>
                <w:sz w:val="21"/>
                <w:szCs w:val="21"/>
              </w:rPr>
              <w:t>字段名</w:t>
            </w:r>
          </w:p>
        </w:tc>
        <w:tc>
          <w:tcPr>
            <w:tcW w:w="1796" w:type="dxa"/>
            <w:tcBorders>
              <w:tl2br w:val="nil"/>
              <w:tr2bl w:val="nil"/>
            </w:tcBorders>
          </w:tcPr>
          <w:p>
            <w:pPr>
              <w:jc w:val="center"/>
              <w:rPr>
                <w:rFonts w:eastAsiaTheme="minorEastAsia"/>
                <w:b/>
                <w:sz w:val="21"/>
                <w:szCs w:val="21"/>
              </w:rPr>
            </w:pPr>
            <w:r>
              <w:rPr>
                <w:rFonts w:hint="eastAsia" w:eastAsiaTheme="minorEastAsia"/>
                <w:b/>
                <w:sz w:val="21"/>
                <w:szCs w:val="21"/>
              </w:rPr>
              <w:t>数据类型</w:t>
            </w:r>
          </w:p>
        </w:tc>
        <w:tc>
          <w:tcPr>
            <w:tcW w:w="868" w:type="dxa"/>
            <w:tcBorders>
              <w:tl2br w:val="nil"/>
              <w:tr2bl w:val="nil"/>
            </w:tcBorders>
          </w:tcPr>
          <w:p>
            <w:pPr>
              <w:jc w:val="center"/>
              <w:rPr>
                <w:rFonts w:eastAsiaTheme="minorEastAsia"/>
                <w:b/>
                <w:sz w:val="21"/>
                <w:szCs w:val="21"/>
              </w:rPr>
            </w:pPr>
            <w:r>
              <w:rPr>
                <w:rFonts w:hint="eastAsia" w:eastAsiaTheme="minorEastAsia"/>
                <w:b/>
                <w:sz w:val="21"/>
                <w:szCs w:val="21"/>
              </w:rPr>
              <w:t>主键</w:t>
            </w:r>
          </w:p>
        </w:tc>
        <w:tc>
          <w:tcPr>
            <w:tcW w:w="1890" w:type="dxa"/>
            <w:tcBorders>
              <w:tl2br w:val="nil"/>
              <w:tr2bl w:val="nil"/>
            </w:tcBorders>
          </w:tcPr>
          <w:p>
            <w:pPr>
              <w:jc w:val="center"/>
              <w:rPr>
                <w:rFonts w:eastAsiaTheme="minorEastAsia"/>
                <w:b/>
                <w:sz w:val="21"/>
                <w:szCs w:val="21"/>
              </w:rPr>
            </w:pPr>
            <w:r>
              <w:rPr>
                <w:rFonts w:hint="eastAsia" w:eastAsiaTheme="minorEastAsia"/>
                <w:b/>
                <w:sz w:val="21"/>
                <w:szCs w:val="21"/>
              </w:rPr>
              <w:t>是否允许空</w:t>
            </w:r>
          </w:p>
        </w:tc>
        <w:tc>
          <w:tcPr>
            <w:tcW w:w="2630" w:type="dxa"/>
            <w:tcBorders>
              <w:tl2br w:val="nil"/>
              <w:tr2bl w:val="nil"/>
            </w:tcBorders>
          </w:tcPr>
          <w:p>
            <w:pPr>
              <w:jc w:val="center"/>
              <w:rPr>
                <w:rFonts w:eastAsiaTheme="minorEastAsia"/>
                <w:b/>
                <w:sz w:val="21"/>
                <w:szCs w:val="21"/>
              </w:rPr>
            </w:pPr>
            <w:r>
              <w:rPr>
                <w:rFonts w:hint="eastAsia" w:eastAsiaTheme="minorEastAsia"/>
                <w:b/>
                <w:sz w:val="21"/>
                <w:szCs w:val="21"/>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id</w:t>
            </w:r>
          </w:p>
        </w:tc>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Int</w:t>
            </w:r>
          </w:p>
        </w:tc>
        <w:tc>
          <w:tcPr>
            <w:tcW w:w="868" w:type="dxa"/>
            <w:tcBorders>
              <w:tl2br w:val="nil"/>
              <w:tr2bl w:val="nil"/>
            </w:tcBorders>
          </w:tcPr>
          <w:p>
            <w:pPr>
              <w:jc w:val="center"/>
              <w:rPr>
                <w:rFonts w:eastAsiaTheme="minorEastAsia"/>
                <w:b/>
                <w:sz w:val="21"/>
                <w:szCs w:val="21"/>
              </w:rPr>
            </w:pPr>
            <w:r>
              <w:rPr>
                <w:rFonts w:hint="eastAsia"/>
                <w:kern w:val="0"/>
                <w:sz w:val="21"/>
                <w:szCs w:val="21"/>
              </w:rPr>
              <w:t>是</w:t>
            </w:r>
          </w:p>
        </w:tc>
        <w:tc>
          <w:tcPr>
            <w:tcW w:w="1890" w:type="dxa"/>
            <w:tcBorders>
              <w:tl2br w:val="nil"/>
              <w:tr2bl w:val="nil"/>
            </w:tcBorders>
          </w:tcPr>
          <w:p>
            <w:pPr>
              <w:jc w:val="center"/>
              <w:rPr>
                <w:rFonts w:eastAsiaTheme="minorEastAsia"/>
                <w:b/>
                <w:sz w:val="21"/>
                <w:szCs w:val="21"/>
              </w:rPr>
            </w:pPr>
            <w:r>
              <w:rPr>
                <w:rFonts w:hint="eastAsia"/>
                <w:kern w:val="0"/>
                <w:sz w:val="21"/>
                <w:szCs w:val="21"/>
              </w:rPr>
              <w:t>否</w:t>
            </w:r>
          </w:p>
        </w:tc>
        <w:tc>
          <w:tcPr>
            <w:tcW w:w="2630" w:type="dxa"/>
            <w:tcBorders>
              <w:tl2br w:val="nil"/>
              <w:tr2bl w:val="nil"/>
            </w:tcBorders>
          </w:tcPr>
          <w:p>
            <w:pPr>
              <w:jc w:val="center"/>
              <w:rPr>
                <w:rFonts w:eastAsiaTheme="minorEastAsia"/>
                <w:b/>
                <w:sz w:val="21"/>
                <w:szCs w:val="21"/>
              </w:rPr>
            </w:pPr>
            <w:r>
              <w:rPr>
                <w:rFonts w:hint="eastAsia"/>
                <w:kern w:val="0"/>
                <w:sz w:val="21"/>
                <w:szCs w:val="21"/>
              </w:rPr>
              <w:t>主键，自动递增，菜单ID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eastAsiaTheme="minorEastAsia"/>
                <w:sz w:val="21"/>
                <w:szCs w:val="21"/>
              </w:rPr>
            </w:pPr>
            <w:r>
              <w:rPr>
                <w:rFonts w:hint="eastAsia" w:eastAsiaTheme="minorEastAsia"/>
                <w:sz w:val="21"/>
                <w:szCs w:val="21"/>
              </w:rPr>
              <w:t>path</w:t>
            </w:r>
          </w:p>
        </w:tc>
        <w:tc>
          <w:tcPr>
            <w:tcW w:w="1796" w:type="dxa"/>
            <w:tcBorders>
              <w:tl2br w:val="nil"/>
              <w:tr2bl w:val="nil"/>
            </w:tcBorders>
          </w:tcPr>
          <w:p>
            <w:pPr>
              <w:jc w:val="center"/>
              <w:rPr>
                <w:rFonts w:eastAsiaTheme="minorEastAsia"/>
                <w:sz w:val="21"/>
                <w:szCs w:val="21"/>
              </w:rPr>
            </w:pPr>
            <w:r>
              <w:rPr>
                <w:rFonts w:hint="eastAsia" w:eastAsiaTheme="minorEastAsia"/>
                <w:sz w:val="21"/>
                <w:szCs w:val="21"/>
              </w:rPr>
              <w:t>varchar</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kern w:val="0"/>
                <w:sz w:val="21"/>
                <w:szCs w:val="21"/>
              </w:rPr>
            </w:pPr>
            <w:r>
              <w:rPr>
                <w:rFonts w:hint="eastAsia"/>
                <w:kern w:val="0"/>
                <w:sz w:val="21"/>
                <w:szCs w:val="21"/>
              </w:rPr>
              <w:t>否</w:t>
            </w:r>
          </w:p>
        </w:tc>
        <w:tc>
          <w:tcPr>
            <w:tcW w:w="2630" w:type="dxa"/>
            <w:tcBorders>
              <w:tl2br w:val="nil"/>
              <w:tr2bl w:val="nil"/>
            </w:tcBorders>
          </w:tcPr>
          <w:p>
            <w:pPr>
              <w:jc w:val="center"/>
              <w:rPr>
                <w:kern w:val="0"/>
                <w:sz w:val="21"/>
                <w:szCs w:val="21"/>
              </w:rPr>
            </w:pPr>
            <w:r>
              <w:rPr>
                <w:rFonts w:hint="eastAsia"/>
                <w:kern w:val="0"/>
                <w:sz w:val="21"/>
                <w:szCs w:val="21"/>
              </w:rPr>
              <w:t>路径</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eastAsiaTheme="minorEastAsia"/>
                <w:sz w:val="21"/>
                <w:szCs w:val="21"/>
              </w:rPr>
            </w:pPr>
            <w:r>
              <w:rPr>
                <w:rFonts w:hint="eastAsia" w:eastAsiaTheme="minorEastAsia"/>
                <w:sz w:val="21"/>
                <w:szCs w:val="21"/>
              </w:rPr>
              <w:t>name</w:t>
            </w:r>
          </w:p>
        </w:tc>
        <w:tc>
          <w:tcPr>
            <w:tcW w:w="1796" w:type="dxa"/>
            <w:tcBorders>
              <w:tl2br w:val="nil"/>
              <w:tr2bl w:val="nil"/>
            </w:tcBorders>
          </w:tcPr>
          <w:p>
            <w:pPr>
              <w:jc w:val="center"/>
              <w:rPr>
                <w:rFonts w:eastAsiaTheme="minorEastAsia"/>
                <w:sz w:val="21"/>
                <w:szCs w:val="21"/>
              </w:rPr>
            </w:pPr>
            <w:r>
              <w:rPr>
                <w:rFonts w:hint="eastAsia" w:eastAsiaTheme="minorEastAsia"/>
                <w:sz w:val="21"/>
                <w:szCs w:val="21"/>
              </w:rPr>
              <w:t>varchar</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rFonts w:eastAsiaTheme="minorEastAsia"/>
                <w:b/>
                <w:sz w:val="21"/>
                <w:szCs w:val="21"/>
              </w:rPr>
            </w:pPr>
            <w:r>
              <w:rPr>
                <w:rFonts w:hint="eastAsia"/>
                <w:kern w:val="0"/>
                <w:sz w:val="21"/>
                <w:szCs w:val="21"/>
              </w:rPr>
              <w:t>否</w:t>
            </w:r>
          </w:p>
        </w:tc>
        <w:tc>
          <w:tcPr>
            <w:tcW w:w="2630" w:type="dxa"/>
            <w:tcBorders>
              <w:tl2br w:val="nil"/>
              <w:tr2bl w:val="nil"/>
            </w:tcBorders>
          </w:tcPr>
          <w:p>
            <w:pPr>
              <w:jc w:val="center"/>
              <w:rPr>
                <w:rFonts w:eastAsiaTheme="minorEastAsia"/>
                <w:b/>
                <w:sz w:val="21"/>
                <w:szCs w:val="21"/>
              </w:rPr>
            </w:pPr>
            <w:r>
              <w:rPr>
                <w:rFonts w:hint="eastAsia"/>
                <w:kern w:val="0"/>
                <w:sz w:val="21"/>
                <w:szCs w:val="21"/>
              </w:rPr>
              <w:t>菜单英文名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component</w:t>
            </w:r>
          </w:p>
        </w:tc>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varchar</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rFonts w:eastAsiaTheme="minorEastAsia"/>
                <w:b/>
                <w:sz w:val="21"/>
                <w:szCs w:val="21"/>
              </w:rPr>
            </w:pPr>
            <w:r>
              <w:rPr>
                <w:rFonts w:hint="eastAsia"/>
                <w:kern w:val="0"/>
                <w:sz w:val="21"/>
                <w:szCs w:val="21"/>
              </w:rPr>
              <w:t>否</w:t>
            </w:r>
          </w:p>
        </w:tc>
        <w:tc>
          <w:tcPr>
            <w:tcW w:w="2630" w:type="dxa"/>
            <w:tcBorders>
              <w:tl2br w:val="nil"/>
              <w:tr2bl w:val="nil"/>
            </w:tcBorders>
          </w:tcPr>
          <w:p>
            <w:pPr>
              <w:jc w:val="center"/>
              <w:rPr>
                <w:rFonts w:eastAsiaTheme="minorEastAsia"/>
                <w:b/>
                <w:sz w:val="21"/>
                <w:szCs w:val="21"/>
              </w:rPr>
            </w:pPr>
            <w:r>
              <w:rPr>
                <w:rFonts w:hint="eastAsia"/>
                <w:kern w:val="0"/>
                <w:sz w:val="21"/>
                <w:szCs w:val="21"/>
              </w:rPr>
              <w:t>组件</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icon</w:t>
            </w:r>
          </w:p>
        </w:tc>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varchar</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pPr>
              <w:jc w:val="center"/>
              <w:rPr>
                <w:rFonts w:eastAsiaTheme="minorEastAsia"/>
                <w:b/>
                <w:sz w:val="21"/>
                <w:szCs w:val="21"/>
              </w:rPr>
            </w:pPr>
            <w:r>
              <w:rPr>
                <w:rFonts w:hint="eastAsia"/>
                <w:kern w:val="0"/>
                <w:sz w:val="21"/>
                <w:szCs w:val="21"/>
              </w:rPr>
              <w:t>图标样式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name_ch</w:t>
            </w:r>
          </w:p>
        </w:tc>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varchar</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rFonts w:eastAsiaTheme="minorEastAsia"/>
                <w:b/>
                <w:sz w:val="21"/>
                <w:szCs w:val="21"/>
              </w:rPr>
            </w:pPr>
            <w:r>
              <w:rPr>
                <w:rFonts w:hint="eastAsia"/>
                <w:kern w:val="0"/>
                <w:sz w:val="21"/>
                <w:szCs w:val="21"/>
              </w:rPr>
              <w:t>否</w:t>
            </w:r>
          </w:p>
        </w:tc>
        <w:tc>
          <w:tcPr>
            <w:tcW w:w="2630" w:type="dxa"/>
            <w:tcBorders>
              <w:tl2br w:val="nil"/>
              <w:tr2bl w:val="nil"/>
            </w:tcBorders>
          </w:tcPr>
          <w:p>
            <w:pPr>
              <w:jc w:val="center"/>
              <w:rPr>
                <w:rFonts w:eastAsiaTheme="minorEastAsia"/>
                <w:b/>
                <w:sz w:val="21"/>
                <w:szCs w:val="21"/>
              </w:rPr>
            </w:pPr>
            <w:r>
              <w:rPr>
                <w:rFonts w:hint="eastAsia"/>
                <w:kern w:val="0"/>
                <w:sz w:val="21"/>
                <w:szCs w:val="21"/>
              </w:rPr>
              <w:t>菜单中文名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parent_id</w:t>
            </w:r>
          </w:p>
        </w:tc>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Int</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rFonts w:eastAsiaTheme="minorEastAsia"/>
                <w:b/>
                <w:sz w:val="21"/>
                <w:szCs w:val="21"/>
              </w:rPr>
            </w:pPr>
            <w:r>
              <w:rPr>
                <w:rFonts w:hint="eastAsia"/>
                <w:kern w:val="0"/>
                <w:sz w:val="21"/>
                <w:szCs w:val="21"/>
              </w:rPr>
              <w:t>否</w:t>
            </w:r>
          </w:p>
        </w:tc>
        <w:tc>
          <w:tcPr>
            <w:tcW w:w="2630" w:type="dxa"/>
            <w:tcBorders>
              <w:tl2br w:val="nil"/>
              <w:tr2bl w:val="nil"/>
            </w:tcBorders>
          </w:tcPr>
          <w:p>
            <w:pPr>
              <w:jc w:val="center"/>
              <w:rPr>
                <w:rFonts w:eastAsiaTheme="minorEastAsia"/>
                <w:b/>
                <w:sz w:val="21"/>
                <w:szCs w:val="21"/>
              </w:rPr>
            </w:pPr>
            <w:r>
              <w:rPr>
                <w:rFonts w:hint="eastAsia"/>
                <w:kern w:val="0"/>
                <w:sz w:val="21"/>
                <w:szCs w:val="21"/>
              </w:rPr>
              <w:t>菜单父ID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permission</w:t>
            </w:r>
          </w:p>
        </w:tc>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varchar</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rFonts w:eastAsiaTheme="minorEastAsia"/>
                <w:b/>
                <w:sz w:val="21"/>
                <w:szCs w:val="21"/>
              </w:rPr>
            </w:pPr>
            <w:r>
              <w:rPr>
                <w:rFonts w:hint="eastAsia"/>
                <w:kern w:val="0"/>
                <w:sz w:val="21"/>
                <w:szCs w:val="21"/>
              </w:rPr>
              <w:t>否</w:t>
            </w:r>
          </w:p>
        </w:tc>
        <w:tc>
          <w:tcPr>
            <w:tcW w:w="2630" w:type="dxa"/>
            <w:tcBorders>
              <w:tl2br w:val="nil"/>
              <w:tr2bl w:val="nil"/>
            </w:tcBorders>
          </w:tcPr>
          <w:p>
            <w:pPr>
              <w:jc w:val="center"/>
              <w:rPr>
                <w:rFonts w:eastAsiaTheme="minorEastAsia"/>
                <w:b/>
                <w:sz w:val="21"/>
                <w:szCs w:val="21"/>
              </w:rPr>
            </w:pPr>
            <w:r>
              <w:rPr>
                <w:rFonts w:hint="eastAsia"/>
                <w:kern w:val="0"/>
                <w:sz w:val="21"/>
                <w:szCs w:val="21"/>
              </w:rPr>
              <w:t>权限字符串</w:t>
            </w:r>
          </w:p>
        </w:tc>
      </w:tr>
    </w:tbl>
    <w:p>
      <w:pPr>
        <w:ind w:firstLine="480" w:firstLineChars="200"/>
        <w:rPr>
          <w:rFonts w:hint="eastAsia" w:eastAsia="宋体"/>
          <w:bCs/>
          <w:sz w:val="28"/>
          <w:szCs w:val="32"/>
          <w:lang w:eastAsia="zh-CN"/>
        </w:rPr>
      </w:pPr>
      <w:r>
        <w:rPr>
          <w:rFonts w:hint="eastAsia"/>
        </w:rPr>
        <w:t>菜单表用来记录菜单的信息，每个菜单都有一个id方便进行权限管理时不同的身份进行选择是否显示该菜单</w:t>
      </w:r>
      <w:r>
        <w:rPr>
          <w:rFonts w:hint="eastAsia"/>
          <w:lang w:eastAsia="zh-CN"/>
        </w:rPr>
        <w:t>。</w:t>
      </w:r>
    </w:p>
    <w:p>
      <w:pPr>
        <w:spacing w:line="400" w:lineRule="exact"/>
        <w:ind w:left="3360" w:firstLine="420"/>
        <w:rPr>
          <w:sz w:val="21"/>
        </w:rPr>
      </w:pPr>
    </w:p>
    <w:p>
      <w:pPr>
        <w:spacing w:line="400" w:lineRule="exact"/>
        <w:ind w:left="3360" w:firstLine="420"/>
        <w:rPr>
          <w:sz w:val="21"/>
        </w:rPr>
      </w:pPr>
    </w:p>
    <w:p>
      <w:pPr>
        <w:spacing w:line="400" w:lineRule="exact"/>
        <w:ind w:left="3360" w:firstLine="420"/>
        <w:rPr>
          <w:sz w:val="21"/>
        </w:rPr>
      </w:pPr>
    </w:p>
    <w:p>
      <w:pPr>
        <w:spacing w:line="400" w:lineRule="exact"/>
        <w:ind w:left="3360" w:firstLine="420"/>
        <w:rPr>
          <w:sz w:val="21"/>
        </w:rPr>
      </w:pPr>
    </w:p>
    <w:p>
      <w:pPr>
        <w:spacing w:line="400" w:lineRule="exact"/>
        <w:ind w:left="3360" w:firstLine="420"/>
        <w:rPr>
          <w:sz w:val="21"/>
        </w:rPr>
      </w:pPr>
    </w:p>
    <w:p>
      <w:pPr>
        <w:spacing w:line="400" w:lineRule="exact"/>
        <w:ind w:left="3360" w:firstLine="420"/>
        <w:rPr>
          <w:sz w:val="21"/>
        </w:rPr>
      </w:pPr>
    </w:p>
    <w:p>
      <w:pPr>
        <w:spacing w:line="400" w:lineRule="exact"/>
        <w:ind w:left="3360" w:firstLine="420"/>
        <w:rPr>
          <w:sz w:val="21"/>
        </w:rPr>
      </w:pPr>
    </w:p>
    <w:p>
      <w:pPr>
        <w:spacing w:line="400" w:lineRule="exact"/>
        <w:ind w:left="3360" w:firstLine="420"/>
        <w:rPr>
          <w:sz w:val="21"/>
        </w:rPr>
      </w:pPr>
    </w:p>
    <w:p>
      <w:pPr>
        <w:spacing w:line="400" w:lineRule="exact"/>
        <w:ind w:left="3360" w:firstLine="420"/>
        <w:rPr>
          <w:sz w:val="21"/>
        </w:rPr>
      </w:pPr>
      <w:r>
        <w:rPr>
          <w:rFonts w:hint="eastAsia"/>
          <w:sz w:val="21"/>
        </w:rPr>
        <w:t>表4-4 节点表</w:t>
      </w:r>
    </w:p>
    <w:tbl>
      <w:tblPr>
        <w:tblStyle w:val="17"/>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796"/>
        <w:gridCol w:w="1796"/>
        <w:gridCol w:w="868"/>
        <w:gridCol w:w="1890"/>
        <w:gridCol w:w="263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eastAsiaTheme="minorEastAsia"/>
                <w:b/>
                <w:sz w:val="21"/>
                <w:szCs w:val="21"/>
              </w:rPr>
            </w:pPr>
            <w:r>
              <w:rPr>
                <w:rFonts w:hint="eastAsia" w:eastAsiaTheme="minorEastAsia"/>
                <w:b/>
                <w:sz w:val="21"/>
                <w:szCs w:val="21"/>
              </w:rPr>
              <w:t>字段名</w:t>
            </w:r>
          </w:p>
        </w:tc>
        <w:tc>
          <w:tcPr>
            <w:tcW w:w="1796" w:type="dxa"/>
            <w:tcBorders>
              <w:tl2br w:val="nil"/>
              <w:tr2bl w:val="nil"/>
            </w:tcBorders>
          </w:tcPr>
          <w:p>
            <w:pPr>
              <w:jc w:val="center"/>
              <w:rPr>
                <w:rFonts w:eastAsiaTheme="minorEastAsia"/>
                <w:b/>
                <w:sz w:val="21"/>
                <w:szCs w:val="21"/>
              </w:rPr>
            </w:pPr>
            <w:r>
              <w:rPr>
                <w:rFonts w:hint="eastAsia" w:eastAsiaTheme="minorEastAsia"/>
                <w:b/>
                <w:sz w:val="21"/>
                <w:szCs w:val="21"/>
              </w:rPr>
              <w:t>数据类型</w:t>
            </w:r>
          </w:p>
        </w:tc>
        <w:tc>
          <w:tcPr>
            <w:tcW w:w="868" w:type="dxa"/>
            <w:tcBorders>
              <w:tl2br w:val="nil"/>
              <w:tr2bl w:val="nil"/>
            </w:tcBorders>
          </w:tcPr>
          <w:p>
            <w:pPr>
              <w:jc w:val="center"/>
              <w:rPr>
                <w:rFonts w:eastAsiaTheme="minorEastAsia"/>
                <w:b/>
                <w:sz w:val="21"/>
                <w:szCs w:val="21"/>
              </w:rPr>
            </w:pPr>
            <w:r>
              <w:rPr>
                <w:rFonts w:hint="eastAsia" w:eastAsiaTheme="minorEastAsia"/>
                <w:b/>
                <w:sz w:val="21"/>
                <w:szCs w:val="21"/>
              </w:rPr>
              <w:t>主键</w:t>
            </w:r>
          </w:p>
        </w:tc>
        <w:tc>
          <w:tcPr>
            <w:tcW w:w="1890" w:type="dxa"/>
            <w:tcBorders>
              <w:tl2br w:val="nil"/>
              <w:tr2bl w:val="nil"/>
            </w:tcBorders>
          </w:tcPr>
          <w:p>
            <w:pPr>
              <w:jc w:val="center"/>
              <w:rPr>
                <w:rFonts w:eastAsiaTheme="minorEastAsia"/>
                <w:b/>
                <w:sz w:val="21"/>
                <w:szCs w:val="21"/>
              </w:rPr>
            </w:pPr>
            <w:r>
              <w:rPr>
                <w:rFonts w:hint="eastAsia" w:eastAsiaTheme="minorEastAsia"/>
                <w:b/>
                <w:sz w:val="21"/>
                <w:szCs w:val="21"/>
              </w:rPr>
              <w:t>是否允许空</w:t>
            </w:r>
          </w:p>
        </w:tc>
        <w:tc>
          <w:tcPr>
            <w:tcW w:w="2630" w:type="dxa"/>
            <w:tcBorders>
              <w:tl2br w:val="nil"/>
              <w:tr2bl w:val="nil"/>
            </w:tcBorders>
          </w:tcPr>
          <w:p>
            <w:pPr>
              <w:jc w:val="center"/>
              <w:rPr>
                <w:rFonts w:eastAsiaTheme="minorEastAsia"/>
                <w:b/>
                <w:sz w:val="21"/>
                <w:szCs w:val="21"/>
              </w:rPr>
            </w:pPr>
            <w:r>
              <w:rPr>
                <w:rFonts w:hint="eastAsia" w:eastAsiaTheme="minorEastAsia"/>
                <w:b/>
                <w:sz w:val="21"/>
                <w:szCs w:val="21"/>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id</w:t>
            </w:r>
          </w:p>
        </w:tc>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Int</w:t>
            </w:r>
          </w:p>
        </w:tc>
        <w:tc>
          <w:tcPr>
            <w:tcW w:w="868" w:type="dxa"/>
            <w:tcBorders>
              <w:tl2br w:val="nil"/>
              <w:tr2bl w:val="nil"/>
            </w:tcBorders>
          </w:tcPr>
          <w:p>
            <w:pPr>
              <w:jc w:val="center"/>
              <w:rPr>
                <w:rFonts w:eastAsiaTheme="minorEastAsia"/>
                <w:b/>
                <w:sz w:val="21"/>
                <w:szCs w:val="21"/>
              </w:rPr>
            </w:pPr>
            <w:r>
              <w:rPr>
                <w:rFonts w:hint="eastAsia"/>
                <w:kern w:val="0"/>
                <w:sz w:val="21"/>
                <w:szCs w:val="21"/>
              </w:rPr>
              <w:t>是</w:t>
            </w:r>
          </w:p>
        </w:tc>
        <w:tc>
          <w:tcPr>
            <w:tcW w:w="1890" w:type="dxa"/>
            <w:tcBorders>
              <w:tl2br w:val="nil"/>
              <w:tr2bl w:val="nil"/>
            </w:tcBorders>
          </w:tcPr>
          <w:p>
            <w:pPr>
              <w:jc w:val="center"/>
              <w:rPr>
                <w:rFonts w:eastAsiaTheme="minorEastAsia"/>
                <w:b/>
                <w:sz w:val="21"/>
                <w:szCs w:val="21"/>
              </w:rPr>
            </w:pPr>
            <w:r>
              <w:rPr>
                <w:rFonts w:hint="eastAsia"/>
                <w:kern w:val="0"/>
                <w:sz w:val="21"/>
                <w:szCs w:val="21"/>
              </w:rPr>
              <w:t>否</w:t>
            </w:r>
          </w:p>
        </w:tc>
        <w:tc>
          <w:tcPr>
            <w:tcW w:w="2630" w:type="dxa"/>
            <w:tcBorders>
              <w:tl2br w:val="nil"/>
              <w:tr2bl w:val="nil"/>
            </w:tcBorders>
          </w:tcPr>
          <w:p>
            <w:pPr>
              <w:jc w:val="center"/>
              <w:rPr>
                <w:rFonts w:eastAsiaTheme="minorEastAsia"/>
                <w:b/>
                <w:sz w:val="21"/>
                <w:szCs w:val="21"/>
              </w:rPr>
            </w:pPr>
            <w:r>
              <w:rPr>
                <w:rFonts w:hint="eastAsia"/>
                <w:kern w:val="0"/>
                <w:sz w:val="21"/>
                <w:szCs w:val="21"/>
              </w:rPr>
              <w:t>主键，自动递增，节点ID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eastAsiaTheme="minorEastAsia"/>
                <w:sz w:val="21"/>
                <w:szCs w:val="21"/>
              </w:rPr>
            </w:pPr>
            <w:r>
              <w:rPr>
                <w:rFonts w:hint="eastAsia" w:eastAsiaTheme="minorEastAsia"/>
                <w:sz w:val="21"/>
                <w:szCs w:val="21"/>
              </w:rPr>
              <w:t>code</w:t>
            </w:r>
          </w:p>
        </w:tc>
        <w:tc>
          <w:tcPr>
            <w:tcW w:w="1796" w:type="dxa"/>
            <w:tcBorders>
              <w:tl2br w:val="nil"/>
              <w:tr2bl w:val="nil"/>
            </w:tcBorders>
          </w:tcPr>
          <w:p>
            <w:pPr>
              <w:jc w:val="center"/>
              <w:rPr>
                <w:rFonts w:eastAsiaTheme="minorEastAsia"/>
                <w:sz w:val="21"/>
                <w:szCs w:val="21"/>
              </w:rPr>
            </w:pPr>
            <w:r>
              <w:rPr>
                <w:rFonts w:hint="eastAsia" w:eastAsiaTheme="minorEastAsia"/>
                <w:sz w:val="21"/>
                <w:szCs w:val="21"/>
              </w:rPr>
              <w:t>varchar</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kern w:val="0"/>
                <w:sz w:val="21"/>
                <w:szCs w:val="21"/>
              </w:rPr>
            </w:pPr>
            <w:r>
              <w:rPr>
                <w:rFonts w:hint="eastAsia"/>
                <w:kern w:val="0"/>
                <w:sz w:val="21"/>
                <w:szCs w:val="21"/>
              </w:rPr>
              <w:t>是</w:t>
            </w:r>
          </w:p>
        </w:tc>
        <w:tc>
          <w:tcPr>
            <w:tcW w:w="2630" w:type="dxa"/>
            <w:tcBorders>
              <w:tl2br w:val="nil"/>
              <w:tr2bl w:val="nil"/>
            </w:tcBorders>
          </w:tcPr>
          <w:p>
            <w:pPr>
              <w:jc w:val="center"/>
              <w:rPr>
                <w:kern w:val="0"/>
                <w:sz w:val="21"/>
                <w:szCs w:val="21"/>
              </w:rPr>
            </w:pPr>
            <w:r>
              <w:rPr>
                <w:rFonts w:hint="eastAsia"/>
                <w:kern w:val="0"/>
                <w:sz w:val="21"/>
                <w:szCs w:val="21"/>
              </w:rPr>
              <w:t>节点编码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eastAsiaTheme="minorEastAsia"/>
                <w:sz w:val="21"/>
                <w:szCs w:val="21"/>
              </w:rPr>
            </w:pPr>
            <w:r>
              <w:rPr>
                <w:rFonts w:hint="eastAsia" w:eastAsiaTheme="minorEastAsia"/>
                <w:sz w:val="21"/>
                <w:szCs w:val="21"/>
              </w:rPr>
              <w:t>name</w:t>
            </w:r>
          </w:p>
        </w:tc>
        <w:tc>
          <w:tcPr>
            <w:tcW w:w="1796" w:type="dxa"/>
            <w:tcBorders>
              <w:tl2br w:val="nil"/>
              <w:tr2bl w:val="nil"/>
            </w:tcBorders>
          </w:tcPr>
          <w:p>
            <w:pPr>
              <w:jc w:val="center"/>
              <w:rPr>
                <w:rFonts w:eastAsiaTheme="minorEastAsia"/>
                <w:sz w:val="21"/>
                <w:szCs w:val="21"/>
              </w:rPr>
            </w:pPr>
            <w:r>
              <w:rPr>
                <w:rFonts w:hint="eastAsia" w:eastAsiaTheme="minorEastAsia"/>
                <w:sz w:val="21"/>
                <w:szCs w:val="21"/>
              </w:rPr>
              <w:t>varchar</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pPr>
              <w:jc w:val="center"/>
              <w:rPr>
                <w:rFonts w:eastAsiaTheme="minorEastAsia"/>
                <w:b/>
                <w:sz w:val="21"/>
                <w:szCs w:val="21"/>
              </w:rPr>
            </w:pPr>
            <w:r>
              <w:rPr>
                <w:rFonts w:hint="eastAsia"/>
                <w:kern w:val="0"/>
                <w:sz w:val="21"/>
                <w:szCs w:val="21"/>
              </w:rPr>
              <w:t>节点名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principal</w:t>
            </w:r>
          </w:p>
        </w:tc>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Int</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pPr>
              <w:jc w:val="center"/>
              <w:rPr>
                <w:rFonts w:eastAsiaTheme="minorEastAsia"/>
                <w:b/>
                <w:sz w:val="21"/>
                <w:szCs w:val="21"/>
              </w:rPr>
            </w:pPr>
            <w:r>
              <w:rPr>
                <w:rFonts w:hint="eastAsia"/>
                <w:kern w:val="0"/>
                <w:sz w:val="21"/>
                <w:szCs w:val="21"/>
              </w:rPr>
              <w:t>联系人ID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address</w:t>
            </w:r>
          </w:p>
        </w:tc>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varchar</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pPr>
              <w:jc w:val="center"/>
              <w:rPr>
                <w:rFonts w:eastAsiaTheme="minorEastAsia"/>
                <w:b/>
                <w:sz w:val="21"/>
                <w:szCs w:val="21"/>
              </w:rPr>
            </w:pPr>
            <w:r>
              <w:rPr>
                <w:rFonts w:hint="eastAsia"/>
                <w:kern w:val="0"/>
                <w:sz w:val="21"/>
                <w:szCs w:val="21"/>
              </w:rPr>
              <w:t>节点地址</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note</w:t>
            </w:r>
          </w:p>
        </w:tc>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varchar</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pPr>
              <w:jc w:val="center"/>
              <w:rPr>
                <w:rFonts w:eastAsiaTheme="minorEastAsia"/>
                <w:b/>
                <w:sz w:val="21"/>
                <w:szCs w:val="21"/>
              </w:rPr>
            </w:pPr>
            <w:r>
              <w:rPr>
                <w:rFonts w:hint="eastAsia"/>
                <w:kern w:val="0"/>
                <w:sz w:val="21"/>
                <w:szCs w:val="21"/>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create_time</w:t>
            </w:r>
          </w:p>
        </w:tc>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datetime</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pPr>
              <w:jc w:val="center"/>
              <w:rPr>
                <w:rFonts w:eastAsiaTheme="minorEastAsia"/>
                <w:b/>
                <w:sz w:val="21"/>
                <w:szCs w:val="21"/>
              </w:rPr>
            </w:pPr>
            <w:r>
              <w:rPr>
                <w:rFonts w:hint="eastAsia"/>
                <w:kern w:val="0"/>
                <w:sz w:val="21"/>
                <w:szCs w:val="21"/>
              </w:rPr>
              <w:t>创建时间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modify_time</w:t>
            </w:r>
          </w:p>
        </w:tc>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datetime</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pPr>
              <w:jc w:val="center"/>
              <w:rPr>
                <w:rFonts w:eastAsiaTheme="minorEastAsia"/>
                <w:b/>
                <w:sz w:val="21"/>
                <w:szCs w:val="21"/>
              </w:rPr>
            </w:pPr>
            <w:r>
              <w:rPr>
                <w:rFonts w:hint="eastAsia"/>
                <w:kern w:val="0"/>
                <w:sz w:val="21"/>
                <w:szCs w:val="21"/>
              </w:rPr>
              <w:t>修改时间</w:t>
            </w:r>
          </w:p>
        </w:tc>
      </w:tr>
    </w:tbl>
    <w:p>
      <w:pPr>
        <w:spacing w:line="400" w:lineRule="exact"/>
        <w:ind w:firstLine="480" w:firstLineChars="200"/>
        <w:rPr>
          <w:rFonts w:hint="default"/>
          <w:lang w:val="en-US" w:eastAsia="zh-CN"/>
        </w:rPr>
      </w:pPr>
      <w:r>
        <w:rPr>
          <w:rFonts w:hint="eastAsia"/>
          <w:lang w:val="en-US" w:eastAsia="zh-CN"/>
        </w:rPr>
        <w:t>节点表用来存储系统中的所有节点，每个节点由一个联系人，即管理员进行管理。</w:t>
      </w:r>
    </w:p>
    <w:p>
      <w:pPr>
        <w:spacing w:line="400" w:lineRule="exact"/>
        <w:ind w:left="3360" w:firstLine="420"/>
        <w:rPr>
          <w:sz w:val="21"/>
        </w:rPr>
      </w:pPr>
      <w:r>
        <w:rPr>
          <w:rFonts w:hint="eastAsia"/>
          <w:sz w:val="21"/>
        </w:rPr>
        <w:t>表4-5 库房表</w:t>
      </w:r>
    </w:p>
    <w:tbl>
      <w:tblPr>
        <w:tblStyle w:val="17"/>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796"/>
        <w:gridCol w:w="1796"/>
        <w:gridCol w:w="868"/>
        <w:gridCol w:w="1890"/>
        <w:gridCol w:w="263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eastAsiaTheme="minorEastAsia"/>
                <w:b/>
                <w:sz w:val="21"/>
                <w:szCs w:val="21"/>
              </w:rPr>
            </w:pPr>
            <w:r>
              <w:rPr>
                <w:rFonts w:hint="eastAsia" w:eastAsiaTheme="minorEastAsia"/>
                <w:b/>
                <w:sz w:val="21"/>
                <w:szCs w:val="21"/>
              </w:rPr>
              <w:t>字段名</w:t>
            </w:r>
          </w:p>
        </w:tc>
        <w:tc>
          <w:tcPr>
            <w:tcW w:w="1796" w:type="dxa"/>
            <w:tcBorders>
              <w:tl2br w:val="nil"/>
              <w:tr2bl w:val="nil"/>
            </w:tcBorders>
          </w:tcPr>
          <w:p>
            <w:pPr>
              <w:jc w:val="center"/>
              <w:rPr>
                <w:rFonts w:eastAsiaTheme="minorEastAsia"/>
                <w:b/>
                <w:sz w:val="21"/>
                <w:szCs w:val="21"/>
              </w:rPr>
            </w:pPr>
            <w:r>
              <w:rPr>
                <w:rFonts w:hint="eastAsia" w:eastAsiaTheme="minorEastAsia"/>
                <w:b/>
                <w:sz w:val="21"/>
                <w:szCs w:val="21"/>
              </w:rPr>
              <w:t>数据类型</w:t>
            </w:r>
          </w:p>
        </w:tc>
        <w:tc>
          <w:tcPr>
            <w:tcW w:w="868" w:type="dxa"/>
            <w:tcBorders>
              <w:tl2br w:val="nil"/>
              <w:tr2bl w:val="nil"/>
            </w:tcBorders>
          </w:tcPr>
          <w:p>
            <w:pPr>
              <w:jc w:val="center"/>
              <w:rPr>
                <w:rFonts w:eastAsiaTheme="minorEastAsia"/>
                <w:b/>
                <w:sz w:val="21"/>
                <w:szCs w:val="21"/>
              </w:rPr>
            </w:pPr>
            <w:r>
              <w:rPr>
                <w:rFonts w:hint="eastAsia" w:eastAsiaTheme="minorEastAsia"/>
                <w:b/>
                <w:sz w:val="21"/>
                <w:szCs w:val="21"/>
              </w:rPr>
              <w:t>主键</w:t>
            </w:r>
          </w:p>
        </w:tc>
        <w:tc>
          <w:tcPr>
            <w:tcW w:w="1890" w:type="dxa"/>
            <w:tcBorders>
              <w:tl2br w:val="nil"/>
              <w:tr2bl w:val="nil"/>
            </w:tcBorders>
          </w:tcPr>
          <w:p>
            <w:pPr>
              <w:jc w:val="center"/>
              <w:rPr>
                <w:rFonts w:eastAsiaTheme="minorEastAsia"/>
                <w:b/>
                <w:sz w:val="21"/>
                <w:szCs w:val="21"/>
              </w:rPr>
            </w:pPr>
            <w:r>
              <w:rPr>
                <w:rFonts w:hint="eastAsia" w:eastAsiaTheme="minorEastAsia"/>
                <w:b/>
                <w:sz w:val="21"/>
                <w:szCs w:val="21"/>
              </w:rPr>
              <w:t>是否允许空</w:t>
            </w:r>
          </w:p>
        </w:tc>
        <w:tc>
          <w:tcPr>
            <w:tcW w:w="2630" w:type="dxa"/>
            <w:tcBorders>
              <w:tl2br w:val="nil"/>
              <w:tr2bl w:val="nil"/>
            </w:tcBorders>
          </w:tcPr>
          <w:p>
            <w:pPr>
              <w:jc w:val="center"/>
              <w:rPr>
                <w:rFonts w:eastAsiaTheme="minorEastAsia"/>
                <w:b/>
                <w:sz w:val="21"/>
                <w:szCs w:val="21"/>
              </w:rPr>
            </w:pPr>
            <w:r>
              <w:rPr>
                <w:rFonts w:hint="eastAsia" w:eastAsiaTheme="minorEastAsia"/>
                <w:b/>
                <w:sz w:val="21"/>
                <w:szCs w:val="21"/>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id</w:t>
            </w:r>
          </w:p>
        </w:tc>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Int</w:t>
            </w:r>
          </w:p>
        </w:tc>
        <w:tc>
          <w:tcPr>
            <w:tcW w:w="868" w:type="dxa"/>
            <w:tcBorders>
              <w:tl2br w:val="nil"/>
              <w:tr2bl w:val="nil"/>
            </w:tcBorders>
          </w:tcPr>
          <w:p>
            <w:pPr>
              <w:jc w:val="center"/>
              <w:rPr>
                <w:rFonts w:eastAsiaTheme="minorEastAsia"/>
                <w:b/>
                <w:sz w:val="21"/>
                <w:szCs w:val="21"/>
              </w:rPr>
            </w:pPr>
            <w:r>
              <w:rPr>
                <w:rFonts w:hint="eastAsia"/>
                <w:kern w:val="0"/>
                <w:sz w:val="21"/>
                <w:szCs w:val="21"/>
              </w:rPr>
              <w:t>是</w:t>
            </w:r>
          </w:p>
        </w:tc>
        <w:tc>
          <w:tcPr>
            <w:tcW w:w="1890" w:type="dxa"/>
            <w:tcBorders>
              <w:tl2br w:val="nil"/>
              <w:tr2bl w:val="nil"/>
            </w:tcBorders>
          </w:tcPr>
          <w:p>
            <w:pPr>
              <w:jc w:val="center"/>
              <w:rPr>
                <w:rFonts w:eastAsiaTheme="minorEastAsia"/>
                <w:b/>
                <w:sz w:val="21"/>
                <w:szCs w:val="21"/>
              </w:rPr>
            </w:pPr>
            <w:r>
              <w:rPr>
                <w:rFonts w:hint="eastAsia"/>
                <w:kern w:val="0"/>
                <w:sz w:val="21"/>
                <w:szCs w:val="21"/>
              </w:rPr>
              <w:t>否</w:t>
            </w:r>
          </w:p>
        </w:tc>
        <w:tc>
          <w:tcPr>
            <w:tcW w:w="2630" w:type="dxa"/>
            <w:tcBorders>
              <w:tl2br w:val="nil"/>
              <w:tr2bl w:val="nil"/>
            </w:tcBorders>
          </w:tcPr>
          <w:p>
            <w:pPr>
              <w:jc w:val="center"/>
              <w:rPr>
                <w:rFonts w:eastAsiaTheme="minorEastAsia"/>
                <w:b/>
                <w:sz w:val="21"/>
                <w:szCs w:val="21"/>
              </w:rPr>
            </w:pPr>
            <w:r>
              <w:rPr>
                <w:rFonts w:hint="eastAsia"/>
                <w:kern w:val="0"/>
                <w:sz w:val="21"/>
                <w:szCs w:val="21"/>
              </w:rPr>
              <w:t>主键，自动递增，库房ID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eastAsiaTheme="minorEastAsia"/>
                <w:sz w:val="21"/>
                <w:szCs w:val="21"/>
              </w:rPr>
            </w:pPr>
            <w:r>
              <w:rPr>
                <w:rFonts w:hint="eastAsia" w:eastAsiaTheme="minorEastAsia"/>
                <w:sz w:val="21"/>
                <w:szCs w:val="21"/>
              </w:rPr>
              <w:t>treasury_code</w:t>
            </w:r>
          </w:p>
        </w:tc>
        <w:tc>
          <w:tcPr>
            <w:tcW w:w="1796" w:type="dxa"/>
            <w:tcBorders>
              <w:tl2br w:val="nil"/>
              <w:tr2bl w:val="nil"/>
            </w:tcBorders>
          </w:tcPr>
          <w:p>
            <w:pPr>
              <w:jc w:val="center"/>
              <w:rPr>
                <w:rFonts w:eastAsiaTheme="minorEastAsia"/>
                <w:sz w:val="21"/>
                <w:szCs w:val="21"/>
              </w:rPr>
            </w:pPr>
            <w:r>
              <w:rPr>
                <w:rFonts w:hint="eastAsia" w:eastAsiaTheme="minorEastAsia"/>
                <w:sz w:val="21"/>
                <w:szCs w:val="21"/>
              </w:rPr>
              <w:t>varchar</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kern w:val="0"/>
                <w:sz w:val="21"/>
                <w:szCs w:val="21"/>
              </w:rPr>
            </w:pPr>
            <w:r>
              <w:rPr>
                <w:rFonts w:hint="eastAsia"/>
                <w:kern w:val="0"/>
                <w:sz w:val="21"/>
                <w:szCs w:val="21"/>
              </w:rPr>
              <w:t>是</w:t>
            </w:r>
          </w:p>
        </w:tc>
        <w:tc>
          <w:tcPr>
            <w:tcW w:w="2630" w:type="dxa"/>
            <w:tcBorders>
              <w:tl2br w:val="nil"/>
              <w:tr2bl w:val="nil"/>
            </w:tcBorders>
          </w:tcPr>
          <w:p>
            <w:pPr>
              <w:jc w:val="center"/>
              <w:rPr>
                <w:kern w:val="0"/>
                <w:sz w:val="21"/>
                <w:szCs w:val="21"/>
              </w:rPr>
            </w:pPr>
            <w:r>
              <w:rPr>
                <w:rFonts w:hint="eastAsia"/>
                <w:kern w:val="0"/>
                <w:sz w:val="21"/>
                <w:szCs w:val="21"/>
              </w:rPr>
              <w:t>库房编码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eastAsiaTheme="minorEastAsia"/>
                <w:sz w:val="21"/>
                <w:szCs w:val="21"/>
              </w:rPr>
            </w:pPr>
            <w:r>
              <w:rPr>
                <w:rFonts w:hint="eastAsia" w:eastAsiaTheme="minorEastAsia"/>
                <w:sz w:val="21"/>
                <w:szCs w:val="21"/>
              </w:rPr>
              <w:t>warehouse_name</w:t>
            </w:r>
          </w:p>
        </w:tc>
        <w:tc>
          <w:tcPr>
            <w:tcW w:w="1796" w:type="dxa"/>
            <w:tcBorders>
              <w:tl2br w:val="nil"/>
              <w:tr2bl w:val="nil"/>
            </w:tcBorders>
          </w:tcPr>
          <w:p>
            <w:pPr>
              <w:jc w:val="center"/>
              <w:rPr>
                <w:rFonts w:eastAsiaTheme="minorEastAsia"/>
                <w:sz w:val="21"/>
                <w:szCs w:val="21"/>
              </w:rPr>
            </w:pPr>
            <w:r>
              <w:rPr>
                <w:rFonts w:hint="eastAsia" w:eastAsiaTheme="minorEastAsia"/>
                <w:sz w:val="21"/>
                <w:szCs w:val="21"/>
              </w:rPr>
              <w:t>varchar</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pPr>
              <w:jc w:val="center"/>
              <w:rPr>
                <w:rFonts w:eastAsiaTheme="minorEastAsia"/>
                <w:b/>
                <w:sz w:val="21"/>
                <w:szCs w:val="21"/>
              </w:rPr>
            </w:pPr>
            <w:r>
              <w:rPr>
                <w:rFonts w:hint="eastAsia"/>
                <w:kern w:val="0"/>
                <w:sz w:val="21"/>
                <w:szCs w:val="21"/>
              </w:rPr>
              <w:t>库房名称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warehouse_type</w:t>
            </w:r>
          </w:p>
        </w:tc>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Int</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pPr>
              <w:jc w:val="center"/>
              <w:rPr>
                <w:rFonts w:eastAsiaTheme="minorEastAsia"/>
                <w:b/>
                <w:sz w:val="21"/>
                <w:szCs w:val="21"/>
              </w:rPr>
            </w:pPr>
            <w:r>
              <w:rPr>
                <w:rFonts w:hint="eastAsia"/>
                <w:kern w:val="0"/>
                <w:sz w:val="21"/>
                <w:szCs w:val="21"/>
              </w:rPr>
              <w:t>库房类型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node</w:t>
            </w:r>
          </w:p>
        </w:tc>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varchar</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pPr>
              <w:jc w:val="center"/>
              <w:rPr>
                <w:rFonts w:eastAsiaTheme="minorEastAsia"/>
                <w:b/>
                <w:sz w:val="21"/>
                <w:szCs w:val="21"/>
              </w:rPr>
            </w:pPr>
            <w:r>
              <w:rPr>
                <w:rFonts w:hint="eastAsia"/>
                <w:kern w:val="0"/>
                <w:sz w:val="21"/>
                <w:szCs w:val="21"/>
              </w:rPr>
              <w:t>所属节点名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note</w:t>
            </w:r>
          </w:p>
        </w:tc>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varchar</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pPr>
              <w:jc w:val="center"/>
              <w:rPr>
                <w:rFonts w:eastAsiaTheme="minorEastAsia"/>
                <w:b/>
                <w:sz w:val="21"/>
                <w:szCs w:val="21"/>
              </w:rPr>
            </w:pPr>
            <w:r>
              <w:rPr>
                <w:rFonts w:hint="eastAsia"/>
                <w:kern w:val="0"/>
                <w:sz w:val="21"/>
                <w:szCs w:val="21"/>
              </w:rPr>
              <w:t>备注</w:t>
            </w:r>
          </w:p>
        </w:tc>
      </w:tr>
    </w:tbl>
    <w:p>
      <w:pPr>
        <w:spacing w:line="400" w:lineRule="exact"/>
        <w:ind w:firstLine="480" w:firstLineChars="200"/>
        <w:rPr>
          <w:rFonts w:hint="default"/>
          <w:lang w:val="en-US" w:eastAsia="zh-CN"/>
        </w:rPr>
      </w:pPr>
      <w:r>
        <w:rPr>
          <w:rFonts w:hint="eastAsia"/>
          <w:lang w:val="en-US" w:eastAsia="zh-CN"/>
        </w:rPr>
        <w:t>库房表存储所有库房的信息，每个库房属于某个节点。</w:t>
      </w:r>
    </w:p>
    <w:p>
      <w:pPr>
        <w:spacing w:line="400" w:lineRule="exact"/>
        <w:ind w:left="3360" w:firstLine="420"/>
        <w:rPr>
          <w:sz w:val="21"/>
        </w:rPr>
      </w:pPr>
    </w:p>
    <w:p>
      <w:pPr>
        <w:spacing w:line="400" w:lineRule="exact"/>
        <w:ind w:left="3360" w:firstLine="420"/>
        <w:rPr>
          <w:sz w:val="21"/>
        </w:rPr>
      </w:pPr>
    </w:p>
    <w:p>
      <w:pPr>
        <w:spacing w:line="400" w:lineRule="exact"/>
        <w:ind w:left="3360" w:firstLine="420"/>
        <w:rPr>
          <w:sz w:val="21"/>
        </w:rPr>
      </w:pPr>
    </w:p>
    <w:p>
      <w:pPr>
        <w:spacing w:line="400" w:lineRule="exact"/>
        <w:ind w:left="3360" w:firstLine="420"/>
        <w:rPr>
          <w:sz w:val="21"/>
        </w:rPr>
      </w:pPr>
    </w:p>
    <w:p>
      <w:pPr>
        <w:spacing w:line="400" w:lineRule="exact"/>
        <w:ind w:left="3360" w:firstLine="420"/>
        <w:rPr>
          <w:sz w:val="21"/>
        </w:rPr>
      </w:pPr>
    </w:p>
    <w:p>
      <w:pPr>
        <w:spacing w:line="400" w:lineRule="exact"/>
        <w:ind w:left="3360" w:firstLine="420"/>
        <w:rPr>
          <w:sz w:val="21"/>
        </w:rPr>
      </w:pPr>
    </w:p>
    <w:p>
      <w:pPr>
        <w:spacing w:line="400" w:lineRule="exact"/>
        <w:ind w:left="3360" w:firstLine="420"/>
        <w:rPr>
          <w:sz w:val="21"/>
        </w:rPr>
      </w:pPr>
    </w:p>
    <w:p>
      <w:pPr>
        <w:spacing w:line="400" w:lineRule="exact"/>
        <w:ind w:left="3360" w:firstLine="420"/>
        <w:rPr>
          <w:sz w:val="21"/>
        </w:rPr>
      </w:pPr>
    </w:p>
    <w:p>
      <w:pPr>
        <w:spacing w:line="400" w:lineRule="exact"/>
        <w:ind w:left="3360" w:firstLine="420"/>
        <w:rPr>
          <w:sz w:val="21"/>
        </w:rPr>
      </w:pPr>
    </w:p>
    <w:p>
      <w:pPr>
        <w:spacing w:line="400" w:lineRule="exact"/>
        <w:ind w:left="3360" w:firstLine="420"/>
        <w:rPr>
          <w:sz w:val="21"/>
        </w:rPr>
      </w:pPr>
      <w:r>
        <w:rPr>
          <w:rFonts w:hint="eastAsia"/>
          <w:sz w:val="21"/>
        </w:rPr>
        <w:t>表4-6 车辆表</w:t>
      </w:r>
    </w:p>
    <w:tbl>
      <w:tblPr>
        <w:tblStyle w:val="17"/>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796"/>
        <w:gridCol w:w="1796"/>
        <w:gridCol w:w="868"/>
        <w:gridCol w:w="1890"/>
        <w:gridCol w:w="263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eastAsiaTheme="minorEastAsia"/>
                <w:b/>
                <w:sz w:val="21"/>
                <w:szCs w:val="21"/>
              </w:rPr>
            </w:pPr>
            <w:r>
              <w:rPr>
                <w:rFonts w:hint="eastAsia" w:eastAsiaTheme="minorEastAsia"/>
                <w:b/>
                <w:sz w:val="21"/>
                <w:szCs w:val="21"/>
              </w:rPr>
              <w:t>字段名</w:t>
            </w:r>
          </w:p>
        </w:tc>
        <w:tc>
          <w:tcPr>
            <w:tcW w:w="1796" w:type="dxa"/>
            <w:tcBorders>
              <w:tl2br w:val="nil"/>
              <w:tr2bl w:val="nil"/>
            </w:tcBorders>
          </w:tcPr>
          <w:p>
            <w:pPr>
              <w:jc w:val="center"/>
              <w:rPr>
                <w:rFonts w:eastAsiaTheme="minorEastAsia"/>
                <w:b/>
                <w:sz w:val="21"/>
                <w:szCs w:val="21"/>
              </w:rPr>
            </w:pPr>
            <w:r>
              <w:rPr>
                <w:rFonts w:hint="eastAsia" w:eastAsiaTheme="minorEastAsia"/>
                <w:b/>
                <w:sz w:val="21"/>
                <w:szCs w:val="21"/>
              </w:rPr>
              <w:t>数据类型</w:t>
            </w:r>
          </w:p>
        </w:tc>
        <w:tc>
          <w:tcPr>
            <w:tcW w:w="868" w:type="dxa"/>
            <w:tcBorders>
              <w:tl2br w:val="nil"/>
              <w:tr2bl w:val="nil"/>
            </w:tcBorders>
          </w:tcPr>
          <w:p>
            <w:pPr>
              <w:jc w:val="center"/>
              <w:rPr>
                <w:rFonts w:eastAsiaTheme="minorEastAsia"/>
                <w:b/>
                <w:sz w:val="21"/>
                <w:szCs w:val="21"/>
              </w:rPr>
            </w:pPr>
            <w:r>
              <w:rPr>
                <w:rFonts w:hint="eastAsia" w:eastAsiaTheme="minorEastAsia"/>
                <w:b/>
                <w:sz w:val="21"/>
                <w:szCs w:val="21"/>
              </w:rPr>
              <w:t>主键</w:t>
            </w:r>
          </w:p>
        </w:tc>
        <w:tc>
          <w:tcPr>
            <w:tcW w:w="1890" w:type="dxa"/>
            <w:tcBorders>
              <w:tl2br w:val="nil"/>
              <w:tr2bl w:val="nil"/>
            </w:tcBorders>
          </w:tcPr>
          <w:p>
            <w:pPr>
              <w:jc w:val="center"/>
              <w:rPr>
                <w:rFonts w:eastAsiaTheme="minorEastAsia"/>
                <w:b/>
                <w:sz w:val="21"/>
                <w:szCs w:val="21"/>
              </w:rPr>
            </w:pPr>
            <w:r>
              <w:rPr>
                <w:rFonts w:hint="eastAsia" w:eastAsiaTheme="minorEastAsia"/>
                <w:b/>
                <w:sz w:val="21"/>
                <w:szCs w:val="21"/>
              </w:rPr>
              <w:t>是否允许空</w:t>
            </w:r>
          </w:p>
        </w:tc>
        <w:tc>
          <w:tcPr>
            <w:tcW w:w="2630" w:type="dxa"/>
            <w:tcBorders>
              <w:tl2br w:val="nil"/>
              <w:tr2bl w:val="nil"/>
            </w:tcBorders>
          </w:tcPr>
          <w:p>
            <w:pPr>
              <w:jc w:val="center"/>
              <w:rPr>
                <w:rFonts w:eastAsiaTheme="minorEastAsia"/>
                <w:b/>
                <w:sz w:val="21"/>
                <w:szCs w:val="21"/>
              </w:rPr>
            </w:pPr>
            <w:r>
              <w:rPr>
                <w:rFonts w:hint="eastAsia" w:eastAsiaTheme="minorEastAsia"/>
                <w:b/>
                <w:sz w:val="21"/>
                <w:szCs w:val="21"/>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id</w:t>
            </w:r>
          </w:p>
        </w:tc>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Int</w:t>
            </w:r>
          </w:p>
        </w:tc>
        <w:tc>
          <w:tcPr>
            <w:tcW w:w="868" w:type="dxa"/>
            <w:tcBorders>
              <w:tl2br w:val="nil"/>
              <w:tr2bl w:val="nil"/>
            </w:tcBorders>
          </w:tcPr>
          <w:p>
            <w:pPr>
              <w:jc w:val="center"/>
              <w:rPr>
                <w:rFonts w:eastAsiaTheme="minorEastAsia"/>
                <w:b/>
                <w:sz w:val="21"/>
                <w:szCs w:val="21"/>
              </w:rPr>
            </w:pPr>
            <w:r>
              <w:rPr>
                <w:rFonts w:hint="eastAsia"/>
                <w:kern w:val="0"/>
                <w:sz w:val="21"/>
                <w:szCs w:val="21"/>
              </w:rPr>
              <w:t>是</w:t>
            </w:r>
          </w:p>
        </w:tc>
        <w:tc>
          <w:tcPr>
            <w:tcW w:w="1890" w:type="dxa"/>
            <w:tcBorders>
              <w:tl2br w:val="nil"/>
              <w:tr2bl w:val="nil"/>
            </w:tcBorders>
          </w:tcPr>
          <w:p>
            <w:pPr>
              <w:jc w:val="center"/>
              <w:rPr>
                <w:rFonts w:eastAsiaTheme="minorEastAsia"/>
                <w:b/>
                <w:sz w:val="21"/>
                <w:szCs w:val="21"/>
              </w:rPr>
            </w:pPr>
            <w:r>
              <w:rPr>
                <w:rFonts w:hint="eastAsia"/>
                <w:kern w:val="0"/>
                <w:sz w:val="21"/>
                <w:szCs w:val="21"/>
              </w:rPr>
              <w:t>否</w:t>
            </w:r>
          </w:p>
        </w:tc>
        <w:tc>
          <w:tcPr>
            <w:tcW w:w="2630" w:type="dxa"/>
            <w:tcBorders>
              <w:tl2br w:val="nil"/>
              <w:tr2bl w:val="nil"/>
            </w:tcBorders>
          </w:tcPr>
          <w:p>
            <w:pPr>
              <w:jc w:val="center"/>
              <w:rPr>
                <w:rFonts w:eastAsiaTheme="minorEastAsia"/>
                <w:b/>
                <w:sz w:val="21"/>
                <w:szCs w:val="21"/>
              </w:rPr>
            </w:pPr>
            <w:r>
              <w:rPr>
                <w:rFonts w:hint="eastAsia"/>
                <w:kern w:val="0"/>
                <w:sz w:val="21"/>
                <w:szCs w:val="21"/>
              </w:rPr>
              <w:t>主键，自动递增，车辆ID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eastAsiaTheme="minorEastAsia"/>
                <w:sz w:val="21"/>
                <w:szCs w:val="21"/>
              </w:rPr>
            </w:pPr>
            <w:r>
              <w:rPr>
                <w:rFonts w:hint="eastAsia" w:eastAsiaTheme="minorEastAsia"/>
                <w:sz w:val="21"/>
                <w:szCs w:val="21"/>
              </w:rPr>
              <w:t>vehicle_name</w:t>
            </w:r>
          </w:p>
        </w:tc>
        <w:tc>
          <w:tcPr>
            <w:tcW w:w="1796" w:type="dxa"/>
            <w:tcBorders>
              <w:tl2br w:val="nil"/>
              <w:tr2bl w:val="nil"/>
            </w:tcBorders>
          </w:tcPr>
          <w:p>
            <w:pPr>
              <w:jc w:val="center"/>
              <w:rPr>
                <w:rFonts w:eastAsiaTheme="minorEastAsia"/>
                <w:sz w:val="21"/>
                <w:szCs w:val="21"/>
              </w:rPr>
            </w:pPr>
            <w:r>
              <w:rPr>
                <w:rFonts w:hint="eastAsia" w:eastAsiaTheme="minorEastAsia"/>
                <w:sz w:val="21"/>
                <w:szCs w:val="21"/>
              </w:rPr>
              <w:t>varchar</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kern w:val="0"/>
                <w:sz w:val="21"/>
                <w:szCs w:val="21"/>
              </w:rPr>
            </w:pPr>
            <w:r>
              <w:rPr>
                <w:rFonts w:hint="eastAsia"/>
                <w:kern w:val="0"/>
                <w:sz w:val="21"/>
                <w:szCs w:val="21"/>
              </w:rPr>
              <w:t>是</w:t>
            </w:r>
          </w:p>
        </w:tc>
        <w:tc>
          <w:tcPr>
            <w:tcW w:w="2630" w:type="dxa"/>
            <w:tcBorders>
              <w:tl2br w:val="nil"/>
              <w:tr2bl w:val="nil"/>
            </w:tcBorders>
          </w:tcPr>
          <w:p>
            <w:pPr>
              <w:jc w:val="center"/>
              <w:rPr>
                <w:kern w:val="0"/>
                <w:sz w:val="21"/>
                <w:szCs w:val="21"/>
              </w:rPr>
            </w:pPr>
            <w:r>
              <w:rPr>
                <w:rFonts w:hint="eastAsia"/>
                <w:kern w:val="0"/>
                <w:sz w:val="21"/>
                <w:szCs w:val="21"/>
              </w:rPr>
              <w:t>车辆名字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eastAsiaTheme="minorEastAsia"/>
                <w:sz w:val="21"/>
                <w:szCs w:val="21"/>
              </w:rPr>
            </w:pPr>
            <w:r>
              <w:rPr>
                <w:rFonts w:hint="eastAsia" w:eastAsiaTheme="minorEastAsia"/>
                <w:sz w:val="21"/>
                <w:szCs w:val="21"/>
              </w:rPr>
              <w:t>vehicle_code</w:t>
            </w:r>
          </w:p>
        </w:tc>
        <w:tc>
          <w:tcPr>
            <w:tcW w:w="1796" w:type="dxa"/>
            <w:tcBorders>
              <w:tl2br w:val="nil"/>
              <w:tr2bl w:val="nil"/>
            </w:tcBorders>
          </w:tcPr>
          <w:p>
            <w:pPr>
              <w:jc w:val="center"/>
              <w:rPr>
                <w:rFonts w:eastAsiaTheme="minorEastAsia"/>
                <w:sz w:val="21"/>
                <w:szCs w:val="21"/>
              </w:rPr>
            </w:pPr>
            <w:r>
              <w:rPr>
                <w:rFonts w:hint="eastAsia" w:eastAsiaTheme="minorEastAsia"/>
                <w:sz w:val="21"/>
                <w:szCs w:val="21"/>
              </w:rPr>
              <w:t>varchar</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pPr>
              <w:jc w:val="center"/>
              <w:rPr>
                <w:rFonts w:eastAsiaTheme="minorEastAsia"/>
                <w:b/>
                <w:sz w:val="21"/>
                <w:szCs w:val="21"/>
              </w:rPr>
            </w:pPr>
            <w:r>
              <w:rPr>
                <w:rFonts w:hint="eastAsia"/>
                <w:kern w:val="0"/>
                <w:sz w:val="21"/>
                <w:szCs w:val="21"/>
              </w:rPr>
              <w:t>车辆编码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vehicle_location</w:t>
            </w:r>
          </w:p>
        </w:tc>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Int</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pPr>
              <w:jc w:val="center"/>
              <w:rPr>
                <w:rFonts w:eastAsiaTheme="minorEastAsia"/>
                <w:b/>
                <w:sz w:val="21"/>
                <w:szCs w:val="21"/>
              </w:rPr>
            </w:pPr>
            <w:r>
              <w:rPr>
                <w:rFonts w:hint="eastAsia"/>
                <w:kern w:val="0"/>
                <w:sz w:val="21"/>
                <w:szCs w:val="21"/>
              </w:rPr>
              <w:t>所属库房ID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note</w:t>
            </w:r>
          </w:p>
        </w:tc>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varchar</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pPr>
              <w:jc w:val="center"/>
              <w:rPr>
                <w:rFonts w:eastAsiaTheme="minorEastAsia"/>
                <w:b/>
                <w:sz w:val="21"/>
                <w:szCs w:val="21"/>
              </w:rPr>
            </w:pPr>
            <w:r>
              <w:rPr>
                <w:rFonts w:hint="eastAsia"/>
                <w:kern w:val="0"/>
                <w:sz w:val="21"/>
                <w:szCs w:val="21"/>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create_time</w:t>
            </w:r>
          </w:p>
        </w:tc>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datetime</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pPr>
              <w:jc w:val="center"/>
              <w:rPr>
                <w:rFonts w:eastAsiaTheme="minorEastAsia"/>
                <w:b/>
                <w:sz w:val="21"/>
                <w:szCs w:val="21"/>
              </w:rPr>
            </w:pPr>
            <w:r>
              <w:rPr>
                <w:rFonts w:hint="eastAsia"/>
                <w:kern w:val="0"/>
                <w:sz w:val="21"/>
                <w:szCs w:val="21"/>
              </w:rPr>
              <w:t>创建时间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eastAsiaTheme="minorEastAsia"/>
                <w:sz w:val="21"/>
                <w:szCs w:val="21"/>
              </w:rPr>
            </w:pPr>
            <w:r>
              <w:rPr>
                <w:rFonts w:hint="eastAsia" w:eastAsiaTheme="minorEastAsia"/>
                <w:sz w:val="21"/>
                <w:szCs w:val="21"/>
              </w:rPr>
              <w:t>modify_time</w:t>
            </w:r>
          </w:p>
        </w:tc>
        <w:tc>
          <w:tcPr>
            <w:tcW w:w="1796" w:type="dxa"/>
            <w:tcBorders>
              <w:tl2br w:val="nil"/>
              <w:tr2bl w:val="nil"/>
            </w:tcBorders>
          </w:tcPr>
          <w:p>
            <w:pPr>
              <w:jc w:val="center"/>
              <w:rPr>
                <w:rFonts w:eastAsiaTheme="minorEastAsia"/>
                <w:sz w:val="21"/>
                <w:szCs w:val="21"/>
              </w:rPr>
            </w:pPr>
            <w:r>
              <w:rPr>
                <w:rFonts w:hint="eastAsia" w:eastAsiaTheme="minorEastAsia"/>
                <w:sz w:val="21"/>
                <w:szCs w:val="21"/>
              </w:rPr>
              <w:t>datetime</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kern w:val="0"/>
                <w:sz w:val="21"/>
                <w:szCs w:val="21"/>
              </w:rPr>
            </w:pPr>
            <w:r>
              <w:rPr>
                <w:rFonts w:hint="eastAsia"/>
                <w:kern w:val="0"/>
                <w:sz w:val="21"/>
                <w:szCs w:val="21"/>
              </w:rPr>
              <w:t>是</w:t>
            </w:r>
          </w:p>
        </w:tc>
        <w:tc>
          <w:tcPr>
            <w:tcW w:w="2630" w:type="dxa"/>
            <w:tcBorders>
              <w:tl2br w:val="nil"/>
              <w:tr2bl w:val="nil"/>
            </w:tcBorders>
          </w:tcPr>
          <w:p>
            <w:pPr>
              <w:jc w:val="center"/>
              <w:rPr>
                <w:kern w:val="0"/>
                <w:sz w:val="21"/>
                <w:szCs w:val="21"/>
              </w:rPr>
            </w:pPr>
            <w:r>
              <w:rPr>
                <w:rFonts w:hint="eastAsia"/>
                <w:kern w:val="0"/>
                <w:sz w:val="21"/>
                <w:szCs w:val="21"/>
              </w:rPr>
              <w:t>修改时间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eastAsiaTheme="minorEastAsia"/>
                <w:sz w:val="21"/>
                <w:szCs w:val="21"/>
              </w:rPr>
            </w:pPr>
            <w:r>
              <w:rPr>
                <w:rFonts w:hint="eastAsia" w:eastAsiaTheme="minorEastAsia"/>
                <w:sz w:val="21"/>
                <w:szCs w:val="21"/>
              </w:rPr>
              <w:t>vehicle_status</w:t>
            </w:r>
          </w:p>
        </w:tc>
        <w:tc>
          <w:tcPr>
            <w:tcW w:w="1796" w:type="dxa"/>
            <w:tcBorders>
              <w:tl2br w:val="nil"/>
              <w:tr2bl w:val="nil"/>
            </w:tcBorders>
          </w:tcPr>
          <w:p>
            <w:pPr>
              <w:jc w:val="center"/>
              <w:rPr>
                <w:rFonts w:eastAsiaTheme="minorEastAsia"/>
                <w:sz w:val="21"/>
                <w:szCs w:val="21"/>
              </w:rPr>
            </w:pPr>
            <w:r>
              <w:rPr>
                <w:rFonts w:hint="eastAsia" w:eastAsiaTheme="minorEastAsia"/>
                <w:sz w:val="21"/>
                <w:szCs w:val="21"/>
              </w:rPr>
              <w:t>varchar</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kern w:val="0"/>
                <w:sz w:val="21"/>
                <w:szCs w:val="21"/>
              </w:rPr>
            </w:pPr>
            <w:r>
              <w:rPr>
                <w:rFonts w:hint="eastAsia"/>
                <w:kern w:val="0"/>
                <w:sz w:val="21"/>
                <w:szCs w:val="21"/>
              </w:rPr>
              <w:t>是</w:t>
            </w:r>
          </w:p>
        </w:tc>
        <w:tc>
          <w:tcPr>
            <w:tcW w:w="2630" w:type="dxa"/>
            <w:tcBorders>
              <w:tl2br w:val="nil"/>
              <w:tr2bl w:val="nil"/>
            </w:tcBorders>
          </w:tcPr>
          <w:p>
            <w:pPr>
              <w:jc w:val="center"/>
              <w:rPr>
                <w:kern w:val="0"/>
                <w:sz w:val="21"/>
                <w:szCs w:val="21"/>
              </w:rPr>
            </w:pPr>
            <w:r>
              <w:rPr>
                <w:rFonts w:hint="eastAsia"/>
                <w:kern w:val="0"/>
                <w:sz w:val="21"/>
                <w:szCs w:val="21"/>
              </w:rPr>
              <w:t>车辆状态</w:t>
            </w:r>
          </w:p>
        </w:tc>
      </w:tr>
    </w:tbl>
    <w:p>
      <w:pPr>
        <w:spacing w:line="400" w:lineRule="exact"/>
        <w:ind w:firstLine="480" w:firstLineChars="200"/>
        <w:rPr>
          <w:rFonts w:hint="default"/>
          <w:lang w:val="en-US" w:eastAsia="zh-CN"/>
        </w:rPr>
      </w:pPr>
      <w:r>
        <w:rPr>
          <w:rFonts w:hint="eastAsia"/>
          <w:lang w:val="en-US" w:eastAsia="zh-CN"/>
        </w:rPr>
        <w:t>车辆表存储所有库房中的车辆并管理它们的状态，每个车辆有库房所在地信息。</w:t>
      </w:r>
    </w:p>
    <w:p>
      <w:pPr>
        <w:spacing w:line="400" w:lineRule="exact"/>
        <w:ind w:left="3360" w:firstLine="420"/>
        <w:rPr>
          <w:sz w:val="21"/>
        </w:rPr>
      </w:pPr>
      <w:r>
        <w:rPr>
          <w:rFonts w:hint="eastAsia"/>
          <w:sz w:val="21"/>
        </w:rPr>
        <w:t>表4-7 工具表</w:t>
      </w:r>
    </w:p>
    <w:tbl>
      <w:tblPr>
        <w:tblStyle w:val="17"/>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796"/>
        <w:gridCol w:w="1796"/>
        <w:gridCol w:w="868"/>
        <w:gridCol w:w="1890"/>
        <w:gridCol w:w="263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eastAsiaTheme="minorEastAsia"/>
                <w:b/>
                <w:sz w:val="21"/>
                <w:szCs w:val="21"/>
              </w:rPr>
            </w:pPr>
            <w:r>
              <w:rPr>
                <w:rFonts w:hint="eastAsia" w:eastAsiaTheme="minorEastAsia"/>
                <w:b/>
                <w:sz w:val="21"/>
                <w:szCs w:val="21"/>
              </w:rPr>
              <w:t>字段名</w:t>
            </w:r>
          </w:p>
        </w:tc>
        <w:tc>
          <w:tcPr>
            <w:tcW w:w="1796" w:type="dxa"/>
            <w:tcBorders>
              <w:tl2br w:val="nil"/>
              <w:tr2bl w:val="nil"/>
            </w:tcBorders>
          </w:tcPr>
          <w:p>
            <w:pPr>
              <w:jc w:val="center"/>
              <w:rPr>
                <w:rFonts w:eastAsiaTheme="minorEastAsia"/>
                <w:b/>
                <w:sz w:val="21"/>
                <w:szCs w:val="21"/>
              </w:rPr>
            </w:pPr>
            <w:r>
              <w:rPr>
                <w:rFonts w:hint="eastAsia" w:eastAsiaTheme="minorEastAsia"/>
                <w:b/>
                <w:sz w:val="21"/>
                <w:szCs w:val="21"/>
              </w:rPr>
              <w:t>数据类型</w:t>
            </w:r>
          </w:p>
        </w:tc>
        <w:tc>
          <w:tcPr>
            <w:tcW w:w="868" w:type="dxa"/>
            <w:tcBorders>
              <w:tl2br w:val="nil"/>
              <w:tr2bl w:val="nil"/>
            </w:tcBorders>
          </w:tcPr>
          <w:p>
            <w:pPr>
              <w:jc w:val="center"/>
              <w:rPr>
                <w:rFonts w:eastAsiaTheme="minorEastAsia"/>
                <w:b/>
                <w:sz w:val="21"/>
                <w:szCs w:val="21"/>
              </w:rPr>
            </w:pPr>
            <w:r>
              <w:rPr>
                <w:rFonts w:hint="eastAsia" w:eastAsiaTheme="minorEastAsia"/>
                <w:b/>
                <w:sz w:val="21"/>
                <w:szCs w:val="21"/>
              </w:rPr>
              <w:t>主键</w:t>
            </w:r>
          </w:p>
        </w:tc>
        <w:tc>
          <w:tcPr>
            <w:tcW w:w="1890" w:type="dxa"/>
            <w:tcBorders>
              <w:tl2br w:val="nil"/>
              <w:tr2bl w:val="nil"/>
            </w:tcBorders>
          </w:tcPr>
          <w:p>
            <w:pPr>
              <w:jc w:val="center"/>
              <w:rPr>
                <w:rFonts w:eastAsiaTheme="minorEastAsia"/>
                <w:b/>
                <w:sz w:val="21"/>
                <w:szCs w:val="21"/>
              </w:rPr>
            </w:pPr>
            <w:r>
              <w:rPr>
                <w:rFonts w:hint="eastAsia" w:eastAsiaTheme="minorEastAsia"/>
                <w:b/>
                <w:sz w:val="21"/>
                <w:szCs w:val="21"/>
              </w:rPr>
              <w:t>是否允许空</w:t>
            </w:r>
          </w:p>
        </w:tc>
        <w:tc>
          <w:tcPr>
            <w:tcW w:w="2630" w:type="dxa"/>
            <w:tcBorders>
              <w:tl2br w:val="nil"/>
              <w:tr2bl w:val="nil"/>
            </w:tcBorders>
          </w:tcPr>
          <w:p>
            <w:pPr>
              <w:jc w:val="center"/>
              <w:rPr>
                <w:rFonts w:eastAsiaTheme="minorEastAsia"/>
                <w:b/>
                <w:sz w:val="21"/>
                <w:szCs w:val="21"/>
              </w:rPr>
            </w:pPr>
            <w:r>
              <w:rPr>
                <w:rFonts w:hint="eastAsia" w:eastAsiaTheme="minorEastAsia"/>
                <w:b/>
                <w:sz w:val="21"/>
                <w:szCs w:val="21"/>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id</w:t>
            </w:r>
          </w:p>
        </w:tc>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Int</w:t>
            </w:r>
          </w:p>
        </w:tc>
        <w:tc>
          <w:tcPr>
            <w:tcW w:w="868" w:type="dxa"/>
            <w:tcBorders>
              <w:tl2br w:val="nil"/>
              <w:tr2bl w:val="nil"/>
            </w:tcBorders>
          </w:tcPr>
          <w:p>
            <w:pPr>
              <w:jc w:val="center"/>
              <w:rPr>
                <w:rFonts w:eastAsiaTheme="minorEastAsia"/>
                <w:b/>
                <w:sz w:val="21"/>
                <w:szCs w:val="21"/>
              </w:rPr>
            </w:pPr>
            <w:r>
              <w:rPr>
                <w:rFonts w:hint="eastAsia"/>
                <w:kern w:val="0"/>
                <w:sz w:val="21"/>
                <w:szCs w:val="21"/>
              </w:rPr>
              <w:t>是</w:t>
            </w:r>
          </w:p>
        </w:tc>
        <w:tc>
          <w:tcPr>
            <w:tcW w:w="1890" w:type="dxa"/>
            <w:tcBorders>
              <w:tl2br w:val="nil"/>
              <w:tr2bl w:val="nil"/>
            </w:tcBorders>
          </w:tcPr>
          <w:p>
            <w:pPr>
              <w:jc w:val="center"/>
              <w:rPr>
                <w:rFonts w:eastAsiaTheme="minorEastAsia"/>
                <w:b/>
                <w:sz w:val="21"/>
                <w:szCs w:val="21"/>
              </w:rPr>
            </w:pPr>
            <w:r>
              <w:rPr>
                <w:rFonts w:hint="eastAsia"/>
                <w:kern w:val="0"/>
                <w:sz w:val="21"/>
                <w:szCs w:val="21"/>
              </w:rPr>
              <w:t>否</w:t>
            </w:r>
          </w:p>
        </w:tc>
        <w:tc>
          <w:tcPr>
            <w:tcW w:w="2630" w:type="dxa"/>
            <w:tcBorders>
              <w:tl2br w:val="nil"/>
              <w:tr2bl w:val="nil"/>
            </w:tcBorders>
          </w:tcPr>
          <w:p>
            <w:pPr>
              <w:jc w:val="center"/>
              <w:rPr>
                <w:rFonts w:eastAsiaTheme="minorEastAsia"/>
                <w:b/>
                <w:sz w:val="21"/>
                <w:szCs w:val="21"/>
              </w:rPr>
            </w:pPr>
            <w:r>
              <w:rPr>
                <w:rFonts w:hint="eastAsia"/>
                <w:kern w:val="0"/>
                <w:sz w:val="21"/>
                <w:szCs w:val="21"/>
              </w:rPr>
              <w:t>主键，自动递增，工具ID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eastAsiaTheme="minorEastAsia"/>
                <w:sz w:val="21"/>
                <w:szCs w:val="21"/>
              </w:rPr>
            </w:pPr>
            <w:r>
              <w:rPr>
                <w:rFonts w:hint="eastAsia" w:eastAsiaTheme="minorEastAsia"/>
                <w:sz w:val="21"/>
                <w:szCs w:val="21"/>
              </w:rPr>
              <w:t>tool_code</w:t>
            </w:r>
          </w:p>
        </w:tc>
        <w:tc>
          <w:tcPr>
            <w:tcW w:w="1796" w:type="dxa"/>
            <w:tcBorders>
              <w:tl2br w:val="nil"/>
              <w:tr2bl w:val="nil"/>
            </w:tcBorders>
          </w:tcPr>
          <w:p>
            <w:pPr>
              <w:jc w:val="center"/>
              <w:rPr>
                <w:rFonts w:eastAsiaTheme="minorEastAsia"/>
                <w:sz w:val="21"/>
                <w:szCs w:val="21"/>
              </w:rPr>
            </w:pPr>
            <w:r>
              <w:rPr>
                <w:rFonts w:hint="eastAsia" w:eastAsiaTheme="minorEastAsia"/>
                <w:sz w:val="21"/>
                <w:szCs w:val="21"/>
              </w:rPr>
              <w:t>varchar</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kern w:val="0"/>
                <w:sz w:val="21"/>
                <w:szCs w:val="21"/>
              </w:rPr>
            </w:pPr>
            <w:r>
              <w:rPr>
                <w:rFonts w:hint="eastAsia"/>
                <w:kern w:val="0"/>
                <w:sz w:val="21"/>
                <w:szCs w:val="21"/>
              </w:rPr>
              <w:t>是</w:t>
            </w:r>
          </w:p>
        </w:tc>
        <w:tc>
          <w:tcPr>
            <w:tcW w:w="2630" w:type="dxa"/>
            <w:tcBorders>
              <w:tl2br w:val="nil"/>
              <w:tr2bl w:val="nil"/>
            </w:tcBorders>
          </w:tcPr>
          <w:p>
            <w:pPr>
              <w:jc w:val="center"/>
              <w:rPr>
                <w:kern w:val="0"/>
                <w:sz w:val="21"/>
                <w:szCs w:val="21"/>
              </w:rPr>
            </w:pPr>
            <w:r>
              <w:rPr>
                <w:rFonts w:hint="eastAsia"/>
                <w:kern w:val="0"/>
                <w:sz w:val="21"/>
                <w:szCs w:val="21"/>
              </w:rPr>
              <w:t>工具编码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eastAsiaTheme="minorEastAsia"/>
                <w:sz w:val="21"/>
                <w:szCs w:val="21"/>
              </w:rPr>
            </w:pPr>
            <w:r>
              <w:rPr>
                <w:rFonts w:hint="eastAsia" w:eastAsiaTheme="minorEastAsia"/>
                <w:sz w:val="21"/>
                <w:szCs w:val="21"/>
              </w:rPr>
              <w:t>tool_name</w:t>
            </w:r>
          </w:p>
        </w:tc>
        <w:tc>
          <w:tcPr>
            <w:tcW w:w="1796" w:type="dxa"/>
            <w:tcBorders>
              <w:tl2br w:val="nil"/>
              <w:tr2bl w:val="nil"/>
            </w:tcBorders>
          </w:tcPr>
          <w:p>
            <w:pPr>
              <w:jc w:val="center"/>
              <w:rPr>
                <w:rFonts w:eastAsiaTheme="minorEastAsia"/>
                <w:sz w:val="21"/>
                <w:szCs w:val="21"/>
              </w:rPr>
            </w:pPr>
            <w:r>
              <w:rPr>
                <w:rFonts w:hint="eastAsia" w:eastAsiaTheme="minorEastAsia"/>
                <w:sz w:val="21"/>
                <w:szCs w:val="21"/>
              </w:rPr>
              <w:t>varchar</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pPr>
              <w:jc w:val="center"/>
              <w:rPr>
                <w:rFonts w:eastAsiaTheme="minorEastAsia"/>
                <w:b/>
                <w:sz w:val="21"/>
                <w:szCs w:val="21"/>
              </w:rPr>
            </w:pPr>
            <w:r>
              <w:rPr>
                <w:rFonts w:hint="eastAsia"/>
                <w:kern w:val="0"/>
                <w:sz w:val="21"/>
                <w:szCs w:val="21"/>
              </w:rPr>
              <w:t>工具名称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tool_type</w:t>
            </w:r>
          </w:p>
        </w:tc>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Int</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pPr>
              <w:jc w:val="center"/>
              <w:rPr>
                <w:rFonts w:eastAsiaTheme="minorEastAsia"/>
                <w:b/>
                <w:sz w:val="21"/>
                <w:szCs w:val="21"/>
              </w:rPr>
            </w:pPr>
            <w:r>
              <w:rPr>
                <w:rFonts w:hint="eastAsia"/>
                <w:kern w:val="0"/>
                <w:sz w:val="21"/>
                <w:szCs w:val="21"/>
              </w:rPr>
              <w:t>工具类型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tool_location</w:t>
            </w:r>
          </w:p>
        </w:tc>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varchar</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pPr>
              <w:jc w:val="center"/>
              <w:rPr>
                <w:rFonts w:eastAsiaTheme="minorEastAsia"/>
                <w:b/>
                <w:sz w:val="21"/>
                <w:szCs w:val="21"/>
              </w:rPr>
            </w:pPr>
            <w:r>
              <w:rPr>
                <w:rFonts w:hint="eastAsia"/>
                <w:kern w:val="0"/>
                <w:sz w:val="21"/>
                <w:szCs w:val="21"/>
              </w:rPr>
              <w:t>工具位置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note</w:t>
            </w:r>
          </w:p>
        </w:tc>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varchar</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pPr>
              <w:jc w:val="center"/>
              <w:rPr>
                <w:rFonts w:eastAsiaTheme="minorEastAsia"/>
                <w:b/>
                <w:sz w:val="21"/>
                <w:szCs w:val="21"/>
              </w:rPr>
            </w:pPr>
            <w:r>
              <w:rPr>
                <w:rFonts w:hint="eastAsia"/>
                <w:kern w:val="0"/>
                <w:sz w:val="21"/>
                <w:szCs w:val="21"/>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eastAsiaTheme="minorEastAsia"/>
                <w:sz w:val="21"/>
                <w:szCs w:val="21"/>
              </w:rPr>
            </w:pPr>
            <w:r>
              <w:rPr>
                <w:rFonts w:hint="eastAsia" w:eastAsiaTheme="minorEastAsia"/>
                <w:sz w:val="21"/>
                <w:szCs w:val="21"/>
              </w:rPr>
              <w:t>unit</w:t>
            </w:r>
          </w:p>
        </w:tc>
        <w:tc>
          <w:tcPr>
            <w:tcW w:w="1796" w:type="dxa"/>
            <w:tcBorders>
              <w:tl2br w:val="nil"/>
              <w:tr2bl w:val="nil"/>
            </w:tcBorders>
          </w:tcPr>
          <w:p>
            <w:pPr>
              <w:jc w:val="center"/>
              <w:rPr>
                <w:rFonts w:eastAsiaTheme="minorEastAsia"/>
                <w:sz w:val="21"/>
                <w:szCs w:val="21"/>
              </w:rPr>
            </w:pPr>
            <w:r>
              <w:rPr>
                <w:rFonts w:hint="eastAsia" w:eastAsiaTheme="minorEastAsia"/>
                <w:sz w:val="21"/>
                <w:szCs w:val="21"/>
              </w:rPr>
              <w:t>varchar</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kern w:val="0"/>
                <w:sz w:val="21"/>
                <w:szCs w:val="21"/>
              </w:rPr>
            </w:pPr>
            <w:r>
              <w:rPr>
                <w:rFonts w:hint="eastAsia"/>
                <w:kern w:val="0"/>
                <w:sz w:val="21"/>
                <w:szCs w:val="21"/>
              </w:rPr>
              <w:t>是</w:t>
            </w:r>
          </w:p>
        </w:tc>
        <w:tc>
          <w:tcPr>
            <w:tcW w:w="2630" w:type="dxa"/>
            <w:tcBorders>
              <w:tl2br w:val="nil"/>
              <w:tr2bl w:val="nil"/>
            </w:tcBorders>
          </w:tcPr>
          <w:p>
            <w:pPr>
              <w:jc w:val="center"/>
              <w:rPr>
                <w:kern w:val="0"/>
                <w:sz w:val="21"/>
                <w:szCs w:val="21"/>
              </w:rPr>
            </w:pPr>
            <w:r>
              <w:rPr>
                <w:rFonts w:hint="eastAsia"/>
                <w:kern w:val="0"/>
                <w:sz w:val="21"/>
                <w:szCs w:val="21"/>
              </w:rPr>
              <w:t>工具单位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eastAsiaTheme="minorEastAsia"/>
                <w:sz w:val="21"/>
                <w:szCs w:val="21"/>
              </w:rPr>
            </w:pPr>
            <w:r>
              <w:rPr>
                <w:rFonts w:hint="eastAsia" w:eastAsiaTheme="minorEastAsia"/>
                <w:sz w:val="21"/>
                <w:szCs w:val="21"/>
              </w:rPr>
              <w:t>create_time</w:t>
            </w:r>
          </w:p>
        </w:tc>
        <w:tc>
          <w:tcPr>
            <w:tcW w:w="1796" w:type="dxa"/>
            <w:tcBorders>
              <w:tl2br w:val="nil"/>
              <w:tr2bl w:val="nil"/>
            </w:tcBorders>
          </w:tcPr>
          <w:p>
            <w:pPr>
              <w:jc w:val="center"/>
              <w:rPr>
                <w:rFonts w:eastAsiaTheme="minorEastAsia"/>
                <w:sz w:val="21"/>
                <w:szCs w:val="21"/>
              </w:rPr>
            </w:pPr>
            <w:r>
              <w:rPr>
                <w:rFonts w:hint="eastAsia" w:eastAsiaTheme="minorEastAsia"/>
                <w:sz w:val="21"/>
                <w:szCs w:val="21"/>
              </w:rPr>
              <w:t>datetime</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kern w:val="0"/>
                <w:sz w:val="21"/>
                <w:szCs w:val="21"/>
              </w:rPr>
            </w:pPr>
            <w:r>
              <w:rPr>
                <w:rFonts w:hint="eastAsia"/>
                <w:kern w:val="0"/>
                <w:sz w:val="21"/>
                <w:szCs w:val="21"/>
              </w:rPr>
              <w:t>是</w:t>
            </w:r>
          </w:p>
        </w:tc>
        <w:tc>
          <w:tcPr>
            <w:tcW w:w="2630" w:type="dxa"/>
            <w:tcBorders>
              <w:tl2br w:val="nil"/>
              <w:tr2bl w:val="nil"/>
            </w:tcBorders>
          </w:tcPr>
          <w:p>
            <w:pPr>
              <w:jc w:val="center"/>
              <w:rPr>
                <w:kern w:val="0"/>
                <w:sz w:val="21"/>
                <w:szCs w:val="21"/>
              </w:rPr>
            </w:pPr>
            <w:r>
              <w:rPr>
                <w:rFonts w:hint="eastAsia"/>
                <w:kern w:val="0"/>
                <w:sz w:val="21"/>
                <w:szCs w:val="21"/>
              </w:rPr>
              <w:t>创建时间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eastAsiaTheme="minorEastAsia"/>
                <w:sz w:val="21"/>
                <w:szCs w:val="21"/>
              </w:rPr>
            </w:pPr>
            <w:r>
              <w:rPr>
                <w:rFonts w:hint="eastAsia" w:eastAsiaTheme="minorEastAsia"/>
                <w:sz w:val="21"/>
                <w:szCs w:val="21"/>
              </w:rPr>
              <w:t>modify_time</w:t>
            </w:r>
          </w:p>
        </w:tc>
        <w:tc>
          <w:tcPr>
            <w:tcW w:w="1796" w:type="dxa"/>
            <w:tcBorders>
              <w:tl2br w:val="nil"/>
              <w:tr2bl w:val="nil"/>
            </w:tcBorders>
          </w:tcPr>
          <w:p>
            <w:pPr>
              <w:jc w:val="center"/>
              <w:rPr>
                <w:rFonts w:eastAsiaTheme="minorEastAsia"/>
                <w:sz w:val="21"/>
                <w:szCs w:val="21"/>
              </w:rPr>
            </w:pPr>
            <w:r>
              <w:rPr>
                <w:rFonts w:hint="eastAsia" w:eastAsiaTheme="minorEastAsia"/>
                <w:sz w:val="21"/>
                <w:szCs w:val="21"/>
              </w:rPr>
              <w:t>datetime</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kern w:val="0"/>
                <w:sz w:val="21"/>
                <w:szCs w:val="21"/>
              </w:rPr>
            </w:pPr>
            <w:r>
              <w:rPr>
                <w:rFonts w:hint="eastAsia"/>
                <w:kern w:val="0"/>
                <w:sz w:val="21"/>
                <w:szCs w:val="21"/>
              </w:rPr>
              <w:t>是</w:t>
            </w:r>
          </w:p>
        </w:tc>
        <w:tc>
          <w:tcPr>
            <w:tcW w:w="2630" w:type="dxa"/>
            <w:tcBorders>
              <w:tl2br w:val="nil"/>
              <w:tr2bl w:val="nil"/>
            </w:tcBorders>
          </w:tcPr>
          <w:p>
            <w:pPr>
              <w:jc w:val="center"/>
              <w:rPr>
                <w:kern w:val="0"/>
                <w:sz w:val="21"/>
                <w:szCs w:val="21"/>
              </w:rPr>
            </w:pPr>
            <w:r>
              <w:rPr>
                <w:rFonts w:hint="eastAsia"/>
                <w:kern w:val="0"/>
                <w:sz w:val="21"/>
                <w:szCs w:val="21"/>
              </w:rPr>
              <w:t>修改时间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eastAsiaTheme="minorEastAsia"/>
                <w:sz w:val="21"/>
                <w:szCs w:val="21"/>
              </w:rPr>
            </w:pPr>
            <w:r>
              <w:rPr>
                <w:rFonts w:hint="eastAsia" w:eastAsiaTheme="minorEastAsia"/>
                <w:sz w:val="21"/>
                <w:szCs w:val="21"/>
              </w:rPr>
              <w:t>use_time</w:t>
            </w:r>
          </w:p>
        </w:tc>
        <w:tc>
          <w:tcPr>
            <w:tcW w:w="1796" w:type="dxa"/>
            <w:tcBorders>
              <w:tl2br w:val="nil"/>
              <w:tr2bl w:val="nil"/>
            </w:tcBorders>
          </w:tcPr>
          <w:p>
            <w:pPr>
              <w:jc w:val="center"/>
              <w:rPr>
                <w:rFonts w:eastAsiaTheme="minorEastAsia"/>
                <w:sz w:val="21"/>
                <w:szCs w:val="21"/>
              </w:rPr>
            </w:pPr>
            <w:r>
              <w:rPr>
                <w:rFonts w:hint="eastAsia" w:eastAsiaTheme="minorEastAsia"/>
                <w:sz w:val="21"/>
                <w:szCs w:val="21"/>
              </w:rPr>
              <w:t>int</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kern w:val="0"/>
                <w:sz w:val="21"/>
                <w:szCs w:val="21"/>
              </w:rPr>
            </w:pPr>
            <w:r>
              <w:rPr>
                <w:rFonts w:hint="eastAsia"/>
                <w:kern w:val="0"/>
                <w:sz w:val="21"/>
                <w:szCs w:val="21"/>
              </w:rPr>
              <w:t>是</w:t>
            </w:r>
          </w:p>
        </w:tc>
        <w:tc>
          <w:tcPr>
            <w:tcW w:w="2630" w:type="dxa"/>
            <w:tcBorders>
              <w:tl2br w:val="nil"/>
              <w:tr2bl w:val="nil"/>
            </w:tcBorders>
          </w:tcPr>
          <w:p>
            <w:pPr>
              <w:jc w:val="center"/>
              <w:rPr>
                <w:kern w:val="0"/>
                <w:sz w:val="21"/>
                <w:szCs w:val="21"/>
              </w:rPr>
            </w:pPr>
            <w:r>
              <w:rPr>
                <w:rFonts w:hint="eastAsia"/>
                <w:kern w:val="0"/>
                <w:sz w:val="21"/>
                <w:szCs w:val="21"/>
              </w:rPr>
              <w:t>使用次数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eastAsiaTheme="minorEastAsia"/>
                <w:sz w:val="21"/>
                <w:szCs w:val="21"/>
              </w:rPr>
            </w:pPr>
            <w:r>
              <w:rPr>
                <w:rFonts w:hint="eastAsia" w:eastAsiaTheme="minorEastAsia"/>
                <w:sz w:val="21"/>
                <w:szCs w:val="21"/>
              </w:rPr>
              <w:t>tool_status</w:t>
            </w:r>
          </w:p>
        </w:tc>
        <w:tc>
          <w:tcPr>
            <w:tcW w:w="1796" w:type="dxa"/>
            <w:tcBorders>
              <w:tl2br w:val="nil"/>
              <w:tr2bl w:val="nil"/>
            </w:tcBorders>
          </w:tcPr>
          <w:p>
            <w:pPr>
              <w:jc w:val="center"/>
              <w:rPr>
                <w:rFonts w:eastAsiaTheme="minorEastAsia"/>
                <w:sz w:val="21"/>
                <w:szCs w:val="21"/>
              </w:rPr>
            </w:pPr>
            <w:r>
              <w:rPr>
                <w:rFonts w:hint="eastAsia" w:eastAsiaTheme="minorEastAsia"/>
                <w:sz w:val="21"/>
                <w:szCs w:val="21"/>
              </w:rPr>
              <w:t>varchar</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kern w:val="0"/>
                <w:sz w:val="21"/>
                <w:szCs w:val="21"/>
              </w:rPr>
            </w:pPr>
            <w:r>
              <w:rPr>
                <w:rFonts w:hint="eastAsia"/>
                <w:kern w:val="0"/>
                <w:sz w:val="21"/>
                <w:szCs w:val="21"/>
              </w:rPr>
              <w:t>是</w:t>
            </w:r>
          </w:p>
        </w:tc>
        <w:tc>
          <w:tcPr>
            <w:tcW w:w="2630" w:type="dxa"/>
            <w:tcBorders>
              <w:tl2br w:val="nil"/>
              <w:tr2bl w:val="nil"/>
            </w:tcBorders>
          </w:tcPr>
          <w:p>
            <w:pPr>
              <w:jc w:val="center"/>
              <w:rPr>
                <w:kern w:val="0"/>
                <w:sz w:val="21"/>
                <w:szCs w:val="21"/>
              </w:rPr>
            </w:pPr>
            <w:r>
              <w:rPr>
                <w:rFonts w:hint="eastAsia"/>
                <w:kern w:val="0"/>
                <w:sz w:val="21"/>
                <w:szCs w:val="21"/>
              </w:rPr>
              <w:t>工具状态</w:t>
            </w:r>
          </w:p>
        </w:tc>
      </w:tr>
    </w:tbl>
    <w:p>
      <w:pPr>
        <w:spacing w:line="400" w:lineRule="exact"/>
        <w:ind w:firstLine="480" w:firstLineChars="200"/>
        <w:rPr>
          <w:rFonts w:hint="default"/>
          <w:lang w:val="en-US" w:eastAsia="zh-CN"/>
        </w:rPr>
      </w:pPr>
      <w:r>
        <w:rPr>
          <w:rFonts w:hint="eastAsia"/>
          <w:lang w:val="en-US" w:eastAsia="zh-CN"/>
        </w:rPr>
        <w:t>工具表存储所有库房的工器具并管理工具的状态，使用次数是工具推荐的依据。</w:t>
      </w:r>
    </w:p>
    <w:p>
      <w:pPr>
        <w:spacing w:line="400" w:lineRule="exact"/>
        <w:ind w:left="3360" w:firstLine="420"/>
        <w:rPr>
          <w:sz w:val="21"/>
        </w:rPr>
      </w:pPr>
    </w:p>
    <w:p>
      <w:pPr>
        <w:spacing w:line="400" w:lineRule="exact"/>
        <w:ind w:left="3360" w:firstLine="420"/>
        <w:rPr>
          <w:sz w:val="21"/>
        </w:rPr>
      </w:pPr>
    </w:p>
    <w:p>
      <w:pPr>
        <w:spacing w:line="400" w:lineRule="exact"/>
        <w:ind w:left="3360" w:firstLine="420"/>
        <w:rPr>
          <w:sz w:val="21"/>
        </w:rPr>
      </w:pPr>
      <w:r>
        <w:rPr>
          <w:rFonts w:hint="eastAsia"/>
          <w:sz w:val="21"/>
        </w:rPr>
        <w:t>表4-8 工单表</w:t>
      </w:r>
    </w:p>
    <w:tbl>
      <w:tblPr>
        <w:tblStyle w:val="17"/>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796"/>
        <w:gridCol w:w="1796"/>
        <w:gridCol w:w="868"/>
        <w:gridCol w:w="1890"/>
        <w:gridCol w:w="263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eastAsiaTheme="minorEastAsia"/>
                <w:b/>
                <w:sz w:val="21"/>
                <w:szCs w:val="21"/>
              </w:rPr>
            </w:pPr>
            <w:r>
              <w:rPr>
                <w:rFonts w:hint="eastAsia" w:eastAsiaTheme="minorEastAsia"/>
                <w:b/>
                <w:sz w:val="21"/>
                <w:szCs w:val="21"/>
              </w:rPr>
              <w:t>字段名</w:t>
            </w:r>
          </w:p>
        </w:tc>
        <w:tc>
          <w:tcPr>
            <w:tcW w:w="1796" w:type="dxa"/>
            <w:tcBorders>
              <w:tl2br w:val="nil"/>
              <w:tr2bl w:val="nil"/>
            </w:tcBorders>
          </w:tcPr>
          <w:p>
            <w:pPr>
              <w:jc w:val="center"/>
              <w:rPr>
                <w:rFonts w:eastAsiaTheme="minorEastAsia"/>
                <w:b/>
                <w:sz w:val="21"/>
                <w:szCs w:val="21"/>
              </w:rPr>
            </w:pPr>
            <w:r>
              <w:rPr>
                <w:rFonts w:hint="eastAsia" w:eastAsiaTheme="minorEastAsia"/>
                <w:b/>
                <w:sz w:val="21"/>
                <w:szCs w:val="21"/>
              </w:rPr>
              <w:t>数据类型</w:t>
            </w:r>
          </w:p>
        </w:tc>
        <w:tc>
          <w:tcPr>
            <w:tcW w:w="868" w:type="dxa"/>
            <w:tcBorders>
              <w:tl2br w:val="nil"/>
              <w:tr2bl w:val="nil"/>
            </w:tcBorders>
          </w:tcPr>
          <w:p>
            <w:pPr>
              <w:jc w:val="center"/>
              <w:rPr>
                <w:rFonts w:eastAsiaTheme="minorEastAsia"/>
                <w:b/>
                <w:sz w:val="21"/>
                <w:szCs w:val="21"/>
              </w:rPr>
            </w:pPr>
            <w:r>
              <w:rPr>
                <w:rFonts w:hint="eastAsia" w:eastAsiaTheme="minorEastAsia"/>
                <w:b/>
                <w:sz w:val="21"/>
                <w:szCs w:val="21"/>
              </w:rPr>
              <w:t>主键</w:t>
            </w:r>
          </w:p>
        </w:tc>
        <w:tc>
          <w:tcPr>
            <w:tcW w:w="1890" w:type="dxa"/>
            <w:tcBorders>
              <w:tl2br w:val="nil"/>
              <w:tr2bl w:val="nil"/>
            </w:tcBorders>
          </w:tcPr>
          <w:p>
            <w:pPr>
              <w:jc w:val="center"/>
              <w:rPr>
                <w:rFonts w:eastAsiaTheme="minorEastAsia"/>
                <w:b/>
                <w:sz w:val="21"/>
                <w:szCs w:val="21"/>
              </w:rPr>
            </w:pPr>
            <w:r>
              <w:rPr>
                <w:rFonts w:hint="eastAsia" w:eastAsiaTheme="minorEastAsia"/>
                <w:b/>
                <w:sz w:val="21"/>
                <w:szCs w:val="21"/>
              </w:rPr>
              <w:t>是否允许空</w:t>
            </w:r>
          </w:p>
        </w:tc>
        <w:tc>
          <w:tcPr>
            <w:tcW w:w="2630" w:type="dxa"/>
            <w:tcBorders>
              <w:tl2br w:val="nil"/>
              <w:tr2bl w:val="nil"/>
            </w:tcBorders>
          </w:tcPr>
          <w:p>
            <w:pPr>
              <w:jc w:val="center"/>
              <w:rPr>
                <w:rFonts w:eastAsiaTheme="minorEastAsia"/>
                <w:b/>
                <w:sz w:val="21"/>
                <w:szCs w:val="21"/>
              </w:rPr>
            </w:pPr>
            <w:r>
              <w:rPr>
                <w:rFonts w:hint="eastAsia" w:eastAsiaTheme="minorEastAsia"/>
                <w:b/>
                <w:sz w:val="21"/>
                <w:szCs w:val="21"/>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id</w:t>
            </w:r>
          </w:p>
        </w:tc>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Int</w:t>
            </w:r>
          </w:p>
        </w:tc>
        <w:tc>
          <w:tcPr>
            <w:tcW w:w="868" w:type="dxa"/>
            <w:tcBorders>
              <w:tl2br w:val="nil"/>
              <w:tr2bl w:val="nil"/>
            </w:tcBorders>
          </w:tcPr>
          <w:p>
            <w:pPr>
              <w:jc w:val="center"/>
              <w:rPr>
                <w:rFonts w:eastAsiaTheme="minorEastAsia"/>
                <w:b/>
                <w:sz w:val="21"/>
                <w:szCs w:val="21"/>
              </w:rPr>
            </w:pPr>
            <w:r>
              <w:rPr>
                <w:rFonts w:hint="eastAsia"/>
                <w:kern w:val="0"/>
                <w:sz w:val="21"/>
                <w:szCs w:val="21"/>
              </w:rPr>
              <w:t>是</w:t>
            </w:r>
          </w:p>
        </w:tc>
        <w:tc>
          <w:tcPr>
            <w:tcW w:w="1890" w:type="dxa"/>
            <w:tcBorders>
              <w:tl2br w:val="nil"/>
              <w:tr2bl w:val="nil"/>
            </w:tcBorders>
          </w:tcPr>
          <w:p>
            <w:pPr>
              <w:jc w:val="center"/>
              <w:rPr>
                <w:rFonts w:eastAsiaTheme="minorEastAsia"/>
                <w:b/>
                <w:sz w:val="21"/>
                <w:szCs w:val="21"/>
              </w:rPr>
            </w:pPr>
            <w:r>
              <w:rPr>
                <w:rFonts w:hint="eastAsia"/>
                <w:kern w:val="0"/>
                <w:sz w:val="21"/>
                <w:szCs w:val="21"/>
              </w:rPr>
              <w:t>否</w:t>
            </w:r>
          </w:p>
        </w:tc>
        <w:tc>
          <w:tcPr>
            <w:tcW w:w="2630" w:type="dxa"/>
            <w:tcBorders>
              <w:tl2br w:val="nil"/>
              <w:tr2bl w:val="nil"/>
            </w:tcBorders>
          </w:tcPr>
          <w:p>
            <w:pPr>
              <w:jc w:val="center"/>
              <w:rPr>
                <w:rFonts w:eastAsiaTheme="minorEastAsia"/>
                <w:b/>
                <w:sz w:val="21"/>
                <w:szCs w:val="21"/>
              </w:rPr>
            </w:pPr>
            <w:r>
              <w:rPr>
                <w:rFonts w:hint="eastAsia"/>
                <w:kern w:val="0"/>
                <w:sz w:val="21"/>
                <w:szCs w:val="21"/>
              </w:rPr>
              <w:t>主键，自动递增，工单ID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eastAsiaTheme="minorEastAsia"/>
                <w:sz w:val="21"/>
                <w:szCs w:val="21"/>
              </w:rPr>
            </w:pPr>
            <w:r>
              <w:rPr>
                <w:rFonts w:hint="eastAsia" w:eastAsiaTheme="minorEastAsia"/>
                <w:sz w:val="21"/>
                <w:szCs w:val="21"/>
              </w:rPr>
              <w:t>creator</w:t>
            </w:r>
          </w:p>
        </w:tc>
        <w:tc>
          <w:tcPr>
            <w:tcW w:w="1796" w:type="dxa"/>
            <w:tcBorders>
              <w:tl2br w:val="nil"/>
              <w:tr2bl w:val="nil"/>
            </w:tcBorders>
          </w:tcPr>
          <w:p>
            <w:pPr>
              <w:jc w:val="center"/>
              <w:rPr>
                <w:rFonts w:eastAsiaTheme="minorEastAsia"/>
                <w:sz w:val="21"/>
                <w:szCs w:val="21"/>
              </w:rPr>
            </w:pPr>
            <w:r>
              <w:rPr>
                <w:rFonts w:hint="eastAsia" w:eastAsiaTheme="minorEastAsia"/>
                <w:sz w:val="21"/>
                <w:szCs w:val="21"/>
              </w:rPr>
              <w:t>Int</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kern w:val="0"/>
                <w:sz w:val="21"/>
                <w:szCs w:val="21"/>
              </w:rPr>
            </w:pPr>
            <w:r>
              <w:rPr>
                <w:rFonts w:hint="eastAsia"/>
                <w:kern w:val="0"/>
                <w:sz w:val="21"/>
                <w:szCs w:val="21"/>
              </w:rPr>
              <w:t>是</w:t>
            </w:r>
          </w:p>
        </w:tc>
        <w:tc>
          <w:tcPr>
            <w:tcW w:w="2630" w:type="dxa"/>
            <w:tcBorders>
              <w:tl2br w:val="nil"/>
              <w:tr2bl w:val="nil"/>
            </w:tcBorders>
          </w:tcPr>
          <w:p>
            <w:pPr>
              <w:jc w:val="center"/>
              <w:rPr>
                <w:kern w:val="0"/>
                <w:sz w:val="21"/>
                <w:szCs w:val="21"/>
              </w:rPr>
            </w:pPr>
            <w:r>
              <w:rPr>
                <w:rFonts w:hint="eastAsia"/>
                <w:kern w:val="0"/>
                <w:sz w:val="21"/>
                <w:szCs w:val="21"/>
              </w:rPr>
              <w:t>创建者</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eastAsiaTheme="minorEastAsia"/>
                <w:sz w:val="21"/>
                <w:szCs w:val="21"/>
              </w:rPr>
            </w:pPr>
            <w:r>
              <w:rPr>
                <w:rFonts w:hint="eastAsia" w:eastAsiaTheme="minorEastAsia"/>
                <w:sz w:val="21"/>
                <w:szCs w:val="21"/>
              </w:rPr>
              <w:t>worksheet_name</w:t>
            </w:r>
          </w:p>
        </w:tc>
        <w:tc>
          <w:tcPr>
            <w:tcW w:w="1796" w:type="dxa"/>
            <w:tcBorders>
              <w:tl2br w:val="nil"/>
              <w:tr2bl w:val="nil"/>
            </w:tcBorders>
          </w:tcPr>
          <w:p>
            <w:pPr>
              <w:jc w:val="center"/>
              <w:rPr>
                <w:rFonts w:eastAsiaTheme="minorEastAsia"/>
                <w:sz w:val="21"/>
                <w:szCs w:val="21"/>
              </w:rPr>
            </w:pPr>
            <w:r>
              <w:rPr>
                <w:rFonts w:hint="eastAsia" w:eastAsiaTheme="minorEastAsia"/>
                <w:sz w:val="21"/>
                <w:szCs w:val="21"/>
              </w:rPr>
              <w:t>varchar</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pPr>
              <w:jc w:val="center"/>
              <w:rPr>
                <w:rFonts w:eastAsiaTheme="minorEastAsia"/>
                <w:b/>
                <w:sz w:val="21"/>
                <w:szCs w:val="21"/>
              </w:rPr>
            </w:pPr>
            <w:r>
              <w:rPr>
                <w:rFonts w:hint="eastAsia"/>
                <w:kern w:val="0"/>
                <w:sz w:val="21"/>
                <w:szCs w:val="21"/>
              </w:rPr>
              <w:t>工单名称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worksheet_value</w:t>
            </w:r>
          </w:p>
        </w:tc>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varchar</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pPr>
              <w:jc w:val="center"/>
              <w:rPr>
                <w:rFonts w:eastAsiaTheme="minorEastAsia"/>
                <w:b/>
                <w:sz w:val="21"/>
                <w:szCs w:val="21"/>
              </w:rPr>
            </w:pPr>
            <w:r>
              <w:rPr>
                <w:rFonts w:hint="eastAsia"/>
                <w:kern w:val="0"/>
                <w:sz w:val="21"/>
                <w:szCs w:val="21"/>
              </w:rPr>
              <w:t>工单产值</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worksheet_type</w:t>
            </w:r>
          </w:p>
        </w:tc>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Int</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pPr>
              <w:jc w:val="center"/>
              <w:rPr>
                <w:rFonts w:eastAsiaTheme="minorEastAsia"/>
                <w:b/>
                <w:sz w:val="21"/>
                <w:szCs w:val="21"/>
              </w:rPr>
            </w:pPr>
            <w:r>
              <w:rPr>
                <w:rFonts w:hint="eastAsia"/>
                <w:kern w:val="0"/>
                <w:sz w:val="21"/>
                <w:szCs w:val="21"/>
              </w:rPr>
              <w:t>工单类型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note</w:t>
            </w:r>
          </w:p>
        </w:tc>
        <w:tc>
          <w:tcPr>
            <w:tcW w:w="1796" w:type="dxa"/>
            <w:tcBorders>
              <w:tl2br w:val="nil"/>
              <w:tr2bl w:val="nil"/>
            </w:tcBorders>
          </w:tcPr>
          <w:p>
            <w:pPr>
              <w:jc w:val="center"/>
              <w:rPr>
                <w:rFonts w:eastAsiaTheme="minorEastAsia"/>
                <w:b/>
                <w:sz w:val="21"/>
                <w:szCs w:val="21"/>
              </w:rPr>
            </w:pPr>
            <w:r>
              <w:rPr>
                <w:rFonts w:hint="eastAsia" w:eastAsiaTheme="minorEastAsia"/>
                <w:sz w:val="21"/>
                <w:szCs w:val="21"/>
              </w:rPr>
              <w:t>varchar</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pPr>
              <w:jc w:val="center"/>
              <w:rPr>
                <w:rFonts w:eastAsiaTheme="minorEastAsia"/>
                <w:b/>
                <w:sz w:val="21"/>
                <w:szCs w:val="21"/>
              </w:rPr>
            </w:pPr>
            <w:r>
              <w:rPr>
                <w:rFonts w:hint="eastAsia"/>
                <w:kern w:val="0"/>
                <w:sz w:val="21"/>
                <w:szCs w:val="21"/>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eastAsiaTheme="minorEastAsia"/>
                <w:sz w:val="21"/>
                <w:szCs w:val="21"/>
              </w:rPr>
            </w:pPr>
            <w:r>
              <w:rPr>
                <w:rFonts w:hint="eastAsia" w:eastAsiaTheme="minorEastAsia"/>
                <w:sz w:val="21"/>
                <w:szCs w:val="21"/>
              </w:rPr>
              <w:t>begin_time</w:t>
            </w:r>
          </w:p>
        </w:tc>
        <w:tc>
          <w:tcPr>
            <w:tcW w:w="1796" w:type="dxa"/>
            <w:tcBorders>
              <w:tl2br w:val="nil"/>
              <w:tr2bl w:val="nil"/>
            </w:tcBorders>
          </w:tcPr>
          <w:p>
            <w:pPr>
              <w:jc w:val="center"/>
              <w:rPr>
                <w:rFonts w:eastAsiaTheme="minorEastAsia"/>
                <w:sz w:val="21"/>
                <w:szCs w:val="21"/>
              </w:rPr>
            </w:pPr>
            <w:r>
              <w:rPr>
                <w:rFonts w:hint="eastAsia" w:eastAsiaTheme="minorEastAsia"/>
                <w:sz w:val="21"/>
                <w:szCs w:val="21"/>
              </w:rPr>
              <w:t>datetime</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kern w:val="0"/>
                <w:sz w:val="21"/>
                <w:szCs w:val="21"/>
              </w:rPr>
            </w:pPr>
            <w:r>
              <w:rPr>
                <w:rFonts w:hint="eastAsia"/>
                <w:kern w:val="0"/>
                <w:sz w:val="21"/>
                <w:szCs w:val="21"/>
              </w:rPr>
              <w:t>是</w:t>
            </w:r>
          </w:p>
        </w:tc>
        <w:tc>
          <w:tcPr>
            <w:tcW w:w="2630" w:type="dxa"/>
            <w:tcBorders>
              <w:tl2br w:val="nil"/>
              <w:tr2bl w:val="nil"/>
            </w:tcBorders>
          </w:tcPr>
          <w:p>
            <w:pPr>
              <w:jc w:val="center"/>
              <w:rPr>
                <w:kern w:val="0"/>
                <w:sz w:val="21"/>
                <w:szCs w:val="21"/>
              </w:rPr>
            </w:pPr>
            <w:r>
              <w:rPr>
                <w:rFonts w:hint="eastAsia"/>
                <w:kern w:val="0"/>
                <w:sz w:val="21"/>
                <w:szCs w:val="21"/>
              </w:rPr>
              <w:t>开始时间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eastAsiaTheme="minorEastAsia"/>
                <w:sz w:val="21"/>
                <w:szCs w:val="21"/>
              </w:rPr>
            </w:pPr>
            <w:r>
              <w:rPr>
                <w:rFonts w:hint="eastAsia" w:eastAsiaTheme="minorEastAsia"/>
                <w:sz w:val="21"/>
                <w:szCs w:val="21"/>
              </w:rPr>
              <w:t>end_time</w:t>
            </w:r>
          </w:p>
        </w:tc>
        <w:tc>
          <w:tcPr>
            <w:tcW w:w="1796" w:type="dxa"/>
            <w:tcBorders>
              <w:tl2br w:val="nil"/>
              <w:tr2bl w:val="nil"/>
            </w:tcBorders>
          </w:tcPr>
          <w:p>
            <w:pPr>
              <w:jc w:val="center"/>
              <w:rPr>
                <w:rFonts w:eastAsiaTheme="minorEastAsia"/>
                <w:sz w:val="21"/>
                <w:szCs w:val="21"/>
              </w:rPr>
            </w:pPr>
            <w:r>
              <w:rPr>
                <w:rFonts w:hint="eastAsia" w:eastAsiaTheme="minorEastAsia"/>
                <w:sz w:val="21"/>
                <w:szCs w:val="21"/>
              </w:rPr>
              <w:t>datetime</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kern w:val="0"/>
                <w:sz w:val="21"/>
                <w:szCs w:val="21"/>
              </w:rPr>
            </w:pPr>
            <w:r>
              <w:rPr>
                <w:rFonts w:hint="eastAsia"/>
                <w:kern w:val="0"/>
                <w:sz w:val="21"/>
                <w:szCs w:val="21"/>
              </w:rPr>
              <w:t>是</w:t>
            </w:r>
          </w:p>
        </w:tc>
        <w:tc>
          <w:tcPr>
            <w:tcW w:w="2630" w:type="dxa"/>
            <w:tcBorders>
              <w:tl2br w:val="nil"/>
              <w:tr2bl w:val="nil"/>
            </w:tcBorders>
          </w:tcPr>
          <w:p>
            <w:pPr>
              <w:jc w:val="center"/>
              <w:rPr>
                <w:kern w:val="0"/>
                <w:sz w:val="21"/>
                <w:szCs w:val="21"/>
              </w:rPr>
            </w:pPr>
            <w:r>
              <w:rPr>
                <w:rFonts w:hint="eastAsia"/>
                <w:kern w:val="0"/>
                <w:sz w:val="21"/>
                <w:szCs w:val="21"/>
              </w:rPr>
              <w:t>结束时间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eastAsiaTheme="minorEastAsia"/>
                <w:sz w:val="21"/>
                <w:szCs w:val="21"/>
              </w:rPr>
            </w:pPr>
            <w:r>
              <w:rPr>
                <w:rFonts w:hint="eastAsia" w:eastAsiaTheme="minorEastAsia"/>
                <w:sz w:val="21"/>
                <w:szCs w:val="21"/>
              </w:rPr>
              <w:t>worksheet_status</w:t>
            </w:r>
          </w:p>
        </w:tc>
        <w:tc>
          <w:tcPr>
            <w:tcW w:w="1796" w:type="dxa"/>
            <w:tcBorders>
              <w:tl2br w:val="nil"/>
              <w:tr2bl w:val="nil"/>
            </w:tcBorders>
          </w:tcPr>
          <w:p>
            <w:pPr>
              <w:jc w:val="center"/>
              <w:rPr>
                <w:rFonts w:eastAsiaTheme="minorEastAsia"/>
                <w:sz w:val="21"/>
                <w:szCs w:val="21"/>
              </w:rPr>
            </w:pPr>
            <w:r>
              <w:rPr>
                <w:rFonts w:hint="eastAsia" w:eastAsiaTheme="minorEastAsia"/>
                <w:sz w:val="21"/>
                <w:szCs w:val="21"/>
              </w:rPr>
              <w:t>varchar</w:t>
            </w:r>
          </w:p>
        </w:tc>
        <w:tc>
          <w:tcPr>
            <w:tcW w:w="868" w:type="dxa"/>
            <w:tcBorders>
              <w:tl2br w:val="nil"/>
              <w:tr2bl w:val="nil"/>
            </w:tcBorders>
          </w:tcPr>
          <w:p>
            <w:pPr>
              <w:jc w:val="center"/>
              <w:rPr>
                <w:rFonts w:eastAsiaTheme="minorEastAsia"/>
                <w:b/>
                <w:sz w:val="21"/>
                <w:szCs w:val="21"/>
              </w:rPr>
            </w:pPr>
          </w:p>
        </w:tc>
        <w:tc>
          <w:tcPr>
            <w:tcW w:w="1890" w:type="dxa"/>
            <w:tcBorders>
              <w:tl2br w:val="nil"/>
              <w:tr2bl w:val="nil"/>
            </w:tcBorders>
          </w:tcPr>
          <w:p>
            <w:pPr>
              <w:jc w:val="center"/>
              <w:rPr>
                <w:kern w:val="0"/>
                <w:sz w:val="21"/>
                <w:szCs w:val="21"/>
              </w:rPr>
            </w:pPr>
            <w:r>
              <w:rPr>
                <w:rFonts w:hint="eastAsia"/>
                <w:kern w:val="0"/>
                <w:sz w:val="21"/>
                <w:szCs w:val="21"/>
              </w:rPr>
              <w:t>是</w:t>
            </w:r>
          </w:p>
        </w:tc>
        <w:tc>
          <w:tcPr>
            <w:tcW w:w="2630" w:type="dxa"/>
            <w:tcBorders>
              <w:tl2br w:val="nil"/>
              <w:tr2bl w:val="nil"/>
            </w:tcBorders>
          </w:tcPr>
          <w:p>
            <w:pPr>
              <w:jc w:val="center"/>
              <w:rPr>
                <w:kern w:val="0"/>
                <w:sz w:val="21"/>
                <w:szCs w:val="21"/>
              </w:rPr>
            </w:pPr>
            <w:r>
              <w:rPr>
                <w:rFonts w:hint="eastAsia"/>
                <w:kern w:val="0"/>
                <w:sz w:val="21"/>
                <w:szCs w:val="21"/>
              </w:rPr>
              <w:t>工单状态</w:t>
            </w:r>
          </w:p>
        </w:tc>
      </w:tr>
    </w:tbl>
    <w:p>
      <w:pPr>
        <w:ind w:firstLine="480" w:firstLineChars="200"/>
        <w:rPr>
          <w:rFonts w:ascii="宋体" w:hAnsi="宋体"/>
          <w:szCs w:val="20"/>
        </w:rPr>
      </w:pPr>
      <w:r>
        <w:rPr>
          <w:rFonts w:hint="eastAsia" w:ascii="宋体" w:hAnsi="宋体"/>
          <w:szCs w:val="20"/>
          <w:lang w:val="en-US" w:eastAsia="zh-CN"/>
        </w:rPr>
        <w:t>工单表存储所有工单的信息，包括已完成和未完成的，工单表会与工具表和车辆表有所关联。</w:t>
      </w:r>
      <w:r>
        <w:rPr>
          <w:rFonts w:hint="eastAsia" w:ascii="宋体" w:hAnsi="宋体"/>
          <w:szCs w:val="20"/>
        </w:rPr>
        <w:t>以上表格只是罗列了整个数据库表中的重要数据表，其他数据表是一些关系表，虽然字段比较少，但是表仍然是整个数据库中不可或缺的一部分。</w:t>
      </w:r>
    </w:p>
    <w:p>
      <w:pPr>
        <w:spacing w:before="200" w:beforeLines="50" w:after="200" w:afterLines="50" w:line="400" w:lineRule="exact"/>
        <w:rPr>
          <w:rFonts w:ascii="Arial" w:hAnsi="Arial" w:eastAsia="黑体"/>
          <w:bCs/>
          <w:sz w:val="30"/>
          <w:szCs w:val="32"/>
        </w:rPr>
      </w:pPr>
      <w:r>
        <w:rPr>
          <w:rFonts w:hint="eastAsia" w:ascii="Arial" w:hAnsi="Arial" w:eastAsia="黑体"/>
          <w:bCs/>
          <w:sz w:val="30"/>
          <w:szCs w:val="32"/>
        </w:rPr>
        <w:t>4.5</w:t>
      </w:r>
      <w:r>
        <w:rPr>
          <w:rFonts w:hint="eastAsia" w:ascii="Arial" w:hAnsi="Arial" w:eastAsia="黑体"/>
          <w:bCs/>
          <w:sz w:val="30"/>
          <w:szCs w:val="32"/>
          <w:lang w:val="en-US" w:eastAsia="zh-CN"/>
        </w:rPr>
        <w:t xml:space="preserve"> </w:t>
      </w:r>
      <w:r>
        <w:rPr>
          <w:rFonts w:hint="eastAsia" w:ascii="Arial" w:hAnsi="Arial" w:eastAsia="黑体"/>
          <w:bCs/>
          <w:sz w:val="30"/>
          <w:szCs w:val="32"/>
        </w:rPr>
        <w:t>本章小结</w:t>
      </w:r>
    </w:p>
    <w:p>
      <w:pPr>
        <w:spacing w:line="400" w:lineRule="exact"/>
      </w:pPr>
      <w:r>
        <w:rPr>
          <w:rFonts w:hint="eastAsia"/>
        </w:rPr>
        <w:t xml:space="preserve">    本章对于智能库房管理系统的详细设计进行了阐述，并且对系统中的系统管理模块，系统功能等模块进行了详细的设计说明，并且结合数据库设计对核心模块进行了详细的讨论和说明。</w:t>
      </w:r>
    </w:p>
    <w:p>
      <w:pPr>
        <w:spacing w:line="400" w:lineRule="exact"/>
        <w:ind w:left="840" w:firstLine="420"/>
        <w:sectPr>
          <w:pgSz w:w="11906" w:h="16838"/>
          <w:pgMar w:top="1474" w:right="1531" w:bottom="1474" w:left="1531" w:header="1021" w:footer="1021" w:gutter="0"/>
          <w:cols w:space="425" w:num="1"/>
          <w:titlePg/>
          <w:docGrid w:type="lines" w:linePitch="400" w:charSpace="0"/>
        </w:sectPr>
      </w:pPr>
      <w:r>
        <w:rPr>
          <w:rFonts w:hint="eastAsia"/>
        </w:rPr>
        <w:t xml:space="preserve"> </w:t>
      </w:r>
    </w:p>
    <w:p>
      <w:pPr>
        <w:pStyle w:val="26"/>
      </w:pPr>
      <w:bookmarkStart w:id="54" w:name="_Toc452574350"/>
      <w:r>
        <w:rPr>
          <w:rFonts w:hint="eastAsia"/>
        </w:rPr>
        <w:t xml:space="preserve">第5章 </w:t>
      </w:r>
      <w:bookmarkEnd w:id="54"/>
      <w:r>
        <w:rPr>
          <w:rFonts w:hint="eastAsia"/>
        </w:rPr>
        <w:t>系统实现与测试</w:t>
      </w:r>
    </w:p>
    <w:p>
      <w:pPr>
        <w:pStyle w:val="22"/>
        <w:spacing w:before="200" w:after="200"/>
      </w:pPr>
      <w:bookmarkStart w:id="55" w:name="_Toc452574351"/>
      <w:r>
        <w:rPr>
          <w:rFonts w:hint="eastAsia"/>
        </w:rPr>
        <w:t>5.1</w:t>
      </w:r>
      <w:bookmarkEnd w:id="55"/>
      <w:r>
        <w:rPr>
          <w:rFonts w:hint="eastAsia"/>
          <w:lang w:val="en-US" w:eastAsia="zh-CN"/>
        </w:rPr>
        <w:t xml:space="preserve"> </w:t>
      </w:r>
      <w:r>
        <w:rPr>
          <w:rFonts w:hint="eastAsia"/>
        </w:rPr>
        <w:t>系统开发环境</w:t>
      </w:r>
    </w:p>
    <w:p>
      <w:pPr>
        <w:pStyle w:val="24"/>
        <w:spacing w:before="200" w:after="200"/>
      </w:pPr>
      <w:bookmarkStart w:id="56" w:name="_Toc452574352"/>
      <w:r>
        <w:rPr>
          <w:rFonts w:hint="eastAsia"/>
        </w:rPr>
        <w:t>5.1.1</w:t>
      </w:r>
      <w:bookmarkEnd w:id="56"/>
      <w:r>
        <w:rPr>
          <w:rFonts w:hint="eastAsia"/>
          <w:lang w:val="en-US" w:eastAsia="zh-CN"/>
        </w:rPr>
        <w:t xml:space="preserve"> </w:t>
      </w:r>
      <w:r>
        <w:rPr>
          <w:rFonts w:hint="eastAsia"/>
        </w:rPr>
        <w:t>硬件环境</w:t>
      </w:r>
    </w:p>
    <w:p>
      <w:pPr>
        <w:spacing w:line="400" w:lineRule="exact"/>
        <w:ind w:firstLine="480" w:firstLineChars="200"/>
      </w:pPr>
      <w:r>
        <w:rPr>
          <w:rFonts w:hint="eastAsia"/>
        </w:rPr>
        <w:t>处理器</w:t>
      </w:r>
      <w:r>
        <w:t>：Intel(R) Core(TM) i5-6300HQ CPU @ 2.30GHz</w:t>
      </w:r>
    </w:p>
    <w:p>
      <w:pPr>
        <w:spacing w:line="400" w:lineRule="exact"/>
        <w:ind w:firstLine="480" w:firstLineChars="200"/>
      </w:pPr>
      <w:r>
        <w:t>内存：</w:t>
      </w:r>
      <w:r>
        <w:rPr>
          <w:rFonts w:hint="eastAsia"/>
        </w:rPr>
        <w:t>12.00</w:t>
      </w:r>
      <w:r>
        <w:t>GB</w:t>
      </w:r>
    </w:p>
    <w:p>
      <w:pPr>
        <w:spacing w:line="400" w:lineRule="exact"/>
        <w:ind w:firstLine="480" w:firstLineChars="200"/>
      </w:pPr>
      <w:r>
        <w:t>硬盘：</w:t>
      </w:r>
      <w:r>
        <w:rPr>
          <w:rFonts w:hint="eastAsia"/>
        </w:rPr>
        <w:t>500</w:t>
      </w:r>
      <w:r>
        <w:t>GB</w:t>
      </w:r>
    </w:p>
    <w:p>
      <w:pPr>
        <w:spacing w:line="400" w:lineRule="exact"/>
        <w:ind w:firstLine="480" w:firstLineChars="200"/>
        <w:rPr>
          <w:rFonts w:eastAsia="黑体"/>
          <w:bCs/>
          <w:sz w:val="28"/>
          <w:szCs w:val="32"/>
        </w:rPr>
      </w:pPr>
      <w:r>
        <w:rPr>
          <w:rFonts w:hint="eastAsia"/>
        </w:rPr>
        <w:t>显卡</w:t>
      </w:r>
      <w:r>
        <w:t>：NVIDIA GeForce GTX 950M</w:t>
      </w:r>
    </w:p>
    <w:p>
      <w:pPr>
        <w:pStyle w:val="24"/>
        <w:spacing w:before="200" w:after="200"/>
      </w:pPr>
      <w:bookmarkStart w:id="57" w:name="_Toc452574353"/>
      <w:r>
        <w:rPr>
          <w:rFonts w:hint="eastAsia"/>
        </w:rPr>
        <w:t>5.1.2</w:t>
      </w:r>
      <w:bookmarkEnd w:id="57"/>
      <w:r>
        <w:rPr>
          <w:rFonts w:hint="eastAsia"/>
          <w:lang w:val="en-US" w:eastAsia="zh-CN"/>
        </w:rPr>
        <w:t xml:space="preserve"> </w:t>
      </w:r>
      <w:r>
        <w:rPr>
          <w:rFonts w:hint="eastAsia"/>
        </w:rPr>
        <w:t>软件环境</w:t>
      </w:r>
    </w:p>
    <w:p>
      <w:pPr>
        <w:spacing w:line="400" w:lineRule="exact"/>
        <w:ind w:firstLine="480" w:firstLineChars="200"/>
      </w:pPr>
      <w:r>
        <w:rPr>
          <w:rFonts w:hint="eastAsia"/>
        </w:rPr>
        <w:t>操作系统</w:t>
      </w:r>
      <w:r>
        <w:t xml:space="preserve">：Microsoft Windows 10 </w:t>
      </w:r>
      <w:r>
        <w:rPr>
          <w:rFonts w:hint="eastAsia"/>
          <w:lang w:val="zh-CN"/>
        </w:rPr>
        <w:t>家庭中文版</w:t>
      </w:r>
      <w:r>
        <w:t xml:space="preserve"> (64</w:t>
      </w:r>
      <w:r>
        <w:rPr>
          <w:rFonts w:hint="eastAsia"/>
          <w:lang w:val="zh-CN"/>
        </w:rPr>
        <w:t>位</w:t>
      </w:r>
      <w:r>
        <w:t>)</w:t>
      </w:r>
    </w:p>
    <w:p>
      <w:pPr>
        <w:spacing w:line="400" w:lineRule="exact"/>
        <w:ind w:firstLine="480" w:firstLineChars="200"/>
      </w:pPr>
      <w:r>
        <w:rPr>
          <w:rFonts w:hint="eastAsia"/>
        </w:rPr>
        <w:t>开发平台：IntelliJ IDEA 2019.3.3、JDK1.8；</w:t>
      </w:r>
    </w:p>
    <w:p>
      <w:pPr>
        <w:spacing w:line="400" w:lineRule="exact"/>
        <w:ind w:firstLine="480" w:firstLineChars="200"/>
      </w:pPr>
      <w:r>
        <w:rPr>
          <w:rFonts w:hint="eastAsia"/>
        </w:rPr>
        <w:t>浏览器：Firefox Browser 76.0.1；</w:t>
      </w:r>
    </w:p>
    <w:p>
      <w:pPr>
        <w:spacing w:line="400" w:lineRule="exact"/>
        <w:ind w:firstLine="480" w:firstLineChars="200"/>
      </w:pPr>
      <w:r>
        <w:rPr>
          <w:rFonts w:hint="eastAsia"/>
        </w:rPr>
        <w:t>数据库：MySql 5.7.28、Navicat Premium；</w:t>
      </w:r>
    </w:p>
    <w:p>
      <w:pPr>
        <w:spacing w:line="400" w:lineRule="exact"/>
        <w:ind w:firstLine="480" w:firstLineChars="200"/>
      </w:pPr>
      <w:r>
        <w:rPr>
          <w:rFonts w:hint="eastAsia"/>
        </w:rPr>
        <w:t>其他：Visio2019</w:t>
      </w:r>
    </w:p>
    <w:p>
      <w:pPr>
        <w:pStyle w:val="22"/>
        <w:spacing w:before="200" w:after="200"/>
      </w:pPr>
      <w:bookmarkStart w:id="58" w:name="_Toc452574354"/>
      <w:r>
        <w:rPr>
          <w:rFonts w:hint="eastAsia"/>
        </w:rPr>
        <w:t>5.2</w:t>
      </w:r>
      <w:bookmarkEnd w:id="58"/>
      <w:r>
        <w:rPr>
          <w:rFonts w:hint="eastAsia"/>
          <w:lang w:val="en-US" w:eastAsia="zh-CN"/>
        </w:rPr>
        <w:t xml:space="preserve"> </w:t>
      </w:r>
      <w:r>
        <w:rPr>
          <w:rFonts w:hint="eastAsia"/>
        </w:rPr>
        <w:t>系统模块功能实现</w:t>
      </w:r>
    </w:p>
    <w:p>
      <w:pPr>
        <w:pStyle w:val="24"/>
        <w:spacing w:before="200" w:after="200"/>
      </w:pPr>
      <w:bookmarkStart w:id="59" w:name="_Toc452574355"/>
      <w:r>
        <w:rPr>
          <w:rFonts w:hint="eastAsia"/>
        </w:rPr>
        <w:t>5.2.1</w:t>
      </w:r>
      <w:bookmarkEnd w:id="59"/>
      <w:r>
        <w:rPr>
          <w:rFonts w:hint="eastAsia"/>
          <w:lang w:val="en-US" w:eastAsia="zh-CN"/>
        </w:rPr>
        <w:t xml:space="preserve"> </w:t>
      </w:r>
      <w:r>
        <w:rPr>
          <w:rFonts w:hint="eastAsia"/>
        </w:rPr>
        <w:t>功能模块实现</w:t>
      </w:r>
    </w:p>
    <w:p>
      <w:pPr>
        <w:numPr>
          <w:ilvl w:val="0"/>
          <w:numId w:val="5"/>
        </w:numPr>
        <w:spacing w:line="400" w:lineRule="exact"/>
        <w:ind w:firstLine="420"/>
      </w:pPr>
      <w:r>
        <w:rPr>
          <w:rFonts w:hint="eastAsia"/>
        </w:rPr>
        <w:t>节点管理</w:t>
      </w:r>
    </w:p>
    <w:p>
      <w:pPr>
        <w:spacing w:line="400" w:lineRule="exact"/>
      </w:pPr>
      <w:r>
        <w:drawing>
          <wp:anchor distT="0" distB="0" distL="114300" distR="114300" simplePos="0" relativeHeight="251787264" behindDoc="0" locked="0" layoutInCell="1" allowOverlap="1">
            <wp:simplePos x="0" y="0"/>
            <wp:positionH relativeFrom="column">
              <wp:posOffset>-5715</wp:posOffset>
            </wp:positionH>
            <wp:positionV relativeFrom="paragraph">
              <wp:posOffset>350520</wp:posOffset>
            </wp:positionV>
            <wp:extent cx="5614670" cy="2742565"/>
            <wp:effectExtent l="0" t="0" r="5080" b="635"/>
            <wp:wrapTopAndBottom/>
            <wp:docPr id="1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5"/>
                    <pic:cNvPicPr>
                      <a:picLocks noChangeAspect="1"/>
                    </pic:cNvPicPr>
                  </pic:nvPicPr>
                  <pic:blipFill>
                    <a:blip r:embed="rId61"/>
                    <a:stretch>
                      <a:fillRect/>
                    </a:stretch>
                  </pic:blipFill>
                  <pic:spPr>
                    <a:xfrm>
                      <a:off x="0" y="0"/>
                      <a:ext cx="5614670" cy="2742565"/>
                    </a:xfrm>
                    <a:prstGeom prst="rect">
                      <a:avLst/>
                    </a:prstGeom>
                    <a:noFill/>
                    <a:ln>
                      <a:noFill/>
                    </a:ln>
                  </pic:spPr>
                </pic:pic>
              </a:graphicData>
            </a:graphic>
          </wp:anchor>
        </w:drawing>
      </w:r>
      <w:r>
        <w:rPr>
          <w:rFonts w:hint="eastAsia"/>
        </w:rPr>
        <w:t xml:space="preserve">     这里展示节点信息，可以对节点进行增删改查。</w:t>
      </w:r>
    </w:p>
    <w:p>
      <w:pPr>
        <w:spacing w:line="400" w:lineRule="exact"/>
        <w:ind w:left="3360" w:firstLine="420"/>
      </w:pPr>
      <w:r>
        <w:rPr>
          <w:rFonts w:hint="eastAsia"/>
          <w:sz w:val="21"/>
        </w:rPr>
        <w:t>图5-1 节点管理页</w:t>
      </w:r>
    </w:p>
    <w:p>
      <w:pPr>
        <w:numPr>
          <w:ilvl w:val="0"/>
          <w:numId w:val="5"/>
        </w:numPr>
        <w:spacing w:line="400" w:lineRule="exact"/>
        <w:ind w:firstLine="420"/>
      </w:pPr>
      <w:r>
        <w:rPr>
          <w:rFonts w:hint="eastAsia"/>
        </w:rPr>
        <w:t>库房管理</w:t>
      </w:r>
    </w:p>
    <w:p>
      <w:pPr>
        <w:spacing w:line="400" w:lineRule="exact"/>
        <w:ind w:left="420" w:firstLine="420"/>
      </w:pPr>
      <w:r>
        <w:rPr>
          <w:rFonts w:hint="eastAsia"/>
        </w:rPr>
        <w:t>这里展示库房信息，同样可以进行增删改查操作，可以通过库房名或库房类型进行筛选。</w:t>
      </w:r>
    </w:p>
    <w:p>
      <w:pPr>
        <w:spacing w:line="400" w:lineRule="exact"/>
        <w:ind w:left="3360" w:firstLine="420"/>
        <w:rPr>
          <w:sz w:val="21"/>
        </w:rPr>
      </w:pPr>
      <w:r>
        <w:rPr>
          <w:rFonts w:hint="eastAsia"/>
          <w:sz w:val="21"/>
        </w:rPr>
        <w:drawing>
          <wp:anchor distT="0" distB="0" distL="114300" distR="114300" simplePos="0" relativeHeight="251788288" behindDoc="0" locked="0" layoutInCell="1" allowOverlap="1">
            <wp:simplePos x="0" y="0"/>
            <wp:positionH relativeFrom="column">
              <wp:posOffset>142875</wp:posOffset>
            </wp:positionH>
            <wp:positionV relativeFrom="paragraph">
              <wp:posOffset>121285</wp:posOffset>
            </wp:positionV>
            <wp:extent cx="5614670" cy="2742565"/>
            <wp:effectExtent l="0" t="0" r="5080" b="635"/>
            <wp:wrapTopAndBottom/>
            <wp:docPr id="2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6"/>
                    <pic:cNvPicPr>
                      <a:picLocks noChangeAspect="1"/>
                    </pic:cNvPicPr>
                  </pic:nvPicPr>
                  <pic:blipFill>
                    <a:blip r:embed="rId62"/>
                    <a:stretch>
                      <a:fillRect/>
                    </a:stretch>
                  </pic:blipFill>
                  <pic:spPr>
                    <a:xfrm>
                      <a:off x="0" y="0"/>
                      <a:ext cx="5614670" cy="2742565"/>
                    </a:xfrm>
                    <a:prstGeom prst="rect">
                      <a:avLst/>
                    </a:prstGeom>
                    <a:noFill/>
                    <a:ln>
                      <a:noFill/>
                    </a:ln>
                  </pic:spPr>
                </pic:pic>
              </a:graphicData>
            </a:graphic>
          </wp:anchor>
        </w:drawing>
      </w:r>
      <w:r>
        <w:rPr>
          <w:rFonts w:hint="eastAsia"/>
          <w:sz w:val="21"/>
        </w:rPr>
        <w:t>图5-2 库房管理页</w:t>
      </w:r>
    </w:p>
    <w:p>
      <w:pPr>
        <w:numPr>
          <w:ilvl w:val="0"/>
          <w:numId w:val="5"/>
        </w:numPr>
        <w:spacing w:line="400" w:lineRule="exact"/>
        <w:ind w:firstLine="420"/>
      </w:pPr>
      <w:r>
        <w:rPr>
          <w:rFonts w:hint="eastAsia"/>
        </w:rPr>
        <w:t>工具管理</w:t>
      </w:r>
    </w:p>
    <w:p>
      <w:pPr>
        <w:spacing w:line="400" w:lineRule="exact"/>
        <w:ind w:left="420" w:firstLine="420"/>
      </w:pPr>
      <w:r>
        <w:rPr>
          <w:rFonts w:hint="eastAsia"/>
        </w:rPr>
        <w:t>这里展示所有库房的工具信息以及工具的使用状况，可以从中看出哪些工具正在使用中，同样可以进行增删改查操作，可以通过工具名进行筛选。</w:t>
      </w:r>
    </w:p>
    <w:p>
      <w:pPr>
        <w:spacing w:line="400" w:lineRule="exact"/>
        <w:ind w:left="3360" w:firstLine="420"/>
        <w:rPr>
          <w:sz w:val="21"/>
        </w:rPr>
      </w:pPr>
      <w:r>
        <w:rPr>
          <w:rFonts w:hint="eastAsia"/>
          <w:sz w:val="21"/>
        </w:rPr>
        <w:t>图5-3 工具</w:t>
      </w:r>
      <w:r>
        <w:rPr>
          <w:rFonts w:hint="eastAsia"/>
          <w:sz w:val="21"/>
        </w:rPr>
        <w:drawing>
          <wp:anchor distT="0" distB="0" distL="114300" distR="114300" simplePos="0" relativeHeight="251789312" behindDoc="0" locked="0" layoutInCell="1" allowOverlap="1">
            <wp:simplePos x="0" y="0"/>
            <wp:positionH relativeFrom="column">
              <wp:posOffset>219075</wp:posOffset>
            </wp:positionH>
            <wp:positionV relativeFrom="paragraph">
              <wp:posOffset>50800</wp:posOffset>
            </wp:positionV>
            <wp:extent cx="5614670" cy="2742565"/>
            <wp:effectExtent l="0" t="0" r="5080" b="635"/>
            <wp:wrapTopAndBottom/>
            <wp:docPr id="2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7"/>
                    <pic:cNvPicPr>
                      <a:picLocks noChangeAspect="1"/>
                    </pic:cNvPicPr>
                  </pic:nvPicPr>
                  <pic:blipFill>
                    <a:blip r:embed="rId63"/>
                    <a:stretch>
                      <a:fillRect/>
                    </a:stretch>
                  </pic:blipFill>
                  <pic:spPr>
                    <a:xfrm>
                      <a:off x="0" y="0"/>
                      <a:ext cx="5614670" cy="2742565"/>
                    </a:xfrm>
                    <a:prstGeom prst="rect">
                      <a:avLst/>
                    </a:prstGeom>
                    <a:noFill/>
                    <a:ln>
                      <a:noFill/>
                    </a:ln>
                  </pic:spPr>
                </pic:pic>
              </a:graphicData>
            </a:graphic>
          </wp:anchor>
        </w:drawing>
      </w:r>
      <w:r>
        <w:rPr>
          <w:rFonts w:hint="eastAsia"/>
          <w:sz w:val="21"/>
        </w:rPr>
        <w:t>信息页面</w:t>
      </w:r>
    </w:p>
    <w:p>
      <w:pPr>
        <w:spacing w:line="400" w:lineRule="exact"/>
        <w:ind w:left="3360" w:firstLine="420"/>
      </w:pPr>
    </w:p>
    <w:p>
      <w:pPr>
        <w:spacing w:line="400" w:lineRule="exact"/>
        <w:ind w:left="3360" w:firstLine="420"/>
      </w:pPr>
    </w:p>
    <w:p>
      <w:pPr>
        <w:spacing w:line="400" w:lineRule="exact"/>
        <w:ind w:left="3360" w:firstLine="420"/>
      </w:pPr>
    </w:p>
    <w:p>
      <w:pPr>
        <w:spacing w:line="400" w:lineRule="exact"/>
        <w:ind w:left="3360" w:firstLine="420"/>
      </w:pPr>
      <w:r>
        <w:rPr>
          <w:rFonts w:hint="eastAsia"/>
          <w:sz w:val="21"/>
        </w:rPr>
        <w:t>图5-4 工具状态页</w:t>
      </w:r>
      <w:r>
        <w:drawing>
          <wp:anchor distT="0" distB="0" distL="114300" distR="114300" simplePos="0" relativeHeight="251790336" behindDoc="0" locked="0" layoutInCell="1" allowOverlap="1">
            <wp:simplePos x="0" y="0"/>
            <wp:positionH relativeFrom="column">
              <wp:posOffset>109220</wp:posOffset>
            </wp:positionH>
            <wp:positionV relativeFrom="paragraph">
              <wp:posOffset>184785</wp:posOffset>
            </wp:positionV>
            <wp:extent cx="5614670" cy="2742565"/>
            <wp:effectExtent l="0" t="0" r="5080" b="635"/>
            <wp:wrapTopAndBottom/>
            <wp:docPr id="2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8"/>
                    <pic:cNvPicPr>
                      <a:picLocks noChangeAspect="1"/>
                    </pic:cNvPicPr>
                  </pic:nvPicPr>
                  <pic:blipFill>
                    <a:blip r:embed="rId64"/>
                    <a:stretch>
                      <a:fillRect/>
                    </a:stretch>
                  </pic:blipFill>
                  <pic:spPr>
                    <a:xfrm>
                      <a:off x="0" y="0"/>
                      <a:ext cx="5614670" cy="2742565"/>
                    </a:xfrm>
                    <a:prstGeom prst="rect">
                      <a:avLst/>
                    </a:prstGeom>
                    <a:noFill/>
                    <a:ln>
                      <a:noFill/>
                    </a:ln>
                  </pic:spPr>
                </pic:pic>
              </a:graphicData>
            </a:graphic>
          </wp:anchor>
        </w:drawing>
      </w:r>
    </w:p>
    <w:p>
      <w:pPr>
        <w:numPr>
          <w:ilvl w:val="0"/>
          <w:numId w:val="5"/>
        </w:numPr>
        <w:spacing w:line="400" w:lineRule="exact"/>
        <w:ind w:firstLine="420"/>
      </w:pPr>
      <w:r>
        <w:rPr>
          <w:rFonts w:hint="eastAsia"/>
        </w:rPr>
        <w:t>车辆管理</w:t>
      </w:r>
    </w:p>
    <w:p>
      <w:pPr>
        <w:spacing w:line="400" w:lineRule="exact"/>
        <w:ind w:left="420" w:firstLine="420"/>
      </w:pPr>
      <w:r>
        <w:rPr>
          <w:rFonts w:hint="eastAsia"/>
        </w:rPr>
        <w:t xml:space="preserve"> 这里展示所有库房的车辆信息以及车辆的使用状况，可以从中看出哪些车辆正在使用中，同样可以进行增删改查操作，可以通过车辆名进行筛选。</w:t>
      </w:r>
    </w:p>
    <w:p>
      <w:pPr>
        <w:spacing w:line="400" w:lineRule="exact"/>
        <w:ind w:left="3360" w:firstLine="420"/>
        <w:rPr>
          <w:sz w:val="21"/>
        </w:rPr>
      </w:pPr>
      <w:r>
        <w:rPr>
          <w:rFonts w:hint="eastAsia"/>
          <w:sz w:val="21"/>
        </w:rPr>
        <w:t>图5-5 车辆状态</w:t>
      </w:r>
      <w:r>
        <w:rPr>
          <w:rFonts w:hint="eastAsia"/>
          <w:sz w:val="21"/>
        </w:rPr>
        <w:drawing>
          <wp:anchor distT="0" distB="0" distL="114300" distR="114300" simplePos="0" relativeHeight="251791360" behindDoc="0" locked="0" layoutInCell="1" allowOverlap="1">
            <wp:simplePos x="0" y="0"/>
            <wp:positionH relativeFrom="column">
              <wp:posOffset>219075</wp:posOffset>
            </wp:positionH>
            <wp:positionV relativeFrom="paragraph">
              <wp:posOffset>107950</wp:posOffset>
            </wp:positionV>
            <wp:extent cx="5614670" cy="2742565"/>
            <wp:effectExtent l="0" t="0" r="5080" b="635"/>
            <wp:wrapTopAndBottom/>
            <wp:docPr id="2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9"/>
                    <pic:cNvPicPr>
                      <a:picLocks noChangeAspect="1"/>
                    </pic:cNvPicPr>
                  </pic:nvPicPr>
                  <pic:blipFill>
                    <a:blip r:embed="rId65"/>
                    <a:stretch>
                      <a:fillRect/>
                    </a:stretch>
                  </pic:blipFill>
                  <pic:spPr>
                    <a:xfrm>
                      <a:off x="0" y="0"/>
                      <a:ext cx="5614670" cy="2742565"/>
                    </a:xfrm>
                    <a:prstGeom prst="rect">
                      <a:avLst/>
                    </a:prstGeom>
                    <a:noFill/>
                    <a:ln>
                      <a:noFill/>
                    </a:ln>
                  </pic:spPr>
                </pic:pic>
              </a:graphicData>
            </a:graphic>
          </wp:anchor>
        </w:drawing>
      </w:r>
      <w:r>
        <w:rPr>
          <w:rFonts w:hint="eastAsia"/>
          <w:sz w:val="21"/>
        </w:rPr>
        <w:t>页面</w:t>
      </w:r>
    </w:p>
    <w:p>
      <w:pPr>
        <w:numPr>
          <w:ilvl w:val="0"/>
          <w:numId w:val="5"/>
        </w:numPr>
        <w:spacing w:line="400" w:lineRule="exact"/>
        <w:ind w:firstLine="420"/>
      </w:pPr>
      <w:r>
        <w:rPr>
          <w:rFonts w:hint="eastAsia"/>
        </w:rPr>
        <w:t>工单管理</w:t>
      </w:r>
    </w:p>
    <w:p>
      <w:pPr>
        <w:spacing w:line="400" w:lineRule="exact"/>
      </w:pPr>
      <w:r>
        <w:rPr>
          <w:rFonts w:hint="eastAsia"/>
        </w:rPr>
        <w:t xml:space="preserve">     这个部分是整个系统中最为复杂的地方，在这里可以查看所有工单，包括已完成的和未完成的，对于未完成的工单，可以添加工具或者车辆，最后可以结束工单。同样，新建工单的时候，会推荐使用工具，根据工具的使用次数，使用次数少的优先推荐。</w:t>
      </w:r>
    </w:p>
    <w:p>
      <w:pPr>
        <w:spacing w:line="400" w:lineRule="exact"/>
      </w:pPr>
    </w:p>
    <w:p>
      <w:pPr>
        <w:spacing w:line="400" w:lineRule="exact"/>
      </w:pPr>
      <w:r>
        <w:drawing>
          <wp:anchor distT="0" distB="0" distL="114300" distR="114300" simplePos="0" relativeHeight="251792384" behindDoc="0" locked="0" layoutInCell="1" allowOverlap="1">
            <wp:simplePos x="0" y="0"/>
            <wp:positionH relativeFrom="column">
              <wp:posOffset>85725</wp:posOffset>
            </wp:positionH>
            <wp:positionV relativeFrom="paragraph">
              <wp:posOffset>140335</wp:posOffset>
            </wp:positionV>
            <wp:extent cx="5614670" cy="2742565"/>
            <wp:effectExtent l="0" t="0" r="5080" b="635"/>
            <wp:wrapTopAndBottom/>
            <wp:docPr id="2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0"/>
                    <pic:cNvPicPr>
                      <a:picLocks noChangeAspect="1"/>
                    </pic:cNvPicPr>
                  </pic:nvPicPr>
                  <pic:blipFill>
                    <a:blip r:embed="rId66"/>
                    <a:stretch>
                      <a:fillRect/>
                    </a:stretch>
                  </pic:blipFill>
                  <pic:spPr>
                    <a:xfrm>
                      <a:off x="0" y="0"/>
                      <a:ext cx="5614670" cy="2742565"/>
                    </a:xfrm>
                    <a:prstGeom prst="rect">
                      <a:avLst/>
                    </a:prstGeom>
                    <a:noFill/>
                    <a:ln>
                      <a:noFill/>
                    </a:ln>
                  </pic:spPr>
                </pic:pic>
              </a:graphicData>
            </a:graphic>
          </wp:anchor>
        </w:drawing>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sz w:val="21"/>
        </w:rPr>
        <w:t>图5-6 工单信息页</w:t>
      </w:r>
    </w:p>
    <w:p>
      <w:pPr>
        <w:numPr>
          <w:ilvl w:val="0"/>
          <w:numId w:val="5"/>
        </w:numPr>
        <w:spacing w:line="400" w:lineRule="exact"/>
        <w:ind w:firstLine="420"/>
      </w:pPr>
      <w:r>
        <w:rPr>
          <w:rFonts w:hint="eastAsia"/>
        </w:rPr>
        <w:t>WebSocket模块</w:t>
      </w:r>
    </w:p>
    <w:p>
      <w:pPr>
        <w:spacing w:line="400" w:lineRule="exact"/>
        <w:ind w:firstLine="480" w:firstLineChars="200"/>
      </w:pPr>
      <w:r>
        <w:rPr>
          <w:rFonts w:hint="eastAsia"/>
        </w:rPr>
        <w:t>这个模块是模拟C++客户端的信息发送过程。模块负责与C++客户端进行通信，当工具拿出或归还，车辆驶离库房等情况发生时，C++客户端会发送信息到后端，后端进行信息记录或处理。这也是系统智慧的部分体现。</w:t>
      </w:r>
    </w:p>
    <w:p>
      <w:pPr>
        <w:spacing w:line="400" w:lineRule="exact"/>
        <w:ind w:left="3360" w:firstLine="420"/>
        <w:rPr>
          <w:sz w:val="21"/>
        </w:rPr>
      </w:pPr>
      <w:r>
        <w:rPr>
          <w:rFonts w:hint="eastAsia"/>
          <w:sz w:val="21"/>
        </w:rPr>
        <w:t xml:space="preserve">图5-7 </w:t>
      </w:r>
      <w:r>
        <w:rPr>
          <w:rFonts w:hint="eastAsia"/>
          <w:sz w:val="21"/>
        </w:rPr>
        <w:drawing>
          <wp:anchor distT="0" distB="0" distL="114300" distR="114300" simplePos="0" relativeHeight="251793408" behindDoc="0" locked="0" layoutInCell="1" allowOverlap="1">
            <wp:simplePos x="0" y="0"/>
            <wp:positionH relativeFrom="column">
              <wp:posOffset>285750</wp:posOffset>
            </wp:positionH>
            <wp:positionV relativeFrom="paragraph">
              <wp:posOffset>107950</wp:posOffset>
            </wp:positionV>
            <wp:extent cx="5614670" cy="2742565"/>
            <wp:effectExtent l="0" t="0" r="5080" b="635"/>
            <wp:wrapTopAndBottom/>
            <wp:docPr id="3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1"/>
                    <pic:cNvPicPr>
                      <a:picLocks noChangeAspect="1"/>
                    </pic:cNvPicPr>
                  </pic:nvPicPr>
                  <pic:blipFill>
                    <a:blip r:embed="rId67"/>
                    <a:stretch>
                      <a:fillRect/>
                    </a:stretch>
                  </pic:blipFill>
                  <pic:spPr>
                    <a:xfrm>
                      <a:off x="0" y="0"/>
                      <a:ext cx="5614670" cy="2742565"/>
                    </a:xfrm>
                    <a:prstGeom prst="rect">
                      <a:avLst/>
                    </a:prstGeom>
                    <a:noFill/>
                    <a:ln>
                      <a:noFill/>
                    </a:ln>
                  </pic:spPr>
                </pic:pic>
              </a:graphicData>
            </a:graphic>
          </wp:anchor>
        </w:drawing>
      </w:r>
      <w:r>
        <w:rPr>
          <w:rFonts w:hint="eastAsia"/>
          <w:sz w:val="21"/>
        </w:rPr>
        <w:t>WebSocket模块</w:t>
      </w:r>
    </w:p>
    <w:p>
      <w:pPr>
        <w:pStyle w:val="24"/>
        <w:spacing w:before="200" w:after="200"/>
      </w:pPr>
      <w:bookmarkStart w:id="60" w:name="_Toc452574356"/>
      <w:r>
        <w:rPr>
          <w:rFonts w:hint="eastAsia"/>
        </w:rPr>
        <w:t>5.2.2</w:t>
      </w:r>
      <w:bookmarkEnd w:id="60"/>
      <w:r>
        <w:rPr>
          <w:rFonts w:hint="eastAsia"/>
          <w:lang w:val="en-US" w:eastAsia="zh-CN"/>
        </w:rPr>
        <w:t xml:space="preserve"> </w:t>
      </w:r>
      <w:r>
        <w:rPr>
          <w:rFonts w:hint="eastAsia"/>
        </w:rPr>
        <w:t>系统管理模块实现</w:t>
      </w:r>
    </w:p>
    <w:p>
      <w:pPr>
        <w:spacing w:line="400" w:lineRule="exact"/>
        <w:ind w:firstLine="420"/>
      </w:pPr>
      <w:r>
        <w:rPr>
          <w:rFonts w:hint="eastAsia"/>
        </w:rPr>
        <w:t>系统管理模块包括用户登录，用户个人信息的设置，用户管理以及角色权限的管理等几个部分组成。下面就这几个部分进行系统实现展示并简要说明，由于页面过多，仅进行部分展示。</w:t>
      </w:r>
    </w:p>
    <w:p>
      <w:pPr>
        <w:numPr>
          <w:ilvl w:val="0"/>
          <w:numId w:val="6"/>
        </w:numPr>
        <w:spacing w:line="400" w:lineRule="exact"/>
        <w:ind w:firstLine="420"/>
      </w:pPr>
      <w:r>
        <w:rPr>
          <w:rFonts w:hint="eastAsia"/>
        </w:rPr>
        <w:t>用户登录</w:t>
      </w:r>
    </w:p>
    <w:p>
      <w:pPr>
        <w:spacing w:line="400" w:lineRule="exact"/>
        <w:ind w:firstLine="480" w:firstLineChars="200"/>
      </w:pPr>
      <w:r>
        <w:rPr>
          <w:rFonts w:hint="eastAsia"/>
        </w:rPr>
        <w:t>系统首页就是用户登录页，用户必须输入正确的用户名及密码，还有正确的图片验证码才能登录成功，当然这些输入框均有非空校验。若有一个不正确，则返回提示信息，如用户名错误。登录成功后即进入管理页面，此时菜单已经根据此用户的权限动态加载，即此用户无未加载菜单的任何权限。</w:t>
      </w:r>
    </w:p>
    <w:p>
      <w:pPr>
        <w:spacing w:line="400" w:lineRule="exact"/>
        <w:ind w:left="3360" w:firstLine="420"/>
        <w:rPr>
          <w:sz w:val="21"/>
        </w:rPr>
      </w:pPr>
      <w:r>
        <w:rPr>
          <w:rFonts w:hint="eastAsia"/>
          <w:sz w:val="21"/>
        </w:rPr>
        <w:drawing>
          <wp:anchor distT="0" distB="0" distL="114300" distR="114300" simplePos="0" relativeHeight="251781120" behindDoc="0" locked="0" layoutInCell="1" allowOverlap="1">
            <wp:simplePos x="0" y="0"/>
            <wp:positionH relativeFrom="column">
              <wp:posOffset>219075</wp:posOffset>
            </wp:positionH>
            <wp:positionV relativeFrom="paragraph">
              <wp:posOffset>136525</wp:posOffset>
            </wp:positionV>
            <wp:extent cx="5614670" cy="2742565"/>
            <wp:effectExtent l="0" t="0" r="5080" b="635"/>
            <wp:wrapTopAndBottom/>
            <wp:docPr id="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9"/>
                    <pic:cNvPicPr>
                      <a:picLocks noChangeAspect="1"/>
                    </pic:cNvPicPr>
                  </pic:nvPicPr>
                  <pic:blipFill>
                    <a:blip r:embed="rId68"/>
                    <a:stretch>
                      <a:fillRect/>
                    </a:stretch>
                  </pic:blipFill>
                  <pic:spPr>
                    <a:xfrm>
                      <a:off x="0" y="0"/>
                      <a:ext cx="5614670" cy="2742565"/>
                    </a:xfrm>
                    <a:prstGeom prst="rect">
                      <a:avLst/>
                    </a:prstGeom>
                    <a:noFill/>
                    <a:ln>
                      <a:noFill/>
                    </a:ln>
                  </pic:spPr>
                </pic:pic>
              </a:graphicData>
            </a:graphic>
          </wp:anchor>
        </w:drawing>
      </w:r>
      <w:r>
        <w:rPr>
          <w:rFonts w:hint="eastAsia"/>
          <w:sz w:val="21"/>
        </w:rPr>
        <w:t>图5-8 用户登录页</w:t>
      </w:r>
    </w:p>
    <w:p>
      <w:pPr>
        <w:spacing w:line="400" w:lineRule="exact"/>
        <w:ind w:left="3360" w:firstLine="420"/>
      </w:pPr>
      <w:r>
        <w:rPr>
          <w:rFonts w:hint="eastAsia"/>
          <w:sz w:val="21"/>
        </w:rPr>
        <w:t xml:space="preserve">图5-9 </w:t>
      </w:r>
      <w:r>
        <w:rPr>
          <w:rFonts w:hint="eastAsia"/>
          <w:sz w:val="21"/>
        </w:rPr>
        <w:drawing>
          <wp:anchor distT="0" distB="0" distL="114300" distR="114300" simplePos="0" relativeHeight="251782144" behindDoc="0" locked="0" layoutInCell="1" allowOverlap="1">
            <wp:simplePos x="0" y="0"/>
            <wp:positionH relativeFrom="column">
              <wp:posOffset>187325</wp:posOffset>
            </wp:positionH>
            <wp:positionV relativeFrom="paragraph">
              <wp:posOffset>41275</wp:posOffset>
            </wp:positionV>
            <wp:extent cx="5614670" cy="2742565"/>
            <wp:effectExtent l="0" t="0" r="5080" b="635"/>
            <wp:wrapTopAndBottom/>
            <wp:docPr id="1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0"/>
                    <pic:cNvPicPr>
                      <a:picLocks noChangeAspect="1"/>
                    </pic:cNvPicPr>
                  </pic:nvPicPr>
                  <pic:blipFill>
                    <a:blip r:embed="rId69"/>
                    <a:stretch>
                      <a:fillRect/>
                    </a:stretch>
                  </pic:blipFill>
                  <pic:spPr>
                    <a:xfrm>
                      <a:off x="0" y="0"/>
                      <a:ext cx="5614670" cy="2742565"/>
                    </a:xfrm>
                    <a:prstGeom prst="rect">
                      <a:avLst/>
                    </a:prstGeom>
                    <a:noFill/>
                    <a:ln>
                      <a:noFill/>
                    </a:ln>
                  </pic:spPr>
                </pic:pic>
              </a:graphicData>
            </a:graphic>
          </wp:anchor>
        </w:drawing>
      </w:r>
      <w:r>
        <w:rPr>
          <w:rFonts w:hint="eastAsia"/>
          <w:sz w:val="21"/>
        </w:rPr>
        <w:t>系统管理页</w:t>
      </w:r>
    </w:p>
    <w:p>
      <w:pPr>
        <w:numPr>
          <w:ilvl w:val="0"/>
          <w:numId w:val="6"/>
        </w:numPr>
        <w:spacing w:line="400" w:lineRule="exact"/>
        <w:ind w:firstLine="420"/>
      </w:pPr>
      <w:r>
        <w:rPr>
          <w:rFonts w:hint="eastAsia"/>
        </w:rPr>
        <w:t>个人信息展示与设置</w:t>
      </w:r>
    </w:p>
    <w:p>
      <w:pPr>
        <w:spacing w:line="400" w:lineRule="exact"/>
        <w:ind w:firstLine="420"/>
      </w:pPr>
      <w:r>
        <w:rPr>
          <w:rFonts w:hint="eastAsia"/>
        </w:rPr>
        <w:t xml:space="preserve"> 这里会展示用户的基本信息，用户可以修改个人信息，修改头像，更改密码或者选择退出登录。在用户更改密码后，会强制让用户退出登录并重新登录，这样是为了加深用户的记忆以及为了系统的安全性着想。</w:t>
      </w:r>
    </w:p>
    <w:p>
      <w:pPr>
        <w:spacing w:line="400" w:lineRule="exact"/>
        <w:ind w:left="3360" w:firstLine="420"/>
      </w:pPr>
      <w:r>
        <w:rPr>
          <w:rFonts w:hint="eastAsia"/>
          <w:sz w:val="21"/>
        </w:rPr>
        <w:t>图5-10 个人信息展示页</w:t>
      </w:r>
      <w:r>
        <w:drawing>
          <wp:anchor distT="0" distB="0" distL="114300" distR="114300" simplePos="0" relativeHeight="251783168" behindDoc="0" locked="0" layoutInCell="1" allowOverlap="1">
            <wp:simplePos x="0" y="0"/>
            <wp:positionH relativeFrom="column">
              <wp:posOffset>247650</wp:posOffset>
            </wp:positionH>
            <wp:positionV relativeFrom="paragraph">
              <wp:posOffset>86360</wp:posOffset>
            </wp:positionV>
            <wp:extent cx="5614670" cy="2742565"/>
            <wp:effectExtent l="0" t="0" r="5080" b="635"/>
            <wp:wrapTopAndBottom/>
            <wp:docPr id="1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1"/>
                    <pic:cNvPicPr>
                      <a:picLocks noChangeAspect="1"/>
                    </pic:cNvPicPr>
                  </pic:nvPicPr>
                  <pic:blipFill>
                    <a:blip r:embed="rId70"/>
                    <a:stretch>
                      <a:fillRect/>
                    </a:stretch>
                  </pic:blipFill>
                  <pic:spPr>
                    <a:xfrm>
                      <a:off x="0" y="0"/>
                      <a:ext cx="5614670" cy="2742565"/>
                    </a:xfrm>
                    <a:prstGeom prst="rect">
                      <a:avLst/>
                    </a:prstGeom>
                    <a:noFill/>
                    <a:ln>
                      <a:noFill/>
                    </a:ln>
                  </pic:spPr>
                </pic:pic>
              </a:graphicData>
            </a:graphic>
          </wp:anchor>
        </w:drawing>
      </w:r>
    </w:p>
    <w:p>
      <w:pPr>
        <w:spacing w:line="400" w:lineRule="exact"/>
        <w:ind w:left="3360" w:firstLine="420"/>
      </w:pPr>
      <w:r>
        <w:rPr>
          <w:rFonts w:hint="eastAsia"/>
          <w:sz w:val="21"/>
        </w:rPr>
        <w:t>图5-11 密码修改页</w:t>
      </w:r>
      <w:r>
        <w:drawing>
          <wp:anchor distT="0" distB="0" distL="114300" distR="114300" simplePos="0" relativeHeight="251784192" behindDoc="0" locked="0" layoutInCell="1" allowOverlap="1">
            <wp:simplePos x="0" y="0"/>
            <wp:positionH relativeFrom="column">
              <wp:posOffset>285750</wp:posOffset>
            </wp:positionH>
            <wp:positionV relativeFrom="paragraph">
              <wp:posOffset>88900</wp:posOffset>
            </wp:positionV>
            <wp:extent cx="5614670" cy="2742565"/>
            <wp:effectExtent l="0" t="0" r="5080" b="635"/>
            <wp:wrapTopAndBottom/>
            <wp:docPr id="1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2"/>
                    <pic:cNvPicPr>
                      <a:picLocks noChangeAspect="1"/>
                    </pic:cNvPicPr>
                  </pic:nvPicPr>
                  <pic:blipFill>
                    <a:blip r:embed="rId71"/>
                    <a:stretch>
                      <a:fillRect/>
                    </a:stretch>
                  </pic:blipFill>
                  <pic:spPr>
                    <a:xfrm>
                      <a:off x="0" y="0"/>
                      <a:ext cx="5614670" cy="2742565"/>
                    </a:xfrm>
                    <a:prstGeom prst="rect">
                      <a:avLst/>
                    </a:prstGeom>
                    <a:noFill/>
                    <a:ln>
                      <a:noFill/>
                    </a:ln>
                  </pic:spPr>
                </pic:pic>
              </a:graphicData>
            </a:graphic>
          </wp:anchor>
        </w:drawing>
      </w:r>
    </w:p>
    <w:p>
      <w:pPr>
        <w:numPr>
          <w:ilvl w:val="0"/>
          <w:numId w:val="6"/>
        </w:numPr>
        <w:spacing w:line="400" w:lineRule="exact"/>
        <w:ind w:firstLine="420"/>
      </w:pPr>
      <w:r>
        <w:rPr>
          <w:rFonts w:hint="eastAsia"/>
        </w:rPr>
        <w:t>用户管理</w:t>
      </w:r>
    </w:p>
    <w:p>
      <w:pPr>
        <w:spacing w:line="400" w:lineRule="exact"/>
      </w:pPr>
      <w:r>
        <w:rPr>
          <w:rFonts w:hint="eastAsia"/>
        </w:rPr>
        <w:t xml:space="preserve">     在这里会展示所有用户的信息，有权限的用户可以编辑其他用户的非重要信息或者删除此账号（登录用户无法删除自己的账号）。如果用户过多，会有分页效果并且可以通过名字进行模糊搜索。用户管理中可以设置用户的角色，这将影响到此用户的权限。</w:t>
      </w:r>
    </w:p>
    <w:p>
      <w:pPr>
        <w:spacing w:line="400" w:lineRule="exact"/>
        <w:ind w:left="3360" w:firstLine="420"/>
        <w:rPr>
          <w:sz w:val="21"/>
        </w:rPr>
      </w:pPr>
      <w:r>
        <w:rPr>
          <w:rFonts w:hint="eastAsia"/>
          <w:sz w:val="21"/>
        </w:rPr>
        <w:drawing>
          <wp:anchor distT="0" distB="0" distL="114300" distR="114300" simplePos="0" relativeHeight="251785216" behindDoc="0" locked="0" layoutInCell="1" allowOverlap="1">
            <wp:simplePos x="0" y="0"/>
            <wp:positionH relativeFrom="column">
              <wp:posOffset>19050</wp:posOffset>
            </wp:positionH>
            <wp:positionV relativeFrom="paragraph">
              <wp:posOffset>207010</wp:posOffset>
            </wp:positionV>
            <wp:extent cx="5614670" cy="2742565"/>
            <wp:effectExtent l="0" t="0" r="5080" b="635"/>
            <wp:wrapTopAndBottom/>
            <wp:docPr id="1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3"/>
                    <pic:cNvPicPr>
                      <a:picLocks noChangeAspect="1"/>
                    </pic:cNvPicPr>
                  </pic:nvPicPr>
                  <pic:blipFill>
                    <a:blip r:embed="rId72"/>
                    <a:stretch>
                      <a:fillRect/>
                    </a:stretch>
                  </pic:blipFill>
                  <pic:spPr>
                    <a:xfrm>
                      <a:off x="0" y="0"/>
                      <a:ext cx="5614670" cy="2742565"/>
                    </a:xfrm>
                    <a:prstGeom prst="rect">
                      <a:avLst/>
                    </a:prstGeom>
                    <a:noFill/>
                    <a:ln>
                      <a:noFill/>
                    </a:ln>
                  </pic:spPr>
                </pic:pic>
              </a:graphicData>
            </a:graphic>
          </wp:anchor>
        </w:drawing>
      </w:r>
      <w:r>
        <w:rPr>
          <w:rFonts w:hint="eastAsia"/>
          <w:sz w:val="21"/>
        </w:rPr>
        <w:t>图5-12 用户管理页</w:t>
      </w:r>
    </w:p>
    <w:p>
      <w:pPr>
        <w:numPr>
          <w:ilvl w:val="0"/>
          <w:numId w:val="6"/>
        </w:numPr>
        <w:spacing w:line="400" w:lineRule="exact"/>
        <w:ind w:firstLine="420"/>
      </w:pPr>
      <w:r>
        <w:rPr>
          <w:rFonts w:hint="eastAsia"/>
        </w:rPr>
        <w:t>角色管理</w:t>
      </w:r>
    </w:p>
    <w:p>
      <w:pPr>
        <w:spacing w:line="400" w:lineRule="exact"/>
        <w:ind w:firstLine="420"/>
      </w:pPr>
      <w:r>
        <w:rPr>
          <w:rFonts w:hint="eastAsia"/>
        </w:rPr>
        <w:t>这里显示系统中的所有角色并分页显示，同样可以编辑角色信息。在编辑的时候，会有一个树形结构的控件，勾选即可添加权限。</w:t>
      </w:r>
    </w:p>
    <w:p>
      <w:pPr>
        <w:spacing w:line="400" w:lineRule="exact"/>
        <w:ind w:left="3360" w:firstLine="420"/>
      </w:pPr>
      <w:r>
        <w:rPr>
          <w:rFonts w:hint="eastAsia"/>
          <w:sz w:val="21"/>
        </w:rPr>
        <w:t>图5-13 角色管理页</w:t>
      </w:r>
      <w:r>
        <w:drawing>
          <wp:anchor distT="0" distB="0" distL="114300" distR="114300" simplePos="0" relativeHeight="251786240" behindDoc="0" locked="0" layoutInCell="1" allowOverlap="1">
            <wp:simplePos x="0" y="0"/>
            <wp:positionH relativeFrom="column">
              <wp:posOffset>104775</wp:posOffset>
            </wp:positionH>
            <wp:positionV relativeFrom="paragraph">
              <wp:posOffset>107950</wp:posOffset>
            </wp:positionV>
            <wp:extent cx="5614670" cy="2742565"/>
            <wp:effectExtent l="0" t="0" r="5080" b="635"/>
            <wp:wrapTopAndBottom/>
            <wp:docPr id="1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4"/>
                    <pic:cNvPicPr>
                      <a:picLocks noChangeAspect="1"/>
                    </pic:cNvPicPr>
                  </pic:nvPicPr>
                  <pic:blipFill>
                    <a:blip r:embed="rId73"/>
                    <a:stretch>
                      <a:fillRect/>
                    </a:stretch>
                  </pic:blipFill>
                  <pic:spPr>
                    <a:xfrm>
                      <a:off x="0" y="0"/>
                      <a:ext cx="5614670" cy="2742565"/>
                    </a:xfrm>
                    <a:prstGeom prst="rect">
                      <a:avLst/>
                    </a:prstGeom>
                    <a:noFill/>
                    <a:ln>
                      <a:noFill/>
                    </a:ln>
                  </pic:spPr>
                </pic:pic>
              </a:graphicData>
            </a:graphic>
          </wp:anchor>
        </w:drawing>
      </w:r>
    </w:p>
    <w:p>
      <w:pPr>
        <w:pStyle w:val="22"/>
        <w:spacing w:before="200" w:after="200"/>
      </w:pPr>
      <w:r>
        <w:rPr>
          <w:rFonts w:hint="eastAsia"/>
        </w:rPr>
        <w:t>5.3</w:t>
      </w:r>
      <w:r>
        <w:rPr>
          <w:rFonts w:hint="eastAsia"/>
          <w:lang w:val="en-US" w:eastAsia="zh-CN"/>
        </w:rPr>
        <w:t xml:space="preserve"> </w:t>
      </w:r>
      <w:r>
        <w:rPr>
          <w:rFonts w:hint="eastAsia"/>
        </w:rPr>
        <w:t>系统测试</w:t>
      </w:r>
    </w:p>
    <w:p>
      <w:pPr>
        <w:spacing w:before="200" w:beforeLines="50" w:after="200" w:afterLines="50" w:line="400" w:lineRule="exact"/>
        <w:rPr>
          <w:rFonts w:eastAsia="黑体"/>
          <w:bCs/>
          <w:sz w:val="28"/>
          <w:szCs w:val="32"/>
        </w:rPr>
      </w:pPr>
      <w:r>
        <w:rPr>
          <w:rFonts w:hint="eastAsia" w:eastAsia="黑体"/>
          <w:bCs/>
          <w:sz w:val="28"/>
          <w:szCs w:val="32"/>
        </w:rPr>
        <w:t>5.3.1</w:t>
      </w:r>
      <w:r>
        <w:rPr>
          <w:rFonts w:hint="eastAsia" w:eastAsia="黑体"/>
          <w:bCs/>
          <w:sz w:val="28"/>
          <w:szCs w:val="32"/>
          <w:lang w:val="en-US" w:eastAsia="zh-CN"/>
        </w:rPr>
        <w:t xml:space="preserve"> </w:t>
      </w:r>
      <w:r>
        <w:rPr>
          <w:rFonts w:hint="eastAsia" w:eastAsia="黑体"/>
          <w:bCs/>
          <w:sz w:val="28"/>
          <w:szCs w:val="32"/>
        </w:rPr>
        <w:t>测试任务及目标</w:t>
      </w:r>
    </w:p>
    <w:p>
      <w:pPr>
        <w:spacing w:line="400" w:lineRule="exact"/>
        <w:ind w:firstLine="480" w:firstLineChars="200"/>
      </w:pPr>
      <w:r>
        <w:rPr>
          <w:rFonts w:hint="eastAsia"/>
        </w:rPr>
        <w:t>软件系统在研发上线之前都需要进行测试工作，执行软件系统的标准化测试。在软件规模提升的过程中。随着软件系统的结构逐渐复杂，这使得软件开发出现错误的概率会不断的提升。</w:t>
      </w:r>
    </w:p>
    <w:p>
      <w:pPr>
        <w:tabs>
          <w:tab w:val="left" w:pos="5505"/>
        </w:tabs>
        <w:spacing w:line="400" w:lineRule="exact"/>
        <w:ind w:firstLine="480" w:firstLineChars="200"/>
      </w:pPr>
      <w:r>
        <w:rPr>
          <w:rFonts w:hint="eastAsia" w:cs="宋体"/>
          <w:color w:val="000000"/>
          <w:lang w:bidi="ar"/>
        </w:rPr>
        <w:t>所谓测试就是根据设计目标输入信息，检验系统的输出结果是否符合预期。在不同的开发阶段，测试的目的也不一样。在子模块设计时是为了检验子模块的功能是否实现，子模块测试出现异常时，测试是为了找到错误原因。错误被修改后的测试是为了检验修改后是否正确。</w:t>
      </w:r>
    </w:p>
    <w:p>
      <w:pPr>
        <w:spacing w:line="400" w:lineRule="exact"/>
        <w:ind w:firstLine="480" w:firstLineChars="200"/>
        <w:rPr>
          <w:rFonts w:eastAsia="黑体"/>
          <w:bCs/>
          <w:sz w:val="28"/>
          <w:szCs w:val="32"/>
        </w:rPr>
      </w:pPr>
      <w:r>
        <w:rPr>
          <w:rFonts w:hint="eastAsia"/>
        </w:rPr>
        <w:t>通过系统功能测试，确保软件系统的操作结果符合预期。尽可能多的找出软件开发过程中的错误或者不足之处，如果在测试过程中，能够发现自己没有意识到的软件错误，系统的测试便是成功的测试。开发者结合系统测试的反馈，对系统的不足之处进行完善，再次进行测试，来确定软件系统是否可以上线。</w:t>
      </w:r>
    </w:p>
    <w:p>
      <w:pPr>
        <w:spacing w:before="200" w:beforeLines="50" w:after="200" w:afterLines="50" w:line="400" w:lineRule="exact"/>
        <w:rPr>
          <w:rFonts w:eastAsia="黑体"/>
          <w:bCs/>
          <w:sz w:val="28"/>
          <w:szCs w:val="32"/>
        </w:rPr>
      </w:pPr>
      <w:r>
        <w:rPr>
          <w:rFonts w:hint="eastAsia" w:eastAsia="黑体"/>
          <w:bCs/>
          <w:sz w:val="28"/>
          <w:szCs w:val="32"/>
        </w:rPr>
        <w:t>5.3.2</w:t>
      </w:r>
      <w:r>
        <w:rPr>
          <w:rFonts w:hint="eastAsia" w:eastAsia="黑体"/>
          <w:bCs/>
          <w:sz w:val="28"/>
          <w:szCs w:val="32"/>
          <w:lang w:val="en-US" w:eastAsia="zh-CN"/>
        </w:rPr>
        <w:t xml:space="preserve"> </w:t>
      </w:r>
      <w:r>
        <w:rPr>
          <w:rFonts w:hint="eastAsia" w:eastAsia="黑体"/>
          <w:bCs/>
          <w:sz w:val="28"/>
          <w:szCs w:val="32"/>
        </w:rPr>
        <w:t>系统功能测试</w:t>
      </w:r>
    </w:p>
    <w:p>
      <w:pPr>
        <w:spacing w:before="200" w:beforeLines="50" w:after="200" w:afterLines="50" w:line="400" w:lineRule="exact"/>
        <w:ind w:firstLine="480" w:firstLineChars="200"/>
        <w:rPr>
          <w:bCs/>
          <w:sz w:val="28"/>
          <w:szCs w:val="32"/>
        </w:rPr>
      </w:pPr>
      <w:r>
        <w:rPr>
          <w:rFonts w:hint="eastAsia"/>
        </w:rPr>
        <w:t>系统功能测试包括输入数据、文本、一系列操作步骤的测试。以下表格是对系统部分功能的测试，均与预期一致。</w:t>
      </w:r>
    </w:p>
    <w:p>
      <w:pPr>
        <w:spacing w:line="400" w:lineRule="exact"/>
        <w:ind w:left="2940" w:firstLine="420"/>
        <w:rPr>
          <w:sz w:val="21"/>
        </w:rPr>
      </w:pPr>
      <w:r>
        <w:rPr>
          <w:rFonts w:hint="eastAsia"/>
          <w:sz w:val="21"/>
        </w:rPr>
        <w:t>表5-1 管理员登录测试用例表</w:t>
      </w:r>
    </w:p>
    <w:tbl>
      <w:tblPr>
        <w:tblStyle w:val="16"/>
        <w:tblW w:w="8789"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80"/>
        <w:gridCol w:w="2136"/>
        <w:gridCol w:w="2584"/>
        <w:gridCol w:w="2055"/>
        <w:gridCol w:w="113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80" w:type="dxa"/>
          </w:tcPr>
          <w:p>
            <w:pPr>
              <w:spacing w:line="360" w:lineRule="auto"/>
              <w:jc w:val="center"/>
              <w:rPr>
                <w:rFonts w:ascii="宋体" w:cs="宋体"/>
                <w:b/>
                <w:kern w:val="0"/>
              </w:rPr>
            </w:pPr>
            <w:r>
              <w:rPr>
                <w:rFonts w:hint="eastAsia" w:ascii="宋体" w:hAnsi="宋体" w:cs="宋体"/>
                <w:b/>
                <w:kern w:val="0"/>
                <w:sz w:val="21"/>
                <w:lang w:bidi="ar"/>
              </w:rPr>
              <w:t>模块</w:t>
            </w:r>
          </w:p>
        </w:tc>
        <w:tc>
          <w:tcPr>
            <w:tcW w:w="2136" w:type="dxa"/>
          </w:tcPr>
          <w:p>
            <w:pPr>
              <w:spacing w:line="360" w:lineRule="auto"/>
              <w:jc w:val="center"/>
              <w:rPr>
                <w:rFonts w:ascii="宋体" w:cs="宋体"/>
                <w:b/>
                <w:kern w:val="0"/>
              </w:rPr>
            </w:pPr>
            <w:r>
              <w:rPr>
                <w:rFonts w:hint="eastAsia" w:ascii="宋体" w:hAnsi="宋体" w:cs="宋体"/>
                <w:b/>
                <w:kern w:val="0"/>
                <w:sz w:val="21"/>
                <w:lang w:bidi="ar"/>
              </w:rPr>
              <w:t>测试用例描述</w:t>
            </w:r>
          </w:p>
        </w:tc>
        <w:tc>
          <w:tcPr>
            <w:tcW w:w="2584" w:type="dxa"/>
          </w:tcPr>
          <w:p>
            <w:pPr>
              <w:spacing w:line="360" w:lineRule="auto"/>
              <w:jc w:val="center"/>
              <w:rPr>
                <w:rFonts w:ascii="宋体" w:cs="宋体"/>
                <w:b/>
                <w:kern w:val="0"/>
              </w:rPr>
            </w:pPr>
            <w:r>
              <w:rPr>
                <w:rFonts w:hint="eastAsia" w:ascii="宋体" w:hAnsi="宋体" w:cs="宋体"/>
                <w:b/>
                <w:kern w:val="0"/>
                <w:sz w:val="21"/>
                <w:lang w:bidi="ar"/>
              </w:rPr>
              <w:t>操作过程及数据</w:t>
            </w:r>
          </w:p>
        </w:tc>
        <w:tc>
          <w:tcPr>
            <w:tcW w:w="2055" w:type="dxa"/>
          </w:tcPr>
          <w:p>
            <w:pPr>
              <w:spacing w:line="360" w:lineRule="auto"/>
              <w:jc w:val="center"/>
              <w:rPr>
                <w:rFonts w:ascii="宋体" w:cs="宋体"/>
                <w:b/>
                <w:kern w:val="0"/>
              </w:rPr>
            </w:pPr>
            <w:r>
              <w:rPr>
                <w:rFonts w:hint="eastAsia" w:ascii="宋体" w:hAnsi="宋体" w:cs="宋体"/>
                <w:b/>
                <w:kern w:val="0"/>
                <w:sz w:val="21"/>
                <w:lang w:bidi="ar"/>
              </w:rPr>
              <w:t>预期结果</w:t>
            </w:r>
          </w:p>
        </w:tc>
        <w:tc>
          <w:tcPr>
            <w:tcW w:w="1134" w:type="dxa"/>
          </w:tcPr>
          <w:p>
            <w:pPr>
              <w:spacing w:line="360" w:lineRule="auto"/>
              <w:jc w:val="center"/>
              <w:rPr>
                <w:rFonts w:ascii="宋体" w:cs="宋体"/>
                <w:b/>
                <w:kern w:val="0"/>
              </w:rPr>
            </w:pPr>
            <w:r>
              <w:rPr>
                <w:rFonts w:hint="eastAsia" w:ascii="宋体" w:hAnsi="宋体" w:cs="宋体"/>
                <w:b/>
                <w:kern w:val="0"/>
                <w:sz w:val="21"/>
                <w:lang w:bidi="ar"/>
              </w:rPr>
              <w:t>用例类型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1778" w:hRule="atLeast"/>
        </w:trPr>
        <w:tc>
          <w:tcPr>
            <w:tcW w:w="880" w:type="dxa"/>
            <w:vMerge w:val="restart"/>
            <w:vAlign w:val="center"/>
          </w:tcPr>
          <w:p>
            <w:pPr>
              <w:spacing w:line="480" w:lineRule="exact"/>
              <w:jc w:val="center"/>
              <w:rPr>
                <w:rFonts w:ascii="宋体" w:cs="宋体"/>
                <w:kern w:val="0"/>
              </w:rPr>
            </w:pPr>
            <w:r>
              <w:rPr>
                <w:rFonts w:hint="eastAsia" w:ascii="宋体" w:hAnsi="宋体" w:cs="宋体"/>
                <w:kern w:val="0"/>
                <w:sz w:val="21"/>
                <w:lang w:bidi="ar"/>
              </w:rPr>
              <w:t>管理员登录模块</w:t>
            </w:r>
          </w:p>
          <w:p>
            <w:pPr>
              <w:spacing w:line="480" w:lineRule="exact"/>
              <w:ind w:firstLine="420"/>
              <w:jc w:val="center"/>
              <w:rPr>
                <w:rFonts w:ascii="宋体" w:cs="宋体"/>
                <w:kern w:val="0"/>
              </w:rPr>
            </w:pPr>
          </w:p>
        </w:tc>
        <w:tc>
          <w:tcPr>
            <w:tcW w:w="2136" w:type="dxa"/>
          </w:tcPr>
          <w:p>
            <w:pPr>
              <w:spacing w:line="480" w:lineRule="exact"/>
              <w:jc w:val="center"/>
              <w:rPr>
                <w:rFonts w:ascii="宋体" w:cs="宋体"/>
                <w:kern w:val="0"/>
                <w:szCs w:val="21"/>
              </w:rPr>
            </w:pPr>
            <w:r>
              <w:rPr>
                <w:rFonts w:hint="eastAsia" w:ascii="宋体" w:hAnsi="宋体" w:cs="宋体"/>
                <w:kern w:val="0"/>
                <w:sz w:val="21"/>
                <w:szCs w:val="21"/>
                <w:lang w:bidi="ar"/>
              </w:rPr>
              <w:t>进入首页，按照提示</w:t>
            </w:r>
            <w:r>
              <w:rPr>
                <w:rFonts w:hint="eastAsia" w:ascii="宋体" w:cs="宋体"/>
                <w:kern w:val="0"/>
                <w:sz w:val="21"/>
                <w:szCs w:val="21"/>
                <w:lang w:bidi="ar"/>
              </w:rPr>
              <w:t>输入系统中存在的用户名和密码，图片验证码</w:t>
            </w:r>
          </w:p>
        </w:tc>
        <w:tc>
          <w:tcPr>
            <w:tcW w:w="2584" w:type="dxa"/>
          </w:tcPr>
          <w:p>
            <w:pPr>
              <w:spacing w:line="480" w:lineRule="exact"/>
              <w:jc w:val="center"/>
              <w:rPr>
                <w:rFonts w:ascii="宋体" w:cs="宋体"/>
                <w:kern w:val="0"/>
                <w:szCs w:val="21"/>
              </w:rPr>
            </w:pPr>
            <w:r>
              <w:rPr>
                <w:rFonts w:hint="eastAsia" w:ascii="宋体" w:hAnsi="宋体" w:cs="宋体"/>
                <w:kern w:val="0"/>
                <w:sz w:val="21"/>
                <w:szCs w:val="21"/>
                <w:lang w:bidi="ar"/>
              </w:rPr>
              <w:t>进入登录页面，在文本框中</w:t>
            </w:r>
            <w:r>
              <w:rPr>
                <w:rFonts w:hint="eastAsia" w:ascii="宋体" w:cs="宋体"/>
                <w:kern w:val="0"/>
                <w:sz w:val="21"/>
                <w:szCs w:val="21"/>
                <w:lang w:bidi="ar"/>
              </w:rPr>
              <w:t>输入系统中存在的用户名</w:t>
            </w:r>
            <w:r>
              <w:rPr>
                <w:kern w:val="0"/>
                <w:sz w:val="21"/>
                <w:szCs w:val="21"/>
                <w:lang w:bidi="ar"/>
              </w:rPr>
              <w:t>wang</w:t>
            </w:r>
            <w:r>
              <w:rPr>
                <w:rFonts w:hint="eastAsia" w:ascii="宋体" w:cs="宋体"/>
                <w:kern w:val="0"/>
                <w:sz w:val="21"/>
                <w:szCs w:val="21"/>
                <w:lang w:bidi="ar"/>
              </w:rPr>
              <w:t>，密码</w:t>
            </w:r>
            <w:r>
              <w:rPr>
                <w:rFonts w:hint="eastAsia"/>
                <w:kern w:val="0"/>
                <w:sz w:val="21"/>
                <w:szCs w:val="21"/>
                <w:lang w:bidi="ar"/>
              </w:rPr>
              <w:t>123</w:t>
            </w:r>
            <w:r>
              <w:rPr>
                <w:rFonts w:hint="eastAsia" w:ascii="宋体" w:cs="宋体"/>
                <w:kern w:val="0"/>
                <w:sz w:val="21"/>
                <w:szCs w:val="21"/>
                <w:lang w:bidi="ar"/>
              </w:rPr>
              <w:t>和正确验证码</w:t>
            </w:r>
          </w:p>
        </w:tc>
        <w:tc>
          <w:tcPr>
            <w:tcW w:w="2055" w:type="dxa"/>
          </w:tcPr>
          <w:p>
            <w:pPr>
              <w:spacing w:line="480" w:lineRule="exact"/>
              <w:jc w:val="center"/>
              <w:rPr>
                <w:rFonts w:ascii="宋体" w:cs="宋体"/>
                <w:kern w:val="0"/>
              </w:rPr>
            </w:pPr>
            <w:r>
              <w:rPr>
                <w:rFonts w:hint="eastAsia" w:ascii="宋体" w:hAnsi="宋体" w:cs="宋体"/>
                <w:kern w:val="0"/>
                <w:sz w:val="21"/>
                <w:lang w:bidi="ar"/>
              </w:rPr>
              <w:t>系统提示登录成功，进入管理员管理页面</w:t>
            </w:r>
          </w:p>
        </w:tc>
        <w:tc>
          <w:tcPr>
            <w:tcW w:w="1134" w:type="dxa"/>
          </w:tcPr>
          <w:p>
            <w:pPr>
              <w:spacing w:line="480" w:lineRule="exact"/>
              <w:jc w:val="center"/>
              <w:rPr>
                <w:rFonts w:ascii="宋体" w:hAnsi="宋体" w:cs="宋体"/>
                <w:kern w:val="0"/>
                <w:sz w:val="21"/>
                <w:lang w:bidi="ar"/>
              </w:rPr>
            </w:pPr>
            <w:r>
              <w:rPr>
                <w:rFonts w:hint="eastAsia" w:ascii="宋体" w:hAnsi="宋体" w:cs="宋体"/>
                <w:kern w:val="0"/>
                <w:sz w:val="21"/>
                <w:lang w:bidi="ar"/>
              </w:rPr>
              <w:t>判断数据正确与否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1706" w:hRule="atLeast"/>
        </w:trPr>
        <w:tc>
          <w:tcPr>
            <w:tcW w:w="880" w:type="dxa"/>
            <w:vMerge w:val="continue"/>
            <w:vAlign w:val="center"/>
          </w:tcPr>
          <w:p>
            <w:pPr>
              <w:widowControl/>
              <w:jc w:val="center"/>
              <w:rPr>
                <w:rFonts w:ascii="宋体" w:cs="宋体"/>
                <w:kern w:val="0"/>
              </w:rPr>
            </w:pPr>
          </w:p>
        </w:tc>
        <w:tc>
          <w:tcPr>
            <w:tcW w:w="2136" w:type="dxa"/>
          </w:tcPr>
          <w:p>
            <w:pPr>
              <w:spacing w:line="480" w:lineRule="exact"/>
              <w:jc w:val="center"/>
              <w:rPr>
                <w:rFonts w:ascii="宋体" w:cs="宋体"/>
                <w:kern w:val="0"/>
              </w:rPr>
            </w:pPr>
            <w:r>
              <w:rPr>
                <w:rFonts w:hint="eastAsia" w:ascii="宋体" w:hAnsi="宋体" w:cs="宋体"/>
                <w:kern w:val="0"/>
                <w:sz w:val="21"/>
                <w:szCs w:val="21"/>
                <w:lang w:bidi="ar"/>
              </w:rPr>
              <w:t>进入管理员子系统登录窗口，按照提示</w:t>
            </w:r>
            <w:r>
              <w:rPr>
                <w:rFonts w:hint="eastAsia" w:ascii="宋体" w:cs="宋体"/>
                <w:kern w:val="0"/>
                <w:sz w:val="21"/>
                <w:szCs w:val="21"/>
                <w:lang w:bidi="ar"/>
              </w:rPr>
              <w:t>输入系统中不存在的用户名或错误密码或错误验证码</w:t>
            </w:r>
          </w:p>
        </w:tc>
        <w:tc>
          <w:tcPr>
            <w:tcW w:w="2584" w:type="dxa"/>
          </w:tcPr>
          <w:p>
            <w:pPr>
              <w:spacing w:line="480" w:lineRule="exact"/>
              <w:jc w:val="center"/>
              <w:rPr>
                <w:rFonts w:ascii="宋体" w:cs="宋体"/>
                <w:kern w:val="0"/>
              </w:rPr>
            </w:pPr>
            <w:r>
              <w:rPr>
                <w:rFonts w:hint="eastAsia" w:ascii="宋体" w:hAnsi="宋体" w:cs="宋体"/>
                <w:kern w:val="0"/>
                <w:sz w:val="21"/>
                <w:szCs w:val="21"/>
                <w:lang w:bidi="ar"/>
              </w:rPr>
              <w:t>进入管理员子系统登录窗口，在文本框中</w:t>
            </w:r>
            <w:r>
              <w:rPr>
                <w:rFonts w:hint="eastAsia" w:ascii="宋体" w:cs="宋体"/>
                <w:kern w:val="0"/>
                <w:sz w:val="21"/>
                <w:szCs w:val="21"/>
                <w:lang w:bidi="ar"/>
              </w:rPr>
              <w:t>输入系统中不存在的用户名</w:t>
            </w:r>
            <w:r>
              <w:rPr>
                <w:rFonts w:hint="eastAsia"/>
                <w:kern w:val="0"/>
                <w:sz w:val="21"/>
                <w:szCs w:val="21"/>
                <w:lang w:bidi="ar"/>
              </w:rPr>
              <w:t>wan</w:t>
            </w:r>
            <w:r>
              <w:rPr>
                <w:rFonts w:hint="eastAsia" w:ascii="宋体" w:hAnsi="宋体" w:cs="宋体"/>
                <w:kern w:val="0"/>
                <w:sz w:val="21"/>
                <w:szCs w:val="21"/>
                <w:lang w:bidi="ar"/>
              </w:rPr>
              <w:t>，或错误密码</w:t>
            </w:r>
            <w:r>
              <w:rPr>
                <w:kern w:val="0"/>
                <w:sz w:val="21"/>
                <w:szCs w:val="21"/>
                <w:lang w:bidi="ar"/>
              </w:rPr>
              <w:t>12</w:t>
            </w:r>
          </w:p>
        </w:tc>
        <w:tc>
          <w:tcPr>
            <w:tcW w:w="2055" w:type="dxa"/>
          </w:tcPr>
          <w:p>
            <w:pPr>
              <w:spacing w:line="480" w:lineRule="exact"/>
              <w:jc w:val="center"/>
              <w:rPr>
                <w:rFonts w:ascii="宋体" w:cs="宋体"/>
                <w:kern w:val="0"/>
              </w:rPr>
            </w:pPr>
            <w:r>
              <w:rPr>
                <w:rFonts w:hint="eastAsia" w:ascii="宋体" w:hAnsi="宋体" w:cs="宋体"/>
                <w:kern w:val="0"/>
                <w:sz w:val="21"/>
                <w:lang w:bidi="ar"/>
              </w:rPr>
              <w:t>系统提示用户名或密码或验证码错误，登录失败，返回登录页面</w:t>
            </w:r>
          </w:p>
        </w:tc>
        <w:tc>
          <w:tcPr>
            <w:tcW w:w="1134" w:type="dxa"/>
          </w:tcPr>
          <w:p>
            <w:pPr>
              <w:spacing w:line="480" w:lineRule="exact"/>
              <w:jc w:val="center"/>
              <w:rPr>
                <w:rFonts w:ascii="宋体" w:hAnsi="宋体" w:cs="宋体"/>
                <w:kern w:val="0"/>
                <w:sz w:val="21"/>
                <w:lang w:bidi="ar"/>
              </w:rPr>
            </w:pPr>
            <w:r>
              <w:rPr>
                <w:rFonts w:hint="eastAsia" w:ascii="宋体" w:hAnsi="宋体" w:cs="宋体"/>
                <w:kern w:val="0"/>
                <w:sz w:val="21"/>
                <w:lang w:bidi="ar"/>
              </w:rPr>
              <w:t>判断数据正确与否</w:t>
            </w:r>
          </w:p>
        </w:tc>
      </w:tr>
    </w:tbl>
    <w:p>
      <w:pPr>
        <w:spacing w:line="400" w:lineRule="exact"/>
        <w:ind w:firstLine="420"/>
      </w:pPr>
    </w:p>
    <w:p>
      <w:pPr>
        <w:spacing w:line="480" w:lineRule="exact"/>
        <w:jc w:val="center"/>
        <w:rPr>
          <w:sz w:val="21"/>
        </w:rPr>
      </w:pPr>
      <w:bookmarkStart w:id="61" w:name="_Toc452574357"/>
    </w:p>
    <w:p>
      <w:pPr>
        <w:spacing w:line="480" w:lineRule="exact"/>
        <w:jc w:val="center"/>
        <w:rPr>
          <w:sz w:val="21"/>
        </w:rPr>
      </w:pPr>
    </w:p>
    <w:p>
      <w:pPr>
        <w:spacing w:line="480" w:lineRule="exact"/>
        <w:jc w:val="center"/>
        <w:rPr>
          <w:sz w:val="21"/>
        </w:rPr>
      </w:pPr>
    </w:p>
    <w:p>
      <w:pPr>
        <w:spacing w:line="480" w:lineRule="exact"/>
        <w:jc w:val="center"/>
        <w:rPr>
          <w:sz w:val="21"/>
        </w:rPr>
      </w:pPr>
    </w:p>
    <w:p>
      <w:pPr>
        <w:spacing w:line="480" w:lineRule="exact"/>
        <w:jc w:val="center"/>
        <w:rPr>
          <w:sz w:val="21"/>
        </w:rPr>
      </w:pPr>
    </w:p>
    <w:p>
      <w:pPr>
        <w:spacing w:line="480" w:lineRule="exact"/>
        <w:rPr>
          <w:sz w:val="21"/>
        </w:rPr>
      </w:pPr>
    </w:p>
    <w:p>
      <w:pPr>
        <w:spacing w:line="400" w:lineRule="exact"/>
        <w:ind w:left="3360" w:firstLine="420"/>
        <w:rPr>
          <w:sz w:val="21"/>
        </w:rPr>
      </w:pPr>
      <w:r>
        <w:rPr>
          <w:rFonts w:hint="eastAsia"/>
          <w:sz w:val="21"/>
        </w:rPr>
        <w:t>表5-2 管理员信息修改用例表</w:t>
      </w:r>
    </w:p>
    <w:tbl>
      <w:tblPr>
        <w:tblStyle w:val="16"/>
        <w:tblW w:w="8789"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80"/>
        <w:gridCol w:w="2236"/>
        <w:gridCol w:w="2484"/>
        <w:gridCol w:w="2055"/>
        <w:gridCol w:w="113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80" w:type="dxa"/>
          </w:tcPr>
          <w:p>
            <w:pPr>
              <w:spacing w:line="360" w:lineRule="auto"/>
              <w:jc w:val="center"/>
              <w:rPr>
                <w:rFonts w:ascii="宋体" w:cs="宋体"/>
                <w:b/>
                <w:kern w:val="0"/>
              </w:rPr>
            </w:pPr>
            <w:r>
              <w:rPr>
                <w:rFonts w:hint="eastAsia" w:ascii="宋体" w:hAnsi="宋体" w:cs="宋体"/>
                <w:b/>
                <w:kern w:val="0"/>
                <w:sz w:val="21"/>
                <w:lang w:bidi="ar"/>
              </w:rPr>
              <w:t>模块</w:t>
            </w:r>
          </w:p>
        </w:tc>
        <w:tc>
          <w:tcPr>
            <w:tcW w:w="2236" w:type="dxa"/>
          </w:tcPr>
          <w:p>
            <w:pPr>
              <w:spacing w:line="360" w:lineRule="auto"/>
              <w:jc w:val="center"/>
              <w:rPr>
                <w:rFonts w:ascii="宋体" w:cs="宋体"/>
                <w:b/>
                <w:kern w:val="0"/>
              </w:rPr>
            </w:pPr>
            <w:r>
              <w:rPr>
                <w:rFonts w:hint="eastAsia" w:ascii="宋体" w:hAnsi="宋体" w:cs="宋体"/>
                <w:b/>
                <w:kern w:val="0"/>
                <w:sz w:val="21"/>
                <w:lang w:bidi="ar"/>
              </w:rPr>
              <w:t>测试用例描述</w:t>
            </w:r>
          </w:p>
        </w:tc>
        <w:tc>
          <w:tcPr>
            <w:tcW w:w="2484" w:type="dxa"/>
          </w:tcPr>
          <w:p>
            <w:pPr>
              <w:spacing w:line="360" w:lineRule="auto"/>
              <w:jc w:val="center"/>
              <w:rPr>
                <w:rFonts w:ascii="宋体" w:cs="宋体"/>
                <w:b/>
                <w:kern w:val="0"/>
              </w:rPr>
            </w:pPr>
            <w:r>
              <w:rPr>
                <w:rFonts w:hint="eastAsia" w:ascii="宋体" w:hAnsi="宋体" w:cs="宋体"/>
                <w:b/>
                <w:kern w:val="0"/>
                <w:sz w:val="21"/>
                <w:lang w:bidi="ar"/>
              </w:rPr>
              <w:t>操作过程及数据</w:t>
            </w:r>
          </w:p>
        </w:tc>
        <w:tc>
          <w:tcPr>
            <w:tcW w:w="2055" w:type="dxa"/>
          </w:tcPr>
          <w:p>
            <w:pPr>
              <w:spacing w:line="360" w:lineRule="auto"/>
              <w:jc w:val="center"/>
              <w:rPr>
                <w:rFonts w:ascii="宋体" w:cs="宋体"/>
                <w:b/>
                <w:kern w:val="0"/>
              </w:rPr>
            </w:pPr>
            <w:r>
              <w:rPr>
                <w:rFonts w:hint="eastAsia" w:ascii="宋体" w:hAnsi="宋体" w:cs="宋体"/>
                <w:b/>
                <w:kern w:val="0"/>
                <w:sz w:val="21"/>
                <w:lang w:bidi="ar"/>
              </w:rPr>
              <w:t>预期结果</w:t>
            </w:r>
          </w:p>
        </w:tc>
        <w:tc>
          <w:tcPr>
            <w:tcW w:w="1134" w:type="dxa"/>
          </w:tcPr>
          <w:p>
            <w:pPr>
              <w:spacing w:line="360" w:lineRule="auto"/>
              <w:jc w:val="center"/>
              <w:rPr>
                <w:rFonts w:ascii="宋体" w:cs="宋体"/>
                <w:b/>
                <w:kern w:val="0"/>
              </w:rPr>
            </w:pPr>
            <w:r>
              <w:rPr>
                <w:rFonts w:hint="eastAsia" w:ascii="宋体" w:hAnsi="宋体" w:cs="宋体"/>
                <w:b/>
                <w:kern w:val="0"/>
                <w:sz w:val="21"/>
                <w:lang w:bidi="ar"/>
              </w:rPr>
              <w:t>用例类型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1778" w:hRule="atLeast"/>
        </w:trPr>
        <w:tc>
          <w:tcPr>
            <w:tcW w:w="880" w:type="dxa"/>
            <w:vMerge w:val="restart"/>
            <w:vAlign w:val="center"/>
          </w:tcPr>
          <w:p>
            <w:pPr>
              <w:spacing w:line="480" w:lineRule="exact"/>
              <w:jc w:val="center"/>
              <w:rPr>
                <w:rFonts w:ascii="宋体" w:cs="宋体"/>
                <w:kern w:val="0"/>
              </w:rPr>
            </w:pPr>
            <w:r>
              <w:rPr>
                <w:rFonts w:hint="eastAsia" w:ascii="宋体" w:hAnsi="宋体" w:cs="宋体"/>
                <w:kern w:val="0"/>
                <w:sz w:val="21"/>
                <w:lang w:bidi="ar"/>
              </w:rPr>
              <w:t>管理员信息设置模块</w:t>
            </w:r>
          </w:p>
          <w:p>
            <w:pPr>
              <w:spacing w:line="480" w:lineRule="exact"/>
              <w:ind w:firstLine="420"/>
              <w:jc w:val="center"/>
              <w:rPr>
                <w:rFonts w:ascii="宋体" w:cs="宋体"/>
                <w:kern w:val="0"/>
              </w:rPr>
            </w:pPr>
          </w:p>
        </w:tc>
        <w:tc>
          <w:tcPr>
            <w:tcW w:w="2236" w:type="dxa"/>
          </w:tcPr>
          <w:p>
            <w:pPr>
              <w:spacing w:line="480" w:lineRule="exact"/>
              <w:jc w:val="center"/>
              <w:rPr>
                <w:rFonts w:ascii="宋体" w:cs="宋体"/>
                <w:kern w:val="0"/>
                <w:szCs w:val="21"/>
              </w:rPr>
            </w:pPr>
            <w:r>
              <w:rPr>
                <w:rFonts w:hint="eastAsia" w:ascii="宋体" w:hAnsi="宋体" w:cs="宋体"/>
                <w:kern w:val="0"/>
                <w:sz w:val="21"/>
                <w:szCs w:val="21"/>
                <w:lang w:bidi="ar"/>
              </w:rPr>
              <w:t>进入管理页面，修改本人信息，如电话号码，用户签名，密码等</w:t>
            </w:r>
          </w:p>
        </w:tc>
        <w:tc>
          <w:tcPr>
            <w:tcW w:w="2484" w:type="dxa"/>
          </w:tcPr>
          <w:p>
            <w:pPr>
              <w:spacing w:line="480" w:lineRule="exact"/>
              <w:jc w:val="center"/>
              <w:rPr>
                <w:rFonts w:ascii="宋体" w:cs="宋体"/>
                <w:kern w:val="0"/>
                <w:szCs w:val="21"/>
              </w:rPr>
            </w:pPr>
            <w:r>
              <w:rPr>
                <w:rFonts w:hint="eastAsia" w:ascii="宋体" w:hAnsi="宋体" w:cs="宋体"/>
                <w:kern w:val="0"/>
                <w:sz w:val="21"/>
                <w:szCs w:val="21"/>
                <w:lang w:bidi="ar"/>
              </w:rPr>
              <w:t>进入信息设置页面，修改电话号码为</w:t>
            </w:r>
            <w:r>
              <w:rPr>
                <w:kern w:val="0"/>
                <w:sz w:val="21"/>
                <w:szCs w:val="21"/>
                <w:lang w:bidi="ar"/>
              </w:rPr>
              <w:t>123</w:t>
            </w:r>
          </w:p>
        </w:tc>
        <w:tc>
          <w:tcPr>
            <w:tcW w:w="2055" w:type="dxa"/>
          </w:tcPr>
          <w:p>
            <w:pPr>
              <w:spacing w:line="480" w:lineRule="exact"/>
              <w:jc w:val="center"/>
              <w:rPr>
                <w:rFonts w:ascii="宋体" w:cs="宋体"/>
                <w:kern w:val="0"/>
              </w:rPr>
            </w:pPr>
            <w:r>
              <w:rPr>
                <w:rFonts w:hint="eastAsia" w:ascii="宋体" w:hAnsi="宋体" w:cs="宋体"/>
                <w:kern w:val="0"/>
                <w:sz w:val="21"/>
                <w:lang w:bidi="ar"/>
              </w:rPr>
              <w:t>系统提示修改成功，并在个人信息展示页正确显示</w:t>
            </w:r>
          </w:p>
        </w:tc>
        <w:tc>
          <w:tcPr>
            <w:tcW w:w="1134" w:type="dxa"/>
          </w:tcPr>
          <w:p>
            <w:pPr>
              <w:spacing w:line="480" w:lineRule="exact"/>
              <w:jc w:val="center"/>
              <w:rPr>
                <w:rFonts w:ascii="宋体" w:hAnsi="宋体" w:cs="宋体"/>
                <w:kern w:val="0"/>
                <w:sz w:val="21"/>
                <w:lang w:bidi="ar"/>
              </w:rPr>
            </w:pPr>
            <w:r>
              <w:rPr>
                <w:rFonts w:hint="eastAsia" w:ascii="宋体" w:hAnsi="宋体" w:cs="宋体"/>
                <w:kern w:val="0"/>
                <w:sz w:val="21"/>
                <w:lang w:bidi="ar"/>
              </w:rPr>
              <w:t>功能点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1706" w:hRule="atLeast"/>
        </w:trPr>
        <w:tc>
          <w:tcPr>
            <w:tcW w:w="880" w:type="dxa"/>
            <w:vMerge w:val="continue"/>
            <w:vAlign w:val="center"/>
          </w:tcPr>
          <w:p>
            <w:pPr>
              <w:widowControl/>
              <w:jc w:val="center"/>
              <w:rPr>
                <w:rFonts w:ascii="宋体" w:cs="宋体"/>
                <w:kern w:val="0"/>
              </w:rPr>
            </w:pPr>
          </w:p>
        </w:tc>
        <w:tc>
          <w:tcPr>
            <w:tcW w:w="2236" w:type="dxa"/>
          </w:tcPr>
          <w:p>
            <w:pPr>
              <w:spacing w:line="480" w:lineRule="exact"/>
              <w:jc w:val="center"/>
              <w:rPr>
                <w:rFonts w:ascii="宋体" w:cs="宋体"/>
                <w:kern w:val="0"/>
              </w:rPr>
            </w:pPr>
            <w:r>
              <w:rPr>
                <w:rFonts w:hint="eastAsia" w:ascii="宋体" w:cs="宋体"/>
                <w:kern w:val="0"/>
              </w:rPr>
              <w:t>进入头像修改页面，上传设置新头像</w:t>
            </w:r>
          </w:p>
        </w:tc>
        <w:tc>
          <w:tcPr>
            <w:tcW w:w="2484" w:type="dxa"/>
          </w:tcPr>
          <w:p>
            <w:pPr>
              <w:spacing w:line="480" w:lineRule="exact"/>
              <w:jc w:val="center"/>
              <w:rPr>
                <w:rFonts w:ascii="宋体" w:cs="宋体"/>
                <w:kern w:val="0"/>
              </w:rPr>
            </w:pPr>
            <w:r>
              <w:rPr>
                <w:rFonts w:hint="eastAsia" w:ascii="宋体" w:cs="宋体"/>
                <w:kern w:val="0"/>
              </w:rPr>
              <w:t>进入头像修改页面，点击上传框，从文件中选择一个图片</w:t>
            </w:r>
          </w:p>
        </w:tc>
        <w:tc>
          <w:tcPr>
            <w:tcW w:w="2055" w:type="dxa"/>
          </w:tcPr>
          <w:p>
            <w:pPr>
              <w:spacing w:line="480" w:lineRule="exact"/>
              <w:jc w:val="center"/>
              <w:rPr>
                <w:rFonts w:ascii="宋体" w:cs="宋体"/>
                <w:kern w:val="0"/>
              </w:rPr>
            </w:pPr>
            <w:r>
              <w:rPr>
                <w:rFonts w:hint="eastAsia" w:ascii="宋体" w:hAnsi="宋体" w:cs="宋体"/>
                <w:kern w:val="0"/>
                <w:sz w:val="21"/>
                <w:lang w:bidi="ar"/>
              </w:rPr>
              <w:t>系统提示头像修改成功，并在管理页面正确显示</w:t>
            </w:r>
          </w:p>
        </w:tc>
        <w:tc>
          <w:tcPr>
            <w:tcW w:w="1134" w:type="dxa"/>
          </w:tcPr>
          <w:p>
            <w:pPr>
              <w:spacing w:line="480" w:lineRule="exact"/>
              <w:jc w:val="center"/>
              <w:rPr>
                <w:rFonts w:ascii="宋体" w:hAnsi="宋体" w:cs="宋体"/>
                <w:kern w:val="0"/>
                <w:sz w:val="21"/>
                <w:lang w:bidi="ar"/>
              </w:rPr>
            </w:pPr>
            <w:r>
              <w:rPr>
                <w:rFonts w:hint="eastAsia" w:ascii="宋体" w:hAnsi="宋体" w:cs="宋体"/>
                <w:kern w:val="0"/>
                <w:sz w:val="21"/>
                <w:lang w:bidi="ar"/>
              </w:rPr>
              <w:t>功能点</w:t>
            </w:r>
          </w:p>
        </w:tc>
      </w:tr>
    </w:tbl>
    <w:p>
      <w:pPr>
        <w:spacing w:line="400" w:lineRule="exact"/>
        <w:ind w:left="2940" w:firstLine="420"/>
        <w:rPr>
          <w:sz w:val="21"/>
        </w:rPr>
      </w:pPr>
    </w:p>
    <w:p>
      <w:pPr>
        <w:spacing w:line="400" w:lineRule="exact"/>
        <w:ind w:left="2940" w:firstLine="420"/>
        <w:rPr>
          <w:sz w:val="21"/>
        </w:rPr>
      </w:pPr>
      <w:r>
        <w:rPr>
          <w:rFonts w:hint="eastAsia"/>
          <w:sz w:val="21"/>
        </w:rPr>
        <w:t>表5-3 节点管理测试用例表</w:t>
      </w:r>
    </w:p>
    <w:tbl>
      <w:tblPr>
        <w:tblStyle w:val="16"/>
        <w:tblW w:w="8789"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80"/>
        <w:gridCol w:w="1921"/>
        <w:gridCol w:w="2355"/>
        <w:gridCol w:w="2250"/>
        <w:gridCol w:w="138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80" w:type="dxa"/>
          </w:tcPr>
          <w:p>
            <w:pPr>
              <w:spacing w:line="360" w:lineRule="auto"/>
              <w:jc w:val="center"/>
              <w:rPr>
                <w:rFonts w:ascii="宋体" w:cs="宋体"/>
                <w:b/>
                <w:kern w:val="0"/>
              </w:rPr>
            </w:pPr>
            <w:r>
              <w:rPr>
                <w:rFonts w:hint="eastAsia" w:ascii="宋体" w:hAnsi="宋体" w:cs="宋体"/>
                <w:b/>
                <w:kern w:val="0"/>
                <w:sz w:val="21"/>
                <w:lang w:bidi="ar"/>
              </w:rPr>
              <w:t>模块</w:t>
            </w:r>
          </w:p>
        </w:tc>
        <w:tc>
          <w:tcPr>
            <w:tcW w:w="1921" w:type="dxa"/>
          </w:tcPr>
          <w:p>
            <w:pPr>
              <w:spacing w:line="360" w:lineRule="auto"/>
              <w:jc w:val="center"/>
              <w:rPr>
                <w:rFonts w:ascii="宋体" w:cs="宋体"/>
                <w:b/>
                <w:kern w:val="0"/>
              </w:rPr>
            </w:pPr>
            <w:r>
              <w:rPr>
                <w:rFonts w:hint="eastAsia" w:ascii="宋体" w:hAnsi="宋体" w:cs="宋体"/>
                <w:b/>
                <w:kern w:val="0"/>
                <w:sz w:val="21"/>
                <w:lang w:bidi="ar"/>
              </w:rPr>
              <w:t>测试用例描述</w:t>
            </w:r>
          </w:p>
        </w:tc>
        <w:tc>
          <w:tcPr>
            <w:tcW w:w="2355" w:type="dxa"/>
          </w:tcPr>
          <w:p>
            <w:pPr>
              <w:spacing w:line="360" w:lineRule="auto"/>
              <w:jc w:val="center"/>
              <w:rPr>
                <w:rFonts w:ascii="宋体" w:cs="宋体"/>
                <w:b/>
                <w:kern w:val="0"/>
              </w:rPr>
            </w:pPr>
            <w:r>
              <w:rPr>
                <w:rFonts w:hint="eastAsia" w:ascii="宋体" w:hAnsi="宋体" w:cs="宋体"/>
                <w:b/>
                <w:kern w:val="0"/>
                <w:sz w:val="21"/>
                <w:lang w:bidi="ar"/>
              </w:rPr>
              <w:t>操作过程及数据</w:t>
            </w:r>
          </w:p>
        </w:tc>
        <w:tc>
          <w:tcPr>
            <w:tcW w:w="2250" w:type="dxa"/>
          </w:tcPr>
          <w:p>
            <w:pPr>
              <w:spacing w:line="360" w:lineRule="auto"/>
              <w:jc w:val="center"/>
              <w:rPr>
                <w:rFonts w:ascii="宋体" w:cs="宋体"/>
                <w:b/>
                <w:kern w:val="0"/>
              </w:rPr>
            </w:pPr>
            <w:r>
              <w:rPr>
                <w:rFonts w:hint="eastAsia" w:ascii="宋体" w:hAnsi="宋体" w:cs="宋体"/>
                <w:b/>
                <w:kern w:val="0"/>
                <w:sz w:val="21"/>
                <w:lang w:bidi="ar"/>
              </w:rPr>
              <w:t>预期结果</w:t>
            </w:r>
          </w:p>
        </w:tc>
        <w:tc>
          <w:tcPr>
            <w:tcW w:w="1383" w:type="dxa"/>
          </w:tcPr>
          <w:p>
            <w:pPr>
              <w:spacing w:line="360" w:lineRule="auto"/>
              <w:jc w:val="center"/>
              <w:rPr>
                <w:rFonts w:ascii="宋体" w:cs="宋体"/>
                <w:b/>
                <w:kern w:val="0"/>
              </w:rPr>
            </w:pPr>
            <w:r>
              <w:rPr>
                <w:rFonts w:hint="eastAsia" w:ascii="宋体" w:hAnsi="宋体" w:cs="宋体"/>
                <w:b/>
                <w:kern w:val="0"/>
                <w:sz w:val="21"/>
                <w:lang w:bidi="ar"/>
              </w:rPr>
              <w:t>用例类型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1640" w:hRule="atLeast"/>
        </w:trPr>
        <w:tc>
          <w:tcPr>
            <w:tcW w:w="880" w:type="dxa"/>
            <w:vMerge w:val="restart"/>
            <w:vAlign w:val="center"/>
          </w:tcPr>
          <w:p>
            <w:pPr>
              <w:spacing w:line="480" w:lineRule="exact"/>
              <w:jc w:val="center"/>
              <w:rPr>
                <w:rFonts w:ascii="宋体" w:cs="宋体"/>
                <w:kern w:val="0"/>
                <w:sz w:val="21"/>
                <w:szCs w:val="21"/>
              </w:rPr>
            </w:pPr>
            <w:r>
              <w:rPr>
                <w:rFonts w:hint="eastAsia"/>
                <w:sz w:val="21"/>
                <w:szCs w:val="21"/>
              </w:rPr>
              <w:t>节点管理</w:t>
            </w:r>
            <w:r>
              <w:rPr>
                <w:rFonts w:hint="eastAsia" w:ascii="宋体" w:hAnsi="宋体" w:cs="宋体"/>
                <w:kern w:val="0"/>
                <w:sz w:val="21"/>
                <w:szCs w:val="21"/>
                <w:lang w:bidi="ar"/>
              </w:rPr>
              <w:t>模块</w:t>
            </w:r>
          </w:p>
          <w:p>
            <w:pPr>
              <w:spacing w:line="480" w:lineRule="exact"/>
              <w:ind w:firstLine="420"/>
              <w:jc w:val="center"/>
              <w:rPr>
                <w:rFonts w:ascii="宋体" w:cs="宋体"/>
                <w:kern w:val="0"/>
                <w:sz w:val="21"/>
                <w:szCs w:val="21"/>
              </w:rPr>
            </w:pPr>
          </w:p>
        </w:tc>
        <w:tc>
          <w:tcPr>
            <w:tcW w:w="1921" w:type="dxa"/>
          </w:tcPr>
          <w:p>
            <w:pPr>
              <w:spacing w:line="480" w:lineRule="exact"/>
              <w:jc w:val="center"/>
              <w:rPr>
                <w:rFonts w:ascii="宋体" w:cs="宋体"/>
                <w:kern w:val="0"/>
                <w:sz w:val="21"/>
                <w:szCs w:val="21"/>
              </w:rPr>
            </w:pPr>
            <w:r>
              <w:rPr>
                <w:rFonts w:hint="eastAsia" w:ascii="宋体" w:cs="宋体"/>
                <w:kern w:val="0"/>
                <w:sz w:val="21"/>
                <w:szCs w:val="21"/>
              </w:rPr>
              <w:t>进入节点管理页面，新增一个节点</w:t>
            </w:r>
          </w:p>
        </w:tc>
        <w:tc>
          <w:tcPr>
            <w:tcW w:w="2355" w:type="dxa"/>
          </w:tcPr>
          <w:p>
            <w:pPr>
              <w:spacing w:line="480" w:lineRule="exact"/>
              <w:jc w:val="center"/>
              <w:rPr>
                <w:rFonts w:ascii="宋体" w:cs="宋体"/>
                <w:kern w:val="0"/>
                <w:sz w:val="21"/>
                <w:szCs w:val="21"/>
              </w:rPr>
            </w:pPr>
            <w:r>
              <w:rPr>
                <w:rFonts w:hint="eastAsia" w:ascii="宋体" w:cs="宋体"/>
                <w:kern w:val="0"/>
                <w:sz w:val="21"/>
                <w:szCs w:val="21"/>
              </w:rPr>
              <w:t>进入节点管理页面，打开新增节点对话框，输入信息，点击确定</w:t>
            </w:r>
          </w:p>
        </w:tc>
        <w:tc>
          <w:tcPr>
            <w:tcW w:w="2250" w:type="dxa"/>
          </w:tcPr>
          <w:p>
            <w:pPr>
              <w:spacing w:line="480" w:lineRule="exact"/>
              <w:jc w:val="center"/>
              <w:rPr>
                <w:rFonts w:ascii="宋体" w:cs="宋体"/>
                <w:kern w:val="0"/>
                <w:sz w:val="21"/>
                <w:szCs w:val="21"/>
              </w:rPr>
            </w:pPr>
            <w:r>
              <w:rPr>
                <w:rFonts w:hint="eastAsia" w:ascii="宋体" w:hAnsi="宋体" w:cs="宋体"/>
                <w:kern w:val="0"/>
                <w:sz w:val="21"/>
                <w:szCs w:val="21"/>
                <w:lang w:bidi="ar"/>
              </w:rPr>
              <w:t>系统提示添加成功，并在表格中展示出来</w:t>
            </w:r>
          </w:p>
        </w:tc>
        <w:tc>
          <w:tcPr>
            <w:tcW w:w="1383" w:type="dxa"/>
          </w:tcPr>
          <w:p>
            <w:pPr>
              <w:spacing w:line="480" w:lineRule="exact"/>
              <w:jc w:val="center"/>
              <w:rPr>
                <w:rFonts w:ascii="宋体" w:hAnsi="宋体" w:cs="宋体"/>
                <w:kern w:val="0"/>
                <w:sz w:val="21"/>
                <w:szCs w:val="21"/>
                <w:lang w:bidi="ar"/>
              </w:rPr>
            </w:pPr>
            <w:r>
              <w:rPr>
                <w:rFonts w:hint="eastAsia" w:ascii="宋体" w:hAnsi="宋体" w:cs="宋体"/>
                <w:kern w:val="0"/>
                <w:sz w:val="21"/>
                <w:szCs w:val="21"/>
                <w:lang w:bidi="ar"/>
              </w:rPr>
              <w:t>功能点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1706" w:hRule="atLeast"/>
        </w:trPr>
        <w:tc>
          <w:tcPr>
            <w:tcW w:w="880" w:type="dxa"/>
            <w:vMerge w:val="continue"/>
            <w:vAlign w:val="center"/>
          </w:tcPr>
          <w:p>
            <w:pPr>
              <w:widowControl/>
              <w:jc w:val="center"/>
              <w:rPr>
                <w:rFonts w:ascii="宋体" w:cs="宋体"/>
                <w:kern w:val="0"/>
                <w:sz w:val="21"/>
                <w:szCs w:val="21"/>
              </w:rPr>
            </w:pPr>
          </w:p>
        </w:tc>
        <w:tc>
          <w:tcPr>
            <w:tcW w:w="1921" w:type="dxa"/>
          </w:tcPr>
          <w:p>
            <w:pPr>
              <w:spacing w:line="480" w:lineRule="exact"/>
              <w:jc w:val="center"/>
              <w:rPr>
                <w:rFonts w:ascii="宋体" w:cs="宋体"/>
                <w:kern w:val="0"/>
                <w:sz w:val="21"/>
                <w:szCs w:val="21"/>
              </w:rPr>
            </w:pPr>
            <w:r>
              <w:rPr>
                <w:rFonts w:hint="eastAsia" w:ascii="宋体" w:cs="宋体"/>
                <w:kern w:val="0"/>
                <w:sz w:val="21"/>
                <w:szCs w:val="21"/>
              </w:rPr>
              <w:t>进入节点管理页面，修改一个节点信息</w:t>
            </w:r>
          </w:p>
        </w:tc>
        <w:tc>
          <w:tcPr>
            <w:tcW w:w="2355" w:type="dxa"/>
          </w:tcPr>
          <w:p>
            <w:pPr>
              <w:spacing w:line="480" w:lineRule="exact"/>
              <w:jc w:val="center"/>
              <w:rPr>
                <w:rFonts w:ascii="宋体" w:cs="宋体"/>
                <w:kern w:val="0"/>
                <w:sz w:val="21"/>
                <w:szCs w:val="21"/>
              </w:rPr>
            </w:pPr>
            <w:r>
              <w:rPr>
                <w:rFonts w:hint="eastAsia" w:ascii="宋体" w:cs="宋体"/>
                <w:kern w:val="0"/>
                <w:sz w:val="21"/>
                <w:szCs w:val="21"/>
              </w:rPr>
              <w:t>进入节点管理页面，打开修改节点对话框，修改信息，点击确定</w:t>
            </w:r>
          </w:p>
        </w:tc>
        <w:tc>
          <w:tcPr>
            <w:tcW w:w="2250" w:type="dxa"/>
          </w:tcPr>
          <w:p>
            <w:pPr>
              <w:spacing w:line="480" w:lineRule="exact"/>
              <w:jc w:val="center"/>
              <w:rPr>
                <w:rFonts w:ascii="宋体" w:cs="宋体"/>
                <w:kern w:val="0"/>
                <w:sz w:val="21"/>
                <w:szCs w:val="21"/>
              </w:rPr>
            </w:pPr>
            <w:r>
              <w:rPr>
                <w:rFonts w:hint="eastAsia" w:ascii="宋体" w:hAnsi="宋体" w:cs="宋体"/>
                <w:kern w:val="0"/>
                <w:sz w:val="21"/>
                <w:szCs w:val="21"/>
                <w:lang w:bidi="ar"/>
              </w:rPr>
              <w:t>系统提示数据更新成功，并在表格中展示出来</w:t>
            </w:r>
          </w:p>
        </w:tc>
        <w:tc>
          <w:tcPr>
            <w:tcW w:w="1383" w:type="dxa"/>
          </w:tcPr>
          <w:p>
            <w:pPr>
              <w:spacing w:line="480" w:lineRule="exact"/>
              <w:jc w:val="center"/>
              <w:rPr>
                <w:rFonts w:ascii="宋体" w:hAnsi="宋体" w:cs="宋体"/>
                <w:kern w:val="0"/>
                <w:sz w:val="21"/>
                <w:szCs w:val="21"/>
                <w:lang w:bidi="ar"/>
              </w:rPr>
            </w:pPr>
            <w:r>
              <w:rPr>
                <w:rFonts w:hint="eastAsia" w:ascii="宋体" w:hAnsi="宋体" w:cs="宋体"/>
                <w:kern w:val="0"/>
                <w:sz w:val="21"/>
                <w:szCs w:val="21"/>
                <w:lang w:bidi="ar"/>
              </w:rPr>
              <w:t>功能点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1706" w:hRule="atLeast"/>
        </w:trPr>
        <w:tc>
          <w:tcPr>
            <w:tcW w:w="880" w:type="dxa"/>
            <w:vMerge w:val="continue"/>
            <w:vAlign w:val="center"/>
          </w:tcPr>
          <w:p>
            <w:pPr>
              <w:widowControl/>
              <w:jc w:val="center"/>
              <w:rPr>
                <w:rFonts w:ascii="宋体" w:cs="宋体"/>
                <w:kern w:val="0"/>
                <w:sz w:val="21"/>
                <w:szCs w:val="21"/>
              </w:rPr>
            </w:pPr>
          </w:p>
        </w:tc>
        <w:tc>
          <w:tcPr>
            <w:tcW w:w="1921" w:type="dxa"/>
          </w:tcPr>
          <w:p>
            <w:pPr>
              <w:spacing w:line="480" w:lineRule="exact"/>
              <w:jc w:val="center"/>
              <w:rPr>
                <w:rFonts w:ascii="宋体" w:cs="宋体"/>
                <w:kern w:val="0"/>
                <w:sz w:val="21"/>
                <w:szCs w:val="21"/>
              </w:rPr>
            </w:pPr>
            <w:r>
              <w:rPr>
                <w:rFonts w:hint="eastAsia" w:ascii="宋体" w:cs="宋体"/>
                <w:kern w:val="0"/>
                <w:sz w:val="21"/>
                <w:szCs w:val="21"/>
              </w:rPr>
              <w:t>进入节点管理页面，删除一个节点信息</w:t>
            </w:r>
          </w:p>
        </w:tc>
        <w:tc>
          <w:tcPr>
            <w:tcW w:w="2355" w:type="dxa"/>
          </w:tcPr>
          <w:p>
            <w:pPr>
              <w:spacing w:line="480" w:lineRule="exact"/>
              <w:jc w:val="center"/>
              <w:rPr>
                <w:rFonts w:ascii="宋体" w:cs="宋体"/>
                <w:kern w:val="0"/>
                <w:sz w:val="21"/>
                <w:szCs w:val="21"/>
              </w:rPr>
            </w:pPr>
            <w:r>
              <w:rPr>
                <w:rFonts w:hint="eastAsia" w:ascii="宋体" w:cs="宋体"/>
                <w:kern w:val="0"/>
                <w:sz w:val="21"/>
                <w:szCs w:val="21"/>
              </w:rPr>
              <w:t>进入节点管理页面，在一条数据后面点击删除按钮</w:t>
            </w:r>
          </w:p>
        </w:tc>
        <w:tc>
          <w:tcPr>
            <w:tcW w:w="2250" w:type="dxa"/>
          </w:tcPr>
          <w:p>
            <w:pPr>
              <w:spacing w:line="480" w:lineRule="exact"/>
              <w:jc w:val="center"/>
              <w:rPr>
                <w:rFonts w:ascii="宋体" w:hAnsi="宋体" w:cs="宋体"/>
                <w:kern w:val="0"/>
                <w:sz w:val="21"/>
                <w:szCs w:val="21"/>
                <w:lang w:bidi="ar"/>
              </w:rPr>
            </w:pPr>
            <w:r>
              <w:rPr>
                <w:rFonts w:hint="eastAsia" w:ascii="宋体" w:hAnsi="宋体" w:cs="宋体"/>
                <w:kern w:val="0"/>
                <w:sz w:val="21"/>
                <w:szCs w:val="21"/>
                <w:lang w:bidi="ar"/>
              </w:rPr>
              <w:t>系统提示数据删除成功，表格中没有此条数据</w:t>
            </w:r>
          </w:p>
        </w:tc>
        <w:tc>
          <w:tcPr>
            <w:tcW w:w="1383" w:type="dxa"/>
          </w:tcPr>
          <w:p>
            <w:pPr>
              <w:spacing w:line="480" w:lineRule="exact"/>
              <w:jc w:val="center"/>
              <w:rPr>
                <w:rFonts w:ascii="宋体" w:hAnsi="宋体" w:cs="宋体"/>
                <w:kern w:val="0"/>
                <w:sz w:val="21"/>
                <w:szCs w:val="21"/>
                <w:lang w:bidi="ar"/>
              </w:rPr>
            </w:pPr>
            <w:r>
              <w:rPr>
                <w:rFonts w:hint="eastAsia" w:ascii="宋体" w:hAnsi="宋体" w:cs="宋体"/>
                <w:kern w:val="0"/>
                <w:sz w:val="21"/>
                <w:szCs w:val="21"/>
                <w:lang w:bidi="ar"/>
              </w:rPr>
              <w:t>功能点</w:t>
            </w:r>
          </w:p>
        </w:tc>
      </w:tr>
    </w:tbl>
    <w:p>
      <w:pPr>
        <w:pStyle w:val="22"/>
        <w:spacing w:before="200" w:after="200"/>
      </w:pPr>
    </w:p>
    <w:p/>
    <w:p/>
    <w:p>
      <w:pPr>
        <w:spacing w:line="480" w:lineRule="exact"/>
        <w:jc w:val="center"/>
        <w:rPr>
          <w:sz w:val="21"/>
        </w:rPr>
      </w:pPr>
    </w:p>
    <w:p>
      <w:pPr>
        <w:spacing w:line="480" w:lineRule="exact"/>
        <w:jc w:val="center"/>
        <w:rPr>
          <w:sz w:val="21"/>
        </w:rPr>
      </w:pPr>
    </w:p>
    <w:p>
      <w:pPr>
        <w:spacing w:line="400" w:lineRule="exact"/>
        <w:ind w:left="3360" w:firstLine="420"/>
        <w:rPr>
          <w:sz w:val="21"/>
        </w:rPr>
      </w:pPr>
      <w:r>
        <w:rPr>
          <w:rFonts w:hint="eastAsia"/>
          <w:sz w:val="21"/>
        </w:rPr>
        <w:t>表5-4 库房管理测试用例表</w:t>
      </w:r>
    </w:p>
    <w:tbl>
      <w:tblPr>
        <w:tblStyle w:val="16"/>
        <w:tblW w:w="8789"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80"/>
        <w:gridCol w:w="1921"/>
        <w:gridCol w:w="2355"/>
        <w:gridCol w:w="2250"/>
        <w:gridCol w:w="138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80" w:type="dxa"/>
          </w:tcPr>
          <w:p>
            <w:pPr>
              <w:spacing w:line="360" w:lineRule="auto"/>
              <w:jc w:val="center"/>
              <w:rPr>
                <w:rFonts w:ascii="宋体" w:cs="宋体"/>
                <w:b/>
                <w:kern w:val="0"/>
              </w:rPr>
            </w:pPr>
            <w:r>
              <w:rPr>
                <w:rFonts w:hint="eastAsia" w:ascii="宋体" w:hAnsi="宋体" w:cs="宋体"/>
                <w:b/>
                <w:kern w:val="0"/>
                <w:sz w:val="21"/>
                <w:lang w:bidi="ar"/>
              </w:rPr>
              <w:t>模块</w:t>
            </w:r>
          </w:p>
        </w:tc>
        <w:tc>
          <w:tcPr>
            <w:tcW w:w="1921" w:type="dxa"/>
          </w:tcPr>
          <w:p>
            <w:pPr>
              <w:spacing w:line="360" w:lineRule="auto"/>
              <w:jc w:val="center"/>
              <w:rPr>
                <w:rFonts w:ascii="宋体" w:cs="宋体"/>
                <w:b/>
                <w:kern w:val="0"/>
              </w:rPr>
            </w:pPr>
            <w:r>
              <w:rPr>
                <w:rFonts w:hint="eastAsia" w:ascii="宋体" w:hAnsi="宋体" w:cs="宋体"/>
                <w:b/>
                <w:kern w:val="0"/>
                <w:sz w:val="21"/>
                <w:lang w:bidi="ar"/>
              </w:rPr>
              <w:t>测试用例描述</w:t>
            </w:r>
          </w:p>
        </w:tc>
        <w:tc>
          <w:tcPr>
            <w:tcW w:w="2355" w:type="dxa"/>
          </w:tcPr>
          <w:p>
            <w:pPr>
              <w:spacing w:line="360" w:lineRule="auto"/>
              <w:jc w:val="center"/>
              <w:rPr>
                <w:rFonts w:ascii="宋体" w:cs="宋体"/>
                <w:b/>
                <w:kern w:val="0"/>
              </w:rPr>
            </w:pPr>
            <w:r>
              <w:rPr>
                <w:rFonts w:hint="eastAsia" w:ascii="宋体" w:hAnsi="宋体" w:cs="宋体"/>
                <w:b/>
                <w:kern w:val="0"/>
                <w:sz w:val="21"/>
                <w:lang w:bidi="ar"/>
              </w:rPr>
              <w:t>操作过程及数据</w:t>
            </w:r>
          </w:p>
        </w:tc>
        <w:tc>
          <w:tcPr>
            <w:tcW w:w="2250" w:type="dxa"/>
          </w:tcPr>
          <w:p>
            <w:pPr>
              <w:spacing w:line="360" w:lineRule="auto"/>
              <w:jc w:val="center"/>
              <w:rPr>
                <w:rFonts w:ascii="宋体" w:cs="宋体"/>
                <w:b/>
                <w:kern w:val="0"/>
              </w:rPr>
            </w:pPr>
            <w:r>
              <w:rPr>
                <w:rFonts w:hint="eastAsia" w:ascii="宋体" w:hAnsi="宋体" w:cs="宋体"/>
                <w:b/>
                <w:kern w:val="0"/>
                <w:sz w:val="21"/>
                <w:lang w:bidi="ar"/>
              </w:rPr>
              <w:t>预期结果</w:t>
            </w:r>
          </w:p>
        </w:tc>
        <w:tc>
          <w:tcPr>
            <w:tcW w:w="1383" w:type="dxa"/>
          </w:tcPr>
          <w:p>
            <w:pPr>
              <w:spacing w:line="360" w:lineRule="auto"/>
              <w:jc w:val="center"/>
              <w:rPr>
                <w:rFonts w:ascii="宋体" w:cs="宋体"/>
                <w:b/>
                <w:kern w:val="0"/>
              </w:rPr>
            </w:pPr>
            <w:r>
              <w:rPr>
                <w:rFonts w:hint="eastAsia" w:ascii="宋体" w:hAnsi="宋体" w:cs="宋体"/>
                <w:b/>
                <w:kern w:val="0"/>
                <w:sz w:val="21"/>
                <w:lang w:bidi="ar"/>
              </w:rPr>
              <w:t>用例类型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1640" w:hRule="atLeast"/>
        </w:trPr>
        <w:tc>
          <w:tcPr>
            <w:tcW w:w="880" w:type="dxa"/>
            <w:vMerge w:val="restart"/>
            <w:vAlign w:val="center"/>
          </w:tcPr>
          <w:p>
            <w:pPr>
              <w:spacing w:line="480" w:lineRule="exact"/>
              <w:jc w:val="center"/>
              <w:rPr>
                <w:rFonts w:ascii="宋体" w:cs="宋体"/>
                <w:kern w:val="0"/>
                <w:sz w:val="21"/>
                <w:szCs w:val="21"/>
              </w:rPr>
            </w:pPr>
            <w:r>
              <w:rPr>
                <w:rFonts w:hint="eastAsia"/>
                <w:sz w:val="21"/>
                <w:szCs w:val="21"/>
              </w:rPr>
              <w:t>库房管理</w:t>
            </w:r>
            <w:r>
              <w:rPr>
                <w:rFonts w:hint="eastAsia" w:ascii="宋体" w:hAnsi="宋体" w:cs="宋体"/>
                <w:kern w:val="0"/>
                <w:sz w:val="21"/>
                <w:szCs w:val="21"/>
                <w:lang w:bidi="ar"/>
              </w:rPr>
              <w:t>模块</w:t>
            </w:r>
          </w:p>
          <w:p>
            <w:pPr>
              <w:spacing w:line="480" w:lineRule="exact"/>
              <w:ind w:firstLine="420"/>
              <w:jc w:val="center"/>
              <w:rPr>
                <w:rFonts w:ascii="宋体" w:cs="宋体"/>
                <w:kern w:val="0"/>
                <w:sz w:val="21"/>
                <w:szCs w:val="21"/>
              </w:rPr>
            </w:pPr>
          </w:p>
        </w:tc>
        <w:tc>
          <w:tcPr>
            <w:tcW w:w="1921" w:type="dxa"/>
          </w:tcPr>
          <w:p>
            <w:pPr>
              <w:spacing w:line="480" w:lineRule="exact"/>
              <w:jc w:val="center"/>
              <w:rPr>
                <w:rFonts w:ascii="宋体" w:cs="宋体"/>
                <w:kern w:val="0"/>
                <w:sz w:val="21"/>
                <w:szCs w:val="21"/>
              </w:rPr>
            </w:pPr>
            <w:r>
              <w:rPr>
                <w:rFonts w:hint="eastAsia" w:ascii="宋体" w:cs="宋体"/>
                <w:kern w:val="0"/>
                <w:sz w:val="21"/>
                <w:szCs w:val="21"/>
              </w:rPr>
              <w:t>进入</w:t>
            </w:r>
            <w:r>
              <w:rPr>
                <w:rFonts w:hint="eastAsia"/>
                <w:sz w:val="21"/>
                <w:szCs w:val="21"/>
              </w:rPr>
              <w:t>库房</w:t>
            </w:r>
            <w:r>
              <w:rPr>
                <w:rFonts w:hint="eastAsia" w:ascii="宋体" w:cs="宋体"/>
                <w:kern w:val="0"/>
                <w:sz w:val="21"/>
                <w:szCs w:val="21"/>
              </w:rPr>
              <w:t>管理页面，新增一个</w:t>
            </w:r>
            <w:r>
              <w:rPr>
                <w:rFonts w:hint="eastAsia"/>
                <w:sz w:val="21"/>
                <w:szCs w:val="21"/>
              </w:rPr>
              <w:t>库房</w:t>
            </w:r>
          </w:p>
        </w:tc>
        <w:tc>
          <w:tcPr>
            <w:tcW w:w="2355" w:type="dxa"/>
          </w:tcPr>
          <w:p>
            <w:pPr>
              <w:spacing w:line="480" w:lineRule="exact"/>
              <w:jc w:val="center"/>
              <w:rPr>
                <w:rFonts w:ascii="宋体" w:cs="宋体"/>
                <w:kern w:val="0"/>
                <w:sz w:val="21"/>
                <w:szCs w:val="21"/>
              </w:rPr>
            </w:pPr>
            <w:r>
              <w:rPr>
                <w:rFonts w:hint="eastAsia" w:ascii="宋体" w:cs="宋体"/>
                <w:kern w:val="0"/>
                <w:sz w:val="21"/>
                <w:szCs w:val="21"/>
              </w:rPr>
              <w:t>进入</w:t>
            </w:r>
            <w:r>
              <w:rPr>
                <w:rFonts w:hint="eastAsia"/>
                <w:sz w:val="21"/>
                <w:szCs w:val="21"/>
              </w:rPr>
              <w:t>库房</w:t>
            </w:r>
            <w:r>
              <w:rPr>
                <w:rFonts w:hint="eastAsia" w:ascii="宋体" w:cs="宋体"/>
                <w:kern w:val="0"/>
                <w:sz w:val="21"/>
                <w:szCs w:val="21"/>
              </w:rPr>
              <w:t>管理页面，打开新增</w:t>
            </w:r>
            <w:r>
              <w:rPr>
                <w:rFonts w:hint="eastAsia"/>
                <w:sz w:val="21"/>
                <w:szCs w:val="21"/>
              </w:rPr>
              <w:t>库房</w:t>
            </w:r>
            <w:r>
              <w:rPr>
                <w:rFonts w:hint="eastAsia" w:ascii="宋体" w:cs="宋体"/>
                <w:kern w:val="0"/>
                <w:sz w:val="21"/>
                <w:szCs w:val="21"/>
              </w:rPr>
              <w:t>对话框，输入信息，点击确定</w:t>
            </w:r>
          </w:p>
        </w:tc>
        <w:tc>
          <w:tcPr>
            <w:tcW w:w="2250" w:type="dxa"/>
          </w:tcPr>
          <w:p>
            <w:pPr>
              <w:spacing w:line="480" w:lineRule="exact"/>
              <w:jc w:val="center"/>
              <w:rPr>
                <w:rFonts w:ascii="宋体" w:cs="宋体"/>
                <w:kern w:val="0"/>
                <w:sz w:val="21"/>
                <w:szCs w:val="21"/>
              </w:rPr>
            </w:pPr>
            <w:r>
              <w:rPr>
                <w:rFonts w:hint="eastAsia" w:ascii="宋体" w:hAnsi="宋体" w:cs="宋体"/>
                <w:kern w:val="0"/>
                <w:sz w:val="21"/>
                <w:szCs w:val="21"/>
                <w:lang w:bidi="ar"/>
              </w:rPr>
              <w:t>系统提示添加成功，并在表格中展示出来</w:t>
            </w:r>
          </w:p>
        </w:tc>
        <w:tc>
          <w:tcPr>
            <w:tcW w:w="1383" w:type="dxa"/>
          </w:tcPr>
          <w:p>
            <w:pPr>
              <w:spacing w:line="480" w:lineRule="exact"/>
              <w:jc w:val="center"/>
              <w:rPr>
                <w:rFonts w:ascii="宋体" w:hAnsi="宋体" w:cs="宋体"/>
                <w:kern w:val="0"/>
                <w:sz w:val="21"/>
                <w:szCs w:val="21"/>
                <w:lang w:bidi="ar"/>
              </w:rPr>
            </w:pPr>
            <w:r>
              <w:rPr>
                <w:rFonts w:hint="eastAsia" w:ascii="宋体" w:hAnsi="宋体" w:cs="宋体"/>
                <w:kern w:val="0"/>
                <w:sz w:val="21"/>
                <w:szCs w:val="21"/>
                <w:lang w:bidi="ar"/>
              </w:rPr>
              <w:t>功能点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1706" w:hRule="atLeast"/>
        </w:trPr>
        <w:tc>
          <w:tcPr>
            <w:tcW w:w="880" w:type="dxa"/>
            <w:vMerge w:val="continue"/>
            <w:vAlign w:val="center"/>
          </w:tcPr>
          <w:p>
            <w:pPr>
              <w:widowControl/>
              <w:jc w:val="center"/>
              <w:rPr>
                <w:rFonts w:ascii="宋体" w:cs="宋体"/>
                <w:kern w:val="0"/>
                <w:sz w:val="21"/>
                <w:szCs w:val="21"/>
              </w:rPr>
            </w:pPr>
          </w:p>
        </w:tc>
        <w:tc>
          <w:tcPr>
            <w:tcW w:w="1921" w:type="dxa"/>
          </w:tcPr>
          <w:p>
            <w:pPr>
              <w:spacing w:line="480" w:lineRule="exact"/>
              <w:jc w:val="center"/>
              <w:rPr>
                <w:rFonts w:ascii="宋体" w:cs="宋体"/>
                <w:kern w:val="0"/>
                <w:sz w:val="21"/>
                <w:szCs w:val="21"/>
              </w:rPr>
            </w:pPr>
            <w:r>
              <w:rPr>
                <w:rFonts w:hint="eastAsia" w:ascii="宋体" w:cs="宋体"/>
                <w:kern w:val="0"/>
                <w:sz w:val="21"/>
                <w:szCs w:val="21"/>
              </w:rPr>
              <w:t>进入</w:t>
            </w:r>
            <w:r>
              <w:rPr>
                <w:rFonts w:hint="eastAsia"/>
                <w:sz w:val="21"/>
                <w:szCs w:val="21"/>
              </w:rPr>
              <w:t>库房</w:t>
            </w:r>
            <w:r>
              <w:rPr>
                <w:rFonts w:hint="eastAsia" w:ascii="宋体" w:cs="宋体"/>
                <w:kern w:val="0"/>
                <w:sz w:val="21"/>
                <w:szCs w:val="21"/>
              </w:rPr>
              <w:t>管理页面，修改一个</w:t>
            </w:r>
            <w:r>
              <w:rPr>
                <w:rFonts w:hint="eastAsia"/>
                <w:sz w:val="21"/>
                <w:szCs w:val="21"/>
              </w:rPr>
              <w:t>库房</w:t>
            </w:r>
            <w:r>
              <w:rPr>
                <w:rFonts w:hint="eastAsia" w:ascii="宋体" w:cs="宋体"/>
                <w:kern w:val="0"/>
                <w:sz w:val="21"/>
                <w:szCs w:val="21"/>
              </w:rPr>
              <w:t>信息</w:t>
            </w:r>
          </w:p>
        </w:tc>
        <w:tc>
          <w:tcPr>
            <w:tcW w:w="2355" w:type="dxa"/>
          </w:tcPr>
          <w:p>
            <w:pPr>
              <w:spacing w:line="480" w:lineRule="exact"/>
              <w:jc w:val="center"/>
              <w:rPr>
                <w:rFonts w:ascii="宋体" w:cs="宋体"/>
                <w:kern w:val="0"/>
                <w:sz w:val="21"/>
                <w:szCs w:val="21"/>
              </w:rPr>
            </w:pPr>
            <w:r>
              <w:rPr>
                <w:rFonts w:hint="eastAsia" w:ascii="宋体" w:cs="宋体"/>
                <w:kern w:val="0"/>
                <w:sz w:val="21"/>
                <w:szCs w:val="21"/>
              </w:rPr>
              <w:t>进入</w:t>
            </w:r>
            <w:r>
              <w:rPr>
                <w:rFonts w:hint="eastAsia"/>
                <w:sz w:val="21"/>
                <w:szCs w:val="21"/>
              </w:rPr>
              <w:t>库房</w:t>
            </w:r>
            <w:r>
              <w:rPr>
                <w:rFonts w:hint="eastAsia" w:ascii="宋体" w:cs="宋体"/>
                <w:kern w:val="0"/>
                <w:sz w:val="21"/>
                <w:szCs w:val="21"/>
              </w:rPr>
              <w:t>管理页面，打开修改</w:t>
            </w:r>
            <w:r>
              <w:rPr>
                <w:rFonts w:hint="eastAsia"/>
                <w:sz w:val="21"/>
                <w:szCs w:val="21"/>
              </w:rPr>
              <w:t>库房</w:t>
            </w:r>
            <w:r>
              <w:rPr>
                <w:rFonts w:hint="eastAsia" w:ascii="宋体" w:cs="宋体"/>
                <w:kern w:val="0"/>
                <w:sz w:val="21"/>
                <w:szCs w:val="21"/>
              </w:rPr>
              <w:t>对话框，修改信息，点击确定</w:t>
            </w:r>
          </w:p>
        </w:tc>
        <w:tc>
          <w:tcPr>
            <w:tcW w:w="2250" w:type="dxa"/>
          </w:tcPr>
          <w:p>
            <w:pPr>
              <w:spacing w:line="480" w:lineRule="exact"/>
              <w:jc w:val="center"/>
              <w:rPr>
                <w:rFonts w:ascii="宋体" w:cs="宋体"/>
                <w:kern w:val="0"/>
                <w:sz w:val="21"/>
                <w:szCs w:val="21"/>
              </w:rPr>
            </w:pPr>
            <w:r>
              <w:rPr>
                <w:rFonts w:hint="eastAsia" w:ascii="宋体" w:hAnsi="宋体" w:cs="宋体"/>
                <w:kern w:val="0"/>
                <w:sz w:val="21"/>
                <w:szCs w:val="21"/>
                <w:lang w:bidi="ar"/>
              </w:rPr>
              <w:t>系统提示数据更新成功，并在表格中展示出来</w:t>
            </w:r>
          </w:p>
        </w:tc>
        <w:tc>
          <w:tcPr>
            <w:tcW w:w="1383" w:type="dxa"/>
          </w:tcPr>
          <w:p>
            <w:pPr>
              <w:spacing w:line="480" w:lineRule="exact"/>
              <w:jc w:val="center"/>
              <w:rPr>
                <w:rFonts w:ascii="宋体" w:hAnsi="宋体" w:cs="宋体"/>
                <w:kern w:val="0"/>
                <w:sz w:val="21"/>
                <w:szCs w:val="21"/>
                <w:lang w:bidi="ar"/>
              </w:rPr>
            </w:pPr>
            <w:r>
              <w:rPr>
                <w:rFonts w:hint="eastAsia" w:ascii="宋体" w:hAnsi="宋体" w:cs="宋体"/>
                <w:kern w:val="0"/>
                <w:sz w:val="21"/>
                <w:szCs w:val="21"/>
                <w:lang w:bidi="ar"/>
              </w:rPr>
              <w:t>功能点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1706" w:hRule="atLeast"/>
        </w:trPr>
        <w:tc>
          <w:tcPr>
            <w:tcW w:w="880" w:type="dxa"/>
            <w:vMerge w:val="continue"/>
            <w:vAlign w:val="center"/>
          </w:tcPr>
          <w:p>
            <w:pPr>
              <w:widowControl/>
              <w:jc w:val="center"/>
              <w:rPr>
                <w:rFonts w:ascii="宋体" w:cs="宋体"/>
                <w:kern w:val="0"/>
                <w:sz w:val="21"/>
                <w:szCs w:val="21"/>
              </w:rPr>
            </w:pPr>
          </w:p>
        </w:tc>
        <w:tc>
          <w:tcPr>
            <w:tcW w:w="1921" w:type="dxa"/>
          </w:tcPr>
          <w:p>
            <w:pPr>
              <w:spacing w:line="480" w:lineRule="exact"/>
              <w:jc w:val="center"/>
              <w:rPr>
                <w:rFonts w:ascii="宋体" w:cs="宋体"/>
                <w:kern w:val="0"/>
                <w:sz w:val="21"/>
                <w:szCs w:val="21"/>
              </w:rPr>
            </w:pPr>
            <w:r>
              <w:rPr>
                <w:rFonts w:hint="eastAsia" w:ascii="宋体" w:cs="宋体"/>
                <w:kern w:val="0"/>
                <w:sz w:val="21"/>
                <w:szCs w:val="21"/>
              </w:rPr>
              <w:t>进入</w:t>
            </w:r>
            <w:r>
              <w:rPr>
                <w:rFonts w:hint="eastAsia"/>
                <w:sz w:val="21"/>
                <w:szCs w:val="21"/>
              </w:rPr>
              <w:t>库房</w:t>
            </w:r>
            <w:r>
              <w:rPr>
                <w:rFonts w:hint="eastAsia" w:ascii="宋体" w:cs="宋体"/>
                <w:kern w:val="0"/>
                <w:sz w:val="21"/>
                <w:szCs w:val="21"/>
              </w:rPr>
              <w:t>管理页面，删除一个</w:t>
            </w:r>
            <w:r>
              <w:rPr>
                <w:rFonts w:hint="eastAsia"/>
                <w:sz w:val="21"/>
                <w:szCs w:val="21"/>
              </w:rPr>
              <w:t>库房</w:t>
            </w:r>
            <w:r>
              <w:rPr>
                <w:rFonts w:hint="eastAsia" w:ascii="宋体" w:cs="宋体"/>
                <w:kern w:val="0"/>
                <w:sz w:val="21"/>
                <w:szCs w:val="21"/>
              </w:rPr>
              <w:t>信息</w:t>
            </w:r>
          </w:p>
        </w:tc>
        <w:tc>
          <w:tcPr>
            <w:tcW w:w="2355" w:type="dxa"/>
          </w:tcPr>
          <w:p>
            <w:pPr>
              <w:spacing w:line="480" w:lineRule="exact"/>
              <w:jc w:val="center"/>
              <w:rPr>
                <w:rFonts w:ascii="宋体" w:cs="宋体"/>
                <w:kern w:val="0"/>
                <w:sz w:val="21"/>
                <w:szCs w:val="21"/>
              </w:rPr>
            </w:pPr>
            <w:r>
              <w:rPr>
                <w:rFonts w:hint="eastAsia" w:ascii="宋体" w:cs="宋体"/>
                <w:kern w:val="0"/>
                <w:sz w:val="21"/>
                <w:szCs w:val="21"/>
              </w:rPr>
              <w:t>进入</w:t>
            </w:r>
            <w:r>
              <w:rPr>
                <w:rFonts w:hint="eastAsia"/>
                <w:sz w:val="21"/>
                <w:szCs w:val="21"/>
              </w:rPr>
              <w:t>库房</w:t>
            </w:r>
            <w:r>
              <w:rPr>
                <w:rFonts w:hint="eastAsia" w:ascii="宋体" w:cs="宋体"/>
                <w:kern w:val="0"/>
                <w:sz w:val="21"/>
                <w:szCs w:val="21"/>
              </w:rPr>
              <w:t>管理页面，在一条数据后面点击删除按钮</w:t>
            </w:r>
          </w:p>
        </w:tc>
        <w:tc>
          <w:tcPr>
            <w:tcW w:w="2250" w:type="dxa"/>
          </w:tcPr>
          <w:p>
            <w:pPr>
              <w:spacing w:line="480" w:lineRule="exact"/>
              <w:jc w:val="center"/>
              <w:rPr>
                <w:rFonts w:ascii="宋体" w:hAnsi="宋体" w:cs="宋体"/>
                <w:kern w:val="0"/>
                <w:sz w:val="21"/>
                <w:szCs w:val="21"/>
                <w:lang w:bidi="ar"/>
              </w:rPr>
            </w:pPr>
            <w:r>
              <w:rPr>
                <w:rFonts w:hint="eastAsia" w:ascii="宋体" w:hAnsi="宋体" w:cs="宋体"/>
                <w:kern w:val="0"/>
                <w:sz w:val="21"/>
                <w:szCs w:val="21"/>
                <w:lang w:bidi="ar"/>
              </w:rPr>
              <w:t>系统提示数据删除成功，表格中没有此条数据</w:t>
            </w:r>
          </w:p>
        </w:tc>
        <w:tc>
          <w:tcPr>
            <w:tcW w:w="1383" w:type="dxa"/>
          </w:tcPr>
          <w:p>
            <w:pPr>
              <w:spacing w:line="480" w:lineRule="exact"/>
              <w:jc w:val="center"/>
              <w:rPr>
                <w:rFonts w:ascii="宋体" w:hAnsi="宋体" w:cs="宋体"/>
                <w:kern w:val="0"/>
                <w:sz w:val="21"/>
                <w:szCs w:val="21"/>
                <w:lang w:bidi="ar"/>
              </w:rPr>
            </w:pPr>
            <w:r>
              <w:rPr>
                <w:rFonts w:hint="eastAsia" w:ascii="宋体" w:hAnsi="宋体" w:cs="宋体"/>
                <w:kern w:val="0"/>
                <w:sz w:val="21"/>
                <w:szCs w:val="21"/>
                <w:lang w:bidi="ar"/>
              </w:rPr>
              <w:t>功能点</w:t>
            </w:r>
          </w:p>
        </w:tc>
      </w:tr>
    </w:tbl>
    <w:p/>
    <w:p>
      <w:pPr>
        <w:spacing w:line="400" w:lineRule="exact"/>
        <w:ind w:left="3360" w:firstLine="420"/>
        <w:rPr>
          <w:sz w:val="21"/>
        </w:rPr>
      </w:pPr>
      <w:r>
        <w:rPr>
          <w:rFonts w:hint="eastAsia"/>
          <w:sz w:val="21"/>
        </w:rPr>
        <w:t>表5-5 工单管理测试用例表</w:t>
      </w:r>
    </w:p>
    <w:tbl>
      <w:tblPr>
        <w:tblStyle w:val="16"/>
        <w:tblW w:w="8789"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80"/>
        <w:gridCol w:w="1921"/>
        <w:gridCol w:w="2355"/>
        <w:gridCol w:w="2250"/>
        <w:gridCol w:w="138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80" w:type="dxa"/>
          </w:tcPr>
          <w:p>
            <w:pPr>
              <w:spacing w:line="360" w:lineRule="auto"/>
              <w:jc w:val="center"/>
              <w:rPr>
                <w:rFonts w:ascii="宋体" w:cs="宋体"/>
                <w:b/>
                <w:kern w:val="0"/>
              </w:rPr>
            </w:pPr>
            <w:r>
              <w:rPr>
                <w:rFonts w:hint="eastAsia" w:ascii="宋体" w:hAnsi="宋体" w:cs="宋体"/>
                <w:b/>
                <w:kern w:val="0"/>
                <w:sz w:val="21"/>
                <w:lang w:bidi="ar"/>
              </w:rPr>
              <w:t>模块</w:t>
            </w:r>
          </w:p>
        </w:tc>
        <w:tc>
          <w:tcPr>
            <w:tcW w:w="1921" w:type="dxa"/>
          </w:tcPr>
          <w:p>
            <w:pPr>
              <w:spacing w:line="360" w:lineRule="auto"/>
              <w:jc w:val="center"/>
              <w:rPr>
                <w:rFonts w:ascii="宋体" w:cs="宋体"/>
                <w:b/>
                <w:kern w:val="0"/>
              </w:rPr>
            </w:pPr>
            <w:r>
              <w:rPr>
                <w:rFonts w:hint="eastAsia" w:ascii="宋体" w:hAnsi="宋体" w:cs="宋体"/>
                <w:b/>
                <w:kern w:val="0"/>
                <w:sz w:val="21"/>
                <w:lang w:bidi="ar"/>
              </w:rPr>
              <w:t>测试用例描述</w:t>
            </w:r>
          </w:p>
        </w:tc>
        <w:tc>
          <w:tcPr>
            <w:tcW w:w="2355" w:type="dxa"/>
          </w:tcPr>
          <w:p>
            <w:pPr>
              <w:spacing w:line="360" w:lineRule="auto"/>
              <w:jc w:val="center"/>
              <w:rPr>
                <w:rFonts w:ascii="宋体" w:cs="宋体"/>
                <w:b/>
                <w:kern w:val="0"/>
              </w:rPr>
            </w:pPr>
            <w:r>
              <w:rPr>
                <w:rFonts w:hint="eastAsia" w:ascii="宋体" w:hAnsi="宋体" w:cs="宋体"/>
                <w:b/>
                <w:kern w:val="0"/>
                <w:sz w:val="21"/>
                <w:lang w:bidi="ar"/>
              </w:rPr>
              <w:t>操作过程及数据</w:t>
            </w:r>
          </w:p>
        </w:tc>
        <w:tc>
          <w:tcPr>
            <w:tcW w:w="2250" w:type="dxa"/>
          </w:tcPr>
          <w:p>
            <w:pPr>
              <w:spacing w:line="360" w:lineRule="auto"/>
              <w:jc w:val="center"/>
              <w:rPr>
                <w:rFonts w:ascii="宋体" w:cs="宋体"/>
                <w:b/>
                <w:kern w:val="0"/>
              </w:rPr>
            </w:pPr>
            <w:r>
              <w:rPr>
                <w:rFonts w:hint="eastAsia" w:ascii="宋体" w:hAnsi="宋体" w:cs="宋体"/>
                <w:b/>
                <w:kern w:val="0"/>
                <w:sz w:val="21"/>
                <w:lang w:bidi="ar"/>
              </w:rPr>
              <w:t>预期结果</w:t>
            </w:r>
          </w:p>
        </w:tc>
        <w:tc>
          <w:tcPr>
            <w:tcW w:w="1383" w:type="dxa"/>
          </w:tcPr>
          <w:p>
            <w:pPr>
              <w:spacing w:line="360" w:lineRule="auto"/>
              <w:jc w:val="center"/>
              <w:rPr>
                <w:rFonts w:ascii="宋体" w:cs="宋体"/>
                <w:b/>
                <w:kern w:val="0"/>
              </w:rPr>
            </w:pPr>
            <w:r>
              <w:rPr>
                <w:rFonts w:hint="eastAsia" w:ascii="宋体" w:hAnsi="宋体" w:cs="宋体"/>
                <w:b/>
                <w:kern w:val="0"/>
                <w:sz w:val="21"/>
                <w:lang w:bidi="ar"/>
              </w:rPr>
              <w:t>用例类型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1640" w:hRule="atLeast"/>
        </w:trPr>
        <w:tc>
          <w:tcPr>
            <w:tcW w:w="880" w:type="dxa"/>
            <w:vMerge w:val="restart"/>
            <w:vAlign w:val="center"/>
          </w:tcPr>
          <w:p>
            <w:pPr>
              <w:spacing w:line="480" w:lineRule="exact"/>
              <w:jc w:val="center"/>
              <w:rPr>
                <w:rFonts w:ascii="宋体" w:cs="宋体"/>
                <w:kern w:val="0"/>
                <w:sz w:val="21"/>
                <w:szCs w:val="21"/>
              </w:rPr>
            </w:pPr>
            <w:r>
              <w:rPr>
                <w:rFonts w:hint="eastAsia"/>
                <w:sz w:val="21"/>
                <w:szCs w:val="21"/>
              </w:rPr>
              <w:t>工单管理</w:t>
            </w:r>
            <w:r>
              <w:rPr>
                <w:rFonts w:hint="eastAsia" w:ascii="宋体" w:hAnsi="宋体" w:cs="宋体"/>
                <w:kern w:val="0"/>
                <w:sz w:val="21"/>
                <w:szCs w:val="21"/>
                <w:lang w:bidi="ar"/>
              </w:rPr>
              <w:t>模块</w:t>
            </w:r>
          </w:p>
          <w:p>
            <w:pPr>
              <w:spacing w:line="480" w:lineRule="exact"/>
              <w:ind w:firstLine="420"/>
              <w:jc w:val="center"/>
              <w:rPr>
                <w:rFonts w:ascii="宋体" w:cs="宋体"/>
                <w:kern w:val="0"/>
                <w:sz w:val="21"/>
                <w:szCs w:val="21"/>
              </w:rPr>
            </w:pPr>
          </w:p>
        </w:tc>
        <w:tc>
          <w:tcPr>
            <w:tcW w:w="1921" w:type="dxa"/>
          </w:tcPr>
          <w:p>
            <w:pPr>
              <w:spacing w:line="480" w:lineRule="exact"/>
              <w:jc w:val="center"/>
              <w:rPr>
                <w:rFonts w:ascii="宋体" w:cs="宋体"/>
                <w:kern w:val="0"/>
                <w:sz w:val="21"/>
                <w:szCs w:val="21"/>
              </w:rPr>
            </w:pPr>
            <w:r>
              <w:rPr>
                <w:rFonts w:hint="eastAsia" w:ascii="宋体" w:cs="宋体"/>
                <w:kern w:val="0"/>
                <w:sz w:val="21"/>
                <w:szCs w:val="21"/>
              </w:rPr>
              <w:t>进入</w:t>
            </w:r>
            <w:r>
              <w:rPr>
                <w:rFonts w:hint="eastAsia"/>
                <w:sz w:val="21"/>
                <w:szCs w:val="21"/>
              </w:rPr>
              <w:t>工单</w:t>
            </w:r>
            <w:r>
              <w:rPr>
                <w:rFonts w:hint="eastAsia" w:ascii="宋体" w:cs="宋体"/>
                <w:kern w:val="0"/>
                <w:sz w:val="21"/>
                <w:szCs w:val="21"/>
              </w:rPr>
              <w:t>管理页面，新增一个工单</w:t>
            </w:r>
          </w:p>
        </w:tc>
        <w:tc>
          <w:tcPr>
            <w:tcW w:w="2355" w:type="dxa"/>
          </w:tcPr>
          <w:p>
            <w:pPr>
              <w:spacing w:line="480" w:lineRule="exact"/>
              <w:jc w:val="center"/>
              <w:rPr>
                <w:rFonts w:ascii="宋体" w:cs="宋体"/>
                <w:kern w:val="0"/>
                <w:sz w:val="21"/>
                <w:szCs w:val="21"/>
              </w:rPr>
            </w:pPr>
            <w:r>
              <w:rPr>
                <w:rFonts w:hint="eastAsia" w:ascii="宋体" w:cs="宋体"/>
                <w:kern w:val="0"/>
                <w:sz w:val="21"/>
                <w:szCs w:val="21"/>
              </w:rPr>
              <w:t>进入</w:t>
            </w:r>
            <w:r>
              <w:rPr>
                <w:rFonts w:hint="eastAsia"/>
                <w:sz w:val="21"/>
                <w:szCs w:val="21"/>
              </w:rPr>
              <w:t>工单</w:t>
            </w:r>
            <w:r>
              <w:rPr>
                <w:rFonts w:hint="eastAsia" w:ascii="宋体" w:cs="宋体"/>
                <w:kern w:val="0"/>
                <w:sz w:val="21"/>
                <w:szCs w:val="21"/>
              </w:rPr>
              <w:t>管理页面，打开新建工单对话框，输入信息，点击确定</w:t>
            </w:r>
          </w:p>
        </w:tc>
        <w:tc>
          <w:tcPr>
            <w:tcW w:w="2250" w:type="dxa"/>
          </w:tcPr>
          <w:p>
            <w:pPr>
              <w:spacing w:line="480" w:lineRule="exact"/>
              <w:jc w:val="center"/>
              <w:rPr>
                <w:rFonts w:ascii="宋体" w:cs="宋体"/>
                <w:kern w:val="0"/>
                <w:sz w:val="21"/>
                <w:szCs w:val="21"/>
              </w:rPr>
            </w:pPr>
            <w:r>
              <w:rPr>
                <w:rFonts w:hint="eastAsia" w:ascii="宋体" w:hAnsi="宋体" w:cs="宋体"/>
                <w:kern w:val="0"/>
                <w:sz w:val="21"/>
                <w:szCs w:val="21"/>
                <w:lang w:bidi="ar"/>
              </w:rPr>
              <w:t>系统提示添加成功，并在表格中展示出来</w:t>
            </w:r>
          </w:p>
        </w:tc>
        <w:tc>
          <w:tcPr>
            <w:tcW w:w="1383" w:type="dxa"/>
          </w:tcPr>
          <w:p>
            <w:pPr>
              <w:spacing w:line="480" w:lineRule="exact"/>
              <w:jc w:val="center"/>
              <w:rPr>
                <w:rFonts w:ascii="宋体" w:hAnsi="宋体" w:cs="宋体"/>
                <w:kern w:val="0"/>
                <w:sz w:val="21"/>
                <w:szCs w:val="21"/>
                <w:lang w:bidi="ar"/>
              </w:rPr>
            </w:pPr>
            <w:r>
              <w:rPr>
                <w:rFonts w:hint="eastAsia" w:ascii="宋体" w:hAnsi="宋体" w:cs="宋体"/>
                <w:kern w:val="0"/>
                <w:sz w:val="21"/>
                <w:szCs w:val="21"/>
                <w:lang w:bidi="ar"/>
              </w:rPr>
              <w:t>功能点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1706" w:hRule="atLeast"/>
        </w:trPr>
        <w:tc>
          <w:tcPr>
            <w:tcW w:w="880" w:type="dxa"/>
            <w:vMerge w:val="continue"/>
            <w:vAlign w:val="center"/>
          </w:tcPr>
          <w:p>
            <w:pPr>
              <w:widowControl/>
              <w:jc w:val="center"/>
              <w:rPr>
                <w:rFonts w:ascii="宋体" w:cs="宋体"/>
                <w:kern w:val="0"/>
                <w:sz w:val="21"/>
                <w:szCs w:val="21"/>
              </w:rPr>
            </w:pPr>
          </w:p>
        </w:tc>
        <w:tc>
          <w:tcPr>
            <w:tcW w:w="1921" w:type="dxa"/>
          </w:tcPr>
          <w:p>
            <w:pPr>
              <w:spacing w:line="480" w:lineRule="exact"/>
              <w:jc w:val="center"/>
              <w:rPr>
                <w:rFonts w:ascii="宋体" w:cs="宋体"/>
                <w:kern w:val="0"/>
                <w:sz w:val="21"/>
                <w:szCs w:val="21"/>
              </w:rPr>
            </w:pPr>
            <w:r>
              <w:rPr>
                <w:rFonts w:hint="eastAsia" w:ascii="宋体" w:cs="宋体"/>
                <w:kern w:val="0"/>
                <w:sz w:val="21"/>
                <w:szCs w:val="21"/>
              </w:rPr>
              <w:t>进入</w:t>
            </w:r>
            <w:r>
              <w:rPr>
                <w:rFonts w:hint="eastAsia"/>
                <w:sz w:val="21"/>
                <w:szCs w:val="21"/>
              </w:rPr>
              <w:t>工单</w:t>
            </w:r>
            <w:r>
              <w:rPr>
                <w:rFonts w:hint="eastAsia" w:ascii="宋体" w:cs="宋体"/>
                <w:kern w:val="0"/>
                <w:sz w:val="21"/>
                <w:szCs w:val="21"/>
              </w:rPr>
              <w:t>管理页面，修改一个</w:t>
            </w:r>
            <w:r>
              <w:rPr>
                <w:rFonts w:hint="eastAsia"/>
                <w:sz w:val="21"/>
                <w:szCs w:val="21"/>
              </w:rPr>
              <w:t>工单</w:t>
            </w:r>
            <w:r>
              <w:rPr>
                <w:rFonts w:hint="eastAsia" w:ascii="宋体" w:cs="宋体"/>
                <w:kern w:val="0"/>
                <w:sz w:val="21"/>
                <w:szCs w:val="21"/>
              </w:rPr>
              <w:t>信息</w:t>
            </w:r>
          </w:p>
        </w:tc>
        <w:tc>
          <w:tcPr>
            <w:tcW w:w="2355" w:type="dxa"/>
          </w:tcPr>
          <w:p>
            <w:pPr>
              <w:spacing w:line="480" w:lineRule="exact"/>
              <w:jc w:val="center"/>
              <w:rPr>
                <w:rFonts w:ascii="宋体" w:cs="宋体"/>
                <w:kern w:val="0"/>
                <w:sz w:val="21"/>
                <w:szCs w:val="21"/>
              </w:rPr>
            </w:pPr>
            <w:r>
              <w:rPr>
                <w:rFonts w:hint="eastAsia" w:ascii="宋体" w:cs="宋体"/>
                <w:kern w:val="0"/>
                <w:sz w:val="21"/>
                <w:szCs w:val="21"/>
              </w:rPr>
              <w:t>进入</w:t>
            </w:r>
            <w:r>
              <w:rPr>
                <w:rFonts w:hint="eastAsia"/>
                <w:sz w:val="21"/>
                <w:szCs w:val="21"/>
              </w:rPr>
              <w:t>工单</w:t>
            </w:r>
            <w:r>
              <w:rPr>
                <w:rFonts w:hint="eastAsia" w:ascii="宋体" w:cs="宋体"/>
                <w:kern w:val="0"/>
                <w:sz w:val="21"/>
                <w:szCs w:val="21"/>
              </w:rPr>
              <w:t>管理页面，打开修改</w:t>
            </w:r>
            <w:r>
              <w:rPr>
                <w:rFonts w:hint="eastAsia"/>
                <w:sz w:val="21"/>
                <w:szCs w:val="21"/>
              </w:rPr>
              <w:t>工单</w:t>
            </w:r>
            <w:r>
              <w:rPr>
                <w:rFonts w:hint="eastAsia" w:ascii="宋体" w:cs="宋体"/>
                <w:kern w:val="0"/>
                <w:sz w:val="21"/>
                <w:szCs w:val="21"/>
              </w:rPr>
              <w:t>对话框，修改信息，点击确定</w:t>
            </w:r>
          </w:p>
        </w:tc>
        <w:tc>
          <w:tcPr>
            <w:tcW w:w="2250" w:type="dxa"/>
          </w:tcPr>
          <w:p>
            <w:pPr>
              <w:spacing w:line="480" w:lineRule="exact"/>
              <w:jc w:val="center"/>
              <w:rPr>
                <w:rFonts w:ascii="宋体" w:cs="宋体"/>
                <w:kern w:val="0"/>
                <w:sz w:val="21"/>
                <w:szCs w:val="21"/>
              </w:rPr>
            </w:pPr>
            <w:r>
              <w:rPr>
                <w:rFonts w:hint="eastAsia" w:ascii="宋体" w:hAnsi="宋体" w:cs="宋体"/>
                <w:kern w:val="0"/>
                <w:sz w:val="21"/>
                <w:szCs w:val="21"/>
                <w:lang w:bidi="ar"/>
              </w:rPr>
              <w:t>系统提示数据更新成功，并在表格中展示出来</w:t>
            </w:r>
          </w:p>
        </w:tc>
        <w:tc>
          <w:tcPr>
            <w:tcW w:w="1383" w:type="dxa"/>
          </w:tcPr>
          <w:p>
            <w:pPr>
              <w:spacing w:line="480" w:lineRule="exact"/>
              <w:jc w:val="center"/>
              <w:rPr>
                <w:rFonts w:ascii="宋体" w:hAnsi="宋体" w:cs="宋体"/>
                <w:kern w:val="0"/>
                <w:sz w:val="21"/>
                <w:szCs w:val="21"/>
                <w:lang w:bidi="ar"/>
              </w:rPr>
            </w:pPr>
            <w:r>
              <w:rPr>
                <w:rFonts w:hint="eastAsia" w:ascii="宋体" w:hAnsi="宋体" w:cs="宋体"/>
                <w:kern w:val="0"/>
                <w:sz w:val="21"/>
                <w:szCs w:val="21"/>
                <w:lang w:bidi="ar"/>
              </w:rPr>
              <w:t>功能点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1706" w:hRule="atLeast"/>
        </w:trPr>
        <w:tc>
          <w:tcPr>
            <w:tcW w:w="880" w:type="dxa"/>
            <w:vMerge w:val="continue"/>
            <w:vAlign w:val="center"/>
          </w:tcPr>
          <w:p>
            <w:pPr>
              <w:widowControl/>
              <w:jc w:val="center"/>
              <w:rPr>
                <w:rFonts w:ascii="宋体" w:cs="宋体"/>
                <w:kern w:val="0"/>
                <w:sz w:val="21"/>
                <w:szCs w:val="21"/>
              </w:rPr>
            </w:pPr>
          </w:p>
        </w:tc>
        <w:tc>
          <w:tcPr>
            <w:tcW w:w="1921" w:type="dxa"/>
          </w:tcPr>
          <w:p>
            <w:pPr>
              <w:spacing w:line="480" w:lineRule="exact"/>
              <w:jc w:val="center"/>
              <w:rPr>
                <w:rFonts w:ascii="宋体" w:cs="宋体"/>
                <w:kern w:val="0"/>
                <w:sz w:val="21"/>
                <w:szCs w:val="21"/>
              </w:rPr>
            </w:pPr>
            <w:r>
              <w:rPr>
                <w:rFonts w:hint="eastAsia" w:ascii="宋体" w:cs="宋体"/>
                <w:kern w:val="0"/>
                <w:sz w:val="21"/>
                <w:szCs w:val="21"/>
              </w:rPr>
              <w:t>进入</w:t>
            </w:r>
            <w:r>
              <w:rPr>
                <w:rFonts w:hint="eastAsia"/>
                <w:sz w:val="21"/>
                <w:szCs w:val="21"/>
              </w:rPr>
              <w:t>工单</w:t>
            </w:r>
            <w:r>
              <w:rPr>
                <w:rFonts w:hint="eastAsia" w:ascii="宋体" w:cs="宋体"/>
                <w:kern w:val="0"/>
                <w:sz w:val="21"/>
                <w:szCs w:val="21"/>
              </w:rPr>
              <w:t>管理页面，删除一个</w:t>
            </w:r>
            <w:r>
              <w:rPr>
                <w:rFonts w:hint="eastAsia"/>
                <w:sz w:val="21"/>
                <w:szCs w:val="21"/>
              </w:rPr>
              <w:t>工单</w:t>
            </w:r>
            <w:r>
              <w:rPr>
                <w:rFonts w:hint="eastAsia" w:ascii="宋体" w:cs="宋体"/>
                <w:kern w:val="0"/>
                <w:sz w:val="21"/>
                <w:szCs w:val="21"/>
              </w:rPr>
              <w:t>信息</w:t>
            </w:r>
          </w:p>
        </w:tc>
        <w:tc>
          <w:tcPr>
            <w:tcW w:w="2355" w:type="dxa"/>
          </w:tcPr>
          <w:p>
            <w:pPr>
              <w:spacing w:line="480" w:lineRule="exact"/>
              <w:jc w:val="center"/>
              <w:rPr>
                <w:rFonts w:ascii="宋体" w:cs="宋体"/>
                <w:kern w:val="0"/>
                <w:sz w:val="21"/>
                <w:szCs w:val="21"/>
              </w:rPr>
            </w:pPr>
            <w:r>
              <w:rPr>
                <w:rFonts w:hint="eastAsia" w:ascii="宋体" w:cs="宋体"/>
                <w:kern w:val="0"/>
                <w:sz w:val="21"/>
                <w:szCs w:val="21"/>
              </w:rPr>
              <w:t>进入</w:t>
            </w:r>
            <w:r>
              <w:rPr>
                <w:rFonts w:hint="eastAsia"/>
                <w:sz w:val="21"/>
                <w:szCs w:val="21"/>
              </w:rPr>
              <w:t>工单</w:t>
            </w:r>
            <w:r>
              <w:rPr>
                <w:rFonts w:hint="eastAsia" w:ascii="宋体" w:cs="宋体"/>
                <w:kern w:val="0"/>
                <w:sz w:val="21"/>
                <w:szCs w:val="21"/>
              </w:rPr>
              <w:t>管理页面，在一条数据后面点击删除按钮</w:t>
            </w:r>
          </w:p>
        </w:tc>
        <w:tc>
          <w:tcPr>
            <w:tcW w:w="2250" w:type="dxa"/>
          </w:tcPr>
          <w:p>
            <w:pPr>
              <w:spacing w:line="480" w:lineRule="exact"/>
              <w:jc w:val="center"/>
              <w:rPr>
                <w:rFonts w:ascii="宋体" w:hAnsi="宋体" w:cs="宋体"/>
                <w:kern w:val="0"/>
                <w:sz w:val="21"/>
                <w:szCs w:val="21"/>
                <w:lang w:bidi="ar"/>
              </w:rPr>
            </w:pPr>
            <w:r>
              <w:rPr>
                <w:rFonts w:hint="eastAsia" w:ascii="宋体" w:hAnsi="宋体" w:cs="宋体"/>
                <w:kern w:val="0"/>
                <w:sz w:val="21"/>
                <w:szCs w:val="21"/>
                <w:lang w:bidi="ar"/>
              </w:rPr>
              <w:t>系统提示数据删除成功，表格中没有此条数据</w:t>
            </w:r>
          </w:p>
        </w:tc>
        <w:tc>
          <w:tcPr>
            <w:tcW w:w="1383" w:type="dxa"/>
          </w:tcPr>
          <w:p>
            <w:pPr>
              <w:spacing w:line="480" w:lineRule="exact"/>
              <w:jc w:val="center"/>
              <w:rPr>
                <w:rFonts w:ascii="宋体" w:hAnsi="宋体" w:cs="宋体"/>
                <w:kern w:val="0"/>
                <w:sz w:val="21"/>
                <w:szCs w:val="21"/>
                <w:lang w:bidi="ar"/>
              </w:rPr>
            </w:pPr>
            <w:r>
              <w:rPr>
                <w:rFonts w:hint="eastAsia" w:ascii="宋体" w:hAnsi="宋体" w:cs="宋体"/>
                <w:kern w:val="0"/>
                <w:sz w:val="21"/>
                <w:szCs w:val="21"/>
                <w:lang w:bidi="ar"/>
              </w:rPr>
              <w:t>功能点</w:t>
            </w:r>
          </w:p>
        </w:tc>
      </w:tr>
    </w:tbl>
    <w:p/>
    <w:p/>
    <w:p>
      <w:pPr>
        <w:spacing w:line="400" w:lineRule="exact"/>
        <w:ind w:left="3360" w:firstLine="420"/>
        <w:rPr>
          <w:sz w:val="21"/>
        </w:rPr>
      </w:pPr>
    </w:p>
    <w:p>
      <w:pPr>
        <w:spacing w:line="400" w:lineRule="exact"/>
        <w:ind w:left="3360" w:firstLine="420"/>
        <w:rPr>
          <w:sz w:val="21"/>
        </w:rPr>
      </w:pPr>
      <w:r>
        <w:rPr>
          <w:rFonts w:hint="eastAsia"/>
          <w:sz w:val="21"/>
        </w:rPr>
        <w:t>表5-6 工具管理测试用例表</w:t>
      </w:r>
    </w:p>
    <w:tbl>
      <w:tblPr>
        <w:tblStyle w:val="16"/>
        <w:tblW w:w="8789"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80"/>
        <w:gridCol w:w="1921"/>
        <w:gridCol w:w="2355"/>
        <w:gridCol w:w="2250"/>
        <w:gridCol w:w="138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880" w:type="dxa"/>
          </w:tcPr>
          <w:p>
            <w:pPr>
              <w:spacing w:line="360" w:lineRule="auto"/>
              <w:jc w:val="center"/>
              <w:rPr>
                <w:rFonts w:ascii="宋体" w:cs="宋体"/>
                <w:b/>
                <w:kern w:val="0"/>
              </w:rPr>
            </w:pPr>
            <w:r>
              <w:rPr>
                <w:rFonts w:hint="eastAsia" w:ascii="宋体" w:hAnsi="宋体" w:cs="宋体"/>
                <w:b/>
                <w:kern w:val="0"/>
                <w:sz w:val="21"/>
                <w:lang w:bidi="ar"/>
              </w:rPr>
              <w:t>模块</w:t>
            </w:r>
          </w:p>
        </w:tc>
        <w:tc>
          <w:tcPr>
            <w:tcW w:w="1921" w:type="dxa"/>
          </w:tcPr>
          <w:p>
            <w:pPr>
              <w:spacing w:line="360" w:lineRule="auto"/>
              <w:jc w:val="center"/>
              <w:rPr>
                <w:rFonts w:ascii="宋体" w:cs="宋体"/>
                <w:b/>
                <w:kern w:val="0"/>
              </w:rPr>
            </w:pPr>
            <w:r>
              <w:rPr>
                <w:rFonts w:hint="eastAsia" w:ascii="宋体" w:hAnsi="宋体" w:cs="宋体"/>
                <w:b/>
                <w:kern w:val="0"/>
                <w:sz w:val="21"/>
                <w:lang w:bidi="ar"/>
              </w:rPr>
              <w:t>测试用例描述</w:t>
            </w:r>
          </w:p>
        </w:tc>
        <w:tc>
          <w:tcPr>
            <w:tcW w:w="2355" w:type="dxa"/>
          </w:tcPr>
          <w:p>
            <w:pPr>
              <w:spacing w:line="360" w:lineRule="auto"/>
              <w:jc w:val="center"/>
              <w:rPr>
                <w:rFonts w:ascii="宋体" w:cs="宋体"/>
                <w:b/>
                <w:kern w:val="0"/>
              </w:rPr>
            </w:pPr>
            <w:r>
              <w:rPr>
                <w:rFonts w:hint="eastAsia" w:ascii="宋体" w:hAnsi="宋体" w:cs="宋体"/>
                <w:b/>
                <w:kern w:val="0"/>
                <w:sz w:val="21"/>
                <w:lang w:bidi="ar"/>
              </w:rPr>
              <w:t>操作过程及数据</w:t>
            </w:r>
          </w:p>
        </w:tc>
        <w:tc>
          <w:tcPr>
            <w:tcW w:w="2250" w:type="dxa"/>
          </w:tcPr>
          <w:p>
            <w:pPr>
              <w:spacing w:line="360" w:lineRule="auto"/>
              <w:jc w:val="center"/>
              <w:rPr>
                <w:rFonts w:ascii="宋体" w:cs="宋体"/>
                <w:b/>
                <w:kern w:val="0"/>
              </w:rPr>
            </w:pPr>
            <w:r>
              <w:rPr>
                <w:rFonts w:hint="eastAsia" w:ascii="宋体" w:hAnsi="宋体" w:cs="宋体"/>
                <w:b/>
                <w:kern w:val="0"/>
                <w:sz w:val="21"/>
                <w:lang w:bidi="ar"/>
              </w:rPr>
              <w:t>预期结果</w:t>
            </w:r>
          </w:p>
        </w:tc>
        <w:tc>
          <w:tcPr>
            <w:tcW w:w="1383" w:type="dxa"/>
          </w:tcPr>
          <w:p>
            <w:pPr>
              <w:spacing w:line="360" w:lineRule="auto"/>
              <w:jc w:val="center"/>
              <w:rPr>
                <w:rFonts w:ascii="宋体" w:cs="宋体"/>
                <w:b/>
                <w:kern w:val="0"/>
              </w:rPr>
            </w:pPr>
            <w:r>
              <w:rPr>
                <w:rFonts w:hint="eastAsia" w:ascii="宋体" w:hAnsi="宋体" w:cs="宋体"/>
                <w:b/>
                <w:kern w:val="0"/>
                <w:sz w:val="21"/>
                <w:lang w:bidi="ar"/>
              </w:rPr>
              <w:t>用例类型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1640" w:hRule="atLeast"/>
        </w:trPr>
        <w:tc>
          <w:tcPr>
            <w:tcW w:w="880" w:type="dxa"/>
            <w:vMerge w:val="restart"/>
            <w:vAlign w:val="center"/>
          </w:tcPr>
          <w:p>
            <w:pPr>
              <w:spacing w:line="480" w:lineRule="exact"/>
              <w:jc w:val="center"/>
              <w:rPr>
                <w:rFonts w:ascii="宋体" w:cs="宋体"/>
                <w:kern w:val="0"/>
                <w:sz w:val="21"/>
                <w:szCs w:val="21"/>
              </w:rPr>
            </w:pPr>
            <w:r>
              <w:rPr>
                <w:rFonts w:hint="eastAsia"/>
                <w:sz w:val="21"/>
              </w:rPr>
              <w:t>工具</w:t>
            </w:r>
            <w:r>
              <w:rPr>
                <w:rFonts w:hint="eastAsia"/>
                <w:sz w:val="21"/>
                <w:szCs w:val="21"/>
              </w:rPr>
              <w:t>管理</w:t>
            </w:r>
            <w:r>
              <w:rPr>
                <w:rFonts w:hint="eastAsia" w:ascii="宋体" w:hAnsi="宋体" w:cs="宋体"/>
                <w:kern w:val="0"/>
                <w:sz w:val="21"/>
                <w:szCs w:val="21"/>
                <w:lang w:bidi="ar"/>
              </w:rPr>
              <w:t>模块</w:t>
            </w:r>
          </w:p>
          <w:p>
            <w:pPr>
              <w:spacing w:line="480" w:lineRule="exact"/>
              <w:ind w:firstLine="420"/>
              <w:jc w:val="center"/>
              <w:rPr>
                <w:rFonts w:ascii="宋体" w:cs="宋体"/>
                <w:kern w:val="0"/>
                <w:sz w:val="21"/>
                <w:szCs w:val="21"/>
              </w:rPr>
            </w:pPr>
          </w:p>
        </w:tc>
        <w:tc>
          <w:tcPr>
            <w:tcW w:w="1921" w:type="dxa"/>
          </w:tcPr>
          <w:p>
            <w:pPr>
              <w:spacing w:line="480" w:lineRule="exact"/>
              <w:jc w:val="center"/>
              <w:rPr>
                <w:rFonts w:ascii="宋体" w:cs="宋体"/>
                <w:kern w:val="0"/>
                <w:sz w:val="21"/>
                <w:szCs w:val="21"/>
              </w:rPr>
            </w:pPr>
            <w:r>
              <w:rPr>
                <w:rFonts w:hint="eastAsia" w:ascii="宋体" w:cs="宋体"/>
                <w:kern w:val="0"/>
                <w:sz w:val="21"/>
                <w:szCs w:val="21"/>
              </w:rPr>
              <w:t>进入</w:t>
            </w:r>
            <w:r>
              <w:rPr>
                <w:rFonts w:hint="eastAsia"/>
                <w:sz w:val="21"/>
              </w:rPr>
              <w:t>工具</w:t>
            </w:r>
            <w:r>
              <w:rPr>
                <w:rFonts w:hint="eastAsia" w:ascii="宋体" w:cs="宋体"/>
                <w:kern w:val="0"/>
                <w:sz w:val="21"/>
                <w:szCs w:val="21"/>
              </w:rPr>
              <w:t>管理页面，新增一个</w:t>
            </w:r>
            <w:r>
              <w:rPr>
                <w:rFonts w:hint="eastAsia"/>
                <w:sz w:val="21"/>
              </w:rPr>
              <w:t>工具</w:t>
            </w:r>
          </w:p>
        </w:tc>
        <w:tc>
          <w:tcPr>
            <w:tcW w:w="2355" w:type="dxa"/>
          </w:tcPr>
          <w:p>
            <w:pPr>
              <w:spacing w:line="480" w:lineRule="exact"/>
              <w:jc w:val="center"/>
              <w:rPr>
                <w:rFonts w:ascii="宋体" w:cs="宋体"/>
                <w:kern w:val="0"/>
                <w:sz w:val="21"/>
                <w:szCs w:val="21"/>
              </w:rPr>
            </w:pPr>
            <w:r>
              <w:rPr>
                <w:rFonts w:hint="eastAsia" w:ascii="宋体" w:cs="宋体"/>
                <w:kern w:val="0"/>
                <w:sz w:val="21"/>
                <w:szCs w:val="21"/>
              </w:rPr>
              <w:t>进入</w:t>
            </w:r>
            <w:r>
              <w:rPr>
                <w:rFonts w:hint="eastAsia"/>
                <w:sz w:val="21"/>
              </w:rPr>
              <w:t>工具</w:t>
            </w:r>
            <w:r>
              <w:rPr>
                <w:rFonts w:hint="eastAsia" w:ascii="宋体" w:cs="宋体"/>
                <w:kern w:val="0"/>
                <w:sz w:val="21"/>
                <w:szCs w:val="21"/>
              </w:rPr>
              <w:t>管理页面，打开新建</w:t>
            </w:r>
            <w:r>
              <w:rPr>
                <w:rFonts w:hint="eastAsia"/>
                <w:sz w:val="21"/>
              </w:rPr>
              <w:t>工具</w:t>
            </w:r>
            <w:r>
              <w:rPr>
                <w:rFonts w:hint="eastAsia" w:ascii="宋体" w:cs="宋体"/>
                <w:kern w:val="0"/>
                <w:sz w:val="21"/>
                <w:szCs w:val="21"/>
              </w:rPr>
              <w:t>对话框，输入信息，点击确定</w:t>
            </w:r>
          </w:p>
        </w:tc>
        <w:tc>
          <w:tcPr>
            <w:tcW w:w="2250" w:type="dxa"/>
          </w:tcPr>
          <w:p>
            <w:pPr>
              <w:spacing w:line="480" w:lineRule="exact"/>
              <w:jc w:val="center"/>
              <w:rPr>
                <w:rFonts w:ascii="宋体" w:cs="宋体"/>
                <w:kern w:val="0"/>
                <w:sz w:val="21"/>
                <w:szCs w:val="21"/>
              </w:rPr>
            </w:pPr>
            <w:r>
              <w:rPr>
                <w:rFonts w:hint="eastAsia" w:ascii="宋体" w:hAnsi="宋体" w:cs="宋体"/>
                <w:kern w:val="0"/>
                <w:sz w:val="21"/>
                <w:szCs w:val="21"/>
                <w:lang w:bidi="ar"/>
              </w:rPr>
              <w:t>系统提示添加成功，并在表格中展示出来</w:t>
            </w:r>
          </w:p>
        </w:tc>
        <w:tc>
          <w:tcPr>
            <w:tcW w:w="1383" w:type="dxa"/>
          </w:tcPr>
          <w:p>
            <w:pPr>
              <w:spacing w:line="480" w:lineRule="exact"/>
              <w:jc w:val="center"/>
              <w:rPr>
                <w:rFonts w:ascii="宋体" w:hAnsi="宋体" w:cs="宋体"/>
                <w:kern w:val="0"/>
                <w:sz w:val="21"/>
                <w:szCs w:val="21"/>
                <w:lang w:bidi="ar"/>
              </w:rPr>
            </w:pPr>
            <w:r>
              <w:rPr>
                <w:rFonts w:hint="eastAsia" w:ascii="宋体" w:hAnsi="宋体" w:cs="宋体"/>
                <w:kern w:val="0"/>
                <w:sz w:val="21"/>
                <w:szCs w:val="21"/>
                <w:lang w:bidi="ar"/>
              </w:rPr>
              <w:t>功能点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1706" w:hRule="atLeast"/>
        </w:trPr>
        <w:tc>
          <w:tcPr>
            <w:tcW w:w="880" w:type="dxa"/>
            <w:vMerge w:val="continue"/>
            <w:vAlign w:val="center"/>
          </w:tcPr>
          <w:p>
            <w:pPr>
              <w:widowControl/>
              <w:jc w:val="center"/>
              <w:rPr>
                <w:rFonts w:ascii="宋体" w:cs="宋体"/>
                <w:kern w:val="0"/>
                <w:sz w:val="21"/>
                <w:szCs w:val="21"/>
              </w:rPr>
            </w:pPr>
          </w:p>
        </w:tc>
        <w:tc>
          <w:tcPr>
            <w:tcW w:w="1921" w:type="dxa"/>
          </w:tcPr>
          <w:p>
            <w:pPr>
              <w:spacing w:line="480" w:lineRule="exact"/>
              <w:jc w:val="center"/>
              <w:rPr>
                <w:rFonts w:ascii="宋体" w:cs="宋体"/>
                <w:kern w:val="0"/>
                <w:sz w:val="21"/>
                <w:szCs w:val="21"/>
              </w:rPr>
            </w:pPr>
            <w:r>
              <w:rPr>
                <w:rFonts w:hint="eastAsia" w:ascii="宋体" w:cs="宋体"/>
                <w:kern w:val="0"/>
                <w:sz w:val="21"/>
                <w:szCs w:val="21"/>
              </w:rPr>
              <w:t>进入</w:t>
            </w:r>
            <w:r>
              <w:rPr>
                <w:rFonts w:hint="eastAsia"/>
                <w:sz w:val="21"/>
              </w:rPr>
              <w:t>工具</w:t>
            </w:r>
            <w:r>
              <w:rPr>
                <w:rFonts w:hint="eastAsia" w:ascii="宋体" w:cs="宋体"/>
                <w:kern w:val="0"/>
                <w:sz w:val="21"/>
                <w:szCs w:val="21"/>
              </w:rPr>
              <w:t>管理页面，修改一个</w:t>
            </w:r>
            <w:r>
              <w:rPr>
                <w:rFonts w:hint="eastAsia"/>
                <w:sz w:val="21"/>
              </w:rPr>
              <w:t>工具</w:t>
            </w:r>
            <w:r>
              <w:rPr>
                <w:rFonts w:hint="eastAsia" w:ascii="宋体" w:cs="宋体"/>
                <w:kern w:val="0"/>
                <w:sz w:val="21"/>
                <w:szCs w:val="21"/>
              </w:rPr>
              <w:t>信息</w:t>
            </w:r>
          </w:p>
        </w:tc>
        <w:tc>
          <w:tcPr>
            <w:tcW w:w="2355" w:type="dxa"/>
          </w:tcPr>
          <w:p>
            <w:pPr>
              <w:spacing w:line="480" w:lineRule="exact"/>
              <w:jc w:val="center"/>
              <w:rPr>
                <w:rFonts w:ascii="宋体" w:cs="宋体"/>
                <w:kern w:val="0"/>
                <w:sz w:val="21"/>
                <w:szCs w:val="21"/>
              </w:rPr>
            </w:pPr>
            <w:r>
              <w:rPr>
                <w:rFonts w:hint="eastAsia" w:ascii="宋体" w:cs="宋体"/>
                <w:kern w:val="0"/>
                <w:sz w:val="21"/>
                <w:szCs w:val="21"/>
              </w:rPr>
              <w:t>进入</w:t>
            </w:r>
            <w:r>
              <w:rPr>
                <w:rFonts w:hint="eastAsia"/>
                <w:sz w:val="21"/>
              </w:rPr>
              <w:t>工具</w:t>
            </w:r>
            <w:r>
              <w:rPr>
                <w:rFonts w:hint="eastAsia" w:ascii="宋体" w:cs="宋体"/>
                <w:kern w:val="0"/>
                <w:sz w:val="21"/>
                <w:szCs w:val="21"/>
              </w:rPr>
              <w:t>管理页面，打开修改</w:t>
            </w:r>
            <w:r>
              <w:rPr>
                <w:rFonts w:hint="eastAsia"/>
                <w:sz w:val="21"/>
              </w:rPr>
              <w:t>工具</w:t>
            </w:r>
            <w:r>
              <w:rPr>
                <w:rFonts w:hint="eastAsia" w:ascii="宋体" w:cs="宋体"/>
                <w:kern w:val="0"/>
                <w:sz w:val="21"/>
                <w:szCs w:val="21"/>
              </w:rPr>
              <w:t>对话框，修改信息，点击确定</w:t>
            </w:r>
          </w:p>
        </w:tc>
        <w:tc>
          <w:tcPr>
            <w:tcW w:w="2250" w:type="dxa"/>
          </w:tcPr>
          <w:p>
            <w:pPr>
              <w:spacing w:line="480" w:lineRule="exact"/>
              <w:jc w:val="center"/>
              <w:rPr>
                <w:rFonts w:ascii="宋体" w:cs="宋体"/>
                <w:kern w:val="0"/>
                <w:sz w:val="21"/>
                <w:szCs w:val="21"/>
              </w:rPr>
            </w:pPr>
            <w:r>
              <w:rPr>
                <w:rFonts w:hint="eastAsia" w:ascii="宋体" w:hAnsi="宋体" w:cs="宋体"/>
                <w:kern w:val="0"/>
                <w:sz w:val="21"/>
                <w:szCs w:val="21"/>
                <w:lang w:bidi="ar"/>
              </w:rPr>
              <w:t>系统提示数据更新成功，并在表格中展示出来</w:t>
            </w:r>
          </w:p>
        </w:tc>
        <w:tc>
          <w:tcPr>
            <w:tcW w:w="1383" w:type="dxa"/>
          </w:tcPr>
          <w:p>
            <w:pPr>
              <w:spacing w:line="480" w:lineRule="exact"/>
              <w:jc w:val="center"/>
              <w:rPr>
                <w:rFonts w:ascii="宋体" w:hAnsi="宋体" w:cs="宋体"/>
                <w:kern w:val="0"/>
                <w:sz w:val="21"/>
                <w:szCs w:val="21"/>
                <w:lang w:bidi="ar"/>
              </w:rPr>
            </w:pPr>
            <w:r>
              <w:rPr>
                <w:rFonts w:hint="eastAsia" w:ascii="宋体" w:hAnsi="宋体" w:cs="宋体"/>
                <w:kern w:val="0"/>
                <w:sz w:val="21"/>
                <w:szCs w:val="21"/>
                <w:lang w:bidi="ar"/>
              </w:rPr>
              <w:t>功能点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1706" w:hRule="atLeast"/>
        </w:trPr>
        <w:tc>
          <w:tcPr>
            <w:tcW w:w="880" w:type="dxa"/>
            <w:vMerge w:val="continue"/>
            <w:vAlign w:val="center"/>
          </w:tcPr>
          <w:p>
            <w:pPr>
              <w:widowControl/>
              <w:jc w:val="center"/>
              <w:rPr>
                <w:rFonts w:ascii="宋体" w:cs="宋体"/>
                <w:kern w:val="0"/>
                <w:sz w:val="21"/>
                <w:szCs w:val="21"/>
              </w:rPr>
            </w:pPr>
          </w:p>
        </w:tc>
        <w:tc>
          <w:tcPr>
            <w:tcW w:w="1921" w:type="dxa"/>
          </w:tcPr>
          <w:p>
            <w:pPr>
              <w:spacing w:line="480" w:lineRule="exact"/>
              <w:jc w:val="center"/>
              <w:rPr>
                <w:rFonts w:ascii="宋体" w:cs="宋体"/>
                <w:kern w:val="0"/>
                <w:sz w:val="21"/>
                <w:szCs w:val="21"/>
              </w:rPr>
            </w:pPr>
            <w:r>
              <w:rPr>
                <w:rFonts w:hint="eastAsia" w:ascii="宋体" w:cs="宋体"/>
                <w:kern w:val="0"/>
                <w:sz w:val="21"/>
                <w:szCs w:val="21"/>
              </w:rPr>
              <w:t>进入</w:t>
            </w:r>
            <w:r>
              <w:rPr>
                <w:rFonts w:hint="eastAsia"/>
                <w:sz w:val="21"/>
              </w:rPr>
              <w:t>工具</w:t>
            </w:r>
            <w:r>
              <w:rPr>
                <w:rFonts w:hint="eastAsia" w:ascii="宋体" w:cs="宋体"/>
                <w:kern w:val="0"/>
                <w:sz w:val="21"/>
                <w:szCs w:val="21"/>
              </w:rPr>
              <w:t>管理页面，删除一个</w:t>
            </w:r>
            <w:r>
              <w:rPr>
                <w:rFonts w:hint="eastAsia"/>
                <w:sz w:val="21"/>
              </w:rPr>
              <w:t>工具</w:t>
            </w:r>
            <w:r>
              <w:rPr>
                <w:rFonts w:hint="eastAsia" w:ascii="宋体" w:cs="宋体"/>
                <w:kern w:val="0"/>
                <w:sz w:val="21"/>
                <w:szCs w:val="21"/>
              </w:rPr>
              <w:t>信息</w:t>
            </w:r>
          </w:p>
        </w:tc>
        <w:tc>
          <w:tcPr>
            <w:tcW w:w="2355" w:type="dxa"/>
          </w:tcPr>
          <w:p>
            <w:pPr>
              <w:spacing w:line="480" w:lineRule="exact"/>
              <w:jc w:val="center"/>
              <w:rPr>
                <w:rFonts w:ascii="宋体" w:cs="宋体"/>
                <w:kern w:val="0"/>
                <w:sz w:val="21"/>
                <w:szCs w:val="21"/>
              </w:rPr>
            </w:pPr>
            <w:r>
              <w:rPr>
                <w:rFonts w:hint="eastAsia" w:ascii="宋体" w:cs="宋体"/>
                <w:kern w:val="0"/>
                <w:sz w:val="21"/>
                <w:szCs w:val="21"/>
              </w:rPr>
              <w:t>进入</w:t>
            </w:r>
            <w:r>
              <w:rPr>
                <w:rFonts w:hint="eastAsia"/>
                <w:sz w:val="21"/>
              </w:rPr>
              <w:t>工具</w:t>
            </w:r>
            <w:r>
              <w:rPr>
                <w:rFonts w:hint="eastAsia" w:ascii="宋体" w:cs="宋体"/>
                <w:kern w:val="0"/>
                <w:sz w:val="21"/>
                <w:szCs w:val="21"/>
              </w:rPr>
              <w:t>管理页面，在一条数据后面点击删除按钮</w:t>
            </w:r>
          </w:p>
        </w:tc>
        <w:tc>
          <w:tcPr>
            <w:tcW w:w="2250" w:type="dxa"/>
          </w:tcPr>
          <w:p>
            <w:pPr>
              <w:spacing w:line="480" w:lineRule="exact"/>
              <w:jc w:val="center"/>
              <w:rPr>
                <w:rFonts w:ascii="宋体" w:hAnsi="宋体" w:cs="宋体"/>
                <w:kern w:val="0"/>
                <w:sz w:val="21"/>
                <w:szCs w:val="21"/>
                <w:lang w:bidi="ar"/>
              </w:rPr>
            </w:pPr>
            <w:r>
              <w:rPr>
                <w:rFonts w:hint="eastAsia" w:ascii="宋体" w:hAnsi="宋体" w:cs="宋体"/>
                <w:kern w:val="0"/>
                <w:sz w:val="21"/>
                <w:szCs w:val="21"/>
                <w:lang w:bidi="ar"/>
              </w:rPr>
              <w:t>系统提示数据删除成功，表格中没有此条数据</w:t>
            </w:r>
          </w:p>
        </w:tc>
        <w:tc>
          <w:tcPr>
            <w:tcW w:w="1383" w:type="dxa"/>
          </w:tcPr>
          <w:p>
            <w:pPr>
              <w:spacing w:line="480" w:lineRule="exact"/>
              <w:jc w:val="center"/>
              <w:rPr>
                <w:rFonts w:ascii="宋体" w:hAnsi="宋体" w:cs="宋体"/>
                <w:kern w:val="0"/>
                <w:sz w:val="21"/>
                <w:szCs w:val="21"/>
                <w:lang w:bidi="ar"/>
              </w:rPr>
            </w:pPr>
            <w:r>
              <w:rPr>
                <w:rFonts w:hint="eastAsia" w:ascii="宋体" w:hAnsi="宋体" w:cs="宋体"/>
                <w:kern w:val="0"/>
                <w:sz w:val="21"/>
                <w:szCs w:val="21"/>
                <w:lang w:bidi="ar"/>
              </w:rPr>
              <w:t>功能点</w:t>
            </w:r>
          </w:p>
        </w:tc>
      </w:tr>
    </w:tbl>
    <w:p>
      <w:pPr>
        <w:pStyle w:val="22"/>
        <w:spacing w:before="200" w:after="200"/>
      </w:pPr>
      <w:r>
        <w:rPr>
          <w:rFonts w:hint="eastAsia"/>
        </w:rPr>
        <w:t>5.4</w:t>
      </w:r>
      <w:r>
        <w:rPr>
          <w:rFonts w:hint="eastAsia"/>
          <w:lang w:val="en-US" w:eastAsia="zh-CN"/>
        </w:rPr>
        <w:t xml:space="preserve"> </w:t>
      </w:r>
      <w:r>
        <w:rPr>
          <w:rFonts w:hint="eastAsia"/>
        </w:rPr>
        <w:t>本章小结</w:t>
      </w:r>
      <w:bookmarkEnd w:id="61"/>
    </w:p>
    <w:p>
      <w:pPr>
        <w:spacing w:line="400" w:lineRule="exact"/>
        <w:ind w:firstLine="420"/>
      </w:pPr>
      <w:r>
        <w:rPr>
          <w:rFonts w:hint="eastAsia"/>
        </w:rPr>
        <w:t>本章对智能仓库管理信息系统的具体实现进行了详细的描述，之后对于系统功能模块进行了详细的说明，给出了系统实现的界面图。最后对软件系统进行了多项的测试工作，软件通过了测试工作的认定。</w:t>
      </w:r>
    </w:p>
    <w:p>
      <w:pPr>
        <w:spacing w:line="400" w:lineRule="exact"/>
      </w:pPr>
    </w:p>
    <w:p>
      <w:pPr>
        <w:spacing w:line="400" w:lineRule="exact"/>
        <w:sectPr>
          <w:pgSz w:w="11906" w:h="16838"/>
          <w:pgMar w:top="1474" w:right="1531" w:bottom="1474" w:left="1531" w:header="1021" w:footer="1021" w:gutter="0"/>
          <w:cols w:space="425" w:num="1"/>
          <w:titlePg/>
          <w:docGrid w:type="lines" w:linePitch="400" w:charSpace="0"/>
        </w:sectPr>
      </w:pPr>
    </w:p>
    <w:p>
      <w:pPr>
        <w:pStyle w:val="26"/>
      </w:pPr>
      <w:bookmarkStart w:id="62" w:name="_Toc452574358"/>
      <w:bookmarkStart w:id="63" w:name="_Toc409174162"/>
      <w:r>
        <w:rPr>
          <w:rFonts w:hint="eastAsia"/>
        </w:rPr>
        <w:t>结 论</w:t>
      </w:r>
      <w:bookmarkEnd w:id="62"/>
      <w:bookmarkEnd w:id="63"/>
    </w:p>
    <w:p>
      <w:pPr>
        <w:spacing w:line="400" w:lineRule="exact"/>
        <w:ind w:firstLine="480" w:firstLineChars="200"/>
      </w:pPr>
      <w:r>
        <w:rPr>
          <w:rFonts w:hint="eastAsia"/>
        </w:rPr>
        <w:t>本课题从国家电网配网不停电作业管控系统的开发背景出发，结合自己对库房管理系统的理解，进行了整个系统的需求分析、概要设计、详细设计以及最终代码的实现。智慧库房Web端前后台由工器具管理，库房管理，车辆管理，节点管理，工单管理以及用户权限管理等模块组成。</w:t>
      </w:r>
    </w:p>
    <w:p>
      <w:pPr>
        <w:spacing w:line="400" w:lineRule="exact"/>
        <w:ind w:firstLine="480" w:firstLineChars="200"/>
      </w:pPr>
      <w:r>
        <w:rPr>
          <w:rFonts w:hint="eastAsia"/>
        </w:rPr>
        <w:t>本文先对一般库房管理系统进行需求分析，确定了系统总体目标和一些必须的功能需求。之后在需求分析的基础上提出系统总体架构，确定详细的技术路线，分块设计模块功能。之后介绍本课题数据库设计，包括数据库概念设计和物理设计，并说明部分重要数据表的结构。最后，使用IntelliJ IDEA作为系统开发平台，对管理系统进行了编码实现，通过功能页面的展示来说明系统实现过程，并且给出了核心模块的界面实现效果。系统测试是一个检测软件质量的过程，为了找到运行过程中不合理的因素，我们需要在一定规则约束下操作程序检验错误。根据测试用例对系统进行功能测试与性能测试。编码完成后，经过测试检验，符合预期的各种需求。</w:t>
      </w:r>
    </w:p>
    <w:p>
      <w:pPr>
        <w:spacing w:line="400" w:lineRule="exact"/>
        <w:ind w:firstLine="480" w:firstLineChars="200"/>
      </w:pPr>
      <w:r>
        <w:rPr>
          <w:rFonts w:hint="eastAsia"/>
        </w:rPr>
        <w:t>由于本次毕业设计一些条件的限制，本系统功能还存在需要扩展、完善的地方，需要进一步研究与设计：</w:t>
      </w:r>
    </w:p>
    <w:p>
      <w:pPr>
        <w:spacing w:line="400" w:lineRule="exact"/>
        <w:ind w:firstLine="480" w:firstLineChars="200"/>
      </w:pPr>
      <w:r>
        <w:rPr>
          <w:rFonts w:hint="eastAsia"/>
        </w:rPr>
        <w:t>（1）在工作量上，因为个人能力的不足使得系统工作量看起来偏少，可以考虑增加更多的功能模块，升华系统的实用性。</w:t>
      </w:r>
    </w:p>
    <w:p>
      <w:pPr>
        <w:spacing w:line="400" w:lineRule="exact"/>
        <w:ind w:firstLine="480" w:firstLineChars="200"/>
      </w:pPr>
      <w:r>
        <w:rPr>
          <w:rFonts w:hint="eastAsia"/>
        </w:rPr>
        <w:t>（2）系统的性能部分可以提升，如使用Redis缓存等。</w:t>
      </w:r>
    </w:p>
    <w:p>
      <w:pPr>
        <w:spacing w:line="400" w:lineRule="exact"/>
        <w:ind w:firstLine="480" w:firstLineChars="200"/>
      </w:pPr>
    </w:p>
    <w:p>
      <w:pPr>
        <w:spacing w:line="400" w:lineRule="exact"/>
        <w:ind w:firstLine="420"/>
      </w:pP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sectPr>
          <w:pgSz w:w="11906" w:h="16838"/>
          <w:pgMar w:top="1474" w:right="1531" w:bottom="1474" w:left="1531" w:header="1021" w:footer="1021" w:gutter="0"/>
          <w:cols w:space="425" w:num="1"/>
          <w:titlePg/>
          <w:docGrid w:type="lines" w:linePitch="400" w:charSpace="0"/>
        </w:sectPr>
      </w:pPr>
    </w:p>
    <w:p>
      <w:pPr>
        <w:pStyle w:val="26"/>
      </w:pPr>
      <w:bookmarkStart w:id="64" w:name="_Toc452574359"/>
      <w:bookmarkStart w:id="65" w:name="_Toc232437790"/>
      <w:bookmarkStart w:id="66" w:name="_Toc409174163"/>
      <w:r>
        <w:rPr>
          <w:rFonts w:hint="eastAsia"/>
        </w:rPr>
        <w:t>致 谢</w:t>
      </w:r>
      <w:bookmarkEnd w:id="64"/>
      <w:bookmarkEnd w:id="65"/>
      <w:bookmarkEnd w:id="66"/>
    </w:p>
    <w:p>
      <w:pPr>
        <w:spacing w:line="400" w:lineRule="exact"/>
        <w:ind w:firstLine="480" w:firstLineChars="200"/>
      </w:pPr>
      <w:r>
        <w:rPr>
          <w:rFonts w:hint="eastAsia"/>
        </w:rPr>
        <w:t>光阴似箭，日月如梭，异地求学的四年大学时光转瞬即逝。经过四个多月的研究学习与设计，本次毕业设计也顺利走向尾声。本次毕业设计的顺利完成，离不开亲人，老师以及同学对我的支持和帮助。</w:t>
      </w:r>
    </w:p>
    <w:p>
      <w:pPr>
        <w:spacing w:line="400" w:lineRule="exact"/>
        <w:ind w:firstLine="480" w:firstLineChars="200"/>
      </w:pPr>
      <w:r>
        <w:rPr>
          <w:rFonts w:hint="eastAsia"/>
        </w:rPr>
        <w:t>感谢我的指导老师陈剑波老师，他在本次毕业设计的选题、问题解决、技术方案、文档编写等方面上给了我很大帮助。感谢他在整个毕业设计过程中对于论文与报告的指导与帮助。</w:t>
      </w:r>
    </w:p>
    <w:p>
      <w:pPr>
        <w:spacing w:line="400" w:lineRule="exact"/>
        <w:ind w:firstLine="480" w:firstLineChars="200"/>
      </w:pPr>
      <w:r>
        <w:rPr>
          <w:rFonts w:hint="eastAsia"/>
        </w:rPr>
        <w:t>感谢母校提供优质的学习环境、生活环境，我们在这里可以享受学习、享受生活。尤其此次学校为做毕业设计的同学提供VPN服务，方便毕业班的同学查阅文献资料。希望母校可以发展的越来越好。</w:t>
      </w:r>
    </w:p>
    <w:p>
      <w:pPr>
        <w:ind w:firstLine="420"/>
      </w:pPr>
      <w:r>
        <w:rPr>
          <w:rFonts w:hint="eastAsia"/>
        </w:rPr>
        <w:t>感谢我的父母和亲人，他们对我的大学生活提供了强有力的物质生活保障，让我能够无忧无虑的完成我的学业。</w:t>
      </w:r>
    </w:p>
    <w:p>
      <w:pPr>
        <w:ind w:firstLine="420"/>
      </w:pPr>
      <w:r>
        <w:rPr>
          <w:rFonts w:hint="eastAsia"/>
        </w:rPr>
        <w:t>感谢所有教育我的老师们，教授了我理论知识，提高我的文化知识水平，希望所有老师工作顺利，身体健康。</w:t>
      </w:r>
    </w:p>
    <w:p>
      <w:pPr>
        <w:ind w:firstLine="420"/>
      </w:pPr>
      <w:r>
        <w:rPr>
          <w:rFonts w:hint="eastAsia"/>
        </w:rPr>
        <w:t>感谢网络上的博主们以及开源框架的开发设计者们，是你们的工作为后来者提供了很大的便利，希望你们工作顺利。</w:t>
      </w:r>
    </w:p>
    <w:p>
      <w:pPr>
        <w:spacing w:line="400" w:lineRule="exact"/>
        <w:ind w:firstLine="480" w:firstLineChars="200"/>
      </w:pPr>
      <w:r>
        <w:rPr>
          <w:rFonts w:hint="eastAsia"/>
        </w:rPr>
        <w:t>最后，再次感谢所有对本次毕业设计提供帮助的人们，祝愿大家幸福安康！</w:t>
      </w:r>
    </w:p>
    <w:p>
      <w:pPr>
        <w:ind w:firstLine="420"/>
      </w:pP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sectPr>
          <w:pgSz w:w="11906" w:h="16838"/>
          <w:pgMar w:top="1474" w:right="1531" w:bottom="1474" w:left="1531" w:header="1021" w:footer="1021" w:gutter="0"/>
          <w:cols w:space="425" w:num="1"/>
          <w:titlePg/>
          <w:docGrid w:type="lines" w:linePitch="400" w:charSpace="0"/>
        </w:sectPr>
      </w:pPr>
    </w:p>
    <w:p>
      <w:pPr>
        <w:pStyle w:val="26"/>
      </w:pPr>
      <w:bookmarkStart w:id="67" w:name="_Toc409174164"/>
      <w:bookmarkStart w:id="68" w:name="_Toc232437791"/>
      <w:bookmarkStart w:id="69" w:name="_Toc452574360"/>
      <w:r>
        <w:rPr>
          <w:rFonts w:hint="eastAsia"/>
        </w:rPr>
        <w:t>参考文献</w:t>
      </w:r>
      <w:bookmarkEnd w:id="67"/>
      <w:bookmarkEnd w:id="68"/>
      <w:bookmarkEnd w:id="69"/>
    </w:p>
    <w:p>
      <w:pPr>
        <w:numPr>
          <w:ilvl w:val="0"/>
          <w:numId w:val="7"/>
        </w:numPr>
      </w:pPr>
      <w:r>
        <w:rPr>
          <w:rFonts w:hint="eastAsia"/>
        </w:rPr>
        <w:t>罗立勤，焦曙光. 医院药品管理系统的开发与应用[J]. 宜昌：医药导报，2004：130.</w:t>
      </w:r>
    </w:p>
    <w:p>
      <w:pPr>
        <w:numPr>
          <w:ilvl w:val="0"/>
          <w:numId w:val="7"/>
        </w:numPr>
      </w:pPr>
      <w:r>
        <w:rPr>
          <w:rFonts w:hint="eastAsia"/>
        </w:rPr>
        <w:t xml:space="preserve">刘现明. 部队仓库管理系统的设计与实现[D]. 山东大学, 2013. </w:t>
      </w:r>
    </w:p>
    <w:p>
      <w:pPr>
        <w:numPr>
          <w:ilvl w:val="0"/>
          <w:numId w:val="7"/>
        </w:numPr>
      </w:pPr>
      <w:r>
        <w:rPr>
          <w:rFonts w:hint="eastAsia"/>
        </w:rPr>
        <w:t>潘恒标. 广西财经学院后勤仓库管理系统的设计与实现[D]. 电子科技大学, 2013.</w:t>
      </w:r>
    </w:p>
    <w:p>
      <w:pPr>
        <w:numPr>
          <w:ilvl w:val="0"/>
          <w:numId w:val="7"/>
        </w:numPr>
      </w:pPr>
      <w:r>
        <w:rPr>
          <w:rFonts w:hint="eastAsia"/>
        </w:rPr>
        <w:t xml:space="preserve">张莉英. 百货公司仓库管理系统的设计与实现[D]. 电子科技大学, 2013. </w:t>
      </w:r>
    </w:p>
    <w:p>
      <w:pPr>
        <w:numPr>
          <w:ilvl w:val="0"/>
          <w:numId w:val="7"/>
        </w:numPr>
      </w:pPr>
      <w:r>
        <w:rPr>
          <w:rFonts w:hint="eastAsia"/>
        </w:rPr>
        <w:t xml:space="preserve">张天一. 仓库管理系统的设计与实现[D]. 电子科技大学, 2013. </w:t>
      </w:r>
    </w:p>
    <w:p>
      <w:pPr>
        <w:numPr>
          <w:ilvl w:val="0"/>
          <w:numId w:val="7"/>
        </w:numPr>
      </w:pPr>
      <w:r>
        <w:rPr>
          <w:rFonts w:hint="eastAsia"/>
        </w:rPr>
        <w:t>杨雪菲. 基于B/S结构的仓储管理系统的设计与实现[D]. 天津大学, 2018.</w:t>
      </w:r>
    </w:p>
    <w:p>
      <w:pPr>
        <w:numPr>
          <w:ilvl w:val="0"/>
          <w:numId w:val="7"/>
        </w:numPr>
      </w:pPr>
      <w:r>
        <w:rPr>
          <w:rFonts w:hint="eastAsia"/>
        </w:rPr>
        <w:t>张涛, 王海鹏, 胡正国. 基于UML用例图的软件产品线需求建模方法[D]. 2004.</w:t>
      </w:r>
    </w:p>
    <w:p>
      <w:pPr>
        <w:numPr>
          <w:ilvl w:val="0"/>
          <w:numId w:val="7"/>
        </w:numPr>
      </w:pPr>
      <w:r>
        <w:rPr>
          <w:rFonts w:hint="eastAsia"/>
        </w:rPr>
        <w:t xml:space="preserve">Warmer J B, Kleppe A G. The object constraint language: Precise modeling with uml     </w:t>
      </w:r>
      <w:r>
        <w:rPr>
          <w:rFonts w:hint="eastAsia"/>
        </w:rPr>
        <w:tab/>
      </w:r>
      <w:r>
        <w:rPr>
          <w:rFonts w:hint="eastAsia"/>
        </w:rPr>
        <w:t xml:space="preserve">(addison-wesley object technology series)[J]. 1998. </w:t>
      </w:r>
    </w:p>
    <w:p>
      <w:pPr>
        <w:numPr>
          <w:ilvl w:val="0"/>
          <w:numId w:val="7"/>
        </w:numPr>
      </w:pPr>
      <w:r>
        <w:rPr>
          <w:rFonts w:hint="eastAsia"/>
        </w:rPr>
        <w:t xml:space="preserve">Larman C. Applying UML and patterns: an introduction to object oriented analysis and </w:t>
      </w:r>
      <w:r>
        <w:rPr>
          <w:rFonts w:hint="eastAsia"/>
        </w:rPr>
        <w:tab/>
      </w:r>
      <w:r>
        <w:rPr>
          <w:rFonts w:hint="eastAsia"/>
        </w:rPr>
        <w:t>design and interative development[M]. Pearson Education India, 2012.</w:t>
      </w:r>
    </w:p>
    <w:p>
      <w:pPr>
        <w:numPr>
          <w:ilvl w:val="0"/>
          <w:numId w:val="7"/>
        </w:numPr>
      </w:pPr>
      <w:r>
        <w:rPr>
          <w:rFonts w:hint="eastAsia"/>
        </w:rPr>
        <w:t>孙娉娉, 李新, 史广军. 基于前后端分离的内容管理系统[J]. 科研信息化技术与</w:t>
      </w:r>
      <w:r>
        <w:rPr>
          <w:rFonts w:hint="eastAsia"/>
        </w:rPr>
        <w:tab/>
      </w:r>
      <w:r>
        <w:rPr>
          <w:rFonts w:hint="eastAsia"/>
        </w:rPr>
        <w:t xml:space="preserve">应用, 2016, 4. </w:t>
      </w:r>
    </w:p>
    <w:p>
      <w:pPr>
        <w:numPr>
          <w:ilvl w:val="0"/>
          <w:numId w:val="7"/>
        </w:numPr>
      </w:pPr>
      <w:r>
        <w:rPr>
          <w:rFonts w:hint="eastAsia"/>
        </w:rPr>
        <w:t>张培妍. 基于Vue.js的智能匹配系统的设计与实现[D]. 西安电子科技大学, 2019.</w:t>
      </w:r>
    </w:p>
    <w:p>
      <w:pPr>
        <w:numPr>
          <w:ilvl w:val="0"/>
          <w:numId w:val="7"/>
        </w:numPr>
      </w:pPr>
      <w:bookmarkStart w:id="70" w:name="_Ref9473302"/>
      <w:r>
        <w:rPr>
          <w:rFonts w:hint="eastAsia"/>
        </w:rPr>
        <w:t>肖平, 基于Spring Boot的出版社信息管理系统设计与实现[D]. 硕士论文. 华中</w:t>
      </w:r>
      <w:r>
        <w:rPr>
          <w:rFonts w:hint="eastAsia"/>
        </w:rPr>
        <w:tab/>
      </w:r>
      <w:r>
        <w:rPr>
          <w:rFonts w:hint="eastAsia"/>
        </w:rPr>
        <w:t>科技大学, 2009.</w:t>
      </w:r>
      <w:bookmarkEnd w:id="70"/>
    </w:p>
    <w:p>
      <w:pPr>
        <w:numPr>
          <w:ilvl w:val="0"/>
          <w:numId w:val="7"/>
        </w:numPr>
      </w:pPr>
      <w:r>
        <w:rPr>
          <w:rFonts w:hint="eastAsia"/>
        </w:rPr>
        <w:t>于子贻, 基于Spring MVC的教务信息管理系统设计与实现[D]. 硕士论文. 电子</w:t>
      </w:r>
      <w:r>
        <w:rPr>
          <w:rFonts w:hint="eastAsia"/>
        </w:rPr>
        <w:tab/>
      </w:r>
      <w:r>
        <w:rPr>
          <w:rFonts w:hint="eastAsia"/>
        </w:rPr>
        <w:t>科技大学, 2013.</w:t>
      </w:r>
    </w:p>
    <w:p>
      <w:pPr>
        <w:numPr>
          <w:ilvl w:val="0"/>
          <w:numId w:val="7"/>
        </w:numPr>
      </w:pPr>
      <w:r>
        <w:rPr>
          <w:rFonts w:hint="eastAsia"/>
        </w:rPr>
        <w:t>陈涛. 基于工作流的监狱事务审批系统的分析与实现[D]. 中山大学, 2014.</w:t>
      </w:r>
    </w:p>
    <w:p>
      <w:pPr>
        <w:numPr>
          <w:ilvl w:val="0"/>
          <w:numId w:val="7"/>
        </w:numPr>
      </w:pPr>
      <w:r>
        <w:rPr>
          <w:rFonts w:hint="eastAsia"/>
        </w:rPr>
        <w:t>朱少敏. 基于工作流技术的政府电子采购计划管理系统的研究与实现[D]. 暨南</w:t>
      </w:r>
      <w:r>
        <w:rPr>
          <w:rFonts w:hint="eastAsia"/>
        </w:rPr>
        <w:tab/>
      </w:r>
      <w:r>
        <w:rPr>
          <w:rFonts w:hint="eastAsia"/>
        </w:rPr>
        <w:t>大学, 2006.</w:t>
      </w:r>
    </w:p>
    <w:p>
      <w:pPr>
        <w:numPr>
          <w:ilvl w:val="0"/>
          <w:numId w:val="7"/>
        </w:numPr>
      </w:pPr>
      <w:r>
        <w:rPr>
          <w:rFonts w:hint="eastAsia"/>
        </w:rPr>
        <w:t>朱利民, 岑俊杰. 基于ASPNET技术的新闻发布系统的设计与实现[D]. 河南机电</w:t>
      </w:r>
      <w:r>
        <w:rPr>
          <w:rFonts w:hint="eastAsia"/>
        </w:rPr>
        <w:tab/>
      </w:r>
      <w:r>
        <w:rPr>
          <w:rFonts w:hint="eastAsia"/>
        </w:rPr>
        <w:t>高等专科学校学报, 2011.</w:t>
      </w:r>
    </w:p>
    <w:p>
      <w:pPr>
        <w:numPr>
          <w:ilvl w:val="0"/>
          <w:numId w:val="7"/>
        </w:numPr>
      </w:pPr>
      <w:r>
        <w:rPr>
          <w:rFonts w:hint="eastAsia"/>
        </w:rPr>
        <w:t>王波. 基于BS模式的网络在线考试系统的设计与实现[D]. 电子科技大学, 2008.</w:t>
      </w:r>
    </w:p>
    <w:p>
      <w:pPr>
        <w:numPr>
          <w:ilvl w:val="0"/>
          <w:numId w:val="7"/>
        </w:numPr>
      </w:pPr>
      <w:r>
        <w:rPr>
          <w:rFonts w:hint="eastAsia"/>
        </w:rPr>
        <w:t>胡丽娜. 基于J2EE的增值业务自动化管理平台的设计与实现[D]. 北京邮电大学,</w:t>
      </w:r>
      <w:r>
        <w:t xml:space="preserve"> </w:t>
      </w:r>
      <w:r>
        <w:rPr>
          <w:rFonts w:hint="eastAsia"/>
        </w:rPr>
        <w:tab/>
      </w:r>
      <w:r>
        <w:t>2007</w:t>
      </w:r>
      <w:r>
        <w:rPr>
          <w:rFonts w:hint="eastAsia"/>
        </w:rPr>
        <w:t>.</w:t>
      </w:r>
    </w:p>
    <w:p>
      <w:pPr>
        <w:numPr>
          <w:ilvl w:val="0"/>
          <w:numId w:val="7"/>
        </w:numPr>
      </w:pPr>
      <w:r>
        <w:rPr>
          <w:rFonts w:hint="eastAsia"/>
        </w:rPr>
        <w:t>王伟丽. 智慧社区电子商务系统的设计与实现[D]. 北京邮电大学, 2018.</w:t>
      </w:r>
    </w:p>
    <w:p>
      <w:pPr>
        <w:numPr>
          <w:ilvl w:val="0"/>
          <w:numId w:val="7"/>
        </w:numPr>
      </w:pPr>
      <w:r>
        <w:rPr>
          <w:rFonts w:ascii="宋体" w:hAnsi="宋体" w:cs="宋体"/>
        </w:rPr>
        <w:t>熊凯</w:t>
      </w:r>
      <w:r>
        <w:rPr>
          <w:rFonts w:hint="eastAsia" w:ascii="宋体" w:hAnsi="宋体" w:cs="宋体"/>
        </w:rPr>
        <w:t xml:space="preserve">. </w:t>
      </w:r>
      <w:r>
        <w:rPr>
          <w:rFonts w:ascii="宋体" w:hAnsi="宋体" w:cs="宋体"/>
        </w:rPr>
        <w:t>基于</w:t>
      </w:r>
      <w:r>
        <w:t>Spring Cloud</w:t>
      </w:r>
      <w:r>
        <w:rPr>
          <w:rFonts w:ascii="宋体" w:hAnsi="宋体" w:cs="宋体"/>
        </w:rPr>
        <w:t>的培训商务系统的设计与实现</w:t>
      </w:r>
      <w:r>
        <w:rPr>
          <w:rFonts w:hint="default" w:ascii="Times New Roman" w:hAnsi="Times New Roman" w:cs="Times New Roman"/>
        </w:rPr>
        <w:t>[D]</w:t>
      </w:r>
      <w:r>
        <w:rPr>
          <w:rFonts w:hint="eastAsia" w:ascii="宋体" w:hAnsi="宋体" w:cs="宋体"/>
        </w:rPr>
        <w:t xml:space="preserve">. </w:t>
      </w:r>
      <w:r>
        <w:rPr>
          <w:rFonts w:ascii="宋体" w:hAnsi="宋体" w:cs="宋体"/>
        </w:rPr>
        <w:t>北京邮电大学</w:t>
      </w:r>
      <w:r>
        <w:rPr>
          <w:rFonts w:hint="eastAsia" w:ascii="宋体" w:hAnsi="宋体" w:cs="宋体"/>
        </w:rPr>
        <w:t xml:space="preserve">, </w:t>
      </w:r>
      <w:r>
        <w:rPr>
          <w:rFonts w:hint="eastAsia" w:ascii="宋体" w:hAnsi="宋体" w:cs="宋体"/>
        </w:rPr>
        <w:tab/>
      </w:r>
      <w:r>
        <w:rPr>
          <w:rFonts w:hint="default" w:ascii="Times New Roman" w:hAnsi="Times New Roman" w:cs="Times New Roman"/>
        </w:rPr>
        <w:t>2019</w:t>
      </w:r>
      <w:r>
        <w:rPr>
          <w:rFonts w:hint="eastAsia" w:ascii="宋体" w:hAnsi="宋体" w:cs="宋体"/>
        </w:rPr>
        <w:t>.</w:t>
      </w:r>
    </w:p>
    <w:p/>
    <w:p>
      <w:pPr>
        <w:spacing w:line="400" w:lineRule="exact"/>
      </w:pPr>
    </w:p>
    <w:sectPr>
      <w:pgSz w:w="11906" w:h="16838"/>
      <w:pgMar w:top="1474" w:right="1531" w:bottom="1474" w:left="1531" w:header="1021" w:footer="1021" w:gutter="0"/>
      <w:cols w:space="425" w:num="1"/>
      <w:titlePg/>
      <w:docGrid w:type="lines" w:linePitch="40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Wingdings 2">
    <w:panose1 w:val="050201020105070707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tabs>
        <w:tab w:val="clear" w:pos="4153"/>
        <w:tab w:val="clear" w:pos="8306"/>
      </w:tabs>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Cs w:val="21"/>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tabs>
        <w:tab w:val="clear" w:pos="4153"/>
        <w:tab w:val="clear" w:pos="8306"/>
      </w:tabs>
      <w:jc w:val="center"/>
      <w:rPr>
        <w:sz w:val="24"/>
        <w:szCs w:val="24"/>
      </w:rPr>
    </w:pPr>
    <w:r>
      <w:rPr>
        <w:rFonts w:hAnsi="宋体"/>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Pr>
        <w:sz w:val="24"/>
        <w:szCs w:val="24"/>
        <w:lang w:val="zh-CN"/>
      </w:rPr>
      <w:t>VII</w:t>
    </w:r>
    <w:r>
      <w:rPr>
        <w:sz w:val="24"/>
        <w:szCs w:val="24"/>
      </w:rPr>
      <w:fldChar w:fldCharType="end"/>
    </w:r>
    <w:r>
      <w:rPr>
        <w:sz w:val="24"/>
        <w:szCs w:val="24"/>
      </w:rPr>
      <w:t xml:space="preserve"> </w:t>
    </w:r>
    <w:r>
      <w:rPr>
        <w:rFonts w:hAnsi="宋体"/>
        <w:sz w:val="24"/>
        <w:szCs w:val="24"/>
      </w:rPr>
      <w:t>页</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rPr>
        <w:sz w:val="24"/>
        <w:szCs w:val="24"/>
      </w:rPr>
    </w:pPr>
    <w:r>
      <w:rPr>
        <w:rFonts w:hAnsi="宋体"/>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Pr>
        <w:sz w:val="24"/>
        <w:szCs w:val="24"/>
        <w:lang w:val="zh-CN"/>
      </w:rPr>
      <w:t>I</w:t>
    </w:r>
    <w:r>
      <w:rPr>
        <w:sz w:val="24"/>
        <w:szCs w:val="24"/>
      </w:rPr>
      <w:fldChar w:fldCharType="end"/>
    </w:r>
    <w:r>
      <w:rPr>
        <w:sz w:val="24"/>
        <w:szCs w:val="24"/>
      </w:rPr>
      <w:t xml:space="preserve"> </w:t>
    </w:r>
    <w:r>
      <w:rPr>
        <w:rFonts w:hAnsi="宋体"/>
        <w:sz w:val="24"/>
        <w:szCs w:val="24"/>
      </w:rPr>
      <w:t>页</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rPr>
        <w:sz w:val="24"/>
        <w:szCs w:val="24"/>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rPr>
        <w:sz w:val="24"/>
        <w:szCs w:val="24"/>
      </w:rPr>
    </w:pPr>
    <w:r>
      <w:rPr>
        <w:rFonts w:hAnsi="宋体"/>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Pr>
        <w:sz w:val="24"/>
        <w:szCs w:val="24"/>
        <w:lang w:val="zh-CN"/>
      </w:rPr>
      <w:t>VI</w:t>
    </w:r>
    <w:r>
      <w:rPr>
        <w:sz w:val="24"/>
        <w:szCs w:val="24"/>
      </w:rPr>
      <w:fldChar w:fldCharType="end"/>
    </w:r>
    <w:r>
      <w:rPr>
        <w:sz w:val="24"/>
        <w:szCs w:val="24"/>
      </w:rPr>
      <w:t xml:space="preserve"> </w:t>
    </w:r>
    <w:r>
      <w:rPr>
        <w:rFonts w:hAnsi="宋体"/>
        <w:sz w:val="24"/>
        <w:szCs w:val="24"/>
      </w:rPr>
      <w:t>页</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tabs>
        <w:tab w:val="clear" w:pos="4153"/>
        <w:tab w:val="clear" w:pos="8306"/>
      </w:tabs>
      <w:jc w:val="center"/>
      <w:rPr>
        <w:sz w:val="24"/>
        <w:szCs w:val="24"/>
      </w:rPr>
    </w:pPr>
    <w:r>
      <w:rPr>
        <w:rFonts w:hAnsi="宋体"/>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Pr>
        <w:sz w:val="24"/>
        <w:szCs w:val="24"/>
        <w:lang w:val="zh-CN"/>
      </w:rPr>
      <w:t>36</w:t>
    </w:r>
    <w:r>
      <w:rPr>
        <w:sz w:val="24"/>
        <w:szCs w:val="24"/>
      </w:rPr>
      <w:fldChar w:fldCharType="end"/>
    </w:r>
    <w:r>
      <w:rPr>
        <w:sz w:val="24"/>
        <w:szCs w:val="24"/>
      </w:rPr>
      <w:t xml:space="preserve"> </w:t>
    </w:r>
    <w:r>
      <w:rPr>
        <w:rFonts w:hAnsi="宋体"/>
        <w:sz w:val="24"/>
        <w:szCs w:val="24"/>
      </w:rPr>
      <w:t>页</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rPr>
        <w:sz w:val="24"/>
        <w:szCs w:val="24"/>
      </w:rPr>
    </w:pPr>
    <w:r>
      <w:rPr>
        <w:rFonts w:hAnsi="宋体"/>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Pr>
        <w:sz w:val="24"/>
        <w:szCs w:val="24"/>
        <w:lang w:val="zh-CN"/>
      </w:rPr>
      <w:t>27</w:t>
    </w:r>
    <w:r>
      <w:rPr>
        <w:sz w:val="24"/>
        <w:szCs w:val="24"/>
      </w:rPr>
      <w:fldChar w:fldCharType="end"/>
    </w:r>
    <w:r>
      <w:rPr>
        <w:sz w:val="24"/>
        <w:szCs w:val="24"/>
      </w:rPr>
      <w:t xml:space="preserve"> </w:t>
    </w:r>
    <w:r>
      <w:rPr>
        <w:rFonts w:hAnsi="宋体"/>
        <w:sz w:val="24"/>
        <w:szCs w:val="24"/>
      </w:rPr>
      <w:t>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tabs>
        <w:tab w:val="clear" w:pos="8306"/>
      </w:tabs>
      <w:wordWrap w:val="0"/>
      <w:ind w:right="480"/>
    </w:pPr>
    <w:r>
      <w:rPr>
        <w:rFonts w:hint="eastAsia" w:ascii="黑体" w:hAnsi="宋体" w:eastAsia="黑体"/>
        <w:bCs/>
        <w:sz w:val="24"/>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tabs>
        <w:tab w:val="clear" w:pos="8306"/>
      </w:tabs>
      <w:wordWrap w:val="0"/>
      <w:ind w:right="480"/>
    </w:pPr>
    <w:r>
      <w:rPr>
        <w:rFonts w:hint="eastAsia" w:ascii="黑体" w:hAnsi="宋体" w:eastAsia="黑体"/>
        <w:bCs/>
        <w:sz w:val="24"/>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tabs>
        <w:tab w:val="clear" w:pos="8306"/>
      </w:tabs>
    </w:pPr>
    <w:r>
      <w:rPr>
        <w:rFonts w:hint="eastAsia" w:ascii="黑体" w:hAnsi="宋体" w:eastAsia="黑体"/>
        <w:bCs/>
        <w:sz w:val="24"/>
      </w:rPr>
      <mc:AlternateContent>
        <mc:Choice Requires="wps">
          <w:drawing>
            <wp:anchor distT="0" distB="0" distL="114300" distR="114300" simplePos="0" relativeHeight="251656192" behindDoc="0" locked="0" layoutInCell="1" allowOverlap="1">
              <wp:simplePos x="0" y="0"/>
              <wp:positionH relativeFrom="column">
                <wp:posOffset>-12700</wp:posOffset>
              </wp:positionH>
              <wp:positionV relativeFrom="paragraph">
                <wp:posOffset>208915</wp:posOffset>
              </wp:positionV>
              <wp:extent cx="5629275" cy="0"/>
              <wp:effectExtent l="16510" t="9525" r="12065" b="9525"/>
              <wp:wrapNone/>
              <wp:docPr id="4" name="Line 7"/>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ln>
                    </wps:spPr>
                    <wps:bodyPr/>
                  </wps:wsp>
                </a:graphicData>
              </a:graphic>
            </wp:anchor>
          </w:drawing>
        </mc:Choice>
        <mc:Fallback>
          <w:pict>
            <v:line id="Line 7" o:spid="_x0000_s1026" o:spt="20" style="position:absolute;left:0pt;margin-left:-1pt;margin-top:16.45pt;height:0pt;width:443.25pt;z-index:251656192;mso-width-relative:page;mso-height-relative:page;" filled="f" stroked="t" coordsize="21600,21600" o:gfxdata="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0EbKtYA&#10;AAAIAQAADwAAAAAAAAABACAAAAAiAAAAZHJzL2Rvd25yZXYueG1sUEsBAhQAFAAAAAgAh07iQPnw&#10;n0qvAQAAUgMAAA4AAAAAAAAAAQAgAAAAJQEAAGRycy9lMm9Eb2MueG1sUEsFBgAAAAAGAAYAWQEA&#10;AEYFAAAAAA==&#10;">
              <v:fill on="f" focussize="0,0"/>
              <v:stroke weight="1.5pt" color="#000000" joinstyle="round"/>
              <v:imagedata o:title=""/>
              <o:lock v:ext="edit" aspectratio="f"/>
            </v:line>
          </w:pict>
        </mc:Fallback>
      </mc:AlternateContent>
    </w:r>
    <w:r>
      <w:rPr>
        <w:rFonts w:hint="eastAsia" w:ascii="黑体" w:hAnsi="宋体" w:eastAsia="黑体"/>
        <w:bCs/>
        <w:sz w:val="24"/>
      </w:rPr>
      <w:t>西南交通大学本科</w:t>
    </w:r>
    <w:r>
      <w:rPr>
        <w:rFonts w:hint="eastAsia" w:ascii="黑体" w:hAnsi="宋体" w:eastAsia="黑体"/>
        <w:sz w:val="24"/>
      </w:rPr>
      <w:t>毕业设计（论文）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tabs>
        <w:tab w:val="clear" w:pos="8306"/>
      </w:tabs>
      <w:wordWrap w:val="0"/>
      <w:ind w:right="480"/>
    </w:pPr>
    <w:r>
      <w:rPr>
        <w:rFonts w:hint="eastAsia" w:ascii="黑体" w:hAnsi="宋体" w:eastAsia="黑体"/>
        <w:bCs/>
        <w:sz w:val="24"/>
      </w:rPr>
      <mc:AlternateContent>
        <mc:Choice Requires="wps">
          <w:drawing>
            <wp:anchor distT="0" distB="0" distL="114300" distR="114300" simplePos="0" relativeHeight="251659264" behindDoc="0" locked="0" layoutInCell="1" allowOverlap="1">
              <wp:simplePos x="0" y="0"/>
              <wp:positionH relativeFrom="column">
                <wp:posOffset>-12700</wp:posOffset>
              </wp:positionH>
              <wp:positionV relativeFrom="paragraph">
                <wp:posOffset>208915</wp:posOffset>
              </wp:positionV>
              <wp:extent cx="5629275" cy="0"/>
              <wp:effectExtent l="16510" t="9525" r="12065" b="9525"/>
              <wp:wrapNone/>
              <wp:docPr id="3" name="Line 14"/>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ln>
                    </wps:spPr>
                    <wps:bodyPr/>
                  </wps:wsp>
                </a:graphicData>
              </a:graphic>
            </wp:anchor>
          </w:drawing>
        </mc:Choice>
        <mc:Fallback>
          <w:pict>
            <v:line id="Line 14" o:spid="_x0000_s1026" o:spt="20" style="position:absolute;left:0pt;margin-left:-1pt;margin-top:16.45pt;height:0pt;width:443.25pt;z-index:251659264;mso-width-relative:page;mso-height-relative:page;" filled="f" stroked="t" coordsize="21600,21600" o:gfxdata="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P9BGyrW&#10;AAAACAEAAA8AAAAAAAAAAQAgAAAAIgAAAGRycy9kb3ducmV2LnhtbFBLAQIUABQAAAAIAIdO4kCn&#10;jJb7sAEAAFMDAAAOAAAAAAAAAAEAIAAAACUBAABkcnMvZTJvRG9jLnhtbFBLBQYAAAAABgAGAFkB&#10;AABHBQAAAAA=&#10;">
              <v:fill on="f" focussize="0,0"/>
              <v:stroke weight="1.5pt" color="#000000" joinstyle="round"/>
              <v:imagedata o:title=""/>
              <o:lock v:ext="edit" aspectratio="f"/>
            </v:line>
          </w:pict>
        </mc:Fallback>
      </mc:AlternateContent>
    </w:r>
    <w:r>
      <w:rPr>
        <w:rFonts w:hint="eastAsia" w:ascii="黑体" w:hAnsi="宋体" w:eastAsia="黑体"/>
        <w:bCs/>
        <w:sz w:val="24"/>
      </w:rPr>
      <w:t xml:space="preserve">    西南交通大学本科</w:t>
    </w:r>
    <w:r>
      <w:rPr>
        <w:rFonts w:hint="eastAsia" w:ascii="黑体" w:hAnsi="宋体" w:eastAsia="黑体"/>
        <w:sz w:val="24"/>
      </w:rPr>
      <w:t>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tabs>
        <w:tab w:val="clear" w:pos="8306"/>
      </w:tabs>
    </w:pPr>
    <w:r>
      <w:rPr>
        <w:rFonts w:hint="eastAsia" w:ascii="黑体" w:hAnsi="宋体" w:eastAsia="黑体"/>
        <w:bCs/>
        <w:sz w:val="24"/>
      </w:rPr>
      <mc:AlternateContent>
        <mc:Choice Requires="wps">
          <w:drawing>
            <wp:anchor distT="0" distB="0" distL="114300" distR="114300" simplePos="0" relativeHeight="251658240" behindDoc="0" locked="0" layoutInCell="1" allowOverlap="1">
              <wp:simplePos x="0" y="0"/>
              <wp:positionH relativeFrom="column">
                <wp:posOffset>-3175</wp:posOffset>
              </wp:positionH>
              <wp:positionV relativeFrom="paragraph">
                <wp:posOffset>208915</wp:posOffset>
              </wp:positionV>
              <wp:extent cx="5629275" cy="0"/>
              <wp:effectExtent l="16510" t="9525" r="12065" b="9525"/>
              <wp:wrapNone/>
              <wp:docPr id="2" name="Line 13"/>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ln>
                    </wps:spPr>
                    <wps:bodyPr/>
                  </wps:wsp>
                </a:graphicData>
              </a:graphic>
            </wp:anchor>
          </w:drawing>
        </mc:Choice>
        <mc:Fallback>
          <w:pict>
            <v:line id="Line 13" o:spid="_x0000_s1026" o:spt="20" style="position:absolute;left:0pt;margin-left:-0.25pt;margin-top:16.45pt;height:0pt;width:443.25pt;z-index:251658240;mso-width-relative:page;mso-height-relative:page;" filled="f" stroked="t" coordsize="21600,21600" o:gfxdata="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Hw1gS1AAA&#10;AAcBAAAPAAAAAAAAAAEAIAAAACIAAABkcnMvZG93bnJldi54bWxQSwECFAAUAAAACACHTuJAWW6z&#10;pLABAABTAwAADgAAAAAAAAABACAAAAAjAQAAZHJzL2Uyb0RvYy54bWxQSwUGAAAAAAYABgBZAQAA&#10;RQUAAAAA&#10;">
              <v:fill on="f" focussize="0,0"/>
              <v:stroke weight="1.5pt" color="#000000" joinstyle="round"/>
              <v:imagedata o:title=""/>
              <o:lock v:ext="edit" aspectratio="f"/>
            </v:line>
          </w:pict>
        </mc:Fallback>
      </mc:AlternateContent>
    </w:r>
    <w:r>
      <w:rPr>
        <w:rFonts w:hint="eastAsia" w:ascii="黑体" w:hAnsi="宋体" w:eastAsia="黑体"/>
        <w:bCs/>
        <w:sz w:val="24"/>
      </w:rPr>
      <w:t>西南交通大学本科</w:t>
    </w:r>
    <w:r>
      <w:rPr>
        <w:rFonts w:hint="eastAsia" w:ascii="黑体" w:hAnsi="宋体" w:eastAsia="黑体"/>
        <w:sz w:val="24"/>
      </w:rPr>
      <w:t>毕业设计（论文）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tabs>
        <w:tab w:val="clear" w:pos="8306"/>
      </w:tabs>
      <w:wordWrap w:val="0"/>
      <w:ind w:right="480"/>
    </w:pPr>
    <w:r>
      <w:rPr>
        <w:rFonts w:hint="eastAsia" w:ascii="黑体" w:hAnsi="宋体" w:eastAsia="黑体"/>
        <w:bCs/>
        <w:sz w:val="24"/>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209550</wp:posOffset>
              </wp:positionV>
              <wp:extent cx="5629275" cy="0"/>
              <wp:effectExtent l="0" t="0" r="28575" b="19050"/>
              <wp:wrapNone/>
              <wp:docPr id="24" name="Line 14"/>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ln>
                    </wps:spPr>
                    <wps:bodyPr/>
                  </wps:wsp>
                </a:graphicData>
              </a:graphic>
            </wp:anchor>
          </w:drawing>
        </mc:Choice>
        <mc:Fallback>
          <w:pict>
            <v:line id="Line 14" o:spid="_x0000_s1026" o:spt="20" style="position:absolute;left:0pt;margin-left:0pt;margin-top:16.5pt;height:0pt;width:443.25pt;z-index:251663360;mso-width-relative:page;mso-height-relative:page;" filled="f" stroked="t" coordsize="21600,21600" o:gfxdata="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1jx3Z0wAA&#10;AAYBAAAPAAAAAAAAAAEAIAAAACIAAABkcnMvZG93bnJldi54bWxQSwECFAAUAAAACACHTuJAHhjo&#10;rbEBAABUAwAADgAAAAAAAAABACAAAAAiAQAAZHJzL2Uyb0RvYy54bWxQSwUGAAAAAAYABgBZAQAA&#10;RQUAAAAA&#10;">
              <v:fill on="f" focussize="0,0"/>
              <v:stroke weight="1.5pt" color="#000000" joinstyle="round"/>
              <v:imagedata o:title=""/>
              <o:lock v:ext="edit" aspectratio="f"/>
            </v:line>
          </w:pict>
        </mc:Fallback>
      </mc:AlternateContent>
    </w:r>
    <w:r>
      <w:rPr>
        <w:rFonts w:hint="eastAsia" w:ascii="黑体" w:hAnsi="宋体" w:eastAsia="黑体"/>
        <w:bCs/>
        <w:sz w:val="24"/>
      </w:rPr>
      <w:t>西南交通大学本科</w:t>
    </w:r>
    <w:r>
      <w:rPr>
        <w:rFonts w:hint="eastAsia" w:ascii="黑体" w:hAnsi="宋体" w:eastAsia="黑体"/>
        <w:sz w:val="24"/>
      </w:rPr>
      <w:t>毕业设计（论文）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tabs>
        <w:tab w:val="clear" w:pos="8306"/>
      </w:tabs>
    </w:pPr>
    <w:r>
      <w:rPr>
        <w:rFonts w:hint="eastAsia" w:ascii="黑体" w:hAnsi="宋体" w:eastAsia="黑体"/>
        <w:bCs/>
        <w:sz w:val="24"/>
      </w:rPr>
      <mc:AlternateContent>
        <mc:Choice Requires="wps">
          <w:drawing>
            <wp:anchor distT="0" distB="0" distL="114300" distR="114300" simplePos="0" relativeHeight="251657216" behindDoc="0" locked="0" layoutInCell="1" allowOverlap="1">
              <wp:simplePos x="0" y="0"/>
              <wp:positionH relativeFrom="column">
                <wp:posOffset>-3175</wp:posOffset>
              </wp:positionH>
              <wp:positionV relativeFrom="paragraph">
                <wp:posOffset>208915</wp:posOffset>
              </wp:positionV>
              <wp:extent cx="5629275" cy="0"/>
              <wp:effectExtent l="16510" t="9525" r="12065" b="9525"/>
              <wp:wrapNone/>
              <wp:docPr id="1" name="Line 10"/>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ln>
                    </wps:spPr>
                    <wps:bodyPr/>
                  </wps:wsp>
                </a:graphicData>
              </a:graphic>
            </wp:anchor>
          </w:drawing>
        </mc:Choice>
        <mc:Fallback>
          <w:pict>
            <v:line id="Line 10" o:spid="_x0000_s1026" o:spt="20" style="position:absolute;left:0pt;margin-left:-0.25pt;margin-top:16.45pt;height:0pt;width:443.25pt;z-index:251657216;mso-width-relative:page;mso-height-relative:page;" filled="f" stroked="t" coordsize="21600,21600" o:gfxdata="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Hw1gS1AAA&#10;AAcBAAAPAAAAAAAAAAEAIAAAACIAAABkcnMvZG93bnJldi54bWxQSwECFAAUAAAACACHTuJA+rI2&#10;qLABAABTAwAADgAAAAAAAAABACAAAAAjAQAAZHJzL2Uyb0RvYy54bWxQSwUGAAAAAAYABgBZAQAA&#10;RQUAAAAA&#10;">
              <v:fill on="f" focussize="0,0"/>
              <v:stroke weight="1.5pt" color="#000000" joinstyle="round"/>
              <v:imagedata o:title=""/>
              <o:lock v:ext="edit" aspectratio="f"/>
            </v:line>
          </w:pict>
        </mc:Fallback>
      </mc:AlternateContent>
    </w:r>
    <w:r>
      <w:rPr>
        <w:rFonts w:hint="eastAsia" w:ascii="黑体" w:hAnsi="宋体" w:eastAsia="黑体"/>
        <w:bCs/>
        <w:sz w:val="24"/>
      </w:rPr>
      <w:t>西南交通大学本科</w:t>
    </w:r>
    <w:r>
      <w:rPr>
        <w:rFonts w:hint="eastAsia" w:ascii="黑体" w:hAnsi="宋体" w:eastAsia="黑体"/>
        <w:sz w:val="24"/>
      </w:rPr>
      <w:t>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DA4FD6"/>
    <w:multiLevelType w:val="singleLevel"/>
    <w:tmpl w:val="A7DA4FD6"/>
    <w:lvl w:ilvl="0" w:tentative="0">
      <w:start w:val="1"/>
      <w:numFmt w:val="decimal"/>
      <w:suff w:val="nothing"/>
      <w:lvlText w:val="（%1）"/>
      <w:lvlJc w:val="left"/>
    </w:lvl>
  </w:abstractNum>
  <w:abstractNum w:abstractNumId="1">
    <w:nsid w:val="CAE215D4"/>
    <w:multiLevelType w:val="singleLevel"/>
    <w:tmpl w:val="CAE215D4"/>
    <w:lvl w:ilvl="0" w:tentative="0">
      <w:start w:val="1"/>
      <w:numFmt w:val="decimal"/>
      <w:suff w:val="space"/>
      <w:lvlText w:val="[%1]"/>
      <w:lvlJc w:val="left"/>
    </w:lvl>
  </w:abstractNum>
  <w:abstractNum w:abstractNumId="2">
    <w:nsid w:val="EF4BEABC"/>
    <w:multiLevelType w:val="singleLevel"/>
    <w:tmpl w:val="EF4BEABC"/>
    <w:lvl w:ilvl="0" w:tentative="0">
      <w:start w:val="1"/>
      <w:numFmt w:val="decimal"/>
      <w:suff w:val="nothing"/>
      <w:lvlText w:val="（%1）"/>
      <w:lvlJc w:val="left"/>
    </w:lvl>
  </w:abstractNum>
  <w:abstractNum w:abstractNumId="3">
    <w:nsid w:val="F521B952"/>
    <w:multiLevelType w:val="singleLevel"/>
    <w:tmpl w:val="F521B952"/>
    <w:lvl w:ilvl="0" w:tentative="0">
      <w:start w:val="1"/>
      <w:numFmt w:val="decimal"/>
      <w:suff w:val="nothing"/>
      <w:lvlText w:val="（%1）"/>
      <w:lvlJc w:val="left"/>
      <w:pPr>
        <w:ind w:left="360" w:firstLine="0"/>
      </w:pPr>
    </w:lvl>
  </w:abstractNum>
  <w:abstractNum w:abstractNumId="4">
    <w:nsid w:val="16470C27"/>
    <w:multiLevelType w:val="singleLevel"/>
    <w:tmpl w:val="16470C27"/>
    <w:lvl w:ilvl="0" w:tentative="0">
      <w:start w:val="1"/>
      <w:numFmt w:val="decimal"/>
      <w:suff w:val="nothing"/>
      <w:lvlText w:val="（%1）"/>
      <w:lvlJc w:val="left"/>
    </w:lvl>
  </w:abstractNum>
  <w:abstractNum w:abstractNumId="5">
    <w:nsid w:val="2853ECE3"/>
    <w:multiLevelType w:val="singleLevel"/>
    <w:tmpl w:val="2853ECE3"/>
    <w:lvl w:ilvl="0" w:tentative="0">
      <w:start w:val="1"/>
      <w:numFmt w:val="decimal"/>
      <w:suff w:val="nothing"/>
      <w:lvlText w:val="（%1）"/>
      <w:lvlJc w:val="left"/>
    </w:lvl>
  </w:abstractNum>
  <w:abstractNum w:abstractNumId="6">
    <w:nsid w:val="667F3187"/>
    <w:multiLevelType w:val="singleLevel"/>
    <w:tmpl w:val="667F3187"/>
    <w:lvl w:ilvl="0" w:tentative="0">
      <w:start w:val="4"/>
      <w:numFmt w:val="decimal"/>
      <w:suff w:val="space"/>
      <w:lvlText w:val="第%1章"/>
      <w:lvlJc w:val="left"/>
    </w:lvl>
  </w:abstractNum>
  <w:num w:numId="1">
    <w:abstractNumId w:val="3"/>
  </w:num>
  <w:num w:numId="2">
    <w:abstractNumId w:val="5"/>
  </w:num>
  <w:num w:numId="3">
    <w:abstractNumId w:val="6"/>
  </w:num>
  <w:num w:numId="4">
    <w:abstractNumId w:val="2"/>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nforcement="0"/>
  <w:defaultTabStop w:val="420"/>
  <w:drawingGridHorizontalSpacing w:val="2"/>
  <w:drawingGridVerticalSpacing w:val="4"/>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7D7"/>
    <w:rsid w:val="00004216"/>
    <w:rsid w:val="00005ABC"/>
    <w:rsid w:val="00006D96"/>
    <w:rsid w:val="000073E3"/>
    <w:rsid w:val="00013F15"/>
    <w:rsid w:val="00013F36"/>
    <w:rsid w:val="0001715F"/>
    <w:rsid w:val="00017385"/>
    <w:rsid w:val="00020D2A"/>
    <w:rsid w:val="0002212E"/>
    <w:rsid w:val="00024FC7"/>
    <w:rsid w:val="00025C9E"/>
    <w:rsid w:val="00031F85"/>
    <w:rsid w:val="000338CD"/>
    <w:rsid w:val="00037C17"/>
    <w:rsid w:val="00040E38"/>
    <w:rsid w:val="00042B0D"/>
    <w:rsid w:val="0004536F"/>
    <w:rsid w:val="00045DAD"/>
    <w:rsid w:val="0004621F"/>
    <w:rsid w:val="00046C81"/>
    <w:rsid w:val="00047A6E"/>
    <w:rsid w:val="000554A9"/>
    <w:rsid w:val="0006540F"/>
    <w:rsid w:val="000659D4"/>
    <w:rsid w:val="000665EE"/>
    <w:rsid w:val="0006725A"/>
    <w:rsid w:val="00067C98"/>
    <w:rsid w:val="00080DE6"/>
    <w:rsid w:val="00081D3A"/>
    <w:rsid w:val="00082176"/>
    <w:rsid w:val="000854A1"/>
    <w:rsid w:val="00085E12"/>
    <w:rsid w:val="00086086"/>
    <w:rsid w:val="00091C45"/>
    <w:rsid w:val="00095906"/>
    <w:rsid w:val="000971E0"/>
    <w:rsid w:val="000972AE"/>
    <w:rsid w:val="000A27D0"/>
    <w:rsid w:val="000B2A37"/>
    <w:rsid w:val="000B2ADF"/>
    <w:rsid w:val="000B2BBC"/>
    <w:rsid w:val="000B388A"/>
    <w:rsid w:val="000B624A"/>
    <w:rsid w:val="000B74F9"/>
    <w:rsid w:val="000C0BA8"/>
    <w:rsid w:val="000C27D7"/>
    <w:rsid w:val="000C3E1B"/>
    <w:rsid w:val="000C6ED5"/>
    <w:rsid w:val="000C7B66"/>
    <w:rsid w:val="000D02A8"/>
    <w:rsid w:val="000D0AF8"/>
    <w:rsid w:val="000D2022"/>
    <w:rsid w:val="000D3DC0"/>
    <w:rsid w:val="000E168A"/>
    <w:rsid w:val="000E1EB2"/>
    <w:rsid w:val="000E317F"/>
    <w:rsid w:val="000E3221"/>
    <w:rsid w:val="000E39D4"/>
    <w:rsid w:val="000F5F07"/>
    <w:rsid w:val="00111068"/>
    <w:rsid w:val="00111289"/>
    <w:rsid w:val="001127EA"/>
    <w:rsid w:val="001135F3"/>
    <w:rsid w:val="001145CA"/>
    <w:rsid w:val="00116684"/>
    <w:rsid w:val="00117031"/>
    <w:rsid w:val="00117122"/>
    <w:rsid w:val="001232F0"/>
    <w:rsid w:val="00123FC1"/>
    <w:rsid w:val="00127219"/>
    <w:rsid w:val="00127600"/>
    <w:rsid w:val="001301F7"/>
    <w:rsid w:val="00130280"/>
    <w:rsid w:val="0013129A"/>
    <w:rsid w:val="00132F5A"/>
    <w:rsid w:val="00135B74"/>
    <w:rsid w:val="00136883"/>
    <w:rsid w:val="00137C67"/>
    <w:rsid w:val="00137FF2"/>
    <w:rsid w:val="001400A9"/>
    <w:rsid w:val="001408AE"/>
    <w:rsid w:val="0014423C"/>
    <w:rsid w:val="001448B9"/>
    <w:rsid w:val="00145864"/>
    <w:rsid w:val="001577E8"/>
    <w:rsid w:val="001616E1"/>
    <w:rsid w:val="00161F12"/>
    <w:rsid w:val="00162B6A"/>
    <w:rsid w:val="00164CA4"/>
    <w:rsid w:val="00167AB6"/>
    <w:rsid w:val="00170131"/>
    <w:rsid w:val="00171901"/>
    <w:rsid w:val="00172A27"/>
    <w:rsid w:val="0017464C"/>
    <w:rsid w:val="00174CB2"/>
    <w:rsid w:val="00174D22"/>
    <w:rsid w:val="00176577"/>
    <w:rsid w:val="0018280D"/>
    <w:rsid w:val="001828B4"/>
    <w:rsid w:val="001847ED"/>
    <w:rsid w:val="001906FC"/>
    <w:rsid w:val="001910D8"/>
    <w:rsid w:val="001939CF"/>
    <w:rsid w:val="0019673B"/>
    <w:rsid w:val="001A0386"/>
    <w:rsid w:val="001A3166"/>
    <w:rsid w:val="001A3C28"/>
    <w:rsid w:val="001A7056"/>
    <w:rsid w:val="001B40D7"/>
    <w:rsid w:val="001B4EC5"/>
    <w:rsid w:val="001C13CB"/>
    <w:rsid w:val="001D1DBF"/>
    <w:rsid w:val="001D2100"/>
    <w:rsid w:val="001D3B22"/>
    <w:rsid w:val="001D521F"/>
    <w:rsid w:val="001D6D1A"/>
    <w:rsid w:val="001D6E43"/>
    <w:rsid w:val="001D7A3C"/>
    <w:rsid w:val="001D7DB1"/>
    <w:rsid w:val="001E3698"/>
    <w:rsid w:val="001E445A"/>
    <w:rsid w:val="001F08A7"/>
    <w:rsid w:val="001F15B7"/>
    <w:rsid w:val="001F4505"/>
    <w:rsid w:val="001F5044"/>
    <w:rsid w:val="002009B7"/>
    <w:rsid w:val="00201EE1"/>
    <w:rsid w:val="00203B8A"/>
    <w:rsid w:val="00203DD1"/>
    <w:rsid w:val="0020613A"/>
    <w:rsid w:val="00207765"/>
    <w:rsid w:val="00207CB8"/>
    <w:rsid w:val="00211467"/>
    <w:rsid w:val="00211D98"/>
    <w:rsid w:val="00213BAF"/>
    <w:rsid w:val="002179D9"/>
    <w:rsid w:val="0022362D"/>
    <w:rsid w:val="00223D11"/>
    <w:rsid w:val="00223D14"/>
    <w:rsid w:val="00227AD5"/>
    <w:rsid w:val="00234C4F"/>
    <w:rsid w:val="00236FD0"/>
    <w:rsid w:val="00237D20"/>
    <w:rsid w:val="00241329"/>
    <w:rsid w:val="002420A0"/>
    <w:rsid w:val="002436A3"/>
    <w:rsid w:val="002458FD"/>
    <w:rsid w:val="002467F2"/>
    <w:rsid w:val="002477EC"/>
    <w:rsid w:val="00250634"/>
    <w:rsid w:val="00252777"/>
    <w:rsid w:val="002545BB"/>
    <w:rsid w:val="00271B2F"/>
    <w:rsid w:val="00272778"/>
    <w:rsid w:val="00272D82"/>
    <w:rsid w:val="002731BC"/>
    <w:rsid w:val="00280528"/>
    <w:rsid w:val="002806BF"/>
    <w:rsid w:val="00280BDF"/>
    <w:rsid w:val="00283488"/>
    <w:rsid w:val="00284A3B"/>
    <w:rsid w:val="00286C9D"/>
    <w:rsid w:val="0029312B"/>
    <w:rsid w:val="0029619F"/>
    <w:rsid w:val="00296E60"/>
    <w:rsid w:val="002976F0"/>
    <w:rsid w:val="00297844"/>
    <w:rsid w:val="002A4A54"/>
    <w:rsid w:val="002B2BC2"/>
    <w:rsid w:val="002B3250"/>
    <w:rsid w:val="002B7BBB"/>
    <w:rsid w:val="002C367A"/>
    <w:rsid w:val="002C3D8B"/>
    <w:rsid w:val="002C553B"/>
    <w:rsid w:val="002D6C36"/>
    <w:rsid w:val="002E1B88"/>
    <w:rsid w:val="002E442B"/>
    <w:rsid w:val="002E776E"/>
    <w:rsid w:val="002F0433"/>
    <w:rsid w:val="002F3A7A"/>
    <w:rsid w:val="002F58B3"/>
    <w:rsid w:val="002F6B57"/>
    <w:rsid w:val="00300519"/>
    <w:rsid w:val="003008DB"/>
    <w:rsid w:val="003013D5"/>
    <w:rsid w:val="00303C78"/>
    <w:rsid w:val="003074E1"/>
    <w:rsid w:val="00307710"/>
    <w:rsid w:val="00311009"/>
    <w:rsid w:val="00311094"/>
    <w:rsid w:val="00312CD5"/>
    <w:rsid w:val="0031314D"/>
    <w:rsid w:val="00314464"/>
    <w:rsid w:val="00314FC1"/>
    <w:rsid w:val="00316C35"/>
    <w:rsid w:val="003213D2"/>
    <w:rsid w:val="003224D1"/>
    <w:rsid w:val="00331887"/>
    <w:rsid w:val="00332356"/>
    <w:rsid w:val="00332559"/>
    <w:rsid w:val="0033410A"/>
    <w:rsid w:val="00337718"/>
    <w:rsid w:val="00345E20"/>
    <w:rsid w:val="003513A8"/>
    <w:rsid w:val="00352276"/>
    <w:rsid w:val="00352B2E"/>
    <w:rsid w:val="003536CF"/>
    <w:rsid w:val="00362D39"/>
    <w:rsid w:val="00367EFB"/>
    <w:rsid w:val="00370329"/>
    <w:rsid w:val="00375137"/>
    <w:rsid w:val="00375608"/>
    <w:rsid w:val="00375E40"/>
    <w:rsid w:val="003760C6"/>
    <w:rsid w:val="0037648F"/>
    <w:rsid w:val="003809C0"/>
    <w:rsid w:val="00380F4E"/>
    <w:rsid w:val="0038254E"/>
    <w:rsid w:val="003826D8"/>
    <w:rsid w:val="0038360D"/>
    <w:rsid w:val="00383782"/>
    <w:rsid w:val="00385F54"/>
    <w:rsid w:val="00386B32"/>
    <w:rsid w:val="00392B21"/>
    <w:rsid w:val="0039356B"/>
    <w:rsid w:val="0039434C"/>
    <w:rsid w:val="003954BF"/>
    <w:rsid w:val="00395D1D"/>
    <w:rsid w:val="0039789E"/>
    <w:rsid w:val="003A0795"/>
    <w:rsid w:val="003A20A6"/>
    <w:rsid w:val="003A61C1"/>
    <w:rsid w:val="003A6BFC"/>
    <w:rsid w:val="003B0995"/>
    <w:rsid w:val="003B2241"/>
    <w:rsid w:val="003B706D"/>
    <w:rsid w:val="003D024E"/>
    <w:rsid w:val="003D0E0B"/>
    <w:rsid w:val="003D4C18"/>
    <w:rsid w:val="003D5F81"/>
    <w:rsid w:val="003E542E"/>
    <w:rsid w:val="003F7B02"/>
    <w:rsid w:val="00403298"/>
    <w:rsid w:val="0040558F"/>
    <w:rsid w:val="00405D69"/>
    <w:rsid w:val="00407385"/>
    <w:rsid w:val="00407727"/>
    <w:rsid w:val="004162B6"/>
    <w:rsid w:val="00417612"/>
    <w:rsid w:val="00420E86"/>
    <w:rsid w:val="00421433"/>
    <w:rsid w:val="00421ABD"/>
    <w:rsid w:val="00426F95"/>
    <w:rsid w:val="004304B7"/>
    <w:rsid w:val="00430CDF"/>
    <w:rsid w:val="00431EAE"/>
    <w:rsid w:val="00432553"/>
    <w:rsid w:val="004352D8"/>
    <w:rsid w:val="00450429"/>
    <w:rsid w:val="00452D49"/>
    <w:rsid w:val="00454AC6"/>
    <w:rsid w:val="00455D80"/>
    <w:rsid w:val="0045738C"/>
    <w:rsid w:val="00457C77"/>
    <w:rsid w:val="00462AAC"/>
    <w:rsid w:val="00463A7B"/>
    <w:rsid w:val="004652DC"/>
    <w:rsid w:val="00466ECC"/>
    <w:rsid w:val="0046793D"/>
    <w:rsid w:val="004713E2"/>
    <w:rsid w:val="004765C9"/>
    <w:rsid w:val="004776DA"/>
    <w:rsid w:val="00484A13"/>
    <w:rsid w:val="004879D9"/>
    <w:rsid w:val="00490AF0"/>
    <w:rsid w:val="00494268"/>
    <w:rsid w:val="00495357"/>
    <w:rsid w:val="00496664"/>
    <w:rsid w:val="00496CFC"/>
    <w:rsid w:val="00497151"/>
    <w:rsid w:val="00497E30"/>
    <w:rsid w:val="004A0C09"/>
    <w:rsid w:val="004A3318"/>
    <w:rsid w:val="004A3C5F"/>
    <w:rsid w:val="004A6F09"/>
    <w:rsid w:val="004B0EAC"/>
    <w:rsid w:val="004B209D"/>
    <w:rsid w:val="004B22B2"/>
    <w:rsid w:val="004B5BA6"/>
    <w:rsid w:val="004B6583"/>
    <w:rsid w:val="004B6E94"/>
    <w:rsid w:val="004C6493"/>
    <w:rsid w:val="004C7967"/>
    <w:rsid w:val="004D3821"/>
    <w:rsid w:val="004E09EF"/>
    <w:rsid w:val="004E0A8A"/>
    <w:rsid w:val="004E4E58"/>
    <w:rsid w:val="004E5351"/>
    <w:rsid w:val="004E7592"/>
    <w:rsid w:val="004F1991"/>
    <w:rsid w:val="004F5D0F"/>
    <w:rsid w:val="005059E2"/>
    <w:rsid w:val="00507709"/>
    <w:rsid w:val="00507C18"/>
    <w:rsid w:val="00512DA4"/>
    <w:rsid w:val="005148AB"/>
    <w:rsid w:val="0051575B"/>
    <w:rsid w:val="00520EF8"/>
    <w:rsid w:val="005217D8"/>
    <w:rsid w:val="00524756"/>
    <w:rsid w:val="00525308"/>
    <w:rsid w:val="00525322"/>
    <w:rsid w:val="00525A09"/>
    <w:rsid w:val="00526E0E"/>
    <w:rsid w:val="00526F2C"/>
    <w:rsid w:val="00527C2B"/>
    <w:rsid w:val="00543397"/>
    <w:rsid w:val="00545BDB"/>
    <w:rsid w:val="00546F0D"/>
    <w:rsid w:val="005519A4"/>
    <w:rsid w:val="0055296D"/>
    <w:rsid w:val="005530D1"/>
    <w:rsid w:val="00557E9B"/>
    <w:rsid w:val="00560C7D"/>
    <w:rsid w:val="005672B1"/>
    <w:rsid w:val="005731E6"/>
    <w:rsid w:val="00573319"/>
    <w:rsid w:val="0057719C"/>
    <w:rsid w:val="00581349"/>
    <w:rsid w:val="005823CF"/>
    <w:rsid w:val="0058667B"/>
    <w:rsid w:val="00586BB0"/>
    <w:rsid w:val="00592926"/>
    <w:rsid w:val="00593BA5"/>
    <w:rsid w:val="0059468A"/>
    <w:rsid w:val="005972F0"/>
    <w:rsid w:val="005A163F"/>
    <w:rsid w:val="005A44E9"/>
    <w:rsid w:val="005A5296"/>
    <w:rsid w:val="005B4042"/>
    <w:rsid w:val="005B42E9"/>
    <w:rsid w:val="005C1C9A"/>
    <w:rsid w:val="005C2325"/>
    <w:rsid w:val="005C35D6"/>
    <w:rsid w:val="005D1C4F"/>
    <w:rsid w:val="005D4FCB"/>
    <w:rsid w:val="005E0246"/>
    <w:rsid w:val="005E09BB"/>
    <w:rsid w:val="005F3D40"/>
    <w:rsid w:val="005F6845"/>
    <w:rsid w:val="006010E7"/>
    <w:rsid w:val="0060140A"/>
    <w:rsid w:val="0060188E"/>
    <w:rsid w:val="00601EE9"/>
    <w:rsid w:val="00601EEB"/>
    <w:rsid w:val="00610940"/>
    <w:rsid w:val="006110BE"/>
    <w:rsid w:val="0061126F"/>
    <w:rsid w:val="006124EF"/>
    <w:rsid w:val="00612DE2"/>
    <w:rsid w:val="00617405"/>
    <w:rsid w:val="00623103"/>
    <w:rsid w:val="0062346D"/>
    <w:rsid w:val="00624045"/>
    <w:rsid w:val="00624A6C"/>
    <w:rsid w:val="00625826"/>
    <w:rsid w:val="00627CA8"/>
    <w:rsid w:val="0063217C"/>
    <w:rsid w:val="0063224D"/>
    <w:rsid w:val="0064009F"/>
    <w:rsid w:val="006402CB"/>
    <w:rsid w:val="006406FF"/>
    <w:rsid w:val="00643C40"/>
    <w:rsid w:val="00645128"/>
    <w:rsid w:val="00646DEA"/>
    <w:rsid w:val="00651762"/>
    <w:rsid w:val="00655E0F"/>
    <w:rsid w:val="0065745A"/>
    <w:rsid w:val="00662249"/>
    <w:rsid w:val="00665F1C"/>
    <w:rsid w:val="00666CD4"/>
    <w:rsid w:val="00667CCF"/>
    <w:rsid w:val="0067141D"/>
    <w:rsid w:val="0068095A"/>
    <w:rsid w:val="00681667"/>
    <w:rsid w:val="006872EB"/>
    <w:rsid w:val="006911F7"/>
    <w:rsid w:val="006922C7"/>
    <w:rsid w:val="006924DD"/>
    <w:rsid w:val="006932B6"/>
    <w:rsid w:val="00695643"/>
    <w:rsid w:val="006960B4"/>
    <w:rsid w:val="00696407"/>
    <w:rsid w:val="006A0CB1"/>
    <w:rsid w:val="006B0DE9"/>
    <w:rsid w:val="006B10C1"/>
    <w:rsid w:val="006B5E1F"/>
    <w:rsid w:val="006C3E8D"/>
    <w:rsid w:val="006C52D6"/>
    <w:rsid w:val="006C7321"/>
    <w:rsid w:val="006D1179"/>
    <w:rsid w:val="006D1DF3"/>
    <w:rsid w:val="006D381A"/>
    <w:rsid w:val="006D5337"/>
    <w:rsid w:val="006E53E1"/>
    <w:rsid w:val="006E6072"/>
    <w:rsid w:val="006E6710"/>
    <w:rsid w:val="006F08BD"/>
    <w:rsid w:val="006F4C08"/>
    <w:rsid w:val="0070032A"/>
    <w:rsid w:val="00706CD0"/>
    <w:rsid w:val="0070721A"/>
    <w:rsid w:val="007114EC"/>
    <w:rsid w:val="00716FAC"/>
    <w:rsid w:val="00717C15"/>
    <w:rsid w:val="00720E2F"/>
    <w:rsid w:val="00721826"/>
    <w:rsid w:val="007221E9"/>
    <w:rsid w:val="00732127"/>
    <w:rsid w:val="00732D8D"/>
    <w:rsid w:val="00733FD9"/>
    <w:rsid w:val="0074019F"/>
    <w:rsid w:val="00740407"/>
    <w:rsid w:val="007404F1"/>
    <w:rsid w:val="00741662"/>
    <w:rsid w:val="00741C1F"/>
    <w:rsid w:val="00742A12"/>
    <w:rsid w:val="007465CF"/>
    <w:rsid w:val="00746710"/>
    <w:rsid w:val="0075018B"/>
    <w:rsid w:val="00753EB9"/>
    <w:rsid w:val="00756A6E"/>
    <w:rsid w:val="00756FF9"/>
    <w:rsid w:val="00757FBE"/>
    <w:rsid w:val="007639C8"/>
    <w:rsid w:val="00767A3B"/>
    <w:rsid w:val="007705A8"/>
    <w:rsid w:val="007730D9"/>
    <w:rsid w:val="0078156C"/>
    <w:rsid w:val="007824AB"/>
    <w:rsid w:val="00785913"/>
    <w:rsid w:val="00790334"/>
    <w:rsid w:val="0079208B"/>
    <w:rsid w:val="00795482"/>
    <w:rsid w:val="007A08C4"/>
    <w:rsid w:val="007A5142"/>
    <w:rsid w:val="007A51F2"/>
    <w:rsid w:val="007A704D"/>
    <w:rsid w:val="007B1A8F"/>
    <w:rsid w:val="007B3265"/>
    <w:rsid w:val="007B4FF7"/>
    <w:rsid w:val="007B6627"/>
    <w:rsid w:val="007C1B56"/>
    <w:rsid w:val="007C35D3"/>
    <w:rsid w:val="007C7261"/>
    <w:rsid w:val="007C7ACD"/>
    <w:rsid w:val="007D0385"/>
    <w:rsid w:val="007D065D"/>
    <w:rsid w:val="007D632A"/>
    <w:rsid w:val="007E1F7D"/>
    <w:rsid w:val="007F1C00"/>
    <w:rsid w:val="007F2156"/>
    <w:rsid w:val="007F524A"/>
    <w:rsid w:val="007F7418"/>
    <w:rsid w:val="008003A0"/>
    <w:rsid w:val="00803E05"/>
    <w:rsid w:val="00805623"/>
    <w:rsid w:val="00806CD0"/>
    <w:rsid w:val="00807FD9"/>
    <w:rsid w:val="00810C41"/>
    <w:rsid w:val="00811C3F"/>
    <w:rsid w:val="00814052"/>
    <w:rsid w:val="00816713"/>
    <w:rsid w:val="00817000"/>
    <w:rsid w:val="00821F61"/>
    <w:rsid w:val="00824774"/>
    <w:rsid w:val="008273BA"/>
    <w:rsid w:val="008274D7"/>
    <w:rsid w:val="00831D9B"/>
    <w:rsid w:val="00834428"/>
    <w:rsid w:val="0083481D"/>
    <w:rsid w:val="008441A0"/>
    <w:rsid w:val="00845F82"/>
    <w:rsid w:val="008463FB"/>
    <w:rsid w:val="00851791"/>
    <w:rsid w:val="00852F04"/>
    <w:rsid w:val="00855B33"/>
    <w:rsid w:val="00860807"/>
    <w:rsid w:val="00862B67"/>
    <w:rsid w:val="0086554A"/>
    <w:rsid w:val="00870637"/>
    <w:rsid w:val="00872726"/>
    <w:rsid w:val="008802BC"/>
    <w:rsid w:val="0088435D"/>
    <w:rsid w:val="00884617"/>
    <w:rsid w:val="00887B44"/>
    <w:rsid w:val="00891D37"/>
    <w:rsid w:val="00892433"/>
    <w:rsid w:val="00893C91"/>
    <w:rsid w:val="008A225F"/>
    <w:rsid w:val="008A324D"/>
    <w:rsid w:val="008B34F7"/>
    <w:rsid w:val="008B7B47"/>
    <w:rsid w:val="008C18C4"/>
    <w:rsid w:val="008C2D6F"/>
    <w:rsid w:val="008C2D7D"/>
    <w:rsid w:val="008C3558"/>
    <w:rsid w:val="008D0D4B"/>
    <w:rsid w:val="008D2998"/>
    <w:rsid w:val="008E06E9"/>
    <w:rsid w:val="008E71D6"/>
    <w:rsid w:val="009009FA"/>
    <w:rsid w:val="00902197"/>
    <w:rsid w:val="0090230D"/>
    <w:rsid w:val="00904597"/>
    <w:rsid w:val="00907F39"/>
    <w:rsid w:val="00910102"/>
    <w:rsid w:val="009163C5"/>
    <w:rsid w:val="009169AD"/>
    <w:rsid w:val="00926231"/>
    <w:rsid w:val="00926CE6"/>
    <w:rsid w:val="0093172D"/>
    <w:rsid w:val="009360A1"/>
    <w:rsid w:val="00936C3E"/>
    <w:rsid w:val="00937EFD"/>
    <w:rsid w:val="009418A9"/>
    <w:rsid w:val="009442C4"/>
    <w:rsid w:val="00947403"/>
    <w:rsid w:val="00947850"/>
    <w:rsid w:val="009478C9"/>
    <w:rsid w:val="009507D6"/>
    <w:rsid w:val="00952431"/>
    <w:rsid w:val="009566B9"/>
    <w:rsid w:val="009622E7"/>
    <w:rsid w:val="00962B0D"/>
    <w:rsid w:val="0096352E"/>
    <w:rsid w:val="009643B8"/>
    <w:rsid w:val="00964CA6"/>
    <w:rsid w:val="009650B6"/>
    <w:rsid w:val="009707B3"/>
    <w:rsid w:val="0097626B"/>
    <w:rsid w:val="00977E34"/>
    <w:rsid w:val="009826C1"/>
    <w:rsid w:val="00982F9D"/>
    <w:rsid w:val="00983B36"/>
    <w:rsid w:val="00993FAC"/>
    <w:rsid w:val="0099526D"/>
    <w:rsid w:val="009972DB"/>
    <w:rsid w:val="00997A88"/>
    <w:rsid w:val="009A0EFE"/>
    <w:rsid w:val="009A1B53"/>
    <w:rsid w:val="009B3005"/>
    <w:rsid w:val="009B4379"/>
    <w:rsid w:val="009B64E8"/>
    <w:rsid w:val="009C42BF"/>
    <w:rsid w:val="009C444B"/>
    <w:rsid w:val="009D2B96"/>
    <w:rsid w:val="009E24FF"/>
    <w:rsid w:val="009E460D"/>
    <w:rsid w:val="009E4AD6"/>
    <w:rsid w:val="009E7901"/>
    <w:rsid w:val="009F058D"/>
    <w:rsid w:val="009F4835"/>
    <w:rsid w:val="009F5D27"/>
    <w:rsid w:val="009F7466"/>
    <w:rsid w:val="00A02FC5"/>
    <w:rsid w:val="00A03799"/>
    <w:rsid w:val="00A04217"/>
    <w:rsid w:val="00A068BB"/>
    <w:rsid w:val="00A15428"/>
    <w:rsid w:val="00A241AF"/>
    <w:rsid w:val="00A269A7"/>
    <w:rsid w:val="00A27057"/>
    <w:rsid w:val="00A272AF"/>
    <w:rsid w:val="00A408E0"/>
    <w:rsid w:val="00A42542"/>
    <w:rsid w:val="00A42AC3"/>
    <w:rsid w:val="00A43624"/>
    <w:rsid w:val="00A43EC4"/>
    <w:rsid w:val="00A45EF6"/>
    <w:rsid w:val="00A46A4A"/>
    <w:rsid w:val="00A47F95"/>
    <w:rsid w:val="00A52427"/>
    <w:rsid w:val="00A561A9"/>
    <w:rsid w:val="00A56EBB"/>
    <w:rsid w:val="00A60597"/>
    <w:rsid w:val="00A60613"/>
    <w:rsid w:val="00A64B6C"/>
    <w:rsid w:val="00A6577A"/>
    <w:rsid w:val="00A65E7E"/>
    <w:rsid w:val="00A70A22"/>
    <w:rsid w:val="00A72F14"/>
    <w:rsid w:val="00A730FB"/>
    <w:rsid w:val="00A7497E"/>
    <w:rsid w:val="00A77B3B"/>
    <w:rsid w:val="00A81E0E"/>
    <w:rsid w:val="00A830EC"/>
    <w:rsid w:val="00A84209"/>
    <w:rsid w:val="00A90D9C"/>
    <w:rsid w:val="00A9128B"/>
    <w:rsid w:val="00A91D37"/>
    <w:rsid w:val="00A927C7"/>
    <w:rsid w:val="00A96478"/>
    <w:rsid w:val="00AA29E2"/>
    <w:rsid w:val="00AA354E"/>
    <w:rsid w:val="00AA59D3"/>
    <w:rsid w:val="00AB02E8"/>
    <w:rsid w:val="00AB0A39"/>
    <w:rsid w:val="00AB35DA"/>
    <w:rsid w:val="00AB3E44"/>
    <w:rsid w:val="00AB3FC5"/>
    <w:rsid w:val="00AB5937"/>
    <w:rsid w:val="00AC01D0"/>
    <w:rsid w:val="00AC07A9"/>
    <w:rsid w:val="00AC0AB8"/>
    <w:rsid w:val="00AC3AA5"/>
    <w:rsid w:val="00AC6084"/>
    <w:rsid w:val="00AD2A07"/>
    <w:rsid w:val="00AD65E4"/>
    <w:rsid w:val="00AE2A4A"/>
    <w:rsid w:val="00AE45D0"/>
    <w:rsid w:val="00AE6CD2"/>
    <w:rsid w:val="00AF0050"/>
    <w:rsid w:val="00AF0575"/>
    <w:rsid w:val="00AF6597"/>
    <w:rsid w:val="00AF6BDF"/>
    <w:rsid w:val="00B0128F"/>
    <w:rsid w:val="00B0271E"/>
    <w:rsid w:val="00B037DD"/>
    <w:rsid w:val="00B04B49"/>
    <w:rsid w:val="00B106F3"/>
    <w:rsid w:val="00B20259"/>
    <w:rsid w:val="00B21E0F"/>
    <w:rsid w:val="00B22439"/>
    <w:rsid w:val="00B26661"/>
    <w:rsid w:val="00B31840"/>
    <w:rsid w:val="00B36111"/>
    <w:rsid w:val="00B3784F"/>
    <w:rsid w:val="00B37858"/>
    <w:rsid w:val="00B410EC"/>
    <w:rsid w:val="00B42231"/>
    <w:rsid w:val="00B431EA"/>
    <w:rsid w:val="00B44337"/>
    <w:rsid w:val="00B45296"/>
    <w:rsid w:val="00B563B8"/>
    <w:rsid w:val="00B701D8"/>
    <w:rsid w:val="00B71DE7"/>
    <w:rsid w:val="00B72DEE"/>
    <w:rsid w:val="00B7367C"/>
    <w:rsid w:val="00B75235"/>
    <w:rsid w:val="00B77F68"/>
    <w:rsid w:val="00B8001E"/>
    <w:rsid w:val="00B84C98"/>
    <w:rsid w:val="00B87896"/>
    <w:rsid w:val="00B904CE"/>
    <w:rsid w:val="00B90533"/>
    <w:rsid w:val="00B92DA0"/>
    <w:rsid w:val="00B94886"/>
    <w:rsid w:val="00BA0197"/>
    <w:rsid w:val="00BA1B53"/>
    <w:rsid w:val="00BA293F"/>
    <w:rsid w:val="00BA50E0"/>
    <w:rsid w:val="00BA75A6"/>
    <w:rsid w:val="00BB063C"/>
    <w:rsid w:val="00BB23EE"/>
    <w:rsid w:val="00BB3C06"/>
    <w:rsid w:val="00BB3CEC"/>
    <w:rsid w:val="00BC1561"/>
    <w:rsid w:val="00BC289C"/>
    <w:rsid w:val="00BC2AA6"/>
    <w:rsid w:val="00BC37F8"/>
    <w:rsid w:val="00BC4792"/>
    <w:rsid w:val="00BC4CAC"/>
    <w:rsid w:val="00BD0561"/>
    <w:rsid w:val="00BD0672"/>
    <w:rsid w:val="00BD124A"/>
    <w:rsid w:val="00BD137B"/>
    <w:rsid w:val="00BD2AA1"/>
    <w:rsid w:val="00BD3BDE"/>
    <w:rsid w:val="00BD50DB"/>
    <w:rsid w:val="00BD5FDB"/>
    <w:rsid w:val="00BD783A"/>
    <w:rsid w:val="00BE402D"/>
    <w:rsid w:val="00BE6EE1"/>
    <w:rsid w:val="00BF65BE"/>
    <w:rsid w:val="00BF69ED"/>
    <w:rsid w:val="00C04605"/>
    <w:rsid w:val="00C07C41"/>
    <w:rsid w:val="00C11E46"/>
    <w:rsid w:val="00C15238"/>
    <w:rsid w:val="00C15B0B"/>
    <w:rsid w:val="00C15C5A"/>
    <w:rsid w:val="00C16CCC"/>
    <w:rsid w:val="00C177F8"/>
    <w:rsid w:val="00C24563"/>
    <w:rsid w:val="00C24FD8"/>
    <w:rsid w:val="00C30D90"/>
    <w:rsid w:val="00C317D5"/>
    <w:rsid w:val="00C34432"/>
    <w:rsid w:val="00C34DDD"/>
    <w:rsid w:val="00C37B1A"/>
    <w:rsid w:val="00C42279"/>
    <w:rsid w:val="00C45885"/>
    <w:rsid w:val="00C4596F"/>
    <w:rsid w:val="00C47FC8"/>
    <w:rsid w:val="00C5034C"/>
    <w:rsid w:val="00C50FE2"/>
    <w:rsid w:val="00C510C1"/>
    <w:rsid w:val="00C60485"/>
    <w:rsid w:val="00C60A30"/>
    <w:rsid w:val="00C61749"/>
    <w:rsid w:val="00C64A92"/>
    <w:rsid w:val="00C7107C"/>
    <w:rsid w:val="00C826B7"/>
    <w:rsid w:val="00C83441"/>
    <w:rsid w:val="00C848DB"/>
    <w:rsid w:val="00C84B92"/>
    <w:rsid w:val="00C872C2"/>
    <w:rsid w:val="00C911C5"/>
    <w:rsid w:val="00C929A2"/>
    <w:rsid w:val="00C92AFE"/>
    <w:rsid w:val="00C97037"/>
    <w:rsid w:val="00CA0DF4"/>
    <w:rsid w:val="00CA6FCF"/>
    <w:rsid w:val="00CA72ED"/>
    <w:rsid w:val="00CA7CF7"/>
    <w:rsid w:val="00CB3D28"/>
    <w:rsid w:val="00CB4087"/>
    <w:rsid w:val="00CC0B49"/>
    <w:rsid w:val="00CC1CB4"/>
    <w:rsid w:val="00CC21A7"/>
    <w:rsid w:val="00CC2967"/>
    <w:rsid w:val="00CC2A3B"/>
    <w:rsid w:val="00CD095C"/>
    <w:rsid w:val="00CD155C"/>
    <w:rsid w:val="00CD4C86"/>
    <w:rsid w:val="00CE02D3"/>
    <w:rsid w:val="00CE3BEC"/>
    <w:rsid w:val="00CF0DB7"/>
    <w:rsid w:val="00CF12E5"/>
    <w:rsid w:val="00CF2046"/>
    <w:rsid w:val="00D00862"/>
    <w:rsid w:val="00D023B9"/>
    <w:rsid w:val="00D037BA"/>
    <w:rsid w:val="00D1031B"/>
    <w:rsid w:val="00D11CE2"/>
    <w:rsid w:val="00D11D60"/>
    <w:rsid w:val="00D20715"/>
    <w:rsid w:val="00D212DC"/>
    <w:rsid w:val="00D2257E"/>
    <w:rsid w:val="00D243F2"/>
    <w:rsid w:val="00D26B03"/>
    <w:rsid w:val="00D31F4F"/>
    <w:rsid w:val="00D34FF7"/>
    <w:rsid w:val="00D35D00"/>
    <w:rsid w:val="00D37F64"/>
    <w:rsid w:val="00D40786"/>
    <w:rsid w:val="00D45E93"/>
    <w:rsid w:val="00D5421D"/>
    <w:rsid w:val="00D63686"/>
    <w:rsid w:val="00D67CB6"/>
    <w:rsid w:val="00D76C81"/>
    <w:rsid w:val="00D770FC"/>
    <w:rsid w:val="00D83E6A"/>
    <w:rsid w:val="00D85159"/>
    <w:rsid w:val="00D87E64"/>
    <w:rsid w:val="00D90791"/>
    <w:rsid w:val="00D91B92"/>
    <w:rsid w:val="00D936D1"/>
    <w:rsid w:val="00D943BF"/>
    <w:rsid w:val="00D96346"/>
    <w:rsid w:val="00D964E9"/>
    <w:rsid w:val="00DA0CDB"/>
    <w:rsid w:val="00DA29B4"/>
    <w:rsid w:val="00DA4BEA"/>
    <w:rsid w:val="00DA55AC"/>
    <w:rsid w:val="00DB0EA7"/>
    <w:rsid w:val="00DB20DE"/>
    <w:rsid w:val="00DB2FC0"/>
    <w:rsid w:val="00DB4641"/>
    <w:rsid w:val="00DB5651"/>
    <w:rsid w:val="00DC0C18"/>
    <w:rsid w:val="00DC2CA2"/>
    <w:rsid w:val="00DC3968"/>
    <w:rsid w:val="00DC54C4"/>
    <w:rsid w:val="00DC7422"/>
    <w:rsid w:val="00DC77F9"/>
    <w:rsid w:val="00DD77FD"/>
    <w:rsid w:val="00DE047F"/>
    <w:rsid w:val="00DE2B5E"/>
    <w:rsid w:val="00DE31DC"/>
    <w:rsid w:val="00DE3A4E"/>
    <w:rsid w:val="00DE690A"/>
    <w:rsid w:val="00DF1476"/>
    <w:rsid w:val="00DF38FB"/>
    <w:rsid w:val="00DF4F2D"/>
    <w:rsid w:val="00DF5F5F"/>
    <w:rsid w:val="00DF6F38"/>
    <w:rsid w:val="00E0084D"/>
    <w:rsid w:val="00E01F4F"/>
    <w:rsid w:val="00E042E6"/>
    <w:rsid w:val="00E14EBD"/>
    <w:rsid w:val="00E227B4"/>
    <w:rsid w:val="00E23D1F"/>
    <w:rsid w:val="00E23FD5"/>
    <w:rsid w:val="00E33D75"/>
    <w:rsid w:val="00E375D7"/>
    <w:rsid w:val="00E37E23"/>
    <w:rsid w:val="00E4498D"/>
    <w:rsid w:val="00E564BA"/>
    <w:rsid w:val="00E614EE"/>
    <w:rsid w:val="00E6256F"/>
    <w:rsid w:val="00E6469A"/>
    <w:rsid w:val="00E64D9E"/>
    <w:rsid w:val="00E728D2"/>
    <w:rsid w:val="00E76218"/>
    <w:rsid w:val="00E77719"/>
    <w:rsid w:val="00E812DE"/>
    <w:rsid w:val="00E8251F"/>
    <w:rsid w:val="00E838B4"/>
    <w:rsid w:val="00E868F5"/>
    <w:rsid w:val="00E95050"/>
    <w:rsid w:val="00E975D3"/>
    <w:rsid w:val="00EA211D"/>
    <w:rsid w:val="00EB0B0A"/>
    <w:rsid w:val="00EB4307"/>
    <w:rsid w:val="00EB48E1"/>
    <w:rsid w:val="00EC25A6"/>
    <w:rsid w:val="00EC3A2A"/>
    <w:rsid w:val="00EC62D7"/>
    <w:rsid w:val="00ED13B7"/>
    <w:rsid w:val="00ED1BDD"/>
    <w:rsid w:val="00ED27F1"/>
    <w:rsid w:val="00EE0C56"/>
    <w:rsid w:val="00EE24C5"/>
    <w:rsid w:val="00EE570E"/>
    <w:rsid w:val="00EF0B92"/>
    <w:rsid w:val="00EF3AA0"/>
    <w:rsid w:val="00EF7697"/>
    <w:rsid w:val="00F0537E"/>
    <w:rsid w:val="00F06C76"/>
    <w:rsid w:val="00F07578"/>
    <w:rsid w:val="00F118AD"/>
    <w:rsid w:val="00F11CAB"/>
    <w:rsid w:val="00F12E8B"/>
    <w:rsid w:val="00F2338B"/>
    <w:rsid w:val="00F2533A"/>
    <w:rsid w:val="00F31B8F"/>
    <w:rsid w:val="00F34A3B"/>
    <w:rsid w:val="00F414D1"/>
    <w:rsid w:val="00F414F1"/>
    <w:rsid w:val="00F44A7D"/>
    <w:rsid w:val="00F45896"/>
    <w:rsid w:val="00F50C72"/>
    <w:rsid w:val="00F53A01"/>
    <w:rsid w:val="00F54D02"/>
    <w:rsid w:val="00F6536A"/>
    <w:rsid w:val="00F728E7"/>
    <w:rsid w:val="00F72FEC"/>
    <w:rsid w:val="00F749AA"/>
    <w:rsid w:val="00F77A76"/>
    <w:rsid w:val="00F80B88"/>
    <w:rsid w:val="00F80E4F"/>
    <w:rsid w:val="00F87924"/>
    <w:rsid w:val="00F9010A"/>
    <w:rsid w:val="00F91F31"/>
    <w:rsid w:val="00F93445"/>
    <w:rsid w:val="00F94B67"/>
    <w:rsid w:val="00F97A3C"/>
    <w:rsid w:val="00FA30F3"/>
    <w:rsid w:val="00FA4023"/>
    <w:rsid w:val="00FA423B"/>
    <w:rsid w:val="00FA4629"/>
    <w:rsid w:val="00FA7ABC"/>
    <w:rsid w:val="00FB4E8C"/>
    <w:rsid w:val="00FB61A5"/>
    <w:rsid w:val="00FC07FE"/>
    <w:rsid w:val="00FC117E"/>
    <w:rsid w:val="00FD0A96"/>
    <w:rsid w:val="00FE16AB"/>
    <w:rsid w:val="00FE4C5E"/>
    <w:rsid w:val="00FE7346"/>
    <w:rsid w:val="00FF5872"/>
    <w:rsid w:val="00FF6259"/>
    <w:rsid w:val="01B8413D"/>
    <w:rsid w:val="056B4005"/>
    <w:rsid w:val="0A0752E7"/>
    <w:rsid w:val="0AD431E4"/>
    <w:rsid w:val="0DA33333"/>
    <w:rsid w:val="0DFC444E"/>
    <w:rsid w:val="100816A3"/>
    <w:rsid w:val="11053AC3"/>
    <w:rsid w:val="11B64A20"/>
    <w:rsid w:val="11D22582"/>
    <w:rsid w:val="12810EB6"/>
    <w:rsid w:val="159176EE"/>
    <w:rsid w:val="173C6A74"/>
    <w:rsid w:val="18D82A67"/>
    <w:rsid w:val="18DB2019"/>
    <w:rsid w:val="19C64EFE"/>
    <w:rsid w:val="19DE2480"/>
    <w:rsid w:val="1C010677"/>
    <w:rsid w:val="1D7B0330"/>
    <w:rsid w:val="256B04BB"/>
    <w:rsid w:val="25AB714C"/>
    <w:rsid w:val="25EA30FE"/>
    <w:rsid w:val="28E42E59"/>
    <w:rsid w:val="290D6603"/>
    <w:rsid w:val="2A995E99"/>
    <w:rsid w:val="2B30194D"/>
    <w:rsid w:val="2C026427"/>
    <w:rsid w:val="2F5016DB"/>
    <w:rsid w:val="2FAB42A1"/>
    <w:rsid w:val="2FAC113C"/>
    <w:rsid w:val="350B4047"/>
    <w:rsid w:val="352C4CD6"/>
    <w:rsid w:val="357B5AB2"/>
    <w:rsid w:val="39286F8A"/>
    <w:rsid w:val="39E346C4"/>
    <w:rsid w:val="3B861D58"/>
    <w:rsid w:val="3C017D12"/>
    <w:rsid w:val="3CA83727"/>
    <w:rsid w:val="3CC526C9"/>
    <w:rsid w:val="3E6C2D5C"/>
    <w:rsid w:val="3F8E32F0"/>
    <w:rsid w:val="4074588D"/>
    <w:rsid w:val="417C2C34"/>
    <w:rsid w:val="427A755F"/>
    <w:rsid w:val="432F3DCE"/>
    <w:rsid w:val="43D90C1E"/>
    <w:rsid w:val="442A41AC"/>
    <w:rsid w:val="48875919"/>
    <w:rsid w:val="48A42B2A"/>
    <w:rsid w:val="4A783430"/>
    <w:rsid w:val="4B582B89"/>
    <w:rsid w:val="4DC55EB5"/>
    <w:rsid w:val="4FA4299F"/>
    <w:rsid w:val="50623EA7"/>
    <w:rsid w:val="527A1368"/>
    <w:rsid w:val="533D2969"/>
    <w:rsid w:val="539E0A65"/>
    <w:rsid w:val="54C630A4"/>
    <w:rsid w:val="56705575"/>
    <w:rsid w:val="590E1DBD"/>
    <w:rsid w:val="59B3778D"/>
    <w:rsid w:val="59B94751"/>
    <w:rsid w:val="5AB870C1"/>
    <w:rsid w:val="5CA90870"/>
    <w:rsid w:val="5CDA3817"/>
    <w:rsid w:val="5CE03A8C"/>
    <w:rsid w:val="5DC40F71"/>
    <w:rsid w:val="5EE774A0"/>
    <w:rsid w:val="606F571B"/>
    <w:rsid w:val="629736FC"/>
    <w:rsid w:val="62C811C9"/>
    <w:rsid w:val="63DD33BE"/>
    <w:rsid w:val="640939F0"/>
    <w:rsid w:val="641B3FCF"/>
    <w:rsid w:val="6436362F"/>
    <w:rsid w:val="65630A20"/>
    <w:rsid w:val="66A558D6"/>
    <w:rsid w:val="68755607"/>
    <w:rsid w:val="6B6163BF"/>
    <w:rsid w:val="6B80377D"/>
    <w:rsid w:val="6C3C0783"/>
    <w:rsid w:val="6D3B628C"/>
    <w:rsid w:val="7050755D"/>
    <w:rsid w:val="70A60F37"/>
    <w:rsid w:val="70D82D49"/>
    <w:rsid w:val="7245580C"/>
    <w:rsid w:val="72557386"/>
    <w:rsid w:val="72773A6D"/>
    <w:rsid w:val="7286733C"/>
    <w:rsid w:val="72A24AFB"/>
    <w:rsid w:val="742E155B"/>
    <w:rsid w:val="75293394"/>
    <w:rsid w:val="78A369FF"/>
    <w:rsid w:val="78F75727"/>
    <w:rsid w:val="79E0258E"/>
    <w:rsid w:val="79F1744F"/>
    <w:rsid w:val="7A0D0099"/>
    <w:rsid w:val="7A1E325B"/>
    <w:rsid w:val="7C861A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iPriority="99"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before="100" w:beforeLines="100" w:after="100" w:afterLines="100" w:line="400" w:lineRule="exact"/>
      <w:jc w:val="center"/>
      <w:outlineLvl w:val="0"/>
    </w:pPr>
    <w:rPr>
      <w:rFonts w:ascii="Arial" w:hAnsi="Arial" w:eastAsia="黑体" w:cs="宋体"/>
      <w:bCs/>
      <w:kern w:val="44"/>
      <w:sz w:val="36"/>
      <w:szCs w:val="20"/>
    </w:rPr>
  </w:style>
  <w:style w:type="paragraph" w:styleId="3">
    <w:name w:val="heading 2"/>
    <w:basedOn w:val="1"/>
    <w:next w:val="1"/>
    <w:qFormat/>
    <w:uiPriority w:val="0"/>
    <w:pPr>
      <w:keepNext/>
      <w:keepLines/>
      <w:spacing w:before="120" w:after="120"/>
      <w:jc w:val="left"/>
      <w:outlineLvl w:val="1"/>
    </w:pPr>
    <w:rPr>
      <w:b/>
      <w:bCs/>
    </w:rPr>
  </w:style>
  <w:style w:type="paragraph" w:styleId="4">
    <w:name w:val="heading 3"/>
    <w:basedOn w:val="1"/>
    <w:next w:val="1"/>
    <w:qFormat/>
    <w:uiPriority w:val="0"/>
    <w:pPr>
      <w:keepNext/>
      <w:keepLines/>
      <w:spacing w:before="120" w:after="120" w:line="300" w:lineRule="auto"/>
      <w:jc w:val="left"/>
      <w:outlineLvl w:val="2"/>
    </w:pPr>
    <w:rPr>
      <w:b/>
      <w:bCs/>
      <w:szCs w:val="21"/>
    </w:rPr>
  </w:style>
  <w:style w:type="paragraph" w:styleId="5">
    <w:name w:val="heading 4"/>
    <w:basedOn w:val="1"/>
    <w:next w:val="1"/>
    <w:qFormat/>
    <w:uiPriority w:val="0"/>
    <w:pPr>
      <w:keepNext/>
      <w:keepLines/>
      <w:spacing w:before="280" w:after="290" w:line="376" w:lineRule="auto"/>
      <w:outlineLvl w:val="3"/>
    </w:pPr>
    <w:rPr>
      <w:rFonts w:ascii="Arial" w:hAnsi="Arial" w:eastAsia="黑体"/>
      <w:b/>
      <w:bCs/>
      <w:sz w:val="28"/>
      <w:szCs w:val="28"/>
    </w:rPr>
  </w:style>
  <w:style w:type="character" w:default="1" w:styleId="18">
    <w:name w:val="Default Paragraph Font"/>
    <w:semiHidden/>
    <w:unhideWhenUsed/>
    <w:uiPriority w:val="1"/>
  </w:style>
  <w:style w:type="table" w:default="1" w:styleId="16">
    <w:name w:val="Normal Table"/>
    <w:semiHidden/>
    <w:unhideWhenUsed/>
    <w:uiPriority w:val="99"/>
    <w:tblPr>
      <w:tblCellMar>
        <w:top w:w="0" w:type="dxa"/>
        <w:left w:w="108" w:type="dxa"/>
        <w:bottom w:w="0" w:type="dxa"/>
        <w:right w:w="108" w:type="dxa"/>
      </w:tblCellMar>
    </w:tblPr>
  </w:style>
  <w:style w:type="paragraph" w:styleId="6">
    <w:name w:val="Document Map"/>
    <w:basedOn w:val="1"/>
    <w:semiHidden/>
    <w:qFormat/>
    <w:uiPriority w:val="0"/>
    <w:pPr>
      <w:shd w:val="clear" w:color="auto" w:fill="000080"/>
    </w:pPr>
  </w:style>
  <w:style w:type="paragraph" w:styleId="7">
    <w:name w:val="annotation text"/>
    <w:basedOn w:val="1"/>
    <w:link w:val="27"/>
    <w:qFormat/>
    <w:uiPriority w:val="0"/>
    <w:pPr>
      <w:jc w:val="left"/>
    </w:pPr>
  </w:style>
  <w:style w:type="paragraph" w:styleId="8">
    <w:name w:val="toc 3"/>
    <w:basedOn w:val="1"/>
    <w:next w:val="1"/>
    <w:qFormat/>
    <w:uiPriority w:val="39"/>
    <w:pPr>
      <w:ind w:left="840" w:leftChars="400"/>
    </w:pPr>
  </w:style>
  <w:style w:type="paragraph" w:styleId="9">
    <w:name w:val="Plain Text"/>
    <w:basedOn w:val="1"/>
    <w:unhideWhenUsed/>
    <w:qFormat/>
    <w:uiPriority w:val="99"/>
    <w:rPr>
      <w:rFonts w:ascii="宋体" w:hAnsi="Courier New"/>
      <w:sz w:val="21"/>
      <w:szCs w:val="20"/>
    </w:rPr>
  </w:style>
  <w:style w:type="paragraph" w:styleId="10">
    <w:name w:val="Balloon Text"/>
    <w:basedOn w:val="1"/>
    <w:link w:val="29"/>
    <w:qFormat/>
    <w:uiPriority w:val="0"/>
    <w:rPr>
      <w:sz w:val="18"/>
      <w:szCs w:val="18"/>
    </w:rPr>
  </w:style>
  <w:style w:type="paragraph" w:styleId="11">
    <w:name w:val="footer"/>
    <w:basedOn w:val="1"/>
    <w:qFormat/>
    <w:uiPriority w:val="0"/>
    <w:pPr>
      <w:tabs>
        <w:tab w:val="center" w:pos="4153"/>
        <w:tab w:val="right" w:pos="8306"/>
      </w:tabs>
      <w:snapToGrid w:val="0"/>
      <w:jc w:val="left"/>
    </w:pPr>
    <w:rPr>
      <w:sz w:val="18"/>
      <w:szCs w:val="18"/>
    </w:rPr>
  </w:style>
  <w:style w:type="paragraph" w:styleId="12">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qFormat/>
    <w:uiPriority w:val="39"/>
    <w:pPr>
      <w:spacing w:before="25" w:beforeLines="25" w:after="25" w:afterLines="25"/>
      <w:jc w:val="left"/>
    </w:pPr>
    <w:rPr>
      <w:rFonts w:eastAsia="黑体"/>
    </w:rPr>
  </w:style>
  <w:style w:type="paragraph" w:styleId="14">
    <w:name w:val="toc 2"/>
    <w:basedOn w:val="1"/>
    <w:next w:val="1"/>
    <w:qFormat/>
    <w:uiPriority w:val="39"/>
    <w:pPr>
      <w:ind w:left="420" w:leftChars="200"/>
    </w:pPr>
  </w:style>
  <w:style w:type="paragraph" w:styleId="15">
    <w:name w:val="annotation subject"/>
    <w:basedOn w:val="7"/>
    <w:next w:val="7"/>
    <w:link w:val="28"/>
    <w:qFormat/>
    <w:uiPriority w:val="0"/>
    <w:rPr>
      <w:b/>
      <w:bCs/>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page number"/>
    <w:basedOn w:val="18"/>
    <w:qFormat/>
    <w:uiPriority w:val="0"/>
  </w:style>
  <w:style w:type="character" w:styleId="20">
    <w:name w:val="Hyperlink"/>
    <w:qFormat/>
    <w:uiPriority w:val="99"/>
    <w:rPr>
      <w:color w:val="0000FF"/>
      <w:u w:val="single"/>
    </w:rPr>
  </w:style>
  <w:style w:type="character" w:styleId="21">
    <w:name w:val="annotation reference"/>
    <w:qFormat/>
    <w:uiPriority w:val="0"/>
    <w:rPr>
      <w:sz w:val="21"/>
      <w:szCs w:val="21"/>
    </w:rPr>
  </w:style>
  <w:style w:type="paragraph" w:customStyle="1" w:styleId="22">
    <w:name w:val="节(论文)"/>
    <w:basedOn w:val="3"/>
    <w:next w:val="1"/>
    <w:qFormat/>
    <w:uiPriority w:val="0"/>
    <w:pPr>
      <w:spacing w:before="50" w:beforeLines="50" w:after="50" w:afterLines="50" w:line="400" w:lineRule="exact"/>
    </w:pPr>
    <w:rPr>
      <w:rFonts w:ascii="Arial" w:hAnsi="Arial" w:eastAsia="黑体"/>
      <w:b w:val="0"/>
      <w:sz w:val="30"/>
      <w:szCs w:val="32"/>
    </w:rPr>
  </w:style>
  <w:style w:type="character" w:customStyle="1" w:styleId="23">
    <w:name w:val="p141"/>
    <w:qFormat/>
    <w:uiPriority w:val="0"/>
    <w:rPr>
      <w:sz w:val="21"/>
      <w:szCs w:val="21"/>
      <w:u w:val="none"/>
      <w:vertAlign w:val="baseline"/>
    </w:rPr>
  </w:style>
  <w:style w:type="paragraph" w:customStyle="1" w:styleId="24">
    <w:name w:val="小节(论文)"/>
    <w:basedOn w:val="4"/>
    <w:next w:val="1"/>
    <w:qFormat/>
    <w:uiPriority w:val="0"/>
    <w:pPr>
      <w:spacing w:before="50" w:beforeLines="50" w:after="50" w:afterLines="50" w:line="400" w:lineRule="exact"/>
    </w:pPr>
    <w:rPr>
      <w:rFonts w:eastAsia="黑体"/>
      <w:b w:val="0"/>
      <w:sz w:val="28"/>
      <w:szCs w:val="32"/>
    </w:rPr>
  </w:style>
  <w:style w:type="paragraph" w:customStyle="1" w:styleId="25">
    <w:name w:val="小小节(论文)"/>
    <w:basedOn w:val="5"/>
    <w:next w:val="1"/>
    <w:qFormat/>
    <w:uiPriority w:val="0"/>
    <w:pPr>
      <w:spacing w:before="0" w:after="0" w:line="400" w:lineRule="exact"/>
      <w:jc w:val="left"/>
    </w:pPr>
    <w:rPr>
      <w:b w:val="0"/>
      <w:sz w:val="24"/>
    </w:rPr>
  </w:style>
  <w:style w:type="paragraph" w:customStyle="1" w:styleId="26">
    <w:name w:val="结语等(论文)"/>
    <w:basedOn w:val="1"/>
    <w:next w:val="1"/>
    <w:qFormat/>
    <w:uiPriority w:val="0"/>
    <w:pPr>
      <w:keepNext/>
      <w:keepLines/>
      <w:pageBreakBefore/>
      <w:spacing w:before="400" w:beforeLines="100" w:after="400" w:afterLines="100" w:line="400" w:lineRule="exact"/>
      <w:jc w:val="center"/>
      <w:outlineLvl w:val="0"/>
    </w:pPr>
    <w:rPr>
      <w:rFonts w:eastAsia="黑体"/>
      <w:bCs/>
      <w:kern w:val="44"/>
      <w:sz w:val="36"/>
      <w:szCs w:val="20"/>
    </w:rPr>
  </w:style>
  <w:style w:type="character" w:customStyle="1" w:styleId="27">
    <w:name w:val="批注文字 字符"/>
    <w:link w:val="7"/>
    <w:qFormat/>
    <w:uiPriority w:val="0"/>
    <w:rPr>
      <w:kern w:val="2"/>
      <w:sz w:val="24"/>
      <w:szCs w:val="24"/>
    </w:rPr>
  </w:style>
  <w:style w:type="character" w:customStyle="1" w:styleId="28">
    <w:name w:val="批注主题 字符"/>
    <w:link w:val="15"/>
    <w:qFormat/>
    <w:uiPriority w:val="0"/>
    <w:rPr>
      <w:b/>
      <w:bCs/>
      <w:kern w:val="2"/>
      <w:sz w:val="24"/>
      <w:szCs w:val="24"/>
    </w:rPr>
  </w:style>
  <w:style w:type="character" w:customStyle="1" w:styleId="29">
    <w:name w:val="批注框文本 字符"/>
    <w:link w:val="10"/>
    <w:qFormat/>
    <w:uiPriority w:val="0"/>
    <w:rPr>
      <w:kern w:val="2"/>
      <w:sz w:val="18"/>
      <w:szCs w:val="18"/>
    </w:rPr>
  </w:style>
  <w:style w:type="paragraph" w:customStyle="1" w:styleId="30">
    <w:name w:val="修订1"/>
    <w:hidden/>
    <w:semiHidden/>
    <w:qFormat/>
    <w:uiPriority w:val="99"/>
    <w:rPr>
      <w:rFonts w:ascii="Times New Roman" w:hAnsi="Times New Roman" w:eastAsia="宋体" w:cs="Times New Roman"/>
      <w:kern w:val="2"/>
      <w:sz w:val="24"/>
      <w:szCs w:val="24"/>
      <w:lang w:val="en-US" w:eastAsia="zh-CN" w:bidi="ar-SA"/>
    </w:rPr>
  </w:style>
  <w:style w:type="paragraph" w:customStyle="1" w:styleId="31">
    <w:name w:val="Default"/>
    <w:qFormat/>
    <w:uiPriority w:val="0"/>
    <w:pPr>
      <w:widowControl w:val="0"/>
      <w:autoSpaceDE w:val="0"/>
      <w:autoSpaceDN w:val="0"/>
      <w:adjustRightInd w:val="0"/>
    </w:pPr>
    <w:rPr>
      <w:rFonts w:ascii="黑体" w:eastAsia="黑体" w:cs="黑体" w:hAnsiTheme="minorHAnsi"/>
      <w:color w:val="000000"/>
      <w:sz w:val="24"/>
      <w:szCs w:val="24"/>
      <w:lang w:val="en-US" w:eastAsia="zh-CN" w:bidi="ar-SA"/>
    </w:rPr>
  </w:style>
  <w:style w:type="paragraph" w:customStyle="1" w:styleId="32">
    <w:name w:val="正文样式1"/>
    <w:basedOn w:val="1"/>
    <w:semiHidden/>
    <w:qFormat/>
    <w:uiPriority w:val="99"/>
    <w:pPr>
      <w:spacing w:line="360" w:lineRule="auto"/>
      <w:ind w:firstLine="48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7" Type="http://schemas.openxmlformats.org/officeDocument/2006/relationships/fontTable" Target="fontTable.xml"/><Relationship Id="rId76" Type="http://schemas.openxmlformats.org/officeDocument/2006/relationships/customXml" Target="../customXml/item2.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34.png"/><Relationship Id="rId72" Type="http://schemas.openxmlformats.org/officeDocument/2006/relationships/image" Target="media/image33.png"/><Relationship Id="rId71" Type="http://schemas.openxmlformats.org/officeDocument/2006/relationships/image" Target="media/image32.png"/><Relationship Id="rId70" Type="http://schemas.openxmlformats.org/officeDocument/2006/relationships/image" Target="media/image31.png"/><Relationship Id="rId7" Type="http://schemas.openxmlformats.org/officeDocument/2006/relationships/header" Target="header4.xml"/><Relationship Id="rId69" Type="http://schemas.openxmlformats.org/officeDocument/2006/relationships/image" Target="media/image30.png"/><Relationship Id="rId68" Type="http://schemas.openxmlformats.org/officeDocument/2006/relationships/image" Target="media/image29.png"/><Relationship Id="rId67" Type="http://schemas.openxmlformats.org/officeDocument/2006/relationships/image" Target="media/image28.png"/><Relationship Id="rId66" Type="http://schemas.openxmlformats.org/officeDocument/2006/relationships/image" Target="media/image27.png"/><Relationship Id="rId65" Type="http://schemas.openxmlformats.org/officeDocument/2006/relationships/image" Target="media/image26.png"/><Relationship Id="rId64" Type="http://schemas.openxmlformats.org/officeDocument/2006/relationships/image" Target="media/image25.png"/><Relationship Id="rId63" Type="http://schemas.openxmlformats.org/officeDocument/2006/relationships/image" Target="media/image24.png"/><Relationship Id="rId62" Type="http://schemas.openxmlformats.org/officeDocument/2006/relationships/image" Target="media/image23.png"/><Relationship Id="rId61" Type="http://schemas.openxmlformats.org/officeDocument/2006/relationships/image" Target="media/image22.png"/><Relationship Id="rId60" Type="http://schemas.openxmlformats.org/officeDocument/2006/relationships/image" Target="media/image21.emf"/><Relationship Id="rId6" Type="http://schemas.openxmlformats.org/officeDocument/2006/relationships/header" Target="header3.xml"/><Relationship Id="rId59" Type="http://schemas.openxmlformats.org/officeDocument/2006/relationships/oleObject" Target="embeddings/oleObject18.bin"/><Relationship Id="rId58" Type="http://schemas.openxmlformats.org/officeDocument/2006/relationships/image" Target="media/image20.emf"/><Relationship Id="rId57" Type="http://schemas.openxmlformats.org/officeDocument/2006/relationships/oleObject" Target="embeddings/oleObject17.bin"/><Relationship Id="rId56" Type="http://schemas.openxmlformats.org/officeDocument/2006/relationships/image" Target="media/image19.emf"/><Relationship Id="rId55" Type="http://schemas.openxmlformats.org/officeDocument/2006/relationships/oleObject" Target="embeddings/oleObject16.bin"/><Relationship Id="rId54" Type="http://schemas.openxmlformats.org/officeDocument/2006/relationships/image" Target="media/image18.emf"/><Relationship Id="rId53" Type="http://schemas.openxmlformats.org/officeDocument/2006/relationships/oleObject" Target="embeddings/oleObject15.bin"/><Relationship Id="rId52" Type="http://schemas.openxmlformats.org/officeDocument/2006/relationships/image" Target="media/image17.emf"/><Relationship Id="rId51" Type="http://schemas.openxmlformats.org/officeDocument/2006/relationships/oleObject" Target="embeddings/oleObject14.bin"/><Relationship Id="rId50" Type="http://schemas.openxmlformats.org/officeDocument/2006/relationships/image" Target="media/image16.emf"/><Relationship Id="rId5" Type="http://schemas.openxmlformats.org/officeDocument/2006/relationships/footer" Target="footer1.xml"/><Relationship Id="rId49" Type="http://schemas.openxmlformats.org/officeDocument/2006/relationships/oleObject" Target="embeddings/oleObject13.bin"/><Relationship Id="rId48" Type="http://schemas.openxmlformats.org/officeDocument/2006/relationships/image" Target="media/image15.emf"/><Relationship Id="rId47" Type="http://schemas.openxmlformats.org/officeDocument/2006/relationships/oleObject" Target="embeddings/oleObject12.bin"/><Relationship Id="rId46" Type="http://schemas.openxmlformats.org/officeDocument/2006/relationships/image" Target="media/image14.emf"/><Relationship Id="rId45" Type="http://schemas.openxmlformats.org/officeDocument/2006/relationships/oleObject" Target="embeddings/oleObject11.bin"/><Relationship Id="rId44" Type="http://schemas.openxmlformats.org/officeDocument/2006/relationships/image" Target="media/image13.emf"/><Relationship Id="rId43" Type="http://schemas.openxmlformats.org/officeDocument/2006/relationships/oleObject" Target="embeddings/oleObject10.bin"/><Relationship Id="rId42" Type="http://schemas.openxmlformats.org/officeDocument/2006/relationships/image" Target="media/image12.emf"/><Relationship Id="rId41" Type="http://schemas.openxmlformats.org/officeDocument/2006/relationships/oleObject" Target="embeddings/oleObject9.bin"/><Relationship Id="rId40" Type="http://schemas.openxmlformats.org/officeDocument/2006/relationships/image" Target="media/image11.emf"/><Relationship Id="rId4" Type="http://schemas.openxmlformats.org/officeDocument/2006/relationships/header" Target="header2.xml"/><Relationship Id="rId39" Type="http://schemas.openxmlformats.org/officeDocument/2006/relationships/oleObject" Target="embeddings/oleObject8.bin"/><Relationship Id="rId38" Type="http://schemas.openxmlformats.org/officeDocument/2006/relationships/image" Target="media/image10.emf"/><Relationship Id="rId37" Type="http://schemas.openxmlformats.org/officeDocument/2006/relationships/oleObject" Target="embeddings/oleObject7.bin"/><Relationship Id="rId36" Type="http://schemas.openxmlformats.org/officeDocument/2006/relationships/image" Target="media/image9.emf"/><Relationship Id="rId35" Type="http://schemas.openxmlformats.org/officeDocument/2006/relationships/oleObject" Target="embeddings/oleObject6.bin"/><Relationship Id="rId34" Type="http://schemas.openxmlformats.org/officeDocument/2006/relationships/image" Target="media/image8.emf"/><Relationship Id="rId33" Type="http://schemas.openxmlformats.org/officeDocument/2006/relationships/oleObject" Target="embeddings/oleObject5.bin"/><Relationship Id="rId32" Type="http://schemas.openxmlformats.org/officeDocument/2006/relationships/image" Target="media/image7.emf"/><Relationship Id="rId31" Type="http://schemas.openxmlformats.org/officeDocument/2006/relationships/oleObject" Target="embeddings/oleObject4.bin"/><Relationship Id="rId30" Type="http://schemas.openxmlformats.org/officeDocument/2006/relationships/image" Target="media/image6.emf"/><Relationship Id="rId3" Type="http://schemas.openxmlformats.org/officeDocument/2006/relationships/header" Target="header1.xml"/><Relationship Id="rId29" Type="http://schemas.openxmlformats.org/officeDocument/2006/relationships/oleObject" Target="embeddings/oleObject3.bin"/><Relationship Id="rId28" Type="http://schemas.openxmlformats.org/officeDocument/2006/relationships/image" Target="media/image5.emf"/><Relationship Id="rId27" Type="http://schemas.openxmlformats.org/officeDocument/2006/relationships/oleObject" Target="embeddings/oleObject2.bin"/><Relationship Id="rId26" Type="http://schemas.openxmlformats.org/officeDocument/2006/relationships/image" Target="media/image4.emf"/><Relationship Id="rId25" Type="http://schemas.openxmlformats.org/officeDocument/2006/relationships/oleObject" Target="embeddings/oleObject1.bin"/><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png"/><Relationship Id="rId21" Type="http://schemas.openxmlformats.org/officeDocument/2006/relationships/theme" Target="theme/theme1.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header" Target="header9.xml"/><Relationship Id="rId17" Type="http://schemas.openxmlformats.org/officeDocument/2006/relationships/footer" Target="footer7.xml"/><Relationship Id="rId16" Type="http://schemas.openxmlformats.org/officeDocument/2006/relationships/header" Target="header8.xml"/><Relationship Id="rId15" Type="http://schemas.openxmlformats.org/officeDocument/2006/relationships/footer" Target="footer6.xml"/><Relationship Id="rId14" Type="http://schemas.openxmlformats.org/officeDocument/2006/relationships/header" Target="header7.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27"/>
    <customShpInfo spid="_x0000_s1028"/>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823CD0A-0142-43C6-8D98-2BCEB6DD588D}">
  <ds:schemaRefs/>
</ds:datastoreItem>
</file>

<file path=docProps/app.xml><?xml version="1.0" encoding="utf-8"?>
<Properties xmlns="http://schemas.openxmlformats.org/officeDocument/2006/extended-properties" xmlns:vt="http://schemas.openxmlformats.org/officeDocument/2006/docPropsVTypes">
  <Template>Normal.dotm</Template>
  <Company>西南交通大学</Company>
  <Pages>56</Pages>
  <Words>4609</Words>
  <Characters>26273</Characters>
  <Lines>218</Lines>
  <Paragraphs>61</Paragraphs>
  <TotalTime>0</TotalTime>
  <ScaleCrop>false</ScaleCrop>
  <LinksUpToDate>false</LinksUpToDate>
  <CharactersWithSpaces>30821</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2019-11-08T02:21:00Z</dcterms:created>
  <dc:creator>Tao Hongcai</dc:creator>
  <cp:lastModifiedBy>小核桃</cp:lastModifiedBy>
  <cp:lastPrinted>2018-11-19T03:37:00Z</cp:lastPrinted>
  <dcterms:modified xsi:type="dcterms:W3CDTF">2020-05-22T12:55:01Z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