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73641" w14:textId="77777777" w:rsidR="003A162B" w:rsidRDefault="003A162B" w:rsidP="003A162B">
      <w:pPr>
        <w:pStyle w:val="Titre"/>
        <w:rPr>
          <w:bCs/>
          <w:i/>
          <w:iCs/>
          <w:color w:val="F7CAAC" w:themeColor="accent2" w:themeTint="66"/>
          <w:spacing w:val="0"/>
          <w:u w:val="single"/>
          <w:lang w:val="fr-FR"/>
          <w14:textOutline w14:w="11112" w14:cap="flat" w14:cmpd="sng" w14:algn="ctr">
            <w14:solidFill>
              <w14:schemeClr w14:val="accent2"/>
            </w14:solidFill>
            <w14:prstDash w14:val="solid"/>
            <w14:round/>
          </w14:textOutline>
        </w:rPr>
      </w:pPr>
      <w:r w:rsidRPr="003A162B">
        <w:rPr>
          <w:bCs/>
          <w:i/>
          <w:iCs/>
          <w:color w:val="F7CAAC" w:themeColor="accent2" w:themeTint="66"/>
          <w:spacing w:val="0"/>
          <w:u w:val="single"/>
          <w:lang w:val="fr-FR"/>
          <w14:textOutline w14:w="11112" w14:cap="flat" w14:cmpd="sng" w14:algn="ctr">
            <w14:solidFill>
              <w14:schemeClr w14:val="accent2"/>
            </w14:solidFill>
            <w14:prstDash w14:val="solid"/>
            <w14:round/>
          </w14:textOutline>
        </w:rPr>
        <w:t>RAPPORT TP « 02 » ALSDD</w:t>
      </w:r>
      <w:r>
        <w:rPr>
          <w:bCs/>
          <w:i/>
          <w:iCs/>
          <w:color w:val="F7CAAC" w:themeColor="accent2" w:themeTint="66"/>
          <w:spacing w:val="0"/>
          <w:u w:val="single"/>
          <w:lang w:val="fr-FR"/>
          <w14:textOutline w14:w="11112" w14:cap="flat" w14:cmpd="sng" w14:algn="ctr">
            <w14:solidFill>
              <w14:schemeClr w14:val="accent2"/>
            </w14:solidFill>
            <w14:prstDash w14:val="solid"/>
            <w14:round/>
          </w14:textOutline>
        </w:rPr>
        <w:t> :</w:t>
      </w:r>
    </w:p>
    <w:p w14:paraId="2C594F61" w14:textId="77777777" w:rsidR="003A162B" w:rsidRPr="004E06BE" w:rsidRDefault="003A162B" w:rsidP="00EC0C73">
      <w:pPr>
        <w:pStyle w:val="Paragraphedeliste"/>
        <w:numPr>
          <w:ilvl w:val="0"/>
          <w:numId w:val="6"/>
        </w:numPr>
        <w:rPr>
          <w:b/>
          <w:bCs/>
          <w:i/>
          <w:iCs/>
          <w:color w:val="538135" w:themeColor="accent6" w:themeShade="BF"/>
          <w:sz w:val="40"/>
          <w:szCs w:val="40"/>
          <w:u w:val="single"/>
          <w:lang w:val="fr-FR"/>
        </w:rPr>
      </w:pPr>
      <w:r w:rsidRPr="004E06BE">
        <w:rPr>
          <w:b/>
          <w:bCs/>
          <w:i/>
          <w:iCs/>
          <w:color w:val="538135" w:themeColor="accent6" w:themeShade="BF"/>
          <w:sz w:val="40"/>
          <w:szCs w:val="40"/>
          <w:u w:val="single"/>
          <w:lang w:val="fr-FR"/>
        </w:rPr>
        <w:t xml:space="preserve">LES MODULES </w:t>
      </w:r>
      <w:proofErr w:type="spellStart"/>
      <w:r w:rsidRPr="004E06BE">
        <w:rPr>
          <w:b/>
          <w:bCs/>
          <w:i/>
          <w:iCs/>
          <w:color w:val="538135" w:themeColor="accent6" w:themeShade="BF"/>
          <w:sz w:val="40"/>
          <w:szCs w:val="40"/>
          <w:u w:val="single"/>
          <w:lang w:val="fr-FR"/>
        </w:rPr>
        <w:t>UTILISés</w:t>
      </w:r>
      <w:proofErr w:type="spellEnd"/>
      <w:r w:rsidRPr="004E06BE">
        <w:rPr>
          <w:b/>
          <w:bCs/>
          <w:i/>
          <w:iCs/>
          <w:color w:val="538135" w:themeColor="accent6" w:themeShade="BF"/>
          <w:sz w:val="40"/>
          <w:szCs w:val="40"/>
          <w:u w:val="single"/>
          <w:lang w:val="fr-FR"/>
        </w:rPr>
        <w:t> :</w:t>
      </w:r>
    </w:p>
    <w:p w14:paraId="79470810" w14:textId="77777777" w:rsidR="00EC0C73" w:rsidRPr="00EC0C73" w:rsidRDefault="003A162B" w:rsidP="00EC0C73">
      <w:pPr>
        <w:pStyle w:val="Paragraphedeliste"/>
        <w:numPr>
          <w:ilvl w:val="0"/>
          <w:numId w:val="7"/>
        </w:numPr>
        <w:rPr>
          <w:b/>
          <w:bCs/>
          <w:i/>
          <w:iCs/>
          <w:color w:val="FF0000"/>
          <w:sz w:val="28"/>
          <w:szCs w:val="28"/>
          <w:u w:val="single"/>
          <w:lang w:val="fr-FR"/>
        </w:rPr>
      </w:pPr>
      <w:r w:rsidRPr="00EC0C73">
        <w:rPr>
          <w:b/>
          <w:bCs/>
          <w:i/>
          <w:iCs/>
          <w:color w:val="FF0000"/>
          <w:sz w:val="28"/>
          <w:szCs w:val="28"/>
          <w:u w:val="single"/>
          <w:lang w:val="fr-FR"/>
        </w:rPr>
        <w:t>PROGRAMME Z CONCERNANT LA FUSION :</w:t>
      </w:r>
    </w:p>
    <w:p w14:paraId="350D471F" w14:textId="77777777" w:rsidR="003A162B" w:rsidRPr="00EC0C73" w:rsidRDefault="00EC0C73" w:rsidP="00EC0C73">
      <w:pPr>
        <w:pStyle w:val="Paragraphedeliste"/>
        <w:numPr>
          <w:ilvl w:val="0"/>
          <w:numId w:val="8"/>
        </w:numPr>
        <w:rPr>
          <w:b/>
          <w:bCs/>
          <w:i/>
          <w:iCs/>
          <w:sz w:val="28"/>
          <w:szCs w:val="28"/>
          <w:u w:val="single"/>
          <w:lang w:val="fr-FR"/>
        </w:rPr>
      </w:pPr>
      <w:r w:rsidRPr="004E06BE">
        <w:rPr>
          <w:b/>
          <w:bCs/>
          <w:i/>
          <w:iCs/>
          <w:color w:val="7030A0"/>
          <w:sz w:val="28"/>
          <w:szCs w:val="28"/>
          <w:u w:val="single"/>
          <w:lang w:val="fr-FR"/>
        </w:rPr>
        <w:t>CREERARBRE</w:t>
      </w:r>
      <w:r w:rsidRPr="00EC0C73">
        <w:rPr>
          <w:b/>
          <w:bCs/>
          <w:i/>
          <w:iCs/>
          <w:sz w:val="28"/>
          <w:szCs w:val="28"/>
          <w:u w:val="single"/>
          <w:lang w:val="fr-FR"/>
        </w:rPr>
        <w:t xml:space="preserve"> (</w:t>
      </w:r>
      <w:r w:rsidR="00D3348D" w:rsidRPr="00EC0C73">
        <w:rPr>
          <w:b/>
          <w:bCs/>
          <w:i/>
          <w:iCs/>
          <w:color w:val="C45911" w:themeColor="accent2" w:themeShade="BF"/>
          <w:sz w:val="28"/>
          <w:szCs w:val="28"/>
          <w:u w:val="single"/>
          <w:lang w:val="fr-FR"/>
        </w:rPr>
        <w:t xml:space="preserve">pointeur vers </w:t>
      </w:r>
      <w:proofErr w:type="spellStart"/>
      <w:proofErr w:type="gramStart"/>
      <w:r w:rsidR="00D3348D" w:rsidRPr="00EC0C73">
        <w:rPr>
          <w:b/>
          <w:bCs/>
          <w:i/>
          <w:iCs/>
          <w:color w:val="C45911" w:themeColor="accent2" w:themeShade="BF"/>
          <w:sz w:val="28"/>
          <w:szCs w:val="28"/>
          <w:u w:val="single"/>
          <w:lang w:val="fr-FR"/>
        </w:rPr>
        <w:t>arbre,nombre</w:t>
      </w:r>
      <w:proofErr w:type="spellEnd"/>
      <w:proofErr w:type="gramEnd"/>
      <w:r w:rsidR="00D3348D" w:rsidRPr="00EC0C73">
        <w:rPr>
          <w:b/>
          <w:bCs/>
          <w:i/>
          <w:iCs/>
          <w:color w:val="C45911" w:themeColor="accent2" w:themeShade="BF"/>
          <w:sz w:val="28"/>
          <w:szCs w:val="28"/>
          <w:u w:val="single"/>
          <w:lang w:val="fr-FR"/>
        </w:rPr>
        <w:t xml:space="preserve"> de nœuds</w:t>
      </w:r>
      <w:r w:rsidR="00D3348D" w:rsidRPr="00EC0C73">
        <w:rPr>
          <w:b/>
          <w:bCs/>
          <w:i/>
          <w:iCs/>
          <w:color w:val="222A35" w:themeColor="text2" w:themeShade="80"/>
          <w:sz w:val="28"/>
          <w:szCs w:val="28"/>
          <w:u w:val="single"/>
          <w:lang w:val="fr-FR"/>
        </w:rPr>
        <w:t>)</w:t>
      </w:r>
      <w:r w:rsidR="00D3348D" w:rsidRPr="00EC0C73">
        <w:rPr>
          <w:b/>
          <w:bCs/>
          <w:i/>
          <w:iCs/>
          <w:sz w:val="28"/>
          <w:szCs w:val="28"/>
          <w:u w:val="single"/>
          <w:lang w:val="fr-FR"/>
        </w:rPr>
        <w:t xml:space="preserve"> :  </w:t>
      </w:r>
      <w:r w:rsidR="00D3348D" w:rsidRPr="00EC0C73">
        <w:rPr>
          <w:sz w:val="24"/>
          <w:szCs w:val="24"/>
          <w:lang w:val="fr-FR"/>
        </w:rPr>
        <w:t xml:space="preserve">elle nous crée un arbre à partir de n valeurs </w:t>
      </w:r>
      <w:proofErr w:type="spellStart"/>
      <w:r w:rsidR="00D3348D" w:rsidRPr="00EC0C73">
        <w:rPr>
          <w:sz w:val="24"/>
          <w:szCs w:val="24"/>
          <w:lang w:val="fr-FR"/>
        </w:rPr>
        <w:t>aleatoires</w:t>
      </w:r>
      <w:proofErr w:type="spellEnd"/>
      <w:r w:rsidR="00D3348D" w:rsidRPr="00EC0C73">
        <w:rPr>
          <w:sz w:val="24"/>
          <w:szCs w:val="24"/>
          <w:lang w:val="fr-FR"/>
        </w:rPr>
        <w:t>.</w:t>
      </w:r>
    </w:p>
    <w:p w14:paraId="596E4D19" w14:textId="77777777" w:rsidR="00D3348D" w:rsidRPr="00EC0C73" w:rsidRDefault="00EC0C73" w:rsidP="00EC0C73">
      <w:pPr>
        <w:pStyle w:val="Paragraphedeliste"/>
        <w:numPr>
          <w:ilvl w:val="0"/>
          <w:numId w:val="8"/>
        </w:numPr>
        <w:rPr>
          <w:b/>
          <w:bCs/>
          <w:i/>
          <w:iCs/>
          <w:sz w:val="28"/>
          <w:szCs w:val="28"/>
          <w:u w:val="single"/>
          <w:lang w:val="fr-FR"/>
        </w:rPr>
      </w:pPr>
      <w:r w:rsidRPr="004E06BE">
        <w:rPr>
          <w:b/>
          <w:bCs/>
          <w:i/>
          <w:iCs/>
          <w:color w:val="7030A0"/>
          <w:sz w:val="28"/>
          <w:szCs w:val="28"/>
          <w:u w:val="single"/>
          <w:lang w:val="fr-FR"/>
        </w:rPr>
        <w:t xml:space="preserve">INSERER </w:t>
      </w:r>
      <w:r w:rsidRPr="00EC0C73">
        <w:rPr>
          <w:b/>
          <w:bCs/>
          <w:i/>
          <w:iCs/>
          <w:sz w:val="28"/>
          <w:szCs w:val="28"/>
          <w:u w:val="single"/>
          <w:lang w:val="fr-FR"/>
        </w:rPr>
        <w:t>(</w:t>
      </w:r>
      <w:r w:rsidR="00D3348D" w:rsidRPr="00EC0C73">
        <w:rPr>
          <w:b/>
          <w:bCs/>
          <w:i/>
          <w:iCs/>
          <w:color w:val="C45911" w:themeColor="accent2" w:themeShade="BF"/>
          <w:sz w:val="28"/>
          <w:szCs w:val="28"/>
          <w:u w:val="single"/>
          <w:lang w:val="fr-FR"/>
        </w:rPr>
        <w:t xml:space="preserve">pointeur vers </w:t>
      </w:r>
      <w:proofErr w:type="spellStart"/>
      <w:proofErr w:type="gramStart"/>
      <w:r w:rsidR="00D3348D" w:rsidRPr="00EC0C73">
        <w:rPr>
          <w:b/>
          <w:bCs/>
          <w:i/>
          <w:iCs/>
          <w:color w:val="C45911" w:themeColor="accent2" w:themeShade="BF"/>
          <w:sz w:val="28"/>
          <w:szCs w:val="28"/>
          <w:u w:val="single"/>
          <w:lang w:val="fr-FR"/>
        </w:rPr>
        <w:t>arbre,valeur</w:t>
      </w:r>
      <w:proofErr w:type="spellEnd"/>
      <w:proofErr w:type="gramEnd"/>
      <w:r w:rsidR="00D3348D" w:rsidRPr="00EC0C73">
        <w:rPr>
          <w:b/>
          <w:bCs/>
          <w:i/>
          <w:iCs/>
          <w:color w:val="C45911" w:themeColor="accent2" w:themeShade="BF"/>
          <w:sz w:val="28"/>
          <w:szCs w:val="28"/>
          <w:u w:val="single"/>
          <w:lang w:val="fr-FR"/>
        </w:rPr>
        <w:t xml:space="preserve"> de type qlq</w:t>
      </w:r>
      <w:r w:rsidR="00D3348D" w:rsidRPr="00EC0C73">
        <w:rPr>
          <w:b/>
          <w:bCs/>
          <w:i/>
          <w:iCs/>
          <w:color w:val="171717" w:themeColor="background2" w:themeShade="1A"/>
          <w:sz w:val="28"/>
          <w:szCs w:val="28"/>
          <w:u w:val="single"/>
          <w:lang w:val="fr-FR"/>
        </w:rPr>
        <w:t>) :</w:t>
      </w:r>
      <w:r w:rsidR="00D3348D" w:rsidRPr="00EC0C73">
        <w:rPr>
          <w:color w:val="171717" w:themeColor="background2" w:themeShade="1A"/>
          <w:sz w:val="24"/>
          <w:szCs w:val="24"/>
          <w:lang w:val="fr-FR"/>
        </w:rPr>
        <w:t>ajouter un nœud à un arbre.</w:t>
      </w:r>
    </w:p>
    <w:p w14:paraId="779093F1" w14:textId="77777777" w:rsidR="00D3348D" w:rsidRPr="00EC0C73" w:rsidRDefault="00D3348D" w:rsidP="00EC0C73">
      <w:pPr>
        <w:pStyle w:val="Paragraphedeliste"/>
        <w:numPr>
          <w:ilvl w:val="0"/>
          <w:numId w:val="8"/>
        </w:numPr>
        <w:rPr>
          <w:b/>
          <w:bCs/>
          <w:i/>
          <w:iCs/>
          <w:sz w:val="28"/>
          <w:szCs w:val="28"/>
          <w:u w:val="single"/>
          <w:lang w:val="fr-FR"/>
        </w:rPr>
      </w:pPr>
      <w:r w:rsidRPr="004E06BE">
        <w:rPr>
          <w:b/>
          <w:bCs/>
          <w:i/>
          <w:iCs/>
          <w:color w:val="7030A0"/>
          <w:sz w:val="28"/>
          <w:szCs w:val="28"/>
          <w:u w:val="single"/>
          <w:lang w:val="fr-FR"/>
        </w:rPr>
        <w:t>OUTILS DE PARCOURS</w:t>
      </w:r>
      <w:r w:rsidR="004E06BE" w:rsidRPr="004E06BE">
        <w:rPr>
          <w:b/>
          <w:bCs/>
          <w:i/>
          <w:iCs/>
          <w:color w:val="7030A0"/>
          <w:sz w:val="28"/>
          <w:szCs w:val="28"/>
          <w:u w:val="single"/>
          <w:lang w:val="fr-FR"/>
        </w:rPr>
        <w:t xml:space="preserve"> : </w:t>
      </w:r>
      <w:proofErr w:type="spellStart"/>
      <w:r w:rsidR="004E06BE">
        <w:rPr>
          <w:sz w:val="28"/>
          <w:szCs w:val="28"/>
          <w:lang w:val="fr-FR"/>
        </w:rPr>
        <w:t>des</w:t>
      </w:r>
      <w:r w:rsidRPr="00EC0C73">
        <w:rPr>
          <w:sz w:val="24"/>
          <w:szCs w:val="24"/>
          <w:lang w:val="fr-FR"/>
        </w:rPr>
        <w:t>procédures</w:t>
      </w:r>
      <w:proofErr w:type="spellEnd"/>
      <w:r w:rsidRPr="00EC0C73">
        <w:rPr>
          <w:sz w:val="24"/>
          <w:szCs w:val="24"/>
          <w:lang w:val="fr-FR"/>
        </w:rPr>
        <w:t xml:space="preserve"> permettant de naviguer dans l’arbre</w:t>
      </w:r>
      <w:r w:rsidR="00EC0C73" w:rsidRPr="00EC0C73">
        <w:rPr>
          <w:sz w:val="24"/>
          <w:szCs w:val="24"/>
          <w:lang w:val="fr-FR"/>
        </w:rPr>
        <w:t xml:space="preserve"> tel que « </w:t>
      </w:r>
      <w:proofErr w:type="spellStart"/>
      <w:r w:rsidR="00EC0C73" w:rsidRPr="00EC0C73">
        <w:rPr>
          <w:sz w:val="24"/>
          <w:szCs w:val="24"/>
          <w:lang w:val="fr-FR"/>
        </w:rPr>
        <w:t>Suivant_inordre</w:t>
      </w:r>
      <w:proofErr w:type="spellEnd"/>
      <w:proofErr w:type="gramStart"/>
      <w:r w:rsidR="00EC0C73" w:rsidRPr="00EC0C73">
        <w:rPr>
          <w:sz w:val="24"/>
          <w:szCs w:val="24"/>
          <w:lang w:val="fr-FR"/>
        </w:rPr>
        <w:t> ;</w:t>
      </w:r>
      <w:proofErr w:type="spellStart"/>
      <w:r w:rsidR="00EC0C73" w:rsidRPr="00EC0C73">
        <w:rPr>
          <w:sz w:val="24"/>
          <w:szCs w:val="24"/>
          <w:lang w:val="fr-FR"/>
        </w:rPr>
        <w:t>premier</w:t>
      </w:r>
      <w:proofErr w:type="gramEnd"/>
      <w:r w:rsidR="00EC0C73" w:rsidRPr="00EC0C73">
        <w:rPr>
          <w:sz w:val="24"/>
          <w:szCs w:val="24"/>
          <w:lang w:val="fr-FR"/>
        </w:rPr>
        <w:t>_inordre</w:t>
      </w:r>
      <w:proofErr w:type="spellEnd"/>
      <w:r w:rsidR="00EC0C73" w:rsidRPr="00EC0C73">
        <w:rPr>
          <w:sz w:val="24"/>
          <w:szCs w:val="24"/>
          <w:lang w:val="fr-FR"/>
        </w:rPr>
        <w:t> »« </w:t>
      </w:r>
      <w:proofErr w:type="spellStart"/>
      <w:r w:rsidR="00EC0C73" w:rsidRPr="00EC0C73">
        <w:rPr>
          <w:sz w:val="24"/>
          <w:szCs w:val="24"/>
          <w:lang w:val="fr-FR"/>
        </w:rPr>
        <w:t>suivant_preordre</w:t>
      </w:r>
      <w:proofErr w:type="spellEnd"/>
      <w:r w:rsidR="004E06BE">
        <w:rPr>
          <w:sz w:val="24"/>
          <w:szCs w:val="24"/>
          <w:lang w:val="fr-FR"/>
        </w:rPr>
        <w:t xml:space="preserve"> </w:t>
      </w:r>
      <w:r w:rsidR="00EC0C73" w:rsidRPr="00EC0C73">
        <w:rPr>
          <w:sz w:val="24"/>
          <w:szCs w:val="24"/>
          <w:lang w:val="fr-FR"/>
        </w:rPr>
        <w:t>,</w:t>
      </w:r>
      <w:r w:rsidR="004E06BE">
        <w:rPr>
          <w:sz w:val="24"/>
          <w:szCs w:val="24"/>
          <w:lang w:val="fr-FR"/>
        </w:rPr>
        <w:t xml:space="preserve"> </w:t>
      </w:r>
      <w:proofErr w:type="spellStart"/>
      <w:r w:rsidR="00EC0C73" w:rsidRPr="00EC0C73">
        <w:rPr>
          <w:sz w:val="24"/>
          <w:szCs w:val="24"/>
          <w:lang w:val="fr-FR"/>
        </w:rPr>
        <w:t>premier_preordre</w:t>
      </w:r>
      <w:proofErr w:type="spellEnd"/>
      <w:r w:rsidR="00EC0C73" w:rsidRPr="00EC0C73">
        <w:rPr>
          <w:sz w:val="24"/>
          <w:szCs w:val="24"/>
          <w:lang w:val="fr-FR"/>
        </w:rPr>
        <w:t> » « </w:t>
      </w:r>
      <w:proofErr w:type="spellStart"/>
      <w:r w:rsidR="00EC0C73" w:rsidRPr="00EC0C73">
        <w:rPr>
          <w:sz w:val="24"/>
          <w:szCs w:val="24"/>
          <w:lang w:val="fr-FR"/>
        </w:rPr>
        <w:t>suivant_postordre</w:t>
      </w:r>
      <w:proofErr w:type="spellEnd"/>
      <w:r w:rsidR="00EC0C73" w:rsidRPr="00EC0C73">
        <w:rPr>
          <w:sz w:val="24"/>
          <w:szCs w:val="24"/>
          <w:lang w:val="fr-FR"/>
        </w:rPr>
        <w:t> ;</w:t>
      </w:r>
      <w:proofErr w:type="spellStart"/>
      <w:r w:rsidR="00EC0C73" w:rsidRPr="00EC0C73">
        <w:rPr>
          <w:sz w:val="24"/>
          <w:szCs w:val="24"/>
          <w:lang w:val="fr-FR"/>
        </w:rPr>
        <w:t>premier_postordre</w:t>
      </w:r>
      <w:proofErr w:type="spellEnd"/>
      <w:r w:rsidR="00EC0C73" w:rsidRPr="00EC0C73">
        <w:rPr>
          <w:sz w:val="24"/>
          <w:szCs w:val="24"/>
          <w:lang w:val="fr-FR"/>
        </w:rPr>
        <w:t> ».</w:t>
      </w:r>
    </w:p>
    <w:p w14:paraId="008878EB" w14:textId="77777777" w:rsidR="00EC0C73" w:rsidRPr="00EC0C73" w:rsidRDefault="00EC0C73" w:rsidP="00EC0C73">
      <w:pPr>
        <w:pStyle w:val="Paragraphedeliste"/>
        <w:numPr>
          <w:ilvl w:val="0"/>
          <w:numId w:val="8"/>
        </w:numPr>
        <w:rPr>
          <w:b/>
          <w:bCs/>
          <w:i/>
          <w:iCs/>
          <w:sz w:val="28"/>
          <w:szCs w:val="28"/>
          <w:u w:val="single"/>
          <w:lang w:val="fr-FR"/>
        </w:rPr>
      </w:pPr>
      <w:r w:rsidRPr="004E06BE">
        <w:rPr>
          <w:b/>
          <w:bCs/>
          <w:i/>
          <w:iCs/>
          <w:color w:val="7030A0"/>
          <w:sz w:val="28"/>
          <w:szCs w:val="28"/>
          <w:u w:val="single"/>
          <w:lang w:val="fr-FR"/>
        </w:rPr>
        <w:t>FUSION_X_Y </w:t>
      </w:r>
      <w:r w:rsidRPr="00EC0C73">
        <w:rPr>
          <w:b/>
          <w:bCs/>
          <w:i/>
          <w:iCs/>
          <w:sz w:val="28"/>
          <w:szCs w:val="28"/>
          <w:u w:val="single"/>
          <w:lang w:val="fr-FR"/>
        </w:rPr>
        <w:t xml:space="preserve">: </w:t>
      </w:r>
      <w:r w:rsidRPr="00EC0C73">
        <w:rPr>
          <w:sz w:val="24"/>
          <w:szCs w:val="24"/>
          <w:lang w:val="fr-FR"/>
        </w:rPr>
        <w:t>fusionner deux arbres </w:t>
      </w:r>
      <w:proofErr w:type="gramStart"/>
      <w:r w:rsidRPr="00EC0C73">
        <w:rPr>
          <w:sz w:val="24"/>
          <w:szCs w:val="24"/>
          <w:lang w:val="fr-FR"/>
        </w:rPr>
        <w:t>«  A</w:t>
      </w:r>
      <w:proofErr w:type="gramEnd"/>
      <w:r w:rsidRPr="00EC0C73">
        <w:rPr>
          <w:sz w:val="24"/>
          <w:szCs w:val="24"/>
          <w:lang w:val="fr-FR"/>
        </w:rPr>
        <w:t xml:space="preserve">1 », « A2 » selon le parcours « X_Y »tel que </w:t>
      </w:r>
      <w:proofErr w:type="spellStart"/>
      <w:r w:rsidRPr="00EC0C73">
        <w:rPr>
          <w:sz w:val="24"/>
          <w:szCs w:val="24"/>
          <w:lang w:val="fr-FR"/>
        </w:rPr>
        <w:t>x_y</w:t>
      </w:r>
      <w:proofErr w:type="spellEnd"/>
      <w:r w:rsidRPr="00EC0C73">
        <w:rPr>
          <w:sz w:val="24"/>
          <w:szCs w:val="24"/>
          <w:lang w:val="fr-FR"/>
        </w:rPr>
        <w:t xml:space="preserve">    soit parcours « </w:t>
      </w:r>
      <w:proofErr w:type="spellStart"/>
      <w:r w:rsidRPr="00EC0C73">
        <w:rPr>
          <w:sz w:val="24"/>
          <w:szCs w:val="24"/>
          <w:lang w:val="fr-FR"/>
        </w:rPr>
        <w:t>inordre</w:t>
      </w:r>
      <w:proofErr w:type="spellEnd"/>
      <w:r w:rsidRPr="00EC0C73">
        <w:rPr>
          <w:sz w:val="24"/>
          <w:szCs w:val="24"/>
          <w:lang w:val="fr-FR"/>
        </w:rPr>
        <w:t xml:space="preserve"> ou </w:t>
      </w:r>
      <w:proofErr w:type="spellStart"/>
      <w:r w:rsidRPr="00EC0C73">
        <w:rPr>
          <w:sz w:val="24"/>
          <w:szCs w:val="24"/>
          <w:lang w:val="fr-FR"/>
        </w:rPr>
        <w:t>poustordre</w:t>
      </w:r>
      <w:proofErr w:type="spellEnd"/>
      <w:r w:rsidRPr="00EC0C73">
        <w:rPr>
          <w:sz w:val="24"/>
          <w:szCs w:val="24"/>
          <w:lang w:val="fr-FR"/>
        </w:rPr>
        <w:t xml:space="preserve"> ou </w:t>
      </w:r>
      <w:proofErr w:type="spellStart"/>
      <w:r w:rsidRPr="00EC0C73">
        <w:rPr>
          <w:sz w:val="24"/>
          <w:szCs w:val="24"/>
          <w:lang w:val="fr-FR"/>
        </w:rPr>
        <w:t>preordre</w:t>
      </w:r>
      <w:proofErr w:type="spellEnd"/>
      <w:r w:rsidRPr="00EC0C73">
        <w:rPr>
          <w:sz w:val="24"/>
          <w:szCs w:val="24"/>
          <w:lang w:val="fr-FR"/>
        </w:rPr>
        <w:t> ».</w:t>
      </w:r>
    </w:p>
    <w:p w14:paraId="0E93864C" w14:textId="77777777" w:rsidR="00EC0C73" w:rsidRPr="004E06BE" w:rsidRDefault="00EC0C73" w:rsidP="00EC0C73">
      <w:pPr>
        <w:pStyle w:val="Paragraphedeliste"/>
        <w:numPr>
          <w:ilvl w:val="0"/>
          <w:numId w:val="7"/>
        </w:numPr>
        <w:rPr>
          <w:b/>
          <w:bCs/>
          <w:i/>
          <w:iCs/>
          <w:sz w:val="28"/>
          <w:szCs w:val="28"/>
          <w:u w:val="single"/>
          <w:lang w:val="fr-FR"/>
        </w:rPr>
      </w:pPr>
      <w:r w:rsidRPr="00EC0C73">
        <w:rPr>
          <w:b/>
          <w:bCs/>
          <w:i/>
          <w:iCs/>
          <w:color w:val="FF0000"/>
          <w:sz w:val="28"/>
          <w:szCs w:val="28"/>
          <w:u w:val="single"/>
          <w:lang w:val="fr-FR"/>
        </w:rPr>
        <w:t>PROGRAMME C CONCERNANT LES STATISTIQUES :</w:t>
      </w:r>
    </w:p>
    <w:p w14:paraId="4C93CA8E" w14:textId="77777777" w:rsidR="004E06BE" w:rsidRPr="004E06BE" w:rsidRDefault="004E06BE" w:rsidP="004E06BE">
      <w:pPr>
        <w:pStyle w:val="Paragraphedeliste"/>
        <w:numPr>
          <w:ilvl w:val="0"/>
          <w:numId w:val="10"/>
        </w:numPr>
        <w:rPr>
          <w:b/>
          <w:bCs/>
          <w:i/>
          <w:iCs/>
          <w:color w:val="7030A0"/>
          <w:sz w:val="28"/>
          <w:szCs w:val="28"/>
          <w:u w:val="single"/>
          <w:lang w:val="fr-FR"/>
        </w:rPr>
      </w:pPr>
      <w:r>
        <w:rPr>
          <w:b/>
          <w:bCs/>
          <w:i/>
          <w:iCs/>
          <w:color w:val="7030A0"/>
          <w:sz w:val="28"/>
          <w:szCs w:val="28"/>
          <w:u w:val="single"/>
          <w:lang w:val="fr-FR"/>
        </w:rPr>
        <w:t xml:space="preserve"> </w:t>
      </w:r>
      <w:proofErr w:type="spellStart"/>
      <w:r>
        <w:rPr>
          <w:b/>
          <w:bCs/>
          <w:i/>
          <w:iCs/>
          <w:color w:val="7030A0"/>
          <w:sz w:val="28"/>
          <w:szCs w:val="28"/>
          <w:u w:val="single"/>
          <w:lang w:val="fr-FR"/>
        </w:rPr>
        <w:t>H</w:t>
      </w:r>
      <w:r w:rsidRPr="004E06BE">
        <w:rPr>
          <w:b/>
          <w:bCs/>
          <w:i/>
          <w:iCs/>
          <w:color w:val="7030A0"/>
          <w:sz w:val="28"/>
          <w:szCs w:val="28"/>
          <w:u w:val="single"/>
          <w:lang w:val="fr-FR"/>
        </w:rPr>
        <w:t>min</w:t>
      </w:r>
      <w:proofErr w:type="spellEnd"/>
      <w:r w:rsidRPr="004E06BE">
        <w:rPr>
          <w:b/>
          <w:bCs/>
          <w:i/>
          <w:iCs/>
          <w:color w:val="7030A0"/>
          <w:sz w:val="28"/>
          <w:szCs w:val="28"/>
          <w:u w:val="single"/>
          <w:lang w:val="fr-FR"/>
        </w:rPr>
        <w:t> (</w:t>
      </w:r>
      <w:r w:rsidRPr="004E06BE">
        <w:rPr>
          <w:b/>
          <w:bCs/>
          <w:i/>
          <w:iCs/>
          <w:color w:val="BF8F00" w:themeColor="accent4" w:themeShade="BF"/>
          <w:sz w:val="28"/>
          <w:szCs w:val="28"/>
          <w:u w:val="single"/>
          <w:lang w:val="fr-FR"/>
        </w:rPr>
        <w:t>pointeur vers arbre</w:t>
      </w:r>
      <w:r w:rsidRPr="004E06BE">
        <w:rPr>
          <w:b/>
          <w:bCs/>
          <w:i/>
          <w:iCs/>
          <w:color w:val="7030A0"/>
          <w:sz w:val="28"/>
          <w:szCs w:val="28"/>
          <w:u w:val="single"/>
          <w:lang w:val="fr-FR"/>
        </w:rPr>
        <w:t>)</w:t>
      </w:r>
      <w:r>
        <w:rPr>
          <w:b/>
          <w:bCs/>
          <w:i/>
          <w:iCs/>
          <w:color w:val="7030A0"/>
          <w:sz w:val="28"/>
          <w:szCs w:val="28"/>
          <w:u w:val="single"/>
          <w:lang w:val="fr-FR"/>
        </w:rPr>
        <w:t xml:space="preserve"> : </w:t>
      </w:r>
      <w:r w:rsidRPr="004E06BE">
        <w:rPr>
          <w:color w:val="171717" w:themeColor="background2" w:themeShade="1A"/>
          <w:sz w:val="24"/>
          <w:szCs w:val="24"/>
          <w:lang w:val="fr-FR"/>
        </w:rPr>
        <w:t>nous</w:t>
      </w:r>
      <w:r>
        <w:rPr>
          <w:color w:val="171717" w:themeColor="background2" w:themeShade="1A"/>
          <w:sz w:val="24"/>
          <w:szCs w:val="24"/>
          <w:lang w:val="fr-FR"/>
        </w:rPr>
        <w:t xml:space="preserve"> retourne le plus petit chemin de la racine vers la première feuille.</w:t>
      </w:r>
    </w:p>
    <w:p w14:paraId="5CCE90B9" w14:textId="77777777" w:rsidR="004E06BE" w:rsidRPr="004E06BE" w:rsidRDefault="004E06BE" w:rsidP="004E06BE">
      <w:pPr>
        <w:pStyle w:val="Paragraphedeliste"/>
        <w:numPr>
          <w:ilvl w:val="0"/>
          <w:numId w:val="10"/>
        </w:numPr>
        <w:rPr>
          <w:b/>
          <w:bCs/>
          <w:i/>
          <w:iCs/>
          <w:color w:val="7030A0"/>
          <w:sz w:val="28"/>
          <w:szCs w:val="28"/>
          <w:u w:val="single"/>
          <w:lang w:val="fr-FR"/>
        </w:rPr>
      </w:pPr>
      <w:proofErr w:type="spellStart"/>
      <w:r>
        <w:rPr>
          <w:b/>
          <w:bCs/>
          <w:i/>
          <w:iCs/>
          <w:color w:val="7030A0"/>
          <w:sz w:val="28"/>
          <w:szCs w:val="28"/>
          <w:u w:val="single"/>
          <w:lang w:val="fr-FR"/>
        </w:rPr>
        <w:t>Hmax</w:t>
      </w:r>
      <w:proofErr w:type="spellEnd"/>
      <w:r>
        <w:rPr>
          <w:b/>
          <w:bCs/>
          <w:i/>
          <w:iCs/>
          <w:color w:val="7030A0"/>
          <w:sz w:val="28"/>
          <w:szCs w:val="28"/>
          <w:u w:val="single"/>
          <w:lang w:val="fr-FR"/>
        </w:rPr>
        <w:t xml:space="preserve"> (</w:t>
      </w:r>
      <w:r w:rsidRPr="004E06BE">
        <w:rPr>
          <w:b/>
          <w:bCs/>
          <w:i/>
          <w:iCs/>
          <w:color w:val="BF8F00" w:themeColor="accent4" w:themeShade="BF"/>
          <w:sz w:val="28"/>
          <w:szCs w:val="28"/>
          <w:u w:val="single"/>
          <w:lang w:val="fr-FR"/>
        </w:rPr>
        <w:t>pointeur vers arbre</w:t>
      </w:r>
      <w:r>
        <w:rPr>
          <w:b/>
          <w:bCs/>
          <w:i/>
          <w:iCs/>
          <w:color w:val="7030A0"/>
          <w:sz w:val="28"/>
          <w:szCs w:val="28"/>
          <w:u w:val="single"/>
          <w:lang w:val="fr-FR"/>
        </w:rPr>
        <w:t>)</w:t>
      </w:r>
      <w:proofErr w:type="gramStart"/>
      <w:r>
        <w:rPr>
          <w:b/>
          <w:bCs/>
          <w:i/>
          <w:iCs/>
          <w:color w:val="7030A0"/>
          <w:sz w:val="28"/>
          <w:szCs w:val="28"/>
          <w:u w:val="single"/>
          <w:lang w:val="fr-FR"/>
        </w:rPr>
        <w:t> :</w:t>
      </w:r>
      <w:r>
        <w:rPr>
          <w:color w:val="171717" w:themeColor="background2" w:themeShade="1A"/>
          <w:sz w:val="24"/>
          <w:szCs w:val="24"/>
          <w:lang w:val="fr-FR"/>
        </w:rPr>
        <w:t>nous</w:t>
      </w:r>
      <w:proofErr w:type="gramEnd"/>
      <w:r>
        <w:rPr>
          <w:color w:val="171717" w:themeColor="background2" w:themeShade="1A"/>
          <w:sz w:val="24"/>
          <w:szCs w:val="24"/>
          <w:lang w:val="fr-FR"/>
        </w:rPr>
        <w:t xml:space="preserve"> retourne le plus long chemin de la racine vers la dernière feuille.</w:t>
      </w:r>
    </w:p>
    <w:p w14:paraId="7B92F759" w14:textId="77777777" w:rsidR="004E06BE" w:rsidRPr="004E06BE" w:rsidRDefault="004E06BE" w:rsidP="004E06BE">
      <w:pPr>
        <w:pStyle w:val="Paragraphedeliste"/>
        <w:numPr>
          <w:ilvl w:val="0"/>
          <w:numId w:val="10"/>
        </w:numPr>
        <w:rPr>
          <w:b/>
          <w:bCs/>
          <w:i/>
          <w:iCs/>
          <w:color w:val="7030A0"/>
          <w:sz w:val="28"/>
          <w:szCs w:val="28"/>
          <w:u w:val="single"/>
          <w:lang w:val="fr-FR"/>
        </w:rPr>
      </w:pPr>
      <w:proofErr w:type="spellStart"/>
      <w:r>
        <w:rPr>
          <w:b/>
          <w:bCs/>
          <w:i/>
          <w:iCs/>
          <w:color w:val="7030A0"/>
          <w:sz w:val="28"/>
          <w:szCs w:val="28"/>
          <w:u w:val="single"/>
          <w:lang w:val="fr-FR"/>
        </w:rPr>
        <w:t>Nb_</w:t>
      </w:r>
      <w:proofErr w:type="gramStart"/>
      <w:r>
        <w:rPr>
          <w:b/>
          <w:bCs/>
          <w:i/>
          <w:iCs/>
          <w:color w:val="7030A0"/>
          <w:sz w:val="28"/>
          <w:szCs w:val="28"/>
          <w:u w:val="single"/>
          <w:lang w:val="fr-FR"/>
        </w:rPr>
        <w:t>noeuds</w:t>
      </w:r>
      <w:proofErr w:type="spellEnd"/>
      <w:r>
        <w:rPr>
          <w:b/>
          <w:bCs/>
          <w:i/>
          <w:iCs/>
          <w:color w:val="7030A0"/>
          <w:sz w:val="28"/>
          <w:szCs w:val="28"/>
          <w:u w:val="single"/>
          <w:lang w:val="fr-FR"/>
        </w:rPr>
        <w:t>(</w:t>
      </w:r>
      <w:proofErr w:type="gramEnd"/>
      <w:r w:rsidRPr="004E06BE">
        <w:rPr>
          <w:b/>
          <w:bCs/>
          <w:i/>
          <w:iCs/>
          <w:color w:val="BF8F00" w:themeColor="accent4" w:themeShade="BF"/>
          <w:sz w:val="28"/>
          <w:szCs w:val="28"/>
          <w:u w:val="single"/>
          <w:lang w:val="fr-FR"/>
        </w:rPr>
        <w:t>pointeur vers arbre</w:t>
      </w:r>
      <w:r>
        <w:rPr>
          <w:b/>
          <w:bCs/>
          <w:i/>
          <w:iCs/>
          <w:color w:val="7030A0"/>
          <w:sz w:val="28"/>
          <w:szCs w:val="28"/>
          <w:u w:val="single"/>
          <w:lang w:val="fr-FR"/>
        </w:rPr>
        <w:t>) :</w:t>
      </w:r>
      <w:r>
        <w:rPr>
          <w:color w:val="171717" w:themeColor="background2" w:themeShade="1A"/>
          <w:sz w:val="24"/>
          <w:szCs w:val="24"/>
          <w:lang w:val="fr-FR"/>
        </w:rPr>
        <w:t>elle permet d’indiquer le nombre de nœuds de chaque niveau de l’arbre.</w:t>
      </w:r>
    </w:p>
    <w:p w14:paraId="502811FC" w14:textId="77777777" w:rsidR="004E06BE" w:rsidRPr="004E06BE" w:rsidRDefault="004E06BE" w:rsidP="004E06BE">
      <w:pPr>
        <w:pStyle w:val="Paragraphedeliste"/>
        <w:numPr>
          <w:ilvl w:val="0"/>
          <w:numId w:val="10"/>
        </w:numPr>
        <w:rPr>
          <w:b/>
          <w:bCs/>
          <w:i/>
          <w:iCs/>
          <w:color w:val="7030A0"/>
          <w:sz w:val="28"/>
          <w:szCs w:val="28"/>
          <w:u w:val="single"/>
          <w:lang w:val="fr-FR"/>
        </w:rPr>
      </w:pPr>
      <w:r>
        <w:rPr>
          <w:b/>
          <w:bCs/>
          <w:i/>
          <w:iCs/>
          <w:color w:val="7030A0"/>
          <w:sz w:val="28"/>
          <w:szCs w:val="28"/>
          <w:u w:val="single"/>
          <w:lang w:val="fr-FR"/>
        </w:rPr>
        <w:t>Pourcentage (</w:t>
      </w:r>
      <w:r w:rsidRPr="004E06BE">
        <w:rPr>
          <w:b/>
          <w:bCs/>
          <w:i/>
          <w:iCs/>
          <w:color w:val="BF8F00" w:themeColor="accent4" w:themeShade="BF"/>
          <w:sz w:val="28"/>
          <w:szCs w:val="28"/>
          <w:u w:val="single"/>
          <w:lang w:val="fr-FR"/>
        </w:rPr>
        <w:t>pointeur vers arbre</w:t>
      </w:r>
      <w:r>
        <w:rPr>
          <w:b/>
          <w:bCs/>
          <w:i/>
          <w:iCs/>
          <w:color w:val="7030A0"/>
          <w:sz w:val="28"/>
          <w:szCs w:val="28"/>
          <w:u w:val="single"/>
          <w:lang w:val="fr-FR"/>
        </w:rPr>
        <w:t>)</w:t>
      </w:r>
      <w:proofErr w:type="gramStart"/>
      <w:r>
        <w:rPr>
          <w:b/>
          <w:bCs/>
          <w:i/>
          <w:iCs/>
          <w:color w:val="7030A0"/>
          <w:sz w:val="28"/>
          <w:szCs w:val="28"/>
          <w:u w:val="single"/>
          <w:lang w:val="fr-FR"/>
        </w:rPr>
        <w:t> :</w:t>
      </w:r>
      <w:r w:rsidRPr="004E06BE">
        <w:rPr>
          <w:color w:val="171717" w:themeColor="background2" w:themeShade="1A"/>
          <w:sz w:val="24"/>
          <w:szCs w:val="24"/>
          <w:lang w:val="fr-FR"/>
        </w:rPr>
        <w:t>elle</w:t>
      </w:r>
      <w:proofErr w:type="gramEnd"/>
      <w:r w:rsidRPr="004E06BE">
        <w:rPr>
          <w:color w:val="171717" w:themeColor="background2" w:themeShade="1A"/>
          <w:sz w:val="24"/>
          <w:szCs w:val="24"/>
          <w:lang w:val="fr-FR"/>
        </w:rPr>
        <w:t xml:space="preserve"> calcule le taux d’équilibrage d’un arbre</w:t>
      </w:r>
      <w:r>
        <w:rPr>
          <w:color w:val="171717" w:themeColor="background2" w:themeShade="1A"/>
          <w:sz w:val="24"/>
          <w:szCs w:val="24"/>
          <w:lang w:val="fr-FR"/>
        </w:rPr>
        <w:t xml:space="preserve"> en divisant le nombre de nœuds équilibrés sur le nombre de nœuds total.</w:t>
      </w:r>
    </w:p>
    <w:p w14:paraId="2C46C5BE" w14:textId="77777777" w:rsidR="00EC0C73" w:rsidRDefault="004E06BE" w:rsidP="004E06BE">
      <w:pPr>
        <w:pStyle w:val="Paragraphedeliste"/>
        <w:numPr>
          <w:ilvl w:val="0"/>
          <w:numId w:val="6"/>
        </w:numPr>
        <w:rPr>
          <w:b/>
          <w:bCs/>
          <w:i/>
          <w:iCs/>
          <w:color w:val="538135" w:themeColor="accent6" w:themeShade="BF"/>
          <w:sz w:val="32"/>
          <w:szCs w:val="32"/>
          <w:u w:val="single"/>
          <w:lang w:val="fr-FR"/>
        </w:rPr>
      </w:pPr>
      <w:r w:rsidRPr="00D60DA9">
        <w:rPr>
          <w:b/>
          <w:bCs/>
          <w:i/>
          <w:iCs/>
          <w:color w:val="538135" w:themeColor="accent6" w:themeShade="BF"/>
          <w:sz w:val="32"/>
          <w:szCs w:val="32"/>
          <w:u w:val="single"/>
          <w:lang w:val="fr-FR"/>
        </w:rPr>
        <w:t>ILLUSTRATIONS PAR DES GRAPHES</w:t>
      </w:r>
      <w:r w:rsidR="00D60DA9" w:rsidRPr="00D60DA9">
        <w:rPr>
          <w:b/>
          <w:bCs/>
          <w:i/>
          <w:iCs/>
          <w:color w:val="538135" w:themeColor="accent6" w:themeShade="BF"/>
          <w:sz w:val="32"/>
          <w:szCs w:val="32"/>
          <w:u w:val="single"/>
          <w:lang w:val="fr-FR"/>
        </w:rPr>
        <w:t xml:space="preserve"> SUR LES STATIQTIQUES OBTENUS</w:t>
      </w:r>
      <w:r w:rsidR="00D60DA9">
        <w:rPr>
          <w:b/>
          <w:bCs/>
          <w:i/>
          <w:iCs/>
          <w:color w:val="538135" w:themeColor="accent6" w:themeShade="BF"/>
          <w:sz w:val="32"/>
          <w:szCs w:val="32"/>
          <w:u w:val="single"/>
          <w:lang w:val="fr-FR"/>
        </w:rPr>
        <w:t> :</w:t>
      </w:r>
    </w:p>
    <w:p w14:paraId="16A3E663" w14:textId="552DFE4E" w:rsidR="00EC0C73" w:rsidRPr="009D0FD4" w:rsidRDefault="00D60DA9" w:rsidP="009D0FD4">
      <w:pPr>
        <w:pStyle w:val="Paragraphedeliste"/>
        <w:ind w:left="765"/>
        <w:rPr>
          <w:b/>
          <w:bCs/>
          <w:i/>
          <w:iCs/>
          <w:color w:val="538135" w:themeColor="accent6" w:themeShade="BF"/>
          <w:sz w:val="32"/>
          <w:szCs w:val="32"/>
          <w:u w:val="single"/>
          <w:lang w:val="fr-FR"/>
        </w:rPr>
      </w:pPr>
      <w:r>
        <w:rPr>
          <w:noProof/>
        </w:rPr>
        <w:drawing>
          <wp:inline distT="0" distB="0" distL="0" distR="0" wp14:anchorId="42DC96D7" wp14:editId="23937EA3">
            <wp:extent cx="5972175" cy="3200400"/>
            <wp:effectExtent l="0" t="0" r="9525" b="0"/>
            <wp:docPr id="199309452" name="Graphique 1">
              <a:extLst xmlns:a="http://schemas.openxmlformats.org/drawingml/2006/main">
                <a:ext uri="{FF2B5EF4-FFF2-40B4-BE49-F238E27FC236}">
                  <a16:creationId xmlns:a16="http://schemas.microsoft.com/office/drawing/2014/main" id="{35DAA36B-5A36-C047-88E5-0B6AA4D58B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8CA1AF7" w14:textId="2E79A151" w:rsidR="003A162B" w:rsidRDefault="009D0FD4" w:rsidP="003A162B">
      <w:pPr>
        <w:rPr>
          <w:lang w:val="fr-FR"/>
        </w:rPr>
      </w:pPr>
      <w:r>
        <w:rPr>
          <w:noProof/>
        </w:rPr>
        <w:lastRenderedPageBreak/>
        <w:drawing>
          <wp:inline distT="0" distB="0" distL="0" distR="0" wp14:anchorId="0B2E6BBB" wp14:editId="4897011C">
            <wp:extent cx="6096000" cy="3486150"/>
            <wp:effectExtent l="0" t="0" r="0" b="0"/>
            <wp:docPr id="1354252498" name="Graphique 1">
              <a:extLst xmlns:a="http://schemas.openxmlformats.org/drawingml/2006/main">
                <a:ext uri="{FF2B5EF4-FFF2-40B4-BE49-F238E27FC236}">
                  <a16:creationId xmlns:a16="http://schemas.microsoft.com/office/drawing/2014/main" id="{9B904C39-001C-112A-1C58-37436AE84D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C7935A4" w14:textId="77777777" w:rsidR="00D60DA9" w:rsidRDefault="00D60DA9" w:rsidP="003A162B">
      <w:pPr>
        <w:rPr>
          <w:lang w:val="fr-FR"/>
        </w:rPr>
      </w:pPr>
      <w:r>
        <w:rPr>
          <w:noProof/>
        </w:rPr>
        <w:drawing>
          <wp:inline distT="0" distB="0" distL="0" distR="0" wp14:anchorId="531DBCA3" wp14:editId="36DA9AC6">
            <wp:extent cx="6115050" cy="3362325"/>
            <wp:effectExtent l="0" t="0" r="0" b="9525"/>
            <wp:docPr id="679692781" name="Graphique 1">
              <a:extLst xmlns:a="http://schemas.openxmlformats.org/drawingml/2006/main">
                <a:ext uri="{FF2B5EF4-FFF2-40B4-BE49-F238E27FC236}">
                  <a16:creationId xmlns:a16="http://schemas.microsoft.com/office/drawing/2014/main" id="{7DA42A3F-6FBA-77EC-7114-B21B424238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0BD276" w14:textId="77777777" w:rsidR="00D60DA9" w:rsidRDefault="00D60DA9" w:rsidP="003A162B">
      <w:pPr>
        <w:rPr>
          <w:color w:val="171717" w:themeColor="background2" w:themeShade="1A"/>
          <w:sz w:val="24"/>
          <w:szCs w:val="24"/>
          <w:lang w:val="fr-FR"/>
        </w:rPr>
      </w:pPr>
      <w:r w:rsidRPr="00D60DA9">
        <w:rPr>
          <w:color w:val="FF0000"/>
          <w:sz w:val="28"/>
          <w:szCs w:val="28"/>
          <w:u w:val="thick"/>
          <w:lang w:val="fr-FR"/>
        </w:rPr>
        <w:t>REMARQUE</w:t>
      </w:r>
      <w:r>
        <w:rPr>
          <w:color w:val="FF0000"/>
          <w:sz w:val="28"/>
          <w:szCs w:val="28"/>
          <w:u w:val="thick"/>
          <w:lang w:val="fr-FR"/>
        </w:rPr>
        <w:t xml:space="preserve"> : </w:t>
      </w:r>
      <w:r>
        <w:rPr>
          <w:color w:val="171717" w:themeColor="background2" w:themeShade="1A"/>
          <w:sz w:val="24"/>
          <w:szCs w:val="24"/>
          <w:lang w:val="fr-FR"/>
        </w:rPr>
        <w:t>dans les graphes ci-dessus « in » signifie « in ordre » ; « PR</w:t>
      </w:r>
      <w:r w:rsidR="00A91497">
        <w:rPr>
          <w:color w:val="171717" w:themeColor="background2" w:themeShade="1A"/>
          <w:sz w:val="24"/>
          <w:szCs w:val="24"/>
          <w:lang w:val="fr-FR"/>
        </w:rPr>
        <w:t xml:space="preserve"> » =</w:t>
      </w:r>
      <w:r>
        <w:rPr>
          <w:color w:val="171717" w:themeColor="background2" w:themeShade="1A"/>
          <w:sz w:val="24"/>
          <w:szCs w:val="24"/>
          <w:lang w:val="fr-FR"/>
        </w:rPr>
        <w:t xml:space="preserve"> « préordre » et </w:t>
      </w:r>
    </w:p>
    <w:p w14:paraId="3D95B256" w14:textId="77777777" w:rsidR="00D60DA9" w:rsidRDefault="00D60DA9" w:rsidP="003A162B">
      <w:pPr>
        <w:rPr>
          <w:color w:val="171717" w:themeColor="background2" w:themeShade="1A"/>
          <w:sz w:val="24"/>
          <w:szCs w:val="24"/>
          <w:lang w:val="fr-FR"/>
        </w:rPr>
      </w:pPr>
      <w:r>
        <w:rPr>
          <w:color w:val="171717" w:themeColor="background2" w:themeShade="1A"/>
          <w:sz w:val="24"/>
          <w:szCs w:val="24"/>
          <w:lang w:val="fr-FR"/>
        </w:rPr>
        <w:t>« Ps</w:t>
      </w:r>
      <w:r w:rsidR="00E95355">
        <w:rPr>
          <w:color w:val="171717" w:themeColor="background2" w:themeShade="1A"/>
          <w:sz w:val="24"/>
          <w:szCs w:val="24"/>
          <w:lang w:val="fr-FR"/>
        </w:rPr>
        <w:t xml:space="preserve"> » =</w:t>
      </w:r>
      <w:r>
        <w:rPr>
          <w:color w:val="171717" w:themeColor="background2" w:themeShade="1A"/>
          <w:sz w:val="24"/>
          <w:szCs w:val="24"/>
          <w:lang w:val="fr-FR"/>
        </w:rPr>
        <w:t> « post ordre ».</w:t>
      </w:r>
    </w:p>
    <w:p w14:paraId="32E7734C" w14:textId="77777777" w:rsidR="00D60DA9" w:rsidRDefault="00D60DA9" w:rsidP="003A162B">
      <w:pPr>
        <w:rPr>
          <w:color w:val="171717" w:themeColor="background2" w:themeShade="1A"/>
          <w:sz w:val="24"/>
          <w:szCs w:val="24"/>
          <w:lang w:val="fr-FR"/>
        </w:rPr>
      </w:pPr>
      <w:r>
        <w:rPr>
          <w:color w:val="171717" w:themeColor="background2" w:themeShade="1A"/>
          <w:sz w:val="24"/>
          <w:szCs w:val="24"/>
          <w:lang w:val="fr-FR"/>
        </w:rPr>
        <w:t xml:space="preserve">Dans </w:t>
      </w:r>
      <w:r w:rsidR="00E95355">
        <w:rPr>
          <w:color w:val="171717" w:themeColor="background2" w:themeShade="1A"/>
          <w:sz w:val="24"/>
          <w:szCs w:val="24"/>
          <w:lang w:val="fr-FR"/>
        </w:rPr>
        <w:t>le jeu</w:t>
      </w:r>
      <w:r>
        <w:rPr>
          <w:color w:val="171717" w:themeColor="background2" w:themeShade="1A"/>
          <w:sz w:val="24"/>
          <w:szCs w:val="24"/>
          <w:lang w:val="fr-FR"/>
        </w:rPr>
        <w:t xml:space="preserve"> d’essai concernant le nombre de nœuds par niveau</w:t>
      </w:r>
      <w:r w:rsidR="00E95355">
        <w:rPr>
          <w:color w:val="171717" w:themeColor="background2" w:themeShade="1A"/>
          <w:sz w:val="24"/>
          <w:szCs w:val="24"/>
          <w:lang w:val="fr-FR"/>
        </w:rPr>
        <w:t xml:space="preserve"> on a </w:t>
      </w:r>
      <w:r w:rsidR="00A91497">
        <w:rPr>
          <w:color w:val="171717" w:themeColor="background2" w:themeShade="1A"/>
          <w:sz w:val="24"/>
          <w:szCs w:val="24"/>
          <w:lang w:val="fr-FR"/>
        </w:rPr>
        <w:t>choisi</w:t>
      </w:r>
      <w:r w:rsidR="00E95355">
        <w:rPr>
          <w:color w:val="171717" w:themeColor="background2" w:themeShade="1A"/>
          <w:sz w:val="24"/>
          <w:szCs w:val="24"/>
          <w:lang w:val="fr-FR"/>
        </w:rPr>
        <w:t xml:space="preserve"> un nombre petit pour mieux voir la structure de l’arbre par rapport aux autres statistiques.</w:t>
      </w:r>
    </w:p>
    <w:p w14:paraId="743EF8AF" w14:textId="77777777" w:rsidR="00A91497" w:rsidRDefault="00E95355" w:rsidP="00A91497">
      <w:pPr>
        <w:pStyle w:val="Paragraphedeliste"/>
        <w:numPr>
          <w:ilvl w:val="0"/>
          <w:numId w:val="6"/>
        </w:numPr>
        <w:rPr>
          <w:b/>
          <w:bCs/>
          <w:i/>
          <w:iCs/>
          <w:color w:val="538135" w:themeColor="accent6" w:themeShade="BF"/>
          <w:sz w:val="28"/>
          <w:szCs w:val="28"/>
          <w:u w:val="thick"/>
          <w:lang w:val="fr-FR"/>
        </w:rPr>
      </w:pPr>
      <w:r w:rsidRPr="00E95355">
        <w:rPr>
          <w:b/>
          <w:bCs/>
          <w:i/>
          <w:iCs/>
          <w:color w:val="538135" w:themeColor="accent6" w:themeShade="BF"/>
          <w:sz w:val="28"/>
          <w:szCs w:val="28"/>
          <w:u w:val="thick"/>
          <w:lang w:val="fr-FR"/>
        </w:rPr>
        <w:t>BILAN IILUSTRATIF SUR LES GRAPHES</w:t>
      </w:r>
      <w:r w:rsidR="00A91497">
        <w:rPr>
          <w:b/>
          <w:bCs/>
          <w:i/>
          <w:iCs/>
          <w:color w:val="538135" w:themeColor="accent6" w:themeShade="BF"/>
          <w:sz w:val="28"/>
          <w:szCs w:val="28"/>
          <w:u w:val="thick"/>
          <w:lang w:val="fr-FR"/>
        </w:rPr>
        <w:t xml:space="preserve"> :    </w:t>
      </w:r>
    </w:p>
    <w:p w14:paraId="2ED735C1" w14:textId="77777777" w:rsidR="00A91497" w:rsidRPr="00F86F08" w:rsidRDefault="00A91497" w:rsidP="00A91497">
      <w:pPr>
        <w:pStyle w:val="Paragraphedeliste"/>
        <w:numPr>
          <w:ilvl w:val="0"/>
          <w:numId w:val="13"/>
        </w:numPr>
        <w:spacing w:after="0" w:line="240" w:lineRule="auto"/>
        <w:rPr>
          <w:rFonts w:eastAsia="Times New Roman" w:cstheme="minorHAnsi"/>
          <w:color w:val="171717" w:themeColor="background2" w:themeShade="1A"/>
          <w:kern w:val="0"/>
          <w:lang w:eastAsia="fr-DZ"/>
          <w14:ligatures w14:val="none"/>
        </w:rPr>
      </w:pPr>
      <w:r w:rsidRPr="00F86F08">
        <w:rPr>
          <w:rFonts w:eastAsia="Times New Roman" w:cstheme="minorHAnsi"/>
          <w:color w:val="171717" w:themeColor="background2" w:themeShade="1A"/>
          <w:kern w:val="0"/>
          <w:sz w:val="24"/>
          <w:szCs w:val="24"/>
          <w:lang w:eastAsia="fr-DZ"/>
          <w14:ligatures w14:val="none"/>
        </w:rPr>
        <w:lastRenderedPageBreak/>
        <w:t>La méthode "</w:t>
      </w:r>
      <w:proofErr w:type="spellStart"/>
      <w:r w:rsidRPr="00F86F08">
        <w:rPr>
          <w:rFonts w:eastAsia="Times New Roman" w:cstheme="minorHAnsi"/>
          <w:color w:val="171717" w:themeColor="background2" w:themeShade="1A"/>
          <w:kern w:val="0"/>
          <w:sz w:val="24"/>
          <w:szCs w:val="24"/>
          <w:lang w:eastAsia="fr-DZ"/>
          <w14:ligatures w14:val="none"/>
        </w:rPr>
        <w:t>fusion_inordre_preordre</w:t>
      </w:r>
      <w:proofErr w:type="spellEnd"/>
      <w:r w:rsidRPr="00F86F08">
        <w:rPr>
          <w:rFonts w:eastAsia="Times New Roman" w:cstheme="minorHAnsi"/>
          <w:color w:val="171717" w:themeColor="background2" w:themeShade="1A"/>
          <w:kern w:val="0"/>
          <w:sz w:val="24"/>
          <w:szCs w:val="24"/>
          <w:lang w:eastAsia="fr-DZ"/>
          <w14:ligatures w14:val="none"/>
        </w:rPr>
        <w:t>" a une hauteur minimale de 2 et une hauteur maximale de 977. Après la fusion, elle produit 602 feuilles, avec un équilibrage de 45,04 %.</w:t>
      </w:r>
    </w:p>
    <w:p w14:paraId="11360169" w14:textId="77777777" w:rsidR="00A91497" w:rsidRPr="00F86F08" w:rsidRDefault="00A91497" w:rsidP="00A91497">
      <w:pPr>
        <w:pStyle w:val="Paragraphedeliste"/>
        <w:numPr>
          <w:ilvl w:val="0"/>
          <w:numId w:val="13"/>
        </w:numPr>
        <w:spacing w:after="0" w:line="240" w:lineRule="auto"/>
        <w:rPr>
          <w:rFonts w:eastAsia="Times New Roman" w:cstheme="minorHAnsi"/>
          <w:color w:val="171717" w:themeColor="background2" w:themeShade="1A"/>
          <w:kern w:val="0"/>
          <w:lang w:eastAsia="fr-DZ"/>
          <w14:ligatures w14:val="none"/>
        </w:rPr>
      </w:pPr>
      <w:r w:rsidRPr="00F86F08">
        <w:rPr>
          <w:rFonts w:eastAsia="Times New Roman" w:cstheme="minorHAnsi"/>
          <w:color w:val="171717" w:themeColor="background2" w:themeShade="1A"/>
          <w:kern w:val="0"/>
          <w:sz w:val="24"/>
          <w:szCs w:val="24"/>
          <w:lang w:eastAsia="fr-DZ"/>
          <w14:ligatures w14:val="none"/>
        </w:rPr>
        <w:t>La méthode "</w:t>
      </w:r>
      <w:proofErr w:type="spellStart"/>
      <w:r w:rsidRPr="00F86F08">
        <w:rPr>
          <w:rFonts w:eastAsia="Times New Roman" w:cstheme="minorHAnsi"/>
          <w:color w:val="171717" w:themeColor="background2" w:themeShade="1A"/>
          <w:kern w:val="0"/>
          <w:sz w:val="24"/>
          <w:szCs w:val="24"/>
          <w:lang w:eastAsia="fr-DZ"/>
          <w14:ligatures w14:val="none"/>
        </w:rPr>
        <w:t>fusion_inordre_postordre</w:t>
      </w:r>
      <w:proofErr w:type="spellEnd"/>
      <w:r w:rsidRPr="00F86F08">
        <w:rPr>
          <w:rFonts w:eastAsia="Times New Roman" w:cstheme="minorHAnsi"/>
          <w:color w:val="171717" w:themeColor="background2" w:themeShade="1A"/>
          <w:kern w:val="0"/>
          <w:sz w:val="24"/>
          <w:szCs w:val="24"/>
          <w:lang w:eastAsia="fr-DZ"/>
          <w14:ligatures w14:val="none"/>
        </w:rPr>
        <w:t>" a une hauteur minimale de 4 et une hauteur maximale de 1441. Elle génère 461 feuilles, avec un équilibrage de 27,43 %.</w:t>
      </w:r>
    </w:p>
    <w:p w14:paraId="5FE0D9E2" w14:textId="77777777" w:rsidR="00A91497" w:rsidRPr="00F86F08" w:rsidRDefault="00A91497" w:rsidP="00A91497">
      <w:pPr>
        <w:pStyle w:val="Paragraphedeliste"/>
        <w:numPr>
          <w:ilvl w:val="0"/>
          <w:numId w:val="13"/>
        </w:numPr>
        <w:spacing w:after="0" w:line="240" w:lineRule="auto"/>
        <w:rPr>
          <w:rFonts w:eastAsia="Times New Roman" w:cstheme="minorHAnsi"/>
          <w:color w:val="171717" w:themeColor="background2" w:themeShade="1A"/>
          <w:kern w:val="0"/>
          <w:lang w:eastAsia="fr-DZ"/>
          <w14:ligatures w14:val="none"/>
        </w:rPr>
      </w:pPr>
      <w:r w:rsidRPr="00F86F08">
        <w:rPr>
          <w:rFonts w:eastAsia="Times New Roman" w:cstheme="minorHAnsi"/>
          <w:color w:val="171717" w:themeColor="background2" w:themeShade="1A"/>
          <w:kern w:val="0"/>
          <w:sz w:val="24"/>
          <w:szCs w:val="24"/>
          <w:lang w:eastAsia="fr-DZ"/>
          <w14:ligatures w14:val="none"/>
        </w:rPr>
        <w:t>La méthode "</w:t>
      </w:r>
      <w:proofErr w:type="spellStart"/>
      <w:r w:rsidRPr="00F86F08">
        <w:rPr>
          <w:rFonts w:eastAsia="Times New Roman" w:cstheme="minorHAnsi"/>
          <w:color w:val="171717" w:themeColor="background2" w:themeShade="1A"/>
          <w:kern w:val="0"/>
          <w:sz w:val="24"/>
          <w:szCs w:val="24"/>
          <w:lang w:eastAsia="fr-DZ"/>
          <w14:ligatures w14:val="none"/>
        </w:rPr>
        <w:t>fusion_preordre_preordre</w:t>
      </w:r>
      <w:proofErr w:type="spellEnd"/>
      <w:r w:rsidRPr="00F86F08">
        <w:rPr>
          <w:rFonts w:eastAsia="Times New Roman" w:cstheme="minorHAnsi"/>
          <w:color w:val="171717" w:themeColor="background2" w:themeShade="1A"/>
          <w:kern w:val="0"/>
          <w:sz w:val="24"/>
          <w:szCs w:val="24"/>
          <w:lang w:eastAsia="fr-DZ"/>
          <w14:ligatures w14:val="none"/>
        </w:rPr>
        <w:t>" a une hauteur minimale de 5 et une hauteur maximale de 23. Elle donne 674 feuilles, avec un équilibrage de 60,46 %.</w:t>
      </w:r>
    </w:p>
    <w:p w14:paraId="50138A8B" w14:textId="77777777" w:rsidR="00A91497" w:rsidRPr="00F86F08" w:rsidRDefault="00A91497" w:rsidP="00A91497">
      <w:pPr>
        <w:pStyle w:val="Paragraphedeliste"/>
        <w:numPr>
          <w:ilvl w:val="0"/>
          <w:numId w:val="13"/>
        </w:numPr>
        <w:spacing w:after="0" w:line="240" w:lineRule="auto"/>
        <w:rPr>
          <w:rFonts w:eastAsia="Times New Roman" w:cstheme="minorHAnsi"/>
          <w:color w:val="171717" w:themeColor="background2" w:themeShade="1A"/>
          <w:kern w:val="0"/>
          <w:lang w:eastAsia="fr-DZ"/>
          <w14:ligatures w14:val="none"/>
        </w:rPr>
      </w:pPr>
      <w:r w:rsidRPr="00F86F08">
        <w:rPr>
          <w:rFonts w:eastAsia="Times New Roman" w:cstheme="minorHAnsi"/>
          <w:color w:val="171717" w:themeColor="background2" w:themeShade="1A"/>
          <w:kern w:val="0"/>
          <w:sz w:val="24"/>
          <w:szCs w:val="24"/>
          <w:lang w:eastAsia="fr-DZ"/>
          <w14:ligatures w14:val="none"/>
        </w:rPr>
        <w:t>La méthode "fusion_preordre_postordre2" a une hauteur minimale de 504 et une hauteur maximale de 675. Elle produit 675 feuilles, avec un équilibrage de 57,33 %.</w:t>
      </w:r>
    </w:p>
    <w:p w14:paraId="18B6CF5D" w14:textId="77777777" w:rsidR="00E95355" w:rsidRPr="00F86F08" w:rsidRDefault="00A91497" w:rsidP="00A91497">
      <w:pPr>
        <w:pStyle w:val="Paragraphedeliste"/>
        <w:numPr>
          <w:ilvl w:val="0"/>
          <w:numId w:val="13"/>
        </w:numPr>
        <w:spacing w:after="0" w:line="240" w:lineRule="auto"/>
        <w:rPr>
          <w:rFonts w:eastAsia="Times New Roman" w:cstheme="minorHAnsi"/>
          <w:color w:val="171717" w:themeColor="background2" w:themeShade="1A"/>
          <w:kern w:val="0"/>
          <w:lang w:eastAsia="fr-DZ"/>
          <w14:ligatures w14:val="none"/>
        </w:rPr>
      </w:pPr>
      <w:r w:rsidRPr="00F86F08">
        <w:rPr>
          <w:rFonts w:eastAsia="Times New Roman" w:cstheme="minorHAnsi"/>
          <w:color w:val="171717" w:themeColor="background2" w:themeShade="1A"/>
          <w:kern w:val="0"/>
          <w:sz w:val="24"/>
          <w:szCs w:val="24"/>
          <w:lang w:eastAsia="fr-DZ"/>
          <w14:ligatures w14:val="none"/>
        </w:rPr>
        <w:t>La méthode "</w:t>
      </w:r>
      <w:proofErr w:type="spellStart"/>
      <w:r w:rsidRPr="00F86F08">
        <w:rPr>
          <w:rFonts w:eastAsia="Times New Roman" w:cstheme="minorHAnsi"/>
          <w:color w:val="171717" w:themeColor="background2" w:themeShade="1A"/>
          <w:kern w:val="0"/>
          <w:sz w:val="24"/>
          <w:szCs w:val="24"/>
          <w:lang w:eastAsia="fr-DZ"/>
          <w14:ligatures w14:val="none"/>
        </w:rPr>
        <w:t>fusion_postordre_postordre</w:t>
      </w:r>
      <w:proofErr w:type="spellEnd"/>
      <w:r w:rsidRPr="00F86F08">
        <w:rPr>
          <w:rFonts w:eastAsia="Times New Roman" w:cstheme="minorHAnsi"/>
          <w:color w:val="171717" w:themeColor="background2" w:themeShade="1A"/>
          <w:kern w:val="0"/>
          <w:sz w:val="24"/>
          <w:szCs w:val="24"/>
          <w:lang w:eastAsia="fr-DZ"/>
          <w14:ligatures w14:val="none"/>
        </w:rPr>
        <w:t>" a une hauteur minimale de 3 et une hauteur maximale de 983. Elle génère 641 feuilles, avec un équilibrage de 46,55 %.</w:t>
      </w:r>
    </w:p>
    <w:p w14:paraId="4071ACF7" w14:textId="77777777" w:rsidR="00F86F08" w:rsidRPr="00F86F08" w:rsidRDefault="00F86F08" w:rsidP="00F86F08">
      <w:pPr>
        <w:pStyle w:val="Paragraphedeliste"/>
        <w:spacing w:after="0" w:line="240" w:lineRule="auto"/>
        <w:rPr>
          <w:rFonts w:eastAsia="Times New Roman" w:cstheme="minorHAnsi"/>
          <w:color w:val="171717" w:themeColor="background2" w:themeShade="1A"/>
          <w:kern w:val="0"/>
          <w:lang w:eastAsia="fr-DZ"/>
          <w14:ligatures w14:val="none"/>
        </w:rPr>
      </w:pPr>
    </w:p>
    <w:p w14:paraId="31C2D26D" w14:textId="2BA20C0B" w:rsidR="006A7F0F" w:rsidRPr="00F86F08" w:rsidRDefault="00884B74" w:rsidP="00A91497">
      <w:pPr>
        <w:pStyle w:val="Paragraphedeliste"/>
        <w:spacing w:after="0" w:line="240" w:lineRule="auto"/>
        <w:rPr>
          <w:rFonts w:ascii="Calibri" w:hAnsi="Calibri" w:cs="Calibri"/>
          <w:color w:val="171717" w:themeColor="background2" w:themeShade="1A"/>
          <w:sz w:val="24"/>
          <w:szCs w:val="24"/>
          <w:shd w:val="clear" w:color="auto" w:fill="FFFFFF"/>
          <w:lang w:val="fr-FR"/>
        </w:rPr>
      </w:pPr>
      <w:r w:rsidRPr="00F86F08">
        <w:rPr>
          <w:rFonts w:ascii="Calibri" w:hAnsi="Calibri" w:cs="Calibri"/>
          <w:color w:val="171717" w:themeColor="background2" w:themeShade="1A"/>
          <w:sz w:val="24"/>
          <w:szCs w:val="24"/>
          <w:shd w:val="clear" w:color="auto" w:fill="FFFFFF"/>
        </w:rPr>
        <w:t>En analysant les données fournies, nous pouvons observer que chaque méthode présente des performances différentes. Prenons l'exemple de la méthode "</w:t>
      </w:r>
      <w:proofErr w:type="spellStart"/>
      <w:r w:rsidRPr="00F86F08">
        <w:rPr>
          <w:rFonts w:ascii="Calibri" w:hAnsi="Calibri" w:cs="Calibri"/>
          <w:color w:val="171717" w:themeColor="background2" w:themeShade="1A"/>
          <w:sz w:val="24"/>
          <w:szCs w:val="24"/>
          <w:shd w:val="clear" w:color="auto" w:fill="FFFFFF"/>
        </w:rPr>
        <w:t>fusion_preordre_preordre</w:t>
      </w:r>
      <w:proofErr w:type="spellEnd"/>
      <w:r w:rsidRPr="00F86F08">
        <w:rPr>
          <w:rFonts w:ascii="Calibri" w:hAnsi="Calibri" w:cs="Calibri"/>
          <w:color w:val="171717" w:themeColor="background2" w:themeShade="1A"/>
          <w:sz w:val="24"/>
          <w:szCs w:val="24"/>
          <w:shd w:val="clear" w:color="auto" w:fill="FFFFFF"/>
        </w:rPr>
        <w:t xml:space="preserve">". Cette méthode se distingue par une hauteur minimale de 5 et une hauteur maximale de 23. Ces valeurs suggèrent que l'arbre résultant de cette méthode possède une structure relativement équilibrée, avec une différence de hauteur relativement faible entre les branches de </w:t>
      </w:r>
      <w:r w:rsidR="00C82C2E" w:rsidRPr="00F86F08">
        <w:rPr>
          <w:rFonts w:ascii="Calibri" w:hAnsi="Calibri" w:cs="Calibri"/>
          <w:color w:val="171717" w:themeColor="background2" w:themeShade="1A"/>
          <w:sz w:val="24"/>
          <w:szCs w:val="24"/>
          <w:shd w:val="clear" w:color="auto" w:fill="FFFFFF"/>
        </w:rPr>
        <w:t>l’arbre. On</w:t>
      </w:r>
      <w:r w:rsidR="006A7F0F" w:rsidRPr="00F86F08">
        <w:rPr>
          <w:rFonts w:ascii="Calibri" w:hAnsi="Calibri" w:cs="Calibri"/>
          <w:color w:val="171717" w:themeColor="background2" w:themeShade="1A"/>
          <w:sz w:val="24"/>
          <w:szCs w:val="24"/>
          <w:shd w:val="clear" w:color="auto" w:fill="FFFFFF"/>
          <w:lang w:val="fr-FR"/>
        </w:rPr>
        <w:t xml:space="preserve"> le voit aussi dans le graphe de nombre de nœuds par niveau ou tous les niveaux sont </w:t>
      </w:r>
      <w:r w:rsidR="00BC2C61" w:rsidRPr="00F86F08">
        <w:rPr>
          <w:rFonts w:ascii="Calibri" w:hAnsi="Calibri" w:cs="Calibri"/>
          <w:color w:val="171717" w:themeColor="background2" w:themeShade="1A"/>
          <w:sz w:val="24"/>
          <w:szCs w:val="24"/>
          <w:shd w:val="clear" w:color="auto" w:fill="FFFFFF"/>
          <w:lang w:val="fr-FR"/>
        </w:rPr>
        <w:t>presque complet</w:t>
      </w:r>
    </w:p>
    <w:p w14:paraId="28CADB01" w14:textId="77777777" w:rsidR="00C82C2E" w:rsidRPr="00F86F08" w:rsidRDefault="00884B74" w:rsidP="00A91497">
      <w:pPr>
        <w:pStyle w:val="Paragraphedeliste"/>
        <w:spacing w:after="0" w:line="240" w:lineRule="auto"/>
        <w:rPr>
          <w:rFonts w:ascii="Calibri" w:hAnsi="Calibri" w:cs="Calibri"/>
          <w:color w:val="171717" w:themeColor="background2" w:themeShade="1A"/>
          <w:sz w:val="24"/>
          <w:szCs w:val="24"/>
          <w:shd w:val="clear" w:color="auto" w:fill="FFFFFF"/>
        </w:rPr>
      </w:pPr>
      <w:r w:rsidRPr="00F86F08">
        <w:rPr>
          <w:rFonts w:ascii="Calibri" w:hAnsi="Calibri" w:cs="Calibri"/>
          <w:color w:val="171717" w:themeColor="background2" w:themeShade="1A"/>
          <w:sz w:val="24"/>
          <w:szCs w:val="24"/>
          <w:shd w:val="clear" w:color="auto" w:fill="FFFFFF"/>
        </w:rPr>
        <w:t xml:space="preserve"> En revanche, la méthode "</w:t>
      </w:r>
      <w:proofErr w:type="spellStart"/>
      <w:r w:rsidRPr="00F86F08">
        <w:rPr>
          <w:rFonts w:ascii="Calibri" w:hAnsi="Calibri" w:cs="Calibri"/>
          <w:color w:val="171717" w:themeColor="background2" w:themeShade="1A"/>
          <w:sz w:val="24"/>
          <w:szCs w:val="24"/>
          <w:shd w:val="clear" w:color="auto" w:fill="FFFFFF"/>
        </w:rPr>
        <w:t>fusion_inordre_postordre</w:t>
      </w:r>
      <w:proofErr w:type="spellEnd"/>
      <w:r w:rsidRPr="00F86F08">
        <w:rPr>
          <w:rFonts w:ascii="Calibri" w:hAnsi="Calibri" w:cs="Calibri"/>
          <w:color w:val="171717" w:themeColor="background2" w:themeShade="1A"/>
          <w:sz w:val="24"/>
          <w:szCs w:val="24"/>
          <w:shd w:val="clear" w:color="auto" w:fill="FFFFFF"/>
        </w:rPr>
        <w:t>" présente une hauteur maximale de 1441. Une telle valeur indique une structure d'arbre plus déséquilibrée, avec une différence significative de hauteur entre les branches de l'arbre. Cela peut être problématique dans certains cas, car un arbre déséquilibré peut entraîner des performances médiocres lors de l'accès et de la manipulation des données.</w:t>
      </w:r>
    </w:p>
    <w:p w14:paraId="4AFC0F1D" w14:textId="43578713" w:rsidR="00A91497" w:rsidRPr="00F86F08" w:rsidRDefault="00884B74" w:rsidP="00A91497">
      <w:pPr>
        <w:pStyle w:val="Paragraphedeliste"/>
        <w:spacing w:after="0" w:line="240" w:lineRule="auto"/>
        <w:rPr>
          <w:rFonts w:ascii="Calibri" w:eastAsia="Times New Roman" w:hAnsi="Calibri" w:cs="Calibri"/>
          <w:color w:val="171717" w:themeColor="background2" w:themeShade="1A"/>
          <w:kern w:val="0"/>
          <w:sz w:val="24"/>
          <w:szCs w:val="24"/>
          <w:lang w:val="fr-FR" w:eastAsia="fr-DZ"/>
          <w14:ligatures w14:val="none"/>
        </w:rPr>
      </w:pPr>
      <w:r w:rsidRPr="00F86F08">
        <w:rPr>
          <w:rFonts w:ascii="Calibri" w:hAnsi="Calibri" w:cs="Calibri"/>
          <w:color w:val="171717" w:themeColor="background2" w:themeShade="1A"/>
          <w:sz w:val="24"/>
          <w:szCs w:val="24"/>
          <w:shd w:val="clear" w:color="auto" w:fill="FFFFFF"/>
        </w:rPr>
        <w:t xml:space="preserve"> En résumé, la méthode "</w:t>
      </w:r>
      <w:proofErr w:type="spellStart"/>
      <w:r w:rsidRPr="00F86F08">
        <w:rPr>
          <w:rFonts w:ascii="Calibri" w:hAnsi="Calibri" w:cs="Calibri"/>
          <w:color w:val="171717" w:themeColor="background2" w:themeShade="1A"/>
          <w:sz w:val="24"/>
          <w:szCs w:val="24"/>
          <w:shd w:val="clear" w:color="auto" w:fill="FFFFFF"/>
        </w:rPr>
        <w:t>fusion_preordre_preordre</w:t>
      </w:r>
      <w:proofErr w:type="spellEnd"/>
      <w:r w:rsidRPr="00F86F08">
        <w:rPr>
          <w:rFonts w:ascii="Calibri" w:hAnsi="Calibri" w:cs="Calibri"/>
          <w:color w:val="171717" w:themeColor="background2" w:themeShade="1A"/>
          <w:sz w:val="24"/>
          <w:szCs w:val="24"/>
          <w:shd w:val="clear" w:color="auto" w:fill="FFFFFF"/>
        </w:rPr>
        <w:t>" semble offrir un meilleur équilibrage des arbres résultants, tandis que la méthode "</w:t>
      </w:r>
      <w:proofErr w:type="spellStart"/>
      <w:r w:rsidRPr="00F86F08">
        <w:rPr>
          <w:rFonts w:ascii="Calibri" w:hAnsi="Calibri" w:cs="Calibri"/>
          <w:color w:val="171717" w:themeColor="background2" w:themeShade="1A"/>
          <w:sz w:val="24"/>
          <w:szCs w:val="24"/>
          <w:shd w:val="clear" w:color="auto" w:fill="FFFFFF"/>
        </w:rPr>
        <w:t>fusion_inordre_postordre</w:t>
      </w:r>
      <w:proofErr w:type="spellEnd"/>
      <w:r w:rsidRPr="00F86F08">
        <w:rPr>
          <w:rFonts w:ascii="Calibri" w:hAnsi="Calibri" w:cs="Calibri"/>
          <w:color w:val="171717" w:themeColor="background2" w:themeShade="1A"/>
          <w:sz w:val="24"/>
          <w:szCs w:val="24"/>
          <w:shd w:val="clear" w:color="auto" w:fill="FFFFFF"/>
        </w:rPr>
        <w:t xml:space="preserve">" peut conduire à des structures d'arbre plus déséquilibrées, ce qui peut avoir un impact négatif sur les </w:t>
      </w:r>
      <w:r w:rsidR="00F86F08" w:rsidRPr="00F86F08">
        <w:rPr>
          <w:rFonts w:ascii="Calibri" w:hAnsi="Calibri" w:cs="Calibri"/>
          <w:color w:val="171717" w:themeColor="background2" w:themeShade="1A"/>
          <w:sz w:val="24"/>
          <w:szCs w:val="24"/>
          <w:shd w:val="clear" w:color="auto" w:fill="FFFFFF"/>
        </w:rPr>
        <w:t>performances.</w:t>
      </w:r>
      <w:r w:rsidR="00F86F08" w:rsidRPr="00F86F08">
        <w:rPr>
          <w:rFonts w:ascii="Calibri" w:hAnsi="Calibri" w:cs="Calibri"/>
          <w:color w:val="171717" w:themeColor="background2" w:themeShade="1A"/>
          <w:sz w:val="24"/>
          <w:szCs w:val="24"/>
          <w:shd w:val="clear" w:color="auto" w:fill="FFFFFF"/>
          <w:lang w:val="fr-FR"/>
        </w:rPr>
        <w:t xml:space="preserve"> Concernant</w:t>
      </w:r>
      <w:r w:rsidR="002900B3" w:rsidRPr="00F86F08">
        <w:rPr>
          <w:rFonts w:ascii="Calibri" w:hAnsi="Calibri" w:cs="Calibri"/>
          <w:color w:val="171717" w:themeColor="background2" w:themeShade="1A"/>
          <w:sz w:val="24"/>
          <w:szCs w:val="24"/>
          <w:shd w:val="clear" w:color="auto" w:fill="FFFFFF"/>
          <w:lang w:val="fr-FR"/>
        </w:rPr>
        <w:t xml:space="preserve"> les </w:t>
      </w:r>
      <w:r w:rsidR="00F86F08" w:rsidRPr="00F86F08">
        <w:rPr>
          <w:rFonts w:ascii="Calibri" w:hAnsi="Calibri" w:cs="Calibri"/>
          <w:color w:val="171717" w:themeColor="background2" w:themeShade="1A"/>
          <w:sz w:val="24"/>
          <w:szCs w:val="24"/>
          <w:shd w:val="clear" w:color="auto" w:fill="FFFFFF"/>
          <w:lang w:val="fr-FR"/>
        </w:rPr>
        <w:t>autres</w:t>
      </w:r>
      <w:r w:rsidR="002900B3" w:rsidRPr="00F86F08">
        <w:rPr>
          <w:rFonts w:ascii="Calibri" w:hAnsi="Calibri" w:cs="Calibri"/>
          <w:color w:val="171717" w:themeColor="background2" w:themeShade="1A"/>
          <w:sz w:val="24"/>
          <w:szCs w:val="24"/>
          <w:shd w:val="clear" w:color="auto" w:fill="FFFFFF"/>
          <w:lang w:val="fr-FR"/>
        </w:rPr>
        <w:t xml:space="preserve"> types de fusion leur </w:t>
      </w:r>
      <w:r w:rsidR="00DA21AF" w:rsidRPr="00F86F08">
        <w:rPr>
          <w:rFonts w:ascii="Calibri" w:hAnsi="Calibri" w:cs="Calibri"/>
          <w:color w:val="171717" w:themeColor="background2" w:themeShade="1A"/>
          <w:sz w:val="24"/>
          <w:szCs w:val="24"/>
          <w:shd w:val="clear" w:color="auto" w:fill="FFFFFF"/>
          <w:lang w:val="fr-FR"/>
        </w:rPr>
        <w:t>structure est optimale elle n’est pas bien équilibrée mais d’un autre coté</w:t>
      </w:r>
      <w:r w:rsidR="00B52CB2" w:rsidRPr="00F86F08">
        <w:rPr>
          <w:rFonts w:ascii="Calibri" w:hAnsi="Calibri" w:cs="Calibri"/>
          <w:color w:val="171717" w:themeColor="background2" w:themeShade="1A"/>
          <w:sz w:val="24"/>
          <w:szCs w:val="24"/>
          <w:shd w:val="clear" w:color="auto" w:fill="FFFFFF"/>
          <w:lang w:val="fr-FR"/>
        </w:rPr>
        <w:t xml:space="preserve"> elle n’est pas déséquilibré</w:t>
      </w:r>
      <w:r w:rsidR="00C5004E" w:rsidRPr="00F86F08">
        <w:rPr>
          <w:rFonts w:ascii="Calibri" w:hAnsi="Calibri" w:cs="Calibri"/>
          <w:color w:val="171717" w:themeColor="background2" w:themeShade="1A"/>
          <w:sz w:val="24"/>
          <w:szCs w:val="24"/>
          <w:shd w:val="clear" w:color="auto" w:fill="FFFFFF"/>
          <w:lang w:val="fr-FR"/>
        </w:rPr>
        <w:t>e.</w:t>
      </w:r>
    </w:p>
    <w:sectPr w:rsidR="00A91497" w:rsidRPr="00F86F08">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AF3D9" w14:textId="77777777" w:rsidR="009B732C" w:rsidRDefault="009B732C" w:rsidP="003A162B">
      <w:pPr>
        <w:spacing w:after="0" w:line="240" w:lineRule="auto"/>
      </w:pPr>
      <w:r>
        <w:separator/>
      </w:r>
    </w:p>
  </w:endnote>
  <w:endnote w:type="continuationSeparator" w:id="0">
    <w:p w14:paraId="6E1F0691" w14:textId="77777777" w:rsidR="009B732C" w:rsidRDefault="009B732C" w:rsidP="003A1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6846381"/>
      <w:docPartObj>
        <w:docPartGallery w:val="Page Numbers (Bottom of Page)"/>
        <w:docPartUnique/>
      </w:docPartObj>
    </w:sdtPr>
    <w:sdtEndPr/>
    <w:sdtContent>
      <w:p w14:paraId="612BB912" w14:textId="77777777" w:rsidR="00D60DA9" w:rsidRDefault="00D60DA9">
        <w:pPr>
          <w:pStyle w:val="Pieddepage"/>
        </w:pPr>
        <w:r>
          <w:rPr>
            <w:noProof/>
          </w:rPr>
          <mc:AlternateContent>
            <mc:Choice Requires="wps">
              <w:drawing>
                <wp:anchor distT="0" distB="0" distL="114300" distR="114300" simplePos="0" relativeHeight="251659264" behindDoc="0" locked="0" layoutInCell="0" allowOverlap="1" wp14:anchorId="14F5D1A6" wp14:editId="357880C8">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405279265"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6AF14A53" w14:textId="77777777" w:rsidR="00D60DA9" w:rsidRDefault="00D60DA9">
                              <w:pPr>
                                <w:jc w:val="center"/>
                              </w:pPr>
                              <w:r>
                                <w:fldChar w:fldCharType="begin"/>
                              </w:r>
                              <w:r>
                                <w:instrText>PAGE    \* MERGEFORMAT</w:instrText>
                              </w:r>
                              <w:r>
                                <w:fldChar w:fldCharType="separate"/>
                              </w:r>
                              <w:r>
                                <w:rPr>
                                  <w:sz w:val="16"/>
                                  <w:szCs w:val="16"/>
                                  <w:lang w:val="fr-FR"/>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F5D1A6"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6AF14A53" w14:textId="77777777" w:rsidR="00D60DA9" w:rsidRDefault="00D60DA9">
                        <w:pPr>
                          <w:jc w:val="center"/>
                        </w:pPr>
                        <w:r>
                          <w:fldChar w:fldCharType="begin"/>
                        </w:r>
                        <w:r>
                          <w:instrText>PAGE    \* MERGEFORMAT</w:instrText>
                        </w:r>
                        <w:r>
                          <w:fldChar w:fldCharType="separate"/>
                        </w:r>
                        <w:r>
                          <w:rPr>
                            <w:sz w:val="16"/>
                            <w:szCs w:val="16"/>
                            <w:lang w:val="fr-FR"/>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1D3BD" w14:textId="77777777" w:rsidR="009B732C" w:rsidRDefault="009B732C" w:rsidP="003A162B">
      <w:pPr>
        <w:spacing w:after="0" w:line="240" w:lineRule="auto"/>
      </w:pPr>
      <w:r>
        <w:separator/>
      </w:r>
    </w:p>
  </w:footnote>
  <w:footnote w:type="continuationSeparator" w:id="0">
    <w:p w14:paraId="7ABE6D1E" w14:textId="77777777" w:rsidR="009B732C" w:rsidRDefault="009B732C" w:rsidP="003A1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87AC5" w14:textId="77777777" w:rsidR="00D60DA9" w:rsidRDefault="00D60DA9">
    <w:pPr>
      <w:pStyle w:val="En-tte"/>
      <w:jc w:val="right"/>
    </w:pPr>
  </w:p>
  <w:p w14:paraId="4C5AC38A" w14:textId="77777777" w:rsidR="003A162B" w:rsidRPr="003A162B" w:rsidRDefault="003A162B" w:rsidP="00D60DA9">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E5FF2"/>
    <w:multiLevelType w:val="hybridMultilevel"/>
    <w:tmpl w:val="FD9857EA"/>
    <w:lvl w:ilvl="0" w:tplc="20000001">
      <w:start w:val="1"/>
      <w:numFmt w:val="bullet"/>
      <w:lvlText w:val=""/>
      <w:lvlJc w:val="left"/>
      <w:pPr>
        <w:ind w:left="2505" w:hanging="360"/>
      </w:pPr>
      <w:rPr>
        <w:rFonts w:ascii="Symbol" w:hAnsi="Symbol" w:hint="default"/>
      </w:rPr>
    </w:lvl>
    <w:lvl w:ilvl="1" w:tplc="20000003" w:tentative="1">
      <w:start w:val="1"/>
      <w:numFmt w:val="bullet"/>
      <w:lvlText w:val="o"/>
      <w:lvlJc w:val="left"/>
      <w:pPr>
        <w:ind w:left="3225" w:hanging="360"/>
      </w:pPr>
      <w:rPr>
        <w:rFonts w:ascii="Courier New" w:hAnsi="Courier New" w:cs="Courier New" w:hint="default"/>
      </w:rPr>
    </w:lvl>
    <w:lvl w:ilvl="2" w:tplc="20000005" w:tentative="1">
      <w:start w:val="1"/>
      <w:numFmt w:val="bullet"/>
      <w:lvlText w:val=""/>
      <w:lvlJc w:val="left"/>
      <w:pPr>
        <w:ind w:left="3945" w:hanging="360"/>
      </w:pPr>
      <w:rPr>
        <w:rFonts w:ascii="Wingdings" w:hAnsi="Wingdings" w:hint="default"/>
      </w:rPr>
    </w:lvl>
    <w:lvl w:ilvl="3" w:tplc="20000001" w:tentative="1">
      <w:start w:val="1"/>
      <w:numFmt w:val="bullet"/>
      <w:lvlText w:val=""/>
      <w:lvlJc w:val="left"/>
      <w:pPr>
        <w:ind w:left="4665" w:hanging="360"/>
      </w:pPr>
      <w:rPr>
        <w:rFonts w:ascii="Symbol" w:hAnsi="Symbol" w:hint="default"/>
      </w:rPr>
    </w:lvl>
    <w:lvl w:ilvl="4" w:tplc="20000003" w:tentative="1">
      <w:start w:val="1"/>
      <w:numFmt w:val="bullet"/>
      <w:lvlText w:val="o"/>
      <w:lvlJc w:val="left"/>
      <w:pPr>
        <w:ind w:left="5385" w:hanging="360"/>
      </w:pPr>
      <w:rPr>
        <w:rFonts w:ascii="Courier New" w:hAnsi="Courier New" w:cs="Courier New" w:hint="default"/>
      </w:rPr>
    </w:lvl>
    <w:lvl w:ilvl="5" w:tplc="20000005" w:tentative="1">
      <w:start w:val="1"/>
      <w:numFmt w:val="bullet"/>
      <w:lvlText w:val=""/>
      <w:lvlJc w:val="left"/>
      <w:pPr>
        <w:ind w:left="6105" w:hanging="360"/>
      </w:pPr>
      <w:rPr>
        <w:rFonts w:ascii="Wingdings" w:hAnsi="Wingdings" w:hint="default"/>
      </w:rPr>
    </w:lvl>
    <w:lvl w:ilvl="6" w:tplc="20000001" w:tentative="1">
      <w:start w:val="1"/>
      <w:numFmt w:val="bullet"/>
      <w:lvlText w:val=""/>
      <w:lvlJc w:val="left"/>
      <w:pPr>
        <w:ind w:left="6825" w:hanging="360"/>
      </w:pPr>
      <w:rPr>
        <w:rFonts w:ascii="Symbol" w:hAnsi="Symbol" w:hint="default"/>
      </w:rPr>
    </w:lvl>
    <w:lvl w:ilvl="7" w:tplc="20000003" w:tentative="1">
      <w:start w:val="1"/>
      <w:numFmt w:val="bullet"/>
      <w:lvlText w:val="o"/>
      <w:lvlJc w:val="left"/>
      <w:pPr>
        <w:ind w:left="7545" w:hanging="360"/>
      </w:pPr>
      <w:rPr>
        <w:rFonts w:ascii="Courier New" w:hAnsi="Courier New" w:cs="Courier New" w:hint="default"/>
      </w:rPr>
    </w:lvl>
    <w:lvl w:ilvl="8" w:tplc="20000005" w:tentative="1">
      <w:start w:val="1"/>
      <w:numFmt w:val="bullet"/>
      <w:lvlText w:val=""/>
      <w:lvlJc w:val="left"/>
      <w:pPr>
        <w:ind w:left="8265" w:hanging="360"/>
      </w:pPr>
      <w:rPr>
        <w:rFonts w:ascii="Wingdings" w:hAnsi="Wingdings" w:hint="default"/>
      </w:rPr>
    </w:lvl>
  </w:abstractNum>
  <w:abstractNum w:abstractNumId="1" w15:restartNumberingAfterBreak="0">
    <w:nsid w:val="1CDC633B"/>
    <w:multiLevelType w:val="hybridMultilevel"/>
    <w:tmpl w:val="322AF8EA"/>
    <w:lvl w:ilvl="0" w:tplc="FFFFFFFF">
      <w:start w:val="1"/>
      <w:numFmt w:val="decimal"/>
      <w:lvlText w:val="%1."/>
      <w:lvlJc w:val="left"/>
      <w:pPr>
        <w:ind w:left="765" w:hanging="360"/>
      </w:pPr>
    </w:lvl>
    <w:lvl w:ilvl="1" w:tplc="FFFFFFFF" w:tentative="1">
      <w:start w:val="1"/>
      <w:numFmt w:val="lowerLetter"/>
      <w:lvlText w:val="%2."/>
      <w:lvlJc w:val="left"/>
      <w:pPr>
        <w:ind w:left="1485" w:hanging="360"/>
      </w:pPr>
    </w:lvl>
    <w:lvl w:ilvl="2" w:tplc="FFFFFFFF" w:tentative="1">
      <w:start w:val="1"/>
      <w:numFmt w:val="lowerRoman"/>
      <w:lvlText w:val="%3."/>
      <w:lvlJc w:val="right"/>
      <w:pPr>
        <w:ind w:left="2205" w:hanging="180"/>
      </w:pPr>
    </w:lvl>
    <w:lvl w:ilvl="3" w:tplc="FFFFFFFF" w:tentative="1">
      <w:start w:val="1"/>
      <w:numFmt w:val="decimal"/>
      <w:lvlText w:val="%4."/>
      <w:lvlJc w:val="left"/>
      <w:pPr>
        <w:ind w:left="2925" w:hanging="360"/>
      </w:pPr>
    </w:lvl>
    <w:lvl w:ilvl="4" w:tplc="FFFFFFFF" w:tentative="1">
      <w:start w:val="1"/>
      <w:numFmt w:val="lowerLetter"/>
      <w:lvlText w:val="%5."/>
      <w:lvlJc w:val="left"/>
      <w:pPr>
        <w:ind w:left="3645" w:hanging="360"/>
      </w:pPr>
    </w:lvl>
    <w:lvl w:ilvl="5" w:tplc="FFFFFFFF" w:tentative="1">
      <w:start w:val="1"/>
      <w:numFmt w:val="lowerRoman"/>
      <w:lvlText w:val="%6."/>
      <w:lvlJc w:val="right"/>
      <w:pPr>
        <w:ind w:left="4365" w:hanging="180"/>
      </w:pPr>
    </w:lvl>
    <w:lvl w:ilvl="6" w:tplc="FFFFFFFF" w:tentative="1">
      <w:start w:val="1"/>
      <w:numFmt w:val="decimal"/>
      <w:lvlText w:val="%7."/>
      <w:lvlJc w:val="left"/>
      <w:pPr>
        <w:ind w:left="5085" w:hanging="360"/>
      </w:pPr>
    </w:lvl>
    <w:lvl w:ilvl="7" w:tplc="FFFFFFFF" w:tentative="1">
      <w:start w:val="1"/>
      <w:numFmt w:val="lowerLetter"/>
      <w:lvlText w:val="%8."/>
      <w:lvlJc w:val="left"/>
      <w:pPr>
        <w:ind w:left="5805" w:hanging="360"/>
      </w:pPr>
    </w:lvl>
    <w:lvl w:ilvl="8" w:tplc="FFFFFFFF" w:tentative="1">
      <w:start w:val="1"/>
      <w:numFmt w:val="lowerRoman"/>
      <w:lvlText w:val="%9."/>
      <w:lvlJc w:val="right"/>
      <w:pPr>
        <w:ind w:left="6525" w:hanging="180"/>
      </w:pPr>
    </w:lvl>
  </w:abstractNum>
  <w:abstractNum w:abstractNumId="2" w15:restartNumberingAfterBreak="0">
    <w:nsid w:val="2C6F55A3"/>
    <w:multiLevelType w:val="hybridMultilevel"/>
    <w:tmpl w:val="3186400A"/>
    <w:lvl w:ilvl="0" w:tplc="20000001">
      <w:start w:val="1"/>
      <w:numFmt w:val="bullet"/>
      <w:lvlText w:val=""/>
      <w:lvlJc w:val="left"/>
      <w:pPr>
        <w:ind w:left="840" w:hanging="360"/>
      </w:pPr>
      <w:rPr>
        <w:rFonts w:ascii="Symbol" w:hAnsi="Symbol"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3" w15:restartNumberingAfterBreak="0">
    <w:nsid w:val="316D6270"/>
    <w:multiLevelType w:val="hybridMultilevel"/>
    <w:tmpl w:val="4C96A814"/>
    <w:lvl w:ilvl="0" w:tplc="2000000B">
      <w:start w:val="1"/>
      <w:numFmt w:val="bullet"/>
      <w:lvlText w:val=""/>
      <w:lvlJc w:val="left"/>
      <w:pPr>
        <w:ind w:left="1590" w:hanging="360"/>
      </w:pPr>
      <w:rPr>
        <w:rFonts w:ascii="Wingdings" w:hAnsi="Wingdings" w:hint="default"/>
      </w:rPr>
    </w:lvl>
    <w:lvl w:ilvl="1" w:tplc="20000003" w:tentative="1">
      <w:start w:val="1"/>
      <w:numFmt w:val="bullet"/>
      <w:lvlText w:val="o"/>
      <w:lvlJc w:val="left"/>
      <w:pPr>
        <w:ind w:left="2310" w:hanging="360"/>
      </w:pPr>
      <w:rPr>
        <w:rFonts w:ascii="Courier New" w:hAnsi="Courier New" w:cs="Courier New" w:hint="default"/>
      </w:rPr>
    </w:lvl>
    <w:lvl w:ilvl="2" w:tplc="20000005" w:tentative="1">
      <w:start w:val="1"/>
      <w:numFmt w:val="bullet"/>
      <w:lvlText w:val=""/>
      <w:lvlJc w:val="left"/>
      <w:pPr>
        <w:ind w:left="3030" w:hanging="360"/>
      </w:pPr>
      <w:rPr>
        <w:rFonts w:ascii="Wingdings" w:hAnsi="Wingdings" w:hint="default"/>
      </w:rPr>
    </w:lvl>
    <w:lvl w:ilvl="3" w:tplc="20000001" w:tentative="1">
      <w:start w:val="1"/>
      <w:numFmt w:val="bullet"/>
      <w:lvlText w:val=""/>
      <w:lvlJc w:val="left"/>
      <w:pPr>
        <w:ind w:left="3750" w:hanging="360"/>
      </w:pPr>
      <w:rPr>
        <w:rFonts w:ascii="Symbol" w:hAnsi="Symbol" w:hint="default"/>
      </w:rPr>
    </w:lvl>
    <w:lvl w:ilvl="4" w:tplc="20000003" w:tentative="1">
      <w:start w:val="1"/>
      <w:numFmt w:val="bullet"/>
      <w:lvlText w:val="o"/>
      <w:lvlJc w:val="left"/>
      <w:pPr>
        <w:ind w:left="4470" w:hanging="360"/>
      </w:pPr>
      <w:rPr>
        <w:rFonts w:ascii="Courier New" w:hAnsi="Courier New" w:cs="Courier New" w:hint="default"/>
      </w:rPr>
    </w:lvl>
    <w:lvl w:ilvl="5" w:tplc="20000005" w:tentative="1">
      <w:start w:val="1"/>
      <w:numFmt w:val="bullet"/>
      <w:lvlText w:val=""/>
      <w:lvlJc w:val="left"/>
      <w:pPr>
        <w:ind w:left="5190" w:hanging="360"/>
      </w:pPr>
      <w:rPr>
        <w:rFonts w:ascii="Wingdings" w:hAnsi="Wingdings" w:hint="default"/>
      </w:rPr>
    </w:lvl>
    <w:lvl w:ilvl="6" w:tplc="20000001" w:tentative="1">
      <w:start w:val="1"/>
      <w:numFmt w:val="bullet"/>
      <w:lvlText w:val=""/>
      <w:lvlJc w:val="left"/>
      <w:pPr>
        <w:ind w:left="5910" w:hanging="360"/>
      </w:pPr>
      <w:rPr>
        <w:rFonts w:ascii="Symbol" w:hAnsi="Symbol" w:hint="default"/>
      </w:rPr>
    </w:lvl>
    <w:lvl w:ilvl="7" w:tplc="20000003" w:tentative="1">
      <w:start w:val="1"/>
      <w:numFmt w:val="bullet"/>
      <w:lvlText w:val="o"/>
      <w:lvlJc w:val="left"/>
      <w:pPr>
        <w:ind w:left="6630" w:hanging="360"/>
      </w:pPr>
      <w:rPr>
        <w:rFonts w:ascii="Courier New" w:hAnsi="Courier New" w:cs="Courier New" w:hint="default"/>
      </w:rPr>
    </w:lvl>
    <w:lvl w:ilvl="8" w:tplc="20000005" w:tentative="1">
      <w:start w:val="1"/>
      <w:numFmt w:val="bullet"/>
      <w:lvlText w:val=""/>
      <w:lvlJc w:val="left"/>
      <w:pPr>
        <w:ind w:left="7350" w:hanging="360"/>
      </w:pPr>
      <w:rPr>
        <w:rFonts w:ascii="Wingdings" w:hAnsi="Wingdings" w:hint="default"/>
      </w:rPr>
    </w:lvl>
  </w:abstractNum>
  <w:abstractNum w:abstractNumId="4" w15:restartNumberingAfterBreak="0">
    <w:nsid w:val="33144C85"/>
    <w:multiLevelType w:val="hybridMultilevel"/>
    <w:tmpl w:val="63F8825C"/>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B45340"/>
    <w:multiLevelType w:val="hybridMultilevel"/>
    <w:tmpl w:val="F1E2054A"/>
    <w:lvl w:ilvl="0" w:tplc="20000001">
      <w:start w:val="1"/>
      <w:numFmt w:val="bullet"/>
      <w:lvlText w:val=""/>
      <w:lvlJc w:val="left"/>
      <w:pPr>
        <w:ind w:left="3225" w:hanging="360"/>
      </w:pPr>
      <w:rPr>
        <w:rFonts w:ascii="Symbol" w:hAnsi="Symbol" w:hint="default"/>
      </w:rPr>
    </w:lvl>
    <w:lvl w:ilvl="1" w:tplc="20000003" w:tentative="1">
      <w:start w:val="1"/>
      <w:numFmt w:val="bullet"/>
      <w:lvlText w:val="o"/>
      <w:lvlJc w:val="left"/>
      <w:pPr>
        <w:ind w:left="3945" w:hanging="360"/>
      </w:pPr>
      <w:rPr>
        <w:rFonts w:ascii="Courier New" w:hAnsi="Courier New" w:cs="Courier New" w:hint="default"/>
      </w:rPr>
    </w:lvl>
    <w:lvl w:ilvl="2" w:tplc="20000005" w:tentative="1">
      <w:start w:val="1"/>
      <w:numFmt w:val="bullet"/>
      <w:lvlText w:val=""/>
      <w:lvlJc w:val="left"/>
      <w:pPr>
        <w:ind w:left="4665" w:hanging="360"/>
      </w:pPr>
      <w:rPr>
        <w:rFonts w:ascii="Wingdings" w:hAnsi="Wingdings" w:hint="default"/>
      </w:rPr>
    </w:lvl>
    <w:lvl w:ilvl="3" w:tplc="20000001" w:tentative="1">
      <w:start w:val="1"/>
      <w:numFmt w:val="bullet"/>
      <w:lvlText w:val=""/>
      <w:lvlJc w:val="left"/>
      <w:pPr>
        <w:ind w:left="5385" w:hanging="360"/>
      </w:pPr>
      <w:rPr>
        <w:rFonts w:ascii="Symbol" w:hAnsi="Symbol" w:hint="default"/>
      </w:rPr>
    </w:lvl>
    <w:lvl w:ilvl="4" w:tplc="20000003" w:tentative="1">
      <w:start w:val="1"/>
      <w:numFmt w:val="bullet"/>
      <w:lvlText w:val="o"/>
      <w:lvlJc w:val="left"/>
      <w:pPr>
        <w:ind w:left="6105" w:hanging="360"/>
      </w:pPr>
      <w:rPr>
        <w:rFonts w:ascii="Courier New" w:hAnsi="Courier New" w:cs="Courier New" w:hint="default"/>
      </w:rPr>
    </w:lvl>
    <w:lvl w:ilvl="5" w:tplc="20000005" w:tentative="1">
      <w:start w:val="1"/>
      <w:numFmt w:val="bullet"/>
      <w:lvlText w:val=""/>
      <w:lvlJc w:val="left"/>
      <w:pPr>
        <w:ind w:left="6825" w:hanging="360"/>
      </w:pPr>
      <w:rPr>
        <w:rFonts w:ascii="Wingdings" w:hAnsi="Wingdings" w:hint="default"/>
      </w:rPr>
    </w:lvl>
    <w:lvl w:ilvl="6" w:tplc="20000001" w:tentative="1">
      <w:start w:val="1"/>
      <w:numFmt w:val="bullet"/>
      <w:lvlText w:val=""/>
      <w:lvlJc w:val="left"/>
      <w:pPr>
        <w:ind w:left="7545" w:hanging="360"/>
      </w:pPr>
      <w:rPr>
        <w:rFonts w:ascii="Symbol" w:hAnsi="Symbol" w:hint="default"/>
      </w:rPr>
    </w:lvl>
    <w:lvl w:ilvl="7" w:tplc="20000003" w:tentative="1">
      <w:start w:val="1"/>
      <w:numFmt w:val="bullet"/>
      <w:lvlText w:val="o"/>
      <w:lvlJc w:val="left"/>
      <w:pPr>
        <w:ind w:left="8265" w:hanging="360"/>
      </w:pPr>
      <w:rPr>
        <w:rFonts w:ascii="Courier New" w:hAnsi="Courier New" w:cs="Courier New" w:hint="default"/>
      </w:rPr>
    </w:lvl>
    <w:lvl w:ilvl="8" w:tplc="20000005" w:tentative="1">
      <w:start w:val="1"/>
      <w:numFmt w:val="bullet"/>
      <w:lvlText w:val=""/>
      <w:lvlJc w:val="left"/>
      <w:pPr>
        <w:ind w:left="8985" w:hanging="360"/>
      </w:pPr>
      <w:rPr>
        <w:rFonts w:ascii="Wingdings" w:hAnsi="Wingdings" w:hint="default"/>
      </w:rPr>
    </w:lvl>
  </w:abstractNum>
  <w:abstractNum w:abstractNumId="6" w15:restartNumberingAfterBreak="0">
    <w:nsid w:val="38B951DA"/>
    <w:multiLevelType w:val="hybridMultilevel"/>
    <w:tmpl w:val="9ED0133C"/>
    <w:lvl w:ilvl="0" w:tplc="2000000F">
      <w:start w:val="1"/>
      <w:numFmt w:val="decimal"/>
      <w:lvlText w:val="%1."/>
      <w:lvlJc w:val="left"/>
      <w:pPr>
        <w:ind w:left="765" w:hanging="360"/>
      </w:pPr>
    </w:lvl>
    <w:lvl w:ilvl="1" w:tplc="20000019" w:tentative="1">
      <w:start w:val="1"/>
      <w:numFmt w:val="lowerLetter"/>
      <w:lvlText w:val="%2."/>
      <w:lvlJc w:val="left"/>
      <w:pPr>
        <w:ind w:left="1485" w:hanging="360"/>
      </w:pPr>
    </w:lvl>
    <w:lvl w:ilvl="2" w:tplc="2000001B" w:tentative="1">
      <w:start w:val="1"/>
      <w:numFmt w:val="lowerRoman"/>
      <w:lvlText w:val="%3."/>
      <w:lvlJc w:val="right"/>
      <w:pPr>
        <w:ind w:left="2205" w:hanging="180"/>
      </w:pPr>
    </w:lvl>
    <w:lvl w:ilvl="3" w:tplc="2000000F" w:tentative="1">
      <w:start w:val="1"/>
      <w:numFmt w:val="decimal"/>
      <w:lvlText w:val="%4."/>
      <w:lvlJc w:val="left"/>
      <w:pPr>
        <w:ind w:left="2925" w:hanging="360"/>
      </w:pPr>
    </w:lvl>
    <w:lvl w:ilvl="4" w:tplc="20000019" w:tentative="1">
      <w:start w:val="1"/>
      <w:numFmt w:val="lowerLetter"/>
      <w:lvlText w:val="%5."/>
      <w:lvlJc w:val="left"/>
      <w:pPr>
        <w:ind w:left="3645" w:hanging="360"/>
      </w:pPr>
    </w:lvl>
    <w:lvl w:ilvl="5" w:tplc="2000001B" w:tentative="1">
      <w:start w:val="1"/>
      <w:numFmt w:val="lowerRoman"/>
      <w:lvlText w:val="%6."/>
      <w:lvlJc w:val="right"/>
      <w:pPr>
        <w:ind w:left="4365" w:hanging="180"/>
      </w:pPr>
    </w:lvl>
    <w:lvl w:ilvl="6" w:tplc="2000000F" w:tentative="1">
      <w:start w:val="1"/>
      <w:numFmt w:val="decimal"/>
      <w:lvlText w:val="%7."/>
      <w:lvlJc w:val="left"/>
      <w:pPr>
        <w:ind w:left="5085" w:hanging="360"/>
      </w:pPr>
    </w:lvl>
    <w:lvl w:ilvl="7" w:tplc="20000019" w:tentative="1">
      <w:start w:val="1"/>
      <w:numFmt w:val="lowerLetter"/>
      <w:lvlText w:val="%8."/>
      <w:lvlJc w:val="left"/>
      <w:pPr>
        <w:ind w:left="5805" w:hanging="360"/>
      </w:pPr>
    </w:lvl>
    <w:lvl w:ilvl="8" w:tplc="2000001B" w:tentative="1">
      <w:start w:val="1"/>
      <w:numFmt w:val="lowerRoman"/>
      <w:lvlText w:val="%9."/>
      <w:lvlJc w:val="right"/>
      <w:pPr>
        <w:ind w:left="6525" w:hanging="180"/>
      </w:pPr>
    </w:lvl>
  </w:abstractNum>
  <w:abstractNum w:abstractNumId="7" w15:restartNumberingAfterBreak="0">
    <w:nsid w:val="47623E12"/>
    <w:multiLevelType w:val="hybridMultilevel"/>
    <w:tmpl w:val="D1680E1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CC15C85"/>
    <w:multiLevelType w:val="multilevel"/>
    <w:tmpl w:val="2DAC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1E11F7"/>
    <w:multiLevelType w:val="hybridMultilevel"/>
    <w:tmpl w:val="F4D8B9C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0" w15:restartNumberingAfterBreak="0">
    <w:nsid w:val="62DA16F3"/>
    <w:multiLevelType w:val="multilevel"/>
    <w:tmpl w:val="3D6E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4C37A3"/>
    <w:multiLevelType w:val="hybridMultilevel"/>
    <w:tmpl w:val="2BA484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035798E"/>
    <w:multiLevelType w:val="multilevel"/>
    <w:tmpl w:val="1876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E11D82"/>
    <w:multiLevelType w:val="hybridMultilevel"/>
    <w:tmpl w:val="4F54D732"/>
    <w:lvl w:ilvl="0" w:tplc="20000001">
      <w:start w:val="1"/>
      <w:numFmt w:val="bullet"/>
      <w:lvlText w:val=""/>
      <w:lvlJc w:val="left"/>
      <w:pPr>
        <w:ind w:left="2565" w:hanging="360"/>
      </w:pPr>
      <w:rPr>
        <w:rFonts w:ascii="Symbol" w:hAnsi="Symbol" w:hint="default"/>
      </w:rPr>
    </w:lvl>
    <w:lvl w:ilvl="1" w:tplc="20000003" w:tentative="1">
      <w:start w:val="1"/>
      <w:numFmt w:val="bullet"/>
      <w:lvlText w:val="o"/>
      <w:lvlJc w:val="left"/>
      <w:pPr>
        <w:ind w:left="3285" w:hanging="360"/>
      </w:pPr>
      <w:rPr>
        <w:rFonts w:ascii="Courier New" w:hAnsi="Courier New" w:cs="Courier New" w:hint="default"/>
      </w:rPr>
    </w:lvl>
    <w:lvl w:ilvl="2" w:tplc="20000005" w:tentative="1">
      <w:start w:val="1"/>
      <w:numFmt w:val="bullet"/>
      <w:lvlText w:val=""/>
      <w:lvlJc w:val="left"/>
      <w:pPr>
        <w:ind w:left="4005" w:hanging="360"/>
      </w:pPr>
      <w:rPr>
        <w:rFonts w:ascii="Wingdings" w:hAnsi="Wingdings" w:hint="default"/>
      </w:rPr>
    </w:lvl>
    <w:lvl w:ilvl="3" w:tplc="20000001" w:tentative="1">
      <w:start w:val="1"/>
      <w:numFmt w:val="bullet"/>
      <w:lvlText w:val=""/>
      <w:lvlJc w:val="left"/>
      <w:pPr>
        <w:ind w:left="4725" w:hanging="360"/>
      </w:pPr>
      <w:rPr>
        <w:rFonts w:ascii="Symbol" w:hAnsi="Symbol" w:hint="default"/>
      </w:rPr>
    </w:lvl>
    <w:lvl w:ilvl="4" w:tplc="20000003" w:tentative="1">
      <w:start w:val="1"/>
      <w:numFmt w:val="bullet"/>
      <w:lvlText w:val="o"/>
      <w:lvlJc w:val="left"/>
      <w:pPr>
        <w:ind w:left="5445" w:hanging="360"/>
      </w:pPr>
      <w:rPr>
        <w:rFonts w:ascii="Courier New" w:hAnsi="Courier New" w:cs="Courier New" w:hint="default"/>
      </w:rPr>
    </w:lvl>
    <w:lvl w:ilvl="5" w:tplc="20000005" w:tentative="1">
      <w:start w:val="1"/>
      <w:numFmt w:val="bullet"/>
      <w:lvlText w:val=""/>
      <w:lvlJc w:val="left"/>
      <w:pPr>
        <w:ind w:left="6165" w:hanging="360"/>
      </w:pPr>
      <w:rPr>
        <w:rFonts w:ascii="Wingdings" w:hAnsi="Wingdings" w:hint="default"/>
      </w:rPr>
    </w:lvl>
    <w:lvl w:ilvl="6" w:tplc="20000001" w:tentative="1">
      <w:start w:val="1"/>
      <w:numFmt w:val="bullet"/>
      <w:lvlText w:val=""/>
      <w:lvlJc w:val="left"/>
      <w:pPr>
        <w:ind w:left="6885" w:hanging="360"/>
      </w:pPr>
      <w:rPr>
        <w:rFonts w:ascii="Symbol" w:hAnsi="Symbol" w:hint="default"/>
      </w:rPr>
    </w:lvl>
    <w:lvl w:ilvl="7" w:tplc="20000003" w:tentative="1">
      <w:start w:val="1"/>
      <w:numFmt w:val="bullet"/>
      <w:lvlText w:val="o"/>
      <w:lvlJc w:val="left"/>
      <w:pPr>
        <w:ind w:left="7605" w:hanging="360"/>
      </w:pPr>
      <w:rPr>
        <w:rFonts w:ascii="Courier New" w:hAnsi="Courier New" w:cs="Courier New" w:hint="default"/>
      </w:rPr>
    </w:lvl>
    <w:lvl w:ilvl="8" w:tplc="20000005" w:tentative="1">
      <w:start w:val="1"/>
      <w:numFmt w:val="bullet"/>
      <w:lvlText w:val=""/>
      <w:lvlJc w:val="left"/>
      <w:pPr>
        <w:ind w:left="8325" w:hanging="360"/>
      </w:pPr>
      <w:rPr>
        <w:rFonts w:ascii="Wingdings" w:hAnsi="Wingdings" w:hint="default"/>
      </w:rPr>
    </w:lvl>
  </w:abstractNum>
  <w:abstractNum w:abstractNumId="14" w15:restartNumberingAfterBreak="0">
    <w:nsid w:val="74EF395F"/>
    <w:multiLevelType w:val="hybridMultilevel"/>
    <w:tmpl w:val="751A099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433357751">
    <w:abstractNumId w:val="4"/>
  </w:num>
  <w:num w:numId="2" w16cid:durableId="1661035147">
    <w:abstractNumId w:val="3"/>
  </w:num>
  <w:num w:numId="3" w16cid:durableId="207495739">
    <w:abstractNumId w:val="13"/>
  </w:num>
  <w:num w:numId="4" w16cid:durableId="1417245066">
    <w:abstractNumId w:val="0"/>
  </w:num>
  <w:num w:numId="5" w16cid:durableId="1137409413">
    <w:abstractNumId w:val="5"/>
  </w:num>
  <w:num w:numId="6" w16cid:durableId="856045068">
    <w:abstractNumId w:val="6"/>
  </w:num>
  <w:num w:numId="7" w16cid:durableId="1807162585">
    <w:abstractNumId w:val="11"/>
  </w:num>
  <w:num w:numId="8" w16cid:durableId="528645290">
    <w:abstractNumId w:val="9"/>
  </w:num>
  <w:num w:numId="9" w16cid:durableId="511771567">
    <w:abstractNumId w:val="14"/>
  </w:num>
  <w:num w:numId="10" w16cid:durableId="1968119894">
    <w:abstractNumId w:val="2"/>
  </w:num>
  <w:num w:numId="11" w16cid:durableId="629553068">
    <w:abstractNumId w:val="1"/>
  </w:num>
  <w:num w:numId="12" w16cid:durableId="1079137350">
    <w:abstractNumId w:val="10"/>
  </w:num>
  <w:num w:numId="13" w16cid:durableId="1698579712">
    <w:abstractNumId w:val="7"/>
  </w:num>
  <w:num w:numId="14" w16cid:durableId="853806216">
    <w:abstractNumId w:val="8"/>
  </w:num>
  <w:num w:numId="15" w16cid:durableId="16526335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2B"/>
    <w:rsid w:val="00062A7A"/>
    <w:rsid w:val="000807E0"/>
    <w:rsid w:val="002900B3"/>
    <w:rsid w:val="003500C5"/>
    <w:rsid w:val="003A162B"/>
    <w:rsid w:val="004E06BE"/>
    <w:rsid w:val="006A7F0F"/>
    <w:rsid w:val="00884B74"/>
    <w:rsid w:val="009B732C"/>
    <w:rsid w:val="009D0FD4"/>
    <w:rsid w:val="00A17D5C"/>
    <w:rsid w:val="00A91497"/>
    <w:rsid w:val="00B46E2C"/>
    <w:rsid w:val="00B52CB2"/>
    <w:rsid w:val="00BC2C61"/>
    <w:rsid w:val="00C5004E"/>
    <w:rsid w:val="00C82C2E"/>
    <w:rsid w:val="00D3348D"/>
    <w:rsid w:val="00D60DA9"/>
    <w:rsid w:val="00D64933"/>
    <w:rsid w:val="00DA21AF"/>
    <w:rsid w:val="00DC34FD"/>
    <w:rsid w:val="00E95355"/>
    <w:rsid w:val="00EC0C73"/>
    <w:rsid w:val="00F86F08"/>
  </w:rsids>
  <m:mathPr>
    <m:mathFont m:val="Cambria Math"/>
    <m:brkBin m:val="before"/>
    <m:brkBinSub m:val="--"/>
    <m:smallFrac m:val="0"/>
    <m:dispDef/>
    <m:lMargin m:val="0"/>
    <m:rMargin m:val="0"/>
    <m:defJc m:val="centerGroup"/>
    <m:wrapIndent m:val="1440"/>
    <m:intLim m:val="subSup"/>
    <m:naryLim m:val="undOvr"/>
  </m:mathPr>
  <w:themeFontLang w:val="fr-DZ"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6A262"/>
  <w15:chartTrackingRefBased/>
  <w15:docId w15:val="{711A96A8-E973-4F25-9983-30BDA870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D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A16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162B"/>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A16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A162B"/>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3A162B"/>
    <w:pPr>
      <w:tabs>
        <w:tab w:val="center" w:pos="4536"/>
        <w:tab w:val="right" w:pos="9072"/>
      </w:tabs>
      <w:spacing w:after="0" w:line="240" w:lineRule="auto"/>
    </w:pPr>
  </w:style>
  <w:style w:type="character" w:customStyle="1" w:styleId="En-tteCar">
    <w:name w:val="En-tête Car"/>
    <w:basedOn w:val="Policepardfaut"/>
    <w:link w:val="En-tte"/>
    <w:uiPriority w:val="99"/>
    <w:rsid w:val="003A162B"/>
  </w:style>
  <w:style w:type="paragraph" w:styleId="Pieddepage">
    <w:name w:val="footer"/>
    <w:basedOn w:val="Normal"/>
    <w:link w:val="PieddepageCar"/>
    <w:uiPriority w:val="99"/>
    <w:unhideWhenUsed/>
    <w:rsid w:val="003A16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162B"/>
  </w:style>
  <w:style w:type="paragraph" w:styleId="Paragraphedeliste">
    <w:name w:val="List Paragraph"/>
    <w:basedOn w:val="Normal"/>
    <w:uiPriority w:val="34"/>
    <w:qFormat/>
    <w:rsid w:val="003A162B"/>
    <w:pPr>
      <w:ind w:left="720"/>
      <w:contextualSpacing/>
    </w:pPr>
  </w:style>
  <w:style w:type="character" w:styleId="Lienhypertexte">
    <w:name w:val="Hyperlink"/>
    <w:basedOn w:val="Policepardfaut"/>
    <w:uiPriority w:val="99"/>
    <w:semiHidden/>
    <w:unhideWhenUsed/>
    <w:rsid w:val="00A91497"/>
    <w:rPr>
      <w:color w:val="0000FF"/>
      <w:u w:val="single"/>
    </w:rPr>
  </w:style>
  <w:style w:type="paragraph" w:styleId="NormalWeb">
    <w:name w:val="Normal (Web)"/>
    <w:basedOn w:val="Normal"/>
    <w:uiPriority w:val="99"/>
    <w:semiHidden/>
    <w:unhideWhenUsed/>
    <w:rsid w:val="00A91497"/>
    <w:pPr>
      <w:spacing w:before="100" w:beforeAutospacing="1" w:after="100" w:afterAutospacing="1" w:line="240" w:lineRule="auto"/>
    </w:pPr>
    <w:rPr>
      <w:rFonts w:ascii="Times New Roman" w:eastAsia="Times New Roman" w:hAnsi="Times New Roman" w:cs="Times New Roman"/>
      <w:kern w:val="0"/>
      <w:sz w:val="24"/>
      <w:szCs w:val="24"/>
      <w:lang w:eastAsia="fr-D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4874">
      <w:bodyDiv w:val="1"/>
      <w:marLeft w:val="0"/>
      <w:marRight w:val="0"/>
      <w:marTop w:val="0"/>
      <w:marBottom w:val="0"/>
      <w:divBdr>
        <w:top w:val="none" w:sz="0" w:space="0" w:color="auto"/>
        <w:left w:val="none" w:sz="0" w:space="0" w:color="auto"/>
        <w:bottom w:val="none" w:sz="0" w:space="0" w:color="auto"/>
        <w:right w:val="none" w:sz="0" w:space="0" w:color="auto"/>
      </w:divBdr>
    </w:div>
    <w:div w:id="119422881">
      <w:bodyDiv w:val="1"/>
      <w:marLeft w:val="0"/>
      <w:marRight w:val="0"/>
      <w:marTop w:val="0"/>
      <w:marBottom w:val="0"/>
      <w:divBdr>
        <w:top w:val="none" w:sz="0" w:space="0" w:color="auto"/>
        <w:left w:val="none" w:sz="0" w:space="0" w:color="auto"/>
        <w:bottom w:val="none" w:sz="0" w:space="0" w:color="auto"/>
        <w:right w:val="none" w:sz="0" w:space="0" w:color="auto"/>
      </w:divBdr>
    </w:div>
    <w:div w:id="437992639">
      <w:bodyDiv w:val="1"/>
      <w:marLeft w:val="0"/>
      <w:marRight w:val="0"/>
      <w:marTop w:val="0"/>
      <w:marBottom w:val="0"/>
      <w:divBdr>
        <w:top w:val="none" w:sz="0" w:space="0" w:color="auto"/>
        <w:left w:val="none" w:sz="0" w:space="0" w:color="auto"/>
        <w:bottom w:val="none" w:sz="0" w:space="0" w:color="auto"/>
        <w:right w:val="none" w:sz="0" w:space="0" w:color="auto"/>
      </w:divBdr>
    </w:div>
    <w:div w:id="948203705">
      <w:bodyDiv w:val="1"/>
      <w:marLeft w:val="0"/>
      <w:marRight w:val="0"/>
      <w:marTop w:val="0"/>
      <w:marBottom w:val="0"/>
      <w:divBdr>
        <w:top w:val="none" w:sz="0" w:space="0" w:color="auto"/>
        <w:left w:val="none" w:sz="0" w:space="0" w:color="auto"/>
        <w:bottom w:val="none" w:sz="0" w:space="0" w:color="auto"/>
        <w:right w:val="none" w:sz="0" w:space="0" w:color="auto"/>
      </w:divBdr>
    </w:div>
    <w:div w:id="119034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edca9e2567d49cf/Documents/rappor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edca9e2567d49cf/Documents/rappor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5</a:t>
            </a:r>
            <a:r>
              <a:rPr lang="fr-FR" baseline="0"/>
              <a:t> ESSAIS SUR UN ARBRE DE 2000 NOEUDS</a:t>
            </a:r>
            <a:endParaRPr lang="fr-D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DZ"/>
        </a:p>
      </c:txPr>
    </c:title>
    <c:autoTitleDeleted val="0"/>
    <c:plotArea>
      <c:layout>
        <c:manualLayout>
          <c:layoutTarget val="inner"/>
          <c:xMode val="edge"/>
          <c:yMode val="edge"/>
          <c:x val="9.1914260717410323E-2"/>
          <c:y val="0.15334601665811767"/>
          <c:w val="0.87753018372703417"/>
          <c:h val="0.63335141852247168"/>
        </c:manualLayout>
      </c:layout>
      <c:barChart>
        <c:barDir val="col"/>
        <c:grouping val="clustered"/>
        <c:varyColors val="0"/>
        <c:ser>
          <c:idx val="0"/>
          <c:order val="0"/>
          <c:tx>
            <c:strRef>
              <c:f>Feuil2!$A$2</c:f>
              <c:strCache>
                <c:ptCount val="1"/>
                <c:pt idx="0">
                  <c:v>fusion_in_pr</c:v>
                </c:pt>
              </c:strCache>
            </c:strRef>
          </c:tx>
          <c:spPr>
            <a:solidFill>
              <a:schemeClr val="bg2">
                <a:lumMod val="10000"/>
              </a:schemeClr>
            </a:solidFill>
            <a:ln>
              <a:solidFill>
                <a:schemeClr val="bg2">
                  <a:lumMod val="10000"/>
                </a:schemeClr>
              </a:solid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10" b="0" i="1" u="none" strike="noStrike" kern="1200" baseline="0">
                    <a:solidFill>
                      <a:schemeClr val="tx1">
                        <a:lumMod val="75000"/>
                        <a:lumOff val="25000"/>
                      </a:schemeClr>
                    </a:solidFill>
                    <a:latin typeface="+mn-lt"/>
                    <a:ea typeface="+mn-ea"/>
                    <a:cs typeface="+mn-cs"/>
                  </a:defRPr>
                </a:pPr>
                <a:endParaRPr lang="fr-DZ"/>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Feuil2!$B$1:$E$1</c:f>
              <c:strCache>
                <c:ptCount val="4"/>
                <c:pt idx="0">
                  <c:v>H_min</c:v>
                </c:pt>
                <c:pt idx="1">
                  <c:v>H_max</c:v>
                </c:pt>
                <c:pt idx="2">
                  <c:v>nbr_feuilles</c:v>
                </c:pt>
                <c:pt idx="3">
                  <c:v>equilibrage%</c:v>
                </c:pt>
              </c:strCache>
            </c:strRef>
          </c:cat>
          <c:val>
            <c:numRef>
              <c:f>Feuil2!$B$2:$E$2</c:f>
              <c:numCache>
                <c:formatCode>General</c:formatCode>
                <c:ptCount val="4"/>
                <c:pt idx="0">
                  <c:v>2</c:v>
                </c:pt>
                <c:pt idx="1">
                  <c:v>977</c:v>
                </c:pt>
                <c:pt idx="2">
                  <c:v>602</c:v>
                </c:pt>
                <c:pt idx="3">
                  <c:v>45.04</c:v>
                </c:pt>
              </c:numCache>
            </c:numRef>
          </c:val>
          <c:extLst>
            <c:ext xmlns:c16="http://schemas.microsoft.com/office/drawing/2014/chart" uri="{C3380CC4-5D6E-409C-BE32-E72D297353CC}">
              <c16:uniqueId val="{00000000-8131-4C3D-B8A2-885E2A6DD43C}"/>
            </c:ext>
          </c:extLst>
        </c:ser>
        <c:ser>
          <c:idx val="1"/>
          <c:order val="1"/>
          <c:tx>
            <c:strRef>
              <c:f>Feuil2!$A$3</c:f>
              <c:strCache>
                <c:ptCount val="1"/>
                <c:pt idx="0">
                  <c:v>fusion_in_ps</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DZ"/>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Feuil2!$B$1:$E$1</c:f>
              <c:strCache>
                <c:ptCount val="4"/>
                <c:pt idx="0">
                  <c:v>H_min</c:v>
                </c:pt>
                <c:pt idx="1">
                  <c:v>H_max</c:v>
                </c:pt>
                <c:pt idx="2">
                  <c:v>nbr_feuilles</c:v>
                </c:pt>
                <c:pt idx="3">
                  <c:v>equilibrage%</c:v>
                </c:pt>
              </c:strCache>
            </c:strRef>
          </c:cat>
          <c:val>
            <c:numRef>
              <c:f>Feuil2!$B$3:$E$3</c:f>
              <c:numCache>
                <c:formatCode>General</c:formatCode>
                <c:ptCount val="4"/>
                <c:pt idx="0">
                  <c:v>4</c:v>
                </c:pt>
                <c:pt idx="1">
                  <c:v>1441</c:v>
                </c:pt>
                <c:pt idx="2">
                  <c:v>461</c:v>
                </c:pt>
                <c:pt idx="3">
                  <c:v>27.429999999999996</c:v>
                </c:pt>
              </c:numCache>
            </c:numRef>
          </c:val>
          <c:extLst>
            <c:ext xmlns:c16="http://schemas.microsoft.com/office/drawing/2014/chart" uri="{C3380CC4-5D6E-409C-BE32-E72D297353CC}">
              <c16:uniqueId val="{00000001-8131-4C3D-B8A2-885E2A6DD43C}"/>
            </c:ext>
          </c:extLst>
        </c:ser>
        <c:ser>
          <c:idx val="2"/>
          <c:order val="2"/>
          <c:tx>
            <c:strRef>
              <c:f>Feuil2!$A$4</c:f>
              <c:strCache>
                <c:ptCount val="1"/>
                <c:pt idx="0">
                  <c:v>fusion_pr_pr</c:v>
                </c:pt>
              </c:strCache>
            </c:strRef>
          </c:tx>
          <c:spPr>
            <a:solidFill>
              <a:schemeClr val="accent3"/>
            </a:solidFill>
            <a:ln>
              <a:noFill/>
            </a:ln>
            <a:effectLst/>
          </c:spPr>
          <c:invertIfNegative val="0"/>
          <c:dLbls>
            <c:dLbl>
              <c:idx val="3"/>
              <c:tx>
                <c:rich>
                  <a:bodyPr/>
                  <a:lstStyle/>
                  <a:p>
                    <a:fld id="{09903F65-5D26-41C4-9788-E5BC73040F70}" type="VALUE">
                      <a:rPr lang="en-US"/>
                      <a:pPr/>
                      <a:t>[VALEUR]</a:t>
                    </a:fld>
                    <a:endParaRPr lang="fr-DZ"/>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8131-4C3D-B8A2-885E2A6DD43C}"/>
                </c:ext>
              </c:extLst>
            </c:dLbl>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DZ"/>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Feuil2!$B$1:$E$1</c:f>
              <c:strCache>
                <c:ptCount val="4"/>
                <c:pt idx="0">
                  <c:v>H_min</c:v>
                </c:pt>
                <c:pt idx="1">
                  <c:v>H_max</c:v>
                </c:pt>
                <c:pt idx="2">
                  <c:v>nbr_feuilles</c:v>
                </c:pt>
                <c:pt idx="3">
                  <c:v>equilibrage%</c:v>
                </c:pt>
              </c:strCache>
            </c:strRef>
          </c:cat>
          <c:val>
            <c:numRef>
              <c:f>Feuil2!$B$4:$E$4</c:f>
              <c:numCache>
                <c:formatCode>General</c:formatCode>
                <c:ptCount val="4"/>
                <c:pt idx="0">
                  <c:v>5</c:v>
                </c:pt>
                <c:pt idx="1">
                  <c:v>23</c:v>
                </c:pt>
                <c:pt idx="2">
                  <c:v>674</c:v>
                </c:pt>
                <c:pt idx="3">
                  <c:v>60.46</c:v>
                </c:pt>
              </c:numCache>
            </c:numRef>
          </c:val>
          <c:extLst>
            <c:ext xmlns:c16="http://schemas.microsoft.com/office/drawing/2014/chart" uri="{C3380CC4-5D6E-409C-BE32-E72D297353CC}">
              <c16:uniqueId val="{00000003-8131-4C3D-B8A2-885E2A6DD43C}"/>
            </c:ext>
          </c:extLst>
        </c:ser>
        <c:ser>
          <c:idx val="3"/>
          <c:order val="3"/>
          <c:tx>
            <c:strRef>
              <c:f>Feuil2!$A$5</c:f>
              <c:strCache>
                <c:ptCount val="1"/>
                <c:pt idx="0">
                  <c:v>fusion_pr_ps</c:v>
                </c:pt>
              </c:strCache>
            </c:strRef>
          </c:tx>
          <c:spPr>
            <a:solidFill>
              <a:schemeClr val="accent4"/>
            </a:solidFill>
            <a:ln>
              <a:noFill/>
            </a:ln>
            <a:effectLst/>
          </c:spPr>
          <c:invertIfNegative val="0"/>
          <c:dLbls>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8131-4C3D-B8A2-885E2A6DD43C}"/>
                </c:ext>
              </c:extLst>
            </c:dLbl>
            <c:dLbl>
              <c:idx val="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8131-4C3D-B8A2-885E2A6DD43C}"/>
                </c:ext>
              </c:extLst>
            </c:dLbl>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DZ"/>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Feuil2!$B$1:$E$1</c:f>
              <c:strCache>
                <c:ptCount val="4"/>
                <c:pt idx="0">
                  <c:v>H_min</c:v>
                </c:pt>
                <c:pt idx="1">
                  <c:v>H_max</c:v>
                </c:pt>
                <c:pt idx="2">
                  <c:v>nbr_feuilles</c:v>
                </c:pt>
                <c:pt idx="3">
                  <c:v>equilibrage%</c:v>
                </c:pt>
              </c:strCache>
            </c:strRef>
          </c:cat>
          <c:val>
            <c:numRef>
              <c:f>Feuil2!$B$5:$E$5</c:f>
              <c:numCache>
                <c:formatCode>General</c:formatCode>
                <c:ptCount val="4"/>
                <c:pt idx="0">
                  <c:v>2</c:v>
                </c:pt>
                <c:pt idx="1">
                  <c:v>504</c:v>
                </c:pt>
                <c:pt idx="2">
                  <c:v>675</c:v>
                </c:pt>
                <c:pt idx="3">
                  <c:v>57.33</c:v>
                </c:pt>
              </c:numCache>
            </c:numRef>
          </c:val>
          <c:extLst>
            <c:ext xmlns:c16="http://schemas.microsoft.com/office/drawing/2014/chart" uri="{C3380CC4-5D6E-409C-BE32-E72D297353CC}">
              <c16:uniqueId val="{00000006-8131-4C3D-B8A2-885E2A6DD43C}"/>
            </c:ext>
          </c:extLst>
        </c:ser>
        <c:ser>
          <c:idx val="4"/>
          <c:order val="4"/>
          <c:tx>
            <c:strRef>
              <c:f>Feuil2!$A$6</c:f>
              <c:strCache>
                <c:ptCount val="1"/>
                <c:pt idx="0">
                  <c:v>fusion_ps_ps</c:v>
                </c:pt>
              </c:strCache>
            </c:strRef>
          </c:tx>
          <c:spPr>
            <a:solidFill>
              <a:schemeClr val="accent5"/>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DZ"/>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Feuil2!$B$1:$E$1</c:f>
              <c:strCache>
                <c:ptCount val="4"/>
                <c:pt idx="0">
                  <c:v>H_min</c:v>
                </c:pt>
                <c:pt idx="1">
                  <c:v>H_max</c:v>
                </c:pt>
                <c:pt idx="2">
                  <c:v>nbr_feuilles</c:v>
                </c:pt>
                <c:pt idx="3">
                  <c:v>equilibrage%</c:v>
                </c:pt>
              </c:strCache>
            </c:strRef>
          </c:cat>
          <c:val>
            <c:numRef>
              <c:f>Feuil2!$B$6:$E$6</c:f>
              <c:numCache>
                <c:formatCode>General</c:formatCode>
                <c:ptCount val="4"/>
                <c:pt idx="0">
                  <c:v>3</c:v>
                </c:pt>
                <c:pt idx="1">
                  <c:v>983</c:v>
                </c:pt>
                <c:pt idx="2">
                  <c:v>641</c:v>
                </c:pt>
                <c:pt idx="3">
                  <c:v>46.55</c:v>
                </c:pt>
              </c:numCache>
            </c:numRef>
          </c:val>
          <c:extLst>
            <c:ext xmlns:c16="http://schemas.microsoft.com/office/drawing/2014/chart" uri="{C3380CC4-5D6E-409C-BE32-E72D297353CC}">
              <c16:uniqueId val="{00000007-8131-4C3D-B8A2-885E2A6DD43C}"/>
            </c:ext>
          </c:extLst>
        </c:ser>
        <c:dLbls>
          <c:showLegendKey val="0"/>
          <c:showVal val="0"/>
          <c:showCatName val="0"/>
          <c:showSerName val="0"/>
          <c:showPercent val="0"/>
          <c:showBubbleSize val="0"/>
        </c:dLbls>
        <c:gapWidth val="219"/>
        <c:axId val="1585034031"/>
        <c:axId val="1585034511"/>
        <c:extLst>
          <c:ext xmlns:c15="http://schemas.microsoft.com/office/drawing/2012/chart" uri="{02D57815-91ED-43cb-92C2-25804820EDAC}">
            <c15:filteredBarSeries>
              <c15:ser>
                <c:idx val="5"/>
                <c:order val="5"/>
                <c:tx>
                  <c:strRef>
                    <c:extLst>
                      <c:ext uri="{02D57815-91ED-43cb-92C2-25804820EDAC}">
                        <c15:formulaRef>
                          <c15:sqref>Feuil2!$A$7</c15:sqref>
                        </c15:formulaRef>
                      </c:ext>
                    </c:extLst>
                    <c:strCache>
                      <c:ptCount val="1"/>
                    </c:strCache>
                  </c:strRef>
                </c:tx>
                <c:spPr>
                  <a:solidFill>
                    <a:schemeClr val="accent6"/>
                  </a:solidFill>
                  <a:ln>
                    <a:noFill/>
                  </a:ln>
                  <a:effectLst/>
                </c:spPr>
                <c:invertIfNegative val="0"/>
                <c:cat>
                  <c:strRef>
                    <c:extLst>
                      <c:ext uri="{02D57815-91ED-43cb-92C2-25804820EDAC}">
                        <c15:formulaRef>
                          <c15:sqref>Feuil2!$B$1:$E$1</c15:sqref>
                        </c15:formulaRef>
                      </c:ext>
                    </c:extLst>
                    <c:strCache>
                      <c:ptCount val="4"/>
                      <c:pt idx="0">
                        <c:v>H_min</c:v>
                      </c:pt>
                      <c:pt idx="1">
                        <c:v>H_max</c:v>
                      </c:pt>
                      <c:pt idx="2">
                        <c:v>nbr_feuilles</c:v>
                      </c:pt>
                      <c:pt idx="3">
                        <c:v>equilibrage%</c:v>
                      </c:pt>
                    </c:strCache>
                  </c:strRef>
                </c:cat>
                <c:val>
                  <c:numRef>
                    <c:extLst>
                      <c:ext uri="{02D57815-91ED-43cb-92C2-25804820EDAC}">
                        <c15:formulaRef>
                          <c15:sqref>Feuil2!$B$7:$E$7</c15:sqref>
                        </c15:formulaRef>
                      </c:ext>
                    </c:extLst>
                    <c:numCache>
                      <c:formatCode>General</c:formatCode>
                      <c:ptCount val="4"/>
                    </c:numCache>
                  </c:numRef>
                </c:val>
                <c:extLst>
                  <c:ext xmlns:c16="http://schemas.microsoft.com/office/drawing/2014/chart" uri="{C3380CC4-5D6E-409C-BE32-E72D297353CC}">
                    <c16:uniqueId val="{00000008-8131-4C3D-B8A2-885E2A6DD43C}"/>
                  </c:ext>
                </c:extLst>
              </c15:ser>
            </c15:filteredBarSeries>
          </c:ext>
        </c:extLst>
      </c:barChart>
      <c:catAx>
        <c:axId val="1585034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Z"/>
          </a:p>
        </c:txPr>
        <c:crossAx val="1585034511"/>
        <c:crosses val="autoZero"/>
        <c:auto val="1"/>
        <c:lblAlgn val="ctr"/>
        <c:lblOffset val="100"/>
        <c:noMultiLvlLbl val="0"/>
      </c:catAx>
      <c:valAx>
        <c:axId val="1585034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Z"/>
          </a:p>
        </c:txPr>
        <c:crossAx val="1585034031"/>
        <c:crosses val="autoZero"/>
        <c:crossBetween val="between"/>
      </c:valAx>
      <c:spPr>
        <a:noFill/>
        <a:ln>
          <a:noFill/>
        </a:ln>
        <a:effectLst/>
      </c:spPr>
    </c:plotArea>
    <c:legend>
      <c:legendPos val="b"/>
      <c:overlay val="0"/>
      <c:spPr>
        <a:noFill/>
        <a:ln>
          <a:solidFill>
            <a:schemeClr val="bg2">
              <a:lumMod val="10000"/>
            </a:scheme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D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kumimoji="0" lang="fr-FR"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5 ESSAIS SUR UN ARBRE DE 12000 NOEUDS</a:t>
            </a:r>
            <a:endParaRPr kumimoji="0" lang="fr-DZ"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DZ"/>
        </a:p>
      </c:txPr>
    </c:title>
    <c:autoTitleDeleted val="0"/>
    <c:plotArea>
      <c:layout/>
      <c:barChart>
        <c:barDir val="bar"/>
        <c:grouping val="clustered"/>
        <c:varyColors val="0"/>
        <c:ser>
          <c:idx val="0"/>
          <c:order val="0"/>
          <c:tx>
            <c:strRef>
              <c:f>Feuil2!$A$12</c:f>
              <c:strCache>
                <c:ptCount val="1"/>
                <c:pt idx="0">
                  <c:v>fusion_in_pr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DZ"/>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Feuil2!$B$11:$E$11</c:f>
              <c:strCache>
                <c:ptCount val="4"/>
                <c:pt idx="0">
                  <c:v>h_max</c:v>
                </c:pt>
                <c:pt idx="1">
                  <c:v>h_min</c:v>
                </c:pt>
                <c:pt idx="2">
                  <c:v>Nbr_Feuilles</c:v>
                </c:pt>
                <c:pt idx="3">
                  <c:v>Equilibrage%</c:v>
                </c:pt>
              </c:strCache>
            </c:strRef>
          </c:cat>
          <c:val>
            <c:numRef>
              <c:f>Feuil2!$B$12:$E$12</c:f>
              <c:numCache>
                <c:formatCode>General</c:formatCode>
                <c:ptCount val="4"/>
                <c:pt idx="0">
                  <c:v>5133</c:v>
                </c:pt>
                <c:pt idx="1">
                  <c:v>2</c:v>
                </c:pt>
                <c:pt idx="2">
                  <c:v>3765</c:v>
                </c:pt>
                <c:pt idx="3">
                  <c:v>48.44</c:v>
                </c:pt>
              </c:numCache>
            </c:numRef>
          </c:val>
          <c:extLst>
            <c:ext xmlns:c16="http://schemas.microsoft.com/office/drawing/2014/chart" uri="{C3380CC4-5D6E-409C-BE32-E72D297353CC}">
              <c16:uniqueId val="{00000000-79DE-4F5F-99D0-24B47AE4F394}"/>
            </c:ext>
          </c:extLst>
        </c:ser>
        <c:ser>
          <c:idx val="1"/>
          <c:order val="1"/>
          <c:tx>
            <c:strRef>
              <c:f>Feuil2!$A$13</c:f>
              <c:strCache>
                <c:ptCount val="1"/>
                <c:pt idx="0">
                  <c:v>fusion_in_ps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DZ"/>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Feuil2!$B$11:$E$11</c:f>
              <c:strCache>
                <c:ptCount val="4"/>
                <c:pt idx="0">
                  <c:v>h_max</c:v>
                </c:pt>
                <c:pt idx="1">
                  <c:v>h_min</c:v>
                </c:pt>
                <c:pt idx="2">
                  <c:v>Nbr_Feuilles</c:v>
                </c:pt>
                <c:pt idx="3">
                  <c:v>Equilibrage%</c:v>
                </c:pt>
              </c:strCache>
            </c:strRef>
          </c:cat>
          <c:val>
            <c:numRef>
              <c:f>Feuil2!$B$13:$E$13</c:f>
              <c:numCache>
                <c:formatCode>General</c:formatCode>
                <c:ptCount val="4"/>
                <c:pt idx="0">
                  <c:v>7186</c:v>
                </c:pt>
                <c:pt idx="1">
                  <c:v>2</c:v>
                </c:pt>
                <c:pt idx="2">
                  <c:v>3493</c:v>
                </c:pt>
                <c:pt idx="3">
                  <c:v>37.75</c:v>
                </c:pt>
              </c:numCache>
            </c:numRef>
          </c:val>
          <c:extLst>
            <c:ext xmlns:c16="http://schemas.microsoft.com/office/drawing/2014/chart" uri="{C3380CC4-5D6E-409C-BE32-E72D297353CC}">
              <c16:uniqueId val="{00000001-79DE-4F5F-99D0-24B47AE4F394}"/>
            </c:ext>
          </c:extLst>
        </c:ser>
        <c:ser>
          <c:idx val="2"/>
          <c:order val="2"/>
          <c:tx>
            <c:strRef>
              <c:f>Feuil2!$A$14</c:f>
              <c:strCache>
                <c:ptCount val="1"/>
                <c:pt idx="0">
                  <c:v>fusion_pr_pr</c:v>
                </c:pt>
              </c:strCache>
            </c:strRef>
          </c:tx>
          <c:spPr>
            <a:solidFill>
              <a:schemeClr val="accent3"/>
            </a:solidFill>
            <a:ln>
              <a:noFill/>
            </a:ln>
            <a:effectLst/>
          </c:spPr>
          <c:invertIfNegative val="0"/>
          <c:cat>
            <c:strRef>
              <c:f>Feuil2!$B$11:$E$11</c:f>
              <c:strCache>
                <c:ptCount val="4"/>
                <c:pt idx="0">
                  <c:v>h_max</c:v>
                </c:pt>
                <c:pt idx="1">
                  <c:v>h_min</c:v>
                </c:pt>
                <c:pt idx="2">
                  <c:v>Nbr_Feuilles</c:v>
                </c:pt>
                <c:pt idx="3">
                  <c:v>Equilibrage%</c:v>
                </c:pt>
              </c:strCache>
            </c:strRef>
          </c:cat>
          <c:val>
            <c:numRef>
              <c:f>Feuil2!$B$14:$E$14</c:f>
              <c:numCache>
                <c:formatCode>General</c:formatCode>
                <c:ptCount val="4"/>
                <c:pt idx="0">
                  <c:v>33</c:v>
                </c:pt>
                <c:pt idx="1">
                  <c:v>6</c:v>
                </c:pt>
                <c:pt idx="2">
                  <c:v>3945</c:v>
                </c:pt>
                <c:pt idx="3">
                  <c:v>59.12</c:v>
                </c:pt>
              </c:numCache>
            </c:numRef>
          </c:val>
          <c:extLst>
            <c:ext xmlns:c16="http://schemas.microsoft.com/office/drawing/2014/chart" uri="{C3380CC4-5D6E-409C-BE32-E72D297353CC}">
              <c16:uniqueId val="{00000002-79DE-4F5F-99D0-24B47AE4F394}"/>
            </c:ext>
          </c:extLst>
        </c:ser>
        <c:ser>
          <c:idx val="3"/>
          <c:order val="3"/>
          <c:tx>
            <c:strRef>
              <c:f>Feuil2!$A$15</c:f>
              <c:strCache>
                <c:ptCount val="1"/>
                <c:pt idx="0">
                  <c:v>fusion__pr_ps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DZ"/>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Feuil2!$B$11:$E$11</c:f>
              <c:strCache>
                <c:ptCount val="4"/>
                <c:pt idx="0">
                  <c:v>h_max</c:v>
                </c:pt>
                <c:pt idx="1">
                  <c:v>h_min</c:v>
                </c:pt>
                <c:pt idx="2">
                  <c:v>Nbr_Feuilles</c:v>
                </c:pt>
                <c:pt idx="3">
                  <c:v>Equilibrage%</c:v>
                </c:pt>
              </c:strCache>
            </c:strRef>
          </c:cat>
          <c:val>
            <c:numRef>
              <c:f>Feuil2!$B$15:$E$15</c:f>
              <c:numCache>
                <c:formatCode>General</c:formatCode>
                <c:ptCount val="4"/>
                <c:pt idx="0">
                  <c:v>2845</c:v>
                </c:pt>
                <c:pt idx="1">
                  <c:v>3</c:v>
                </c:pt>
                <c:pt idx="2">
                  <c:v>3956</c:v>
                </c:pt>
                <c:pt idx="3">
                  <c:v>57.16</c:v>
                </c:pt>
              </c:numCache>
            </c:numRef>
          </c:val>
          <c:extLst>
            <c:ext xmlns:c16="http://schemas.microsoft.com/office/drawing/2014/chart" uri="{C3380CC4-5D6E-409C-BE32-E72D297353CC}">
              <c16:uniqueId val="{00000003-79DE-4F5F-99D0-24B47AE4F394}"/>
            </c:ext>
          </c:extLst>
        </c:ser>
        <c:ser>
          <c:idx val="4"/>
          <c:order val="4"/>
          <c:tx>
            <c:strRef>
              <c:f>Feuil2!$A$16</c:f>
              <c:strCache>
                <c:ptCount val="1"/>
                <c:pt idx="0">
                  <c:v>fusion_ps_ps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DZ"/>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Feuil2!$B$11:$E$11</c:f>
              <c:strCache>
                <c:ptCount val="4"/>
                <c:pt idx="0">
                  <c:v>h_max</c:v>
                </c:pt>
                <c:pt idx="1">
                  <c:v>h_min</c:v>
                </c:pt>
                <c:pt idx="2">
                  <c:v>Nbr_Feuilles</c:v>
                </c:pt>
                <c:pt idx="3">
                  <c:v>Equilibrage%</c:v>
                </c:pt>
              </c:strCache>
            </c:strRef>
          </c:cat>
          <c:val>
            <c:numRef>
              <c:f>Feuil2!$B$16:$E$16</c:f>
              <c:numCache>
                <c:formatCode>General</c:formatCode>
                <c:ptCount val="4"/>
                <c:pt idx="0">
                  <c:v>5260</c:v>
                </c:pt>
                <c:pt idx="1">
                  <c:v>2</c:v>
                </c:pt>
                <c:pt idx="2">
                  <c:v>3973</c:v>
                </c:pt>
                <c:pt idx="3">
                  <c:v>49.908000000000001</c:v>
                </c:pt>
              </c:numCache>
            </c:numRef>
          </c:val>
          <c:extLst>
            <c:ext xmlns:c16="http://schemas.microsoft.com/office/drawing/2014/chart" uri="{C3380CC4-5D6E-409C-BE32-E72D297353CC}">
              <c16:uniqueId val="{00000004-79DE-4F5F-99D0-24B47AE4F394}"/>
            </c:ext>
          </c:extLst>
        </c:ser>
        <c:dLbls>
          <c:showLegendKey val="0"/>
          <c:showVal val="0"/>
          <c:showCatName val="0"/>
          <c:showSerName val="0"/>
          <c:showPercent val="0"/>
          <c:showBubbleSize val="0"/>
        </c:dLbls>
        <c:gapWidth val="150"/>
        <c:axId val="2064948879"/>
        <c:axId val="2064940239"/>
        <c:extLst>
          <c:ext xmlns:c15="http://schemas.microsoft.com/office/drawing/2012/chart" uri="{02D57815-91ED-43cb-92C2-25804820EDAC}">
            <c15:filteredBarSeries>
              <c15:ser>
                <c:idx val="5"/>
                <c:order val="5"/>
                <c:tx>
                  <c:strRef>
                    <c:extLst>
                      <c:ext uri="{02D57815-91ED-43cb-92C2-25804820EDAC}">
                        <c15:formulaRef>
                          <c15:sqref>Feuil2!$A$17</c15:sqref>
                        </c15:formulaRef>
                      </c:ext>
                    </c:extLst>
                    <c:strCache>
                      <c:ptCount val="1"/>
                    </c:strCache>
                  </c:strRef>
                </c:tx>
                <c:spPr>
                  <a:solidFill>
                    <a:schemeClr val="accent6"/>
                  </a:solidFill>
                  <a:ln>
                    <a:noFill/>
                  </a:ln>
                  <a:effectLst/>
                </c:spPr>
                <c:invertIfNegative val="0"/>
                <c:cat>
                  <c:strRef>
                    <c:extLst>
                      <c:ext uri="{02D57815-91ED-43cb-92C2-25804820EDAC}">
                        <c15:formulaRef>
                          <c15:sqref>Feuil2!$B$11:$E$11</c15:sqref>
                        </c15:formulaRef>
                      </c:ext>
                    </c:extLst>
                    <c:strCache>
                      <c:ptCount val="4"/>
                      <c:pt idx="0">
                        <c:v>h_max</c:v>
                      </c:pt>
                      <c:pt idx="1">
                        <c:v>h_min</c:v>
                      </c:pt>
                      <c:pt idx="2">
                        <c:v>Nbr_Feuilles</c:v>
                      </c:pt>
                      <c:pt idx="3">
                        <c:v>Equilibrage%</c:v>
                      </c:pt>
                    </c:strCache>
                  </c:strRef>
                </c:cat>
                <c:val>
                  <c:numRef>
                    <c:extLst>
                      <c:ext uri="{02D57815-91ED-43cb-92C2-25804820EDAC}">
                        <c15:formulaRef>
                          <c15:sqref>Feuil2!$B$17:$E$17</c15:sqref>
                        </c15:formulaRef>
                      </c:ext>
                    </c:extLst>
                    <c:numCache>
                      <c:formatCode>General</c:formatCode>
                      <c:ptCount val="4"/>
                    </c:numCache>
                  </c:numRef>
                </c:val>
                <c:extLst>
                  <c:ext xmlns:c16="http://schemas.microsoft.com/office/drawing/2014/chart" uri="{C3380CC4-5D6E-409C-BE32-E72D297353CC}">
                    <c16:uniqueId val="{00000005-79DE-4F5F-99D0-24B47AE4F394}"/>
                  </c:ext>
                </c:extLst>
              </c15:ser>
            </c15:filteredBarSeries>
          </c:ext>
        </c:extLst>
      </c:barChart>
      <c:catAx>
        <c:axId val="2064948879"/>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Z"/>
          </a:p>
        </c:txPr>
        <c:crossAx val="2064940239"/>
        <c:crosses val="autoZero"/>
        <c:auto val="1"/>
        <c:lblAlgn val="ctr"/>
        <c:lblOffset val="100"/>
        <c:noMultiLvlLbl val="0"/>
      </c:catAx>
      <c:valAx>
        <c:axId val="20649402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Z"/>
          </a:p>
        </c:txPr>
        <c:crossAx val="20649488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fr-DZ"/>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DZ"/>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noeuds par niveau sur un arbre de 30 noeuds</a:t>
            </a:r>
          </a:p>
          <a:p>
            <a:pPr>
              <a:defRPr/>
            </a:pPr>
            <a:r>
              <a:rPr lang="fr-FR" baseline="0"/>
              <a:t> </a:t>
            </a:r>
            <a:endParaRPr lang="fr-D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DZ"/>
        </a:p>
      </c:txPr>
    </c:title>
    <c:autoTitleDeleted val="0"/>
    <c:plotArea>
      <c:layout/>
      <c:lineChart>
        <c:grouping val="standard"/>
        <c:varyColors val="0"/>
        <c:ser>
          <c:idx val="0"/>
          <c:order val="0"/>
          <c:tx>
            <c:strRef>
              <c:f>Feuil1!$B$1</c:f>
              <c:strCache>
                <c:ptCount val="1"/>
                <c:pt idx="0">
                  <c:v>node_in_pr</c:v>
                </c:pt>
              </c:strCache>
            </c:strRef>
          </c:tx>
          <c:spPr>
            <a:ln w="28575" cap="rnd">
              <a:solidFill>
                <a:schemeClr val="bg2">
                  <a:lumMod val="10000"/>
                </a:schemeClr>
              </a:solidFill>
              <a:round/>
            </a:ln>
            <a:effectLst/>
          </c:spPr>
          <c:marker>
            <c:symbol val="none"/>
          </c:marker>
          <c:cat>
            <c:strRef>
              <c:f>Feuil1!$A$2:$A$26</c:f>
              <c:strCache>
                <c:ptCount val="24"/>
                <c:pt idx="0">
                  <c:v>level0</c:v>
                </c:pt>
                <c:pt idx="1">
                  <c:v>level1</c:v>
                </c:pt>
                <c:pt idx="2">
                  <c:v>level2</c:v>
                </c:pt>
                <c:pt idx="3">
                  <c:v>level3</c:v>
                </c:pt>
                <c:pt idx="4">
                  <c:v>level4</c:v>
                </c:pt>
                <c:pt idx="5">
                  <c:v>level5</c:v>
                </c:pt>
                <c:pt idx="6">
                  <c:v>level6</c:v>
                </c:pt>
                <c:pt idx="7">
                  <c:v>level7</c:v>
                </c:pt>
                <c:pt idx="8">
                  <c:v>level8</c:v>
                </c:pt>
                <c:pt idx="9">
                  <c:v>level9</c:v>
                </c:pt>
                <c:pt idx="10">
                  <c:v>level10</c:v>
                </c:pt>
                <c:pt idx="11">
                  <c:v>level11</c:v>
                </c:pt>
                <c:pt idx="12">
                  <c:v>level12</c:v>
                </c:pt>
                <c:pt idx="13">
                  <c:v>level13</c:v>
                </c:pt>
                <c:pt idx="14">
                  <c:v>level14</c:v>
                </c:pt>
                <c:pt idx="15">
                  <c:v>level15</c:v>
                </c:pt>
                <c:pt idx="16">
                  <c:v>level16</c:v>
                </c:pt>
                <c:pt idx="17">
                  <c:v>level17</c:v>
                </c:pt>
                <c:pt idx="18">
                  <c:v>level18</c:v>
                </c:pt>
                <c:pt idx="19">
                  <c:v>level19</c:v>
                </c:pt>
                <c:pt idx="20">
                  <c:v>level20</c:v>
                </c:pt>
                <c:pt idx="21">
                  <c:v>level21</c:v>
                </c:pt>
                <c:pt idx="22">
                  <c:v>level22</c:v>
                </c:pt>
                <c:pt idx="23">
                  <c:v>level23</c:v>
                </c:pt>
              </c:strCache>
            </c:strRef>
          </c:cat>
          <c:val>
            <c:numRef>
              <c:f>Feuil1!$B$2:$B$26</c:f>
              <c:numCache>
                <c:formatCode>General</c:formatCode>
                <c:ptCount val="25"/>
                <c:pt idx="0">
                  <c:v>1</c:v>
                </c:pt>
                <c:pt idx="1">
                  <c:v>1</c:v>
                </c:pt>
                <c:pt idx="2">
                  <c:v>1</c:v>
                </c:pt>
                <c:pt idx="3">
                  <c:v>1</c:v>
                </c:pt>
                <c:pt idx="4">
                  <c:v>2</c:v>
                </c:pt>
                <c:pt idx="5">
                  <c:v>2</c:v>
                </c:pt>
                <c:pt idx="6">
                  <c:v>2</c:v>
                </c:pt>
                <c:pt idx="7">
                  <c:v>2</c:v>
                </c:pt>
                <c:pt idx="8">
                  <c:v>3</c:v>
                </c:pt>
                <c:pt idx="9">
                  <c:v>2</c:v>
                </c:pt>
                <c:pt idx="10">
                  <c:v>1</c:v>
                </c:pt>
                <c:pt idx="11">
                  <c:v>1</c:v>
                </c:pt>
                <c:pt idx="12">
                  <c:v>2</c:v>
                </c:pt>
                <c:pt idx="13">
                  <c:v>2</c:v>
                </c:pt>
                <c:pt idx="14">
                  <c:v>1</c:v>
                </c:pt>
                <c:pt idx="15">
                  <c:v>2</c:v>
                </c:pt>
                <c:pt idx="16">
                  <c:v>3</c:v>
                </c:pt>
                <c:pt idx="17">
                  <c:v>1</c:v>
                </c:pt>
                <c:pt idx="18">
                  <c:v>0</c:v>
                </c:pt>
                <c:pt idx="19">
                  <c:v>0</c:v>
                </c:pt>
                <c:pt idx="20">
                  <c:v>0</c:v>
                </c:pt>
                <c:pt idx="21">
                  <c:v>0</c:v>
                </c:pt>
                <c:pt idx="22">
                  <c:v>0</c:v>
                </c:pt>
                <c:pt idx="23">
                  <c:v>0</c:v>
                </c:pt>
              </c:numCache>
            </c:numRef>
          </c:val>
          <c:smooth val="0"/>
          <c:extLst>
            <c:ext xmlns:c16="http://schemas.microsoft.com/office/drawing/2014/chart" uri="{C3380CC4-5D6E-409C-BE32-E72D297353CC}">
              <c16:uniqueId val="{00000000-72DD-4267-97E8-96C0BEDF389D}"/>
            </c:ext>
          </c:extLst>
        </c:ser>
        <c:ser>
          <c:idx val="1"/>
          <c:order val="1"/>
          <c:tx>
            <c:strRef>
              <c:f>Feuil1!$C$1</c:f>
              <c:strCache>
                <c:ptCount val="1"/>
                <c:pt idx="0">
                  <c:v>node_in_ps</c:v>
                </c:pt>
              </c:strCache>
            </c:strRef>
          </c:tx>
          <c:spPr>
            <a:ln w="28575" cap="rnd">
              <a:solidFill>
                <a:srgbClr val="FF0000"/>
              </a:solidFill>
              <a:round/>
            </a:ln>
            <a:effectLst/>
          </c:spPr>
          <c:marker>
            <c:symbol val="none"/>
          </c:marker>
          <c:cat>
            <c:strRef>
              <c:f>Feuil1!$A$2:$A$26</c:f>
              <c:strCache>
                <c:ptCount val="24"/>
                <c:pt idx="0">
                  <c:v>level0</c:v>
                </c:pt>
                <c:pt idx="1">
                  <c:v>level1</c:v>
                </c:pt>
                <c:pt idx="2">
                  <c:v>level2</c:v>
                </c:pt>
                <c:pt idx="3">
                  <c:v>level3</c:v>
                </c:pt>
                <c:pt idx="4">
                  <c:v>level4</c:v>
                </c:pt>
                <c:pt idx="5">
                  <c:v>level5</c:v>
                </c:pt>
                <c:pt idx="6">
                  <c:v>level6</c:v>
                </c:pt>
                <c:pt idx="7">
                  <c:v>level7</c:v>
                </c:pt>
                <c:pt idx="8">
                  <c:v>level8</c:v>
                </c:pt>
                <c:pt idx="9">
                  <c:v>level9</c:v>
                </c:pt>
                <c:pt idx="10">
                  <c:v>level10</c:v>
                </c:pt>
                <c:pt idx="11">
                  <c:v>level11</c:v>
                </c:pt>
                <c:pt idx="12">
                  <c:v>level12</c:v>
                </c:pt>
                <c:pt idx="13">
                  <c:v>level13</c:v>
                </c:pt>
                <c:pt idx="14">
                  <c:v>level14</c:v>
                </c:pt>
                <c:pt idx="15">
                  <c:v>level15</c:v>
                </c:pt>
                <c:pt idx="16">
                  <c:v>level16</c:v>
                </c:pt>
                <c:pt idx="17">
                  <c:v>level17</c:v>
                </c:pt>
                <c:pt idx="18">
                  <c:v>level18</c:v>
                </c:pt>
                <c:pt idx="19">
                  <c:v>level19</c:v>
                </c:pt>
                <c:pt idx="20">
                  <c:v>level20</c:v>
                </c:pt>
                <c:pt idx="21">
                  <c:v>level21</c:v>
                </c:pt>
                <c:pt idx="22">
                  <c:v>level22</c:v>
                </c:pt>
                <c:pt idx="23">
                  <c:v>level23</c:v>
                </c:pt>
              </c:strCache>
            </c:strRef>
          </c:cat>
          <c:val>
            <c:numRef>
              <c:f>Feuil1!$C$2:$C$26</c:f>
              <c:numCache>
                <c:formatCode>General</c:formatCode>
                <c:ptCount val="25"/>
                <c:pt idx="0">
                  <c:v>1</c:v>
                </c:pt>
                <c:pt idx="1">
                  <c:v>1</c:v>
                </c:pt>
                <c:pt idx="2">
                  <c:v>1</c:v>
                </c:pt>
                <c:pt idx="3">
                  <c:v>1</c:v>
                </c:pt>
                <c:pt idx="4">
                  <c:v>1</c:v>
                </c:pt>
                <c:pt idx="5">
                  <c:v>1</c:v>
                </c:pt>
                <c:pt idx="6">
                  <c:v>2</c:v>
                </c:pt>
                <c:pt idx="7">
                  <c:v>2</c:v>
                </c:pt>
                <c:pt idx="8">
                  <c:v>1</c:v>
                </c:pt>
                <c:pt idx="9">
                  <c:v>2</c:v>
                </c:pt>
                <c:pt idx="10">
                  <c:v>1</c:v>
                </c:pt>
                <c:pt idx="11">
                  <c:v>1</c:v>
                </c:pt>
                <c:pt idx="12">
                  <c:v>1</c:v>
                </c:pt>
                <c:pt idx="13">
                  <c:v>1</c:v>
                </c:pt>
                <c:pt idx="14">
                  <c:v>1</c:v>
                </c:pt>
                <c:pt idx="15">
                  <c:v>2</c:v>
                </c:pt>
                <c:pt idx="16">
                  <c:v>2</c:v>
                </c:pt>
                <c:pt idx="17">
                  <c:v>1</c:v>
                </c:pt>
                <c:pt idx="18">
                  <c:v>1</c:v>
                </c:pt>
                <c:pt idx="19">
                  <c:v>1</c:v>
                </c:pt>
                <c:pt idx="20">
                  <c:v>2</c:v>
                </c:pt>
                <c:pt idx="21">
                  <c:v>1</c:v>
                </c:pt>
                <c:pt idx="22">
                  <c:v>1</c:v>
                </c:pt>
                <c:pt idx="23">
                  <c:v>1</c:v>
                </c:pt>
              </c:numCache>
            </c:numRef>
          </c:val>
          <c:smooth val="0"/>
          <c:extLst>
            <c:ext xmlns:c16="http://schemas.microsoft.com/office/drawing/2014/chart" uri="{C3380CC4-5D6E-409C-BE32-E72D297353CC}">
              <c16:uniqueId val="{00000001-72DD-4267-97E8-96C0BEDF389D}"/>
            </c:ext>
          </c:extLst>
        </c:ser>
        <c:ser>
          <c:idx val="2"/>
          <c:order val="2"/>
          <c:tx>
            <c:strRef>
              <c:f>Feuil1!$D$1</c:f>
              <c:strCache>
                <c:ptCount val="1"/>
                <c:pt idx="0">
                  <c:v>node_pr_pr</c:v>
                </c:pt>
              </c:strCache>
            </c:strRef>
          </c:tx>
          <c:spPr>
            <a:ln w="28575" cap="rnd">
              <a:solidFill>
                <a:schemeClr val="accent6">
                  <a:lumMod val="75000"/>
                </a:schemeClr>
              </a:solidFill>
              <a:round/>
            </a:ln>
            <a:effectLst/>
          </c:spPr>
          <c:marker>
            <c:symbol val="none"/>
          </c:marker>
          <c:cat>
            <c:strRef>
              <c:f>Feuil1!$A$2:$A$26</c:f>
              <c:strCache>
                <c:ptCount val="24"/>
                <c:pt idx="0">
                  <c:v>level0</c:v>
                </c:pt>
                <c:pt idx="1">
                  <c:v>level1</c:v>
                </c:pt>
                <c:pt idx="2">
                  <c:v>level2</c:v>
                </c:pt>
                <c:pt idx="3">
                  <c:v>level3</c:v>
                </c:pt>
                <c:pt idx="4">
                  <c:v>level4</c:v>
                </c:pt>
                <c:pt idx="5">
                  <c:v>level5</c:v>
                </c:pt>
                <c:pt idx="6">
                  <c:v>level6</c:v>
                </c:pt>
                <c:pt idx="7">
                  <c:v>level7</c:v>
                </c:pt>
                <c:pt idx="8">
                  <c:v>level8</c:v>
                </c:pt>
                <c:pt idx="9">
                  <c:v>level9</c:v>
                </c:pt>
                <c:pt idx="10">
                  <c:v>level10</c:v>
                </c:pt>
                <c:pt idx="11">
                  <c:v>level11</c:v>
                </c:pt>
                <c:pt idx="12">
                  <c:v>level12</c:v>
                </c:pt>
                <c:pt idx="13">
                  <c:v>level13</c:v>
                </c:pt>
                <c:pt idx="14">
                  <c:v>level14</c:v>
                </c:pt>
                <c:pt idx="15">
                  <c:v>level15</c:v>
                </c:pt>
                <c:pt idx="16">
                  <c:v>level16</c:v>
                </c:pt>
                <c:pt idx="17">
                  <c:v>level17</c:v>
                </c:pt>
                <c:pt idx="18">
                  <c:v>level18</c:v>
                </c:pt>
                <c:pt idx="19">
                  <c:v>level19</c:v>
                </c:pt>
                <c:pt idx="20">
                  <c:v>level20</c:v>
                </c:pt>
                <c:pt idx="21">
                  <c:v>level21</c:v>
                </c:pt>
                <c:pt idx="22">
                  <c:v>level22</c:v>
                </c:pt>
                <c:pt idx="23">
                  <c:v>level23</c:v>
                </c:pt>
              </c:strCache>
            </c:strRef>
          </c:cat>
          <c:val>
            <c:numRef>
              <c:f>Feuil1!$D$2:$D$26</c:f>
              <c:numCache>
                <c:formatCode>General</c:formatCode>
                <c:ptCount val="25"/>
                <c:pt idx="0">
                  <c:v>1</c:v>
                </c:pt>
                <c:pt idx="1">
                  <c:v>2</c:v>
                </c:pt>
                <c:pt idx="2">
                  <c:v>4</c:v>
                </c:pt>
                <c:pt idx="3">
                  <c:v>7</c:v>
                </c:pt>
                <c:pt idx="4">
                  <c:v>8</c:v>
                </c:pt>
                <c:pt idx="5">
                  <c:v>8</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numCache>
            </c:numRef>
          </c:val>
          <c:smooth val="0"/>
          <c:extLst>
            <c:ext xmlns:c16="http://schemas.microsoft.com/office/drawing/2014/chart" uri="{C3380CC4-5D6E-409C-BE32-E72D297353CC}">
              <c16:uniqueId val="{00000002-72DD-4267-97E8-96C0BEDF389D}"/>
            </c:ext>
          </c:extLst>
        </c:ser>
        <c:ser>
          <c:idx val="3"/>
          <c:order val="3"/>
          <c:tx>
            <c:strRef>
              <c:f>Feuil1!$E$1</c:f>
              <c:strCache>
                <c:ptCount val="1"/>
                <c:pt idx="0">
                  <c:v>node_pr_ps</c:v>
                </c:pt>
              </c:strCache>
            </c:strRef>
          </c:tx>
          <c:spPr>
            <a:ln w="28575" cap="rnd">
              <a:solidFill>
                <a:schemeClr val="accent4"/>
              </a:solidFill>
              <a:round/>
            </a:ln>
            <a:effectLst/>
          </c:spPr>
          <c:marker>
            <c:symbol val="none"/>
          </c:marker>
          <c:cat>
            <c:strRef>
              <c:f>Feuil1!$A$2:$A$26</c:f>
              <c:strCache>
                <c:ptCount val="24"/>
                <c:pt idx="0">
                  <c:v>level0</c:v>
                </c:pt>
                <c:pt idx="1">
                  <c:v>level1</c:v>
                </c:pt>
                <c:pt idx="2">
                  <c:v>level2</c:v>
                </c:pt>
                <c:pt idx="3">
                  <c:v>level3</c:v>
                </c:pt>
                <c:pt idx="4">
                  <c:v>level4</c:v>
                </c:pt>
                <c:pt idx="5">
                  <c:v>level5</c:v>
                </c:pt>
                <c:pt idx="6">
                  <c:v>level6</c:v>
                </c:pt>
                <c:pt idx="7">
                  <c:v>level7</c:v>
                </c:pt>
                <c:pt idx="8">
                  <c:v>level8</c:v>
                </c:pt>
                <c:pt idx="9">
                  <c:v>level9</c:v>
                </c:pt>
                <c:pt idx="10">
                  <c:v>level10</c:v>
                </c:pt>
                <c:pt idx="11">
                  <c:v>level11</c:v>
                </c:pt>
                <c:pt idx="12">
                  <c:v>level12</c:v>
                </c:pt>
                <c:pt idx="13">
                  <c:v>level13</c:v>
                </c:pt>
                <c:pt idx="14">
                  <c:v>level14</c:v>
                </c:pt>
                <c:pt idx="15">
                  <c:v>level15</c:v>
                </c:pt>
                <c:pt idx="16">
                  <c:v>level16</c:v>
                </c:pt>
                <c:pt idx="17">
                  <c:v>level17</c:v>
                </c:pt>
                <c:pt idx="18">
                  <c:v>level18</c:v>
                </c:pt>
                <c:pt idx="19">
                  <c:v>level19</c:v>
                </c:pt>
                <c:pt idx="20">
                  <c:v>level20</c:v>
                </c:pt>
                <c:pt idx="21">
                  <c:v>level21</c:v>
                </c:pt>
                <c:pt idx="22">
                  <c:v>level22</c:v>
                </c:pt>
                <c:pt idx="23">
                  <c:v>level23</c:v>
                </c:pt>
              </c:strCache>
            </c:strRef>
          </c:cat>
          <c:val>
            <c:numRef>
              <c:f>Feuil1!$E$2:$E$26</c:f>
              <c:numCache>
                <c:formatCode>General</c:formatCode>
                <c:ptCount val="25"/>
                <c:pt idx="0">
                  <c:v>1</c:v>
                </c:pt>
                <c:pt idx="1">
                  <c:v>2</c:v>
                </c:pt>
                <c:pt idx="2">
                  <c:v>4</c:v>
                </c:pt>
                <c:pt idx="3">
                  <c:v>2</c:v>
                </c:pt>
                <c:pt idx="4">
                  <c:v>4</c:v>
                </c:pt>
                <c:pt idx="5">
                  <c:v>3</c:v>
                </c:pt>
                <c:pt idx="6">
                  <c:v>4</c:v>
                </c:pt>
                <c:pt idx="7">
                  <c:v>3</c:v>
                </c:pt>
                <c:pt idx="8">
                  <c:v>4</c:v>
                </c:pt>
                <c:pt idx="9">
                  <c:v>2</c:v>
                </c:pt>
                <c:pt idx="10">
                  <c:v>1</c:v>
                </c:pt>
                <c:pt idx="11">
                  <c:v>0</c:v>
                </c:pt>
                <c:pt idx="12">
                  <c:v>0</c:v>
                </c:pt>
                <c:pt idx="13">
                  <c:v>0</c:v>
                </c:pt>
                <c:pt idx="14">
                  <c:v>0</c:v>
                </c:pt>
                <c:pt idx="15">
                  <c:v>0</c:v>
                </c:pt>
                <c:pt idx="16">
                  <c:v>0</c:v>
                </c:pt>
                <c:pt idx="17">
                  <c:v>0</c:v>
                </c:pt>
                <c:pt idx="18">
                  <c:v>0</c:v>
                </c:pt>
                <c:pt idx="19">
                  <c:v>0</c:v>
                </c:pt>
                <c:pt idx="20">
                  <c:v>0</c:v>
                </c:pt>
                <c:pt idx="21">
                  <c:v>0</c:v>
                </c:pt>
                <c:pt idx="22">
                  <c:v>0</c:v>
                </c:pt>
                <c:pt idx="23">
                  <c:v>0</c:v>
                </c:pt>
              </c:numCache>
            </c:numRef>
          </c:val>
          <c:smooth val="0"/>
          <c:extLst>
            <c:ext xmlns:c16="http://schemas.microsoft.com/office/drawing/2014/chart" uri="{C3380CC4-5D6E-409C-BE32-E72D297353CC}">
              <c16:uniqueId val="{00000003-72DD-4267-97E8-96C0BEDF389D}"/>
            </c:ext>
          </c:extLst>
        </c:ser>
        <c:ser>
          <c:idx val="4"/>
          <c:order val="4"/>
          <c:tx>
            <c:strRef>
              <c:f>Feuil1!$F$1</c:f>
              <c:strCache>
                <c:ptCount val="1"/>
                <c:pt idx="0">
                  <c:v>node_ps_ps</c:v>
                </c:pt>
              </c:strCache>
            </c:strRef>
          </c:tx>
          <c:spPr>
            <a:ln w="28575" cap="rnd">
              <a:solidFill>
                <a:schemeClr val="accent5"/>
              </a:solidFill>
              <a:round/>
            </a:ln>
            <a:effectLst/>
          </c:spPr>
          <c:marker>
            <c:symbol val="none"/>
          </c:marker>
          <c:cat>
            <c:strRef>
              <c:f>Feuil1!$A$2:$A$26</c:f>
              <c:strCache>
                <c:ptCount val="24"/>
                <c:pt idx="0">
                  <c:v>level0</c:v>
                </c:pt>
                <c:pt idx="1">
                  <c:v>level1</c:v>
                </c:pt>
                <c:pt idx="2">
                  <c:v>level2</c:v>
                </c:pt>
                <c:pt idx="3">
                  <c:v>level3</c:v>
                </c:pt>
                <c:pt idx="4">
                  <c:v>level4</c:v>
                </c:pt>
                <c:pt idx="5">
                  <c:v>level5</c:v>
                </c:pt>
                <c:pt idx="6">
                  <c:v>level6</c:v>
                </c:pt>
                <c:pt idx="7">
                  <c:v>level7</c:v>
                </c:pt>
                <c:pt idx="8">
                  <c:v>level8</c:v>
                </c:pt>
                <c:pt idx="9">
                  <c:v>level9</c:v>
                </c:pt>
                <c:pt idx="10">
                  <c:v>level10</c:v>
                </c:pt>
                <c:pt idx="11">
                  <c:v>level11</c:v>
                </c:pt>
                <c:pt idx="12">
                  <c:v>level12</c:v>
                </c:pt>
                <c:pt idx="13">
                  <c:v>level13</c:v>
                </c:pt>
                <c:pt idx="14">
                  <c:v>level14</c:v>
                </c:pt>
                <c:pt idx="15">
                  <c:v>level15</c:v>
                </c:pt>
                <c:pt idx="16">
                  <c:v>level16</c:v>
                </c:pt>
                <c:pt idx="17">
                  <c:v>level17</c:v>
                </c:pt>
                <c:pt idx="18">
                  <c:v>level18</c:v>
                </c:pt>
                <c:pt idx="19">
                  <c:v>level19</c:v>
                </c:pt>
                <c:pt idx="20">
                  <c:v>level20</c:v>
                </c:pt>
                <c:pt idx="21">
                  <c:v>level21</c:v>
                </c:pt>
                <c:pt idx="22">
                  <c:v>level22</c:v>
                </c:pt>
                <c:pt idx="23">
                  <c:v>level23</c:v>
                </c:pt>
              </c:strCache>
            </c:strRef>
          </c:cat>
          <c:val>
            <c:numRef>
              <c:f>Feuil1!$F$2:$F$26</c:f>
              <c:numCache>
                <c:formatCode>General</c:formatCode>
                <c:ptCount val="25"/>
                <c:pt idx="0">
                  <c:v>1</c:v>
                </c:pt>
                <c:pt idx="1">
                  <c:v>1</c:v>
                </c:pt>
                <c:pt idx="2">
                  <c:v>2</c:v>
                </c:pt>
                <c:pt idx="3">
                  <c:v>2</c:v>
                </c:pt>
                <c:pt idx="4">
                  <c:v>2</c:v>
                </c:pt>
                <c:pt idx="5">
                  <c:v>2</c:v>
                </c:pt>
                <c:pt idx="6">
                  <c:v>3</c:v>
                </c:pt>
                <c:pt idx="7">
                  <c:v>2</c:v>
                </c:pt>
                <c:pt idx="8">
                  <c:v>2</c:v>
                </c:pt>
                <c:pt idx="9">
                  <c:v>4</c:v>
                </c:pt>
                <c:pt idx="10">
                  <c:v>2</c:v>
                </c:pt>
                <c:pt idx="11">
                  <c:v>2</c:v>
                </c:pt>
                <c:pt idx="12">
                  <c:v>2</c:v>
                </c:pt>
                <c:pt idx="13">
                  <c:v>1</c:v>
                </c:pt>
                <c:pt idx="14">
                  <c:v>1</c:v>
                </c:pt>
                <c:pt idx="15">
                  <c:v>1</c:v>
                </c:pt>
                <c:pt idx="16">
                  <c:v>0</c:v>
                </c:pt>
                <c:pt idx="17">
                  <c:v>0</c:v>
                </c:pt>
                <c:pt idx="18">
                  <c:v>0</c:v>
                </c:pt>
                <c:pt idx="19">
                  <c:v>0</c:v>
                </c:pt>
                <c:pt idx="20">
                  <c:v>0</c:v>
                </c:pt>
                <c:pt idx="21">
                  <c:v>0</c:v>
                </c:pt>
                <c:pt idx="22">
                  <c:v>0</c:v>
                </c:pt>
                <c:pt idx="23">
                  <c:v>0</c:v>
                </c:pt>
              </c:numCache>
            </c:numRef>
          </c:val>
          <c:smooth val="0"/>
          <c:extLst>
            <c:ext xmlns:c16="http://schemas.microsoft.com/office/drawing/2014/chart" uri="{C3380CC4-5D6E-409C-BE32-E72D297353CC}">
              <c16:uniqueId val="{00000004-72DD-4267-97E8-96C0BEDF389D}"/>
            </c:ext>
          </c:extLst>
        </c:ser>
        <c:dLbls>
          <c:showLegendKey val="0"/>
          <c:showVal val="0"/>
          <c:showCatName val="0"/>
          <c:showSerName val="0"/>
          <c:showPercent val="0"/>
          <c:showBubbleSize val="0"/>
        </c:dLbls>
        <c:smooth val="0"/>
        <c:axId val="1495652479"/>
        <c:axId val="1495650559"/>
      </c:lineChart>
      <c:catAx>
        <c:axId val="1495652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Z"/>
          </a:p>
        </c:txPr>
        <c:crossAx val="1495650559"/>
        <c:crosses val="autoZero"/>
        <c:auto val="1"/>
        <c:lblAlgn val="ctr"/>
        <c:lblOffset val="100"/>
        <c:noMultiLvlLbl val="0"/>
      </c:catAx>
      <c:valAx>
        <c:axId val="1495650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Z"/>
          </a:p>
        </c:txPr>
        <c:crossAx val="1495652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Z"/>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D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551</Words>
  <Characters>3145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belaid bensaada</dc:creator>
  <cp:keywords/>
  <dc:description/>
  <cp:lastModifiedBy>belaid bensaada</cp:lastModifiedBy>
  <cp:revision>15</cp:revision>
  <dcterms:created xsi:type="dcterms:W3CDTF">2023-06-17T14:58:00Z</dcterms:created>
  <dcterms:modified xsi:type="dcterms:W3CDTF">2023-06-17T17:01:00Z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39775b8d-4e9e-4bba-87b6-d9cfe0a3d79f</vt:lpwstr>
  </property>
</Properties>
</file>