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E1761" w14:textId="77777777" w:rsidR="00B54AF9" w:rsidRDefault="00B54AF9" w:rsidP="00B54AF9">
      <w:r w:rsidRPr="00B54AF9">
        <w:t>El nuevo vecino</w:t>
      </w:r>
      <w:r w:rsidRPr="00B54AF9">
        <w:t xml:space="preserve"> </w:t>
      </w:r>
    </w:p>
    <w:p w14:paraId="74CB2262" w14:textId="0441E656" w:rsidR="00B54AF9" w:rsidRPr="00B54AF9" w:rsidRDefault="00B54AF9" w:rsidP="00B54AF9">
      <w:r w:rsidRPr="00B54AF9">
        <w:t>Hace dos semanas llegó un nuevo vecino al edificio de Marta. Se llama Tomás y viene de Argentina. Es muy amable y siempre saluda a todos con una sonrisa. El primer día, Marta lo vio en el ascensor y comenzaron a hablar. Tomás le contó que trabaja desde casa y que le encanta cocinar. También mencionó que todavía no conoce bien la ciudad y que está buscando lugares para comer buena comida mexicana.</w:t>
      </w:r>
    </w:p>
    <w:p w14:paraId="2FF2F6EC" w14:textId="77777777" w:rsidR="00B54AF9" w:rsidRPr="00B54AF9" w:rsidRDefault="00B54AF9" w:rsidP="00B54AF9">
      <w:r w:rsidRPr="00B54AF9">
        <w:t>Marta le recomendó una taquería cerca del parque y le dijo que los tacos al pastor son los mejores. Al día siguiente, Tomás le agradeció el consejo y le comentó que había probado los tacos. “¡Tenías razón!”, le dijo. Desde entonces, se ven seguido en el pasillo y siempre conversan un poco antes de entrar a sus departamentos.</w:t>
      </w:r>
    </w:p>
    <w:p w14:paraId="12B61590" w14:textId="77777777" w:rsidR="002057DB" w:rsidRPr="00B54AF9" w:rsidRDefault="002057DB" w:rsidP="00B54AF9"/>
    <w:sectPr w:rsidR="002057DB" w:rsidRPr="00B54A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AF9"/>
    <w:rsid w:val="002057DB"/>
    <w:rsid w:val="00421891"/>
    <w:rsid w:val="00B54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DA5AA"/>
  <w15:chartTrackingRefBased/>
  <w15:docId w15:val="{D6680835-E646-4708-BF12-8293CAE8E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4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4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4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4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4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4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4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4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4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4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4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4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4A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4A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4A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4A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4A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4A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4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4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4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4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4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4A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4A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4A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4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4A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4A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638</Characters>
  <Application>Microsoft Office Word</Application>
  <DocSecurity>0</DocSecurity>
  <Lines>17</Lines>
  <Paragraphs>18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2025-10-20T21:44:00Z</dcterms:created>
  <dcterms:modified xsi:type="dcterms:W3CDTF">2025-10-20T21:45:00Z</dcterms:modified>
</cp:coreProperties>
</file>