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143A2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C4AB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2143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2143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bookmarkStart w:id="0" w:name="_GoBack"/>
      <w:bookmarkEnd w:id="0"/>
    </w:p>
    <w:p w:rsidR="00CD0CA6" w:rsidRPr="002C4AB4" w:rsidRDefault="00CD0CA6" w:rsidP="00CD0C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ЗМІННИХ ДЛЯ КЕРУВАННЯ ДАНИМИ В T-SQL</w:t>
      </w:r>
    </w:p>
    <w:p w:rsidR="00CD0CA6" w:rsidRPr="002C4AB4" w:rsidRDefault="00CD0CA6" w:rsidP="00E142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8C2E03" w:rsidRPr="002C4AB4" w:rsidRDefault="00403382" w:rsidP="008C2E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C2E03"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C2E03"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oсновною</w:t>
      </w:r>
      <w:proofErr w:type="spellEnd"/>
      <w:r w:rsidR="008C2E03"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метою даної лабораторної роботи є засвоєння студентами методів і технік використання змінних у мові T-SQL, що є розширенням стандартного SQL, специфічним для Microsoft SQL Server. Лабораторна робота націлена на підвищення рівня розуміння студентами процесу декларації, ініціалізації та використання змінних у контексті керування даними, а також їх вплив на потоки виконання SQL-</w:t>
      </w:r>
      <w:proofErr w:type="spellStart"/>
      <w:r w:rsidR="008C2E03"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="008C2E03"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C2E03" w:rsidRPr="002C4AB4" w:rsidRDefault="008C2E03" w:rsidP="008C2E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Вивчення змінних дозволить студентам отримати уміння </w:t>
      </w:r>
      <w:proofErr w:type="spellStart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управл</w:t>
      </w:r>
      <w:r w:rsidR="002C4AB4"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яти даними через змінні</w:t>
      </w: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є критично важливим для оптимізації запитів та автоматизації баз даних. Студенти </w:t>
      </w:r>
      <w:proofErr w:type="spellStart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навчаться</w:t>
      </w:r>
      <w:proofErr w:type="spellEnd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формулювати складні запити, що включають в себе використання тимчасових змінних для зберігання проміжних результатів, що значно підвищує ефективність виконання запитів та розробку програмного забезпечення на базі SQL Server.</w:t>
      </w:r>
    </w:p>
    <w:p w:rsidR="00E265EF" w:rsidRPr="002C4AB4" w:rsidRDefault="00E265EF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Pr="002C4AB4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2C4AB4" w:rsidRPr="002C4AB4" w:rsidRDefault="002C4AB4" w:rsidP="002C4AB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4AB4" w:rsidRPr="002C4AB4" w:rsidRDefault="002C4AB4" w:rsidP="002C4A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Змінні у T-SQL є фундаментальними елементами, які дозволяють тимчасово зберігати дані під час виконання </w:t>
      </w:r>
      <w:proofErr w:type="spellStart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. Вони відіграють ключову роль у створенні динамічних і гнучких запитів до баз даних. Цей розділ охоплює основні концепції і методики використання змінних у контексті T-SQL, які є розширенням SQL, використовуваним у Microsoft SQL Server.</w:t>
      </w:r>
    </w:p>
    <w:p w:rsidR="002C4AB4" w:rsidRPr="002C4AB4" w:rsidRDefault="002C4AB4" w:rsidP="002C4A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1. Декларація змінних: В T-SQL змінна повинна бути оголошена перед її використанням за допомогою команди DECLARE. Кожна змінна має вказаний тип даних, який визначає розмір і характер інформації, яку змінна може зберігати.</w:t>
      </w:r>
    </w:p>
    <w:p w:rsidR="002C4AB4" w:rsidRPr="002C4AB4" w:rsidRDefault="002C4AB4" w:rsidP="002C4A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Ініціалізація змінних: Після декларації змінних можлива їх ініціалізація, тобто присвоєння змінним початкових значень. Це здійснюється за допомогою </w:t>
      </w: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команди SET або через використання оператора SELECT, якщо значення змінної має бути отримане в результаті виконання запиту.</w:t>
      </w:r>
    </w:p>
    <w:p w:rsidR="002C4AB4" w:rsidRPr="002C4AB4" w:rsidRDefault="002C4AB4" w:rsidP="002C4A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Область видимості змінних: Змінні у T-SQL мають обмежену область видимості, яка визначається контекстом пакета SQL-коду, в якому вони були оголошені. Це означає, що змінні доступні тільки всередині тієї паки процедур або </w:t>
      </w:r>
      <w:proofErr w:type="spellStart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, де вони були створені.</w:t>
      </w:r>
    </w:p>
    <w:p w:rsidR="002C4AB4" w:rsidRPr="002C4AB4" w:rsidRDefault="002C4AB4" w:rsidP="002C4A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4. Використання змінних у запитах: Змінні можуть бути використані для зберігання та передачі даних між різними частинами SQL-</w:t>
      </w:r>
      <w:proofErr w:type="spellStart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вони дозволяють виконувати </w:t>
      </w:r>
      <w:proofErr w:type="spellStart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запити, що забезпечують більш високий рівень безпеки і гнучкості при роботі з даними.</w:t>
      </w:r>
    </w:p>
    <w:p w:rsidR="002C4AB4" w:rsidRPr="002C4AB4" w:rsidRDefault="002C4AB4" w:rsidP="002C4A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5. Значення змінних і їх вплив на процеси обробки даних: Значення, які зберігаються в змінних, можуть впливати на логіку виконання SQL-</w:t>
      </w:r>
      <w:proofErr w:type="spellStart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, умови фільтрації даних, а також на процедури обробки помилок і оптимізацію виконання запитів.</w:t>
      </w:r>
    </w:p>
    <w:p w:rsidR="002C4AB4" w:rsidRDefault="002C4AB4" w:rsidP="002C4A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Розуміння та правильне використання змінних у T-SQL є важливою навичкою для розробників баз даних, яка дозволяє підвищити ефективність і безпеку баз даних, забезпечити адекватну обробку даних та оптимізувати виконання складних запитів.</w:t>
      </w:r>
    </w:p>
    <w:p w:rsidR="00313DA8" w:rsidRDefault="00313DA8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313DA8" w:rsidRDefault="00313DA8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3DA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</w:t>
      </w:r>
      <w:r w:rsidR="00BE69AC" w:rsidRPr="00313DA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риклад</w:t>
      </w:r>
      <w:r w:rsidRPr="00313DA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 використання змінних у T-SQL</w:t>
      </w:r>
    </w:p>
    <w:p w:rsidR="00313DA8" w:rsidRDefault="00313DA8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313DA8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313DA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1. Декларація і ініціалізація змінних: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Змінні в T-SQL оголошуються за допомогою команди `DECLARE`, після чого можна одразу виконати їх ініціалізацію через `SET` або `SELECT`. Наприклад:</w:t>
      </w:r>
    </w:p>
    <w:p w:rsidR="00313DA8" w:rsidRDefault="00313DA8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DECLARE @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CustomerName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VARCHAR(100);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SET @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CustomerName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'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Ivan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Petrov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';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Також можна використовувати SELECT для ініціалізації змінної значеннями, отриманими з таблиць: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DECLARE @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AveragePrice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DECIMAL(10,2);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SELECT @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AveragePrice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AVG(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WHERE 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CategoryID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2;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313DA8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313DA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2. Використання змінних у запитах: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Змінні в T-SQL можуть бути використані для динамічного формування умов в запитах або в процедурах обробки даних: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DECLARE @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CategoryID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INT;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SET @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CategoryID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3;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 * FROM 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WHERE 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CategoryID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@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CategoryID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313DA8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313DA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3. Особливості використання змінних: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- Область видимості: Змінні в T-SQL мають область видимості обмежену блоком коду, в якому вони були оголошені. Такі змінні не доступні поза процедурами чи блоками T-SQL, в яких вони були створені.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- Процедурне використання: Змінні часто використовуються в збережених процедурах для контролю логіки виконання, відстеження статусів помилок, і в тимчасових обрахунках.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- Продуктивність: Надмірне використання змінних може вплинути на продуктивність, оскільки кожне звернення до змінної вимагає часу на обробку. Важливо оптимізувати використання змінних, щоб мінімізувати вплив на продуктивність системи.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313DA8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313DA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4. Приклади використання у контексті оптимізації: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Використання змінних для зберігання проміжних результатів може значно знизити кількість дубльованих запитів до бази даних, особливо в складних SQL-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скриптах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DECLARE @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MaxPrice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DECIMAL(10,2);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SELECT @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MaxPrice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MAX(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 * FROM 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WHERE 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@</w:t>
      </w:r>
      <w:proofErr w:type="spellStart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MaxPrice</w:t>
      </w:r>
      <w:proofErr w:type="spellEnd"/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BE69AC" w:rsidRPr="00BE69AC" w:rsidRDefault="00BE69AC" w:rsidP="00BE69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69AC" w:rsidRPr="00BE69AC" w:rsidRDefault="00BE69AC" w:rsidP="00313DA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підхід дозволяє </w:t>
      </w:r>
      <w:r w:rsidR="00313DA8">
        <w:rPr>
          <w:rFonts w:ascii="Times New Roman" w:eastAsia="Times New Roman" w:hAnsi="Times New Roman" w:cs="Times New Roman"/>
          <w:sz w:val="28"/>
          <w:szCs w:val="28"/>
          <w:lang w:val="uk-UA"/>
        </w:rPr>
        <w:t>виконувати розрахунок максималь</w:t>
      </w:r>
      <w:r w:rsidRPr="00BE69AC">
        <w:rPr>
          <w:rFonts w:ascii="Times New Roman" w:eastAsia="Times New Roman" w:hAnsi="Times New Roman" w:cs="Times New Roman"/>
          <w:sz w:val="28"/>
          <w:szCs w:val="28"/>
          <w:lang w:val="uk-UA"/>
        </w:rPr>
        <w:t>ної ціни один раз, а потім використовувати його результат в подальших запитах без необхідності повторення розрахунку.</w:t>
      </w:r>
    </w:p>
    <w:p w:rsidR="00E1429F" w:rsidRPr="002C4AB4" w:rsidRDefault="00E1429F" w:rsidP="00E14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C4AB4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AC2D95" w:rsidRDefault="00AC2D95" w:rsidP="00AC2D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циклу згенеруйте вказану кількість (@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) квадратних чисел.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Використовуйте оператор 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виведення кожного окремого квадратного числа.</w:t>
      </w:r>
    </w:p>
    <w:p w:rsidR="00AC2D95" w:rsidRPr="00AC2D95" w:rsidRDefault="00AC2D95" w:rsidP="00AC2D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2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циклу згенеруйте вказану кількість (@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) парних чисел.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Використовуйте оператор 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виведення кожного окремого парного числа.</w:t>
      </w:r>
    </w:p>
    <w:p w:rsidR="00AC2D95" w:rsidRPr="00AC2D95" w:rsidRDefault="00AC2D95" w:rsidP="00AC2D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3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 допомогою циклу згенеруйте вказану кількість (@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чисел 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Використовуйте оператор 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виведення кожного окремого числа 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C2D95" w:rsidRPr="00AC2D95" w:rsidRDefault="00AC2D95" w:rsidP="00AC2D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4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Створіть тимчасову локальну таблицю #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local_temp_dates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За допомогою циклу 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внесіть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вказану кількість дат (@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), починаючи з вказаної дати (@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start_date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Тобто, іншими словами, необхідно згенерувати вказану кількість дат за допомогою циклу і внести дати у тимчасову локальну таблицю.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@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start_date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сама перша дата. За допомогою оператора 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, виведіть номер кожної окремої ітерації циклу (повторення).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Використовуйте змінні @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, @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start_date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, @I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Використовуйте оператор IF у комбінації з функцією OBJECT_ID для видалення тимчасової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локальної таблиці #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local_temp_dates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випадку, якщо вона існує.</w:t>
      </w:r>
    </w:p>
    <w:p w:rsidR="00AC2D95" w:rsidRPr="00AC2D95" w:rsidRDefault="00AC2D95" w:rsidP="00AC2D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Використовуйте цикл </w:t>
      </w:r>
      <w:proofErr w:type="spellStart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C2D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810DE" w:rsidRPr="002C4AB4" w:rsidRDefault="000810DE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572F" w:rsidRPr="002C4AB4" w:rsidRDefault="00BC572F" w:rsidP="00E1429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C4AB4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E1429F" w:rsidRPr="002C4AB4" w:rsidRDefault="002143A2" w:rsidP="00FF752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4" w:history="1">
        <w:r w:rsidR="00FF7523" w:rsidRPr="002C4AB4">
          <w:rPr>
            <w:rStyle w:val="a3"/>
            <w:rFonts w:ascii="Times New Roman" w:hAnsi="Times New Roman"/>
            <w:sz w:val="28"/>
            <w:szCs w:val="28"/>
            <w:lang w:val="uk-UA"/>
          </w:rPr>
          <w:t>https://learn.microsoft.com/en-us/sql/t-sql/language-elements/variables-transact-sql?view=sql-server-ver16</w:t>
        </w:r>
      </w:hyperlink>
    </w:p>
    <w:p w:rsidR="00BC572F" w:rsidRPr="002C4AB4" w:rsidRDefault="00BC572F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C4AB4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C37ED7" w:rsidRPr="00C37ED7" w:rsidRDefault="00C37ED7" w:rsidP="00C37ED7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37ED7" w:rsidRPr="00C37ED7" w:rsidRDefault="00C37ED7" w:rsidP="00C37ED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37ED7">
        <w:rPr>
          <w:rFonts w:ascii="Times New Roman" w:hAnsi="Times New Roman"/>
          <w:sz w:val="28"/>
          <w:szCs w:val="28"/>
          <w:lang w:val="uk-UA"/>
        </w:rPr>
        <w:t>1. Що таке змінна в контексті T-SQL і які основні цілі її використання?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37ED7">
        <w:rPr>
          <w:rFonts w:ascii="Times New Roman" w:hAnsi="Times New Roman"/>
          <w:sz w:val="28"/>
          <w:szCs w:val="28"/>
          <w:lang w:val="uk-UA"/>
        </w:rPr>
        <w:t>Визначте поняття змінної в мові T-SQL і обговоріть, як змінні використовуються для керування даними та контролю потоків виконання в базах даних SQL Server.</w:t>
      </w:r>
    </w:p>
    <w:p w:rsidR="00C37ED7" w:rsidRPr="00C37ED7" w:rsidRDefault="00C37ED7" w:rsidP="00C37ED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37ED7">
        <w:rPr>
          <w:rFonts w:ascii="Times New Roman" w:hAnsi="Times New Roman"/>
          <w:sz w:val="28"/>
          <w:szCs w:val="28"/>
          <w:lang w:val="uk-UA"/>
        </w:rPr>
        <w:lastRenderedPageBreak/>
        <w:t>2. Які типи даних можуть бути асоційовані з змінними в T-SQL? Опишіть різні типи даних, які можуть бути використані при декларації змінних в T-SQL, та приклади їх застосування.</w:t>
      </w:r>
    </w:p>
    <w:p w:rsidR="00C37ED7" w:rsidRPr="00C37ED7" w:rsidRDefault="00C37ED7" w:rsidP="00C37ED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37ED7">
        <w:rPr>
          <w:rFonts w:ascii="Times New Roman" w:hAnsi="Times New Roman"/>
          <w:sz w:val="28"/>
          <w:szCs w:val="28"/>
          <w:lang w:val="uk-UA"/>
        </w:rPr>
        <w:t xml:space="preserve">3. Як правильно декларувати і </w:t>
      </w:r>
      <w:proofErr w:type="spellStart"/>
      <w:r w:rsidRPr="00C37ED7">
        <w:rPr>
          <w:rFonts w:ascii="Times New Roman" w:hAnsi="Times New Roman"/>
          <w:sz w:val="28"/>
          <w:szCs w:val="28"/>
          <w:lang w:val="uk-UA"/>
        </w:rPr>
        <w:t>ініціалізувати</w:t>
      </w:r>
      <w:proofErr w:type="spellEnd"/>
      <w:r w:rsidRPr="00C37ED7">
        <w:rPr>
          <w:rFonts w:ascii="Times New Roman" w:hAnsi="Times New Roman"/>
          <w:sz w:val="28"/>
          <w:szCs w:val="28"/>
          <w:lang w:val="uk-UA"/>
        </w:rPr>
        <w:t xml:space="preserve"> змінні в T-SQL?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37ED7">
        <w:rPr>
          <w:rFonts w:ascii="Times New Roman" w:hAnsi="Times New Roman"/>
          <w:sz w:val="28"/>
          <w:szCs w:val="28"/>
          <w:lang w:val="uk-UA"/>
        </w:rPr>
        <w:t>Дайте пояснення процесу декларації та ініціалізації змінних, включаючи синтаксис команд `DECLARE` і `SET` у T-SQL.</w:t>
      </w:r>
    </w:p>
    <w:p w:rsidR="00C37ED7" w:rsidRPr="00C37ED7" w:rsidRDefault="00C37ED7" w:rsidP="00C37ED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37ED7">
        <w:rPr>
          <w:rFonts w:ascii="Times New Roman" w:hAnsi="Times New Roman"/>
          <w:sz w:val="28"/>
          <w:szCs w:val="28"/>
          <w:lang w:val="uk-UA"/>
        </w:rPr>
        <w:t xml:space="preserve">4. Яка область видимості у змінних T-SQL та як це впливає на їх використання у </w:t>
      </w:r>
      <w:proofErr w:type="spellStart"/>
      <w:r w:rsidRPr="00C37ED7">
        <w:rPr>
          <w:rFonts w:ascii="Times New Roman" w:hAnsi="Times New Roman"/>
          <w:sz w:val="28"/>
          <w:szCs w:val="28"/>
          <w:lang w:val="uk-UA"/>
        </w:rPr>
        <w:t>скриптах</w:t>
      </w:r>
      <w:proofErr w:type="spellEnd"/>
      <w:r w:rsidRPr="00C37ED7">
        <w:rPr>
          <w:rFonts w:ascii="Times New Roman" w:hAnsi="Times New Roman"/>
          <w:sz w:val="28"/>
          <w:szCs w:val="28"/>
          <w:lang w:val="uk-UA"/>
        </w:rPr>
        <w:t xml:space="preserve"> і процедурах?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37ED7">
        <w:rPr>
          <w:rFonts w:ascii="Times New Roman" w:hAnsi="Times New Roman"/>
          <w:sz w:val="28"/>
          <w:szCs w:val="28"/>
          <w:lang w:val="uk-UA"/>
        </w:rPr>
        <w:t>Обговоріть область видимості змінних, дефініцію їх доступності в різних блоках коду та вплив цього на програмування баз даних.</w:t>
      </w:r>
    </w:p>
    <w:p w:rsidR="00C37ED7" w:rsidRPr="00C37ED7" w:rsidRDefault="00C37ED7" w:rsidP="00C37ED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37ED7">
        <w:rPr>
          <w:rFonts w:ascii="Times New Roman" w:hAnsi="Times New Roman"/>
          <w:sz w:val="28"/>
          <w:szCs w:val="28"/>
          <w:lang w:val="uk-UA"/>
        </w:rPr>
        <w:t>5. Як змінні впливають на виконання SQL-запитів та оптимізацію процесів у базах даних?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37ED7">
        <w:rPr>
          <w:rFonts w:ascii="Times New Roman" w:hAnsi="Times New Roman"/>
          <w:sz w:val="28"/>
          <w:szCs w:val="28"/>
          <w:lang w:val="uk-UA"/>
        </w:rPr>
        <w:t>Розгляньте, як використання змінних може покращувати чи погіршувати продуктивність SQL-запитів, з прикладами оптимального використання.</w:t>
      </w:r>
    </w:p>
    <w:p w:rsidR="00C37ED7" w:rsidRPr="00C37ED7" w:rsidRDefault="00C37ED7" w:rsidP="00C37ED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37ED7">
        <w:rPr>
          <w:rFonts w:ascii="Times New Roman" w:hAnsi="Times New Roman"/>
          <w:sz w:val="28"/>
          <w:szCs w:val="28"/>
          <w:lang w:val="uk-UA"/>
        </w:rPr>
        <w:t>6. Як використовувати змінні для динамічного формування SQL-запитів?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37ED7">
        <w:rPr>
          <w:rFonts w:ascii="Times New Roman" w:hAnsi="Times New Roman"/>
          <w:sz w:val="28"/>
          <w:szCs w:val="28"/>
          <w:lang w:val="uk-UA"/>
        </w:rPr>
        <w:t xml:space="preserve">Приведіть приклади, як можна </w:t>
      </w:r>
      <w:proofErr w:type="spellStart"/>
      <w:r w:rsidRPr="00C37ED7">
        <w:rPr>
          <w:rFonts w:ascii="Times New Roman" w:hAnsi="Times New Roman"/>
          <w:sz w:val="28"/>
          <w:szCs w:val="28"/>
          <w:lang w:val="uk-UA"/>
        </w:rPr>
        <w:t>динамічно</w:t>
      </w:r>
      <w:proofErr w:type="spellEnd"/>
      <w:r w:rsidRPr="00C37ED7">
        <w:rPr>
          <w:rFonts w:ascii="Times New Roman" w:hAnsi="Times New Roman"/>
          <w:sz w:val="28"/>
          <w:szCs w:val="28"/>
          <w:lang w:val="uk-UA"/>
        </w:rPr>
        <w:t xml:space="preserve"> змінювати параметри запитів за допомогою змінних, та які переваги це може дати.</w:t>
      </w:r>
    </w:p>
    <w:p w:rsidR="00C37ED7" w:rsidRPr="00C37ED7" w:rsidRDefault="00C37ED7" w:rsidP="00C37ED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37ED7">
        <w:rPr>
          <w:rFonts w:ascii="Times New Roman" w:hAnsi="Times New Roman"/>
          <w:sz w:val="28"/>
          <w:szCs w:val="28"/>
          <w:lang w:val="uk-UA"/>
        </w:rPr>
        <w:t>7. Які є практичні аспекти обробки помилок при використанні змінних у T-SQL?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37ED7">
        <w:rPr>
          <w:rFonts w:ascii="Times New Roman" w:hAnsi="Times New Roman"/>
          <w:sz w:val="28"/>
          <w:szCs w:val="28"/>
          <w:lang w:val="uk-UA"/>
        </w:rPr>
        <w:t>Опишіть техніки обробки помилок, що включають використання змінних, з прикладами потенційних помилок та їх вирішення.</w:t>
      </w:r>
    </w:p>
    <w:p w:rsidR="00C37ED7" w:rsidRPr="00C37ED7" w:rsidRDefault="00C37ED7" w:rsidP="00C37ED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37ED7">
        <w:rPr>
          <w:rFonts w:ascii="Times New Roman" w:hAnsi="Times New Roman"/>
          <w:sz w:val="28"/>
          <w:szCs w:val="28"/>
          <w:lang w:val="uk-UA"/>
        </w:rPr>
        <w:t>8. Обговоріть застосування циклів і змінних разом у T-SQL. Наведіть приклади.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37ED7">
        <w:rPr>
          <w:rFonts w:ascii="Times New Roman" w:hAnsi="Times New Roman"/>
          <w:sz w:val="28"/>
          <w:szCs w:val="28"/>
          <w:lang w:val="uk-UA"/>
        </w:rPr>
        <w:t>Поясніть, як можна використовувати змінні разом з циклами (наприклад, `WHILE`) для автоматизації повторювальних задач в обробці даних.</w:t>
      </w:r>
    </w:p>
    <w:sectPr w:rsidR="00C37ED7" w:rsidRPr="00C37ED7" w:rsidSect="002C4AB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5334C"/>
    <w:rsid w:val="0006690D"/>
    <w:rsid w:val="000810DE"/>
    <w:rsid w:val="0009501F"/>
    <w:rsid w:val="00126546"/>
    <w:rsid w:val="001C259E"/>
    <w:rsid w:val="001D15D5"/>
    <w:rsid w:val="001D16DA"/>
    <w:rsid w:val="002143A2"/>
    <w:rsid w:val="002A1B13"/>
    <w:rsid w:val="002A2E33"/>
    <w:rsid w:val="002B5DB1"/>
    <w:rsid w:val="002C4AB4"/>
    <w:rsid w:val="003018C9"/>
    <w:rsid w:val="00310FDC"/>
    <w:rsid w:val="00313DA8"/>
    <w:rsid w:val="003371A9"/>
    <w:rsid w:val="003C1CF3"/>
    <w:rsid w:val="003D7381"/>
    <w:rsid w:val="00403382"/>
    <w:rsid w:val="00463C19"/>
    <w:rsid w:val="00525F1D"/>
    <w:rsid w:val="005D4F38"/>
    <w:rsid w:val="005D75B1"/>
    <w:rsid w:val="00653E7E"/>
    <w:rsid w:val="007C7789"/>
    <w:rsid w:val="007D19EE"/>
    <w:rsid w:val="007E410D"/>
    <w:rsid w:val="007E7FA1"/>
    <w:rsid w:val="008155F8"/>
    <w:rsid w:val="00885B95"/>
    <w:rsid w:val="008C2E03"/>
    <w:rsid w:val="009D5532"/>
    <w:rsid w:val="00A6380F"/>
    <w:rsid w:val="00AC2D95"/>
    <w:rsid w:val="00BB03EF"/>
    <w:rsid w:val="00BC572F"/>
    <w:rsid w:val="00BE496A"/>
    <w:rsid w:val="00BE69AC"/>
    <w:rsid w:val="00C37ED7"/>
    <w:rsid w:val="00C8594E"/>
    <w:rsid w:val="00CD0CA6"/>
    <w:rsid w:val="00CF22B3"/>
    <w:rsid w:val="00CF2558"/>
    <w:rsid w:val="00DD3072"/>
    <w:rsid w:val="00E1429F"/>
    <w:rsid w:val="00E265EF"/>
    <w:rsid w:val="00F43E84"/>
    <w:rsid w:val="00FA729A"/>
    <w:rsid w:val="00FD5012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1E864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language-elements/variable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4915</Words>
  <Characters>2802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2023-10-31T08:34:00Z</dcterms:created>
  <dcterms:modified xsi:type="dcterms:W3CDTF">2024-04-26T07:27:00Z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