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6AB97" w14:textId="06308032" w:rsidR="00313F03" w:rsidRDefault="00313F03" w:rsidP="00313F03">
      <w:pPr>
        <w:spacing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6EFA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  <w:r>
        <w:rPr>
          <w:rFonts w:ascii="Times New Roman" w:hAnsi="Times New Roman" w:cs="Times New Roman"/>
          <w:sz w:val="24"/>
          <w:szCs w:val="24"/>
        </w:rPr>
        <w:br/>
      </w:r>
      <w:r w:rsidRPr="00AE6EFA">
        <w:rPr>
          <w:rFonts w:ascii="Times New Roman" w:hAnsi="Times New Roman" w:cs="Times New Roman"/>
          <w:color w:val="000000"/>
          <w:spacing w:val="-2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  <w:r>
        <w:rPr>
          <w:rFonts w:ascii="Times New Roman" w:hAnsi="Times New Roman" w:cs="Times New Roman"/>
          <w:sz w:val="24"/>
          <w:szCs w:val="24"/>
        </w:rPr>
        <w:br/>
      </w:r>
      <w:r w:rsidRPr="00AE6EFA">
        <w:rPr>
          <w:rFonts w:ascii="Times New Roman" w:hAnsi="Times New Roman" w:cs="Times New Roman"/>
          <w:sz w:val="24"/>
          <w:szCs w:val="24"/>
        </w:rPr>
        <w:t>«Московский политехнический университет»</w:t>
      </w:r>
    </w:p>
    <w:p w14:paraId="37516FD0" w14:textId="64A6244A" w:rsidR="00313F03" w:rsidRPr="00AE6EFA" w:rsidRDefault="00313F03" w:rsidP="00313F03">
      <w:pPr>
        <w:spacing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Программа дополнительной профессиональной переподготовки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«Разработка веб-приложений»</w:t>
      </w:r>
    </w:p>
    <w:p w14:paraId="752D23B6" w14:textId="18FA7333" w:rsidR="00E7646F" w:rsidRPr="00AE6EFA" w:rsidRDefault="002F35C4" w:rsidP="00AE6EFA">
      <w:pPr>
        <w:spacing w:before="2040" w:after="10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6EFA">
        <w:rPr>
          <w:rFonts w:ascii="Times New Roman" w:eastAsia="Times New Roman" w:hAnsi="Times New Roman" w:cs="Times New Roman"/>
          <w:b/>
          <w:bCs/>
          <w:sz w:val="28"/>
          <w:szCs w:val="28"/>
        </w:rPr>
        <w:t>ЛАБОРАТОРНАЯ РАБОТА №1</w:t>
      </w:r>
      <w:r w:rsidR="00AE6EFA" w:rsidRPr="00AE6EFA">
        <w:rPr>
          <w:rFonts w:ascii="Times New Roman" w:eastAsia="Times New Roman" w:hAnsi="Times New Roman" w:cs="Times New Roman"/>
          <w:b/>
          <w:bCs/>
          <w:sz w:val="28"/>
          <w:szCs w:val="28"/>
        </w:rPr>
        <w:br/>
      </w:r>
      <w:r w:rsidRPr="00AE6EFA"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«Основы </w:t>
      </w:r>
      <w:r w:rsidRPr="00AE6EFA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AE6EFA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AE6EFA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AE6EFA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AE6EFA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AE6EFA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4743861" w14:textId="5D1F331D" w:rsidR="00E7646F" w:rsidRPr="00AE6EFA" w:rsidRDefault="002F35C4" w:rsidP="00AE6EFA">
      <w:pPr>
        <w:spacing w:before="1200" w:after="960" w:line="24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 w:rsidRPr="00AE6EFA">
        <w:rPr>
          <w:rFonts w:ascii="Times New Roman" w:eastAsia="Times New Roman" w:hAnsi="Times New Roman" w:cs="Times New Roman"/>
          <w:sz w:val="28"/>
          <w:szCs w:val="28"/>
        </w:rPr>
        <w:t>Тема</w:t>
      </w:r>
      <w:r w:rsidRPr="00AE6EFA">
        <w:rPr>
          <w:rFonts w:ascii="Times New Roman" w:eastAsia="Times New Roman" w:hAnsi="Times New Roman" w:cs="Times New Roman"/>
          <w:smallCaps/>
          <w:sz w:val="28"/>
          <w:szCs w:val="28"/>
        </w:rPr>
        <w:t>: «Основы создания HTML страницы»</w:t>
      </w:r>
    </w:p>
    <w:p w14:paraId="1C0B1AA5" w14:textId="447F98AB" w:rsidR="00E7646F" w:rsidRPr="00AE6EFA" w:rsidRDefault="00AE6EFA" w:rsidP="00AE6EFA">
      <w:pPr>
        <w:tabs>
          <w:tab w:val="left" w:pos="5103"/>
        </w:tabs>
        <w:spacing w:before="72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2F35C4" w:rsidRPr="00AE6EFA"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14:paraId="7109F66B" w14:textId="0DB2BEAE" w:rsidR="00E7646F" w:rsidRPr="00AE6EFA" w:rsidRDefault="00481D79" w:rsidP="00AE6EFA">
      <w:pPr>
        <w:tabs>
          <w:tab w:val="left" w:pos="5103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DBEAD2A" wp14:editId="1A082F12">
            <wp:simplePos x="0" y="0"/>
            <wp:positionH relativeFrom="column">
              <wp:posOffset>3552189</wp:posOffset>
            </wp:positionH>
            <wp:positionV relativeFrom="paragraph">
              <wp:posOffset>132470</wp:posOffset>
            </wp:positionV>
            <wp:extent cx="781352" cy="558424"/>
            <wp:effectExtent l="76200" t="114300" r="76200" b="12763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9" t="8834" r="41326" b="21314"/>
                    <a:stretch/>
                  </pic:blipFill>
                  <pic:spPr bwMode="auto">
                    <a:xfrm rot="1111538">
                      <a:off x="0" y="0"/>
                      <a:ext cx="781352" cy="558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EFA">
        <w:rPr>
          <w:rFonts w:ascii="Times New Roman" w:eastAsia="Times New Roman" w:hAnsi="Times New Roman" w:cs="Times New Roman"/>
          <w:sz w:val="28"/>
          <w:szCs w:val="28"/>
        </w:rPr>
        <w:tab/>
      </w:r>
      <w:r w:rsidR="002F35C4" w:rsidRPr="00AE6EFA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 w:rsidR="00480D17" w:rsidRPr="00AE6EFA">
        <w:rPr>
          <w:rFonts w:ascii="Times New Roman" w:eastAsia="Times New Roman" w:hAnsi="Times New Roman" w:cs="Times New Roman"/>
          <w:sz w:val="28"/>
          <w:szCs w:val="28"/>
        </w:rPr>
        <w:t>191-763</w:t>
      </w:r>
    </w:p>
    <w:p w14:paraId="3580139E" w14:textId="77777777" w:rsidR="00481D79" w:rsidRDefault="00AE6EFA" w:rsidP="00AE6EFA">
      <w:pPr>
        <w:tabs>
          <w:tab w:val="left" w:pos="5103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63F6158" w14:textId="0D7D5717" w:rsidR="00E7646F" w:rsidRPr="00AE6EFA" w:rsidRDefault="00481D79" w:rsidP="00AE6EFA">
      <w:pPr>
        <w:tabs>
          <w:tab w:val="left" w:pos="5103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F35C4" w:rsidRPr="00AE6EFA">
        <w:rPr>
          <w:rFonts w:ascii="Times New Roman" w:eastAsia="Times New Roman" w:hAnsi="Times New Roman" w:cs="Times New Roman"/>
          <w:sz w:val="28"/>
          <w:szCs w:val="28"/>
        </w:rPr>
        <w:t>_________________</w:t>
      </w:r>
      <w:r w:rsidR="002F35C4" w:rsidRPr="00AE6EFA">
        <w:rPr>
          <w:rFonts w:ascii="Times New Roman" w:eastAsia="Times New Roman" w:hAnsi="Times New Roman" w:cs="Times New Roman"/>
          <w:sz w:val="28"/>
          <w:szCs w:val="28"/>
        </w:rPr>
        <w:tab/>
      </w:r>
      <w:r w:rsidR="00AE6E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80D17" w:rsidRPr="00AE6EFA">
        <w:rPr>
          <w:rFonts w:ascii="Times New Roman" w:eastAsia="Times New Roman" w:hAnsi="Times New Roman" w:cs="Times New Roman"/>
          <w:sz w:val="28"/>
          <w:szCs w:val="28"/>
        </w:rPr>
        <w:t>Беляева А.В.</w:t>
      </w:r>
    </w:p>
    <w:p w14:paraId="68862F94" w14:textId="343C45AF" w:rsidR="00E7646F" w:rsidRPr="00AE6EFA" w:rsidRDefault="00AE6EFA" w:rsidP="00AE6EFA">
      <w:pPr>
        <w:tabs>
          <w:tab w:val="left" w:pos="567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F35C4" w:rsidRPr="00AE6EFA">
        <w:rPr>
          <w:rFonts w:ascii="Times New Roman" w:eastAsia="Times New Roman" w:hAnsi="Times New Roman" w:cs="Times New Roman"/>
          <w:sz w:val="24"/>
          <w:szCs w:val="24"/>
        </w:rPr>
        <w:t>подпись, дата</w:t>
      </w:r>
    </w:p>
    <w:p w14:paraId="2329ADC5" w14:textId="11CF7F08" w:rsidR="00313F03" w:rsidRPr="001A7033" w:rsidRDefault="00313F03" w:rsidP="00313F03">
      <w:pPr>
        <w:spacing w:before="46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 202</w:t>
      </w:r>
      <w:r w:rsidRPr="001A7033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0E8A5B28" w14:textId="23A77915" w:rsidR="00AE6EFA" w:rsidRPr="00AE6EFA" w:rsidRDefault="00AE6EF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E6EFA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406CC6D" w14:textId="6234038D" w:rsidR="00AE6EFA" w:rsidRPr="00AE6EFA" w:rsidRDefault="00AE6EFA" w:rsidP="00313F03">
      <w:pPr>
        <w:pStyle w:val="ac"/>
        <w:shd w:val="clear" w:color="auto" w:fill="FFFFFF"/>
        <w:spacing w:before="0" w:beforeAutospacing="0"/>
        <w:ind w:firstLine="709"/>
        <w:rPr>
          <w:color w:val="000000"/>
          <w:sz w:val="28"/>
          <w:szCs w:val="28"/>
        </w:rPr>
      </w:pPr>
      <w:r w:rsidRPr="00AE6EFA">
        <w:rPr>
          <w:color w:val="000000"/>
          <w:sz w:val="28"/>
          <w:szCs w:val="28"/>
        </w:rPr>
        <w:lastRenderedPageBreak/>
        <w:t xml:space="preserve">При выполнении лабораторной работы </w:t>
      </w:r>
      <w:r w:rsidR="00F15C08">
        <w:rPr>
          <w:color w:val="000000"/>
          <w:sz w:val="28"/>
          <w:szCs w:val="28"/>
        </w:rPr>
        <w:t>ис</w:t>
      </w:r>
      <w:r w:rsidRPr="00AE6EFA">
        <w:rPr>
          <w:color w:val="000000"/>
          <w:sz w:val="28"/>
          <w:szCs w:val="28"/>
        </w:rPr>
        <w:t>пользова</w:t>
      </w:r>
      <w:r w:rsidR="00F15C08">
        <w:rPr>
          <w:color w:val="000000"/>
          <w:sz w:val="28"/>
          <w:szCs w:val="28"/>
        </w:rPr>
        <w:t>лись</w:t>
      </w:r>
      <w:r w:rsidRPr="00AE6EFA">
        <w:rPr>
          <w:color w:val="000000"/>
          <w:sz w:val="28"/>
          <w:szCs w:val="28"/>
        </w:rPr>
        <w:t xml:space="preserve"> материал</w:t>
      </w:r>
      <w:r w:rsidR="00F15C08">
        <w:rPr>
          <w:color w:val="000000"/>
          <w:sz w:val="28"/>
          <w:szCs w:val="28"/>
        </w:rPr>
        <w:t>ы</w:t>
      </w:r>
      <w:r w:rsidRPr="00AE6EFA">
        <w:rPr>
          <w:color w:val="000000"/>
          <w:sz w:val="28"/>
          <w:szCs w:val="28"/>
        </w:rPr>
        <w:t xml:space="preserve"> веб-ресурсов:</w:t>
      </w:r>
    </w:p>
    <w:p w14:paraId="63DD339C" w14:textId="7CD26C52" w:rsidR="00AE6EFA" w:rsidRPr="00AE6EFA" w:rsidRDefault="00A01823" w:rsidP="00F15C08">
      <w:pPr>
        <w:pStyle w:val="ac"/>
        <w:numPr>
          <w:ilvl w:val="0"/>
          <w:numId w:val="6"/>
        </w:numPr>
        <w:shd w:val="clear" w:color="auto" w:fill="FFFFFF"/>
        <w:spacing w:before="0" w:beforeAutospacing="0"/>
        <w:rPr>
          <w:color w:val="000000"/>
          <w:sz w:val="28"/>
          <w:szCs w:val="28"/>
        </w:rPr>
      </w:pPr>
      <w:hyperlink r:id="rId10" w:tgtFrame="_blank" w:history="1">
        <w:r w:rsidR="00AE6EFA" w:rsidRPr="00AE6EFA">
          <w:rPr>
            <w:rStyle w:val="ad"/>
            <w:color w:val="13466C"/>
            <w:sz w:val="28"/>
            <w:szCs w:val="28"/>
          </w:rPr>
          <w:t>https://html5book.ru/</w:t>
        </w:r>
      </w:hyperlink>
    </w:p>
    <w:p w14:paraId="3811C27C" w14:textId="77777777" w:rsidR="00AE6EFA" w:rsidRPr="00AE6EFA" w:rsidRDefault="00A01823" w:rsidP="00F15C08">
      <w:pPr>
        <w:pStyle w:val="ac"/>
        <w:numPr>
          <w:ilvl w:val="0"/>
          <w:numId w:val="6"/>
        </w:numPr>
        <w:shd w:val="clear" w:color="auto" w:fill="FFFFFF"/>
        <w:spacing w:before="0" w:beforeAutospacing="0"/>
        <w:rPr>
          <w:color w:val="000000"/>
          <w:sz w:val="28"/>
          <w:szCs w:val="28"/>
        </w:rPr>
      </w:pPr>
      <w:hyperlink r:id="rId11" w:tgtFrame="_blank" w:history="1">
        <w:r w:rsidR="00AE6EFA" w:rsidRPr="00AE6EFA">
          <w:rPr>
            <w:rStyle w:val="ad"/>
            <w:color w:val="13466C"/>
            <w:sz w:val="28"/>
            <w:szCs w:val="28"/>
          </w:rPr>
          <w:t>https://webref.ru/practice</w:t>
        </w:r>
      </w:hyperlink>
    </w:p>
    <w:p w14:paraId="4AC1116D" w14:textId="6356BF34" w:rsidR="00AE6EFA" w:rsidRDefault="00AE6EFA" w:rsidP="00F15C08">
      <w:pPr>
        <w:pStyle w:val="ac"/>
        <w:shd w:val="clear" w:color="auto" w:fill="FFFFFF"/>
        <w:spacing w:before="0" w:beforeAutospacing="0"/>
        <w:ind w:left="720"/>
        <w:rPr>
          <w:b/>
          <w:bCs/>
          <w:color w:val="000000"/>
          <w:sz w:val="28"/>
          <w:szCs w:val="28"/>
        </w:rPr>
      </w:pPr>
      <w:r w:rsidRPr="00433E81">
        <w:rPr>
          <w:b/>
          <w:bCs/>
          <w:color w:val="000000"/>
          <w:sz w:val="28"/>
          <w:szCs w:val="28"/>
        </w:rPr>
        <w:t>Перечень используемых тегов на HTML страницей с описанием тега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7648"/>
      </w:tblGrid>
      <w:tr w:rsidR="00032D27" w:rsidRPr="009D1552" w14:paraId="3640C7A7" w14:textId="77777777" w:rsidTr="009D1552">
        <w:tc>
          <w:tcPr>
            <w:tcW w:w="1980" w:type="dxa"/>
          </w:tcPr>
          <w:p w14:paraId="20FF0636" w14:textId="512B1FC3" w:rsidR="00032D27" w:rsidRPr="009D1552" w:rsidRDefault="00032D27" w:rsidP="00032D27">
            <w:pPr>
              <w:pStyle w:val="ac"/>
              <w:spacing w:before="0" w:beforeAutospacing="0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9D1552">
              <w:rPr>
                <w:b/>
                <w:bCs/>
                <w:color w:val="000000"/>
                <w:sz w:val="28"/>
                <w:szCs w:val="28"/>
              </w:rPr>
              <w:t>Тег</w:t>
            </w:r>
          </w:p>
        </w:tc>
        <w:tc>
          <w:tcPr>
            <w:tcW w:w="7648" w:type="dxa"/>
          </w:tcPr>
          <w:p w14:paraId="729E1962" w14:textId="6BD46CD8" w:rsidR="00032D27" w:rsidRPr="009D1552" w:rsidRDefault="00A70188" w:rsidP="00032D27">
            <w:pPr>
              <w:pStyle w:val="ac"/>
              <w:spacing w:before="0" w:beforeAutospacing="0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9D1552">
              <w:rPr>
                <w:b/>
                <w:bCs/>
                <w:color w:val="000000"/>
                <w:sz w:val="28"/>
                <w:szCs w:val="28"/>
              </w:rPr>
              <w:t>Описание тега</w:t>
            </w:r>
          </w:p>
        </w:tc>
      </w:tr>
      <w:tr w:rsidR="00645F68" w:rsidRPr="009D1552" w14:paraId="6AF14BD5" w14:textId="77777777" w:rsidTr="009D1552">
        <w:tc>
          <w:tcPr>
            <w:tcW w:w="1980" w:type="dxa"/>
          </w:tcPr>
          <w:p w14:paraId="0ED5667D" w14:textId="45F72C4E" w:rsidR="00645F68" w:rsidRPr="009D1552" w:rsidRDefault="00645F68" w:rsidP="00032D27">
            <w:pPr>
              <w:pStyle w:val="ac"/>
              <w:spacing w:before="0" w:beforeAutospacing="0"/>
              <w:jc w:val="center"/>
              <w:rPr>
                <w:b/>
                <w:bCs/>
                <w:i/>
                <w:iCs/>
                <w:color w:val="000000"/>
                <w:sz w:val="28"/>
                <w:szCs w:val="28"/>
              </w:rPr>
            </w:pPr>
            <w:r w:rsidRPr="009D1552">
              <w:rPr>
                <w:b/>
                <w:bCs/>
                <w:i/>
                <w:iCs/>
                <w:color w:val="000000"/>
                <w:sz w:val="28"/>
                <w:szCs w:val="28"/>
              </w:rPr>
              <w:t>1</w:t>
            </w:r>
          </w:p>
        </w:tc>
        <w:tc>
          <w:tcPr>
            <w:tcW w:w="7648" w:type="dxa"/>
          </w:tcPr>
          <w:p w14:paraId="2BC97745" w14:textId="366B84FA" w:rsidR="00645F68" w:rsidRPr="009D1552" w:rsidRDefault="00645F68" w:rsidP="00032D27">
            <w:pPr>
              <w:pStyle w:val="ac"/>
              <w:spacing w:before="0" w:beforeAutospacing="0"/>
              <w:jc w:val="center"/>
              <w:rPr>
                <w:b/>
                <w:bCs/>
                <w:i/>
                <w:iCs/>
                <w:color w:val="000000"/>
                <w:sz w:val="28"/>
                <w:szCs w:val="28"/>
              </w:rPr>
            </w:pPr>
            <w:r w:rsidRPr="009D1552">
              <w:rPr>
                <w:b/>
                <w:bCs/>
                <w:i/>
                <w:iCs/>
                <w:color w:val="000000"/>
                <w:sz w:val="28"/>
                <w:szCs w:val="28"/>
              </w:rPr>
              <w:t>2</w:t>
            </w:r>
          </w:p>
        </w:tc>
      </w:tr>
      <w:tr w:rsidR="00032D27" w:rsidRPr="009D1552" w14:paraId="48965538" w14:textId="77777777" w:rsidTr="009D1552">
        <w:tc>
          <w:tcPr>
            <w:tcW w:w="1980" w:type="dxa"/>
          </w:tcPr>
          <w:p w14:paraId="6E381FAA" w14:textId="13ACCC36" w:rsidR="00032D27" w:rsidRPr="00F15C08" w:rsidRDefault="00645F68" w:rsidP="00645F68">
            <w:pPr>
              <w:pStyle w:val="ac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</w:rPr>
              <w:t>&lt;!DOCTYPE&gt;</w:t>
            </w:r>
          </w:p>
        </w:tc>
        <w:tc>
          <w:tcPr>
            <w:tcW w:w="7648" w:type="dxa"/>
          </w:tcPr>
          <w:p w14:paraId="7A23C054" w14:textId="7739020C" w:rsidR="00032D27" w:rsidRPr="00F15C08" w:rsidRDefault="002E02C3" w:rsidP="00032D27">
            <w:pPr>
              <w:pStyle w:val="ac"/>
              <w:spacing w:before="0" w:before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  <w:shd w:val="clear" w:color="auto" w:fill="FFFFFF"/>
              </w:rPr>
              <w:t>Объявляет тип</w:t>
            </w:r>
            <w:r w:rsidR="00F15C08">
              <w:rPr>
                <w:sz w:val="28"/>
                <w:szCs w:val="28"/>
                <w:shd w:val="clear" w:color="auto" w:fill="FFFFFF"/>
              </w:rPr>
              <w:t xml:space="preserve"> </w:t>
            </w:r>
            <w:r w:rsidRPr="00F15C08">
              <w:rPr>
                <w:sz w:val="28"/>
                <w:szCs w:val="28"/>
                <w:shd w:val="clear" w:color="auto" w:fill="FFFFFF"/>
              </w:rPr>
              <w:t>документа и предоставляет основную информацию для браузера — его язык и версия.</w:t>
            </w:r>
          </w:p>
        </w:tc>
      </w:tr>
      <w:tr w:rsidR="00032D27" w:rsidRPr="009D1552" w14:paraId="7AD4D307" w14:textId="77777777" w:rsidTr="009D1552">
        <w:tc>
          <w:tcPr>
            <w:tcW w:w="1980" w:type="dxa"/>
          </w:tcPr>
          <w:p w14:paraId="4A50252D" w14:textId="009F86F5" w:rsidR="00032D27" w:rsidRPr="00F15C08" w:rsidRDefault="00645F68" w:rsidP="00645F68">
            <w:pPr>
              <w:pStyle w:val="ac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</w:rPr>
              <w:t>&lt;</w:t>
            </w:r>
            <w:proofErr w:type="spellStart"/>
            <w:r w:rsidRPr="00F15C08">
              <w:rPr>
                <w:sz w:val="28"/>
                <w:szCs w:val="28"/>
              </w:rPr>
              <w:t>html</w:t>
            </w:r>
            <w:proofErr w:type="spellEnd"/>
            <w:r w:rsidRPr="00F15C08">
              <w:rPr>
                <w:sz w:val="28"/>
                <w:szCs w:val="28"/>
              </w:rPr>
              <w:t>&gt;</w:t>
            </w:r>
          </w:p>
        </w:tc>
        <w:tc>
          <w:tcPr>
            <w:tcW w:w="7648" w:type="dxa"/>
          </w:tcPr>
          <w:p w14:paraId="7FAF1565" w14:textId="589988AA" w:rsidR="00032D27" w:rsidRPr="00F15C08" w:rsidRDefault="00384806" w:rsidP="00032D27">
            <w:pPr>
              <w:pStyle w:val="ac"/>
              <w:spacing w:before="0" w:before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  <w:shd w:val="clear" w:color="auto" w:fill="FFFFFF"/>
              </w:rPr>
              <w:t xml:space="preserve">Корневой элемент HTML-документа. Сообщает браузеру, что это HTML-документ. Является контейнером для всех остальных </w:t>
            </w:r>
            <w:proofErr w:type="spellStart"/>
            <w:r w:rsidRPr="00F15C08">
              <w:rPr>
                <w:sz w:val="28"/>
                <w:szCs w:val="28"/>
                <w:shd w:val="clear" w:color="auto" w:fill="FFFFFF"/>
              </w:rPr>
              <w:t>html</w:t>
            </w:r>
            <w:proofErr w:type="spellEnd"/>
            <w:r w:rsidRPr="00F15C08">
              <w:rPr>
                <w:sz w:val="28"/>
                <w:szCs w:val="28"/>
                <w:shd w:val="clear" w:color="auto" w:fill="FFFFFF"/>
              </w:rPr>
              <w:t>-элементов.</w:t>
            </w:r>
          </w:p>
        </w:tc>
      </w:tr>
      <w:tr w:rsidR="00645F68" w:rsidRPr="009D1552" w14:paraId="06BBB9A6" w14:textId="77777777" w:rsidTr="009D1552">
        <w:tc>
          <w:tcPr>
            <w:tcW w:w="1980" w:type="dxa"/>
          </w:tcPr>
          <w:p w14:paraId="7244ED4E" w14:textId="7F7753DF" w:rsidR="00645F68" w:rsidRPr="00F15C08" w:rsidRDefault="00645F68" w:rsidP="00645F68">
            <w:pPr>
              <w:pStyle w:val="ac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F15C08">
              <w:rPr>
                <w:sz w:val="28"/>
                <w:szCs w:val="28"/>
              </w:rPr>
              <w:t>&lt;</w:t>
            </w:r>
            <w:proofErr w:type="spellStart"/>
            <w:r w:rsidRPr="00F15C08">
              <w:rPr>
                <w:sz w:val="28"/>
                <w:szCs w:val="28"/>
              </w:rPr>
              <w:t>head</w:t>
            </w:r>
            <w:proofErr w:type="spellEnd"/>
            <w:r w:rsidRPr="00F15C08">
              <w:rPr>
                <w:sz w:val="28"/>
                <w:szCs w:val="28"/>
              </w:rPr>
              <w:t>&gt;</w:t>
            </w:r>
          </w:p>
        </w:tc>
        <w:tc>
          <w:tcPr>
            <w:tcW w:w="7648" w:type="dxa"/>
          </w:tcPr>
          <w:p w14:paraId="5950AAF7" w14:textId="49F51166" w:rsidR="00645F68" w:rsidRPr="00F15C08" w:rsidRDefault="00384806" w:rsidP="00032D27">
            <w:pPr>
              <w:pStyle w:val="ac"/>
              <w:spacing w:before="0" w:before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  <w:shd w:val="clear" w:color="auto" w:fill="FFFFFF"/>
              </w:rPr>
              <w:t>Элемент-контейнер для метаданных HTML-документа</w:t>
            </w:r>
            <w:r w:rsidR="009D1552" w:rsidRPr="00F15C08">
              <w:rPr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645F68" w:rsidRPr="009D1552" w14:paraId="722EAE71" w14:textId="77777777" w:rsidTr="009D1552">
        <w:tc>
          <w:tcPr>
            <w:tcW w:w="1980" w:type="dxa"/>
          </w:tcPr>
          <w:p w14:paraId="216EA503" w14:textId="66091984" w:rsidR="00645F68" w:rsidRPr="00F15C08" w:rsidRDefault="00645F68" w:rsidP="00645F68">
            <w:pPr>
              <w:pStyle w:val="ac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proofErr w:type="gramStart"/>
            <w:r w:rsidRPr="00F15C08">
              <w:rPr>
                <w:sz w:val="28"/>
                <w:szCs w:val="28"/>
              </w:rPr>
              <w:t>&lt;!--</w:t>
            </w:r>
            <w:proofErr w:type="gramEnd"/>
            <w:r w:rsidRPr="00F15C08">
              <w:rPr>
                <w:sz w:val="28"/>
                <w:szCs w:val="28"/>
              </w:rPr>
              <w:t xml:space="preserve"> </w:t>
            </w:r>
            <w:r w:rsidR="00CD768C" w:rsidRPr="00F15C08">
              <w:rPr>
                <w:sz w:val="28"/>
                <w:szCs w:val="28"/>
              </w:rPr>
              <w:t xml:space="preserve">текст </w:t>
            </w:r>
            <w:r w:rsidRPr="00F15C08">
              <w:rPr>
                <w:sz w:val="28"/>
                <w:szCs w:val="28"/>
              </w:rPr>
              <w:t>--&gt;</w:t>
            </w:r>
          </w:p>
        </w:tc>
        <w:tc>
          <w:tcPr>
            <w:tcW w:w="7648" w:type="dxa"/>
          </w:tcPr>
          <w:p w14:paraId="2CBD3889" w14:textId="3D3125B3" w:rsidR="00645F68" w:rsidRPr="00F15C08" w:rsidRDefault="002E02C3" w:rsidP="00032D27">
            <w:pPr>
              <w:pStyle w:val="ac"/>
              <w:spacing w:before="0" w:before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  <w:shd w:val="clear" w:color="auto" w:fill="FFFFFF"/>
              </w:rPr>
              <w:t>Используется для добавления комментариев.</w:t>
            </w:r>
          </w:p>
        </w:tc>
      </w:tr>
      <w:tr w:rsidR="00032D27" w:rsidRPr="009D1552" w14:paraId="2F9F89CB" w14:textId="77777777" w:rsidTr="009D1552">
        <w:tc>
          <w:tcPr>
            <w:tcW w:w="1980" w:type="dxa"/>
          </w:tcPr>
          <w:p w14:paraId="51B09FD0" w14:textId="75655DBD" w:rsidR="00032D27" w:rsidRPr="00F15C08" w:rsidRDefault="00CD768C" w:rsidP="00032D27">
            <w:pPr>
              <w:pStyle w:val="ac"/>
              <w:spacing w:before="0" w:before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</w:rPr>
              <w:t>&lt;</w:t>
            </w:r>
            <w:proofErr w:type="spellStart"/>
            <w:r w:rsidRPr="00F15C08">
              <w:rPr>
                <w:sz w:val="28"/>
                <w:szCs w:val="28"/>
              </w:rPr>
              <w:t>title</w:t>
            </w:r>
            <w:proofErr w:type="spellEnd"/>
            <w:r w:rsidRPr="00F15C08">
              <w:rPr>
                <w:sz w:val="28"/>
                <w:szCs w:val="28"/>
              </w:rPr>
              <w:t>&gt;</w:t>
            </w:r>
          </w:p>
        </w:tc>
        <w:tc>
          <w:tcPr>
            <w:tcW w:w="7648" w:type="dxa"/>
          </w:tcPr>
          <w:p w14:paraId="7FEFDA88" w14:textId="48416178" w:rsidR="00032D27" w:rsidRPr="00F15C08" w:rsidRDefault="005A6873" w:rsidP="00032D27">
            <w:pPr>
              <w:pStyle w:val="ac"/>
              <w:spacing w:before="0" w:before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  <w:shd w:val="clear" w:color="auto" w:fill="FFFFFF"/>
              </w:rPr>
              <w:t>Заголовок HTML-документа, отображаемый в верхней части строки заголовка браузера. Также может отображаться в результатах поиска, поэтому это следует принимать во внимание предоставление названия.</w:t>
            </w:r>
          </w:p>
        </w:tc>
      </w:tr>
      <w:tr w:rsidR="00032D27" w:rsidRPr="009D1552" w14:paraId="3923F316" w14:textId="77777777" w:rsidTr="009D1552">
        <w:tc>
          <w:tcPr>
            <w:tcW w:w="1980" w:type="dxa"/>
          </w:tcPr>
          <w:p w14:paraId="16760A4A" w14:textId="29148DED" w:rsidR="00032D27" w:rsidRPr="00F15C08" w:rsidRDefault="00CD768C" w:rsidP="00CD768C">
            <w:pPr>
              <w:pStyle w:val="ac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</w:rPr>
              <w:t>&lt;</w:t>
            </w:r>
            <w:r w:rsidRPr="00F15C08">
              <w:rPr>
                <w:sz w:val="28"/>
                <w:szCs w:val="28"/>
                <w:lang w:val="en-US"/>
              </w:rPr>
              <w:t>body</w:t>
            </w:r>
            <w:r w:rsidRPr="00F15C08">
              <w:rPr>
                <w:sz w:val="28"/>
                <w:szCs w:val="28"/>
              </w:rPr>
              <w:t>&gt;</w:t>
            </w:r>
          </w:p>
        </w:tc>
        <w:tc>
          <w:tcPr>
            <w:tcW w:w="7648" w:type="dxa"/>
          </w:tcPr>
          <w:p w14:paraId="49756EAE" w14:textId="55FC2703" w:rsidR="00032D27" w:rsidRPr="00F15C08" w:rsidRDefault="00DC0CE8" w:rsidP="00032D27">
            <w:pPr>
              <w:pStyle w:val="ac"/>
              <w:spacing w:before="0" w:before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  <w:shd w:val="clear" w:color="auto" w:fill="FFFFFF"/>
              </w:rPr>
              <w:t>Представляет тело документа (содержимое, не относящееся к метаданным документа).</w:t>
            </w:r>
          </w:p>
        </w:tc>
      </w:tr>
      <w:tr w:rsidR="00032D27" w:rsidRPr="009D1552" w14:paraId="7EC4DE3E" w14:textId="77777777" w:rsidTr="009D1552">
        <w:tc>
          <w:tcPr>
            <w:tcW w:w="1980" w:type="dxa"/>
          </w:tcPr>
          <w:p w14:paraId="33315FB8" w14:textId="6F435672" w:rsidR="00032D27" w:rsidRPr="00F15C08" w:rsidRDefault="00CD768C" w:rsidP="00CD768C">
            <w:pPr>
              <w:pStyle w:val="ac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</w:rPr>
              <w:t>&lt;</w:t>
            </w:r>
            <w:r w:rsidRPr="00F15C08">
              <w:rPr>
                <w:sz w:val="28"/>
                <w:szCs w:val="28"/>
                <w:lang w:val="en-US"/>
              </w:rPr>
              <w:t>h</w:t>
            </w:r>
            <w:r w:rsidRPr="00F15C08">
              <w:rPr>
                <w:sz w:val="28"/>
                <w:szCs w:val="28"/>
              </w:rPr>
              <w:t>1&gt;</w:t>
            </w:r>
          </w:p>
        </w:tc>
        <w:tc>
          <w:tcPr>
            <w:tcW w:w="7648" w:type="dxa"/>
          </w:tcPr>
          <w:p w14:paraId="0831EFB0" w14:textId="75100FC6" w:rsidR="00032D27" w:rsidRPr="00F15C08" w:rsidRDefault="00190AA0" w:rsidP="00032D27">
            <w:pPr>
              <w:pStyle w:val="ac"/>
              <w:spacing w:before="0" w:before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  <w:shd w:val="clear" w:color="auto" w:fill="FFFFFF"/>
              </w:rPr>
              <w:t>Созда</w:t>
            </w:r>
            <w:r w:rsidR="009D1552" w:rsidRPr="00F15C08">
              <w:rPr>
                <w:sz w:val="28"/>
                <w:szCs w:val="28"/>
                <w:shd w:val="clear" w:color="auto" w:fill="FFFFFF"/>
              </w:rPr>
              <w:t>е</w:t>
            </w:r>
            <w:r w:rsidRPr="00F15C08">
              <w:rPr>
                <w:sz w:val="28"/>
                <w:szCs w:val="28"/>
                <w:shd w:val="clear" w:color="auto" w:fill="FFFFFF"/>
              </w:rPr>
              <w:t xml:space="preserve">т заголовки </w:t>
            </w:r>
            <w:r w:rsidR="009D1552" w:rsidRPr="00F15C08">
              <w:rPr>
                <w:sz w:val="28"/>
                <w:szCs w:val="28"/>
                <w:shd w:val="clear" w:color="auto" w:fill="FFFFFF"/>
              </w:rPr>
              <w:t>первого</w:t>
            </w:r>
            <w:r w:rsidRPr="00F15C08">
              <w:rPr>
                <w:sz w:val="28"/>
                <w:szCs w:val="28"/>
                <w:shd w:val="clear" w:color="auto" w:fill="FFFFFF"/>
              </w:rPr>
              <w:t xml:space="preserve"> уровн</w:t>
            </w:r>
            <w:r w:rsidR="009D1552" w:rsidRPr="00F15C08">
              <w:rPr>
                <w:sz w:val="28"/>
                <w:szCs w:val="28"/>
                <w:shd w:val="clear" w:color="auto" w:fill="FFFFFF"/>
              </w:rPr>
              <w:t>я</w:t>
            </w:r>
            <w:r w:rsidRPr="00F15C08">
              <w:rPr>
                <w:sz w:val="28"/>
                <w:szCs w:val="28"/>
                <w:shd w:val="clear" w:color="auto" w:fill="FFFFFF"/>
              </w:rPr>
              <w:t xml:space="preserve"> для связанных с ними разделов.</w:t>
            </w:r>
          </w:p>
        </w:tc>
      </w:tr>
      <w:tr w:rsidR="00D9519B" w:rsidRPr="009D1552" w14:paraId="092BAF7B" w14:textId="77777777" w:rsidTr="009D1552">
        <w:tc>
          <w:tcPr>
            <w:tcW w:w="1980" w:type="dxa"/>
          </w:tcPr>
          <w:p w14:paraId="6B1DC0C2" w14:textId="7DD49D38" w:rsidR="00D9519B" w:rsidRPr="00F15C08" w:rsidRDefault="00D9519B" w:rsidP="00D9519B">
            <w:pPr>
              <w:pStyle w:val="ac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</w:rPr>
              <w:t xml:space="preserve">&lt;h2&gt; </w:t>
            </w:r>
          </w:p>
        </w:tc>
        <w:tc>
          <w:tcPr>
            <w:tcW w:w="7648" w:type="dxa"/>
          </w:tcPr>
          <w:p w14:paraId="6F78D260" w14:textId="507513E3" w:rsidR="00D9519B" w:rsidRPr="00F15C08" w:rsidRDefault="005F6D92" w:rsidP="00032D27">
            <w:pPr>
              <w:pStyle w:val="ac"/>
              <w:spacing w:before="0" w:before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  <w:shd w:val="clear" w:color="auto" w:fill="FFFFFF"/>
              </w:rPr>
              <w:t>Создает заголовки второго уровня для связанных с ними разделов.</w:t>
            </w:r>
          </w:p>
        </w:tc>
      </w:tr>
      <w:tr w:rsidR="00D9519B" w:rsidRPr="009D1552" w14:paraId="5411ACC3" w14:textId="77777777" w:rsidTr="009D1552">
        <w:tc>
          <w:tcPr>
            <w:tcW w:w="1980" w:type="dxa"/>
          </w:tcPr>
          <w:p w14:paraId="3D3A987B" w14:textId="4597FB05" w:rsidR="00D9519B" w:rsidRPr="00F15C08" w:rsidRDefault="00D9519B" w:rsidP="00CD768C">
            <w:pPr>
              <w:pStyle w:val="ac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</w:rPr>
              <w:t>&lt;h3&gt;</w:t>
            </w:r>
          </w:p>
        </w:tc>
        <w:tc>
          <w:tcPr>
            <w:tcW w:w="7648" w:type="dxa"/>
          </w:tcPr>
          <w:p w14:paraId="0BF86A46" w14:textId="43E2FBD9" w:rsidR="00D9519B" w:rsidRPr="00F15C08" w:rsidRDefault="005F6D92" w:rsidP="00032D27">
            <w:pPr>
              <w:pStyle w:val="ac"/>
              <w:spacing w:before="0" w:before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  <w:shd w:val="clear" w:color="auto" w:fill="FFFFFF"/>
              </w:rPr>
              <w:t>Создает заголовки третьего уровня для связанных с ними разделов.</w:t>
            </w:r>
          </w:p>
        </w:tc>
      </w:tr>
      <w:tr w:rsidR="00032D27" w:rsidRPr="009D1552" w14:paraId="1DEB4571" w14:textId="77777777" w:rsidTr="009D1552">
        <w:tc>
          <w:tcPr>
            <w:tcW w:w="1980" w:type="dxa"/>
          </w:tcPr>
          <w:p w14:paraId="618EF046" w14:textId="6107B73B" w:rsidR="00032D27" w:rsidRPr="00F15C08" w:rsidRDefault="00CD768C" w:rsidP="00CD768C">
            <w:pPr>
              <w:pStyle w:val="ac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</w:rPr>
              <w:t>&lt;</w:t>
            </w:r>
            <w:r w:rsidRPr="00F15C08">
              <w:rPr>
                <w:sz w:val="28"/>
                <w:szCs w:val="28"/>
                <w:lang w:val="en-US"/>
              </w:rPr>
              <w:t>font</w:t>
            </w:r>
            <w:r w:rsidRPr="00F15C08">
              <w:rPr>
                <w:sz w:val="28"/>
                <w:szCs w:val="28"/>
              </w:rPr>
              <w:t>&gt;</w:t>
            </w:r>
          </w:p>
        </w:tc>
        <w:tc>
          <w:tcPr>
            <w:tcW w:w="7648" w:type="dxa"/>
          </w:tcPr>
          <w:p w14:paraId="43A4A218" w14:textId="45E255BE" w:rsidR="00032D27" w:rsidRPr="00F15C08" w:rsidRDefault="005F6D92" w:rsidP="00032D27">
            <w:pPr>
              <w:pStyle w:val="ac"/>
              <w:spacing w:before="0" w:before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  <w:shd w:val="clear" w:color="auto" w:fill="FFFFFF"/>
              </w:rPr>
              <w:t>П</w:t>
            </w:r>
            <w:r w:rsidR="00DC0CE8" w:rsidRPr="00F15C08">
              <w:rPr>
                <w:sz w:val="28"/>
                <w:szCs w:val="28"/>
                <w:shd w:val="clear" w:color="auto" w:fill="FFFFFF"/>
              </w:rPr>
              <w:t>редставляет собой контейнер для изменения характеристик шрифта, таких как размер, цвет и гарнитура.</w:t>
            </w:r>
          </w:p>
        </w:tc>
      </w:tr>
      <w:tr w:rsidR="00CD768C" w:rsidRPr="009D1552" w14:paraId="1EF0216A" w14:textId="77777777" w:rsidTr="009D1552">
        <w:tc>
          <w:tcPr>
            <w:tcW w:w="1980" w:type="dxa"/>
          </w:tcPr>
          <w:p w14:paraId="62EE4BE8" w14:textId="011B8EBB" w:rsidR="00CD768C" w:rsidRPr="00F15C08" w:rsidRDefault="00CD768C" w:rsidP="00CD768C">
            <w:pPr>
              <w:pStyle w:val="ac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F15C08">
              <w:rPr>
                <w:sz w:val="28"/>
                <w:szCs w:val="28"/>
                <w:lang w:val="en-US"/>
              </w:rPr>
              <w:t>&lt;p&gt;</w:t>
            </w:r>
          </w:p>
        </w:tc>
        <w:tc>
          <w:tcPr>
            <w:tcW w:w="7648" w:type="dxa"/>
          </w:tcPr>
          <w:p w14:paraId="6AE2EECD" w14:textId="0B1C7947" w:rsidR="00CD768C" w:rsidRPr="00F15C08" w:rsidRDefault="00384806" w:rsidP="00032D27">
            <w:pPr>
              <w:pStyle w:val="ac"/>
              <w:spacing w:before="0" w:beforeAutospacing="0"/>
              <w:rPr>
                <w:sz w:val="28"/>
                <w:szCs w:val="28"/>
                <w:lang w:val="en-US"/>
              </w:rPr>
            </w:pPr>
            <w:r w:rsidRPr="00F15C08">
              <w:rPr>
                <w:sz w:val="28"/>
                <w:szCs w:val="28"/>
                <w:shd w:val="clear" w:color="auto" w:fill="FFFFFF"/>
              </w:rPr>
              <w:t>Параграфы в тексте.</w:t>
            </w:r>
          </w:p>
        </w:tc>
      </w:tr>
      <w:tr w:rsidR="00190AA0" w:rsidRPr="009D1552" w14:paraId="2494DC60" w14:textId="77777777" w:rsidTr="009D1552">
        <w:tc>
          <w:tcPr>
            <w:tcW w:w="1980" w:type="dxa"/>
          </w:tcPr>
          <w:p w14:paraId="31778291" w14:textId="7934E9C7" w:rsidR="00190AA0" w:rsidRPr="00F15C08" w:rsidRDefault="00190AA0" w:rsidP="00CD768C">
            <w:pPr>
              <w:pStyle w:val="ac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F15C08">
              <w:rPr>
                <w:sz w:val="28"/>
                <w:szCs w:val="28"/>
                <w:lang w:val="en-US"/>
              </w:rPr>
              <w:t>&lt;a&gt;</w:t>
            </w:r>
          </w:p>
        </w:tc>
        <w:tc>
          <w:tcPr>
            <w:tcW w:w="7648" w:type="dxa"/>
          </w:tcPr>
          <w:p w14:paraId="50D8B497" w14:textId="1C3DFE01" w:rsidR="00190AA0" w:rsidRPr="00F15C08" w:rsidRDefault="00190AA0" w:rsidP="00032D27">
            <w:pPr>
              <w:pStyle w:val="ac"/>
              <w:spacing w:before="0" w:beforeAutospacing="0"/>
              <w:rPr>
                <w:sz w:val="28"/>
                <w:szCs w:val="28"/>
                <w:lang w:val="en-US"/>
              </w:rPr>
            </w:pPr>
            <w:r w:rsidRPr="00F15C08">
              <w:rPr>
                <w:sz w:val="28"/>
                <w:szCs w:val="28"/>
                <w:shd w:val="clear" w:color="auto" w:fill="FFFFFF"/>
              </w:rPr>
              <w:t>Создаёт гипертекстовые ссылки.</w:t>
            </w:r>
          </w:p>
        </w:tc>
      </w:tr>
      <w:tr w:rsidR="00032D27" w:rsidRPr="009D1552" w14:paraId="5420AF21" w14:textId="77777777" w:rsidTr="009D1552">
        <w:tc>
          <w:tcPr>
            <w:tcW w:w="1980" w:type="dxa"/>
          </w:tcPr>
          <w:p w14:paraId="65D3C7E8" w14:textId="12543347" w:rsidR="00032D27" w:rsidRPr="00F15C08" w:rsidRDefault="00CD768C" w:rsidP="00384806">
            <w:pPr>
              <w:pStyle w:val="ac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F15C08">
              <w:rPr>
                <w:sz w:val="28"/>
                <w:szCs w:val="28"/>
                <w:lang w:val="en-US"/>
              </w:rPr>
              <w:t>&lt;</w:t>
            </w:r>
            <w:proofErr w:type="spellStart"/>
            <w:r w:rsidRPr="00F15C08">
              <w:rPr>
                <w:sz w:val="28"/>
                <w:szCs w:val="28"/>
                <w:lang w:val="en-US"/>
              </w:rPr>
              <w:t>img</w:t>
            </w:r>
            <w:proofErr w:type="spellEnd"/>
            <w:r w:rsidRPr="00F15C08">
              <w:rPr>
                <w:sz w:val="28"/>
                <w:szCs w:val="28"/>
                <w:lang w:val="en-US"/>
              </w:rPr>
              <w:t>&gt;</w:t>
            </w:r>
          </w:p>
        </w:tc>
        <w:tc>
          <w:tcPr>
            <w:tcW w:w="7648" w:type="dxa"/>
          </w:tcPr>
          <w:p w14:paraId="08A8F08B" w14:textId="1FEE13EB" w:rsidR="00032D27" w:rsidRPr="00F15C08" w:rsidRDefault="00384806" w:rsidP="00032D27">
            <w:pPr>
              <w:pStyle w:val="ac"/>
              <w:spacing w:before="0" w:before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  <w:shd w:val="clear" w:color="auto" w:fill="FFFFFF"/>
              </w:rPr>
              <w:t>Встраивает изображения в HTML-документ с помощью атрибута</w:t>
            </w:r>
            <w:r w:rsidR="005F6D92" w:rsidRPr="00F15C08">
              <w:rPr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5F6D92" w:rsidRPr="00F15C08">
              <w:rPr>
                <w:sz w:val="28"/>
                <w:szCs w:val="28"/>
                <w:lang w:val="en-US"/>
              </w:rPr>
              <w:t>src</w:t>
            </w:r>
            <w:proofErr w:type="spellEnd"/>
            <w:r w:rsidRPr="00F15C08">
              <w:rPr>
                <w:sz w:val="28"/>
                <w:szCs w:val="28"/>
                <w:shd w:val="clear" w:color="auto" w:fill="FFFFFF"/>
              </w:rPr>
              <w:t>, значением которого является адрес встраиваемого изображения.</w:t>
            </w:r>
          </w:p>
        </w:tc>
      </w:tr>
      <w:tr w:rsidR="00384806" w:rsidRPr="009D1552" w14:paraId="35DB0E91" w14:textId="77777777" w:rsidTr="009D1552">
        <w:tc>
          <w:tcPr>
            <w:tcW w:w="1980" w:type="dxa"/>
          </w:tcPr>
          <w:p w14:paraId="76560E57" w14:textId="5271E85E" w:rsidR="00384806" w:rsidRPr="00F15C08" w:rsidRDefault="00384806" w:rsidP="00CD768C">
            <w:pPr>
              <w:pStyle w:val="ac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F15C08">
              <w:rPr>
                <w:sz w:val="28"/>
                <w:szCs w:val="28"/>
              </w:rPr>
              <w:t>&lt;</w:t>
            </w:r>
            <w:proofErr w:type="spellStart"/>
            <w:r w:rsidRPr="00F15C08">
              <w:rPr>
                <w:sz w:val="28"/>
                <w:szCs w:val="28"/>
              </w:rPr>
              <w:t>ol</w:t>
            </w:r>
            <w:proofErr w:type="spellEnd"/>
            <w:r w:rsidRPr="00F15C08">
              <w:rPr>
                <w:sz w:val="28"/>
                <w:szCs w:val="28"/>
              </w:rPr>
              <w:t>&gt;</w:t>
            </w:r>
          </w:p>
        </w:tc>
        <w:tc>
          <w:tcPr>
            <w:tcW w:w="7648" w:type="dxa"/>
          </w:tcPr>
          <w:p w14:paraId="5E712666" w14:textId="36CB954A" w:rsidR="00384806" w:rsidRPr="00F15C08" w:rsidRDefault="00384806" w:rsidP="00032D27">
            <w:pPr>
              <w:pStyle w:val="ac"/>
              <w:spacing w:before="0" w:beforeAutospacing="0"/>
              <w:rPr>
                <w:sz w:val="28"/>
                <w:szCs w:val="28"/>
                <w:shd w:val="clear" w:color="auto" w:fill="FFFFFF"/>
              </w:rPr>
            </w:pPr>
            <w:r w:rsidRPr="00F15C08">
              <w:rPr>
                <w:sz w:val="28"/>
                <w:szCs w:val="28"/>
                <w:shd w:val="clear" w:color="auto" w:fill="FFFFFF"/>
              </w:rPr>
              <w:t>Упорядоченный нумерованный список. Нумерация может быть числовая или алфавитная.</w:t>
            </w:r>
          </w:p>
        </w:tc>
      </w:tr>
      <w:tr w:rsidR="00CD768C" w:rsidRPr="009D1552" w14:paraId="1746685F" w14:textId="77777777" w:rsidTr="009D1552">
        <w:tc>
          <w:tcPr>
            <w:tcW w:w="1980" w:type="dxa"/>
          </w:tcPr>
          <w:p w14:paraId="3C2D19B5" w14:textId="3940E6DD" w:rsidR="00CD768C" w:rsidRPr="00F15C08" w:rsidRDefault="00D9519B" w:rsidP="00032D27">
            <w:pPr>
              <w:pStyle w:val="ac"/>
              <w:spacing w:before="0" w:beforeAutospacing="0"/>
              <w:rPr>
                <w:sz w:val="28"/>
                <w:szCs w:val="28"/>
                <w:lang w:val="en-US"/>
              </w:rPr>
            </w:pPr>
            <w:r w:rsidRPr="00F15C08">
              <w:rPr>
                <w:sz w:val="28"/>
                <w:szCs w:val="28"/>
                <w:lang w:val="en-US"/>
              </w:rPr>
              <w:t>&lt;li&gt;</w:t>
            </w:r>
          </w:p>
        </w:tc>
        <w:tc>
          <w:tcPr>
            <w:tcW w:w="7648" w:type="dxa"/>
          </w:tcPr>
          <w:p w14:paraId="293FFFD5" w14:textId="7A5EABCF" w:rsidR="00CD768C" w:rsidRPr="00F15C08" w:rsidRDefault="00384806" w:rsidP="00032D27">
            <w:pPr>
              <w:pStyle w:val="ac"/>
              <w:spacing w:before="0" w:before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  <w:shd w:val="clear" w:color="auto" w:fill="FFFFFF"/>
              </w:rPr>
              <w:t>Элемент маркированного или нумерованного списка.</w:t>
            </w:r>
          </w:p>
        </w:tc>
      </w:tr>
      <w:tr w:rsidR="00CD768C" w:rsidRPr="009D1552" w14:paraId="3F6D5FA9" w14:textId="77777777" w:rsidTr="009D1552">
        <w:tc>
          <w:tcPr>
            <w:tcW w:w="1980" w:type="dxa"/>
          </w:tcPr>
          <w:p w14:paraId="2BCB8502" w14:textId="62CCFA35" w:rsidR="00CD768C" w:rsidRPr="00F15C08" w:rsidRDefault="00D9519B" w:rsidP="00D9519B">
            <w:pPr>
              <w:pStyle w:val="ac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</w:rPr>
              <w:t>&lt;</w:t>
            </w:r>
            <w:proofErr w:type="spellStart"/>
            <w:r w:rsidRPr="00F15C08">
              <w:rPr>
                <w:sz w:val="28"/>
                <w:szCs w:val="28"/>
              </w:rPr>
              <w:t>ul</w:t>
            </w:r>
            <w:proofErr w:type="spellEnd"/>
            <w:r w:rsidRPr="00F15C08">
              <w:rPr>
                <w:sz w:val="28"/>
                <w:szCs w:val="28"/>
              </w:rPr>
              <w:t>&gt;</w:t>
            </w:r>
          </w:p>
        </w:tc>
        <w:tc>
          <w:tcPr>
            <w:tcW w:w="7648" w:type="dxa"/>
          </w:tcPr>
          <w:p w14:paraId="39BA697B" w14:textId="164F2EB6" w:rsidR="00CD768C" w:rsidRPr="00F15C08" w:rsidRDefault="005A6873" w:rsidP="00032D27">
            <w:pPr>
              <w:pStyle w:val="ac"/>
              <w:spacing w:before="0" w:beforeAutospacing="0"/>
              <w:rPr>
                <w:sz w:val="28"/>
                <w:szCs w:val="28"/>
                <w:lang w:val="en-US"/>
              </w:rPr>
            </w:pPr>
            <w:r w:rsidRPr="00F15C08">
              <w:rPr>
                <w:sz w:val="28"/>
                <w:szCs w:val="28"/>
                <w:shd w:val="clear" w:color="auto" w:fill="FFFFFF"/>
              </w:rPr>
              <w:t>Создает маркированный список.</w:t>
            </w:r>
          </w:p>
        </w:tc>
      </w:tr>
      <w:tr w:rsidR="00D9519B" w:rsidRPr="009D1552" w14:paraId="1BA54854" w14:textId="77777777" w:rsidTr="009D1552">
        <w:tc>
          <w:tcPr>
            <w:tcW w:w="1980" w:type="dxa"/>
          </w:tcPr>
          <w:p w14:paraId="7B40727F" w14:textId="433FD2E1" w:rsidR="00D9519B" w:rsidRPr="00F15C08" w:rsidRDefault="00BC7C8A" w:rsidP="00D9519B">
            <w:pPr>
              <w:pStyle w:val="ac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F15C08">
              <w:rPr>
                <w:sz w:val="28"/>
                <w:szCs w:val="28"/>
                <w:lang w:val="en-US"/>
              </w:rPr>
              <w:t>&lt;strong&gt;</w:t>
            </w:r>
          </w:p>
        </w:tc>
        <w:tc>
          <w:tcPr>
            <w:tcW w:w="7648" w:type="dxa"/>
          </w:tcPr>
          <w:p w14:paraId="72755E08" w14:textId="2083962C" w:rsidR="00D9519B" w:rsidRPr="00F15C08" w:rsidRDefault="005A6873" w:rsidP="00032D27">
            <w:pPr>
              <w:pStyle w:val="ac"/>
              <w:spacing w:before="0" w:beforeAutospacing="0"/>
              <w:rPr>
                <w:sz w:val="28"/>
                <w:szCs w:val="28"/>
              </w:rPr>
            </w:pPr>
            <w:r w:rsidRPr="00F15C08">
              <w:rPr>
                <w:sz w:val="28"/>
                <w:szCs w:val="28"/>
                <w:shd w:val="clear" w:color="auto" w:fill="FFFFFF"/>
              </w:rPr>
              <w:t>Расставляет акценты в тексте, выделяя полужирным.</w:t>
            </w:r>
          </w:p>
        </w:tc>
      </w:tr>
    </w:tbl>
    <w:p w14:paraId="15534712" w14:textId="0B1C051D" w:rsidR="00313F03" w:rsidRDefault="00313F03">
      <w:pPr>
        <w:spacing w:after="0" w:line="240" w:lineRule="auto"/>
        <w:rPr>
          <w:b/>
          <w:bCs/>
          <w:color w:val="000000"/>
          <w:sz w:val="28"/>
          <w:szCs w:val="28"/>
        </w:rPr>
        <w:sectPr w:rsidR="00313F03" w:rsidSect="00313F03">
          <w:pgSz w:w="11906" w:h="16838" w:code="9"/>
          <w:pgMar w:top="1134" w:right="567" w:bottom="1134" w:left="1701" w:header="709" w:footer="709" w:gutter="0"/>
          <w:pgNumType w:start="1"/>
          <w:cols w:space="720"/>
          <w:formProt w:val="0"/>
          <w:titlePg/>
          <w:docGrid w:linePitch="299" w:charSpace="4096"/>
        </w:sectPr>
      </w:pPr>
    </w:p>
    <w:p w14:paraId="46296188" w14:textId="7D907102" w:rsidR="00AE6EFA" w:rsidRPr="00433E81" w:rsidRDefault="00AE6EFA" w:rsidP="00313F03">
      <w:pPr>
        <w:pStyle w:val="ac"/>
        <w:shd w:val="clear" w:color="auto" w:fill="FFFFFF"/>
        <w:ind w:left="720"/>
        <w:jc w:val="center"/>
        <w:rPr>
          <w:b/>
          <w:bCs/>
          <w:color w:val="000000"/>
          <w:sz w:val="28"/>
          <w:szCs w:val="28"/>
        </w:rPr>
      </w:pPr>
      <w:r w:rsidRPr="00433E81">
        <w:rPr>
          <w:b/>
          <w:bCs/>
          <w:color w:val="000000"/>
          <w:sz w:val="28"/>
          <w:szCs w:val="28"/>
        </w:rPr>
        <w:lastRenderedPageBreak/>
        <w:t>Скриншот</w:t>
      </w:r>
      <w:r w:rsidR="00F15C08">
        <w:rPr>
          <w:b/>
          <w:bCs/>
          <w:color w:val="000000"/>
          <w:sz w:val="28"/>
          <w:szCs w:val="28"/>
        </w:rPr>
        <w:t>ы</w:t>
      </w:r>
      <w:r w:rsidRPr="00433E81">
        <w:rPr>
          <w:b/>
          <w:bCs/>
          <w:color w:val="000000"/>
          <w:sz w:val="28"/>
          <w:szCs w:val="28"/>
        </w:rPr>
        <w:t xml:space="preserve"> отображения страницы в браузере</w:t>
      </w:r>
    </w:p>
    <w:p w14:paraId="6C3F7745" w14:textId="63263F5C" w:rsidR="005A2FE9" w:rsidRDefault="00CA0995" w:rsidP="005A2FE9">
      <w:pPr>
        <w:pStyle w:val="ac"/>
        <w:shd w:val="clear" w:color="auto" w:fill="FFFFFF"/>
        <w:spacing w:before="0" w:beforeAutospacing="0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85218DD" wp14:editId="13953622">
            <wp:extent cx="9469882" cy="5324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81105" cy="533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9CD0" w14:textId="68B7C0D2" w:rsidR="00CA0995" w:rsidRDefault="00515CC7" w:rsidP="005A2FE9">
      <w:pPr>
        <w:pStyle w:val="ac"/>
        <w:shd w:val="clear" w:color="auto" w:fill="FFFFFF"/>
        <w:spacing w:before="0" w:beforeAutospacing="0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8C9E16" wp14:editId="15DF826E">
            <wp:extent cx="9131067" cy="51339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35856" cy="513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2921" w14:textId="37DC87B9" w:rsidR="00515CC7" w:rsidRDefault="00515CC7" w:rsidP="005A2FE9">
      <w:pPr>
        <w:pStyle w:val="ac"/>
        <w:shd w:val="clear" w:color="auto" w:fill="FFFFFF"/>
        <w:spacing w:before="0" w:beforeAutospacing="0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1DB00E" wp14:editId="1ACD1A73">
            <wp:extent cx="9563100" cy="53768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83377" cy="538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9FD9" w14:textId="645DCB5E" w:rsidR="00515CC7" w:rsidRDefault="00515CC7" w:rsidP="005A2FE9">
      <w:pPr>
        <w:pStyle w:val="ac"/>
        <w:shd w:val="clear" w:color="auto" w:fill="FFFFFF"/>
        <w:spacing w:before="0" w:beforeAutospacing="0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A76BAB" wp14:editId="6030EB2F">
            <wp:extent cx="9458325" cy="53179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66274" cy="532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C277" w14:textId="764DD6D6" w:rsidR="00515CC7" w:rsidRDefault="00515CC7" w:rsidP="005A2FE9">
      <w:pPr>
        <w:pStyle w:val="ac"/>
        <w:shd w:val="clear" w:color="auto" w:fill="FFFFFF"/>
        <w:spacing w:before="0" w:beforeAutospacing="0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37C887" wp14:editId="71CFB77C">
            <wp:extent cx="9315450" cy="5237645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21238" cy="524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89D1" w14:textId="77777777" w:rsidR="00F15C08" w:rsidRDefault="00F15C0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ar-SA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48BF071C" w14:textId="77777777" w:rsidR="00313F03" w:rsidRDefault="00313F03" w:rsidP="00313F03">
      <w:pPr>
        <w:pStyle w:val="ac"/>
        <w:shd w:val="clear" w:color="auto" w:fill="FFFFFF"/>
        <w:spacing w:before="0" w:beforeAutospacing="0"/>
        <w:ind w:left="720"/>
        <w:jc w:val="center"/>
        <w:rPr>
          <w:b/>
          <w:bCs/>
          <w:color w:val="000000"/>
          <w:sz w:val="28"/>
          <w:szCs w:val="28"/>
        </w:rPr>
        <w:sectPr w:rsidR="00313F03" w:rsidSect="00313F03">
          <w:pgSz w:w="16838" w:h="11906" w:orient="landscape" w:code="9"/>
          <w:pgMar w:top="567" w:right="1134" w:bottom="1701" w:left="1134" w:header="709" w:footer="709" w:gutter="0"/>
          <w:pgNumType w:start="1"/>
          <w:cols w:space="720"/>
          <w:formProt w:val="0"/>
          <w:titlePg/>
          <w:docGrid w:linePitch="299" w:charSpace="4096"/>
        </w:sectPr>
      </w:pPr>
    </w:p>
    <w:p w14:paraId="1BAFD1BA" w14:textId="30C62C05" w:rsidR="005A2FE9" w:rsidRPr="005A2FE9" w:rsidRDefault="00AE6EFA" w:rsidP="00313F03">
      <w:pPr>
        <w:pStyle w:val="ac"/>
        <w:shd w:val="clear" w:color="auto" w:fill="FFFFFF"/>
        <w:spacing w:before="0" w:beforeAutospacing="0"/>
        <w:ind w:left="720"/>
        <w:jc w:val="center"/>
        <w:rPr>
          <w:b/>
          <w:bCs/>
          <w:color w:val="000000"/>
          <w:sz w:val="28"/>
          <w:szCs w:val="28"/>
        </w:rPr>
      </w:pPr>
      <w:r w:rsidRPr="005A2FE9">
        <w:rPr>
          <w:b/>
          <w:bCs/>
          <w:color w:val="000000"/>
          <w:sz w:val="28"/>
          <w:szCs w:val="28"/>
        </w:rPr>
        <w:lastRenderedPageBreak/>
        <w:t>Скриншот</w:t>
      </w:r>
      <w:r w:rsidR="00F15C08">
        <w:rPr>
          <w:b/>
          <w:bCs/>
          <w:color w:val="000000"/>
          <w:sz w:val="28"/>
          <w:szCs w:val="28"/>
        </w:rPr>
        <w:t>ы</w:t>
      </w:r>
      <w:r w:rsidRPr="005A2FE9">
        <w:rPr>
          <w:b/>
          <w:bCs/>
          <w:color w:val="000000"/>
          <w:sz w:val="28"/>
          <w:szCs w:val="28"/>
        </w:rPr>
        <w:t xml:space="preserve"> кода страницы</w:t>
      </w:r>
    </w:p>
    <w:p w14:paraId="4A64073F" w14:textId="1488A216" w:rsidR="005A2FE9" w:rsidRDefault="005A2FE9" w:rsidP="005A2FE9">
      <w:pPr>
        <w:pStyle w:val="ac"/>
        <w:shd w:val="clear" w:color="auto" w:fill="FFFFFF"/>
        <w:spacing w:before="0" w:beforeAutospacing="0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876B808" wp14:editId="2FB43E48">
            <wp:extent cx="6120130" cy="7209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D07A" w14:textId="04A38847" w:rsidR="005A2FE9" w:rsidRDefault="005A2FE9" w:rsidP="005A2FE9">
      <w:pPr>
        <w:pStyle w:val="ac"/>
        <w:shd w:val="clear" w:color="auto" w:fill="FFFFFF"/>
        <w:spacing w:before="0" w:beforeAutospacing="0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8DA4C4" wp14:editId="3CE6FDCD">
            <wp:extent cx="6120130" cy="72091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C75D" w14:textId="531142D6" w:rsidR="005A2FE9" w:rsidRDefault="005A2FE9" w:rsidP="005A2FE9">
      <w:pPr>
        <w:pStyle w:val="ac"/>
        <w:shd w:val="clear" w:color="auto" w:fill="FFFFFF"/>
        <w:spacing w:before="0" w:beforeAutospacing="0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99431D" wp14:editId="52DF140E">
            <wp:extent cx="6120130" cy="72091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FF35" w14:textId="6117F019" w:rsidR="005A2FE9" w:rsidRDefault="005A2FE9" w:rsidP="005A2FE9">
      <w:pPr>
        <w:pStyle w:val="ac"/>
        <w:shd w:val="clear" w:color="auto" w:fill="FFFFFF"/>
        <w:spacing w:before="0" w:beforeAutospacing="0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9B56E8" wp14:editId="70329F58">
            <wp:extent cx="6120130" cy="72091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D61B" w14:textId="67344953" w:rsidR="005A2FE9" w:rsidRPr="005A2FE9" w:rsidRDefault="005A2FE9" w:rsidP="005A2FE9">
      <w:pPr>
        <w:pStyle w:val="ac"/>
        <w:shd w:val="clear" w:color="auto" w:fill="FFFFFF"/>
        <w:spacing w:before="0" w:beforeAutospacing="0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EDECBD" wp14:editId="1DA50643">
            <wp:extent cx="6120130" cy="72091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FE9" w:rsidRPr="005A2FE9" w:rsidSect="00313F03">
      <w:pgSz w:w="11906" w:h="16838" w:code="9"/>
      <w:pgMar w:top="1134" w:right="567" w:bottom="1134" w:left="1701" w:header="709" w:footer="709" w:gutter="0"/>
      <w:pgNumType w:start="1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04E96" w14:textId="77777777" w:rsidR="00A01823" w:rsidRDefault="00A01823">
      <w:pPr>
        <w:spacing w:after="0" w:line="240" w:lineRule="auto"/>
      </w:pPr>
      <w:r>
        <w:separator/>
      </w:r>
    </w:p>
  </w:endnote>
  <w:endnote w:type="continuationSeparator" w:id="0">
    <w:p w14:paraId="1863684B" w14:textId="77777777" w:rsidR="00A01823" w:rsidRDefault="00A01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F3570" w14:textId="77777777" w:rsidR="00A01823" w:rsidRDefault="00A01823">
      <w:pPr>
        <w:spacing w:after="0" w:line="240" w:lineRule="auto"/>
      </w:pPr>
      <w:r>
        <w:separator/>
      </w:r>
    </w:p>
  </w:footnote>
  <w:footnote w:type="continuationSeparator" w:id="0">
    <w:p w14:paraId="5C69D38C" w14:textId="77777777" w:rsidR="00A01823" w:rsidRDefault="00A018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7678"/>
    <w:multiLevelType w:val="hybridMultilevel"/>
    <w:tmpl w:val="74F075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E27A4"/>
    <w:multiLevelType w:val="hybridMultilevel"/>
    <w:tmpl w:val="E710F2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A73D79"/>
    <w:multiLevelType w:val="hybridMultilevel"/>
    <w:tmpl w:val="315042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1C0ABC"/>
    <w:multiLevelType w:val="hybridMultilevel"/>
    <w:tmpl w:val="76728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DF1805"/>
    <w:multiLevelType w:val="hybridMultilevel"/>
    <w:tmpl w:val="B52A87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0F4DFB"/>
    <w:multiLevelType w:val="hybridMultilevel"/>
    <w:tmpl w:val="C3263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46F"/>
    <w:rsid w:val="00032D27"/>
    <w:rsid w:val="00190AA0"/>
    <w:rsid w:val="001A7033"/>
    <w:rsid w:val="002E02C3"/>
    <w:rsid w:val="002F35C4"/>
    <w:rsid w:val="00313F03"/>
    <w:rsid w:val="00384806"/>
    <w:rsid w:val="00433E81"/>
    <w:rsid w:val="00480D17"/>
    <w:rsid w:val="00481D79"/>
    <w:rsid w:val="00515CC7"/>
    <w:rsid w:val="005A2FE9"/>
    <w:rsid w:val="005A6873"/>
    <w:rsid w:val="005F6D92"/>
    <w:rsid w:val="00645F68"/>
    <w:rsid w:val="009A63E1"/>
    <w:rsid w:val="009D1552"/>
    <w:rsid w:val="00A01823"/>
    <w:rsid w:val="00A70188"/>
    <w:rsid w:val="00AD43DB"/>
    <w:rsid w:val="00AE6EFA"/>
    <w:rsid w:val="00BC7C8A"/>
    <w:rsid w:val="00CA0995"/>
    <w:rsid w:val="00CD768C"/>
    <w:rsid w:val="00D9519B"/>
    <w:rsid w:val="00DC0CE8"/>
    <w:rsid w:val="00E7646F"/>
    <w:rsid w:val="00F15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19E9D"/>
  <w15:docId w15:val="{4314E6E4-9CB1-4011-8E0F-65E328987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814"/>
    <w:pPr>
      <w:spacing w:after="160" w:line="259" w:lineRule="auto"/>
    </w:pPr>
  </w:style>
  <w:style w:type="paragraph" w:styleId="1">
    <w:name w:val="heading 1"/>
    <w:basedOn w:val="LO-normal"/>
    <w:next w:val="LO-normal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2">
    <w:name w:val="heading 2"/>
    <w:basedOn w:val="LO-normal"/>
    <w:next w:val="LO-normal"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5">
    <w:name w:val="heading 5"/>
    <w:basedOn w:val="LO-normal"/>
    <w:next w:val="LO-normal"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6">
    <w:name w:val="heading 6"/>
    <w:basedOn w:val="LO-normal"/>
    <w:next w:val="LO-normal"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Заголовок1"/>
    <w:basedOn w:val="a"/>
    <w:next w:val="a3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Lucida Sans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6">
    <w:name w:val="index heading"/>
    <w:basedOn w:val="a"/>
    <w:qFormat/>
    <w:pPr>
      <w:suppressLineNumbers/>
    </w:pPr>
    <w:rPr>
      <w:rFonts w:cs="Lucida Sans"/>
    </w:rPr>
  </w:style>
  <w:style w:type="paragraph" w:customStyle="1" w:styleId="LO-normal">
    <w:name w:val="LO-normal"/>
    <w:qFormat/>
    <w:pPr>
      <w:spacing w:after="160" w:line="259" w:lineRule="auto"/>
    </w:pPr>
  </w:style>
  <w:style w:type="paragraph" w:styleId="a7">
    <w:name w:val="Title"/>
    <w:basedOn w:val="LO-normal"/>
    <w:next w:val="LO-normal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a8">
    <w:name w:val="Subtitle"/>
    <w:basedOn w:val="LO-normal"/>
    <w:next w:val="LO-normal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9">
    <w:name w:val="Верхний и нижний колонтитулы"/>
    <w:basedOn w:val="a"/>
    <w:qFormat/>
    <w:pPr>
      <w:suppressLineNumbers/>
      <w:tabs>
        <w:tab w:val="center" w:pos="5102"/>
        <w:tab w:val="right" w:pos="10205"/>
      </w:tabs>
    </w:pPr>
  </w:style>
  <w:style w:type="paragraph" w:styleId="aa">
    <w:name w:val="footer"/>
    <w:basedOn w:val="a9"/>
  </w:style>
  <w:style w:type="paragraph" w:styleId="ab">
    <w:name w:val="header"/>
    <w:basedOn w:val="a9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Normal (Web)"/>
    <w:basedOn w:val="a"/>
    <w:uiPriority w:val="99"/>
    <w:semiHidden/>
    <w:unhideWhenUsed/>
    <w:rsid w:val="00AE6EFA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styleId="ad">
    <w:name w:val="Hyperlink"/>
    <w:basedOn w:val="a0"/>
    <w:uiPriority w:val="99"/>
    <w:semiHidden/>
    <w:unhideWhenUsed/>
    <w:rsid w:val="00AE6EFA"/>
    <w:rPr>
      <w:color w:val="0000FF"/>
      <w:u w:val="single"/>
    </w:rPr>
  </w:style>
  <w:style w:type="table" w:styleId="ae">
    <w:name w:val="Table Grid"/>
    <w:basedOn w:val="a1"/>
    <w:uiPriority w:val="39"/>
    <w:rsid w:val="00032D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Keyboard"/>
    <w:basedOn w:val="a0"/>
    <w:uiPriority w:val="99"/>
    <w:semiHidden/>
    <w:unhideWhenUsed/>
    <w:rsid w:val="0038480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2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ebref.ru/practic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html5book.ru/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roundtripDataSignature="AMtx7mglw8PG0k9lJUdJ36g/rfGxjQUV/g==">AMUW2mVrfy5QOI7tKAZExMvjoKvCSyzrOYOO+q0H2f+nXsbpcWStkyPVYil2IFkQLBtqRZY3PwLfd4kykYf6aVnpdyebLguieDGj7k7fa1J9I6FNVTYP/ZFH9hQh7VdP7lzBWXSU6qbS</go:docsCustomData>
</go:gDocsCustomXmlDataStorage>
</file>

<file path=customXml/itemProps1.xml><?xml version="1.0" encoding="utf-8"?>
<ds:datastoreItem xmlns:ds="http://schemas.openxmlformats.org/officeDocument/2006/customXml" ds:itemID="{DD5254E9-1876-4E22-AF9E-DE62FA23B1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</dc:creator>
  <dc:description/>
  <cp:lastModifiedBy>Александра Беляева</cp:lastModifiedBy>
  <cp:revision>3</cp:revision>
  <dcterms:created xsi:type="dcterms:W3CDTF">2022-03-31T17:13:00Z</dcterms:created>
  <dcterms:modified xsi:type="dcterms:W3CDTF">2022-03-31T17:25:00Z</dcterms:modified>
  <dc:language>ru-RU</dc:language>
</cp:coreProperties>
</file>