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bookmarkStart w:id="0" w:name="_GoBack"/>
      <w:bookmarkEnd w:id="0"/>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6"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http://stocyr.github.com/LaserChess/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first" r:id="rId18"/>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1D54F2" w:rsidRPr="001D54F2" w:rsidRDefault="001D54F2">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r w:rsidRPr="001D54F2">
        <w:rPr>
          <w:rFonts w:cstheme="minorHAnsi"/>
          <w:b w:val="0"/>
          <w:sz w:val="56"/>
        </w:rPr>
        <w:fldChar w:fldCharType="begin"/>
      </w:r>
      <w:r w:rsidRPr="001D54F2">
        <w:rPr>
          <w:rFonts w:cstheme="minorHAnsi"/>
          <w:b w:val="0"/>
          <w:sz w:val="56"/>
        </w:rPr>
        <w:instrText xml:space="preserve"> TOC \o "1-3" \h \z \u </w:instrText>
      </w:r>
      <w:r w:rsidRPr="001D54F2">
        <w:rPr>
          <w:rFonts w:cstheme="minorHAnsi"/>
          <w:b w:val="0"/>
          <w:sz w:val="56"/>
        </w:rPr>
        <w:fldChar w:fldCharType="separate"/>
      </w:r>
      <w:hyperlink w:anchor="_Toc327957523" w:history="1">
        <w:r w:rsidRPr="001D54F2">
          <w:rPr>
            <w:rStyle w:val="Hyperlink"/>
            <w:noProof/>
            <w:sz w:val="32"/>
          </w:rPr>
          <w:t>1</w:t>
        </w:r>
        <w:r w:rsidRPr="001D54F2">
          <w:rPr>
            <w:rFonts w:asciiTheme="minorHAnsi" w:eastAsiaTheme="minorEastAsia" w:hAnsiTheme="minorHAnsi"/>
            <w:b w:val="0"/>
            <w:bCs w:val="0"/>
            <w:caps w:val="0"/>
            <w:noProof/>
            <w:sz w:val="28"/>
            <w:szCs w:val="22"/>
            <w:lang w:eastAsia="de-CH"/>
          </w:rPr>
          <w:tab/>
        </w:r>
        <w:r w:rsidRPr="001D54F2">
          <w:rPr>
            <w:rStyle w:val="Hyperlink"/>
            <w:noProof/>
            <w:sz w:val="32"/>
          </w:rPr>
          <w:t>Einleitung</w:t>
        </w:r>
        <w:r w:rsidRPr="001D54F2">
          <w:rPr>
            <w:noProof/>
            <w:webHidden/>
            <w:sz w:val="32"/>
          </w:rPr>
          <w:tab/>
        </w:r>
        <w:r w:rsidRPr="001D54F2">
          <w:rPr>
            <w:noProof/>
            <w:webHidden/>
            <w:sz w:val="32"/>
          </w:rPr>
          <w:fldChar w:fldCharType="begin"/>
        </w:r>
        <w:r w:rsidRPr="001D54F2">
          <w:rPr>
            <w:noProof/>
            <w:webHidden/>
            <w:sz w:val="32"/>
          </w:rPr>
          <w:instrText xml:space="preserve"> PAGEREF _Toc327957523 \h </w:instrText>
        </w:r>
        <w:r w:rsidRPr="001D54F2">
          <w:rPr>
            <w:noProof/>
            <w:webHidden/>
            <w:sz w:val="32"/>
          </w:rPr>
        </w:r>
        <w:r w:rsidRPr="001D54F2">
          <w:rPr>
            <w:noProof/>
            <w:webHidden/>
            <w:sz w:val="32"/>
          </w:rPr>
          <w:fldChar w:fldCharType="separate"/>
        </w:r>
        <w:r w:rsidRPr="001D54F2">
          <w:rPr>
            <w:noProof/>
            <w:webHidden/>
            <w:sz w:val="32"/>
          </w:rPr>
          <w:t>1-3</w:t>
        </w:r>
        <w:r w:rsidRPr="001D54F2">
          <w:rPr>
            <w:noProof/>
            <w:webHidden/>
            <w:sz w:val="32"/>
          </w:rPr>
          <w:fldChar w:fldCharType="end"/>
        </w:r>
      </w:hyperlink>
    </w:p>
    <w:p w:rsidR="001D54F2" w:rsidRPr="001D54F2" w:rsidRDefault="00FF3C2F">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24" w:history="1">
        <w:r w:rsidR="001D54F2" w:rsidRPr="001D54F2">
          <w:rPr>
            <w:rStyle w:val="Hyperlink"/>
            <w:noProof/>
            <w:sz w:val="32"/>
          </w:rPr>
          <w:t>2</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Richtlinien</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_Toc327957524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2-4</w:t>
        </w:r>
        <w:r w:rsidR="001D54F2" w:rsidRPr="001D54F2">
          <w:rPr>
            <w:noProof/>
            <w:webHidden/>
            <w:sz w:val="32"/>
          </w:rPr>
          <w:fldChar w:fldCharType="end"/>
        </w:r>
      </w:hyperlink>
    </w:p>
    <w:p w:rsidR="001D54F2" w:rsidRPr="001D54F2" w:rsidRDefault="00FF3C2F">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25" w:history="1">
        <w:r w:rsidR="001D54F2" w:rsidRPr="001D54F2">
          <w:rPr>
            <w:rStyle w:val="Hyperlink"/>
            <w:noProof/>
            <w:sz w:val="32"/>
          </w:rPr>
          <w:t>3</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Analyse</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_Toc327957525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3-6</w:t>
        </w:r>
        <w:r w:rsidR="001D54F2" w:rsidRPr="001D54F2">
          <w:rPr>
            <w:noProof/>
            <w:webHidden/>
            <w:sz w:val="32"/>
          </w:rPr>
          <w:fldChar w:fldCharType="end"/>
        </w:r>
      </w:hyperlink>
    </w:p>
    <w:p w:rsidR="001D54F2" w:rsidRPr="001D54F2" w:rsidRDefault="00FF3C2F">
      <w:pPr>
        <w:pStyle w:val="Verzeichnis2"/>
        <w:tabs>
          <w:tab w:val="left" w:pos="660"/>
          <w:tab w:val="right" w:leader="dot" w:pos="9346"/>
        </w:tabs>
        <w:rPr>
          <w:rFonts w:eastAsiaTheme="minorEastAsia" w:cstheme="minorBidi"/>
          <w:b w:val="0"/>
          <w:bCs w:val="0"/>
          <w:noProof/>
          <w:sz w:val="28"/>
          <w:szCs w:val="22"/>
          <w:lang w:eastAsia="de-CH"/>
        </w:rPr>
      </w:pPr>
      <w:hyperlink w:anchor="_Toc327957526" w:history="1">
        <w:r w:rsidR="001D54F2" w:rsidRPr="001D54F2">
          <w:rPr>
            <w:rStyle w:val="Hyperlink"/>
            <w:noProof/>
            <w:sz w:val="24"/>
          </w:rPr>
          <w:t>3.1</w:t>
        </w:r>
        <w:r w:rsidR="001D54F2" w:rsidRPr="001D54F2">
          <w:rPr>
            <w:rFonts w:eastAsiaTheme="minorEastAsia" w:cstheme="minorBidi"/>
            <w:b w:val="0"/>
            <w:bCs w:val="0"/>
            <w:noProof/>
            <w:sz w:val="28"/>
            <w:szCs w:val="22"/>
            <w:lang w:eastAsia="de-CH"/>
          </w:rPr>
          <w:tab/>
        </w:r>
        <w:r w:rsidR="001D54F2" w:rsidRPr="001D54F2">
          <w:rPr>
            <w:rStyle w:val="Hyperlink"/>
            <w:noProof/>
            <w:sz w:val="24"/>
          </w:rPr>
          <w:t>Pflichtenheft</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_Toc327957526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3-6</w:t>
        </w:r>
        <w:r w:rsidR="001D54F2" w:rsidRPr="001D54F2">
          <w:rPr>
            <w:noProof/>
            <w:webHidden/>
            <w:sz w:val="24"/>
          </w:rPr>
          <w:fldChar w:fldCharType="end"/>
        </w:r>
      </w:hyperlink>
    </w:p>
    <w:p w:rsidR="001D54F2" w:rsidRPr="001D54F2" w:rsidRDefault="00FF3C2F">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27" w:history="1">
        <w:r w:rsidR="001D54F2" w:rsidRPr="001D54F2">
          <w:rPr>
            <w:rStyle w:val="Hyperlink"/>
            <w:noProof/>
            <w:sz w:val="32"/>
          </w:rPr>
          <w:t>4</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Design</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_Toc327957527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4-7</w:t>
        </w:r>
        <w:r w:rsidR="001D54F2" w:rsidRPr="001D54F2">
          <w:rPr>
            <w:noProof/>
            <w:webHidden/>
            <w:sz w:val="32"/>
          </w:rPr>
          <w:fldChar w:fldCharType="end"/>
        </w:r>
      </w:hyperlink>
    </w:p>
    <w:p w:rsidR="001D54F2" w:rsidRPr="001D54F2" w:rsidRDefault="00FF3C2F">
      <w:pPr>
        <w:pStyle w:val="Verzeichnis2"/>
        <w:tabs>
          <w:tab w:val="left" w:pos="660"/>
          <w:tab w:val="right" w:leader="dot" w:pos="9346"/>
        </w:tabs>
        <w:rPr>
          <w:rFonts w:eastAsiaTheme="minorEastAsia" w:cstheme="minorBidi"/>
          <w:b w:val="0"/>
          <w:bCs w:val="0"/>
          <w:noProof/>
          <w:sz w:val="28"/>
          <w:szCs w:val="22"/>
          <w:lang w:eastAsia="de-CH"/>
        </w:rPr>
      </w:pPr>
      <w:hyperlink w:anchor="_Toc327957528" w:history="1">
        <w:r w:rsidR="001D54F2" w:rsidRPr="001D54F2">
          <w:rPr>
            <w:rStyle w:val="Hyperlink"/>
            <w:noProof/>
            <w:sz w:val="24"/>
          </w:rPr>
          <w:t>4.1</w:t>
        </w:r>
        <w:r w:rsidR="001D54F2" w:rsidRPr="001D54F2">
          <w:rPr>
            <w:rFonts w:eastAsiaTheme="minorEastAsia" w:cstheme="minorBidi"/>
            <w:b w:val="0"/>
            <w:bCs w:val="0"/>
            <w:noProof/>
            <w:sz w:val="28"/>
            <w:szCs w:val="22"/>
            <w:lang w:eastAsia="de-CH"/>
          </w:rPr>
          <w:tab/>
        </w:r>
        <w:r w:rsidR="001D54F2" w:rsidRPr="001D54F2">
          <w:rPr>
            <w:rStyle w:val="Hyperlink"/>
            <w:noProof/>
            <w:sz w:val="24"/>
          </w:rPr>
          <w:t>Grobdesign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_Toc327957528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4-7</w:t>
        </w:r>
        <w:r w:rsidR="001D54F2" w:rsidRPr="001D54F2">
          <w:rPr>
            <w:noProof/>
            <w:webHidden/>
            <w:sz w:val="24"/>
          </w:rPr>
          <w:fldChar w:fldCharType="end"/>
        </w:r>
      </w:hyperlink>
    </w:p>
    <w:p w:rsidR="001D54F2" w:rsidRPr="001D54F2" w:rsidRDefault="00FF3C2F">
      <w:pPr>
        <w:pStyle w:val="Verzeichnis2"/>
        <w:tabs>
          <w:tab w:val="left" w:pos="660"/>
          <w:tab w:val="right" w:leader="dot" w:pos="9346"/>
        </w:tabs>
        <w:rPr>
          <w:rFonts w:eastAsiaTheme="minorEastAsia" w:cstheme="minorBidi"/>
          <w:b w:val="0"/>
          <w:bCs w:val="0"/>
          <w:noProof/>
          <w:sz w:val="28"/>
          <w:szCs w:val="22"/>
          <w:lang w:eastAsia="de-CH"/>
        </w:rPr>
      </w:pPr>
      <w:hyperlink w:anchor="_Toc327957529" w:history="1">
        <w:r w:rsidR="001D54F2" w:rsidRPr="001D54F2">
          <w:rPr>
            <w:rStyle w:val="Hyperlink"/>
            <w:noProof/>
            <w:sz w:val="24"/>
          </w:rPr>
          <w:t>4.2</w:t>
        </w:r>
        <w:r w:rsidR="001D54F2" w:rsidRPr="001D54F2">
          <w:rPr>
            <w:rFonts w:eastAsiaTheme="minorEastAsia" w:cstheme="minorBidi"/>
            <w:b w:val="0"/>
            <w:bCs w:val="0"/>
            <w:noProof/>
            <w:sz w:val="28"/>
            <w:szCs w:val="22"/>
            <w:lang w:eastAsia="de-CH"/>
          </w:rPr>
          <w:tab/>
        </w:r>
        <w:r w:rsidR="001D54F2" w:rsidRPr="001D54F2">
          <w:rPr>
            <w:rStyle w:val="Hyperlink"/>
            <w:noProof/>
            <w:sz w:val="24"/>
          </w:rPr>
          <w:t>Detaildesign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_Toc327957529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4-8</w:t>
        </w:r>
        <w:r w:rsidR="001D54F2" w:rsidRPr="001D54F2">
          <w:rPr>
            <w:noProof/>
            <w:webHidden/>
            <w:sz w:val="24"/>
          </w:rPr>
          <w:fldChar w:fldCharType="end"/>
        </w:r>
      </w:hyperlink>
    </w:p>
    <w:p w:rsidR="001D54F2" w:rsidRPr="001D54F2" w:rsidRDefault="00FF3C2F">
      <w:pPr>
        <w:pStyle w:val="Verzeichnis2"/>
        <w:tabs>
          <w:tab w:val="left" w:pos="660"/>
          <w:tab w:val="right" w:leader="dot" w:pos="9346"/>
        </w:tabs>
        <w:rPr>
          <w:rFonts w:eastAsiaTheme="minorEastAsia" w:cstheme="minorBidi"/>
          <w:b w:val="0"/>
          <w:bCs w:val="0"/>
          <w:noProof/>
          <w:sz w:val="28"/>
          <w:szCs w:val="22"/>
          <w:lang w:eastAsia="de-CH"/>
        </w:rPr>
      </w:pPr>
      <w:hyperlink w:anchor="_Toc327957530" w:history="1">
        <w:r w:rsidR="001D54F2" w:rsidRPr="001D54F2">
          <w:rPr>
            <w:rStyle w:val="Hyperlink"/>
            <w:noProof/>
            <w:sz w:val="24"/>
          </w:rPr>
          <w:t>4.3</w:t>
        </w:r>
        <w:r w:rsidR="001D54F2" w:rsidRPr="001D54F2">
          <w:rPr>
            <w:rFonts w:eastAsiaTheme="minorEastAsia" w:cstheme="minorBidi"/>
            <w:b w:val="0"/>
            <w:bCs w:val="0"/>
            <w:noProof/>
            <w:sz w:val="28"/>
            <w:szCs w:val="22"/>
            <w:lang w:eastAsia="de-CH"/>
          </w:rPr>
          <w:tab/>
        </w:r>
        <w:r w:rsidR="001D54F2" w:rsidRPr="001D54F2">
          <w:rPr>
            <w:rStyle w:val="Hyperlink"/>
            <w:noProof/>
            <w:sz w:val="24"/>
          </w:rPr>
          <w:t>Modulbeschreibungen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_Toc327957530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31" w:history="1">
        <w:r w:rsidR="001D54F2" w:rsidRPr="001D54F2">
          <w:rPr>
            <w:rStyle w:val="Hyperlink"/>
            <w:noProof/>
            <w:sz w:val="24"/>
          </w:rPr>
          <w:t>4.3.1</w:t>
        </w:r>
        <w:r w:rsidR="001D54F2" w:rsidRPr="001D54F2">
          <w:rPr>
            <w:rFonts w:eastAsiaTheme="minorEastAsia" w:cstheme="minorBidi"/>
            <w:noProof/>
            <w:sz w:val="28"/>
            <w:szCs w:val="22"/>
            <w:lang w:eastAsia="de-CH"/>
          </w:rPr>
          <w:tab/>
        </w:r>
        <w:r w:rsidR="001D54F2" w:rsidRPr="001D54F2">
          <w:rPr>
            <w:rStyle w:val="Hyperlink"/>
            <w:noProof/>
            <w:sz w:val="24"/>
          </w:rPr>
          <w:t>Grafikfunktionen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_Toc327957531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32" w:history="1">
        <w:r w:rsidR="001D54F2" w:rsidRPr="001D54F2">
          <w:rPr>
            <w:rStyle w:val="Hyperlink"/>
            <w:noProof/>
            <w:sz w:val="24"/>
          </w:rPr>
          <w:t>4.3.2</w:t>
        </w:r>
        <w:r w:rsidR="001D54F2" w:rsidRPr="001D54F2">
          <w:rPr>
            <w:rFonts w:eastAsiaTheme="minorEastAsia" w:cstheme="minorBidi"/>
            <w:noProof/>
            <w:sz w:val="28"/>
            <w:szCs w:val="22"/>
            <w:lang w:eastAsia="de-CH"/>
          </w:rPr>
          <w:tab/>
        </w:r>
        <w:r w:rsidR="001D54F2" w:rsidRPr="001D54F2">
          <w:rPr>
            <w:rStyle w:val="Hyperlink"/>
            <w:noProof/>
            <w:sz w:val="24"/>
          </w:rPr>
          <w:t>Logikfunktionen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_Toc327957532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4-12</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33" w:history="1">
        <w:r w:rsidR="001D54F2" w:rsidRPr="001D54F2">
          <w:rPr>
            <w:rStyle w:val="Hyperlink"/>
            <w:noProof/>
            <w:sz w:val="24"/>
          </w:rPr>
          <w:t>4.3.3</w:t>
        </w:r>
        <w:r w:rsidR="001D54F2" w:rsidRPr="001D54F2">
          <w:rPr>
            <w:rFonts w:eastAsiaTheme="minorEastAsia" w:cstheme="minorBidi"/>
            <w:noProof/>
            <w:sz w:val="28"/>
            <w:szCs w:val="22"/>
            <w:lang w:eastAsia="de-CH"/>
          </w:rPr>
          <w:tab/>
        </w:r>
        <w:r w:rsidR="001D54F2" w:rsidRPr="001D54F2">
          <w:rPr>
            <w:rStyle w:val="Hyperlink"/>
            <w:noProof/>
            <w:sz w:val="24"/>
          </w:rPr>
          <w:t>Spielfunktionen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_Toc327957533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4-15</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34" w:history="1">
        <w:r w:rsidR="001D54F2" w:rsidRPr="001D54F2">
          <w:rPr>
            <w:rStyle w:val="Hyperlink"/>
            <w:noProof/>
            <w:sz w:val="24"/>
          </w:rPr>
          <w:t>4.3.4</w:t>
        </w:r>
        <w:r w:rsidR="001D54F2" w:rsidRPr="001D54F2">
          <w:rPr>
            <w:rFonts w:eastAsiaTheme="minorEastAsia" w:cstheme="minorBidi"/>
            <w:noProof/>
            <w:sz w:val="28"/>
            <w:szCs w:val="22"/>
            <w:lang w:eastAsia="de-CH"/>
          </w:rPr>
          <w:tab/>
        </w:r>
        <w:r w:rsidR="001D54F2" w:rsidRPr="001D54F2">
          <w:rPr>
            <w:rStyle w:val="Hyperlink"/>
            <w:noProof/>
            <w:sz w:val="24"/>
          </w:rPr>
          <w:t>Mainfunktionen (Laserchess)</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_Toc327957534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4-15</w:t>
        </w:r>
        <w:r w:rsidR="001D54F2" w:rsidRPr="001D54F2">
          <w:rPr>
            <w:noProof/>
            <w:webHidden/>
            <w:sz w:val="24"/>
          </w:rPr>
          <w:fldChar w:fldCharType="end"/>
        </w:r>
      </w:hyperlink>
    </w:p>
    <w:p w:rsidR="001D54F2" w:rsidRPr="001D54F2" w:rsidRDefault="00FF3C2F">
      <w:pPr>
        <w:pStyle w:val="Verzeichnis2"/>
        <w:tabs>
          <w:tab w:val="left" w:pos="660"/>
          <w:tab w:val="right" w:leader="dot" w:pos="9346"/>
        </w:tabs>
        <w:rPr>
          <w:rFonts w:eastAsiaTheme="minorEastAsia" w:cstheme="minorBidi"/>
          <w:b w:val="0"/>
          <w:bCs w:val="0"/>
          <w:noProof/>
          <w:sz w:val="28"/>
          <w:szCs w:val="22"/>
          <w:lang w:eastAsia="de-CH"/>
        </w:rPr>
      </w:pPr>
      <w:hyperlink w:anchor="_Toc327957535" w:history="1">
        <w:r w:rsidR="001D54F2" w:rsidRPr="001D54F2">
          <w:rPr>
            <w:rStyle w:val="Hyperlink"/>
            <w:noProof/>
            <w:sz w:val="24"/>
          </w:rPr>
          <w:t>4.4</w:t>
        </w:r>
        <w:r w:rsidR="001D54F2" w:rsidRPr="001D54F2">
          <w:rPr>
            <w:rFonts w:eastAsiaTheme="minorEastAsia" w:cstheme="minorBidi"/>
            <w:b w:val="0"/>
            <w:bCs w:val="0"/>
            <w:noProof/>
            <w:sz w:val="28"/>
            <w:szCs w:val="22"/>
            <w:lang w:eastAsia="de-CH"/>
          </w:rPr>
          <w:tab/>
        </w:r>
        <w:r w:rsidR="001D54F2" w:rsidRPr="001D54F2">
          <w:rPr>
            <w:rStyle w:val="Hyperlink"/>
            <w:noProof/>
            <w:sz w:val="24"/>
          </w:rPr>
          <w:t>Struktogramme und Flussdiagramme</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_Toc327957535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36" w:history="1">
        <w:r w:rsidR="001D54F2" w:rsidRPr="001D54F2">
          <w:rPr>
            <w:rStyle w:val="Hyperlink"/>
            <w:noProof/>
            <w:sz w:val="24"/>
          </w:rPr>
          <w:t>4.4.1</w:t>
        </w:r>
        <w:r w:rsidR="001D54F2" w:rsidRPr="001D54F2">
          <w:rPr>
            <w:rFonts w:eastAsiaTheme="minorEastAsia" w:cstheme="minorBidi"/>
            <w:noProof/>
            <w:sz w:val="28"/>
            <w:szCs w:val="22"/>
            <w:lang w:eastAsia="de-CH"/>
          </w:rPr>
          <w:tab/>
        </w:r>
        <w:r w:rsidR="001D54F2" w:rsidRPr="001D54F2">
          <w:rPr>
            <w:rStyle w:val="Hyperlink"/>
            <w:noProof/>
            <w:sz w:val="24"/>
          </w:rPr>
          <w:t>Modul LaserChess.c</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_Toc327957536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4-18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37" w:history="1">
        <w:r w:rsidR="001D54F2" w:rsidRPr="001D54F2">
          <w:rPr>
            <w:rStyle w:val="Hyperlink"/>
            <w:noProof/>
            <w:sz w:val="24"/>
          </w:rPr>
          <w:t>4.4.2</w:t>
        </w:r>
        <w:r w:rsidR="001D54F2" w:rsidRPr="001D54F2">
          <w:rPr>
            <w:rFonts w:eastAsiaTheme="minorEastAsia" w:cstheme="minorBidi"/>
            <w:noProof/>
            <w:sz w:val="28"/>
            <w:szCs w:val="22"/>
            <w:lang w:eastAsia="de-CH"/>
          </w:rPr>
          <w:tab/>
        </w:r>
        <w:r w:rsidR="001D54F2" w:rsidRPr="001D54F2">
          <w:rPr>
            <w:rStyle w:val="Hyperlink"/>
            <w:noProof/>
            <w:sz w:val="24"/>
          </w:rPr>
          <w:t>Modul Spiel.c</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_Toc327957537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4-21</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38" w:history="1">
        <w:r w:rsidR="001D54F2" w:rsidRPr="001D54F2">
          <w:rPr>
            <w:rStyle w:val="Hyperlink"/>
            <w:noProof/>
            <w:sz w:val="24"/>
            <w:lang w:val="fr-CH"/>
          </w:rPr>
          <w:t>4.4.3</w:t>
        </w:r>
        <w:r w:rsidR="001D54F2" w:rsidRPr="001D54F2">
          <w:rPr>
            <w:rFonts w:eastAsiaTheme="minorEastAsia" w:cstheme="minorBidi"/>
            <w:noProof/>
            <w:sz w:val="28"/>
            <w:szCs w:val="22"/>
            <w:lang w:eastAsia="de-CH"/>
          </w:rPr>
          <w:tab/>
        </w:r>
        <w:r w:rsidR="001D54F2" w:rsidRPr="001D54F2">
          <w:rPr>
            <w:rStyle w:val="Hyperlink"/>
            <w:noProof/>
            <w:sz w:val="24"/>
            <w:lang w:val="fr-CH"/>
          </w:rPr>
          <w:t>Modul Logik.c</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_Toc327957538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4-22</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39" w:history="1">
        <w:r w:rsidR="001D54F2" w:rsidRPr="001D54F2">
          <w:rPr>
            <w:rStyle w:val="Hyperlink"/>
            <w:noProof/>
            <w:sz w:val="24"/>
          </w:rPr>
          <w:t>4.4.4</w:t>
        </w:r>
        <w:r w:rsidR="001D54F2" w:rsidRPr="001D54F2">
          <w:rPr>
            <w:rFonts w:eastAsiaTheme="minorEastAsia" w:cstheme="minorBidi"/>
            <w:noProof/>
            <w:sz w:val="28"/>
            <w:szCs w:val="22"/>
            <w:lang w:eastAsia="de-CH"/>
          </w:rPr>
          <w:tab/>
        </w:r>
        <w:r w:rsidR="001D54F2" w:rsidRPr="001D54F2">
          <w:rPr>
            <w:rStyle w:val="Hyperlink"/>
            <w:noProof/>
            <w:sz w:val="24"/>
          </w:rPr>
          <w:t>Modul Grafik.c</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_Toc327957539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4-28</w:t>
        </w:r>
        <w:r w:rsidR="001D54F2" w:rsidRPr="001D54F2">
          <w:rPr>
            <w:noProof/>
            <w:webHidden/>
            <w:sz w:val="24"/>
          </w:rPr>
          <w:fldChar w:fldCharType="end"/>
        </w:r>
      </w:hyperlink>
    </w:p>
    <w:p w:rsidR="001D54F2" w:rsidRPr="001D54F2" w:rsidRDefault="00FF3C2F">
      <w:pPr>
        <w:pStyle w:val="Verzeichnis2"/>
        <w:tabs>
          <w:tab w:val="left" w:pos="660"/>
          <w:tab w:val="right" w:leader="dot" w:pos="9346"/>
        </w:tabs>
        <w:rPr>
          <w:rFonts w:eastAsiaTheme="minorEastAsia" w:cstheme="minorBidi"/>
          <w:b w:val="0"/>
          <w:bCs w:val="0"/>
          <w:noProof/>
          <w:sz w:val="28"/>
          <w:szCs w:val="22"/>
          <w:lang w:eastAsia="de-CH"/>
        </w:rPr>
      </w:pPr>
      <w:hyperlink w:anchor="_Toc327957540" w:history="1">
        <w:r w:rsidR="001D54F2" w:rsidRPr="001D54F2">
          <w:rPr>
            <w:rStyle w:val="Hyperlink"/>
            <w:noProof/>
            <w:sz w:val="24"/>
          </w:rPr>
          <w:t>4.5</w:t>
        </w:r>
        <w:r w:rsidR="001D54F2" w:rsidRPr="001D54F2">
          <w:rPr>
            <w:rFonts w:eastAsiaTheme="minorEastAsia" w:cstheme="minorBidi"/>
            <w:b w:val="0"/>
            <w:bCs w:val="0"/>
            <w:noProof/>
            <w:sz w:val="28"/>
            <w:szCs w:val="22"/>
            <w:lang w:eastAsia="de-CH"/>
          </w:rPr>
          <w:tab/>
        </w:r>
        <w:r w:rsidR="001D54F2" w:rsidRPr="001D54F2">
          <w:rPr>
            <w:rStyle w:val="Hyperlink"/>
            <w:noProof/>
            <w:sz w:val="24"/>
          </w:rPr>
          <w:t>Datenstrukturen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_Toc327957540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41" w:history="1">
        <w:r w:rsidR="001D54F2" w:rsidRPr="001D54F2">
          <w:rPr>
            <w:rStyle w:val="Hyperlink"/>
            <w:noProof/>
            <w:sz w:val="24"/>
          </w:rPr>
          <w:t>4.5.1</w:t>
        </w:r>
        <w:r w:rsidR="001D54F2" w:rsidRPr="001D54F2">
          <w:rPr>
            <w:rFonts w:eastAsiaTheme="minorEastAsia" w:cstheme="minorBidi"/>
            <w:noProof/>
            <w:sz w:val="28"/>
            <w:szCs w:val="22"/>
            <w:lang w:eastAsia="de-CH"/>
          </w:rPr>
          <w:tab/>
        </w:r>
        <w:r w:rsidR="001D54F2" w:rsidRPr="001D54F2">
          <w:rPr>
            <w:rStyle w:val="Hyperlink"/>
            <w:noProof/>
            <w:sz w:val="24"/>
          </w:rPr>
          <w:t>Enumerations</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_Toc327957541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4-28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42" w:history="1">
        <w:r w:rsidR="001D54F2" w:rsidRPr="001D54F2">
          <w:rPr>
            <w:rStyle w:val="Hyperlink"/>
            <w:noProof/>
            <w:sz w:val="24"/>
          </w:rPr>
          <w:t>4.5.2</w:t>
        </w:r>
        <w:r w:rsidR="001D54F2" w:rsidRPr="001D54F2">
          <w:rPr>
            <w:rFonts w:eastAsiaTheme="minorEastAsia" w:cstheme="minorBidi"/>
            <w:noProof/>
            <w:sz w:val="28"/>
            <w:szCs w:val="22"/>
            <w:lang w:eastAsia="de-CH"/>
          </w:rPr>
          <w:tab/>
        </w:r>
        <w:r w:rsidR="001D54F2" w:rsidRPr="001D54F2">
          <w:rPr>
            <w:rStyle w:val="Hyperlink"/>
            <w:noProof/>
            <w:sz w:val="24"/>
          </w:rPr>
          <w:t>Strukturen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_Toc327957542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4-30</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43" w:history="1">
        <w:r w:rsidR="001D54F2" w:rsidRPr="001D54F2">
          <w:rPr>
            <w:rStyle w:val="Hyperlink"/>
            <w:noProof/>
            <w:sz w:val="24"/>
          </w:rPr>
          <w:t>4.5.3</w:t>
        </w:r>
        <w:r w:rsidR="001D54F2" w:rsidRPr="001D54F2">
          <w:rPr>
            <w:rFonts w:eastAsiaTheme="minorEastAsia" w:cstheme="minorBidi"/>
            <w:noProof/>
            <w:sz w:val="28"/>
            <w:szCs w:val="22"/>
            <w:lang w:eastAsia="de-CH"/>
          </w:rPr>
          <w:tab/>
        </w:r>
        <w:r w:rsidR="001D54F2" w:rsidRPr="001D54F2">
          <w:rPr>
            <w:rStyle w:val="Hyperlink"/>
            <w:noProof/>
            <w:sz w:val="24"/>
          </w:rPr>
          <w:t>Globale Variablen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_Toc327957543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4-30</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44" w:history="1">
        <w:r w:rsidR="001D54F2" w:rsidRPr="001D54F2">
          <w:rPr>
            <w:rStyle w:val="Hyperlink"/>
            <w:noProof/>
            <w:sz w:val="24"/>
          </w:rPr>
          <w:t>4.5.4</w:t>
        </w:r>
        <w:r w:rsidR="001D54F2" w:rsidRPr="001D54F2">
          <w:rPr>
            <w:rFonts w:eastAsiaTheme="minorEastAsia" w:cstheme="minorBidi"/>
            <w:noProof/>
            <w:sz w:val="28"/>
            <w:szCs w:val="22"/>
            <w:lang w:eastAsia="de-CH"/>
          </w:rPr>
          <w:tab/>
        </w:r>
        <w:r w:rsidR="001D54F2" w:rsidRPr="001D54F2">
          <w:rPr>
            <w:rStyle w:val="Hyperlink"/>
            <w:noProof/>
            <w:sz w:val="24"/>
          </w:rPr>
          <w:t>Sonstige Datensätze</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_Toc327957544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4-31</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45" w:history="1">
        <w:r w:rsidR="001D54F2" w:rsidRPr="001D54F2">
          <w:rPr>
            <w:rStyle w:val="Hyperlink"/>
            <w:noProof/>
            <w:sz w:val="24"/>
          </w:rPr>
          <w:t>4.5.5</w:t>
        </w:r>
        <w:r w:rsidR="001D54F2" w:rsidRPr="001D54F2">
          <w:rPr>
            <w:rFonts w:eastAsiaTheme="minorEastAsia" w:cstheme="minorBidi"/>
            <w:noProof/>
            <w:sz w:val="28"/>
            <w:szCs w:val="22"/>
            <w:lang w:eastAsia="de-CH"/>
          </w:rPr>
          <w:tab/>
        </w:r>
        <w:r w:rsidR="001D54F2" w:rsidRPr="001D54F2">
          <w:rPr>
            <w:rStyle w:val="Hyperlink"/>
            <w:noProof/>
            <w:sz w:val="24"/>
          </w:rPr>
          <w:t>Makros</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_Toc327957545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4-32</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46" w:history="1">
        <w:r w:rsidR="001D54F2" w:rsidRPr="001D54F2">
          <w:rPr>
            <w:rStyle w:val="Hyperlink"/>
            <w:noProof/>
            <w:sz w:val="24"/>
          </w:rPr>
          <w:t>4.5.6</w:t>
        </w:r>
        <w:r w:rsidR="001D54F2" w:rsidRPr="001D54F2">
          <w:rPr>
            <w:rFonts w:eastAsiaTheme="minorEastAsia" w:cstheme="minorBidi"/>
            <w:noProof/>
            <w:sz w:val="28"/>
            <w:szCs w:val="22"/>
            <w:lang w:eastAsia="de-CH"/>
          </w:rPr>
          <w:tab/>
        </w:r>
        <w:r w:rsidR="001D54F2" w:rsidRPr="001D54F2">
          <w:rPr>
            <w:rStyle w:val="Hyperlink"/>
            <w:noProof/>
            <w:sz w:val="24"/>
          </w:rPr>
          <w:t>Definitionen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_Toc327957546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4-32</w:t>
        </w:r>
        <w:r w:rsidR="001D54F2" w:rsidRPr="001D54F2">
          <w:rPr>
            <w:noProof/>
            <w:webHidden/>
            <w:sz w:val="24"/>
          </w:rPr>
          <w:fldChar w:fldCharType="end"/>
        </w:r>
      </w:hyperlink>
    </w:p>
    <w:p w:rsidR="001D54F2" w:rsidRPr="001D54F2" w:rsidRDefault="00FF3C2F">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47" w:history="1">
        <w:r w:rsidR="001D54F2" w:rsidRPr="001D54F2">
          <w:rPr>
            <w:rStyle w:val="Hyperlink"/>
            <w:noProof/>
            <w:sz w:val="32"/>
          </w:rPr>
          <w:t>5</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Implementation</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_Toc327957547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5-34</w:t>
        </w:r>
        <w:r w:rsidR="001D54F2" w:rsidRPr="001D54F2">
          <w:rPr>
            <w:noProof/>
            <w:webHidden/>
            <w:sz w:val="32"/>
          </w:rPr>
          <w:fldChar w:fldCharType="end"/>
        </w:r>
      </w:hyperlink>
    </w:p>
    <w:p w:rsidR="001D54F2" w:rsidRPr="001D54F2" w:rsidRDefault="00FF3C2F">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48" w:history="1">
        <w:r w:rsidR="001D54F2" w:rsidRPr="001D54F2">
          <w:rPr>
            <w:rStyle w:val="Hyperlink"/>
            <w:noProof/>
            <w:sz w:val="32"/>
          </w:rPr>
          <w:t>6</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Zukünftige Erweiterungen</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_Toc327957548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6-35</w:t>
        </w:r>
        <w:r w:rsidR="001D54F2" w:rsidRPr="001D54F2">
          <w:rPr>
            <w:noProof/>
            <w:webHidden/>
            <w:sz w:val="32"/>
          </w:rPr>
          <w:fldChar w:fldCharType="end"/>
        </w:r>
      </w:hyperlink>
    </w:p>
    <w:p w:rsidR="001D54F2" w:rsidRPr="001D54F2" w:rsidRDefault="00FF3C2F">
      <w:pPr>
        <w:pStyle w:val="Verzeichnis2"/>
        <w:tabs>
          <w:tab w:val="left" w:pos="660"/>
          <w:tab w:val="right" w:leader="dot" w:pos="9346"/>
        </w:tabs>
        <w:rPr>
          <w:rFonts w:eastAsiaTheme="minorEastAsia" w:cstheme="minorBidi"/>
          <w:b w:val="0"/>
          <w:bCs w:val="0"/>
          <w:noProof/>
          <w:sz w:val="28"/>
          <w:szCs w:val="22"/>
          <w:lang w:eastAsia="de-CH"/>
        </w:rPr>
      </w:pPr>
      <w:hyperlink w:anchor="_Toc327957549" w:history="1">
        <w:r w:rsidR="001D54F2" w:rsidRPr="001D54F2">
          <w:rPr>
            <w:rStyle w:val="Hyperlink"/>
            <w:noProof/>
            <w:sz w:val="24"/>
          </w:rPr>
          <w:t>6.1</w:t>
        </w:r>
        <w:r w:rsidR="001D54F2" w:rsidRPr="001D54F2">
          <w:rPr>
            <w:rFonts w:eastAsiaTheme="minorEastAsia" w:cstheme="minorBidi"/>
            <w:b w:val="0"/>
            <w:bCs w:val="0"/>
            <w:noProof/>
            <w:sz w:val="28"/>
            <w:szCs w:val="22"/>
            <w:lang w:eastAsia="de-CH"/>
          </w:rPr>
          <w:tab/>
        </w:r>
        <w:r w:rsidR="001D54F2" w:rsidRPr="001D54F2">
          <w:rPr>
            <w:rStyle w:val="Hyperlink"/>
            <w:noProof/>
            <w:sz w:val="24"/>
          </w:rPr>
          <w:t>Spiellogik</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_Toc327957549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6-35</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50" w:history="1">
        <w:r w:rsidR="001D54F2" w:rsidRPr="001D54F2">
          <w:rPr>
            <w:rStyle w:val="Hyperlink"/>
            <w:noProof/>
            <w:sz w:val="24"/>
          </w:rPr>
          <w:t>6.1.1</w:t>
        </w:r>
        <w:r w:rsidR="001D54F2" w:rsidRPr="001D54F2">
          <w:rPr>
            <w:rFonts w:eastAsiaTheme="minorEastAsia" w:cstheme="minorBidi"/>
            <w:noProof/>
            <w:sz w:val="28"/>
            <w:szCs w:val="22"/>
            <w:lang w:eastAsia="de-CH"/>
          </w:rPr>
          <w:tab/>
        </w:r>
        <w:r w:rsidR="001D54F2" w:rsidRPr="001D54F2">
          <w:rPr>
            <w:rStyle w:val="Hyperlink"/>
            <w:noProof/>
            <w:sz w:val="24"/>
          </w:rPr>
          <w:t>Splitter</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_Toc327957550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6-35</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51" w:history="1">
        <w:r w:rsidR="001D54F2" w:rsidRPr="001D54F2">
          <w:rPr>
            <w:rStyle w:val="Hyperlink"/>
            <w:noProof/>
            <w:sz w:val="24"/>
          </w:rPr>
          <w:t>6.1.2</w:t>
        </w:r>
        <w:r w:rsidR="001D54F2" w:rsidRPr="001D54F2">
          <w:rPr>
            <w:rFonts w:eastAsiaTheme="minorEastAsia" w:cstheme="minorBidi"/>
            <w:noProof/>
            <w:sz w:val="28"/>
            <w:szCs w:val="22"/>
            <w:lang w:eastAsia="de-CH"/>
          </w:rPr>
          <w:tab/>
        </w:r>
        <w:r w:rsidR="001D54F2" w:rsidRPr="001D54F2">
          <w:rPr>
            <w:rStyle w:val="Hyperlink"/>
            <w:noProof/>
            <w:sz w:val="24"/>
          </w:rPr>
          <w:t>Dynamische Startparameter</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_Toc327957551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6-35</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52" w:history="1">
        <w:r w:rsidR="001D54F2" w:rsidRPr="001D54F2">
          <w:rPr>
            <w:rStyle w:val="Hyperlink"/>
            <w:noProof/>
            <w:sz w:val="24"/>
          </w:rPr>
          <w:t>6.1.3</w:t>
        </w:r>
        <w:r w:rsidR="001D54F2" w:rsidRPr="001D54F2">
          <w:rPr>
            <w:rFonts w:eastAsiaTheme="minorEastAsia" w:cstheme="minorBidi"/>
            <w:noProof/>
            <w:sz w:val="28"/>
            <w:szCs w:val="22"/>
            <w:lang w:eastAsia="de-CH"/>
          </w:rPr>
          <w:tab/>
        </w:r>
        <w:r w:rsidR="001D54F2" w:rsidRPr="001D54F2">
          <w:rPr>
            <w:rStyle w:val="Hyperlink"/>
            <w:noProof/>
            <w:sz w:val="24"/>
          </w:rPr>
          <w:t>Game over LAN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_Toc327957552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6-37</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53" w:history="1">
        <w:r w:rsidR="001D54F2" w:rsidRPr="001D54F2">
          <w:rPr>
            <w:rStyle w:val="Hyperlink"/>
            <w:noProof/>
            <w:sz w:val="24"/>
          </w:rPr>
          <w:t>6.1.4</w:t>
        </w:r>
        <w:r w:rsidR="001D54F2" w:rsidRPr="001D54F2">
          <w:rPr>
            <w:rFonts w:eastAsiaTheme="minorEastAsia" w:cstheme="minorBidi"/>
            <w:noProof/>
            <w:sz w:val="28"/>
            <w:szCs w:val="22"/>
            <w:lang w:eastAsia="de-CH"/>
          </w:rPr>
          <w:tab/>
        </w:r>
        <w:r w:rsidR="001D54F2" w:rsidRPr="001D54F2">
          <w:rPr>
            <w:rStyle w:val="Hyperlink"/>
            <w:noProof/>
            <w:sz w:val="24"/>
          </w:rPr>
          <w:t>Game-AI</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_Toc327957553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6-37</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54" w:history="1">
        <w:r w:rsidR="001D54F2" w:rsidRPr="001D54F2">
          <w:rPr>
            <w:rStyle w:val="Hyperlink"/>
            <w:noProof/>
            <w:sz w:val="24"/>
          </w:rPr>
          <w:t>6.1.5</w:t>
        </w:r>
        <w:r w:rsidR="001D54F2" w:rsidRPr="001D54F2">
          <w:rPr>
            <w:rFonts w:eastAsiaTheme="minorEastAsia" w:cstheme="minorBidi"/>
            <w:noProof/>
            <w:sz w:val="28"/>
            <w:szCs w:val="22"/>
            <w:lang w:eastAsia="de-CH"/>
          </w:rPr>
          <w:tab/>
        </w:r>
        <w:r w:rsidR="001D54F2" w:rsidRPr="001D54F2">
          <w:rPr>
            <w:rStyle w:val="Hyperlink"/>
            <w:noProof/>
            <w:sz w:val="24"/>
          </w:rPr>
          <w:t>Snake-Walls</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_Toc327957554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6-37</w:t>
        </w:r>
        <w:r w:rsidR="001D54F2" w:rsidRPr="001D54F2">
          <w:rPr>
            <w:noProof/>
            <w:webHidden/>
            <w:sz w:val="24"/>
          </w:rPr>
          <w:fldChar w:fldCharType="end"/>
        </w:r>
      </w:hyperlink>
    </w:p>
    <w:p w:rsidR="001D54F2" w:rsidRPr="001D54F2" w:rsidRDefault="00FF3C2F">
      <w:pPr>
        <w:pStyle w:val="Verzeichnis2"/>
        <w:tabs>
          <w:tab w:val="left" w:pos="660"/>
          <w:tab w:val="right" w:leader="dot" w:pos="9346"/>
        </w:tabs>
        <w:rPr>
          <w:rFonts w:eastAsiaTheme="minorEastAsia" w:cstheme="minorBidi"/>
          <w:b w:val="0"/>
          <w:bCs w:val="0"/>
          <w:noProof/>
          <w:sz w:val="28"/>
          <w:szCs w:val="22"/>
          <w:lang w:eastAsia="de-CH"/>
        </w:rPr>
      </w:pPr>
      <w:hyperlink w:anchor="_Toc327957555" w:history="1">
        <w:r w:rsidR="001D54F2" w:rsidRPr="001D54F2">
          <w:rPr>
            <w:rStyle w:val="Hyperlink"/>
            <w:noProof/>
            <w:sz w:val="24"/>
          </w:rPr>
          <w:t>6.2</w:t>
        </w:r>
        <w:r w:rsidR="001D54F2" w:rsidRPr="001D54F2">
          <w:rPr>
            <w:rFonts w:eastAsiaTheme="minorEastAsia" w:cstheme="minorBidi"/>
            <w:b w:val="0"/>
            <w:bCs w:val="0"/>
            <w:noProof/>
            <w:sz w:val="28"/>
            <w:szCs w:val="22"/>
            <w:lang w:eastAsia="de-CH"/>
          </w:rPr>
          <w:tab/>
        </w:r>
        <w:r w:rsidR="001D54F2" w:rsidRPr="001D54F2">
          <w:rPr>
            <w:rStyle w:val="Hyperlink"/>
            <w:noProof/>
            <w:sz w:val="24"/>
          </w:rPr>
          <w:t>Grafik</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_Toc327957555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56" w:history="1">
        <w:r w:rsidR="001D54F2" w:rsidRPr="001D54F2">
          <w:rPr>
            <w:rStyle w:val="Hyperlink"/>
            <w:noProof/>
            <w:sz w:val="24"/>
          </w:rPr>
          <w:t>6.2.1</w:t>
        </w:r>
        <w:r w:rsidR="001D54F2" w:rsidRPr="001D54F2">
          <w:rPr>
            <w:rFonts w:eastAsiaTheme="minorEastAsia" w:cstheme="minorBidi"/>
            <w:noProof/>
            <w:sz w:val="28"/>
            <w:szCs w:val="22"/>
            <w:lang w:eastAsia="de-CH"/>
          </w:rPr>
          <w:tab/>
        </w:r>
        <w:r w:rsidR="001D54F2" w:rsidRPr="001D54F2">
          <w:rPr>
            <w:rStyle w:val="Hyperlink"/>
            <w:noProof/>
            <w:sz w:val="24"/>
          </w:rPr>
          <w:t>Gif Animationen</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_Toc327957556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57" w:history="1">
        <w:r w:rsidR="001D54F2" w:rsidRPr="001D54F2">
          <w:rPr>
            <w:rStyle w:val="Hyperlink"/>
            <w:noProof/>
            <w:sz w:val="24"/>
          </w:rPr>
          <w:t>6.2.2</w:t>
        </w:r>
        <w:r w:rsidR="001D54F2" w:rsidRPr="001D54F2">
          <w:rPr>
            <w:rFonts w:eastAsiaTheme="minorEastAsia" w:cstheme="minorBidi"/>
            <w:noProof/>
            <w:sz w:val="28"/>
            <w:szCs w:val="22"/>
            <w:lang w:eastAsia="de-CH"/>
          </w:rPr>
          <w:tab/>
        </w:r>
        <w:r w:rsidR="001D54F2" w:rsidRPr="001D54F2">
          <w:rPr>
            <w:rStyle w:val="Hyperlink"/>
            <w:noProof/>
            <w:sz w:val="24"/>
          </w:rPr>
          <w:t>Drag-and-Drop</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_Toc327957557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58" w:history="1">
        <w:r w:rsidR="001D54F2" w:rsidRPr="001D54F2">
          <w:rPr>
            <w:rStyle w:val="Hyperlink"/>
            <w:noProof/>
            <w:sz w:val="24"/>
          </w:rPr>
          <w:t>6.2.3</w:t>
        </w:r>
        <w:r w:rsidR="001D54F2" w:rsidRPr="001D54F2">
          <w:rPr>
            <w:rFonts w:eastAsiaTheme="minorEastAsia" w:cstheme="minorBidi"/>
            <w:noProof/>
            <w:sz w:val="28"/>
            <w:szCs w:val="22"/>
            <w:lang w:eastAsia="de-CH"/>
          </w:rPr>
          <w:tab/>
        </w:r>
        <w:r w:rsidR="001D54F2" w:rsidRPr="001D54F2">
          <w:rPr>
            <w:rStyle w:val="Hyperlink"/>
            <w:noProof/>
            <w:sz w:val="24"/>
          </w:rPr>
          <w:t>Lasergeschwindigkeit</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_Toc327957558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FF3C2F">
      <w:pPr>
        <w:pStyle w:val="Verzeichnis3"/>
        <w:tabs>
          <w:tab w:val="left" w:pos="880"/>
          <w:tab w:val="right" w:leader="dot" w:pos="9346"/>
        </w:tabs>
        <w:rPr>
          <w:rFonts w:eastAsiaTheme="minorEastAsia" w:cstheme="minorBidi"/>
          <w:noProof/>
          <w:sz w:val="28"/>
          <w:szCs w:val="22"/>
          <w:lang w:eastAsia="de-CH"/>
        </w:rPr>
      </w:pPr>
      <w:hyperlink w:anchor="_Toc327957559" w:history="1">
        <w:r w:rsidR="001D54F2" w:rsidRPr="001D54F2">
          <w:rPr>
            <w:rStyle w:val="Hyperlink"/>
            <w:noProof/>
            <w:sz w:val="24"/>
          </w:rPr>
          <w:t>6.2.4</w:t>
        </w:r>
        <w:r w:rsidR="001D54F2" w:rsidRPr="001D54F2">
          <w:rPr>
            <w:rFonts w:eastAsiaTheme="minorEastAsia" w:cstheme="minorBidi"/>
            <w:noProof/>
            <w:sz w:val="28"/>
            <w:szCs w:val="22"/>
            <w:lang w:eastAsia="de-CH"/>
          </w:rPr>
          <w:tab/>
        </w:r>
        <w:r w:rsidR="001D54F2" w:rsidRPr="001D54F2">
          <w:rPr>
            <w:rStyle w:val="Hyperlink"/>
            <w:noProof/>
            <w:sz w:val="24"/>
          </w:rPr>
          <w:t>Grafikoptionen Real-Time</w:t>
        </w:r>
        <w:r w:rsidR="001D54F2" w:rsidRPr="001D54F2">
          <w:rPr>
            <w:noProof/>
            <w:webHidden/>
            <w:sz w:val="24"/>
          </w:rPr>
          <w:tab/>
        </w:r>
        <w:r w:rsidR="001D54F2" w:rsidRPr="001D54F2">
          <w:rPr>
            <w:noProof/>
            <w:webHidden/>
            <w:sz w:val="24"/>
          </w:rPr>
          <w:fldChar w:fldCharType="begin"/>
        </w:r>
        <w:r w:rsidR="001D54F2" w:rsidRPr="001D54F2">
          <w:rPr>
            <w:noProof/>
            <w:webHidden/>
            <w:sz w:val="24"/>
          </w:rPr>
          <w:instrText xml:space="preserve"> PAGEREF _Toc327957559 \h </w:instrText>
        </w:r>
        <w:r w:rsidR="001D54F2" w:rsidRPr="001D54F2">
          <w:rPr>
            <w:noProof/>
            <w:webHidden/>
            <w:sz w:val="24"/>
          </w:rPr>
        </w:r>
        <w:r w:rsidR="001D54F2" w:rsidRPr="001D54F2">
          <w:rPr>
            <w:noProof/>
            <w:webHidden/>
            <w:sz w:val="24"/>
          </w:rPr>
          <w:fldChar w:fldCharType="separate"/>
        </w:r>
        <w:r w:rsidR="001D54F2" w:rsidRPr="001D54F2">
          <w:rPr>
            <w:noProof/>
            <w:webHidden/>
            <w:sz w:val="24"/>
          </w:rPr>
          <w:t>6-38</w:t>
        </w:r>
        <w:r w:rsidR="001D54F2" w:rsidRPr="001D54F2">
          <w:rPr>
            <w:noProof/>
            <w:webHidden/>
            <w:sz w:val="24"/>
          </w:rPr>
          <w:fldChar w:fldCharType="end"/>
        </w:r>
      </w:hyperlink>
    </w:p>
    <w:p w:rsidR="001D54F2" w:rsidRPr="001D54F2" w:rsidRDefault="00FF3C2F">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60" w:history="1">
        <w:r w:rsidR="001D54F2" w:rsidRPr="001D54F2">
          <w:rPr>
            <w:rStyle w:val="Hyperlink"/>
            <w:noProof/>
            <w:sz w:val="32"/>
          </w:rPr>
          <w:t>7</w:t>
        </w:r>
        <w:r w:rsidR="001D54F2" w:rsidRPr="001D54F2">
          <w:rPr>
            <w:rFonts w:asciiTheme="minorHAnsi" w:eastAsiaTheme="minorEastAsia" w:hAnsiTheme="minorHAnsi"/>
            <w:b w:val="0"/>
            <w:bCs w:val="0"/>
            <w:caps w:val="0"/>
            <w:noProof/>
            <w:sz w:val="28"/>
            <w:szCs w:val="22"/>
            <w:lang w:eastAsia="de-CH"/>
          </w:rPr>
          <w:tab/>
        </w:r>
        <w:r w:rsidR="001D54F2" w:rsidRPr="001D54F2">
          <w:rPr>
            <w:rStyle w:val="Hyperlink"/>
            <w:noProof/>
            <w:sz w:val="32"/>
          </w:rPr>
          <w:t>Anhang</w:t>
        </w:r>
        <w:r w:rsidR="001D54F2" w:rsidRPr="001D54F2">
          <w:rPr>
            <w:noProof/>
            <w:webHidden/>
            <w:sz w:val="32"/>
          </w:rPr>
          <w:tab/>
        </w:r>
        <w:r w:rsidR="001D54F2" w:rsidRPr="001D54F2">
          <w:rPr>
            <w:noProof/>
            <w:webHidden/>
            <w:sz w:val="32"/>
          </w:rPr>
          <w:fldChar w:fldCharType="begin"/>
        </w:r>
        <w:r w:rsidR="001D54F2" w:rsidRPr="001D54F2">
          <w:rPr>
            <w:noProof/>
            <w:webHidden/>
            <w:sz w:val="32"/>
          </w:rPr>
          <w:instrText xml:space="preserve"> PAGEREF _Toc327957560 \h </w:instrText>
        </w:r>
        <w:r w:rsidR="001D54F2" w:rsidRPr="001D54F2">
          <w:rPr>
            <w:noProof/>
            <w:webHidden/>
            <w:sz w:val="32"/>
          </w:rPr>
        </w:r>
        <w:r w:rsidR="001D54F2" w:rsidRPr="001D54F2">
          <w:rPr>
            <w:noProof/>
            <w:webHidden/>
            <w:sz w:val="32"/>
          </w:rPr>
          <w:fldChar w:fldCharType="separate"/>
        </w:r>
        <w:r w:rsidR="001D54F2" w:rsidRPr="001D54F2">
          <w:rPr>
            <w:noProof/>
            <w:webHidden/>
            <w:sz w:val="32"/>
          </w:rPr>
          <w:t>7-39</w:t>
        </w:r>
        <w:r w:rsidR="001D54F2" w:rsidRPr="001D54F2">
          <w:rPr>
            <w:noProof/>
            <w:webHidden/>
            <w:sz w:val="32"/>
          </w:rPr>
          <w:fldChar w:fldCharType="end"/>
        </w:r>
      </w:hyperlink>
    </w:p>
    <w:p w:rsidR="00E10AC8" w:rsidRPr="00B31EFA" w:rsidRDefault="001D54F2" w:rsidP="00603701">
      <w:pPr>
        <w:jc w:val="center"/>
        <w:rPr>
          <w:rFonts w:cstheme="minorHAnsi"/>
          <w:b/>
          <w:sz w:val="48"/>
        </w:rPr>
      </w:pPr>
      <w:r w:rsidRPr="001D54F2">
        <w:rPr>
          <w:rFonts w:cstheme="minorHAnsi"/>
          <w:b/>
          <w:sz w:val="56"/>
        </w:rPr>
        <w:fldChar w:fldCharType="end"/>
      </w:r>
    </w:p>
    <w:p w:rsidR="003D0080" w:rsidRDefault="003D0080" w:rsidP="003D0080">
      <w:pPr>
        <w:pStyle w:val="berschrift1"/>
      </w:pPr>
      <w:bookmarkStart w:id="1" w:name="_Toc327957248"/>
      <w:bookmarkStart w:id="2" w:name="_Toc327957523"/>
      <w:r>
        <w:lastRenderedPageBreak/>
        <w:t>Einleitung</w:t>
      </w:r>
      <w:bookmarkEnd w:id="1"/>
      <w:bookmarkEnd w:id="2"/>
    </w:p>
    <w:p w:rsidR="003D0080" w:rsidRPr="007A090A" w:rsidRDefault="003D0080" w:rsidP="003D0080">
      <w:r>
        <w:t>Dieses Dokument dokumentiert das Softwareprojekt „LaserChess“. Die genaue Beschreibung der Aufg</w:t>
      </w:r>
      <w:r>
        <w:t>a</w:t>
      </w:r>
      <w:r>
        <w:t>benstellung ist im Dokument „Projektdokumentation“ enhalten. Das Pflichtenheft, welches im Voraus für dieses Projekt erstellt wurde und alle Grundideen enthält, ist im Anhang enthalten.</w:t>
      </w:r>
    </w:p>
    <w:p w:rsidR="002530E5" w:rsidRDefault="007908E2" w:rsidP="001F180A">
      <w:pPr>
        <w:pStyle w:val="berschrift1"/>
      </w:pPr>
      <w:bookmarkStart w:id="3" w:name="_Toc327957249"/>
      <w:bookmarkStart w:id="4" w:name="_Toc327957524"/>
      <w:r>
        <w:lastRenderedPageBreak/>
        <w:t>Richtlinien</w:t>
      </w:r>
      <w:bookmarkEnd w:id="3"/>
      <w:bookmarkEnd w:id="4"/>
    </w:p>
    <w:p w:rsidR="003A77F6" w:rsidRPr="00B31EFA" w:rsidRDefault="003A77F6" w:rsidP="003A77F6">
      <w:pPr>
        <w:rPr>
          <w:rFonts w:cstheme="minorHAnsi"/>
        </w:rPr>
      </w:pPr>
      <w:bookmarkStart w:id="5"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r w:rsidRPr="00B31EFA">
        <w:rPr>
          <w:rFonts w:ascii="Courier New" w:hAnsi="Courier New" w:cs="Courier New"/>
          <w:b/>
        </w:rPr>
        <w:t>main()</w:t>
      </w:r>
      <w:r w:rsidRPr="00B31EFA">
        <w:rPr>
          <w:rFonts w:cstheme="minorHAnsi"/>
        </w:rPr>
        <w:t>-Fuktion ist in der Haupt-C-Datei LaserC</w:t>
      </w:r>
      <w:r w:rsidRPr="00B31EFA">
        <w:rPr>
          <w:rFonts w:cstheme="minorHAnsi"/>
        </w:rPr>
        <w:t>h</w:t>
      </w:r>
      <w:r w:rsidRPr="00B31EFA">
        <w:rPr>
          <w:rFonts w:cstheme="minorHAnsi"/>
        </w:rPr>
        <w:t>ess.C enthalten. Alle projektweite Typendefinitionen sind in der Datei LaserChess.H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#ifndef NAME</w:t>
      </w:r>
    </w:p>
    <w:p w:rsidR="003A77F6" w:rsidRPr="00B31EFA" w:rsidRDefault="003A77F6" w:rsidP="003A77F6">
      <w:pPr>
        <w:rPr>
          <w:rFonts w:ascii="Courier New" w:hAnsi="Courier New" w:cs="Courier New"/>
          <w:b/>
        </w:rPr>
      </w:pPr>
      <w:r w:rsidRPr="00B31EFA">
        <w:rPr>
          <w:rFonts w:ascii="Courier New" w:hAnsi="Courier New" w:cs="Courier New"/>
          <w:b/>
        </w:rPr>
        <w:t>#define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#endif</w:t>
      </w:r>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History jedes Files kann auf </w:t>
      </w:r>
      <w:hyperlink r:id="rId19" w:history="1">
        <w:r w:rsidRPr="00B31EFA">
          <w:rPr>
            <w:rStyle w:val="Hyperlink"/>
            <w:rFonts w:cstheme="minorHAnsi"/>
          </w:rPr>
          <w:t>https://github.com/stocyr/LaserChess/tree/master/src</w:t>
        </w:r>
      </w:hyperlink>
      <w:r w:rsidRPr="00B31EFA">
        <w:rPr>
          <w:rFonts w:cstheme="minorHAnsi"/>
        </w:rPr>
        <w:t xml:space="preserve"> angesehen werden. Zuerst klickt man auf den Namen des gewünschten Files, dann auf den Button </w:t>
      </w:r>
      <w:r w:rsidRPr="00B31EFA">
        <w:rPr>
          <w:rFonts w:ascii="Courier New" w:hAnsi="Courier New" w:cs="Courier New"/>
          <w:b/>
        </w:rPr>
        <w:t>Blame</w:t>
      </w:r>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14:anchorId="49F091B2" wp14:editId="2D123959">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0"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Pr="00B31EFA">
        <w:rPr>
          <w:rFonts w:cstheme="minorHAnsi"/>
        </w:rPr>
        <w:t xml:space="preserve">damit ganze Codeblöcke zu debug-Zwecken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#define</w:t>
      </w:r>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D823C4" w:rsidRPr="00B31EFA">
        <w:rPr>
          <w:rFonts w:cstheme="minorHAnsi"/>
        </w:rPr>
        <w:t xml:space="preserve">, </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r w:rsidRPr="00B31EFA">
        <w:rPr>
          <w:rFonts w:cstheme="minorHAnsi"/>
        </w:rPr>
        <w:t>Enums werden grundsätzlich mit einem grossen Anfangsbuchstaben geschrieben. Structs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6" w:name="_Toc327957250"/>
      <w:bookmarkStart w:id="7" w:name="_Toc327957525"/>
      <w:r>
        <w:lastRenderedPageBreak/>
        <w:t>Analyse</w:t>
      </w:r>
      <w:bookmarkEnd w:id="6"/>
      <w:bookmarkEnd w:id="7"/>
    </w:p>
    <w:p w:rsidR="003D0080" w:rsidRDefault="003D0080" w:rsidP="003D0080">
      <w:pPr>
        <w:pStyle w:val="berschrift2"/>
      </w:pPr>
      <w:bookmarkStart w:id="8" w:name="_Toc327787573"/>
      <w:bookmarkStart w:id="9" w:name="_Toc327957251"/>
      <w:bookmarkStart w:id="10" w:name="_Toc327957526"/>
      <w:r>
        <w:t>Pflichtenheft</w:t>
      </w:r>
      <w:bookmarkEnd w:id="8"/>
      <w:bookmarkEnd w:id="9"/>
      <w:bookmarkEnd w:id="10"/>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das Spielfeld als map-Datenbank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1" w:name="_Toc327957252"/>
      <w:bookmarkStart w:id="12" w:name="_Toc327957527"/>
      <w:r>
        <w:lastRenderedPageBreak/>
        <w:t>Design</w:t>
      </w:r>
      <w:bookmarkEnd w:id="11"/>
      <w:bookmarkEnd w:id="12"/>
    </w:p>
    <w:p w:rsidR="003D0080" w:rsidRDefault="003D0080" w:rsidP="003D0080">
      <w:pPr>
        <w:pStyle w:val="berschrift2"/>
      </w:pPr>
      <w:bookmarkStart w:id="13" w:name="_Toc327787575"/>
      <w:bookmarkStart w:id="14" w:name="_Toc327957253"/>
      <w:bookmarkStart w:id="15" w:name="_Toc327957528"/>
      <w:r>
        <w:t>Grobdesign</w:t>
      </w:r>
      <w:bookmarkEnd w:id="13"/>
      <w:bookmarkEnd w:id="14"/>
      <w:bookmarkEnd w:id="15"/>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r w:rsidRPr="00D900D7">
        <w:rPr>
          <w:rFonts w:ascii="Courier New" w:hAnsi="Courier New" w:cs="Courier New"/>
          <w:b/>
        </w:rPr>
        <w:t>LaserChess</w:t>
      </w:r>
      <w:r>
        <w:rPr>
          <w:rFonts w:ascii="Courier New" w:hAnsi="Courier New" w:cs="Courier New"/>
          <w:b/>
        </w:rPr>
        <w:t>.c</w:t>
      </w:r>
    </w:p>
    <w:p w:rsidR="00D900D7" w:rsidRDefault="00D900D7" w:rsidP="00BE22C4">
      <w:pPr>
        <w:pStyle w:val="Listenabsatz"/>
        <w:numPr>
          <w:ilvl w:val="1"/>
          <w:numId w:val="7"/>
        </w:numPr>
      </w:pPr>
      <w:r>
        <w:t>Das Modul LaserChess beinhaltet die Mainfunktionenen.</w:t>
      </w:r>
    </w:p>
    <w:p w:rsidR="003D0080" w:rsidRDefault="003D0080" w:rsidP="00BE22C4">
      <w:pPr>
        <w:pStyle w:val="Listenabsatz"/>
        <w:numPr>
          <w:ilvl w:val="0"/>
          <w:numId w:val="7"/>
        </w:numPr>
      </w:pPr>
      <w:r>
        <w:t xml:space="preserve">Logikmodul </w:t>
      </w:r>
      <w:r w:rsidR="00D900D7" w:rsidRPr="00D900D7">
        <w:rPr>
          <w:rFonts w:ascii="Courier New" w:hAnsi="Courier New" w:cs="Courier New"/>
          <w:b/>
        </w:rPr>
        <w:t>Logik</w:t>
      </w:r>
      <w:r w:rsidR="00D900D7">
        <w:rPr>
          <w:rFonts w:ascii="Courier New" w:hAnsi="Courier New" w:cs="Courier New"/>
          <w:b/>
        </w:rPr>
        <w:t>.c</w:t>
      </w:r>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Spielmodul </w:t>
      </w:r>
      <w:r w:rsidRPr="00D900D7">
        <w:rPr>
          <w:rFonts w:ascii="Courier New" w:hAnsi="Courier New" w:cs="Courier New"/>
          <w:b/>
        </w:rPr>
        <w:t>Spiel</w:t>
      </w:r>
      <w:r>
        <w:rPr>
          <w:rFonts w:ascii="Courier New" w:hAnsi="Courier New" w:cs="Courier New"/>
          <w:b/>
        </w:rPr>
        <w:t>.c</w:t>
      </w:r>
    </w:p>
    <w:p w:rsidR="00D900D7" w:rsidRDefault="00D900D7" w:rsidP="00BE22C4">
      <w:pPr>
        <w:pStyle w:val="Listenabsatz"/>
        <w:numPr>
          <w:ilvl w:val="1"/>
          <w:numId w:val="7"/>
        </w:numPr>
      </w:pPr>
      <w:r>
        <w:t>Das Spielmodul organisiert und kontrolliert das ganze Spiel.</w:t>
      </w:r>
    </w:p>
    <w:p w:rsidR="003D0080" w:rsidRDefault="00D900D7" w:rsidP="00BE22C4">
      <w:pPr>
        <w:pStyle w:val="Listenabsatz"/>
        <w:numPr>
          <w:ilvl w:val="0"/>
          <w:numId w:val="7"/>
        </w:numPr>
      </w:pPr>
      <w:r>
        <w:t xml:space="preserve">Grafikmodul </w:t>
      </w:r>
      <w:r w:rsidRPr="00D900D7">
        <w:rPr>
          <w:rFonts w:ascii="Courier New" w:hAnsi="Courier New" w:cs="Courier New"/>
          <w:b/>
        </w:rPr>
        <w:t>Grafik</w:t>
      </w:r>
      <w:r>
        <w:rPr>
          <w:rFonts w:ascii="Courier New" w:hAnsi="Courier New" w:cs="Courier New"/>
          <w:b/>
        </w:rPr>
        <w:t>.c</w:t>
      </w:r>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6" w:name="_Toc327957254"/>
      <w:bookmarkStart w:id="17" w:name="_Toc327957529"/>
      <w:r>
        <w:lastRenderedPageBreak/>
        <w:t>Detaildesign</w:t>
      </w:r>
      <w:bookmarkEnd w:id="16"/>
      <w:bookmarkEnd w:id="17"/>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14:anchorId="2F2EE373" wp14:editId="34D87DA2">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1"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887672" w:rsidRDefault="003F0E92" w:rsidP="00887672">
      <w:pPr>
        <w:pStyle w:val="berschrift2"/>
      </w:pPr>
      <w:bookmarkStart w:id="18" w:name="_Toc327957255"/>
      <w:bookmarkStart w:id="19" w:name="_Toc327957530"/>
      <w:r>
        <w:t>Modulbeschreibungen</w:t>
      </w:r>
      <w:bookmarkEnd w:id="18"/>
      <w:bookmarkEnd w:id="19"/>
    </w:p>
    <w:p w:rsidR="009933D2" w:rsidRDefault="009933D2" w:rsidP="009933D2">
      <w:pPr>
        <w:pStyle w:val="berschrift3"/>
      </w:pPr>
      <w:bookmarkStart w:id="20" w:name="_Toc327957256"/>
      <w:bookmarkStart w:id="21" w:name="_Toc327957531"/>
      <w:r>
        <w:t>Grafikfunktionen</w:t>
      </w:r>
      <w:bookmarkEnd w:id="20"/>
      <w:bookmarkEnd w:id="21"/>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r w:rsidRPr="00B31EFA">
              <w:rPr>
                <w:rFonts w:cstheme="minorHAnsi"/>
                <w:b/>
              </w:rPr>
              <w:t>DrawTransformedImage</w:t>
            </w:r>
          </w:p>
        </w:tc>
        <w:tc>
          <w:tcPr>
            <w:tcW w:w="4466" w:type="dxa"/>
            <w:vAlign w:val="center"/>
          </w:tcPr>
          <w:p w:rsidR="009933D2" w:rsidRPr="00B31EFA" w:rsidRDefault="009933D2" w:rsidP="00B31EFA">
            <w:pPr>
              <w:rPr>
                <w:rFonts w:cstheme="minorHAnsi"/>
                <w:b/>
              </w:rPr>
            </w:pPr>
            <w:r w:rsidRPr="00B31EFA">
              <w:rPr>
                <w:rFonts w:cstheme="minorHAnsi"/>
                <w:b/>
              </w:rPr>
              <w:t>Grafik.c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lastRenderedPageBreak/>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imageId: Handle of image to draw x, y position to draw image at…</w:t>
            </w:r>
          </w:p>
          <w:p w:rsidR="009933D2" w:rsidRPr="00B31EFA" w:rsidRDefault="009933D2" w:rsidP="00B31EFA">
            <w:pPr>
              <w:rPr>
                <w:rFonts w:cstheme="minorHAnsi"/>
                <w:lang w:val="en-GB"/>
              </w:rPr>
            </w:pPr>
            <w:r w:rsidRPr="00B31EFA">
              <w:rPr>
                <w:rFonts w:cstheme="minorHAnsi"/>
                <w:u w:val="single"/>
                <w:lang w:val="en-GB"/>
              </w:rPr>
              <w:t>scalex:</w:t>
            </w:r>
            <w:r w:rsidRPr="00B31EFA">
              <w:rPr>
                <w:rFonts w:cstheme="minorHAnsi"/>
                <w:lang w:val="en-GB"/>
              </w:rPr>
              <w:t xml:space="preserve"> </w:t>
            </w:r>
            <w:r w:rsidRPr="00B31EFA">
              <w:rPr>
                <w:rFonts w:cstheme="minorHAnsi"/>
                <w:u w:val="single"/>
                <w:lang w:val="en-GB"/>
              </w:rPr>
              <w:t>Scalingfactor</w:t>
            </w:r>
            <w:r w:rsidRPr="00B31EFA">
              <w:rPr>
                <w:rFonts w:cstheme="minorHAnsi"/>
                <w:lang w:val="en-GB"/>
              </w:rPr>
              <w:t xml:space="preserve"> for x axis (float value)</w:t>
            </w:r>
          </w:p>
          <w:p w:rsidR="009933D2" w:rsidRPr="00B31EFA" w:rsidRDefault="009933D2" w:rsidP="00B31EFA">
            <w:pPr>
              <w:rPr>
                <w:rFonts w:cstheme="minorHAnsi"/>
                <w:lang w:val="en-GB"/>
              </w:rPr>
            </w:pPr>
            <w:r w:rsidRPr="00B31EFA">
              <w:rPr>
                <w:rFonts w:cstheme="minorHAnsi"/>
                <w:u w:val="single"/>
                <w:lang w:val="en-GB"/>
              </w:rPr>
              <w:t>scaley:</w:t>
            </w:r>
            <w:r w:rsidRPr="00B31EFA">
              <w:rPr>
                <w:rFonts w:cstheme="minorHAnsi"/>
                <w:lang w:val="en-GB"/>
              </w:rPr>
              <w:t xml:space="preserve"> </w:t>
            </w:r>
            <w:r w:rsidRPr="00B31EFA">
              <w:rPr>
                <w:rFonts w:cstheme="minorHAnsi"/>
                <w:u w:val="single"/>
                <w:lang w:val="en-GB"/>
              </w:rPr>
              <w:t>Scalingfactor</w:t>
            </w:r>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r w:rsidRPr="00B31EFA">
              <w:rPr>
                <w:rFonts w:cstheme="minorHAnsi"/>
                <w:b/>
                <w:lang w:val="en-US"/>
              </w:rPr>
              <w:t>draw_sharp_empty_rectangle</w:t>
            </w:r>
          </w:p>
        </w:tc>
        <w:tc>
          <w:tcPr>
            <w:tcW w:w="4469" w:type="dxa"/>
            <w:vAlign w:val="center"/>
          </w:tcPr>
          <w:p w:rsidR="009933D2" w:rsidRPr="00B31EFA" w:rsidRDefault="009933D2" w:rsidP="00B31EFA">
            <w:pPr>
              <w:rPr>
                <w:rFonts w:cstheme="minorHAnsi"/>
                <w:b/>
                <w:lang w:val="en-US"/>
              </w:rPr>
            </w:pPr>
            <w:r w:rsidRPr="00B31EFA">
              <w:rPr>
                <w:rFonts w:cstheme="minorHAnsi"/>
                <w:b/>
                <w:lang w:val="en-US"/>
              </w:rPr>
              <w:t>Grafik.c</w:t>
            </w:r>
          </w:p>
        </w:tc>
      </w:tr>
      <w:tr w:rsidR="009933D2" w:rsidRPr="00FF3C2F"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515451"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koord. as windowskoord.,</w:t>
            </w:r>
          </w:p>
          <w:p w:rsidR="009933D2" w:rsidRPr="00B31EFA" w:rsidRDefault="009933D2" w:rsidP="00B31EFA">
            <w:pPr>
              <w:rPr>
                <w:rFonts w:cstheme="minorHAnsi"/>
                <w:lang w:val="en-GB"/>
              </w:rPr>
            </w:pPr>
            <w:r w:rsidRPr="00B31EFA">
              <w:rPr>
                <w:rFonts w:cstheme="minorHAnsi"/>
                <w:lang w:val="en-GB"/>
              </w:rPr>
              <w:t>int Width, int Height, ColorType Color, int LineWidth</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pixel_to_map</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Convert windowskoord. to map position.</w:t>
            </w:r>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windowskoord.</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map_to_pixel</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Convert mappositon to windowskoord. (Point upper left)</w:t>
            </w:r>
          </w:p>
        </w:tc>
      </w:tr>
      <w:tr w:rsidR="009933D2" w:rsidRPr="00FF3C2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draw_playground</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r w:rsidRPr="00B31EFA">
              <w:rPr>
                <w:rFonts w:cstheme="minorHAnsi"/>
                <w:b/>
              </w:rPr>
              <w:t>scale_handler</w:t>
            </w:r>
          </w:p>
        </w:tc>
        <w:tc>
          <w:tcPr>
            <w:tcW w:w="4606" w:type="dxa"/>
            <w:vAlign w:val="center"/>
          </w:tcPr>
          <w:p w:rsidR="009933D2" w:rsidRPr="00B31EFA" w:rsidRDefault="009933D2" w:rsidP="00B31EFA">
            <w:pPr>
              <w:rPr>
                <w:rFonts w:cstheme="minorHAnsi"/>
                <w:b/>
              </w:rPr>
            </w:pPr>
            <w:r w:rsidRPr="00B31EFA">
              <w:rPr>
                <w:rFonts w:cstheme="minorHAnsi"/>
                <w:b/>
              </w:rPr>
              <w:t>Grafik.c</w:t>
            </w:r>
          </w:p>
        </w:tc>
      </w:tr>
      <w:tr w:rsidR="009933D2" w:rsidRPr="00FF3C2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FF3C2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US"/>
              </w:rPr>
              <w:t>i</w:t>
            </w:r>
            <w:r w:rsidRPr="00B31EFA">
              <w:rPr>
                <w:rFonts w:cstheme="minorHAnsi"/>
                <w:lang w:val="en-GB"/>
              </w:rPr>
              <w:t>mage_ID, a valid ID of a loaded image file</w:t>
            </w:r>
          </w:p>
        </w:tc>
      </w:tr>
      <w:tr w:rsidR="009933D2" w:rsidRPr="00FF3C2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draw_focus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draw_rot_focus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r w:rsidRPr="00B31EFA">
              <w:rPr>
                <w:rFonts w:cstheme="minorHAnsi"/>
                <w:b/>
              </w:rPr>
              <w:t>draw_empty_field</w:t>
            </w:r>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draw_half_laser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Help-function for draw_laser and draw_angled_laser.</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in the selected field (2x draw_half_laser).</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draw_angled_laser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angled laser in the selected field (2x draw_half_laser).</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destroy_images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with init_images()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init_images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draw_figure</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*figure (figurepointer)</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draw_figure_destroyed</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rPr>
              <w:t>pawn *figure</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draw_invert_colors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windowskoord.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draw_winner_text</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*hit_king</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p w:rsidR="009933D2" w:rsidRDefault="009933D2" w:rsidP="009933D2">
      <w:pPr>
        <w:pStyle w:val="berschrift3"/>
      </w:pPr>
      <w:bookmarkStart w:id="22" w:name="_Toc327957257"/>
      <w:bookmarkStart w:id="23" w:name="_Toc327957532"/>
      <w:r w:rsidRPr="00643BB3">
        <w:t>Logik</w:t>
      </w:r>
      <w:r>
        <w:t>funktionen</w:t>
      </w:r>
      <w:bookmarkEnd w:id="22"/>
      <w:bookmarkEnd w:id="23"/>
    </w:p>
    <w:p w:rsidR="00F67963" w:rsidRPr="00F67963" w:rsidRDefault="00F67963" w:rsidP="00F67963">
      <w:r>
        <w:t>Das Logikmodul enthält vor allem die Logik des Laserabschusses. Ausserdem enthält sie verschiede He</w:t>
      </w:r>
      <w:r>
        <w:t>l</w:t>
      </w:r>
      <w:r>
        <w:t xml:space="preserve">per-Tools und Konvertierungsroutinen welche von den </w:t>
      </w:r>
      <w:r w:rsidR="00326ACA">
        <w:t>anderen Modulen genutzt werden.</w:t>
      </w:r>
      <w:r>
        <w:t xml:space="preserve"> Für das M</w:t>
      </w:r>
      <w:r>
        <w:t>o</w:t>
      </w:r>
      <w:r>
        <w:t>dul war vor allem Cyril Stoller zuständig.</w:t>
      </w:r>
      <w:r w:rsidR="00326ACA">
        <w:t xml:space="preserve"> </w:t>
      </w:r>
      <w:r>
        <w:t xml:space="preserve">Im Folgenden werden die </w:t>
      </w:r>
      <w:r w:rsidR="00326ACA">
        <w:t>Beschreibungen, Inputs und Outputs der Funktionen</w:t>
      </w:r>
      <w:r>
        <w:t xml:space="preserve">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lastRenderedPageBreak/>
              <w:t>laser</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a wall or cannon was hit, or the laser passes out of the playground, return 0. If a king was hit: -1 for player_red, -2 for player_blue.</w:t>
            </w:r>
          </w:p>
          <w:p w:rsidR="009933D2" w:rsidRPr="00B31EFA" w:rsidRDefault="009933D2" w:rsidP="00B31EFA">
            <w:pPr>
              <w:rPr>
                <w:rFonts w:cstheme="minorHAnsi"/>
                <w:lang w:val="en-GB"/>
              </w:rPr>
            </w:pPr>
            <w:r w:rsidRPr="00B31EFA">
              <w:rPr>
                <w:rFonts w:cstheme="minorHAnsi"/>
                <w:lang w:val="en-GB"/>
              </w:rPr>
              <w:t>If a mirror was hit: +1 for player_red, +2 for player_blue.</w:t>
            </w:r>
          </w:p>
          <w:p w:rsidR="009933D2" w:rsidRPr="00B31EFA" w:rsidRDefault="009933D2" w:rsidP="00B31EFA">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is_inside_map</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are inside the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lang w:val="en-GB"/>
              </w:rPr>
              <w:t>Given coordinates (map position)</w:t>
            </w:r>
          </w:p>
        </w:tc>
      </w:tr>
      <w:tr w:rsidR="009933D2" w:rsidRPr="00F955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inside map (means, inside the range [0 - 7][0 - 5], then it returns 1.</w:t>
            </w:r>
          </w:p>
          <w:p w:rsidR="009933D2" w:rsidRPr="00B31EFA" w:rsidRDefault="009933D2" w:rsidP="00B31EFA">
            <w:pPr>
              <w:rPr>
                <w:rFonts w:cstheme="minorHAnsi"/>
                <w:lang w:val="en-GB"/>
              </w:rPr>
            </w:pPr>
            <w:r w:rsidRPr="00B31EFA">
              <w:rPr>
                <w:rFonts w:cstheme="minorHAnsi"/>
                <w:lang w:val="en-GB"/>
              </w:rPr>
              <w:t>Otherwise it returns 0</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is_figure</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(map position) contains a figure.</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there is a figure, return 1.</w:t>
            </w:r>
          </w:p>
          <w:p w:rsidR="009933D2" w:rsidRPr="00B31EFA" w:rsidRDefault="009933D2" w:rsidP="00B31EFA">
            <w:pPr>
              <w:rPr>
                <w:rFonts w:cstheme="minorHAnsi"/>
                <w:lang w:val="en-GB"/>
              </w:rPr>
            </w:pPr>
            <w:r w:rsidRPr="00B31EFA">
              <w:rPr>
                <w:rFonts w:cstheme="minorHAnsi"/>
                <w:lang w:val="en-GB"/>
              </w:rPr>
              <w:t>If it’s an empty field, return 0</w:t>
            </w:r>
          </w:p>
          <w:p w:rsidR="009933D2" w:rsidRPr="00B31EFA" w:rsidRDefault="009933D2" w:rsidP="00B31EFA">
            <w:pPr>
              <w:rPr>
                <w:rFonts w:cstheme="minorHAnsi"/>
                <w:lang w:val="en-GB"/>
              </w:rPr>
            </w:pPr>
            <w:r w:rsidRPr="00B31EFA">
              <w:rPr>
                <w:rFonts w:cstheme="minorHAnsi"/>
                <w:lang w:val="en-GB"/>
              </w:rPr>
              <w:t>(A wall is threatened as a figure).</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move_figure</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Moves a figure to the given location.</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US"/>
              </w:rPr>
            </w:pPr>
            <w:r w:rsidRPr="00B31EFA">
              <w:rPr>
                <w:rFonts w:cstheme="minorHAnsi"/>
                <w:lang w:val="en-US"/>
              </w:rPr>
              <w:t>figure pointer, new playground location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destroy_figure</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Destroys a figure (deletes it from the map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*figure</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mouseclick_to_map</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Get Mouse-Clicks and returns the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location struct, of the field who was hit or ERROR when the click was beyond the map or there was no click.</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path_handler</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Combines the two strings path and file after checking if there's enough memory available.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9933D2" w:rsidRPr="00B31EFA" w:rsidRDefault="009933D2" w:rsidP="00B31EFA">
            <w:pPr>
              <w:rPr>
                <w:rFonts w:cstheme="minorHAnsi"/>
                <w:lang w:val="en-GB"/>
              </w:rPr>
            </w:pPr>
            <w:r w:rsidRPr="00B31EFA">
              <w:rPr>
                <w:rFonts w:cstheme="minorHAnsi"/>
                <w:lang w:val="en-GB"/>
              </w:rPr>
              <w:t>char file[]              - String with the filename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string with the complete path</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play_sound</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Plays the sound of chosen enumeration.</w:t>
            </w:r>
            <w:r w:rsidR="00B17D50">
              <w:rPr>
                <w:rFonts w:cstheme="minorHAnsi"/>
                <w:lang w:val="en-GB"/>
              </w:rPr>
              <w:t xml:space="preserve"> </w:t>
            </w:r>
            <w:r w:rsidR="00B17D50" w:rsidRPr="008218F6">
              <w:rPr>
                <w:lang w:val="en-GB"/>
              </w:rPr>
              <w:t>Switches</w:t>
            </w:r>
            <w:r w:rsidR="00B17D50">
              <w:rPr>
                <w:lang w:val="en-GB"/>
              </w:rPr>
              <w:t xml:space="preserve"> </w:t>
            </w:r>
            <w:r w:rsidR="00B17D50" w:rsidRPr="008218F6">
              <w:rPr>
                <w:lang w:val="en-GB"/>
              </w:rPr>
              <w:t>all</w:t>
            </w:r>
            <w:r w:rsidR="00B17D50">
              <w:rPr>
                <w:lang w:val="en-GB"/>
              </w:rPr>
              <w:t xml:space="preserve"> </w:t>
            </w:r>
            <w:r w:rsidR="00B17D50" w:rsidRPr="008218F6">
              <w:rPr>
                <w:lang w:val="en-GB"/>
              </w:rPr>
              <w:t>sounds</w:t>
            </w:r>
            <w:r w:rsidR="00B17D50">
              <w:rPr>
                <w:lang w:val="en-GB"/>
              </w:rPr>
              <w:t xml:space="preserve"> </w:t>
            </w:r>
            <w:r w:rsidR="00B17D50" w:rsidRPr="008218F6">
              <w:rPr>
                <w:rFonts w:ascii="Courier New" w:eastAsia="Times New Roman" w:hAnsi="Courier New" w:cs="Courier New"/>
                <w:sz w:val="20"/>
                <w:szCs w:val="20"/>
                <w:lang w:val="en-GB" w:eastAsia="de-CH"/>
              </w:rPr>
              <w:t>off,</w:t>
            </w:r>
            <w:r w:rsidR="00B17D50">
              <w:rPr>
                <w:lang w:val="en-GB"/>
              </w:rPr>
              <w:t xml:space="preserve"> </w:t>
            </w:r>
            <w:r w:rsidR="00B17D50" w:rsidRPr="008218F6">
              <w:rPr>
                <w:rFonts w:ascii="Courier New" w:eastAsia="Times New Roman" w:hAnsi="Courier New" w:cs="Courier New"/>
                <w:sz w:val="20"/>
                <w:szCs w:val="20"/>
                <w:lang w:val="en-GB" w:eastAsia="de-CH"/>
              </w:rPr>
              <w:t>if</w:t>
            </w:r>
            <w:r w:rsidR="00B17D50">
              <w:rPr>
                <w:lang w:val="en-GB"/>
              </w:rPr>
              <w:t xml:space="preserve"> </w:t>
            </w:r>
            <w:r w:rsidR="00B17D50" w:rsidRPr="008218F6">
              <w:rPr>
                <w:rFonts w:ascii="Courier New" w:eastAsia="Times New Roman" w:hAnsi="Courier New" w:cs="Courier New"/>
                <w:sz w:val="20"/>
                <w:szCs w:val="20"/>
                <w:lang w:val="en-GB" w:eastAsia="de-CH"/>
              </w:rPr>
              <w:t>a</w:t>
            </w:r>
            <w:r w:rsidR="00B17D50">
              <w:rPr>
                <w:lang w:val="en-GB"/>
              </w:rPr>
              <w:t xml:space="preserve"> </w:t>
            </w:r>
            <w:r w:rsidR="00B17D50" w:rsidRPr="008218F6">
              <w:rPr>
                <w:rFonts w:ascii="Courier New" w:eastAsia="Times New Roman" w:hAnsi="Courier New" w:cs="Courier New"/>
                <w:sz w:val="20"/>
                <w:szCs w:val="20"/>
                <w:lang w:val="en-GB" w:eastAsia="de-CH"/>
              </w:rPr>
              <w:t>sound</w:t>
            </w:r>
            <w:r w:rsidR="00B17D50">
              <w:rPr>
                <w:lang w:val="en-GB"/>
              </w:rPr>
              <w:t xml:space="preserve"> was not found.</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Enum: Laser, Reflexion, Destruction, Victory, Ignore, Intro, Music, Bling, Bell.</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rPr>
      </w:pPr>
    </w:p>
    <w:p w:rsidR="00326ACA" w:rsidRDefault="00326ACA">
      <w:pPr>
        <w:spacing w:after="200" w:line="276" w:lineRule="auto"/>
        <w:jc w:val="left"/>
        <w:rPr>
          <w:rFonts w:cstheme="minorHAnsi"/>
        </w:rPr>
      </w:pPr>
      <w:r>
        <w:rPr>
          <w:rFonts w:cstheme="minorHAnsi"/>
        </w:rPr>
        <w:br w:type="page"/>
      </w:r>
    </w:p>
    <w:p w:rsidR="009933D2" w:rsidRDefault="009933D2" w:rsidP="009933D2">
      <w:pPr>
        <w:pStyle w:val="berschrift3"/>
      </w:pPr>
      <w:bookmarkStart w:id="24" w:name="_Toc327957258"/>
      <w:bookmarkStart w:id="25" w:name="_Toc327957533"/>
      <w:r w:rsidRPr="00643BB3">
        <w:lastRenderedPageBreak/>
        <w:t>Spiel</w:t>
      </w:r>
      <w:r>
        <w:t>funktionen</w:t>
      </w:r>
      <w:bookmarkEnd w:id="24"/>
      <w:bookmarkEnd w:id="25"/>
    </w:p>
    <w:p w:rsidR="00326ACA" w:rsidRPr="00F67963" w:rsidRDefault="00326ACA" w:rsidP="00326ACA">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create_focus</w:t>
            </w:r>
          </w:p>
        </w:tc>
        <w:tc>
          <w:tcPr>
            <w:tcW w:w="4452" w:type="dxa"/>
            <w:vAlign w:val="center"/>
          </w:tcPr>
          <w:p w:rsidR="009933D2" w:rsidRPr="00B31EFA" w:rsidRDefault="009933D2" w:rsidP="00B31EFA">
            <w:pPr>
              <w:rPr>
                <w:rFonts w:cstheme="minorHAnsi"/>
                <w:b/>
              </w:rPr>
            </w:pPr>
            <w:r w:rsidRPr="00B31EFA">
              <w:rPr>
                <w:rFonts w:cstheme="minorHAnsi"/>
                <w:b/>
              </w:rPr>
              <w:t>Spiel.c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Draws a green Background on all free Fields around the selected figure.</w:t>
            </w:r>
          </w:p>
        </w:tc>
      </w:tr>
      <w:tr w:rsidR="009933D2" w:rsidRPr="00FF3C2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location struct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clear_focus</w:t>
            </w:r>
          </w:p>
        </w:tc>
        <w:tc>
          <w:tcPr>
            <w:tcW w:w="4452" w:type="dxa"/>
            <w:vAlign w:val="center"/>
          </w:tcPr>
          <w:p w:rsidR="009933D2" w:rsidRPr="00B31EFA" w:rsidRDefault="009933D2" w:rsidP="00B31EFA">
            <w:pPr>
              <w:rPr>
                <w:rFonts w:cstheme="minorHAnsi"/>
                <w:b/>
              </w:rPr>
            </w:pPr>
            <w:r w:rsidRPr="00B31EFA">
              <w:rPr>
                <w:rFonts w:cstheme="minorHAnsi"/>
                <w:b/>
              </w:rPr>
              <w:t>Spiel.c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an empty field to all marked fields.</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location struct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spiel</w:t>
            </w:r>
          </w:p>
        </w:tc>
        <w:tc>
          <w:tcPr>
            <w:tcW w:w="4452" w:type="dxa"/>
            <w:vAlign w:val="center"/>
          </w:tcPr>
          <w:p w:rsidR="009933D2" w:rsidRPr="00B31EFA" w:rsidRDefault="009933D2" w:rsidP="00B31EFA">
            <w:pPr>
              <w:rPr>
                <w:rFonts w:cstheme="minorHAnsi"/>
                <w:b/>
              </w:rPr>
            </w:pPr>
            <w:r w:rsidRPr="00B31EFA">
              <w:rPr>
                <w:rFonts w:cstheme="minorHAnsi"/>
                <w:b/>
              </w:rPr>
              <w:t>Spiel.c</w:t>
            </w:r>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Handles the game: Treats the mouse inputs, execute laser(), displays winner, close graphics.</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pawn *figure (used for cannon-position)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pStyle w:val="berschrift3"/>
      </w:pPr>
      <w:bookmarkStart w:id="26" w:name="_Toc327957259"/>
      <w:bookmarkStart w:id="27" w:name="_Toc327957534"/>
      <w:r w:rsidRPr="00643BB3">
        <w:t>Mainfunktionen (Laserchess)</w:t>
      </w:r>
      <w:bookmarkEnd w:id="26"/>
      <w:bookmarkEnd w:id="27"/>
    </w:p>
    <w:p w:rsidR="007E0DEB" w:rsidRPr="00F67963" w:rsidRDefault="007E0DEB" w:rsidP="007E0DEB">
      <w:r>
        <w:t>Das Modul LaserChess beinhaltet die Mainfunktionenen. Für das Modul war vor allem Marcel Bärtschi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create_figures</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all figures from a received figure array.</w:t>
            </w:r>
          </w:p>
          <w:p w:rsidR="009933D2" w:rsidRPr="00B31EFA" w:rsidRDefault="009933D2" w:rsidP="00B31EFA">
            <w:pPr>
              <w:rPr>
                <w:rFonts w:cstheme="minorHAnsi"/>
                <w:lang w:val="en-GB"/>
              </w:rPr>
            </w:pPr>
            <w:r w:rsidRPr="00B31EFA">
              <w:rPr>
                <w:rFonts w:cstheme="minorHAnsi"/>
                <w:lang w:val="en-GB"/>
              </w:rPr>
              <w:t>Sets figures to the default map-position.</w:t>
            </w:r>
          </w:p>
          <w:p w:rsidR="009933D2" w:rsidRPr="00B31EFA" w:rsidRDefault="009933D2" w:rsidP="00B31EFA">
            <w:pPr>
              <w:rPr>
                <w:rFonts w:cstheme="minorHAnsi"/>
                <w:lang w:val="en-GB"/>
              </w:rPr>
            </w:pPr>
            <w:r w:rsidRPr="00B31EFA">
              <w:rPr>
                <w:rFonts w:cstheme="minorHAnsi"/>
                <w:lang w:val="en-GB"/>
              </w:rPr>
              <w:t>Currently initializes 14 figures (Optional: Splitter not defined in this version).</w:t>
            </w:r>
          </w:p>
        </w:tc>
      </w:tr>
      <w:tr w:rsidR="009933D2" w:rsidRPr="00FF3C2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the original figure array in the main-procedure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lastRenderedPageBreak/>
              <w:t>Output</w:t>
            </w:r>
          </w:p>
        </w:tc>
        <w:tc>
          <w:tcPr>
            <w:tcW w:w="7427" w:type="dxa"/>
            <w:gridSpan w:val="2"/>
            <w:vAlign w:val="center"/>
          </w:tcPr>
          <w:p w:rsidR="009933D2" w:rsidRPr="0031463D" w:rsidRDefault="009933D2" w:rsidP="00B31EFA">
            <w:pPr>
              <w:rPr>
                <w:lang w:val="en-GB"/>
              </w:rPr>
            </w:pPr>
          </w:p>
        </w:tc>
      </w:tr>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menu</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User can choose between the modes: ‘NORMAL’, ‘SETMODE’ and ‘quit the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rPr>
              <w:t>Enum Mode</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7E0DEB" w:rsidP="00B31EFA">
            <w:pPr>
              <w:rPr>
                <w:rFonts w:cstheme="minorHAnsi"/>
                <w:b/>
              </w:rPr>
            </w:pPr>
            <w:r>
              <w:rPr>
                <w:rFonts w:cstheme="minorHAnsi"/>
                <w:b/>
              </w:rPr>
              <w:t>s</w:t>
            </w:r>
            <w:r w:rsidR="009933D2" w:rsidRPr="00B31EFA">
              <w:rPr>
                <w:rFonts w:cstheme="minorHAnsi"/>
                <w:b/>
              </w:rPr>
              <w:t>et_figure_positions</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The player can set his pawn freely on the map.</w:t>
            </w:r>
          </w:p>
          <w:p w:rsidR="009933D2" w:rsidRPr="00B31EFA" w:rsidRDefault="009933D2" w:rsidP="00B31EFA">
            <w:pPr>
              <w:rPr>
                <w:rFonts w:cstheme="minorHAnsi"/>
                <w:lang w:val="en-GB"/>
              </w:rPr>
            </w:pPr>
            <w:r w:rsidRPr="00B31EFA">
              <w:rPr>
                <w:rFonts w:cstheme="minorHAnsi"/>
                <w:lang w:val="en-GB"/>
              </w:rPr>
              <w:t>The figures in the array are sorted by color.</w:t>
            </w:r>
          </w:p>
          <w:p w:rsidR="009933D2" w:rsidRPr="00B31EFA" w:rsidRDefault="009933D2" w:rsidP="00B31EFA">
            <w:pPr>
              <w:rPr>
                <w:rFonts w:cstheme="minorHAnsi"/>
                <w:lang w:val="en-GB"/>
              </w:rPr>
            </w:pPr>
            <w:r w:rsidRPr="00B31EFA">
              <w:rPr>
                <w:rFonts w:cstheme="minorHAnsi"/>
                <w:lang w:val="en-GB"/>
              </w:rPr>
              <w:t>To toggle the player: i/2 for red and (i/2)+7 for blue.</w:t>
            </w:r>
          </w:p>
        </w:tc>
      </w:tr>
      <w:tr w:rsidR="009933D2" w:rsidRPr="00FF3C2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Array of all the figures.</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-1 if exit button is pressed, otherwise 0.</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init_game</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the game.</w:t>
            </w:r>
          </w:p>
          <w:p w:rsidR="009933D2" w:rsidRPr="00B31EFA" w:rsidRDefault="009933D2" w:rsidP="00B31EFA">
            <w:pPr>
              <w:rPr>
                <w:rFonts w:cstheme="minorHAnsi"/>
                <w:lang w:val="en-GB"/>
              </w:rPr>
            </w:pPr>
            <w:r w:rsidRPr="00B31EFA">
              <w:rPr>
                <w:rFonts w:cstheme="minorHAnsi"/>
                <w:lang w:val="en-GB"/>
              </w:rPr>
              <w:t>Calls the graphic-functions and places the figures.</w:t>
            </w:r>
          </w:p>
        </w:tc>
      </w:tr>
      <w:tr w:rsidR="009933D2" w:rsidRPr="00FF3C2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wild failure appears, returns 0, otherwise returns 1.</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clear_map_array</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FF3C2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Clears the map array (writes all positions to NULL).</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7E0DEB" w:rsidRDefault="007E0DEB" w:rsidP="009933D2">
      <w:pPr>
        <w:rPr>
          <w:rFonts w:cstheme="minorHAnsi"/>
          <w:lang w:val="en-GB"/>
        </w:rPr>
      </w:pPr>
    </w:p>
    <w:p w:rsidR="007E0DEB" w:rsidRDefault="007E0DEB">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lastRenderedPageBreak/>
              <w:t>argument_handler</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Reads the start-arguments. If EXE was started by opening a map file, it tries to load and start a game.</w:t>
            </w:r>
          </w:p>
          <w:p w:rsidR="009933D2" w:rsidRPr="00B31EFA" w:rsidRDefault="009933D2" w:rsidP="00B31EFA">
            <w:pPr>
              <w:rPr>
                <w:rFonts w:cstheme="minorHAnsi"/>
                <w:lang w:val="en-GB"/>
              </w:rPr>
            </w:pPr>
            <w:r w:rsidRPr="00B31EFA">
              <w:rPr>
                <w:rFonts w:cstheme="minorHAnsi"/>
                <w:lang w:val="en-GB"/>
              </w:rPr>
              <w:t>If there are start-variables defined, they will be set.</w:t>
            </w:r>
          </w:p>
          <w:p w:rsidR="009933D2" w:rsidRPr="00B31EFA" w:rsidRDefault="009933D2" w:rsidP="00B31EFA">
            <w:pPr>
              <w:rPr>
                <w:rFonts w:cstheme="minorHAnsi"/>
                <w:lang w:val="en-GB"/>
              </w:rPr>
            </w:pPr>
            <w:r w:rsidRPr="00B31EFA">
              <w:rPr>
                <w:rFonts w:cstheme="minorHAnsi"/>
                <w:lang w:val="en-GB"/>
              </w:rPr>
              <w:t>Unknown arguments are printed to screen.</w:t>
            </w:r>
          </w:p>
        </w:tc>
      </w:tr>
      <w:tr w:rsidR="009933D2" w:rsidRPr="00FF3C2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int argn, number of arguments; char* args[], arguments; pawn *figure,</w:t>
            </w:r>
          </w:p>
          <w:p w:rsidR="009933D2" w:rsidRPr="00B31EFA" w:rsidRDefault="009933D2" w:rsidP="009933D2">
            <w:pPr>
              <w:rPr>
                <w:rFonts w:cstheme="minorHAnsi"/>
                <w:lang w:val="en-GB"/>
              </w:rPr>
            </w:pPr>
            <w:r w:rsidRPr="00B31EFA">
              <w:rPr>
                <w:rFonts w:cstheme="minorHAnsi"/>
                <w:lang w:val="en-GB"/>
              </w:rPr>
              <w:t>Figure-array needed to start a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gfxmain</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Uber-main function. Will be called FIRST!</w:t>
            </w:r>
          </w:p>
        </w:tc>
      </w:tr>
      <w:tr w:rsidR="009933D2" w:rsidRPr="00FF3C2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System console call parameters. (OS specific)</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Default="009933D2" w:rsidP="009933D2">
      <w:pPr>
        <w:rPr>
          <w:rFonts w:cstheme="minorHAnsi"/>
        </w:rPr>
      </w:pPr>
    </w:p>
    <w:p w:rsidR="00C12401" w:rsidRDefault="00C12401">
      <w:pPr>
        <w:spacing w:after="200" w:line="276" w:lineRule="auto"/>
        <w:jc w:val="left"/>
        <w:rPr>
          <w:rFonts w:eastAsiaTheme="majorEastAsia" w:cstheme="majorBidi"/>
          <w:b/>
          <w:sz w:val="36"/>
          <w:szCs w:val="26"/>
        </w:rPr>
      </w:pPr>
      <w:bookmarkStart w:id="28" w:name="_Toc327787582"/>
      <w:r>
        <w:br w:type="page"/>
      </w:r>
    </w:p>
    <w:p w:rsidR="00C12401" w:rsidRDefault="00C12401" w:rsidP="00C12401">
      <w:pPr>
        <w:pStyle w:val="berschrift2"/>
      </w:pPr>
      <w:bookmarkStart w:id="29" w:name="_Toc327957260"/>
      <w:bookmarkStart w:id="30" w:name="_Toc327957535"/>
      <w:r>
        <w:lastRenderedPageBreak/>
        <w:t>Struktogramme und Flussdiagramme</w:t>
      </w:r>
      <w:bookmarkEnd w:id="28"/>
      <w:bookmarkEnd w:id="29"/>
      <w:bookmarkEnd w:id="30"/>
    </w:p>
    <w:p w:rsidR="00D80821" w:rsidRPr="00D80821" w:rsidRDefault="00D80821" w:rsidP="00D80821">
      <w:r>
        <w:t>Hier werden die Struktogramme und Flow Charts aller Funktionen in den vier Modulen aufgelistet und die Funktion je nach Komplexität noch etwas beschrieben.</w:t>
      </w:r>
    </w:p>
    <w:p w:rsidR="00C12401" w:rsidRDefault="00C12401" w:rsidP="00C12401">
      <w:pPr>
        <w:pStyle w:val="berschrift3"/>
      </w:pPr>
      <w:bookmarkStart w:id="31" w:name="_Toc327787583"/>
      <w:bookmarkStart w:id="32" w:name="_Toc327957261"/>
      <w:bookmarkStart w:id="33" w:name="_Toc327957536"/>
      <w:r>
        <w:t>Modul LaserChess.c</w:t>
      </w:r>
      <w:bookmarkEnd w:id="31"/>
      <w:bookmarkEnd w:id="32"/>
      <w:bookmarkEnd w:id="33"/>
    </w:p>
    <w:p w:rsidR="00C12401" w:rsidRDefault="00C12401" w:rsidP="00C12401">
      <w:pPr>
        <w:pStyle w:val="berschrift4"/>
      </w:pPr>
      <w:r>
        <w:t>gfxmain()</w:t>
      </w:r>
    </w:p>
    <w:p w:rsidR="00FF3C2F" w:rsidRDefault="00FF3C2F" w:rsidP="00FF3C2F">
      <w:r>
        <w:t>Das ist die Hauptfunktion des Programms. Von hier aus werden alle anderen Funktionen aufgerufen. Die gfxmain-Funktion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r w:rsidR="005469B1" w:rsidRPr="005469B1">
        <w:rPr>
          <w:b/>
        </w:rPr>
        <w:t>clar_map_array()</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r w:rsidR="005469B1" w:rsidRPr="003112FB">
        <w:rPr>
          <w:b/>
        </w:rPr>
        <w:t>init_game()</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14:anchorId="705874EF" wp14:editId="0C8AE0CD">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22"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12401" w:rsidRDefault="00C12401" w:rsidP="00C12401">
      <w:pPr>
        <w:pStyle w:val="berschrift4"/>
      </w:pPr>
      <w:r>
        <w:t>clear_map_array()</w:t>
      </w:r>
    </w:p>
    <w:p w:rsidR="00C12401" w:rsidRDefault="00C12401" w:rsidP="00C12401">
      <w:r>
        <w:rPr>
          <w:noProof/>
          <w:lang w:eastAsia="de-CH"/>
        </w:rPr>
        <w:drawing>
          <wp:inline distT="0" distB="0" distL="0" distR="0" wp14:anchorId="46DEC235" wp14:editId="6ACD4BC2">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r>
        <w:t>create_figures()</w:t>
      </w:r>
    </w:p>
    <w:p w:rsidR="00C12401" w:rsidRDefault="00C12401" w:rsidP="00C12401">
      <w:r>
        <w:rPr>
          <w:noProof/>
          <w:lang w:eastAsia="de-CH"/>
        </w:rPr>
        <w:drawing>
          <wp:inline distT="0" distB="0" distL="0" distR="0" wp14:anchorId="60E04FE1" wp14:editId="1865551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Default="00C12401" w:rsidP="00C12401"/>
    <w:p w:rsidR="00C12401" w:rsidRPr="00E25109" w:rsidRDefault="00C12401" w:rsidP="00C12401"/>
    <w:p w:rsidR="00C12401" w:rsidRDefault="00C12401" w:rsidP="00C12401">
      <w:pPr>
        <w:pStyle w:val="berschrift4"/>
      </w:pPr>
      <w:r>
        <w:lastRenderedPageBreak/>
        <w:t>menu()</w:t>
      </w:r>
    </w:p>
    <w:p w:rsidR="00C12401" w:rsidRDefault="00C12401" w:rsidP="00C12401">
      <w:r>
        <w:rPr>
          <w:noProof/>
          <w:lang w:eastAsia="de-CH"/>
        </w:rPr>
        <w:drawing>
          <wp:inline distT="0" distB="0" distL="0" distR="0" wp14:anchorId="027D16FD" wp14:editId="13E7A907">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r w:rsidRPr="003112FB">
        <w:rPr>
          <w:b/>
        </w:rPr>
        <w:t>gfxmain()</w:t>
      </w:r>
      <w:r>
        <w:t xml:space="preserve"> ausgeführt, hat keinen Inputparameter und gibt den Modus</w:t>
      </w:r>
      <w:r w:rsidR="008B7E5F">
        <w:t xml:space="preserve"> als Enum</w:t>
      </w:r>
      <w:r>
        <w:t xml:space="preserve"> zurück, der gewählt wurde.</w:t>
      </w:r>
      <w:r w:rsidR="008B7E5F">
        <w:t xml:space="preserve"> Da noch die Tokens für die Eastereggs abgefragt werden, wird mit gets() eingelesen, d</w:t>
      </w:r>
      <w:r w:rsidR="008B7E5F">
        <w:t>a</w:t>
      </w:r>
      <w:r w:rsidR="008B7E5F">
        <w:t>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r>
        <w:t>init_game()</w:t>
      </w:r>
    </w:p>
    <w:p w:rsidR="00F27EAB" w:rsidRDefault="00A772F6" w:rsidP="00A772F6">
      <w:r>
        <w:t xml:space="preserve">Um das Spiel anzufangen, müssen zuerst noch einige Sachen eingestellt und initialisiert werden. Der Funktion werden ein Pointer auf das Figure-Array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ten, wird die Initialisierung abgebr</w:t>
      </w:r>
      <w:r w:rsidR="00F106BA">
        <w:t>o</w:t>
      </w:r>
      <w:r w:rsidR="00F106BA">
        <w:t xml:space="preserve">chen und das Menü nochmals ausgeführt. Danach wird geschaut ob </w:t>
      </w:r>
      <w:r w:rsidR="00F106BA">
        <w:lastRenderedPageBreak/>
        <w:t>der Modus gewählt ist um die Fig</w:t>
      </w:r>
      <w:r w:rsidR="00F106BA">
        <w:t>u</w:t>
      </w:r>
      <w:r w:rsidR="00F106BA">
        <w:t>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as Figurearray. Alle Werte der Pawn-</w:t>
      </w:r>
      <w:r w:rsidR="00F106BA">
        <w:t>Struktur we</w:t>
      </w:r>
      <w:r w:rsidR="00F106BA">
        <w:t>r</w:t>
      </w:r>
      <w:r w:rsidR="00F106BA">
        <w:t>den untereinander als Zahl g</w:t>
      </w:r>
      <w:r w:rsidR="00F106BA">
        <w:t>e</w:t>
      </w:r>
      <w:r w:rsidR="00F106BA">
        <w:t xml:space="preserve">speichert. So sind für jede Figur fünf Zahlen gespeichert. Am Anfang des Files steht ein L, zur </w:t>
      </w:r>
      <w:r w:rsidR="00336648">
        <w:t>Identifizi</w:t>
      </w:r>
      <w:r w:rsidR="00336648">
        <w:t>e</w:t>
      </w:r>
      <w:r w:rsidR="00336648">
        <w:t>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Kontroll-char</w:t>
      </w:r>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r>
      <w:r w:rsidRPr="009420AA">
        <w:t>5</w:t>
      </w:r>
      <w:r w:rsidRPr="009420AA">
        <w:tab/>
        <w:t>Y</w:t>
      </w:r>
      <w:r w:rsidRPr="009420AA">
        <w:t>-Position</w:t>
      </w:r>
    </w:p>
    <w:p w:rsidR="00C12401" w:rsidRDefault="00C12401" w:rsidP="00C12401">
      <w:r w:rsidRPr="00B31EFA">
        <w:rPr>
          <w:rFonts w:cstheme="minorHAnsi"/>
          <w:noProof/>
          <w:lang w:eastAsia="de-CH"/>
        </w:rPr>
        <w:drawing>
          <wp:inline distT="0" distB="0" distL="0" distR="0" wp14:anchorId="394C1F1A" wp14:editId="385203B5">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26"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r>
        <w:lastRenderedPageBreak/>
        <w:t>set_figure_position()</w:t>
      </w:r>
    </w:p>
    <w:p w:rsidR="00C12401" w:rsidRDefault="00C12401" w:rsidP="00C12401">
      <w:r>
        <w:rPr>
          <w:noProof/>
          <w:lang w:eastAsia="de-CH"/>
        </w:rPr>
        <w:drawing>
          <wp:inline distT="0" distB="0" distL="0" distR="0" wp14:anchorId="3D6519BC" wp14:editId="6A99191C">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Spielfeld eine Figur setzen. Er kann sie mit dem Mausrad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ren gesetzt werden ist durch die Reihenfolge vorgegeben, wie die Figuren im Figure-Array liegen. Zur Hilfe wird immer der Name der nächsten Figur in der Konsole ausgegeben.</w:t>
      </w:r>
    </w:p>
    <w:p w:rsidR="00C12401" w:rsidRDefault="00C12401" w:rsidP="00C12401">
      <w:pPr>
        <w:pStyle w:val="berschrift3"/>
      </w:pPr>
      <w:bookmarkStart w:id="34" w:name="_Toc327787584"/>
      <w:bookmarkStart w:id="35" w:name="_Toc327957262"/>
      <w:bookmarkStart w:id="36" w:name="_Toc327957537"/>
      <w:r>
        <w:lastRenderedPageBreak/>
        <w:t>Modul Spiel.c</w:t>
      </w:r>
      <w:bookmarkEnd w:id="34"/>
      <w:bookmarkEnd w:id="35"/>
      <w:bookmarkEnd w:id="36"/>
    </w:p>
    <w:p w:rsidR="00C12401" w:rsidRDefault="00C12401" w:rsidP="00C12401">
      <w:pPr>
        <w:pStyle w:val="berschrift4"/>
      </w:pPr>
      <w:r>
        <w:t>create_focus()</w:t>
      </w:r>
    </w:p>
    <w:p w:rsidR="00C12401" w:rsidRDefault="00C12401" w:rsidP="00C12401">
      <w:r>
        <w:rPr>
          <w:noProof/>
          <w:lang w:eastAsia="de-CH"/>
        </w:rPr>
        <w:drawing>
          <wp:inline distT="0" distB="0" distL="0" distR="0" wp14:anchorId="0E6542E2" wp14:editId="5DC3874E">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r>
        <w:t>clear_focus()</w:t>
      </w:r>
    </w:p>
    <w:p w:rsidR="00C12401" w:rsidRDefault="00C12401" w:rsidP="00C12401">
      <w:r>
        <w:rPr>
          <w:noProof/>
          <w:lang w:eastAsia="de-CH"/>
        </w:rPr>
        <w:drawing>
          <wp:inline distT="0" distB="0" distL="0" distR="0" wp14:anchorId="312AA5CF" wp14:editId="4C27D44F">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lastRenderedPageBreak/>
        <w:t>spiel()</w:t>
      </w:r>
    </w:p>
    <w:p w:rsidR="00C12401" w:rsidRDefault="00C12401" w:rsidP="00C12401">
      <w:r>
        <w:rPr>
          <w:noProof/>
          <w:lang w:eastAsia="de-CH"/>
        </w:rPr>
        <w:drawing>
          <wp:inline distT="0" distB="0" distL="0" distR="0" wp14:anchorId="2F08B9EF" wp14:editId="7CD1DA7D">
            <wp:extent cx="5941060"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1060" cy="6157595"/>
                    </a:xfrm>
                    <a:prstGeom prst="rect">
                      <a:avLst/>
                    </a:prstGeom>
                  </pic:spPr>
                </pic:pic>
              </a:graphicData>
            </a:graphic>
          </wp:inline>
        </w:drawing>
      </w:r>
    </w:p>
    <w:p w:rsidR="00C12401" w:rsidRPr="007B45EA" w:rsidRDefault="00C12401" w:rsidP="00C12401"/>
    <w:p w:rsidR="00C12401" w:rsidRPr="00F106BA" w:rsidRDefault="00C12401" w:rsidP="00C12401">
      <w:pPr>
        <w:pStyle w:val="berschrift3"/>
      </w:pPr>
      <w:bookmarkStart w:id="37" w:name="_Toc327787585"/>
      <w:bookmarkStart w:id="38" w:name="_Toc327957263"/>
      <w:bookmarkStart w:id="39" w:name="_Toc327957538"/>
      <w:r w:rsidRPr="00F106BA">
        <w:t>Modul Logik.c</w:t>
      </w:r>
      <w:bookmarkEnd w:id="37"/>
      <w:bookmarkEnd w:id="38"/>
      <w:bookmarkEnd w:id="39"/>
    </w:p>
    <w:p w:rsidR="00C12401" w:rsidRPr="00F106BA" w:rsidRDefault="00C12401" w:rsidP="00C12401">
      <w:pPr>
        <w:pStyle w:val="berschrift4"/>
      </w:pPr>
      <w:r w:rsidRPr="00F106BA">
        <w:t>laser()</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r w:rsidRPr="004F6EE0">
        <w:t>locat</w:t>
      </w:r>
      <w:r w:rsidRPr="004F6EE0">
        <w:t>i</w:t>
      </w:r>
      <w:r>
        <w:t xml:space="preserve">on-struct </w:t>
      </w:r>
      <w:r w:rsidRPr="004F6EE0">
        <w:rPr>
          <w:rFonts w:ascii="Courier New" w:hAnsi="Courier New" w:cs="Courier New"/>
          <w:b/>
        </w:rPr>
        <w:t>pos</w:t>
      </w:r>
      <w:r>
        <w:t xml:space="preserve"> </w:t>
      </w:r>
      <w:r w:rsidR="00025883">
        <w:t xml:space="preserve">als map-Koordinate </w:t>
      </w:r>
      <w:r>
        <w:t>und</w:t>
      </w:r>
      <w:r w:rsidRPr="004F6EE0">
        <w:t xml:space="preserve"> </w:t>
      </w:r>
      <w:r>
        <w:t>ein D</w:t>
      </w:r>
      <w:r w:rsidRPr="004F6EE0">
        <w:t>irection</w:t>
      </w:r>
      <w:r>
        <w:t>-Enum</w:t>
      </w:r>
      <w:r w:rsidRPr="004F6EE0">
        <w:t xml:space="preserve"> </w:t>
      </w:r>
      <w:r w:rsidRPr="004F6EE0">
        <w:rPr>
          <w:rFonts w:ascii="Courier New" w:hAnsi="Courier New" w:cs="Courier New"/>
          <w:b/>
        </w:rPr>
        <w:t>dir</w:t>
      </w:r>
      <w:r>
        <w:t xml:space="preserve"> mit. Damit wird der Start des Lasera</w:t>
      </w:r>
      <w:r>
        <w:t>b</w:t>
      </w:r>
      <w:r>
        <w:t xml:space="preserve">schusses festgelegt. </w:t>
      </w:r>
      <w:r w:rsidRPr="004F6EE0">
        <w:rPr>
          <w:rFonts w:ascii="Courier New" w:hAnsi="Courier New" w:cs="Courier New"/>
          <w:b/>
        </w:rPr>
        <w:t>pos</w:t>
      </w:r>
      <w:r>
        <w:t xml:space="preserve"> ist das Feld, von dem aus der Laser abgeschossen wird und </w:t>
      </w:r>
      <w:r w:rsidRPr="004F6EE0">
        <w:rPr>
          <w:rFonts w:ascii="Courier New" w:hAnsi="Courier New" w:cs="Courier New"/>
          <w:b/>
        </w:rPr>
        <w:t>dir</w:t>
      </w:r>
      <w:r>
        <w:t xml:space="preserve"> ist die Ric</w:t>
      </w:r>
      <w:r>
        <w:t>h</w:t>
      </w:r>
      <w:r>
        <w:lastRenderedPageBreak/>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r w:rsidR="00025883" w:rsidRPr="00025883">
        <w:rPr>
          <w:rFonts w:ascii="Courier New" w:hAnsi="Courier New" w:cs="Courier New"/>
          <w:b/>
        </w:rPr>
        <w:t>draw_laser()</w:t>
      </w:r>
      <w:r w:rsidR="00025883">
        <w:t xml:space="preserve"> oder </w:t>
      </w:r>
      <w:r w:rsidR="00025883" w:rsidRPr="00025883">
        <w:rPr>
          <w:rFonts w:ascii="Courier New" w:hAnsi="Courier New" w:cs="Courier New"/>
          <w:b/>
        </w:rPr>
        <w:t>draw_laser_angled()</w:t>
      </w:r>
      <w:r w:rsidR="00025883">
        <w:t xml:space="preserve">). Diese Funktionen benötigen beide die Feldposition auf welcher gezeichnet werden muss (also wieder ein location-struct als map-Koordinate) und die Richtung, aus der der Laserstrahl durch dieses Feld hindurchwandert. Diese wird mit einem Direction-Enum weitergegeben. Zusätzlich benötigt die Funktion </w:t>
      </w:r>
      <w:r w:rsidR="00025883" w:rsidRPr="00025883">
        <w:rPr>
          <w:rFonts w:ascii="Courier New" w:hAnsi="Courier New" w:cs="Courier New"/>
          <w:b/>
        </w:rPr>
        <w:t>draw_laser_angled()</w:t>
      </w:r>
      <w:r w:rsidR="00025883">
        <w:t xml:space="preserve"> noch den Parameter, in welche Richtung der abgewinkelte Strahl an einem Spiegel vorbeiwandert. Di</w:t>
      </w:r>
      <w:r w:rsidR="00025883">
        <w:t>e</w:t>
      </w:r>
      <w:r w:rsidR="00025883">
        <w:t>ser wird mit einem Angle-Enum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 xml:space="preserve">flektiert, wird die Reflektion gezeichnet und dann nach dem rekursiven Aufruf die Laserlinie </w:t>
      </w:r>
      <w:r>
        <w:lastRenderedPageBreak/>
        <w:t>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14:anchorId="19B7F75B" wp14:editId="419920F8">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31"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926A07" w:rsidRDefault="00926A07" w:rsidP="00C12401">
      <w:pPr>
        <w:rPr>
          <w:rFonts w:cstheme="minorHAnsi"/>
        </w:rPr>
      </w:pPr>
    </w:p>
    <w:p w:rsidR="00926A07" w:rsidRDefault="00926A07" w:rsidP="00C12401">
      <w:pPr>
        <w:rPr>
          <w:rFonts w:cstheme="minorHAnsi"/>
        </w:rPr>
      </w:pPr>
    </w:p>
    <w:p w:rsidR="00926A07" w:rsidRPr="00025883" w:rsidRDefault="00926A07" w:rsidP="00C12401">
      <w:pPr>
        <w:rPr>
          <w:rFonts w:cstheme="minorHAnsi"/>
        </w:rPr>
      </w:pPr>
    </w:p>
    <w:p w:rsidR="00394F48" w:rsidRPr="00394F48" w:rsidRDefault="00C12401" w:rsidP="00394F48">
      <w:pPr>
        <w:pStyle w:val="berschrift4"/>
      </w:pPr>
      <w:r w:rsidRPr="00025883">
        <w:lastRenderedPageBreak/>
        <w:t>is_inside_map()</w:t>
      </w:r>
    </w:p>
    <w:p w:rsidR="00C12401" w:rsidRPr="00025883" w:rsidRDefault="00C12401" w:rsidP="00C12401">
      <w:pPr>
        <w:rPr>
          <w:rFonts w:cstheme="minorHAnsi"/>
        </w:rPr>
      </w:pPr>
      <w:r w:rsidRPr="00B31EFA">
        <w:rPr>
          <w:rFonts w:cstheme="minorHAnsi"/>
          <w:noProof/>
          <w:lang w:eastAsia="de-CH"/>
        </w:rPr>
        <w:drawing>
          <wp:inline distT="0" distB="0" distL="0" distR="0" wp14:anchorId="2A92ABCD" wp14:editId="57D5ABEA">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32"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r w:rsidRPr="00025883">
        <w:t>is_figure()</w:t>
      </w:r>
    </w:p>
    <w:p w:rsidR="00C12401" w:rsidRPr="00025883" w:rsidRDefault="00C12401" w:rsidP="00C12401">
      <w:pPr>
        <w:rPr>
          <w:rFonts w:cstheme="minorHAnsi"/>
        </w:rPr>
      </w:pPr>
      <w:r w:rsidRPr="00B31EFA">
        <w:rPr>
          <w:rFonts w:cstheme="minorHAnsi"/>
          <w:noProof/>
          <w:lang w:eastAsia="de-CH"/>
        </w:rPr>
        <w:drawing>
          <wp:inline distT="0" distB="0" distL="0" distR="0" wp14:anchorId="3B31250C" wp14:editId="67670C8E">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33"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move_figure()</w:t>
      </w:r>
    </w:p>
    <w:p w:rsidR="00C12401" w:rsidRPr="00025883" w:rsidRDefault="00C12401" w:rsidP="00C12401">
      <w:pPr>
        <w:rPr>
          <w:rFonts w:cstheme="minorHAnsi"/>
        </w:rPr>
      </w:pPr>
      <w:r w:rsidRPr="00B31EFA">
        <w:rPr>
          <w:rFonts w:cstheme="minorHAnsi"/>
          <w:noProof/>
          <w:lang w:eastAsia="de-CH"/>
        </w:rPr>
        <w:drawing>
          <wp:inline distT="0" distB="0" distL="0" distR="0" wp14:anchorId="7759A38F" wp14:editId="44E4AE71">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34"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destroy_figure()</w:t>
      </w:r>
    </w:p>
    <w:p w:rsidR="00C12401" w:rsidRPr="00025883" w:rsidRDefault="00C12401" w:rsidP="00C12401">
      <w:pPr>
        <w:rPr>
          <w:rFonts w:cstheme="minorHAnsi"/>
        </w:rPr>
      </w:pPr>
      <w:r w:rsidRPr="00B31EFA">
        <w:rPr>
          <w:rFonts w:cstheme="minorHAnsi"/>
          <w:noProof/>
          <w:lang w:eastAsia="de-CH"/>
        </w:rPr>
        <w:drawing>
          <wp:inline distT="0" distB="0" distL="0" distR="0" wp14:anchorId="14050AE2" wp14:editId="207F2DCF">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35"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mouseclick_to_map()</w:t>
      </w:r>
    </w:p>
    <w:p w:rsidR="00C12401" w:rsidRPr="00025883" w:rsidRDefault="00C12401" w:rsidP="00C12401">
      <w:pPr>
        <w:rPr>
          <w:rFonts w:cstheme="minorHAnsi"/>
        </w:rPr>
      </w:pPr>
      <w:r w:rsidRPr="00B31EFA">
        <w:rPr>
          <w:rFonts w:cstheme="minorHAnsi"/>
          <w:noProof/>
          <w:lang w:eastAsia="de-CH"/>
        </w:rPr>
        <w:drawing>
          <wp:inline distT="0" distB="0" distL="0" distR="0" wp14:anchorId="4A0D3065" wp14:editId="7706767E">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36"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r w:rsidRPr="00025883">
        <w:t>path_handler()</w:t>
      </w:r>
    </w:p>
    <w:p w:rsidR="00C12401" w:rsidRPr="00025883" w:rsidRDefault="00C12401" w:rsidP="00C12401">
      <w:pPr>
        <w:rPr>
          <w:rFonts w:cstheme="minorHAnsi"/>
        </w:rPr>
      </w:pPr>
      <w:r w:rsidRPr="00B31EFA">
        <w:rPr>
          <w:rFonts w:cstheme="minorHAnsi"/>
          <w:noProof/>
          <w:lang w:eastAsia="de-CH"/>
        </w:rPr>
        <w:drawing>
          <wp:inline distT="0" distB="0" distL="0" distR="0" wp14:anchorId="4DFCBDE1" wp14:editId="740D2F2F">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37"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sidRPr="00025883">
        <w:lastRenderedPageBreak/>
        <w:t>map_extension_hand</w:t>
      </w:r>
      <w:r>
        <w:rPr>
          <w:lang w:val="fr-CH"/>
        </w:rPr>
        <w:t>ler()</w:t>
      </w:r>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38D82519" wp14:editId="5713EFD8">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38"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lastRenderedPageBreak/>
        <w:t>play_sound()</w:t>
      </w:r>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32E5216A" wp14:editId="1B3FA139">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39"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Pr="00887672" w:rsidRDefault="00C12401" w:rsidP="00C12401">
      <w:pPr>
        <w:pStyle w:val="berschrift3"/>
      </w:pPr>
      <w:bookmarkStart w:id="40" w:name="_Toc327787586"/>
      <w:bookmarkStart w:id="41" w:name="_Toc327957264"/>
      <w:bookmarkStart w:id="42" w:name="_Toc327957539"/>
      <w:r>
        <w:lastRenderedPageBreak/>
        <w:t>Modul Grafik.c</w:t>
      </w:r>
      <w:bookmarkEnd w:id="40"/>
      <w:bookmarkEnd w:id="41"/>
      <w:bookmarkEnd w:id="42"/>
    </w:p>
    <w:p w:rsidR="00C12401" w:rsidRDefault="00C12401" w:rsidP="00C12401">
      <w:pPr>
        <w:pStyle w:val="berschrift2"/>
      </w:pPr>
      <w:bookmarkStart w:id="43" w:name="_Toc327787587"/>
      <w:bookmarkStart w:id="44" w:name="_Toc327957265"/>
      <w:bookmarkStart w:id="45" w:name="_Toc327957540"/>
      <w:r>
        <w:t>Datenstrukturen</w:t>
      </w:r>
      <w:bookmarkEnd w:id="43"/>
      <w:bookmarkEnd w:id="44"/>
      <w:bookmarkEnd w:id="45"/>
    </w:p>
    <w:p w:rsidR="007001EB" w:rsidRPr="007001EB" w:rsidRDefault="007001EB" w:rsidP="007001EB">
      <w:r>
        <w:t>Hier werden die wichtigsten Datentypen und –Strukturen vorgestellt.</w:t>
      </w:r>
    </w:p>
    <w:p w:rsidR="00C12401" w:rsidRDefault="00C12401" w:rsidP="00C12401">
      <w:pPr>
        <w:pStyle w:val="berschrift3"/>
      </w:pPr>
      <w:bookmarkStart w:id="46" w:name="_Toc327787588"/>
      <w:bookmarkStart w:id="47" w:name="_Toc327957266"/>
      <w:bookmarkStart w:id="48" w:name="_Toc327957541"/>
      <w:r>
        <w:t>Enumeration</w:t>
      </w:r>
      <w:bookmarkEnd w:id="46"/>
      <w:r w:rsidR="007001EB">
        <w:t>s</w:t>
      </w:r>
      <w:bookmarkEnd w:id="47"/>
      <w:bookmarkEnd w:id="48"/>
    </w:p>
    <w:p w:rsidR="00C12401" w:rsidRDefault="00C12401" w:rsidP="00C12401">
      <w:pPr>
        <w:pStyle w:val="berschrift4"/>
      </w:pPr>
      <w:r>
        <w:t>Affiliation</w:t>
      </w:r>
    </w:p>
    <w:p w:rsidR="00C12401" w:rsidRDefault="00C12401" w:rsidP="00C12401">
      <w:r>
        <w:t>PLAYER_RED,</w:t>
      </w:r>
      <w:r w:rsidRPr="00127AEF">
        <w:rPr>
          <w:color w:val="FFFFFF" w:themeColor="background1"/>
        </w:rPr>
        <w:t>i</w:t>
      </w:r>
      <w:r>
        <w:t>PLAYER_BLUE</w:t>
      </w:r>
      <w:r>
        <w:br/>
        <w:t>Variablen dieses Typs, sind zur Bestimmung der Spieler. Sie werden gebraucht, um die Figuren dem en</w:t>
      </w:r>
      <w:r>
        <w:t>t</w:t>
      </w:r>
      <w:r>
        <w:t>sprechenden Spieler zuzuordnen. Auch um zu speichern, welcher Spieler an der Reihe ist, wird eine V</w:t>
      </w:r>
      <w:r>
        <w:t>a</w:t>
      </w:r>
      <w:r>
        <w:t>riable dieses Typs verwendet. Da die Members dieser Enumeration für die Zahlen 0 und 1 stehen, kann um den Spieler zu wechseln einfach die Variable invertiert werden.</w:t>
      </w:r>
    </w:p>
    <w:p w:rsidR="00C12401" w:rsidRPr="00281135" w:rsidRDefault="00C12401" w:rsidP="00C12401">
      <w:pPr>
        <w:pStyle w:val="berschrift4"/>
      </w:pPr>
      <w:r w:rsidRPr="00281135">
        <w:t>Species</w:t>
      </w:r>
    </w:p>
    <w:p w:rsidR="00C12401" w:rsidRDefault="00C12401" w:rsidP="00C12401">
      <w:pPr>
        <w:jc w:val="left"/>
      </w:pPr>
      <w:r w:rsidRPr="00127AEF">
        <w:t>KING, MIRROR, SPLITTER, WALL, CANNON</w:t>
      </w:r>
      <w:r>
        <w:br/>
        <w:t>Enumeration für die verschiedenen Spielfiguren.</w:t>
      </w:r>
    </w:p>
    <w:tbl>
      <w:tblPr>
        <w:tblStyle w:val="Tabellenraster"/>
        <w:tblW w:w="0" w:type="auto"/>
        <w:tblLook w:val="04A0" w:firstRow="1" w:lastRow="0" w:firstColumn="1" w:lastColumn="0" w:noHBand="0" w:noVBand="1"/>
      </w:tblPr>
      <w:tblGrid>
        <w:gridCol w:w="2518"/>
        <w:gridCol w:w="6694"/>
      </w:tblGrid>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59264" behindDoc="1" locked="0" layoutInCell="1" allowOverlap="1" wp14:anchorId="7318C6A5" wp14:editId="188997F6">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0288" behindDoc="1" locked="0" layoutInCell="1" allowOverlap="1" wp14:anchorId="7197811F" wp14:editId="5C416A69">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1312" behindDoc="1" locked="0" layoutInCell="1" allowOverlap="1" wp14:anchorId="549C2A91" wp14:editId="0619D026">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2336" behindDoc="1" locked="0" layoutInCell="1" allowOverlap="1" wp14:anchorId="2753029F" wp14:editId="369845CF">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Die Wand ist zum Schutz des Königs gedacht. Sie kann nicht zerstört und nicht gedreht werden.</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3360" behindDoc="1" locked="0" layoutInCell="1" allowOverlap="1" wp14:anchorId="0ABAEAF2" wp14:editId="3FD40A19">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Die Kanone feuert den LASER-Strahl ab. Sie kann verschoben und g</w:t>
            </w:r>
            <w:r>
              <w:t>e</w:t>
            </w:r>
            <w:r>
              <w:t>dreht werden.</w:t>
            </w:r>
          </w:p>
        </w:tc>
      </w:tr>
    </w:tbl>
    <w:p w:rsidR="00C12401" w:rsidRPr="00264C9F" w:rsidRDefault="00C12401" w:rsidP="00C12401">
      <w:pPr>
        <w:pStyle w:val="berschrift4"/>
      </w:pPr>
      <w:r w:rsidRPr="00264C9F">
        <w:lastRenderedPageBreak/>
        <w:t xml:space="preserve">Orientation </w:t>
      </w:r>
    </w:p>
    <w:p w:rsidR="00C12401" w:rsidRPr="002D35A4" w:rsidRDefault="00C12401" w:rsidP="00C12401">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C12401" w:rsidTr="00C12401">
        <w:trPr>
          <w:trHeight w:val="1786"/>
        </w:trPr>
        <w:tc>
          <w:tcPr>
            <w:tcW w:w="1526" w:type="dxa"/>
            <w:tcBorders>
              <w:top w:val="single" w:sz="4" w:space="0" w:color="auto"/>
              <w:left w:val="single" w:sz="4" w:space="0" w:color="auto"/>
              <w:bottom w:val="single" w:sz="4" w:space="0" w:color="auto"/>
              <w:right w:val="single" w:sz="4" w:space="0" w:color="auto"/>
            </w:tcBorders>
            <w:hideMark/>
          </w:tcPr>
          <w:p w:rsidR="00C12401" w:rsidRDefault="00C12401" w:rsidP="00C12401">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C12401" w:rsidRDefault="00C12401" w:rsidP="00C12401">
            <w:r>
              <w:rPr>
                <w:noProof/>
                <w:lang w:eastAsia="de-CH"/>
              </w:rPr>
              <w:drawing>
                <wp:inline distT="0" distB="0" distL="0" distR="0" wp14:anchorId="44944629" wp14:editId="07546E03">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C12401" w:rsidRDefault="00C12401" w:rsidP="00C12401">
            <w:r>
              <w:t>Für die Figuren King, Wall und Cannon verwenden wir für die Orientierung die vier Himmelsrichtungen, wobei Norden gegen oben zeigt.</w:t>
            </w:r>
          </w:p>
        </w:tc>
      </w:tr>
      <w:tr w:rsidR="00C12401" w:rsidTr="00C12401">
        <w:trPr>
          <w:trHeight w:val="1698"/>
        </w:trPr>
        <w:tc>
          <w:tcPr>
            <w:tcW w:w="1526" w:type="dxa"/>
            <w:tcBorders>
              <w:top w:val="single" w:sz="4" w:space="0" w:color="auto"/>
              <w:left w:val="single" w:sz="4" w:space="0" w:color="auto"/>
              <w:bottom w:val="single" w:sz="4" w:space="0" w:color="auto"/>
              <w:right w:val="single" w:sz="4" w:space="0" w:color="auto"/>
            </w:tcBorders>
            <w:hideMark/>
          </w:tcPr>
          <w:p w:rsidR="00C12401" w:rsidRDefault="00C12401" w:rsidP="00C12401">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C12401" w:rsidRDefault="00C12401" w:rsidP="00C12401">
            <w:r>
              <w:rPr>
                <w:noProof/>
                <w:lang w:eastAsia="de-CH"/>
              </w:rPr>
              <w:drawing>
                <wp:inline distT="0" distB="0" distL="0" distR="0" wp14:anchorId="4D0D17C5" wp14:editId="0A55C0A1">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C12401" w:rsidRDefault="00C12401" w:rsidP="00C12401">
            <w:r>
              <w:t>Da die Spiegel nicht gerade stehen, verwenden wir bei den Spi</w:t>
            </w:r>
            <w:r>
              <w:t>e</w:t>
            </w:r>
            <w:r>
              <w:t>geln die Zwischenrichtungen. Da eine Figur jeweils nur vier Ric</w:t>
            </w:r>
            <w:r>
              <w:t>h</w:t>
            </w:r>
            <w:r>
              <w:t>tungen annehmen kann, sind die Zwischenrichtungen auch von 0-3 in der Enumeration definiert. Damit vereinfachen wir die Han</w:t>
            </w:r>
            <w:r>
              <w:t>d</w:t>
            </w:r>
            <w:r>
              <w:t>habung.</w:t>
            </w:r>
          </w:p>
        </w:tc>
      </w:tr>
    </w:tbl>
    <w:p w:rsidR="00C12401" w:rsidRPr="00264C9F" w:rsidRDefault="00C12401" w:rsidP="00C12401">
      <w:pPr>
        <w:pStyle w:val="berschrift4"/>
      </w:pPr>
      <w:r w:rsidRPr="00264C9F">
        <w:t>Direction</w:t>
      </w:r>
    </w:p>
    <w:p w:rsidR="00C12401" w:rsidRDefault="00C12401" w:rsidP="00C12401">
      <w:pPr>
        <w:jc w:val="left"/>
      </w:pPr>
      <w:r>
        <w:t>RIGHT, UP, LEFT, DOWN</w:t>
      </w:r>
      <w:r>
        <w:br/>
        <w:t xml:space="preserve">Richtungsvariable für die LASER-Funktion. </w:t>
      </w:r>
    </w:p>
    <w:p w:rsidR="00C12401" w:rsidRDefault="00C12401" w:rsidP="00C12401">
      <w:pPr>
        <w:pStyle w:val="berschrift4"/>
      </w:pPr>
      <w:r>
        <w:t>Angle</w:t>
      </w:r>
    </w:p>
    <w:p w:rsidR="00C12401" w:rsidRDefault="00C12401" w:rsidP="00C12401">
      <w:pPr>
        <w:jc w:val="left"/>
      </w:pPr>
      <w:r>
        <w:t>CCW = 1, CW = -1</w:t>
      </w:r>
    </w:p>
    <w:p w:rsidR="00C12401" w:rsidRDefault="00C12401" w:rsidP="00C12401">
      <w:pPr>
        <w:pStyle w:val="KeinLeerraum"/>
      </w:pPr>
      <w:r>
        <w:t>Hilfsvariable für die Drehrichtung bei einem Winkel. 1 entspricht einer Drehung im gegen Uhrzeigersinn,</w:t>
      </w:r>
      <w:r>
        <w:br/>
        <w:t>-1 im Uhrzeigersinn.</w:t>
      </w:r>
    </w:p>
    <w:p w:rsidR="00C12401" w:rsidRPr="001231CE" w:rsidRDefault="00C12401" w:rsidP="001231CE">
      <w:pPr>
        <w:pStyle w:val="berschrift4"/>
      </w:pPr>
      <w:r w:rsidRPr="001231CE">
        <w:t xml:space="preserve">Spielmodus </w:t>
      </w:r>
    </w:p>
    <w:p w:rsidR="00C12401" w:rsidRPr="002D35A4" w:rsidRDefault="00C12401" w:rsidP="00C12401">
      <w:pPr>
        <w:rPr>
          <w:lang w:val="en-US"/>
        </w:rPr>
      </w:pPr>
      <w:r w:rsidRPr="002D35A4">
        <w:rPr>
          <w:lang w:val="en-US"/>
        </w:rPr>
        <w:t>NORMALMODE, SETMODE, STARTOPEN, OPEN, EXIT, INVALID_INPUT (EASTER_EGG1, EASTER_EGG2, EASTER_EGG3)</w:t>
      </w:r>
    </w:p>
    <w:p w:rsidR="00762DA1" w:rsidRDefault="00C12401" w:rsidP="00762DA1">
      <w:pPr>
        <w:jc w:val="left"/>
      </w:pPr>
      <w:r>
        <w:t xml:space="preserve">Das Menü liefert einen der Spielmodi zurück. </w:t>
      </w:r>
    </w:p>
    <w:p w:rsidR="00762DA1" w:rsidRDefault="00C12401" w:rsidP="00BE22C4">
      <w:pPr>
        <w:pStyle w:val="Listenabsatz"/>
        <w:numPr>
          <w:ilvl w:val="0"/>
          <w:numId w:val="9"/>
        </w:numPr>
        <w:jc w:val="left"/>
      </w:pPr>
      <w:r w:rsidRPr="00762DA1">
        <w:rPr>
          <w:i/>
        </w:rPr>
        <w:t>Normalmode</w:t>
      </w:r>
      <w:r w:rsidR="00762DA1">
        <w:t xml:space="preserve">: </w:t>
      </w:r>
      <w:r w:rsidR="00762DA1">
        <w:tab/>
      </w:r>
      <w:r>
        <w:t>Lädt die vordefinierte Aufstellung</w:t>
      </w:r>
    </w:p>
    <w:p w:rsidR="00762DA1" w:rsidRDefault="00C12401" w:rsidP="00BE22C4">
      <w:pPr>
        <w:pStyle w:val="Listenabsatz"/>
        <w:numPr>
          <w:ilvl w:val="0"/>
          <w:numId w:val="9"/>
        </w:numPr>
        <w:jc w:val="left"/>
      </w:pPr>
      <w:r w:rsidRPr="00762DA1">
        <w:rPr>
          <w:i/>
        </w:rPr>
        <w:t>Setmode</w:t>
      </w:r>
      <w:r w:rsidR="00762DA1">
        <w:t xml:space="preserve">: </w:t>
      </w:r>
      <w:r w:rsidR="00762DA1">
        <w:tab/>
      </w:r>
      <w:r>
        <w:t>Die Spieler platzieren abwechslungsweise die Spielfiguren auf dem Spielfeld.</w:t>
      </w:r>
    </w:p>
    <w:p w:rsidR="00762DA1" w:rsidRDefault="00C12401" w:rsidP="00BE22C4">
      <w:pPr>
        <w:pStyle w:val="Listenabsatz"/>
        <w:numPr>
          <w:ilvl w:val="0"/>
          <w:numId w:val="9"/>
        </w:numPr>
        <w:jc w:val="left"/>
      </w:pPr>
      <w:r w:rsidRPr="00762DA1">
        <w:rPr>
          <w:i/>
        </w:rPr>
        <w:t>Open</w:t>
      </w:r>
      <w:r w:rsidR="00762DA1">
        <w:t xml:space="preserve">: </w:t>
      </w:r>
      <w:r w:rsidR="00762DA1">
        <w:tab/>
      </w:r>
      <w:r w:rsidR="00762DA1">
        <w:tab/>
      </w:r>
      <w:r>
        <w:t>Man kann eine selbst definierte Aufstellung laden.</w:t>
      </w:r>
    </w:p>
    <w:p w:rsidR="00762DA1" w:rsidRDefault="00C12401" w:rsidP="00BE22C4">
      <w:pPr>
        <w:pStyle w:val="Listenabsatz"/>
        <w:numPr>
          <w:ilvl w:val="0"/>
          <w:numId w:val="9"/>
        </w:numPr>
        <w:jc w:val="left"/>
      </w:pPr>
      <w:r w:rsidRPr="00762DA1">
        <w:rPr>
          <w:i/>
        </w:rPr>
        <w:t>Exit</w:t>
      </w:r>
      <w:r w:rsidR="00762DA1">
        <w:t xml:space="preserve">: </w:t>
      </w:r>
      <w:r w:rsidR="00762DA1">
        <w:tab/>
      </w:r>
      <w:r w:rsidR="00762DA1">
        <w:tab/>
      </w:r>
      <w:r>
        <w:t>Verlässt das Spiel.</w:t>
      </w:r>
    </w:p>
    <w:p w:rsidR="00C12401" w:rsidRDefault="007001EB" w:rsidP="00BE22C4">
      <w:pPr>
        <w:pStyle w:val="Listenabsatz"/>
        <w:numPr>
          <w:ilvl w:val="0"/>
          <w:numId w:val="9"/>
        </w:numPr>
        <w:jc w:val="left"/>
      </w:pPr>
      <w:r w:rsidRPr="00762DA1">
        <w:rPr>
          <w:i/>
        </w:rPr>
        <w:t>Invalid_Input</w:t>
      </w:r>
      <w:r w:rsidR="00C12401">
        <w:t xml:space="preserve">: </w:t>
      </w:r>
      <w:r w:rsidR="00C12401">
        <w:tab/>
        <w:t>Führt das Menü nochmals aus</w:t>
      </w:r>
    </w:p>
    <w:p w:rsidR="00C12401" w:rsidRPr="001231CE" w:rsidRDefault="00C12401" w:rsidP="001231CE">
      <w:pPr>
        <w:pStyle w:val="berschrift4"/>
      </w:pPr>
      <w:r w:rsidRPr="001231CE">
        <w:t>Gamecontrol</w:t>
      </w:r>
    </w:p>
    <w:p w:rsidR="00C12401" w:rsidRDefault="00C12401" w:rsidP="00C12401">
      <w:pPr>
        <w:pStyle w:val="KeinLeerraum"/>
      </w:pPr>
      <w:r>
        <w:t xml:space="preserve">EXIT_GAME, KING_RED_DEST, KING_BLUE_DEST, NONE, MIRROR_RED_DEST, MIRROR_BLUE_DIST </w:t>
      </w:r>
      <w:r>
        <w:br/>
        <w:t xml:space="preserve">Die LASER-Funktion gibt zurück, was getroffen wurde, das wird in die Gamecontrol Variable gespeichert. </w:t>
      </w:r>
      <w:r>
        <w:lastRenderedPageBreak/>
        <w:t>Zusätzlich kann in der Variable gespeichert werden, ob das Spiel während der LASER-Funktion abgebr</w:t>
      </w:r>
      <w:r>
        <w:t>o</w:t>
      </w:r>
      <w:r>
        <w:t>chen wurde.</w:t>
      </w:r>
    </w:p>
    <w:p w:rsidR="00C12401" w:rsidRDefault="00C12401" w:rsidP="00C12401">
      <w:pPr>
        <w:pStyle w:val="berschrift4"/>
      </w:pPr>
      <w:r>
        <w:t>Sound</w:t>
      </w:r>
    </w:p>
    <w:p w:rsidR="00C12401" w:rsidRPr="002D35A4" w:rsidRDefault="00C12401" w:rsidP="00C12401">
      <w:pPr>
        <w:pStyle w:val="KeinLeerraum"/>
        <w:rPr>
          <w:lang w:val="en-US"/>
        </w:rPr>
      </w:pPr>
      <w:r w:rsidRPr="002D35A4">
        <w:rPr>
          <w:lang w:val="en-US"/>
        </w:rPr>
        <w:t>LASER, REFLECTION, DESTRUCTION, VICTORY, IGNORE, INTRO, MUSIC, PLING, BELL</w:t>
      </w:r>
    </w:p>
    <w:p w:rsidR="00C12401" w:rsidRDefault="00C12401" w:rsidP="00C12401">
      <w:pPr>
        <w:rPr>
          <w:rFonts w:asciiTheme="majorHAnsi" w:eastAsiaTheme="majorEastAsia" w:hAnsiTheme="majorHAnsi" w:cstheme="majorBidi"/>
          <w:b/>
          <w:bCs/>
          <w:color w:val="4F81BD" w:themeColor="accent1"/>
          <w:sz w:val="26"/>
          <w:szCs w:val="26"/>
        </w:rPr>
      </w:pPr>
      <w:r>
        <w:t>Sound-Effekte, welche auf die entsprechenden Audio-Files verweisen.</w:t>
      </w:r>
    </w:p>
    <w:p w:rsidR="00C12401" w:rsidRPr="00264C9F" w:rsidRDefault="00C12401" w:rsidP="00C12401">
      <w:pPr>
        <w:pStyle w:val="berschrift3"/>
      </w:pPr>
      <w:bookmarkStart w:id="49" w:name="_Toc327787589"/>
      <w:bookmarkStart w:id="50" w:name="_Toc327957267"/>
      <w:bookmarkStart w:id="51" w:name="_Toc327957542"/>
      <w:r w:rsidRPr="00264C9F">
        <w:t>Strukturen</w:t>
      </w:r>
      <w:bookmarkEnd w:id="49"/>
      <w:bookmarkEnd w:id="50"/>
      <w:bookmarkEnd w:id="51"/>
    </w:p>
    <w:p w:rsidR="00C12401" w:rsidRDefault="00C12401" w:rsidP="00C12401">
      <w:pPr>
        <w:pStyle w:val="berschrift4"/>
      </w:pPr>
      <w:r>
        <w:t>location</w:t>
      </w:r>
    </w:p>
    <w:p w:rsidR="00C12401" w:rsidRDefault="00C12401" w:rsidP="00C12401">
      <w:r>
        <w:t xml:space="preserve">Die Struktur enthält X- und Y-Koordinate als ganzzahlige Werte. Variablen dieses Typs werden sowohl für Pixelkoordinaten als auch für Mapkoordinaten benutzt. </w:t>
      </w:r>
    </w:p>
    <w:p w:rsidR="00C12401" w:rsidRDefault="00C12401" w:rsidP="00C12401">
      <w:pPr>
        <w:pStyle w:val="berschrift4"/>
      </w:pPr>
      <w:r>
        <w:t>pawn</w:t>
      </w:r>
    </w:p>
    <w:p w:rsidR="00C12401" w:rsidRDefault="00C12401" w:rsidP="00C12401">
      <w:r>
        <w:t>Pawn ist ein Typedef einer Struktur für die Spielfiguren. Die Struktur enthält folgende Informationen:</w:t>
      </w:r>
    </w:p>
    <w:p w:rsidR="00C12401" w:rsidRDefault="00C12401" w:rsidP="00BE22C4">
      <w:pPr>
        <w:pStyle w:val="Listenabsatz"/>
        <w:numPr>
          <w:ilvl w:val="0"/>
          <w:numId w:val="5"/>
        </w:numPr>
        <w:spacing w:before="200" w:after="200" w:line="276" w:lineRule="auto"/>
        <w:jc w:val="left"/>
      </w:pPr>
      <w:r w:rsidRPr="00762DA1">
        <w:rPr>
          <w:i/>
        </w:rPr>
        <w:t>PLAYER</w:t>
      </w:r>
      <w:r w:rsidR="00762DA1">
        <w:rPr>
          <w:i/>
        </w:rPr>
        <w:tab/>
      </w:r>
      <w:r>
        <w:tab/>
        <w:t>Enum Affiliation</w:t>
      </w:r>
    </w:p>
    <w:p w:rsidR="00C12401" w:rsidRDefault="00C12401" w:rsidP="00BE22C4">
      <w:pPr>
        <w:pStyle w:val="Listenabsatz"/>
        <w:numPr>
          <w:ilvl w:val="0"/>
          <w:numId w:val="5"/>
        </w:numPr>
        <w:spacing w:before="200" w:after="200" w:line="276" w:lineRule="auto"/>
        <w:jc w:val="left"/>
      </w:pPr>
      <w:r w:rsidRPr="00762DA1">
        <w:rPr>
          <w:i/>
        </w:rPr>
        <w:t>TYPE</w:t>
      </w:r>
      <w:r>
        <w:tab/>
      </w:r>
      <w:r>
        <w:tab/>
        <w:t>Enum Species</w:t>
      </w:r>
    </w:p>
    <w:p w:rsidR="00C12401" w:rsidRDefault="00C12401" w:rsidP="00BE22C4">
      <w:pPr>
        <w:pStyle w:val="Listenabsatz"/>
        <w:numPr>
          <w:ilvl w:val="0"/>
          <w:numId w:val="5"/>
        </w:numPr>
        <w:spacing w:before="200" w:after="200" w:line="276" w:lineRule="auto"/>
        <w:jc w:val="left"/>
      </w:pPr>
      <w:r w:rsidRPr="00762DA1">
        <w:rPr>
          <w:i/>
        </w:rPr>
        <w:t>DIR</w:t>
      </w:r>
      <w:r>
        <w:tab/>
      </w:r>
      <w:r>
        <w:tab/>
        <w:t>Enum Orintation</w:t>
      </w:r>
    </w:p>
    <w:p w:rsidR="00C12401" w:rsidRDefault="00C12401" w:rsidP="00BE22C4">
      <w:pPr>
        <w:pStyle w:val="Listenabsatz"/>
        <w:numPr>
          <w:ilvl w:val="0"/>
          <w:numId w:val="5"/>
        </w:numPr>
        <w:spacing w:before="200" w:after="200" w:line="276" w:lineRule="auto"/>
        <w:jc w:val="left"/>
      </w:pPr>
      <w:r w:rsidRPr="00762DA1">
        <w:rPr>
          <w:i/>
        </w:rPr>
        <w:t>[Pos]</w:t>
      </w:r>
      <w:r>
        <w:tab/>
      </w:r>
      <w:r>
        <w:tab/>
        <w:t>location [X,Y]</w:t>
      </w:r>
    </w:p>
    <w:p w:rsidR="00C12401" w:rsidRDefault="00C12401" w:rsidP="00C12401">
      <w:pPr>
        <w:pStyle w:val="Listenabsatz"/>
        <w:spacing w:before="200"/>
      </w:pPr>
    </w:p>
    <w:p w:rsidR="00C12401" w:rsidRPr="00264C9F" w:rsidRDefault="00C12401" w:rsidP="00C12401">
      <w:pPr>
        <w:pStyle w:val="berschrift3"/>
      </w:pPr>
      <w:bookmarkStart w:id="52" w:name="_Toc327787590"/>
      <w:bookmarkStart w:id="53" w:name="_Toc327957268"/>
      <w:bookmarkStart w:id="54" w:name="_Toc327957543"/>
      <w:r w:rsidRPr="00264C9F">
        <w:rPr>
          <w:rStyle w:val="berschrift3Zchn"/>
        </w:rPr>
        <w:t>Globale</w:t>
      </w:r>
      <w:r w:rsidRPr="00264C9F">
        <w:t xml:space="preserve"> Variablen</w:t>
      </w:r>
      <w:bookmarkEnd w:id="52"/>
      <w:bookmarkEnd w:id="53"/>
      <w:bookmarkEnd w:id="54"/>
    </w:p>
    <w:p w:rsidR="00C12401" w:rsidRPr="00281135" w:rsidRDefault="00C12401" w:rsidP="00C12401">
      <w:pPr>
        <w:pStyle w:val="berschrift4"/>
      </w:pPr>
      <w:r w:rsidRPr="00281135">
        <w:rPr>
          <w:rStyle w:val="berschrift4Zchn"/>
        </w:rPr>
        <w:t>AppPath</w:t>
      </w:r>
    </w:p>
    <w:p w:rsidR="00C12401" w:rsidRDefault="00C12401" w:rsidP="00C12401">
      <w:pPr>
        <w:pStyle w:val="KeinLeerraum"/>
      </w:pPr>
      <w:r>
        <w:t xml:space="preserve">Eine Variable die den aktuellen Pfad der Applikation enthält. Wird benötigt um die Bilder zu laden. </w:t>
      </w:r>
    </w:p>
    <w:p w:rsidR="00C12401" w:rsidRPr="00C12401" w:rsidRDefault="00C12401" w:rsidP="00C12401">
      <w:pPr>
        <w:pStyle w:val="berschrift4"/>
      </w:pPr>
      <w:r w:rsidRPr="00C12401">
        <w:t>map</w:t>
      </w:r>
    </w:p>
    <w:p w:rsidR="00C12401" w:rsidRDefault="00C12401" w:rsidP="00C12401">
      <w:r>
        <w:t>Enthält die aktuelle Spielfeldsituation. Es ist ein zweidimensionales Array</w:t>
      </w:r>
      <w:r w:rsidR="001231CE">
        <w:t>,</w:t>
      </w:r>
      <w:r>
        <w:t xml:space="preserve"> standardmässig 8 x 6 Felder gross (mit Makros verstellbar), welches Pointer auf die Spielfiguren enthält. Wo keine Figur steht, ist ein NULL-Pointer.</w:t>
      </w:r>
    </w:p>
    <w:p w:rsidR="00C12401" w:rsidRDefault="00C12401" w:rsidP="00C12401">
      <w:pPr>
        <w:pStyle w:val="berschrift4"/>
        <w:rPr>
          <w:lang w:val="fr-CH"/>
        </w:rPr>
      </w:pPr>
      <w:r>
        <w:rPr>
          <w:lang w:val="fr-CH"/>
        </w:rPr>
        <w:t>Sound_On</w:t>
      </w:r>
    </w:p>
    <w:p w:rsidR="00C12401" w:rsidRDefault="00C12401" w:rsidP="00C12401">
      <w:r>
        <w:t>Speichert ob die Musik ein-, oder ausgeschaltet ist.</w:t>
      </w:r>
    </w:p>
    <w:p w:rsidR="00C12401" w:rsidRDefault="00C12401" w:rsidP="00C12401">
      <w:pPr>
        <w:pStyle w:val="berschrift4"/>
      </w:pPr>
      <w:r>
        <w:t>MapPath</w:t>
      </w:r>
    </w:p>
    <w:p w:rsidR="00C12401" w:rsidRDefault="00C12401" w:rsidP="00C12401">
      <w:r>
        <w:t>Pfad der Map, falls direkt eine Map geöffnet wurde.</w:t>
      </w:r>
    </w:p>
    <w:p w:rsidR="00C12401" w:rsidRDefault="00C12401" w:rsidP="00C12401">
      <w:pPr>
        <w:pStyle w:val="berschrift3"/>
      </w:pPr>
      <w:bookmarkStart w:id="55" w:name="_Toc327787591"/>
      <w:bookmarkStart w:id="56" w:name="_Toc327957269"/>
      <w:bookmarkStart w:id="57" w:name="_Toc327957544"/>
      <w:r>
        <w:lastRenderedPageBreak/>
        <w:t>Sonstige Datensätze</w:t>
      </w:r>
      <w:bookmarkEnd w:id="55"/>
      <w:bookmarkEnd w:id="56"/>
      <w:bookmarkEnd w:id="57"/>
    </w:p>
    <w:p w:rsidR="00C12401" w:rsidRDefault="00C12401" w:rsidP="00C12401">
      <w:pPr>
        <w:pStyle w:val="berschrift4"/>
      </w:pPr>
      <w:r>
        <w:t>TITLE</w:t>
      </w:r>
    </w:p>
    <w:p w:rsidR="00C12401" w:rsidRDefault="00C12401" w:rsidP="00C12401">
      <w:r>
        <w:t>Ascii-Art-Schriftzug für „LaserChess“. Wird bei der Begrüssung in der Konsole ausgegeben.</w:t>
      </w:r>
    </w:p>
    <w:p w:rsidR="00C12401" w:rsidRDefault="001231CE" w:rsidP="00C12401">
      <w:pPr>
        <w:pStyle w:val="berschrift4"/>
      </w:pPr>
      <w:r>
        <w:t>f</w:t>
      </w:r>
      <w:r w:rsidR="00C12401">
        <w:t>igure</w:t>
      </w:r>
    </w:p>
    <w:p w:rsidR="00C12401" w:rsidRDefault="00C12401" w:rsidP="00C12401">
      <w:pPr>
        <w:rPr>
          <w:noProof/>
          <w:lang w:eastAsia="de-CH"/>
        </w:rPr>
      </w:pPr>
      <w:r>
        <w:t xml:space="preserve">Alle Figuren, welche als </w:t>
      </w:r>
      <w:r w:rsidR="001231CE">
        <w:t>P</w:t>
      </w:r>
      <w:r>
        <w:t xml:space="preserve">ointer in der </w:t>
      </w:r>
      <w:r w:rsidR="001231CE">
        <w:t>M</w:t>
      </w:r>
      <w:r>
        <w:t>ap referenziert werden, sind a</w:t>
      </w:r>
      <w:r w:rsidR="001231CE">
        <w:t>uch als ‚richtige‘ V</w:t>
      </w:r>
      <w:r>
        <w:t>ariablen vo</w:t>
      </w:r>
      <w:r>
        <w:t>r</w:t>
      </w:r>
      <w:r>
        <w:t xml:space="preserve">handen. Die Figuren sind in einem Array vom Typ Pawn gespeichert. </w:t>
      </w:r>
      <w:r>
        <w:rPr>
          <w:noProof/>
          <w:lang w:eastAsia="de-CH"/>
        </w:rPr>
        <w:t>Beim Initialisieren des Figure-Arrays wird auch gleich die Standardaufstellung geladen.</w:t>
      </w:r>
    </w:p>
    <w:p w:rsidR="00C12401" w:rsidRDefault="00C12401" w:rsidP="00C12401">
      <w:pPr>
        <w:pStyle w:val="berschrift4"/>
      </w:pPr>
      <w:r>
        <w:t>Standardaufstellung</w:t>
      </w:r>
    </w:p>
    <w:p w:rsidR="00C12401" w:rsidRDefault="00C12401" w:rsidP="00C12401">
      <w:r>
        <w:t>Die vordefinierte Aufstellung der Figuren auf der Map sieht wie folgt aus:</w:t>
      </w:r>
    </w:p>
    <w:p w:rsidR="00C12401" w:rsidRDefault="00C12401" w:rsidP="00C12401">
      <w:r>
        <w:rPr>
          <w:noProof/>
          <w:lang w:eastAsia="de-CH"/>
        </w:rPr>
        <w:drawing>
          <wp:inline distT="0" distB="0" distL="0" distR="0" wp14:anchorId="16CB8EB9" wp14:editId="1A2F0575">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47"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C12401" w:rsidRDefault="00C12401" w:rsidP="00C12401">
      <w:pPr>
        <w:pStyle w:val="berschrift3"/>
      </w:pPr>
      <w:bookmarkStart w:id="58" w:name="_Toc327787592"/>
      <w:bookmarkStart w:id="59" w:name="_Toc327957270"/>
      <w:bookmarkStart w:id="60" w:name="_Toc327957545"/>
      <w:r>
        <w:lastRenderedPageBreak/>
        <w:t>Makros</w:t>
      </w:r>
      <w:bookmarkEnd w:id="58"/>
      <w:bookmarkEnd w:id="59"/>
      <w:bookmarkEnd w:id="60"/>
    </w:p>
    <w:p w:rsidR="00C12401" w:rsidRPr="00816F96" w:rsidRDefault="00C12401" w:rsidP="00C12401">
      <w:pPr>
        <w:pStyle w:val="berschrift4"/>
      </w:pPr>
      <w:r>
        <w:t>Norm</w:t>
      </w:r>
    </w:p>
    <w:p w:rsidR="00C12401" w:rsidRDefault="00C12401" w:rsidP="00C12401">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C12401" w:rsidRPr="00264C9F" w:rsidRDefault="00C12401" w:rsidP="00C12401">
      <w:pPr>
        <w:pStyle w:val="berschrift4"/>
      </w:pPr>
      <w:r w:rsidRPr="00264C9F">
        <w:t>ROTATE_LEFT</w:t>
      </w:r>
    </w:p>
    <w:p w:rsidR="00C12401" w:rsidRDefault="00C12401" w:rsidP="00C12401">
      <w:r>
        <w:t>Dreht eine Figur nach links (CCW). Das heisst, die Richtungsvariable wird inkrementiert.</w:t>
      </w:r>
    </w:p>
    <w:p w:rsidR="00C12401" w:rsidRDefault="00C12401" w:rsidP="00C12401">
      <w:pPr>
        <w:pStyle w:val="berschrift4"/>
      </w:pPr>
      <w:r>
        <w:t>ROTATE_RIGHT</w:t>
      </w:r>
    </w:p>
    <w:p w:rsidR="00C12401" w:rsidRDefault="00C12401" w:rsidP="00C12401">
      <w:r>
        <w:t>Dreht eine Figur nach rechts (CW). Das heisst, die Richtungsvariable wird dekrementiert.</w:t>
      </w:r>
    </w:p>
    <w:p w:rsidR="00C12401" w:rsidRDefault="00C12401" w:rsidP="00C12401">
      <w:pPr>
        <w:pStyle w:val="berschrift4"/>
      </w:pPr>
      <w:r>
        <w:t>ABS</w:t>
      </w:r>
    </w:p>
    <w:p w:rsidR="00C12401" w:rsidRDefault="00C12401" w:rsidP="00C12401">
      <w:r>
        <w:t>Liefert den Betrag eines Wertes</w:t>
      </w:r>
      <w:r w:rsidR="00762DA1">
        <w:t xml:space="preserve"> zurück</w:t>
      </w:r>
      <w:r>
        <w:t xml:space="preserve">. </w:t>
      </w:r>
    </w:p>
    <w:p w:rsidR="00C12401" w:rsidRDefault="00C12401" w:rsidP="00C12401">
      <w:pPr>
        <w:pStyle w:val="berschrift4"/>
      </w:pPr>
      <w:r>
        <w:t>IS_EVEN</w:t>
      </w:r>
    </w:p>
    <w:p w:rsidR="00C12401" w:rsidRDefault="00C12401" w:rsidP="00C12401">
      <w:r>
        <w:t>Gibt 1 zurück, wenn der übergebene Wert Gerade ist, sonst 0.</w:t>
      </w:r>
    </w:p>
    <w:p w:rsidR="00C12401" w:rsidRDefault="00C12401" w:rsidP="00C12401">
      <w:pPr>
        <w:pStyle w:val="berschrift4"/>
        <w:rPr>
          <w:rFonts w:cstheme="minorBidi"/>
        </w:rPr>
      </w:pPr>
      <w:r>
        <w:t>RED_FIG, BLUE_FIG</w:t>
      </w:r>
    </w:p>
    <w:p w:rsidR="00C12401" w:rsidRDefault="00C12401" w:rsidP="00C12401">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Pr>
          <w:noProof/>
          <w:lang w:eastAsia="de-CH"/>
        </w:rPr>
        <w:drawing>
          <wp:inline distT="0" distB="0" distL="0" distR="0" wp14:anchorId="18F12077" wp14:editId="7577293A">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C12401" w:rsidRDefault="00C12401" w:rsidP="00C12401">
      <w:pPr>
        <w:pStyle w:val="berschrift3"/>
      </w:pPr>
      <w:bookmarkStart w:id="61" w:name="_Toc327787593"/>
      <w:bookmarkStart w:id="62" w:name="_Toc327957271"/>
      <w:bookmarkStart w:id="63" w:name="_Toc327957546"/>
      <w:r>
        <w:t>Definitionen</w:t>
      </w:r>
      <w:bookmarkEnd w:id="61"/>
      <w:bookmarkEnd w:id="62"/>
      <w:bookmarkEnd w:id="63"/>
    </w:p>
    <w:p w:rsidR="00C12401" w:rsidRPr="00281135" w:rsidRDefault="00C12401" w:rsidP="00C12401">
      <w:pPr>
        <w:pStyle w:val="berschrift4"/>
      </w:pPr>
      <w:r w:rsidRPr="00281135">
        <w:t>MAP_DIR und MAP_EXT</w:t>
      </w:r>
    </w:p>
    <w:p w:rsidR="00C12401" w:rsidRDefault="00C12401" w:rsidP="00C12401">
      <w:r>
        <w:t>Ordnerpfad zu den vordefinierten Maps (Pfad relativ zu *ApplicationPath) und Mapendung „.map“.</w:t>
      </w:r>
    </w:p>
    <w:p w:rsidR="00C12401" w:rsidRDefault="00C12401" w:rsidP="00C12401">
      <w:pPr>
        <w:pStyle w:val="berschrift4"/>
      </w:pPr>
      <w:r>
        <w:t xml:space="preserve">ANZ_FIGURES </w:t>
      </w:r>
    </w:p>
    <w:p w:rsidR="00C12401" w:rsidRPr="00281135" w:rsidRDefault="00C12401" w:rsidP="00C12401">
      <w:r>
        <w:t xml:space="preserve">Definiert </w:t>
      </w:r>
      <w:r w:rsidR="00E66432">
        <w:t>wie viele</w:t>
      </w:r>
      <w:r>
        <w:t xml:space="preserve"> Figuren maximal vorhanden sind. Ist für die Standardaufstellung auf 14 eingestellt.</w:t>
      </w:r>
    </w:p>
    <w:p w:rsidR="00C12401" w:rsidRDefault="00C12401" w:rsidP="00C12401">
      <w:pPr>
        <w:pStyle w:val="berschrift4"/>
      </w:pPr>
      <w:r>
        <w:lastRenderedPageBreak/>
        <w:t>PLAYGROUND_..._MAX</w:t>
      </w:r>
    </w:p>
    <w:p w:rsidR="00C12401" w:rsidRPr="00281135" w:rsidRDefault="00C12401" w:rsidP="00C12401">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C12401" w:rsidRPr="00B31EFA" w:rsidRDefault="00C12401" w:rsidP="009933D2">
      <w:pPr>
        <w:rPr>
          <w:rFonts w:cstheme="minorHAnsi"/>
        </w:rPr>
      </w:pPr>
    </w:p>
    <w:p w:rsidR="00D247C0" w:rsidRDefault="007908E2" w:rsidP="0015137B">
      <w:pPr>
        <w:pStyle w:val="berschrift1"/>
      </w:pPr>
      <w:bookmarkStart w:id="64" w:name="_Toc327957272"/>
      <w:bookmarkStart w:id="65" w:name="_Toc327957547"/>
      <w:r>
        <w:lastRenderedPageBreak/>
        <w:t>Implementation</w:t>
      </w:r>
      <w:bookmarkEnd w:id="64"/>
      <w:bookmarkEnd w:id="65"/>
    </w:p>
    <w:p w:rsidR="00406BCD" w:rsidRPr="00406BCD" w:rsidRDefault="00406BCD" w:rsidP="00406BCD"/>
    <w:p w:rsidR="00406BCD" w:rsidRDefault="00406BCD" w:rsidP="00406BCD">
      <w:pPr>
        <w:pStyle w:val="berschrift1"/>
        <w:ind w:left="567" w:hanging="567"/>
      </w:pPr>
      <w:bookmarkStart w:id="66" w:name="_Toc327957273"/>
      <w:bookmarkStart w:id="67" w:name="_Toc327957548"/>
      <w:r>
        <w:lastRenderedPageBreak/>
        <w:t>Zukünftige Erweiterungen</w:t>
      </w:r>
      <w:bookmarkEnd w:id="66"/>
      <w:bookmarkEnd w:id="67"/>
    </w:p>
    <w:p w:rsidR="00406BCD" w:rsidRPr="00406BCD" w:rsidRDefault="00406BCD" w:rsidP="00406BCD">
      <w:r>
        <w:t>Bei einem Softwareprojekt ist es immer möglich, noch hier und da Verbesserungen einzubauen. Jedoch beschränken wir uns hier vor allem auf Features, die uns beim Spielen des Spiels in den Sinn gekommen sind.</w:t>
      </w:r>
    </w:p>
    <w:p w:rsidR="00406BCD" w:rsidRDefault="00406BCD" w:rsidP="00406BCD">
      <w:pPr>
        <w:pStyle w:val="berschrift2"/>
      </w:pPr>
      <w:bookmarkStart w:id="68" w:name="_Toc327957274"/>
      <w:bookmarkStart w:id="69" w:name="_Toc327957549"/>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7957550"/>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14:anchorId="77759884" wp14:editId="7569094B">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49"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7957551"/>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 xml:space="preserve">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(LaserChess.c). Die Funktion heisst </w:t>
      </w:r>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r>
        <w:t xml:space="preserve"> und bekommt unter anderem dieselben Argumente mit, die eigentlich die </w:t>
      </w:r>
      <w:r w:rsidRPr="00BF13B5">
        <w:rPr>
          <w:rFonts w:ascii="Courier New" w:hAnsi="Courier New" w:cs="Courier New"/>
          <w:b/>
        </w:rPr>
        <w:t>main()</w:t>
      </w:r>
      <w:r>
        <w:t xml:space="preserve"> Funktion erhält: </w:t>
      </w:r>
      <w:r w:rsidRPr="00BF13B5">
        <w:rPr>
          <w:rFonts w:ascii="Courier New" w:hAnsi="Courier New" w:cs="Courier New"/>
          <w:b/>
        </w:rPr>
        <w:t>int argc</w:t>
      </w:r>
      <w:r>
        <w:t xml:space="preserve"> und </w:t>
      </w:r>
      <w:r w:rsidRPr="00BF13B5">
        <w:rPr>
          <w:rFonts w:ascii="Courier New" w:hAnsi="Courier New" w:cs="Courier New"/>
          <w:b/>
        </w:rPr>
        <w:t>char* argv[]</w:t>
      </w:r>
      <w:r>
        <w:t>. Dann bekommt sie noch einen Zeiger auf die Fig</w:t>
      </w:r>
      <w:r>
        <w:t>u</w:t>
      </w:r>
      <w:r>
        <w:t xml:space="preserve">ren mit, die sie ihrerseits dann an Funktionen wie </w:t>
      </w:r>
      <w:r w:rsidRPr="00BF13B5">
        <w:rPr>
          <w:rFonts w:ascii="Courier New" w:hAnsi="Courier New" w:cs="Courier New"/>
          <w:b/>
        </w:rPr>
        <w:t>create_figures()</w:t>
      </w:r>
      <w:r>
        <w:t xml:space="preserve">, </w:t>
      </w:r>
      <w:r w:rsidRPr="00BF13B5">
        <w:rPr>
          <w:rFonts w:ascii="Courier New" w:hAnsi="Courier New" w:cs="Courier New"/>
          <w:b/>
        </w:rPr>
        <w:t>init_game()</w:t>
      </w:r>
      <w:r>
        <w:t xml:space="preserve"> oder </w:t>
      </w:r>
      <w:r w:rsidRPr="00BF13B5">
        <w:rPr>
          <w:rFonts w:ascii="Courier New" w:hAnsi="Courier New" w:cs="Courier New"/>
          <w:b/>
        </w:rPr>
        <w:t>spiel()</w:t>
      </w:r>
      <w:r>
        <w:t>.</w:t>
      </w:r>
    </w:p>
    <w:p w:rsidR="00BF13B5" w:rsidRDefault="00BF13B5" w:rsidP="00BF13B5">
      <w:r>
        <w:t>Das Flowchart dieser Funktion sieht folgendermassen aus:</w:t>
      </w:r>
    </w:p>
    <w:p w:rsidR="00BF13B5" w:rsidRDefault="00BF13B5" w:rsidP="00BF13B5">
      <w:r>
        <w:rPr>
          <w:noProof/>
          <w:lang w:eastAsia="de-CH"/>
        </w:rPr>
        <w:lastRenderedPageBreak/>
        <w:drawing>
          <wp:inline distT="0" distB="0" distL="0" distR="0" wp14:anchorId="59968080" wp14:editId="7DCC8AE2">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50"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 xml:space="preserve">Um diese Verbesserung in Zukunft einfacher zu implementieren, haben wir uns strikt daran gehalten, keine „Magic Numbers“, also Zahlen grösser als ca. 5, deren Bedeutung nicht völlig logisch ist, einfach so im Code zu schreiben. Sondern wir haben an solchen Stellen immer mit Makros gearbeitet. Hier ist z.B. ein Print-Screen, bei dem die Anzahl Felder in dessen Makrodefinition </w:t>
      </w:r>
      <w:r w:rsidR="00982E16">
        <w:t>verkleinert</w:t>
      </w:r>
      <w:r>
        <w:t xml:space="preserve"> wurde (also </w:t>
      </w:r>
      <w:r w:rsidRPr="00BF13B5">
        <w:rPr>
          <w:rFonts w:ascii="Courier New" w:hAnsi="Courier New" w:cs="Courier New"/>
          <w:b/>
        </w:rPr>
        <w:t>PLAY</w:t>
      </w:r>
      <w:r w:rsidRPr="00BF13B5">
        <w:rPr>
          <w:rFonts w:ascii="Courier New" w:hAnsi="Courier New" w:cs="Courier New"/>
          <w:b/>
        </w:rPr>
        <w:t>G</w:t>
      </w:r>
      <w:r w:rsidRPr="00BF13B5">
        <w:rPr>
          <w:rFonts w:ascii="Courier New" w:hAnsi="Courier New" w:cs="Courier New"/>
          <w:b/>
        </w:rPr>
        <w:t>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14:anchorId="2AF8FEE2" wp14:editId="2D56E477">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51"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Um auch noch zu zeigen, dass die Feldgrösse und andere Parameter durch Makros verstellbar sind, wird hier noch ein Print-Screen gezeigt:</w:t>
      </w:r>
    </w:p>
    <w:p w:rsidR="00E527DF" w:rsidRDefault="00FF3C2F"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FF3C2F" w:rsidRPr="00E527DF" w:rsidRDefault="00FF3C2F" w:rsidP="00E13C0C">
                  <w:pPr>
                    <w:jc w:val="left"/>
                    <w:rPr>
                      <w:rFonts w:ascii="Courier New" w:hAnsi="Courier New" w:cs="Courier New"/>
                      <w:b/>
                      <w:sz w:val="16"/>
                      <w:szCs w:val="16"/>
                      <w:lang w:val="en-US"/>
                    </w:rPr>
                  </w:pPr>
                  <w:r>
                    <w:rPr>
                      <w:rFonts w:ascii="Courier New" w:hAnsi="Courier New" w:cs="Courier New"/>
                      <w:b/>
                      <w:sz w:val="16"/>
                      <w:szCs w:val="16"/>
                      <w:lang w:val="en-US"/>
                    </w:rPr>
                    <w:t>Makros in LaserChess.h</w:t>
                  </w:r>
                  <w:r w:rsidRPr="00E527DF">
                    <w:rPr>
                      <w:rFonts w:ascii="Courier New" w:hAnsi="Courier New" w:cs="Courier New"/>
                      <w:b/>
                      <w:sz w:val="16"/>
                      <w:szCs w:val="16"/>
                      <w:lang w:val="en-US"/>
                    </w:rPr>
                    <w:t>:</w:t>
                  </w:r>
                </w:p>
                <w:p w:rsidR="00FF3C2F" w:rsidRDefault="00FF3C2F"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FF3C2F" w:rsidRDefault="00FF3C2F"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r>
                    <w:rPr>
                      <w:rFonts w:ascii="Courier New" w:hAnsi="Courier New" w:cs="Courier New"/>
                      <w:b/>
                      <w:sz w:val="16"/>
                      <w:szCs w:val="16"/>
                      <w:lang w:val="en-US"/>
                    </w:rPr>
                    <w:t>Makros in Grafik.h</w:t>
                  </w:r>
                  <w:r w:rsidRPr="00E527DF">
                    <w:rPr>
                      <w:rFonts w:ascii="Courier New" w:hAnsi="Courier New" w:cs="Courier New"/>
                      <w:b/>
                      <w:sz w:val="16"/>
                      <w:szCs w:val="16"/>
                      <w:lang w:val="en-US"/>
                    </w:rPr>
                    <w:t>:</w:t>
                  </w:r>
                </w:p>
                <w:p w:rsidR="00FF3C2F" w:rsidRPr="00E527DF" w:rsidRDefault="00FF3C2F"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14:anchorId="79878431" wp14:editId="5EE73945">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52"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7957552"/>
      <w:r>
        <w:t>Game over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7957553"/>
      <w:r>
        <w:t>Game-AI</w:t>
      </w:r>
      <w:bookmarkEnd w:id="77"/>
      <w:bookmarkEnd w:id="78"/>
    </w:p>
    <w:p w:rsidR="00C76C3A" w:rsidRDefault="00C76C3A" w:rsidP="00C76C3A">
      <w:r w:rsidRPr="00C76C3A">
        <w:rPr>
          <w:b/>
        </w:rPr>
        <w:t>AI</w:t>
      </w:r>
      <w:r>
        <w:t xml:space="preserve"> steht für „Artificial Intelligence“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7957554"/>
      <w:r>
        <w:t>Snake-Walls</w:t>
      </w:r>
      <w:bookmarkEnd w:id="79"/>
      <w:bookmarkEnd w:id="80"/>
    </w:p>
    <w:p w:rsidR="00873E10" w:rsidRDefault="00873E10" w:rsidP="00873E10">
      <w:r>
        <w:t xml:space="preserve">Um die Schwierigkeitsstufe etwas zu erhöhen, könnte man den Laser durch die Wände hindurchgehen lassen (wie im berühmten Handy-Game </w:t>
      </w:r>
      <w:r w:rsidRPr="00873E10">
        <w:rPr>
          <w:i/>
        </w:rPr>
        <w:t>Snake</w:t>
      </w:r>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14:anchorId="678CF470" wp14:editId="258A6DDE">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53"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7957555"/>
      <w:r>
        <w:t>Grafik</w:t>
      </w:r>
      <w:bookmarkEnd w:id="81"/>
      <w:bookmarkEnd w:id="82"/>
    </w:p>
    <w:p w:rsidR="003A55DF" w:rsidRDefault="003A55DF" w:rsidP="003A55DF">
      <w:pPr>
        <w:pStyle w:val="berschrift3"/>
      </w:pPr>
      <w:bookmarkStart w:id="83" w:name="_Toc327957281"/>
      <w:bookmarkStart w:id="84" w:name="_Toc327957556"/>
      <w:r>
        <w:t>Gif Animationen</w:t>
      </w:r>
      <w:bookmarkEnd w:id="83"/>
      <w:bookmarkEnd w:id="84"/>
    </w:p>
    <w:p w:rsidR="00406BCD" w:rsidRPr="00406BCD" w:rsidRDefault="003A55DF" w:rsidP="00406BCD">
      <w:r>
        <w:t>Wir sind eigentlich sehr zufrieden damit, wie die grafische Umsetzung jetzt aussieht. Jedoch könnte man noch Gif-animierte Figuren einsetzen, z.B. beim Laser, wenn er schiesst.</w:t>
      </w:r>
    </w:p>
    <w:p w:rsidR="00651B55" w:rsidRDefault="003A55DF" w:rsidP="003A55DF">
      <w:pPr>
        <w:pStyle w:val="berschrift3"/>
      </w:pPr>
      <w:bookmarkStart w:id="85" w:name="_Toc327957282"/>
      <w:bookmarkStart w:id="86" w:name="_Toc327957557"/>
      <w:r>
        <w:t>Drag-and-Drop</w:t>
      </w:r>
      <w:bookmarkEnd w:id="85"/>
      <w:bookmarkEnd w:id="86"/>
    </w:p>
    <w:p w:rsidR="003A55DF" w:rsidRDefault="003A55DF" w:rsidP="003A55DF">
      <w:r>
        <w:t>Anstatt eine Figur zu markieren und dann auf das Zielfeld zu klicken, könnte man mit Drag-and-Drop eine intuitivere Figurverschiebung implementieren. Währenddessen könnte man auch die Figur unter den Mauszeiger „kleben“.</w:t>
      </w:r>
    </w:p>
    <w:p w:rsidR="00C76C3A" w:rsidRDefault="00C76C3A" w:rsidP="00C76C3A">
      <w:pPr>
        <w:pStyle w:val="berschrift3"/>
      </w:pPr>
      <w:bookmarkStart w:id="87" w:name="_Toc327957283"/>
      <w:bookmarkStart w:id="88" w:name="_Toc327957558"/>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7957559"/>
      <w:r>
        <w:t>Grafikoptionen Real-Time</w:t>
      </w:r>
      <w:bookmarkEnd w:id="89"/>
      <w:bookmarkEnd w:id="90"/>
    </w:p>
    <w:p w:rsidR="00C76C3A" w:rsidRPr="00C76C3A" w:rsidRDefault="00C76C3A" w:rsidP="00C76C3A">
      <w:r>
        <w:t xml:space="preserve">Extremer Luxus wäre natürlich, wenn die im Abschnitt </w:t>
      </w:r>
      <w:r w:rsidR="00A53F57">
        <w:fldChar w:fldCharType="begin"/>
      </w:r>
      <w:r>
        <w:instrText xml:space="preserve"> REF _Ref327949570 \w \h </w:instrText>
      </w:r>
      <w:r w:rsidR="00A53F57">
        <w:fldChar w:fldCharType="separate"/>
      </w:r>
      <w:r>
        <w:t>6.1.2</w:t>
      </w:r>
      <w:r w:rsidR="00A53F57">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7957560"/>
      <w:bookmarkEnd w:id="5"/>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230FD5" w:rsidP="00BE22C4">
      <w:pPr>
        <w:pStyle w:val="Listenabsatz"/>
        <w:numPr>
          <w:ilvl w:val="0"/>
          <w:numId w:val="4"/>
        </w:numPr>
      </w:pPr>
      <w:r>
        <w:t>Structured Design (CRC)</w:t>
      </w:r>
    </w:p>
    <w:p w:rsidR="00897F3C" w:rsidRPr="003E1CFB" w:rsidRDefault="00897F3C" w:rsidP="00BE22C4">
      <w:pPr>
        <w:pStyle w:val="Listenabsatz"/>
        <w:numPr>
          <w:ilvl w:val="0"/>
          <w:numId w:val="4"/>
        </w:numPr>
      </w:pPr>
      <w:r>
        <w:t>Styleguideline</w:t>
      </w:r>
    </w:p>
    <w:p w:rsidR="00EE3FEB" w:rsidRPr="00B31EFA" w:rsidRDefault="00EE3FEB" w:rsidP="003D633B">
      <w:pPr>
        <w:spacing w:after="200" w:line="276" w:lineRule="auto"/>
        <w:jc w:val="left"/>
        <w:rPr>
          <w:rFonts w:cstheme="minorHAnsi"/>
        </w:rPr>
      </w:pPr>
    </w:p>
    <w:sectPr w:rsidR="00EE3FEB" w:rsidRPr="00B31EFA" w:rsidSect="00452C81">
      <w:headerReference w:type="even" r:id="rId54"/>
      <w:headerReference w:type="default" r:id="rId55"/>
      <w:footerReference w:type="default" r:id="rId56"/>
      <w:pgSz w:w="11906" w:h="16838"/>
      <w:pgMar w:top="1669" w:right="1133" w:bottom="1276" w:left="1417"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6BB0" w:rsidRDefault="00526BB0" w:rsidP="00A70844">
      <w:pPr>
        <w:spacing w:after="0" w:line="240" w:lineRule="auto"/>
      </w:pPr>
      <w:r>
        <w:separator/>
      </w:r>
    </w:p>
  </w:endnote>
  <w:endnote w:type="continuationSeparator" w:id="0">
    <w:p w:rsidR="00526BB0" w:rsidRDefault="00526BB0" w:rsidP="00A70844">
      <w:pPr>
        <w:spacing w:after="0" w:line="240" w:lineRule="auto"/>
      </w:pPr>
      <w:r>
        <w:continuationSeparator/>
      </w:r>
    </w:p>
  </w:endnote>
  <w:endnote w:type="continuationNotice" w:id="1">
    <w:p w:rsidR="00526BB0" w:rsidRDefault="00526B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C2F" w:rsidRPr="002530E5" w:rsidRDefault="00FF3C2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FF3C2F" w:rsidRPr="00515451" w:rsidRDefault="00FF3C2F">
    <w:pPr>
      <w:pStyle w:val="Fuzeile"/>
      <w:rPr>
        <w:color w:val="548DD4" w:themeColor="text2" w:themeTint="99"/>
      </w:rPr>
    </w:pPr>
    <w:r w:rsidRPr="00515451">
      <w:rPr>
        <w:color w:val="548DD4" w:themeColor="text2" w:themeTint="99"/>
      </w:rPr>
      <w:tab/>
    </w:r>
    <w:r w:rsidRPr="00515451">
      <w:rPr>
        <w:color w:val="548DD4" w:themeColor="text2" w:themeTint="99"/>
      </w:rPr>
      <w:fldChar w:fldCharType="begin"/>
    </w:r>
    <w:r w:rsidRPr="00515451">
      <w:rPr>
        <w:color w:val="548DD4" w:themeColor="text2" w:themeTint="99"/>
      </w:rPr>
      <w:instrText xml:space="preserve"> PAGE  \* Arabic  \* MERGEFORMAT </w:instrText>
    </w:r>
    <w:r w:rsidRPr="00515451">
      <w:rPr>
        <w:color w:val="548DD4" w:themeColor="text2" w:themeTint="99"/>
      </w:rPr>
      <w:fldChar w:fldCharType="separate"/>
    </w:r>
    <w:r w:rsidR="00A54D97">
      <w:rPr>
        <w:noProof/>
        <w:color w:val="548DD4" w:themeColor="text2" w:themeTint="99"/>
      </w:rPr>
      <w:t>2</w:t>
    </w:r>
    <w:r w:rsidRPr="00515451">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6BB0" w:rsidRDefault="00526BB0" w:rsidP="00A70844">
      <w:pPr>
        <w:spacing w:after="0" w:line="240" w:lineRule="auto"/>
      </w:pPr>
      <w:r>
        <w:separator/>
      </w:r>
    </w:p>
  </w:footnote>
  <w:footnote w:type="continuationSeparator" w:id="0">
    <w:p w:rsidR="00526BB0" w:rsidRDefault="00526BB0" w:rsidP="00A70844">
      <w:pPr>
        <w:spacing w:after="0" w:line="240" w:lineRule="auto"/>
      </w:pPr>
      <w:r>
        <w:continuationSeparator/>
      </w:r>
    </w:p>
  </w:footnote>
  <w:footnote w:type="continuationNotice" w:id="1">
    <w:p w:rsidR="00526BB0" w:rsidRDefault="00526BB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C2F" w:rsidRDefault="00FF3C2F">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C2F" w:rsidRPr="002530E5" w:rsidRDefault="00FF3C2F"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FF3C2F" w:rsidRDefault="00FF3C2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C2F" w:rsidRPr="002530E5" w:rsidRDefault="00FF3C2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FF3C2F" w:rsidRDefault="00FF3C2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62E5"/>
    <w:rsid w:val="000076DF"/>
    <w:rsid w:val="00015649"/>
    <w:rsid w:val="0001709A"/>
    <w:rsid w:val="0001750A"/>
    <w:rsid w:val="00025883"/>
    <w:rsid w:val="000302B9"/>
    <w:rsid w:val="000421E2"/>
    <w:rsid w:val="00044E97"/>
    <w:rsid w:val="00047EC9"/>
    <w:rsid w:val="00072ACB"/>
    <w:rsid w:val="00073C37"/>
    <w:rsid w:val="000827E8"/>
    <w:rsid w:val="00090278"/>
    <w:rsid w:val="000A48DC"/>
    <w:rsid w:val="000A527C"/>
    <w:rsid w:val="000B38D5"/>
    <w:rsid w:val="000C0255"/>
    <w:rsid w:val="000C0489"/>
    <w:rsid w:val="000C04AC"/>
    <w:rsid w:val="000C4506"/>
    <w:rsid w:val="000C4F57"/>
    <w:rsid w:val="000D4045"/>
    <w:rsid w:val="000E1683"/>
    <w:rsid w:val="000E21B9"/>
    <w:rsid w:val="000F04D2"/>
    <w:rsid w:val="000F1B9A"/>
    <w:rsid w:val="001231CE"/>
    <w:rsid w:val="001247E4"/>
    <w:rsid w:val="001466B0"/>
    <w:rsid w:val="00147826"/>
    <w:rsid w:val="0015137B"/>
    <w:rsid w:val="00151D52"/>
    <w:rsid w:val="00154A9C"/>
    <w:rsid w:val="00160251"/>
    <w:rsid w:val="00171C0A"/>
    <w:rsid w:val="0017219E"/>
    <w:rsid w:val="00180DD1"/>
    <w:rsid w:val="00191980"/>
    <w:rsid w:val="00194883"/>
    <w:rsid w:val="001B42C6"/>
    <w:rsid w:val="001C6080"/>
    <w:rsid w:val="001D54F2"/>
    <w:rsid w:val="001D5C96"/>
    <w:rsid w:val="001E2E13"/>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7B43"/>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77F3"/>
    <w:rsid w:val="00362971"/>
    <w:rsid w:val="00364ACE"/>
    <w:rsid w:val="00364F61"/>
    <w:rsid w:val="00370722"/>
    <w:rsid w:val="00371142"/>
    <w:rsid w:val="0038621A"/>
    <w:rsid w:val="00394BCC"/>
    <w:rsid w:val="00394F48"/>
    <w:rsid w:val="00395C16"/>
    <w:rsid w:val="003A55DF"/>
    <w:rsid w:val="003A77F6"/>
    <w:rsid w:val="003B6BE8"/>
    <w:rsid w:val="003C04F7"/>
    <w:rsid w:val="003D0080"/>
    <w:rsid w:val="003D0C6B"/>
    <w:rsid w:val="003D212A"/>
    <w:rsid w:val="003D6147"/>
    <w:rsid w:val="003D633B"/>
    <w:rsid w:val="003E1CFB"/>
    <w:rsid w:val="003E2062"/>
    <w:rsid w:val="003E3196"/>
    <w:rsid w:val="003E53D3"/>
    <w:rsid w:val="003F0E92"/>
    <w:rsid w:val="003F409D"/>
    <w:rsid w:val="003F4247"/>
    <w:rsid w:val="004013FC"/>
    <w:rsid w:val="00406BCD"/>
    <w:rsid w:val="00414C78"/>
    <w:rsid w:val="004429F1"/>
    <w:rsid w:val="004524EE"/>
    <w:rsid w:val="00452C81"/>
    <w:rsid w:val="00453761"/>
    <w:rsid w:val="004544E6"/>
    <w:rsid w:val="00466262"/>
    <w:rsid w:val="00467C97"/>
    <w:rsid w:val="00472449"/>
    <w:rsid w:val="00477FF1"/>
    <w:rsid w:val="00481793"/>
    <w:rsid w:val="00481F47"/>
    <w:rsid w:val="00483ECD"/>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5E3A"/>
    <w:rsid w:val="00537B16"/>
    <w:rsid w:val="00546988"/>
    <w:rsid w:val="005469B1"/>
    <w:rsid w:val="00547014"/>
    <w:rsid w:val="005527EB"/>
    <w:rsid w:val="00556030"/>
    <w:rsid w:val="0056086D"/>
    <w:rsid w:val="005608DE"/>
    <w:rsid w:val="00564F75"/>
    <w:rsid w:val="00576649"/>
    <w:rsid w:val="0057788E"/>
    <w:rsid w:val="005A2CED"/>
    <w:rsid w:val="005A3BC4"/>
    <w:rsid w:val="005A720A"/>
    <w:rsid w:val="005A7B19"/>
    <w:rsid w:val="005B08E1"/>
    <w:rsid w:val="005D194D"/>
    <w:rsid w:val="005D3C1C"/>
    <w:rsid w:val="005D53AB"/>
    <w:rsid w:val="005D6AEC"/>
    <w:rsid w:val="005D73DF"/>
    <w:rsid w:val="005F022A"/>
    <w:rsid w:val="005F218E"/>
    <w:rsid w:val="005F3E8F"/>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2DF3"/>
    <w:rsid w:val="008B3086"/>
    <w:rsid w:val="008B3912"/>
    <w:rsid w:val="008B6BEF"/>
    <w:rsid w:val="008B7E5F"/>
    <w:rsid w:val="008C16AC"/>
    <w:rsid w:val="008D2C38"/>
    <w:rsid w:val="008D41ED"/>
    <w:rsid w:val="008D5DFF"/>
    <w:rsid w:val="008D797D"/>
    <w:rsid w:val="008D79C7"/>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A4F6F"/>
    <w:rsid w:val="009C10DE"/>
    <w:rsid w:val="009C6CF1"/>
    <w:rsid w:val="009D15F5"/>
    <w:rsid w:val="009E2962"/>
    <w:rsid w:val="009F0462"/>
    <w:rsid w:val="009F49DB"/>
    <w:rsid w:val="00A02795"/>
    <w:rsid w:val="00A03C6F"/>
    <w:rsid w:val="00A14158"/>
    <w:rsid w:val="00A16721"/>
    <w:rsid w:val="00A213AB"/>
    <w:rsid w:val="00A27CF8"/>
    <w:rsid w:val="00A3049B"/>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61D0F"/>
    <w:rsid w:val="00C76C3A"/>
    <w:rsid w:val="00C800CD"/>
    <w:rsid w:val="00C90E1F"/>
    <w:rsid w:val="00C9170F"/>
    <w:rsid w:val="00C9739E"/>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6BA8"/>
    <w:rsid w:val="00D900D7"/>
    <w:rsid w:val="00D94280"/>
    <w:rsid w:val="00DB51C0"/>
    <w:rsid w:val="00DC14F0"/>
    <w:rsid w:val="00DC3A08"/>
    <w:rsid w:val="00DD093A"/>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3.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2.png"/><Relationship Id="rId11" Type="http://schemas.microsoft.com/office/2007/relationships/stylesWithEffects" Target="stylesWithEffec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yperlink" Target="https://github.com/stocyr/LaserChess/tree/master/src"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customXml" Target="../customXml/item8.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styles" Target="styl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CEF6ADFA-7A0E-456F-8D43-17FBE3CB53D5}">
  <ds:schemaRefs>
    <ds:schemaRef ds:uri="http://schemas.openxmlformats.org/officeDocument/2006/bibliography"/>
  </ds:schemaRefs>
</ds:datastoreItem>
</file>

<file path=customXml/itemProps2.xml><?xml version="1.0" encoding="utf-8"?>
<ds:datastoreItem xmlns:ds="http://schemas.openxmlformats.org/officeDocument/2006/customXml" ds:itemID="{EA20E0F5-DF70-4697-8F49-CB83FC751E7D}">
  <ds:schemaRefs>
    <ds:schemaRef ds:uri="http://schemas.openxmlformats.org/officeDocument/2006/bibliography"/>
  </ds:schemaRefs>
</ds:datastoreItem>
</file>

<file path=customXml/itemProps3.xml><?xml version="1.0" encoding="utf-8"?>
<ds:datastoreItem xmlns:ds="http://schemas.openxmlformats.org/officeDocument/2006/customXml" ds:itemID="{749353B9-1350-4AD2-B4B1-B1263A136C2A}">
  <ds:schemaRefs>
    <ds:schemaRef ds:uri="http://schemas.openxmlformats.org/officeDocument/2006/bibliography"/>
  </ds:schemaRefs>
</ds:datastoreItem>
</file>

<file path=customXml/itemProps4.xml><?xml version="1.0" encoding="utf-8"?>
<ds:datastoreItem xmlns:ds="http://schemas.openxmlformats.org/officeDocument/2006/customXml" ds:itemID="{7BD0A3B7-95D3-4826-AEDA-50EF0E16F533}">
  <ds:schemaRefs>
    <ds:schemaRef ds:uri="http://schemas.openxmlformats.org/officeDocument/2006/bibliography"/>
  </ds:schemaRefs>
</ds:datastoreItem>
</file>

<file path=customXml/itemProps5.xml><?xml version="1.0" encoding="utf-8"?>
<ds:datastoreItem xmlns:ds="http://schemas.openxmlformats.org/officeDocument/2006/customXml" ds:itemID="{8F3EBE03-06B8-4C27-B7EA-E9C6CD128E36}">
  <ds:schemaRefs>
    <ds:schemaRef ds:uri="http://schemas.openxmlformats.org/officeDocument/2006/bibliography"/>
  </ds:schemaRefs>
</ds:datastoreItem>
</file>

<file path=customXml/itemProps6.xml><?xml version="1.0" encoding="utf-8"?>
<ds:datastoreItem xmlns:ds="http://schemas.openxmlformats.org/officeDocument/2006/customXml" ds:itemID="{F0CB76AA-62CC-4FF5-8087-C2A4AD301F59}">
  <ds:schemaRefs>
    <ds:schemaRef ds:uri="http://schemas.openxmlformats.org/officeDocument/2006/bibliography"/>
  </ds:schemaRefs>
</ds:datastoreItem>
</file>

<file path=customXml/itemProps7.xml><?xml version="1.0" encoding="utf-8"?>
<ds:datastoreItem xmlns:ds="http://schemas.openxmlformats.org/officeDocument/2006/customXml" ds:itemID="{B2CBE10F-1B3E-4BBC-A2BA-B46DE1B1CDE7}">
  <ds:schemaRefs>
    <ds:schemaRef ds:uri="http://schemas.openxmlformats.org/officeDocument/2006/bibliography"/>
  </ds:schemaRefs>
</ds:datastoreItem>
</file>

<file path=customXml/itemProps8.xml><?xml version="1.0" encoding="utf-8"?>
<ds:datastoreItem xmlns:ds="http://schemas.openxmlformats.org/officeDocument/2006/customXml" ds:itemID="{6320421E-6BB9-49D4-A3F9-D4F2E30CB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42</Pages>
  <Words>4614</Words>
  <Characters>29071</Characters>
  <Application>Microsoft Office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33618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Marcel</cp:lastModifiedBy>
  <cp:revision>16</cp:revision>
  <cp:lastPrinted>2012-05-02T19:19:00Z</cp:lastPrinted>
  <dcterms:created xsi:type="dcterms:W3CDTF">2012-06-20T09:59:00Z</dcterms:created>
  <dcterms:modified xsi:type="dcterms:W3CDTF">2012-06-20T21:50:00Z</dcterms:modified>
</cp:coreProperties>
</file>