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CC2B8" w14:textId="77777777" w:rsidR="00757860" w:rsidRDefault="00757860" w:rsidP="00757860">
      <w:r>
        <w:t>Musical Genius: Ludwig van Beethoven (1770–1827) was a German composer and pianist who is widely regarded as one of the greatest and most influential composers in the history of Western classical music. His works revolutionized music and bridged the gap between the Classical and Romantic periods.</w:t>
      </w:r>
    </w:p>
    <w:p w14:paraId="7727021A" w14:textId="77777777" w:rsidR="00757860" w:rsidRDefault="00757860" w:rsidP="00757860"/>
    <w:p w14:paraId="2E88A9FD" w14:textId="77777777" w:rsidR="00757860" w:rsidRDefault="00757860" w:rsidP="00757860">
      <w:r>
        <w:t>Deafness and Resilience: Beethoven's gradual onset of deafness, beginning in his late 20s, posed a significant challenge to his musical career. Despite his profound hearing loss, he continued to compose some of his most celebrated works, demonstrating remarkable determination and resilience.</w:t>
      </w:r>
    </w:p>
    <w:p w14:paraId="4BEE2334" w14:textId="77777777" w:rsidR="00757860" w:rsidRDefault="00757860" w:rsidP="00757860"/>
    <w:p w14:paraId="09C968FF" w14:textId="77777777" w:rsidR="00757860" w:rsidRDefault="00757860" w:rsidP="00757860">
      <w:r>
        <w:t>Nine Symphonies: Beethoven composed nine symphonies, each of which is considered a masterpiece. His Symphony No. 9 in D minor, also known as the "Choral Symphony," features the famous final movement with a choral setting of Friedrich Schiller's "Ode to Joy."</w:t>
      </w:r>
    </w:p>
    <w:p w14:paraId="0ECDAFB8" w14:textId="77777777" w:rsidR="00757860" w:rsidRDefault="00757860" w:rsidP="00757860"/>
    <w:p w14:paraId="03DAD859" w14:textId="77777777" w:rsidR="00757860" w:rsidRDefault="00757860" w:rsidP="00757860">
      <w:r>
        <w:t>Moonlight Sonata: Beethoven's "Piano Sonata No. 14 in C-sharp minor," commonly known as the "Moonlight Sonata," is one of his most recognized and beloved compositions. The serene and introspective first movement contrasts with the lively character of the later movements.</w:t>
      </w:r>
    </w:p>
    <w:p w14:paraId="7DAA9224" w14:textId="77777777" w:rsidR="00757860" w:rsidRDefault="00757860" w:rsidP="00757860"/>
    <w:p w14:paraId="13B557AE" w14:textId="77777777" w:rsidR="00757860" w:rsidRDefault="00757860" w:rsidP="00757860">
      <w:r>
        <w:t>Revolutionary Compositions: Beethoven's compositions often pushed the boundaries of musical conventions, showcasing his innovation and willingness to challenge established norms. His bold use of harmony, form, and orchestration paved the way for future generations of composers.</w:t>
      </w:r>
    </w:p>
    <w:p w14:paraId="2EF17791" w14:textId="77777777" w:rsidR="00757860" w:rsidRDefault="00757860" w:rsidP="00757860"/>
    <w:p w14:paraId="0084C8DA" w14:textId="77777777" w:rsidR="00757860" w:rsidRDefault="00757860" w:rsidP="00757860">
      <w:r>
        <w:t>Evolving Piano Music: Beethoven's piano music marked a significant evolution from earlier styles. His 32 piano sonatas, composed over his lifetime, trace his artistic development and experimentation, revealing his deep emotional expression and technical prowess.</w:t>
      </w:r>
    </w:p>
    <w:p w14:paraId="0119F824" w14:textId="77777777" w:rsidR="00757860" w:rsidRDefault="00757860" w:rsidP="00757860"/>
    <w:p w14:paraId="5C511F3F" w14:textId="77777777" w:rsidR="00757860" w:rsidRDefault="00757860" w:rsidP="00757860">
      <w:r>
        <w:t>Famous Symphony No. 5: Beethoven's Symphony No. 5 in C minor is one of the most recognized and frequently performed symphonies in the classical repertoire. Its iconic opening motif—short-short-short-long—has become synonymous with dramatic tension.</w:t>
      </w:r>
    </w:p>
    <w:p w14:paraId="2F2892A2" w14:textId="77777777" w:rsidR="00757860" w:rsidRDefault="00757860" w:rsidP="00757860"/>
    <w:p w14:paraId="428E1ACE" w14:textId="77777777" w:rsidR="00757860" w:rsidRDefault="00757860" w:rsidP="00757860">
      <w:r>
        <w:t>Late Quartets: Beethoven's late string quartets, composed towards the end of his life, are regarded as some of the most profound and complex works in the chamber music repertoire. These compositions are noted for their introspective and experimental qualities.</w:t>
      </w:r>
    </w:p>
    <w:p w14:paraId="60A73563" w14:textId="77777777" w:rsidR="00757860" w:rsidRDefault="00757860" w:rsidP="00757860"/>
    <w:p w14:paraId="09B80E08" w14:textId="77777777" w:rsidR="00757860" w:rsidRDefault="00757860" w:rsidP="00757860">
      <w:r>
        <w:t>Personal Struggles and Isolation: Beethoven faced personal struggles, including health issues and a challenging temperament. As his hearing loss worsened, he became increasingly isolated, focusing on his art as a means of communication and emotional release.</w:t>
      </w:r>
    </w:p>
    <w:p w14:paraId="74FEEE11" w14:textId="77777777" w:rsidR="00757860" w:rsidRDefault="00757860" w:rsidP="00757860"/>
    <w:p w14:paraId="736CC0FF" w14:textId="730005F9" w:rsidR="00A2568F" w:rsidRPr="00757860" w:rsidRDefault="00757860" w:rsidP="00757860">
      <w:r>
        <w:lastRenderedPageBreak/>
        <w:t>Enduring Legacy: Beethoven's impact on music is immeasurable. His innovative compositions laid the foundation for Romanticism in music, inspiring countless composers who followed. His enduring legacy extends to modern times, with his works continuing to captivate and move audiences worldwide.</w:t>
      </w:r>
    </w:p>
    <w:sectPr w:rsidR="00A2568F" w:rsidRPr="00757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D21AC"/>
    <w:rsid w:val="0012712C"/>
    <w:rsid w:val="00130A02"/>
    <w:rsid w:val="002D24EA"/>
    <w:rsid w:val="002D76E0"/>
    <w:rsid w:val="00381B4D"/>
    <w:rsid w:val="003C1153"/>
    <w:rsid w:val="003D0E7C"/>
    <w:rsid w:val="005C2CBE"/>
    <w:rsid w:val="006211DC"/>
    <w:rsid w:val="006429E0"/>
    <w:rsid w:val="006B7D2F"/>
    <w:rsid w:val="006F4A6C"/>
    <w:rsid w:val="00712393"/>
    <w:rsid w:val="00757860"/>
    <w:rsid w:val="00817DAF"/>
    <w:rsid w:val="009020FD"/>
    <w:rsid w:val="009347A7"/>
    <w:rsid w:val="00960834"/>
    <w:rsid w:val="0096116C"/>
    <w:rsid w:val="00975731"/>
    <w:rsid w:val="00A218A5"/>
    <w:rsid w:val="00A2568F"/>
    <w:rsid w:val="00A8187A"/>
    <w:rsid w:val="00B04EE5"/>
    <w:rsid w:val="00C13F9C"/>
    <w:rsid w:val="00CE4CDE"/>
    <w:rsid w:val="00D37086"/>
    <w:rsid w:val="00D54FB7"/>
    <w:rsid w:val="00D84B7C"/>
    <w:rsid w:val="00D87BE9"/>
    <w:rsid w:val="00DB2F53"/>
    <w:rsid w:val="00E9745E"/>
    <w:rsid w:val="00EA0ABA"/>
    <w:rsid w:val="00EA5CF8"/>
    <w:rsid w:val="00EE1CE8"/>
    <w:rsid w:val="00F712E6"/>
    <w:rsid w:val="00FB1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 w:id="211624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2023-08-08T11:59:00Z</dcterms:created>
  <dcterms:modified xsi:type="dcterms:W3CDTF">2023-08-08T11:59:00Z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