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35F6" w14:textId="76F7C8E9" w:rsidR="00502EE7" w:rsidRDefault="00502EE7" w:rsidP="00502EE7">
      <w:pPr>
        <w:pStyle w:val="Sansinterligne"/>
      </w:pPr>
      <w:r>
        <w:t>Schéma relationnel :</w:t>
      </w:r>
    </w:p>
    <w:p w14:paraId="23470782" w14:textId="7B333B6F" w:rsidR="00502EE7" w:rsidRDefault="003A744A" w:rsidP="00502EE7">
      <w:pPr>
        <w:pStyle w:val="Sansinterligne"/>
      </w:pPr>
      <w:r>
        <w:t>V</w:t>
      </w:r>
      <w:r w:rsidR="004276C4">
        <w:t>é</w:t>
      </w:r>
      <w:r>
        <w:t>hicule (</w:t>
      </w:r>
      <w:r w:rsidRPr="003A744A">
        <w:rPr>
          <w:u w:val="single"/>
        </w:rPr>
        <w:t>NumImmat</w:t>
      </w:r>
      <w:r>
        <w:t xml:space="preserve">, </w:t>
      </w:r>
      <w:r w:rsidR="004276C4">
        <w:t>Modèle</w:t>
      </w:r>
      <w:r>
        <w:t>, Marque, Couleur, PuissFisc, #NumAgenceProp)</w:t>
      </w:r>
    </w:p>
    <w:p w14:paraId="222B9740" w14:textId="021B0870" w:rsidR="003A744A" w:rsidRDefault="003A744A" w:rsidP="00502EE7">
      <w:pPr>
        <w:pStyle w:val="Sansinterligne"/>
      </w:pPr>
      <w:r>
        <w:t>Agence</w:t>
      </w:r>
      <w:r w:rsidR="004276C4">
        <w:t xml:space="preserve"> </w:t>
      </w:r>
      <w:r>
        <w:t>(</w:t>
      </w:r>
      <w:r>
        <w:rPr>
          <w:u w:val="single"/>
        </w:rPr>
        <w:t>NumAg</w:t>
      </w:r>
      <w:r>
        <w:t>, NomAg, AdresseAg, VilleAg, TelAg)</w:t>
      </w:r>
    </w:p>
    <w:p w14:paraId="7B082FD0" w14:textId="621F66C9" w:rsidR="003A744A" w:rsidRDefault="003A744A" w:rsidP="00502EE7">
      <w:pPr>
        <w:pStyle w:val="Sansinterligne"/>
      </w:pPr>
      <w:r>
        <w:t>Locataire</w:t>
      </w:r>
      <w:r w:rsidR="004276C4">
        <w:t xml:space="preserve"> </w:t>
      </w:r>
      <w:r>
        <w:t>(</w:t>
      </w:r>
      <w:r>
        <w:rPr>
          <w:u w:val="single"/>
        </w:rPr>
        <w:t>NumLoc</w:t>
      </w:r>
      <w:r>
        <w:t>, NomLoc, PrenomLoc, AdresseLoc, VilleLoc, TelLoc)</w:t>
      </w:r>
    </w:p>
    <w:p w14:paraId="5FDB0364" w14:textId="69B70C67" w:rsidR="003A744A" w:rsidRDefault="003A744A" w:rsidP="00502EE7">
      <w:pPr>
        <w:pStyle w:val="Sansinterligne"/>
      </w:pPr>
      <w:r>
        <w:t>Loue</w:t>
      </w:r>
      <w:r w:rsidR="004276C4">
        <w:t xml:space="preserve"> </w:t>
      </w:r>
      <w:r>
        <w:t>(</w:t>
      </w:r>
      <w:r>
        <w:rPr>
          <w:u w:val="single"/>
        </w:rPr>
        <w:t>NumLoc, NumImmat, NumAg, DateDebutL</w:t>
      </w:r>
      <w:r>
        <w:t>, DuréeL)</w:t>
      </w:r>
    </w:p>
    <w:p w14:paraId="478EB15C" w14:textId="2E63C507" w:rsidR="003A744A" w:rsidRDefault="003A744A" w:rsidP="00502EE7">
      <w:pPr>
        <w:pStyle w:val="Sansinterligne"/>
      </w:pPr>
      <w:r>
        <w:t>Assurance</w:t>
      </w:r>
      <w:r w:rsidR="004276C4">
        <w:t xml:space="preserve"> </w:t>
      </w:r>
      <w:r>
        <w:t>(</w:t>
      </w:r>
      <w:r>
        <w:rPr>
          <w:u w:val="single"/>
        </w:rPr>
        <w:t>NumAs</w:t>
      </w:r>
      <w:r>
        <w:t>, NomAs, AdresseAs, VilleAs, TelAs)</w:t>
      </w:r>
    </w:p>
    <w:p w14:paraId="08D1D90B" w14:textId="448A6FD0" w:rsidR="003A744A" w:rsidRDefault="003A744A" w:rsidP="00502EE7">
      <w:pPr>
        <w:pStyle w:val="Sansinterligne"/>
      </w:pPr>
      <w:r>
        <w:t>Assure</w:t>
      </w:r>
      <w:r w:rsidR="004276C4">
        <w:t xml:space="preserve"> </w:t>
      </w:r>
      <w:r>
        <w:t>(</w:t>
      </w:r>
      <w:r>
        <w:rPr>
          <w:u w:val="single"/>
        </w:rPr>
        <w:t>NumImmat, NumAg, NumAs, DateDebutA</w:t>
      </w:r>
      <w:r>
        <w:t>, DureeA)</w:t>
      </w:r>
    </w:p>
    <w:p w14:paraId="2C6540F5" w14:textId="77777777" w:rsidR="00512A6D" w:rsidRPr="003A744A" w:rsidRDefault="00512A6D" w:rsidP="00502EE7">
      <w:pPr>
        <w:pStyle w:val="Sansinterligne"/>
      </w:pPr>
    </w:p>
    <w:p w14:paraId="2051DA1B" w14:textId="2A385FB0" w:rsidR="00107F81" w:rsidRDefault="00502EE7" w:rsidP="00502EE7">
      <w:pPr>
        <w:pStyle w:val="Sansinterligne"/>
        <w:rPr>
          <w:u w:val="single" w:color="C45911" w:themeColor="accent2" w:themeShade="BF"/>
        </w:rPr>
      </w:pPr>
      <w:r>
        <w:t xml:space="preserve">3) le nom des assurances qui assurent </w:t>
      </w:r>
      <w:r w:rsidRPr="00536A40">
        <w:rPr>
          <w:u w:val="single"/>
        </w:rPr>
        <w:t>des véhicules appartenant à</w:t>
      </w:r>
      <w:r w:rsidR="00536A40">
        <w:rPr>
          <w:u w:val="single"/>
        </w:rPr>
        <w:t xml:space="preserve"> (A)</w:t>
      </w:r>
      <w:r>
        <w:t xml:space="preserve"> </w:t>
      </w:r>
      <w:r w:rsidRPr="00536A40">
        <w:rPr>
          <w:u w:val="single" w:color="00B050"/>
        </w:rPr>
        <w:t>une agence qui loue des véhicules à</w:t>
      </w:r>
      <w:r w:rsidR="00536A40">
        <w:rPr>
          <w:u w:val="single" w:color="00B050"/>
        </w:rPr>
        <w:t>(**)</w:t>
      </w:r>
      <w:r>
        <w:t xml:space="preserve"> </w:t>
      </w:r>
      <w:r w:rsidRPr="00536A40">
        <w:rPr>
          <w:u w:val="single" w:color="C45911" w:themeColor="accent2" w:themeShade="BF"/>
        </w:rPr>
        <w:t>des locataires dont le numéro de téléphone comporte un 7 ou un 8</w:t>
      </w:r>
      <w:r w:rsidR="00536A40">
        <w:rPr>
          <w:u w:val="single" w:color="C45911" w:themeColor="accent2" w:themeShade="BF"/>
        </w:rPr>
        <w:t>(*)</w:t>
      </w:r>
    </w:p>
    <w:p w14:paraId="608A2E2D" w14:textId="3FD36C26" w:rsidR="00536A40" w:rsidRDefault="00536A40" w:rsidP="00502EE7">
      <w:pPr>
        <w:pStyle w:val="Sansinterligne"/>
        <w:rPr>
          <w:u w:color="C45911" w:themeColor="accent2" w:themeShade="BF"/>
        </w:rPr>
      </w:pPr>
      <w:r w:rsidRPr="00536A40">
        <w:rPr>
          <w:u w:color="C45911" w:themeColor="accent2" w:themeShade="BF"/>
        </w:rPr>
        <w:t>(*)</w:t>
      </w:r>
      <w:r>
        <w:rPr>
          <w:u w:color="C45911" w:themeColor="accent2" w:themeShade="BF"/>
        </w:rPr>
        <w:t xml:space="preserve"> SELECT NomLoc FROM L</w:t>
      </w:r>
      <w:r w:rsidR="0064443D">
        <w:rPr>
          <w:u w:color="C45911" w:themeColor="accent2" w:themeShade="BF"/>
        </w:rPr>
        <w:t>oc</w:t>
      </w:r>
      <w:r>
        <w:rPr>
          <w:u w:color="C45911" w:themeColor="accent2" w:themeShade="BF"/>
        </w:rPr>
        <w:t>ataire WHERE regexploite</w:t>
      </w:r>
      <w:r w:rsidR="001B7ABB">
        <w:rPr>
          <w:u w:color="C45911" w:themeColor="accent2" w:themeShade="BF"/>
        </w:rPr>
        <w:t xml:space="preserve"> </w:t>
      </w:r>
      <w:r>
        <w:rPr>
          <w:u w:color="C45911" w:themeColor="accent2" w:themeShade="BF"/>
        </w:rPr>
        <w:t>(TelLoc, ((.*)7(.*)|(.*)8(.*)), i)</w:t>
      </w:r>
    </w:p>
    <w:p w14:paraId="7DFBE261" w14:textId="14A7728C" w:rsidR="00536A40" w:rsidRDefault="00536A40" w:rsidP="00502EE7">
      <w:pPr>
        <w:pStyle w:val="Sansinterligne"/>
        <w:rPr>
          <w:u w:color="C45911" w:themeColor="accent2" w:themeShade="BF"/>
        </w:rPr>
      </w:pPr>
      <w:r>
        <w:rPr>
          <w:u w:color="C45911" w:themeColor="accent2" w:themeShade="BF"/>
        </w:rPr>
        <w:t>(**) SELECT NomAg FROM Loue WHERE NumLoc IN (*)</w:t>
      </w:r>
    </w:p>
    <w:p w14:paraId="76E20F7E" w14:textId="0878A984" w:rsidR="00282C81" w:rsidRDefault="00282C81" w:rsidP="00502EE7">
      <w:pPr>
        <w:pStyle w:val="Sansinterligne"/>
        <w:rPr>
          <w:u w:color="C45911" w:themeColor="accent2" w:themeShade="BF"/>
        </w:rPr>
      </w:pPr>
      <w:r>
        <w:rPr>
          <w:u w:color="C45911" w:themeColor="accent2" w:themeShade="BF"/>
        </w:rPr>
        <w:t>(A) SELECT NumImmat FROM Véhicule WHERE NumAgProp IN (**)</w:t>
      </w:r>
    </w:p>
    <w:p w14:paraId="3E77A00C" w14:textId="3AA92803" w:rsidR="00536A40" w:rsidRPr="00536A40" w:rsidRDefault="00536A40" w:rsidP="00536A40">
      <w:pPr>
        <w:pStyle w:val="Sansinterligne"/>
        <w:rPr>
          <w:u w:color="C45911" w:themeColor="accent2" w:themeShade="BF"/>
        </w:rPr>
      </w:pPr>
      <w:r>
        <w:rPr>
          <w:u w:color="C45911" w:themeColor="accent2" w:themeShade="BF"/>
        </w:rPr>
        <w:t xml:space="preserve">Total : </w:t>
      </w:r>
      <w:r w:rsidR="00282C81">
        <w:rPr>
          <w:u w:color="C45911" w:themeColor="accent2" w:themeShade="BF"/>
        </w:rPr>
        <w:t>SELECT NomAs FROM Assurance WHERE NomAS IN</w:t>
      </w:r>
      <w:r>
        <w:rPr>
          <w:u w:color="C45911" w:themeColor="accent2" w:themeShade="BF"/>
        </w:rPr>
        <w:t xml:space="preserve"> (</w:t>
      </w:r>
      <w:r w:rsidR="00282C81">
        <w:rPr>
          <w:u w:color="C45911" w:themeColor="accent2" w:themeShade="BF"/>
        </w:rPr>
        <w:t xml:space="preserve">SELECT NumAs FROM Assure WHERE NumImmat IN </w:t>
      </w:r>
      <w:r>
        <w:rPr>
          <w:u w:color="C45911" w:themeColor="accent2" w:themeShade="BF"/>
        </w:rPr>
        <w:t>(A))</w:t>
      </w:r>
    </w:p>
    <w:p w14:paraId="50ABC5A9" w14:textId="2B4AD976" w:rsidR="004276C4" w:rsidRDefault="004276C4" w:rsidP="00502EE7">
      <w:pPr>
        <w:pStyle w:val="Sansinterligne"/>
      </w:pPr>
      <w:r>
        <w:t>SELECT NomAg WHERE</w:t>
      </w:r>
      <w:r w:rsidR="00536A40">
        <w:t xml:space="preserve"> </w:t>
      </w:r>
    </w:p>
    <w:p w14:paraId="718550AA" w14:textId="77777777" w:rsidR="005C5B1A" w:rsidRDefault="005C5B1A" w:rsidP="00502EE7">
      <w:pPr>
        <w:pStyle w:val="Sansinterligne"/>
      </w:pPr>
    </w:p>
    <w:p w14:paraId="583E3DD5" w14:textId="511BC7F3" w:rsidR="00502EE7" w:rsidRDefault="00502EE7" w:rsidP="00502EE7">
      <w:pPr>
        <w:pStyle w:val="Sansinterligne"/>
      </w:pPr>
      <w:r>
        <w:t>4) le numéro des agences ayant plus de locations que la moyenne</w:t>
      </w:r>
    </w:p>
    <w:p w14:paraId="57E7BAE1" w14:textId="581A1DC9" w:rsidR="00A02D2E" w:rsidRDefault="00A02D2E" w:rsidP="00502EE7">
      <w:pPr>
        <w:pStyle w:val="Sansinterligne"/>
      </w:pPr>
      <w:r>
        <w:t>(</w:t>
      </w:r>
      <w:r w:rsidR="009B45BC">
        <w:t>A</w:t>
      </w:r>
      <w:r>
        <w:t>) SELECT AVG (NbLoc)</w:t>
      </w:r>
      <w:r w:rsidR="00954F55">
        <w:t xml:space="preserve"> FROM </w:t>
      </w:r>
      <w:r>
        <w:t>(SELECT NomAg, Count(*) AS NbLoc FROM Loue Group By NumAg)</w:t>
      </w:r>
    </w:p>
    <w:p w14:paraId="6BFA54A6" w14:textId="70A35BDC" w:rsidR="009B45BC" w:rsidRDefault="009B45BC" w:rsidP="00502EE7">
      <w:pPr>
        <w:pStyle w:val="Sansinterligne"/>
      </w:pPr>
      <w:r>
        <w:t>Total : SELECT NumAg, Count(*) as t FROM Loue Group By NumAg Having Count(*) &gt; (A)</w:t>
      </w:r>
    </w:p>
    <w:p w14:paraId="6CE8C802" w14:textId="77777777" w:rsidR="005C5B1A" w:rsidRDefault="005C5B1A" w:rsidP="00502EE7">
      <w:pPr>
        <w:pStyle w:val="Sansinterligne"/>
      </w:pPr>
    </w:p>
    <w:p w14:paraId="2404A9FB" w14:textId="394DF4DB" w:rsidR="00502EE7" w:rsidRDefault="00502EE7" w:rsidP="00502EE7">
      <w:pPr>
        <w:pStyle w:val="Sansinterligne"/>
      </w:pPr>
      <w:r>
        <w:t>5) les noms des agences possédant des véhicules de toutes les couleurs</w:t>
      </w:r>
    </w:p>
    <w:p w14:paraId="28815331" w14:textId="36EB512F" w:rsidR="005249A8" w:rsidRDefault="0064443D" w:rsidP="00502EE7">
      <w:pPr>
        <w:pStyle w:val="Sansinterligne"/>
      </w:pPr>
      <w:r>
        <w:t xml:space="preserve">SELECT NomAg FROM Agence </w:t>
      </w:r>
      <w:r w:rsidR="005249A8">
        <w:t>WHERE NumAg IN (SELECT NonAg Prop FROM Véhicule as V1, WHERE Not Existe (SELECT Couleur FROM Véhicule as V2 WHERE Not Exist (SELECT NumAg Prop, Couleur FROM Véhicule WHERE V1.NumAgProp = NumAgProp AND V2.couleur = Couleur)))</w:t>
      </w:r>
    </w:p>
    <w:p w14:paraId="7C96380F" w14:textId="29F19C4C" w:rsidR="00DE3A9C" w:rsidRDefault="00DE3A9C" w:rsidP="00502EE7">
      <w:pPr>
        <w:pStyle w:val="Sansinterligne"/>
      </w:pPr>
    </w:p>
    <w:p w14:paraId="3505EB66" w14:textId="41E2E3F3" w:rsidR="00DE3A9C" w:rsidRDefault="00DE3A9C" w:rsidP="00502EE7">
      <w:pPr>
        <w:pStyle w:val="Sansinterligne"/>
      </w:pPr>
      <w:r>
        <w:t>Exercice 3 :</w:t>
      </w:r>
    </w:p>
    <w:p w14:paraId="384FA730" w14:textId="05CB9684" w:rsidR="00CF5774" w:rsidRDefault="00CF5774" w:rsidP="00502EE7">
      <w:pPr>
        <w:pStyle w:val="Sansinterligne"/>
      </w:pPr>
      <w:r>
        <w:t>1)</w:t>
      </w:r>
    </w:p>
    <w:p w14:paraId="7DB5E677" w14:textId="56006A96" w:rsidR="00DE3A9C" w:rsidRDefault="00DE3A9C" w:rsidP="00502EE7">
      <w:pPr>
        <w:pStyle w:val="Sansinterligne"/>
      </w:pPr>
      <w:r>
        <w:t>Declare</w:t>
      </w:r>
    </w:p>
    <w:p w14:paraId="02790D17" w14:textId="35EE16E5" w:rsidR="00DE3A9C" w:rsidRDefault="00DE3A9C" w:rsidP="00502EE7">
      <w:pPr>
        <w:pStyle w:val="Sansinterligne"/>
      </w:pPr>
      <w:r>
        <w:tab/>
        <w:t>TYPE Tnumber IS VARRAS (10) of NUMBER :</w:t>
      </w:r>
    </w:p>
    <w:p w14:paraId="09F1176D" w14:textId="3447858C" w:rsidR="00DE3A9C" w:rsidRDefault="00DE3A9C" w:rsidP="00502EE7">
      <w:pPr>
        <w:pStyle w:val="Sansinterligne"/>
      </w:pPr>
      <w:r>
        <w:tab/>
      </w:r>
      <w:r>
        <w:tab/>
        <w:t>t Tnumber;</w:t>
      </w:r>
    </w:p>
    <w:p w14:paraId="36DB0927" w14:textId="15D212BF" w:rsidR="00DE3A9C" w:rsidRDefault="00DE3A9C" w:rsidP="00502EE7">
      <w:pPr>
        <w:pStyle w:val="Sansinterligne"/>
      </w:pPr>
      <w:r>
        <w:t>Begin :</w:t>
      </w:r>
    </w:p>
    <w:p w14:paraId="3725F1B2" w14:textId="75817CCB" w:rsidR="00DE3A9C" w:rsidRDefault="00DE3A9C" w:rsidP="00502EE7">
      <w:pPr>
        <w:pStyle w:val="Sansinterligne"/>
      </w:pPr>
      <w:r>
        <w:tab/>
        <w:t>t : = Tnumber();</w:t>
      </w:r>
    </w:p>
    <w:p w14:paraId="0A7B6389" w14:textId="2445F6C0" w:rsidR="00DE3A9C" w:rsidRDefault="00DE3A9C" w:rsidP="00502EE7">
      <w:pPr>
        <w:pStyle w:val="Sansinterligne"/>
      </w:pPr>
      <w:r>
        <w:tab/>
        <w:t>FOR i IN 1…10 LOOP</w:t>
      </w:r>
    </w:p>
    <w:p w14:paraId="2B17EA42" w14:textId="0CAA42EE" w:rsidR="00DE3A9C" w:rsidRDefault="00DE3A9C" w:rsidP="00502EE7">
      <w:pPr>
        <w:pStyle w:val="Sansinterligne"/>
      </w:pPr>
      <w:r>
        <w:tab/>
      </w:r>
      <w:r>
        <w:tab/>
        <w:t>t(i) : = 10+i;</w:t>
      </w:r>
    </w:p>
    <w:p w14:paraId="7AD668DE" w14:textId="03F7A2BF" w:rsidR="00DE3A9C" w:rsidRDefault="00DE3A9C" w:rsidP="00502EE7">
      <w:pPr>
        <w:pStyle w:val="Sansinterligne"/>
      </w:pPr>
      <w:r>
        <w:tab/>
        <w:t>END LOOP;</w:t>
      </w:r>
    </w:p>
    <w:p w14:paraId="4E2B1F86" w14:textId="7F8BF57D" w:rsidR="00DE3A9C" w:rsidRDefault="00DE3A9C" w:rsidP="00502EE7">
      <w:pPr>
        <w:pStyle w:val="Sansinterligne"/>
      </w:pPr>
      <w:r>
        <w:tab/>
        <w:t>FOR i IN 1…10 LOOP</w:t>
      </w:r>
    </w:p>
    <w:p w14:paraId="3755B678" w14:textId="18E030F0" w:rsidR="00DE3A9C" w:rsidRDefault="00DE3A9C" w:rsidP="00502EE7">
      <w:pPr>
        <w:pStyle w:val="Sansinterligne"/>
      </w:pPr>
      <w:r>
        <w:tab/>
      </w:r>
      <w:r>
        <w:tab/>
        <w:t>DBMS_OUTPUT put</w:t>
      </w:r>
      <w:r w:rsidR="00B92723">
        <w:t>_</w:t>
      </w:r>
      <w:r>
        <w:t>line(t(i));</w:t>
      </w:r>
    </w:p>
    <w:p w14:paraId="6AE76B61" w14:textId="07052F39" w:rsidR="00DE3A9C" w:rsidRDefault="00DE3A9C" w:rsidP="00502EE7">
      <w:pPr>
        <w:pStyle w:val="Sansinterligne"/>
      </w:pPr>
      <w:r>
        <w:tab/>
        <w:t>END LOOP;</w:t>
      </w:r>
    </w:p>
    <w:p w14:paraId="6CF15C6B" w14:textId="6E59FD3F" w:rsidR="00DE3A9C" w:rsidRDefault="00DE3A9C" w:rsidP="00502EE7">
      <w:pPr>
        <w:pStyle w:val="Sansinterligne"/>
      </w:pPr>
      <w:r>
        <w:t>END</w:t>
      </w:r>
    </w:p>
    <w:p w14:paraId="0D555C0A" w14:textId="15F01F11" w:rsidR="00CF5774" w:rsidRDefault="00CF5774" w:rsidP="00502EE7">
      <w:pPr>
        <w:pStyle w:val="Sansinterligne"/>
      </w:pPr>
      <w:r>
        <w:t>2)</w:t>
      </w:r>
    </w:p>
    <w:p w14:paraId="37E48D98" w14:textId="11A1C14F" w:rsidR="00B92723" w:rsidRDefault="00B92723" w:rsidP="00502EE7">
      <w:pPr>
        <w:pStyle w:val="Sansinterligne"/>
      </w:pPr>
      <w:r>
        <w:t>Declare</w:t>
      </w:r>
    </w:p>
    <w:p w14:paraId="0581BA10" w14:textId="7E60DD7D" w:rsidR="00B92723" w:rsidRDefault="00B92723" w:rsidP="00502EE7">
      <w:pPr>
        <w:pStyle w:val="Sansinterligne"/>
      </w:pPr>
      <w:r>
        <w:tab/>
        <w:t>Cursor c is select prenomLoc NomLoc FROM Locataire where regexploit(NomLoc, w.*, i)</w:t>
      </w:r>
    </w:p>
    <w:p w14:paraId="651DFA0C" w14:textId="3770BB9D" w:rsidR="00B92723" w:rsidRDefault="00B92723" w:rsidP="00502EE7">
      <w:pPr>
        <w:pStyle w:val="Sansinterligne"/>
      </w:pPr>
      <w:r>
        <w:t>Begin</w:t>
      </w:r>
    </w:p>
    <w:p w14:paraId="7ADA436F" w14:textId="5C0C7F86" w:rsidR="00B92723" w:rsidRDefault="00B92723" w:rsidP="00502EE7">
      <w:pPr>
        <w:pStyle w:val="Sansinterligne"/>
      </w:pPr>
      <w:r>
        <w:tab/>
        <w:t>For loc in c loop</w:t>
      </w:r>
    </w:p>
    <w:p w14:paraId="668526DF" w14:textId="1E096F92" w:rsidR="00B92723" w:rsidRDefault="00B92723" w:rsidP="00502EE7">
      <w:pPr>
        <w:pStyle w:val="Sansinterligne"/>
      </w:pPr>
      <w:r>
        <w:tab/>
      </w:r>
      <w:r>
        <w:tab/>
        <w:t>Dbms_output put_line (loc.parcourLoc</w:t>
      </w:r>
      <w:r w:rsidR="00752E2B">
        <w:tab/>
      </w:r>
    </w:p>
    <w:p w14:paraId="6B0A06E8" w14:textId="11F40616" w:rsidR="00752E2B" w:rsidRDefault="00752E2B" w:rsidP="00502EE7">
      <w:pPr>
        <w:pStyle w:val="Sansinterligne"/>
      </w:pPr>
      <w:r>
        <w:t>3)</w:t>
      </w:r>
    </w:p>
    <w:p w14:paraId="599A36E8" w14:textId="63C953AB" w:rsidR="00752E2B" w:rsidRDefault="00752E2B" w:rsidP="00502EE7">
      <w:pPr>
        <w:pStyle w:val="Sansinterligne"/>
      </w:pPr>
      <w:r>
        <w:t>Declare</w:t>
      </w:r>
    </w:p>
    <w:p w14:paraId="65BC6C2B" w14:textId="77F88F58" w:rsidR="00752E2B" w:rsidRDefault="00752E2B" w:rsidP="00502EE7">
      <w:pPr>
        <w:pStyle w:val="Sansinterligne"/>
      </w:pPr>
      <w:r>
        <w:tab/>
        <w:t>Cursor Ag</w:t>
      </w:r>
    </w:p>
    <w:p w14:paraId="15A02C77" w14:textId="3CD690B2" w:rsidR="00752E2B" w:rsidRDefault="00752E2B" w:rsidP="00502EE7">
      <w:pPr>
        <w:pStyle w:val="Sansinterligne"/>
      </w:pPr>
    </w:p>
    <w:p w14:paraId="0E79D0BD" w14:textId="7E347558" w:rsidR="00752E2B" w:rsidRDefault="00752E2B" w:rsidP="00502EE7">
      <w:pPr>
        <w:pStyle w:val="Sansinterligne"/>
      </w:pPr>
      <w:r>
        <w:t xml:space="preserve">Curseur : </w:t>
      </w:r>
    </w:p>
    <w:p w14:paraId="3D86A974" w14:textId="404D679E" w:rsidR="00752E2B" w:rsidRPr="0089791C" w:rsidRDefault="00752E2B" w:rsidP="00502EE7">
      <w:pPr>
        <w:pStyle w:val="Sansinterligne"/>
      </w:pPr>
      <w:r>
        <w:t>CREATE TRIGGER after</w:t>
      </w:r>
    </w:p>
    <w:sectPr w:rsidR="00752E2B" w:rsidRPr="0089791C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87EC" w14:textId="77777777" w:rsidR="00C819FF" w:rsidRDefault="00C819FF" w:rsidP="00C71831">
      <w:pPr>
        <w:spacing w:after="0" w:line="240" w:lineRule="auto"/>
      </w:pPr>
      <w:r>
        <w:separator/>
      </w:r>
    </w:p>
  </w:endnote>
  <w:endnote w:type="continuationSeparator" w:id="0">
    <w:p w14:paraId="3002F86F" w14:textId="77777777" w:rsidR="00C819FF" w:rsidRDefault="00C819FF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A75B66" w14:textId="77777777" w:rsidR="000346A2" w:rsidRDefault="000346A2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0346A2" w:rsidRDefault="000346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783C2" w14:textId="77777777" w:rsidR="00C819FF" w:rsidRDefault="00C819FF" w:rsidP="00C71831">
      <w:pPr>
        <w:spacing w:after="0" w:line="240" w:lineRule="auto"/>
      </w:pPr>
      <w:r>
        <w:separator/>
      </w:r>
    </w:p>
  </w:footnote>
  <w:footnote w:type="continuationSeparator" w:id="0">
    <w:p w14:paraId="49ACA6F1" w14:textId="77777777" w:rsidR="00C819FF" w:rsidRDefault="00C819FF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0346A2" w:rsidRDefault="000346A2">
    <w:pPr>
      <w:pStyle w:val="En-tte"/>
    </w:pPr>
    <w:r>
      <w:t>TONNELLE Nathan</w:t>
    </w:r>
  </w:p>
  <w:p w14:paraId="3B36C4C0" w14:textId="0A8743E8" w:rsidR="000346A2" w:rsidRDefault="0089791C" w:rsidP="00C71831">
    <w:pPr>
      <w:pStyle w:val="En-tte"/>
      <w:jc w:val="center"/>
    </w:pPr>
    <w:r>
      <w:t>INFO0505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135BD"/>
    <w:multiLevelType w:val="hybridMultilevel"/>
    <w:tmpl w:val="65E0CAE4"/>
    <w:lvl w:ilvl="0" w:tplc="8730B6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23712"/>
    <w:rsid w:val="000346A2"/>
    <w:rsid w:val="00066C15"/>
    <w:rsid w:val="000B27E5"/>
    <w:rsid w:val="000D5681"/>
    <w:rsid w:val="000D5690"/>
    <w:rsid w:val="000E651C"/>
    <w:rsid w:val="00107F81"/>
    <w:rsid w:val="00141437"/>
    <w:rsid w:val="00194550"/>
    <w:rsid w:val="00195EDB"/>
    <w:rsid w:val="001B7ABB"/>
    <w:rsid w:val="00225F59"/>
    <w:rsid w:val="0024494C"/>
    <w:rsid w:val="00282C81"/>
    <w:rsid w:val="00336D02"/>
    <w:rsid w:val="00382240"/>
    <w:rsid w:val="00395FA1"/>
    <w:rsid w:val="003A744A"/>
    <w:rsid w:val="003B3461"/>
    <w:rsid w:val="003B6D0F"/>
    <w:rsid w:val="003F1BC4"/>
    <w:rsid w:val="003F53D0"/>
    <w:rsid w:val="003F6CDA"/>
    <w:rsid w:val="004276C4"/>
    <w:rsid w:val="00484E85"/>
    <w:rsid w:val="004B020C"/>
    <w:rsid w:val="004D09BB"/>
    <w:rsid w:val="00502EE7"/>
    <w:rsid w:val="00512A6D"/>
    <w:rsid w:val="005249A8"/>
    <w:rsid w:val="00536A40"/>
    <w:rsid w:val="00581DAA"/>
    <w:rsid w:val="005C5B1A"/>
    <w:rsid w:val="00626F13"/>
    <w:rsid w:val="00630D4D"/>
    <w:rsid w:val="0064443D"/>
    <w:rsid w:val="00696C97"/>
    <w:rsid w:val="006A5866"/>
    <w:rsid w:val="006B0223"/>
    <w:rsid w:val="006F467E"/>
    <w:rsid w:val="00731BE6"/>
    <w:rsid w:val="00733254"/>
    <w:rsid w:val="00752E2B"/>
    <w:rsid w:val="00784CAF"/>
    <w:rsid w:val="007863C8"/>
    <w:rsid w:val="007B3400"/>
    <w:rsid w:val="00835D5C"/>
    <w:rsid w:val="008869FB"/>
    <w:rsid w:val="008877F3"/>
    <w:rsid w:val="0089791C"/>
    <w:rsid w:val="008A322C"/>
    <w:rsid w:val="008E47F1"/>
    <w:rsid w:val="008E6757"/>
    <w:rsid w:val="009103D8"/>
    <w:rsid w:val="00910BA7"/>
    <w:rsid w:val="00937734"/>
    <w:rsid w:val="00954F55"/>
    <w:rsid w:val="00960F80"/>
    <w:rsid w:val="009634A4"/>
    <w:rsid w:val="009743BD"/>
    <w:rsid w:val="00996335"/>
    <w:rsid w:val="009B3E3E"/>
    <w:rsid w:val="009B45BC"/>
    <w:rsid w:val="009B773D"/>
    <w:rsid w:val="009C662B"/>
    <w:rsid w:val="00A02D2E"/>
    <w:rsid w:val="00A3577F"/>
    <w:rsid w:val="00AA0E7A"/>
    <w:rsid w:val="00AA2BBD"/>
    <w:rsid w:val="00AF2F69"/>
    <w:rsid w:val="00B005CC"/>
    <w:rsid w:val="00B10C46"/>
    <w:rsid w:val="00B22D60"/>
    <w:rsid w:val="00B716B2"/>
    <w:rsid w:val="00B92723"/>
    <w:rsid w:val="00BC10ED"/>
    <w:rsid w:val="00C113E5"/>
    <w:rsid w:val="00C4132E"/>
    <w:rsid w:val="00C61D11"/>
    <w:rsid w:val="00C71831"/>
    <w:rsid w:val="00C819FF"/>
    <w:rsid w:val="00CF4D0A"/>
    <w:rsid w:val="00CF5774"/>
    <w:rsid w:val="00D12815"/>
    <w:rsid w:val="00DE3A9C"/>
    <w:rsid w:val="00DE6DE9"/>
    <w:rsid w:val="00DF1F2B"/>
    <w:rsid w:val="00E22A37"/>
    <w:rsid w:val="00E633CD"/>
    <w:rsid w:val="00E702C9"/>
    <w:rsid w:val="00F227DF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16</cp:revision>
  <dcterms:created xsi:type="dcterms:W3CDTF">2020-09-17T08:32:00Z</dcterms:created>
  <dcterms:modified xsi:type="dcterms:W3CDTF">2020-09-17T10:44:00Z</dcterms:modified>
</cp:coreProperties>
</file>