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F2B9" w14:textId="48315CE0" w:rsidR="008C4EAC" w:rsidRDefault="003C2487">
      <w:r w:rsidRPr="003C2487">
        <w:t>Alkan (enkeltbindinger)</w:t>
      </w:r>
    </w:p>
    <w:p w14:paraId="5E7A2B89" w14:textId="4AB93E0D" w:rsidR="003C2487" w:rsidRDefault="003C2487">
      <w:r>
        <w:t>T</w:t>
      </w:r>
      <w:r w:rsidRPr="003C2487">
        <w:t>etraedrisk opbygnin</w:t>
      </w:r>
      <w:r>
        <w:t>g</w:t>
      </w:r>
    </w:p>
    <w:p w14:paraId="548BD2C1" w14:textId="0BB8AA41" w:rsidR="003C2487" w:rsidRDefault="003C2487">
      <w:r>
        <w:t>Mættet</w:t>
      </w:r>
    </w:p>
    <w:p w14:paraId="7A84263C" w14:textId="77777777" w:rsidR="003C2487" w:rsidRDefault="003C2487"/>
    <w:p w14:paraId="61A1686B" w14:textId="25A543E3" w:rsidR="003C2487" w:rsidRDefault="003C2487">
      <w:r>
        <w:t>Alken (dobbeltbindinger)</w:t>
      </w:r>
    </w:p>
    <w:p w14:paraId="50E7353F" w14:textId="4E1F28A7" w:rsidR="003C2487" w:rsidRDefault="003C2487">
      <w:r>
        <w:t>Plan opbygning</w:t>
      </w:r>
    </w:p>
    <w:p w14:paraId="063475BC" w14:textId="738FC1C8" w:rsidR="003C2487" w:rsidRDefault="003C2487">
      <w:r>
        <w:t>Umættet</w:t>
      </w:r>
    </w:p>
    <w:p w14:paraId="79A8986B" w14:textId="77777777" w:rsidR="003C2487" w:rsidRDefault="003C2487"/>
    <w:p w14:paraId="25D1D262" w14:textId="4A97ECA6" w:rsidR="003C2487" w:rsidRPr="003C2487" w:rsidRDefault="003C2487">
      <w:r>
        <w:t>Alkyn (tripelbindinger)</w:t>
      </w:r>
    </w:p>
    <w:p w14:paraId="22532CB9" w14:textId="7FD67B8D" w:rsidR="003C2487" w:rsidRDefault="003C2487">
      <w:r>
        <w:t>Lineær opbygning</w:t>
      </w:r>
    </w:p>
    <w:p w14:paraId="333B159B" w14:textId="7C3C3AB7" w:rsidR="003C2487" w:rsidRDefault="003C2487">
      <w:r>
        <w:t>Umættet</w:t>
      </w:r>
    </w:p>
    <w:p w14:paraId="5FF8281C" w14:textId="77777777" w:rsidR="003C2487" w:rsidRDefault="003C2487"/>
    <w:p w14:paraId="644B5060" w14:textId="49D6982B" w:rsidR="003C2487" w:rsidRDefault="003C2487">
      <w:r>
        <w:t>Carbonhydrider er hydrofobe (upolære</w:t>
      </w:r>
    </w:p>
    <w:p w14:paraId="42F0DAC4" w14:textId="77777777" w:rsidR="003C2487" w:rsidRDefault="003C2487"/>
    <w:p w14:paraId="17F010FC" w14:textId="3B77B5DB" w:rsidR="003C2487" w:rsidRPr="003C2487" w:rsidRDefault="003C2487">
      <w:r>
        <w:rPr>
          <w:b/>
          <w:bCs/>
        </w:rPr>
        <w:t>Kemi navne</w:t>
      </w:r>
    </w:p>
    <w:p w14:paraId="41561449" w14:textId="4EFC489D" w:rsidR="003C2487" w:rsidRDefault="003C2487">
      <w:r>
        <w:t>Meth</w:t>
      </w:r>
    </w:p>
    <w:p w14:paraId="5AE4AAEB" w14:textId="531104F1" w:rsidR="003C2487" w:rsidRDefault="003C2487">
      <w:r>
        <w:t>Eth</w:t>
      </w:r>
    </w:p>
    <w:p w14:paraId="05752647" w14:textId="420567B8" w:rsidR="003C2487" w:rsidRDefault="003C2487">
      <w:r>
        <w:t>Prop</w:t>
      </w:r>
    </w:p>
    <w:p w14:paraId="2394B85B" w14:textId="5E1E05E8" w:rsidR="003C2487" w:rsidRDefault="003C2487">
      <w:r>
        <w:t>But</w:t>
      </w:r>
    </w:p>
    <w:p w14:paraId="5BE032B6" w14:textId="493231C1" w:rsidR="003C2487" w:rsidRDefault="003C2487">
      <w:r>
        <w:t>Pent</w:t>
      </w:r>
    </w:p>
    <w:p w14:paraId="42624A1D" w14:textId="12B5C12D" w:rsidR="003C2487" w:rsidRDefault="003C2487">
      <w:r>
        <w:t>Hex</w:t>
      </w:r>
    </w:p>
    <w:p w14:paraId="361F64B3" w14:textId="73C91604" w:rsidR="003C2487" w:rsidRDefault="003C2487">
      <w:r>
        <w:t>Hept</w:t>
      </w:r>
    </w:p>
    <w:p w14:paraId="3B3AA1CC" w14:textId="31EADE2E" w:rsidR="003C2487" w:rsidRDefault="003C2487">
      <w:r>
        <w:t>Oct</w:t>
      </w:r>
    </w:p>
    <w:p w14:paraId="3205A762" w14:textId="77777777" w:rsidR="00BC36CC" w:rsidRDefault="00BC36CC"/>
    <w:p w14:paraId="13CB6046" w14:textId="77777777" w:rsidR="00BC36CC" w:rsidRDefault="00BC36CC"/>
    <w:p w14:paraId="0C861FE1" w14:textId="2F185E90" w:rsidR="00BC36CC" w:rsidRDefault="00BC36CC" w:rsidP="00BC36CC">
      <w:pPr>
        <w:pStyle w:val="Overskrift1"/>
      </w:pPr>
      <w:r>
        <w:lastRenderedPageBreak/>
        <w:t>Organisk Kemi</w:t>
      </w:r>
    </w:p>
    <w:p w14:paraId="09C59229" w14:textId="2162031E" w:rsidR="00BC36CC" w:rsidRDefault="00BC36CC" w:rsidP="00BC36CC">
      <w:pPr>
        <w:pStyle w:val="Overskrift2"/>
      </w:pPr>
      <w:r>
        <w:t>Alkoholer</w:t>
      </w:r>
    </w:p>
    <w:p w14:paraId="3389CE9E" w14:textId="4AC1B26B" w:rsidR="00BC36CC" w:rsidRDefault="00BC36CC" w:rsidP="00BC36CC">
      <w:pPr>
        <w:rPr>
          <w:b/>
          <w:bCs/>
        </w:rPr>
      </w:pPr>
      <w:r w:rsidRPr="00BC36CC">
        <w:rPr>
          <w:b/>
          <w:bCs/>
        </w:rPr>
        <w:t>Primær Alkohol</w:t>
      </w:r>
    </w:p>
    <w:p w14:paraId="3CD3C942" w14:textId="54C48512" w:rsidR="00BC36CC" w:rsidRPr="00BC36CC" w:rsidRDefault="00BC36CC" w:rsidP="00BC36CC">
      <w:r>
        <w:t>Har en OH gruppe i enden.</w:t>
      </w:r>
    </w:p>
    <w:p w14:paraId="1DA2F847" w14:textId="5D95AA5D" w:rsidR="00BC36CC" w:rsidRDefault="00BC36CC" w:rsidP="00BC36CC">
      <w:pPr>
        <w:rPr>
          <w:b/>
          <w:bCs/>
        </w:rPr>
      </w:pPr>
      <w:r w:rsidRPr="00BC36CC">
        <w:rPr>
          <w:b/>
          <w:bCs/>
        </w:rPr>
        <w:t>Sekundær alkohol</w:t>
      </w:r>
    </w:p>
    <w:p w14:paraId="1D688B07" w14:textId="043AA85F" w:rsidR="00BC36CC" w:rsidRPr="00BC36CC" w:rsidRDefault="00BC36CC" w:rsidP="00BC36CC">
      <w:r>
        <w:t>Har en OH gruppe i midten.</w:t>
      </w:r>
    </w:p>
    <w:p w14:paraId="409CEC70" w14:textId="484F933B" w:rsidR="00BC36CC" w:rsidRDefault="00BC36CC" w:rsidP="00BC36CC">
      <w:pPr>
        <w:rPr>
          <w:b/>
          <w:bCs/>
        </w:rPr>
      </w:pPr>
      <w:r w:rsidRPr="00BC36CC">
        <w:rPr>
          <w:b/>
          <w:bCs/>
        </w:rPr>
        <w:t>Tertiær alkohol</w:t>
      </w:r>
    </w:p>
    <w:p w14:paraId="6BADF507" w14:textId="44A0496C" w:rsidR="00BC36CC" w:rsidRPr="00BC36CC" w:rsidRDefault="00BC36CC" w:rsidP="00BC36CC">
      <w:r>
        <w:t>Har en OH gruppe og en forgrening i midten.</w:t>
      </w:r>
    </w:p>
    <w:p w14:paraId="4E6488DD" w14:textId="77777777" w:rsidR="00BC36CC" w:rsidRPr="00BC36CC" w:rsidRDefault="00BC36CC" w:rsidP="00BC36CC"/>
    <w:sectPr w:rsidR="00BC36CC" w:rsidRPr="00BC3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04"/>
    <w:rsid w:val="002841D9"/>
    <w:rsid w:val="002F45B2"/>
    <w:rsid w:val="002F7045"/>
    <w:rsid w:val="003C2487"/>
    <w:rsid w:val="00485004"/>
    <w:rsid w:val="00591A14"/>
    <w:rsid w:val="006824EA"/>
    <w:rsid w:val="008C4EAC"/>
    <w:rsid w:val="00BC36CC"/>
    <w:rsid w:val="00C14404"/>
    <w:rsid w:val="00D90B51"/>
    <w:rsid w:val="00DE019D"/>
    <w:rsid w:val="00EB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D7235"/>
  <w15:chartTrackingRefBased/>
  <w15:docId w15:val="{E5D8AF44-0F4E-495D-9BB3-F3C4AEE1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1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1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1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1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1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1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1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1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1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144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C144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14404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14404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14404"/>
    <w:rPr>
      <w:rFonts w:eastAsiaTheme="majorEastAsia" w:cstheme="majorBidi"/>
      <w:color w:val="0F4761" w:themeColor="accent1" w:themeShade="BF"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14404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14404"/>
    <w:rPr>
      <w:rFonts w:eastAsiaTheme="majorEastAsia" w:cstheme="majorBidi"/>
      <w:color w:val="595959" w:themeColor="text1" w:themeTint="A6"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14404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14404"/>
    <w:rPr>
      <w:rFonts w:eastAsiaTheme="majorEastAsia" w:cstheme="majorBidi"/>
      <w:color w:val="272727" w:themeColor="text1" w:themeTint="D8"/>
      <w:lang w:val="da-DK"/>
    </w:rPr>
  </w:style>
  <w:style w:type="paragraph" w:styleId="Titel">
    <w:name w:val="Title"/>
    <w:basedOn w:val="Normal"/>
    <w:next w:val="Normal"/>
    <w:link w:val="TitelTegn"/>
    <w:uiPriority w:val="10"/>
    <w:qFormat/>
    <w:rsid w:val="00C1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14404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1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14404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Citat">
    <w:name w:val="Quote"/>
    <w:basedOn w:val="Normal"/>
    <w:next w:val="Normal"/>
    <w:link w:val="CitatTegn"/>
    <w:uiPriority w:val="29"/>
    <w:qFormat/>
    <w:rsid w:val="00C1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14404"/>
    <w:rPr>
      <w:i/>
      <w:iCs/>
      <w:color w:val="404040" w:themeColor="text1" w:themeTint="BF"/>
      <w:lang w:val="da-DK"/>
    </w:rPr>
  </w:style>
  <w:style w:type="paragraph" w:styleId="Listeafsnit">
    <w:name w:val="List Paragraph"/>
    <w:basedOn w:val="Normal"/>
    <w:uiPriority w:val="34"/>
    <w:qFormat/>
    <w:rsid w:val="00C1440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1440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1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14404"/>
    <w:rPr>
      <w:i/>
      <w:iCs/>
      <w:color w:val="0F4761" w:themeColor="accent1" w:themeShade="BF"/>
      <w:lang w:val="da-DK"/>
    </w:rPr>
  </w:style>
  <w:style w:type="character" w:styleId="Kraftighenvisning">
    <w:name w:val="Intense Reference"/>
    <w:basedOn w:val="Standardskrifttypeiafsnit"/>
    <w:uiPriority w:val="32"/>
    <w:qFormat/>
    <w:rsid w:val="00C1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Bertram Roger Terndrup</dc:creator>
  <cp:keywords/>
  <dc:description/>
  <cp:lastModifiedBy>Bertram Roger Terndrup</cp:lastModifiedBy>
  <cp:revision>2</cp:revision>
  <dcterms:created xsi:type="dcterms:W3CDTF">2025-11-03T07:42:00Z</dcterms:created>
  <dcterms:modified xsi:type="dcterms:W3CDTF">2025-11-24T12:33:00Z</dcterms:modified>
</cp:coreProperties>
</file>