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281832" w14:textId="77777777" w:rsidR="00A34CF5" w:rsidRPr="009C4C4E" w:rsidRDefault="00A34CF5" w:rsidP="00A34CF5">
      <w:pPr>
        <w:pStyle w:val="BodyText"/>
        <w:spacing w:line="360" w:lineRule="auto"/>
        <w:jc w:val="center"/>
        <w:rPr>
          <w:b/>
          <w:color w:val="000000" w:themeColor="text1"/>
          <w:sz w:val="28"/>
          <w:szCs w:val="22"/>
        </w:rPr>
      </w:pPr>
      <w:r w:rsidRPr="009C4C4E">
        <w:rPr>
          <w:b/>
          <w:color w:val="000000" w:themeColor="text1"/>
          <w:sz w:val="28"/>
          <w:szCs w:val="22"/>
        </w:rPr>
        <w:t>PENGEMBANGAN APLIKASI ADUAN MULTI-CHANNEL BERBANTUAN AI UNTUK KLASIFIKASI, DETEKSI DUPLIKASI, DAN PRIORITAS ESKALASI PADA</w:t>
      </w:r>
    </w:p>
    <w:p w14:paraId="12B541F8" w14:textId="17350F8E" w:rsidR="00754D34" w:rsidRPr="009C4C4E" w:rsidRDefault="00A34CF5" w:rsidP="00A34CF5">
      <w:pPr>
        <w:pStyle w:val="BodyText"/>
        <w:spacing w:line="360" w:lineRule="auto"/>
        <w:jc w:val="center"/>
        <w:rPr>
          <w:color w:val="000000" w:themeColor="text1"/>
          <w:sz w:val="28"/>
        </w:rPr>
      </w:pPr>
      <w:r w:rsidRPr="009C4C4E">
        <w:rPr>
          <w:b/>
          <w:color w:val="000000" w:themeColor="text1"/>
          <w:sz w:val="28"/>
          <w:szCs w:val="22"/>
        </w:rPr>
        <w:t>KETAPANG MEDIA CENTER</w:t>
      </w:r>
    </w:p>
    <w:p w14:paraId="4EB08D27" w14:textId="77777777" w:rsidR="00754D34" w:rsidRPr="009C4C4E" w:rsidRDefault="00754D34" w:rsidP="00A34CF5">
      <w:pPr>
        <w:pStyle w:val="BodyText"/>
        <w:rPr>
          <w:color w:val="000000" w:themeColor="text1"/>
          <w:sz w:val="28"/>
        </w:rPr>
      </w:pPr>
    </w:p>
    <w:p w14:paraId="52D6BE97" w14:textId="77777777" w:rsidR="00A34CF5" w:rsidRPr="009C4C4E" w:rsidRDefault="00A34CF5" w:rsidP="00A34CF5">
      <w:pPr>
        <w:pStyle w:val="BodyText"/>
        <w:rPr>
          <w:color w:val="000000" w:themeColor="text1"/>
          <w:sz w:val="28"/>
        </w:rPr>
      </w:pPr>
    </w:p>
    <w:p w14:paraId="26F28D71" w14:textId="77777777" w:rsidR="001578D5" w:rsidRPr="009C4C4E" w:rsidRDefault="001578D5" w:rsidP="001578D5">
      <w:pPr>
        <w:pStyle w:val="BodyText"/>
        <w:spacing w:line="360" w:lineRule="auto"/>
        <w:jc w:val="center"/>
        <w:rPr>
          <w:b/>
          <w:bCs/>
          <w:i/>
          <w:iCs/>
          <w:color w:val="000000" w:themeColor="text1"/>
          <w:szCs w:val="22"/>
        </w:rPr>
      </w:pPr>
      <w:r w:rsidRPr="009C4C4E">
        <w:rPr>
          <w:b/>
          <w:bCs/>
          <w:i/>
          <w:iCs/>
          <w:color w:val="000000" w:themeColor="text1"/>
          <w:szCs w:val="22"/>
        </w:rPr>
        <w:t xml:space="preserve">DEVELOPMENT OF AN AI-ASSISTED MULTI-CHANNEL </w:t>
      </w:r>
    </w:p>
    <w:p w14:paraId="6623E4A3" w14:textId="68232295" w:rsidR="00754D34" w:rsidRPr="009C4C4E" w:rsidRDefault="001578D5" w:rsidP="001578D5">
      <w:pPr>
        <w:pStyle w:val="BodyText"/>
        <w:spacing w:line="360" w:lineRule="auto"/>
        <w:jc w:val="center"/>
        <w:rPr>
          <w:b/>
          <w:bCs/>
          <w:i/>
          <w:iCs/>
          <w:color w:val="000000" w:themeColor="text1"/>
          <w:szCs w:val="22"/>
        </w:rPr>
      </w:pPr>
      <w:r w:rsidRPr="009C4C4E">
        <w:rPr>
          <w:b/>
          <w:bCs/>
          <w:i/>
          <w:iCs/>
          <w:color w:val="000000" w:themeColor="text1"/>
          <w:szCs w:val="22"/>
        </w:rPr>
        <w:t>COMPLAINT MANAGEMENT APPLICATION FOR CLASSIFICATION, DUPLICATE DETECTION, AND ESCALATION PRIORITIZATION AT KETAPANG MEDIA CENTER</w:t>
      </w:r>
    </w:p>
    <w:p w14:paraId="0A072865" w14:textId="77777777" w:rsidR="00754D34" w:rsidRPr="009C4C4E" w:rsidRDefault="00754D34" w:rsidP="00754D34">
      <w:pPr>
        <w:pStyle w:val="BodyText"/>
        <w:spacing w:line="360" w:lineRule="auto"/>
        <w:rPr>
          <w:color w:val="000000" w:themeColor="text1"/>
          <w:sz w:val="28"/>
        </w:rPr>
      </w:pPr>
    </w:p>
    <w:p w14:paraId="24D552C1" w14:textId="77777777" w:rsidR="00A34CF5" w:rsidRPr="009C4C4E" w:rsidRDefault="00A34CF5" w:rsidP="00A34CF5">
      <w:pPr>
        <w:pStyle w:val="BodyText"/>
        <w:jc w:val="center"/>
        <w:rPr>
          <w:b/>
          <w:bCs/>
          <w:color w:val="000000" w:themeColor="text1"/>
          <w:szCs w:val="22"/>
        </w:rPr>
      </w:pPr>
      <w:r w:rsidRPr="009C4C4E">
        <w:rPr>
          <w:b/>
          <w:bCs/>
          <w:color w:val="000000" w:themeColor="text1"/>
          <w:szCs w:val="22"/>
        </w:rPr>
        <w:t>Laporan ini disusun untuk memenuhi syarat menyelesaikan pendidikan Diploma III Program Studi Teknologi Informasi</w:t>
      </w:r>
    </w:p>
    <w:p w14:paraId="58D8DBDE" w14:textId="26D48ADC" w:rsidR="00A34CF5" w:rsidRPr="009C4C4E" w:rsidRDefault="00A34CF5" w:rsidP="00A34CF5">
      <w:pPr>
        <w:pStyle w:val="BodyText"/>
        <w:jc w:val="center"/>
        <w:rPr>
          <w:b/>
          <w:bCs/>
          <w:color w:val="000000" w:themeColor="text1"/>
          <w:szCs w:val="22"/>
        </w:rPr>
      </w:pPr>
      <w:r w:rsidRPr="009C4C4E">
        <w:rPr>
          <w:b/>
          <w:bCs/>
          <w:color w:val="000000" w:themeColor="text1"/>
          <w:szCs w:val="22"/>
        </w:rPr>
        <w:t>di Jurusan Teknik Elektro dan Teknik Informatika</w:t>
      </w:r>
    </w:p>
    <w:p w14:paraId="4FA562BD" w14:textId="77777777" w:rsidR="00754D34" w:rsidRPr="009C4C4E" w:rsidRDefault="00754D34" w:rsidP="00A34CF5">
      <w:pPr>
        <w:pStyle w:val="BodyText"/>
        <w:rPr>
          <w:color w:val="000000" w:themeColor="text1"/>
          <w:sz w:val="28"/>
          <w:szCs w:val="28"/>
        </w:rPr>
      </w:pPr>
    </w:p>
    <w:p w14:paraId="26B0EB9B" w14:textId="77777777" w:rsidR="00A34CF5" w:rsidRPr="009C4C4E" w:rsidRDefault="00A34CF5" w:rsidP="00A34CF5">
      <w:pPr>
        <w:pStyle w:val="BodyText"/>
        <w:rPr>
          <w:color w:val="000000" w:themeColor="text1"/>
          <w:sz w:val="28"/>
          <w:szCs w:val="28"/>
        </w:rPr>
      </w:pPr>
    </w:p>
    <w:p w14:paraId="16C9C168" w14:textId="77777777" w:rsidR="00754D34" w:rsidRPr="009C4C4E" w:rsidRDefault="00754D34" w:rsidP="00754D34">
      <w:pPr>
        <w:spacing w:line="360" w:lineRule="auto"/>
        <w:jc w:val="center"/>
        <w:rPr>
          <w:sz w:val="28"/>
          <w:szCs w:val="28"/>
        </w:rPr>
      </w:pPr>
      <w:r w:rsidRPr="009C4C4E">
        <w:rPr>
          <w:sz w:val="28"/>
          <w:szCs w:val="28"/>
        </w:rPr>
        <w:t>Oleh</w:t>
      </w:r>
      <w:r w:rsidRPr="009C4C4E">
        <w:rPr>
          <w:spacing w:val="-3"/>
          <w:sz w:val="28"/>
          <w:szCs w:val="28"/>
        </w:rPr>
        <w:t xml:space="preserve"> </w:t>
      </w:r>
      <w:r w:rsidRPr="009C4C4E">
        <w:rPr>
          <w:spacing w:val="-10"/>
          <w:sz w:val="28"/>
          <w:szCs w:val="28"/>
        </w:rPr>
        <w:t>:</w:t>
      </w:r>
    </w:p>
    <w:p w14:paraId="550D76F7" w14:textId="77777777" w:rsidR="00754D34" w:rsidRPr="009C4C4E" w:rsidRDefault="00754D34" w:rsidP="00754D34">
      <w:pPr>
        <w:ind w:left="967" w:right="825"/>
        <w:jc w:val="center"/>
        <w:rPr>
          <w:b/>
          <w:color w:val="000000" w:themeColor="text1"/>
          <w:sz w:val="28"/>
        </w:rPr>
      </w:pPr>
      <w:r w:rsidRPr="009C4C4E">
        <w:rPr>
          <w:b/>
          <w:color w:val="000000" w:themeColor="text1"/>
          <w:sz w:val="28"/>
          <w:u w:val="single"/>
        </w:rPr>
        <w:t>ACHMAD BAGUS APRIANTO</w:t>
      </w:r>
    </w:p>
    <w:p w14:paraId="0099C6D0" w14:textId="77777777" w:rsidR="00754D34" w:rsidRPr="009C4C4E" w:rsidRDefault="00754D34" w:rsidP="00754D34">
      <w:pPr>
        <w:ind w:left="969" w:right="825"/>
        <w:jc w:val="center"/>
        <w:rPr>
          <w:b/>
          <w:bCs/>
          <w:color w:val="000000" w:themeColor="text1"/>
          <w:sz w:val="28"/>
        </w:rPr>
      </w:pPr>
      <w:r w:rsidRPr="009C4C4E">
        <w:rPr>
          <w:b/>
          <w:bCs/>
          <w:color w:val="000000" w:themeColor="text1"/>
          <w:sz w:val="28"/>
        </w:rPr>
        <w:t>NIM.</w:t>
      </w:r>
      <w:r w:rsidRPr="009C4C4E">
        <w:rPr>
          <w:b/>
          <w:bCs/>
          <w:color w:val="000000" w:themeColor="text1"/>
          <w:spacing w:val="2"/>
          <w:sz w:val="28"/>
        </w:rPr>
        <w:t xml:space="preserve"> </w:t>
      </w:r>
      <w:r w:rsidRPr="009C4C4E">
        <w:rPr>
          <w:b/>
          <w:bCs/>
          <w:color w:val="000000" w:themeColor="text1"/>
          <w:sz w:val="28"/>
        </w:rPr>
        <w:t>304 2023</w:t>
      </w:r>
      <w:r w:rsidRPr="009C4C4E">
        <w:rPr>
          <w:b/>
          <w:bCs/>
          <w:color w:val="000000" w:themeColor="text1"/>
          <w:spacing w:val="-3"/>
          <w:sz w:val="28"/>
        </w:rPr>
        <w:t xml:space="preserve"> </w:t>
      </w:r>
      <w:r w:rsidRPr="009C4C4E">
        <w:rPr>
          <w:b/>
          <w:bCs/>
          <w:color w:val="000000" w:themeColor="text1"/>
          <w:spacing w:val="-5"/>
          <w:sz w:val="28"/>
        </w:rPr>
        <w:t>024</w:t>
      </w:r>
    </w:p>
    <w:p w14:paraId="266CCE50" w14:textId="77777777" w:rsidR="00754D34" w:rsidRPr="009C4C4E" w:rsidRDefault="00754D34" w:rsidP="00A34CF5">
      <w:pPr>
        <w:pStyle w:val="BodyText"/>
        <w:spacing w:line="360" w:lineRule="auto"/>
        <w:rPr>
          <w:color w:val="000000" w:themeColor="text1"/>
          <w:sz w:val="28"/>
          <w:szCs w:val="36"/>
        </w:rPr>
      </w:pPr>
    </w:p>
    <w:p w14:paraId="47859C5A" w14:textId="77777777" w:rsidR="00754D34" w:rsidRPr="009C4C4E" w:rsidRDefault="00754D34" w:rsidP="00754D34">
      <w:pPr>
        <w:pStyle w:val="BodyText"/>
        <w:spacing w:line="360" w:lineRule="auto"/>
        <w:ind w:right="3"/>
        <w:rPr>
          <w:color w:val="000000" w:themeColor="text1"/>
          <w:sz w:val="28"/>
          <w:szCs w:val="36"/>
        </w:rPr>
      </w:pPr>
    </w:p>
    <w:p w14:paraId="6BCC156A" w14:textId="77777777" w:rsidR="00754D34" w:rsidRPr="009C4C4E" w:rsidRDefault="00754D34" w:rsidP="00754D34">
      <w:pPr>
        <w:pStyle w:val="BodyText"/>
        <w:spacing w:line="360" w:lineRule="auto"/>
        <w:jc w:val="center"/>
        <w:rPr>
          <w:color w:val="000000" w:themeColor="text1"/>
          <w:sz w:val="28"/>
        </w:rPr>
      </w:pPr>
      <w:r w:rsidRPr="009C4C4E">
        <w:rPr>
          <w:noProof/>
          <w:color w:val="000000" w:themeColor="text1"/>
          <w:sz w:val="20"/>
        </w:rPr>
        <w:drawing>
          <wp:inline distT="0" distB="0" distL="0" distR="0" wp14:anchorId="7155C92B" wp14:editId="0313710F">
            <wp:extent cx="1439545" cy="1439545"/>
            <wp:effectExtent l="0" t="0" r="8255" b="8255"/>
            <wp:docPr id="916941491"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39545" cy="1439545"/>
                    </a:xfrm>
                    <a:prstGeom prst="rect">
                      <a:avLst/>
                    </a:prstGeom>
                  </pic:spPr>
                </pic:pic>
              </a:graphicData>
            </a:graphic>
          </wp:inline>
        </w:drawing>
      </w:r>
    </w:p>
    <w:p w14:paraId="1534031E" w14:textId="77777777" w:rsidR="00754D34" w:rsidRPr="009C4C4E" w:rsidRDefault="00754D34" w:rsidP="00754D34">
      <w:pPr>
        <w:pStyle w:val="BodyText"/>
        <w:spacing w:line="360" w:lineRule="auto"/>
        <w:rPr>
          <w:color w:val="000000" w:themeColor="text1"/>
          <w:sz w:val="28"/>
        </w:rPr>
      </w:pPr>
    </w:p>
    <w:p w14:paraId="07685451" w14:textId="77777777" w:rsidR="00754D34" w:rsidRPr="009C4C4E" w:rsidRDefault="00754D34" w:rsidP="00754D34">
      <w:pPr>
        <w:pStyle w:val="BodyText"/>
        <w:tabs>
          <w:tab w:val="left" w:pos="6807"/>
        </w:tabs>
        <w:spacing w:line="360" w:lineRule="auto"/>
        <w:rPr>
          <w:color w:val="000000" w:themeColor="text1"/>
          <w:sz w:val="28"/>
        </w:rPr>
      </w:pPr>
    </w:p>
    <w:p w14:paraId="487766AA" w14:textId="77777777" w:rsidR="00754D34" w:rsidRPr="009C4C4E" w:rsidRDefault="00754D34" w:rsidP="00754D34">
      <w:pPr>
        <w:spacing w:line="360" w:lineRule="auto"/>
        <w:jc w:val="center"/>
        <w:rPr>
          <w:b/>
          <w:bCs/>
          <w:sz w:val="28"/>
          <w:szCs w:val="28"/>
        </w:rPr>
      </w:pPr>
      <w:r w:rsidRPr="009C4C4E">
        <w:rPr>
          <w:b/>
          <w:bCs/>
          <w:sz w:val="28"/>
          <w:szCs w:val="28"/>
        </w:rPr>
        <w:t>PROGRAM</w:t>
      </w:r>
      <w:r w:rsidRPr="009C4C4E">
        <w:rPr>
          <w:b/>
          <w:bCs/>
          <w:spacing w:val="-12"/>
          <w:sz w:val="28"/>
          <w:szCs w:val="28"/>
        </w:rPr>
        <w:t xml:space="preserve"> </w:t>
      </w:r>
      <w:r w:rsidRPr="009C4C4E">
        <w:rPr>
          <w:b/>
          <w:bCs/>
          <w:sz w:val="28"/>
          <w:szCs w:val="28"/>
        </w:rPr>
        <w:t>STUDI</w:t>
      </w:r>
      <w:r w:rsidRPr="009C4C4E">
        <w:rPr>
          <w:b/>
          <w:bCs/>
          <w:spacing w:val="-16"/>
          <w:sz w:val="28"/>
          <w:szCs w:val="28"/>
        </w:rPr>
        <w:t xml:space="preserve"> </w:t>
      </w:r>
      <w:r w:rsidRPr="009C4C4E">
        <w:rPr>
          <w:b/>
          <w:bCs/>
          <w:sz w:val="28"/>
          <w:szCs w:val="28"/>
        </w:rPr>
        <w:t>TEKNOLOGI</w:t>
      </w:r>
      <w:r w:rsidRPr="009C4C4E">
        <w:rPr>
          <w:b/>
          <w:bCs/>
          <w:spacing w:val="-13"/>
          <w:sz w:val="28"/>
          <w:szCs w:val="28"/>
        </w:rPr>
        <w:t xml:space="preserve"> </w:t>
      </w:r>
      <w:r w:rsidRPr="009C4C4E">
        <w:rPr>
          <w:b/>
          <w:bCs/>
          <w:sz w:val="28"/>
          <w:szCs w:val="28"/>
        </w:rPr>
        <w:t xml:space="preserve">INFORMASI </w:t>
      </w:r>
    </w:p>
    <w:p w14:paraId="502F6814" w14:textId="77777777" w:rsidR="00754D34" w:rsidRPr="009C4C4E" w:rsidRDefault="00754D34" w:rsidP="00754D34">
      <w:pPr>
        <w:spacing w:line="360" w:lineRule="auto"/>
        <w:jc w:val="center"/>
        <w:rPr>
          <w:b/>
          <w:bCs/>
          <w:sz w:val="28"/>
          <w:szCs w:val="28"/>
        </w:rPr>
      </w:pPr>
      <w:r w:rsidRPr="009C4C4E">
        <w:rPr>
          <w:b/>
          <w:bCs/>
          <w:sz w:val="28"/>
          <w:szCs w:val="28"/>
        </w:rPr>
        <w:t>POLITEKNIK</w:t>
      </w:r>
      <w:r w:rsidRPr="009C4C4E">
        <w:rPr>
          <w:b/>
          <w:bCs/>
          <w:spacing w:val="-16"/>
          <w:sz w:val="28"/>
          <w:szCs w:val="28"/>
        </w:rPr>
        <w:t xml:space="preserve"> </w:t>
      </w:r>
      <w:r w:rsidRPr="009C4C4E">
        <w:rPr>
          <w:b/>
          <w:bCs/>
          <w:sz w:val="28"/>
          <w:szCs w:val="28"/>
        </w:rPr>
        <w:t>NEGERI</w:t>
      </w:r>
      <w:r w:rsidRPr="009C4C4E">
        <w:rPr>
          <w:b/>
          <w:bCs/>
          <w:spacing w:val="-15"/>
          <w:sz w:val="28"/>
          <w:szCs w:val="28"/>
        </w:rPr>
        <w:t xml:space="preserve"> </w:t>
      </w:r>
      <w:r w:rsidRPr="009C4C4E">
        <w:rPr>
          <w:b/>
          <w:bCs/>
          <w:sz w:val="28"/>
          <w:szCs w:val="28"/>
        </w:rPr>
        <w:t>KETAPANG</w:t>
      </w:r>
    </w:p>
    <w:p w14:paraId="45B8A9F2" w14:textId="77777777" w:rsidR="00754D34" w:rsidRPr="009C4C4E" w:rsidRDefault="00754D34" w:rsidP="00754D34">
      <w:pPr>
        <w:spacing w:line="360" w:lineRule="auto"/>
        <w:jc w:val="center"/>
        <w:rPr>
          <w:b/>
          <w:bCs/>
          <w:spacing w:val="-4"/>
          <w:szCs w:val="24"/>
        </w:rPr>
      </w:pPr>
      <w:r w:rsidRPr="009C4C4E">
        <w:rPr>
          <w:b/>
          <w:bCs/>
          <w:spacing w:val="-4"/>
          <w:szCs w:val="24"/>
        </w:rPr>
        <w:t>KETAPANG</w:t>
      </w:r>
    </w:p>
    <w:p w14:paraId="585C8B38" w14:textId="77777777" w:rsidR="00754D34" w:rsidRPr="009C4C4E" w:rsidRDefault="00754D34" w:rsidP="00754D34">
      <w:pPr>
        <w:spacing w:line="360" w:lineRule="auto"/>
        <w:jc w:val="center"/>
        <w:rPr>
          <w:b/>
          <w:bCs/>
          <w:spacing w:val="-4"/>
          <w:sz w:val="28"/>
          <w:szCs w:val="28"/>
        </w:rPr>
      </w:pPr>
      <w:r w:rsidRPr="009C4C4E">
        <w:rPr>
          <w:b/>
          <w:bCs/>
          <w:spacing w:val="-4"/>
          <w:szCs w:val="24"/>
        </w:rPr>
        <w:t>2026</w:t>
      </w:r>
    </w:p>
    <w:p w14:paraId="4FA6191F" w14:textId="77777777" w:rsidR="00A34CF5" w:rsidRPr="009C4C4E" w:rsidRDefault="00A34CF5" w:rsidP="00A34CF5">
      <w:pPr>
        <w:pStyle w:val="BodyText"/>
        <w:spacing w:line="360" w:lineRule="auto"/>
        <w:jc w:val="center"/>
        <w:rPr>
          <w:b/>
          <w:color w:val="000000" w:themeColor="text1"/>
          <w:sz w:val="28"/>
          <w:szCs w:val="22"/>
        </w:rPr>
      </w:pPr>
      <w:r w:rsidRPr="009C4C4E">
        <w:rPr>
          <w:b/>
          <w:color w:val="000000" w:themeColor="text1"/>
          <w:sz w:val="28"/>
          <w:szCs w:val="22"/>
        </w:rPr>
        <w:lastRenderedPageBreak/>
        <w:t>PENGEMBANGAN APLIKASI ADUAN MULTI-CHANNEL BERBANTUAN AI UNTUK KLASIFIKASI, DETEKSI DUPLIKASI, DAN PRIORITAS ESKALASI PADA</w:t>
      </w:r>
    </w:p>
    <w:p w14:paraId="321E8A36" w14:textId="77777777" w:rsidR="00A34CF5" w:rsidRPr="009C4C4E" w:rsidRDefault="00A34CF5" w:rsidP="00A34CF5">
      <w:pPr>
        <w:pStyle w:val="BodyText"/>
        <w:spacing w:line="360" w:lineRule="auto"/>
        <w:jc w:val="center"/>
        <w:rPr>
          <w:color w:val="000000" w:themeColor="text1"/>
          <w:sz w:val="28"/>
        </w:rPr>
      </w:pPr>
      <w:r w:rsidRPr="009C4C4E">
        <w:rPr>
          <w:b/>
          <w:color w:val="000000" w:themeColor="text1"/>
          <w:sz w:val="28"/>
          <w:szCs w:val="22"/>
        </w:rPr>
        <w:t>KETAPANG MEDIA CENTER</w:t>
      </w:r>
    </w:p>
    <w:p w14:paraId="58A90C30" w14:textId="77777777" w:rsidR="00A34CF5" w:rsidRPr="009C4C4E" w:rsidRDefault="00A34CF5" w:rsidP="00A34CF5">
      <w:pPr>
        <w:pStyle w:val="BodyText"/>
        <w:rPr>
          <w:color w:val="000000" w:themeColor="text1"/>
          <w:sz w:val="28"/>
        </w:rPr>
      </w:pPr>
    </w:p>
    <w:p w14:paraId="68456DB8" w14:textId="77777777" w:rsidR="00A34CF5" w:rsidRPr="009C4C4E" w:rsidRDefault="00A34CF5" w:rsidP="00A34CF5">
      <w:pPr>
        <w:pStyle w:val="BodyText"/>
        <w:rPr>
          <w:color w:val="000000" w:themeColor="text1"/>
          <w:sz w:val="28"/>
        </w:rPr>
      </w:pPr>
    </w:p>
    <w:p w14:paraId="4A8F1558" w14:textId="77777777" w:rsidR="00A34CF5" w:rsidRPr="009C4C4E" w:rsidRDefault="00A34CF5" w:rsidP="00A34CF5">
      <w:pPr>
        <w:pStyle w:val="BodyText"/>
        <w:spacing w:line="360" w:lineRule="auto"/>
        <w:jc w:val="center"/>
        <w:rPr>
          <w:b/>
          <w:bCs/>
          <w:i/>
          <w:iCs/>
          <w:color w:val="000000" w:themeColor="text1"/>
          <w:szCs w:val="22"/>
        </w:rPr>
      </w:pPr>
      <w:r w:rsidRPr="009C4C4E">
        <w:rPr>
          <w:b/>
          <w:bCs/>
          <w:i/>
          <w:iCs/>
          <w:color w:val="000000" w:themeColor="text1"/>
          <w:szCs w:val="22"/>
        </w:rPr>
        <w:t xml:space="preserve">DEVELOPMENT OF AN AI-ASSISTED MULTI-CHANNEL </w:t>
      </w:r>
    </w:p>
    <w:p w14:paraId="6E32A137" w14:textId="77777777" w:rsidR="00A34CF5" w:rsidRPr="009C4C4E" w:rsidRDefault="00A34CF5" w:rsidP="00A34CF5">
      <w:pPr>
        <w:pStyle w:val="BodyText"/>
        <w:spacing w:line="360" w:lineRule="auto"/>
        <w:jc w:val="center"/>
        <w:rPr>
          <w:b/>
          <w:bCs/>
          <w:i/>
          <w:iCs/>
          <w:color w:val="000000" w:themeColor="text1"/>
          <w:szCs w:val="22"/>
        </w:rPr>
      </w:pPr>
      <w:r w:rsidRPr="009C4C4E">
        <w:rPr>
          <w:b/>
          <w:bCs/>
          <w:i/>
          <w:iCs/>
          <w:color w:val="000000" w:themeColor="text1"/>
          <w:szCs w:val="22"/>
        </w:rPr>
        <w:t>COMPLAINT MANAGEMENT APPLICATION FOR CLASSIFICATION, DUPLICATE DETECTION, AND ESCALATION PRIORITIZATION AT KETAPANG MEDIA CENTER</w:t>
      </w:r>
    </w:p>
    <w:p w14:paraId="2FEC2F3F" w14:textId="77777777" w:rsidR="00A34CF5" w:rsidRPr="009C4C4E" w:rsidRDefault="00A34CF5" w:rsidP="00A34CF5">
      <w:pPr>
        <w:pStyle w:val="BodyText"/>
        <w:rPr>
          <w:color w:val="000000" w:themeColor="text1"/>
          <w:sz w:val="28"/>
          <w:szCs w:val="28"/>
        </w:rPr>
      </w:pPr>
    </w:p>
    <w:p w14:paraId="12DD4707" w14:textId="77777777" w:rsidR="00A34CF5" w:rsidRPr="009C4C4E" w:rsidRDefault="00A34CF5" w:rsidP="00A34CF5">
      <w:pPr>
        <w:pStyle w:val="BodyText"/>
        <w:rPr>
          <w:color w:val="000000" w:themeColor="text1"/>
          <w:sz w:val="28"/>
          <w:szCs w:val="28"/>
        </w:rPr>
      </w:pPr>
    </w:p>
    <w:p w14:paraId="04E07121" w14:textId="77777777" w:rsidR="00A34CF5" w:rsidRPr="009C4C4E" w:rsidRDefault="00A34CF5" w:rsidP="00A34CF5">
      <w:pPr>
        <w:pStyle w:val="BodyText"/>
        <w:rPr>
          <w:color w:val="000000" w:themeColor="text1"/>
          <w:sz w:val="28"/>
          <w:szCs w:val="28"/>
        </w:rPr>
      </w:pPr>
    </w:p>
    <w:p w14:paraId="64947D72" w14:textId="77777777" w:rsidR="00A34CF5" w:rsidRPr="009C4C4E" w:rsidRDefault="00A34CF5" w:rsidP="00A34CF5">
      <w:pPr>
        <w:pStyle w:val="BodyText"/>
        <w:rPr>
          <w:color w:val="000000" w:themeColor="text1"/>
          <w:sz w:val="28"/>
          <w:szCs w:val="28"/>
        </w:rPr>
      </w:pPr>
    </w:p>
    <w:p w14:paraId="44A84C42" w14:textId="77777777" w:rsidR="00A34CF5" w:rsidRPr="009C4C4E" w:rsidRDefault="00A34CF5" w:rsidP="00A34CF5">
      <w:pPr>
        <w:pStyle w:val="BodyText"/>
        <w:rPr>
          <w:color w:val="000000" w:themeColor="text1"/>
          <w:sz w:val="28"/>
          <w:szCs w:val="28"/>
        </w:rPr>
      </w:pPr>
    </w:p>
    <w:p w14:paraId="178104A1" w14:textId="77777777" w:rsidR="00A34CF5" w:rsidRPr="009C4C4E" w:rsidRDefault="00A34CF5" w:rsidP="00A34CF5">
      <w:pPr>
        <w:pStyle w:val="BodyText"/>
        <w:rPr>
          <w:color w:val="000000" w:themeColor="text1"/>
          <w:sz w:val="28"/>
          <w:szCs w:val="28"/>
        </w:rPr>
      </w:pPr>
    </w:p>
    <w:p w14:paraId="4DFA816D" w14:textId="77777777" w:rsidR="00A34CF5" w:rsidRPr="009C4C4E" w:rsidRDefault="00A34CF5" w:rsidP="00A34CF5">
      <w:pPr>
        <w:spacing w:line="360" w:lineRule="auto"/>
        <w:jc w:val="center"/>
        <w:rPr>
          <w:sz w:val="28"/>
          <w:szCs w:val="28"/>
        </w:rPr>
      </w:pPr>
      <w:r w:rsidRPr="009C4C4E">
        <w:rPr>
          <w:sz w:val="28"/>
          <w:szCs w:val="28"/>
        </w:rPr>
        <w:t>Oleh</w:t>
      </w:r>
      <w:r w:rsidRPr="009C4C4E">
        <w:rPr>
          <w:spacing w:val="-3"/>
          <w:sz w:val="28"/>
          <w:szCs w:val="28"/>
        </w:rPr>
        <w:t xml:space="preserve"> </w:t>
      </w:r>
      <w:r w:rsidRPr="009C4C4E">
        <w:rPr>
          <w:spacing w:val="-10"/>
          <w:sz w:val="28"/>
          <w:szCs w:val="28"/>
        </w:rPr>
        <w:t>:</w:t>
      </w:r>
    </w:p>
    <w:p w14:paraId="1E44210B" w14:textId="77777777" w:rsidR="00A34CF5" w:rsidRPr="009C4C4E" w:rsidRDefault="00A34CF5" w:rsidP="00A34CF5">
      <w:pPr>
        <w:ind w:left="967" w:right="825"/>
        <w:jc w:val="center"/>
        <w:rPr>
          <w:b/>
          <w:color w:val="000000" w:themeColor="text1"/>
          <w:sz w:val="28"/>
        </w:rPr>
      </w:pPr>
      <w:r w:rsidRPr="009C4C4E">
        <w:rPr>
          <w:b/>
          <w:color w:val="000000" w:themeColor="text1"/>
          <w:sz w:val="28"/>
          <w:u w:val="single"/>
        </w:rPr>
        <w:t>ACHMAD BAGUS APRIANTO</w:t>
      </w:r>
    </w:p>
    <w:p w14:paraId="36B472CC" w14:textId="77777777" w:rsidR="00A34CF5" w:rsidRPr="009C4C4E" w:rsidRDefault="00A34CF5" w:rsidP="00A34CF5">
      <w:pPr>
        <w:ind w:left="969" w:right="825"/>
        <w:jc w:val="center"/>
        <w:rPr>
          <w:b/>
          <w:bCs/>
          <w:color w:val="000000" w:themeColor="text1"/>
          <w:sz w:val="28"/>
        </w:rPr>
      </w:pPr>
      <w:r w:rsidRPr="009C4C4E">
        <w:rPr>
          <w:b/>
          <w:bCs/>
          <w:color w:val="000000" w:themeColor="text1"/>
          <w:sz w:val="28"/>
        </w:rPr>
        <w:t>NIM.</w:t>
      </w:r>
      <w:r w:rsidRPr="009C4C4E">
        <w:rPr>
          <w:b/>
          <w:bCs/>
          <w:color w:val="000000" w:themeColor="text1"/>
          <w:spacing w:val="2"/>
          <w:sz w:val="28"/>
        </w:rPr>
        <w:t xml:space="preserve"> </w:t>
      </w:r>
      <w:r w:rsidRPr="009C4C4E">
        <w:rPr>
          <w:b/>
          <w:bCs/>
          <w:color w:val="000000" w:themeColor="text1"/>
          <w:sz w:val="28"/>
        </w:rPr>
        <w:t>304 2023</w:t>
      </w:r>
      <w:r w:rsidRPr="009C4C4E">
        <w:rPr>
          <w:b/>
          <w:bCs/>
          <w:color w:val="000000" w:themeColor="text1"/>
          <w:spacing w:val="-3"/>
          <w:sz w:val="28"/>
        </w:rPr>
        <w:t xml:space="preserve"> </w:t>
      </w:r>
      <w:r w:rsidRPr="009C4C4E">
        <w:rPr>
          <w:b/>
          <w:bCs/>
          <w:color w:val="000000" w:themeColor="text1"/>
          <w:spacing w:val="-5"/>
          <w:sz w:val="28"/>
        </w:rPr>
        <w:t>024</w:t>
      </w:r>
    </w:p>
    <w:p w14:paraId="43A4C0BE" w14:textId="77777777" w:rsidR="00A34CF5" w:rsidRPr="009C4C4E" w:rsidRDefault="00A34CF5" w:rsidP="00A34CF5">
      <w:pPr>
        <w:pStyle w:val="BodyText"/>
        <w:spacing w:line="360" w:lineRule="auto"/>
        <w:rPr>
          <w:color w:val="000000" w:themeColor="text1"/>
          <w:sz w:val="28"/>
          <w:szCs w:val="36"/>
        </w:rPr>
      </w:pPr>
    </w:p>
    <w:p w14:paraId="2283218D" w14:textId="77777777" w:rsidR="00A34CF5" w:rsidRPr="009C4C4E" w:rsidRDefault="00A34CF5" w:rsidP="00A34CF5">
      <w:pPr>
        <w:pStyle w:val="BodyText"/>
        <w:spacing w:line="360" w:lineRule="auto"/>
        <w:ind w:right="3"/>
        <w:rPr>
          <w:color w:val="000000" w:themeColor="text1"/>
          <w:sz w:val="28"/>
          <w:szCs w:val="36"/>
        </w:rPr>
      </w:pPr>
    </w:p>
    <w:p w14:paraId="1BAAE09D" w14:textId="77777777" w:rsidR="00A34CF5" w:rsidRPr="009C4C4E" w:rsidRDefault="00A34CF5" w:rsidP="00A34CF5">
      <w:pPr>
        <w:pStyle w:val="BodyText"/>
        <w:spacing w:line="360" w:lineRule="auto"/>
        <w:jc w:val="center"/>
        <w:rPr>
          <w:color w:val="000000" w:themeColor="text1"/>
          <w:sz w:val="28"/>
        </w:rPr>
      </w:pPr>
      <w:r w:rsidRPr="009C4C4E">
        <w:rPr>
          <w:noProof/>
          <w:color w:val="000000" w:themeColor="text1"/>
          <w:sz w:val="20"/>
        </w:rPr>
        <w:drawing>
          <wp:inline distT="0" distB="0" distL="0" distR="0" wp14:anchorId="681FB9A8" wp14:editId="242243E4">
            <wp:extent cx="1439545" cy="1439545"/>
            <wp:effectExtent l="0" t="0" r="8255" b="8255"/>
            <wp:docPr id="1417500760"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39545" cy="1439545"/>
                    </a:xfrm>
                    <a:prstGeom prst="rect">
                      <a:avLst/>
                    </a:prstGeom>
                  </pic:spPr>
                </pic:pic>
              </a:graphicData>
            </a:graphic>
          </wp:inline>
        </w:drawing>
      </w:r>
    </w:p>
    <w:p w14:paraId="057797F8" w14:textId="77777777" w:rsidR="00A34CF5" w:rsidRPr="009C4C4E" w:rsidRDefault="00A34CF5" w:rsidP="00A34CF5">
      <w:pPr>
        <w:pStyle w:val="BodyText"/>
        <w:spacing w:line="360" w:lineRule="auto"/>
        <w:rPr>
          <w:color w:val="000000" w:themeColor="text1"/>
          <w:sz w:val="28"/>
        </w:rPr>
      </w:pPr>
    </w:p>
    <w:p w14:paraId="580DA9A8" w14:textId="77777777" w:rsidR="00A34CF5" w:rsidRPr="009C4C4E" w:rsidRDefault="00A34CF5" w:rsidP="00A34CF5">
      <w:pPr>
        <w:pStyle w:val="BodyText"/>
        <w:tabs>
          <w:tab w:val="left" w:pos="6807"/>
        </w:tabs>
        <w:spacing w:line="360" w:lineRule="auto"/>
        <w:rPr>
          <w:color w:val="000000" w:themeColor="text1"/>
          <w:sz w:val="28"/>
        </w:rPr>
      </w:pPr>
    </w:p>
    <w:p w14:paraId="1F328473" w14:textId="77777777" w:rsidR="00A34CF5" w:rsidRPr="009C4C4E" w:rsidRDefault="00A34CF5" w:rsidP="00A34CF5">
      <w:pPr>
        <w:spacing w:line="360" w:lineRule="auto"/>
        <w:jc w:val="center"/>
        <w:rPr>
          <w:b/>
          <w:bCs/>
          <w:sz w:val="28"/>
          <w:szCs w:val="28"/>
        </w:rPr>
      </w:pPr>
      <w:r w:rsidRPr="009C4C4E">
        <w:rPr>
          <w:b/>
          <w:bCs/>
          <w:sz w:val="28"/>
          <w:szCs w:val="28"/>
        </w:rPr>
        <w:t>PROGRAM</w:t>
      </w:r>
      <w:r w:rsidRPr="009C4C4E">
        <w:rPr>
          <w:b/>
          <w:bCs/>
          <w:spacing w:val="-12"/>
          <w:sz w:val="28"/>
          <w:szCs w:val="28"/>
        </w:rPr>
        <w:t xml:space="preserve"> </w:t>
      </w:r>
      <w:r w:rsidRPr="009C4C4E">
        <w:rPr>
          <w:b/>
          <w:bCs/>
          <w:sz w:val="28"/>
          <w:szCs w:val="28"/>
        </w:rPr>
        <w:t>STUDI</w:t>
      </w:r>
      <w:r w:rsidRPr="009C4C4E">
        <w:rPr>
          <w:b/>
          <w:bCs/>
          <w:spacing w:val="-16"/>
          <w:sz w:val="28"/>
          <w:szCs w:val="28"/>
        </w:rPr>
        <w:t xml:space="preserve"> </w:t>
      </w:r>
      <w:r w:rsidRPr="009C4C4E">
        <w:rPr>
          <w:b/>
          <w:bCs/>
          <w:sz w:val="28"/>
          <w:szCs w:val="28"/>
        </w:rPr>
        <w:t>TEKNOLOGI</w:t>
      </w:r>
      <w:r w:rsidRPr="009C4C4E">
        <w:rPr>
          <w:b/>
          <w:bCs/>
          <w:spacing w:val="-13"/>
          <w:sz w:val="28"/>
          <w:szCs w:val="28"/>
        </w:rPr>
        <w:t xml:space="preserve"> </w:t>
      </w:r>
      <w:r w:rsidRPr="009C4C4E">
        <w:rPr>
          <w:b/>
          <w:bCs/>
          <w:sz w:val="28"/>
          <w:szCs w:val="28"/>
        </w:rPr>
        <w:t xml:space="preserve">INFORMASI </w:t>
      </w:r>
    </w:p>
    <w:p w14:paraId="700FF143" w14:textId="77777777" w:rsidR="00A34CF5" w:rsidRPr="009C4C4E" w:rsidRDefault="00A34CF5" w:rsidP="00A34CF5">
      <w:pPr>
        <w:spacing w:line="360" w:lineRule="auto"/>
        <w:jc w:val="center"/>
        <w:rPr>
          <w:b/>
          <w:bCs/>
          <w:sz w:val="28"/>
          <w:szCs w:val="28"/>
        </w:rPr>
      </w:pPr>
      <w:r w:rsidRPr="009C4C4E">
        <w:rPr>
          <w:b/>
          <w:bCs/>
          <w:sz w:val="28"/>
          <w:szCs w:val="28"/>
        </w:rPr>
        <w:t>POLITEKNIK</w:t>
      </w:r>
      <w:r w:rsidRPr="009C4C4E">
        <w:rPr>
          <w:b/>
          <w:bCs/>
          <w:spacing w:val="-16"/>
          <w:sz w:val="28"/>
          <w:szCs w:val="28"/>
        </w:rPr>
        <w:t xml:space="preserve"> </w:t>
      </w:r>
      <w:r w:rsidRPr="009C4C4E">
        <w:rPr>
          <w:b/>
          <w:bCs/>
          <w:sz w:val="28"/>
          <w:szCs w:val="28"/>
        </w:rPr>
        <w:t>NEGERI</w:t>
      </w:r>
      <w:r w:rsidRPr="009C4C4E">
        <w:rPr>
          <w:b/>
          <w:bCs/>
          <w:spacing w:val="-15"/>
          <w:sz w:val="28"/>
          <w:szCs w:val="28"/>
        </w:rPr>
        <w:t xml:space="preserve"> </w:t>
      </w:r>
      <w:r w:rsidRPr="009C4C4E">
        <w:rPr>
          <w:b/>
          <w:bCs/>
          <w:sz w:val="28"/>
          <w:szCs w:val="28"/>
        </w:rPr>
        <w:t>KETAPANG</w:t>
      </w:r>
    </w:p>
    <w:p w14:paraId="2EA78E1A" w14:textId="77777777" w:rsidR="00A34CF5" w:rsidRPr="009C4C4E" w:rsidRDefault="00A34CF5" w:rsidP="00A34CF5">
      <w:pPr>
        <w:spacing w:line="360" w:lineRule="auto"/>
        <w:jc w:val="center"/>
        <w:rPr>
          <w:b/>
          <w:bCs/>
          <w:spacing w:val="-4"/>
          <w:szCs w:val="24"/>
        </w:rPr>
      </w:pPr>
      <w:r w:rsidRPr="009C4C4E">
        <w:rPr>
          <w:b/>
          <w:bCs/>
          <w:spacing w:val="-4"/>
          <w:szCs w:val="24"/>
        </w:rPr>
        <w:t>KETAPANG</w:t>
      </w:r>
    </w:p>
    <w:p w14:paraId="24B978AC" w14:textId="77777777" w:rsidR="00A11089" w:rsidRPr="009C4C4E" w:rsidRDefault="00A34CF5" w:rsidP="00A34CF5">
      <w:pPr>
        <w:spacing w:line="360" w:lineRule="auto"/>
        <w:jc w:val="center"/>
        <w:rPr>
          <w:b/>
          <w:bCs/>
          <w:spacing w:val="-4"/>
          <w:szCs w:val="24"/>
        </w:rPr>
        <w:sectPr w:rsidR="00A11089" w:rsidRPr="009C4C4E" w:rsidSect="00BE15F4">
          <w:headerReference w:type="even" r:id="rId9"/>
          <w:headerReference w:type="default" r:id="rId10"/>
          <w:footerReference w:type="even" r:id="rId11"/>
          <w:footerReference w:type="default" r:id="rId12"/>
          <w:headerReference w:type="first" r:id="rId13"/>
          <w:footerReference w:type="first" r:id="rId14"/>
          <w:pgSz w:w="11906" w:h="16838"/>
          <w:pgMar w:top="1701" w:right="1701" w:bottom="1701" w:left="2268" w:header="709" w:footer="709" w:gutter="0"/>
          <w:cols w:space="708"/>
          <w:docGrid w:linePitch="360"/>
        </w:sectPr>
      </w:pPr>
      <w:r w:rsidRPr="009C4C4E">
        <w:rPr>
          <w:b/>
          <w:bCs/>
          <w:spacing w:val="-4"/>
          <w:szCs w:val="24"/>
        </w:rPr>
        <w:t>2026</w:t>
      </w:r>
    </w:p>
    <w:p w14:paraId="6D035189" w14:textId="37367BEA" w:rsidR="00A11089" w:rsidRPr="009C4C4E" w:rsidRDefault="00A11089" w:rsidP="00A11089">
      <w:pPr>
        <w:pStyle w:val="Heading1"/>
        <w:spacing w:before="0"/>
        <w:rPr>
          <w:rFonts w:cs="Times New Roman"/>
        </w:rPr>
      </w:pPr>
      <w:bookmarkStart w:id="0" w:name="_Toc235179387"/>
      <w:r w:rsidRPr="009C4C4E">
        <w:rPr>
          <w:rFonts w:cs="Times New Roman"/>
        </w:rPr>
        <w:lastRenderedPageBreak/>
        <w:t>LEMBAR PERSETUJUAN</w:t>
      </w:r>
      <w:bookmarkEnd w:id="0"/>
    </w:p>
    <w:p w14:paraId="403C91E8" w14:textId="77777777" w:rsidR="00A11089" w:rsidRPr="009C4C4E" w:rsidRDefault="00A11089">
      <w:pPr>
        <w:widowControl/>
        <w:autoSpaceDE/>
        <w:autoSpaceDN/>
        <w:spacing w:after="160" w:line="278" w:lineRule="auto"/>
        <w:rPr>
          <w:b/>
          <w:bCs/>
          <w:spacing w:val="-4"/>
          <w:sz w:val="28"/>
          <w:szCs w:val="28"/>
        </w:rPr>
      </w:pPr>
      <w:r w:rsidRPr="009C4C4E">
        <w:rPr>
          <w:b/>
          <w:bCs/>
          <w:spacing w:val="-4"/>
          <w:sz w:val="28"/>
          <w:szCs w:val="28"/>
        </w:rPr>
        <w:br w:type="page"/>
      </w:r>
    </w:p>
    <w:p w14:paraId="69F355FB" w14:textId="526AAC02" w:rsidR="00A11089" w:rsidRDefault="00A11089" w:rsidP="00A11089">
      <w:pPr>
        <w:pStyle w:val="Heading1"/>
        <w:rPr>
          <w:rFonts w:cs="Times New Roman"/>
        </w:rPr>
      </w:pPr>
      <w:bookmarkStart w:id="1" w:name="_Toc235179388"/>
      <w:r w:rsidRPr="009C4C4E">
        <w:rPr>
          <w:rFonts w:cs="Times New Roman"/>
        </w:rPr>
        <w:lastRenderedPageBreak/>
        <w:t>DAFTAR RIWAYAT HIDUP</w:t>
      </w:r>
      <w:bookmarkEnd w:id="1"/>
    </w:p>
    <w:p w14:paraId="22BB2CA2" w14:textId="7900E0AA" w:rsidR="005C4930" w:rsidRDefault="005C4930" w:rsidP="005C4930">
      <w:pPr>
        <w:pStyle w:val="BodyText"/>
        <w:spacing w:before="236" w:line="360" w:lineRule="auto"/>
        <w:ind w:left="2127" w:right="424"/>
      </w:pPr>
      <w:r>
        <w:rPr>
          <w:noProof/>
        </w:rPr>
        <w:drawing>
          <wp:anchor distT="0" distB="0" distL="0" distR="0" simplePos="0" relativeHeight="251663360" behindDoc="0" locked="0" layoutInCell="1" allowOverlap="1" wp14:anchorId="3A82FF02" wp14:editId="413A3BF5">
            <wp:simplePos x="0" y="0"/>
            <wp:positionH relativeFrom="page">
              <wp:posOffset>1516284</wp:posOffset>
            </wp:positionH>
            <wp:positionV relativeFrom="paragraph">
              <wp:posOffset>135850</wp:posOffset>
            </wp:positionV>
            <wp:extent cx="1080000" cy="1440000"/>
            <wp:effectExtent l="0" t="0" r="6350" b="8255"/>
            <wp:wrapNone/>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080000" cy="1440000"/>
                    </a:xfrm>
                    <a:prstGeom prst="rect">
                      <a:avLst/>
                    </a:prstGeom>
                  </pic:spPr>
                </pic:pic>
              </a:graphicData>
            </a:graphic>
            <wp14:sizeRelH relativeFrom="margin">
              <wp14:pctWidth>0</wp14:pctWidth>
            </wp14:sizeRelH>
            <wp14:sizeRelV relativeFrom="margin">
              <wp14:pctHeight>0</wp14:pctHeight>
            </wp14:sizeRelV>
          </wp:anchor>
        </w:drawing>
      </w:r>
      <w:r>
        <w:rPr>
          <w:b/>
        </w:rPr>
        <w:t>Achmad Bagus Aprianto,</w:t>
      </w:r>
      <w:r>
        <w:rPr>
          <w:b/>
          <w:spacing w:val="-2"/>
        </w:rPr>
        <w:t xml:space="preserve"> </w:t>
      </w:r>
      <w:r>
        <w:t>Lahir di Ketapang, Kalimantan Barat, 20 April</w:t>
      </w:r>
      <w:r>
        <w:rPr>
          <w:spacing w:val="-13"/>
        </w:rPr>
        <w:t xml:space="preserve"> </w:t>
      </w:r>
      <w:r>
        <w:t>2005.</w:t>
      </w:r>
      <w:r>
        <w:rPr>
          <w:spacing w:val="-11"/>
        </w:rPr>
        <w:t xml:space="preserve"> </w:t>
      </w:r>
      <w:r>
        <w:t>Lahir</w:t>
      </w:r>
      <w:r>
        <w:rPr>
          <w:spacing w:val="-11"/>
        </w:rPr>
        <w:t xml:space="preserve"> </w:t>
      </w:r>
      <w:r>
        <w:t>dari</w:t>
      </w:r>
      <w:r>
        <w:rPr>
          <w:spacing w:val="-8"/>
        </w:rPr>
        <w:t xml:space="preserve"> </w:t>
      </w:r>
      <w:r>
        <w:t>pasangan</w:t>
      </w:r>
      <w:r>
        <w:rPr>
          <w:spacing w:val="-11"/>
        </w:rPr>
        <w:t xml:space="preserve"> </w:t>
      </w:r>
      <w:r>
        <w:t>Surianata</w:t>
      </w:r>
      <w:r>
        <w:rPr>
          <w:spacing w:val="-13"/>
        </w:rPr>
        <w:t xml:space="preserve"> </w:t>
      </w:r>
      <w:r>
        <w:t>dan</w:t>
      </w:r>
      <w:r>
        <w:rPr>
          <w:spacing w:val="-13"/>
        </w:rPr>
        <w:t xml:space="preserve"> </w:t>
      </w:r>
      <w:r>
        <w:t>Susanti Rita Yunita</w:t>
      </w:r>
      <w:r>
        <w:t xml:space="preserve"> dan merupakan anak </w:t>
      </w:r>
      <w:r>
        <w:t>kedua</w:t>
      </w:r>
      <w:r>
        <w:t xml:space="preserve"> dari </w:t>
      </w:r>
      <w:r w:rsidR="00B120E0">
        <w:t>t</w:t>
      </w:r>
      <w:r>
        <w:t>iga</w:t>
      </w:r>
      <w:r>
        <w:t xml:space="preserve"> bersaudara. Memiliki </w:t>
      </w:r>
      <w:r>
        <w:t xml:space="preserve">satu orang kakak perempuan bernama Rahma Regita dan </w:t>
      </w:r>
      <w:r>
        <w:t xml:space="preserve">satu </w:t>
      </w:r>
      <w:r w:rsidR="00B120E0">
        <w:br/>
      </w:r>
      <w:r>
        <w:t xml:space="preserve">orang adik laki-laki bernama </w:t>
      </w:r>
      <w:r>
        <w:t xml:space="preserve">Aidil Hafiz </w:t>
      </w:r>
      <w:r w:rsidR="00B120E0">
        <w:t>Nurdzaki.</w:t>
      </w:r>
    </w:p>
    <w:p w14:paraId="6CD17504" w14:textId="3F55096C" w:rsidR="005C4930" w:rsidRDefault="005C4930" w:rsidP="005C4930">
      <w:pPr>
        <w:pStyle w:val="BodyText"/>
        <w:spacing w:line="360" w:lineRule="auto"/>
        <w:ind w:right="424"/>
      </w:pPr>
      <w:r>
        <w:t>Pernah</w:t>
      </w:r>
      <w:r>
        <w:rPr>
          <w:spacing w:val="-15"/>
        </w:rPr>
        <w:t xml:space="preserve"> </w:t>
      </w:r>
      <w:r>
        <w:t>bersekolah</w:t>
      </w:r>
      <w:r>
        <w:rPr>
          <w:spacing w:val="-15"/>
        </w:rPr>
        <w:t xml:space="preserve"> </w:t>
      </w:r>
      <w:r>
        <w:t>di</w:t>
      </w:r>
      <w:r>
        <w:rPr>
          <w:spacing w:val="-15"/>
        </w:rPr>
        <w:t xml:space="preserve"> </w:t>
      </w:r>
      <w:r>
        <w:t>SD</w:t>
      </w:r>
      <w:r>
        <w:rPr>
          <w:spacing w:val="-15"/>
        </w:rPr>
        <w:t xml:space="preserve"> </w:t>
      </w:r>
      <w:r>
        <w:t>Nege</w:t>
      </w:r>
      <w:r>
        <w:t>ri 07 Delta Pawan</w:t>
      </w:r>
      <w:r>
        <w:rPr>
          <w:spacing w:val="-15"/>
        </w:rPr>
        <w:t xml:space="preserve"> </w:t>
      </w:r>
      <w:r>
        <w:t>pada</w:t>
      </w:r>
      <w:r>
        <w:rPr>
          <w:spacing w:val="-15"/>
        </w:rPr>
        <w:t xml:space="preserve"> </w:t>
      </w:r>
      <w:r>
        <w:t>tahun 201</w:t>
      </w:r>
      <w:r>
        <w:t>1</w:t>
      </w:r>
      <w:r>
        <w:t>.</w:t>
      </w:r>
      <w:r>
        <w:rPr>
          <w:spacing w:val="-11"/>
        </w:rPr>
        <w:t xml:space="preserve"> </w:t>
      </w:r>
      <w:r>
        <w:t>Kemudian</w:t>
      </w:r>
      <w:r>
        <w:rPr>
          <w:spacing w:val="-8"/>
        </w:rPr>
        <w:t xml:space="preserve"> </w:t>
      </w:r>
      <w:r>
        <w:t>melanjutkan</w:t>
      </w:r>
      <w:r>
        <w:rPr>
          <w:spacing w:val="-8"/>
        </w:rPr>
        <w:t xml:space="preserve"> </w:t>
      </w:r>
      <w:r>
        <w:t>ke</w:t>
      </w:r>
      <w:r>
        <w:rPr>
          <w:spacing w:val="-9"/>
        </w:rPr>
        <w:t xml:space="preserve"> </w:t>
      </w:r>
      <w:r>
        <w:t>jenjang</w:t>
      </w:r>
      <w:r>
        <w:rPr>
          <w:spacing w:val="-8"/>
        </w:rPr>
        <w:t xml:space="preserve"> </w:t>
      </w:r>
      <w:r>
        <w:t>SMP</w:t>
      </w:r>
      <w:r>
        <w:rPr>
          <w:spacing w:val="-7"/>
        </w:rPr>
        <w:t xml:space="preserve"> </w:t>
      </w:r>
      <w:r>
        <w:t>di</w:t>
      </w:r>
      <w:r>
        <w:rPr>
          <w:spacing w:val="-7"/>
        </w:rPr>
        <w:t xml:space="preserve"> </w:t>
      </w:r>
      <w:r>
        <w:t>SMP</w:t>
      </w:r>
      <w:r>
        <w:rPr>
          <w:spacing w:val="-7"/>
        </w:rPr>
        <w:t xml:space="preserve"> </w:t>
      </w:r>
      <w:r>
        <w:rPr>
          <w:spacing w:val="-2"/>
        </w:rPr>
        <w:t>Negeri</w:t>
      </w:r>
      <w:r>
        <w:t xml:space="preserve"> 1</w:t>
      </w:r>
      <w:r>
        <w:t xml:space="preserve"> Ketapang pada tahun 201</w:t>
      </w:r>
      <w:r>
        <w:t>7</w:t>
      </w:r>
      <w:r>
        <w:t>. Pada tahun 20</w:t>
      </w:r>
      <w:r>
        <w:t>20</w:t>
      </w:r>
      <w:r>
        <w:t xml:space="preserve"> melanjutkan jenjang SMK di SMK Negeri 1 Ketapang.</w:t>
      </w:r>
      <w:r>
        <w:rPr>
          <w:spacing w:val="-2"/>
        </w:rPr>
        <w:t xml:space="preserve"> </w:t>
      </w:r>
      <w:r>
        <w:t>Pada tahun 202</w:t>
      </w:r>
      <w:r>
        <w:t>3</w:t>
      </w:r>
      <w:r>
        <w:t xml:space="preserve"> melanjutkan pendidikan ke perguruan tinggi di Politeknik Negeri Ketapang Prodi Teknologi Informasi (D3) Jurusan Teknik Elektro dan Teknik Informatika.</w:t>
      </w:r>
    </w:p>
    <w:p w14:paraId="6765171B" w14:textId="77777777" w:rsidR="005C4930" w:rsidRPr="005C4930" w:rsidRDefault="005C4930" w:rsidP="005C4930"/>
    <w:p w14:paraId="6155AC28" w14:textId="6A6BE071" w:rsidR="00A11089" w:rsidRPr="009C4C4E" w:rsidRDefault="00A11089">
      <w:pPr>
        <w:widowControl/>
        <w:autoSpaceDE/>
        <w:autoSpaceDN/>
        <w:spacing w:after="160" w:line="278" w:lineRule="auto"/>
        <w:rPr>
          <w:b/>
          <w:bCs/>
          <w:spacing w:val="-4"/>
          <w:sz w:val="28"/>
          <w:szCs w:val="28"/>
        </w:rPr>
      </w:pPr>
      <w:r w:rsidRPr="009C4C4E">
        <w:rPr>
          <w:b/>
          <w:bCs/>
          <w:spacing w:val="-4"/>
          <w:sz w:val="28"/>
          <w:szCs w:val="28"/>
        </w:rPr>
        <w:br w:type="page"/>
      </w:r>
    </w:p>
    <w:p w14:paraId="6B846D86" w14:textId="0A62037E" w:rsidR="00A11089" w:rsidRPr="009C4C4E" w:rsidRDefault="00A11089" w:rsidP="00A11089">
      <w:pPr>
        <w:pStyle w:val="Heading1"/>
        <w:rPr>
          <w:rFonts w:cs="Times New Roman"/>
        </w:rPr>
      </w:pPr>
      <w:bookmarkStart w:id="2" w:name="_Toc235179389"/>
      <w:r w:rsidRPr="009C4C4E">
        <w:rPr>
          <w:rFonts w:cs="Times New Roman"/>
        </w:rPr>
        <w:lastRenderedPageBreak/>
        <w:t>UCAPAN TERIMA KASIH</w:t>
      </w:r>
      <w:bookmarkEnd w:id="2"/>
    </w:p>
    <w:p w14:paraId="6D2CB6A9" w14:textId="77777777" w:rsidR="00A11089" w:rsidRPr="009C4C4E" w:rsidRDefault="00A11089">
      <w:pPr>
        <w:widowControl/>
        <w:autoSpaceDE/>
        <w:autoSpaceDN/>
        <w:spacing w:after="160" w:line="278" w:lineRule="auto"/>
        <w:rPr>
          <w:rFonts w:eastAsiaTheme="majorEastAsia"/>
          <w:b/>
          <w:kern w:val="2"/>
          <w:sz w:val="28"/>
          <w:szCs w:val="40"/>
          <w14:ligatures w14:val="standardContextual"/>
        </w:rPr>
      </w:pPr>
      <w:r w:rsidRPr="009C4C4E">
        <w:br w:type="page"/>
      </w:r>
    </w:p>
    <w:p w14:paraId="0EFC9162" w14:textId="0A8296B1" w:rsidR="00A11089" w:rsidRPr="009C4C4E" w:rsidRDefault="00A11089" w:rsidP="00A11089">
      <w:pPr>
        <w:pStyle w:val="Heading1"/>
        <w:rPr>
          <w:rFonts w:cs="Times New Roman"/>
        </w:rPr>
      </w:pPr>
      <w:bookmarkStart w:id="3" w:name="_Toc235179390"/>
      <w:r w:rsidRPr="009C4C4E">
        <w:rPr>
          <w:rFonts w:cs="Times New Roman"/>
        </w:rPr>
        <w:lastRenderedPageBreak/>
        <w:t>ABSTRAK</w:t>
      </w:r>
      <w:bookmarkEnd w:id="3"/>
    </w:p>
    <w:p w14:paraId="4EDBCAE2" w14:textId="77777777" w:rsidR="00A11089" w:rsidRPr="009C4C4E" w:rsidRDefault="00A11089">
      <w:pPr>
        <w:widowControl/>
        <w:autoSpaceDE/>
        <w:autoSpaceDN/>
        <w:spacing w:after="160" w:line="278" w:lineRule="auto"/>
        <w:rPr>
          <w:rFonts w:eastAsiaTheme="majorEastAsia"/>
          <w:b/>
          <w:kern w:val="2"/>
          <w:sz w:val="28"/>
          <w:szCs w:val="40"/>
          <w14:ligatures w14:val="standardContextual"/>
        </w:rPr>
      </w:pPr>
      <w:r w:rsidRPr="009C4C4E">
        <w:br w:type="page"/>
      </w:r>
    </w:p>
    <w:p w14:paraId="2510A47A" w14:textId="52AA6101" w:rsidR="00E318CC" w:rsidRPr="009C4C4E" w:rsidRDefault="00A11089" w:rsidP="00A11089">
      <w:pPr>
        <w:pStyle w:val="Heading1"/>
        <w:rPr>
          <w:rFonts w:cs="Times New Roman"/>
        </w:rPr>
      </w:pPr>
      <w:bookmarkStart w:id="4" w:name="_Toc235179391"/>
      <w:r w:rsidRPr="009C4C4E">
        <w:rPr>
          <w:rFonts w:cs="Times New Roman"/>
        </w:rPr>
        <w:lastRenderedPageBreak/>
        <w:t>KATA PENGANTAR</w:t>
      </w:r>
      <w:bookmarkEnd w:id="4"/>
    </w:p>
    <w:p w14:paraId="6D584A2A" w14:textId="77777777" w:rsidR="00E318CC" w:rsidRPr="009C4C4E" w:rsidRDefault="00E318CC">
      <w:pPr>
        <w:widowControl/>
        <w:autoSpaceDE/>
        <w:autoSpaceDN/>
        <w:spacing w:after="160" w:line="278" w:lineRule="auto"/>
        <w:rPr>
          <w:rFonts w:eastAsiaTheme="majorEastAsia"/>
          <w:b/>
          <w:kern w:val="2"/>
          <w:sz w:val="28"/>
          <w:szCs w:val="40"/>
          <w14:ligatures w14:val="standardContextual"/>
        </w:rPr>
      </w:pPr>
      <w:r w:rsidRPr="009C4C4E">
        <w:br w:type="page"/>
      </w:r>
    </w:p>
    <w:p w14:paraId="5D8F0472" w14:textId="07E45E47" w:rsidR="00E318CC" w:rsidRDefault="00E318CC" w:rsidP="00DB523E">
      <w:pPr>
        <w:pStyle w:val="Heading1"/>
        <w:spacing w:before="0" w:after="360"/>
        <w:rPr>
          <w:rFonts w:cs="Times New Roman"/>
        </w:rPr>
      </w:pPr>
      <w:bookmarkStart w:id="5" w:name="_Toc235179392"/>
      <w:r w:rsidRPr="009C4C4E">
        <w:rPr>
          <w:rFonts w:cs="Times New Roman"/>
        </w:rPr>
        <w:lastRenderedPageBreak/>
        <w:t>DAFTAR ISI</w:t>
      </w:r>
      <w:bookmarkEnd w:id="5"/>
    </w:p>
    <w:p w14:paraId="510499EE" w14:textId="29E9F5D2" w:rsidR="008F1BB7" w:rsidRDefault="008F1BB7">
      <w:pPr>
        <w:pStyle w:val="TOC1"/>
        <w:tabs>
          <w:tab w:val="right" w:leader="dot" w:pos="7927"/>
        </w:tabs>
        <w:rPr>
          <w:noProof/>
        </w:rPr>
      </w:pPr>
      <w:r>
        <w:fldChar w:fldCharType="begin"/>
      </w:r>
      <w:r>
        <w:instrText xml:space="preserve"> TOC \o "1-3" \h \z \u </w:instrText>
      </w:r>
      <w:r>
        <w:fldChar w:fldCharType="separate"/>
      </w:r>
      <w:hyperlink w:anchor="_Toc235179387" w:history="1">
        <w:r w:rsidRPr="00151EA1">
          <w:rPr>
            <w:rStyle w:val="Hyperlink"/>
            <w:noProof/>
          </w:rPr>
          <w:t>LEMBAR PERSETUJUAN</w:t>
        </w:r>
        <w:r>
          <w:rPr>
            <w:noProof/>
            <w:webHidden/>
          </w:rPr>
          <w:tab/>
        </w:r>
        <w:r>
          <w:rPr>
            <w:noProof/>
            <w:webHidden/>
          </w:rPr>
          <w:fldChar w:fldCharType="begin"/>
        </w:r>
        <w:r>
          <w:rPr>
            <w:noProof/>
            <w:webHidden/>
          </w:rPr>
          <w:instrText xml:space="preserve"> PAGEREF _Toc235179387 \h </w:instrText>
        </w:r>
        <w:r>
          <w:rPr>
            <w:noProof/>
            <w:webHidden/>
          </w:rPr>
        </w:r>
        <w:r>
          <w:rPr>
            <w:noProof/>
            <w:webHidden/>
          </w:rPr>
          <w:fldChar w:fldCharType="separate"/>
        </w:r>
        <w:r>
          <w:rPr>
            <w:noProof/>
            <w:webHidden/>
          </w:rPr>
          <w:t>i</w:t>
        </w:r>
        <w:r>
          <w:rPr>
            <w:noProof/>
            <w:webHidden/>
          </w:rPr>
          <w:fldChar w:fldCharType="end"/>
        </w:r>
      </w:hyperlink>
    </w:p>
    <w:p w14:paraId="3892315A" w14:textId="77609EE8" w:rsidR="008F1BB7" w:rsidRDefault="008F1BB7">
      <w:pPr>
        <w:pStyle w:val="TOC1"/>
        <w:tabs>
          <w:tab w:val="right" w:leader="dot" w:pos="7927"/>
        </w:tabs>
        <w:rPr>
          <w:noProof/>
        </w:rPr>
      </w:pPr>
      <w:hyperlink w:anchor="_Toc235179388" w:history="1">
        <w:r w:rsidRPr="00151EA1">
          <w:rPr>
            <w:rStyle w:val="Hyperlink"/>
            <w:noProof/>
          </w:rPr>
          <w:t>DAFTAR RIWAYAT HIDUP</w:t>
        </w:r>
        <w:r>
          <w:rPr>
            <w:noProof/>
            <w:webHidden/>
          </w:rPr>
          <w:tab/>
        </w:r>
        <w:r>
          <w:rPr>
            <w:noProof/>
            <w:webHidden/>
          </w:rPr>
          <w:fldChar w:fldCharType="begin"/>
        </w:r>
        <w:r>
          <w:rPr>
            <w:noProof/>
            <w:webHidden/>
          </w:rPr>
          <w:instrText xml:space="preserve"> PAGEREF _Toc235179388 \h </w:instrText>
        </w:r>
        <w:r>
          <w:rPr>
            <w:noProof/>
            <w:webHidden/>
          </w:rPr>
        </w:r>
        <w:r>
          <w:rPr>
            <w:noProof/>
            <w:webHidden/>
          </w:rPr>
          <w:fldChar w:fldCharType="separate"/>
        </w:r>
        <w:r>
          <w:rPr>
            <w:noProof/>
            <w:webHidden/>
          </w:rPr>
          <w:t>ii</w:t>
        </w:r>
        <w:r>
          <w:rPr>
            <w:noProof/>
            <w:webHidden/>
          </w:rPr>
          <w:fldChar w:fldCharType="end"/>
        </w:r>
      </w:hyperlink>
    </w:p>
    <w:p w14:paraId="5B7C2721" w14:textId="008D1168" w:rsidR="008F1BB7" w:rsidRDefault="008F1BB7">
      <w:pPr>
        <w:pStyle w:val="TOC1"/>
        <w:tabs>
          <w:tab w:val="right" w:leader="dot" w:pos="7927"/>
        </w:tabs>
        <w:rPr>
          <w:noProof/>
        </w:rPr>
      </w:pPr>
      <w:hyperlink w:anchor="_Toc235179389" w:history="1">
        <w:r w:rsidRPr="00151EA1">
          <w:rPr>
            <w:rStyle w:val="Hyperlink"/>
            <w:noProof/>
          </w:rPr>
          <w:t>UCAPAN TERIMA KASIH</w:t>
        </w:r>
        <w:r>
          <w:rPr>
            <w:noProof/>
            <w:webHidden/>
          </w:rPr>
          <w:tab/>
        </w:r>
        <w:r>
          <w:rPr>
            <w:noProof/>
            <w:webHidden/>
          </w:rPr>
          <w:fldChar w:fldCharType="begin"/>
        </w:r>
        <w:r>
          <w:rPr>
            <w:noProof/>
            <w:webHidden/>
          </w:rPr>
          <w:instrText xml:space="preserve"> PAGEREF _Toc235179389 \h </w:instrText>
        </w:r>
        <w:r>
          <w:rPr>
            <w:noProof/>
            <w:webHidden/>
          </w:rPr>
        </w:r>
        <w:r>
          <w:rPr>
            <w:noProof/>
            <w:webHidden/>
          </w:rPr>
          <w:fldChar w:fldCharType="separate"/>
        </w:r>
        <w:r>
          <w:rPr>
            <w:noProof/>
            <w:webHidden/>
          </w:rPr>
          <w:t>iii</w:t>
        </w:r>
        <w:r>
          <w:rPr>
            <w:noProof/>
            <w:webHidden/>
          </w:rPr>
          <w:fldChar w:fldCharType="end"/>
        </w:r>
      </w:hyperlink>
    </w:p>
    <w:p w14:paraId="44F60A3C" w14:textId="69EFFA3E" w:rsidR="008F1BB7" w:rsidRDefault="008F1BB7">
      <w:pPr>
        <w:pStyle w:val="TOC1"/>
        <w:tabs>
          <w:tab w:val="right" w:leader="dot" w:pos="7927"/>
        </w:tabs>
        <w:rPr>
          <w:noProof/>
        </w:rPr>
      </w:pPr>
      <w:hyperlink w:anchor="_Toc235179390" w:history="1">
        <w:r w:rsidRPr="00151EA1">
          <w:rPr>
            <w:rStyle w:val="Hyperlink"/>
            <w:noProof/>
          </w:rPr>
          <w:t>ABSTRAK</w:t>
        </w:r>
        <w:r>
          <w:rPr>
            <w:noProof/>
            <w:webHidden/>
          </w:rPr>
          <w:tab/>
        </w:r>
        <w:r>
          <w:rPr>
            <w:noProof/>
            <w:webHidden/>
          </w:rPr>
          <w:fldChar w:fldCharType="begin"/>
        </w:r>
        <w:r>
          <w:rPr>
            <w:noProof/>
            <w:webHidden/>
          </w:rPr>
          <w:instrText xml:space="preserve"> PAGEREF _Toc235179390 \h </w:instrText>
        </w:r>
        <w:r>
          <w:rPr>
            <w:noProof/>
            <w:webHidden/>
          </w:rPr>
        </w:r>
        <w:r>
          <w:rPr>
            <w:noProof/>
            <w:webHidden/>
          </w:rPr>
          <w:fldChar w:fldCharType="separate"/>
        </w:r>
        <w:r>
          <w:rPr>
            <w:noProof/>
            <w:webHidden/>
          </w:rPr>
          <w:t>iv</w:t>
        </w:r>
        <w:r>
          <w:rPr>
            <w:noProof/>
            <w:webHidden/>
          </w:rPr>
          <w:fldChar w:fldCharType="end"/>
        </w:r>
      </w:hyperlink>
    </w:p>
    <w:p w14:paraId="2DF37332" w14:textId="1EE1ECC3" w:rsidR="008F1BB7" w:rsidRDefault="008F1BB7">
      <w:pPr>
        <w:pStyle w:val="TOC1"/>
        <w:tabs>
          <w:tab w:val="right" w:leader="dot" w:pos="7927"/>
        </w:tabs>
        <w:rPr>
          <w:noProof/>
        </w:rPr>
      </w:pPr>
      <w:hyperlink w:anchor="_Toc235179391" w:history="1">
        <w:r w:rsidRPr="00151EA1">
          <w:rPr>
            <w:rStyle w:val="Hyperlink"/>
            <w:noProof/>
          </w:rPr>
          <w:t>KATA PENGANTAR</w:t>
        </w:r>
        <w:r>
          <w:rPr>
            <w:noProof/>
            <w:webHidden/>
          </w:rPr>
          <w:tab/>
        </w:r>
        <w:r>
          <w:rPr>
            <w:noProof/>
            <w:webHidden/>
          </w:rPr>
          <w:fldChar w:fldCharType="begin"/>
        </w:r>
        <w:r>
          <w:rPr>
            <w:noProof/>
            <w:webHidden/>
          </w:rPr>
          <w:instrText xml:space="preserve"> PAGEREF _Toc235179391 \h </w:instrText>
        </w:r>
        <w:r>
          <w:rPr>
            <w:noProof/>
            <w:webHidden/>
          </w:rPr>
        </w:r>
        <w:r>
          <w:rPr>
            <w:noProof/>
            <w:webHidden/>
          </w:rPr>
          <w:fldChar w:fldCharType="separate"/>
        </w:r>
        <w:r>
          <w:rPr>
            <w:noProof/>
            <w:webHidden/>
          </w:rPr>
          <w:t>v</w:t>
        </w:r>
        <w:r>
          <w:rPr>
            <w:noProof/>
            <w:webHidden/>
          </w:rPr>
          <w:fldChar w:fldCharType="end"/>
        </w:r>
      </w:hyperlink>
    </w:p>
    <w:p w14:paraId="6F96FF02" w14:textId="560782E6" w:rsidR="008F1BB7" w:rsidRDefault="008F1BB7">
      <w:pPr>
        <w:pStyle w:val="TOC1"/>
        <w:tabs>
          <w:tab w:val="right" w:leader="dot" w:pos="7927"/>
        </w:tabs>
        <w:rPr>
          <w:noProof/>
        </w:rPr>
      </w:pPr>
      <w:hyperlink w:anchor="_Toc235179392" w:history="1">
        <w:r w:rsidRPr="00151EA1">
          <w:rPr>
            <w:rStyle w:val="Hyperlink"/>
            <w:noProof/>
          </w:rPr>
          <w:t>DAFTAR ISI</w:t>
        </w:r>
        <w:r>
          <w:rPr>
            <w:noProof/>
            <w:webHidden/>
          </w:rPr>
          <w:tab/>
        </w:r>
        <w:r>
          <w:rPr>
            <w:noProof/>
            <w:webHidden/>
          </w:rPr>
          <w:fldChar w:fldCharType="begin"/>
        </w:r>
        <w:r>
          <w:rPr>
            <w:noProof/>
            <w:webHidden/>
          </w:rPr>
          <w:instrText xml:space="preserve"> PAGEREF _Toc235179392 \h </w:instrText>
        </w:r>
        <w:r>
          <w:rPr>
            <w:noProof/>
            <w:webHidden/>
          </w:rPr>
        </w:r>
        <w:r>
          <w:rPr>
            <w:noProof/>
            <w:webHidden/>
          </w:rPr>
          <w:fldChar w:fldCharType="separate"/>
        </w:r>
        <w:r>
          <w:rPr>
            <w:noProof/>
            <w:webHidden/>
          </w:rPr>
          <w:t>vi</w:t>
        </w:r>
        <w:r>
          <w:rPr>
            <w:noProof/>
            <w:webHidden/>
          </w:rPr>
          <w:fldChar w:fldCharType="end"/>
        </w:r>
      </w:hyperlink>
    </w:p>
    <w:p w14:paraId="0EC1D243" w14:textId="19EBC86E" w:rsidR="008F1BB7" w:rsidRDefault="008F1BB7">
      <w:pPr>
        <w:pStyle w:val="TOC1"/>
        <w:tabs>
          <w:tab w:val="right" w:leader="dot" w:pos="7927"/>
        </w:tabs>
        <w:rPr>
          <w:noProof/>
        </w:rPr>
      </w:pPr>
      <w:hyperlink w:anchor="_Toc235179393" w:history="1">
        <w:r w:rsidRPr="00151EA1">
          <w:rPr>
            <w:rStyle w:val="Hyperlink"/>
            <w:noProof/>
          </w:rPr>
          <w:t>DAFTAR TABEL</w:t>
        </w:r>
        <w:r>
          <w:rPr>
            <w:noProof/>
            <w:webHidden/>
          </w:rPr>
          <w:tab/>
        </w:r>
        <w:r>
          <w:rPr>
            <w:noProof/>
            <w:webHidden/>
          </w:rPr>
          <w:fldChar w:fldCharType="begin"/>
        </w:r>
        <w:r>
          <w:rPr>
            <w:noProof/>
            <w:webHidden/>
          </w:rPr>
          <w:instrText xml:space="preserve"> PAGEREF _Toc235179393 \h </w:instrText>
        </w:r>
        <w:r>
          <w:rPr>
            <w:noProof/>
            <w:webHidden/>
          </w:rPr>
        </w:r>
        <w:r>
          <w:rPr>
            <w:noProof/>
            <w:webHidden/>
          </w:rPr>
          <w:fldChar w:fldCharType="separate"/>
        </w:r>
        <w:r>
          <w:rPr>
            <w:noProof/>
            <w:webHidden/>
          </w:rPr>
          <w:t>x</w:t>
        </w:r>
        <w:r>
          <w:rPr>
            <w:noProof/>
            <w:webHidden/>
          </w:rPr>
          <w:fldChar w:fldCharType="end"/>
        </w:r>
      </w:hyperlink>
    </w:p>
    <w:p w14:paraId="3CAC026C" w14:textId="705C9FA1" w:rsidR="008F1BB7" w:rsidRDefault="008F1BB7">
      <w:pPr>
        <w:pStyle w:val="TOC1"/>
        <w:tabs>
          <w:tab w:val="right" w:leader="dot" w:pos="7927"/>
        </w:tabs>
        <w:rPr>
          <w:noProof/>
        </w:rPr>
      </w:pPr>
      <w:hyperlink w:anchor="_Toc235179394" w:history="1">
        <w:r w:rsidRPr="00151EA1">
          <w:rPr>
            <w:rStyle w:val="Hyperlink"/>
            <w:noProof/>
          </w:rPr>
          <w:t>DAFTAR GAMBAR</w:t>
        </w:r>
        <w:r>
          <w:rPr>
            <w:noProof/>
            <w:webHidden/>
          </w:rPr>
          <w:tab/>
        </w:r>
        <w:r>
          <w:rPr>
            <w:noProof/>
            <w:webHidden/>
          </w:rPr>
          <w:fldChar w:fldCharType="begin"/>
        </w:r>
        <w:r>
          <w:rPr>
            <w:noProof/>
            <w:webHidden/>
          </w:rPr>
          <w:instrText xml:space="preserve"> PAGEREF _Toc235179394 \h </w:instrText>
        </w:r>
        <w:r>
          <w:rPr>
            <w:noProof/>
            <w:webHidden/>
          </w:rPr>
        </w:r>
        <w:r>
          <w:rPr>
            <w:noProof/>
            <w:webHidden/>
          </w:rPr>
          <w:fldChar w:fldCharType="separate"/>
        </w:r>
        <w:r>
          <w:rPr>
            <w:noProof/>
            <w:webHidden/>
          </w:rPr>
          <w:t>xii</w:t>
        </w:r>
        <w:r>
          <w:rPr>
            <w:noProof/>
            <w:webHidden/>
          </w:rPr>
          <w:fldChar w:fldCharType="end"/>
        </w:r>
      </w:hyperlink>
    </w:p>
    <w:p w14:paraId="2DE5B7E9" w14:textId="352992EE" w:rsidR="008F1BB7" w:rsidRDefault="008F1BB7">
      <w:pPr>
        <w:pStyle w:val="TOC1"/>
        <w:tabs>
          <w:tab w:val="right" w:leader="dot" w:pos="7927"/>
        </w:tabs>
        <w:rPr>
          <w:noProof/>
        </w:rPr>
      </w:pPr>
      <w:hyperlink w:anchor="_Toc235179395" w:history="1">
        <w:r w:rsidRPr="00151EA1">
          <w:rPr>
            <w:rStyle w:val="Hyperlink"/>
            <w:noProof/>
          </w:rPr>
          <w:t>DAFTAR SINGKATAN</w:t>
        </w:r>
        <w:r>
          <w:rPr>
            <w:noProof/>
            <w:webHidden/>
          </w:rPr>
          <w:tab/>
        </w:r>
        <w:r>
          <w:rPr>
            <w:noProof/>
            <w:webHidden/>
          </w:rPr>
          <w:fldChar w:fldCharType="begin"/>
        </w:r>
        <w:r>
          <w:rPr>
            <w:noProof/>
            <w:webHidden/>
          </w:rPr>
          <w:instrText xml:space="preserve"> PAGEREF _Toc235179395 \h </w:instrText>
        </w:r>
        <w:r>
          <w:rPr>
            <w:noProof/>
            <w:webHidden/>
          </w:rPr>
        </w:r>
        <w:r>
          <w:rPr>
            <w:noProof/>
            <w:webHidden/>
          </w:rPr>
          <w:fldChar w:fldCharType="separate"/>
        </w:r>
        <w:r>
          <w:rPr>
            <w:noProof/>
            <w:webHidden/>
          </w:rPr>
          <w:t>xiv</w:t>
        </w:r>
        <w:r>
          <w:rPr>
            <w:noProof/>
            <w:webHidden/>
          </w:rPr>
          <w:fldChar w:fldCharType="end"/>
        </w:r>
      </w:hyperlink>
    </w:p>
    <w:p w14:paraId="60CD34D8" w14:textId="083FF9DE" w:rsidR="008F1BB7" w:rsidRDefault="008F1BB7">
      <w:pPr>
        <w:pStyle w:val="TOC1"/>
        <w:tabs>
          <w:tab w:val="right" w:leader="dot" w:pos="7927"/>
        </w:tabs>
        <w:rPr>
          <w:noProof/>
        </w:rPr>
      </w:pPr>
      <w:hyperlink w:anchor="_Toc235179396" w:history="1">
        <w:r w:rsidRPr="00151EA1">
          <w:rPr>
            <w:rStyle w:val="Hyperlink"/>
            <w:noProof/>
          </w:rPr>
          <w:t>DAFTAR LAMPIRAN</w:t>
        </w:r>
        <w:r>
          <w:rPr>
            <w:noProof/>
            <w:webHidden/>
          </w:rPr>
          <w:tab/>
        </w:r>
        <w:r>
          <w:rPr>
            <w:noProof/>
            <w:webHidden/>
          </w:rPr>
          <w:fldChar w:fldCharType="begin"/>
        </w:r>
        <w:r>
          <w:rPr>
            <w:noProof/>
            <w:webHidden/>
          </w:rPr>
          <w:instrText xml:space="preserve"> PAGEREF _Toc235179396 \h </w:instrText>
        </w:r>
        <w:r>
          <w:rPr>
            <w:noProof/>
            <w:webHidden/>
          </w:rPr>
        </w:r>
        <w:r>
          <w:rPr>
            <w:noProof/>
            <w:webHidden/>
          </w:rPr>
          <w:fldChar w:fldCharType="separate"/>
        </w:r>
        <w:r>
          <w:rPr>
            <w:noProof/>
            <w:webHidden/>
          </w:rPr>
          <w:t>xv</w:t>
        </w:r>
        <w:r>
          <w:rPr>
            <w:noProof/>
            <w:webHidden/>
          </w:rPr>
          <w:fldChar w:fldCharType="end"/>
        </w:r>
      </w:hyperlink>
    </w:p>
    <w:p w14:paraId="3B711C15" w14:textId="4BEBBC0B" w:rsidR="008F1BB7" w:rsidRDefault="008F1BB7">
      <w:pPr>
        <w:pStyle w:val="TOC1"/>
        <w:tabs>
          <w:tab w:val="right" w:leader="dot" w:pos="7927"/>
        </w:tabs>
        <w:rPr>
          <w:noProof/>
        </w:rPr>
      </w:pPr>
      <w:hyperlink w:anchor="_Toc235179397" w:history="1">
        <w:r w:rsidRPr="00151EA1">
          <w:rPr>
            <w:rStyle w:val="Hyperlink"/>
            <w:noProof/>
          </w:rPr>
          <w:t>BAB I PENDAHULUAN</w:t>
        </w:r>
        <w:r>
          <w:rPr>
            <w:noProof/>
            <w:webHidden/>
          </w:rPr>
          <w:tab/>
        </w:r>
        <w:r>
          <w:rPr>
            <w:noProof/>
            <w:webHidden/>
          </w:rPr>
          <w:fldChar w:fldCharType="begin"/>
        </w:r>
        <w:r>
          <w:rPr>
            <w:noProof/>
            <w:webHidden/>
          </w:rPr>
          <w:instrText xml:space="preserve"> PAGEREF _Toc235179397 \h </w:instrText>
        </w:r>
        <w:r>
          <w:rPr>
            <w:noProof/>
            <w:webHidden/>
          </w:rPr>
        </w:r>
        <w:r>
          <w:rPr>
            <w:noProof/>
            <w:webHidden/>
          </w:rPr>
          <w:fldChar w:fldCharType="separate"/>
        </w:r>
        <w:r>
          <w:rPr>
            <w:noProof/>
            <w:webHidden/>
          </w:rPr>
          <w:t>1</w:t>
        </w:r>
        <w:r>
          <w:rPr>
            <w:noProof/>
            <w:webHidden/>
          </w:rPr>
          <w:fldChar w:fldCharType="end"/>
        </w:r>
      </w:hyperlink>
    </w:p>
    <w:p w14:paraId="7D4F34C1" w14:textId="0138F664" w:rsidR="008F1BB7" w:rsidRDefault="008F1BB7">
      <w:pPr>
        <w:pStyle w:val="TOC2"/>
        <w:tabs>
          <w:tab w:val="left" w:pos="960"/>
          <w:tab w:val="right" w:leader="dot" w:pos="7927"/>
        </w:tabs>
        <w:rPr>
          <w:noProof/>
        </w:rPr>
      </w:pPr>
      <w:hyperlink w:anchor="_Toc235179398" w:history="1">
        <w:r w:rsidRPr="00151EA1">
          <w:rPr>
            <w:rStyle w:val="Hyperlink"/>
            <w:noProof/>
          </w:rPr>
          <w:t>1.1</w:t>
        </w:r>
        <w:r>
          <w:rPr>
            <w:noProof/>
          </w:rPr>
          <w:tab/>
        </w:r>
        <w:r w:rsidRPr="00151EA1">
          <w:rPr>
            <w:rStyle w:val="Hyperlink"/>
            <w:noProof/>
          </w:rPr>
          <w:t>Latar Belakang</w:t>
        </w:r>
        <w:r>
          <w:rPr>
            <w:noProof/>
            <w:webHidden/>
          </w:rPr>
          <w:tab/>
        </w:r>
        <w:r>
          <w:rPr>
            <w:noProof/>
            <w:webHidden/>
          </w:rPr>
          <w:fldChar w:fldCharType="begin"/>
        </w:r>
        <w:r>
          <w:rPr>
            <w:noProof/>
            <w:webHidden/>
          </w:rPr>
          <w:instrText xml:space="preserve"> PAGEREF _Toc235179398 \h </w:instrText>
        </w:r>
        <w:r>
          <w:rPr>
            <w:noProof/>
            <w:webHidden/>
          </w:rPr>
        </w:r>
        <w:r>
          <w:rPr>
            <w:noProof/>
            <w:webHidden/>
          </w:rPr>
          <w:fldChar w:fldCharType="separate"/>
        </w:r>
        <w:r>
          <w:rPr>
            <w:noProof/>
            <w:webHidden/>
          </w:rPr>
          <w:t>1</w:t>
        </w:r>
        <w:r>
          <w:rPr>
            <w:noProof/>
            <w:webHidden/>
          </w:rPr>
          <w:fldChar w:fldCharType="end"/>
        </w:r>
      </w:hyperlink>
    </w:p>
    <w:p w14:paraId="62A7DC3A" w14:textId="1D8889A4" w:rsidR="008F1BB7" w:rsidRDefault="008F1BB7">
      <w:pPr>
        <w:pStyle w:val="TOC2"/>
        <w:tabs>
          <w:tab w:val="right" w:leader="dot" w:pos="7927"/>
        </w:tabs>
        <w:rPr>
          <w:noProof/>
        </w:rPr>
      </w:pPr>
      <w:hyperlink w:anchor="_Toc235179399" w:history="1">
        <w:r w:rsidRPr="00151EA1">
          <w:rPr>
            <w:rStyle w:val="Hyperlink"/>
            <w:noProof/>
          </w:rPr>
          <w:t>1.2 Rumusan Masalah</w:t>
        </w:r>
        <w:r>
          <w:rPr>
            <w:noProof/>
            <w:webHidden/>
          </w:rPr>
          <w:tab/>
        </w:r>
        <w:r>
          <w:rPr>
            <w:noProof/>
            <w:webHidden/>
          </w:rPr>
          <w:fldChar w:fldCharType="begin"/>
        </w:r>
        <w:r>
          <w:rPr>
            <w:noProof/>
            <w:webHidden/>
          </w:rPr>
          <w:instrText xml:space="preserve"> PAGEREF _Toc235179399 \h </w:instrText>
        </w:r>
        <w:r>
          <w:rPr>
            <w:noProof/>
            <w:webHidden/>
          </w:rPr>
        </w:r>
        <w:r>
          <w:rPr>
            <w:noProof/>
            <w:webHidden/>
          </w:rPr>
          <w:fldChar w:fldCharType="separate"/>
        </w:r>
        <w:r>
          <w:rPr>
            <w:noProof/>
            <w:webHidden/>
          </w:rPr>
          <w:t>2</w:t>
        </w:r>
        <w:r>
          <w:rPr>
            <w:noProof/>
            <w:webHidden/>
          </w:rPr>
          <w:fldChar w:fldCharType="end"/>
        </w:r>
      </w:hyperlink>
    </w:p>
    <w:p w14:paraId="5CB890AF" w14:textId="36C24591" w:rsidR="008F1BB7" w:rsidRDefault="008F1BB7">
      <w:pPr>
        <w:pStyle w:val="TOC2"/>
        <w:tabs>
          <w:tab w:val="right" w:leader="dot" w:pos="7927"/>
        </w:tabs>
        <w:rPr>
          <w:noProof/>
        </w:rPr>
      </w:pPr>
      <w:hyperlink w:anchor="_Toc235179400" w:history="1">
        <w:r w:rsidRPr="00151EA1">
          <w:rPr>
            <w:rStyle w:val="Hyperlink"/>
            <w:noProof/>
          </w:rPr>
          <w:t>1.3 Batasan Masalah</w:t>
        </w:r>
        <w:r>
          <w:rPr>
            <w:noProof/>
            <w:webHidden/>
          </w:rPr>
          <w:tab/>
        </w:r>
        <w:r>
          <w:rPr>
            <w:noProof/>
            <w:webHidden/>
          </w:rPr>
          <w:fldChar w:fldCharType="begin"/>
        </w:r>
        <w:r>
          <w:rPr>
            <w:noProof/>
            <w:webHidden/>
          </w:rPr>
          <w:instrText xml:space="preserve"> PAGEREF _Toc235179400 \h </w:instrText>
        </w:r>
        <w:r>
          <w:rPr>
            <w:noProof/>
            <w:webHidden/>
          </w:rPr>
        </w:r>
        <w:r>
          <w:rPr>
            <w:noProof/>
            <w:webHidden/>
          </w:rPr>
          <w:fldChar w:fldCharType="separate"/>
        </w:r>
        <w:r>
          <w:rPr>
            <w:noProof/>
            <w:webHidden/>
          </w:rPr>
          <w:t>3</w:t>
        </w:r>
        <w:r>
          <w:rPr>
            <w:noProof/>
            <w:webHidden/>
          </w:rPr>
          <w:fldChar w:fldCharType="end"/>
        </w:r>
      </w:hyperlink>
    </w:p>
    <w:p w14:paraId="2F936DD4" w14:textId="7EF7DC89" w:rsidR="008F1BB7" w:rsidRDefault="008F1BB7">
      <w:pPr>
        <w:pStyle w:val="TOC2"/>
        <w:tabs>
          <w:tab w:val="right" w:leader="dot" w:pos="7927"/>
        </w:tabs>
        <w:rPr>
          <w:noProof/>
        </w:rPr>
      </w:pPr>
      <w:hyperlink w:anchor="_Toc235179401" w:history="1">
        <w:r w:rsidRPr="00151EA1">
          <w:rPr>
            <w:rStyle w:val="Hyperlink"/>
            <w:noProof/>
          </w:rPr>
          <w:t>1.4 Tujuan Penelitian</w:t>
        </w:r>
        <w:r>
          <w:rPr>
            <w:noProof/>
            <w:webHidden/>
          </w:rPr>
          <w:tab/>
        </w:r>
        <w:r>
          <w:rPr>
            <w:noProof/>
            <w:webHidden/>
          </w:rPr>
          <w:fldChar w:fldCharType="begin"/>
        </w:r>
        <w:r>
          <w:rPr>
            <w:noProof/>
            <w:webHidden/>
          </w:rPr>
          <w:instrText xml:space="preserve"> PAGEREF _Toc235179401 \h </w:instrText>
        </w:r>
        <w:r>
          <w:rPr>
            <w:noProof/>
            <w:webHidden/>
          </w:rPr>
        </w:r>
        <w:r>
          <w:rPr>
            <w:noProof/>
            <w:webHidden/>
          </w:rPr>
          <w:fldChar w:fldCharType="separate"/>
        </w:r>
        <w:r>
          <w:rPr>
            <w:noProof/>
            <w:webHidden/>
          </w:rPr>
          <w:t>3</w:t>
        </w:r>
        <w:r>
          <w:rPr>
            <w:noProof/>
            <w:webHidden/>
          </w:rPr>
          <w:fldChar w:fldCharType="end"/>
        </w:r>
      </w:hyperlink>
    </w:p>
    <w:p w14:paraId="45E93934" w14:textId="405B4142" w:rsidR="008F1BB7" w:rsidRDefault="008F1BB7">
      <w:pPr>
        <w:pStyle w:val="TOC2"/>
        <w:tabs>
          <w:tab w:val="right" w:leader="dot" w:pos="7927"/>
        </w:tabs>
        <w:rPr>
          <w:noProof/>
        </w:rPr>
      </w:pPr>
      <w:hyperlink w:anchor="_Toc235179402" w:history="1">
        <w:r w:rsidRPr="00151EA1">
          <w:rPr>
            <w:rStyle w:val="Hyperlink"/>
            <w:noProof/>
          </w:rPr>
          <w:t>1.5 Manfaat Penelitian</w:t>
        </w:r>
        <w:r>
          <w:rPr>
            <w:noProof/>
            <w:webHidden/>
          </w:rPr>
          <w:tab/>
        </w:r>
        <w:r>
          <w:rPr>
            <w:noProof/>
            <w:webHidden/>
          </w:rPr>
          <w:fldChar w:fldCharType="begin"/>
        </w:r>
        <w:r>
          <w:rPr>
            <w:noProof/>
            <w:webHidden/>
          </w:rPr>
          <w:instrText xml:space="preserve"> PAGEREF _Toc235179402 \h </w:instrText>
        </w:r>
        <w:r>
          <w:rPr>
            <w:noProof/>
            <w:webHidden/>
          </w:rPr>
        </w:r>
        <w:r>
          <w:rPr>
            <w:noProof/>
            <w:webHidden/>
          </w:rPr>
          <w:fldChar w:fldCharType="separate"/>
        </w:r>
        <w:r>
          <w:rPr>
            <w:noProof/>
            <w:webHidden/>
          </w:rPr>
          <w:t>4</w:t>
        </w:r>
        <w:r>
          <w:rPr>
            <w:noProof/>
            <w:webHidden/>
          </w:rPr>
          <w:fldChar w:fldCharType="end"/>
        </w:r>
      </w:hyperlink>
    </w:p>
    <w:p w14:paraId="1F445BE8" w14:textId="38FD2BA4" w:rsidR="008F1BB7" w:rsidRDefault="008F1BB7">
      <w:pPr>
        <w:pStyle w:val="TOC2"/>
        <w:tabs>
          <w:tab w:val="right" w:leader="dot" w:pos="7927"/>
        </w:tabs>
        <w:rPr>
          <w:noProof/>
        </w:rPr>
      </w:pPr>
      <w:hyperlink w:anchor="_Toc235179403" w:history="1">
        <w:r w:rsidRPr="00151EA1">
          <w:rPr>
            <w:rStyle w:val="Hyperlink"/>
            <w:noProof/>
          </w:rPr>
          <w:t>1.6 Sistematika Penulisan</w:t>
        </w:r>
        <w:r>
          <w:rPr>
            <w:noProof/>
            <w:webHidden/>
          </w:rPr>
          <w:tab/>
        </w:r>
        <w:r>
          <w:rPr>
            <w:noProof/>
            <w:webHidden/>
          </w:rPr>
          <w:fldChar w:fldCharType="begin"/>
        </w:r>
        <w:r>
          <w:rPr>
            <w:noProof/>
            <w:webHidden/>
          </w:rPr>
          <w:instrText xml:space="preserve"> PAGEREF _Toc235179403 \h </w:instrText>
        </w:r>
        <w:r>
          <w:rPr>
            <w:noProof/>
            <w:webHidden/>
          </w:rPr>
        </w:r>
        <w:r>
          <w:rPr>
            <w:noProof/>
            <w:webHidden/>
          </w:rPr>
          <w:fldChar w:fldCharType="separate"/>
        </w:r>
        <w:r>
          <w:rPr>
            <w:noProof/>
            <w:webHidden/>
          </w:rPr>
          <w:t>5</w:t>
        </w:r>
        <w:r>
          <w:rPr>
            <w:noProof/>
            <w:webHidden/>
          </w:rPr>
          <w:fldChar w:fldCharType="end"/>
        </w:r>
      </w:hyperlink>
    </w:p>
    <w:p w14:paraId="1C8688DC" w14:textId="40C8694C" w:rsidR="008F1BB7" w:rsidRDefault="008F1BB7">
      <w:pPr>
        <w:pStyle w:val="TOC1"/>
        <w:tabs>
          <w:tab w:val="right" w:leader="dot" w:pos="7927"/>
        </w:tabs>
        <w:rPr>
          <w:noProof/>
        </w:rPr>
      </w:pPr>
      <w:hyperlink w:anchor="_Toc235179404" w:history="1">
        <w:r w:rsidRPr="00151EA1">
          <w:rPr>
            <w:rStyle w:val="Hyperlink"/>
            <w:noProof/>
          </w:rPr>
          <w:t>BAB II TINJAUAN PUSTAKA</w:t>
        </w:r>
        <w:r>
          <w:rPr>
            <w:noProof/>
            <w:webHidden/>
          </w:rPr>
          <w:tab/>
        </w:r>
        <w:r>
          <w:rPr>
            <w:noProof/>
            <w:webHidden/>
          </w:rPr>
          <w:fldChar w:fldCharType="begin"/>
        </w:r>
        <w:r>
          <w:rPr>
            <w:noProof/>
            <w:webHidden/>
          </w:rPr>
          <w:instrText xml:space="preserve"> PAGEREF _Toc235179404 \h </w:instrText>
        </w:r>
        <w:r>
          <w:rPr>
            <w:noProof/>
            <w:webHidden/>
          </w:rPr>
        </w:r>
        <w:r>
          <w:rPr>
            <w:noProof/>
            <w:webHidden/>
          </w:rPr>
          <w:fldChar w:fldCharType="separate"/>
        </w:r>
        <w:r>
          <w:rPr>
            <w:noProof/>
            <w:webHidden/>
          </w:rPr>
          <w:t>6</w:t>
        </w:r>
        <w:r>
          <w:rPr>
            <w:noProof/>
            <w:webHidden/>
          </w:rPr>
          <w:fldChar w:fldCharType="end"/>
        </w:r>
      </w:hyperlink>
    </w:p>
    <w:p w14:paraId="703D0E86" w14:textId="3358A44A" w:rsidR="008F1BB7" w:rsidRDefault="008F1BB7">
      <w:pPr>
        <w:pStyle w:val="TOC2"/>
        <w:tabs>
          <w:tab w:val="right" w:leader="dot" w:pos="7927"/>
        </w:tabs>
        <w:rPr>
          <w:noProof/>
        </w:rPr>
      </w:pPr>
      <w:hyperlink w:anchor="_Toc235179405" w:history="1">
        <w:r w:rsidRPr="00151EA1">
          <w:rPr>
            <w:rStyle w:val="Hyperlink"/>
            <w:noProof/>
          </w:rPr>
          <w:t>2.1 Tinjauan Penelitian Terdahulu</w:t>
        </w:r>
        <w:r>
          <w:rPr>
            <w:noProof/>
            <w:webHidden/>
          </w:rPr>
          <w:tab/>
        </w:r>
        <w:r>
          <w:rPr>
            <w:noProof/>
            <w:webHidden/>
          </w:rPr>
          <w:fldChar w:fldCharType="begin"/>
        </w:r>
        <w:r>
          <w:rPr>
            <w:noProof/>
            <w:webHidden/>
          </w:rPr>
          <w:instrText xml:space="preserve"> PAGEREF _Toc235179405 \h </w:instrText>
        </w:r>
        <w:r>
          <w:rPr>
            <w:noProof/>
            <w:webHidden/>
          </w:rPr>
        </w:r>
        <w:r>
          <w:rPr>
            <w:noProof/>
            <w:webHidden/>
          </w:rPr>
          <w:fldChar w:fldCharType="separate"/>
        </w:r>
        <w:r>
          <w:rPr>
            <w:noProof/>
            <w:webHidden/>
          </w:rPr>
          <w:t>6</w:t>
        </w:r>
        <w:r>
          <w:rPr>
            <w:noProof/>
            <w:webHidden/>
          </w:rPr>
          <w:fldChar w:fldCharType="end"/>
        </w:r>
      </w:hyperlink>
    </w:p>
    <w:p w14:paraId="71632A21" w14:textId="1DD422A2" w:rsidR="008F1BB7" w:rsidRDefault="008F1BB7">
      <w:pPr>
        <w:pStyle w:val="TOC2"/>
        <w:tabs>
          <w:tab w:val="right" w:leader="dot" w:pos="7927"/>
        </w:tabs>
        <w:rPr>
          <w:noProof/>
        </w:rPr>
      </w:pPr>
      <w:hyperlink w:anchor="_Toc235179406" w:history="1">
        <w:r w:rsidRPr="00151EA1">
          <w:rPr>
            <w:rStyle w:val="Hyperlink"/>
            <w:noProof/>
          </w:rPr>
          <w:t>2.2 Tinjauan Pustaka Berkaitan dengan Judul</w:t>
        </w:r>
        <w:r>
          <w:rPr>
            <w:noProof/>
            <w:webHidden/>
          </w:rPr>
          <w:tab/>
        </w:r>
        <w:r>
          <w:rPr>
            <w:noProof/>
            <w:webHidden/>
          </w:rPr>
          <w:fldChar w:fldCharType="begin"/>
        </w:r>
        <w:r>
          <w:rPr>
            <w:noProof/>
            <w:webHidden/>
          </w:rPr>
          <w:instrText xml:space="preserve"> PAGEREF _Toc235179406 \h </w:instrText>
        </w:r>
        <w:r>
          <w:rPr>
            <w:noProof/>
            <w:webHidden/>
          </w:rPr>
        </w:r>
        <w:r>
          <w:rPr>
            <w:noProof/>
            <w:webHidden/>
          </w:rPr>
          <w:fldChar w:fldCharType="separate"/>
        </w:r>
        <w:r>
          <w:rPr>
            <w:noProof/>
            <w:webHidden/>
          </w:rPr>
          <w:t>7</w:t>
        </w:r>
        <w:r>
          <w:rPr>
            <w:noProof/>
            <w:webHidden/>
          </w:rPr>
          <w:fldChar w:fldCharType="end"/>
        </w:r>
      </w:hyperlink>
    </w:p>
    <w:p w14:paraId="04543325" w14:textId="5BE54555" w:rsidR="008F1BB7" w:rsidRDefault="008F1BB7">
      <w:pPr>
        <w:pStyle w:val="TOC3"/>
        <w:tabs>
          <w:tab w:val="right" w:leader="dot" w:pos="7927"/>
        </w:tabs>
        <w:rPr>
          <w:noProof/>
        </w:rPr>
      </w:pPr>
      <w:hyperlink w:anchor="_Toc235179407" w:history="1">
        <w:r w:rsidRPr="00151EA1">
          <w:rPr>
            <w:rStyle w:val="Hyperlink"/>
            <w:noProof/>
          </w:rPr>
          <w:t>2.2.1 Sistem Informasi</w:t>
        </w:r>
        <w:r>
          <w:rPr>
            <w:noProof/>
            <w:webHidden/>
          </w:rPr>
          <w:tab/>
        </w:r>
        <w:r>
          <w:rPr>
            <w:noProof/>
            <w:webHidden/>
          </w:rPr>
          <w:fldChar w:fldCharType="begin"/>
        </w:r>
        <w:r>
          <w:rPr>
            <w:noProof/>
            <w:webHidden/>
          </w:rPr>
          <w:instrText xml:space="preserve"> PAGEREF _Toc235179407 \h </w:instrText>
        </w:r>
        <w:r>
          <w:rPr>
            <w:noProof/>
            <w:webHidden/>
          </w:rPr>
        </w:r>
        <w:r>
          <w:rPr>
            <w:noProof/>
            <w:webHidden/>
          </w:rPr>
          <w:fldChar w:fldCharType="separate"/>
        </w:r>
        <w:r>
          <w:rPr>
            <w:noProof/>
            <w:webHidden/>
          </w:rPr>
          <w:t>7</w:t>
        </w:r>
        <w:r>
          <w:rPr>
            <w:noProof/>
            <w:webHidden/>
          </w:rPr>
          <w:fldChar w:fldCharType="end"/>
        </w:r>
      </w:hyperlink>
    </w:p>
    <w:p w14:paraId="2D3ACF5C" w14:textId="2760FBDC" w:rsidR="008F1BB7" w:rsidRDefault="008F1BB7">
      <w:pPr>
        <w:pStyle w:val="TOC3"/>
        <w:tabs>
          <w:tab w:val="right" w:leader="dot" w:pos="7927"/>
        </w:tabs>
        <w:rPr>
          <w:noProof/>
        </w:rPr>
      </w:pPr>
      <w:hyperlink w:anchor="_Toc235179408" w:history="1">
        <w:r w:rsidRPr="00151EA1">
          <w:rPr>
            <w:rStyle w:val="Hyperlink"/>
            <w:noProof/>
          </w:rPr>
          <w:t>2.2.2 Metode Agile</w:t>
        </w:r>
        <w:r>
          <w:rPr>
            <w:noProof/>
            <w:webHidden/>
          </w:rPr>
          <w:tab/>
        </w:r>
        <w:r>
          <w:rPr>
            <w:noProof/>
            <w:webHidden/>
          </w:rPr>
          <w:fldChar w:fldCharType="begin"/>
        </w:r>
        <w:r>
          <w:rPr>
            <w:noProof/>
            <w:webHidden/>
          </w:rPr>
          <w:instrText xml:space="preserve"> PAGEREF _Toc235179408 \h </w:instrText>
        </w:r>
        <w:r>
          <w:rPr>
            <w:noProof/>
            <w:webHidden/>
          </w:rPr>
        </w:r>
        <w:r>
          <w:rPr>
            <w:noProof/>
            <w:webHidden/>
          </w:rPr>
          <w:fldChar w:fldCharType="separate"/>
        </w:r>
        <w:r>
          <w:rPr>
            <w:noProof/>
            <w:webHidden/>
          </w:rPr>
          <w:t>7</w:t>
        </w:r>
        <w:r>
          <w:rPr>
            <w:noProof/>
            <w:webHidden/>
          </w:rPr>
          <w:fldChar w:fldCharType="end"/>
        </w:r>
      </w:hyperlink>
    </w:p>
    <w:p w14:paraId="4431C9BF" w14:textId="0F54E105" w:rsidR="008F1BB7" w:rsidRDefault="008F1BB7">
      <w:pPr>
        <w:pStyle w:val="TOC3"/>
        <w:tabs>
          <w:tab w:val="right" w:leader="dot" w:pos="7927"/>
        </w:tabs>
        <w:rPr>
          <w:noProof/>
        </w:rPr>
      </w:pPr>
      <w:hyperlink w:anchor="_Toc235179409" w:history="1">
        <w:r w:rsidRPr="00151EA1">
          <w:rPr>
            <w:rStyle w:val="Hyperlink"/>
            <w:noProof/>
          </w:rPr>
          <w:t>2.2.3 Aplikasi Berbasis Web</w:t>
        </w:r>
        <w:r>
          <w:rPr>
            <w:noProof/>
            <w:webHidden/>
          </w:rPr>
          <w:tab/>
        </w:r>
        <w:r>
          <w:rPr>
            <w:noProof/>
            <w:webHidden/>
          </w:rPr>
          <w:fldChar w:fldCharType="begin"/>
        </w:r>
        <w:r>
          <w:rPr>
            <w:noProof/>
            <w:webHidden/>
          </w:rPr>
          <w:instrText xml:space="preserve"> PAGEREF _Toc235179409 \h </w:instrText>
        </w:r>
        <w:r>
          <w:rPr>
            <w:noProof/>
            <w:webHidden/>
          </w:rPr>
        </w:r>
        <w:r>
          <w:rPr>
            <w:noProof/>
            <w:webHidden/>
          </w:rPr>
          <w:fldChar w:fldCharType="separate"/>
        </w:r>
        <w:r>
          <w:rPr>
            <w:noProof/>
            <w:webHidden/>
          </w:rPr>
          <w:t>8</w:t>
        </w:r>
        <w:r>
          <w:rPr>
            <w:noProof/>
            <w:webHidden/>
          </w:rPr>
          <w:fldChar w:fldCharType="end"/>
        </w:r>
      </w:hyperlink>
    </w:p>
    <w:p w14:paraId="45158F9C" w14:textId="7EF71420" w:rsidR="008F1BB7" w:rsidRDefault="008F1BB7">
      <w:pPr>
        <w:pStyle w:val="TOC3"/>
        <w:tabs>
          <w:tab w:val="right" w:leader="dot" w:pos="7927"/>
        </w:tabs>
        <w:rPr>
          <w:noProof/>
        </w:rPr>
      </w:pPr>
      <w:hyperlink w:anchor="_Toc235179410" w:history="1">
        <w:r w:rsidRPr="00151EA1">
          <w:rPr>
            <w:rStyle w:val="Hyperlink"/>
            <w:noProof/>
          </w:rPr>
          <w:t>2.2.4 Manajemen Aduan</w:t>
        </w:r>
        <w:r>
          <w:rPr>
            <w:noProof/>
            <w:webHidden/>
          </w:rPr>
          <w:tab/>
        </w:r>
        <w:r>
          <w:rPr>
            <w:noProof/>
            <w:webHidden/>
          </w:rPr>
          <w:fldChar w:fldCharType="begin"/>
        </w:r>
        <w:r>
          <w:rPr>
            <w:noProof/>
            <w:webHidden/>
          </w:rPr>
          <w:instrText xml:space="preserve"> PAGEREF _Toc235179410 \h </w:instrText>
        </w:r>
        <w:r>
          <w:rPr>
            <w:noProof/>
            <w:webHidden/>
          </w:rPr>
        </w:r>
        <w:r>
          <w:rPr>
            <w:noProof/>
            <w:webHidden/>
          </w:rPr>
          <w:fldChar w:fldCharType="separate"/>
        </w:r>
        <w:r>
          <w:rPr>
            <w:noProof/>
            <w:webHidden/>
          </w:rPr>
          <w:t>9</w:t>
        </w:r>
        <w:r>
          <w:rPr>
            <w:noProof/>
            <w:webHidden/>
          </w:rPr>
          <w:fldChar w:fldCharType="end"/>
        </w:r>
      </w:hyperlink>
    </w:p>
    <w:p w14:paraId="67332ABD" w14:textId="184363E4" w:rsidR="008F1BB7" w:rsidRDefault="008F1BB7">
      <w:pPr>
        <w:pStyle w:val="TOC3"/>
        <w:tabs>
          <w:tab w:val="right" w:leader="dot" w:pos="7927"/>
        </w:tabs>
        <w:rPr>
          <w:noProof/>
        </w:rPr>
      </w:pPr>
      <w:hyperlink w:anchor="_Toc235179411" w:history="1">
        <w:r w:rsidRPr="00151EA1">
          <w:rPr>
            <w:rStyle w:val="Hyperlink"/>
            <w:noProof/>
          </w:rPr>
          <w:t>2.2.5 Multi-Channel</w:t>
        </w:r>
        <w:r>
          <w:rPr>
            <w:noProof/>
            <w:webHidden/>
          </w:rPr>
          <w:tab/>
        </w:r>
        <w:r>
          <w:rPr>
            <w:noProof/>
            <w:webHidden/>
          </w:rPr>
          <w:fldChar w:fldCharType="begin"/>
        </w:r>
        <w:r>
          <w:rPr>
            <w:noProof/>
            <w:webHidden/>
          </w:rPr>
          <w:instrText xml:space="preserve"> PAGEREF _Toc235179411 \h </w:instrText>
        </w:r>
        <w:r>
          <w:rPr>
            <w:noProof/>
            <w:webHidden/>
          </w:rPr>
        </w:r>
        <w:r>
          <w:rPr>
            <w:noProof/>
            <w:webHidden/>
          </w:rPr>
          <w:fldChar w:fldCharType="separate"/>
        </w:r>
        <w:r>
          <w:rPr>
            <w:noProof/>
            <w:webHidden/>
          </w:rPr>
          <w:t>9</w:t>
        </w:r>
        <w:r>
          <w:rPr>
            <w:noProof/>
            <w:webHidden/>
          </w:rPr>
          <w:fldChar w:fldCharType="end"/>
        </w:r>
      </w:hyperlink>
    </w:p>
    <w:p w14:paraId="30FB710C" w14:textId="19524BAD" w:rsidR="008F1BB7" w:rsidRDefault="008F1BB7">
      <w:pPr>
        <w:pStyle w:val="TOC3"/>
        <w:tabs>
          <w:tab w:val="right" w:leader="dot" w:pos="7927"/>
        </w:tabs>
        <w:rPr>
          <w:noProof/>
        </w:rPr>
      </w:pPr>
      <w:hyperlink w:anchor="_Toc235179412" w:history="1">
        <w:r w:rsidRPr="00151EA1">
          <w:rPr>
            <w:rStyle w:val="Hyperlink"/>
            <w:noProof/>
          </w:rPr>
          <w:t>2.2.6 Notifikasi Real-Time</w:t>
        </w:r>
        <w:r>
          <w:rPr>
            <w:noProof/>
            <w:webHidden/>
          </w:rPr>
          <w:tab/>
        </w:r>
        <w:r>
          <w:rPr>
            <w:noProof/>
            <w:webHidden/>
          </w:rPr>
          <w:fldChar w:fldCharType="begin"/>
        </w:r>
        <w:r>
          <w:rPr>
            <w:noProof/>
            <w:webHidden/>
          </w:rPr>
          <w:instrText xml:space="preserve"> PAGEREF _Toc235179412 \h </w:instrText>
        </w:r>
        <w:r>
          <w:rPr>
            <w:noProof/>
            <w:webHidden/>
          </w:rPr>
        </w:r>
        <w:r>
          <w:rPr>
            <w:noProof/>
            <w:webHidden/>
          </w:rPr>
          <w:fldChar w:fldCharType="separate"/>
        </w:r>
        <w:r>
          <w:rPr>
            <w:noProof/>
            <w:webHidden/>
          </w:rPr>
          <w:t>9</w:t>
        </w:r>
        <w:r>
          <w:rPr>
            <w:noProof/>
            <w:webHidden/>
          </w:rPr>
          <w:fldChar w:fldCharType="end"/>
        </w:r>
      </w:hyperlink>
    </w:p>
    <w:p w14:paraId="392CB1C7" w14:textId="4CF13869" w:rsidR="008F1BB7" w:rsidRDefault="008F1BB7">
      <w:pPr>
        <w:pStyle w:val="TOC3"/>
        <w:tabs>
          <w:tab w:val="right" w:leader="dot" w:pos="7927"/>
        </w:tabs>
        <w:rPr>
          <w:noProof/>
        </w:rPr>
      </w:pPr>
      <w:hyperlink w:anchor="_Toc235179413" w:history="1">
        <w:r w:rsidRPr="00151EA1">
          <w:rPr>
            <w:rStyle w:val="Hyperlink"/>
            <w:noProof/>
          </w:rPr>
          <w:t>2.2.7 Artificial Intelligence (AI)</w:t>
        </w:r>
        <w:r>
          <w:rPr>
            <w:noProof/>
            <w:webHidden/>
          </w:rPr>
          <w:tab/>
        </w:r>
        <w:r>
          <w:rPr>
            <w:noProof/>
            <w:webHidden/>
          </w:rPr>
          <w:fldChar w:fldCharType="begin"/>
        </w:r>
        <w:r>
          <w:rPr>
            <w:noProof/>
            <w:webHidden/>
          </w:rPr>
          <w:instrText xml:space="preserve"> PAGEREF _Toc235179413 \h </w:instrText>
        </w:r>
        <w:r>
          <w:rPr>
            <w:noProof/>
            <w:webHidden/>
          </w:rPr>
        </w:r>
        <w:r>
          <w:rPr>
            <w:noProof/>
            <w:webHidden/>
          </w:rPr>
          <w:fldChar w:fldCharType="separate"/>
        </w:r>
        <w:r>
          <w:rPr>
            <w:noProof/>
            <w:webHidden/>
          </w:rPr>
          <w:t>10</w:t>
        </w:r>
        <w:r>
          <w:rPr>
            <w:noProof/>
            <w:webHidden/>
          </w:rPr>
          <w:fldChar w:fldCharType="end"/>
        </w:r>
      </w:hyperlink>
    </w:p>
    <w:p w14:paraId="02ACDFA9" w14:textId="789283AF" w:rsidR="008F1BB7" w:rsidRDefault="008F1BB7">
      <w:pPr>
        <w:pStyle w:val="TOC3"/>
        <w:tabs>
          <w:tab w:val="right" w:leader="dot" w:pos="7927"/>
        </w:tabs>
        <w:rPr>
          <w:noProof/>
        </w:rPr>
      </w:pPr>
      <w:hyperlink w:anchor="_Toc235179414" w:history="1">
        <w:r w:rsidRPr="00151EA1">
          <w:rPr>
            <w:rStyle w:val="Hyperlink"/>
            <w:noProof/>
          </w:rPr>
          <w:t>2.2.8 Klasifikasi Aduan</w:t>
        </w:r>
        <w:r>
          <w:rPr>
            <w:noProof/>
            <w:webHidden/>
          </w:rPr>
          <w:tab/>
        </w:r>
        <w:r>
          <w:rPr>
            <w:noProof/>
            <w:webHidden/>
          </w:rPr>
          <w:fldChar w:fldCharType="begin"/>
        </w:r>
        <w:r>
          <w:rPr>
            <w:noProof/>
            <w:webHidden/>
          </w:rPr>
          <w:instrText xml:space="preserve"> PAGEREF _Toc235179414 \h </w:instrText>
        </w:r>
        <w:r>
          <w:rPr>
            <w:noProof/>
            <w:webHidden/>
          </w:rPr>
        </w:r>
        <w:r>
          <w:rPr>
            <w:noProof/>
            <w:webHidden/>
          </w:rPr>
          <w:fldChar w:fldCharType="separate"/>
        </w:r>
        <w:r>
          <w:rPr>
            <w:noProof/>
            <w:webHidden/>
          </w:rPr>
          <w:t>10</w:t>
        </w:r>
        <w:r>
          <w:rPr>
            <w:noProof/>
            <w:webHidden/>
          </w:rPr>
          <w:fldChar w:fldCharType="end"/>
        </w:r>
      </w:hyperlink>
    </w:p>
    <w:p w14:paraId="3D0D0AFF" w14:textId="5C97BFF0" w:rsidR="008F1BB7" w:rsidRDefault="008F1BB7">
      <w:pPr>
        <w:pStyle w:val="TOC3"/>
        <w:tabs>
          <w:tab w:val="right" w:leader="dot" w:pos="7927"/>
        </w:tabs>
        <w:rPr>
          <w:noProof/>
        </w:rPr>
      </w:pPr>
      <w:hyperlink w:anchor="_Toc235179415" w:history="1">
        <w:r w:rsidRPr="00151EA1">
          <w:rPr>
            <w:rStyle w:val="Hyperlink"/>
            <w:noProof/>
          </w:rPr>
          <w:t>2.2.9 Deteksi Duplikasi Aduan</w:t>
        </w:r>
        <w:r>
          <w:rPr>
            <w:noProof/>
            <w:webHidden/>
          </w:rPr>
          <w:tab/>
        </w:r>
        <w:r>
          <w:rPr>
            <w:noProof/>
            <w:webHidden/>
          </w:rPr>
          <w:fldChar w:fldCharType="begin"/>
        </w:r>
        <w:r>
          <w:rPr>
            <w:noProof/>
            <w:webHidden/>
          </w:rPr>
          <w:instrText xml:space="preserve"> PAGEREF _Toc235179415 \h </w:instrText>
        </w:r>
        <w:r>
          <w:rPr>
            <w:noProof/>
            <w:webHidden/>
          </w:rPr>
        </w:r>
        <w:r>
          <w:rPr>
            <w:noProof/>
            <w:webHidden/>
          </w:rPr>
          <w:fldChar w:fldCharType="separate"/>
        </w:r>
        <w:r>
          <w:rPr>
            <w:noProof/>
            <w:webHidden/>
          </w:rPr>
          <w:t>10</w:t>
        </w:r>
        <w:r>
          <w:rPr>
            <w:noProof/>
            <w:webHidden/>
          </w:rPr>
          <w:fldChar w:fldCharType="end"/>
        </w:r>
      </w:hyperlink>
    </w:p>
    <w:p w14:paraId="386B9FBF" w14:textId="77455EB8" w:rsidR="008F1BB7" w:rsidRDefault="008F1BB7">
      <w:pPr>
        <w:pStyle w:val="TOC3"/>
        <w:tabs>
          <w:tab w:val="right" w:leader="dot" w:pos="7927"/>
        </w:tabs>
        <w:rPr>
          <w:noProof/>
        </w:rPr>
      </w:pPr>
      <w:hyperlink w:anchor="_Toc235179416" w:history="1">
        <w:r w:rsidRPr="00151EA1">
          <w:rPr>
            <w:rStyle w:val="Hyperlink"/>
            <w:noProof/>
          </w:rPr>
          <w:t>2.2.10 Prioritas Eskalasi Aduan</w:t>
        </w:r>
        <w:r>
          <w:rPr>
            <w:noProof/>
            <w:webHidden/>
          </w:rPr>
          <w:tab/>
        </w:r>
        <w:r>
          <w:rPr>
            <w:noProof/>
            <w:webHidden/>
          </w:rPr>
          <w:fldChar w:fldCharType="begin"/>
        </w:r>
        <w:r>
          <w:rPr>
            <w:noProof/>
            <w:webHidden/>
          </w:rPr>
          <w:instrText xml:space="preserve"> PAGEREF _Toc235179416 \h </w:instrText>
        </w:r>
        <w:r>
          <w:rPr>
            <w:noProof/>
            <w:webHidden/>
          </w:rPr>
        </w:r>
        <w:r>
          <w:rPr>
            <w:noProof/>
            <w:webHidden/>
          </w:rPr>
          <w:fldChar w:fldCharType="separate"/>
        </w:r>
        <w:r>
          <w:rPr>
            <w:noProof/>
            <w:webHidden/>
          </w:rPr>
          <w:t>11</w:t>
        </w:r>
        <w:r>
          <w:rPr>
            <w:noProof/>
            <w:webHidden/>
          </w:rPr>
          <w:fldChar w:fldCharType="end"/>
        </w:r>
      </w:hyperlink>
    </w:p>
    <w:p w14:paraId="13DC3B54" w14:textId="7CFC2D35" w:rsidR="008F1BB7" w:rsidRDefault="008F1BB7">
      <w:pPr>
        <w:pStyle w:val="TOC3"/>
        <w:tabs>
          <w:tab w:val="right" w:leader="dot" w:pos="7927"/>
        </w:tabs>
        <w:rPr>
          <w:noProof/>
        </w:rPr>
      </w:pPr>
      <w:hyperlink w:anchor="_Toc235179417" w:history="1">
        <w:r w:rsidRPr="00151EA1">
          <w:rPr>
            <w:rStyle w:val="Hyperlink"/>
            <w:noProof/>
          </w:rPr>
          <w:t>2.2.11 Service Level Agreement (SLA)</w:t>
        </w:r>
        <w:r>
          <w:rPr>
            <w:noProof/>
            <w:webHidden/>
          </w:rPr>
          <w:tab/>
        </w:r>
        <w:r>
          <w:rPr>
            <w:noProof/>
            <w:webHidden/>
          </w:rPr>
          <w:fldChar w:fldCharType="begin"/>
        </w:r>
        <w:r>
          <w:rPr>
            <w:noProof/>
            <w:webHidden/>
          </w:rPr>
          <w:instrText xml:space="preserve"> PAGEREF _Toc235179417 \h </w:instrText>
        </w:r>
        <w:r>
          <w:rPr>
            <w:noProof/>
            <w:webHidden/>
          </w:rPr>
        </w:r>
        <w:r>
          <w:rPr>
            <w:noProof/>
            <w:webHidden/>
          </w:rPr>
          <w:fldChar w:fldCharType="separate"/>
        </w:r>
        <w:r>
          <w:rPr>
            <w:noProof/>
            <w:webHidden/>
          </w:rPr>
          <w:t>12</w:t>
        </w:r>
        <w:r>
          <w:rPr>
            <w:noProof/>
            <w:webHidden/>
          </w:rPr>
          <w:fldChar w:fldCharType="end"/>
        </w:r>
      </w:hyperlink>
    </w:p>
    <w:p w14:paraId="02DCD04C" w14:textId="709B521B" w:rsidR="008F1BB7" w:rsidRDefault="008F1BB7">
      <w:pPr>
        <w:pStyle w:val="TOC3"/>
        <w:tabs>
          <w:tab w:val="right" w:leader="dot" w:pos="7927"/>
        </w:tabs>
        <w:rPr>
          <w:noProof/>
        </w:rPr>
      </w:pPr>
      <w:hyperlink w:anchor="_Toc235179418" w:history="1">
        <w:r w:rsidRPr="00151EA1">
          <w:rPr>
            <w:rStyle w:val="Hyperlink"/>
            <w:noProof/>
          </w:rPr>
          <w:t>2.2.12 Dashboard</w:t>
        </w:r>
        <w:r>
          <w:rPr>
            <w:noProof/>
            <w:webHidden/>
          </w:rPr>
          <w:tab/>
        </w:r>
        <w:r>
          <w:rPr>
            <w:noProof/>
            <w:webHidden/>
          </w:rPr>
          <w:fldChar w:fldCharType="begin"/>
        </w:r>
        <w:r>
          <w:rPr>
            <w:noProof/>
            <w:webHidden/>
          </w:rPr>
          <w:instrText xml:space="preserve"> PAGEREF _Toc235179418 \h </w:instrText>
        </w:r>
        <w:r>
          <w:rPr>
            <w:noProof/>
            <w:webHidden/>
          </w:rPr>
        </w:r>
        <w:r>
          <w:rPr>
            <w:noProof/>
            <w:webHidden/>
          </w:rPr>
          <w:fldChar w:fldCharType="separate"/>
        </w:r>
        <w:r>
          <w:rPr>
            <w:noProof/>
            <w:webHidden/>
          </w:rPr>
          <w:t>12</w:t>
        </w:r>
        <w:r>
          <w:rPr>
            <w:noProof/>
            <w:webHidden/>
          </w:rPr>
          <w:fldChar w:fldCharType="end"/>
        </w:r>
      </w:hyperlink>
    </w:p>
    <w:p w14:paraId="6C2FB1B9" w14:textId="3AC08BA2" w:rsidR="008F1BB7" w:rsidRDefault="008F1BB7">
      <w:pPr>
        <w:pStyle w:val="TOC3"/>
        <w:tabs>
          <w:tab w:val="right" w:leader="dot" w:pos="7927"/>
        </w:tabs>
        <w:rPr>
          <w:noProof/>
        </w:rPr>
      </w:pPr>
      <w:hyperlink w:anchor="_Toc235179419" w:history="1">
        <w:r w:rsidRPr="00151EA1">
          <w:rPr>
            <w:rStyle w:val="Hyperlink"/>
            <w:noProof/>
          </w:rPr>
          <w:t>2.2.13 Sistem Ticketing</w:t>
        </w:r>
        <w:r>
          <w:rPr>
            <w:noProof/>
            <w:webHidden/>
          </w:rPr>
          <w:tab/>
        </w:r>
        <w:r>
          <w:rPr>
            <w:noProof/>
            <w:webHidden/>
          </w:rPr>
          <w:fldChar w:fldCharType="begin"/>
        </w:r>
        <w:r>
          <w:rPr>
            <w:noProof/>
            <w:webHidden/>
          </w:rPr>
          <w:instrText xml:space="preserve"> PAGEREF _Toc235179419 \h </w:instrText>
        </w:r>
        <w:r>
          <w:rPr>
            <w:noProof/>
            <w:webHidden/>
          </w:rPr>
        </w:r>
        <w:r>
          <w:rPr>
            <w:noProof/>
            <w:webHidden/>
          </w:rPr>
          <w:fldChar w:fldCharType="separate"/>
        </w:r>
        <w:r>
          <w:rPr>
            <w:noProof/>
            <w:webHidden/>
          </w:rPr>
          <w:t>12</w:t>
        </w:r>
        <w:r>
          <w:rPr>
            <w:noProof/>
            <w:webHidden/>
          </w:rPr>
          <w:fldChar w:fldCharType="end"/>
        </w:r>
      </w:hyperlink>
    </w:p>
    <w:p w14:paraId="7CC1F64C" w14:textId="742ADDC2" w:rsidR="008F1BB7" w:rsidRDefault="008F1BB7">
      <w:pPr>
        <w:pStyle w:val="TOC3"/>
        <w:tabs>
          <w:tab w:val="right" w:leader="dot" w:pos="7927"/>
        </w:tabs>
        <w:rPr>
          <w:noProof/>
        </w:rPr>
      </w:pPr>
      <w:hyperlink w:anchor="_Toc235179420" w:history="1">
        <w:r w:rsidRPr="00151EA1">
          <w:rPr>
            <w:rStyle w:val="Hyperlink"/>
            <w:noProof/>
          </w:rPr>
          <w:t>2.2.14 Organisasi Perangkat Daerah (OPD)</w:t>
        </w:r>
        <w:r>
          <w:rPr>
            <w:noProof/>
            <w:webHidden/>
          </w:rPr>
          <w:tab/>
        </w:r>
        <w:r>
          <w:rPr>
            <w:noProof/>
            <w:webHidden/>
          </w:rPr>
          <w:fldChar w:fldCharType="begin"/>
        </w:r>
        <w:r>
          <w:rPr>
            <w:noProof/>
            <w:webHidden/>
          </w:rPr>
          <w:instrText xml:space="preserve"> PAGEREF _Toc235179420 \h </w:instrText>
        </w:r>
        <w:r>
          <w:rPr>
            <w:noProof/>
            <w:webHidden/>
          </w:rPr>
        </w:r>
        <w:r>
          <w:rPr>
            <w:noProof/>
            <w:webHidden/>
          </w:rPr>
          <w:fldChar w:fldCharType="separate"/>
        </w:r>
        <w:r>
          <w:rPr>
            <w:noProof/>
            <w:webHidden/>
          </w:rPr>
          <w:t>13</w:t>
        </w:r>
        <w:r>
          <w:rPr>
            <w:noProof/>
            <w:webHidden/>
          </w:rPr>
          <w:fldChar w:fldCharType="end"/>
        </w:r>
      </w:hyperlink>
    </w:p>
    <w:p w14:paraId="3812CEB3" w14:textId="75425B83" w:rsidR="008F1BB7" w:rsidRDefault="008F1BB7">
      <w:pPr>
        <w:pStyle w:val="TOC3"/>
        <w:tabs>
          <w:tab w:val="right" w:leader="dot" w:pos="7927"/>
        </w:tabs>
        <w:rPr>
          <w:noProof/>
        </w:rPr>
      </w:pPr>
      <w:hyperlink w:anchor="_Toc235179421" w:history="1">
        <w:r w:rsidRPr="00151EA1">
          <w:rPr>
            <w:rStyle w:val="Hyperlink"/>
            <w:noProof/>
          </w:rPr>
          <w:t>2.2.15 Natural Language Processing (NLP)</w:t>
        </w:r>
        <w:r>
          <w:rPr>
            <w:noProof/>
            <w:webHidden/>
          </w:rPr>
          <w:tab/>
        </w:r>
        <w:r>
          <w:rPr>
            <w:noProof/>
            <w:webHidden/>
          </w:rPr>
          <w:fldChar w:fldCharType="begin"/>
        </w:r>
        <w:r>
          <w:rPr>
            <w:noProof/>
            <w:webHidden/>
          </w:rPr>
          <w:instrText xml:space="preserve"> PAGEREF _Toc235179421 \h </w:instrText>
        </w:r>
        <w:r>
          <w:rPr>
            <w:noProof/>
            <w:webHidden/>
          </w:rPr>
        </w:r>
        <w:r>
          <w:rPr>
            <w:noProof/>
            <w:webHidden/>
          </w:rPr>
          <w:fldChar w:fldCharType="separate"/>
        </w:r>
        <w:r>
          <w:rPr>
            <w:noProof/>
            <w:webHidden/>
          </w:rPr>
          <w:t>13</w:t>
        </w:r>
        <w:r>
          <w:rPr>
            <w:noProof/>
            <w:webHidden/>
          </w:rPr>
          <w:fldChar w:fldCharType="end"/>
        </w:r>
      </w:hyperlink>
    </w:p>
    <w:p w14:paraId="44908411" w14:textId="3D547A30" w:rsidR="008F1BB7" w:rsidRDefault="008F1BB7">
      <w:pPr>
        <w:pStyle w:val="TOC3"/>
        <w:tabs>
          <w:tab w:val="right" w:leader="dot" w:pos="7927"/>
        </w:tabs>
        <w:rPr>
          <w:noProof/>
        </w:rPr>
      </w:pPr>
      <w:hyperlink w:anchor="_Toc235179422" w:history="1">
        <w:r w:rsidRPr="00151EA1">
          <w:rPr>
            <w:rStyle w:val="Hyperlink"/>
            <w:noProof/>
          </w:rPr>
          <w:t>2.2.16 Large Language Model (LLM)</w:t>
        </w:r>
        <w:r>
          <w:rPr>
            <w:noProof/>
            <w:webHidden/>
          </w:rPr>
          <w:tab/>
        </w:r>
        <w:r>
          <w:rPr>
            <w:noProof/>
            <w:webHidden/>
          </w:rPr>
          <w:fldChar w:fldCharType="begin"/>
        </w:r>
        <w:r>
          <w:rPr>
            <w:noProof/>
            <w:webHidden/>
          </w:rPr>
          <w:instrText xml:space="preserve"> PAGEREF _Toc235179422 \h </w:instrText>
        </w:r>
        <w:r>
          <w:rPr>
            <w:noProof/>
            <w:webHidden/>
          </w:rPr>
        </w:r>
        <w:r>
          <w:rPr>
            <w:noProof/>
            <w:webHidden/>
          </w:rPr>
          <w:fldChar w:fldCharType="separate"/>
        </w:r>
        <w:r>
          <w:rPr>
            <w:noProof/>
            <w:webHidden/>
          </w:rPr>
          <w:t>14</w:t>
        </w:r>
        <w:r>
          <w:rPr>
            <w:noProof/>
            <w:webHidden/>
          </w:rPr>
          <w:fldChar w:fldCharType="end"/>
        </w:r>
      </w:hyperlink>
    </w:p>
    <w:p w14:paraId="77274E3F" w14:textId="73060564" w:rsidR="008F1BB7" w:rsidRDefault="008F1BB7">
      <w:pPr>
        <w:pStyle w:val="TOC3"/>
        <w:tabs>
          <w:tab w:val="right" w:leader="dot" w:pos="7927"/>
        </w:tabs>
        <w:rPr>
          <w:noProof/>
        </w:rPr>
      </w:pPr>
      <w:hyperlink w:anchor="_Toc235179423" w:history="1">
        <w:r w:rsidRPr="00151EA1">
          <w:rPr>
            <w:rStyle w:val="Hyperlink"/>
            <w:noProof/>
          </w:rPr>
          <w:t>2.2.17 Prompt Engineering</w:t>
        </w:r>
        <w:r>
          <w:rPr>
            <w:noProof/>
            <w:webHidden/>
          </w:rPr>
          <w:tab/>
        </w:r>
        <w:r>
          <w:rPr>
            <w:noProof/>
            <w:webHidden/>
          </w:rPr>
          <w:fldChar w:fldCharType="begin"/>
        </w:r>
        <w:r>
          <w:rPr>
            <w:noProof/>
            <w:webHidden/>
          </w:rPr>
          <w:instrText xml:space="preserve"> PAGEREF _Toc235179423 \h </w:instrText>
        </w:r>
        <w:r>
          <w:rPr>
            <w:noProof/>
            <w:webHidden/>
          </w:rPr>
        </w:r>
        <w:r>
          <w:rPr>
            <w:noProof/>
            <w:webHidden/>
          </w:rPr>
          <w:fldChar w:fldCharType="separate"/>
        </w:r>
        <w:r>
          <w:rPr>
            <w:noProof/>
            <w:webHidden/>
          </w:rPr>
          <w:t>14</w:t>
        </w:r>
        <w:r>
          <w:rPr>
            <w:noProof/>
            <w:webHidden/>
          </w:rPr>
          <w:fldChar w:fldCharType="end"/>
        </w:r>
      </w:hyperlink>
    </w:p>
    <w:p w14:paraId="39F1D16E" w14:textId="143C18E7" w:rsidR="008F1BB7" w:rsidRDefault="008F1BB7">
      <w:pPr>
        <w:pStyle w:val="TOC3"/>
        <w:tabs>
          <w:tab w:val="right" w:leader="dot" w:pos="7927"/>
        </w:tabs>
        <w:rPr>
          <w:noProof/>
        </w:rPr>
      </w:pPr>
      <w:hyperlink w:anchor="_Toc235179424" w:history="1">
        <w:r w:rsidRPr="00151EA1">
          <w:rPr>
            <w:rStyle w:val="Hyperlink"/>
            <w:noProof/>
          </w:rPr>
          <w:t>2.2.18 Laravel</w:t>
        </w:r>
        <w:r>
          <w:rPr>
            <w:noProof/>
            <w:webHidden/>
          </w:rPr>
          <w:tab/>
        </w:r>
        <w:r>
          <w:rPr>
            <w:noProof/>
            <w:webHidden/>
          </w:rPr>
          <w:fldChar w:fldCharType="begin"/>
        </w:r>
        <w:r>
          <w:rPr>
            <w:noProof/>
            <w:webHidden/>
          </w:rPr>
          <w:instrText xml:space="preserve"> PAGEREF _Toc235179424 \h </w:instrText>
        </w:r>
        <w:r>
          <w:rPr>
            <w:noProof/>
            <w:webHidden/>
          </w:rPr>
        </w:r>
        <w:r>
          <w:rPr>
            <w:noProof/>
            <w:webHidden/>
          </w:rPr>
          <w:fldChar w:fldCharType="separate"/>
        </w:r>
        <w:r>
          <w:rPr>
            <w:noProof/>
            <w:webHidden/>
          </w:rPr>
          <w:t>15</w:t>
        </w:r>
        <w:r>
          <w:rPr>
            <w:noProof/>
            <w:webHidden/>
          </w:rPr>
          <w:fldChar w:fldCharType="end"/>
        </w:r>
      </w:hyperlink>
    </w:p>
    <w:p w14:paraId="0CFC3D42" w14:textId="2C2A82FE" w:rsidR="008F1BB7" w:rsidRDefault="008F1BB7">
      <w:pPr>
        <w:pStyle w:val="TOC3"/>
        <w:tabs>
          <w:tab w:val="right" w:leader="dot" w:pos="7927"/>
        </w:tabs>
        <w:rPr>
          <w:noProof/>
        </w:rPr>
      </w:pPr>
      <w:hyperlink w:anchor="_Toc235179425" w:history="1">
        <w:r w:rsidRPr="00151EA1">
          <w:rPr>
            <w:rStyle w:val="Hyperlink"/>
            <w:noProof/>
          </w:rPr>
          <w:t xml:space="preserve">2.2.19 PHP </w:t>
        </w:r>
        <w:r w:rsidRPr="00151EA1">
          <w:rPr>
            <w:rStyle w:val="Hyperlink"/>
            <w:bCs/>
            <w:noProof/>
          </w:rPr>
          <w:t>(Hypertext Preprocessor)</w:t>
        </w:r>
        <w:r>
          <w:rPr>
            <w:noProof/>
            <w:webHidden/>
          </w:rPr>
          <w:tab/>
        </w:r>
        <w:r>
          <w:rPr>
            <w:noProof/>
            <w:webHidden/>
          </w:rPr>
          <w:fldChar w:fldCharType="begin"/>
        </w:r>
        <w:r>
          <w:rPr>
            <w:noProof/>
            <w:webHidden/>
          </w:rPr>
          <w:instrText xml:space="preserve"> PAGEREF _Toc235179425 \h </w:instrText>
        </w:r>
        <w:r>
          <w:rPr>
            <w:noProof/>
            <w:webHidden/>
          </w:rPr>
        </w:r>
        <w:r>
          <w:rPr>
            <w:noProof/>
            <w:webHidden/>
          </w:rPr>
          <w:fldChar w:fldCharType="separate"/>
        </w:r>
        <w:r>
          <w:rPr>
            <w:noProof/>
            <w:webHidden/>
          </w:rPr>
          <w:t>16</w:t>
        </w:r>
        <w:r>
          <w:rPr>
            <w:noProof/>
            <w:webHidden/>
          </w:rPr>
          <w:fldChar w:fldCharType="end"/>
        </w:r>
      </w:hyperlink>
    </w:p>
    <w:p w14:paraId="43C6CDB7" w14:textId="153985A8" w:rsidR="008F1BB7" w:rsidRDefault="008F1BB7">
      <w:pPr>
        <w:pStyle w:val="TOC3"/>
        <w:tabs>
          <w:tab w:val="right" w:leader="dot" w:pos="7927"/>
        </w:tabs>
        <w:rPr>
          <w:noProof/>
        </w:rPr>
      </w:pPr>
      <w:hyperlink w:anchor="_Toc235179426" w:history="1">
        <w:r w:rsidRPr="00151EA1">
          <w:rPr>
            <w:rStyle w:val="Hyperlink"/>
            <w:noProof/>
          </w:rPr>
          <w:t>2.2.20 MySQL</w:t>
        </w:r>
        <w:r>
          <w:rPr>
            <w:noProof/>
            <w:webHidden/>
          </w:rPr>
          <w:tab/>
        </w:r>
        <w:r>
          <w:rPr>
            <w:noProof/>
            <w:webHidden/>
          </w:rPr>
          <w:fldChar w:fldCharType="begin"/>
        </w:r>
        <w:r>
          <w:rPr>
            <w:noProof/>
            <w:webHidden/>
          </w:rPr>
          <w:instrText xml:space="preserve"> PAGEREF _Toc235179426 \h </w:instrText>
        </w:r>
        <w:r>
          <w:rPr>
            <w:noProof/>
            <w:webHidden/>
          </w:rPr>
        </w:r>
        <w:r>
          <w:rPr>
            <w:noProof/>
            <w:webHidden/>
          </w:rPr>
          <w:fldChar w:fldCharType="separate"/>
        </w:r>
        <w:r>
          <w:rPr>
            <w:noProof/>
            <w:webHidden/>
          </w:rPr>
          <w:t>16</w:t>
        </w:r>
        <w:r>
          <w:rPr>
            <w:noProof/>
            <w:webHidden/>
          </w:rPr>
          <w:fldChar w:fldCharType="end"/>
        </w:r>
      </w:hyperlink>
    </w:p>
    <w:p w14:paraId="3CCEBCEC" w14:textId="7212EA31" w:rsidR="008F1BB7" w:rsidRDefault="008F1BB7">
      <w:pPr>
        <w:pStyle w:val="TOC3"/>
        <w:tabs>
          <w:tab w:val="right" w:leader="dot" w:pos="7927"/>
        </w:tabs>
        <w:rPr>
          <w:noProof/>
        </w:rPr>
      </w:pPr>
      <w:hyperlink w:anchor="_Toc235179427" w:history="1">
        <w:r w:rsidRPr="00151EA1">
          <w:rPr>
            <w:rStyle w:val="Hyperlink"/>
            <w:noProof/>
          </w:rPr>
          <w:t>2.2.21 Arsitektur Model-View-Controller (MVC)</w:t>
        </w:r>
        <w:r>
          <w:rPr>
            <w:noProof/>
            <w:webHidden/>
          </w:rPr>
          <w:tab/>
        </w:r>
        <w:r>
          <w:rPr>
            <w:noProof/>
            <w:webHidden/>
          </w:rPr>
          <w:fldChar w:fldCharType="begin"/>
        </w:r>
        <w:r>
          <w:rPr>
            <w:noProof/>
            <w:webHidden/>
          </w:rPr>
          <w:instrText xml:space="preserve"> PAGEREF _Toc235179427 \h </w:instrText>
        </w:r>
        <w:r>
          <w:rPr>
            <w:noProof/>
            <w:webHidden/>
          </w:rPr>
        </w:r>
        <w:r>
          <w:rPr>
            <w:noProof/>
            <w:webHidden/>
          </w:rPr>
          <w:fldChar w:fldCharType="separate"/>
        </w:r>
        <w:r>
          <w:rPr>
            <w:noProof/>
            <w:webHidden/>
          </w:rPr>
          <w:t>17</w:t>
        </w:r>
        <w:r>
          <w:rPr>
            <w:noProof/>
            <w:webHidden/>
          </w:rPr>
          <w:fldChar w:fldCharType="end"/>
        </w:r>
      </w:hyperlink>
    </w:p>
    <w:p w14:paraId="62328299" w14:textId="115F49AB" w:rsidR="008F1BB7" w:rsidRDefault="008F1BB7">
      <w:pPr>
        <w:pStyle w:val="TOC3"/>
        <w:tabs>
          <w:tab w:val="right" w:leader="dot" w:pos="7927"/>
        </w:tabs>
        <w:rPr>
          <w:noProof/>
        </w:rPr>
      </w:pPr>
      <w:hyperlink w:anchor="_Toc235179428" w:history="1">
        <w:r w:rsidRPr="00151EA1">
          <w:rPr>
            <w:rStyle w:val="Hyperlink"/>
            <w:noProof/>
          </w:rPr>
          <w:t>2.2.22 Pemrograman Berorientasi Objek (PBO)</w:t>
        </w:r>
        <w:r>
          <w:rPr>
            <w:noProof/>
            <w:webHidden/>
          </w:rPr>
          <w:tab/>
        </w:r>
        <w:r>
          <w:rPr>
            <w:noProof/>
            <w:webHidden/>
          </w:rPr>
          <w:fldChar w:fldCharType="begin"/>
        </w:r>
        <w:r>
          <w:rPr>
            <w:noProof/>
            <w:webHidden/>
          </w:rPr>
          <w:instrText xml:space="preserve"> PAGEREF _Toc235179428 \h </w:instrText>
        </w:r>
        <w:r>
          <w:rPr>
            <w:noProof/>
            <w:webHidden/>
          </w:rPr>
        </w:r>
        <w:r>
          <w:rPr>
            <w:noProof/>
            <w:webHidden/>
          </w:rPr>
          <w:fldChar w:fldCharType="separate"/>
        </w:r>
        <w:r>
          <w:rPr>
            <w:noProof/>
            <w:webHidden/>
          </w:rPr>
          <w:t>17</w:t>
        </w:r>
        <w:r>
          <w:rPr>
            <w:noProof/>
            <w:webHidden/>
          </w:rPr>
          <w:fldChar w:fldCharType="end"/>
        </w:r>
      </w:hyperlink>
    </w:p>
    <w:p w14:paraId="46C911C1" w14:textId="1E47BE0A" w:rsidR="008F1BB7" w:rsidRDefault="008F1BB7">
      <w:pPr>
        <w:pStyle w:val="TOC3"/>
        <w:tabs>
          <w:tab w:val="right" w:leader="dot" w:pos="7927"/>
        </w:tabs>
        <w:rPr>
          <w:noProof/>
        </w:rPr>
      </w:pPr>
      <w:hyperlink w:anchor="_Toc235179429" w:history="1">
        <w:r w:rsidRPr="00151EA1">
          <w:rPr>
            <w:rStyle w:val="Hyperlink"/>
            <w:noProof/>
          </w:rPr>
          <w:t>2.2.23 Blade Template Engine</w:t>
        </w:r>
        <w:r>
          <w:rPr>
            <w:noProof/>
            <w:webHidden/>
          </w:rPr>
          <w:tab/>
        </w:r>
        <w:r>
          <w:rPr>
            <w:noProof/>
            <w:webHidden/>
          </w:rPr>
          <w:fldChar w:fldCharType="begin"/>
        </w:r>
        <w:r>
          <w:rPr>
            <w:noProof/>
            <w:webHidden/>
          </w:rPr>
          <w:instrText xml:space="preserve"> PAGEREF _Toc235179429 \h </w:instrText>
        </w:r>
        <w:r>
          <w:rPr>
            <w:noProof/>
            <w:webHidden/>
          </w:rPr>
        </w:r>
        <w:r>
          <w:rPr>
            <w:noProof/>
            <w:webHidden/>
          </w:rPr>
          <w:fldChar w:fldCharType="separate"/>
        </w:r>
        <w:r>
          <w:rPr>
            <w:noProof/>
            <w:webHidden/>
          </w:rPr>
          <w:t>18</w:t>
        </w:r>
        <w:r>
          <w:rPr>
            <w:noProof/>
            <w:webHidden/>
          </w:rPr>
          <w:fldChar w:fldCharType="end"/>
        </w:r>
      </w:hyperlink>
    </w:p>
    <w:p w14:paraId="2ABB01B7" w14:textId="0AA21622" w:rsidR="008F1BB7" w:rsidRDefault="008F1BB7">
      <w:pPr>
        <w:pStyle w:val="TOC3"/>
        <w:tabs>
          <w:tab w:val="right" w:leader="dot" w:pos="7927"/>
        </w:tabs>
        <w:rPr>
          <w:noProof/>
        </w:rPr>
      </w:pPr>
      <w:hyperlink w:anchor="_Toc235179430" w:history="1">
        <w:r w:rsidRPr="00151EA1">
          <w:rPr>
            <w:rStyle w:val="Hyperlink"/>
            <w:noProof/>
          </w:rPr>
          <w:t>2.2.24 Livewire</w:t>
        </w:r>
        <w:r>
          <w:rPr>
            <w:noProof/>
            <w:webHidden/>
          </w:rPr>
          <w:tab/>
        </w:r>
        <w:r>
          <w:rPr>
            <w:noProof/>
            <w:webHidden/>
          </w:rPr>
          <w:fldChar w:fldCharType="begin"/>
        </w:r>
        <w:r>
          <w:rPr>
            <w:noProof/>
            <w:webHidden/>
          </w:rPr>
          <w:instrText xml:space="preserve"> PAGEREF _Toc235179430 \h </w:instrText>
        </w:r>
        <w:r>
          <w:rPr>
            <w:noProof/>
            <w:webHidden/>
          </w:rPr>
        </w:r>
        <w:r>
          <w:rPr>
            <w:noProof/>
            <w:webHidden/>
          </w:rPr>
          <w:fldChar w:fldCharType="separate"/>
        </w:r>
        <w:r>
          <w:rPr>
            <w:noProof/>
            <w:webHidden/>
          </w:rPr>
          <w:t>18</w:t>
        </w:r>
        <w:r>
          <w:rPr>
            <w:noProof/>
            <w:webHidden/>
          </w:rPr>
          <w:fldChar w:fldCharType="end"/>
        </w:r>
      </w:hyperlink>
    </w:p>
    <w:p w14:paraId="633D92D5" w14:textId="00BCCD69" w:rsidR="008F1BB7" w:rsidRDefault="008F1BB7">
      <w:pPr>
        <w:pStyle w:val="TOC3"/>
        <w:tabs>
          <w:tab w:val="right" w:leader="dot" w:pos="7927"/>
        </w:tabs>
        <w:rPr>
          <w:noProof/>
        </w:rPr>
      </w:pPr>
      <w:hyperlink w:anchor="_Toc235179431" w:history="1">
        <w:r w:rsidRPr="00151EA1">
          <w:rPr>
            <w:rStyle w:val="Hyperlink"/>
            <w:noProof/>
          </w:rPr>
          <w:t>2.2.25 Bootstrap</w:t>
        </w:r>
        <w:r>
          <w:rPr>
            <w:noProof/>
            <w:webHidden/>
          </w:rPr>
          <w:tab/>
        </w:r>
        <w:r>
          <w:rPr>
            <w:noProof/>
            <w:webHidden/>
          </w:rPr>
          <w:fldChar w:fldCharType="begin"/>
        </w:r>
        <w:r>
          <w:rPr>
            <w:noProof/>
            <w:webHidden/>
          </w:rPr>
          <w:instrText xml:space="preserve"> PAGEREF _Toc235179431 \h </w:instrText>
        </w:r>
        <w:r>
          <w:rPr>
            <w:noProof/>
            <w:webHidden/>
          </w:rPr>
        </w:r>
        <w:r>
          <w:rPr>
            <w:noProof/>
            <w:webHidden/>
          </w:rPr>
          <w:fldChar w:fldCharType="separate"/>
        </w:r>
        <w:r>
          <w:rPr>
            <w:noProof/>
            <w:webHidden/>
          </w:rPr>
          <w:t>19</w:t>
        </w:r>
        <w:r>
          <w:rPr>
            <w:noProof/>
            <w:webHidden/>
          </w:rPr>
          <w:fldChar w:fldCharType="end"/>
        </w:r>
      </w:hyperlink>
    </w:p>
    <w:p w14:paraId="4C36EEEA" w14:textId="15D6E0F7" w:rsidR="008F1BB7" w:rsidRDefault="008F1BB7">
      <w:pPr>
        <w:pStyle w:val="TOC3"/>
        <w:tabs>
          <w:tab w:val="right" w:leader="dot" w:pos="7927"/>
        </w:tabs>
        <w:rPr>
          <w:noProof/>
        </w:rPr>
      </w:pPr>
      <w:hyperlink w:anchor="_Toc235179432" w:history="1">
        <w:r w:rsidRPr="00151EA1">
          <w:rPr>
            <w:rStyle w:val="Hyperlink"/>
            <w:noProof/>
          </w:rPr>
          <w:t>2.2.26 Laragon</w:t>
        </w:r>
        <w:r>
          <w:rPr>
            <w:noProof/>
            <w:webHidden/>
          </w:rPr>
          <w:tab/>
        </w:r>
        <w:r>
          <w:rPr>
            <w:noProof/>
            <w:webHidden/>
          </w:rPr>
          <w:fldChar w:fldCharType="begin"/>
        </w:r>
        <w:r>
          <w:rPr>
            <w:noProof/>
            <w:webHidden/>
          </w:rPr>
          <w:instrText xml:space="preserve"> PAGEREF _Toc235179432 \h </w:instrText>
        </w:r>
        <w:r>
          <w:rPr>
            <w:noProof/>
            <w:webHidden/>
          </w:rPr>
        </w:r>
        <w:r>
          <w:rPr>
            <w:noProof/>
            <w:webHidden/>
          </w:rPr>
          <w:fldChar w:fldCharType="separate"/>
        </w:r>
        <w:r>
          <w:rPr>
            <w:noProof/>
            <w:webHidden/>
          </w:rPr>
          <w:t>19</w:t>
        </w:r>
        <w:r>
          <w:rPr>
            <w:noProof/>
            <w:webHidden/>
          </w:rPr>
          <w:fldChar w:fldCharType="end"/>
        </w:r>
      </w:hyperlink>
    </w:p>
    <w:p w14:paraId="7278524F" w14:textId="494F7C4D" w:rsidR="008F1BB7" w:rsidRDefault="008F1BB7">
      <w:pPr>
        <w:pStyle w:val="TOC3"/>
        <w:tabs>
          <w:tab w:val="right" w:leader="dot" w:pos="7927"/>
        </w:tabs>
        <w:rPr>
          <w:noProof/>
        </w:rPr>
      </w:pPr>
      <w:hyperlink w:anchor="_Toc235179433" w:history="1">
        <w:r w:rsidRPr="00151EA1">
          <w:rPr>
            <w:rStyle w:val="Hyperlink"/>
            <w:noProof/>
          </w:rPr>
          <w:t>2.2.27 Visual Studio Code</w:t>
        </w:r>
        <w:r>
          <w:rPr>
            <w:noProof/>
            <w:webHidden/>
          </w:rPr>
          <w:tab/>
        </w:r>
        <w:r>
          <w:rPr>
            <w:noProof/>
            <w:webHidden/>
          </w:rPr>
          <w:fldChar w:fldCharType="begin"/>
        </w:r>
        <w:r>
          <w:rPr>
            <w:noProof/>
            <w:webHidden/>
          </w:rPr>
          <w:instrText xml:space="preserve"> PAGEREF _Toc235179433 \h </w:instrText>
        </w:r>
        <w:r>
          <w:rPr>
            <w:noProof/>
            <w:webHidden/>
          </w:rPr>
        </w:r>
        <w:r>
          <w:rPr>
            <w:noProof/>
            <w:webHidden/>
          </w:rPr>
          <w:fldChar w:fldCharType="separate"/>
        </w:r>
        <w:r>
          <w:rPr>
            <w:noProof/>
            <w:webHidden/>
          </w:rPr>
          <w:t>20</w:t>
        </w:r>
        <w:r>
          <w:rPr>
            <w:noProof/>
            <w:webHidden/>
          </w:rPr>
          <w:fldChar w:fldCharType="end"/>
        </w:r>
      </w:hyperlink>
    </w:p>
    <w:p w14:paraId="0CFA8F99" w14:textId="540A4C18" w:rsidR="008F1BB7" w:rsidRDefault="008F1BB7">
      <w:pPr>
        <w:pStyle w:val="TOC3"/>
        <w:tabs>
          <w:tab w:val="right" w:leader="dot" w:pos="7927"/>
        </w:tabs>
        <w:rPr>
          <w:noProof/>
        </w:rPr>
      </w:pPr>
      <w:hyperlink w:anchor="_Toc235179434" w:history="1">
        <w:r w:rsidRPr="00151EA1">
          <w:rPr>
            <w:rStyle w:val="Hyperlink"/>
            <w:noProof/>
          </w:rPr>
          <w:t>2.2.28 Database</w:t>
        </w:r>
        <w:r>
          <w:rPr>
            <w:noProof/>
            <w:webHidden/>
          </w:rPr>
          <w:tab/>
        </w:r>
        <w:r>
          <w:rPr>
            <w:noProof/>
            <w:webHidden/>
          </w:rPr>
          <w:fldChar w:fldCharType="begin"/>
        </w:r>
        <w:r>
          <w:rPr>
            <w:noProof/>
            <w:webHidden/>
          </w:rPr>
          <w:instrText xml:space="preserve"> PAGEREF _Toc235179434 \h </w:instrText>
        </w:r>
        <w:r>
          <w:rPr>
            <w:noProof/>
            <w:webHidden/>
          </w:rPr>
        </w:r>
        <w:r>
          <w:rPr>
            <w:noProof/>
            <w:webHidden/>
          </w:rPr>
          <w:fldChar w:fldCharType="separate"/>
        </w:r>
        <w:r>
          <w:rPr>
            <w:noProof/>
            <w:webHidden/>
          </w:rPr>
          <w:t>21</w:t>
        </w:r>
        <w:r>
          <w:rPr>
            <w:noProof/>
            <w:webHidden/>
          </w:rPr>
          <w:fldChar w:fldCharType="end"/>
        </w:r>
      </w:hyperlink>
    </w:p>
    <w:p w14:paraId="03638D78" w14:textId="2E63F127" w:rsidR="008F1BB7" w:rsidRDefault="008F1BB7">
      <w:pPr>
        <w:pStyle w:val="TOC3"/>
        <w:tabs>
          <w:tab w:val="right" w:leader="dot" w:pos="7927"/>
        </w:tabs>
        <w:rPr>
          <w:noProof/>
        </w:rPr>
      </w:pPr>
      <w:hyperlink w:anchor="_Toc235179435" w:history="1">
        <w:r w:rsidRPr="00151EA1">
          <w:rPr>
            <w:rStyle w:val="Hyperlink"/>
            <w:noProof/>
          </w:rPr>
          <w:t>2.2.29 Google AI Studio</w:t>
        </w:r>
        <w:r>
          <w:rPr>
            <w:noProof/>
            <w:webHidden/>
          </w:rPr>
          <w:tab/>
        </w:r>
        <w:r>
          <w:rPr>
            <w:noProof/>
            <w:webHidden/>
          </w:rPr>
          <w:fldChar w:fldCharType="begin"/>
        </w:r>
        <w:r>
          <w:rPr>
            <w:noProof/>
            <w:webHidden/>
          </w:rPr>
          <w:instrText xml:space="preserve"> PAGEREF _Toc235179435 \h </w:instrText>
        </w:r>
        <w:r>
          <w:rPr>
            <w:noProof/>
            <w:webHidden/>
          </w:rPr>
        </w:r>
        <w:r>
          <w:rPr>
            <w:noProof/>
            <w:webHidden/>
          </w:rPr>
          <w:fldChar w:fldCharType="separate"/>
        </w:r>
        <w:r>
          <w:rPr>
            <w:noProof/>
            <w:webHidden/>
          </w:rPr>
          <w:t>21</w:t>
        </w:r>
        <w:r>
          <w:rPr>
            <w:noProof/>
            <w:webHidden/>
          </w:rPr>
          <w:fldChar w:fldCharType="end"/>
        </w:r>
      </w:hyperlink>
    </w:p>
    <w:p w14:paraId="1D36E081" w14:textId="39E89593" w:rsidR="008F1BB7" w:rsidRDefault="008F1BB7">
      <w:pPr>
        <w:pStyle w:val="TOC3"/>
        <w:tabs>
          <w:tab w:val="right" w:leader="dot" w:pos="7927"/>
        </w:tabs>
        <w:rPr>
          <w:noProof/>
        </w:rPr>
      </w:pPr>
      <w:hyperlink w:anchor="_Toc235179436" w:history="1">
        <w:r w:rsidRPr="00151EA1">
          <w:rPr>
            <w:rStyle w:val="Hyperlink"/>
            <w:noProof/>
          </w:rPr>
          <w:t>2.2.30 Gemma 4 31B IT</w:t>
        </w:r>
        <w:r>
          <w:rPr>
            <w:noProof/>
            <w:webHidden/>
          </w:rPr>
          <w:tab/>
        </w:r>
        <w:r>
          <w:rPr>
            <w:noProof/>
            <w:webHidden/>
          </w:rPr>
          <w:fldChar w:fldCharType="begin"/>
        </w:r>
        <w:r>
          <w:rPr>
            <w:noProof/>
            <w:webHidden/>
          </w:rPr>
          <w:instrText xml:space="preserve"> PAGEREF _Toc235179436 \h </w:instrText>
        </w:r>
        <w:r>
          <w:rPr>
            <w:noProof/>
            <w:webHidden/>
          </w:rPr>
        </w:r>
        <w:r>
          <w:rPr>
            <w:noProof/>
            <w:webHidden/>
          </w:rPr>
          <w:fldChar w:fldCharType="separate"/>
        </w:r>
        <w:r>
          <w:rPr>
            <w:noProof/>
            <w:webHidden/>
          </w:rPr>
          <w:t>22</w:t>
        </w:r>
        <w:r>
          <w:rPr>
            <w:noProof/>
            <w:webHidden/>
          </w:rPr>
          <w:fldChar w:fldCharType="end"/>
        </w:r>
      </w:hyperlink>
    </w:p>
    <w:p w14:paraId="5D4F7945" w14:textId="7B502701" w:rsidR="008F1BB7" w:rsidRDefault="008F1BB7">
      <w:pPr>
        <w:pStyle w:val="TOC3"/>
        <w:tabs>
          <w:tab w:val="right" w:leader="dot" w:pos="7927"/>
        </w:tabs>
        <w:rPr>
          <w:noProof/>
        </w:rPr>
      </w:pPr>
      <w:hyperlink w:anchor="_Toc235179437" w:history="1">
        <w:r w:rsidRPr="00151EA1">
          <w:rPr>
            <w:rStyle w:val="Hyperlink"/>
            <w:noProof/>
          </w:rPr>
          <w:t>2.2.31 API (Application Programming Interface)</w:t>
        </w:r>
        <w:r>
          <w:rPr>
            <w:noProof/>
            <w:webHidden/>
          </w:rPr>
          <w:tab/>
        </w:r>
        <w:r>
          <w:rPr>
            <w:noProof/>
            <w:webHidden/>
          </w:rPr>
          <w:fldChar w:fldCharType="begin"/>
        </w:r>
        <w:r>
          <w:rPr>
            <w:noProof/>
            <w:webHidden/>
          </w:rPr>
          <w:instrText xml:space="preserve"> PAGEREF _Toc235179437 \h </w:instrText>
        </w:r>
        <w:r>
          <w:rPr>
            <w:noProof/>
            <w:webHidden/>
          </w:rPr>
        </w:r>
        <w:r>
          <w:rPr>
            <w:noProof/>
            <w:webHidden/>
          </w:rPr>
          <w:fldChar w:fldCharType="separate"/>
        </w:r>
        <w:r>
          <w:rPr>
            <w:noProof/>
            <w:webHidden/>
          </w:rPr>
          <w:t>23</w:t>
        </w:r>
        <w:r>
          <w:rPr>
            <w:noProof/>
            <w:webHidden/>
          </w:rPr>
          <w:fldChar w:fldCharType="end"/>
        </w:r>
      </w:hyperlink>
    </w:p>
    <w:p w14:paraId="4CEC460D" w14:textId="7A01FC86" w:rsidR="008F1BB7" w:rsidRDefault="008F1BB7">
      <w:pPr>
        <w:pStyle w:val="TOC3"/>
        <w:tabs>
          <w:tab w:val="right" w:leader="dot" w:pos="7927"/>
        </w:tabs>
        <w:rPr>
          <w:noProof/>
        </w:rPr>
      </w:pPr>
      <w:hyperlink w:anchor="_Toc235179438" w:history="1">
        <w:r w:rsidRPr="00151EA1">
          <w:rPr>
            <w:rStyle w:val="Hyperlink"/>
            <w:noProof/>
          </w:rPr>
          <w:t>2.2.32 Playwright</w:t>
        </w:r>
        <w:r>
          <w:rPr>
            <w:noProof/>
            <w:webHidden/>
          </w:rPr>
          <w:tab/>
        </w:r>
        <w:r>
          <w:rPr>
            <w:noProof/>
            <w:webHidden/>
          </w:rPr>
          <w:fldChar w:fldCharType="begin"/>
        </w:r>
        <w:r>
          <w:rPr>
            <w:noProof/>
            <w:webHidden/>
          </w:rPr>
          <w:instrText xml:space="preserve"> PAGEREF _Toc235179438 \h </w:instrText>
        </w:r>
        <w:r>
          <w:rPr>
            <w:noProof/>
            <w:webHidden/>
          </w:rPr>
        </w:r>
        <w:r>
          <w:rPr>
            <w:noProof/>
            <w:webHidden/>
          </w:rPr>
          <w:fldChar w:fldCharType="separate"/>
        </w:r>
        <w:r>
          <w:rPr>
            <w:noProof/>
            <w:webHidden/>
          </w:rPr>
          <w:t>23</w:t>
        </w:r>
        <w:r>
          <w:rPr>
            <w:noProof/>
            <w:webHidden/>
          </w:rPr>
          <w:fldChar w:fldCharType="end"/>
        </w:r>
      </w:hyperlink>
    </w:p>
    <w:p w14:paraId="1F482F7A" w14:textId="2453009C" w:rsidR="008F1BB7" w:rsidRDefault="008F1BB7">
      <w:pPr>
        <w:pStyle w:val="TOC3"/>
        <w:tabs>
          <w:tab w:val="right" w:leader="dot" w:pos="7927"/>
        </w:tabs>
        <w:rPr>
          <w:noProof/>
        </w:rPr>
      </w:pPr>
      <w:hyperlink w:anchor="_Toc235179439" w:history="1">
        <w:r w:rsidRPr="00151EA1">
          <w:rPr>
            <w:rStyle w:val="Hyperlink"/>
            <w:noProof/>
          </w:rPr>
          <w:t>2.2.33 Node.js</w:t>
        </w:r>
        <w:r>
          <w:rPr>
            <w:noProof/>
            <w:webHidden/>
          </w:rPr>
          <w:tab/>
        </w:r>
        <w:r>
          <w:rPr>
            <w:noProof/>
            <w:webHidden/>
          </w:rPr>
          <w:fldChar w:fldCharType="begin"/>
        </w:r>
        <w:r>
          <w:rPr>
            <w:noProof/>
            <w:webHidden/>
          </w:rPr>
          <w:instrText xml:space="preserve"> PAGEREF _Toc235179439 \h </w:instrText>
        </w:r>
        <w:r>
          <w:rPr>
            <w:noProof/>
            <w:webHidden/>
          </w:rPr>
        </w:r>
        <w:r>
          <w:rPr>
            <w:noProof/>
            <w:webHidden/>
          </w:rPr>
          <w:fldChar w:fldCharType="separate"/>
        </w:r>
        <w:r>
          <w:rPr>
            <w:noProof/>
            <w:webHidden/>
          </w:rPr>
          <w:t>24</w:t>
        </w:r>
        <w:r>
          <w:rPr>
            <w:noProof/>
            <w:webHidden/>
          </w:rPr>
          <w:fldChar w:fldCharType="end"/>
        </w:r>
      </w:hyperlink>
    </w:p>
    <w:p w14:paraId="2F520B20" w14:textId="1F8459A4" w:rsidR="008F1BB7" w:rsidRDefault="008F1BB7">
      <w:pPr>
        <w:pStyle w:val="TOC3"/>
        <w:tabs>
          <w:tab w:val="right" w:leader="dot" w:pos="7927"/>
        </w:tabs>
        <w:rPr>
          <w:noProof/>
        </w:rPr>
      </w:pPr>
      <w:hyperlink w:anchor="_Toc235179440" w:history="1">
        <w:r w:rsidRPr="00151EA1">
          <w:rPr>
            <w:rStyle w:val="Hyperlink"/>
            <w:noProof/>
          </w:rPr>
          <w:t>2.2.34 Authentication dan Authorization</w:t>
        </w:r>
        <w:r>
          <w:rPr>
            <w:noProof/>
            <w:webHidden/>
          </w:rPr>
          <w:tab/>
        </w:r>
        <w:r>
          <w:rPr>
            <w:noProof/>
            <w:webHidden/>
          </w:rPr>
          <w:fldChar w:fldCharType="begin"/>
        </w:r>
        <w:r>
          <w:rPr>
            <w:noProof/>
            <w:webHidden/>
          </w:rPr>
          <w:instrText xml:space="preserve"> PAGEREF _Toc235179440 \h </w:instrText>
        </w:r>
        <w:r>
          <w:rPr>
            <w:noProof/>
            <w:webHidden/>
          </w:rPr>
        </w:r>
        <w:r>
          <w:rPr>
            <w:noProof/>
            <w:webHidden/>
          </w:rPr>
          <w:fldChar w:fldCharType="separate"/>
        </w:r>
        <w:r>
          <w:rPr>
            <w:noProof/>
            <w:webHidden/>
          </w:rPr>
          <w:t>24</w:t>
        </w:r>
        <w:r>
          <w:rPr>
            <w:noProof/>
            <w:webHidden/>
          </w:rPr>
          <w:fldChar w:fldCharType="end"/>
        </w:r>
      </w:hyperlink>
    </w:p>
    <w:p w14:paraId="7981A01D" w14:textId="5E99D609" w:rsidR="008F1BB7" w:rsidRDefault="008F1BB7">
      <w:pPr>
        <w:pStyle w:val="TOC3"/>
        <w:tabs>
          <w:tab w:val="right" w:leader="dot" w:pos="7927"/>
        </w:tabs>
        <w:rPr>
          <w:noProof/>
        </w:rPr>
      </w:pPr>
      <w:hyperlink w:anchor="_Toc235179441" w:history="1">
        <w:r w:rsidRPr="00151EA1">
          <w:rPr>
            <w:rStyle w:val="Hyperlink"/>
            <w:noProof/>
          </w:rPr>
          <w:t>2.2.35 Role-Based Access Control (RBAC)</w:t>
        </w:r>
        <w:r>
          <w:rPr>
            <w:noProof/>
            <w:webHidden/>
          </w:rPr>
          <w:tab/>
        </w:r>
        <w:r>
          <w:rPr>
            <w:noProof/>
            <w:webHidden/>
          </w:rPr>
          <w:fldChar w:fldCharType="begin"/>
        </w:r>
        <w:r>
          <w:rPr>
            <w:noProof/>
            <w:webHidden/>
          </w:rPr>
          <w:instrText xml:space="preserve"> PAGEREF _Toc235179441 \h </w:instrText>
        </w:r>
        <w:r>
          <w:rPr>
            <w:noProof/>
            <w:webHidden/>
          </w:rPr>
        </w:r>
        <w:r>
          <w:rPr>
            <w:noProof/>
            <w:webHidden/>
          </w:rPr>
          <w:fldChar w:fldCharType="separate"/>
        </w:r>
        <w:r>
          <w:rPr>
            <w:noProof/>
            <w:webHidden/>
          </w:rPr>
          <w:t>25</w:t>
        </w:r>
        <w:r>
          <w:rPr>
            <w:noProof/>
            <w:webHidden/>
          </w:rPr>
          <w:fldChar w:fldCharType="end"/>
        </w:r>
      </w:hyperlink>
    </w:p>
    <w:p w14:paraId="7CE88266" w14:textId="133B7B2D" w:rsidR="008F1BB7" w:rsidRDefault="008F1BB7">
      <w:pPr>
        <w:pStyle w:val="TOC3"/>
        <w:tabs>
          <w:tab w:val="right" w:leader="dot" w:pos="7927"/>
        </w:tabs>
        <w:rPr>
          <w:noProof/>
        </w:rPr>
      </w:pPr>
      <w:hyperlink w:anchor="_Toc235179442" w:history="1">
        <w:r w:rsidRPr="00151EA1">
          <w:rPr>
            <w:rStyle w:val="Hyperlink"/>
            <w:noProof/>
          </w:rPr>
          <w:t>2.2.36 Black Box Testing</w:t>
        </w:r>
        <w:r>
          <w:rPr>
            <w:noProof/>
            <w:webHidden/>
          </w:rPr>
          <w:tab/>
        </w:r>
        <w:r>
          <w:rPr>
            <w:noProof/>
            <w:webHidden/>
          </w:rPr>
          <w:fldChar w:fldCharType="begin"/>
        </w:r>
        <w:r>
          <w:rPr>
            <w:noProof/>
            <w:webHidden/>
          </w:rPr>
          <w:instrText xml:space="preserve"> PAGEREF _Toc235179442 \h </w:instrText>
        </w:r>
        <w:r>
          <w:rPr>
            <w:noProof/>
            <w:webHidden/>
          </w:rPr>
        </w:r>
        <w:r>
          <w:rPr>
            <w:noProof/>
            <w:webHidden/>
          </w:rPr>
          <w:fldChar w:fldCharType="separate"/>
        </w:r>
        <w:r>
          <w:rPr>
            <w:noProof/>
            <w:webHidden/>
          </w:rPr>
          <w:t>26</w:t>
        </w:r>
        <w:r>
          <w:rPr>
            <w:noProof/>
            <w:webHidden/>
          </w:rPr>
          <w:fldChar w:fldCharType="end"/>
        </w:r>
      </w:hyperlink>
    </w:p>
    <w:p w14:paraId="7EDF8BA5" w14:textId="1EDDD54C" w:rsidR="008F1BB7" w:rsidRDefault="008F1BB7">
      <w:pPr>
        <w:pStyle w:val="TOC3"/>
        <w:tabs>
          <w:tab w:val="right" w:leader="dot" w:pos="7927"/>
        </w:tabs>
        <w:rPr>
          <w:noProof/>
        </w:rPr>
      </w:pPr>
      <w:hyperlink w:anchor="_Toc235179443" w:history="1">
        <w:r w:rsidRPr="00151EA1">
          <w:rPr>
            <w:rStyle w:val="Hyperlink"/>
            <w:noProof/>
          </w:rPr>
          <w:t>2.2.37 Unified Modelling Language (UML)</w:t>
        </w:r>
        <w:r>
          <w:rPr>
            <w:noProof/>
            <w:webHidden/>
          </w:rPr>
          <w:tab/>
        </w:r>
        <w:r>
          <w:rPr>
            <w:noProof/>
            <w:webHidden/>
          </w:rPr>
          <w:fldChar w:fldCharType="begin"/>
        </w:r>
        <w:r>
          <w:rPr>
            <w:noProof/>
            <w:webHidden/>
          </w:rPr>
          <w:instrText xml:space="preserve"> PAGEREF _Toc235179443 \h </w:instrText>
        </w:r>
        <w:r>
          <w:rPr>
            <w:noProof/>
            <w:webHidden/>
          </w:rPr>
        </w:r>
        <w:r>
          <w:rPr>
            <w:noProof/>
            <w:webHidden/>
          </w:rPr>
          <w:fldChar w:fldCharType="separate"/>
        </w:r>
        <w:r>
          <w:rPr>
            <w:noProof/>
            <w:webHidden/>
          </w:rPr>
          <w:t>26</w:t>
        </w:r>
        <w:r>
          <w:rPr>
            <w:noProof/>
            <w:webHidden/>
          </w:rPr>
          <w:fldChar w:fldCharType="end"/>
        </w:r>
      </w:hyperlink>
    </w:p>
    <w:p w14:paraId="60FD3E3D" w14:textId="76C111F8" w:rsidR="008F1BB7" w:rsidRDefault="008F1BB7">
      <w:pPr>
        <w:pStyle w:val="TOC3"/>
        <w:tabs>
          <w:tab w:val="right" w:leader="dot" w:pos="7927"/>
        </w:tabs>
        <w:rPr>
          <w:noProof/>
        </w:rPr>
      </w:pPr>
      <w:hyperlink w:anchor="_Toc235179444" w:history="1">
        <w:r w:rsidRPr="00151EA1">
          <w:rPr>
            <w:rStyle w:val="Hyperlink"/>
            <w:noProof/>
          </w:rPr>
          <w:t>2.2.38 Use Case Diagram</w:t>
        </w:r>
        <w:r>
          <w:rPr>
            <w:noProof/>
            <w:webHidden/>
          </w:rPr>
          <w:tab/>
        </w:r>
        <w:r>
          <w:rPr>
            <w:noProof/>
            <w:webHidden/>
          </w:rPr>
          <w:fldChar w:fldCharType="begin"/>
        </w:r>
        <w:r>
          <w:rPr>
            <w:noProof/>
            <w:webHidden/>
          </w:rPr>
          <w:instrText xml:space="preserve"> PAGEREF _Toc235179444 \h </w:instrText>
        </w:r>
        <w:r>
          <w:rPr>
            <w:noProof/>
            <w:webHidden/>
          </w:rPr>
        </w:r>
        <w:r>
          <w:rPr>
            <w:noProof/>
            <w:webHidden/>
          </w:rPr>
          <w:fldChar w:fldCharType="separate"/>
        </w:r>
        <w:r>
          <w:rPr>
            <w:noProof/>
            <w:webHidden/>
          </w:rPr>
          <w:t>27</w:t>
        </w:r>
        <w:r>
          <w:rPr>
            <w:noProof/>
            <w:webHidden/>
          </w:rPr>
          <w:fldChar w:fldCharType="end"/>
        </w:r>
      </w:hyperlink>
    </w:p>
    <w:p w14:paraId="6E498964" w14:textId="60E53C11" w:rsidR="008F1BB7" w:rsidRDefault="008F1BB7">
      <w:pPr>
        <w:pStyle w:val="TOC3"/>
        <w:tabs>
          <w:tab w:val="right" w:leader="dot" w:pos="7927"/>
        </w:tabs>
        <w:rPr>
          <w:noProof/>
        </w:rPr>
      </w:pPr>
      <w:hyperlink w:anchor="_Toc235179445" w:history="1">
        <w:r w:rsidRPr="00151EA1">
          <w:rPr>
            <w:rStyle w:val="Hyperlink"/>
            <w:noProof/>
          </w:rPr>
          <w:t>2.2.39 Activity Diagram</w:t>
        </w:r>
        <w:r>
          <w:rPr>
            <w:noProof/>
            <w:webHidden/>
          </w:rPr>
          <w:tab/>
        </w:r>
        <w:r>
          <w:rPr>
            <w:noProof/>
            <w:webHidden/>
          </w:rPr>
          <w:fldChar w:fldCharType="begin"/>
        </w:r>
        <w:r>
          <w:rPr>
            <w:noProof/>
            <w:webHidden/>
          </w:rPr>
          <w:instrText xml:space="preserve"> PAGEREF _Toc235179445 \h </w:instrText>
        </w:r>
        <w:r>
          <w:rPr>
            <w:noProof/>
            <w:webHidden/>
          </w:rPr>
        </w:r>
        <w:r>
          <w:rPr>
            <w:noProof/>
            <w:webHidden/>
          </w:rPr>
          <w:fldChar w:fldCharType="separate"/>
        </w:r>
        <w:r>
          <w:rPr>
            <w:noProof/>
            <w:webHidden/>
          </w:rPr>
          <w:t>28</w:t>
        </w:r>
        <w:r>
          <w:rPr>
            <w:noProof/>
            <w:webHidden/>
          </w:rPr>
          <w:fldChar w:fldCharType="end"/>
        </w:r>
      </w:hyperlink>
    </w:p>
    <w:p w14:paraId="1628BC5D" w14:textId="50D1D570" w:rsidR="008F1BB7" w:rsidRDefault="008F1BB7">
      <w:pPr>
        <w:pStyle w:val="TOC3"/>
        <w:tabs>
          <w:tab w:val="right" w:leader="dot" w:pos="7927"/>
        </w:tabs>
        <w:rPr>
          <w:noProof/>
        </w:rPr>
      </w:pPr>
      <w:hyperlink w:anchor="_Toc235179446" w:history="1">
        <w:r w:rsidRPr="00151EA1">
          <w:rPr>
            <w:rStyle w:val="Hyperlink"/>
            <w:noProof/>
          </w:rPr>
          <w:t>2.2.40 Sequence Diagram</w:t>
        </w:r>
        <w:r>
          <w:rPr>
            <w:noProof/>
            <w:webHidden/>
          </w:rPr>
          <w:tab/>
        </w:r>
        <w:r>
          <w:rPr>
            <w:noProof/>
            <w:webHidden/>
          </w:rPr>
          <w:fldChar w:fldCharType="begin"/>
        </w:r>
        <w:r>
          <w:rPr>
            <w:noProof/>
            <w:webHidden/>
          </w:rPr>
          <w:instrText xml:space="preserve"> PAGEREF _Toc235179446 \h </w:instrText>
        </w:r>
        <w:r>
          <w:rPr>
            <w:noProof/>
            <w:webHidden/>
          </w:rPr>
        </w:r>
        <w:r>
          <w:rPr>
            <w:noProof/>
            <w:webHidden/>
          </w:rPr>
          <w:fldChar w:fldCharType="separate"/>
        </w:r>
        <w:r>
          <w:rPr>
            <w:noProof/>
            <w:webHidden/>
          </w:rPr>
          <w:t>28</w:t>
        </w:r>
        <w:r>
          <w:rPr>
            <w:noProof/>
            <w:webHidden/>
          </w:rPr>
          <w:fldChar w:fldCharType="end"/>
        </w:r>
      </w:hyperlink>
    </w:p>
    <w:p w14:paraId="33CEF927" w14:textId="28CC175C" w:rsidR="008F1BB7" w:rsidRDefault="008F1BB7">
      <w:pPr>
        <w:pStyle w:val="TOC3"/>
        <w:tabs>
          <w:tab w:val="right" w:leader="dot" w:pos="7927"/>
        </w:tabs>
        <w:rPr>
          <w:noProof/>
        </w:rPr>
      </w:pPr>
      <w:hyperlink w:anchor="_Toc235179447" w:history="1">
        <w:r w:rsidRPr="00151EA1">
          <w:rPr>
            <w:rStyle w:val="Hyperlink"/>
            <w:noProof/>
          </w:rPr>
          <w:t>2.2.41 Class Diagram</w:t>
        </w:r>
        <w:r>
          <w:rPr>
            <w:noProof/>
            <w:webHidden/>
          </w:rPr>
          <w:tab/>
        </w:r>
        <w:r>
          <w:rPr>
            <w:noProof/>
            <w:webHidden/>
          </w:rPr>
          <w:fldChar w:fldCharType="begin"/>
        </w:r>
        <w:r>
          <w:rPr>
            <w:noProof/>
            <w:webHidden/>
          </w:rPr>
          <w:instrText xml:space="preserve"> PAGEREF _Toc235179447 \h </w:instrText>
        </w:r>
        <w:r>
          <w:rPr>
            <w:noProof/>
            <w:webHidden/>
          </w:rPr>
        </w:r>
        <w:r>
          <w:rPr>
            <w:noProof/>
            <w:webHidden/>
          </w:rPr>
          <w:fldChar w:fldCharType="separate"/>
        </w:r>
        <w:r>
          <w:rPr>
            <w:noProof/>
            <w:webHidden/>
          </w:rPr>
          <w:t>29</w:t>
        </w:r>
        <w:r>
          <w:rPr>
            <w:noProof/>
            <w:webHidden/>
          </w:rPr>
          <w:fldChar w:fldCharType="end"/>
        </w:r>
      </w:hyperlink>
    </w:p>
    <w:p w14:paraId="26391DF1" w14:textId="41413AC9" w:rsidR="008F1BB7" w:rsidRDefault="008F1BB7">
      <w:pPr>
        <w:pStyle w:val="TOC3"/>
        <w:tabs>
          <w:tab w:val="right" w:leader="dot" w:pos="7927"/>
        </w:tabs>
        <w:rPr>
          <w:noProof/>
        </w:rPr>
      </w:pPr>
      <w:hyperlink w:anchor="_Toc235179448" w:history="1">
        <w:r w:rsidRPr="00151EA1">
          <w:rPr>
            <w:rStyle w:val="Hyperlink"/>
            <w:noProof/>
          </w:rPr>
          <w:t>2.2.42 Flowchart</w:t>
        </w:r>
        <w:r>
          <w:rPr>
            <w:noProof/>
            <w:webHidden/>
          </w:rPr>
          <w:tab/>
        </w:r>
        <w:r>
          <w:rPr>
            <w:noProof/>
            <w:webHidden/>
          </w:rPr>
          <w:fldChar w:fldCharType="begin"/>
        </w:r>
        <w:r>
          <w:rPr>
            <w:noProof/>
            <w:webHidden/>
          </w:rPr>
          <w:instrText xml:space="preserve"> PAGEREF _Toc235179448 \h </w:instrText>
        </w:r>
        <w:r>
          <w:rPr>
            <w:noProof/>
            <w:webHidden/>
          </w:rPr>
        </w:r>
        <w:r>
          <w:rPr>
            <w:noProof/>
            <w:webHidden/>
          </w:rPr>
          <w:fldChar w:fldCharType="separate"/>
        </w:r>
        <w:r>
          <w:rPr>
            <w:noProof/>
            <w:webHidden/>
          </w:rPr>
          <w:t>30</w:t>
        </w:r>
        <w:r>
          <w:rPr>
            <w:noProof/>
            <w:webHidden/>
          </w:rPr>
          <w:fldChar w:fldCharType="end"/>
        </w:r>
      </w:hyperlink>
    </w:p>
    <w:p w14:paraId="783E790B" w14:textId="057A01E6" w:rsidR="008F1BB7" w:rsidRDefault="008F1BB7">
      <w:pPr>
        <w:pStyle w:val="TOC2"/>
        <w:tabs>
          <w:tab w:val="right" w:leader="dot" w:pos="7927"/>
        </w:tabs>
        <w:rPr>
          <w:noProof/>
        </w:rPr>
      </w:pPr>
      <w:hyperlink w:anchor="_Toc235179449" w:history="1">
        <w:r w:rsidRPr="00151EA1">
          <w:rPr>
            <w:rStyle w:val="Hyperlink"/>
            <w:noProof/>
          </w:rPr>
          <w:t>2.3 Profil Tempat Penelitian</w:t>
        </w:r>
        <w:r>
          <w:rPr>
            <w:noProof/>
            <w:webHidden/>
          </w:rPr>
          <w:tab/>
        </w:r>
        <w:r>
          <w:rPr>
            <w:noProof/>
            <w:webHidden/>
          </w:rPr>
          <w:fldChar w:fldCharType="begin"/>
        </w:r>
        <w:r>
          <w:rPr>
            <w:noProof/>
            <w:webHidden/>
          </w:rPr>
          <w:instrText xml:space="preserve"> PAGEREF _Toc235179449 \h </w:instrText>
        </w:r>
        <w:r>
          <w:rPr>
            <w:noProof/>
            <w:webHidden/>
          </w:rPr>
        </w:r>
        <w:r>
          <w:rPr>
            <w:noProof/>
            <w:webHidden/>
          </w:rPr>
          <w:fldChar w:fldCharType="separate"/>
        </w:r>
        <w:r>
          <w:rPr>
            <w:noProof/>
            <w:webHidden/>
          </w:rPr>
          <w:t>31</w:t>
        </w:r>
        <w:r>
          <w:rPr>
            <w:noProof/>
            <w:webHidden/>
          </w:rPr>
          <w:fldChar w:fldCharType="end"/>
        </w:r>
      </w:hyperlink>
    </w:p>
    <w:p w14:paraId="0FB69AAD" w14:textId="19B8B0FA" w:rsidR="008F1BB7" w:rsidRDefault="008F1BB7">
      <w:pPr>
        <w:pStyle w:val="TOC1"/>
        <w:tabs>
          <w:tab w:val="right" w:leader="dot" w:pos="7927"/>
        </w:tabs>
        <w:rPr>
          <w:noProof/>
        </w:rPr>
      </w:pPr>
      <w:hyperlink w:anchor="_Toc235179450" w:history="1">
        <w:r w:rsidRPr="00151EA1">
          <w:rPr>
            <w:rStyle w:val="Hyperlink"/>
            <w:noProof/>
          </w:rPr>
          <w:t>BAB III METODOLOGI PENELITIAN DAN PERANCANGAN SISTEM</w:t>
        </w:r>
        <w:r>
          <w:rPr>
            <w:noProof/>
            <w:webHidden/>
          </w:rPr>
          <w:tab/>
        </w:r>
        <w:r>
          <w:rPr>
            <w:noProof/>
            <w:webHidden/>
          </w:rPr>
          <w:fldChar w:fldCharType="begin"/>
        </w:r>
        <w:r>
          <w:rPr>
            <w:noProof/>
            <w:webHidden/>
          </w:rPr>
          <w:instrText xml:space="preserve"> PAGEREF _Toc235179450 \h </w:instrText>
        </w:r>
        <w:r>
          <w:rPr>
            <w:noProof/>
            <w:webHidden/>
          </w:rPr>
        </w:r>
        <w:r>
          <w:rPr>
            <w:noProof/>
            <w:webHidden/>
          </w:rPr>
          <w:fldChar w:fldCharType="separate"/>
        </w:r>
        <w:r>
          <w:rPr>
            <w:noProof/>
            <w:webHidden/>
          </w:rPr>
          <w:t>34</w:t>
        </w:r>
        <w:r>
          <w:rPr>
            <w:noProof/>
            <w:webHidden/>
          </w:rPr>
          <w:fldChar w:fldCharType="end"/>
        </w:r>
      </w:hyperlink>
    </w:p>
    <w:p w14:paraId="6B58A61A" w14:textId="4E2E7CDD" w:rsidR="008F1BB7" w:rsidRDefault="008F1BB7">
      <w:pPr>
        <w:pStyle w:val="TOC2"/>
        <w:tabs>
          <w:tab w:val="right" w:leader="dot" w:pos="7927"/>
        </w:tabs>
        <w:rPr>
          <w:noProof/>
        </w:rPr>
      </w:pPr>
      <w:hyperlink w:anchor="_Toc235179451" w:history="1">
        <w:r w:rsidRPr="00151EA1">
          <w:rPr>
            <w:rStyle w:val="Hyperlink"/>
            <w:noProof/>
          </w:rPr>
          <w:t>3.1 Metodologi Penelitian</w:t>
        </w:r>
        <w:r>
          <w:rPr>
            <w:noProof/>
            <w:webHidden/>
          </w:rPr>
          <w:tab/>
        </w:r>
        <w:r>
          <w:rPr>
            <w:noProof/>
            <w:webHidden/>
          </w:rPr>
          <w:fldChar w:fldCharType="begin"/>
        </w:r>
        <w:r>
          <w:rPr>
            <w:noProof/>
            <w:webHidden/>
          </w:rPr>
          <w:instrText xml:space="preserve"> PAGEREF _Toc235179451 \h </w:instrText>
        </w:r>
        <w:r>
          <w:rPr>
            <w:noProof/>
            <w:webHidden/>
          </w:rPr>
        </w:r>
        <w:r>
          <w:rPr>
            <w:noProof/>
            <w:webHidden/>
          </w:rPr>
          <w:fldChar w:fldCharType="separate"/>
        </w:r>
        <w:r>
          <w:rPr>
            <w:noProof/>
            <w:webHidden/>
          </w:rPr>
          <w:t>34</w:t>
        </w:r>
        <w:r>
          <w:rPr>
            <w:noProof/>
            <w:webHidden/>
          </w:rPr>
          <w:fldChar w:fldCharType="end"/>
        </w:r>
      </w:hyperlink>
    </w:p>
    <w:p w14:paraId="42E929AF" w14:textId="0435E199" w:rsidR="008F1BB7" w:rsidRDefault="008F1BB7">
      <w:pPr>
        <w:pStyle w:val="TOC3"/>
        <w:tabs>
          <w:tab w:val="right" w:leader="dot" w:pos="7927"/>
        </w:tabs>
        <w:rPr>
          <w:noProof/>
        </w:rPr>
      </w:pPr>
      <w:hyperlink w:anchor="_Toc235179452" w:history="1">
        <w:r w:rsidRPr="00151EA1">
          <w:rPr>
            <w:rStyle w:val="Hyperlink"/>
            <w:noProof/>
          </w:rPr>
          <w:t>3.1.1 Metode Penelitian</w:t>
        </w:r>
        <w:r>
          <w:rPr>
            <w:noProof/>
            <w:webHidden/>
          </w:rPr>
          <w:tab/>
        </w:r>
        <w:r>
          <w:rPr>
            <w:noProof/>
            <w:webHidden/>
          </w:rPr>
          <w:fldChar w:fldCharType="begin"/>
        </w:r>
        <w:r>
          <w:rPr>
            <w:noProof/>
            <w:webHidden/>
          </w:rPr>
          <w:instrText xml:space="preserve"> PAGEREF _Toc235179452 \h </w:instrText>
        </w:r>
        <w:r>
          <w:rPr>
            <w:noProof/>
            <w:webHidden/>
          </w:rPr>
        </w:r>
        <w:r>
          <w:rPr>
            <w:noProof/>
            <w:webHidden/>
          </w:rPr>
          <w:fldChar w:fldCharType="separate"/>
        </w:r>
        <w:r>
          <w:rPr>
            <w:noProof/>
            <w:webHidden/>
          </w:rPr>
          <w:t>34</w:t>
        </w:r>
        <w:r>
          <w:rPr>
            <w:noProof/>
            <w:webHidden/>
          </w:rPr>
          <w:fldChar w:fldCharType="end"/>
        </w:r>
      </w:hyperlink>
    </w:p>
    <w:p w14:paraId="05F0EA55" w14:textId="3293D6AD" w:rsidR="008F1BB7" w:rsidRDefault="008F1BB7">
      <w:pPr>
        <w:pStyle w:val="TOC3"/>
        <w:tabs>
          <w:tab w:val="right" w:leader="dot" w:pos="7927"/>
        </w:tabs>
        <w:rPr>
          <w:noProof/>
        </w:rPr>
      </w:pPr>
      <w:hyperlink w:anchor="_Toc235179453" w:history="1">
        <w:r w:rsidRPr="00151EA1">
          <w:rPr>
            <w:rStyle w:val="Hyperlink"/>
            <w:noProof/>
          </w:rPr>
          <w:t>3.1.2 Alat dan Bahan</w:t>
        </w:r>
        <w:r>
          <w:rPr>
            <w:noProof/>
            <w:webHidden/>
          </w:rPr>
          <w:tab/>
        </w:r>
        <w:r>
          <w:rPr>
            <w:noProof/>
            <w:webHidden/>
          </w:rPr>
          <w:fldChar w:fldCharType="begin"/>
        </w:r>
        <w:r>
          <w:rPr>
            <w:noProof/>
            <w:webHidden/>
          </w:rPr>
          <w:instrText xml:space="preserve"> PAGEREF _Toc235179453 \h </w:instrText>
        </w:r>
        <w:r>
          <w:rPr>
            <w:noProof/>
            <w:webHidden/>
          </w:rPr>
        </w:r>
        <w:r>
          <w:rPr>
            <w:noProof/>
            <w:webHidden/>
          </w:rPr>
          <w:fldChar w:fldCharType="separate"/>
        </w:r>
        <w:r>
          <w:rPr>
            <w:noProof/>
            <w:webHidden/>
          </w:rPr>
          <w:t>34</w:t>
        </w:r>
        <w:r>
          <w:rPr>
            <w:noProof/>
            <w:webHidden/>
          </w:rPr>
          <w:fldChar w:fldCharType="end"/>
        </w:r>
      </w:hyperlink>
    </w:p>
    <w:p w14:paraId="065A647F" w14:textId="3FD7586B" w:rsidR="008F1BB7" w:rsidRDefault="008F1BB7">
      <w:pPr>
        <w:pStyle w:val="TOC3"/>
        <w:tabs>
          <w:tab w:val="right" w:leader="dot" w:pos="7927"/>
        </w:tabs>
        <w:rPr>
          <w:noProof/>
        </w:rPr>
      </w:pPr>
      <w:hyperlink w:anchor="_Toc235179454" w:history="1">
        <w:r w:rsidRPr="00151EA1">
          <w:rPr>
            <w:rStyle w:val="Hyperlink"/>
            <w:noProof/>
          </w:rPr>
          <w:t>3.1.3 Prosedur Penelitian</w:t>
        </w:r>
        <w:r>
          <w:rPr>
            <w:noProof/>
            <w:webHidden/>
          </w:rPr>
          <w:tab/>
        </w:r>
        <w:r>
          <w:rPr>
            <w:noProof/>
            <w:webHidden/>
          </w:rPr>
          <w:fldChar w:fldCharType="begin"/>
        </w:r>
        <w:r>
          <w:rPr>
            <w:noProof/>
            <w:webHidden/>
          </w:rPr>
          <w:instrText xml:space="preserve"> PAGEREF _Toc235179454 \h </w:instrText>
        </w:r>
        <w:r>
          <w:rPr>
            <w:noProof/>
            <w:webHidden/>
          </w:rPr>
        </w:r>
        <w:r>
          <w:rPr>
            <w:noProof/>
            <w:webHidden/>
          </w:rPr>
          <w:fldChar w:fldCharType="separate"/>
        </w:r>
        <w:r>
          <w:rPr>
            <w:noProof/>
            <w:webHidden/>
          </w:rPr>
          <w:t>35</w:t>
        </w:r>
        <w:r>
          <w:rPr>
            <w:noProof/>
            <w:webHidden/>
          </w:rPr>
          <w:fldChar w:fldCharType="end"/>
        </w:r>
      </w:hyperlink>
    </w:p>
    <w:p w14:paraId="54CE16A8" w14:textId="026C47B9" w:rsidR="008F1BB7" w:rsidRDefault="008F1BB7">
      <w:pPr>
        <w:pStyle w:val="TOC3"/>
        <w:tabs>
          <w:tab w:val="right" w:leader="dot" w:pos="7927"/>
        </w:tabs>
        <w:rPr>
          <w:noProof/>
        </w:rPr>
      </w:pPr>
      <w:hyperlink w:anchor="_Toc235179455" w:history="1">
        <w:r w:rsidRPr="00151EA1">
          <w:rPr>
            <w:rStyle w:val="Hyperlink"/>
            <w:noProof/>
          </w:rPr>
          <w:t>3.1.4 Objek Penelitian</w:t>
        </w:r>
        <w:r>
          <w:rPr>
            <w:noProof/>
            <w:webHidden/>
          </w:rPr>
          <w:tab/>
        </w:r>
        <w:r>
          <w:rPr>
            <w:noProof/>
            <w:webHidden/>
          </w:rPr>
          <w:fldChar w:fldCharType="begin"/>
        </w:r>
        <w:r>
          <w:rPr>
            <w:noProof/>
            <w:webHidden/>
          </w:rPr>
          <w:instrText xml:space="preserve"> PAGEREF _Toc235179455 \h </w:instrText>
        </w:r>
        <w:r>
          <w:rPr>
            <w:noProof/>
            <w:webHidden/>
          </w:rPr>
        </w:r>
        <w:r>
          <w:rPr>
            <w:noProof/>
            <w:webHidden/>
          </w:rPr>
          <w:fldChar w:fldCharType="separate"/>
        </w:r>
        <w:r>
          <w:rPr>
            <w:noProof/>
            <w:webHidden/>
          </w:rPr>
          <w:t>37</w:t>
        </w:r>
        <w:r>
          <w:rPr>
            <w:noProof/>
            <w:webHidden/>
          </w:rPr>
          <w:fldChar w:fldCharType="end"/>
        </w:r>
      </w:hyperlink>
    </w:p>
    <w:p w14:paraId="0147FF8E" w14:textId="4AD9B467" w:rsidR="008F1BB7" w:rsidRDefault="008F1BB7">
      <w:pPr>
        <w:pStyle w:val="TOC3"/>
        <w:tabs>
          <w:tab w:val="right" w:leader="dot" w:pos="7927"/>
        </w:tabs>
        <w:rPr>
          <w:noProof/>
        </w:rPr>
      </w:pPr>
      <w:hyperlink w:anchor="_Toc235179456" w:history="1">
        <w:r w:rsidRPr="00151EA1">
          <w:rPr>
            <w:rStyle w:val="Hyperlink"/>
            <w:noProof/>
          </w:rPr>
          <w:t>3.1.5 Prosedur Pengumpulan Data</w:t>
        </w:r>
        <w:r>
          <w:rPr>
            <w:noProof/>
            <w:webHidden/>
          </w:rPr>
          <w:tab/>
        </w:r>
        <w:r>
          <w:rPr>
            <w:noProof/>
            <w:webHidden/>
          </w:rPr>
          <w:fldChar w:fldCharType="begin"/>
        </w:r>
        <w:r>
          <w:rPr>
            <w:noProof/>
            <w:webHidden/>
          </w:rPr>
          <w:instrText xml:space="preserve"> PAGEREF _Toc235179456 \h </w:instrText>
        </w:r>
        <w:r>
          <w:rPr>
            <w:noProof/>
            <w:webHidden/>
          </w:rPr>
        </w:r>
        <w:r>
          <w:rPr>
            <w:noProof/>
            <w:webHidden/>
          </w:rPr>
          <w:fldChar w:fldCharType="separate"/>
        </w:r>
        <w:r>
          <w:rPr>
            <w:noProof/>
            <w:webHidden/>
          </w:rPr>
          <w:t>38</w:t>
        </w:r>
        <w:r>
          <w:rPr>
            <w:noProof/>
            <w:webHidden/>
          </w:rPr>
          <w:fldChar w:fldCharType="end"/>
        </w:r>
      </w:hyperlink>
    </w:p>
    <w:p w14:paraId="422399DE" w14:textId="70A9BE4B" w:rsidR="008F1BB7" w:rsidRDefault="008F1BB7">
      <w:pPr>
        <w:pStyle w:val="TOC2"/>
        <w:tabs>
          <w:tab w:val="right" w:leader="dot" w:pos="7927"/>
        </w:tabs>
        <w:rPr>
          <w:noProof/>
        </w:rPr>
      </w:pPr>
      <w:hyperlink w:anchor="_Toc235179457" w:history="1">
        <w:r w:rsidRPr="00151EA1">
          <w:rPr>
            <w:rStyle w:val="Hyperlink"/>
            <w:bCs/>
            <w:noProof/>
          </w:rPr>
          <w:t>3.2 Perancangan Sistem</w:t>
        </w:r>
        <w:r>
          <w:rPr>
            <w:noProof/>
            <w:webHidden/>
          </w:rPr>
          <w:tab/>
        </w:r>
        <w:r>
          <w:rPr>
            <w:noProof/>
            <w:webHidden/>
          </w:rPr>
          <w:fldChar w:fldCharType="begin"/>
        </w:r>
        <w:r>
          <w:rPr>
            <w:noProof/>
            <w:webHidden/>
          </w:rPr>
          <w:instrText xml:space="preserve"> PAGEREF _Toc235179457 \h </w:instrText>
        </w:r>
        <w:r>
          <w:rPr>
            <w:noProof/>
            <w:webHidden/>
          </w:rPr>
        </w:r>
        <w:r>
          <w:rPr>
            <w:noProof/>
            <w:webHidden/>
          </w:rPr>
          <w:fldChar w:fldCharType="separate"/>
        </w:r>
        <w:r>
          <w:rPr>
            <w:noProof/>
            <w:webHidden/>
          </w:rPr>
          <w:t>39</w:t>
        </w:r>
        <w:r>
          <w:rPr>
            <w:noProof/>
            <w:webHidden/>
          </w:rPr>
          <w:fldChar w:fldCharType="end"/>
        </w:r>
      </w:hyperlink>
    </w:p>
    <w:p w14:paraId="6AD2A4BA" w14:textId="1472455C" w:rsidR="008F1BB7" w:rsidRDefault="008F1BB7">
      <w:pPr>
        <w:pStyle w:val="TOC3"/>
        <w:tabs>
          <w:tab w:val="right" w:leader="dot" w:pos="7927"/>
        </w:tabs>
        <w:rPr>
          <w:noProof/>
        </w:rPr>
      </w:pPr>
      <w:hyperlink w:anchor="_Toc235179458" w:history="1">
        <w:r w:rsidRPr="00151EA1">
          <w:rPr>
            <w:rStyle w:val="Hyperlink"/>
            <w:bCs/>
            <w:noProof/>
          </w:rPr>
          <w:t>3.2.1 Arsitektur Sistem</w:t>
        </w:r>
        <w:r>
          <w:rPr>
            <w:noProof/>
            <w:webHidden/>
          </w:rPr>
          <w:tab/>
        </w:r>
        <w:r>
          <w:rPr>
            <w:noProof/>
            <w:webHidden/>
          </w:rPr>
          <w:fldChar w:fldCharType="begin"/>
        </w:r>
        <w:r>
          <w:rPr>
            <w:noProof/>
            <w:webHidden/>
          </w:rPr>
          <w:instrText xml:space="preserve"> PAGEREF _Toc235179458 \h </w:instrText>
        </w:r>
        <w:r>
          <w:rPr>
            <w:noProof/>
            <w:webHidden/>
          </w:rPr>
        </w:r>
        <w:r>
          <w:rPr>
            <w:noProof/>
            <w:webHidden/>
          </w:rPr>
          <w:fldChar w:fldCharType="separate"/>
        </w:r>
        <w:r>
          <w:rPr>
            <w:noProof/>
            <w:webHidden/>
          </w:rPr>
          <w:t>39</w:t>
        </w:r>
        <w:r>
          <w:rPr>
            <w:noProof/>
            <w:webHidden/>
          </w:rPr>
          <w:fldChar w:fldCharType="end"/>
        </w:r>
      </w:hyperlink>
    </w:p>
    <w:p w14:paraId="2E065906" w14:textId="4661336D" w:rsidR="008F1BB7" w:rsidRDefault="008F1BB7">
      <w:pPr>
        <w:pStyle w:val="TOC3"/>
        <w:tabs>
          <w:tab w:val="right" w:leader="dot" w:pos="7927"/>
        </w:tabs>
        <w:rPr>
          <w:noProof/>
        </w:rPr>
      </w:pPr>
      <w:hyperlink w:anchor="_Toc235179459" w:history="1">
        <w:r w:rsidRPr="00151EA1">
          <w:rPr>
            <w:rStyle w:val="Hyperlink"/>
            <w:bCs/>
            <w:noProof/>
          </w:rPr>
          <w:t>3.2.2 Perancangan UML (</w:t>
        </w:r>
        <w:r w:rsidRPr="00151EA1">
          <w:rPr>
            <w:rStyle w:val="Hyperlink"/>
            <w:bCs/>
            <w:i/>
            <w:iCs/>
            <w:noProof/>
          </w:rPr>
          <w:t>Unified Modeling Language</w:t>
        </w:r>
        <w:r w:rsidRPr="00151EA1">
          <w:rPr>
            <w:rStyle w:val="Hyperlink"/>
            <w:bCs/>
            <w:noProof/>
          </w:rPr>
          <w:t>)</w:t>
        </w:r>
        <w:r>
          <w:rPr>
            <w:noProof/>
            <w:webHidden/>
          </w:rPr>
          <w:tab/>
        </w:r>
        <w:r>
          <w:rPr>
            <w:noProof/>
            <w:webHidden/>
          </w:rPr>
          <w:fldChar w:fldCharType="begin"/>
        </w:r>
        <w:r>
          <w:rPr>
            <w:noProof/>
            <w:webHidden/>
          </w:rPr>
          <w:instrText xml:space="preserve"> PAGEREF _Toc235179459 \h </w:instrText>
        </w:r>
        <w:r>
          <w:rPr>
            <w:noProof/>
            <w:webHidden/>
          </w:rPr>
        </w:r>
        <w:r>
          <w:rPr>
            <w:noProof/>
            <w:webHidden/>
          </w:rPr>
          <w:fldChar w:fldCharType="separate"/>
        </w:r>
        <w:r>
          <w:rPr>
            <w:noProof/>
            <w:webHidden/>
          </w:rPr>
          <w:t>40</w:t>
        </w:r>
        <w:r>
          <w:rPr>
            <w:noProof/>
            <w:webHidden/>
          </w:rPr>
          <w:fldChar w:fldCharType="end"/>
        </w:r>
      </w:hyperlink>
    </w:p>
    <w:p w14:paraId="449212EC" w14:textId="5D41E5FE" w:rsidR="008F1BB7" w:rsidRDefault="008F1BB7">
      <w:pPr>
        <w:pStyle w:val="TOC3"/>
        <w:tabs>
          <w:tab w:val="right" w:leader="dot" w:pos="7927"/>
        </w:tabs>
        <w:rPr>
          <w:noProof/>
        </w:rPr>
      </w:pPr>
      <w:hyperlink w:anchor="_Toc235179460" w:history="1">
        <w:r w:rsidRPr="00151EA1">
          <w:rPr>
            <w:rStyle w:val="Hyperlink"/>
            <w:bCs/>
            <w:noProof/>
          </w:rPr>
          <w:t>3.2.3 Perancangan Basis Data</w:t>
        </w:r>
        <w:r>
          <w:rPr>
            <w:noProof/>
            <w:webHidden/>
          </w:rPr>
          <w:tab/>
        </w:r>
        <w:r>
          <w:rPr>
            <w:noProof/>
            <w:webHidden/>
          </w:rPr>
          <w:fldChar w:fldCharType="begin"/>
        </w:r>
        <w:r>
          <w:rPr>
            <w:noProof/>
            <w:webHidden/>
          </w:rPr>
          <w:instrText xml:space="preserve"> PAGEREF _Toc235179460 \h </w:instrText>
        </w:r>
        <w:r>
          <w:rPr>
            <w:noProof/>
            <w:webHidden/>
          </w:rPr>
        </w:r>
        <w:r>
          <w:rPr>
            <w:noProof/>
            <w:webHidden/>
          </w:rPr>
          <w:fldChar w:fldCharType="separate"/>
        </w:r>
        <w:r>
          <w:rPr>
            <w:noProof/>
            <w:webHidden/>
          </w:rPr>
          <w:t>61</w:t>
        </w:r>
        <w:r>
          <w:rPr>
            <w:noProof/>
            <w:webHidden/>
          </w:rPr>
          <w:fldChar w:fldCharType="end"/>
        </w:r>
      </w:hyperlink>
    </w:p>
    <w:p w14:paraId="32ECB61C" w14:textId="4952C895" w:rsidR="008F1BB7" w:rsidRDefault="008F1BB7">
      <w:pPr>
        <w:pStyle w:val="TOC3"/>
        <w:tabs>
          <w:tab w:val="right" w:leader="dot" w:pos="7927"/>
        </w:tabs>
        <w:rPr>
          <w:noProof/>
        </w:rPr>
      </w:pPr>
      <w:hyperlink w:anchor="_Toc235179461" w:history="1">
        <w:r w:rsidRPr="00151EA1">
          <w:rPr>
            <w:rStyle w:val="Hyperlink"/>
            <w:bCs/>
            <w:noProof/>
          </w:rPr>
          <w:t>3.2.4 Perancangan Antar Muka</w:t>
        </w:r>
        <w:r>
          <w:rPr>
            <w:noProof/>
            <w:webHidden/>
          </w:rPr>
          <w:tab/>
        </w:r>
        <w:r>
          <w:rPr>
            <w:noProof/>
            <w:webHidden/>
          </w:rPr>
          <w:fldChar w:fldCharType="begin"/>
        </w:r>
        <w:r>
          <w:rPr>
            <w:noProof/>
            <w:webHidden/>
          </w:rPr>
          <w:instrText xml:space="preserve"> PAGEREF _Toc235179461 \h </w:instrText>
        </w:r>
        <w:r>
          <w:rPr>
            <w:noProof/>
            <w:webHidden/>
          </w:rPr>
        </w:r>
        <w:r>
          <w:rPr>
            <w:noProof/>
            <w:webHidden/>
          </w:rPr>
          <w:fldChar w:fldCharType="separate"/>
        </w:r>
        <w:r>
          <w:rPr>
            <w:noProof/>
            <w:webHidden/>
          </w:rPr>
          <w:t>66</w:t>
        </w:r>
        <w:r>
          <w:rPr>
            <w:noProof/>
            <w:webHidden/>
          </w:rPr>
          <w:fldChar w:fldCharType="end"/>
        </w:r>
      </w:hyperlink>
    </w:p>
    <w:p w14:paraId="3E1329DD" w14:textId="14FE3769" w:rsidR="008F1BB7" w:rsidRDefault="008F1BB7">
      <w:pPr>
        <w:pStyle w:val="TOC3"/>
        <w:tabs>
          <w:tab w:val="right" w:leader="dot" w:pos="7927"/>
        </w:tabs>
        <w:rPr>
          <w:noProof/>
        </w:rPr>
      </w:pPr>
      <w:hyperlink w:anchor="_Toc235179462" w:history="1">
        <w:r w:rsidRPr="00151EA1">
          <w:rPr>
            <w:rStyle w:val="Hyperlink"/>
            <w:noProof/>
          </w:rPr>
          <w:t>3.2.5 Perancangan Pengujian Sistem</w:t>
        </w:r>
        <w:r>
          <w:rPr>
            <w:noProof/>
            <w:webHidden/>
          </w:rPr>
          <w:tab/>
        </w:r>
        <w:r>
          <w:rPr>
            <w:noProof/>
            <w:webHidden/>
          </w:rPr>
          <w:fldChar w:fldCharType="begin"/>
        </w:r>
        <w:r>
          <w:rPr>
            <w:noProof/>
            <w:webHidden/>
          </w:rPr>
          <w:instrText xml:space="preserve"> PAGEREF _Toc235179462 \h </w:instrText>
        </w:r>
        <w:r>
          <w:rPr>
            <w:noProof/>
            <w:webHidden/>
          </w:rPr>
        </w:r>
        <w:r>
          <w:rPr>
            <w:noProof/>
            <w:webHidden/>
          </w:rPr>
          <w:fldChar w:fldCharType="separate"/>
        </w:r>
        <w:r>
          <w:rPr>
            <w:noProof/>
            <w:webHidden/>
          </w:rPr>
          <w:t>77</w:t>
        </w:r>
        <w:r>
          <w:rPr>
            <w:noProof/>
            <w:webHidden/>
          </w:rPr>
          <w:fldChar w:fldCharType="end"/>
        </w:r>
      </w:hyperlink>
    </w:p>
    <w:p w14:paraId="0039C706" w14:textId="60D39FAC" w:rsidR="008F1BB7" w:rsidRDefault="008F1BB7">
      <w:pPr>
        <w:pStyle w:val="TOC1"/>
        <w:tabs>
          <w:tab w:val="right" w:leader="dot" w:pos="7927"/>
        </w:tabs>
        <w:rPr>
          <w:noProof/>
        </w:rPr>
      </w:pPr>
      <w:hyperlink w:anchor="_Toc235179463" w:history="1">
        <w:r w:rsidRPr="00151EA1">
          <w:rPr>
            <w:rStyle w:val="Hyperlink"/>
            <w:noProof/>
          </w:rPr>
          <w:t>BAB IV HASIL PENELITIAN</w:t>
        </w:r>
        <w:r>
          <w:rPr>
            <w:noProof/>
            <w:webHidden/>
          </w:rPr>
          <w:tab/>
        </w:r>
        <w:r>
          <w:rPr>
            <w:noProof/>
            <w:webHidden/>
          </w:rPr>
          <w:fldChar w:fldCharType="begin"/>
        </w:r>
        <w:r>
          <w:rPr>
            <w:noProof/>
            <w:webHidden/>
          </w:rPr>
          <w:instrText xml:space="preserve"> PAGEREF _Toc235179463 \h </w:instrText>
        </w:r>
        <w:r>
          <w:rPr>
            <w:noProof/>
            <w:webHidden/>
          </w:rPr>
        </w:r>
        <w:r>
          <w:rPr>
            <w:noProof/>
            <w:webHidden/>
          </w:rPr>
          <w:fldChar w:fldCharType="separate"/>
        </w:r>
        <w:r>
          <w:rPr>
            <w:noProof/>
            <w:webHidden/>
          </w:rPr>
          <w:t>81</w:t>
        </w:r>
        <w:r>
          <w:rPr>
            <w:noProof/>
            <w:webHidden/>
          </w:rPr>
          <w:fldChar w:fldCharType="end"/>
        </w:r>
      </w:hyperlink>
    </w:p>
    <w:p w14:paraId="4394EC73" w14:textId="1A91149E" w:rsidR="008F1BB7" w:rsidRDefault="008F1BB7">
      <w:pPr>
        <w:pStyle w:val="TOC2"/>
        <w:tabs>
          <w:tab w:val="right" w:leader="dot" w:pos="7927"/>
        </w:tabs>
        <w:rPr>
          <w:noProof/>
        </w:rPr>
      </w:pPr>
      <w:hyperlink w:anchor="_Toc235179464" w:history="1">
        <w:r w:rsidRPr="00151EA1">
          <w:rPr>
            <w:rStyle w:val="Hyperlink"/>
            <w:noProof/>
          </w:rPr>
          <w:t>4.1 Hasil Penelitian</w:t>
        </w:r>
        <w:r>
          <w:rPr>
            <w:noProof/>
            <w:webHidden/>
          </w:rPr>
          <w:tab/>
        </w:r>
        <w:r>
          <w:rPr>
            <w:noProof/>
            <w:webHidden/>
          </w:rPr>
          <w:fldChar w:fldCharType="begin"/>
        </w:r>
        <w:r>
          <w:rPr>
            <w:noProof/>
            <w:webHidden/>
          </w:rPr>
          <w:instrText xml:space="preserve"> PAGEREF _Toc235179464 \h </w:instrText>
        </w:r>
        <w:r>
          <w:rPr>
            <w:noProof/>
            <w:webHidden/>
          </w:rPr>
        </w:r>
        <w:r>
          <w:rPr>
            <w:noProof/>
            <w:webHidden/>
          </w:rPr>
          <w:fldChar w:fldCharType="separate"/>
        </w:r>
        <w:r>
          <w:rPr>
            <w:noProof/>
            <w:webHidden/>
          </w:rPr>
          <w:t>81</w:t>
        </w:r>
        <w:r>
          <w:rPr>
            <w:noProof/>
            <w:webHidden/>
          </w:rPr>
          <w:fldChar w:fldCharType="end"/>
        </w:r>
      </w:hyperlink>
    </w:p>
    <w:p w14:paraId="433FC541" w14:textId="40CDBCFF" w:rsidR="008F1BB7" w:rsidRDefault="008F1BB7">
      <w:pPr>
        <w:pStyle w:val="TOC3"/>
        <w:tabs>
          <w:tab w:val="right" w:leader="dot" w:pos="7927"/>
        </w:tabs>
        <w:rPr>
          <w:noProof/>
        </w:rPr>
      </w:pPr>
      <w:hyperlink w:anchor="_Toc235179465" w:history="1">
        <w:r w:rsidRPr="00151EA1">
          <w:rPr>
            <w:rStyle w:val="Hyperlink"/>
            <w:noProof/>
          </w:rPr>
          <w:t>4.1.1 Tampilan Halaman Publik</w:t>
        </w:r>
        <w:r>
          <w:rPr>
            <w:noProof/>
            <w:webHidden/>
          </w:rPr>
          <w:tab/>
        </w:r>
        <w:r>
          <w:rPr>
            <w:noProof/>
            <w:webHidden/>
          </w:rPr>
          <w:fldChar w:fldCharType="begin"/>
        </w:r>
        <w:r>
          <w:rPr>
            <w:noProof/>
            <w:webHidden/>
          </w:rPr>
          <w:instrText xml:space="preserve"> PAGEREF _Toc235179465 \h </w:instrText>
        </w:r>
        <w:r>
          <w:rPr>
            <w:noProof/>
            <w:webHidden/>
          </w:rPr>
        </w:r>
        <w:r>
          <w:rPr>
            <w:noProof/>
            <w:webHidden/>
          </w:rPr>
          <w:fldChar w:fldCharType="separate"/>
        </w:r>
        <w:r>
          <w:rPr>
            <w:noProof/>
            <w:webHidden/>
          </w:rPr>
          <w:t>81</w:t>
        </w:r>
        <w:r>
          <w:rPr>
            <w:noProof/>
            <w:webHidden/>
          </w:rPr>
          <w:fldChar w:fldCharType="end"/>
        </w:r>
      </w:hyperlink>
    </w:p>
    <w:p w14:paraId="007F2FCD" w14:textId="19F90AA7" w:rsidR="008F1BB7" w:rsidRDefault="008F1BB7">
      <w:pPr>
        <w:pStyle w:val="TOC3"/>
        <w:tabs>
          <w:tab w:val="right" w:leader="dot" w:pos="7927"/>
        </w:tabs>
        <w:rPr>
          <w:noProof/>
        </w:rPr>
      </w:pPr>
      <w:hyperlink w:anchor="_Toc235179466" w:history="1">
        <w:r w:rsidRPr="00151EA1">
          <w:rPr>
            <w:rStyle w:val="Hyperlink"/>
            <w:noProof/>
          </w:rPr>
          <w:t>4.1.1.1 Halaman Login</w:t>
        </w:r>
        <w:r>
          <w:rPr>
            <w:noProof/>
            <w:webHidden/>
          </w:rPr>
          <w:tab/>
        </w:r>
        <w:r>
          <w:rPr>
            <w:noProof/>
            <w:webHidden/>
          </w:rPr>
          <w:fldChar w:fldCharType="begin"/>
        </w:r>
        <w:r>
          <w:rPr>
            <w:noProof/>
            <w:webHidden/>
          </w:rPr>
          <w:instrText xml:space="preserve"> PAGEREF _Toc235179466 \h </w:instrText>
        </w:r>
        <w:r>
          <w:rPr>
            <w:noProof/>
            <w:webHidden/>
          </w:rPr>
        </w:r>
        <w:r>
          <w:rPr>
            <w:noProof/>
            <w:webHidden/>
          </w:rPr>
          <w:fldChar w:fldCharType="separate"/>
        </w:r>
        <w:r>
          <w:rPr>
            <w:noProof/>
            <w:webHidden/>
          </w:rPr>
          <w:t>81</w:t>
        </w:r>
        <w:r>
          <w:rPr>
            <w:noProof/>
            <w:webHidden/>
          </w:rPr>
          <w:fldChar w:fldCharType="end"/>
        </w:r>
      </w:hyperlink>
    </w:p>
    <w:p w14:paraId="2A596F24" w14:textId="477912AF" w:rsidR="008F1BB7" w:rsidRDefault="008F1BB7">
      <w:pPr>
        <w:pStyle w:val="TOC3"/>
        <w:tabs>
          <w:tab w:val="right" w:leader="dot" w:pos="7927"/>
        </w:tabs>
        <w:rPr>
          <w:noProof/>
        </w:rPr>
      </w:pPr>
      <w:hyperlink w:anchor="_Toc235179467" w:history="1">
        <w:r w:rsidRPr="00151EA1">
          <w:rPr>
            <w:rStyle w:val="Hyperlink"/>
            <w:noProof/>
          </w:rPr>
          <w:t>4.1.1.2 Halaman Ticketing Publik</w:t>
        </w:r>
        <w:r>
          <w:rPr>
            <w:noProof/>
            <w:webHidden/>
          </w:rPr>
          <w:tab/>
        </w:r>
        <w:r>
          <w:rPr>
            <w:noProof/>
            <w:webHidden/>
          </w:rPr>
          <w:fldChar w:fldCharType="begin"/>
        </w:r>
        <w:r>
          <w:rPr>
            <w:noProof/>
            <w:webHidden/>
          </w:rPr>
          <w:instrText xml:space="preserve"> PAGEREF _Toc235179467 \h </w:instrText>
        </w:r>
        <w:r>
          <w:rPr>
            <w:noProof/>
            <w:webHidden/>
          </w:rPr>
        </w:r>
        <w:r>
          <w:rPr>
            <w:noProof/>
            <w:webHidden/>
          </w:rPr>
          <w:fldChar w:fldCharType="separate"/>
        </w:r>
        <w:r>
          <w:rPr>
            <w:noProof/>
            <w:webHidden/>
          </w:rPr>
          <w:t>81</w:t>
        </w:r>
        <w:r>
          <w:rPr>
            <w:noProof/>
            <w:webHidden/>
          </w:rPr>
          <w:fldChar w:fldCharType="end"/>
        </w:r>
      </w:hyperlink>
    </w:p>
    <w:p w14:paraId="44097D3D" w14:textId="331DD852" w:rsidR="008F1BB7" w:rsidRDefault="008F1BB7">
      <w:pPr>
        <w:pStyle w:val="TOC3"/>
        <w:tabs>
          <w:tab w:val="right" w:leader="dot" w:pos="7927"/>
        </w:tabs>
        <w:rPr>
          <w:noProof/>
        </w:rPr>
      </w:pPr>
      <w:hyperlink w:anchor="_Toc235179468" w:history="1">
        <w:r w:rsidRPr="00151EA1">
          <w:rPr>
            <w:rStyle w:val="Hyperlink"/>
            <w:noProof/>
          </w:rPr>
          <w:t>4.1.1.3 Halaman Detail Ticketing Publik</w:t>
        </w:r>
        <w:r>
          <w:rPr>
            <w:noProof/>
            <w:webHidden/>
          </w:rPr>
          <w:tab/>
        </w:r>
        <w:r>
          <w:rPr>
            <w:noProof/>
            <w:webHidden/>
          </w:rPr>
          <w:fldChar w:fldCharType="begin"/>
        </w:r>
        <w:r>
          <w:rPr>
            <w:noProof/>
            <w:webHidden/>
          </w:rPr>
          <w:instrText xml:space="preserve"> PAGEREF _Toc235179468 \h </w:instrText>
        </w:r>
        <w:r>
          <w:rPr>
            <w:noProof/>
            <w:webHidden/>
          </w:rPr>
        </w:r>
        <w:r>
          <w:rPr>
            <w:noProof/>
            <w:webHidden/>
          </w:rPr>
          <w:fldChar w:fldCharType="separate"/>
        </w:r>
        <w:r>
          <w:rPr>
            <w:noProof/>
            <w:webHidden/>
          </w:rPr>
          <w:t>82</w:t>
        </w:r>
        <w:r>
          <w:rPr>
            <w:noProof/>
            <w:webHidden/>
          </w:rPr>
          <w:fldChar w:fldCharType="end"/>
        </w:r>
      </w:hyperlink>
    </w:p>
    <w:p w14:paraId="3B16653D" w14:textId="0276149F" w:rsidR="008F1BB7" w:rsidRDefault="008F1BB7">
      <w:pPr>
        <w:pStyle w:val="TOC3"/>
        <w:tabs>
          <w:tab w:val="right" w:leader="dot" w:pos="7927"/>
        </w:tabs>
        <w:rPr>
          <w:noProof/>
        </w:rPr>
      </w:pPr>
      <w:hyperlink w:anchor="_Toc235179469" w:history="1">
        <w:r w:rsidRPr="00151EA1">
          <w:rPr>
            <w:rStyle w:val="Hyperlink"/>
            <w:noProof/>
          </w:rPr>
          <w:t>4.1.1.4 Halaman Statistik Publik</w:t>
        </w:r>
        <w:r>
          <w:rPr>
            <w:noProof/>
            <w:webHidden/>
          </w:rPr>
          <w:tab/>
        </w:r>
        <w:r>
          <w:rPr>
            <w:noProof/>
            <w:webHidden/>
          </w:rPr>
          <w:fldChar w:fldCharType="begin"/>
        </w:r>
        <w:r>
          <w:rPr>
            <w:noProof/>
            <w:webHidden/>
          </w:rPr>
          <w:instrText xml:space="preserve"> PAGEREF _Toc235179469 \h </w:instrText>
        </w:r>
        <w:r>
          <w:rPr>
            <w:noProof/>
            <w:webHidden/>
          </w:rPr>
        </w:r>
        <w:r>
          <w:rPr>
            <w:noProof/>
            <w:webHidden/>
          </w:rPr>
          <w:fldChar w:fldCharType="separate"/>
        </w:r>
        <w:r>
          <w:rPr>
            <w:noProof/>
            <w:webHidden/>
          </w:rPr>
          <w:t>82</w:t>
        </w:r>
        <w:r>
          <w:rPr>
            <w:noProof/>
            <w:webHidden/>
          </w:rPr>
          <w:fldChar w:fldCharType="end"/>
        </w:r>
      </w:hyperlink>
    </w:p>
    <w:p w14:paraId="6536AFAC" w14:textId="6863716A" w:rsidR="008F1BB7" w:rsidRDefault="008F1BB7">
      <w:pPr>
        <w:pStyle w:val="TOC3"/>
        <w:tabs>
          <w:tab w:val="right" w:leader="dot" w:pos="7927"/>
        </w:tabs>
        <w:rPr>
          <w:noProof/>
        </w:rPr>
      </w:pPr>
      <w:hyperlink w:anchor="_Toc235179470" w:history="1">
        <w:r w:rsidRPr="00151EA1">
          <w:rPr>
            <w:rStyle w:val="Hyperlink"/>
            <w:noProof/>
          </w:rPr>
          <w:t>4.1.2 Tampilan Halaman Admin KMC</w:t>
        </w:r>
        <w:r>
          <w:rPr>
            <w:noProof/>
            <w:webHidden/>
          </w:rPr>
          <w:tab/>
        </w:r>
        <w:r>
          <w:rPr>
            <w:noProof/>
            <w:webHidden/>
          </w:rPr>
          <w:fldChar w:fldCharType="begin"/>
        </w:r>
        <w:r>
          <w:rPr>
            <w:noProof/>
            <w:webHidden/>
          </w:rPr>
          <w:instrText xml:space="preserve"> PAGEREF _Toc235179470 \h </w:instrText>
        </w:r>
        <w:r>
          <w:rPr>
            <w:noProof/>
            <w:webHidden/>
          </w:rPr>
        </w:r>
        <w:r>
          <w:rPr>
            <w:noProof/>
            <w:webHidden/>
          </w:rPr>
          <w:fldChar w:fldCharType="separate"/>
        </w:r>
        <w:r>
          <w:rPr>
            <w:noProof/>
            <w:webHidden/>
          </w:rPr>
          <w:t>82</w:t>
        </w:r>
        <w:r>
          <w:rPr>
            <w:noProof/>
            <w:webHidden/>
          </w:rPr>
          <w:fldChar w:fldCharType="end"/>
        </w:r>
      </w:hyperlink>
    </w:p>
    <w:p w14:paraId="7DFE4381" w14:textId="69D5BB43" w:rsidR="008F1BB7" w:rsidRDefault="008F1BB7">
      <w:pPr>
        <w:pStyle w:val="TOC3"/>
        <w:tabs>
          <w:tab w:val="right" w:leader="dot" w:pos="7927"/>
        </w:tabs>
        <w:rPr>
          <w:noProof/>
        </w:rPr>
      </w:pPr>
      <w:hyperlink w:anchor="_Toc235179471" w:history="1">
        <w:r w:rsidRPr="00151EA1">
          <w:rPr>
            <w:rStyle w:val="Hyperlink"/>
            <w:noProof/>
          </w:rPr>
          <w:t>4.1.2.1 Halaman Dashboard Admin</w:t>
        </w:r>
        <w:r>
          <w:rPr>
            <w:noProof/>
            <w:webHidden/>
          </w:rPr>
          <w:tab/>
        </w:r>
        <w:r>
          <w:rPr>
            <w:noProof/>
            <w:webHidden/>
          </w:rPr>
          <w:fldChar w:fldCharType="begin"/>
        </w:r>
        <w:r>
          <w:rPr>
            <w:noProof/>
            <w:webHidden/>
          </w:rPr>
          <w:instrText xml:space="preserve"> PAGEREF _Toc235179471 \h </w:instrText>
        </w:r>
        <w:r>
          <w:rPr>
            <w:noProof/>
            <w:webHidden/>
          </w:rPr>
        </w:r>
        <w:r>
          <w:rPr>
            <w:noProof/>
            <w:webHidden/>
          </w:rPr>
          <w:fldChar w:fldCharType="separate"/>
        </w:r>
        <w:r>
          <w:rPr>
            <w:noProof/>
            <w:webHidden/>
          </w:rPr>
          <w:t>82</w:t>
        </w:r>
        <w:r>
          <w:rPr>
            <w:noProof/>
            <w:webHidden/>
          </w:rPr>
          <w:fldChar w:fldCharType="end"/>
        </w:r>
      </w:hyperlink>
    </w:p>
    <w:p w14:paraId="1E70ACE4" w14:textId="463462AB" w:rsidR="008F1BB7" w:rsidRDefault="008F1BB7">
      <w:pPr>
        <w:pStyle w:val="TOC3"/>
        <w:tabs>
          <w:tab w:val="right" w:leader="dot" w:pos="7927"/>
        </w:tabs>
        <w:rPr>
          <w:noProof/>
        </w:rPr>
      </w:pPr>
      <w:hyperlink w:anchor="_Toc235179472" w:history="1">
        <w:r w:rsidRPr="00151EA1">
          <w:rPr>
            <w:rStyle w:val="Hyperlink"/>
            <w:noProof/>
          </w:rPr>
          <w:t>4.1.2.2 Halaman Dashboard Admin (Statistik)</w:t>
        </w:r>
        <w:r>
          <w:rPr>
            <w:noProof/>
            <w:webHidden/>
          </w:rPr>
          <w:tab/>
        </w:r>
        <w:r>
          <w:rPr>
            <w:noProof/>
            <w:webHidden/>
          </w:rPr>
          <w:fldChar w:fldCharType="begin"/>
        </w:r>
        <w:r>
          <w:rPr>
            <w:noProof/>
            <w:webHidden/>
          </w:rPr>
          <w:instrText xml:space="preserve"> PAGEREF _Toc235179472 \h </w:instrText>
        </w:r>
        <w:r>
          <w:rPr>
            <w:noProof/>
            <w:webHidden/>
          </w:rPr>
        </w:r>
        <w:r>
          <w:rPr>
            <w:noProof/>
            <w:webHidden/>
          </w:rPr>
          <w:fldChar w:fldCharType="separate"/>
        </w:r>
        <w:r>
          <w:rPr>
            <w:noProof/>
            <w:webHidden/>
          </w:rPr>
          <w:t>82</w:t>
        </w:r>
        <w:r>
          <w:rPr>
            <w:noProof/>
            <w:webHidden/>
          </w:rPr>
          <w:fldChar w:fldCharType="end"/>
        </w:r>
      </w:hyperlink>
    </w:p>
    <w:p w14:paraId="63A57893" w14:textId="18DE878F" w:rsidR="008F1BB7" w:rsidRDefault="008F1BB7">
      <w:pPr>
        <w:pStyle w:val="TOC3"/>
        <w:tabs>
          <w:tab w:val="right" w:leader="dot" w:pos="7927"/>
        </w:tabs>
        <w:rPr>
          <w:noProof/>
        </w:rPr>
      </w:pPr>
      <w:hyperlink w:anchor="_Toc235179473" w:history="1">
        <w:r w:rsidRPr="00151EA1">
          <w:rPr>
            <w:rStyle w:val="Hyperlink"/>
            <w:noProof/>
          </w:rPr>
          <w:t>4.1.2.3 Halaman Daftar Notifikasi Admin</w:t>
        </w:r>
        <w:r>
          <w:rPr>
            <w:noProof/>
            <w:webHidden/>
          </w:rPr>
          <w:tab/>
        </w:r>
        <w:r>
          <w:rPr>
            <w:noProof/>
            <w:webHidden/>
          </w:rPr>
          <w:fldChar w:fldCharType="begin"/>
        </w:r>
        <w:r>
          <w:rPr>
            <w:noProof/>
            <w:webHidden/>
          </w:rPr>
          <w:instrText xml:space="preserve"> PAGEREF _Toc235179473 \h </w:instrText>
        </w:r>
        <w:r>
          <w:rPr>
            <w:noProof/>
            <w:webHidden/>
          </w:rPr>
        </w:r>
        <w:r>
          <w:rPr>
            <w:noProof/>
            <w:webHidden/>
          </w:rPr>
          <w:fldChar w:fldCharType="separate"/>
        </w:r>
        <w:r>
          <w:rPr>
            <w:noProof/>
            <w:webHidden/>
          </w:rPr>
          <w:t>82</w:t>
        </w:r>
        <w:r>
          <w:rPr>
            <w:noProof/>
            <w:webHidden/>
          </w:rPr>
          <w:fldChar w:fldCharType="end"/>
        </w:r>
      </w:hyperlink>
    </w:p>
    <w:p w14:paraId="5E0F7FC2" w14:textId="108CE61E" w:rsidR="008F1BB7" w:rsidRDefault="008F1BB7">
      <w:pPr>
        <w:pStyle w:val="TOC3"/>
        <w:tabs>
          <w:tab w:val="right" w:leader="dot" w:pos="7927"/>
        </w:tabs>
        <w:rPr>
          <w:noProof/>
        </w:rPr>
      </w:pPr>
      <w:hyperlink w:anchor="_Toc235179474" w:history="1">
        <w:r w:rsidRPr="00151EA1">
          <w:rPr>
            <w:rStyle w:val="Hyperlink"/>
            <w:noProof/>
          </w:rPr>
          <w:t>4.1.2.4 Halaman Daftar Tiket Admin</w:t>
        </w:r>
        <w:r>
          <w:rPr>
            <w:noProof/>
            <w:webHidden/>
          </w:rPr>
          <w:tab/>
        </w:r>
        <w:r>
          <w:rPr>
            <w:noProof/>
            <w:webHidden/>
          </w:rPr>
          <w:fldChar w:fldCharType="begin"/>
        </w:r>
        <w:r>
          <w:rPr>
            <w:noProof/>
            <w:webHidden/>
          </w:rPr>
          <w:instrText xml:space="preserve"> PAGEREF _Toc235179474 \h </w:instrText>
        </w:r>
        <w:r>
          <w:rPr>
            <w:noProof/>
            <w:webHidden/>
          </w:rPr>
        </w:r>
        <w:r>
          <w:rPr>
            <w:noProof/>
            <w:webHidden/>
          </w:rPr>
          <w:fldChar w:fldCharType="separate"/>
        </w:r>
        <w:r>
          <w:rPr>
            <w:noProof/>
            <w:webHidden/>
          </w:rPr>
          <w:t>83</w:t>
        </w:r>
        <w:r>
          <w:rPr>
            <w:noProof/>
            <w:webHidden/>
          </w:rPr>
          <w:fldChar w:fldCharType="end"/>
        </w:r>
      </w:hyperlink>
    </w:p>
    <w:p w14:paraId="13A525F2" w14:textId="1E3A5D45" w:rsidR="008F1BB7" w:rsidRDefault="008F1BB7">
      <w:pPr>
        <w:pStyle w:val="TOC3"/>
        <w:tabs>
          <w:tab w:val="right" w:leader="dot" w:pos="7927"/>
        </w:tabs>
        <w:rPr>
          <w:noProof/>
        </w:rPr>
      </w:pPr>
      <w:hyperlink w:anchor="_Toc235179475" w:history="1">
        <w:r w:rsidRPr="00151EA1">
          <w:rPr>
            <w:rStyle w:val="Hyperlink"/>
            <w:noProof/>
          </w:rPr>
          <w:t>4.1.2.5 Halaman Detail Tiket Admin</w:t>
        </w:r>
        <w:r>
          <w:rPr>
            <w:noProof/>
            <w:webHidden/>
          </w:rPr>
          <w:tab/>
        </w:r>
        <w:r>
          <w:rPr>
            <w:noProof/>
            <w:webHidden/>
          </w:rPr>
          <w:fldChar w:fldCharType="begin"/>
        </w:r>
        <w:r>
          <w:rPr>
            <w:noProof/>
            <w:webHidden/>
          </w:rPr>
          <w:instrText xml:space="preserve"> PAGEREF _Toc235179475 \h </w:instrText>
        </w:r>
        <w:r>
          <w:rPr>
            <w:noProof/>
            <w:webHidden/>
          </w:rPr>
        </w:r>
        <w:r>
          <w:rPr>
            <w:noProof/>
            <w:webHidden/>
          </w:rPr>
          <w:fldChar w:fldCharType="separate"/>
        </w:r>
        <w:r>
          <w:rPr>
            <w:noProof/>
            <w:webHidden/>
          </w:rPr>
          <w:t>83</w:t>
        </w:r>
        <w:r>
          <w:rPr>
            <w:noProof/>
            <w:webHidden/>
          </w:rPr>
          <w:fldChar w:fldCharType="end"/>
        </w:r>
      </w:hyperlink>
    </w:p>
    <w:p w14:paraId="41AD810B" w14:textId="173861FA" w:rsidR="008F1BB7" w:rsidRDefault="008F1BB7">
      <w:pPr>
        <w:pStyle w:val="TOC3"/>
        <w:tabs>
          <w:tab w:val="right" w:leader="dot" w:pos="7927"/>
        </w:tabs>
        <w:rPr>
          <w:noProof/>
        </w:rPr>
      </w:pPr>
      <w:hyperlink w:anchor="_Toc235179476" w:history="1">
        <w:r w:rsidRPr="00151EA1">
          <w:rPr>
            <w:rStyle w:val="Hyperlink"/>
            <w:noProof/>
          </w:rPr>
          <w:t>4.1.2.6 Halaman Tambah Tiket Manual</w:t>
        </w:r>
        <w:r>
          <w:rPr>
            <w:noProof/>
            <w:webHidden/>
          </w:rPr>
          <w:tab/>
        </w:r>
        <w:r>
          <w:rPr>
            <w:noProof/>
            <w:webHidden/>
          </w:rPr>
          <w:fldChar w:fldCharType="begin"/>
        </w:r>
        <w:r>
          <w:rPr>
            <w:noProof/>
            <w:webHidden/>
          </w:rPr>
          <w:instrText xml:space="preserve"> PAGEREF _Toc235179476 \h </w:instrText>
        </w:r>
        <w:r>
          <w:rPr>
            <w:noProof/>
            <w:webHidden/>
          </w:rPr>
        </w:r>
        <w:r>
          <w:rPr>
            <w:noProof/>
            <w:webHidden/>
          </w:rPr>
          <w:fldChar w:fldCharType="separate"/>
        </w:r>
        <w:r>
          <w:rPr>
            <w:noProof/>
            <w:webHidden/>
          </w:rPr>
          <w:t>83</w:t>
        </w:r>
        <w:r>
          <w:rPr>
            <w:noProof/>
            <w:webHidden/>
          </w:rPr>
          <w:fldChar w:fldCharType="end"/>
        </w:r>
      </w:hyperlink>
    </w:p>
    <w:p w14:paraId="383C4B74" w14:textId="290F990A" w:rsidR="008F1BB7" w:rsidRDefault="008F1BB7">
      <w:pPr>
        <w:pStyle w:val="TOC3"/>
        <w:tabs>
          <w:tab w:val="right" w:leader="dot" w:pos="7927"/>
        </w:tabs>
        <w:rPr>
          <w:noProof/>
        </w:rPr>
      </w:pPr>
      <w:hyperlink w:anchor="_Toc235179477" w:history="1">
        <w:r w:rsidRPr="00151EA1">
          <w:rPr>
            <w:rStyle w:val="Hyperlink"/>
            <w:noProof/>
          </w:rPr>
          <w:t>4.1.2.7 Halaman Edit Tiket Admin</w:t>
        </w:r>
        <w:r>
          <w:rPr>
            <w:noProof/>
            <w:webHidden/>
          </w:rPr>
          <w:tab/>
        </w:r>
        <w:r>
          <w:rPr>
            <w:noProof/>
            <w:webHidden/>
          </w:rPr>
          <w:fldChar w:fldCharType="begin"/>
        </w:r>
        <w:r>
          <w:rPr>
            <w:noProof/>
            <w:webHidden/>
          </w:rPr>
          <w:instrText xml:space="preserve"> PAGEREF _Toc235179477 \h </w:instrText>
        </w:r>
        <w:r>
          <w:rPr>
            <w:noProof/>
            <w:webHidden/>
          </w:rPr>
        </w:r>
        <w:r>
          <w:rPr>
            <w:noProof/>
            <w:webHidden/>
          </w:rPr>
          <w:fldChar w:fldCharType="separate"/>
        </w:r>
        <w:r>
          <w:rPr>
            <w:noProof/>
            <w:webHidden/>
          </w:rPr>
          <w:t>83</w:t>
        </w:r>
        <w:r>
          <w:rPr>
            <w:noProof/>
            <w:webHidden/>
          </w:rPr>
          <w:fldChar w:fldCharType="end"/>
        </w:r>
      </w:hyperlink>
    </w:p>
    <w:p w14:paraId="7C276D6A" w14:textId="78972B70" w:rsidR="008F1BB7" w:rsidRDefault="008F1BB7">
      <w:pPr>
        <w:pStyle w:val="TOC3"/>
        <w:tabs>
          <w:tab w:val="right" w:leader="dot" w:pos="7927"/>
        </w:tabs>
        <w:rPr>
          <w:noProof/>
        </w:rPr>
      </w:pPr>
      <w:hyperlink w:anchor="_Toc235179478" w:history="1">
        <w:r w:rsidRPr="00151EA1">
          <w:rPr>
            <w:rStyle w:val="Hyperlink"/>
            <w:noProof/>
          </w:rPr>
          <w:t>4.1.2.8 Halaman Manajemen Data OPD</w:t>
        </w:r>
        <w:r>
          <w:rPr>
            <w:noProof/>
            <w:webHidden/>
          </w:rPr>
          <w:tab/>
        </w:r>
        <w:r>
          <w:rPr>
            <w:noProof/>
            <w:webHidden/>
          </w:rPr>
          <w:fldChar w:fldCharType="begin"/>
        </w:r>
        <w:r>
          <w:rPr>
            <w:noProof/>
            <w:webHidden/>
          </w:rPr>
          <w:instrText xml:space="preserve"> PAGEREF _Toc235179478 \h </w:instrText>
        </w:r>
        <w:r>
          <w:rPr>
            <w:noProof/>
            <w:webHidden/>
          </w:rPr>
        </w:r>
        <w:r>
          <w:rPr>
            <w:noProof/>
            <w:webHidden/>
          </w:rPr>
          <w:fldChar w:fldCharType="separate"/>
        </w:r>
        <w:r>
          <w:rPr>
            <w:noProof/>
            <w:webHidden/>
          </w:rPr>
          <w:t>83</w:t>
        </w:r>
        <w:r>
          <w:rPr>
            <w:noProof/>
            <w:webHidden/>
          </w:rPr>
          <w:fldChar w:fldCharType="end"/>
        </w:r>
      </w:hyperlink>
    </w:p>
    <w:p w14:paraId="0F9D7844" w14:textId="3C350933" w:rsidR="008F1BB7" w:rsidRDefault="008F1BB7">
      <w:pPr>
        <w:pStyle w:val="TOC3"/>
        <w:tabs>
          <w:tab w:val="right" w:leader="dot" w:pos="7927"/>
        </w:tabs>
        <w:rPr>
          <w:noProof/>
        </w:rPr>
      </w:pPr>
      <w:hyperlink w:anchor="_Toc235179479" w:history="1">
        <w:r w:rsidRPr="00151EA1">
          <w:rPr>
            <w:rStyle w:val="Hyperlink"/>
            <w:noProof/>
          </w:rPr>
          <w:t>4.1.2.9 Halaman Tambah OPD</w:t>
        </w:r>
        <w:r>
          <w:rPr>
            <w:noProof/>
            <w:webHidden/>
          </w:rPr>
          <w:tab/>
        </w:r>
        <w:r>
          <w:rPr>
            <w:noProof/>
            <w:webHidden/>
          </w:rPr>
          <w:fldChar w:fldCharType="begin"/>
        </w:r>
        <w:r>
          <w:rPr>
            <w:noProof/>
            <w:webHidden/>
          </w:rPr>
          <w:instrText xml:space="preserve"> PAGEREF _Toc235179479 \h </w:instrText>
        </w:r>
        <w:r>
          <w:rPr>
            <w:noProof/>
            <w:webHidden/>
          </w:rPr>
        </w:r>
        <w:r>
          <w:rPr>
            <w:noProof/>
            <w:webHidden/>
          </w:rPr>
          <w:fldChar w:fldCharType="separate"/>
        </w:r>
        <w:r>
          <w:rPr>
            <w:noProof/>
            <w:webHidden/>
          </w:rPr>
          <w:t>83</w:t>
        </w:r>
        <w:r>
          <w:rPr>
            <w:noProof/>
            <w:webHidden/>
          </w:rPr>
          <w:fldChar w:fldCharType="end"/>
        </w:r>
      </w:hyperlink>
    </w:p>
    <w:p w14:paraId="271B8CD1" w14:textId="211C583A" w:rsidR="008F1BB7" w:rsidRDefault="008F1BB7">
      <w:pPr>
        <w:pStyle w:val="TOC3"/>
        <w:tabs>
          <w:tab w:val="right" w:leader="dot" w:pos="7927"/>
        </w:tabs>
        <w:rPr>
          <w:noProof/>
        </w:rPr>
      </w:pPr>
      <w:hyperlink w:anchor="_Toc235179480" w:history="1">
        <w:r w:rsidRPr="00151EA1">
          <w:rPr>
            <w:rStyle w:val="Hyperlink"/>
            <w:noProof/>
          </w:rPr>
          <w:t>4.1.2.10 Halaman Edit Data OPD</w:t>
        </w:r>
        <w:r>
          <w:rPr>
            <w:noProof/>
            <w:webHidden/>
          </w:rPr>
          <w:tab/>
        </w:r>
        <w:r>
          <w:rPr>
            <w:noProof/>
            <w:webHidden/>
          </w:rPr>
          <w:fldChar w:fldCharType="begin"/>
        </w:r>
        <w:r>
          <w:rPr>
            <w:noProof/>
            <w:webHidden/>
          </w:rPr>
          <w:instrText xml:space="preserve"> PAGEREF _Toc235179480 \h </w:instrText>
        </w:r>
        <w:r>
          <w:rPr>
            <w:noProof/>
            <w:webHidden/>
          </w:rPr>
        </w:r>
        <w:r>
          <w:rPr>
            <w:noProof/>
            <w:webHidden/>
          </w:rPr>
          <w:fldChar w:fldCharType="separate"/>
        </w:r>
        <w:r>
          <w:rPr>
            <w:noProof/>
            <w:webHidden/>
          </w:rPr>
          <w:t>84</w:t>
        </w:r>
        <w:r>
          <w:rPr>
            <w:noProof/>
            <w:webHidden/>
          </w:rPr>
          <w:fldChar w:fldCharType="end"/>
        </w:r>
      </w:hyperlink>
    </w:p>
    <w:p w14:paraId="66F5E5AC" w14:textId="35E676C7" w:rsidR="008F1BB7" w:rsidRDefault="008F1BB7">
      <w:pPr>
        <w:pStyle w:val="TOC3"/>
        <w:tabs>
          <w:tab w:val="right" w:leader="dot" w:pos="7927"/>
        </w:tabs>
        <w:rPr>
          <w:noProof/>
        </w:rPr>
      </w:pPr>
      <w:hyperlink w:anchor="_Toc235179481" w:history="1">
        <w:r w:rsidRPr="00151EA1">
          <w:rPr>
            <w:rStyle w:val="Hyperlink"/>
            <w:noProof/>
          </w:rPr>
          <w:t>4.1.2.11 Halaman Profil Admin</w:t>
        </w:r>
        <w:r>
          <w:rPr>
            <w:noProof/>
            <w:webHidden/>
          </w:rPr>
          <w:tab/>
        </w:r>
        <w:r>
          <w:rPr>
            <w:noProof/>
            <w:webHidden/>
          </w:rPr>
          <w:fldChar w:fldCharType="begin"/>
        </w:r>
        <w:r>
          <w:rPr>
            <w:noProof/>
            <w:webHidden/>
          </w:rPr>
          <w:instrText xml:space="preserve"> PAGEREF _Toc235179481 \h </w:instrText>
        </w:r>
        <w:r>
          <w:rPr>
            <w:noProof/>
            <w:webHidden/>
          </w:rPr>
        </w:r>
        <w:r>
          <w:rPr>
            <w:noProof/>
            <w:webHidden/>
          </w:rPr>
          <w:fldChar w:fldCharType="separate"/>
        </w:r>
        <w:r>
          <w:rPr>
            <w:noProof/>
            <w:webHidden/>
          </w:rPr>
          <w:t>84</w:t>
        </w:r>
        <w:r>
          <w:rPr>
            <w:noProof/>
            <w:webHidden/>
          </w:rPr>
          <w:fldChar w:fldCharType="end"/>
        </w:r>
      </w:hyperlink>
    </w:p>
    <w:p w14:paraId="0278D6B9" w14:textId="4FE32F42" w:rsidR="008F1BB7" w:rsidRDefault="008F1BB7">
      <w:pPr>
        <w:pStyle w:val="TOC3"/>
        <w:tabs>
          <w:tab w:val="right" w:leader="dot" w:pos="7927"/>
        </w:tabs>
        <w:rPr>
          <w:noProof/>
        </w:rPr>
      </w:pPr>
      <w:hyperlink w:anchor="_Toc235179482" w:history="1">
        <w:r w:rsidRPr="00151EA1">
          <w:rPr>
            <w:rStyle w:val="Hyperlink"/>
            <w:noProof/>
          </w:rPr>
          <w:t>4.1.3 Tampilan Halaman Pengguna OPD</w:t>
        </w:r>
        <w:r>
          <w:rPr>
            <w:noProof/>
            <w:webHidden/>
          </w:rPr>
          <w:tab/>
        </w:r>
        <w:r>
          <w:rPr>
            <w:noProof/>
            <w:webHidden/>
          </w:rPr>
          <w:fldChar w:fldCharType="begin"/>
        </w:r>
        <w:r>
          <w:rPr>
            <w:noProof/>
            <w:webHidden/>
          </w:rPr>
          <w:instrText xml:space="preserve"> PAGEREF _Toc235179482 \h </w:instrText>
        </w:r>
        <w:r>
          <w:rPr>
            <w:noProof/>
            <w:webHidden/>
          </w:rPr>
        </w:r>
        <w:r>
          <w:rPr>
            <w:noProof/>
            <w:webHidden/>
          </w:rPr>
          <w:fldChar w:fldCharType="separate"/>
        </w:r>
        <w:r>
          <w:rPr>
            <w:noProof/>
            <w:webHidden/>
          </w:rPr>
          <w:t>84</w:t>
        </w:r>
        <w:r>
          <w:rPr>
            <w:noProof/>
            <w:webHidden/>
          </w:rPr>
          <w:fldChar w:fldCharType="end"/>
        </w:r>
      </w:hyperlink>
    </w:p>
    <w:p w14:paraId="70D22583" w14:textId="54AFA932" w:rsidR="008F1BB7" w:rsidRDefault="008F1BB7">
      <w:pPr>
        <w:pStyle w:val="TOC3"/>
        <w:tabs>
          <w:tab w:val="right" w:leader="dot" w:pos="7927"/>
        </w:tabs>
        <w:rPr>
          <w:noProof/>
        </w:rPr>
      </w:pPr>
      <w:hyperlink w:anchor="_Toc235179483" w:history="1">
        <w:r w:rsidRPr="00151EA1">
          <w:rPr>
            <w:rStyle w:val="Hyperlink"/>
            <w:noProof/>
          </w:rPr>
          <w:t>4.1.3.1 Halaman Dashboard OPD</w:t>
        </w:r>
        <w:r>
          <w:rPr>
            <w:noProof/>
            <w:webHidden/>
          </w:rPr>
          <w:tab/>
        </w:r>
        <w:r>
          <w:rPr>
            <w:noProof/>
            <w:webHidden/>
          </w:rPr>
          <w:fldChar w:fldCharType="begin"/>
        </w:r>
        <w:r>
          <w:rPr>
            <w:noProof/>
            <w:webHidden/>
          </w:rPr>
          <w:instrText xml:space="preserve"> PAGEREF _Toc235179483 \h </w:instrText>
        </w:r>
        <w:r>
          <w:rPr>
            <w:noProof/>
            <w:webHidden/>
          </w:rPr>
        </w:r>
        <w:r>
          <w:rPr>
            <w:noProof/>
            <w:webHidden/>
          </w:rPr>
          <w:fldChar w:fldCharType="separate"/>
        </w:r>
        <w:r>
          <w:rPr>
            <w:noProof/>
            <w:webHidden/>
          </w:rPr>
          <w:t>84</w:t>
        </w:r>
        <w:r>
          <w:rPr>
            <w:noProof/>
            <w:webHidden/>
          </w:rPr>
          <w:fldChar w:fldCharType="end"/>
        </w:r>
      </w:hyperlink>
    </w:p>
    <w:p w14:paraId="48F5F62C" w14:textId="3AC745D2" w:rsidR="008F1BB7" w:rsidRDefault="008F1BB7">
      <w:pPr>
        <w:pStyle w:val="TOC3"/>
        <w:tabs>
          <w:tab w:val="right" w:leader="dot" w:pos="7927"/>
        </w:tabs>
        <w:rPr>
          <w:noProof/>
        </w:rPr>
      </w:pPr>
      <w:hyperlink w:anchor="_Toc235179484" w:history="1">
        <w:r w:rsidRPr="00151EA1">
          <w:rPr>
            <w:rStyle w:val="Hyperlink"/>
            <w:noProof/>
          </w:rPr>
          <w:t>4.1.3.2 Halaman Daftar Tiket OPD</w:t>
        </w:r>
        <w:r>
          <w:rPr>
            <w:noProof/>
            <w:webHidden/>
          </w:rPr>
          <w:tab/>
        </w:r>
        <w:r>
          <w:rPr>
            <w:noProof/>
            <w:webHidden/>
          </w:rPr>
          <w:fldChar w:fldCharType="begin"/>
        </w:r>
        <w:r>
          <w:rPr>
            <w:noProof/>
            <w:webHidden/>
          </w:rPr>
          <w:instrText xml:space="preserve"> PAGEREF _Toc235179484 \h </w:instrText>
        </w:r>
        <w:r>
          <w:rPr>
            <w:noProof/>
            <w:webHidden/>
          </w:rPr>
        </w:r>
        <w:r>
          <w:rPr>
            <w:noProof/>
            <w:webHidden/>
          </w:rPr>
          <w:fldChar w:fldCharType="separate"/>
        </w:r>
        <w:r>
          <w:rPr>
            <w:noProof/>
            <w:webHidden/>
          </w:rPr>
          <w:t>84</w:t>
        </w:r>
        <w:r>
          <w:rPr>
            <w:noProof/>
            <w:webHidden/>
          </w:rPr>
          <w:fldChar w:fldCharType="end"/>
        </w:r>
      </w:hyperlink>
    </w:p>
    <w:p w14:paraId="1EF1CFD3" w14:textId="4D89FCFD" w:rsidR="008F1BB7" w:rsidRDefault="008F1BB7">
      <w:pPr>
        <w:pStyle w:val="TOC3"/>
        <w:tabs>
          <w:tab w:val="right" w:leader="dot" w:pos="7927"/>
        </w:tabs>
        <w:rPr>
          <w:noProof/>
        </w:rPr>
      </w:pPr>
      <w:hyperlink w:anchor="_Toc235179485" w:history="1">
        <w:r w:rsidRPr="00151EA1">
          <w:rPr>
            <w:rStyle w:val="Hyperlink"/>
            <w:noProof/>
          </w:rPr>
          <w:t>4.1.3.3 Halaman Detail Tiket OPD</w:t>
        </w:r>
        <w:r>
          <w:rPr>
            <w:noProof/>
            <w:webHidden/>
          </w:rPr>
          <w:tab/>
        </w:r>
        <w:r>
          <w:rPr>
            <w:noProof/>
            <w:webHidden/>
          </w:rPr>
          <w:fldChar w:fldCharType="begin"/>
        </w:r>
        <w:r>
          <w:rPr>
            <w:noProof/>
            <w:webHidden/>
          </w:rPr>
          <w:instrText xml:space="preserve"> PAGEREF _Toc235179485 \h </w:instrText>
        </w:r>
        <w:r>
          <w:rPr>
            <w:noProof/>
            <w:webHidden/>
          </w:rPr>
        </w:r>
        <w:r>
          <w:rPr>
            <w:noProof/>
            <w:webHidden/>
          </w:rPr>
          <w:fldChar w:fldCharType="separate"/>
        </w:r>
        <w:r>
          <w:rPr>
            <w:noProof/>
            <w:webHidden/>
          </w:rPr>
          <w:t>84</w:t>
        </w:r>
        <w:r>
          <w:rPr>
            <w:noProof/>
            <w:webHidden/>
          </w:rPr>
          <w:fldChar w:fldCharType="end"/>
        </w:r>
      </w:hyperlink>
    </w:p>
    <w:p w14:paraId="3DBEA353" w14:textId="497C4F98" w:rsidR="008F1BB7" w:rsidRDefault="008F1BB7">
      <w:pPr>
        <w:pStyle w:val="TOC3"/>
        <w:tabs>
          <w:tab w:val="right" w:leader="dot" w:pos="7927"/>
        </w:tabs>
        <w:rPr>
          <w:noProof/>
        </w:rPr>
      </w:pPr>
      <w:hyperlink w:anchor="_Toc235179486" w:history="1">
        <w:r w:rsidRPr="00151EA1">
          <w:rPr>
            <w:rStyle w:val="Hyperlink"/>
            <w:noProof/>
          </w:rPr>
          <w:t>4.1.3.4 Halaman Edit Status Tiket OPD</w:t>
        </w:r>
        <w:r>
          <w:rPr>
            <w:noProof/>
            <w:webHidden/>
          </w:rPr>
          <w:tab/>
        </w:r>
        <w:r>
          <w:rPr>
            <w:noProof/>
            <w:webHidden/>
          </w:rPr>
          <w:fldChar w:fldCharType="begin"/>
        </w:r>
        <w:r>
          <w:rPr>
            <w:noProof/>
            <w:webHidden/>
          </w:rPr>
          <w:instrText xml:space="preserve"> PAGEREF _Toc235179486 \h </w:instrText>
        </w:r>
        <w:r>
          <w:rPr>
            <w:noProof/>
            <w:webHidden/>
          </w:rPr>
        </w:r>
        <w:r>
          <w:rPr>
            <w:noProof/>
            <w:webHidden/>
          </w:rPr>
          <w:fldChar w:fldCharType="separate"/>
        </w:r>
        <w:r>
          <w:rPr>
            <w:noProof/>
            <w:webHidden/>
          </w:rPr>
          <w:t>85</w:t>
        </w:r>
        <w:r>
          <w:rPr>
            <w:noProof/>
            <w:webHidden/>
          </w:rPr>
          <w:fldChar w:fldCharType="end"/>
        </w:r>
      </w:hyperlink>
    </w:p>
    <w:p w14:paraId="558C808A" w14:textId="2C77423E" w:rsidR="008F1BB7" w:rsidRDefault="008F1BB7">
      <w:pPr>
        <w:pStyle w:val="TOC3"/>
        <w:tabs>
          <w:tab w:val="right" w:leader="dot" w:pos="7927"/>
        </w:tabs>
        <w:rPr>
          <w:noProof/>
        </w:rPr>
      </w:pPr>
      <w:hyperlink w:anchor="_Toc235179487" w:history="1">
        <w:r w:rsidRPr="00151EA1">
          <w:rPr>
            <w:rStyle w:val="Hyperlink"/>
            <w:noProof/>
          </w:rPr>
          <w:t>4.1.3.5 Halaman Profil OPD</w:t>
        </w:r>
        <w:r>
          <w:rPr>
            <w:noProof/>
            <w:webHidden/>
          </w:rPr>
          <w:tab/>
        </w:r>
        <w:r>
          <w:rPr>
            <w:noProof/>
            <w:webHidden/>
          </w:rPr>
          <w:fldChar w:fldCharType="begin"/>
        </w:r>
        <w:r>
          <w:rPr>
            <w:noProof/>
            <w:webHidden/>
          </w:rPr>
          <w:instrText xml:space="preserve"> PAGEREF _Toc235179487 \h </w:instrText>
        </w:r>
        <w:r>
          <w:rPr>
            <w:noProof/>
            <w:webHidden/>
          </w:rPr>
        </w:r>
        <w:r>
          <w:rPr>
            <w:noProof/>
            <w:webHidden/>
          </w:rPr>
          <w:fldChar w:fldCharType="separate"/>
        </w:r>
        <w:r>
          <w:rPr>
            <w:noProof/>
            <w:webHidden/>
          </w:rPr>
          <w:t>85</w:t>
        </w:r>
        <w:r>
          <w:rPr>
            <w:noProof/>
            <w:webHidden/>
          </w:rPr>
          <w:fldChar w:fldCharType="end"/>
        </w:r>
      </w:hyperlink>
    </w:p>
    <w:p w14:paraId="0A2C22BA" w14:textId="6ADB557F" w:rsidR="008F1BB7" w:rsidRDefault="008F1BB7">
      <w:pPr>
        <w:pStyle w:val="TOC2"/>
        <w:tabs>
          <w:tab w:val="right" w:leader="dot" w:pos="7927"/>
        </w:tabs>
        <w:rPr>
          <w:noProof/>
        </w:rPr>
      </w:pPr>
      <w:hyperlink w:anchor="_Toc235179488" w:history="1">
        <w:r w:rsidRPr="00151EA1">
          <w:rPr>
            <w:rStyle w:val="Hyperlink"/>
            <w:noProof/>
          </w:rPr>
          <w:t>4.2 Hasil Pengujian Sistem</w:t>
        </w:r>
        <w:r>
          <w:rPr>
            <w:noProof/>
            <w:webHidden/>
          </w:rPr>
          <w:tab/>
        </w:r>
        <w:r>
          <w:rPr>
            <w:noProof/>
            <w:webHidden/>
          </w:rPr>
          <w:fldChar w:fldCharType="begin"/>
        </w:r>
        <w:r>
          <w:rPr>
            <w:noProof/>
            <w:webHidden/>
          </w:rPr>
          <w:instrText xml:space="preserve"> PAGEREF _Toc235179488 \h </w:instrText>
        </w:r>
        <w:r>
          <w:rPr>
            <w:noProof/>
            <w:webHidden/>
          </w:rPr>
        </w:r>
        <w:r>
          <w:rPr>
            <w:noProof/>
            <w:webHidden/>
          </w:rPr>
          <w:fldChar w:fldCharType="separate"/>
        </w:r>
        <w:r>
          <w:rPr>
            <w:noProof/>
            <w:webHidden/>
          </w:rPr>
          <w:t>85</w:t>
        </w:r>
        <w:r>
          <w:rPr>
            <w:noProof/>
            <w:webHidden/>
          </w:rPr>
          <w:fldChar w:fldCharType="end"/>
        </w:r>
      </w:hyperlink>
    </w:p>
    <w:p w14:paraId="5A3CDEF5" w14:textId="717CB30C" w:rsidR="008F1BB7" w:rsidRDefault="008F1BB7">
      <w:pPr>
        <w:pStyle w:val="TOC3"/>
        <w:tabs>
          <w:tab w:val="right" w:leader="dot" w:pos="7927"/>
        </w:tabs>
        <w:rPr>
          <w:noProof/>
        </w:rPr>
      </w:pPr>
      <w:hyperlink w:anchor="_Toc235179489" w:history="1">
        <w:r w:rsidRPr="00151EA1">
          <w:rPr>
            <w:rStyle w:val="Hyperlink"/>
            <w:noProof/>
          </w:rPr>
          <w:t>4.2.1 Hasil Pengujian Autentikasi dan Akses</w:t>
        </w:r>
        <w:r>
          <w:rPr>
            <w:noProof/>
            <w:webHidden/>
          </w:rPr>
          <w:tab/>
        </w:r>
        <w:r>
          <w:rPr>
            <w:noProof/>
            <w:webHidden/>
          </w:rPr>
          <w:fldChar w:fldCharType="begin"/>
        </w:r>
        <w:r>
          <w:rPr>
            <w:noProof/>
            <w:webHidden/>
          </w:rPr>
          <w:instrText xml:space="preserve"> PAGEREF _Toc235179489 \h </w:instrText>
        </w:r>
        <w:r>
          <w:rPr>
            <w:noProof/>
            <w:webHidden/>
          </w:rPr>
        </w:r>
        <w:r>
          <w:rPr>
            <w:noProof/>
            <w:webHidden/>
          </w:rPr>
          <w:fldChar w:fldCharType="separate"/>
        </w:r>
        <w:r>
          <w:rPr>
            <w:noProof/>
            <w:webHidden/>
          </w:rPr>
          <w:t>85</w:t>
        </w:r>
        <w:r>
          <w:rPr>
            <w:noProof/>
            <w:webHidden/>
          </w:rPr>
          <w:fldChar w:fldCharType="end"/>
        </w:r>
      </w:hyperlink>
    </w:p>
    <w:p w14:paraId="6C424F58" w14:textId="55B83CA6" w:rsidR="008F1BB7" w:rsidRDefault="008F1BB7">
      <w:pPr>
        <w:pStyle w:val="TOC3"/>
        <w:tabs>
          <w:tab w:val="right" w:leader="dot" w:pos="7927"/>
        </w:tabs>
        <w:rPr>
          <w:noProof/>
        </w:rPr>
      </w:pPr>
      <w:hyperlink w:anchor="_Toc235179490" w:history="1">
        <w:r w:rsidRPr="00151EA1">
          <w:rPr>
            <w:rStyle w:val="Hyperlink"/>
            <w:noProof/>
          </w:rPr>
          <w:t>4.2.2 Hasil Pengujian Sinkronisasi dan Klasifikasi Aduan</w:t>
        </w:r>
        <w:r>
          <w:rPr>
            <w:noProof/>
            <w:webHidden/>
          </w:rPr>
          <w:tab/>
        </w:r>
        <w:r>
          <w:rPr>
            <w:noProof/>
            <w:webHidden/>
          </w:rPr>
          <w:fldChar w:fldCharType="begin"/>
        </w:r>
        <w:r>
          <w:rPr>
            <w:noProof/>
            <w:webHidden/>
          </w:rPr>
          <w:instrText xml:space="preserve"> PAGEREF _Toc235179490 \h </w:instrText>
        </w:r>
        <w:r>
          <w:rPr>
            <w:noProof/>
            <w:webHidden/>
          </w:rPr>
        </w:r>
        <w:r>
          <w:rPr>
            <w:noProof/>
            <w:webHidden/>
          </w:rPr>
          <w:fldChar w:fldCharType="separate"/>
        </w:r>
        <w:r>
          <w:rPr>
            <w:noProof/>
            <w:webHidden/>
          </w:rPr>
          <w:t>86</w:t>
        </w:r>
        <w:r>
          <w:rPr>
            <w:noProof/>
            <w:webHidden/>
          </w:rPr>
          <w:fldChar w:fldCharType="end"/>
        </w:r>
      </w:hyperlink>
    </w:p>
    <w:p w14:paraId="46EAC3DA" w14:textId="2B5DFCB0" w:rsidR="008F1BB7" w:rsidRDefault="008F1BB7">
      <w:pPr>
        <w:pStyle w:val="TOC3"/>
        <w:tabs>
          <w:tab w:val="right" w:leader="dot" w:pos="7927"/>
        </w:tabs>
        <w:rPr>
          <w:noProof/>
        </w:rPr>
      </w:pPr>
      <w:hyperlink w:anchor="_Toc235179491" w:history="1">
        <w:r w:rsidRPr="00151EA1">
          <w:rPr>
            <w:rStyle w:val="Hyperlink"/>
            <w:noProof/>
          </w:rPr>
          <w:t>4.2.3 Hasil Pengujian Duplikasi dan Pembuatan Tiket</w:t>
        </w:r>
        <w:r>
          <w:rPr>
            <w:noProof/>
            <w:webHidden/>
          </w:rPr>
          <w:tab/>
        </w:r>
        <w:r>
          <w:rPr>
            <w:noProof/>
            <w:webHidden/>
          </w:rPr>
          <w:fldChar w:fldCharType="begin"/>
        </w:r>
        <w:r>
          <w:rPr>
            <w:noProof/>
            <w:webHidden/>
          </w:rPr>
          <w:instrText xml:space="preserve"> PAGEREF _Toc235179491 \h </w:instrText>
        </w:r>
        <w:r>
          <w:rPr>
            <w:noProof/>
            <w:webHidden/>
          </w:rPr>
        </w:r>
        <w:r>
          <w:rPr>
            <w:noProof/>
            <w:webHidden/>
          </w:rPr>
          <w:fldChar w:fldCharType="separate"/>
        </w:r>
        <w:r>
          <w:rPr>
            <w:noProof/>
            <w:webHidden/>
          </w:rPr>
          <w:t>87</w:t>
        </w:r>
        <w:r>
          <w:rPr>
            <w:noProof/>
            <w:webHidden/>
          </w:rPr>
          <w:fldChar w:fldCharType="end"/>
        </w:r>
      </w:hyperlink>
    </w:p>
    <w:p w14:paraId="376856CA" w14:textId="3B673B1E" w:rsidR="008F1BB7" w:rsidRDefault="008F1BB7">
      <w:pPr>
        <w:pStyle w:val="TOC3"/>
        <w:tabs>
          <w:tab w:val="right" w:leader="dot" w:pos="7927"/>
        </w:tabs>
        <w:rPr>
          <w:noProof/>
        </w:rPr>
      </w:pPr>
      <w:hyperlink w:anchor="_Toc235179492" w:history="1">
        <w:r w:rsidRPr="00151EA1">
          <w:rPr>
            <w:rStyle w:val="Hyperlink"/>
            <w:noProof/>
          </w:rPr>
          <w:t>4.2.4 Hasil Pengujian Tindak Lanjut OPD</w:t>
        </w:r>
        <w:r>
          <w:rPr>
            <w:noProof/>
            <w:webHidden/>
          </w:rPr>
          <w:tab/>
        </w:r>
        <w:r>
          <w:rPr>
            <w:noProof/>
            <w:webHidden/>
          </w:rPr>
          <w:fldChar w:fldCharType="begin"/>
        </w:r>
        <w:r>
          <w:rPr>
            <w:noProof/>
            <w:webHidden/>
          </w:rPr>
          <w:instrText xml:space="preserve"> PAGEREF _Toc235179492 \h </w:instrText>
        </w:r>
        <w:r>
          <w:rPr>
            <w:noProof/>
            <w:webHidden/>
          </w:rPr>
        </w:r>
        <w:r>
          <w:rPr>
            <w:noProof/>
            <w:webHidden/>
          </w:rPr>
          <w:fldChar w:fldCharType="separate"/>
        </w:r>
        <w:r>
          <w:rPr>
            <w:noProof/>
            <w:webHidden/>
          </w:rPr>
          <w:t>88</w:t>
        </w:r>
        <w:r>
          <w:rPr>
            <w:noProof/>
            <w:webHidden/>
          </w:rPr>
          <w:fldChar w:fldCharType="end"/>
        </w:r>
      </w:hyperlink>
    </w:p>
    <w:p w14:paraId="38D65FFF" w14:textId="614824AB" w:rsidR="008F1BB7" w:rsidRDefault="008F1BB7">
      <w:pPr>
        <w:pStyle w:val="TOC3"/>
        <w:tabs>
          <w:tab w:val="right" w:leader="dot" w:pos="7927"/>
        </w:tabs>
        <w:rPr>
          <w:noProof/>
        </w:rPr>
      </w:pPr>
      <w:hyperlink w:anchor="_Toc235179493" w:history="1">
        <w:r w:rsidRPr="00151EA1">
          <w:rPr>
            <w:rStyle w:val="Hyperlink"/>
            <w:noProof/>
          </w:rPr>
          <w:t>4.2.5 Hasil Pengujian SLA dan Eskalasi</w:t>
        </w:r>
        <w:r>
          <w:rPr>
            <w:noProof/>
            <w:webHidden/>
          </w:rPr>
          <w:tab/>
        </w:r>
        <w:r>
          <w:rPr>
            <w:noProof/>
            <w:webHidden/>
          </w:rPr>
          <w:fldChar w:fldCharType="begin"/>
        </w:r>
        <w:r>
          <w:rPr>
            <w:noProof/>
            <w:webHidden/>
          </w:rPr>
          <w:instrText xml:space="preserve"> PAGEREF _Toc235179493 \h </w:instrText>
        </w:r>
        <w:r>
          <w:rPr>
            <w:noProof/>
            <w:webHidden/>
          </w:rPr>
        </w:r>
        <w:r>
          <w:rPr>
            <w:noProof/>
            <w:webHidden/>
          </w:rPr>
          <w:fldChar w:fldCharType="separate"/>
        </w:r>
        <w:r>
          <w:rPr>
            <w:noProof/>
            <w:webHidden/>
          </w:rPr>
          <w:t>88</w:t>
        </w:r>
        <w:r>
          <w:rPr>
            <w:noProof/>
            <w:webHidden/>
          </w:rPr>
          <w:fldChar w:fldCharType="end"/>
        </w:r>
      </w:hyperlink>
    </w:p>
    <w:p w14:paraId="132D8099" w14:textId="32732FD7" w:rsidR="008F1BB7" w:rsidRDefault="008F1BB7">
      <w:pPr>
        <w:pStyle w:val="TOC3"/>
        <w:tabs>
          <w:tab w:val="right" w:leader="dot" w:pos="7927"/>
        </w:tabs>
        <w:rPr>
          <w:noProof/>
        </w:rPr>
      </w:pPr>
      <w:hyperlink w:anchor="_Toc235179494" w:history="1">
        <w:r w:rsidRPr="00151EA1">
          <w:rPr>
            <w:rStyle w:val="Hyperlink"/>
            <w:noProof/>
          </w:rPr>
          <w:t>4.2.6 Ringkasan Hasil Pengujian Sistem</w:t>
        </w:r>
        <w:r>
          <w:rPr>
            <w:noProof/>
            <w:webHidden/>
          </w:rPr>
          <w:tab/>
        </w:r>
        <w:r>
          <w:rPr>
            <w:noProof/>
            <w:webHidden/>
          </w:rPr>
          <w:fldChar w:fldCharType="begin"/>
        </w:r>
        <w:r>
          <w:rPr>
            <w:noProof/>
            <w:webHidden/>
          </w:rPr>
          <w:instrText xml:space="preserve"> PAGEREF _Toc235179494 \h </w:instrText>
        </w:r>
        <w:r>
          <w:rPr>
            <w:noProof/>
            <w:webHidden/>
          </w:rPr>
        </w:r>
        <w:r>
          <w:rPr>
            <w:noProof/>
            <w:webHidden/>
          </w:rPr>
          <w:fldChar w:fldCharType="separate"/>
        </w:r>
        <w:r>
          <w:rPr>
            <w:noProof/>
            <w:webHidden/>
          </w:rPr>
          <w:t>89</w:t>
        </w:r>
        <w:r>
          <w:rPr>
            <w:noProof/>
            <w:webHidden/>
          </w:rPr>
          <w:fldChar w:fldCharType="end"/>
        </w:r>
      </w:hyperlink>
    </w:p>
    <w:p w14:paraId="53AB2195" w14:textId="5F9887D9" w:rsidR="008F1BB7" w:rsidRDefault="008F1BB7">
      <w:pPr>
        <w:pStyle w:val="TOC1"/>
        <w:tabs>
          <w:tab w:val="right" w:leader="dot" w:pos="7927"/>
        </w:tabs>
        <w:rPr>
          <w:noProof/>
        </w:rPr>
      </w:pPr>
      <w:hyperlink w:anchor="_Toc235179495" w:history="1">
        <w:r w:rsidRPr="00151EA1">
          <w:rPr>
            <w:rStyle w:val="Hyperlink"/>
            <w:noProof/>
          </w:rPr>
          <w:t>BAB V PENUTUP</w:t>
        </w:r>
        <w:r>
          <w:rPr>
            <w:noProof/>
            <w:webHidden/>
          </w:rPr>
          <w:tab/>
        </w:r>
        <w:r>
          <w:rPr>
            <w:noProof/>
            <w:webHidden/>
          </w:rPr>
          <w:fldChar w:fldCharType="begin"/>
        </w:r>
        <w:r>
          <w:rPr>
            <w:noProof/>
            <w:webHidden/>
          </w:rPr>
          <w:instrText xml:space="preserve"> PAGEREF _Toc235179495 \h </w:instrText>
        </w:r>
        <w:r>
          <w:rPr>
            <w:noProof/>
            <w:webHidden/>
          </w:rPr>
        </w:r>
        <w:r>
          <w:rPr>
            <w:noProof/>
            <w:webHidden/>
          </w:rPr>
          <w:fldChar w:fldCharType="separate"/>
        </w:r>
        <w:r>
          <w:rPr>
            <w:noProof/>
            <w:webHidden/>
          </w:rPr>
          <w:t>90</w:t>
        </w:r>
        <w:r>
          <w:rPr>
            <w:noProof/>
            <w:webHidden/>
          </w:rPr>
          <w:fldChar w:fldCharType="end"/>
        </w:r>
      </w:hyperlink>
    </w:p>
    <w:p w14:paraId="67342D37" w14:textId="1ABAB4E2" w:rsidR="008F1BB7" w:rsidRDefault="008F1BB7">
      <w:pPr>
        <w:pStyle w:val="TOC1"/>
        <w:tabs>
          <w:tab w:val="right" w:leader="dot" w:pos="7927"/>
        </w:tabs>
        <w:rPr>
          <w:noProof/>
        </w:rPr>
      </w:pPr>
      <w:hyperlink w:anchor="_Toc235179496" w:history="1">
        <w:r w:rsidRPr="00151EA1">
          <w:rPr>
            <w:rStyle w:val="Hyperlink"/>
            <w:noProof/>
          </w:rPr>
          <w:t>DAFTAR PUSTAKA</w:t>
        </w:r>
        <w:r>
          <w:rPr>
            <w:noProof/>
            <w:webHidden/>
          </w:rPr>
          <w:tab/>
        </w:r>
        <w:r>
          <w:rPr>
            <w:noProof/>
            <w:webHidden/>
          </w:rPr>
          <w:fldChar w:fldCharType="begin"/>
        </w:r>
        <w:r>
          <w:rPr>
            <w:noProof/>
            <w:webHidden/>
          </w:rPr>
          <w:instrText xml:space="preserve"> PAGEREF _Toc235179496 \h </w:instrText>
        </w:r>
        <w:r>
          <w:rPr>
            <w:noProof/>
            <w:webHidden/>
          </w:rPr>
        </w:r>
        <w:r>
          <w:rPr>
            <w:noProof/>
            <w:webHidden/>
          </w:rPr>
          <w:fldChar w:fldCharType="separate"/>
        </w:r>
        <w:r>
          <w:rPr>
            <w:noProof/>
            <w:webHidden/>
          </w:rPr>
          <w:t>91</w:t>
        </w:r>
        <w:r>
          <w:rPr>
            <w:noProof/>
            <w:webHidden/>
          </w:rPr>
          <w:fldChar w:fldCharType="end"/>
        </w:r>
      </w:hyperlink>
    </w:p>
    <w:p w14:paraId="57B779E2" w14:textId="04BB78AF" w:rsidR="008F1BB7" w:rsidRDefault="008F1BB7">
      <w:pPr>
        <w:pStyle w:val="TOC1"/>
        <w:tabs>
          <w:tab w:val="right" w:leader="dot" w:pos="7927"/>
        </w:tabs>
        <w:rPr>
          <w:noProof/>
        </w:rPr>
      </w:pPr>
      <w:hyperlink w:anchor="_Toc235179497" w:history="1">
        <w:r w:rsidRPr="00151EA1">
          <w:rPr>
            <w:rStyle w:val="Hyperlink"/>
            <w:noProof/>
          </w:rPr>
          <w:t>LAMPIRAN</w:t>
        </w:r>
        <w:r>
          <w:rPr>
            <w:noProof/>
            <w:webHidden/>
          </w:rPr>
          <w:tab/>
        </w:r>
        <w:r>
          <w:rPr>
            <w:noProof/>
            <w:webHidden/>
          </w:rPr>
          <w:fldChar w:fldCharType="begin"/>
        </w:r>
        <w:r>
          <w:rPr>
            <w:noProof/>
            <w:webHidden/>
          </w:rPr>
          <w:instrText xml:space="preserve"> PAGEREF _Toc235179497 \h </w:instrText>
        </w:r>
        <w:r>
          <w:rPr>
            <w:noProof/>
            <w:webHidden/>
          </w:rPr>
        </w:r>
        <w:r>
          <w:rPr>
            <w:noProof/>
            <w:webHidden/>
          </w:rPr>
          <w:fldChar w:fldCharType="separate"/>
        </w:r>
        <w:r>
          <w:rPr>
            <w:noProof/>
            <w:webHidden/>
          </w:rPr>
          <w:t>96</w:t>
        </w:r>
        <w:r>
          <w:rPr>
            <w:noProof/>
            <w:webHidden/>
          </w:rPr>
          <w:fldChar w:fldCharType="end"/>
        </w:r>
      </w:hyperlink>
    </w:p>
    <w:p w14:paraId="13080C5F" w14:textId="34CBCA50" w:rsidR="008F1BB7" w:rsidRPr="008F1BB7" w:rsidRDefault="008F1BB7" w:rsidP="008F1BB7">
      <w:r>
        <w:fldChar w:fldCharType="end"/>
      </w:r>
    </w:p>
    <w:p w14:paraId="5F01806A" w14:textId="77777777" w:rsidR="00E318CC" w:rsidRPr="009C4C4E" w:rsidRDefault="00E318CC">
      <w:pPr>
        <w:widowControl/>
        <w:autoSpaceDE/>
        <w:autoSpaceDN/>
        <w:spacing w:after="160" w:line="278" w:lineRule="auto"/>
        <w:rPr>
          <w:rFonts w:eastAsiaTheme="majorEastAsia"/>
          <w:b/>
          <w:kern w:val="2"/>
          <w:sz w:val="28"/>
          <w:szCs w:val="40"/>
          <w14:ligatures w14:val="standardContextual"/>
        </w:rPr>
      </w:pPr>
      <w:r w:rsidRPr="009C4C4E">
        <w:br w:type="page"/>
      </w:r>
    </w:p>
    <w:p w14:paraId="57E1AE30" w14:textId="518A702C" w:rsidR="00E318CC" w:rsidRDefault="00E318CC" w:rsidP="000953CA">
      <w:pPr>
        <w:pStyle w:val="Heading1"/>
        <w:spacing w:before="0" w:after="360"/>
        <w:rPr>
          <w:rFonts w:cs="Times New Roman"/>
        </w:rPr>
      </w:pPr>
      <w:bookmarkStart w:id="6" w:name="_Toc235179393"/>
      <w:r w:rsidRPr="009C4C4E">
        <w:rPr>
          <w:rFonts w:cs="Times New Roman"/>
        </w:rPr>
        <w:lastRenderedPageBreak/>
        <w:t>DAFTAR TABEL</w:t>
      </w:r>
      <w:bookmarkEnd w:id="6"/>
    </w:p>
    <w:p w14:paraId="1A322D63" w14:textId="6845BAD7" w:rsidR="00876DB1" w:rsidRPr="00876DB1" w:rsidRDefault="00217AFB" w:rsidP="00876DB1">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r w:rsidRPr="00876DB1">
        <w:rPr>
          <w:szCs w:val="24"/>
        </w:rPr>
        <w:fldChar w:fldCharType="begin"/>
      </w:r>
      <w:r w:rsidRPr="00876DB1">
        <w:rPr>
          <w:szCs w:val="24"/>
        </w:rPr>
        <w:instrText xml:space="preserve"> TOC \h \z \c "Tabel 2." </w:instrText>
      </w:r>
      <w:r w:rsidRPr="00876DB1">
        <w:rPr>
          <w:szCs w:val="24"/>
        </w:rPr>
        <w:fldChar w:fldCharType="separate"/>
      </w:r>
      <w:hyperlink w:anchor="_Toc235220719" w:history="1">
        <w:r w:rsidR="00876DB1" w:rsidRPr="00876DB1">
          <w:rPr>
            <w:rStyle w:val="Hyperlink"/>
            <w:noProof/>
            <w:szCs w:val="24"/>
          </w:rPr>
          <w:t>Tabel 2.1 Simbol Use Case Diagram.</w:t>
        </w:r>
        <w:r w:rsidR="00876DB1" w:rsidRPr="00876DB1">
          <w:rPr>
            <w:noProof/>
            <w:webHidden/>
            <w:szCs w:val="24"/>
          </w:rPr>
          <w:tab/>
        </w:r>
        <w:r w:rsidR="00876DB1" w:rsidRPr="00876DB1">
          <w:rPr>
            <w:noProof/>
            <w:webHidden/>
            <w:szCs w:val="24"/>
          </w:rPr>
          <w:fldChar w:fldCharType="begin"/>
        </w:r>
        <w:r w:rsidR="00876DB1" w:rsidRPr="00876DB1">
          <w:rPr>
            <w:noProof/>
            <w:webHidden/>
            <w:szCs w:val="24"/>
          </w:rPr>
          <w:instrText xml:space="preserve"> PAGEREF _Toc235220719 \h </w:instrText>
        </w:r>
        <w:r w:rsidR="00876DB1" w:rsidRPr="00876DB1">
          <w:rPr>
            <w:noProof/>
            <w:webHidden/>
            <w:szCs w:val="24"/>
          </w:rPr>
        </w:r>
        <w:r w:rsidR="00876DB1" w:rsidRPr="00876DB1">
          <w:rPr>
            <w:noProof/>
            <w:webHidden/>
            <w:szCs w:val="24"/>
          </w:rPr>
          <w:fldChar w:fldCharType="separate"/>
        </w:r>
        <w:r w:rsidR="00876DB1" w:rsidRPr="00876DB1">
          <w:rPr>
            <w:noProof/>
            <w:webHidden/>
            <w:szCs w:val="24"/>
          </w:rPr>
          <w:t>27</w:t>
        </w:r>
        <w:r w:rsidR="00876DB1" w:rsidRPr="00876DB1">
          <w:rPr>
            <w:noProof/>
            <w:webHidden/>
            <w:szCs w:val="24"/>
          </w:rPr>
          <w:fldChar w:fldCharType="end"/>
        </w:r>
      </w:hyperlink>
    </w:p>
    <w:p w14:paraId="1203F1A7" w14:textId="5006A8F3" w:rsidR="00876DB1" w:rsidRPr="00876DB1" w:rsidRDefault="00876DB1" w:rsidP="00876DB1">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20720" w:history="1">
        <w:r w:rsidRPr="00876DB1">
          <w:rPr>
            <w:rStyle w:val="Hyperlink"/>
            <w:noProof/>
            <w:szCs w:val="24"/>
          </w:rPr>
          <w:t>Tabel 2.2 Simbol Activity Diagram</w:t>
        </w:r>
        <w:r w:rsidRPr="00876DB1">
          <w:rPr>
            <w:noProof/>
            <w:webHidden/>
            <w:szCs w:val="24"/>
          </w:rPr>
          <w:tab/>
        </w:r>
        <w:r w:rsidRPr="00876DB1">
          <w:rPr>
            <w:noProof/>
            <w:webHidden/>
            <w:szCs w:val="24"/>
          </w:rPr>
          <w:fldChar w:fldCharType="begin"/>
        </w:r>
        <w:r w:rsidRPr="00876DB1">
          <w:rPr>
            <w:noProof/>
            <w:webHidden/>
            <w:szCs w:val="24"/>
          </w:rPr>
          <w:instrText xml:space="preserve"> PAGEREF _Toc235220720 \h </w:instrText>
        </w:r>
        <w:r w:rsidRPr="00876DB1">
          <w:rPr>
            <w:noProof/>
            <w:webHidden/>
            <w:szCs w:val="24"/>
          </w:rPr>
        </w:r>
        <w:r w:rsidRPr="00876DB1">
          <w:rPr>
            <w:noProof/>
            <w:webHidden/>
            <w:szCs w:val="24"/>
          </w:rPr>
          <w:fldChar w:fldCharType="separate"/>
        </w:r>
        <w:r w:rsidRPr="00876DB1">
          <w:rPr>
            <w:noProof/>
            <w:webHidden/>
            <w:szCs w:val="24"/>
          </w:rPr>
          <w:t>28</w:t>
        </w:r>
        <w:r w:rsidRPr="00876DB1">
          <w:rPr>
            <w:noProof/>
            <w:webHidden/>
            <w:szCs w:val="24"/>
          </w:rPr>
          <w:fldChar w:fldCharType="end"/>
        </w:r>
      </w:hyperlink>
    </w:p>
    <w:p w14:paraId="3C5A6078" w14:textId="6234595F" w:rsidR="00876DB1" w:rsidRPr="00876DB1" w:rsidRDefault="00876DB1" w:rsidP="00876DB1">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20721" w:history="1">
        <w:r w:rsidRPr="00876DB1">
          <w:rPr>
            <w:rStyle w:val="Hyperlink"/>
            <w:noProof/>
            <w:szCs w:val="24"/>
          </w:rPr>
          <w:t>Tabel 2.3 Simbol-simbol Sequence Diagram</w:t>
        </w:r>
        <w:r w:rsidRPr="00876DB1">
          <w:rPr>
            <w:noProof/>
            <w:webHidden/>
            <w:szCs w:val="24"/>
          </w:rPr>
          <w:tab/>
        </w:r>
        <w:r w:rsidRPr="00876DB1">
          <w:rPr>
            <w:noProof/>
            <w:webHidden/>
            <w:szCs w:val="24"/>
          </w:rPr>
          <w:fldChar w:fldCharType="begin"/>
        </w:r>
        <w:r w:rsidRPr="00876DB1">
          <w:rPr>
            <w:noProof/>
            <w:webHidden/>
            <w:szCs w:val="24"/>
          </w:rPr>
          <w:instrText xml:space="preserve"> PAGEREF _Toc235220721 \h </w:instrText>
        </w:r>
        <w:r w:rsidRPr="00876DB1">
          <w:rPr>
            <w:noProof/>
            <w:webHidden/>
            <w:szCs w:val="24"/>
          </w:rPr>
        </w:r>
        <w:r w:rsidRPr="00876DB1">
          <w:rPr>
            <w:noProof/>
            <w:webHidden/>
            <w:szCs w:val="24"/>
          </w:rPr>
          <w:fldChar w:fldCharType="separate"/>
        </w:r>
        <w:r w:rsidRPr="00876DB1">
          <w:rPr>
            <w:noProof/>
            <w:webHidden/>
            <w:szCs w:val="24"/>
          </w:rPr>
          <w:t>28</w:t>
        </w:r>
        <w:r w:rsidRPr="00876DB1">
          <w:rPr>
            <w:noProof/>
            <w:webHidden/>
            <w:szCs w:val="24"/>
          </w:rPr>
          <w:fldChar w:fldCharType="end"/>
        </w:r>
      </w:hyperlink>
    </w:p>
    <w:p w14:paraId="7233BC66" w14:textId="2499241D" w:rsidR="00876DB1" w:rsidRPr="00876DB1" w:rsidRDefault="00876DB1" w:rsidP="00876DB1">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20722" w:history="1">
        <w:r w:rsidRPr="00876DB1">
          <w:rPr>
            <w:rStyle w:val="Hyperlink"/>
            <w:noProof/>
            <w:szCs w:val="24"/>
          </w:rPr>
          <w:t>Tabel 2.4 Simbol-simbol Sequence Diagram Lanjutan</w:t>
        </w:r>
        <w:r w:rsidRPr="00876DB1">
          <w:rPr>
            <w:noProof/>
            <w:webHidden/>
            <w:szCs w:val="24"/>
          </w:rPr>
          <w:tab/>
        </w:r>
        <w:r w:rsidRPr="00876DB1">
          <w:rPr>
            <w:noProof/>
            <w:webHidden/>
            <w:szCs w:val="24"/>
          </w:rPr>
          <w:fldChar w:fldCharType="begin"/>
        </w:r>
        <w:r w:rsidRPr="00876DB1">
          <w:rPr>
            <w:noProof/>
            <w:webHidden/>
            <w:szCs w:val="24"/>
          </w:rPr>
          <w:instrText xml:space="preserve"> PAGEREF _Toc235220722 \h </w:instrText>
        </w:r>
        <w:r w:rsidRPr="00876DB1">
          <w:rPr>
            <w:noProof/>
            <w:webHidden/>
            <w:szCs w:val="24"/>
          </w:rPr>
        </w:r>
        <w:r w:rsidRPr="00876DB1">
          <w:rPr>
            <w:noProof/>
            <w:webHidden/>
            <w:szCs w:val="24"/>
          </w:rPr>
          <w:fldChar w:fldCharType="separate"/>
        </w:r>
        <w:r w:rsidRPr="00876DB1">
          <w:rPr>
            <w:noProof/>
            <w:webHidden/>
            <w:szCs w:val="24"/>
          </w:rPr>
          <w:t>29</w:t>
        </w:r>
        <w:r w:rsidRPr="00876DB1">
          <w:rPr>
            <w:noProof/>
            <w:webHidden/>
            <w:szCs w:val="24"/>
          </w:rPr>
          <w:fldChar w:fldCharType="end"/>
        </w:r>
      </w:hyperlink>
    </w:p>
    <w:p w14:paraId="45CF88F8" w14:textId="23FC950B" w:rsidR="00876DB1" w:rsidRPr="00876DB1" w:rsidRDefault="00876DB1" w:rsidP="00876DB1">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20723" w:history="1">
        <w:r w:rsidRPr="00876DB1">
          <w:rPr>
            <w:rStyle w:val="Hyperlink"/>
            <w:noProof/>
            <w:szCs w:val="24"/>
          </w:rPr>
          <w:t>Tabel 2.5 Simbol-simbol Class Diagram</w:t>
        </w:r>
        <w:r w:rsidRPr="00876DB1">
          <w:rPr>
            <w:noProof/>
            <w:webHidden/>
            <w:szCs w:val="24"/>
          </w:rPr>
          <w:tab/>
        </w:r>
        <w:r w:rsidRPr="00876DB1">
          <w:rPr>
            <w:noProof/>
            <w:webHidden/>
            <w:szCs w:val="24"/>
          </w:rPr>
          <w:fldChar w:fldCharType="begin"/>
        </w:r>
        <w:r w:rsidRPr="00876DB1">
          <w:rPr>
            <w:noProof/>
            <w:webHidden/>
            <w:szCs w:val="24"/>
          </w:rPr>
          <w:instrText xml:space="preserve"> PAGEREF _Toc235220723 \h </w:instrText>
        </w:r>
        <w:r w:rsidRPr="00876DB1">
          <w:rPr>
            <w:noProof/>
            <w:webHidden/>
            <w:szCs w:val="24"/>
          </w:rPr>
        </w:r>
        <w:r w:rsidRPr="00876DB1">
          <w:rPr>
            <w:noProof/>
            <w:webHidden/>
            <w:szCs w:val="24"/>
          </w:rPr>
          <w:fldChar w:fldCharType="separate"/>
        </w:r>
        <w:r w:rsidRPr="00876DB1">
          <w:rPr>
            <w:noProof/>
            <w:webHidden/>
            <w:szCs w:val="24"/>
          </w:rPr>
          <w:t>29</w:t>
        </w:r>
        <w:r w:rsidRPr="00876DB1">
          <w:rPr>
            <w:noProof/>
            <w:webHidden/>
            <w:szCs w:val="24"/>
          </w:rPr>
          <w:fldChar w:fldCharType="end"/>
        </w:r>
      </w:hyperlink>
    </w:p>
    <w:p w14:paraId="45C66BEF" w14:textId="78DFCE7A" w:rsidR="00876DB1" w:rsidRPr="00876DB1" w:rsidRDefault="00876DB1" w:rsidP="00876DB1">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20724" w:history="1">
        <w:r w:rsidRPr="00876DB1">
          <w:rPr>
            <w:rStyle w:val="Hyperlink"/>
            <w:noProof/>
            <w:szCs w:val="24"/>
          </w:rPr>
          <w:t>Tabel 2.6 Simbol-simbol Class Diagram Lanjutan</w:t>
        </w:r>
        <w:r w:rsidRPr="00876DB1">
          <w:rPr>
            <w:noProof/>
            <w:webHidden/>
            <w:szCs w:val="24"/>
          </w:rPr>
          <w:tab/>
        </w:r>
        <w:r w:rsidRPr="00876DB1">
          <w:rPr>
            <w:noProof/>
            <w:webHidden/>
            <w:szCs w:val="24"/>
          </w:rPr>
          <w:fldChar w:fldCharType="begin"/>
        </w:r>
        <w:r w:rsidRPr="00876DB1">
          <w:rPr>
            <w:noProof/>
            <w:webHidden/>
            <w:szCs w:val="24"/>
          </w:rPr>
          <w:instrText xml:space="preserve"> PAGEREF _Toc235220724 \h </w:instrText>
        </w:r>
        <w:r w:rsidRPr="00876DB1">
          <w:rPr>
            <w:noProof/>
            <w:webHidden/>
            <w:szCs w:val="24"/>
          </w:rPr>
        </w:r>
        <w:r w:rsidRPr="00876DB1">
          <w:rPr>
            <w:noProof/>
            <w:webHidden/>
            <w:szCs w:val="24"/>
          </w:rPr>
          <w:fldChar w:fldCharType="separate"/>
        </w:r>
        <w:r w:rsidRPr="00876DB1">
          <w:rPr>
            <w:noProof/>
            <w:webHidden/>
            <w:szCs w:val="24"/>
          </w:rPr>
          <w:t>30</w:t>
        </w:r>
        <w:r w:rsidRPr="00876DB1">
          <w:rPr>
            <w:noProof/>
            <w:webHidden/>
            <w:szCs w:val="24"/>
          </w:rPr>
          <w:fldChar w:fldCharType="end"/>
        </w:r>
      </w:hyperlink>
    </w:p>
    <w:p w14:paraId="6827817E" w14:textId="6D9B3C42" w:rsidR="00876DB1" w:rsidRPr="00876DB1" w:rsidRDefault="00876DB1" w:rsidP="00876DB1">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20725" w:history="1">
        <w:r w:rsidRPr="00876DB1">
          <w:rPr>
            <w:rStyle w:val="Hyperlink"/>
            <w:noProof/>
            <w:szCs w:val="24"/>
          </w:rPr>
          <w:t>Tabel 2.7 Simbol-simbol Flowchart</w:t>
        </w:r>
        <w:r w:rsidRPr="00876DB1">
          <w:rPr>
            <w:noProof/>
            <w:webHidden/>
            <w:szCs w:val="24"/>
          </w:rPr>
          <w:tab/>
        </w:r>
        <w:r w:rsidRPr="00876DB1">
          <w:rPr>
            <w:noProof/>
            <w:webHidden/>
            <w:szCs w:val="24"/>
          </w:rPr>
          <w:fldChar w:fldCharType="begin"/>
        </w:r>
        <w:r w:rsidRPr="00876DB1">
          <w:rPr>
            <w:noProof/>
            <w:webHidden/>
            <w:szCs w:val="24"/>
          </w:rPr>
          <w:instrText xml:space="preserve"> PAGEREF _Toc235220725 \h </w:instrText>
        </w:r>
        <w:r w:rsidRPr="00876DB1">
          <w:rPr>
            <w:noProof/>
            <w:webHidden/>
            <w:szCs w:val="24"/>
          </w:rPr>
        </w:r>
        <w:r w:rsidRPr="00876DB1">
          <w:rPr>
            <w:noProof/>
            <w:webHidden/>
            <w:szCs w:val="24"/>
          </w:rPr>
          <w:fldChar w:fldCharType="separate"/>
        </w:r>
        <w:r w:rsidRPr="00876DB1">
          <w:rPr>
            <w:noProof/>
            <w:webHidden/>
            <w:szCs w:val="24"/>
          </w:rPr>
          <w:t>31</w:t>
        </w:r>
        <w:r w:rsidRPr="00876DB1">
          <w:rPr>
            <w:noProof/>
            <w:webHidden/>
            <w:szCs w:val="24"/>
          </w:rPr>
          <w:fldChar w:fldCharType="end"/>
        </w:r>
      </w:hyperlink>
    </w:p>
    <w:p w14:paraId="094709CC" w14:textId="77639188" w:rsidR="00876DB1" w:rsidRPr="00876DB1" w:rsidRDefault="00217AFB" w:rsidP="00876DB1">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r w:rsidRPr="00876DB1">
        <w:rPr>
          <w:szCs w:val="24"/>
        </w:rPr>
        <w:fldChar w:fldCharType="end"/>
      </w:r>
      <w:r w:rsidR="00641FD3" w:rsidRPr="00876DB1">
        <w:rPr>
          <w:szCs w:val="24"/>
        </w:rPr>
        <w:fldChar w:fldCharType="begin"/>
      </w:r>
      <w:r w:rsidR="00641FD3" w:rsidRPr="00876DB1">
        <w:rPr>
          <w:szCs w:val="24"/>
        </w:rPr>
        <w:instrText xml:space="preserve"> TOC \h \z \c "Tabel 3." </w:instrText>
      </w:r>
      <w:r w:rsidR="00641FD3" w:rsidRPr="00876DB1">
        <w:rPr>
          <w:szCs w:val="24"/>
        </w:rPr>
        <w:fldChar w:fldCharType="separate"/>
      </w:r>
      <w:hyperlink w:anchor="_Toc235220685" w:history="1">
        <w:r w:rsidR="00876DB1" w:rsidRPr="00876DB1">
          <w:rPr>
            <w:rStyle w:val="Hyperlink"/>
            <w:noProof/>
            <w:szCs w:val="24"/>
          </w:rPr>
          <w:t>Tabel 3.1 Alat dan Bahan</w:t>
        </w:r>
        <w:r w:rsidR="00876DB1" w:rsidRPr="00876DB1">
          <w:rPr>
            <w:noProof/>
            <w:webHidden/>
            <w:szCs w:val="24"/>
          </w:rPr>
          <w:tab/>
        </w:r>
        <w:r w:rsidR="00876DB1" w:rsidRPr="00876DB1">
          <w:rPr>
            <w:noProof/>
            <w:webHidden/>
            <w:szCs w:val="24"/>
          </w:rPr>
          <w:fldChar w:fldCharType="begin"/>
        </w:r>
        <w:r w:rsidR="00876DB1" w:rsidRPr="00876DB1">
          <w:rPr>
            <w:noProof/>
            <w:webHidden/>
            <w:szCs w:val="24"/>
          </w:rPr>
          <w:instrText xml:space="preserve"> PAGEREF _Toc235220685 \h </w:instrText>
        </w:r>
        <w:r w:rsidR="00876DB1" w:rsidRPr="00876DB1">
          <w:rPr>
            <w:noProof/>
            <w:webHidden/>
            <w:szCs w:val="24"/>
          </w:rPr>
        </w:r>
        <w:r w:rsidR="00876DB1" w:rsidRPr="00876DB1">
          <w:rPr>
            <w:noProof/>
            <w:webHidden/>
            <w:szCs w:val="24"/>
          </w:rPr>
          <w:fldChar w:fldCharType="separate"/>
        </w:r>
        <w:r w:rsidR="00876DB1" w:rsidRPr="00876DB1">
          <w:rPr>
            <w:noProof/>
            <w:webHidden/>
            <w:szCs w:val="24"/>
          </w:rPr>
          <w:t>33</w:t>
        </w:r>
        <w:r w:rsidR="00876DB1" w:rsidRPr="00876DB1">
          <w:rPr>
            <w:noProof/>
            <w:webHidden/>
            <w:szCs w:val="24"/>
          </w:rPr>
          <w:fldChar w:fldCharType="end"/>
        </w:r>
      </w:hyperlink>
    </w:p>
    <w:p w14:paraId="054F832C" w14:textId="5A118B45" w:rsidR="00876DB1" w:rsidRPr="00876DB1" w:rsidRDefault="00876DB1" w:rsidP="00876DB1">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20686" w:history="1">
        <w:r w:rsidRPr="00876DB1">
          <w:rPr>
            <w:rStyle w:val="Hyperlink"/>
            <w:noProof/>
            <w:szCs w:val="24"/>
          </w:rPr>
          <w:t>Tabel 3.2 Alat dan Bahan Lanjutan</w:t>
        </w:r>
        <w:r w:rsidRPr="00876DB1">
          <w:rPr>
            <w:noProof/>
            <w:webHidden/>
            <w:szCs w:val="24"/>
          </w:rPr>
          <w:tab/>
        </w:r>
        <w:r w:rsidRPr="00876DB1">
          <w:rPr>
            <w:noProof/>
            <w:webHidden/>
            <w:szCs w:val="24"/>
          </w:rPr>
          <w:fldChar w:fldCharType="begin"/>
        </w:r>
        <w:r w:rsidRPr="00876DB1">
          <w:rPr>
            <w:noProof/>
            <w:webHidden/>
            <w:szCs w:val="24"/>
          </w:rPr>
          <w:instrText xml:space="preserve"> PAGEREF _Toc235220686 \h </w:instrText>
        </w:r>
        <w:r w:rsidRPr="00876DB1">
          <w:rPr>
            <w:noProof/>
            <w:webHidden/>
            <w:szCs w:val="24"/>
          </w:rPr>
        </w:r>
        <w:r w:rsidRPr="00876DB1">
          <w:rPr>
            <w:noProof/>
            <w:webHidden/>
            <w:szCs w:val="24"/>
          </w:rPr>
          <w:fldChar w:fldCharType="separate"/>
        </w:r>
        <w:r w:rsidRPr="00876DB1">
          <w:rPr>
            <w:noProof/>
            <w:webHidden/>
            <w:szCs w:val="24"/>
          </w:rPr>
          <w:t>34</w:t>
        </w:r>
        <w:r w:rsidRPr="00876DB1">
          <w:rPr>
            <w:noProof/>
            <w:webHidden/>
            <w:szCs w:val="24"/>
          </w:rPr>
          <w:fldChar w:fldCharType="end"/>
        </w:r>
      </w:hyperlink>
    </w:p>
    <w:p w14:paraId="5667DAF7" w14:textId="461B1231" w:rsidR="00876DB1" w:rsidRPr="00876DB1" w:rsidRDefault="00876DB1" w:rsidP="00876DB1">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20687" w:history="1">
        <w:r w:rsidRPr="00876DB1">
          <w:rPr>
            <w:rStyle w:val="Hyperlink"/>
            <w:noProof/>
            <w:szCs w:val="24"/>
          </w:rPr>
          <w:t>Tabel 3.3 Daftar Aktor Skenario Use Case</w:t>
        </w:r>
        <w:r w:rsidRPr="00876DB1">
          <w:rPr>
            <w:noProof/>
            <w:webHidden/>
            <w:szCs w:val="24"/>
          </w:rPr>
          <w:tab/>
        </w:r>
        <w:r w:rsidRPr="00876DB1">
          <w:rPr>
            <w:noProof/>
            <w:webHidden/>
            <w:szCs w:val="24"/>
          </w:rPr>
          <w:fldChar w:fldCharType="begin"/>
        </w:r>
        <w:r w:rsidRPr="00876DB1">
          <w:rPr>
            <w:noProof/>
            <w:webHidden/>
            <w:szCs w:val="24"/>
          </w:rPr>
          <w:instrText xml:space="preserve"> PAGEREF _Toc235220687 \h </w:instrText>
        </w:r>
        <w:r w:rsidRPr="00876DB1">
          <w:rPr>
            <w:noProof/>
            <w:webHidden/>
            <w:szCs w:val="24"/>
          </w:rPr>
        </w:r>
        <w:r w:rsidRPr="00876DB1">
          <w:rPr>
            <w:noProof/>
            <w:webHidden/>
            <w:szCs w:val="24"/>
          </w:rPr>
          <w:fldChar w:fldCharType="separate"/>
        </w:r>
        <w:r w:rsidRPr="00876DB1">
          <w:rPr>
            <w:noProof/>
            <w:webHidden/>
            <w:szCs w:val="24"/>
          </w:rPr>
          <w:t>40</w:t>
        </w:r>
        <w:r w:rsidRPr="00876DB1">
          <w:rPr>
            <w:noProof/>
            <w:webHidden/>
            <w:szCs w:val="24"/>
          </w:rPr>
          <w:fldChar w:fldCharType="end"/>
        </w:r>
      </w:hyperlink>
    </w:p>
    <w:p w14:paraId="69482778" w14:textId="66CACE8F" w:rsidR="00876DB1" w:rsidRPr="00876DB1" w:rsidRDefault="00876DB1" w:rsidP="00876DB1">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20688" w:history="1">
        <w:r w:rsidRPr="00876DB1">
          <w:rPr>
            <w:rStyle w:val="Hyperlink"/>
            <w:noProof/>
            <w:szCs w:val="24"/>
          </w:rPr>
          <w:t>Tabel 3.4 Skenario Use Case Login</w:t>
        </w:r>
        <w:r w:rsidRPr="00876DB1">
          <w:rPr>
            <w:noProof/>
            <w:webHidden/>
            <w:szCs w:val="24"/>
          </w:rPr>
          <w:tab/>
        </w:r>
        <w:r w:rsidRPr="00876DB1">
          <w:rPr>
            <w:noProof/>
            <w:webHidden/>
            <w:szCs w:val="24"/>
          </w:rPr>
          <w:fldChar w:fldCharType="begin"/>
        </w:r>
        <w:r w:rsidRPr="00876DB1">
          <w:rPr>
            <w:noProof/>
            <w:webHidden/>
            <w:szCs w:val="24"/>
          </w:rPr>
          <w:instrText xml:space="preserve"> PAGEREF _Toc235220688 \h </w:instrText>
        </w:r>
        <w:r w:rsidRPr="00876DB1">
          <w:rPr>
            <w:noProof/>
            <w:webHidden/>
            <w:szCs w:val="24"/>
          </w:rPr>
        </w:r>
        <w:r w:rsidRPr="00876DB1">
          <w:rPr>
            <w:noProof/>
            <w:webHidden/>
            <w:szCs w:val="24"/>
          </w:rPr>
          <w:fldChar w:fldCharType="separate"/>
        </w:r>
        <w:r w:rsidRPr="00876DB1">
          <w:rPr>
            <w:noProof/>
            <w:webHidden/>
            <w:szCs w:val="24"/>
          </w:rPr>
          <w:t>41</w:t>
        </w:r>
        <w:r w:rsidRPr="00876DB1">
          <w:rPr>
            <w:noProof/>
            <w:webHidden/>
            <w:szCs w:val="24"/>
          </w:rPr>
          <w:fldChar w:fldCharType="end"/>
        </w:r>
      </w:hyperlink>
    </w:p>
    <w:p w14:paraId="101F1C76" w14:textId="2FFBCEBA" w:rsidR="00876DB1" w:rsidRPr="00876DB1" w:rsidRDefault="00876DB1" w:rsidP="00876DB1">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20689" w:history="1">
        <w:r w:rsidRPr="00876DB1">
          <w:rPr>
            <w:rStyle w:val="Hyperlink"/>
            <w:noProof/>
            <w:szCs w:val="24"/>
          </w:rPr>
          <w:t>Tabel 3.5 Skenario Use Case Melihat Dashboard Admin</w:t>
        </w:r>
        <w:r w:rsidRPr="00876DB1">
          <w:rPr>
            <w:noProof/>
            <w:webHidden/>
            <w:szCs w:val="24"/>
          </w:rPr>
          <w:tab/>
        </w:r>
        <w:r w:rsidRPr="00876DB1">
          <w:rPr>
            <w:noProof/>
            <w:webHidden/>
            <w:szCs w:val="24"/>
          </w:rPr>
          <w:fldChar w:fldCharType="begin"/>
        </w:r>
        <w:r w:rsidRPr="00876DB1">
          <w:rPr>
            <w:noProof/>
            <w:webHidden/>
            <w:szCs w:val="24"/>
          </w:rPr>
          <w:instrText xml:space="preserve"> PAGEREF _Toc235220689 \h </w:instrText>
        </w:r>
        <w:r w:rsidRPr="00876DB1">
          <w:rPr>
            <w:noProof/>
            <w:webHidden/>
            <w:szCs w:val="24"/>
          </w:rPr>
        </w:r>
        <w:r w:rsidRPr="00876DB1">
          <w:rPr>
            <w:noProof/>
            <w:webHidden/>
            <w:szCs w:val="24"/>
          </w:rPr>
          <w:fldChar w:fldCharType="separate"/>
        </w:r>
        <w:r w:rsidRPr="00876DB1">
          <w:rPr>
            <w:noProof/>
            <w:webHidden/>
            <w:szCs w:val="24"/>
          </w:rPr>
          <w:t>41</w:t>
        </w:r>
        <w:r w:rsidRPr="00876DB1">
          <w:rPr>
            <w:noProof/>
            <w:webHidden/>
            <w:szCs w:val="24"/>
          </w:rPr>
          <w:fldChar w:fldCharType="end"/>
        </w:r>
      </w:hyperlink>
    </w:p>
    <w:p w14:paraId="149383A2" w14:textId="47D29BB7" w:rsidR="00876DB1" w:rsidRPr="00876DB1" w:rsidRDefault="00876DB1" w:rsidP="00876DB1">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20690" w:history="1">
        <w:r w:rsidRPr="00876DB1">
          <w:rPr>
            <w:rStyle w:val="Hyperlink"/>
            <w:noProof/>
            <w:szCs w:val="24"/>
          </w:rPr>
          <w:t>Tabel 3.6 Skenario Use Case Memantau Notifikasi dan Hasil Klasifikasi</w:t>
        </w:r>
        <w:r w:rsidRPr="00876DB1">
          <w:rPr>
            <w:noProof/>
            <w:webHidden/>
            <w:szCs w:val="24"/>
          </w:rPr>
          <w:tab/>
        </w:r>
        <w:r w:rsidRPr="00876DB1">
          <w:rPr>
            <w:noProof/>
            <w:webHidden/>
            <w:szCs w:val="24"/>
          </w:rPr>
          <w:fldChar w:fldCharType="begin"/>
        </w:r>
        <w:r w:rsidRPr="00876DB1">
          <w:rPr>
            <w:noProof/>
            <w:webHidden/>
            <w:szCs w:val="24"/>
          </w:rPr>
          <w:instrText xml:space="preserve"> PAGEREF _Toc235220690 \h </w:instrText>
        </w:r>
        <w:r w:rsidRPr="00876DB1">
          <w:rPr>
            <w:noProof/>
            <w:webHidden/>
            <w:szCs w:val="24"/>
          </w:rPr>
        </w:r>
        <w:r w:rsidRPr="00876DB1">
          <w:rPr>
            <w:noProof/>
            <w:webHidden/>
            <w:szCs w:val="24"/>
          </w:rPr>
          <w:fldChar w:fldCharType="separate"/>
        </w:r>
        <w:r w:rsidRPr="00876DB1">
          <w:rPr>
            <w:noProof/>
            <w:webHidden/>
            <w:szCs w:val="24"/>
          </w:rPr>
          <w:t>42</w:t>
        </w:r>
        <w:r w:rsidRPr="00876DB1">
          <w:rPr>
            <w:noProof/>
            <w:webHidden/>
            <w:szCs w:val="24"/>
          </w:rPr>
          <w:fldChar w:fldCharType="end"/>
        </w:r>
      </w:hyperlink>
    </w:p>
    <w:p w14:paraId="7A2D8A22" w14:textId="7AD1E679" w:rsidR="00876DB1" w:rsidRPr="00876DB1" w:rsidRDefault="00876DB1" w:rsidP="00876DB1">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20691" w:history="1">
        <w:r w:rsidRPr="00876DB1">
          <w:rPr>
            <w:rStyle w:val="Hyperlink"/>
            <w:noProof/>
            <w:szCs w:val="24"/>
          </w:rPr>
          <w:t>Tabel 3.7 Skenario Use Case Memverifikasi Kemungkinan Duplikasi</w:t>
        </w:r>
        <w:r w:rsidRPr="00876DB1">
          <w:rPr>
            <w:noProof/>
            <w:webHidden/>
            <w:szCs w:val="24"/>
          </w:rPr>
          <w:tab/>
        </w:r>
        <w:r w:rsidRPr="00876DB1">
          <w:rPr>
            <w:noProof/>
            <w:webHidden/>
            <w:szCs w:val="24"/>
          </w:rPr>
          <w:fldChar w:fldCharType="begin"/>
        </w:r>
        <w:r w:rsidRPr="00876DB1">
          <w:rPr>
            <w:noProof/>
            <w:webHidden/>
            <w:szCs w:val="24"/>
          </w:rPr>
          <w:instrText xml:space="preserve"> PAGEREF _Toc235220691 \h </w:instrText>
        </w:r>
        <w:r w:rsidRPr="00876DB1">
          <w:rPr>
            <w:noProof/>
            <w:webHidden/>
            <w:szCs w:val="24"/>
          </w:rPr>
        </w:r>
        <w:r w:rsidRPr="00876DB1">
          <w:rPr>
            <w:noProof/>
            <w:webHidden/>
            <w:szCs w:val="24"/>
          </w:rPr>
          <w:fldChar w:fldCharType="separate"/>
        </w:r>
        <w:r w:rsidRPr="00876DB1">
          <w:rPr>
            <w:noProof/>
            <w:webHidden/>
            <w:szCs w:val="24"/>
          </w:rPr>
          <w:t>42</w:t>
        </w:r>
        <w:r w:rsidRPr="00876DB1">
          <w:rPr>
            <w:noProof/>
            <w:webHidden/>
            <w:szCs w:val="24"/>
          </w:rPr>
          <w:fldChar w:fldCharType="end"/>
        </w:r>
      </w:hyperlink>
    </w:p>
    <w:p w14:paraId="4019219A" w14:textId="127778C0" w:rsidR="00876DB1" w:rsidRPr="00876DB1" w:rsidRDefault="00876DB1" w:rsidP="00876DB1">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20692" w:history="1">
        <w:r w:rsidRPr="00876DB1">
          <w:rPr>
            <w:rStyle w:val="Hyperlink"/>
            <w:noProof/>
            <w:szCs w:val="24"/>
          </w:rPr>
          <w:t>Tabel 3.8 Skenario Use Case Mengelola Tiket</w:t>
        </w:r>
        <w:r w:rsidRPr="00876DB1">
          <w:rPr>
            <w:noProof/>
            <w:webHidden/>
            <w:szCs w:val="24"/>
          </w:rPr>
          <w:tab/>
        </w:r>
        <w:r w:rsidRPr="00876DB1">
          <w:rPr>
            <w:noProof/>
            <w:webHidden/>
            <w:szCs w:val="24"/>
          </w:rPr>
          <w:fldChar w:fldCharType="begin"/>
        </w:r>
        <w:r w:rsidRPr="00876DB1">
          <w:rPr>
            <w:noProof/>
            <w:webHidden/>
            <w:szCs w:val="24"/>
          </w:rPr>
          <w:instrText xml:space="preserve"> PAGEREF _Toc235220692 \h </w:instrText>
        </w:r>
        <w:r w:rsidRPr="00876DB1">
          <w:rPr>
            <w:noProof/>
            <w:webHidden/>
            <w:szCs w:val="24"/>
          </w:rPr>
        </w:r>
        <w:r w:rsidRPr="00876DB1">
          <w:rPr>
            <w:noProof/>
            <w:webHidden/>
            <w:szCs w:val="24"/>
          </w:rPr>
          <w:fldChar w:fldCharType="separate"/>
        </w:r>
        <w:r w:rsidRPr="00876DB1">
          <w:rPr>
            <w:noProof/>
            <w:webHidden/>
            <w:szCs w:val="24"/>
          </w:rPr>
          <w:t>43</w:t>
        </w:r>
        <w:r w:rsidRPr="00876DB1">
          <w:rPr>
            <w:noProof/>
            <w:webHidden/>
            <w:szCs w:val="24"/>
          </w:rPr>
          <w:fldChar w:fldCharType="end"/>
        </w:r>
      </w:hyperlink>
    </w:p>
    <w:p w14:paraId="1F2AF67A" w14:textId="5DB541E7" w:rsidR="00876DB1" w:rsidRPr="00876DB1" w:rsidRDefault="00876DB1" w:rsidP="00876DB1">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20693" w:history="1">
        <w:r w:rsidRPr="00876DB1">
          <w:rPr>
            <w:rStyle w:val="Hyperlink"/>
            <w:noProof/>
            <w:szCs w:val="24"/>
          </w:rPr>
          <w:t>Tabel 3.9 Skenario Use Case Mengelola Data dan Akun OPD</w:t>
        </w:r>
        <w:r w:rsidRPr="00876DB1">
          <w:rPr>
            <w:noProof/>
            <w:webHidden/>
            <w:szCs w:val="24"/>
          </w:rPr>
          <w:tab/>
        </w:r>
        <w:r w:rsidRPr="00876DB1">
          <w:rPr>
            <w:noProof/>
            <w:webHidden/>
            <w:szCs w:val="24"/>
          </w:rPr>
          <w:fldChar w:fldCharType="begin"/>
        </w:r>
        <w:r w:rsidRPr="00876DB1">
          <w:rPr>
            <w:noProof/>
            <w:webHidden/>
            <w:szCs w:val="24"/>
          </w:rPr>
          <w:instrText xml:space="preserve"> PAGEREF _Toc235220693 \h </w:instrText>
        </w:r>
        <w:r w:rsidRPr="00876DB1">
          <w:rPr>
            <w:noProof/>
            <w:webHidden/>
            <w:szCs w:val="24"/>
          </w:rPr>
        </w:r>
        <w:r w:rsidRPr="00876DB1">
          <w:rPr>
            <w:noProof/>
            <w:webHidden/>
            <w:szCs w:val="24"/>
          </w:rPr>
          <w:fldChar w:fldCharType="separate"/>
        </w:r>
        <w:r w:rsidRPr="00876DB1">
          <w:rPr>
            <w:noProof/>
            <w:webHidden/>
            <w:szCs w:val="24"/>
          </w:rPr>
          <w:t>44</w:t>
        </w:r>
        <w:r w:rsidRPr="00876DB1">
          <w:rPr>
            <w:noProof/>
            <w:webHidden/>
            <w:szCs w:val="24"/>
          </w:rPr>
          <w:fldChar w:fldCharType="end"/>
        </w:r>
      </w:hyperlink>
    </w:p>
    <w:p w14:paraId="4E3E5E84" w14:textId="6D36676D" w:rsidR="00876DB1" w:rsidRPr="00876DB1" w:rsidRDefault="00876DB1" w:rsidP="00876DB1">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20694" w:history="1">
        <w:r w:rsidRPr="00876DB1">
          <w:rPr>
            <w:rStyle w:val="Hyperlink"/>
            <w:noProof/>
            <w:szCs w:val="24"/>
          </w:rPr>
          <w:t>Tabel 3.10 Skenario Use Case Melihat Statistik Aduan</w:t>
        </w:r>
        <w:r w:rsidRPr="00876DB1">
          <w:rPr>
            <w:noProof/>
            <w:webHidden/>
            <w:szCs w:val="24"/>
          </w:rPr>
          <w:tab/>
        </w:r>
        <w:r w:rsidRPr="00876DB1">
          <w:rPr>
            <w:noProof/>
            <w:webHidden/>
            <w:szCs w:val="24"/>
          </w:rPr>
          <w:fldChar w:fldCharType="begin"/>
        </w:r>
        <w:r w:rsidRPr="00876DB1">
          <w:rPr>
            <w:noProof/>
            <w:webHidden/>
            <w:szCs w:val="24"/>
          </w:rPr>
          <w:instrText xml:space="preserve"> PAGEREF _Toc235220694 \h </w:instrText>
        </w:r>
        <w:r w:rsidRPr="00876DB1">
          <w:rPr>
            <w:noProof/>
            <w:webHidden/>
            <w:szCs w:val="24"/>
          </w:rPr>
        </w:r>
        <w:r w:rsidRPr="00876DB1">
          <w:rPr>
            <w:noProof/>
            <w:webHidden/>
            <w:szCs w:val="24"/>
          </w:rPr>
          <w:fldChar w:fldCharType="separate"/>
        </w:r>
        <w:r w:rsidRPr="00876DB1">
          <w:rPr>
            <w:noProof/>
            <w:webHidden/>
            <w:szCs w:val="24"/>
          </w:rPr>
          <w:t>44</w:t>
        </w:r>
        <w:r w:rsidRPr="00876DB1">
          <w:rPr>
            <w:noProof/>
            <w:webHidden/>
            <w:szCs w:val="24"/>
          </w:rPr>
          <w:fldChar w:fldCharType="end"/>
        </w:r>
      </w:hyperlink>
    </w:p>
    <w:p w14:paraId="49BCD0A2" w14:textId="111C76D8" w:rsidR="00876DB1" w:rsidRPr="00876DB1" w:rsidRDefault="00876DB1" w:rsidP="00876DB1">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20695" w:history="1">
        <w:r w:rsidRPr="00876DB1">
          <w:rPr>
            <w:rStyle w:val="Hyperlink"/>
            <w:noProof/>
            <w:szCs w:val="24"/>
          </w:rPr>
          <w:t>Tabel 3.11 Skenario Use Case Mengelola Profil</w:t>
        </w:r>
        <w:r w:rsidRPr="00876DB1">
          <w:rPr>
            <w:noProof/>
            <w:webHidden/>
            <w:szCs w:val="24"/>
          </w:rPr>
          <w:tab/>
        </w:r>
        <w:r w:rsidRPr="00876DB1">
          <w:rPr>
            <w:noProof/>
            <w:webHidden/>
            <w:szCs w:val="24"/>
          </w:rPr>
          <w:fldChar w:fldCharType="begin"/>
        </w:r>
        <w:r w:rsidRPr="00876DB1">
          <w:rPr>
            <w:noProof/>
            <w:webHidden/>
            <w:szCs w:val="24"/>
          </w:rPr>
          <w:instrText xml:space="preserve"> PAGEREF _Toc235220695 \h </w:instrText>
        </w:r>
        <w:r w:rsidRPr="00876DB1">
          <w:rPr>
            <w:noProof/>
            <w:webHidden/>
            <w:szCs w:val="24"/>
          </w:rPr>
        </w:r>
        <w:r w:rsidRPr="00876DB1">
          <w:rPr>
            <w:noProof/>
            <w:webHidden/>
            <w:szCs w:val="24"/>
          </w:rPr>
          <w:fldChar w:fldCharType="separate"/>
        </w:r>
        <w:r w:rsidRPr="00876DB1">
          <w:rPr>
            <w:noProof/>
            <w:webHidden/>
            <w:szCs w:val="24"/>
          </w:rPr>
          <w:t>44</w:t>
        </w:r>
        <w:r w:rsidRPr="00876DB1">
          <w:rPr>
            <w:noProof/>
            <w:webHidden/>
            <w:szCs w:val="24"/>
          </w:rPr>
          <w:fldChar w:fldCharType="end"/>
        </w:r>
      </w:hyperlink>
    </w:p>
    <w:p w14:paraId="6B9CB928" w14:textId="263C97B8" w:rsidR="00876DB1" w:rsidRPr="00876DB1" w:rsidRDefault="00876DB1" w:rsidP="00876DB1">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20696" w:history="1">
        <w:r w:rsidRPr="00876DB1">
          <w:rPr>
            <w:rStyle w:val="Hyperlink"/>
            <w:noProof/>
            <w:szCs w:val="24"/>
          </w:rPr>
          <w:t>Tabel 3.12 Skenario Use Case Melihat Dashboard OPD</w:t>
        </w:r>
        <w:r w:rsidRPr="00876DB1">
          <w:rPr>
            <w:noProof/>
            <w:webHidden/>
            <w:szCs w:val="24"/>
          </w:rPr>
          <w:tab/>
        </w:r>
        <w:r w:rsidRPr="00876DB1">
          <w:rPr>
            <w:noProof/>
            <w:webHidden/>
            <w:szCs w:val="24"/>
          </w:rPr>
          <w:fldChar w:fldCharType="begin"/>
        </w:r>
        <w:r w:rsidRPr="00876DB1">
          <w:rPr>
            <w:noProof/>
            <w:webHidden/>
            <w:szCs w:val="24"/>
          </w:rPr>
          <w:instrText xml:space="preserve"> PAGEREF _Toc235220696 \h </w:instrText>
        </w:r>
        <w:r w:rsidRPr="00876DB1">
          <w:rPr>
            <w:noProof/>
            <w:webHidden/>
            <w:szCs w:val="24"/>
          </w:rPr>
        </w:r>
        <w:r w:rsidRPr="00876DB1">
          <w:rPr>
            <w:noProof/>
            <w:webHidden/>
            <w:szCs w:val="24"/>
          </w:rPr>
          <w:fldChar w:fldCharType="separate"/>
        </w:r>
        <w:r w:rsidRPr="00876DB1">
          <w:rPr>
            <w:noProof/>
            <w:webHidden/>
            <w:szCs w:val="24"/>
          </w:rPr>
          <w:t>45</w:t>
        </w:r>
        <w:r w:rsidRPr="00876DB1">
          <w:rPr>
            <w:noProof/>
            <w:webHidden/>
            <w:szCs w:val="24"/>
          </w:rPr>
          <w:fldChar w:fldCharType="end"/>
        </w:r>
      </w:hyperlink>
    </w:p>
    <w:p w14:paraId="7678195B" w14:textId="605F539A" w:rsidR="00876DB1" w:rsidRPr="00876DB1" w:rsidRDefault="00876DB1" w:rsidP="00876DB1">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20697" w:history="1">
        <w:r w:rsidRPr="00876DB1">
          <w:rPr>
            <w:rStyle w:val="Hyperlink"/>
            <w:noProof/>
            <w:szCs w:val="24"/>
          </w:rPr>
          <w:t>Tabel 3.13 Skenario Use Case Melihat Tiket OPD</w:t>
        </w:r>
        <w:r w:rsidRPr="00876DB1">
          <w:rPr>
            <w:noProof/>
            <w:webHidden/>
            <w:szCs w:val="24"/>
          </w:rPr>
          <w:tab/>
        </w:r>
        <w:r w:rsidRPr="00876DB1">
          <w:rPr>
            <w:noProof/>
            <w:webHidden/>
            <w:szCs w:val="24"/>
          </w:rPr>
          <w:fldChar w:fldCharType="begin"/>
        </w:r>
        <w:r w:rsidRPr="00876DB1">
          <w:rPr>
            <w:noProof/>
            <w:webHidden/>
            <w:szCs w:val="24"/>
          </w:rPr>
          <w:instrText xml:space="preserve"> PAGEREF _Toc235220697 \h </w:instrText>
        </w:r>
        <w:r w:rsidRPr="00876DB1">
          <w:rPr>
            <w:noProof/>
            <w:webHidden/>
            <w:szCs w:val="24"/>
          </w:rPr>
        </w:r>
        <w:r w:rsidRPr="00876DB1">
          <w:rPr>
            <w:noProof/>
            <w:webHidden/>
            <w:szCs w:val="24"/>
          </w:rPr>
          <w:fldChar w:fldCharType="separate"/>
        </w:r>
        <w:r w:rsidRPr="00876DB1">
          <w:rPr>
            <w:noProof/>
            <w:webHidden/>
            <w:szCs w:val="24"/>
          </w:rPr>
          <w:t>45</w:t>
        </w:r>
        <w:r w:rsidRPr="00876DB1">
          <w:rPr>
            <w:noProof/>
            <w:webHidden/>
            <w:szCs w:val="24"/>
          </w:rPr>
          <w:fldChar w:fldCharType="end"/>
        </w:r>
      </w:hyperlink>
    </w:p>
    <w:p w14:paraId="7871B290" w14:textId="46AD1BDC" w:rsidR="00876DB1" w:rsidRPr="00876DB1" w:rsidRDefault="00876DB1" w:rsidP="00876DB1">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20698" w:history="1">
        <w:r w:rsidRPr="00876DB1">
          <w:rPr>
            <w:rStyle w:val="Hyperlink"/>
            <w:noProof/>
            <w:szCs w:val="24"/>
          </w:rPr>
          <w:t>Tabel 3.14 Skenario Use Case Memberikan Tanggapan Tiket</w:t>
        </w:r>
        <w:r w:rsidRPr="00876DB1">
          <w:rPr>
            <w:noProof/>
            <w:webHidden/>
            <w:szCs w:val="24"/>
          </w:rPr>
          <w:tab/>
        </w:r>
        <w:r w:rsidRPr="00876DB1">
          <w:rPr>
            <w:noProof/>
            <w:webHidden/>
            <w:szCs w:val="24"/>
          </w:rPr>
          <w:fldChar w:fldCharType="begin"/>
        </w:r>
        <w:r w:rsidRPr="00876DB1">
          <w:rPr>
            <w:noProof/>
            <w:webHidden/>
            <w:szCs w:val="24"/>
          </w:rPr>
          <w:instrText xml:space="preserve"> PAGEREF _Toc235220698 \h </w:instrText>
        </w:r>
        <w:r w:rsidRPr="00876DB1">
          <w:rPr>
            <w:noProof/>
            <w:webHidden/>
            <w:szCs w:val="24"/>
          </w:rPr>
        </w:r>
        <w:r w:rsidRPr="00876DB1">
          <w:rPr>
            <w:noProof/>
            <w:webHidden/>
            <w:szCs w:val="24"/>
          </w:rPr>
          <w:fldChar w:fldCharType="separate"/>
        </w:r>
        <w:r w:rsidRPr="00876DB1">
          <w:rPr>
            <w:noProof/>
            <w:webHidden/>
            <w:szCs w:val="24"/>
          </w:rPr>
          <w:t>45</w:t>
        </w:r>
        <w:r w:rsidRPr="00876DB1">
          <w:rPr>
            <w:noProof/>
            <w:webHidden/>
            <w:szCs w:val="24"/>
          </w:rPr>
          <w:fldChar w:fldCharType="end"/>
        </w:r>
      </w:hyperlink>
    </w:p>
    <w:p w14:paraId="3CDC3DEA" w14:textId="39C4D275" w:rsidR="00876DB1" w:rsidRPr="00876DB1" w:rsidRDefault="00876DB1" w:rsidP="00876DB1">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20699" w:history="1">
        <w:r w:rsidRPr="00876DB1">
          <w:rPr>
            <w:rStyle w:val="Hyperlink"/>
            <w:noProof/>
            <w:szCs w:val="24"/>
          </w:rPr>
          <w:t>Tabel 3.15 Skenario Use Case Memberikan Tanggapan Tiket Lanjutan</w:t>
        </w:r>
        <w:r w:rsidRPr="00876DB1">
          <w:rPr>
            <w:noProof/>
            <w:webHidden/>
            <w:szCs w:val="24"/>
          </w:rPr>
          <w:tab/>
        </w:r>
        <w:r w:rsidRPr="00876DB1">
          <w:rPr>
            <w:noProof/>
            <w:webHidden/>
            <w:szCs w:val="24"/>
          </w:rPr>
          <w:fldChar w:fldCharType="begin"/>
        </w:r>
        <w:r w:rsidRPr="00876DB1">
          <w:rPr>
            <w:noProof/>
            <w:webHidden/>
            <w:szCs w:val="24"/>
          </w:rPr>
          <w:instrText xml:space="preserve"> PAGEREF _Toc235220699 \h </w:instrText>
        </w:r>
        <w:r w:rsidRPr="00876DB1">
          <w:rPr>
            <w:noProof/>
            <w:webHidden/>
            <w:szCs w:val="24"/>
          </w:rPr>
        </w:r>
        <w:r w:rsidRPr="00876DB1">
          <w:rPr>
            <w:noProof/>
            <w:webHidden/>
            <w:szCs w:val="24"/>
          </w:rPr>
          <w:fldChar w:fldCharType="separate"/>
        </w:r>
        <w:r w:rsidRPr="00876DB1">
          <w:rPr>
            <w:noProof/>
            <w:webHidden/>
            <w:szCs w:val="24"/>
          </w:rPr>
          <w:t>46</w:t>
        </w:r>
        <w:r w:rsidRPr="00876DB1">
          <w:rPr>
            <w:noProof/>
            <w:webHidden/>
            <w:szCs w:val="24"/>
          </w:rPr>
          <w:fldChar w:fldCharType="end"/>
        </w:r>
      </w:hyperlink>
    </w:p>
    <w:p w14:paraId="684020BB" w14:textId="504DFD1F" w:rsidR="00876DB1" w:rsidRPr="00876DB1" w:rsidRDefault="00876DB1" w:rsidP="00876DB1">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20700" w:history="1">
        <w:r w:rsidRPr="00876DB1">
          <w:rPr>
            <w:rStyle w:val="Hyperlink"/>
            <w:noProof/>
            <w:szCs w:val="24"/>
          </w:rPr>
          <w:t>Tabel 3.16 Skenario Use Case Memperbarui Status Tiket</w:t>
        </w:r>
        <w:r w:rsidRPr="00876DB1">
          <w:rPr>
            <w:noProof/>
            <w:webHidden/>
            <w:szCs w:val="24"/>
          </w:rPr>
          <w:tab/>
        </w:r>
        <w:r w:rsidRPr="00876DB1">
          <w:rPr>
            <w:noProof/>
            <w:webHidden/>
            <w:szCs w:val="24"/>
          </w:rPr>
          <w:fldChar w:fldCharType="begin"/>
        </w:r>
        <w:r w:rsidRPr="00876DB1">
          <w:rPr>
            <w:noProof/>
            <w:webHidden/>
            <w:szCs w:val="24"/>
          </w:rPr>
          <w:instrText xml:space="preserve"> PAGEREF _Toc235220700 \h </w:instrText>
        </w:r>
        <w:r w:rsidRPr="00876DB1">
          <w:rPr>
            <w:noProof/>
            <w:webHidden/>
            <w:szCs w:val="24"/>
          </w:rPr>
        </w:r>
        <w:r w:rsidRPr="00876DB1">
          <w:rPr>
            <w:noProof/>
            <w:webHidden/>
            <w:szCs w:val="24"/>
          </w:rPr>
          <w:fldChar w:fldCharType="separate"/>
        </w:r>
        <w:r w:rsidRPr="00876DB1">
          <w:rPr>
            <w:noProof/>
            <w:webHidden/>
            <w:szCs w:val="24"/>
          </w:rPr>
          <w:t>46</w:t>
        </w:r>
        <w:r w:rsidRPr="00876DB1">
          <w:rPr>
            <w:noProof/>
            <w:webHidden/>
            <w:szCs w:val="24"/>
          </w:rPr>
          <w:fldChar w:fldCharType="end"/>
        </w:r>
      </w:hyperlink>
    </w:p>
    <w:p w14:paraId="7F34A742" w14:textId="70809A21" w:rsidR="00876DB1" w:rsidRPr="00876DB1" w:rsidRDefault="00876DB1" w:rsidP="00876DB1">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20701" w:history="1">
        <w:r w:rsidRPr="00876DB1">
          <w:rPr>
            <w:rStyle w:val="Hyperlink"/>
            <w:noProof/>
            <w:szCs w:val="24"/>
          </w:rPr>
          <w:t>Tabel 3.17 Skenario Use Case Melacak Tiket</w:t>
        </w:r>
        <w:r w:rsidRPr="00876DB1">
          <w:rPr>
            <w:noProof/>
            <w:webHidden/>
            <w:szCs w:val="24"/>
          </w:rPr>
          <w:tab/>
        </w:r>
        <w:r w:rsidRPr="00876DB1">
          <w:rPr>
            <w:noProof/>
            <w:webHidden/>
            <w:szCs w:val="24"/>
          </w:rPr>
          <w:fldChar w:fldCharType="begin"/>
        </w:r>
        <w:r w:rsidRPr="00876DB1">
          <w:rPr>
            <w:noProof/>
            <w:webHidden/>
            <w:szCs w:val="24"/>
          </w:rPr>
          <w:instrText xml:space="preserve"> PAGEREF _Toc235220701 \h </w:instrText>
        </w:r>
        <w:r w:rsidRPr="00876DB1">
          <w:rPr>
            <w:noProof/>
            <w:webHidden/>
            <w:szCs w:val="24"/>
          </w:rPr>
        </w:r>
        <w:r w:rsidRPr="00876DB1">
          <w:rPr>
            <w:noProof/>
            <w:webHidden/>
            <w:szCs w:val="24"/>
          </w:rPr>
          <w:fldChar w:fldCharType="separate"/>
        </w:r>
        <w:r w:rsidRPr="00876DB1">
          <w:rPr>
            <w:noProof/>
            <w:webHidden/>
            <w:szCs w:val="24"/>
          </w:rPr>
          <w:t>46</w:t>
        </w:r>
        <w:r w:rsidRPr="00876DB1">
          <w:rPr>
            <w:noProof/>
            <w:webHidden/>
            <w:szCs w:val="24"/>
          </w:rPr>
          <w:fldChar w:fldCharType="end"/>
        </w:r>
      </w:hyperlink>
    </w:p>
    <w:p w14:paraId="22017C73" w14:textId="42F72E2D" w:rsidR="00876DB1" w:rsidRPr="00876DB1" w:rsidRDefault="00876DB1" w:rsidP="00876DB1">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20702" w:history="1">
        <w:r w:rsidRPr="00876DB1">
          <w:rPr>
            <w:rStyle w:val="Hyperlink"/>
            <w:noProof/>
            <w:szCs w:val="24"/>
          </w:rPr>
          <w:t>Tabel 3.18 Skenario Use Case Melacak Tiket Lanjutan</w:t>
        </w:r>
        <w:r w:rsidRPr="00876DB1">
          <w:rPr>
            <w:noProof/>
            <w:webHidden/>
            <w:szCs w:val="24"/>
          </w:rPr>
          <w:tab/>
        </w:r>
        <w:r w:rsidRPr="00876DB1">
          <w:rPr>
            <w:noProof/>
            <w:webHidden/>
            <w:szCs w:val="24"/>
          </w:rPr>
          <w:fldChar w:fldCharType="begin"/>
        </w:r>
        <w:r w:rsidRPr="00876DB1">
          <w:rPr>
            <w:noProof/>
            <w:webHidden/>
            <w:szCs w:val="24"/>
          </w:rPr>
          <w:instrText xml:space="preserve"> PAGEREF _Toc235220702 \h </w:instrText>
        </w:r>
        <w:r w:rsidRPr="00876DB1">
          <w:rPr>
            <w:noProof/>
            <w:webHidden/>
            <w:szCs w:val="24"/>
          </w:rPr>
        </w:r>
        <w:r w:rsidRPr="00876DB1">
          <w:rPr>
            <w:noProof/>
            <w:webHidden/>
            <w:szCs w:val="24"/>
          </w:rPr>
          <w:fldChar w:fldCharType="separate"/>
        </w:r>
        <w:r w:rsidRPr="00876DB1">
          <w:rPr>
            <w:noProof/>
            <w:webHidden/>
            <w:szCs w:val="24"/>
          </w:rPr>
          <w:t>47</w:t>
        </w:r>
        <w:r w:rsidRPr="00876DB1">
          <w:rPr>
            <w:noProof/>
            <w:webHidden/>
            <w:szCs w:val="24"/>
          </w:rPr>
          <w:fldChar w:fldCharType="end"/>
        </w:r>
      </w:hyperlink>
    </w:p>
    <w:p w14:paraId="2E1009CA" w14:textId="3A449635" w:rsidR="00876DB1" w:rsidRPr="00876DB1" w:rsidRDefault="00876DB1" w:rsidP="00876DB1">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20703" w:history="1">
        <w:r w:rsidRPr="00876DB1">
          <w:rPr>
            <w:rStyle w:val="Hyperlink"/>
            <w:noProof/>
            <w:szCs w:val="24"/>
          </w:rPr>
          <w:t>Tabel 3.19 Skenario Use Case Melihat Informasi Pemantauan Aduan Publik</w:t>
        </w:r>
        <w:r w:rsidRPr="00876DB1">
          <w:rPr>
            <w:noProof/>
            <w:webHidden/>
            <w:szCs w:val="24"/>
          </w:rPr>
          <w:tab/>
        </w:r>
        <w:r w:rsidRPr="00876DB1">
          <w:rPr>
            <w:noProof/>
            <w:webHidden/>
            <w:szCs w:val="24"/>
          </w:rPr>
          <w:fldChar w:fldCharType="begin"/>
        </w:r>
        <w:r w:rsidRPr="00876DB1">
          <w:rPr>
            <w:noProof/>
            <w:webHidden/>
            <w:szCs w:val="24"/>
          </w:rPr>
          <w:instrText xml:space="preserve"> PAGEREF _Toc235220703 \h </w:instrText>
        </w:r>
        <w:r w:rsidRPr="00876DB1">
          <w:rPr>
            <w:noProof/>
            <w:webHidden/>
            <w:szCs w:val="24"/>
          </w:rPr>
        </w:r>
        <w:r w:rsidRPr="00876DB1">
          <w:rPr>
            <w:noProof/>
            <w:webHidden/>
            <w:szCs w:val="24"/>
          </w:rPr>
          <w:fldChar w:fldCharType="separate"/>
        </w:r>
        <w:r w:rsidRPr="00876DB1">
          <w:rPr>
            <w:noProof/>
            <w:webHidden/>
            <w:szCs w:val="24"/>
          </w:rPr>
          <w:t>47</w:t>
        </w:r>
        <w:r w:rsidRPr="00876DB1">
          <w:rPr>
            <w:noProof/>
            <w:webHidden/>
            <w:szCs w:val="24"/>
          </w:rPr>
          <w:fldChar w:fldCharType="end"/>
        </w:r>
      </w:hyperlink>
    </w:p>
    <w:p w14:paraId="38546532" w14:textId="5540C4EA" w:rsidR="00876DB1" w:rsidRPr="00876DB1" w:rsidRDefault="00876DB1" w:rsidP="00876DB1">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20704" w:history="1">
        <w:r w:rsidRPr="00876DB1">
          <w:rPr>
            <w:rStyle w:val="Hyperlink"/>
            <w:noProof/>
            <w:szCs w:val="24"/>
          </w:rPr>
          <w:t>Tabel 3.20 Tabel Database Users</w:t>
        </w:r>
        <w:r w:rsidRPr="00876DB1">
          <w:rPr>
            <w:noProof/>
            <w:webHidden/>
            <w:szCs w:val="24"/>
          </w:rPr>
          <w:tab/>
        </w:r>
        <w:r w:rsidRPr="00876DB1">
          <w:rPr>
            <w:noProof/>
            <w:webHidden/>
            <w:szCs w:val="24"/>
          </w:rPr>
          <w:fldChar w:fldCharType="begin"/>
        </w:r>
        <w:r w:rsidRPr="00876DB1">
          <w:rPr>
            <w:noProof/>
            <w:webHidden/>
            <w:szCs w:val="24"/>
          </w:rPr>
          <w:instrText xml:space="preserve"> PAGEREF _Toc235220704 \h </w:instrText>
        </w:r>
        <w:r w:rsidRPr="00876DB1">
          <w:rPr>
            <w:noProof/>
            <w:webHidden/>
            <w:szCs w:val="24"/>
          </w:rPr>
        </w:r>
        <w:r w:rsidRPr="00876DB1">
          <w:rPr>
            <w:noProof/>
            <w:webHidden/>
            <w:szCs w:val="24"/>
          </w:rPr>
          <w:fldChar w:fldCharType="separate"/>
        </w:r>
        <w:r w:rsidRPr="00876DB1">
          <w:rPr>
            <w:noProof/>
            <w:webHidden/>
            <w:szCs w:val="24"/>
          </w:rPr>
          <w:t>61</w:t>
        </w:r>
        <w:r w:rsidRPr="00876DB1">
          <w:rPr>
            <w:noProof/>
            <w:webHidden/>
            <w:szCs w:val="24"/>
          </w:rPr>
          <w:fldChar w:fldCharType="end"/>
        </w:r>
      </w:hyperlink>
    </w:p>
    <w:p w14:paraId="18BB0EB3" w14:textId="1688A95E" w:rsidR="00876DB1" w:rsidRPr="00876DB1" w:rsidRDefault="00876DB1" w:rsidP="00876DB1">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20705" w:history="1">
        <w:r w:rsidRPr="00876DB1">
          <w:rPr>
            <w:rStyle w:val="Hyperlink"/>
            <w:noProof/>
            <w:szCs w:val="24"/>
          </w:rPr>
          <w:t>Tabel 3.21 Tabel Database Opds</w:t>
        </w:r>
        <w:r w:rsidRPr="00876DB1">
          <w:rPr>
            <w:noProof/>
            <w:webHidden/>
            <w:szCs w:val="24"/>
          </w:rPr>
          <w:tab/>
        </w:r>
        <w:r w:rsidRPr="00876DB1">
          <w:rPr>
            <w:noProof/>
            <w:webHidden/>
            <w:szCs w:val="24"/>
          </w:rPr>
          <w:fldChar w:fldCharType="begin"/>
        </w:r>
        <w:r w:rsidRPr="00876DB1">
          <w:rPr>
            <w:noProof/>
            <w:webHidden/>
            <w:szCs w:val="24"/>
          </w:rPr>
          <w:instrText xml:space="preserve"> PAGEREF _Toc235220705 \h </w:instrText>
        </w:r>
        <w:r w:rsidRPr="00876DB1">
          <w:rPr>
            <w:noProof/>
            <w:webHidden/>
            <w:szCs w:val="24"/>
          </w:rPr>
        </w:r>
        <w:r w:rsidRPr="00876DB1">
          <w:rPr>
            <w:noProof/>
            <w:webHidden/>
            <w:szCs w:val="24"/>
          </w:rPr>
          <w:fldChar w:fldCharType="separate"/>
        </w:r>
        <w:r w:rsidRPr="00876DB1">
          <w:rPr>
            <w:noProof/>
            <w:webHidden/>
            <w:szCs w:val="24"/>
          </w:rPr>
          <w:t>61</w:t>
        </w:r>
        <w:r w:rsidRPr="00876DB1">
          <w:rPr>
            <w:noProof/>
            <w:webHidden/>
            <w:szCs w:val="24"/>
          </w:rPr>
          <w:fldChar w:fldCharType="end"/>
        </w:r>
      </w:hyperlink>
    </w:p>
    <w:p w14:paraId="5B2FB334" w14:textId="1B4BBBDA" w:rsidR="00876DB1" w:rsidRPr="00876DB1" w:rsidRDefault="00876DB1" w:rsidP="00876DB1">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20706" w:history="1">
        <w:r w:rsidRPr="00876DB1">
          <w:rPr>
            <w:rStyle w:val="Hyperlink"/>
            <w:noProof/>
            <w:szCs w:val="24"/>
          </w:rPr>
          <w:t>Tabel 3.22 Tabel Database Categories</w:t>
        </w:r>
        <w:r w:rsidRPr="00876DB1">
          <w:rPr>
            <w:noProof/>
            <w:webHidden/>
            <w:szCs w:val="24"/>
          </w:rPr>
          <w:tab/>
        </w:r>
        <w:r w:rsidRPr="00876DB1">
          <w:rPr>
            <w:noProof/>
            <w:webHidden/>
            <w:szCs w:val="24"/>
          </w:rPr>
          <w:fldChar w:fldCharType="begin"/>
        </w:r>
        <w:r w:rsidRPr="00876DB1">
          <w:rPr>
            <w:noProof/>
            <w:webHidden/>
            <w:szCs w:val="24"/>
          </w:rPr>
          <w:instrText xml:space="preserve"> PAGEREF _Toc235220706 \h </w:instrText>
        </w:r>
        <w:r w:rsidRPr="00876DB1">
          <w:rPr>
            <w:noProof/>
            <w:webHidden/>
            <w:szCs w:val="24"/>
          </w:rPr>
        </w:r>
        <w:r w:rsidRPr="00876DB1">
          <w:rPr>
            <w:noProof/>
            <w:webHidden/>
            <w:szCs w:val="24"/>
          </w:rPr>
          <w:fldChar w:fldCharType="separate"/>
        </w:r>
        <w:r w:rsidRPr="00876DB1">
          <w:rPr>
            <w:noProof/>
            <w:webHidden/>
            <w:szCs w:val="24"/>
          </w:rPr>
          <w:t>61</w:t>
        </w:r>
        <w:r w:rsidRPr="00876DB1">
          <w:rPr>
            <w:noProof/>
            <w:webHidden/>
            <w:szCs w:val="24"/>
          </w:rPr>
          <w:fldChar w:fldCharType="end"/>
        </w:r>
      </w:hyperlink>
    </w:p>
    <w:p w14:paraId="4FFACB59" w14:textId="135F8E0E" w:rsidR="00876DB1" w:rsidRPr="00876DB1" w:rsidRDefault="00876DB1" w:rsidP="00876DB1">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20707" w:history="1">
        <w:r w:rsidRPr="00876DB1">
          <w:rPr>
            <w:rStyle w:val="Hyperlink"/>
            <w:noProof/>
            <w:szCs w:val="24"/>
          </w:rPr>
          <w:t>Tabel 3.23 Tabel Database Sub Categories</w:t>
        </w:r>
        <w:r w:rsidRPr="00876DB1">
          <w:rPr>
            <w:noProof/>
            <w:webHidden/>
            <w:szCs w:val="24"/>
          </w:rPr>
          <w:tab/>
        </w:r>
        <w:r w:rsidRPr="00876DB1">
          <w:rPr>
            <w:noProof/>
            <w:webHidden/>
            <w:szCs w:val="24"/>
          </w:rPr>
          <w:fldChar w:fldCharType="begin"/>
        </w:r>
        <w:r w:rsidRPr="00876DB1">
          <w:rPr>
            <w:noProof/>
            <w:webHidden/>
            <w:szCs w:val="24"/>
          </w:rPr>
          <w:instrText xml:space="preserve"> PAGEREF _Toc235220707 \h </w:instrText>
        </w:r>
        <w:r w:rsidRPr="00876DB1">
          <w:rPr>
            <w:noProof/>
            <w:webHidden/>
            <w:szCs w:val="24"/>
          </w:rPr>
        </w:r>
        <w:r w:rsidRPr="00876DB1">
          <w:rPr>
            <w:noProof/>
            <w:webHidden/>
            <w:szCs w:val="24"/>
          </w:rPr>
          <w:fldChar w:fldCharType="separate"/>
        </w:r>
        <w:r w:rsidRPr="00876DB1">
          <w:rPr>
            <w:noProof/>
            <w:webHidden/>
            <w:szCs w:val="24"/>
          </w:rPr>
          <w:t>61</w:t>
        </w:r>
        <w:r w:rsidRPr="00876DB1">
          <w:rPr>
            <w:noProof/>
            <w:webHidden/>
            <w:szCs w:val="24"/>
          </w:rPr>
          <w:fldChar w:fldCharType="end"/>
        </w:r>
      </w:hyperlink>
    </w:p>
    <w:p w14:paraId="63580007" w14:textId="5802A4D3" w:rsidR="00876DB1" w:rsidRPr="00876DB1" w:rsidRDefault="00876DB1" w:rsidP="00876DB1">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20708" w:history="1">
        <w:r w:rsidRPr="00876DB1">
          <w:rPr>
            <w:rStyle w:val="Hyperlink"/>
            <w:noProof/>
            <w:szCs w:val="24"/>
          </w:rPr>
          <w:t>Tabel 3.24 Tabel Database Notifications</w:t>
        </w:r>
        <w:r w:rsidRPr="00876DB1">
          <w:rPr>
            <w:noProof/>
            <w:webHidden/>
            <w:szCs w:val="24"/>
          </w:rPr>
          <w:tab/>
        </w:r>
        <w:r w:rsidRPr="00876DB1">
          <w:rPr>
            <w:noProof/>
            <w:webHidden/>
            <w:szCs w:val="24"/>
          </w:rPr>
          <w:fldChar w:fldCharType="begin"/>
        </w:r>
        <w:r w:rsidRPr="00876DB1">
          <w:rPr>
            <w:noProof/>
            <w:webHidden/>
            <w:szCs w:val="24"/>
          </w:rPr>
          <w:instrText xml:space="preserve"> PAGEREF _Toc235220708 \h </w:instrText>
        </w:r>
        <w:r w:rsidRPr="00876DB1">
          <w:rPr>
            <w:noProof/>
            <w:webHidden/>
            <w:szCs w:val="24"/>
          </w:rPr>
        </w:r>
        <w:r w:rsidRPr="00876DB1">
          <w:rPr>
            <w:noProof/>
            <w:webHidden/>
            <w:szCs w:val="24"/>
          </w:rPr>
          <w:fldChar w:fldCharType="separate"/>
        </w:r>
        <w:r w:rsidRPr="00876DB1">
          <w:rPr>
            <w:noProof/>
            <w:webHidden/>
            <w:szCs w:val="24"/>
          </w:rPr>
          <w:t>62</w:t>
        </w:r>
        <w:r w:rsidRPr="00876DB1">
          <w:rPr>
            <w:noProof/>
            <w:webHidden/>
            <w:szCs w:val="24"/>
          </w:rPr>
          <w:fldChar w:fldCharType="end"/>
        </w:r>
      </w:hyperlink>
    </w:p>
    <w:p w14:paraId="4205FF8F" w14:textId="7FB672FD" w:rsidR="00876DB1" w:rsidRPr="00876DB1" w:rsidRDefault="00876DB1" w:rsidP="00876DB1">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20709" w:history="1">
        <w:r w:rsidRPr="00876DB1">
          <w:rPr>
            <w:rStyle w:val="Hyperlink"/>
            <w:noProof/>
            <w:szCs w:val="24"/>
          </w:rPr>
          <w:t>Tabel 3. 25 Tabel Database AI Classifications</w:t>
        </w:r>
        <w:r w:rsidRPr="00876DB1">
          <w:rPr>
            <w:noProof/>
            <w:webHidden/>
            <w:szCs w:val="24"/>
          </w:rPr>
          <w:tab/>
        </w:r>
        <w:r w:rsidRPr="00876DB1">
          <w:rPr>
            <w:noProof/>
            <w:webHidden/>
            <w:szCs w:val="24"/>
          </w:rPr>
          <w:fldChar w:fldCharType="begin"/>
        </w:r>
        <w:r w:rsidRPr="00876DB1">
          <w:rPr>
            <w:noProof/>
            <w:webHidden/>
            <w:szCs w:val="24"/>
          </w:rPr>
          <w:instrText xml:space="preserve"> PAGEREF _Toc235220709 \h </w:instrText>
        </w:r>
        <w:r w:rsidRPr="00876DB1">
          <w:rPr>
            <w:noProof/>
            <w:webHidden/>
            <w:szCs w:val="24"/>
          </w:rPr>
        </w:r>
        <w:r w:rsidRPr="00876DB1">
          <w:rPr>
            <w:noProof/>
            <w:webHidden/>
            <w:szCs w:val="24"/>
          </w:rPr>
          <w:fldChar w:fldCharType="separate"/>
        </w:r>
        <w:r w:rsidRPr="00876DB1">
          <w:rPr>
            <w:noProof/>
            <w:webHidden/>
            <w:szCs w:val="24"/>
          </w:rPr>
          <w:t>62</w:t>
        </w:r>
        <w:r w:rsidRPr="00876DB1">
          <w:rPr>
            <w:noProof/>
            <w:webHidden/>
            <w:szCs w:val="24"/>
          </w:rPr>
          <w:fldChar w:fldCharType="end"/>
        </w:r>
      </w:hyperlink>
    </w:p>
    <w:p w14:paraId="7B29E3D1" w14:textId="13C6967D" w:rsidR="00876DB1" w:rsidRPr="00876DB1" w:rsidRDefault="00876DB1" w:rsidP="00876DB1">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20710" w:history="1">
        <w:r w:rsidRPr="00876DB1">
          <w:rPr>
            <w:rStyle w:val="Hyperlink"/>
            <w:noProof/>
            <w:szCs w:val="24"/>
          </w:rPr>
          <w:t>Tabel 3.26 Tabel Database Tickets</w:t>
        </w:r>
        <w:r w:rsidRPr="00876DB1">
          <w:rPr>
            <w:noProof/>
            <w:webHidden/>
            <w:szCs w:val="24"/>
          </w:rPr>
          <w:tab/>
        </w:r>
        <w:r w:rsidRPr="00876DB1">
          <w:rPr>
            <w:noProof/>
            <w:webHidden/>
            <w:szCs w:val="24"/>
          </w:rPr>
          <w:fldChar w:fldCharType="begin"/>
        </w:r>
        <w:r w:rsidRPr="00876DB1">
          <w:rPr>
            <w:noProof/>
            <w:webHidden/>
            <w:szCs w:val="24"/>
          </w:rPr>
          <w:instrText xml:space="preserve"> PAGEREF _Toc235220710 \h </w:instrText>
        </w:r>
        <w:r w:rsidRPr="00876DB1">
          <w:rPr>
            <w:noProof/>
            <w:webHidden/>
            <w:szCs w:val="24"/>
          </w:rPr>
        </w:r>
        <w:r w:rsidRPr="00876DB1">
          <w:rPr>
            <w:noProof/>
            <w:webHidden/>
            <w:szCs w:val="24"/>
          </w:rPr>
          <w:fldChar w:fldCharType="separate"/>
        </w:r>
        <w:r w:rsidRPr="00876DB1">
          <w:rPr>
            <w:noProof/>
            <w:webHidden/>
            <w:szCs w:val="24"/>
          </w:rPr>
          <w:t>63</w:t>
        </w:r>
        <w:r w:rsidRPr="00876DB1">
          <w:rPr>
            <w:noProof/>
            <w:webHidden/>
            <w:szCs w:val="24"/>
          </w:rPr>
          <w:fldChar w:fldCharType="end"/>
        </w:r>
      </w:hyperlink>
    </w:p>
    <w:p w14:paraId="1115C516" w14:textId="2FEA975E" w:rsidR="00876DB1" w:rsidRPr="00876DB1" w:rsidRDefault="00876DB1" w:rsidP="00876DB1">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20711" w:history="1">
        <w:r w:rsidRPr="00876DB1">
          <w:rPr>
            <w:rStyle w:val="Hyperlink"/>
            <w:noProof/>
            <w:szCs w:val="24"/>
          </w:rPr>
          <w:t>Tabel 3.27 Tabel Database Ticket Responses</w:t>
        </w:r>
        <w:r w:rsidRPr="00876DB1">
          <w:rPr>
            <w:noProof/>
            <w:webHidden/>
            <w:szCs w:val="24"/>
          </w:rPr>
          <w:tab/>
        </w:r>
        <w:r w:rsidRPr="00876DB1">
          <w:rPr>
            <w:noProof/>
            <w:webHidden/>
            <w:szCs w:val="24"/>
          </w:rPr>
          <w:fldChar w:fldCharType="begin"/>
        </w:r>
        <w:r w:rsidRPr="00876DB1">
          <w:rPr>
            <w:noProof/>
            <w:webHidden/>
            <w:szCs w:val="24"/>
          </w:rPr>
          <w:instrText xml:space="preserve"> PAGEREF _Toc235220711 \h </w:instrText>
        </w:r>
        <w:r w:rsidRPr="00876DB1">
          <w:rPr>
            <w:noProof/>
            <w:webHidden/>
            <w:szCs w:val="24"/>
          </w:rPr>
        </w:r>
        <w:r w:rsidRPr="00876DB1">
          <w:rPr>
            <w:noProof/>
            <w:webHidden/>
            <w:szCs w:val="24"/>
          </w:rPr>
          <w:fldChar w:fldCharType="separate"/>
        </w:r>
        <w:r w:rsidRPr="00876DB1">
          <w:rPr>
            <w:noProof/>
            <w:webHidden/>
            <w:szCs w:val="24"/>
          </w:rPr>
          <w:t>63</w:t>
        </w:r>
        <w:r w:rsidRPr="00876DB1">
          <w:rPr>
            <w:noProof/>
            <w:webHidden/>
            <w:szCs w:val="24"/>
          </w:rPr>
          <w:fldChar w:fldCharType="end"/>
        </w:r>
      </w:hyperlink>
    </w:p>
    <w:p w14:paraId="0B368FB9" w14:textId="6BB40E01" w:rsidR="00876DB1" w:rsidRPr="00876DB1" w:rsidRDefault="00876DB1" w:rsidP="00876DB1">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20712" w:history="1">
        <w:r w:rsidRPr="00876DB1">
          <w:rPr>
            <w:rStyle w:val="Hyperlink"/>
            <w:noProof/>
            <w:szCs w:val="24"/>
          </w:rPr>
          <w:t>Tabel 3.28 Tabel Database Ticket Status Logs</w:t>
        </w:r>
        <w:r w:rsidRPr="00876DB1">
          <w:rPr>
            <w:noProof/>
            <w:webHidden/>
            <w:szCs w:val="24"/>
          </w:rPr>
          <w:tab/>
        </w:r>
        <w:r w:rsidRPr="00876DB1">
          <w:rPr>
            <w:noProof/>
            <w:webHidden/>
            <w:szCs w:val="24"/>
          </w:rPr>
          <w:fldChar w:fldCharType="begin"/>
        </w:r>
        <w:r w:rsidRPr="00876DB1">
          <w:rPr>
            <w:noProof/>
            <w:webHidden/>
            <w:szCs w:val="24"/>
          </w:rPr>
          <w:instrText xml:space="preserve"> PAGEREF _Toc235220712 \h </w:instrText>
        </w:r>
        <w:r w:rsidRPr="00876DB1">
          <w:rPr>
            <w:noProof/>
            <w:webHidden/>
            <w:szCs w:val="24"/>
          </w:rPr>
        </w:r>
        <w:r w:rsidRPr="00876DB1">
          <w:rPr>
            <w:noProof/>
            <w:webHidden/>
            <w:szCs w:val="24"/>
          </w:rPr>
          <w:fldChar w:fldCharType="separate"/>
        </w:r>
        <w:r w:rsidRPr="00876DB1">
          <w:rPr>
            <w:noProof/>
            <w:webHidden/>
            <w:szCs w:val="24"/>
          </w:rPr>
          <w:t>63</w:t>
        </w:r>
        <w:r w:rsidRPr="00876DB1">
          <w:rPr>
            <w:noProof/>
            <w:webHidden/>
            <w:szCs w:val="24"/>
          </w:rPr>
          <w:fldChar w:fldCharType="end"/>
        </w:r>
      </w:hyperlink>
    </w:p>
    <w:p w14:paraId="47345E8F" w14:textId="512310F0" w:rsidR="00876DB1" w:rsidRPr="00876DB1" w:rsidRDefault="00876DB1" w:rsidP="00876DB1">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20713" w:history="1">
        <w:r w:rsidRPr="00876DB1">
          <w:rPr>
            <w:rStyle w:val="Hyperlink"/>
            <w:noProof/>
            <w:szCs w:val="24"/>
          </w:rPr>
          <w:t>Tabel 3.29 Perancangan Pengujian Autentikasi Sistem</w:t>
        </w:r>
        <w:r w:rsidRPr="00876DB1">
          <w:rPr>
            <w:noProof/>
            <w:webHidden/>
            <w:szCs w:val="24"/>
          </w:rPr>
          <w:tab/>
        </w:r>
        <w:r w:rsidRPr="00876DB1">
          <w:rPr>
            <w:noProof/>
            <w:webHidden/>
            <w:szCs w:val="24"/>
          </w:rPr>
          <w:fldChar w:fldCharType="begin"/>
        </w:r>
        <w:r w:rsidRPr="00876DB1">
          <w:rPr>
            <w:noProof/>
            <w:webHidden/>
            <w:szCs w:val="24"/>
          </w:rPr>
          <w:instrText xml:space="preserve"> PAGEREF _Toc235220713 \h </w:instrText>
        </w:r>
        <w:r w:rsidRPr="00876DB1">
          <w:rPr>
            <w:noProof/>
            <w:webHidden/>
            <w:szCs w:val="24"/>
          </w:rPr>
        </w:r>
        <w:r w:rsidRPr="00876DB1">
          <w:rPr>
            <w:noProof/>
            <w:webHidden/>
            <w:szCs w:val="24"/>
          </w:rPr>
          <w:fldChar w:fldCharType="separate"/>
        </w:r>
        <w:r w:rsidRPr="00876DB1">
          <w:rPr>
            <w:noProof/>
            <w:webHidden/>
            <w:szCs w:val="24"/>
          </w:rPr>
          <w:t>74</w:t>
        </w:r>
        <w:r w:rsidRPr="00876DB1">
          <w:rPr>
            <w:noProof/>
            <w:webHidden/>
            <w:szCs w:val="24"/>
          </w:rPr>
          <w:fldChar w:fldCharType="end"/>
        </w:r>
      </w:hyperlink>
    </w:p>
    <w:p w14:paraId="3F1C7030" w14:textId="45ED2FC3" w:rsidR="00876DB1" w:rsidRPr="00876DB1" w:rsidRDefault="00876DB1" w:rsidP="00876DB1">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20714" w:history="1">
        <w:r w:rsidRPr="00876DB1">
          <w:rPr>
            <w:rStyle w:val="Hyperlink"/>
            <w:noProof/>
            <w:szCs w:val="24"/>
          </w:rPr>
          <w:t>Tabel 3.30 Perancangan Pengujian Fitur Lacak Tiket dan Statistik Publik</w:t>
        </w:r>
        <w:r w:rsidRPr="00876DB1">
          <w:rPr>
            <w:noProof/>
            <w:webHidden/>
            <w:szCs w:val="24"/>
          </w:rPr>
          <w:tab/>
        </w:r>
        <w:r w:rsidRPr="00876DB1">
          <w:rPr>
            <w:noProof/>
            <w:webHidden/>
            <w:szCs w:val="24"/>
          </w:rPr>
          <w:fldChar w:fldCharType="begin"/>
        </w:r>
        <w:r w:rsidRPr="00876DB1">
          <w:rPr>
            <w:noProof/>
            <w:webHidden/>
            <w:szCs w:val="24"/>
          </w:rPr>
          <w:instrText xml:space="preserve"> PAGEREF _Toc235220714 \h </w:instrText>
        </w:r>
        <w:r w:rsidRPr="00876DB1">
          <w:rPr>
            <w:noProof/>
            <w:webHidden/>
            <w:szCs w:val="24"/>
          </w:rPr>
        </w:r>
        <w:r w:rsidRPr="00876DB1">
          <w:rPr>
            <w:noProof/>
            <w:webHidden/>
            <w:szCs w:val="24"/>
          </w:rPr>
          <w:fldChar w:fldCharType="separate"/>
        </w:r>
        <w:r w:rsidRPr="00876DB1">
          <w:rPr>
            <w:noProof/>
            <w:webHidden/>
            <w:szCs w:val="24"/>
          </w:rPr>
          <w:t>75</w:t>
        </w:r>
        <w:r w:rsidRPr="00876DB1">
          <w:rPr>
            <w:noProof/>
            <w:webHidden/>
            <w:szCs w:val="24"/>
          </w:rPr>
          <w:fldChar w:fldCharType="end"/>
        </w:r>
      </w:hyperlink>
    </w:p>
    <w:p w14:paraId="4108ABEB" w14:textId="4B6D1CDE" w:rsidR="00876DB1" w:rsidRPr="00876DB1" w:rsidRDefault="00876DB1" w:rsidP="00876DB1">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20715" w:history="1">
        <w:r w:rsidRPr="00876DB1">
          <w:rPr>
            <w:rStyle w:val="Hyperlink"/>
            <w:noProof/>
            <w:szCs w:val="24"/>
          </w:rPr>
          <w:t>Tabel 3.31 Perancangan Pengujian Manajemen Notifikasi dan Deteksi Duplikasi</w:t>
        </w:r>
        <w:r w:rsidRPr="00876DB1">
          <w:rPr>
            <w:noProof/>
            <w:webHidden/>
            <w:szCs w:val="24"/>
          </w:rPr>
          <w:tab/>
        </w:r>
        <w:r w:rsidRPr="00876DB1">
          <w:rPr>
            <w:noProof/>
            <w:webHidden/>
            <w:szCs w:val="24"/>
          </w:rPr>
          <w:fldChar w:fldCharType="begin"/>
        </w:r>
        <w:r w:rsidRPr="00876DB1">
          <w:rPr>
            <w:noProof/>
            <w:webHidden/>
            <w:szCs w:val="24"/>
          </w:rPr>
          <w:instrText xml:space="preserve"> PAGEREF _Toc235220715 \h </w:instrText>
        </w:r>
        <w:r w:rsidRPr="00876DB1">
          <w:rPr>
            <w:noProof/>
            <w:webHidden/>
            <w:szCs w:val="24"/>
          </w:rPr>
        </w:r>
        <w:r w:rsidRPr="00876DB1">
          <w:rPr>
            <w:noProof/>
            <w:webHidden/>
            <w:szCs w:val="24"/>
          </w:rPr>
          <w:fldChar w:fldCharType="separate"/>
        </w:r>
        <w:r w:rsidRPr="00876DB1">
          <w:rPr>
            <w:noProof/>
            <w:webHidden/>
            <w:szCs w:val="24"/>
          </w:rPr>
          <w:t>75</w:t>
        </w:r>
        <w:r w:rsidRPr="00876DB1">
          <w:rPr>
            <w:noProof/>
            <w:webHidden/>
            <w:szCs w:val="24"/>
          </w:rPr>
          <w:fldChar w:fldCharType="end"/>
        </w:r>
      </w:hyperlink>
    </w:p>
    <w:p w14:paraId="04B81EFB" w14:textId="7C74FD0C" w:rsidR="00876DB1" w:rsidRPr="00876DB1" w:rsidRDefault="00876DB1" w:rsidP="00876DB1">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20716" w:history="1">
        <w:r w:rsidRPr="00876DB1">
          <w:rPr>
            <w:rStyle w:val="Hyperlink"/>
            <w:noProof/>
            <w:szCs w:val="24"/>
          </w:rPr>
          <w:t>Tabel 3.32 Perancangan Pengujian Manajemen Notifikasi dan Deteksi Duplikasi Lanjutan</w:t>
        </w:r>
        <w:r w:rsidRPr="00876DB1">
          <w:rPr>
            <w:noProof/>
            <w:webHidden/>
            <w:szCs w:val="24"/>
          </w:rPr>
          <w:tab/>
        </w:r>
        <w:r w:rsidRPr="00876DB1">
          <w:rPr>
            <w:noProof/>
            <w:webHidden/>
            <w:szCs w:val="24"/>
          </w:rPr>
          <w:fldChar w:fldCharType="begin"/>
        </w:r>
        <w:r w:rsidRPr="00876DB1">
          <w:rPr>
            <w:noProof/>
            <w:webHidden/>
            <w:szCs w:val="24"/>
          </w:rPr>
          <w:instrText xml:space="preserve"> PAGEREF _Toc235220716 \h </w:instrText>
        </w:r>
        <w:r w:rsidRPr="00876DB1">
          <w:rPr>
            <w:noProof/>
            <w:webHidden/>
            <w:szCs w:val="24"/>
          </w:rPr>
        </w:r>
        <w:r w:rsidRPr="00876DB1">
          <w:rPr>
            <w:noProof/>
            <w:webHidden/>
            <w:szCs w:val="24"/>
          </w:rPr>
          <w:fldChar w:fldCharType="separate"/>
        </w:r>
        <w:r w:rsidRPr="00876DB1">
          <w:rPr>
            <w:noProof/>
            <w:webHidden/>
            <w:szCs w:val="24"/>
          </w:rPr>
          <w:t>76</w:t>
        </w:r>
        <w:r w:rsidRPr="00876DB1">
          <w:rPr>
            <w:noProof/>
            <w:webHidden/>
            <w:szCs w:val="24"/>
          </w:rPr>
          <w:fldChar w:fldCharType="end"/>
        </w:r>
      </w:hyperlink>
    </w:p>
    <w:p w14:paraId="26893709" w14:textId="79128237" w:rsidR="00876DB1" w:rsidRPr="00876DB1" w:rsidRDefault="00876DB1" w:rsidP="00876DB1">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20717" w:history="1">
        <w:r w:rsidRPr="00876DB1">
          <w:rPr>
            <w:rStyle w:val="Hyperlink"/>
            <w:noProof/>
            <w:szCs w:val="24"/>
          </w:rPr>
          <w:t>Tabel 3.33 Perancangan Pengujian Manajemen Tiket dan Tindak Lanjut OPD</w:t>
        </w:r>
        <w:r w:rsidRPr="00876DB1">
          <w:rPr>
            <w:noProof/>
            <w:webHidden/>
            <w:szCs w:val="24"/>
          </w:rPr>
          <w:tab/>
        </w:r>
        <w:r w:rsidRPr="00876DB1">
          <w:rPr>
            <w:noProof/>
            <w:webHidden/>
            <w:szCs w:val="24"/>
          </w:rPr>
          <w:fldChar w:fldCharType="begin"/>
        </w:r>
        <w:r w:rsidRPr="00876DB1">
          <w:rPr>
            <w:noProof/>
            <w:webHidden/>
            <w:szCs w:val="24"/>
          </w:rPr>
          <w:instrText xml:space="preserve"> PAGEREF _Toc235220717 \h </w:instrText>
        </w:r>
        <w:r w:rsidRPr="00876DB1">
          <w:rPr>
            <w:noProof/>
            <w:webHidden/>
            <w:szCs w:val="24"/>
          </w:rPr>
        </w:r>
        <w:r w:rsidRPr="00876DB1">
          <w:rPr>
            <w:noProof/>
            <w:webHidden/>
            <w:szCs w:val="24"/>
          </w:rPr>
          <w:fldChar w:fldCharType="separate"/>
        </w:r>
        <w:r w:rsidRPr="00876DB1">
          <w:rPr>
            <w:noProof/>
            <w:webHidden/>
            <w:szCs w:val="24"/>
          </w:rPr>
          <w:t>76</w:t>
        </w:r>
        <w:r w:rsidRPr="00876DB1">
          <w:rPr>
            <w:noProof/>
            <w:webHidden/>
            <w:szCs w:val="24"/>
          </w:rPr>
          <w:fldChar w:fldCharType="end"/>
        </w:r>
      </w:hyperlink>
    </w:p>
    <w:p w14:paraId="7911226B" w14:textId="4EF1E6B9" w:rsidR="00876DB1" w:rsidRPr="00876DB1" w:rsidRDefault="00876DB1" w:rsidP="00876DB1">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20718" w:history="1">
        <w:r w:rsidRPr="00876DB1">
          <w:rPr>
            <w:rStyle w:val="Hyperlink"/>
            <w:noProof/>
            <w:szCs w:val="24"/>
          </w:rPr>
          <w:t>Tabel 3.34 Perancangan Pengujian Manajemen Akun OPD dan Data Master</w:t>
        </w:r>
        <w:r w:rsidRPr="00876DB1">
          <w:rPr>
            <w:noProof/>
            <w:webHidden/>
            <w:szCs w:val="24"/>
          </w:rPr>
          <w:tab/>
        </w:r>
        <w:r w:rsidRPr="00876DB1">
          <w:rPr>
            <w:noProof/>
            <w:webHidden/>
            <w:szCs w:val="24"/>
          </w:rPr>
          <w:fldChar w:fldCharType="begin"/>
        </w:r>
        <w:r w:rsidRPr="00876DB1">
          <w:rPr>
            <w:noProof/>
            <w:webHidden/>
            <w:szCs w:val="24"/>
          </w:rPr>
          <w:instrText xml:space="preserve"> PAGEREF _Toc235220718 \h </w:instrText>
        </w:r>
        <w:r w:rsidRPr="00876DB1">
          <w:rPr>
            <w:noProof/>
            <w:webHidden/>
            <w:szCs w:val="24"/>
          </w:rPr>
        </w:r>
        <w:r w:rsidRPr="00876DB1">
          <w:rPr>
            <w:noProof/>
            <w:webHidden/>
            <w:szCs w:val="24"/>
          </w:rPr>
          <w:fldChar w:fldCharType="separate"/>
        </w:r>
        <w:r w:rsidRPr="00876DB1">
          <w:rPr>
            <w:noProof/>
            <w:webHidden/>
            <w:szCs w:val="24"/>
          </w:rPr>
          <w:t>77</w:t>
        </w:r>
        <w:r w:rsidRPr="00876DB1">
          <w:rPr>
            <w:noProof/>
            <w:webHidden/>
            <w:szCs w:val="24"/>
          </w:rPr>
          <w:fldChar w:fldCharType="end"/>
        </w:r>
      </w:hyperlink>
    </w:p>
    <w:p w14:paraId="5CBBEB4D" w14:textId="28035AEC" w:rsidR="00876DB1" w:rsidRPr="00876DB1" w:rsidRDefault="00641FD3" w:rsidP="00876DB1">
      <w:pPr>
        <w:spacing w:before="120" w:after="120"/>
        <w:rPr>
          <w:rFonts w:asciiTheme="minorHAnsi" w:eastAsiaTheme="minorEastAsia" w:hAnsiTheme="minorHAnsi" w:cstheme="minorBidi"/>
          <w:noProof/>
          <w:kern w:val="2"/>
          <w:szCs w:val="24"/>
          <w:lang w:val="en-ID" w:eastAsia="en-ID"/>
          <w14:ligatures w14:val="standardContextual"/>
        </w:rPr>
      </w:pPr>
      <w:r w:rsidRPr="00876DB1">
        <w:rPr>
          <w:szCs w:val="24"/>
        </w:rPr>
        <w:fldChar w:fldCharType="end"/>
      </w:r>
      <w:r w:rsidR="00876DB1" w:rsidRPr="00876DB1">
        <w:rPr>
          <w:szCs w:val="24"/>
        </w:rPr>
        <w:fldChar w:fldCharType="begin"/>
      </w:r>
      <w:r w:rsidR="00876DB1" w:rsidRPr="00876DB1">
        <w:rPr>
          <w:szCs w:val="24"/>
        </w:rPr>
        <w:instrText xml:space="preserve"> TOC \h \z \c "Tabel 4." </w:instrText>
      </w:r>
      <w:r w:rsidR="00876DB1" w:rsidRPr="00876DB1">
        <w:rPr>
          <w:szCs w:val="24"/>
        </w:rPr>
        <w:fldChar w:fldCharType="separate"/>
      </w:r>
      <w:hyperlink w:anchor="_Toc235220661" w:history="1">
        <w:r w:rsidR="00876DB1" w:rsidRPr="00876DB1">
          <w:rPr>
            <w:rStyle w:val="Hyperlink"/>
            <w:noProof/>
            <w:szCs w:val="24"/>
          </w:rPr>
          <w:t>Tabel 4.1 Hasil Pengujian Autentikasi dan Akses</w:t>
        </w:r>
        <w:r w:rsidR="00876DB1" w:rsidRPr="00876DB1">
          <w:rPr>
            <w:noProof/>
            <w:webHidden/>
            <w:szCs w:val="24"/>
          </w:rPr>
          <w:tab/>
        </w:r>
        <w:r w:rsidR="00876DB1" w:rsidRPr="00876DB1">
          <w:rPr>
            <w:noProof/>
            <w:webHidden/>
            <w:szCs w:val="24"/>
          </w:rPr>
          <w:fldChar w:fldCharType="begin"/>
        </w:r>
        <w:r w:rsidR="00876DB1" w:rsidRPr="00876DB1">
          <w:rPr>
            <w:noProof/>
            <w:webHidden/>
            <w:szCs w:val="24"/>
          </w:rPr>
          <w:instrText xml:space="preserve"> PAGEREF _Toc235220661 \h </w:instrText>
        </w:r>
        <w:r w:rsidR="00876DB1" w:rsidRPr="00876DB1">
          <w:rPr>
            <w:noProof/>
            <w:webHidden/>
            <w:szCs w:val="24"/>
          </w:rPr>
        </w:r>
        <w:r w:rsidR="00876DB1" w:rsidRPr="00876DB1">
          <w:rPr>
            <w:noProof/>
            <w:webHidden/>
            <w:szCs w:val="24"/>
          </w:rPr>
          <w:fldChar w:fldCharType="separate"/>
        </w:r>
        <w:r w:rsidR="00876DB1">
          <w:rPr>
            <w:noProof/>
            <w:webHidden/>
            <w:szCs w:val="24"/>
          </w:rPr>
          <w:t>89</w:t>
        </w:r>
        <w:r w:rsidR="00876DB1" w:rsidRPr="00876DB1">
          <w:rPr>
            <w:noProof/>
            <w:webHidden/>
            <w:szCs w:val="24"/>
          </w:rPr>
          <w:fldChar w:fldCharType="end"/>
        </w:r>
      </w:hyperlink>
    </w:p>
    <w:p w14:paraId="303EDC83" w14:textId="2919154C" w:rsidR="00876DB1" w:rsidRPr="00876DB1" w:rsidRDefault="00876DB1" w:rsidP="00876DB1">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20662" w:history="1">
        <w:r w:rsidRPr="00876DB1">
          <w:rPr>
            <w:rStyle w:val="Hyperlink"/>
            <w:noProof/>
            <w:szCs w:val="24"/>
          </w:rPr>
          <w:t>Tabel 4.2 Hasil Pengujian Autentikasi dan Akses Lanjutan</w:t>
        </w:r>
        <w:r w:rsidRPr="00876DB1">
          <w:rPr>
            <w:noProof/>
            <w:webHidden/>
            <w:szCs w:val="24"/>
          </w:rPr>
          <w:tab/>
        </w:r>
        <w:r w:rsidRPr="00876DB1">
          <w:rPr>
            <w:noProof/>
            <w:webHidden/>
            <w:szCs w:val="24"/>
          </w:rPr>
          <w:fldChar w:fldCharType="begin"/>
        </w:r>
        <w:r w:rsidRPr="00876DB1">
          <w:rPr>
            <w:noProof/>
            <w:webHidden/>
            <w:szCs w:val="24"/>
          </w:rPr>
          <w:instrText xml:space="preserve"> PAGEREF _Toc235220662 \h </w:instrText>
        </w:r>
        <w:r w:rsidRPr="00876DB1">
          <w:rPr>
            <w:noProof/>
            <w:webHidden/>
            <w:szCs w:val="24"/>
          </w:rPr>
        </w:r>
        <w:r w:rsidRPr="00876DB1">
          <w:rPr>
            <w:noProof/>
            <w:webHidden/>
            <w:szCs w:val="24"/>
          </w:rPr>
          <w:fldChar w:fldCharType="separate"/>
        </w:r>
        <w:r>
          <w:rPr>
            <w:noProof/>
            <w:webHidden/>
            <w:szCs w:val="24"/>
          </w:rPr>
          <w:t>90</w:t>
        </w:r>
        <w:r w:rsidRPr="00876DB1">
          <w:rPr>
            <w:noProof/>
            <w:webHidden/>
            <w:szCs w:val="24"/>
          </w:rPr>
          <w:fldChar w:fldCharType="end"/>
        </w:r>
      </w:hyperlink>
    </w:p>
    <w:p w14:paraId="769E6ADF" w14:textId="7F5ADCE3" w:rsidR="00876DB1" w:rsidRPr="00876DB1" w:rsidRDefault="00876DB1" w:rsidP="00876DB1">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20663" w:history="1">
        <w:r w:rsidRPr="00876DB1">
          <w:rPr>
            <w:rStyle w:val="Hyperlink"/>
            <w:noProof/>
            <w:szCs w:val="24"/>
          </w:rPr>
          <w:t>Tabel 4.3 Hasil Pengujian Sinkronisasi dan Klasifikasi Aduan</w:t>
        </w:r>
        <w:r w:rsidRPr="00876DB1">
          <w:rPr>
            <w:noProof/>
            <w:webHidden/>
            <w:szCs w:val="24"/>
          </w:rPr>
          <w:tab/>
        </w:r>
        <w:r w:rsidRPr="00876DB1">
          <w:rPr>
            <w:noProof/>
            <w:webHidden/>
            <w:szCs w:val="24"/>
          </w:rPr>
          <w:fldChar w:fldCharType="begin"/>
        </w:r>
        <w:r w:rsidRPr="00876DB1">
          <w:rPr>
            <w:noProof/>
            <w:webHidden/>
            <w:szCs w:val="24"/>
          </w:rPr>
          <w:instrText xml:space="preserve"> PAGEREF _Toc235220663 \h </w:instrText>
        </w:r>
        <w:r w:rsidRPr="00876DB1">
          <w:rPr>
            <w:noProof/>
            <w:webHidden/>
            <w:szCs w:val="24"/>
          </w:rPr>
        </w:r>
        <w:r w:rsidRPr="00876DB1">
          <w:rPr>
            <w:noProof/>
            <w:webHidden/>
            <w:szCs w:val="24"/>
          </w:rPr>
          <w:fldChar w:fldCharType="separate"/>
        </w:r>
        <w:r>
          <w:rPr>
            <w:noProof/>
            <w:webHidden/>
            <w:szCs w:val="24"/>
          </w:rPr>
          <w:t>92</w:t>
        </w:r>
        <w:r w:rsidRPr="00876DB1">
          <w:rPr>
            <w:noProof/>
            <w:webHidden/>
            <w:szCs w:val="24"/>
          </w:rPr>
          <w:fldChar w:fldCharType="end"/>
        </w:r>
      </w:hyperlink>
    </w:p>
    <w:p w14:paraId="3676F2AF" w14:textId="2B9B8D0C" w:rsidR="00876DB1" w:rsidRPr="00876DB1" w:rsidRDefault="00876DB1" w:rsidP="00876DB1">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20664" w:history="1">
        <w:r w:rsidRPr="00876DB1">
          <w:rPr>
            <w:rStyle w:val="Hyperlink"/>
            <w:noProof/>
            <w:szCs w:val="24"/>
          </w:rPr>
          <w:t>Tabel 4.4 Hasil Pengujian Sinkronisasi dan Klasifikasi Aduan Lanjutan</w:t>
        </w:r>
        <w:r w:rsidRPr="00876DB1">
          <w:rPr>
            <w:noProof/>
            <w:webHidden/>
            <w:szCs w:val="24"/>
          </w:rPr>
          <w:tab/>
        </w:r>
        <w:r w:rsidRPr="00876DB1">
          <w:rPr>
            <w:noProof/>
            <w:webHidden/>
            <w:szCs w:val="24"/>
          </w:rPr>
          <w:fldChar w:fldCharType="begin"/>
        </w:r>
        <w:r w:rsidRPr="00876DB1">
          <w:rPr>
            <w:noProof/>
            <w:webHidden/>
            <w:szCs w:val="24"/>
          </w:rPr>
          <w:instrText xml:space="preserve"> PAGEREF _Toc235220664 \h </w:instrText>
        </w:r>
        <w:r w:rsidRPr="00876DB1">
          <w:rPr>
            <w:noProof/>
            <w:webHidden/>
            <w:szCs w:val="24"/>
          </w:rPr>
        </w:r>
        <w:r w:rsidRPr="00876DB1">
          <w:rPr>
            <w:noProof/>
            <w:webHidden/>
            <w:szCs w:val="24"/>
          </w:rPr>
          <w:fldChar w:fldCharType="separate"/>
        </w:r>
        <w:r>
          <w:rPr>
            <w:noProof/>
            <w:webHidden/>
            <w:szCs w:val="24"/>
          </w:rPr>
          <w:t>93</w:t>
        </w:r>
        <w:r w:rsidRPr="00876DB1">
          <w:rPr>
            <w:noProof/>
            <w:webHidden/>
            <w:szCs w:val="24"/>
          </w:rPr>
          <w:fldChar w:fldCharType="end"/>
        </w:r>
      </w:hyperlink>
    </w:p>
    <w:p w14:paraId="0C48FF37" w14:textId="5F71454C" w:rsidR="00876DB1" w:rsidRPr="00876DB1" w:rsidRDefault="00876DB1" w:rsidP="00876DB1">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20665" w:history="1">
        <w:r w:rsidRPr="00876DB1">
          <w:rPr>
            <w:rStyle w:val="Hyperlink"/>
            <w:noProof/>
            <w:szCs w:val="24"/>
          </w:rPr>
          <w:t>Tabel 4.5 Hasil Pengujian Manajemen Tiket dan Deteksi Duplikasi</w:t>
        </w:r>
        <w:r w:rsidRPr="00876DB1">
          <w:rPr>
            <w:noProof/>
            <w:webHidden/>
            <w:szCs w:val="24"/>
          </w:rPr>
          <w:tab/>
        </w:r>
        <w:r w:rsidRPr="00876DB1">
          <w:rPr>
            <w:noProof/>
            <w:webHidden/>
            <w:szCs w:val="24"/>
          </w:rPr>
          <w:fldChar w:fldCharType="begin"/>
        </w:r>
        <w:r w:rsidRPr="00876DB1">
          <w:rPr>
            <w:noProof/>
            <w:webHidden/>
            <w:szCs w:val="24"/>
          </w:rPr>
          <w:instrText xml:space="preserve"> PAGEREF _Toc235220665 \h </w:instrText>
        </w:r>
        <w:r w:rsidRPr="00876DB1">
          <w:rPr>
            <w:noProof/>
            <w:webHidden/>
            <w:szCs w:val="24"/>
          </w:rPr>
        </w:r>
        <w:r w:rsidRPr="00876DB1">
          <w:rPr>
            <w:noProof/>
            <w:webHidden/>
            <w:szCs w:val="24"/>
          </w:rPr>
          <w:fldChar w:fldCharType="separate"/>
        </w:r>
        <w:r>
          <w:rPr>
            <w:noProof/>
            <w:webHidden/>
            <w:szCs w:val="24"/>
          </w:rPr>
          <w:t>95</w:t>
        </w:r>
        <w:r w:rsidRPr="00876DB1">
          <w:rPr>
            <w:noProof/>
            <w:webHidden/>
            <w:szCs w:val="24"/>
          </w:rPr>
          <w:fldChar w:fldCharType="end"/>
        </w:r>
      </w:hyperlink>
    </w:p>
    <w:p w14:paraId="67739A13" w14:textId="1A699A75" w:rsidR="00876DB1" w:rsidRPr="00876DB1" w:rsidRDefault="00876DB1" w:rsidP="00876DB1">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20666" w:history="1">
        <w:r w:rsidRPr="00876DB1">
          <w:rPr>
            <w:rStyle w:val="Hyperlink"/>
            <w:noProof/>
            <w:szCs w:val="24"/>
          </w:rPr>
          <w:t>Tabel 4.6 Hasil Pengujian Manajemen Data OPD</w:t>
        </w:r>
        <w:r w:rsidRPr="00876DB1">
          <w:rPr>
            <w:noProof/>
            <w:webHidden/>
            <w:szCs w:val="24"/>
          </w:rPr>
          <w:tab/>
        </w:r>
        <w:r w:rsidRPr="00876DB1">
          <w:rPr>
            <w:noProof/>
            <w:webHidden/>
            <w:szCs w:val="24"/>
          </w:rPr>
          <w:fldChar w:fldCharType="begin"/>
        </w:r>
        <w:r w:rsidRPr="00876DB1">
          <w:rPr>
            <w:noProof/>
            <w:webHidden/>
            <w:szCs w:val="24"/>
          </w:rPr>
          <w:instrText xml:space="preserve"> PAGEREF _Toc235220666 \h </w:instrText>
        </w:r>
        <w:r w:rsidRPr="00876DB1">
          <w:rPr>
            <w:noProof/>
            <w:webHidden/>
            <w:szCs w:val="24"/>
          </w:rPr>
        </w:r>
        <w:r w:rsidRPr="00876DB1">
          <w:rPr>
            <w:noProof/>
            <w:webHidden/>
            <w:szCs w:val="24"/>
          </w:rPr>
          <w:fldChar w:fldCharType="separate"/>
        </w:r>
        <w:r>
          <w:rPr>
            <w:noProof/>
            <w:webHidden/>
            <w:szCs w:val="24"/>
          </w:rPr>
          <w:t>99</w:t>
        </w:r>
        <w:r w:rsidRPr="00876DB1">
          <w:rPr>
            <w:noProof/>
            <w:webHidden/>
            <w:szCs w:val="24"/>
          </w:rPr>
          <w:fldChar w:fldCharType="end"/>
        </w:r>
      </w:hyperlink>
    </w:p>
    <w:p w14:paraId="58EAB47A" w14:textId="0B2CEC20" w:rsidR="00876DB1" w:rsidRPr="00876DB1" w:rsidRDefault="00876DB1" w:rsidP="00876DB1">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20667" w:history="1">
        <w:r w:rsidRPr="00876DB1">
          <w:rPr>
            <w:rStyle w:val="Hyperlink"/>
            <w:noProof/>
            <w:szCs w:val="24"/>
          </w:rPr>
          <w:t>Tabel 4.7 Hasil Pengujian Tindak Lanjut OPD</w:t>
        </w:r>
        <w:r w:rsidRPr="00876DB1">
          <w:rPr>
            <w:noProof/>
            <w:webHidden/>
            <w:szCs w:val="24"/>
          </w:rPr>
          <w:tab/>
        </w:r>
        <w:r w:rsidRPr="00876DB1">
          <w:rPr>
            <w:noProof/>
            <w:webHidden/>
            <w:szCs w:val="24"/>
          </w:rPr>
          <w:fldChar w:fldCharType="begin"/>
        </w:r>
        <w:r w:rsidRPr="00876DB1">
          <w:rPr>
            <w:noProof/>
            <w:webHidden/>
            <w:szCs w:val="24"/>
          </w:rPr>
          <w:instrText xml:space="preserve"> PAGEREF _Toc235220667 \h </w:instrText>
        </w:r>
        <w:r w:rsidRPr="00876DB1">
          <w:rPr>
            <w:noProof/>
            <w:webHidden/>
            <w:szCs w:val="24"/>
          </w:rPr>
        </w:r>
        <w:r w:rsidRPr="00876DB1">
          <w:rPr>
            <w:noProof/>
            <w:webHidden/>
            <w:szCs w:val="24"/>
          </w:rPr>
          <w:fldChar w:fldCharType="separate"/>
        </w:r>
        <w:r>
          <w:rPr>
            <w:noProof/>
            <w:webHidden/>
            <w:szCs w:val="24"/>
          </w:rPr>
          <w:t>101</w:t>
        </w:r>
        <w:r w:rsidRPr="00876DB1">
          <w:rPr>
            <w:noProof/>
            <w:webHidden/>
            <w:szCs w:val="24"/>
          </w:rPr>
          <w:fldChar w:fldCharType="end"/>
        </w:r>
      </w:hyperlink>
    </w:p>
    <w:p w14:paraId="3F1A838A" w14:textId="10D7E2D0" w:rsidR="00876DB1" w:rsidRPr="00876DB1" w:rsidRDefault="00876DB1" w:rsidP="00876DB1">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20668" w:history="1">
        <w:r w:rsidRPr="00876DB1">
          <w:rPr>
            <w:rStyle w:val="Hyperlink"/>
            <w:noProof/>
            <w:szCs w:val="24"/>
          </w:rPr>
          <w:t>Tabel 4.8 Hasil Pengujian SLA dan Eskalasi</w:t>
        </w:r>
        <w:r w:rsidRPr="00876DB1">
          <w:rPr>
            <w:noProof/>
            <w:webHidden/>
            <w:szCs w:val="24"/>
          </w:rPr>
          <w:tab/>
        </w:r>
        <w:r w:rsidRPr="00876DB1">
          <w:rPr>
            <w:noProof/>
            <w:webHidden/>
            <w:szCs w:val="24"/>
          </w:rPr>
          <w:fldChar w:fldCharType="begin"/>
        </w:r>
        <w:r w:rsidRPr="00876DB1">
          <w:rPr>
            <w:noProof/>
            <w:webHidden/>
            <w:szCs w:val="24"/>
          </w:rPr>
          <w:instrText xml:space="preserve"> PAGEREF _Toc235220668 \h </w:instrText>
        </w:r>
        <w:r w:rsidRPr="00876DB1">
          <w:rPr>
            <w:noProof/>
            <w:webHidden/>
            <w:szCs w:val="24"/>
          </w:rPr>
        </w:r>
        <w:r w:rsidRPr="00876DB1">
          <w:rPr>
            <w:noProof/>
            <w:webHidden/>
            <w:szCs w:val="24"/>
          </w:rPr>
          <w:fldChar w:fldCharType="separate"/>
        </w:r>
        <w:r>
          <w:rPr>
            <w:noProof/>
            <w:webHidden/>
            <w:szCs w:val="24"/>
          </w:rPr>
          <w:t>103</w:t>
        </w:r>
        <w:r w:rsidRPr="00876DB1">
          <w:rPr>
            <w:noProof/>
            <w:webHidden/>
            <w:szCs w:val="24"/>
          </w:rPr>
          <w:fldChar w:fldCharType="end"/>
        </w:r>
      </w:hyperlink>
    </w:p>
    <w:p w14:paraId="77350917" w14:textId="3A413A77" w:rsidR="00876DB1" w:rsidRPr="00876DB1" w:rsidRDefault="00876DB1" w:rsidP="00876DB1">
      <w:pPr>
        <w:pStyle w:val="TableofFigures"/>
        <w:tabs>
          <w:tab w:val="right" w:leader="dot" w:pos="7927"/>
        </w:tabs>
        <w:spacing w:before="120" w:after="120"/>
        <w:rPr>
          <w:rFonts w:asciiTheme="minorHAnsi" w:eastAsiaTheme="minorEastAsia" w:hAnsiTheme="minorHAnsi" w:cstheme="minorBidi"/>
          <w:noProof/>
          <w:kern w:val="2"/>
          <w:szCs w:val="24"/>
          <w:lang w:val="en-ID" w:eastAsia="en-ID"/>
          <w14:ligatures w14:val="standardContextual"/>
        </w:rPr>
      </w:pPr>
      <w:hyperlink w:anchor="_Toc235220669" w:history="1">
        <w:r w:rsidRPr="00876DB1">
          <w:rPr>
            <w:rStyle w:val="Hyperlink"/>
            <w:noProof/>
            <w:szCs w:val="24"/>
          </w:rPr>
          <w:t>Tabel 4.9 Ringkasan Hasil Pengujian Sistem</w:t>
        </w:r>
        <w:r w:rsidRPr="00876DB1">
          <w:rPr>
            <w:noProof/>
            <w:webHidden/>
            <w:szCs w:val="24"/>
          </w:rPr>
          <w:tab/>
        </w:r>
        <w:r w:rsidRPr="00876DB1">
          <w:rPr>
            <w:noProof/>
            <w:webHidden/>
            <w:szCs w:val="24"/>
          </w:rPr>
          <w:fldChar w:fldCharType="begin"/>
        </w:r>
        <w:r w:rsidRPr="00876DB1">
          <w:rPr>
            <w:noProof/>
            <w:webHidden/>
            <w:szCs w:val="24"/>
          </w:rPr>
          <w:instrText xml:space="preserve"> PAGEREF _Toc235220669 \h </w:instrText>
        </w:r>
        <w:r w:rsidRPr="00876DB1">
          <w:rPr>
            <w:noProof/>
            <w:webHidden/>
            <w:szCs w:val="24"/>
          </w:rPr>
        </w:r>
        <w:r w:rsidRPr="00876DB1">
          <w:rPr>
            <w:noProof/>
            <w:webHidden/>
            <w:szCs w:val="24"/>
          </w:rPr>
          <w:fldChar w:fldCharType="separate"/>
        </w:r>
        <w:r>
          <w:rPr>
            <w:noProof/>
            <w:webHidden/>
            <w:szCs w:val="24"/>
          </w:rPr>
          <w:t>105</w:t>
        </w:r>
        <w:r w:rsidRPr="00876DB1">
          <w:rPr>
            <w:noProof/>
            <w:webHidden/>
            <w:szCs w:val="24"/>
          </w:rPr>
          <w:fldChar w:fldCharType="end"/>
        </w:r>
      </w:hyperlink>
    </w:p>
    <w:p w14:paraId="46BF219D" w14:textId="52234D86" w:rsidR="00641FD3" w:rsidRPr="00641FD3" w:rsidRDefault="00876DB1" w:rsidP="00876DB1">
      <w:pPr>
        <w:spacing w:before="120" w:after="120"/>
      </w:pPr>
      <w:r w:rsidRPr="00876DB1">
        <w:rPr>
          <w:szCs w:val="24"/>
        </w:rPr>
        <w:fldChar w:fldCharType="end"/>
      </w:r>
    </w:p>
    <w:p w14:paraId="46FE3707" w14:textId="77777777" w:rsidR="00E318CC" w:rsidRPr="009C4C4E" w:rsidRDefault="00E318CC">
      <w:pPr>
        <w:widowControl/>
        <w:autoSpaceDE/>
        <w:autoSpaceDN/>
        <w:spacing w:after="160" w:line="278" w:lineRule="auto"/>
        <w:rPr>
          <w:rFonts w:eastAsiaTheme="majorEastAsia"/>
          <w:b/>
          <w:kern w:val="2"/>
          <w:sz w:val="28"/>
          <w:szCs w:val="40"/>
          <w14:ligatures w14:val="standardContextual"/>
        </w:rPr>
      </w:pPr>
      <w:r w:rsidRPr="009C4C4E">
        <w:br w:type="page"/>
      </w:r>
    </w:p>
    <w:p w14:paraId="12D13C14" w14:textId="08EA4EED" w:rsidR="00E318CC" w:rsidRDefault="00E318CC" w:rsidP="003371E4">
      <w:pPr>
        <w:pStyle w:val="Heading1"/>
        <w:spacing w:before="0" w:after="360" w:line="360" w:lineRule="auto"/>
        <w:rPr>
          <w:rFonts w:cs="Times New Roman"/>
        </w:rPr>
      </w:pPr>
      <w:bookmarkStart w:id="7" w:name="_Toc235179394"/>
      <w:r w:rsidRPr="009C4C4E">
        <w:rPr>
          <w:rFonts w:cs="Times New Roman"/>
        </w:rPr>
        <w:lastRenderedPageBreak/>
        <w:t>DAFTAR GAMBAR</w:t>
      </w:r>
      <w:bookmarkEnd w:id="7"/>
    </w:p>
    <w:p w14:paraId="653E6CF0" w14:textId="59ED8B39" w:rsidR="00ED567C" w:rsidRPr="00ED567C" w:rsidRDefault="00234F0C" w:rsidP="00ED567C">
      <w:pPr>
        <w:pStyle w:val="TableofFigures"/>
        <w:tabs>
          <w:tab w:val="right" w:leader="dot" w:pos="7927"/>
        </w:tabs>
        <w:spacing w:before="120" w:after="120"/>
        <w:rPr>
          <w:rFonts w:eastAsiaTheme="minorEastAsia"/>
          <w:noProof/>
          <w:kern w:val="2"/>
          <w:szCs w:val="24"/>
          <w:lang w:val="en-ID" w:eastAsia="en-ID"/>
          <w14:ligatures w14:val="standardContextual"/>
        </w:rPr>
      </w:pPr>
      <w:r w:rsidRPr="00ED567C">
        <w:rPr>
          <w:szCs w:val="24"/>
        </w:rPr>
        <w:fldChar w:fldCharType="begin"/>
      </w:r>
      <w:r w:rsidRPr="00ED567C">
        <w:rPr>
          <w:szCs w:val="24"/>
        </w:rPr>
        <w:instrText xml:space="preserve"> TOC \h \z \c "Gambar 2." </w:instrText>
      </w:r>
      <w:r w:rsidRPr="00ED567C">
        <w:rPr>
          <w:szCs w:val="24"/>
        </w:rPr>
        <w:fldChar w:fldCharType="separate"/>
      </w:r>
      <w:hyperlink w:anchor="_Toc235221185" w:history="1">
        <w:r w:rsidR="00ED567C" w:rsidRPr="00ED567C">
          <w:rPr>
            <w:rStyle w:val="Hyperlink"/>
            <w:noProof/>
            <w:szCs w:val="24"/>
          </w:rPr>
          <w:t>Gambar 2.1 Kantor Dinas Komunikasi dan Informatika Kabupaten Ketapang</w:t>
        </w:r>
        <w:r w:rsidR="00ED567C" w:rsidRPr="00ED567C">
          <w:rPr>
            <w:noProof/>
            <w:webHidden/>
            <w:szCs w:val="24"/>
          </w:rPr>
          <w:tab/>
        </w:r>
        <w:r w:rsidR="00ED567C" w:rsidRPr="00ED567C">
          <w:rPr>
            <w:noProof/>
            <w:webHidden/>
            <w:szCs w:val="24"/>
          </w:rPr>
          <w:fldChar w:fldCharType="begin"/>
        </w:r>
        <w:r w:rsidR="00ED567C" w:rsidRPr="00ED567C">
          <w:rPr>
            <w:noProof/>
            <w:webHidden/>
            <w:szCs w:val="24"/>
          </w:rPr>
          <w:instrText xml:space="preserve"> PAGEREF _Toc235221185 \h </w:instrText>
        </w:r>
        <w:r w:rsidR="00ED567C" w:rsidRPr="00ED567C">
          <w:rPr>
            <w:noProof/>
            <w:webHidden/>
            <w:szCs w:val="24"/>
          </w:rPr>
        </w:r>
        <w:r w:rsidR="00ED567C" w:rsidRPr="00ED567C">
          <w:rPr>
            <w:noProof/>
            <w:webHidden/>
            <w:szCs w:val="24"/>
          </w:rPr>
          <w:fldChar w:fldCharType="separate"/>
        </w:r>
        <w:r w:rsidR="00ED567C" w:rsidRPr="00ED567C">
          <w:rPr>
            <w:noProof/>
            <w:webHidden/>
            <w:szCs w:val="24"/>
          </w:rPr>
          <w:t>32</w:t>
        </w:r>
        <w:r w:rsidR="00ED567C" w:rsidRPr="00ED567C">
          <w:rPr>
            <w:noProof/>
            <w:webHidden/>
            <w:szCs w:val="24"/>
          </w:rPr>
          <w:fldChar w:fldCharType="end"/>
        </w:r>
      </w:hyperlink>
    </w:p>
    <w:p w14:paraId="7DB6796E" w14:textId="614447C6" w:rsidR="00ED567C" w:rsidRPr="00ED567C" w:rsidRDefault="00234F0C" w:rsidP="00ED567C">
      <w:pPr>
        <w:pStyle w:val="TableofFigures"/>
        <w:tabs>
          <w:tab w:val="right" w:leader="dot" w:pos="7927"/>
        </w:tabs>
        <w:spacing w:before="120" w:after="120"/>
        <w:rPr>
          <w:rFonts w:eastAsiaTheme="minorEastAsia"/>
          <w:noProof/>
          <w:kern w:val="2"/>
          <w:szCs w:val="24"/>
          <w:lang w:val="en-ID" w:eastAsia="en-ID"/>
          <w14:ligatures w14:val="standardContextual"/>
        </w:rPr>
      </w:pPr>
      <w:r w:rsidRPr="00ED567C">
        <w:rPr>
          <w:szCs w:val="24"/>
        </w:rPr>
        <w:fldChar w:fldCharType="end"/>
      </w:r>
      <w:r w:rsidR="00FA2DBC" w:rsidRPr="00ED567C">
        <w:rPr>
          <w:szCs w:val="24"/>
        </w:rPr>
        <w:fldChar w:fldCharType="begin"/>
      </w:r>
      <w:r w:rsidR="00FA2DBC" w:rsidRPr="00ED567C">
        <w:rPr>
          <w:szCs w:val="24"/>
        </w:rPr>
        <w:instrText xml:space="preserve"> TOC \h \z \c "Gambar 3." </w:instrText>
      </w:r>
      <w:r w:rsidR="00FA2DBC" w:rsidRPr="00ED567C">
        <w:rPr>
          <w:szCs w:val="24"/>
        </w:rPr>
        <w:fldChar w:fldCharType="separate"/>
      </w:r>
      <w:hyperlink w:anchor="_Toc235221186" w:history="1">
        <w:r w:rsidR="00ED567C" w:rsidRPr="00ED567C">
          <w:rPr>
            <w:rStyle w:val="Hyperlink"/>
            <w:noProof/>
            <w:szCs w:val="24"/>
          </w:rPr>
          <w:t>Gambar 3.1 Prosedur Penlitian Agile Development</w:t>
        </w:r>
        <w:r w:rsidR="00ED567C" w:rsidRPr="00ED567C">
          <w:rPr>
            <w:noProof/>
            <w:webHidden/>
            <w:szCs w:val="24"/>
          </w:rPr>
          <w:tab/>
        </w:r>
        <w:r w:rsidR="00ED567C" w:rsidRPr="00ED567C">
          <w:rPr>
            <w:noProof/>
            <w:webHidden/>
            <w:szCs w:val="24"/>
          </w:rPr>
          <w:fldChar w:fldCharType="begin"/>
        </w:r>
        <w:r w:rsidR="00ED567C" w:rsidRPr="00ED567C">
          <w:rPr>
            <w:noProof/>
            <w:webHidden/>
            <w:szCs w:val="24"/>
          </w:rPr>
          <w:instrText xml:space="preserve"> PAGEREF _Toc235221186 \h </w:instrText>
        </w:r>
        <w:r w:rsidR="00ED567C" w:rsidRPr="00ED567C">
          <w:rPr>
            <w:noProof/>
            <w:webHidden/>
            <w:szCs w:val="24"/>
          </w:rPr>
        </w:r>
        <w:r w:rsidR="00ED567C" w:rsidRPr="00ED567C">
          <w:rPr>
            <w:noProof/>
            <w:webHidden/>
            <w:szCs w:val="24"/>
          </w:rPr>
          <w:fldChar w:fldCharType="separate"/>
        </w:r>
        <w:r w:rsidR="00ED567C" w:rsidRPr="00ED567C">
          <w:rPr>
            <w:noProof/>
            <w:webHidden/>
            <w:szCs w:val="24"/>
          </w:rPr>
          <w:t>35</w:t>
        </w:r>
        <w:r w:rsidR="00ED567C" w:rsidRPr="00ED567C">
          <w:rPr>
            <w:noProof/>
            <w:webHidden/>
            <w:szCs w:val="24"/>
          </w:rPr>
          <w:fldChar w:fldCharType="end"/>
        </w:r>
      </w:hyperlink>
    </w:p>
    <w:p w14:paraId="5C5D6253" w14:textId="031AA1DF" w:rsidR="00ED567C" w:rsidRPr="00ED567C" w:rsidRDefault="00ED567C" w:rsidP="00ED567C">
      <w:pPr>
        <w:pStyle w:val="TableofFigures"/>
        <w:tabs>
          <w:tab w:val="right" w:leader="dot" w:pos="7927"/>
        </w:tabs>
        <w:spacing w:before="120" w:after="120"/>
        <w:rPr>
          <w:rFonts w:eastAsiaTheme="minorEastAsia"/>
          <w:noProof/>
          <w:kern w:val="2"/>
          <w:szCs w:val="24"/>
          <w:lang w:val="en-ID" w:eastAsia="en-ID"/>
          <w14:ligatures w14:val="standardContextual"/>
        </w:rPr>
      </w:pPr>
      <w:hyperlink w:anchor="_Toc235221187" w:history="1">
        <w:r w:rsidRPr="00ED567C">
          <w:rPr>
            <w:rStyle w:val="Hyperlink"/>
            <w:noProof/>
            <w:szCs w:val="24"/>
          </w:rPr>
          <w:t>Gambar 3.2 Arsitektur Sistem SIMODU KMC</w:t>
        </w:r>
        <w:r w:rsidRPr="00ED567C">
          <w:rPr>
            <w:noProof/>
            <w:webHidden/>
            <w:szCs w:val="24"/>
          </w:rPr>
          <w:tab/>
        </w:r>
        <w:r w:rsidRPr="00ED567C">
          <w:rPr>
            <w:noProof/>
            <w:webHidden/>
            <w:szCs w:val="24"/>
          </w:rPr>
          <w:fldChar w:fldCharType="begin"/>
        </w:r>
        <w:r w:rsidRPr="00ED567C">
          <w:rPr>
            <w:noProof/>
            <w:webHidden/>
            <w:szCs w:val="24"/>
          </w:rPr>
          <w:instrText xml:space="preserve"> PAGEREF _Toc235221187 \h </w:instrText>
        </w:r>
        <w:r w:rsidRPr="00ED567C">
          <w:rPr>
            <w:noProof/>
            <w:webHidden/>
            <w:szCs w:val="24"/>
          </w:rPr>
        </w:r>
        <w:r w:rsidRPr="00ED567C">
          <w:rPr>
            <w:noProof/>
            <w:webHidden/>
            <w:szCs w:val="24"/>
          </w:rPr>
          <w:fldChar w:fldCharType="separate"/>
        </w:r>
        <w:r w:rsidRPr="00ED567C">
          <w:rPr>
            <w:noProof/>
            <w:webHidden/>
            <w:szCs w:val="24"/>
          </w:rPr>
          <w:t>38</w:t>
        </w:r>
        <w:r w:rsidRPr="00ED567C">
          <w:rPr>
            <w:noProof/>
            <w:webHidden/>
            <w:szCs w:val="24"/>
          </w:rPr>
          <w:fldChar w:fldCharType="end"/>
        </w:r>
      </w:hyperlink>
    </w:p>
    <w:p w14:paraId="0592039D" w14:textId="0A258715" w:rsidR="00ED567C" w:rsidRPr="00ED567C" w:rsidRDefault="00ED567C" w:rsidP="00ED567C">
      <w:pPr>
        <w:pStyle w:val="TableofFigures"/>
        <w:tabs>
          <w:tab w:val="right" w:leader="dot" w:pos="7927"/>
        </w:tabs>
        <w:spacing w:before="120" w:after="120"/>
        <w:rPr>
          <w:rFonts w:eastAsiaTheme="minorEastAsia"/>
          <w:noProof/>
          <w:kern w:val="2"/>
          <w:szCs w:val="24"/>
          <w:lang w:val="en-ID" w:eastAsia="en-ID"/>
          <w14:ligatures w14:val="standardContextual"/>
        </w:rPr>
      </w:pPr>
      <w:hyperlink w:anchor="_Toc235221188" w:history="1">
        <w:r w:rsidRPr="00ED567C">
          <w:rPr>
            <w:rStyle w:val="Hyperlink"/>
            <w:noProof/>
            <w:szCs w:val="24"/>
          </w:rPr>
          <w:t>Gambar 3.3 Use Case Diagram SIMODU KMC</w:t>
        </w:r>
        <w:r w:rsidRPr="00ED567C">
          <w:rPr>
            <w:noProof/>
            <w:webHidden/>
            <w:szCs w:val="24"/>
          </w:rPr>
          <w:tab/>
        </w:r>
        <w:r w:rsidRPr="00ED567C">
          <w:rPr>
            <w:noProof/>
            <w:webHidden/>
            <w:szCs w:val="24"/>
          </w:rPr>
          <w:fldChar w:fldCharType="begin"/>
        </w:r>
        <w:r w:rsidRPr="00ED567C">
          <w:rPr>
            <w:noProof/>
            <w:webHidden/>
            <w:szCs w:val="24"/>
          </w:rPr>
          <w:instrText xml:space="preserve"> PAGEREF _Toc235221188 \h </w:instrText>
        </w:r>
        <w:r w:rsidRPr="00ED567C">
          <w:rPr>
            <w:noProof/>
            <w:webHidden/>
            <w:szCs w:val="24"/>
          </w:rPr>
        </w:r>
        <w:r w:rsidRPr="00ED567C">
          <w:rPr>
            <w:noProof/>
            <w:webHidden/>
            <w:szCs w:val="24"/>
          </w:rPr>
          <w:fldChar w:fldCharType="separate"/>
        </w:r>
        <w:r w:rsidRPr="00ED567C">
          <w:rPr>
            <w:noProof/>
            <w:webHidden/>
            <w:szCs w:val="24"/>
          </w:rPr>
          <w:t>40</w:t>
        </w:r>
        <w:r w:rsidRPr="00ED567C">
          <w:rPr>
            <w:noProof/>
            <w:webHidden/>
            <w:szCs w:val="24"/>
          </w:rPr>
          <w:fldChar w:fldCharType="end"/>
        </w:r>
      </w:hyperlink>
    </w:p>
    <w:p w14:paraId="4DA1625F" w14:textId="2D8CC41B" w:rsidR="00ED567C" w:rsidRPr="00ED567C" w:rsidRDefault="00ED567C" w:rsidP="00ED567C">
      <w:pPr>
        <w:pStyle w:val="TableofFigures"/>
        <w:tabs>
          <w:tab w:val="right" w:leader="dot" w:pos="7927"/>
        </w:tabs>
        <w:spacing w:before="120" w:after="120"/>
        <w:rPr>
          <w:rFonts w:eastAsiaTheme="minorEastAsia"/>
          <w:noProof/>
          <w:kern w:val="2"/>
          <w:szCs w:val="24"/>
          <w:lang w:val="en-ID" w:eastAsia="en-ID"/>
          <w14:ligatures w14:val="standardContextual"/>
        </w:rPr>
      </w:pPr>
      <w:hyperlink w:anchor="_Toc235221189" w:history="1">
        <w:r w:rsidRPr="00ED567C">
          <w:rPr>
            <w:rStyle w:val="Hyperlink"/>
            <w:noProof/>
            <w:szCs w:val="24"/>
          </w:rPr>
          <w:t>Gambar 3.4 Activity Diagram Pengolahan Aduan dari Media Sosial</w:t>
        </w:r>
        <w:r w:rsidRPr="00ED567C">
          <w:rPr>
            <w:noProof/>
            <w:webHidden/>
            <w:szCs w:val="24"/>
          </w:rPr>
          <w:tab/>
        </w:r>
        <w:r w:rsidRPr="00ED567C">
          <w:rPr>
            <w:noProof/>
            <w:webHidden/>
            <w:szCs w:val="24"/>
          </w:rPr>
          <w:fldChar w:fldCharType="begin"/>
        </w:r>
        <w:r w:rsidRPr="00ED567C">
          <w:rPr>
            <w:noProof/>
            <w:webHidden/>
            <w:szCs w:val="24"/>
          </w:rPr>
          <w:instrText xml:space="preserve"> PAGEREF _Toc235221189 \h </w:instrText>
        </w:r>
        <w:r w:rsidRPr="00ED567C">
          <w:rPr>
            <w:noProof/>
            <w:webHidden/>
            <w:szCs w:val="24"/>
          </w:rPr>
        </w:r>
        <w:r w:rsidRPr="00ED567C">
          <w:rPr>
            <w:noProof/>
            <w:webHidden/>
            <w:szCs w:val="24"/>
          </w:rPr>
          <w:fldChar w:fldCharType="separate"/>
        </w:r>
        <w:r w:rsidRPr="00ED567C">
          <w:rPr>
            <w:noProof/>
            <w:webHidden/>
            <w:szCs w:val="24"/>
          </w:rPr>
          <w:t>48</w:t>
        </w:r>
        <w:r w:rsidRPr="00ED567C">
          <w:rPr>
            <w:noProof/>
            <w:webHidden/>
            <w:szCs w:val="24"/>
          </w:rPr>
          <w:fldChar w:fldCharType="end"/>
        </w:r>
      </w:hyperlink>
    </w:p>
    <w:p w14:paraId="4347A32A" w14:textId="5B61AAEE" w:rsidR="00ED567C" w:rsidRPr="00ED567C" w:rsidRDefault="00ED567C" w:rsidP="00ED567C">
      <w:pPr>
        <w:pStyle w:val="TableofFigures"/>
        <w:tabs>
          <w:tab w:val="right" w:leader="dot" w:pos="7927"/>
        </w:tabs>
        <w:spacing w:before="120" w:after="120"/>
        <w:rPr>
          <w:rFonts w:eastAsiaTheme="minorEastAsia"/>
          <w:noProof/>
          <w:kern w:val="2"/>
          <w:szCs w:val="24"/>
          <w:lang w:val="en-ID" w:eastAsia="en-ID"/>
          <w14:ligatures w14:val="standardContextual"/>
        </w:rPr>
      </w:pPr>
      <w:hyperlink w:anchor="_Toc235221190" w:history="1">
        <w:r w:rsidRPr="00ED567C">
          <w:rPr>
            <w:rStyle w:val="Hyperlink"/>
            <w:noProof/>
            <w:szCs w:val="24"/>
          </w:rPr>
          <w:t>Gambar 3.5 Activity Diagram Tindak Lanjut Tiket dan Eskalasi SLA</w:t>
        </w:r>
        <w:r w:rsidRPr="00ED567C">
          <w:rPr>
            <w:noProof/>
            <w:webHidden/>
            <w:szCs w:val="24"/>
          </w:rPr>
          <w:tab/>
        </w:r>
        <w:r w:rsidRPr="00ED567C">
          <w:rPr>
            <w:noProof/>
            <w:webHidden/>
            <w:szCs w:val="24"/>
          </w:rPr>
          <w:fldChar w:fldCharType="begin"/>
        </w:r>
        <w:r w:rsidRPr="00ED567C">
          <w:rPr>
            <w:noProof/>
            <w:webHidden/>
            <w:szCs w:val="24"/>
          </w:rPr>
          <w:instrText xml:space="preserve"> PAGEREF _Toc235221190 \h </w:instrText>
        </w:r>
        <w:r w:rsidRPr="00ED567C">
          <w:rPr>
            <w:noProof/>
            <w:webHidden/>
            <w:szCs w:val="24"/>
          </w:rPr>
        </w:r>
        <w:r w:rsidRPr="00ED567C">
          <w:rPr>
            <w:noProof/>
            <w:webHidden/>
            <w:szCs w:val="24"/>
          </w:rPr>
          <w:fldChar w:fldCharType="separate"/>
        </w:r>
        <w:r w:rsidRPr="00ED567C">
          <w:rPr>
            <w:noProof/>
            <w:webHidden/>
            <w:szCs w:val="24"/>
          </w:rPr>
          <w:t>49</w:t>
        </w:r>
        <w:r w:rsidRPr="00ED567C">
          <w:rPr>
            <w:noProof/>
            <w:webHidden/>
            <w:szCs w:val="24"/>
          </w:rPr>
          <w:fldChar w:fldCharType="end"/>
        </w:r>
      </w:hyperlink>
    </w:p>
    <w:p w14:paraId="2E4B5521" w14:textId="5EA65379" w:rsidR="00ED567C" w:rsidRPr="00ED567C" w:rsidRDefault="00ED567C" w:rsidP="00ED567C">
      <w:pPr>
        <w:pStyle w:val="TableofFigures"/>
        <w:tabs>
          <w:tab w:val="right" w:leader="dot" w:pos="7927"/>
        </w:tabs>
        <w:spacing w:before="120" w:after="120"/>
        <w:rPr>
          <w:rFonts w:eastAsiaTheme="minorEastAsia"/>
          <w:noProof/>
          <w:kern w:val="2"/>
          <w:szCs w:val="24"/>
          <w:lang w:val="en-ID" w:eastAsia="en-ID"/>
          <w14:ligatures w14:val="standardContextual"/>
        </w:rPr>
      </w:pPr>
      <w:hyperlink w:anchor="_Toc235221191" w:history="1">
        <w:r w:rsidRPr="00ED567C">
          <w:rPr>
            <w:rStyle w:val="Hyperlink"/>
            <w:noProof/>
            <w:szCs w:val="24"/>
          </w:rPr>
          <w:t>Gambar 3.6 Activity Diagram Login dan Logout Sistem</w:t>
        </w:r>
        <w:r w:rsidRPr="00ED567C">
          <w:rPr>
            <w:noProof/>
            <w:webHidden/>
            <w:szCs w:val="24"/>
          </w:rPr>
          <w:tab/>
        </w:r>
        <w:r w:rsidRPr="00ED567C">
          <w:rPr>
            <w:noProof/>
            <w:webHidden/>
            <w:szCs w:val="24"/>
          </w:rPr>
          <w:fldChar w:fldCharType="begin"/>
        </w:r>
        <w:r w:rsidRPr="00ED567C">
          <w:rPr>
            <w:noProof/>
            <w:webHidden/>
            <w:szCs w:val="24"/>
          </w:rPr>
          <w:instrText xml:space="preserve"> PAGEREF _Toc235221191 \h </w:instrText>
        </w:r>
        <w:r w:rsidRPr="00ED567C">
          <w:rPr>
            <w:noProof/>
            <w:webHidden/>
            <w:szCs w:val="24"/>
          </w:rPr>
        </w:r>
        <w:r w:rsidRPr="00ED567C">
          <w:rPr>
            <w:noProof/>
            <w:webHidden/>
            <w:szCs w:val="24"/>
          </w:rPr>
          <w:fldChar w:fldCharType="separate"/>
        </w:r>
        <w:r w:rsidRPr="00ED567C">
          <w:rPr>
            <w:noProof/>
            <w:webHidden/>
            <w:szCs w:val="24"/>
          </w:rPr>
          <w:t>50</w:t>
        </w:r>
        <w:r w:rsidRPr="00ED567C">
          <w:rPr>
            <w:noProof/>
            <w:webHidden/>
            <w:szCs w:val="24"/>
          </w:rPr>
          <w:fldChar w:fldCharType="end"/>
        </w:r>
      </w:hyperlink>
    </w:p>
    <w:p w14:paraId="1B0DA8C9" w14:textId="186CF3B2" w:rsidR="00ED567C" w:rsidRPr="00ED567C" w:rsidRDefault="00ED567C" w:rsidP="00ED567C">
      <w:pPr>
        <w:pStyle w:val="TableofFigures"/>
        <w:tabs>
          <w:tab w:val="right" w:leader="dot" w:pos="7927"/>
        </w:tabs>
        <w:spacing w:before="120" w:after="120"/>
        <w:rPr>
          <w:rFonts w:eastAsiaTheme="minorEastAsia"/>
          <w:noProof/>
          <w:kern w:val="2"/>
          <w:szCs w:val="24"/>
          <w:lang w:val="en-ID" w:eastAsia="en-ID"/>
          <w14:ligatures w14:val="standardContextual"/>
        </w:rPr>
      </w:pPr>
      <w:hyperlink w:anchor="_Toc235221192" w:history="1">
        <w:r w:rsidRPr="00ED567C">
          <w:rPr>
            <w:rStyle w:val="Hyperlink"/>
            <w:noProof/>
            <w:szCs w:val="24"/>
          </w:rPr>
          <w:t>Gambar 3.7 Activity Diagram Pembuatan Tiket Manual</w:t>
        </w:r>
        <w:r w:rsidRPr="00ED567C">
          <w:rPr>
            <w:noProof/>
            <w:webHidden/>
            <w:szCs w:val="24"/>
          </w:rPr>
          <w:tab/>
        </w:r>
        <w:r w:rsidRPr="00ED567C">
          <w:rPr>
            <w:noProof/>
            <w:webHidden/>
            <w:szCs w:val="24"/>
          </w:rPr>
          <w:fldChar w:fldCharType="begin"/>
        </w:r>
        <w:r w:rsidRPr="00ED567C">
          <w:rPr>
            <w:noProof/>
            <w:webHidden/>
            <w:szCs w:val="24"/>
          </w:rPr>
          <w:instrText xml:space="preserve"> PAGEREF _Toc235221192 \h </w:instrText>
        </w:r>
        <w:r w:rsidRPr="00ED567C">
          <w:rPr>
            <w:noProof/>
            <w:webHidden/>
            <w:szCs w:val="24"/>
          </w:rPr>
        </w:r>
        <w:r w:rsidRPr="00ED567C">
          <w:rPr>
            <w:noProof/>
            <w:webHidden/>
            <w:szCs w:val="24"/>
          </w:rPr>
          <w:fldChar w:fldCharType="separate"/>
        </w:r>
        <w:r w:rsidRPr="00ED567C">
          <w:rPr>
            <w:noProof/>
            <w:webHidden/>
            <w:szCs w:val="24"/>
          </w:rPr>
          <w:t>51</w:t>
        </w:r>
        <w:r w:rsidRPr="00ED567C">
          <w:rPr>
            <w:noProof/>
            <w:webHidden/>
            <w:szCs w:val="24"/>
          </w:rPr>
          <w:fldChar w:fldCharType="end"/>
        </w:r>
      </w:hyperlink>
    </w:p>
    <w:p w14:paraId="7610D9AB" w14:textId="3E12B967" w:rsidR="00ED567C" w:rsidRPr="00ED567C" w:rsidRDefault="00ED567C" w:rsidP="00ED567C">
      <w:pPr>
        <w:pStyle w:val="TableofFigures"/>
        <w:tabs>
          <w:tab w:val="right" w:leader="dot" w:pos="7927"/>
        </w:tabs>
        <w:spacing w:before="120" w:after="120"/>
        <w:rPr>
          <w:rFonts w:eastAsiaTheme="minorEastAsia"/>
          <w:noProof/>
          <w:kern w:val="2"/>
          <w:szCs w:val="24"/>
          <w:lang w:val="en-ID" w:eastAsia="en-ID"/>
          <w14:ligatures w14:val="standardContextual"/>
        </w:rPr>
      </w:pPr>
      <w:hyperlink w:anchor="_Toc235221193" w:history="1">
        <w:r w:rsidRPr="00ED567C">
          <w:rPr>
            <w:rStyle w:val="Hyperlink"/>
            <w:noProof/>
            <w:szCs w:val="24"/>
          </w:rPr>
          <w:t>Gambar 3.8 Activity Diagram Manajemen Data dan Akun OPD</w:t>
        </w:r>
        <w:r w:rsidRPr="00ED567C">
          <w:rPr>
            <w:noProof/>
            <w:webHidden/>
            <w:szCs w:val="24"/>
          </w:rPr>
          <w:tab/>
        </w:r>
        <w:r w:rsidRPr="00ED567C">
          <w:rPr>
            <w:noProof/>
            <w:webHidden/>
            <w:szCs w:val="24"/>
          </w:rPr>
          <w:fldChar w:fldCharType="begin"/>
        </w:r>
        <w:r w:rsidRPr="00ED567C">
          <w:rPr>
            <w:noProof/>
            <w:webHidden/>
            <w:szCs w:val="24"/>
          </w:rPr>
          <w:instrText xml:space="preserve"> PAGEREF _Toc235221193 \h </w:instrText>
        </w:r>
        <w:r w:rsidRPr="00ED567C">
          <w:rPr>
            <w:noProof/>
            <w:webHidden/>
            <w:szCs w:val="24"/>
          </w:rPr>
        </w:r>
        <w:r w:rsidRPr="00ED567C">
          <w:rPr>
            <w:noProof/>
            <w:webHidden/>
            <w:szCs w:val="24"/>
          </w:rPr>
          <w:fldChar w:fldCharType="separate"/>
        </w:r>
        <w:r w:rsidRPr="00ED567C">
          <w:rPr>
            <w:noProof/>
            <w:webHidden/>
            <w:szCs w:val="24"/>
          </w:rPr>
          <w:t>52</w:t>
        </w:r>
        <w:r w:rsidRPr="00ED567C">
          <w:rPr>
            <w:noProof/>
            <w:webHidden/>
            <w:szCs w:val="24"/>
          </w:rPr>
          <w:fldChar w:fldCharType="end"/>
        </w:r>
      </w:hyperlink>
    </w:p>
    <w:p w14:paraId="7F7B6D3A" w14:textId="3A735E91" w:rsidR="00ED567C" w:rsidRPr="00ED567C" w:rsidRDefault="00ED567C" w:rsidP="00ED567C">
      <w:pPr>
        <w:pStyle w:val="TableofFigures"/>
        <w:tabs>
          <w:tab w:val="right" w:leader="dot" w:pos="7927"/>
        </w:tabs>
        <w:spacing w:before="120" w:after="120"/>
        <w:rPr>
          <w:rFonts w:eastAsiaTheme="minorEastAsia"/>
          <w:noProof/>
          <w:kern w:val="2"/>
          <w:szCs w:val="24"/>
          <w:lang w:val="en-ID" w:eastAsia="en-ID"/>
          <w14:ligatures w14:val="standardContextual"/>
        </w:rPr>
      </w:pPr>
      <w:hyperlink w:anchor="_Toc235221194" w:history="1">
        <w:r w:rsidRPr="00ED567C">
          <w:rPr>
            <w:rStyle w:val="Hyperlink"/>
            <w:noProof/>
            <w:szCs w:val="24"/>
          </w:rPr>
          <w:t>Gambar 3.9 Activity Diagram Pelacakan Tiket oleh Masyarakat</w:t>
        </w:r>
        <w:r w:rsidRPr="00ED567C">
          <w:rPr>
            <w:noProof/>
            <w:webHidden/>
            <w:szCs w:val="24"/>
          </w:rPr>
          <w:tab/>
        </w:r>
        <w:r w:rsidRPr="00ED567C">
          <w:rPr>
            <w:noProof/>
            <w:webHidden/>
            <w:szCs w:val="24"/>
          </w:rPr>
          <w:fldChar w:fldCharType="begin"/>
        </w:r>
        <w:r w:rsidRPr="00ED567C">
          <w:rPr>
            <w:noProof/>
            <w:webHidden/>
            <w:szCs w:val="24"/>
          </w:rPr>
          <w:instrText xml:space="preserve"> PAGEREF _Toc235221194 \h </w:instrText>
        </w:r>
        <w:r w:rsidRPr="00ED567C">
          <w:rPr>
            <w:noProof/>
            <w:webHidden/>
            <w:szCs w:val="24"/>
          </w:rPr>
        </w:r>
        <w:r w:rsidRPr="00ED567C">
          <w:rPr>
            <w:noProof/>
            <w:webHidden/>
            <w:szCs w:val="24"/>
          </w:rPr>
          <w:fldChar w:fldCharType="separate"/>
        </w:r>
        <w:r w:rsidRPr="00ED567C">
          <w:rPr>
            <w:noProof/>
            <w:webHidden/>
            <w:szCs w:val="24"/>
          </w:rPr>
          <w:t>53</w:t>
        </w:r>
        <w:r w:rsidRPr="00ED567C">
          <w:rPr>
            <w:noProof/>
            <w:webHidden/>
            <w:szCs w:val="24"/>
          </w:rPr>
          <w:fldChar w:fldCharType="end"/>
        </w:r>
      </w:hyperlink>
    </w:p>
    <w:p w14:paraId="3D1A50DE" w14:textId="4B97AC24" w:rsidR="00ED567C" w:rsidRPr="00ED567C" w:rsidRDefault="00ED567C" w:rsidP="00ED567C">
      <w:pPr>
        <w:pStyle w:val="TableofFigures"/>
        <w:tabs>
          <w:tab w:val="right" w:leader="dot" w:pos="7927"/>
        </w:tabs>
        <w:spacing w:before="120" w:after="120"/>
        <w:rPr>
          <w:rFonts w:eastAsiaTheme="minorEastAsia"/>
          <w:noProof/>
          <w:kern w:val="2"/>
          <w:szCs w:val="24"/>
          <w:lang w:val="en-ID" w:eastAsia="en-ID"/>
          <w14:ligatures w14:val="standardContextual"/>
        </w:rPr>
      </w:pPr>
      <w:hyperlink w:anchor="_Toc235221195" w:history="1">
        <w:r w:rsidRPr="00ED567C">
          <w:rPr>
            <w:rStyle w:val="Hyperlink"/>
            <w:noProof/>
            <w:szCs w:val="24"/>
          </w:rPr>
          <w:t>Gambar 3.10 Sequence Diagram Pengolahan Aduan</w:t>
        </w:r>
        <w:r w:rsidRPr="00ED567C">
          <w:rPr>
            <w:noProof/>
            <w:webHidden/>
            <w:szCs w:val="24"/>
          </w:rPr>
          <w:tab/>
        </w:r>
        <w:r w:rsidRPr="00ED567C">
          <w:rPr>
            <w:noProof/>
            <w:webHidden/>
            <w:szCs w:val="24"/>
          </w:rPr>
          <w:fldChar w:fldCharType="begin"/>
        </w:r>
        <w:r w:rsidRPr="00ED567C">
          <w:rPr>
            <w:noProof/>
            <w:webHidden/>
            <w:szCs w:val="24"/>
          </w:rPr>
          <w:instrText xml:space="preserve"> PAGEREF _Toc235221195 \h </w:instrText>
        </w:r>
        <w:r w:rsidRPr="00ED567C">
          <w:rPr>
            <w:noProof/>
            <w:webHidden/>
            <w:szCs w:val="24"/>
          </w:rPr>
        </w:r>
        <w:r w:rsidRPr="00ED567C">
          <w:rPr>
            <w:noProof/>
            <w:webHidden/>
            <w:szCs w:val="24"/>
          </w:rPr>
          <w:fldChar w:fldCharType="separate"/>
        </w:r>
        <w:r w:rsidRPr="00ED567C">
          <w:rPr>
            <w:noProof/>
            <w:webHidden/>
            <w:szCs w:val="24"/>
          </w:rPr>
          <w:t>54</w:t>
        </w:r>
        <w:r w:rsidRPr="00ED567C">
          <w:rPr>
            <w:noProof/>
            <w:webHidden/>
            <w:szCs w:val="24"/>
          </w:rPr>
          <w:fldChar w:fldCharType="end"/>
        </w:r>
      </w:hyperlink>
    </w:p>
    <w:p w14:paraId="359D25CC" w14:textId="50837F1C" w:rsidR="00ED567C" w:rsidRPr="00ED567C" w:rsidRDefault="00ED567C" w:rsidP="00ED567C">
      <w:pPr>
        <w:pStyle w:val="TableofFigures"/>
        <w:tabs>
          <w:tab w:val="right" w:leader="dot" w:pos="7927"/>
        </w:tabs>
        <w:spacing w:before="120" w:after="120"/>
        <w:rPr>
          <w:rFonts w:eastAsiaTheme="minorEastAsia"/>
          <w:noProof/>
          <w:kern w:val="2"/>
          <w:szCs w:val="24"/>
          <w:lang w:val="en-ID" w:eastAsia="en-ID"/>
          <w14:ligatures w14:val="standardContextual"/>
        </w:rPr>
      </w:pPr>
      <w:hyperlink w:anchor="_Toc235221196" w:history="1">
        <w:r w:rsidRPr="00ED567C">
          <w:rPr>
            <w:rStyle w:val="Hyperlink"/>
            <w:noProof/>
            <w:szCs w:val="24"/>
          </w:rPr>
          <w:t>Gambar 3. 11 Sequence Diagram Tindak Lanjut Tiket oleh Pengguna OPD</w:t>
        </w:r>
        <w:r w:rsidRPr="00ED567C">
          <w:rPr>
            <w:noProof/>
            <w:webHidden/>
            <w:szCs w:val="24"/>
          </w:rPr>
          <w:tab/>
        </w:r>
        <w:r w:rsidRPr="00ED567C">
          <w:rPr>
            <w:noProof/>
            <w:webHidden/>
            <w:szCs w:val="24"/>
          </w:rPr>
          <w:fldChar w:fldCharType="begin"/>
        </w:r>
        <w:r w:rsidRPr="00ED567C">
          <w:rPr>
            <w:noProof/>
            <w:webHidden/>
            <w:szCs w:val="24"/>
          </w:rPr>
          <w:instrText xml:space="preserve"> PAGEREF _Toc235221196 \h </w:instrText>
        </w:r>
        <w:r w:rsidRPr="00ED567C">
          <w:rPr>
            <w:noProof/>
            <w:webHidden/>
            <w:szCs w:val="24"/>
          </w:rPr>
        </w:r>
        <w:r w:rsidRPr="00ED567C">
          <w:rPr>
            <w:noProof/>
            <w:webHidden/>
            <w:szCs w:val="24"/>
          </w:rPr>
          <w:fldChar w:fldCharType="separate"/>
        </w:r>
        <w:r w:rsidRPr="00ED567C">
          <w:rPr>
            <w:noProof/>
            <w:webHidden/>
            <w:szCs w:val="24"/>
          </w:rPr>
          <w:t>55</w:t>
        </w:r>
        <w:r w:rsidRPr="00ED567C">
          <w:rPr>
            <w:noProof/>
            <w:webHidden/>
            <w:szCs w:val="24"/>
          </w:rPr>
          <w:fldChar w:fldCharType="end"/>
        </w:r>
      </w:hyperlink>
    </w:p>
    <w:p w14:paraId="68BFD215" w14:textId="03CC25FE" w:rsidR="00ED567C" w:rsidRPr="00ED567C" w:rsidRDefault="00ED567C" w:rsidP="00ED567C">
      <w:pPr>
        <w:pStyle w:val="TableofFigures"/>
        <w:tabs>
          <w:tab w:val="right" w:leader="dot" w:pos="7927"/>
        </w:tabs>
        <w:spacing w:before="120" w:after="120"/>
        <w:rPr>
          <w:rFonts w:eastAsiaTheme="minorEastAsia"/>
          <w:noProof/>
          <w:kern w:val="2"/>
          <w:szCs w:val="24"/>
          <w:lang w:val="en-ID" w:eastAsia="en-ID"/>
          <w14:ligatures w14:val="standardContextual"/>
        </w:rPr>
      </w:pPr>
      <w:hyperlink w:anchor="_Toc235221197" w:history="1">
        <w:r w:rsidRPr="00ED567C">
          <w:rPr>
            <w:rStyle w:val="Hyperlink"/>
            <w:noProof/>
            <w:szCs w:val="24"/>
          </w:rPr>
          <w:t>Gambar 3.12 Sequence Diagram Verifikasi Duplikasi oleh Admin KMC</w:t>
        </w:r>
        <w:r w:rsidRPr="00ED567C">
          <w:rPr>
            <w:noProof/>
            <w:webHidden/>
            <w:szCs w:val="24"/>
          </w:rPr>
          <w:tab/>
        </w:r>
        <w:r w:rsidRPr="00ED567C">
          <w:rPr>
            <w:noProof/>
            <w:webHidden/>
            <w:szCs w:val="24"/>
          </w:rPr>
          <w:fldChar w:fldCharType="begin"/>
        </w:r>
        <w:r w:rsidRPr="00ED567C">
          <w:rPr>
            <w:noProof/>
            <w:webHidden/>
            <w:szCs w:val="24"/>
          </w:rPr>
          <w:instrText xml:space="preserve"> PAGEREF _Toc235221197 \h </w:instrText>
        </w:r>
        <w:r w:rsidRPr="00ED567C">
          <w:rPr>
            <w:noProof/>
            <w:webHidden/>
            <w:szCs w:val="24"/>
          </w:rPr>
        </w:r>
        <w:r w:rsidRPr="00ED567C">
          <w:rPr>
            <w:noProof/>
            <w:webHidden/>
            <w:szCs w:val="24"/>
          </w:rPr>
          <w:fldChar w:fldCharType="separate"/>
        </w:r>
        <w:r w:rsidRPr="00ED567C">
          <w:rPr>
            <w:noProof/>
            <w:webHidden/>
            <w:szCs w:val="24"/>
          </w:rPr>
          <w:t>56</w:t>
        </w:r>
        <w:r w:rsidRPr="00ED567C">
          <w:rPr>
            <w:noProof/>
            <w:webHidden/>
            <w:szCs w:val="24"/>
          </w:rPr>
          <w:fldChar w:fldCharType="end"/>
        </w:r>
      </w:hyperlink>
    </w:p>
    <w:p w14:paraId="21EB5AB4" w14:textId="5207085B" w:rsidR="00ED567C" w:rsidRPr="00ED567C" w:rsidRDefault="00ED567C" w:rsidP="00ED567C">
      <w:pPr>
        <w:pStyle w:val="TableofFigures"/>
        <w:tabs>
          <w:tab w:val="right" w:leader="dot" w:pos="7927"/>
        </w:tabs>
        <w:spacing w:before="120" w:after="120"/>
        <w:rPr>
          <w:rFonts w:eastAsiaTheme="minorEastAsia"/>
          <w:noProof/>
          <w:kern w:val="2"/>
          <w:szCs w:val="24"/>
          <w:lang w:val="en-ID" w:eastAsia="en-ID"/>
          <w14:ligatures w14:val="standardContextual"/>
        </w:rPr>
      </w:pPr>
      <w:hyperlink w:anchor="_Toc235221198" w:history="1">
        <w:r w:rsidRPr="00ED567C">
          <w:rPr>
            <w:rStyle w:val="Hyperlink"/>
            <w:noProof/>
            <w:szCs w:val="24"/>
          </w:rPr>
          <w:t>Gambar 3.13 Sequence Diagram Eskalasi Prioritas Otomatis</w:t>
        </w:r>
        <w:r w:rsidRPr="00ED567C">
          <w:rPr>
            <w:noProof/>
            <w:webHidden/>
            <w:szCs w:val="24"/>
          </w:rPr>
          <w:tab/>
        </w:r>
        <w:r w:rsidRPr="00ED567C">
          <w:rPr>
            <w:noProof/>
            <w:webHidden/>
            <w:szCs w:val="24"/>
          </w:rPr>
          <w:fldChar w:fldCharType="begin"/>
        </w:r>
        <w:r w:rsidRPr="00ED567C">
          <w:rPr>
            <w:noProof/>
            <w:webHidden/>
            <w:szCs w:val="24"/>
          </w:rPr>
          <w:instrText xml:space="preserve"> PAGEREF _Toc235221198 \h </w:instrText>
        </w:r>
        <w:r w:rsidRPr="00ED567C">
          <w:rPr>
            <w:noProof/>
            <w:webHidden/>
            <w:szCs w:val="24"/>
          </w:rPr>
        </w:r>
        <w:r w:rsidRPr="00ED567C">
          <w:rPr>
            <w:noProof/>
            <w:webHidden/>
            <w:szCs w:val="24"/>
          </w:rPr>
          <w:fldChar w:fldCharType="separate"/>
        </w:r>
        <w:r w:rsidRPr="00ED567C">
          <w:rPr>
            <w:noProof/>
            <w:webHidden/>
            <w:szCs w:val="24"/>
          </w:rPr>
          <w:t>57</w:t>
        </w:r>
        <w:r w:rsidRPr="00ED567C">
          <w:rPr>
            <w:noProof/>
            <w:webHidden/>
            <w:szCs w:val="24"/>
          </w:rPr>
          <w:fldChar w:fldCharType="end"/>
        </w:r>
      </w:hyperlink>
    </w:p>
    <w:p w14:paraId="5D037485" w14:textId="7116EF12" w:rsidR="00ED567C" w:rsidRPr="00ED567C" w:rsidRDefault="00ED567C" w:rsidP="00ED567C">
      <w:pPr>
        <w:pStyle w:val="TableofFigures"/>
        <w:tabs>
          <w:tab w:val="right" w:leader="dot" w:pos="7927"/>
        </w:tabs>
        <w:spacing w:before="120" w:after="120"/>
        <w:rPr>
          <w:rFonts w:eastAsiaTheme="minorEastAsia"/>
          <w:noProof/>
          <w:kern w:val="2"/>
          <w:szCs w:val="24"/>
          <w:lang w:val="en-ID" w:eastAsia="en-ID"/>
          <w14:ligatures w14:val="standardContextual"/>
        </w:rPr>
      </w:pPr>
      <w:hyperlink w:anchor="_Toc235221199" w:history="1">
        <w:r w:rsidRPr="00ED567C">
          <w:rPr>
            <w:rStyle w:val="Hyperlink"/>
            <w:noProof/>
            <w:szCs w:val="24"/>
          </w:rPr>
          <w:t>Gambar 3.14 Class Diagram SIMODU KMC</w:t>
        </w:r>
        <w:r w:rsidRPr="00ED567C">
          <w:rPr>
            <w:noProof/>
            <w:webHidden/>
            <w:szCs w:val="24"/>
          </w:rPr>
          <w:tab/>
        </w:r>
        <w:r w:rsidRPr="00ED567C">
          <w:rPr>
            <w:noProof/>
            <w:webHidden/>
            <w:szCs w:val="24"/>
          </w:rPr>
          <w:fldChar w:fldCharType="begin"/>
        </w:r>
        <w:r w:rsidRPr="00ED567C">
          <w:rPr>
            <w:noProof/>
            <w:webHidden/>
            <w:szCs w:val="24"/>
          </w:rPr>
          <w:instrText xml:space="preserve"> PAGEREF _Toc235221199 \h </w:instrText>
        </w:r>
        <w:r w:rsidRPr="00ED567C">
          <w:rPr>
            <w:noProof/>
            <w:webHidden/>
            <w:szCs w:val="24"/>
          </w:rPr>
        </w:r>
        <w:r w:rsidRPr="00ED567C">
          <w:rPr>
            <w:noProof/>
            <w:webHidden/>
            <w:szCs w:val="24"/>
          </w:rPr>
          <w:fldChar w:fldCharType="separate"/>
        </w:r>
        <w:r w:rsidRPr="00ED567C">
          <w:rPr>
            <w:noProof/>
            <w:webHidden/>
            <w:szCs w:val="24"/>
          </w:rPr>
          <w:t>58</w:t>
        </w:r>
        <w:r w:rsidRPr="00ED567C">
          <w:rPr>
            <w:noProof/>
            <w:webHidden/>
            <w:szCs w:val="24"/>
          </w:rPr>
          <w:fldChar w:fldCharType="end"/>
        </w:r>
      </w:hyperlink>
    </w:p>
    <w:p w14:paraId="6899F6F1" w14:textId="4DA9A82F" w:rsidR="00ED567C" w:rsidRPr="00ED567C" w:rsidRDefault="00ED567C" w:rsidP="00ED567C">
      <w:pPr>
        <w:pStyle w:val="TableofFigures"/>
        <w:tabs>
          <w:tab w:val="right" w:leader="dot" w:pos="7927"/>
        </w:tabs>
        <w:spacing w:before="120" w:after="120"/>
        <w:rPr>
          <w:rFonts w:eastAsiaTheme="minorEastAsia"/>
          <w:noProof/>
          <w:kern w:val="2"/>
          <w:szCs w:val="24"/>
          <w:lang w:val="en-ID" w:eastAsia="en-ID"/>
          <w14:ligatures w14:val="standardContextual"/>
        </w:rPr>
      </w:pPr>
      <w:hyperlink w:anchor="_Toc235221200" w:history="1">
        <w:r w:rsidRPr="00ED567C">
          <w:rPr>
            <w:rStyle w:val="Hyperlink"/>
            <w:noProof/>
            <w:szCs w:val="24"/>
          </w:rPr>
          <w:t>Gambar 3.15 Entity Relationship Diagram SIMODU KMC</w:t>
        </w:r>
        <w:r w:rsidRPr="00ED567C">
          <w:rPr>
            <w:noProof/>
            <w:webHidden/>
            <w:szCs w:val="24"/>
          </w:rPr>
          <w:tab/>
        </w:r>
        <w:r w:rsidRPr="00ED567C">
          <w:rPr>
            <w:noProof/>
            <w:webHidden/>
            <w:szCs w:val="24"/>
          </w:rPr>
          <w:fldChar w:fldCharType="begin"/>
        </w:r>
        <w:r w:rsidRPr="00ED567C">
          <w:rPr>
            <w:noProof/>
            <w:webHidden/>
            <w:szCs w:val="24"/>
          </w:rPr>
          <w:instrText xml:space="preserve"> PAGEREF _Toc235221200 \h </w:instrText>
        </w:r>
        <w:r w:rsidRPr="00ED567C">
          <w:rPr>
            <w:noProof/>
            <w:webHidden/>
            <w:szCs w:val="24"/>
          </w:rPr>
        </w:r>
        <w:r w:rsidRPr="00ED567C">
          <w:rPr>
            <w:noProof/>
            <w:webHidden/>
            <w:szCs w:val="24"/>
          </w:rPr>
          <w:fldChar w:fldCharType="separate"/>
        </w:r>
        <w:r w:rsidRPr="00ED567C">
          <w:rPr>
            <w:noProof/>
            <w:webHidden/>
            <w:szCs w:val="24"/>
          </w:rPr>
          <w:t>60</w:t>
        </w:r>
        <w:r w:rsidRPr="00ED567C">
          <w:rPr>
            <w:noProof/>
            <w:webHidden/>
            <w:szCs w:val="24"/>
          </w:rPr>
          <w:fldChar w:fldCharType="end"/>
        </w:r>
      </w:hyperlink>
    </w:p>
    <w:p w14:paraId="75A37994" w14:textId="7B449EBC" w:rsidR="00ED567C" w:rsidRPr="00ED567C" w:rsidRDefault="00ED567C" w:rsidP="00ED567C">
      <w:pPr>
        <w:pStyle w:val="TableofFigures"/>
        <w:tabs>
          <w:tab w:val="right" w:leader="dot" w:pos="7927"/>
        </w:tabs>
        <w:spacing w:before="120" w:after="120"/>
        <w:rPr>
          <w:rFonts w:eastAsiaTheme="minorEastAsia"/>
          <w:noProof/>
          <w:kern w:val="2"/>
          <w:szCs w:val="24"/>
          <w:lang w:val="en-ID" w:eastAsia="en-ID"/>
          <w14:ligatures w14:val="standardContextual"/>
        </w:rPr>
      </w:pPr>
      <w:hyperlink w:anchor="_Toc235221201" w:history="1">
        <w:r w:rsidRPr="00ED567C">
          <w:rPr>
            <w:rStyle w:val="Hyperlink"/>
            <w:noProof/>
            <w:szCs w:val="24"/>
          </w:rPr>
          <w:t>Gambar 3.16 Tampilan Login</w:t>
        </w:r>
        <w:r w:rsidRPr="00ED567C">
          <w:rPr>
            <w:noProof/>
            <w:webHidden/>
            <w:szCs w:val="24"/>
          </w:rPr>
          <w:tab/>
        </w:r>
        <w:r w:rsidRPr="00ED567C">
          <w:rPr>
            <w:noProof/>
            <w:webHidden/>
            <w:szCs w:val="24"/>
          </w:rPr>
          <w:fldChar w:fldCharType="begin"/>
        </w:r>
        <w:r w:rsidRPr="00ED567C">
          <w:rPr>
            <w:noProof/>
            <w:webHidden/>
            <w:szCs w:val="24"/>
          </w:rPr>
          <w:instrText xml:space="preserve"> PAGEREF _Toc235221201 \h </w:instrText>
        </w:r>
        <w:r w:rsidRPr="00ED567C">
          <w:rPr>
            <w:noProof/>
            <w:webHidden/>
            <w:szCs w:val="24"/>
          </w:rPr>
        </w:r>
        <w:r w:rsidRPr="00ED567C">
          <w:rPr>
            <w:noProof/>
            <w:webHidden/>
            <w:szCs w:val="24"/>
          </w:rPr>
          <w:fldChar w:fldCharType="separate"/>
        </w:r>
        <w:r w:rsidRPr="00ED567C">
          <w:rPr>
            <w:noProof/>
            <w:webHidden/>
            <w:szCs w:val="24"/>
          </w:rPr>
          <w:t>64</w:t>
        </w:r>
        <w:r w:rsidRPr="00ED567C">
          <w:rPr>
            <w:noProof/>
            <w:webHidden/>
            <w:szCs w:val="24"/>
          </w:rPr>
          <w:fldChar w:fldCharType="end"/>
        </w:r>
      </w:hyperlink>
    </w:p>
    <w:p w14:paraId="1B7C108A" w14:textId="660119CA" w:rsidR="00ED567C" w:rsidRPr="00ED567C" w:rsidRDefault="00ED567C" w:rsidP="00ED567C">
      <w:pPr>
        <w:pStyle w:val="TableofFigures"/>
        <w:tabs>
          <w:tab w:val="right" w:leader="dot" w:pos="7927"/>
        </w:tabs>
        <w:spacing w:before="120" w:after="120"/>
        <w:rPr>
          <w:rFonts w:eastAsiaTheme="minorEastAsia"/>
          <w:noProof/>
          <w:kern w:val="2"/>
          <w:szCs w:val="24"/>
          <w:lang w:val="en-ID" w:eastAsia="en-ID"/>
          <w14:ligatures w14:val="standardContextual"/>
        </w:rPr>
      </w:pPr>
      <w:hyperlink w:anchor="_Toc235221202" w:history="1">
        <w:r w:rsidRPr="00ED567C">
          <w:rPr>
            <w:rStyle w:val="Hyperlink"/>
            <w:noProof/>
            <w:szCs w:val="24"/>
          </w:rPr>
          <w:t>Gambar 3.17 Tampilan Halaman Utama Lacak Tiket Publik</w:t>
        </w:r>
        <w:r w:rsidRPr="00ED567C">
          <w:rPr>
            <w:noProof/>
            <w:webHidden/>
            <w:szCs w:val="24"/>
          </w:rPr>
          <w:tab/>
        </w:r>
        <w:r w:rsidRPr="00ED567C">
          <w:rPr>
            <w:noProof/>
            <w:webHidden/>
            <w:szCs w:val="24"/>
          </w:rPr>
          <w:fldChar w:fldCharType="begin"/>
        </w:r>
        <w:r w:rsidRPr="00ED567C">
          <w:rPr>
            <w:noProof/>
            <w:webHidden/>
            <w:szCs w:val="24"/>
          </w:rPr>
          <w:instrText xml:space="preserve"> PAGEREF _Toc235221202 \h </w:instrText>
        </w:r>
        <w:r w:rsidRPr="00ED567C">
          <w:rPr>
            <w:noProof/>
            <w:webHidden/>
            <w:szCs w:val="24"/>
          </w:rPr>
        </w:r>
        <w:r w:rsidRPr="00ED567C">
          <w:rPr>
            <w:noProof/>
            <w:webHidden/>
            <w:szCs w:val="24"/>
          </w:rPr>
          <w:fldChar w:fldCharType="separate"/>
        </w:r>
        <w:r w:rsidRPr="00ED567C">
          <w:rPr>
            <w:noProof/>
            <w:webHidden/>
            <w:szCs w:val="24"/>
          </w:rPr>
          <w:t>65</w:t>
        </w:r>
        <w:r w:rsidRPr="00ED567C">
          <w:rPr>
            <w:noProof/>
            <w:webHidden/>
            <w:szCs w:val="24"/>
          </w:rPr>
          <w:fldChar w:fldCharType="end"/>
        </w:r>
      </w:hyperlink>
    </w:p>
    <w:p w14:paraId="019335A9" w14:textId="730662B0" w:rsidR="00ED567C" w:rsidRPr="00ED567C" w:rsidRDefault="00ED567C" w:rsidP="00ED567C">
      <w:pPr>
        <w:pStyle w:val="TableofFigures"/>
        <w:tabs>
          <w:tab w:val="right" w:leader="dot" w:pos="7927"/>
        </w:tabs>
        <w:spacing w:before="120" w:after="120"/>
        <w:rPr>
          <w:rFonts w:eastAsiaTheme="minorEastAsia"/>
          <w:noProof/>
          <w:kern w:val="2"/>
          <w:szCs w:val="24"/>
          <w:lang w:val="en-ID" w:eastAsia="en-ID"/>
          <w14:ligatures w14:val="standardContextual"/>
        </w:rPr>
      </w:pPr>
      <w:hyperlink w:anchor="_Toc235221203" w:history="1">
        <w:r w:rsidRPr="00ED567C">
          <w:rPr>
            <w:rStyle w:val="Hyperlink"/>
            <w:noProof/>
            <w:szCs w:val="24"/>
          </w:rPr>
          <w:t>Gambar 3.18 Tampilan Dashboard Statistik Publik</w:t>
        </w:r>
        <w:r w:rsidRPr="00ED567C">
          <w:rPr>
            <w:noProof/>
            <w:webHidden/>
            <w:szCs w:val="24"/>
          </w:rPr>
          <w:tab/>
        </w:r>
        <w:r w:rsidRPr="00ED567C">
          <w:rPr>
            <w:noProof/>
            <w:webHidden/>
            <w:szCs w:val="24"/>
          </w:rPr>
          <w:fldChar w:fldCharType="begin"/>
        </w:r>
        <w:r w:rsidRPr="00ED567C">
          <w:rPr>
            <w:noProof/>
            <w:webHidden/>
            <w:szCs w:val="24"/>
          </w:rPr>
          <w:instrText xml:space="preserve"> PAGEREF _Toc235221203 \h </w:instrText>
        </w:r>
        <w:r w:rsidRPr="00ED567C">
          <w:rPr>
            <w:noProof/>
            <w:webHidden/>
            <w:szCs w:val="24"/>
          </w:rPr>
        </w:r>
        <w:r w:rsidRPr="00ED567C">
          <w:rPr>
            <w:noProof/>
            <w:webHidden/>
            <w:szCs w:val="24"/>
          </w:rPr>
          <w:fldChar w:fldCharType="separate"/>
        </w:r>
        <w:r w:rsidRPr="00ED567C">
          <w:rPr>
            <w:noProof/>
            <w:webHidden/>
            <w:szCs w:val="24"/>
          </w:rPr>
          <w:t>65</w:t>
        </w:r>
        <w:r w:rsidRPr="00ED567C">
          <w:rPr>
            <w:noProof/>
            <w:webHidden/>
            <w:szCs w:val="24"/>
          </w:rPr>
          <w:fldChar w:fldCharType="end"/>
        </w:r>
      </w:hyperlink>
    </w:p>
    <w:p w14:paraId="077E385D" w14:textId="738A3994" w:rsidR="00ED567C" w:rsidRPr="00ED567C" w:rsidRDefault="00ED567C" w:rsidP="00ED567C">
      <w:pPr>
        <w:pStyle w:val="TableofFigures"/>
        <w:tabs>
          <w:tab w:val="right" w:leader="dot" w:pos="7927"/>
        </w:tabs>
        <w:spacing w:before="120" w:after="120"/>
        <w:rPr>
          <w:rFonts w:eastAsiaTheme="minorEastAsia"/>
          <w:noProof/>
          <w:kern w:val="2"/>
          <w:szCs w:val="24"/>
          <w:lang w:val="en-ID" w:eastAsia="en-ID"/>
          <w14:ligatures w14:val="standardContextual"/>
        </w:rPr>
      </w:pPr>
      <w:hyperlink w:anchor="_Toc235221204" w:history="1">
        <w:r w:rsidRPr="00ED567C">
          <w:rPr>
            <w:rStyle w:val="Hyperlink"/>
            <w:noProof/>
            <w:szCs w:val="24"/>
          </w:rPr>
          <w:t>Gambar 3.19 Tampilan Detail Lacak Tiket Publik</w:t>
        </w:r>
        <w:r w:rsidRPr="00ED567C">
          <w:rPr>
            <w:noProof/>
            <w:webHidden/>
            <w:szCs w:val="24"/>
          </w:rPr>
          <w:tab/>
        </w:r>
        <w:r w:rsidRPr="00ED567C">
          <w:rPr>
            <w:noProof/>
            <w:webHidden/>
            <w:szCs w:val="24"/>
          </w:rPr>
          <w:fldChar w:fldCharType="begin"/>
        </w:r>
        <w:r w:rsidRPr="00ED567C">
          <w:rPr>
            <w:noProof/>
            <w:webHidden/>
            <w:szCs w:val="24"/>
          </w:rPr>
          <w:instrText xml:space="preserve"> PAGEREF _Toc235221204 \h </w:instrText>
        </w:r>
        <w:r w:rsidRPr="00ED567C">
          <w:rPr>
            <w:noProof/>
            <w:webHidden/>
            <w:szCs w:val="24"/>
          </w:rPr>
        </w:r>
        <w:r w:rsidRPr="00ED567C">
          <w:rPr>
            <w:noProof/>
            <w:webHidden/>
            <w:szCs w:val="24"/>
          </w:rPr>
          <w:fldChar w:fldCharType="separate"/>
        </w:r>
        <w:r w:rsidRPr="00ED567C">
          <w:rPr>
            <w:noProof/>
            <w:webHidden/>
            <w:szCs w:val="24"/>
          </w:rPr>
          <w:t>66</w:t>
        </w:r>
        <w:r w:rsidRPr="00ED567C">
          <w:rPr>
            <w:noProof/>
            <w:webHidden/>
            <w:szCs w:val="24"/>
          </w:rPr>
          <w:fldChar w:fldCharType="end"/>
        </w:r>
      </w:hyperlink>
    </w:p>
    <w:p w14:paraId="10450275" w14:textId="7B76A813" w:rsidR="00ED567C" w:rsidRPr="00ED567C" w:rsidRDefault="00ED567C" w:rsidP="00ED567C">
      <w:pPr>
        <w:pStyle w:val="TableofFigures"/>
        <w:tabs>
          <w:tab w:val="right" w:leader="dot" w:pos="7927"/>
        </w:tabs>
        <w:spacing w:before="120" w:after="120"/>
        <w:rPr>
          <w:rFonts w:eastAsiaTheme="minorEastAsia"/>
          <w:noProof/>
          <w:kern w:val="2"/>
          <w:szCs w:val="24"/>
          <w:lang w:val="en-ID" w:eastAsia="en-ID"/>
          <w14:ligatures w14:val="standardContextual"/>
        </w:rPr>
      </w:pPr>
      <w:hyperlink w:anchor="_Toc235221205" w:history="1">
        <w:r w:rsidRPr="00ED567C">
          <w:rPr>
            <w:rStyle w:val="Hyperlink"/>
            <w:noProof/>
            <w:szCs w:val="24"/>
          </w:rPr>
          <w:t>Gambar 3.20 Tampilan Dashboard Admin KMC</w:t>
        </w:r>
        <w:r w:rsidRPr="00ED567C">
          <w:rPr>
            <w:noProof/>
            <w:webHidden/>
            <w:szCs w:val="24"/>
          </w:rPr>
          <w:tab/>
        </w:r>
        <w:r w:rsidRPr="00ED567C">
          <w:rPr>
            <w:noProof/>
            <w:webHidden/>
            <w:szCs w:val="24"/>
          </w:rPr>
          <w:fldChar w:fldCharType="begin"/>
        </w:r>
        <w:r w:rsidRPr="00ED567C">
          <w:rPr>
            <w:noProof/>
            <w:webHidden/>
            <w:szCs w:val="24"/>
          </w:rPr>
          <w:instrText xml:space="preserve"> PAGEREF _Toc235221205 \h </w:instrText>
        </w:r>
        <w:r w:rsidRPr="00ED567C">
          <w:rPr>
            <w:noProof/>
            <w:webHidden/>
            <w:szCs w:val="24"/>
          </w:rPr>
        </w:r>
        <w:r w:rsidRPr="00ED567C">
          <w:rPr>
            <w:noProof/>
            <w:webHidden/>
            <w:szCs w:val="24"/>
          </w:rPr>
          <w:fldChar w:fldCharType="separate"/>
        </w:r>
        <w:r w:rsidRPr="00ED567C">
          <w:rPr>
            <w:noProof/>
            <w:webHidden/>
            <w:szCs w:val="24"/>
          </w:rPr>
          <w:t>67</w:t>
        </w:r>
        <w:r w:rsidRPr="00ED567C">
          <w:rPr>
            <w:noProof/>
            <w:webHidden/>
            <w:szCs w:val="24"/>
          </w:rPr>
          <w:fldChar w:fldCharType="end"/>
        </w:r>
      </w:hyperlink>
    </w:p>
    <w:p w14:paraId="427C0A19" w14:textId="2B68C413" w:rsidR="00ED567C" w:rsidRPr="00ED567C" w:rsidRDefault="00ED567C" w:rsidP="00ED567C">
      <w:pPr>
        <w:pStyle w:val="TableofFigures"/>
        <w:tabs>
          <w:tab w:val="right" w:leader="dot" w:pos="7927"/>
        </w:tabs>
        <w:spacing w:before="120" w:after="120"/>
        <w:rPr>
          <w:rFonts w:eastAsiaTheme="minorEastAsia"/>
          <w:noProof/>
          <w:kern w:val="2"/>
          <w:szCs w:val="24"/>
          <w:lang w:val="en-ID" w:eastAsia="en-ID"/>
          <w14:ligatures w14:val="standardContextual"/>
        </w:rPr>
      </w:pPr>
      <w:hyperlink w:anchor="_Toc235221206" w:history="1">
        <w:r w:rsidRPr="00ED567C">
          <w:rPr>
            <w:rStyle w:val="Hyperlink"/>
            <w:noProof/>
            <w:szCs w:val="24"/>
          </w:rPr>
          <w:t>Gambar 3.21 Tampilan Halaman Daftar Notifikasi Admin KMC</w:t>
        </w:r>
        <w:r w:rsidRPr="00ED567C">
          <w:rPr>
            <w:noProof/>
            <w:webHidden/>
            <w:szCs w:val="24"/>
          </w:rPr>
          <w:tab/>
        </w:r>
        <w:r w:rsidRPr="00ED567C">
          <w:rPr>
            <w:noProof/>
            <w:webHidden/>
            <w:szCs w:val="24"/>
          </w:rPr>
          <w:fldChar w:fldCharType="begin"/>
        </w:r>
        <w:r w:rsidRPr="00ED567C">
          <w:rPr>
            <w:noProof/>
            <w:webHidden/>
            <w:szCs w:val="24"/>
          </w:rPr>
          <w:instrText xml:space="preserve"> PAGEREF _Toc235221206 \h </w:instrText>
        </w:r>
        <w:r w:rsidRPr="00ED567C">
          <w:rPr>
            <w:noProof/>
            <w:webHidden/>
            <w:szCs w:val="24"/>
          </w:rPr>
        </w:r>
        <w:r w:rsidRPr="00ED567C">
          <w:rPr>
            <w:noProof/>
            <w:webHidden/>
            <w:szCs w:val="24"/>
          </w:rPr>
          <w:fldChar w:fldCharType="separate"/>
        </w:r>
        <w:r w:rsidRPr="00ED567C">
          <w:rPr>
            <w:noProof/>
            <w:webHidden/>
            <w:szCs w:val="24"/>
          </w:rPr>
          <w:t>67</w:t>
        </w:r>
        <w:r w:rsidRPr="00ED567C">
          <w:rPr>
            <w:noProof/>
            <w:webHidden/>
            <w:szCs w:val="24"/>
          </w:rPr>
          <w:fldChar w:fldCharType="end"/>
        </w:r>
      </w:hyperlink>
    </w:p>
    <w:p w14:paraId="2B9C3D22" w14:textId="699BAE1B" w:rsidR="00ED567C" w:rsidRPr="00ED567C" w:rsidRDefault="00ED567C" w:rsidP="00ED567C">
      <w:pPr>
        <w:pStyle w:val="TableofFigures"/>
        <w:tabs>
          <w:tab w:val="right" w:leader="dot" w:pos="7927"/>
        </w:tabs>
        <w:spacing w:before="120" w:after="120"/>
        <w:rPr>
          <w:rFonts w:eastAsiaTheme="minorEastAsia"/>
          <w:noProof/>
          <w:kern w:val="2"/>
          <w:szCs w:val="24"/>
          <w:lang w:val="en-ID" w:eastAsia="en-ID"/>
          <w14:ligatures w14:val="standardContextual"/>
        </w:rPr>
      </w:pPr>
      <w:hyperlink w:anchor="_Toc235221207" w:history="1">
        <w:r w:rsidRPr="00ED567C">
          <w:rPr>
            <w:rStyle w:val="Hyperlink"/>
            <w:noProof/>
            <w:szCs w:val="24"/>
          </w:rPr>
          <w:t>Gambar 3.22 Tampilan Halaman Daftar Tiket Admin KMC</w:t>
        </w:r>
        <w:r w:rsidRPr="00ED567C">
          <w:rPr>
            <w:noProof/>
            <w:webHidden/>
            <w:szCs w:val="24"/>
          </w:rPr>
          <w:tab/>
        </w:r>
        <w:r w:rsidRPr="00ED567C">
          <w:rPr>
            <w:noProof/>
            <w:webHidden/>
            <w:szCs w:val="24"/>
          </w:rPr>
          <w:fldChar w:fldCharType="begin"/>
        </w:r>
        <w:r w:rsidRPr="00ED567C">
          <w:rPr>
            <w:noProof/>
            <w:webHidden/>
            <w:szCs w:val="24"/>
          </w:rPr>
          <w:instrText xml:space="preserve"> PAGEREF _Toc235221207 \h </w:instrText>
        </w:r>
        <w:r w:rsidRPr="00ED567C">
          <w:rPr>
            <w:noProof/>
            <w:webHidden/>
            <w:szCs w:val="24"/>
          </w:rPr>
        </w:r>
        <w:r w:rsidRPr="00ED567C">
          <w:rPr>
            <w:noProof/>
            <w:webHidden/>
            <w:szCs w:val="24"/>
          </w:rPr>
          <w:fldChar w:fldCharType="separate"/>
        </w:r>
        <w:r w:rsidRPr="00ED567C">
          <w:rPr>
            <w:noProof/>
            <w:webHidden/>
            <w:szCs w:val="24"/>
          </w:rPr>
          <w:t>68</w:t>
        </w:r>
        <w:r w:rsidRPr="00ED567C">
          <w:rPr>
            <w:noProof/>
            <w:webHidden/>
            <w:szCs w:val="24"/>
          </w:rPr>
          <w:fldChar w:fldCharType="end"/>
        </w:r>
      </w:hyperlink>
    </w:p>
    <w:p w14:paraId="23E20DA1" w14:textId="2103A971" w:rsidR="00ED567C" w:rsidRPr="00ED567C" w:rsidRDefault="00ED567C" w:rsidP="00ED567C">
      <w:pPr>
        <w:pStyle w:val="TableofFigures"/>
        <w:tabs>
          <w:tab w:val="right" w:leader="dot" w:pos="7927"/>
        </w:tabs>
        <w:spacing w:before="120" w:after="120"/>
        <w:rPr>
          <w:rFonts w:eastAsiaTheme="minorEastAsia"/>
          <w:noProof/>
          <w:kern w:val="2"/>
          <w:szCs w:val="24"/>
          <w:lang w:val="en-ID" w:eastAsia="en-ID"/>
          <w14:ligatures w14:val="standardContextual"/>
        </w:rPr>
      </w:pPr>
      <w:hyperlink w:anchor="_Toc235221208" w:history="1">
        <w:r w:rsidRPr="00ED567C">
          <w:rPr>
            <w:rStyle w:val="Hyperlink"/>
            <w:noProof/>
            <w:szCs w:val="24"/>
          </w:rPr>
          <w:t>Gambar 3.23 Tampilan Halaman Detail Tiket Admin KMC</w:t>
        </w:r>
        <w:r w:rsidRPr="00ED567C">
          <w:rPr>
            <w:noProof/>
            <w:webHidden/>
            <w:szCs w:val="24"/>
          </w:rPr>
          <w:tab/>
        </w:r>
        <w:r w:rsidRPr="00ED567C">
          <w:rPr>
            <w:noProof/>
            <w:webHidden/>
            <w:szCs w:val="24"/>
          </w:rPr>
          <w:fldChar w:fldCharType="begin"/>
        </w:r>
        <w:r w:rsidRPr="00ED567C">
          <w:rPr>
            <w:noProof/>
            <w:webHidden/>
            <w:szCs w:val="24"/>
          </w:rPr>
          <w:instrText xml:space="preserve"> PAGEREF _Toc235221208 \h </w:instrText>
        </w:r>
        <w:r w:rsidRPr="00ED567C">
          <w:rPr>
            <w:noProof/>
            <w:webHidden/>
            <w:szCs w:val="24"/>
          </w:rPr>
        </w:r>
        <w:r w:rsidRPr="00ED567C">
          <w:rPr>
            <w:noProof/>
            <w:webHidden/>
            <w:szCs w:val="24"/>
          </w:rPr>
          <w:fldChar w:fldCharType="separate"/>
        </w:r>
        <w:r w:rsidRPr="00ED567C">
          <w:rPr>
            <w:noProof/>
            <w:webHidden/>
            <w:szCs w:val="24"/>
          </w:rPr>
          <w:t>68</w:t>
        </w:r>
        <w:r w:rsidRPr="00ED567C">
          <w:rPr>
            <w:noProof/>
            <w:webHidden/>
            <w:szCs w:val="24"/>
          </w:rPr>
          <w:fldChar w:fldCharType="end"/>
        </w:r>
      </w:hyperlink>
    </w:p>
    <w:p w14:paraId="3231AFE2" w14:textId="14197AC0" w:rsidR="00ED567C" w:rsidRPr="00ED567C" w:rsidRDefault="00ED567C" w:rsidP="00ED567C">
      <w:pPr>
        <w:pStyle w:val="TableofFigures"/>
        <w:tabs>
          <w:tab w:val="right" w:leader="dot" w:pos="7927"/>
        </w:tabs>
        <w:spacing w:before="120" w:after="120"/>
        <w:rPr>
          <w:rFonts w:eastAsiaTheme="minorEastAsia"/>
          <w:noProof/>
          <w:kern w:val="2"/>
          <w:szCs w:val="24"/>
          <w:lang w:val="en-ID" w:eastAsia="en-ID"/>
          <w14:ligatures w14:val="standardContextual"/>
        </w:rPr>
      </w:pPr>
      <w:hyperlink w:anchor="_Toc235221209" w:history="1">
        <w:r w:rsidRPr="00ED567C">
          <w:rPr>
            <w:rStyle w:val="Hyperlink"/>
            <w:noProof/>
            <w:szCs w:val="24"/>
          </w:rPr>
          <w:t>Gambar 3.24 Tampilan Halaman Edit Tiket Admin KMC</w:t>
        </w:r>
        <w:r w:rsidRPr="00ED567C">
          <w:rPr>
            <w:noProof/>
            <w:webHidden/>
            <w:szCs w:val="24"/>
          </w:rPr>
          <w:tab/>
        </w:r>
        <w:r w:rsidRPr="00ED567C">
          <w:rPr>
            <w:noProof/>
            <w:webHidden/>
            <w:szCs w:val="24"/>
          </w:rPr>
          <w:fldChar w:fldCharType="begin"/>
        </w:r>
        <w:r w:rsidRPr="00ED567C">
          <w:rPr>
            <w:noProof/>
            <w:webHidden/>
            <w:szCs w:val="24"/>
          </w:rPr>
          <w:instrText xml:space="preserve"> PAGEREF _Toc235221209 \h </w:instrText>
        </w:r>
        <w:r w:rsidRPr="00ED567C">
          <w:rPr>
            <w:noProof/>
            <w:webHidden/>
            <w:szCs w:val="24"/>
          </w:rPr>
        </w:r>
        <w:r w:rsidRPr="00ED567C">
          <w:rPr>
            <w:noProof/>
            <w:webHidden/>
            <w:szCs w:val="24"/>
          </w:rPr>
          <w:fldChar w:fldCharType="separate"/>
        </w:r>
        <w:r w:rsidRPr="00ED567C">
          <w:rPr>
            <w:noProof/>
            <w:webHidden/>
            <w:szCs w:val="24"/>
          </w:rPr>
          <w:t>69</w:t>
        </w:r>
        <w:r w:rsidRPr="00ED567C">
          <w:rPr>
            <w:noProof/>
            <w:webHidden/>
            <w:szCs w:val="24"/>
          </w:rPr>
          <w:fldChar w:fldCharType="end"/>
        </w:r>
      </w:hyperlink>
    </w:p>
    <w:p w14:paraId="37353523" w14:textId="3DC206A8" w:rsidR="00ED567C" w:rsidRPr="00ED567C" w:rsidRDefault="00ED567C" w:rsidP="00ED567C">
      <w:pPr>
        <w:pStyle w:val="TableofFigures"/>
        <w:tabs>
          <w:tab w:val="right" w:leader="dot" w:pos="7927"/>
        </w:tabs>
        <w:spacing w:before="120" w:after="120"/>
        <w:rPr>
          <w:rFonts w:eastAsiaTheme="minorEastAsia"/>
          <w:noProof/>
          <w:kern w:val="2"/>
          <w:szCs w:val="24"/>
          <w:lang w:val="en-ID" w:eastAsia="en-ID"/>
          <w14:ligatures w14:val="standardContextual"/>
        </w:rPr>
      </w:pPr>
      <w:hyperlink w:anchor="_Toc235221210" w:history="1">
        <w:r w:rsidRPr="00ED567C">
          <w:rPr>
            <w:rStyle w:val="Hyperlink"/>
            <w:noProof/>
            <w:szCs w:val="24"/>
          </w:rPr>
          <w:t>Gambar 3.25 Tampilan Halaman Tambah Tiket Manual</w:t>
        </w:r>
        <w:r w:rsidRPr="00ED567C">
          <w:rPr>
            <w:noProof/>
            <w:webHidden/>
            <w:szCs w:val="24"/>
          </w:rPr>
          <w:tab/>
        </w:r>
        <w:r w:rsidRPr="00ED567C">
          <w:rPr>
            <w:noProof/>
            <w:webHidden/>
            <w:szCs w:val="24"/>
          </w:rPr>
          <w:fldChar w:fldCharType="begin"/>
        </w:r>
        <w:r w:rsidRPr="00ED567C">
          <w:rPr>
            <w:noProof/>
            <w:webHidden/>
            <w:szCs w:val="24"/>
          </w:rPr>
          <w:instrText xml:space="preserve"> PAGEREF _Toc235221210 \h </w:instrText>
        </w:r>
        <w:r w:rsidRPr="00ED567C">
          <w:rPr>
            <w:noProof/>
            <w:webHidden/>
            <w:szCs w:val="24"/>
          </w:rPr>
        </w:r>
        <w:r w:rsidRPr="00ED567C">
          <w:rPr>
            <w:noProof/>
            <w:webHidden/>
            <w:szCs w:val="24"/>
          </w:rPr>
          <w:fldChar w:fldCharType="separate"/>
        </w:r>
        <w:r w:rsidRPr="00ED567C">
          <w:rPr>
            <w:noProof/>
            <w:webHidden/>
            <w:szCs w:val="24"/>
          </w:rPr>
          <w:t>69</w:t>
        </w:r>
        <w:r w:rsidRPr="00ED567C">
          <w:rPr>
            <w:noProof/>
            <w:webHidden/>
            <w:szCs w:val="24"/>
          </w:rPr>
          <w:fldChar w:fldCharType="end"/>
        </w:r>
      </w:hyperlink>
    </w:p>
    <w:p w14:paraId="0F4456DC" w14:textId="530E9C07" w:rsidR="00ED567C" w:rsidRPr="00ED567C" w:rsidRDefault="00ED567C" w:rsidP="00ED567C">
      <w:pPr>
        <w:pStyle w:val="TableofFigures"/>
        <w:tabs>
          <w:tab w:val="right" w:leader="dot" w:pos="7927"/>
        </w:tabs>
        <w:spacing w:before="120" w:after="120"/>
        <w:rPr>
          <w:rFonts w:eastAsiaTheme="minorEastAsia"/>
          <w:noProof/>
          <w:kern w:val="2"/>
          <w:szCs w:val="24"/>
          <w:lang w:val="en-ID" w:eastAsia="en-ID"/>
          <w14:ligatures w14:val="standardContextual"/>
        </w:rPr>
      </w:pPr>
      <w:hyperlink w:anchor="_Toc235221211" w:history="1">
        <w:r w:rsidRPr="00ED567C">
          <w:rPr>
            <w:rStyle w:val="Hyperlink"/>
            <w:noProof/>
            <w:szCs w:val="24"/>
          </w:rPr>
          <w:t>Gambar 3.26 Tampilan Halaman Manajemen Data OPD</w:t>
        </w:r>
        <w:r w:rsidRPr="00ED567C">
          <w:rPr>
            <w:noProof/>
            <w:webHidden/>
            <w:szCs w:val="24"/>
          </w:rPr>
          <w:tab/>
        </w:r>
        <w:r w:rsidRPr="00ED567C">
          <w:rPr>
            <w:noProof/>
            <w:webHidden/>
            <w:szCs w:val="24"/>
          </w:rPr>
          <w:fldChar w:fldCharType="begin"/>
        </w:r>
        <w:r w:rsidRPr="00ED567C">
          <w:rPr>
            <w:noProof/>
            <w:webHidden/>
            <w:szCs w:val="24"/>
          </w:rPr>
          <w:instrText xml:space="preserve"> PAGEREF _Toc235221211 \h </w:instrText>
        </w:r>
        <w:r w:rsidRPr="00ED567C">
          <w:rPr>
            <w:noProof/>
            <w:webHidden/>
            <w:szCs w:val="24"/>
          </w:rPr>
        </w:r>
        <w:r w:rsidRPr="00ED567C">
          <w:rPr>
            <w:noProof/>
            <w:webHidden/>
            <w:szCs w:val="24"/>
          </w:rPr>
          <w:fldChar w:fldCharType="separate"/>
        </w:r>
        <w:r w:rsidRPr="00ED567C">
          <w:rPr>
            <w:noProof/>
            <w:webHidden/>
            <w:szCs w:val="24"/>
          </w:rPr>
          <w:t>70</w:t>
        </w:r>
        <w:r w:rsidRPr="00ED567C">
          <w:rPr>
            <w:noProof/>
            <w:webHidden/>
            <w:szCs w:val="24"/>
          </w:rPr>
          <w:fldChar w:fldCharType="end"/>
        </w:r>
      </w:hyperlink>
    </w:p>
    <w:p w14:paraId="4BC4F2EA" w14:textId="63A2C341" w:rsidR="00ED567C" w:rsidRPr="00ED567C" w:rsidRDefault="00ED567C" w:rsidP="00ED567C">
      <w:pPr>
        <w:pStyle w:val="TableofFigures"/>
        <w:tabs>
          <w:tab w:val="right" w:leader="dot" w:pos="7927"/>
        </w:tabs>
        <w:spacing w:before="120" w:after="120"/>
        <w:rPr>
          <w:rFonts w:eastAsiaTheme="minorEastAsia"/>
          <w:noProof/>
          <w:kern w:val="2"/>
          <w:szCs w:val="24"/>
          <w:lang w:val="en-ID" w:eastAsia="en-ID"/>
          <w14:ligatures w14:val="standardContextual"/>
        </w:rPr>
      </w:pPr>
      <w:hyperlink w:anchor="_Toc235221212" w:history="1">
        <w:r w:rsidRPr="00ED567C">
          <w:rPr>
            <w:rStyle w:val="Hyperlink"/>
            <w:noProof/>
            <w:szCs w:val="24"/>
          </w:rPr>
          <w:t>Gambar 3.27 Tampilan Halaman Tambah Data OPD</w:t>
        </w:r>
        <w:r w:rsidRPr="00ED567C">
          <w:rPr>
            <w:noProof/>
            <w:webHidden/>
            <w:szCs w:val="24"/>
          </w:rPr>
          <w:tab/>
        </w:r>
        <w:r w:rsidRPr="00ED567C">
          <w:rPr>
            <w:noProof/>
            <w:webHidden/>
            <w:szCs w:val="24"/>
          </w:rPr>
          <w:fldChar w:fldCharType="begin"/>
        </w:r>
        <w:r w:rsidRPr="00ED567C">
          <w:rPr>
            <w:noProof/>
            <w:webHidden/>
            <w:szCs w:val="24"/>
          </w:rPr>
          <w:instrText xml:space="preserve"> PAGEREF _Toc235221212 \h </w:instrText>
        </w:r>
        <w:r w:rsidRPr="00ED567C">
          <w:rPr>
            <w:noProof/>
            <w:webHidden/>
            <w:szCs w:val="24"/>
          </w:rPr>
        </w:r>
        <w:r w:rsidRPr="00ED567C">
          <w:rPr>
            <w:noProof/>
            <w:webHidden/>
            <w:szCs w:val="24"/>
          </w:rPr>
          <w:fldChar w:fldCharType="separate"/>
        </w:r>
        <w:r w:rsidRPr="00ED567C">
          <w:rPr>
            <w:noProof/>
            <w:webHidden/>
            <w:szCs w:val="24"/>
          </w:rPr>
          <w:t>70</w:t>
        </w:r>
        <w:r w:rsidRPr="00ED567C">
          <w:rPr>
            <w:noProof/>
            <w:webHidden/>
            <w:szCs w:val="24"/>
          </w:rPr>
          <w:fldChar w:fldCharType="end"/>
        </w:r>
      </w:hyperlink>
    </w:p>
    <w:p w14:paraId="5DA7CF4D" w14:textId="30621416" w:rsidR="00ED567C" w:rsidRPr="00ED567C" w:rsidRDefault="00ED567C" w:rsidP="00ED567C">
      <w:pPr>
        <w:pStyle w:val="TableofFigures"/>
        <w:tabs>
          <w:tab w:val="right" w:leader="dot" w:pos="7927"/>
        </w:tabs>
        <w:spacing w:before="120" w:after="120"/>
        <w:rPr>
          <w:rFonts w:eastAsiaTheme="minorEastAsia"/>
          <w:noProof/>
          <w:kern w:val="2"/>
          <w:szCs w:val="24"/>
          <w:lang w:val="en-ID" w:eastAsia="en-ID"/>
          <w14:ligatures w14:val="standardContextual"/>
        </w:rPr>
      </w:pPr>
      <w:hyperlink w:anchor="_Toc235221213" w:history="1">
        <w:r w:rsidRPr="00ED567C">
          <w:rPr>
            <w:rStyle w:val="Hyperlink"/>
            <w:noProof/>
            <w:szCs w:val="24"/>
          </w:rPr>
          <w:t>Gambar 3.28 Tampilan Halaman Edit Data OPD</w:t>
        </w:r>
        <w:r w:rsidRPr="00ED567C">
          <w:rPr>
            <w:noProof/>
            <w:webHidden/>
            <w:szCs w:val="24"/>
          </w:rPr>
          <w:tab/>
        </w:r>
        <w:r w:rsidRPr="00ED567C">
          <w:rPr>
            <w:noProof/>
            <w:webHidden/>
            <w:szCs w:val="24"/>
          </w:rPr>
          <w:fldChar w:fldCharType="begin"/>
        </w:r>
        <w:r w:rsidRPr="00ED567C">
          <w:rPr>
            <w:noProof/>
            <w:webHidden/>
            <w:szCs w:val="24"/>
          </w:rPr>
          <w:instrText xml:space="preserve"> PAGEREF _Toc235221213 \h </w:instrText>
        </w:r>
        <w:r w:rsidRPr="00ED567C">
          <w:rPr>
            <w:noProof/>
            <w:webHidden/>
            <w:szCs w:val="24"/>
          </w:rPr>
        </w:r>
        <w:r w:rsidRPr="00ED567C">
          <w:rPr>
            <w:noProof/>
            <w:webHidden/>
            <w:szCs w:val="24"/>
          </w:rPr>
          <w:fldChar w:fldCharType="separate"/>
        </w:r>
        <w:r w:rsidRPr="00ED567C">
          <w:rPr>
            <w:noProof/>
            <w:webHidden/>
            <w:szCs w:val="24"/>
          </w:rPr>
          <w:t>71</w:t>
        </w:r>
        <w:r w:rsidRPr="00ED567C">
          <w:rPr>
            <w:noProof/>
            <w:webHidden/>
            <w:szCs w:val="24"/>
          </w:rPr>
          <w:fldChar w:fldCharType="end"/>
        </w:r>
      </w:hyperlink>
    </w:p>
    <w:p w14:paraId="09C8A414" w14:textId="26FD65AC" w:rsidR="00ED567C" w:rsidRPr="00ED567C" w:rsidRDefault="00ED567C" w:rsidP="00ED567C">
      <w:pPr>
        <w:pStyle w:val="TableofFigures"/>
        <w:tabs>
          <w:tab w:val="right" w:leader="dot" w:pos="7927"/>
        </w:tabs>
        <w:spacing w:before="120" w:after="120"/>
        <w:rPr>
          <w:rFonts w:eastAsiaTheme="minorEastAsia"/>
          <w:noProof/>
          <w:kern w:val="2"/>
          <w:szCs w:val="24"/>
          <w:lang w:val="en-ID" w:eastAsia="en-ID"/>
          <w14:ligatures w14:val="standardContextual"/>
        </w:rPr>
      </w:pPr>
      <w:hyperlink w:anchor="_Toc235221214" w:history="1">
        <w:r w:rsidRPr="00ED567C">
          <w:rPr>
            <w:rStyle w:val="Hyperlink"/>
            <w:noProof/>
            <w:szCs w:val="24"/>
          </w:rPr>
          <w:t>Gambar 3.29 Tampilan Halaman Profil Admin KMC</w:t>
        </w:r>
        <w:r w:rsidRPr="00ED567C">
          <w:rPr>
            <w:noProof/>
            <w:webHidden/>
            <w:szCs w:val="24"/>
          </w:rPr>
          <w:tab/>
        </w:r>
        <w:r w:rsidRPr="00ED567C">
          <w:rPr>
            <w:noProof/>
            <w:webHidden/>
            <w:szCs w:val="24"/>
          </w:rPr>
          <w:fldChar w:fldCharType="begin"/>
        </w:r>
        <w:r w:rsidRPr="00ED567C">
          <w:rPr>
            <w:noProof/>
            <w:webHidden/>
            <w:szCs w:val="24"/>
          </w:rPr>
          <w:instrText xml:space="preserve"> PAGEREF _Toc235221214 \h </w:instrText>
        </w:r>
        <w:r w:rsidRPr="00ED567C">
          <w:rPr>
            <w:noProof/>
            <w:webHidden/>
            <w:szCs w:val="24"/>
          </w:rPr>
        </w:r>
        <w:r w:rsidRPr="00ED567C">
          <w:rPr>
            <w:noProof/>
            <w:webHidden/>
            <w:szCs w:val="24"/>
          </w:rPr>
          <w:fldChar w:fldCharType="separate"/>
        </w:r>
        <w:r w:rsidRPr="00ED567C">
          <w:rPr>
            <w:noProof/>
            <w:webHidden/>
            <w:szCs w:val="24"/>
          </w:rPr>
          <w:t>71</w:t>
        </w:r>
        <w:r w:rsidRPr="00ED567C">
          <w:rPr>
            <w:noProof/>
            <w:webHidden/>
            <w:szCs w:val="24"/>
          </w:rPr>
          <w:fldChar w:fldCharType="end"/>
        </w:r>
      </w:hyperlink>
    </w:p>
    <w:p w14:paraId="714B4457" w14:textId="3F60EF15" w:rsidR="00ED567C" w:rsidRPr="00ED567C" w:rsidRDefault="00ED567C" w:rsidP="00ED567C">
      <w:pPr>
        <w:pStyle w:val="TableofFigures"/>
        <w:tabs>
          <w:tab w:val="right" w:leader="dot" w:pos="7927"/>
        </w:tabs>
        <w:spacing w:before="120" w:after="120"/>
        <w:rPr>
          <w:rFonts w:eastAsiaTheme="minorEastAsia"/>
          <w:noProof/>
          <w:kern w:val="2"/>
          <w:szCs w:val="24"/>
          <w:lang w:val="en-ID" w:eastAsia="en-ID"/>
          <w14:ligatures w14:val="standardContextual"/>
        </w:rPr>
      </w:pPr>
      <w:hyperlink w:anchor="_Toc235221215" w:history="1">
        <w:r w:rsidRPr="00ED567C">
          <w:rPr>
            <w:rStyle w:val="Hyperlink"/>
            <w:noProof/>
            <w:szCs w:val="24"/>
          </w:rPr>
          <w:t>Gambar 3.30 Tampilan Dashboard Pengguna OPD</w:t>
        </w:r>
        <w:r w:rsidRPr="00ED567C">
          <w:rPr>
            <w:noProof/>
            <w:webHidden/>
            <w:szCs w:val="24"/>
          </w:rPr>
          <w:tab/>
        </w:r>
        <w:r w:rsidRPr="00ED567C">
          <w:rPr>
            <w:noProof/>
            <w:webHidden/>
            <w:szCs w:val="24"/>
          </w:rPr>
          <w:fldChar w:fldCharType="begin"/>
        </w:r>
        <w:r w:rsidRPr="00ED567C">
          <w:rPr>
            <w:noProof/>
            <w:webHidden/>
            <w:szCs w:val="24"/>
          </w:rPr>
          <w:instrText xml:space="preserve"> PAGEREF _Toc235221215 \h </w:instrText>
        </w:r>
        <w:r w:rsidRPr="00ED567C">
          <w:rPr>
            <w:noProof/>
            <w:webHidden/>
            <w:szCs w:val="24"/>
          </w:rPr>
        </w:r>
        <w:r w:rsidRPr="00ED567C">
          <w:rPr>
            <w:noProof/>
            <w:webHidden/>
            <w:szCs w:val="24"/>
          </w:rPr>
          <w:fldChar w:fldCharType="separate"/>
        </w:r>
        <w:r w:rsidRPr="00ED567C">
          <w:rPr>
            <w:noProof/>
            <w:webHidden/>
            <w:szCs w:val="24"/>
          </w:rPr>
          <w:t>72</w:t>
        </w:r>
        <w:r w:rsidRPr="00ED567C">
          <w:rPr>
            <w:noProof/>
            <w:webHidden/>
            <w:szCs w:val="24"/>
          </w:rPr>
          <w:fldChar w:fldCharType="end"/>
        </w:r>
      </w:hyperlink>
    </w:p>
    <w:p w14:paraId="6F89BCD5" w14:textId="758209D0" w:rsidR="00ED567C" w:rsidRPr="00ED567C" w:rsidRDefault="00ED567C" w:rsidP="00ED567C">
      <w:pPr>
        <w:pStyle w:val="TableofFigures"/>
        <w:tabs>
          <w:tab w:val="right" w:leader="dot" w:pos="7927"/>
        </w:tabs>
        <w:spacing w:before="120" w:after="120"/>
        <w:rPr>
          <w:rFonts w:eastAsiaTheme="minorEastAsia"/>
          <w:noProof/>
          <w:kern w:val="2"/>
          <w:szCs w:val="24"/>
          <w:lang w:val="en-ID" w:eastAsia="en-ID"/>
          <w14:ligatures w14:val="standardContextual"/>
        </w:rPr>
      </w:pPr>
      <w:hyperlink w:anchor="_Toc235221216" w:history="1">
        <w:r w:rsidRPr="00ED567C">
          <w:rPr>
            <w:rStyle w:val="Hyperlink"/>
            <w:noProof/>
            <w:szCs w:val="24"/>
          </w:rPr>
          <w:t>Gambar 3.31 Tampilan Halaman Daftar Tiket OPD</w:t>
        </w:r>
        <w:r w:rsidRPr="00ED567C">
          <w:rPr>
            <w:noProof/>
            <w:webHidden/>
            <w:szCs w:val="24"/>
          </w:rPr>
          <w:tab/>
        </w:r>
        <w:r w:rsidRPr="00ED567C">
          <w:rPr>
            <w:noProof/>
            <w:webHidden/>
            <w:szCs w:val="24"/>
          </w:rPr>
          <w:fldChar w:fldCharType="begin"/>
        </w:r>
        <w:r w:rsidRPr="00ED567C">
          <w:rPr>
            <w:noProof/>
            <w:webHidden/>
            <w:szCs w:val="24"/>
          </w:rPr>
          <w:instrText xml:space="preserve"> PAGEREF _Toc235221216 \h </w:instrText>
        </w:r>
        <w:r w:rsidRPr="00ED567C">
          <w:rPr>
            <w:noProof/>
            <w:webHidden/>
            <w:szCs w:val="24"/>
          </w:rPr>
        </w:r>
        <w:r w:rsidRPr="00ED567C">
          <w:rPr>
            <w:noProof/>
            <w:webHidden/>
            <w:szCs w:val="24"/>
          </w:rPr>
          <w:fldChar w:fldCharType="separate"/>
        </w:r>
        <w:r w:rsidRPr="00ED567C">
          <w:rPr>
            <w:noProof/>
            <w:webHidden/>
            <w:szCs w:val="24"/>
          </w:rPr>
          <w:t>72</w:t>
        </w:r>
        <w:r w:rsidRPr="00ED567C">
          <w:rPr>
            <w:noProof/>
            <w:webHidden/>
            <w:szCs w:val="24"/>
          </w:rPr>
          <w:fldChar w:fldCharType="end"/>
        </w:r>
      </w:hyperlink>
    </w:p>
    <w:p w14:paraId="121E21B5" w14:textId="0247AD1C" w:rsidR="00ED567C" w:rsidRPr="00ED567C" w:rsidRDefault="00ED567C" w:rsidP="00ED567C">
      <w:pPr>
        <w:pStyle w:val="TableofFigures"/>
        <w:tabs>
          <w:tab w:val="right" w:leader="dot" w:pos="7927"/>
        </w:tabs>
        <w:spacing w:before="120" w:after="120"/>
        <w:rPr>
          <w:rFonts w:eastAsiaTheme="minorEastAsia"/>
          <w:noProof/>
          <w:kern w:val="2"/>
          <w:szCs w:val="24"/>
          <w:lang w:val="en-ID" w:eastAsia="en-ID"/>
          <w14:ligatures w14:val="standardContextual"/>
        </w:rPr>
      </w:pPr>
      <w:hyperlink w:anchor="_Toc235221217" w:history="1">
        <w:r w:rsidRPr="00ED567C">
          <w:rPr>
            <w:rStyle w:val="Hyperlink"/>
            <w:noProof/>
            <w:szCs w:val="24"/>
          </w:rPr>
          <w:t>Gambar 3.32 Tampilan Halaman Detail Tiket OPD</w:t>
        </w:r>
        <w:r w:rsidRPr="00ED567C">
          <w:rPr>
            <w:noProof/>
            <w:webHidden/>
            <w:szCs w:val="24"/>
          </w:rPr>
          <w:tab/>
        </w:r>
        <w:r w:rsidRPr="00ED567C">
          <w:rPr>
            <w:noProof/>
            <w:webHidden/>
            <w:szCs w:val="24"/>
          </w:rPr>
          <w:fldChar w:fldCharType="begin"/>
        </w:r>
        <w:r w:rsidRPr="00ED567C">
          <w:rPr>
            <w:noProof/>
            <w:webHidden/>
            <w:szCs w:val="24"/>
          </w:rPr>
          <w:instrText xml:space="preserve"> PAGEREF _Toc235221217 \h </w:instrText>
        </w:r>
        <w:r w:rsidRPr="00ED567C">
          <w:rPr>
            <w:noProof/>
            <w:webHidden/>
            <w:szCs w:val="24"/>
          </w:rPr>
        </w:r>
        <w:r w:rsidRPr="00ED567C">
          <w:rPr>
            <w:noProof/>
            <w:webHidden/>
            <w:szCs w:val="24"/>
          </w:rPr>
          <w:fldChar w:fldCharType="separate"/>
        </w:r>
        <w:r w:rsidRPr="00ED567C">
          <w:rPr>
            <w:noProof/>
            <w:webHidden/>
            <w:szCs w:val="24"/>
          </w:rPr>
          <w:t>73</w:t>
        </w:r>
        <w:r w:rsidRPr="00ED567C">
          <w:rPr>
            <w:noProof/>
            <w:webHidden/>
            <w:szCs w:val="24"/>
          </w:rPr>
          <w:fldChar w:fldCharType="end"/>
        </w:r>
      </w:hyperlink>
    </w:p>
    <w:p w14:paraId="28FFC6A4" w14:textId="3BD08643" w:rsidR="00ED567C" w:rsidRPr="00ED567C" w:rsidRDefault="00ED567C" w:rsidP="00ED567C">
      <w:pPr>
        <w:pStyle w:val="TableofFigures"/>
        <w:tabs>
          <w:tab w:val="right" w:leader="dot" w:pos="7927"/>
        </w:tabs>
        <w:spacing w:before="120" w:after="120"/>
        <w:rPr>
          <w:rFonts w:eastAsiaTheme="minorEastAsia"/>
          <w:noProof/>
          <w:kern w:val="2"/>
          <w:szCs w:val="24"/>
          <w:lang w:val="en-ID" w:eastAsia="en-ID"/>
          <w14:ligatures w14:val="standardContextual"/>
        </w:rPr>
      </w:pPr>
      <w:hyperlink w:anchor="_Toc235221218" w:history="1">
        <w:r w:rsidRPr="00ED567C">
          <w:rPr>
            <w:rStyle w:val="Hyperlink"/>
            <w:noProof/>
            <w:szCs w:val="24"/>
          </w:rPr>
          <w:t>Gambar 3.33 Tampilan Halaman Edit Status Tiket OPD</w:t>
        </w:r>
        <w:r w:rsidRPr="00ED567C">
          <w:rPr>
            <w:noProof/>
            <w:webHidden/>
            <w:szCs w:val="24"/>
          </w:rPr>
          <w:tab/>
        </w:r>
        <w:r w:rsidRPr="00ED567C">
          <w:rPr>
            <w:noProof/>
            <w:webHidden/>
            <w:szCs w:val="24"/>
          </w:rPr>
          <w:fldChar w:fldCharType="begin"/>
        </w:r>
        <w:r w:rsidRPr="00ED567C">
          <w:rPr>
            <w:noProof/>
            <w:webHidden/>
            <w:szCs w:val="24"/>
          </w:rPr>
          <w:instrText xml:space="preserve"> PAGEREF _Toc235221218 \h </w:instrText>
        </w:r>
        <w:r w:rsidRPr="00ED567C">
          <w:rPr>
            <w:noProof/>
            <w:webHidden/>
            <w:szCs w:val="24"/>
          </w:rPr>
        </w:r>
        <w:r w:rsidRPr="00ED567C">
          <w:rPr>
            <w:noProof/>
            <w:webHidden/>
            <w:szCs w:val="24"/>
          </w:rPr>
          <w:fldChar w:fldCharType="separate"/>
        </w:r>
        <w:r w:rsidRPr="00ED567C">
          <w:rPr>
            <w:noProof/>
            <w:webHidden/>
            <w:szCs w:val="24"/>
          </w:rPr>
          <w:t>73</w:t>
        </w:r>
        <w:r w:rsidRPr="00ED567C">
          <w:rPr>
            <w:noProof/>
            <w:webHidden/>
            <w:szCs w:val="24"/>
          </w:rPr>
          <w:fldChar w:fldCharType="end"/>
        </w:r>
      </w:hyperlink>
    </w:p>
    <w:p w14:paraId="777449A8" w14:textId="3B2608EB" w:rsidR="00ED567C" w:rsidRPr="00ED567C" w:rsidRDefault="00ED567C" w:rsidP="00ED567C">
      <w:pPr>
        <w:pStyle w:val="TableofFigures"/>
        <w:tabs>
          <w:tab w:val="right" w:leader="dot" w:pos="7927"/>
        </w:tabs>
        <w:spacing w:before="120" w:after="120"/>
        <w:rPr>
          <w:rFonts w:eastAsiaTheme="minorEastAsia"/>
          <w:noProof/>
          <w:kern w:val="2"/>
          <w:szCs w:val="24"/>
          <w:lang w:val="en-ID" w:eastAsia="en-ID"/>
          <w14:ligatures w14:val="standardContextual"/>
        </w:rPr>
      </w:pPr>
      <w:hyperlink w:anchor="_Toc235221219" w:history="1">
        <w:r w:rsidRPr="00ED567C">
          <w:rPr>
            <w:rStyle w:val="Hyperlink"/>
            <w:noProof/>
            <w:szCs w:val="24"/>
          </w:rPr>
          <w:t>Gambar 3.34 Tampilan Halaman Profil Pengguna OPD</w:t>
        </w:r>
        <w:r w:rsidRPr="00ED567C">
          <w:rPr>
            <w:noProof/>
            <w:webHidden/>
            <w:szCs w:val="24"/>
          </w:rPr>
          <w:tab/>
        </w:r>
        <w:r w:rsidRPr="00ED567C">
          <w:rPr>
            <w:noProof/>
            <w:webHidden/>
            <w:szCs w:val="24"/>
          </w:rPr>
          <w:fldChar w:fldCharType="begin"/>
        </w:r>
        <w:r w:rsidRPr="00ED567C">
          <w:rPr>
            <w:noProof/>
            <w:webHidden/>
            <w:szCs w:val="24"/>
          </w:rPr>
          <w:instrText xml:space="preserve"> PAGEREF _Toc235221219 \h </w:instrText>
        </w:r>
        <w:r w:rsidRPr="00ED567C">
          <w:rPr>
            <w:noProof/>
            <w:webHidden/>
            <w:szCs w:val="24"/>
          </w:rPr>
        </w:r>
        <w:r w:rsidRPr="00ED567C">
          <w:rPr>
            <w:noProof/>
            <w:webHidden/>
            <w:szCs w:val="24"/>
          </w:rPr>
          <w:fldChar w:fldCharType="separate"/>
        </w:r>
        <w:r w:rsidRPr="00ED567C">
          <w:rPr>
            <w:noProof/>
            <w:webHidden/>
            <w:szCs w:val="24"/>
          </w:rPr>
          <w:t>74</w:t>
        </w:r>
        <w:r w:rsidRPr="00ED567C">
          <w:rPr>
            <w:noProof/>
            <w:webHidden/>
            <w:szCs w:val="24"/>
          </w:rPr>
          <w:fldChar w:fldCharType="end"/>
        </w:r>
      </w:hyperlink>
    </w:p>
    <w:p w14:paraId="1BDAD432" w14:textId="24608C1A" w:rsidR="00ED567C" w:rsidRPr="00ED567C" w:rsidRDefault="00FA2DBC" w:rsidP="00ED567C">
      <w:pPr>
        <w:pStyle w:val="TableofFigures"/>
        <w:tabs>
          <w:tab w:val="right" w:leader="dot" w:pos="7927"/>
        </w:tabs>
        <w:spacing w:before="120" w:after="120"/>
        <w:rPr>
          <w:rFonts w:eastAsiaTheme="minorEastAsia"/>
          <w:noProof/>
          <w:kern w:val="2"/>
          <w:szCs w:val="24"/>
          <w:lang w:val="en-ID" w:eastAsia="en-ID"/>
          <w14:ligatures w14:val="standardContextual"/>
        </w:rPr>
      </w:pPr>
      <w:r w:rsidRPr="00ED567C">
        <w:rPr>
          <w:szCs w:val="24"/>
        </w:rPr>
        <w:fldChar w:fldCharType="end"/>
      </w:r>
      <w:r w:rsidRPr="00ED567C">
        <w:rPr>
          <w:szCs w:val="24"/>
        </w:rPr>
        <w:fldChar w:fldCharType="begin"/>
      </w:r>
      <w:r w:rsidRPr="00ED567C">
        <w:rPr>
          <w:szCs w:val="24"/>
        </w:rPr>
        <w:instrText xml:space="preserve"> TOC \h \z \c "Gambar 4." </w:instrText>
      </w:r>
      <w:r w:rsidRPr="00ED567C">
        <w:rPr>
          <w:szCs w:val="24"/>
        </w:rPr>
        <w:fldChar w:fldCharType="separate"/>
      </w:r>
      <w:hyperlink w:anchor="_Toc235221143" w:history="1">
        <w:r w:rsidR="00ED567C" w:rsidRPr="00ED567C">
          <w:rPr>
            <w:rStyle w:val="Hyperlink"/>
            <w:noProof/>
            <w:szCs w:val="24"/>
          </w:rPr>
          <w:t>Gambar 4.1 Halaman Login</w:t>
        </w:r>
        <w:r w:rsidR="00ED567C" w:rsidRPr="00ED567C">
          <w:rPr>
            <w:noProof/>
            <w:webHidden/>
            <w:szCs w:val="24"/>
          </w:rPr>
          <w:tab/>
        </w:r>
        <w:r w:rsidR="00ED567C" w:rsidRPr="00ED567C">
          <w:rPr>
            <w:noProof/>
            <w:webHidden/>
            <w:szCs w:val="24"/>
          </w:rPr>
          <w:fldChar w:fldCharType="begin"/>
        </w:r>
        <w:r w:rsidR="00ED567C" w:rsidRPr="00ED567C">
          <w:rPr>
            <w:noProof/>
            <w:webHidden/>
            <w:szCs w:val="24"/>
          </w:rPr>
          <w:instrText xml:space="preserve"> PAGEREF _Toc235221143 \h </w:instrText>
        </w:r>
        <w:r w:rsidR="00ED567C" w:rsidRPr="00ED567C">
          <w:rPr>
            <w:noProof/>
            <w:webHidden/>
            <w:szCs w:val="24"/>
          </w:rPr>
        </w:r>
        <w:r w:rsidR="00ED567C" w:rsidRPr="00ED567C">
          <w:rPr>
            <w:noProof/>
            <w:webHidden/>
            <w:szCs w:val="24"/>
          </w:rPr>
          <w:fldChar w:fldCharType="separate"/>
        </w:r>
        <w:r w:rsidR="00ED567C" w:rsidRPr="00ED567C">
          <w:rPr>
            <w:noProof/>
            <w:webHidden/>
            <w:szCs w:val="24"/>
          </w:rPr>
          <w:t>78</w:t>
        </w:r>
        <w:r w:rsidR="00ED567C" w:rsidRPr="00ED567C">
          <w:rPr>
            <w:noProof/>
            <w:webHidden/>
            <w:szCs w:val="24"/>
          </w:rPr>
          <w:fldChar w:fldCharType="end"/>
        </w:r>
      </w:hyperlink>
    </w:p>
    <w:p w14:paraId="350B3B69" w14:textId="433068EF" w:rsidR="00ED567C" w:rsidRPr="00ED567C" w:rsidRDefault="00ED567C" w:rsidP="00ED567C">
      <w:pPr>
        <w:pStyle w:val="TableofFigures"/>
        <w:tabs>
          <w:tab w:val="right" w:leader="dot" w:pos="7927"/>
        </w:tabs>
        <w:spacing w:before="120" w:after="120"/>
        <w:rPr>
          <w:rFonts w:eastAsiaTheme="minorEastAsia"/>
          <w:noProof/>
          <w:kern w:val="2"/>
          <w:szCs w:val="24"/>
          <w:lang w:val="en-ID" w:eastAsia="en-ID"/>
          <w14:ligatures w14:val="standardContextual"/>
        </w:rPr>
      </w:pPr>
      <w:hyperlink w:anchor="_Toc235221144" w:history="1">
        <w:r w:rsidRPr="00ED567C">
          <w:rPr>
            <w:rStyle w:val="Hyperlink"/>
            <w:noProof/>
            <w:szCs w:val="24"/>
          </w:rPr>
          <w:t>Gambar 4.2 Halaman Ticketing Publik</w:t>
        </w:r>
        <w:r w:rsidRPr="00ED567C">
          <w:rPr>
            <w:noProof/>
            <w:webHidden/>
            <w:szCs w:val="24"/>
          </w:rPr>
          <w:tab/>
        </w:r>
        <w:r w:rsidRPr="00ED567C">
          <w:rPr>
            <w:noProof/>
            <w:webHidden/>
            <w:szCs w:val="24"/>
          </w:rPr>
          <w:fldChar w:fldCharType="begin"/>
        </w:r>
        <w:r w:rsidRPr="00ED567C">
          <w:rPr>
            <w:noProof/>
            <w:webHidden/>
            <w:szCs w:val="24"/>
          </w:rPr>
          <w:instrText xml:space="preserve"> PAGEREF _Toc235221144 \h </w:instrText>
        </w:r>
        <w:r w:rsidRPr="00ED567C">
          <w:rPr>
            <w:noProof/>
            <w:webHidden/>
            <w:szCs w:val="24"/>
          </w:rPr>
        </w:r>
        <w:r w:rsidRPr="00ED567C">
          <w:rPr>
            <w:noProof/>
            <w:webHidden/>
            <w:szCs w:val="24"/>
          </w:rPr>
          <w:fldChar w:fldCharType="separate"/>
        </w:r>
        <w:r w:rsidRPr="00ED567C">
          <w:rPr>
            <w:noProof/>
            <w:webHidden/>
            <w:szCs w:val="24"/>
          </w:rPr>
          <w:t>79</w:t>
        </w:r>
        <w:r w:rsidRPr="00ED567C">
          <w:rPr>
            <w:noProof/>
            <w:webHidden/>
            <w:szCs w:val="24"/>
          </w:rPr>
          <w:fldChar w:fldCharType="end"/>
        </w:r>
      </w:hyperlink>
    </w:p>
    <w:p w14:paraId="0AF2FC4C" w14:textId="49C2E1F9" w:rsidR="00ED567C" w:rsidRPr="00ED567C" w:rsidRDefault="00ED567C" w:rsidP="00ED567C">
      <w:pPr>
        <w:pStyle w:val="TableofFigures"/>
        <w:tabs>
          <w:tab w:val="right" w:leader="dot" w:pos="7927"/>
        </w:tabs>
        <w:spacing w:before="120" w:after="120"/>
        <w:rPr>
          <w:rFonts w:eastAsiaTheme="minorEastAsia"/>
          <w:noProof/>
          <w:kern w:val="2"/>
          <w:szCs w:val="24"/>
          <w:lang w:val="en-ID" w:eastAsia="en-ID"/>
          <w14:ligatures w14:val="standardContextual"/>
        </w:rPr>
      </w:pPr>
      <w:hyperlink w:anchor="_Toc235221145" w:history="1">
        <w:r w:rsidRPr="00ED567C">
          <w:rPr>
            <w:rStyle w:val="Hyperlink"/>
            <w:noProof/>
            <w:szCs w:val="24"/>
          </w:rPr>
          <w:t>Gambar 4.3 Halaman Detail Ticketing Publik</w:t>
        </w:r>
        <w:r w:rsidRPr="00ED567C">
          <w:rPr>
            <w:noProof/>
            <w:webHidden/>
            <w:szCs w:val="24"/>
          </w:rPr>
          <w:tab/>
        </w:r>
        <w:r w:rsidRPr="00ED567C">
          <w:rPr>
            <w:noProof/>
            <w:webHidden/>
            <w:szCs w:val="24"/>
          </w:rPr>
          <w:fldChar w:fldCharType="begin"/>
        </w:r>
        <w:r w:rsidRPr="00ED567C">
          <w:rPr>
            <w:noProof/>
            <w:webHidden/>
            <w:szCs w:val="24"/>
          </w:rPr>
          <w:instrText xml:space="preserve"> PAGEREF _Toc235221145 \h </w:instrText>
        </w:r>
        <w:r w:rsidRPr="00ED567C">
          <w:rPr>
            <w:noProof/>
            <w:webHidden/>
            <w:szCs w:val="24"/>
          </w:rPr>
        </w:r>
        <w:r w:rsidRPr="00ED567C">
          <w:rPr>
            <w:noProof/>
            <w:webHidden/>
            <w:szCs w:val="24"/>
          </w:rPr>
          <w:fldChar w:fldCharType="separate"/>
        </w:r>
        <w:r w:rsidRPr="00ED567C">
          <w:rPr>
            <w:noProof/>
            <w:webHidden/>
            <w:szCs w:val="24"/>
          </w:rPr>
          <w:t>80</w:t>
        </w:r>
        <w:r w:rsidRPr="00ED567C">
          <w:rPr>
            <w:noProof/>
            <w:webHidden/>
            <w:szCs w:val="24"/>
          </w:rPr>
          <w:fldChar w:fldCharType="end"/>
        </w:r>
      </w:hyperlink>
    </w:p>
    <w:p w14:paraId="26C59839" w14:textId="1A05E541" w:rsidR="00ED567C" w:rsidRPr="00ED567C" w:rsidRDefault="00ED567C" w:rsidP="00ED567C">
      <w:pPr>
        <w:pStyle w:val="TableofFigures"/>
        <w:tabs>
          <w:tab w:val="right" w:leader="dot" w:pos="7927"/>
        </w:tabs>
        <w:spacing w:before="120" w:after="120"/>
        <w:rPr>
          <w:rFonts w:eastAsiaTheme="minorEastAsia"/>
          <w:noProof/>
          <w:kern w:val="2"/>
          <w:szCs w:val="24"/>
          <w:lang w:val="en-ID" w:eastAsia="en-ID"/>
          <w14:ligatures w14:val="standardContextual"/>
        </w:rPr>
      </w:pPr>
      <w:hyperlink w:anchor="_Toc235221146" w:history="1">
        <w:r w:rsidRPr="00ED567C">
          <w:rPr>
            <w:rStyle w:val="Hyperlink"/>
            <w:noProof/>
            <w:szCs w:val="24"/>
          </w:rPr>
          <w:t>Gambar 4.4 Halaman Statistik Publik</w:t>
        </w:r>
        <w:r w:rsidRPr="00ED567C">
          <w:rPr>
            <w:noProof/>
            <w:webHidden/>
            <w:szCs w:val="24"/>
          </w:rPr>
          <w:tab/>
        </w:r>
        <w:r w:rsidRPr="00ED567C">
          <w:rPr>
            <w:noProof/>
            <w:webHidden/>
            <w:szCs w:val="24"/>
          </w:rPr>
          <w:fldChar w:fldCharType="begin"/>
        </w:r>
        <w:r w:rsidRPr="00ED567C">
          <w:rPr>
            <w:noProof/>
            <w:webHidden/>
            <w:szCs w:val="24"/>
          </w:rPr>
          <w:instrText xml:space="preserve"> PAGEREF _Toc235221146 \h </w:instrText>
        </w:r>
        <w:r w:rsidRPr="00ED567C">
          <w:rPr>
            <w:noProof/>
            <w:webHidden/>
            <w:szCs w:val="24"/>
          </w:rPr>
        </w:r>
        <w:r w:rsidRPr="00ED567C">
          <w:rPr>
            <w:noProof/>
            <w:webHidden/>
            <w:szCs w:val="24"/>
          </w:rPr>
          <w:fldChar w:fldCharType="separate"/>
        </w:r>
        <w:r w:rsidRPr="00ED567C">
          <w:rPr>
            <w:noProof/>
            <w:webHidden/>
            <w:szCs w:val="24"/>
          </w:rPr>
          <w:t>81</w:t>
        </w:r>
        <w:r w:rsidRPr="00ED567C">
          <w:rPr>
            <w:noProof/>
            <w:webHidden/>
            <w:szCs w:val="24"/>
          </w:rPr>
          <w:fldChar w:fldCharType="end"/>
        </w:r>
      </w:hyperlink>
    </w:p>
    <w:p w14:paraId="056D876C" w14:textId="6DC59A76" w:rsidR="00ED567C" w:rsidRPr="00ED567C" w:rsidRDefault="00ED567C" w:rsidP="00ED567C">
      <w:pPr>
        <w:pStyle w:val="TableofFigures"/>
        <w:tabs>
          <w:tab w:val="right" w:leader="dot" w:pos="7927"/>
        </w:tabs>
        <w:spacing w:before="120" w:after="120"/>
        <w:rPr>
          <w:rFonts w:eastAsiaTheme="minorEastAsia"/>
          <w:noProof/>
          <w:kern w:val="2"/>
          <w:szCs w:val="24"/>
          <w:lang w:val="en-ID" w:eastAsia="en-ID"/>
          <w14:ligatures w14:val="standardContextual"/>
        </w:rPr>
      </w:pPr>
      <w:hyperlink w:anchor="_Toc235221147" w:history="1">
        <w:r w:rsidRPr="00ED567C">
          <w:rPr>
            <w:rStyle w:val="Hyperlink"/>
            <w:noProof/>
            <w:szCs w:val="24"/>
          </w:rPr>
          <w:t>Gambar 4.5 Halaman Dashboard Admin</w:t>
        </w:r>
        <w:r w:rsidRPr="00ED567C">
          <w:rPr>
            <w:noProof/>
            <w:webHidden/>
            <w:szCs w:val="24"/>
          </w:rPr>
          <w:tab/>
        </w:r>
        <w:r w:rsidRPr="00ED567C">
          <w:rPr>
            <w:noProof/>
            <w:webHidden/>
            <w:szCs w:val="24"/>
          </w:rPr>
          <w:fldChar w:fldCharType="begin"/>
        </w:r>
        <w:r w:rsidRPr="00ED567C">
          <w:rPr>
            <w:noProof/>
            <w:webHidden/>
            <w:szCs w:val="24"/>
          </w:rPr>
          <w:instrText xml:space="preserve"> PAGEREF _Toc235221147 \h </w:instrText>
        </w:r>
        <w:r w:rsidRPr="00ED567C">
          <w:rPr>
            <w:noProof/>
            <w:webHidden/>
            <w:szCs w:val="24"/>
          </w:rPr>
        </w:r>
        <w:r w:rsidRPr="00ED567C">
          <w:rPr>
            <w:noProof/>
            <w:webHidden/>
            <w:szCs w:val="24"/>
          </w:rPr>
          <w:fldChar w:fldCharType="separate"/>
        </w:r>
        <w:r w:rsidRPr="00ED567C">
          <w:rPr>
            <w:noProof/>
            <w:webHidden/>
            <w:szCs w:val="24"/>
          </w:rPr>
          <w:t>82</w:t>
        </w:r>
        <w:r w:rsidRPr="00ED567C">
          <w:rPr>
            <w:noProof/>
            <w:webHidden/>
            <w:szCs w:val="24"/>
          </w:rPr>
          <w:fldChar w:fldCharType="end"/>
        </w:r>
      </w:hyperlink>
    </w:p>
    <w:p w14:paraId="55F0DD00" w14:textId="78DC65C1" w:rsidR="00ED567C" w:rsidRPr="00ED567C" w:rsidRDefault="00ED567C" w:rsidP="00ED567C">
      <w:pPr>
        <w:pStyle w:val="TableofFigures"/>
        <w:tabs>
          <w:tab w:val="right" w:leader="dot" w:pos="7927"/>
        </w:tabs>
        <w:spacing w:before="120" w:after="120"/>
        <w:rPr>
          <w:rFonts w:eastAsiaTheme="minorEastAsia"/>
          <w:noProof/>
          <w:kern w:val="2"/>
          <w:szCs w:val="24"/>
          <w:lang w:val="en-ID" w:eastAsia="en-ID"/>
          <w14:ligatures w14:val="standardContextual"/>
        </w:rPr>
      </w:pPr>
      <w:hyperlink w:anchor="_Toc235221148" w:history="1">
        <w:r w:rsidRPr="00ED567C">
          <w:rPr>
            <w:rStyle w:val="Hyperlink"/>
            <w:noProof/>
            <w:szCs w:val="24"/>
          </w:rPr>
          <w:t>Gambar 4.6 Halaman Daftar Notifikasi Admin</w:t>
        </w:r>
        <w:r w:rsidRPr="00ED567C">
          <w:rPr>
            <w:noProof/>
            <w:webHidden/>
            <w:szCs w:val="24"/>
          </w:rPr>
          <w:tab/>
        </w:r>
        <w:r w:rsidRPr="00ED567C">
          <w:rPr>
            <w:noProof/>
            <w:webHidden/>
            <w:szCs w:val="24"/>
          </w:rPr>
          <w:fldChar w:fldCharType="begin"/>
        </w:r>
        <w:r w:rsidRPr="00ED567C">
          <w:rPr>
            <w:noProof/>
            <w:webHidden/>
            <w:szCs w:val="24"/>
          </w:rPr>
          <w:instrText xml:space="preserve"> PAGEREF _Toc235221148 \h </w:instrText>
        </w:r>
        <w:r w:rsidRPr="00ED567C">
          <w:rPr>
            <w:noProof/>
            <w:webHidden/>
            <w:szCs w:val="24"/>
          </w:rPr>
        </w:r>
        <w:r w:rsidRPr="00ED567C">
          <w:rPr>
            <w:noProof/>
            <w:webHidden/>
            <w:szCs w:val="24"/>
          </w:rPr>
          <w:fldChar w:fldCharType="separate"/>
        </w:r>
        <w:r w:rsidRPr="00ED567C">
          <w:rPr>
            <w:noProof/>
            <w:webHidden/>
            <w:szCs w:val="24"/>
          </w:rPr>
          <w:t>82</w:t>
        </w:r>
        <w:r w:rsidRPr="00ED567C">
          <w:rPr>
            <w:noProof/>
            <w:webHidden/>
            <w:szCs w:val="24"/>
          </w:rPr>
          <w:fldChar w:fldCharType="end"/>
        </w:r>
      </w:hyperlink>
    </w:p>
    <w:p w14:paraId="145B2DA2" w14:textId="25E181AA" w:rsidR="00ED567C" w:rsidRPr="00ED567C" w:rsidRDefault="00ED567C" w:rsidP="00ED567C">
      <w:pPr>
        <w:pStyle w:val="TableofFigures"/>
        <w:tabs>
          <w:tab w:val="right" w:leader="dot" w:pos="7927"/>
        </w:tabs>
        <w:spacing w:before="120" w:after="120"/>
        <w:rPr>
          <w:rFonts w:eastAsiaTheme="minorEastAsia"/>
          <w:noProof/>
          <w:kern w:val="2"/>
          <w:szCs w:val="24"/>
          <w:lang w:val="en-ID" w:eastAsia="en-ID"/>
          <w14:ligatures w14:val="standardContextual"/>
        </w:rPr>
      </w:pPr>
      <w:hyperlink w:anchor="_Toc235221149" w:history="1">
        <w:r w:rsidRPr="00ED567C">
          <w:rPr>
            <w:rStyle w:val="Hyperlink"/>
            <w:noProof/>
            <w:szCs w:val="24"/>
          </w:rPr>
          <w:t>Gambar 4.7 Halaman Daftar Tiket Admin</w:t>
        </w:r>
        <w:r w:rsidRPr="00ED567C">
          <w:rPr>
            <w:noProof/>
            <w:webHidden/>
            <w:szCs w:val="24"/>
          </w:rPr>
          <w:tab/>
        </w:r>
        <w:r w:rsidRPr="00ED567C">
          <w:rPr>
            <w:noProof/>
            <w:webHidden/>
            <w:szCs w:val="24"/>
          </w:rPr>
          <w:fldChar w:fldCharType="begin"/>
        </w:r>
        <w:r w:rsidRPr="00ED567C">
          <w:rPr>
            <w:noProof/>
            <w:webHidden/>
            <w:szCs w:val="24"/>
          </w:rPr>
          <w:instrText xml:space="preserve"> PAGEREF _Toc235221149 \h </w:instrText>
        </w:r>
        <w:r w:rsidRPr="00ED567C">
          <w:rPr>
            <w:noProof/>
            <w:webHidden/>
            <w:szCs w:val="24"/>
          </w:rPr>
        </w:r>
        <w:r w:rsidRPr="00ED567C">
          <w:rPr>
            <w:noProof/>
            <w:webHidden/>
            <w:szCs w:val="24"/>
          </w:rPr>
          <w:fldChar w:fldCharType="separate"/>
        </w:r>
        <w:r w:rsidRPr="00ED567C">
          <w:rPr>
            <w:noProof/>
            <w:webHidden/>
            <w:szCs w:val="24"/>
          </w:rPr>
          <w:t>83</w:t>
        </w:r>
        <w:r w:rsidRPr="00ED567C">
          <w:rPr>
            <w:noProof/>
            <w:webHidden/>
            <w:szCs w:val="24"/>
          </w:rPr>
          <w:fldChar w:fldCharType="end"/>
        </w:r>
      </w:hyperlink>
    </w:p>
    <w:p w14:paraId="08F25128" w14:textId="1EF86E6C" w:rsidR="00ED567C" w:rsidRPr="00ED567C" w:rsidRDefault="00ED567C" w:rsidP="00ED567C">
      <w:pPr>
        <w:pStyle w:val="TableofFigures"/>
        <w:tabs>
          <w:tab w:val="right" w:leader="dot" w:pos="7927"/>
        </w:tabs>
        <w:spacing w:before="120" w:after="120"/>
        <w:rPr>
          <w:rFonts w:eastAsiaTheme="minorEastAsia"/>
          <w:noProof/>
          <w:kern w:val="2"/>
          <w:szCs w:val="24"/>
          <w:lang w:val="en-ID" w:eastAsia="en-ID"/>
          <w14:ligatures w14:val="standardContextual"/>
        </w:rPr>
      </w:pPr>
      <w:hyperlink w:anchor="_Toc235221150" w:history="1">
        <w:r w:rsidRPr="00ED567C">
          <w:rPr>
            <w:rStyle w:val="Hyperlink"/>
            <w:noProof/>
            <w:szCs w:val="24"/>
          </w:rPr>
          <w:t>Gambar 4.8 Halaman Detail Tiket Admin</w:t>
        </w:r>
        <w:r w:rsidRPr="00ED567C">
          <w:rPr>
            <w:noProof/>
            <w:webHidden/>
            <w:szCs w:val="24"/>
          </w:rPr>
          <w:tab/>
        </w:r>
        <w:r w:rsidRPr="00ED567C">
          <w:rPr>
            <w:noProof/>
            <w:webHidden/>
            <w:szCs w:val="24"/>
          </w:rPr>
          <w:fldChar w:fldCharType="begin"/>
        </w:r>
        <w:r w:rsidRPr="00ED567C">
          <w:rPr>
            <w:noProof/>
            <w:webHidden/>
            <w:szCs w:val="24"/>
          </w:rPr>
          <w:instrText xml:space="preserve"> PAGEREF _Toc235221150 \h </w:instrText>
        </w:r>
        <w:r w:rsidRPr="00ED567C">
          <w:rPr>
            <w:noProof/>
            <w:webHidden/>
            <w:szCs w:val="24"/>
          </w:rPr>
        </w:r>
        <w:r w:rsidRPr="00ED567C">
          <w:rPr>
            <w:noProof/>
            <w:webHidden/>
            <w:szCs w:val="24"/>
          </w:rPr>
          <w:fldChar w:fldCharType="separate"/>
        </w:r>
        <w:r w:rsidRPr="00ED567C">
          <w:rPr>
            <w:noProof/>
            <w:webHidden/>
            <w:szCs w:val="24"/>
          </w:rPr>
          <w:t>83</w:t>
        </w:r>
        <w:r w:rsidRPr="00ED567C">
          <w:rPr>
            <w:noProof/>
            <w:webHidden/>
            <w:szCs w:val="24"/>
          </w:rPr>
          <w:fldChar w:fldCharType="end"/>
        </w:r>
      </w:hyperlink>
    </w:p>
    <w:p w14:paraId="532032F0" w14:textId="0F8135BA" w:rsidR="00ED567C" w:rsidRPr="00ED567C" w:rsidRDefault="00ED567C" w:rsidP="00ED567C">
      <w:pPr>
        <w:pStyle w:val="TableofFigures"/>
        <w:tabs>
          <w:tab w:val="right" w:leader="dot" w:pos="7927"/>
        </w:tabs>
        <w:spacing w:before="120" w:after="120"/>
        <w:rPr>
          <w:rFonts w:eastAsiaTheme="minorEastAsia"/>
          <w:noProof/>
          <w:kern w:val="2"/>
          <w:szCs w:val="24"/>
          <w:lang w:val="en-ID" w:eastAsia="en-ID"/>
          <w14:ligatures w14:val="standardContextual"/>
        </w:rPr>
      </w:pPr>
      <w:hyperlink w:anchor="_Toc235221151" w:history="1">
        <w:r w:rsidRPr="00ED567C">
          <w:rPr>
            <w:rStyle w:val="Hyperlink"/>
            <w:noProof/>
            <w:szCs w:val="24"/>
          </w:rPr>
          <w:t>Gambar 4.9 Halaman Tambah Tiket Manual</w:t>
        </w:r>
        <w:r w:rsidRPr="00ED567C">
          <w:rPr>
            <w:noProof/>
            <w:webHidden/>
            <w:szCs w:val="24"/>
          </w:rPr>
          <w:tab/>
        </w:r>
        <w:r w:rsidRPr="00ED567C">
          <w:rPr>
            <w:noProof/>
            <w:webHidden/>
            <w:szCs w:val="24"/>
          </w:rPr>
          <w:fldChar w:fldCharType="begin"/>
        </w:r>
        <w:r w:rsidRPr="00ED567C">
          <w:rPr>
            <w:noProof/>
            <w:webHidden/>
            <w:szCs w:val="24"/>
          </w:rPr>
          <w:instrText xml:space="preserve"> PAGEREF _Toc235221151 \h </w:instrText>
        </w:r>
        <w:r w:rsidRPr="00ED567C">
          <w:rPr>
            <w:noProof/>
            <w:webHidden/>
            <w:szCs w:val="24"/>
          </w:rPr>
        </w:r>
        <w:r w:rsidRPr="00ED567C">
          <w:rPr>
            <w:noProof/>
            <w:webHidden/>
            <w:szCs w:val="24"/>
          </w:rPr>
          <w:fldChar w:fldCharType="separate"/>
        </w:r>
        <w:r w:rsidRPr="00ED567C">
          <w:rPr>
            <w:noProof/>
            <w:webHidden/>
            <w:szCs w:val="24"/>
          </w:rPr>
          <w:t>84</w:t>
        </w:r>
        <w:r w:rsidRPr="00ED567C">
          <w:rPr>
            <w:noProof/>
            <w:webHidden/>
            <w:szCs w:val="24"/>
          </w:rPr>
          <w:fldChar w:fldCharType="end"/>
        </w:r>
      </w:hyperlink>
    </w:p>
    <w:p w14:paraId="154EFF00" w14:textId="18CA5233" w:rsidR="00ED567C" w:rsidRPr="00ED567C" w:rsidRDefault="00ED567C" w:rsidP="00ED567C">
      <w:pPr>
        <w:pStyle w:val="TableofFigures"/>
        <w:tabs>
          <w:tab w:val="right" w:leader="dot" w:pos="7927"/>
        </w:tabs>
        <w:spacing w:before="120" w:after="120"/>
        <w:rPr>
          <w:rFonts w:eastAsiaTheme="minorEastAsia"/>
          <w:noProof/>
          <w:kern w:val="2"/>
          <w:szCs w:val="24"/>
          <w:lang w:val="en-ID" w:eastAsia="en-ID"/>
          <w14:ligatures w14:val="standardContextual"/>
        </w:rPr>
      </w:pPr>
      <w:hyperlink w:anchor="_Toc235221152" w:history="1">
        <w:r w:rsidRPr="00ED567C">
          <w:rPr>
            <w:rStyle w:val="Hyperlink"/>
            <w:noProof/>
            <w:szCs w:val="24"/>
          </w:rPr>
          <w:t>Gambar 4.10 Halaman Edit Tiket Admin</w:t>
        </w:r>
        <w:r w:rsidRPr="00ED567C">
          <w:rPr>
            <w:noProof/>
            <w:webHidden/>
            <w:szCs w:val="24"/>
          </w:rPr>
          <w:tab/>
        </w:r>
        <w:r w:rsidRPr="00ED567C">
          <w:rPr>
            <w:noProof/>
            <w:webHidden/>
            <w:szCs w:val="24"/>
          </w:rPr>
          <w:fldChar w:fldCharType="begin"/>
        </w:r>
        <w:r w:rsidRPr="00ED567C">
          <w:rPr>
            <w:noProof/>
            <w:webHidden/>
            <w:szCs w:val="24"/>
          </w:rPr>
          <w:instrText xml:space="preserve"> PAGEREF _Toc235221152 \h </w:instrText>
        </w:r>
        <w:r w:rsidRPr="00ED567C">
          <w:rPr>
            <w:noProof/>
            <w:webHidden/>
            <w:szCs w:val="24"/>
          </w:rPr>
        </w:r>
        <w:r w:rsidRPr="00ED567C">
          <w:rPr>
            <w:noProof/>
            <w:webHidden/>
            <w:szCs w:val="24"/>
          </w:rPr>
          <w:fldChar w:fldCharType="separate"/>
        </w:r>
        <w:r w:rsidRPr="00ED567C">
          <w:rPr>
            <w:noProof/>
            <w:webHidden/>
            <w:szCs w:val="24"/>
          </w:rPr>
          <w:t>84</w:t>
        </w:r>
        <w:r w:rsidRPr="00ED567C">
          <w:rPr>
            <w:noProof/>
            <w:webHidden/>
            <w:szCs w:val="24"/>
          </w:rPr>
          <w:fldChar w:fldCharType="end"/>
        </w:r>
      </w:hyperlink>
    </w:p>
    <w:p w14:paraId="1299665D" w14:textId="7C4C765B" w:rsidR="00ED567C" w:rsidRPr="00ED567C" w:rsidRDefault="00ED567C" w:rsidP="00ED567C">
      <w:pPr>
        <w:pStyle w:val="TableofFigures"/>
        <w:tabs>
          <w:tab w:val="right" w:leader="dot" w:pos="7927"/>
        </w:tabs>
        <w:spacing w:before="120" w:after="120"/>
        <w:rPr>
          <w:rFonts w:eastAsiaTheme="minorEastAsia"/>
          <w:noProof/>
          <w:kern w:val="2"/>
          <w:szCs w:val="24"/>
          <w:lang w:val="en-ID" w:eastAsia="en-ID"/>
          <w14:ligatures w14:val="standardContextual"/>
        </w:rPr>
      </w:pPr>
      <w:hyperlink w:anchor="_Toc235221153" w:history="1">
        <w:r w:rsidRPr="00ED567C">
          <w:rPr>
            <w:rStyle w:val="Hyperlink"/>
            <w:noProof/>
            <w:szCs w:val="24"/>
          </w:rPr>
          <w:t>Gambar 4.11 Halaman Manajemen Data OPD</w:t>
        </w:r>
        <w:r w:rsidRPr="00ED567C">
          <w:rPr>
            <w:noProof/>
            <w:webHidden/>
            <w:szCs w:val="24"/>
          </w:rPr>
          <w:tab/>
        </w:r>
        <w:r w:rsidRPr="00ED567C">
          <w:rPr>
            <w:noProof/>
            <w:webHidden/>
            <w:szCs w:val="24"/>
          </w:rPr>
          <w:fldChar w:fldCharType="begin"/>
        </w:r>
        <w:r w:rsidRPr="00ED567C">
          <w:rPr>
            <w:noProof/>
            <w:webHidden/>
            <w:szCs w:val="24"/>
          </w:rPr>
          <w:instrText xml:space="preserve"> PAGEREF _Toc235221153 \h </w:instrText>
        </w:r>
        <w:r w:rsidRPr="00ED567C">
          <w:rPr>
            <w:noProof/>
            <w:webHidden/>
            <w:szCs w:val="24"/>
          </w:rPr>
        </w:r>
        <w:r w:rsidRPr="00ED567C">
          <w:rPr>
            <w:noProof/>
            <w:webHidden/>
            <w:szCs w:val="24"/>
          </w:rPr>
          <w:fldChar w:fldCharType="separate"/>
        </w:r>
        <w:r w:rsidRPr="00ED567C">
          <w:rPr>
            <w:noProof/>
            <w:webHidden/>
            <w:szCs w:val="24"/>
          </w:rPr>
          <w:t>85</w:t>
        </w:r>
        <w:r w:rsidRPr="00ED567C">
          <w:rPr>
            <w:noProof/>
            <w:webHidden/>
            <w:szCs w:val="24"/>
          </w:rPr>
          <w:fldChar w:fldCharType="end"/>
        </w:r>
      </w:hyperlink>
    </w:p>
    <w:p w14:paraId="21F8BC94" w14:textId="7D1CB915" w:rsidR="00ED567C" w:rsidRPr="00ED567C" w:rsidRDefault="00ED567C" w:rsidP="00ED567C">
      <w:pPr>
        <w:pStyle w:val="TableofFigures"/>
        <w:tabs>
          <w:tab w:val="right" w:leader="dot" w:pos="7927"/>
        </w:tabs>
        <w:spacing w:before="120" w:after="120"/>
        <w:rPr>
          <w:rFonts w:eastAsiaTheme="minorEastAsia"/>
          <w:noProof/>
          <w:kern w:val="2"/>
          <w:szCs w:val="24"/>
          <w:lang w:val="en-ID" w:eastAsia="en-ID"/>
          <w14:ligatures w14:val="standardContextual"/>
        </w:rPr>
      </w:pPr>
      <w:hyperlink w:anchor="_Toc235221154" w:history="1">
        <w:r w:rsidRPr="00ED567C">
          <w:rPr>
            <w:rStyle w:val="Hyperlink"/>
            <w:noProof/>
            <w:szCs w:val="24"/>
          </w:rPr>
          <w:t>Gambar 4.12 Halaman Tambah OPD</w:t>
        </w:r>
        <w:r w:rsidRPr="00ED567C">
          <w:rPr>
            <w:noProof/>
            <w:webHidden/>
            <w:szCs w:val="24"/>
          </w:rPr>
          <w:tab/>
        </w:r>
        <w:r w:rsidRPr="00ED567C">
          <w:rPr>
            <w:noProof/>
            <w:webHidden/>
            <w:szCs w:val="24"/>
          </w:rPr>
          <w:fldChar w:fldCharType="begin"/>
        </w:r>
        <w:r w:rsidRPr="00ED567C">
          <w:rPr>
            <w:noProof/>
            <w:webHidden/>
            <w:szCs w:val="24"/>
          </w:rPr>
          <w:instrText xml:space="preserve"> PAGEREF _Toc235221154 \h </w:instrText>
        </w:r>
        <w:r w:rsidRPr="00ED567C">
          <w:rPr>
            <w:noProof/>
            <w:webHidden/>
            <w:szCs w:val="24"/>
          </w:rPr>
        </w:r>
        <w:r w:rsidRPr="00ED567C">
          <w:rPr>
            <w:noProof/>
            <w:webHidden/>
            <w:szCs w:val="24"/>
          </w:rPr>
          <w:fldChar w:fldCharType="separate"/>
        </w:r>
        <w:r w:rsidRPr="00ED567C">
          <w:rPr>
            <w:noProof/>
            <w:webHidden/>
            <w:szCs w:val="24"/>
          </w:rPr>
          <w:t>85</w:t>
        </w:r>
        <w:r w:rsidRPr="00ED567C">
          <w:rPr>
            <w:noProof/>
            <w:webHidden/>
            <w:szCs w:val="24"/>
          </w:rPr>
          <w:fldChar w:fldCharType="end"/>
        </w:r>
      </w:hyperlink>
    </w:p>
    <w:p w14:paraId="5E67357B" w14:textId="4DA483F3" w:rsidR="00ED567C" w:rsidRPr="00ED567C" w:rsidRDefault="00ED567C" w:rsidP="00ED567C">
      <w:pPr>
        <w:pStyle w:val="TableofFigures"/>
        <w:tabs>
          <w:tab w:val="right" w:leader="dot" w:pos="7927"/>
        </w:tabs>
        <w:spacing w:before="120" w:after="120"/>
        <w:rPr>
          <w:rFonts w:eastAsiaTheme="minorEastAsia"/>
          <w:noProof/>
          <w:kern w:val="2"/>
          <w:szCs w:val="24"/>
          <w:lang w:val="en-ID" w:eastAsia="en-ID"/>
          <w14:ligatures w14:val="standardContextual"/>
        </w:rPr>
      </w:pPr>
      <w:hyperlink w:anchor="_Toc235221155" w:history="1">
        <w:r w:rsidRPr="00ED567C">
          <w:rPr>
            <w:rStyle w:val="Hyperlink"/>
            <w:noProof/>
            <w:szCs w:val="24"/>
          </w:rPr>
          <w:t>Gambar 4.13 Halaman Edit Data OPD</w:t>
        </w:r>
        <w:r w:rsidRPr="00ED567C">
          <w:rPr>
            <w:noProof/>
            <w:webHidden/>
            <w:szCs w:val="24"/>
          </w:rPr>
          <w:tab/>
        </w:r>
        <w:r w:rsidRPr="00ED567C">
          <w:rPr>
            <w:noProof/>
            <w:webHidden/>
            <w:szCs w:val="24"/>
          </w:rPr>
          <w:fldChar w:fldCharType="begin"/>
        </w:r>
        <w:r w:rsidRPr="00ED567C">
          <w:rPr>
            <w:noProof/>
            <w:webHidden/>
            <w:szCs w:val="24"/>
          </w:rPr>
          <w:instrText xml:space="preserve"> PAGEREF _Toc235221155 \h </w:instrText>
        </w:r>
        <w:r w:rsidRPr="00ED567C">
          <w:rPr>
            <w:noProof/>
            <w:webHidden/>
            <w:szCs w:val="24"/>
          </w:rPr>
        </w:r>
        <w:r w:rsidRPr="00ED567C">
          <w:rPr>
            <w:noProof/>
            <w:webHidden/>
            <w:szCs w:val="24"/>
          </w:rPr>
          <w:fldChar w:fldCharType="separate"/>
        </w:r>
        <w:r w:rsidRPr="00ED567C">
          <w:rPr>
            <w:noProof/>
            <w:webHidden/>
            <w:szCs w:val="24"/>
          </w:rPr>
          <w:t>86</w:t>
        </w:r>
        <w:r w:rsidRPr="00ED567C">
          <w:rPr>
            <w:noProof/>
            <w:webHidden/>
            <w:szCs w:val="24"/>
          </w:rPr>
          <w:fldChar w:fldCharType="end"/>
        </w:r>
      </w:hyperlink>
    </w:p>
    <w:p w14:paraId="387BA6F8" w14:textId="73F97F2E" w:rsidR="00ED567C" w:rsidRPr="00ED567C" w:rsidRDefault="00ED567C" w:rsidP="00ED567C">
      <w:pPr>
        <w:pStyle w:val="TableofFigures"/>
        <w:tabs>
          <w:tab w:val="right" w:leader="dot" w:pos="7927"/>
        </w:tabs>
        <w:spacing w:before="120" w:after="120"/>
        <w:rPr>
          <w:rFonts w:eastAsiaTheme="minorEastAsia"/>
          <w:noProof/>
          <w:kern w:val="2"/>
          <w:szCs w:val="24"/>
          <w:lang w:val="en-ID" w:eastAsia="en-ID"/>
          <w14:ligatures w14:val="standardContextual"/>
        </w:rPr>
      </w:pPr>
      <w:hyperlink w:anchor="_Toc235221156" w:history="1">
        <w:r w:rsidRPr="00ED567C">
          <w:rPr>
            <w:rStyle w:val="Hyperlink"/>
            <w:noProof/>
            <w:szCs w:val="24"/>
          </w:rPr>
          <w:t>Gambar 4.14 Halaman Profil Admin</w:t>
        </w:r>
        <w:r w:rsidRPr="00ED567C">
          <w:rPr>
            <w:noProof/>
            <w:webHidden/>
            <w:szCs w:val="24"/>
          </w:rPr>
          <w:tab/>
        </w:r>
        <w:r w:rsidRPr="00ED567C">
          <w:rPr>
            <w:noProof/>
            <w:webHidden/>
            <w:szCs w:val="24"/>
          </w:rPr>
          <w:fldChar w:fldCharType="begin"/>
        </w:r>
        <w:r w:rsidRPr="00ED567C">
          <w:rPr>
            <w:noProof/>
            <w:webHidden/>
            <w:szCs w:val="24"/>
          </w:rPr>
          <w:instrText xml:space="preserve"> PAGEREF _Toc235221156 \h </w:instrText>
        </w:r>
        <w:r w:rsidRPr="00ED567C">
          <w:rPr>
            <w:noProof/>
            <w:webHidden/>
            <w:szCs w:val="24"/>
          </w:rPr>
        </w:r>
        <w:r w:rsidRPr="00ED567C">
          <w:rPr>
            <w:noProof/>
            <w:webHidden/>
            <w:szCs w:val="24"/>
          </w:rPr>
          <w:fldChar w:fldCharType="separate"/>
        </w:r>
        <w:r w:rsidRPr="00ED567C">
          <w:rPr>
            <w:noProof/>
            <w:webHidden/>
            <w:szCs w:val="24"/>
          </w:rPr>
          <w:t>86</w:t>
        </w:r>
        <w:r w:rsidRPr="00ED567C">
          <w:rPr>
            <w:noProof/>
            <w:webHidden/>
            <w:szCs w:val="24"/>
          </w:rPr>
          <w:fldChar w:fldCharType="end"/>
        </w:r>
      </w:hyperlink>
    </w:p>
    <w:p w14:paraId="7AC15886" w14:textId="65FDE3CB" w:rsidR="00ED567C" w:rsidRPr="00ED567C" w:rsidRDefault="00ED567C" w:rsidP="00ED567C">
      <w:pPr>
        <w:pStyle w:val="TableofFigures"/>
        <w:tabs>
          <w:tab w:val="right" w:leader="dot" w:pos="7927"/>
        </w:tabs>
        <w:spacing w:before="120" w:after="120"/>
        <w:rPr>
          <w:rFonts w:eastAsiaTheme="minorEastAsia"/>
          <w:noProof/>
          <w:kern w:val="2"/>
          <w:szCs w:val="24"/>
          <w:lang w:val="en-ID" w:eastAsia="en-ID"/>
          <w14:ligatures w14:val="standardContextual"/>
        </w:rPr>
      </w:pPr>
      <w:hyperlink w:anchor="_Toc235221157" w:history="1">
        <w:r w:rsidRPr="00ED567C">
          <w:rPr>
            <w:rStyle w:val="Hyperlink"/>
            <w:noProof/>
            <w:szCs w:val="24"/>
          </w:rPr>
          <w:t>Gambar 4.15 Halaman Dashboard OPD</w:t>
        </w:r>
        <w:r w:rsidRPr="00ED567C">
          <w:rPr>
            <w:noProof/>
            <w:webHidden/>
            <w:szCs w:val="24"/>
          </w:rPr>
          <w:tab/>
        </w:r>
        <w:r w:rsidRPr="00ED567C">
          <w:rPr>
            <w:noProof/>
            <w:webHidden/>
            <w:szCs w:val="24"/>
          </w:rPr>
          <w:fldChar w:fldCharType="begin"/>
        </w:r>
        <w:r w:rsidRPr="00ED567C">
          <w:rPr>
            <w:noProof/>
            <w:webHidden/>
            <w:szCs w:val="24"/>
          </w:rPr>
          <w:instrText xml:space="preserve"> PAGEREF _Toc235221157 \h </w:instrText>
        </w:r>
        <w:r w:rsidRPr="00ED567C">
          <w:rPr>
            <w:noProof/>
            <w:webHidden/>
            <w:szCs w:val="24"/>
          </w:rPr>
        </w:r>
        <w:r w:rsidRPr="00ED567C">
          <w:rPr>
            <w:noProof/>
            <w:webHidden/>
            <w:szCs w:val="24"/>
          </w:rPr>
          <w:fldChar w:fldCharType="separate"/>
        </w:r>
        <w:r w:rsidRPr="00ED567C">
          <w:rPr>
            <w:noProof/>
            <w:webHidden/>
            <w:szCs w:val="24"/>
          </w:rPr>
          <w:t>87</w:t>
        </w:r>
        <w:r w:rsidRPr="00ED567C">
          <w:rPr>
            <w:noProof/>
            <w:webHidden/>
            <w:szCs w:val="24"/>
          </w:rPr>
          <w:fldChar w:fldCharType="end"/>
        </w:r>
      </w:hyperlink>
    </w:p>
    <w:p w14:paraId="666E041D" w14:textId="4A15A07F" w:rsidR="00ED567C" w:rsidRPr="00ED567C" w:rsidRDefault="00ED567C" w:rsidP="00ED567C">
      <w:pPr>
        <w:pStyle w:val="TableofFigures"/>
        <w:tabs>
          <w:tab w:val="right" w:leader="dot" w:pos="7927"/>
        </w:tabs>
        <w:spacing w:before="120" w:after="120"/>
        <w:rPr>
          <w:rFonts w:eastAsiaTheme="minorEastAsia"/>
          <w:noProof/>
          <w:kern w:val="2"/>
          <w:szCs w:val="24"/>
          <w:lang w:val="en-ID" w:eastAsia="en-ID"/>
          <w14:ligatures w14:val="standardContextual"/>
        </w:rPr>
      </w:pPr>
      <w:hyperlink w:anchor="_Toc235221158" w:history="1">
        <w:r w:rsidRPr="00ED567C">
          <w:rPr>
            <w:rStyle w:val="Hyperlink"/>
            <w:noProof/>
            <w:szCs w:val="24"/>
          </w:rPr>
          <w:t>Gambar 4.16 Halaman Daftar Tiket OPD</w:t>
        </w:r>
        <w:r w:rsidRPr="00ED567C">
          <w:rPr>
            <w:noProof/>
            <w:webHidden/>
            <w:szCs w:val="24"/>
          </w:rPr>
          <w:tab/>
        </w:r>
        <w:r w:rsidRPr="00ED567C">
          <w:rPr>
            <w:noProof/>
            <w:webHidden/>
            <w:szCs w:val="24"/>
          </w:rPr>
          <w:fldChar w:fldCharType="begin"/>
        </w:r>
        <w:r w:rsidRPr="00ED567C">
          <w:rPr>
            <w:noProof/>
            <w:webHidden/>
            <w:szCs w:val="24"/>
          </w:rPr>
          <w:instrText xml:space="preserve"> PAGEREF _Toc235221158 \h </w:instrText>
        </w:r>
        <w:r w:rsidRPr="00ED567C">
          <w:rPr>
            <w:noProof/>
            <w:webHidden/>
            <w:szCs w:val="24"/>
          </w:rPr>
        </w:r>
        <w:r w:rsidRPr="00ED567C">
          <w:rPr>
            <w:noProof/>
            <w:webHidden/>
            <w:szCs w:val="24"/>
          </w:rPr>
          <w:fldChar w:fldCharType="separate"/>
        </w:r>
        <w:r w:rsidRPr="00ED567C">
          <w:rPr>
            <w:noProof/>
            <w:webHidden/>
            <w:szCs w:val="24"/>
          </w:rPr>
          <w:t>87</w:t>
        </w:r>
        <w:r w:rsidRPr="00ED567C">
          <w:rPr>
            <w:noProof/>
            <w:webHidden/>
            <w:szCs w:val="24"/>
          </w:rPr>
          <w:fldChar w:fldCharType="end"/>
        </w:r>
      </w:hyperlink>
    </w:p>
    <w:p w14:paraId="25A0BB0E" w14:textId="352D6FA3" w:rsidR="00ED567C" w:rsidRPr="00ED567C" w:rsidRDefault="00ED567C" w:rsidP="00ED567C">
      <w:pPr>
        <w:pStyle w:val="TableofFigures"/>
        <w:tabs>
          <w:tab w:val="right" w:leader="dot" w:pos="7927"/>
        </w:tabs>
        <w:spacing w:before="120" w:after="120"/>
        <w:rPr>
          <w:rFonts w:eastAsiaTheme="minorEastAsia"/>
          <w:noProof/>
          <w:kern w:val="2"/>
          <w:szCs w:val="24"/>
          <w:lang w:val="en-ID" w:eastAsia="en-ID"/>
          <w14:ligatures w14:val="standardContextual"/>
        </w:rPr>
      </w:pPr>
      <w:hyperlink w:anchor="_Toc235221159" w:history="1">
        <w:r w:rsidRPr="00ED567C">
          <w:rPr>
            <w:rStyle w:val="Hyperlink"/>
            <w:noProof/>
            <w:szCs w:val="24"/>
          </w:rPr>
          <w:t>Gambar 4.17 Halaman Detail Tiket OPD</w:t>
        </w:r>
        <w:r w:rsidRPr="00ED567C">
          <w:rPr>
            <w:noProof/>
            <w:webHidden/>
            <w:szCs w:val="24"/>
          </w:rPr>
          <w:tab/>
        </w:r>
        <w:r w:rsidRPr="00ED567C">
          <w:rPr>
            <w:noProof/>
            <w:webHidden/>
            <w:szCs w:val="24"/>
          </w:rPr>
          <w:fldChar w:fldCharType="begin"/>
        </w:r>
        <w:r w:rsidRPr="00ED567C">
          <w:rPr>
            <w:noProof/>
            <w:webHidden/>
            <w:szCs w:val="24"/>
          </w:rPr>
          <w:instrText xml:space="preserve"> PAGEREF _Toc235221159 \h </w:instrText>
        </w:r>
        <w:r w:rsidRPr="00ED567C">
          <w:rPr>
            <w:noProof/>
            <w:webHidden/>
            <w:szCs w:val="24"/>
          </w:rPr>
        </w:r>
        <w:r w:rsidRPr="00ED567C">
          <w:rPr>
            <w:noProof/>
            <w:webHidden/>
            <w:szCs w:val="24"/>
          </w:rPr>
          <w:fldChar w:fldCharType="separate"/>
        </w:r>
        <w:r w:rsidRPr="00ED567C">
          <w:rPr>
            <w:noProof/>
            <w:webHidden/>
            <w:szCs w:val="24"/>
          </w:rPr>
          <w:t>88</w:t>
        </w:r>
        <w:r w:rsidRPr="00ED567C">
          <w:rPr>
            <w:noProof/>
            <w:webHidden/>
            <w:szCs w:val="24"/>
          </w:rPr>
          <w:fldChar w:fldCharType="end"/>
        </w:r>
      </w:hyperlink>
    </w:p>
    <w:p w14:paraId="2234DEDB" w14:textId="1BCE87C1" w:rsidR="00ED567C" w:rsidRPr="00ED567C" w:rsidRDefault="00ED567C" w:rsidP="00ED567C">
      <w:pPr>
        <w:pStyle w:val="TableofFigures"/>
        <w:tabs>
          <w:tab w:val="right" w:leader="dot" w:pos="7927"/>
        </w:tabs>
        <w:spacing w:before="120" w:after="120"/>
        <w:rPr>
          <w:rFonts w:eastAsiaTheme="minorEastAsia"/>
          <w:noProof/>
          <w:kern w:val="2"/>
          <w:szCs w:val="24"/>
          <w:lang w:val="en-ID" w:eastAsia="en-ID"/>
          <w14:ligatures w14:val="standardContextual"/>
        </w:rPr>
      </w:pPr>
      <w:hyperlink w:anchor="_Toc235221160" w:history="1">
        <w:r w:rsidRPr="00ED567C">
          <w:rPr>
            <w:rStyle w:val="Hyperlink"/>
            <w:noProof/>
            <w:szCs w:val="24"/>
          </w:rPr>
          <w:t>Gambar 4.18 Halaman Edit Status Tiket OPD</w:t>
        </w:r>
        <w:r w:rsidRPr="00ED567C">
          <w:rPr>
            <w:noProof/>
            <w:webHidden/>
            <w:szCs w:val="24"/>
          </w:rPr>
          <w:tab/>
        </w:r>
        <w:r w:rsidRPr="00ED567C">
          <w:rPr>
            <w:noProof/>
            <w:webHidden/>
            <w:szCs w:val="24"/>
          </w:rPr>
          <w:fldChar w:fldCharType="begin"/>
        </w:r>
        <w:r w:rsidRPr="00ED567C">
          <w:rPr>
            <w:noProof/>
            <w:webHidden/>
            <w:szCs w:val="24"/>
          </w:rPr>
          <w:instrText xml:space="preserve"> PAGEREF _Toc235221160 \h </w:instrText>
        </w:r>
        <w:r w:rsidRPr="00ED567C">
          <w:rPr>
            <w:noProof/>
            <w:webHidden/>
            <w:szCs w:val="24"/>
          </w:rPr>
        </w:r>
        <w:r w:rsidRPr="00ED567C">
          <w:rPr>
            <w:noProof/>
            <w:webHidden/>
            <w:szCs w:val="24"/>
          </w:rPr>
          <w:fldChar w:fldCharType="separate"/>
        </w:r>
        <w:r w:rsidRPr="00ED567C">
          <w:rPr>
            <w:noProof/>
            <w:webHidden/>
            <w:szCs w:val="24"/>
          </w:rPr>
          <w:t>88</w:t>
        </w:r>
        <w:r w:rsidRPr="00ED567C">
          <w:rPr>
            <w:noProof/>
            <w:webHidden/>
            <w:szCs w:val="24"/>
          </w:rPr>
          <w:fldChar w:fldCharType="end"/>
        </w:r>
      </w:hyperlink>
    </w:p>
    <w:p w14:paraId="61563812" w14:textId="2F5E8CA4" w:rsidR="00ED567C" w:rsidRPr="00ED567C" w:rsidRDefault="00ED567C" w:rsidP="00ED567C">
      <w:pPr>
        <w:pStyle w:val="TableofFigures"/>
        <w:tabs>
          <w:tab w:val="right" w:leader="dot" w:pos="7927"/>
        </w:tabs>
        <w:spacing w:before="120" w:after="120"/>
        <w:rPr>
          <w:rFonts w:eastAsiaTheme="minorEastAsia"/>
          <w:noProof/>
          <w:kern w:val="2"/>
          <w:szCs w:val="24"/>
          <w:lang w:val="en-ID" w:eastAsia="en-ID"/>
          <w14:ligatures w14:val="standardContextual"/>
        </w:rPr>
      </w:pPr>
      <w:hyperlink w:anchor="_Toc235221161" w:history="1">
        <w:r w:rsidRPr="00ED567C">
          <w:rPr>
            <w:rStyle w:val="Hyperlink"/>
            <w:noProof/>
            <w:szCs w:val="24"/>
          </w:rPr>
          <w:t>Gambar 4.19 Halaman Profil OPD</w:t>
        </w:r>
        <w:r w:rsidRPr="00ED567C">
          <w:rPr>
            <w:noProof/>
            <w:webHidden/>
            <w:szCs w:val="24"/>
          </w:rPr>
          <w:tab/>
        </w:r>
        <w:r w:rsidRPr="00ED567C">
          <w:rPr>
            <w:noProof/>
            <w:webHidden/>
            <w:szCs w:val="24"/>
          </w:rPr>
          <w:fldChar w:fldCharType="begin"/>
        </w:r>
        <w:r w:rsidRPr="00ED567C">
          <w:rPr>
            <w:noProof/>
            <w:webHidden/>
            <w:szCs w:val="24"/>
          </w:rPr>
          <w:instrText xml:space="preserve"> PAGEREF _Toc235221161 \h </w:instrText>
        </w:r>
        <w:r w:rsidRPr="00ED567C">
          <w:rPr>
            <w:noProof/>
            <w:webHidden/>
            <w:szCs w:val="24"/>
          </w:rPr>
        </w:r>
        <w:r w:rsidRPr="00ED567C">
          <w:rPr>
            <w:noProof/>
            <w:webHidden/>
            <w:szCs w:val="24"/>
          </w:rPr>
          <w:fldChar w:fldCharType="separate"/>
        </w:r>
        <w:r w:rsidRPr="00ED567C">
          <w:rPr>
            <w:noProof/>
            <w:webHidden/>
            <w:szCs w:val="24"/>
          </w:rPr>
          <w:t>89</w:t>
        </w:r>
        <w:r w:rsidRPr="00ED567C">
          <w:rPr>
            <w:noProof/>
            <w:webHidden/>
            <w:szCs w:val="24"/>
          </w:rPr>
          <w:fldChar w:fldCharType="end"/>
        </w:r>
      </w:hyperlink>
    </w:p>
    <w:p w14:paraId="43B1F370" w14:textId="753CA4EA" w:rsidR="00ED567C" w:rsidRPr="00ED567C" w:rsidRDefault="00ED567C" w:rsidP="00ED567C">
      <w:pPr>
        <w:pStyle w:val="TableofFigures"/>
        <w:tabs>
          <w:tab w:val="right" w:leader="dot" w:pos="7927"/>
        </w:tabs>
        <w:spacing w:before="120" w:after="120"/>
        <w:rPr>
          <w:rFonts w:eastAsiaTheme="minorEastAsia"/>
          <w:noProof/>
          <w:kern w:val="2"/>
          <w:szCs w:val="24"/>
          <w:lang w:val="en-ID" w:eastAsia="en-ID"/>
          <w14:ligatures w14:val="standardContextual"/>
        </w:rPr>
      </w:pPr>
      <w:hyperlink w:anchor="_Toc235221162" w:history="1">
        <w:r w:rsidRPr="00ED567C">
          <w:rPr>
            <w:rStyle w:val="Hyperlink"/>
            <w:noProof/>
            <w:szCs w:val="24"/>
          </w:rPr>
          <w:t>Gambar 4.20 Hasil Login Admin KMC</w:t>
        </w:r>
        <w:r w:rsidRPr="00ED567C">
          <w:rPr>
            <w:noProof/>
            <w:webHidden/>
            <w:szCs w:val="24"/>
          </w:rPr>
          <w:tab/>
        </w:r>
        <w:r w:rsidRPr="00ED567C">
          <w:rPr>
            <w:noProof/>
            <w:webHidden/>
            <w:szCs w:val="24"/>
          </w:rPr>
          <w:fldChar w:fldCharType="begin"/>
        </w:r>
        <w:r w:rsidRPr="00ED567C">
          <w:rPr>
            <w:noProof/>
            <w:webHidden/>
            <w:szCs w:val="24"/>
          </w:rPr>
          <w:instrText xml:space="preserve"> PAGEREF _Toc235221162 \h </w:instrText>
        </w:r>
        <w:r w:rsidRPr="00ED567C">
          <w:rPr>
            <w:noProof/>
            <w:webHidden/>
            <w:szCs w:val="24"/>
          </w:rPr>
        </w:r>
        <w:r w:rsidRPr="00ED567C">
          <w:rPr>
            <w:noProof/>
            <w:webHidden/>
            <w:szCs w:val="24"/>
          </w:rPr>
          <w:fldChar w:fldCharType="separate"/>
        </w:r>
        <w:r w:rsidRPr="00ED567C">
          <w:rPr>
            <w:noProof/>
            <w:webHidden/>
            <w:szCs w:val="24"/>
          </w:rPr>
          <w:t>90</w:t>
        </w:r>
        <w:r w:rsidRPr="00ED567C">
          <w:rPr>
            <w:noProof/>
            <w:webHidden/>
            <w:szCs w:val="24"/>
          </w:rPr>
          <w:fldChar w:fldCharType="end"/>
        </w:r>
      </w:hyperlink>
    </w:p>
    <w:p w14:paraId="1CD4F4EB" w14:textId="4BF2B817" w:rsidR="00ED567C" w:rsidRPr="00ED567C" w:rsidRDefault="00ED567C" w:rsidP="00ED567C">
      <w:pPr>
        <w:pStyle w:val="TableofFigures"/>
        <w:tabs>
          <w:tab w:val="right" w:leader="dot" w:pos="7927"/>
        </w:tabs>
        <w:spacing w:before="120" w:after="120"/>
        <w:rPr>
          <w:rFonts w:eastAsiaTheme="minorEastAsia"/>
          <w:noProof/>
          <w:kern w:val="2"/>
          <w:szCs w:val="24"/>
          <w:lang w:val="en-ID" w:eastAsia="en-ID"/>
          <w14:ligatures w14:val="standardContextual"/>
        </w:rPr>
      </w:pPr>
      <w:hyperlink w:anchor="_Toc235221163" w:history="1">
        <w:r w:rsidRPr="00ED567C">
          <w:rPr>
            <w:rStyle w:val="Hyperlink"/>
            <w:noProof/>
            <w:szCs w:val="24"/>
          </w:rPr>
          <w:t>Gambar 4.21 Hasil Login Pengguna OPD</w:t>
        </w:r>
        <w:r w:rsidRPr="00ED567C">
          <w:rPr>
            <w:noProof/>
            <w:webHidden/>
            <w:szCs w:val="24"/>
          </w:rPr>
          <w:tab/>
        </w:r>
        <w:r w:rsidRPr="00ED567C">
          <w:rPr>
            <w:noProof/>
            <w:webHidden/>
            <w:szCs w:val="24"/>
          </w:rPr>
          <w:fldChar w:fldCharType="begin"/>
        </w:r>
        <w:r w:rsidRPr="00ED567C">
          <w:rPr>
            <w:noProof/>
            <w:webHidden/>
            <w:szCs w:val="24"/>
          </w:rPr>
          <w:instrText xml:space="preserve"> PAGEREF _Toc235221163 \h </w:instrText>
        </w:r>
        <w:r w:rsidRPr="00ED567C">
          <w:rPr>
            <w:noProof/>
            <w:webHidden/>
            <w:szCs w:val="24"/>
          </w:rPr>
        </w:r>
        <w:r w:rsidRPr="00ED567C">
          <w:rPr>
            <w:noProof/>
            <w:webHidden/>
            <w:szCs w:val="24"/>
          </w:rPr>
          <w:fldChar w:fldCharType="separate"/>
        </w:r>
        <w:r w:rsidRPr="00ED567C">
          <w:rPr>
            <w:noProof/>
            <w:webHidden/>
            <w:szCs w:val="24"/>
          </w:rPr>
          <w:t>91</w:t>
        </w:r>
        <w:r w:rsidRPr="00ED567C">
          <w:rPr>
            <w:noProof/>
            <w:webHidden/>
            <w:szCs w:val="24"/>
          </w:rPr>
          <w:fldChar w:fldCharType="end"/>
        </w:r>
      </w:hyperlink>
    </w:p>
    <w:p w14:paraId="30C49E0F" w14:textId="77A0F919" w:rsidR="00ED567C" w:rsidRPr="00ED567C" w:rsidRDefault="00ED567C" w:rsidP="00ED567C">
      <w:pPr>
        <w:pStyle w:val="TableofFigures"/>
        <w:tabs>
          <w:tab w:val="right" w:leader="dot" w:pos="7927"/>
        </w:tabs>
        <w:spacing w:before="120" w:after="120"/>
        <w:rPr>
          <w:rFonts w:eastAsiaTheme="minorEastAsia"/>
          <w:noProof/>
          <w:kern w:val="2"/>
          <w:szCs w:val="24"/>
          <w:lang w:val="en-ID" w:eastAsia="en-ID"/>
          <w14:ligatures w14:val="standardContextual"/>
        </w:rPr>
      </w:pPr>
      <w:hyperlink w:anchor="_Toc235221164" w:history="1">
        <w:r w:rsidRPr="00ED567C">
          <w:rPr>
            <w:rStyle w:val="Hyperlink"/>
            <w:noProof/>
            <w:szCs w:val="24"/>
          </w:rPr>
          <w:t>Gambar 4.22 Validasi Kredensial Login</w:t>
        </w:r>
        <w:r w:rsidRPr="00ED567C">
          <w:rPr>
            <w:noProof/>
            <w:webHidden/>
            <w:szCs w:val="24"/>
          </w:rPr>
          <w:tab/>
        </w:r>
        <w:r w:rsidRPr="00ED567C">
          <w:rPr>
            <w:noProof/>
            <w:webHidden/>
            <w:szCs w:val="24"/>
          </w:rPr>
          <w:fldChar w:fldCharType="begin"/>
        </w:r>
        <w:r w:rsidRPr="00ED567C">
          <w:rPr>
            <w:noProof/>
            <w:webHidden/>
            <w:szCs w:val="24"/>
          </w:rPr>
          <w:instrText xml:space="preserve"> PAGEREF _Toc235221164 \h </w:instrText>
        </w:r>
        <w:r w:rsidRPr="00ED567C">
          <w:rPr>
            <w:noProof/>
            <w:webHidden/>
            <w:szCs w:val="24"/>
          </w:rPr>
        </w:r>
        <w:r w:rsidRPr="00ED567C">
          <w:rPr>
            <w:noProof/>
            <w:webHidden/>
            <w:szCs w:val="24"/>
          </w:rPr>
          <w:fldChar w:fldCharType="separate"/>
        </w:r>
        <w:r w:rsidRPr="00ED567C">
          <w:rPr>
            <w:noProof/>
            <w:webHidden/>
            <w:szCs w:val="24"/>
          </w:rPr>
          <w:t>91</w:t>
        </w:r>
        <w:r w:rsidRPr="00ED567C">
          <w:rPr>
            <w:noProof/>
            <w:webHidden/>
            <w:szCs w:val="24"/>
          </w:rPr>
          <w:fldChar w:fldCharType="end"/>
        </w:r>
      </w:hyperlink>
    </w:p>
    <w:p w14:paraId="01F07241" w14:textId="792A0167" w:rsidR="00ED567C" w:rsidRPr="00ED567C" w:rsidRDefault="00ED567C" w:rsidP="00ED567C">
      <w:pPr>
        <w:pStyle w:val="TableofFigures"/>
        <w:tabs>
          <w:tab w:val="right" w:leader="dot" w:pos="7927"/>
        </w:tabs>
        <w:spacing w:before="120" w:after="120"/>
        <w:rPr>
          <w:rFonts w:eastAsiaTheme="minorEastAsia"/>
          <w:noProof/>
          <w:kern w:val="2"/>
          <w:szCs w:val="24"/>
          <w:lang w:val="en-ID" w:eastAsia="en-ID"/>
          <w14:ligatures w14:val="standardContextual"/>
        </w:rPr>
      </w:pPr>
      <w:hyperlink w:anchor="_Toc235221165" w:history="1">
        <w:r w:rsidRPr="00ED567C">
          <w:rPr>
            <w:rStyle w:val="Hyperlink"/>
            <w:noProof/>
            <w:szCs w:val="24"/>
          </w:rPr>
          <w:t>Gambar 4.23 Pembatasan Akses Halaman</w:t>
        </w:r>
        <w:r w:rsidRPr="00ED567C">
          <w:rPr>
            <w:noProof/>
            <w:webHidden/>
            <w:szCs w:val="24"/>
          </w:rPr>
          <w:tab/>
        </w:r>
        <w:r w:rsidRPr="00ED567C">
          <w:rPr>
            <w:noProof/>
            <w:webHidden/>
            <w:szCs w:val="24"/>
          </w:rPr>
          <w:fldChar w:fldCharType="begin"/>
        </w:r>
        <w:r w:rsidRPr="00ED567C">
          <w:rPr>
            <w:noProof/>
            <w:webHidden/>
            <w:szCs w:val="24"/>
          </w:rPr>
          <w:instrText xml:space="preserve"> PAGEREF _Toc235221165 \h </w:instrText>
        </w:r>
        <w:r w:rsidRPr="00ED567C">
          <w:rPr>
            <w:noProof/>
            <w:webHidden/>
            <w:szCs w:val="24"/>
          </w:rPr>
        </w:r>
        <w:r w:rsidRPr="00ED567C">
          <w:rPr>
            <w:noProof/>
            <w:webHidden/>
            <w:szCs w:val="24"/>
          </w:rPr>
          <w:fldChar w:fldCharType="separate"/>
        </w:r>
        <w:r w:rsidRPr="00ED567C">
          <w:rPr>
            <w:noProof/>
            <w:webHidden/>
            <w:szCs w:val="24"/>
          </w:rPr>
          <w:t>92</w:t>
        </w:r>
        <w:r w:rsidRPr="00ED567C">
          <w:rPr>
            <w:noProof/>
            <w:webHidden/>
            <w:szCs w:val="24"/>
          </w:rPr>
          <w:fldChar w:fldCharType="end"/>
        </w:r>
      </w:hyperlink>
    </w:p>
    <w:p w14:paraId="005BE210" w14:textId="10C1C07A" w:rsidR="00ED567C" w:rsidRPr="00ED567C" w:rsidRDefault="00ED567C" w:rsidP="00ED567C">
      <w:pPr>
        <w:pStyle w:val="TableofFigures"/>
        <w:tabs>
          <w:tab w:val="right" w:leader="dot" w:pos="7927"/>
        </w:tabs>
        <w:spacing w:before="120" w:after="120"/>
        <w:rPr>
          <w:rFonts w:eastAsiaTheme="minorEastAsia"/>
          <w:noProof/>
          <w:kern w:val="2"/>
          <w:szCs w:val="24"/>
          <w:lang w:val="en-ID" w:eastAsia="en-ID"/>
          <w14:ligatures w14:val="standardContextual"/>
        </w:rPr>
      </w:pPr>
      <w:hyperlink w:anchor="_Toc235221166" w:history="1">
        <w:r w:rsidRPr="00ED567C">
          <w:rPr>
            <w:rStyle w:val="Hyperlink"/>
            <w:noProof/>
            <w:szCs w:val="24"/>
          </w:rPr>
          <w:t>Gambar 4.24 Hasil Keluar Sistem (Logout)</w:t>
        </w:r>
        <w:r w:rsidRPr="00ED567C">
          <w:rPr>
            <w:noProof/>
            <w:webHidden/>
            <w:szCs w:val="24"/>
          </w:rPr>
          <w:tab/>
        </w:r>
        <w:r w:rsidRPr="00ED567C">
          <w:rPr>
            <w:noProof/>
            <w:webHidden/>
            <w:szCs w:val="24"/>
          </w:rPr>
          <w:fldChar w:fldCharType="begin"/>
        </w:r>
        <w:r w:rsidRPr="00ED567C">
          <w:rPr>
            <w:noProof/>
            <w:webHidden/>
            <w:szCs w:val="24"/>
          </w:rPr>
          <w:instrText xml:space="preserve"> PAGEREF _Toc235221166 \h </w:instrText>
        </w:r>
        <w:r w:rsidRPr="00ED567C">
          <w:rPr>
            <w:noProof/>
            <w:webHidden/>
            <w:szCs w:val="24"/>
          </w:rPr>
        </w:r>
        <w:r w:rsidRPr="00ED567C">
          <w:rPr>
            <w:noProof/>
            <w:webHidden/>
            <w:szCs w:val="24"/>
          </w:rPr>
          <w:fldChar w:fldCharType="separate"/>
        </w:r>
        <w:r w:rsidRPr="00ED567C">
          <w:rPr>
            <w:noProof/>
            <w:webHidden/>
            <w:szCs w:val="24"/>
          </w:rPr>
          <w:t>92</w:t>
        </w:r>
        <w:r w:rsidRPr="00ED567C">
          <w:rPr>
            <w:noProof/>
            <w:webHidden/>
            <w:szCs w:val="24"/>
          </w:rPr>
          <w:fldChar w:fldCharType="end"/>
        </w:r>
      </w:hyperlink>
    </w:p>
    <w:p w14:paraId="5FFC2700" w14:textId="03575E39" w:rsidR="00ED567C" w:rsidRPr="00ED567C" w:rsidRDefault="00ED567C" w:rsidP="00ED567C">
      <w:pPr>
        <w:pStyle w:val="TableofFigures"/>
        <w:tabs>
          <w:tab w:val="right" w:leader="dot" w:pos="7927"/>
        </w:tabs>
        <w:spacing w:before="120" w:after="120"/>
        <w:rPr>
          <w:rFonts w:eastAsiaTheme="minorEastAsia"/>
          <w:noProof/>
          <w:kern w:val="2"/>
          <w:szCs w:val="24"/>
          <w:lang w:val="en-ID" w:eastAsia="en-ID"/>
          <w14:ligatures w14:val="standardContextual"/>
        </w:rPr>
      </w:pPr>
      <w:hyperlink w:anchor="_Toc235221167" w:history="1">
        <w:r w:rsidRPr="00ED567C">
          <w:rPr>
            <w:rStyle w:val="Hyperlink"/>
            <w:noProof/>
            <w:szCs w:val="24"/>
          </w:rPr>
          <w:t>Gambar 4.25 Hasil Sinkronisasi Facebook</w:t>
        </w:r>
        <w:r w:rsidRPr="00ED567C">
          <w:rPr>
            <w:noProof/>
            <w:webHidden/>
            <w:szCs w:val="24"/>
          </w:rPr>
          <w:tab/>
        </w:r>
        <w:r w:rsidRPr="00ED567C">
          <w:rPr>
            <w:noProof/>
            <w:webHidden/>
            <w:szCs w:val="24"/>
          </w:rPr>
          <w:fldChar w:fldCharType="begin"/>
        </w:r>
        <w:r w:rsidRPr="00ED567C">
          <w:rPr>
            <w:noProof/>
            <w:webHidden/>
            <w:szCs w:val="24"/>
          </w:rPr>
          <w:instrText xml:space="preserve"> PAGEREF _Toc235221167 \h </w:instrText>
        </w:r>
        <w:r w:rsidRPr="00ED567C">
          <w:rPr>
            <w:noProof/>
            <w:webHidden/>
            <w:szCs w:val="24"/>
          </w:rPr>
        </w:r>
        <w:r w:rsidRPr="00ED567C">
          <w:rPr>
            <w:noProof/>
            <w:webHidden/>
            <w:szCs w:val="24"/>
          </w:rPr>
          <w:fldChar w:fldCharType="separate"/>
        </w:r>
        <w:r w:rsidRPr="00ED567C">
          <w:rPr>
            <w:noProof/>
            <w:webHidden/>
            <w:szCs w:val="24"/>
          </w:rPr>
          <w:t>93</w:t>
        </w:r>
        <w:r w:rsidRPr="00ED567C">
          <w:rPr>
            <w:noProof/>
            <w:webHidden/>
            <w:szCs w:val="24"/>
          </w:rPr>
          <w:fldChar w:fldCharType="end"/>
        </w:r>
      </w:hyperlink>
    </w:p>
    <w:p w14:paraId="67711BC2" w14:textId="65772B9C" w:rsidR="00ED567C" w:rsidRPr="00ED567C" w:rsidRDefault="00ED567C" w:rsidP="00ED567C">
      <w:pPr>
        <w:pStyle w:val="TableofFigures"/>
        <w:tabs>
          <w:tab w:val="right" w:leader="dot" w:pos="7927"/>
        </w:tabs>
        <w:spacing w:before="120" w:after="120"/>
        <w:rPr>
          <w:rFonts w:eastAsiaTheme="minorEastAsia"/>
          <w:noProof/>
          <w:kern w:val="2"/>
          <w:szCs w:val="24"/>
          <w:lang w:val="en-ID" w:eastAsia="en-ID"/>
          <w14:ligatures w14:val="standardContextual"/>
        </w:rPr>
      </w:pPr>
      <w:hyperlink w:anchor="_Toc235221168" w:history="1">
        <w:r w:rsidRPr="00ED567C">
          <w:rPr>
            <w:rStyle w:val="Hyperlink"/>
            <w:noProof/>
            <w:szCs w:val="24"/>
          </w:rPr>
          <w:t>Gambar 4.26 Hasil Sinkronisasi Instagram</w:t>
        </w:r>
        <w:r w:rsidRPr="00ED567C">
          <w:rPr>
            <w:noProof/>
            <w:webHidden/>
            <w:szCs w:val="24"/>
          </w:rPr>
          <w:tab/>
        </w:r>
        <w:r w:rsidRPr="00ED567C">
          <w:rPr>
            <w:noProof/>
            <w:webHidden/>
            <w:szCs w:val="24"/>
          </w:rPr>
          <w:fldChar w:fldCharType="begin"/>
        </w:r>
        <w:r w:rsidRPr="00ED567C">
          <w:rPr>
            <w:noProof/>
            <w:webHidden/>
            <w:szCs w:val="24"/>
          </w:rPr>
          <w:instrText xml:space="preserve"> PAGEREF _Toc235221168 \h </w:instrText>
        </w:r>
        <w:r w:rsidRPr="00ED567C">
          <w:rPr>
            <w:noProof/>
            <w:webHidden/>
            <w:szCs w:val="24"/>
          </w:rPr>
        </w:r>
        <w:r w:rsidRPr="00ED567C">
          <w:rPr>
            <w:noProof/>
            <w:webHidden/>
            <w:szCs w:val="24"/>
          </w:rPr>
          <w:fldChar w:fldCharType="separate"/>
        </w:r>
        <w:r w:rsidRPr="00ED567C">
          <w:rPr>
            <w:noProof/>
            <w:webHidden/>
            <w:szCs w:val="24"/>
          </w:rPr>
          <w:t>94</w:t>
        </w:r>
        <w:r w:rsidRPr="00ED567C">
          <w:rPr>
            <w:noProof/>
            <w:webHidden/>
            <w:szCs w:val="24"/>
          </w:rPr>
          <w:fldChar w:fldCharType="end"/>
        </w:r>
      </w:hyperlink>
    </w:p>
    <w:p w14:paraId="7942DF94" w14:textId="74587F30" w:rsidR="00ED567C" w:rsidRPr="00ED567C" w:rsidRDefault="00ED567C" w:rsidP="00ED567C">
      <w:pPr>
        <w:pStyle w:val="TableofFigures"/>
        <w:tabs>
          <w:tab w:val="right" w:leader="dot" w:pos="7927"/>
        </w:tabs>
        <w:spacing w:before="120" w:after="120"/>
        <w:rPr>
          <w:rFonts w:eastAsiaTheme="minorEastAsia"/>
          <w:noProof/>
          <w:kern w:val="2"/>
          <w:szCs w:val="24"/>
          <w:lang w:val="en-ID" w:eastAsia="en-ID"/>
          <w14:ligatures w14:val="standardContextual"/>
        </w:rPr>
      </w:pPr>
      <w:hyperlink w:anchor="_Toc235221169" w:history="1">
        <w:r w:rsidRPr="00ED567C">
          <w:rPr>
            <w:rStyle w:val="Hyperlink"/>
            <w:noProof/>
            <w:szCs w:val="24"/>
          </w:rPr>
          <w:t>Gambar 4.27 Hasil Klasifikasi Aduan oleh AI</w:t>
        </w:r>
        <w:r w:rsidRPr="00ED567C">
          <w:rPr>
            <w:noProof/>
            <w:webHidden/>
            <w:szCs w:val="24"/>
          </w:rPr>
          <w:tab/>
        </w:r>
        <w:r w:rsidRPr="00ED567C">
          <w:rPr>
            <w:noProof/>
            <w:webHidden/>
            <w:szCs w:val="24"/>
          </w:rPr>
          <w:fldChar w:fldCharType="begin"/>
        </w:r>
        <w:r w:rsidRPr="00ED567C">
          <w:rPr>
            <w:noProof/>
            <w:webHidden/>
            <w:szCs w:val="24"/>
          </w:rPr>
          <w:instrText xml:space="preserve"> PAGEREF _Toc235221169 \h </w:instrText>
        </w:r>
        <w:r w:rsidRPr="00ED567C">
          <w:rPr>
            <w:noProof/>
            <w:webHidden/>
            <w:szCs w:val="24"/>
          </w:rPr>
        </w:r>
        <w:r w:rsidRPr="00ED567C">
          <w:rPr>
            <w:noProof/>
            <w:webHidden/>
            <w:szCs w:val="24"/>
          </w:rPr>
          <w:fldChar w:fldCharType="separate"/>
        </w:r>
        <w:r w:rsidRPr="00ED567C">
          <w:rPr>
            <w:noProof/>
            <w:webHidden/>
            <w:szCs w:val="24"/>
          </w:rPr>
          <w:t>94</w:t>
        </w:r>
        <w:r w:rsidRPr="00ED567C">
          <w:rPr>
            <w:noProof/>
            <w:webHidden/>
            <w:szCs w:val="24"/>
          </w:rPr>
          <w:fldChar w:fldCharType="end"/>
        </w:r>
      </w:hyperlink>
    </w:p>
    <w:p w14:paraId="15882582" w14:textId="602B32E5" w:rsidR="00ED567C" w:rsidRPr="00ED567C" w:rsidRDefault="00ED567C" w:rsidP="00ED567C">
      <w:pPr>
        <w:pStyle w:val="TableofFigures"/>
        <w:tabs>
          <w:tab w:val="right" w:leader="dot" w:pos="7927"/>
        </w:tabs>
        <w:spacing w:before="120" w:after="120"/>
        <w:rPr>
          <w:rFonts w:eastAsiaTheme="minorEastAsia"/>
          <w:noProof/>
          <w:kern w:val="2"/>
          <w:szCs w:val="24"/>
          <w:lang w:val="en-ID" w:eastAsia="en-ID"/>
          <w14:ligatures w14:val="standardContextual"/>
        </w:rPr>
      </w:pPr>
      <w:hyperlink w:anchor="_Toc235221170" w:history="1">
        <w:r w:rsidRPr="00ED567C">
          <w:rPr>
            <w:rStyle w:val="Hyperlink"/>
            <w:noProof/>
            <w:szCs w:val="24"/>
          </w:rPr>
          <w:t>Gambar 4.28  Hasil Penyaringan Spam</w:t>
        </w:r>
        <w:r w:rsidRPr="00ED567C">
          <w:rPr>
            <w:noProof/>
            <w:webHidden/>
            <w:szCs w:val="24"/>
          </w:rPr>
          <w:tab/>
        </w:r>
        <w:r w:rsidRPr="00ED567C">
          <w:rPr>
            <w:noProof/>
            <w:webHidden/>
            <w:szCs w:val="24"/>
          </w:rPr>
          <w:fldChar w:fldCharType="begin"/>
        </w:r>
        <w:r w:rsidRPr="00ED567C">
          <w:rPr>
            <w:noProof/>
            <w:webHidden/>
            <w:szCs w:val="24"/>
          </w:rPr>
          <w:instrText xml:space="preserve"> PAGEREF _Toc235221170 \h </w:instrText>
        </w:r>
        <w:r w:rsidRPr="00ED567C">
          <w:rPr>
            <w:noProof/>
            <w:webHidden/>
            <w:szCs w:val="24"/>
          </w:rPr>
        </w:r>
        <w:r w:rsidRPr="00ED567C">
          <w:rPr>
            <w:noProof/>
            <w:webHidden/>
            <w:szCs w:val="24"/>
          </w:rPr>
          <w:fldChar w:fldCharType="separate"/>
        </w:r>
        <w:r w:rsidRPr="00ED567C">
          <w:rPr>
            <w:noProof/>
            <w:webHidden/>
            <w:szCs w:val="24"/>
          </w:rPr>
          <w:t>95</w:t>
        </w:r>
        <w:r w:rsidRPr="00ED567C">
          <w:rPr>
            <w:noProof/>
            <w:webHidden/>
            <w:szCs w:val="24"/>
          </w:rPr>
          <w:fldChar w:fldCharType="end"/>
        </w:r>
      </w:hyperlink>
    </w:p>
    <w:p w14:paraId="23139FB4" w14:textId="301654B2" w:rsidR="00ED567C" w:rsidRPr="00ED567C" w:rsidRDefault="00ED567C" w:rsidP="00ED567C">
      <w:pPr>
        <w:pStyle w:val="TableofFigures"/>
        <w:tabs>
          <w:tab w:val="right" w:leader="dot" w:pos="7927"/>
        </w:tabs>
        <w:spacing w:before="120" w:after="120"/>
        <w:rPr>
          <w:rFonts w:eastAsiaTheme="minorEastAsia"/>
          <w:noProof/>
          <w:kern w:val="2"/>
          <w:szCs w:val="24"/>
          <w:lang w:val="en-ID" w:eastAsia="en-ID"/>
          <w14:ligatures w14:val="standardContextual"/>
        </w:rPr>
      </w:pPr>
      <w:hyperlink w:anchor="_Toc235221171" w:history="1">
        <w:r w:rsidRPr="00ED567C">
          <w:rPr>
            <w:rStyle w:val="Hyperlink"/>
            <w:noProof/>
            <w:szCs w:val="24"/>
          </w:rPr>
          <w:t>Gambar 4.29 Hasil Deteksi Kandidat Duplikasi</w:t>
        </w:r>
        <w:r w:rsidRPr="00ED567C">
          <w:rPr>
            <w:noProof/>
            <w:webHidden/>
            <w:szCs w:val="24"/>
          </w:rPr>
          <w:tab/>
        </w:r>
        <w:r w:rsidRPr="00ED567C">
          <w:rPr>
            <w:noProof/>
            <w:webHidden/>
            <w:szCs w:val="24"/>
          </w:rPr>
          <w:fldChar w:fldCharType="begin"/>
        </w:r>
        <w:r w:rsidRPr="00ED567C">
          <w:rPr>
            <w:noProof/>
            <w:webHidden/>
            <w:szCs w:val="24"/>
          </w:rPr>
          <w:instrText xml:space="preserve"> PAGEREF _Toc235221171 \h </w:instrText>
        </w:r>
        <w:r w:rsidRPr="00ED567C">
          <w:rPr>
            <w:noProof/>
            <w:webHidden/>
            <w:szCs w:val="24"/>
          </w:rPr>
        </w:r>
        <w:r w:rsidRPr="00ED567C">
          <w:rPr>
            <w:noProof/>
            <w:webHidden/>
            <w:szCs w:val="24"/>
          </w:rPr>
          <w:fldChar w:fldCharType="separate"/>
        </w:r>
        <w:r w:rsidRPr="00ED567C">
          <w:rPr>
            <w:noProof/>
            <w:webHidden/>
            <w:szCs w:val="24"/>
          </w:rPr>
          <w:t>96</w:t>
        </w:r>
        <w:r w:rsidRPr="00ED567C">
          <w:rPr>
            <w:noProof/>
            <w:webHidden/>
            <w:szCs w:val="24"/>
          </w:rPr>
          <w:fldChar w:fldCharType="end"/>
        </w:r>
      </w:hyperlink>
    </w:p>
    <w:p w14:paraId="42E28E10" w14:textId="3B56FD4D" w:rsidR="00ED567C" w:rsidRPr="00ED567C" w:rsidRDefault="00ED567C" w:rsidP="00ED567C">
      <w:pPr>
        <w:pStyle w:val="TableofFigures"/>
        <w:tabs>
          <w:tab w:val="right" w:leader="dot" w:pos="7927"/>
        </w:tabs>
        <w:spacing w:before="120" w:after="120"/>
        <w:rPr>
          <w:rFonts w:eastAsiaTheme="minorEastAsia"/>
          <w:noProof/>
          <w:kern w:val="2"/>
          <w:szCs w:val="24"/>
          <w:lang w:val="en-ID" w:eastAsia="en-ID"/>
          <w14:ligatures w14:val="standardContextual"/>
        </w:rPr>
      </w:pPr>
      <w:hyperlink w:anchor="_Toc235221172" w:history="1">
        <w:r w:rsidRPr="00ED567C">
          <w:rPr>
            <w:rStyle w:val="Hyperlink"/>
            <w:noProof/>
            <w:szCs w:val="24"/>
          </w:rPr>
          <w:t>Gambar 4.30 Hasil Konfirmasi Aduan Duplikat</w:t>
        </w:r>
        <w:r w:rsidRPr="00ED567C">
          <w:rPr>
            <w:noProof/>
            <w:webHidden/>
            <w:szCs w:val="24"/>
          </w:rPr>
          <w:tab/>
        </w:r>
        <w:r w:rsidRPr="00ED567C">
          <w:rPr>
            <w:noProof/>
            <w:webHidden/>
            <w:szCs w:val="24"/>
          </w:rPr>
          <w:fldChar w:fldCharType="begin"/>
        </w:r>
        <w:r w:rsidRPr="00ED567C">
          <w:rPr>
            <w:noProof/>
            <w:webHidden/>
            <w:szCs w:val="24"/>
          </w:rPr>
          <w:instrText xml:space="preserve"> PAGEREF _Toc235221172 \h </w:instrText>
        </w:r>
        <w:r w:rsidRPr="00ED567C">
          <w:rPr>
            <w:noProof/>
            <w:webHidden/>
            <w:szCs w:val="24"/>
          </w:rPr>
        </w:r>
        <w:r w:rsidRPr="00ED567C">
          <w:rPr>
            <w:noProof/>
            <w:webHidden/>
            <w:szCs w:val="24"/>
          </w:rPr>
          <w:fldChar w:fldCharType="separate"/>
        </w:r>
        <w:r w:rsidRPr="00ED567C">
          <w:rPr>
            <w:noProof/>
            <w:webHidden/>
            <w:szCs w:val="24"/>
          </w:rPr>
          <w:t>96</w:t>
        </w:r>
        <w:r w:rsidRPr="00ED567C">
          <w:rPr>
            <w:noProof/>
            <w:webHidden/>
            <w:szCs w:val="24"/>
          </w:rPr>
          <w:fldChar w:fldCharType="end"/>
        </w:r>
      </w:hyperlink>
    </w:p>
    <w:p w14:paraId="0870D535" w14:textId="23C16565" w:rsidR="00ED567C" w:rsidRPr="00ED567C" w:rsidRDefault="00ED567C" w:rsidP="00ED567C">
      <w:pPr>
        <w:pStyle w:val="TableofFigures"/>
        <w:tabs>
          <w:tab w:val="right" w:leader="dot" w:pos="7927"/>
        </w:tabs>
        <w:spacing w:before="120" w:after="120"/>
        <w:rPr>
          <w:rFonts w:eastAsiaTheme="minorEastAsia"/>
          <w:noProof/>
          <w:kern w:val="2"/>
          <w:szCs w:val="24"/>
          <w:lang w:val="en-ID" w:eastAsia="en-ID"/>
          <w14:ligatures w14:val="standardContextual"/>
        </w:rPr>
      </w:pPr>
      <w:hyperlink w:anchor="_Toc235221173" w:history="1">
        <w:r w:rsidRPr="00ED567C">
          <w:rPr>
            <w:rStyle w:val="Hyperlink"/>
            <w:noProof/>
            <w:szCs w:val="24"/>
          </w:rPr>
          <w:t>Gambar 4.31 Hasil Pembuatan Tiket Bukan Duplikat</w:t>
        </w:r>
        <w:r w:rsidRPr="00ED567C">
          <w:rPr>
            <w:noProof/>
            <w:webHidden/>
            <w:szCs w:val="24"/>
          </w:rPr>
          <w:tab/>
        </w:r>
        <w:r w:rsidRPr="00ED567C">
          <w:rPr>
            <w:noProof/>
            <w:webHidden/>
            <w:szCs w:val="24"/>
          </w:rPr>
          <w:fldChar w:fldCharType="begin"/>
        </w:r>
        <w:r w:rsidRPr="00ED567C">
          <w:rPr>
            <w:noProof/>
            <w:webHidden/>
            <w:szCs w:val="24"/>
          </w:rPr>
          <w:instrText xml:space="preserve"> PAGEREF _Toc235221173 \h </w:instrText>
        </w:r>
        <w:r w:rsidRPr="00ED567C">
          <w:rPr>
            <w:noProof/>
            <w:webHidden/>
            <w:szCs w:val="24"/>
          </w:rPr>
        </w:r>
        <w:r w:rsidRPr="00ED567C">
          <w:rPr>
            <w:noProof/>
            <w:webHidden/>
            <w:szCs w:val="24"/>
          </w:rPr>
          <w:fldChar w:fldCharType="separate"/>
        </w:r>
        <w:r w:rsidRPr="00ED567C">
          <w:rPr>
            <w:noProof/>
            <w:webHidden/>
            <w:szCs w:val="24"/>
          </w:rPr>
          <w:t>97</w:t>
        </w:r>
        <w:r w:rsidRPr="00ED567C">
          <w:rPr>
            <w:noProof/>
            <w:webHidden/>
            <w:szCs w:val="24"/>
          </w:rPr>
          <w:fldChar w:fldCharType="end"/>
        </w:r>
      </w:hyperlink>
    </w:p>
    <w:p w14:paraId="6BAFFA1D" w14:textId="4BDBC89A" w:rsidR="00ED567C" w:rsidRPr="00ED567C" w:rsidRDefault="00ED567C" w:rsidP="00ED567C">
      <w:pPr>
        <w:pStyle w:val="TableofFigures"/>
        <w:tabs>
          <w:tab w:val="right" w:leader="dot" w:pos="7927"/>
        </w:tabs>
        <w:spacing w:before="120" w:after="120"/>
        <w:rPr>
          <w:rFonts w:eastAsiaTheme="minorEastAsia"/>
          <w:noProof/>
          <w:kern w:val="2"/>
          <w:szCs w:val="24"/>
          <w:lang w:val="en-ID" w:eastAsia="en-ID"/>
          <w14:ligatures w14:val="standardContextual"/>
        </w:rPr>
      </w:pPr>
      <w:hyperlink w:anchor="_Toc235221174" w:history="1">
        <w:r w:rsidRPr="00ED567C">
          <w:rPr>
            <w:rStyle w:val="Hyperlink"/>
            <w:noProof/>
            <w:szCs w:val="24"/>
          </w:rPr>
          <w:t>Gambar 4.32 Hasil Pembuatan Tiket Manual</w:t>
        </w:r>
        <w:r w:rsidRPr="00ED567C">
          <w:rPr>
            <w:noProof/>
            <w:webHidden/>
            <w:szCs w:val="24"/>
          </w:rPr>
          <w:tab/>
        </w:r>
        <w:r w:rsidRPr="00ED567C">
          <w:rPr>
            <w:noProof/>
            <w:webHidden/>
            <w:szCs w:val="24"/>
          </w:rPr>
          <w:fldChar w:fldCharType="begin"/>
        </w:r>
        <w:r w:rsidRPr="00ED567C">
          <w:rPr>
            <w:noProof/>
            <w:webHidden/>
            <w:szCs w:val="24"/>
          </w:rPr>
          <w:instrText xml:space="preserve"> PAGEREF _Toc235221174 \h </w:instrText>
        </w:r>
        <w:r w:rsidRPr="00ED567C">
          <w:rPr>
            <w:noProof/>
            <w:webHidden/>
            <w:szCs w:val="24"/>
          </w:rPr>
        </w:r>
        <w:r w:rsidRPr="00ED567C">
          <w:rPr>
            <w:noProof/>
            <w:webHidden/>
            <w:szCs w:val="24"/>
          </w:rPr>
          <w:fldChar w:fldCharType="separate"/>
        </w:r>
        <w:r w:rsidRPr="00ED567C">
          <w:rPr>
            <w:noProof/>
            <w:webHidden/>
            <w:szCs w:val="24"/>
          </w:rPr>
          <w:t>97</w:t>
        </w:r>
        <w:r w:rsidRPr="00ED567C">
          <w:rPr>
            <w:noProof/>
            <w:webHidden/>
            <w:szCs w:val="24"/>
          </w:rPr>
          <w:fldChar w:fldCharType="end"/>
        </w:r>
      </w:hyperlink>
    </w:p>
    <w:p w14:paraId="591B1CA6" w14:textId="581F405C" w:rsidR="00ED567C" w:rsidRPr="00ED567C" w:rsidRDefault="00ED567C" w:rsidP="00ED567C">
      <w:pPr>
        <w:pStyle w:val="TableofFigures"/>
        <w:tabs>
          <w:tab w:val="right" w:leader="dot" w:pos="7927"/>
        </w:tabs>
        <w:spacing w:before="120" w:after="120"/>
        <w:rPr>
          <w:rFonts w:eastAsiaTheme="minorEastAsia"/>
          <w:noProof/>
          <w:kern w:val="2"/>
          <w:szCs w:val="24"/>
          <w:lang w:val="en-ID" w:eastAsia="en-ID"/>
          <w14:ligatures w14:val="standardContextual"/>
        </w:rPr>
      </w:pPr>
      <w:hyperlink w:anchor="_Toc235221175" w:history="1">
        <w:r w:rsidRPr="00ED567C">
          <w:rPr>
            <w:rStyle w:val="Hyperlink"/>
            <w:noProof/>
            <w:szCs w:val="24"/>
          </w:rPr>
          <w:t>Gambar 4.33 Hasil Perubahan Data Tiket</w:t>
        </w:r>
        <w:r w:rsidRPr="00ED567C">
          <w:rPr>
            <w:noProof/>
            <w:webHidden/>
            <w:szCs w:val="24"/>
          </w:rPr>
          <w:tab/>
        </w:r>
        <w:r w:rsidRPr="00ED567C">
          <w:rPr>
            <w:noProof/>
            <w:webHidden/>
            <w:szCs w:val="24"/>
          </w:rPr>
          <w:fldChar w:fldCharType="begin"/>
        </w:r>
        <w:r w:rsidRPr="00ED567C">
          <w:rPr>
            <w:noProof/>
            <w:webHidden/>
            <w:szCs w:val="24"/>
          </w:rPr>
          <w:instrText xml:space="preserve"> PAGEREF _Toc235221175 \h </w:instrText>
        </w:r>
        <w:r w:rsidRPr="00ED567C">
          <w:rPr>
            <w:noProof/>
            <w:webHidden/>
            <w:szCs w:val="24"/>
          </w:rPr>
        </w:r>
        <w:r w:rsidRPr="00ED567C">
          <w:rPr>
            <w:noProof/>
            <w:webHidden/>
            <w:szCs w:val="24"/>
          </w:rPr>
          <w:fldChar w:fldCharType="separate"/>
        </w:r>
        <w:r w:rsidRPr="00ED567C">
          <w:rPr>
            <w:noProof/>
            <w:webHidden/>
            <w:szCs w:val="24"/>
          </w:rPr>
          <w:t>98</w:t>
        </w:r>
        <w:r w:rsidRPr="00ED567C">
          <w:rPr>
            <w:noProof/>
            <w:webHidden/>
            <w:szCs w:val="24"/>
          </w:rPr>
          <w:fldChar w:fldCharType="end"/>
        </w:r>
      </w:hyperlink>
    </w:p>
    <w:p w14:paraId="0026FEB9" w14:textId="6E292BB2" w:rsidR="00ED567C" w:rsidRPr="00ED567C" w:rsidRDefault="00ED567C" w:rsidP="00ED567C">
      <w:pPr>
        <w:pStyle w:val="TableofFigures"/>
        <w:tabs>
          <w:tab w:val="right" w:leader="dot" w:pos="7927"/>
        </w:tabs>
        <w:spacing w:before="120" w:after="120"/>
        <w:rPr>
          <w:rFonts w:eastAsiaTheme="minorEastAsia"/>
          <w:noProof/>
          <w:kern w:val="2"/>
          <w:szCs w:val="24"/>
          <w:lang w:val="en-ID" w:eastAsia="en-ID"/>
          <w14:ligatures w14:val="standardContextual"/>
        </w:rPr>
      </w:pPr>
      <w:hyperlink w:anchor="_Toc235221176" w:history="1">
        <w:r w:rsidRPr="00ED567C">
          <w:rPr>
            <w:rStyle w:val="Hyperlink"/>
            <w:noProof/>
            <w:szCs w:val="24"/>
          </w:rPr>
          <w:t>Gambar 4.34 Hasil Penghapusan Tiket</w:t>
        </w:r>
        <w:r w:rsidRPr="00ED567C">
          <w:rPr>
            <w:noProof/>
            <w:webHidden/>
            <w:szCs w:val="24"/>
          </w:rPr>
          <w:tab/>
        </w:r>
        <w:r w:rsidRPr="00ED567C">
          <w:rPr>
            <w:noProof/>
            <w:webHidden/>
            <w:szCs w:val="24"/>
          </w:rPr>
          <w:fldChar w:fldCharType="begin"/>
        </w:r>
        <w:r w:rsidRPr="00ED567C">
          <w:rPr>
            <w:noProof/>
            <w:webHidden/>
            <w:szCs w:val="24"/>
          </w:rPr>
          <w:instrText xml:space="preserve"> PAGEREF _Toc235221176 \h </w:instrText>
        </w:r>
        <w:r w:rsidRPr="00ED567C">
          <w:rPr>
            <w:noProof/>
            <w:webHidden/>
            <w:szCs w:val="24"/>
          </w:rPr>
        </w:r>
        <w:r w:rsidRPr="00ED567C">
          <w:rPr>
            <w:noProof/>
            <w:webHidden/>
            <w:szCs w:val="24"/>
          </w:rPr>
          <w:fldChar w:fldCharType="separate"/>
        </w:r>
        <w:r w:rsidRPr="00ED567C">
          <w:rPr>
            <w:noProof/>
            <w:webHidden/>
            <w:szCs w:val="24"/>
          </w:rPr>
          <w:t>98</w:t>
        </w:r>
        <w:r w:rsidRPr="00ED567C">
          <w:rPr>
            <w:noProof/>
            <w:webHidden/>
            <w:szCs w:val="24"/>
          </w:rPr>
          <w:fldChar w:fldCharType="end"/>
        </w:r>
      </w:hyperlink>
    </w:p>
    <w:p w14:paraId="7306C0B1" w14:textId="505A41A0" w:rsidR="00ED567C" w:rsidRPr="00ED567C" w:rsidRDefault="00ED567C" w:rsidP="00ED567C">
      <w:pPr>
        <w:pStyle w:val="TableofFigures"/>
        <w:tabs>
          <w:tab w:val="right" w:leader="dot" w:pos="7927"/>
        </w:tabs>
        <w:spacing w:before="120" w:after="120"/>
        <w:rPr>
          <w:rFonts w:eastAsiaTheme="minorEastAsia"/>
          <w:noProof/>
          <w:kern w:val="2"/>
          <w:szCs w:val="24"/>
          <w:lang w:val="en-ID" w:eastAsia="en-ID"/>
          <w14:ligatures w14:val="standardContextual"/>
        </w:rPr>
      </w:pPr>
      <w:hyperlink w:anchor="_Toc235221177" w:history="1">
        <w:r w:rsidRPr="00ED567C">
          <w:rPr>
            <w:rStyle w:val="Hyperlink"/>
            <w:noProof/>
            <w:szCs w:val="24"/>
          </w:rPr>
          <w:t>Gambar 4.35 Hasil Penambahan Data OPD</w:t>
        </w:r>
        <w:r w:rsidRPr="00ED567C">
          <w:rPr>
            <w:noProof/>
            <w:webHidden/>
            <w:szCs w:val="24"/>
          </w:rPr>
          <w:tab/>
        </w:r>
        <w:r w:rsidRPr="00ED567C">
          <w:rPr>
            <w:noProof/>
            <w:webHidden/>
            <w:szCs w:val="24"/>
          </w:rPr>
          <w:fldChar w:fldCharType="begin"/>
        </w:r>
        <w:r w:rsidRPr="00ED567C">
          <w:rPr>
            <w:noProof/>
            <w:webHidden/>
            <w:szCs w:val="24"/>
          </w:rPr>
          <w:instrText xml:space="preserve"> PAGEREF _Toc235221177 \h </w:instrText>
        </w:r>
        <w:r w:rsidRPr="00ED567C">
          <w:rPr>
            <w:noProof/>
            <w:webHidden/>
            <w:szCs w:val="24"/>
          </w:rPr>
        </w:r>
        <w:r w:rsidRPr="00ED567C">
          <w:rPr>
            <w:noProof/>
            <w:webHidden/>
            <w:szCs w:val="24"/>
          </w:rPr>
          <w:fldChar w:fldCharType="separate"/>
        </w:r>
        <w:r w:rsidRPr="00ED567C">
          <w:rPr>
            <w:noProof/>
            <w:webHidden/>
            <w:szCs w:val="24"/>
          </w:rPr>
          <w:t>99</w:t>
        </w:r>
        <w:r w:rsidRPr="00ED567C">
          <w:rPr>
            <w:noProof/>
            <w:webHidden/>
            <w:szCs w:val="24"/>
          </w:rPr>
          <w:fldChar w:fldCharType="end"/>
        </w:r>
      </w:hyperlink>
    </w:p>
    <w:p w14:paraId="651B3D10" w14:textId="26376B7C" w:rsidR="00ED567C" w:rsidRPr="00ED567C" w:rsidRDefault="00ED567C" w:rsidP="00ED567C">
      <w:pPr>
        <w:pStyle w:val="TableofFigures"/>
        <w:tabs>
          <w:tab w:val="right" w:leader="dot" w:pos="7927"/>
        </w:tabs>
        <w:spacing w:before="120" w:after="120"/>
        <w:rPr>
          <w:rFonts w:eastAsiaTheme="minorEastAsia"/>
          <w:noProof/>
          <w:kern w:val="2"/>
          <w:szCs w:val="24"/>
          <w:lang w:val="en-ID" w:eastAsia="en-ID"/>
          <w14:ligatures w14:val="standardContextual"/>
        </w:rPr>
      </w:pPr>
      <w:hyperlink w:anchor="_Toc235221178" w:history="1">
        <w:r w:rsidRPr="00ED567C">
          <w:rPr>
            <w:rStyle w:val="Hyperlink"/>
            <w:noProof/>
            <w:szCs w:val="24"/>
          </w:rPr>
          <w:t>Gambar 4.36 Hasil Pembaruan Data OPD</w:t>
        </w:r>
        <w:r w:rsidRPr="00ED567C">
          <w:rPr>
            <w:noProof/>
            <w:webHidden/>
            <w:szCs w:val="24"/>
          </w:rPr>
          <w:tab/>
        </w:r>
        <w:r w:rsidRPr="00ED567C">
          <w:rPr>
            <w:noProof/>
            <w:webHidden/>
            <w:szCs w:val="24"/>
          </w:rPr>
          <w:fldChar w:fldCharType="begin"/>
        </w:r>
        <w:r w:rsidRPr="00ED567C">
          <w:rPr>
            <w:noProof/>
            <w:webHidden/>
            <w:szCs w:val="24"/>
          </w:rPr>
          <w:instrText xml:space="preserve"> PAGEREF _Toc235221178 \h </w:instrText>
        </w:r>
        <w:r w:rsidRPr="00ED567C">
          <w:rPr>
            <w:noProof/>
            <w:webHidden/>
            <w:szCs w:val="24"/>
          </w:rPr>
        </w:r>
        <w:r w:rsidRPr="00ED567C">
          <w:rPr>
            <w:noProof/>
            <w:webHidden/>
            <w:szCs w:val="24"/>
          </w:rPr>
          <w:fldChar w:fldCharType="separate"/>
        </w:r>
        <w:r w:rsidRPr="00ED567C">
          <w:rPr>
            <w:noProof/>
            <w:webHidden/>
            <w:szCs w:val="24"/>
          </w:rPr>
          <w:t>100</w:t>
        </w:r>
        <w:r w:rsidRPr="00ED567C">
          <w:rPr>
            <w:noProof/>
            <w:webHidden/>
            <w:szCs w:val="24"/>
          </w:rPr>
          <w:fldChar w:fldCharType="end"/>
        </w:r>
      </w:hyperlink>
    </w:p>
    <w:p w14:paraId="6102734A" w14:textId="5AE6AEE5" w:rsidR="00ED567C" w:rsidRPr="00ED567C" w:rsidRDefault="00ED567C" w:rsidP="00ED567C">
      <w:pPr>
        <w:pStyle w:val="TableofFigures"/>
        <w:tabs>
          <w:tab w:val="right" w:leader="dot" w:pos="7927"/>
        </w:tabs>
        <w:spacing w:before="120" w:after="120"/>
        <w:rPr>
          <w:rFonts w:eastAsiaTheme="minorEastAsia"/>
          <w:noProof/>
          <w:kern w:val="2"/>
          <w:szCs w:val="24"/>
          <w:lang w:val="en-ID" w:eastAsia="en-ID"/>
          <w14:ligatures w14:val="standardContextual"/>
        </w:rPr>
      </w:pPr>
      <w:hyperlink w:anchor="_Toc235221179" w:history="1">
        <w:r w:rsidRPr="00ED567C">
          <w:rPr>
            <w:rStyle w:val="Hyperlink"/>
            <w:noProof/>
            <w:szCs w:val="24"/>
          </w:rPr>
          <w:t>Gambar 4. 37 Hasil Penghapusan Data OPD</w:t>
        </w:r>
        <w:r w:rsidRPr="00ED567C">
          <w:rPr>
            <w:noProof/>
            <w:webHidden/>
            <w:szCs w:val="24"/>
          </w:rPr>
          <w:tab/>
        </w:r>
        <w:r w:rsidRPr="00ED567C">
          <w:rPr>
            <w:noProof/>
            <w:webHidden/>
            <w:szCs w:val="24"/>
          </w:rPr>
          <w:fldChar w:fldCharType="begin"/>
        </w:r>
        <w:r w:rsidRPr="00ED567C">
          <w:rPr>
            <w:noProof/>
            <w:webHidden/>
            <w:szCs w:val="24"/>
          </w:rPr>
          <w:instrText xml:space="preserve"> PAGEREF _Toc235221179 \h </w:instrText>
        </w:r>
        <w:r w:rsidRPr="00ED567C">
          <w:rPr>
            <w:noProof/>
            <w:webHidden/>
            <w:szCs w:val="24"/>
          </w:rPr>
        </w:r>
        <w:r w:rsidRPr="00ED567C">
          <w:rPr>
            <w:noProof/>
            <w:webHidden/>
            <w:szCs w:val="24"/>
          </w:rPr>
          <w:fldChar w:fldCharType="separate"/>
        </w:r>
        <w:r w:rsidRPr="00ED567C">
          <w:rPr>
            <w:noProof/>
            <w:webHidden/>
            <w:szCs w:val="24"/>
          </w:rPr>
          <w:t>100</w:t>
        </w:r>
        <w:r w:rsidRPr="00ED567C">
          <w:rPr>
            <w:noProof/>
            <w:webHidden/>
            <w:szCs w:val="24"/>
          </w:rPr>
          <w:fldChar w:fldCharType="end"/>
        </w:r>
      </w:hyperlink>
    </w:p>
    <w:p w14:paraId="360DCDFA" w14:textId="7AD9A511" w:rsidR="00ED567C" w:rsidRPr="00ED567C" w:rsidRDefault="00ED567C" w:rsidP="00ED567C">
      <w:pPr>
        <w:pStyle w:val="TableofFigures"/>
        <w:tabs>
          <w:tab w:val="right" w:leader="dot" w:pos="7927"/>
        </w:tabs>
        <w:spacing w:before="120" w:after="120"/>
        <w:rPr>
          <w:rFonts w:eastAsiaTheme="minorEastAsia"/>
          <w:noProof/>
          <w:kern w:val="2"/>
          <w:szCs w:val="24"/>
          <w:lang w:val="en-ID" w:eastAsia="en-ID"/>
          <w14:ligatures w14:val="standardContextual"/>
        </w:rPr>
      </w:pPr>
      <w:hyperlink w:anchor="_Toc235221180" w:history="1">
        <w:r w:rsidRPr="00ED567C">
          <w:rPr>
            <w:rStyle w:val="Hyperlink"/>
            <w:noProof/>
            <w:szCs w:val="24"/>
          </w:rPr>
          <w:t>Gambar 4.38 Hasil Pengiriman Tanggapan OPD</w:t>
        </w:r>
        <w:r w:rsidRPr="00ED567C">
          <w:rPr>
            <w:noProof/>
            <w:webHidden/>
            <w:szCs w:val="24"/>
          </w:rPr>
          <w:tab/>
        </w:r>
        <w:r w:rsidRPr="00ED567C">
          <w:rPr>
            <w:noProof/>
            <w:webHidden/>
            <w:szCs w:val="24"/>
          </w:rPr>
          <w:fldChar w:fldCharType="begin"/>
        </w:r>
        <w:r w:rsidRPr="00ED567C">
          <w:rPr>
            <w:noProof/>
            <w:webHidden/>
            <w:szCs w:val="24"/>
          </w:rPr>
          <w:instrText xml:space="preserve"> PAGEREF _Toc235221180 \h </w:instrText>
        </w:r>
        <w:r w:rsidRPr="00ED567C">
          <w:rPr>
            <w:noProof/>
            <w:webHidden/>
            <w:szCs w:val="24"/>
          </w:rPr>
        </w:r>
        <w:r w:rsidRPr="00ED567C">
          <w:rPr>
            <w:noProof/>
            <w:webHidden/>
            <w:szCs w:val="24"/>
          </w:rPr>
          <w:fldChar w:fldCharType="separate"/>
        </w:r>
        <w:r w:rsidRPr="00ED567C">
          <w:rPr>
            <w:noProof/>
            <w:webHidden/>
            <w:szCs w:val="24"/>
          </w:rPr>
          <w:t>101</w:t>
        </w:r>
        <w:r w:rsidRPr="00ED567C">
          <w:rPr>
            <w:noProof/>
            <w:webHidden/>
            <w:szCs w:val="24"/>
          </w:rPr>
          <w:fldChar w:fldCharType="end"/>
        </w:r>
      </w:hyperlink>
    </w:p>
    <w:p w14:paraId="4AA3BF78" w14:textId="7C98EB6E" w:rsidR="00ED567C" w:rsidRPr="00ED567C" w:rsidRDefault="00ED567C" w:rsidP="00ED567C">
      <w:pPr>
        <w:pStyle w:val="TableofFigures"/>
        <w:tabs>
          <w:tab w:val="right" w:leader="dot" w:pos="7927"/>
        </w:tabs>
        <w:spacing w:before="120" w:after="120"/>
        <w:rPr>
          <w:rFonts w:eastAsiaTheme="minorEastAsia"/>
          <w:noProof/>
          <w:kern w:val="2"/>
          <w:szCs w:val="24"/>
          <w:lang w:val="en-ID" w:eastAsia="en-ID"/>
          <w14:ligatures w14:val="standardContextual"/>
        </w:rPr>
      </w:pPr>
      <w:hyperlink w:anchor="_Toc235221181" w:history="1">
        <w:r w:rsidRPr="00ED567C">
          <w:rPr>
            <w:rStyle w:val="Hyperlink"/>
            <w:noProof/>
            <w:szCs w:val="24"/>
          </w:rPr>
          <w:t>Gambar 4.39 Hasil Unggah Lampiran Bukti OPD</w:t>
        </w:r>
        <w:r w:rsidRPr="00ED567C">
          <w:rPr>
            <w:noProof/>
            <w:webHidden/>
            <w:szCs w:val="24"/>
          </w:rPr>
          <w:tab/>
        </w:r>
        <w:r w:rsidRPr="00ED567C">
          <w:rPr>
            <w:noProof/>
            <w:webHidden/>
            <w:szCs w:val="24"/>
          </w:rPr>
          <w:fldChar w:fldCharType="begin"/>
        </w:r>
        <w:r w:rsidRPr="00ED567C">
          <w:rPr>
            <w:noProof/>
            <w:webHidden/>
            <w:szCs w:val="24"/>
          </w:rPr>
          <w:instrText xml:space="preserve"> PAGEREF _Toc235221181 \h </w:instrText>
        </w:r>
        <w:r w:rsidRPr="00ED567C">
          <w:rPr>
            <w:noProof/>
            <w:webHidden/>
            <w:szCs w:val="24"/>
          </w:rPr>
        </w:r>
        <w:r w:rsidRPr="00ED567C">
          <w:rPr>
            <w:noProof/>
            <w:webHidden/>
            <w:szCs w:val="24"/>
          </w:rPr>
          <w:fldChar w:fldCharType="separate"/>
        </w:r>
        <w:r w:rsidRPr="00ED567C">
          <w:rPr>
            <w:noProof/>
            <w:webHidden/>
            <w:szCs w:val="24"/>
          </w:rPr>
          <w:t>102</w:t>
        </w:r>
        <w:r w:rsidRPr="00ED567C">
          <w:rPr>
            <w:noProof/>
            <w:webHidden/>
            <w:szCs w:val="24"/>
          </w:rPr>
          <w:fldChar w:fldCharType="end"/>
        </w:r>
      </w:hyperlink>
    </w:p>
    <w:p w14:paraId="06F53BA9" w14:textId="60BB6EDE" w:rsidR="00ED567C" w:rsidRPr="00ED567C" w:rsidRDefault="00ED567C" w:rsidP="00ED567C">
      <w:pPr>
        <w:pStyle w:val="TableofFigures"/>
        <w:tabs>
          <w:tab w:val="right" w:leader="dot" w:pos="7927"/>
        </w:tabs>
        <w:spacing w:before="120" w:after="120"/>
        <w:rPr>
          <w:rFonts w:eastAsiaTheme="minorEastAsia"/>
          <w:noProof/>
          <w:kern w:val="2"/>
          <w:szCs w:val="24"/>
          <w:lang w:val="en-ID" w:eastAsia="en-ID"/>
          <w14:ligatures w14:val="standardContextual"/>
        </w:rPr>
      </w:pPr>
      <w:hyperlink w:anchor="_Toc235221182" w:history="1">
        <w:r w:rsidRPr="00ED567C">
          <w:rPr>
            <w:rStyle w:val="Hyperlink"/>
            <w:noProof/>
            <w:szCs w:val="24"/>
          </w:rPr>
          <w:t>Gambar 4.40 Hasil Pembaruan Status Tiket</w:t>
        </w:r>
        <w:r w:rsidRPr="00ED567C">
          <w:rPr>
            <w:noProof/>
            <w:webHidden/>
            <w:szCs w:val="24"/>
          </w:rPr>
          <w:tab/>
        </w:r>
        <w:r w:rsidRPr="00ED567C">
          <w:rPr>
            <w:noProof/>
            <w:webHidden/>
            <w:szCs w:val="24"/>
          </w:rPr>
          <w:fldChar w:fldCharType="begin"/>
        </w:r>
        <w:r w:rsidRPr="00ED567C">
          <w:rPr>
            <w:noProof/>
            <w:webHidden/>
            <w:szCs w:val="24"/>
          </w:rPr>
          <w:instrText xml:space="preserve"> PAGEREF _Toc235221182 \h </w:instrText>
        </w:r>
        <w:r w:rsidRPr="00ED567C">
          <w:rPr>
            <w:noProof/>
            <w:webHidden/>
            <w:szCs w:val="24"/>
          </w:rPr>
        </w:r>
        <w:r w:rsidRPr="00ED567C">
          <w:rPr>
            <w:noProof/>
            <w:webHidden/>
            <w:szCs w:val="24"/>
          </w:rPr>
          <w:fldChar w:fldCharType="separate"/>
        </w:r>
        <w:r w:rsidRPr="00ED567C">
          <w:rPr>
            <w:noProof/>
            <w:webHidden/>
            <w:szCs w:val="24"/>
          </w:rPr>
          <w:t>102</w:t>
        </w:r>
        <w:r w:rsidRPr="00ED567C">
          <w:rPr>
            <w:noProof/>
            <w:webHidden/>
            <w:szCs w:val="24"/>
          </w:rPr>
          <w:fldChar w:fldCharType="end"/>
        </w:r>
      </w:hyperlink>
    </w:p>
    <w:p w14:paraId="08FE6670" w14:textId="3A20E0A9" w:rsidR="00ED567C" w:rsidRPr="00ED567C" w:rsidRDefault="00ED567C" w:rsidP="00ED567C">
      <w:pPr>
        <w:pStyle w:val="TableofFigures"/>
        <w:tabs>
          <w:tab w:val="right" w:leader="dot" w:pos="7927"/>
        </w:tabs>
        <w:spacing w:before="120" w:after="120"/>
        <w:rPr>
          <w:rFonts w:eastAsiaTheme="minorEastAsia"/>
          <w:noProof/>
          <w:kern w:val="2"/>
          <w:szCs w:val="24"/>
          <w:lang w:val="en-ID" w:eastAsia="en-ID"/>
          <w14:ligatures w14:val="standardContextual"/>
        </w:rPr>
      </w:pPr>
      <w:hyperlink w:anchor="_Toc235221183" w:history="1">
        <w:r w:rsidRPr="00ED567C">
          <w:rPr>
            <w:rStyle w:val="Hyperlink"/>
            <w:noProof/>
            <w:szCs w:val="24"/>
          </w:rPr>
          <w:t>Gambar 4.41 Hasil Pemantauan Tiket Melewati SLA</w:t>
        </w:r>
        <w:r w:rsidRPr="00ED567C">
          <w:rPr>
            <w:noProof/>
            <w:webHidden/>
            <w:szCs w:val="24"/>
          </w:rPr>
          <w:tab/>
        </w:r>
        <w:r w:rsidRPr="00ED567C">
          <w:rPr>
            <w:noProof/>
            <w:webHidden/>
            <w:szCs w:val="24"/>
          </w:rPr>
          <w:fldChar w:fldCharType="begin"/>
        </w:r>
        <w:r w:rsidRPr="00ED567C">
          <w:rPr>
            <w:noProof/>
            <w:webHidden/>
            <w:szCs w:val="24"/>
          </w:rPr>
          <w:instrText xml:space="preserve"> PAGEREF _Toc235221183 \h </w:instrText>
        </w:r>
        <w:r w:rsidRPr="00ED567C">
          <w:rPr>
            <w:noProof/>
            <w:webHidden/>
            <w:szCs w:val="24"/>
          </w:rPr>
        </w:r>
        <w:r w:rsidRPr="00ED567C">
          <w:rPr>
            <w:noProof/>
            <w:webHidden/>
            <w:szCs w:val="24"/>
          </w:rPr>
          <w:fldChar w:fldCharType="separate"/>
        </w:r>
        <w:r w:rsidRPr="00ED567C">
          <w:rPr>
            <w:noProof/>
            <w:webHidden/>
            <w:szCs w:val="24"/>
          </w:rPr>
          <w:t>103</w:t>
        </w:r>
        <w:r w:rsidRPr="00ED567C">
          <w:rPr>
            <w:noProof/>
            <w:webHidden/>
            <w:szCs w:val="24"/>
          </w:rPr>
          <w:fldChar w:fldCharType="end"/>
        </w:r>
      </w:hyperlink>
    </w:p>
    <w:p w14:paraId="22AC9854" w14:textId="280F13CB" w:rsidR="00ED567C" w:rsidRPr="00ED567C" w:rsidRDefault="00ED567C" w:rsidP="00ED567C">
      <w:pPr>
        <w:pStyle w:val="TableofFigures"/>
        <w:tabs>
          <w:tab w:val="right" w:leader="dot" w:pos="7927"/>
        </w:tabs>
        <w:spacing w:before="120" w:after="120"/>
        <w:rPr>
          <w:rFonts w:eastAsiaTheme="minorEastAsia"/>
          <w:noProof/>
          <w:kern w:val="2"/>
          <w:szCs w:val="24"/>
          <w:lang w:val="en-ID" w:eastAsia="en-ID"/>
          <w14:ligatures w14:val="standardContextual"/>
        </w:rPr>
      </w:pPr>
      <w:hyperlink w:anchor="_Toc235221184" w:history="1">
        <w:r w:rsidRPr="00ED567C">
          <w:rPr>
            <w:rStyle w:val="Hyperlink"/>
            <w:noProof/>
            <w:szCs w:val="24"/>
          </w:rPr>
          <w:t>Gambar 4.42 Hasil Eskalasi Tingkat Prioritas Tiket</w:t>
        </w:r>
        <w:r w:rsidRPr="00ED567C">
          <w:rPr>
            <w:noProof/>
            <w:webHidden/>
            <w:szCs w:val="24"/>
          </w:rPr>
          <w:tab/>
        </w:r>
        <w:r w:rsidRPr="00ED567C">
          <w:rPr>
            <w:noProof/>
            <w:webHidden/>
            <w:szCs w:val="24"/>
          </w:rPr>
          <w:fldChar w:fldCharType="begin"/>
        </w:r>
        <w:r w:rsidRPr="00ED567C">
          <w:rPr>
            <w:noProof/>
            <w:webHidden/>
            <w:szCs w:val="24"/>
          </w:rPr>
          <w:instrText xml:space="preserve"> PAGEREF _Toc235221184 \h </w:instrText>
        </w:r>
        <w:r w:rsidRPr="00ED567C">
          <w:rPr>
            <w:noProof/>
            <w:webHidden/>
            <w:szCs w:val="24"/>
          </w:rPr>
        </w:r>
        <w:r w:rsidRPr="00ED567C">
          <w:rPr>
            <w:noProof/>
            <w:webHidden/>
            <w:szCs w:val="24"/>
          </w:rPr>
          <w:fldChar w:fldCharType="separate"/>
        </w:r>
        <w:r w:rsidRPr="00ED567C">
          <w:rPr>
            <w:noProof/>
            <w:webHidden/>
            <w:szCs w:val="24"/>
          </w:rPr>
          <w:t>104</w:t>
        </w:r>
        <w:r w:rsidRPr="00ED567C">
          <w:rPr>
            <w:noProof/>
            <w:webHidden/>
            <w:szCs w:val="24"/>
          </w:rPr>
          <w:fldChar w:fldCharType="end"/>
        </w:r>
      </w:hyperlink>
    </w:p>
    <w:p w14:paraId="086870BF" w14:textId="77777777" w:rsidR="00FA2DBC" w:rsidRDefault="00FA2DBC" w:rsidP="00ED567C">
      <w:pPr>
        <w:pStyle w:val="TableofFigures"/>
        <w:tabs>
          <w:tab w:val="right" w:leader="dot" w:pos="7927"/>
        </w:tabs>
        <w:spacing w:before="120" w:after="120"/>
      </w:pPr>
      <w:r w:rsidRPr="00ED567C">
        <w:rPr>
          <w:szCs w:val="24"/>
        </w:rPr>
        <w:fldChar w:fldCharType="end"/>
      </w:r>
    </w:p>
    <w:p w14:paraId="6855C8A3" w14:textId="7C273D52" w:rsidR="00E318CC" w:rsidRPr="009C4C4E" w:rsidRDefault="00E318CC" w:rsidP="00FA2DBC">
      <w:pPr>
        <w:pStyle w:val="TableofFigures"/>
        <w:tabs>
          <w:tab w:val="right" w:leader="dot" w:pos="7927"/>
        </w:tabs>
        <w:spacing w:before="120" w:after="120"/>
        <w:rPr>
          <w:rFonts w:eastAsiaTheme="majorEastAsia"/>
          <w:b/>
          <w:kern w:val="2"/>
          <w:sz w:val="28"/>
          <w:szCs w:val="40"/>
          <w14:ligatures w14:val="standardContextual"/>
        </w:rPr>
      </w:pPr>
      <w:r w:rsidRPr="009C4C4E">
        <w:br w:type="page"/>
      </w:r>
    </w:p>
    <w:p w14:paraId="5D320937" w14:textId="762A4964" w:rsidR="00E318CC" w:rsidRDefault="00E318CC" w:rsidP="00E318CC">
      <w:pPr>
        <w:pStyle w:val="Heading1"/>
        <w:rPr>
          <w:rFonts w:cs="Times New Roman"/>
        </w:rPr>
      </w:pPr>
      <w:bookmarkStart w:id="8" w:name="_Toc235179395"/>
      <w:r w:rsidRPr="009C4C4E">
        <w:rPr>
          <w:rFonts w:cs="Times New Roman"/>
        </w:rPr>
        <w:lastRenderedPageBreak/>
        <w:t>DAFTAR SINGKATAN</w:t>
      </w:r>
      <w:bookmarkEnd w:id="8"/>
    </w:p>
    <w:p w14:paraId="506CEA79" w14:textId="77777777" w:rsidR="00177A9E" w:rsidRPr="00177A9E" w:rsidRDefault="00177A9E" w:rsidP="00177A9E"/>
    <w:p w14:paraId="4F4E8607" w14:textId="77777777" w:rsidR="00E318CC" w:rsidRPr="009C4C4E" w:rsidRDefault="00E318CC">
      <w:pPr>
        <w:widowControl/>
        <w:autoSpaceDE/>
        <w:autoSpaceDN/>
        <w:spacing w:after="160" w:line="278" w:lineRule="auto"/>
        <w:rPr>
          <w:rFonts w:eastAsiaTheme="majorEastAsia"/>
          <w:b/>
          <w:kern w:val="2"/>
          <w:sz w:val="28"/>
          <w:szCs w:val="40"/>
          <w14:ligatures w14:val="standardContextual"/>
        </w:rPr>
      </w:pPr>
      <w:r w:rsidRPr="009C4C4E">
        <w:br w:type="page"/>
      </w:r>
    </w:p>
    <w:p w14:paraId="68F766A9" w14:textId="2D6D0629" w:rsidR="00E318CC" w:rsidRPr="009C4C4E" w:rsidRDefault="00E318CC" w:rsidP="00E318CC">
      <w:pPr>
        <w:pStyle w:val="Heading1"/>
        <w:rPr>
          <w:rFonts w:cs="Times New Roman"/>
        </w:rPr>
      </w:pPr>
      <w:bookmarkStart w:id="9" w:name="_Toc235179396"/>
      <w:r w:rsidRPr="009C4C4E">
        <w:rPr>
          <w:rFonts w:cs="Times New Roman"/>
        </w:rPr>
        <w:lastRenderedPageBreak/>
        <w:t>DAFTAR LAMPIRAN</w:t>
      </w:r>
      <w:bookmarkEnd w:id="9"/>
    </w:p>
    <w:p w14:paraId="4A92101C" w14:textId="77777777" w:rsidR="00E318CC" w:rsidRPr="009C4C4E" w:rsidRDefault="00E318CC">
      <w:pPr>
        <w:widowControl/>
        <w:autoSpaceDE/>
        <w:autoSpaceDN/>
        <w:spacing w:after="160" w:line="278" w:lineRule="auto"/>
        <w:rPr>
          <w:rFonts w:eastAsiaTheme="majorEastAsia"/>
          <w:b/>
          <w:kern w:val="2"/>
          <w:sz w:val="28"/>
          <w:szCs w:val="40"/>
          <w14:ligatures w14:val="standardContextual"/>
        </w:rPr>
      </w:pPr>
      <w:r w:rsidRPr="009C4C4E">
        <w:br w:type="page"/>
      </w:r>
    </w:p>
    <w:p w14:paraId="7746091B" w14:textId="77777777" w:rsidR="00812074" w:rsidRDefault="00812074" w:rsidP="00712D00">
      <w:pPr>
        <w:pStyle w:val="Heading1"/>
        <w:spacing w:after="360"/>
        <w:sectPr w:rsidR="00812074" w:rsidSect="003C0843">
          <w:headerReference w:type="default" r:id="rId16"/>
          <w:footerReference w:type="default" r:id="rId17"/>
          <w:headerReference w:type="first" r:id="rId18"/>
          <w:pgSz w:w="11906" w:h="16838"/>
          <w:pgMar w:top="1701" w:right="1701" w:bottom="1701" w:left="2268" w:header="709" w:footer="709" w:gutter="0"/>
          <w:pgNumType w:fmt="lowerRoman" w:start="1"/>
          <w:cols w:space="708"/>
          <w:docGrid w:linePitch="360"/>
        </w:sectPr>
      </w:pPr>
    </w:p>
    <w:p w14:paraId="3879D42B" w14:textId="7445057E" w:rsidR="00E318CC" w:rsidRPr="009C4C4E" w:rsidRDefault="00E318CC" w:rsidP="00712D00">
      <w:pPr>
        <w:pStyle w:val="Heading1"/>
        <w:spacing w:after="360"/>
      </w:pPr>
      <w:bookmarkStart w:id="10" w:name="_Toc235179397"/>
      <w:r w:rsidRPr="009C4C4E">
        <w:lastRenderedPageBreak/>
        <w:t xml:space="preserve">BAB </w:t>
      </w:r>
      <w:r w:rsidR="00F2587D" w:rsidRPr="009C4C4E">
        <w:t>I</w:t>
      </w:r>
      <w:r w:rsidRPr="009C4C4E">
        <w:br/>
        <w:t>PENDAHULUAN</w:t>
      </w:r>
      <w:bookmarkEnd w:id="10"/>
    </w:p>
    <w:p w14:paraId="43E9CDFA" w14:textId="6783E15E" w:rsidR="00E318CC" w:rsidRPr="009C4C4E" w:rsidRDefault="00E318CC" w:rsidP="00DC5FDD">
      <w:pPr>
        <w:pStyle w:val="Heading2"/>
        <w:numPr>
          <w:ilvl w:val="1"/>
          <w:numId w:val="1"/>
        </w:numPr>
        <w:spacing w:before="0" w:after="0" w:line="360" w:lineRule="auto"/>
        <w:rPr>
          <w:rFonts w:cs="Times New Roman"/>
        </w:rPr>
      </w:pPr>
      <w:bookmarkStart w:id="11" w:name="_Toc235179398"/>
      <w:r w:rsidRPr="009C4C4E">
        <w:rPr>
          <w:rFonts w:cs="Times New Roman"/>
        </w:rPr>
        <w:t>Latar Belakang</w:t>
      </w:r>
      <w:bookmarkEnd w:id="11"/>
    </w:p>
    <w:p w14:paraId="0A950FB3" w14:textId="77777777" w:rsidR="00D440AF" w:rsidRPr="009C4C4E" w:rsidRDefault="00D440AF" w:rsidP="00D440AF">
      <w:pPr>
        <w:spacing w:line="360" w:lineRule="auto"/>
      </w:pPr>
      <w:r w:rsidRPr="009C4C4E">
        <w:t>Ketapang Media Center (KMC) adalah unit di bawah Dinas Komunikasi dan Informatika Kabupaten Ketapang yang bertugas menerima dan mengelola aduan masyarakat. Setiap harinya, pesan dan komentar berisi laporan warga masuk dari berbagai platform seperti WhatsApp, Facebook, Instagram, hingga media sosial resmi lainnya. Namun selama ini, petugas harus membuka satu per satu platform tersebut secara terpisah dan manual untuk memantau aduan yang masuk. Ketika jumlah laporan meningkat sekaligus dari banyak saluran, proses ini menjadi sangat melelahkan dan rawan terlewat.</w:t>
      </w:r>
    </w:p>
    <w:p w14:paraId="616D67B1" w14:textId="2D6567DA" w:rsidR="00D440AF" w:rsidRPr="009C4C4E" w:rsidRDefault="00D440AF" w:rsidP="00D440AF">
      <w:pPr>
        <w:spacing w:line="360" w:lineRule="auto"/>
        <w:ind w:firstLine="567"/>
      </w:pPr>
      <w:r w:rsidRPr="009C4C4E">
        <w:t>Media sosial memang sudah menjadi cara utama warga Ketapang menyampaikan keluhan. Aksesnya mudah, cepat, dan langsung bisa menjangkau banyak pihak sekaligus. Tapi justru di sinilah masalah muncul</w:t>
      </w:r>
      <w:r w:rsidR="004567D5" w:rsidRPr="009C4C4E">
        <w:t>,</w:t>
      </w:r>
      <w:r w:rsidRPr="009C4C4E">
        <w:t xml:space="preserve"> tidak semua aduan yang masuk memiliki urgensi yang sama, dan pengelolaan yang sepenuhnya manual membuat petugas sulit membedakan mana yang harus segera ditangani.</w:t>
      </w:r>
    </w:p>
    <w:p w14:paraId="6E0F700F" w14:textId="77777777" w:rsidR="00D440AF" w:rsidRPr="009C4C4E" w:rsidRDefault="00D440AF" w:rsidP="00D440AF">
      <w:pPr>
        <w:spacing w:line="360" w:lineRule="auto"/>
        <w:ind w:firstLine="567"/>
      </w:pPr>
      <w:r w:rsidRPr="009C4C4E">
        <w:t>Permasalahannya tidak berhenti di situ. Aduan yang masuk dari berbagai akun dan platform berpotensi membahas permasalahan yang sama. Misalnya, satu kejadian kerusakan jalan bisa dilaporkan oleh puluhan warga dalam waktu bersamaan melalui Facebook, Instagram, bahkan komentar di postingan yang berbeda-beda. Tanpa sistem yang bisa mengenali kemiripan isi laporan, petugas bisa saja membuat tiket terpisah untuk setiap laporan tersebut, padahal semuanya merujuk pada satu masalah yang sama. Akibatnya, data menjadi duplikat, pekerjaan ganda, dan laporan tidak efisien.</w:t>
      </w:r>
    </w:p>
    <w:p w14:paraId="0E9A1C4E" w14:textId="77777777" w:rsidR="00D440AF" w:rsidRPr="009C4C4E" w:rsidRDefault="00D440AF" w:rsidP="00D440AF">
      <w:pPr>
        <w:spacing w:line="360" w:lineRule="auto"/>
        <w:ind w:firstLine="567"/>
      </w:pPr>
      <w:r w:rsidRPr="009C4C4E">
        <w:t>Di sisi lain, tidak semua petugas memiliki waktu atau kapasitas untuk membaca dan menilai isi setiap aduan secara mendalam sebelum meneruskannya ke OPD yang berwenang. Proses ini sangat bergantung pada penilaian subjektif, dan tanpa panduan otomatis, risiko salah kategorisasi atau keterlambatan penanganan cukup besar, khususnya untuk aduan yang sifatnya mendesak.</w:t>
      </w:r>
    </w:p>
    <w:p w14:paraId="5F1C75C2" w14:textId="6CAB8FF7" w:rsidR="00D440AF" w:rsidRPr="009C4C4E" w:rsidRDefault="00D440AF" w:rsidP="00D440AF">
      <w:pPr>
        <w:spacing w:line="360" w:lineRule="auto"/>
        <w:ind w:firstLine="567"/>
      </w:pPr>
      <w:r w:rsidRPr="009C4C4E">
        <w:t xml:space="preserve">Atas dasar kondisi tersebut, penelitian ini mengembangkan Sistem Informasi Manajemen Aduan Multi Channel KMC, sebuah aplikasi berbasis web yang membantu petugas memantau dan mengelola aduan secara terpusat. Pada tahap </w:t>
      </w:r>
      <w:r w:rsidRPr="009C4C4E">
        <w:lastRenderedPageBreak/>
        <w:t>awal ini, sistem difokuskan pada Facebook dan Instagram, dengan tiga mekanisme pengambilan data otomatis</w:t>
      </w:r>
      <w:r w:rsidR="00FC23C6" w:rsidRPr="009C4C4E">
        <w:t>,</w:t>
      </w:r>
      <w:r w:rsidRPr="009C4C4E">
        <w:t xml:space="preserve"> pemantauan mention di akun Facebook KMC, pemantauan mention </w:t>
      </w:r>
      <w:r w:rsidR="00EE6E62" w:rsidRPr="009C4C4E">
        <w:t xml:space="preserve">Facebook KMC </w:t>
      </w:r>
      <w:r w:rsidRPr="009C4C4E">
        <w:t>di komentar postingan masyarakat, dan pemantauan pesan langsung (direct message) Instagram</w:t>
      </w:r>
      <w:r w:rsidR="00EE6E62" w:rsidRPr="009C4C4E">
        <w:t xml:space="preserve"> KMC</w:t>
      </w:r>
      <w:r w:rsidRPr="009C4C4E">
        <w:t>.</w:t>
      </w:r>
    </w:p>
    <w:p w14:paraId="5809D7D8" w14:textId="2084BE59" w:rsidR="00DC5FDD" w:rsidRPr="009C4C4E" w:rsidRDefault="00D440AF" w:rsidP="003B0208">
      <w:pPr>
        <w:spacing w:line="360" w:lineRule="auto"/>
        <w:ind w:firstLine="567"/>
      </w:pPr>
      <w:r w:rsidRPr="009C4C4E">
        <w:t>Yang membedakan sistem ini dari solusi serupa adalah pemanfaatan kecerdasan buatan (AI) untuk mengelompokkan aduan yang lolos penyaringan secara otomatis ke dalam kategori, subkategori, OPD yang berwenang, dan tingkat prioritas yang sesuai. Untuk aduan yang tidak terdeteksi sebagai duplikat, hasil klasifikasi digunakan sistem untuk membuat tiket secara otomatis dan meneruskannya kepada OPD terkait. Aduan yang terdeteksi sebagai kemungkinan duplikat ditahan sebagai notifikasi sampai admin memastikan status duplikasinya. Admin juga dapat mengubah kategori, subkategori, OPD, atau prioritas apabila ditemukan ketidaksesuaian.</w:t>
      </w:r>
      <w:r w:rsidR="003B0208" w:rsidRPr="009C4C4E">
        <w:t xml:space="preserve"> </w:t>
      </w:r>
      <w:r w:rsidRPr="009C4C4E">
        <w:t>Sistem juga menerapkan Service Level Agreement (SLA) selama 24 jam</w:t>
      </w:r>
      <w:r w:rsidR="003B0208" w:rsidRPr="009C4C4E">
        <w:t xml:space="preserve"> a</w:t>
      </w:r>
      <w:r w:rsidRPr="009C4C4E">
        <w:t>pabila OPD belum memberikan tanggapan hingga batas waktu tersebut</w:t>
      </w:r>
      <w:r w:rsidR="003B0208" w:rsidRPr="009C4C4E">
        <w:t>.</w:t>
      </w:r>
    </w:p>
    <w:p w14:paraId="3262B58B" w14:textId="6561249B" w:rsidR="00DC5FDD" w:rsidRPr="009C4C4E" w:rsidRDefault="00DC5FDD" w:rsidP="00DC5FDD">
      <w:pPr>
        <w:tabs>
          <w:tab w:val="left" w:pos="1290"/>
        </w:tabs>
        <w:spacing w:line="360" w:lineRule="auto"/>
        <w:rPr>
          <w:b/>
        </w:rPr>
      </w:pPr>
    </w:p>
    <w:p w14:paraId="335BE9A9" w14:textId="03D6871B" w:rsidR="00A34CF5" w:rsidRPr="009C4C4E" w:rsidRDefault="008549FE" w:rsidP="00DC5FDD">
      <w:pPr>
        <w:pStyle w:val="Heading2"/>
        <w:spacing w:before="0" w:after="0" w:line="360" w:lineRule="auto"/>
        <w:rPr>
          <w:rFonts w:cs="Times New Roman"/>
        </w:rPr>
      </w:pPr>
      <w:bookmarkStart w:id="12" w:name="_Toc235179399"/>
      <w:r w:rsidRPr="009C4C4E">
        <w:t>1.2 Rumusan Masalah</w:t>
      </w:r>
      <w:bookmarkEnd w:id="12"/>
    </w:p>
    <w:p w14:paraId="5703CEBD" w14:textId="77777777" w:rsidR="00342B23" w:rsidRPr="009C4C4E" w:rsidRDefault="00342B23" w:rsidP="00342B23">
      <w:pPr>
        <w:spacing w:line="360" w:lineRule="auto"/>
      </w:pPr>
      <w:r w:rsidRPr="009C4C4E">
        <w:t>Berdasarkan latar belakang yang telah diuraikan, penelitian ini berfokus pada lima permasalahan berikut:</w:t>
      </w:r>
    </w:p>
    <w:p w14:paraId="481EFB4E" w14:textId="77777777" w:rsidR="00342B23" w:rsidRPr="009C4C4E" w:rsidRDefault="00342B23" w:rsidP="00342B23">
      <w:pPr>
        <w:numPr>
          <w:ilvl w:val="0"/>
          <w:numId w:val="36"/>
        </w:numPr>
        <w:tabs>
          <w:tab w:val="clear" w:pos="720"/>
        </w:tabs>
        <w:spacing w:line="360" w:lineRule="auto"/>
        <w:ind w:left="284" w:hanging="294"/>
      </w:pPr>
      <w:r w:rsidRPr="009C4C4E">
        <w:t>Bagaimana mengembangkan Sistem Informasi Manajemen Aduan Multi Channel KMC berbasis web yang mampu mengelola aduan masyarakat secara terpusat dari Facebook dan Instagram?</w:t>
      </w:r>
    </w:p>
    <w:p w14:paraId="679BC696" w14:textId="77777777" w:rsidR="00342B23" w:rsidRPr="009C4C4E" w:rsidRDefault="00342B23" w:rsidP="00342B23">
      <w:pPr>
        <w:numPr>
          <w:ilvl w:val="0"/>
          <w:numId w:val="36"/>
        </w:numPr>
        <w:tabs>
          <w:tab w:val="clear" w:pos="720"/>
        </w:tabs>
        <w:spacing w:line="360" w:lineRule="auto"/>
        <w:ind w:left="284" w:hanging="294"/>
      </w:pPr>
      <w:r w:rsidRPr="009C4C4E">
        <w:t>Bagaimana menerapkan AI untuk mengklasifikasikan aduan secara otomatis berdasarkan isi pesan yang diterima?</w:t>
      </w:r>
    </w:p>
    <w:p w14:paraId="5E1E4DDE" w14:textId="77777777" w:rsidR="00342B23" w:rsidRPr="009C4C4E" w:rsidRDefault="00342B23" w:rsidP="00342B23">
      <w:pPr>
        <w:numPr>
          <w:ilvl w:val="0"/>
          <w:numId w:val="36"/>
        </w:numPr>
        <w:tabs>
          <w:tab w:val="clear" w:pos="720"/>
        </w:tabs>
        <w:spacing w:line="360" w:lineRule="auto"/>
        <w:ind w:left="284" w:hanging="294"/>
      </w:pPr>
      <w:r w:rsidRPr="009C4C4E">
        <w:t>Bagaimana menampilkan notifikasi aduan secara cepat dan terstruktur pada dashboard admin agar pemantauan lebih efektif?</w:t>
      </w:r>
    </w:p>
    <w:p w14:paraId="4B9E34A2" w14:textId="77777777" w:rsidR="00342B23" w:rsidRPr="009C4C4E" w:rsidRDefault="00342B23" w:rsidP="00342B23">
      <w:pPr>
        <w:numPr>
          <w:ilvl w:val="0"/>
          <w:numId w:val="36"/>
        </w:numPr>
        <w:tabs>
          <w:tab w:val="clear" w:pos="720"/>
        </w:tabs>
        <w:spacing w:line="360" w:lineRule="auto"/>
        <w:ind w:left="284" w:hanging="294"/>
      </w:pPr>
      <w:r w:rsidRPr="009C4C4E">
        <w:t>Bagaimana menentukan kategori, subkategori, tingkat prioritas, dan OPD terkait secara otomatis, serta membuat tiket untuk aduan yang tidak terdeteksi sebagai duplikat?</w:t>
      </w:r>
    </w:p>
    <w:p w14:paraId="0F5615C7" w14:textId="77777777" w:rsidR="00342B23" w:rsidRPr="009C4C4E" w:rsidRDefault="00342B23" w:rsidP="00342B23">
      <w:pPr>
        <w:numPr>
          <w:ilvl w:val="0"/>
          <w:numId w:val="36"/>
        </w:numPr>
        <w:tabs>
          <w:tab w:val="clear" w:pos="720"/>
        </w:tabs>
        <w:spacing w:line="360" w:lineRule="auto"/>
        <w:ind w:left="284" w:hanging="294"/>
      </w:pPr>
      <w:r w:rsidRPr="009C4C4E">
        <w:t>Bagaimana menyimpan data aduan, hasil klasifikasi AI, hasil deteksi duplikasi, serta riwayat tiket ke dalam basis data agar dapat digunakan kembali dalam proses pengelolaan berikutnya?</w:t>
      </w:r>
    </w:p>
    <w:p w14:paraId="547FE7FE" w14:textId="3D3EF9AD" w:rsidR="008549FE" w:rsidRPr="009C4C4E" w:rsidRDefault="008549FE" w:rsidP="00D6553F">
      <w:pPr>
        <w:pStyle w:val="Heading2"/>
        <w:spacing w:before="0" w:after="0" w:line="360" w:lineRule="auto"/>
      </w:pPr>
      <w:bookmarkStart w:id="13" w:name="_Toc235179400"/>
      <w:r w:rsidRPr="009C4C4E">
        <w:lastRenderedPageBreak/>
        <w:t>1.3 Batasan Masalah</w:t>
      </w:r>
      <w:bookmarkEnd w:id="13"/>
    </w:p>
    <w:p w14:paraId="70D586D7" w14:textId="77777777" w:rsidR="0034426E" w:rsidRPr="009C4C4E" w:rsidRDefault="0034426E" w:rsidP="0034426E">
      <w:pPr>
        <w:spacing w:line="360" w:lineRule="auto"/>
      </w:pPr>
      <w:r w:rsidRPr="009C4C4E">
        <w:t>Agar pembahasan lebih terarah, penelitian ini dibatasi pada hal-hal berikut:</w:t>
      </w:r>
    </w:p>
    <w:p w14:paraId="4AA2E39C" w14:textId="77777777" w:rsidR="0034426E" w:rsidRPr="009C4C4E" w:rsidRDefault="0034426E" w:rsidP="0034426E">
      <w:pPr>
        <w:numPr>
          <w:ilvl w:val="0"/>
          <w:numId w:val="37"/>
        </w:numPr>
        <w:tabs>
          <w:tab w:val="clear" w:pos="720"/>
        </w:tabs>
        <w:spacing w:line="360" w:lineRule="auto"/>
        <w:ind w:left="284" w:hanging="294"/>
      </w:pPr>
      <w:r w:rsidRPr="009C4C4E">
        <w:t>Sistem yang dikembangkan adalah aplikasi web Sistem Informasi Manajemen Aduan Multi Channel KMC untuk membantu pengelolaan aduan masyarakat.</w:t>
      </w:r>
    </w:p>
    <w:p w14:paraId="6602BB1A" w14:textId="2ADCA3F3" w:rsidR="0034426E" w:rsidRPr="009C4C4E" w:rsidRDefault="0034426E" w:rsidP="0034426E">
      <w:pPr>
        <w:numPr>
          <w:ilvl w:val="0"/>
          <w:numId w:val="37"/>
        </w:numPr>
        <w:tabs>
          <w:tab w:val="clear" w:pos="720"/>
        </w:tabs>
        <w:spacing w:line="360" w:lineRule="auto"/>
        <w:ind w:left="284" w:hanging="294"/>
      </w:pPr>
      <w:r w:rsidRPr="009C4C4E">
        <w:t>Sumber dan pengambilan data aduan dibatasi pada Facebook dan Instagram; platform lain seperti WhatsApp atau Telegram tidak termasuk dalam penelitian</w:t>
      </w:r>
      <w:r w:rsidR="006C1EF7" w:rsidRPr="009C4C4E">
        <w:t xml:space="preserve"> tugas akhir</w:t>
      </w:r>
      <w:r w:rsidRPr="009C4C4E">
        <w:t xml:space="preserve"> ini.</w:t>
      </w:r>
    </w:p>
    <w:p w14:paraId="11D0AFB6" w14:textId="77777777" w:rsidR="0034426E" w:rsidRPr="009C4C4E" w:rsidRDefault="0034426E" w:rsidP="0034426E">
      <w:pPr>
        <w:numPr>
          <w:ilvl w:val="0"/>
          <w:numId w:val="37"/>
        </w:numPr>
        <w:tabs>
          <w:tab w:val="clear" w:pos="720"/>
        </w:tabs>
        <w:spacing w:line="360" w:lineRule="auto"/>
        <w:ind w:left="284" w:hanging="294"/>
      </w:pPr>
      <w:r w:rsidRPr="009C4C4E">
        <w:t>AI digunakan untuk mengklasifikasikan aduan secara otomatis, meliputi kategori, subkategori, tingkat prioritas, OPD terkait, serta deteksi kemungkinan duplikasi.</w:t>
      </w:r>
    </w:p>
    <w:p w14:paraId="0DF195BD" w14:textId="10B1CE7E" w:rsidR="0034426E" w:rsidRPr="009C4C4E" w:rsidRDefault="0034426E" w:rsidP="0034426E">
      <w:pPr>
        <w:numPr>
          <w:ilvl w:val="0"/>
          <w:numId w:val="37"/>
        </w:numPr>
        <w:tabs>
          <w:tab w:val="clear" w:pos="720"/>
        </w:tabs>
        <w:spacing w:line="360" w:lineRule="auto"/>
        <w:ind w:left="284" w:hanging="294"/>
      </w:pPr>
      <w:r w:rsidRPr="009C4C4E">
        <w:t>Aduan yang tidak terdeteksi sebagai duplikat dibuatkan tiket secara otomatis. Aduan yang terdeteksi sebagai kemungkinan duplikat menunggu konfirmasi admin sebelum tiket dibuat. Admin dapat mengubah kategori, subkategori, OPD, atau prioritas apabila ditemukan kesalahan.</w:t>
      </w:r>
    </w:p>
    <w:p w14:paraId="080A251E" w14:textId="64358AC4" w:rsidR="0034426E" w:rsidRPr="009C4C4E" w:rsidRDefault="0034426E" w:rsidP="0034426E">
      <w:pPr>
        <w:numPr>
          <w:ilvl w:val="0"/>
          <w:numId w:val="37"/>
        </w:numPr>
        <w:tabs>
          <w:tab w:val="clear" w:pos="720"/>
        </w:tabs>
        <w:spacing w:line="360" w:lineRule="auto"/>
        <w:ind w:left="284" w:hanging="294"/>
      </w:pPr>
      <w:r w:rsidRPr="009C4C4E">
        <w:t>Lingkup penelitian mencakup penerimaan aduan, notifikasi, klasifikasi, deteksi duplikasi, pembuatan tiket, disposisi ke OPD, serta perubahan status ketika tiket melewati SLA 24 jam. Jika tiket tersebut kembali melewati SLA 24 jam berikutnya, sistem mencatat eskalasi dan dapat menaikkan prioritasnya. Evaluasi kepuasan masyarakat terhadap hasil penanganan aduan di lapangan tidak termasuk dalam ruang lingkup penelitian.</w:t>
      </w:r>
    </w:p>
    <w:p w14:paraId="083E9EE2" w14:textId="77777777" w:rsidR="0034426E" w:rsidRPr="009C4C4E" w:rsidRDefault="0034426E" w:rsidP="0034426E">
      <w:pPr>
        <w:numPr>
          <w:ilvl w:val="0"/>
          <w:numId w:val="37"/>
        </w:numPr>
        <w:tabs>
          <w:tab w:val="clear" w:pos="720"/>
        </w:tabs>
        <w:spacing w:line="360" w:lineRule="auto"/>
        <w:ind w:left="284" w:hanging="294"/>
      </w:pPr>
      <w:r w:rsidRPr="009C4C4E">
        <w:t>Pengembangan integrasi dengan platform lain dan penambahan fitur lanjutan dapat dilakukan pada penelitian selanjutnya.</w:t>
      </w:r>
    </w:p>
    <w:p w14:paraId="138EB022" w14:textId="77777777" w:rsidR="008549FE" w:rsidRPr="009C4C4E" w:rsidRDefault="008549FE" w:rsidP="008549FE">
      <w:pPr>
        <w:spacing w:line="360" w:lineRule="auto"/>
      </w:pPr>
    </w:p>
    <w:p w14:paraId="66694B81" w14:textId="1E5DF354" w:rsidR="00C67F63" w:rsidRPr="009C4C4E" w:rsidRDefault="00C67F63" w:rsidP="00D6553F">
      <w:pPr>
        <w:pStyle w:val="Heading2"/>
        <w:spacing w:before="0" w:after="0" w:line="360" w:lineRule="auto"/>
      </w:pPr>
      <w:bookmarkStart w:id="14" w:name="_Toc235179401"/>
      <w:r w:rsidRPr="009C4C4E">
        <w:t>1.4 Tujuan Penelitian</w:t>
      </w:r>
      <w:bookmarkEnd w:id="14"/>
    </w:p>
    <w:p w14:paraId="67235F45" w14:textId="77777777" w:rsidR="00186822" w:rsidRPr="009C4C4E" w:rsidRDefault="00186822" w:rsidP="00186822">
      <w:pPr>
        <w:spacing w:line="360" w:lineRule="auto"/>
      </w:pPr>
      <w:r w:rsidRPr="009C4C4E">
        <w:t>Penelitian ini bertujuan untuk:</w:t>
      </w:r>
    </w:p>
    <w:p w14:paraId="530AB720" w14:textId="77777777" w:rsidR="00186822" w:rsidRPr="009C4C4E" w:rsidRDefault="00186822" w:rsidP="00186822">
      <w:pPr>
        <w:numPr>
          <w:ilvl w:val="0"/>
          <w:numId w:val="4"/>
        </w:numPr>
        <w:tabs>
          <w:tab w:val="clear" w:pos="720"/>
        </w:tabs>
        <w:spacing w:line="360" w:lineRule="auto"/>
        <w:ind w:left="284" w:hanging="294"/>
      </w:pPr>
      <w:r w:rsidRPr="009C4C4E">
        <w:t>Mengembangkan Sistem Informasi Manajemen Aduan Multi Channel KMC berbasis web untuk membantu pengelolaan aduan masyarakat secara terpusat.</w:t>
      </w:r>
    </w:p>
    <w:p w14:paraId="5D203764" w14:textId="77777777" w:rsidR="00186822" w:rsidRPr="009C4C4E" w:rsidRDefault="00186822" w:rsidP="00186822">
      <w:pPr>
        <w:numPr>
          <w:ilvl w:val="0"/>
          <w:numId w:val="4"/>
        </w:numPr>
        <w:tabs>
          <w:tab w:val="clear" w:pos="720"/>
        </w:tabs>
        <w:spacing w:line="360" w:lineRule="auto"/>
        <w:ind w:left="284" w:hanging="294"/>
      </w:pPr>
      <w:r w:rsidRPr="009C4C4E">
        <w:t>Mengintegrasikan aduan dari Facebook dan Instagram ke dalam satu sistem agar proses pemantauan lebih mudah dan terstruktur.</w:t>
      </w:r>
    </w:p>
    <w:p w14:paraId="37F9DF54" w14:textId="77777777" w:rsidR="00186822" w:rsidRPr="009C4C4E" w:rsidRDefault="00186822" w:rsidP="00186822">
      <w:pPr>
        <w:numPr>
          <w:ilvl w:val="0"/>
          <w:numId w:val="4"/>
        </w:numPr>
        <w:tabs>
          <w:tab w:val="clear" w:pos="720"/>
        </w:tabs>
        <w:spacing w:line="360" w:lineRule="auto"/>
        <w:ind w:left="284" w:hanging="294"/>
      </w:pPr>
      <w:r w:rsidRPr="009C4C4E">
        <w:t>Menerapkan AI untuk mengklasifikasikan aduan dan mendeteksi kemungkinan duplikasi berdasarkan isi pesan yang masuk.</w:t>
      </w:r>
    </w:p>
    <w:p w14:paraId="07F977DB" w14:textId="77777777" w:rsidR="00186822" w:rsidRPr="009C4C4E" w:rsidRDefault="00186822" w:rsidP="00186822">
      <w:pPr>
        <w:numPr>
          <w:ilvl w:val="0"/>
          <w:numId w:val="4"/>
        </w:numPr>
        <w:tabs>
          <w:tab w:val="clear" w:pos="720"/>
        </w:tabs>
        <w:spacing w:line="360" w:lineRule="auto"/>
        <w:ind w:left="284" w:hanging="294"/>
      </w:pPr>
      <w:r w:rsidRPr="009C4C4E">
        <w:t xml:space="preserve">Menghasilkan kategori, subkategori, tingkat prioritas, dan OPD terkait secara </w:t>
      </w:r>
      <w:r w:rsidRPr="009C4C4E">
        <w:lastRenderedPageBreak/>
        <w:t>otomatis sebagai dasar pembuatan tiket aduan yang tidak terdeteksi sebagai duplikat.</w:t>
      </w:r>
    </w:p>
    <w:p w14:paraId="5407A8EE" w14:textId="1B3E74FB" w:rsidR="00D6553F" w:rsidRPr="009C4C4E" w:rsidRDefault="00186822" w:rsidP="00186822">
      <w:pPr>
        <w:numPr>
          <w:ilvl w:val="0"/>
          <w:numId w:val="4"/>
        </w:numPr>
        <w:tabs>
          <w:tab w:val="clear" w:pos="720"/>
        </w:tabs>
        <w:spacing w:line="360" w:lineRule="auto"/>
        <w:ind w:left="284" w:hanging="294"/>
      </w:pPr>
      <w:r w:rsidRPr="009C4C4E">
        <w:t>Menyimpan data aduan, hasil klasifikasi AI, hasil deteksi duplikasi, dan riwayat tiket ke dalam basis data untuk keperluan pengelolaan aduan berikutnya.</w:t>
      </w:r>
    </w:p>
    <w:p w14:paraId="3917C745" w14:textId="77777777" w:rsidR="00C67F63" w:rsidRPr="009C4C4E" w:rsidRDefault="00C67F63" w:rsidP="00A47A16">
      <w:pPr>
        <w:spacing w:line="360" w:lineRule="auto"/>
      </w:pPr>
    </w:p>
    <w:p w14:paraId="5AEB1038" w14:textId="26991721" w:rsidR="00C67F63" w:rsidRPr="009C4C4E" w:rsidRDefault="00C67F63" w:rsidP="00A47A16">
      <w:pPr>
        <w:pStyle w:val="Heading2"/>
        <w:spacing w:before="0" w:after="0" w:line="360" w:lineRule="auto"/>
      </w:pPr>
      <w:bookmarkStart w:id="15" w:name="_Toc235179402"/>
      <w:r w:rsidRPr="009C4C4E">
        <w:t>1.5 Manfa</w:t>
      </w:r>
      <w:r w:rsidR="00547D06" w:rsidRPr="009C4C4E">
        <w:t>a</w:t>
      </w:r>
      <w:r w:rsidRPr="009C4C4E">
        <w:t>t Penelitian</w:t>
      </w:r>
      <w:bookmarkEnd w:id="15"/>
    </w:p>
    <w:p w14:paraId="48149E20" w14:textId="6D642430" w:rsidR="00344D1B" w:rsidRPr="009C4C4E" w:rsidRDefault="00344D1B" w:rsidP="00FA1C90">
      <w:pPr>
        <w:spacing w:after="120" w:line="360" w:lineRule="auto"/>
      </w:pPr>
      <w:r w:rsidRPr="009C4C4E">
        <w:t>Penelitian ini diharapkan dapat memberikan manfaat baik secara teoritis maupun praktis bagi berbagai pihak yang terkait. Adapun manfaat penelitian ini adalah sebagai berikut:</w:t>
      </w:r>
    </w:p>
    <w:p w14:paraId="439EF199" w14:textId="290EFD2E" w:rsidR="00344D1B" w:rsidRPr="009C4C4E" w:rsidRDefault="00344D1B" w:rsidP="00344D1B">
      <w:pPr>
        <w:spacing w:line="360" w:lineRule="auto"/>
      </w:pPr>
      <w:r w:rsidRPr="009C4C4E">
        <w:t>1. Bagi Ketapang Media Center (KMC)</w:t>
      </w:r>
      <w:r w:rsidR="00672AF5" w:rsidRPr="009C4C4E">
        <w:t>.</w:t>
      </w:r>
    </w:p>
    <w:p w14:paraId="61BE8C33" w14:textId="15445629" w:rsidR="00344D1B" w:rsidRPr="009C4C4E" w:rsidRDefault="00F86FB3" w:rsidP="00F86FB3">
      <w:pPr>
        <w:spacing w:after="240" w:line="360" w:lineRule="auto"/>
      </w:pPr>
      <w:r w:rsidRPr="009C4C4E">
        <w:t>Sistem ini membantu admin KMC memantau aduan dari Facebook dan Instagram dalam satu tampilan terpusat. Klasifikasi otomatis dari AI mempercepat pengelompokan aduan, sedangkan informasi prioritas dan OPD tujuan membantu proses penerusan tiket. Sistem juga menandai kemungkinan duplikasi sehingga tiket ganda dapat dicegah. Seluruh data aduan dan riwayat tiket tersimpan secara terstruktur untuk pelaporan serta evaluasi layanan publik.</w:t>
      </w:r>
    </w:p>
    <w:p w14:paraId="71F95085" w14:textId="3F139CD6" w:rsidR="00344D1B" w:rsidRPr="009C4C4E" w:rsidRDefault="00344D1B" w:rsidP="00344D1B">
      <w:pPr>
        <w:spacing w:line="360" w:lineRule="auto"/>
      </w:pPr>
      <w:r w:rsidRPr="009C4C4E">
        <w:t>2. Bagi Masyarakat</w:t>
      </w:r>
      <w:r w:rsidR="00672AF5" w:rsidRPr="009C4C4E">
        <w:t>.</w:t>
      </w:r>
    </w:p>
    <w:p w14:paraId="420D4068" w14:textId="6D78AC68" w:rsidR="00F86FB3" w:rsidRPr="009C4C4E" w:rsidRDefault="00F86FB3" w:rsidP="00F86FB3">
      <w:pPr>
        <w:spacing w:after="240" w:line="360" w:lineRule="auto"/>
        <w:rPr>
          <w:rFonts w:eastAsiaTheme="minorHAnsi"/>
          <w:kern w:val="2"/>
          <w:szCs w:val="24"/>
          <w14:ligatures w14:val="standardContextual"/>
        </w:rPr>
      </w:pPr>
      <w:r w:rsidRPr="009C4C4E">
        <w:rPr>
          <w:rFonts w:eastAsiaTheme="minorHAnsi"/>
          <w:kern w:val="2"/>
          <w:szCs w:val="24"/>
          <w14:ligatures w14:val="standardContextual"/>
        </w:rPr>
        <w:t xml:space="preserve">Dengan pengelolaan aduan yang lebih cepat dan sistematis, laporan yang disampaikan melalui media sosial dapat terdata dan diteruskan kepada OPD terkait. Perkembangan tiket juga dapat dilihat melalui </w:t>
      </w:r>
      <w:r w:rsidR="00E3383B" w:rsidRPr="009C4C4E">
        <w:rPr>
          <w:rFonts w:eastAsiaTheme="minorHAnsi"/>
          <w:kern w:val="2"/>
          <w:szCs w:val="24"/>
          <w14:ligatures w14:val="standardContextual"/>
        </w:rPr>
        <w:t>halaman</w:t>
      </w:r>
      <w:r w:rsidRPr="009C4C4E">
        <w:rPr>
          <w:rFonts w:eastAsiaTheme="minorHAnsi"/>
          <w:kern w:val="2"/>
          <w:szCs w:val="24"/>
          <w14:ligatures w14:val="standardContextual"/>
        </w:rPr>
        <w:t xml:space="preserve"> pelacakan publik menggunakan nomor pelacakan tiket.</w:t>
      </w:r>
    </w:p>
    <w:p w14:paraId="78DDBF6D" w14:textId="6E749063" w:rsidR="00344D1B" w:rsidRPr="009C4C4E" w:rsidRDefault="00344D1B" w:rsidP="00344D1B">
      <w:pPr>
        <w:spacing w:line="360" w:lineRule="auto"/>
      </w:pPr>
      <w:r w:rsidRPr="009C4C4E">
        <w:t>3. Bagi Penulis</w:t>
      </w:r>
      <w:r w:rsidR="00672AF5" w:rsidRPr="009C4C4E">
        <w:t>.</w:t>
      </w:r>
    </w:p>
    <w:p w14:paraId="184A8C21" w14:textId="77777777" w:rsidR="00F86FB3" w:rsidRPr="009C4C4E" w:rsidRDefault="00F86FB3" w:rsidP="00F86FB3">
      <w:pPr>
        <w:spacing w:after="240" w:line="360" w:lineRule="auto"/>
        <w:rPr>
          <w:rFonts w:eastAsiaTheme="minorHAnsi"/>
          <w:kern w:val="2"/>
          <w:szCs w:val="24"/>
          <w14:ligatures w14:val="standardContextual"/>
        </w:rPr>
      </w:pPr>
      <w:r w:rsidRPr="009C4C4E">
        <w:rPr>
          <w:rFonts w:eastAsiaTheme="minorHAnsi"/>
          <w:kern w:val="2"/>
          <w:szCs w:val="24"/>
          <w14:ligatures w14:val="standardContextual"/>
        </w:rPr>
        <w:t>Penelitian ini menjadi kesempatan nyata untuk menerapkan ilmu yang dipelajari selama perkuliahan, khususnya di bidang pengembangan perangkat lunak berbasis web dan kecerdasan buatan. Sekaligus memenuhi persyaratan akademik untuk memperoleh gelar Ahli Madya pada Program Studi D3 Teknologi Informasi Politeknik Negeri Ketapang.</w:t>
      </w:r>
    </w:p>
    <w:p w14:paraId="575A5ED6" w14:textId="08D40D38" w:rsidR="00344D1B" w:rsidRPr="009C4C4E" w:rsidRDefault="00344D1B" w:rsidP="00344D1B">
      <w:pPr>
        <w:spacing w:line="360" w:lineRule="auto"/>
      </w:pPr>
      <w:r w:rsidRPr="009C4C4E">
        <w:t>4. Bagi Program Studi dan Peneliti Selanjutnya</w:t>
      </w:r>
      <w:r w:rsidR="00672AF5" w:rsidRPr="009C4C4E">
        <w:t>.</w:t>
      </w:r>
    </w:p>
    <w:p w14:paraId="53634A4C" w14:textId="01B8B872" w:rsidR="006E3F51" w:rsidRPr="009C4C4E" w:rsidRDefault="00F86FB3" w:rsidP="00F86FB3">
      <w:pPr>
        <w:spacing w:line="360" w:lineRule="auto"/>
      </w:pPr>
      <w:r w:rsidRPr="009C4C4E">
        <w:t xml:space="preserve">Laporan ini dapat menjadi referensi bagi penelitian berikutnya yang berhubungan dengan sistem manajemen aduan berbasis media sosial, penerapan AI dalam </w:t>
      </w:r>
      <w:r w:rsidRPr="009C4C4E">
        <w:lastRenderedPageBreak/>
        <w:t>pelayanan publik, maupun pengembangan integrasi multi-platform yang belum sempat diimplementasikan dalam penelitian ini.</w:t>
      </w:r>
    </w:p>
    <w:p w14:paraId="0F6D4A76" w14:textId="1FFDCA57" w:rsidR="00A77121" w:rsidRPr="009C4C4E" w:rsidRDefault="00A77121" w:rsidP="006E3F51">
      <w:pPr>
        <w:pStyle w:val="Heading2"/>
        <w:spacing w:after="0" w:line="360" w:lineRule="auto"/>
      </w:pPr>
      <w:bookmarkStart w:id="16" w:name="_Toc235179403"/>
      <w:r w:rsidRPr="009C4C4E">
        <w:t>1.6 Sistematika Penulisan</w:t>
      </w:r>
      <w:bookmarkEnd w:id="16"/>
    </w:p>
    <w:p w14:paraId="45C581B5" w14:textId="77777777" w:rsidR="002D3B01" w:rsidRPr="009C4C4E" w:rsidRDefault="002D3B01" w:rsidP="002D3B01">
      <w:pPr>
        <w:spacing w:line="360" w:lineRule="auto"/>
      </w:pPr>
      <w:r w:rsidRPr="009C4C4E">
        <w:t>Sistematika penulisan laporan tugas akhir ini disusun untuk memberikan gambaran singkat mengenai isi dari masing-masing bab yang dibahas, sehingga pembaca dapat memahami alur pembahasan secara terstruktur. Adapun sistematika penulisan laporan ini adalah sebagai berikut:</w:t>
      </w:r>
    </w:p>
    <w:p w14:paraId="450DC5BC" w14:textId="77777777" w:rsidR="002D3B01" w:rsidRPr="009C4C4E" w:rsidRDefault="002D3B01" w:rsidP="00872225">
      <w:pPr>
        <w:spacing w:line="360" w:lineRule="auto"/>
        <w:rPr>
          <w:b/>
          <w:bCs/>
        </w:rPr>
      </w:pPr>
      <w:r w:rsidRPr="009C4C4E">
        <w:rPr>
          <w:b/>
          <w:bCs/>
        </w:rPr>
        <w:t>BAB I PENDAHULUAN</w:t>
      </w:r>
    </w:p>
    <w:p w14:paraId="3C6793FD" w14:textId="2214AA71" w:rsidR="002D3B01" w:rsidRPr="009C4C4E" w:rsidRDefault="002D3B01" w:rsidP="00872225">
      <w:pPr>
        <w:spacing w:line="360" w:lineRule="auto"/>
        <w:ind w:firstLine="567"/>
      </w:pPr>
      <w:r w:rsidRPr="009C4C4E">
        <w:t xml:space="preserve">Bab ini </w:t>
      </w:r>
      <w:r w:rsidR="008E4BF1" w:rsidRPr="009C4C4E">
        <w:t>menguraikan latar belakang masalah, rumusan masalah, batasan penelitian, tujuan, manfaat, dan sistematika penulisan laporan ini</w:t>
      </w:r>
      <w:r w:rsidRPr="009C4C4E">
        <w:t>.</w:t>
      </w:r>
    </w:p>
    <w:p w14:paraId="6CA530D1" w14:textId="77777777" w:rsidR="002D3B01" w:rsidRPr="009C4C4E" w:rsidRDefault="002D3B01" w:rsidP="00872225">
      <w:pPr>
        <w:spacing w:line="360" w:lineRule="auto"/>
        <w:rPr>
          <w:b/>
          <w:bCs/>
        </w:rPr>
      </w:pPr>
      <w:r w:rsidRPr="009C4C4E">
        <w:rPr>
          <w:b/>
          <w:bCs/>
        </w:rPr>
        <w:t>BAB II TINJAUAN PUSTAKA</w:t>
      </w:r>
    </w:p>
    <w:p w14:paraId="184EAEF3" w14:textId="5F881E23" w:rsidR="002D3B01" w:rsidRPr="009C4C4E" w:rsidRDefault="002D3B01" w:rsidP="00872225">
      <w:pPr>
        <w:spacing w:line="360" w:lineRule="auto"/>
        <w:ind w:firstLine="567"/>
      </w:pPr>
      <w:r w:rsidRPr="009C4C4E">
        <w:t xml:space="preserve">Bab ini </w:t>
      </w:r>
      <w:r w:rsidR="008E4BF1" w:rsidRPr="009C4C4E">
        <w:t>memuat penelitian terdahulu yang relevan, teori-teori dasar yang mendukung sistem, serta profil Ketapang Media Center sebagai tempat penelitian</w:t>
      </w:r>
      <w:r w:rsidRPr="009C4C4E">
        <w:t>.</w:t>
      </w:r>
    </w:p>
    <w:p w14:paraId="1D9A5ED8" w14:textId="77777777" w:rsidR="002D3B01" w:rsidRPr="009C4C4E" w:rsidRDefault="002D3B01" w:rsidP="00872225">
      <w:pPr>
        <w:spacing w:line="360" w:lineRule="auto"/>
        <w:rPr>
          <w:b/>
          <w:bCs/>
        </w:rPr>
      </w:pPr>
      <w:r w:rsidRPr="009C4C4E">
        <w:rPr>
          <w:b/>
          <w:bCs/>
        </w:rPr>
        <w:t>BAB III METODOLOGI PENELITIAN DAN PERANCANGAN SISTEM</w:t>
      </w:r>
    </w:p>
    <w:p w14:paraId="463551A5" w14:textId="4186480C" w:rsidR="002D3B01" w:rsidRPr="009C4C4E" w:rsidRDefault="002D3B01" w:rsidP="00872225">
      <w:pPr>
        <w:spacing w:line="360" w:lineRule="auto"/>
        <w:ind w:firstLine="567"/>
      </w:pPr>
      <w:r w:rsidRPr="009C4C4E">
        <w:t xml:space="preserve">Bab ini </w:t>
      </w:r>
      <w:r w:rsidR="00906D0E" w:rsidRPr="009C4C4E">
        <w:t>menjelaskan metode yang digunakan, alat dan bahan, prosedur penelitian, serta perancangan sistem secara menyeluruh mulai dari arsitektur, arus data, basis data, tampilan antarmuka, hingga rencana pengujian</w:t>
      </w:r>
      <w:r w:rsidRPr="009C4C4E">
        <w:t>.</w:t>
      </w:r>
    </w:p>
    <w:p w14:paraId="068A043B" w14:textId="77777777" w:rsidR="002D3B01" w:rsidRPr="009C4C4E" w:rsidRDefault="002D3B01" w:rsidP="00872225">
      <w:pPr>
        <w:spacing w:line="360" w:lineRule="auto"/>
        <w:rPr>
          <w:b/>
          <w:bCs/>
        </w:rPr>
      </w:pPr>
      <w:r w:rsidRPr="009C4C4E">
        <w:rPr>
          <w:b/>
          <w:bCs/>
        </w:rPr>
        <w:t>BAB IV HASIL PENELITIAN</w:t>
      </w:r>
    </w:p>
    <w:p w14:paraId="77D10460" w14:textId="26C0B1CC" w:rsidR="002D3B01" w:rsidRPr="009C4C4E" w:rsidRDefault="002D3B01" w:rsidP="00872225">
      <w:pPr>
        <w:spacing w:line="360" w:lineRule="auto"/>
        <w:ind w:firstLine="567"/>
      </w:pPr>
      <w:r w:rsidRPr="009C4C4E">
        <w:t xml:space="preserve">Bab ini </w:t>
      </w:r>
      <w:r w:rsidR="00A37D4C" w:rsidRPr="009C4C4E">
        <w:t>membahas hasil implementasi sistem yang telah dibangun, hasil pengujian fungsionalitas, serta pembahasan terhadap hasil pengujian tersebut.</w:t>
      </w:r>
      <w:r w:rsidRPr="009C4C4E">
        <w:t>.</w:t>
      </w:r>
    </w:p>
    <w:p w14:paraId="28A1D8E1" w14:textId="77777777" w:rsidR="002D3B01" w:rsidRPr="009C4C4E" w:rsidRDefault="002D3B01" w:rsidP="00872225">
      <w:pPr>
        <w:spacing w:line="360" w:lineRule="auto"/>
        <w:rPr>
          <w:b/>
          <w:bCs/>
        </w:rPr>
      </w:pPr>
      <w:r w:rsidRPr="009C4C4E">
        <w:rPr>
          <w:b/>
          <w:bCs/>
        </w:rPr>
        <w:t>BAB V PENUTUP</w:t>
      </w:r>
    </w:p>
    <w:p w14:paraId="470D47A4" w14:textId="77777777" w:rsidR="00A77121" w:rsidRPr="009C4C4E" w:rsidRDefault="002D3B01" w:rsidP="00C42FEF">
      <w:pPr>
        <w:spacing w:line="360" w:lineRule="auto"/>
        <w:ind w:firstLine="567"/>
        <w:sectPr w:rsidR="00A77121" w:rsidRPr="009C4C4E" w:rsidSect="00964810">
          <w:footerReference w:type="default" r:id="rId19"/>
          <w:headerReference w:type="first" r:id="rId20"/>
          <w:footerReference w:type="first" r:id="rId21"/>
          <w:pgSz w:w="11906" w:h="16838"/>
          <w:pgMar w:top="1701" w:right="1701" w:bottom="1701" w:left="2268" w:header="709" w:footer="709" w:gutter="0"/>
          <w:pgNumType w:start="1"/>
          <w:cols w:space="708"/>
          <w:titlePg/>
          <w:docGrid w:linePitch="360"/>
        </w:sectPr>
      </w:pPr>
      <w:r w:rsidRPr="009C4C4E">
        <w:t>Bab ini berisi kesimpulan dari hasil penelitian yang telah dilakukan serta saran untuk pengembangan sistem pada penelitian selanjutnya.</w:t>
      </w:r>
    </w:p>
    <w:p w14:paraId="71DFD03E" w14:textId="24DB82F4" w:rsidR="00274EF0" w:rsidRPr="009C4C4E" w:rsidRDefault="00A77121" w:rsidP="00712D00">
      <w:pPr>
        <w:pStyle w:val="Heading1"/>
        <w:spacing w:before="0" w:after="360" w:line="240" w:lineRule="auto"/>
      </w:pPr>
      <w:bookmarkStart w:id="17" w:name="_Toc235179404"/>
      <w:r w:rsidRPr="009C4C4E">
        <w:lastRenderedPageBreak/>
        <w:t xml:space="preserve">BAB </w:t>
      </w:r>
      <w:r w:rsidR="00F2587D" w:rsidRPr="009C4C4E">
        <w:t>II</w:t>
      </w:r>
      <w:r w:rsidRPr="009C4C4E">
        <w:br/>
        <w:t>TINJAUAN PUSTAKA</w:t>
      </w:r>
      <w:bookmarkEnd w:id="17"/>
    </w:p>
    <w:p w14:paraId="138E25AB" w14:textId="523844D6" w:rsidR="00274EF0" w:rsidRPr="009C4C4E" w:rsidRDefault="00274EF0" w:rsidP="00712D00">
      <w:pPr>
        <w:pStyle w:val="Heading2"/>
        <w:spacing w:before="0" w:after="0" w:line="360" w:lineRule="auto"/>
      </w:pPr>
      <w:bookmarkStart w:id="18" w:name="_Toc235179405"/>
      <w:r w:rsidRPr="009C4C4E">
        <w:t>2.1 Tinjauan Penelitian Terdahulu</w:t>
      </w:r>
      <w:bookmarkEnd w:id="18"/>
    </w:p>
    <w:p w14:paraId="07A9DEDA" w14:textId="77777777" w:rsidR="00CF630B" w:rsidRPr="009C4C4E" w:rsidRDefault="00E255B5" w:rsidP="00CF630B">
      <w:pPr>
        <w:spacing w:line="360" w:lineRule="auto"/>
        <w:rPr>
          <w:rFonts w:eastAsiaTheme="majorEastAsia"/>
        </w:rPr>
      </w:pPr>
      <w:r w:rsidRPr="009C4C4E">
        <w:rPr>
          <w:rFonts w:eastAsiaTheme="majorEastAsia"/>
        </w:rPr>
        <w:t xml:space="preserve">Tinjauan </w:t>
      </w:r>
      <w:r w:rsidR="00CF630B" w:rsidRPr="009C4C4E">
        <w:rPr>
          <w:rFonts w:eastAsiaTheme="majorEastAsia"/>
        </w:rPr>
        <w:t>Tinjauan penelitian terdahulu digunakan sebagai dasar untuk mengetahui perkembangan kajian, metode yang digunakan, serta celah yang masih dapat dikembangkan. Pada topik pengelolaan aduan, beberapa studi menunjukkan bahwa proses manual sering kali kurang efisien sehingga dibutuhkan pendekatan otomatis berbasis kecerdasan buatan, klasifikasi teks, dan mekanisme prioritas.</w:t>
      </w:r>
    </w:p>
    <w:p w14:paraId="1AD70426" w14:textId="01DF1AA6" w:rsidR="00CF630B" w:rsidRPr="009C4C4E" w:rsidRDefault="00000000" w:rsidP="00CF630B">
      <w:pPr>
        <w:spacing w:line="360" w:lineRule="auto"/>
        <w:ind w:firstLine="567"/>
        <w:rPr>
          <w:rFonts w:eastAsiaTheme="majorEastAsia"/>
        </w:rPr>
      </w:pPr>
      <w:sdt>
        <w:sdtPr>
          <w:rPr>
            <w:rFonts w:eastAsiaTheme="majorEastAsia"/>
            <w:color w:val="000000"/>
          </w:rPr>
          <w:tag w:val="MENDELEY_CITATION_v3_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"/>
          <w:id w:val="2027672616"/>
          <w:placeholder>
            <w:docPart w:val="DefaultPlaceholder_-1854013440"/>
          </w:placeholder>
        </w:sdtPr>
        <w:sdtContent>
          <w:r w:rsidR="00A6211D" w:rsidRPr="00A6211D">
            <w:rPr>
              <w:rFonts w:eastAsiaTheme="majorEastAsia"/>
              <w:color w:val="000000"/>
            </w:rPr>
            <w:t>Ananto dkk. (2019)</w:t>
          </w:r>
        </w:sdtContent>
      </w:sdt>
      <w:r w:rsidR="00CF630B" w:rsidRPr="009C4C4E">
        <w:rPr>
          <w:rFonts w:eastAsiaTheme="majorEastAsia"/>
        </w:rPr>
        <w:t xml:space="preserve"> mengklasifikasikan kategori pengaduan masyarakat pada kanal LAPOR! menggunakan Artificial Neural Network (ANN) yang dikombinasikan dengan SMOTE untuk mengatasi ketidakseimbangan data dan metode pemilihan kata kunci untuk seleksi fitur, menghasilkan tingkat akurasi dari 428 kata kunci yang berpengaruh. Studi ini terbatas pada satu kanal resmi pemerintah dan mengandalkan model yang harus dilatih ulang dengan data yang sudah dikategorikan. Sistem yang dikembangkan dalam Tugas Akhir ini berbeda karena mengambil aduan dari beberapa kanal media sosial sekaligus (Facebook dan Instagram) serta memanfaatkan model AI yang sudah dilatih sebelumnya (Gemma) sehingga tidak memerlukan pelatihan ulang, sekaligus menangani istilah dialek lokal yang tidak dibahas pada studi tersebut.</w:t>
      </w:r>
    </w:p>
    <w:p w14:paraId="45C6ED10" w14:textId="033B4633" w:rsidR="00CF630B" w:rsidRPr="009C4C4E" w:rsidRDefault="00000000" w:rsidP="00CF630B">
      <w:pPr>
        <w:spacing w:line="360" w:lineRule="auto"/>
        <w:ind w:firstLine="567"/>
        <w:rPr>
          <w:rFonts w:eastAsiaTheme="majorEastAsia"/>
        </w:rPr>
      </w:pPr>
      <w:sdt>
        <w:sdtPr>
          <w:rPr>
            <w:rFonts w:eastAsiaTheme="majorEastAsia"/>
            <w:color w:val="000000"/>
          </w:rPr>
          <w:tag w:val="MENDELEY_CITATION_v3_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"/>
          <w:id w:val="983273302"/>
          <w:placeholder>
            <w:docPart w:val="DefaultPlaceholder_-1854013440"/>
          </w:placeholder>
        </w:sdtPr>
        <w:sdtContent>
          <w:r w:rsidR="00A6211D" w:rsidRPr="00A6211D">
            <w:rPr>
              <w:rFonts w:eastAsiaTheme="majorEastAsia"/>
              <w:color w:val="000000"/>
            </w:rPr>
            <w:t>Zarly dkk. (2026)</w:t>
          </w:r>
        </w:sdtContent>
      </w:sdt>
      <w:r w:rsidR="00CF630B" w:rsidRPr="009C4C4E">
        <w:rPr>
          <w:rFonts w:eastAsiaTheme="majorEastAsia"/>
        </w:rPr>
        <w:t xml:space="preserve"> membangun sistem klasifikasi pengaduan otomatis berbasis web menggunakan teknik klasifikasi otomatis di Dinas Kependudukan dan Pencatatan Sipil Kabupaten Pesisir Selatan, dengan integrasi Laravel dan Flask API, dievaluasi menggunakan tingkat akurasi. Sistem tersebut spesifik untuk satu instansi dan satu algoritma metode machine learning lama yang membutuhkan pelatihan model. Sistem yang dikembangkan dalam Tugas Akhir ini mencakup klasifikasi otomatis ke 32 OPD sekaligus tanpa proses pelatihan model karena berbasis LLM generatif.</w:t>
      </w:r>
    </w:p>
    <w:p w14:paraId="7B814EAF" w14:textId="571811AE" w:rsidR="00CF630B" w:rsidRPr="009C4C4E" w:rsidRDefault="00000000" w:rsidP="00CF630B">
      <w:pPr>
        <w:spacing w:line="360" w:lineRule="auto"/>
        <w:ind w:firstLine="567"/>
        <w:rPr>
          <w:rFonts w:eastAsiaTheme="majorEastAsia"/>
        </w:rPr>
      </w:pPr>
      <w:sdt>
        <w:sdtPr>
          <w:rPr>
            <w:rFonts w:eastAsiaTheme="majorEastAsia"/>
            <w:color w:val="000000"/>
          </w:rPr>
          <w:tag w:val="MENDELEY_CITATION_v3_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"/>
          <w:id w:val="2072762193"/>
          <w:placeholder>
            <w:docPart w:val="DefaultPlaceholder_-1854013440"/>
          </w:placeholder>
        </w:sdtPr>
        <w:sdtContent>
          <w:r w:rsidR="00A6211D" w:rsidRPr="00A6211D">
            <w:rPr>
              <w:rFonts w:eastAsiaTheme="majorEastAsia"/>
              <w:color w:val="000000"/>
            </w:rPr>
            <w:t>Prayogo dkk., 2026</w:t>
          </w:r>
        </w:sdtContent>
      </w:sdt>
      <w:r w:rsidR="00CF630B" w:rsidRPr="009C4C4E">
        <w:rPr>
          <w:rFonts w:eastAsiaTheme="majorEastAsia"/>
        </w:rPr>
        <w:t xml:space="preserve"> meneliti klasifikasi validitas pengaduan masyarakat (klasifikasi dua kategori valid/tidak valid) menggunakan pendekatan deep learning terhadap 2.000 data aduan, dilatarbelakangi temuan bahwa 13% instansi pemerintah daerah tidak memenuhi SLA 100% pada tahun 2023. Studi ini berhenti pada klasifikasi dua kategori validitas aduan tanpa cara kerja tindak lanjut. Sistem yang </w:t>
      </w:r>
      <w:r w:rsidR="00CF630B" w:rsidRPr="009C4C4E">
        <w:rPr>
          <w:rFonts w:eastAsiaTheme="majorEastAsia"/>
        </w:rPr>
        <w:lastRenderedPageBreak/>
        <w:t>dikembangkan dalam Tugas Akhir ini melangkah lebih jauh dengan filter spam dua tahap, klasifikasi banyak kategori (kategori, sub-kategori, OPD), serta cara kerja tiket dengan eskalasi otomatis berbasis SLA 24 jam.</w:t>
      </w:r>
    </w:p>
    <w:p w14:paraId="2AB4818B" w14:textId="7FE12E5C" w:rsidR="00CF630B" w:rsidRPr="009C4C4E" w:rsidRDefault="00000000" w:rsidP="00CF630B">
      <w:pPr>
        <w:spacing w:line="360" w:lineRule="auto"/>
        <w:ind w:firstLine="567"/>
        <w:rPr>
          <w:rFonts w:eastAsiaTheme="majorEastAsia"/>
        </w:rPr>
      </w:pPr>
      <w:sdt>
        <w:sdtPr>
          <w:rPr>
            <w:rFonts w:eastAsiaTheme="majorEastAsia"/>
            <w:color w:val="000000"/>
          </w:rPr>
          <w:tag w:val="MENDELEY_CITATION_v3_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"/>
          <w:id w:val="1321851824"/>
          <w:placeholder>
            <w:docPart w:val="DefaultPlaceholder_-1854013440"/>
          </w:placeholder>
        </w:sdtPr>
        <w:sdtContent>
          <w:r w:rsidR="00A6211D" w:rsidRPr="00A6211D">
            <w:rPr>
              <w:rFonts w:eastAsiaTheme="majorEastAsia"/>
              <w:color w:val="000000"/>
            </w:rPr>
            <w:t>Mazia dkk. (2021)</w:t>
          </w:r>
        </w:sdtContent>
      </w:sdt>
      <w:r w:rsidR="00CF630B" w:rsidRPr="009C4C4E">
        <w:rPr>
          <w:rFonts w:eastAsiaTheme="majorEastAsia"/>
        </w:rPr>
        <w:t xml:space="preserve"> merancang sistem informasi helpdesk ticketing berbasis web untuk kebutuhan internal PT Mitra Tiga Berlian, di mana tiket dibuat manual oleh staf saat terjadi kendala TI. Sistem yang dikembangkan dalam Tugas Akhir ini berbeda karena tiket terbentuk otomatis dari hasil penyaringan dan klasifikasi AI atas aduan publik yang diambil langsung dari media sosial, dilengkapi SLA 24 jam dan eskalasi prioritas otomatis</w:t>
      </w:r>
      <w:r w:rsidR="0095040D" w:rsidRPr="009C4C4E">
        <w:rPr>
          <w:rFonts w:eastAsiaTheme="majorEastAsia"/>
        </w:rPr>
        <w:t xml:space="preserve">, </w:t>
      </w:r>
      <w:r w:rsidR="00CF630B" w:rsidRPr="009C4C4E">
        <w:rPr>
          <w:rFonts w:eastAsiaTheme="majorEastAsia"/>
        </w:rPr>
        <w:t>mekanisme yang tidak ada pada sistem helpdesk internal tersebut.</w:t>
      </w:r>
    </w:p>
    <w:p w14:paraId="790129EA" w14:textId="2DEEE62E" w:rsidR="00D2315C" w:rsidRPr="009C4C4E" w:rsidRDefault="00CF630B" w:rsidP="00CF630B">
      <w:pPr>
        <w:spacing w:line="360" w:lineRule="auto"/>
        <w:ind w:firstLine="567"/>
        <w:rPr>
          <w:rFonts w:eastAsiaTheme="majorEastAsia"/>
        </w:rPr>
      </w:pPr>
      <w:r w:rsidRPr="009C4C4E">
        <w:rPr>
          <w:rFonts w:eastAsiaTheme="majorEastAsia"/>
        </w:rPr>
        <w:t>Berdasarkan keempat studi tersebut, klasifikasi pengaduan berbasis AI, sistem ticketing, dan pengukuran validitas/SLA masing-masing telah diteliti secara terpisah. Tugas Akhir ini mengintegrasikan ketiganya sekaligus</w:t>
      </w:r>
      <w:r w:rsidR="0095040D" w:rsidRPr="009C4C4E">
        <w:rPr>
          <w:rFonts w:eastAsiaTheme="majorEastAsia"/>
        </w:rPr>
        <w:t xml:space="preserve">, </w:t>
      </w:r>
      <w:r w:rsidRPr="009C4C4E">
        <w:rPr>
          <w:rFonts w:eastAsiaTheme="majorEastAsia"/>
        </w:rPr>
        <w:t>pengumpulan otomatis multi-kanal, klasifikasi berbasis LLM generatif tanpa pelatihan ulang dengan dukungan dialek lokal, serta manajemen tiket dengan SLA dan eskalasi otomatis dalam satu sistem yang belum ditemukan pada studi-studi sebelumnya</w:t>
      </w:r>
      <w:r w:rsidR="001B177F" w:rsidRPr="009C4C4E">
        <w:rPr>
          <w:rFonts w:eastAsiaTheme="majorEastAsia"/>
        </w:rPr>
        <w:t>.</w:t>
      </w:r>
    </w:p>
    <w:p w14:paraId="7C75493E" w14:textId="77777777" w:rsidR="00274EF0" w:rsidRPr="009C4C4E" w:rsidRDefault="00274EF0" w:rsidP="00C656B9">
      <w:pPr>
        <w:spacing w:line="360" w:lineRule="auto"/>
        <w:rPr>
          <w:rFonts w:eastAsiaTheme="majorEastAsia"/>
        </w:rPr>
      </w:pPr>
    </w:p>
    <w:p w14:paraId="2B60E65C" w14:textId="33022AE2" w:rsidR="00F341AE" w:rsidRPr="009C4C4E" w:rsidRDefault="00F341AE" w:rsidP="00C656B9">
      <w:pPr>
        <w:pStyle w:val="Heading2"/>
        <w:spacing w:before="0" w:after="0" w:line="360" w:lineRule="auto"/>
      </w:pPr>
      <w:bookmarkStart w:id="19" w:name="_Toc235179406"/>
      <w:r w:rsidRPr="009C4C4E">
        <w:t>2.2 Tinjauan Pustaka Berkaitan dengan Judul</w:t>
      </w:r>
      <w:bookmarkEnd w:id="19"/>
    </w:p>
    <w:p w14:paraId="55CAD000" w14:textId="77777777" w:rsidR="00F341AE" w:rsidRPr="009C4C4E" w:rsidRDefault="00F341AE" w:rsidP="003B58C2">
      <w:pPr>
        <w:pStyle w:val="Heading3"/>
        <w:spacing w:before="0" w:after="0" w:line="360" w:lineRule="auto"/>
        <w:ind w:left="720" w:hanging="720"/>
      </w:pPr>
      <w:bookmarkStart w:id="20" w:name="_Toc235179407"/>
      <w:r w:rsidRPr="009C4C4E">
        <w:t>2.2.1 Sistem Informasi</w:t>
      </w:r>
      <w:bookmarkEnd w:id="20"/>
    </w:p>
    <w:p w14:paraId="609A7C6B" w14:textId="6A7AB133" w:rsidR="00F341AE" w:rsidRPr="009C4C4E" w:rsidRDefault="00CF338D" w:rsidP="00C656B9">
      <w:pPr>
        <w:spacing w:line="360" w:lineRule="auto"/>
        <w:rPr>
          <w:rFonts w:eastAsiaTheme="majorEastAsia"/>
        </w:rPr>
      </w:pPr>
      <w:r w:rsidRPr="009C4C4E">
        <w:rPr>
          <w:rFonts w:eastAsiaTheme="majorEastAsia"/>
        </w:rPr>
        <w:t xml:space="preserve">Sistem informasi merupakan kombinasi dari komponen-komponen yang terdiri atas manusia, teknologi informasi, dan prosedur kerja yang memproses, menyimpan, menganalisis, dan menyebarkan informasi untuk tujuan tertentu dalam suatu organisasi </w:t>
      </w:r>
      <w:sdt>
        <w:sdtPr>
          <w:rPr>
            <w:rFonts w:eastAsiaTheme="majorEastAsia"/>
            <w:color w:val="000000"/>
          </w:rPr>
          <w:tag w:val="MENDELEY_CITATION_v3_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"/>
          <w:id w:val="-1725824188"/>
          <w:placeholder>
            <w:docPart w:val="DefaultPlaceholder_-1854013440"/>
          </w:placeholder>
        </w:sdtPr>
        <w:sdtContent>
          <w:r w:rsidR="00A6211D" w:rsidRPr="00A6211D">
            <w:rPr>
              <w:rFonts w:eastAsiaTheme="majorEastAsia"/>
              <w:color w:val="000000"/>
            </w:rPr>
            <w:t>(Kadir, 2014)</w:t>
          </w:r>
        </w:sdtContent>
      </w:sdt>
      <w:r w:rsidRPr="009C4C4E">
        <w:rPr>
          <w:rFonts w:eastAsiaTheme="majorEastAsia"/>
        </w:rPr>
        <w:t>. Sistem informasi berperan sebagai pendukung utama dalam proses pengambilan keputusan, koordinasi, dan pengendalian dalam organisasi dengan menyediakan informasi yang akurat, tepat waktu, dan relevan. Dalam konteks pelayanan publik, sistem informasi membantu instansi pemerintah untuk mengelola data masyarakat, memproses laporan atau keluhan, serta menyajikan informasi yang dibutuhkan untuk evaluasi kinerja</w:t>
      </w:r>
      <w:r w:rsidR="00CE35CC" w:rsidRPr="009C4C4E">
        <w:rPr>
          <w:rFonts w:eastAsiaTheme="majorEastAsia"/>
        </w:rPr>
        <w:t>.</w:t>
      </w:r>
    </w:p>
    <w:p w14:paraId="5FBFE6C8" w14:textId="4F4C13D0" w:rsidR="009B01D8" w:rsidRPr="009C4C4E" w:rsidRDefault="009B01D8" w:rsidP="00A83B29">
      <w:pPr>
        <w:pStyle w:val="Heading3"/>
      </w:pPr>
      <w:bookmarkStart w:id="21" w:name="_Toc235179408"/>
      <w:r w:rsidRPr="009C4C4E">
        <w:t>2.2.</w:t>
      </w:r>
      <w:r w:rsidR="00BD4005" w:rsidRPr="009C4C4E">
        <w:t>2</w:t>
      </w:r>
      <w:r w:rsidRPr="009C4C4E">
        <w:t xml:space="preserve"> Metode Agile</w:t>
      </w:r>
      <w:bookmarkEnd w:id="21"/>
    </w:p>
    <w:p w14:paraId="093CEEFB" w14:textId="585C5272" w:rsidR="007047E1" w:rsidRPr="009C4C4E" w:rsidRDefault="00350D2B" w:rsidP="007047E1">
      <w:pPr>
        <w:spacing w:line="360" w:lineRule="auto"/>
        <w:rPr>
          <w:rFonts w:eastAsiaTheme="majorEastAsia"/>
        </w:rPr>
      </w:pPr>
      <w:r w:rsidRPr="009C4C4E">
        <w:rPr>
          <w:rFonts w:eastAsiaTheme="majorEastAsia"/>
        </w:rPr>
        <w:t xml:space="preserve">Menurut </w:t>
      </w:r>
      <w:sdt>
        <w:sdtPr>
          <w:rPr>
            <w:rFonts w:eastAsiaTheme="majorEastAsia"/>
            <w:color w:val="000000"/>
          </w:rPr>
          <w:tag w:val="MENDELEY_CITATION_v3_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"/>
          <w:id w:val="-334533139"/>
          <w:placeholder>
            <w:docPart w:val="DefaultPlaceholder_-1854013440"/>
          </w:placeholder>
        </w:sdtPr>
        <w:sdtContent>
          <w:r w:rsidR="00A6211D" w:rsidRPr="00A6211D">
            <w:rPr>
              <w:color w:val="000000"/>
            </w:rPr>
            <w:t>Pressman &amp; Maxim (2019)</w:t>
          </w:r>
        </w:sdtContent>
      </w:sdt>
      <w:r w:rsidRPr="009C4C4E">
        <w:rPr>
          <w:rFonts w:eastAsiaTheme="majorEastAsia"/>
        </w:rPr>
        <w:t xml:space="preserve">, dalam konteks pengerjaan mandiri, metode Agile merupakan pendekatan di mana seorang pengembang dituntut untuk memiliki kemampuan adaptasi yang tinggi dalam merespons dinamika perubahan, serta </w:t>
      </w:r>
      <w:r w:rsidRPr="009C4C4E">
        <w:rPr>
          <w:rFonts w:eastAsiaTheme="majorEastAsia"/>
        </w:rPr>
        <w:lastRenderedPageBreak/>
        <w:t>berfokus pada penyelesaian perangkat lunak melalui siklus iterasi yang singkat</w:t>
      </w:r>
      <w:r w:rsidR="00841965" w:rsidRPr="009C4C4E">
        <w:rPr>
          <w:rFonts w:eastAsiaTheme="majorEastAsia"/>
        </w:rPr>
        <w:t xml:space="preserve">. </w:t>
      </w:r>
      <w:r w:rsidR="007047E1" w:rsidRPr="009C4C4E">
        <w:rPr>
          <w:rFonts w:eastAsiaTheme="majorEastAsia"/>
        </w:rPr>
        <w:t xml:space="preserve">Berbeda dengan metode tradisional yang kaku dan </w:t>
      </w:r>
      <w:r w:rsidR="00F44185" w:rsidRPr="009C4C4E">
        <w:rPr>
          <w:rFonts w:eastAsiaTheme="majorEastAsia"/>
        </w:rPr>
        <w:t>dilakukan secara berurutan</w:t>
      </w:r>
      <w:r w:rsidR="007047E1" w:rsidRPr="009C4C4E">
        <w:rPr>
          <w:rFonts w:eastAsiaTheme="majorEastAsia"/>
        </w:rPr>
        <w:t>, Agile memungkinkan pengembang untuk merespons perubahan kebutuhan dengan cepat melalui siklus pengembangan yang pendek dan berulang. Metode ini pertama kali diperkenalkan melalui Agile Manifesto pada tahun 2001 dan sejak itu menjadi standar industri dalam pengembangan software modern.</w:t>
      </w:r>
    </w:p>
    <w:p w14:paraId="01A8C6E3" w14:textId="142A68B6" w:rsidR="007047E1" w:rsidRPr="009C4C4E" w:rsidRDefault="007047E1" w:rsidP="009C5838">
      <w:pPr>
        <w:spacing w:line="360" w:lineRule="auto"/>
        <w:ind w:firstLine="567"/>
        <w:rPr>
          <w:rFonts w:eastAsiaTheme="majorEastAsia"/>
        </w:rPr>
      </w:pPr>
      <w:r w:rsidRPr="009C4C4E">
        <w:rPr>
          <w:rFonts w:eastAsiaTheme="majorEastAsia"/>
        </w:rPr>
        <w:t>Metode Agile memiliki empat nilai inti</w:t>
      </w:r>
      <w:r w:rsidR="00F44185" w:rsidRPr="009C4C4E">
        <w:rPr>
          <w:rFonts w:eastAsiaTheme="majorEastAsia"/>
        </w:rPr>
        <w:t>,</w:t>
      </w:r>
      <w:r w:rsidRPr="009C4C4E">
        <w:rPr>
          <w:rFonts w:eastAsiaTheme="majorEastAsia"/>
        </w:rPr>
        <w:t xml:space="preserve"> individu dan interaksi lebih penting daripada proses dan tools, software yang berfungsi lebih penting daripada dokumentasi yang lengkap, kolaborasi dengan pengguna lebih penting daripada negosiasi kontrak, dan merespons perubahan lebih penting daripada mengikuti rencana awal. Nilai-nilai ini memandu pengembang untuk fokus pada hasil yang dapat digunakan dan fleksibel terhadap perubahan.</w:t>
      </w:r>
    </w:p>
    <w:p w14:paraId="76B54A21" w14:textId="098BEBD6" w:rsidR="009B01D8" w:rsidRPr="009C4C4E" w:rsidRDefault="007047E1" w:rsidP="009C5838">
      <w:pPr>
        <w:spacing w:line="360" w:lineRule="auto"/>
        <w:ind w:firstLine="567"/>
        <w:rPr>
          <w:rFonts w:eastAsiaTheme="majorEastAsia"/>
        </w:rPr>
      </w:pPr>
      <w:r w:rsidRPr="009C4C4E">
        <w:rPr>
          <w:rFonts w:eastAsiaTheme="majorEastAsia"/>
        </w:rPr>
        <w:t>Secara umum, penerapan metode Agile melibatkan empat tahapan utama</w:t>
      </w:r>
      <w:r w:rsidR="00F44185" w:rsidRPr="009C4C4E">
        <w:rPr>
          <w:rFonts w:eastAsiaTheme="majorEastAsia"/>
        </w:rPr>
        <w:t xml:space="preserve">, yaitu </w:t>
      </w:r>
      <w:r w:rsidRPr="009C4C4E">
        <w:rPr>
          <w:rFonts w:eastAsiaTheme="majorEastAsia"/>
        </w:rPr>
        <w:t>pengumpulan kebutuhan (requirements), perancangan (design), pengembangan (development), dan pengujian (testing). Setiap tahapan dapat diiterasi sesuai kebutuhan untuk meningkatkan kualitas hasil akhir. Metode ini sangat cocok untuk pengembangan sistem berbasis kecerdasan buatan yang membutuhkan iterasi dan penyesuaian berkelanjutan, karena proses tuning model AI dan testing akurasi memerlukan siklus pengembangan yang fleksibel. Selain itu, metode ini memungkinkan pengembangan bertahap dimana setiap fitur dapat diuji dan diperbaiki sebelum melanjutkan ke fitur berikutnya, sehingga meminimalkan risiko kegagalan sistem secara keseluruhan</w:t>
      </w:r>
      <w:r w:rsidR="009B01D8" w:rsidRPr="009C4C4E">
        <w:rPr>
          <w:rFonts w:eastAsiaTheme="majorEastAsia"/>
        </w:rPr>
        <w:t>.</w:t>
      </w:r>
    </w:p>
    <w:p w14:paraId="3565CA90" w14:textId="2045F2CD" w:rsidR="00CE35CC" w:rsidRPr="009C4C4E" w:rsidRDefault="00CE35CC" w:rsidP="00CE35CC">
      <w:pPr>
        <w:pStyle w:val="Heading3"/>
        <w:spacing w:after="0" w:line="360" w:lineRule="auto"/>
      </w:pPr>
      <w:bookmarkStart w:id="22" w:name="_Toc235179409"/>
      <w:r w:rsidRPr="009C4C4E">
        <w:t>2.2.</w:t>
      </w:r>
      <w:r w:rsidR="00BD4005" w:rsidRPr="009C4C4E">
        <w:t>3</w:t>
      </w:r>
      <w:r w:rsidRPr="009C4C4E">
        <w:t xml:space="preserve"> Aplikasi Berbasis Web</w:t>
      </w:r>
      <w:bookmarkEnd w:id="22"/>
    </w:p>
    <w:p w14:paraId="669E82BD" w14:textId="6E03EFA1" w:rsidR="004061B0" w:rsidRPr="009C4C4E" w:rsidRDefault="00E85C37" w:rsidP="004061B0">
      <w:pPr>
        <w:spacing w:line="360" w:lineRule="auto"/>
        <w:rPr>
          <w:rFonts w:eastAsiaTheme="majorEastAsia"/>
        </w:rPr>
      </w:pPr>
      <w:r w:rsidRPr="009C4C4E">
        <w:rPr>
          <w:rFonts w:eastAsiaTheme="majorEastAsia"/>
        </w:rPr>
        <w:t>Aplikasi web merupakan tipe perangkat lunak yang pengoperasiannya dilakukan lewat peramban internet (</w:t>
      </w:r>
      <w:r w:rsidRPr="009C4C4E">
        <w:rPr>
          <w:rFonts w:eastAsiaTheme="majorEastAsia"/>
          <w:i/>
          <w:iCs/>
        </w:rPr>
        <w:t>browser</w:t>
      </w:r>
      <w:r w:rsidRPr="009C4C4E">
        <w:rPr>
          <w:rFonts w:eastAsiaTheme="majorEastAsia"/>
        </w:rPr>
        <w:t>), sehingga pengguna tidak perlu melakukan proses instalasi pada perangkat mereka dan dapat membukanya dari berbagai gawai yang terkoneksi internet</w:t>
      </w:r>
      <w:r w:rsidR="00FF6A63" w:rsidRPr="009C4C4E">
        <w:rPr>
          <w:rFonts w:eastAsiaTheme="majorEastAsia"/>
        </w:rPr>
        <w:t xml:space="preserve"> </w:t>
      </w:r>
      <w:sdt>
        <w:sdtPr>
          <w:rPr>
            <w:rFonts w:eastAsiaTheme="majorEastAsia"/>
            <w:color w:val="000000"/>
          </w:rPr>
          <w:tag w:val="MENDELEY_CITATION_v3_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"/>
          <w:id w:val="-617525443"/>
          <w:placeholder>
            <w:docPart w:val="DefaultPlaceholder_-1854013440"/>
          </w:placeholder>
        </w:sdtPr>
        <w:sdtContent>
          <w:r w:rsidR="00A6211D" w:rsidRPr="00A6211D">
            <w:rPr>
              <w:rFonts w:eastAsiaTheme="majorEastAsia"/>
              <w:color w:val="000000"/>
            </w:rPr>
            <w:t>(Annisa, 2026)</w:t>
          </w:r>
        </w:sdtContent>
      </w:sdt>
      <w:r w:rsidR="009F65D8">
        <w:rPr>
          <w:rFonts w:eastAsiaTheme="majorEastAsia"/>
          <w:color w:val="000000"/>
        </w:rPr>
        <w:t>.</w:t>
      </w:r>
      <w:r w:rsidR="004061B0" w:rsidRPr="009C4C4E">
        <w:rPr>
          <w:rFonts w:eastAsiaTheme="majorEastAsia"/>
        </w:rPr>
        <w:t xml:space="preserve"> Berbeda dengan aplikasi desktop tradisional yang harus diinstal di setiap perangkat pengguna, aplikasi web hanya memerlukan browser dan koneksi internet untuk diakses. Hal ini memudahkan proses update karena perubahan cukup dilakukan di server saja, tanpa perlu mengupdate setiap perangkat klien secara manual.</w:t>
      </w:r>
    </w:p>
    <w:p w14:paraId="0E2826D1" w14:textId="32BFBA6E" w:rsidR="00CE35CC" w:rsidRPr="009C4C4E" w:rsidRDefault="004061B0" w:rsidP="008503BE">
      <w:pPr>
        <w:spacing w:line="360" w:lineRule="auto"/>
        <w:ind w:firstLine="567"/>
        <w:rPr>
          <w:rFonts w:eastAsiaTheme="majorEastAsia"/>
        </w:rPr>
      </w:pPr>
      <w:r w:rsidRPr="009C4C4E">
        <w:rPr>
          <w:rFonts w:eastAsiaTheme="majorEastAsia"/>
        </w:rPr>
        <w:t xml:space="preserve">Aplikasi web juga memungkinkan akses bersamaan dari berbagai perangkat </w:t>
      </w:r>
      <w:r w:rsidRPr="009C4C4E">
        <w:rPr>
          <w:rFonts w:eastAsiaTheme="majorEastAsia"/>
        </w:rPr>
        <w:lastRenderedPageBreak/>
        <w:t>dan lokasi, sehingga cocok untuk sistem yang melayani banyak pengguna seperti dashboard pengelolaan aduan publik. Dalam konteks KMC, pendekatan berbasis web memungkinkan petugas dari berbagai OPD untuk memantau dan menangani aduan tanpa terikat pada satu perangkat atau lokasi kantor tertentu.</w:t>
      </w:r>
    </w:p>
    <w:p w14:paraId="21A40EB5" w14:textId="7961C3EA" w:rsidR="00F341AE" w:rsidRPr="009C4C4E" w:rsidRDefault="00F341AE" w:rsidP="00CE35CC">
      <w:pPr>
        <w:pStyle w:val="Heading3"/>
        <w:spacing w:after="0" w:line="360" w:lineRule="auto"/>
      </w:pPr>
      <w:bookmarkStart w:id="23" w:name="_Toc235179410"/>
      <w:r w:rsidRPr="009C4C4E">
        <w:t>2.2.</w:t>
      </w:r>
      <w:r w:rsidR="00BD4005" w:rsidRPr="009C4C4E">
        <w:t>4</w:t>
      </w:r>
      <w:r w:rsidRPr="009C4C4E">
        <w:t xml:space="preserve"> </w:t>
      </w:r>
      <w:r w:rsidR="00895364" w:rsidRPr="009C4C4E">
        <w:t>Manajemen Aduan</w:t>
      </w:r>
      <w:bookmarkEnd w:id="23"/>
    </w:p>
    <w:p w14:paraId="2DD4F691" w14:textId="51D7B59A" w:rsidR="00F341AE" w:rsidRPr="009C4C4E" w:rsidRDefault="008503BE" w:rsidP="00BE1259">
      <w:pPr>
        <w:spacing w:line="360" w:lineRule="auto"/>
        <w:rPr>
          <w:rFonts w:eastAsiaTheme="majorEastAsia"/>
        </w:rPr>
      </w:pPr>
      <w:r w:rsidRPr="009C4C4E">
        <w:rPr>
          <w:rFonts w:eastAsiaTheme="majorEastAsia"/>
        </w:rPr>
        <w:t xml:space="preserve">Manajemen aduan adalah proses sistematis untuk menerima, mencatat, mengklasifikasikan, menindaklanjuti, dan menyelesaikan keluhan atau laporan dari masyarakat </w:t>
      </w:r>
      <w:sdt>
        <w:sdtPr>
          <w:rPr>
            <w:rFonts w:eastAsiaTheme="majorEastAsia"/>
            <w:color w:val="000000"/>
          </w:rPr>
          <w:tag w:val="MENDELEY_CITATION_v3_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"/>
          <w:id w:val="1237671965"/>
          <w:placeholder>
            <w:docPart w:val="DefaultPlaceholder_-1854013440"/>
          </w:placeholder>
        </w:sdtPr>
        <w:sdtContent>
          <w:r w:rsidR="00A6211D" w:rsidRPr="00A6211D">
            <w:rPr>
              <w:rFonts w:eastAsiaTheme="majorEastAsia"/>
              <w:color w:val="000000"/>
            </w:rPr>
            <w:t>(ISO 10002, 2018)</w:t>
          </w:r>
        </w:sdtContent>
      </w:sdt>
      <w:r w:rsidRPr="009C4C4E">
        <w:rPr>
          <w:rFonts w:eastAsiaTheme="majorEastAsia"/>
        </w:rPr>
        <w:t xml:space="preserve">. Sistem manajemen aduan yang efektif harus mampu menangani jumlah besar, memberikan transparansi kepada pelapor, serta memastikan tanggung jawab penanganan oleh instansi terkait. Standar </w:t>
      </w:r>
      <w:sdt>
        <w:sdtPr>
          <w:rPr>
            <w:rFonts w:eastAsiaTheme="majorEastAsia"/>
            <w:color w:val="000000"/>
          </w:rPr>
          <w:tag w:val="MENDELEY_CITATION_v3_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"/>
          <w:id w:val="-694532019"/>
          <w:placeholder>
            <w:docPart w:val="DefaultPlaceholder_-1854013440"/>
          </w:placeholder>
        </w:sdtPr>
        <w:sdtContent>
          <w:r w:rsidR="00A6211D" w:rsidRPr="00A6211D">
            <w:rPr>
              <w:rFonts w:eastAsiaTheme="majorEastAsia"/>
              <w:color w:val="000000"/>
            </w:rPr>
            <w:t>ISO 10002 (2018)</w:t>
          </w:r>
        </w:sdtContent>
      </w:sdt>
      <w:r w:rsidR="0077516B">
        <w:rPr>
          <w:rFonts w:eastAsiaTheme="majorEastAsia"/>
          <w:color w:val="000000"/>
        </w:rPr>
        <w:t>,</w:t>
      </w:r>
      <w:r w:rsidRPr="009C4C4E">
        <w:rPr>
          <w:rFonts w:eastAsiaTheme="majorEastAsia"/>
        </w:rPr>
        <w:t xml:space="preserve"> menetapkan pedoman untuk merancang dan menerapkan proses penanganan keluhan yang efektif dan efisien, termasuk prinsip-prinsip seperti kemudahan akses, kecepatan respon, objektivitas, kerahasiaan, dan pendekatan berorientasi pelanggan.</w:t>
      </w:r>
      <w:r w:rsidR="00F642EC" w:rsidRPr="009C4C4E">
        <w:rPr>
          <w:rFonts w:eastAsiaTheme="majorEastAsia"/>
        </w:rPr>
        <w:t>.</w:t>
      </w:r>
    </w:p>
    <w:p w14:paraId="5E03F715" w14:textId="1393EAEB" w:rsidR="00F341AE" w:rsidRPr="009C4C4E" w:rsidRDefault="00B408FA" w:rsidP="00CE35CC">
      <w:pPr>
        <w:pStyle w:val="Heading3"/>
        <w:spacing w:after="0" w:line="360" w:lineRule="auto"/>
      </w:pPr>
      <w:bookmarkStart w:id="24" w:name="_Toc235179411"/>
      <w:r w:rsidRPr="009C4C4E">
        <w:t>2.2.</w:t>
      </w:r>
      <w:r w:rsidR="00BD4005" w:rsidRPr="009C4C4E">
        <w:t>5</w:t>
      </w:r>
      <w:r w:rsidRPr="009C4C4E">
        <w:t xml:space="preserve"> </w:t>
      </w:r>
      <w:r w:rsidR="00F341AE" w:rsidRPr="009C4C4E">
        <w:t>Multi-Channel</w:t>
      </w:r>
      <w:bookmarkEnd w:id="24"/>
    </w:p>
    <w:p w14:paraId="0E0FA663" w14:textId="665FD968" w:rsidR="008A3AD4" w:rsidRPr="009C4C4E" w:rsidRDefault="008A3AD4" w:rsidP="008A3AD4">
      <w:pPr>
        <w:spacing w:line="360" w:lineRule="auto"/>
        <w:rPr>
          <w:rFonts w:eastAsiaTheme="majorEastAsia"/>
        </w:rPr>
      </w:pPr>
      <w:r w:rsidRPr="009C4C4E">
        <w:rPr>
          <w:rFonts w:eastAsiaTheme="majorEastAsia"/>
        </w:rPr>
        <w:t xml:space="preserve">Multi-channel adalah pendekatan dalam penyediaan layanan yang memungkinkan pengguna untuk berinteraksi dengan organisasi melalui berbagai saluran komunikasi yang terintegrasi </w:t>
      </w:r>
      <w:sdt>
        <w:sdtPr>
          <w:rPr>
            <w:rFonts w:eastAsiaTheme="majorEastAsia"/>
            <w:color w:val="000000"/>
          </w:rPr>
          <w:tag w:val="MENDELEY_CITATION_v3_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"/>
          <w:id w:val="379902204"/>
          <w:placeholder>
            <w:docPart w:val="DefaultPlaceholder_-1854013440"/>
          </w:placeholder>
        </w:sdtPr>
        <w:sdtContent>
          <w:r w:rsidR="00A6211D" w:rsidRPr="00A6211D">
            <w:rPr>
              <w:rFonts w:eastAsiaTheme="majorEastAsia"/>
              <w:color w:val="000000"/>
            </w:rPr>
            <w:t>(Rangkuti, 2019)</w:t>
          </w:r>
        </w:sdtContent>
      </w:sdt>
      <w:r w:rsidRPr="009C4C4E">
        <w:rPr>
          <w:rFonts w:eastAsiaTheme="majorEastAsia"/>
        </w:rPr>
        <w:t>. Dalam konteks pengelolaan aduan publik, strategi multi-channel berarti masyarakat tidak harus terbatas pada satu saluran saja—mereka dapat memilih menyampaikan laporan melalui Facebook, Instagram, website resmi, atau saluran lain sesuai preferensi masing-masing.</w:t>
      </w:r>
    </w:p>
    <w:p w14:paraId="0B37803B" w14:textId="51770399" w:rsidR="00CE35CC" w:rsidRPr="009C4C4E" w:rsidRDefault="008A3AD4" w:rsidP="008A3AD4">
      <w:pPr>
        <w:spacing w:line="360" w:lineRule="auto"/>
        <w:ind w:firstLine="567"/>
        <w:rPr>
          <w:rFonts w:eastAsiaTheme="majorEastAsia"/>
        </w:rPr>
      </w:pPr>
      <w:r w:rsidRPr="009C4C4E">
        <w:rPr>
          <w:rFonts w:eastAsiaTheme="majorEastAsia"/>
        </w:rPr>
        <w:t xml:space="preserve">Pendekatan ini penting karena tidak semua kelompok masyarakat menggunakan platform yang sama. Generasi muda cenderung aktif di media sosial, sementara kelompok lain mungkin lebih nyaman menggunakan email atau telepon. Dengan mengintegrasikan berbagai saluran ke dalam satu sistem terpusat, </w:t>
      </w:r>
      <w:r w:rsidR="00823822" w:rsidRPr="009C4C4E">
        <w:rPr>
          <w:rFonts w:eastAsiaTheme="majorEastAsia"/>
        </w:rPr>
        <w:t>sistem</w:t>
      </w:r>
      <w:r w:rsidRPr="009C4C4E">
        <w:rPr>
          <w:rFonts w:eastAsiaTheme="majorEastAsia"/>
        </w:rPr>
        <w:t xml:space="preserve"> dapat memastikan bahwa setiap aduan</w:t>
      </w:r>
      <w:r w:rsidR="00823822" w:rsidRPr="009C4C4E">
        <w:rPr>
          <w:rFonts w:eastAsiaTheme="majorEastAsia"/>
        </w:rPr>
        <w:t xml:space="preserve"> </w:t>
      </w:r>
      <w:r w:rsidRPr="009C4C4E">
        <w:rPr>
          <w:rFonts w:eastAsiaTheme="majorEastAsia"/>
        </w:rPr>
        <w:t>dari mana pun asalnya</w:t>
      </w:r>
      <w:r w:rsidR="00823822" w:rsidRPr="009C4C4E">
        <w:rPr>
          <w:rFonts w:eastAsiaTheme="majorEastAsia"/>
        </w:rPr>
        <w:t xml:space="preserve"> </w:t>
      </w:r>
      <w:r w:rsidRPr="009C4C4E">
        <w:rPr>
          <w:rFonts w:eastAsiaTheme="majorEastAsia"/>
        </w:rPr>
        <w:t>tercatat, terpantau, dan tertangani dengan standar yang sama.</w:t>
      </w:r>
      <w:r w:rsidR="00CE35CC" w:rsidRPr="009C4C4E">
        <w:rPr>
          <w:rFonts w:eastAsiaTheme="majorEastAsia"/>
        </w:rPr>
        <w:t>.</w:t>
      </w:r>
    </w:p>
    <w:p w14:paraId="6E80C812" w14:textId="442A107E" w:rsidR="00CE35CC" w:rsidRPr="009C4C4E" w:rsidRDefault="00CE35CC" w:rsidP="00CE35CC">
      <w:pPr>
        <w:pStyle w:val="Heading3"/>
      </w:pPr>
      <w:bookmarkStart w:id="25" w:name="_Toc235179412"/>
      <w:r w:rsidRPr="009C4C4E">
        <w:t>2.2.</w:t>
      </w:r>
      <w:r w:rsidR="00BD4005" w:rsidRPr="009C4C4E">
        <w:t>6</w:t>
      </w:r>
      <w:r w:rsidRPr="009C4C4E">
        <w:t xml:space="preserve"> Notifikasi Real-Time</w:t>
      </w:r>
      <w:bookmarkEnd w:id="25"/>
    </w:p>
    <w:p w14:paraId="1DB3348D" w14:textId="3DBBDA35" w:rsidR="00F341AE" w:rsidRPr="009C4C4E" w:rsidRDefault="00494996" w:rsidP="00C656B9">
      <w:pPr>
        <w:spacing w:line="360" w:lineRule="auto"/>
        <w:rPr>
          <w:rFonts w:eastAsiaTheme="majorEastAsia"/>
        </w:rPr>
      </w:pPr>
      <w:r w:rsidRPr="009C4C4E">
        <w:rPr>
          <w:rFonts w:eastAsiaTheme="majorEastAsia"/>
        </w:rPr>
        <w:t xml:space="preserve">Notifikasi real-time adalah </w:t>
      </w:r>
      <w:r w:rsidR="00416597" w:rsidRPr="009C4C4E">
        <w:rPr>
          <w:rFonts w:eastAsiaTheme="majorEastAsia"/>
        </w:rPr>
        <w:t xml:space="preserve">sebuah metode distribusi data otomatis di mana server langsung meneruskan informasi atau status terbaru kepada perangkat pengguna tanpa perlu menunggu pengguna memintanya terlebih dahulu </w:t>
      </w:r>
      <w:sdt>
        <w:sdtPr>
          <w:rPr>
            <w:rFonts w:eastAsiaTheme="majorEastAsia"/>
            <w:color w:val="000000"/>
          </w:rPr>
          <w:tag w:val="MENDELEY_CITATION_v3_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"/>
          <w:id w:val="-1489550505"/>
          <w:placeholder>
            <w:docPart w:val="DefaultPlaceholder_-1854013440"/>
          </w:placeholder>
        </w:sdtPr>
        <w:sdtContent>
          <w:r w:rsidR="00A6211D" w:rsidRPr="00A6211D">
            <w:rPr>
              <w:rFonts w:eastAsiaTheme="majorEastAsia"/>
              <w:color w:val="000000"/>
            </w:rPr>
            <w:t xml:space="preserve">(Muhammad dkk., </w:t>
          </w:r>
          <w:r w:rsidR="00A6211D" w:rsidRPr="00A6211D">
            <w:rPr>
              <w:rFonts w:eastAsiaTheme="majorEastAsia"/>
              <w:color w:val="000000"/>
            </w:rPr>
            <w:lastRenderedPageBreak/>
            <w:t>2018)</w:t>
          </w:r>
        </w:sdtContent>
      </w:sdt>
      <w:r w:rsidRPr="009C4C4E">
        <w:rPr>
          <w:rFonts w:eastAsiaTheme="majorEastAsia"/>
        </w:rPr>
        <w:t>. Sistem notifikasi real-time memungkinkan pengguna untuk segera mengetahui informasi penting tanpa harus melakukan pemeriksaan manual secara berkala, sehingga meningkatkan responsivitas dalam pengambilan keputusan. Teknologi yang umum digunakan untuk notifikasi real-time meliputi WebSocket, Server-Sent Events (SSE), atau mekanisme polling pada interval pende</w:t>
      </w:r>
      <w:r w:rsidR="0058752D" w:rsidRPr="009C4C4E">
        <w:rPr>
          <w:rFonts w:eastAsiaTheme="majorEastAsia"/>
        </w:rPr>
        <w:t xml:space="preserve"> (teknologi notifikasi otomatis).</w:t>
      </w:r>
    </w:p>
    <w:p w14:paraId="7EF3B9F8" w14:textId="2CBFC92B" w:rsidR="00F341AE" w:rsidRPr="009C4C4E" w:rsidRDefault="00F341AE" w:rsidP="00CE35CC">
      <w:pPr>
        <w:pStyle w:val="Heading3"/>
        <w:spacing w:after="0" w:line="360" w:lineRule="auto"/>
      </w:pPr>
      <w:bookmarkStart w:id="26" w:name="_Toc235179413"/>
      <w:r w:rsidRPr="009C4C4E">
        <w:t>2.2.</w:t>
      </w:r>
      <w:r w:rsidR="00BD4005" w:rsidRPr="009C4C4E">
        <w:t>7</w:t>
      </w:r>
      <w:r w:rsidRPr="009C4C4E">
        <w:t xml:space="preserve"> </w:t>
      </w:r>
      <w:r w:rsidR="009D7F8F" w:rsidRPr="009C4C4E">
        <w:t>Artificial Intelligence (AI)</w:t>
      </w:r>
      <w:bookmarkEnd w:id="26"/>
    </w:p>
    <w:p w14:paraId="67325A80" w14:textId="30A38FE9" w:rsidR="00F341AE" w:rsidRPr="009C4C4E" w:rsidRDefault="00494996" w:rsidP="00CE35CC">
      <w:pPr>
        <w:spacing w:line="360" w:lineRule="auto"/>
        <w:rPr>
          <w:rFonts w:eastAsiaTheme="majorEastAsia"/>
        </w:rPr>
      </w:pPr>
      <w:r w:rsidRPr="009C4C4E">
        <w:rPr>
          <w:rFonts w:eastAsiaTheme="majorEastAsia"/>
        </w:rPr>
        <w:t xml:space="preserve">Artificial Intelligence (AI) merupakan cabang ilmu komputer yang berfokus pada pengembangan sistem yang dapat meniru kemampuan berpikir manusia dalam menyelesaikan suatu permasalahan </w:t>
      </w:r>
      <w:sdt>
        <w:sdtPr>
          <w:rPr>
            <w:rFonts w:eastAsiaTheme="majorEastAsia"/>
            <w:color w:val="000000"/>
          </w:rPr>
          <w:tag w:val="MENDELEY_CITATION_v3_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"/>
          <w:id w:val="-1147281249"/>
          <w:placeholder>
            <w:docPart w:val="DefaultPlaceholder_-1854013440"/>
          </w:placeholder>
        </w:sdtPr>
        <w:sdtContent>
          <w:r w:rsidR="00A6211D" w:rsidRPr="00A6211D">
            <w:rPr>
              <w:color w:val="000000"/>
            </w:rPr>
            <w:t>(Russell &amp; Norvig, 2020)</w:t>
          </w:r>
        </w:sdtContent>
      </w:sdt>
      <w:r w:rsidRPr="009C4C4E">
        <w:rPr>
          <w:rFonts w:eastAsiaTheme="majorEastAsia"/>
        </w:rPr>
        <w:t>. AI digunakan untuk membantu sistem dalam memahami data, menganalisis informasi, serta menghasilkan rekomendasi yang dapat mendukung proses pengambilan keputusan secara lebih cepat dan terarah. Dalam perkembangannya, AI telah diterapkan pada berbagai bidang seperti pemrosesan bahasa alami, pengenalan pola, klasifikasi teks, hingga sistem rekomendasi</w:t>
      </w:r>
      <w:r w:rsidR="009D7F8F" w:rsidRPr="009C4C4E">
        <w:rPr>
          <w:rFonts w:eastAsiaTheme="majorEastAsia"/>
        </w:rPr>
        <w:t>.</w:t>
      </w:r>
    </w:p>
    <w:p w14:paraId="11C6C0A3" w14:textId="7C4E524A" w:rsidR="00F341AE" w:rsidRPr="009C4C4E" w:rsidRDefault="00F341AE" w:rsidP="00E11C05">
      <w:pPr>
        <w:pStyle w:val="Heading3"/>
        <w:spacing w:after="0" w:line="360" w:lineRule="auto"/>
      </w:pPr>
      <w:bookmarkStart w:id="27" w:name="_Toc235179414"/>
      <w:r w:rsidRPr="009C4C4E">
        <w:t>2.2</w:t>
      </w:r>
      <w:r w:rsidR="00BD4005" w:rsidRPr="009C4C4E">
        <w:t>.8</w:t>
      </w:r>
      <w:r w:rsidRPr="009C4C4E">
        <w:t xml:space="preserve"> Klasifikasi </w:t>
      </w:r>
      <w:r w:rsidR="00C925D7" w:rsidRPr="009C4C4E">
        <w:t>Aduan</w:t>
      </w:r>
      <w:bookmarkEnd w:id="27"/>
    </w:p>
    <w:p w14:paraId="10D8E26B" w14:textId="76643767" w:rsidR="00F341AE" w:rsidRPr="009C4C4E" w:rsidRDefault="000A3867" w:rsidP="00E007C7">
      <w:pPr>
        <w:spacing w:after="120" w:line="360" w:lineRule="auto"/>
        <w:rPr>
          <w:rFonts w:eastAsiaTheme="majorEastAsia"/>
        </w:rPr>
      </w:pPr>
      <w:r w:rsidRPr="009C4C4E">
        <w:rPr>
          <w:rFonts w:eastAsiaTheme="majorEastAsia"/>
        </w:rPr>
        <w:t xml:space="preserve">Klasifikasi pengaduan merupakan proses mengidentifikasi data teks laporan masyarakat untuk kemudian disusun dan dipisahkan ke dalam beberapa kelas atau kategori permasalahan yang telah ditentukan sebelumnya </w:t>
      </w:r>
      <w:sdt>
        <w:sdtPr>
          <w:rPr>
            <w:rFonts w:eastAsiaTheme="majorEastAsia"/>
            <w:color w:val="000000"/>
          </w:rPr>
          <w:tag w:val="MENDELEY_CITATION_v3_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"/>
          <w:id w:val="-994491935"/>
          <w:placeholder>
            <w:docPart w:val="DefaultPlaceholder_-1854013440"/>
          </w:placeholder>
        </w:sdtPr>
        <w:sdtContent>
          <w:r w:rsidR="00A6211D" w:rsidRPr="00A6211D">
            <w:rPr>
              <w:color w:val="000000"/>
            </w:rPr>
            <w:t>(Sulistiawati &amp; Insany, 2026)</w:t>
          </w:r>
        </w:sdtContent>
      </w:sdt>
      <w:r w:rsidR="00287DF4" w:rsidRPr="009C4C4E">
        <w:rPr>
          <w:rFonts w:eastAsiaTheme="majorEastAsia"/>
        </w:rPr>
        <w:t>. Klasifikasi teks secara otomatis memanfaatkan teknik pemrosesan bahasa alami untuk menganalisis dan mengkategorikan dokumen teks ke dalam kelas-kelas yang telah ditentukan sebelumnya, sehingga mempercepat proses penanganan dan meningkatkan akurasi distribusi tugas. Teknik klasifikasi yang umum digunakan meliputi algoritma Naive Bayes, Support Vector Machine (SVM), Random Forest, dan pendekatan berbasis deep learning seperti neural network atau transformer</w:t>
      </w:r>
      <w:r w:rsidR="00B408FA" w:rsidRPr="009C4C4E">
        <w:rPr>
          <w:rFonts w:eastAsiaTheme="majorEastAsia"/>
        </w:rPr>
        <w:t>.</w:t>
      </w:r>
    </w:p>
    <w:p w14:paraId="6B72D4FF" w14:textId="595EE5BA" w:rsidR="00F341AE" w:rsidRPr="009C4C4E" w:rsidRDefault="00F341AE" w:rsidP="002C414E">
      <w:pPr>
        <w:pStyle w:val="Heading3"/>
        <w:spacing w:before="0" w:after="0" w:line="360" w:lineRule="auto"/>
      </w:pPr>
      <w:bookmarkStart w:id="28" w:name="_Toc235179415"/>
      <w:r w:rsidRPr="009C4C4E">
        <w:t>2.2.</w:t>
      </w:r>
      <w:r w:rsidR="00BD4005" w:rsidRPr="009C4C4E">
        <w:t>9</w:t>
      </w:r>
      <w:r w:rsidRPr="009C4C4E">
        <w:t xml:space="preserve"> Deteksi Duplikasi Aduan</w:t>
      </w:r>
      <w:bookmarkEnd w:id="28"/>
    </w:p>
    <w:p w14:paraId="2530DAEA" w14:textId="4810A238" w:rsidR="002D0401" w:rsidRPr="009C4C4E" w:rsidRDefault="00091297" w:rsidP="002D0401">
      <w:pPr>
        <w:spacing w:line="360" w:lineRule="auto"/>
        <w:rPr>
          <w:rFonts w:eastAsiaTheme="majorEastAsia"/>
        </w:rPr>
      </w:pPr>
      <w:r w:rsidRPr="009C4C4E">
        <w:rPr>
          <w:rFonts w:eastAsiaTheme="majorEastAsia"/>
        </w:rPr>
        <w:t>Proses deteksi duplikasi keluhan bertujuan untuk menemukan dan menyortir beberapa pengaduan yang saling tumpang tindih atau merujuk pada isu yang sama persis di lapangan, sehingga mencegah pemrosesan data oleh instansi secara berulang</w:t>
      </w:r>
      <w:r w:rsidR="00B964B6" w:rsidRPr="009C4C4E">
        <w:rPr>
          <w:rFonts w:eastAsiaTheme="majorEastAsia"/>
        </w:rPr>
        <w:t xml:space="preserve"> </w:t>
      </w:r>
      <w:sdt>
        <w:sdtPr>
          <w:rPr>
            <w:rFonts w:eastAsiaTheme="majorEastAsia"/>
            <w:color w:val="000000"/>
          </w:rPr>
          <w:tag w:val="MENDELEY_CITATION_v3_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"/>
          <w:id w:val="-777170921"/>
          <w:placeholder>
            <w:docPart w:val="DefaultPlaceholder_-1854013440"/>
          </w:placeholder>
        </w:sdtPr>
        <w:sdtContent>
          <w:r w:rsidR="00A6211D" w:rsidRPr="00A6211D">
            <w:rPr>
              <w:rFonts w:eastAsiaTheme="majorEastAsia"/>
              <w:color w:val="000000"/>
            </w:rPr>
            <w:t>(Bhosale dkk., 2026)</w:t>
          </w:r>
        </w:sdtContent>
      </w:sdt>
      <w:r w:rsidR="002D0401" w:rsidRPr="009C4C4E">
        <w:rPr>
          <w:rFonts w:eastAsiaTheme="majorEastAsia"/>
        </w:rPr>
        <w:t xml:space="preserve">. Duplikasi sering terjadi ketika satu permasalahan dilaporkan oleh beberapa warga melalui akun berbeda, atau ketika satu pengguna </w:t>
      </w:r>
      <w:r w:rsidR="002D0401" w:rsidRPr="009C4C4E">
        <w:rPr>
          <w:rFonts w:eastAsiaTheme="majorEastAsia"/>
        </w:rPr>
        <w:lastRenderedPageBreak/>
        <w:t>mengirimkan aduan serupa melalui kanal yang berbeda dalam waktu berdekatan.</w:t>
      </w:r>
    </w:p>
    <w:p w14:paraId="5E4B1A86" w14:textId="75DFFEF6" w:rsidR="002D0401" w:rsidRPr="009C4C4E" w:rsidRDefault="002D0401" w:rsidP="002D0401">
      <w:pPr>
        <w:spacing w:line="360" w:lineRule="auto"/>
        <w:ind w:firstLine="567"/>
        <w:rPr>
          <w:rFonts w:eastAsiaTheme="majorEastAsia"/>
        </w:rPr>
      </w:pPr>
      <w:r w:rsidRPr="009C4C4E">
        <w:rPr>
          <w:rFonts w:eastAsiaTheme="majorEastAsia"/>
        </w:rPr>
        <w:t>Sebagai contoh, jika tiga warga melaporkan masalah "jalan berlubang di Jl. Sudirman" melalui Facebook dan Instagram dalam satu hari, sistem perlu mengenali bahwa ketiga laporan tersebut merujuk pada permasalahan yang sama agar tidak membuat tiga tiket terpisah. Deteksi duplikasi juga membantu mengidentifikasi tingkat urgensi</w:t>
      </w:r>
      <w:r w:rsidR="00B964B6" w:rsidRPr="009C4C4E">
        <w:rPr>
          <w:rFonts w:eastAsiaTheme="majorEastAsia"/>
        </w:rPr>
        <w:t xml:space="preserve">, </w:t>
      </w:r>
      <w:r w:rsidR="0041670C" w:rsidRPr="009C4C4E">
        <w:rPr>
          <w:rFonts w:eastAsiaTheme="majorEastAsia"/>
        </w:rPr>
        <w:t xml:space="preserve"> </w:t>
      </w:r>
      <w:r w:rsidRPr="009C4C4E">
        <w:rPr>
          <w:rFonts w:eastAsiaTheme="majorEastAsia"/>
        </w:rPr>
        <w:t>jika banyak warga melaporkan masalah yang sama secara bersamaan, hal ini mengindikasikan bahwa permasalahan tersebut perlu diprioritaskan.</w:t>
      </w:r>
    </w:p>
    <w:p w14:paraId="2F622855" w14:textId="00770FEC" w:rsidR="00F341AE" w:rsidRPr="009C4C4E" w:rsidRDefault="002D0401" w:rsidP="002D0401">
      <w:pPr>
        <w:spacing w:line="360" w:lineRule="auto"/>
        <w:ind w:firstLine="567"/>
        <w:rPr>
          <w:rFonts w:eastAsiaTheme="majorEastAsia"/>
        </w:rPr>
      </w:pPr>
      <w:r w:rsidRPr="009C4C4E">
        <w:rPr>
          <w:rFonts w:eastAsiaTheme="majorEastAsia"/>
        </w:rPr>
        <w:t xml:space="preserve">Metode deteksi duplikasi dapat menggunakan </w:t>
      </w:r>
      <w:r w:rsidRPr="009C4C4E">
        <w:t>menggunakan</w:t>
      </w:r>
      <w:r w:rsidR="000376C8" w:rsidRPr="009C4C4E">
        <w:t xml:space="preserve"> pendekatan kemiripan teks berbasis metode penghitungan kemiripan teks yang membandingkan konten aduan dengan laporan yang masuk dalam rentang waktu tertentu,</w:t>
      </w:r>
      <w:r w:rsidRPr="009C4C4E">
        <w:t xml:space="preserve"> </w:t>
      </w:r>
      <w:r w:rsidR="000376C8" w:rsidRPr="009C4C4E">
        <w:t>dan bisa juga menggunakan</w:t>
      </w:r>
      <w:r w:rsidRPr="009C4C4E">
        <w:t>pendekatan berbasis Large Language Model</w:t>
      </w:r>
      <w:r w:rsidR="000376C8" w:rsidRPr="009C4C4E">
        <w:t xml:space="preserve"> </w:t>
      </w:r>
      <w:r w:rsidRPr="009C4C4E">
        <w:t>dengan membandingkan kesamaan masalah, lokasi, dan objek yang dilaporkan pada aduan baru terhadap aduan sebelumnya.</w:t>
      </w:r>
    </w:p>
    <w:p w14:paraId="63B21BB8" w14:textId="18EDDB75" w:rsidR="00F341AE" w:rsidRPr="009C4C4E" w:rsidRDefault="00F341AE" w:rsidP="002C414E">
      <w:pPr>
        <w:pStyle w:val="Heading3"/>
        <w:spacing w:after="0" w:line="360" w:lineRule="auto"/>
      </w:pPr>
      <w:bookmarkStart w:id="29" w:name="_Toc235179416"/>
      <w:r w:rsidRPr="009C4C4E">
        <w:t>2.2.</w:t>
      </w:r>
      <w:r w:rsidR="00BD4005" w:rsidRPr="009C4C4E">
        <w:t>10</w:t>
      </w:r>
      <w:r w:rsidRPr="009C4C4E">
        <w:t xml:space="preserve"> Prioritas Eskalasi Aduan</w:t>
      </w:r>
      <w:bookmarkEnd w:id="29"/>
    </w:p>
    <w:p w14:paraId="3307A20C" w14:textId="4C21F38D" w:rsidR="00DC79EB" w:rsidRPr="009C4C4E" w:rsidRDefault="0036362B" w:rsidP="00DC79EB">
      <w:pPr>
        <w:spacing w:line="360" w:lineRule="auto"/>
        <w:rPr>
          <w:rFonts w:eastAsiaTheme="majorEastAsia"/>
        </w:rPr>
      </w:pPr>
      <w:r w:rsidRPr="009C4C4E">
        <w:rPr>
          <w:rFonts w:eastAsiaTheme="majorEastAsia"/>
        </w:rPr>
        <w:t xml:space="preserve">Dalam manajemen layanan </w:t>
      </w:r>
      <w:r w:rsidRPr="009C4C4E">
        <w:rPr>
          <w:rFonts w:eastAsiaTheme="majorEastAsia"/>
          <w:i/>
          <w:iCs/>
        </w:rPr>
        <w:t>helpdesk</w:t>
      </w:r>
      <w:r w:rsidRPr="009C4C4E">
        <w:rPr>
          <w:rFonts w:eastAsiaTheme="majorEastAsia"/>
        </w:rPr>
        <w:t>, prioritas eskalasi diterapkan sebagai standar untuk mengklasifikasikan seberapa mendesak suatu kendala, sehingga laporan tersebut dapat ditindaklanjuti secara sistematis dan diselesaikan secepat mungkin sesuai dengan kesepakatan tingkat layanan (SLA</w:t>
      </w:r>
      <w:r w:rsidR="00DC79EB" w:rsidRPr="009C4C4E">
        <w:rPr>
          <w:rFonts w:eastAsiaTheme="majorEastAsia"/>
        </w:rPr>
        <w:t>)</w:t>
      </w:r>
      <w:r w:rsidRPr="009C4C4E">
        <w:rPr>
          <w:rFonts w:eastAsiaTheme="majorEastAsia"/>
        </w:rPr>
        <w:t xml:space="preserve"> </w:t>
      </w:r>
      <w:sdt>
        <w:sdtPr>
          <w:rPr>
            <w:rFonts w:eastAsiaTheme="majorEastAsia"/>
            <w:color w:val="000000"/>
          </w:rPr>
          <w:tag w:val="MENDELEY_CITATION_v3_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"/>
          <w:id w:val="-40519984"/>
          <w:placeholder>
            <w:docPart w:val="DefaultPlaceholder_-1854013440"/>
          </w:placeholder>
        </w:sdtPr>
        <w:sdtContent>
          <w:r w:rsidR="00A6211D" w:rsidRPr="00A6211D">
            <w:rPr>
              <w:rFonts w:eastAsiaTheme="majorEastAsia"/>
              <w:color w:val="000000"/>
            </w:rPr>
            <w:t>(Wibawa dkk., 2019)</w:t>
          </w:r>
        </w:sdtContent>
      </w:sdt>
      <w:r w:rsidR="00DC79EB" w:rsidRPr="009C4C4E">
        <w:rPr>
          <w:rFonts w:eastAsiaTheme="majorEastAsia"/>
        </w:rPr>
        <w:t>. Eskalasi merupakan proses peningkatan level penanganan ketika aduan tidak ditindaklanjuti dalam batas waktu yang ditentukan, memastikan bahwa setiap laporan masyarakat mendapatkan perhatian yang semestinya.</w:t>
      </w:r>
    </w:p>
    <w:p w14:paraId="42DE4FB0" w14:textId="2A114AEB" w:rsidR="00F341AE" w:rsidRPr="009C4C4E" w:rsidRDefault="00DC79EB" w:rsidP="0036362B">
      <w:pPr>
        <w:spacing w:line="360" w:lineRule="auto"/>
        <w:ind w:firstLine="567"/>
        <w:rPr>
          <w:rFonts w:eastAsiaTheme="majorEastAsia"/>
        </w:rPr>
      </w:pPr>
      <w:r w:rsidRPr="009C4C4E">
        <w:rPr>
          <w:rFonts w:eastAsiaTheme="majorEastAsia"/>
        </w:rPr>
        <w:t>Tidak semua aduan memiliki tingkat urgensi yang sama—laporan tentang jalan rusak yang menghambat akses umum tentu lebih mendesak dibanding keluhan administrasi rutin. Sistem eskalasi otomatis bekerja dengan memantau waktu penanganan setiap tiket dan secara otomatis menaikkan prioritas jika batas waktu terlampaui, sehingga aduan tidak terabaikan meskipun petugas sedang menangani volume tinggi. Mekanisme ini juga membantu alokasi sumber daya yang lebih tepat, karena petugas dapat fokus menangani aduan dengan prioritas tertinggi terlebih dahulu.</w:t>
      </w:r>
    </w:p>
    <w:p w14:paraId="13379615" w14:textId="0825A568" w:rsidR="00A8055A" w:rsidRPr="009C4C4E" w:rsidRDefault="00A8055A" w:rsidP="009B590D">
      <w:pPr>
        <w:pStyle w:val="Heading3"/>
        <w:spacing w:after="0" w:line="360" w:lineRule="auto"/>
      </w:pPr>
      <w:bookmarkStart w:id="30" w:name="_Toc235179417"/>
      <w:r w:rsidRPr="009C4C4E">
        <w:t>2.2.</w:t>
      </w:r>
      <w:r w:rsidR="009B590D" w:rsidRPr="009C4C4E">
        <w:t>1</w:t>
      </w:r>
      <w:r w:rsidR="00BD4005" w:rsidRPr="009C4C4E">
        <w:t>1</w:t>
      </w:r>
      <w:r w:rsidRPr="009C4C4E">
        <w:t xml:space="preserve"> Service Level Agreement (SLA)</w:t>
      </w:r>
      <w:bookmarkEnd w:id="30"/>
    </w:p>
    <w:p w14:paraId="39DA9FF7" w14:textId="415B94F8" w:rsidR="00A8055A" w:rsidRPr="009C4C4E" w:rsidRDefault="00692E10" w:rsidP="009B590D">
      <w:pPr>
        <w:spacing w:line="360" w:lineRule="auto"/>
        <w:rPr>
          <w:rFonts w:eastAsiaTheme="majorEastAsia"/>
        </w:rPr>
      </w:pPr>
      <w:r w:rsidRPr="009C4C4E">
        <w:rPr>
          <w:rFonts w:eastAsiaTheme="majorEastAsia"/>
        </w:rPr>
        <w:t xml:space="preserve">Service Level Agreement (SLA) merupakan sebuah kontrak formal yang mengikat </w:t>
      </w:r>
      <w:r w:rsidRPr="009C4C4E">
        <w:rPr>
          <w:rFonts w:eastAsiaTheme="majorEastAsia"/>
        </w:rPr>
        <w:lastRenderedPageBreak/>
        <w:t>antara pihak penyedia jasa dan pelanggannya, yang berfungsi untuk menetapkan ekspektasi dan standar kualitas layanan secara spesifik, termasuk di dalamnya mengenai target waktu respons serta penyelesaian apabila terjadi kendala atau permintaan</w:t>
      </w:r>
      <w:r w:rsidR="0041670C" w:rsidRPr="009C4C4E">
        <w:rPr>
          <w:rFonts w:eastAsiaTheme="majorEastAsia"/>
        </w:rPr>
        <w:t xml:space="preserve"> </w:t>
      </w:r>
      <w:sdt>
        <w:sdtPr>
          <w:rPr>
            <w:rFonts w:eastAsiaTheme="majorEastAsia"/>
            <w:color w:val="000000"/>
          </w:rPr>
          <w:tag w:val="MENDELEY_CITATION_v3_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"/>
          <w:id w:val="231274969"/>
          <w:placeholder>
            <w:docPart w:val="DefaultPlaceholder_-1854013440"/>
          </w:placeholder>
        </w:sdtPr>
        <w:sdtContent>
          <w:r w:rsidR="00A6211D" w:rsidRPr="00A6211D">
            <w:rPr>
              <w:rFonts w:eastAsiaTheme="majorEastAsia"/>
              <w:color w:val="000000"/>
            </w:rPr>
            <w:t>(Nawawi dkk., 2025)</w:t>
          </w:r>
        </w:sdtContent>
      </w:sdt>
      <w:r w:rsidR="002C414E" w:rsidRPr="009C4C4E">
        <w:rPr>
          <w:rFonts w:eastAsiaTheme="majorEastAsia"/>
        </w:rPr>
        <w:t>. SLA berfungsi sebagai acuan untuk mengukur kinerja pelayanan dan memastikan akuntabilitas pihak penyedia layanan dalam memenuhi ekspektasi pengguna. Dalam konteks pelayanan publik, SLA membantu instansi pemerintah untuk menetapkan standar waktu respons yang jelas dan terukur, sehingga masyarakat memiliki kepastian mengenai waktu penyelesaian aduan mereka</w:t>
      </w:r>
      <w:r w:rsidR="009B590D" w:rsidRPr="009C4C4E">
        <w:rPr>
          <w:rFonts w:eastAsiaTheme="majorEastAsia"/>
        </w:rPr>
        <w:t>.</w:t>
      </w:r>
    </w:p>
    <w:p w14:paraId="037958B9" w14:textId="71FD4E5F" w:rsidR="00CE643F" w:rsidRPr="009C4C4E" w:rsidRDefault="00CE643F" w:rsidP="00CE643F">
      <w:pPr>
        <w:pStyle w:val="Heading3"/>
        <w:spacing w:after="0" w:line="360" w:lineRule="auto"/>
      </w:pPr>
      <w:bookmarkStart w:id="31" w:name="_Toc235179418"/>
      <w:r w:rsidRPr="009C4C4E">
        <w:t>2.2.1</w:t>
      </w:r>
      <w:r w:rsidR="00BD4005" w:rsidRPr="009C4C4E">
        <w:t>2</w:t>
      </w:r>
      <w:r w:rsidRPr="009C4C4E">
        <w:t xml:space="preserve"> Dashboard</w:t>
      </w:r>
      <w:bookmarkEnd w:id="31"/>
    </w:p>
    <w:p w14:paraId="1D304D66" w14:textId="64352EF9" w:rsidR="008E47EF" w:rsidRPr="009C4C4E" w:rsidRDefault="008E47EF" w:rsidP="008E47EF">
      <w:pPr>
        <w:spacing w:line="360" w:lineRule="auto"/>
        <w:rPr>
          <w:rFonts w:eastAsiaTheme="majorEastAsia"/>
        </w:rPr>
      </w:pPr>
      <w:r w:rsidRPr="009C4C4E">
        <w:rPr>
          <w:rFonts w:eastAsiaTheme="majorEastAsia"/>
        </w:rPr>
        <w:t xml:space="preserve">Dashboard adalah tampilan visual dari data-data penting yang diperlukan untuk mencapai suatu tujuan, yang disusun dan dipadukan dalam satu tampilan sehingga dapat dilihat secara menyeluruh </w:t>
      </w:r>
      <w:sdt>
        <w:sdtPr>
          <w:rPr>
            <w:rFonts w:eastAsiaTheme="majorEastAsia"/>
            <w:color w:val="000000"/>
          </w:rPr>
          <w:tag w:val="MENDELEY_CITATION_v3_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"/>
          <w:id w:val="1050884619"/>
          <w:placeholder>
            <w:docPart w:val="DefaultPlaceholder_-1854013440"/>
          </w:placeholder>
        </w:sdtPr>
        <w:sdtContent>
          <w:r w:rsidR="00A6211D" w:rsidRPr="00A6211D">
            <w:rPr>
              <w:color w:val="000000"/>
            </w:rPr>
            <w:t>(Irawan &amp; Simargolang, 2018)</w:t>
          </w:r>
        </w:sdtContent>
      </w:sdt>
      <w:r w:rsidRPr="009C4C4E">
        <w:rPr>
          <w:rFonts w:eastAsiaTheme="majorEastAsia"/>
        </w:rPr>
        <w:t>. Dashboard memungkinkan pengguna untuk memantau kondisi terkini, mengidentifikasi tren, dan mengambil keputusan secara cepat berdasarkan data yang disajikan secara ringkas dan informatif.</w:t>
      </w:r>
    </w:p>
    <w:p w14:paraId="37DFA398" w14:textId="44BD47A5" w:rsidR="00CE643F" w:rsidRPr="009C4C4E" w:rsidRDefault="008E47EF" w:rsidP="000C1257">
      <w:pPr>
        <w:spacing w:line="360" w:lineRule="auto"/>
        <w:ind w:firstLine="567"/>
        <w:rPr>
          <w:rFonts w:eastAsiaTheme="majorEastAsia"/>
        </w:rPr>
      </w:pPr>
      <w:r w:rsidRPr="009C4C4E">
        <w:rPr>
          <w:rFonts w:eastAsiaTheme="majorEastAsia"/>
        </w:rPr>
        <w:t>Dashboard yang efektif dirancang untuk menyajikan informasi penting dalam satu halaman tanpa perlu berpindah-pindah menu, menggunakan visualisasi seperti grafik dan indikator status yang mudah dipahami sekilas, serta mendukung pembaruan data secara berkala atau real-time. Dalam konteks pengelolaan aduan, dashboard membantu manajemen untuk melihat seberapa banyak aduan yang masuk hari ini, berapa yang sudah ditangani, dan mana yang mendekati batas waktu SLA</w:t>
      </w:r>
      <w:r w:rsidR="000C1257" w:rsidRPr="009C4C4E">
        <w:rPr>
          <w:rFonts w:eastAsiaTheme="majorEastAsia"/>
        </w:rPr>
        <w:t>. S</w:t>
      </w:r>
      <w:r w:rsidRPr="009C4C4E">
        <w:rPr>
          <w:rFonts w:eastAsiaTheme="majorEastAsia"/>
        </w:rPr>
        <w:t>emua informasi ini tersedia dalam satu tampilan untuk mendukung pengambilan keputusan yang cepat</w:t>
      </w:r>
      <w:r w:rsidR="00CE643F" w:rsidRPr="009C4C4E">
        <w:rPr>
          <w:rFonts w:eastAsiaTheme="majorEastAsia"/>
        </w:rPr>
        <w:t>.</w:t>
      </w:r>
    </w:p>
    <w:p w14:paraId="59D976CD" w14:textId="30FAA46C" w:rsidR="00CE643F" w:rsidRPr="009C4C4E" w:rsidRDefault="00CE643F" w:rsidP="00CE643F">
      <w:pPr>
        <w:pStyle w:val="Heading3"/>
        <w:spacing w:after="0" w:line="360" w:lineRule="auto"/>
      </w:pPr>
      <w:bookmarkStart w:id="32" w:name="_Toc235179419"/>
      <w:r w:rsidRPr="009C4C4E">
        <w:t>2.2.1</w:t>
      </w:r>
      <w:r w:rsidR="00BD4005" w:rsidRPr="009C4C4E">
        <w:t>3</w:t>
      </w:r>
      <w:r w:rsidRPr="009C4C4E">
        <w:t xml:space="preserve"> Sistem Ticketing</w:t>
      </w:r>
      <w:bookmarkEnd w:id="32"/>
    </w:p>
    <w:p w14:paraId="5E5B0D03" w14:textId="69351D6F" w:rsidR="00CE643F" w:rsidRPr="009C4C4E" w:rsidRDefault="006E623C" w:rsidP="00137ED0">
      <w:pPr>
        <w:spacing w:line="360" w:lineRule="auto"/>
        <w:rPr>
          <w:rFonts w:eastAsiaTheme="majorEastAsia"/>
        </w:rPr>
      </w:pPr>
      <w:r w:rsidRPr="009C4C4E">
        <w:rPr>
          <w:rFonts w:eastAsiaTheme="majorEastAsia"/>
        </w:rPr>
        <w:t xml:space="preserve">Sistem ticketing adalah cara kerja pengelolaan permintaan layanan atau laporan yang menggunakan tiket sebagai unit pencatatan, pelacakan, dan penyelesaian setiap kasus </w:t>
      </w:r>
      <w:sdt>
        <w:sdtPr>
          <w:rPr>
            <w:rFonts w:eastAsiaTheme="majorEastAsia"/>
            <w:color w:val="000000"/>
          </w:rPr>
          <w:tag w:val="MENDELEY_CITATION_v3_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"/>
          <w:id w:val="1811901559"/>
          <w:placeholder>
            <w:docPart w:val="DefaultPlaceholder_-1854013440"/>
          </w:placeholder>
        </w:sdtPr>
        <w:sdtContent>
          <w:r w:rsidR="00A6211D" w:rsidRPr="00A6211D">
            <w:rPr>
              <w:rFonts w:eastAsiaTheme="majorEastAsia"/>
              <w:color w:val="000000"/>
            </w:rPr>
            <w:t>(Mazia dkk., 2021)</w:t>
          </w:r>
        </w:sdtContent>
      </w:sdt>
      <w:r w:rsidRPr="009C4C4E">
        <w:rPr>
          <w:rFonts w:eastAsiaTheme="majorEastAsia"/>
        </w:rPr>
        <w:t xml:space="preserve">. Setiap tiket menggambarkan satu aduan atau permasalahan yang memiliki siklus hidup mulai dari pembuatan, penugasan, penanganan, hingga penyelesaian. Dengan pendekatan ticketing, setiap aduan tercatat dengan nomor unik sehingga mudah dilacak status penanganannya secara transparan, mendukung cara kerja disposisi ke pihak yang bertanggung jawab, dan </w:t>
      </w:r>
      <w:r w:rsidRPr="009C4C4E">
        <w:rPr>
          <w:rFonts w:eastAsiaTheme="majorEastAsia"/>
        </w:rPr>
        <w:lastRenderedPageBreak/>
        <w:t>menyediakan riwayat penanganan yang berguna untuk evaluasi kinerja di masa mendatang</w:t>
      </w:r>
      <w:r w:rsidR="00CE643F" w:rsidRPr="009C4C4E">
        <w:rPr>
          <w:rFonts w:eastAsiaTheme="majorEastAsia"/>
        </w:rPr>
        <w:t>.</w:t>
      </w:r>
    </w:p>
    <w:p w14:paraId="55FD678E" w14:textId="1D722EDD" w:rsidR="00C925D7" w:rsidRPr="009C4C4E" w:rsidRDefault="00C925D7" w:rsidP="009B590D">
      <w:pPr>
        <w:pStyle w:val="Heading3"/>
        <w:spacing w:after="0" w:line="360" w:lineRule="auto"/>
      </w:pPr>
      <w:bookmarkStart w:id="33" w:name="_Toc235179420"/>
      <w:r w:rsidRPr="009C4C4E">
        <w:t>2.2.</w:t>
      </w:r>
      <w:r w:rsidR="00A8055A" w:rsidRPr="009C4C4E">
        <w:t>1</w:t>
      </w:r>
      <w:r w:rsidR="00BD4005" w:rsidRPr="009C4C4E">
        <w:t>4</w:t>
      </w:r>
      <w:r w:rsidRPr="009C4C4E">
        <w:t xml:space="preserve"> Organisasi Perangkat Daerah (OPD)</w:t>
      </w:r>
      <w:bookmarkEnd w:id="33"/>
    </w:p>
    <w:p w14:paraId="551D3F25" w14:textId="463FB9E0" w:rsidR="009B590D" w:rsidRPr="009C4C4E" w:rsidRDefault="00324D2D" w:rsidP="00C656B9">
      <w:pPr>
        <w:spacing w:line="360" w:lineRule="auto"/>
        <w:rPr>
          <w:rFonts w:eastAsiaTheme="majorEastAsia"/>
        </w:rPr>
      </w:pPr>
      <w:r w:rsidRPr="009C4C4E">
        <w:rPr>
          <w:rFonts w:eastAsiaTheme="majorEastAsia"/>
        </w:rPr>
        <w:t>Organisasi Perangkat Daerah (OPD) adalah instansi pemerintah daerah yang memiliki tugas dan fungsi tertentu dalam penyelenggaraan pemerintahan sesuai dengan Undang-Undang No. 23 Tahun 2014 tentang Pemerintahan Daerah</w:t>
      </w:r>
      <w:r w:rsidR="0041670C" w:rsidRPr="009C4C4E">
        <w:rPr>
          <w:rFonts w:eastAsiaTheme="majorEastAsia"/>
        </w:rPr>
        <w:t xml:space="preserve"> </w:t>
      </w:r>
      <w:sdt>
        <w:sdtPr>
          <w:rPr>
            <w:rFonts w:eastAsiaTheme="majorEastAsia"/>
            <w:color w:val="000000"/>
          </w:rPr>
          <w:tag w:val="MENDELEY_CITATION_v3_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"/>
          <w:id w:val="-1149890863"/>
          <w:placeholder>
            <w:docPart w:val="DefaultPlaceholder_-1854013440"/>
          </w:placeholder>
        </w:sdtPr>
        <w:sdtContent>
          <w:r w:rsidR="00A6211D" w:rsidRPr="00A6211D">
            <w:rPr>
              <w:rFonts w:eastAsiaTheme="majorEastAsia"/>
              <w:color w:val="000000"/>
            </w:rPr>
            <w:t>(Pemerintah Republik Indonesia, 2014)</w:t>
          </w:r>
        </w:sdtContent>
      </w:sdt>
      <w:r w:rsidRPr="009C4C4E">
        <w:rPr>
          <w:rFonts w:eastAsiaTheme="majorEastAsia"/>
        </w:rPr>
        <w:t>. OPD berperan sebagai pelaksana urusan pemerintahan di tingkat daerah, baik yang bersifat wajib maupun pilihan. Dalam konteks pengelolaan aduan masyarakat, OPD merupakan pihak yang bertanggung jawab untuk menangani permasalahan sesuai dengan bidang tugasnya, seperti Dinas Perhubungan untuk masalah transportasi, Dinas Pekerjaan Umum untuk masalah infrastruktur, atau Dinas Kesehatan untuk masalah layanan kesehatan</w:t>
      </w:r>
      <w:r w:rsidR="00C925D7" w:rsidRPr="009C4C4E">
        <w:rPr>
          <w:rFonts w:eastAsiaTheme="majorEastAsia"/>
        </w:rPr>
        <w:t>.</w:t>
      </w:r>
    </w:p>
    <w:p w14:paraId="5A0FE044" w14:textId="08340A31" w:rsidR="009B590D" w:rsidRPr="009C4C4E" w:rsidRDefault="009B590D" w:rsidP="009B590D">
      <w:pPr>
        <w:pStyle w:val="Heading3"/>
        <w:spacing w:after="0" w:line="360" w:lineRule="auto"/>
      </w:pPr>
      <w:bookmarkStart w:id="34" w:name="_Toc235179421"/>
      <w:r w:rsidRPr="009C4C4E">
        <w:t>2.2.1</w:t>
      </w:r>
      <w:r w:rsidR="00BD4005" w:rsidRPr="009C4C4E">
        <w:t>5</w:t>
      </w:r>
      <w:r w:rsidRPr="009C4C4E">
        <w:t xml:space="preserve"> Natural Language Processing (NLP)</w:t>
      </w:r>
      <w:bookmarkEnd w:id="34"/>
    </w:p>
    <w:p w14:paraId="012E734A" w14:textId="561D77ED" w:rsidR="00D423B6" w:rsidRPr="009C4C4E" w:rsidRDefault="009F54B7" w:rsidP="00C656B9">
      <w:pPr>
        <w:spacing w:line="360" w:lineRule="auto"/>
        <w:rPr>
          <w:rFonts w:eastAsiaTheme="majorEastAsia"/>
        </w:rPr>
      </w:pPr>
      <w:r w:rsidRPr="009C4C4E">
        <w:rPr>
          <w:rFonts w:eastAsiaTheme="majorEastAsia"/>
        </w:rPr>
        <w:t xml:space="preserve">Natural Language Processing (NLP) adalah cabang kecerdasan buatan yang fokus pada interaksi antara komputer dan bahasa manusia </w:t>
      </w:r>
      <w:sdt>
        <w:sdtPr>
          <w:rPr>
            <w:rFonts w:eastAsiaTheme="majorEastAsia"/>
            <w:color w:val="000000"/>
          </w:rPr>
          <w:tag w:val="MENDELEY_CITATION_v3_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"/>
          <w:id w:val="-1468043865"/>
          <w:placeholder>
            <w:docPart w:val="DefaultPlaceholder_-1854013440"/>
          </w:placeholder>
        </w:sdtPr>
        <w:sdtContent>
          <w:r w:rsidR="00A6211D" w:rsidRPr="00A6211D">
            <w:rPr>
              <w:color w:val="000000"/>
            </w:rPr>
            <w:t>(Jurafsky &amp; Martin, 2026)</w:t>
          </w:r>
        </w:sdtContent>
      </w:sdt>
      <w:r w:rsidRPr="009C4C4E">
        <w:rPr>
          <w:rFonts w:eastAsiaTheme="majorEastAsia"/>
        </w:rPr>
        <w:t>. NLP memungkinkan mesin untuk memahami, menginterpretasikan, dan menghasilkan bahasa natural sehingga dapat digunakan untuk berbagai tugas pengolahan teks seperti klasifikasi, ekstraksi informasi, dan analisis sentimen.</w:t>
      </w:r>
      <w:r w:rsidR="00680239" w:rsidRPr="009C4C4E">
        <w:rPr>
          <w:rFonts w:eastAsiaTheme="majorEastAsia"/>
        </w:rPr>
        <w:t xml:space="preserve"> </w:t>
      </w:r>
      <w:r w:rsidRPr="009C4C4E">
        <w:rPr>
          <w:rFonts w:eastAsiaTheme="majorEastAsia"/>
        </w:rPr>
        <w:t>Teknik NLP mencakup tokenisasi (pemecahan teks menjadi unit-unit kecil), part-of-speech tagging (penandaan jenis kata), named entity recognition (identifikasi entitas penting), hingga pemahaman semantik yang lebih kompleks menggunakan model bahasa berbasis transformer</w:t>
      </w:r>
      <w:r w:rsidR="009B590D" w:rsidRPr="009C4C4E">
        <w:rPr>
          <w:rFonts w:eastAsiaTheme="majorEastAsia"/>
        </w:rPr>
        <w:t>.</w:t>
      </w:r>
    </w:p>
    <w:p w14:paraId="39C24B20" w14:textId="02FCE3DF" w:rsidR="00680239" w:rsidRPr="009C4C4E" w:rsidRDefault="00680239" w:rsidP="00680239">
      <w:pPr>
        <w:spacing w:line="360" w:lineRule="auto"/>
        <w:ind w:firstLine="567"/>
        <w:rPr>
          <w:rFonts w:eastAsiaTheme="majorEastAsia"/>
        </w:rPr>
      </w:pPr>
      <w:r w:rsidRPr="009C4C4E">
        <w:rPr>
          <w:rFonts w:eastAsiaTheme="majorEastAsia"/>
        </w:rPr>
        <w:t>Dalam sistem klasifikasi aduan, NLP berperan untuk menganalisis teks aduan yang ditulis masyarakat dengan gaya bahasa sehari-hari, termasuk istilah lokal atau singkatan informal, kemudian mengambil informasi penting seperti jenis permasalahan, lokasi kejadian, dan tingkat urgensi. Teknologi ini menjadi fondasi bagi model AI untuk memahami konteks aduan tanpa perlu format input yang kaku atau terstruktur.</w:t>
      </w:r>
    </w:p>
    <w:p w14:paraId="0421C1B1" w14:textId="3D422E56" w:rsidR="00D423B6" w:rsidRPr="009C4C4E" w:rsidRDefault="00D423B6" w:rsidP="00D423B6">
      <w:pPr>
        <w:pStyle w:val="Heading3"/>
        <w:spacing w:after="0" w:line="360" w:lineRule="auto"/>
      </w:pPr>
      <w:bookmarkStart w:id="35" w:name="_Toc235179422"/>
      <w:r w:rsidRPr="009C4C4E">
        <w:t>2.2.1</w:t>
      </w:r>
      <w:r w:rsidR="00BD4005" w:rsidRPr="009C4C4E">
        <w:t>6</w:t>
      </w:r>
      <w:r w:rsidRPr="009C4C4E">
        <w:t xml:space="preserve"> Large Language Model (LLM)</w:t>
      </w:r>
      <w:bookmarkEnd w:id="35"/>
    </w:p>
    <w:p w14:paraId="2C7B69DC" w14:textId="66BD7FF9" w:rsidR="000C35CF" w:rsidRPr="009C4C4E" w:rsidRDefault="00ED05FE" w:rsidP="000C35CF">
      <w:pPr>
        <w:spacing w:line="360" w:lineRule="auto"/>
        <w:rPr>
          <w:rFonts w:eastAsiaTheme="majorEastAsia"/>
        </w:rPr>
      </w:pPr>
      <w:r w:rsidRPr="009C4C4E">
        <w:rPr>
          <w:rFonts w:eastAsiaTheme="majorEastAsia"/>
        </w:rPr>
        <w:t xml:space="preserve">Large Language Model (LLM) adalah model kecerdasan buatan yang dipelajari menggunakan kumpulan data teks yang sangat besar sehingga sistem dapat </w:t>
      </w:r>
      <w:r w:rsidRPr="009C4C4E">
        <w:rPr>
          <w:rFonts w:eastAsiaTheme="majorEastAsia"/>
        </w:rPr>
        <w:lastRenderedPageBreak/>
        <w:t xml:space="preserve">memproses dan menghasilkan bahasa manusia secara natural </w:t>
      </w:r>
      <w:sdt>
        <w:sdtPr>
          <w:rPr>
            <w:rFonts w:eastAsiaTheme="majorEastAsia"/>
            <w:color w:val="000000"/>
          </w:rPr>
          <w:tag w:val="MENDELEY_CITATION_v3_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"/>
          <w:id w:val="1202525091"/>
          <w:placeholder>
            <w:docPart w:val="DefaultPlaceholder_-1854013440"/>
          </w:placeholder>
        </w:sdtPr>
        <w:sdtContent>
          <w:r w:rsidR="00A6211D" w:rsidRPr="00A6211D">
            <w:rPr>
              <w:rFonts w:eastAsiaTheme="majorEastAsia"/>
              <w:color w:val="000000"/>
            </w:rPr>
            <w:t>(Sutarto dkk., 2025)</w:t>
          </w:r>
        </w:sdtContent>
      </w:sdt>
      <w:r w:rsidRPr="009C4C4E">
        <w:rPr>
          <w:rFonts w:eastAsiaTheme="majorEastAsia"/>
        </w:rPr>
        <w:t xml:space="preserve"> Secara arsitektural, model-model bahasa modern ini dibangun di atas arsitektur Transformer yang menawarkan efisiensi serta akurasi tinggi dalam pengolahan bahasa alami </w:t>
      </w:r>
      <w:sdt>
        <w:sdtPr>
          <w:rPr>
            <w:rFonts w:eastAsiaTheme="majorEastAsia"/>
            <w:color w:val="000000"/>
          </w:rPr>
          <w:tag w:val="MENDELEY_CITATION_v3_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"/>
          <w:id w:val="-1493628028"/>
          <w:placeholder>
            <w:docPart w:val="DefaultPlaceholder_-1854013440"/>
          </w:placeholder>
        </w:sdtPr>
        <w:sdtContent>
          <w:r w:rsidR="00A6211D" w:rsidRPr="00A6211D">
            <w:rPr>
              <w:rFonts w:eastAsiaTheme="majorEastAsia"/>
              <w:color w:val="000000"/>
            </w:rPr>
            <w:t>(Firmanto dkk., 2024)</w:t>
          </w:r>
        </w:sdtContent>
      </w:sdt>
      <w:r w:rsidR="000C35CF" w:rsidRPr="009C4C4E">
        <w:rPr>
          <w:rFonts w:eastAsiaTheme="majorEastAsia"/>
        </w:rPr>
        <w:t>. Berbeda dengan model metode machine learning lama yang perlu dilatih ulang untuk setiap tugas spesifik, LLM memiliki kemampuan menghasilkan yang memungkinkan model untuk menyelesaikan berbagai tugas bahasa hanya dengan pemberian instruksi atau prompt yang tepat, tanpa perlu data latihan tambahan yang banyak.</w:t>
      </w:r>
    </w:p>
    <w:p w14:paraId="7E068004" w14:textId="2056A3FD" w:rsidR="00D423B6" w:rsidRPr="009C4C4E" w:rsidRDefault="000C35CF" w:rsidP="00BD4005">
      <w:pPr>
        <w:spacing w:after="120" w:line="360" w:lineRule="auto"/>
        <w:ind w:firstLine="720"/>
        <w:rPr>
          <w:rFonts w:eastAsiaTheme="majorEastAsia"/>
        </w:rPr>
      </w:pPr>
      <w:r w:rsidRPr="009C4C4E">
        <w:rPr>
          <w:rFonts w:eastAsiaTheme="majorEastAsia"/>
        </w:rPr>
        <w:t>Dalam sistem pengelolaan aduan, LLM digunakan untuk mengklasifikasikan teks aduan ke dalam kategori, sub-kategori, dan OPD tujuan secara otomatis. Model ini mampu memahami konteks aduan meskipun ditulis dengan bahasa informal atau menggunakan istilah lokal Ketapang, karena telah dilatih pada kumpulan teks yang sangat banyak bahasa yang sangat luas. Pendekatan ini jauh lebih efisien dibanding metode konvensional yang memerlukan ratusan atau ribuan data yang sudah dikategorikan untuk setiap kategori baru</w:t>
      </w:r>
      <w:r w:rsidR="00D423B6" w:rsidRPr="009C4C4E">
        <w:rPr>
          <w:rFonts w:eastAsiaTheme="majorEastAsia"/>
        </w:rPr>
        <w:t>.</w:t>
      </w:r>
    </w:p>
    <w:p w14:paraId="5B2CB38C" w14:textId="0BB46631" w:rsidR="00F44185" w:rsidRPr="009C4C4E" w:rsidRDefault="00F44185" w:rsidP="00F44185">
      <w:pPr>
        <w:pStyle w:val="Heading3"/>
        <w:spacing w:before="0" w:after="0" w:line="360" w:lineRule="auto"/>
      </w:pPr>
      <w:bookmarkStart w:id="36" w:name="_Toc235179423"/>
      <w:r w:rsidRPr="009C4C4E">
        <w:t>2.2.1</w:t>
      </w:r>
      <w:r w:rsidR="00BD4005" w:rsidRPr="009C4C4E">
        <w:t>7</w:t>
      </w:r>
      <w:r w:rsidRPr="009C4C4E">
        <w:t xml:space="preserve"> Prompt Engineering</w:t>
      </w:r>
      <w:bookmarkEnd w:id="36"/>
    </w:p>
    <w:p w14:paraId="5CF0EFB4" w14:textId="65A0A01A" w:rsidR="00F44185" w:rsidRPr="009C4C4E" w:rsidRDefault="00F44185" w:rsidP="00F44185">
      <w:pPr>
        <w:spacing w:line="360" w:lineRule="auto"/>
        <w:rPr>
          <w:rFonts w:eastAsiaTheme="majorEastAsia"/>
        </w:rPr>
      </w:pPr>
      <w:r w:rsidRPr="009C4C4E">
        <w:rPr>
          <w:rFonts w:eastAsiaTheme="majorEastAsia"/>
        </w:rPr>
        <w:t xml:space="preserve">Prompt Engineering adalah teknik merancang dan mengoptimalkan instruksi teks (prompt) yang diberikan kepada model bahasa besar (Large Language Model/LLM) untuk mendapatkan output yang akurat dan relevan sesuai kebutuhan </w:t>
      </w:r>
      <w:sdt>
        <w:sdtPr>
          <w:rPr>
            <w:rFonts w:eastAsiaTheme="majorEastAsia"/>
            <w:color w:val="000000"/>
          </w:rPr>
          <w:tag w:val="MENDELEY_CITATION_v3_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"/>
          <w:id w:val="-1898038090"/>
          <w:placeholder>
            <w:docPart w:val="DefaultPlaceholder_-1854013440"/>
          </w:placeholder>
        </w:sdtPr>
        <w:sdtContent>
          <w:r w:rsidR="00A6211D" w:rsidRPr="00A6211D">
            <w:rPr>
              <w:rFonts w:eastAsiaTheme="majorEastAsia"/>
              <w:color w:val="000000"/>
            </w:rPr>
            <w:t>(White dkk., 2023)</w:t>
          </w:r>
        </w:sdtContent>
      </w:sdt>
      <w:r w:rsidRPr="009C4C4E">
        <w:rPr>
          <w:rFonts w:eastAsiaTheme="majorEastAsia"/>
        </w:rPr>
        <w:t>. Dalam konteks penggunaan LLM untuk klasifikasi teks, kualitas prompt secara langsung mempengaruhi akurasi dan konsistensi hasil klasifikasi. Prompt engineering mencakup pemilihan kata kunci yang tepat, penyusunan struktur instruksi yang jelas, pemberian contoh (few-shot examples), dan penentuan format output yang diinginkan.</w:t>
      </w:r>
    </w:p>
    <w:p w14:paraId="2228B12C" w14:textId="77777777" w:rsidR="00F44185" w:rsidRPr="009C4C4E" w:rsidRDefault="00F44185" w:rsidP="0070684C">
      <w:pPr>
        <w:spacing w:line="360" w:lineRule="auto"/>
        <w:ind w:firstLine="567"/>
        <w:rPr>
          <w:rFonts w:eastAsiaTheme="majorEastAsia"/>
        </w:rPr>
      </w:pPr>
      <w:r w:rsidRPr="009C4C4E">
        <w:rPr>
          <w:rFonts w:eastAsiaTheme="majorEastAsia"/>
        </w:rPr>
        <w:t xml:space="preserve">Terdapat beberapa teknik prompt engineering yang umum digunakan. Zero-shot prompting adalah teknik memberikan instruksi tanpa contoh, mengandalkan kemampuan model untuk memahami tugas dari deskripsi saja. Few-shot prompting adalah teknik memberikan beberapa contoh input-output sebelum meminta model melakukan tugas yang sebenarnya, sehingga model dapat belajar pola dari contoh tersebut. Chain-of-thought prompting adalah teknik yang meminta model untuk menjelaskan cara berpikir atau langkah-langkah sebelum memberikan jawaban akhir, meningkatkan akurasi untuk tugas yang kompleks. System </w:t>
      </w:r>
      <w:r w:rsidRPr="009C4C4E">
        <w:rPr>
          <w:rFonts w:eastAsiaTheme="majorEastAsia"/>
        </w:rPr>
        <w:lastRenderedPageBreak/>
        <w:t>prompt adalah instruksi awal yang mendefinisikan peran dan batasan model, seperti "Anda adalah sistem klasifikasi aduan yang harus selalu menghasilkan output dalam format JSON."</w:t>
      </w:r>
    </w:p>
    <w:p w14:paraId="04E2A26C" w14:textId="77777777" w:rsidR="0070684C" w:rsidRPr="009C4C4E" w:rsidRDefault="0070684C" w:rsidP="0070684C">
      <w:pPr>
        <w:spacing w:line="360" w:lineRule="auto"/>
        <w:ind w:firstLine="567"/>
        <w:rPr>
          <w:rFonts w:eastAsiaTheme="majorEastAsia"/>
        </w:rPr>
      </w:pPr>
      <w:r w:rsidRPr="009C4C4E">
        <w:rPr>
          <w:rFonts w:eastAsiaTheme="majorEastAsia"/>
        </w:rPr>
        <w:t>Dalam penerapan untuk sistem klasifikasi teks, prompt engineering dapat ditingkatkan melalui beberapa pendekatan. Pertama, pemberian contoh konkret (few-shot examples) yang menunjukkan pola klasifikasi yang benar membantu model memahami ekspektasi output. Kedua, injeksi pengetahuan domain (domain knowledge injection) berupa daftar kategori, sub-kategori, dan aturan klasifikasi dapat meningkatkan akurasi terutama untuk konteks yang spesifik. Ketiga, penyediaan konteks tambahan seperti data historis atau informasi terkait dapat membantu model membuat keputusan yang lebih baik, misalnya dalam mendeteksi duplikasi dengan membandingkan teks baru terhadap data sebelumnya.</w:t>
      </w:r>
    </w:p>
    <w:p w14:paraId="2765C294" w14:textId="3D25B011" w:rsidR="00F44185" w:rsidRPr="009C4C4E" w:rsidRDefault="0070684C" w:rsidP="0070684C">
      <w:pPr>
        <w:spacing w:line="360" w:lineRule="auto"/>
        <w:ind w:firstLine="567"/>
        <w:rPr>
          <w:rFonts w:eastAsiaTheme="majorEastAsia"/>
        </w:rPr>
      </w:pPr>
      <w:r w:rsidRPr="009C4C4E">
        <w:rPr>
          <w:rFonts w:eastAsiaTheme="majorEastAsia"/>
        </w:rPr>
        <w:t>Proses pengembangan prompt yang efektif umumnya bersifat iteratif, melibatkan evaluasi hasil pada data uji, identifikasi pola kesalahan, dan perbaikan prompt berdasarkan analisis error. Pendekatan prompt engineering yang tepat dapat mencapai performa tinggi tanpa perlu melakukan fine-tuning model yang membutuhkan biaya komputasi dan data latihan yang besar, menjadikannya solusi yang praktis dan efisien untuk berbagai aplikasi klasifikasi teks</w:t>
      </w:r>
      <w:r w:rsidR="00F44185" w:rsidRPr="009C4C4E">
        <w:rPr>
          <w:rFonts w:eastAsiaTheme="majorEastAsia"/>
        </w:rPr>
        <w:t>.</w:t>
      </w:r>
    </w:p>
    <w:p w14:paraId="65A3F7B7" w14:textId="680FC6A4" w:rsidR="00F341AE" w:rsidRPr="009C4C4E" w:rsidRDefault="00F341AE" w:rsidP="009B590D">
      <w:pPr>
        <w:pStyle w:val="Heading3"/>
        <w:spacing w:after="0" w:line="360" w:lineRule="auto"/>
      </w:pPr>
      <w:bookmarkStart w:id="37" w:name="_Toc235179424"/>
      <w:r w:rsidRPr="009C4C4E">
        <w:t>2.2.</w:t>
      </w:r>
      <w:r w:rsidR="00C925D7" w:rsidRPr="009C4C4E">
        <w:t>1</w:t>
      </w:r>
      <w:r w:rsidR="00BD4005" w:rsidRPr="009C4C4E">
        <w:t>8</w:t>
      </w:r>
      <w:r w:rsidRPr="009C4C4E">
        <w:t xml:space="preserve"> Laravel</w:t>
      </w:r>
      <w:bookmarkEnd w:id="37"/>
    </w:p>
    <w:p w14:paraId="36FBC900" w14:textId="5656648D" w:rsidR="00C64272" w:rsidRPr="009C4C4E" w:rsidRDefault="00C64272" w:rsidP="00C64272">
      <w:pPr>
        <w:spacing w:line="360" w:lineRule="auto"/>
        <w:rPr>
          <w:rFonts w:eastAsiaTheme="majorEastAsia"/>
        </w:rPr>
      </w:pPr>
      <w:r w:rsidRPr="009C4C4E">
        <w:rPr>
          <w:rFonts w:eastAsiaTheme="majorEastAsia"/>
        </w:rPr>
        <w:t xml:space="preserve">Laravel merupakan framework PHP open-source yang dikembangkan oleh Taylor Otwell dan menggunakan pola arsitektur Model-View-Controller (MVC) untuk mempermudah pengembangan aplikasi web secara terstruktur </w:t>
      </w:r>
      <w:sdt>
        <w:sdtPr>
          <w:rPr>
            <w:rFonts w:eastAsiaTheme="majorEastAsia"/>
            <w:color w:val="000000"/>
          </w:rPr>
          <w:tag w:val="MENDELEY_CITATION_v3_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"/>
          <w:id w:val="909659385"/>
          <w:placeholder>
            <w:docPart w:val="DefaultPlaceholder_-1854013440"/>
          </w:placeholder>
        </w:sdtPr>
        <w:sdtContent>
          <w:r w:rsidR="00A6211D" w:rsidRPr="00A6211D">
            <w:rPr>
              <w:rFonts w:eastAsiaTheme="majorEastAsia"/>
              <w:color w:val="000000"/>
            </w:rPr>
            <w:t>(Mulyono, 2020)</w:t>
          </w:r>
        </w:sdtContent>
      </w:sdt>
      <w:r w:rsidRPr="009C4C4E">
        <w:rPr>
          <w:rFonts w:eastAsiaTheme="majorEastAsia"/>
        </w:rPr>
        <w:t>. Laravel menyediakan berbagai fitur bawaan yang mempercepat proses pengembangan, seperti Eloquent ORM untuk pengelolaan database secara object-oriented, Blade sebagai template engine untuk tampilan antarmuka, serta Artisan CLI untuk otomatisasi tugas-tugas pengembangan seperti membuat model, controller, dan migration.</w:t>
      </w:r>
    </w:p>
    <w:p w14:paraId="5E630D15" w14:textId="757DDCEC" w:rsidR="00F341AE" w:rsidRPr="009C4C4E" w:rsidRDefault="00C64272" w:rsidP="00C64272">
      <w:pPr>
        <w:spacing w:line="360" w:lineRule="auto"/>
        <w:ind w:firstLine="567"/>
        <w:rPr>
          <w:rFonts w:eastAsiaTheme="majorEastAsia"/>
        </w:rPr>
      </w:pPr>
      <w:r w:rsidRPr="009C4C4E">
        <w:rPr>
          <w:rFonts w:eastAsiaTheme="majorEastAsia"/>
        </w:rPr>
        <w:t>Framework ini juga dilengkapi dengan sistem middleware untuk autentikasi dan autorisasi, migration untuk pengelolaan struktur database secara memiliki versi, serta cara kerja antrian tugas untuk menangani proses berat di background secara tidak sinkron. Ekosistem Laravel yang kaya</w:t>
      </w:r>
      <w:r w:rsidR="00A2567B" w:rsidRPr="009C4C4E">
        <w:rPr>
          <w:rFonts w:eastAsiaTheme="majorEastAsia"/>
        </w:rPr>
        <w:t xml:space="preserve">, </w:t>
      </w:r>
      <w:r w:rsidRPr="009C4C4E">
        <w:rPr>
          <w:rFonts w:eastAsiaTheme="majorEastAsia"/>
        </w:rPr>
        <w:t xml:space="preserve">termasuk sistem autentikasi API Laravel untuk autentikasi API dan sistem monitoring antrian Laravel untuk </w:t>
      </w:r>
      <w:r w:rsidRPr="009C4C4E">
        <w:rPr>
          <w:rFonts w:eastAsiaTheme="majorEastAsia"/>
        </w:rPr>
        <w:lastRenderedPageBreak/>
        <w:t>monitoring queue</w:t>
      </w:r>
      <w:r w:rsidR="00A2567B" w:rsidRPr="009C4C4E">
        <w:rPr>
          <w:rFonts w:eastAsiaTheme="majorEastAsia"/>
        </w:rPr>
        <w:t xml:space="preserve">, </w:t>
      </w:r>
      <w:r w:rsidRPr="009C4C4E">
        <w:rPr>
          <w:rFonts w:eastAsiaTheme="majorEastAsia"/>
        </w:rPr>
        <w:t>ditambah dengan komunitas pengembang yang besar serta dokumentasi yang lengkap, menjadikan Laravel salah satu framework PHP paling populer untuk pengembangan aplikasi web modern</w:t>
      </w:r>
      <w:r w:rsidR="00D423B6" w:rsidRPr="009C4C4E">
        <w:rPr>
          <w:rFonts w:eastAsiaTheme="majorEastAsia"/>
        </w:rPr>
        <w:t>.</w:t>
      </w:r>
    </w:p>
    <w:p w14:paraId="15A9CBA8" w14:textId="6498E4D1" w:rsidR="00AD6EED" w:rsidRPr="009C4C4E" w:rsidRDefault="00AD6EED" w:rsidP="00AD6EED">
      <w:pPr>
        <w:pStyle w:val="Heading3"/>
        <w:rPr>
          <w:bCs/>
        </w:rPr>
      </w:pPr>
      <w:bookmarkStart w:id="38" w:name="_Toc235179425"/>
      <w:r w:rsidRPr="009C4C4E">
        <w:t>2.2.</w:t>
      </w:r>
      <w:r w:rsidR="00BD4005" w:rsidRPr="009C4C4E">
        <w:t>19</w:t>
      </w:r>
      <w:r w:rsidRPr="009C4C4E">
        <w:t xml:space="preserve"> PHP</w:t>
      </w:r>
      <w:r w:rsidR="00A2567B" w:rsidRPr="009C4C4E">
        <w:t xml:space="preserve"> </w:t>
      </w:r>
      <w:r w:rsidR="00A2567B" w:rsidRPr="009C4C4E">
        <w:rPr>
          <w:bCs/>
        </w:rPr>
        <w:t>(Hypertext Preprocessor)</w:t>
      </w:r>
      <w:bookmarkEnd w:id="38"/>
    </w:p>
    <w:p w14:paraId="30DD600E" w14:textId="7A7599E5" w:rsidR="00A2567B" w:rsidRPr="009C4C4E" w:rsidRDefault="00A2567B" w:rsidP="00A2567B">
      <w:pPr>
        <w:spacing w:line="360" w:lineRule="auto"/>
        <w:rPr>
          <w:rFonts w:eastAsiaTheme="majorEastAsia"/>
        </w:rPr>
      </w:pPr>
      <w:r w:rsidRPr="009C4C4E">
        <w:rPr>
          <w:rFonts w:eastAsiaTheme="majorEastAsia"/>
        </w:rPr>
        <w:t xml:space="preserve">PHP adalah bahasa pemrograman server-side yang banyak digunakan untuk pengembangan aplikasi web dinamis. PHP pertama kali dikembangkan oleh Rasmus Lerdorf pada tahun 1994 dan terus berkembang hingga menjadi salah satu bahasa pemrograman web paling populer di dunia </w:t>
      </w:r>
      <w:sdt>
        <w:sdtPr>
          <w:rPr>
            <w:rFonts w:eastAsiaTheme="majorEastAsia"/>
            <w:color w:val="000000"/>
          </w:rPr>
          <w:tag w:val="MENDELEY_CITATION_v3_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"/>
          <w:id w:val="789401814"/>
          <w:placeholder>
            <w:docPart w:val="DefaultPlaceholder_-1854013440"/>
          </w:placeholder>
        </w:sdtPr>
        <w:sdtContent>
          <w:r w:rsidR="00A6211D" w:rsidRPr="00A6211D">
            <w:rPr>
              <w:rFonts w:eastAsiaTheme="majorEastAsia"/>
              <w:color w:val="000000"/>
            </w:rPr>
            <w:t>(PHP Group, 2023)</w:t>
          </w:r>
        </w:sdtContent>
      </w:sdt>
      <w:r w:rsidRPr="009C4C4E">
        <w:rPr>
          <w:rFonts w:eastAsiaTheme="majorEastAsia"/>
        </w:rPr>
        <w:t>. PHP bersifat open-source sehingga dapat digunakan secara gratis, mendukung berbagai sistem manajemen basis data seperti MySQL, PostgreSQL, dan SQLite, serta memiliki komunitas pengembang yang besar dengan dokumentasi yang lengkap.</w:t>
      </w:r>
    </w:p>
    <w:p w14:paraId="752A3F23" w14:textId="4A69D30F" w:rsidR="00AD6EED" w:rsidRPr="009C4C4E" w:rsidRDefault="00A2567B" w:rsidP="00A2567B">
      <w:pPr>
        <w:spacing w:line="360" w:lineRule="auto"/>
        <w:ind w:firstLine="567"/>
        <w:rPr>
          <w:rFonts w:eastAsiaTheme="majorEastAsia"/>
        </w:rPr>
      </w:pPr>
      <w:r w:rsidRPr="009C4C4E">
        <w:rPr>
          <w:rFonts w:eastAsiaTheme="majorEastAsia"/>
        </w:rPr>
        <w:t>PHP mendukung cara pemrograman berorientasi objek secara penuh, termasuk konsep-konsep pemrograman objek. Hal ini memungkinkan pengembang untuk menulis kode yang modular, terstruktur, dan mudah dikelola dalam skala proyek yang besar</w:t>
      </w:r>
      <w:r w:rsidR="00D423B6" w:rsidRPr="009C4C4E">
        <w:rPr>
          <w:rFonts w:eastAsiaTheme="majorEastAsia"/>
        </w:rPr>
        <w:t>.</w:t>
      </w:r>
    </w:p>
    <w:p w14:paraId="1DD2BEA9" w14:textId="050A44EF" w:rsidR="00AD6EED" w:rsidRPr="009C4C4E" w:rsidRDefault="00AD6EED" w:rsidP="003621FE">
      <w:pPr>
        <w:pStyle w:val="Heading3"/>
        <w:spacing w:after="0" w:line="360" w:lineRule="auto"/>
      </w:pPr>
      <w:bookmarkStart w:id="39" w:name="_Toc235179426"/>
      <w:r w:rsidRPr="009C4C4E">
        <w:t>2.2.</w:t>
      </w:r>
      <w:r w:rsidR="00BD4005" w:rsidRPr="009C4C4E">
        <w:t>20</w:t>
      </w:r>
      <w:r w:rsidRPr="009C4C4E">
        <w:t xml:space="preserve"> MySQL</w:t>
      </w:r>
      <w:bookmarkEnd w:id="39"/>
    </w:p>
    <w:p w14:paraId="0B7347F1" w14:textId="1258C8A8" w:rsidR="00D26A79" w:rsidRPr="009C4C4E" w:rsidRDefault="00D26A79" w:rsidP="00D26A79">
      <w:pPr>
        <w:spacing w:line="360" w:lineRule="auto"/>
        <w:rPr>
          <w:rFonts w:eastAsiaTheme="majorEastAsia"/>
        </w:rPr>
      </w:pPr>
      <w:r w:rsidRPr="009C4C4E">
        <w:rPr>
          <w:rFonts w:eastAsiaTheme="majorEastAsia"/>
        </w:rPr>
        <w:t xml:space="preserve">MySQL adalah Sistem Manajemen Basis Data Relasional open-source yang menggunakan Structured Query Language (SQL) untuk mengelola dan memanipulasi data. MySQL menjadi pilihan yang tepat karena mampu menangani aspek keamanan seperti pengaturan nama host, hak akses, dan kata sandi. Selain itu, MySQL memiliki performa tinggi dalam menangani operasi baca dan tulis data dalam jumlah besar </w:t>
      </w:r>
      <w:sdt>
        <w:sdtPr>
          <w:rPr>
            <w:rFonts w:eastAsiaTheme="majorEastAsia"/>
            <w:color w:val="000000"/>
          </w:rPr>
          <w:tag w:val="MENDELEY_CITATION_v3_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"/>
          <w:id w:val="136764637"/>
          <w:placeholder>
            <w:docPart w:val="DefaultPlaceholder_-1854013440"/>
          </w:placeholder>
        </w:sdtPr>
        <w:sdtContent>
          <w:r w:rsidR="00A6211D" w:rsidRPr="00A6211D">
            <w:rPr>
              <w:color w:val="000000"/>
            </w:rPr>
            <w:t>(Lim &amp; Silalahi, 2023)</w:t>
          </w:r>
        </w:sdtContent>
      </w:sdt>
      <w:r w:rsidRPr="009C4C4E">
        <w:rPr>
          <w:rFonts w:eastAsiaTheme="majorEastAsia"/>
        </w:rPr>
        <w:t>.</w:t>
      </w:r>
    </w:p>
    <w:p w14:paraId="609BB0B4" w14:textId="77777777" w:rsidR="00D26A79" w:rsidRPr="009C4C4E" w:rsidRDefault="00D26A79" w:rsidP="00D26A79">
      <w:pPr>
        <w:spacing w:line="360" w:lineRule="auto"/>
        <w:ind w:firstLine="567"/>
        <w:rPr>
          <w:rFonts w:eastAsiaTheme="majorEastAsia"/>
        </w:rPr>
      </w:pPr>
      <w:r w:rsidRPr="009C4C4E">
        <w:rPr>
          <w:rFonts w:eastAsiaTheme="majorEastAsia"/>
        </w:rPr>
        <w:t>MySQL mendukung berbagai fitur penting untuk pengembangan aplikasi modern, seperti transaction dan ACID compliance untuk menjaga integritas data, pengindeksan untuk mempercepat proses pencarian, batasan kunci asing untuk konsistensi relasi antar tabel, prosedur tersimpan dan pemicu untuk logika bisnis di level database, serta replication dan backup untuk keamanan data.</w:t>
      </w:r>
    </w:p>
    <w:p w14:paraId="2AA79918" w14:textId="748B1408" w:rsidR="003621FE" w:rsidRPr="009C4C4E" w:rsidRDefault="003621FE" w:rsidP="005E030B">
      <w:pPr>
        <w:pStyle w:val="Heading3"/>
        <w:spacing w:after="0" w:line="360" w:lineRule="auto"/>
      </w:pPr>
      <w:bookmarkStart w:id="40" w:name="_Toc235179427"/>
      <w:r w:rsidRPr="009C4C4E">
        <w:t>2.2.</w:t>
      </w:r>
      <w:r w:rsidR="00BD4005" w:rsidRPr="009C4C4E">
        <w:t>21</w:t>
      </w:r>
      <w:r w:rsidRPr="009C4C4E">
        <w:t xml:space="preserve"> Arsitektur Model-View-Controller (MVC)</w:t>
      </w:r>
      <w:bookmarkEnd w:id="40"/>
    </w:p>
    <w:p w14:paraId="6FF595AD" w14:textId="07B5BCEA" w:rsidR="00F4129B" w:rsidRPr="009C4C4E" w:rsidRDefault="00F4129B" w:rsidP="00F4129B">
      <w:pPr>
        <w:spacing w:line="360" w:lineRule="auto"/>
        <w:rPr>
          <w:rFonts w:eastAsiaTheme="majorEastAsia"/>
        </w:rPr>
      </w:pPr>
      <w:r w:rsidRPr="009C4C4E">
        <w:rPr>
          <w:rFonts w:eastAsiaTheme="majorEastAsia"/>
        </w:rPr>
        <w:t xml:space="preserve">Model-View-Controller (MVC) adalah pola arsitektur perangkat lunak yang membagi struktur aplikasi menjadi tiga komponen utama yang saling terpisah namun saling terhubung </w:t>
      </w:r>
      <w:sdt>
        <w:sdtPr>
          <w:rPr>
            <w:rFonts w:eastAsiaTheme="majorEastAsia"/>
            <w:color w:val="000000"/>
          </w:rPr>
          <w:tag w:val="MENDELEY_CITATION_v3_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"/>
          <w:id w:val="1871650506"/>
          <w:placeholder>
            <w:docPart w:val="DefaultPlaceholder_-1854013440"/>
          </w:placeholder>
        </w:sdtPr>
        <w:sdtContent>
          <w:r w:rsidR="00A6211D" w:rsidRPr="00A6211D">
            <w:rPr>
              <w:color w:val="000000"/>
            </w:rPr>
            <w:t>(Rosa &amp; Shalahuddin, 2018)</w:t>
          </w:r>
        </w:sdtContent>
      </w:sdt>
      <w:r w:rsidRPr="009C4C4E">
        <w:rPr>
          <w:rFonts w:eastAsiaTheme="majorEastAsia"/>
        </w:rPr>
        <w:t xml:space="preserve">. Pemisahan ini bertujuan </w:t>
      </w:r>
      <w:r w:rsidRPr="009C4C4E">
        <w:rPr>
          <w:rFonts w:eastAsiaTheme="majorEastAsia"/>
        </w:rPr>
        <w:lastRenderedPageBreak/>
        <w:t>untuk meningkatkan modularitas, memudahkan pengembangan secara paralel, dan mempermudah pemeliharaan kode di masa mendatang.</w:t>
      </w:r>
    </w:p>
    <w:p w14:paraId="3B7C091B" w14:textId="40631ED2" w:rsidR="00F4129B" w:rsidRPr="009C4C4E" w:rsidRDefault="00F4129B" w:rsidP="00F4129B">
      <w:pPr>
        <w:spacing w:line="360" w:lineRule="auto"/>
        <w:ind w:firstLine="567"/>
        <w:rPr>
          <w:rFonts w:eastAsiaTheme="majorEastAsia"/>
        </w:rPr>
      </w:pPr>
      <w:r w:rsidRPr="009C4C4E">
        <w:rPr>
          <w:rFonts w:eastAsiaTheme="majorEastAsia"/>
        </w:rPr>
        <w:t>Komponen Model bertanggung jawab terhadap pengelolaan data dan logika bisnis aplikasi, berinteraksi langsung dengan database untuk melakukan operasi seperti penyimpanan, pengambilan, pembaruan, dan penghapusan data. Pada framework Laravel, model diimplementasikan menggunakan Eloquent ORM yang memetakan setiap tabel database menjadi sebuah class PHP. Komponen View bertanggung jawab terhadap tampilan antarmuka pengguna, menerima data dari controller dan menyajikannya dalam format yang dapat dibaca melalui browser</w:t>
      </w:r>
      <w:r w:rsidR="003A50A5" w:rsidRPr="009C4C4E">
        <w:rPr>
          <w:rFonts w:eastAsiaTheme="majorEastAsia"/>
        </w:rPr>
        <w:t xml:space="preserve">, </w:t>
      </w:r>
      <w:r w:rsidRPr="009C4C4E">
        <w:rPr>
          <w:rFonts w:eastAsiaTheme="majorEastAsia"/>
        </w:rPr>
        <w:t>pada Laravel dikelola menggunakan Blade Template Engine. Sedangkan Controller berperan sebagai perantara yang menerima input dari pengguna melalui request HTTP, memproses logika bisnis dengan memanggil model yang sesuai, dan mengembalikan respons dalam bentuk view atau data.</w:t>
      </w:r>
    </w:p>
    <w:p w14:paraId="197D8BAB" w14:textId="621C5B7E" w:rsidR="003621FE" w:rsidRPr="009C4C4E" w:rsidRDefault="00F4129B" w:rsidP="00F4129B">
      <w:pPr>
        <w:spacing w:line="360" w:lineRule="auto"/>
        <w:ind w:firstLine="567"/>
        <w:rPr>
          <w:rFonts w:eastAsiaTheme="majorEastAsia"/>
        </w:rPr>
      </w:pPr>
      <w:r w:rsidRPr="009C4C4E">
        <w:rPr>
          <w:rFonts w:eastAsiaTheme="majorEastAsia"/>
        </w:rPr>
        <w:t>Arsitektur MVC memberikan separation of concerns yang jelas sehingga setiap komponen dapat dikembangkan dan diuji secara independen, memudahkan pengembangan secara tim karena masing-masing pengembang dapat bekerja pada komponen berbeda tanpa saling mengganggu, serta mempermudah pemeliharaan dan pengembangan fitur baru tanpa harus mengubah keseluruhan sistem</w:t>
      </w:r>
      <w:r w:rsidR="003621FE" w:rsidRPr="009C4C4E">
        <w:rPr>
          <w:rFonts w:eastAsiaTheme="majorEastAsia"/>
        </w:rPr>
        <w:t>.</w:t>
      </w:r>
    </w:p>
    <w:p w14:paraId="1DAB866B" w14:textId="21CE6C72" w:rsidR="005E030B" w:rsidRPr="009C4C4E" w:rsidRDefault="005E030B" w:rsidP="005E030B">
      <w:pPr>
        <w:pStyle w:val="Heading3"/>
        <w:spacing w:after="0" w:line="360" w:lineRule="auto"/>
      </w:pPr>
      <w:bookmarkStart w:id="41" w:name="_Toc235179428"/>
      <w:r w:rsidRPr="009C4C4E">
        <w:t>2.2.</w:t>
      </w:r>
      <w:r w:rsidR="00BD4005" w:rsidRPr="009C4C4E">
        <w:t>22</w:t>
      </w:r>
      <w:r w:rsidRPr="009C4C4E">
        <w:t xml:space="preserve"> Pemrograman Berorientasi Objek (PBO)</w:t>
      </w:r>
      <w:bookmarkEnd w:id="41"/>
    </w:p>
    <w:p w14:paraId="04D8763E" w14:textId="27A4B8FA" w:rsidR="00672273" w:rsidRPr="009C4C4E" w:rsidRDefault="00672273" w:rsidP="00672273">
      <w:pPr>
        <w:spacing w:line="360" w:lineRule="auto"/>
        <w:rPr>
          <w:rFonts w:eastAsiaTheme="majorEastAsia"/>
        </w:rPr>
      </w:pPr>
      <w:r w:rsidRPr="009C4C4E">
        <w:rPr>
          <w:rFonts w:eastAsiaTheme="majorEastAsia"/>
        </w:rPr>
        <w:t xml:space="preserve">Pemrograman Berorientasi Objek (PBO) atau Object-Oriented Programming (OOP) adalah cara pemrograman yang mengorganisasikan perangkat lunak ke dalam objek-objek yang terdiri atas data (atribut) dan perilaku (method) </w:t>
      </w:r>
      <w:sdt>
        <w:sdtPr>
          <w:rPr>
            <w:rFonts w:eastAsiaTheme="majorEastAsia"/>
            <w:color w:val="000000"/>
          </w:rPr>
          <w:tag w:val="MENDELEY_CITATION_v3_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"/>
          <w:id w:val="-1248343758"/>
          <w:placeholder>
            <w:docPart w:val="DefaultPlaceholder_-1854013440"/>
          </w:placeholder>
        </w:sdtPr>
        <w:sdtContent>
          <w:r w:rsidR="00A6211D" w:rsidRPr="00A6211D">
            <w:rPr>
              <w:color w:val="000000"/>
            </w:rPr>
            <w:t>(Rosa &amp; Shalahuddin, 2018)</w:t>
          </w:r>
        </w:sdtContent>
      </w:sdt>
      <w:r w:rsidRPr="009C4C4E">
        <w:rPr>
          <w:rFonts w:eastAsiaTheme="majorEastAsia"/>
        </w:rPr>
        <w:t>. PBO menjadi cara pemrograman yang dominan dalam pengembangan perangkat lunak modern karena mampu menggambarkan objek dunia nyata ke dalam struktur kode yang lebih mudah dipahami dan dikelola.</w:t>
      </w:r>
    </w:p>
    <w:p w14:paraId="7F3CDAA6" w14:textId="77777777" w:rsidR="00672273" w:rsidRPr="009C4C4E" w:rsidRDefault="00672273" w:rsidP="00672273">
      <w:pPr>
        <w:spacing w:line="360" w:lineRule="auto"/>
        <w:ind w:firstLine="567"/>
        <w:rPr>
          <w:rFonts w:eastAsiaTheme="majorEastAsia"/>
        </w:rPr>
      </w:pPr>
      <w:r w:rsidRPr="009C4C4E">
        <w:rPr>
          <w:rFonts w:eastAsiaTheme="majorEastAsia"/>
        </w:rPr>
        <w:t xml:space="preserve">PBO memiliki empat pilar utama. Encapsulation (Enkapsulasi) adalah konsep penyembunyian detail implementasi internal suatu objek dari dunia luar, sehingga objek hanya dapat diakses melalui antarmuka yang telah ditentukan dan melindungi data dari modifikasi yang tidak diinginkan. Inheritance (Pewarisan) adalah cara kerja yang memungkinkan suatu class untuk mewarisi atribut dan method dari class lain, sehingga mengurangi duplikasi kode dan mendukung penggunaan ulang komponen. Polymorphism (Polimorfisme) adalah </w:t>
      </w:r>
      <w:r w:rsidRPr="009C4C4E">
        <w:rPr>
          <w:rFonts w:eastAsiaTheme="majorEastAsia"/>
        </w:rPr>
        <w:lastRenderedPageBreak/>
        <w:t>kemampuan suatu objek untuk mengambil banyak bentuk, di mana method yang sama dapat memiliki perilaku yang berbeda tergantung pada class yang mengimplementasikannya. Abstraction (Abstraksi) adalah proses penyederhanaan kompleksitas dengan menampilkan hanya informasi yang relevan dan menyembunyikan detail yang tidak perlu, dapat diimplementasikan melalui abstract class atau interface.</w:t>
      </w:r>
    </w:p>
    <w:p w14:paraId="1EC34EAF" w14:textId="16FA4E59" w:rsidR="005E030B" w:rsidRPr="009C4C4E" w:rsidRDefault="00672273" w:rsidP="00FF4659">
      <w:pPr>
        <w:spacing w:line="360" w:lineRule="auto"/>
        <w:ind w:firstLine="567"/>
        <w:rPr>
          <w:rFonts w:eastAsiaTheme="majorEastAsia"/>
        </w:rPr>
      </w:pPr>
      <w:r w:rsidRPr="009C4C4E">
        <w:rPr>
          <w:rFonts w:eastAsiaTheme="majorEastAsia"/>
        </w:rPr>
        <w:t>Pada bahasa PHP dan framework Laravel, konsep-konsep pemrograman objek diterapkan secara luas—setiap model Eloquent merupakan class yang mewarisi class Model dasar, controller merupakan class yang menangani request HTTP, dan middleware merupakan class yang memproses request sebelum mencapai controller</w:t>
      </w:r>
      <w:r w:rsidR="005E030B" w:rsidRPr="009C4C4E">
        <w:rPr>
          <w:rFonts w:eastAsiaTheme="majorEastAsia"/>
        </w:rPr>
        <w:t>.</w:t>
      </w:r>
    </w:p>
    <w:p w14:paraId="2961BB25" w14:textId="3EDB2299" w:rsidR="00D423B6" w:rsidRPr="009C4C4E" w:rsidRDefault="00D423B6" w:rsidP="00D423B6">
      <w:pPr>
        <w:pStyle w:val="Heading3"/>
        <w:spacing w:after="0" w:line="360" w:lineRule="auto"/>
      </w:pPr>
      <w:bookmarkStart w:id="42" w:name="_Toc235179429"/>
      <w:r w:rsidRPr="009C4C4E">
        <w:t>2.2.</w:t>
      </w:r>
      <w:r w:rsidR="00450CFB" w:rsidRPr="009C4C4E">
        <w:t>2</w:t>
      </w:r>
      <w:r w:rsidR="00BD4005" w:rsidRPr="009C4C4E">
        <w:t>3</w:t>
      </w:r>
      <w:r w:rsidRPr="009C4C4E">
        <w:t xml:space="preserve"> Blade Template Engine</w:t>
      </w:r>
      <w:bookmarkEnd w:id="42"/>
    </w:p>
    <w:p w14:paraId="47194216" w14:textId="6DFD256B" w:rsidR="00D423B6" w:rsidRPr="009C4C4E" w:rsidRDefault="00F33C66" w:rsidP="00DE0898">
      <w:pPr>
        <w:spacing w:line="360" w:lineRule="auto"/>
        <w:rPr>
          <w:rFonts w:eastAsiaTheme="majorEastAsia"/>
        </w:rPr>
      </w:pPr>
      <w:r w:rsidRPr="009C4C4E">
        <w:rPr>
          <w:rFonts w:eastAsiaTheme="majorEastAsia"/>
        </w:rPr>
        <w:t xml:space="preserve">Blade adalah template engine bawaan Laravel yang menyediakan sintaks sederhana namun powerful untuk membuat tampilan antarmuka pengguna </w:t>
      </w:r>
      <w:sdt>
        <w:sdtPr>
          <w:rPr>
            <w:rFonts w:eastAsiaTheme="majorEastAsia"/>
            <w:color w:val="000000"/>
          </w:rPr>
          <w:tag w:val="MENDELEY_CITATION_v3_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"/>
          <w:id w:val="-1966881191"/>
          <w:placeholder>
            <w:docPart w:val="DefaultPlaceholder_-1854013440"/>
          </w:placeholder>
        </w:sdtPr>
        <w:sdtContent>
          <w:r w:rsidR="00A6211D" w:rsidRPr="00A6211D">
            <w:rPr>
              <w:rFonts w:eastAsiaTheme="majorEastAsia"/>
              <w:color w:val="000000"/>
            </w:rPr>
            <w:t>(Laravel, 2026)</w:t>
          </w:r>
        </w:sdtContent>
      </w:sdt>
      <w:r w:rsidRPr="009C4C4E">
        <w:rPr>
          <w:rFonts w:eastAsiaTheme="majorEastAsia"/>
        </w:rPr>
        <w:t>. Blade menggunakan sintaks khusus seperti {{ }} untuk menampilkan data dan @directive untuk struktur kontrol. Blade mendukung template inheritance sehingga layout dapat digunakan ulang, menyediakan komponen dan slot untuk membuat elemen antarmuka yang reusable, serta melakukan pengamanan otomatis pada output untuk mencegah serangan XSS. Blade juga terintegrasi langsung dengan framework Laravel tanpa konfigurasi tambahan, serta mendukung perintah kondisional seperti @if, @foreach, @switch, dan perintah khusus yang memungkinkan pengembang mendefinisikan sintaks template sesuai kebutuhan proyek</w:t>
      </w:r>
      <w:r w:rsidR="00D423B6" w:rsidRPr="009C4C4E">
        <w:rPr>
          <w:rFonts w:eastAsiaTheme="majorEastAsia"/>
        </w:rPr>
        <w:t>.</w:t>
      </w:r>
    </w:p>
    <w:p w14:paraId="2D6A0878" w14:textId="455E0E76" w:rsidR="00671C95" w:rsidRPr="009C4C4E" w:rsidRDefault="00671C95" w:rsidP="00671C95">
      <w:pPr>
        <w:pStyle w:val="Heading3"/>
        <w:spacing w:after="0" w:line="360" w:lineRule="auto"/>
      </w:pPr>
      <w:bookmarkStart w:id="43" w:name="_Toc235179430"/>
      <w:r w:rsidRPr="009C4C4E">
        <w:t>2.2.</w:t>
      </w:r>
      <w:r w:rsidR="00CE643F" w:rsidRPr="009C4C4E">
        <w:t>2</w:t>
      </w:r>
      <w:r w:rsidR="00BD4005" w:rsidRPr="009C4C4E">
        <w:t>4</w:t>
      </w:r>
      <w:r w:rsidRPr="009C4C4E">
        <w:t xml:space="preserve"> Livewire</w:t>
      </w:r>
      <w:bookmarkEnd w:id="43"/>
    </w:p>
    <w:p w14:paraId="354BF875" w14:textId="4B4E5C95" w:rsidR="00671C95" w:rsidRPr="009C4C4E" w:rsidRDefault="00AD1912" w:rsidP="00305B6D">
      <w:pPr>
        <w:spacing w:line="360" w:lineRule="auto"/>
        <w:rPr>
          <w:rFonts w:eastAsiaTheme="majorEastAsia"/>
        </w:rPr>
      </w:pPr>
      <w:r w:rsidRPr="009C4C4E">
        <w:rPr>
          <w:rFonts w:eastAsiaTheme="majorEastAsia"/>
        </w:rPr>
        <w:t xml:space="preserve">Livewire adalah framework full-stack untuk Laravel yang memungkinkan pembuatan antarmuka dinamis tanpa perlu menulis JavaScript secara langsung </w:t>
      </w:r>
      <w:sdt>
        <w:sdtPr>
          <w:rPr>
            <w:rFonts w:eastAsiaTheme="majorEastAsia"/>
            <w:color w:val="000000"/>
          </w:rPr>
          <w:tag w:val="MENDELEY_CITATION_v3_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"/>
          <w:id w:val="-1023164504"/>
          <w:placeholder>
            <w:docPart w:val="DefaultPlaceholder_-1854013440"/>
          </w:placeholder>
        </w:sdtPr>
        <w:sdtContent>
          <w:r w:rsidR="00A6211D" w:rsidRPr="00A6211D">
            <w:rPr>
              <w:rFonts w:eastAsiaTheme="majorEastAsia"/>
              <w:color w:val="000000"/>
            </w:rPr>
            <w:t>(Livewire, 2023)</w:t>
          </w:r>
        </w:sdtContent>
      </w:sdt>
      <w:r w:rsidRPr="009C4C4E">
        <w:rPr>
          <w:rFonts w:eastAsiaTheme="majorEastAsia"/>
        </w:rPr>
        <w:t>. Livewire menggunakan pendekatan server-side rendering dengan pembaruan real-time melalui AJAX</w:t>
      </w:r>
      <w:r w:rsidR="000929C7" w:rsidRPr="009C4C4E">
        <w:rPr>
          <w:rFonts w:eastAsiaTheme="majorEastAsia"/>
        </w:rPr>
        <w:t xml:space="preserve"> (</w:t>
      </w:r>
      <w:r w:rsidR="00305B6D" w:rsidRPr="009C4C4E">
        <w:rPr>
          <w:rFonts w:eastAsiaTheme="majorEastAsia"/>
        </w:rPr>
        <w:t>teknologi update tanpa reload halaman</w:t>
      </w:r>
      <w:r w:rsidR="000929C7" w:rsidRPr="009C4C4E">
        <w:rPr>
          <w:rFonts w:eastAsiaTheme="majorEastAsia"/>
        </w:rPr>
        <w:t>)</w:t>
      </w:r>
      <w:r w:rsidR="00305B6D" w:rsidRPr="009C4C4E">
        <w:rPr>
          <w:rFonts w:eastAsiaTheme="majorEastAsia"/>
        </w:rPr>
        <w:t>,</w:t>
      </w:r>
      <w:r w:rsidRPr="009C4C4E">
        <w:rPr>
          <w:rFonts w:eastAsiaTheme="majorEastAsia"/>
        </w:rPr>
        <w:t xml:space="preserve"> sehingga pengembang dapat membangun komponen interaktif menggunakan PHP. </w:t>
      </w:r>
      <w:r w:rsidR="00305B6D" w:rsidRPr="009C4C4E">
        <w:rPr>
          <w:rFonts w:eastAsiaTheme="majorEastAsia"/>
        </w:rPr>
        <w:t xml:space="preserve">Keunggulan utama Livewire adalah tidak memerlukan API backend terpisah karena berjalan di atas Laravel, sehingga sangat cocok untuk membangun komponen interaktif pada dashboard seperti notifikasi, pembaruan status, dan tabel data yang </w:t>
      </w:r>
      <w:r w:rsidR="00305B6D" w:rsidRPr="009C4C4E">
        <w:rPr>
          <w:rFonts w:eastAsiaTheme="majorEastAsia"/>
        </w:rPr>
        <w:lastRenderedPageBreak/>
        <w:t>perlu di-refresh secara berkala tanpa memerlukan pengetahuan mendalam tentang JavaScript atau framework frontend seperti React atau Vue</w:t>
      </w:r>
      <w:r w:rsidR="00671C95" w:rsidRPr="009C4C4E">
        <w:rPr>
          <w:rFonts w:eastAsiaTheme="majorEastAsia"/>
        </w:rPr>
        <w:t>.</w:t>
      </w:r>
    </w:p>
    <w:p w14:paraId="4E304BA0" w14:textId="1792520C" w:rsidR="003A5BBC" w:rsidRPr="009C4C4E" w:rsidRDefault="003A5BBC" w:rsidP="003A5BBC">
      <w:pPr>
        <w:pStyle w:val="Heading3"/>
        <w:spacing w:after="0" w:line="360" w:lineRule="auto"/>
      </w:pPr>
      <w:bookmarkStart w:id="44" w:name="_Toc235179431"/>
      <w:r w:rsidRPr="004C446A">
        <w:t>2.2.</w:t>
      </w:r>
      <w:r w:rsidR="00CE643F" w:rsidRPr="004C446A">
        <w:t>2</w:t>
      </w:r>
      <w:r w:rsidR="00BD4005" w:rsidRPr="004C446A">
        <w:t>5</w:t>
      </w:r>
      <w:r w:rsidRPr="004C446A">
        <w:t xml:space="preserve"> </w:t>
      </w:r>
      <w:r w:rsidR="004C446A">
        <w:t>Bootstrap</w:t>
      </w:r>
      <w:bookmarkEnd w:id="44"/>
    </w:p>
    <w:p w14:paraId="06A1B3C7" w14:textId="07709AFC" w:rsidR="004C446A" w:rsidRPr="004C446A" w:rsidRDefault="004C446A" w:rsidP="004C446A">
      <w:pPr>
        <w:spacing w:line="360" w:lineRule="auto"/>
        <w:ind w:firstLine="567"/>
        <w:rPr>
          <w:rFonts w:eastAsiaTheme="majorEastAsia"/>
          <w:lang w:val="en-ID"/>
        </w:rPr>
      </w:pPr>
      <w:r w:rsidRPr="004C446A">
        <w:rPr>
          <w:rFonts w:eastAsiaTheme="majorEastAsia"/>
          <w:lang w:val="en-ID"/>
        </w:rPr>
        <w:t xml:space="preserve">Bootstrap </w:t>
      </w:r>
      <w:proofErr w:type="spellStart"/>
      <w:r w:rsidRPr="004C446A">
        <w:rPr>
          <w:rFonts w:eastAsiaTheme="majorEastAsia"/>
          <w:lang w:val="en-ID"/>
        </w:rPr>
        <w:t>adalah</w:t>
      </w:r>
      <w:proofErr w:type="spellEnd"/>
      <w:r w:rsidRPr="004C446A">
        <w:rPr>
          <w:rFonts w:eastAsiaTheme="majorEastAsia"/>
          <w:lang w:val="en-ID"/>
        </w:rPr>
        <w:t xml:space="preserve"> framework CSS </w:t>
      </w:r>
      <w:proofErr w:type="spellStart"/>
      <w:r w:rsidRPr="004C446A">
        <w:rPr>
          <w:rFonts w:eastAsiaTheme="majorEastAsia"/>
          <w:lang w:val="en-ID"/>
        </w:rPr>
        <w:t>berbasis</w:t>
      </w:r>
      <w:proofErr w:type="spellEnd"/>
      <w:r w:rsidRPr="004C446A">
        <w:rPr>
          <w:rFonts w:eastAsiaTheme="majorEastAsia"/>
          <w:lang w:val="en-ID"/>
        </w:rPr>
        <w:t xml:space="preserve"> </w:t>
      </w:r>
      <w:proofErr w:type="spellStart"/>
      <w:r w:rsidRPr="004C446A">
        <w:rPr>
          <w:rFonts w:eastAsiaTheme="majorEastAsia"/>
          <w:lang w:val="en-ID"/>
        </w:rPr>
        <w:t>komponen</w:t>
      </w:r>
      <w:proofErr w:type="spellEnd"/>
      <w:r w:rsidRPr="004C446A">
        <w:rPr>
          <w:rFonts w:eastAsiaTheme="majorEastAsia"/>
          <w:lang w:val="en-ID"/>
        </w:rPr>
        <w:t xml:space="preserve"> (component-based) yang </w:t>
      </w:r>
      <w:proofErr w:type="spellStart"/>
      <w:r w:rsidRPr="004C446A">
        <w:rPr>
          <w:rFonts w:eastAsiaTheme="majorEastAsia"/>
          <w:lang w:val="en-ID"/>
        </w:rPr>
        <w:t>menyediakan</w:t>
      </w:r>
      <w:proofErr w:type="spellEnd"/>
      <w:r w:rsidRPr="004C446A">
        <w:rPr>
          <w:rFonts w:eastAsiaTheme="majorEastAsia"/>
          <w:lang w:val="en-ID"/>
        </w:rPr>
        <w:t xml:space="preserve"> </w:t>
      </w:r>
      <w:proofErr w:type="spellStart"/>
      <w:r w:rsidRPr="004C446A">
        <w:rPr>
          <w:rFonts w:eastAsiaTheme="majorEastAsia"/>
          <w:lang w:val="en-ID"/>
        </w:rPr>
        <w:t>kumpulan</w:t>
      </w:r>
      <w:proofErr w:type="spellEnd"/>
      <w:r w:rsidRPr="004C446A">
        <w:rPr>
          <w:rFonts w:eastAsiaTheme="majorEastAsia"/>
          <w:lang w:val="en-ID"/>
        </w:rPr>
        <w:t xml:space="preserve"> </w:t>
      </w:r>
      <w:proofErr w:type="spellStart"/>
      <w:r w:rsidRPr="004C446A">
        <w:rPr>
          <w:rFonts w:eastAsiaTheme="majorEastAsia"/>
          <w:lang w:val="en-ID"/>
        </w:rPr>
        <w:t>elemen</w:t>
      </w:r>
      <w:proofErr w:type="spellEnd"/>
      <w:r w:rsidRPr="004C446A">
        <w:rPr>
          <w:rFonts w:eastAsiaTheme="majorEastAsia"/>
          <w:lang w:val="en-ID"/>
        </w:rPr>
        <w:t xml:space="preserve"> </w:t>
      </w:r>
      <w:proofErr w:type="spellStart"/>
      <w:r w:rsidRPr="004C446A">
        <w:rPr>
          <w:rFonts w:eastAsiaTheme="majorEastAsia"/>
          <w:lang w:val="en-ID"/>
        </w:rPr>
        <w:t>antarmuka</w:t>
      </w:r>
      <w:proofErr w:type="spellEnd"/>
      <w:r w:rsidRPr="004C446A">
        <w:rPr>
          <w:rFonts w:eastAsiaTheme="majorEastAsia"/>
          <w:lang w:val="en-ID"/>
        </w:rPr>
        <w:t xml:space="preserve"> </w:t>
      </w:r>
      <w:proofErr w:type="spellStart"/>
      <w:r w:rsidRPr="004C446A">
        <w:rPr>
          <w:rFonts w:eastAsiaTheme="majorEastAsia"/>
          <w:lang w:val="en-ID"/>
        </w:rPr>
        <w:t>siap</w:t>
      </w:r>
      <w:proofErr w:type="spellEnd"/>
      <w:r w:rsidRPr="004C446A">
        <w:rPr>
          <w:rFonts w:eastAsiaTheme="majorEastAsia"/>
          <w:lang w:val="en-ID"/>
        </w:rPr>
        <w:t xml:space="preserve"> </w:t>
      </w:r>
      <w:proofErr w:type="spellStart"/>
      <w:r w:rsidRPr="004C446A">
        <w:rPr>
          <w:rFonts w:eastAsiaTheme="majorEastAsia"/>
          <w:lang w:val="en-ID"/>
        </w:rPr>
        <w:t>pakai</w:t>
      </w:r>
      <w:proofErr w:type="spellEnd"/>
      <w:r w:rsidRPr="004C446A">
        <w:rPr>
          <w:rFonts w:eastAsiaTheme="majorEastAsia"/>
          <w:lang w:val="en-ID"/>
        </w:rPr>
        <w:t xml:space="preserve"> </w:t>
      </w:r>
      <w:proofErr w:type="spellStart"/>
      <w:r w:rsidRPr="004C446A">
        <w:rPr>
          <w:rFonts w:eastAsiaTheme="majorEastAsia"/>
          <w:lang w:val="en-ID"/>
        </w:rPr>
        <w:t>seperti</w:t>
      </w:r>
      <w:proofErr w:type="spellEnd"/>
      <w:r w:rsidRPr="004C446A">
        <w:rPr>
          <w:rFonts w:eastAsiaTheme="majorEastAsia"/>
          <w:lang w:val="en-ID"/>
        </w:rPr>
        <w:t xml:space="preserve"> button, card, navbar, modal, dan form </w:t>
      </w:r>
      <w:proofErr w:type="spellStart"/>
      <w:r w:rsidRPr="004C446A">
        <w:rPr>
          <w:rFonts w:eastAsiaTheme="majorEastAsia"/>
          <w:lang w:val="en-ID"/>
        </w:rPr>
        <w:t>untuk</w:t>
      </w:r>
      <w:proofErr w:type="spellEnd"/>
      <w:r w:rsidRPr="004C446A">
        <w:rPr>
          <w:rFonts w:eastAsiaTheme="majorEastAsia"/>
          <w:lang w:val="en-ID"/>
        </w:rPr>
        <w:t xml:space="preserve"> </w:t>
      </w:r>
      <w:proofErr w:type="spellStart"/>
      <w:r w:rsidRPr="004C446A">
        <w:rPr>
          <w:rFonts w:eastAsiaTheme="majorEastAsia"/>
          <w:lang w:val="en-ID"/>
        </w:rPr>
        <w:t>mempercepat</w:t>
      </w:r>
      <w:proofErr w:type="spellEnd"/>
      <w:r w:rsidRPr="004C446A">
        <w:rPr>
          <w:rFonts w:eastAsiaTheme="majorEastAsia"/>
          <w:lang w:val="en-ID"/>
        </w:rPr>
        <w:t xml:space="preserve"> proses </w:t>
      </w:r>
      <w:proofErr w:type="spellStart"/>
      <w:r w:rsidRPr="004C446A">
        <w:rPr>
          <w:rFonts w:eastAsiaTheme="majorEastAsia"/>
          <w:lang w:val="en-ID"/>
        </w:rPr>
        <w:t>pengembangan</w:t>
      </w:r>
      <w:proofErr w:type="spellEnd"/>
      <w:r w:rsidRPr="004C446A">
        <w:rPr>
          <w:rFonts w:eastAsiaTheme="majorEastAsia"/>
          <w:lang w:val="en-ID"/>
        </w:rPr>
        <w:t xml:space="preserve"> </w:t>
      </w:r>
      <w:proofErr w:type="spellStart"/>
      <w:r w:rsidRPr="004C446A">
        <w:rPr>
          <w:rFonts w:eastAsiaTheme="majorEastAsia"/>
          <w:lang w:val="en-ID"/>
        </w:rPr>
        <w:t>tampilan</w:t>
      </w:r>
      <w:proofErr w:type="spellEnd"/>
      <w:r w:rsidRPr="004C446A">
        <w:rPr>
          <w:rFonts w:eastAsiaTheme="majorEastAsia"/>
          <w:lang w:val="en-ID"/>
        </w:rPr>
        <w:t xml:space="preserve"> web </w:t>
      </w:r>
      <w:sdt>
        <w:sdtPr>
          <w:rPr>
            <w:rFonts w:eastAsiaTheme="majorEastAsia"/>
            <w:color w:val="000000"/>
            <w:lang w:val="en-ID"/>
          </w:rPr>
          <w:tag w:val="MENDELEY_CITATION_v3_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"/>
          <w:id w:val="1593589956"/>
          <w:placeholder>
            <w:docPart w:val="DefaultPlaceholder_-1854013440"/>
          </w:placeholder>
        </w:sdtPr>
        <w:sdtContent>
          <w:r w:rsidR="00A6211D" w:rsidRPr="00A6211D">
            <w:rPr>
              <w:rFonts w:eastAsiaTheme="majorEastAsia"/>
              <w:color w:val="000000"/>
              <w:lang w:val="en-ID"/>
            </w:rPr>
            <w:t>(Bootstrap Team, 2026)</w:t>
          </w:r>
        </w:sdtContent>
      </w:sdt>
      <w:r w:rsidRPr="004C446A">
        <w:rPr>
          <w:rFonts w:eastAsiaTheme="majorEastAsia"/>
          <w:lang w:val="en-ID"/>
        </w:rPr>
        <w:t xml:space="preserve">. </w:t>
      </w:r>
      <w:proofErr w:type="spellStart"/>
      <w:r w:rsidRPr="004C446A">
        <w:rPr>
          <w:rFonts w:eastAsiaTheme="majorEastAsia"/>
          <w:lang w:val="en-ID"/>
        </w:rPr>
        <w:t>Berbeda</w:t>
      </w:r>
      <w:proofErr w:type="spellEnd"/>
      <w:r w:rsidRPr="004C446A">
        <w:rPr>
          <w:rFonts w:eastAsiaTheme="majorEastAsia"/>
          <w:lang w:val="en-ID"/>
        </w:rPr>
        <w:t xml:space="preserve"> </w:t>
      </w:r>
      <w:proofErr w:type="spellStart"/>
      <w:r w:rsidRPr="004C446A">
        <w:rPr>
          <w:rFonts w:eastAsiaTheme="majorEastAsia"/>
          <w:lang w:val="en-ID"/>
        </w:rPr>
        <w:t>dengan</w:t>
      </w:r>
      <w:proofErr w:type="spellEnd"/>
      <w:r w:rsidRPr="004C446A">
        <w:rPr>
          <w:rFonts w:eastAsiaTheme="majorEastAsia"/>
          <w:lang w:val="en-ID"/>
        </w:rPr>
        <w:t xml:space="preserve"> framework utility-first </w:t>
      </w:r>
      <w:proofErr w:type="spellStart"/>
      <w:r w:rsidRPr="004C446A">
        <w:rPr>
          <w:rFonts w:eastAsiaTheme="majorEastAsia"/>
          <w:lang w:val="en-ID"/>
        </w:rPr>
        <w:t>seperti</w:t>
      </w:r>
      <w:proofErr w:type="spellEnd"/>
      <w:r w:rsidRPr="004C446A">
        <w:rPr>
          <w:rFonts w:eastAsiaTheme="majorEastAsia"/>
          <w:lang w:val="en-ID"/>
        </w:rPr>
        <w:t xml:space="preserve"> Tailwind CSS yang </w:t>
      </w:r>
      <w:proofErr w:type="spellStart"/>
      <w:r w:rsidRPr="004C446A">
        <w:rPr>
          <w:rFonts w:eastAsiaTheme="majorEastAsia"/>
          <w:lang w:val="en-ID"/>
        </w:rPr>
        <w:t>mengharuskan</w:t>
      </w:r>
      <w:proofErr w:type="spellEnd"/>
      <w:r w:rsidRPr="004C446A">
        <w:rPr>
          <w:rFonts w:eastAsiaTheme="majorEastAsia"/>
          <w:lang w:val="en-ID"/>
        </w:rPr>
        <w:t xml:space="preserve"> </w:t>
      </w:r>
      <w:proofErr w:type="spellStart"/>
      <w:r w:rsidRPr="004C446A">
        <w:rPr>
          <w:rFonts w:eastAsiaTheme="majorEastAsia"/>
          <w:lang w:val="en-ID"/>
        </w:rPr>
        <w:t>pengembang</w:t>
      </w:r>
      <w:proofErr w:type="spellEnd"/>
      <w:r w:rsidRPr="004C446A">
        <w:rPr>
          <w:rFonts w:eastAsiaTheme="majorEastAsia"/>
          <w:lang w:val="en-ID"/>
        </w:rPr>
        <w:t xml:space="preserve"> </w:t>
      </w:r>
      <w:proofErr w:type="spellStart"/>
      <w:r w:rsidRPr="004C446A">
        <w:rPr>
          <w:rFonts w:eastAsiaTheme="majorEastAsia"/>
          <w:lang w:val="en-ID"/>
        </w:rPr>
        <w:t>menyusun</w:t>
      </w:r>
      <w:proofErr w:type="spellEnd"/>
      <w:r w:rsidRPr="004C446A">
        <w:rPr>
          <w:rFonts w:eastAsiaTheme="majorEastAsia"/>
          <w:lang w:val="en-ID"/>
        </w:rPr>
        <w:t xml:space="preserve"> </w:t>
      </w:r>
      <w:proofErr w:type="spellStart"/>
      <w:r w:rsidRPr="004C446A">
        <w:rPr>
          <w:rFonts w:eastAsiaTheme="majorEastAsia"/>
          <w:lang w:val="en-ID"/>
        </w:rPr>
        <w:t>kelas</w:t>
      </w:r>
      <w:proofErr w:type="spellEnd"/>
      <w:r w:rsidRPr="004C446A">
        <w:rPr>
          <w:rFonts w:eastAsiaTheme="majorEastAsia"/>
          <w:lang w:val="en-ID"/>
        </w:rPr>
        <w:t xml:space="preserve"> </w:t>
      </w:r>
      <w:proofErr w:type="spellStart"/>
      <w:r w:rsidRPr="004C446A">
        <w:rPr>
          <w:rFonts w:eastAsiaTheme="majorEastAsia"/>
          <w:lang w:val="en-ID"/>
        </w:rPr>
        <w:t>utilitas</w:t>
      </w:r>
      <w:proofErr w:type="spellEnd"/>
      <w:r w:rsidRPr="004C446A">
        <w:rPr>
          <w:rFonts w:eastAsiaTheme="majorEastAsia"/>
          <w:lang w:val="en-ID"/>
        </w:rPr>
        <w:t xml:space="preserve"> </w:t>
      </w:r>
      <w:proofErr w:type="spellStart"/>
      <w:r w:rsidRPr="004C446A">
        <w:rPr>
          <w:rFonts w:eastAsiaTheme="majorEastAsia"/>
          <w:lang w:val="en-ID"/>
        </w:rPr>
        <w:t>satu</w:t>
      </w:r>
      <w:proofErr w:type="spellEnd"/>
      <w:r w:rsidRPr="004C446A">
        <w:rPr>
          <w:rFonts w:eastAsiaTheme="majorEastAsia"/>
          <w:lang w:val="en-ID"/>
        </w:rPr>
        <w:t xml:space="preserve"> per </w:t>
      </w:r>
      <w:proofErr w:type="spellStart"/>
      <w:r w:rsidRPr="004C446A">
        <w:rPr>
          <w:rFonts w:eastAsiaTheme="majorEastAsia"/>
          <w:lang w:val="en-ID"/>
        </w:rPr>
        <w:t>satu</w:t>
      </w:r>
      <w:proofErr w:type="spellEnd"/>
      <w:r w:rsidRPr="004C446A">
        <w:rPr>
          <w:rFonts w:eastAsiaTheme="majorEastAsia"/>
          <w:lang w:val="en-ID"/>
        </w:rPr>
        <w:t xml:space="preserve"> </w:t>
      </w:r>
      <w:proofErr w:type="spellStart"/>
      <w:r w:rsidRPr="004C446A">
        <w:rPr>
          <w:rFonts w:eastAsiaTheme="majorEastAsia"/>
          <w:lang w:val="en-ID"/>
        </w:rPr>
        <w:t>untuk</w:t>
      </w:r>
      <w:proofErr w:type="spellEnd"/>
      <w:r w:rsidRPr="004C446A">
        <w:rPr>
          <w:rFonts w:eastAsiaTheme="majorEastAsia"/>
          <w:lang w:val="en-ID"/>
        </w:rPr>
        <w:t xml:space="preserve"> </w:t>
      </w:r>
      <w:proofErr w:type="spellStart"/>
      <w:r w:rsidRPr="004C446A">
        <w:rPr>
          <w:rFonts w:eastAsiaTheme="majorEastAsia"/>
          <w:lang w:val="en-ID"/>
        </w:rPr>
        <w:t>membentuk</w:t>
      </w:r>
      <w:proofErr w:type="spellEnd"/>
      <w:r w:rsidRPr="004C446A">
        <w:rPr>
          <w:rFonts w:eastAsiaTheme="majorEastAsia"/>
          <w:lang w:val="en-ID"/>
        </w:rPr>
        <w:t xml:space="preserve"> </w:t>
      </w:r>
      <w:proofErr w:type="spellStart"/>
      <w:r w:rsidRPr="004C446A">
        <w:rPr>
          <w:rFonts w:eastAsiaTheme="majorEastAsia"/>
          <w:lang w:val="en-ID"/>
        </w:rPr>
        <w:t>tampilan</w:t>
      </w:r>
      <w:proofErr w:type="spellEnd"/>
      <w:r w:rsidRPr="004C446A">
        <w:rPr>
          <w:rFonts w:eastAsiaTheme="majorEastAsia"/>
          <w:lang w:val="en-ID"/>
        </w:rPr>
        <w:t xml:space="preserve">, Bootstrap </w:t>
      </w:r>
      <w:proofErr w:type="spellStart"/>
      <w:r w:rsidRPr="004C446A">
        <w:rPr>
          <w:rFonts w:eastAsiaTheme="majorEastAsia"/>
          <w:lang w:val="en-ID"/>
        </w:rPr>
        <w:t>menyediakan</w:t>
      </w:r>
      <w:proofErr w:type="spellEnd"/>
      <w:r w:rsidRPr="004C446A">
        <w:rPr>
          <w:rFonts w:eastAsiaTheme="majorEastAsia"/>
          <w:lang w:val="en-ID"/>
        </w:rPr>
        <w:t xml:space="preserve"> </w:t>
      </w:r>
      <w:proofErr w:type="spellStart"/>
      <w:r w:rsidRPr="004C446A">
        <w:rPr>
          <w:rFonts w:eastAsiaTheme="majorEastAsia"/>
          <w:lang w:val="en-ID"/>
        </w:rPr>
        <w:t>komponen</w:t>
      </w:r>
      <w:proofErr w:type="spellEnd"/>
      <w:r w:rsidRPr="004C446A">
        <w:rPr>
          <w:rFonts w:eastAsiaTheme="majorEastAsia"/>
          <w:lang w:val="en-ID"/>
        </w:rPr>
        <w:t xml:space="preserve"> dan </w:t>
      </w:r>
      <w:proofErr w:type="spellStart"/>
      <w:r w:rsidRPr="004C446A">
        <w:rPr>
          <w:rFonts w:eastAsiaTheme="majorEastAsia"/>
          <w:lang w:val="en-ID"/>
        </w:rPr>
        <w:t>pola</w:t>
      </w:r>
      <w:proofErr w:type="spellEnd"/>
      <w:r w:rsidRPr="004C446A">
        <w:rPr>
          <w:rFonts w:eastAsiaTheme="majorEastAsia"/>
          <w:lang w:val="en-ID"/>
        </w:rPr>
        <w:t xml:space="preserve"> </w:t>
      </w:r>
      <w:proofErr w:type="spellStart"/>
      <w:r w:rsidRPr="004C446A">
        <w:rPr>
          <w:rFonts w:eastAsiaTheme="majorEastAsia"/>
          <w:lang w:val="en-ID"/>
        </w:rPr>
        <w:t>desain</w:t>
      </w:r>
      <w:proofErr w:type="spellEnd"/>
      <w:r w:rsidRPr="004C446A">
        <w:rPr>
          <w:rFonts w:eastAsiaTheme="majorEastAsia"/>
          <w:lang w:val="en-ID"/>
        </w:rPr>
        <w:t xml:space="preserve"> yang </w:t>
      </w:r>
      <w:proofErr w:type="spellStart"/>
      <w:r w:rsidRPr="004C446A">
        <w:rPr>
          <w:rFonts w:eastAsiaTheme="majorEastAsia"/>
          <w:lang w:val="en-ID"/>
        </w:rPr>
        <w:t>sudah</w:t>
      </w:r>
      <w:proofErr w:type="spellEnd"/>
      <w:r w:rsidRPr="004C446A">
        <w:rPr>
          <w:rFonts w:eastAsiaTheme="majorEastAsia"/>
          <w:lang w:val="en-ID"/>
        </w:rPr>
        <w:t xml:space="preserve"> </w:t>
      </w:r>
      <w:proofErr w:type="spellStart"/>
      <w:r w:rsidRPr="004C446A">
        <w:rPr>
          <w:rFonts w:eastAsiaTheme="majorEastAsia"/>
          <w:lang w:val="en-ID"/>
        </w:rPr>
        <w:t>jadi</w:t>
      </w:r>
      <w:proofErr w:type="spellEnd"/>
      <w:r w:rsidRPr="004C446A">
        <w:rPr>
          <w:rFonts w:eastAsiaTheme="majorEastAsia"/>
          <w:lang w:val="en-ID"/>
        </w:rPr>
        <w:t xml:space="preserve"> </w:t>
      </w:r>
      <w:proofErr w:type="spellStart"/>
      <w:r w:rsidRPr="004C446A">
        <w:rPr>
          <w:rFonts w:eastAsiaTheme="majorEastAsia"/>
          <w:lang w:val="en-ID"/>
        </w:rPr>
        <w:t>sehingga</w:t>
      </w:r>
      <w:proofErr w:type="spellEnd"/>
      <w:r w:rsidRPr="004C446A">
        <w:rPr>
          <w:rFonts w:eastAsiaTheme="majorEastAsia"/>
          <w:lang w:val="en-ID"/>
        </w:rPr>
        <w:t xml:space="preserve"> </w:t>
      </w:r>
      <w:proofErr w:type="spellStart"/>
      <w:r w:rsidRPr="004C446A">
        <w:rPr>
          <w:rFonts w:eastAsiaTheme="majorEastAsia"/>
          <w:lang w:val="en-ID"/>
        </w:rPr>
        <w:t>pengembang</w:t>
      </w:r>
      <w:proofErr w:type="spellEnd"/>
      <w:r w:rsidRPr="004C446A">
        <w:rPr>
          <w:rFonts w:eastAsiaTheme="majorEastAsia"/>
          <w:lang w:val="en-ID"/>
        </w:rPr>
        <w:t xml:space="preserve"> </w:t>
      </w:r>
      <w:proofErr w:type="spellStart"/>
      <w:r w:rsidRPr="004C446A">
        <w:rPr>
          <w:rFonts w:eastAsiaTheme="majorEastAsia"/>
          <w:lang w:val="en-ID"/>
        </w:rPr>
        <w:t>dapat</w:t>
      </w:r>
      <w:proofErr w:type="spellEnd"/>
      <w:r w:rsidRPr="004C446A">
        <w:rPr>
          <w:rFonts w:eastAsiaTheme="majorEastAsia"/>
          <w:lang w:val="en-ID"/>
        </w:rPr>
        <w:t xml:space="preserve"> </w:t>
      </w:r>
      <w:proofErr w:type="spellStart"/>
      <w:r w:rsidRPr="004C446A">
        <w:rPr>
          <w:rFonts w:eastAsiaTheme="majorEastAsia"/>
          <w:lang w:val="en-ID"/>
        </w:rPr>
        <w:t>langsung</w:t>
      </w:r>
      <w:proofErr w:type="spellEnd"/>
      <w:r w:rsidRPr="004C446A">
        <w:rPr>
          <w:rFonts w:eastAsiaTheme="majorEastAsia"/>
          <w:lang w:val="en-ID"/>
        </w:rPr>
        <w:t xml:space="preserve"> </w:t>
      </w:r>
      <w:proofErr w:type="spellStart"/>
      <w:r w:rsidRPr="004C446A">
        <w:rPr>
          <w:rFonts w:eastAsiaTheme="majorEastAsia"/>
          <w:lang w:val="en-ID"/>
        </w:rPr>
        <w:t>menggunakan</w:t>
      </w:r>
      <w:proofErr w:type="spellEnd"/>
      <w:r w:rsidRPr="004C446A">
        <w:rPr>
          <w:rFonts w:eastAsiaTheme="majorEastAsia"/>
          <w:lang w:val="en-ID"/>
        </w:rPr>
        <w:t xml:space="preserve"> </w:t>
      </w:r>
      <w:proofErr w:type="spellStart"/>
      <w:r w:rsidRPr="004C446A">
        <w:rPr>
          <w:rFonts w:eastAsiaTheme="majorEastAsia"/>
          <w:lang w:val="en-ID"/>
        </w:rPr>
        <w:t>struktur</w:t>
      </w:r>
      <w:proofErr w:type="spellEnd"/>
      <w:r w:rsidRPr="004C446A">
        <w:rPr>
          <w:rFonts w:eastAsiaTheme="majorEastAsia"/>
          <w:lang w:val="en-ID"/>
        </w:rPr>
        <w:t xml:space="preserve"> HTML dan </w:t>
      </w:r>
      <w:proofErr w:type="spellStart"/>
      <w:r w:rsidRPr="004C446A">
        <w:rPr>
          <w:rFonts w:eastAsiaTheme="majorEastAsia"/>
          <w:lang w:val="en-ID"/>
        </w:rPr>
        <w:t>kelas</w:t>
      </w:r>
      <w:proofErr w:type="spellEnd"/>
      <w:r w:rsidRPr="004C446A">
        <w:rPr>
          <w:rFonts w:eastAsiaTheme="majorEastAsia"/>
          <w:lang w:val="en-ID"/>
        </w:rPr>
        <w:t xml:space="preserve"> </w:t>
      </w:r>
      <w:proofErr w:type="spellStart"/>
      <w:r w:rsidRPr="004C446A">
        <w:rPr>
          <w:rFonts w:eastAsiaTheme="majorEastAsia"/>
          <w:lang w:val="en-ID"/>
        </w:rPr>
        <w:t>bawaan</w:t>
      </w:r>
      <w:proofErr w:type="spellEnd"/>
      <w:r w:rsidRPr="004C446A">
        <w:rPr>
          <w:rFonts w:eastAsiaTheme="majorEastAsia"/>
          <w:lang w:val="en-ID"/>
        </w:rPr>
        <w:t xml:space="preserve"> </w:t>
      </w:r>
      <w:proofErr w:type="spellStart"/>
      <w:r w:rsidRPr="004C446A">
        <w:rPr>
          <w:rFonts w:eastAsiaTheme="majorEastAsia"/>
          <w:lang w:val="en-ID"/>
        </w:rPr>
        <w:t>tanpa</w:t>
      </w:r>
      <w:proofErr w:type="spellEnd"/>
      <w:r w:rsidRPr="004C446A">
        <w:rPr>
          <w:rFonts w:eastAsiaTheme="majorEastAsia"/>
          <w:lang w:val="en-ID"/>
        </w:rPr>
        <w:t xml:space="preserve"> </w:t>
      </w:r>
      <w:proofErr w:type="spellStart"/>
      <w:r w:rsidRPr="004C446A">
        <w:rPr>
          <w:rFonts w:eastAsiaTheme="majorEastAsia"/>
          <w:lang w:val="en-ID"/>
        </w:rPr>
        <w:t>perlu</w:t>
      </w:r>
      <w:proofErr w:type="spellEnd"/>
      <w:r w:rsidRPr="004C446A">
        <w:rPr>
          <w:rFonts w:eastAsiaTheme="majorEastAsia"/>
          <w:lang w:val="en-ID"/>
        </w:rPr>
        <w:t xml:space="preserve"> </w:t>
      </w:r>
      <w:proofErr w:type="spellStart"/>
      <w:r w:rsidRPr="004C446A">
        <w:rPr>
          <w:rFonts w:eastAsiaTheme="majorEastAsia"/>
          <w:lang w:val="en-ID"/>
        </w:rPr>
        <w:t>merancang</w:t>
      </w:r>
      <w:proofErr w:type="spellEnd"/>
      <w:r w:rsidRPr="004C446A">
        <w:rPr>
          <w:rFonts w:eastAsiaTheme="majorEastAsia"/>
          <w:lang w:val="en-ID"/>
        </w:rPr>
        <w:t xml:space="preserve"> </w:t>
      </w:r>
      <w:proofErr w:type="spellStart"/>
      <w:r w:rsidRPr="004C446A">
        <w:rPr>
          <w:rFonts w:eastAsiaTheme="majorEastAsia"/>
          <w:lang w:val="en-ID"/>
        </w:rPr>
        <w:t>gaya</w:t>
      </w:r>
      <w:proofErr w:type="spellEnd"/>
      <w:r w:rsidRPr="004C446A">
        <w:rPr>
          <w:rFonts w:eastAsiaTheme="majorEastAsia"/>
          <w:lang w:val="en-ID"/>
        </w:rPr>
        <w:t xml:space="preserve"> </w:t>
      </w:r>
      <w:proofErr w:type="spellStart"/>
      <w:r w:rsidRPr="004C446A">
        <w:rPr>
          <w:rFonts w:eastAsiaTheme="majorEastAsia"/>
          <w:lang w:val="en-ID"/>
        </w:rPr>
        <w:t>dari</w:t>
      </w:r>
      <w:proofErr w:type="spellEnd"/>
      <w:r w:rsidRPr="004C446A">
        <w:rPr>
          <w:rFonts w:eastAsiaTheme="majorEastAsia"/>
          <w:lang w:val="en-ID"/>
        </w:rPr>
        <w:t xml:space="preserve"> </w:t>
      </w:r>
      <w:proofErr w:type="spellStart"/>
      <w:r w:rsidRPr="004C446A">
        <w:rPr>
          <w:rFonts w:eastAsiaTheme="majorEastAsia"/>
          <w:lang w:val="en-ID"/>
        </w:rPr>
        <w:t>awal</w:t>
      </w:r>
      <w:proofErr w:type="spellEnd"/>
      <w:r w:rsidRPr="004C446A">
        <w:rPr>
          <w:rFonts w:eastAsiaTheme="majorEastAsia"/>
          <w:lang w:val="en-ID"/>
        </w:rPr>
        <w:t xml:space="preserve">. </w:t>
      </w:r>
      <w:proofErr w:type="spellStart"/>
      <w:r w:rsidRPr="004C446A">
        <w:rPr>
          <w:rFonts w:eastAsiaTheme="majorEastAsia"/>
          <w:lang w:val="en-ID"/>
        </w:rPr>
        <w:t>Pendekatan</w:t>
      </w:r>
      <w:proofErr w:type="spellEnd"/>
      <w:r w:rsidRPr="004C446A">
        <w:rPr>
          <w:rFonts w:eastAsiaTheme="majorEastAsia"/>
          <w:lang w:val="en-ID"/>
        </w:rPr>
        <w:t xml:space="preserve"> </w:t>
      </w:r>
      <w:proofErr w:type="spellStart"/>
      <w:r w:rsidRPr="004C446A">
        <w:rPr>
          <w:rFonts w:eastAsiaTheme="majorEastAsia"/>
          <w:lang w:val="en-ID"/>
        </w:rPr>
        <w:t>ini</w:t>
      </w:r>
      <w:proofErr w:type="spellEnd"/>
      <w:r w:rsidRPr="004C446A">
        <w:rPr>
          <w:rFonts w:eastAsiaTheme="majorEastAsia"/>
          <w:lang w:val="en-ID"/>
        </w:rPr>
        <w:t xml:space="preserve"> </w:t>
      </w:r>
      <w:proofErr w:type="spellStart"/>
      <w:r w:rsidRPr="004C446A">
        <w:rPr>
          <w:rFonts w:eastAsiaTheme="majorEastAsia"/>
          <w:lang w:val="en-ID"/>
        </w:rPr>
        <w:t>mempercepat</w:t>
      </w:r>
      <w:proofErr w:type="spellEnd"/>
      <w:r w:rsidRPr="004C446A">
        <w:rPr>
          <w:rFonts w:eastAsiaTheme="majorEastAsia"/>
          <w:lang w:val="en-ID"/>
        </w:rPr>
        <w:t xml:space="preserve"> proses </w:t>
      </w:r>
      <w:proofErr w:type="spellStart"/>
      <w:r w:rsidRPr="004C446A">
        <w:rPr>
          <w:rFonts w:eastAsiaTheme="majorEastAsia"/>
          <w:lang w:val="en-ID"/>
        </w:rPr>
        <w:t>pengembangan</w:t>
      </w:r>
      <w:proofErr w:type="spellEnd"/>
      <w:r w:rsidRPr="004C446A">
        <w:rPr>
          <w:rFonts w:eastAsiaTheme="majorEastAsia"/>
          <w:lang w:val="en-ID"/>
        </w:rPr>
        <w:t xml:space="preserve">, </w:t>
      </w:r>
      <w:proofErr w:type="spellStart"/>
      <w:r w:rsidRPr="004C446A">
        <w:rPr>
          <w:rFonts w:eastAsiaTheme="majorEastAsia"/>
          <w:lang w:val="en-ID"/>
        </w:rPr>
        <w:t>terutama</w:t>
      </w:r>
      <w:proofErr w:type="spellEnd"/>
      <w:r w:rsidRPr="004C446A">
        <w:rPr>
          <w:rFonts w:eastAsiaTheme="majorEastAsia"/>
          <w:lang w:val="en-ID"/>
        </w:rPr>
        <w:t xml:space="preserve"> </w:t>
      </w:r>
      <w:proofErr w:type="spellStart"/>
      <w:r w:rsidRPr="004C446A">
        <w:rPr>
          <w:rFonts w:eastAsiaTheme="majorEastAsia"/>
          <w:lang w:val="en-ID"/>
        </w:rPr>
        <w:t>untuk</w:t>
      </w:r>
      <w:proofErr w:type="spellEnd"/>
      <w:r w:rsidRPr="004C446A">
        <w:rPr>
          <w:rFonts w:eastAsiaTheme="majorEastAsia"/>
          <w:lang w:val="en-ID"/>
        </w:rPr>
        <w:t xml:space="preserve"> </w:t>
      </w:r>
      <w:proofErr w:type="spellStart"/>
      <w:r w:rsidRPr="004C446A">
        <w:rPr>
          <w:rFonts w:eastAsiaTheme="majorEastAsia"/>
          <w:lang w:val="en-ID"/>
        </w:rPr>
        <w:t>proyek</w:t>
      </w:r>
      <w:proofErr w:type="spellEnd"/>
      <w:r w:rsidRPr="004C446A">
        <w:rPr>
          <w:rFonts w:eastAsiaTheme="majorEastAsia"/>
          <w:lang w:val="en-ID"/>
        </w:rPr>
        <w:t xml:space="preserve"> yang </w:t>
      </w:r>
      <w:proofErr w:type="spellStart"/>
      <w:r w:rsidRPr="004C446A">
        <w:rPr>
          <w:rFonts w:eastAsiaTheme="majorEastAsia"/>
          <w:lang w:val="en-ID"/>
        </w:rPr>
        <w:t>membutuhkan</w:t>
      </w:r>
      <w:proofErr w:type="spellEnd"/>
      <w:r w:rsidRPr="004C446A">
        <w:rPr>
          <w:rFonts w:eastAsiaTheme="majorEastAsia"/>
          <w:lang w:val="en-ID"/>
        </w:rPr>
        <w:t xml:space="preserve"> </w:t>
      </w:r>
      <w:proofErr w:type="spellStart"/>
      <w:r w:rsidRPr="004C446A">
        <w:rPr>
          <w:rFonts w:eastAsiaTheme="majorEastAsia"/>
          <w:lang w:val="en-ID"/>
        </w:rPr>
        <w:t>tampilan</w:t>
      </w:r>
      <w:proofErr w:type="spellEnd"/>
      <w:r w:rsidRPr="004C446A">
        <w:rPr>
          <w:rFonts w:eastAsiaTheme="majorEastAsia"/>
          <w:lang w:val="en-ID"/>
        </w:rPr>
        <w:t xml:space="preserve"> </w:t>
      </w:r>
      <w:proofErr w:type="spellStart"/>
      <w:r w:rsidRPr="004C446A">
        <w:rPr>
          <w:rFonts w:eastAsiaTheme="majorEastAsia"/>
          <w:lang w:val="en-ID"/>
        </w:rPr>
        <w:t>standar</w:t>
      </w:r>
      <w:proofErr w:type="spellEnd"/>
      <w:r w:rsidRPr="004C446A">
        <w:rPr>
          <w:rFonts w:eastAsiaTheme="majorEastAsia"/>
          <w:lang w:val="en-ID"/>
        </w:rPr>
        <w:t xml:space="preserve"> dan </w:t>
      </w:r>
      <w:proofErr w:type="spellStart"/>
      <w:r w:rsidRPr="004C446A">
        <w:rPr>
          <w:rFonts w:eastAsiaTheme="majorEastAsia"/>
          <w:lang w:val="en-ID"/>
        </w:rPr>
        <w:t>konsisten</w:t>
      </w:r>
      <w:proofErr w:type="spellEnd"/>
      <w:r w:rsidRPr="004C446A">
        <w:rPr>
          <w:rFonts w:eastAsiaTheme="majorEastAsia"/>
          <w:lang w:val="en-ID"/>
        </w:rPr>
        <w:t xml:space="preserve"> </w:t>
      </w:r>
      <w:proofErr w:type="spellStart"/>
      <w:r w:rsidRPr="004C446A">
        <w:rPr>
          <w:rFonts w:eastAsiaTheme="majorEastAsia"/>
          <w:lang w:val="en-ID"/>
        </w:rPr>
        <w:t>tanpa</w:t>
      </w:r>
      <w:proofErr w:type="spellEnd"/>
      <w:r w:rsidRPr="004C446A">
        <w:rPr>
          <w:rFonts w:eastAsiaTheme="majorEastAsia"/>
          <w:lang w:val="en-ID"/>
        </w:rPr>
        <w:t xml:space="preserve"> </w:t>
      </w:r>
      <w:proofErr w:type="spellStart"/>
      <w:r w:rsidRPr="004C446A">
        <w:rPr>
          <w:rFonts w:eastAsiaTheme="majorEastAsia"/>
          <w:lang w:val="en-ID"/>
        </w:rPr>
        <w:t>banyak</w:t>
      </w:r>
      <w:proofErr w:type="spellEnd"/>
      <w:r w:rsidRPr="004C446A">
        <w:rPr>
          <w:rFonts w:eastAsiaTheme="majorEastAsia"/>
          <w:lang w:val="en-ID"/>
        </w:rPr>
        <w:t xml:space="preserve"> </w:t>
      </w:r>
      <w:proofErr w:type="spellStart"/>
      <w:r w:rsidRPr="004C446A">
        <w:rPr>
          <w:rFonts w:eastAsiaTheme="majorEastAsia"/>
          <w:lang w:val="en-ID"/>
        </w:rPr>
        <w:t>kustomisasi</w:t>
      </w:r>
      <w:proofErr w:type="spellEnd"/>
      <w:r w:rsidRPr="004C446A">
        <w:rPr>
          <w:rFonts w:eastAsiaTheme="majorEastAsia"/>
          <w:lang w:val="en-ID"/>
        </w:rPr>
        <w:t xml:space="preserve"> </w:t>
      </w:r>
      <w:proofErr w:type="spellStart"/>
      <w:r w:rsidRPr="004C446A">
        <w:rPr>
          <w:rFonts w:eastAsiaTheme="majorEastAsia"/>
          <w:lang w:val="en-ID"/>
        </w:rPr>
        <w:t>desain</w:t>
      </w:r>
      <w:proofErr w:type="spellEnd"/>
      <w:r w:rsidRPr="004C446A">
        <w:rPr>
          <w:rFonts w:eastAsiaTheme="majorEastAsia"/>
          <w:lang w:val="en-ID"/>
        </w:rPr>
        <w:t>.</w:t>
      </w:r>
    </w:p>
    <w:p w14:paraId="39EC78EE" w14:textId="0BF6F8F4" w:rsidR="003A5BBC" w:rsidRPr="004C446A" w:rsidRDefault="004C446A" w:rsidP="004C446A">
      <w:pPr>
        <w:spacing w:line="360" w:lineRule="auto"/>
        <w:ind w:firstLine="567"/>
        <w:rPr>
          <w:rFonts w:eastAsiaTheme="majorEastAsia"/>
          <w:lang w:val="en-ID"/>
        </w:rPr>
      </w:pPr>
      <w:r w:rsidRPr="004C446A">
        <w:rPr>
          <w:rFonts w:eastAsiaTheme="majorEastAsia"/>
          <w:lang w:val="en-ID"/>
        </w:rPr>
        <w:t xml:space="preserve">Bootstrap </w:t>
      </w:r>
      <w:proofErr w:type="spellStart"/>
      <w:r w:rsidRPr="004C446A">
        <w:rPr>
          <w:rFonts w:eastAsiaTheme="majorEastAsia"/>
          <w:lang w:val="en-ID"/>
        </w:rPr>
        <w:t>menggunakan</w:t>
      </w:r>
      <w:proofErr w:type="spellEnd"/>
      <w:r w:rsidRPr="004C446A">
        <w:rPr>
          <w:rFonts w:eastAsiaTheme="majorEastAsia"/>
          <w:lang w:val="en-ID"/>
        </w:rPr>
        <w:t xml:space="preserve"> </w:t>
      </w:r>
      <w:proofErr w:type="spellStart"/>
      <w:r w:rsidRPr="004C446A">
        <w:rPr>
          <w:rFonts w:eastAsiaTheme="majorEastAsia"/>
          <w:lang w:val="en-ID"/>
        </w:rPr>
        <w:t>sistem</w:t>
      </w:r>
      <w:proofErr w:type="spellEnd"/>
      <w:r w:rsidRPr="004C446A">
        <w:rPr>
          <w:rFonts w:eastAsiaTheme="majorEastAsia"/>
          <w:lang w:val="en-ID"/>
        </w:rPr>
        <w:t xml:space="preserve"> grid 12 </w:t>
      </w:r>
      <w:proofErr w:type="spellStart"/>
      <w:r w:rsidRPr="004C446A">
        <w:rPr>
          <w:rFonts w:eastAsiaTheme="majorEastAsia"/>
          <w:lang w:val="en-ID"/>
        </w:rPr>
        <w:t>kolom</w:t>
      </w:r>
      <w:proofErr w:type="spellEnd"/>
      <w:r w:rsidRPr="004C446A">
        <w:rPr>
          <w:rFonts w:eastAsiaTheme="majorEastAsia"/>
          <w:lang w:val="en-ID"/>
        </w:rPr>
        <w:t xml:space="preserve"> </w:t>
      </w:r>
      <w:proofErr w:type="spellStart"/>
      <w:r w:rsidRPr="004C446A">
        <w:rPr>
          <w:rFonts w:eastAsiaTheme="majorEastAsia"/>
          <w:lang w:val="en-ID"/>
        </w:rPr>
        <w:t>berbasis</w:t>
      </w:r>
      <w:proofErr w:type="spellEnd"/>
      <w:r w:rsidRPr="004C446A">
        <w:rPr>
          <w:rFonts w:eastAsiaTheme="majorEastAsia"/>
          <w:lang w:val="en-ID"/>
        </w:rPr>
        <w:t xml:space="preserve"> Flexbox </w:t>
      </w:r>
      <w:proofErr w:type="spellStart"/>
      <w:r w:rsidRPr="004C446A">
        <w:rPr>
          <w:rFonts w:eastAsiaTheme="majorEastAsia"/>
          <w:lang w:val="en-ID"/>
        </w:rPr>
        <w:t>untuk</w:t>
      </w:r>
      <w:proofErr w:type="spellEnd"/>
      <w:r w:rsidRPr="004C446A">
        <w:rPr>
          <w:rFonts w:eastAsiaTheme="majorEastAsia"/>
          <w:lang w:val="en-ID"/>
        </w:rPr>
        <w:t xml:space="preserve"> </w:t>
      </w:r>
      <w:proofErr w:type="spellStart"/>
      <w:r w:rsidRPr="004C446A">
        <w:rPr>
          <w:rFonts w:eastAsiaTheme="majorEastAsia"/>
          <w:lang w:val="en-ID"/>
        </w:rPr>
        <w:t>mengatur</w:t>
      </w:r>
      <w:proofErr w:type="spellEnd"/>
      <w:r w:rsidRPr="004C446A">
        <w:rPr>
          <w:rFonts w:eastAsiaTheme="majorEastAsia"/>
          <w:lang w:val="en-ID"/>
        </w:rPr>
        <w:t xml:space="preserve"> tata </w:t>
      </w:r>
      <w:proofErr w:type="spellStart"/>
      <w:r w:rsidRPr="004C446A">
        <w:rPr>
          <w:rFonts w:eastAsiaTheme="majorEastAsia"/>
          <w:lang w:val="en-ID"/>
        </w:rPr>
        <w:t>letak</w:t>
      </w:r>
      <w:proofErr w:type="spellEnd"/>
      <w:r w:rsidRPr="004C446A">
        <w:rPr>
          <w:rFonts w:eastAsiaTheme="majorEastAsia"/>
          <w:lang w:val="en-ID"/>
        </w:rPr>
        <w:t xml:space="preserve"> </w:t>
      </w:r>
      <w:proofErr w:type="spellStart"/>
      <w:r w:rsidRPr="004C446A">
        <w:rPr>
          <w:rFonts w:eastAsiaTheme="majorEastAsia"/>
          <w:lang w:val="en-ID"/>
        </w:rPr>
        <w:t>responsif</w:t>
      </w:r>
      <w:proofErr w:type="spellEnd"/>
      <w:r w:rsidRPr="004C446A">
        <w:rPr>
          <w:rFonts w:eastAsiaTheme="majorEastAsia"/>
          <w:lang w:val="en-ID"/>
        </w:rPr>
        <w:t xml:space="preserve">, </w:t>
      </w:r>
      <w:proofErr w:type="spellStart"/>
      <w:r w:rsidRPr="004C446A">
        <w:rPr>
          <w:rFonts w:eastAsiaTheme="majorEastAsia"/>
          <w:lang w:val="en-ID"/>
        </w:rPr>
        <w:t>serta</w:t>
      </w:r>
      <w:proofErr w:type="spellEnd"/>
      <w:r w:rsidRPr="004C446A">
        <w:rPr>
          <w:rFonts w:eastAsiaTheme="majorEastAsia"/>
          <w:lang w:val="en-ID"/>
        </w:rPr>
        <w:t xml:space="preserve"> </w:t>
      </w:r>
      <w:proofErr w:type="spellStart"/>
      <w:r w:rsidRPr="004C446A">
        <w:rPr>
          <w:rFonts w:eastAsiaTheme="majorEastAsia"/>
          <w:lang w:val="en-ID"/>
        </w:rPr>
        <w:t>dilengkapi</w:t>
      </w:r>
      <w:proofErr w:type="spellEnd"/>
      <w:r w:rsidRPr="004C446A">
        <w:rPr>
          <w:rFonts w:eastAsiaTheme="majorEastAsia"/>
          <w:lang w:val="en-ID"/>
        </w:rPr>
        <w:t xml:space="preserve"> breakpoint </w:t>
      </w:r>
      <w:proofErr w:type="spellStart"/>
      <w:r w:rsidRPr="004C446A">
        <w:rPr>
          <w:rFonts w:eastAsiaTheme="majorEastAsia"/>
          <w:lang w:val="en-ID"/>
        </w:rPr>
        <w:t>bawaan</w:t>
      </w:r>
      <w:proofErr w:type="spellEnd"/>
      <w:r w:rsidRPr="004C446A">
        <w:rPr>
          <w:rFonts w:eastAsiaTheme="majorEastAsia"/>
          <w:lang w:val="en-ID"/>
        </w:rPr>
        <w:t xml:space="preserve"> (</w:t>
      </w:r>
      <w:proofErr w:type="spellStart"/>
      <w:r w:rsidRPr="004C446A">
        <w:rPr>
          <w:rFonts w:eastAsiaTheme="majorEastAsia"/>
          <w:lang w:val="en-ID"/>
        </w:rPr>
        <w:t>sm</w:t>
      </w:r>
      <w:proofErr w:type="spellEnd"/>
      <w:r w:rsidRPr="004C446A">
        <w:rPr>
          <w:rFonts w:eastAsiaTheme="majorEastAsia"/>
          <w:lang w:val="en-ID"/>
        </w:rPr>
        <w:t xml:space="preserve">, md, </w:t>
      </w:r>
      <w:proofErr w:type="spellStart"/>
      <w:r w:rsidRPr="004C446A">
        <w:rPr>
          <w:rFonts w:eastAsiaTheme="majorEastAsia"/>
          <w:lang w:val="en-ID"/>
        </w:rPr>
        <w:t>lg</w:t>
      </w:r>
      <w:proofErr w:type="spellEnd"/>
      <w:r w:rsidRPr="004C446A">
        <w:rPr>
          <w:rFonts w:eastAsiaTheme="majorEastAsia"/>
          <w:lang w:val="en-ID"/>
        </w:rPr>
        <w:t xml:space="preserve">, xl, </w:t>
      </w:r>
      <w:proofErr w:type="spellStart"/>
      <w:r w:rsidRPr="004C446A">
        <w:rPr>
          <w:rFonts w:eastAsiaTheme="majorEastAsia"/>
          <w:lang w:val="en-ID"/>
        </w:rPr>
        <w:t>xxl</w:t>
      </w:r>
      <w:proofErr w:type="spellEnd"/>
      <w:r w:rsidRPr="004C446A">
        <w:rPr>
          <w:rFonts w:eastAsiaTheme="majorEastAsia"/>
          <w:lang w:val="en-ID"/>
        </w:rPr>
        <w:t xml:space="preserve">) yang </w:t>
      </w:r>
      <w:proofErr w:type="spellStart"/>
      <w:r w:rsidRPr="004C446A">
        <w:rPr>
          <w:rFonts w:eastAsiaTheme="majorEastAsia"/>
          <w:lang w:val="en-ID"/>
        </w:rPr>
        <w:t>memudahkan</w:t>
      </w:r>
      <w:proofErr w:type="spellEnd"/>
      <w:r w:rsidRPr="004C446A">
        <w:rPr>
          <w:rFonts w:eastAsiaTheme="majorEastAsia"/>
          <w:lang w:val="en-ID"/>
        </w:rPr>
        <w:t xml:space="preserve"> </w:t>
      </w:r>
      <w:proofErr w:type="spellStart"/>
      <w:r w:rsidRPr="004C446A">
        <w:rPr>
          <w:rFonts w:eastAsiaTheme="majorEastAsia"/>
          <w:lang w:val="en-ID"/>
        </w:rPr>
        <w:t>penyesuaian</w:t>
      </w:r>
      <w:proofErr w:type="spellEnd"/>
      <w:r w:rsidRPr="004C446A">
        <w:rPr>
          <w:rFonts w:eastAsiaTheme="majorEastAsia"/>
          <w:lang w:val="en-ID"/>
        </w:rPr>
        <w:t xml:space="preserve"> </w:t>
      </w:r>
      <w:proofErr w:type="spellStart"/>
      <w:r w:rsidRPr="004C446A">
        <w:rPr>
          <w:rFonts w:eastAsiaTheme="majorEastAsia"/>
          <w:lang w:val="en-ID"/>
        </w:rPr>
        <w:t>tampilan</w:t>
      </w:r>
      <w:proofErr w:type="spellEnd"/>
      <w:r w:rsidRPr="004C446A">
        <w:rPr>
          <w:rFonts w:eastAsiaTheme="majorEastAsia"/>
          <w:lang w:val="en-ID"/>
        </w:rPr>
        <w:t xml:space="preserve"> di </w:t>
      </w:r>
      <w:proofErr w:type="spellStart"/>
      <w:r w:rsidRPr="004C446A">
        <w:rPr>
          <w:rFonts w:eastAsiaTheme="majorEastAsia"/>
          <w:lang w:val="en-ID"/>
        </w:rPr>
        <w:t>berbagai</w:t>
      </w:r>
      <w:proofErr w:type="spellEnd"/>
      <w:r w:rsidRPr="004C446A">
        <w:rPr>
          <w:rFonts w:eastAsiaTheme="majorEastAsia"/>
          <w:lang w:val="en-ID"/>
        </w:rPr>
        <w:t xml:space="preserve"> </w:t>
      </w:r>
      <w:proofErr w:type="spellStart"/>
      <w:r w:rsidRPr="004C446A">
        <w:rPr>
          <w:rFonts w:eastAsiaTheme="majorEastAsia"/>
          <w:lang w:val="en-ID"/>
        </w:rPr>
        <w:t>ukuran</w:t>
      </w:r>
      <w:proofErr w:type="spellEnd"/>
      <w:r w:rsidRPr="004C446A">
        <w:rPr>
          <w:rFonts w:eastAsiaTheme="majorEastAsia"/>
          <w:lang w:val="en-ID"/>
        </w:rPr>
        <w:t xml:space="preserve"> </w:t>
      </w:r>
      <w:proofErr w:type="spellStart"/>
      <w:r w:rsidRPr="004C446A">
        <w:rPr>
          <w:rFonts w:eastAsiaTheme="majorEastAsia"/>
          <w:lang w:val="en-ID"/>
        </w:rPr>
        <w:t>layar</w:t>
      </w:r>
      <w:proofErr w:type="spellEnd"/>
      <w:r w:rsidRPr="004C446A">
        <w:rPr>
          <w:rFonts w:eastAsiaTheme="majorEastAsia"/>
          <w:lang w:val="en-ID"/>
        </w:rPr>
        <w:t xml:space="preserve"> </w:t>
      </w:r>
      <w:proofErr w:type="spellStart"/>
      <w:r w:rsidRPr="004C446A">
        <w:rPr>
          <w:rFonts w:eastAsiaTheme="majorEastAsia"/>
          <w:lang w:val="en-ID"/>
        </w:rPr>
        <w:t>seperti</w:t>
      </w:r>
      <w:proofErr w:type="spellEnd"/>
      <w:r w:rsidRPr="004C446A">
        <w:rPr>
          <w:rFonts w:eastAsiaTheme="majorEastAsia"/>
          <w:lang w:val="en-ID"/>
        </w:rPr>
        <w:t xml:space="preserve"> mobile, tablet, dan desktop. Selain </w:t>
      </w:r>
      <w:proofErr w:type="spellStart"/>
      <w:r w:rsidRPr="004C446A">
        <w:rPr>
          <w:rFonts w:eastAsiaTheme="majorEastAsia"/>
          <w:lang w:val="en-ID"/>
        </w:rPr>
        <w:t>komponen</w:t>
      </w:r>
      <w:proofErr w:type="spellEnd"/>
      <w:r w:rsidRPr="004C446A">
        <w:rPr>
          <w:rFonts w:eastAsiaTheme="majorEastAsia"/>
          <w:lang w:val="en-ID"/>
        </w:rPr>
        <w:t xml:space="preserve"> visual, Bootstrap juga </w:t>
      </w:r>
      <w:proofErr w:type="spellStart"/>
      <w:r w:rsidRPr="004C446A">
        <w:rPr>
          <w:rFonts w:eastAsiaTheme="majorEastAsia"/>
          <w:lang w:val="en-ID"/>
        </w:rPr>
        <w:t>menyediakan</w:t>
      </w:r>
      <w:proofErr w:type="spellEnd"/>
      <w:r w:rsidRPr="004C446A">
        <w:rPr>
          <w:rFonts w:eastAsiaTheme="majorEastAsia"/>
          <w:lang w:val="en-ID"/>
        </w:rPr>
        <w:t xml:space="preserve"> </w:t>
      </w:r>
      <w:proofErr w:type="spellStart"/>
      <w:r w:rsidRPr="004C446A">
        <w:rPr>
          <w:rFonts w:eastAsiaTheme="majorEastAsia"/>
          <w:lang w:val="en-ID"/>
        </w:rPr>
        <w:t>sejumlah</w:t>
      </w:r>
      <w:proofErr w:type="spellEnd"/>
      <w:r w:rsidRPr="004C446A">
        <w:rPr>
          <w:rFonts w:eastAsiaTheme="majorEastAsia"/>
          <w:lang w:val="en-ID"/>
        </w:rPr>
        <w:t xml:space="preserve"> </w:t>
      </w:r>
      <w:proofErr w:type="spellStart"/>
      <w:r w:rsidRPr="004C446A">
        <w:rPr>
          <w:rFonts w:eastAsiaTheme="majorEastAsia"/>
          <w:lang w:val="en-ID"/>
        </w:rPr>
        <w:t>komponen</w:t>
      </w:r>
      <w:proofErr w:type="spellEnd"/>
      <w:r w:rsidRPr="004C446A">
        <w:rPr>
          <w:rFonts w:eastAsiaTheme="majorEastAsia"/>
          <w:lang w:val="en-ID"/>
        </w:rPr>
        <w:t xml:space="preserve"> </w:t>
      </w:r>
      <w:proofErr w:type="spellStart"/>
      <w:r w:rsidRPr="004C446A">
        <w:rPr>
          <w:rFonts w:eastAsiaTheme="majorEastAsia"/>
          <w:lang w:val="en-ID"/>
        </w:rPr>
        <w:t>interaktif</w:t>
      </w:r>
      <w:proofErr w:type="spellEnd"/>
      <w:r w:rsidRPr="004C446A">
        <w:rPr>
          <w:rFonts w:eastAsiaTheme="majorEastAsia"/>
          <w:lang w:val="en-ID"/>
        </w:rPr>
        <w:t xml:space="preserve"> (</w:t>
      </w:r>
      <w:proofErr w:type="spellStart"/>
      <w:r w:rsidRPr="004C446A">
        <w:rPr>
          <w:rFonts w:eastAsiaTheme="majorEastAsia"/>
          <w:lang w:val="en-ID"/>
        </w:rPr>
        <w:t>seperti</w:t>
      </w:r>
      <w:proofErr w:type="spellEnd"/>
      <w:r w:rsidRPr="004C446A">
        <w:rPr>
          <w:rFonts w:eastAsiaTheme="majorEastAsia"/>
          <w:lang w:val="en-ID"/>
        </w:rPr>
        <w:t xml:space="preserve"> dropdown, carousel, dan modal) yang </w:t>
      </w:r>
      <w:proofErr w:type="spellStart"/>
      <w:r w:rsidRPr="004C446A">
        <w:rPr>
          <w:rFonts w:eastAsiaTheme="majorEastAsia"/>
          <w:lang w:val="en-ID"/>
        </w:rPr>
        <w:t>dibangun</w:t>
      </w:r>
      <w:proofErr w:type="spellEnd"/>
      <w:r w:rsidRPr="004C446A">
        <w:rPr>
          <w:rFonts w:eastAsiaTheme="majorEastAsia"/>
          <w:lang w:val="en-ID"/>
        </w:rPr>
        <w:t xml:space="preserve"> </w:t>
      </w:r>
      <w:proofErr w:type="spellStart"/>
      <w:r w:rsidRPr="004C446A">
        <w:rPr>
          <w:rFonts w:eastAsiaTheme="majorEastAsia"/>
          <w:lang w:val="en-ID"/>
        </w:rPr>
        <w:t>menggunakan</w:t>
      </w:r>
      <w:proofErr w:type="spellEnd"/>
      <w:r w:rsidRPr="004C446A">
        <w:rPr>
          <w:rFonts w:eastAsiaTheme="majorEastAsia"/>
          <w:lang w:val="en-ID"/>
        </w:rPr>
        <w:t xml:space="preserve"> JavaScript, </w:t>
      </w:r>
      <w:proofErr w:type="spellStart"/>
      <w:r w:rsidRPr="004C446A">
        <w:rPr>
          <w:rFonts w:eastAsiaTheme="majorEastAsia"/>
          <w:lang w:val="en-ID"/>
        </w:rPr>
        <w:t>sehingga</w:t>
      </w:r>
      <w:proofErr w:type="spellEnd"/>
      <w:r w:rsidRPr="004C446A">
        <w:rPr>
          <w:rFonts w:eastAsiaTheme="majorEastAsia"/>
          <w:lang w:val="en-ID"/>
        </w:rPr>
        <w:t xml:space="preserve"> </w:t>
      </w:r>
      <w:proofErr w:type="spellStart"/>
      <w:r w:rsidRPr="004C446A">
        <w:rPr>
          <w:rFonts w:eastAsiaTheme="majorEastAsia"/>
          <w:lang w:val="en-ID"/>
        </w:rPr>
        <w:t>pengembang</w:t>
      </w:r>
      <w:proofErr w:type="spellEnd"/>
      <w:r w:rsidRPr="004C446A">
        <w:rPr>
          <w:rFonts w:eastAsiaTheme="majorEastAsia"/>
          <w:lang w:val="en-ID"/>
        </w:rPr>
        <w:t xml:space="preserve"> </w:t>
      </w:r>
      <w:proofErr w:type="spellStart"/>
      <w:r w:rsidRPr="004C446A">
        <w:rPr>
          <w:rFonts w:eastAsiaTheme="majorEastAsia"/>
          <w:lang w:val="en-ID"/>
        </w:rPr>
        <w:t>tidak</w:t>
      </w:r>
      <w:proofErr w:type="spellEnd"/>
      <w:r w:rsidRPr="004C446A">
        <w:rPr>
          <w:rFonts w:eastAsiaTheme="majorEastAsia"/>
          <w:lang w:val="en-ID"/>
        </w:rPr>
        <w:t xml:space="preserve"> </w:t>
      </w:r>
      <w:proofErr w:type="spellStart"/>
      <w:r w:rsidRPr="004C446A">
        <w:rPr>
          <w:rFonts w:eastAsiaTheme="majorEastAsia"/>
          <w:lang w:val="en-ID"/>
        </w:rPr>
        <w:t>perlu</w:t>
      </w:r>
      <w:proofErr w:type="spellEnd"/>
      <w:r w:rsidRPr="004C446A">
        <w:rPr>
          <w:rFonts w:eastAsiaTheme="majorEastAsia"/>
          <w:lang w:val="en-ID"/>
        </w:rPr>
        <w:t xml:space="preserve"> </w:t>
      </w:r>
      <w:proofErr w:type="spellStart"/>
      <w:r w:rsidRPr="004C446A">
        <w:rPr>
          <w:rFonts w:eastAsiaTheme="majorEastAsia"/>
          <w:lang w:val="en-ID"/>
        </w:rPr>
        <w:t>menulis</w:t>
      </w:r>
      <w:proofErr w:type="spellEnd"/>
      <w:r w:rsidRPr="004C446A">
        <w:rPr>
          <w:rFonts w:eastAsiaTheme="majorEastAsia"/>
          <w:lang w:val="en-ID"/>
        </w:rPr>
        <w:t xml:space="preserve"> </w:t>
      </w:r>
      <w:proofErr w:type="spellStart"/>
      <w:r w:rsidRPr="004C446A">
        <w:rPr>
          <w:rFonts w:eastAsiaTheme="majorEastAsia"/>
          <w:lang w:val="en-ID"/>
        </w:rPr>
        <w:t>logika</w:t>
      </w:r>
      <w:proofErr w:type="spellEnd"/>
      <w:r w:rsidRPr="004C446A">
        <w:rPr>
          <w:rFonts w:eastAsiaTheme="majorEastAsia"/>
          <w:lang w:val="en-ID"/>
        </w:rPr>
        <w:t xml:space="preserve"> </w:t>
      </w:r>
      <w:proofErr w:type="spellStart"/>
      <w:r w:rsidRPr="004C446A">
        <w:rPr>
          <w:rFonts w:eastAsiaTheme="majorEastAsia"/>
          <w:lang w:val="en-ID"/>
        </w:rPr>
        <w:t>interaksi</w:t>
      </w:r>
      <w:proofErr w:type="spellEnd"/>
      <w:r w:rsidRPr="004C446A">
        <w:rPr>
          <w:rFonts w:eastAsiaTheme="majorEastAsia"/>
          <w:lang w:val="en-ID"/>
        </w:rPr>
        <w:t xml:space="preserve"> </w:t>
      </w:r>
      <w:proofErr w:type="spellStart"/>
      <w:r w:rsidRPr="004C446A">
        <w:rPr>
          <w:rFonts w:eastAsiaTheme="majorEastAsia"/>
          <w:lang w:val="en-ID"/>
        </w:rPr>
        <w:t>tersebut</w:t>
      </w:r>
      <w:proofErr w:type="spellEnd"/>
      <w:r w:rsidRPr="004C446A">
        <w:rPr>
          <w:rFonts w:eastAsiaTheme="majorEastAsia"/>
          <w:lang w:val="en-ID"/>
        </w:rPr>
        <w:t xml:space="preserve"> </w:t>
      </w:r>
      <w:proofErr w:type="spellStart"/>
      <w:r w:rsidRPr="004C446A">
        <w:rPr>
          <w:rFonts w:eastAsiaTheme="majorEastAsia"/>
          <w:lang w:val="en-ID"/>
        </w:rPr>
        <w:t>secara</w:t>
      </w:r>
      <w:proofErr w:type="spellEnd"/>
      <w:r w:rsidRPr="004C446A">
        <w:rPr>
          <w:rFonts w:eastAsiaTheme="majorEastAsia"/>
          <w:lang w:val="en-ID"/>
        </w:rPr>
        <w:t xml:space="preserve"> manual. Framework </w:t>
      </w:r>
      <w:proofErr w:type="spellStart"/>
      <w:r w:rsidRPr="004C446A">
        <w:rPr>
          <w:rFonts w:eastAsiaTheme="majorEastAsia"/>
          <w:lang w:val="en-ID"/>
        </w:rPr>
        <w:t>ini</w:t>
      </w:r>
      <w:proofErr w:type="spellEnd"/>
      <w:r w:rsidRPr="004C446A">
        <w:rPr>
          <w:rFonts w:eastAsiaTheme="majorEastAsia"/>
          <w:lang w:val="en-ID"/>
        </w:rPr>
        <w:t xml:space="preserve"> </w:t>
      </w:r>
      <w:proofErr w:type="spellStart"/>
      <w:r w:rsidRPr="004C446A">
        <w:rPr>
          <w:rFonts w:eastAsiaTheme="majorEastAsia"/>
          <w:lang w:val="en-ID"/>
        </w:rPr>
        <w:t>dapat</w:t>
      </w:r>
      <w:proofErr w:type="spellEnd"/>
      <w:r w:rsidRPr="004C446A">
        <w:rPr>
          <w:rFonts w:eastAsiaTheme="majorEastAsia"/>
          <w:lang w:val="en-ID"/>
        </w:rPr>
        <w:t xml:space="preserve"> </w:t>
      </w:r>
      <w:proofErr w:type="spellStart"/>
      <w:r w:rsidRPr="004C446A">
        <w:rPr>
          <w:rFonts w:eastAsiaTheme="majorEastAsia"/>
          <w:lang w:val="en-ID"/>
        </w:rPr>
        <w:t>dikustomisasi</w:t>
      </w:r>
      <w:proofErr w:type="spellEnd"/>
      <w:r w:rsidRPr="004C446A">
        <w:rPr>
          <w:rFonts w:eastAsiaTheme="majorEastAsia"/>
          <w:lang w:val="en-ID"/>
        </w:rPr>
        <w:t xml:space="preserve"> </w:t>
      </w:r>
      <w:proofErr w:type="spellStart"/>
      <w:r w:rsidRPr="004C446A">
        <w:rPr>
          <w:rFonts w:eastAsiaTheme="majorEastAsia"/>
          <w:lang w:val="en-ID"/>
        </w:rPr>
        <w:t>melalui</w:t>
      </w:r>
      <w:proofErr w:type="spellEnd"/>
      <w:r w:rsidRPr="004C446A">
        <w:rPr>
          <w:rFonts w:eastAsiaTheme="majorEastAsia"/>
          <w:lang w:val="en-ID"/>
        </w:rPr>
        <w:t xml:space="preserve"> </w:t>
      </w:r>
      <w:proofErr w:type="spellStart"/>
      <w:r w:rsidRPr="004C446A">
        <w:rPr>
          <w:rFonts w:eastAsiaTheme="majorEastAsia"/>
          <w:lang w:val="en-ID"/>
        </w:rPr>
        <w:t>variabel</w:t>
      </w:r>
      <w:proofErr w:type="spellEnd"/>
      <w:r w:rsidRPr="004C446A">
        <w:rPr>
          <w:rFonts w:eastAsiaTheme="majorEastAsia"/>
          <w:lang w:val="en-ID"/>
        </w:rPr>
        <w:t xml:space="preserve"> Sass </w:t>
      </w:r>
      <w:proofErr w:type="spellStart"/>
      <w:r w:rsidRPr="004C446A">
        <w:rPr>
          <w:rFonts w:eastAsiaTheme="majorEastAsia"/>
          <w:lang w:val="en-ID"/>
        </w:rPr>
        <w:t>atau</w:t>
      </w:r>
      <w:proofErr w:type="spellEnd"/>
      <w:r w:rsidRPr="004C446A">
        <w:rPr>
          <w:rFonts w:eastAsiaTheme="majorEastAsia"/>
          <w:lang w:val="en-ID"/>
        </w:rPr>
        <w:t xml:space="preserve"> file </w:t>
      </w:r>
      <w:proofErr w:type="spellStart"/>
      <w:r w:rsidRPr="004C446A">
        <w:rPr>
          <w:rFonts w:eastAsiaTheme="majorEastAsia"/>
          <w:lang w:val="en-ID"/>
        </w:rPr>
        <w:t>konfigurasi</w:t>
      </w:r>
      <w:proofErr w:type="spellEnd"/>
      <w:r w:rsidRPr="004C446A">
        <w:rPr>
          <w:rFonts w:eastAsiaTheme="majorEastAsia"/>
          <w:lang w:val="en-ID"/>
        </w:rPr>
        <w:t xml:space="preserve">, </w:t>
      </w:r>
      <w:proofErr w:type="spellStart"/>
      <w:r w:rsidRPr="004C446A">
        <w:rPr>
          <w:rFonts w:eastAsiaTheme="majorEastAsia"/>
          <w:lang w:val="en-ID"/>
        </w:rPr>
        <w:t>memungkinkan</w:t>
      </w:r>
      <w:proofErr w:type="spellEnd"/>
      <w:r w:rsidRPr="004C446A">
        <w:rPr>
          <w:rFonts w:eastAsiaTheme="majorEastAsia"/>
          <w:lang w:val="en-ID"/>
        </w:rPr>
        <w:t xml:space="preserve"> </w:t>
      </w:r>
      <w:proofErr w:type="spellStart"/>
      <w:r w:rsidRPr="004C446A">
        <w:rPr>
          <w:rFonts w:eastAsiaTheme="majorEastAsia"/>
          <w:lang w:val="en-ID"/>
        </w:rPr>
        <w:t>pengembang</w:t>
      </w:r>
      <w:proofErr w:type="spellEnd"/>
      <w:r w:rsidRPr="004C446A">
        <w:rPr>
          <w:rFonts w:eastAsiaTheme="majorEastAsia"/>
          <w:lang w:val="en-ID"/>
        </w:rPr>
        <w:t xml:space="preserve"> </w:t>
      </w:r>
      <w:proofErr w:type="spellStart"/>
      <w:r w:rsidRPr="004C446A">
        <w:rPr>
          <w:rFonts w:eastAsiaTheme="majorEastAsia"/>
          <w:lang w:val="en-ID"/>
        </w:rPr>
        <w:t>menyesuaikan</w:t>
      </w:r>
      <w:proofErr w:type="spellEnd"/>
      <w:r w:rsidRPr="004C446A">
        <w:rPr>
          <w:rFonts w:eastAsiaTheme="majorEastAsia"/>
          <w:lang w:val="en-ID"/>
        </w:rPr>
        <w:t xml:space="preserve"> </w:t>
      </w:r>
      <w:proofErr w:type="spellStart"/>
      <w:r w:rsidRPr="004C446A">
        <w:rPr>
          <w:rFonts w:eastAsiaTheme="majorEastAsia"/>
          <w:lang w:val="en-ID"/>
        </w:rPr>
        <w:t>warna</w:t>
      </w:r>
      <w:proofErr w:type="spellEnd"/>
      <w:r w:rsidRPr="004C446A">
        <w:rPr>
          <w:rFonts w:eastAsiaTheme="majorEastAsia"/>
          <w:lang w:val="en-ID"/>
        </w:rPr>
        <w:t xml:space="preserve">, </w:t>
      </w:r>
      <w:proofErr w:type="spellStart"/>
      <w:r w:rsidRPr="004C446A">
        <w:rPr>
          <w:rFonts w:eastAsiaTheme="majorEastAsia"/>
          <w:lang w:val="en-ID"/>
        </w:rPr>
        <w:t>ukuran</w:t>
      </w:r>
      <w:proofErr w:type="spellEnd"/>
      <w:r w:rsidRPr="004C446A">
        <w:rPr>
          <w:rFonts w:eastAsiaTheme="majorEastAsia"/>
          <w:lang w:val="en-ID"/>
        </w:rPr>
        <w:t xml:space="preserve">, dan </w:t>
      </w:r>
      <w:proofErr w:type="spellStart"/>
      <w:r w:rsidRPr="004C446A">
        <w:rPr>
          <w:rFonts w:eastAsiaTheme="majorEastAsia"/>
          <w:lang w:val="en-ID"/>
        </w:rPr>
        <w:t>jarak</w:t>
      </w:r>
      <w:proofErr w:type="spellEnd"/>
      <w:r w:rsidRPr="004C446A">
        <w:rPr>
          <w:rFonts w:eastAsiaTheme="majorEastAsia"/>
          <w:lang w:val="en-ID"/>
        </w:rPr>
        <w:t xml:space="preserve"> (spacing) </w:t>
      </w:r>
      <w:proofErr w:type="spellStart"/>
      <w:r w:rsidRPr="004C446A">
        <w:rPr>
          <w:rFonts w:eastAsiaTheme="majorEastAsia"/>
          <w:lang w:val="en-ID"/>
        </w:rPr>
        <w:t>sesuai</w:t>
      </w:r>
      <w:proofErr w:type="spellEnd"/>
      <w:r w:rsidRPr="004C446A">
        <w:rPr>
          <w:rFonts w:eastAsiaTheme="majorEastAsia"/>
          <w:lang w:val="en-ID"/>
        </w:rPr>
        <w:t xml:space="preserve"> </w:t>
      </w:r>
      <w:proofErr w:type="spellStart"/>
      <w:r w:rsidRPr="004C446A">
        <w:rPr>
          <w:rFonts w:eastAsiaTheme="majorEastAsia"/>
          <w:lang w:val="en-ID"/>
        </w:rPr>
        <w:t>kebutuhan</w:t>
      </w:r>
      <w:proofErr w:type="spellEnd"/>
      <w:r w:rsidRPr="004C446A">
        <w:rPr>
          <w:rFonts w:eastAsiaTheme="majorEastAsia"/>
          <w:lang w:val="en-ID"/>
        </w:rPr>
        <w:t xml:space="preserve"> </w:t>
      </w:r>
      <w:proofErr w:type="spellStart"/>
      <w:r w:rsidRPr="004C446A">
        <w:rPr>
          <w:rFonts w:eastAsiaTheme="majorEastAsia"/>
          <w:lang w:val="en-ID"/>
        </w:rPr>
        <w:t>desain</w:t>
      </w:r>
      <w:proofErr w:type="spellEnd"/>
      <w:r w:rsidRPr="004C446A">
        <w:rPr>
          <w:rFonts w:eastAsiaTheme="majorEastAsia"/>
          <w:lang w:val="en-ID"/>
        </w:rPr>
        <w:t xml:space="preserve"> </w:t>
      </w:r>
      <w:proofErr w:type="spellStart"/>
      <w:r w:rsidRPr="004C446A">
        <w:rPr>
          <w:rFonts w:eastAsiaTheme="majorEastAsia"/>
          <w:lang w:val="en-ID"/>
        </w:rPr>
        <w:t>sistem</w:t>
      </w:r>
      <w:proofErr w:type="spellEnd"/>
      <w:r w:rsidRPr="004C446A">
        <w:rPr>
          <w:rFonts w:eastAsiaTheme="majorEastAsia"/>
          <w:lang w:val="en-ID"/>
        </w:rPr>
        <w:t xml:space="preserve"> yang </w:t>
      </w:r>
      <w:proofErr w:type="spellStart"/>
      <w:r w:rsidRPr="004C446A">
        <w:rPr>
          <w:rFonts w:eastAsiaTheme="majorEastAsia"/>
          <w:lang w:val="en-ID"/>
        </w:rPr>
        <w:t>dibangun</w:t>
      </w:r>
      <w:proofErr w:type="spellEnd"/>
      <w:r w:rsidR="0054605D" w:rsidRPr="009C4C4E">
        <w:rPr>
          <w:rFonts w:eastAsiaTheme="majorEastAsia"/>
        </w:rPr>
        <w:t xml:space="preserve">. </w:t>
      </w:r>
    </w:p>
    <w:p w14:paraId="5D3A725B" w14:textId="67E04EEB" w:rsidR="00857F0B" w:rsidRPr="009C4C4E" w:rsidRDefault="00857F0B" w:rsidP="00857F0B">
      <w:pPr>
        <w:pStyle w:val="Heading3"/>
        <w:spacing w:after="0" w:line="360" w:lineRule="auto"/>
      </w:pPr>
      <w:bookmarkStart w:id="45" w:name="_Toc235179432"/>
      <w:r w:rsidRPr="009C4C4E">
        <w:t>2.2.2</w:t>
      </w:r>
      <w:r w:rsidR="00BD4005" w:rsidRPr="009C4C4E">
        <w:t>6</w:t>
      </w:r>
      <w:r w:rsidRPr="009C4C4E">
        <w:t xml:space="preserve"> Laragon</w:t>
      </w:r>
      <w:bookmarkEnd w:id="45"/>
    </w:p>
    <w:p w14:paraId="521E62CB" w14:textId="66F2D1DC" w:rsidR="002C0A13" w:rsidRPr="009C4C4E" w:rsidRDefault="002C0A13" w:rsidP="002C0A13">
      <w:pPr>
        <w:spacing w:line="360" w:lineRule="auto"/>
        <w:rPr>
          <w:rFonts w:eastAsiaTheme="majorEastAsia"/>
        </w:rPr>
      </w:pPr>
      <w:r w:rsidRPr="009C4C4E">
        <w:rPr>
          <w:rFonts w:eastAsiaTheme="majorEastAsia"/>
        </w:rPr>
        <w:t xml:space="preserve">Laragon adalah lingkungan pengembangan web lokal (local development environment) yang ringan, cepat, dan mudah digunakan untuk mengembangkan aplikasi berbasis PHP di sistem operasi Windows </w:t>
      </w:r>
      <w:sdt>
        <w:sdtPr>
          <w:rPr>
            <w:rFonts w:eastAsiaTheme="majorEastAsia"/>
            <w:color w:val="000000"/>
          </w:rPr>
          <w:tag w:val="MENDELEY_CITATION_v3_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"/>
          <w:id w:val="-1639177664"/>
          <w:placeholder>
            <w:docPart w:val="DefaultPlaceholder_-1854013440"/>
          </w:placeholder>
        </w:sdtPr>
        <w:sdtContent>
          <w:r w:rsidR="00A6211D" w:rsidRPr="00A6211D">
            <w:rPr>
              <w:rFonts w:eastAsiaTheme="majorEastAsia"/>
              <w:color w:val="000000"/>
            </w:rPr>
            <w:t>(Laragon, 2026)</w:t>
          </w:r>
        </w:sdtContent>
      </w:sdt>
      <w:r w:rsidRPr="009C4C4E">
        <w:rPr>
          <w:rFonts w:eastAsiaTheme="majorEastAsia"/>
        </w:rPr>
        <w:t>. Berbeda dengan XAMPP yang memerlukan konfigurasi manual untuk setiap proyek, atau Docker yang memerlukan pemahaman tentang containerization, Laragon menyediakan stack lengkap (Apache/Nginx, MySQL/MariaDB, PHP, Node.js) dengan sistem auto-detect yang membuat instalasi dan konfigurasi menjadi sangat sederhana.</w:t>
      </w:r>
    </w:p>
    <w:p w14:paraId="5D143596" w14:textId="47EC159B" w:rsidR="00857F0B" w:rsidRPr="009C4C4E" w:rsidRDefault="002C0A13" w:rsidP="00855409">
      <w:pPr>
        <w:spacing w:line="360" w:lineRule="auto"/>
        <w:ind w:firstLine="567"/>
        <w:rPr>
          <w:rFonts w:eastAsiaTheme="majorEastAsia"/>
        </w:rPr>
      </w:pPr>
      <w:r w:rsidRPr="009C4C4E">
        <w:rPr>
          <w:rFonts w:eastAsiaTheme="majorEastAsia"/>
        </w:rPr>
        <w:t xml:space="preserve">Laragon menawarkan fitur Pretty URLs yang secara otomatis membuat virtual host untuk setiap proyek, sehingga pengembang tidak perlu konfigurasi </w:t>
      </w:r>
      <w:r w:rsidRPr="009C4C4E">
        <w:rPr>
          <w:rFonts w:eastAsiaTheme="majorEastAsia"/>
        </w:rPr>
        <w:lastRenderedPageBreak/>
        <w:t>manual. Framework ini juga mendukung multiple versi PHP sehingga pengembang dapat beralih antar versi dengan mudah, dan menyediakan terminal bawaan yang sudah dilengkapi dengan Git, Composer, dan Node.js. Dibandingkan dengan Docker yang menggunakan virtual machine dan memerlukan resource lebih besar, Laragon berjalan native di Windows sehingga lebih ringan dan cepat, serta dapat auto-create database saat membuat proyek baru</w:t>
      </w:r>
      <w:r w:rsidR="00857F0B" w:rsidRPr="009C4C4E">
        <w:rPr>
          <w:rFonts w:eastAsiaTheme="majorEastAsia"/>
        </w:rPr>
        <w:t>.</w:t>
      </w:r>
    </w:p>
    <w:p w14:paraId="4D95057E" w14:textId="7D02E367" w:rsidR="00857F0B" w:rsidRPr="009C4C4E" w:rsidRDefault="00857F0B" w:rsidP="00857F0B">
      <w:pPr>
        <w:pStyle w:val="Heading3"/>
        <w:spacing w:before="120" w:after="0" w:line="360" w:lineRule="auto"/>
      </w:pPr>
      <w:bookmarkStart w:id="46" w:name="_Toc235179433"/>
      <w:r w:rsidRPr="009C4C4E">
        <w:t>2.2.2</w:t>
      </w:r>
      <w:r w:rsidR="00BD4005" w:rsidRPr="009C4C4E">
        <w:t>7</w:t>
      </w:r>
      <w:r w:rsidRPr="009C4C4E">
        <w:t xml:space="preserve"> Visual Studio Code</w:t>
      </w:r>
      <w:bookmarkEnd w:id="46"/>
    </w:p>
    <w:p w14:paraId="441ED1BD" w14:textId="31341A47" w:rsidR="00967F14" w:rsidRPr="009C4C4E" w:rsidRDefault="00967F14" w:rsidP="00967F14">
      <w:pPr>
        <w:spacing w:line="360" w:lineRule="auto"/>
        <w:rPr>
          <w:rFonts w:eastAsiaTheme="majorEastAsia"/>
        </w:rPr>
      </w:pPr>
      <w:r w:rsidRPr="009C4C4E">
        <w:rPr>
          <w:rFonts w:eastAsiaTheme="majorEastAsia"/>
        </w:rPr>
        <w:t xml:space="preserve">Visual Studio Code (VS Code) adalah code editor yang dikembangkan oleh Microsoft, bersifat open-source, ringan, dan mendukung berbagai bahasa pemrograman </w:t>
      </w:r>
      <w:sdt>
        <w:sdtPr>
          <w:rPr>
            <w:rFonts w:eastAsiaTheme="majorEastAsia"/>
            <w:color w:val="000000"/>
          </w:rPr>
          <w:tag w:val="MENDELEY_CITATION_v3_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"/>
          <w:id w:val="1102611783"/>
          <w:placeholder>
            <w:docPart w:val="DefaultPlaceholder_-1854013440"/>
          </w:placeholder>
        </w:sdtPr>
        <w:sdtContent>
          <w:r w:rsidR="00A6211D" w:rsidRPr="00A6211D">
            <w:rPr>
              <w:rFonts w:eastAsiaTheme="majorEastAsia"/>
              <w:color w:val="000000"/>
            </w:rPr>
            <w:t>(Microsoft, 2026)</w:t>
          </w:r>
        </w:sdtContent>
      </w:sdt>
      <w:r w:rsidRPr="009C4C4E">
        <w:rPr>
          <w:rFonts w:eastAsiaTheme="majorEastAsia"/>
        </w:rPr>
        <w:t>. VS Code telah menjadi salah satu code editor paling populer di kalangan pengembang perangkat lunak karena fleksibilitas dan ekosistem ekstensi yang sangat kaya.</w:t>
      </w:r>
    </w:p>
    <w:p w14:paraId="6D612A5B" w14:textId="70D67793" w:rsidR="00967F14" w:rsidRPr="009C4C4E" w:rsidRDefault="00967F14" w:rsidP="00DE393C">
      <w:pPr>
        <w:spacing w:line="360" w:lineRule="auto"/>
        <w:ind w:firstLine="567"/>
        <w:rPr>
          <w:rFonts w:eastAsiaTheme="majorEastAsia"/>
        </w:rPr>
      </w:pPr>
      <w:r w:rsidRPr="009C4C4E">
        <w:rPr>
          <w:rFonts w:eastAsiaTheme="majorEastAsia"/>
        </w:rPr>
        <w:t>Fitur IntelliSense menyediakan auto-completion, parameter hints, dan definisi hover yang mempercepat penulisan kode</w:t>
      </w:r>
      <w:r w:rsidR="00DE393C" w:rsidRPr="009C4C4E">
        <w:rPr>
          <w:rFonts w:eastAsiaTheme="majorEastAsia"/>
        </w:rPr>
        <w:t xml:space="preserve">, </w:t>
      </w:r>
      <w:r w:rsidRPr="009C4C4E">
        <w:rPr>
          <w:rFonts w:eastAsiaTheme="majorEastAsia"/>
        </w:rPr>
        <w:t>misalnya saat mengetik $request-&gt;, VS Code langsung menampilkan daftar method yang tersedia di class Request Laravel. Editor ini juga menyediakan integrated terminal yang memungkinkan pengembang menjalankan perintah seperti php artisan migrate atau npm run dev tanpa keluar dari editor, serta mendukung kontrol versi Git secara bawaan sehingga pengembang dapat melakukan commit, pull, dan push langsung dari sidebar.</w:t>
      </w:r>
    </w:p>
    <w:p w14:paraId="05DBDDF2" w14:textId="30E988D9" w:rsidR="00857F0B" w:rsidRPr="009C4C4E" w:rsidRDefault="00967F14" w:rsidP="00DE393C">
      <w:pPr>
        <w:spacing w:line="360" w:lineRule="auto"/>
        <w:ind w:firstLine="567"/>
        <w:rPr>
          <w:rFonts w:eastAsiaTheme="majorEastAsia"/>
        </w:rPr>
      </w:pPr>
      <w:r w:rsidRPr="009C4C4E">
        <w:rPr>
          <w:rFonts w:eastAsiaTheme="majorEastAsia"/>
        </w:rPr>
        <w:t>Sistem ekstensi VS Code sangat kaya, termasuk ekstensi khusus untuk PHP, Laravel Blade, Tailwind CSS IntelliSense, dan Livewire yang membantu proses pengembangan dengan menyediakan syntax highlighting, auto-completion, dan error detection spesifik untuk setiap teknologi. VS Code juga menyediakan fitur debugging bawaan dengan breakpoint, call stack, dan variabel watch, menjadikannya ringan namun memiliki banyak fitur layaknya Integrated Development Environment (IDE) penuh.</w:t>
      </w:r>
    </w:p>
    <w:p w14:paraId="1B308214" w14:textId="4F41DC60" w:rsidR="007B29D1" w:rsidRPr="009C4C4E" w:rsidRDefault="007B29D1" w:rsidP="007B29D1">
      <w:pPr>
        <w:pStyle w:val="Heading3"/>
        <w:spacing w:after="0" w:line="360" w:lineRule="auto"/>
      </w:pPr>
      <w:bookmarkStart w:id="47" w:name="_Toc235179434"/>
      <w:r w:rsidRPr="009C4C4E">
        <w:t>2.2.2</w:t>
      </w:r>
      <w:r w:rsidR="00BD4005" w:rsidRPr="009C4C4E">
        <w:t>8</w:t>
      </w:r>
      <w:r w:rsidRPr="009C4C4E">
        <w:t xml:space="preserve"> Database</w:t>
      </w:r>
      <w:bookmarkEnd w:id="47"/>
    </w:p>
    <w:p w14:paraId="2EFAF715" w14:textId="475133E0" w:rsidR="007B29D1" w:rsidRPr="009C4C4E" w:rsidRDefault="007B29D1" w:rsidP="007B29D1">
      <w:pPr>
        <w:spacing w:line="360" w:lineRule="auto"/>
        <w:rPr>
          <w:rFonts w:eastAsiaTheme="majorEastAsia"/>
        </w:rPr>
      </w:pPr>
      <w:r w:rsidRPr="009C4C4E">
        <w:rPr>
          <w:rFonts w:eastAsiaTheme="majorEastAsia"/>
        </w:rPr>
        <w:t xml:space="preserve">Database atau basis data adalah kumpulan data yang terorganisir secara sistematis dan disimpan dalam media penyimpanan elektronik sehingga dapat diakses, dikelola, dan diperbarui secara efisien </w:t>
      </w:r>
      <w:sdt>
        <w:sdtPr>
          <w:rPr>
            <w:rFonts w:eastAsiaTheme="majorEastAsia"/>
            <w:color w:val="000000"/>
          </w:rPr>
          <w:tag w:val="MENDELEY_CITATION_v3_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"/>
          <w:id w:val="-388044376"/>
          <w:placeholder>
            <w:docPart w:val="DefaultPlaceholder_-1854013440"/>
          </w:placeholder>
        </w:sdtPr>
        <w:sdtContent>
          <w:r w:rsidR="00A6211D" w:rsidRPr="00A6211D">
            <w:rPr>
              <w:color w:val="000000"/>
            </w:rPr>
            <w:t>(Rosa &amp; Shalahuddin, 2018)</w:t>
          </w:r>
        </w:sdtContent>
      </w:sdt>
      <w:r w:rsidRPr="009C4C4E">
        <w:rPr>
          <w:rFonts w:eastAsiaTheme="majorEastAsia"/>
        </w:rPr>
        <w:t xml:space="preserve">. Dalam pengembangan aplikasi web modern, database menjadi komponen fundamental </w:t>
      </w:r>
      <w:r w:rsidRPr="009C4C4E">
        <w:rPr>
          <w:rFonts w:eastAsiaTheme="majorEastAsia"/>
        </w:rPr>
        <w:lastRenderedPageBreak/>
        <w:t>yang menyimpan seluruh informasi yang dibutuhkan oleh aplikasi.</w:t>
      </w:r>
    </w:p>
    <w:p w14:paraId="6CE5B4D9" w14:textId="683B6CFD" w:rsidR="007B29D1" w:rsidRPr="009C4C4E" w:rsidRDefault="007B29D1" w:rsidP="004B53D7">
      <w:pPr>
        <w:spacing w:line="360" w:lineRule="auto"/>
        <w:ind w:firstLine="567"/>
        <w:rPr>
          <w:rFonts w:eastAsiaTheme="majorEastAsia"/>
        </w:rPr>
      </w:pPr>
      <w:r w:rsidRPr="009C4C4E">
        <w:rPr>
          <w:rFonts w:eastAsiaTheme="majorEastAsia"/>
        </w:rPr>
        <w:t xml:space="preserve">Database relasional (Relational Database Management System/RDBMS) merupakan jenis database yang paling banyak digunakan, di mana data disimpan dalam bentuk tabel-tabel yang saling berelasi </w:t>
      </w:r>
      <w:sdt>
        <w:sdtPr>
          <w:rPr>
            <w:rFonts w:eastAsiaTheme="majorEastAsia"/>
            <w:color w:val="000000"/>
          </w:rPr>
          <w:tag w:val="MENDELEY_CITATION_v3_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"/>
          <w:id w:val="-1536504541"/>
          <w:placeholder>
            <w:docPart w:val="DefaultPlaceholder_-1854013440"/>
          </w:placeholder>
        </w:sdtPr>
        <w:sdtContent>
          <w:r w:rsidR="00A6211D" w:rsidRPr="00A6211D">
            <w:rPr>
              <w:color w:val="000000"/>
            </w:rPr>
            <w:t>(Lim &amp; Silalahi, 2023)</w:t>
          </w:r>
        </w:sdtContent>
      </w:sdt>
      <w:r w:rsidRPr="009C4C4E">
        <w:rPr>
          <w:rFonts w:eastAsiaTheme="majorEastAsia"/>
        </w:rPr>
        <w:t>. Konsep utama database relasional meliputi:</w:t>
      </w:r>
    </w:p>
    <w:p w14:paraId="4357C8F7" w14:textId="77777777" w:rsidR="007B29D1" w:rsidRPr="009C4C4E" w:rsidRDefault="007B29D1">
      <w:pPr>
        <w:numPr>
          <w:ilvl w:val="0"/>
          <w:numId w:val="24"/>
        </w:numPr>
        <w:tabs>
          <w:tab w:val="clear" w:pos="720"/>
        </w:tabs>
        <w:spacing w:line="360" w:lineRule="auto"/>
        <w:ind w:left="284" w:hanging="294"/>
        <w:rPr>
          <w:rFonts w:eastAsiaTheme="majorEastAsia"/>
        </w:rPr>
      </w:pPr>
      <w:r w:rsidRPr="009C4C4E">
        <w:rPr>
          <w:rFonts w:eastAsiaTheme="majorEastAsia"/>
        </w:rPr>
        <w:t>Tabel merupakan struktur dasar penyimpanan data yang terdiri atas baris (record) dan kolom (field).</w:t>
      </w:r>
    </w:p>
    <w:p w14:paraId="19C5875F" w14:textId="77777777" w:rsidR="007B29D1" w:rsidRPr="009C4C4E" w:rsidRDefault="007B29D1">
      <w:pPr>
        <w:numPr>
          <w:ilvl w:val="0"/>
          <w:numId w:val="24"/>
        </w:numPr>
        <w:tabs>
          <w:tab w:val="clear" w:pos="720"/>
        </w:tabs>
        <w:spacing w:line="360" w:lineRule="auto"/>
        <w:ind w:left="284" w:hanging="294"/>
        <w:rPr>
          <w:rFonts w:eastAsiaTheme="majorEastAsia"/>
        </w:rPr>
      </w:pPr>
      <w:r w:rsidRPr="009C4C4E">
        <w:rPr>
          <w:rFonts w:eastAsiaTheme="majorEastAsia"/>
        </w:rPr>
        <w:t>Primary Key merupakan kolom unik yang mengidentifikasi setiap baris dalam tabel secara unik.</w:t>
      </w:r>
    </w:p>
    <w:p w14:paraId="49E7009B" w14:textId="77777777" w:rsidR="007B29D1" w:rsidRPr="009C4C4E" w:rsidRDefault="007B29D1">
      <w:pPr>
        <w:numPr>
          <w:ilvl w:val="0"/>
          <w:numId w:val="24"/>
        </w:numPr>
        <w:tabs>
          <w:tab w:val="clear" w:pos="720"/>
        </w:tabs>
        <w:spacing w:line="360" w:lineRule="auto"/>
        <w:ind w:left="284" w:hanging="294"/>
        <w:rPr>
          <w:rFonts w:eastAsiaTheme="majorEastAsia"/>
        </w:rPr>
      </w:pPr>
      <w:r w:rsidRPr="009C4C4E">
        <w:rPr>
          <w:rFonts w:eastAsiaTheme="majorEastAsia"/>
        </w:rPr>
        <w:t>Foreign Key merupakan kolom yang merujuk ke primary key di tabel lain, membentuk relasi antar tabel.</w:t>
      </w:r>
    </w:p>
    <w:p w14:paraId="3E0F23E2" w14:textId="77777777" w:rsidR="007B29D1" w:rsidRPr="009C4C4E" w:rsidRDefault="007B29D1">
      <w:pPr>
        <w:numPr>
          <w:ilvl w:val="0"/>
          <w:numId w:val="24"/>
        </w:numPr>
        <w:tabs>
          <w:tab w:val="clear" w:pos="720"/>
        </w:tabs>
        <w:spacing w:line="360" w:lineRule="auto"/>
        <w:ind w:left="284" w:hanging="294"/>
        <w:rPr>
          <w:rFonts w:eastAsiaTheme="majorEastAsia"/>
        </w:rPr>
      </w:pPr>
      <w:r w:rsidRPr="009C4C4E">
        <w:rPr>
          <w:rFonts w:eastAsiaTheme="majorEastAsia"/>
        </w:rPr>
        <w:t>Index merupakan struktur data tambahan yang mempercepat pencarian data dalam tabel yang berukuran besar.</w:t>
      </w:r>
    </w:p>
    <w:p w14:paraId="65E06C51" w14:textId="77777777" w:rsidR="007B29D1" w:rsidRPr="009C4C4E" w:rsidRDefault="007B29D1">
      <w:pPr>
        <w:numPr>
          <w:ilvl w:val="0"/>
          <w:numId w:val="24"/>
        </w:numPr>
        <w:tabs>
          <w:tab w:val="clear" w:pos="720"/>
        </w:tabs>
        <w:spacing w:line="360" w:lineRule="auto"/>
        <w:ind w:left="284" w:hanging="294"/>
        <w:rPr>
          <w:rFonts w:eastAsiaTheme="majorEastAsia"/>
        </w:rPr>
      </w:pPr>
      <w:r w:rsidRPr="009C4C4E">
        <w:rPr>
          <w:rFonts w:eastAsiaTheme="majorEastAsia"/>
        </w:rPr>
        <w:t>Normalisasi merupakan proses perancangan struktur tabel untuk mengurangi redundansi data dan menjaga integritas data.</w:t>
      </w:r>
    </w:p>
    <w:p w14:paraId="2C692A6F" w14:textId="45436C57" w:rsidR="007B29D1" w:rsidRPr="009C4C4E" w:rsidRDefault="007B29D1" w:rsidP="007B29D1">
      <w:pPr>
        <w:spacing w:before="120" w:line="360" w:lineRule="auto"/>
        <w:ind w:firstLine="567"/>
        <w:rPr>
          <w:rFonts w:eastAsiaTheme="majorEastAsia"/>
        </w:rPr>
      </w:pPr>
      <w:r w:rsidRPr="009C4C4E">
        <w:rPr>
          <w:rFonts w:eastAsiaTheme="majorEastAsia"/>
        </w:rPr>
        <w:t>Perancangan database yang baik sangat menentukan performa, skalabilitas, dan keandalan suatu aplikasi. Oleh karena itu, tahap perancangan database perlu dilakukan dengan cermat, mulai dari identifikasi entitas, penentuan atribut, hingga penetapan relasi antar tabel.</w:t>
      </w:r>
    </w:p>
    <w:p w14:paraId="5297C33F" w14:textId="3E24CB6A" w:rsidR="003A5BBC" w:rsidRPr="009C4C4E" w:rsidRDefault="003A5BBC" w:rsidP="003A5BBC">
      <w:pPr>
        <w:pStyle w:val="Heading3"/>
        <w:spacing w:after="0" w:line="360" w:lineRule="auto"/>
      </w:pPr>
      <w:bookmarkStart w:id="48" w:name="_Toc235179435"/>
      <w:r w:rsidRPr="009C4C4E">
        <w:t>2.2.</w:t>
      </w:r>
      <w:r w:rsidR="00BD4005" w:rsidRPr="009C4C4E">
        <w:t>29</w:t>
      </w:r>
      <w:r w:rsidRPr="009C4C4E">
        <w:t xml:space="preserve"> Google AI Studio</w:t>
      </w:r>
      <w:bookmarkEnd w:id="48"/>
    </w:p>
    <w:p w14:paraId="3A4E19E4" w14:textId="3E4ACF12" w:rsidR="00DE393C" w:rsidRPr="009C4C4E" w:rsidRDefault="00DE393C" w:rsidP="00DE393C">
      <w:pPr>
        <w:spacing w:line="360" w:lineRule="auto"/>
        <w:rPr>
          <w:rFonts w:eastAsiaTheme="majorEastAsia"/>
        </w:rPr>
      </w:pPr>
      <w:r w:rsidRPr="009C4C4E">
        <w:rPr>
          <w:rFonts w:eastAsiaTheme="majorEastAsia"/>
        </w:rPr>
        <w:t xml:space="preserve">Google AI Studio adalah platform pengembangan AI dari Google yang menyediakan akses ke berbagai model Large Language Model melalui REST API </w:t>
      </w:r>
      <w:sdt>
        <w:sdtPr>
          <w:rPr>
            <w:rFonts w:eastAsiaTheme="majorEastAsia"/>
            <w:color w:val="000000"/>
          </w:rPr>
          <w:tag w:val="MENDELEY_CITATION_v3_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"/>
          <w:id w:val="-895819896"/>
          <w:placeholder>
            <w:docPart w:val="DefaultPlaceholder_-1854013440"/>
          </w:placeholder>
        </w:sdtPr>
        <w:sdtContent>
          <w:r w:rsidR="00A6211D" w:rsidRPr="00A6211D">
            <w:rPr>
              <w:rFonts w:eastAsiaTheme="majorEastAsia"/>
              <w:color w:val="000000"/>
            </w:rPr>
            <w:t>(Google AI, 2026)</w:t>
          </w:r>
        </w:sdtContent>
      </w:sdt>
      <w:r w:rsidRPr="009C4C4E">
        <w:rPr>
          <w:rFonts w:eastAsiaTheme="majorEastAsia"/>
        </w:rPr>
        <w:t>. Platform ini memungkinkan pengembang untuk mengintegrasikan kemampuan AI ke dalam aplikasi melalui API key, dengan menyediakan berbagai model AI dengan karakteristik yang berbeda</w:t>
      </w:r>
      <w:r w:rsidR="00C44135" w:rsidRPr="009C4C4E">
        <w:rPr>
          <w:rFonts w:eastAsiaTheme="majorEastAsia"/>
        </w:rPr>
        <w:t xml:space="preserve">, </w:t>
      </w:r>
      <w:r w:rsidRPr="009C4C4E">
        <w:rPr>
          <w:rFonts w:eastAsiaTheme="majorEastAsia"/>
        </w:rPr>
        <w:t>mulai dari model ringan untuk tugas sederhana hingga model besar seperti Gemma untuk tugas kompleks yang memerlukan pemahaman konteks mendalam.</w:t>
      </w:r>
    </w:p>
    <w:p w14:paraId="5571CAB1" w14:textId="6AA544A0" w:rsidR="003A5BBC" w:rsidRPr="009C4C4E" w:rsidRDefault="00DE393C" w:rsidP="00C44135">
      <w:pPr>
        <w:spacing w:line="360" w:lineRule="auto"/>
        <w:ind w:firstLine="567"/>
        <w:rPr>
          <w:rFonts w:eastAsiaTheme="majorEastAsia"/>
        </w:rPr>
      </w:pPr>
      <w:r w:rsidRPr="009C4C4E">
        <w:rPr>
          <w:rFonts w:eastAsiaTheme="majorEastAsia"/>
        </w:rPr>
        <w:t xml:space="preserve">Google AI Studio menyediakan kuota gratis yang memadai untuk pengembangan dan pengujian, dilengkapi dashboard untuk monitoring penggunaan API yang membantu pengembang melacak konsumsi tokens dan performa model. Platform ini mendukung berbagai format output termasuk JSON terstruktur yang memudahkan integrasi dengan sistem backend, serta mendukung format prompt </w:t>
      </w:r>
      <w:r w:rsidRPr="009C4C4E">
        <w:rPr>
          <w:rFonts w:eastAsiaTheme="majorEastAsia"/>
        </w:rPr>
        <w:lastRenderedPageBreak/>
        <w:t>yang fleksibel</w:t>
      </w:r>
      <w:r w:rsidR="00C44135" w:rsidRPr="009C4C4E">
        <w:rPr>
          <w:rFonts w:eastAsiaTheme="majorEastAsia"/>
        </w:rPr>
        <w:t xml:space="preserve">, </w:t>
      </w:r>
      <w:r w:rsidRPr="009C4C4E">
        <w:rPr>
          <w:rFonts w:eastAsiaTheme="majorEastAsia"/>
        </w:rPr>
        <w:t>termasuk system prompt untuk mengatur perilaku model dan user prompt untuk memberikan instruksi spesifik, sehingga pengembang dapat mengkustomisasi respons model sesuai dengan kebutuhan aplikasi.</w:t>
      </w:r>
    </w:p>
    <w:p w14:paraId="67DBC4D7" w14:textId="23F822B4" w:rsidR="00FD78B5" w:rsidRPr="009C4C4E" w:rsidRDefault="00FD78B5" w:rsidP="00FD78B5">
      <w:pPr>
        <w:pStyle w:val="Heading3"/>
        <w:spacing w:after="0" w:line="360" w:lineRule="auto"/>
      </w:pPr>
      <w:bookmarkStart w:id="49" w:name="_Toc235179436"/>
      <w:r w:rsidRPr="009C4C4E">
        <w:t>2.2.</w:t>
      </w:r>
      <w:r w:rsidR="00BD4005" w:rsidRPr="009C4C4E">
        <w:t>30</w:t>
      </w:r>
      <w:r w:rsidRPr="009C4C4E">
        <w:t xml:space="preserve"> Gemma 4 31B IT</w:t>
      </w:r>
      <w:bookmarkEnd w:id="49"/>
    </w:p>
    <w:p w14:paraId="65CF98A6" w14:textId="3F63FA21" w:rsidR="000A3F20" w:rsidRPr="009C4C4E" w:rsidRDefault="000A3F20" w:rsidP="000A3F20">
      <w:pPr>
        <w:spacing w:line="360" w:lineRule="auto"/>
        <w:rPr>
          <w:rFonts w:eastAsiaTheme="majorEastAsia"/>
        </w:rPr>
      </w:pPr>
      <w:r w:rsidRPr="009C4C4E">
        <w:rPr>
          <w:rFonts w:eastAsiaTheme="majorEastAsia"/>
        </w:rPr>
        <w:t xml:space="preserve">Gemma 4 31B IT adalah Large Language Model open-weight dari Google dengan 31 miliar parameter, merupakan generasi ke-4 dari keluarga Gemma yang dirancang untuk tugas instruction-following dengan dukungan bahasa non-Inggris termasuk bahasa Indonesia </w:t>
      </w:r>
      <w:sdt>
        <w:sdtPr>
          <w:rPr>
            <w:rFonts w:eastAsiaTheme="majorEastAsia"/>
            <w:color w:val="000000"/>
          </w:rPr>
          <w:tag w:val="MENDELEY_CITATION_v3_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"/>
          <w:id w:val="-1986302200"/>
          <w:placeholder>
            <w:docPart w:val="DefaultPlaceholder_-1854013440"/>
          </w:placeholder>
        </w:sdtPr>
        <w:sdtContent>
          <w:r w:rsidR="00A6211D" w:rsidRPr="00A6211D">
            <w:rPr>
              <w:rFonts w:eastAsiaTheme="majorEastAsia"/>
              <w:color w:val="000000"/>
            </w:rPr>
            <w:t>(Google Research, 2026)</w:t>
          </w:r>
        </w:sdtContent>
      </w:sdt>
      <w:r w:rsidRPr="009C4C4E">
        <w:rPr>
          <w:rFonts w:eastAsiaTheme="majorEastAsia"/>
        </w:rPr>
        <w:t xml:space="preserve">. Model ini dilatih pada dataset multilingual yang luas sehingga mampu memahami konteks bahasa dan dialek lokal, termasuk istilah informal seperti "aik dak jalan" (air tidak mengalir dalam </w:t>
      </w:r>
      <w:r w:rsidR="009C5D8C" w:rsidRPr="009C4C4E">
        <w:rPr>
          <w:rFonts w:eastAsiaTheme="majorEastAsia"/>
        </w:rPr>
        <w:t>bahasa daerah</w:t>
      </w:r>
      <w:r w:rsidRPr="009C4C4E">
        <w:rPr>
          <w:rFonts w:eastAsiaTheme="majorEastAsia"/>
        </w:rPr>
        <w:t xml:space="preserve"> Ketapang) atau variasi </w:t>
      </w:r>
      <w:r w:rsidR="009C5D8C" w:rsidRPr="009C4C4E">
        <w:rPr>
          <w:rFonts w:eastAsiaTheme="majorEastAsia"/>
        </w:rPr>
        <w:t>penulisan</w:t>
      </w:r>
      <w:r w:rsidRPr="009C4C4E">
        <w:rPr>
          <w:rFonts w:eastAsiaTheme="majorEastAsia"/>
        </w:rPr>
        <w:t xml:space="preserve"> yang umum di media sosial.</w:t>
      </w:r>
    </w:p>
    <w:p w14:paraId="681FF391" w14:textId="775520D4" w:rsidR="000A3F20" w:rsidRPr="009C4C4E" w:rsidRDefault="000A3F20" w:rsidP="000A3F20">
      <w:pPr>
        <w:spacing w:line="360" w:lineRule="auto"/>
        <w:ind w:firstLine="567"/>
        <w:rPr>
          <w:rFonts w:eastAsiaTheme="majorEastAsia"/>
        </w:rPr>
      </w:pPr>
      <w:r w:rsidRPr="009C4C4E">
        <w:rPr>
          <w:rFonts w:eastAsiaTheme="majorEastAsia"/>
        </w:rPr>
        <w:t xml:space="preserve">Dengan 31 miliar parameter, Gemma 4 31B IT mampu memahami konteks kalimat yang kompleks dan nuansa bahasa yang tidak dapat ditangani oleh model yang lebih kecil. Model ini tersedia pada kuota gratis Google AI Studio dengan </w:t>
      </w:r>
      <w:r w:rsidR="009C5D8C" w:rsidRPr="009C4C4E">
        <w:rPr>
          <w:rFonts w:eastAsiaTheme="majorEastAsia"/>
        </w:rPr>
        <w:t>gratis tanpa batasan penggunaan per menit</w:t>
      </w:r>
      <w:r w:rsidRPr="009C4C4E">
        <w:rPr>
          <w:rFonts w:eastAsiaTheme="majorEastAsia"/>
        </w:rPr>
        <w:t xml:space="preserve">, menjadikannya pilihan ekonomis untuk pengembangan sistem klasifikasi. Berbeda dengan model </w:t>
      </w:r>
      <w:r w:rsidR="00C45E8B" w:rsidRPr="009C4C4E">
        <w:rPr>
          <w:rFonts w:eastAsiaTheme="majorEastAsia"/>
        </w:rPr>
        <w:t xml:space="preserve">AI </w:t>
      </w:r>
      <w:r w:rsidR="00FA58CC" w:rsidRPr="009C4C4E">
        <w:rPr>
          <w:rFonts w:eastAsiaTheme="majorEastAsia"/>
        </w:rPr>
        <w:t>berbayar</w:t>
      </w:r>
      <w:r w:rsidRPr="009C4C4E">
        <w:rPr>
          <w:rFonts w:eastAsiaTheme="majorEastAsia"/>
        </w:rPr>
        <w:t xml:space="preserve"> yang memerlukan biaya per request, Gemma bersifat open-weight sehingga </w:t>
      </w:r>
      <w:r w:rsidR="00FA58CC" w:rsidRPr="009C4C4E">
        <w:rPr>
          <w:rFonts w:eastAsiaTheme="majorEastAsia"/>
        </w:rPr>
        <w:t xml:space="preserve">dapat memudahkan </w:t>
      </w:r>
      <w:r w:rsidRPr="009C4C4E">
        <w:rPr>
          <w:rFonts w:eastAsiaTheme="majorEastAsia"/>
        </w:rPr>
        <w:t xml:space="preserve">pengembang </w:t>
      </w:r>
      <w:r w:rsidR="00FA58CC" w:rsidRPr="009C4C4E">
        <w:rPr>
          <w:rFonts w:eastAsiaTheme="majorEastAsia"/>
        </w:rPr>
        <w:t>untuk</w:t>
      </w:r>
      <w:r w:rsidRPr="009C4C4E">
        <w:rPr>
          <w:rFonts w:eastAsiaTheme="majorEastAsia"/>
        </w:rPr>
        <w:t xml:space="preserve"> memahami </w:t>
      </w:r>
      <w:r w:rsidR="00FA58CC" w:rsidRPr="009C4C4E">
        <w:rPr>
          <w:rFonts w:eastAsiaTheme="majorEastAsia"/>
        </w:rPr>
        <w:t>cara kerja</w:t>
      </w:r>
      <w:r w:rsidRPr="009C4C4E">
        <w:rPr>
          <w:rFonts w:eastAsiaTheme="majorEastAsia"/>
        </w:rPr>
        <w:t xml:space="preserve"> model dan mengoptimalkan prompt tanpa bergantung pada</w:t>
      </w:r>
      <w:r w:rsidR="00FA58CC" w:rsidRPr="009C4C4E">
        <w:rPr>
          <w:rFonts w:eastAsiaTheme="majorEastAsia"/>
        </w:rPr>
        <w:t xml:space="preserve"> sistem tertutup yang tidak dapat diperiksa</w:t>
      </w:r>
      <w:r w:rsidRPr="009C4C4E">
        <w:rPr>
          <w:rFonts w:eastAsiaTheme="majorEastAsia"/>
        </w:rPr>
        <w:t>.</w:t>
      </w:r>
    </w:p>
    <w:p w14:paraId="0602A35F" w14:textId="125ED732" w:rsidR="00FD78B5" w:rsidRPr="009C4C4E" w:rsidRDefault="000A3F20" w:rsidP="000A3F20">
      <w:pPr>
        <w:spacing w:line="360" w:lineRule="auto"/>
        <w:ind w:firstLine="567"/>
        <w:rPr>
          <w:rFonts w:eastAsiaTheme="majorEastAsia"/>
        </w:rPr>
      </w:pPr>
      <w:r w:rsidRPr="009C4C4E">
        <w:rPr>
          <w:rFonts w:eastAsiaTheme="majorEastAsia"/>
        </w:rPr>
        <w:t xml:space="preserve">Model ini </w:t>
      </w:r>
      <w:r w:rsidR="00FA58CC" w:rsidRPr="009C4C4E">
        <w:rPr>
          <w:rFonts w:eastAsiaTheme="majorEastAsia"/>
        </w:rPr>
        <w:t>termasuk</w:t>
      </w:r>
      <w:r w:rsidRPr="009C4C4E">
        <w:rPr>
          <w:rFonts w:eastAsiaTheme="majorEastAsia"/>
        </w:rPr>
        <w:t xml:space="preserve"> dalam kategori instruction-tuned, artinya sudah dilatih khusus untuk mengikuti instruksi yang diberikan dalam bentuk prompt, sehingga sangat cocok untuk tugas-tugas seperti klasifikasi teks, </w:t>
      </w:r>
      <w:r w:rsidR="00FA58CC" w:rsidRPr="009C4C4E">
        <w:rPr>
          <w:rFonts w:eastAsiaTheme="majorEastAsia"/>
        </w:rPr>
        <w:t>pengambilan</w:t>
      </w:r>
      <w:r w:rsidRPr="009C4C4E">
        <w:rPr>
          <w:rFonts w:eastAsiaTheme="majorEastAsia"/>
        </w:rPr>
        <w:t xml:space="preserve"> informasi, dan analisis konten yang memerlukan pemahaman mendalam terhadap bahasa Indonesia</w:t>
      </w:r>
      <w:r w:rsidR="00FD78B5" w:rsidRPr="009C4C4E">
        <w:rPr>
          <w:rFonts w:eastAsiaTheme="majorEastAsia"/>
        </w:rPr>
        <w:t>.</w:t>
      </w:r>
    </w:p>
    <w:p w14:paraId="738D358A" w14:textId="598CF2BE" w:rsidR="00BD4005" w:rsidRPr="009C4C4E" w:rsidRDefault="00BD4005" w:rsidP="00BD4005">
      <w:pPr>
        <w:pStyle w:val="Heading3"/>
      </w:pPr>
      <w:bookmarkStart w:id="50" w:name="_Toc235179437"/>
      <w:r w:rsidRPr="009C4C4E">
        <w:t>2.2.31 API (Application Programming Interface)</w:t>
      </w:r>
      <w:bookmarkEnd w:id="50"/>
    </w:p>
    <w:p w14:paraId="0B4BD650" w14:textId="2947C029" w:rsidR="00BD4005" w:rsidRPr="009C4C4E" w:rsidRDefault="00BD4005" w:rsidP="00BD4005">
      <w:pPr>
        <w:spacing w:line="360" w:lineRule="auto"/>
        <w:rPr>
          <w:rFonts w:eastAsiaTheme="majorEastAsia"/>
        </w:rPr>
      </w:pPr>
      <w:r w:rsidRPr="009C4C4E">
        <w:rPr>
          <w:rFonts w:eastAsiaTheme="majorEastAsia"/>
        </w:rPr>
        <w:t xml:space="preserve">API (Application Programming Interface) adalah antarmuka yang memungkinkan dua aplikasi atau sistem untuk berkomunikasi dan bertukar data secara terprogram </w:t>
      </w:r>
      <w:sdt>
        <w:sdtPr>
          <w:rPr>
            <w:rFonts w:eastAsiaTheme="majorEastAsia"/>
            <w:color w:val="000000"/>
          </w:rPr>
          <w:tag w:val="MENDELEY_CITATION_v3_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"/>
          <w:id w:val="1346058348"/>
          <w:placeholder>
            <w:docPart w:val="DefaultPlaceholder_-1854013440"/>
          </w:placeholder>
        </w:sdtPr>
        <w:sdtContent>
          <w:r w:rsidR="00A6211D" w:rsidRPr="00A6211D">
            <w:rPr>
              <w:color w:val="000000"/>
            </w:rPr>
            <w:t>(Wijonarko &amp; Mulya, 2018)</w:t>
          </w:r>
        </w:sdtContent>
      </w:sdt>
      <w:r w:rsidRPr="009C4C4E">
        <w:rPr>
          <w:rFonts w:eastAsiaTheme="majorEastAsia"/>
        </w:rPr>
        <w:t>. API menyediakan seperangkat aturan dan protokol yang menentukan bagaimana permintaan data harus dibuat dan bagaimana respons akan dikembalikan, sehingga memungkinkan integrasi antar sistem tanpa perlu mengetahui detail implementasi internal masing-masing sistem.</w:t>
      </w:r>
    </w:p>
    <w:p w14:paraId="7769732E" w14:textId="77777777" w:rsidR="00BD4005" w:rsidRPr="009C4C4E" w:rsidRDefault="00BD4005" w:rsidP="00BD4005">
      <w:pPr>
        <w:spacing w:line="360" w:lineRule="auto"/>
        <w:ind w:firstLine="567"/>
        <w:rPr>
          <w:rFonts w:eastAsiaTheme="majorEastAsia"/>
        </w:rPr>
      </w:pPr>
      <w:r w:rsidRPr="009C4C4E">
        <w:rPr>
          <w:rFonts w:eastAsiaTheme="majorEastAsia"/>
        </w:rPr>
        <w:t xml:space="preserve">REST API (Representational State Transfer) adalah gaya arsitektur API yang </w:t>
      </w:r>
      <w:r w:rsidRPr="009C4C4E">
        <w:rPr>
          <w:rFonts w:eastAsiaTheme="majorEastAsia"/>
        </w:rPr>
        <w:lastRenderedPageBreak/>
        <w:t>paling umum digunakan, di mana komunikasi dilakukan melalui protokol HTTP dengan metode standar seperti GET (mengambil data), POST (mengirim data baru), PUT (memperbarui data), dan DELETE (menghapus data). REST API menggunakan format data yang ringan seperti JSON atau XML untuk pertukaran informasi, membuatnya mudah dibaca baik oleh mesin maupun manusia.</w:t>
      </w:r>
    </w:p>
    <w:p w14:paraId="57F8E183" w14:textId="5518F48D" w:rsidR="00BD4005" w:rsidRPr="009C4C4E" w:rsidRDefault="00BD4005" w:rsidP="00BD4005">
      <w:pPr>
        <w:spacing w:line="360" w:lineRule="auto"/>
        <w:ind w:firstLine="567"/>
        <w:rPr>
          <w:rFonts w:eastAsiaTheme="majorEastAsia"/>
        </w:rPr>
      </w:pPr>
      <w:r w:rsidRPr="009C4C4E">
        <w:rPr>
          <w:rFonts w:eastAsiaTheme="majorEastAsia"/>
        </w:rPr>
        <w:t>Dalam konteks integrasi dengan layanan eksternal, API berperan sebagai jembatan komunikasi yang memungkinkan aplikasi lokal mengakses fungsionalitas dari layanan cloud seperti model kecerdasan buatan, layanan penyimpanan, atau sistem pihak ketiga lainnya. Komunikasi melalui API umumnya menggunakan mekanisme autentikasi seperti API key atau token yang disimpan secara aman di file konfigurasi, memastikan hanya aplikasi yang terotorisasi yang dapat mengakses layanan tersebut.</w:t>
      </w:r>
    </w:p>
    <w:p w14:paraId="18F9C429" w14:textId="3A309DA9" w:rsidR="00F341AE" w:rsidRPr="009C4C4E" w:rsidRDefault="00F341AE" w:rsidP="00BD3A63">
      <w:pPr>
        <w:pStyle w:val="Heading3"/>
        <w:spacing w:after="0" w:line="360" w:lineRule="auto"/>
      </w:pPr>
      <w:bookmarkStart w:id="51" w:name="_Toc235179438"/>
      <w:r w:rsidRPr="009C4C4E">
        <w:t>2.2.</w:t>
      </w:r>
      <w:r w:rsidR="00BD4005" w:rsidRPr="009C4C4E">
        <w:t>32</w:t>
      </w:r>
      <w:r w:rsidRPr="009C4C4E">
        <w:t xml:space="preserve"> Playwright</w:t>
      </w:r>
      <w:bookmarkEnd w:id="51"/>
    </w:p>
    <w:p w14:paraId="110C5F24" w14:textId="1D75B062" w:rsidR="00BD3A63" w:rsidRPr="009C4C4E" w:rsidRDefault="00BD3A63" w:rsidP="00BD3A63">
      <w:pPr>
        <w:spacing w:line="360" w:lineRule="auto"/>
        <w:rPr>
          <w:rFonts w:eastAsiaTheme="majorEastAsia"/>
        </w:rPr>
      </w:pPr>
      <w:r w:rsidRPr="009C4C4E">
        <w:rPr>
          <w:rFonts w:eastAsiaTheme="majorEastAsia"/>
        </w:rPr>
        <w:t xml:space="preserve">Playwright adalah framework automation browser yang dikembangkan oleh Microsoft untuk mendukung pengujian dan otomatisasi interaksi pada aplikasi web </w:t>
      </w:r>
      <w:sdt>
        <w:sdtPr>
          <w:rPr>
            <w:rFonts w:eastAsiaTheme="majorEastAsia"/>
            <w:color w:val="000000"/>
          </w:rPr>
          <w:tag w:val="MENDELEY_CITATION_v3_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"/>
          <w:id w:val="942965248"/>
          <w:placeholder>
            <w:docPart w:val="DefaultPlaceholder_-1854013440"/>
          </w:placeholder>
        </w:sdtPr>
        <w:sdtContent>
          <w:r w:rsidR="00A6211D" w:rsidRPr="00A6211D">
            <w:rPr>
              <w:rFonts w:eastAsiaTheme="majorEastAsia"/>
              <w:color w:val="000000"/>
            </w:rPr>
            <w:t>(Microsoft, 2026)</w:t>
          </w:r>
        </w:sdtContent>
      </w:sdt>
      <w:r w:rsidRPr="009C4C4E">
        <w:rPr>
          <w:rFonts w:eastAsiaTheme="majorEastAsia"/>
        </w:rPr>
        <w:t>. Playwright mendukung berbagai browser seperti Chromium, Firefox, dan WebKit dengan satu API yang konsisten, memungkinkan pengembang untuk menulis skrip otomasi yang berjalan di berbagai browser tanpa perlu mengubah kode.</w:t>
      </w:r>
    </w:p>
    <w:p w14:paraId="22AAA18D" w14:textId="23A80D0A" w:rsidR="00BD3A63" w:rsidRPr="009C4C4E" w:rsidRDefault="00BD3A63" w:rsidP="00BD3A63">
      <w:pPr>
        <w:spacing w:line="360" w:lineRule="auto"/>
        <w:ind w:firstLine="567"/>
        <w:rPr>
          <w:rFonts w:eastAsiaTheme="majorEastAsia"/>
        </w:rPr>
      </w:pPr>
      <w:r w:rsidRPr="009C4C4E">
        <w:rPr>
          <w:rFonts w:eastAsiaTheme="majorEastAsia"/>
        </w:rPr>
        <w:t>Sebagai contoh, untuk mengambil data aduan dari halaman Facebook, Playwright dapat membuka browser, login menggunakan sesi yang tersimpan (sehingga tidak perlu login ulang setiap kali), scroll halaman untuk memuat konten dinamis yang di-load via JavaScript, lalu mengekstrak teks postingan dan komentar. Framework ini memiliki mekanisme auto-wait yang secara otomatis menunggu elemen siap sebelum melakukan aksi, mengurangi kegagalan akibat elemen belum dimuat, berbeda dengan HTTP request biasa yang hanya mengambil HTML statis tanpa menjalankan JavaScript.</w:t>
      </w:r>
    </w:p>
    <w:p w14:paraId="7B878208" w14:textId="7F719936" w:rsidR="00F341AE" w:rsidRPr="009C4C4E" w:rsidRDefault="00BD3A63" w:rsidP="00BD3A63">
      <w:pPr>
        <w:spacing w:line="360" w:lineRule="auto"/>
        <w:ind w:firstLine="567"/>
        <w:rPr>
          <w:rFonts w:eastAsiaTheme="majorEastAsia"/>
        </w:rPr>
      </w:pPr>
      <w:r w:rsidRPr="009C4C4E">
        <w:rPr>
          <w:rFonts w:eastAsiaTheme="majorEastAsia"/>
        </w:rPr>
        <w:t>Playwright juga mampu melakukan intersepsi jaringan untuk memblokir request ke iklan atau resource yang tidak perlu, mengoptimalkan kecepatan scraping. Mode headless memungkinkan scraping berjalan tanpa membuka jendela browser (untuk otomasi server), sedangkan mode headful berguna untuk debugging dengan melihat langsung apa yang dilakukan browser</w:t>
      </w:r>
      <w:r w:rsidR="00AD6EED" w:rsidRPr="009C4C4E">
        <w:rPr>
          <w:rFonts w:eastAsiaTheme="majorEastAsia"/>
        </w:rPr>
        <w:t>.</w:t>
      </w:r>
    </w:p>
    <w:p w14:paraId="2F1D20A4" w14:textId="479C0011" w:rsidR="00FD78B5" w:rsidRPr="009C4C4E" w:rsidRDefault="00FD78B5" w:rsidP="00FD78B5">
      <w:pPr>
        <w:pStyle w:val="Heading3"/>
        <w:spacing w:after="0" w:line="360" w:lineRule="auto"/>
      </w:pPr>
      <w:bookmarkStart w:id="52" w:name="_Toc235179439"/>
      <w:r w:rsidRPr="009C4C4E">
        <w:lastRenderedPageBreak/>
        <w:t>2.2.</w:t>
      </w:r>
      <w:r w:rsidR="00450CFB" w:rsidRPr="009C4C4E">
        <w:t>3</w:t>
      </w:r>
      <w:r w:rsidR="003B7ED6" w:rsidRPr="009C4C4E">
        <w:t>3</w:t>
      </w:r>
      <w:r w:rsidRPr="009C4C4E">
        <w:t xml:space="preserve"> Node.js</w:t>
      </w:r>
      <w:bookmarkEnd w:id="52"/>
    </w:p>
    <w:p w14:paraId="2F0706B1" w14:textId="6D4A9CC3" w:rsidR="0089571F" w:rsidRPr="009C4C4E" w:rsidRDefault="0089571F" w:rsidP="0089571F">
      <w:pPr>
        <w:spacing w:line="360" w:lineRule="auto"/>
        <w:rPr>
          <w:rFonts w:eastAsiaTheme="majorEastAsia"/>
        </w:rPr>
      </w:pPr>
      <w:r w:rsidRPr="009C4C4E">
        <w:rPr>
          <w:rFonts w:eastAsiaTheme="majorEastAsia"/>
        </w:rPr>
        <w:t xml:space="preserve">Node.js adalah runtime environment JavaScript yang berjalan di sisi server, dibangun di atas V8 JavaScript engine dari Google Chrome </w:t>
      </w:r>
      <w:sdt>
        <w:sdtPr>
          <w:rPr>
            <w:rFonts w:eastAsiaTheme="majorEastAsia"/>
            <w:color w:val="000000"/>
          </w:rPr>
          <w:tag w:val="MENDELEY_CITATION_v3_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"/>
          <w:id w:val="742530333"/>
          <w:placeholder>
            <w:docPart w:val="DefaultPlaceholder_-1854013440"/>
          </w:placeholder>
        </w:sdtPr>
        <w:sdtContent>
          <w:r w:rsidR="00A6211D" w:rsidRPr="00A6211D">
            <w:rPr>
              <w:rFonts w:eastAsiaTheme="majorEastAsia"/>
              <w:color w:val="000000"/>
            </w:rPr>
            <w:t>(Node.js Foundation, 2026)</w:t>
          </w:r>
        </w:sdtContent>
      </w:sdt>
      <w:r w:rsidRPr="009C4C4E">
        <w:rPr>
          <w:rFonts w:eastAsiaTheme="majorEastAsia"/>
        </w:rPr>
        <w:t xml:space="preserve">. Node.js memungkinkan eksekusi kode JavaScript di luar browser dengan arsitektur yang bersifat asynchronous dan </w:t>
      </w:r>
      <w:r w:rsidR="005E565E" w:rsidRPr="009C4C4E">
        <w:rPr>
          <w:rFonts w:eastAsiaTheme="majorEastAsia"/>
        </w:rPr>
        <w:t>tidak memblokir proses input/output</w:t>
      </w:r>
      <w:r w:rsidRPr="009C4C4E">
        <w:rPr>
          <w:rFonts w:eastAsiaTheme="majorEastAsia"/>
        </w:rPr>
        <w:t>, sehingga sangat efisien untuk tugas-tugas yang melibatkan operasi input/output intensif seperti pengambilan data dari web, pembacaan file, atau koneksi database.</w:t>
      </w:r>
    </w:p>
    <w:p w14:paraId="3B9890FD" w14:textId="6A55CA38" w:rsidR="0089571F" w:rsidRPr="009C4C4E" w:rsidRDefault="0089571F" w:rsidP="0089571F">
      <w:pPr>
        <w:spacing w:line="360" w:lineRule="auto"/>
        <w:ind w:firstLine="567"/>
        <w:rPr>
          <w:rFonts w:eastAsiaTheme="majorEastAsia"/>
        </w:rPr>
      </w:pPr>
      <w:r w:rsidRPr="009C4C4E">
        <w:rPr>
          <w:rFonts w:eastAsiaTheme="majorEastAsia"/>
        </w:rPr>
        <w:t>Arsitektur asynchronous Node.js memungkinkan server menangani ribuan koneksi secara bersamaan tanpa membuat thread terpisah untuk setiap koneksi</w:t>
      </w:r>
      <w:r w:rsidR="007F21AD" w:rsidRPr="009C4C4E">
        <w:rPr>
          <w:rFonts w:eastAsiaTheme="majorEastAsia"/>
        </w:rPr>
        <w:t xml:space="preserve">, </w:t>
      </w:r>
      <w:r w:rsidRPr="009C4C4E">
        <w:rPr>
          <w:rFonts w:eastAsiaTheme="majorEastAsia"/>
        </w:rPr>
        <w:t xml:space="preserve">berbeda dengan model </w:t>
      </w:r>
      <w:r w:rsidR="00E06E46" w:rsidRPr="009C4C4E">
        <w:rPr>
          <w:rFonts w:eastAsiaTheme="majorEastAsia"/>
        </w:rPr>
        <w:t>multi</w:t>
      </w:r>
      <w:r w:rsidRPr="009C4C4E">
        <w:rPr>
          <w:rFonts w:eastAsiaTheme="majorEastAsia"/>
        </w:rPr>
        <w:t>threading tradisional yang memerlukan resource lebih besar. Node.js juga memiliki ekosistem package manager (NPM) terbesar di dunia dengan jutaan paket yang tersedia, memungkinkan pengembang untuk menggunakan library siap pakai seperti Playwright untuk web scraping, Express untuk web server, atau Socket.io untuk komunikasi real-time.</w:t>
      </w:r>
    </w:p>
    <w:p w14:paraId="773D4B24" w14:textId="786015BC" w:rsidR="00FD78B5" w:rsidRPr="009C4C4E" w:rsidRDefault="0089571F" w:rsidP="007F21AD">
      <w:pPr>
        <w:spacing w:line="360" w:lineRule="auto"/>
        <w:ind w:firstLine="567"/>
        <w:rPr>
          <w:rFonts w:eastAsiaTheme="majorEastAsia"/>
        </w:rPr>
      </w:pPr>
      <w:r w:rsidRPr="009C4C4E">
        <w:rPr>
          <w:rFonts w:eastAsiaTheme="majorEastAsia"/>
        </w:rPr>
        <w:t>Dalam konteks scraping, Node.js sering digunakan sebagai runtime untuk menjalankan tools seperti Playwright atau Puppeteer yang memerlukan eksekusi JavaScript di sisi server, mendukung pengembangan full-stack dengan satu bahasa pemrograman, serta ringan dan cepat dalam menangani operasi jaringan dan file system</w:t>
      </w:r>
      <w:r w:rsidR="00FD78B5" w:rsidRPr="009C4C4E">
        <w:rPr>
          <w:rFonts w:eastAsiaTheme="majorEastAsia"/>
        </w:rPr>
        <w:t>.</w:t>
      </w:r>
    </w:p>
    <w:p w14:paraId="6F1D7DA9" w14:textId="20538176" w:rsidR="003B7ED6" w:rsidRPr="009C4C4E" w:rsidRDefault="003B7ED6" w:rsidP="003B7ED6">
      <w:pPr>
        <w:pStyle w:val="Heading3"/>
        <w:spacing w:after="0" w:line="360" w:lineRule="auto"/>
      </w:pPr>
      <w:bookmarkStart w:id="53" w:name="_Toc235179440"/>
      <w:r w:rsidRPr="009C4C4E">
        <w:t>2.2.34 Authentication dan Authorization</w:t>
      </w:r>
      <w:bookmarkEnd w:id="53"/>
    </w:p>
    <w:p w14:paraId="596AA6CB" w14:textId="310C0C2F" w:rsidR="003B7ED6" w:rsidRPr="009C4C4E" w:rsidRDefault="003B7ED6" w:rsidP="003B7ED6">
      <w:pPr>
        <w:spacing w:line="360" w:lineRule="auto"/>
        <w:rPr>
          <w:rFonts w:eastAsiaTheme="majorEastAsia"/>
        </w:rPr>
      </w:pPr>
      <w:r w:rsidRPr="009C4C4E">
        <w:rPr>
          <w:rFonts w:eastAsiaTheme="majorEastAsia"/>
        </w:rPr>
        <w:t xml:space="preserve">Authentication dan Authorization adalah dua konsep keamanan fundamental dalam sistem informasi yang saling melengkapi </w:t>
      </w:r>
      <w:sdt>
        <w:sdtPr>
          <w:rPr>
            <w:rFonts w:eastAsiaTheme="majorEastAsia"/>
            <w:color w:val="000000"/>
          </w:rPr>
          <w:tag w:val="MENDELEY_CITATION_v3_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"/>
          <w:id w:val="1831025205"/>
          <w:placeholder>
            <w:docPart w:val="DefaultPlaceholder_-1854013440"/>
          </w:placeholder>
        </w:sdtPr>
        <w:sdtContent>
          <w:r w:rsidR="00A6211D" w:rsidRPr="00A6211D">
            <w:rPr>
              <w:color w:val="000000"/>
            </w:rPr>
            <w:t>(Stallings &amp; Brown, 2018)</w:t>
          </w:r>
        </w:sdtContent>
      </w:sdt>
      <w:r w:rsidRPr="009C4C4E">
        <w:rPr>
          <w:rFonts w:eastAsiaTheme="majorEastAsia"/>
        </w:rPr>
        <w:t>. Authentication (autentikasi) adalah proses memverifikasi identitas pengguna yang mencoba mengakses sistem, biasanya melalui kombinasi username dan password, token, atau metode biometrik. Sedangkan Authorization (otorisasi) adalah proses menentukan hak akses pengguna yang telah terautentikasi—menentukan data atau fitur apa saja yang boleh diakses oleh pengguna tersebut.</w:t>
      </w:r>
    </w:p>
    <w:p w14:paraId="6B8D90E3" w14:textId="77777777" w:rsidR="003B7ED6" w:rsidRPr="009C4C4E" w:rsidRDefault="003B7ED6" w:rsidP="003B7ED6">
      <w:pPr>
        <w:spacing w:line="360" w:lineRule="auto"/>
        <w:ind w:firstLine="567"/>
        <w:rPr>
          <w:rFonts w:eastAsiaTheme="majorEastAsia"/>
        </w:rPr>
      </w:pPr>
      <w:r w:rsidRPr="009C4C4E">
        <w:rPr>
          <w:rFonts w:eastAsiaTheme="majorEastAsia"/>
        </w:rPr>
        <w:t xml:space="preserve">Proses authentication umumnya melibatkan tiga faktor: something you know (sesuatu yang Anda ketahui, seperti password), something you have (sesuatu yang Anda miliki, seperti token atau kartu akses), dan something you are (sesuatu yang Anda miliki secara biologis, seperti sidik jari). Dalam konteks aplikasi web, </w:t>
      </w:r>
      <w:r w:rsidRPr="009C4C4E">
        <w:rPr>
          <w:rFonts w:eastAsiaTheme="majorEastAsia"/>
        </w:rPr>
        <w:lastRenderedPageBreak/>
        <w:t>authentication paling umum menggunakan kombinasi email/username dan password yang di-hash menggunakan algoritma aman seperti bcrypt atau Argon2 untuk melindungi credential pengguna.</w:t>
      </w:r>
    </w:p>
    <w:p w14:paraId="0A2EC1C5" w14:textId="1A6C6DF6" w:rsidR="003B7ED6" w:rsidRPr="009C4C4E" w:rsidRDefault="003B7ED6" w:rsidP="003B7ED6">
      <w:pPr>
        <w:spacing w:line="360" w:lineRule="auto"/>
        <w:ind w:firstLine="567"/>
        <w:rPr>
          <w:rFonts w:eastAsiaTheme="majorEastAsia"/>
        </w:rPr>
      </w:pPr>
      <w:r w:rsidRPr="009C4C4E">
        <w:rPr>
          <w:rFonts w:eastAsiaTheme="majorEastAsia"/>
        </w:rPr>
        <w:t>Authorization bekerja setelah proses authentication berhasil. Sistem akan memeriksa peran (role) atau permission yang dimiliki pengguna untuk menentukan akses yang diizinkan. Dalam framework web modern seperti Laravel, authorization dapat diimplementasikan menggunakan middleware, gates, dan policies—middleware memastikan hanya pengguna terautentikasi yang dapat mengakses resource tertentu, sementara gates dan policies mengatur aturan akses yang lebih granular berdasarkan peran atau kondisi spesifik. Implementasi yang tepat dari kedua konsep ini sangat penting untuk menjaga keamanan sistem dan memastikan bahwa data sensitif hanya dapat diakses oleh pihak yang berwenang.</w:t>
      </w:r>
    </w:p>
    <w:p w14:paraId="44FFB917" w14:textId="4062AEC9" w:rsidR="00FD78B5" w:rsidRPr="009C4C4E" w:rsidRDefault="00FD78B5" w:rsidP="00FD78B5">
      <w:pPr>
        <w:pStyle w:val="Heading3"/>
        <w:spacing w:after="0" w:line="360" w:lineRule="auto"/>
      </w:pPr>
      <w:bookmarkStart w:id="54" w:name="_Toc235179441"/>
      <w:r w:rsidRPr="009C4C4E">
        <w:t>2.2.</w:t>
      </w:r>
      <w:r w:rsidR="00450CFB" w:rsidRPr="009C4C4E">
        <w:t>3</w:t>
      </w:r>
      <w:r w:rsidR="003B7ED6" w:rsidRPr="009C4C4E">
        <w:t>5</w:t>
      </w:r>
      <w:r w:rsidRPr="009C4C4E">
        <w:t xml:space="preserve"> Role-Based Access Control (RBAC)</w:t>
      </w:r>
      <w:bookmarkEnd w:id="54"/>
    </w:p>
    <w:p w14:paraId="7AD0ABD2" w14:textId="27069736" w:rsidR="004F5AF7" w:rsidRPr="009C4C4E" w:rsidRDefault="004F5AF7" w:rsidP="004F5AF7">
      <w:pPr>
        <w:spacing w:line="360" w:lineRule="auto"/>
        <w:rPr>
          <w:rFonts w:eastAsiaTheme="majorEastAsia"/>
        </w:rPr>
      </w:pPr>
      <w:r w:rsidRPr="009C4C4E">
        <w:rPr>
          <w:rFonts w:eastAsiaTheme="majorEastAsia"/>
        </w:rPr>
        <w:t xml:space="preserve">Role-Based Access Control (RBAC) adalah model keamanan yang mengatur hak akses pengguna terhadap sumber daya sistem berdasarkan peran yang dimiliki, sehingga setiap pengguna hanya dapat mengakses fungsi dan data sesuai dengan tanggung jawabnya </w:t>
      </w:r>
      <w:sdt>
        <w:sdtPr>
          <w:rPr>
            <w:rFonts w:eastAsiaTheme="majorEastAsia"/>
            <w:color w:val="000000"/>
          </w:rPr>
          <w:tag w:val="MENDELEY_CITATION_v3_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"/>
          <w:id w:val="1547950696"/>
          <w:placeholder>
            <w:docPart w:val="DefaultPlaceholder_-1854013440"/>
          </w:placeholder>
        </w:sdtPr>
        <w:sdtContent>
          <w:r w:rsidR="00A6211D" w:rsidRPr="00A6211D">
            <w:rPr>
              <w:color w:val="000000"/>
            </w:rPr>
            <w:t>(Herlinah &amp; Musliadi, 2019)</w:t>
          </w:r>
        </w:sdtContent>
      </w:sdt>
      <w:r w:rsidRPr="009C4C4E">
        <w:rPr>
          <w:rFonts w:eastAsiaTheme="majorEastAsia"/>
        </w:rPr>
        <w:t>. RBAC terdiri dari tiga komponen utama yaitu pengguna, peran, dan hak akses</w:t>
      </w:r>
      <w:r w:rsidR="00311F06" w:rsidRPr="009C4C4E">
        <w:rPr>
          <w:rFonts w:eastAsiaTheme="majorEastAsia"/>
        </w:rPr>
        <w:t>, s</w:t>
      </w:r>
      <w:r w:rsidRPr="009C4C4E">
        <w:rPr>
          <w:rFonts w:eastAsiaTheme="majorEastAsia"/>
        </w:rPr>
        <w:t>etiap pengguna diberikan satu atau lebih peran, dan setiap peran memiliki sekumpulan hak akses tertentu.</w:t>
      </w:r>
    </w:p>
    <w:p w14:paraId="4E5A3229" w14:textId="3188E079" w:rsidR="00C24FF8" w:rsidRPr="009C4C4E" w:rsidRDefault="004F5AF7" w:rsidP="00227FA1">
      <w:pPr>
        <w:spacing w:line="360" w:lineRule="auto"/>
        <w:ind w:firstLine="567"/>
        <w:rPr>
          <w:rFonts w:eastAsiaTheme="majorEastAsia"/>
        </w:rPr>
      </w:pPr>
      <w:r w:rsidRPr="009C4C4E">
        <w:rPr>
          <w:rFonts w:eastAsiaTheme="majorEastAsia"/>
        </w:rPr>
        <w:t>Model ini memudahkan pengelolaan hak akses karena cukup mengubah peran pengguna ketika ada perubahan tanggung jawab, mendukung prinsip least privilege di mana setiap pengguna hanya mendapatkan hak akses minimum yang dibutuhkan, serta mudah diaudit karena setiap aksi dapat dilacak berdasarkan peran yang dimiliki.</w:t>
      </w:r>
    </w:p>
    <w:p w14:paraId="7C48D67D" w14:textId="13962A97" w:rsidR="00C24FF8" w:rsidRPr="009C4C4E" w:rsidRDefault="00C24FF8" w:rsidP="00C24FF8">
      <w:pPr>
        <w:pStyle w:val="Heading3"/>
        <w:spacing w:after="0" w:line="360" w:lineRule="auto"/>
      </w:pPr>
      <w:bookmarkStart w:id="55" w:name="_Toc235179442"/>
      <w:r w:rsidRPr="009C4C4E">
        <w:t>2.2.</w:t>
      </w:r>
      <w:r w:rsidR="00450CFB" w:rsidRPr="009C4C4E">
        <w:t>3</w:t>
      </w:r>
      <w:r w:rsidR="003B7ED6" w:rsidRPr="009C4C4E">
        <w:t>6</w:t>
      </w:r>
      <w:r w:rsidRPr="009C4C4E">
        <w:t xml:space="preserve"> Black Box Testing</w:t>
      </w:r>
      <w:bookmarkEnd w:id="55"/>
    </w:p>
    <w:p w14:paraId="23A76C6C" w14:textId="0723D0A4" w:rsidR="00311F06" w:rsidRPr="009C4C4E" w:rsidRDefault="00311F06" w:rsidP="00311F06">
      <w:pPr>
        <w:spacing w:line="360" w:lineRule="auto"/>
        <w:rPr>
          <w:rFonts w:eastAsiaTheme="majorEastAsia"/>
        </w:rPr>
      </w:pPr>
      <w:r w:rsidRPr="009C4C4E">
        <w:rPr>
          <w:rFonts w:eastAsiaTheme="majorEastAsia"/>
        </w:rPr>
        <w:t xml:space="preserve">Black Box Testing adalah metode pengujian perangkat lunak yang berfokus pada fungsionalitas sistem tanpa mengetahui struktur internal atau kode program yang diuji </w:t>
      </w:r>
      <w:sdt>
        <w:sdtPr>
          <w:rPr>
            <w:rFonts w:eastAsiaTheme="majorEastAsia"/>
            <w:color w:val="000000"/>
          </w:rPr>
          <w:tag w:val="MENDELEY_CITATION_v3_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"/>
          <w:id w:val="801046868"/>
          <w:placeholder>
            <w:docPart w:val="DefaultPlaceholder_-1854013440"/>
          </w:placeholder>
        </w:sdtPr>
        <w:sdtContent>
          <w:r w:rsidR="00A6211D" w:rsidRPr="00A6211D">
            <w:rPr>
              <w:rFonts w:eastAsiaTheme="majorEastAsia"/>
              <w:color w:val="000000"/>
            </w:rPr>
            <w:t>(Yulherniwati dkk., 2025)</w:t>
          </w:r>
        </w:sdtContent>
      </w:sdt>
      <w:r w:rsidRPr="009C4C4E">
        <w:rPr>
          <w:rFonts w:eastAsiaTheme="majorEastAsia"/>
        </w:rPr>
        <w:t xml:space="preserve">. Pengujian ini berfokus pada input dan output sistem, yaitu memastikan bahwa fungsi-fungsi yang tersedia berjalan sesuai dengan kebutuhan yang telah ditentukan. Black Box Testing tidak memerlukan pengetahuan tentang kode program sehingga dapat dilakukan oleh penguji yang bukan programmer, dilakukan dari sudut pandang pengguna akhir sehingga lebih </w:t>
      </w:r>
      <w:r w:rsidRPr="009C4C4E">
        <w:rPr>
          <w:rFonts w:eastAsiaTheme="majorEastAsia"/>
        </w:rPr>
        <w:lastRenderedPageBreak/>
        <w:t>relevan dengan pengalaman pengguna nyata, serta efektif untuk menemukan kesalahan pada fungsi, antarmuka, dan validasi data dari berbagai tipe input termasuk input yang valid, tidak valid, dan ekstrem.</w:t>
      </w:r>
    </w:p>
    <w:p w14:paraId="1C7D4F15" w14:textId="69D4A0AB" w:rsidR="00C24FF8" w:rsidRPr="009C4C4E" w:rsidRDefault="00311F06" w:rsidP="009517DE">
      <w:pPr>
        <w:spacing w:after="240" w:line="360" w:lineRule="auto"/>
        <w:ind w:firstLine="567"/>
        <w:rPr>
          <w:rFonts w:eastAsiaTheme="majorEastAsia"/>
        </w:rPr>
      </w:pPr>
      <w:r w:rsidRPr="009C4C4E">
        <w:rPr>
          <w:rFonts w:eastAsiaTheme="majorEastAsia"/>
        </w:rPr>
        <w:t>Salah satu teknik dalam Black Box Testing adalah Boundary Value Analysis (BVA), yaitu pengujian yang difokuskan pada nilai-nilai batas dari rentang input yang valid. Teknik ini efektif karena sebagian besar kesalahan pada perangkat lunak sering terjadi pada nilai-nilai batas, bukan pada nilai tengah</w:t>
      </w:r>
      <w:r w:rsidR="006E2C95" w:rsidRPr="009C4C4E">
        <w:rPr>
          <w:rFonts w:eastAsiaTheme="majorEastAsia"/>
        </w:rPr>
        <w:t>.</w:t>
      </w:r>
    </w:p>
    <w:p w14:paraId="7A1E07A0" w14:textId="49FF64A9" w:rsidR="00C24FF8" w:rsidRPr="009C4C4E" w:rsidRDefault="00C24FF8" w:rsidP="00C24FF8">
      <w:pPr>
        <w:pStyle w:val="Heading3"/>
        <w:spacing w:after="0" w:line="360" w:lineRule="auto"/>
      </w:pPr>
      <w:bookmarkStart w:id="56" w:name="_Toc235179443"/>
      <w:r w:rsidRPr="009C4C4E">
        <w:t>2.2.</w:t>
      </w:r>
      <w:r w:rsidR="00450CFB" w:rsidRPr="009C4C4E">
        <w:t>3</w:t>
      </w:r>
      <w:r w:rsidR="003B7ED6" w:rsidRPr="009C4C4E">
        <w:t>7</w:t>
      </w:r>
      <w:r w:rsidRPr="009C4C4E">
        <w:t xml:space="preserve"> Unified Modelling Language (UML)</w:t>
      </w:r>
      <w:bookmarkEnd w:id="56"/>
    </w:p>
    <w:p w14:paraId="1D70B0E6" w14:textId="40C59849" w:rsidR="00A4409B" w:rsidRPr="009C4C4E" w:rsidRDefault="00A4409B" w:rsidP="00A4409B">
      <w:pPr>
        <w:spacing w:line="360" w:lineRule="auto"/>
        <w:rPr>
          <w:rFonts w:eastAsiaTheme="majorEastAsia"/>
        </w:rPr>
      </w:pPr>
      <w:r w:rsidRPr="009C4C4E">
        <w:rPr>
          <w:rFonts w:eastAsiaTheme="majorEastAsia"/>
        </w:rPr>
        <w:t xml:space="preserve">Unified Modelling Language (UML) adalah bahasa pemodelan visual yang digunakan untuk menspesifikasikan, merancang, dan mendokumentasikan sistem perangkat lunak </w:t>
      </w:r>
      <w:sdt>
        <w:sdtPr>
          <w:rPr>
            <w:rFonts w:eastAsiaTheme="majorEastAsia"/>
            <w:color w:val="000000"/>
          </w:rPr>
          <w:tag w:val="MENDELEY_CITATION_v3_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"/>
          <w:id w:val="-1818016657"/>
          <w:placeholder>
            <w:docPart w:val="DefaultPlaceholder_-1854013440"/>
          </w:placeholder>
        </w:sdtPr>
        <w:sdtContent>
          <w:r w:rsidR="00A6211D" w:rsidRPr="00A6211D">
            <w:rPr>
              <w:color w:val="000000"/>
            </w:rPr>
            <w:t>(Rosa &amp; Shalahuddin, 2018)</w:t>
          </w:r>
        </w:sdtContent>
      </w:sdt>
      <w:r w:rsidRPr="009C4C4E">
        <w:rPr>
          <w:rFonts w:eastAsiaTheme="majorEastAsia"/>
        </w:rPr>
        <w:t>. UML menyediakan berbagai jenis diagram yang dapat digunakan untuk memodelkan sistem dari berbagai sudut pandang, baik struktural maupun perilaku. Penggunaan UML dalam pengembangan sistem membantu pengembang dan pemangku kepentingan untuk memiliki pemahaman yang sama mengenai desain sistem sebelum tahap implementasi dimulai.</w:t>
      </w:r>
    </w:p>
    <w:p w14:paraId="3F970D82" w14:textId="5E65F6B6" w:rsidR="00C24FF8" w:rsidRPr="009C4C4E" w:rsidRDefault="00A4409B" w:rsidP="002F7460">
      <w:pPr>
        <w:spacing w:after="240" w:line="360" w:lineRule="auto"/>
        <w:ind w:firstLine="567"/>
        <w:rPr>
          <w:rFonts w:eastAsiaTheme="majorEastAsia"/>
        </w:rPr>
      </w:pPr>
      <w:r w:rsidRPr="009C4C4E">
        <w:rPr>
          <w:rFonts w:eastAsiaTheme="majorEastAsia"/>
        </w:rPr>
        <w:t>UML terdiri dari dua kelompok diagram utama, yaitu Diagram Struktural yang menggambarkan struktur statis sistem seperti Class Diagram, Component Diagram, dan Deployment Diagram, serta Diagram Perilaku yang menggambarkan perilaku dinamis sistem seperti Use Case Diagram, Activity Diagram, dan Sequence Diagram.</w:t>
      </w:r>
      <w:r w:rsidR="00DA2C65" w:rsidRPr="009C4C4E">
        <w:rPr>
          <w:rFonts w:eastAsiaTheme="majorEastAsia"/>
        </w:rPr>
        <w:t xml:space="preserve"> </w:t>
      </w:r>
    </w:p>
    <w:p w14:paraId="5BEBAE04" w14:textId="677CC6A1" w:rsidR="00C24FF8" w:rsidRPr="009C4C4E" w:rsidRDefault="00450CFB" w:rsidP="00A4409B">
      <w:pPr>
        <w:pStyle w:val="Heading3"/>
        <w:spacing w:after="0" w:line="360" w:lineRule="auto"/>
      </w:pPr>
      <w:bookmarkStart w:id="57" w:name="_Toc235179444"/>
      <w:r w:rsidRPr="009C4C4E">
        <w:t>2.2.3</w:t>
      </w:r>
      <w:r w:rsidR="003B7ED6" w:rsidRPr="009C4C4E">
        <w:t>8</w:t>
      </w:r>
      <w:r w:rsidRPr="009C4C4E">
        <w:t xml:space="preserve"> </w:t>
      </w:r>
      <w:r w:rsidR="00C24FF8" w:rsidRPr="009C4C4E">
        <w:t>Use Case Diagram</w:t>
      </w:r>
      <w:bookmarkEnd w:id="57"/>
    </w:p>
    <w:p w14:paraId="3E9872FF" w14:textId="2514E824" w:rsidR="00E268E4" w:rsidRPr="009C4C4E" w:rsidRDefault="00E268E4" w:rsidP="002F7460">
      <w:pPr>
        <w:spacing w:line="360" w:lineRule="auto"/>
        <w:rPr>
          <w:iCs/>
        </w:rPr>
      </w:pPr>
      <w:r w:rsidRPr="009C4C4E">
        <w:rPr>
          <w:iCs/>
        </w:rPr>
        <w:t xml:space="preserve">Use Case Diagram adalah diagram yang menggambarkan interaksi antara aktor dengan sistem serta fungsionalitas yang disediakan, menunjukkan bagaimana pengguna berinteraksi dengan sistem untuk mencapai tujuan tertentu </w:t>
      </w:r>
      <w:sdt>
        <w:sdtPr>
          <w:rPr>
            <w:iCs/>
            <w:color w:val="000000"/>
          </w:rPr>
          <w:tag w:val="MENDELEY_CITATION_v3_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"/>
          <w:id w:val="-430899711"/>
          <w:placeholder>
            <w:docPart w:val="DefaultPlaceholder_-1854013440"/>
          </w:placeholder>
        </w:sdtPr>
        <w:sdtContent>
          <w:r w:rsidR="00A6211D" w:rsidRPr="00A6211D">
            <w:rPr>
              <w:color w:val="000000"/>
            </w:rPr>
            <w:t>(Rospricilia &amp; Ma’ady, 2024)</w:t>
          </w:r>
        </w:sdtContent>
      </w:sdt>
      <w:r w:rsidRPr="009C4C4E">
        <w:rPr>
          <w:iCs/>
        </w:rPr>
        <w:t>. Use case diagram menunjukkan hubungan antara aktor dan use case dalam suatu sistem. Terdapat dua komponen utama dalam use case diagram:</w:t>
      </w:r>
    </w:p>
    <w:p w14:paraId="79807D8B" w14:textId="77777777" w:rsidR="00E268E4" w:rsidRPr="009C4C4E" w:rsidRDefault="00E268E4" w:rsidP="002F7460">
      <w:pPr>
        <w:numPr>
          <w:ilvl w:val="0"/>
          <w:numId w:val="32"/>
        </w:numPr>
        <w:tabs>
          <w:tab w:val="clear" w:pos="720"/>
        </w:tabs>
        <w:spacing w:line="360" w:lineRule="auto"/>
        <w:ind w:left="284" w:hanging="294"/>
        <w:rPr>
          <w:iCs/>
        </w:rPr>
      </w:pPr>
      <w:r w:rsidRPr="009C4C4E">
        <w:rPr>
          <w:iCs/>
        </w:rPr>
        <w:t>Use Case merupakan fungsionalitas yang disediakan sistem sebagai unit-unit yang saling bertukar pesan antar unit atau aktor.</w:t>
      </w:r>
    </w:p>
    <w:p w14:paraId="2FB949F5" w14:textId="77777777" w:rsidR="00E268E4" w:rsidRPr="009C4C4E" w:rsidRDefault="00E268E4" w:rsidP="002F7460">
      <w:pPr>
        <w:numPr>
          <w:ilvl w:val="0"/>
          <w:numId w:val="32"/>
        </w:numPr>
        <w:tabs>
          <w:tab w:val="clear" w:pos="720"/>
        </w:tabs>
        <w:spacing w:line="360" w:lineRule="auto"/>
        <w:ind w:left="284" w:hanging="294"/>
        <w:rPr>
          <w:iCs/>
        </w:rPr>
      </w:pPr>
      <w:r w:rsidRPr="009C4C4E">
        <w:rPr>
          <w:iCs/>
        </w:rPr>
        <w:t>Aktor merupakan orang, proses, atau sistem lain yang berinteraksi dengan sistem informasi yang akan dibuat di luar sistem informasi itu sendiri</w:t>
      </w:r>
      <w:r w:rsidR="0008377C" w:rsidRPr="009C4C4E">
        <w:rPr>
          <w:iCs/>
        </w:rPr>
        <w:t>.</w:t>
      </w:r>
      <w:r w:rsidRPr="009C4C4E">
        <w:rPr>
          <w:iCs/>
        </w:rPr>
        <w:t xml:space="preserve"> </w:t>
      </w:r>
    </w:p>
    <w:p w14:paraId="228D7A02" w14:textId="7C5A4FEE" w:rsidR="00C24FF8" w:rsidRPr="009C4C4E" w:rsidRDefault="00C24FF8" w:rsidP="002F7460">
      <w:pPr>
        <w:spacing w:line="360" w:lineRule="auto"/>
        <w:rPr>
          <w:iCs/>
        </w:rPr>
      </w:pPr>
      <w:r w:rsidRPr="009C4C4E">
        <w:rPr>
          <w:rFonts w:eastAsiaTheme="majorEastAsia"/>
        </w:rPr>
        <w:lastRenderedPageBreak/>
        <w:t>Adapun simbol-simbol use case diagram dapat dilihat pada Tabel 2.1.</w:t>
      </w:r>
    </w:p>
    <w:p w14:paraId="0CEB4587" w14:textId="037263BB" w:rsidR="00641FD3" w:rsidRDefault="00641FD3" w:rsidP="001024F6">
      <w:pPr>
        <w:spacing w:line="360" w:lineRule="auto"/>
      </w:pPr>
      <w:bookmarkStart w:id="58" w:name="_Toc235220719"/>
      <w:r>
        <w:t>Tabel 2.</w:t>
      </w:r>
      <w:r>
        <w:fldChar w:fldCharType="begin"/>
      </w:r>
      <w:r>
        <w:instrText xml:space="preserve"> SEQ Tabel_2. \* ARABIC </w:instrText>
      </w:r>
      <w:r>
        <w:fldChar w:fldCharType="separate"/>
      </w:r>
      <w:r w:rsidR="00174E19">
        <w:rPr>
          <w:noProof/>
        </w:rPr>
        <w:t>1</w:t>
      </w:r>
      <w:r>
        <w:fldChar w:fldCharType="end"/>
      </w:r>
      <w:r>
        <w:t xml:space="preserve"> </w:t>
      </w:r>
      <w:r w:rsidRPr="007D4F91">
        <w:t>Simbol Use Case Diagram.</w:t>
      </w:r>
      <w:bookmarkEnd w:id="58"/>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80"/>
        <w:gridCol w:w="1656"/>
        <w:gridCol w:w="4245"/>
      </w:tblGrid>
      <w:tr w:rsidR="003C174E" w:rsidRPr="009C4C4E" w14:paraId="2449CA1B" w14:textId="77777777" w:rsidTr="003C174E">
        <w:trPr>
          <w:trHeight w:val="342"/>
          <w:jc w:val="center"/>
        </w:trPr>
        <w:tc>
          <w:tcPr>
            <w:tcW w:w="1980" w:type="dxa"/>
            <w:tcBorders>
              <w:top w:val="nil"/>
            </w:tcBorders>
            <w:shd w:val="clear" w:color="auto" w:fill="9CC2E4"/>
            <w:vAlign w:val="center"/>
          </w:tcPr>
          <w:p w14:paraId="4A3EAF61" w14:textId="77777777" w:rsidR="003C174E" w:rsidRPr="009C4C4E" w:rsidRDefault="003C174E" w:rsidP="001024F6">
            <w:pPr>
              <w:pStyle w:val="TableParagraph"/>
              <w:ind w:left="6"/>
              <w:jc w:val="center"/>
              <w:rPr>
                <w:b/>
                <w:sz w:val="20"/>
                <w:lang w:val="id-ID"/>
              </w:rPr>
            </w:pPr>
            <w:r w:rsidRPr="009C4C4E">
              <w:rPr>
                <w:b/>
                <w:spacing w:val="-2"/>
                <w:sz w:val="20"/>
                <w:lang w:val="id-ID"/>
              </w:rPr>
              <w:t>Simbol</w:t>
            </w:r>
          </w:p>
        </w:tc>
        <w:tc>
          <w:tcPr>
            <w:tcW w:w="1656" w:type="dxa"/>
            <w:tcBorders>
              <w:top w:val="nil"/>
            </w:tcBorders>
            <w:shd w:val="clear" w:color="auto" w:fill="9CC2E4"/>
            <w:vAlign w:val="center"/>
          </w:tcPr>
          <w:p w14:paraId="61DAEB70" w14:textId="77777777" w:rsidR="003C174E" w:rsidRPr="009C4C4E" w:rsidRDefault="003C174E" w:rsidP="001024F6">
            <w:pPr>
              <w:pStyle w:val="TableParagraph"/>
              <w:ind w:left="2" w:right="2"/>
              <w:jc w:val="center"/>
              <w:rPr>
                <w:b/>
                <w:sz w:val="20"/>
                <w:lang w:val="id-ID"/>
              </w:rPr>
            </w:pPr>
            <w:r w:rsidRPr="009C4C4E">
              <w:rPr>
                <w:b/>
                <w:spacing w:val="-4"/>
                <w:sz w:val="20"/>
                <w:lang w:val="id-ID"/>
              </w:rPr>
              <w:t>Nama</w:t>
            </w:r>
          </w:p>
        </w:tc>
        <w:tc>
          <w:tcPr>
            <w:tcW w:w="4245" w:type="dxa"/>
            <w:tcBorders>
              <w:top w:val="nil"/>
            </w:tcBorders>
            <w:shd w:val="clear" w:color="auto" w:fill="9CC2E4"/>
            <w:vAlign w:val="center"/>
          </w:tcPr>
          <w:p w14:paraId="2687014E" w14:textId="77777777" w:rsidR="003C174E" w:rsidRPr="009C4C4E" w:rsidRDefault="003C174E" w:rsidP="001024F6">
            <w:pPr>
              <w:pStyle w:val="TableParagraph"/>
              <w:ind w:left="0"/>
              <w:jc w:val="center"/>
              <w:rPr>
                <w:b/>
                <w:sz w:val="20"/>
                <w:lang w:val="id-ID"/>
              </w:rPr>
            </w:pPr>
            <w:r w:rsidRPr="009C4C4E">
              <w:rPr>
                <w:b/>
                <w:spacing w:val="-2"/>
                <w:sz w:val="20"/>
                <w:lang w:val="id-ID"/>
              </w:rPr>
              <w:t>Keterangan</w:t>
            </w:r>
          </w:p>
        </w:tc>
      </w:tr>
      <w:tr w:rsidR="003C174E" w:rsidRPr="009C4C4E" w14:paraId="185B5AD4" w14:textId="77777777" w:rsidTr="001024F6">
        <w:trPr>
          <w:trHeight w:val="1063"/>
          <w:jc w:val="center"/>
        </w:trPr>
        <w:tc>
          <w:tcPr>
            <w:tcW w:w="1980" w:type="dxa"/>
            <w:vAlign w:val="center"/>
          </w:tcPr>
          <w:p w14:paraId="3DDB2D33" w14:textId="77777777" w:rsidR="003C174E" w:rsidRPr="009C4C4E" w:rsidRDefault="003C174E" w:rsidP="001024F6">
            <w:pPr>
              <w:pStyle w:val="TableParagraph"/>
              <w:ind w:left="0"/>
              <w:jc w:val="center"/>
              <w:rPr>
                <w:i/>
                <w:sz w:val="13"/>
                <w:lang w:val="id-ID"/>
              </w:rPr>
            </w:pPr>
          </w:p>
          <w:p w14:paraId="1C61CAA2" w14:textId="77777777" w:rsidR="003C174E" w:rsidRPr="009C4C4E" w:rsidRDefault="003C174E" w:rsidP="001024F6">
            <w:pPr>
              <w:pStyle w:val="TableParagraph"/>
              <w:ind w:left="0"/>
              <w:jc w:val="center"/>
              <w:rPr>
                <w:sz w:val="20"/>
                <w:lang w:val="id-ID"/>
              </w:rPr>
            </w:pPr>
            <w:r w:rsidRPr="009C4C4E">
              <w:rPr>
                <w:noProof/>
                <w:sz w:val="20"/>
                <w:lang w:val="id-ID"/>
              </w:rPr>
              <mc:AlternateContent>
                <mc:Choice Requires="wpg">
                  <w:drawing>
                    <wp:inline distT="0" distB="0" distL="0" distR="0" wp14:anchorId="6C6EF2A7" wp14:editId="775FE70D">
                      <wp:extent cx="615950" cy="304800"/>
                      <wp:effectExtent l="9525" t="0" r="3175" b="9525"/>
                      <wp:docPr id="131" name="Group 1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5950" cy="304800"/>
                                <a:chOff x="0" y="0"/>
                                <a:chExt cx="615950" cy="304800"/>
                              </a:xfrm>
                            </wpg:grpSpPr>
                            <wps:wsp>
                              <wps:cNvPr id="132" name="Graphic 132"/>
                              <wps:cNvSpPr/>
                              <wps:spPr>
                                <a:xfrm>
                                  <a:off x="6350" y="6350"/>
                                  <a:ext cx="603250" cy="292100"/>
                                </a:xfrm>
                                <a:custGeom>
                                  <a:avLst/>
                                  <a:gdLst/>
                                  <a:ahLst/>
                                  <a:cxnLst/>
                                  <a:rect l="l" t="t" r="r" b="b"/>
                                  <a:pathLst>
                                    <a:path w="603250" h="292100">
                                      <a:moveTo>
                                        <a:pt x="0" y="146050"/>
                                      </a:moveTo>
                                      <a:lnTo>
                                        <a:pt x="23697" y="89207"/>
                                      </a:lnTo>
                                      <a:lnTo>
                                        <a:pt x="88328" y="42783"/>
                                      </a:lnTo>
                                      <a:lnTo>
                                        <a:pt x="132965" y="24947"/>
                                      </a:lnTo>
                                      <a:lnTo>
                                        <a:pt x="184201" y="11479"/>
                                      </a:lnTo>
                                      <a:lnTo>
                                        <a:pt x="240825" y="2967"/>
                                      </a:lnTo>
                                      <a:lnTo>
                                        <a:pt x="301625" y="0"/>
                                      </a:lnTo>
                                      <a:lnTo>
                                        <a:pt x="362424" y="2967"/>
                                      </a:lnTo>
                                      <a:lnTo>
                                        <a:pt x="419048" y="11479"/>
                                      </a:lnTo>
                                      <a:lnTo>
                                        <a:pt x="470284" y="24947"/>
                                      </a:lnTo>
                                      <a:lnTo>
                                        <a:pt x="514921" y="42783"/>
                                      </a:lnTo>
                                      <a:lnTo>
                                        <a:pt x="551748" y="64399"/>
                                      </a:lnTo>
                                      <a:lnTo>
                                        <a:pt x="597123" y="116620"/>
                                      </a:lnTo>
                                      <a:lnTo>
                                        <a:pt x="603250" y="146050"/>
                                      </a:lnTo>
                                      <a:lnTo>
                                        <a:pt x="597123" y="175479"/>
                                      </a:lnTo>
                                      <a:lnTo>
                                        <a:pt x="551748" y="227700"/>
                                      </a:lnTo>
                                      <a:lnTo>
                                        <a:pt x="514921" y="249316"/>
                                      </a:lnTo>
                                      <a:lnTo>
                                        <a:pt x="470284" y="267152"/>
                                      </a:lnTo>
                                      <a:lnTo>
                                        <a:pt x="419048" y="280620"/>
                                      </a:lnTo>
                                      <a:lnTo>
                                        <a:pt x="362424" y="289132"/>
                                      </a:lnTo>
                                      <a:lnTo>
                                        <a:pt x="301625" y="292100"/>
                                      </a:lnTo>
                                      <a:lnTo>
                                        <a:pt x="240825" y="289132"/>
                                      </a:lnTo>
                                      <a:lnTo>
                                        <a:pt x="184201" y="280620"/>
                                      </a:lnTo>
                                      <a:lnTo>
                                        <a:pt x="132965" y="267152"/>
                                      </a:lnTo>
                                      <a:lnTo>
                                        <a:pt x="88328" y="249316"/>
                                      </a:lnTo>
                                      <a:lnTo>
                                        <a:pt x="51501" y="227700"/>
                                      </a:lnTo>
                                      <a:lnTo>
                                        <a:pt x="6126" y="175479"/>
                                      </a:lnTo>
                                      <a:lnTo>
                                        <a:pt x="0" y="146050"/>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48F4D31" id="Group 131" o:spid="_x0000_s1026" style="width:48.5pt;height:24pt;mso-position-horizontal-relative:char;mso-position-vertical-relative:line" coordsize="6159,30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">
                      <v:shape id="Graphic 132" o:spid="_x0000_s1027" style="position:absolute;left:63;top:63;width:6033;height:2921;visibility:visible;mso-wrap-style:square;v-text-anchor:top" coordsize="603250,2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" path="m,146050l23697,89207,88328,42783,132965,24947,184201,11479,240825,2967,301625,r60799,2967l419048,11479r51236,13468l514921,42783r36827,21616l597123,116620r6127,29430l597123,175479r-45375,52221l514921,249316r-44637,17836l419048,280620r-56624,8512l301625,292100r-60800,-2968l184201,280620,132965,267152,88328,249316,51501,227700,6126,175479,,146050xe" filled="f" strokeweight="1pt">
                        <v:path arrowok="t"/>
                      </v:shape>
                      <w10:anchorlock/>
                    </v:group>
                  </w:pict>
                </mc:Fallback>
              </mc:AlternateContent>
            </w:r>
          </w:p>
        </w:tc>
        <w:tc>
          <w:tcPr>
            <w:tcW w:w="1656" w:type="dxa"/>
            <w:vAlign w:val="center"/>
          </w:tcPr>
          <w:p w14:paraId="2506BA45" w14:textId="77777777" w:rsidR="003C174E" w:rsidRPr="009C4C4E" w:rsidRDefault="003C174E" w:rsidP="001024F6">
            <w:pPr>
              <w:pStyle w:val="TableParagraph"/>
              <w:ind w:left="1" w:right="2"/>
              <w:jc w:val="center"/>
              <w:rPr>
                <w:i/>
                <w:sz w:val="20"/>
                <w:lang w:val="id-ID"/>
              </w:rPr>
            </w:pPr>
            <w:r w:rsidRPr="009C4C4E">
              <w:rPr>
                <w:i/>
                <w:sz w:val="20"/>
                <w:lang w:val="id-ID"/>
              </w:rPr>
              <w:t>Use</w:t>
            </w:r>
            <w:r w:rsidRPr="009C4C4E">
              <w:rPr>
                <w:i/>
                <w:spacing w:val="-2"/>
                <w:sz w:val="20"/>
                <w:lang w:val="id-ID"/>
              </w:rPr>
              <w:t xml:space="preserve"> </w:t>
            </w:r>
            <w:r w:rsidRPr="009C4C4E">
              <w:rPr>
                <w:i/>
                <w:spacing w:val="-4"/>
                <w:sz w:val="20"/>
                <w:lang w:val="id-ID"/>
              </w:rPr>
              <w:t>Case</w:t>
            </w:r>
          </w:p>
        </w:tc>
        <w:tc>
          <w:tcPr>
            <w:tcW w:w="4245" w:type="dxa"/>
            <w:vAlign w:val="center"/>
          </w:tcPr>
          <w:p w14:paraId="0E249E0B" w14:textId="77777777" w:rsidR="003C174E" w:rsidRPr="009C4C4E" w:rsidRDefault="003C174E" w:rsidP="001024F6">
            <w:pPr>
              <w:pStyle w:val="TableParagraph"/>
              <w:ind w:left="103"/>
              <w:rPr>
                <w:sz w:val="20"/>
                <w:lang w:val="id-ID"/>
              </w:rPr>
            </w:pPr>
            <w:r w:rsidRPr="009C4C4E">
              <w:rPr>
                <w:sz w:val="20"/>
                <w:lang w:val="id-ID"/>
              </w:rPr>
              <w:t>Menggambarkan</w:t>
            </w:r>
            <w:r w:rsidRPr="009C4C4E">
              <w:rPr>
                <w:spacing w:val="-2"/>
                <w:sz w:val="20"/>
                <w:lang w:val="id-ID"/>
              </w:rPr>
              <w:t xml:space="preserve"> </w:t>
            </w:r>
            <w:r w:rsidRPr="009C4C4E">
              <w:rPr>
                <w:sz w:val="20"/>
                <w:lang w:val="id-ID"/>
              </w:rPr>
              <w:t>suatu</w:t>
            </w:r>
            <w:r w:rsidRPr="009C4C4E">
              <w:rPr>
                <w:spacing w:val="-1"/>
                <w:sz w:val="20"/>
                <w:lang w:val="id-ID"/>
              </w:rPr>
              <w:t xml:space="preserve"> </w:t>
            </w:r>
            <w:r w:rsidRPr="009C4C4E">
              <w:rPr>
                <w:sz w:val="20"/>
                <w:lang w:val="id-ID"/>
              </w:rPr>
              <w:t>perilaku</w:t>
            </w:r>
            <w:r w:rsidRPr="009C4C4E">
              <w:rPr>
                <w:spacing w:val="-1"/>
                <w:sz w:val="20"/>
                <w:lang w:val="id-ID"/>
              </w:rPr>
              <w:t xml:space="preserve"> </w:t>
            </w:r>
            <w:r w:rsidRPr="009C4C4E">
              <w:rPr>
                <w:sz w:val="20"/>
                <w:lang w:val="id-ID"/>
              </w:rPr>
              <w:t>dari</w:t>
            </w:r>
            <w:r w:rsidRPr="009C4C4E">
              <w:rPr>
                <w:spacing w:val="-1"/>
                <w:sz w:val="20"/>
                <w:lang w:val="id-ID"/>
              </w:rPr>
              <w:t xml:space="preserve"> </w:t>
            </w:r>
            <w:r w:rsidRPr="009C4C4E">
              <w:rPr>
                <w:sz w:val="20"/>
                <w:lang w:val="id-ID"/>
              </w:rPr>
              <w:t>sistem</w:t>
            </w:r>
            <w:r w:rsidRPr="009C4C4E">
              <w:rPr>
                <w:spacing w:val="-1"/>
                <w:sz w:val="20"/>
                <w:lang w:val="id-ID"/>
              </w:rPr>
              <w:t xml:space="preserve"> </w:t>
            </w:r>
            <w:r w:rsidRPr="009C4C4E">
              <w:rPr>
                <w:spacing w:val="-2"/>
                <w:sz w:val="20"/>
                <w:lang w:val="id-ID"/>
              </w:rPr>
              <w:t>tanpa</w:t>
            </w:r>
          </w:p>
          <w:p w14:paraId="2DCFCF95" w14:textId="77777777" w:rsidR="003C174E" w:rsidRPr="009C4C4E" w:rsidRDefault="003C174E" w:rsidP="001024F6">
            <w:pPr>
              <w:pStyle w:val="TableParagraph"/>
              <w:ind w:left="103"/>
              <w:rPr>
                <w:sz w:val="20"/>
                <w:lang w:val="id-ID"/>
              </w:rPr>
            </w:pPr>
            <w:r w:rsidRPr="009C4C4E">
              <w:rPr>
                <w:sz w:val="20"/>
                <w:lang w:val="id-ID"/>
              </w:rPr>
              <w:t>mengungkapkan</w:t>
            </w:r>
            <w:r w:rsidRPr="009C4C4E">
              <w:rPr>
                <w:spacing w:val="-10"/>
                <w:sz w:val="20"/>
                <w:lang w:val="id-ID"/>
              </w:rPr>
              <w:t xml:space="preserve"> </w:t>
            </w:r>
            <w:r w:rsidRPr="009C4C4E">
              <w:rPr>
                <w:sz w:val="20"/>
                <w:lang w:val="id-ID"/>
              </w:rPr>
              <w:t>struktur</w:t>
            </w:r>
            <w:r w:rsidRPr="009C4C4E">
              <w:rPr>
                <w:spacing w:val="-8"/>
                <w:sz w:val="20"/>
                <w:lang w:val="id-ID"/>
              </w:rPr>
              <w:t xml:space="preserve"> </w:t>
            </w:r>
            <w:r w:rsidRPr="009C4C4E">
              <w:rPr>
                <w:sz w:val="20"/>
                <w:lang w:val="id-ID"/>
              </w:rPr>
              <w:t>internal</w:t>
            </w:r>
            <w:r w:rsidRPr="009C4C4E">
              <w:rPr>
                <w:spacing w:val="-12"/>
                <w:sz w:val="20"/>
                <w:lang w:val="id-ID"/>
              </w:rPr>
              <w:t xml:space="preserve"> </w:t>
            </w:r>
            <w:r w:rsidRPr="009C4C4E">
              <w:rPr>
                <w:sz w:val="20"/>
                <w:lang w:val="id-ID"/>
              </w:rPr>
              <w:t>dari</w:t>
            </w:r>
            <w:r w:rsidRPr="009C4C4E">
              <w:rPr>
                <w:spacing w:val="-12"/>
                <w:sz w:val="20"/>
                <w:lang w:val="id-ID"/>
              </w:rPr>
              <w:t xml:space="preserve"> </w:t>
            </w:r>
            <w:r w:rsidRPr="009C4C4E">
              <w:rPr>
                <w:sz w:val="20"/>
                <w:lang w:val="id-ID"/>
              </w:rPr>
              <w:t xml:space="preserve">sistem </w:t>
            </w:r>
            <w:r w:rsidRPr="009C4C4E">
              <w:rPr>
                <w:spacing w:val="-2"/>
                <w:sz w:val="20"/>
                <w:lang w:val="id-ID"/>
              </w:rPr>
              <w:t>tersebut.</w:t>
            </w:r>
          </w:p>
        </w:tc>
      </w:tr>
      <w:tr w:rsidR="003C174E" w:rsidRPr="009C4C4E" w14:paraId="5FBB73CD" w14:textId="77777777" w:rsidTr="001024F6">
        <w:trPr>
          <w:trHeight w:val="979"/>
          <w:jc w:val="center"/>
        </w:trPr>
        <w:tc>
          <w:tcPr>
            <w:tcW w:w="1980" w:type="dxa"/>
            <w:vAlign w:val="center"/>
          </w:tcPr>
          <w:p w14:paraId="03B82660" w14:textId="77777777" w:rsidR="003C174E" w:rsidRPr="009C4C4E" w:rsidRDefault="003C174E" w:rsidP="001024F6">
            <w:pPr>
              <w:pStyle w:val="TableParagraph"/>
              <w:ind w:left="0"/>
              <w:jc w:val="center"/>
              <w:rPr>
                <w:i/>
                <w:sz w:val="6"/>
                <w:lang w:val="id-ID"/>
              </w:rPr>
            </w:pPr>
          </w:p>
          <w:p w14:paraId="4AA4DC8F" w14:textId="77777777" w:rsidR="003C174E" w:rsidRPr="009C4C4E" w:rsidRDefault="003C174E" w:rsidP="001024F6">
            <w:pPr>
              <w:pStyle w:val="TableParagraph"/>
              <w:ind w:left="0"/>
              <w:jc w:val="center"/>
              <w:rPr>
                <w:sz w:val="20"/>
                <w:lang w:val="id-ID"/>
              </w:rPr>
            </w:pPr>
            <w:r w:rsidRPr="009C4C4E">
              <w:rPr>
                <w:noProof/>
                <w:sz w:val="20"/>
                <w:lang w:val="id-ID"/>
              </w:rPr>
              <w:drawing>
                <wp:inline distT="0" distB="0" distL="0" distR="0" wp14:anchorId="352FDDA0" wp14:editId="08561F5E">
                  <wp:extent cx="199474" cy="347472"/>
                  <wp:effectExtent l="0" t="0" r="0" b="0"/>
                  <wp:docPr id="133" name="Image 1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3" name="Image 133"/>
                          <pic:cNvPicPr/>
                        </pic:nvPicPr>
                        <pic:blipFill>
                          <a:blip r:embed="rId22" cstate="print"/>
                          <a:stretch>
                            <a:fillRect/>
                          </a:stretch>
                        </pic:blipFill>
                        <pic:spPr>
                          <a:xfrm>
                            <a:off x="0" y="0"/>
                            <a:ext cx="199474" cy="347472"/>
                          </a:xfrm>
                          <a:prstGeom prst="rect">
                            <a:avLst/>
                          </a:prstGeom>
                        </pic:spPr>
                      </pic:pic>
                    </a:graphicData>
                  </a:graphic>
                </wp:inline>
              </w:drawing>
            </w:r>
          </w:p>
        </w:tc>
        <w:tc>
          <w:tcPr>
            <w:tcW w:w="1656" w:type="dxa"/>
            <w:vAlign w:val="center"/>
          </w:tcPr>
          <w:p w14:paraId="026D44EA" w14:textId="77777777" w:rsidR="003C174E" w:rsidRPr="009C4C4E" w:rsidRDefault="003C174E" w:rsidP="001024F6">
            <w:pPr>
              <w:pStyle w:val="TableParagraph"/>
              <w:ind w:left="2" w:right="2"/>
              <w:jc w:val="center"/>
              <w:rPr>
                <w:i/>
                <w:sz w:val="20"/>
                <w:lang w:val="id-ID"/>
              </w:rPr>
            </w:pPr>
            <w:r w:rsidRPr="009C4C4E">
              <w:rPr>
                <w:i/>
                <w:spacing w:val="-2"/>
                <w:sz w:val="20"/>
                <w:lang w:val="id-ID"/>
              </w:rPr>
              <w:t>Actor</w:t>
            </w:r>
          </w:p>
        </w:tc>
        <w:tc>
          <w:tcPr>
            <w:tcW w:w="4245" w:type="dxa"/>
            <w:vAlign w:val="center"/>
          </w:tcPr>
          <w:p w14:paraId="34F96C45" w14:textId="77777777" w:rsidR="003C174E" w:rsidRPr="009C4C4E" w:rsidRDefault="003C174E" w:rsidP="001024F6">
            <w:pPr>
              <w:pStyle w:val="TableParagraph"/>
              <w:ind w:left="103"/>
              <w:rPr>
                <w:sz w:val="20"/>
                <w:lang w:val="id-ID"/>
              </w:rPr>
            </w:pPr>
            <w:r w:rsidRPr="009C4C4E">
              <w:rPr>
                <w:sz w:val="20"/>
                <w:lang w:val="id-ID"/>
              </w:rPr>
              <w:t>Digunakan untuk menjelaskan sesuatu atau seseorang</w:t>
            </w:r>
            <w:r w:rsidRPr="009C4C4E">
              <w:rPr>
                <w:spacing w:val="-9"/>
                <w:sz w:val="20"/>
                <w:lang w:val="id-ID"/>
              </w:rPr>
              <w:t xml:space="preserve"> </w:t>
            </w:r>
            <w:r w:rsidRPr="009C4C4E">
              <w:rPr>
                <w:sz w:val="20"/>
                <w:lang w:val="id-ID"/>
              </w:rPr>
              <w:t>yang</w:t>
            </w:r>
            <w:r w:rsidRPr="009C4C4E">
              <w:rPr>
                <w:spacing w:val="-9"/>
                <w:sz w:val="20"/>
                <w:lang w:val="id-ID"/>
              </w:rPr>
              <w:t xml:space="preserve"> </w:t>
            </w:r>
            <w:r w:rsidRPr="009C4C4E">
              <w:rPr>
                <w:sz w:val="20"/>
                <w:lang w:val="id-ID"/>
              </w:rPr>
              <w:t>sedang</w:t>
            </w:r>
            <w:r w:rsidRPr="009C4C4E">
              <w:rPr>
                <w:spacing w:val="-9"/>
                <w:sz w:val="20"/>
                <w:lang w:val="id-ID"/>
              </w:rPr>
              <w:t xml:space="preserve"> </w:t>
            </w:r>
            <w:r w:rsidRPr="009C4C4E">
              <w:rPr>
                <w:sz w:val="20"/>
                <w:lang w:val="id-ID"/>
              </w:rPr>
              <w:t>berinteraksi</w:t>
            </w:r>
            <w:r w:rsidRPr="009C4C4E">
              <w:rPr>
                <w:spacing w:val="-8"/>
                <w:sz w:val="20"/>
                <w:lang w:val="id-ID"/>
              </w:rPr>
              <w:t xml:space="preserve"> </w:t>
            </w:r>
            <w:r w:rsidRPr="009C4C4E">
              <w:rPr>
                <w:sz w:val="20"/>
                <w:lang w:val="id-ID"/>
              </w:rPr>
              <w:t>dengan</w:t>
            </w:r>
            <w:r w:rsidRPr="009C4C4E">
              <w:rPr>
                <w:spacing w:val="-9"/>
                <w:sz w:val="20"/>
                <w:lang w:val="id-ID"/>
              </w:rPr>
              <w:t xml:space="preserve"> </w:t>
            </w:r>
            <w:r w:rsidRPr="009C4C4E">
              <w:rPr>
                <w:sz w:val="20"/>
                <w:lang w:val="id-ID"/>
              </w:rPr>
              <w:t>sistem</w:t>
            </w:r>
          </w:p>
        </w:tc>
      </w:tr>
      <w:tr w:rsidR="003C174E" w:rsidRPr="009C4C4E" w14:paraId="072C7977" w14:textId="77777777" w:rsidTr="001024F6">
        <w:trPr>
          <w:trHeight w:val="992"/>
          <w:jc w:val="center"/>
        </w:trPr>
        <w:tc>
          <w:tcPr>
            <w:tcW w:w="1980" w:type="dxa"/>
            <w:vAlign w:val="center"/>
          </w:tcPr>
          <w:p w14:paraId="35565D0F" w14:textId="77777777" w:rsidR="003C174E" w:rsidRPr="009C4C4E" w:rsidRDefault="003C174E" w:rsidP="001024F6">
            <w:pPr>
              <w:pStyle w:val="TableParagraph"/>
              <w:spacing w:after="1"/>
              <w:ind w:left="0"/>
              <w:jc w:val="center"/>
              <w:rPr>
                <w:i/>
                <w:sz w:val="20"/>
                <w:lang w:val="id-ID"/>
              </w:rPr>
            </w:pPr>
          </w:p>
          <w:p w14:paraId="4D3CDD44" w14:textId="77777777" w:rsidR="003C174E" w:rsidRPr="009C4C4E" w:rsidRDefault="003C174E" w:rsidP="001024F6">
            <w:pPr>
              <w:pStyle w:val="TableParagraph"/>
              <w:ind w:left="0"/>
              <w:jc w:val="center"/>
              <w:rPr>
                <w:sz w:val="2"/>
                <w:lang w:val="id-ID"/>
              </w:rPr>
            </w:pPr>
            <w:r w:rsidRPr="009C4C4E">
              <w:rPr>
                <w:noProof/>
                <w:sz w:val="2"/>
                <w:lang w:val="id-ID"/>
              </w:rPr>
              <mc:AlternateContent>
                <mc:Choice Requires="wpg">
                  <w:drawing>
                    <wp:inline distT="0" distB="0" distL="0" distR="0" wp14:anchorId="6AFDFD43" wp14:editId="2CE9E24F">
                      <wp:extent cx="900430" cy="19050"/>
                      <wp:effectExtent l="9525" t="0" r="4444" b="0"/>
                      <wp:docPr id="134" name="Group 1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00430" cy="19050"/>
                                <a:chOff x="0" y="0"/>
                                <a:chExt cx="900430" cy="19050"/>
                              </a:xfrm>
                            </wpg:grpSpPr>
                            <wps:wsp>
                              <wps:cNvPr id="135" name="Graphic 135"/>
                              <wps:cNvSpPr/>
                              <wps:spPr>
                                <a:xfrm>
                                  <a:off x="0" y="9525"/>
                                  <a:ext cx="900430" cy="1270"/>
                                </a:xfrm>
                                <a:custGeom>
                                  <a:avLst/>
                                  <a:gdLst/>
                                  <a:ahLst/>
                                  <a:cxnLst/>
                                  <a:rect l="l" t="t" r="r" b="b"/>
                                  <a:pathLst>
                                    <a:path w="900430">
                                      <a:moveTo>
                                        <a:pt x="0" y="0"/>
                                      </a:moveTo>
                                      <a:lnTo>
                                        <a:pt x="900430" y="0"/>
                                      </a:lnTo>
                                    </a:path>
                                  </a:pathLst>
                                </a:custGeom>
                                <a:ln w="190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1C418DC" id="Group 134" o:spid="_x0000_s1026" style="width:70.9pt;height:1.5pt;mso-position-horizontal-relative:char;mso-position-vertical-relative:line" coordsize="9004,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">
                      <v:shape id="Graphic 135" o:spid="_x0000_s1027" style="position:absolute;top:95;width:9004;height:12;visibility:visible;mso-wrap-style:square;v-text-anchor:top" coordsize="9004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" path="m,l900430,e" filled="f" strokeweight="1.5pt">
                        <v:path arrowok="t"/>
                      </v:shape>
                      <w10:anchorlock/>
                    </v:group>
                  </w:pict>
                </mc:Fallback>
              </mc:AlternateContent>
            </w:r>
          </w:p>
        </w:tc>
        <w:tc>
          <w:tcPr>
            <w:tcW w:w="1656" w:type="dxa"/>
            <w:vAlign w:val="center"/>
          </w:tcPr>
          <w:p w14:paraId="33016B38" w14:textId="77777777" w:rsidR="003C174E" w:rsidRPr="009C4C4E" w:rsidRDefault="003C174E" w:rsidP="001024F6">
            <w:pPr>
              <w:pStyle w:val="TableParagraph"/>
              <w:ind w:left="0" w:right="2"/>
              <w:jc w:val="center"/>
              <w:rPr>
                <w:i/>
                <w:sz w:val="20"/>
                <w:lang w:val="id-ID"/>
              </w:rPr>
            </w:pPr>
            <w:r w:rsidRPr="009C4C4E">
              <w:rPr>
                <w:i/>
                <w:spacing w:val="-2"/>
                <w:sz w:val="20"/>
                <w:lang w:val="id-ID"/>
              </w:rPr>
              <w:t>Association</w:t>
            </w:r>
          </w:p>
        </w:tc>
        <w:tc>
          <w:tcPr>
            <w:tcW w:w="4245" w:type="dxa"/>
            <w:vAlign w:val="center"/>
          </w:tcPr>
          <w:p w14:paraId="587B244D" w14:textId="77777777" w:rsidR="003C174E" w:rsidRPr="009C4C4E" w:rsidRDefault="003C174E" w:rsidP="001024F6">
            <w:pPr>
              <w:pStyle w:val="TableParagraph"/>
              <w:ind w:left="103" w:right="157"/>
              <w:rPr>
                <w:sz w:val="20"/>
                <w:lang w:val="id-ID"/>
              </w:rPr>
            </w:pPr>
            <w:r w:rsidRPr="009C4C4E">
              <w:rPr>
                <w:sz w:val="20"/>
                <w:lang w:val="id-ID"/>
              </w:rPr>
              <w:t>Jalur</w:t>
            </w:r>
            <w:r w:rsidRPr="009C4C4E">
              <w:rPr>
                <w:spacing w:val="-6"/>
                <w:sz w:val="20"/>
                <w:lang w:val="id-ID"/>
              </w:rPr>
              <w:t xml:space="preserve"> </w:t>
            </w:r>
            <w:r w:rsidRPr="009C4C4E">
              <w:rPr>
                <w:sz w:val="20"/>
                <w:lang w:val="id-ID"/>
              </w:rPr>
              <w:t>komunikasi</w:t>
            </w:r>
            <w:r w:rsidRPr="009C4C4E">
              <w:rPr>
                <w:spacing w:val="-6"/>
                <w:sz w:val="20"/>
                <w:lang w:val="id-ID"/>
              </w:rPr>
              <w:t xml:space="preserve"> </w:t>
            </w:r>
            <w:r w:rsidRPr="009C4C4E">
              <w:rPr>
                <w:sz w:val="20"/>
                <w:lang w:val="id-ID"/>
              </w:rPr>
              <w:t>antar</w:t>
            </w:r>
            <w:r w:rsidRPr="009C4C4E">
              <w:rPr>
                <w:spacing w:val="-5"/>
                <w:sz w:val="20"/>
                <w:lang w:val="id-ID"/>
              </w:rPr>
              <w:t xml:space="preserve"> </w:t>
            </w:r>
            <w:r w:rsidRPr="009C4C4E">
              <w:rPr>
                <w:i/>
                <w:sz w:val="20"/>
                <w:lang w:val="id-ID"/>
              </w:rPr>
              <w:t>actor</w:t>
            </w:r>
            <w:r w:rsidRPr="009C4C4E">
              <w:rPr>
                <w:i/>
                <w:spacing w:val="-8"/>
                <w:sz w:val="20"/>
                <w:lang w:val="id-ID"/>
              </w:rPr>
              <w:t xml:space="preserve"> </w:t>
            </w:r>
            <w:r w:rsidRPr="009C4C4E">
              <w:rPr>
                <w:sz w:val="20"/>
                <w:lang w:val="id-ID"/>
              </w:rPr>
              <w:t>dengan</w:t>
            </w:r>
            <w:r w:rsidRPr="009C4C4E">
              <w:rPr>
                <w:spacing w:val="-6"/>
                <w:sz w:val="20"/>
                <w:lang w:val="id-ID"/>
              </w:rPr>
              <w:t xml:space="preserve"> </w:t>
            </w:r>
            <w:r w:rsidRPr="009C4C4E">
              <w:rPr>
                <w:i/>
                <w:sz w:val="20"/>
                <w:lang w:val="id-ID"/>
              </w:rPr>
              <w:t>use</w:t>
            </w:r>
            <w:r w:rsidRPr="009C4C4E">
              <w:rPr>
                <w:i/>
                <w:spacing w:val="-7"/>
                <w:sz w:val="20"/>
                <w:lang w:val="id-ID"/>
              </w:rPr>
              <w:t xml:space="preserve"> </w:t>
            </w:r>
            <w:r w:rsidRPr="009C4C4E">
              <w:rPr>
                <w:i/>
                <w:sz w:val="20"/>
                <w:lang w:val="id-ID"/>
              </w:rPr>
              <w:t xml:space="preserve">case </w:t>
            </w:r>
            <w:r w:rsidRPr="009C4C4E">
              <w:rPr>
                <w:sz w:val="20"/>
                <w:lang w:val="id-ID"/>
              </w:rPr>
              <w:t>yang saling berpartisipasi</w:t>
            </w:r>
          </w:p>
        </w:tc>
      </w:tr>
      <w:tr w:rsidR="003C174E" w:rsidRPr="009C4C4E" w14:paraId="7567D6B8" w14:textId="77777777" w:rsidTr="002A5A07">
        <w:trPr>
          <w:trHeight w:val="1126"/>
          <w:jc w:val="center"/>
        </w:trPr>
        <w:tc>
          <w:tcPr>
            <w:tcW w:w="1980" w:type="dxa"/>
            <w:vAlign w:val="center"/>
          </w:tcPr>
          <w:p w14:paraId="503C7563" w14:textId="77777777" w:rsidR="003C174E" w:rsidRPr="009C4C4E" w:rsidRDefault="003C174E" w:rsidP="001024F6">
            <w:pPr>
              <w:pStyle w:val="TableParagraph"/>
              <w:ind w:left="0"/>
              <w:jc w:val="center"/>
              <w:rPr>
                <w:i/>
                <w:sz w:val="20"/>
                <w:lang w:val="id-ID"/>
              </w:rPr>
            </w:pPr>
          </w:p>
          <w:p w14:paraId="3A7048C8" w14:textId="77777777" w:rsidR="003C174E" w:rsidRPr="009C4C4E" w:rsidRDefault="003C174E" w:rsidP="001024F6">
            <w:pPr>
              <w:pStyle w:val="TableParagraph"/>
              <w:ind w:left="6" w:right="6"/>
              <w:jc w:val="center"/>
              <w:rPr>
                <w:sz w:val="20"/>
                <w:lang w:val="id-ID"/>
              </w:rPr>
            </w:pPr>
            <w:r w:rsidRPr="009C4C4E">
              <w:rPr>
                <w:spacing w:val="-2"/>
                <w:sz w:val="20"/>
                <w:lang w:val="id-ID"/>
              </w:rPr>
              <w:t>&lt;&lt;extend&gt;&gt;</w:t>
            </w:r>
          </w:p>
          <w:p w14:paraId="00A4F721" w14:textId="77777777" w:rsidR="003C174E" w:rsidRPr="009C4C4E" w:rsidRDefault="003C174E" w:rsidP="001024F6">
            <w:pPr>
              <w:pStyle w:val="TableParagraph"/>
              <w:ind w:left="0"/>
              <w:jc w:val="center"/>
              <w:rPr>
                <w:i/>
                <w:sz w:val="13"/>
                <w:lang w:val="id-ID"/>
              </w:rPr>
            </w:pPr>
          </w:p>
          <w:p w14:paraId="53A951A1" w14:textId="77777777" w:rsidR="003C174E" w:rsidRPr="009C4C4E" w:rsidRDefault="003C174E" w:rsidP="001024F6">
            <w:pPr>
              <w:pStyle w:val="TableParagraph"/>
              <w:ind w:left="0"/>
              <w:jc w:val="center"/>
              <w:rPr>
                <w:sz w:val="6"/>
                <w:lang w:val="id-ID"/>
              </w:rPr>
            </w:pPr>
            <w:r w:rsidRPr="009C4C4E">
              <w:rPr>
                <w:noProof/>
                <w:sz w:val="6"/>
                <w:lang w:val="id-ID"/>
              </w:rPr>
              <w:drawing>
                <wp:inline distT="0" distB="0" distL="0" distR="0" wp14:anchorId="239BCAFD" wp14:editId="2AC72108">
                  <wp:extent cx="1153742" cy="44005"/>
                  <wp:effectExtent l="0" t="0" r="0" b="0"/>
                  <wp:docPr id="136" name="Image 1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6" name="Image 136"/>
                          <pic:cNvPicPr/>
                        </pic:nvPicPr>
                        <pic:blipFill>
                          <a:blip r:embed="rId23" cstate="print"/>
                          <a:stretch>
                            <a:fillRect/>
                          </a:stretch>
                        </pic:blipFill>
                        <pic:spPr>
                          <a:xfrm>
                            <a:off x="0" y="0"/>
                            <a:ext cx="1153742" cy="44005"/>
                          </a:xfrm>
                          <a:prstGeom prst="rect">
                            <a:avLst/>
                          </a:prstGeom>
                        </pic:spPr>
                      </pic:pic>
                    </a:graphicData>
                  </a:graphic>
                </wp:inline>
              </w:drawing>
            </w:r>
          </w:p>
        </w:tc>
        <w:tc>
          <w:tcPr>
            <w:tcW w:w="1656" w:type="dxa"/>
            <w:vAlign w:val="center"/>
          </w:tcPr>
          <w:p w14:paraId="135C4A6C" w14:textId="77777777" w:rsidR="003C174E" w:rsidRPr="009C4C4E" w:rsidRDefault="003C174E" w:rsidP="001024F6">
            <w:pPr>
              <w:pStyle w:val="TableParagraph"/>
              <w:ind w:left="1" w:right="2"/>
              <w:jc w:val="center"/>
              <w:rPr>
                <w:i/>
                <w:sz w:val="20"/>
                <w:lang w:val="id-ID"/>
              </w:rPr>
            </w:pPr>
            <w:r w:rsidRPr="009C4C4E">
              <w:rPr>
                <w:i/>
                <w:spacing w:val="-2"/>
                <w:sz w:val="20"/>
                <w:lang w:val="id-ID"/>
              </w:rPr>
              <w:t>Extend</w:t>
            </w:r>
          </w:p>
        </w:tc>
        <w:tc>
          <w:tcPr>
            <w:tcW w:w="4245" w:type="dxa"/>
            <w:vAlign w:val="center"/>
          </w:tcPr>
          <w:p w14:paraId="569FD9FD" w14:textId="77777777" w:rsidR="003C174E" w:rsidRPr="009C4C4E" w:rsidRDefault="003C174E" w:rsidP="001024F6">
            <w:pPr>
              <w:pStyle w:val="TableParagraph"/>
              <w:ind w:left="103" w:right="64"/>
              <w:rPr>
                <w:i/>
                <w:sz w:val="20"/>
                <w:lang w:val="id-ID"/>
              </w:rPr>
            </w:pPr>
            <w:r w:rsidRPr="009C4C4E">
              <w:rPr>
                <w:sz w:val="20"/>
                <w:lang w:val="id-ID"/>
              </w:rPr>
              <w:t xml:space="preserve">Penambahan perilaku ke dalam </w:t>
            </w:r>
            <w:r w:rsidRPr="009C4C4E">
              <w:rPr>
                <w:i/>
                <w:sz w:val="20"/>
                <w:lang w:val="id-ID"/>
              </w:rPr>
              <w:t xml:space="preserve">use case </w:t>
            </w:r>
            <w:r w:rsidRPr="009C4C4E">
              <w:rPr>
                <w:sz w:val="20"/>
                <w:lang w:val="id-ID"/>
              </w:rPr>
              <w:t>dasar yang tidak tahu tentang hal tersebut tambahan memiliki</w:t>
            </w:r>
            <w:r w:rsidRPr="009C4C4E">
              <w:rPr>
                <w:spacing w:val="-5"/>
                <w:sz w:val="20"/>
                <w:lang w:val="id-ID"/>
              </w:rPr>
              <w:t xml:space="preserve"> </w:t>
            </w:r>
            <w:r w:rsidRPr="009C4C4E">
              <w:rPr>
                <w:sz w:val="20"/>
                <w:lang w:val="id-ID"/>
              </w:rPr>
              <w:t>nama</w:t>
            </w:r>
            <w:r w:rsidRPr="009C4C4E">
              <w:rPr>
                <w:spacing w:val="-6"/>
                <w:sz w:val="20"/>
                <w:lang w:val="id-ID"/>
              </w:rPr>
              <w:t xml:space="preserve"> </w:t>
            </w:r>
            <w:r w:rsidRPr="009C4C4E">
              <w:rPr>
                <w:sz w:val="20"/>
                <w:lang w:val="id-ID"/>
              </w:rPr>
              <w:t>depan</w:t>
            </w:r>
            <w:r w:rsidRPr="009C4C4E">
              <w:rPr>
                <w:spacing w:val="-6"/>
                <w:sz w:val="20"/>
                <w:lang w:val="id-ID"/>
              </w:rPr>
              <w:t xml:space="preserve"> </w:t>
            </w:r>
            <w:r w:rsidRPr="009C4C4E">
              <w:rPr>
                <w:sz w:val="20"/>
                <w:lang w:val="id-ID"/>
              </w:rPr>
              <w:t>yang</w:t>
            </w:r>
            <w:r w:rsidRPr="009C4C4E">
              <w:rPr>
                <w:spacing w:val="-9"/>
                <w:sz w:val="20"/>
                <w:lang w:val="id-ID"/>
              </w:rPr>
              <w:t xml:space="preserve"> </w:t>
            </w:r>
            <w:r w:rsidRPr="009C4C4E">
              <w:rPr>
                <w:sz w:val="20"/>
                <w:lang w:val="id-ID"/>
              </w:rPr>
              <w:t>sama</w:t>
            </w:r>
            <w:r w:rsidRPr="009C4C4E">
              <w:rPr>
                <w:spacing w:val="-6"/>
                <w:sz w:val="20"/>
                <w:lang w:val="id-ID"/>
              </w:rPr>
              <w:t xml:space="preserve"> </w:t>
            </w:r>
            <w:r w:rsidRPr="009C4C4E">
              <w:rPr>
                <w:sz w:val="20"/>
                <w:lang w:val="id-ID"/>
              </w:rPr>
              <w:t>dengan</w:t>
            </w:r>
            <w:r w:rsidRPr="009C4C4E">
              <w:rPr>
                <w:spacing w:val="-3"/>
                <w:sz w:val="20"/>
                <w:lang w:val="id-ID"/>
              </w:rPr>
              <w:t xml:space="preserve"> </w:t>
            </w:r>
            <w:r w:rsidRPr="009C4C4E">
              <w:rPr>
                <w:i/>
                <w:sz w:val="20"/>
                <w:lang w:val="id-ID"/>
              </w:rPr>
              <w:t>use</w:t>
            </w:r>
            <w:r w:rsidRPr="009C4C4E">
              <w:rPr>
                <w:i/>
                <w:spacing w:val="-6"/>
                <w:sz w:val="20"/>
                <w:lang w:val="id-ID"/>
              </w:rPr>
              <w:t xml:space="preserve"> </w:t>
            </w:r>
            <w:r w:rsidRPr="009C4C4E">
              <w:rPr>
                <w:i/>
                <w:sz w:val="20"/>
                <w:lang w:val="id-ID"/>
              </w:rPr>
              <w:t>case</w:t>
            </w:r>
          </w:p>
          <w:p w14:paraId="4D7AA70F" w14:textId="77777777" w:rsidR="003C174E" w:rsidRPr="009C4C4E" w:rsidRDefault="003C174E" w:rsidP="001024F6">
            <w:pPr>
              <w:pStyle w:val="TableParagraph"/>
              <w:ind w:left="103"/>
              <w:rPr>
                <w:sz w:val="20"/>
                <w:lang w:val="id-ID"/>
              </w:rPr>
            </w:pPr>
            <w:r w:rsidRPr="009C4C4E">
              <w:rPr>
                <w:sz w:val="20"/>
                <w:lang w:val="id-ID"/>
              </w:rPr>
              <w:t xml:space="preserve">yang </w:t>
            </w:r>
            <w:r w:rsidRPr="009C4C4E">
              <w:rPr>
                <w:spacing w:val="-2"/>
                <w:sz w:val="20"/>
                <w:lang w:val="id-ID"/>
              </w:rPr>
              <w:t>ditambahkan.</w:t>
            </w:r>
          </w:p>
        </w:tc>
      </w:tr>
      <w:tr w:rsidR="003C174E" w:rsidRPr="009C4C4E" w14:paraId="0760CD41" w14:textId="77777777" w:rsidTr="001024F6">
        <w:trPr>
          <w:trHeight w:val="968"/>
          <w:jc w:val="center"/>
        </w:trPr>
        <w:tc>
          <w:tcPr>
            <w:tcW w:w="1980" w:type="dxa"/>
            <w:vAlign w:val="center"/>
          </w:tcPr>
          <w:p w14:paraId="2BA53CBE" w14:textId="77777777" w:rsidR="003C174E" w:rsidRPr="009C4C4E" w:rsidRDefault="003C174E" w:rsidP="001024F6">
            <w:pPr>
              <w:pStyle w:val="TableParagraph"/>
              <w:ind w:left="0"/>
              <w:jc w:val="center"/>
              <w:rPr>
                <w:i/>
                <w:sz w:val="20"/>
                <w:lang w:val="id-ID"/>
              </w:rPr>
            </w:pPr>
          </w:p>
          <w:p w14:paraId="7D180E13" w14:textId="77777777" w:rsidR="003C174E" w:rsidRPr="009C4C4E" w:rsidRDefault="003C174E" w:rsidP="001024F6">
            <w:pPr>
              <w:pStyle w:val="TableParagraph"/>
              <w:ind w:left="0"/>
              <w:jc w:val="center"/>
              <w:rPr>
                <w:position w:val="-1"/>
                <w:sz w:val="12"/>
                <w:lang w:val="id-ID"/>
              </w:rPr>
            </w:pPr>
            <w:r w:rsidRPr="009C4C4E">
              <w:rPr>
                <w:noProof/>
                <w:position w:val="-1"/>
                <w:sz w:val="12"/>
                <w:lang w:val="id-ID"/>
              </w:rPr>
              <mc:AlternateContent>
                <mc:Choice Requires="wpg">
                  <w:drawing>
                    <wp:inline distT="0" distB="0" distL="0" distR="0" wp14:anchorId="344AF092" wp14:editId="39FBE183">
                      <wp:extent cx="698500" cy="76200"/>
                      <wp:effectExtent l="0" t="0" r="0" b="0"/>
                      <wp:docPr id="137" name="Group 1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8500" cy="76200"/>
                                <a:chOff x="0" y="0"/>
                                <a:chExt cx="698500" cy="76200"/>
                              </a:xfrm>
                            </wpg:grpSpPr>
                            <pic:pic xmlns:pic="http://schemas.openxmlformats.org/drawingml/2006/picture">
                              <pic:nvPicPr>
                                <pic:cNvPr id="138" name="Image 138"/>
                                <pic:cNvPicPr/>
                              </pic:nvPicPr>
                              <pic:blipFill>
                                <a:blip r:embed="rId24" cstate="print"/>
                                <a:stretch>
                                  <a:fillRect/>
                                </a:stretch>
                              </pic:blipFill>
                              <pic:spPr>
                                <a:xfrm>
                                  <a:off x="622300" y="0"/>
                                  <a:ext cx="66802" cy="76200"/>
                                </a:xfrm>
                                <a:prstGeom prst="rect">
                                  <a:avLst/>
                                </a:prstGeom>
                              </pic:spPr>
                            </pic:pic>
                            <wps:wsp>
                              <wps:cNvPr id="139" name="Graphic 139"/>
                              <wps:cNvSpPr/>
                              <wps:spPr>
                                <a:xfrm>
                                  <a:off x="0" y="33400"/>
                                  <a:ext cx="698500" cy="9525"/>
                                </a:xfrm>
                                <a:custGeom>
                                  <a:avLst/>
                                  <a:gdLst/>
                                  <a:ahLst/>
                                  <a:cxnLst/>
                                  <a:rect l="l" t="t" r="r" b="b"/>
                                  <a:pathLst>
                                    <a:path w="698500" h="9525">
                                      <a:moveTo>
                                        <a:pt x="622300" y="0"/>
                                      </a:moveTo>
                                      <a:lnTo>
                                        <a:pt x="0" y="0"/>
                                      </a:lnTo>
                                      <a:lnTo>
                                        <a:pt x="0" y="9525"/>
                                      </a:lnTo>
                                      <a:lnTo>
                                        <a:pt x="622300" y="9525"/>
                                      </a:lnTo>
                                      <a:lnTo>
                                        <a:pt x="622300" y="0"/>
                                      </a:lnTo>
                                      <a:close/>
                                    </a:path>
                                    <a:path w="698500" h="9525">
                                      <a:moveTo>
                                        <a:pt x="698500" y="4699"/>
                                      </a:moveTo>
                                      <a:lnTo>
                                        <a:pt x="689102" y="0"/>
                                      </a:lnTo>
                                      <a:lnTo>
                                        <a:pt x="635000" y="0"/>
                                      </a:lnTo>
                                      <a:lnTo>
                                        <a:pt x="635000" y="9525"/>
                                      </a:lnTo>
                                      <a:lnTo>
                                        <a:pt x="688848" y="9525"/>
                                      </a:lnTo>
                                      <a:lnTo>
                                        <a:pt x="698500" y="4699"/>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40EEFF93" id="Group 137" o:spid="_x0000_s1026" style="width:55pt;height:6pt;mso-position-horizontal-relative:char;mso-position-vertical-relative:line" coordsize="6985,76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38" o:spid="_x0000_s1027" type="#_x0000_t75" style="position:absolute;left:6223;width:668;height:7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">
                        <v:imagedata r:id="rId25" o:title=""/>
                      </v:shape>
                      <v:shape id="Graphic 139" o:spid="_x0000_s1028" style="position:absolute;top:334;width:6985;height:95;visibility:visible;mso-wrap-style:square;v-text-anchor:top" coordsize="6985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" path="m622300,l,,,9525r622300,l622300,xem698500,4699l689102,,635000,r,9525l688848,9525r9652,-4826xe" fillcolor="black" stroked="f">
                        <v:path arrowok="t"/>
                      </v:shape>
                      <w10:anchorlock/>
                    </v:group>
                  </w:pict>
                </mc:Fallback>
              </mc:AlternateContent>
            </w:r>
          </w:p>
        </w:tc>
        <w:tc>
          <w:tcPr>
            <w:tcW w:w="1656" w:type="dxa"/>
            <w:vAlign w:val="center"/>
          </w:tcPr>
          <w:p w14:paraId="1EE0F2EE" w14:textId="77777777" w:rsidR="003C174E" w:rsidRPr="009C4C4E" w:rsidRDefault="003C174E" w:rsidP="001024F6">
            <w:pPr>
              <w:pStyle w:val="TableParagraph"/>
              <w:ind w:left="0" w:right="2"/>
              <w:jc w:val="center"/>
              <w:rPr>
                <w:i/>
                <w:sz w:val="20"/>
                <w:lang w:val="id-ID"/>
              </w:rPr>
            </w:pPr>
            <w:r w:rsidRPr="009C4C4E">
              <w:rPr>
                <w:i/>
                <w:spacing w:val="-2"/>
                <w:sz w:val="20"/>
                <w:lang w:val="id-ID"/>
              </w:rPr>
              <w:t>Generalization</w:t>
            </w:r>
          </w:p>
        </w:tc>
        <w:tc>
          <w:tcPr>
            <w:tcW w:w="4245" w:type="dxa"/>
            <w:vAlign w:val="center"/>
          </w:tcPr>
          <w:p w14:paraId="36D44A09" w14:textId="77777777" w:rsidR="003C174E" w:rsidRPr="009C4C4E" w:rsidRDefault="003C174E" w:rsidP="001024F6">
            <w:pPr>
              <w:pStyle w:val="TableParagraph"/>
              <w:ind w:left="103"/>
              <w:rPr>
                <w:sz w:val="20"/>
                <w:lang w:val="id-ID"/>
              </w:rPr>
            </w:pPr>
            <w:r w:rsidRPr="009C4C4E">
              <w:rPr>
                <w:sz w:val="20"/>
                <w:lang w:val="id-ID"/>
              </w:rPr>
              <w:t>Hubungan</w:t>
            </w:r>
            <w:r w:rsidRPr="009C4C4E">
              <w:rPr>
                <w:spacing w:val="-6"/>
                <w:sz w:val="20"/>
                <w:lang w:val="id-ID"/>
              </w:rPr>
              <w:t xml:space="preserve"> </w:t>
            </w:r>
            <w:r w:rsidRPr="009C4C4E">
              <w:rPr>
                <w:sz w:val="20"/>
                <w:lang w:val="id-ID"/>
              </w:rPr>
              <w:t>antara</w:t>
            </w:r>
            <w:r w:rsidRPr="009C4C4E">
              <w:rPr>
                <w:spacing w:val="-5"/>
                <w:sz w:val="20"/>
                <w:lang w:val="id-ID"/>
              </w:rPr>
              <w:t xml:space="preserve"> </w:t>
            </w:r>
            <w:r w:rsidRPr="009C4C4E">
              <w:rPr>
                <w:i/>
                <w:sz w:val="20"/>
                <w:lang w:val="id-ID"/>
              </w:rPr>
              <w:t>use</w:t>
            </w:r>
            <w:r w:rsidRPr="009C4C4E">
              <w:rPr>
                <w:i/>
                <w:spacing w:val="-6"/>
                <w:sz w:val="20"/>
                <w:lang w:val="id-ID"/>
              </w:rPr>
              <w:t xml:space="preserve"> </w:t>
            </w:r>
            <w:r w:rsidRPr="009C4C4E">
              <w:rPr>
                <w:i/>
                <w:sz w:val="20"/>
                <w:lang w:val="id-ID"/>
              </w:rPr>
              <w:t>case</w:t>
            </w:r>
            <w:r w:rsidRPr="009C4C4E">
              <w:rPr>
                <w:i/>
                <w:spacing w:val="-6"/>
                <w:sz w:val="20"/>
                <w:lang w:val="id-ID"/>
              </w:rPr>
              <w:t xml:space="preserve"> </w:t>
            </w:r>
            <w:r w:rsidRPr="009C4C4E">
              <w:rPr>
                <w:sz w:val="20"/>
                <w:lang w:val="id-ID"/>
              </w:rPr>
              <w:t>umum</w:t>
            </w:r>
            <w:r w:rsidRPr="009C4C4E">
              <w:rPr>
                <w:spacing w:val="-5"/>
                <w:sz w:val="20"/>
                <w:lang w:val="id-ID"/>
              </w:rPr>
              <w:t xml:space="preserve"> </w:t>
            </w:r>
            <w:r w:rsidRPr="009C4C4E">
              <w:rPr>
                <w:sz w:val="20"/>
                <w:lang w:val="id-ID"/>
              </w:rPr>
              <w:t>dengan</w:t>
            </w:r>
            <w:r w:rsidRPr="009C4C4E">
              <w:rPr>
                <w:spacing w:val="-5"/>
                <w:sz w:val="20"/>
                <w:lang w:val="id-ID"/>
              </w:rPr>
              <w:t xml:space="preserve"> </w:t>
            </w:r>
            <w:r w:rsidRPr="009C4C4E">
              <w:rPr>
                <w:i/>
                <w:sz w:val="20"/>
                <w:lang w:val="id-ID"/>
              </w:rPr>
              <w:t>use</w:t>
            </w:r>
            <w:r w:rsidRPr="009C4C4E">
              <w:rPr>
                <w:i/>
                <w:spacing w:val="-6"/>
                <w:sz w:val="20"/>
                <w:lang w:val="id-ID"/>
              </w:rPr>
              <w:t xml:space="preserve"> </w:t>
            </w:r>
            <w:r w:rsidRPr="009C4C4E">
              <w:rPr>
                <w:i/>
                <w:sz w:val="20"/>
                <w:lang w:val="id-ID"/>
              </w:rPr>
              <w:t xml:space="preserve">case </w:t>
            </w:r>
            <w:r w:rsidRPr="009C4C4E">
              <w:rPr>
                <w:sz w:val="20"/>
                <w:lang w:val="id-ID"/>
              </w:rPr>
              <w:t>yang lebih spesifik, yang mewarisi dan</w:t>
            </w:r>
          </w:p>
          <w:p w14:paraId="0929103E" w14:textId="77777777" w:rsidR="003C174E" w:rsidRPr="009C4C4E" w:rsidRDefault="003C174E" w:rsidP="001024F6">
            <w:pPr>
              <w:pStyle w:val="TableParagraph"/>
              <w:ind w:left="103"/>
              <w:rPr>
                <w:sz w:val="20"/>
                <w:lang w:val="id-ID"/>
              </w:rPr>
            </w:pPr>
            <w:r w:rsidRPr="009C4C4E">
              <w:rPr>
                <w:sz w:val="20"/>
                <w:lang w:val="id-ID"/>
              </w:rPr>
              <w:t>menambah fitur</w:t>
            </w:r>
            <w:r w:rsidRPr="009C4C4E">
              <w:rPr>
                <w:spacing w:val="-1"/>
                <w:sz w:val="20"/>
                <w:lang w:val="id-ID"/>
              </w:rPr>
              <w:t xml:space="preserve"> </w:t>
            </w:r>
            <w:r w:rsidRPr="009C4C4E">
              <w:rPr>
                <w:spacing w:val="-2"/>
                <w:sz w:val="20"/>
                <w:lang w:val="id-ID"/>
              </w:rPr>
              <w:t>terhadapnya</w:t>
            </w:r>
          </w:p>
        </w:tc>
      </w:tr>
      <w:tr w:rsidR="003C174E" w:rsidRPr="009C4C4E" w14:paraId="1F64787C" w14:textId="77777777" w:rsidTr="001024F6">
        <w:trPr>
          <w:trHeight w:val="1137"/>
          <w:jc w:val="center"/>
        </w:trPr>
        <w:tc>
          <w:tcPr>
            <w:tcW w:w="1980" w:type="dxa"/>
            <w:vAlign w:val="center"/>
          </w:tcPr>
          <w:p w14:paraId="27AEE8F8" w14:textId="77777777" w:rsidR="003C174E" w:rsidRPr="009C4C4E" w:rsidRDefault="003C174E" w:rsidP="001024F6">
            <w:pPr>
              <w:pStyle w:val="TableParagraph"/>
              <w:ind w:left="0"/>
              <w:jc w:val="center"/>
              <w:rPr>
                <w:i/>
                <w:sz w:val="20"/>
                <w:lang w:val="id-ID"/>
              </w:rPr>
            </w:pPr>
          </w:p>
          <w:p w14:paraId="7C2C27F7" w14:textId="77777777" w:rsidR="003C174E" w:rsidRPr="009C4C4E" w:rsidRDefault="003C174E" w:rsidP="001024F6">
            <w:pPr>
              <w:pStyle w:val="TableParagraph"/>
              <w:ind w:left="6" w:right="6"/>
              <w:jc w:val="center"/>
              <w:rPr>
                <w:sz w:val="20"/>
                <w:lang w:val="id-ID"/>
              </w:rPr>
            </w:pPr>
            <w:r w:rsidRPr="009C4C4E">
              <w:rPr>
                <w:noProof/>
                <w:sz w:val="20"/>
                <w:lang w:val="id-ID"/>
              </w:rPr>
              <mc:AlternateContent>
                <mc:Choice Requires="wpg">
                  <w:drawing>
                    <wp:anchor distT="0" distB="0" distL="0" distR="0" simplePos="0" relativeHeight="251659264" behindDoc="1" locked="0" layoutInCell="1" allowOverlap="1" wp14:anchorId="0F073B94" wp14:editId="3D754E8C">
                      <wp:simplePos x="0" y="0"/>
                      <wp:positionH relativeFrom="column">
                        <wp:posOffset>297925</wp:posOffset>
                      </wp:positionH>
                      <wp:positionV relativeFrom="paragraph">
                        <wp:posOffset>203497</wp:posOffset>
                      </wp:positionV>
                      <wp:extent cx="698500" cy="76200"/>
                      <wp:effectExtent l="0" t="0" r="0" b="0"/>
                      <wp:wrapNone/>
                      <wp:docPr id="140" name="Group 1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8500" cy="76200"/>
                                <a:chOff x="0" y="0"/>
                                <a:chExt cx="698500" cy="76200"/>
                              </a:xfrm>
                            </wpg:grpSpPr>
                            <pic:pic xmlns:pic="http://schemas.openxmlformats.org/drawingml/2006/picture">
                              <pic:nvPicPr>
                                <pic:cNvPr id="141" name="Image 141"/>
                                <pic:cNvPicPr/>
                              </pic:nvPicPr>
                              <pic:blipFill>
                                <a:blip r:embed="rId25" cstate="print"/>
                                <a:stretch>
                                  <a:fillRect/>
                                </a:stretch>
                              </pic:blipFill>
                              <pic:spPr>
                                <a:xfrm>
                                  <a:off x="622300" y="0"/>
                                  <a:ext cx="66801" cy="76200"/>
                                </a:xfrm>
                                <a:prstGeom prst="rect">
                                  <a:avLst/>
                                </a:prstGeom>
                              </pic:spPr>
                            </pic:pic>
                            <wps:wsp>
                              <wps:cNvPr id="142" name="Graphic 142"/>
                              <wps:cNvSpPr/>
                              <wps:spPr>
                                <a:xfrm>
                                  <a:off x="0" y="33400"/>
                                  <a:ext cx="698500" cy="9525"/>
                                </a:xfrm>
                                <a:custGeom>
                                  <a:avLst/>
                                  <a:gdLst/>
                                  <a:ahLst/>
                                  <a:cxnLst/>
                                  <a:rect l="l" t="t" r="r" b="b"/>
                                  <a:pathLst>
                                    <a:path w="698500" h="9525">
                                      <a:moveTo>
                                        <a:pt x="622300" y="0"/>
                                      </a:moveTo>
                                      <a:lnTo>
                                        <a:pt x="0" y="0"/>
                                      </a:lnTo>
                                      <a:lnTo>
                                        <a:pt x="0" y="9525"/>
                                      </a:lnTo>
                                      <a:lnTo>
                                        <a:pt x="622300" y="9525"/>
                                      </a:lnTo>
                                      <a:lnTo>
                                        <a:pt x="622300" y="0"/>
                                      </a:lnTo>
                                      <a:close/>
                                    </a:path>
                                    <a:path w="698500" h="9525">
                                      <a:moveTo>
                                        <a:pt x="698500" y="4699"/>
                                      </a:moveTo>
                                      <a:lnTo>
                                        <a:pt x="689102" y="0"/>
                                      </a:lnTo>
                                      <a:lnTo>
                                        <a:pt x="635000" y="0"/>
                                      </a:lnTo>
                                      <a:lnTo>
                                        <a:pt x="635000" y="9525"/>
                                      </a:lnTo>
                                      <a:lnTo>
                                        <a:pt x="688848" y="9525"/>
                                      </a:lnTo>
                                      <a:lnTo>
                                        <a:pt x="698500" y="4699"/>
                                      </a:lnTo>
                                      <a:close/>
                                    </a:path>
                                  </a:pathLst>
                                </a:custGeom>
                                <a:solidFill>
                                  <a:srgbClr val="000000"/>
                                </a:solidFill>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DC113F1" id="Group 140" o:spid="_x0000_s1026" style="position:absolute;margin-left:23.45pt;margin-top:16pt;width:55pt;height:6pt;z-index:-251657216;mso-wrap-distance-left:0;mso-wrap-distance-right:0;mso-width-relative:margin;mso-height-relative:margin" coordsize="6985,76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">
                      <v:shape id="Image 141" o:spid="_x0000_s1027" type="#_x0000_t75" style="position:absolute;left:6223;width:668;height:7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">
                        <v:imagedata r:id="rId25" o:title=""/>
                      </v:shape>
                      <v:shape id="Graphic 142" o:spid="_x0000_s1028" style="position:absolute;top:334;width:6985;height:95;visibility:visible;mso-wrap-style:square;v-text-anchor:top" coordsize="6985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" path="m622300,l,,,9525r622300,l622300,xem698500,4699l689102,,635000,r,9525l688848,9525r9652,-4826xe" fillcolor="black" stroked="f">
                        <v:path arrowok="t"/>
                      </v:shape>
                    </v:group>
                  </w:pict>
                </mc:Fallback>
              </mc:AlternateContent>
            </w:r>
            <w:r w:rsidRPr="009C4C4E">
              <w:rPr>
                <w:spacing w:val="-2"/>
                <w:sz w:val="20"/>
                <w:lang w:val="id-ID"/>
              </w:rPr>
              <w:t>&lt;&lt;include&gt;&gt;</w:t>
            </w:r>
          </w:p>
        </w:tc>
        <w:tc>
          <w:tcPr>
            <w:tcW w:w="1656" w:type="dxa"/>
            <w:vAlign w:val="center"/>
          </w:tcPr>
          <w:p w14:paraId="16F61329" w14:textId="77777777" w:rsidR="003C174E" w:rsidRPr="009C4C4E" w:rsidRDefault="003C174E" w:rsidP="001024F6">
            <w:pPr>
              <w:pStyle w:val="TableParagraph"/>
              <w:ind w:left="2" w:right="2"/>
              <w:jc w:val="center"/>
              <w:rPr>
                <w:i/>
                <w:sz w:val="20"/>
                <w:lang w:val="id-ID"/>
              </w:rPr>
            </w:pPr>
            <w:r w:rsidRPr="009C4C4E">
              <w:rPr>
                <w:i/>
                <w:spacing w:val="-2"/>
                <w:sz w:val="20"/>
                <w:lang w:val="id-ID"/>
              </w:rPr>
              <w:t>Include</w:t>
            </w:r>
          </w:p>
        </w:tc>
        <w:tc>
          <w:tcPr>
            <w:tcW w:w="4245" w:type="dxa"/>
            <w:vAlign w:val="center"/>
          </w:tcPr>
          <w:p w14:paraId="7949CDAE" w14:textId="77777777" w:rsidR="003C174E" w:rsidRPr="009C4C4E" w:rsidRDefault="003C174E" w:rsidP="001024F6">
            <w:pPr>
              <w:pStyle w:val="TableParagraph"/>
              <w:ind w:left="103" w:right="157"/>
              <w:rPr>
                <w:sz w:val="20"/>
                <w:lang w:val="id-ID"/>
              </w:rPr>
            </w:pPr>
            <w:r w:rsidRPr="009C4C4E">
              <w:rPr>
                <w:sz w:val="20"/>
                <w:lang w:val="id-ID"/>
              </w:rPr>
              <w:t>Penambahan</w:t>
            </w:r>
            <w:r w:rsidRPr="009C4C4E">
              <w:rPr>
                <w:spacing w:val="-7"/>
                <w:sz w:val="20"/>
                <w:lang w:val="id-ID"/>
              </w:rPr>
              <w:t xml:space="preserve"> </w:t>
            </w:r>
            <w:r w:rsidRPr="009C4C4E">
              <w:rPr>
                <w:sz w:val="20"/>
                <w:lang w:val="id-ID"/>
              </w:rPr>
              <w:t>perilaku</w:t>
            </w:r>
            <w:r w:rsidRPr="009C4C4E">
              <w:rPr>
                <w:spacing w:val="-7"/>
                <w:sz w:val="20"/>
                <w:lang w:val="id-ID"/>
              </w:rPr>
              <w:t xml:space="preserve"> </w:t>
            </w:r>
            <w:r w:rsidRPr="009C4C4E">
              <w:rPr>
                <w:sz w:val="20"/>
                <w:lang w:val="id-ID"/>
              </w:rPr>
              <w:t>ke</w:t>
            </w:r>
            <w:r w:rsidRPr="009C4C4E">
              <w:rPr>
                <w:spacing w:val="-7"/>
                <w:sz w:val="20"/>
                <w:lang w:val="id-ID"/>
              </w:rPr>
              <w:t xml:space="preserve"> </w:t>
            </w:r>
            <w:r w:rsidRPr="009C4C4E">
              <w:rPr>
                <w:sz w:val="20"/>
                <w:lang w:val="id-ID"/>
              </w:rPr>
              <w:t>dalam</w:t>
            </w:r>
            <w:r w:rsidRPr="009C4C4E">
              <w:rPr>
                <w:spacing w:val="-4"/>
                <w:sz w:val="20"/>
                <w:lang w:val="id-ID"/>
              </w:rPr>
              <w:t xml:space="preserve"> </w:t>
            </w:r>
            <w:r w:rsidRPr="009C4C4E">
              <w:rPr>
                <w:i/>
                <w:sz w:val="20"/>
                <w:lang w:val="id-ID"/>
              </w:rPr>
              <w:t>use</w:t>
            </w:r>
            <w:r w:rsidRPr="009C4C4E">
              <w:rPr>
                <w:i/>
                <w:spacing w:val="-7"/>
                <w:sz w:val="20"/>
                <w:lang w:val="id-ID"/>
              </w:rPr>
              <w:t xml:space="preserve"> </w:t>
            </w:r>
            <w:r w:rsidRPr="009C4C4E">
              <w:rPr>
                <w:i/>
                <w:sz w:val="20"/>
                <w:lang w:val="id-ID"/>
              </w:rPr>
              <w:t>case</w:t>
            </w:r>
            <w:r w:rsidRPr="009C4C4E">
              <w:rPr>
                <w:i/>
                <w:spacing w:val="-7"/>
                <w:sz w:val="20"/>
                <w:lang w:val="id-ID"/>
              </w:rPr>
              <w:t xml:space="preserve"> </w:t>
            </w:r>
            <w:r w:rsidRPr="009C4C4E">
              <w:rPr>
                <w:sz w:val="20"/>
                <w:lang w:val="id-ID"/>
              </w:rPr>
              <w:t xml:space="preserve">dasar yang secara eksplisit menjelaskan </w:t>
            </w:r>
            <w:r w:rsidRPr="009C4C4E">
              <w:rPr>
                <w:spacing w:val="-2"/>
                <w:sz w:val="20"/>
                <w:lang w:val="id-ID"/>
              </w:rPr>
              <w:t>penambahannya.</w:t>
            </w:r>
          </w:p>
        </w:tc>
      </w:tr>
    </w:tbl>
    <w:p w14:paraId="13EB7044" w14:textId="7411F2DF" w:rsidR="003C174E" w:rsidRPr="009C4C4E" w:rsidRDefault="003C174E" w:rsidP="001024F6">
      <w:pPr>
        <w:spacing w:before="12" w:after="240"/>
        <w:ind w:left="5528"/>
        <w:rPr>
          <w:spacing w:val="-4"/>
          <w:sz w:val="20"/>
        </w:rPr>
      </w:pPr>
      <w:r w:rsidRPr="009C4C4E">
        <w:rPr>
          <w:sz w:val="20"/>
        </w:rPr>
        <w:t>Sumber</w:t>
      </w:r>
      <w:r w:rsidRPr="009C4C4E">
        <w:rPr>
          <w:spacing w:val="-1"/>
          <w:sz w:val="20"/>
        </w:rPr>
        <w:t xml:space="preserve"> </w:t>
      </w:r>
      <w:r w:rsidRPr="009C4C4E">
        <w:rPr>
          <w:sz w:val="20"/>
        </w:rPr>
        <w:t>:</w:t>
      </w:r>
      <w:r w:rsidRPr="009C4C4E">
        <w:rPr>
          <w:spacing w:val="-3"/>
          <w:sz w:val="20"/>
        </w:rPr>
        <w:t xml:space="preserve"> </w:t>
      </w:r>
      <w:sdt>
        <w:sdtPr>
          <w:rPr>
            <w:color w:val="000000"/>
            <w:spacing w:val="-3"/>
            <w:sz w:val="20"/>
          </w:rPr>
          <w:tag w:val="MENDELEY_CITATION_v3_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"/>
          <w:id w:val="1576550726"/>
          <w:placeholder>
            <w:docPart w:val="DefaultPlaceholder_-1854013440"/>
          </w:placeholder>
        </w:sdtPr>
        <w:sdtEndPr>
          <w:rPr>
            <w:spacing w:val="0"/>
          </w:rPr>
        </w:sdtEndPr>
        <w:sdtContent>
          <w:r w:rsidR="00A6211D" w:rsidRPr="00A6211D">
            <w:rPr>
              <w:color w:val="000000"/>
              <w:sz w:val="20"/>
            </w:rPr>
            <w:t>Suharni dkk. (2023)</w:t>
          </w:r>
        </w:sdtContent>
      </w:sdt>
    </w:p>
    <w:p w14:paraId="10E43918" w14:textId="39B64296" w:rsidR="00731878" w:rsidRPr="009C4C4E" w:rsidRDefault="00731878" w:rsidP="002F7460">
      <w:pPr>
        <w:spacing w:line="360" w:lineRule="auto"/>
        <w:ind w:firstLine="567"/>
        <w:rPr>
          <w:szCs w:val="28"/>
        </w:rPr>
      </w:pPr>
      <w:r w:rsidRPr="009C4C4E">
        <w:rPr>
          <w:szCs w:val="28"/>
        </w:rPr>
        <w:t xml:space="preserve">Setiap use case dalam diagram dijelaskan lebih rinci melalui use case scenario, yaitu deskripsi langkah-langkah interaksi antara aktor dan sistem dalam menjalankan suatu use case. Use case scenario memuat informasi seperti nama use case, aktor yang terlibat, deskripsi singkat, pre-condition, post-condition, serta alur utama dan alur alternatif dari interaksi tersebut </w:t>
      </w:r>
      <w:sdt>
        <w:sdtPr>
          <w:rPr>
            <w:color w:val="000000"/>
            <w:szCs w:val="28"/>
          </w:rPr>
          <w:tag w:val="MENDELEY_CITATION_v3_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"/>
          <w:id w:val="-60719074"/>
          <w:placeholder>
            <w:docPart w:val="DefaultPlaceholder_-1854013440"/>
          </w:placeholder>
        </w:sdtPr>
        <w:sdtContent>
          <w:r w:rsidR="00A6211D" w:rsidRPr="00A6211D">
            <w:rPr>
              <w:color w:val="000000"/>
              <w:szCs w:val="28"/>
            </w:rPr>
            <w:t>(Rizkyanto dkk., 2021)</w:t>
          </w:r>
        </w:sdtContent>
      </w:sdt>
      <w:r w:rsidRPr="009C4C4E">
        <w:rPr>
          <w:szCs w:val="28"/>
        </w:rPr>
        <w:t>.</w:t>
      </w:r>
    </w:p>
    <w:p w14:paraId="63FA5592" w14:textId="125E7B6D" w:rsidR="00C24FF8" w:rsidRPr="009C4C4E" w:rsidRDefault="00C24FF8" w:rsidP="00C24FF8">
      <w:pPr>
        <w:pStyle w:val="Heading3"/>
        <w:spacing w:after="0" w:line="360" w:lineRule="auto"/>
      </w:pPr>
      <w:bookmarkStart w:id="59" w:name="_Toc235179445"/>
      <w:r w:rsidRPr="009C4C4E">
        <w:t>2.2.</w:t>
      </w:r>
      <w:r w:rsidR="00CE643F" w:rsidRPr="009C4C4E">
        <w:t>3</w:t>
      </w:r>
      <w:r w:rsidR="003B7ED6" w:rsidRPr="009C4C4E">
        <w:t>9</w:t>
      </w:r>
      <w:r w:rsidRPr="009C4C4E">
        <w:t xml:space="preserve"> Activity Diagram</w:t>
      </w:r>
      <w:bookmarkEnd w:id="59"/>
    </w:p>
    <w:p w14:paraId="267EBB53" w14:textId="3FC0B518" w:rsidR="001024F6" w:rsidRDefault="00731878" w:rsidP="00C24FF8">
      <w:pPr>
        <w:spacing w:line="360" w:lineRule="auto"/>
        <w:rPr>
          <w:rFonts w:eastAsiaTheme="majorEastAsia"/>
        </w:rPr>
      </w:pPr>
      <w:r w:rsidRPr="009C4C4E">
        <w:rPr>
          <w:rFonts w:eastAsiaTheme="majorEastAsia"/>
        </w:rPr>
        <w:t xml:space="preserve">Activity Diagram merupakan diagram yang menggambarkan alur kerja (workflow) atau aktivitas dari sebuah sistem atau proses bisnis </w:t>
      </w:r>
      <w:sdt>
        <w:sdtPr>
          <w:rPr>
            <w:rFonts w:eastAsiaTheme="majorEastAsia"/>
            <w:color w:val="000000"/>
          </w:rPr>
          <w:tag w:val="MENDELEY_CITATION_v3_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"/>
          <w:id w:val="-508838389"/>
          <w:placeholder>
            <w:docPart w:val="DefaultPlaceholder_-1854013440"/>
          </w:placeholder>
        </w:sdtPr>
        <w:sdtContent>
          <w:r w:rsidR="00A6211D" w:rsidRPr="00A6211D">
            <w:rPr>
              <w:rFonts w:eastAsiaTheme="majorEastAsia"/>
              <w:color w:val="000000"/>
            </w:rPr>
            <w:t>(Harianto dkk., 2019)</w:t>
          </w:r>
        </w:sdtContent>
      </w:sdt>
      <w:r w:rsidRPr="009C4C4E">
        <w:rPr>
          <w:rFonts w:eastAsiaTheme="majorEastAsia"/>
        </w:rPr>
        <w:t xml:space="preserve">. Activity diagram menunjukkan urutan aktivitas dalam suatu proses, termasuk aktivitas yang dilakukan secara berurutan maupun </w:t>
      </w:r>
      <w:r w:rsidR="00006E11" w:rsidRPr="009C4C4E">
        <w:rPr>
          <w:rFonts w:eastAsiaTheme="majorEastAsia"/>
        </w:rPr>
        <w:t>bersamaan</w:t>
      </w:r>
      <w:r w:rsidRPr="009C4C4E">
        <w:rPr>
          <w:rFonts w:eastAsiaTheme="majorEastAsia"/>
        </w:rPr>
        <w:t>, serta keputusan (decision) yang mungkin terjadi dalam alur tersebut. Activity diagram berguna untuk memodelkan proses bisnis yang kompleks dan membantu memahami alur logika suatu fitur sebelum diimplementasikan dalam kode program</w:t>
      </w:r>
      <w:r w:rsidR="00C24FF8" w:rsidRPr="009C4C4E">
        <w:rPr>
          <w:rFonts w:eastAsiaTheme="majorEastAsia"/>
        </w:rPr>
        <w:t xml:space="preserve">. Adapun simbol-simbol activity </w:t>
      </w:r>
      <w:r w:rsidR="00C24FF8" w:rsidRPr="009C4C4E">
        <w:rPr>
          <w:rFonts w:eastAsiaTheme="majorEastAsia"/>
        </w:rPr>
        <w:lastRenderedPageBreak/>
        <w:t>diagram dapat dilihat pada Tabel 2.2.</w:t>
      </w:r>
    </w:p>
    <w:p w14:paraId="37BC7167" w14:textId="7E797C15" w:rsidR="00641FD3" w:rsidRDefault="00641FD3" w:rsidP="00641FD3">
      <w:pPr>
        <w:spacing w:line="360" w:lineRule="auto"/>
      </w:pPr>
      <w:bookmarkStart w:id="60" w:name="_Toc235220720"/>
      <w:r>
        <w:t>Tabel 2.</w:t>
      </w:r>
      <w:r>
        <w:fldChar w:fldCharType="begin"/>
      </w:r>
      <w:r>
        <w:instrText xml:space="preserve"> SEQ Tabel_2. \* ARABIC </w:instrText>
      </w:r>
      <w:r>
        <w:fldChar w:fldCharType="separate"/>
      </w:r>
      <w:r w:rsidR="00174E19">
        <w:rPr>
          <w:noProof/>
        </w:rPr>
        <w:t>2</w:t>
      </w:r>
      <w:r>
        <w:fldChar w:fldCharType="end"/>
      </w:r>
      <w:r>
        <w:t xml:space="preserve"> </w:t>
      </w:r>
      <w:r w:rsidRPr="00374DAB">
        <w:t>Simbol Activity Diagram</w:t>
      </w:r>
      <w:bookmarkEnd w:id="60"/>
    </w:p>
    <w:tbl>
      <w:tblPr>
        <w:tblW w:w="792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38"/>
        <w:gridCol w:w="1843"/>
        <w:gridCol w:w="4248"/>
      </w:tblGrid>
      <w:tr w:rsidR="00BD7810" w:rsidRPr="009C4C4E" w14:paraId="6488CD0B" w14:textId="77777777" w:rsidTr="00641FD3">
        <w:trPr>
          <w:cantSplit/>
          <w:tblHeader/>
          <w:jc w:val="center"/>
        </w:trPr>
        <w:tc>
          <w:tcPr>
            <w:tcW w:w="1838" w:type="dxa"/>
            <w:shd w:val="clear" w:color="auto" w:fill="9CC2E4"/>
            <w:vAlign w:val="center"/>
          </w:tcPr>
          <w:p w14:paraId="2FE7C2C8" w14:textId="77777777" w:rsidR="00BD7810" w:rsidRPr="009C4C4E" w:rsidRDefault="00BD7810" w:rsidP="00F30C28">
            <w:pPr>
              <w:pStyle w:val="TableParagraph"/>
              <w:spacing w:before="4"/>
              <w:ind w:left="0"/>
              <w:jc w:val="center"/>
              <w:rPr>
                <w:b/>
                <w:sz w:val="20"/>
                <w:lang w:val="id-ID"/>
              </w:rPr>
            </w:pPr>
            <w:r w:rsidRPr="009C4C4E">
              <w:rPr>
                <w:b/>
                <w:spacing w:val="-2"/>
                <w:sz w:val="20"/>
                <w:lang w:val="id-ID"/>
              </w:rPr>
              <w:t>Simbol</w:t>
            </w:r>
          </w:p>
        </w:tc>
        <w:tc>
          <w:tcPr>
            <w:tcW w:w="1843" w:type="dxa"/>
            <w:shd w:val="clear" w:color="auto" w:fill="9CC2E4"/>
            <w:vAlign w:val="center"/>
          </w:tcPr>
          <w:p w14:paraId="69283591" w14:textId="77777777" w:rsidR="00BD7810" w:rsidRPr="009C4C4E" w:rsidRDefault="00BD7810" w:rsidP="00F30C28">
            <w:pPr>
              <w:pStyle w:val="TableParagraph"/>
              <w:spacing w:before="4"/>
              <w:ind w:left="11" w:right="12"/>
              <w:jc w:val="center"/>
              <w:rPr>
                <w:b/>
                <w:sz w:val="20"/>
                <w:lang w:val="id-ID"/>
              </w:rPr>
            </w:pPr>
            <w:r w:rsidRPr="009C4C4E">
              <w:rPr>
                <w:b/>
                <w:spacing w:val="-4"/>
                <w:sz w:val="20"/>
                <w:lang w:val="id-ID"/>
              </w:rPr>
              <w:t>Nama</w:t>
            </w:r>
          </w:p>
        </w:tc>
        <w:tc>
          <w:tcPr>
            <w:tcW w:w="4248" w:type="dxa"/>
            <w:shd w:val="clear" w:color="auto" w:fill="9CC2E4"/>
            <w:vAlign w:val="center"/>
          </w:tcPr>
          <w:p w14:paraId="469BDD62" w14:textId="77777777" w:rsidR="00BD7810" w:rsidRPr="009C4C4E" w:rsidRDefault="00BD7810" w:rsidP="00F30C28">
            <w:pPr>
              <w:pStyle w:val="TableParagraph"/>
              <w:spacing w:before="4"/>
              <w:ind w:left="4"/>
              <w:jc w:val="center"/>
              <w:rPr>
                <w:b/>
                <w:sz w:val="20"/>
                <w:lang w:val="id-ID"/>
              </w:rPr>
            </w:pPr>
            <w:r w:rsidRPr="009C4C4E">
              <w:rPr>
                <w:b/>
                <w:spacing w:val="-2"/>
                <w:sz w:val="20"/>
                <w:lang w:val="id-ID"/>
              </w:rPr>
              <w:t>Keterangan</w:t>
            </w:r>
          </w:p>
        </w:tc>
      </w:tr>
      <w:tr w:rsidR="00BD7810" w:rsidRPr="009C4C4E" w14:paraId="35E63C1E" w14:textId="77777777" w:rsidTr="00641FD3">
        <w:trPr>
          <w:tblHeader/>
          <w:jc w:val="center"/>
        </w:trPr>
        <w:tc>
          <w:tcPr>
            <w:tcW w:w="1838" w:type="dxa"/>
            <w:vAlign w:val="center"/>
          </w:tcPr>
          <w:p w14:paraId="7C206C77" w14:textId="77777777" w:rsidR="00BD7810" w:rsidRPr="009C4C4E" w:rsidRDefault="00BD7810" w:rsidP="00F30C28">
            <w:pPr>
              <w:pStyle w:val="TableParagraph"/>
              <w:ind w:left="0"/>
              <w:jc w:val="center"/>
              <w:rPr>
                <w:bCs/>
                <w:sz w:val="20"/>
                <w:lang w:val="id-ID"/>
              </w:rPr>
            </w:pPr>
            <w:r w:rsidRPr="009C4C4E">
              <w:rPr>
                <w:bCs/>
                <w:noProof/>
                <w:sz w:val="20"/>
                <w:lang w:val="id-ID"/>
              </w:rPr>
              <mc:AlternateContent>
                <mc:Choice Requires="wpg">
                  <w:drawing>
                    <wp:inline distT="0" distB="0" distL="0" distR="0" wp14:anchorId="3DDDAE13" wp14:editId="7C6BD8A1">
                      <wp:extent cx="266700" cy="248920"/>
                      <wp:effectExtent l="9525" t="0" r="0" b="8254"/>
                      <wp:docPr id="144" name="Group 1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6700" cy="248920"/>
                                <a:chOff x="0" y="0"/>
                                <a:chExt cx="266700" cy="248920"/>
                              </a:xfrm>
                            </wpg:grpSpPr>
                            <pic:pic xmlns:pic="http://schemas.openxmlformats.org/drawingml/2006/picture">
                              <pic:nvPicPr>
                                <pic:cNvPr id="145" name="Image 145"/>
                                <pic:cNvPicPr/>
                              </pic:nvPicPr>
                              <pic:blipFill>
                                <a:blip r:embed="rId26" cstate="print"/>
                                <a:stretch>
                                  <a:fillRect/>
                                </a:stretch>
                              </pic:blipFill>
                              <pic:spPr>
                                <a:xfrm>
                                  <a:off x="6350" y="6350"/>
                                  <a:ext cx="254000" cy="236220"/>
                                </a:xfrm>
                                <a:prstGeom prst="rect">
                                  <a:avLst/>
                                </a:prstGeom>
                              </pic:spPr>
                            </pic:pic>
                            <wps:wsp>
                              <wps:cNvPr id="146" name="Graphic 146"/>
                              <wps:cNvSpPr/>
                              <wps:spPr>
                                <a:xfrm>
                                  <a:off x="6350" y="6350"/>
                                  <a:ext cx="254000" cy="236220"/>
                                </a:xfrm>
                                <a:custGeom>
                                  <a:avLst/>
                                  <a:gdLst/>
                                  <a:ahLst/>
                                  <a:cxnLst/>
                                  <a:rect l="l" t="t" r="r" b="b"/>
                                  <a:pathLst>
                                    <a:path w="254000" h="236220">
                                      <a:moveTo>
                                        <a:pt x="0" y="118109"/>
                                      </a:moveTo>
                                      <a:lnTo>
                                        <a:pt x="9985" y="72116"/>
                                      </a:lnTo>
                                      <a:lnTo>
                                        <a:pt x="37211" y="34575"/>
                                      </a:lnTo>
                                      <a:lnTo>
                                        <a:pt x="77581" y="9274"/>
                                      </a:lnTo>
                                      <a:lnTo>
                                        <a:pt x="127000" y="0"/>
                                      </a:lnTo>
                                      <a:lnTo>
                                        <a:pt x="176418" y="9274"/>
                                      </a:lnTo>
                                      <a:lnTo>
                                        <a:pt x="216788" y="34575"/>
                                      </a:lnTo>
                                      <a:lnTo>
                                        <a:pt x="244014" y="72116"/>
                                      </a:lnTo>
                                      <a:lnTo>
                                        <a:pt x="254000" y="118109"/>
                                      </a:lnTo>
                                      <a:lnTo>
                                        <a:pt x="244014" y="164050"/>
                                      </a:lnTo>
                                      <a:lnTo>
                                        <a:pt x="216788" y="201596"/>
                                      </a:lnTo>
                                      <a:lnTo>
                                        <a:pt x="176418" y="226927"/>
                                      </a:lnTo>
                                      <a:lnTo>
                                        <a:pt x="127000" y="236220"/>
                                      </a:lnTo>
                                      <a:lnTo>
                                        <a:pt x="77581" y="226927"/>
                                      </a:lnTo>
                                      <a:lnTo>
                                        <a:pt x="37210" y="201596"/>
                                      </a:lnTo>
                                      <a:lnTo>
                                        <a:pt x="9985" y="164050"/>
                                      </a:lnTo>
                                      <a:lnTo>
                                        <a:pt x="0" y="118109"/>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234F3C8" id="Group 144" o:spid="_x0000_s1026" style="width:21pt;height:19.6pt;mso-position-horizontal-relative:char;mso-position-vertical-relative:line" coordsize="266700,24892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">
                      <v:shape id="Image 145" o:spid="_x0000_s1027" type="#_x0000_t75" style="position:absolute;left:6350;top:6350;width:254000;height:2362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">
                        <v:imagedata r:id="rId27" o:title=""/>
                      </v:shape>
                      <v:shape id="Graphic 146" o:spid="_x0000_s1028" style="position:absolute;left:6350;top:6350;width:254000;height:236220;visibility:visible;mso-wrap-style:square;v-text-anchor:top" coordsize="254000,23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" path="m,118109l9985,72116,37211,34575,77581,9274,127000,r49418,9274l216788,34575r27226,37541l254000,118109r-9986,45941l216788,201596r-40370,25331l127000,236220,77581,226927,37210,201596,9985,164050,,118109xe" filled="f" strokeweight="1pt">
                        <v:path arrowok="t"/>
                      </v:shape>
                      <w10:anchorlock/>
                    </v:group>
                  </w:pict>
                </mc:Fallback>
              </mc:AlternateContent>
            </w:r>
          </w:p>
        </w:tc>
        <w:tc>
          <w:tcPr>
            <w:tcW w:w="1843" w:type="dxa"/>
            <w:vAlign w:val="center"/>
          </w:tcPr>
          <w:p w14:paraId="02EE1149" w14:textId="77777777" w:rsidR="00BD7810" w:rsidRPr="009C4C4E" w:rsidRDefault="00BD7810" w:rsidP="00F30C28">
            <w:pPr>
              <w:pStyle w:val="TableParagraph"/>
              <w:ind w:left="11" w:right="11"/>
              <w:jc w:val="center"/>
              <w:rPr>
                <w:bCs/>
                <w:i/>
                <w:sz w:val="20"/>
                <w:lang w:val="id-ID"/>
              </w:rPr>
            </w:pPr>
            <w:r w:rsidRPr="009C4C4E">
              <w:rPr>
                <w:bCs/>
                <w:i/>
                <w:spacing w:val="-2"/>
                <w:sz w:val="20"/>
                <w:lang w:val="id-ID"/>
              </w:rPr>
              <w:t>Start</w:t>
            </w:r>
          </w:p>
        </w:tc>
        <w:tc>
          <w:tcPr>
            <w:tcW w:w="4248" w:type="dxa"/>
            <w:vAlign w:val="center"/>
          </w:tcPr>
          <w:p w14:paraId="0219E155" w14:textId="77777777" w:rsidR="00BD7810" w:rsidRPr="009C4C4E" w:rsidRDefault="00BD7810" w:rsidP="00F30C28">
            <w:pPr>
              <w:pStyle w:val="TableParagraph"/>
              <w:ind w:left="103"/>
              <w:rPr>
                <w:bCs/>
                <w:sz w:val="20"/>
                <w:lang w:val="id-ID"/>
              </w:rPr>
            </w:pPr>
            <w:r w:rsidRPr="009C4C4E">
              <w:rPr>
                <w:bCs/>
                <w:sz w:val="20"/>
                <w:lang w:val="id-ID"/>
              </w:rPr>
              <w:t>Menunjukkan</w:t>
            </w:r>
            <w:r w:rsidRPr="009C4C4E">
              <w:rPr>
                <w:bCs/>
                <w:spacing w:val="-1"/>
                <w:sz w:val="20"/>
                <w:lang w:val="id-ID"/>
              </w:rPr>
              <w:t xml:space="preserve"> </w:t>
            </w:r>
            <w:r w:rsidRPr="009C4C4E">
              <w:rPr>
                <w:bCs/>
                <w:sz w:val="20"/>
                <w:lang w:val="id-ID"/>
              </w:rPr>
              <w:t>di mana</w:t>
            </w:r>
            <w:r w:rsidRPr="009C4C4E">
              <w:rPr>
                <w:bCs/>
                <w:spacing w:val="-1"/>
                <w:sz w:val="20"/>
                <w:lang w:val="id-ID"/>
              </w:rPr>
              <w:t xml:space="preserve"> </w:t>
            </w:r>
            <w:r w:rsidRPr="009C4C4E">
              <w:rPr>
                <w:bCs/>
                <w:sz w:val="20"/>
                <w:lang w:val="id-ID"/>
              </w:rPr>
              <w:t>aliran</w:t>
            </w:r>
            <w:r w:rsidRPr="009C4C4E">
              <w:rPr>
                <w:bCs/>
                <w:spacing w:val="-1"/>
                <w:sz w:val="20"/>
                <w:lang w:val="id-ID"/>
              </w:rPr>
              <w:t xml:space="preserve"> </w:t>
            </w:r>
            <w:r w:rsidRPr="009C4C4E">
              <w:rPr>
                <w:bCs/>
                <w:sz w:val="20"/>
                <w:lang w:val="id-ID"/>
              </w:rPr>
              <w:t xml:space="preserve">kerja </w:t>
            </w:r>
            <w:r w:rsidRPr="009C4C4E">
              <w:rPr>
                <w:bCs/>
                <w:spacing w:val="-2"/>
                <w:sz w:val="20"/>
                <w:lang w:val="id-ID"/>
              </w:rPr>
              <w:t>dimulai.</w:t>
            </w:r>
          </w:p>
        </w:tc>
      </w:tr>
      <w:tr w:rsidR="00BD7810" w:rsidRPr="009C4C4E" w14:paraId="7C282C99" w14:textId="77777777" w:rsidTr="00641FD3">
        <w:trPr>
          <w:tblHeader/>
          <w:jc w:val="center"/>
        </w:trPr>
        <w:tc>
          <w:tcPr>
            <w:tcW w:w="1838" w:type="dxa"/>
            <w:vAlign w:val="center"/>
          </w:tcPr>
          <w:p w14:paraId="5C9D2B40" w14:textId="77777777" w:rsidR="00BD7810" w:rsidRPr="009C4C4E" w:rsidRDefault="00BD7810" w:rsidP="00F30C28">
            <w:pPr>
              <w:pStyle w:val="TableParagraph"/>
              <w:ind w:left="0"/>
              <w:jc w:val="center"/>
              <w:rPr>
                <w:bCs/>
                <w:i/>
                <w:sz w:val="7"/>
                <w:lang w:val="id-ID"/>
              </w:rPr>
            </w:pPr>
          </w:p>
          <w:p w14:paraId="14911F14" w14:textId="77777777" w:rsidR="00BD7810" w:rsidRPr="009C4C4E" w:rsidRDefault="00BD7810" w:rsidP="00F30C28">
            <w:pPr>
              <w:pStyle w:val="TableParagraph"/>
              <w:ind w:left="0"/>
              <w:jc w:val="center"/>
              <w:rPr>
                <w:bCs/>
                <w:sz w:val="20"/>
                <w:lang w:val="id-ID"/>
              </w:rPr>
            </w:pPr>
            <w:r w:rsidRPr="009C4C4E">
              <w:rPr>
                <w:bCs/>
                <w:noProof/>
                <w:sz w:val="20"/>
                <w:lang w:val="id-ID"/>
              </w:rPr>
              <w:drawing>
                <wp:inline distT="0" distB="0" distL="0" distR="0" wp14:anchorId="50628E80" wp14:editId="7001A1A2">
                  <wp:extent cx="302259" cy="293370"/>
                  <wp:effectExtent l="0" t="0" r="0" b="0"/>
                  <wp:docPr id="147" name="Image 1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7" name="Image 147"/>
                          <pic:cNvPicPr/>
                        </pic:nvPicPr>
                        <pic:blipFill>
                          <a:blip r:embed="rId28" cstate="print"/>
                          <a:stretch>
                            <a:fillRect/>
                          </a:stretch>
                        </pic:blipFill>
                        <pic:spPr>
                          <a:xfrm>
                            <a:off x="0" y="0"/>
                            <a:ext cx="302259" cy="293370"/>
                          </a:xfrm>
                          <a:prstGeom prst="rect">
                            <a:avLst/>
                          </a:prstGeom>
                        </pic:spPr>
                      </pic:pic>
                    </a:graphicData>
                  </a:graphic>
                </wp:inline>
              </w:drawing>
            </w:r>
          </w:p>
        </w:tc>
        <w:tc>
          <w:tcPr>
            <w:tcW w:w="1843" w:type="dxa"/>
            <w:vAlign w:val="center"/>
          </w:tcPr>
          <w:p w14:paraId="1E61FA2A" w14:textId="77777777" w:rsidR="00BD7810" w:rsidRPr="009C4C4E" w:rsidRDefault="00BD7810" w:rsidP="00F30C28">
            <w:pPr>
              <w:pStyle w:val="TableParagraph"/>
              <w:ind w:left="11" w:right="11"/>
              <w:jc w:val="center"/>
              <w:rPr>
                <w:bCs/>
                <w:i/>
                <w:sz w:val="20"/>
                <w:lang w:val="id-ID"/>
              </w:rPr>
            </w:pPr>
            <w:r w:rsidRPr="009C4C4E">
              <w:rPr>
                <w:bCs/>
                <w:i/>
                <w:spacing w:val="-2"/>
                <w:sz w:val="20"/>
                <w:lang w:val="id-ID"/>
              </w:rPr>
              <w:t>Final</w:t>
            </w:r>
          </w:p>
        </w:tc>
        <w:tc>
          <w:tcPr>
            <w:tcW w:w="4248" w:type="dxa"/>
            <w:vAlign w:val="center"/>
          </w:tcPr>
          <w:p w14:paraId="2FC6E411" w14:textId="77777777" w:rsidR="00BD7810" w:rsidRPr="009C4C4E" w:rsidRDefault="00BD7810" w:rsidP="00F30C28">
            <w:pPr>
              <w:pStyle w:val="TableParagraph"/>
              <w:ind w:left="103"/>
              <w:rPr>
                <w:bCs/>
                <w:sz w:val="20"/>
                <w:lang w:val="id-ID"/>
              </w:rPr>
            </w:pPr>
            <w:r w:rsidRPr="009C4C4E">
              <w:rPr>
                <w:bCs/>
                <w:sz w:val="20"/>
                <w:lang w:val="id-ID"/>
              </w:rPr>
              <w:t>Menunjukkan</w:t>
            </w:r>
            <w:r w:rsidRPr="009C4C4E">
              <w:rPr>
                <w:bCs/>
                <w:spacing w:val="-1"/>
                <w:sz w:val="20"/>
                <w:lang w:val="id-ID"/>
              </w:rPr>
              <w:t xml:space="preserve"> </w:t>
            </w:r>
            <w:r w:rsidRPr="009C4C4E">
              <w:rPr>
                <w:bCs/>
                <w:sz w:val="20"/>
                <w:lang w:val="id-ID"/>
              </w:rPr>
              <w:t>di mana</w:t>
            </w:r>
            <w:r w:rsidRPr="009C4C4E">
              <w:rPr>
                <w:bCs/>
                <w:spacing w:val="-1"/>
                <w:sz w:val="20"/>
                <w:lang w:val="id-ID"/>
              </w:rPr>
              <w:t xml:space="preserve"> </w:t>
            </w:r>
            <w:r w:rsidRPr="009C4C4E">
              <w:rPr>
                <w:bCs/>
                <w:sz w:val="20"/>
                <w:lang w:val="id-ID"/>
              </w:rPr>
              <w:t>aliran</w:t>
            </w:r>
            <w:r w:rsidRPr="009C4C4E">
              <w:rPr>
                <w:bCs/>
                <w:spacing w:val="-1"/>
                <w:sz w:val="20"/>
                <w:lang w:val="id-ID"/>
              </w:rPr>
              <w:t xml:space="preserve"> </w:t>
            </w:r>
            <w:r w:rsidRPr="009C4C4E">
              <w:rPr>
                <w:bCs/>
                <w:sz w:val="20"/>
                <w:lang w:val="id-ID"/>
              </w:rPr>
              <w:t xml:space="preserve">kerja </w:t>
            </w:r>
            <w:r w:rsidRPr="009C4C4E">
              <w:rPr>
                <w:bCs/>
                <w:spacing w:val="-2"/>
                <w:sz w:val="20"/>
                <w:lang w:val="id-ID"/>
              </w:rPr>
              <w:t>berakhir.</w:t>
            </w:r>
          </w:p>
        </w:tc>
      </w:tr>
      <w:tr w:rsidR="00BD7810" w:rsidRPr="009C4C4E" w14:paraId="2FB822A9" w14:textId="77777777" w:rsidTr="00641FD3">
        <w:trPr>
          <w:tblHeader/>
          <w:jc w:val="center"/>
        </w:trPr>
        <w:tc>
          <w:tcPr>
            <w:tcW w:w="1838" w:type="dxa"/>
            <w:vAlign w:val="center"/>
          </w:tcPr>
          <w:p w14:paraId="2C43F447" w14:textId="77777777" w:rsidR="00BD7810" w:rsidRPr="009C4C4E" w:rsidRDefault="00BD7810" w:rsidP="00F30C28">
            <w:pPr>
              <w:pStyle w:val="TableParagraph"/>
              <w:ind w:left="0"/>
              <w:jc w:val="center"/>
              <w:rPr>
                <w:bCs/>
                <w:i/>
                <w:sz w:val="7"/>
                <w:lang w:val="id-ID"/>
              </w:rPr>
            </w:pPr>
          </w:p>
          <w:p w14:paraId="45FF03A9" w14:textId="77777777" w:rsidR="00BD7810" w:rsidRPr="009C4C4E" w:rsidRDefault="00BD7810" w:rsidP="00F30C28">
            <w:pPr>
              <w:pStyle w:val="TableParagraph"/>
              <w:ind w:left="0"/>
              <w:jc w:val="center"/>
              <w:rPr>
                <w:bCs/>
                <w:sz w:val="20"/>
                <w:lang w:val="id-ID"/>
              </w:rPr>
            </w:pPr>
            <w:r w:rsidRPr="009C4C4E">
              <w:rPr>
                <w:bCs/>
                <w:noProof/>
                <w:sz w:val="20"/>
                <w:lang w:val="id-ID"/>
              </w:rPr>
              <mc:AlternateContent>
                <mc:Choice Requires="wpg">
                  <w:drawing>
                    <wp:inline distT="0" distB="0" distL="0" distR="0" wp14:anchorId="09A2BB97" wp14:editId="43034D86">
                      <wp:extent cx="419100" cy="248920"/>
                      <wp:effectExtent l="9525" t="0" r="0" b="8254"/>
                      <wp:docPr id="148" name="Group 1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19100" cy="248920"/>
                                <a:chOff x="0" y="0"/>
                                <a:chExt cx="419100" cy="248920"/>
                              </a:xfrm>
                            </wpg:grpSpPr>
                            <wps:wsp>
                              <wps:cNvPr id="149" name="Graphic 149"/>
                              <wps:cNvSpPr/>
                              <wps:spPr>
                                <a:xfrm>
                                  <a:off x="6095" y="6095"/>
                                  <a:ext cx="406400" cy="236220"/>
                                </a:xfrm>
                                <a:custGeom>
                                  <a:avLst/>
                                  <a:gdLst/>
                                  <a:ahLst/>
                                  <a:cxnLst/>
                                  <a:rect l="l" t="t" r="r" b="b"/>
                                  <a:pathLst>
                                    <a:path w="406400" h="236220">
                                      <a:moveTo>
                                        <a:pt x="0" y="39243"/>
                                      </a:moveTo>
                                      <a:lnTo>
                                        <a:pt x="2031" y="23622"/>
                                      </a:lnTo>
                                      <a:lnTo>
                                        <a:pt x="9016" y="11302"/>
                                      </a:lnTo>
                                      <a:lnTo>
                                        <a:pt x="18796" y="2667"/>
                                      </a:lnTo>
                                      <a:lnTo>
                                        <a:pt x="31368" y="0"/>
                                      </a:lnTo>
                                      <a:lnTo>
                                        <a:pt x="375031" y="0"/>
                                      </a:lnTo>
                                      <a:lnTo>
                                        <a:pt x="386842" y="2667"/>
                                      </a:lnTo>
                                      <a:lnTo>
                                        <a:pt x="397382" y="11302"/>
                                      </a:lnTo>
                                      <a:lnTo>
                                        <a:pt x="403606" y="23622"/>
                                      </a:lnTo>
                                      <a:lnTo>
                                        <a:pt x="406400" y="39243"/>
                                      </a:lnTo>
                                      <a:lnTo>
                                        <a:pt x="406400" y="196976"/>
                                      </a:lnTo>
                                      <a:lnTo>
                                        <a:pt x="403606" y="211835"/>
                                      </a:lnTo>
                                      <a:lnTo>
                                        <a:pt x="397382" y="224917"/>
                                      </a:lnTo>
                                      <a:lnTo>
                                        <a:pt x="386842" y="232791"/>
                                      </a:lnTo>
                                      <a:lnTo>
                                        <a:pt x="375031" y="236220"/>
                                      </a:lnTo>
                                      <a:lnTo>
                                        <a:pt x="31368" y="236220"/>
                                      </a:lnTo>
                                      <a:lnTo>
                                        <a:pt x="18796" y="232791"/>
                                      </a:lnTo>
                                      <a:lnTo>
                                        <a:pt x="9016" y="224917"/>
                                      </a:lnTo>
                                      <a:lnTo>
                                        <a:pt x="2031" y="211835"/>
                                      </a:lnTo>
                                      <a:lnTo>
                                        <a:pt x="0" y="196976"/>
                                      </a:lnTo>
                                      <a:lnTo>
                                        <a:pt x="0" y="39243"/>
                                      </a:lnTo>
                                      <a:close/>
                                    </a:path>
                                  </a:pathLst>
                                </a:custGeom>
                                <a:ln w="1219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120DA87" id="Group 148" o:spid="_x0000_s1026" style="width:33pt;height:19.6pt;mso-position-horizontal-relative:char;mso-position-vertical-relative:line" coordsize="419100,248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">
                      <v:shape id="Graphic 149" o:spid="_x0000_s1027" style="position:absolute;left:6095;top:6095;width:406400;height:236220;visibility:visible;mso-wrap-style:square;v-text-anchor:top" coordsize="406400,23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" path="m,39243l2031,23622,9016,11302,18796,2667,31368,,375031,r11811,2667l397382,11302r6224,12320l406400,39243r,157733l403606,211835r-6224,13082l386842,232791r-11811,3429l31368,236220,18796,232791,9016,224917,2031,211835,,196976,,39243xe" filled="f" strokeweight=".33864mm">
                        <v:path arrowok="t"/>
                      </v:shape>
                      <w10:anchorlock/>
                    </v:group>
                  </w:pict>
                </mc:Fallback>
              </mc:AlternateContent>
            </w:r>
          </w:p>
        </w:tc>
        <w:tc>
          <w:tcPr>
            <w:tcW w:w="1843" w:type="dxa"/>
            <w:vAlign w:val="center"/>
          </w:tcPr>
          <w:p w14:paraId="633C4940" w14:textId="77777777" w:rsidR="00BD7810" w:rsidRPr="009C4C4E" w:rsidRDefault="00BD7810" w:rsidP="00F30C28">
            <w:pPr>
              <w:pStyle w:val="TableParagraph"/>
              <w:ind w:left="11" w:right="11"/>
              <w:jc w:val="center"/>
              <w:rPr>
                <w:bCs/>
                <w:i/>
                <w:sz w:val="20"/>
                <w:lang w:val="id-ID"/>
              </w:rPr>
            </w:pPr>
            <w:r w:rsidRPr="009C4C4E">
              <w:rPr>
                <w:bCs/>
                <w:i/>
                <w:spacing w:val="-2"/>
                <w:sz w:val="20"/>
                <w:lang w:val="id-ID"/>
              </w:rPr>
              <w:t>Action</w:t>
            </w:r>
          </w:p>
        </w:tc>
        <w:tc>
          <w:tcPr>
            <w:tcW w:w="4248" w:type="dxa"/>
            <w:vAlign w:val="center"/>
          </w:tcPr>
          <w:p w14:paraId="1AD31ACE" w14:textId="77777777" w:rsidR="00BD7810" w:rsidRPr="009C4C4E" w:rsidRDefault="00BD7810" w:rsidP="00F30C28">
            <w:pPr>
              <w:pStyle w:val="TableParagraph"/>
              <w:ind w:left="103"/>
              <w:rPr>
                <w:bCs/>
                <w:i/>
                <w:sz w:val="20"/>
                <w:lang w:val="id-ID"/>
              </w:rPr>
            </w:pPr>
            <w:r w:rsidRPr="009C4C4E">
              <w:rPr>
                <w:bCs/>
                <w:sz w:val="20"/>
                <w:lang w:val="id-ID"/>
              </w:rPr>
              <w:t>Langkah-langkah</w:t>
            </w:r>
            <w:r w:rsidRPr="009C4C4E">
              <w:rPr>
                <w:bCs/>
                <w:spacing w:val="-3"/>
                <w:sz w:val="20"/>
                <w:lang w:val="id-ID"/>
              </w:rPr>
              <w:t xml:space="preserve"> </w:t>
            </w:r>
            <w:r w:rsidRPr="009C4C4E">
              <w:rPr>
                <w:bCs/>
                <w:sz w:val="20"/>
                <w:lang w:val="id-ID"/>
              </w:rPr>
              <w:t>dalam</w:t>
            </w:r>
            <w:r w:rsidRPr="009C4C4E">
              <w:rPr>
                <w:bCs/>
                <w:spacing w:val="-2"/>
                <w:sz w:val="20"/>
                <w:lang w:val="id-ID"/>
              </w:rPr>
              <w:t xml:space="preserve"> </w:t>
            </w:r>
            <w:r w:rsidRPr="009C4C4E">
              <w:rPr>
                <w:bCs/>
                <w:sz w:val="20"/>
                <w:lang w:val="id-ID"/>
              </w:rPr>
              <w:t xml:space="preserve">sebuah </w:t>
            </w:r>
            <w:r w:rsidRPr="009C4C4E">
              <w:rPr>
                <w:bCs/>
                <w:i/>
                <w:spacing w:val="-2"/>
                <w:sz w:val="20"/>
                <w:lang w:val="id-ID"/>
              </w:rPr>
              <w:t>activity.</w:t>
            </w:r>
          </w:p>
        </w:tc>
      </w:tr>
      <w:tr w:rsidR="00BD7810" w:rsidRPr="009C4C4E" w14:paraId="760A8C2C" w14:textId="77777777" w:rsidTr="00641FD3">
        <w:trPr>
          <w:tblHeader/>
          <w:jc w:val="center"/>
        </w:trPr>
        <w:tc>
          <w:tcPr>
            <w:tcW w:w="1838" w:type="dxa"/>
            <w:vAlign w:val="center"/>
          </w:tcPr>
          <w:p w14:paraId="65948567" w14:textId="77777777" w:rsidR="00BD7810" w:rsidRPr="009C4C4E" w:rsidRDefault="00BD7810" w:rsidP="00F30C28">
            <w:pPr>
              <w:pStyle w:val="TableParagraph"/>
              <w:ind w:left="0"/>
              <w:jc w:val="center"/>
              <w:rPr>
                <w:bCs/>
                <w:sz w:val="20"/>
                <w:lang w:val="id-ID"/>
              </w:rPr>
            </w:pPr>
            <w:r w:rsidRPr="009C4C4E">
              <w:rPr>
                <w:bCs/>
                <w:noProof/>
                <w:sz w:val="20"/>
                <w:lang w:val="id-ID"/>
              </w:rPr>
              <mc:AlternateContent>
                <mc:Choice Requires="wpg">
                  <w:drawing>
                    <wp:inline distT="0" distB="0" distL="0" distR="0" wp14:anchorId="70C1D3F6" wp14:editId="56ED6CBE">
                      <wp:extent cx="330200" cy="355600"/>
                      <wp:effectExtent l="9525" t="0" r="3175" b="6350"/>
                      <wp:docPr id="150" name="Group 1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0200" cy="355600"/>
                                <a:chOff x="0" y="0"/>
                                <a:chExt cx="330200" cy="355600"/>
                              </a:xfrm>
                            </wpg:grpSpPr>
                            <wps:wsp>
                              <wps:cNvPr id="151" name="Graphic 151"/>
                              <wps:cNvSpPr/>
                              <wps:spPr>
                                <a:xfrm>
                                  <a:off x="6095" y="6095"/>
                                  <a:ext cx="317500" cy="342900"/>
                                </a:xfrm>
                                <a:custGeom>
                                  <a:avLst/>
                                  <a:gdLst/>
                                  <a:ahLst/>
                                  <a:cxnLst/>
                                  <a:rect l="l" t="t" r="r" b="b"/>
                                  <a:pathLst>
                                    <a:path w="317500" h="342900">
                                      <a:moveTo>
                                        <a:pt x="0" y="171069"/>
                                      </a:moveTo>
                                      <a:lnTo>
                                        <a:pt x="158369" y="0"/>
                                      </a:lnTo>
                                      <a:lnTo>
                                        <a:pt x="317500" y="171069"/>
                                      </a:lnTo>
                                      <a:lnTo>
                                        <a:pt x="158369" y="342900"/>
                                      </a:lnTo>
                                      <a:lnTo>
                                        <a:pt x="0" y="171069"/>
                                      </a:lnTo>
                                      <a:close/>
                                    </a:path>
                                  </a:pathLst>
                                </a:custGeom>
                                <a:ln w="1219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F6C4E68" id="Group 150" o:spid="_x0000_s1026" style="width:26pt;height:28pt;mso-position-horizontal-relative:char;mso-position-vertical-relative:line" coordsize="330200,35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">
                      <v:shape id="Graphic 151" o:spid="_x0000_s1027" style="position:absolute;left:6095;top:6095;width:317500;height:342900;visibility:visible;mso-wrap-style:square;v-text-anchor:top" coordsize="317500,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" path="m,171069l158369,,317500,171069,158369,342900,,171069xe" filled="f" strokeweight=".33861mm">
                        <v:path arrowok="t"/>
                      </v:shape>
                      <w10:anchorlock/>
                    </v:group>
                  </w:pict>
                </mc:Fallback>
              </mc:AlternateContent>
            </w:r>
          </w:p>
        </w:tc>
        <w:tc>
          <w:tcPr>
            <w:tcW w:w="1843" w:type="dxa"/>
            <w:vAlign w:val="center"/>
          </w:tcPr>
          <w:p w14:paraId="0DCEB349" w14:textId="77777777" w:rsidR="00BD7810" w:rsidRPr="009C4C4E" w:rsidRDefault="00BD7810" w:rsidP="00F30C28">
            <w:pPr>
              <w:pStyle w:val="TableParagraph"/>
              <w:ind w:left="11" w:right="16"/>
              <w:jc w:val="center"/>
              <w:rPr>
                <w:bCs/>
                <w:i/>
                <w:sz w:val="20"/>
                <w:lang w:val="id-ID"/>
              </w:rPr>
            </w:pPr>
            <w:r w:rsidRPr="009C4C4E">
              <w:rPr>
                <w:bCs/>
                <w:i/>
                <w:spacing w:val="-2"/>
                <w:sz w:val="20"/>
                <w:lang w:val="id-ID"/>
              </w:rPr>
              <w:t>Decision</w:t>
            </w:r>
          </w:p>
        </w:tc>
        <w:tc>
          <w:tcPr>
            <w:tcW w:w="4248" w:type="dxa"/>
            <w:vAlign w:val="center"/>
          </w:tcPr>
          <w:p w14:paraId="4DC0BC74" w14:textId="77777777" w:rsidR="00BD7810" w:rsidRPr="009C4C4E" w:rsidRDefault="00BD7810" w:rsidP="00F30C28">
            <w:pPr>
              <w:pStyle w:val="TableParagraph"/>
              <w:ind w:left="103"/>
              <w:rPr>
                <w:bCs/>
                <w:sz w:val="20"/>
                <w:lang w:val="id-ID"/>
              </w:rPr>
            </w:pPr>
            <w:r w:rsidRPr="009C4C4E">
              <w:rPr>
                <w:bCs/>
                <w:sz w:val="20"/>
                <w:lang w:val="id-ID"/>
              </w:rPr>
              <w:t>Menunjukkan</w:t>
            </w:r>
            <w:r w:rsidRPr="009C4C4E">
              <w:rPr>
                <w:bCs/>
                <w:spacing w:val="-1"/>
                <w:sz w:val="20"/>
                <w:lang w:val="id-ID"/>
              </w:rPr>
              <w:t xml:space="preserve"> </w:t>
            </w:r>
            <w:r w:rsidRPr="009C4C4E">
              <w:rPr>
                <w:bCs/>
                <w:sz w:val="20"/>
                <w:lang w:val="id-ID"/>
              </w:rPr>
              <w:t>di mana</w:t>
            </w:r>
            <w:r w:rsidRPr="009C4C4E">
              <w:rPr>
                <w:bCs/>
                <w:spacing w:val="-2"/>
                <w:sz w:val="20"/>
                <w:lang w:val="id-ID"/>
              </w:rPr>
              <w:t xml:space="preserve"> </w:t>
            </w:r>
            <w:r w:rsidRPr="009C4C4E">
              <w:rPr>
                <w:bCs/>
                <w:sz w:val="20"/>
                <w:lang w:val="id-ID"/>
              </w:rPr>
              <w:t>keputusan</w:t>
            </w:r>
            <w:r w:rsidRPr="009C4C4E">
              <w:rPr>
                <w:bCs/>
                <w:spacing w:val="-1"/>
                <w:sz w:val="20"/>
                <w:lang w:val="id-ID"/>
              </w:rPr>
              <w:t xml:space="preserve"> </w:t>
            </w:r>
            <w:r w:rsidRPr="009C4C4E">
              <w:rPr>
                <w:bCs/>
                <w:sz w:val="20"/>
                <w:lang w:val="id-ID"/>
              </w:rPr>
              <w:t xml:space="preserve">akan </w:t>
            </w:r>
            <w:r w:rsidRPr="009C4C4E">
              <w:rPr>
                <w:bCs/>
                <w:spacing w:val="-2"/>
                <w:sz w:val="20"/>
                <w:lang w:val="id-ID"/>
              </w:rPr>
              <w:t>dibuat.</w:t>
            </w:r>
          </w:p>
        </w:tc>
      </w:tr>
      <w:tr w:rsidR="00BD7810" w:rsidRPr="009C4C4E" w14:paraId="63C48D64" w14:textId="77777777" w:rsidTr="00641FD3">
        <w:trPr>
          <w:cantSplit/>
          <w:tblHeader/>
          <w:jc w:val="center"/>
        </w:trPr>
        <w:tc>
          <w:tcPr>
            <w:tcW w:w="1838" w:type="dxa"/>
            <w:vAlign w:val="center"/>
          </w:tcPr>
          <w:p w14:paraId="4529C9FA" w14:textId="77777777" w:rsidR="00BD7810" w:rsidRPr="009C4C4E" w:rsidRDefault="00BD7810" w:rsidP="00F30C28">
            <w:pPr>
              <w:pStyle w:val="TableParagraph"/>
              <w:ind w:left="0"/>
              <w:jc w:val="center"/>
              <w:rPr>
                <w:bCs/>
                <w:sz w:val="20"/>
                <w:lang w:val="id-ID"/>
              </w:rPr>
            </w:pPr>
            <w:r w:rsidRPr="009C4C4E">
              <w:rPr>
                <w:bCs/>
                <w:noProof/>
                <w:sz w:val="20"/>
                <w:lang w:val="id-ID"/>
              </w:rPr>
              <w:drawing>
                <wp:inline distT="0" distB="0" distL="0" distR="0" wp14:anchorId="6D718FE9" wp14:editId="38AAC426">
                  <wp:extent cx="448630" cy="410718"/>
                  <wp:effectExtent l="0" t="0" r="0" b="0"/>
                  <wp:docPr id="152" name="Image 1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2" name="Image 152"/>
                          <pic:cNvPicPr/>
                        </pic:nvPicPr>
                        <pic:blipFill>
                          <a:blip r:embed="rId29" cstate="print"/>
                          <a:stretch>
                            <a:fillRect/>
                          </a:stretch>
                        </pic:blipFill>
                        <pic:spPr>
                          <a:xfrm>
                            <a:off x="0" y="0"/>
                            <a:ext cx="448630" cy="410718"/>
                          </a:xfrm>
                          <a:prstGeom prst="rect">
                            <a:avLst/>
                          </a:prstGeom>
                        </pic:spPr>
                      </pic:pic>
                    </a:graphicData>
                  </a:graphic>
                </wp:inline>
              </w:drawing>
            </w:r>
          </w:p>
        </w:tc>
        <w:tc>
          <w:tcPr>
            <w:tcW w:w="1843" w:type="dxa"/>
            <w:vAlign w:val="center"/>
          </w:tcPr>
          <w:p w14:paraId="103F4010" w14:textId="77777777" w:rsidR="00BD7810" w:rsidRPr="009C4C4E" w:rsidRDefault="00BD7810" w:rsidP="00F30C28">
            <w:pPr>
              <w:pStyle w:val="TableParagraph"/>
              <w:ind w:left="11" w:right="11"/>
              <w:jc w:val="center"/>
              <w:rPr>
                <w:bCs/>
                <w:i/>
                <w:sz w:val="20"/>
                <w:lang w:val="id-ID"/>
              </w:rPr>
            </w:pPr>
            <w:r w:rsidRPr="009C4C4E">
              <w:rPr>
                <w:bCs/>
                <w:i/>
                <w:spacing w:val="-2"/>
                <w:sz w:val="20"/>
                <w:lang w:val="id-ID"/>
              </w:rPr>
              <w:t>Swimlane</w:t>
            </w:r>
          </w:p>
        </w:tc>
        <w:tc>
          <w:tcPr>
            <w:tcW w:w="4248" w:type="dxa"/>
            <w:vAlign w:val="center"/>
          </w:tcPr>
          <w:p w14:paraId="648BD703" w14:textId="77777777" w:rsidR="00BD7810" w:rsidRPr="009C4C4E" w:rsidRDefault="00BD7810" w:rsidP="00F30C28">
            <w:pPr>
              <w:pStyle w:val="TableParagraph"/>
              <w:ind w:left="103"/>
              <w:rPr>
                <w:bCs/>
                <w:sz w:val="20"/>
                <w:lang w:val="id-ID"/>
              </w:rPr>
            </w:pPr>
            <w:r w:rsidRPr="009C4C4E">
              <w:rPr>
                <w:bCs/>
                <w:sz w:val="20"/>
                <w:lang w:val="id-ID"/>
              </w:rPr>
              <w:t>Mengelompokkan</w:t>
            </w:r>
            <w:r w:rsidRPr="009C4C4E">
              <w:rPr>
                <w:bCs/>
                <w:spacing w:val="-2"/>
                <w:sz w:val="20"/>
                <w:lang w:val="id-ID"/>
              </w:rPr>
              <w:t xml:space="preserve"> </w:t>
            </w:r>
            <w:r w:rsidRPr="009C4C4E">
              <w:rPr>
                <w:bCs/>
                <w:i/>
                <w:sz w:val="20"/>
                <w:lang w:val="id-ID"/>
              </w:rPr>
              <w:t>activity</w:t>
            </w:r>
            <w:r w:rsidRPr="009C4C4E">
              <w:rPr>
                <w:bCs/>
                <w:i/>
                <w:spacing w:val="-3"/>
                <w:sz w:val="20"/>
                <w:lang w:val="id-ID"/>
              </w:rPr>
              <w:t xml:space="preserve"> </w:t>
            </w:r>
            <w:r w:rsidRPr="009C4C4E">
              <w:rPr>
                <w:bCs/>
                <w:sz w:val="20"/>
                <w:lang w:val="id-ID"/>
              </w:rPr>
              <w:t>berdasarkan</w:t>
            </w:r>
            <w:r w:rsidRPr="009C4C4E">
              <w:rPr>
                <w:bCs/>
                <w:spacing w:val="-1"/>
                <w:sz w:val="20"/>
                <w:lang w:val="id-ID"/>
              </w:rPr>
              <w:t xml:space="preserve"> </w:t>
            </w:r>
            <w:r w:rsidRPr="009C4C4E">
              <w:rPr>
                <w:bCs/>
                <w:i/>
                <w:spacing w:val="-2"/>
                <w:sz w:val="20"/>
                <w:lang w:val="id-ID"/>
              </w:rPr>
              <w:t>actor</w:t>
            </w:r>
            <w:r w:rsidRPr="009C4C4E">
              <w:rPr>
                <w:bCs/>
                <w:spacing w:val="-2"/>
                <w:sz w:val="20"/>
                <w:lang w:val="id-ID"/>
              </w:rPr>
              <w:t>.</w:t>
            </w:r>
          </w:p>
        </w:tc>
      </w:tr>
    </w:tbl>
    <w:p w14:paraId="379DE9EA" w14:textId="3CD7C001" w:rsidR="00BD7810" w:rsidRPr="009C4C4E" w:rsidRDefault="00BD7810" w:rsidP="00BD7810">
      <w:pPr>
        <w:spacing w:before="4"/>
        <w:ind w:left="4536"/>
        <w:jc w:val="right"/>
        <w:rPr>
          <w:sz w:val="20"/>
        </w:rPr>
      </w:pPr>
      <w:r w:rsidRPr="009C4C4E">
        <w:rPr>
          <w:sz w:val="20"/>
        </w:rPr>
        <w:t>Sumber</w:t>
      </w:r>
      <w:r w:rsidRPr="009C4C4E">
        <w:rPr>
          <w:spacing w:val="-1"/>
          <w:sz w:val="20"/>
        </w:rPr>
        <w:t xml:space="preserve"> </w:t>
      </w:r>
      <w:r w:rsidRPr="009C4C4E">
        <w:rPr>
          <w:sz w:val="20"/>
        </w:rPr>
        <w:t>:</w:t>
      </w:r>
      <w:r w:rsidRPr="009C4C4E">
        <w:rPr>
          <w:spacing w:val="-3"/>
          <w:sz w:val="20"/>
        </w:rPr>
        <w:t xml:space="preserve"> </w:t>
      </w:r>
      <w:sdt>
        <w:sdtPr>
          <w:rPr>
            <w:color w:val="000000"/>
            <w:spacing w:val="-3"/>
            <w:sz w:val="20"/>
          </w:rPr>
          <w:tag w:val="MENDELEY_CITATION_v3_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"/>
          <w:id w:val="-453327703"/>
          <w:placeholder>
            <w:docPart w:val="DefaultPlaceholder_-1854013440"/>
          </w:placeholder>
        </w:sdtPr>
        <w:sdtEndPr>
          <w:rPr>
            <w:spacing w:val="-4"/>
          </w:rPr>
        </w:sdtEndPr>
        <w:sdtContent>
          <w:r w:rsidR="00A6211D" w:rsidRPr="00A6211D">
            <w:rPr>
              <w:color w:val="000000"/>
              <w:sz w:val="20"/>
            </w:rPr>
            <w:t>Suharni dkk. (2023)</w:t>
          </w:r>
        </w:sdtContent>
      </w:sdt>
    </w:p>
    <w:p w14:paraId="5DC8BD97" w14:textId="5C8F5C99" w:rsidR="00C24FF8" w:rsidRPr="009C4C4E" w:rsidRDefault="00C24FF8" w:rsidP="00C24FF8">
      <w:pPr>
        <w:pStyle w:val="Heading3"/>
        <w:spacing w:after="0" w:line="360" w:lineRule="auto"/>
      </w:pPr>
      <w:bookmarkStart w:id="61" w:name="_Toc235179446"/>
      <w:r w:rsidRPr="009C4C4E">
        <w:t>2.2.</w:t>
      </w:r>
      <w:r w:rsidR="003B7ED6" w:rsidRPr="009C4C4E">
        <w:t>40</w:t>
      </w:r>
      <w:r w:rsidRPr="009C4C4E">
        <w:t xml:space="preserve"> Sequence Diagram</w:t>
      </w:r>
      <w:bookmarkEnd w:id="61"/>
    </w:p>
    <w:p w14:paraId="791E2561" w14:textId="6646B337" w:rsidR="00C24FF8" w:rsidRPr="009C4C4E" w:rsidRDefault="00731878" w:rsidP="00C24FF8">
      <w:pPr>
        <w:spacing w:line="360" w:lineRule="auto"/>
        <w:rPr>
          <w:rFonts w:eastAsiaTheme="majorEastAsia"/>
        </w:rPr>
      </w:pPr>
      <w:r w:rsidRPr="009C4C4E">
        <w:rPr>
          <w:rFonts w:eastAsiaTheme="majorEastAsia"/>
        </w:rPr>
        <w:t xml:space="preserve">Sequence Diagram adalah diagram yang menggambarkan interaksi antar objek dalam suatu sistem berdasarkan urutan waktu </w:t>
      </w:r>
      <w:sdt>
        <w:sdtPr>
          <w:rPr>
            <w:rFonts w:eastAsiaTheme="majorEastAsia"/>
            <w:color w:val="000000"/>
          </w:rPr>
          <w:tag w:val="MENDELEY_CITATION_v3_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"/>
          <w:id w:val="1629592037"/>
          <w:placeholder>
            <w:docPart w:val="DefaultPlaceholder_-1854013440"/>
          </w:placeholder>
        </w:sdtPr>
        <w:sdtContent>
          <w:r w:rsidR="00A6211D" w:rsidRPr="00A6211D">
            <w:rPr>
              <w:color w:val="000000"/>
            </w:rPr>
            <w:t>(Herlinah &amp; Musliadi, 2019)</w:t>
          </w:r>
        </w:sdtContent>
      </w:sdt>
      <w:r w:rsidRPr="009C4C4E">
        <w:rPr>
          <w:rFonts w:eastAsiaTheme="majorEastAsia"/>
        </w:rPr>
        <w:t>. Sequence diagram menunjukkan bagaimana pesan dikirim dan diterima antar objek untuk melaksanakan suatu skenario tertentu. Diagram ini berguna untuk memahami alur komunikasi antara komponen-komponen sistem, mulai dari antarmuka pengguna (boundary), logika bisnis (controller), hingga penyimpanan data (entity</w:t>
      </w:r>
      <w:r w:rsidR="00C24FF8" w:rsidRPr="009C4C4E">
        <w:rPr>
          <w:rFonts w:eastAsiaTheme="majorEastAsia"/>
        </w:rPr>
        <w:t>).</w:t>
      </w:r>
    </w:p>
    <w:p w14:paraId="188C7F1C" w14:textId="31D8D11F" w:rsidR="00BD7810" w:rsidRPr="006A7E42" w:rsidRDefault="00C24FF8" w:rsidP="006A7E42">
      <w:pPr>
        <w:spacing w:line="360" w:lineRule="auto"/>
        <w:rPr>
          <w:rFonts w:eastAsiaTheme="majorEastAsia"/>
        </w:rPr>
      </w:pPr>
      <w:r w:rsidRPr="009C4C4E">
        <w:rPr>
          <w:rFonts w:eastAsiaTheme="majorEastAsia"/>
        </w:rPr>
        <w:t>Adapun simbol-simbol sequence diagram dapat dilihat pada Tabel 2.3.</w:t>
      </w:r>
    </w:p>
    <w:p w14:paraId="00BCA2C9" w14:textId="05766791" w:rsidR="006A7E42" w:rsidRDefault="006A7E42" w:rsidP="006E116B">
      <w:pPr>
        <w:spacing w:line="360" w:lineRule="auto"/>
      </w:pPr>
      <w:bookmarkStart w:id="62" w:name="_Toc235220721"/>
      <w:r>
        <w:t>Tabel 2.</w:t>
      </w:r>
      <w:r>
        <w:fldChar w:fldCharType="begin"/>
      </w:r>
      <w:r>
        <w:instrText xml:space="preserve"> SEQ Tabel_2. \* ARABIC </w:instrText>
      </w:r>
      <w:r>
        <w:fldChar w:fldCharType="separate"/>
      </w:r>
      <w:r w:rsidR="00174E19">
        <w:rPr>
          <w:noProof/>
        </w:rPr>
        <w:t>3</w:t>
      </w:r>
      <w:r>
        <w:fldChar w:fldCharType="end"/>
      </w:r>
      <w:r>
        <w:t xml:space="preserve"> </w:t>
      </w:r>
      <w:r w:rsidRPr="00E6136F">
        <w:t>Simbol-simbol Sequence Diagram</w:t>
      </w:r>
      <w:bookmarkEnd w:id="62"/>
    </w:p>
    <w:tbl>
      <w:tblPr>
        <w:tblW w:w="82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2"/>
        <w:gridCol w:w="2410"/>
        <w:gridCol w:w="5245"/>
      </w:tblGrid>
      <w:tr w:rsidR="00877A28" w14:paraId="22467EE7" w14:textId="77777777" w:rsidTr="006A7E42">
        <w:trPr>
          <w:trHeight w:val="486"/>
          <w:tblHeader/>
        </w:trPr>
        <w:tc>
          <w:tcPr>
            <w:tcW w:w="562" w:type="dxa"/>
            <w:shd w:val="clear" w:color="auto" w:fill="9CC2E5" w:themeFill="accent5" w:themeFillTint="99"/>
            <w:vAlign w:val="center"/>
          </w:tcPr>
          <w:p w14:paraId="490F1077" w14:textId="77777777" w:rsidR="00877A28" w:rsidRDefault="00877A28" w:rsidP="003E3B0D">
            <w:pPr>
              <w:pStyle w:val="TableParagraph"/>
              <w:ind w:left="0"/>
              <w:jc w:val="center"/>
              <w:rPr>
                <w:sz w:val="20"/>
              </w:rPr>
            </w:pPr>
            <w:r>
              <w:rPr>
                <w:spacing w:val="-5"/>
                <w:sz w:val="20"/>
              </w:rPr>
              <w:t>No</w:t>
            </w:r>
          </w:p>
        </w:tc>
        <w:tc>
          <w:tcPr>
            <w:tcW w:w="2410" w:type="dxa"/>
            <w:shd w:val="clear" w:color="auto" w:fill="9CC2E5" w:themeFill="accent5" w:themeFillTint="99"/>
            <w:vAlign w:val="center"/>
          </w:tcPr>
          <w:p w14:paraId="61F783F0" w14:textId="77777777" w:rsidR="00877A28" w:rsidRDefault="00877A28" w:rsidP="003E3B0D">
            <w:pPr>
              <w:pStyle w:val="TableParagraph"/>
              <w:ind w:left="8"/>
              <w:jc w:val="center"/>
              <w:rPr>
                <w:sz w:val="20"/>
              </w:rPr>
            </w:pPr>
            <w:r>
              <w:rPr>
                <w:spacing w:val="-2"/>
                <w:sz w:val="20"/>
              </w:rPr>
              <w:t>Simbol</w:t>
            </w:r>
          </w:p>
        </w:tc>
        <w:tc>
          <w:tcPr>
            <w:tcW w:w="5245" w:type="dxa"/>
            <w:shd w:val="clear" w:color="auto" w:fill="9CC2E5" w:themeFill="accent5" w:themeFillTint="99"/>
            <w:vAlign w:val="center"/>
          </w:tcPr>
          <w:p w14:paraId="6F8D7ECD" w14:textId="77777777" w:rsidR="00877A28" w:rsidRDefault="00877A28" w:rsidP="003E3B0D">
            <w:pPr>
              <w:pStyle w:val="TableParagraph"/>
              <w:ind w:left="8"/>
              <w:jc w:val="center"/>
              <w:rPr>
                <w:sz w:val="20"/>
              </w:rPr>
            </w:pPr>
            <w:r>
              <w:rPr>
                <w:spacing w:val="-2"/>
                <w:sz w:val="20"/>
              </w:rPr>
              <w:t>Keterangan</w:t>
            </w:r>
          </w:p>
        </w:tc>
      </w:tr>
      <w:tr w:rsidR="00877A28" w14:paraId="0DB85966" w14:textId="77777777" w:rsidTr="006E116B">
        <w:trPr>
          <w:trHeight w:val="2028"/>
        </w:trPr>
        <w:tc>
          <w:tcPr>
            <w:tcW w:w="562" w:type="dxa"/>
            <w:vAlign w:val="center"/>
          </w:tcPr>
          <w:p w14:paraId="057F2449" w14:textId="77777777" w:rsidR="00877A28" w:rsidRDefault="00877A28" w:rsidP="006766EF">
            <w:pPr>
              <w:pStyle w:val="TableParagraph"/>
              <w:ind w:left="0"/>
              <w:jc w:val="center"/>
              <w:rPr>
                <w:sz w:val="20"/>
              </w:rPr>
            </w:pPr>
            <w:r>
              <w:rPr>
                <w:spacing w:val="-5"/>
                <w:sz w:val="20"/>
              </w:rPr>
              <w:t>1.</w:t>
            </w:r>
          </w:p>
        </w:tc>
        <w:tc>
          <w:tcPr>
            <w:tcW w:w="2410" w:type="dxa"/>
            <w:vAlign w:val="center"/>
          </w:tcPr>
          <w:p w14:paraId="799FB91E" w14:textId="77777777" w:rsidR="00877A28" w:rsidRDefault="00877A28" w:rsidP="00877A28">
            <w:pPr>
              <w:pStyle w:val="TableParagraph"/>
              <w:rPr>
                <w:sz w:val="20"/>
              </w:rPr>
            </w:pPr>
            <w:r>
              <w:rPr>
                <w:spacing w:val="-2"/>
                <w:sz w:val="20"/>
              </w:rPr>
              <w:t>Aktor</w:t>
            </w:r>
          </w:p>
          <w:p w14:paraId="7F8DA15D" w14:textId="77777777" w:rsidR="00877A28" w:rsidRDefault="00877A28" w:rsidP="00877A28">
            <w:pPr>
              <w:pStyle w:val="TableParagraph"/>
              <w:spacing w:before="7" w:after="1"/>
              <w:ind w:left="0"/>
              <w:rPr>
                <w:i/>
                <w:sz w:val="9"/>
              </w:rPr>
            </w:pPr>
          </w:p>
          <w:p w14:paraId="77747B85" w14:textId="77777777" w:rsidR="00877A28" w:rsidRDefault="00877A28" w:rsidP="00877A28">
            <w:pPr>
              <w:pStyle w:val="TableParagraph"/>
              <w:ind w:left="1102"/>
              <w:rPr>
                <w:sz w:val="20"/>
              </w:rPr>
            </w:pPr>
            <w:r>
              <w:rPr>
                <w:noProof/>
                <w:sz w:val="20"/>
              </w:rPr>
              <w:drawing>
                <wp:inline distT="0" distB="0" distL="0" distR="0" wp14:anchorId="0DDF3A6D" wp14:editId="449A1B9E">
                  <wp:extent cx="229613" cy="267462"/>
                  <wp:effectExtent l="0" t="0" r="1270" b="0"/>
                  <wp:docPr id="63" name="Image 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 name="Image 63"/>
                          <pic:cNvPicPr/>
                        </pic:nvPicPr>
                        <pic:blipFill>
                          <a:blip r:embed="rId30" cstate="print"/>
                          <a:stretch>
                            <a:fillRect/>
                          </a:stretch>
                        </pic:blipFill>
                        <pic:spPr>
                          <a:xfrm>
                            <a:off x="0" y="0"/>
                            <a:ext cx="229613" cy="267462"/>
                          </a:xfrm>
                          <a:prstGeom prst="rect">
                            <a:avLst/>
                          </a:prstGeom>
                        </pic:spPr>
                      </pic:pic>
                    </a:graphicData>
                  </a:graphic>
                </wp:inline>
              </w:drawing>
            </w:r>
          </w:p>
          <w:p w14:paraId="4AB39E91" w14:textId="77777777" w:rsidR="00877A28" w:rsidRDefault="00877A28" w:rsidP="00877A28">
            <w:pPr>
              <w:pStyle w:val="TableParagraph"/>
              <w:spacing w:before="2"/>
              <w:rPr>
                <w:b/>
                <w:sz w:val="20"/>
              </w:rPr>
            </w:pPr>
            <w:r>
              <w:rPr>
                <w:b/>
                <w:sz w:val="20"/>
              </w:rPr>
              <w:t>nama</w:t>
            </w:r>
            <w:r>
              <w:rPr>
                <w:b/>
                <w:spacing w:val="-1"/>
                <w:sz w:val="20"/>
              </w:rPr>
              <w:t xml:space="preserve"> </w:t>
            </w:r>
            <w:r>
              <w:rPr>
                <w:b/>
                <w:spacing w:val="-2"/>
                <w:sz w:val="20"/>
              </w:rPr>
              <w:t>aktor</w:t>
            </w:r>
          </w:p>
          <w:p w14:paraId="3F3E15A4" w14:textId="6D372BF7" w:rsidR="00877A28" w:rsidRPr="00877A28" w:rsidRDefault="00877A28" w:rsidP="00877A28">
            <w:pPr>
              <w:pStyle w:val="TableParagraph"/>
              <w:spacing w:before="1"/>
              <w:rPr>
                <w:sz w:val="20"/>
              </w:rPr>
            </w:pPr>
            <w:r>
              <w:rPr>
                <w:spacing w:val="-4"/>
                <w:sz w:val="20"/>
              </w:rPr>
              <w:t>atau</w:t>
            </w:r>
          </w:p>
          <w:p w14:paraId="2C9082A6" w14:textId="789E9EA9" w:rsidR="00877A28" w:rsidRPr="00877A28" w:rsidRDefault="00877A28" w:rsidP="00877A28">
            <w:pPr>
              <w:pStyle w:val="TableParagraph"/>
              <w:ind w:left="646"/>
              <w:rPr>
                <w:sz w:val="20"/>
              </w:rPr>
            </w:pPr>
            <w:r>
              <w:rPr>
                <w:noProof/>
                <w:sz w:val="20"/>
              </w:rPr>
              <w:drawing>
                <wp:inline distT="0" distB="0" distL="0" distR="0" wp14:anchorId="3E94FC38" wp14:editId="749CBAF8">
                  <wp:extent cx="766445" cy="344900"/>
                  <wp:effectExtent l="0" t="0" r="0" b="0"/>
                  <wp:docPr id="64" name="Image 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 name="Image 64"/>
                          <pic:cNvPicPr/>
                        </pic:nvPicPr>
                        <pic:blipFill>
                          <a:blip r:embed="rId31" cstate="print"/>
                          <a:stretch>
                            <a:fillRect/>
                          </a:stretch>
                        </pic:blipFill>
                        <pic:spPr>
                          <a:xfrm>
                            <a:off x="0" y="0"/>
                            <a:ext cx="766445" cy="344900"/>
                          </a:xfrm>
                          <a:prstGeom prst="rect">
                            <a:avLst/>
                          </a:prstGeom>
                        </pic:spPr>
                      </pic:pic>
                    </a:graphicData>
                  </a:graphic>
                </wp:inline>
              </w:drawing>
            </w:r>
          </w:p>
          <w:p w14:paraId="3EF0F531" w14:textId="77777777" w:rsidR="00877A28" w:rsidRDefault="00877A28" w:rsidP="00877A28">
            <w:pPr>
              <w:pStyle w:val="TableParagraph"/>
              <w:spacing w:line="210" w:lineRule="exact"/>
              <w:rPr>
                <w:sz w:val="20"/>
              </w:rPr>
            </w:pPr>
            <w:r>
              <w:rPr>
                <w:sz w:val="20"/>
              </w:rPr>
              <w:t>Tanpa</w:t>
            </w:r>
            <w:r>
              <w:rPr>
                <w:spacing w:val="-4"/>
                <w:sz w:val="20"/>
              </w:rPr>
              <w:t xml:space="preserve"> </w:t>
            </w:r>
            <w:r>
              <w:rPr>
                <w:sz w:val="20"/>
              </w:rPr>
              <w:t>waktu</w:t>
            </w:r>
            <w:r>
              <w:rPr>
                <w:spacing w:val="-2"/>
                <w:sz w:val="20"/>
              </w:rPr>
              <w:t xml:space="preserve"> </w:t>
            </w:r>
            <w:r>
              <w:rPr>
                <w:spacing w:val="-4"/>
                <w:sz w:val="20"/>
              </w:rPr>
              <w:t>aktif</w:t>
            </w:r>
          </w:p>
        </w:tc>
        <w:tc>
          <w:tcPr>
            <w:tcW w:w="5245" w:type="dxa"/>
            <w:vAlign w:val="center"/>
          </w:tcPr>
          <w:p w14:paraId="3CFB3F4E" w14:textId="77777777" w:rsidR="00877A28" w:rsidRDefault="00877A28" w:rsidP="00AA0E8C">
            <w:pPr>
              <w:pStyle w:val="TableParagraph"/>
              <w:ind w:right="59"/>
              <w:jc w:val="both"/>
              <w:rPr>
                <w:sz w:val="20"/>
              </w:rPr>
            </w:pPr>
            <w:r>
              <w:rPr>
                <w:sz w:val="20"/>
              </w:rPr>
              <w:t>Orang, proses, atau sistemlain yangberinteraksi dengan sisteminformasi yangakan dibuat di luar sisteminformasi</w:t>
            </w:r>
            <w:r>
              <w:rPr>
                <w:spacing w:val="-11"/>
                <w:sz w:val="20"/>
              </w:rPr>
              <w:t xml:space="preserve"> </w:t>
            </w:r>
            <w:r>
              <w:rPr>
                <w:sz w:val="20"/>
              </w:rPr>
              <w:t>yangakan</w:t>
            </w:r>
            <w:r>
              <w:rPr>
                <w:spacing w:val="-11"/>
                <w:sz w:val="20"/>
              </w:rPr>
              <w:t xml:space="preserve"> </w:t>
            </w:r>
            <w:r>
              <w:rPr>
                <w:sz w:val="20"/>
              </w:rPr>
              <w:t>dibuat</w:t>
            </w:r>
            <w:r>
              <w:rPr>
                <w:spacing w:val="-10"/>
                <w:sz w:val="20"/>
              </w:rPr>
              <w:t xml:space="preserve"> </w:t>
            </w:r>
            <w:r>
              <w:rPr>
                <w:sz w:val="20"/>
              </w:rPr>
              <w:t>itu</w:t>
            </w:r>
            <w:r>
              <w:rPr>
                <w:spacing w:val="-10"/>
                <w:sz w:val="20"/>
              </w:rPr>
              <w:t xml:space="preserve"> </w:t>
            </w:r>
            <w:r>
              <w:rPr>
                <w:sz w:val="20"/>
              </w:rPr>
              <w:t>sendiri,</w:t>
            </w:r>
            <w:r>
              <w:rPr>
                <w:spacing w:val="-10"/>
                <w:sz w:val="20"/>
              </w:rPr>
              <w:t xml:space="preserve"> </w:t>
            </w:r>
            <w:r>
              <w:rPr>
                <w:sz w:val="20"/>
              </w:rPr>
              <w:t>jadi walaupunsimbol</w:t>
            </w:r>
            <w:r>
              <w:rPr>
                <w:spacing w:val="-13"/>
                <w:sz w:val="20"/>
              </w:rPr>
              <w:t xml:space="preserve"> </w:t>
            </w:r>
            <w:r>
              <w:rPr>
                <w:sz w:val="20"/>
              </w:rPr>
              <w:t>dari</w:t>
            </w:r>
            <w:r>
              <w:rPr>
                <w:spacing w:val="-12"/>
                <w:sz w:val="20"/>
              </w:rPr>
              <w:t xml:space="preserve"> </w:t>
            </w:r>
            <w:r>
              <w:rPr>
                <w:sz w:val="20"/>
              </w:rPr>
              <w:t>aktor</w:t>
            </w:r>
            <w:r>
              <w:rPr>
                <w:spacing w:val="-13"/>
                <w:sz w:val="20"/>
              </w:rPr>
              <w:t xml:space="preserve"> </w:t>
            </w:r>
            <w:r>
              <w:rPr>
                <w:sz w:val="20"/>
              </w:rPr>
              <w:t>adalah</w:t>
            </w:r>
            <w:r>
              <w:rPr>
                <w:spacing w:val="-12"/>
                <w:sz w:val="20"/>
              </w:rPr>
              <w:t xml:space="preserve"> </w:t>
            </w:r>
            <w:r>
              <w:rPr>
                <w:sz w:val="20"/>
              </w:rPr>
              <w:t>gambar</w:t>
            </w:r>
            <w:r>
              <w:rPr>
                <w:spacing w:val="-13"/>
                <w:sz w:val="20"/>
              </w:rPr>
              <w:t xml:space="preserve"> </w:t>
            </w:r>
            <w:r>
              <w:rPr>
                <w:sz w:val="20"/>
              </w:rPr>
              <w:t>orang, tapi actor belum tentu merupakan orang; biasanya dinyatakan menggunakankatabenda diawal frase nama aktor.</w:t>
            </w:r>
          </w:p>
        </w:tc>
      </w:tr>
      <w:tr w:rsidR="00877A28" w14:paraId="4DB888C4" w14:textId="77777777" w:rsidTr="006E116B">
        <w:trPr>
          <w:trHeight w:val="1252"/>
        </w:trPr>
        <w:tc>
          <w:tcPr>
            <w:tcW w:w="562" w:type="dxa"/>
            <w:vAlign w:val="center"/>
          </w:tcPr>
          <w:p w14:paraId="744A4B29" w14:textId="77777777" w:rsidR="00877A28" w:rsidRDefault="00877A28" w:rsidP="006766EF">
            <w:pPr>
              <w:pStyle w:val="TableParagraph"/>
              <w:ind w:left="0"/>
              <w:jc w:val="center"/>
              <w:rPr>
                <w:sz w:val="20"/>
              </w:rPr>
            </w:pPr>
            <w:r>
              <w:rPr>
                <w:spacing w:val="-5"/>
                <w:sz w:val="20"/>
              </w:rPr>
              <w:t>2.</w:t>
            </w:r>
          </w:p>
        </w:tc>
        <w:tc>
          <w:tcPr>
            <w:tcW w:w="2410" w:type="dxa"/>
            <w:vAlign w:val="center"/>
          </w:tcPr>
          <w:p w14:paraId="61324B12" w14:textId="77777777" w:rsidR="00877A28" w:rsidRDefault="00877A28" w:rsidP="006766EF">
            <w:pPr>
              <w:pStyle w:val="TableParagraph"/>
              <w:jc w:val="center"/>
              <w:rPr>
                <w:i/>
                <w:sz w:val="20"/>
              </w:rPr>
            </w:pPr>
            <w:r>
              <w:rPr>
                <w:sz w:val="20"/>
              </w:rPr>
              <w:t>Garis</w:t>
            </w:r>
            <w:r>
              <w:rPr>
                <w:spacing w:val="-4"/>
                <w:sz w:val="20"/>
              </w:rPr>
              <w:t xml:space="preserve"> </w:t>
            </w:r>
            <w:r>
              <w:rPr>
                <w:sz w:val="20"/>
              </w:rPr>
              <w:t>hidup</w:t>
            </w:r>
            <w:r>
              <w:rPr>
                <w:spacing w:val="-1"/>
                <w:sz w:val="20"/>
              </w:rPr>
              <w:t xml:space="preserve"> </w:t>
            </w:r>
            <w:r>
              <w:rPr>
                <w:sz w:val="20"/>
              </w:rPr>
              <w:t>/</w:t>
            </w:r>
            <w:r>
              <w:rPr>
                <w:spacing w:val="-1"/>
                <w:sz w:val="20"/>
              </w:rPr>
              <w:t xml:space="preserve"> </w:t>
            </w:r>
            <w:r>
              <w:rPr>
                <w:i/>
                <w:spacing w:val="-2"/>
                <w:sz w:val="20"/>
              </w:rPr>
              <w:t>lifeline</w:t>
            </w:r>
          </w:p>
          <w:p w14:paraId="6176D006" w14:textId="77777777" w:rsidR="00877A28" w:rsidRDefault="00877A28" w:rsidP="00877A28">
            <w:pPr>
              <w:pStyle w:val="TableParagraph"/>
              <w:spacing w:before="7"/>
              <w:ind w:left="0"/>
              <w:rPr>
                <w:i/>
                <w:sz w:val="6"/>
              </w:rPr>
            </w:pPr>
          </w:p>
          <w:p w14:paraId="261751E5" w14:textId="77777777" w:rsidR="00877A28" w:rsidRDefault="00877A28" w:rsidP="00877A28">
            <w:pPr>
              <w:pStyle w:val="TableParagraph"/>
              <w:ind w:left="1219"/>
              <w:rPr>
                <w:sz w:val="20"/>
              </w:rPr>
            </w:pPr>
            <w:r>
              <w:rPr>
                <w:noProof/>
                <w:sz w:val="20"/>
              </w:rPr>
              <w:drawing>
                <wp:inline distT="0" distB="0" distL="0" distR="0" wp14:anchorId="3BBDB900" wp14:editId="786F070B">
                  <wp:extent cx="63080" cy="595122"/>
                  <wp:effectExtent l="0" t="0" r="0" b="0"/>
                  <wp:docPr id="65" name="Image 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 name="Image 65"/>
                          <pic:cNvPicPr/>
                        </pic:nvPicPr>
                        <pic:blipFill>
                          <a:blip r:embed="rId32" cstate="print"/>
                          <a:stretch>
                            <a:fillRect/>
                          </a:stretch>
                        </pic:blipFill>
                        <pic:spPr>
                          <a:xfrm>
                            <a:off x="0" y="0"/>
                            <a:ext cx="63080" cy="595122"/>
                          </a:xfrm>
                          <a:prstGeom prst="rect">
                            <a:avLst/>
                          </a:prstGeom>
                        </pic:spPr>
                      </pic:pic>
                    </a:graphicData>
                  </a:graphic>
                </wp:inline>
              </w:drawing>
            </w:r>
          </w:p>
          <w:p w14:paraId="67AD7E41" w14:textId="77777777" w:rsidR="00877A28" w:rsidRDefault="00877A28" w:rsidP="00877A28">
            <w:pPr>
              <w:pStyle w:val="TableParagraph"/>
              <w:spacing w:before="8"/>
              <w:ind w:left="0"/>
              <w:rPr>
                <w:i/>
                <w:sz w:val="19"/>
              </w:rPr>
            </w:pPr>
          </w:p>
        </w:tc>
        <w:tc>
          <w:tcPr>
            <w:tcW w:w="5245" w:type="dxa"/>
            <w:vAlign w:val="center"/>
          </w:tcPr>
          <w:p w14:paraId="05D16912" w14:textId="77777777" w:rsidR="00877A28" w:rsidRDefault="00877A28" w:rsidP="00877A28">
            <w:pPr>
              <w:pStyle w:val="TableParagraph"/>
              <w:rPr>
                <w:sz w:val="20"/>
              </w:rPr>
            </w:pPr>
            <w:r>
              <w:rPr>
                <w:sz w:val="20"/>
              </w:rPr>
              <w:t>Menyatakan</w:t>
            </w:r>
            <w:r>
              <w:rPr>
                <w:spacing w:val="-8"/>
                <w:sz w:val="20"/>
              </w:rPr>
              <w:t xml:space="preserve"> </w:t>
            </w:r>
            <w:r>
              <w:rPr>
                <w:sz w:val="20"/>
              </w:rPr>
              <w:t>kehidupan</w:t>
            </w:r>
            <w:r>
              <w:rPr>
                <w:spacing w:val="-5"/>
                <w:sz w:val="20"/>
              </w:rPr>
              <w:t xml:space="preserve"> </w:t>
            </w:r>
            <w:r>
              <w:rPr>
                <w:sz w:val="20"/>
              </w:rPr>
              <w:t>suatu</w:t>
            </w:r>
            <w:r>
              <w:rPr>
                <w:spacing w:val="-9"/>
                <w:sz w:val="20"/>
              </w:rPr>
              <w:t xml:space="preserve"> </w:t>
            </w:r>
            <w:r>
              <w:rPr>
                <w:spacing w:val="-4"/>
                <w:sz w:val="20"/>
              </w:rPr>
              <w:t>objek</w:t>
            </w:r>
          </w:p>
        </w:tc>
      </w:tr>
      <w:tr w:rsidR="00E84940" w14:paraId="3DC78B44" w14:textId="77777777" w:rsidTr="006E116B">
        <w:trPr>
          <w:trHeight w:val="1252"/>
        </w:trPr>
        <w:tc>
          <w:tcPr>
            <w:tcW w:w="562" w:type="dxa"/>
            <w:vAlign w:val="center"/>
          </w:tcPr>
          <w:p w14:paraId="6EA64C64" w14:textId="05571252" w:rsidR="00E84940" w:rsidRDefault="00E84940" w:rsidP="00E84940">
            <w:pPr>
              <w:pStyle w:val="TableParagraph"/>
              <w:ind w:left="0"/>
              <w:jc w:val="center"/>
              <w:rPr>
                <w:spacing w:val="-5"/>
                <w:sz w:val="20"/>
              </w:rPr>
            </w:pPr>
            <w:r>
              <w:rPr>
                <w:spacing w:val="-5"/>
                <w:sz w:val="20"/>
              </w:rPr>
              <w:t>3.</w:t>
            </w:r>
          </w:p>
        </w:tc>
        <w:tc>
          <w:tcPr>
            <w:tcW w:w="2410" w:type="dxa"/>
            <w:vAlign w:val="center"/>
          </w:tcPr>
          <w:p w14:paraId="78668504" w14:textId="77777777" w:rsidR="00E84940" w:rsidRDefault="00E84940" w:rsidP="00E84940">
            <w:pPr>
              <w:pStyle w:val="TableParagraph"/>
              <w:jc w:val="center"/>
              <w:rPr>
                <w:sz w:val="20"/>
              </w:rPr>
            </w:pPr>
            <w:r>
              <w:rPr>
                <w:spacing w:val="-2"/>
                <w:sz w:val="20"/>
              </w:rPr>
              <w:t>Objek</w:t>
            </w:r>
          </w:p>
          <w:p w14:paraId="1009D142" w14:textId="77777777" w:rsidR="00E84940" w:rsidRDefault="00E84940" w:rsidP="00E84940">
            <w:pPr>
              <w:pStyle w:val="TableParagraph"/>
              <w:spacing w:before="6"/>
              <w:ind w:left="0"/>
              <w:rPr>
                <w:i/>
                <w:sz w:val="4"/>
              </w:rPr>
            </w:pPr>
          </w:p>
          <w:p w14:paraId="7CCD948E" w14:textId="63AD8C8B" w:rsidR="00E84940" w:rsidRDefault="00E84940" w:rsidP="00E84940">
            <w:pPr>
              <w:pStyle w:val="TableParagraph"/>
              <w:jc w:val="center"/>
              <w:rPr>
                <w:sz w:val="20"/>
              </w:rPr>
            </w:pPr>
            <w:r>
              <w:rPr>
                <w:noProof/>
                <w:sz w:val="20"/>
              </w:rPr>
              <w:drawing>
                <wp:inline distT="0" distB="0" distL="0" distR="0" wp14:anchorId="13F599D9" wp14:editId="501BDC25">
                  <wp:extent cx="817137" cy="448437"/>
                  <wp:effectExtent l="0" t="0" r="0" b="0"/>
                  <wp:docPr id="66" name="Image 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 name="Image 66"/>
                          <pic:cNvPicPr/>
                        </pic:nvPicPr>
                        <pic:blipFill>
                          <a:blip r:embed="rId33" cstate="print"/>
                          <a:stretch>
                            <a:fillRect/>
                          </a:stretch>
                        </pic:blipFill>
                        <pic:spPr>
                          <a:xfrm>
                            <a:off x="0" y="0"/>
                            <a:ext cx="817137" cy="448437"/>
                          </a:xfrm>
                          <a:prstGeom prst="rect">
                            <a:avLst/>
                          </a:prstGeom>
                        </pic:spPr>
                      </pic:pic>
                    </a:graphicData>
                  </a:graphic>
                </wp:inline>
              </w:drawing>
            </w:r>
          </w:p>
        </w:tc>
        <w:tc>
          <w:tcPr>
            <w:tcW w:w="5245" w:type="dxa"/>
            <w:vAlign w:val="center"/>
          </w:tcPr>
          <w:p w14:paraId="75C91214" w14:textId="57D947C3" w:rsidR="00E84940" w:rsidRDefault="00E84940" w:rsidP="00E84940">
            <w:pPr>
              <w:pStyle w:val="TableParagraph"/>
              <w:rPr>
                <w:sz w:val="20"/>
              </w:rPr>
            </w:pPr>
            <w:r>
              <w:rPr>
                <w:sz w:val="20"/>
              </w:rPr>
              <w:t>Menyatakan</w:t>
            </w:r>
            <w:r>
              <w:rPr>
                <w:spacing w:val="-7"/>
                <w:sz w:val="20"/>
              </w:rPr>
              <w:t xml:space="preserve"> </w:t>
            </w:r>
            <w:r>
              <w:rPr>
                <w:sz w:val="20"/>
              </w:rPr>
              <w:t>objek</w:t>
            </w:r>
            <w:r>
              <w:rPr>
                <w:spacing w:val="-6"/>
                <w:sz w:val="20"/>
              </w:rPr>
              <w:t xml:space="preserve"> </w:t>
            </w:r>
            <w:r>
              <w:rPr>
                <w:sz w:val="20"/>
              </w:rPr>
              <w:t>yang</w:t>
            </w:r>
            <w:r>
              <w:rPr>
                <w:spacing w:val="-6"/>
                <w:sz w:val="20"/>
              </w:rPr>
              <w:t xml:space="preserve"> </w:t>
            </w:r>
            <w:r>
              <w:rPr>
                <w:sz w:val="20"/>
              </w:rPr>
              <w:t>berinteraksi</w:t>
            </w:r>
            <w:r>
              <w:rPr>
                <w:spacing w:val="-6"/>
                <w:sz w:val="20"/>
              </w:rPr>
              <w:t xml:space="preserve"> </w:t>
            </w:r>
            <w:r>
              <w:rPr>
                <w:spacing w:val="-2"/>
                <w:sz w:val="20"/>
              </w:rPr>
              <w:t>pesan.</w:t>
            </w:r>
          </w:p>
        </w:tc>
      </w:tr>
    </w:tbl>
    <w:p w14:paraId="10643A44" w14:textId="51B7FFFF" w:rsidR="006E116B" w:rsidRDefault="00DC1E12" w:rsidP="006F63D1">
      <w:pPr>
        <w:spacing w:line="360" w:lineRule="auto"/>
      </w:pPr>
      <w:bookmarkStart w:id="63" w:name="_Toc235220722"/>
      <w:r>
        <w:lastRenderedPageBreak/>
        <w:t>Tabel 2.</w:t>
      </w:r>
      <w:r>
        <w:fldChar w:fldCharType="begin"/>
      </w:r>
      <w:r>
        <w:instrText xml:space="preserve"> SEQ Tabel_2. \* ARABIC </w:instrText>
      </w:r>
      <w:r>
        <w:fldChar w:fldCharType="separate"/>
      </w:r>
      <w:r w:rsidR="00174E19">
        <w:rPr>
          <w:noProof/>
        </w:rPr>
        <w:t>4</w:t>
      </w:r>
      <w:r>
        <w:fldChar w:fldCharType="end"/>
      </w:r>
      <w:r>
        <w:t xml:space="preserve"> </w:t>
      </w:r>
      <w:r w:rsidRPr="006E3A06">
        <w:t>Simbol-simbol Sequence Diagram</w:t>
      </w:r>
      <w:r>
        <w:t xml:space="preserve"> Lanjutan</w:t>
      </w:r>
      <w:bookmarkEnd w:id="63"/>
    </w:p>
    <w:tbl>
      <w:tblPr>
        <w:tblpPr w:leftFromText="180" w:rightFromText="180" w:vertAnchor="page" w:horzAnchor="margin" w:tblpY="2129"/>
        <w:tblW w:w="82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2"/>
        <w:gridCol w:w="2410"/>
        <w:gridCol w:w="5245"/>
      </w:tblGrid>
      <w:tr w:rsidR="006E116B" w14:paraId="0FA37ED4" w14:textId="77777777" w:rsidTr="006E116B">
        <w:trPr>
          <w:cantSplit/>
          <w:trHeight w:val="410"/>
        </w:trPr>
        <w:tc>
          <w:tcPr>
            <w:tcW w:w="562" w:type="dxa"/>
            <w:shd w:val="clear" w:color="auto" w:fill="9CC2E5" w:themeFill="accent5" w:themeFillTint="99"/>
            <w:vAlign w:val="center"/>
          </w:tcPr>
          <w:p w14:paraId="1F781234" w14:textId="77777777" w:rsidR="006E116B" w:rsidRDefault="006E116B" w:rsidP="006E116B">
            <w:pPr>
              <w:pStyle w:val="TableParagraph"/>
              <w:ind w:left="0"/>
              <w:jc w:val="center"/>
              <w:rPr>
                <w:spacing w:val="-5"/>
                <w:sz w:val="20"/>
              </w:rPr>
            </w:pPr>
            <w:r>
              <w:rPr>
                <w:spacing w:val="-5"/>
                <w:sz w:val="20"/>
              </w:rPr>
              <w:t>No</w:t>
            </w:r>
          </w:p>
        </w:tc>
        <w:tc>
          <w:tcPr>
            <w:tcW w:w="2410" w:type="dxa"/>
            <w:shd w:val="clear" w:color="auto" w:fill="9CC2E5" w:themeFill="accent5" w:themeFillTint="99"/>
            <w:vAlign w:val="center"/>
          </w:tcPr>
          <w:p w14:paraId="5C5F133B" w14:textId="77777777" w:rsidR="006E116B" w:rsidRDefault="006E116B" w:rsidP="006E116B">
            <w:pPr>
              <w:pStyle w:val="TableParagraph"/>
              <w:jc w:val="center"/>
              <w:rPr>
                <w:spacing w:val="-2"/>
                <w:sz w:val="20"/>
              </w:rPr>
            </w:pPr>
            <w:r>
              <w:rPr>
                <w:spacing w:val="-2"/>
                <w:sz w:val="20"/>
              </w:rPr>
              <w:t>Simbol</w:t>
            </w:r>
          </w:p>
        </w:tc>
        <w:tc>
          <w:tcPr>
            <w:tcW w:w="5245" w:type="dxa"/>
            <w:shd w:val="clear" w:color="auto" w:fill="9CC2E5" w:themeFill="accent5" w:themeFillTint="99"/>
            <w:vAlign w:val="center"/>
          </w:tcPr>
          <w:p w14:paraId="46719D11" w14:textId="77777777" w:rsidR="006E116B" w:rsidRDefault="006E116B" w:rsidP="006E116B">
            <w:pPr>
              <w:pStyle w:val="TableParagraph"/>
              <w:jc w:val="center"/>
              <w:rPr>
                <w:sz w:val="20"/>
              </w:rPr>
            </w:pPr>
            <w:r>
              <w:rPr>
                <w:spacing w:val="-2"/>
                <w:sz w:val="20"/>
              </w:rPr>
              <w:t>Keterangan</w:t>
            </w:r>
          </w:p>
        </w:tc>
      </w:tr>
      <w:tr w:rsidR="006E116B" w14:paraId="5F7E0FD2" w14:textId="77777777" w:rsidTr="006E116B">
        <w:trPr>
          <w:cantSplit/>
          <w:trHeight w:val="2280"/>
        </w:trPr>
        <w:tc>
          <w:tcPr>
            <w:tcW w:w="562" w:type="dxa"/>
            <w:tcBorders>
              <w:top w:val="single" w:sz="4" w:space="0" w:color="000000"/>
              <w:left w:val="single" w:sz="4" w:space="0" w:color="000000"/>
              <w:bottom w:val="single" w:sz="4" w:space="0" w:color="000000"/>
              <w:right w:val="single" w:sz="4" w:space="0" w:color="000000"/>
            </w:tcBorders>
            <w:vAlign w:val="center"/>
          </w:tcPr>
          <w:p w14:paraId="0E4542D7" w14:textId="77777777" w:rsidR="006E116B" w:rsidRPr="00877A28" w:rsidRDefault="006E116B" w:rsidP="006E116B">
            <w:pPr>
              <w:pStyle w:val="TableParagraph"/>
              <w:ind w:left="0"/>
              <w:jc w:val="center"/>
              <w:rPr>
                <w:spacing w:val="-5"/>
                <w:sz w:val="20"/>
              </w:rPr>
            </w:pPr>
            <w:r>
              <w:rPr>
                <w:spacing w:val="-5"/>
                <w:sz w:val="20"/>
              </w:rPr>
              <w:t>4.</w:t>
            </w:r>
          </w:p>
        </w:tc>
        <w:tc>
          <w:tcPr>
            <w:tcW w:w="2410" w:type="dxa"/>
            <w:tcBorders>
              <w:top w:val="single" w:sz="4" w:space="0" w:color="000000"/>
              <w:left w:val="single" w:sz="4" w:space="0" w:color="000000"/>
              <w:bottom w:val="single" w:sz="4" w:space="0" w:color="000000"/>
              <w:right w:val="single" w:sz="4" w:space="0" w:color="000000"/>
            </w:tcBorders>
            <w:vAlign w:val="center"/>
          </w:tcPr>
          <w:p w14:paraId="1221F1F3" w14:textId="77777777" w:rsidR="006E116B" w:rsidRPr="00877A28" w:rsidRDefault="006E116B" w:rsidP="006E116B">
            <w:pPr>
              <w:pStyle w:val="TableParagraph"/>
              <w:jc w:val="center"/>
              <w:rPr>
                <w:spacing w:val="-2"/>
                <w:sz w:val="20"/>
              </w:rPr>
            </w:pPr>
            <w:r w:rsidRPr="00877A28">
              <w:rPr>
                <w:noProof/>
                <w:spacing w:val="-2"/>
                <w:sz w:val="20"/>
              </w:rPr>
              <mc:AlternateContent>
                <mc:Choice Requires="wpg">
                  <w:drawing>
                    <wp:anchor distT="0" distB="0" distL="0" distR="0" simplePos="0" relativeHeight="251661312" behindDoc="1" locked="0" layoutInCell="1" allowOverlap="1" wp14:anchorId="30987F56" wp14:editId="6559E194">
                      <wp:simplePos x="0" y="0"/>
                      <wp:positionH relativeFrom="column">
                        <wp:posOffset>739648</wp:posOffset>
                      </wp:positionH>
                      <wp:positionV relativeFrom="paragraph">
                        <wp:posOffset>280618</wp:posOffset>
                      </wp:positionV>
                      <wp:extent cx="158750" cy="838200"/>
                      <wp:effectExtent l="0" t="0" r="0" b="0"/>
                      <wp:wrapNone/>
                      <wp:docPr id="67" name="Group 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8750" cy="838200"/>
                                <a:chOff x="0" y="0"/>
                                <a:chExt cx="158750" cy="838200"/>
                              </a:xfrm>
                            </wpg:grpSpPr>
                            <wps:wsp>
                              <wps:cNvPr id="68" name="Graphic 68"/>
                              <wps:cNvSpPr/>
                              <wps:spPr>
                                <a:xfrm>
                                  <a:off x="6350" y="6350"/>
                                  <a:ext cx="146050" cy="825500"/>
                                </a:xfrm>
                                <a:custGeom>
                                  <a:avLst/>
                                  <a:gdLst/>
                                  <a:ahLst/>
                                  <a:cxnLst/>
                                  <a:rect l="l" t="t" r="r" b="b"/>
                                  <a:pathLst>
                                    <a:path w="146050" h="825500">
                                      <a:moveTo>
                                        <a:pt x="0" y="825500"/>
                                      </a:moveTo>
                                      <a:lnTo>
                                        <a:pt x="146050" y="825500"/>
                                      </a:lnTo>
                                      <a:lnTo>
                                        <a:pt x="146050" y="0"/>
                                      </a:lnTo>
                                      <a:lnTo>
                                        <a:pt x="0" y="0"/>
                                      </a:lnTo>
                                      <a:lnTo>
                                        <a:pt x="0" y="825500"/>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4AFE602" id="Group 67" o:spid="_x0000_s1026" style="position:absolute;margin-left:58.25pt;margin-top:22.1pt;width:12.5pt;height:66pt;z-index:-251655168;mso-wrap-distance-left:0;mso-wrap-distance-right:0" coordsize="1587,83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">
                      <v:shape id="Graphic 68" o:spid="_x0000_s1027" style="position:absolute;left:63;top:63;width:1461;height:8255;visibility:visible;mso-wrap-style:square;v-text-anchor:top" coordsize="146050,825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" path="m,825500r146050,l146050,,,,,825500xe" filled="f" strokeweight="1pt">
                        <v:path arrowok="t"/>
                      </v:shape>
                    </v:group>
                  </w:pict>
                </mc:Fallback>
              </mc:AlternateContent>
            </w:r>
            <w:r w:rsidRPr="00877A28">
              <w:rPr>
                <w:spacing w:val="-2"/>
                <w:sz w:val="20"/>
              </w:rPr>
              <w:t xml:space="preserve">Waktu </w:t>
            </w:r>
            <w:r>
              <w:rPr>
                <w:spacing w:val="-2"/>
                <w:sz w:val="20"/>
              </w:rPr>
              <w:t>aktif</w:t>
            </w:r>
          </w:p>
        </w:tc>
        <w:tc>
          <w:tcPr>
            <w:tcW w:w="5245" w:type="dxa"/>
            <w:tcBorders>
              <w:top w:val="single" w:sz="4" w:space="0" w:color="000000"/>
              <w:left w:val="single" w:sz="4" w:space="0" w:color="000000"/>
              <w:bottom w:val="single" w:sz="4" w:space="0" w:color="000000"/>
              <w:right w:val="single" w:sz="4" w:space="0" w:color="000000"/>
            </w:tcBorders>
            <w:vAlign w:val="center"/>
          </w:tcPr>
          <w:p w14:paraId="3B4BA176" w14:textId="77777777" w:rsidR="006E116B" w:rsidRDefault="006E116B" w:rsidP="006E116B">
            <w:pPr>
              <w:pStyle w:val="TableParagraph"/>
              <w:jc w:val="both"/>
              <w:rPr>
                <w:sz w:val="20"/>
              </w:rPr>
            </w:pPr>
            <w:r>
              <w:rPr>
                <w:sz w:val="20"/>
              </w:rPr>
              <w:t>Menyatakan objek dalam keadaaan aktif dan berinteraksi, semua yang terhubung dengan waktu aktif ini adalah sebuah tahapan yang dilakukan di dalamnya, misalnya Maka cekStatusLogin()</w:t>
            </w:r>
            <w:r w:rsidRPr="00877A28">
              <w:rPr>
                <w:sz w:val="20"/>
              </w:rPr>
              <w:t xml:space="preserve"> </w:t>
            </w:r>
            <w:r>
              <w:rPr>
                <w:sz w:val="20"/>
              </w:rPr>
              <w:t>dan</w:t>
            </w:r>
            <w:r w:rsidRPr="00877A28">
              <w:rPr>
                <w:sz w:val="20"/>
              </w:rPr>
              <w:t xml:space="preserve"> </w:t>
            </w:r>
            <w:r>
              <w:rPr>
                <w:sz w:val="20"/>
              </w:rPr>
              <w:t>open()</w:t>
            </w:r>
            <w:r w:rsidRPr="00877A28">
              <w:rPr>
                <w:sz w:val="20"/>
              </w:rPr>
              <w:t xml:space="preserve"> </w:t>
            </w:r>
            <w:r>
              <w:rPr>
                <w:sz w:val="20"/>
              </w:rPr>
              <w:t>dilakukan</w:t>
            </w:r>
            <w:r w:rsidRPr="00877A28">
              <w:rPr>
                <w:sz w:val="20"/>
              </w:rPr>
              <w:t xml:space="preserve"> </w:t>
            </w:r>
            <w:r>
              <w:rPr>
                <w:sz w:val="20"/>
              </w:rPr>
              <w:t>di</w:t>
            </w:r>
            <w:r w:rsidRPr="00877A28">
              <w:rPr>
                <w:sz w:val="20"/>
              </w:rPr>
              <w:t xml:space="preserve"> </w:t>
            </w:r>
            <w:r>
              <w:rPr>
                <w:sz w:val="20"/>
              </w:rPr>
              <w:t>dalam metode login() Aktor tidak memiliki waktu aktif.</w:t>
            </w:r>
          </w:p>
        </w:tc>
      </w:tr>
      <w:tr w:rsidR="006E116B" w14:paraId="78580362" w14:textId="77777777" w:rsidTr="006E116B">
        <w:trPr>
          <w:cantSplit/>
          <w:trHeight w:val="1131"/>
        </w:trPr>
        <w:tc>
          <w:tcPr>
            <w:tcW w:w="562" w:type="dxa"/>
            <w:tcBorders>
              <w:top w:val="single" w:sz="4" w:space="0" w:color="000000"/>
              <w:left w:val="single" w:sz="4" w:space="0" w:color="000000"/>
              <w:bottom w:val="single" w:sz="4" w:space="0" w:color="000000"/>
              <w:right w:val="single" w:sz="4" w:space="0" w:color="000000"/>
            </w:tcBorders>
            <w:vAlign w:val="center"/>
          </w:tcPr>
          <w:p w14:paraId="03E98840" w14:textId="2512EBC9" w:rsidR="006E116B" w:rsidRPr="00877A28" w:rsidRDefault="00331A8B" w:rsidP="006E116B">
            <w:pPr>
              <w:pStyle w:val="TableParagraph"/>
              <w:ind w:left="0"/>
              <w:jc w:val="center"/>
              <w:rPr>
                <w:spacing w:val="-5"/>
                <w:sz w:val="20"/>
              </w:rPr>
            </w:pPr>
            <w:r>
              <w:rPr>
                <w:spacing w:val="-5"/>
                <w:sz w:val="20"/>
              </w:rPr>
              <w:t>5</w:t>
            </w:r>
            <w:r w:rsidR="006E116B">
              <w:rPr>
                <w:spacing w:val="-5"/>
                <w:sz w:val="20"/>
              </w:rPr>
              <w:t>.</w:t>
            </w:r>
          </w:p>
        </w:tc>
        <w:tc>
          <w:tcPr>
            <w:tcW w:w="2410" w:type="dxa"/>
            <w:tcBorders>
              <w:top w:val="single" w:sz="4" w:space="0" w:color="000000"/>
              <w:left w:val="single" w:sz="4" w:space="0" w:color="000000"/>
              <w:bottom w:val="single" w:sz="4" w:space="0" w:color="000000"/>
              <w:right w:val="single" w:sz="4" w:space="0" w:color="000000"/>
            </w:tcBorders>
            <w:vAlign w:val="center"/>
          </w:tcPr>
          <w:p w14:paraId="311CA697" w14:textId="77777777" w:rsidR="006E116B" w:rsidRPr="00877A28" w:rsidRDefault="006E116B" w:rsidP="006E116B">
            <w:pPr>
              <w:pStyle w:val="TableParagraph"/>
              <w:jc w:val="center"/>
              <w:rPr>
                <w:spacing w:val="-2"/>
                <w:sz w:val="20"/>
              </w:rPr>
            </w:pPr>
            <w:r w:rsidRPr="00877A28">
              <w:rPr>
                <w:spacing w:val="-2"/>
                <w:sz w:val="20"/>
              </w:rPr>
              <w:t>Pesan tipe send</w:t>
            </w:r>
          </w:p>
          <w:p w14:paraId="332FB032" w14:textId="77777777" w:rsidR="006E116B" w:rsidRPr="00877A28" w:rsidRDefault="006E116B" w:rsidP="006E116B">
            <w:pPr>
              <w:pStyle w:val="TableParagraph"/>
              <w:rPr>
                <w:spacing w:val="-2"/>
                <w:sz w:val="20"/>
              </w:rPr>
            </w:pPr>
          </w:p>
          <w:p w14:paraId="478730A0" w14:textId="77777777" w:rsidR="006E116B" w:rsidRPr="00877A28" w:rsidRDefault="006E116B" w:rsidP="006E116B">
            <w:pPr>
              <w:pStyle w:val="TableParagraph"/>
              <w:rPr>
                <w:spacing w:val="-2"/>
                <w:sz w:val="20"/>
              </w:rPr>
            </w:pPr>
          </w:p>
          <w:p w14:paraId="28614863" w14:textId="77777777" w:rsidR="006E116B" w:rsidRPr="00877A28" w:rsidRDefault="006E116B" w:rsidP="006E116B">
            <w:pPr>
              <w:pStyle w:val="TableParagraph"/>
              <w:jc w:val="center"/>
              <w:rPr>
                <w:spacing w:val="-2"/>
                <w:sz w:val="20"/>
              </w:rPr>
            </w:pPr>
            <w:r w:rsidRPr="00877A28">
              <w:rPr>
                <w:noProof/>
                <w:spacing w:val="-2"/>
                <w:sz w:val="20"/>
              </w:rPr>
              <w:drawing>
                <wp:inline distT="0" distB="0" distL="0" distR="0" wp14:anchorId="77444810" wp14:editId="118D863A">
                  <wp:extent cx="783476" cy="176688"/>
                  <wp:effectExtent l="0" t="0" r="0" b="0"/>
                  <wp:docPr id="70" name="Image 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 name="Image 70"/>
                          <pic:cNvPicPr/>
                        </pic:nvPicPr>
                        <pic:blipFill>
                          <a:blip r:embed="rId34" cstate="print"/>
                          <a:stretch>
                            <a:fillRect/>
                          </a:stretch>
                        </pic:blipFill>
                        <pic:spPr>
                          <a:xfrm>
                            <a:off x="0" y="0"/>
                            <a:ext cx="783476" cy="176688"/>
                          </a:xfrm>
                          <a:prstGeom prst="rect">
                            <a:avLst/>
                          </a:prstGeom>
                        </pic:spPr>
                      </pic:pic>
                    </a:graphicData>
                  </a:graphic>
                </wp:inline>
              </w:drawing>
            </w:r>
          </w:p>
          <w:p w14:paraId="3722C4C6" w14:textId="77777777" w:rsidR="006E116B" w:rsidRPr="00877A28" w:rsidRDefault="006E116B" w:rsidP="006E116B">
            <w:pPr>
              <w:pStyle w:val="TableParagraph"/>
              <w:rPr>
                <w:spacing w:val="-2"/>
                <w:sz w:val="20"/>
              </w:rPr>
            </w:pPr>
          </w:p>
        </w:tc>
        <w:tc>
          <w:tcPr>
            <w:tcW w:w="5245" w:type="dxa"/>
            <w:tcBorders>
              <w:top w:val="single" w:sz="4" w:space="0" w:color="000000"/>
              <w:left w:val="single" w:sz="4" w:space="0" w:color="000000"/>
              <w:bottom w:val="single" w:sz="4" w:space="0" w:color="000000"/>
              <w:right w:val="single" w:sz="4" w:space="0" w:color="000000"/>
            </w:tcBorders>
            <w:vAlign w:val="center"/>
          </w:tcPr>
          <w:p w14:paraId="4BE3AC5B" w14:textId="77777777" w:rsidR="006E116B" w:rsidRDefault="006E116B" w:rsidP="006E116B">
            <w:pPr>
              <w:pStyle w:val="TableParagraph"/>
              <w:rPr>
                <w:sz w:val="20"/>
              </w:rPr>
            </w:pPr>
            <w:r>
              <w:rPr>
                <w:sz w:val="20"/>
              </w:rPr>
              <w:t>Menyatakan bahwa suatu objek mengirimkan data/masukan/informasi ke objek lainnya, arah panah mengarahpada objek yang dikirimi.</w:t>
            </w:r>
          </w:p>
        </w:tc>
      </w:tr>
      <w:tr w:rsidR="006E116B" w14:paraId="5ABDFB11" w14:textId="77777777" w:rsidTr="006E116B">
        <w:trPr>
          <w:cantSplit/>
          <w:trHeight w:val="1109"/>
        </w:trPr>
        <w:tc>
          <w:tcPr>
            <w:tcW w:w="562" w:type="dxa"/>
            <w:tcBorders>
              <w:top w:val="single" w:sz="4" w:space="0" w:color="000000"/>
              <w:left w:val="single" w:sz="4" w:space="0" w:color="000000"/>
              <w:bottom w:val="single" w:sz="4" w:space="0" w:color="000000"/>
              <w:right w:val="single" w:sz="4" w:space="0" w:color="000000"/>
            </w:tcBorders>
            <w:vAlign w:val="center"/>
          </w:tcPr>
          <w:p w14:paraId="6386CF1E" w14:textId="3D30C6F0" w:rsidR="006E116B" w:rsidRPr="00877A28" w:rsidRDefault="00331A8B" w:rsidP="006E116B">
            <w:pPr>
              <w:pStyle w:val="TableParagraph"/>
              <w:ind w:left="0"/>
              <w:jc w:val="center"/>
              <w:rPr>
                <w:spacing w:val="-5"/>
                <w:sz w:val="20"/>
              </w:rPr>
            </w:pPr>
            <w:r>
              <w:rPr>
                <w:spacing w:val="-5"/>
                <w:sz w:val="20"/>
              </w:rPr>
              <w:t>6</w:t>
            </w:r>
            <w:r w:rsidR="006E116B">
              <w:rPr>
                <w:spacing w:val="-5"/>
                <w:sz w:val="20"/>
              </w:rPr>
              <w:t>.</w:t>
            </w:r>
          </w:p>
        </w:tc>
        <w:tc>
          <w:tcPr>
            <w:tcW w:w="2410" w:type="dxa"/>
            <w:tcBorders>
              <w:top w:val="single" w:sz="4" w:space="0" w:color="000000"/>
              <w:left w:val="single" w:sz="4" w:space="0" w:color="000000"/>
              <w:bottom w:val="single" w:sz="4" w:space="0" w:color="000000"/>
              <w:right w:val="single" w:sz="4" w:space="0" w:color="000000"/>
            </w:tcBorders>
            <w:vAlign w:val="center"/>
          </w:tcPr>
          <w:p w14:paraId="45C4B04D" w14:textId="77777777" w:rsidR="006E116B" w:rsidRPr="00877A28" w:rsidRDefault="006E116B" w:rsidP="006E116B">
            <w:pPr>
              <w:pStyle w:val="TableParagraph"/>
              <w:jc w:val="center"/>
              <w:rPr>
                <w:spacing w:val="-2"/>
                <w:sz w:val="20"/>
              </w:rPr>
            </w:pPr>
            <w:r w:rsidRPr="00877A28">
              <w:rPr>
                <w:spacing w:val="-2"/>
                <w:sz w:val="20"/>
              </w:rPr>
              <w:t xml:space="preserve">Pesan tipe </w:t>
            </w:r>
            <w:r>
              <w:rPr>
                <w:spacing w:val="-2"/>
                <w:sz w:val="20"/>
              </w:rPr>
              <w:t>return</w:t>
            </w:r>
          </w:p>
          <w:p w14:paraId="25AC6439" w14:textId="77777777" w:rsidR="006E116B" w:rsidRPr="00877A28" w:rsidRDefault="006E116B" w:rsidP="006E116B">
            <w:pPr>
              <w:pStyle w:val="TableParagraph"/>
              <w:rPr>
                <w:spacing w:val="-2"/>
                <w:sz w:val="20"/>
              </w:rPr>
            </w:pPr>
          </w:p>
          <w:p w14:paraId="618DA7E9" w14:textId="77777777" w:rsidR="006E116B" w:rsidRPr="00877A28" w:rsidRDefault="006E116B" w:rsidP="006E116B">
            <w:pPr>
              <w:pStyle w:val="TableParagraph"/>
              <w:jc w:val="center"/>
              <w:rPr>
                <w:spacing w:val="-2"/>
                <w:sz w:val="20"/>
              </w:rPr>
            </w:pPr>
            <w:r w:rsidRPr="00877A28">
              <w:rPr>
                <w:noProof/>
                <w:spacing w:val="-2"/>
                <w:sz w:val="20"/>
              </w:rPr>
              <w:drawing>
                <wp:inline distT="0" distB="0" distL="0" distR="0" wp14:anchorId="7D630EA5" wp14:editId="5C35DD41">
                  <wp:extent cx="891565" cy="312038"/>
                  <wp:effectExtent l="0" t="0" r="0" b="0"/>
                  <wp:docPr id="71" name="Image 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 name="Image 71"/>
                          <pic:cNvPicPr/>
                        </pic:nvPicPr>
                        <pic:blipFill>
                          <a:blip r:embed="rId35" cstate="print"/>
                          <a:stretch>
                            <a:fillRect/>
                          </a:stretch>
                        </pic:blipFill>
                        <pic:spPr>
                          <a:xfrm>
                            <a:off x="0" y="0"/>
                            <a:ext cx="891565" cy="312038"/>
                          </a:xfrm>
                          <a:prstGeom prst="rect">
                            <a:avLst/>
                          </a:prstGeom>
                        </pic:spPr>
                      </pic:pic>
                    </a:graphicData>
                  </a:graphic>
                </wp:inline>
              </w:drawing>
            </w:r>
          </w:p>
        </w:tc>
        <w:tc>
          <w:tcPr>
            <w:tcW w:w="5245" w:type="dxa"/>
            <w:tcBorders>
              <w:top w:val="single" w:sz="4" w:space="0" w:color="000000"/>
              <w:left w:val="single" w:sz="4" w:space="0" w:color="000000"/>
              <w:bottom w:val="single" w:sz="4" w:space="0" w:color="000000"/>
              <w:right w:val="single" w:sz="4" w:space="0" w:color="000000"/>
            </w:tcBorders>
            <w:vAlign w:val="center"/>
          </w:tcPr>
          <w:p w14:paraId="126F813F" w14:textId="77777777" w:rsidR="006E116B" w:rsidRDefault="006E116B" w:rsidP="006E116B">
            <w:pPr>
              <w:pStyle w:val="TableParagraph"/>
              <w:rPr>
                <w:sz w:val="20"/>
              </w:rPr>
            </w:pPr>
            <w:r>
              <w:rPr>
                <w:sz w:val="20"/>
              </w:rPr>
              <w:t>Menyatakan bahwa objek yang telah menjalankan suatu operasi atau metode menghasilkan suatu kembalian ke objek tertentu, arah panah mengarah pada objek yang menerima kembalian.</w:t>
            </w:r>
          </w:p>
        </w:tc>
      </w:tr>
      <w:tr w:rsidR="00331A8B" w14:paraId="126114A3" w14:textId="77777777" w:rsidTr="006E116B">
        <w:trPr>
          <w:cantSplit/>
          <w:trHeight w:val="1109"/>
        </w:trPr>
        <w:tc>
          <w:tcPr>
            <w:tcW w:w="562" w:type="dxa"/>
            <w:tcBorders>
              <w:top w:val="single" w:sz="4" w:space="0" w:color="000000"/>
              <w:left w:val="single" w:sz="4" w:space="0" w:color="000000"/>
              <w:bottom w:val="single" w:sz="4" w:space="0" w:color="000000"/>
              <w:right w:val="single" w:sz="4" w:space="0" w:color="000000"/>
            </w:tcBorders>
            <w:vAlign w:val="center"/>
          </w:tcPr>
          <w:p w14:paraId="1E2EC787" w14:textId="6AD1F903" w:rsidR="00331A8B" w:rsidRDefault="00331A8B" w:rsidP="00331A8B">
            <w:pPr>
              <w:pStyle w:val="TableParagraph"/>
              <w:ind w:left="0"/>
              <w:jc w:val="center"/>
              <w:rPr>
                <w:spacing w:val="-5"/>
                <w:sz w:val="20"/>
              </w:rPr>
            </w:pPr>
            <w:r>
              <w:rPr>
                <w:spacing w:val="-5"/>
                <w:sz w:val="20"/>
              </w:rPr>
              <w:t>7</w:t>
            </w:r>
          </w:p>
        </w:tc>
        <w:tc>
          <w:tcPr>
            <w:tcW w:w="2410" w:type="dxa"/>
            <w:tcBorders>
              <w:top w:val="single" w:sz="4" w:space="0" w:color="000000"/>
              <w:left w:val="single" w:sz="4" w:space="0" w:color="000000"/>
              <w:bottom w:val="single" w:sz="4" w:space="0" w:color="000000"/>
              <w:right w:val="single" w:sz="4" w:space="0" w:color="000000"/>
            </w:tcBorders>
            <w:vAlign w:val="center"/>
          </w:tcPr>
          <w:p w14:paraId="64358B97" w14:textId="77777777" w:rsidR="00331A8B" w:rsidRDefault="00331A8B" w:rsidP="00331A8B">
            <w:pPr>
              <w:pStyle w:val="TableParagraph"/>
              <w:jc w:val="center"/>
              <w:rPr>
                <w:spacing w:val="-2"/>
                <w:sz w:val="20"/>
              </w:rPr>
            </w:pPr>
            <w:r w:rsidRPr="006766EF">
              <w:rPr>
                <w:spacing w:val="-2"/>
                <w:sz w:val="20"/>
              </w:rPr>
              <w:t>Recursive</w:t>
            </w:r>
            <w:r>
              <w:rPr>
                <w:spacing w:val="-2"/>
                <w:sz w:val="20"/>
              </w:rPr>
              <w:t>/</w:t>
            </w:r>
            <w:r w:rsidRPr="00580107">
              <w:rPr>
                <w:spacing w:val="-2"/>
                <w:sz w:val="20"/>
                <w:lang w:val="id-ID"/>
              </w:rPr>
              <w:t>Self Message</w:t>
            </w:r>
          </w:p>
          <w:p w14:paraId="03A947AF" w14:textId="75390B4D" w:rsidR="00331A8B" w:rsidRPr="00877A28" w:rsidRDefault="00331A8B" w:rsidP="00331A8B">
            <w:pPr>
              <w:pStyle w:val="TableParagraph"/>
              <w:jc w:val="center"/>
              <w:rPr>
                <w:spacing w:val="-2"/>
                <w:sz w:val="20"/>
              </w:rPr>
            </w:pPr>
            <w:r w:rsidRPr="006766EF">
              <w:rPr>
                <w:noProof/>
                <w:spacing w:val="-5"/>
                <w:sz w:val="20"/>
              </w:rPr>
              <w:drawing>
                <wp:inline distT="0" distB="0" distL="0" distR="0" wp14:anchorId="287374F2" wp14:editId="705A3803">
                  <wp:extent cx="364331" cy="437197"/>
                  <wp:effectExtent l="0" t="0" r="0" b="0"/>
                  <wp:docPr id="164" name="Image 1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4" name="Image 164"/>
                          <pic:cNvPicPr/>
                        </pic:nvPicPr>
                        <pic:blipFill>
                          <a:blip r:embed="rId36" cstate="print"/>
                          <a:stretch>
                            <a:fillRect/>
                          </a:stretch>
                        </pic:blipFill>
                        <pic:spPr>
                          <a:xfrm>
                            <a:off x="0" y="0"/>
                            <a:ext cx="364331" cy="437197"/>
                          </a:xfrm>
                          <a:prstGeom prst="rect">
                            <a:avLst/>
                          </a:prstGeom>
                        </pic:spPr>
                      </pic:pic>
                    </a:graphicData>
                  </a:graphic>
                </wp:inline>
              </w:drawing>
            </w:r>
          </w:p>
        </w:tc>
        <w:tc>
          <w:tcPr>
            <w:tcW w:w="5245" w:type="dxa"/>
            <w:tcBorders>
              <w:top w:val="single" w:sz="4" w:space="0" w:color="000000"/>
              <w:left w:val="single" w:sz="4" w:space="0" w:color="000000"/>
              <w:bottom w:val="single" w:sz="4" w:space="0" w:color="000000"/>
              <w:right w:val="single" w:sz="4" w:space="0" w:color="000000"/>
            </w:tcBorders>
            <w:vAlign w:val="center"/>
          </w:tcPr>
          <w:p w14:paraId="102FBC8D" w14:textId="5023AB99" w:rsidR="00331A8B" w:rsidRDefault="00331A8B" w:rsidP="00331A8B">
            <w:pPr>
              <w:pStyle w:val="TableParagraph"/>
              <w:rPr>
                <w:sz w:val="20"/>
              </w:rPr>
            </w:pPr>
            <w:r>
              <w:rPr>
                <w:sz w:val="20"/>
              </w:rPr>
              <w:t>Pesan</w:t>
            </w:r>
            <w:r w:rsidRPr="006766EF">
              <w:rPr>
                <w:sz w:val="20"/>
              </w:rPr>
              <w:t xml:space="preserve"> </w:t>
            </w:r>
            <w:r>
              <w:rPr>
                <w:sz w:val="20"/>
              </w:rPr>
              <w:t xml:space="preserve">untuk </w:t>
            </w:r>
            <w:r w:rsidRPr="006766EF">
              <w:rPr>
                <w:sz w:val="20"/>
              </w:rPr>
              <w:t>dirinya</w:t>
            </w:r>
          </w:p>
        </w:tc>
      </w:tr>
    </w:tbl>
    <w:p w14:paraId="205FDC20" w14:textId="0FA6B230" w:rsidR="00BD7810" w:rsidRPr="00745E40" w:rsidRDefault="00BD7810" w:rsidP="00043D6E">
      <w:pPr>
        <w:spacing w:before="6"/>
        <w:ind w:left="3261" w:right="-285"/>
        <w:jc w:val="right"/>
        <w:rPr>
          <w:sz w:val="20"/>
        </w:rPr>
      </w:pPr>
      <w:r w:rsidRPr="009C4C4E">
        <w:rPr>
          <w:sz w:val="20"/>
        </w:rPr>
        <w:t>Sumber:</w:t>
      </w:r>
      <w:r w:rsidR="008176CA">
        <w:rPr>
          <w:sz w:val="20"/>
        </w:rPr>
        <w:t xml:space="preserve"> </w:t>
      </w:r>
      <w:sdt>
        <w:sdtPr>
          <w:rPr>
            <w:color w:val="000000"/>
            <w:sz w:val="20"/>
          </w:rPr>
          <w:tag w:val="MENDELEY_CITATION_v3_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"/>
          <w:id w:val="807977175"/>
          <w:placeholder>
            <w:docPart w:val="DefaultPlaceholder_-1854013440"/>
          </w:placeholder>
        </w:sdtPr>
        <w:sdtContent>
          <w:r w:rsidR="00A6211D" w:rsidRPr="00A6211D">
            <w:rPr>
              <w:color w:val="000000"/>
              <w:sz w:val="20"/>
            </w:rPr>
            <w:t>Rosa dan Shalahuddin (2018); Suharni dkk. (2023)</w:t>
          </w:r>
        </w:sdtContent>
      </w:sdt>
      <w:r w:rsidRPr="009C4C4E">
        <w:rPr>
          <w:spacing w:val="-3"/>
          <w:sz w:val="20"/>
        </w:rPr>
        <w:t xml:space="preserve"> </w:t>
      </w:r>
    </w:p>
    <w:p w14:paraId="0222DA67" w14:textId="30D79EAA" w:rsidR="00C24FF8" w:rsidRPr="009C4C4E" w:rsidRDefault="00C24FF8" w:rsidP="00C24FF8">
      <w:pPr>
        <w:pStyle w:val="Heading3"/>
        <w:spacing w:after="0" w:line="360" w:lineRule="auto"/>
      </w:pPr>
      <w:bookmarkStart w:id="64" w:name="_Toc235179447"/>
      <w:r w:rsidRPr="009C4C4E">
        <w:t>2.2.</w:t>
      </w:r>
      <w:r w:rsidR="003B7ED6" w:rsidRPr="009C4C4E">
        <w:t>41</w:t>
      </w:r>
      <w:r w:rsidRPr="009C4C4E">
        <w:t xml:space="preserve"> Class Diagram</w:t>
      </w:r>
      <w:bookmarkEnd w:id="64"/>
    </w:p>
    <w:p w14:paraId="5857D30B" w14:textId="458FC9DB" w:rsidR="00BD7810" w:rsidRDefault="00695534" w:rsidP="00C035A2">
      <w:pPr>
        <w:spacing w:line="360" w:lineRule="auto"/>
        <w:rPr>
          <w:rFonts w:eastAsiaTheme="majorEastAsia"/>
        </w:rPr>
      </w:pPr>
      <w:r w:rsidRPr="009C4C4E">
        <w:rPr>
          <w:rFonts w:eastAsiaTheme="majorEastAsia"/>
        </w:rPr>
        <w:t xml:space="preserve">Class Diagram adalah diagram yang menggambarkan struktur statis dari sistem dengan menunjukkan kelas-kelas yang ada, atribut dan metode yang dimiliki oleh masing-masing kelas, serta hubungan antar kelas tersebut </w:t>
      </w:r>
      <w:sdt>
        <w:sdtPr>
          <w:rPr>
            <w:rFonts w:eastAsiaTheme="majorEastAsia"/>
            <w:color w:val="000000"/>
          </w:rPr>
          <w:tag w:val="MENDELEY_CITATION_v3_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"/>
          <w:id w:val="-387032717"/>
          <w:placeholder>
            <w:docPart w:val="DefaultPlaceholder_-1854013440"/>
          </w:placeholder>
        </w:sdtPr>
        <w:sdtContent>
          <w:r w:rsidR="00A6211D" w:rsidRPr="00A6211D">
            <w:rPr>
              <w:color w:val="000000"/>
            </w:rPr>
            <w:t>(Kurniawan dkk., 2024)</w:t>
          </w:r>
        </w:sdtContent>
      </w:sdt>
      <w:r w:rsidRPr="009C4C4E">
        <w:rPr>
          <w:rFonts w:eastAsiaTheme="majorEastAsia"/>
        </w:rPr>
        <w:t>. Class diagram merupakan salah satu diagram UML yang paling penting dalam pemodelan berorientasi objek karena menjadi dasar bagi implementasi kode program. Perancangan class diagram yang baik memastikan bahwa struktur kode program mencerminkan arsitektur sistem yang telah direncanakan, sehingga memudahkan proses pengembangan dan pemeliharaan</w:t>
      </w:r>
      <w:r w:rsidR="00C24FF8" w:rsidRPr="009C4C4E">
        <w:rPr>
          <w:rFonts w:eastAsiaTheme="majorEastAsia"/>
        </w:rPr>
        <w:t>.</w:t>
      </w:r>
      <w:r w:rsidR="009652B3" w:rsidRPr="009C4C4E">
        <w:rPr>
          <w:rFonts w:eastAsiaTheme="majorEastAsia"/>
        </w:rPr>
        <w:t xml:space="preserve"> </w:t>
      </w:r>
      <w:r w:rsidR="00C24FF8" w:rsidRPr="009C4C4E">
        <w:rPr>
          <w:rFonts w:eastAsiaTheme="majorEastAsia"/>
        </w:rPr>
        <w:t>Adapun simbol-simbol class diagram dapat dilihat pada Tabel 2.4.</w:t>
      </w:r>
    </w:p>
    <w:p w14:paraId="2436B4C7" w14:textId="1BB562EC" w:rsidR="00C035A2" w:rsidRDefault="00C035A2" w:rsidP="00C035A2">
      <w:pPr>
        <w:spacing w:line="360" w:lineRule="auto"/>
      </w:pPr>
      <w:bookmarkStart w:id="65" w:name="_Toc235220723"/>
      <w:r>
        <w:t>Tabel 2.</w:t>
      </w:r>
      <w:r>
        <w:fldChar w:fldCharType="begin"/>
      </w:r>
      <w:r>
        <w:instrText xml:space="preserve"> SEQ Tabel_2. \* ARABIC </w:instrText>
      </w:r>
      <w:r>
        <w:fldChar w:fldCharType="separate"/>
      </w:r>
      <w:r w:rsidR="00174E19">
        <w:rPr>
          <w:noProof/>
        </w:rPr>
        <w:t>5</w:t>
      </w:r>
      <w:r>
        <w:fldChar w:fldCharType="end"/>
      </w:r>
      <w:r>
        <w:t xml:space="preserve"> </w:t>
      </w:r>
      <w:r w:rsidRPr="00242F4F">
        <w:t>Simbol-simbol Class Diagram</w:t>
      </w:r>
      <w:bookmarkEnd w:id="65"/>
    </w:p>
    <w:tbl>
      <w:tblPr>
        <w:tblW w:w="794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45"/>
        <w:gridCol w:w="1984"/>
        <w:gridCol w:w="4113"/>
      </w:tblGrid>
      <w:tr w:rsidR="00BD7810" w:rsidRPr="009C4C4E" w14:paraId="1FD3C136" w14:textId="77777777" w:rsidTr="00C035A2">
        <w:trPr>
          <w:trHeight w:val="409"/>
          <w:jc w:val="center"/>
        </w:trPr>
        <w:tc>
          <w:tcPr>
            <w:tcW w:w="1845" w:type="dxa"/>
            <w:shd w:val="clear" w:color="auto" w:fill="9CC2E4"/>
            <w:vAlign w:val="center"/>
          </w:tcPr>
          <w:p w14:paraId="3C482231" w14:textId="77777777" w:rsidR="00BD7810" w:rsidRPr="009C4C4E" w:rsidRDefault="00BD7810" w:rsidP="00BD7810">
            <w:pPr>
              <w:pStyle w:val="TableParagraph"/>
              <w:spacing w:before="4"/>
              <w:ind w:left="7"/>
              <w:jc w:val="center"/>
              <w:rPr>
                <w:b/>
                <w:sz w:val="20"/>
                <w:lang w:val="id-ID"/>
              </w:rPr>
            </w:pPr>
            <w:r w:rsidRPr="009C4C4E">
              <w:rPr>
                <w:b/>
                <w:spacing w:val="-2"/>
                <w:sz w:val="20"/>
                <w:lang w:val="id-ID"/>
              </w:rPr>
              <w:t>Simbol</w:t>
            </w:r>
          </w:p>
        </w:tc>
        <w:tc>
          <w:tcPr>
            <w:tcW w:w="1984" w:type="dxa"/>
            <w:shd w:val="clear" w:color="auto" w:fill="9CC2E4"/>
            <w:vAlign w:val="center"/>
          </w:tcPr>
          <w:p w14:paraId="3654796F" w14:textId="77777777" w:rsidR="00BD7810" w:rsidRPr="009C4C4E" w:rsidRDefault="00BD7810" w:rsidP="00BD7810">
            <w:pPr>
              <w:pStyle w:val="TableParagraph"/>
              <w:spacing w:before="4"/>
              <w:ind w:left="8"/>
              <w:jc w:val="center"/>
              <w:rPr>
                <w:b/>
                <w:sz w:val="20"/>
                <w:lang w:val="id-ID"/>
              </w:rPr>
            </w:pPr>
            <w:r w:rsidRPr="009C4C4E">
              <w:rPr>
                <w:b/>
                <w:spacing w:val="-4"/>
                <w:sz w:val="20"/>
                <w:lang w:val="id-ID"/>
              </w:rPr>
              <w:t>Nama</w:t>
            </w:r>
          </w:p>
        </w:tc>
        <w:tc>
          <w:tcPr>
            <w:tcW w:w="4113" w:type="dxa"/>
            <w:shd w:val="clear" w:color="auto" w:fill="9CC2E4"/>
            <w:vAlign w:val="center"/>
          </w:tcPr>
          <w:p w14:paraId="61C363AD" w14:textId="77777777" w:rsidR="00BD7810" w:rsidRPr="009C4C4E" w:rsidRDefault="00BD7810" w:rsidP="00BD7810">
            <w:pPr>
              <w:pStyle w:val="TableParagraph"/>
              <w:spacing w:before="4"/>
              <w:ind w:left="4"/>
              <w:jc w:val="center"/>
              <w:rPr>
                <w:b/>
                <w:sz w:val="20"/>
                <w:lang w:val="id-ID"/>
              </w:rPr>
            </w:pPr>
            <w:r w:rsidRPr="009C4C4E">
              <w:rPr>
                <w:b/>
                <w:spacing w:val="-2"/>
                <w:sz w:val="20"/>
                <w:lang w:val="id-ID"/>
              </w:rPr>
              <w:t>Keterangan</w:t>
            </w:r>
          </w:p>
        </w:tc>
      </w:tr>
      <w:tr w:rsidR="00BD7810" w:rsidRPr="009C4C4E" w14:paraId="3C16198C" w14:textId="77777777" w:rsidTr="00C035A2">
        <w:trPr>
          <w:trHeight w:val="1406"/>
          <w:jc w:val="center"/>
        </w:trPr>
        <w:tc>
          <w:tcPr>
            <w:tcW w:w="1845" w:type="dxa"/>
            <w:vAlign w:val="center"/>
          </w:tcPr>
          <w:p w14:paraId="19A7F489" w14:textId="77777777" w:rsidR="00BD7810" w:rsidRPr="009C4C4E" w:rsidRDefault="00BD7810" w:rsidP="00BD7810">
            <w:pPr>
              <w:pStyle w:val="TableParagraph"/>
              <w:spacing w:before="2"/>
              <w:ind w:left="0"/>
              <w:jc w:val="center"/>
              <w:rPr>
                <w:i/>
                <w:sz w:val="7"/>
                <w:lang w:val="id-ID"/>
              </w:rPr>
            </w:pPr>
          </w:p>
          <w:p w14:paraId="5B5CDCEC" w14:textId="77777777" w:rsidR="00BD7810" w:rsidRPr="009C4C4E" w:rsidRDefault="00BD7810" w:rsidP="00BD7810">
            <w:pPr>
              <w:pStyle w:val="TableParagraph"/>
              <w:ind w:left="0"/>
              <w:jc w:val="center"/>
              <w:rPr>
                <w:sz w:val="20"/>
                <w:lang w:val="id-ID"/>
              </w:rPr>
            </w:pPr>
            <w:r w:rsidRPr="009C4C4E">
              <w:rPr>
                <w:noProof/>
                <w:sz w:val="20"/>
                <w:lang w:val="id-ID"/>
              </w:rPr>
              <w:drawing>
                <wp:inline distT="0" distB="0" distL="0" distR="0" wp14:anchorId="7291CAAC" wp14:editId="5E1913C8">
                  <wp:extent cx="594480" cy="526732"/>
                  <wp:effectExtent l="0" t="0" r="0" b="0"/>
                  <wp:docPr id="154" name="Image 1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4" name="Image 154"/>
                          <pic:cNvPicPr/>
                        </pic:nvPicPr>
                        <pic:blipFill>
                          <a:blip r:embed="rId37" cstate="print"/>
                          <a:stretch>
                            <a:fillRect/>
                          </a:stretch>
                        </pic:blipFill>
                        <pic:spPr>
                          <a:xfrm>
                            <a:off x="0" y="0"/>
                            <a:ext cx="594480" cy="526732"/>
                          </a:xfrm>
                          <a:prstGeom prst="rect">
                            <a:avLst/>
                          </a:prstGeom>
                        </pic:spPr>
                      </pic:pic>
                    </a:graphicData>
                  </a:graphic>
                </wp:inline>
              </w:drawing>
            </w:r>
          </w:p>
        </w:tc>
        <w:tc>
          <w:tcPr>
            <w:tcW w:w="1984" w:type="dxa"/>
            <w:vAlign w:val="center"/>
          </w:tcPr>
          <w:p w14:paraId="14942992" w14:textId="77777777" w:rsidR="00BD7810" w:rsidRPr="009C4C4E" w:rsidRDefault="00BD7810" w:rsidP="00BD7810">
            <w:pPr>
              <w:pStyle w:val="TableParagraph"/>
              <w:ind w:left="8" w:right="6"/>
              <w:jc w:val="center"/>
              <w:rPr>
                <w:i/>
                <w:sz w:val="20"/>
                <w:lang w:val="id-ID"/>
              </w:rPr>
            </w:pPr>
            <w:r w:rsidRPr="009C4C4E">
              <w:rPr>
                <w:i/>
                <w:spacing w:val="-2"/>
                <w:sz w:val="20"/>
                <w:lang w:val="id-ID"/>
              </w:rPr>
              <w:t>Class</w:t>
            </w:r>
          </w:p>
        </w:tc>
        <w:tc>
          <w:tcPr>
            <w:tcW w:w="4113" w:type="dxa"/>
            <w:vAlign w:val="center"/>
          </w:tcPr>
          <w:p w14:paraId="130B85BB" w14:textId="77777777" w:rsidR="00BD7810" w:rsidRPr="009C4C4E" w:rsidRDefault="00BD7810" w:rsidP="00BD7810">
            <w:pPr>
              <w:pStyle w:val="TableParagraph"/>
              <w:spacing w:line="259" w:lineRule="auto"/>
              <w:ind w:left="107" w:right="144"/>
              <w:rPr>
                <w:sz w:val="20"/>
                <w:lang w:val="id-ID"/>
              </w:rPr>
            </w:pPr>
            <w:r w:rsidRPr="009C4C4E">
              <w:rPr>
                <w:sz w:val="20"/>
                <w:lang w:val="id-ID"/>
              </w:rPr>
              <w:t>Himpunan</w:t>
            </w:r>
            <w:r w:rsidRPr="009C4C4E">
              <w:rPr>
                <w:spacing w:val="-10"/>
                <w:sz w:val="20"/>
                <w:lang w:val="id-ID"/>
              </w:rPr>
              <w:t xml:space="preserve"> </w:t>
            </w:r>
            <w:r w:rsidRPr="009C4C4E">
              <w:rPr>
                <w:sz w:val="20"/>
                <w:lang w:val="id-ID"/>
              </w:rPr>
              <w:t>objek-objek</w:t>
            </w:r>
            <w:r w:rsidRPr="009C4C4E">
              <w:rPr>
                <w:spacing w:val="-10"/>
                <w:sz w:val="20"/>
                <w:lang w:val="id-ID"/>
              </w:rPr>
              <w:t xml:space="preserve"> </w:t>
            </w:r>
            <w:r w:rsidRPr="009C4C4E">
              <w:rPr>
                <w:sz w:val="20"/>
                <w:lang w:val="id-ID"/>
              </w:rPr>
              <w:t>dari</w:t>
            </w:r>
            <w:r w:rsidRPr="009C4C4E">
              <w:rPr>
                <w:spacing w:val="-9"/>
                <w:sz w:val="20"/>
                <w:lang w:val="id-ID"/>
              </w:rPr>
              <w:t xml:space="preserve"> </w:t>
            </w:r>
            <w:r w:rsidRPr="009C4C4E">
              <w:rPr>
                <w:sz w:val="20"/>
                <w:lang w:val="id-ID"/>
              </w:rPr>
              <w:t>berbagai</w:t>
            </w:r>
            <w:r w:rsidRPr="009C4C4E">
              <w:rPr>
                <w:spacing w:val="-9"/>
                <w:sz w:val="20"/>
                <w:lang w:val="id-ID"/>
              </w:rPr>
              <w:t xml:space="preserve"> </w:t>
            </w:r>
            <w:r w:rsidRPr="009C4C4E">
              <w:rPr>
                <w:sz w:val="20"/>
                <w:lang w:val="id-ID"/>
              </w:rPr>
              <w:t>atribut yang memiliki operasi yang sama.</w:t>
            </w:r>
          </w:p>
        </w:tc>
      </w:tr>
    </w:tbl>
    <w:p w14:paraId="5246AD76" w14:textId="675F39F5" w:rsidR="00F737E3" w:rsidRDefault="00F737E3" w:rsidP="00F737E3">
      <w:pPr>
        <w:spacing w:line="360" w:lineRule="auto"/>
      </w:pPr>
      <w:bookmarkStart w:id="66" w:name="_Toc235220724"/>
      <w:r>
        <w:lastRenderedPageBreak/>
        <w:t>Tabel 2.</w:t>
      </w:r>
      <w:r>
        <w:fldChar w:fldCharType="begin"/>
      </w:r>
      <w:r>
        <w:instrText xml:space="preserve"> SEQ Tabel_2. \* ARABIC </w:instrText>
      </w:r>
      <w:r>
        <w:fldChar w:fldCharType="separate"/>
      </w:r>
      <w:r w:rsidR="00174E19">
        <w:rPr>
          <w:noProof/>
        </w:rPr>
        <w:t>6</w:t>
      </w:r>
      <w:r>
        <w:fldChar w:fldCharType="end"/>
      </w:r>
      <w:r>
        <w:t xml:space="preserve"> </w:t>
      </w:r>
      <w:r w:rsidRPr="00D61349">
        <w:t>Simbol-simbol Class Diagram</w:t>
      </w:r>
      <w:r>
        <w:rPr>
          <w:noProof/>
        </w:rPr>
        <w:t xml:space="preserve"> Lanjutan</w:t>
      </w:r>
      <w:bookmarkEnd w:id="66"/>
    </w:p>
    <w:tbl>
      <w:tblPr>
        <w:tblW w:w="794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45"/>
        <w:gridCol w:w="1984"/>
        <w:gridCol w:w="4113"/>
      </w:tblGrid>
      <w:tr w:rsidR="004A00E8" w:rsidRPr="009C4C4E" w14:paraId="4FE00DC5" w14:textId="77777777" w:rsidTr="004A00E8">
        <w:trPr>
          <w:trHeight w:val="289"/>
          <w:jc w:val="center"/>
        </w:trPr>
        <w:tc>
          <w:tcPr>
            <w:tcW w:w="1845" w:type="dxa"/>
            <w:shd w:val="clear" w:color="auto" w:fill="9CC2E5" w:themeFill="accent5" w:themeFillTint="99"/>
            <w:vAlign w:val="center"/>
          </w:tcPr>
          <w:p w14:paraId="45E09250" w14:textId="7DFC6E04" w:rsidR="004A00E8" w:rsidRPr="009C4C4E" w:rsidRDefault="004A00E8" w:rsidP="004A00E8">
            <w:pPr>
              <w:pStyle w:val="TableParagraph"/>
              <w:spacing w:before="10"/>
              <w:ind w:left="0"/>
              <w:jc w:val="center"/>
              <w:rPr>
                <w:i/>
                <w:sz w:val="16"/>
                <w:lang w:val="id-ID"/>
              </w:rPr>
            </w:pPr>
            <w:r w:rsidRPr="009C4C4E">
              <w:rPr>
                <w:b/>
                <w:spacing w:val="-2"/>
                <w:sz w:val="20"/>
                <w:lang w:val="id-ID"/>
              </w:rPr>
              <w:t>Simbol</w:t>
            </w:r>
          </w:p>
        </w:tc>
        <w:tc>
          <w:tcPr>
            <w:tcW w:w="1984" w:type="dxa"/>
            <w:shd w:val="clear" w:color="auto" w:fill="9CC2E5" w:themeFill="accent5" w:themeFillTint="99"/>
            <w:vAlign w:val="center"/>
          </w:tcPr>
          <w:p w14:paraId="5359F25C" w14:textId="5815914D" w:rsidR="004A00E8" w:rsidRPr="009C4C4E" w:rsidRDefault="004A00E8" w:rsidP="004A00E8">
            <w:pPr>
              <w:pStyle w:val="TableParagraph"/>
              <w:ind w:left="8" w:right="8"/>
              <w:jc w:val="center"/>
              <w:rPr>
                <w:i/>
                <w:sz w:val="20"/>
                <w:lang w:val="id-ID"/>
              </w:rPr>
            </w:pPr>
            <w:r w:rsidRPr="009C4C4E">
              <w:rPr>
                <w:b/>
                <w:spacing w:val="-4"/>
                <w:sz w:val="20"/>
                <w:lang w:val="id-ID"/>
              </w:rPr>
              <w:t>Nama</w:t>
            </w:r>
          </w:p>
        </w:tc>
        <w:tc>
          <w:tcPr>
            <w:tcW w:w="4113" w:type="dxa"/>
            <w:shd w:val="clear" w:color="auto" w:fill="9CC2E5" w:themeFill="accent5" w:themeFillTint="99"/>
            <w:vAlign w:val="center"/>
          </w:tcPr>
          <w:p w14:paraId="3CB39175" w14:textId="4E742EEF" w:rsidR="004A00E8" w:rsidRPr="009C4C4E" w:rsidRDefault="004A00E8" w:rsidP="004A00E8">
            <w:pPr>
              <w:pStyle w:val="TableParagraph"/>
              <w:spacing w:before="4" w:line="259" w:lineRule="auto"/>
              <w:ind w:left="107"/>
              <w:rPr>
                <w:sz w:val="20"/>
                <w:lang w:val="id-ID"/>
              </w:rPr>
            </w:pPr>
            <w:r w:rsidRPr="009C4C4E">
              <w:rPr>
                <w:b/>
                <w:spacing w:val="-2"/>
                <w:sz w:val="20"/>
                <w:lang w:val="id-ID"/>
              </w:rPr>
              <w:t>Keterangan</w:t>
            </w:r>
          </w:p>
        </w:tc>
      </w:tr>
      <w:tr w:rsidR="004A00E8" w:rsidRPr="009C4C4E" w14:paraId="0A777F51" w14:textId="77777777" w:rsidTr="004A00E8">
        <w:trPr>
          <w:trHeight w:val="817"/>
          <w:jc w:val="center"/>
        </w:trPr>
        <w:tc>
          <w:tcPr>
            <w:tcW w:w="1845" w:type="dxa"/>
            <w:vAlign w:val="center"/>
          </w:tcPr>
          <w:p w14:paraId="36DED5B2" w14:textId="77777777" w:rsidR="004A00E8" w:rsidRPr="009C4C4E" w:rsidRDefault="004A00E8" w:rsidP="004A00E8">
            <w:pPr>
              <w:pStyle w:val="TableParagraph"/>
              <w:spacing w:before="10"/>
              <w:ind w:left="0"/>
              <w:jc w:val="center"/>
              <w:rPr>
                <w:i/>
                <w:sz w:val="16"/>
                <w:lang w:val="id-ID"/>
              </w:rPr>
            </w:pPr>
          </w:p>
          <w:p w14:paraId="1DB8CC3B" w14:textId="77777777" w:rsidR="004A00E8" w:rsidRPr="009C4C4E" w:rsidRDefault="004A00E8" w:rsidP="004A00E8">
            <w:pPr>
              <w:pStyle w:val="TableParagraph"/>
              <w:spacing w:line="120" w:lineRule="exact"/>
              <w:ind w:left="0"/>
              <w:jc w:val="center"/>
              <w:rPr>
                <w:position w:val="-1"/>
                <w:sz w:val="12"/>
                <w:lang w:val="id-ID"/>
              </w:rPr>
            </w:pPr>
            <w:r w:rsidRPr="009C4C4E">
              <w:rPr>
                <w:noProof/>
                <w:position w:val="-1"/>
                <w:sz w:val="12"/>
                <w:lang w:val="id-ID"/>
              </w:rPr>
              <mc:AlternateContent>
                <mc:Choice Requires="wpg">
                  <w:drawing>
                    <wp:inline distT="0" distB="0" distL="0" distR="0" wp14:anchorId="0318BDB2" wp14:editId="67320790">
                      <wp:extent cx="465455" cy="76200"/>
                      <wp:effectExtent l="0" t="0" r="0" b="0"/>
                      <wp:docPr id="155" name="Group 1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5455" cy="76200"/>
                                <a:chOff x="0" y="0"/>
                                <a:chExt cx="465455" cy="76200"/>
                              </a:xfrm>
                            </wpg:grpSpPr>
                            <wps:wsp>
                              <wps:cNvPr id="156" name="Graphic 156"/>
                              <wps:cNvSpPr/>
                              <wps:spPr>
                                <a:xfrm>
                                  <a:off x="0" y="0"/>
                                  <a:ext cx="465455" cy="76200"/>
                                </a:xfrm>
                                <a:custGeom>
                                  <a:avLst/>
                                  <a:gdLst/>
                                  <a:ahLst/>
                                  <a:cxnLst/>
                                  <a:rect l="l" t="t" r="r" b="b"/>
                                  <a:pathLst>
                                    <a:path w="465455" h="76200">
                                      <a:moveTo>
                                        <a:pt x="465455" y="38100"/>
                                      </a:moveTo>
                                      <a:lnTo>
                                        <a:pt x="452755" y="31750"/>
                                      </a:lnTo>
                                      <a:lnTo>
                                        <a:pt x="389255" y="0"/>
                                      </a:lnTo>
                                      <a:lnTo>
                                        <a:pt x="389255" y="31750"/>
                                      </a:lnTo>
                                      <a:lnTo>
                                        <a:pt x="0" y="31750"/>
                                      </a:lnTo>
                                      <a:lnTo>
                                        <a:pt x="0" y="44450"/>
                                      </a:lnTo>
                                      <a:lnTo>
                                        <a:pt x="389255" y="44450"/>
                                      </a:lnTo>
                                      <a:lnTo>
                                        <a:pt x="389255" y="76200"/>
                                      </a:lnTo>
                                      <a:lnTo>
                                        <a:pt x="452755" y="44450"/>
                                      </a:lnTo>
                                      <a:lnTo>
                                        <a:pt x="465455" y="3810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148EA9D6" id="Group 155" o:spid="_x0000_s1026" style="width:36.65pt;height:6pt;mso-position-horizontal-relative:char;mso-position-vertical-relative:line" coordsize="465455,76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">
                      <v:shape id="Graphic 156" o:spid="_x0000_s1027" style="position:absolute;width:465455;height:76200;visibility:visible;mso-wrap-style:square;v-text-anchor:top" coordsize="465455,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" path="m465455,38100l452755,31750,389255,r,31750l,31750,,44450r389255,l389255,76200,452755,44450r12700,-6350xe" fillcolor="black" stroked="f">
                        <v:path arrowok="t"/>
                      </v:shape>
                      <w10:anchorlock/>
                    </v:group>
                  </w:pict>
                </mc:Fallback>
              </mc:AlternateContent>
            </w:r>
          </w:p>
        </w:tc>
        <w:tc>
          <w:tcPr>
            <w:tcW w:w="1984" w:type="dxa"/>
            <w:vAlign w:val="center"/>
          </w:tcPr>
          <w:p w14:paraId="557FC09C" w14:textId="77777777" w:rsidR="004A00E8" w:rsidRPr="009C4C4E" w:rsidRDefault="004A00E8" w:rsidP="004A00E8">
            <w:pPr>
              <w:pStyle w:val="TableParagraph"/>
              <w:spacing w:before="208"/>
              <w:ind w:left="8" w:right="8"/>
              <w:jc w:val="center"/>
              <w:rPr>
                <w:i/>
                <w:sz w:val="20"/>
                <w:lang w:val="id-ID"/>
              </w:rPr>
            </w:pPr>
            <w:r w:rsidRPr="009C4C4E">
              <w:rPr>
                <w:i/>
                <w:sz w:val="20"/>
                <w:lang w:val="id-ID"/>
              </w:rPr>
              <w:t>Directed</w:t>
            </w:r>
            <w:r w:rsidRPr="009C4C4E">
              <w:rPr>
                <w:i/>
                <w:spacing w:val="-5"/>
                <w:sz w:val="20"/>
                <w:lang w:val="id-ID"/>
              </w:rPr>
              <w:t xml:space="preserve"> </w:t>
            </w:r>
            <w:r w:rsidRPr="009C4C4E">
              <w:rPr>
                <w:i/>
                <w:spacing w:val="-2"/>
                <w:sz w:val="20"/>
                <w:lang w:val="id-ID"/>
              </w:rPr>
              <w:t>Association</w:t>
            </w:r>
          </w:p>
        </w:tc>
        <w:tc>
          <w:tcPr>
            <w:tcW w:w="4113" w:type="dxa"/>
            <w:vAlign w:val="center"/>
          </w:tcPr>
          <w:p w14:paraId="210CFDF6" w14:textId="77777777" w:rsidR="004A00E8" w:rsidRPr="009C4C4E" w:rsidRDefault="004A00E8" w:rsidP="004A00E8">
            <w:pPr>
              <w:pStyle w:val="TableParagraph"/>
              <w:spacing w:before="4" w:line="259" w:lineRule="auto"/>
              <w:ind w:left="107"/>
              <w:rPr>
                <w:sz w:val="20"/>
                <w:lang w:val="id-ID"/>
              </w:rPr>
            </w:pPr>
            <w:r w:rsidRPr="009C4C4E">
              <w:rPr>
                <w:sz w:val="20"/>
                <w:lang w:val="id-ID"/>
              </w:rPr>
              <w:t>Relasi</w:t>
            </w:r>
            <w:r w:rsidRPr="009C4C4E">
              <w:rPr>
                <w:spacing w:val="-5"/>
                <w:sz w:val="20"/>
                <w:lang w:val="id-ID"/>
              </w:rPr>
              <w:t xml:space="preserve"> </w:t>
            </w:r>
            <w:r w:rsidRPr="009C4C4E">
              <w:rPr>
                <w:sz w:val="20"/>
                <w:lang w:val="id-ID"/>
              </w:rPr>
              <w:t>antar</w:t>
            </w:r>
            <w:r w:rsidRPr="009C4C4E">
              <w:rPr>
                <w:spacing w:val="-5"/>
                <w:sz w:val="20"/>
                <w:lang w:val="id-ID"/>
              </w:rPr>
              <w:t xml:space="preserve"> </w:t>
            </w:r>
            <w:r w:rsidRPr="009C4C4E">
              <w:rPr>
                <w:sz w:val="20"/>
                <w:lang w:val="id-ID"/>
              </w:rPr>
              <w:t>kelas</w:t>
            </w:r>
            <w:r w:rsidRPr="009C4C4E">
              <w:rPr>
                <w:spacing w:val="-8"/>
                <w:sz w:val="20"/>
                <w:lang w:val="id-ID"/>
              </w:rPr>
              <w:t xml:space="preserve"> </w:t>
            </w:r>
            <w:r w:rsidRPr="009C4C4E">
              <w:rPr>
                <w:sz w:val="20"/>
                <w:lang w:val="id-ID"/>
              </w:rPr>
              <w:t>dengan</w:t>
            </w:r>
            <w:r w:rsidRPr="009C4C4E">
              <w:rPr>
                <w:spacing w:val="-6"/>
                <w:sz w:val="20"/>
                <w:lang w:val="id-ID"/>
              </w:rPr>
              <w:t xml:space="preserve"> </w:t>
            </w:r>
            <w:r w:rsidRPr="009C4C4E">
              <w:rPr>
                <w:sz w:val="20"/>
                <w:lang w:val="id-ID"/>
              </w:rPr>
              <w:t>makna</w:t>
            </w:r>
            <w:r w:rsidRPr="009C4C4E">
              <w:rPr>
                <w:spacing w:val="-7"/>
                <w:sz w:val="20"/>
                <w:lang w:val="id-ID"/>
              </w:rPr>
              <w:t xml:space="preserve"> </w:t>
            </w:r>
            <w:r w:rsidRPr="009C4C4E">
              <w:rPr>
                <w:sz w:val="20"/>
                <w:lang w:val="id-ID"/>
              </w:rPr>
              <w:t>kelas</w:t>
            </w:r>
            <w:r w:rsidRPr="009C4C4E">
              <w:rPr>
                <w:spacing w:val="-8"/>
                <w:sz w:val="20"/>
                <w:lang w:val="id-ID"/>
              </w:rPr>
              <w:t xml:space="preserve"> </w:t>
            </w:r>
            <w:r w:rsidRPr="009C4C4E">
              <w:rPr>
                <w:sz w:val="20"/>
                <w:lang w:val="id-ID"/>
              </w:rPr>
              <w:t>yang</w:t>
            </w:r>
            <w:r w:rsidRPr="009C4C4E">
              <w:rPr>
                <w:spacing w:val="-6"/>
                <w:sz w:val="20"/>
                <w:lang w:val="id-ID"/>
              </w:rPr>
              <w:t xml:space="preserve"> </w:t>
            </w:r>
            <w:r w:rsidRPr="009C4C4E">
              <w:rPr>
                <w:sz w:val="20"/>
                <w:lang w:val="id-ID"/>
              </w:rPr>
              <w:t>satu digunakan oleh kelas lain.</w:t>
            </w:r>
          </w:p>
        </w:tc>
      </w:tr>
      <w:tr w:rsidR="004A00E8" w:rsidRPr="009C4C4E" w14:paraId="196B7625" w14:textId="77777777" w:rsidTr="004A00E8">
        <w:trPr>
          <w:trHeight w:val="814"/>
          <w:jc w:val="center"/>
        </w:trPr>
        <w:tc>
          <w:tcPr>
            <w:tcW w:w="1845" w:type="dxa"/>
            <w:vAlign w:val="center"/>
          </w:tcPr>
          <w:p w14:paraId="255BFBB4" w14:textId="77777777" w:rsidR="004A00E8" w:rsidRPr="009C4C4E" w:rsidRDefault="004A00E8" w:rsidP="004A00E8">
            <w:pPr>
              <w:pStyle w:val="TableParagraph"/>
              <w:spacing w:before="10" w:after="1"/>
              <w:ind w:left="0"/>
              <w:jc w:val="center"/>
              <w:rPr>
                <w:i/>
                <w:sz w:val="9"/>
                <w:lang w:val="id-ID"/>
              </w:rPr>
            </w:pPr>
          </w:p>
          <w:p w14:paraId="54D3E17C" w14:textId="77777777" w:rsidR="004A00E8" w:rsidRPr="009C4C4E" w:rsidRDefault="004A00E8" w:rsidP="004A00E8">
            <w:pPr>
              <w:pStyle w:val="TableParagraph"/>
              <w:spacing w:line="231" w:lineRule="exact"/>
              <w:ind w:left="0"/>
              <w:jc w:val="center"/>
              <w:rPr>
                <w:position w:val="-4"/>
                <w:sz w:val="20"/>
                <w:lang w:val="id-ID"/>
              </w:rPr>
            </w:pPr>
            <w:r w:rsidRPr="009C4C4E">
              <w:rPr>
                <w:noProof/>
                <w:position w:val="-4"/>
                <w:sz w:val="20"/>
                <w:lang w:val="id-ID"/>
              </w:rPr>
              <w:drawing>
                <wp:inline distT="0" distB="0" distL="0" distR="0" wp14:anchorId="05591E79" wp14:editId="46F2B570">
                  <wp:extent cx="555126" cy="146684"/>
                  <wp:effectExtent l="0" t="0" r="0" b="0"/>
                  <wp:docPr id="157" name="Image 1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7" name="Image 157"/>
                          <pic:cNvPicPr/>
                        </pic:nvPicPr>
                        <pic:blipFill>
                          <a:blip r:embed="rId38" cstate="print"/>
                          <a:stretch>
                            <a:fillRect/>
                          </a:stretch>
                        </pic:blipFill>
                        <pic:spPr>
                          <a:xfrm>
                            <a:off x="0" y="0"/>
                            <a:ext cx="555126" cy="146684"/>
                          </a:xfrm>
                          <a:prstGeom prst="rect">
                            <a:avLst/>
                          </a:prstGeom>
                        </pic:spPr>
                      </pic:pic>
                    </a:graphicData>
                  </a:graphic>
                </wp:inline>
              </w:drawing>
            </w:r>
          </w:p>
        </w:tc>
        <w:tc>
          <w:tcPr>
            <w:tcW w:w="1984" w:type="dxa"/>
            <w:vAlign w:val="center"/>
          </w:tcPr>
          <w:p w14:paraId="5F7E3B9F" w14:textId="77777777" w:rsidR="004A00E8" w:rsidRPr="009C4C4E" w:rsidRDefault="004A00E8" w:rsidP="004A00E8">
            <w:pPr>
              <w:pStyle w:val="TableParagraph"/>
              <w:spacing w:before="204"/>
              <w:ind w:left="8" w:right="1"/>
              <w:jc w:val="center"/>
              <w:rPr>
                <w:i/>
                <w:sz w:val="20"/>
                <w:lang w:val="id-ID"/>
              </w:rPr>
            </w:pPr>
            <w:r w:rsidRPr="009C4C4E">
              <w:rPr>
                <w:i/>
                <w:spacing w:val="-2"/>
                <w:sz w:val="20"/>
                <w:lang w:val="id-ID"/>
              </w:rPr>
              <w:t>Aggregation</w:t>
            </w:r>
          </w:p>
        </w:tc>
        <w:tc>
          <w:tcPr>
            <w:tcW w:w="4113" w:type="dxa"/>
            <w:vAlign w:val="center"/>
          </w:tcPr>
          <w:p w14:paraId="08C219FB" w14:textId="77777777" w:rsidR="004A00E8" w:rsidRPr="009C4C4E" w:rsidRDefault="004A00E8" w:rsidP="004A00E8">
            <w:pPr>
              <w:pStyle w:val="TableParagraph"/>
              <w:spacing w:line="259" w:lineRule="auto"/>
              <w:ind w:left="107" w:right="144"/>
              <w:rPr>
                <w:sz w:val="20"/>
                <w:lang w:val="id-ID"/>
              </w:rPr>
            </w:pPr>
            <w:r w:rsidRPr="009C4C4E">
              <w:rPr>
                <w:sz w:val="20"/>
                <w:lang w:val="id-ID"/>
              </w:rPr>
              <w:t>Mengindikasikan</w:t>
            </w:r>
            <w:r w:rsidRPr="009C4C4E">
              <w:rPr>
                <w:spacing w:val="-13"/>
                <w:sz w:val="20"/>
                <w:lang w:val="id-ID"/>
              </w:rPr>
              <w:t xml:space="preserve"> </w:t>
            </w:r>
            <w:r w:rsidRPr="009C4C4E">
              <w:rPr>
                <w:sz w:val="20"/>
                <w:lang w:val="id-ID"/>
              </w:rPr>
              <w:t>keseluruhan</w:t>
            </w:r>
            <w:r w:rsidRPr="009C4C4E">
              <w:rPr>
                <w:spacing w:val="-12"/>
                <w:sz w:val="20"/>
                <w:lang w:val="id-ID"/>
              </w:rPr>
              <w:t xml:space="preserve"> </w:t>
            </w:r>
            <w:r w:rsidRPr="009C4C4E">
              <w:rPr>
                <w:sz w:val="20"/>
                <w:lang w:val="id-ID"/>
              </w:rPr>
              <w:t xml:space="preserve">bagian </w:t>
            </w:r>
            <w:r w:rsidRPr="009C4C4E">
              <w:rPr>
                <w:i/>
                <w:sz w:val="20"/>
                <w:lang w:val="id-ID"/>
              </w:rPr>
              <w:t xml:space="preserve">relationship </w:t>
            </w:r>
            <w:r w:rsidRPr="009C4C4E">
              <w:rPr>
                <w:sz w:val="20"/>
                <w:lang w:val="id-ID"/>
              </w:rPr>
              <w:t>disebut sebagai relasi.</w:t>
            </w:r>
          </w:p>
        </w:tc>
      </w:tr>
      <w:tr w:rsidR="004A00E8" w:rsidRPr="009C4C4E" w14:paraId="2C8B67BB" w14:textId="77777777" w:rsidTr="004A00E8">
        <w:trPr>
          <w:trHeight w:val="1225"/>
          <w:jc w:val="center"/>
        </w:trPr>
        <w:tc>
          <w:tcPr>
            <w:tcW w:w="1845" w:type="dxa"/>
            <w:vAlign w:val="center"/>
          </w:tcPr>
          <w:p w14:paraId="4AA0399D" w14:textId="77777777" w:rsidR="004A00E8" w:rsidRPr="009C4C4E" w:rsidRDefault="004A00E8" w:rsidP="004A00E8">
            <w:pPr>
              <w:pStyle w:val="TableParagraph"/>
              <w:spacing w:before="194"/>
              <w:ind w:left="0"/>
              <w:jc w:val="center"/>
              <w:rPr>
                <w:i/>
                <w:sz w:val="20"/>
                <w:lang w:val="id-ID"/>
              </w:rPr>
            </w:pPr>
          </w:p>
          <w:p w14:paraId="7FCF2382" w14:textId="77777777" w:rsidR="004A00E8" w:rsidRPr="009C4C4E" w:rsidRDefault="004A00E8" w:rsidP="004A00E8">
            <w:pPr>
              <w:pStyle w:val="TableParagraph"/>
              <w:spacing w:line="140" w:lineRule="exact"/>
              <w:ind w:left="0"/>
              <w:jc w:val="center"/>
              <w:rPr>
                <w:position w:val="-2"/>
                <w:sz w:val="14"/>
                <w:lang w:val="id-ID"/>
              </w:rPr>
            </w:pPr>
            <w:r w:rsidRPr="009C4C4E">
              <w:rPr>
                <w:noProof/>
                <w:position w:val="-2"/>
                <w:sz w:val="14"/>
                <w:lang w:val="id-ID"/>
              </w:rPr>
              <w:drawing>
                <wp:inline distT="0" distB="0" distL="0" distR="0" wp14:anchorId="68276D57" wp14:editId="4B9A92C6">
                  <wp:extent cx="484741" cy="89344"/>
                  <wp:effectExtent l="0" t="0" r="0" b="0"/>
                  <wp:docPr id="158" name="Image 1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8" name="Image 158"/>
                          <pic:cNvPicPr/>
                        </pic:nvPicPr>
                        <pic:blipFill>
                          <a:blip r:embed="rId39" cstate="print"/>
                          <a:stretch>
                            <a:fillRect/>
                          </a:stretch>
                        </pic:blipFill>
                        <pic:spPr>
                          <a:xfrm>
                            <a:off x="0" y="0"/>
                            <a:ext cx="484741" cy="89344"/>
                          </a:xfrm>
                          <a:prstGeom prst="rect">
                            <a:avLst/>
                          </a:prstGeom>
                        </pic:spPr>
                      </pic:pic>
                    </a:graphicData>
                  </a:graphic>
                </wp:inline>
              </w:drawing>
            </w:r>
          </w:p>
        </w:tc>
        <w:tc>
          <w:tcPr>
            <w:tcW w:w="1984" w:type="dxa"/>
            <w:vAlign w:val="center"/>
          </w:tcPr>
          <w:p w14:paraId="48922C82" w14:textId="77777777" w:rsidR="004A00E8" w:rsidRPr="009C4C4E" w:rsidRDefault="004A00E8" w:rsidP="004A00E8">
            <w:pPr>
              <w:pStyle w:val="TableParagraph"/>
              <w:spacing w:before="182"/>
              <w:ind w:left="0"/>
              <w:jc w:val="center"/>
              <w:rPr>
                <w:i/>
                <w:sz w:val="20"/>
                <w:lang w:val="id-ID"/>
              </w:rPr>
            </w:pPr>
          </w:p>
          <w:p w14:paraId="2AC261DA" w14:textId="77777777" w:rsidR="004A00E8" w:rsidRPr="009C4C4E" w:rsidRDefault="004A00E8" w:rsidP="004A00E8">
            <w:pPr>
              <w:pStyle w:val="TableParagraph"/>
              <w:ind w:left="8" w:right="7"/>
              <w:jc w:val="center"/>
              <w:rPr>
                <w:i/>
                <w:sz w:val="20"/>
                <w:lang w:val="id-ID"/>
              </w:rPr>
            </w:pPr>
            <w:r w:rsidRPr="009C4C4E">
              <w:rPr>
                <w:i/>
                <w:spacing w:val="-2"/>
                <w:sz w:val="20"/>
                <w:lang w:val="id-ID"/>
              </w:rPr>
              <w:t>Dependency</w:t>
            </w:r>
          </w:p>
        </w:tc>
        <w:tc>
          <w:tcPr>
            <w:tcW w:w="4113" w:type="dxa"/>
            <w:vAlign w:val="center"/>
          </w:tcPr>
          <w:p w14:paraId="7E30ADE0" w14:textId="77777777" w:rsidR="004A00E8" w:rsidRPr="009C4C4E" w:rsidRDefault="004A00E8" w:rsidP="004A00E8">
            <w:pPr>
              <w:pStyle w:val="TableParagraph"/>
              <w:spacing w:before="4" w:line="259" w:lineRule="auto"/>
              <w:ind w:left="107" w:right="144"/>
              <w:rPr>
                <w:sz w:val="20"/>
                <w:lang w:val="id-ID"/>
              </w:rPr>
            </w:pPr>
            <w:r w:rsidRPr="009C4C4E">
              <w:rPr>
                <w:sz w:val="20"/>
                <w:lang w:val="id-ID"/>
              </w:rPr>
              <w:t>Menunjukkan</w:t>
            </w:r>
            <w:r w:rsidRPr="009C4C4E">
              <w:rPr>
                <w:spacing w:val="-9"/>
                <w:sz w:val="20"/>
                <w:lang w:val="id-ID"/>
              </w:rPr>
              <w:t xml:space="preserve"> </w:t>
            </w:r>
            <w:r w:rsidRPr="009C4C4E">
              <w:rPr>
                <w:sz w:val="20"/>
                <w:lang w:val="id-ID"/>
              </w:rPr>
              <w:t>operasi</w:t>
            </w:r>
            <w:r w:rsidRPr="009C4C4E">
              <w:rPr>
                <w:spacing w:val="-8"/>
                <w:sz w:val="20"/>
                <w:lang w:val="id-ID"/>
              </w:rPr>
              <w:t xml:space="preserve"> </w:t>
            </w:r>
            <w:r w:rsidRPr="009C4C4E">
              <w:rPr>
                <w:sz w:val="20"/>
                <w:lang w:val="id-ID"/>
              </w:rPr>
              <w:t>pada</w:t>
            </w:r>
            <w:r w:rsidRPr="009C4C4E">
              <w:rPr>
                <w:spacing w:val="-9"/>
                <w:sz w:val="20"/>
                <w:lang w:val="id-ID"/>
              </w:rPr>
              <w:t xml:space="preserve"> </w:t>
            </w:r>
            <w:r w:rsidRPr="009C4C4E">
              <w:rPr>
                <w:sz w:val="20"/>
                <w:lang w:val="id-ID"/>
              </w:rPr>
              <w:t>suatu</w:t>
            </w:r>
            <w:r w:rsidRPr="009C4C4E">
              <w:rPr>
                <w:spacing w:val="-6"/>
                <w:sz w:val="20"/>
                <w:lang w:val="id-ID"/>
              </w:rPr>
              <w:t xml:space="preserve"> </w:t>
            </w:r>
            <w:r w:rsidRPr="009C4C4E">
              <w:rPr>
                <w:i/>
                <w:sz w:val="20"/>
                <w:lang w:val="id-ID"/>
              </w:rPr>
              <w:t>class</w:t>
            </w:r>
            <w:r w:rsidRPr="009C4C4E">
              <w:rPr>
                <w:i/>
                <w:spacing w:val="-10"/>
                <w:sz w:val="20"/>
                <w:lang w:val="id-ID"/>
              </w:rPr>
              <w:t xml:space="preserve"> </w:t>
            </w:r>
            <w:r w:rsidRPr="009C4C4E">
              <w:rPr>
                <w:sz w:val="20"/>
                <w:lang w:val="id-ID"/>
              </w:rPr>
              <w:t xml:space="preserve">yang menggunakan </w:t>
            </w:r>
            <w:r w:rsidRPr="009C4C4E">
              <w:rPr>
                <w:i/>
                <w:sz w:val="20"/>
                <w:lang w:val="id-ID"/>
              </w:rPr>
              <w:t xml:space="preserve">class </w:t>
            </w:r>
            <w:r w:rsidRPr="009C4C4E">
              <w:rPr>
                <w:sz w:val="20"/>
                <w:lang w:val="id-ID"/>
              </w:rPr>
              <w:t>yang lain.</w:t>
            </w:r>
          </w:p>
        </w:tc>
      </w:tr>
      <w:tr w:rsidR="004A00E8" w:rsidRPr="009C4C4E" w14:paraId="5C04AC9F" w14:textId="77777777" w:rsidTr="004A00E8">
        <w:trPr>
          <w:trHeight w:val="1222"/>
          <w:jc w:val="center"/>
        </w:trPr>
        <w:tc>
          <w:tcPr>
            <w:tcW w:w="1845" w:type="dxa"/>
            <w:vAlign w:val="center"/>
          </w:tcPr>
          <w:p w14:paraId="7B17466C" w14:textId="77777777" w:rsidR="004A00E8" w:rsidRPr="009C4C4E" w:rsidRDefault="004A00E8" w:rsidP="004A00E8">
            <w:pPr>
              <w:pStyle w:val="TableParagraph"/>
              <w:ind w:left="0"/>
              <w:jc w:val="center"/>
              <w:rPr>
                <w:i/>
                <w:sz w:val="20"/>
                <w:lang w:val="id-ID"/>
              </w:rPr>
            </w:pPr>
          </w:p>
          <w:p w14:paraId="46F5A71A" w14:textId="77777777" w:rsidR="004A00E8" w:rsidRPr="009C4C4E" w:rsidRDefault="004A00E8" w:rsidP="004A00E8">
            <w:pPr>
              <w:pStyle w:val="TableParagraph"/>
              <w:spacing w:before="17"/>
              <w:ind w:left="0"/>
              <w:jc w:val="center"/>
              <w:rPr>
                <w:i/>
                <w:sz w:val="20"/>
                <w:lang w:val="id-ID"/>
              </w:rPr>
            </w:pPr>
          </w:p>
          <w:p w14:paraId="591872AD" w14:textId="77777777" w:rsidR="004A00E8" w:rsidRPr="009C4C4E" w:rsidRDefault="004A00E8" w:rsidP="004A00E8">
            <w:pPr>
              <w:pStyle w:val="TableParagraph"/>
              <w:spacing w:line="90" w:lineRule="exact"/>
              <w:ind w:left="0"/>
              <w:jc w:val="center"/>
              <w:rPr>
                <w:position w:val="-1"/>
                <w:sz w:val="9"/>
                <w:lang w:val="id-ID"/>
              </w:rPr>
            </w:pPr>
            <w:r w:rsidRPr="009C4C4E">
              <w:rPr>
                <w:noProof/>
                <w:position w:val="-1"/>
                <w:sz w:val="9"/>
                <w:lang w:val="id-ID"/>
              </w:rPr>
              <w:drawing>
                <wp:inline distT="0" distB="0" distL="0" distR="0" wp14:anchorId="03FD8C8D" wp14:editId="3105AFCD">
                  <wp:extent cx="527406" cy="57340"/>
                  <wp:effectExtent l="0" t="0" r="0" b="0"/>
                  <wp:docPr id="159" name="Image 1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9" name="Image 159"/>
                          <pic:cNvPicPr/>
                        </pic:nvPicPr>
                        <pic:blipFill>
                          <a:blip r:embed="rId40" cstate="print"/>
                          <a:stretch>
                            <a:fillRect/>
                          </a:stretch>
                        </pic:blipFill>
                        <pic:spPr>
                          <a:xfrm>
                            <a:off x="0" y="0"/>
                            <a:ext cx="527406" cy="57340"/>
                          </a:xfrm>
                          <a:prstGeom prst="rect">
                            <a:avLst/>
                          </a:prstGeom>
                        </pic:spPr>
                      </pic:pic>
                    </a:graphicData>
                  </a:graphic>
                </wp:inline>
              </w:drawing>
            </w:r>
          </w:p>
        </w:tc>
        <w:tc>
          <w:tcPr>
            <w:tcW w:w="1984" w:type="dxa"/>
            <w:vAlign w:val="center"/>
          </w:tcPr>
          <w:p w14:paraId="19F435B6" w14:textId="77777777" w:rsidR="004A00E8" w:rsidRPr="009C4C4E" w:rsidRDefault="004A00E8" w:rsidP="004A00E8">
            <w:pPr>
              <w:pStyle w:val="TableParagraph"/>
              <w:spacing w:before="178"/>
              <w:ind w:left="0"/>
              <w:jc w:val="center"/>
              <w:rPr>
                <w:i/>
                <w:sz w:val="20"/>
                <w:lang w:val="id-ID"/>
              </w:rPr>
            </w:pPr>
          </w:p>
          <w:p w14:paraId="48BD38F2" w14:textId="77777777" w:rsidR="004A00E8" w:rsidRPr="009C4C4E" w:rsidRDefault="004A00E8" w:rsidP="004A00E8">
            <w:pPr>
              <w:pStyle w:val="TableParagraph"/>
              <w:ind w:left="8" w:right="5"/>
              <w:jc w:val="center"/>
              <w:rPr>
                <w:i/>
                <w:sz w:val="20"/>
                <w:lang w:val="id-ID"/>
              </w:rPr>
            </w:pPr>
            <w:r w:rsidRPr="009C4C4E">
              <w:rPr>
                <w:i/>
                <w:spacing w:val="-2"/>
                <w:sz w:val="20"/>
                <w:lang w:val="id-ID"/>
              </w:rPr>
              <w:t>Composition</w:t>
            </w:r>
          </w:p>
        </w:tc>
        <w:tc>
          <w:tcPr>
            <w:tcW w:w="4113" w:type="dxa"/>
            <w:vAlign w:val="center"/>
          </w:tcPr>
          <w:p w14:paraId="1E3E6DBD" w14:textId="77777777" w:rsidR="004A00E8" w:rsidRPr="009C4C4E" w:rsidRDefault="004A00E8" w:rsidP="004A00E8">
            <w:pPr>
              <w:pStyle w:val="TableParagraph"/>
              <w:spacing w:line="259" w:lineRule="auto"/>
              <w:ind w:left="107" w:right="144"/>
              <w:rPr>
                <w:sz w:val="20"/>
                <w:lang w:val="id-ID"/>
              </w:rPr>
            </w:pPr>
            <w:r w:rsidRPr="009C4C4E">
              <w:rPr>
                <w:sz w:val="20"/>
                <w:lang w:val="id-ID"/>
              </w:rPr>
              <w:t>Relasi</w:t>
            </w:r>
            <w:r w:rsidRPr="009C4C4E">
              <w:rPr>
                <w:spacing w:val="-8"/>
                <w:sz w:val="20"/>
                <w:lang w:val="id-ID"/>
              </w:rPr>
              <w:t xml:space="preserve"> </w:t>
            </w:r>
            <w:r w:rsidRPr="009C4C4E">
              <w:rPr>
                <w:i/>
                <w:sz w:val="20"/>
                <w:lang w:val="id-ID"/>
              </w:rPr>
              <w:t>Composition</w:t>
            </w:r>
            <w:r w:rsidRPr="009C4C4E">
              <w:rPr>
                <w:i/>
                <w:spacing w:val="-7"/>
                <w:sz w:val="20"/>
                <w:lang w:val="id-ID"/>
              </w:rPr>
              <w:t xml:space="preserve"> </w:t>
            </w:r>
            <w:r w:rsidRPr="009C4C4E">
              <w:rPr>
                <w:sz w:val="20"/>
                <w:lang w:val="id-ID"/>
              </w:rPr>
              <w:t>terhadap</w:t>
            </w:r>
            <w:r w:rsidRPr="009C4C4E">
              <w:rPr>
                <w:spacing w:val="-8"/>
                <w:sz w:val="20"/>
                <w:lang w:val="id-ID"/>
              </w:rPr>
              <w:t xml:space="preserve"> </w:t>
            </w:r>
            <w:r w:rsidRPr="009C4C4E">
              <w:rPr>
                <w:i/>
                <w:sz w:val="20"/>
                <w:lang w:val="id-ID"/>
              </w:rPr>
              <w:t>class</w:t>
            </w:r>
            <w:r w:rsidRPr="009C4C4E">
              <w:rPr>
                <w:i/>
                <w:spacing w:val="-9"/>
                <w:sz w:val="20"/>
                <w:lang w:val="id-ID"/>
              </w:rPr>
              <w:t xml:space="preserve"> </w:t>
            </w:r>
            <w:r w:rsidRPr="009C4C4E">
              <w:rPr>
                <w:sz w:val="20"/>
                <w:lang w:val="id-ID"/>
              </w:rPr>
              <w:t>tempat</w:t>
            </w:r>
            <w:r w:rsidRPr="009C4C4E">
              <w:rPr>
                <w:spacing w:val="-8"/>
                <w:sz w:val="20"/>
                <w:lang w:val="id-ID"/>
              </w:rPr>
              <w:t xml:space="preserve"> </w:t>
            </w:r>
            <w:r w:rsidRPr="009C4C4E">
              <w:rPr>
                <w:sz w:val="20"/>
                <w:lang w:val="id-ID"/>
              </w:rPr>
              <w:t xml:space="preserve">dia </w:t>
            </w:r>
            <w:r w:rsidRPr="009C4C4E">
              <w:rPr>
                <w:spacing w:val="-2"/>
                <w:sz w:val="20"/>
                <w:lang w:val="id-ID"/>
              </w:rPr>
              <w:t>bergantung.</w:t>
            </w:r>
          </w:p>
        </w:tc>
      </w:tr>
    </w:tbl>
    <w:p w14:paraId="39499EA4" w14:textId="1CB60D39" w:rsidR="00BD7810" w:rsidRPr="009C4C4E" w:rsidRDefault="00BD7810" w:rsidP="009652B3">
      <w:pPr>
        <w:spacing w:before="7" w:after="240"/>
        <w:ind w:left="4536"/>
        <w:jc w:val="right"/>
        <w:rPr>
          <w:spacing w:val="-4"/>
          <w:sz w:val="20"/>
        </w:rPr>
      </w:pPr>
      <w:r w:rsidRPr="009C4C4E">
        <w:rPr>
          <w:sz w:val="20"/>
        </w:rPr>
        <w:t>Sumber</w:t>
      </w:r>
      <w:r w:rsidRPr="009C4C4E">
        <w:rPr>
          <w:spacing w:val="-1"/>
          <w:sz w:val="20"/>
        </w:rPr>
        <w:t xml:space="preserve"> </w:t>
      </w:r>
      <w:r w:rsidRPr="009C4C4E">
        <w:rPr>
          <w:sz w:val="20"/>
        </w:rPr>
        <w:t>:</w:t>
      </w:r>
      <w:r w:rsidRPr="009C4C4E">
        <w:rPr>
          <w:spacing w:val="-3"/>
          <w:sz w:val="20"/>
        </w:rPr>
        <w:t xml:space="preserve"> </w:t>
      </w:r>
      <w:sdt>
        <w:sdtPr>
          <w:rPr>
            <w:color w:val="000000"/>
            <w:spacing w:val="-3"/>
            <w:sz w:val="20"/>
          </w:rPr>
          <w:tag w:val="MENDELEY_CITATION_v3_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"/>
          <w:id w:val="-1338606078"/>
          <w:placeholder>
            <w:docPart w:val="DefaultPlaceholder_-1854013440"/>
          </w:placeholder>
        </w:sdtPr>
        <w:sdtEndPr>
          <w:rPr>
            <w:spacing w:val="-4"/>
          </w:rPr>
        </w:sdtEndPr>
        <w:sdtContent>
          <w:r w:rsidR="00A6211D" w:rsidRPr="00A6211D">
            <w:rPr>
              <w:color w:val="000000"/>
              <w:sz w:val="20"/>
            </w:rPr>
            <w:t>Suharni dkk. (2023)</w:t>
          </w:r>
        </w:sdtContent>
      </w:sdt>
    </w:p>
    <w:p w14:paraId="4B13D0C3" w14:textId="31032180" w:rsidR="00824C2B" w:rsidRPr="00174E19" w:rsidRDefault="00824C2B" w:rsidP="00824C2B">
      <w:pPr>
        <w:pStyle w:val="Heading3"/>
      </w:pPr>
      <w:bookmarkStart w:id="67" w:name="_Toc235179448"/>
      <w:r w:rsidRPr="00174E19">
        <w:t>2.2.</w:t>
      </w:r>
      <w:r w:rsidR="003B7ED6" w:rsidRPr="00174E19">
        <w:t>42</w:t>
      </w:r>
      <w:r w:rsidRPr="00174E19">
        <w:t xml:space="preserve"> Flowchart</w:t>
      </w:r>
      <w:bookmarkEnd w:id="67"/>
    </w:p>
    <w:p w14:paraId="29E588A5" w14:textId="2DDD4D4A" w:rsidR="00824C2B" w:rsidRPr="009C4C4E" w:rsidRDefault="00824C2B" w:rsidP="00824C2B">
      <w:pPr>
        <w:spacing w:line="360" w:lineRule="auto"/>
        <w:rPr>
          <w:szCs w:val="28"/>
        </w:rPr>
      </w:pPr>
      <w:r w:rsidRPr="009C4C4E">
        <w:rPr>
          <w:szCs w:val="28"/>
        </w:rPr>
        <w:t xml:space="preserve">Flowchart adalah representasi grafis dari langkah-langkah dan urutan prosedur dalam sebuah sistem atau proses, yang menggambarkan alur logika secara visual menggunakan simbol-simbol standar </w:t>
      </w:r>
      <w:sdt>
        <w:sdtPr>
          <w:rPr>
            <w:color w:val="000000"/>
            <w:szCs w:val="28"/>
          </w:rPr>
          <w:tag w:val="MENDELEY_CITATION_v3_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"/>
          <w:id w:val="-417710511"/>
          <w:placeholder>
            <w:docPart w:val="DefaultPlaceholder_-1854013440"/>
          </w:placeholder>
        </w:sdtPr>
        <w:sdtContent>
          <w:r w:rsidR="00A6211D" w:rsidRPr="00A6211D">
            <w:rPr>
              <w:color w:val="000000"/>
              <w:szCs w:val="28"/>
            </w:rPr>
            <w:t>(Sutanti dkk., 2020)</w:t>
          </w:r>
        </w:sdtContent>
      </w:sdt>
      <w:r w:rsidRPr="009C4C4E">
        <w:rPr>
          <w:szCs w:val="28"/>
        </w:rPr>
        <w:t>. Flowchart membantu analis dan programmer untuk memecah permasalahan menjadi bagian-bagian yang lebih kecil sehingga lebih mudah dianalisis dan dipahami. Dalam pengembangan sistem informasi, flowchart digunakan pada tahap perancangan untuk memodelkan alur proses bisnis dan alur sistem sebelum diimplementasikan dalam kode program.</w:t>
      </w:r>
      <w:r w:rsidRPr="009C4C4E">
        <w:rPr>
          <w:szCs w:val="28"/>
        </w:rPr>
        <w:br/>
        <w:t>Penggunaan flowchart memberikan beberapa keuntungan dalam perancangan sistem:</w:t>
      </w:r>
    </w:p>
    <w:p w14:paraId="65B7F2A3" w14:textId="77777777" w:rsidR="00824C2B" w:rsidRPr="009C4C4E" w:rsidRDefault="00824C2B">
      <w:pPr>
        <w:numPr>
          <w:ilvl w:val="0"/>
          <w:numId w:val="33"/>
        </w:numPr>
        <w:tabs>
          <w:tab w:val="clear" w:pos="720"/>
        </w:tabs>
        <w:spacing w:line="360" w:lineRule="auto"/>
        <w:ind w:left="284" w:hanging="284"/>
        <w:rPr>
          <w:szCs w:val="28"/>
        </w:rPr>
      </w:pPr>
      <w:r w:rsidRPr="009C4C4E">
        <w:rPr>
          <w:szCs w:val="28"/>
        </w:rPr>
        <w:t>Mempermudah komunikasi antara pengembang dan pemangku kepentingan karena menggunakan representasi visual yang mudah dipahami.</w:t>
      </w:r>
    </w:p>
    <w:p w14:paraId="5CE4491B" w14:textId="77777777" w:rsidR="00824C2B" w:rsidRPr="009C4C4E" w:rsidRDefault="00824C2B">
      <w:pPr>
        <w:numPr>
          <w:ilvl w:val="0"/>
          <w:numId w:val="33"/>
        </w:numPr>
        <w:tabs>
          <w:tab w:val="clear" w:pos="720"/>
        </w:tabs>
        <w:spacing w:line="360" w:lineRule="auto"/>
        <w:ind w:left="284" w:hanging="284"/>
        <w:rPr>
          <w:szCs w:val="28"/>
        </w:rPr>
      </w:pPr>
      <w:r w:rsidRPr="009C4C4E">
        <w:rPr>
          <w:szCs w:val="28"/>
        </w:rPr>
        <w:t>Membantu mengidentifikasi redundansi atau kesalahan logika dalam alur proses sebelum implementasi.</w:t>
      </w:r>
    </w:p>
    <w:p w14:paraId="3CD56E3F" w14:textId="77777777" w:rsidR="00824C2B" w:rsidRPr="009C4C4E" w:rsidRDefault="00824C2B">
      <w:pPr>
        <w:numPr>
          <w:ilvl w:val="0"/>
          <w:numId w:val="33"/>
        </w:numPr>
        <w:tabs>
          <w:tab w:val="clear" w:pos="720"/>
        </w:tabs>
        <w:spacing w:line="360" w:lineRule="auto"/>
        <w:ind w:left="284" w:hanging="284"/>
        <w:rPr>
          <w:szCs w:val="28"/>
        </w:rPr>
      </w:pPr>
      <w:r w:rsidRPr="009C4C4E">
        <w:rPr>
          <w:szCs w:val="28"/>
        </w:rPr>
        <w:t>Menjadi dokumentasi yang berguna untuk pemeliharaan sistem di masa mendatang.</w:t>
      </w:r>
    </w:p>
    <w:p w14:paraId="62F32DC4" w14:textId="77777777" w:rsidR="00824C2B" w:rsidRPr="009C4C4E" w:rsidRDefault="00824C2B">
      <w:pPr>
        <w:numPr>
          <w:ilvl w:val="0"/>
          <w:numId w:val="33"/>
        </w:numPr>
        <w:tabs>
          <w:tab w:val="clear" w:pos="720"/>
        </w:tabs>
        <w:spacing w:after="120" w:line="360" w:lineRule="auto"/>
        <w:ind w:left="284" w:hanging="284"/>
        <w:rPr>
          <w:szCs w:val="28"/>
        </w:rPr>
      </w:pPr>
      <w:r w:rsidRPr="009C4C4E">
        <w:rPr>
          <w:szCs w:val="28"/>
        </w:rPr>
        <w:t>Memudahkan evaluasi dan optimalisasi proses dengan melihat gambaran keseluruhan alur kerja sistem.</w:t>
      </w:r>
    </w:p>
    <w:p w14:paraId="262FB1F7" w14:textId="56BC85D4" w:rsidR="00824C2B" w:rsidRPr="009C4C4E" w:rsidRDefault="00824C2B" w:rsidP="00824C2B">
      <w:pPr>
        <w:spacing w:line="360" w:lineRule="auto"/>
        <w:ind w:firstLine="567"/>
        <w:rPr>
          <w:szCs w:val="28"/>
        </w:rPr>
      </w:pPr>
      <w:r w:rsidRPr="009C4C4E">
        <w:rPr>
          <w:szCs w:val="28"/>
        </w:rPr>
        <w:t xml:space="preserve">Adapun simbol-simbol yang digunakan dalam flowchart dapat dilihat pada </w:t>
      </w:r>
    </w:p>
    <w:p w14:paraId="6ADC1197" w14:textId="4ABF92DA" w:rsidR="00174E19" w:rsidRDefault="00174E19" w:rsidP="00F65790">
      <w:pPr>
        <w:spacing w:line="360" w:lineRule="auto"/>
      </w:pPr>
      <w:bookmarkStart w:id="68" w:name="_Toc235220725"/>
      <w:r>
        <w:lastRenderedPageBreak/>
        <w:t>Tabel 2.</w:t>
      </w:r>
      <w:r>
        <w:fldChar w:fldCharType="begin"/>
      </w:r>
      <w:r>
        <w:instrText xml:space="preserve"> SEQ Tabel_2. \* ARABIC </w:instrText>
      </w:r>
      <w:r>
        <w:fldChar w:fldCharType="separate"/>
      </w:r>
      <w:r>
        <w:rPr>
          <w:noProof/>
        </w:rPr>
        <w:t>7</w:t>
      </w:r>
      <w:r>
        <w:fldChar w:fldCharType="end"/>
      </w:r>
      <w:r>
        <w:t xml:space="preserve"> </w:t>
      </w:r>
      <w:r w:rsidRPr="00100826">
        <w:t>Simbol-simbol Flowchart</w:t>
      </w:r>
      <w:bookmarkEnd w:id="68"/>
    </w:p>
    <w:tbl>
      <w:tblPr>
        <w:tblW w:w="0" w:type="auto"/>
        <w:jc w:val="center"/>
        <w:tblLook w:val="04A0" w:firstRow="1" w:lastRow="0" w:firstColumn="1" w:lastColumn="0" w:noHBand="0" w:noVBand="1"/>
      </w:tblPr>
      <w:tblGrid>
        <w:gridCol w:w="511"/>
        <w:gridCol w:w="1751"/>
        <w:gridCol w:w="1841"/>
        <w:gridCol w:w="3814"/>
      </w:tblGrid>
      <w:tr w:rsidR="00824C2B" w:rsidRPr="009C4C4E" w14:paraId="755BF546" w14:textId="77777777" w:rsidTr="001B61DD">
        <w:trPr>
          <w:trHeight w:val="410"/>
          <w:jc w:val="center"/>
        </w:trPr>
        <w:tc>
          <w:tcPr>
            <w:tcW w:w="511" w:type="dxa"/>
            <w:tcBorders>
              <w:top w:val="single" w:sz="8" w:space="0" w:color="000000"/>
              <w:left w:val="single" w:sz="8" w:space="0" w:color="000000"/>
              <w:bottom w:val="single" w:sz="8" w:space="0" w:color="000000"/>
              <w:right w:val="single" w:sz="8" w:space="0" w:color="000000"/>
            </w:tcBorders>
            <w:shd w:val="clear" w:color="auto" w:fill="9CC2E4"/>
            <w:tcMar>
              <w:top w:w="0" w:type="dxa"/>
              <w:left w:w="0" w:type="dxa"/>
              <w:bottom w:w="0" w:type="dxa"/>
              <w:right w:w="0" w:type="dxa"/>
            </w:tcMar>
            <w:vAlign w:val="center"/>
            <w:hideMark/>
          </w:tcPr>
          <w:p w14:paraId="5C5B307B" w14:textId="77777777" w:rsidR="00824C2B" w:rsidRPr="009C4C4E" w:rsidRDefault="00824C2B" w:rsidP="00824C2B">
            <w:pPr>
              <w:spacing w:line="360" w:lineRule="auto"/>
              <w:jc w:val="center"/>
              <w:rPr>
                <w:sz w:val="20"/>
              </w:rPr>
            </w:pPr>
            <w:r w:rsidRPr="009C4C4E">
              <w:rPr>
                <w:b/>
                <w:bCs/>
                <w:sz w:val="20"/>
              </w:rPr>
              <w:t>No.</w:t>
            </w:r>
          </w:p>
        </w:tc>
        <w:tc>
          <w:tcPr>
            <w:tcW w:w="1751" w:type="dxa"/>
            <w:tcBorders>
              <w:top w:val="single" w:sz="8" w:space="0" w:color="000000"/>
              <w:left w:val="nil"/>
              <w:bottom w:val="single" w:sz="8" w:space="0" w:color="000000"/>
              <w:right w:val="single" w:sz="8" w:space="0" w:color="000000"/>
            </w:tcBorders>
            <w:shd w:val="clear" w:color="auto" w:fill="9CC2E4"/>
            <w:tcMar>
              <w:top w:w="0" w:type="dxa"/>
              <w:left w:w="0" w:type="dxa"/>
              <w:bottom w:w="0" w:type="dxa"/>
              <w:right w:w="0" w:type="dxa"/>
            </w:tcMar>
            <w:vAlign w:val="center"/>
            <w:hideMark/>
          </w:tcPr>
          <w:p w14:paraId="315FCFD4" w14:textId="77777777" w:rsidR="00824C2B" w:rsidRPr="009C4C4E" w:rsidRDefault="00824C2B" w:rsidP="00824C2B">
            <w:pPr>
              <w:spacing w:line="360" w:lineRule="auto"/>
              <w:jc w:val="center"/>
              <w:rPr>
                <w:sz w:val="20"/>
              </w:rPr>
            </w:pPr>
            <w:r w:rsidRPr="009C4C4E">
              <w:rPr>
                <w:b/>
                <w:bCs/>
                <w:sz w:val="20"/>
              </w:rPr>
              <w:t>Simbol</w:t>
            </w:r>
          </w:p>
        </w:tc>
        <w:tc>
          <w:tcPr>
            <w:tcW w:w="1841" w:type="dxa"/>
            <w:tcBorders>
              <w:top w:val="single" w:sz="8" w:space="0" w:color="000000"/>
              <w:left w:val="nil"/>
              <w:bottom w:val="single" w:sz="8" w:space="0" w:color="000000"/>
              <w:right w:val="single" w:sz="8" w:space="0" w:color="000000"/>
            </w:tcBorders>
            <w:shd w:val="clear" w:color="auto" w:fill="9CC2E4"/>
            <w:tcMar>
              <w:top w:w="0" w:type="dxa"/>
              <w:left w:w="0" w:type="dxa"/>
              <w:bottom w:w="0" w:type="dxa"/>
              <w:right w:w="0" w:type="dxa"/>
            </w:tcMar>
            <w:vAlign w:val="center"/>
            <w:hideMark/>
          </w:tcPr>
          <w:p w14:paraId="43B4B622" w14:textId="77777777" w:rsidR="00824C2B" w:rsidRPr="009C4C4E" w:rsidRDefault="00824C2B" w:rsidP="00824C2B">
            <w:pPr>
              <w:spacing w:line="360" w:lineRule="auto"/>
              <w:jc w:val="center"/>
              <w:rPr>
                <w:sz w:val="20"/>
              </w:rPr>
            </w:pPr>
            <w:r w:rsidRPr="009C4C4E">
              <w:rPr>
                <w:b/>
                <w:bCs/>
                <w:sz w:val="20"/>
              </w:rPr>
              <w:t>Nama</w:t>
            </w:r>
          </w:p>
        </w:tc>
        <w:tc>
          <w:tcPr>
            <w:tcW w:w="3814" w:type="dxa"/>
            <w:tcBorders>
              <w:top w:val="single" w:sz="8" w:space="0" w:color="000000"/>
              <w:left w:val="nil"/>
              <w:bottom w:val="single" w:sz="8" w:space="0" w:color="000000"/>
              <w:right w:val="single" w:sz="8" w:space="0" w:color="000000"/>
            </w:tcBorders>
            <w:shd w:val="clear" w:color="auto" w:fill="9CC2E4"/>
            <w:tcMar>
              <w:top w:w="0" w:type="dxa"/>
              <w:left w:w="0" w:type="dxa"/>
              <w:bottom w:w="0" w:type="dxa"/>
              <w:right w:w="0" w:type="dxa"/>
            </w:tcMar>
            <w:vAlign w:val="center"/>
            <w:hideMark/>
          </w:tcPr>
          <w:p w14:paraId="06BC0016" w14:textId="77777777" w:rsidR="00824C2B" w:rsidRPr="009C4C4E" w:rsidRDefault="00824C2B" w:rsidP="00824C2B">
            <w:pPr>
              <w:spacing w:line="360" w:lineRule="auto"/>
              <w:jc w:val="center"/>
              <w:rPr>
                <w:sz w:val="20"/>
              </w:rPr>
            </w:pPr>
            <w:r w:rsidRPr="009C4C4E">
              <w:rPr>
                <w:b/>
                <w:bCs/>
                <w:sz w:val="20"/>
              </w:rPr>
              <w:t>Keterangan</w:t>
            </w:r>
          </w:p>
        </w:tc>
      </w:tr>
      <w:tr w:rsidR="00824C2B" w:rsidRPr="009C4C4E" w14:paraId="64F6F491" w14:textId="77777777" w:rsidTr="001B61DD">
        <w:trPr>
          <w:trHeight w:val="654"/>
          <w:jc w:val="center"/>
        </w:trPr>
        <w:tc>
          <w:tcPr>
            <w:tcW w:w="511" w:type="dxa"/>
            <w:tcBorders>
              <w:top w:val="nil"/>
              <w:left w:val="single" w:sz="8" w:space="0" w:color="000000"/>
              <w:bottom w:val="single" w:sz="8" w:space="0" w:color="000000"/>
              <w:right w:val="single" w:sz="8" w:space="0" w:color="000000"/>
            </w:tcBorders>
            <w:tcMar>
              <w:top w:w="0" w:type="dxa"/>
              <w:left w:w="0" w:type="dxa"/>
              <w:bottom w:w="0" w:type="dxa"/>
              <w:right w:w="0" w:type="dxa"/>
            </w:tcMar>
            <w:vAlign w:val="center"/>
            <w:hideMark/>
          </w:tcPr>
          <w:p w14:paraId="63DD81DA" w14:textId="77777777" w:rsidR="00824C2B" w:rsidRPr="009C4C4E" w:rsidRDefault="00824C2B" w:rsidP="00824C2B">
            <w:pPr>
              <w:spacing w:line="360" w:lineRule="auto"/>
              <w:jc w:val="center"/>
              <w:rPr>
                <w:sz w:val="20"/>
              </w:rPr>
            </w:pPr>
            <w:r w:rsidRPr="009C4C4E">
              <w:rPr>
                <w:sz w:val="20"/>
              </w:rPr>
              <w:t>1</w:t>
            </w:r>
          </w:p>
        </w:tc>
        <w:tc>
          <w:tcPr>
            <w:tcW w:w="1751" w:type="dxa"/>
            <w:tcBorders>
              <w:top w:val="nil"/>
              <w:left w:val="nil"/>
              <w:bottom w:val="single" w:sz="8" w:space="0" w:color="000000"/>
              <w:right w:val="single" w:sz="8" w:space="0" w:color="000000"/>
            </w:tcBorders>
            <w:tcMar>
              <w:top w:w="0" w:type="dxa"/>
              <w:left w:w="0" w:type="dxa"/>
              <w:bottom w:w="0" w:type="dxa"/>
              <w:right w:w="0" w:type="dxa"/>
            </w:tcMar>
            <w:vAlign w:val="center"/>
            <w:hideMark/>
          </w:tcPr>
          <w:p w14:paraId="43CB791D" w14:textId="584E4DAD" w:rsidR="00824C2B" w:rsidRPr="009C4C4E" w:rsidRDefault="00824C2B" w:rsidP="00824C2B">
            <w:pPr>
              <w:spacing w:line="360" w:lineRule="auto"/>
              <w:jc w:val="center"/>
              <w:rPr>
                <w:sz w:val="20"/>
              </w:rPr>
            </w:pPr>
          </w:p>
          <w:p w14:paraId="6FF21D1B" w14:textId="3DDEFA19" w:rsidR="00824C2B" w:rsidRPr="009C4C4E" w:rsidRDefault="00824C2B" w:rsidP="00824C2B">
            <w:pPr>
              <w:spacing w:line="360" w:lineRule="auto"/>
              <w:jc w:val="center"/>
              <w:rPr>
                <w:sz w:val="20"/>
              </w:rPr>
            </w:pPr>
            <w:r w:rsidRPr="009C4C4E">
              <w:rPr>
                <w:noProof/>
                <w:sz w:val="20"/>
              </w:rPr>
              <w:drawing>
                <wp:inline distT="0" distB="0" distL="0" distR="0" wp14:anchorId="2EF03B03" wp14:editId="0A0A07EE">
                  <wp:extent cx="819150" cy="247650"/>
                  <wp:effectExtent l="0" t="0" r="0" b="0"/>
                  <wp:docPr id="83203661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819150" cy="247650"/>
                          </a:xfrm>
                          <a:prstGeom prst="rect">
                            <a:avLst/>
                          </a:prstGeom>
                          <a:noFill/>
                          <a:ln>
                            <a:noFill/>
                          </a:ln>
                        </pic:spPr>
                      </pic:pic>
                    </a:graphicData>
                  </a:graphic>
                </wp:inline>
              </w:drawing>
            </w:r>
          </w:p>
        </w:tc>
        <w:tc>
          <w:tcPr>
            <w:tcW w:w="1841" w:type="dxa"/>
            <w:tcBorders>
              <w:top w:val="nil"/>
              <w:left w:val="nil"/>
              <w:bottom w:val="single" w:sz="8" w:space="0" w:color="000000"/>
              <w:right w:val="single" w:sz="8" w:space="0" w:color="000000"/>
            </w:tcBorders>
            <w:tcMar>
              <w:top w:w="0" w:type="dxa"/>
              <w:left w:w="0" w:type="dxa"/>
              <w:bottom w:w="0" w:type="dxa"/>
              <w:right w:w="0" w:type="dxa"/>
            </w:tcMar>
            <w:vAlign w:val="center"/>
            <w:hideMark/>
          </w:tcPr>
          <w:p w14:paraId="36539144" w14:textId="77777777" w:rsidR="00824C2B" w:rsidRPr="009C4C4E" w:rsidRDefault="00824C2B" w:rsidP="00824C2B">
            <w:pPr>
              <w:spacing w:line="360" w:lineRule="auto"/>
              <w:jc w:val="center"/>
              <w:rPr>
                <w:sz w:val="20"/>
              </w:rPr>
            </w:pPr>
            <w:r w:rsidRPr="009C4C4E">
              <w:rPr>
                <w:i/>
                <w:iCs/>
                <w:sz w:val="20"/>
              </w:rPr>
              <w:t>Processing</w:t>
            </w:r>
          </w:p>
        </w:tc>
        <w:tc>
          <w:tcPr>
            <w:tcW w:w="3814" w:type="dxa"/>
            <w:tcBorders>
              <w:top w:val="nil"/>
              <w:left w:val="nil"/>
              <w:bottom w:val="single" w:sz="8" w:space="0" w:color="000000"/>
              <w:right w:val="single" w:sz="8" w:space="0" w:color="000000"/>
            </w:tcBorders>
            <w:tcMar>
              <w:top w:w="0" w:type="dxa"/>
              <w:left w:w="0" w:type="dxa"/>
              <w:bottom w:w="0" w:type="dxa"/>
              <w:right w:w="0" w:type="dxa"/>
            </w:tcMar>
            <w:vAlign w:val="center"/>
            <w:hideMark/>
          </w:tcPr>
          <w:p w14:paraId="3EF8AC4E" w14:textId="77777777" w:rsidR="00824C2B" w:rsidRPr="009C4C4E" w:rsidRDefault="00824C2B" w:rsidP="00824C2B">
            <w:pPr>
              <w:spacing w:line="360" w:lineRule="auto"/>
              <w:ind w:left="146"/>
              <w:jc w:val="left"/>
              <w:rPr>
                <w:sz w:val="20"/>
              </w:rPr>
            </w:pPr>
            <w:r w:rsidRPr="009C4C4E">
              <w:rPr>
                <w:sz w:val="20"/>
              </w:rPr>
              <w:t>Menunjukkan pengolahan yang dilakukan oleh komputer</w:t>
            </w:r>
          </w:p>
        </w:tc>
      </w:tr>
      <w:tr w:rsidR="00824C2B" w:rsidRPr="009C4C4E" w14:paraId="58EA2E90" w14:textId="77777777" w:rsidTr="001B61DD">
        <w:trPr>
          <w:trHeight w:val="658"/>
          <w:jc w:val="center"/>
        </w:trPr>
        <w:tc>
          <w:tcPr>
            <w:tcW w:w="511" w:type="dxa"/>
            <w:tcBorders>
              <w:top w:val="nil"/>
              <w:left w:val="single" w:sz="8" w:space="0" w:color="000000"/>
              <w:bottom w:val="single" w:sz="8" w:space="0" w:color="000000"/>
              <w:right w:val="single" w:sz="8" w:space="0" w:color="000000"/>
            </w:tcBorders>
            <w:tcMar>
              <w:top w:w="0" w:type="dxa"/>
              <w:left w:w="0" w:type="dxa"/>
              <w:bottom w:w="0" w:type="dxa"/>
              <w:right w:w="0" w:type="dxa"/>
            </w:tcMar>
            <w:vAlign w:val="center"/>
            <w:hideMark/>
          </w:tcPr>
          <w:p w14:paraId="71113C69" w14:textId="77777777" w:rsidR="00824C2B" w:rsidRPr="009C4C4E" w:rsidRDefault="00824C2B" w:rsidP="00824C2B">
            <w:pPr>
              <w:spacing w:line="360" w:lineRule="auto"/>
              <w:jc w:val="center"/>
              <w:rPr>
                <w:sz w:val="20"/>
              </w:rPr>
            </w:pPr>
            <w:r w:rsidRPr="009C4C4E">
              <w:rPr>
                <w:sz w:val="20"/>
              </w:rPr>
              <w:t>2</w:t>
            </w:r>
          </w:p>
        </w:tc>
        <w:tc>
          <w:tcPr>
            <w:tcW w:w="1751" w:type="dxa"/>
            <w:tcBorders>
              <w:top w:val="nil"/>
              <w:left w:val="nil"/>
              <w:bottom w:val="single" w:sz="8" w:space="0" w:color="000000"/>
              <w:right w:val="single" w:sz="8" w:space="0" w:color="000000"/>
            </w:tcBorders>
            <w:tcMar>
              <w:top w:w="0" w:type="dxa"/>
              <w:left w:w="0" w:type="dxa"/>
              <w:bottom w:w="0" w:type="dxa"/>
              <w:right w:w="0" w:type="dxa"/>
            </w:tcMar>
            <w:vAlign w:val="center"/>
            <w:hideMark/>
          </w:tcPr>
          <w:p w14:paraId="3D476AE7" w14:textId="4F06C202" w:rsidR="00824C2B" w:rsidRPr="009C4C4E" w:rsidRDefault="00824C2B" w:rsidP="00824C2B">
            <w:pPr>
              <w:spacing w:line="360" w:lineRule="auto"/>
              <w:jc w:val="center"/>
              <w:rPr>
                <w:sz w:val="20"/>
              </w:rPr>
            </w:pPr>
          </w:p>
          <w:p w14:paraId="77DCE2FA" w14:textId="75B98BD1" w:rsidR="00824C2B" w:rsidRPr="009C4C4E" w:rsidRDefault="00824C2B" w:rsidP="00824C2B">
            <w:pPr>
              <w:spacing w:line="360" w:lineRule="auto"/>
              <w:jc w:val="center"/>
              <w:rPr>
                <w:sz w:val="20"/>
              </w:rPr>
            </w:pPr>
            <w:r w:rsidRPr="009C4C4E">
              <w:rPr>
                <w:noProof/>
                <w:sz w:val="20"/>
              </w:rPr>
              <w:drawing>
                <wp:inline distT="0" distB="0" distL="0" distR="0" wp14:anchorId="5114B5EF" wp14:editId="088BC963">
                  <wp:extent cx="733425" cy="257175"/>
                  <wp:effectExtent l="0" t="0" r="9525" b="9525"/>
                  <wp:docPr id="100804251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733425" cy="257175"/>
                          </a:xfrm>
                          <a:prstGeom prst="rect">
                            <a:avLst/>
                          </a:prstGeom>
                          <a:noFill/>
                          <a:ln>
                            <a:noFill/>
                          </a:ln>
                        </pic:spPr>
                      </pic:pic>
                    </a:graphicData>
                  </a:graphic>
                </wp:inline>
              </w:drawing>
            </w:r>
          </w:p>
        </w:tc>
        <w:tc>
          <w:tcPr>
            <w:tcW w:w="1841" w:type="dxa"/>
            <w:tcBorders>
              <w:top w:val="nil"/>
              <w:left w:val="nil"/>
              <w:bottom w:val="single" w:sz="8" w:space="0" w:color="000000"/>
              <w:right w:val="single" w:sz="8" w:space="0" w:color="000000"/>
            </w:tcBorders>
            <w:tcMar>
              <w:top w:w="0" w:type="dxa"/>
              <w:left w:w="0" w:type="dxa"/>
              <w:bottom w:w="0" w:type="dxa"/>
              <w:right w:w="0" w:type="dxa"/>
            </w:tcMar>
            <w:vAlign w:val="center"/>
            <w:hideMark/>
          </w:tcPr>
          <w:p w14:paraId="6FFC8076" w14:textId="77777777" w:rsidR="00824C2B" w:rsidRPr="009C4C4E" w:rsidRDefault="00824C2B" w:rsidP="00824C2B">
            <w:pPr>
              <w:spacing w:line="360" w:lineRule="auto"/>
              <w:jc w:val="center"/>
              <w:rPr>
                <w:sz w:val="20"/>
              </w:rPr>
            </w:pPr>
            <w:r w:rsidRPr="009C4C4E">
              <w:rPr>
                <w:i/>
                <w:iCs/>
                <w:sz w:val="20"/>
              </w:rPr>
              <w:t>Terminator</w:t>
            </w:r>
          </w:p>
        </w:tc>
        <w:tc>
          <w:tcPr>
            <w:tcW w:w="3814" w:type="dxa"/>
            <w:tcBorders>
              <w:top w:val="nil"/>
              <w:left w:val="nil"/>
              <w:bottom w:val="single" w:sz="8" w:space="0" w:color="000000"/>
              <w:right w:val="single" w:sz="8" w:space="0" w:color="000000"/>
            </w:tcBorders>
            <w:tcMar>
              <w:top w:w="0" w:type="dxa"/>
              <w:left w:w="0" w:type="dxa"/>
              <w:bottom w:w="0" w:type="dxa"/>
              <w:right w:w="0" w:type="dxa"/>
            </w:tcMar>
            <w:vAlign w:val="center"/>
            <w:hideMark/>
          </w:tcPr>
          <w:p w14:paraId="44D92195" w14:textId="77777777" w:rsidR="00824C2B" w:rsidRPr="009C4C4E" w:rsidRDefault="00824C2B" w:rsidP="00824C2B">
            <w:pPr>
              <w:spacing w:line="360" w:lineRule="auto"/>
              <w:ind w:left="146"/>
              <w:jc w:val="left"/>
              <w:rPr>
                <w:sz w:val="20"/>
              </w:rPr>
            </w:pPr>
            <w:r w:rsidRPr="009C4C4E">
              <w:rPr>
                <w:sz w:val="20"/>
              </w:rPr>
              <w:t xml:space="preserve">Untuk permulaan </w:t>
            </w:r>
            <w:r w:rsidRPr="009C4C4E">
              <w:rPr>
                <w:i/>
                <w:iCs/>
                <w:sz w:val="20"/>
              </w:rPr>
              <w:t xml:space="preserve">(start) </w:t>
            </w:r>
            <w:r w:rsidRPr="009C4C4E">
              <w:rPr>
                <w:sz w:val="20"/>
              </w:rPr>
              <w:t xml:space="preserve">atau akhir </w:t>
            </w:r>
            <w:r w:rsidRPr="009C4C4E">
              <w:rPr>
                <w:i/>
                <w:iCs/>
                <w:sz w:val="20"/>
              </w:rPr>
              <w:t xml:space="preserve">(stop) </w:t>
            </w:r>
            <w:r w:rsidRPr="009C4C4E">
              <w:rPr>
                <w:sz w:val="20"/>
              </w:rPr>
              <w:t>dari suatu kegiatan</w:t>
            </w:r>
          </w:p>
        </w:tc>
      </w:tr>
      <w:tr w:rsidR="00824C2B" w:rsidRPr="009C4C4E" w14:paraId="2456C1E1" w14:textId="77777777" w:rsidTr="001B61DD">
        <w:trPr>
          <w:trHeight w:val="726"/>
          <w:jc w:val="center"/>
        </w:trPr>
        <w:tc>
          <w:tcPr>
            <w:tcW w:w="511" w:type="dxa"/>
            <w:tcBorders>
              <w:top w:val="nil"/>
              <w:left w:val="single" w:sz="8" w:space="0" w:color="000000"/>
              <w:bottom w:val="single" w:sz="8" w:space="0" w:color="000000"/>
              <w:right w:val="single" w:sz="8" w:space="0" w:color="000000"/>
            </w:tcBorders>
            <w:tcMar>
              <w:top w:w="0" w:type="dxa"/>
              <w:left w:w="0" w:type="dxa"/>
              <w:bottom w:w="0" w:type="dxa"/>
              <w:right w:w="0" w:type="dxa"/>
            </w:tcMar>
            <w:vAlign w:val="center"/>
            <w:hideMark/>
          </w:tcPr>
          <w:p w14:paraId="2B09378F" w14:textId="77777777" w:rsidR="00824C2B" w:rsidRPr="009C4C4E" w:rsidRDefault="00824C2B" w:rsidP="00824C2B">
            <w:pPr>
              <w:spacing w:line="360" w:lineRule="auto"/>
              <w:jc w:val="center"/>
              <w:rPr>
                <w:sz w:val="20"/>
              </w:rPr>
            </w:pPr>
            <w:r w:rsidRPr="009C4C4E">
              <w:rPr>
                <w:sz w:val="20"/>
              </w:rPr>
              <w:t>3</w:t>
            </w:r>
          </w:p>
        </w:tc>
        <w:tc>
          <w:tcPr>
            <w:tcW w:w="1751" w:type="dxa"/>
            <w:tcBorders>
              <w:top w:val="nil"/>
              <w:left w:val="nil"/>
              <w:bottom w:val="single" w:sz="8" w:space="0" w:color="000000"/>
              <w:right w:val="single" w:sz="8" w:space="0" w:color="000000"/>
            </w:tcBorders>
            <w:tcMar>
              <w:top w:w="0" w:type="dxa"/>
              <w:left w:w="0" w:type="dxa"/>
              <w:bottom w:w="0" w:type="dxa"/>
              <w:right w:w="0" w:type="dxa"/>
            </w:tcMar>
            <w:vAlign w:val="center"/>
            <w:hideMark/>
          </w:tcPr>
          <w:p w14:paraId="1BA53C59" w14:textId="59E62FAA" w:rsidR="00824C2B" w:rsidRPr="009C4C4E" w:rsidRDefault="00824C2B" w:rsidP="00824C2B">
            <w:pPr>
              <w:spacing w:line="360" w:lineRule="auto"/>
              <w:jc w:val="center"/>
              <w:rPr>
                <w:sz w:val="20"/>
              </w:rPr>
            </w:pPr>
            <w:r w:rsidRPr="009C4C4E">
              <w:rPr>
                <w:noProof/>
                <w:sz w:val="20"/>
              </w:rPr>
              <w:drawing>
                <wp:inline distT="0" distB="0" distL="0" distR="0" wp14:anchorId="6EBF6EFC" wp14:editId="4111BEC5">
                  <wp:extent cx="438150" cy="428625"/>
                  <wp:effectExtent l="0" t="0" r="0" b="9525"/>
                  <wp:docPr id="31399463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38150" cy="428625"/>
                          </a:xfrm>
                          <a:prstGeom prst="rect">
                            <a:avLst/>
                          </a:prstGeom>
                          <a:noFill/>
                          <a:ln>
                            <a:noFill/>
                          </a:ln>
                        </pic:spPr>
                      </pic:pic>
                    </a:graphicData>
                  </a:graphic>
                </wp:inline>
              </w:drawing>
            </w:r>
          </w:p>
          <w:p w14:paraId="2D08DC2E" w14:textId="4E993A2C" w:rsidR="00824C2B" w:rsidRPr="009C4C4E" w:rsidRDefault="00824C2B" w:rsidP="00824C2B">
            <w:pPr>
              <w:spacing w:line="360" w:lineRule="auto"/>
              <w:jc w:val="center"/>
              <w:rPr>
                <w:sz w:val="20"/>
              </w:rPr>
            </w:pPr>
          </w:p>
        </w:tc>
        <w:tc>
          <w:tcPr>
            <w:tcW w:w="1841" w:type="dxa"/>
            <w:tcBorders>
              <w:top w:val="nil"/>
              <w:left w:val="nil"/>
              <w:bottom w:val="single" w:sz="8" w:space="0" w:color="000000"/>
              <w:right w:val="single" w:sz="8" w:space="0" w:color="000000"/>
            </w:tcBorders>
            <w:tcMar>
              <w:top w:w="0" w:type="dxa"/>
              <w:left w:w="0" w:type="dxa"/>
              <w:bottom w:w="0" w:type="dxa"/>
              <w:right w:w="0" w:type="dxa"/>
            </w:tcMar>
            <w:vAlign w:val="center"/>
            <w:hideMark/>
          </w:tcPr>
          <w:p w14:paraId="47F38CE1" w14:textId="77777777" w:rsidR="00824C2B" w:rsidRPr="009C4C4E" w:rsidRDefault="00824C2B" w:rsidP="00824C2B">
            <w:pPr>
              <w:spacing w:line="360" w:lineRule="auto"/>
              <w:jc w:val="center"/>
              <w:rPr>
                <w:sz w:val="20"/>
              </w:rPr>
            </w:pPr>
            <w:r w:rsidRPr="009C4C4E">
              <w:rPr>
                <w:i/>
                <w:iCs/>
                <w:sz w:val="20"/>
              </w:rPr>
              <w:t>Decision</w:t>
            </w:r>
          </w:p>
        </w:tc>
        <w:tc>
          <w:tcPr>
            <w:tcW w:w="3814" w:type="dxa"/>
            <w:tcBorders>
              <w:top w:val="nil"/>
              <w:left w:val="nil"/>
              <w:bottom w:val="single" w:sz="8" w:space="0" w:color="000000"/>
              <w:right w:val="single" w:sz="8" w:space="0" w:color="000000"/>
            </w:tcBorders>
            <w:tcMar>
              <w:top w:w="0" w:type="dxa"/>
              <w:left w:w="0" w:type="dxa"/>
              <w:bottom w:w="0" w:type="dxa"/>
              <w:right w:w="0" w:type="dxa"/>
            </w:tcMar>
            <w:vAlign w:val="center"/>
            <w:hideMark/>
          </w:tcPr>
          <w:p w14:paraId="6570681B" w14:textId="77777777" w:rsidR="00824C2B" w:rsidRPr="009C4C4E" w:rsidRDefault="00824C2B" w:rsidP="00824C2B">
            <w:pPr>
              <w:spacing w:line="360" w:lineRule="auto"/>
              <w:ind w:left="146"/>
              <w:jc w:val="left"/>
              <w:rPr>
                <w:sz w:val="20"/>
              </w:rPr>
            </w:pPr>
            <w:r w:rsidRPr="009C4C4E">
              <w:rPr>
                <w:sz w:val="20"/>
              </w:rPr>
              <w:t>Pemilihan proses berdasarkan kondisi yang ada</w:t>
            </w:r>
          </w:p>
        </w:tc>
      </w:tr>
      <w:tr w:rsidR="00824C2B" w:rsidRPr="009C4C4E" w14:paraId="510E5AF1" w14:textId="77777777" w:rsidTr="001B61DD">
        <w:trPr>
          <w:trHeight w:val="653"/>
          <w:jc w:val="center"/>
        </w:trPr>
        <w:tc>
          <w:tcPr>
            <w:tcW w:w="511" w:type="dxa"/>
            <w:tcBorders>
              <w:top w:val="nil"/>
              <w:left w:val="single" w:sz="8" w:space="0" w:color="000000"/>
              <w:bottom w:val="single" w:sz="8" w:space="0" w:color="000000"/>
              <w:right w:val="single" w:sz="8" w:space="0" w:color="000000"/>
            </w:tcBorders>
            <w:tcMar>
              <w:top w:w="0" w:type="dxa"/>
              <w:left w:w="0" w:type="dxa"/>
              <w:bottom w:w="0" w:type="dxa"/>
              <w:right w:w="0" w:type="dxa"/>
            </w:tcMar>
            <w:vAlign w:val="center"/>
            <w:hideMark/>
          </w:tcPr>
          <w:p w14:paraId="2F58A80F" w14:textId="77777777" w:rsidR="00824C2B" w:rsidRPr="009C4C4E" w:rsidRDefault="00824C2B" w:rsidP="00824C2B">
            <w:pPr>
              <w:spacing w:line="360" w:lineRule="auto"/>
              <w:jc w:val="center"/>
              <w:rPr>
                <w:sz w:val="20"/>
              </w:rPr>
            </w:pPr>
            <w:r w:rsidRPr="009C4C4E">
              <w:rPr>
                <w:sz w:val="20"/>
              </w:rPr>
              <w:t>4</w:t>
            </w:r>
          </w:p>
        </w:tc>
        <w:tc>
          <w:tcPr>
            <w:tcW w:w="1751" w:type="dxa"/>
            <w:tcBorders>
              <w:top w:val="nil"/>
              <w:left w:val="nil"/>
              <w:bottom w:val="single" w:sz="8" w:space="0" w:color="000000"/>
              <w:right w:val="single" w:sz="8" w:space="0" w:color="000000"/>
            </w:tcBorders>
            <w:tcMar>
              <w:top w:w="0" w:type="dxa"/>
              <w:left w:w="0" w:type="dxa"/>
              <w:bottom w:w="0" w:type="dxa"/>
              <w:right w:w="0" w:type="dxa"/>
            </w:tcMar>
            <w:vAlign w:val="center"/>
            <w:hideMark/>
          </w:tcPr>
          <w:p w14:paraId="773420B0" w14:textId="2C7CD0AC" w:rsidR="00824C2B" w:rsidRPr="009C4C4E" w:rsidRDefault="00824C2B" w:rsidP="00824C2B">
            <w:pPr>
              <w:spacing w:line="360" w:lineRule="auto"/>
              <w:jc w:val="center"/>
              <w:rPr>
                <w:sz w:val="20"/>
              </w:rPr>
            </w:pPr>
          </w:p>
          <w:p w14:paraId="25D6E697" w14:textId="1CC0F46E" w:rsidR="00824C2B" w:rsidRPr="009C4C4E" w:rsidRDefault="00824C2B" w:rsidP="00824C2B">
            <w:pPr>
              <w:spacing w:line="360" w:lineRule="auto"/>
              <w:jc w:val="center"/>
              <w:rPr>
                <w:sz w:val="20"/>
              </w:rPr>
            </w:pPr>
            <w:r w:rsidRPr="009C4C4E">
              <w:rPr>
                <w:noProof/>
                <w:sz w:val="20"/>
              </w:rPr>
              <w:drawing>
                <wp:inline distT="0" distB="0" distL="0" distR="0" wp14:anchorId="346BB97D" wp14:editId="10AB7555">
                  <wp:extent cx="457200" cy="304800"/>
                  <wp:effectExtent l="0" t="0" r="0" b="0"/>
                  <wp:docPr id="42287809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57200" cy="304800"/>
                          </a:xfrm>
                          <a:prstGeom prst="rect">
                            <a:avLst/>
                          </a:prstGeom>
                          <a:noFill/>
                          <a:ln>
                            <a:noFill/>
                          </a:ln>
                        </pic:spPr>
                      </pic:pic>
                    </a:graphicData>
                  </a:graphic>
                </wp:inline>
              </w:drawing>
            </w:r>
          </w:p>
        </w:tc>
        <w:tc>
          <w:tcPr>
            <w:tcW w:w="1841" w:type="dxa"/>
            <w:tcBorders>
              <w:top w:val="nil"/>
              <w:left w:val="nil"/>
              <w:bottom w:val="single" w:sz="8" w:space="0" w:color="000000"/>
              <w:right w:val="single" w:sz="8" w:space="0" w:color="000000"/>
            </w:tcBorders>
            <w:tcMar>
              <w:top w:w="0" w:type="dxa"/>
              <w:left w:w="0" w:type="dxa"/>
              <w:bottom w:w="0" w:type="dxa"/>
              <w:right w:w="0" w:type="dxa"/>
            </w:tcMar>
            <w:vAlign w:val="center"/>
            <w:hideMark/>
          </w:tcPr>
          <w:p w14:paraId="40590300" w14:textId="77777777" w:rsidR="00824C2B" w:rsidRPr="009C4C4E" w:rsidRDefault="00824C2B" w:rsidP="00824C2B">
            <w:pPr>
              <w:spacing w:line="360" w:lineRule="auto"/>
              <w:jc w:val="center"/>
              <w:rPr>
                <w:sz w:val="20"/>
              </w:rPr>
            </w:pPr>
            <w:r w:rsidRPr="009C4C4E">
              <w:rPr>
                <w:i/>
                <w:iCs/>
                <w:sz w:val="20"/>
              </w:rPr>
              <w:t>Input-Output</w:t>
            </w:r>
          </w:p>
        </w:tc>
        <w:tc>
          <w:tcPr>
            <w:tcW w:w="3814" w:type="dxa"/>
            <w:tcBorders>
              <w:top w:val="nil"/>
              <w:left w:val="nil"/>
              <w:bottom w:val="single" w:sz="8" w:space="0" w:color="000000"/>
              <w:right w:val="single" w:sz="8" w:space="0" w:color="000000"/>
            </w:tcBorders>
            <w:tcMar>
              <w:top w:w="0" w:type="dxa"/>
              <w:left w:w="0" w:type="dxa"/>
              <w:bottom w:w="0" w:type="dxa"/>
              <w:right w:w="0" w:type="dxa"/>
            </w:tcMar>
            <w:vAlign w:val="center"/>
            <w:hideMark/>
          </w:tcPr>
          <w:p w14:paraId="31D4F02A" w14:textId="77777777" w:rsidR="00824C2B" w:rsidRPr="009C4C4E" w:rsidRDefault="00824C2B" w:rsidP="00824C2B">
            <w:pPr>
              <w:spacing w:line="360" w:lineRule="auto"/>
              <w:ind w:left="146"/>
              <w:jc w:val="left"/>
              <w:rPr>
                <w:sz w:val="20"/>
              </w:rPr>
            </w:pPr>
            <w:r w:rsidRPr="009C4C4E">
              <w:rPr>
                <w:sz w:val="20"/>
              </w:rPr>
              <w:t xml:space="preserve">Menyatakan proses </w:t>
            </w:r>
            <w:r w:rsidRPr="009C4C4E">
              <w:rPr>
                <w:i/>
                <w:iCs/>
                <w:sz w:val="20"/>
              </w:rPr>
              <w:t xml:space="preserve">input </w:t>
            </w:r>
            <w:r w:rsidRPr="009C4C4E">
              <w:rPr>
                <w:sz w:val="20"/>
              </w:rPr>
              <w:t xml:space="preserve">dan </w:t>
            </w:r>
            <w:r w:rsidRPr="009C4C4E">
              <w:rPr>
                <w:i/>
                <w:iCs/>
                <w:sz w:val="20"/>
              </w:rPr>
              <w:t xml:space="preserve">output </w:t>
            </w:r>
            <w:r w:rsidRPr="009C4C4E">
              <w:rPr>
                <w:sz w:val="20"/>
              </w:rPr>
              <w:t>tanpa tergantung dengan jenis peralatannya.</w:t>
            </w:r>
          </w:p>
        </w:tc>
      </w:tr>
      <w:tr w:rsidR="00824C2B" w:rsidRPr="009C4C4E" w14:paraId="4410DE55" w14:textId="77777777" w:rsidTr="001B61DD">
        <w:trPr>
          <w:trHeight w:val="746"/>
          <w:jc w:val="center"/>
        </w:trPr>
        <w:tc>
          <w:tcPr>
            <w:tcW w:w="511" w:type="dxa"/>
            <w:tcBorders>
              <w:top w:val="nil"/>
              <w:left w:val="single" w:sz="8" w:space="0" w:color="000000"/>
              <w:bottom w:val="single" w:sz="8" w:space="0" w:color="000000"/>
              <w:right w:val="single" w:sz="8" w:space="0" w:color="000000"/>
            </w:tcBorders>
            <w:tcMar>
              <w:top w:w="0" w:type="dxa"/>
              <w:left w:w="0" w:type="dxa"/>
              <w:bottom w:w="0" w:type="dxa"/>
              <w:right w:w="0" w:type="dxa"/>
            </w:tcMar>
            <w:vAlign w:val="center"/>
            <w:hideMark/>
          </w:tcPr>
          <w:p w14:paraId="2EC3A7AB" w14:textId="4B5E3053" w:rsidR="00824C2B" w:rsidRPr="009C4C4E" w:rsidRDefault="00824C2B" w:rsidP="00824C2B">
            <w:pPr>
              <w:spacing w:line="360" w:lineRule="auto"/>
              <w:jc w:val="center"/>
              <w:rPr>
                <w:sz w:val="20"/>
              </w:rPr>
            </w:pPr>
          </w:p>
          <w:p w14:paraId="230415FA" w14:textId="77777777" w:rsidR="00824C2B" w:rsidRPr="009C4C4E" w:rsidRDefault="00824C2B" w:rsidP="00824C2B">
            <w:pPr>
              <w:spacing w:line="360" w:lineRule="auto"/>
              <w:jc w:val="center"/>
              <w:rPr>
                <w:sz w:val="20"/>
              </w:rPr>
            </w:pPr>
            <w:r w:rsidRPr="009C4C4E">
              <w:rPr>
                <w:sz w:val="20"/>
              </w:rPr>
              <w:t>5</w:t>
            </w:r>
          </w:p>
        </w:tc>
        <w:tc>
          <w:tcPr>
            <w:tcW w:w="1751" w:type="dxa"/>
            <w:tcBorders>
              <w:top w:val="nil"/>
              <w:left w:val="nil"/>
              <w:bottom w:val="single" w:sz="8" w:space="0" w:color="000000"/>
              <w:right w:val="single" w:sz="8" w:space="0" w:color="000000"/>
            </w:tcBorders>
            <w:tcMar>
              <w:top w:w="0" w:type="dxa"/>
              <w:left w:w="0" w:type="dxa"/>
              <w:bottom w:w="0" w:type="dxa"/>
              <w:right w:w="0" w:type="dxa"/>
            </w:tcMar>
            <w:vAlign w:val="center"/>
            <w:hideMark/>
          </w:tcPr>
          <w:p w14:paraId="6ECBDCE7" w14:textId="7770B1D2" w:rsidR="00824C2B" w:rsidRPr="009C4C4E" w:rsidRDefault="00824C2B" w:rsidP="00824C2B">
            <w:pPr>
              <w:spacing w:line="360" w:lineRule="auto"/>
              <w:jc w:val="center"/>
              <w:rPr>
                <w:sz w:val="20"/>
              </w:rPr>
            </w:pPr>
          </w:p>
          <w:p w14:paraId="1DE675E4" w14:textId="723CCCA7" w:rsidR="00824C2B" w:rsidRPr="009C4C4E" w:rsidRDefault="00824C2B" w:rsidP="00824C2B">
            <w:pPr>
              <w:spacing w:line="360" w:lineRule="auto"/>
              <w:jc w:val="center"/>
              <w:rPr>
                <w:sz w:val="20"/>
              </w:rPr>
            </w:pPr>
            <w:r w:rsidRPr="009C4C4E">
              <w:rPr>
                <w:noProof/>
                <w:sz w:val="20"/>
              </w:rPr>
              <w:drawing>
                <wp:inline distT="0" distB="0" distL="0" distR="0" wp14:anchorId="23B7C708" wp14:editId="3DC60F11">
                  <wp:extent cx="685800" cy="323850"/>
                  <wp:effectExtent l="0" t="0" r="0" b="0"/>
                  <wp:docPr id="168203319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685800" cy="323850"/>
                          </a:xfrm>
                          <a:prstGeom prst="rect">
                            <a:avLst/>
                          </a:prstGeom>
                          <a:noFill/>
                          <a:ln>
                            <a:noFill/>
                          </a:ln>
                        </pic:spPr>
                      </pic:pic>
                    </a:graphicData>
                  </a:graphic>
                </wp:inline>
              </w:drawing>
            </w:r>
          </w:p>
        </w:tc>
        <w:tc>
          <w:tcPr>
            <w:tcW w:w="1841" w:type="dxa"/>
            <w:tcBorders>
              <w:top w:val="nil"/>
              <w:left w:val="nil"/>
              <w:bottom w:val="single" w:sz="8" w:space="0" w:color="000000"/>
              <w:right w:val="single" w:sz="8" w:space="0" w:color="000000"/>
            </w:tcBorders>
            <w:tcMar>
              <w:top w:w="0" w:type="dxa"/>
              <w:left w:w="0" w:type="dxa"/>
              <w:bottom w:w="0" w:type="dxa"/>
              <w:right w:w="0" w:type="dxa"/>
            </w:tcMar>
            <w:vAlign w:val="center"/>
            <w:hideMark/>
          </w:tcPr>
          <w:p w14:paraId="2D457BEE" w14:textId="3962C50B" w:rsidR="00824C2B" w:rsidRPr="009C4C4E" w:rsidRDefault="00824C2B" w:rsidP="00824C2B">
            <w:pPr>
              <w:spacing w:line="360" w:lineRule="auto"/>
              <w:jc w:val="center"/>
              <w:rPr>
                <w:sz w:val="20"/>
              </w:rPr>
            </w:pPr>
          </w:p>
          <w:p w14:paraId="5DB0139B" w14:textId="77777777" w:rsidR="00824C2B" w:rsidRPr="009C4C4E" w:rsidRDefault="00824C2B" w:rsidP="00824C2B">
            <w:pPr>
              <w:spacing w:line="360" w:lineRule="auto"/>
              <w:jc w:val="center"/>
              <w:rPr>
                <w:sz w:val="20"/>
              </w:rPr>
            </w:pPr>
            <w:r w:rsidRPr="009C4C4E">
              <w:rPr>
                <w:i/>
                <w:iCs/>
                <w:sz w:val="20"/>
              </w:rPr>
              <w:t>Flow Direction</w:t>
            </w:r>
          </w:p>
        </w:tc>
        <w:tc>
          <w:tcPr>
            <w:tcW w:w="3814" w:type="dxa"/>
            <w:tcBorders>
              <w:top w:val="nil"/>
              <w:left w:val="nil"/>
              <w:bottom w:val="single" w:sz="8" w:space="0" w:color="000000"/>
              <w:right w:val="single" w:sz="8" w:space="0" w:color="000000"/>
            </w:tcBorders>
            <w:tcMar>
              <w:top w:w="0" w:type="dxa"/>
              <w:left w:w="0" w:type="dxa"/>
              <w:bottom w:w="0" w:type="dxa"/>
              <w:right w:w="0" w:type="dxa"/>
            </w:tcMar>
            <w:vAlign w:val="center"/>
            <w:hideMark/>
          </w:tcPr>
          <w:p w14:paraId="46ECF959" w14:textId="77777777" w:rsidR="00824C2B" w:rsidRPr="009C4C4E" w:rsidRDefault="00824C2B" w:rsidP="00824C2B">
            <w:pPr>
              <w:spacing w:line="360" w:lineRule="auto"/>
              <w:ind w:left="146"/>
              <w:jc w:val="left"/>
              <w:rPr>
                <w:sz w:val="20"/>
              </w:rPr>
            </w:pPr>
            <w:r w:rsidRPr="009C4C4E">
              <w:rPr>
                <w:sz w:val="20"/>
              </w:rPr>
              <w:t>Digunakan untuk menghubungkan antara simbol yang satu dengan simbol yang lain.</w:t>
            </w:r>
          </w:p>
          <w:p w14:paraId="0C26B595" w14:textId="77777777" w:rsidR="00824C2B" w:rsidRPr="009C4C4E" w:rsidRDefault="00824C2B" w:rsidP="00824C2B">
            <w:pPr>
              <w:spacing w:line="360" w:lineRule="auto"/>
              <w:ind w:left="146"/>
              <w:jc w:val="left"/>
              <w:rPr>
                <w:sz w:val="20"/>
              </w:rPr>
            </w:pPr>
            <w:r w:rsidRPr="009C4C4E">
              <w:rPr>
                <w:sz w:val="20"/>
              </w:rPr>
              <w:t xml:space="preserve">Simbol ini juga disebut </w:t>
            </w:r>
            <w:r w:rsidRPr="009C4C4E">
              <w:rPr>
                <w:i/>
                <w:iCs/>
                <w:sz w:val="20"/>
              </w:rPr>
              <w:t>connecting line.</w:t>
            </w:r>
          </w:p>
        </w:tc>
      </w:tr>
    </w:tbl>
    <w:p w14:paraId="1DB68B9D" w14:textId="394B8B11" w:rsidR="00824C2B" w:rsidRPr="009C4C4E" w:rsidRDefault="001B61DD" w:rsidP="00F27237">
      <w:pPr>
        <w:spacing w:before="7" w:line="360" w:lineRule="auto"/>
        <w:jc w:val="right"/>
        <w:rPr>
          <w:sz w:val="20"/>
        </w:rPr>
      </w:pPr>
      <w:r w:rsidRPr="009C4C4E">
        <w:rPr>
          <w:sz w:val="20"/>
        </w:rPr>
        <w:t xml:space="preserve">Sumber : </w:t>
      </w:r>
      <w:sdt>
        <w:sdtPr>
          <w:rPr>
            <w:color w:val="000000"/>
            <w:sz w:val="20"/>
          </w:rPr>
          <w:tag w:val="MENDELEY_CITATION_v3_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"/>
          <w:id w:val="-530496449"/>
          <w:placeholder>
            <w:docPart w:val="DefaultPlaceholder_-1854013440"/>
          </w:placeholder>
        </w:sdtPr>
        <w:sdtContent>
          <w:r w:rsidR="00A6211D" w:rsidRPr="00A6211D">
            <w:rPr>
              <w:color w:val="000000"/>
              <w:sz w:val="20"/>
            </w:rPr>
            <w:t>Sutanti dkk. (2020)</w:t>
          </w:r>
        </w:sdtContent>
      </w:sdt>
    </w:p>
    <w:p w14:paraId="18947594" w14:textId="77777777" w:rsidR="00F341AE" w:rsidRPr="009C4C4E" w:rsidRDefault="00F341AE" w:rsidP="00F27237">
      <w:pPr>
        <w:pStyle w:val="Heading2"/>
        <w:spacing w:after="0" w:line="360" w:lineRule="auto"/>
      </w:pPr>
      <w:bookmarkStart w:id="69" w:name="_Toc235179449"/>
      <w:r w:rsidRPr="00C72295">
        <w:t>2.3 Profil Tempat Penelitian</w:t>
      </w:r>
      <w:bookmarkEnd w:id="69"/>
    </w:p>
    <w:p w14:paraId="0406A8C3" w14:textId="77777777" w:rsidR="00C72295" w:rsidRPr="00C72295" w:rsidRDefault="00C72295" w:rsidP="00C72295">
      <w:pPr>
        <w:spacing w:line="360" w:lineRule="auto"/>
        <w:rPr>
          <w:rFonts w:eastAsiaTheme="majorEastAsia"/>
          <w:lang w:val="en-ID"/>
        </w:rPr>
      </w:pPr>
      <w:proofErr w:type="spellStart"/>
      <w:r w:rsidRPr="00C72295">
        <w:rPr>
          <w:rFonts w:eastAsiaTheme="majorEastAsia"/>
          <w:lang w:val="en-ID"/>
        </w:rPr>
        <w:t>Penelitian</w:t>
      </w:r>
      <w:proofErr w:type="spellEnd"/>
      <w:r w:rsidRPr="00C72295">
        <w:rPr>
          <w:rFonts w:eastAsiaTheme="majorEastAsia"/>
          <w:lang w:val="en-ID"/>
        </w:rPr>
        <w:t xml:space="preserve"> </w:t>
      </w:r>
      <w:proofErr w:type="spellStart"/>
      <w:r w:rsidRPr="00C72295">
        <w:rPr>
          <w:rFonts w:eastAsiaTheme="majorEastAsia"/>
          <w:lang w:val="en-ID"/>
        </w:rPr>
        <w:t>Tugas</w:t>
      </w:r>
      <w:proofErr w:type="spellEnd"/>
      <w:r w:rsidRPr="00C72295">
        <w:rPr>
          <w:rFonts w:eastAsiaTheme="majorEastAsia"/>
          <w:lang w:val="en-ID"/>
        </w:rPr>
        <w:t xml:space="preserve"> Akhir </w:t>
      </w:r>
      <w:proofErr w:type="spellStart"/>
      <w:r w:rsidRPr="00C72295">
        <w:rPr>
          <w:rFonts w:eastAsiaTheme="majorEastAsia"/>
          <w:lang w:val="en-ID"/>
        </w:rPr>
        <w:t>ini</w:t>
      </w:r>
      <w:proofErr w:type="spellEnd"/>
      <w:r w:rsidRPr="00C72295">
        <w:rPr>
          <w:rFonts w:eastAsiaTheme="majorEastAsia"/>
          <w:lang w:val="en-ID"/>
        </w:rPr>
        <w:t xml:space="preserve"> </w:t>
      </w:r>
      <w:proofErr w:type="spellStart"/>
      <w:r w:rsidRPr="00C72295">
        <w:rPr>
          <w:rFonts w:eastAsiaTheme="majorEastAsia"/>
          <w:lang w:val="en-ID"/>
        </w:rPr>
        <w:t>dilaksanakan</w:t>
      </w:r>
      <w:proofErr w:type="spellEnd"/>
      <w:r w:rsidRPr="00C72295">
        <w:rPr>
          <w:rFonts w:eastAsiaTheme="majorEastAsia"/>
          <w:lang w:val="en-ID"/>
        </w:rPr>
        <w:t xml:space="preserve"> di Ketapang Media </w:t>
      </w:r>
      <w:proofErr w:type="spellStart"/>
      <w:r w:rsidRPr="00C72295">
        <w:rPr>
          <w:rFonts w:eastAsiaTheme="majorEastAsia"/>
          <w:lang w:val="en-ID"/>
        </w:rPr>
        <w:t>Center</w:t>
      </w:r>
      <w:proofErr w:type="spellEnd"/>
      <w:r w:rsidRPr="00C72295">
        <w:rPr>
          <w:rFonts w:eastAsiaTheme="majorEastAsia"/>
          <w:lang w:val="en-ID"/>
        </w:rPr>
        <w:t xml:space="preserve"> (KMC) yang </w:t>
      </w:r>
      <w:proofErr w:type="spellStart"/>
      <w:r w:rsidRPr="00C72295">
        <w:rPr>
          <w:rFonts w:eastAsiaTheme="majorEastAsia"/>
          <w:lang w:val="en-ID"/>
        </w:rPr>
        <w:t>berada</w:t>
      </w:r>
      <w:proofErr w:type="spellEnd"/>
      <w:r w:rsidRPr="00C72295">
        <w:rPr>
          <w:rFonts w:eastAsiaTheme="majorEastAsia"/>
          <w:lang w:val="en-ID"/>
        </w:rPr>
        <w:t xml:space="preserve"> di </w:t>
      </w:r>
      <w:proofErr w:type="spellStart"/>
      <w:r w:rsidRPr="00C72295">
        <w:rPr>
          <w:rFonts w:eastAsiaTheme="majorEastAsia"/>
          <w:lang w:val="en-ID"/>
        </w:rPr>
        <w:t>bawah</w:t>
      </w:r>
      <w:proofErr w:type="spellEnd"/>
      <w:r w:rsidRPr="00C72295">
        <w:rPr>
          <w:rFonts w:eastAsiaTheme="majorEastAsia"/>
          <w:lang w:val="en-ID"/>
        </w:rPr>
        <w:t xml:space="preserve"> </w:t>
      </w:r>
      <w:proofErr w:type="spellStart"/>
      <w:r w:rsidRPr="00C72295">
        <w:rPr>
          <w:rFonts w:eastAsiaTheme="majorEastAsia"/>
          <w:lang w:val="en-ID"/>
        </w:rPr>
        <w:t>naungan</w:t>
      </w:r>
      <w:proofErr w:type="spellEnd"/>
      <w:r w:rsidRPr="00C72295">
        <w:rPr>
          <w:rFonts w:eastAsiaTheme="majorEastAsia"/>
          <w:lang w:val="en-ID"/>
        </w:rPr>
        <w:t xml:space="preserve"> Dinas </w:t>
      </w:r>
      <w:proofErr w:type="spellStart"/>
      <w:r w:rsidRPr="00C72295">
        <w:rPr>
          <w:rFonts w:eastAsiaTheme="majorEastAsia"/>
          <w:lang w:val="en-ID"/>
        </w:rPr>
        <w:t>Komunikasi</w:t>
      </w:r>
      <w:proofErr w:type="spellEnd"/>
      <w:r w:rsidRPr="00C72295">
        <w:rPr>
          <w:rFonts w:eastAsiaTheme="majorEastAsia"/>
          <w:lang w:val="en-ID"/>
        </w:rPr>
        <w:t xml:space="preserve"> dan </w:t>
      </w:r>
      <w:proofErr w:type="spellStart"/>
      <w:r w:rsidRPr="00C72295">
        <w:rPr>
          <w:rFonts w:eastAsiaTheme="majorEastAsia"/>
          <w:lang w:val="en-ID"/>
        </w:rPr>
        <w:t>Informatika</w:t>
      </w:r>
      <w:proofErr w:type="spellEnd"/>
      <w:r w:rsidRPr="00C72295">
        <w:rPr>
          <w:rFonts w:eastAsiaTheme="majorEastAsia"/>
          <w:lang w:val="en-ID"/>
        </w:rPr>
        <w:t xml:space="preserve"> (DISKOMINFO) </w:t>
      </w:r>
      <w:proofErr w:type="spellStart"/>
      <w:r w:rsidRPr="00C72295">
        <w:rPr>
          <w:rFonts w:eastAsiaTheme="majorEastAsia"/>
          <w:lang w:val="en-ID"/>
        </w:rPr>
        <w:t>Kabupaten</w:t>
      </w:r>
      <w:proofErr w:type="spellEnd"/>
      <w:r w:rsidRPr="00C72295">
        <w:rPr>
          <w:rFonts w:eastAsiaTheme="majorEastAsia"/>
          <w:lang w:val="en-ID"/>
        </w:rPr>
        <w:t xml:space="preserve"> Ketapang.</w:t>
      </w:r>
    </w:p>
    <w:p w14:paraId="0E84E81B" w14:textId="77777777" w:rsidR="00C72295" w:rsidRPr="00C72295" w:rsidRDefault="00C72295" w:rsidP="00C72295">
      <w:pPr>
        <w:spacing w:line="360" w:lineRule="auto"/>
        <w:ind w:firstLine="567"/>
        <w:rPr>
          <w:rFonts w:eastAsiaTheme="majorEastAsia"/>
          <w:lang w:val="en-ID"/>
        </w:rPr>
      </w:pPr>
      <w:proofErr w:type="spellStart"/>
      <w:r w:rsidRPr="00C72295">
        <w:rPr>
          <w:rFonts w:eastAsiaTheme="majorEastAsia"/>
          <w:lang w:val="en-ID"/>
        </w:rPr>
        <w:t>Sebagai</w:t>
      </w:r>
      <w:proofErr w:type="spellEnd"/>
      <w:r w:rsidRPr="00C72295">
        <w:rPr>
          <w:rFonts w:eastAsiaTheme="majorEastAsia"/>
          <w:lang w:val="en-ID"/>
        </w:rPr>
        <w:t xml:space="preserve"> </w:t>
      </w:r>
      <w:proofErr w:type="spellStart"/>
      <w:r w:rsidRPr="00C72295">
        <w:rPr>
          <w:rFonts w:eastAsiaTheme="majorEastAsia"/>
          <w:lang w:val="en-ID"/>
        </w:rPr>
        <w:t>perangkat</w:t>
      </w:r>
      <w:proofErr w:type="spellEnd"/>
      <w:r w:rsidRPr="00C72295">
        <w:rPr>
          <w:rFonts w:eastAsiaTheme="majorEastAsia"/>
          <w:lang w:val="en-ID"/>
        </w:rPr>
        <w:t xml:space="preserve"> </w:t>
      </w:r>
      <w:proofErr w:type="spellStart"/>
      <w:r w:rsidRPr="00C72295">
        <w:rPr>
          <w:rFonts w:eastAsiaTheme="majorEastAsia"/>
          <w:lang w:val="en-ID"/>
        </w:rPr>
        <w:t>daerah</w:t>
      </w:r>
      <w:proofErr w:type="spellEnd"/>
      <w:r w:rsidRPr="00C72295">
        <w:rPr>
          <w:rFonts w:eastAsiaTheme="majorEastAsia"/>
          <w:lang w:val="en-ID"/>
        </w:rPr>
        <w:t xml:space="preserve">, DISKOMINFO </w:t>
      </w:r>
      <w:proofErr w:type="spellStart"/>
      <w:r w:rsidRPr="00C72295">
        <w:rPr>
          <w:rFonts w:eastAsiaTheme="majorEastAsia"/>
          <w:lang w:val="en-ID"/>
        </w:rPr>
        <w:t>Kabupaten</w:t>
      </w:r>
      <w:proofErr w:type="spellEnd"/>
      <w:r w:rsidRPr="00C72295">
        <w:rPr>
          <w:rFonts w:eastAsiaTheme="majorEastAsia"/>
          <w:lang w:val="en-ID"/>
        </w:rPr>
        <w:t xml:space="preserve"> Ketapang </w:t>
      </w:r>
      <w:proofErr w:type="spellStart"/>
      <w:r w:rsidRPr="00C72295">
        <w:rPr>
          <w:rFonts w:eastAsiaTheme="majorEastAsia"/>
          <w:lang w:val="en-ID"/>
        </w:rPr>
        <w:t>memiliki</w:t>
      </w:r>
      <w:proofErr w:type="spellEnd"/>
      <w:r w:rsidRPr="00C72295">
        <w:rPr>
          <w:rFonts w:eastAsiaTheme="majorEastAsia"/>
          <w:lang w:val="en-ID"/>
        </w:rPr>
        <w:t xml:space="preserve"> </w:t>
      </w:r>
      <w:proofErr w:type="spellStart"/>
      <w:r w:rsidRPr="00C72295">
        <w:rPr>
          <w:rFonts w:eastAsiaTheme="majorEastAsia"/>
          <w:lang w:val="en-ID"/>
        </w:rPr>
        <w:t>sejarah</w:t>
      </w:r>
      <w:proofErr w:type="spellEnd"/>
      <w:r w:rsidRPr="00C72295">
        <w:rPr>
          <w:rFonts w:eastAsiaTheme="majorEastAsia"/>
          <w:lang w:val="en-ID"/>
        </w:rPr>
        <w:t xml:space="preserve"> </w:t>
      </w:r>
      <w:proofErr w:type="spellStart"/>
      <w:r w:rsidRPr="00C72295">
        <w:rPr>
          <w:rFonts w:eastAsiaTheme="majorEastAsia"/>
          <w:lang w:val="en-ID"/>
        </w:rPr>
        <w:t>kelembagaan</w:t>
      </w:r>
      <w:proofErr w:type="spellEnd"/>
      <w:r w:rsidRPr="00C72295">
        <w:rPr>
          <w:rFonts w:eastAsiaTheme="majorEastAsia"/>
          <w:lang w:val="en-ID"/>
        </w:rPr>
        <w:t xml:space="preserve"> yang </w:t>
      </w:r>
      <w:proofErr w:type="spellStart"/>
      <w:r w:rsidRPr="00C72295">
        <w:rPr>
          <w:rFonts w:eastAsiaTheme="majorEastAsia"/>
          <w:lang w:val="en-ID"/>
        </w:rPr>
        <w:t>cukup</w:t>
      </w:r>
      <w:proofErr w:type="spellEnd"/>
      <w:r w:rsidRPr="00C72295">
        <w:rPr>
          <w:rFonts w:eastAsiaTheme="majorEastAsia"/>
          <w:lang w:val="en-ID"/>
        </w:rPr>
        <w:t xml:space="preserve"> </w:t>
      </w:r>
      <w:proofErr w:type="spellStart"/>
      <w:r w:rsidRPr="00C72295">
        <w:rPr>
          <w:rFonts w:eastAsiaTheme="majorEastAsia"/>
          <w:lang w:val="en-ID"/>
        </w:rPr>
        <w:t>panjang</w:t>
      </w:r>
      <w:proofErr w:type="spellEnd"/>
      <w:r w:rsidRPr="00C72295">
        <w:rPr>
          <w:rFonts w:eastAsiaTheme="majorEastAsia"/>
          <w:lang w:val="en-ID"/>
        </w:rPr>
        <w:t xml:space="preserve">. Pada </w:t>
      </w:r>
      <w:proofErr w:type="spellStart"/>
      <w:r w:rsidRPr="00C72295">
        <w:rPr>
          <w:rFonts w:eastAsiaTheme="majorEastAsia"/>
          <w:lang w:val="en-ID"/>
        </w:rPr>
        <w:t>mulanya</w:t>
      </w:r>
      <w:proofErr w:type="spellEnd"/>
      <w:r w:rsidRPr="00C72295">
        <w:rPr>
          <w:rFonts w:eastAsiaTheme="majorEastAsia"/>
          <w:lang w:val="en-ID"/>
        </w:rPr>
        <w:t xml:space="preserve">, </w:t>
      </w:r>
      <w:proofErr w:type="spellStart"/>
      <w:r w:rsidRPr="00C72295">
        <w:rPr>
          <w:rFonts w:eastAsiaTheme="majorEastAsia"/>
          <w:lang w:val="en-ID"/>
        </w:rPr>
        <w:t>urusan</w:t>
      </w:r>
      <w:proofErr w:type="spellEnd"/>
      <w:r w:rsidRPr="00C72295">
        <w:rPr>
          <w:rFonts w:eastAsiaTheme="majorEastAsia"/>
          <w:lang w:val="en-ID"/>
        </w:rPr>
        <w:t xml:space="preserve"> </w:t>
      </w:r>
      <w:proofErr w:type="spellStart"/>
      <w:r w:rsidRPr="00C72295">
        <w:rPr>
          <w:rFonts w:eastAsiaTheme="majorEastAsia"/>
          <w:lang w:val="en-ID"/>
        </w:rPr>
        <w:t>komunikasi</w:t>
      </w:r>
      <w:proofErr w:type="spellEnd"/>
      <w:r w:rsidRPr="00C72295">
        <w:rPr>
          <w:rFonts w:eastAsiaTheme="majorEastAsia"/>
          <w:lang w:val="en-ID"/>
        </w:rPr>
        <w:t xml:space="preserve"> dan </w:t>
      </w:r>
      <w:proofErr w:type="spellStart"/>
      <w:r w:rsidRPr="00C72295">
        <w:rPr>
          <w:rFonts w:eastAsiaTheme="majorEastAsia"/>
          <w:lang w:val="en-ID"/>
        </w:rPr>
        <w:t>informatika</w:t>
      </w:r>
      <w:proofErr w:type="spellEnd"/>
      <w:r w:rsidRPr="00C72295">
        <w:rPr>
          <w:rFonts w:eastAsiaTheme="majorEastAsia"/>
          <w:lang w:val="en-ID"/>
        </w:rPr>
        <w:t xml:space="preserve"> </w:t>
      </w:r>
      <w:proofErr w:type="spellStart"/>
      <w:r w:rsidRPr="00C72295">
        <w:rPr>
          <w:rFonts w:eastAsiaTheme="majorEastAsia"/>
          <w:lang w:val="en-ID"/>
        </w:rPr>
        <w:t>belum</w:t>
      </w:r>
      <w:proofErr w:type="spellEnd"/>
      <w:r w:rsidRPr="00C72295">
        <w:rPr>
          <w:rFonts w:eastAsiaTheme="majorEastAsia"/>
          <w:lang w:val="en-ID"/>
        </w:rPr>
        <w:t xml:space="preserve"> </w:t>
      </w:r>
      <w:proofErr w:type="spellStart"/>
      <w:r w:rsidRPr="00C72295">
        <w:rPr>
          <w:rFonts w:eastAsiaTheme="majorEastAsia"/>
          <w:lang w:val="en-ID"/>
        </w:rPr>
        <w:t>berdiri</w:t>
      </w:r>
      <w:proofErr w:type="spellEnd"/>
      <w:r w:rsidRPr="00C72295">
        <w:rPr>
          <w:rFonts w:eastAsiaTheme="majorEastAsia"/>
          <w:lang w:val="en-ID"/>
        </w:rPr>
        <w:t xml:space="preserve"> </w:t>
      </w:r>
      <w:proofErr w:type="spellStart"/>
      <w:r w:rsidRPr="00C72295">
        <w:rPr>
          <w:rFonts w:eastAsiaTheme="majorEastAsia"/>
          <w:lang w:val="en-ID"/>
        </w:rPr>
        <w:t>sendiri</w:t>
      </w:r>
      <w:proofErr w:type="spellEnd"/>
      <w:r w:rsidRPr="00C72295">
        <w:rPr>
          <w:rFonts w:eastAsiaTheme="majorEastAsia"/>
          <w:lang w:val="en-ID"/>
        </w:rPr>
        <w:t xml:space="preserve">, </w:t>
      </w:r>
      <w:proofErr w:type="spellStart"/>
      <w:r w:rsidRPr="00C72295">
        <w:rPr>
          <w:rFonts w:eastAsiaTheme="majorEastAsia"/>
          <w:lang w:val="en-ID"/>
        </w:rPr>
        <w:t>melainkan</w:t>
      </w:r>
      <w:proofErr w:type="spellEnd"/>
      <w:r w:rsidRPr="00C72295">
        <w:rPr>
          <w:rFonts w:eastAsiaTheme="majorEastAsia"/>
          <w:lang w:val="en-ID"/>
        </w:rPr>
        <w:t xml:space="preserve"> </w:t>
      </w:r>
      <w:proofErr w:type="spellStart"/>
      <w:r w:rsidRPr="00C72295">
        <w:rPr>
          <w:rFonts w:eastAsiaTheme="majorEastAsia"/>
          <w:lang w:val="en-ID"/>
        </w:rPr>
        <w:t>masih</w:t>
      </w:r>
      <w:proofErr w:type="spellEnd"/>
      <w:r w:rsidRPr="00C72295">
        <w:rPr>
          <w:rFonts w:eastAsiaTheme="majorEastAsia"/>
          <w:lang w:val="en-ID"/>
        </w:rPr>
        <w:t xml:space="preserve"> </w:t>
      </w:r>
      <w:proofErr w:type="spellStart"/>
      <w:r w:rsidRPr="00C72295">
        <w:rPr>
          <w:rFonts w:eastAsiaTheme="majorEastAsia"/>
          <w:lang w:val="en-ID"/>
        </w:rPr>
        <w:t>menjadi</w:t>
      </w:r>
      <w:proofErr w:type="spellEnd"/>
      <w:r w:rsidRPr="00C72295">
        <w:rPr>
          <w:rFonts w:eastAsiaTheme="majorEastAsia"/>
          <w:lang w:val="en-ID"/>
        </w:rPr>
        <w:t xml:space="preserve"> </w:t>
      </w:r>
      <w:proofErr w:type="spellStart"/>
      <w:r w:rsidRPr="00C72295">
        <w:rPr>
          <w:rFonts w:eastAsiaTheme="majorEastAsia"/>
          <w:lang w:val="en-ID"/>
        </w:rPr>
        <w:t>bagian</w:t>
      </w:r>
      <w:proofErr w:type="spellEnd"/>
      <w:r w:rsidRPr="00C72295">
        <w:rPr>
          <w:rFonts w:eastAsiaTheme="majorEastAsia"/>
          <w:lang w:val="en-ID"/>
        </w:rPr>
        <w:t xml:space="preserve"> </w:t>
      </w:r>
      <w:proofErr w:type="spellStart"/>
      <w:r w:rsidRPr="00C72295">
        <w:rPr>
          <w:rFonts w:eastAsiaTheme="majorEastAsia"/>
          <w:lang w:val="en-ID"/>
        </w:rPr>
        <w:t>dari</w:t>
      </w:r>
      <w:proofErr w:type="spellEnd"/>
      <w:r w:rsidRPr="00C72295">
        <w:rPr>
          <w:rFonts w:eastAsiaTheme="majorEastAsia"/>
          <w:lang w:val="en-ID"/>
        </w:rPr>
        <w:t xml:space="preserve"> Dinas </w:t>
      </w:r>
      <w:proofErr w:type="spellStart"/>
      <w:r w:rsidRPr="00C72295">
        <w:rPr>
          <w:rFonts w:eastAsiaTheme="majorEastAsia"/>
          <w:lang w:val="en-ID"/>
        </w:rPr>
        <w:t>Perhubungan</w:t>
      </w:r>
      <w:proofErr w:type="spellEnd"/>
      <w:r w:rsidRPr="00C72295">
        <w:rPr>
          <w:rFonts w:eastAsiaTheme="majorEastAsia"/>
          <w:lang w:val="en-ID"/>
        </w:rPr>
        <w:t xml:space="preserve"> dan </w:t>
      </w:r>
      <w:proofErr w:type="spellStart"/>
      <w:r w:rsidRPr="00C72295">
        <w:rPr>
          <w:rFonts w:eastAsiaTheme="majorEastAsia"/>
          <w:lang w:val="en-ID"/>
        </w:rPr>
        <w:t>Informatika</w:t>
      </w:r>
      <w:proofErr w:type="spellEnd"/>
      <w:r w:rsidRPr="00C72295">
        <w:rPr>
          <w:rFonts w:eastAsiaTheme="majorEastAsia"/>
          <w:lang w:val="en-ID"/>
        </w:rPr>
        <w:t xml:space="preserve"> </w:t>
      </w:r>
      <w:proofErr w:type="spellStart"/>
      <w:r w:rsidRPr="00C72295">
        <w:rPr>
          <w:rFonts w:eastAsiaTheme="majorEastAsia"/>
          <w:lang w:val="en-ID"/>
        </w:rPr>
        <w:t>Kabupaten</w:t>
      </w:r>
      <w:proofErr w:type="spellEnd"/>
      <w:r w:rsidRPr="00C72295">
        <w:rPr>
          <w:rFonts w:eastAsiaTheme="majorEastAsia"/>
          <w:lang w:val="en-ID"/>
        </w:rPr>
        <w:t xml:space="preserve"> Ketapang. </w:t>
      </w:r>
      <w:proofErr w:type="spellStart"/>
      <w:r w:rsidRPr="00C72295">
        <w:rPr>
          <w:rFonts w:eastAsiaTheme="majorEastAsia"/>
          <w:lang w:val="en-ID"/>
        </w:rPr>
        <w:t>Perubahan</w:t>
      </w:r>
      <w:proofErr w:type="spellEnd"/>
      <w:r w:rsidRPr="00C72295">
        <w:rPr>
          <w:rFonts w:eastAsiaTheme="majorEastAsia"/>
          <w:lang w:val="en-ID"/>
        </w:rPr>
        <w:t xml:space="preserve"> </w:t>
      </w:r>
      <w:proofErr w:type="spellStart"/>
      <w:r w:rsidRPr="00C72295">
        <w:rPr>
          <w:rFonts w:eastAsiaTheme="majorEastAsia"/>
          <w:lang w:val="en-ID"/>
        </w:rPr>
        <w:t>struktur</w:t>
      </w:r>
      <w:proofErr w:type="spellEnd"/>
      <w:r w:rsidRPr="00C72295">
        <w:rPr>
          <w:rFonts w:eastAsiaTheme="majorEastAsia"/>
          <w:lang w:val="en-ID"/>
        </w:rPr>
        <w:t xml:space="preserve"> </w:t>
      </w:r>
      <w:proofErr w:type="spellStart"/>
      <w:r w:rsidRPr="00C72295">
        <w:rPr>
          <w:rFonts w:eastAsiaTheme="majorEastAsia"/>
          <w:lang w:val="en-ID"/>
        </w:rPr>
        <w:t>baru</w:t>
      </w:r>
      <w:proofErr w:type="spellEnd"/>
      <w:r w:rsidRPr="00C72295">
        <w:rPr>
          <w:rFonts w:eastAsiaTheme="majorEastAsia"/>
          <w:lang w:val="en-ID"/>
        </w:rPr>
        <w:t xml:space="preserve"> </w:t>
      </w:r>
      <w:proofErr w:type="spellStart"/>
      <w:r w:rsidRPr="00C72295">
        <w:rPr>
          <w:rFonts w:eastAsiaTheme="majorEastAsia"/>
          <w:lang w:val="en-ID"/>
        </w:rPr>
        <w:t>terjadi</w:t>
      </w:r>
      <w:proofErr w:type="spellEnd"/>
      <w:r w:rsidRPr="00C72295">
        <w:rPr>
          <w:rFonts w:eastAsiaTheme="majorEastAsia"/>
          <w:lang w:val="en-ID"/>
        </w:rPr>
        <w:t xml:space="preserve"> </w:t>
      </w:r>
      <w:proofErr w:type="spellStart"/>
      <w:r w:rsidRPr="00C72295">
        <w:rPr>
          <w:rFonts w:eastAsiaTheme="majorEastAsia"/>
          <w:lang w:val="en-ID"/>
        </w:rPr>
        <w:t>setelah</w:t>
      </w:r>
      <w:proofErr w:type="spellEnd"/>
      <w:r w:rsidRPr="00C72295">
        <w:rPr>
          <w:rFonts w:eastAsiaTheme="majorEastAsia"/>
          <w:lang w:val="en-ID"/>
        </w:rPr>
        <w:t xml:space="preserve"> </w:t>
      </w:r>
      <w:proofErr w:type="spellStart"/>
      <w:r w:rsidRPr="00C72295">
        <w:rPr>
          <w:rFonts w:eastAsiaTheme="majorEastAsia"/>
          <w:lang w:val="en-ID"/>
        </w:rPr>
        <w:t>terbitnya</w:t>
      </w:r>
      <w:proofErr w:type="spellEnd"/>
      <w:r w:rsidRPr="00C72295">
        <w:rPr>
          <w:rFonts w:eastAsiaTheme="majorEastAsia"/>
          <w:lang w:val="en-ID"/>
        </w:rPr>
        <w:t xml:space="preserve"> </w:t>
      </w:r>
      <w:proofErr w:type="spellStart"/>
      <w:r w:rsidRPr="00C72295">
        <w:rPr>
          <w:rFonts w:eastAsiaTheme="majorEastAsia"/>
          <w:lang w:val="en-ID"/>
        </w:rPr>
        <w:t>Peraturan</w:t>
      </w:r>
      <w:proofErr w:type="spellEnd"/>
      <w:r w:rsidRPr="00C72295">
        <w:rPr>
          <w:rFonts w:eastAsiaTheme="majorEastAsia"/>
          <w:lang w:val="en-ID"/>
        </w:rPr>
        <w:t xml:space="preserve"> Daerah </w:t>
      </w:r>
      <w:proofErr w:type="spellStart"/>
      <w:r w:rsidRPr="00C72295">
        <w:rPr>
          <w:rFonts w:eastAsiaTheme="majorEastAsia"/>
          <w:lang w:val="en-ID"/>
        </w:rPr>
        <w:t>Kabupaten</w:t>
      </w:r>
      <w:proofErr w:type="spellEnd"/>
      <w:r w:rsidRPr="00C72295">
        <w:rPr>
          <w:rFonts w:eastAsiaTheme="majorEastAsia"/>
          <w:lang w:val="en-ID"/>
        </w:rPr>
        <w:t xml:space="preserve"> Ketapang </w:t>
      </w:r>
      <w:proofErr w:type="spellStart"/>
      <w:r w:rsidRPr="00C72295">
        <w:rPr>
          <w:rFonts w:eastAsiaTheme="majorEastAsia"/>
          <w:lang w:val="en-ID"/>
        </w:rPr>
        <w:t>Nomor</w:t>
      </w:r>
      <w:proofErr w:type="spellEnd"/>
      <w:r w:rsidRPr="00C72295">
        <w:rPr>
          <w:rFonts w:eastAsiaTheme="majorEastAsia"/>
          <w:lang w:val="en-ID"/>
        </w:rPr>
        <w:t xml:space="preserve"> 10 </w:t>
      </w:r>
      <w:proofErr w:type="spellStart"/>
      <w:r w:rsidRPr="00C72295">
        <w:rPr>
          <w:rFonts w:eastAsiaTheme="majorEastAsia"/>
          <w:lang w:val="en-ID"/>
        </w:rPr>
        <w:t>Tahun</w:t>
      </w:r>
      <w:proofErr w:type="spellEnd"/>
      <w:r w:rsidRPr="00C72295">
        <w:rPr>
          <w:rFonts w:eastAsiaTheme="majorEastAsia"/>
          <w:lang w:val="en-ID"/>
        </w:rPr>
        <w:t xml:space="preserve"> 2016 </w:t>
      </w:r>
      <w:proofErr w:type="spellStart"/>
      <w:r w:rsidRPr="00C72295">
        <w:rPr>
          <w:rFonts w:eastAsiaTheme="majorEastAsia"/>
          <w:lang w:val="en-ID"/>
        </w:rPr>
        <w:t>tentang</w:t>
      </w:r>
      <w:proofErr w:type="spellEnd"/>
      <w:r w:rsidRPr="00C72295">
        <w:rPr>
          <w:rFonts w:eastAsiaTheme="majorEastAsia"/>
          <w:lang w:val="en-ID"/>
        </w:rPr>
        <w:t xml:space="preserve"> </w:t>
      </w:r>
      <w:proofErr w:type="spellStart"/>
      <w:r w:rsidRPr="00C72295">
        <w:rPr>
          <w:rFonts w:eastAsiaTheme="majorEastAsia"/>
          <w:lang w:val="en-ID"/>
        </w:rPr>
        <w:t>Pembentukan</w:t>
      </w:r>
      <w:proofErr w:type="spellEnd"/>
      <w:r w:rsidRPr="00C72295">
        <w:rPr>
          <w:rFonts w:eastAsiaTheme="majorEastAsia"/>
          <w:lang w:val="en-ID"/>
        </w:rPr>
        <w:t xml:space="preserve"> dan </w:t>
      </w:r>
      <w:proofErr w:type="spellStart"/>
      <w:r w:rsidRPr="00C72295">
        <w:rPr>
          <w:rFonts w:eastAsiaTheme="majorEastAsia"/>
          <w:lang w:val="en-ID"/>
        </w:rPr>
        <w:t>Susunan</w:t>
      </w:r>
      <w:proofErr w:type="spellEnd"/>
      <w:r w:rsidRPr="00C72295">
        <w:rPr>
          <w:rFonts w:eastAsiaTheme="majorEastAsia"/>
          <w:lang w:val="en-ID"/>
        </w:rPr>
        <w:t xml:space="preserve"> Perangkat Daerah, yang </w:t>
      </w:r>
      <w:proofErr w:type="spellStart"/>
      <w:r w:rsidRPr="00C72295">
        <w:rPr>
          <w:rFonts w:eastAsiaTheme="majorEastAsia"/>
          <w:lang w:val="en-ID"/>
        </w:rPr>
        <w:t>menjadi</w:t>
      </w:r>
      <w:proofErr w:type="spellEnd"/>
      <w:r w:rsidRPr="00C72295">
        <w:rPr>
          <w:rFonts w:eastAsiaTheme="majorEastAsia"/>
          <w:lang w:val="en-ID"/>
        </w:rPr>
        <w:t xml:space="preserve"> </w:t>
      </w:r>
      <w:proofErr w:type="spellStart"/>
      <w:r w:rsidRPr="00C72295">
        <w:rPr>
          <w:rFonts w:eastAsiaTheme="majorEastAsia"/>
          <w:lang w:val="en-ID"/>
        </w:rPr>
        <w:t>dasar</w:t>
      </w:r>
      <w:proofErr w:type="spellEnd"/>
      <w:r w:rsidRPr="00C72295">
        <w:rPr>
          <w:rFonts w:eastAsiaTheme="majorEastAsia"/>
          <w:lang w:val="en-ID"/>
        </w:rPr>
        <w:t xml:space="preserve"> </w:t>
      </w:r>
      <w:proofErr w:type="spellStart"/>
      <w:r w:rsidRPr="00C72295">
        <w:rPr>
          <w:rFonts w:eastAsiaTheme="majorEastAsia"/>
          <w:lang w:val="en-ID"/>
        </w:rPr>
        <w:t>berdirinya</w:t>
      </w:r>
      <w:proofErr w:type="spellEnd"/>
      <w:r w:rsidRPr="00C72295">
        <w:rPr>
          <w:rFonts w:eastAsiaTheme="majorEastAsia"/>
          <w:lang w:val="en-ID"/>
        </w:rPr>
        <w:t xml:space="preserve"> Dinas </w:t>
      </w:r>
      <w:proofErr w:type="spellStart"/>
      <w:r w:rsidRPr="00C72295">
        <w:rPr>
          <w:rFonts w:eastAsiaTheme="majorEastAsia"/>
          <w:lang w:val="en-ID"/>
        </w:rPr>
        <w:t>Komunikasi</w:t>
      </w:r>
      <w:proofErr w:type="spellEnd"/>
      <w:r w:rsidRPr="00C72295">
        <w:rPr>
          <w:rFonts w:eastAsiaTheme="majorEastAsia"/>
          <w:lang w:val="en-ID"/>
        </w:rPr>
        <w:t xml:space="preserve"> dan </w:t>
      </w:r>
      <w:proofErr w:type="spellStart"/>
      <w:r w:rsidRPr="00C72295">
        <w:rPr>
          <w:rFonts w:eastAsiaTheme="majorEastAsia"/>
          <w:lang w:val="en-ID"/>
        </w:rPr>
        <w:t>Informatika</w:t>
      </w:r>
      <w:proofErr w:type="spellEnd"/>
      <w:r w:rsidRPr="00C72295">
        <w:rPr>
          <w:rFonts w:eastAsiaTheme="majorEastAsia"/>
          <w:lang w:val="en-ID"/>
        </w:rPr>
        <w:t xml:space="preserve"> </w:t>
      </w:r>
      <w:proofErr w:type="spellStart"/>
      <w:r w:rsidRPr="00C72295">
        <w:rPr>
          <w:rFonts w:eastAsiaTheme="majorEastAsia"/>
          <w:lang w:val="en-ID"/>
        </w:rPr>
        <w:t>sebagai</w:t>
      </w:r>
      <w:proofErr w:type="spellEnd"/>
      <w:r w:rsidRPr="00C72295">
        <w:rPr>
          <w:rFonts w:eastAsiaTheme="majorEastAsia"/>
          <w:lang w:val="en-ID"/>
        </w:rPr>
        <w:t xml:space="preserve"> unit </w:t>
      </w:r>
      <w:proofErr w:type="spellStart"/>
      <w:r w:rsidRPr="00C72295">
        <w:rPr>
          <w:rFonts w:eastAsiaTheme="majorEastAsia"/>
          <w:lang w:val="en-ID"/>
        </w:rPr>
        <w:t>organisasi</w:t>
      </w:r>
      <w:proofErr w:type="spellEnd"/>
      <w:r w:rsidRPr="00C72295">
        <w:rPr>
          <w:rFonts w:eastAsiaTheme="majorEastAsia"/>
          <w:lang w:val="en-ID"/>
        </w:rPr>
        <w:t xml:space="preserve"> </w:t>
      </w:r>
      <w:proofErr w:type="spellStart"/>
      <w:r w:rsidRPr="00C72295">
        <w:rPr>
          <w:rFonts w:eastAsiaTheme="majorEastAsia"/>
          <w:lang w:val="en-ID"/>
        </w:rPr>
        <w:t>tersendiri</w:t>
      </w:r>
      <w:proofErr w:type="spellEnd"/>
      <w:r w:rsidRPr="00C72295">
        <w:rPr>
          <w:rFonts w:eastAsiaTheme="majorEastAsia"/>
          <w:lang w:val="en-ID"/>
        </w:rPr>
        <w:t xml:space="preserve"> pada </w:t>
      </w:r>
      <w:proofErr w:type="spellStart"/>
      <w:r w:rsidRPr="00C72295">
        <w:rPr>
          <w:rFonts w:eastAsiaTheme="majorEastAsia"/>
          <w:lang w:val="en-ID"/>
        </w:rPr>
        <w:t>akhir</w:t>
      </w:r>
      <w:proofErr w:type="spellEnd"/>
      <w:r w:rsidRPr="00C72295">
        <w:rPr>
          <w:rFonts w:eastAsiaTheme="majorEastAsia"/>
          <w:lang w:val="en-ID"/>
        </w:rPr>
        <w:t xml:space="preserve"> </w:t>
      </w:r>
      <w:proofErr w:type="spellStart"/>
      <w:r w:rsidRPr="00C72295">
        <w:rPr>
          <w:rFonts w:eastAsiaTheme="majorEastAsia"/>
          <w:lang w:val="en-ID"/>
        </w:rPr>
        <w:t>tahun</w:t>
      </w:r>
      <w:proofErr w:type="spellEnd"/>
      <w:r w:rsidRPr="00C72295">
        <w:rPr>
          <w:rFonts w:eastAsiaTheme="majorEastAsia"/>
          <w:lang w:val="en-ID"/>
        </w:rPr>
        <w:t xml:space="preserve"> 2016. </w:t>
      </w:r>
      <w:proofErr w:type="spellStart"/>
      <w:r w:rsidRPr="00C72295">
        <w:rPr>
          <w:rFonts w:eastAsiaTheme="majorEastAsia"/>
          <w:lang w:val="en-ID"/>
        </w:rPr>
        <w:t>Landasan</w:t>
      </w:r>
      <w:proofErr w:type="spellEnd"/>
      <w:r w:rsidRPr="00C72295">
        <w:rPr>
          <w:rFonts w:eastAsiaTheme="majorEastAsia"/>
          <w:lang w:val="en-ID"/>
        </w:rPr>
        <w:t xml:space="preserve"> </w:t>
      </w:r>
      <w:proofErr w:type="spellStart"/>
      <w:r w:rsidRPr="00C72295">
        <w:rPr>
          <w:rFonts w:eastAsiaTheme="majorEastAsia"/>
          <w:lang w:val="en-ID"/>
        </w:rPr>
        <w:t>operasionalnya</w:t>
      </w:r>
      <w:proofErr w:type="spellEnd"/>
      <w:r w:rsidRPr="00C72295">
        <w:rPr>
          <w:rFonts w:eastAsiaTheme="majorEastAsia"/>
          <w:lang w:val="en-ID"/>
        </w:rPr>
        <w:t xml:space="preserve"> </w:t>
      </w:r>
      <w:proofErr w:type="spellStart"/>
      <w:r w:rsidRPr="00C72295">
        <w:rPr>
          <w:rFonts w:eastAsiaTheme="majorEastAsia"/>
          <w:lang w:val="en-ID"/>
        </w:rPr>
        <w:t>kemudian</w:t>
      </w:r>
      <w:proofErr w:type="spellEnd"/>
      <w:r w:rsidRPr="00C72295">
        <w:rPr>
          <w:rFonts w:eastAsiaTheme="majorEastAsia"/>
          <w:lang w:val="en-ID"/>
        </w:rPr>
        <w:t xml:space="preserve"> </w:t>
      </w:r>
      <w:proofErr w:type="spellStart"/>
      <w:r w:rsidRPr="00C72295">
        <w:rPr>
          <w:rFonts w:eastAsiaTheme="majorEastAsia"/>
          <w:lang w:val="en-ID"/>
        </w:rPr>
        <w:t>dilengkapi</w:t>
      </w:r>
      <w:proofErr w:type="spellEnd"/>
      <w:r w:rsidRPr="00C72295">
        <w:rPr>
          <w:rFonts w:eastAsiaTheme="majorEastAsia"/>
          <w:lang w:val="en-ID"/>
        </w:rPr>
        <w:t xml:space="preserve"> </w:t>
      </w:r>
      <w:proofErr w:type="spellStart"/>
      <w:r w:rsidRPr="00C72295">
        <w:rPr>
          <w:rFonts w:eastAsiaTheme="majorEastAsia"/>
          <w:lang w:val="en-ID"/>
        </w:rPr>
        <w:t>melalui</w:t>
      </w:r>
      <w:proofErr w:type="spellEnd"/>
      <w:r w:rsidRPr="00C72295">
        <w:rPr>
          <w:rFonts w:eastAsiaTheme="majorEastAsia"/>
          <w:lang w:val="en-ID"/>
        </w:rPr>
        <w:t xml:space="preserve"> </w:t>
      </w:r>
      <w:proofErr w:type="spellStart"/>
      <w:r w:rsidRPr="00C72295">
        <w:rPr>
          <w:rFonts w:eastAsiaTheme="majorEastAsia"/>
          <w:lang w:val="en-ID"/>
        </w:rPr>
        <w:t>Peraturan</w:t>
      </w:r>
      <w:proofErr w:type="spellEnd"/>
      <w:r w:rsidRPr="00C72295">
        <w:rPr>
          <w:rFonts w:eastAsiaTheme="majorEastAsia"/>
          <w:lang w:val="en-ID"/>
        </w:rPr>
        <w:t xml:space="preserve"> </w:t>
      </w:r>
      <w:proofErr w:type="spellStart"/>
      <w:r w:rsidRPr="00C72295">
        <w:rPr>
          <w:rFonts w:eastAsiaTheme="majorEastAsia"/>
          <w:lang w:val="en-ID"/>
        </w:rPr>
        <w:t>Bupati</w:t>
      </w:r>
      <w:proofErr w:type="spellEnd"/>
      <w:r w:rsidRPr="00C72295">
        <w:rPr>
          <w:rFonts w:eastAsiaTheme="majorEastAsia"/>
          <w:lang w:val="en-ID"/>
        </w:rPr>
        <w:t xml:space="preserve"> Ketapang </w:t>
      </w:r>
      <w:proofErr w:type="spellStart"/>
      <w:r w:rsidRPr="00C72295">
        <w:rPr>
          <w:rFonts w:eastAsiaTheme="majorEastAsia"/>
          <w:lang w:val="en-ID"/>
        </w:rPr>
        <w:t>Nomor</w:t>
      </w:r>
      <w:proofErr w:type="spellEnd"/>
      <w:r w:rsidRPr="00C72295">
        <w:rPr>
          <w:rFonts w:eastAsiaTheme="majorEastAsia"/>
          <w:lang w:val="en-ID"/>
        </w:rPr>
        <w:t xml:space="preserve"> 51 </w:t>
      </w:r>
      <w:proofErr w:type="spellStart"/>
      <w:r w:rsidRPr="00C72295">
        <w:rPr>
          <w:rFonts w:eastAsiaTheme="majorEastAsia"/>
          <w:lang w:val="en-ID"/>
        </w:rPr>
        <w:t>Tahun</w:t>
      </w:r>
      <w:proofErr w:type="spellEnd"/>
      <w:r w:rsidRPr="00C72295">
        <w:rPr>
          <w:rFonts w:eastAsiaTheme="majorEastAsia"/>
          <w:lang w:val="en-ID"/>
        </w:rPr>
        <w:t xml:space="preserve"> 2016, yang </w:t>
      </w:r>
      <w:proofErr w:type="spellStart"/>
      <w:r w:rsidRPr="00C72295">
        <w:rPr>
          <w:rFonts w:eastAsiaTheme="majorEastAsia"/>
          <w:lang w:val="en-ID"/>
        </w:rPr>
        <w:t>mengatur</w:t>
      </w:r>
      <w:proofErr w:type="spellEnd"/>
      <w:r w:rsidRPr="00C72295">
        <w:rPr>
          <w:rFonts w:eastAsiaTheme="majorEastAsia"/>
          <w:lang w:val="en-ID"/>
        </w:rPr>
        <w:t xml:space="preserve"> </w:t>
      </w:r>
      <w:proofErr w:type="spellStart"/>
      <w:r w:rsidRPr="00C72295">
        <w:rPr>
          <w:rFonts w:eastAsiaTheme="majorEastAsia"/>
          <w:lang w:val="en-ID"/>
        </w:rPr>
        <w:t>kedudukan</w:t>
      </w:r>
      <w:proofErr w:type="spellEnd"/>
      <w:r w:rsidRPr="00C72295">
        <w:rPr>
          <w:rFonts w:eastAsiaTheme="majorEastAsia"/>
          <w:lang w:val="en-ID"/>
        </w:rPr>
        <w:t xml:space="preserve">, </w:t>
      </w:r>
      <w:proofErr w:type="spellStart"/>
      <w:r w:rsidRPr="00C72295">
        <w:rPr>
          <w:rFonts w:eastAsiaTheme="majorEastAsia"/>
          <w:lang w:val="en-ID"/>
        </w:rPr>
        <w:t>susunan</w:t>
      </w:r>
      <w:proofErr w:type="spellEnd"/>
      <w:r w:rsidRPr="00C72295">
        <w:rPr>
          <w:rFonts w:eastAsiaTheme="majorEastAsia"/>
          <w:lang w:val="en-ID"/>
        </w:rPr>
        <w:t xml:space="preserve"> </w:t>
      </w:r>
      <w:proofErr w:type="spellStart"/>
      <w:r w:rsidRPr="00C72295">
        <w:rPr>
          <w:rFonts w:eastAsiaTheme="majorEastAsia"/>
          <w:lang w:val="en-ID"/>
        </w:rPr>
        <w:t>organisasi</w:t>
      </w:r>
      <w:proofErr w:type="spellEnd"/>
      <w:r w:rsidRPr="00C72295">
        <w:rPr>
          <w:rFonts w:eastAsiaTheme="majorEastAsia"/>
          <w:lang w:val="en-ID"/>
        </w:rPr>
        <w:t xml:space="preserve">, </w:t>
      </w:r>
      <w:proofErr w:type="spellStart"/>
      <w:r w:rsidRPr="00C72295">
        <w:rPr>
          <w:rFonts w:eastAsiaTheme="majorEastAsia"/>
          <w:lang w:val="en-ID"/>
        </w:rPr>
        <w:t>tugas</w:t>
      </w:r>
      <w:proofErr w:type="spellEnd"/>
      <w:r w:rsidRPr="00C72295">
        <w:rPr>
          <w:rFonts w:eastAsiaTheme="majorEastAsia"/>
          <w:lang w:val="en-ID"/>
        </w:rPr>
        <w:t xml:space="preserve"> dan </w:t>
      </w:r>
      <w:proofErr w:type="spellStart"/>
      <w:r w:rsidRPr="00C72295">
        <w:rPr>
          <w:rFonts w:eastAsiaTheme="majorEastAsia"/>
          <w:lang w:val="en-ID"/>
        </w:rPr>
        <w:t>fungsi</w:t>
      </w:r>
      <w:proofErr w:type="spellEnd"/>
      <w:r w:rsidRPr="00C72295">
        <w:rPr>
          <w:rFonts w:eastAsiaTheme="majorEastAsia"/>
          <w:lang w:val="en-ID"/>
        </w:rPr>
        <w:t xml:space="preserve">, </w:t>
      </w:r>
      <w:proofErr w:type="spellStart"/>
      <w:r w:rsidRPr="00C72295">
        <w:rPr>
          <w:rFonts w:eastAsiaTheme="majorEastAsia"/>
          <w:lang w:val="en-ID"/>
        </w:rPr>
        <w:t>serta</w:t>
      </w:r>
      <w:proofErr w:type="spellEnd"/>
      <w:r w:rsidRPr="00C72295">
        <w:rPr>
          <w:rFonts w:eastAsiaTheme="majorEastAsia"/>
          <w:lang w:val="en-ID"/>
        </w:rPr>
        <w:t xml:space="preserve"> tata </w:t>
      </w:r>
      <w:proofErr w:type="spellStart"/>
      <w:r w:rsidRPr="00C72295">
        <w:rPr>
          <w:rFonts w:eastAsiaTheme="majorEastAsia"/>
          <w:lang w:val="en-ID"/>
        </w:rPr>
        <w:t>kerja</w:t>
      </w:r>
      <w:proofErr w:type="spellEnd"/>
      <w:r w:rsidRPr="00C72295">
        <w:rPr>
          <w:rFonts w:eastAsiaTheme="majorEastAsia"/>
          <w:lang w:val="en-ID"/>
        </w:rPr>
        <w:t xml:space="preserve"> DISKOMINFO. </w:t>
      </w:r>
      <w:proofErr w:type="spellStart"/>
      <w:r w:rsidRPr="00C72295">
        <w:rPr>
          <w:rFonts w:eastAsiaTheme="majorEastAsia"/>
          <w:lang w:val="en-ID"/>
        </w:rPr>
        <w:t>Struktur</w:t>
      </w:r>
      <w:proofErr w:type="spellEnd"/>
      <w:r w:rsidRPr="00C72295">
        <w:rPr>
          <w:rFonts w:eastAsiaTheme="majorEastAsia"/>
          <w:lang w:val="en-ID"/>
        </w:rPr>
        <w:t xml:space="preserve"> </w:t>
      </w:r>
      <w:proofErr w:type="spellStart"/>
      <w:r w:rsidRPr="00C72295">
        <w:rPr>
          <w:rFonts w:eastAsiaTheme="majorEastAsia"/>
          <w:lang w:val="en-ID"/>
        </w:rPr>
        <w:t>organisasi</w:t>
      </w:r>
      <w:proofErr w:type="spellEnd"/>
      <w:r w:rsidRPr="00C72295">
        <w:rPr>
          <w:rFonts w:eastAsiaTheme="majorEastAsia"/>
          <w:lang w:val="en-ID"/>
        </w:rPr>
        <w:t xml:space="preserve"> </w:t>
      </w:r>
      <w:proofErr w:type="spellStart"/>
      <w:r w:rsidRPr="00C72295">
        <w:rPr>
          <w:rFonts w:eastAsiaTheme="majorEastAsia"/>
          <w:lang w:val="en-ID"/>
        </w:rPr>
        <w:t>tersebut</w:t>
      </w:r>
      <w:proofErr w:type="spellEnd"/>
      <w:r w:rsidRPr="00C72295">
        <w:rPr>
          <w:rFonts w:eastAsiaTheme="majorEastAsia"/>
          <w:lang w:val="en-ID"/>
        </w:rPr>
        <w:t xml:space="preserve"> </w:t>
      </w:r>
      <w:proofErr w:type="spellStart"/>
      <w:r w:rsidRPr="00C72295">
        <w:rPr>
          <w:rFonts w:eastAsiaTheme="majorEastAsia"/>
          <w:lang w:val="en-ID"/>
        </w:rPr>
        <w:t>selanjutnya</w:t>
      </w:r>
      <w:proofErr w:type="spellEnd"/>
      <w:r w:rsidRPr="00C72295">
        <w:rPr>
          <w:rFonts w:eastAsiaTheme="majorEastAsia"/>
          <w:lang w:val="en-ID"/>
        </w:rPr>
        <w:t xml:space="preserve"> </w:t>
      </w:r>
      <w:proofErr w:type="spellStart"/>
      <w:r w:rsidRPr="00C72295">
        <w:rPr>
          <w:rFonts w:eastAsiaTheme="majorEastAsia"/>
          <w:lang w:val="en-ID"/>
        </w:rPr>
        <w:t>disesuaikan</w:t>
      </w:r>
      <w:proofErr w:type="spellEnd"/>
      <w:r w:rsidRPr="00C72295">
        <w:rPr>
          <w:rFonts w:eastAsiaTheme="majorEastAsia"/>
          <w:lang w:val="en-ID"/>
        </w:rPr>
        <w:t xml:space="preserve"> </w:t>
      </w:r>
      <w:proofErr w:type="spellStart"/>
      <w:r w:rsidRPr="00C72295">
        <w:rPr>
          <w:rFonts w:eastAsiaTheme="majorEastAsia"/>
          <w:lang w:val="en-ID"/>
        </w:rPr>
        <w:t>kembali</w:t>
      </w:r>
      <w:proofErr w:type="spellEnd"/>
      <w:r w:rsidRPr="00C72295">
        <w:rPr>
          <w:rFonts w:eastAsiaTheme="majorEastAsia"/>
          <w:lang w:val="en-ID"/>
        </w:rPr>
        <w:t xml:space="preserve"> </w:t>
      </w:r>
      <w:proofErr w:type="spellStart"/>
      <w:r w:rsidRPr="00C72295">
        <w:rPr>
          <w:rFonts w:eastAsiaTheme="majorEastAsia"/>
          <w:lang w:val="en-ID"/>
        </w:rPr>
        <w:t>melalui</w:t>
      </w:r>
      <w:proofErr w:type="spellEnd"/>
      <w:r w:rsidRPr="00C72295">
        <w:rPr>
          <w:rFonts w:eastAsiaTheme="majorEastAsia"/>
          <w:lang w:val="en-ID"/>
        </w:rPr>
        <w:t xml:space="preserve"> </w:t>
      </w:r>
      <w:proofErr w:type="spellStart"/>
      <w:r w:rsidRPr="00C72295">
        <w:rPr>
          <w:rFonts w:eastAsiaTheme="majorEastAsia"/>
          <w:lang w:val="en-ID"/>
        </w:rPr>
        <w:t>Peraturan</w:t>
      </w:r>
      <w:proofErr w:type="spellEnd"/>
      <w:r w:rsidRPr="00C72295">
        <w:rPr>
          <w:rFonts w:eastAsiaTheme="majorEastAsia"/>
          <w:lang w:val="en-ID"/>
        </w:rPr>
        <w:t xml:space="preserve"> </w:t>
      </w:r>
      <w:proofErr w:type="spellStart"/>
      <w:r w:rsidRPr="00C72295">
        <w:rPr>
          <w:rFonts w:eastAsiaTheme="majorEastAsia"/>
          <w:lang w:val="en-ID"/>
        </w:rPr>
        <w:t>Bupati</w:t>
      </w:r>
      <w:proofErr w:type="spellEnd"/>
      <w:r w:rsidRPr="00C72295">
        <w:rPr>
          <w:rFonts w:eastAsiaTheme="majorEastAsia"/>
          <w:lang w:val="en-ID"/>
        </w:rPr>
        <w:t xml:space="preserve"> Ketapang </w:t>
      </w:r>
      <w:proofErr w:type="spellStart"/>
      <w:r w:rsidRPr="00C72295">
        <w:rPr>
          <w:rFonts w:eastAsiaTheme="majorEastAsia"/>
          <w:lang w:val="en-ID"/>
        </w:rPr>
        <w:t>Nomor</w:t>
      </w:r>
      <w:proofErr w:type="spellEnd"/>
      <w:r w:rsidRPr="00C72295">
        <w:rPr>
          <w:rFonts w:eastAsiaTheme="majorEastAsia"/>
          <w:lang w:val="en-ID"/>
        </w:rPr>
        <w:t xml:space="preserve"> 92 </w:t>
      </w:r>
      <w:proofErr w:type="spellStart"/>
      <w:r w:rsidRPr="00C72295">
        <w:rPr>
          <w:rFonts w:eastAsiaTheme="majorEastAsia"/>
          <w:lang w:val="en-ID"/>
        </w:rPr>
        <w:t>Tahun</w:t>
      </w:r>
      <w:proofErr w:type="spellEnd"/>
      <w:r w:rsidRPr="00C72295">
        <w:rPr>
          <w:rFonts w:eastAsiaTheme="majorEastAsia"/>
          <w:lang w:val="en-ID"/>
        </w:rPr>
        <w:t xml:space="preserve"> 2021, yang </w:t>
      </w:r>
      <w:proofErr w:type="spellStart"/>
      <w:r w:rsidRPr="00C72295">
        <w:rPr>
          <w:rFonts w:eastAsiaTheme="majorEastAsia"/>
          <w:lang w:val="en-ID"/>
        </w:rPr>
        <w:t>hingga</w:t>
      </w:r>
      <w:proofErr w:type="spellEnd"/>
      <w:r w:rsidRPr="00C72295">
        <w:rPr>
          <w:rFonts w:eastAsiaTheme="majorEastAsia"/>
          <w:lang w:val="en-ID"/>
        </w:rPr>
        <w:t xml:space="preserve"> </w:t>
      </w:r>
      <w:proofErr w:type="spellStart"/>
      <w:r w:rsidRPr="00C72295">
        <w:rPr>
          <w:rFonts w:eastAsiaTheme="majorEastAsia"/>
          <w:lang w:val="en-ID"/>
        </w:rPr>
        <w:t>kini</w:t>
      </w:r>
      <w:proofErr w:type="spellEnd"/>
      <w:r w:rsidRPr="00C72295">
        <w:rPr>
          <w:rFonts w:eastAsiaTheme="majorEastAsia"/>
          <w:lang w:val="en-ID"/>
        </w:rPr>
        <w:t xml:space="preserve"> </w:t>
      </w:r>
      <w:proofErr w:type="spellStart"/>
      <w:r w:rsidRPr="00C72295">
        <w:rPr>
          <w:rFonts w:eastAsiaTheme="majorEastAsia"/>
          <w:lang w:val="en-ID"/>
        </w:rPr>
        <w:t>menjadi</w:t>
      </w:r>
      <w:proofErr w:type="spellEnd"/>
      <w:r w:rsidRPr="00C72295">
        <w:rPr>
          <w:rFonts w:eastAsiaTheme="majorEastAsia"/>
          <w:lang w:val="en-ID"/>
        </w:rPr>
        <w:t xml:space="preserve"> </w:t>
      </w:r>
      <w:proofErr w:type="spellStart"/>
      <w:r w:rsidRPr="00C72295">
        <w:rPr>
          <w:rFonts w:eastAsiaTheme="majorEastAsia"/>
          <w:lang w:val="en-ID"/>
        </w:rPr>
        <w:t>acuan</w:t>
      </w:r>
      <w:proofErr w:type="spellEnd"/>
      <w:r w:rsidRPr="00C72295">
        <w:rPr>
          <w:rFonts w:eastAsiaTheme="majorEastAsia"/>
          <w:lang w:val="en-ID"/>
        </w:rPr>
        <w:t xml:space="preserve"> </w:t>
      </w:r>
      <w:proofErr w:type="spellStart"/>
      <w:r w:rsidRPr="00C72295">
        <w:rPr>
          <w:rFonts w:eastAsiaTheme="majorEastAsia"/>
          <w:lang w:val="en-ID"/>
        </w:rPr>
        <w:t>kedudukan</w:t>
      </w:r>
      <w:proofErr w:type="spellEnd"/>
      <w:r w:rsidRPr="00C72295">
        <w:rPr>
          <w:rFonts w:eastAsiaTheme="majorEastAsia"/>
          <w:lang w:val="en-ID"/>
        </w:rPr>
        <w:t xml:space="preserve">, </w:t>
      </w:r>
      <w:proofErr w:type="spellStart"/>
      <w:r w:rsidRPr="00C72295">
        <w:rPr>
          <w:rFonts w:eastAsiaTheme="majorEastAsia"/>
          <w:lang w:val="en-ID"/>
        </w:rPr>
        <w:t>susunan</w:t>
      </w:r>
      <w:proofErr w:type="spellEnd"/>
      <w:r w:rsidRPr="00C72295">
        <w:rPr>
          <w:rFonts w:eastAsiaTheme="majorEastAsia"/>
          <w:lang w:val="en-ID"/>
        </w:rPr>
        <w:t xml:space="preserve"> </w:t>
      </w:r>
      <w:proofErr w:type="spellStart"/>
      <w:r w:rsidRPr="00C72295">
        <w:rPr>
          <w:rFonts w:eastAsiaTheme="majorEastAsia"/>
          <w:lang w:val="en-ID"/>
        </w:rPr>
        <w:t>organisasi</w:t>
      </w:r>
      <w:proofErr w:type="spellEnd"/>
      <w:r w:rsidRPr="00C72295">
        <w:rPr>
          <w:rFonts w:eastAsiaTheme="majorEastAsia"/>
          <w:lang w:val="en-ID"/>
        </w:rPr>
        <w:t xml:space="preserve">, </w:t>
      </w:r>
      <w:proofErr w:type="spellStart"/>
      <w:r w:rsidRPr="00C72295">
        <w:rPr>
          <w:rFonts w:eastAsiaTheme="majorEastAsia"/>
          <w:lang w:val="en-ID"/>
        </w:rPr>
        <w:t>tugas</w:t>
      </w:r>
      <w:proofErr w:type="spellEnd"/>
      <w:r w:rsidRPr="00C72295">
        <w:rPr>
          <w:rFonts w:eastAsiaTheme="majorEastAsia"/>
          <w:lang w:val="en-ID"/>
        </w:rPr>
        <w:t xml:space="preserve"> dan </w:t>
      </w:r>
      <w:proofErr w:type="spellStart"/>
      <w:r w:rsidRPr="00C72295">
        <w:rPr>
          <w:rFonts w:eastAsiaTheme="majorEastAsia"/>
          <w:lang w:val="en-ID"/>
        </w:rPr>
        <w:t>fungsi</w:t>
      </w:r>
      <w:proofErr w:type="spellEnd"/>
      <w:r w:rsidRPr="00C72295">
        <w:rPr>
          <w:rFonts w:eastAsiaTheme="majorEastAsia"/>
          <w:lang w:val="en-ID"/>
        </w:rPr>
        <w:t xml:space="preserve">, </w:t>
      </w:r>
      <w:proofErr w:type="spellStart"/>
      <w:r w:rsidRPr="00C72295">
        <w:rPr>
          <w:rFonts w:eastAsiaTheme="majorEastAsia"/>
          <w:lang w:val="en-ID"/>
        </w:rPr>
        <w:t>serta</w:t>
      </w:r>
      <w:proofErr w:type="spellEnd"/>
      <w:r w:rsidRPr="00C72295">
        <w:rPr>
          <w:rFonts w:eastAsiaTheme="majorEastAsia"/>
          <w:lang w:val="en-ID"/>
        </w:rPr>
        <w:t xml:space="preserve"> tata </w:t>
      </w:r>
      <w:proofErr w:type="spellStart"/>
      <w:r w:rsidRPr="00C72295">
        <w:rPr>
          <w:rFonts w:eastAsiaTheme="majorEastAsia"/>
          <w:lang w:val="en-ID"/>
        </w:rPr>
        <w:t>kerja</w:t>
      </w:r>
      <w:proofErr w:type="spellEnd"/>
      <w:r w:rsidRPr="00C72295">
        <w:rPr>
          <w:rFonts w:eastAsiaTheme="majorEastAsia"/>
          <w:lang w:val="en-ID"/>
        </w:rPr>
        <w:t xml:space="preserve"> DISKOMINFO </w:t>
      </w:r>
      <w:proofErr w:type="spellStart"/>
      <w:r w:rsidRPr="00C72295">
        <w:rPr>
          <w:rFonts w:eastAsiaTheme="majorEastAsia"/>
          <w:lang w:val="en-ID"/>
        </w:rPr>
        <w:t>Kabupaten</w:t>
      </w:r>
      <w:proofErr w:type="spellEnd"/>
      <w:r w:rsidRPr="00C72295">
        <w:rPr>
          <w:rFonts w:eastAsiaTheme="majorEastAsia"/>
          <w:lang w:val="en-ID"/>
        </w:rPr>
        <w:t xml:space="preserve"> Ketapang.</w:t>
      </w:r>
    </w:p>
    <w:p w14:paraId="79B51CBB" w14:textId="77777777" w:rsidR="00C72295" w:rsidRDefault="00C72295" w:rsidP="00C72295">
      <w:pPr>
        <w:keepNext/>
        <w:spacing w:line="360" w:lineRule="auto"/>
      </w:pPr>
      <w:r>
        <w:rPr>
          <w:noProof/>
          <w14:ligatures w14:val="standardContextual"/>
        </w:rPr>
        <w:lastRenderedPageBreak/>
        <w:drawing>
          <wp:inline distT="0" distB="0" distL="0" distR="0" wp14:anchorId="39A2A656" wp14:editId="2FD408FC">
            <wp:extent cx="5038095" cy="3638095"/>
            <wp:effectExtent l="0" t="0" r="0" b="635"/>
            <wp:docPr id="45329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29894" name=""/>
                    <pic:cNvPicPr/>
                  </pic:nvPicPr>
                  <pic:blipFill>
                    <a:blip r:embed="rId46"/>
                    <a:stretch>
                      <a:fillRect/>
                    </a:stretch>
                  </pic:blipFill>
                  <pic:spPr>
                    <a:xfrm>
                      <a:off x="0" y="0"/>
                      <a:ext cx="5038095" cy="3638095"/>
                    </a:xfrm>
                    <a:prstGeom prst="rect">
                      <a:avLst/>
                    </a:prstGeom>
                  </pic:spPr>
                </pic:pic>
              </a:graphicData>
            </a:graphic>
          </wp:inline>
        </w:drawing>
      </w:r>
    </w:p>
    <w:p w14:paraId="56DC2C20" w14:textId="77777777" w:rsidR="00C72295" w:rsidRDefault="00C72295" w:rsidP="00C72295">
      <w:pPr>
        <w:spacing w:line="360" w:lineRule="auto"/>
        <w:ind w:left="5694"/>
        <w:rPr>
          <w:sz w:val="20"/>
        </w:rPr>
      </w:pPr>
      <w:r>
        <w:rPr>
          <w:sz w:val="20"/>
        </w:rPr>
        <w:t>Sumber</w:t>
      </w:r>
      <w:r>
        <w:rPr>
          <w:spacing w:val="-2"/>
          <w:sz w:val="20"/>
        </w:rPr>
        <w:t xml:space="preserve"> </w:t>
      </w:r>
      <w:r>
        <w:rPr>
          <w:sz w:val="20"/>
        </w:rPr>
        <w:t>:</w:t>
      </w:r>
      <w:r>
        <w:rPr>
          <w:spacing w:val="-3"/>
          <w:sz w:val="20"/>
        </w:rPr>
        <w:t xml:space="preserve"> </w:t>
      </w:r>
      <w:r>
        <w:rPr>
          <w:sz w:val="20"/>
        </w:rPr>
        <w:t>Data Primer,</w:t>
      </w:r>
      <w:r>
        <w:rPr>
          <w:spacing w:val="-2"/>
          <w:sz w:val="20"/>
        </w:rPr>
        <w:t xml:space="preserve"> </w:t>
      </w:r>
      <w:r>
        <w:rPr>
          <w:spacing w:val="-4"/>
          <w:sz w:val="20"/>
        </w:rPr>
        <w:t>2025</w:t>
      </w:r>
    </w:p>
    <w:p w14:paraId="341C3DD3" w14:textId="6C0F62F2" w:rsidR="00C72295" w:rsidRDefault="00C72295" w:rsidP="00C72295">
      <w:pPr>
        <w:spacing w:line="360" w:lineRule="auto"/>
        <w:jc w:val="center"/>
      </w:pPr>
      <w:bookmarkStart w:id="70" w:name="_Toc235221185"/>
      <w:r>
        <w:t>Gambar 2.</w:t>
      </w:r>
      <w:r>
        <w:fldChar w:fldCharType="begin"/>
      </w:r>
      <w:r>
        <w:instrText xml:space="preserve"> SEQ Gambar_2. \* ARABIC </w:instrText>
      </w:r>
      <w:r>
        <w:fldChar w:fldCharType="separate"/>
      </w:r>
      <w:r>
        <w:rPr>
          <w:noProof/>
        </w:rPr>
        <w:t>1</w:t>
      </w:r>
      <w:r>
        <w:fldChar w:fldCharType="end"/>
      </w:r>
      <w:r>
        <w:t xml:space="preserve"> </w:t>
      </w:r>
      <w:r w:rsidRPr="00775B5F">
        <w:t>Kantor Dinas Komunikasi dan Informatika Kabupaten Ketapang</w:t>
      </w:r>
      <w:bookmarkEnd w:id="70"/>
    </w:p>
    <w:p w14:paraId="0B31C14C" w14:textId="49771D8A" w:rsidR="00C72295" w:rsidRPr="00C72295" w:rsidRDefault="00C72295" w:rsidP="00C72295">
      <w:pPr>
        <w:spacing w:line="360" w:lineRule="auto"/>
        <w:rPr>
          <w:rFonts w:eastAsiaTheme="majorEastAsia"/>
          <w:lang w:val="en-ID"/>
        </w:rPr>
      </w:pPr>
      <w:r w:rsidRPr="00C72295">
        <w:rPr>
          <w:rFonts w:eastAsiaTheme="majorEastAsia"/>
          <w:lang w:val="en-ID"/>
        </w:rPr>
        <w:t xml:space="preserve"> </w:t>
      </w:r>
      <w:r w:rsidRPr="00C72295">
        <w:rPr>
          <w:rFonts w:eastAsiaTheme="majorEastAsia"/>
          <w:lang w:val="en-ID"/>
        </w:rPr>
        <w:t xml:space="preserve">Di </w:t>
      </w:r>
      <w:proofErr w:type="spellStart"/>
      <w:r w:rsidRPr="00C72295">
        <w:rPr>
          <w:rFonts w:eastAsiaTheme="majorEastAsia"/>
          <w:lang w:val="en-ID"/>
        </w:rPr>
        <w:t>bawah</w:t>
      </w:r>
      <w:proofErr w:type="spellEnd"/>
      <w:r w:rsidRPr="00C72295">
        <w:rPr>
          <w:rFonts w:eastAsiaTheme="majorEastAsia"/>
          <w:lang w:val="en-ID"/>
        </w:rPr>
        <w:t xml:space="preserve"> DISKOMINFO </w:t>
      </w:r>
      <w:proofErr w:type="spellStart"/>
      <w:r w:rsidRPr="00C72295">
        <w:rPr>
          <w:rFonts w:eastAsiaTheme="majorEastAsia"/>
          <w:lang w:val="en-ID"/>
        </w:rPr>
        <w:t>inilah</w:t>
      </w:r>
      <w:proofErr w:type="spellEnd"/>
      <w:r w:rsidRPr="00C72295">
        <w:rPr>
          <w:rFonts w:eastAsiaTheme="majorEastAsia"/>
          <w:lang w:val="en-ID"/>
        </w:rPr>
        <w:t xml:space="preserve"> KMC </w:t>
      </w:r>
      <w:proofErr w:type="spellStart"/>
      <w:r w:rsidRPr="00C72295">
        <w:rPr>
          <w:rFonts w:eastAsiaTheme="majorEastAsia"/>
          <w:lang w:val="en-ID"/>
        </w:rPr>
        <w:t>berperan</w:t>
      </w:r>
      <w:proofErr w:type="spellEnd"/>
      <w:r w:rsidRPr="00C72295">
        <w:rPr>
          <w:rFonts w:eastAsiaTheme="majorEastAsia"/>
          <w:lang w:val="en-ID"/>
        </w:rPr>
        <w:t xml:space="preserve"> </w:t>
      </w:r>
      <w:proofErr w:type="spellStart"/>
      <w:r w:rsidRPr="00C72295">
        <w:rPr>
          <w:rFonts w:eastAsiaTheme="majorEastAsia"/>
          <w:lang w:val="en-ID"/>
        </w:rPr>
        <w:t>sebagai</w:t>
      </w:r>
      <w:proofErr w:type="spellEnd"/>
      <w:r w:rsidRPr="00C72295">
        <w:rPr>
          <w:rFonts w:eastAsiaTheme="majorEastAsia"/>
          <w:lang w:val="en-ID"/>
        </w:rPr>
        <w:t xml:space="preserve"> unit yang </w:t>
      </w:r>
      <w:proofErr w:type="spellStart"/>
      <w:r w:rsidRPr="00C72295">
        <w:rPr>
          <w:rFonts w:eastAsiaTheme="majorEastAsia"/>
          <w:lang w:val="en-ID"/>
        </w:rPr>
        <w:t>menangani</w:t>
      </w:r>
      <w:proofErr w:type="spellEnd"/>
      <w:r w:rsidRPr="00C72295">
        <w:rPr>
          <w:rFonts w:eastAsiaTheme="majorEastAsia"/>
          <w:lang w:val="en-ID"/>
        </w:rPr>
        <w:t xml:space="preserve"> </w:t>
      </w:r>
      <w:proofErr w:type="spellStart"/>
      <w:r w:rsidRPr="00C72295">
        <w:rPr>
          <w:rFonts w:eastAsiaTheme="majorEastAsia"/>
          <w:lang w:val="en-ID"/>
        </w:rPr>
        <w:t>pengelolaan</w:t>
      </w:r>
      <w:proofErr w:type="spellEnd"/>
      <w:r w:rsidRPr="00C72295">
        <w:rPr>
          <w:rFonts w:eastAsiaTheme="majorEastAsia"/>
          <w:lang w:val="en-ID"/>
        </w:rPr>
        <w:t xml:space="preserve"> </w:t>
      </w:r>
      <w:proofErr w:type="spellStart"/>
      <w:r w:rsidRPr="00C72295">
        <w:rPr>
          <w:rFonts w:eastAsiaTheme="majorEastAsia"/>
          <w:lang w:val="en-ID"/>
        </w:rPr>
        <w:t>informasi</w:t>
      </w:r>
      <w:proofErr w:type="spellEnd"/>
      <w:r w:rsidRPr="00C72295">
        <w:rPr>
          <w:rFonts w:eastAsiaTheme="majorEastAsia"/>
          <w:lang w:val="en-ID"/>
        </w:rPr>
        <w:t xml:space="preserve"> dan </w:t>
      </w:r>
      <w:proofErr w:type="spellStart"/>
      <w:r w:rsidRPr="00C72295">
        <w:rPr>
          <w:rFonts w:eastAsiaTheme="majorEastAsia"/>
          <w:lang w:val="en-ID"/>
        </w:rPr>
        <w:t>aduan</w:t>
      </w:r>
      <w:proofErr w:type="spellEnd"/>
      <w:r w:rsidRPr="00C72295">
        <w:rPr>
          <w:rFonts w:eastAsiaTheme="majorEastAsia"/>
          <w:lang w:val="en-ID"/>
        </w:rPr>
        <w:t xml:space="preserve"> </w:t>
      </w:r>
      <w:proofErr w:type="spellStart"/>
      <w:r w:rsidRPr="00C72295">
        <w:rPr>
          <w:rFonts w:eastAsiaTheme="majorEastAsia"/>
          <w:lang w:val="en-ID"/>
        </w:rPr>
        <w:t>masyarakat</w:t>
      </w:r>
      <w:proofErr w:type="spellEnd"/>
      <w:r w:rsidRPr="00C72295">
        <w:rPr>
          <w:rFonts w:eastAsiaTheme="majorEastAsia"/>
          <w:lang w:val="en-ID"/>
        </w:rPr>
        <w:t xml:space="preserve"> yang </w:t>
      </w:r>
      <w:proofErr w:type="spellStart"/>
      <w:r w:rsidRPr="00C72295">
        <w:rPr>
          <w:rFonts w:eastAsiaTheme="majorEastAsia"/>
          <w:lang w:val="en-ID"/>
        </w:rPr>
        <w:t>masuk</w:t>
      </w:r>
      <w:proofErr w:type="spellEnd"/>
      <w:r w:rsidRPr="00C72295">
        <w:rPr>
          <w:rFonts w:eastAsiaTheme="majorEastAsia"/>
          <w:lang w:val="en-ID"/>
        </w:rPr>
        <w:t xml:space="preserve"> </w:t>
      </w:r>
      <w:proofErr w:type="spellStart"/>
      <w:r w:rsidRPr="00C72295">
        <w:rPr>
          <w:rFonts w:eastAsiaTheme="majorEastAsia"/>
          <w:lang w:val="en-ID"/>
        </w:rPr>
        <w:t>melalui</w:t>
      </w:r>
      <w:proofErr w:type="spellEnd"/>
      <w:r w:rsidRPr="00C72295">
        <w:rPr>
          <w:rFonts w:eastAsiaTheme="majorEastAsia"/>
          <w:lang w:val="en-ID"/>
        </w:rPr>
        <w:t xml:space="preserve"> media </w:t>
      </w:r>
      <w:proofErr w:type="spellStart"/>
      <w:r w:rsidRPr="00C72295">
        <w:rPr>
          <w:rFonts w:eastAsiaTheme="majorEastAsia"/>
          <w:lang w:val="en-ID"/>
        </w:rPr>
        <w:t>sosial</w:t>
      </w:r>
      <w:proofErr w:type="spellEnd"/>
      <w:r w:rsidRPr="00C72295">
        <w:rPr>
          <w:rFonts w:eastAsiaTheme="majorEastAsia"/>
          <w:lang w:val="en-ID"/>
        </w:rPr>
        <w:t xml:space="preserve"> </w:t>
      </w:r>
      <w:proofErr w:type="spellStart"/>
      <w:r w:rsidRPr="00C72295">
        <w:rPr>
          <w:rFonts w:eastAsiaTheme="majorEastAsia"/>
          <w:lang w:val="en-ID"/>
        </w:rPr>
        <w:t>maupun</w:t>
      </w:r>
      <w:proofErr w:type="spellEnd"/>
      <w:r w:rsidRPr="00C72295">
        <w:rPr>
          <w:rFonts w:eastAsiaTheme="majorEastAsia"/>
          <w:lang w:val="en-ID"/>
        </w:rPr>
        <w:t xml:space="preserve"> </w:t>
      </w:r>
      <w:proofErr w:type="spellStart"/>
      <w:r w:rsidRPr="00C72295">
        <w:rPr>
          <w:rFonts w:eastAsiaTheme="majorEastAsia"/>
          <w:lang w:val="en-ID"/>
        </w:rPr>
        <w:t>kanal</w:t>
      </w:r>
      <w:proofErr w:type="spellEnd"/>
      <w:r w:rsidRPr="00C72295">
        <w:rPr>
          <w:rFonts w:eastAsiaTheme="majorEastAsia"/>
          <w:lang w:val="en-ID"/>
        </w:rPr>
        <w:t xml:space="preserve"> digital </w:t>
      </w:r>
      <w:proofErr w:type="spellStart"/>
      <w:r w:rsidRPr="00C72295">
        <w:rPr>
          <w:rFonts w:eastAsiaTheme="majorEastAsia"/>
          <w:lang w:val="en-ID"/>
        </w:rPr>
        <w:t>lainnya</w:t>
      </w:r>
      <w:proofErr w:type="spellEnd"/>
      <w:r w:rsidRPr="00C72295">
        <w:rPr>
          <w:rFonts w:eastAsiaTheme="majorEastAsia"/>
          <w:lang w:val="en-ID"/>
        </w:rPr>
        <w:t xml:space="preserve">. </w:t>
      </w:r>
      <w:proofErr w:type="spellStart"/>
      <w:r w:rsidRPr="00C72295">
        <w:rPr>
          <w:rFonts w:eastAsiaTheme="majorEastAsia"/>
          <w:lang w:val="en-ID"/>
        </w:rPr>
        <w:t>Dalam</w:t>
      </w:r>
      <w:proofErr w:type="spellEnd"/>
      <w:r w:rsidRPr="00C72295">
        <w:rPr>
          <w:rFonts w:eastAsiaTheme="majorEastAsia"/>
          <w:lang w:val="en-ID"/>
        </w:rPr>
        <w:t xml:space="preserve"> </w:t>
      </w:r>
      <w:proofErr w:type="spellStart"/>
      <w:r w:rsidRPr="00C72295">
        <w:rPr>
          <w:rFonts w:eastAsiaTheme="majorEastAsia"/>
          <w:lang w:val="en-ID"/>
        </w:rPr>
        <w:t>pelaksanaan</w:t>
      </w:r>
      <w:proofErr w:type="spellEnd"/>
      <w:r w:rsidRPr="00C72295">
        <w:rPr>
          <w:rFonts w:eastAsiaTheme="majorEastAsia"/>
          <w:lang w:val="en-ID"/>
        </w:rPr>
        <w:t xml:space="preserve"> </w:t>
      </w:r>
      <w:proofErr w:type="spellStart"/>
      <w:r w:rsidRPr="00C72295">
        <w:rPr>
          <w:rFonts w:eastAsiaTheme="majorEastAsia"/>
          <w:lang w:val="en-ID"/>
        </w:rPr>
        <w:t>tugasnya</w:t>
      </w:r>
      <w:proofErr w:type="spellEnd"/>
      <w:r w:rsidRPr="00C72295">
        <w:rPr>
          <w:rFonts w:eastAsiaTheme="majorEastAsia"/>
          <w:lang w:val="en-ID"/>
        </w:rPr>
        <w:t xml:space="preserve">, KMC </w:t>
      </w:r>
      <w:proofErr w:type="spellStart"/>
      <w:r w:rsidRPr="00C72295">
        <w:rPr>
          <w:rFonts w:eastAsiaTheme="majorEastAsia"/>
          <w:lang w:val="en-ID"/>
        </w:rPr>
        <w:t>menerima</w:t>
      </w:r>
      <w:proofErr w:type="spellEnd"/>
      <w:r w:rsidRPr="00C72295">
        <w:rPr>
          <w:rFonts w:eastAsiaTheme="majorEastAsia"/>
          <w:lang w:val="en-ID"/>
        </w:rPr>
        <w:t xml:space="preserve"> </w:t>
      </w:r>
      <w:proofErr w:type="spellStart"/>
      <w:r w:rsidRPr="00C72295">
        <w:rPr>
          <w:rFonts w:eastAsiaTheme="majorEastAsia"/>
          <w:lang w:val="en-ID"/>
        </w:rPr>
        <w:t>berbagai</w:t>
      </w:r>
      <w:proofErr w:type="spellEnd"/>
      <w:r w:rsidRPr="00C72295">
        <w:rPr>
          <w:rFonts w:eastAsiaTheme="majorEastAsia"/>
          <w:lang w:val="en-ID"/>
        </w:rPr>
        <w:t xml:space="preserve"> </w:t>
      </w:r>
      <w:proofErr w:type="spellStart"/>
      <w:r w:rsidRPr="00C72295">
        <w:rPr>
          <w:rFonts w:eastAsiaTheme="majorEastAsia"/>
          <w:lang w:val="en-ID"/>
        </w:rPr>
        <w:t>bentuk</w:t>
      </w:r>
      <w:proofErr w:type="spellEnd"/>
      <w:r w:rsidRPr="00C72295">
        <w:rPr>
          <w:rFonts w:eastAsiaTheme="majorEastAsia"/>
          <w:lang w:val="en-ID"/>
        </w:rPr>
        <w:t xml:space="preserve"> </w:t>
      </w:r>
      <w:proofErr w:type="spellStart"/>
      <w:r w:rsidRPr="00C72295">
        <w:rPr>
          <w:rFonts w:eastAsiaTheme="majorEastAsia"/>
          <w:lang w:val="en-ID"/>
        </w:rPr>
        <w:t>laporan</w:t>
      </w:r>
      <w:proofErr w:type="spellEnd"/>
      <w:r w:rsidRPr="00C72295">
        <w:rPr>
          <w:rFonts w:eastAsiaTheme="majorEastAsia"/>
          <w:lang w:val="en-ID"/>
        </w:rPr>
        <w:t xml:space="preserve"> </w:t>
      </w:r>
      <w:proofErr w:type="spellStart"/>
      <w:r w:rsidRPr="00C72295">
        <w:rPr>
          <w:rFonts w:eastAsiaTheme="majorEastAsia"/>
          <w:lang w:val="en-ID"/>
        </w:rPr>
        <w:t>masyarakat</w:t>
      </w:r>
      <w:proofErr w:type="spellEnd"/>
      <w:r w:rsidRPr="00C72295">
        <w:rPr>
          <w:rFonts w:eastAsiaTheme="majorEastAsia"/>
          <w:lang w:val="en-ID"/>
        </w:rPr>
        <w:t xml:space="preserve"> yang </w:t>
      </w:r>
      <w:proofErr w:type="spellStart"/>
      <w:r w:rsidRPr="00C72295">
        <w:rPr>
          <w:rFonts w:eastAsiaTheme="majorEastAsia"/>
          <w:lang w:val="en-ID"/>
        </w:rPr>
        <w:t>perlu</w:t>
      </w:r>
      <w:proofErr w:type="spellEnd"/>
      <w:r w:rsidRPr="00C72295">
        <w:rPr>
          <w:rFonts w:eastAsiaTheme="majorEastAsia"/>
          <w:lang w:val="en-ID"/>
        </w:rPr>
        <w:t xml:space="preserve"> </w:t>
      </w:r>
      <w:proofErr w:type="spellStart"/>
      <w:r w:rsidRPr="00C72295">
        <w:rPr>
          <w:rFonts w:eastAsiaTheme="majorEastAsia"/>
          <w:lang w:val="en-ID"/>
        </w:rPr>
        <w:t>dipantau</w:t>
      </w:r>
      <w:proofErr w:type="spellEnd"/>
      <w:r w:rsidRPr="00C72295">
        <w:rPr>
          <w:rFonts w:eastAsiaTheme="majorEastAsia"/>
          <w:lang w:val="en-ID"/>
        </w:rPr>
        <w:t xml:space="preserve">, </w:t>
      </w:r>
      <w:proofErr w:type="spellStart"/>
      <w:r w:rsidRPr="00C72295">
        <w:rPr>
          <w:rFonts w:eastAsiaTheme="majorEastAsia"/>
          <w:lang w:val="en-ID"/>
        </w:rPr>
        <w:t>diklasifikasikan</w:t>
      </w:r>
      <w:proofErr w:type="spellEnd"/>
      <w:r w:rsidRPr="00C72295">
        <w:rPr>
          <w:rFonts w:eastAsiaTheme="majorEastAsia"/>
          <w:lang w:val="en-ID"/>
        </w:rPr>
        <w:t xml:space="preserve">, dan </w:t>
      </w:r>
      <w:proofErr w:type="spellStart"/>
      <w:r w:rsidRPr="00C72295">
        <w:rPr>
          <w:rFonts w:eastAsiaTheme="majorEastAsia"/>
          <w:lang w:val="en-ID"/>
        </w:rPr>
        <w:t>diteruskan</w:t>
      </w:r>
      <w:proofErr w:type="spellEnd"/>
      <w:r w:rsidRPr="00C72295">
        <w:rPr>
          <w:rFonts w:eastAsiaTheme="majorEastAsia"/>
          <w:lang w:val="en-ID"/>
        </w:rPr>
        <w:t xml:space="preserve"> </w:t>
      </w:r>
      <w:proofErr w:type="spellStart"/>
      <w:r w:rsidRPr="00C72295">
        <w:rPr>
          <w:rFonts w:eastAsiaTheme="majorEastAsia"/>
          <w:lang w:val="en-ID"/>
        </w:rPr>
        <w:t>kepada</w:t>
      </w:r>
      <w:proofErr w:type="spellEnd"/>
      <w:r w:rsidRPr="00C72295">
        <w:rPr>
          <w:rFonts w:eastAsiaTheme="majorEastAsia"/>
          <w:lang w:val="en-ID"/>
        </w:rPr>
        <w:t xml:space="preserve"> </w:t>
      </w:r>
      <w:proofErr w:type="spellStart"/>
      <w:r w:rsidRPr="00C72295">
        <w:rPr>
          <w:rFonts w:eastAsiaTheme="majorEastAsia"/>
          <w:lang w:val="en-ID"/>
        </w:rPr>
        <w:t>pihak</w:t>
      </w:r>
      <w:proofErr w:type="spellEnd"/>
      <w:r w:rsidRPr="00C72295">
        <w:rPr>
          <w:rFonts w:eastAsiaTheme="majorEastAsia"/>
          <w:lang w:val="en-ID"/>
        </w:rPr>
        <w:t xml:space="preserve"> </w:t>
      </w:r>
      <w:proofErr w:type="spellStart"/>
      <w:r w:rsidRPr="00C72295">
        <w:rPr>
          <w:rFonts w:eastAsiaTheme="majorEastAsia"/>
          <w:lang w:val="en-ID"/>
        </w:rPr>
        <w:t>terkait</w:t>
      </w:r>
      <w:proofErr w:type="spellEnd"/>
      <w:r w:rsidRPr="00C72295">
        <w:rPr>
          <w:rFonts w:eastAsiaTheme="majorEastAsia"/>
          <w:lang w:val="en-ID"/>
        </w:rPr>
        <w:t xml:space="preserve"> </w:t>
      </w:r>
      <w:proofErr w:type="spellStart"/>
      <w:r w:rsidRPr="00C72295">
        <w:rPr>
          <w:rFonts w:eastAsiaTheme="majorEastAsia"/>
          <w:lang w:val="en-ID"/>
        </w:rPr>
        <w:t>sesuai</w:t>
      </w:r>
      <w:proofErr w:type="spellEnd"/>
      <w:r w:rsidRPr="00C72295">
        <w:rPr>
          <w:rFonts w:eastAsiaTheme="majorEastAsia"/>
          <w:lang w:val="en-ID"/>
        </w:rPr>
        <w:t xml:space="preserve"> </w:t>
      </w:r>
      <w:proofErr w:type="spellStart"/>
      <w:r w:rsidRPr="00C72295">
        <w:rPr>
          <w:rFonts w:eastAsiaTheme="majorEastAsia"/>
          <w:lang w:val="en-ID"/>
        </w:rPr>
        <w:t>dengan</w:t>
      </w:r>
      <w:proofErr w:type="spellEnd"/>
      <w:r w:rsidRPr="00C72295">
        <w:rPr>
          <w:rFonts w:eastAsiaTheme="majorEastAsia"/>
          <w:lang w:val="en-ID"/>
        </w:rPr>
        <w:t xml:space="preserve"> </w:t>
      </w:r>
      <w:proofErr w:type="spellStart"/>
      <w:r w:rsidRPr="00C72295">
        <w:rPr>
          <w:rFonts w:eastAsiaTheme="majorEastAsia"/>
          <w:lang w:val="en-ID"/>
        </w:rPr>
        <w:t>bidang</w:t>
      </w:r>
      <w:proofErr w:type="spellEnd"/>
      <w:r w:rsidRPr="00C72295">
        <w:rPr>
          <w:rFonts w:eastAsiaTheme="majorEastAsia"/>
          <w:lang w:val="en-ID"/>
        </w:rPr>
        <w:t xml:space="preserve"> </w:t>
      </w:r>
      <w:proofErr w:type="spellStart"/>
      <w:r w:rsidRPr="00C72295">
        <w:rPr>
          <w:rFonts w:eastAsiaTheme="majorEastAsia"/>
          <w:lang w:val="en-ID"/>
        </w:rPr>
        <w:t>permasalahannya</w:t>
      </w:r>
      <w:proofErr w:type="spellEnd"/>
      <w:r w:rsidRPr="00C72295">
        <w:rPr>
          <w:rFonts w:eastAsiaTheme="majorEastAsia"/>
          <w:lang w:val="en-ID"/>
        </w:rPr>
        <w:t>.</w:t>
      </w:r>
    </w:p>
    <w:p w14:paraId="405C3E1D" w14:textId="41831FF8" w:rsidR="00274EF0" w:rsidRPr="002B5186" w:rsidRDefault="002B5186" w:rsidP="002B5186">
      <w:pPr>
        <w:spacing w:line="360" w:lineRule="auto"/>
        <w:ind w:firstLine="567"/>
        <w:rPr>
          <w:rFonts w:eastAsiaTheme="majorEastAsia"/>
          <w:lang w:val="en-ID"/>
        </w:rPr>
        <w:sectPr w:rsidR="00274EF0" w:rsidRPr="002B5186" w:rsidSect="00C42FEF">
          <w:headerReference w:type="default" r:id="rId47"/>
          <w:footerReference w:type="default" r:id="rId48"/>
          <w:pgSz w:w="11906" w:h="16838"/>
          <w:pgMar w:top="1701" w:right="1701" w:bottom="1701" w:left="2268" w:header="709" w:footer="709" w:gutter="0"/>
          <w:cols w:space="708"/>
          <w:titlePg/>
          <w:docGrid w:linePitch="360"/>
        </w:sectPr>
      </w:pPr>
      <w:r w:rsidRPr="002B5186">
        <w:rPr>
          <w:rFonts w:eastAsiaTheme="majorEastAsia"/>
          <w:lang w:val="en-ID"/>
        </w:rPr>
        <w:t xml:space="preserve">Di </w:t>
      </w:r>
      <w:proofErr w:type="spellStart"/>
      <w:r w:rsidRPr="002B5186">
        <w:rPr>
          <w:rFonts w:eastAsiaTheme="majorEastAsia"/>
          <w:lang w:val="en-ID"/>
        </w:rPr>
        <w:t>bawah</w:t>
      </w:r>
      <w:proofErr w:type="spellEnd"/>
      <w:r w:rsidRPr="002B5186">
        <w:rPr>
          <w:rFonts w:eastAsiaTheme="majorEastAsia"/>
          <w:lang w:val="en-ID"/>
        </w:rPr>
        <w:t xml:space="preserve"> DISKOMINFO, KMC </w:t>
      </w:r>
      <w:proofErr w:type="spellStart"/>
      <w:r w:rsidRPr="002B5186">
        <w:rPr>
          <w:rFonts w:eastAsiaTheme="majorEastAsia"/>
          <w:lang w:val="en-ID"/>
        </w:rPr>
        <w:t>berkedudukan</w:t>
      </w:r>
      <w:proofErr w:type="spellEnd"/>
      <w:r w:rsidRPr="002B5186">
        <w:rPr>
          <w:rFonts w:eastAsiaTheme="majorEastAsia"/>
          <w:lang w:val="en-ID"/>
        </w:rPr>
        <w:t xml:space="preserve"> </w:t>
      </w:r>
      <w:proofErr w:type="spellStart"/>
      <w:r w:rsidRPr="002B5186">
        <w:rPr>
          <w:rFonts w:eastAsiaTheme="majorEastAsia"/>
          <w:lang w:val="en-ID"/>
        </w:rPr>
        <w:t>sebagai</w:t>
      </w:r>
      <w:proofErr w:type="spellEnd"/>
      <w:r w:rsidRPr="002B5186">
        <w:rPr>
          <w:rFonts w:eastAsiaTheme="majorEastAsia"/>
          <w:lang w:val="en-ID"/>
        </w:rPr>
        <w:t xml:space="preserve"> unit yang </w:t>
      </w:r>
      <w:proofErr w:type="spellStart"/>
      <w:r w:rsidRPr="002B5186">
        <w:rPr>
          <w:rFonts w:eastAsiaTheme="majorEastAsia"/>
          <w:lang w:val="en-ID"/>
        </w:rPr>
        <w:t>menjalankan</w:t>
      </w:r>
      <w:proofErr w:type="spellEnd"/>
      <w:r w:rsidRPr="002B5186">
        <w:rPr>
          <w:rFonts w:eastAsiaTheme="majorEastAsia"/>
          <w:lang w:val="en-ID"/>
        </w:rPr>
        <w:t xml:space="preserve"> </w:t>
      </w:r>
      <w:proofErr w:type="spellStart"/>
      <w:r w:rsidRPr="002B5186">
        <w:rPr>
          <w:rFonts w:eastAsiaTheme="majorEastAsia"/>
          <w:lang w:val="en-ID"/>
        </w:rPr>
        <w:t>fungsi</w:t>
      </w:r>
      <w:proofErr w:type="spellEnd"/>
      <w:r w:rsidRPr="002B5186">
        <w:rPr>
          <w:rFonts w:eastAsiaTheme="majorEastAsia"/>
          <w:lang w:val="en-ID"/>
        </w:rPr>
        <w:t xml:space="preserve"> </w:t>
      </w:r>
      <w:proofErr w:type="spellStart"/>
      <w:r w:rsidRPr="002B5186">
        <w:rPr>
          <w:rFonts w:eastAsiaTheme="majorEastAsia"/>
          <w:lang w:val="en-ID"/>
        </w:rPr>
        <w:t>pengelolaan</w:t>
      </w:r>
      <w:proofErr w:type="spellEnd"/>
      <w:r w:rsidRPr="002B5186">
        <w:rPr>
          <w:rFonts w:eastAsiaTheme="majorEastAsia"/>
          <w:lang w:val="en-ID"/>
        </w:rPr>
        <w:t xml:space="preserve"> </w:t>
      </w:r>
      <w:proofErr w:type="spellStart"/>
      <w:r w:rsidRPr="002B5186">
        <w:rPr>
          <w:rFonts w:eastAsiaTheme="majorEastAsia"/>
          <w:lang w:val="en-ID"/>
        </w:rPr>
        <w:t>informasi</w:t>
      </w:r>
      <w:proofErr w:type="spellEnd"/>
      <w:r w:rsidRPr="002B5186">
        <w:rPr>
          <w:rFonts w:eastAsiaTheme="majorEastAsia"/>
          <w:lang w:val="en-ID"/>
        </w:rPr>
        <w:t xml:space="preserve"> </w:t>
      </w:r>
      <w:proofErr w:type="spellStart"/>
      <w:r w:rsidRPr="002B5186">
        <w:rPr>
          <w:rFonts w:eastAsiaTheme="majorEastAsia"/>
          <w:lang w:val="en-ID"/>
        </w:rPr>
        <w:t>publik</w:t>
      </w:r>
      <w:proofErr w:type="spellEnd"/>
      <w:r w:rsidRPr="002B5186">
        <w:rPr>
          <w:rFonts w:eastAsiaTheme="majorEastAsia"/>
          <w:lang w:val="en-ID"/>
        </w:rPr>
        <w:t xml:space="preserve"> dan </w:t>
      </w:r>
      <w:proofErr w:type="spellStart"/>
      <w:r w:rsidRPr="002B5186">
        <w:rPr>
          <w:rFonts w:eastAsiaTheme="majorEastAsia"/>
          <w:lang w:val="en-ID"/>
        </w:rPr>
        <w:t>penanganan</w:t>
      </w:r>
      <w:proofErr w:type="spellEnd"/>
      <w:r w:rsidRPr="002B5186">
        <w:rPr>
          <w:rFonts w:eastAsiaTheme="majorEastAsia"/>
          <w:lang w:val="en-ID"/>
        </w:rPr>
        <w:t xml:space="preserve"> </w:t>
      </w:r>
      <w:proofErr w:type="spellStart"/>
      <w:r w:rsidRPr="002B5186">
        <w:rPr>
          <w:rFonts w:eastAsiaTheme="majorEastAsia"/>
          <w:lang w:val="en-ID"/>
        </w:rPr>
        <w:t>aduan</w:t>
      </w:r>
      <w:proofErr w:type="spellEnd"/>
      <w:r w:rsidRPr="002B5186">
        <w:rPr>
          <w:rFonts w:eastAsiaTheme="majorEastAsia"/>
          <w:lang w:val="en-ID"/>
        </w:rPr>
        <w:t xml:space="preserve"> </w:t>
      </w:r>
      <w:proofErr w:type="spellStart"/>
      <w:r w:rsidRPr="002B5186">
        <w:rPr>
          <w:rFonts w:eastAsiaTheme="majorEastAsia"/>
          <w:lang w:val="en-ID"/>
        </w:rPr>
        <w:t>masyarakat</w:t>
      </w:r>
      <w:proofErr w:type="spellEnd"/>
      <w:r w:rsidRPr="002B5186">
        <w:rPr>
          <w:rFonts w:eastAsiaTheme="majorEastAsia"/>
          <w:lang w:val="en-ID"/>
        </w:rPr>
        <w:t xml:space="preserve">, </w:t>
      </w:r>
      <w:proofErr w:type="spellStart"/>
      <w:r w:rsidRPr="002B5186">
        <w:rPr>
          <w:rFonts w:eastAsiaTheme="majorEastAsia"/>
          <w:lang w:val="en-ID"/>
        </w:rPr>
        <w:t>khususnya</w:t>
      </w:r>
      <w:proofErr w:type="spellEnd"/>
      <w:r w:rsidRPr="002B5186">
        <w:rPr>
          <w:rFonts w:eastAsiaTheme="majorEastAsia"/>
          <w:lang w:val="en-ID"/>
        </w:rPr>
        <w:t xml:space="preserve"> yang </w:t>
      </w:r>
      <w:proofErr w:type="spellStart"/>
      <w:r w:rsidRPr="002B5186">
        <w:rPr>
          <w:rFonts w:eastAsiaTheme="majorEastAsia"/>
          <w:lang w:val="en-ID"/>
        </w:rPr>
        <w:t>masuk</w:t>
      </w:r>
      <w:proofErr w:type="spellEnd"/>
      <w:r w:rsidRPr="002B5186">
        <w:rPr>
          <w:rFonts w:eastAsiaTheme="majorEastAsia"/>
          <w:lang w:val="en-ID"/>
        </w:rPr>
        <w:t xml:space="preserve"> </w:t>
      </w:r>
      <w:proofErr w:type="spellStart"/>
      <w:r w:rsidRPr="002B5186">
        <w:rPr>
          <w:rFonts w:eastAsiaTheme="majorEastAsia"/>
          <w:lang w:val="en-ID"/>
        </w:rPr>
        <w:t>melalui</w:t>
      </w:r>
      <w:proofErr w:type="spellEnd"/>
      <w:r w:rsidRPr="002B5186">
        <w:rPr>
          <w:rFonts w:eastAsiaTheme="majorEastAsia"/>
          <w:lang w:val="en-ID"/>
        </w:rPr>
        <w:t xml:space="preserve"> </w:t>
      </w:r>
      <w:proofErr w:type="spellStart"/>
      <w:r w:rsidRPr="002B5186">
        <w:rPr>
          <w:rFonts w:eastAsiaTheme="majorEastAsia"/>
          <w:lang w:val="en-ID"/>
        </w:rPr>
        <w:t>kanal</w:t>
      </w:r>
      <w:proofErr w:type="spellEnd"/>
      <w:r w:rsidRPr="002B5186">
        <w:rPr>
          <w:rFonts w:eastAsiaTheme="majorEastAsia"/>
          <w:lang w:val="en-ID"/>
        </w:rPr>
        <w:t xml:space="preserve"> media </w:t>
      </w:r>
      <w:proofErr w:type="spellStart"/>
      <w:r w:rsidRPr="002B5186">
        <w:rPr>
          <w:rFonts w:eastAsiaTheme="majorEastAsia"/>
          <w:lang w:val="en-ID"/>
        </w:rPr>
        <w:t>sosial</w:t>
      </w:r>
      <w:proofErr w:type="spellEnd"/>
      <w:r w:rsidRPr="002B5186">
        <w:rPr>
          <w:rFonts w:eastAsiaTheme="majorEastAsia"/>
          <w:lang w:val="en-ID"/>
        </w:rPr>
        <w:t xml:space="preserve"> </w:t>
      </w:r>
      <w:proofErr w:type="spellStart"/>
      <w:r w:rsidRPr="002B5186">
        <w:rPr>
          <w:rFonts w:eastAsiaTheme="majorEastAsia"/>
          <w:lang w:val="en-ID"/>
        </w:rPr>
        <w:t>resmi</w:t>
      </w:r>
      <w:proofErr w:type="spellEnd"/>
      <w:r w:rsidRPr="002B5186">
        <w:rPr>
          <w:rFonts w:eastAsiaTheme="majorEastAsia"/>
          <w:lang w:val="en-ID"/>
        </w:rPr>
        <w:t xml:space="preserve"> </w:t>
      </w:r>
      <w:proofErr w:type="spellStart"/>
      <w:r w:rsidRPr="002B5186">
        <w:rPr>
          <w:rFonts w:eastAsiaTheme="majorEastAsia"/>
          <w:lang w:val="en-ID"/>
        </w:rPr>
        <w:t>pemerintah</w:t>
      </w:r>
      <w:proofErr w:type="spellEnd"/>
      <w:r w:rsidRPr="002B5186">
        <w:rPr>
          <w:rFonts w:eastAsiaTheme="majorEastAsia"/>
          <w:lang w:val="en-ID"/>
        </w:rPr>
        <w:t xml:space="preserve"> </w:t>
      </w:r>
      <w:proofErr w:type="spellStart"/>
      <w:r w:rsidRPr="002B5186">
        <w:rPr>
          <w:rFonts w:eastAsiaTheme="majorEastAsia"/>
          <w:lang w:val="en-ID"/>
        </w:rPr>
        <w:t>daerah</w:t>
      </w:r>
      <w:proofErr w:type="spellEnd"/>
      <w:r w:rsidRPr="002B5186">
        <w:rPr>
          <w:rFonts w:eastAsiaTheme="majorEastAsia"/>
          <w:lang w:val="en-ID"/>
        </w:rPr>
        <w:t xml:space="preserve"> </w:t>
      </w:r>
      <w:proofErr w:type="spellStart"/>
      <w:r w:rsidRPr="002B5186">
        <w:rPr>
          <w:rFonts w:eastAsiaTheme="majorEastAsia"/>
          <w:lang w:val="en-ID"/>
        </w:rPr>
        <w:t>seperti</w:t>
      </w:r>
      <w:proofErr w:type="spellEnd"/>
      <w:r w:rsidRPr="002B5186">
        <w:rPr>
          <w:rFonts w:eastAsiaTheme="majorEastAsia"/>
          <w:lang w:val="en-ID"/>
        </w:rPr>
        <w:t xml:space="preserve"> Facebook dan Instagram, </w:t>
      </w:r>
      <w:proofErr w:type="spellStart"/>
      <w:r w:rsidRPr="002B5186">
        <w:rPr>
          <w:rFonts w:eastAsiaTheme="majorEastAsia"/>
          <w:lang w:val="en-ID"/>
        </w:rPr>
        <w:t>maupun</w:t>
      </w:r>
      <w:proofErr w:type="spellEnd"/>
      <w:r w:rsidRPr="002B5186">
        <w:rPr>
          <w:rFonts w:eastAsiaTheme="majorEastAsia"/>
          <w:lang w:val="en-ID"/>
        </w:rPr>
        <w:t xml:space="preserve"> </w:t>
      </w:r>
      <w:proofErr w:type="spellStart"/>
      <w:r w:rsidRPr="002B5186">
        <w:rPr>
          <w:rFonts w:eastAsiaTheme="majorEastAsia"/>
          <w:lang w:val="en-ID"/>
        </w:rPr>
        <w:t>kanal</w:t>
      </w:r>
      <w:proofErr w:type="spellEnd"/>
      <w:r w:rsidRPr="002B5186">
        <w:rPr>
          <w:rFonts w:eastAsiaTheme="majorEastAsia"/>
          <w:lang w:val="en-ID"/>
        </w:rPr>
        <w:t xml:space="preserve"> digital </w:t>
      </w:r>
      <w:proofErr w:type="spellStart"/>
      <w:r w:rsidRPr="002B5186">
        <w:rPr>
          <w:rFonts w:eastAsiaTheme="majorEastAsia"/>
          <w:lang w:val="en-ID"/>
        </w:rPr>
        <w:t>lainnya</w:t>
      </w:r>
      <w:proofErr w:type="spellEnd"/>
      <w:r w:rsidRPr="002B5186">
        <w:rPr>
          <w:rFonts w:eastAsiaTheme="majorEastAsia"/>
          <w:lang w:val="en-ID"/>
        </w:rPr>
        <w:t xml:space="preserve">. Ruang </w:t>
      </w:r>
      <w:proofErr w:type="spellStart"/>
      <w:r w:rsidRPr="002B5186">
        <w:rPr>
          <w:rFonts w:eastAsiaTheme="majorEastAsia"/>
          <w:lang w:val="en-ID"/>
        </w:rPr>
        <w:t>lingkup</w:t>
      </w:r>
      <w:proofErr w:type="spellEnd"/>
      <w:r w:rsidRPr="002B5186">
        <w:rPr>
          <w:rFonts w:eastAsiaTheme="majorEastAsia"/>
          <w:lang w:val="en-ID"/>
        </w:rPr>
        <w:t xml:space="preserve"> </w:t>
      </w:r>
      <w:proofErr w:type="spellStart"/>
      <w:r w:rsidRPr="002B5186">
        <w:rPr>
          <w:rFonts w:eastAsiaTheme="majorEastAsia"/>
          <w:lang w:val="en-ID"/>
        </w:rPr>
        <w:t>kerja</w:t>
      </w:r>
      <w:proofErr w:type="spellEnd"/>
      <w:r w:rsidRPr="002B5186">
        <w:rPr>
          <w:rFonts w:eastAsiaTheme="majorEastAsia"/>
          <w:lang w:val="en-ID"/>
        </w:rPr>
        <w:t xml:space="preserve"> KMC </w:t>
      </w:r>
      <w:proofErr w:type="spellStart"/>
      <w:r w:rsidRPr="002B5186">
        <w:rPr>
          <w:rFonts w:eastAsiaTheme="majorEastAsia"/>
          <w:lang w:val="en-ID"/>
        </w:rPr>
        <w:t>mencakup</w:t>
      </w:r>
      <w:proofErr w:type="spellEnd"/>
      <w:r w:rsidRPr="002B5186">
        <w:rPr>
          <w:rFonts w:eastAsiaTheme="majorEastAsia"/>
          <w:lang w:val="en-ID"/>
        </w:rPr>
        <w:t xml:space="preserve"> </w:t>
      </w:r>
      <w:proofErr w:type="spellStart"/>
      <w:r w:rsidRPr="002B5186">
        <w:rPr>
          <w:rFonts w:eastAsiaTheme="majorEastAsia"/>
          <w:lang w:val="en-ID"/>
        </w:rPr>
        <w:t>pemantauan</w:t>
      </w:r>
      <w:proofErr w:type="spellEnd"/>
      <w:r w:rsidRPr="002B5186">
        <w:rPr>
          <w:rFonts w:eastAsiaTheme="majorEastAsia"/>
          <w:lang w:val="en-ID"/>
        </w:rPr>
        <w:t xml:space="preserve"> </w:t>
      </w:r>
      <w:proofErr w:type="spellStart"/>
      <w:r w:rsidRPr="002B5186">
        <w:rPr>
          <w:rFonts w:eastAsiaTheme="majorEastAsia"/>
          <w:lang w:val="en-ID"/>
        </w:rPr>
        <w:t>komentar</w:t>
      </w:r>
      <w:proofErr w:type="spellEnd"/>
      <w:r w:rsidRPr="002B5186">
        <w:rPr>
          <w:rFonts w:eastAsiaTheme="majorEastAsia"/>
          <w:lang w:val="en-ID"/>
        </w:rPr>
        <w:t xml:space="preserve">, </w:t>
      </w:r>
      <w:proofErr w:type="spellStart"/>
      <w:r w:rsidRPr="002B5186">
        <w:rPr>
          <w:rFonts w:eastAsiaTheme="majorEastAsia"/>
          <w:lang w:val="en-ID"/>
        </w:rPr>
        <w:t>pesan</w:t>
      </w:r>
      <w:proofErr w:type="spellEnd"/>
      <w:r w:rsidRPr="002B5186">
        <w:rPr>
          <w:rFonts w:eastAsiaTheme="majorEastAsia"/>
          <w:lang w:val="en-ID"/>
        </w:rPr>
        <w:t xml:space="preserve">, </w:t>
      </w:r>
      <w:proofErr w:type="spellStart"/>
      <w:r w:rsidRPr="002B5186">
        <w:rPr>
          <w:rFonts w:eastAsiaTheme="majorEastAsia"/>
          <w:lang w:val="en-ID"/>
        </w:rPr>
        <w:t>serta</w:t>
      </w:r>
      <w:proofErr w:type="spellEnd"/>
      <w:r w:rsidRPr="002B5186">
        <w:rPr>
          <w:rFonts w:eastAsiaTheme="majorEastAsia"/>
          <w:lang w:val="en-ID"/>
        </w:rPr>
        <w:t xml:space="preserve"> </w:t>
      </w:r>
      <w:proofErr w:type="spellStart"/>
      <w:r w:rsidRPr="002B5186">
        <w:rPr>
          <w:rFonts w:eastAsiaTheme="majorEastAsia"/>
          <w:lang w:val="en-ID"/>
        </w:rPr>
        <w:t>unggahan</w:t>
      </w:r>
      <w:proofErr w:type="spellEnd"/>
      <w:r w:rsidRPr="002B5186">
        <w:rPr>
          <w:rFonts w:eastAsiaTheme="majorEastAsia"/>
          <w:lang w:val="en-ID"/>
        </w:rPr>
        <w:t xml:space="preserve"> </w:t>
      </w:r>
      <w:proofErr w:type="spellStart"/>
      <w:r w:rsidRPr="002B5186">
        <w:rPr>
          <w:rFonts w:eastAsiaTheme="majorEastAsia"/>
          <w:lang w:val="en-ID"/>
        </w:rPr>
        <w:t>masyarakat</w:t>
      </w:r>
      <w:proofErr w:type="spellEnd"/>
      <w:r w:rsidRPr="002B5186">
        <w:rPr>
          <w:rFonts w:eastAsiaTheme="majorEastAsia"/>
          <w:lang w:val="en-ID"/>
        </w:rPr>
        <w:t xml:space="preserve"> yang </w:t>
      </w:r>
      <w:proofErr w:type="spellStart"/>
      <w:r w:rsidRPr="002B5186">
        <w:rPr>
          <w:rFonts w:eastAsiaTheme="majorEastAsia"/>
          <w:lang w:val="en-ID"/>
        </w:rPr>
        <w:t>berkaitan</w:t>
      </w:r>
      <w:proofErr w:type="spellEnd"/>
      <w:r w:rsidRPr="002B5186">
        <w:rPr>
          <w:rFonts w:eastAsiaTheme="majorEastAsia"/>
          <w:lang w:val="en-ID"/>
        </w:rPr>
        <w:t xml:space="preserve"> </w:t>
      </w:r>
      <w:proofErr w:type="spellStart"/>
      <w:r w:rsidRPr="002B5186">
        <w:rPr>
          <w:rFonts w:eastAsiaTheme="majorEastAsia"/>
          <w:lang w:val="en-ID"/>
        </w:rPr>
        <w:t>dengan</w:t>
      </w:r>
      <w:proofErr w:type="spellEnd"/>
      <w:r w:rsidRPr="002B5186">
        <w:rPr>
          <w:rFonts w:eastAsiaTheme="majorEastAsia"/>
          <w:lang w:val="en-ID"/>
        </w:rPr>
        <w:t xml:space="preserve"> </w:t>
      </w:r>
      <w:proofErr w:type="spellStart"/>
      <w:r w:rsidRPr="002B5186">
        <w:rPr>
          <w:rFonts w:eastAsiaTheme="majorEastAsia"/>
          <w:lang w:val="en-ID"/>
        </w:rPr>
        <w:t>layanan</w:t>
      </w:r>
      <w:proofErr w:type="spellEnd"/>
      <w:r w:rsidRPr="002B5186">
        <w:rPr>
          <w:rFonts w:eastAsiaTheme="majorEastAsia"/>
          <w:lang w:val="en-ID"/>
        </w:rPr>
        <w:t xml:space="preserve"> </w:t>
      </w:r>
      <w:proofErr w:type="spellStart"/>
      <w:r w:rsidRPr="002B5186">
        <w:rPr>
          <w:rFonts w:eastAsiaTheme="majorEastAsia"/>
          <w:lang w:val="en-ID"/>
        </w:rPr>
        <w:t>publik</w:t>
      </w:r>
      <w:proofErr w:type="spellEnd"/>
      <w:r w:rsidRPr="002B5186">
        <w:rPr>
          <w:rFonts w:eastAsiaTheme="majorEastAsia"/>
          <w:lang w:val="en-ID"/>
        </w:rPr>
        <w:t xml:space="preserve">; </w:t>
      </w:r>
      <w:proofErr w:type="spellStart"/>
      <w:r w:rsidRPr="002B5186">
        <w:rPr>
          <w:rFonts w:eastAsiaTheme="majorEastAsia"/>
          <w:lang w:val="en-ID"/>
        </w:rPr>
        <w:t>pencatatan</w:t>
      </w:r>
      <w:proofErr w:type="spellEnd"/>
      <w:r w:rsidRPr="002B5186">
        <w:rPr>
          <w:rFonts w:eastAsiaTheme="majorEastAsia"/>
          <w:lang w:val="en-ID"/>
        </w:rPr>
        <w:t xml:space="preserve"> dan </w:t>
      </w:r>
      <w:proofErr w:type="spellStart"/>
      <w:r w:rsidRPr="002B5186">
        <w:rPr>
          <w:rFonts w:eastAsiaTheme="majorEastAsia"/>
          <w:lang w:val="en-ID"/>
        </w:rPr>
        <w:t>pengklasifikasian</w:t>
      </w:r>
      <w:proofErr w:type="spellEnd"/>
      <w:r w:rsidRPr="002B5186">
        <w:rPr>
          <w:rFonts w:eastAsiaTheme="majorEastAsia"/>
          <w:lang w:val="en-ID"/>
        </w:rPr>
        <w:t xml:space="preserve"> </w:t>
      </w:r>
      <w:proofErr w:type="spellStart"/>
      <w:r w:rsidRPr="002B5186">
        <w:rPr>
          <w:rFonts w:eastAsiaTheme="majorEastAsia"/>
          <w:lang w:val="en-ID"/>
        </w:rPr>
        <w:t>aduan</w:t>
      </w:r>
      <w:proofErr w:type="spellEnd"/>
      <w:r w:rsidRPr="002B5186">
        <w:rPr>
          <w:rFonts w:eastAsiaTheme="majorEastAsia"/>
          <w:lang w:val="en-ID"/>
        </w:rPr>
        <w:t xml:space="preserve"> </w:t>
      </w:r>
      <w:proofErr w:type="spellStart"/>
      <w:r w:rsidRPr="002B5186">
        <w:rPr>
          <w:rFonts w:eastAsiaTheme="majorEastAsia"/>
          <w:lang w:val="en-ID"/>
        </w:rPr>
        <w:t>berdasarkan</w:t>
      </w:r>
      <w:proofErr w:type="spellEnd"/>
      <w:r w:rsidRPr="002B5186">
        <w:rPr>
          <w:rFonts w:eastAsiaTheme="majorEastAsia"/>
          <w:lang w:val="en-ID"/>
        </w:rPr>
        <w:t xml:space="preserve"> </w:t>
      </w:r>
      <w:proofErr w:type="spellStart"/>
      <w:r w:rsidRPr="002B5186">
        <w:rPr>
          <w:rFonts w:eastAsiaTheme="majorEastAsia"/>
          <w:lang w:val="en-ID"/>
        </w:rPr>
        <w:t>bidang</w:t>
      </w:r>
      <w:proofErr w:type="spellEnd"/>
      <w:r w:rsidRPr="002B5186">
        <w:rPr>
          <w:rFonts w:eastAsiaTheme="majorEastAsia"/>
          <w:lang w:val="en-ID"/>
        </w:rPr>
        <w:t xml:space="preserve"> </w:t>
      </w:r>
      <w:proofErr w:type="spellStart"/>
      <w:r w:rsidRPr="002B5186">
        <w:rPr>
          <w:rFonts w:eastAsiaTheme="majorEastAsia"/>
          <w:lang w:val="en-ID"/>
        </w:rPr>
        <w:t>permasalahan</w:t>
      </w:r>
      <w:proofErr w:type="spellEnd"/>
      <w:r w:rsidRPr="002B5186">
        <w:rPr>
          <w:rFonts w:eastAsiaTheme="majorEastAsia"/>
          <w:lang w:val="en-ID"/>
        </w:rPr>
        <w:t xml:space="preserve">; </w:t>
      </w:r>
      <w:proofErr w:type="spellStart"/>
      <w:r w:rsidRPr="002B5186">
        <w:rPr>
          <w:rFonts w:eastAsiaTheme="majorEastAsia"/>
          <w:lang w:val="en-ID"/>
        </w:rPr>
        <w:t>hingga</w:t>
      </w:r>
      <w:proofErr w:type="spellEnd"/>
      <w:r w:rsidRPr="002B5186">
        <w:rPr>
          <w:rFonts w:eastAsiaTheme="majorEastAsia"/>
          <w:lang w:val="en-ID"/>
        </w:rPr>
        <w:t xml:space="preserve"> </w:t>
      </w:r>
      <w:proofErr w:type="spellStart"/>
      <w:r w:rsidRPr="002B5186">
        <w:rPr>
          <w:rFonts w:eastAsiaTheme="majorEastAsia"/>
          <w:lang w:val="en-ID"/>
        </w:rPr>
        <w:t>penerusan</w:t>
      </w:r>
      <w:proofErr w:type="spellEnd"/>
      <w:r w:rsidRPr="002B5186">
        <w:rPr>
          <w:rFonts w:eastAsiaTheme="majorEastAsia"/>
          <w:lang w:val="en-ID"/>
        </w:rPr>
        <w:t xml:space="preserve"> </w:t>
      </w:r>
      <w:proofErr w:type="spellStart"/>
      <w:r w:rsidRPr="002B5186">
        <w:rPr>
          <w:rFonts w:eastAsiaTheme="majorEastAsia"/>
          <w:lang w:val="en-ID"/>
        </w:rPr>
        <w:t>aduan</w:t>
      </w:r>
      <w:proofErr w:type="spellEnd"/>
      <w:r w:rsidRPr="002B5186">
        <w:rPr>
          <w:rFonts w:eastAsiaTheme="majorEastAsia"/>
          <w:lang w:val="en-ID"/>
        </w:rPr>
        <w:t xml:space="preserve"> </w:t>
      </w:r>
      <w:proofErr w:type="spellStart"/>
      <w:r w:rsidRPr="002B5186">
        <w:rPr>
          <w:rFonts w:eastAsiaTheme="majorEastAsia"/>
          <w:lang w:val="en-ID"/>
        </w:rPr>
        <w:t>tersebut</w:t>
      </w:r>
      <w:proofErr w:type="spellEnd"/>
      <w:r w:rsidRPr="002B5186">
        <w:rPr>
          <w:rFonts w:eastAsiaTheme="majorEastAsia"/>
          <w:lang w:val="en-ID"/>
        </w:rPr>
        <w:t xml:space="preserve"> </w:t>
      </w:r>
      <w:proofErr w:type="spellStart"/>
      <w:r w:rsidRPr="002B5186">
        <w:rPr>
          <w:rFonts w:eastAsiaTheme="majorEastAsia"/>
          <w:lang w:val="en-ID"/>
        </w:rPr>
        <w:t>kepada</w:t>
      </w:r>
      <w:proofErr w:type="spellEnd"/>
      <w:r w:rsidRPr="002B5186">
        <w:rPr>
          <w:rFonts w:eastAsiaTheme="majorEastAsia"/>
          <w:lang w:val="en-ID"/>
        </w:rPr>
        <w:t xml:space="preserve"> </w:t>
      </w:r>
      <w:proofErr w:type="spellStart"/>
      <w:r w:rsidRPr="002B5186">
        <w:rPr>
          <w:rFonts w:eastAsiaTheme="majorEastAsia"/>
          <w:lang w:val="en-ID"/>
        </w:rPr>
        <w:t>Organisasi</w:t>
      </w:r>
      <w:proofErr w:type="spellEnd"/>
      <w:r w:rsidRPr="002B5186">
        <w:rPr>
          <w:rFonts w:eastAsiaTheme="majorEastAsia"/>
          <w:lang w:val="en-ID"/>
        </w:rPr>
        <w:t xml:space="preserve"> </w:t>
      </w:r>
      <w:proofErr w:type="spellStart"/>
      <w:r w:rsidRPr="002B5186">
        <w:rPr>
          <w:rFonts w:eastAsiaTheme="majorEastAsia"/>
          <w:lang w:val="en-ID"/>
        </w:rPr>
        <w:t>Perangkat</w:t>
      </w:r>
      <w:proofErr w:type="spellEnd"/>
      <w:r w:rsidRPr="002B5186">
        <w:rPr>
          <w:rFonts w:eastAsiaTheme="majorEastAsia"/>
          <w:lang w:val="en-ID"/>
        </w:rPr>
        <w:t xml:space="preserve"> Daerah (OPD) </w:t>
      </w:r>
      <w:proofErr w:type="spellStart"/>
      <w:r w:rsidRPr="002B5186">
        <w:rPr>
          <w:rFonts w:eastAsiaTheme="majorEastAsia"/>
          <w:lang w:val="en-ID"/>
        </w:rPr>
        <w:t>terkait</w:t>
      </w:r>
      <w:proofErr w:type="spellEnd"/>
      <w:r w:rsidRPr="002B5186">
        <w:rPr>
          <w:rFonts w:eastAsiaTheme="majorEastAsia"/>
          <w:lang w:val="en-ID"/>
        </w:rPr>
        <w:t xml:space="preserve"> </w:t>
      </w:r>
      <w:proofErr w:type="spellStart"/>
      <w:r w:rsidRPr="002B5186">
        <w:rPr>
          <w:rFonts w:eastAsiaTheme="majorEastAsia"/>
          <w:lang w:val="en-ID"/>
        </w:rPr>
        <w:t>untuk</w:t>
      </w:r>
      <w:proofErr w:type="spellEnd"/>
      <w:r w:rsidRPr="002B5186">
        <w:rPr>
          <w:rFonts w:eastAsiaTheme="majorEastAsia"/>
          <w:lang w:val="en-ID"/>
        </w:rPr>
        <w:t xml:space="preserve"> </w:t>
      </w:r>
      <w:proofErr w:type="spellStart"/>
      <w:r w:rsidRPr="002B5186">
        <w:rPr>
          <w:rFonts w:eastAsiaTheme="majorEastAsia"/>
          <w:lang w:val="en-ID"/>
        </w:rPr>
        <w:t>ditindaklanjuti</w:t>
      </w:r>
      <w:proofErr w:type="spellEnd"/>
      <w:r w:rsidRPr="002B5186">
        <w:rPr>
          <w:rFonts w:eastAsiaTheme="majorEastAsia"/>
          <w:lang w:val="en-ID"/>
        </w:rPr>
        <w:t xml:space="preserve">. </w:t>
      </w:r>
      <w:proofErr w:type="spellStart"/>
      <w:r w:rsidRPr="002B5186">
        <w:rPr>
          <w:rFonts w:eastAsiaTheme="majorEastAsia"/>
          <w:lang w:val="en-ID"/>
        </w:rPr>
        <w:t>Dengan</w:t>
      </w:r>
      <w:proofErr w:type="spellEnd"/>
      <w:r w:rsidRPr="002B5186">
        <w:rPr>
          <w:rFonts w:eastAsiaTheme="majorEastAsia"/>
          <w:lang w:val="en-ID"/>
        </w:rPr>
        <w:t xml:space="preserve"> </w:t>
      </w:r>
      <w:proofErr w:type="spellStart"/>
      <w:r w:rsidRPr="002B5186">
        <w:rPr>
          <w:rFonts w:eastAsiaTheme="majorEastAsia"/>
          <w:lang w:val="en-ID"/>
        </w:rPr>
        <w:t>peran</w:t>
      </w:r>
      <w:proofErr w:type="spellEnd"/>
      <w:r w:rsidRPr="002B5186">
        <w:rPr>
          <w:rFonts w:eastAsiaTheme="majorEastAsia"/>
          <w:lang w:val="en-ID"/>
        </w:rPr>
        <w:t xml:space="preserve"> </w:t>
      </w:r>
      <w:proofErr w:type="spellStart"/>
      <w:r w:rsidRPr="002B5186">
        <w:rPr>
          <w:rFonts w:eastAsiaTheme="majorEastAsia"/>
          <w:lang w:val="en-ID"/>
        </w:rPr>
        <w:t>tersebut</w:t>
      </w:r>
      <w:proofErr w:type="spellEnd"/>
      <w:r w:rsidRPr="002B5186">
        <w:rPr>
          <w:rFonts w:eastAsiaTheme="majorEastAsia"/>
          <w:lang w:val="en-ID"/>
        </w:rPr>
        <w:t xml:space="preserve">, KMC </w:t>
      </w:r>
      <w:proofErr w:type="spellStart"/>
      <w:r w:rsidRPr="002B5186">
        <w:rPr>
          <w:rFonts w:eastAsiaTheme="majorEastAsia"/>
          <w:lang w:val="en-ID"/>
        </w:rPr>
        <w:t>menjadi</w:t>
      </w:r>
      <w:proofErr w:type="spellEnd"/>
      <w:r w:rsidRPr="002B5186">
        <w:rPr>
          <w:rFonts w:eastAsiaTheme="majorEastAsia"/>
          <w:lang w:val="en-ID"/>
        </w:rPr>
        <w:t xml:space="preserve"> salah </w:t>
      </w:r>
      <w:proofErr w:type="spellStart"/>
      <w:r w:rsidRPr="002B5186">
        <w:rPr>
          <w:rFonts w:eastAsiaTheme="majorEastAsia"/>
          <w:lang w:val="en-ID"/>
        </w:rPr>
        <w:t>satu</w:t>
      </w:r>
      <w:proofErr w:type="spellEnd"/>
      <w:r w:rsidRPr="002B5186">
        <w:rPr>
          <w:rFonts w:eastAsiaTheme="majorEastAsia"/>
          <w:lang w:val="en-ID"/>
        </w:rPr>
        <w:t xml:space="preserve"> </w:t>
      </w:r>
      <w:proofErr w:type="spellStart"/>
      <w:r w:rsidRPr="002B5186">
        <w:rPr>
          <w:rFonts w:eastAsiaTheme="majorEastAsia"/>
          <w:lang w:val="en-ID"/>
        </w:rPr>
        <w:t>titik</w:t>
      </w:r>
      <w:proofErr w:type="spellEnd"/>
      <w:r w:rsidRPr="002B5186">
        <w:rPr>
          <w:rFonts w:eastAsiaTheme="majorEastAsia"/>
          <w:lang w:val="en-ID"/>
        </w:rPr>
        <w:t xml:space="preserve"> </w:t>
      </w:r>
      <w:proofErr w:type="spellStart"/>
      <w:r w:rsidRPr="002B5186">
        <w:rPr>
          <w:rFonts w:eastAsiaTheme="majorEastAsia"/>
          <w:lang w:val="en-ID"/>
        </w:rPr>
        <w:t>penghubung</w:t>
      </w:r>
      <w:proofErr w:type="spellEnd"/>
      <w:r w:rsidRPr="002B5186">
        <w:rPr>
          <w:rFonts w:eastAsiaTheme="majorEastAsia"/>
          <w:lang w:val="en-ID"/>
        </w:rPr>
        <w:t xml:space="preserve"> </w:t>
      </w:r>
      <w:proofErr w:type="spellStart"/>
      <w:r w:rsidRPr="002B5186">
        <w:rPr>
          <w:rFonts w:eastAsiaTheme="majorEastAsia"/>
          <w:lang w:val="en-ID"/>
        </w:rPr>
        <w:t>utama</w:t>
      </w:r>
      <w:proofErr w:type="spellEnd"/>
      <w:r w:rsidRPr="002B5186">
        <w:rPr>
          <w:rFonts w:eastAsiaTheme="majorEastAsia"/>
          <w:lang w:val="en-ID"/>
        </w:rPr>
        <w:t xml:space="preserve"> </w:t>
      </w:r>
      <w:proofErr w:type="spellStart"/>
      <w:r w:rsidRPr="002B5186">
        <w:rPr>
          <w:rFonts w:eastAsiaTheme="majorEastAsia"/>
          <w:lang w:val="en-ID"/>
        </w:rPr>
        <w:t>antara</w:t>
      </w:r>
      <w:proofErr w:type="spellEnd"/>
      <w:r w:rsidRPr="002B5186">
        <w:rPr>
          <w:rFonts w:eastAsiaTheme="majorEastAsia"/>
          <w:lang w:val="en-ID"/>
        </w:rPr>
        <w:t xml:space="preserve"> </w:t>
      </w:r>
      <w:proofErr w:type="spellStart"/>
      <w:r w:rsidRPr="002B5186">
        <w:rPr>
          <w:rFonts w:eastAsiaTheme="majorEastAsia"/>
          <w:lang w:val="en-ID"/>
        </w:rPr>
        <w:t>masyarakat</w:t>
      </w:r>
      <w:proofErr w:type="spellEnd"/>
      <w:r w:rsidRPr="002B5186">
        <w:rPr>
          <w:rFonts w:eastAsiaTheme="majorEastAsia"/>
          <w:lang w:val="en-ID"/>
        </w:rPr>
        <w:t xml:space="preserve"> </w:t>
      </w:r>
      <w:proofErr w:type="spellStart"/>
      <w:r w:rsidRPr="002B5186">
        <w:rPr>
          <w:rFonts w:eastAsiaTheme="majorEastAsia"/>
          <w:lang w:val="en-ID"/>
        </w:rPr>
        <w:t>Kabupaten</w:t>
      </w:r>
      <w:proofErr w:type="spellEnd"/>
      <w:r w:rsidRPr="002B5186">
        <w:rPr>
          <w:rFonts w:eastAsiaTheme="majorEastAsia"/>
          <w:lang w:val="en-ID"/>
        </w:rPr>
        <w:t xml:space="preserve"> Ketapang </w:t>
      </w:r>
      <w:proofErr w:type="spellStart"/>
      <w:r w:rsidRPr="002B5186">
        <w:rPr>
          <w:rFonts w:eastAsiaTheme="majorEastAsia"/>
          <w:lang w:val="en-ID"/>
        </w:rPr>
        <w:t>dengan</w:t>
      </w:r>
      <w:proofErr w:type="spellEnd"/>
      <w:r w:rsidRPr="002B5186">
        <w:rPr>
          <w:rFonts w:eastAsiaTheme="majorEastAsia"/>
          <w:lang w:val="en-ID"/>
        </w:rPr>
        <w:t xml:space="preserve"> </w:t>
      </w:r>
      <w:proofErr w:type="spellStart"/>
      <w:r w:rsidRPr="002B5186">
        <w:rPr>
          <w:rFonts w:eastAsiaTheme="majorEastAsia"/>
          <w:lang w:val="en-ID"/>
        </w:rPr>
        <w:t>pemerintah</w:t>
      </w:r>
      <w:proofErr w:type="spellEnd"/>
      <w:r w:rsidRPr="002B5186">
        <w:rPr>
          <w:rFonts w:eastAsiaTheme="majorEastAsia"/>
          <w:lang w:val="en-ID"/>
        </w:rPr>
        <w:t xml:space="preserve"> </w:t>
      </w:r>
      <w:proofErr w:type="spellStart"/>
      <w:r w:rsidRPr="002B5186">
        <w:rPr>
          <w:rFonts w:eastAsiaTheme="majorEastAsia"/>
          <w:lang w:val="en-ID"/>
        </w:rPr>
        <w:t>daerah</w:t>
      </w:r>
      <w:proofErr w:type="spellEnd"/>
      <w:r w:rsidRPr="002B5186">
        <w:rPr>
          <w:rFonts w:eastAsiaTheme="majorEastAsia"/>
          <w:lang w:val="en-ID"/>
        </w:rPr>
        <w:t xml:space="preserve"> </w:t>
      </w:r>
      <w:proofErr w:type="spellStart"/>
      <w:r w:rsidRPr="002B5186">
        <w:rPr>
          <w:rFonts w:eastAsiaTheme="majorEastAsia"/>
          <w:lang w:val="en-ID"/>
        </w:rPr>
        <w:t>dalam</w:t>
      </w:r>
      <w:proofErr w:type="spellEnd"/>
      <w:r w:rsidRPr="002B5186">
        <w:rPr>
          <w:rFonts w:eastAsiaTheme="majorEastAsia"/>
          <w:lang w:val="en-ID"/>
        </w:rPr>
        <w:t xml:space="preserve"> </w:t>
      </w:r>
      <w:proofErr w:type="spellStart"/>
      <w:r w:rsidRPr="002B5186">
        <w:rPr>
          <w:rFonts w:eastAsiaTheme="majorEastAsia"/>
          <w:lang w:val="en-ID"/>
        </w:rPr>
        <w:t>hal</w:t>
      </w:r>
      <w:proofErr w:type="spellEnd"/>
      <w:r w:rsidRPr="002B5186">
        <w:rPr>
          <w:rFonts w:eastAsiaTheme="majorEastAsia"/>
          <w:lang w:val="en-ID"/>
        </w:rPr>
        <w:t xml:space="preserve"> </w:t>
      </w:r>
      <w:proofErr w:type="spellStart"/>
      <w:r w:rsidRPr="002B5186">
        <w:rPr>
          <w:rFonts w:eastAsiaTheme="majorEastAsia"/>
          <w:lang w:val="en-ID"/>
        </w:rPr>
        <w:t>penyampaian</w:t>
      </w:r>
      <w:proofErr w:type="spellEnd"/>
      <w:r w:rsidRPr="002B5186">
        <w:rPr>
          <w:rFonts w:eastAsiaTheme="majorEastAsia"/>
          <w:lang w:val="en-ID"/>
        </w:rPr>
        <w:t xml:space="preserve"> </w:t>
      </w:r>
      <w:proofErr w:type="spellStart"/>
      <w:r w:rsidRPr="002B5186">
        <w:rPr>
          <w:rFonts w:eastAsiaTheme="majorEastAsia"/>
          <w:lang w:val="en-ID"/>
        </w:rPr>
        <w:t>keluhan</w:t>
      </w:r>
      <w:proofErr w:type="spellEnd"/>
      <w:r w:rsidRPr="002B5186">
        <w:rPr>
          <w:rFonts w:eastAsiaTheme="majorEastAsia"/>
          <w:lang w:val="en-ID"/>
        </w:rPr>
        <w:t xml:space="preserve">, </w:t>
      </w:r>
      <w:proofErr w:type="spellStart"/>
      <w:r w:rsidRPr="002B5186">
        <w:rPr>
          <w:rFonts w:eastAsiaTheme="majorEastAsia"/>
          <w:lang w:val="en-ID"/>
        </w:rPr>
        <w:t>masukan</w:t>
      </w:r>
      <w:proofErr w:type="spellEnd"/>
      <w:r w:rsidRPr="002B5186">
        <w:rPr>
          <w:rFonts w:eastAsiaTheme="majorEastAsia"/>
          <w:lang w:val="en-ID"/>
        </w:rPr>
        <w:t xml:space="preserve">, </w:t>
      </w:r>
      <w:proofErr w:type="spellStart"/>
      <w:r w:rsidRPr="002B5186">
        <w:rPr>
          <w:rFonts w:eastAsiaTheme="majorEastAsia"/>
          <w:lang w:val="en-ID"/>
        </w:rPr>
        <w:t>maupun</w:t>
      </w:r>
      <w:proofErr w:type="spellEnd"/>
      <w:r w:rsidRPr="002B5186">
        <w:rPr>
          <w:rFonts w:eastAsiaTheme="majorEastAsia"/>
          <w:lang w:val="en-ID"/>
        </w:rPr>
        <w:t xml:space="preserve"> </w:t>
      </w:r>
      <w:proofErr w:type="spellStart"/>
      <w:r w:rsidRPr="002B5186">
        <w:rPr>
          <w:rFonts w:eastAsiaTheme="majorEastAsia"/>
          <w:lang w:val="en-ID"/>
        </w:rPr>
        <w:t>informasi</w:t>
      </w:r>
      <w:proofErr w:type="spellEnd"/>
      <w:r w:rsidRPr="002B5186">
        <w:rPr>
          <w:rFonts w:eastAsiaTheme="majorEastAsia"/>
          <w:lang w:val="en-ID"/>
        </w:rPr>
        <w:t xml:space="preserve"> </w:t>
      </w:r>
      <w:proofErr w:type="spellStart"/>
      <w:r w:rsidRPr="002B5186">
        <w:rPr>
          <w:rFonts w:eastAsiaTheme="majorEastAsia"/>
          <w:lang w:val="en-ID"/>
        </w:rPr>
        <w:t>seputar</w:t>
      </w:r>
      <w:proofErr w:type="spellEnd"/>
      <w:r w:rsidRPr="002B5186">
        <w:rPr>
          <w:rFonts w:eastAsiaTheme="majorEastAsia"/>
          <w:lang w:val="en-ID"/>
        </w:rPr>
        <w:t xml:space="preserve"> </w:t>
      </w:r>
      <w:proofErr w:type="spellStart"/>
      <w:r w:rsidRPr="002B5186">
        <w:rPr>
          <w:rFonts w:eastAsiaTheme="majorEastAsia"/>
          <w:lang w:val="en-ID"/>
        </w:rPr>
        <w:t>layanan</w:t>
      </w:r>
      <w:proofErr w:type="spellEnd"/>
      <w:r w:rsidRPr="002B5186">
        <w:rPr>
          <w:rFonts w:eastAsiaTheme="majorEastAsia"/>
          <w:lang w:val="en-ID"/>
        </w:rPr>
        <w:t xml:space="preserve"> </w:t>
      </w:r>
      <w:proofErr w:type="spellStart"/>
      <w:r w:rsidRPr="002B5186">
        <w:rPr>
          <w:rFonts w:eastAsiaTheme="majorEastAsia"/>
          <w:lang w:val="en-ID"/>
        </w:rPr>
        <w:t>publik</w:t>
      </w:r>
      <w:proofErr w:type="spellEnd"/>
      <w:r w:rsidR="00C72295" w:rsidRPr="00C72295">
        <w:rPr>
          <w:rFonts w:eastAsiaTheme="majorEastAsia"/>
          <w:lang w:val="en-ID"/>
        </w:rPr>
        <w:t>.</w:t>
      </w:r>
    </w:p>
    <w:p w14:paraId="2F942A34" w14:textId="77777777" w:rsidR="005873D6" w:rsidRPr="009C4C4E" w:rsidRDefault="005873D6" w:rsidP="005873D6">
      <w:pPr>
        <w:pStyle w:val="Heading1"/>
        <w:spacing w:before="0" w:after="360"/>
      </w:pPr>
      <w:bookmarkStart w:id="71" w:name="_Toc235179450"/>
      <w:r w:rsidRPr="009C4C4E">
        <w:lastRenderedPageBreak/>
        <w:t>BAB III</w:t>
      </w:r>
      <w:r w:rsidRPr="009C4C4E">
        <w:br/>
        <w:t>METODOLOGI PENELITIAN DAN PERANCANGAN SISTEM</w:t>
      </w:r>
      <w:bookmarkEnd w:id="71"/>
    </w:p>
    <w:p w14:paraId="6223D5DE" w14:textId="77777777" w:rsidR="005873D6" w:rsidRPr="009C4C4E" w:rsidRDefault="005873D6" w:rsidP="005873D6">
      <w:pPr>
        <w:pStyle w:val="Heading2"/>
        <w:spacing w:before="0" w:after="0" w:line="360" w:lineRule="auto"/>
      </w:pPr>
      <w:bookmarkStart w:id="72" w:name="_Toc235179451"/>
      <w:r w:rsidRPr="009C4C4E">
        <w:t>3.1 Metodologi Penelitian</w:t>
      </w:r>
      <w:bookmarkEnd w:id="72"/>
    </w:p>
    <w:p w14:paraId="13D0A2B5" w14:textId="77777777" w:rsidR="005873D6" w:rsidRPr="009C4C4E" w:rsidRDefault="005873D6" w:rsidP="005873D6">
      <w:pPr>
        <w:pStyle w:val="Heading3"/>
        <w:spacing w:before="0" w:after="0" w:line="360" w:lineRule="auto"/>
      </w:pPr>
      <w:bookmarkStart w:id="73" w:name="_Toc235179452"/>
      <w:r w:rsidRPr="009C4C4E">
        <w:t>3.1.1 Metode Penelitian</w:t>
      </w:r>
      <w:bookmarkEnd w:id="73"/>
    </w:p>
    <w:p w14:paraId="72A7ADE1" w14:textId="77777777" w:rsidR="005001D3" w:rsidRPr="009C4C4E" w:rsidRDefault="005001D3" w:rsidP="005001D3">
      <w:pPr>
        <w:spacing w:line="360" w:lineRule="auto"/>
      </w:pPr>
      <w:r w:rsidRPr="009C4C4E">
        <w:t>Dalam pengembangan Sistem Informasi Manajemen Aduan Multi Channel KMC, model pengembangan yang digunakan adalah Agile. Agile dipilih karena sifat pengembangannya yang fleksibel dan memungkinkan penyesuaian pada setiap tahap berdasarkan hasil pengujian. Hal ini sesuai dengan kebutuhan sistem yang mengintegrasikan layanan AI, di mana hasil klasifikasi dan aturan bisnis seperti batas waktu SLA perlu diuji dan disesuaikan secara bertahap.</w:t>
      </w:r>
    </w:p>
    <w:p w14:paraId="45FEB34C" w14:textId="0177C047" w:rsidR="005873D6" w:rsidRPr="009C4C4E" w:rsidRDefault="005001D3" w:rsidP="005001D3">
      <w:pPr>
        <w:spacing w:line="360" w:lineRule="auto"/>
        <w:ind w:firstLine="567"/>
      </w:pPr>
      <w:r w:rsidRPr="009C4C4E">
        <w:t>Penerapan Agile pada penelitian ini disederhanakan menjadi empat tahap, yaitu </w:t>
      </w:r>
      <w:r w:rsidRPr="009C4C4E">
        <w:rPr>
          <w:i/>
          <w:iCs/>
        </w:rPr>
        <w:t>Requirement</w:t>
      </w:r>
      <w:r w:rsidRPr="009C4C4E">
        <w:t>, </w:t>
      </w:r>
      <w:r w:rsidRPr="009C4C4E">
        <w:rPr>
          <w:i/>
          <w:iCs/>
        </w:rPr>
        <w:t>Design</w:t>
      </w:r>
      <w:r w:rsidRPr="009C4C4E">
        <w:t>, </w:t>
      </w:r>
      <w:r w:rsidRPr="009C4C4E">
        <w:rPr>
          <w:i/>
          <w:iCs/>
        </w:rPr>
        <w:t>Development</w:t>
      </w:r>
      <w:r w:rsidRPr="009C4C4E">
        <w:t>, dan </w:t>
      </w:r>
      <w:r w:rsidRPr="009C4C4E">
        <w:rPr>
          <w:i/>
          <w:iCs/>
        </w:rPr>
        <w:t>Testing</w:t>
      </w:r>
      <w:r w:rsidRPr="009C4C4E">
        <w:t>. Keempat tahap tersebut bersifat iteratif, artinya apabila pengujian menemukan kekurangan, proses dapat kembali ke tahap sebelumnya untuk diperbaiki dan diuji ulang</w:t>
      </w:r>
      <w:r w:rsidR="005873D6" w:rsidRPr="009C4C4E">
        <w:t>.</w:t>
      </w:r>
    </w:p>
    <w:p w14:paraId="69473427" w14:textId="16B03633" w:rsidR="005873D6" w:rsidRPr="009C4C4E" w:rsidRDefault="005873D6" w:rsidP="00373F58">
      <w:pPr>
        <w:pStyle w:val="Heading3"/>
        <w:spacing w:after="0" w:line="360" w:lineRule="auto"/>
      </w:pPr>
      <w:bookmarkStart w:id="74" w:name="_Toc235179453"/>
      <w:r w:rsidRPr="009C4C4E">
        <w:t>3.1.</w:t>
      </w:r>
      <w:r w:rsidR="00E06BB7" w:rsidRPr="009C4C4E">
        <w:t>2</w:t>
      </w:r>
      <w:r w:rsidRPr="009C4C4E">
        <w:t xml:space="preserve"> Alat dan Bahan</w:t>
      </w:r>
      <w:bookmarkEnd w:id="74"/>
    </w:p>
    <w:p w14:paraId="6BA8A4FE" w14:textId="0637DFAD" w:rsidR="005873D6" w:rsidRPr="009C4C4E" w:rsidRDefault="005001D3" w:rsidP="00A77B1D">
      <w:pPr>
        <w:spacing w:line="360" w:lineRule="auto"/>
      </w:pPr>
      <w:r w:rsidRPr="009C4C4E">
        <w:t>Alat dan bahan digunakan untuk mendukung kegiatan perancangan, pengembangan, pengujian, serta penyusunan laporan. Alat yang digunakan meliputi perangkat keras dan perangkat lunak, sedangkan bahan berupa data yang diperlukan dalam pengembangan sistem dan media cetak laporan. Rincian alat dan bahan ditunjukkan pada Tabel 3.</w:t>
      </w:r>
      <w:r w:rsidR="005873D6" w:rsidRPr="009C4C4E">
        <w:t>1</w:t>
      </w:r>
    </w:p>
    <w:p w14:paraId="7C5116E6" w14:textId="34A42F52" w:rsidR="00641FD3" w:rsidRDefault="00641FD3" w:rsidP="00641FD3">
      <w:pPr>
        <w:spacing w:line="360" w:lineRule="auto"/>
      </w:pPr>
      <w:bookmarkStart w:id="75" w:name="_Toc235141105"/>
      <w:bookmarkStart w:id="76" w:name="_Toc235220685"/>
      <w:r>
        <w:t>Tabel 3.</w:t>
      </w:r>
      <w:r w:rsidR="00197B06">
        <w:fldChar w:fldCharType="begin"/>
      </w:r>
      <w:r w:rsidR="00197B06">
        <w:instrText xml:space="preserve"> SEQ Tabel_3. \* ARABIC </w:instrText>
      </w:r>
      <w:r w:rsidR="00197B06">
        <w:fldChar w:fldCharType="separate"/>
      </w:r>
      <w:r w:rsidR="000B680A">
        <w:rPr>
          <w:noProof/>
        </w:rPr>
        <w:t>1</w:t>
      </w:r>
      <w:r w:rsidR="00197B06">
        <w:fldChar w:fldCharType="end"/>
      </w:r>
      <w:r>
        <w:t xml:space="preserve"> </w:t>
      </w:r>
      <w:r w:rsidRPr="00E25235">
        <w:t>Alat dan Bahan</w:t>
      </w:r>
      <w:bookmarkEnd w:id="75"/>
      <w:bookmarkEnd w:id="76"/>
    </w:p>
    <w:tbl>
      <w:tblPr>
        <w:tblStyle w:val="TableGrid"/>
        <w:tblW w:w="7933" w:type="dxa"/>
        <w:tblLook w:val="04A0" w:firstRow="1" w:lastRow="0" w:firstColumn="1" w:lastColumn="0" w:noHBand="0" w:noVBand="1"/>
      </w:tblPr>
      <w:tblGrid>
        <w:gridCol w:w="988"/>
        <w:gridCol w:w="1985"/>
        <w:gridCol w:w="4960"/>
      </w:tblGrid>
      <w:tr w:rsidR="00A77B1D" w:rsidRPr="009C4C4E" w14:paraId="423CCFB9" w14:textId="77777777" w:rsidTr="00A477D0">
        <w:trPr>
          <w:trHeight w:val="342"/>
        </w:trPr>
        <w:tc>
          <w:tcPr>
            <w:tcW w:w="988" w:type="dxa"/>
            <w:shd w:val="clear" w:color="auto" w:fill="9CC2E5" w:themeFill="accent5" w:themeFillTint="99"/>
            <w:vAlign w:val="center"/>
          </w:tcPr>
          <w:p w14:paraId="707288B9" w14:textId="77777777" w:rsidR="00A77B1D" w:rsidRPr="009C4C4E" w:rsidRDefault="00A77B1D" w:rsidP="00A477D0">
            <w:pPr>
              <w:spacing w:before="60" w:after="60"/>
              <w:jc w:val="center"/>
              <w:rPr>
                <w:sz w:val="20"/>
                <w:szCs w:val="20"/>
              </w:rPr>
            </w:pPr>
            <w:r w:rsidRPr="009C4C4E">
              <w:rPr>
                <w:sz w:val="20"/>
                <w:szCs w:val="20"/>
              </w:rPr>
              <w:t>Jenis</w:t>
            </w:r>
          </w:p>
        </w:tc>
        <w:tc>
          <w:tcPr>
            <w:tcW w:w="1985" w:type="dxa"/>
            <w:shd w:val="clear" w:color="auto" w:fill="9CC2E5" w:themeFill="accent5" w:themeFillTint="99"/>
            <w:vAlign w:val="center"/>
          </w:tcPr>
          <w:p w14:paraId="74F421EE" w14:textId="77777777" w:rsidR="00A77B1D" w:rsidRPr="009C4C4E" w:rsidRDefault="00A77B1D" w:rsidP="00A477D0">
            <w:pPr>
              <w:spacing w:before="60" w:after="60"/>
              <w:jc w:val="center"/>
              <w:rPr>
                <w:sz w:val="20"/>
                <w:szCs w:val="20"/>
              </w:rPr>
            </w:pPr>
            <w:r w:rsidRPr="009C4C4E">
              <w:rPr>
                <w:sz w:val="20"/>
                <w:szCs w:val="20"/>
              </w:rPr>
              <w:t>Nama</w:t>
            </w:r>
          </w:p>
        </w:tc>
        <w:tc>
          <w:tcPr>
            <w:tcW w:w="4960" w:type="dxa"/>
            <w:shd w:val="clear" w:color="auto" w:fill="9CC2E5" w:themeFill="accent5" w:themeFillTint="99"/>
            <w:vAlign w:val="center"/>
          </w:tcPr>
          <w:p w14:paraId="6476F25D" w14:textId="02DC4A7F" w:rsidR="00A77B1D" w:rsidRPr="009C4C4E" w:rsidRDefault="00A77B1D" w:rsidP="00A477D0">
            <w:pPr>
              <w:spacing w:before="60" w:after="60"/>
              <w:jc w:val="center"/>
              <w:rPr>
                <w:sz w:val="20"/>
                <w:szCs w:val="20"/>
              </w:rPr>
            </w:pPr>
            <w:r w:rsidRPr="009C4C4E">
              <w:rPr>
                <w:sz w:val="20"/>
                <w:szCs w:val="20"/>
              </w:rPr>
              <w:t>Keterangan</w:t>
            </w:r>
          </w:p>
        </w:tc>
      </w:tr>
      <w:tr w:rsidR="00A77B1D" w:rsidRPr="009C4C4E" w14:paraId="5C6052EC" w14:textId="77777777" w:rsidTr="002309C4">
        <w:trPr>
          <w:trHeight w:val="459"/>
        </w:trPr>
        <w:tc>
          <w:tcPr>
            <w:tcW w:w="988" w:type="dxa"/>
            <w:vMerge w:val="restart"/>
            <w:vAlign w:val="center"/>
          </w:tcPr>
          <w:p w14:paraId="18FC3615" w14:textId="72B51087" w:rsidR="00A77B1D" w:rsidRPr="009C4C4E" w:rsidRDefault="00A77B1D" w:rsidP="00A477D0">
            <w:pPr>
              <w:spacing w:before="60" w:after="60"/>
              <w:jc w:val="center"/>
              <w:rPr>
                <w:sz w:val="20"/>
                <w:szCs w:val="20"/>
              </w:rPr>
            </w:pPr>
            <w:r w:rsidRPr="009C4C4E">
              <w:rPr>
                <w:sz w:val="20"/>
                <w:szCs w:val="20"/>
              </w:rPr>
              <w:t>Alat</w:t>
            </w:r>
          </w:p>
        </w:tc>
        <w:tc>
          <w:tcPr>
            <w:tcW w:w="1985" w:type="dxa"/>
            <w:vAlign w:val="center"/>
          </w:tcPr>
          <w:p w14:paraId="1EB3874B" w14:textId="425869E6" w:rsidR="00A77B1D" w:rsidRPr="009C4C4E" w:rsidRDefault="00A77B1D" w:rsidP="00A477D0">
            <w:pPr>
              <w:spacing w:before="60" w:after="60"/>
              <w:jc w:val="left"/>
              <w:rPr>
                <w:sz w:val="20"/>
                <w:szCs w:val="20"/>
              </w:rPr>
            </w:pPr>
            <w:r w:rsidRPr="009C4C4E">
              <w:rPr>
                <w:sz w:val="20"/>
                <w:szCs w:val="20"/>
              </w:rPr>
              <w:t>1. Laptop Lenovo ThinkPad T480s</w:t>
            </w:r>
          </w:p>
        </w:tc>
        <w:tc>
          <w:tcPr>
            <w:tcW w:w="4960" w:type="dxa"/>
            <w:vAlign w:val="center"/>
          </w:tcPr>
          <w:p w14:paraId="5F3A5874" w14:textId="66DE5F34" w:rsidR="00A77B1D" w:rsidRPr="009C4C4E" w:rsidRDefault="00A77B1D" w:rsidP="00A477D0">
            <w:pPr>
              <w:spacing w:before="60" w:after="60"/>
              <w:jc w:val="left"/>
              <w:rPr>
                <w:sz w:val="20"/>
                <w:szCs w:val="20"/>
              </w:rPr>
            </w:pPr>
            <w:r w:rsidRPr="009C4C4E">
              <w:rPr>
                <w:sz w:val="20"/>
                <w:szCs w:val="20"/>
              </w:rPr>
              <w:t>Processor: Intel Core i5-8350U</w:t>
            </w:r>
            <w:r w:rsidRPr="009C4C4E">
              <w:rPr>
                <w:sz w:val="20"/>
                <w:szCs w:val="20"/>
              </w:rPr>
              <w:br/>
              <w:t>Installed RAM: 16 GB</w:t>
            </w:r>
            <w:r w:rsidRPr="009C4C4E">
              <w:rPr>
                <w:sz w:val="20"/>
                <w:szCs w:val="20"/>
              </w:rPr>
              <w:br/>
              <w:t>SSD: 512 GB</w:t>
            </w:r>
            <w:r w:rsidRPr="009C4C4E">
              <w:rPr>
                <w:sz w:val="20"/>
                <w:szCs w:val="20"/>
              </w:rPr>
              <w:br/>
              <w:t>System type: 64-bit operating system, x64-based processor</w:t>
            </w:r>
            <w:r w:rsidRPr="009C4C4E">
              <w:rPr>
                <w:sz w:val="20"/>
                <w:szCs w:val="20"/>
              </w:rPr>
              <w:br/>
              <w:t>Edition: Windows 10 Pro 64-bit</w:t>
            </w:r>
          </w:p>
        </w:tc>
      </w:tr>
      <w:tr w:rsidR="00A77B1D" w:rsidRPr="009C4C4E" w14:paraId="2A0DBE94" w14:textId="77777777" w:rsidTr="00297D1D">
        <w:trPr>
          <w:trHeight w:val="812"/>
        </w:trPr>
        <w:tc>
          <w:tcPr>
            <w:tcW w:w="988" w:type="dxa"/>
            <w:vMerge/>
            <w:vAlign w:val="center"/>
          </w:tcPr>
          <w:p w14:paraId="133DCC89" w14:textId="14ABEF95" w:rsidR="00A77B1D" w:rsidRPr="009C4C4E" w:rsidRDefault="00A77B1D" w:rsidP="00A477D0">
            <w:pPr>
              <w:spacing w:before="60" w:after="60"/>
              <w:jc w:val="center"/>
              <w:rPr>
                <w:sz w:val="20"/>
                <w:szCs w:val="20"/>
              </w:rPr>
            </w:pPr>
          </w:p>
        </w:tc>
        <w:tc>
          <w:tcPr>
            <w:tcW w:w="1985" w:type="dxa"/>
            <w:vAlign w:val="center"/>
          </w:tcPr>
          <w:p w14:paraId="44DC6B7A" w14:textId="5756B917" w:rsidR="00A77B1D" w:rsidRPr="009C4C4E" w:rsidRDefault="00A77B1D" w:rsidP="00A477D0">
            <w:pPr>
              <w:spacing w:before="60" w:after="60"/>
              <w:jc w:val="left"/>
              <w:rPr>
                <w:sz w:val="20"/>
                <w:szCs w:val="20"/>
              </w:rPr>
            </w:pPr>
            <w:r w:rsidRPr="009C4C4E">
              <w:rPr>
                <w:sz w:val="20"/>
                <w:szCs w:val="20"/>
              </w:rPr>
              <w:t>2. Router</w:t>
            </w:r>
          </w:p>
        </w:tc>
        <w:tc>
          <w:tcPr>
            <w:tcW w:w="4960" w:type="dxa"/>
            <w:vAlign w:val="center"/>
          </w:tcPr>
          <w:p w14:paraId="34833ED2" w14:textId="7EDF8B35" w:rsidR="00A77B1D" w:rsidRPr="009C4C4E" w:rsidRDefault="00A77B1D" w:rsidP="00A477D0">
            <w:pPr>
              <w:spacing w:before="60" w:after="60"/>
              <w:rPr>
                <w:sz w:val="20"/>
                <w:szCs w:val="20"/>
              </w:rPr>
            </w:pPr>
            <w:r w:rsidRPr="009C4C4E">
              <w:rPr>
                <w:sz w:val="20"/>
                <w:szCs w:val="20"/>
              </w:rPr>
              <w:t>Digunakan untuk menghubungkan jaringan lokal dengan internet, sehingga mendukung akses sistem secara online.</w:t>
            </w:r>
          </w:p>
        </w:tc>
      </w:tr>
      <w:tr w:rsidR="00A77B1D" w:rsidRPr="009C4C4E" w14:paraId="4E1C2875" w14:textId="77777777" w:rsidTr="002309C4">
        <w:tc>
          <w:tcPr>
            <w:tcW w:w="988" w:type="dxa"/>
            <w:vMerge/>
            <w:vAlign w:val="center"/>
          </w:tcPr>
          <w:p w14:paraId="6C5507C2" w14:textId="77777777" w:rsidR="00A77B1D" w:rsidRPr="009C4C4E" w:rsidRDefault="00A77B1D" w:rsidP="00A477D0">
            <w:pPr>
              <w:spacing w:before="60" w:after="60"/>
              <w:jc w:val="center"/>
              <w:rPr>
                <w:sz w:val="20"/>
                <w:szCs w:val="20"/>
              </w:rPr>
            </w:pPr>
          </w:p>
        </w:tc>
        <w:tc>
          <w:tcPr>
            <w:tcW w:w="1985" w:type="dxa"/>
            <w:vAlign w:val="center"/>
          </w:tcPr>
          <w:p w14:paraId="15178F12" w14:textId="69F9465E" w:rsidR="00A77B1D" w:rsidRPr="009C4C4E" w:rsidRDefault="00A77B1D" w:rsidP="00A477D0">
            <w:pPr>
              <w:spacing w:before="60" w:after="60"/>
              <w:jc w:val="left"/>
              <w:rPr>
                <w:sz w:val="20"/>
                <w:szCs w:val="20"/>
              </w:rPr>
            </w:pPr>
            <w:r w:rsidRPr="009C4C4E">
              <w:rPr>
                <w:sz w:val="20"/>
                <w:szCs w:val="20"/>
              </w:rPr>
              <w:t>3. Visual Studio Code</w:t>
            </w:r>
          </w:p>
        </w:tc>
        <w:tc>
          <w:tcPr>
            <w:tcW w:w="4960" w:type="dxa"/>
            <w:vAlign w:val="center"/>
          </w:tcPr>
          <w:p w14:paraId="5FF827CF" w14:textId="704DA5DB" w:rsidR="00A77B1D" w:rsidRPr="009C4C4E" w:rsidRDefault="00A77B1D" w:rsidP="00A477D0">
            <w:pPr>
              <w:spacing w:before="60" w:after="60"/>
              <w:rPr>
                <w:sz w:val="20"/>
                <w:szCs w:val="20"/>
              </w:rPr>
            </w:pPr>
            <w:r w:rsidRPr="009C4C4E">
              <w:rPr>
                <w:sz w:val="20"/>
                <w:szCs w:val="20"/>
              </w:rPr>
              <w:t>Teks editor yang digunakan untuk menulis, mengedit, dan mengelola kode program selama proses pengembangan sistem.</w:t>
            </w:r>
          </w:p>
        </w:tc>
      </w:tr>
      <w:tr w:rsidR="00A77B1D" w:rsidRPr="009C4C4E" w14:paraId="73B07404" w14:textId="77777777" w:rsidTr="00297D1D">
        <w:trPr>
          <w:trHeight w:val="722"/>
        </w:trPr>
        <w:tc>
          <w:tcPr>
            <w:tcW w:w="988" w:type="dxa"/>
            <w:vMerge/>
            <w:vAlign w:val="center"/>
          </w:tcPr>
          <w:p w14:paraId="2948FECD" w14:textId="77777777" w:rsidR="00A77B1D" w:rsidRPr="009C4C4E" w:rsidRDefault="00A77B1D" w:rsidP="00A477D0">
            <w:pPr>
              <w:spacing w:before="60" w:after="60"/>
              <w:jc w:val="center"/>
              <w:rPr>
                <w:sz w:val="20"/>
                <w:szCs w:val="20"/>
              </w:rPr>
            </w:pPr>
          </w:p>
        </w:tc>
        <w:tc>
          <w:tcPr>
            <w:tcW w:w="1985" w:type="dxa"/>
            <w:vAlign w:val="center"/>
          </w:tcPr>
          <w:p w14:paraId="7063C055" w14:textId="61F8AC08" w:rsidR="00A77B1D" w:rsidRPr="009C4C4E" w:rsidRDefault="00A77B1D" w:rsidP="00A477D0">
            <w:pPr>
              <w:spacing w:before="60" w:after="60"/>
              <w:jc w:val="left"/>
              <w:rPr>
                <w:sz w:val="20"/>
                <w:szCs w:val="20"/>
              </w:rPr>
            </w:pPr>
            <w:r w:rsidRPr="009C4C4E">
              <w:rPr>
                <w:sz w:val="20"/>
                <w:szCs w:val="20"/>
              </w:rPr>
              <w:t>4. Microsoft Word</w:t>
            </w:r>
          </w:p>
        </w:tc>
        <w:tc>
          <w:tcPr>
            <w:tcW w:w="4960" w:type="dxa"/>
            <w:vAlign w:val="center"/>
          </w:tcPr>
          <w:p w14:paraId="669816D2" w14:textId="5F043980" w:rsidR="00A77B1D" w:rsidRPr="009C4C4E" w:rsidRDefault="00A77B1D" w:rsidP="00A477D0">
            <w:pPr>
              <w:spacing w:before="60" w:after="60"/>
              <w:rPr>
                <w:sz w:val="20"/>
                <w:szCs w:val="20"/>
              </w:rPr>
            </w:pPr>
            <w:r w:rsidRPr="009C4C4E">
              <w:rPr>
                <w:sz w:val="20"/>
                <w:szCs w:val="20"/>
              </w:rPr>
              <w:t>Digunakan untuk menyusun laporan Tugas Akhir dan dokumen pendukung penelitian.</w:t>
            </w:r>
          </w:p>
        </w:tc>
      </w:tr>
    </w:tbl>
    <w:p w14:paraId="6212FA13" w14:textId="77777777" w:rsidR="00297D1D" w:rsidRDefault="00297D1D"/>
    <w:p w14:paraId="1A31CFD4" w14:textId="29723AC6" w:rsidR="00297D1D" w:rsidRDefault="00297D1D" w:rsidP="001A4ABB">
      <w:pPr>
        <w:spacing w:line="360" w:lineRule="auto"/>
      </w:pPr>
      <w:bookmarkStart w:id="77" w:name="_Toc235220686"/>
      <w:r>
        <w:lastRenderedPageBreak/>
        <w:t>Tabel 3.</w:t>
      </w:r>
      <w:r w:rsidR="00197B06">
        <w:fldChar w:fldCharType="begin"/>
      </w:r>
      <w:r w:rsidR="00197B06">
        <w:instrText xml:space="preserve"> SEQ Tabel_3. \* ARABIC </w:instrText>
      </w:r>
      <w:r w:rsidR="00197B06">
        <w:fldChar w:fldCharType="separate"/>
      </w:r>
      <w:r w:rsidR="000B680A">
        <w:rPr>
          <w:noProof/>
        </w:rPr>
        <w:t>2</w:t>
      </w:r>
      <w:r w:rsidR="00197B06">
        <w:fldChar w:fldCharType="end"/>
      </w:r>
      <w:r>
        <w:t xml:space="preserve"> Alat dan Bahan</w:t>
      </w:r>
      <w:r>
        <w:rPr>
          <w:noProof/>
        </w:rPr>
        <w:t xml:space="preserve"> Lanjutan</w:t>
      </w:r>
      <w:bookmarkEnd w:id="77"/>
    </w:p>
    <w:tbl>
      <w:tblPr>
        <w:tblStyle w:val="TableGrid"/>
        <w:tblW w:w="7933" w:type="dxa"/>
        <w:tblLook w:val="04A0" w:firstRow="1" w:lastRow="0" w:firstColumn="1" w:lastColumn="0" w:noHBand="0" w:noVBand="1"/>
      </w:tblPr>
      <w:tblGrid>
        <w:gridCol w:w="988"/>
        <w:gridCol w:w="1985"/>
        <w:gridCol w:w="4960"/>
      </w:tblGrid>
      <w:tr w:rsidR="00297D1D" w:rsidRPr="009C4C4E" w14:paraId="306FEBC3" w14:textId="77777777" w:rsidTr="00297D1D">
        <w:tc>
          <w:tcPr>
            <w:tcW w:w="988" w:type="dxa"/>
            <w:shd w:val="clear" w:color="auto" w:fill="9CC2E5" w:themeFill="accent5" w:themeFillTint="99"/>
            <w:vAlign w:val="center"/>
          </w:tcPr>
          <w:p w14:paraId="3F9C27CD" w14:textId="446992E7" w:rsidR="00297D1D" w:rsidRPr="009C4C4E" w:rsidRDefault="00297D1D" w:rsidP="00297D1D">
            <w:pPr>
              <w:spacing w:before="60" w:after="60"/>
              <w:jc w:val="center"/>
              <w:rPr>
                <w:sz w:val="20"/>
                <w:szCs w:val="20"/>
              </w:rPr>
            </w:pPr>
            <w:r w:rsidRPr="009C4C4E">
              <w:rPr>
                <w:sz w:val="20"/>
                <w:szCs w:val="20"/>
              </w:rPr>
              <w:t>Jenis</w:t>
            </w:r>
          </w:p>
        </w:tc>
        <w:tc>
          <w:tcPr>
            <w:tcW w:w="1985" w:type="dxa"/>
            <w:shd w:val="clear" w:color="auto" w:fill="9CC2E5" w:themeFill="accent5" w:themeFillTint="99"/>
            <w:vAlign w:val="center"/>
          </w:tcPr>
          <w:p w14:paraId="64AFB717" w14:textId="213590D2" w:rsidR="00297D1D" w:rsidRPr="009C4C4E" w:rsidRDefault="00297D1D" w:rsidP="00297D1D">
            <w:pPr>
              <w:spacing w:before="60" w:after="60"/>
              <w:jc w:val="center"/>
              <w:rPr>
                <w:sz w:val="20"/>
                <w:szCs w:val="20"/>
              </w:rPr>
            </w:pPr>
            <w:r w:rsidRPr="009C4C4E">
              <w:rPr>
                <w:sz w:val="20"/>
                <w:szCs w:val="20"/>
              </w:rPr>
              <w:t>Nama</w:t>
            </w:r>
          </w:p>
        </w:tc>
        <w:tc>
          <w:tcPr>
            <w:tcW w:w="4960" w:type="dxa"/>
            <w:shd w:val="clear" w:color="auto" w:fill="9CC2E5" w:themeFill="accent5" w:themeFillTint="99"/>
            <w:vAlign w:val="center"/>
          </w:tcPr>
          <w:p w14:paraId="440FE278" w14:textId="1F018728" w:rsidR="00297D1D" w:rsidRPr="009C4C4E" w:rsidRDefault="00297D1D" w:rsidP="00297D1D">
            <w:pPr>
              <w:spacing w:before="60" w:after="60"/>
              <w:jc w:val="center"/>
              <w:rPr>
                <w:sz w:val="20"/>
                <w:szCs w:val="20"/>
              </w:rPr>
            </w:pPr>
            <w:r w:rsidRPr="009C4C4E">
              <w:rPr>
                <w:sz w:val="20"/>
                <w:szCs w:val="20"/>
              </w:rPr>
              <w:t>Keterangan</w:t>
            </w:r>
          </w:p>
        </w:tc>
      </w:tr>
      <w:tr w:rsidR="00A77B1D" w:rsidRPr="009C4C4E" w14:paraId="447FDFF1" w14:textId="77777777" w:rsidTr="00EB38B4">
        <w:trPr>
          <w:trHeight w:val="927"/>
        </w:trPr>
        <w:tc>
          <w:tcPr>
            <w:tcW w:w="988" w:type="dxa"/>
            <w:vMerge w:val="restart"/>
            <w:vAlign w:val="center"/>
          </w:tcPr>
          <w:p w14:paraId="535FB5B6" w14:textId="77777777" w:rsidR="00A77B1D" w:rsidRPr="009C4C4E" w:rsidRDefault="00A77B1D" w:rsidP="00A477D0">
            <w:pPr>
              <w:spacing w:before="60" w:after="60"/>
              <w:jc w:val="center"/>
              <w:rPr>
                <w:sz w:val="20"/>
                <w:szCs w:val="20"/>
              </w:rPr>
            </w:pPr>
          </w:p>
        </w:tc>
        <w:tc>
          <w:tcPr>
            <w:tcW w:w="1985" w:type="dxa"/>
            <w:vAlign w:val="center"/>
          </w:tcPr>
          <w:p w14:paraId="19CAF57D" w14:textId="7ACA90CD" w:rsidR="00A77B1D" w:rsidRPr="009C4C4E" w:rsidRDefault="00A77B1D" w:rsidP="00A477D0">
            <w:pPr>
              <w:spacing w:before="60" w:after="60"/>
              <w:jc w:val="left"/>
              <w:rPr>
                <w:sz w:val="20"/>
                <w:szCs w:val="20"/>
              </w:rPr>
            </w:pPr>
            <w:r w:rsidRPr="009C4C4E">
              <w:rPr>
                <w:sz w:val="20"/>
                <w:szCs w:val="20"/>
              </w:rPr>
              <w:t>5. Laragon</w:t>
            </w:r>
          </w:p>
        </w:tc>
        <w:tc>
          <w:tcPr>
            <w:tcW w:w="4960" w:type="dxa"/>
            <w:vAlign w:val="center"/>
          </w:tcPr>
          <w:p w14:paraId="055C6448" w14:textId="5E0C9713" w:rsidR="00A77B1D" w:rsidRPr="009C4C4E" w:rsidRDefault="00A77B1D" w:rsidP="00A477D0">
            <w:pPr>
              <w:spacing w:before="60" w:after="60"/>
              <w:rPr>
                <w:sz w:val="20"/>
                <w:szCs w:val="20"/>
              </w:rPr>
            </w:pPr>
            <w:r w:rsidRPr="009C4C4E">
              <w:rPr>
                <w:sz w:val="20"/>
                <w:szCs w:val="20"/>
              </w:rPr>
              <w:t>Paket aplikasi local development environment untuk menjalankan Apache, PHP, MySQL, dan PhpMyAdmin secara otomatis di komputer lokal.</w:t>
            </w:r>
          </w:p>
        </w:tc>
      </w:tr>
      <w:tr w:rsidR="00A77B1D" w:rsidRPr="009C4C4E" w14:paraId="480BEB1C" w14:textId="77777777" w:rsidTr="00EB38B4">
        <w:trPr>
          <w:trHeight w:val="699"/>
        </w:trPr>
        <w:tc>
          <w:tcPr>
            <w:tcW w:w="988" w:type="dxa"/>
            <w:vMerge/>
            <w:vAlign w:val="center"/>
          </w:tcPr>
          <w:p w14:paraId="78BF0CD2" w14:textId="77777777" w:rsidR="00A77B1D" w:rsidRPr="009C4C4E" w:rsidRDefault="00A77B1D" w:rsidP="00A477D0">
            <w:pPr>
              <w:spacing w:before="60" w:after="60"/>
              <w:jc w:val="center"/>
              <w:rPr>
                <w:sz w:val="20"/>
                <w:szCs w:val="20"/>
              </w:rPr>
            </w:pPr>
          </w:p>
        </w:tc>
        <w:tc>
          <w:tcPr>
            <w:tcW w:w="1985" w:type="dxa"/>
            <w:vAlign w:val="center"/>
          </w:tcPr>
          <w:p w14:paraId="545BC02F" w14:textId="12419134" w:rsidR="00A77B1D" w:rsidRPr="009C4C4E" w:rsidRDefault="00A77B1D" w:rsidP="00A477D0">
            <w:pPr>
              <w:spacing w:before="60" w:after="60"/>
              <w:jc w:val="left"/>
              <w:rPr>
                <w:sz w:val="20"/>
                <w:szCs w:val="20"/>
              </w:rPr>
            </w:pPr>
            <w:r w:rsidRPr="009C4C4E">
              <w:rPr>
                <w:sz w:val="20"/>
                <w:szCs w:val="20"/>
              </w:rPr>
              <w:t>6. Figma</w:t>
            </w:r>
          </w:p>
        </w:tc>
        <w:tc>
          <w:tcPr>
            <w:tcW w:w="4960" w:type="dxa"/>
            <w:vAlign w:val="center"/>
          </w:tcPr>
          <w:p w14:paraId="21475170" w14:textId="6C633D4E" w:rsidR="00A77B1D" w:rsidRPr="009C4C4E" w:rsidRDefault="00A77B1D" w:rsidP="00A477D0">
            <w:pPr>
              <w:spacing w:before="60" w:after="60"/>
              <w:rPr>
                <w:sz w:val="20"/>
                <w:szCs w:val="20"/>
              </w:rPr>
            </w:pPr>
            <w:r w:rsidRPr="009C4C4E">
              <w:rPr>
                <w:sz w:val="20"/>
                <w:szCs w:val="20"/>
              </w:rPr>
              <w:t>Digunakan untuk merancang antarmuka pengguna (UI/UX) sistem sebelum diimplementasikan.</w:t>
            </w:r>
          </w:p>
        </w:tc>
      </w:tr>
      <w:tr w:rsidR="00A77B1D" w:rsidRPr="009C4C4E" w14:paraId="4E8C7474" w14:textId="77777777" w:rsidTr="00EB38B4">
        <w:trPr>
          <w:trHeight w:val="965"/>
        </w:trPr>
        <w:tc>
          <w:tcPr>
            <w:tcW w:w="988" w:type="dxa"/>
            <w:vMerge/>
            <w:vAlign w:val="center"/>
          </w:tcPr>
          <w:p w14:paraId="0C477E92" w14:textId="77777777" w:rsidR="00A77B1D" w:rsidRPr="009C4C4E" w:rsidRDefault="00A77B1D" w:rsidP="00A477D0">
            <w:pPr>
              <w:spacing w:before="60" w:after="60"/>
              <w:jc w:val="center"/>
              <w:rPr>
                <w:sz w:val="20"/>
                <w:szCs w:val="20"/>
              </w:rPr>
            </w:pPr>
          </w:p>
        </w:tc>
        <w:tc>
          <w:tcPr>
            <w:tcW w:w="1985" w:type="dxa"/>
            <w:vAlign w:val="center"/>
          </w:tcPr>
          <w:p w14:paraId="2DCF6202" w14:textId="7B58F577" w:rsidR="00A77B1D" w:rsidRPr="009C4C4E" w:rsidRDefault="00A77B1D" w:rsidP="00A477D0">
            <w:pPr>
              <w:spacing w:before="60" w:after="60"/>
              <w:jc w:val="left"/>
              <w:rPr>
                <w:sz w:val="20"/>
                <w:szCs w:val="20"/>
              </w:rPr>
            </w:pPr>
            <w:r w:rsidRPr="009C4C4E">
              <w:rPr>
                <w:sz w:val="20"/>
                <w:szCs w:val="20"/>
              </w:rPr>
              <w:t>7. Draw.io</w:t>
            </w:r>
          </w:p>
        </w:tc>
        <w:tc>
          <w:tcPr>
            <w:tcW w:w="4960" w:type="dxa"/>
            <w:vAlign w:val="center"/>
          </w:tcPr>
          <w:p w14:paraId="13736F95" w14:textId="5B09C23D" w:rsidR="00A77B1D" w:rsidRPr="009C4C4E" w:rsidRDefault="00A77B1D" w:rsidP="00A477D0">
            <w:pPr>
              <w:spacing w:before="60" w:after="60"/>
              <w:rPr>
                <w:sz w:val="20"/>
                <w:szCs w:val="20"/>
              </w:rPr>
            </w:pPr>
            <w:r w:rsidRPr="009C4C4E">
              <w:rPr>
                <w:sz w:val="20"/>
                <w:szCs w:val="20"/>
              </w:rPr>
              <w:t>Digunakan untuk membuat diagram sistem, seperti diagram arsitektur, diagram alur, Entity Relationship Diagram (ERD), dan class diagram.</w:t>
            </w:r>
          </w:p>
        </w:tc>
      </w:tr>
      <w:tr w:rsidR="00A77B1D" w:rsidRPr="009C4C4E" w14:paraId="068CA902" w14:textId="77777777" w:rsidTr="00EB38B4">
        <w:trPr>
          <w:trHeight w:val="708"/>
        </w:trPr>
        <w:tc>
          <w:tcPr>
            <w:tcW w:w="988" w:type="dxa"/>
            <w:vMerge/>
            <w:vAlign w:val="center"/>
          </w:tcPr>
          <w:p w14:paraId="7D5C715C" w14:textId="77777777" w:rsidR="00A77B1D" w:rsidRPr="009C4C4E" w:rsidRDefault="00A77B1D" w:rsidP="00A477D0">
            <w:pPr>
              <w:spacing w:before="60" w:after="60"/>
              <w:jc w:val="center"/>
              <w:rPr>
                <w:sz w:val="20"/>
                <w:szCs w:val="20"/>
              </w:rPr>
            </w:pPr>
          </w:p>
        </w:tc>
        <w:tc>
          <w:tcPr>
            <w:tcW w:w="1985" w:type="dxa"/>
            <w:vAlign w:val="center"/>
          </w:tcPr>
          <w:p w14:paraId="5E75D3DA" w14:textId="236D807E" w:rsidR="00A77B1D" w:rsidRPr="009C4C4E" w:rsidRDefault="00A77B1D" w:rsidP="00A477D0">
            <w:pPr>
              <w:spacing w:before="60" w:after="60"/>
              <w:jc w:val="left"/>
              <w:rPr>
                <w:sz w:val="20"/>
                <w:szCs w:val="20"/>
              </w:rPr>
            </w:pPr>
            <w:r w:rsidRPr="009C4C4E">
              <w:rPr>
                <w:sz w:val="20"/>
                <w:szCs w:val="20"/>
              </w:rPr>
              <w:t>8. Google Chrome</w:t>
            </w:r>
          </w:p>
        </w:tc>
        <w:tc>
          <w:tcPr>
            <w:tcW w:w="4960" w:type="dxa"/>
            <w:vAlign w:val="center"/>
          </w:tcPr>
          <w:p w14:paraId="5106A249" w14:textId="503AD1FF" w:rsidR="00A77B1D" w:rsidRPr="009C4C4E" w:rsidRDefault="00A77B1D" w:rsidP="00A477D0">
            <w:pPr>
              <w:spacing w:before="60" w:after="60"/>
              <w:rPr>
                <w:sz w:val="20"/>
                <w:szCs w:val="20"/>
              </w:rPr>
            </w:pPr>
            <w:r w:rsidRPr="009C4C4E">
              <w:rPr>
                <w:sz w:val="20"/>
                <w:szCs w:val="20"/>
              </w:rPr>
              <w:t>Browser yang digunakan untuk mengakses, menjalankan, dan menguji coba sistem berbasis web.</w:t>
            </w:r>
          </w:p>
        </w:tc>
      </w:tr>
      <w:tr w:rsidR="00A77B1D" w:rsidRPr="009C4C4E" w14:paraId="5195A231" w14:textId="77777777" w:rsidTr="00EB38B4">
        <w:trPr>
          <w:trHeight w:val="705"/>
        </w:trPr>
        <w:tc>
          <w:tcPr>
            <w:tcW w:w="988" w:type="dxa"/>
            <w:vMerge/>
            <w:vAlign w:val="center"/>
          </w:tcPr>
          <w:p w14:paraId="5D3C6713" w14:textId="77777777" w:rsidR="00A77B1D" w:rsidRPr="009C4C4E" w:rsidRDefault="00A77B1D" w:rsidP="00A477D0">
            <w:pPr>
              <w:spacing w:before="60" w:after="60"/>
              <w:jc w:val="center"/>
              <w:rPr>
                <w:sz w:val="20"/>
                <w:szCs w:val="20"/>
              </w:rPr>
            </w:pPr>
          </w:p>
        </w:tc>
        <w:tc>
          <w:tcPr>
            <w:tcW w:w="1985" w:type="dxa"/>
            <w:vAlign w:val="center"/>
          </w:tcPr>
          <w:p w14:paraId="714B2A54" w14:textId="6B309B5C" w:rsidR="00A77B1D" w:rsidRPr="009C4C4E" w:rsidRDefault="00A77B1D" w:rsidP="00A477D0">
            <w:pPr>
              <w:spacing w:before="60" w:after="60"/>
              <w:jc w:val="left"/>
              <w:rPr>
                <w:sz w:val="20"/>
                <w:szCs w:val="20"/>
              </w:rPr>
            </w:pPr>
            <w:r w:rsidRPr="009C4C4E">
              <w:rPr>
                <w:sz w:val="20"/>
                <w:szCs w:val="20"/>
              </w:rPr>
              <w:t>9. PHP</w:t>
            </w:r>
          </w:p>
        </w:tc>
        <w:tc>
          <w:tcPr>
            <w:tcW w:w="4960" w:type="dxa"/>
            <w:vAlign w:val="center"/>
          </w:tcPr>
          <w:p w14:paraId="03BBAAD7" w14:textId="1C4EDAE5" w:rsidR="00A77B1D" w:rsidRPr="009C4C4E" w:rsidRDefault="00A77B1D" w:rsidP="00A477D0">
            <w:pPr>
              <w:spacing w:before="60" w:after="60"/>
              <w:rPr>
                <w:sz w:val="20"/>
                <w:szCs w:val="20"/>
              </w:rPr>
            </w:pPr>
            <w:r w:rsidRPr="009C4C4E">
              <w:rPr>
                <w:sz w:val="20"/>
                <w:szCs w:val="20"/>
              </w:rPr>
              <w:t>Versi 8.3.2. Bahasa pemrograman server-side yang digunakan sebagai dasar pengembangan aplikasi Laravel.</w:t>
            </w:r>
          </w:p>
        </w:tc>
      </w:tr>
      <w:tr w:rsidR="00A77B1D" w:rsidRPr="009C4C4E" w14:paraId="123BC410" w14:textId="77777777" w:rsidTr="00EB38B4">
        <w:trPr>
          <w:trHeight w:val="970"/>
        </w:trPr>
        <w:tc>
          <w:tcPr>
            <w:tcW w:w="988" w:type="dxa"/>
            <w:vMerge/>
            <w:vAlign w:val="center"/>
          </w:tcPr>
          <w:p w14:paraId="747C1275" w14:textId="77777777" w:rsidR="00A77B1D" w:rsidRPr="009C4C4E" w:rsidRDefault="00A77B1D" w:rsidP="00A477D0">
            <w:pPr>
              <w:spacing w:before="60" w:after="60"/>
              <w:jc w:val="center"/>
              <w:rPr>
                <w:sz w:val="20"/>
                <w:szCs w:val="20"/>
              </w:rPr>
            </w:pPr>
          </w:p>
        </w:tc>
        <w:tc>
          <w:tcPr>
            <w:tcW w:w="1985" w:type="dxa"/>
            <w:vAlign w:val="center"/>
          </w:tcPr>
          <w:p w14:paraId="56DCF87B" w14:textId="0E5A5C87" w:rsidR="00A77B1D" w:rsidRPr="009C4C4E" w:rsidRDefault="00A77B1D" w:rsidP="00A477D0">
            <w:pPr>
              <w:spacing w:before="60" w:after="60"/>
              <w:jc w:val="left"/>
              <w:rPr>
                <w:sz w:val="20"/>
                <w:szCs w:val="20"/>
              </w:rPr>
            </w:pPr>
            <w:r w:rsidRPr="009C4C4E">
              <w:rPr>
                <w:sz w:val="20"/>
                <w:szCs w:val="20"/>
              </w:rPr>
              <w:t>10. Laravel Framework</w:t>
            </w:r>
          </w:p>
        </w:tc>
        <w:tc>
          <w:tcPr>
            <w:tcW w:w="4960" w:type="dxa"/>
            <w:vAlign w:val="center"/>
          </w:tcPr>
          <w:p w14:paraId="7A00F81F" w14:textId="782F9326" w:rsidR="00A77B1D" w:rsidRPr="009C4C4E" w:rsidRDefault="00A77B1D" w:rsidP="00A477D0">
            <w:pPr>
              <w:spacing w:before="60" w:after="60"/>
              <w:rPr>
                <w:sz w:val="20"/>
                <w:szCs w:val="20"/>
              </w:rPr>
            </w:pPr>
            <w:r w:rsidRPr="009C4C4E">
              <w:rPr>
                <w:sz w:val="20"/>
                <w:szCs w:val="20"/>
              </w:rPr>
              <w:t>Versi 13. Framework PHP yang digunakan untuk membangun seluruh sistem berbasis arsitektur MVC (Model-View-Controller).</w:t>
            </w:r>
          </w:p>
        </w:tc>
      </w:tr>
      <w:tr w:rsidR="00A77B1D" w:rsidRPr="009C4C4E" w14:paraId="05779750" w14:textId="77777777" w:rsidTr="00EB38B4">
        <w:trPr>
          <w:trHeight w:val="985"/>
        </w:trPr>
        <w:tc>
          <w:tcPr>
            <w:tcW w:w="988" w:type="dxa"/>
            <w:vMerge/>
            <w:vAlign w:val="center"/>
          </w:tcPr>
          <w:p w14:paraId="19DD4499" w14:textId="77777777" w:rsidR="00A77B1D" w:rsidRPr="009C4C4E" w:rsidRDefault="00A77B1D" w:rsidP="00A477D0">
            <w:pPr>
              <w:spacing w:before="60" w:after="60"/>
              <w:jc w:val="center"/>
              <w:rPr>
                <w:sz w:val="20"/>
                <w:szCs w:val="20"/>
              </w:rPr>
            </w:pPr>
          </w:p>
        </w:tc>
        <w:tc>
          <w:tcPr>
            <w:tcW w:w="1985" w:type="dxa"/>
            <w:vAlign w:val="center"/>
          </w:tcPr>
          <w:p w14:paraId="589D708E" w14:textId="60E3165F" w:rsidR="00A77B1D" w:rsidRPr="009C4C4E" w:rsidRDefault="00A77B1D" w:rsidP="00A477D0">
            <w:pPr>
              <w:spacing w:before="60" w:after="60"/>
              <w:jc w:val="left"/>
              <w:rPr>
                <w:sz w:val="20"/>
                <w:szCs w:val="20"/>
              </w:rPr>
            </w:pPr>
            <w:r w:rsidRPr="009C4C4E">
              <w:rPr>
                <w:sz w:val="20"/>
                <w:szCs w:val="20"/>
              </w:rPr>
              <w:t>11. MySQL</w:t>
            </w:r>
          </w:p>
        </w:tc>
        <w:tc>
          <w:tcPr>
            <w:tcW w:w="4960" w:type="dxa"/>
            <w:vAlign w:val="center"/>
          </w:tcPr>
          <w:p w14:paraId="694B3686" w14:textId="1F6313FA" w:rsidR="00A77B1D" w:rsidRPr="009C4C4E" w:rsidRDefault="00A77B1D" w:rsidP="00A477D0">
            <w:pPr>
              <w:spacing w:before="60" w:after="60"/>
              <w:rPr>
                <w:sz w:val="20"/>
                <w:szCs w:val="20"/>
              </w:rPr>
            </w:pPr>
            <w:r w:rsidRPr="009C4C4E">
              <w:rPr>
                <w:sz w:val="20"/>
                <w:szCs w:val="20"/>
              </w:rPr>
              <w:t>Sistem manajemen basis data relasional yang digunakan untuk menyimpan seluruh data sistem, termasuk tiket, notifikasi, pengguna, dan OPD.</w:t>
            </w:r>
          </w:p>
        </w:tc>
      </w:tr>
      <w:tr w:rsidR="00A77B1D" w:rsidRPr="009C4C4E" w14:paraId="39265AA9" w14:textId="77777777" w:rsidTr="00EB38B4">
        <w:trPr>
          <w:trHeight w:val="998"/>
        </w:trPr>
        <w:tc>
          <w:tcPr>
            <w:tcW w:w="988" w:type="dxa"/>
            <w:vMerge/>
            <w:vAlign w:val="center"/>
          </w:tcPr>
          <w:p w14:paraId="57F4895D" w14:textId="77777777" w:rsidR="00A77B1D" w:rsidRPr="009C4C4E" w:rsidRDefault="00A77B1D" w:rsidP="00A477D0">
            <w:pPr>
              <w:spacing w:before="60" w:after="60"/>
              <w:jc w:val="center"/>
              <w:rPr>
                <w:sz w:val="20"/>
                <w:szCs w:val="20"/>
              </w:rPr>
            </w:pPr>
          </w:p>
        </w:tc>
        <w:tc>
          <w:tcPr>
            <w:tcW w:w="1985" w:type="dxa"/>
            <w:vAlign w:val="center"/>
          </w:tcPr>
          <w:p w14:paraId="5B46A28E" w14:textId="69A5A802" w:rsidR="00A77B1D" w:rsidRPr="009C4C4E" w:rsidRDefault="00A77B1D" w:rsidP="00A477D0">
            <w:pPr>
              <w:spacing w:before="60" w:after="60"/>
              <w:jc w:val="left"/>
              <w:rPr>
                <w:sz w:val="20"/>
                <w:szCs w:val="20"/>
              </w:rPr>
            </w:pPr>
            <w:r w:rsidRPr="009C4C4E">
              <w:rPr>
                <w:sz w:val="20"/>
                <w:szCs w:val="20"/>
              </w:rPr>
              <w:t>12. Composer</w:t>
            </w:r>
          </w:p>
        </w:tc>
        <w:tc>
          <w:tcPr>
            <w:tcW w:w="4960" w:type="dxa"/>
            <w:vAlign w:val="center"/>
          </w:tcPr>
          <w:p w14:paraId="3610AF6B" w14:textId="7F634BC5" w:rsidR="00A77B1D" w:rsidRPr="009C4C4E" w:rsidRDefault="00A77B1D" w:rsidP="00A477D0">
            <w:pPr>
              <w:spacing w:before="60" w:after="60"/>
              <w:rPr>
                <w:sz w:val="20"/>
                <w:szCs w:val="20"/>
              </w:rPr>
            </w:pPr>
            <w:r w:rsidRPr="009C4C4E">
              <w:rPr>
                <w:sz w:val="20"/>
                <w:szCs w:val="20"/>
              </w:rPr>
              <w:t>Dependency manager untuk PHP yang digunakan untuk mengelola seluruh library dan paket yang dibutuhkan oleh proyek Laravel.</w:t>
            </w:r>
          </w:p>
        </w:tc>
      </w:tr>
      <w:tr w:rsidR="00A77B1D" w:rsidRPr="009C4C4E" w14:paraId="23EB1D25" w14:textId="77777777" w:rsidTr="00EB38B4">
        <w:trPr>
          <w:trHeight w:val="687"/>
        </w:trPr>
        <w:tc>
          <w:tcPr>
            <w:tcW w:w="988" w:type="dxa"/>
            <w:vMerge/>
            <w:vAlign w:val="center"/>
          </w:tcPr>
          <w:p w14:paraId="0F70E77B" w14:textId="77777777" w:rsidR="00A77B1D" w:rsidRPr="009C4C4E" w:rsidRDefault="00A77B1D" w:rsidP="00A477D0">
            <w:pPr>
              <w:spacing w:before="60" w:after="60"/>
              <w:jc w:val="center"/>
              <w:rPr>
                <w:sz w:val="20"/>
                <w:szCs w:val="20"/>
              </w:rPr>
            </w:pPr>
          </w:p>
        </w:tc>
        <w:tc>
          <w:tcPr>
            <w:tcW w:w="1985" w:type="dxa"/>
            <w:vAlign w:val="center"/>
          </w:tcPr>
          <w:p w14:paraId="796D043D" w14:textId="0FB5A214" w:rsidR="00A77B1D" w:rsidRPr="009C4C4E" w:rsidRDefault="00A77B1D" w:rsidP="00A477D0">
            <w:pPr>
              <w:spacing w:before="60" w:after="60"/>
              <w:jc w:val="left"/>
              <w:rPr>
                <w:sz w:val="20"/>
                <w:szCs w:val="20"/>
              </w:rPr>
            </w:pPr>
            <w:r w:rsidRPr="009C4C4E">
              <w:rPr>
                <w:sz w:val="20"/>
                <w:szCs w:val="20"/>
              </w:rPr>
              <w:t>13. Node.js</w:t>
            </w:r>
          </w:p>
        </w:tc>
        <w:tc>
          <w:tcPr>
            <w:tcW w:w="4960" w:type="dxa"/>
            <w:vAlign w:val="center"/>
          </w:tcPr>
          <w:p w14:paraId="0B06EE28" w14:textId="10EF41A8" w:rsidR="00A77B1D" w:rsidRPr="009C4C4E" w:rsidRDefault="00A77B1D" w:rsidP="00A477D0">
            <w:pPr>
              <w:spacing w:before="60" w:after="60"/>
              <w:rPr>
                <w:sz w:val="20"/>
                <w:szCs w:val="20"/>
              </w:rPr>
            </w:pPr>
            <w:r w:rsidRPr="009C4C4E">
              <w:rPr>
                <w:sz w:val="20"/>
                <w:szCs w:val="20"/>
              </w:rPr>
              <w:t>JavaScript runtime yang digunakan untuk menjalankan Playwright dan mengelola paket frontend melalui npm.</w:t>
            </w:r>
          </w:p>
        </w:tc>
      </w:tr>
      <w:tr w:rsidR="00A77B1D" w:rsidRPr="009C4C4E" w14:paraId="00E19194" w14:textId="77777777" w:rsidTr="00EB38B4">
        <w:trPr>
          <w:trHeight w:val="981"/>
        </w:trPr>
        <w:tc>
          <w:tcPr>
            <w:tcW w:w="988" w:type="dxa"/>
            <w:vMerge/>
            <w:vAlign w:val="center"/>
          </w:tcPr>
          <w:p w14:paraId="0DC9D927" w14:textId="77777777" w:rsidR="00A77B1D" w:rsidRPr="009C4C4E" w:rsidRDefault="00A77B1D" w:rsidP="00A477D0">
            <w:pPr>
              <w:spacing w:before="60" w:after="60"/>
              <w:jc w:val="center"/>
              <w:rPr>
                <w:sz w:val="20"/>
                <w:szCs w:val="20"/>
              </w:rPr>
            </w:pPr>
          </w:p>
        </w:tc>
        <w:tc>
          <w:tcPr>
            <w:tcW w:w="1985" w:type="dxa"/>
            <w:vAlign w:val="center"/>
          </w:tcPr>
          <w:p w14:paraId="139C764D" w14:textId="03D1A339" w:rsidR="00A77B1D" w:rsidRPr="009C4C4E" w:rsidRDefault="00A77B1D" w:rsidP="00A477D0">
            <w:pPr>
              <w:spacing w:before="60" w:after="60"/>
              <w:jc w:val="left"/>
              <w:rPr>
                <w:sz w:val="20"/>
                <w:szCs w:val="20"/>
              </w:rPr>
            </w:pPr>
            <w:r w:rsidRPr="009C4C4E">
              <w:rPr>
                <w:sz w:val="20"/>
                <w:szCs w:val="20"/>
              </w:rPr>
              <w:t>14. Playwright</w:t>
            </w:r>
          </w:p>
        </w:tc>
        <w:tc>
          <w:tcPr>
            <w:tcW w:w="4960" w:type="dxa"/>
            <w:vAlign w:val="center"/>
          </w:tcPr>
          <w:p w14:paraId="008EC9D5" w14:textId="7B3CFA40" w:rsidR="00A77B1D" w:rsidRPr="009C4C4E" w:rsidRDefault="00A77B1D" w:rsidP="00A477D0">
            <w:pPr>
              <w:spacing w:before="60" w:after="60"/>
              <w:rPr>
                <w:sz w:val="20"/>
                <w:szCs w:val="20"/>
              </w:rPr>
            </w:pPr>
            <w:r w:rsidRPr="009C4C4E">
              <w:rPr>
                <w:sz w:val="20"/>
                <w:szCs w:val="20"/>
              </w:rPr>
              <w:t>Library otomasi browser yang digunakan untuk mengambil (scraping) data aduan masyarakat dari Facebook dan Instagram secara otomatis.</w:t>
            </w:r>
          </w:p>
        </w:tc>
      </w:tr>
      <w:tr w:rsidR="00A77B1D" w:rsidRPr="009C4C4E" w14:paraId="1F9D31B4" w14:textId="77777777" w:rsidTr="002309C4">
        <w:tc>
          <w:tcPr>
            <w:tcW w:w="988" w:type="dxa"/>
            <w:vAlign w:val="center"/>
          </w:tcPr>
          <w:p w14:paraId="1CF32894" w14:textId="0618304A" w:rsidR="00A77B1D" w:rsidRPr="009C4C4E" w:rsidRDefault="00A77B1D" w:rsidP="00A477D0">
            <w:pPr>
              <w:spacing w:before="60" w:after="60"/>
              <w:jc w:val="center"/>
              <w:rPr>
                <w:sz w:val="20"/>
                <w:szCs w:val="20"/>
              </w:rPr>
            </w:pPr>
            <w:r w:rsidRPr="009C4C4E">
              <w:rPr>
                <w:sz w:val="20"/>
                <w:szCs w:val="20"/>
              </w:rPr>
              <w:t>Bahan</w:t>
            </w:r>
          </w:p>
        </w:tc>
        <w:tc>
          <w:tcPr>
            <w:tcW w:w="1985" w:type="dxa"/>
            <w:vAlign w:val="center"/>
          </w:tcPr>
          <w:p w14:paraId="3768663F" w14:textId="09EBA144" w:rsidR="00A77B1D" w:rsidRPr="009C4C4E" w:rsidRDefault="00A77B1D" w:rsidP="00A477D0">
            <w:pPr>
              <w:spacing w:before="60" w:after="60"/>
              <w:jc w:val="left"/>
              <w:rPr>
                <w:sz w:val="20"/>
                <w:szCs w:val="20"/>
              </w:rPr>
            </w:pPr>
            <w:r w:rsidRPr="009C4C4E">
              <w:rPr>
                <w:sz w:val="20"/>
                <w:szCs w:val="20"/>
              </w:rPr>
              <w:t>1. Data</w:t>
            </w:r>
          </w:p>
        </w:tc>
        <w:tc>
          <w:tcPr>
            <w:tcW w:w="4960" w:type="dxa"/>
            <w:vAlign w:val="center"/>
          </w:tcPr>
          <w:p w14:paraId="6CC368ED" w14:textId="22115358" w:rsidR="00A77B1D" w:rsidRPr="009C4C4E" w:rsidRDefault="00A77B1D" w:rsidP="00A477D0">
            <w:pPr>
              <w:spacing w:before="60" w:after="60"/>
              <w:rPr>
                <w:sz w:val="20"/>
                <w:szCs w:val="20"/>
              </w:rPr>
            </w:pPr>
            <w:r w:rsidRPr="009C4C4E">
              <w:rPr>
                <w:sz w:val="20"/>
                <w:szCs w:val="20"/>
              </w:rPr>
              <w:t>Data aduan masyarakat dari Facebook dan Instagram, data subkategori, data OPD, dan data tiket yang digunakan sebagai bahan utama pengembangan dan pengujian sistem.</w:t>
            </w:r>
          </w:p>
        </w:tc>
      </w:tr>
    </w:tbl>
    <w:p w14:paraId="1870B32A" w14:textId="29698630" w:rsidR="001034E3" w:rsidRPr="009C4C4E" w:rsidRDefault="001034E3" w:rsidP="001A4ABB">
      <w:pPr>
        <w:pStyle w:val="Heading3"/>
        <w:spacing w:before="360"/>
      </w:pPr>
      <w:bookmarkStart w:id="78" w:name="_Toc235179454"/>
      <w:r w:rsidRPr="009C4C4E">
        <w:t>3.1.</w:t>
      </w:r>
      <w:r w:rsidR="00737667" w:rsidRPr="009C4C4E">
        <w:t>3</w:t>
      </w:r>
      <w:r w:rsidRPr="009C4C4E">
        <w:t xml:space="preserve"> Prosedur Penelitian</w:t>
      </w:r>
      <w:bookmarkEnd w:id="78"/>
    </w:p>
    <w:p w14:paraId="486E153F" w14:textId="77777777" w:rsidR="00FC0661" w:rsidRPr="009C4C4E" w:rsidRDefault="00FC0661" w:rsidP="00FC0661">
      <w:pPr>
        <w:spacing w:line="360" w:lineRule="auto"/>
        <w:jc w:val="left"/>
      </w:pPr>
      <w:r w:rsidRPr="009C4C4E">
        <w:t xml:space="preserve">Prosedur penelitian dalam pengembangan Sistem Informasi Manajemen Aduan Multi Channel KMC mengikuti empat tahapan metode Agile secara berurutan. Alur prosedur penelitian tersebut dapat dilihat pada Gambar 3.1 berikut. </w:t>
      </w:r>
    </w:p>
    <w:p w14:paraId="3F95A47C" w14:textId="00877B86" w:rsidR="0058500A" w:rsidRPr="009C4C4E" w:rsidRDefault="00CC5BF0" w:rsidP="00FC0661">
      <w:pPr>
        <w:spacing w:line="360" w:lineRule="auto"/>
        <w:jc w:val="center"/>
      </w:pPr>
      <w:r>
        <w:rPr>
          <w:noProof/>
          <w14:ligatures w14:val="standardContextual"/>
        </w:rPr>
        <w:lastRenderedPageBreak/>
        <w:drawing>
          <wp:inline distT="0" distB="0" distL="0" distR="0" wp14:anchorId="689A7F2C" wp14:editId="14CA213B">
            <wp:extent cx="4218709" cy="2795287"/>
            <wp:effectExtent l="0" t="0" r="0" b="5080"/>
            <wp:docPr id="24900553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005534" name="Picture 249005534"/>
                    <pic:cNvPicPr/>
                  </pic:nvPicPr>
                  <pic:blipFill>
                    <a:blip r:embed="rId49">
                      <a:extLst>
                        <a:ext uri="{28A0092B-C50C-407E-A947-70E740481C1C}">
                          <a14:useLocalDpi xmlns:a14="http://schemas.microsoft.com/office/drawing/2010/main" val="0"/>
                        </a:ext>
                      </a:extLst>
                    </a:blip>
                    <a:stretch>
                      <a:fillRect/>
                    </a:stretch>
                  </pic:blipFill>
                  <pic:spPr>
                    <a:xfrm>
                      <a:off x="0" y="0"/>
                      <a:ext cx="4351541" cy="2883300"/>
                    </a:xfrm>
                    <a:prstGeom prst="rect">
                      <a:avLst/>
                    </a:prstGeom>
                  </pic:spPr>
                </pic:pic>
              </a:graphicData>
            </a:graphic>
          </wp:inline>
        </w:drawing>
      </w:r>
    </w:p>
    <w:p w14:paraId="68562F71" w14:textId="18150B60" w:rsidR="00CC5BF0" w:rsidRPr="00CC5BF0" w:rsidRDefault="00CC5BF0" w:rsidP="00A462C6">
      <w:pPr>
        <w:tabs>
          <w:tab w:val="left" w:pos="3686"/>
        </w:tabs>
        <w:spacing w:line="360" w:lineRule="auto"/>
        <w:jc w:val="center"/>
        <w:rPr>
          <w:sz w:val="20"/>
        </w:rPr>
      </w:pPr>
      <w:r>
        <w:rPr>
          <w:sz w:val="20"/>
        </w:rPr>
        <w:tab/>
      </w:r>
      <w:r w:rsidRPr="009C4C4E">
        <w:rPr>
          <w:sz w:val="20"/>
        </w:rPr>
        <w:t xml:space="preserve">Sumber : </w:t>
      </w:r>
      <w:sdt>
        <w:sdtPr>
          <w:rPr>
            <w:color w:val="000000"/>
            <w:sz w:val="20"/>
          </w:rPr>
          <w:tag w:val="MENDELEY_CITATION_v3_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"/>
          <w:id w:val="-1736153348"/>
          <w:placeholder>
            <w:docPart w:val="DefaultPlaceholder_-1854013440"/>
          </w:placeholder>
        </w:sdtPr>
        <w:sdtContent>
          <w:r w:rsidR="00A6211D" w:rsidRPr="00A6211D">
            <w:rPr>
              <w:color w:val="000000"/>
              <w:sz w:val="20"/>
            </w:rPr>
            <w:t>Pressman &amp; Maxim (2019)</w:t>
          </w:r>
        </w:sdtContent>
      </w:sdt>
    </w:p>
    <w:p w14:paraId="7AE058B9" w14:textId="7BD8E0E5" w:rsidR="00A462C6" w:rsidRDefault="00A462C6" w:rsidP="00645A15">
      <w:pPr>
        <w:spacing w:after="120" w:line="360" w:lineRule="auto"/>
        <w:jc w:val="center"/>
      </w:pPr>
      <w:bookmarkStart w:id="79" w:name="_Toc235221186"/>
      <w:r>
        <w:t>Gambar 3.</w:t>
      </w:r>
      <w:r>
        <w:fldChar w:fldCharType="begin"/>
      </w:r>
      <w:r>
        <w:instrText xml:space="preserve"> SEQ Gambar_3. \* ARABIC </w:instrText>
      </w:r>
      <w:r>
        <w:fldChar w:fldCharType="separate"/>
      </w:r>
      <w:r w:rsidR="00143A8B">
        <w:rPr>
          <w:noProof/>
        </w:rPr>
        <w:t>1</w:t>
      </w:r>
      <w:r>
        <w:fldChar w:fldCharType="end"/>
      </w:r>
      <w:r>
        <w:t xml:space="preserve"> Prosedur Penlitian Agile Development</w:t>
      </w:r>
      <w:bookmarkEnd w:id="79"/>
    </w:p>
    <w:p w14:paraId="39C4ED79" w14:textId="77777777" w:rsidR="00737667" w:rsidRPr="009C4C4E" w:rsidRDefault="00737667" w:rsidP="005F1035">
      <w:pPr>
        <w:numPr>
          <w:ilvl w:val="0"/>
          <w:numId w:val="38"/>
        </w:numPr>
        <w:tabs>
          <w:tab w:val="clear" w:pos="720"/>
        </w:tabs>
        <w:spacing w:line="360" w:lineRule="auto"/>
        <w:ind w:left="284" w:hanging="294"/>
      </w:pPr>
      <w:r w:rsidRPr="009C4C4E">
        <w:t>Requirement (Analisis Kebutuhan)</w:t>
      </w:r>
    </w:p>
    <w:p w14:paraId="52D702F6" w14:textId="227DF9C4" w:rsidR="00737667" w:rsidRPr="009C4C4E" w:rsidRDefault="00BF7108" w:rsidP="00737667">
      <w:pPr>
        <w:spacing w:after="120" w:line="360" w:lineRule="auto"/>
        <w:ind w:firstLine="567"/>
      </w:pPr>
      <w:r w:rsidRPr="009C4C4E">
        <w:t>Pada tahap ini dilakukan pengumpulan informasi mengenai kebutuhan sistem berdasarkan hasil observasi selama penulis melaksanakan P</w:t>
      </w:r>
      <w:r w:rsidR="00784BF4" w:rsidRPr="009C4C4E">
        <w:t xml:space="preserve">raktik </w:t>
      </w:r>
      <w:r w:rsidRPr="009C4C4E">
        <w:t>K</w:t>
      </w:r>
      <w:r w:rsidR="00784BF4" w:rsidRPr="009C4C4E">
        <w:t xml:space="preserve">erja </w:t>
      </w:r>
      <w:r w:rsidRPr="009C4C4E">
        <w:t>L</w:t>
      </w:r>
      <w:r w:rsidR="00784BF4" w:rsidRPr="009C4C4E">
        <w:t>apangan</w:t>
      </w:r>
      <w:r w:rsidRPr="009C4C4E">
        <w:t xml:space="preserve"> sebagai admin KMC di Dinas Komunikasi dan Informatika Kabupaten Ketapang. Dari observasi tersebut diketahui bahwa proses pengelolaan aduan dari Facebook dan Instagram masih dilakukan secara manual, mulai dari pemantauan, pencatatan, pengelompokan, hingga penerusan ke OPD melalui WhatsApp. Berdasarkan kondisi tersebut, dilakukan analisis kebutuhan sistem yang mencakup pengambilan data aduan secara otomatis, penyaringan pesan tidak relevan, klasifikasi berbantuan AI, deteksi kemungkinan duplikasi, pembuatan tiket, penugasan OPD, pelacakan publik, dan pemantauan batas waktu penanganan</w:t>
      </w:r>
      <w:r w:rsidR="00737667" w:rsidRPr="009C4C4E">
        <w:t>.</w:t>
      </w:r>
    </w:p>
    <w:p w14:paraId="1D998690" w14:textId="77777777" w:rsidR="00737667" w:rsidRPr="009C4C4E" w:rsidRDefault="00737667" w:rsidP="005F1035">
      <w:pPr>
        <w:numPr>
          <w:ilvl w:val="0"/>
          <w:numId w:val="38"/>
        </w:numPr>
        <w:tabs>
          <w:tab w:val="clear" w:pos="720"/>
        </w:tabs>
        <w:spacing w:line="360" w:lineRule="auto"/>
        <w:ind w:left="284" w:hanging="294"/>
      </w:pPr>
      <w:r w:rsidRPr="009C4C4E">
        <w:t>Design (Perancangan)</w:t>
      </w:r>
    </w:p>
    <w:p w14:paraId="25CC0B12" w14:textId="05BE2FE1" w:rsidR="00737667" w:rsidRPr="009C4C4E" w:rsidRDefault="00E84B22" w:rsidP="00737667">
      <w:pPr>
        <w:spacing w:after="120" w:line="360" w:lineRule="auto"/>
        <w:ind w:firstLine="567"/>
      </w:pPr>
      <w:r w:rsidRPr="009C4C4E">
        <w:t>Pada tahap ini dilakukan perancangan sistem berdasarkan kebutuhan yang telah dianalisis sebelumnya. Perancangan mencakup arsitektur sistem, arus data menggunakan diagram UML, struktur basis data menggunakan ERD, serta rancangan antarmuka untuk admin, OPD, dan masyarakat. Selain itu, disusun pula skenario pengujian sistem sebagai acuan pada tahap testing. Alat yang digunakan dalam perancangan adalah Draw.io untuk diagram dan Figma untuk rancangan antarmuka</w:t>
      </w:r>
      <w:r w:rsidR="00737667" w:rsidRPr="009C4C4E">
        <w:t>.</w:t>
      </w:r>
    </w:p>
    <w:p w14:paraId="1FD17354" w14:textId="77777777" w:rsidR="00737667" w:rsidRPr="009C4C4E" w:rsidRDefault="00737667" w:rsidP="005F1035">
      <w:pPr>
        <w:numPr>
          <w:ilvl w:val="0"/>
          <w:numId w:val="38"/>
        </w:numPr>
        <w:tabs>
          <w:tab w:val="clear" w:pos="720"/>
        </w:tabs>
        <w:spacing w:line="360" w:lineRule="auto"/>
        <w:ind w:left="284" w:hanging="294"/>
      </w:pPr>
      <w:r w:rsidRPr="009C4C4E">
        <w:lastRenderedPageBreak/>
        <w:t>Development (Pengembangan)</w:t>
      </w:r>
    </w:p>
    <w:p w14:paraId="4142236D" w14:textId="4615976D" w:rsidR="00737667" w:rsidRPr="009C4C4E" w:rsidRDefault="00660E04" w:rsidP="00737667">
      <w:pPr>
        <w:spacing w:after="120" w:line="360" w:lineRule="auto"/>
        <w:ind w:firstLine="567"/>
      </w:pPr>
      <w:r w:rsidRPr="009C4C4E">
        <w:t>Pada tahap ini peneliti mulai membangun sistem berdasarkan hasil perancangan yang telah dibuat sebelumnya. Pengembangan dilakukan secara bertahap dengan fokus pada penyelesaian fitur-fitur utama, antara lain sinkronisasi data aduan dari media sosial, penyaringan spam, klasifikasi berbantuan AI, verifikasi duplikasi, manajemen tiket, portal OPD, dan pelacakan tiket publik. Sistem dikembangkan menggunakan framework Laravel dengan bahasa pemrograman PHP, didukung MySQL sebagai basis data, serta Bootstrap dan Blade untuk tampilan antarmuka. Pengembangan dilakukan secara berkelanjutan dan disesuaikan dengan kebutuhan agar sistem dapat berjalan sesuai alur kerja pengelolaan aduan KMC.</w:t>
      </w:r>
    </w:p>
    <w:p w14:paraId="2155D222" w14:textId="77777777" w:rsidR="00737667" w:rsidRPr="009C4C4E" w:rsidRDefault="00737667" w:rsidP="00737667">
      <w:pPr>
        <w:spacing w:after="120" w:line="360" w:lineRule="auto"/>
        <w:ind w:firstLine="567"/>
      </w:pPr>
      <w:r w:rsidRPr="009C4C4E">
        <w:t>Hasil AI berupa kategori, subkategori, OPD tujuan, prioritas, tingkat kepercayaan, dan alasan klasifikasi disimpan dalam basis data. Sistem juga menyediakan </w:t>
      </w:r>
      <w:r w:rsidRPr="009C4C4E">
        <w:rPr>
          <w:i/>
          <w:iCs/>
        </w:rPr>
        <w:t>fallback</w:t>
      </w:r>
      <w:r w:rsidRPr="009C4C4E">
        <w:t> berbasis kata kunci apabila respons AI tidak valid atau layanan AI tidak dapat dihubungi. Penggunaan </w:t>
      </w:r>
      <w:r w:rsidRPr="009C4C4E">
        <w:rPr>
          <w:i/>
          <w:iCs/>
        </w:rPr>
        <w:t>fallback</w:t>
      </w:r>
      <w:r w:rsidRPr="009C4C4E">
        <w:t> tersebut dimaksudkan agar proses pengelolaan aduan tetap dapat berjalan, bukan sebagai pengganti kemampuan utama LLM.</w:t>
      </w:r>
    </w:p>
    <w:p w14:paraId="746B2B67" w14:textId="77777777" w:rsidR="00737667" w:rsidRPr="009C4C4E" w:rsidRDefault="00737667" w:rsidP="005F1035">
      <w:pPr>
        <w:numPr>
          <w:ilvl w:val="0"/>
          <w:numId w:val="38"/>
        </w:numPr>
        <w:tabs>
          <w:tab w:val="clear" w:pos="720"/>
        </w:tabs>
        <w:spacing w:line="360" w:lineRule="auto"/>
        <w:ind w:left="284" w:hanging="284"/>
      </w:pPr>
      <w:r w:rsidRPr="009C4C4E">
        <w:t>Testing (Pengujian)</w:t>
      </w:r>
    </w:p>
    <w:p w14:paraId="76BDB008" w14:textId="023C01CA" w:rsidR="001034E3" w:rsidRPr="009C4C4E" w:rsidRDefault="00882C4F" w:rsidP="00737667">
      <w:pPr>
        <w:spacing w:after="120" w:line="360" w:lineRule="auto"/>
        <w:ind w:firstLine="567"/>
      </w:pPr>
      <w:r w:rsidRPr="009C4C4E">
        <w:t>Pada tahap ini peneliti melakukan pengujian sistem untuk memastikan seluruh fitur yang dikembangkan berjalan sesuai kebutuhan. Pengujian dilakukan menggunakan metode </w:t>
      </w:r>
      <w:r w:rsidRPr="009C4C4E">
        <w:rPr>
          <w:i/>
          <w:iCs/>
        </w:rPr>
        <w:t>black box testing</w:t>
      </w:r>
      <w:r w:rsidRPr="009C4C4E">
        <w:t>, yaitu menguji fungsi sistem berdasarkan masukan dan keluaran tanpa melihat struktur kode. Selain itu, dilakukan pula pengujian penerimaan pengguna melalui UAT untuk mengetahui apakah sistem dapat diterima oleh pengguna yang terlibat. Apabila ditemukan kesalahan atau kekurangan selama pengujian, perbaikan dilakukan dan pengujian diulang kembali</w:t>
      </w:r>
      <w:r w:rsidR="00737667" w:rsidRPr="009C4C4E">
        <w:t>.</w:t>
      </w:r>
    </w:p>
    <w:p w14:paraId="26DC5F58" w14:textId="2A9F73C4" w:rsidR="00C30394" w:rsidRPr="009C4C4E" w:rsidRDefault="00C30394" w:rsidP="00907803">
      <w:pPr>
        <w:pStyle w:val="Heading3"/>
      </w:pPr>
      <w:bookmarkStart w:id="80" w:name="_Toc235179455"/>
      <w:r w:rsidRPr="009C4C4E">
        <w:t>3.1.</w:t>
      </w:r>
      <w:r w:rsidR="00907803" w:rsidRPr="009C4C4E">
        <w:t>4</w:t>
      </w:r>
      <w:r w:rsidRPr="009C4C4E">
        <w:t xml:space="preserve"> Objek Penelitian</w:t>
      </w:r>
      <w:bookmarkEnd w:id="80"/>
    </w:p>
    <w:p w14:paraId="3C5DECA4" w14:textId="77777777" w:rsidR="00000DB2" w:rsidRPr="009C4C4E" w:rsidRDefault="00000DB2" w:rsidP="00000DB2">
      <w:pPr>
        <w:spacing w:line="360" w:lineRule="auto"/>
      </w:pPr>
      <w:r w:rsidRPr="009C4C4E">
        <w:t xml:space="preserve">Objek penelitian ini adalah proses pengelolaan aduan masyarakat di Ketapang Media Center (KMC), Dinas Komunikasi dan Informatika Kabupaten Ketapang, serta aplikasi web Sistem Informasi Manajemen Aduan Multi Channel KMC yang dikembangkan untuk mendukung proses tersebut. Fokus penelitian berada pada pengelolaan aduan non-darurat yang disampaikan masyarakat melalui Facebook </w:t>
      </w:r>
      <w:r w:rsidRPr="009C4C4E">
        <w:lastRenderedPageBreak/>
        <w:t>dan Instagram KMC.</w:t>
      </w:r>
    </w:p>
    <w:p w14:paraId="7A4C1BED" w14:textId="77777777" w:rsidR="00000DB2" w:rsidRPr="009C4C4E" w:rsidRDefault="00000DB2" w:rsidP="00000DB2">
      <w:pPr>
        <w:spacing w:line="360" w:lineRule="auto"/>
        <w:ind w:firstLine="567"/>
      </w:pPr>
      <w:r w:rsidRPr="009C4C4E">
        <w:t>Aplikasi yang dikembangkan berfungsi untuk mengambil data aduan, menyimpan notifikasi, memfilter pesan yang tidak layak diproses, mengklasifikasikan isi aduan, mendeteksi kemungkinan duplikasi, membuat tiket, meneruskan tiket ke OPD, serta mencatat perkembangan penanganan. Sistem tidak ditujukan sebagai layanan penanganan kedaruratan. Aduan yang bersifat darurat tetap perlu diarahkan kepada Call Center 112 atau instansi penanganan darurat yang berwenang.</w:t>
      </w:r>
    </w:p>
    <w:p w14:paraId="4FB5573B" w14:textId="1CF5C840" w:rsidR="00C30394" w:rsidRPr="009C4C4E" w:rsidRDefault="00000DB2" w:rsidP="00000DB2">
      <w:pPr>
        <w:spacing w:line="360" w:lineRule="auto"/>
        <w:ind w:firstLine="567"/>
      </w:pPr>
      <w:r w:rsidRPr="009C4C4E">
        <w:t>Pengguna sistem terdiri dari tiga pihak. Admin KMC mengelola notifikasi, memverifikasi hasil duplikasi, mengelola tiket, dan mengelola akun OPD. Pengguna OPD menerima tiket yang ditugaskan kepada instansinya, memberikan tanggapan, serta memperbarui status penanganan. Masyarakat menggunakan halaman publik untuk melacak perkembangan tiket melalui nomor pelacakan tanpa harus masuk ke sistem</w:t>
      </w:r>
      <w:r w:rsidR="00C30394" w:rsidRPr="009C4C4E">
        <w:t>.</w:t>
      </w:r>
    </w:p>
    <w:p w14:paraId="7918185C" w14:textId="77777777" w:rsidR="00572117" w:rsidRPr="009C4C4E" w:rsidRDefault="00572117" w:rsidP="00572117">
      <w:pPr>
        <w:pStyle w:val="Heading3"/>
        <w:spacing w:after="0" w:line="360" w:lineRule="auto"/>
      </w:pPr>
      <w:bookmarkStart w:id="81" w:name="_Toc235179456"/>
      <w:r w:rsidRPr="009C4C4E">
        <w:t>3.1.5 Prosedur Pengumpulan Data</w:t>
      </w:r>
      <w:bookmarkEnd w:id="81"/>
    </w:p>
    <w:p w14:paraId="2C6B689A" w14:textId="0CC91D14" w:rsidR="00572117" w:rsidRPr="009C4C4E" w:rsidRDefault="00C214E6" w:rsidP="00572117">
      <w:pPr>
        <w:spacing w:line="360" w:lineRule="auto"/>
      </w:pPr>
      <w:r w:rsidRPr="009C4C4E">
        <w:t>Prosedur pengumpulan data dalam penelitian ini dilakukan dengan beberapa cara, yaitu sebagai berikut</w:t>
      </w:r>
      <w:r w:rsidR="00572117" w:rsidRPr="009C4C4E">
        <w:t>.</w:t>
      </w:r>
    </w:p>
    <w:p w14:paraId="2F989411" w14:textId="77777777" w:rsidR="00572117" w:rsidRPr="009C4C4E" w:rsidRDefault="00572117" w:rsidP="00572117">
      <w:pPr>
        <w:numPr>
          <w:ilvl w:val="0"/>
          <w:numId w:val="39"/>
        </w:numPr>
        <w:tabs>
          <w:tab w:val="clear" w:pos="720"/>
        </w:tabs>
        <w:spacing w:line="360" w:lineRule="auto"/>
        <w:ind w:left="284" w:hanging="284"/>
      </w:pPr>
      <w:r w:rsidRPr="009C4C4E">
        <w:rPr>
          <w:b/>
          <w:bCs/>
        </w:rPr>
        <w:t>Observasi</w:t>
      </w:r>
    </w:p>
    <w:p w14:paraId="0B752BE4" w14:textId="1A7A394F" w:rsidR="00572117" w:rsidRPr="009C4C4E" w:rsidRDefault="00572117" w:rsidP="009C4C4E">
      <w:pPr>
        <w:spacing w:line="360" w:lineRule="auto"/>
        <w:ind w:firstLine="567"/>
      </w:pPr>
      <w:r w:rsidRPr="009C4C4E">
        <w:t xml:space="preserve">Observasi dilakukan selama penulis melaksanakan </w:t>
      </w:r>
      <w:r w:rsidR="00C505D2" w:rsidRPr="009C4C4E">
        <w:t>PKL</w:t>
      </w:r>
      <w:r w:rsidRPr="009C4C4E">
        <w:t xml:space="preserve"> sebagai admin KMC di Dinas Komunikasi dan Informatika Kabupaten Ketapang. Aktivitas yang diamati meliputi pemantauan aduan dari media sosial, pencatatan informasi aduan, pengelompokan masalah, penentuan OPD tujuan, serta tindak lanjut aduan. Hasil observasi digunakan untuk menyusun kebutuhan fungsional dan alur kerja sistem.</w:t>
      </w:r>
    </w:p>
    <w:p w14:paraId="292189E5" w14:textId="77777777" w:rsidR="00572117" w:rsidRPr="009C4C4E" w:rsidRDefault="00572117" w:rsidP="00572117">
      <w:pPr>
        <w:numPr>
          <w:ilvl w:val="0"/>
          <w:numId w:val="39"/>
        </w:numPr>
        <w:tabs>
          <w:tab w:val="clear" w:pos="720"/>
        </w:tabs>
        <w:spacing w:line="360" w:lineRule="auto"/>
        <w:ind w:left="284" w:hanging="294"/>
      </w:pPr>
      <w:r w:rsidRPr="009C4C4E">
        <w:rPr>
          <w:b/>
          <w:bCs/>
        </w:rPr>
        <w:t>Studi Literatur</w:t>
      </w:r>
    </w:p>
    <w:p w14:paraId="06B3D549" w14:textId="77777777" w:rsidR="00572117" w:rsidRPr="009C4C4E" w:rsidRDefault="00572117" w:rsidP="009C4C4E">
      <w:pPr>
        <w:spacing w:line="360" w:lineRule="auto"/>
        <w:ind w:firstLine="567"/>
      </w:pPr>
      <w:r w:rsidRPr="009C4C4E">
        <w:t>Studi literatur dilakukan dengan mempelajari buku, jurnal, dokumentasi resmi, dan penelitian terdahulu yang berkaitan dengan manajemen aduan, aplikasi web, LLM, </w:t>
      </w:r>
      <w:r w:rsidRPr="009C4C4E">
        <w:rPr>
          <w:i/>
          <w:iCs/>
        </w:rPr>
        <w:t>prompt engineering</w:t>
      </w:r>
      <w:r w:rsidRPr="009C4C4E">
        <w:t>, sistem tiket, SLA, UML, basis data, dan pengujian perangkat lunak. Studi ini digunakan sebagai dasar teoritis dan sebagai acuan dalam memilih pendekatan pengembangan sistem.</w:t>
      </w:r>
    </w:p>
    <w:p w14:paraId="3C0A02BF" w14:textId="77777777" w:rsidR="00572117" w:rsidRPr="009C4C4E" w:rsidRDefault="00572117" w:rsidP="00572117">
      <w:pPr>
        <w:numPr>
          <w:ilvl w:val="0"/>
          <w:numId w:val="39"/>
        </w:numPr>
        <w:tabs>
          <w:tab w:val="clear" w:pos="720"/>
        </w:tabs>
        <w:spacing w:line="360" w:lineRule="auto"/>
        <w:ind w:left="284" w:hanging="294"/>
      </w:pPr>
      <w:r w:rsidRPr="009C4C4E">
        <w:rPr>
          <w:b/>
          <w:bCs/>
        </w:rPr>
        <w:t>Dokumentasi Data Sistem</w:t>
      </w:r>
    </w:p>
    <w:p w14:paraId="67184030" w14:textId="77777777" w:rsidR="00572117" w:rsidRDefault="00572117" w:rsidP="009C4C4E">
      <w:pPr>
        <w:spacing w:line="360" w:lineRule="auto"/>
        <w:ind w:firstLine="567"/>
      </w:pPr>
      <w:r w:rsidRPr="009C4C4E">
        <w:t xml:space="preserve">Data pendukung pengembangan diperoleh dari struktur data aduan Facebook dan Instagram, data master kategori, subkategori, dan OPD, serta data tiket yang </w:t>
      </w:r>
      <w:r w:rsidRPr="009C4C4E">
        <w:lastRenderedPageBreak/>
        <w:t>digunakan selama pengembangan dan pengujian. Data tersebut dipakai untuk merancang struktur basis data dan format keluaran klasifikasi. Sistem tidak melakukan pelatihan ulang atau </w:t>
      </w:r>
      <w:r w:rsidRPr="009C4C4E">
        <w:rPr>
          <w:i/>
          <w:iCs/>
        </w:rPr>
        <w:t>fine-tuning</w:t>
      </w:r>
      <w:r w:rsidRPr="009C4C4E">
        <w:t> model LLM. Data master dan contoh aduan digunakan sebagai konteks pada prompt agar keluaran AI sesuai dengan kategori dan OPD yang tersedia pada</w:t>
      </w:r>
    </w:p>
    <w:p w14:paraId="51404268" w14:textId="7152339F" w:rsidR="009C4C4E" w:rsidRPr="009C4C4E" w:rsidRDefault="009C4C4E" w:rsidP="009C4C4E">
      <w:pPr>
        <w:pStyle w:val="Heading2"/>
        <w:spacing w:after="0" w:line="360" w:lineRule="auto"/>
      </w:pPr>
      <w:bookmarkStart w:id="82" w:name="_Toc235179457"/>
      <w:r>
        <w:rPr>
          <w:rFonts w:eastAsia="Times New Roman" w:cs="Times New Roman"/>
          <w:bCs/>
          <w:szCs w:val="24"/>
        </w:rPr>
        <w:t>3.2 Perancangan Sistem</w:t>
      </w:r>
      <w:bookmarkEnd w:id="82"/>
    </w:p>
    <w:p w14:paraId="767635B8" w14:textId="77777777" w:rsidR="00CD5D05" w:rsidRDefault="00CD5D05" w:rsidP="00CD5D05">
      <w:pPr>
        <w:pStyle w:val="Heading3"/>
        <w:spacing w:before="0" w:after="0" w:line="360" w:lineRule="auto"/>
      </w:pPr>
      <w:bookmarkStart w:id="83" w:name="_Toc235179458"/>
      <w:r>
        <w:rPr>
          <w:rFonts w:eastAsia="Times New Roman" w:cs="Times New Roman"/>
          <w:bCs/>
          <w:szCs w:val="24"/>
        </w:rPr>
        <w:t>3.2.1 Arsitektur Sistem</w:t>
      </w:r>
      <w:bookmarkEnd w:id="83"/>
    </w:p>
    <w:p w14:paraId="2FF7D04D" w14:textId="77777777" w:rsidR="00CD5D05" w:rsidRDefault="00CD5D05" w:rsidP="00582AF7">
      <w:pPr>
        <w:spacing w:after="200" w:line="360" w:lineRule="auto"/>
      </w:pPr>
      <w:r>
        <w:rPr>
          <w:szCs w:val="24"/>
        </w:rPr>
        <w:t>Arsitektur Sistem Informasi Manajemen Aduan Multi Channel KMC dirancang sebagai sistem informasi berbasis web yang mengintegrasikan sumber aduan media sosial, pengambilan data, klasifikasi berbantuan AI, pengelolaan tiket, basis data, dan pengguna sistem. Rancangan arsitektur ini menggambarkan hubungan antarkomponen secara umum sebagaimana ditunjukkan pada Gambar 3.2.</w:t>
      </w:r>
    </w:p>
    <w:p w14:paraId="0A67B94A" w14:textId="77777777" w:rsidR="00432D38" w:rsidRDefault="002615D4" w:rsidP="00432D38">
      <w:pPr>
        <w:keepNext/>
        <w:spacing w:before="100" w:after="300"/>
        <w:jc w:val="center"/>
      </w:pPr>
      <w:r>
        <w:rPr>
          <w:i/>
          <w:iCs/>
          <w:noProof/>
          <w:color w:val="666666"/>
          <w:szCs w:val="24"/>
          <w14:ligatures w14:val="standardContextual"/>
        </w:rPr>
        <w:drawing>
          <wp:inline distT="0" distB="0" distL="0" distR="0" wp14:anchorId="648FA6CE" wp14:editId="60305512">
            <wp:extent cx="4788826" cy="2139835"/>
            <wp:effectExtent l="0" t="0" r="0" b="0"/>
            <wp:docPr id="20202369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23698" name="Picture 202023698"/>
                    <pic:cNvPicPr/>
                  </pic:nvPicPr>
                  <pic:blipFill rotWithShape="1">
                    <a:blip r:embed="rId50" cstate="print">
                      <a:extLst>
                        <a:ext uri="{28A0092B-C50C-407E-A947-70E740481C1C}">
                          <a14:useLocalDpi xmlns:a14="http://schemas.microsoft.com/office/drawing/2010/main" val="0"/>
                        </a:ext>
                      </a:extLst>
                    </a:blip>
                    <a:srcRect l="2062" t="2713" r="2892" b="4169"/>
                    <a:stretch>
                      <a:fillRect/>
                    </a:stretch>
                  </pic:blipFill>
                  <pic:spPr bwMode="auto">
                    <a:xfrm>
                      <a:off x="0" y="0"/>
                      <a:ext cx="4790333" cy="2140508"/>
                    </a:xfrm>
                    <a:prstGeom prst="rect">
                      <a:avLst/>
                    </a:prstGeom>
                    <a:ln>
                      <a:noFill/>
                    </a:ln>
                    <a:extLst>
                      <a:ext uri="{53640926-AAD7-44D8-BBD7-CCE9431645EC}">
                        <a14:shadowObscured xmlns:a14="http://schemas.microsoft.com/office/drawing/2010/main"/>
                      </a:ext>
                    </a:extLst>
                  </pic:spPr>
                </pic:pic>
              </a:graphicData>
            </a:graphic>
          </wp:inline>
        </w:drawing>
      </w:r>
    </w:p>
    <w:p w14:paraId="67EAE16D" w14:textId="442FE109" w:rsidR="007C14A1" w:rsidRDefault="00432D38" w:rsidP="00432D38">
      <w:pPr>
        <w:spacing w:line="360" w:lineRule="auto"/>
        <w:jc w:val="center"/>
        <w:rPr>
          <w:i/>
          <w:iCs/>
          <w:color w:val="666666"/>
          <w:szCs w:val="24"/>
        </w:rPr>
      </w:pPr>
      <w:bookmarkStart w:id="84" w:name="_Toc235221187"/>
      <w:r>
        <w:t>Gambar 3.</w:t>
      </w:r>
      <w:r>
        <w:fldChar w:fldCharType="begin"/>
      </w:r>
      <w:r>
        <w:instrText xml:space="preserve"> SEQ Gambar_3. \* ARABIC </w:instrText>
      </w:r>
      <w:r>
        <w:fldChar w:fldCharType="separate"/>
      </w:r>
      <w:r w:rsidR="00143A8B">
        <w:rPr>
          <w:noProof/>
        </w:rPr>
        <w:t>2</w:t>
      </w:r>
      <w:r>
        <w:fldChar w:fldCharType="end"/>
      </w:r>
      <w:r>
        <w:t xml:space="preserve"> </w:t>
      </w:r>
      <w:r w:rsidRPr="00C0595C">
        <w:t xml:space="preserve">Arsitektur Sistem </w:t>
      </w:r>
      <w:r w:rsidR="002823FA">
        <w:t xml:space="preserve">SIMODU </w:t>
      </w:r>
      <w:r w:rsidRPr="00C0595C">
        <w:t>KMC</w:t>
      </w:r>
      <w:bookmarkEnd w:id="84"/>
    </w:p>
    <w:p w14:paraId="02F07F97" w14:textId="77777777" w:rsidR="00CD5D05" w:rsidRDefault="00CD5D05" w:rsidP="00CA02ED">
      <w:pPr>
        <w:spacing w:before="240" w:line="360" w:lineRule="auto"/>
        <w:ind w:firstLine="567"/>
      </w:pPr>
      <w:r>
        <w:rPr>
          <w:szCs w:val="24"/>
        </w:rPr>
        <w:t>Aduan bersumber dari mention dan komentar Facebook serta pesan langsung Instagram. Sistem dirancang untuk melakukan pengambilan data secara berkala melalui komponen pengambil data. Data yang diperoleh direkam sebagai data sumber, kemudian diproses dalam aplikasi untuk membentuk notifikasi aduan dan mendukung pengelolaan tindak lanjut.</w:t>
      </w:r>
    </w:p>
    <w:p w14:paraId="5F5B803F" w14:textId="77777777" w:rsidR="00CD5D05" w:rsidRDefault="00CD5D05" w:rsidP="00401011">
      <w:pPr>
        <w:spacing w:after="200" w:line="360" w:lineRule="auto"/>
        <w:ind w:firstLine="567"/>
      </w:pPr>
      <w:r>
        <w:rPr>
          <w:szCs w:val="24"/>
        </w:rPr>
        <w:t xml:space="preserve">Setiap pesan yang direkam dirancang melalui proses penyaringan kelayakan agar pesan yang tidak relevan tidak diteruskan sebagai notifikasi aduan. Notifikasi yang layak diproses dianalisis oleh layanan AI untuk memberikan rekomendasi kategori, subkategori, OPD tujuan, dan prioritas penanganan. Sistem juga </w:t>
      </w:r>
      <w:r>
        <w:rPr>
          <w:szCs w:val="24"/>
        </w:rPr>
        <w:lastRenderedPageBreak/>
        <w:t>memeriksa kemungkinan kesamaan dengan aduan yang telah diproses. Aduan yang tidak memiliki kemungkinan duplikasi dibuatkan tiket dan ditetapkan kepada OPD tujuan, sedangkan aduan yang memiliki kemungkinan duplikasi menunggu verifikasi admin sebelum tiket dibuat.</w:t>
      </w:r>
    </w:p>
    <w:p w14:paraId="5453DA2A" w14:textId="77777777" w:rsidR="00CD5D05" w:rsidRDefault="00CD5D05" w:rsidP="00401011">
      <w:pPr>
        <w:spacing w:after="200" w:line="360" w:lineRule="auto"/>
        <w:ind w:firstLine="567"/>
      </w:pPr>
      <w:r>
        <w:rPr>
          <w:szCs w:val="24"/>
        </w:rPr>
        <w:t>Sistem dirancang untuk diakses oleh tiga jenis pengguna, yaitu Admin KMC, pengguna OPD, dan masyarakat. Admin KMC dan pengguna OPD mengakses fungsi sesuai perannya melalui antarmuka web. Masyarakat dapat menggunakan portal publik untuk melacak perkembangan tiket dan melihat informasi pengelolaan aduan tanpa perlu masuk ke sistem.</w:t>
      </w:r>
    </w:p>
    <w:p w14:paraId="2FE54F9B" w14:textId="182A0F13" w:rsidR="00CD5D05" w:rsidRDefault="00CD5D05" w:rsidP="00CD5D05">
      <w:pPr>
        <w:pStyle w:val="Heading3"/>
        <w:spacing w:before="300" w:after="0" w:line="360" w:lineRule="auto"/>
      </w:pPr>
      <w:bookmarkStart w:id="85" w:name="_Toc235179459"/>
      <w:r>
        <w:rPr>
          <w:rFonts w:eastAsia="Times New Roman" w:cs="Times New Roman"/>
          <w:bCs/>
          <w:szCs w:val="24"/>
        </w:rPr>
        <w:t xml:space="preserve">3.2.2 Perancangan </w:t>
      </w:r>
      <w:r w:rsidR="007C14A1" w:rsidRPr="007C14A1">
        <w:rPr>
          <w:rFonts w:eastAsia="Times New Roman" w:cs="Times New Roman"/>
          <w:bCs/>
          <w:szCs w:val="24"/>
        </w:rPr>
        <w:t>UML (</w:t>
      </w:r>
      <w:r w:rsidR="007C14A1" w:rsidRPr="007C14A1">
        <w:rPr>
          <w:rFonts w:eastAsia="Times New Roman" w:cs="Times New Roman"/>
          <w:bCs/>
          <w:i/>
          <w:iCs/>
          <w:szCs w:val="24"/>
        </w:rPr>
        <w:t>Unified Modeling Language</w:t>
      </w:r>
      <w:r w:rsidR="007C14A1" w:rsidRPr="007C14A1">
        <w:rPr>
          <w:rFonts w:eastAsia="Times New Roman" w:cs="Times New Roman"/>
          <w:bCs/>
          <w:szCs w:val="24"/>
        </w:rPr>
        <w:t>)</w:t>
      </w:r>
      <w:bookmarkEnd w:id="85"/>
    </w:p>
    <w:p w14:paraId="640301A8" w14:textId="62638416" w:rsidR="00FE1D6E" w:rsidRDefault="00FE1D6E" w:rsidP="00FE1D6E">
      <w:pPr>
        <w:spacing w:after="200" w:line="360" w:lineRule="auto"/>
        <w:rPr>
          <w:szCs w:val="24"/>
        </w:rPr>
      </w:pPr>
      <w:r>
        <w:rPr>
          <w:szCs w:val="24"/>
        </w:rPr>
        <w:t>Dalam perancangan sistem informasi, diperlukan pemodelan untuk menggambarkan alur data dan hubungan antar komponen dalam sistem. Salah satu metode yang digunakan adalah UML (</w:t>
      </w:r>
      <w:r w:rsidRPr="00697342">
        <w:rPr>
          <w:i/>
          <w:iCs/>
          <w:szCs w:val="24"/>
        </w:rPr>
        <w:t>Unified Modeling Language</w:t>
      </w:r>
      <w:r>
        <w:rPr>
          <w:szCs w:val="24"/>
        </w:rPr>
        <w:t>), yaitu standar pemodelan visual yang membantu mendeskripsikan struktur, aktivitas, dan interaksi dalam sistem perangkat lunak. Pada sistem ini, UML digunakan untuk memodelkan interaksi pengguna, alur proses, serta hubungan antar entitas data. Diagram yang digunakan meliputi Use Case Diagram, Use Case Scenario, Activity Diagram, Sequence Diagram, dan Class Diagram.</w:t>
      </w:r>
    </w:p>
    <w:p w14:paraId="33FE9090" w14:textId="77777777" w:rsidR="00FE1D6E" w:rsidRPr="003D14AE" w:rsidRDefault="00FE1D6E" w:rsidP="00FE1D6E">
      <w:pPr>
        <w:spacing w:line="360" w:lineRule="auto"/>
        <w:rPr>
          <w:bCs/>
        </w:rPr>
      </w:pPr>
      <w:r w:rsidRPr="003D14AE">
        <w:rPr>
          <w:bCs/>
        </w:rPr>
        <w:t>A. Use Case Diagram</w:t>
      </w:r>
    </w:p>
    <w:p w14:paraId="0F4076F4" w14:textId="33E7CD85" w:rsidR="00FE1D6E" w:rsidRPr="00FE1D6E" w:rsidRDefault="00FE1D6E" w:rsidP="0069214F">
      <w:pPr>
        <w:spacing w:line="360" w:lineRule="auto"/>
      </w:pPr>
      <w:r>
        <w:t xml:space="preserve">Use Case Diagram merupakan salah satu jenis diagram dalam Unified Modeling Language (UML) yang digunakan untuk menggambarkan hubungan antara aktor (pengguna) dan fungsi-fungsi utama dalam sistem, serta menunjukkan bagaimana interaksi terjadi antara pengguna dengan fitur-fitur yang tersedia secara menyeluruh. Dalam sistem ini, terdapat tiga aktor utama, yaitu Admin KMC, Pengguna OPD, dan Masyarakat. Admin KMC memiliki akses untuk memantau notifikasi dan hasil klasifikasi, memverifikasi kemungkinan duplikasi, mengelola tiket, mengelola data dan akun OPD, melihat statistik aduan, serta mengelola profil. Pengguna OPD memiliki akses untuk melihat tiket yang ditugaskan kepada OPD-nya, memberikan tanggapan, memperbarui status tiket, dan mengelola profil. Sementara itu, Masyarakat dapat melacak tiket serta melihat informasi pemantauan aduan yang bersifat publik. Dengan adanya Use Case Diagram, perancangan sistem </w:t>
      </w:r>
      <w:r>
        <w:lastRenderedPageBreak/>
        <w:t>menjadi lebih terarah dan terstruktur karena setiap fitur disesuaikan dengan kebutuhan serta peran pengguna.</w:t>
      </w:r>
      <w:r w:rsidR="002062C9">
        <w:t xml:space="preserve"> </w:t>
      </w:r>
      <w:r w:rsidR="002062C9">
        <w:rPr>
          <w:szCs w:val="24"/>
        </w:rPr>
        <w:t>Rancangan use case sistem ditunjukkan pada Gambar 3.3.</w:t>
      </w:r>
    </w:p>
    <w:p w14:paraId="4099C189" w14:textId="77777777" w:rsidR="009868F7" w:rsidRDefault="003F4EB1" w:rsidP="009868F7">
      <w:pPr>
        <w:keepNext/>
        <w:spacing w:line="360" w:lineRule="auto"/>
        <w:jc w:val="center"/>
      </w:pPr>
      <w:r>
        <w:rPr>
          <w:noProof/>
          <w14:ligatures w14:val="standardContextual"/>
        </w:rPr>
        <w:drawing>
          <wp:inline distT="0" distB="0" distL="0" distR="0" wp14:anchorId="1B812E34" wp14:editId="5CD54B6D">
            <wp:extent cx="3902986" cy="4047067"/>
            <wp:effectExtent l="0" t="0" r="2540" b="0"/>
            <wp:docPr id="107988706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887062" name="Picture 1079887062"/>
                    <pic:cNvPicPr/>
                  </pic:nvPicPr>
                  <pic:blipFill>
                    <a:blip r:embed="rId51" cstate="print">
                      <a:extLst>
                        <a:ext uri="{28A0092B-C50C-407E-A947-70E740481C1C}">
                          <a14:useLocalDpi xmlns:a14="http://schemas.microsoft.com/office/drawing/2010/main" val="0"/>
                        </a:ext>
                      </a:extLst>
                    </a:blip>
                    <a:stretch>
                      <a:fillRect/>
                    </a:stretch>
                  </pic:blipFill>
                  <pic:spPr>
                    <a:xfrm>
                      <a:off x="0" y="0"/>
                      <a:ext cx="3973413" cy="4120094"/>
                    </a:xfrm>
                    <a:prstGeom prst="rect">
                      <a:avLst/>
                    </a:prstGeom>
                  </pic:spPr>
                </pic:pic>
              </a:graphicData>
            </a:graphic>
          </wp:inline>
        </w:drawing>
      </w:r>
    </w:p>
    <w:p w14:paraId="545FC149" w14:textId="026FB8C1" w:rsidR="003F4EB1" w:rsidRDefault="009868F7" w:rsidP="009868F7">
      <w:pPr>
        <w:spacing w:line="360" w:lineRule="auto"/>
        <w:jc w:val="center"/>
      </w:pPr>
      <w:bookmarkStart w:id="86" w:name="_Toc235221188"/>
      <w:r>
        <w:t>Gambar 3.</w:t>
      </w:r>
      <w:r>
        <w:fldChar w:fldCharType="begin"/>
      </w:r>
      <w:r>
        <w:instrText xml:space="preserve"> SEQ Gambar_3. \* ARABIC </w:instrText>
      </w:r>
      <w:r>
        <w:fldChar w:fldCharType="separate"/>
      </w:r>
      <w:r w:rsidR="00143A8B">
        <w:rPr>
          <w:noProof/>
        </w:rPr>
        <w:t>3</w:t>
      </w:r>
      <w:r>
        <w:fldChar w:fldCharType="end"/>
      </w:r>
      <w:r>
        <w:t xml:space="preserve"> </w:t>
      </w:r>
      <w:r w:rsidRPr="00C4526D">
        <w:t>Use Case Diagram SIMODU KMC</w:t>
      </w:r>
      <w:bookmarkEnd w:id="86"/>
    </w:p>
    <w:p w14:paraId="0488539F" w14:textId="7897A0EB" w:rsidR="003D14AE" w:rsidRDefault="003D14AE" w:rsidP="002326BB">
      <w:pPr>
        <w:spacing w:before="120" w:line="360" w:lineRule="auto"/>
        <w:rPr>
          <w:szCs w:val="24"/>
        </w:rPr>
      </w:pPr>
      <w:r>
        <w:rPr>
          <w:szCs w:val="24"/>
        </w:rPr>
        <w:t>B. Use Case Scenario</w:t>
      </w:r>
    </w:p>
    <w:p w14:paraId="68367B69" w14:textId="7B85C788" w:rsidR="002326BB" w:rsidRPr="002326BB" w:rsidRDefault="003D14AE" w:rsidP="002326BB">
      <w:pPr>
        <w:spacing w:after="200" w:line="360" w:lineRule="auto"/>
        <w:rPr>
          <w:szCs w:val="24"/>
        </w:rPr>
      </w:pPr>
      <w:r>
        <w:rPr>
          <w:szCs w:val="24"/>
        </w:rPr>
        <w:t>Berikut ini merupakan daftar aktor yang terlibat dalam Sistem Informasi Manajemen Aduan Multi Channel Ketapang Media Center (KMC) beserta deskripsi peran masing-masing.</w:t>
      </w:r>
    </w:p>
    <w:p w14:paraId="632B955C" w14:textId="36BB84AE" w:rsidR="002326BB" w:rsidRDefault="002326BB" w:rsidP="002326BB">
      <w:pPr>
        <w:spacing w:line="360" w:lineRule="auto"/>
      </w:pPr>
      <w:bookmarkStart w:id="87" w:name="_Toc235220687"/>
      <w:r>
        <w:t>Tabel 3.</w:t>
      </w:r>
      <w:r w:rsidR="00197B06">
        <w:fldChar w:fldCharType="begin"/>
      </w:r>
      <w:r w:rsidR="00197B06">
        <w:instrText xml:space="preserve"> SEQ Tabel_3. \* ARABIC </w:instrText>
      </w:r>
      <w:r w:rsidR="00197B06">
        <w:fldChar w:fldCharType="separate"/>
      </w:r>
      <w:r w:rsidR="000B680A">
        <w:rPr>
          <w:noProof/>
        </w:rPr>
        <w:t>3</w:t>
      </w:r>
      <w:r w:rsidR="00197B06">
        <w:fldChar w:fldCharType="end"/>
      </w:r>
      <w:r>
        <w:t xml:space="preserve"> Daftar Aktor Skenario Use Case</w:t>
      </w:r>
      <w:bookmarkEnd w:id="87"/>
    </w:p>
    <w:tbl>
      <w:tblPr>
        <w:tblW w:w="79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700"/>
        <w:gridCol w:w="1705"/>
        <w:gridCol w:w="5528"/>
      </w:tblGrid>
      <w:tr w:rsidR="003D14AE" w:rsidRPr="002326BB" w14:paraId="1E5B3E76" w14:textId="77777777" w:rsidTr="00585A26">
        <w:trPr>
          <w:tblHeader/>
        </w:trPr>
        <w:tc>
          <w:tcPr>
            <w:tcW w:w="700" w:type="dxa"/>
            <w:shd w:val="clear" w:color="auto" w:fill="D9D9D9"/>
            <w:tcMar>
              <w:top w:w="100" w:type="dxa"/>
              <w:left w:w="120" w:type="dxa"/>
              <w:bottom w:w="100" w:type="dxa"/>
              <w:right w:w="120" w:type="dxa"/>
            </w:tcMar>
            <w:vAlign w:val="center"/>
          </w:tcPr>
          <w:p w14:paraId="169C49C5" w14:textId="77777777" w:rsidR="003D14AE" w:rsidRPr="002326BB" w:rsidRDefault="003D14AE" w:rsidP="002326BB">
            <w:pPr>
              <w:jc w:val="center"/>
              <w:rPr>
                <w:sz w:val="20"/>
                <w:szCs w:val="20"/>
              </w:rPr>
            </w:pPr>
            <w:r w:rsidRPr="002326BB">
              <w:rPr>
                <w:sz w:val="20"/>
                <w:szCs w:val="20"/>
              </w:rPr>
              <w:t>No.</w:t>
            </w:r>
          </w:p>
        </w:tc>
        <w:tc>
          <w:tcPr>
            <w:tcW w:w="1705" w:type="dxa"/>
            <w:shd w:val="clear" w:color="auto" w:fill="D9D9D9"/>
            <w:tcMar>
              <w:top w:w="100" w:type="dxa"/>
              <w:left w:w="120" w:type="dxa"/>
              <w:bottom w:w="100" w:type="dxa"/>
              <w:right w:w="120" w:type="dxa"/>
            </w:tcMar>
            <w:vAlign w:val="center"/>
          </w:tcPr>
          <w:p w14:paraId="04C6B73A" w14:textId="77777777" w:rsidR="003D14AE" w:rsidRPr="002326BB" w:rsidRDefault="003D14AE" w:rsidP="002326BB">
            <w:pPr>
              <w:rPr>
                <w:sz w:val="20"/>
                <w:szCs w:val="20"/>
              </w:rPr>
            </w:pPr>
            <w:r w:rsidRPr="002326BB">
              <w:rPr>
                <w:sz w:val="20"/>
                <w:szCs w:val="20"/>
              </w:rPr>
              <w:t>Aktor</w:t>
            </w:r>
          </w:p>
        </w:tc>
        <w:tc>
          <w:tcPr>
            <w:tcW w:w="5528" w:type="dxa"/>
            <w:shd w:val="clear" w:color="auto" w:fill="D9D9D9"/>
            <w:tcMar>
              <w:top w:w="100" w:type="dxa"/>
              <w:left w:w="120" w:type="dxa"/>
              <w:bottom w:w="100" w:type="dxa"/>
              <w:right w:w="120" w:type="dxa"/>
            </w:tcMar>
            <w:vAlign w:val="center"/>
          </w:tcPr>
          <w:p w14:paraId="566FE96F" w14:textId="77777777" w:rsidR="003D14AE" w:rsidRPr="002326BB" w:rsidRDefault="003D14AE" w:rsidP="002326BB">
            <w:pPr>
              <w:rPr>
                <w:sz w:val="20"/>
                <w:szCs w:val="20"/>
              </w:rPr>
            </w:pPr>
            <w:r w:rsidRPr="002326BB">
              <w:rPr>
                <w:sz w:val="20"/>
                <w:szCs w:val="20"/>
              </w:rPr>
              <w:t>Deskripsi</w:t>
            </w:r>
          </w:p>
        </w:tc>
      </w:tr>
      <w:tr w:rsidR="003D14AE" w:rsidRPr="002326BB" w14:paraId="5CFB3956" w14:textId="77777777" w:rsidTr="00585A26">
        <w:tc>
          <w:tcPr>
            <w:tcW w:w="700" w:type="dxa"/>
            <w:tcMar>
              <w:top w:w="100" w:type="dxa"/>
              <w:left w:w="120" w:type="dxa"/>
              <w:bottom w:w="100" w:type="dxa"/>
              <w:right w:w="120" w:type="dxa"/>
            </w:tcMar>
            <w:vAlign w:val="center"/>
          </w:tcPr>
          <w:p w14:paraId="2D78075D" w14:textId="77777777" w:rsidR="003D14AE" w:rsidRPr="002326BB" w:rsidRDefault="003D14AE" w:rsidP="002326BB">
            <w:pPr>
              <w:jc w:val="center"/>
              <w:rPr>
                <w:sz w:val="20"/>
                <w:szCs w:val="20"/>
              </w:rPr>
            </w:pPr>
            <w:r w:rsidRPr="002326BB">
              <w:rPr>
                <w:sz w:val="20"/>
                <w:szCs w:val="20"/>
              </w:rPr>
              <w:t>1</w:t>
            </w:r>
          </w:p>
        </w:tc>
        <w:tc>
          <w:tcPr>
            <w:tcW w:w="1705" w:type="dxa"/>
            <w:tcMar>
              <w:top w:w="100" w:type="dxa"/>
              <w:left w:w="120" w:type="dxa"/>
              <w:bottom w:w="100" w:type="dxa"/>
              <w:right w:w="120" w:type="dxa"/>
            </w:tcMar>
            <w:vAlign w:val="center"/>
          </w:tcPr>
          <w:p w14:paraId="70BF5419" w14:textId="77777777" w:rsidR="003D14AE" w:rsidRPr="002326BB" w:rsidRDefault="003D14AE" w:rsidP="002326BB">
            <w:pPr>
              <w:rPr>
                <w:sz w:val="20"/>
                <w:szCs w:val="20"/>
              </w:rPr>
            </w:pPr>
            <w:r w:rsidRPr="002326BB">
              <w:rPr>
                <w:sz w:val="20"/>
                <w:szCs w:val="20"/>
              </w:rPr>
              <w:t>Admin KMC</w:t>
            </w:r>
          </w:p>
        </w:tc>
        <w:tc>
          <w:tcPr>
            <w:tcW w:w="5528" w:type="dxa"/>
            <w:tcMar>
              <w:top w:w="100" w:type="dxa"/>
              <w:left w:w="120" w:type="dxa"/>
              <w:bottom w:w="100" w:type="dxa"/>
              <w:right w:w="120" w:type="dxa"/>
            </w:tcMar>
            <w:vAlign w:val="center"/>
          </w:tcPr>
          <w:p w14:paraId="770A30B3" w14:textId="77777777" w:rsidR="003D14AE" w:rsidRPr="002326BB" w:rsidRDefault="003D14AE" w:rsidP="002326BB">
            <w:pPr>
              <w:rPr>
                <w:sz w:val="20"/>
                <w:szCs w:val="20"/>
              </w:rPr>
            </w:pPr>
            <w:r w:rsidRPr="002326BB">
              <w:rPr>
                <w:sz w:val="20"/>
                <w:szCs w:val="20"/>
              </w:rPr>
              <w:t>Pengguna yang mengelola notifikasi, tiket, data dan akun OPD, statistik aduan, serta profil admin.</w:t>
            </w:r>
          </w:p>
        </w:tc>
      </w:tr>
      <w:tr w:rsidR="003D14AE" w:rsidRPr="002326BB" w14:paraId="46C0325C" w14:textId="77777777" w:rsidTr="002326BB">
        <w:trPr>
          <w:trHeight w:val="461"/>
        </w:trPr>
        <w:tc>
          <w:tcPr>
            <w:tcW w:w="700" w:type="dxa"/>
            <w:tcMar>
              <w:top w:w="100" w:type="dxa"/>
              <w:left w:w="120" w:type="dxa"/>
              <w:bottom w:w="100" w:type="dxa"/>
              <w:right w:w="120" w:type="dxa"/>
            </w:tcMar>
            <w:vAlign w:val="center"/>
          </w:tcPr>
          <w:p w14:paraId="2CD39141" w14:textId="77777777" w:rsidR="003D14AE" w:rsidRPr="002326BB" w:rsidRDefault="003D14AE" w:rsidP="002326BB">
            <w:pPr>
              <w:jc w:val="center"/>
              <w:rPr>
                <w:sz w:val="20"/>
                <w:szCs w:val="20"/>
              </w:rPr>
            </w:pPr>
            <w:r w:rsidRPr="002326BB">
              <w:rPr>
                <w:sz w:val="20"/>
                <w:szCs w:val="20"/>
              </w:rPr>
              <w:t>2</w:t>
            </w:r>
          </w:p>
        </w:tc>
        <w:tc>
          <w:tcPr>
            <w:tcW w:w="1705" w:type="dxa"/>
            <w:tcMar>
              <w:top w:w="100" w:type="dxa"/>
              <w:left w:w="120" w:type="dxa"/>
              <w:bottom w:w="100" w:type="dxa"/>
              <w:right w:w="120" w:type="dxa"/>
            </w:tcMar>
            <w:vAlign w:val="center"/>
          </w:tcPr>
          <w:p w14:paraId="4B782B80" w14:textId="77777777" w:rsidR="003D14AE" w:rsidRPr="002326BB" w:rsidRDefault="003D14AE" w:rsidP="002326BB">
            <w:pPr>
              <w:rPr>
                <w:sz w:val="20"/>
                <w:szCs w:val="20"/>
              </w:rPr>
            </w:pPr>
            <w:r w:rsidRPr="002326BB">
              <w:rPr>
                <w:sz w:val="20"/>
                <w:szCs w:val="20"/>
              </w:rPr>
              <w:t>Pengguna OPD</w:t>
            </w:r>
          </w:p>
        </w:tc>
        <w:tc>
          <w:tcPr>
            <w:tcW w:w="5528" w:type="dxa"/>
            <w:tcMar>
              <w:top w:w="100" w:type="dxa"/>
              <w:left w:w="120" w:type="dxa"/>
              <w:bottom w:w="100" w:type="dxa"/>
              <w:right w:w="120" w:type="dxa"/>
            </w:tcMar>
            <w:vAlign w:val="center"/>
          </w:tcPr>
          <w:p w14:paraId="5C29B2E0" w14:textId="77777777" w:rsidR="003D14AE" w:rsidRPr="002326BB" w:rsidRDefault="003D14AE" w:rsidP="002326BB">
            <w:pPr>
              <w:rPr>
                <w:sz w:val="20"/>
                <w:szCs w:val="20"/>
              </w:rPr>
            </w:pPr>
            <w:r w:rsidRPr="002326BB">
              <w:rPr>
                <w:sz w:val="20"/>
                <w:szCs w:val="20"/>
              </w:rPr>
              <w:t>Pengguna dari OPD yang melihat, menanggapi, dan memperbarui status tiket yang ditugaskan kepada OPD-nya.</w:t>
            </w:r>
          </w:p>
        </w:tc>
      </w:tr>
      <w:tr w:rsidR="003D14AE" w:rsidRPr="002326BB" w14:paraId="28760424" w14:textId="77777777" w:rsidTr="00585A26">
        <w:tc>
          <w:tcPr>
            <w:tcW w:w="700" w:type="dxa"/>
            <w:tcMar>
              <w:top w:w="100" w:type="dxa"/>
              <w:left w:w="120" w:type="dxa"/>
              <w:bottom w:w="100" w:type="dxa"/>
              <w:right w:w="120" w:type="dxa"/>
            </w:tcMar>
            <w:vAlign w:val="center"/>
          </w:tcPr>
          <w:p w14:paraId="5658DE58" w14:textId="77777777" w:rsidR="003D14AE" w:rsidRPr="002326BB" w:rsidRDefault="003D14AE" w:rsidP="002326BB">
            <w:pPr>
              <w:jc w:val="center"/>
              <w:rPr>
                <w:sz w:val="20"/>
                <w:szCs w:val="20"/>
              </w:rPr>
            </w:pPr>
            <w:r w:rsidRPr="002326BB">
              <w:rPr>
                <w:sz w:val="20"/>
                <w:szCs w:val="20"/>
              </w:rPr>
              <w:t>3</w:t>
            </w:r>
          </w:p>
        </w:tc>
        <w:tc>
          <w:tcPr>
            <w:tcW w:w="1705" w:type="dxa"/>
            <w:tcMar>
              <w:top w:w="100" w:type="dxa"/>
              <w:left w:w="120" w:type="dxa"/>
              <w:bottom w:w="100" w:type="dxa"/>
              <w:right w:w="120" w:type="dxa"/>
            </w:tcMar>
            <w:vAlign w:val="center"/>
          </w:tcPr>
          <w:p w14:paraId="2A56B787" w14:textId="77777777" w:rsidR="003D14AE" w:rsidRPr="002326BB" w:rsidRDefault="003D14AE" w:rsidP="002326BB">
            <w:pPr>
              <w:rPr>
                <w:sz w:val="20"/>
                <w:szCs w:val="20"/>
              </w:rPr>
            </w:pPr>
            <w:r w:rsidRPr="002326BB">
              <w:rPr>
                <w:sz w:val="20"/>
                <w:szCs w:val="20"/>
              </w:rPr>
              <w:t>Masyarakat</w:t>
            </w:r>
          </w:p>
        </w:tc>
        <w:tc>
          <w:tcPr>
            <w:tcW w:w="5528" w:type="dxa"/>
            <w:tcMar>
              <w:top w:w="100" w:type="dxa"/>
              <w:left w:w="120" w:type="dxa"/>
              <w:bottom w:w="100" w:type="dxa"/>
              <w:right w:w="120" w:type="dxa"/>
            </w:tcMar>
            <w:vAlign w:val="center"/>
          </w:tcPr>
          <w:p w14:paraId="5BCB7C8D" w14:textId="77777777" w:rsidR="003D14AE" w:rsidRPr="002326BB" w:rsidRDefault="003D14AE" w:rsidP="002326BB">
            <w:pPr>
              <w:rPr>
                <w:sz w:val="20"/>
                <w:szCs w:val="20"/>
              </w:rPr>
            </w:pPr>
            <w:r w:rsidRPr="002326BB">
              <w:rPr>
                <w:sz w:val="20"/>
                <w:szCs w:val="20"/>
              </w:rPr>
              <w:t>Pengguna portal publik yang melacak tiket dan melihat informasi pemantauan aduan publik.</w:t>
            </w:r>
          </w:p>
        </w:tc>
      </w:tr>
    </w:tbl>
    <w:p w14:paraId="678FA701" w14:textId="2A1A3242" w:rsidR="003D14AE" w:rsidRDefault="003D14AE" w:rsidP="003D14AE">
      <w:pPr>
        <w:spacing w:before="240" w:after="200" w:line="360" w:lineRule="auto"/>
        <w:ind w:firstLine="720"/>
        <w:rPr>
          <w:szCs w:val="24"/>
        </w:rPr>
      </w:pPr>
      <w:r>
        <w:rPr>
          <w:szCs w:val="24"/>
        </w:rPr>
        <w:lastRenderedPageBreak/>
        <w:t>Bagian ini menguraikan skenario dari masing-masing use case yang terdapat pada Sistem Informasi Manajemen Aduan Multi Channel Ketapang Media Center (KMC), meliputi aktor yang terlibat, tujuan, kondisi awal, kondisi akhir, alur utama, dan alur alternatif dari setiap use case.</w:t>
      </w:r>
    </w:p>
    <w:p w14:paraId="353913C4" w14:textId="6619FDB8" w:rsidR="005F29F5" w:rsidRDefault="005F29F5" w:rsidP="005F29F5">
      <w:pPr>
        <w:spacing w:line="360" w:lineRule="auto"/>
      </w:pPr>
      <w:r>
        <w:t xml:space="preserve">1. </w:t>
      </w:r>
      <w:r w:rsidRPr="00585A26">
        <w:rPr>
          <w:iCs/>
        </w:rPr>
        <w:t>Skenario Use Case Login</w:t>
      </w:r>
    </w:p>
    <w:tbl>
      <w:tblPr>
        <w:tblStyle w:val="TableGrid"/>
        <w:tblW w:w="0" w:type="auto"/>
        <w:tblLook w:val="04A0" w:firstRow="1" w:lastRow="0" w:firstColumn="1" w:lastColumn="0" w:noHBand="0" w:noVBand="1"/>
      </w:tblPr>
      <w:tblGrid>
        <w:gridCol w:w="2405"/>
        <w:gridCol w:w="5522"/>
      </w:tblGrid>
      <w:tr w:rsidR="00585A26" w:rsidRPr="00585A26" w14:paraId="5F43BA74" w14:textId="77777777" w:rsidTr="00585A26">
        <w:tc>
          <w:tcPr>
            <w:tcW w:w="2405" w:type="dxa"/>
            <w:vAlign w:val="center"/>
          </w:tcPr>
          <w:p w14:paraId="2397DB8A" w14:textId="77777777" w:rsidR="00585A26" w:rsidRPr="00585A26" w:rsidRDefault="00585A26" w:rsidP="00585A26">
            <w:pPr>
              <w:jc w:val="left"/>
              <w:rPr>
                <w:bCs/>
              </w:rPr>
            </w:pPr>
            <w:r w:rsidRPr="00585A26">
              <w:rPr>
                <w:bCs/>
              </w:rPr>
              <w:t>Skenario ID</w:t>
            </w:r>
          </w:p>
        </w:tc>
        <w:tc>
          <w:tcPr>
            <w:tcW w:w="5522" w:type="dxa"/>
            <w:vAlign w:val="center"/>
          </w:tcPr>
          <w:p w14:paraId="13CDF52F" w14:textId="77777777" w:rsidR="00585A26" w:rsidRPr="00585A26" w:rsidRDefault="00585A26" w:rsidP="00585A26">
            <w:pPr>
              <w:jc w:val="left"/>
              <w:rPr>
                <w:bCs/>
              </w:rPr>
            </w:pPr>
            <w:r w:rsidRPr="00585A26">
              <w:rPr>
                <w:bCs/>
              </w:rPr>
              <w:t>SUC-01</w:t>
            </w:r>
          </w:p>
        </w:tc>
      </w:tr>
      <w:tr w:rsidR="00585A26" w:rsidRPr="00585A26" w14:paraId="3D17D391" w14:textId="77777777" w:rsidTr="00585A26">
        <w:tc>
          <w:tcPr>
            <w:tcW w:w="2405" w:type="dxa"/>
            <w:vAlign w:val="center"/>
          </w:tcPr>
          <w:p w14:paraId="4454DEB0" w14:textId="77777777" w:rsidR="00585A26" w:rsidRPr="00585A26" w:rsidRDefault="00585A26" w:rsidP="00585A26">
            <w:pPr>
              <w:jc w:val="left"/>
              <w:rPr>
                <w:bCs/>
              </w:rPr>
            </w:pPr>
            <w:r w:rsidRPr="00585A26">
              <w:rPr>
                <w:bCs/>
              </w:rPr>
              <w:t>Nama Use Case</w:t>
            </w:r>
          </w:p>
        </w:tc>
        <w:tc>
          <w:tcPr>
            <w:tcW w:w="5522" w:type="dxa"/>
            <w:vAlign w:val="center"/>
          </w:tcPr>
          <w:p w14:paraId="06EFEB05" w14:textId="77777777" w:rsidR="00585A26" w:rsidRPr="00585A26" w:rsidRDefault="00585A26" w:rsidP="00585A26">
            <w:pPr>
              <w:jc w:val="left"/>
              <w:rPr>
                <w:bCs/>
              </w:rPr>
            </w:pPr>
            <w:r w:rsidRPr="00585A26">
              <w:rPr>
                <w:bCs/>
              </w:rPr>
              <w:t>Login</w:t>
            </w:r>
          </w:p>
        </w:tc>
      </w:tr>
      <w:tr w:rsidR="00585A26" w:rsidRPr="00585A26" w14:paraId="33D14283" w14:textId="77777777" w:rsidTr="00585A26">
        <w:tc>
          <w:tcPr>
            <w:tcW w:w="2405" w:type="dxa"/>
            <w:vAlign w:val="center"/>
          </w:tcPr>
          <w:p w14:paraId="561C36B8" w14:textId="77777777" w:rsidR="00585A26" w:rsidRPr="00585A26" w:rsidRDefault="00585A26" w:rsidP="00585A26">
            <w:pPr>
              <w:jc w:val="left"/>
              <w:rPr>
                <w:bCs/>
              </w:rPr>
            </w:pPr>
            <w:r w:rsidRPr="00585A26">
              <w:rPr>
                <w:bCs/>
              </w:rPr>
              <w:t>Deskripsi</w:t>
            </w:r>
          </w:p>
        </w:tc>
        <w:tc>
          <w:tcPr>
            <w:tcW w:w="5522" w:type="dxa"/>
            <w:vAlign w:val="center"/>
          </w:tcPr>
          <w:p w14:paraId="136C10E8" w14:textId="77777777" w:rsidR="00585A26" w:rsidRPr="00585A26" w:rsidRDefault="00585A26" w:rsidP="00585A26">
            <w:pPr>
              <w:jc w:val="left"/>
              <w:rPr>
                <w:bCs/>
              </w:rPr>
            </w:pPr>
            <w:r w:rsidRPr="00585A26">
              <w:rPr>
                <w:bCs/>
              </w:rPr>
              <w:t>Aktor melakukan autentikasi untuk masuk ke dalam sistem dengan memasukkan email dan kata sandi agar dapat mengakses fitur sesuai hak aksesnya.</w:t>
            </w:r>
          </w:p>
        </w:tc>
      </w:tr>
      <w:tr w:rsidR="00585A26" w:rsidRPr="00585A26" w14:paraId="2F5B4446" w14:textId="77777777" w:rsidTr="00585A26">
        <w:tc>
          <w:tcPr>
            <w:tcW w:w="2405" w:type="dxa"/>
            <w:vAlign w:val="center"/>
          </w:tcPr>
          <w:p w14:paraId="7DF17833" w14:textId="77777777" w:rsidR="00585A26" w:rsidRPr="00585A26" w:rsidRDefault="00585A26" w:rsidP="00585A26">
            <w:pPr>
              <w:jc w:val="left"/>
              <w:rPr>
                <w:bCs/>
              </w:rPr>
            </w:pPr>
            <w:r w:rsidRPr="00585A26">
              <w:rPr>
                <w:bCs/>
              </w:rPr>
              <w:t>Aktor</w:t>
            </w:r>
          </w:p>
        </w:tc>
        <w:tc>
          <w:tcPr>
            <w:tcW w:w="5522" w:type="dxa"/>
            <w:vAlign w:val="center"/>
          </w:tcPr>
          <w:p w14:paraId="339D29D9" w14:textId="77777777" w:rsidR="00585A26" w:rsidRPr="00585A26" w:rsidRDefault="00585A26" w:rsidP="00585A26">
            <w:pPr>
              <w:jc w:val="left"/>
              <w:rPr>
                <w:bCs/>
              </w:rPr>
            </w:pPr>
            <w:r w:rsidRPr="00585A26">
              <w:rPr>
                <w:bCs/>
              </w:rPr>
              <w:t>Admin KMC, Pengguna OPD</w:t>
            </w:r>
          </w:p>
        </w:tc>
      </w:tr>
      <w:tr w:rsidR="00585A26" w:rsidRPr="00585A26" w14:paraId="00FA6F96" w14:textId="77777777" w:rsidTr="00585A26">
        <w:tc>
          <w:tcPr>
            <w:tcW w:w="2405" w:type="dxa"/>
            <w:vAlign w:val="center"/>
          </w:tcPr>
          <w:p w14:paraId="5B56EE1F" w14:textId="77777777" w:rsidR="00585A26" w:rsidRPr="00585A26" w:rsidRDefault="00585A26" w:rsidP="00585A26">
            <w:pPr>
              <w:jc w:val="left"/>
              <w:rPr>
                <w:bCs/>
              </w:rPr>
            </w:pPr>
            <w:r w:rsidRPr="00585A26">
              <w:rPr>
                <w:bCs/>
              </w:rPr>
              <w:t>Pre-kondisi</w:t>
            </w:r>
          </w:p>
        </w:tc>
        <w:tc>
          <w:tcPr>
            <w:tcW w:w="5522" w:type="dxa"/>
            <w:vAlign w:val="center"/>
          </w:tcPr>
          <w:p w14:paraId="30F9FA0C" w14:textId="77777777" w:rsidR="00585A26" w:rsidRPr="00585A26" w:rsidRDefault="00585A26" w:rsidP="00585A26">
            <w:pPr>
              <w:jc w:val="left"/>
              <w:rPr>
                <w:bCs/>
              </w:rPr>
            </w:pPr>
            <w:r w:rsidRPr="00585A26">
              <w:rPr>
                <w:bCs/>
              </w:rPr>
              <w:t>Aktor belum masuk ke dalam sistem dan berada di halaman login.</w:t>
            </w:r>
          </w:p>
        </w:tc>
      </w:tr>
      <w:tr w:rsidR="00585A26" w:rsidRPr="00585A26" w14:paraId="03BA70C9" w14:textId="77777777" w:rsidTr="00585A26">
        <w:tc>
          <w:tcPr>
            <w:tcW w:w="2405" w:type="dxa"/>
            <w:vAlign w:val="center"/>
          </w:tcPr>
          <w:p w14:paraId="22977D13" w14:textId="77777777" w:rsidR="00585A26" w:rsidRPr="00585A26" w:rsidRDefault="00585A26" w:rsidP="00585A26">
            <w:pPr>
              <w:jc w:val="left"/>
              <w:rPr>
                <w:bCs/>
              </w:rPr>
            </w:pPr>
            <w:r w:rsidRPr="00585A26">
              <w:rPr>
                <w:bCs/>
              </w:rPr>
              <w:t>Post-kondisi</w:t>
            </w:r>
          </w:p>
        </w:tc>
        <w:tc>
          <w:tcPr>
            <w:tcW w:w="5522" w:type="dxa"/>
            <w:vAlign w:val="center"/>
          </w:tcPr>
          <w:p w14:paraId="28A6027E" w14:textId="77777777" w:rsidR="00585A26" w:rsidRPr="00585A26" w:rsidRDefault="00585A26" w:rsidP="00585A26">
            <w:pPr>
              <w:jc w:val="left"/>
              <w:rPr>
                <w:bCs/>
              </w:rPr>
            </w:pPr>
            <w:r w:rsidRPr="00585A26">
              <w:rPr>
                <w:bCs/>
              </w:rPr>
              <w:t>Aktor berhasil masuk dan diarahkan ke dashboard masing-masing.</w:t>
            </w:r>
          </w:p>
        </w:tc>
      </w:tr>
      <w:tr w:rsidR="00585A26" w:rsidRPr="00585A26" w14:paraId="4C60FA96" w14:textId="77777777" w:rsidTr="00585A26">
        <w:tc>
          <w:tcPr>
            <w:tcW w:w="2405" w:type="dxa"/>
            <w:vAlign w:val="center"/>
          </w:tcPr>
          <w:p w14:paraId="2285720D" w14:textId="77777777" w:rsidR="00585A26" w:rsidRPr="00585A26" w:rsidRDefault="00585A26" w:rsidP="00585A26">
            <w:pPr>
              <w:jc w:val="left"/>
              <w:rPr>
                <w:bCs/>
              </w:rPr>
            </w:pPr>
            <w:r w:rsidRPr="00585A26">
              <w:rPr>
                <w:bCs/>
              </w:rPr>
              <w:t>Skenario Normal</w:t>
            </w:r>
          </w:p>
        </w:tc>
        <w:tc>
          <w:tcPr>
            <w:tcW w:w="5522" w:type="dxa"/>
            <w:vAlign w:val="center"/>
          </w:tcPr>
          <w:p w14:paraId="74752031" w14:textId="77777777" w:rsidR="00585A26" w:rsidRPr="00585A26" w:rsidRDefault="00585A26" w:rsidP="00585A26">
            <w:pPr>
              <w:jc w:val="left"/>
              <w:rPr>
                <w:bCs/>
              </w:rPr>
            </w:pPr>
            <w:r w:rsidRPr="00585A26">
              <w:rPr>
                <w:bCs/>
              </w:rPr>
              <w:t>1. Aktor mengakses halaman login.</w:t>
            </w:r>
            <w:r w:rsidRPr="00585A26">
              <w:rPr>
                <w:bCs/>
              </w:rPr>
              <w:br/>
              <w:t>2. Aktor memasukkan email/username dan kata sandi.</w:t>
            </w:r>
            <w:r w:rsidRPr="00585A26">
              <w:rPr>
                <w:bCs/>
              </w:rPr>
              <w:br/>
              <w:t>3. Aktor menekan tombol masuk.</w:t>
            </w:r>
            <w:r w:rsidRPr="00585A26">
              <w:rPr>
                <w:bCs/>
              </w:rPr>
              <w:br/>
              <w:t>4. Sistem memvalidasi kredensial aktor.</w:t>
            </w:r>
            <w:r w:rsidRPr="00585A26">
              <w:rPr>
                <w:bCs/>
              </w:rPr>
              <w:br/>
              <w:t>5. Sistem mengarahkan Admin KMC ke Dashboard Admin atau Pengguna OPD ke Dashboard OPD.</w:t>
            </w:r>
          </w:p>
        </w:tc>
      </w:tr>
      <w:tr w:rsidR="00585A26" w:rsidRPr="00585A26" w14:paraId="7391DF8F" w14:textId="77777777" w:rsidTr="00585A26">
        <w:tc>
          <w:tcPr>
            <w:tcW w:w="2405" w:type="dxa"/>
            <w:vAlign w:val="center"/>
          </w:tcPr>
          <w:p w14:paraId="3F7A3B9C" w14:textId="77777777" w:rsidR="00585A26" w:rsidRPr="00585A26" w:rsidRDefault="00585A26" w:rsidP="00585A26">
            <w:pPr>
              <w:jc w:val="left"/>
              <w:rPr>
                <w:bCs/>
              </w:rPr>
            </w:pPr>
            <w:r w:rsidRPr="00585A26">
              <w:rPr>
                <w:bCs/>
              </w:rPr>
              <w:t>Skenario Alternatif</w:t>
            </w:r>
          </w:p>
        </w:tc>
        <w:tc>
          <w:tcPr>
            <w:tcW w:w="5522" w:type="dxa"/>
            <w:vAlign w:val="center"/>
          </w:tcPr>
          <w:p w14:paraId="4F4DB7D2" w14:textId="77777777" w:rsidR="00585A26" w:rsidRPr="00585A26" w:rsidRDefault="00585A26" w:rsidP="00017EA7">
            <w:pPr>
              <w:keepNext/>
              <w:jc w:val="left"/>
              <w:rPr>
                <w:bCs/>
              </w:rPr>
            </w:pPr>
            <w:r w:rsidRPr="00585A26">
              <w:rPr>
                <w:bCs/>
              </w:rPr>
              <w:t>1. Aktor memasukkan kredensial yang tidak valid.</w:t>
            </w:r>
            <w:r w:rsidRPr="00585A26">
              <w:rPr>
                <w:bCs/>
              </w:rPr>
              <w:br/>
              <w:t>2. Sistem menampilkan pesan peringatan bahwa email/username atau kata sandi salah.</w:t>
            </w:r>
            <w:r w:rsidRPr="00585A26">
              <w:rPr>
                <w:bCs/>
              </w:rPr>
              <w:br/>
              <w:t>3. Sistem mengembalikan aktor ke halaman login.</w:t>
            </w:r>
          </w:p>
        </w:tc>
      </w:tr>
    </w:tbl>
    <w:p w14:paraId="3E3A5CD9" w14:textId="5B7C5468" w:rsidR="00585A26" w:rsidRPr="00585A26" w:rsidRDefault="00017EA7" w:rsidP="00017EA7">
      <w:pPr>
        <w:spacing w:line="360" w:lineRule="auto"/>
        <w:jc w:val="center"/>
        <w:rPr>
          <w:iCs/>
        </w:rPr>
      </w:pPr>
      <w:bookmarkStart w:id="88" w:name="_Toc235220688"/>
      <w:r>
        <w:t>Tabel 3.</w:t>
      </w:r>
      <w:r w:rsidR="00197B06">
        <w:fldChar w:fldCharType="begin"/>
      </w:r>
      <w:r w:rsidR="00197B06">
        <w:instrText xml:space="preserve"> SEQ Tabel_3. \* ARABIC </w:instrText>
      </w:r>
      <w:r w:rsidR="00197B06">
        <w:fldChar w:fldCharType="separate"/>
      </w:r>
      <w:r w:rsidR="000B680A">
        <w:rPr>
          <w:noProof/>
        </w:rPr>
        <w:t>4</w:t>
      </w:r>
      <w:r w:rsidR="00197B06">
        <w:fldChar w:fldCharType="end"/>
      </w:r>
      <w:r>
        <w:t xml:space="preserve"> </w:t>
      </w:r>
      <w:r w:rsidRPr="008E00A6">
        <w:t>Skenario Use Case Login</w:t>
      </w:r>
      <w:bookmarkEnd w:id="88"/>
    </w:p>
    <w:p w14:paraId="6008B9E3" w14:textId="353B9461" w:rsidR="00585A26" w:rsidRDefault="005F29F5" w:rsidP="005F29F5">
      <w:pPr>
        <w:spacing w:line="360" w:lineRule="auto"/>
      </w:pPr>
      <w:r>
        <w:t xml:space="preserve">2. </w:t>
      </w:r>
      <w:r w:rsidRPr="00585A26">
        <w:rPr>
          <w:iCs/>
        </w:rPr>
        <w:t>Skenario Use Case Melihat Dashboard Admin</w:t>
      </w:r>
    </w:p>
    <w:tbl>
      <w:tblPr>
        <w:tblStyle w:val="TableGrid"/>
        <w:tblW w:w="0" w:type="auto"/>
        <w:tblLook w:val="04A0" w:firstRow="1" w:lastRow="0" w:firstColumn="1" w:lastColumn="0" w:noHBand="0" w:noVBand="1"/>
      </w:tblPr>
      <w:tblGrid>
        <w:gridCol w:w="2405"/>
        <w:gridCol w:w="5522"/>
      </w:tblGrid>
      <w:tr w:rsidR="00585A26" w:rsidRPr="00585A26" w14:paraId="4DAD638A" w14:textId="77777777" w:rsidTr="00585A26">
        <w:tc>
          <w:tcPr>
            <w:tcW w:w="2405" w:type="dxa"/>
            <w:vAlign w:val="center"/>
          </w:tcPr>
          <w:p w14:paraId="49D01720" w14:textId="77777777" w:rsidR="00585A26" w:rsidRPr="00585A26" w:rsidRDefault="00585A26" w:rsidP="00585A26">
            <w:pPr>
              <w:jc w:val="left"/>
              <w:rPr>
                <w:bCs/>
              </w:rPr>
            </w:pPr>
            <w:r w:rsidRPr="00585A26">
              <w:rPr>
                <w:bCs/>
              </w:rPr>
              <w:t>Skenario ID</w:t>
            </w:r>
          </w:p>
        </w:tc>
        <w:tc>
          <w:tcPr>
            <w:tcW w:w="5522" w:type="dxa"/>
            <w:vAlign w:val="center"/>
          </w:tcPr>
          <w:p w14:paraId="4F140269" w14:textId="77777777" w:rsidR="00585A26" w:rsidRPr="00585A26" w:rsidRDefault="00585A26" w:rsidP="00585A26">
            <w:pPr>
              <w:jc w:val="left"/>
              <w:rPr>
                <w:bCs/>
              </w:rPr>
            </w:pPr>
            <w:r w:rsidRPr="00585A26">
              <w:rPr>
                <w:bCs/>
              </w:rPr>
              <w:t>SUC-02</w:t>
            </w:r>
          </w:p>
        </w:tc>
      </w:tr>
      <w:tr w:rsidR="00585A26" w:rsidRPr="00585A26" w14:paraId="5A8E7071" w14:textId="77777777" w:rsidTr="00585A26">
        <w:tc>
          <w:tcPr>
            <w:tcW w:w="2405" w:type="dxa"/>
            <w:vAlign w:val="center"/>
          </w:tcPr>
          <w:p w14:paraId="0FD08678" w14:textId="77777777" w:rsidR="00585A26" w:rsidRPr="00585A26" w:rsidRDefault="00585A26" w:rsidP="00585A26">
            <w:pPr>
              <w:jc w:val="left"/>
              <w:rPr>
                <w:bCs/>
              </w:rPr>
            </w:pPr>
            <w:r w:rsidRPr="00585A26">
              <w:rPr>
                <w:bCs/>
              </w:rPr>
              <w:t>Nama Use Case</w:t>
            </w:r>
          </w:p>
        </w:tc>
        <w:tc>
          <w:tcPr>
            <w:tcW w:w="5522" w:type="dxa"/>
            <w:vAlign w:val="center"/>
          </w:tcPr>
          <w:p w14:paraId="4DC35B32" w14:textId="77777777" w:rsidR="00585A26" w:rsidRPr="00585A26" w:rsidRDefault="00585A26" w:rsidP="00585A26">
            <w:pPr>
              <w:jc w:val="left"/>
              <w:rPr>
                <w:bCs/>
              </w:rPr>
            </w:pPr>
            <w:r w:rsidRPr="00585A26">
              <w:rPr>
                <w:bCs/>
              </w:rPr>
              <w:t>Melihat Dashboard Admin</w:t>
            </w:r>
          </w:p>
        </w:tc>
      </w:tr>
      <w:tr w:rsidR="00585A26" w:rsidRPr="00585A26" w14:paraId="6CD0802A" w14:textId="77777777" w:rsidTr="00585A26">
        <w:tc>
          <w:tcPr>
            <w:tcW w:w="2405" w:type="dxa"/>
            <w:vAlign w:val="center"/>
          </w:tcPr>
          <w:p w14:paraId="257C92BE" w14:textId="77777777" w:rsidR="00585A26" w:rsidRPr="00585A26" w:rsidRDefault="00585A26" w:rsidP="00585A26">
            <w:pPr>
              <w:jc w:val="left"/>
              <w:rPr>
                <w:bCs/>
              </w:rPr>
            </w:pPr>
            <w:r w:rsidRPr="00585A26">
              <w:rPr>
                <w:bCs/>
              </w:rPr>
              <w:t>Deskripsi</w:t>
            </w:r>
          </w:p>
        </w:tc>
        <w:tc>
          <w:tcPr>
            <w:tcW w:w="5522" w:type="dxa"/>
            <w:vAlign w:val="center"/>
          </w:tcPr>
          <w:p w14:paraId="371647E2" w14:textId="77777777" w:rsidR="00585A26" w:rsidRPr="00585A26" w:rsidRDefault="00585A26" w:rsidP="00585A26">
            <w:pPr>
              <w:jc w:val="left"/>
              <w:rPr>
                <w:bCs/>
              </w:rPr>
            </w:pPr>
            <w:r w:rsidRPr="00585A26">
              <w:rPr>
                <w:bCs/>
              </w:rPr>
              <w:t>Admin KMC memantau ringkasan informasi, statistik singkat, dan notifikasi aduan KMC secara real-time.</w:t>
            </w:r>
          </w:p>
        </w:tc>
      </w:tr>
      <w:tr w:rsidR="00585A26" w:rsidRPr="00585A26" w14:paraId="1B2A5AAE" w14:textId="77777777" w:rsidTr="00585A26">
        <w:tc>
          <w:tcPr>
            <w:tcW w:w="2405" w:type="dxa"/>
            <w:vAlign w:val="center"/>
          </w:tcPr>
          <w:p w14:paraId="15D1CE03" w14:textId="77777777" w:rsidR="00585A26" w:rsidRPr="00585A26" w:rsidRDefault="00585A26" w:rsidP="00585A26">
            <w:pPr>
              <w:jc w:val="left"/>
              <w:rPr>
                <w:bCs/>
              </w:rPr>
            </w:pPr>
            <w:r w:rsidRPr="00585A26">
              <w:rPr>
                <w:bCs/>
              </w:rPr>
              <w:t>Aktor</w:t>
            </w:r>
          </w:p>
        </w:tc>
        <w:tc>
          <w:tcPr>
            <w:tcW w:w="5522" w:type="dxa"/>
            <w:vAlign w:val="center"/>
          </w:tcPr>
          <w:p w14:paraId="2CD8FB38" w14:textId="77777777" w:rsidR="00585A26" w:rsidRPr="00585A26" w:rsidRDefault="00585A26" w:rsidP="00585A26">
            <w:pPr>
              <w:jc w:val="left"/>
              <w:rPr>
                <w:bCs/>
              </w:rPr>
            </w:pPr>
            <w:r w:rsidRPr="00585A26">
              <w:rPr>
                <w:bCs/>
              </w:rPr>
              <w:t>Admin KMC</w:t>
            </w:r>
          </w:p>
        </w:tc>
      </w:tr>
      <w:tr w:rsidR="00585A26" w:rsidRPr="00585A26" w14:paraId="0669B370" w14:textId="77777777" w:rsidTr="00585A26">
        <w:tc>
          <w:tcPr>
            <w:tcW w:w="2405" w:type="dxa"/>
            <w:vAlign w:val="center"/>
          </w:tcPr>
          <w:p w14:paraId="42E575B1" w14:textId="77777777" w:rsidR="00585A26" w:rsidRPr="00585A26" w:rsidRDefault="00585A26" w:rsidP="00585A26">
            <w:pPr>
              <w:jc w:val="left"/>
              <w:rPr>
                <w:bCs/>
              </w:rPr>
            </w:pPr>
            <w:r w:rsidRPr="00585A26">
              <w:rPr>
                <w:bCs/>
              </w:rPr>
              <w:t>Pre-kondisi</w:t>
            </w:r>
          </w:p>
        </w:tc>
        <w:tc>
          <w:tcPr>
            <w:tcW w:w="5522" w:type="dxa"/>
            <w:vAlign w:val="center"/>
          </w:tcPr>
          <w:p w14:paraId="77E0CEC7" w14:textId="77777777" w:rsidR="00585A26" w:rsidRPr="00585A26" w:rsidRDefault="00585A26" w:rsidP="00585A26">
            <w:pPr>
              <w:jc w:val="left"/>
              <w:rPr>
                <w:bCs/>
              </w:rPr>
            </w:pPr>
            <w:r w:rsidRPr="00585A26">
              <w:rPr>
                <w:bCs/>
              </w:rPr>
              <w:t>Admin KMC telah berhasil masuk ke sistem.</w:t>
            </w:r>
          </w:p>
        </w:tc>
      </w:tr>
      <w:tr w:rsidR="00585A26" w:rsidRPr="00585A26" w14:paraId="2659E594" w14:textId="77777777" w:rsidTr="00585A26">
        <w:tc>
          <w:tcPr>
            <w:tcW w:w="2405" w:type="dxa"/>
            <w:vAlign w:val="center"/>
          </w:tcPr>
          <w:p w14:paraId="20158F01" w14:textId="77777777" w:rsidR="00585A26" w:rsidRPr="00585A26" w:rsidRDefault="00585A26" w:rsidP="00585A26">
            <w:pPr>
              <w:jc w:val="left"/>
              <w:rPr>
                <w:bCs/>
              </w:rPr>
            </w:pPr>
            <w:r w:rsidRPr="00585A26">
              <w:rPr>
                <w:bCs/>
              </w:rPr>
              <w:t>Post-kondisi</w:t>
            </w:r>
          </w:p>
        </w:tc>
        <w:tc>
          <w:tcPr>
            <w:tcW w:w="5522" w:type="dxa"/>
            <w:vAlign w:val="center"/>
          </w:tcPr>
          <w:p w14:paraId="761BDF7E" w14:textId="77777777" w:rsidR="00585A26" w:rsidRPr="00585A26" w:rsidRDefault="00585A26" w:rsidP="00585A26">
            <w:pPr>
              <w:jc w:val="left"/>
              <w:rPr>
                <w:bCs/>
              </w:rPr>
            </w:pPr>
            <w:r w:rsidRPr="00585A26">
              <w:rPr>
                <w:bCs/>
              </w:rPr>
              <w:t>Admin KMC melihat ringkasan data aduan dan tiket terkini.</w:t>
            </w:r>
          </w:p>
        </w:tc>
      </w:tr>
      <w:tr w:rsidR="00585A26" w:rsidRPr="00585A26" w14:paraId="4B88EFFF" w14:textId="77777777" w:rsidTr="00585A26">
        <w:tc>
          <w:tcPr>
            <w:tcW w:w="2405" w:type="dxa"/>
            <w:vAlign w:val="center"/>
          </w:tcPr>
          <w:p w14:paraId="61C91B88" w14:textId="77777777" w:rsidR="00585A26" w:rsidRPr="00585A26" w:rsidRDefault="00585A26" w:rsidP="00585A26">
            <w:pPr>
              <w:jc w:val="left"/>
              <w:rPr>
                <w:bCs/>
              </w:rPr>
            </w:pPr>
            <w:r w:rsidRPr="00585A26">
              <w:rPr>
                <w:bCs/>
              </w:rPr>
              <w:t>Skenario Normal</w:t>
            </w:r>
          </w:p>
        </w:tc>
        <w:tc>
          <w:tcPr>
            <w:tcW w:w="5522" w:type="dxa"/>
            <w:vAlign w:val="center"/>
          </w:tcPr>
          <w:p w14:paraId="7B321628" w14:textId="77777777" w:rsidR="00585A26" w:rsidRPr="00585A26" w:rsidRDefault="00585A26" w:rsidP="00585A26">
            <w:pPr>
              <w:jc w:val="left"/>
              <w:rPr>
                <w:bCs/>
              </w:rPr>
            </w:pPr>
            <w:r w:rsidRPr="00585A26">
              <w:rPr>
                <w:bCs/>
              </w:rPr>
              <w:t>1. Admin KMC memilih menu Dashboard.</w:t>
            </w:r>
            <w:r w:rsidRPr="00585A26">
              <w:rPr>
                <w:bCs/>
              </w:rPr>
              <w:br/>
              <w:t>2. Sistem menghitung dan memuat ringkasan data tiket, notifikasi terbaru, dan notifikasi prioritas tinggi.</w:t>
            </w:r>
            <w:r w:rsidRPr="00585A26">
              <w:rPr>
                <w:bCs/>
              </w:rPr>
              <w:br/>
              <w:t>3. Sistem menampilkan informasi tersebut pada halaman dashboard Admin.</w:t>
            </w:r>
          </w:p>
        </w:tc>
      </w:tr>
      <w:tr w:rsidR="00585A26" w:rsidRPr="00585A26" w14:paraId="31DA32B2" w14:textId="77777777" w:rsidTr="00017EA7">
        <w:trPr>
          <w:trHeight w:val="383"/>
        </w:trPr>
        <w:tc>
          <w:tcPr>
            <w:tcW w:w="2405" w:type="dxa"/>
            <w:vAlign w:val="center"/>
          </w:tcPr>
          <w:p w14:paraId="5F6BE007" w14:textId="77777777" w:rsidR="00585A26" w:rsidRPr="00585A26" w:rsidRDefault="00585A26" w:rsidP="00585A26">
            <w:pPr>
              <w:jc w:val="left"/>
              <w:rPr>
                <w:bCs/>
              </w:rPr>
            </w:pPr>
            <w:r w:rsidRPr="00585A26">
              <w:rPr>
                <w:bCs/>
              </w:rPr>
              <w:t>Skenario Alternatif</w:t>
            </w:r>
          </w:p>
        </w:tc>
        <w:tc>
          <w:tcPr>
            <w:tcW w:w="5522" w:type="dxa"/>
            <w:vAlign w:val="center"/>
          </w:tcPr>
          <w:p w14:paraId="487E56F1" w14:textId="77777777" w:rsidR="00585A26" w:rsidRPr="00585A26" w:rsidRDefault="00585A26" w:rsidP="00017EA7">
            <w:pPr>
              <w:keepNext/>
              <w:jc w:val="left"/>
              <w:rPr>
                <w:bCs/>
              </w:rPr>
            </w:pPr>
            <w:r w:rsidRPr="00585A26">
              <w:rPr>
                <w:bCs/>
              </w:rPr>
              <w:t>-</w:t>
            </w:r>
          </w:p>
        </w:tc>
      </w:tr>
    </w:tbl>
    <w:p w14:paraId="1AD793A9" w14:textId="4BBEFA37" w:rsidR="00585A26" w:rsidRPr="00585A26" w:rsidRDefault="00017EA7" w:rsidP="00017EA7">
      <w:pPr>
        <w:spacing w:line="360" w:lineRule="auto"/>
        <w:jc w:val="center"/>
        <w:rPr>
          <w:iCs/>
        </w:rPr>
      </w:pPr>
      <w:bookmarkStart w:id="89" w:name="_Toc235220689"/>
      <w:r>
        <w:t>Tabel 3.</w:t>
      </w:r>
      <w:r w:rsidR="00197B06">
        <w:fldChar w:fldCharType="begin"/>
      </w:r>
      <w:r w:rsidR="00197B06">
        <w:instrText xml:space="preserve"> SEQ Tabel_3. \* ARABIC </w:instrText>
      </w:r>
      <w:r w:rsidR="00197B06">
        <w:fldChar w:fldCharType="separate"/>
      </w:r>
      <w:r w:rsidR="000B680A">
        <w:rPr>
          <w:noProof/>
        </w:rPr>
        <w:t>5</w:t>
      </w:r>
      <w:r w:rsidR="00197B06">
        <w:fldChar w:fldCharType="end"/>
      </w:r>
      <w:r>
        <w:rPr>
          <w:noProof/>
        </w:rPr>
        <w:t xml:space="preserve"> </w:t>
      </w:r>
      <w:r w:rsidRPr="00977DFC">
        <w:rPr>
          <w:noProof/>
        </w:rPr>
        <w:t>Skenario Use Case Melihat Dashboard Admin</w:t>
      </w:r>
      <w:bookmarkEnd w:id="89"/>
    </w:p>
    <w:p w14:paraId="5B486853" w14:textId="6308B1E4" w:rsidR="00585A26" w:rsidRDefault="005F29F5" w:rsidP="005F29F5">
      <w:pPr>
        <w:spacing w:line="360" w:lineRule="auto"/>
      </w:pPr>
      <w:r>
        <w:lastRenderedPageBreak/>
        <w:t xml:space="preserve">3. </w:t>
      </w:r>
      <w:r w:rsidRPr="00585A26">
        <w:rPr>
          <w:iCs/>
        </w:rPr>
        <w:t>Skenario Use Case Memantau Notifikasi dan Hasil Klasifikasi</w:t>
      </w:r>
    </w:p>
    <w:tbl>
      <w:tblPr>
        <w:tblStyle w:val="TableGrid"/>
        <w:tblW w:w="0" w:type="auto"/>
        <w:tblLook w:val="04A0" w:firstRow="1" w:lastRow="0" w:firstColumn="1" w:lastColumn="0" w:noHBand="0" w:noVBand="1"/>
      </w:tblPr>
      <w:tblGrid>
        <w:gridCol w:w="2405"/>
        <w:gridCol w:w="5522"/>
      </w:tblGrid>
      <w:tr w:rsidR="00585A26" w:rsidRPr="00585A26" w14:paraId="432B69F3" w14:textId="77777777" w:rsidTr="00585A26">
        <w:tc>
          <w:tcPr>
            <w:tcW w:w="2405" w:type="dxa"/>
            <w:vAlign w:val="center"/>
          </w:tcPr>
          <w:p w14:paraId="03D71F42" w14:textId="77777777" w:rsidR="00585A26" w:rsidRPr="00585A26" w:rsidRDefault="00585A26" w:rsidP="00585A26">
            <w:pPr>
              <w:jc w:val="left"/>
              <w:rPr>
                <w:bCs/>
              </w:rPr>
            </w:pPr>
            <w:r w:rsidRPr="00585A26">
              <w:rPr>
                <w:bCs/>
              </w:rPr>
              <w:t>Skenario ID</w:t>
            </w:r>
          </w:p>
        </w:tc>
        <w:tc>
          <w:tcPr>
            <w:tcW w:w="5522" w:type="dxa"/>
            <w:vAlign w:val="center"/>
          </w:tcPr>
          <w:p w14:paraId="6ED6D80D" w14:textId="77777777" w:rsidR="00585A26" w:rsidRPr="00585A26" w:rsidRDefault="00585A26" w:rsidP="00585A26">
            <w:pPr>
              <w:jc w:val="left"/>
              <w:rPr>
                <w:bCs/>
              </w:rPr>
            </w:pPr>
            <w:r w:rsidRPr="00585A26">
              <w:rPr>
                <w:bCs/>
              </w:rPr>
              <w:t>SUC-03</w:t>
            </w:r>
          </w:p>
        </w:tc>
      </w:tr>
      <w:tr w:rsidR="00585A26" w:rsidRPr="00585A26" w14:paraId="00933B87" w14:textId="77777777" w:rsidTr="00585A26">
        <w:tc>
          <w:tcPr>
            <w:tcW w:w="2405" w:type="dxa"/>
            <w:vAlign w:val="center"/>
          </w:tcPr>
          <w:p w14:paraId="738C7999" w14:textId="77777777" w:rsidR="00585A26" w:rsidRPr="00585A26" w:rsidRDefault="00585A26" w:rsidP="00585A26">
            <w:pPr>
              <w:jc w:val="left"/>
              <w:rPr>
                <w:bCs/>
              </w:rPr>
            </w:pPr>
            <w:r w:rsidRPr="00585A26">
              <w:rPr>
                <w:bCs/>
              </w:rPr>
              <w:t>Nama Use Case</w:t>
            </w:r>
          </w:p>
        </w:tc>
        <w:tc>
          <w:tcPr>
            <w:tcW w:w="5522" w:type="dxa"/>
            <w:vAlign w:val="center"/>
          </w:tcPr>
          <w:p w14:paraId="6F21D91E" w14:textId="77777777" w:rsidR="00585A26" w:rsidRPr="00585A26" w:rsidRDefault="00585A26" w:rsidP="00585A26">
            <w:pPr>
              <w:jc w:val="left"/>
              <w:rPr>
                <w:bCs/>
              </w:rPr>
            </w:pPr>
            <w:r w:rsidRPr="00585A26">
              <w:rPr>
                <w:bCs/>
              </w:rPr>
              <w:t>Memantau Notifikasi dan Hasil Klasifikasi</w:t>
            </w:r>
          </w:p>
        </w:tc>
      </w:tr>
      <w:tr w:rsidR="00585A26" w:rsidRPr="00585A26" w14:paraId="30AFE2FE" w14:textId="77777777" w:rsidTr="00585A26">
        <w:tc>
          <w:tcPr>
            <w:tcW w:w="2405" w:type="dxa"/>
            <w:vAlign w:val="center"/>
          </w:tcPr>
          <w:p w14:paraId="2B5F659D" w14:textId="77777777" w:rsidR="00585A26" w:rsidRPr="00585A26" w:rsidRDefault="00585A26" w:rsidP="00585A26">
            <w:pPr>
              <w:jc w:val="left"/>
              <w:rPr>
                <w:bCs/>
              </w:rPr>
            </w:pPr>
            <w:r w:rsidRPr="00585A26">
              <w:rPr>
                <w:bCs/>
              </w:rPr>
              <w:t>Deskripsi</w:t>
            </w:r>
          </w:p>
        </w:tc>
        <w:tc>
          <w:tcPr>
            <w:tcW w:w="5522" w:type="dxa"/>
            <w:vAlign w:val="center"/>
          </w:tcPr>
          <w:p w14:paraId="05C9FB07" w14:textId="77777777" w:rsidR="00585A26" w:rsidRPr="00585A26" w:rsidRDefault="00585A26" w:rsidP="00585A26">
            <w:pPr>
              <w:jc w:val="left"/>
              <w:rPr>
                <w:bCs/>
              </w:rPr>
            </w:pPr>
            <w:r w:rsidRPr="00585A26">
              <w:rPr>
                <w:bCs/>
              </w:rPr>
              <w:t>Admin KMC melihat daftar pesan masuk dari media sosial yang telah disaring dan diklasifikasikan oleh layanan AI.</w:t>
            </w:r>
          </w:p>
        </w:tc>
      </w:tr>
      <w:tr w:rsidR="00585A26" w:rsidRPr="00585A26" w14:paraId="281F8631" w14:textId="77777777" w:rsidTr="00585A26">
        <w:tc>
          <w:tcPr>
            <w:tcW w:w="2405" w:type="dxa"/>
            <w:vAlign w:val="center"/>
          </w:tcPr>
          <w:p w14:paraId="66A4093E" w14:textId="77777777" w:rsidR="00585A26" w:rsidRPr="00585A26" w:rsidRDefault="00585A26" w:rsidP="00585A26">
            <w:pPr>
              <w:jc w:val="left"/>
              <w:rPr>
                <w:bCs/>
              </w:rPr>
            </w:pPr>
            <w:r w:rsidRPr="00585A26">
              <w:rPr>
                <w:bCs/>
              </w:rPr>
              <w:t>Aktor</w:t>
            </w:r>
          </w:p>
        </w:tc>
        <w:tc>
          <w:tcPr>
            <w:tcW w:w="5522" w:type="dxa"/>
            <w:vAlign w:val="center"/>
          </w:tcPr>
          <w:p w14:paraId="3E038559" w14:textId="77777777" w:rsidR="00585A26" w:rsidRPr="00585A26" w:rsidRDefault="00585A26" w:rsidP="00585A26">
            <w:pPr>
              <w:jc w:val="left"/>
              <w:rPr>
                <w:bCs/>
              </w:rPr>
            </w:pPr>
            <w:r w:rsidRPr="00585A26">
              <w:rPr>
                <w:bCs/>
              </w:rPr>
              <w:t>Admin KMC</w:t>
            </w:r>
          </w:p>
        </w:tc>
      </w:tr>
      <w:tr w:rsidR="00585A26" w:rsidRPr="00585A26" w14:paraId="1FF21F0C" w14:textId="77777777" w:rsidTr="00585A26">
        <w:tc>
          <w:tcPr>
            <w:tcW w:w="2405" w:type="dxa"/>
            <w:vAlign w:val="center"/>
          </w:tcPr>
          <w:p w14:paraId="5C6BDDFD" w14:textId="77777777" w:rsidR="00585A26" w:rsidRPr="00585A26" w:rsidRDefault="00585A26" w:rsidP="00585A26">
            <w:pPr>
              <w:jc w:val="left"/>
              <w:rPr>
                <w:bCs/>
              </w:rPr>
            </w:pPr>
            <w:r w:rsidRPr="00585A26">
              <w:rPr>
                <w:bCs/>
              </w:rPr>
              <w:t>Pre-kondisi</w:t>
            </w:r>
          </w:p>
        </w:tc>
        <w:tc>
          <w:tcPr>
            <w:tcW w:w="5522" w:type="dxa"/>
            <w:vAlign w:val="center"/>
          </w:tcPr>
          <w:p w14:paraId="31302B19" w14:textId="77777777" w:rsidR="00585A26" w:rsidRPr="00585A26" w:rsidRDefault="00585A26" w:rsidP="00585A26">
            <w:pPr>
              <w:jc w:val="left"/>
              <w:rPr>
                <w:bCs/>
              </w:rPr>
            </w:pPr>
            <w:r w:rsidRPr="00585A26">
              <w:rPr>
                <w:bCs/>
              </w:rPr>
              <w:t>Admin KMC berada pada halaman sistem.</w:t>
            </w:r>
          </w:p>
        </w:tc>
      </w:tr>
      <w:tr w:rsidR="00585A26" w:rsidRPr="00585A26" w14:paraId="1224AFE5" w14:textId="77777777" w:rsidTr="00585A26">
        <w:tc>
          <w:tcPr>
            <w:tcW w:w="2405" w:type="dxa"/>
            <w:vAlign w:val="center"/>
          </w:tcPr>
          <w:p w14:paraId="269DD558" w14:textId="77777777" w:rsidR="00585A26" w:rsidRPr="00585A26" w:rsidRDefault="00585A26" w:rsidP="00585A26">
            <w:pPr>
              <w:jc w:val="left"/>
              <w:rPr>
                <w:bCs/>
              </w:rPr>
            </w:pPr>
            <w:r w:rsidRPr="00585A26">
              <w:rPr>
                <w:bCs/>
              </w:rPr>
              <w:t>Post-kondisi</w:t>
            </w:r>
          </w:p>
        </w:tc>
        <w:tc>
          <w:tcPr>
            <w:tcW w:w="5522" w:type="dxa"/>
            <w:vAlign w:val="center"/>
          </w:tcPr>
          <w:p w14:paraId="100E5D79" w14:textId="77777777" w:rsidR="00585A26" w:rsidRPr="00585A26" w:rsidRDefault="00585A26" w:rsidP="00585A26">
            <w:pPr>
              <w:jc w:val="left"/>
              <w:rPr>
                <w:bCs/>
              </w:rPr>
            </w:pPr>
            <w:r w:rsidRPr="00585A26">
              <w:rPr>
                <w:bCs/>
              </w:rPr>
              <w:t>Admin KMC mengetahui informasi aduan terbaru beserta rekomendasi kategorinya.</w:t>
            </w:r>
          </w:p>
        </w:tc>
      </w:tr>
      <w:tr w:rsidR="00585A26" w:rsidRPr="00585A26" w14:paraId="169D0B04" w14:textId="77777777" w:rsidTr="00585A26">
        <w:tc>
          <w:tcPr>
            <w:tcW w:w="2405" w:type="dxa"/>
            <w:vAlign w:val="center"/>
          </w:tcPr>
          <w:p w14:paraId="247C9BDD" w14:textId="77777777" w:rsidR="00585A26" w:rsidRPr="00585A26" w:rsidRDefault="00585A26" w:rsidP="00585A26">
            <w:pPr>
              <w:jc w:val="left"/>
              <w:rPr>
                <w:bCs/>
              </w:rPr>
            </w:pPr>
            <w:r w:rsidRPr="00585A26">
              <w:rPr>
                <w:bCs/>
              </w:rPr>
              <w:t>Skenario Normal</w:t>
            </w:r>
          </w:p>
        </w:tc>
        <w:tc>
          <w:tcPr>
            <w:tcW w:w="5522" w:type="dxa"/>
            <w:vAlign w:val="center"/>
          </w:tcPr>
          <w:p w14:paraId="5B74458D" w14:textId="77777777" w:rsidR="00585A26" w:rsidRPr="00585A26" w:rsidRDefault="00585A26" w:rsidP="00585A26">
            <w:pPr>
              <w:jc w:val="left"/>
              <w:rPr>
                <w:bCs/>
              </w:rPr>
            </w:pPr>
            <w:r w:rsidRPr="00585A26">
              <w:rPr>
                <w:bCs/>
              </w:rPr>
              <w:t>1. Admin KMC memilih menu Notifikasi.</w:t>
            </w:r>
            <w:r w:rsidRPr="00585A26">
              <w:rPr>
                <w:bCs/>
              </w:rPr>
              <w:br/>
              <w:t>2. Sistem menampilkan daftar notifikasi aduan beserta hasil rekomendasi kategori, subkategori, OPD tujuan, dan prioritas.</w:t>
            </w:r>
            <w:r w:rsidRPr="00585A26">
              <w:rPr>
                <w:bCs/>
              </w:rPr>
              <w:br/>
              <w:t>3. Admin menekan salah satu notifikasi untuk melihat detail pesan.</w:t>
            </w:r>
          </w:p>
        </w:tc>
      </w:tr>
      <w:tr w:rsidR="00585A26" w:rsidRPr="00585A26" w14:paraId="7BAE9512" w14:textId="77777777" w:rsidTr="00585A26">
        <w:tc>
          <w:tcPr>
            <w:tcW w:w="2405" w:type="dxa"/>
            <w:vAlign w:val="center"/>
          </w:tcPr>
          <w:p w14:paraId="21BC554C" w14:textId="77777777" w:rsidR="00585A26" w:rsidRPr="00585A26" w:rsidRDefault="00585A26" w:rsidP="00585A26">
            <w:pPr>
              <w:jc w:val="left"/>
              <w:rPr>
                <w:bCs/>
              </w:rPr>
            </w:pPr>
            <w:r w:rsidRPr="00585A26">
              <w:rPr>
                <w:bCs/>
              </w:rPr>
              <w:t>Skenario Alternatif</w:t>
            </w:r>
          </w:p>
        </w:tc>
        <w:tc>
          <w:tcPr>
            <w:tcW w:w="5522" w:type="dxa"/>
            <w:vAlign w:val="center"/>
          </w:tcPr>
          <w:p w14:paraId="51210AF7" w14:textId="77777777" w:rsidR="00585A26" w:rsidRPr="00585A26" w:rsidRDefault="00585A26" w:rsidP="00017EA7">
            <w:pPr>
              <w:keepNext/>
              <w:jc w:val="left"/>
              <w:rPr>
                <w:bCs/>
              </w:rPr>
            </w:pPr>
            <w:r w:rsidRPr="00585A26">
              <w:rPr>
                <w:bCs/>
              </w:rPr>
              <w:t>1. Tidak ada notifikasi baru di database.</w:t>
            </w:r>
            <w:r w:rsidRPr="00585A26">
              <w:rPr>
                <w:bCs/>
              </w:rPr>
              <w:br/>
              <w:t>2. Sistem menampilkan pesan 'Tidak ada notifikasi aduan baru'.</w:t>
            </w:r>
          </w:p>
        </w:tc>
      </w:tr>
    </w:tbl>
    <w:p w14:paraId="7399D097" w14:textId="5AA35B72" w:rsidR="00585A26" w:rsidRPr="00585A26" w:rsidRDefault="00017EA7" w:rsidP="00017EA7">
      <w:pPr>
        <w:spacing w:line="360" w:lineRule="auto"/>
        <w:jc w:val="center"/>
        <w:rPr>
          <w:iCs/>
        </w:rPr>
      </w:pPr>
      <w:bookmarkStart w:id="90" w:name="_Toc235220690"/>
      <w:r>
        <w:t>Tabel 3.</w:t>
      </w:r>
      <w:r w:rsidR="00197B06">
        <w:fldChar w:fldCharType="begin"/>
      </w:r>
      <w:r w:rsidR="00197B06">
        <w:instrText xml:space="preserve"> SEQ Tabel_3. \* ARABIC </w:instrText>
      </w:r>
      <w:r w:rsidR="00197B06">
        <w:fldChar w:fldCharType="separate"/>
      </w:r>
      <w:r w:rsidR="000B680A">
        <w:rPr>
          <w:noProof/>
        </w:rPr>
        <w:t>6</w:t>
      </w:r>
      <w:r w:rsidR="00197B06">
        <w:fldChar w:fldCharType="end"/>
      </w:r>
      <w:r>
        <w:t xml:space="preserve"> </w:t>
      </w:r>
      <w:r w:rsidRPr="006F6B0C">
        <w:t>Skenario Use Case Memantau Notifikasi dan Hasil Klasifikasi</w:t>
      </w:r>
      <w:bookmarkEnd w:id="90"/>
    </w:p>
    <w:p w14:paraId="6EE43733" w14:textId="191BE1C4" w:rsidR="00585A26" w:rsidRDefault="005F29F5" w:rsidP="00605596">
      <w:pPr>
        <w:spacing w:before="240" w:line="360" w:lineRule="auto"/>
      </w:pPr>
      <w:r>
        <w:t xml:space="preserve">4. </w:t>
      </w:r>
      <w:r w:rsidRPr="00585A26">
        <w:rPr>
          <w:iCs/>
        </w:rPr>
        <w:t>Skenario Use Case Memverifikasi Kemungkinan Duplikasi</w:t>
      </w:r>
    </w:p>
    <w:tbl>
      <w:tblPr>
        <w:tblStyle w:val="TableGrid"/>
        <w:tblW w:w="0" w:type="auto"/>
        <w:tblLook w:val="04A0" w:firstRow="1" w:lastRow="0" w:firstColumn="1" w:lastColumn="0" w:noHBand="0" w:noVBand="1"/>
      </w:tblPr>
      <w:tblGrid>
        <w:gridCol w:w="2405"/>
        <w:gridCol w:w="5522"/>
      </w:tblGrid>
      <w:tr w:rsidR="00585A26" w:rsidRPr="00585A26" w14:paraId="670DE347" w14:textId="77777777" w:rsidTr="00585A26">
        <w:tc>
          <w:tcPr>
            <w:tcW w:w="2405" w:type="dxa"/>
            <w:vAlign w:val="center"/>
          </w:tcPr>
          <w:p w14:paraId="44269397" w14:textId="77777777" w:rsidR="00585A26" w:rsidRPr="00585A26" w:rsidRDefault="00585A26" w:rsidP="00585A26">
            <w:pPr>
              <w:jc w:val="left"/>
              <w:rPr>
                <w:bCs/>
              </w:rPr>
            </w:pPr>
            <w:r w:rsidRPr="00585A26">
              <w:rPr>
                <w:bCs/>
              </w:rPr>
              <w:t>Skenario ID</w:t>
            </w:r>
          </w:p>
        </w:tc>
        <w:tc>
          <w:tcPr>
            <w:tcW w:w="5522" w:type="dxa"/>
            <w:vAlign w:val="center"/>
          </w:tcPr>
          <w:p w14:paraId="16F8EFA2" w14:textId="77777777" w:rsidR="00585A26" w:rsidRPr="00585A26" w:rsidRDefault="00585A26" w:rsidP="00585A26">
            <w:pPr>
              <w:jc w:val="left"/>
              <w:rPr>
                <w:bCs/>
              </w:rPr>
            </w:pPr>
            <w:r w:rsidRPr="00585A26">
              <w:rPr>
                <w:bCs/>
              </w:rPr>
              <w:t>SUC-04</w:t>
            </w:r>
          </w:p>
        </w:tc>
      </w:tr>
      <w:tr w:rsidR="00585A26" w:rsidRPr="00585A26" w14:paraId="146FA9A8" w14:textId="77777777" w:rsidTr="00585A26">
        <w:tc>
          <w:tcPr>
            <w:tcW w:w="2405" w:type="dxa"/>
            <w:vAlign w:val="center"/>
          </w:tcPr>
          <w:p w14:paraId="1AD51B4C" w14:textId="77777777" w:rsidR="00585A26" w:rsidRPr="00585A26" w:rsidRDefault="00585A26" w:rsidP="00585A26">
            <w:pPr>
              <w:jc w:val="left"/>
              <w:rPr>
                <w:bCs/>
              </w:rPr>
            </w:pPr>
            <w:r w:rsidRPr="00585A26">
              <w:rPr>
                <w:bCs/>
              </w:rPr>
              <w:t>Nama Use Case</w:t>
            </w:r>
          </w:p>
        </w:tc>
        <w:tc>
          <w:tcPr>
            <w:tcW w:w="5522" w:type="dxa"/>
            <w:vAlign w:val="center"/>
          </w:tcPr>
          <w:p w14:paraId="7C84F9CA" w14:textId="77777777" w:rsidR="00585A26" w:rsidRPr="00585A26" w:rsidRDefault="00585A26" w:rsidP="00585A26">
            <w:pPr>
              <w:jc w:val="left"/>
              <w:rPr>
                <w:bCs/>
              </w:rPr>
            </w:pPr>
            <w:r w:rsidRPr="00585A26">
              <w:rPr>
                <w:bCs/>
              </w:rPr>
              <w:t>Memverifikasi Kemungkinan Duplikasi</w:t>
            </w:r>
          </w:p>
        </w:tc>
      </w:tr>
      <w:tr w:rsidR="00585A26" w:rsidRPr="00585A26" w14:paraId="5CAAAC98" w14:textId="77777777" w:rsidTr="00585A26">
        <w:tc>
          <w:tcPr>
            <w:tcW w:w="2405" w:type="dxa"/>
            <w:vAlign w:val="center"/>
          </w:tcPr>
          <w:p w14:paraId="1ACC3B78" w14:textId="77777777" w:rsidR="00585A26" w:rsidRPr="00585A26" w:rsidRDefault="00585A26" w:rsidP="00585A26">
            <w:pPr>
              <w:jc w:val="left"/>
              <w:rPr>
                <w:bCs/>
              </w:rPr>
            </w:pPr>
            <w:r w:rsidRPr="00585A26">
              <w:rPr>
                <w:bCs/>
              </w:rPr>
              <w:t>Deskripsi</w:t>
            </w:r>
          </w:p>
        </w:tc>
        <w:tc>
          <w:tcPr>
            <w:tcW w:w="5522" w:type="dxa"/>
            <w:vAlign w:val="center"/>
          </w:tcPr>
          <w:p w14:paraId="28122F3B" w14:textId="77777777" w:rsidR="00585A26" w:rsidRPr="00585A26" w:rsidRDefault="00585A26" w:rsidP="00585A26">
            <w:pPr>
              <w:jc w:val="left"/>
              <w:rPr>
                <w:bCs/>
              </w:rPr>
            </w:pPr>
            <w:r w:rsidRPr="00585A26">
              <w:rPr>
                <w:bCs/>
              </w:rPr>
              <w:t>Mengonfirmasi apakah notifikasi baru merupakan duplikat dari aduan yang sudah ada tiketnya.</w:t>
            </w:r>
          </w:p>
        </w:tc>
      </w:tr>
      <w:tr w:rsidR="00585A26" w:rsidRPr="00585A26" w14:paraId="0A58C0E6" w14:textId="77777777" w:rsidTr="00585A26">
        <w:tc>
          <w:tcPr>
            <w:tcW w:w="2405" w:type="dxa"/>
            <w:vAlign w:val="center"/>
          </w:tcPr>
          <w:p w14:paraId="1AAC2BF9" w14:textId="77777777" w:rsidR="00585A26" w:rsidRPr="00585A26" w:rsidRDefault="00585A26" w:rsidP="00585A26">
            <w:pPr>
              <w:jc w:val="left"/>
              <w:rPr>
                <w:bCs/>
              </w:rPr>
            </w:pPr>
            <w:r w:rsidRPr="00585A26">
              <w:rPr>
                <w:bCs/>
              </w:rPr>
              <w:t>Aktor</w:t>
            </w:r>
          </w:p>
        </w:tc>
        <w:tc>
          <w:tcPr>
            <w:tcW w:w="5522" w:type="dxa"/>
            <w:vAlign w:val="center"/>
          </w:tcPr>
          <w:p w14:paraId="5A1FA062" w14:textId="77777777" w:rsidR="00585A26" w:rsidRPr="00585A26" w:rsidRDefault="00585A26" w:rsidP="00585A26">
            <w:pPr>
              <w:jc w:val="left"/>
              <w:rPr>
                <w:bCs/>
              </w:rPr>
            </w:pPr>
            <w:r w:rsidRPr="00585A26">
              <w:rPr>
                <w:bCs/>
              </w:rPr>
              <w:t>Admin KMC</w:t>
            </w:r>
          </w:p>
        </w:tc>
      </w:tr>
      <w:tr w:rsidR="00585A26" w:rsidRPr="00585A26" w14:paraId="4AB9E246" w14:textId="77777777" w:rsidTr="00585A26">
        <w:tc>
          <w:tcPr>
            <w:tcW w:w="2405" w:type="dxa"/>
            <w:vAlign w:val="center"/>
          </w:tcPr>
          <w:p w14:paraId="09ECDD3F" w14:textId="77777777" w:rsidR="00585A26" w:rsidRPr="00585A26" w:rsidRDefault="00585A26" w:rsidP="00585A26">
            <w:pPr>
              <w:jc w:val="left"/>
              <w:rPr>
                <w:bCs/>
              </w:rPr>
            </w:pPr>
            <w:r w:rsidRPr="00585A26">
              <w:rPr>
                <w:bCs/>
              </w:rPr>
              <w:t>Pre-kondisi</w:t>
            </w:r>
          </w:p>
        </w:tc>
        <w:tc>
          <w:tcPr>
            <w:tcW w:w="5522" w:type="dxa"/>
            <w:vAlign w:val="center"/>
          </w:tcPr>
          <w:p w14:paraId="5EF07B5F" w14:textId="77777777" w:rsidR="00585A26" w:rsidRPr="00585A26" w:rsidRDefault="00585A26" w:rsidP="00585A26">
            <w:pPr>
              <w:jc w:val="left"/>
              <w:rPr>
                <w:bCs/>
              </w:rPr>
            </w:pPr>
            <w:r w:rsidRPr="00585A26">
              <w:rPr>
                <w:bCs/>
              </w:rPr>
              <w:t>Terdapat notifikasi yang ditandai sistem sebagai 'Kemungkinan Duplikasi'.</w:t>
            </w:r>
          </w:p>
        </w:tc>
      </w:tr>
      <w:tr w:rsidR="00585A26" w:rsidRPr="00585A26" w14:paraId="483B54A0" w14:textId="77777777" w:rsidTr="00017EA7">
        <w:trPr>
          <w:trHeight w:val="683"/>
        </w:trPr>
        <w:tc>
          <w:tcPr>
            <w:tcW w:w="2405" w:type="dxa"/>
            <w:vAlign w:val="center"/>
          </w:tcPr>
          <w:p w14:paraId="582A6D72" w14:textId="77777777" w:rsidR="00585A26" w:rsidRPr="00585A26" w:rsidRDefault="00585A26" w:rsidP="00585A26">
            <w:pPr>
              <w:jc w:val="left"/>
              <w:rPr>
                <w:bCs/>
              </w:rPr>
            </w:pPr>
            <w:r w:rsidRPr="00585A26">
              <w:rPr>
                <w:bCs/>
              </w:rPr>
              <w:t>Post-kondisi</w:t>
            </w:r>
          </w:p>
        </w:tc>
        <w:tc>
          <w:tcPr>
            <w:tcW w:w="5522" w:type="dxa"/>
            <w:vAlign w:val="center"/>
          </w:tcPr>
          <w:p w14:paraId="6EB59C55" w14:textId="77777777" w:rsidR="00585A26" w:rsidRPr="00585A26" w:rsidRDefault="00585A26" w:rsidP="00585A26">
            <w:pPr>
              <w:jc w:val="left"/>
              <w:rPr>
                <w:bCs/>
              </w:rPr>
            </w:pPr>
            <w:r w:rsidRPr="00585A26">
              <w:rPr>
                <w:bCs/>
              </w:rPr>
              <w:t>Notifikasi diarsipkan (jika duplikat) atau dibuatkan tiket (jika bukan duplikat).</w:t>
            </w:r>
          </w:p>
        </w:tc>
      </w:tr>
      <w:tr w:rsidR="00585A26" w:rsidRPr="00585A26" w14:paraId="19E8FD70" w14:textId="77777777" w:rsidTr="00017EA7">
        <w:trPr>
          <w:trHeight w:val="2109"/>
        </w:trPr>
        <w:tc>
          <w:tcPr>
            <w:tcW w:w="2405" w:type="dxa"/>
            <w:vAlign w:val="center"/>
          </w:tcPr>
          <w:p w14:paraId="272A5FC2" w14:textId="77777777" w:rsidR="00585A26" w:rsidRPr="00585A26" w:rsidRDefault="00585A26" w:rsidP="00585A26">
            <w:pPr>
              <w:jc w:val="left"/>
              <w:rPr>
                <w:bCs/>
              </w:rPr>
            </w:pPr>
            <w:r w:rsidRPr="00585A26">
              <w:rPr>
                <w:bCs/>
              </w:rPr>
              <w:t>Skenario Normal</w:t>
            </w:r>
          </w:p>
        </w:tc>
        <w:tc>
          <w:tcPr>
            <w:tcW w:w="5522" w:type="dxa"/>
            <w:vAlign w:val="center"/>
          </w:tcPr>
          <w:p w14:paraId="1FA862F4" w14:textId="77777777" w:rsidR="00585A26" w:rsidRPr="00585A26" w:rsidRDefault="00585A26" w:rsidP="00585A26">
            <w:pPr>
              <w:jc w:val="left"/>
              <w:rPr>
                <w:bCs/>
              </w:rPr>
            </w:pPr>
            <w:r w:rsidRPr="00585A26">
              <w:rPr>
                <w:bCs/>
              </w:rPr>
              <w:t>1. Admin KMC membuka notifikasi yang terdeteksi sebagai kemungkinan duplikasi.</w:t>
            </w:r>
            <w:r w:rsidRPr="00585A26">
              <w:rPr>
                <w:bCs/>
              </w:rPr>
              <w:br/>
              <w:t>2. Sistem menampilkan aduan baru bersandingan dengan aduan lama yang mirip.</w:t>
            </w:r>
            <w:r w:rsidRPr="00585A26">
              <w:rPr>
                <w:bCs/>
              </w:rPr>
              <w:br/>
              <w:t>3. Admin menekan tombol 'Konfirmasi Duplikat'.</w:t>
            </w:r>
            <w:r w:rsidRPr="00585A26">
              <w:rPr>
                <w:bCs/>
              </w:rPr>
              <w:br/>
              <w:t>4. Sistem mengubah status notifikasi menjadi diarsipkan tanpa membuat tiket.</w:t>
            </w:r>
          </w:p>
        </w:tc>
      </w:tr>
      <w:tr w:rsidR="00585A26" w:rsidRPr="00585A26" w14:paraId="2295F6F2" w14:textId="77777777" w:rsidTr="00017EA7">
        <w:trPr>
          <w:trHeight w:val="1441"/>
        </w:trPr>
        <w:tc>
          <w:tcPr>
            <w:tcW w:w="2405" w:type="dxa"/>
            <w:vAlign w:val="center"/>
          </w:tcPr>
          <w:p w14:paraId="1A4F8084" w14:textId="77777777" w:rsidR="00585A26" w:rsidRPr="00585A26" w:rsidRDefault="00585A26" w:rsidP="00585A26">
            <w:pPr>
              <w:jc w:val="left"/>
              <w:rPr>
                <w:bCs/>
              </w:rPr>
            </w:pPr>
            <w:r w:rsidRPr="00585A26">
              <w:rPr>
                <w:bCs/>
              </w:rPr>
              <w:t>Skenario Alternatif</w:t>
            </w:r>
          </w:p>
        </w:tc>
        <w:tc>
          <w:tcPr>
            <w:tcW w:w="5522" w:type="dxa"/>
            <w:vAlign w:val="center"/>
          </w:tcPr>
          <w:p w14:paraId="7701FEB9" w14:textId="77777777" w:rsidR="00585A26" w:rsidRPr="00585A26" w:rsidRDefault="00585A26" w:rsidP="00017EA7">
            <w:pPr>
              <w:keepNext/>
              <w:jc w:val="left"/>
              <w:rPr>
                <w:bCs/>
              </w:rPr>
            </w:pPr>
            <w:r w:rsidRPr="00585A26">
              <w:rPr>
                <w:bCs/>
              </w:rPr>
              <w:t>1. Admin menilai aduan tersebut bukan duplikat.</w:t>
            </w:r>
            <w:r w:rsidRPr="00585A26">
              <w:rPr>
                <w:bCs/>
              </w:rPr>
              <w:br/>
              <w:t>2. Admin menekan tombol 'Bukan Duplikat'.</w:t>
            </w:r>
            <w:r w:rsidRPr="00585A26">
              <w:rPr>
                <w:bCs/>
              </w:rPr>
              <w:br/>
              <w:t>3. Sistem membuat tiket baru berdasarkan hasil analisis notifikasi.</w:t>
            </w:r>
            <w:r w:rsidRPr="00585A26">
              <w:rPr>
                <w:bCs/>
              </w:rPr>
              <w:br/>
              <w:t>4. Sistem meneruskannya ke OPD terkait.</w:t>
            </w:r>
          </w:p>
        </w:tc>
      </w:tr>
    </w:tbl>
    <w:p w14:paraId="6E2F5F94" w14:textId="38DFAB92" w:rsidR="00585A26" w:rsidRPr="00585A26" w:rsidRDefault="00017EA7" w:rsidP="00017EA7">
      <w:pPr>
        <w:spacing w:line="360" w:lineRule="auto"/>
        <w:jc w:val="center"/>
        <w:rPr>
          <w:iCs/>
        </w:rPr>
      </w:pPr>
      <w:bookmarkStart w:id="91" w:name="_Toc235220691"/>
      <w:r>
        <w:t>Tabel 3.</w:t>
      </w:r>
      <w:r w:rsidR="00197B06">
        <w:fldChar w:fldCharType="begin"/>
      </w:r>
      <w:r w:rsidR="00197B06">
        <w:instrText xml:space="preserve"> SEQ Tabel_3. \* ARABIC </w:instrText>
      </w:r>
      <w:r w:rsidR="00197B06">
        <w:fldChar w:fldCharType="separate"/>
      </w:r>
      <w:r w:rsidR="000B680A">
        <w:rPr>
          <w:noProof/>
        </w:rPr>
        <w:t>7</w:t>
      </w:r>
      <w:r w:rsidR="00197B06">
        <w:fldChar w:fldCharType="end"/>
      </w:r>
      <w:r>
        <w:t xml:space="preserve"> </w:t>
      </w:r>
      <w:r w:rsidRPr="00F872E7">
        <w:t>Skenario Use Case Memverifikasi Kemungkinan Duplikasi</w:t>
      </w:r>
      <w:bookmarkEnd w:id="91"/>
    </w:p>
    <w:p w14:paraId="2A729D6A" w14:textId="581CAF98" w:rsidR="00585A26" w:rsidRDefault="005F29F5" w:rsidP="005F29F5">
      <w:pPr>
        <w:spacing w:line="360" w:lineRule="auto"/>
      </w:pPr>
      <w:r>
        <w:lastRenderedPageBreak/>
        <w:t xml:space="preserve">5. </w:t>
      </w:r>
      <w:r w:rsidRPr="00585A26">
        <w:rPr>
          <w:iCs/>
        </w:rPr>
        <w:t>Skenario Use Case Mengelola Tiket</w:t>
      </w:r>
    </w:p>
    <w:tbl>
      <w:tblPr>
        <w:tblStyle w:val="TableGrid"/>
        <w:tblW w:w="0" w:type="auto"/>
        <w:tblLook w:val="04A0" w:firstRow="1" w:lastRow="0" w:firstColumn="1" w:lastColumn="0" w:noHBand="0" w:noVBand="1"/>
      </w:tblPr>
      <w:tblGrid>
        <w:gridCol w:w="2405"/>
        <w:gridCol w:w="5522"/>
      </w:tblGrid>
      <w:tr w:rsidR="00585A26" w:rsidRPr="00585A26" w14:paraId="40D37F4E" w14:textId="77777777" w:rsidTr="00585A26">
        <w:tc>
          <w:tcPr>
            <w:tcW w:w="2405" w:type="dxa"/>
            <w:vAlign w:val="center"/>
          </w:tcPr>
          <w:p w14:paraId="0A0DADAC" w14:textId="77777777" w:rsidR="00585A26" w:rsidRPr="00585A26" w:rsidRDefault="00585A26" w:rsidP="00585A26">
            <w:pPr>
              <w:jc w:val="left"/>
              <w:rPr>
                <w:bCs/>
              </w:rPr>
            </w:pPr>
            <w:r w:rsidRPr="00585A26">
              <w:rPr>
                <w:bCs/>
              </w:rPr>
              <w:t>Skenario ID</w:t>
            </w:r>
          </w:p>
        </w:tc>
        <w:tc>
          <w:tcPr>
            <w:tcW w:w="5522" w:type="dxa"/>
            <w:vAlign w:val="center"/>
          </w:tcPr>
          <w:p w14:paraId="49CC61DF" w14:textId="77777777" w:rsidR="00585A26" w:rsidRPr="00585A26" w:rsidRDefault="00585A26" w:rsidP="00585A26">
            <w:pPr>
              <w:jc w:val="left"/>
              <w:rPr>
                <w:bCs/>
              </w:rPr>
            </w:pPr>
            <w:r w:rsidRPr="00585A26">
              <w:rPr>
                <w:bCs/>
              </w:rPr>
              <w:t>SUC-05</w:t>
            </w:r>
          </w:p>
        </w:tc>
      </w:tr>
      <w:tr w:rsidR="00585A26" w:rsidRPr="00585A26" w14:paraId="264C6DF7" w14:textId="77777777" w:rsidTr="00585A26">
        <w:tc>
          <w:tcPr>
            <w:tcW w:w="2405" w:type="dxa"/>
            <w:vAlign w:val="center"/>
          </w:tcPr>
          <w:p w14:paraId="0CC79E45" w14:textId="77777777" w:rsidR="00585A26" w:rsidRPr="00585A26" w:rsidRDefault="00585A26" w:rsidP="00585A26">
            <w:pPr>
              <w:jc w:val="left"/>
              <w:rPr>
                <w:bCs/>
              </w:rPr>
            </w:pPr>
            <w:r w:rsidRPr="00585A26">
              <w:rPr>
                <w:bCs/>
              </w:rPr>
              <w:t>Nama Use Case</w:t>
            </w:r>
          </w:p>
        </w:tc>
        <w:tc>
          <w:tcPr>
            <w:tcW w:w="5522" w:type="dxa"/>
            <w:vAlign w:val="center"/>
          </w:tcPr>
          <w:p w14:paraId="610F62C1" w14:textId="77777777" w:rsidR="00585A26" w:rsidRPr="00585A26" w:rsidRDefault="00585A26" w:rsidP="00585A26">
            <w:pPr>
              <w:jc w:val="left"/>
              <w:rPr>
                <w:bCs/>
              </w:rPr>
            </w:pPr>
            <w:r w:rsidRPr="00585A26">
              <w:rPr>
                <w:bCs/>
              </w:rPr>
              <w:t>Mengelola Tiket</w:t>
            </w:r>
          </w:p>
        </w:tc>
      </w:tr>
      <w:tr w:rsidR="00585A26" w:rsidRPr="00585A26" w14:paraId="2F7C5149" w14:textId="77777777" w:rsidTr="00585A26">
        <w:tc>
          <w:tcPr>
            <w:tcW w:w="2405" w:type="dxa"/>
            <w:vAlign w:val="center"/>
          </w:tcPr>
          <w:p w14:paraId="5D236D21" w14:textId="77777777" w:rsidR="00585A26" w:rsidRPr="00585A26" w:rsidRDefault="00585A26" w:rsidP="00585A26">
            <w:pPr>
              <w:jc w:val="left"/>
              <w:rPr>
                <w:bCs/>
              </w:rPr>
            </w:pPr>
            <w:r w:rsidRPr="00585A26">
              <w:rPr>
                <w:bCs/>
              </w:rPr>
              <w:t>Deskripsi</w:t>
            </w:r>
          </w:p>
        </w:tc>
        <w:tc>
          <w:tcPr>
            <w:tcW w:w="5522" w:type="dxa"/>
            <w:vAlign w:val="center"/>
          </w:tcPr>
          <w:p w14:paraId="331E6102" w14:textId="77777777" w:rsidR="00585A26" w:rsidRPr="00585A26" w:rsidRDefault="00585A26" w:rsidP="00585A26">
            <w:pPr>
              <w:jc w:val="left"/>
              <w:rPr>
                <w:bCs/>
              </w:rPr>
            </w:pPr>
            <w:r w:rsidRPr="00585A26">
              <w:rPr>
                <w:bCs/>
              </w:rPr>
              <w:t>Admin KMC dapat melihat detail tiket, membuat tiket secara manual, atau mengubah atribut tiket seperti kategori, OPD tujuan, dan prioritas.</w:t>
            </w:r>
          </w:p>
        </w:tc>
      </w:tr>
      <w:tr w:rsidR="00585A26" w:rsidRPr="00585A26" w14:paraId="292B03F5" w14:textId="77777777" w:rsidTr="00585A26">
        <w:tc>
          <w:tcPr>
            <w:tcW w:w="2405" w:type="dxa"/>
            <w:vAlign w:val="center"/>
          </w:tcPr>
          <w:p w14:paraId="4F4722E7" w14:textId="77777777" w:rsidR="00585A26" w:rsidRPr="00585A26" w:rsidRDefault="00585A26" w:rsidP="00585A26">
            <w:pPr>
              <w:jc w:val="left"/>
              <w:rPr>
                <w:bCs/>
              </w:rPr>
            </w:pPr>
            <w:r w:rsidRPr="00585A26">
              <w:rPr>
                <w:bCs/>
              </w:rPr>
              <w:t>Aktor</w:t>
            </w:r>
          </w:p>
        </w:tc>
        <w:tc>
          <w:tcPr>
            <w:tcW w:w="5522" w:type="dxa"/>
            <w:vAlign w:val="center"/>
          </w:tcPr>
          <w:p w14:paraId="7712D966" w14:textId="77777777" w:rsidR="00585A26" w:rsidRPr="00585A26" w:rsidRDefault="00585A26" w:rsidP="00585A26">
            <w:pPr>
              <w:jc w:val="left"/>
              <w:rPr>
                <w:bCs/>
              </w:rPr>
            </w:pPr>
            <w:r w:rsidRPr="00585A26">
              <w:rPr>
                <w:bCs/>
              </w:rPr>
              <w:t>Admin KMC</w:t>
            </w:r>
          </w:p>
        </w:tc>
      </w:tr>
      <w:tr w:rsidR="00585A26" w:rsidRPr="00585A26" w14:paraId="566C6BDE" w14:textId="77777777" w:rsidTr="00585A26">
        <w:tc>
          <w:tcPr>
            <w:tcW w:w="2405" w:type="dxa"/>
            <w:vAlign w:val="center"/>
          </w:tcPr>
          <w:p w14:paraId="7243A90A" w14:textId="77777777" w:rsidR="00585A26" w:rsidRPr="00585A26" w:rsidRDefault="00585A26" w:rsidP="00585A26">
            <w:pPr>
              <w:jc w:val="left"/>
              <w:rPr>
                <w:bCs/>
              </w:rPr>
            </w:pPr>
            <w:r w:rsidRPr="00585A26">
              <w:rPr>
                <w:bCs/>
              </w:rPr>
              <w:t>Pre-kondisi</w:t>
            </w:r>
          </w:p>
        </w:tc>
        <w:tc>
          <w:tcPr>
            <w:tcW w:w="5522" w:type="dxa"/>
            <w:vAlign w:val="center"/>
          </w:tcPr>
          <w:p w14:paraId="28B8D913" w14:textId="77777777" w:rsidR="00585A26" w:rsidRPr="00585A26" w:rsidRDefault="00585A26" w:rsidP="00585A26">
            <w:pPr>
              <w:jc w:val="left"/>
              <w:rPr>
                <w:bCs/>
              </w:rPr>
            </w:pPr>
            <w:r w:rsidRPr="00585A26">
              <w:rPr>
                <w:bCs/>
              </w:rPr>
              <w:t>Admin KMC berada di halaman Manajemen Tiket.</w:t>
            </w:r>
          </w:p>
        </w:tc>
      </w:tr>
      <w:tr w:rsidR="00585A26" w:rsidRPr="00585A26" w14:paraId="4F0DC6E2" w14:textId="77777777" w:rsidTr="00585A26">
        <w:tc>
          <w:tcPr>
            <w:tcW w:w="2405" w:type="dxa"/>
            <w:vAlign w:val="center"/>
          </w:tcPr>
          <w:p w14:paraId="187305CF" w14:textId="77777777" w:rsidR="00585A26" w:rsidRPr="00585A26" w:rsidRDefault="00585A26" w:rsidP="00585A26">
            <w:pPr>
              <w:jc w:val="left"/>
              <w:rPr>
                <w:bCs/>
              </w:rPr>
            </w:pPr>
            <w:r w:rsidRPr="00585A26">
              <w:rPr>
                <w:bCs/>
              </w:rPr>
              <w:t>Post-kondisi</w:t>
            </w:r>
          </w:p>
        </w:tc>
        <w:tc>
          <w:tcPr>
            <w:tcW w:w="5522" w:type="dxa"/>
            <w:vAlign w:val="center"/>
          </w:tcPr>
          <w:p w14:paraId="0FB287BB" w14:textId="77777777" w:rsidR="00585A26" w:rsidRPr="00585A26" w:rsidRDefault="00585A26" w:rsidP="00585A26">
            <w:pPr>
              <w:jc w:val="left"/>
              <w:rPr>
                <w:bCs/>
              </w:rPr>
            </w:pPr>
            <w:r w:rsidRPr="00585A26">
              <w:rPr>
                <w:bCs/>
              </w:rPr>
              <w:t>Data tiket berhasil disimpan atau diperbarui di dalam basis data sistem.</w:t>
            </w:r>
          </w:p>
        </w:tc>
      </w:tr>
      <w:tr w:rsidR="00585A26" w:rsidRPr="00585A26" w14:paraId="5E457057" w14:textId="77777777" w:rsidTr="00585A26">
        <w:tc>
          <w:tcPr>
            <w:tcW w:w="2405" w:type="dxa"/>
            <w:vAlign w:val="center"/>
          </w:tcPr>
          <w:p w14:paraId="5E939D8C" w14:textId="77777777" w:rsidR="00585A26" w:rsidRPr="00585A26" w:rsidRDefault="00585A26" w:rsidP="00585A26">
            <w:pPr>
              <w:jc w:val="left"/>
              <w:rPr>
                <w:bCs/>
              </w:rPr>
            </w:pPr>
            <w:r w:rsidRPr="00585A26">
              <w:rPr>
                <w:bCs/>
              </w:rPr>
              <w:t>Skenario Normal</w:t>
            </w:r>
          </w:p>
        </w:tc>
        <w:tc>
          <w:tcPr>
            <w:tcW w:w="5522" w:type="dxa"/>
            <w:vAlign w:val="center"/>
          </w:tcPr>
          <w:p w14:paraId="600FEEB5" w14:textId="77777777" w:rsidR="00585A26" w:rsidRPr="00585A26" w:rsidRDefault="00585A26" w:rsidP="00585A26">
            <w:pPr>
              <w:jc w:val="left"/>
              <w:rPr>
                <w:bCs/>
              </w:rPr>
            </w:pPr>
            <w:r w:rsidRPr="00585A26">
              <w:rPr>
                <w:bCs/>
              </w:rPr>
              <w:t>1. Admin membuka daftar tiket.</w:t>
            </w:r>
            <w:r w:rsidRPr="00585A26">
              <w:rPr>
                <w:bCs/>
              </w:rPr>
              <w:br/>
              <w:t>2. Admin memilih tiket yang ingin diubah.</w:t>
            </w:r>
            <w:r w:rsidRPr="00585A26">
              <w:rPr>
                <w:bCs/>
              </w:rPr>
              <w:br/>
              <w:t>3. Admin mengubah kategori, subkategori, atau OPD tujuan.</w:t>
            </w:r>
            <w:r w:rsidRPr="00585A26">
              <w:rPr>
                <w:bCs/>
              </w:rPr>
              <w:br/>
              <w:t>4. Admin menyimpan perubahan.</w:t>
            </w:r>
            <w:r w:rsidRPr="00585A26">
              <w:rPr>
                <w:bCs/>
              </w:rPr>
              <w:br/>
              <w:t>5. Sistem menyimpan pembaruan dan mencatat riwayat perubahan.</w:t>
            </w:r>
          </w:p>
        </w:tc>
      </w:tr>
      <w:tr w:rsidR="00585A26" w:rsidRPr="00585A26" w14:paraId="27FA4B99" w14:textId="77777777" w:rsidTr="00585A26">
        <w:tc>
          <w:tcPr>
            <w:tcW w:w="2405" w:type="dxa"/>
            <w:vAlign w:val="center"/>
          </w:tcPr>
          <w:p w14:paraId="28F3AA99" w14:textId="77777777" w:rsidR="00585A26" w:rsidRPr="00585A26" w:rsidRDefault="00585A26" w:rsidP="00585A26">
            <w:pPr>
              <w:jc w:val="left"/>
              <w:rPr>
                <w:bCs/>
              </w:rPr>
            </w:pPr>
            <w:r w:rsidRPr="00585A26">
              <w:rPr>
                <w:bCs/>
              </w:rPr>
              <w:t>Skenario Alternatif</w:t>
            </w:r>
          </w:p>
        </w:tc>
        <w:tc>
          <w:tcPr>
            <w:tcW w:w="5522" w:type="dxa"/>
            <w:vAlign w:val="center"/>
          </w:tcPr>
          <w:p w14:paraId="26E48620" w14:textId="77777777" w:rsidR="00585A26" w:rsidRPr="00585A26" w:rsidRDefault="00585A26" w:rsidP="00017EA7">
            <w:pPr>
              <w:keepNext/>
              <w:jc w:val="left"/>
              <w:rPr>
                <w:bCs/>
              </w:rPr>
            </w:pPr>
            <w:r w:rsidRPr="00585A26">
              <w:rPr>
                <w:bCs/>
              </w:rPr>
              <w:t>1. Admin membuat tiket manual dengan menekan tombol 'Buat Tiket'.</w:t>
            </w:r>
            <w:r w:rsidRPr="00585A26">
              <w:rPr>
                <w:bCs/>
              </w:rPr>
              <w:br/>
              <w:t>2. Admin mengisi formulir data aduan, pelapor, dan memilih OPD tujuan.</w:t>
            </w:r>
            <w:r w:rsidRPr="00585A26">
              <w:rPr>
                <w:bCs/>
              </w:rPr>
              <w:br/>
              <w:t>3. Admin menyimpan data.</w:t>
            </w:r>
            <w:r w:rsidRPr="00585A26">
              <w:rPr>
                <w:bCs/>
              </w:rPr>
              <w:br/>
              <w:t>4. Sistem menghasilkan nomor tiket dan menyimpannya.</w:t>
            </w:r>
          </w:p>
        </w:tc>
      </w:tr>
    </w:tbl>
    <w:p w14:paraId="3573AAD2" w14:textId="049CEF36" w:rsidR="00017EA7" w:rsidRDefault="00017EA7" w:rsidP="00017EA7">
      <w:pPr>
        <w:spacing w:line="360" w:lineRule="auto"/>
        <w:jc w:val="center"/>
      </w:pPr>
      <w:bookmarkStart w:id="92" w:name="_Toc235220692"/>
      <w:r>
        <w:t>Tabel 3.</w:t>
      </w:r>
      <w:r w:rsidR="00197B06">
        <w:fldChar w:fldCharType="begin"/>
      </w:r>
      <w:r w:rsidR="00197B06">
        <w:instrText xml:space="preserve"> SEQ Tabel_3. \* ARABIC </w:instrText>
      </w:r>
      <w:r w:rsidR="00197B06">
        <w:fldChar w:fldCharType="separate"/>
      </w:r>
      <w:r w:rsidR="000B680A">
        <w:rPr>
          <w:noProof/>
        </w:rPr>
        <w:t>8</w:t>
      </w:r>
      <w:r w:rsidR="00197B06">
        <w:fldChar w:fldCharType="end"/>
      </w:r>
      <w:r>
        <w:t xml:space="preserve"> </w:t>
      </w:r>
      <w:r w:rsidRPr="009B7FC2">
        <w:t>Skenario Use Case Mengelola Tiket</w:t>
      </w:r>
      <w:bookmarkEnd w:id="92"/>
    </w:p>
    <w:p w14:paraId="66E681C9" w14:textId="78DCF7B4" w:rsidR="00585A26" w:rsidRDefault="005F29F5" w:rsidP="005F29F5">
      <w:pPr>
        <w:spacing w:line="360" w:lineRule="auto"/>
      </w:pPr>
      <w:r>
        <w:t xml:space="preserve">6. </w:t>
      </w:r>
      <w:r w:rsidRPr="00585A26">
        <w:rPr>
          <w:iCs/>
        </w:rPr>
        <w:t>Skenario Use Case Mengelola Data dan Akun OPD</w:t>
      </w:r>
    </w:p>
    <w:tbl>
      <w:tblPr>
        <w:tblStyle w:val="TableGrid"/>
        <w:tblW w:w="0" w:type="auto"/>
        <w:tblLook w:val="04A0" w:firstRow="1" w:lastRow="0" w:firstColumn="1" w:lastColumn="0" w:noHBand="0" w:noVBand="1"/>
      </w:tblPr>
      <w:tblGrid>
        <w:gridCol w:w="2405"/>
        <w:gridCol w:w="5522"/>
      </w:tblGrid>
      <w:tr w:rsidR="00585A26" w:rsidRPr="00585A26" w14:paraId="75572CFE" w14:textId="77777777" w:rsidTr="00585A26">
        <w:tc>
          <w:tcPr>
            <w:tcW w:w="2405" w:type="dxa"/>
            <w:vAlign w:val="center"/>
          </w:tcPr>
          <w:p w14:paraId="340DEFA3" w14:textId="77777777" w:rsidR="00585A26" w:rsidRPr="00585A26" w:rsidRDefault="00585A26" w:rsidP="00585A26">
            <w:pPr>
              <w:jc w:val="left"/>
              <w:rPr>
                <w:bCs/>
              </w:rPr>
            </w:pPr>
            <w:r w:rsidRPr="00585A26">
              <w:rPr>
                <w:bCs/>
              </w:rPr>
              <w:t>Skenario ID</w:t>
            </w:r>
          </w:p>
        </w:tc>
        <w:tc>
          <w:tcPr>
            <w:tcW w:w="5522" w:type="dxa"/>
            <w:vAlign w:val="center"/>
          </w:tcPr>
          <w:p w14:paraId="15AEFE1C" w14:textId="77777777" w:rsidR="00585A26" w:rsidRPr="00585A26" w:rsidRDefault="00585A26" w:rsidP="00585A26">
            <w:pPr>
              <w:jc w:val="left"/>
              <w:rPr>
                <w:bCs/>
              </w:rPr>
            </w:pPr>
            <w:r w:rsidRPr="00585A26">
              <w:rPr>
                <w:bCs/>
              </w:rPr>
              <w:t>SUC-06</w:t>
            </w:r>
          </w:p>
        </w:tc>
      </w:tr>
      <w:tr w:rsidR="00585A26" w:rsidRPr="00585A26" w14:paraId="382A697E" w14:textId="77777777" w:rsidTr="00585A26">
        <w:tc>
          <w:tcPr>
            <w:tcW w:w="2405" w:type="dxa"/>
            <w:vAlign w:val="center"/>
          </w:tcPr>
          <w:p w14:paraId="2C660EA6" w14:textId="77777777" w:rsidR="00585A26" w:rsidRPr="00585A26" w:rsidRDefault="00585A26" w:rsidP="00585A26">
            <w:pPr>
              <w:jc w:val="left"/>
              <w:rPr>
                <w:bCs/>
              </w:rPr>
            </w:pPr>
            <w:r w:rsidRPr="00585A26">
              <w:rPr>
                <w:bCs/>
              </w:rPr>
              <w:t>Nama Use Case</w:t>
            </w:r>
          </w:p>
        </w:tc>
        <w:tc>
          <w:tcPr>
            <w:tcW w:w="5522" w:type="dxa"/>
            <w:vAlign w:val="center"/>
          </w:tcPr>
          <w:p w14:paraId="624CD23D" w14:textId="77777777" w:rsidR="00585A26" w:rsidRPr="00585A26" w:rsidRDefault="00585A26" w:rsidP="00585A26">
            <w:pPr>
              <w:jc w:val="left"/>
              <w:rPr>
                <w:bCs/>
              </w:rPr>
            </w:pPr>
            <w:r w:rsidRPr="00585A26">
              <w:rPr>
                <w:bCs/>
              </w:rPr>
              <w:t>Mengelola Data dan Akun OPD</w:t>
            </w:r>
          </w:p>
        </w:tc>
      </w:tr>
      <w:tr w:rsidR="00585A26" w:rsidRPr="00585A26" w14:paraId="1180AE3D" w14:textId="77777777" w:rsidTr="00585A26">
        <w:tc>
          <w:tcPr>
            <w:tcW w:w="2405" w:type="dxa"/>
            <w:vAlign w:val="center"/>
          </w:tcPr>
          <w:p w14:paraId="4E1DDFDD" w14:textId="77777777" w:rsidR="00585A26" w:rsidRPr="00585A26" w:rsidRDefault="00585A26" w:rsidP="00585A26">
            <w:pPr>
              <w:jc w:val="left"/>
              <w:rPr>
                <w:bCs/>
              </w:rPr>
            </w:pPr>
            <w:r w:rsidRPr="00585A26">
              <w:rPr>
                <w:bCs/>
              </w:rPr>
              <w:t>Deskripsi</w:t>
            </w:r>
          </w:p>
        </w:tc>
        <w:tc>
          <w:tcPr>
            <w:tcW w:w="5522" w:type="dxa"/>
            <w:vAlign w:val="center"/>
          </w:tcPr>
          <w:p w14:paraId="6B21F9FF" w14:textId="77777777" w:rsidR="00585A26" w:rsidRPr="00585A26" w:rsidRDefault="00585A26" w:rsidP="00585A26">
            <w:pPr>
              <w:jc w:val="left"/>
              <w:rPr>
                <w:bCs/>
              </w:rPr>
            </w:pPr>
            <w:r w:rsidRPr="00585A26">
              <w:rPr>
                <w:bCs/>
              </w:rPr>
              <w:t>Admin KMC menambah, mengubah, atau menghapus data instansi OPD beserta kredensial akun penggunanya.</w:t>
            </w:r>
          </w:p>
        </w:tc>
      </w:tr>
      <w:tr w:rsidR="00585A26" w:rsidRPr="00585A26" w14:paraId="41F5FF2E" w14:textId="77777777" w:rsidTr="00585A26">
        <w:tc>
          <w:tcPr>
            <w:tcW w:w="2405" w:type="dxa"/>
            <w:vAlign w:val="center"/>
          </w:tcPr>
          <w:p w14:paraId="10A924B8" w14:textId="77777777" w:rsidR="00585A26" w:rsidRPr="00585A26" w:rsidRDefault="00585A26" w:rsidP="00585A26">
            <w:pPr>
              <w:jc w:val="left"/>
              <w:rPr>
                <w:bCs/>
              </w:rPr>
            </w:pPr>
            <w:r w:rsidRPr="00585A26">
              <w:rPr>
                <w:bCs/>
              </w:rPr>
              <w:t>Aktor</w:t>
            </w:r>
          </w:p>
        </w:tc>
        <w:tc>
          <w:tcPr>
            <w:tcW w:w="5522" w:type="dxa"/>
            <w:vAlign w:val="center"/>
          </w:tcPr>
          <w:p w14:paraId="43F2500E" w14:textId="77777777" w:rsidR="00585A26" w:rsidRPr="00585A26" w:rsidRDefault="00585A26" w:rsidP="00585A26">
            <w:pPr>
              <w:jc w:val="left"/>
              <w:rPr>
                <w:bCs/>
              </w:rPr>
            </w:pPr>
            <w:r w:rsidRPr="00585A26">
              <w:rPr>
                <w:bCs/>
              </w:rPr>
              <w:t>Admin KMC</w:t>
            </w:r>
          </w:p>
        </w:tc>
      </w:tr>
      <w:tr w:rsidR="00585A26" w:rsidRPr="00585A26" w14:paraId="32B3C818" w14:textId="77777777" w:rsidTr="00585A26">
        <w:tc>
          <w:tcPr>
            <w:tcW w:w="2405" w:type="dxa"/>
            <w:vAlign w:val="center"/>
          </w:tcPr>
          <w:p w14:paraId="154B563D" w14:textId="77777777" w:rsidR="00585A26" w:rsidRPr="00585A26" w:rsidRDefault="00585A26" w:rsidP="00585A26">
            <w:pPr>
              <w:jc w:val="left"/>
              <w:rPr>
                <w:bCs/>
              </w:rPr>
            </w:pPr>
            <w:r w:rsidRPr="00585A26">
              <w:rPr>
                <w:bCs/>
              </w:rPr>
              <w:t>Pre-kondisi</w:t>
            </w:r>
          </w:p>
        </w:tc>
        <w:tc>
          <w:tcPr>
            <w:tcW w:w="5522" w:type="dxa"/>
            <w:vAlign w:val="center"/>
          </w:tcPr>
          <w:p w14:paraId="0638236D" w14:textId="77777777" w:rsidR="00585A26" w:rsidRPr="00585A26" w:rsidRDefault="00585A26" w:rsidP="00585A26">
            <w:pPr>
              <w:jc w:val="left"/>
              <w:rPr>
                <w:bCs/>
              </w:rPr>
            </w:pPr>
            <w:r w:rsidRPr="00585A26">
              <w:rPr>
                <w:bCs/>
              </w:rPr>
              <w:t>Admin KMC berada di halaman Manajemen OPD.</w:t>
            </w:r>
          </w:p>
        </w:tc>
      </w:tr>
      <w:tr w:rsidR="00585A26" w:rsidRPr="00585A26" w14:paraId="564D59AB" w14:textId="77777777" w:rsidTr="00585A26">
        <w:tc>
          <w:tcPr>
            <w:tcW w:w="2405" w:type="dxa"/>
            <w:vAlign w:val="center"/>
          </w:tcPr>
          <w:p w14:paraId="360FFCBD" w14:textId="77777777" w:rsidR="00585A26" w:rsidRPr="00585A26" w:rsidRDefault="00585A26" w:rsidP="00585A26">
            <w:pPr>
              <w:jc w:val="left"/>
              <w:rPr>
                <w:bCs/>
              </w:rPr>
            </w:pPr>
            <w:r w:rsidRPr="00585A26">
              <w:rPr>
                <w:bCs/>
              </w:rPr>
              <w:t>Post-kondisi</w:t>
            </w:r>
          </w:p>
        </w:tc>
        <w:tc>
          <w:tcPr>
            <w:tcW w:w="5522" w:type="dxa"/>
            <w:vAlign w:val="center"/>
          </w:tcPr>
          <w:p w14:paraId="1E5FA518" w14:textId="77777777" w:rsidR="00585A26" w:rsidRPr="00585A26" w:rsidRDefault="00585A26" w:rsidP="00585A26">
            <w:pPr>
              <w:jc w:val="left"/>
              <w:rPr>
                <w:bCs/>
              </w:rPr>
            </w:pPr>
            <w:r w:rsidRPr="00585A26">
              <w:rPr>
                <w:bCs/>
              </w:rPr>
              <w:t>Data dan akun OPD berhasil diperbarui di basis data.</w:t>
            </w:r>
          </w:p>
        </w:tc>
      </w:tr>
      <w:tr w:rsidR="00585A26" w:rsidRPr="00585A26" w14:paraId="0AFB8AB5" w14:textId="77777777" w:rsidTr="00585A26">
        <w:tc>
          <w:tcPr>
            <w:tcW w:w="2405" w:type="dxa"/>
            <w:vAlign w:val="center"/>
          </w:tcPr>
          <w:p w14:paraId="7075C7B0" w14:textId="77777777" w:rsidR="00585A26" w:rsidRPr="00585A26" w:rsidRDefault="00585A26" w:rsidP="00585A26">
            <w:pPr>
              <w:jc w:val="left"/>
              <w:rPr>
                <w:bCs/>
              </w:rPr>
            </w:pPr>
            <w:r w:rsidRPr="00585A26">
              <w:rPr>
                <w:bCs/>
              </w:rPr>
              <w:t>Skenario Normal</w:t>
            </w:r>
          </w:p>
        </w:tc>
        <w:tc>
          <w:tcPr>
            <w:tcW w:w="5522" w:type="dxa"/>
            <w:vAlign w:val="center"/>
          </w:tcPr>
          <w:p w14:paraId="717AB195" w14:textId="77777777" w:rsidR="00585A26" w:rsidRPr="00585A26" w:rsidRDefault="00585A26" w:rsidP="00585A26">
            <w:pPr>
              <w:jc w:val="left"/>
              <w:rPr>
                <w:bCs/>
              </w:rPr>
            </w:pPr>
            <w:r w:rsidRPr="00585A26">
              <w:rPr>
                <w:bCs/>
              </w:rPr>
              <w:t>1. Admin memilih menu Manajemen OPD.</w:t>
            </w:r>
            <w:r w:rsidRPr="00585A26">
              <w:rPr>
                <w:bCs/>
              </w:rPr>
              <w:br/>
              <w:t>2. Sistem menampilkan daftar OPD.</w:t>
            </w:r>
            <w:r w:rsidRPr="00585A26">
              <w:rPr>
                <w:bCs/>
              </w:rPr>
              <w:br/>
              <w:t>3. Admin memilih fungsi tambah atau edit data.</w:t>
            </w:r>
            <w:r w:rsidRPr="00585A26">
              <w:rPr>
                <w:bCs/>
              </w:rPr>
              <w:br/>
              <w:t>4. Admin memasukkan nama OPD, profil, dan data kredensial akses.</w:t>
            </w:r>
            <w:r w:rsidRPr="00585A26">
              <w:rPr>
                <w:bCs/>
              </w:rPr>
              <w:br/>
              <w:t>5. Admin menekan tombol simpan.</w:t>
            </w:r>
            <w:r w:rsidRPr="00585A26">
              <w:rPr>
                <w:bCs/>
              </w:rPr>
              <w:br/>
              <w:t>6. Sistem memvalidasi dan menyimpan data.</w:t>
            </w:r>
          </w:p>
        </w:tc>
      </w:tr>
      <w:tr w:rsidR="00585A26" w:rsidRPr="00585A26" w14:paraId="227096EB" w14:textId="77777777" w:rsidTr="00585A26">
        <w:tc>
          <w:tcPr>
            <w:tcW w:w="2405" w:type="dxa"/>
            <w:vAlign w:val="center"/>
          </w:tcPr>
          <w:p w14:paraId="6F04F2AE" w14:textId="77777777" w:rsidR="00585A26" w:rsidRPr="00585A26" w:rsidRDefault="00585A26" w:rsidP="00585A26">
            <w:pPr>
              <w:jc w:val="left"/>
              <w:rPr>
                <w:bCs/>
              </w:rPr>
            </w:pPr>
            <w:r w:rsidRPr="00585A26">
              <w:rPr>
                <w:bCs/>
              </w:rPr>
              <w:t>Skenario Alternatif</w:t>
            </w:r>
          </w:p>
        </w:tc>
        <w:tc>
          <w:tcPr>
            <w:tcW w:w="5522" w:type="dxa"/>
            <w:vAlign w:val="center"/>
          </w:tcPr>
          <w:p w14:paraId="2BDEEE81" w14:textId="77777777" w:rsidR="00585A26" w:rsidRPr="00585A26" w:rsidRDefault="00585A26" w:rsidP="00017EA7">
            <w:pPr>
              <w:keepNext/>
              <w:jc w:val="left"/>
              <w:rPr>
                <w:bCs/>
              </w:rPr>
            </w:pPr>
            <w:r w:rsidRPr="00585A26">
              <w:rPr>
                <w:bCs/>
              </w:rPr>
              <w:t>1. Admin memasukkan data yang tidak lengkap atau format email salah.</w:t>
            </w:r>
            <w:r w:rsidRPr="00585A26">
              <w:rPr>
                <w:bCs/>
              </w:rPr>
              <w:br/>
              <w:t>2. Sistem menampilkan pesan error validasi.</w:t>
            </w:r>
            <w:r w:rsidRPr="00585A26">
              <w:rPr>
                <w:bCs/>
              </w:rPr>
              <w:br/>
              <w:t>3. Admin memperbaiki isian formulir dan menyimpan ulang.</w:t>
            </w:r>
          </w:p>
        </w:tc>
      </w:tr>
    </w:tbl>
    <w:p w14:paraId="545A76DC" w14:textId="67E46996" w:rsidR="00585A26" w:rsidRPr="00585A26" w:rsidRDefault="00017EA7" w:rsidP="00EC2867">
      <w:pPr>
        <w:spacing w:after="120" w:line="360" w:lineRule="auto"/>
        <w:jc w:val="center"/>
        <w:rPr>
          <w:iCs/>
        </w:rPr>
      </w:pPr>
      <w:bookmarkStart w:id="93" w:name="_Toc235220693"/>
      <w:r>
        <w:lastRenderedPageBreak/>
        <w:t>Tabel 3.</w:t>
      </w:r>
      <w:r w:rsidR="00197B06">
        <w:fldChar w:fldCharType="begin"/>
      </w:r>
      <w:r w:rsidR="00197B06">
        <w:instrText xml:space="preserve"> SEQ Tabel_3. \* ARABIC </w:instrText>
      </w:r>
      <w:r w:rsidR="00197B06">
        <w:fldChar w:fldCharType="separate"/>
      </w:r>
      <w:r w:rsidR="000B680A">
        <w:rPr>
          <w:noProof/>
        </w:rPr>
        <w:t>9</w:t>
      </w:r>
      <w:r w:rsidR="00197B06">
        <w:fldChar w:fldCharType="end"/>
      </w:r>
      <w:r>
        <w:t xml:space="preserve"> </w:t>
      </w:r>
      <w:r w:rsidRPr="006C5C82">
        <w:t>Skenario Use Case Mengelola Data dan Akun OPD</w:t>
      </w:r>
      <w:bookmarkEnd w:id="93"/>
    </w:p>
    <w:p w14:paraId="2D8EA652" w14:textId="683249F6" w:rsidR="00585A26" w:rsidRDefault="005F29F5" w:rsidP="005F29F5">
      <w:pPr>
        <w:spacing w:line="360" w:lineRule="auto"/>
      </w:pPr>
      <w:r>
        <w:t xml:space="preserve">7. </w:t>
      </w:r>
      <w:r w:rsidRPr="00585A26">
        <w:rPr>
          <w:iCs/>
        </w:rPr>
        <w:t>Skenario Use Case Melihat Statistik Aduan</w:t>
      </w:r>
    </w:p>
    <w:tbl>
      <w:tblPr>
        <w:tblStyle w:val="TableGrid"/>
        <w:tblW w:w="0" w:type="auto"/>
        <w:tblLook w:val="04A0" w:firstRow="1" w:lastRow="0" w:firstColumn="1" w:lastColumn="0" w:noHBand="0" w:noVBand="1"/>
      </w:tblPr>
      <w:tblGrid>
        <w:gridCol w:w="2405"/>
        <w:gridCol w:w="5522"/>
      </w:tblGrid>
      <w:tr w:rsidR="00585A26" w:rsidRPr="00585A26" w14:paraId="157088DD" w14:textId="77777777" w:rsidTr="00EC2867">
        <w:trPr>
          <w:trHeight w:val="320"/>
        </w:trPr>
        <w:tc>
          <w:tcPr>
            <w:tcW w:w="2405" w:type="dxa"/>
            <w:vAlign w:val="center"/>
          </w:tcPr>
          <w:p w14:paraId="548F6DCE" w14:textId="77777777" w:rsidR="00585A26" w:rsidRPr="00585A26" w:rsidRDefault="00585A26" w:rsidP="00585A26">
            <w:pPr>
              <w:jc w:val="left"/>
              <w:rPr>
                <w:bCs/>
              </w:rPr>
            </w:pPr>
            <w:r w:rsidRPr="00585A26">
              <w:rPr>
                <w:bCs/>
              </w:rPr>
              <w:t>Skenario ID</w:t>
            </w:r>
          </w:p>
        </w:tc>
        <w:tc>
          <w:tcPr>
            <w:tcW w:w="5522" w:type="dxa"/>
            <w:vAlign w:val="center"/>
          </w:tcPr>
          <w:p w14:paraId="1D7465C2" w14:textId="77777777" w:rsidR="00585A26" w:rsidRPr="00585A26" w:rsidRDefault="00585A26" w:rsidP="00585A26">
            <w:pPr>
              <w:jc w:val="left"/>
              <w:rPr>
                <w:bCs/>
              </w:rPr>
            </w:pPr>
            <w:r w:rsidRPr="00585A26">
              <w:rPr>
                <w:bCs/>
              </w:rPr>
              <w:t>SUC-07</w:t>
            </w:r>
          </w:p>
        </w:tc>
      </w:tr>
      <w:tr w:rsidR="00585A26" w:rsidRPr="00585A26" w14:paraId="2DA90ED4" w14:textId="77777777" w:rsidTr="00EC2867">
        <w:trPr>
          <w:trHeight w:val="325"/>
        </w:trPr>
        <w:tc>
          <w:tcPr>
            <w:tcW w:w="2405" w:type="dxa"/>
            <w:vAlign w:val="center"/>
          </w:tcPr>
          <w:p w14:paraId="193F4168" w14:textId="77777777" w:rsidR="00585A26" w:rsidRPr="00585A26" w:rsidRDefault="00585A26" w:rsidP="00585A26">
            <w:pPr>
              <w:jc w:val="left"/>
              <w:rPr>
                <w:bCs/>
              </w:rPr>
            </w:pPr>
            <w:r w:rsidRPr="00585A26">
              <w:rPr>
                <w:bCs/>
              </w:rPr>
              <w:t>Nama Use Case</w:t>
            </w:r>
          </w:p>
        </w:tc>
        <w:tc>
          <w:tcPr>
            <w:tcW w:w="5522" w:type="dxa"/>
            <w:vAlign w:val="center"/>
          </w:tcPr>
          <w:p w14:paraId="2ABCF252" w14:textId="77777777" w:rsidR="00585A26" w:rsidRPr="00585A26" w:rsidRDefault="00585A26" w:rsidP="00585A26">
            <w:pPr>
              <w:jc w:val="left"/>
              <w:rPr>
                <w:bCs/>
              </w:rPr>
            </w:pPr>
            <w:r w:rsidRPr="00585A26">
              <w:rPr>
                <w:bCs/>
              </w:rPr>
              <w:t>Melihat Statistik Aduan</w:t>
            </w:r>
          </w:p>
        </w:tc>
      </w:tr>
      <w:tr w:rsidR="00585A26" w:rsidRPr="00585A26" w14:paraId="49984AFD" w14:textId="77777777" w:rsidTr="00EC2867">
        <w:trPr>
          <w:trHeight w:val="598"/>
        </w:trPr>
        <w:tc>
          <w:tcPr>
            <w:tcW w:w="2405" w:type="dxa"/>
            <w:vAlign w:val="center"/>
          </w:tcPr>
          <w:p w14:paraId="49AAA917" w14:textId="77777777" w:rsidR="00585A26" w:rsidRPr="00585A26" w:rsidRDefault="00585A26" w:rsidP="00585A26">
            <w:pPr>
              <w:jc w:val="left"/>
              <w:rPr>
                <w:bCs/>
              </w:rPr>
            </w:pPr>
            <w:r w:rsidRPr="00585A26">
              <w:rPr>
                <w:bCs/>
              </w:rPr>
              <w:t>Deskripsi</w:t>
            </w:r>
          </w:p>
        </w:tc>
        <w:tc>
          <w:tcPr>
            <w:tcW w:w="5522" w:type="dxa"/>
            <w:vAlign w:val="center"/>
          </w:tcPr>
          <w:p w14:paraId="3325BB89" w14:textId="77777777" w:rsidR="00585A26" w:rsidRPr="00585A26" w:rsidRDefault="00585A26" w:rsidP="00585A26">
            <w:pPr>
              <w:jc w:val="left"/>
              <w:rPr>
                <w:bCs/>
              </w:rPr>
            </w:pPr>
            <w:r w:rsidRPr="00585A26">
              <w:rPr>
                <w:bCs/>
              </w:rPr>
              <w:t>Admin KMC melihat laporan atau grafik perkembangan pengelolaan aduan.</w:t>
            </w:r>
          </w:p>
        </w:tc>
      </w:tr>
      <w:tr w:rsidR="00585A26" w:rsidRPr="00585A26" w14:paraId="0E592F98" w14:textId="77777777" w:rsidTr="00585A26">
        <w:tc>
          <w:tcPr>
            <w:tcW w:w="2405" w:type="dxa"/>
            <w:vAlign w:val="center"/>
          </w:tcPr>
          <w:p w14:paraId="7281AC0A" w14:textId="77777777" w:rsidR="00585A26" w:rsidRPr="00585A26" w:rsidRDefault="00585A26" w:rsidP="00585A26">
            <w:pPr>
              <w:jc w:val="left"/>
              <w:rPr>
                <w:bCs/>
              </w:rPr>
            </w:pPr>
            <w:r w:rsidRPr="00585A26">
              <w:rPr>
                <w:bCs/>
              </w:rPr>
              <w:t>Aktor</w:t>
            </w:r>
          </w:p>
        </w:tc>
        <w:tc>
          <w:tcPr>
            <w:tcW w:w="5522" w:type="dxa"/>
            <w:vAlign w:val="center"/>
          </w:tcPr>
          <w:p w14:paraId="73B1FD8E" w14:textId="77777777" w:rsidR="00585A26" w:rsidRPr="00585A26" w:rsidRDefault="00585A26" w:rsidP="00585A26">
            <w:pPr>
              <w:jc w:val="left"/>
              <w:rPr>
                <w:bCs/>
              </w:rPr>
            </w:pPr>
            <w:r w:rsidRPr="00585A26">
              <w:rPr>
                <w:bCs/>
              </w:rPr>
              <w:t>Admin KMC</w:t>
            </w:r>
          </w:p>
        </w:tc>
      </w:tr>
      <w:tr w:rsidR="00585A26" w:rsidRPr="00585A26" w14:paraId="34086631" w14:textId="77777777" w:rsidTr="00EC2867">
        <w:trPr>
          <w:trHeight w:val="312"/>
        </w:trPr>
        <w:tc>
          <w:tcPr>
            <w:tcW w:w="2405" w:type="dxa"/>
            <w:vAlign w:val="center"/>
          </w:tcPr>
          <w:p w14:paraId="0E838934" w14:textId="77777777" w:rsidR="00585A26" w:rsidRPr="00585A26" w:rsidRDefault="00585A26" w:rsidP="00585A26">
            <w:pPr>
              <w:jc w:val="left"/>
              <w:rPr>
                <w:bCs/>
              </w:rPr>
            </w:pPr>
            <w:r w:rsidRPr="00585A26">
              <w:rPr>
                <w:bCs/>
              </w:rPr>
              <w:t>Pre-kondisi</w:t>
            </w:r>
          </w:p>
        </w:tc>
        <w:tc>
          <w:tcPr>
            <w:tcW w:w="5522" w:type="dxa"/>
            <w:vAlign w:val="center"/>
          </w:tcPr>
          <w:p w14:paraId="67333F18" w14:textId="77777777" w:rsidR="00585A26" w:rsidRPr="00585A26" w:rsidRDefault="00585A26" w:rsidP="00585A26">
            <w:pPr>
              <w:jc w:val="left"/>
              <w:rPr>
                <w:bCs/>
              </w:rPr>
            </w:pPr>
            <w:r w:rsidRPr="00585A26">
              <w:rPr>
                <w:bCs/>
              </w:rPr>
              <w:t>Admin KMC telah berhasil masuk ke sistem.</w:t>
            </w:r>
          </w:p>
        </w:tc>
      </w:tr>
      <w:tr w:rsidR="00585A26" w:rsidRPr="00585A26" w14:paraId="72392C68" w14:textId="77777777" w:rsidTr="00EC2867">
        <w:trPr>
          <w:trHeight w:val="599"/>
        </w:trPr>
        <w:tc>
          <w:tcPr>
            <w:tcW w:w="2405" w:type="dxa"/>
            <w:vAlign w:val="center"/>
          </w:tcPr>
          <w:p w14:paraId="414543E9" w14:textId="77777777" w:rsidR="00585A26" w:rsidRPr="00585A26" w:rsidRDefault="00585A26" w:rsidP="00585A26">
            <w:pPr>
              <w:jc w:val="left"/>
              <w:rPr>
                <w:bCs/>
              </w:rPr>
            </w:pPr>
            <w:r w:rsidRPr="00585A26">
              <w:rPr>
                <w:bCs/>
              </w:rPr>
              <w:t>Post-kondisi</w:t>
            </w:r>
          </w:p>
        </w:tc>
        <w:tc>
          <w:tcPr>
            <w:tcW w:w="5522" w:type="dxa"/>
            <w:vAlign w:val="center"/>
          </w:tcPr>
          <w:p w14:paraId="194B20E2" w14:textId="77777777" w:rsidR="00585A26" w:rsidRPr="00585A26" w:rsidRDefault="00585A26" w:rsidP="00585A26">
            <w:pPr>
              <w:jc w:val="left"/>
              <w:rPr>
                <w:bCs/>
              </w:rPr>
            </w:pPr>
            <w:r w:rsidRPr="00585A26">
              <w:rPr>
                <w:bCs/>
              </w:rPr>
              <w:t>Admin KMC mendapatkan informasi tren pengelolaan tiket.</w:t>
            </w:r>
          </w:p>
        </w:tc>
      </w:tr>
      <w:tr w:rsidR="00585A26" w:rsidRPr="00585A26" w14:paraId="2974155F" w14:textId="77777777" w:rsidTr="00EC2867">
        <w:trPr>
          <w:trHeight w:val="1741"/>
        </w:trPr>
        <w:tc>
          <w:tcPr>
            <w:tcW w:w="2405" w:type="dxa"/>
            <w:vAlign w:val="center"/>
          </w:tcPr>
          <w:p w14:paraId="1669755D" w14:textId="77777777" w:rsidR="00585A26" w:rsidRPr="00585A26" w:rsidRDefault="00585A26" w:rsidP="00585A26">
            <w:pPr>
              <w:jc w:val="left"/>
              <w:rPr>
                <w:bCs/>
              </w:rPr>
            </w:pPr>
            <w:r w:rsidRPr="00585A26">
              <w:rPr>
                <w:bCs/>
              </w:rPr>
              <w:t>Skenario Normal</w:t>
            </w:r>
          </w:p>
        </w:tc>
        <w:tc>
          <w:tcPr>
            <w:tcW w:w="5522" w:type="dxa"/>
            <w:vAlign w:val="center"/>
          </w:tcPr>
          <w:p w14:paraId="66C833B2" w14:textId="77777777" w:rsidR="00585A26" w:rsidRPr="00585A26" w:rsidRDefault="00585A26" w:rsidP="00585A26">
            <w:pPr>
              <w:jc w:val="left"/>
              <w:rPr>
                <w:bCs/>
              </w:rPr>
            </w:pPr>
            <w:r w:rsidRPr="00585A26">
              <w:rPr>
                <w:bCs/>
              </w:rPr>
              <w:t>1. Admin memilih menu Statistik/Laporan.</w:t>
            </w:r>
            <w:r w:rsidRPr="00585A26">
              <w:rPr>
                <w:bCs/>
              </w:rPr>
              <w:br/>
              <w:t>2. Sistem mengambil data rekapitulasi tiket berdasarkan rentang waktu, status, dan platform sumber.</w:t>
            </w:r>
            <w:r w:rsidRPr="00585A26">
              <w:rPr>
                <w:bCs/>
              </w:rPr>
              <w:br/>
              <w:t>3. Sistem menampilkan visualisasi data dalam bentuk grafik atau tabel.</w:t>
            </w:r>
          </w:p>
        </w:tc>
      </w:tr>
      <w:tr w:rsidR="00585A26" w:rsidRPr="00585A26" w14:paraId="579E2C69" w14:textId="77777777" w:rsidTr="00585A26">
        <w:tc>
          <w:tcPr>
            <w:tcW w:w="2405" w:type="dxa"/>
            <w:vAlign w:val="center"/>
          </w:tcPr>
          <w:p w14:paraId="6564B1F4" w14:textId="77777777" w:rsidR="00585A26" w:rsidRPr="00585A26" w:rsidRDefault="00585A26" w:rsidP="00585A26">
            <w:pPr>
              <w:jc w:val="left"/>
              <w:rPr>
                <w:bCs/>
              </w:rPr>
            </w:pPr>
            <w:r w:rsidRPr="00585A26">
              <w:rPr>
                <w:bCs/>
              </w:rPr>
              <w:t>Skenario Alternatif</w:t>
            </w:r>
          </w:p>
        </w:tc>
        <w:tc>
          <w:tcPr>
            <w:tcW w:w="5522" w:type="dxa"/>
            <w:vAlign w:val="center"/>
          </w:tcPr>
          <w:p w14:paraId="630BD2AD" w14:textId="77777777" w:rsidR="00585A26" w:rsidRPr="00585A26" w:rsidRDefault="00585A26" w:rsidP="00EC2867">
            <w:pPr>
              <w:keepNext/>
              <w:jc w:val="left"/>
              <w:rPr>
                <w:bCs/>
              </w:rPr>
            </w:pPr>
            <w:r w:rsidRPr="00585A26">
              <w:rPr>
                <w:bCs/>
              </w:rPr>
              <w:t>-</w:t>
            </w:r>
          </w:p>
        </w:tc>
      </w:tr>
    </w:tbl>
    <w:p w14:paraId="5A0548BC" w14:textId="4BC5E874" w:rsidR="00EC2867" w:rsidRDefault="00EC2867" w:rsidP="00EC2867">
      <w:pPr>
        <w:spacing w:after="120" w:line="360" w:lineRule="auto"/>
        <w:jc w:val="center"/>
      </w:pPr>
      <w:bookmarkStart w:id="94" w:name="_Toc235220694"/>
      <w:r>
        <w:t>Tabel 3.</w:t>
      </w:r>
      <w:r w:rsidR="00197B06">
        <w:fldChar w:fldCharType="begin"/>
      </w:r>
      <w:r w:rsidR="00197B06">
        <w:instrText xml:space="preserve"> SEQ Tabel_3. \* ARABIC </w:instrText>
      </w:r>
      <w:r w:rsidR="00197B06">
        <w:fldChar w:fldCharType="separate"/>
      </w:r>
      <w:r w:rsidR="000B680A">
        <w:rPr>
          <w:noProof/>
        </w:rPr>
        <w:t>10</w:t>
      </w:r>
      <w:r w:rsidR="00197B06">
        <w:fldChar w:fldCharType="end"/>
      </w:r>
      <w:r>
        <w:t xml:space="preserve"> </w:t>
      </w:r>
      <w:r w:rsidRPr="00E77AE0">
        <w:t>Skenario Use Case Melihat Statistik Aduan</w:t>
      </w:r>
      <w:bookmarkEnd w:id="94"/>
    </w:p>
    <w:p w14:paraId="1856A29C" w14:textId="3067385D" w:rsidR="00585A26" w:rsidRPr="005F29F5" w:rsidRDefault="005F29F5" w:rsidP="005F29F5">
      <w:pPr>
        <w:spacing w:line="360" w:lineRule="auto"/>
        <w:rPr>
          <w:iCs/>
        </w:rPr>
      </w:pPr>
      <w:r>
        <w:t xml:space="preserve">8. </w:t>
      </w:r>
      <w:r w:rsidRPr="00585A26">
        <w:rPr>
          <w:iCs/>
        </w:rPr>
        <w:t>Skenario Use Case Mengelola Profil</w:t>
      </w:r>
    </w:p>
    <w:tbl>
      <w:tblPr>
        <w:tblStyle w:val="TableGrid"/>
        <w:tblW w:w="0" w:type="auto"/>
        <w:tblLook w:val="04A0" w:firstRow="1" w:lastRow="0" w:firstColumn="1" w:lastColumn="0" w:noHBand="0" w:noVBand="1"/>
      </w:tblPr>
      <w:tblGrid>
        <w:gridCol w:w="2405"/>
        <w:gridCol w:w="5522"/>
      </w:tblGrid>
      <w:tr w:rsidR="00585A26" w:rsidRPr="00585A26" w14:paraId="3A5F5B53" w14:textId="77777777" w:rsidTr="00585A26">
        <w:tc>
          <w:tcPr>
            <w:tcW w:w="2405" w:type="dxa"/>
            <w:vAlign w:val="center"/>
          </w:tcPr>
          <w:p w14:paraId="4EA8FA10" w14:textId="77777777" w:rsidR="00585A26" w:rsidRPr="00585A26" w:rsidRDefault="00585A26" w:rsidP="00585A26">
            <w:pPr>
              <w:jc w:val="left"/>
              <w:rPr>
                <w:bCs/>
              </w:rPr>
            </w:pPr>
            <w:r w:rsidRPr="00585A26">
              <w:rPr>
                <w:bCs/>
              </w:rPr>
              <w:t>Skenario ID</w:t>
            </w:r>
          </w:p>
        </w:tc>
        <w:tc>
          <w:tcPr>
            <w:tcW w:w="5522" w:type="dxa"/>
            <w:vAlign w:val="center"/>
          </w:tcPr>
          <w:p w14:paraId="438E04EA" w14:textId="77777777" w:rsidR="00585A26" w:rsidRPr="00585A26" w:rsidRDefault="00585A26" w:rsidP="00585A26">
            <w:pPr>
              <w:jc w:val="left"/>
              <w:rPr>
                <w:bCs/>
              </w:rPr>
            </w:pPr>
            <w:r w:rsidRPr="00585A26">
              <w:rPr>
                <w:bCs/>
              </w:rPr>
              <w:t>SUC-08</w:t>
            </w:r>
          </w:p>
        </w:tc>
      </w:tr>
      <w:tr w:rsidR="00585A26" w:rsidRPr="00585A26" w14:paraId="39FBE475" w14:textId="77777777" w:rsidTr="00585A26">
        <w:tc>
          <w:tcPr>
            <w:tcW w:w="2405" w:type="dxa"/>
            <w:vAlign w:val="center"/>
          </w:tcPr>
          <w:p w14:paraId="773F6294" w14:textId="77777777" w:rsidR="00585A26" w:rsidRPr="00585A26" w:rsidRDefault="00585A26" w:rsidP="00585A26">
            <w:pPr>
              <w:jc w:val="left"/>
              <w:rPr>
                <w:bCs/>
              </w:rPr>
            </w:pPr>
            <w:r w:rsidRPr="00585A26">
              <w:rPr>
                <w:bCs/>
              </w:rPr>
              <w:t>Nama Use Case</w:t>
            </w:r>
          </w:p>
        </w:tc>
        <w:tc>
          <w:tcPr>
            <w:tcW w:w="5522" w:type="dxa"/>
            <w:vAlign w:val="center"/>
          </w:tcPr>
          <w:p w14:paraId="55B5C964" w14:textId="77777777" w:rsidR="00585A26" w:rsidRPr="00585A26" w:rsidRDefault="00585A26" w:rsidP="00585A26">
            <w:pPr>
              <w:jc w:val="left"/>
              <w:rPr>
                <w:bCs/>
              </w:rPr>
            </w:pPr>
            <w:r w:rsidRPr="00585A26">
              <w:rPr>
                <w:bCs/>
              </w:rPr>
              <w:t>Mengelola Profil</w:t>
            </w:r>
          </w:p>
        </w:tc>
      </w:tr>
      <w:tr w:rsidR="00585A26" w:rsidRPr="00585A26" w14:paraId="7CB9F494" w14:textId="77777777" w:rsidTr="00EC2867">
        <w:trPr>
          <w:trHeight w:val="657"/>
        </w:trPr>
        <w:tc>
          <w:tcPr>
            <w:tcW w:w="2405" w:type="dxa"/>
            <w:vAlign w:val="center"/>
          </w:tcPr>
          <w:p w14:paraId="0F784243" w14:textId="77777777" w:rsidR="00585A26" w:rsidRPr="00585A26" w:rsidRDefault="00585A26" w:rsidP="00585A26">
            <w:pPr>
              <w:jc w:val="left"/>
              <w:rPr>
                <w:bCs/>
              </w:rPr>
            </w:pPr>
            <w:r w:rsidRPr="00585A26">
              <w:rPr>
                <w:bCs/>
              </w:rPr>
              <w:t>Deskripsi</w:t>
            </w:r>
          </w:p>
        </w:tc>
        <w:tc>
          <w:tcPr>
            <w:tcW w:w="5522" w:type="dxa"/>
            <w:vAlign w:val="center"/>
          </w:tcPr>
          <w:p w14:paraId="1392AB15" w14:textId="77777777" w:rsidR="00585A26" w:rsidRPr="00585A26" w:rsidRDefault="00585A26" w:rsidP="00585A26">
            <w:pPr>
              <w:jc w:val="left"/>
              <w:rPr>
                <w:bCs/>
              </w:rPr>
            </w:pPr>
            <w:r w:rsidRPr="00585A26">
              <w:rPr>
                <w:bCs/>
              </w:rPr>
              <w:t>Pengguna memperbarui data profil pribadi seperti nama, email, foto, dan kata sandi.</w:t>
            </w:r>
          </w:p>
        </w:tc>
      </w:tr>
      <w:tr w:rsidR="00585A26" w:rsidRPr="00585A26" w14:paraId="36E55278" w14:textId="77777777" w:rsidTr="00EC2867">
        <w:trPr>
          <w:trHeight w:val="381"/>
        </w:trPr>
        <w:tc>
          <w:tcPr>
            <w:tcW w:w="2405" w:type="dxa"/>
            <w:vAlign w:val="center"/>
          </w:tcPr>
          <w:p w14:paraId="04E8DB90" w14:textId="77777777" w:rsidR="00585A26" w:rsidRPr="00585A26" w:rsidRDefault="00585A26" w:rsidP="00585A26">
            <w:pPr>
              <w:jc w:val="left"/>
              <w:rPr>
                <w:bCs/>
              </w:rPr>
            </w:pPr>
            <w:r w:rsidRPr="00585A26">
              <w:rPr>
                <w:bCs/>
              </w:rPr>
              <w:t>Aktor</w:t>
            </w:r>
          </w:p>
        </w:tc>
        <w:tc>
          <w:tcPr>
            <w:tcW w:w="5522" w:type="dxa"/>
            <w:vAlign w:val="center"/>
          </w:tcPr>
          <w:p w14:paraId="743BD849" w14:textId="77777777" w:rsidR="00585A26" w:rsidRPr="00585A26" w:rsidRDefault="00585A26" w:rsidP="00585A26">
            <w:pPr>
              <w:jc w:val="left"/>
              <w:rPr>
                <w:bCs/>
              </w:rPr>
            </w:pPr>
            <w:r w:rsidRPr="00585A26">
              <w:rPr>
                <w:bCs/>
              </w:rPr>
              <w:t>Admin KMC, Pengguna OPD</w:t>
            </w:r>
          </w:p>
        </w:tc>
      </w:tr>
      <w:tr w:rsidR="00585A26" w:rsidRPr="00585A26" w14:paraId="27F796C6" w14:textId="77777777" w:rsidTr="00EC2867">
        <w:trPr>
          <w:trHeight w:val="371"/>
        </w:trPr>
        <w:tc>
          <w:tcPr>
            <w:tcW w:w="2405" w:type="dxa"/>
            <w:vAlign w:val="center"/>
          </w:tcPr>
          <w:p w14:paraId="16999971" w14:textId="77777777" w:rsidR="00585A26" w:rsidRPr="00585A26" w:rsidRDefault="00585A26" w:rsidP="00585A26">
            <w:pPr>
              <w:jc w:val="left"/>
              <w:rPr>
                <w:bCs/>
              </w:rPr>
            </w:pPr>
            <w:r w:rsidRPr="00585A26">
              <w:rPr>
                <w:bCs/>
              </w:rPr>
              <w:t>Pre-kondisi</w:t>
            </w:r>
          </w:p>
        </w:tc>
        <w:tc>
          <w:tcPr>
            <w:tcW w:w="5522" w:type="dxa"/>
            <w:vAlign w:val="center"/>
          </w:tcPr>
          <w:p w14:paraId="1DA04158" w14:textId="77777777" w:rsidR="00585A26" w:rsidRPr="00585A26" w:rsidRDefault="00585A26" w:rsidP="00585A26">
            <w:pPr>
              <w:jc w:val="left"/>
              <w:rPr>
                <w:bCs/>
              </w:rPr>
            </w:pPr>
            <w:r w:rsidRPr="00585A26">
              <w:rPr>
                <w:bCs/>
              </w:rPr>
              <w:t>Aktor sedang berada di dalam sistem.</w:t>
            </w:r>
          </w:p>
        </w:tc>
      </w:tr>
      <w:tr w:rsidR="00585A26" w:rsidRPr="00585A26" w14:paraId="07272A41" w14:textId="77777777" w:rsidTr="00EC2867">
        <w:trPr>
          <w:trHeight w:val="375"/>
        </w:trPr>
        <w:tc>
          <w:tcPr>
            <w:tcW w:w="2405" w:type="dxa"/>
            <w:vAlign w:val="center"/>
          </w:tcPr>
          <w:p w14:paraId="6060008C" w14:textId="77777777" w:rsidR="00585A26" w:rsidRPr="00585A26" w:rsidRDefault="00585A26" w:rsidP="00585A26">
            <w:pPr>
              <w:jc w:val="left"/>
              <w:rPr>
                <w:bCs/>
              </w:rPr>
            </w:pPr>
            <w:r w:rsidRPr="00585A26">
              <w:rPr>
                <w:bCs/>
              </w:rPr>
              <w:t>Post-kondisi</w:t>
            </w:r>
          </w:p>
        </w:tc>
        <w:tc>
          <w:tcPr>
            <w:tcW w:w="5522" w:type="dxa"/>
            <w:vAlign w:val="center"/>
          </w:tcPr>
          <w:p w14:paraId="5E01D3CC" w14:textId="77777777" w:rsidR="00585A26" w:rsidRPr="00585A26" w:rsidRDefault="00585A26" w:rsidP="00585A26">
            <w:pPr>
              <w:jc w:val="left"/>
              <w:rPr>
                <w:bCs/>
              </w:rPr>
            </w:pPr>
            <w:r w:rsidRPr="00585A26">
              <w:rPr>
                <w:bCs/>
              </w:rPr>
              <w:t>Data profil aktor berhasil diperbarui.</w:t>
            </w:r>
          </w:p>
        </w:tc>
      </w:tr>
      <w:tr w:rsidR="00585A26" w:rsidRPr="00585A26" w14:paraId="04BCE169" w14:textId="77777777" w:rsidTr="00EC2867">
        <w:trPr>
          <w:trHeight w:val="2101"/>
        </w:trPr>
        <w:tc>
          <w:tcPr>
            <w:tcW w:w="2405" w:type="dxa"/>
            <w:vAlign w:val="center"/>
          </w:tcPr>
          <w:p w14:paraId="048CBDBC" w14:textId="77777777" w:rsidR="00585A26" w:rsidRPr="00585A26" w:rsidRDefault="00585A26" w:rsidP="00585A26">
            <w:pPr>
              <w:jc w:val="left"/>
              <w:rPr>
                <w:bCs/>
              </w:rPr>
            </w:pPr>
            <w:r w:rsidRPr="00585A26">
              <w:rPr>
                <w:bCs/>
              </w:rPr>
              <w:t>Skenario Normal</w:t>
            </w:r>
          </w:p>
        </w:tc>
        <w:tc>
          <w:tcPr>
            <w:tcW w:w="5522" w:type="dxa"/>
            <w:vAlign w:val="center"/>
          </w:tcPr>
          <w:p w14:paraId="265778AA" w14:textId="77777777" w:rsidR="00585A26" w:rsidRPr="00585A26" w:rsidRDefault="00585A26" w:rsidP="00585A26">
            <w:pPr>
              <w:jc w:val="left"/>
              <w:rPr>
                <w:bCs/>
              </w:rPr>
            </w:pPr>
            <w:r w:rsidRPr="00585A26">
              <w:rPr>
                <w:bCs/>
              </w:rPr>
              <w:t>1. Aktor memilih menu Profil.</w:t>
            </w:r>
            <w:r w:rsidRPr="00585A26">
              <w:rPr>
                <w:bCs/>
              </w:rPr>
              <w:br/>
              <w:t>2. Sistem menampilkan data profil aktor saat ini.</w:t>
            </w:r>
            <w:r w:rsidRPr="00585A26">
              <w:rPr>
                <w:bCs/>
              </w:rPr>
              <w:br/>
              <w:t>3. Aktor mengubah informasi yang diinginkan atau memasukkan kata sandi baru.</w:t>
            </w:r>
            <w:r w:rsidRPr="00585A26">
              <w:rPr>
                <w:bCs/>
              </w:rPr>
              <w:br/>
              <w:t>4. Aktor menyimpan perubahan.</w:t>
            </w:r>
            <w:r w:rsidRPr="00585A26">
              <w:rPr>
                <w:bCs/>
              </w:rPr>
              <w:br/>
              <w:t>5. Sistem memvalidasi dan menyimpan pembaruan profil ke database.</w:t>
            </w:r>
          </w:p>
        </w:tc>
      </w:tr>
      <w:tr w:rsidR="00585A26" w:rsidRPr="00585A26" w14:paraId="207DC204" w14:textId="77777777" w:rsidTr="00EC2867">
        <w:trPr>
          <w:trHeight w:val="1819"/>
        </w:trPr>
        <w:tc>
          <w:tcPr>
            <w:tcW w:w="2405" w:type="dxa"/>
            <w:vAlign w:val="center"/>
          </w:tcPr>
          <w:p w14:paraId="5D202FD7" w14:textId="77777777" w:rsidR="00585A26" w:rsidRPr="00585A26" w:rsidRDefault="00585A26" w:rsidP="00585A26">
            <w:pPr>
              <w:jc w:val="left"/>
              <w:rPr>
                <w:bCs/>
              </w:rPr>
            </w:pPr>
            <w:r w:rsidRPr="00585A26">
              <w:rPr>
                <w:bCs/>
              </w:rPr>
              <w:t>Skenario Alternatif</w:t>
            </w:r>
          </w:p>
        </w:tc>
        <w:tc>
          <w:tcPr>
            <w:tcW w:w="5522" w:type="dxa"/>
            <w:vAlign w:val="center"/>
          </w:tcPr>
          <w:p w14:paraId="36D83BE0" w14:textId="77777777" w:rsidR="00585A26" w:rsidRPr="00585A26" w:rsidRDefault="00585A26" w:rsidP="00EC2867">
            <w:pPr>
              <w:keepNext/>
              <w:jc w:val="left"/>
              <w:rPr>
                <w:bCs/>
              </w:rPr>
            </w:pPr>
            <w:r w:rsidRPr="00585A26">
              <w:rPr>
                <w:bCs/>
              </w:rPr>
              <w:t>1. Aktor memasukkan konfirmasi kata sandi baru yang tidak cocok.</w:t>
            </w:r>
            <w:r w:rsidRPr="00585A26">
              <w:rPr>
                <w:bCs/>
              </w:rPr>
              <w:br/>
              <w:t>2. Sistem menampilkan peringatan kata sandi tidak cocok.</w:t>
            </w:r>
            <w:r w:rsidRPr="00585A26">
              <w:rPr>
                <w:bCs/>
              </w:rPr>
              <w:br/>
              <w:t>3. Aktor mengulang pengisian kata sandi dan menyimpan.</w:t>
            </w:r>
          </w:p>
        </w:tc>
      </w:tr>
    </w:tbl>
    <w:p w14:paraId="37074809" w14:textId="1976E4A1" w:rsidR="00EC2867" w:rsidRDefault="00EC2867" w:rsidP="00EC2867">
      <w:pPr>
        <w:spacing w:line="360" w:lineRule="auto"/>
        <w:jc w:val="center"/>
      </w:pPr>
      <w:bookmarkStart w:id="95" w:name="_Toc235220695"/>
      <w:r>
        <w:t>Tabel 3.</w:t>
      </w:r>
      <w:r w:rsidR="00197B06">
        <w:fldChar w:fldCharType="begin"/>
      </w:r>
      <w:r w:rsidR="00197B06">
        <w:instrText xml:space="preserve"> SEQ Tabel_3. \* ARABIC </w:instrText>
      </w:r>
      <w:r w:rsidR="00197B06">
        <w:fldChar w:fldCharType="separate"/>
      </w:r>
      <w:r w:rsidR="000B680A">
        <w:rPr>
          <w:noProof/>
        </w:rPr>
        <w:t>11</w:t>
      </w:r>
      <w:r w:rsidR="00197B06">
        <w:fldChar w:fldCharType="end"/>
      </w:r>
      <w:r>
        <w:t xml:space="preserve"> </w:t>
      </w:r>
      <w:r w:rsidRPr="007849FE">
        <w:t>Skenario Use Case Mengelola Profil</w:t>
      </w:r>
      <w:bookmarkEnd w:id="95"/>
    </w:p>
    <w:p w14:paraId="01F0E261" w14:textId="661B054B" w:rsidR="00585A26" w:rsidRPr="005F29F5" w:rsidRDefault="005F29F5" w:rsidP="005F29F5">
      <w:pPr>
        <w:spacing w:line="360" w:lineRule="auto"/>
        <w:jc w:val="left"/>
        <w:rPr>
          <w:iCs/>
        </w:rPr>
      </w:pPr>
      <w:r>
        <w:lastRenderedPageBreak/>
        <w:t xml:space="preserve">9. </w:t>
      </w:r>
      <w:r w:rsidRPr="00585A26">
        <w:rPr>
          <w:iCs/>
        </w:rPr>
        <w:t>Skenario Use Case Melihat Dashboard OPD</w:t>
      </w:r>
    </w:p>
    <w:tbl>
      <w:tblPr>
        <w:tblStyle w:val="TableGrid"/>
        <w:tblW w:w="0" w:type="auto"/>
        <w:tblLook w:val="04A0" w:firstRow="1" w:lastRow="0" w:firstColumn="1" w:lastColumn="0" w:noHBand="0" w:noVBand="1"/>
      </w:tblPr>
      <w:tblGrid>
        <w:gridCol w:w="2405"/>
        <w:gridCol w:w="5522"/>
      </w:tblGrid>
      <w:tr w:rsidR="00585A26" w:rsidRPr="00585A26" w14:paraId="4D7B0A25" w14:textId="77777777" w:rsidTr="00585A26">
        <w:tc>
          <w:tcPr>
            <w:tcW w:w="2405" w:type="dxa"/>
            <w:vAlign w:val="center"/>
          </w:tcPr>
          <w:p w14:paraId="1129452F" w14:textId="77777777" w:rsidR="00585A26" w:rsidRPr="00585A26" w:rsidRDefault="00585A26" w:rsidP="00585A26">
            <w:pPr>
              <w:jc w:val="left"/>
              <w:rPr>
                <w:bCs/>
              </w:rPr>
            </w:pPr>
            <w:r w:rsidRPr="00585A26">
              <w:rPr>
                <w:bCs/>
              </w:rPr>
              <w:t>Skenario ID</w:t>
            </w:r>
          </w:p>
        </w:tc>
        <w:tc>
          <w:tcPr>
            <w:tcW w:w="5522" w:type="dxa"/>
            <w:vAlign w:val="center"/>
          </w:tcPr>
          <w:p w14:paraId="774FDA6A" w14:textId="77777777" w:rsidR="00585A26" w:rsidRPr="00585A26" w:rsidRDefault="00585A26" w:rsidP="00585A26">
            <w:pPr>
              <w:jc w:val="left"/>
              <w:rPr>
                <w:bCs/>
              </w:rPr>
            </w:pPr>
            <w:r w:rsidRPr="00585A26">
              <w:rPr>
                <w:bCs/>
              </w:rPr>
              <w:t>SUC-09</w:t>
            </w:r>
          </w:p>
        </w:tc>
      </w:tr>
      <w:tr w:rsidR="00585A26" w:rsidRPr="00585A26" w14:paraId="27497A59" w14:textId="77777777" w:rsidTr="00585A26">
        <w:tc>
          <w:tcPr>
            <w:tcW w:w="2405" w:type="dxa"/>
            <w:vAlign w:val="center"/>
          </w:tcPr>
          <w:p w14:paraId="04410E2E" w14:textId="77777777" w:rsidR="00585A26" w:rsidRPr="00585A26" w:rsidRDefault="00585A26" w:rsidP="00585A26">
            <w:pPr>
              <w:jc w:val="left"/>
              <w:rPr>
                <w:bCs/>
              </w:rPr>
            </w:pPr>
            <w:r w:rsidRPr="00585A26">
              <w:rPr>
                <w:bCs/>
              </w:rPr>
              <w:t>Nama Use Case</w:t>
            </w:r>
          </w:p>
        </w:tc>
        <w:tc>
          <w:tcPr>
            <w:tcW w:w="5522" w:type="dxa"/>
            <w:vAlign w:val="center"/>
          </w:tcPr>
          <w:p w14:paraId="4EC99AEE" w14:textId="77777777" w:rsidR="00585A26" w:rsidRPr="00585A26" w:rsidRDefault="00585A26" w:rsidP="00585A26">
            <w:pPr>
              <w:jc w:val="left"/>
              <w:rPr>
                <w:bCs/>
              </w:rPr>
            </w:pPr>
            <w:r w:rsidRPr="00585A26">
              <w:rPr>
                <w:bCs/>
              </w:rPr>
              <w:t>Melihat Dashboard OPD</w:t>
            </w:r>
          </w:p>
        </w:tc>
      </w:tr>
      <w:tr w:rsidR="00585A26" w:rsidRPr="00585A26" w14:paraId="4E989E0E" w14:textId="77777777" w:rsidTr="00585A26">
        <w:tc>
          <w:tcPr>
            <w:tcW w:w="2405" w:type="dxa"/>
            <w:vAlign w:val="center"/>
          </w:tcPr>
          <w:p w14:paraId="48E772A9" w14:textId="77777777" w:rsidR="00585A26" w:rsidRPr="00585A26" w:rsidRDefault="00585A26" w:rsidP="00585A26">
            <w:pPr>
              <w:jc w:val="left"/>
              <w:rPr>
                <w:bCs/>
              </w:rPr>
            </w:pPr>
            <w:r w:rsidRPr="00585A26">
              <w:rPr>
                <w:bCs/>
              </w:rPr>
              <w:t>Deskripsi</w:t>
            </w:r>
          </w:p>
        </w:tc>
        <w:tc>
          <w:tcPr>
            <w:tcW w:w="5522" w:type="dxa"/>
            <w:vAlign w:val="center"/>
          </w:tcPr>
          <w:p w14:paraId="72269E6D" w14:textId="77777777" w:rsidR="00585A26" w:rsidRPr="00585A26" w:rsidRDefault="00585A26" w:rsidP="00585A26">
            <w:pPr>
              <w:jc w:val="left"/>
              <w:rPr>
                <w:bCs/>
              </w:rPr>
            </w:pPr>
            <w:r w:rsidRPr="00585A26">
              <w:rPr>
                <w:bCs/>
              </w:rPr>
              <w:t>Pengguna OPD memantan ringkasan tiket aduan yang menjadi tanggung jawab instansinya.</w:t>
            </w:r>
          </w:p>
        </w:tc>
      </w:tr>
      <w:tr w:rsidR="00585A26" w:rsidRPr="00585A26" w14:paraId="570C81E3" w14:textId="77777777" w:rsidTr="00585A26">
        <w:tc>
          <w:tcPr>
            <w:tcW w:w="2405" w:type="dxa"/>
            <w:vAlign w:val="center"/>
          </w:tcPr>
          <w:p w14:paraId="4FF44CA3" w14:textId="77777777" w:rsidR="00585A26" w:rsidRPr="00585A26" w:rsidRDefault="00585A26" w:rsidP="00585A26">
            <w:pPr>
              <w:jc w:val="left"/>
              <w:rPr>
                <w:bCs/>
              </w:rPr>
            </w:pPr>
            <w:r w:rsidRPr="00585A26">
              <w:rPr>
                <w:bCs/>
              </w:rPr>
              <w:t>Aktor</w:t>
            </w:r>
          </w:p>
        </w:tc>
        <w:tc>
          <w:tcPr>
            <w:tcW w:w="5522" w:type="dxa"/>
            <w:vAlign w:val="center"/>
          </w:tcPr>
          <w:p w14:paraId="6A2CE2FA" w14:textId="77777777" w:rsidR="00585A26" w:rsidRPr="00585A26" w:rsidRDefault="00585A26" w:rsidP="00585A26">
            <w:pPr>
              <w:jc w:val="left"/>
              <w:rPr>
                <w:bCs/>
              </w:rPr>
            </w:pPr>
            <w:r w:rsidRPr="00585A26">
              <w:rPr>
                <w:bCs/>
              </w:rPr>
              <w:t>Pengguna OPD</w:t>
            </w:r>
          </w:p>
        </w:tc>
      </w:tr>
      <w:tr w:rsidR="00585A26" w:rsidRPr="00585A26" w14:paraId="107377C3" w14:textId="77777777" w:rsidTr="00585A26">
        <w:tc>
          <w:tcPr>
            <w:tcW w:w="2405" w:type="dxa"/>
            <w:vAlign w:val="center"/>
          </w:tcPr>
          <w:p w14:paraId="15DFBEFA" w14:textId="77777777" w:rsidR="00585A26" w:rsidRPr="00585A26" w:rsidRDefault="00585A26" w:rsidP="00585A26">
            <w:pPr>
              <w:jc w:val="left"/>
              <w:rPr>
                <w:bCs/>
              </w:rPr>
            </w:pPr>
            <w:r w:rsidRPr="00585A26">
              <w:rPr>
                <w:bCs/>
              </w:rPr>
              <w:t>Pre-kondisi</w:t>
            </w:r>
          </w:p>
        </w:tc>
        <w:tc>
          <w:tcPr>
            <w:tcW w:w="5522" w:type="dxa"/>
            <w:vAlign w:val="center"/>
          </w:tcPr>
          <w:p w14:paraId="43AE4AAC" w14:textId="77777777" w:rsidR="00585A26" w:rsidRPr="00585A26" w:rsidRDefault="00585A26" w:rsidP="00585A26">
            <w:pPr>
              <w:jc w:val="left"/>
              <w:rPr>
                <w:bCs/>
              </w:rPr>
            </w:pPr>
            <w:r w:rsidRPr="00585A26">
              <w:rPr>
                <w:bCs/>
              </w:rPr>
              <w:t>Pengguna OPD telah berhasil masuk ke sistem.</w:t>
            </w:r>
          </w:p>
        </w:tc>
      </w:tr>
      <w:tr w:rsidR="00585A26" w:rsidRPr="00585A26" w14:paraId="63A072A1" w14:textId="77777777" w:rsidTr="00585A26">
        <w:tc>
          <w:tcPr>
            <w:tcW w:w="2405" w:type="dxa"/>
            <w:vAlign w:val="center"/>
          </w:tcPr>
          <w:p w14:paraId="38C62E0F" w14:textId="77777777" w:rsidR="00585A26" w:rsidRPr="00585A26" w:rsidRDefault="00585A26" w:rsidP="00585A26">
            <w:pPr>
              <w:jc w:val="left"/>
              <w:rPr>
                <w:bCs/>
              </w:rPr>
            </w:pPr>
            <w:r w:rsidRPr="00585A26">
              <w:rPr>
                <w:bCs/>
              </w:rPr>
              <w:t>Post-kondisi</w:t>
            </w:r>
          </w:p>
        </w:tc>
        <w:tc>
          <w:tcPr>
            <w:tcW w:w="5522" w:type="dxa"/>
            <w:vAlign w:val="center"/>
          </w:tcPr>
          <w:p w14:paraId="25E1D476" w14:textId="77777777" w:rsidR="00585A26" w:rsidRPr="00585A26" w:rsidRDefault="00585A26" w:rsidP="00585A26">
            <w:pPr>
              <w:jc w:val="left"/>
              <w:rPr>
                <w:bCs/>
              </w:rPr>
            </w:pPr>
            <w:r w:rsidRPr="00585A26">
              <w:rPr>
                <w:bCs/>
              </w:rPr>
              <w:t>Pengguna OPD melihat ringkasan tiket khusus untuk instansinya.</w:t>
            </w:r>
          </w:p>
        </w:tc>
      </w:tr>
      <w:tr w:rsidR="00585A26" w:rsidRPr="00585A26" w14:paraId="2FAF5C93" w14:textId="77777777" w:rsidTr="00585A26">
        <w:tc>
          <w:tcPr>
            <w:tcW w:w="2405" w:type="dxa"/>
            <w:vAlign w:val="center"/>
          </w:tcPr>
          <w:p w14:paraId="1D5A7A6F" w14:textId="77777777" w:rsidR="00585A26" w:rsidRPr="00585A26" w:rsidRDefault="00585A26" w:rsidP="00585A26">
            <w:pPr>
              <w:jc w:val="left"/>
              <w:rPr>
                <w:bCs/>
              </w:rPr>
            </w:pPr>
            <w:r w:rsidRPr="00585A26">
              <w:rPr>
                <w:bCs/>
              </w:rPr>
              <w:t>Skenario Normal</w:t>
            </w:r>
          </w:p>
        </w:tc>
        <w:tc>
          <w:tcPr>
            <w:tcW w:w="5522" w:type="dxa"/>
            <w:vAlign w:val="center"/>
          </w:tcPr>
          <w:p w14:paraId="3317B60A" w14:textId="77777777" w:rsidR="00585A26" w:rsidRPr="00585A26" w:rsidRDefault="00585A26" w:rsidP="00585A26">
            <w:pPr>
              <w:jc w:val="left"/>
              <w:rPr>
                <w:bCs/>
              </w:rPr>
            </w:pPr>
            <w:r w:rsidRPr="00585A26">
              <w:rPr>
                <w:bCs/>
              </w:rPr>
              <w:t>1. Pengguna OPD mengakses halaman utama.</w:t>
            </w:r>
            <w:r w:rsidRPr="00585A26">
              <w:rPr>
                <w:bCs/>
              </w:rPr>
              <w:br/>
              <w:t>2. Sistem menyaring data tiket hanya untuk OPD yang bersangkutan.</w:t>
            </w:r>
            <w:r w:rsidRPr="00585A26">
              <w:rPr>
                <w:bCs/>
              </w:rPr>
              <w:br/>
              <w:t>3. Sistem menampilkan ringkasan jumlah tiket masuk, diproses, dan selesai.</w:t>
            </w:r>
          </w:p>
        </w:tc>
      </w:tr>
      <w:tr w:rsidR="00585A26" w:rsidRPr="00585A26" w14:paraId="5EA7A052" w14:textId="77777777" w:rsidTr="00585A26">
        <w:tc>
          <w:tcPr>
            <w:tcW w:w="2405" w:type="dxa"/>
            <w:vAlign w:val="center"/>
          </w:tcPr>
          <w:p w14:paraId="757F3D0E" w14:textId="77777777" w:rsidR="00585A26" w:rsidRPr="00585A26" w:rsidRDefault="00585A26" w:rsidP="00585A26">
            <w:pPr>
              <w:jc w:val="left"/>
              <w:rPr>
                <w:bCs/>
              </w:rPr>
            </w:pPr>
            <w:r w:rsidRPr="00585A26">
              <w:rPr>
                <w:bCs/>
              </w:rPr>
              <w:t>Skenario Alternatif</w:t>
            </w:r>
          </w:p>
        </w:tc>
        <w:tc>
          <w:tcPr>
            <w:tcW w:w="5522" w:type="dxa"/>
            <w:vAlign w:val="center"/>
          </w:tcPr>
          <w:p w14:paraId="2D563122" w14:textId="77777777" w:rsidR="00585A26" w:rsidRPr="00585A26" w:rsidRDefault="00585A26" w:rsidP="00F74418">
            <w:pPr>
              <w:keepNext/>
              <w:jc w:val="left"/>
              <w:rPr>
                <w:bCs/>
              </w:rPr>
            </w:pPr>
            <w:r w:rsidRPr="00585A26">
              <w:rPr>
                <w:bCs/>
              </w:rPr>
              <w:t>-</w:t>
            </w:r>
          </w:p>
        </w:tc>
      </w:tr>
    </w:tbl>
    <w:p w14:paraId="6D15884C" w14:textId="7609C548" w:rsidR="00F74418" w:rsidRDefault="00F74418" w:rsidP="00F74418">
      <w:pPr>
        <w:spacing w:line="360" w:lineRule="auto"/>
        <w:jc w:val="center"/>
      </w:pPr>
      <w:bookmarkStart w:id="96" w:name="_Toc235220696"/>
      <w:r>
        <w:t>Tabel 3.</w:t>
      </w:r>
      <w:r w:rsidR="00197B06">
        <w:fldChar w:fldCharType="begin"/>
      </w:r>
      <w:r w:rsidR="00197B06">
        <w:instrText xml:space="preserve"> SEQ Tabel_3. \* ARABIC </w:instrText>
      </w:r>
      <w:r w:rsidR="00197B06">
        <w:fldChar w:fldCharType="separate"/>
      </w:r>
      <w:r w:rsidR="000B680A">
        <w:rPr>
          <w:noProof/>
        </w:rPr>
        <w:t>12</w:t>
      </w:r>
      <w:r w:rsidR="00197B06">
        <w:fldChar w:fldCharType="end"/>
      </w:r>
      <w:r>
        <w:t xml:space="preserve"> </w:t>
      </w:r>
      <w:r w:rsidRPr="00574A13">
        <w:t>Skenario Use Case Melihat Dashboard OPD</w:t>
      </w:r>
      <w:bookmarkEnd w:id="96"/>
    </w:p>
    <w:p w14:paraId="20ED6C65" w14:textId="7F1BF12A" w:rsidR="00585A26" w:rsidRDefault="005F29F5" w:rsidP="005F29F5">
      <w:pPr>
        <w:spacing w:line="360" w:lineRule="auto"/>
      </w:pPr>
      <w:r>
        <w:t xml:space="preserve">10. </w:t>
      </w:r>
      <w:r w:rsidRPr="00585A26">
        <w:rPr>
          <w:iCs/>
        </w:rPr>
        <w:t>Skenario Use Case Melihat Tiket OPD</w:t>
      </w:r>
    </w:p>
    <w:tbl>
      <w:tblPr>
        <w:tblStyle w:val="TableGrid"/>
        <w:tblW w:w="0" w:type="auto"/>
        <w:tblLook w:val="04A0" w:firstRow="1" w:lastRow="0" w:firstColumn="1" w:lastColumn="0" w:noHBand="0" w:noVBand="1"/>
      </w:tblPr>
      <w:tblGrid>
        <w:gridCol w:w="2405"/>
        <w:gridCol w:w="5522"/>
      </w:tblGrid>
      <w:tr w:rsidR="00585A26" w:rsidRPr="00585A26" w14:paraId="0ECA43EB" w14:textId="77777777" w:rsidTr="00585A26">
        <w:tc>
          <w:tcPr>
            <w:tcW w:w="2405" w:type="dxa"/>
            <w:vAlign w:val="center"/>
          </w:tcPr>
          <w:p w14:paraId="4F642C04" w14:textId="77777777" w:rsidR="00585A26" w:rsidRPr="00585A26" w:rsidRDefault="00585A26" w:rsidP="00585A26">
            <w:pPr>
              <w:jc w:val="left"/>
              <w:rPr>
                <w:bCs/>
              </w:rPr>
            </w:pPr>
            <w:r w:rsidRPr="00585A26">
              <w:rPr>
                <w:bCs/>
              </w:rPr>
              <w:t>Skenario ID</w:t>
            </w:r>
          </w:p>
        </w:tc>
        <w:tc>
          <w:tcPr>
            <w:tcW w:w="5522" w:type="dxa"/>
            <w:vAlign w:val="center"/>
          </w:tcPr>
          <w:p w14:paraId="50F980AD" w14:textId="77777777" w:rsidR="00585A26" w:rsidRPr="00585A26" w:rsidRDefault="00585A26" w:rsidP="00585A26">
            <w:pPr>
              <w:jc w:val="left"/>
              <w:rPr>
                <w:bCs/>
              </w:rPr>
            </w:pPr>
            <w:r w:rsidRPr="00585A26">
              <w:rPr>
                <w:bCs/>
              </w:rPr>
              <w:t>SUC-10</w:t>
            </w:r>
          </w:p>
        </w:tc>
      </w:tr>
      <w:tr w:rsidR="00585A26" w:rsidRPr="00585A26" w14:paraId="3062858A" w14:textId="77777777" w:rsidTr="00585A26">
        <w:tc>
          <w:tcPr>
            <w:tcW w:w="2405" w:type="dxa"/>
            <w:vAlign w:val="center"/>
          </w:tcPr>
          <w:p w14:paraId="009C4466" w14:textId="77777777" w:rsidR="00585A26" w:rsidRPr="00585A26" w:rsidRDefault="00585A26" w:rsidP="00585A26">
            <w:pPr>
              <w:jc w:val="left"/>
              <w:rPr>
                <w:bCs/>
              </w:rPr>
            </w:pPr>
            <w:r w:rsidRPr="00585A26">
              <w:rPr>
                <w:bCs/>
              </w:rPr>
              <w:t>Nama Use Case</w:t>
            </w:r>
          </w:p>
        </w:tc>
        <w:tc>
          <w:tcPr>
            <w:tcW w:w="5522" w:type="dxa"/>
            <w:vAlign w:val="center"/>
          </w:tcPr>
          <w:p w14:paraId="05F8AF1C" w14:textId="77777777" w:rsidR="00585A26" w:rsidRPr="00585A26" w:rsidRDefault="00585A26" w:rsidP="00585A26">
            <w:pPr>
              <w:jc w:val="left"/>
              <w:rPr>
                <w:bCs/>
              </w:rPr>
            </w:pPr>
            <w:r w:rsidRPr="00585A26">
              <w:rPr>
                <w:bCs/>
              </w:rPr>
              <w:t>Melihat Tiket OPD</w:t>
            </w:r>
          </w:p>
        </w:tc>
      </w:tr>
      <w:tr w:rsidR="00585A26" w:rsidRPr="00585A26" w14:paraId="3EC6B761" w14:textId="77777777" w:rsidTr="00585A26">
        <w:tc>
          <w:tcPr>
            <w:tcW w:w="2405" w:type="dxa"/>
            <w:vAlign w:val="center"/>
          </w:tcPr>
          <w:p w14:paraId="4EA9BF3B" w14:textId="77777777" w:rsidR="00585A26" w:rsidRPr="00585A26" w:rsidRDefault="00585A26" w:rsidP="00585A26">
            <w:pPr>
              <w:jc w:val="left"/>
              <w:rPr>
                <w:bCs/>
              </w:rPr>
            </w:pPr>
            <w:r w:rsidRPr="00585A26">
              <w:rPr>
                <w:bCs/>
              </w:rPr>
              <w:t>Deskripsi</w:t>
            </w:r>
          </w:p>
        </w:tc>
        <w:tc>
          <w:tcPr>
            <w:tcW w:w="5522" w:type="dxa"/>
            <w:vAlign w:val="center"/>
          </w:tcPr>
          <w:p w14:paraId="611A088B" w14:textId="77777777" w:rsidR="00585A26" w:rsidRPr="00585A26" w:rsidRDefault="00585A26" w:rsidP="00585A26">
            <w:pPr>
              <w:jc w:val="left"/>
              <w:rPr>
                <w:bCs/>
              </w:rPr>
            </w:pPr>
            <w:r w:rsidRPr="00585A26">
              <w:rPr>
                <w:bCs/>
              </w:rPr>
              <w:t>Pengguna OPD membaca daftar dan melihat detail aduan yang ditugaskan kepada OPD terkait.</w:t>
            </w:r>
          </w:p>
        </w:tc>
      </w:tr>
      <w:tr w:rsidR="00585A26" w:rsidRPr="00585A26" w14:paraId="54D984B3" w14:textId="77777777" w:rsidTr="00585A26">
        <w:tc>
          <w:tcPr>
            <w:tcW w:w="2405" w:type="dxa"/>
            <w:vAlign w:val="center"/>
          </w:tcPr>
          <w:p w14:paraId="6875D9E1" w14:textId="77777777" w:rsidR="00585A26" w:rsidRPr="00585A26" w:rsidRDefault="00585A26" w:rsidP="00585A26">
            <w:pPr>
              <w:jc w:val="left"/>
              <w:rPr>
                <w:bCs/>
              </w:rPr>
            </w:pPr>
            <w:r w:rsidRPr="00585A26">
              <w:rPr>
                <w:bCs/>
              </w:rPr>
              <w:t>Aktor</w:t>
            </w:r>
          </w:p>
        </w:tc>
        <w:tc>
          <w:tcPr>
            <w:tcW w:w="5522" w:type="dxa"/>
            <w:vAlign w:val="center"/>
          </w:tcPr>
          <w:p w14:paraId="0C347E2F" w14:textId="77777777" w:rsidR="00585A26" w:rsidRPr="00585A26" w:rsidRDefault="00585A26" w:rsidP="00585A26">
            <w:pPr>
              <w:jc w:val="left"/>
              <w:rPr>
                <w:bCs/>
              </w:rPr>
            </w:pPr>
            <w:r w:rsidRPr="00585A26">
              <w:rPr>
                <w:bCs/>
              </w:rPr>
              <w:t>Pengguna OPD</w:t>
            </w:r>
          </w:p>
        </w:tc>
      </w:tr>
      <w:tr w:rsidR="00585A26" w:rsidRPr="00585A26" w14:paraId="50CA9AC2" w14:textId="77777777" w:rsidTr="00585A26">
        <w:tc>
          <w:tcPr>
            <w:tcW w:w="2405" w:type="dxa"/>
            <w:vAlign w:val="center"/>
          </w:tcPr>
          <w:p w14:paraId="37C4A6A3" w14:textId="77777777" w:rsidR="00585A26" w:rsidRPr="00585A26" w:rsidRDefault="00585A26" w:rsidP="00585A26">
            <w:pPr>
              <w:jc w:val="left"/>
              <w:rPr>
                <w:bCs/>
              </w:rPr>
            </w:pPr>
            <w:r w:rsidRPr="00585A26">
              <w:rPr>
                <w:bCs/>
              </w:rPr>
              <w:t>Pre-kondisi</w:t>
            </w:r>
          </w:p>
        </w:tc>
        <w:tc>
          <w:tcPr>
            <w:tcW w:w="5522" w:type="dxa"/>
            <w:vAlign w:val="center"/>
          </w:tcPr>
          <w:p w14:paraId="0E398C5E" w14:textId="77777777" w:rsidR="00585A26" w:rsidRPr="00585A26" w:rsidRDefault="00585A26" w:rsidP="00585A26">
            <w:pPr>
              <w:jc w:val="left"/>
              <w:rPr>
                <w:bCs/>
              </w:rPr>
            </w:pPr>
            <w:r w:rsidRPr="00585A26">
              <w:rPr>
                <w:bCs/>
              </w:rPr>
              <w:t>Pengguna OPD berada di Dashboard OPD.</w:t>
            </w:r>
          </w:p>
        </w:tc>
      </w:tr>
      <w:tr w:rsidR="00585A26" w:rsidRPr="00585A26" w14:paraId="602E0A53" w14:textId="77777777" w:rsidTr="00585A26">
        <w:tc>
          <w:tcPr>
            <w:tcW w:w="2405" w:type="dxa"/>
            <w:vAlign w:val="center"/>
          </w:tcPr>
          <w:p w14:paraId="079FEF8E" w14:textId="77777777" w:rsidR="00585A26" w:rsidRPr="00585A26" w:rsidRDefault="00585A26" w:rsidP="00585A26">
            <w:pPr>
              <w:jc w:val="left"/>
              <w:rPr>
                <w:bCs/>
              </w:rPr>
            </w:pPr>
            <w:r w:rsidRPr="00585A26">
              <w:rPr>
                <w:bCs/>
              </w:rPr>
              <w:t>Post-kondisi</w:t>
            </w:r>
          </w:p>
        </w:tc>
        <w:tc>
          <w:tcPr>
            <w:tcW w:w="5522" w:type="dxa"/>
            <w:vAlign w:val="center"/>
          </w:tcPr>
          <w:p w14:paraId="1DB5BD5B" w14:textId="77777777" w:rsidR="00585A26" w:rsidRPr="00585A26" w:rsidRDefault="00585A26" w:rsidP="00585A26">
            <w:pPr>
              <w:jc w:val="left"/>
              <w:rPr>
                <w:bCs/>
              </w:rPr>
            </w:pPr>
            <w:r w:rsidRPr="00585A26">
              <w:rPr>
                <w:bCs/>
              </w:rPr>
              <w:t>Pengguna OPD melihat rincian keluhan, pelapor, dan riwayat penanganan tiket.</w:t>
            </w:r>
          </w:p>
        </w:tc>
      </w:tr>
      <w:tr w:rsidR="00585A26" w:rsidRPr="00585A26" w14:paraId="0B8E5E7A" w14:textId="77777777" w:rsidTr="00585A26">
        <w:tc>
          <w:tcPr>
            <w:tcW w:w="2405" w:type="dxa"/>
            <w:vAlign w:val="center"/>
          </w:tcPr>
          <w:p w14:paraId="614EE9D1" w14:textId="77777777" w:rsidR="00585A26" w:rsidRPr="00585A26" w:rsidRDefault="00585A26" w:rsidP="00585A26">
            <w:pPr>
              <w:jc w:val="left"/>
              <w:rPr>
                <w:bCs/>
              </w:rPr>
            </w:pPr>
            <w:r w:rsidRPr="00585A26">
              <w:rPr>
                <w:bCs/>
              </w:rPr>
              <w:t>Skenario Normal</w:t>
            </w:r>
          </w:p>
        </w:tc>
        <w:tc>
          <w:tcPr>
            <w:tcW w:w="5522" w:type="dxa"/>
            <w:vAlign w:val="center"/>
          </w:tcPr>
          <w:p w14:paraId="2B6CE4B3" w14:textId="77777777" w:rsidR="00585A26" w:rsidRPr="00585A26" w:rsidRDefault="00585A26" w:rsidP="00585A26">
            <w:pPr>
              <w:jc w:val="left"/>
              <w:rPr>
                <w:bCs/>
              </w:rPr>
            </w:pPr>
            <w:r w:rsidRPr="00585A26">
              <w:rPr>
                <w:bCs/>
              </w:rPr>
              <w:t>1. Pengguna OPD memilih menu Daftar Tiket.</w:t>
            </w:r>
            <w:r w:rsidRPr="00585A26">
              <w:rPr>
                <w:bCs/>
              </w:rPr>
              <w:br/>
              <w:t>2. Sistem menampilkan seluruh tiket yang ditugaskan ke OPD tersebut.</w:t>
            </w:r>
            <w:r w:rsidRPr="00585A26">
              <w:rPr>
                <w:bCs/>
              </w:rPr>
              <w:br/>
              <w:t>3. Pengguna OPD memilih salah satu tiket.</w:t>
            </w:r>
            <w:r w:rsidRPr="00585A26">
              <w:rPr>
                <w:bCs/>
              </w:rPr>
              <w:br/>
              <w:t>4. Sistem menampilkan halaman detail tiket berisi deskripsi aduan dan lampiran.</w:t>
            </w:r>
          </w:p>
        </w:tc>
      </w:tr>
      <w:tr w:rsidR="00585A26" w:rsidRPr="00585A26" w14:paraId="19C96305" w14:textId="77777777" w:rsidTr="00585A26">
        <w:tc>
          <w:tcPr>
            <w:tcW w:w="2405" w:type="dxa"/>
            <w:vAlign w:val="center"/>
          </w:tcPr>
          <w:p w14:paraId="6FCB31AE" w14:textId="77777777" w:rsidR="00585A26" w:rsidRPr="00585A26" w:rsidRDefault="00585A26" w:rsidP="00585A26">
            <w:pPr>
              <w:jc w:val="left"/>
              <w:rPr>
                <w:bCs/>
              </w:rPr>
            </w:pPr>
            <w:r w:rsidRPr="00585A26">
              <w:rPr>
                <w:bCs/>
              </w:rPr>
              <w:t>Skenario Alternatif</w:t>
            </w:r>
          </w:p>
        </w:tc>
        <w:tc>
          <w:tcPr>
            <w:tcW w:w="5522" w:type="dxa"/>
            <w:vAlign w:val="center"/>
          </w:tcPr>
          <w:p w14:paraId="613DC55D" w14:textId="77777777" w:rsidR="00585A26" w:rsidRPr="00585A26" w:rsidRDefault="00585A26" w:rsidP="00F74418">
            <w:pPr>
              <w:keepNext/>
              <w:jc w:val="left"/>
              <w:rPr>
                <w:bCs/>
              </w:rPr>
            </w:pPr>
            <w:r w:rsidRPr="00585A26">
              <w:rPr>
                <w:bCs/>
              </w:rPr>
              <w:t>1. Pengguna OPD mencoba mengakses tautan URL tiket milik OPD lain.</w:t>
            </w:r>
            <w:r w:rsidRPr="00585A26">
              <w:rPr>
                <w:bCs/>
              </w:rPr>
              <w:br/>
              <w:t>2. Sistem menolak akses.</w:t>
            </w:r>
            <w:r w:rsidRPr="00585A26">
              <w:rPr>
                <w:bCs/>
              </w:rPr>
              <w:br/>
              <w:t>3. Sistem menampilkan pesan error otoritas bahwa hak akses ditolak.</w:t>
            </w:r>
          </w:p>
        </w:tc>
      </w:tr>
    </w:tbl>
    <w:p w14:paraId="7A57F85C" w14:textId="49C7246D" w:rsidR="00F74418" w:rsidRDefault="00F74418" w:rsidP="00F74418">
      <w:pPr>
        <w:spacing w:line="360" w:lineRule="auto"/>
        <w:jc w:val="center"/>
      </w:pPr>
      <w:bookmarkStart w:id="97" w:name="_Toc235220697"/>
      <w:r>
        <w:t>Tabel 3.</w:t>
      </w:r>
      <w:r w:rsidR="00197B06">
        <w:fldChar w:fldCharType="begin"/>
      </w:r>
      <w:r w:rsidR="00197B06">
        <w:instrText xml:space="preserve"> SEQ Tabel_3. \* ARABIC </w:instrText>
      </w:r>
      <w:r w:rsidR="00197B06">
        <w:fldChar w:fldCharType="separate"/>
      </w:r>
      <w:r w:rsidR="000B680A">
        <w:rPr>
          <w:noProof/>
        </w:rPr>
        <w:t>13</w:t>
      </w:r>
      <w:r w:rsidR="00197B06">
        <w:fldChar w:fldCharType="end"/>
      </w:r>
      <w:r>
        <w:t xml:space="preserve"> </w:t>
      </w:r>
      <w:r w:rsidRPr="00210821">
        <w:t>Skenario Use Case Melihat Tiket OPD</w:t>
      </w:r>
      <w:bookmarkEnd w:id="97"/>
    </w:p>
    <w:p w14:paraId="39032841" w14:textId="657DCEA0" w:rsidR="00585A26" w:rsidRPr="005F29F5" w:rsidRDefault="005F29F5" w:rsidP="005F29F5">
      <w:pPr>
        <w:spacing w:line="360" w:lineRule="auto"/>
        <w:jc w:val="left"/>
        <w:rPr>
          <w:iCs/>
        </w:rPr>
      </w:pPr>
      <w:r>
        <w:t xml:space="preserve">11. </w:t>
      </w:r>
      <w:r w:rsidRPr="00585A26">
        <w:rPr>
          <w:iCs/>
        </w:rPr>
        <w:t>Skenario Use Case Memberikan Tanggapan Tiket</w:t>
      </w:r>
    </w:p>
    <w:tbl>
      <w:tblPr>
        <w:tblStyle w:val="TableGrid"/>
        <w:tblW w:w="0" w:type="auto"/>
        <w:tblLook w:val="04A0" w:firstRow="1" w:lastRow="0" w:firstColumn="1" w:lastColumn="0" w:noHBand="0" w:noVBand="1"/>
      </w:tblPr>
      <w:tblGrid>
        <w:gridCol w:w="2405"/>
        <w:gridCol w:w="5522"/>
      </w:tblGrid>
      <w:tr w:rsidR="00585A26" w:rsidRPr="00585A26" w14:paraId="00CFA0A8" w14:textId="77777777" w:rsidTr="00585A26">
        <w:tc>
          <w:tcPr>
            <w:tcW w:w="2405" w:type="dxa"/>
            <w:vAlign w:val="center"/>
          </w:tcPr>
          <w:p w14:paraId="492C176F" w14:textId="77777777" w:rsidR="00585A26" w:rsidRPr="00585A26" w:rsidRDefault="00585A26" w:rsidP="00585A26">
            <w:pPr>
              <w:jc w:val="left"/>
              <w:rPr>
                <w:bCs/>
              </w:rPr>
            </w:pPr>
            <w:r w:rsidRPr="00585A26">
              <w:rPr>
                <w:bCs/>
              </w:rPr>
              <w:t>Skenario ID</w:t>
            </w:r>
          </w:p>
        </w:tc>
        <w:tc>
          <w:tcPr>
            <w:tcW w:w="5522" w:type="dxa"/>
            <w:vAlign w:val="center"/>
          </w:tcPr>
          <w:p w14:paraId="3B8BE4A7" w14:textId="77777777" w:rsidR="00585A26" w:rsidRPr="00585A26" w:rsidRDefault="00585A26" w:rsidP="00585A26">
            <w:pPr>
              <w:jc w:val="left"/>
              <w:rPr>
                <w:bCs/>
              </w:rPr>
            </w:pPr>
            <w:r w:rsidRPr="00585A26">
              <w:rPr>
                <w:bCs/>
              </w:rPr>
              <w:t>SUC-11</w:t>
            </w:r>
          </w:p>
        </w:tc>
      </w:tr>
      <w:tr w:rsidR="00585A26" w:rsidRPr="00585A26" w14:paraId="146857E0" w14:textId="77777777" w:rsidTr="00585A26">
        <w:tc>
          <w:tcPr>
            <w:tcW w:w="2405" w:type="dxa"/>
            <w:vAlign w:val="center"/>
          </w:tcPr>
          <w:p w14:paraId="3852F32C" w14:textId="77777777" w:rsidR="00585A26" w:rsidRPr="00585A26" w:rsidRDefault="00585A26" w:rsidP="00585A26">
            <w:pPr>
              <w:jc w:val="left"/>
              <w:rPr>
                <w:bCs/>
              </w:rPr>
            </w:pPr>
            <w:r w:rsidRPr="00585A26">
              <w:rPr>
                <w:bCs/>
              </w:rPr>
              <w:t>Nama Use Case</w:t>
            </w:r>
          </w:p>
        </w:tc>
        <w:tc>
          <w:tcPr>
            <w:tcW w:w="5522" w:type="dxa"/>
            <w:vAlign w:val="center"/>
          </w:tcPr>
          <w:p w14:paraId="6147A3EB" w14:textId="77777777" w:rsidR="00585A26" w:rsidRPr="00585A26" w:rsidRDefault="00585A26" w:rsidP="00585A26">
            <w:pPr>
              <w:jc w:val="left"/>
              <w:rPr>
                <w:bCs/>
              </w:rPr>
            </w:pPr>
            <w:r w:rsidRPr="00585A26">
              <w:rPr>
                <w:bCs/>
              </w:rPr>
              <w:t>Memberikan Tanggapan Tiket</w:t>
            </w:r>
          </w:p>
        </w:tc>
      </w:tr>
      <w:tr w:rsidR="00585A26" w:rsidRPr="00585A26" w14:paraId="72704F08" w14:textId="77777777" w:rsidTr="00585A26">
        <w:tc>
          <w:tcPr>
            <w:tcW w:w="2405" w:type="dxa"/>
            <w:vAlign w:val="center"/>
          </w:tcPr>
          <w:p w14:paraId="01FFD644" w14:textId="77777777" w:rsidR="00585A26" w:rsidRPr="00585A26" w:rsidRDefault="00585A26" w:rsidP="00585A26">
            <w:pPr>
              <w:jc w:val="left"/>
              <w:rPr>
                <w:bCs/>
              </w:rPr>
            </w:pPr>
            <w:r w:rsidRPr="00585A26">
              <w:rPr>
                <w:bCs/>
              </w:rPr>
              <w:t>Deskripsi</w:t>
            </w:r>
          </w:p>
        </w:tc>
        <w:tc>
          <w:tcPr>
            <w:tcW w:w="5522" w:type="dxa"/>
            <w:vAlign w:val="center"/>
          </w:tcPr>
          <w:p w14:paraId="4ECB906C" w14:textId="77777777" w:rsidR="00585A26" w:rsidRPr="00585A26" w:rsidRDefault="00585A26" w:rsidP="00585A26">
            <w:pPr>
              <w:jc w:val="left"/>
              <w:rPr>
                <w:bCs/>
              </w:rPr>
            </w:pPr>
            <w:r w:rsidRPr="00585A26">
              <w:rPr>
                <w:bCs/>
              </w:rPr>
              <w:t>Pengguna OPD mengirimkan balasan, penjelasan, atau solusi terkait aduan ke dalam sistem.</w:t>
            </w:r>
          </w:p>
        </w:tc>
      </w:tr>
      <w:tr w:rsidR="00585A26" w:rsidRPr="00585A26" w14:paraId="2B20B21B" w14:textId="77777777" w:rsidTr="00585A26">
        <w:tc>
          <w:tcPr>
            <w:tcW w:w="2405" w:type="dxa"/>
            <w:vAlign w:val="center"/>
          </w:tcPr>
          <w:p w14:paraId="5994E7E8" w14:textId="77777777" w:rsidR="00585A26" w:rsidRPr="00585A26" w:rsidRDefault="00585A26" w:rsidP="00585A26">
            <w:pPr>
              <w:jc w:val="left"/>
              <w:rPr>
                <w:bCs/>
              </w:rPr>
            </w:pPr>
            <w:r w:rsidRPr="00585A26">
              <w:rPr>
                <w:bCs/>
              </w:rPr>
              <w:t>Aktor</w:t>
            </w:r>
          </w:p>
        </w:tc>
        <w:tc>
          <w:tcPr>
            <w:tcW w:w="5522" w:type="dxa"/>
            <w:vAlign w:val="center"/>
          </w:tcPr>
          <w:p w14:paraId="40918ED1" w14:textId="77777777" w:rsidR="00585A26" w:rsidRPr="00585A26" w:rsidRDefault="00585A26" w:rsidP="00F74418">
            <w:pPr>
              <w:keepNext/>
              <w:jc w:val="left"/>
              <w:rPr>
                <w:bCs/>
              </w:rPr>
            </w:pPr>
            <w:r w:rsidRPr="00585A26">
              <w:rPr>
                <w:bCs/>
              </w:rPr>
              <w:t>Pengguna OPD</w:t>
            </w:r>
          </w:p>
        </w:tc>
      </w:tr>
    </w:tbl>
    <w:p w14:paraId="30541EB2" w14:textId="7C3DA6B4" w:rsidR="00F74418" w:rsidRDefault="00F74418" w:rsidP="00F74418">
      <w:pPr>
        <w:spacing w:line="360" w:lineRule="auto"/>
        <w:jc w:val="center"/>
      </w:pPr>
      <w:bookmarkStart w:id="98" w:name="_Toc235220698"/>
      <w:r>
        <w:t>Tabel 3.</w:t>
      </w:r>
      <w:r w:rsidR="00197B06">
        <w:fldChar w:fldCharType="begin"/>
      </w:r>
      <w:r w:rsidR="00197B06">
        <w:instrText xml:space="preserve"> SEQ Tabel_3. \* ARABIC </w:instrText>
      </w:r>
      <w:r w:rsidR="00197B06">
        <w:fldChar w:fldCharType="separate"/>
      </w:r>
      <w:r w:rsidR="000B680A">
        <w:rPr>
          <w:noProof/>
        </w:rPr>
        <w:t>14</w:t>
      </w:r>
      <w:r w:rsidR="00197B06">
        <w:fldChar w:fldCharType="end"/>
      </w:r>
      <w:r>
        <w:t xml:space="preserve"> </w:t>
      </w:r>
      <w:r w:rsidRPr="00F73036">
        <w:t>Skenario Use Case Memberikan Tanggapan Tiket</w:t>
      </w:r>
      <w:bookmarkEnd w:id="98"/>
    </w:p>
    <w:tbl>
      <w:tblPr>
        <w:tblStyle w:val="TableGrid"/>
        <w:tblW w:w="0" w:type="auto"/>
        <w:tblLook w:val="04A0" w:firstRow="1" w:lastRow="0" w:firstColumn="1" w:lastColumn="0" w:noHBand="0" w:noVBand="1"/>
      </w:tblPr>
      <w:tblGrid>
        <w:gridCol w:w="2405"/>
        <w:gridCol w:w="5522"/>
      </w:tblGrid>
      <w:tr w:rsidR="00585A26" w:rsidRPr="00585A26" w14:paraId="7870AA0C" w14:textId="77777777" w:rsidTr="00585A26">
        <w:tc>
          <w:tcPr>
            <w:tcW w:w="2405" w:type="dxa"/>
            <w:vAlign w:val="center"/>
          </w:tcPr>
          <w:p w14:paraId="205D88E8" w14:textId="77777777" w:rsidR="00585A26" w:rsidRPr="00585A26" w:rsidRDefault="00585A26" w:rsidP="00585A26">
            <w:pPr>
              <w:jc w:val="left"/>
              <w:rPr>
                <w:bCs/>
              </w:rPr>
            </w:pPr>
            <w:r w:rsidRPr="00585A26">
              <w:rPr>
                <w:bCs/>
              </w:rPr>
              <w:lastRenderedPageBreak/>
              <w:t>Pre-kondisi</w:t>
            </w:r>
          </w:p>
        </w:tc>
        <w:tc>
          <w:tcPr>
            <w:tcW w:w="5522" w:type="dxa"/>
            <w:vAlign w:val="center"/>
          </w:tcPr>
          <w:p w14:paraId="3F59F09E" w14:textId="77777777" w:rsidR="00585A26" w:rsidRPr="00585A26" w:rsidRDefault="00585A26" w:rsidP="00585A26">
            <w:pPr>
              <w:jc w:val="left"/>
              <w:rPr>
                <w:bCs/>
              </w:rPr>
            </w:pPr>
            <w:r w:rsidRPr="00585A26">
              <w:rPr>
                <w:bCs/>
              </w:rPr>
              <w:t>Pengguna OPD sedang membuka halaman detail suatu tiket.</w:t>
            </w:r>
          </w:p>
        </w:tc>
      </w:tr>
      <w:tr w:rsidR="00585A26" w:rsidRPr="00585A26" w14:paraId="5E5E13D8" w14:textId="77777777" w:rsidTr="00585A26">
        <w:tc>
          <w:tcPr>
            <w:tcW w:w="2405" w:type="dxa"/>
            <w:vAlign w:val="center"/>
          </w:tcPr>
          <w:p w14:paraId="15388799" w14:textId="77777777" w:rsidR="00585A26" w:rsidRPr="00585A26" w:rsidRDefault="00585A26" w:rsidP="00585A26">
            <w:pPr>
              <w:jc w:val="left"/>
              <w:rPr>
                <w:bCs/>
              </w:rPr>
            </w:pPr>
            <w:r w:rsidRPr="00585A26">
              <w:rPr>
                <w:bCs/>
              </w:rPr>
              <w:t>Post-kondisi</w:t>
            </w:r>
          </w:p>
        </w:tc>
        <w:tc>
          <w:tcPr>
            <w:tcW w:w="5522" w:type="dxa"/>
            <w:vAlign w:val="center"/>
          </w:tcPr>
          <w:p w14:paraId="34B6A82A" w14:textId="77777777" w:rsidR="00585A26" w:rsidRPr="00585A26" w:rsidRDefault="00585A26" w:rsidP="00585A26">
            <w:pPr>
              <w:jc w:val="left"/>
              <w:rPr>
                <w:bCs/>
              </w:rPr>
            </w:pPr>
            <w:r w:rsidRPr="00585A26">
              <w:rPr>
                <w:bCs/>
              </w:rPr>
              <w:t>Tanggapan tersimpan dalam riwayat tiket dan status diperbarui.</w:t>
            </w:r>
          </w:p>
        </w:tc>
      </w:tr>
      <w:tr w:rsidR="00585A26" w:rsidRPr="00585A26" w14:paraId="416510C2" w14:textId="77777777" w:rsidTr="00585A26">
        <w:tc>
          <w:tcPr>
            <w:tcW w:w="2405" w:type="dxa"/>
            <w:vAlign w:val="center"/>
          </w:tcPr>
          <w:p w14:paraId="5A2C3556" w14:textId="77777777" w:rsidR="00585A26" w:rsidRPr="00585A26" w:rsidRDefault="00585A26" w:rsidP="00585A26">
            <w:pPr>
              <w:jc w:val="left"/>
              <w:rPr>
                <w:bCs/>
              </w:rPr>
            </w:pPr>
            <w:r w:rsidRPr="00585A26">
              <w:rPr>
                <w:bCs/>
              </w:rPr>
              <w:t>Skenario Normal</w:t>
            </w:r>
          </w:p>
        </w:tc>
        <w:tc>
          <w:tcPr>
            <w:tcW w:w="5522" w:type="dxa"/>
            <w:vAlign w:val="center"/>
          </w:tcPr>
          <w:p w14:paraId="6D070559" w14:textId="77777777" w:rsidR="00585A26" w:rsidRPr="00585A26" w:rsidRDefault="00585A26" w:rsidP="00585A26">
            <w:pPr>
              <w:jc w:val="left"/>
              <w:rPr>
                <w:bCs/>
              </w:rPr>
            </w:pPr>
            <w:r w:rsidRPr="00585A26">
              <w:rPr>
                <w:bCs/>
              </w:rPr>
              <w:t>1. Pengguna OPD menuliskan pesan tanggapan pada kolom yang tersedia.</w:t>
            </w:r>
            <w:r w:rsidRPr="00585A26">
              <w:rPr>
                <w:bCs/>
              </w:rPr>
              <w:br/>
              <w:t>2. Pengguna OPD menambahkan lampiran foto bukti penanganan (jika ada).</w:t>
            </w:r>
            <w:r w:rsidRPr="00585A26">
              <w:rPr>
                <w:bCs/>
              </w:rPr>
              <w:br/>
              <w:t>3. Pengguna OPD menekan tombol Kirim Tanggapan.</w:t>
            </w:r>
            <w:r w:rsidRPr="00585A26">
              <w:rPr>
                <w:bCs/>
              </w:rPr>
              <w:br/>
              <w:t>4. Sistem menyimpan pesan dan lampiran ke dalam riwayat tiket.</w:t>
            </w:r>
          </w:p>
        </w:tc>
      </w:tr>
      <w:tr w:rsidR="00585A26" w:rsidRPr="00585A26" w14:paraId="299C3587" w14:textId="77777777" w:rsidTr="00585A26">
        <w:tc>
          <w:tcPr>
            <w:tcW w:w="2405" w:type="dxa"/>
            <w:vAlign w:val="center"/>
          </w:tcPr>
          <w:p w14:paraId="5D40ABD4" w14:textId="77777777" w:rsidR="00585A26" w:rsidRPr="00585A26" w:rsidRDefault="00585A26" w:rsidP="00585A26">
            <w:pPr>
              <w:jc w:val="left"/>
              <w:rPr>
                <w:bCs/>
              </w:rPr>
            </w:pPr>
            <w:r w:rsidRPr="00585A26">
              <w:rPr>
                <w:bCs/>
              </w:rPr>
              <w:t>Skenario Alternatif</w:t>
            </w:r>
          </w:p>
        </w:tc>
        <w:tc>
          <w:tcPr>
            <w:tcW w:w="5522" w:type="dxa"/>
            <w:vAlign w:val="center"/>
          </w:tcPr>
          <w:p w14:paraId="150CDD8D" w14:textId="77777777" w:rsidR="00585A26" w:rsidRPr="00585A26" w:rsidRDefault="00585A26" w:rsidP="00F74418">
            <w:pPr>
              <w:keepNext/>
              <w:jc w:val="left"/>
              <w:rPr>
                <w:bCs/>
              </w:rPr>
            </w:pPr>
            <w:r w:rsidRPr="00585A26">
              <w:rPr>
                <w:bCs/>
              </w:rPr>
              <w:t>1. Pengguna OPD mengunggah file lampiran yang melebihi batas sistem.</w:t>
            </w:r>
            <w:r w:rsidRPr="00585A26">
              <w:rPr>
                <w:bCs/>
              </w:rPr>
              <w:br/>
              <w:t>2. Sistem menolak proses dan menampilkan pesan batas maksimal ukuran file.</w:t>
            </w:r>
            <w:r w:rsidRPr="00585A26">
              <w:rPr>
                <w:bCs/>
              </w:rPr>
              <w:br/>
              <w:t>3. Pengguna OPD mengganti file dengan ukuran yang sesuai dan mengirim ulang.</w:t>
            </w:r>
          </w:p>
        </w:tc>
      </w:tr>
    </w:tbl>
    <w:p w14:paraId="334C2593" w14:textId="50066BCA" w:rsidR="00F74418" w:rsidRDefault="00F74418" w:rsidP="00F74418">
      <w:pPr>
        <w:spacing w:line="360" w:lineRule="auto"/>
        <w:jc w:val="center"/>
      </w:pPr>
      <w:bookmarkStart w:id="99" w:name="_Toc235220699"/>
      <w:r>
        <w:t>Tabel 3.</w:t>
      </w:r>
      <w:r w:rsidR="00197B06">
        <w:fldChar w:fldCharType="begin"/>
      </w:r>
      <w:r w:rsidR="00197B06">
        <w:instrText xml:space="preserve"> SEQ Tabel_3. \* ARABIC </w:instrText>
      </w:r>
      <w:r w:rsidR="00197B06">
        <w:fldChar w:fldCharType="separate"/>
      </w:r>
      <w:r w:rsidR="000B680A">
        <w:rPr>
          <w:noProof/>
        </w:rPr>
        <w:t>15</w:t>
      </w:r>
      <w:r w:rsidR="00197B06">
        <w:fldChar w:fldCharType="end"/>
      </w:r>
      <w:r>
        <w:t xml:space="preserve"> </w:t>
      </w:r>
      <w:r w:rsidRPr="00037E19">
        <w:t>Skenario Use Case Memberikan Tanggapan Tiket</w:t>
      </w:r>
      <w:r>
        <w:t xml:space="preserve"> Lanjutan</w:t>
      </w:r>
      <w:bookmarkEnd w:id="99"/>
    </w:p>
    <w:p w14:paraId="66598EA5" w14:textId="7E43FA04" w:rsidR="00585A26" w:rsidRDefault="005F29F5" w:rsidP="005F29F5">
      <w:pPr>
        <w:spacing w:line="360" w:lineRule="auto"/>
      </w:pPr>
      <w:r>
        <w:t xml:space="preserve">12. </w:t>
      </w:r>
      <w:r w:rsidRPr="00585A26">
        <w:rPr>
          <w:iCs/>
        </w:rPr>
        <w:t>Skenario Use Case Memperbarui Status Tiket</w:t>
      </w:r>
    </w:p>
    <w:tbl>
      <w:tblPr>
        <w:tblStyle w:val="TableGrid"/>
        <w:tblW w:w="0" w:type="auto"/>
        <w:tblLook w:val="04A0" w:firstRow="1" w:lastRow="0" w:firstColumn="1" w:lastColumn="0" w:noHBand="0" w:noVBand="1"/>
      </w:tblPr>
      <w:tblGrid>
        <w:gridCol w:w="2405"/>
        <w:gridCol w:w="5522"/>
      </w:tblGrid>
      <w:tr w:rsidR="00585A26" w:rsidRPr="00585A26" w14:paraId="1A6403F8" w14:textId="77777777" w:rsidTr="00585A26">
        <w:tc>
          <w:tcPr>
            <w:tcW w:w="2405" w:type="dxa"/>
            <w:vAlign w:val="center"/>
          </w:tcPr>
          <w:p w14:paraId="14C24894" w14:textId="77777777" w:rsidR="00585A26" w:rsidRPr="00585A26" w:rsidRDefault="00585A26" w:rsidP="00585A26">
            <w:pPr>
              <w:jc w:val="left"/>
              <w:rPr>
                <w:bCs/>
              </w:rPr>
            </w:pPr>
            <w:r w:rsidRPr="00585A26">
              <w:rPr>
                <w:bCs/>
              </w:rPr>
              <w:t>Skenario ID</w:t>
            </w:r>
          </w:p>
        </w:tc>
        <w:tc>
          <w:tcPr>
            <w:tcW w:w="5522" w:type="dxa"/>
            <w:vAlign w:val="center"/>
          </w:tcPr>
          <w:p w14:paraId="7C671A2C" w14:textId="77777777" w:rsidR="00585A26" w:rsidRPr="00585A26" w:rsidRDefault="00585A26" w:rsidP="00585A26">
            <w:pPr>
              <w:jc w:val="left"/>
              <w:rPr>
                <w:bCs/>
              </w:rPr>
            </w:pPr>
            <w:r w:rsidRPr="00585A26">
              <w:rPr>
                <w:bCs/>
              </w:rPr>
              <w:t>SUC-12</w:t>
            </w:r>
          </w:p>
        </w:tc>
      </w:tr>
      <w:tr w:rsidR="00585A26" w:rsidRPr="00585A26" w14:paraId="15E8EDB6" w14:textId="77777777" w:rsidTr="00585A26">
        <w:tc>
          <w:tcPr>
            <w:tcW w:w="2405" w:type="dxa"/>
            <w:vAlign w:val="center"/>
          </w:tcPr>
          <w:p w14:paraId="09F90FD9" w14:textId="77777777" w:rsidR="00585A26" w:rsidRPr="00585A26" w:rsidRDefault="00585A26" w:rsidP="00585A26">
            <w:pPr>
              <w:jc w:val="left"/>
              <w:rPr>
                <w:bCs/>
              </w:rPr>
            </w:pPr>
            <w:r w:rsidRPr="00585A26">
              <w:rPr>
                <w:bCs/>
              </w:rPr>
              <w:t>Nama Use Case</w:t>
            </w:r>
          </w:p>
        </w:tc>
        <w:tc>
          <w:tcPr>
            <w:tcW w:w="5522" w:type="dxa"/>
            <w:vAlign w:val="center"/>
          </w:tcPr>
          <w:p w14:paraId="32E1A7A3" w14:textId="77777777" w:rsidR="00585A26" w:rsidRPr="00585A26" w:rsidRDefault="00585A26" w:rsidP="00585A26">
            <w:pPr>
              <w:jc w:val="left"/>
              <w:rPr>
                <w:bCs/>
              </w:rPr>
            </w:pPr>
            <w:r w:rsidRPr="00585A26">
              <w:rPr>
                <w:bCs/>
              </w:rPr>
              <w:t>Memperbarui Status Tiket</w:t>
            </w:r>
          </w:p>
        </w:tc>
      </w:tr>
      <w:tr w:rsidR="00585A26" w:rsidRPr="00585A26" w14:paraId="2B14BA1D" w14:textId="77777777" w:rsidTr="00585A26">
        <w:tc>
          <w:tcPr>
            <w:tcW w:w="2405" w:type="dxa"/>
            <w:vAlign w:val="center"/>
          </w:tcPr>
          <w:p w14:paraId="23F41C43" w14:textId="77777777" w:rsidR="00585A26" w:rsidRPr="00585A26" w:rsidRDefault="00585A26" w:rsidP="00585A26">
            <w:pPr>
              <w:jc w:val="left"/>
              <w:rPr>
                <w:bCs/>
              </w:rPr>
            </w:pPr>
            <w:r w:rsidRPr="00585A26">
              <w:rPr>
                <w:bCs/>
              </w:rPr>
              <w:t>Deskripsi</w:t>
            </w:r>
          </w:p>
        </w:tc>
        <w:tc>
          <w:tcPr>
            <w:tcW w:w="5522" w:type="dxa"/>
            <w:vAlign w:val="center"/>
          </w:tcPr>
          <w:p w14:paraId="66ECF235" w14:textId="77777777" w:rsidR="00585A26" w:rsidRPr="00585A26" w:rsidRDefault="00585A26" w:rsidP="00585A26">
            <w:pPr>
              <w:jc w:val="left"/>
              <w:rPr>
                <w:bCs/>
              </w:rPr>
            </w:pPr>
            <w:r w:rsidRPr="00585A26">
              <w:rPr>
                <w:bCs/>
              </w:rPr>
              <w:t>Pengguna OPD mengubah tahapan progres penanganan tiket (misal: Diproses, Selesai).</w:t>
            </w:r>
          </w:p>
        </w:tc>
      </w:tr>
      <w:tr w:rsidR="00585A26" w:rsidRPr="00585A26" w14:paraId="1AD082A8" w14:textId="77777777" w:rsidTr="00585A26">
        <w:tc>
          <w:tcPr>
            <w:tcW w:w="2405" w:type="dxa"/>
            <w:vAlign w:val="center"/>
          </w:tcPr>
          <w:p w14:paraId="5534C2BA" w14:textId="77777777" w:rsidR="00585A26" w:rsidRPr="00585A26" w:rsidRDefault="00585A26" w:rsidP="00585A26">
            <w:pPr>
              <w:jc w:val="left"/>
              <w:rPr>
                <w:bCs/>
              </w:rPr>
            </w:pPr>
            <w:r w:rsidRPr="00585A26">
              <w:rPr>
                <w:bCs/>
              </w:rPr>
              <w:t>Aktor</w:t>
            </w:r>
          </w:p>
        </w:tc>
        <w:tc>
          <w:tcPr>
            <w:tcW w:w="5522" w:type="dxa"/>
            <w:vAlign w:val="center"/>
          </w:tcPr>
          <w:p w14:paraId="641F2B64" w14:textId="77777777" w:rsidR="00585A26" w:rsidRPr="00585A26" w:rsidRDefault="00585A26" w:rsidP="00585A26">
            <w:pPr>
              <w:jc w:val="left"/>
              <w:rPr>
                <w:bCs/>
              </w:rPr>
            </w:pPr>
            <w:r w:rsidRPr="00585A26">
              <w:rPr>
                <w:bCs/>
              </w:rPr>
              <w:t>Pengguna OPD</w:t>
            </w:r>
          </w:p>
        </w:tc>
      </w:tr>
      <w:tr w:rsidR="00585A26" w:rsidRPr="00585A26" w14:paraId="1FE281F1" w14:textId="77777777" w:rsidTr="00585A26">
        <w:tc>
          <w:tcPr>
            <w:tcW w:w="2405" w:type="dxa"/>
            <w:vAlign w:val="center"/>
          </w:tcPr>
          <w:p w14:paraId="4C312D04" w14:textId="77777777" w:rsidR="00585A26" w:rsidRPr="00585A26" w:rsidRDefault="00585A26" w:rsidP="00585A26">
            <w:pPr>
              <w:jc w:val="left"/>
              <w:rPr>
                <w:bCs/>
              </w:rPr>
            </w:pPr>
            <w:r w:rsidRPr="00585A26">
              <w:rPr>
                <w:bCs/>
              </w:rPr>
              <w:t>Pre-kondisi</w:t>
            </w:r>
          </w:p>
        </w:tc>
        <w:tc>
          <w:tcPr>
            <w:tcW w:w="5522" w:type="dxa"/>
            <w:vAlign w:val="center"/>
          </w:tcPr>
          <w:p w14:paraId="1598BEF5" w14:textId="77777777" w:rsidR="00585A26" w:rsidRPr="00585A26" w:rsidRDefault="00585A26" w:rsidP="00585A26">
            <w:pPr>
              <w:jc w:val="left"/>
              <w:rPr>
                <w:bCs/>
              </w:rPr>
            </w:pPr>
            <w:r w:rsidRPr="00585A26">
              <w:rPr>
                <w:bCs/>
              </w:rPr>
              <w:t>Pengguna OPD sedang membuka halaman detail tiket yang masih aktif.</w:t>
            </w:r>
          </w:p>
        </w:tc>
      </w:tr>
      <w:tr w:rsidR="00585A26" w:rsidRPr="00585A26" w14:paraId="574F853F" w14:textId="77777777" w:rsidTr="00585A26">
        <w:tc>
          <w:tcPr>
            <w:tcW w:w="2405" w:type="dxa"/>
            <w:vAlign w:val="center"/>
          </w:tcPr>
          <w:p w14:paraId="4F9FB239" w14:textId="77777777" w:rsidR="00585A26" w:rsidRPr="00585A26" w:rsidRDefault="00585A26" w:rsidP="00585A26">
            <w:pPr>
              <w:jc w:val="left"/>
              <w:rPr>
                <w:bCs/>
              </w:rPr>
            </w:pPr>
            <w:r w:rsidRPr="00585A26">
              <w:rPr>
                <w:bCs/>
              </w:rPr>
              <w:t>Post-kondisi</w:t>
            </w:r>
          </w:p>
        </w:tc>
        <w:tc>
          <w:tcPr>
            <w:tcW w:w="5522" w:type="dxa"/>
            <w:vAlign w:val="center"/>
          </w:tcPr>
          <w:p w14:paraId="3C850CF9" w14:textId="77777777" w:rsidR="00585A26" w:rsidRPr="00585A26" w:rsidRDefault="00585A26" w:rsidP="00585A26">
            <w:pPr>
              <w:jc w:val="left"/>
              <w:rPr>
                <w:bCs/>
              </w:rPr>
            </w:pPr>
            <w:r w:rsidRPr="00585A26">
              <w:rPr>
                <w:bCs/>
              </w:rPr>
              <w:t>Status tiket berubah dan dicatat ke dalam log riwayat penanganan.</w:t>
            </w:r>
          </w:p>
        </w:tc>
      </w:tr>
      <w:tr w:rsidR="00585A26" w:rsidRPr="00585A26" w14:paraId="3E1DD83F" w14:textId="77777777" w:rsidTr="00585A26">
        <w:tc>
          <w:tcPr>
            <w:tcW w:w="2405" w:type="dxa"/>
            <w:vAlign w:val="center"/>
          </w:tcPr>
          <w:p w14:paraId="20B7A518" w14:textId="77777777" w:rsidR="00585A26" w:rsidRPr="00585A26" w:rsidRDefault="00585A26" w:rsidP="00585A26">
            <w:pPr>
              <w:jc w:val="left"/>
              <w:rPr>
                <w:bCs/>
              </w:rPr>
            </w:pPr>
            <w:r w:rsidRPr="00585A26">
              <w:rPr>
                <w:bCs/>
              </w:rPr>
              <w:t>Skenario Normal</w:t>
            </w:r>
          </w:p>
        </w:tc>
        <w:tc>
          <w:tcPr>
            <w:tcW w:w="5522" w:type="dxa"/>
            <w:vAlign w:val="center"/>
          </w:tcPr>
          <w:p w14:paraId="40455014" w14:textId="77777777" w:rsidR="00585A26" w:rsidRPr="00585A26" w:rsidRDefault="00585A26" w:rsidP="00585A26">
            <w:pPr>
              <w:jc w:val="left"/>
              <w:rPr>
                <w:bCs/>
              </w:rPr>
            </w:pPr>
            <w:r w:rsidRPr="00585A26">
              <w:rPr>
                <w:bCs/>
              </w:rPr>
              <w:t>1. Pengguna OPD memilih opsi status terbaru pada menu pembaruan status.</w:t>
            </w:r>
            <w:r w:rsidRPr="00585A26">
              <w:rPr>
                <w:bCs/>
              </w:rPr>
              <w:br/>
              <w:t>2. Pengguna OPD menambahkan catatan pembaruan status.</w:t>
            </w:r>
            <w:r w:rsidRPr="00585A26">
              <w:rPr>
                <w:bCs/>
              </w:rPr>
              <w:br/>
              <w:t>3. Pengguna OPD menyimpan pembaruan.</w:t>
            </w:r>
            <w:r w:rsidRPr="00585A26">
              <w:rPr>
                <w:bCs/>
              </w:rPr>
              <w:br/>
              <w:t>4. Sistem mengubah status tiket dan menyimpan log riwayat perubahan status.</w:t>
            </w:r>
          </w:p>
        </w:tc>
      </w:tr>
      <w:tr w:rsidR="00585A26" w:rsidRPr="00585A26" w14:paraId="6A0E6381" w14:textId="77777777" w:rsidTr="00585A26">
        <w:tc>
          <w:tcPr>
            <w:tcW w:w="2405" w:type="dxa"/>
            <w:vAlign w:val="center"/>
          </w:tcPr>
          <w:p w14:paraId="19FDBF95" w14:textId="77777777" w:rsidR="00585A26" w:rsidRPr="00585A26" w:rsidRDefault="00585A26" w:rsidP="00585A26">
            <w:pPr>
              <w:jc w:val="left"/>
              <w:rPr>
                <w:bCs/>
              </w:rPr>
            </w:pPr>
            <w:r w:rsidRPr="00585A26">
              <w:rPr>
                <w:bCs/>
              </w:rPr>
              <w:t>Skenario Alternatif</w:t>
            </w:r>
          </w:p>
        </w:tc>
        <w:tc>
          <w:tcPr>
            <w:tcW w:w="5522" w:type="dxa"/>
            <w:vAlign w:val="center"/>
          </w:tcPr>
          <w:p w14:paraId="36AB70AD" w14:textId="77777777" w:rsidR="00585A26" w:rsidRPr="00585A26" w:rsidRDefault="00585A26" w:rsidP="00F12EDF">
            <w:pPr>
              <w:keepNext/>
              <w:jc w:val="left"/>
              <w:rPr>
                <w:bCs/>
              </w:rPr>
            </w:pPr>
            <w:r w:rsidRPr="00585A26">
              <w:rPr>
                <w:bCs/>
              </w:rPr>
              <w:t>-</w:t>
            </w:r>
          </w:p>
        </w:tc>
      </w:tr>
    </w:tbl>
    <w:p w14:paraId="403EFB80" w14:textId="135E979C" w:rsidR="00F12EDF" w:rsidRDefault="00F12EDF" w:rsidP="00F12EDF">
      <w:pPr>
        <w:spacing w:line="360" w:lineRule="auto"/>
        <w:jc w:val="center"/>
      </w:pPr>
      <w:bookmarkStart w:id="100" w:name="_Toc235220700"/>
      <w:r>
        <w:t>Tabel 3.</w:t>
      </w:r>
      <w:r w:rsidR="00197B06">
        <w:fldChar w:fldCharType="begin"/>
      </w:r>
      <w:r w:rsidR="00197B06">
        <w:instrText xml:space="preserve"> SEQ Tabel_3. \* ARABIC </w:instrText>
      </w:r>
      <w:r w:rsidR="00197B06">
        <w:fldChar w:fldCharType="separate"/>
      </w:r>
      <w:r w:rsidR="000B680A">
        <w:rPr>
          <w:noProof/>
        </w:rPr>
        <w:t>16</w:t>
      </w:r>
      <w:r w:rsidR="00197B06">
        <w:fldChar w:fldCharType="end"/>
      </w:r>
      <w:r>
        <w:t xml:space="preserve"> </w:t>
      </w:r>
      <w:r w:rsidRPr="00663B1F">
        <w:t>Skenario Use Case Memperbarui Status Tiket</w:t>
      </w:r>
      <w:bookmarkEnd w:id="100"/>
    </w:p>
    <w:p w14:paraId="7FB5C90C" w14:textId="4DBFF915" w:rsidR="00585A26" w:rsidRDefault="005F29F5" w:rsidP="00585A26">
      <w:r>
        <w:t xml:space="preserve">13. </w:t>
      </w:r>
      <w:r w:rsidRPr="00585A26">
        <w:rPr>
          <w:iCs/>
        </w:rPr>
        <w:t>Skenario Use Case Melacak Tiket</w:t>
      </w:r>
    </w:p>
    <w:tbl>
      <w:tblPr>
        <w:tblStyle w:val="TableGrid"/>
        <w:tblW w:w="0" w:type="auto"/>
        <w:tblLook w:val="04A0" w:firstRow="1" w:lastRow="0" w:firstColumn="1" w:lastColumn="0" w:noHBand="0" w:noVBand="1"/>
      </w:tblPr>
      <w:tblGrid>
        <w:gridCol w:w="2405"/>
        <w:gridCol w:w="5522"/>
      </w:tblGrid>
      <w:tr w:rsidR="00585A26" w:rsidRPr="00585A26" w14:paraId="21462DF8" w14:textId="77777777" w:rsidTr="00585A26">
        <w:tc>
          <w:tcPr>
            <w:tcW w:w="2405" w:type="dxa"/>
            <w:vAlign w:val="center"/>
          </w:tcPr>
          <w:p w14:paraId="7BEED920" w14:textId="77777777" w:rsidR="00585A26" w:rsidRPr="00585A26" w:rsidRDefault="00585A26" w:rsidP="00585A26">
            <w:pPr>
              <w:jc w:val="left"/>
              <w:rPr>
                <w:bCs/>
              </w:rPr>
            </w:pPr>
            <w:r w:rsidRPr="00585A26">
              <w:rPr>
                <w:bCs/>
              </w:rPr>
              <w:t>Skenario ID</w:t>
            </w:r>
          </w:p>
        </w:tc>
        <w:tc>
          <w:tcPr>
            <w:tcW w:w="5522" w:type="dxa"/>
            <w:vAlign w:val="center"/>
          </w:tcPr>
          <w:p w14:paraId="150CA5ED" w14:textId="77777777" w:rsidR="00585A26" w:rsidRPr="00585A26" w:rsidRDefault="00585A26" w:rsidP="00585A26">
            <w:pPr>
              <w:jc w:val="left"/>
              <w:rPr>
                <w:bCs/>
              </w:rPr>
            </w:pPr>
            <w:r w:rsidRPr="00585A26">
              <w:rPr>
                <w:bCs/>
              </w:rPr>
              <w:t>SUC-13</w:t>
            </w:r>
          </w:p>
        </w:tc>
      </w:tr>
      <w:tr w:rsidR="00585A26" w:rsidRPr="00585A26" w14:paraId="0EDE6D13" w14:textId="77777777" w:rsidTr="00585A26">
        <w:tc>
          <w:tcPr>
            <w:tcW w:w="2405" w:type="dxa"/>
            <w:vAlign w:val="center"/>
          </w:tcPr>
          <w:p w14:paraId="1C5E57C4" w14:textId="77777777" w:rsidR="00585A26" w:rsidRPr="00585A26" w:rsidRDefault="00585A26" w:rsidP="00585A26">
            <w:pPr>
              <w:jc w:val="left"/>
              <w:rPr>
                <w:bCs/>
              </w:rPr>
            </w:pPr>
            <w:r w:rsidRPr="00585A26">
              <w:rPr>
                <w:bCs/>
              </w:rPr>
              <w:t>Nama Use Case</w:t>
            </w:r>
          </w:p>
        </w:tc>
        <w:tc>
          <w:tcPr>
            <w:tcW w:w="5522" w:type="dxa"/>
            <w:vAlign w:val="center"/>
          </w:tcPr>
          <w:p w14:paraId="6A59B76B" w14:textId="77777777" w:rsidR="00585A26" w:rsidRPr="00585A26" w:rsidRDefault="00585A26" w:rsidP="00585A26">
            <w:pPr>
              <w:jc w:val="left"/>
              <w:rPr>
                <w:bCs/>
              </w:rPr>
            </w:pPr>
            <w:r w:rsidRPr="00585A26">
              <w:rPr>
                <w:bCs/>
              </w:rPr>
              <w:t>Melacak Tiket</w:t>
            </w:r>
          </w:p>
        </w:tc>
      </w:tr>
      <w:tr w:rsidR="00585A26" w:rsidRPr="00585A26" w14:paraId="42D979B9" w14:textId="77777777" w:rsidTr="00585A26">
        <w:tc>
          <w:tcPr>
            <w:tcW w:w="2405" w:type="dxa"/>
            <w:vAlign w:val="center"/>
          </w:tcPr>
          <w:p w14:paraId="060B2648" w14:textId="77777777" w:rsidR="00585A26" w:rsidRPr="00585A26" w:rsidRDefault="00585A26" w:rsidP="00585A26">
            <w:pPr>
              <w:jc w:val="left"/>
              <w:rPr>
                <w:bCs/>
              </w:rPr>
            </w:pPr>
            <w:r w:rsidRPr="00585A26">
              <w:rPr>
                <w:bCs/>
              </w:rPr>
              <w:t>Deskripsi</w:t>
            </w:r>
          </w:p>
        </w:tc>
        <w:tc>
          <w:tcPr>
            <w:tcW w:w="5522" w:type="dxa"/>
            <w:vAlign w:val="center"/>
          </w:tcPr>
          <w:p w14:paraId="74C84A5B" w14:textId="77777777" w:rsidR="00585A26" w:rsidRPr="00585A26" w:rsidRDefault="00585A26" w:rsidP="00585A26">
            <w:pPr>
              <w:jc w:val="left"/>
              <w:rPr>
                <w:bCs/>
              </w:rPr>
            </w:pPr>
            <w:r w:rsidRPr="00585A26">
              <w:rPr>
                <w:bCs/>
              </w:rPr>
              <w:t>Masyarakat melihat perkembangan penanganan aduan mereka melalui portal publik.</w:t>
            </w:r>
          </w:p>
        </w:tc>
      </w:tr>
      <w:tr w:rsidR="00585A26" w:rsidRPr="00585A26" w14:paraId="01205894" w14:textId="77777777" w:rsidTr="00585A26">
        <w:tc>
          <w:tcPr>
            <w:tcW w:w="2405" w:type="dxa"/>
            <w:vAlign w:val="center"/>
          </w:tcPr>
          <w:p w14:paraId="2C1F8101" w14:textId="77777777" w:rsidR="00585A26" w:rsidRPr="00585A26" w:rsidRDefault="00585A26" w:rsidP="00585A26">
            <w:pPr>
              <w:jc w:val="left"/>
              <w:rPr>
                <w:bCs/>
              </w:rPr>
            </w:pPr>
            <w:r w:rsidRPr="00585A26">
              <w:rPr>
                <w:bCs/>
              </w:rPr>
              <w:t>Aktor</w:t>
            </w:r>
          </w:p>
        </w:tc>
        <w:tc>
          <w:tcPr>
            <w:tcW w:w="5522" w:type="dxa"/>
            <w:vAlign w:val="center"/>
          </w:tcPr>
          <w:p w14:paraId="4FA4D230" w14:textId="77777777" w:rsidR="00585A26" w:rsidRPr="00585A26" w:rsidRDefault="00585A26" w:rsidP="00585A26">
            <w:pPr>
              <w:jc w:val="left"/>
              <w:rPr>
                <w:bCs/>
              </w:rPr>
            </w:pPr>
            <w:r w:rsidRPr="00585A26">
              <w:rPr>
                <w:bCs/>
              </w:rPr>
              <w:t>Masyarakat</w:t>
            </w:r>
          </w:p>
        </w:tc>
      </w:tr>
      <w:tr w:rsidR="00585A26" w:rsidRPr="00585A26" w14:paraId="4D11325F" w14:textId="77777777" w:rsidTr="00585A26">
        <w:tc>
          <w:tcPr>
            <w:tcW w:w="2405" w:type="dxa"/>
            <w:vAlign w:val="center"/>
          </w:tcPr>
          <w:p w14:paraId="50F2D0C6" w14:textId="77777777" w:rsidR="00585A26" w:rsidRPr="00585A26" w:rsidRDefault="00585A26" w:rsidP="00585A26">
            <w:pPr>
              <w:jc w:val="left"/>
              <w:rPr>
                <w:bCs/>
              </w:rPr>
            </w:pPr>
            <w:r w:rsidRPr="00585A26">
              <w:rPr>
                <w:bCs/>
              </w:rPr>
              <w:t>Pre-kondisi</w:t>
            </w:r>
          </w:p>
        </w:tc>
        <w:tc>
          <w:tcPr>
            <w:tcW w:w="5522" w:type="dxa"/>
            <w:vAlign w:val="center"/>
          </w:tcPr>
          <w:p w14:paraId="0E401FD0" w14:textId="77777777" w:rsidR="00585A26" w:rsidRPr="00585A26" w:rsidRDefault="00585A26" w:rsidP="00585A26">
            <w:pPr>
              <w:jc w:val="left"/>
              <w:rPr>
                <w:bCs/>
              </w:rPr>
            </w:pPr>
            <w:r w:rsidRPr="00585A26">
              <w:rPr>
                <w:bCs/>
              </w:rPr>
              <w:t>Masyarakat berada di portal pelacakan publik sistem.</w:t>
            </w:r>
          </w:p>
        </w:tc>
      </w:tr>
      <w:tr w:rsidR="00585A26" w:rsidRPr="00585A26" w14:paraId="0F550200" w14:textId="77777777" w:rsidTr="00585A26">
        <w:tc>
          <w:tcPr>
            <w:tcW w:w="2405" w:type="dxa"/>
            <w:vAlign w:val="center"/>
          </w:tcPr>
          <w:p w14:paraId="27C64F1D" w14:textId="77777777" w:rsidR="00585A26" w:rsidRPr="00585A26" w:rsidRDefault="00585A26" w:rsidP="00585A26">
            <w:pPr>
              <w:jc w:val="left"/>
              <w:rPr>
                <w:bCs/>
              </w:rPr>
            </w:pPr>
            <w:r w:rsidRPr="00585A26">
              <w:rPr>
                <w:bCs/>
              </w:rPr>
              <w:t>Post-kondisi</w:t>
            </w:r>
          </w:p>
        </w:tc>
        <w:tc>
          <w:tcPr>
            <w:tcW w:w="5522" w:type="dxa"/>
            <w:vAlign w:val="center"/>
          </w:tcPr>
          <w:p w14:paraId="7DD5D4E3" w14:textId="77777777" w:rsidR="00585A26" w:rsidRPr="00585A26" w:rsidRDefault="00585A26" w:rsidP="00F12EDF">
            <w:pPr>
              <w:keepNext/>
              <w:jc w:val="left"/>
              <w:rPr>
                <w:bCs/>
              </w:rPr>
            </w:pPr>
            <w:r w:rsidRPr="00585A26">
              <w:rPr>
                <w:bCs/>
              </w:rPr>
              <w:t>Sistem menampilkan progres tiket yang dicari.</w:t>
            </w:r>
          </w:p>
        </w:tc>
      </w:tr>
    </w:tbl>
    <w:p w14:paraId="0C1F7FF5" w14:textId="3F727F1F" w:rsidR="00F12EDF" w:rsidRDefault="00F12EDF" w:rsidP="00F12EDF">
      <w:pPr>
        <w:spacing w:line="360" w:lineRule="auto"/>
        <w:jc w:val="center"/>
      </w:pPr>
      <w:bookmarkStart w:id="101" w:name="_Toc235220701"/>
      <w:r>
        <w:t>Tabel 3.</w:t>
      </w:r>
      <w:r w:rsidR="00197B06">
        <w:fldChar w:fldCharType="begin"/>
      </w:r>
      <w:r w:rsidR="00197B06">
        <w:instrText xml:space="preserve"> SEQ Tabel_3. \* ARABIC </w:instrText>
      </w:r>
      <w:r w:rsidR="00197B06">
        <w:fldChar w:fldCharType="separate"/>
      </w:r>
      <w:r w:rsidR="000B680A">
        <w:rPr>
          <w:noProof/>
        </w:rPr>
        <w:t>17</w:t>
      </w:r>
      <w:r w:rsidR="00197B06">
        <w:fldChar w:fldCharType="end"/>
      </w:r>
      <w:r>
        <w:t xml:space="preserve"> </w:t>
      </w:r>
      <w:r w:rsidRPr="00500FC2">
        <w:t>Skenario Use Case Melacak Tiket</w:t>
      </w:r>
      <w:bookmarkEnd w:id="101"/>
    </w:p>
    <w:tbl>
      <w:tblPr>
        <w:tblStyle w:val="TableGrid"/>
        <w:tblW w:w="0" w:type="auto"/>
        <w:tblLook w:val="04A0" w:firstRow="1" w:lastRow="0" w:firstColumn="1" w:lastColumn="0" w:noHBand="0" w:noVBand="1"/>
      </w:tblPr>
      <w:tblGrid>
        <w:gridCol w:w="2405"/>
        <w:gridCol w:w="5522"/>
      </w:tblGrid>
      <w:tr w:rsidR="00585A26" w:rsidRPr="00585A26" w14:paraId="7191F0AC" w14:textId="77777777" w:rsidTr="00585A26">
        <w:tc>
          <w:tcPr>
            <w:tcW w:w="2405" w:type="dxa"/>
            <w:vAlign w:val="center"/>
          </w:tcPr>
          <w:p w14:paraId="4B3A8574" w14:textId="77777777" w:rsidR="00585A26" w:rsidRPr="00585A26" w:rsidRDefault="00585A26" w:rsidP="00585A26">
            <w:pPr>
              <w:jc w:val="left"/>
              <w:rPr>
                <w:bCs/>
              </w:rPr>
            </w:pPr>
            <w:r w:rsidRPr="00585A26">
              <w:rPr>
                <w:bCs/>
              </w:rPr>
              <w:lastRenderedPageBreak/>
              <w:t>Skenario Normal</w:t>
            </w:r>
          </w:p>
        </w:tc>
        <w:tc>
          <w:tcPr>
            <w:tcW w:w="5522" w:type="dxa"/>
            <w:vAlign w:val="center"/>
          </w:tcPr>
          <w:p w14:paraId="1F1E899C" w14:textId="77777777" w:rsidR="00585A26" w:rsidRPr="00585A26" w:rsidRDefault="00585A26" w:rsidP="00585A26">
            <w:pPr>
              <w:jc w:val="left"/>
              <w:rPr>
                <w:bCs/>
              </w:rPr>
            </w:pPr>
            <w:r w:rsidRPr="00585A26">
              <w:rPr>
                <w:bCs/>
              </w:rPr>
              <w:t>1. Masyarakat memasukkan Nomor Pelacakan (Resi) tiket ke dalam kolom pencarian.</w:t>
            </w:r>
            <w:r w:rsidRPr="00585A26">
              <w:rPr>
                <w:bCs/>
              </w:rPr>
              <w:br/>
              <w:t>2. Masyarakat menekan tombol Lacak.</w:t>
            </w:r>
            <w:r w:rsidRPr="00585A26">
              <w:rPr>
                <w:bCs/>
              </w:rPr>
              <w:br/>
              <w:t>3. Sistem mencari data tiket berdasarkan nomor pelacakan tersebut di basis data.</w:t>
            </w:r>
            <w:r w:rsidRPr="00585A26">
              <w:rPr>
                <w:bCs/>
              </w:rPr>
              <w:br/>
              <w:t>4. Sistem menampilkan status saat ini, OPD yang menangani, dan riwayat singkat tiket kepada masyarakat.</w:t>
            </w:r>
          </w:p>
        </w:tc>
      </w:tr>
      <w:tr w:rsidR="00585A26" w:rsidRPr="00585A26" w14:paraId="4D988903" w14:textId="77777777" w:rsidTr="00585A26">
        <w:tc>
          <w:tcPr>
            <w:tcW w:w="2405" w:type="dxa"/>
            <w:vAlign w:val="center"/>
          </w:tcPr>
          <w:p w14:paraId="06CAEFDF" w14:textId="77777777" w:rsidR="00585A26" w:rsidRPr="00585A26" w:rsidRDefault="00585A26" w:rsidP="00585A26">
            <w:pPr>
              <w:jc w:val="left"/>
              <w:rPr>
                <w:bCs/>
              </w:rPr>
            </w:pPr>
            <w:r w:rsidRPr="00585A26">
              <w:rPr>
                <w:bCs/>
              </w:rPr>
              <w:t>Skenario Alternatif</w:t>
            </w:r>
          </w:p>
        </w:tc>
        <w:tc>
          <w:tcPr>
            <w:tcW w:w="5522" w:type="dxa"/>
            <w:vAlign w:val="center"/>
          </w:tcPr>
          <w:p w14:paraId="3260FB61" w14:textId="77777777" w:rsidR="00585A26" w:rsidRPr="00585A26" w:rsidRDefault="00585A26" w:rsidP="007055DD">
            <w:pPr>
              <w:keepNext/>
              <w:jc w:val="left"/>
              <w:rPr>
                <w:bCs/>
              </w:rPr>
            </w:pPr>
            <w:r w:rsidRPr="00585A26">
              <w:rPr>
                <w:bCs/>
              </w:rPr>
              <w:t>1. Masyarakat memasukkan nomor pelacakan yang salah atau tidak terdaftar.</w:t>
            </w:r>
            <w:r w:rsidRPr="00585A26">
              <w:rPr>
                <w:bCs/>
              </w:rPr>
              <w:br/>
              <w:t>2. Sistem gagal menemukan data yang cocok.</w:t>
            </w:r>
            <w:r w:rsidRPr="00585A26">
              <w:rPr>
                <w:bCs/>
              </w:rPr>
              <w:br/>
              <w:t>3. Sistem menampilkan pesan peringatan bahwa tiket tidak ditemukan.</w:t>
            </w:r>
          </w:p>
        </w:tc>
      </w:tr>
    </w:tbl>
    <w:p w14:paraId="5983D29C" w14:textId="27AFA44E" w:rsidR="007055DD" w:rsidRDefault="007055DD" w:rsidP="007055DD">
      <w:pPr>
        <w:spacing w:line="360" w:lineRule="auto"/>
        <w:jc w:val="center"/>
      </w:pPr>
      <w:bookmarkStart w:id="102" w:name="_Toc235220702"/>
      <w:r>
        <w:t>Tabel 3.</w:t>
      </w:r>
      <w:r w:rsidR="00197B06">
        <w:fldChar w:fldCharType="begin"/>
      </w:r>
      <w:r w:rsidR="00197B06">
        <w:instrText xml:space="preserve"> SEQ Tabel_3. \* ARABIC </w:instrText>
      </w:r>
      <w:r w:rsidR="00197B06">
        <w:fldChar w:fldCharType="separate"/>
      </w:r>
      <w:r w:rsidR="000B680A">
        <w:rPr>
          <w:noProof/>
        </w:rPr>
        <w:t>18</w:t>
      </w:r>
      <w:r w:rsidR="00197B06">
        <w:fldChar w:fldCharType="end"/>
      </w:r>
      <w:r>
        <w:t xml:space="preserve"> </w:t>
      </w:r>
      <w:r w:rsidRPr="00480DCE">
        <w:t>Skenario Use Case Melacak Tiket</w:t>
      </w:r>
      <w:r>
        <w:t xml:space="preserve"> Lanjutan</w:t>
      </w:r>
      <w:bookmarkEnd w:id="102"/>
    </w:p>
    <w:p w14:paraId="281BF5CF" w14:textId="2B6E1052" w:rsidR="00585A26" w:rsidRDefault="005F29F5" w:rsidP="005F29F5">
      <w:pPr>
        <w:spacing w:line="360" w:lineRule="auto"/>
      </w:pPr>
      <w:r>
        <w:t xml:space="preserve">14. </w:t>
      </w:r>
      <w:r w:rsidRPr="00585A26">
        <w:rPr>
          <w:iCs/>
        </w:rPr>
        <w:t>Skenario Use Case Melihat Informasi Pemantauan Aduan Publik</w:t>
      </w:r>
    </w:p>
    <w:tbl>
      <w:tblPr>
        <w:tblStyle w:val="TableGrid"/>
        <w:tblW w:w="0" w:type="auto"/>
        <w:tblLook w:val="04A0" w:firstRow="1" w:lastRow="0" w:firstColumn="1" w:lastColumn="0" w:noHBand="0" w:noVBand="1"/>
      </w:tblPr>
      <w:tblGrid>
        <w:gridCol w:w="2405"/>
        <w:gridCol w:w="5522"/>
      </w:tblGrid>
      <w:tr w:rsidR="00585A26" w:rsidRPr="00585A26" w14:paraId="642441D7" w14:textId="77777777" w:rsidTr="00585A26">
        <w:tc>
          <w:tcPr>
            <w:tcW w:w="2405" w:type="dxa"/>
            <w:vAlign w:val="center"/>
          </w:tcPr>
          <w:p w14:paraId="53B1CD75" w14:textId="77777777" w:rsidR="00585A26" w:rsidRPr="00585A26" w:rsidRDefault="00585A26" w:rsidP="00585A26">
            <w:pPr>
              <w:jc w:val="left"/>
              <w:rPr>
                <w:bCs/>
              </w:rPr>
            </w:pPr>
            <w:r w:rsidRPr="00585A26">
              <w:rPr>
                <w:bCs/>
              </w:rPr>
              <w:t>Skenario ID</w:t>
            </w:r>
          </w:p>
        </w:tc>
        <w:tc>
          <w:tcPr>
            <w:tcW w:w="5522" w:type="dxa"/>
            <w:vAlign w:val="center"/>
          </w:tcPr>
          <w:p w14:paraId="6723D160" w14:textId="77777777" w:rsidR="00585A26" w:rsidRPr="00585A26" w:rsidRDefault="00585A26" w:rsidP="00585A26">
            <w:pPr>
              <w:jc w:val="left"/>
              <w:rPr>
                <w:bCs/>
              </w:rPr>
            </w:pPr>
            <w:r w:rsidRPr="00585A26">
              <w:rPr>
                <w:bCs/>
              </w:rPr>
              <w:t>SUC-14</w:t>
            </w:r>
          </w:p>
        </w:tc>
      </w:tr>
      <w:tr w:rsidR="00585A26" w:rsidRPr="00585A26" w14:paraId="274AE578" w14:textId="77777777" w:rsidTr="00585A26">
        <w:tc>
          <w:tcPr>
            <w:tcW w:w="2405" w:type="dxa"/>
            <w:vAlign w:val="center"/>
          </w:tcPr>
          <w:p w14:paraId="5DFEB982" w14:textId="77777777" w:rsidR="00585A26" w:rsidRPr="00585A26" w:rsidRDefault="00585A26" w:rsidP="00585A26">
            <w:pPr>
              <w:jc w:val="left"/>
              <w:rPr>
                <w:bCs/>
              </w:rPr>
            </w:pPr>
            <w:r w:rsidRPr="00585A26">
              <w:rPr>
                <w:bCs/>
              </w:rPr>
              <w:t>Nama Use Case</w:t>
            </w:r>
          </w:p>
        </w:tc>
        <w:tc>
          <w:tcPr>
            <w:tcW w:w="5522" w:type="dxa"/>
            <w:vAlign w:val="center"/>
          </w:tcPr>
          <w:p w14:paraId="101F995B" w14:textId="77777777" w:rsidR="00585A26" w:rsidRPr="00585A26" w:rsidRDefault="00585A26" w:rsidP="00585A26">
            <w:pPr>
              <w:jc w:val="left"/>
              <w:rPr>
                <w:bCs/>
              </w:rPr>
            </w:pPr>
            <w:r w:rsidRPr="00585A26">
              <w:rPr>
                <w:bCs/>
              </w:rPr>
              <w:t>Melihat Informasi Pemantauan Aduan Publik</w:t>
            </w:r>
          </w:p>
        </w:tc>
      </w:tr>
      <w:tr w:rsidR="00585A26" w:rsidRPr="00585A26" w14:paraId="256C7CDB" w14:textId="77777777" w:rsidTr="00585A26">
        <w:tc>
          <w:tcPr>
            <w:tcW w:w="2405" w:type="dxa"/>
            <w:vAlign w:val="center"/>
          </w:tcPr>
          <w:p w14:paraId="7F51E2EA" w14:textId="77777777" w:rsidR="00585A26" w:rsidRPr="00585A26" w:rsidRDefault="00585A26" w:rsidP="00585A26">
            <w:pPr>
              <w:jc w:val="left"/>
              <w:rPr>
                <w:bCs/>
              </w:rPr>
            </w:pPr>
            <w:r w:rsidRPr="00585A26">
              <w:rPr>
                <w:bCs/>
              </w:rPr>
              <w:t>Deskripsi</w:t>
            </w:r>
          </w:p>
        </w:tc>
        <w:tc>
          <w:tcPr>
            <w:tcW w:w="5522" w:type="dxa"/>
            <w:vAlign w:val="center"/>
          </w:tcPr>
          <w:p w14:paraId="037B1F4D" w14:textId="77777777" w:rsidR="00585A26" w:rsidRPr="00585A26" w:rsidRDefault="00585A26" w:rsidP="00585A26">
            <w:pPr>
              <w:jc w:val="left"/>
              <w:rPr>
                <w:bCs/>
              </w:rPr>
            </w:pPr>
            <w:r w:rsidRPr="00585A26">
              <w:rPr>
                <w:bCs/>
              </w:rPr>
              <w:t>Masyarakat melihat ringkasan data aduan publik yang ditangani secara transparan.</w:t>
            </w:r>
          </w:p>
        </w:tc>
      </w:tr>
      <w:tr w:rsidR="00585A26" w:rsidRPr="00585A26" w14:paraId="7A1F8C1C" w14:textId="77777777" w:rsidTr="00585A26">
        <w:tc>
          <w:tcPr>
            <w:tcW w:w="2405" w:type="dxa"/>
            <w:vAlign w:val="center"/>
          </w:tcPr>
          <w:p w14:paraId="4DFE93A8" w14:textId="77777777" w:rsidR="00585A26" w:rsidRPr="00585A26" w:rsidRDefault="00585A26" w:rsidP="00585A26">
            <w:pPr>
              <w:jc w:val="left"/>
              <w:rPr>
                <w:bCs/>
              </w:rPr>
            </w:pPr>
            <w:r w:rsidRPr="00585A26">
              <w:rPr>
                <w:bCs/>
              </w:rPr>
              <w:t>Aktor</w:t>
            </w:r>
          </w:p>
        </w:tc>
        <w:tc>
          <w:tcPr>
            <w:tcW w:w="5522" w:type="dxa"/>
            <w:vAlign w:val="center"/>
          </w:tcPr>
          <w:p w14:paraId="3A73736A" w14:textId="77777777" w:rsidR="00585A26" w:rsidRPr="00585A26" w:rsidRDefault="00585A26" w:rsidP="00585A26">
            <w:pPr>
              <w:jc w:val="left"/>
              <w:rPr>
                <w:bCs/>
              </w:rPr>
            </w:pPr>
            <w:r w:rsidRPr="00585A26">
              <w:rPr>
                <w:bCs/>
              </w:rPr>
              <w:t>Masyarakat</w:t>
            </w:r>
          </w:p>
        </w:tc>
      </w:tr>
      <w:tr w:rsidR="00585A26" w:rsidRPr="00585A26" w14:paraId="47A6DBEF" w14:textId="77777777" w:rsidTr="00585A26">
        <w:tc>
          <w:tcPr>
            <w:tcW w:w="2405" w:type="dxa"/>
            <w:vAlign w:val="center"/>
          </w:tcPr>
          <w:p w14:paraId="274F0FE0" w14:textId="77777777" w:rsidR="00585A26" w:rsidRPr="00585A26" w:rsidRDefault="00585A26" w:rsidP="00585A26">
            <w:pPr>
              <w:jc w:val="left"/>
              <w:rPr>
                <w:bCs/>
              </w:rPr>
            </w:pPr>
            <w:r w:rsidRPr="00585A26">
              <w:rPr>
                <w:bCs/>
              </w:rPr>
              <w:t>Pre-kondisi</w:t>
            </w:r>
          </w:p>
        </w:tc>
        <w:tc>
          <w:tcPr>
            <w:tcW w:w="5522" w:type="dxa"/>
            <w:vAlign w:val="center"/>
          </w:tcPr>
          <w:p w14:paraId="1F20C80A" w14:textId="77777777" w:rsidR="00585A26" w:rsidRPr="00585A26" w:rsidRDefault="00585A26" w:rsidP="00585A26">
            <w:pPr>
              <w:jc w:val="left"/>
              <w:rPr>
                <w:bCs/>
              </w:rPr>
            </w:pPr>
            <w:r w:rsidRPr="00585A26">
              <w:rPr>
                <w:bCs/>
              </w:rPr>
              <w:t>Masyarakat berada di portal publik sistem.</w:t>
            </w:r>
          </w:p>
        </w:tc>
      </w:tr>
      <w:tr w:rsidR="00585A26" w:rsidRPr="00585A26" w14:paraId="23F8D561" w14:textId="77777777" w:rsidTr="00585A26">
        <w:tc>
          <w:tcPr>
            <w:tcW w:w="2405" w:type="dxa"/>
            <w:vAlign w:val="center"/>
          </w:tcPr>
          <w:p w14:paraId="6750316B" w14:textId="77777777" w:rsidR="00585A26" w:rsidRPr="00585A26" w:rsidRDefault="00585A26" w:rsidP="00585A26">
            <w:pPr>
              <w:jc w:val="left"/>
              <w:rPr>
                <w:bCs/>
              </w:rPr>
            </w:pPr>
            <w:r w:rsidRPr="00585A26">
              <w:rPr>
                <w:bCs/>
              </w:rPr>
              <w:t>Post-kondisi</w:t>
            </w:r>
          </w:p>
        </w:tc>
        <w:tc>
          <w:tcPr>
            <w:tcW w:w="5522" w:type="dxa"/>
            <w:vAlign w:val="center"/>
          </w:tcPr>
          <w:p w14:paraId="0A84CEA9" w14:textId="77777777" w:rsidR="00585A26" w:rsidRPr="00585A26" w:rsidRDefault="00585A26" w:rsidP="00585A26">
            <w:pPr>
              <w:jc w:val="left"/>
              <w:rPr>
                <w:bCs/>
              </w:rPr>
            </w:pPr>
            <w:r w:rsidRPr="00585A26">
              <w:rPr>
                <w:bCs/>
              </w:rPr>
              <w:t>Sistem menampilkan ringkasan statistik pengelolaan aduan secara terbuka.</w:t>
            </w:r>
          </w:p>
        </w:tc>
      </w:tr>
      <w:tr w:rsidR="00585A26" w:rsidRPr="00585A26" w14:paraId="2C956FAE" w14:textId="77777777" w:rsidTr="00585A26">
        <w:tc>
          <w:tcPr>
            <w:tcW w:w="2405" w:type="dxa"/>
            <w:vAlign w:val="center"/>
          </w:tcPr>
          <w:p w14:paraId="1C1EB59E" w14:textId="77777777" w:rsidR="00585A26" w:rsidRPr="00585A26" w:rsidRDefault="00585A26" w:rsidP="00585A26">
            <w:pPr>
              <w:jc w:val="left"/>
              <w:rPr>
                <w:bCs/>
              </w:rPr>
            </w:pPr>
            <w:r w:rsidRPr="00585A26">
              <w:rPr>
                <w:bCs/>
              </w:rPr>
              <w:t>Skenario Normal</w:t>
            </w:r>
          </w:p>
        </w:tc>
        <w:tc>
          <w:tcPr>
            <w:tcW w:w="5522" w:type="dxa"/>
            <w:vAlign w:val="center"/>
          </w:tcPr>
          <w:p w14:paraId="612A3DE5" w14:textId="77777777" w:rsidR="00585A26" w:rsidRPr="00585A26" w:rsidRDefault="00585A26" w:rsidP="00585A26">
            <w:pPr>
              <w:jc w:val="left"/>
              <w:rPr>
                <w:bCs/>
              </w:rPr>
            </w:pPr>
            <w:r w:rsidRPr="00585A26">
              <w:rPr>
                <w:bCs/>
              </w:rPr>
              <w:t>1. Masyarakat mengakses halaman utama pemantauan publik.</w:t>
            </w:r>
            <w:r w:rsidRPr="00585A26">
              <w:rPr>
                <w:bCs/>
              </w:rPr>
              <w:br/>
              <w:t>2. Sistem mengambil data ringkasan agregat tiket (jumlah aduan masuk, aduan selesai, dll).</w:t>
            </w:r>
            <w:r w:rsidRPr="00585A26">
              <w:rPr>
                <w:bCs/>
              </w:rPr>
              <w:br/>
              <w:t>3. Sistem menampilkan statistik sederhana beserta daftar aduan publik terkini yang disamarkan identitasnya.</w:t>
            </w:r>
          </w:p>
        </w:tc>
      </w:tr>
      <w:tr w:rsidR="00585A26" w:rsidRPr="00585A26" w14:paraId="4255BABA" w14:textId="77777777" w:rsidTr="00585A26">
        <w:tc>
          <w:tcPr>
            <w:tcW w:w="2405" w:type="dxa"/>
            <w:vAlign w:val="center"/>
          </w:tcPr>
          <w:p w14:paraId="7BEA38DA" w14:textId="77777777" w:rsidR="00585A26" w:rsidRPr="00585A26" w:rsidRDefault="00585A26" w:rsidP="00585A26">
            <w:pPr>
              <w:jc w:val="left"/>
              <w:rPr>
                <w:bCs/>
              </w:rPr>
            </w:pPr>
            <w:r w:rsidRPr="00585A26">
              <w:rPr>
                <w:bCs/>
              </w:rPr>
              <w:t>Skenario Alternatif</w:t>
            </w:r>
          </w:p>
        </w:tc>
        <w:tc>
          <w:tcPr>
            <w:tcW w:w="5522" w:type="dxa"/>
            <w:vAlign w:val="center"/>
          </w:tcPr>
          <w:p w14:paraId="639410CF" w14:textId="77777777" w:rsidR="00585A26" w:rsidRPr="00585A26" w:rsidRDefault="00585A26" w:rsidP="007055DD">
            <w:pPr>
              <w:keepNext/>
              <w:jc w:val="left"/>
              <w:rPr>
                <w:bCs/>
              </w:rPr>
            </w:pPr>
            <w:r w:rsidRPr="00585A26">
              <w:rPr>
                <w:bCs/>
              </w:rPr>
              <w:t>-</w:t>
            </w:r>
          </w:p>
        </w:tc>
      </w:tr>
    </w:tbl>
    <w:p w14:paraId="3CD9F233" w14:textId="5F0BC828" w:rsidR="007055DD" w:rsidRDefault="007055DD" w:rsidP="007055DD">
      <w:pPr>
        <w:spacing w:line="360" w:lineRule="auto"/>
        <w:jc w:val="center"/>
      </w:pPr>
      <w:bookmarkStart w:id="103" w:name="_Toc235220703"/>
      <w:r>
        <w:t>Tabel 3.</w:t>
      </w:r>
      <w:r w:rsidR="00197B06">
        <w:fldChar w:fldCharType="begin"/>
      </w:r>
      <w:r w:rsidR="00197B06">
        <w:instrText xml:space="preserve"> SEQ Tabel_3. \* ARABIC </w:instrText>
      </w:r>
      <w:r w:rsidR="00197B06">
        <w:fldChar w:fldCharType="separate"/>
      </w:r>
      <w:r w:rsidR="000B680A">
        <w:rPr>
          <w:noProof/>
        </w:rPr>
        <w:t>19</w:t>
      </w:r>
      <w:r w:rsidR="00197B06">
        <w:fldChar w:fldCharType="end"/>
      </w:r>
      <w:r>
        <w:t xml:space="preserve"> </w:t>
      </w:r>
      <w:r w:rsidRPr="007A28E9">
        <w:t>Skenario Use Case Melihat Informasi Pemantauan Aduan Publik</w:t>
      </w:r>
      <w:bookmarkEnd w:id="103"/>
    </w:p>
    <w:p w14:paraId="3E01C28F" w14:textId="00B10BD5" w:rsidR="004A6A85" w:rsidRPr="00B5265C" w:rsidRDefault="004A6A85" w:rsidP="005872CC">
      <w:pPr>
        <w:spacing w:before="240" w:line="360" w:lineRule="auto"/>
        <w:rPr>
          <w:bCs/>
        </w:rPr>
      </w:pPr>
      <w:r w:rsidRPr="00B5265C">
        <w:rPr>
          <w:bCs/>
        </w:rPr>
        <w:t>C. Activity Diagram</w:t>
      </w:r>
    </w:p>
    <w:p w14:paraId="6491B7E5" w14:textId="77777777" w:rsidR="004A6A85" w:rsidRDefault="004A6A85" w:rsidP="004A6A85">
      <w:pPr>
        <w:spacing w:line="360" w:lineRule="auto"/>
      </w:pPr>
      <w:r>
        <w:t>Activity Diagram adalah diagram dalam UML yang digunakan untuk menggambarkan alur aktivitas atau proses bisnis dalam sistem, mulai dari awal hingga akhir. Diagram ini menunjukkan urutan proses, keputusan, serta kemungkinan percabangan yang terjadi. Pada Sistem Informasi Manajemen Aduan Multi Channel KMC, activity diagram digunakan untuk menggambarkan pengolahan aduan dari media sosial serta tindak lanjut tiket oleh pengguna OPD sampai proses pemantauan batas waktu penanganan.</w:t>
      </w:r>
    </w:p>
    <w:p w14:paraId="4548C520" w14:textId="209E837A" w:rsidR="004A6A85" w:rsidRPr="00D64ED8" w:rsidRDefault="00D64ED8" w:rsidP="00D64ED8">
      <w:pPr>
        <w:spacing w:before="240" w:line="360" w:lineRule="auto"/>
      </w:pPr>
      <w:r>
        <w:t xml:space="preserve">1. </w:t>
      </w:r>
      <w:r w:rsidR="004A6A85" w:rsidRPr="00D64ED8">
        <w:t>Activity Diagram Pengolahan Aduan dari Media Sosial</w:t>
      </w:r>
    </w:p>
    <w:p w14:paraId="13BF3CE9" w14:textId="77777777" w:rsidR="004A6A85" w:rsidRDefault="004A6A85" w:rsidP="00D64ED8">
      <w:pPr>
        <w:spacing w:line="360" w:lineRule="auto"/>
        <w:ind w:firstLine="567"/>
      </w:pPr>
      <w:r>
        <w:lastRenderedPageBreak/>
        <w:t>Activity Diagram Pengolahan Aduan dari Media Sosial menggambarkan alur aduan sejak data diperoleh dari sumber media sosial hingga terbentuk tiket. Proses dimulai ketika sistem memperoleh data aduan baru dan memeriksa apakah data tersebut telah direkam sebelumnya. Data yang belum pernah direkam kemudian diperiksa kelayakannya. Pesan yang layak diproses disimpan sebagai notifikasi dan dianalisis untuk menghasilkan rekomendasi kategori, subkategori, OPD tujuan, serta prioritas. Selanjutnya, sistem memeriksa kemungkinan duplikasi. Apabila tidak terdapat kemungkinan duplikasi, sistem membuat tiket, menetapkan nomor pelacakan dan batas waktu penanganan, lalu meneruskan tiket kepada OPD tujuan. Apabila terdapat kemungkinan duplikasi, notifikasi menunggu verifikasi Admin KMC. Tampilan alur aktivitas tersebut ditunjukkan pada Gambar 3.4.</w:t>
      </w:r>
    </w:p>
    <w:p w14:paraId="7391FE00" w14:textId="77777777" w:rsidR="001A011A" w:rsidRDefault="00D64ED8" w:rsidP="001A011A">
      <w:pPr>
        <w:keepNext/>
        <w:spacing w:line="360" w:lineRule="auto"/>
        <w:jc w:val="center"/>
      </w:pPr>
      <w:r>
        <w:rPr>
          <w:noProof/>
          <w14:ligatures w14:val="standardContextual"/>
        </w:rPr>
        <w:drawing>
          <wp:inline distT="0" distB="0" distL="0" distR="0" wp14:anchorId="4A525CA1" wp14:editId="21185954">
            <wp:extent cx="3710609" cy="5370260"/>
            <wp:effectExtent l="0" t="0" r="4445" b="1905"/>
            <wp:docPr id="36360485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604855" name="Picture 363604855"/>
                    <pic:cNvPicPr/>
                  </pic:nvPicPr>
                  <pic:blipFill>
                    <a:blip r:embed="rId52" cstate="print">
                      <a:extLst>
                        <a:ext uri="{28A0092B-C50C-407E-A947-70E740481C1C}">
                          <a14:useLocalDpi xmlns:a14="http://schemas.microsoft.com/office/drawing/2010/main" val="0"/>
                        </a:ext>
                      </a:extLst>
                    </a:blip>
                    <a:stretch>
                      <a:fillRect/>
                    </a:stretch>
                  </pic:blipFill>
                  <pic:spPr>
                    <a:xfrm>
                      <a:off x="0" y="0"/>
                      <a:ext cx="3786237" cy="5479715"/>
                    </a:xfrm>
                    <a:prstGeom prst="rect">
                      <a:avLst/>
                    </a:prstGeom>
                  </pic:spPr>
                </pic:pic>
              </a:graphicData>
            </a:graphic>
          </wp:inline>
        </w:drawing>
      </w:r>
    </w:p>
    <w:p w14:paraId="0E39F4C5" w14:textId="5028C786" w:rsidR="004A6A85" w:rsidRDefault="001A011A" w:rsidP="001A011A">
      <w:pPr>
        <w:spacing w:line="360" w:lineRule="auto"/>
        <w:jc w:val="center"/>
      </w:pPr>
      <w:bookmarkStart w:id="104" w:name="_Toc235221189"/>
      <w:r>
        <w:t>Gambar 3.</w:t>
      </w:r>
      <w:r>
        <w:fldChar w:fldCharType="begin"/>
      </w:r>
      <w:r>
        <w:instrText xml:space="preserve"> SEQ Gambar_3. \* ARABIC </w:instrText>
      </w:r>
      <w:r>
        <w:fldChar w:fldCharType="separate"/>
      </w:r>
      <w:r w:rsidR="00143A8B">
        <w:rPr>
          <w:noProof/>
        </w:rPr>
        <w:t>4</w:t>
      </w:r>
      <w:r>
        <w:fldChar w:fldCharType="end"/>
      </w:r>
      <w:r>
        <w:t xml:space="preserve"> </w:t>
      </w:r>
      <w:r w:rsidRPr="007B0C1B">
        <w:t>Activity Diagram Pengolahan Aduan dari Media Sosial</w:t>
      </w:r>
      <w:bookmarkEnd w:id="104"/>
    </w:p>
    <w:p w14:paraId="2F2E355D" w14:textId="744161D3" w:rsidR="004A6A85" w:rsidRDefault="00105A0E" w:rsidP="00105A0E">
      <w:pPr>
        <w:spacing w:line="360" w:lineRule="auto"/>
      </w:pPr>
      <w:r>
        <w:lastRenderedPageBreak/>
        <w:t xml:space="preserve">2. </w:t>
      </w:r>
      <w:r w:rsidR="004A6A85">
        <w:t>Activity Diagram Tindak Lanjut Tiket dan Eskalasi SLA</w:t>
      </w:r>
    </w:p>
    <w:p w14:paraId="1AC20096" w14:textId="77777777" w:rsidR="004A6A85" w:rsidRDefault="004A6A85" w:rsidP="00105A0E">
      <w:pPr>
        <w:spacing w:line="360" w:lineRule="auto"/>
        <w:ind w:firstLine="567"/>
      </w:pPr>
      <w:r>
        <w:t>Activity Diagram Tindak Lanjut Tiket dan Eskalasi SLA menggambarkan proses penanganan tiket oleh pengguna OPD. Proses dimulai ketika pengguna OPD membuka tiket yang ditugaskan kepada OPD-nya, kemudian membaca detail aduan dan menentukan tindak lanjut. Pengguna OPD dapat memberikan tanggapan, melampirkan bukti penanganan apabila diperlukan, serta memperbarui status tiket. Setiap tanggapan dan perubahan status dicatat sebagai riwayat tiket. Sistem memantau batas waktu penanganan tiket. Apabila tiket belum memperoleh tindak lanjut hingga melewati batas waktu, sistem menjalankan proses disposisi dan eskalasi sesuai ketentuan yang dirancang. Tampilan alur aktivitas tersebut ditunjukkan pada Gambar 3.5.</w:t>
      </w:r>
    </w:p>
    <w:p w14:paraId="707D0AC4" w14:textId="77777777" w:rsidR="00FA0CE8" w:rsidRDefault="00105A0E" w:rsidP="00FA0CE8">
      <w:pPr>
        <w:keepNext/>
        <w:spacing w:line="360" w:lineRule="auto"/>
        <w:jc w:val="center"/>
      </w:pPr>
      <w:r>
        <w:rPr>
          <w:b/>
          <w:bCs/>
          <w:noProof/>
          <w:szCs w:val="24"/>
          <w14:ligatures w14:val="standardContextual"/>
        </w:rPr>
        <w:drawing>
          <wp:inline distT="0" distB="0" distL="0" distR="0" wp14:anchorId="6DC3E58E" wp14:editId="429549A9">
            <wp:extent cx="4876800" cy="5333328"/>
            <wp:effectExtent l="0" t="0" r="0" b="1270"/>
            <wp:docPr id="104113466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134667" name="Picture 1041134667"/>
                    <pic:cNvPicPr/>
                  </pic:nvPicPr>
                  <pic:blipFill>
                    <a:blip r:embed="rId53">
                      <a:extLst>
                        <a:ext uri="{28A0092B-C50C-407E-A947-70E740481C1C}">
                          <a14:useLocalDpi xmlns:a14="http://schemas.microsoft.com/office/drawing/2010/main" val="0"/>
                        </a:ext>
                      </a:extLst>
                    </a:blip>
                    <a:stretch>
                      <a:fillRect/>
                    </a:stretch>
                  </pic:blipFill>
                  <pic:spPr>
                    <a:xfrm>
                      <a:off x="0" y="0"/>
                      <a:ext cx="4885376" cy="5342707"/>
                    </a:xfrm>
                    <a:prstGeom prst="rect">
                      <a:avLst/>
                    </a:prstGeom>
                  </pic:spPr>
                </pic:pic>
              </a:graphicData>
            </a:graphic>
          </wp:inline>
        </w:drawing>
      </w:r>
    </w:p>
    <w:p w14:paraId="10977522" w14:textId="36420C1F" w:rsidR="004D19B8" w:rsidRDefault="00FA0CE8" w:rsidP="00FA0CE8">
      <w:pPr>
        <w:spacing w:line="360" w:lineRule="auto"/>
        <w:jc w:val="center"/>
        <w:rPr>
          <w:b/>
          <w:bCs/>
          <w:szCs w:val="24"/>
        </w:rPr>
      </w:pPr>
      <w:bookmarkStart w:id="105" w:name="_Toc235221190"/>
      <w:r>
        <w:t>Gambar 3.</w:t>
      </w:r>
      <w:r>
        <w:fldChar w:fldCharType="begin"/>
      </w:r>
      <w:r>
        <w:instrText xml:space="preserve"> SEQ Gambar_3. \* ARABIC </w:instrText>
      </w:r>
      <w:r>
        <w:fldChar w:fldCharType="separate"/>
      </w:r>
      <w:r w:rsidR="00143A8B">
        <w:rPr>
          <w:noProof/>
        </w:rPr>
        <w:t>5</w:t>
      </w:r>
      <w:r>
        <w:fldChar w:fldCharType="end"/>
      </w:r>
      <w:r>
        <w:t xml:space="preserve"> </w:t>
      </w:r>
      <w:r w:rsidRPr="0068461C">
        <w:t>Activity Diagram Tindak Lanjut Tiket dan Eskalasi SLA</w:t>
      </w:r>
      <w:bookmarkEnd w:id="105"/>
    </w:p>
    <w:p w14:paraId="23C57C39" w14:textId="31F756D6" w:rsidR="00105A0E" w:rsidRPr="00105A0E" w:rsidRDefault="00105A0E" w:rsidP="003D7D45">
      <w:pPr>
        <w:spacing w:before="240" w:line="360" w:lineRule="auto"/>
        <w:rPr>
          <w:bCs/>
        </w:rPr>
      </w:pPr>
      <w:r>
        <w:rPr>
          <w:bCs/>
        </w:rPr>
        <w:lastRenderedPageBreak/>
        <w:t xml:space="preserve">3. </w:t>
      </w:r>
      <w:r w:rsidRPr="00105A0E">
        <w:rPr>
          <w:bCs/>
        </w:rPr>
        <w:t>Activity Diagram Login dan Logout</w:t>
      </w:r>
    </w:p>
    <w:p w14:paraId="6A3B6EE5" w14:textId="77777777" w:rsidR="00105A0E" w:rsidRPr="00105A0E" w:rsidRDefault="00105A0E" w:rsidP="004F08E6">
      <w:pPr>
        <w:spacing w:line="360" w:lineRule="auto"/>
        <w:ind w:firstLine="567"/>
        <w:rPr>
          <w:bCs/>
        </w:rPr>
      </w:pPr>
      <w:r w:rsidRPr="00105A0E">
        <w:rPr>
          <w:bCs/>
        </w:rPr>
        <w:t>Activity Diagram Login dan Logout menggambarkan alur autentikasi pengguna ke dalam sistem. Proses dimulai saat pengguna mengakses halaman login dan memasukkan kredensial berupa email dan kata sandi. Sistem memvalidasi kredensial tersebut dengan data di basis data. Apabila kredensial tidak valid, sistem mengembalikan pengguna ke halaman login dengan pesan kesalahan. Apabila valid, sistem memeriksa peran (role) pengguna dan mengarahkannya ke dashboard yang sesuai, yaitu Dashboard Admin untuk Admin KMC atau Dashboard OPD untuk Pengguna OPD. Untuk keluar dari sistem, pengguna menekan tombol logout, kemudian sistem mengakhiri sesi dan mengembalikan pengguna ke halaman login. Tampilan alur aktivitas tersebut ditunjukkan pada Gambar 3.6.</w:t>
      </w:r>
    </w:p>
    <w:p w14:paraId="3D105B75" w14:textId="77777777" w:rsidR="009C4631" w:rsidRDefault="00AB24ED" w:rsidP="009C4631">
      <w:pPr>
        <w:keepNext/>
        <w:spacing w:line="360" w:lineRule="auto"/>
        <w:jc w:val="center"/>
      </w:pPr>
      <w:r>
        <w:rPr>
          <w:bCs/>
          <w:noProof/>
          <w14:ligatures w14:val="standardContextual"/>
        </w:rPr>
        <w:drawing>
          <wp:inline distT="0" distB="0" distL="0" distR="0" wp14:anchorId="0EC16F7A" wp14:editId="2A21A8F8">
            <wp:extent cx="4823460" cy="5374053"/>
            <wp:effectExtent l="0" t="0" r="0" b="0"/>
            <wp:docPr id="86867123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671236" name="Picture 868671236"/>
                    <pic:cNvPicPr/>
                  </pic:nvPicPr>
                  <pic:blipFill>
                    <a:blip r:embed="rId54">
                      <a:extLst>
                        <a:ext uri="{28A0092B-C50C-407E-A947-70E740481C1C}">
                          <a14:useLocalDpi xmlns:a14="http://schemas.microsoft.com/office/drawing/2010/main" val="0"/>
                        </a:ext>
                      </a:extLst>
                    </a:blip>
                    <a:stretch>
                      <a:fillRect/>
                    </a:stretch>
                  </pic:blipFill>
                  <pic:spPr>
                    <a:xfrm>
                      <a:off x="0" y="0"/>
                      <a:ext cx="4933093" cy="5496200"/>
                    </a:xfrm>
                    <a:prstGeom prst="rect">
                      <a:avLst/>
                    </a:prstGeom>
                  </pic:spPr>
                </pic:pic>
              </a:graphicData>
            </a:graphic>
          </wp:inline>
        </w:drawing>
      </w:r>
    </w:p>
    <w:p w14:paraId="00FBA2A0" w14:textId="33FDA8EF" w:rsidR="003D7D45" w:rsidRDefault="009C4631" w:rsidP="009C4631">
      <w:pPr>
        <w:spacing w:line="360" w:lineRule="auto"/>
        <w:jc w:val="center"/>
        <w:rPr>
          <w:bCs/>
        </w:rPr>
      </w:pPr>
      <w:bookmarkStart w:id="106" w:name="_Toc235221191"/>
      <w:r>
        <w:t>Gambar 3.</w:t>
      </w:r>
      <w:r>
        <w:fldChar w:fldCharType="begin"/>
      </w:r>
      <w:r>
        <w:instrText xml:space="preserve"> SEQ Gambar_3. \* ARABIC </w:instrText>
      </w:r>
      <w:r>
        <w:fldChar w:fldCharType="separate"/>
      </w:r>
      <w:r w:rsidR="00143A8B">
        <w:rPr>
          <w:noProof/>
        </w:rPr>
        <w:t>6</w:t>
      </w:r>
      <w:r>
        <w:fldChar w:fldCharType="end"/>
      </w:r>
      <w:r>
        <w:t xml:space="preserve"> </w:t>
      </w:r>
      <w:r w:rsidRPr="009D6D5C">
        <w:t>Activity Diagram Login dan Logout Sistem</w:t>
      </w:r>
      <w:bookmarkEnd w:id="106"/>
    </w:p>
    <w:p w14:paraId="6418E9DF" w14:textId="678A7DD7" w:rsidR="00105A0E" w:rsidRPr="00105A0E" w:rsidRDefault="00105A0E" w:rsidP="00105A0E">
      <w:pPr>
        <w:spacing w:line="360" w:lineRule="auto"/>
        <w:rPr>
          <w:bCs/>
        </w:rPr>
      </w:pPr>
      <w:r>
        <w:rPr>
          <w:bCs/>
        </w:rPr>
        <w:lastRenderedPageBreak/>
        <w:t xml:space="preserve">4. </w:t>
      </w:r>
      <w:r w:rsidRPr="00105A0E">
        <w:rPr>
          <w:bCs/>
        </w:rPr>
        <w:t>Activity Diagram Pembuatan Tiket Manual</w:t>
      </w:r>
    </w:p>
    <w:p w14:paraId="2AD102E1" w14:textId="77777777" w:rsidR="00105A0E" w:rsidRPr="00105A0E" w:rsidRDefault="00105A0E" w:rsidP="004F08E6">
      <w:pPr>
        <w:spacing w:line="360" w:lineRule="auto"/>
        <w:ind w:firstLine="567"/>
        <w:rPr>
          <w:bCs/>
        </w:rPr>
      </w:pPr>
      <w:r w:rsidRPr="00105A0E">
        <w:rPr>
          <w:bCs/>
        </w:rPr>
        <w:t>Activity Diagram Pembuatan Tiket Manual menggambarkan alur saat Admin KMC membuat tiket aduan secara langsung tanpa melalui proses sinkronisasi media sosial. Proses dimulai ketika Admin KMC membuka formulir pembuatan tiket, kemudian mengisi data pelapor, isi aduan, kategori, prioritas, dan memilih OPD tujuan. Admin menekan tombol simpan, lalu sistem memvalidasi kelengkapan data. Apabila data tidak valid, sistem meminta admin melengkapi formulir. Apabila valid, sistem menghasilkan nomor pelacakan unik, menetapkan batas waktu penanganan awal (SLA), menyimpan tiket ke basis data, dan secara otomatis meneruskan tiket ke dashboard OPD yang dituju. Tampilan alur aktivitas tersebut ditunjukkan pada Gambar 3.7.</w:t>
      </w:r>
    </w:p>
    <w:p w14:paraId="28BA1D6D" w14:textId="77777777" w:rsidR="00656E93" w:rsidRDefault="0022298C" w:rsidP="00656E93">
      <w:pPr>
        <w:keepNext/>
        <w:spacing w:line="360" w:lineRule="auto"/>
        <w:jc w:val="center"/>
      </w:pPr>
      <w:r>
        <w:rPr>
          <w:bCs/>
          <w:noProof/>
          <w14:ligatures w14:val="standardContextual"/>
        </w:rPr>
        <w:drawing>
          <wp:inline distT="0" distB="0" distL="0" distR="0" wp14:anchorId="4F83BC18" wp14:editId="42886A64">
            <wp:extent cx="5039995" cy="5219700"/>
            <wp:effectExtent l="0" t="0" r="8255" b="0"/>
            <wp:docPr id="59986255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862553" name="Picture 599862553"/>
                    <pic:cNvPicPr/>
                  </pic:nvPicPr>
                  <pic:blipFill>
                    <a:blip r:embed="rId55">
                      <a:extLst>
                        <a:ext uri="{28A0092B-C50C-407E-A947-70E740481C1C}">
                          <a14:useLocalDpi xmlns:a14="http://schemas.microsoft.com/office/drawing/2010/main" val="0"/>
                        </a:ext>
                      </a:extLst>
                    </a:blip>
                    <a:stretch>
                      <a:fillRect/>
                    </a:stretch>
                  </pic:blipFill>
                  <pic:spPr>
                    <a:xfrm>
                      <a:off x="0" y="0"/>
                      <a:ext cx="5039995" cy="5219700"/>
                    </a:xfrm>
                    <a:prstGeom prst="rect">
                      <a:avLst/>
                    </a:prstGeom>
                  </pic:spPr>
                </pic:pic>
              </a:graphicData>
            </a:graphic>
          </wp:inline>
        </w:drawing>
      </w:r>
    </w:p>
    <w:p w14:paraId="07079A2B" w14:textId="3885AC89" w:rsidR="00656E93" w:rsidRDefault="00656E93" w:rsidP="00656E93">
      <w:pPr>
        <w:spacing w:line="360" w:lineRule="auto"/>
        <w:jc w:val="center"/>
      </w:pPr>
      <w:bookmarkStart w:id="107" w:name="_Toc235221192"/>
      <w:r>
        <w:t>Gambar 3.</w:t>
      </w:r>
      <w:r>
        <w:fldChar w:fldCharType="begin"/>
      </w:r>
      <w:r>
        <w:instrText xml:space="preserve"> SEQ Gambar_3. \* ARABIC </w:instrText>
      </w:r>
      <w:r>
        <w:fldChar w:fldCharType="separate"/>
      </w:r>
      <w:r w:rsidR="00143A8B">
        <w:rPr>
          <w:noProof/>
        </w:rPr>
        <w:t>7</w:t>
      </w:r>
      <w:r>
        <w:fldChar w:fldCharType="end"/>
      </w:r>
      <w:r>
        <w:t xml:space="preserve"> </w:t>
      </w:r>
      <w:r w:rsidRPr="006C0C79">
        <w:t>Activity Diagram Pembuatan Tiket Manual</w:t>
      </w:r>
      <w:bookmarkEnd w:id="107"/>
    </w:p>
    <w:p w14:paraId="2732C095" w14:textId="52D4747F" w:rsidR="00105A0E" w:rsidRPr="00105A0E" w:rsidRDefault="00105A0E" w:rsidP="00105A0E">
      <w:pPr>
        <w:spacing w:line="360" w:lineRule="auto"/>
        <w:rPr>
          <w:bCs/>
        </w:rPr>
      </w:pPr>
      <w:r>
        <w:rPr>
          <w:bCs/>
        </w:rPr>
        <w:lastRenderedPageBreak/>
        <w:t xml:space="preserve">5. </w:t>
      </w:r>
      <w:r w:rsidRPr="00105A0E">
        <w:rPr>
          <w:bCs/>
        </w:rPr>
        <w:t>Activity Diagram Manajemen Data dan Akun OPD</w:t>
      </w:r>
    </w:p>
    <w:p w14:paraId="6112ECEB" w14:textId="77777777" w:rsidR="00105A0E" w:rsidRPr="00105A0E" w:rsidRDefault="00105A0E" w:rsidP="004F08E6">
      <w:pPr>
        <w:spacing w:line="360" w:lineRule="auto"/>
        <w:ind w:firstLine="567"/>
        <w:rPr>
          <w:bCs/>
        </w:rPr>
      </w:pPr>
      <w:r w:rsidRPr="00105A0E">
        <w:rPr>
          <w:bCs/>
        </w:rPr>
        <w:t>Activity Diagram Manajemen Data dan Akun OPD menggambarkan alur proses pengelolaan instansi beserta hak aksesnya oleh Admin KMC. Proses dimulai saat Admin KMC mengakses halaman manajemen OPD. Untuk menambah data, admin mengisi formulir informasi OPD dan kredensial akun, lalu sistem memvalidasi dan menyimpannya. Untuk mengubah atau menghapus data, admin memilih OPD dari daftar, lalu sistem mengeksekusi perubahan atau penghapusan dari basis data setelah mendapat konfirmasi. Proses ini memastikan bahwa setiap OPD memiliki akun yang sah untuk merespons tiket aduan. Tampilan alur aktivitas tersebut ditunjukkan pada Gambar 3.8.</w:t>
      </w:r>
    </w:p>
    <w:p w14:paraId="1BC1ACA3" w14:textId="77777777" w:rsidR="00DD355D" w:rsidRDefault="00E968AA" w:rsidP="00DD355D">
      <w:pPr>
        <w:keepNext/>
        <w:spacing w:line="360" w:lineRule="auto"/>
        <w:jc w:val="center"/>
      </w:pPr>
      <w:r>
        <w:rPr>
          <w:bCs/>
          <w:noProof/>
          <w14:ligatures w14:val="standardContextual"/>
        </w:rPr>
        <w:drawing>
          <wp:inline distT="0" distB="0" distL="0" distR="0" wp14:anchorId="582991F4" wp14:editId="0C1E9141">
            <wp:extent cx="3965575" cy="5633845"/>
            <wp:effectExtent l="0" t="0" r="0" b="5080"/>
            <wp:docPr id="40332223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322236" name="Picture 403322236"/>
                    <pic:cNvPicPr/>
                  </pic:nvPicPr>
                  <pic:blipFill>
                    <a:blip r:embed="rId56">
                      <a:extLst>
                        <a:ext uri="{28A0092B-C50C-407E-A947-70E740481C1C}">
                          <a14:useLocalDpi xmlns:a14="http://schemas.microsoft.com/office/drawing/2010/main" val="0"/>
                        </a:ext>
                      </a:extLst>
                    </a:blip>
                    <a:stretch>
                      <a:fillRect/>
                    </a:stretch>
                  </pic:blipFill>
                  <pic:spPr>
                    <a:xfrm>
                      <a:off x="0" y="0"/>
                      <a:ext cx="4023060" cy="5715514"/>
                    </a:xfrm>
                    <a:prstGeom prst="rect">
                      <a:avLst/>
                    </a:prstGeom>
                  </pic:spPr>
                </pic:pic>
              </a:graphicData>
            </a:graphic>
          </wp:inline>
        </w:drawing>
      </w:r>
    </w:p>
    <w:p w14:paraId="3F7BC290" w14:textId="3C5279DC" w:rsidR="00E968AA" w:rsidRDefault="00DD355D" w:rsidP="00DD355D">
      <w:pPr>
        <w:spacing w:line="360" w:lineRule="auto"/>
        <w:jc w:val="center"/>
        <w:rPr>
          <w:bCs/>
        </w:rPr>
      </w:pPr>
      <w:bookmarkStart w:id="108" w:name="_Toc235221193"/>
      <w:r>
        <w:t>Gambar 3.</w:t>
      </w:r>
      <w:r>
        <w:fldChar w:fldCharType="begin"/>
      </w:r>
      <w:r>
        <w:instrText xml:space="preserve"> SEQ Gambar_3. \* ARABIC </w:instrText>
      </w:r>
      <w:r>
        <w:fldChar w:fldCharType="separate"/>
      </w:r>
      <w:r w:rsidR="00143A8B">
        <w:rPr>
          <w:noProof/>
        </w:rPr>
        <w:t>8</w:t>
      </w:r>
      <w:r>
        <w:fldChar w:fldCharType="end"/>
      </w:r>
      <w:r>
        <w:t xml:space="preserve"> </w:t>
      </w:r>
      <w:r w:rsidRPr="00F46870">
        <w:t>Activity Diagram Manajemen Data dan Akun OPD</w:t>
      </w:r>
      <w:bookmarkEnd w:id="108"/>
    </w:p>
    <w:p w14:paraId="1AB13E9C" w14:textId="43677547" w:rsidR="00105A0E" w:rsidRPr="00105A0E" w:rsidRDefault="00105A0E" w:rsidP="00105A0E">
      <w:pPr>
        <w:spacing w:line="360" w:lineRule="auto"/>
        <w:rPr>
          <w:bCs/>
        </w:rPr>
      </w:pPr>
      <w:r>
        <w:rPr>
          <w:bCs/>
        </w:rPr>
        <w:lastRenderedPageBreak/>
        <w:t xml:space="preserve">6. </w:t>
      </w:r>
      <w:r w:rsidRPr="00105A0E">
        <w:rPr>
          <w:bCs/>
        </w:rPr>
        <w:t>Activity Diagram Pelacakan Tiket oleh Masyarakat</w:t>
      </w:r>
    </w:p>
    <w:p w14:paraId="1CBB9701" w14:textId="37DE7140" w:rsidR="00105A0E" w:rsidRDefault="00105A0E" w:rsidP="004F08E6">
      <w:pPr>
        <w:spacing w:line="360" w:lineRule="auto"/>
        <w:ind w:firstLine="567"/>
        <w:rPr>
          <w:bCs/>
        </w:rPr>
      </w:pPr>
      <w:r w:rsidRPr="00105A0E">
        <w:rPr>
          <w:bCs/>
        </w:rPr>
        <w:t>Activity Diagram Pelacakan Tiket oleh Masyarakat menggambarkan alur interaksi publik dalam memantau perkembangan aduan. Proses dimulai ketika masyarakat mengakses portal publik dan memasukkan nomor pelacakan (resi) tiket ke dalam kolom pencarian. Sistem menerima masukan dan mencari data tiket di basis data. Apabila tiket tidak ditemukan, sistem menampilkan pesan bahwa nomor pelacakan tidak valid. Apabila ditemukan, sistem menampilkan detail tiket yang bersifat terbuka, status penanganan saat ini, OPD yang menangani, serta riwayat tanggapan yang telah diberikan. Proses ini mendukung transparansi pengelolaan aduan tanpa memerlukan akses login. Tampilan alur aktivitas</w:t>
      </w:r>
      <w:r w:rsidR="0084464C">
        <w:rPr>
          <w:bCs/>
        </w:rPr>
        <w:t xml:space="preserve">nya </w:t>
      </w:r>
      <w:r w:rsidRPr="00105A0E">
        <w:rPr>
          <w:bCs/>
        </w:rPr>
        <w:t>ditunjukkan pada Gambar 3.9.</w:t>
      </w:r>
    </w:p>
    <w:p w14:paraId="47D6B4B4" w14:textId="77777777" w:rsidR="00165F36" w:rsidRDefault="003D06F9" w:rsidP="00165F36">
      <w:pPr>
        <w:keepNext/>
        <w:spacing w:line="360" w:lineRule="auto"/>
        <w:jc w:val="center"/>
      </w:pPr>
      <w:r>
        <w:rPr>
          <w:bCs/>
          <w:noProof/>
          <w14:ligatures w14:val="standardContextual"/>
        </w:rPr>
        <w:drawing>
          <wp:inline distT="0" distB="0" distL="0" distR="0" wp14:anchorId="6BFA474D" wp14:editId="1D3A021F">
            <wp:extent cx="4373217" cy="3701008"/>
            <wp:effectExtent l="0" t="0" r="8890" b="0"/>
            <wp:docPr id="26424674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246744" name="Picture 264246744"/>
                    <pic:cNvPicPr/>
                  </pic:nvPicPr>
                  <pic:blipFill>
                    <a:blip r:embed="rId57">
                      <a:extLst>
                        <a:ext uri="{28A0092B-C50C-407E-A947-70E740481C1C}">
                          <a14:useLocalDpi xmlns:a14="http://schemas.microsoft.com/office/drawing/2010/main" val="0"/>
                        </a:ext>
                      </a:extLst>
                    </a:blip>
                    <a:stretch>
                      <a:fillRect/>
                    </a:stretch>
                  </pic:blipFill>
                  <pic:spPr>
                    <a:xfrm>
                      <a:off x="0" y="0"/>
                      <a:ext cx="4427635" cy="3747061"/>
                    </a:xfrm>
                    <a:prstGeom prst="rect">
                      <a:avLst/>
                    </a:prstGeom>
                  </pic:spPr>
                </pic:pic>
              </a:graphicData>
            </a:graphic>
          </wp:inline>
        </w:drawing>
      </w:r>
    </w:p>
    <w:p w14:paraId="4B652B47" w14:textId="749FB150" w:rsidR="003D06F9" w:rsidRPr="00105A0E" w:rsidRDefault="00165F36" w:rsidP="00165F36">
      <w:pPr>
        <w:spacing w:line="360" w:lineRule="auto"/>
        <w:jc w:val="center"/>
        <w:rPr>
          <w:bCs/>
        </w:rPr>
      </w:pPr>
      <w:bookmarkStart w:id="109" w:name="_Toc235221194"/>
      <w:r>
        <w:t>Gambar 3.</w:t>
      </w:r>
      <w:r>
        <w:fldChar w:fldCharType="begin"/>
      </w:r>
      <w:r>
        <w:instrText xml:space="preserve"> SEQ Gambar_3. \* ARABIC </w:instrText>
      </w:r>
      <w:r>
        <w:fldChar w:fldCharType="separate"/>
      </w:r>
      <w:r w:rsidR="00143A8B">
        <w:rPr>
          <w:noProof/>
        </w:rPr>
        <w:t>9</w:t>
      </w:r>
      <w:r>
        <w:fldChar w:fldCharType="end"/>
      </w:r>
      <w:r>
        <w:t xml:space="preserve"> </w:t>
      </w:r>
      <w:r w:rsidRPr="008524FF">
        <w:t>Activity Diagram Pelacakan Tiket oleh Masyarakat</w:t>
      </w:r>
      <w:bookmarkEnd w:id="109"/>
    </w:p>
    <w:p w14:paraId="4188450D" w14:textId="77777777" w:rsidR="006F469F" w:rsidRPr="00B5265C" w:rsidRDefault="006F469F" w:rsidP="00FC38D6">
      <w:pPr>
        <w:spacing w:before="120" w:line="360" w:lineRule="auto"/>
        <w:rPr>
          <w:bCs/>
        </w:rPr>
      </w:pPr>
      <w:r w:rsidRPr="00B5265C">
        <w:rPr>
          <w:bCs/>
        </w:rPr>
        <w:t>D. Sequence Diagram</w:t>
      </w:r>
    </w:p>
    <w:p w14:paraId="23CDEB80" w14:textId="77777777" w:rsidR="006F469F" w:rsidRDefault="006F469F" w:rsidP="006F469F">
      <w:pPr>
        <w:spacing w:line="360" w:lineRule="auto"/>
      </w:pPr>
      <w:r>
        <w:t xml:space="preserve">Sequence Diagram adalah salah satu jenis diagram UML yang digunakan untuk menggambarkan urutan interaksi antar objek dalam suatu sistem berdasarkan waktu. Diagram ini menunjukkan bagaimana pesan dikirim dari satu objek ke objek lain, dimulai dari atas ke bawah mengikuti alur waktu. Komponen utamanya meliputi aktor, objek/kelas, garis waktu (lifeline), pesan (message), dan balasan </w:t>
      </w:r>
      <w:r>
        <w:lastRenderedPageBreak/>
        <w:t>pesan (reply message). Pada sistem ini, sequence diagram digunakan untuk menjelaskan alur interaksi pada proses pengolahan aduan, tindak lanjut tiket oleh OPD, verifikasi duplikasi, serta eskalasi prioritas otomatis.</w:t>
      </w:r>
    </w:p>
    <w:p w14:paraId="2DD056EE" w14:textId="5B62D7CA" w:rsidR="006F469F" w:rsidRDefault="006F469F" w:rsidP="006F469F">
      <w:pPr>
        <w:spacing w:before="200" w:line="360" w:lineRule="auto"/>
      </w:pPr>
      <w:r w:rsidRPr="005C7595">
        <w:rPr>
          <w:bCs/>
        </w:rPr>
        <w:t>1. Sequence Diagram Pengolahan Aduan</w:t>
      </w:r>
    </w:p>
    <w:p w14:paraId="2CA3C29A" w14:textId="77777777" w:rsidR="006F469F" w:rsidRDefault="006F469F" w:rsidP="000A7949">
      <w:pPr>
        <w:spacing w:line="360" w:lineRule="auto"/>
      </w:pPr>
      <w:r>
        <w:t>Sequence diagram ini menjelaskan alur proses ketika data aduan dari media sosial diproses hingga menjadi tiket. Proses dimulai ketika sistem scraper mengirimkan data aduan baru ke pengontrol sistem. Pengontrol kemudian mengirim permintaan ke layanan AI untuk menyaring kelayakan aduan. Setelah memperoleh hasil bahwa aduan layak diproses, pengontrol menyimpan notifikasi tersebut ke dalam basis data. Selanjutnya, pengontrol meminta layanan AI untuk melakukan klasifikasi kategori, subkategori, OPD tujuan, dan tingkat prioritas. Setelah hasil klasifikasi diterima, pengontrol meminta layanan AI untuk mendeteksi kemungkinan duplikasi dengan aduan lain. Apabila tidak ditemukan duplikasi, pengontrol menyimpan data tiket ke basis data dan tiket diteruskan ke OPD yang ditugaskan. Tampilan sequence diagram dari alur ini dapat dilihat pada Gambar 3.10 berikut.</w:t>
      </w:r>
    </w:p>
    <w:p w14:paraId="0D34D4CF" w14:textId="77777777" w:rsidR="00FC38D6" w:rsidRDefault="00D17B77" w:rsidP="00FC38D6">
      <w:pPr>
        <w:keepNext/>
        <w:spacing w:line="360" w:lineRule="auto"/>
        <w:jc w:val="center"/>
      </w:pPr>
      <w:r>
        <w:rPr>
          <w:noProof/>
          <w14:ligatures w14:val="standardContextual"/>
        </w:rPr>
        <w:drawing>
          <wp:inline distT="0" distB="0" distL="0" distR="0" wp14:anchorId="4921A7BE" wp14:editId="40DB28E0">
            <wp:extent cx="4925772" cy="4161182"/>
            <wp:effectExtent l="0" t="0" r="8255" b="0"/>
            <wp:docPr id="84452576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525765" name="Picture 844525765"/>
                    <pic:cNvPicPr/>
                  </pic:nvPicPr>
                  <pic:blipFill>
                    <a:blip r:embed="rId58">
                      <a:extLst>
                        <a:ext uri="{28A0092B-C50C-407E-A947-70E740481C1C}">
                          <a14:useLocalDpi xmlns:a14="http://schemas.microsoft.com/office/drawing/2010/main" val="0"/>
                        </a:ext>
                      </a:extLst>
                    </a:blip>
                    <a:stretch>
                      <a:fillRect/>
                    </a:stretch>
                  </pic:blipFill>
                  <pic:spPr>
                    <a:xfrm>
                      <a:off x="0" y="0"/>
                      <a:ext cx="5016133" cy="4237517"/>
                    </a:xfrm>
                    <a:prstGeom prst="rect">
                      <a:avLst/>
                    </a:prstGeom>
                  </pic:spPr>
                </pic:pic>
              </a:graphicData>
            </a:graphic>
          </wp:inline>
        </w:drawing>
      </w:r>
    </w:p>
    <w:p w14:paraId="55AC0D7E" w14:textId="2FDC7663" w:rsidR="00551C13" w:rsidRDefault="00FC38D6" w:rsidP="00FC38D6">
      <w:pPr>
        <w:spacing w:line="360" w:lineRule="auto"/>
        <w:jc w:val="center"/>
      </w:pPr>
      <w:bookmarkStart w:id="110" w:name="_Toc235221195"/>
      <w:r>
        <w:t>Gambar 3.</w:t>
      </w:r>
      <w:r>
        <w:fldChar w:fldCharType="begin"/>
      </w:r>
      <w:r>
        <w:instrText xml:space="preserve"> SEQ Gambar_3. \* ARABIC </w:instrText>
      </w:r>
      <w:r>
        <w:fldChar w:fldCharType="separate"/>
      </w:r>
      <w:r w:rsidR="00143A8B">
        <w:rPr>
          <w:noProof/>
        </w:rPr>
        <w:t>10</w:t>
      </w:r>
      <w:r>
        <w:fldChar w:fldCharType="end"/>
      </w:r>
      <w:r>
        <w:t xml:space="preserve"> </w:t>
      </w:r>
      <w:r w:rsidRPr="00A64B27">
        <w:t>Sequence Diagram Pengolahan Aduan</w:t>
      </w:r>
      <w:bookmarkEnd w:id="110"/>
    </w:p>
    <w:p w14:paraId="73D46FEA" w14:textId="12CA704E" w:rsidR="006F469F" w:rsidRDefault="006F469F" w:rsidP="006F469F">
      <w:pPr>
        <w:spacing w:before="240" w:line="360" w:lineRule="auto"/>
      </w:pPr>
      <w:r w:rsidRPr="005C7595">
        <w:rPr>
          <w:bCs/>
        </w:rPr>
        <w:lastRenderedPageBreak/>
        <w:t>2. Sequence Diagram Tindak Lanjut Tiket oleh Pengguna OPD</w:t>
      </w:r>
    </w:p>
    <w:p w14:paraId="37D6480A" w14:textId="77777777" w:rsidR="006F469F" w:rsidRDefault="006F469F" w:rsidP="000A7949">
      <w:pPr>
        <w:spacing w:line="360" w:lineRule="auto"/>
      </w:pPr>
      <w:r>
        <w:t>Sequence diagram ini menjelaskan alur proses ketika pengguna OPD memberikan tanggapan atau menyelesaikan aduan yang ditugaskan. Proses diawali saat pengguna OPD membuka tiket melalui antarmuka, kemudian antarmuka mengirim permintaan untuk mengambil data detail tiket ke pengontrol. Pengontrol melakukan pencarian data pada basis data dan mengembalikannya ke antarmuka untuk ditampilkan kepada pengguna. Selanjutnya, pengguna OPD memasukkan pesan tanggapan beserta pembaruan status dan mengirimkannya. Antarmuka meneruskan data tersebut ke pengontrol untuk disimpan ke dalam basis data sebagai log riwayat penanganan tiket. Setelah proses penyimpanan berhasil, sistem menampilkan pesan sukses kepada pengguna OPD. Tampilan sequence diagram dari alur ini dapat dilihat pada Gambar 3.11 berikut.</w:t>
      </w:r>
    </w:p>
    <w:p w14:paraId="022FBD70" w14:textId="77777777" w:rsidR="00E304B8" w:rsidRDefault="00756AF6" w:rsidP="00E304B8">
      <w:pPr>
        <w:keepNext/>
        <w:spacing w:line="360" w:lineRule="auto"/>
      </w:pPr>
      <w:r>
        <w:rPr>
          <w:noProof/>
          <w14:ligatures w14:val="standardContextual"/>
        </w:rPr>
        <w:drawing>
          <wp:inline distT="0" distB="0" distL="0" distR="0" wp14:anchorId="7F0A9415" wp14:editId="40953214">
            <wp:extent cx="5039995" cy="4181475"/>
            <wp:effectExtent l="0" t="0" r="8255" b="9525"/>
            <wp:docPr id="52114671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146719" name="Picture 521146719"/>
                    <pic:cNvPicPr/>
                  </pic:nvPicPr>
                  <pic:blipFill>
                    <a:blip r:embed="rId59">
                      <a:extLst>
                        <a:ext uri="{28A0092B-C50C-407E-A947-70E740481C1C}">
                          <a14:useLocalDpi xmlns:a14="http://schemas.microsoft.com/office/drawing/2010/main" val="0"/>
                        </a:ext>
                      </a:extLst>
                    </a:blip>
                    <a:stretch>
                      <a:fillRect/>
                    </a:stretch>
                  </pic:blipFill>
                  <pic:spPr>
                    <a:xfrm>
                      <a:off x="0" y="0"/>
                      <a:ext cx="5039995" cy="4181475"/>
                    </a:xfrm>
                    <a:prstGeom prst="rect">
                      <a:avLst/>
                    </a:prstGeom>
                  </pic:spPr>
                </pic:pic>
              </a:graphicData>
            </a:graphic>
          </wp:inline>
        </w:drawing>
      </w:r>
    </w:p>
    <w:p w14:paraId="0FA3E5E6" w14:textId="6443E636" w:rsidR="002731E4" w:rsidRDefault="00E304B8" w:rsidP="00E304B8">
      <w:pPr>
        <w:spacing w:line="360" w:lineRule="auto"/>
        <w:jc w:val="center"/>
        <w:rPr>
          <w:noProof/>
          <w14:ligatures w14:val="standardContextual"/>
        </w:rPr>
      </w:pPr>
      <w:bookmarkStart w:id="111" w:name="_Toc235221196"/>
      <w:r>
        <w:t xml:space="preserve">Gambar 3. </w:t>
      </w:r>
      <w:r>
        <w:fldChar w:fldCharType="begin"/>
      </w:r>
      <w:r>
        <w:instrText xml:space="preserve"> SEQ Gambar_3. \* ARABIC </w:instrText>
      </w:r>
      <w:r>
        <w:fldChar w:fldCharType="separate"/>
      </w:r>
      <w:r w:rsidR="00143A8B">
        <w:rPr>
          <w:noProof/>
        </w:rPr>
        <w:t>11</w:t>
      </w:r>
      <w:r>
        <w:fldChar w:fldCharType="end"/>
      </w:r>
      <w:r>
        <w:t xml:space="preserve"> </w:t>
      </w:r>
      <w:r w:rsidRPr="00B6037A">
        <w:t>Sequence Diagram Tindak Lanjut Tiket oleh Pengguna OPD</w:t>
      </w:r>
      <w:bookmarkEnd w:id="111"/>
    </w:p>
    <w:p w14:paraId="2259FE4F" w14:textId="7F3C907E" w:rsidR="006F469F" w:rsidRPr="005C7595" w:rsidRDefault="006F469F" w:rsidP="006F469F">
      <w:pPr>
        <w:spacing w:before="240" w:line="360" w:lineRule="auto"/>
        <w:rPr>
          <w:bCs/>
        </w:rPr>
      </w:pPr>
      <w:r w:rsidRPr="005C7595">
        <w:rPr>
          <w:bCs/>
        </w:rPr>
        <w:t>3. Sequence Diagram Verifikasi Duplikasi oleh Admin KMC</w:t>
      </w:r>
    </w:p>
    <w:p w14:paraId="717DD63E" w14:textId="77777777" w:rsidR="006F469F" w:rsidRDefault="006F469F" w:rsidP="000A7949">
      <w:pPr>
        <w:spacing w:line="360" w:lineRule="auto"/>
      </w:pPr>
      <w:r>
        <w:t xml:space="preserve">Sequence diagram ini menjelaskan alur proses ketika Admin KMC melakukan </w:t>
      </w:r>
      <w:r>
        <w:lastRenderedPageBreak/>
        <w:t>pemeriksaan terhadap notifikasi yang ditandai sebagai kemungkinan duplikasi. Proses dimulai saat Admin KMC membuka halaman verifikasi melalui antarmuka. Antarmuka kemudian meminta data perbandingan aduan baru dengan aduan pembanding yang mirip ke pengontrol. Pengontrol mengambil data tersebut dari basis data dan mengembalikannya untuk ditampilkan secara bersandingan. Setelah admin meninjau dan mengirimkan keputusan verifikasi, pengontrol memperbarui status notifikasi. Apabila dikonfirmasi sebagai duplikat, sistem mengarsipkan aduan tanpa membuat tiket. Apabila dikonfirmasi bukan duplikat, pengontrol membuat tiket baru, menyimpannya ke basis data, dan meneruskannya ke dashboard OPD terkait. Tampilan sequence diagram dari alur ini dapat dilihat pada Gambar 3.12 berikut.</w:t>
      </w:r>
    </w:p>
    <w:p w14:paraId="6A4F3135" w14:textId="77777777" w:rsidR="00D334C4" w:rsidRDefault="00756AF6" w:rsidP="00D334C4">
      <w:pPr>
        <w:keepNext/>
        <w:spacing w:line="360" w:lineRule="auto"/>
        <w:jc w:val="center"/>
      </w:pPr>
      <w:r>
        <w:rPr>
          <w:noProof/>
          <w14:ligatures w14:val="standardContextual"/>
        </w:rPr>
        <w:drawing>
          <wp:inline distT="0" distB="0" distL="0" distR="0" wp14:anchorId="53389105" wp14:editId="5925F52D">
            <wp:extent cx="5039995" cy="3525520"/>
            <wp:effectExtent l="0" t="0" r="8255" b="0"/>
            <wp:docPr id="153691420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914208" name="Picture 1536914208"/>
                    <pic:cNvPicPr/>
                  </pic:nvPicPr>
                  <pic:blipFill>
                    <a:blip r:embed="rId60">
                      <a:extLst>
                        <a:ext uri="{28A0092B-C50C-407E-A947-70E740481C1C}">
                          <a14:useLocalDpi xmlns:a14="http://schemas.microsoft.com/office/drawing/2010/main" val="0"/>
                        </a:ext>
                      </a:extLst>
                    </a:blip>
                    <a:stretch>
                      <a:fillRect/>
                    </a:stretch>
                  </pic:blipFill>
                  <pic:spPr>
                    <a:xfrm>
                      <a:off x="0" y="0"/>
                      <a:ext cx="5039995" cy="3525520"/>
                    </a:xfrm>
                    <a:prstGeom prst="rect">
                      <a:avLst/>
                    </a:prstGeom>
                  </pic:spPr>
                </pic:pic>
              </a:graphicData>
            </a:graphic>
          </wp:inline>
        </w:drawing>
      </w:r>
    </w:p>
    <w:p w14:paraId="7BB6A760" w14:textId="4AE8931E" w:rsidR="00756AF6" w:rsidRDefault="00D334C4" w:rsidP="00D334C4">
      <w:pPr>
        <w:spacing w:line="360" w:lineRule="auto"/>
        <w:jc w:val="center"/>
        <w:rPr>
          <w:noProof/>
          <w14:ligatures w14:val="standardContextual"/>
        </w:rPr>
      </w:pPr>
      <w:bookmarkStart w:id="112" w:name="_Toc235221197"/>
      <w:r>
        <w:t>Gambar 3.</w:t>
      </w:r>
      <w:r>
        <w:fldChar w:fldCharType="begin"/>
      </w:r>
      <w:r>
        <w:instrText xml:space="preserve"> SEQ Gambar_3. \* ARABIC </w:instrText>
      </w:r>
      <w:r>
        <w:fldChar w:fldCharType="separate"/>
      </w:r>
      <w:r w:rsidR="00143A8B">
        <w:rPr>
          <w:noProof/>
        </w:rPr>
        <w:t>12</w:t>
      </w:r>
      <w:r>
        <w:fldChar w:fldCharType="end"/>
      </w:r>
      <w:r>
        <w:t xml:space="preserve"> </w:t>
      </w:r>
      <w:r w:rsidRPr="00F535AC">
        <w:t>Sequence Diagram Verifikasi Duplikasi oleh Admin KMC</w:t>
      </w:r>
      <w:bookmarkEnd w:id="112"/>
    </w:p>
    <w:p w14:paraId="1484B4C7" w14:textId="5A7446B8" w:rsidR="006F469F" w:rsidRPr="005C7595" w:rsidRDefault="006F469F" w:rsidP="006F469F">
      <w:pPr>
        <w:spacing w:before="240" w:line="360" w:lineRule="auto"/>
        <w:rPr>
          <w:bCs/>
        </w:rPr>
      </w:pPr>
      <w:r w:rsidRPr="005C7595">
        <w:rPr>
          <w:bCs/>
        </w:rPr>
        <w:t>4. Sequence Diagram Eskalasi Prioritas Otomatis</w:t>
      </w:r>
    </w:p>
    <w:p w14:paraId="4217ED5E" w14:textId="77777777" w:rsidR="006F469F" w:rsidRDefault="006F469F" w:rsidP="004636B7">
      <w:pPr>
        <w:spacing w:line="360" w:lineRule="auto"/>
      </w:pPr>
      <w:r>
        <w:t xml:space="preserve">Sequence diagram ini menjelaskan alur proses latar belakang yang dijalankan oleh penjadwal sistem secara berkala untuk memantau SLA tiket. Proses dimulai saat penjadwal sistem memicu pengontrol command untuk melakukan pengecekan berkala. Pengontrol mengirim permintaan ke model tiket untuk mengambil seluruh data tiket aktif dari basis data. Setelah data tiket diterima, pengontrol memeriksa </w:t>
      </w:r>
      <w:r>
        <w:lastRenderedPageBreak/>
        <w:t>batas waktu penanganan. Apabila tiket telah melewati batas waktu SLA tanpa respons dari OPD, pengontrol menaikkan tingkat prioritas tiket secara otomatis, memperbarui batas waktu penanganan baru, serta menyimpan log riwayat eskalasi status ke dalam basis data. Tampilan sequence diagram dari alur ini dapat dilihat pada Gambar 3.13 berikut.</w:t>
      </w:r>
    </w:p>
    <w:p w14:paraId="4B10DB8C" w14:textId="77777777" w:rsidR="00D60752" w:rsidRDefault="00756AF6" w:rsidP="00D60752">
      <w:pPr>
        <w:keepNext/>
        <w:spacing w:line="360" w:lineRule="auto"/>
        <w:jc w:val="center"/>
      </w:pPr>
      <w:r>
        <w:rPr>
          <w:noProof/>
          <w14:ligatures w14:val="standardContextual"/>
        </w:rPr>
        <w:drawing>
          <wp:inline distT="0" distB="0" distL="0" distR="0" wp14:anchorId="14275A37" wp14:editId="7ED177C7">
            <wp:extent cx="5039995" cy="3274060"/>
            <wp:effectExtent l="0" t="0" r="8255" b="2540"/>
            <wp:docPr id="109395294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952946" name="Picture 1093952946"/>
                    <pic:cNvPicPr/>
                  </pic:nvPicPr>
                  <pic:blipFill>
                    <a:blip r:embed="rId61">
                      <a:extLst>
                        <a:ext uri="{28A0092B-C50C-407E-A947-70E740481C1C}">
                          <a14:useLocalDpi xmlns:a14="http://schemas.microsoft.com/office/drawing/2010/main" val="0"/>
                        </a:ext>
                      </a:extLst>
                    </a:blip>
                    <a:stretch>
                      <a:fillRect/>
                    </a:stretch>
                  </pic:blipFill>
                  <pic:spPr>
                    <a:xfrm>
                      <a:off x="0" y="0"/>
                      <a:ext cx="5039995" cy="3274060"/>
                    </a:xfrm>
                    <a:prstGeom prst="rect">
                      <a:avLst/>
                    </a:prstGeom>
                  </pic:spPr>
                </pic:pic>
              </a:graphicData>
            </a:graphic>
          </wp:inline>
        </w:drawing>
      </w:r>
    </w:p>
    <w:p w14:paraId="6E84CB5E" w14:textId="7D9F5967" w:rsidR="0083534F" w:rsidRDefault="00D60752" w:rsidP="00D60752">
      <w:pPr>
        <w:spacing w:line="360" w:lineRule="auto"/>
        <w:jc w:val="center"/>
        <w:rPr>
          <w:noProof/>
          <w14:ligatures w14:val="standardContextual"/>
        </w:rPr>
      </w:pPr>
      <w:bookmarkStart w:id="113" w:name="_Toc235221198"/>
      <w:r>
        <w:t>Gambar 3.</w:t>
      </w:r>
      <w:r>
        <w:fldChar w:fldCharType="begin"/>
      </w:r>
      <w:r>
        <w:instrText xml:space="preserve"> SEQ Gambar_3. \* ARABIC </w:instrText>
      </w:r>
      <w:r>
        <w:fldChar w:fldCharType="separate"/>
      </w:r>
      <w:r w:rsidR="00143A8B">
        <w:rPr>
          <w:noProof/>
        </w:rPr>
        <w:t>13</w:t>
      </w:r>
      <w:r>
        <w:fldChar w:fldCharType="end"/>
      </w:r>
      <w:r>
        <w:t xml:space="preserve"> </w:t>
      </w:r>
      <w:r w:rsidRPr="005B4B7A">
        <w:t>Sequence Diagram Eskalasi Prioritas Otomatis</w:t>
      </w:r>
      <w:bookmarkEnd w:id="113"/>
    </w:p>
    <w:p w14:paraId="1C0F6192" w14:textId="6E065C98" w:rsidR="00FB6D9A" w:rsidRPr="00FB6D9A" w:rsidRDefault="00FB6D9A" w:rsidP="006C1A32">
      <w:pPr>
        <w:spacing w:before="240" w:line="360" w:lineRule="auto"/>
        <w:rPr>
          <w:bCs/>
        </w:rPr>
      </w:pPr>
      <w:r w:rsidRPr="00FB6D9A">
        <w:rPr>
          <w:bCs/>
        </w:rPr>
        <w:t>E. Class Diagram</w:t>
      </w:r>
    </w:p>
    <w:p w14:paraId="5AE276C9" w14:textId="77777777" w:rsidR="00623A4B" w:rsidRPr="00623A4B" w:rsidRDefault="00623A4B" w:rsidP="00434801">
      <w:pPr>
        <w:spacing w:line="360" w:lineRule="auto"/>
        <w:rPr>
          <w:lang w:val="en-ID"/>
        </w:rPr>
      </w:pPr>
      <w:r w:rsidRPr="00623A4B">
        <w:rPr>
          <w:lang w:val="en-ID"/>
        </w:rPr>
        <w:t xml:space="preserve">Class Diagram </w:t>
      </w:r>
      <w:proofErr w:type="spellStart"/>
      <w:r w:rsidRPr="00623A4B">
        <w:rPr>
          <w:lang w:val="en-ID"/>
        </w:rPr>
        <w:t>merupakan</w:t>
      </w:r>
      <w:proofErr w:type="spellEnd"/>
      <w:r w:rsidRPr="00623A4B">
        <w:rPr>
          <w:lang w:val="en-ID"/>
        </w:rPr>
        <w:t xml:space="preserve"> </w:t>
      </w:r>
      <w:proofErr w:type="spellStart"/>
      <w:r w:rsidRPr="00623A4B">
        <w:rPr>
          <w:lang w:val="en-ID"/>
        </w:rPr>
        <w:t>representasi</w:t>
      </w:r>
      <w:proofErr w:type="spellEnd"/>
      <w:r w:rsidRPr="00623A4B">
        <w:rPr>
          <w:lang w:val="en-ID"/>
        </w:rPr>
        <w:t xml:space="preserve"> </w:t>
      </w:r>
      <w:proofErr w:type="spellStart"/>
      <w:r w:rsidRPr="00623A4B">
        <w:rPr>
          <w:lang w:val="en-ID"/>
        </w:rPr>
        <w:t>struktur</w:t>
      </w:r>
      <w:proofErr w:type="spellEnd"/>
      <w:r w:rsidRPr="00623A4B">
        <w:rPr>
          <w:lang w:val="en-ID"/>
        </w:rPr>
        <w:t xml:space="preserve"> statis </w:t>
      </w:r>
      <w:proofErr w:type="spellStart"/>
      <w:r w:rsidRPr="00623A4B">
        <w:rPr>
          <w:lang w:val="en-ID"/>
        </w:rPr>
        <w:t>sistem</w:t>
      </w:r>
      <w:proofErr w:type="spellEnd"/>
      <w:r w:rsidRPr="00623A4B">
        <w:rPr>
          <w:lang w:val="en-ID"/>
        </w:rPr>
        <w:t xml:space="preserve"> yang </w:t>
      </w:r>
      <w:proofErr w:type="spellStart"/>
      <w:r w:rsidRPr="00623A4B">
        <w:rPr>
          <w:lang w:val="en-ID"/>
        </w:rPr>
        <w:t>menggambarkan</w:t>
      </w:r>
      <w:proofErr w:type="spellEnd"/>
      <w:r w:rsidRPr="00623A4B">
        <w:rPr>
          <w:lang w:val="en-ID"/>
        </w:rPr>
        <w:t xml:space="preserve"> </w:t>
      </w:r>
      <w:proofErr w:type="spellStart"/>
      <w:r w:rsidRPr="00623A4B">
        <w:rPr>
          <w:lang w:val="en-ID"/>
        </w:rPr>
        <w:t>kelas-kelas</w:t>
      </w:r>
      <w:proofErr w:type="spellEnd"/>
      <w:r w:rsidRPr="00623A4B">
        <w:rPr>
          <w:lang w:val="en-ID"/>
        </w:rPr>
        <w:t xml:space="preserve"> </w:t>
      </w:r>
      <w:proofErr w:type="spellStart"/>
      <w:r w:rsidRPr="00623A4B">
        <w:rPr>
          <w:lang w:val="en-ID"/>
        </w:rPr>
        <w:t>beserta</w:t>
      </w:r>
      <w:proofErr w:type="spellEnd"/>
      <w:r w:rsidRPr="00623A4B">
        <w:rPr>
          <w:lang w:val="en-ID"/>
        </w:rPr>
        <w:t xml:space="preserve"> </w:t>
      </w:r>
      <w:proofErr w:type="spellStart"/>
      <w:r w:rsidRPr="00623A4B">
        <w:rPr>
          <w:lang w:val="en-ID"/>
        </w:rPr>
        <w:t>atribut</w:t>
      </w:r>
      <w:proofErr w:type="spellEnd"/>
      <w:r w:rsidRPr="00623A4B">
        <w:rPr>
          <w:lang w:val="en-ID"/>
        </w:rPr>
        <w:t xml:space="preserve">, </w:t>
      </w:r>
      <w:proofErr w:type="spellStart"/>
      <w:r w:rsidRPr="00623A4B">
        <w:rPr>
          <w:lang w:val="en-ID"/>
        </w:rPr>
        <w:t>metode</w:t>
      </w:r>
      <w:proofErr w:type="spellEnd"/>
      <w:r w:rsidRPr="00623A4B">
        <w:rPr>
          <w:lang w:val="en-ID"/>
        </w:rPr>
        <w:t xml:space="preserve">, dan </w:t>
      </w:r>
      <w:proofErr w:type="spellStart"/>
      <w:r w:rsidRPr="00623A4B">
        <w:rPr>
          <w:lang w:val="en-ID"/>
        </w:rPr>
        <w:t>relasi</w:t>
      </w:r>
      <w:proofErr w:type="spellEnd"/>
      <w:r w:rsidRPr="00623A4B">
        <w:rPr>
          <w:lang w:val="en-ID"/>
        </w:rPr>
        <w:t xml:space="preserve"> </w:t>
      </w:r>
      <w:proofErr w:type="spellStart"/>
      <w:r w:rsidRPr="00623A4B">
        <w:rPr>
          <w:lang w:val="en-ID"/>
        </w:rPr>
        <w:t>antarkelas</w:t>
      </w:r>
      <w:proofErr w:type="spellEnd"/>
      <w:r w:rsidRPr="00623A4B">
        <w:rPr>
          <w:lang w:val="en-ID"/>
        </w:rPr>
        <w:t xml:space="preserve"> yang </w:t>
      </w:r>
      <w:proofErr w:type="spellStart"/>
      <w:r w:rsidRPr="00623A4B">
        <w:rPr>
          <w:lang w:val="en-ID"/>
        </w:rPr>
        <w:t>membentuk</w:t>
      </w:r>
      <w:proofErr w:type="spellEnd"/>
      <w:r w:rsidRPr="00623A4B">
        <w:rPr>
          <w:lang w:val="en-ID"/>
        </w:rPr>
        <w:t xml:space="preserve"> model </w:t>
      </w:r>
      <w:proofErr w:type="spellStart"/>
      <w:r w:rsidRPr="00623A4B">
        <w:rPr>
          <w:lang w:val="en-ID"/>
        </w:rPr>
        <w:t>objek</w:t>
      </w:r>
      <w:proofErr w:type="spellEnd"/>
      <w:r w:rsidRPr="00623A4B">
        <w:rPr>
          <w:lang w:val="en-ID"/>
        </w:rPr>
        <w:t xml:space="preserve"> </w:t>
      </w:r>
      <w:proofErr w:type="spellStart"/>
      <w:r w:rsidRPr="00623A4B">
        <w:rPr>
          <w:lang w:val="en-ID"/>
        </w:rPr>
        <w:t>dari</w:t>
      </w:r>
      <w:proofErr w:type="spellEnd"/>
      <w:r w:rsidRPr="00623A4B">
        <w:rPr>
          <w:lang w:val="en-ID"/>
        </w:rPr>
        <w:t xml:space="preserve"> </w:t>
      </w:r>
      <w:proofErr w:type="spellStart"/>
      <w:r w:rsidRPr="00623A4B">
        <w:rPr>
          <w:lang w:val="en-ID"/>
        </w:rPr>
        <w:t>Sistem</w:t>
      </w:r>
      <w:proofErr w:type="spellEnd"/>
      <w:r w:rsidRPr="00623A4B">
        <w:rPr>
          <w:lang w:val="en-ID"/>
        </w:rPr>
        <w:t xml:space="preserve"> </w:t>
      </w:r>
      <w:proofErr w:type="spellStart"/>
      <w:r w:rsidRPr="00623A4B">
        <w:rPr>
          <w:lang w:val="en-ID"/>
        </w:rPr>
        <w:t>Informasi</w:t>
      </w:r>
      <w:proofErr w:type="spellEnd"/>
      <w:r w:rsidRPr="00623A4B">
        <w:rPr>
          <w:lang w:val="en-ID"/>
        </w:rPr>
        <w:t xml:space="preserve"> </w:t>
      </w:r>
      <w:proofErr w:type="spellStart"/>
      <w:r w:rsidRPr="00623A4B">
        <w:rPr>
          <w:lang w:val="en-ID"/>
        </w:rPr>
        <w:t>Manajemen</w:t>
      </w:r>
      <w:proofErr w:type="spellEnd"/>
      <w:r w:rsidRPr="00623A4B">
        <w:rPr>
          <w:lang w:val="en-ID"/>
        </w:rPr>
        <w:t xml:space="preserve"> </w:t>
      </w:r>
      <w:proofErr w:type="spellStart"/>
      <w:r w:rsidRPr="00623A4B">
        <w:rPr>
          <w:lang w:val="en-ID"/>
        </w:rPr>
        <w:t>Aduan</w:t>
      </w:r>
      <w:proofErr w:type="spellEnd"/>
      <w:r w:rsidRPr="00623A4B">
        <w:rPr>
          <w:lang w:val="en-ID"/>
        </w:rPr>
        <w:t xml:space="preserve"> Multi Channel KMC. Diagram </w:t>
      </w:r>
      <w:proofErr w:type="spellStart"/>
      <w:r w:rsidRPr="00623A4B">
        <w:rPr>
          <w:lang w:val="en-ID"/>
        </w:rPr>
        <w:t>ini</w:t>
      </w:r>
      <w:proofErr w:type="spellEnd"/>
      <w:r w:rsidRPr="00623A4B">
        <w:rPr>
          <w:lang w:val="en-ID"/>
        </w:rPr>
        <w:t xml:space="preserve"> </w:t>
      </w:r>
      <w:proofErr w:type="spellStart"/>
      <w:r w:rsidRPr="00623A4B">
        <w:rPr>
          <w:lang w:val="en-ID"/>
        </w:rPr>
        <w:t>digunakan</w:t>
      </w:r>
      <w:proofErr w:type="spellEnd"/>
      <w:r w:rsidRPr="00623A4B">
        <w:rPr>
          <w:lang w:val="en-ID"/>
        </w:rPr>
        <w:t xml:space="preserve"> </w:t>
      </w:r>
      <w:proofErr w:type="spellStart"/>
      <w:r w:rsidRPr="00623A4B">
        <w:rPr>
          <w:lang w:val="en-ID"/>
        </w:rPr>
        <w:t>untuk</w:t>
      </w:r>
      <w:proofErr w:type="spellEnd"/>
      <w:r w:rsidRPr="00623A4B">
        <w:rPr>
          <w:lang w:val="en-ID"/>
        </w:rPr>
        <w:t xml:space="preserve"> </w:t>
      </w:r>
      <w:proofErr w:type="spellStart"/>
      <w:r w:rsidRPr="00623A4B">
        <w:rPr>
          <w:lang w:val="en-ID"/>
        </w:rPr>
        <w:t>memodelkan</w:t>
      </w:r>
      <w:proofErr w:type="spellEnd"/>
      <w:r w:rsidRPr="00623A4B">
        <w:rPr>
          <w:lang w:val="en-ID"/>
        </w:rPr>
        <w:t xml:space="preserve"> </w:t>
      </w:r>
      <w:proofErr w:type="spellStart"/>
      <w:r w:rsidRPr="00623A4B">
        <w:rPr>
          <w:lang w:val="en-ID"/>
        </w:rPr>
        <w:t>struktur</w:t>
      </w:r>
      <w:proofErr w:type="spellEnd"/>
      <w:r w:rsidRPr="00623A4B">
        <w:rPr>
          <w:lang w:val="en-ID"/>
        </w:rPr>
        <w:t xml:space="preserve"> internal </w:t>
      </w:r>
      <w:proofErr w:type="spellStart"/>
      <w:r w:rsidRPr="00623A4B">
        <w:rPr>
          <w:lang w:val="en-ID"/>
        </w:rPr>
        <w:t>aplikasi</w:t>
      </w:r>
      <w:proofErr w:type="spellEnd"/>
      <w:r w:rsidRPr="00623A4B">
        <w:rPr>
          <w:lang w:val="en-ID"/>
        </w:rPr>
        <w:t xml:space="preserve">, </w:t>
      </w:r>
      <w:proofErr w:type="spellStart"/>
      <w:r w:rsidRPr="00623A4B">
        <w:rPr>
          <w:lang w:val="en-ID"/>
        </w:rPr>
        <w:t>serta</w:t>
      </w:r>
      <w:proofErr w:type="spellEnd"/>
      <w:r w:rsidRPr="00623A4B">
        <w:rPr>
          <w:lang w:val="en-ID"/>
        </w:rPr>
        <w:t xml:space="preserve"> </w:t>
      </w:r>
      <w:proofErr w:type="spellStart"/>
      <w:r w:rsidRPr="00623A4B">
        <w:rPr>
          <w:lang w:val="en-ID"/>
        </w:rPr>
        <w:t>menjadi</w:t>
      </w:r>
      <w:proofErr w:type="spellEnd"/>
      <w:r w:rsidRPr="00623A4B">
        <w:rPr>
          <w:lang w:val="en-ID"/>
        </w:rPr>
        <w:t xml:space="preserve"> </w:t>
      </w:r>
      <w:proofErr w:type="spellStart"/>
      <w:r w:rsidRPr="00623A4B">
        <w:rPr>
          <w:lang w:val="en-ID"/>
        </w:rPr>
        <w:t>acuan</w:t>
      </w:r>
      <w:proofErr w:type="spellEnd"/>
      <w:r w:rsidRPr="00623A4B">
        <w:rPr>
          <w:lang w:val="en-ID"/>
        </w:rPr>
        <w:t xml:space="preserve"> </w:t>
      </w:r>
      <w:proofErr w:type="spellStart"/>
      <w:r w:rsidRPr="00623A4B">
        <w:rPr>
          <w:lang w:val="en-ID"/>
        </w:rPr>
        <w:t>struktur</w:t>
      </w:r>
      <w:proofErr w:type="spellEnd"/>
      <w:r w:rsidRPr="00623A4B">
        <w:rPr>
          <w:lang w:val="en-ID"/>
        </w:rPr>
        <w:t xml:space="preserve"> data dan </w:t>
      </w:r>
      <w:proofErr w:type="spellStart"/>
      <w:r w:rsidRPr="00623A4B">
        <w:rPr>
          <w:lang w:val="en-ID"/>
        </w:rPr>
        <w:t>objek</w:t>
      </w:r>
      <w:proofErr w:type="spellEnd"/>
      <w:r w:rsidRPr="00623A4B">
        <w:rPr>
          <w:lang w:val="en-ID"/>
        </w:rPr>
        <w:t xml:space="preserve"> pada proses </w:t>
      </w:r>
      <w:proofErr w:type="spellStart"/>
      <w:r w:rsidRPr="00623A4B">
        <w:rPr>
          <w:lang w:val="en-ID"/>
        </w:rPr>
        <w:t>pengembangan</w:t>
      </w:r>
      <w:proofErr w:type="spellEnd"/>
      <w:r w:rsidRPr="00623A4B">
        <w:rPr>
          <w:lang w:val="en-ID"/>
        </w:rPr>
        <w:t xml:space="preserve"> </w:t>
      </w:r>
      <w:proofErr w:type="spellStart"/>
      <w:r w:rsidRPr="00623A4B">
        <w:rPr>
          <w:lang w:val="en-ID"/>
        </w:rPr>
        <w:t>sistem</w:t>
      </w:r>
      <w:proofErr w:type="spellEnd"/>
      <w:r w:rsidRPr="00623A4B">
        <w:rPr>
          <w:lang w:val="en-ID"/>
        </w:rPr>
        <w:t xml:space="preserve"> </w:t>
      </w:r>
      <w:proofErr w:type="spellStart"/>
      <w:r w:rsidRPr="00623A4B">
        <w:rPr>
          <w:lang w:val="en-ID"/>
        </w:rPr>
        <w:t>dari</w:t>
      </w:r>
      <w:proofErr w:type="spellEnd"/>
      <w:r w:rsidRPr="00623A4B">
        <w:rPr>
          <w:lang w:val="en-ID"/>
        </w:rPr>
        <w:t xml:space="preserve"> </w:t>
      </w:r>
      <w:proofErr w:type="spellStart"/>
      <w:r w:rsidRPr="00623A4B">
        <w:rPr>
          <w:lang w:val="en-ID"/>
        </w:rPr>
        <w:t>sisi</w:t>
      </w:r>
      <w:proofErr w:type="spellEnd"/>
      <w:r w:rsidRPr="00623A4B">
        <w:rPr>
          <w:lang w:val="en-ID"/>
        </w:rPr>
        <w:t xml:space="preserve"> </w:t>
      </w:r>
      <w:proofErr w:type="spellStart"/>
      <w:r w:rsidRPr="00623A4B">
        <w:rPr>
          <w:lang w:val="en-ID"/>
        </w:rPr>
        <w:t>pemrograman</w:t>
      </w:r>
      <w:proofErr w:type="spellEnd"/>
      <w:r w:rsidRPr="00623A4B">
        <w:rPr>
          <w:lang w:val="en-ID"/>
        </w:rPr>
        <w:t xml:space="preserve"> </w:t>
      </w:r>
      <w:proofErr w:type="spellStart"/>
      <w:r w:rsidRPr="00623A4B">
        <w:rPr>
          <w:lang w:val="en-ID"/>
        </w:rPr>
        <w:t>berorientasi</w:t>
      </w:r>
      <w:proofErr w:type="spellEnd"/>
      <w:r w:rsidRPr="00623A4B">
        <w:rPr>
          <w:lang w:val="en-ID"/>
        </w:rPr>
        <w:t xml:space="preserve"> </w:t>
      </w:r>
      <w:proofErr w:type="spellStart"/>
      <w:r w:rsidRPr="00623A4B">
        <w:rPr>
          <w:lang w:val="en-ID"/>
        </w:rPr>
        <w:t>objek</w:t>
      </w:r>
      <w:proofErr w:type="spellEnd"/>
      <w:r w:rsidRPr="00623A4B">
        <w:rPr>
          <w:lang w:val="en-ID"/>
        </w:rPr>
        <w:t>.</w:t>
      </w:r>
    </w:p>
    <w:p w14:paraId="3CF3F009" w14:textId="77777777" w:rsidR="00623A4B" w:rsidRDefault="00623A4B" w:rsidP="00623A4B">
      <w:pPr>
        <w:spacing w:line="360" w:lineRule="auto"/>
        <w:ind w:firstLine="567"/>
        <w:rPr>
          <w:lang w:val="en-ID"/>
        </w:rPr>
      </w:pPr>
      <w:r w:rsidRPr="00623A4B">
        <w:rPr>
          <w:lang w:val="en-ID"/>
        </w:rPr>
        <w:t xml:space="preserve">Class diagram pada Gambar 3.14 </w:t>
      </w:r>
      <w:proofErr w:type="spellStart"/>
      <w:r w:rsidRPr="00623A4B">
        <w:rPr>
          <w:lang w:val="en-ID"/>
        </w:rPr>
        <w:t>terdiri</w:t>
      </w:r>
      <w:proofErr w:type="spellEnd"/>
      <w:r w:rsidRPr="00623A4B">
        <w:rPr>
          <w:lang w:val="en-ID"/>
        </w:rPr>
        <w:t xml:space="preserve"> </w:t>
      </w:r>
      <w:proofErr w:type="spellStart"/>
      <w:r w:rsidRPr="00623A4B">
        <w:rPr>
          <w:lang w:val="en-ID"/>
        </w:rPr>
        <w:t>atas</w:t>
      </w:r>
      <w:proofErr w:type="spellEnd"/>
      <w:r w:rsidRPr="00623A4B">
        <w:rPr>
          <w:lang w:val="en-ID"/>
        </w:rPr>
        <w:t xml:space="preserve"> </w:t>
      </w:r>
      <w:proofErr w:type="spellStart"/>
      <w:r w:rsidRPr="00623A4B">
        <w:rPr>
          <w:lang w:val="en-ID"/>
        </w:rPr>
        <w:t>sembilan</w:t>
      </w:r>
      <w:proofErr w:type="spellEnd"/>
      <w:r w:rsidRPr="00623A4B">
        <w:rPr>
          <w:lang w:val="en-ID"/>
        </w:rPr>
        <w:t xml:space="preserve"> </w:t>
      </w:r>
      <w:proofErr w:type="spellStart"/>
      <w:r w:rsidRPr="00623A4B">
        <w:rPr>
          <w:lang w:val="en-ID"/>
        </w:rPr>
        <w:t>kelas</w:t>
      </w:r>
      <w:proofErr w:type="spellEnd"/>
      <w:r w:rsidRPr="00623A4B">
        <w:rPr>
          <w:lang w:val="en-ID"/>
        </w:rPr>
        <w:t xml:space="preserve"> </w:t>
      </w:r>
      <w:proofErr w:type="spellStart"/>
      <w:r w:rsidRPr="00623A4B">
        <w:rPr>
          <w:lang w:val="en-ID"/>
        </w:rPr>
        <w:t>utama</w:t>
      </w:r>
      <w:proofErr w:type="spellEnd"/>
      <w:r w:rsidRPr="00623A4B">
        <w:rPr>
          <w:lang w:val="en-ID"/>
        </w:rPr>
        <w:t xml:space="preserve">, </w:t>
      </w:r>
      <w:proofErr w:type="spellStart"/>
      <w:r w:rsidRPr="00623A4B">
        <w:rPr>
          <w:lang w:val="en-ID"/>
        </w:rPr>
        <w:t>yaitu</w:t>
      </w:r>
      <w:proofErr w:type="spellEnd"/>
      <w:r w:rsidRPr="00623A4B">
        <w:rPr>
          <w:lang w:val="en-ID"/>
        </w:rPr>
        <w:t xml:space="preserve"> </w:t>
      </w:r>
      <w:r w:rsidRPr="00623A4B">
        <w:rPr>
          <w:i/>
          <w:iCs/>
          <w:lang w:val="en-ID"/>
        </w:rPr>
        <w:t>User</w:t>
      </w:r>
      <w:r w:rsidRPr="00623A4B">
        <w:rPr>
          <w:lang w:val="en-ID"/>
        </w:rPr>
        <w:t xml:space="preserve">, </w:t>
      </w:r>
      <w:proofErr w:type="spellStart"/>
      <w:r w:rsidRPr="00623A4B">
        <w:rPr>
          <w:i/>
          <w:iCs/>
          <w:lang w:val="en-ID"/>
        </w:rPr>
        <w:t>Opd</w:t>
      </w:r>
      <w:proofErr w:type="spellEnd"/>
      <w:r w:rsidRPr="00623A4B">
        <w:rPr>
          <w:lang w:val="en-ID"/>
        </w:rPr>
        <w:t xml:space="preserve">, </w:t>
      </w:r>
      <w:r w:rsidRPr="00623A4B">
        <w:rPr>
          <w:i/>
          <w:iCs/>
          <w:lang w:val="en-ID"/>
        </w:rPr>
        <w:t>Category</w:t>
      </w:r>
      <w:r w:rsidRPr="00623A4B">
        <w:rPr>
          <w:lang w:val="en-ID"/>
        </w:rPr>
        <w:t xml:space="preserve">, </w:t>
      </w:r>
      <w:proofErr w:type="spellStart"/>
      <w:r w:rsidRPr="00623A4B">
        <w:rPr>
          <w:i/>
          <w:iCs/>
          <w:lang w:val="en-ID"/>
        </w:rPr>
        <w:t>SubCategory</w:t>
      </w:r>
      <w:proofErr w:type="spellEnd"/>
      <w:r w:rsidRPr="00623A4B">
        <w:rPr>
          <w:lang w:val="en-ID"/>
        </w:rPr>
        <w:t xml:space="preserve">, </w:t>
      </w:r>
      <w:r w:rsidRPr="00623A4B">
        <w:rPr>
          <w:i/>
          <w:iCs/>
          <w:lang w:val="en-ID"/>
        </w:rPr>
        <w:t>Notification</w:t>
      </w:r>
      <w:r w:rsidRPr="00623A4B">
        <w:rPr>
          <w:lang w:val="en-ID"/>
        </w:rPr>
        <w:t xml:space="preserve">, </w:t>
      </w:r>
      <w:proofErr w:type="spellStart"/>
      <w:r w:rsidRPr="00623A4B">
        <w:rPr>
          <w:i/>
          <w:iCs/>
          <w:lang w:val="en-ID"/>
        </w:rPr>
        <w:t>AIClassification</w:t>
      </w:r>
      <w:proofErr w:type="spellEnd"/>
      <w:r w:rsidRPr="00623A4B">
        <w:rPr>
          <w:lang w:val="en-ID"/>
        </w:rPr>
        <w:t xml:space="preserve">, </w:t>
      </w:r>
      <w:r w:rsidRPr="00623A4B">
        <w:rPr>
          <w:i/>
          <w:iCs/>
          <w:lang w:val="en-ID"/>
        </w:rPr>
        <w:t>Ticket</w:t>
      </w:r>
      <w:r w:rsidRPr="00623A4B">
        <w:rPr>
          <w:lang w:val="en-ID"/>
        </w:rPr>
        <w:t xml:space="preserve">, </w:t>
      </w:r>
      <w:proofErr w:type="spellStart"/>
      <w:r w:rsidRPr="00623A4B">
        <w:rPr>
          <w:i/>
          <w:iCs/>
          <w:lang w:val="en-ID"/>
        </w:rPr>
        <w:t>TicketResponse</w:t>
      </w:r>
      <w:proofErr w:type="spellEnd"/>
      <w:r w:rsidRPr="00623A4B">
        <w:rPr>
          <w:lang w:val="en-ID"/>
        </w:rPr>
        <w:t xml:space="preserve">, dan </w:t>
      </w:r>
      <w:proofErr w:type="spellStart"/>
      <w:r w:rsidRPr="00623A4B">
        <w:rPr>
          <w:i/>
          <w:iCs/>
          <w:lang w:val="en-ID"/>
        </w:rPr>
        <w:t>TicketStatusLog</w:t>
      </w:r>
      <w:proofErr w:type="spellEnd"/>
      <w:r w:rsidRPr="00623A4B">
        <w:rPr>
          <w:lang w:val="en-ID"/>
        </w:rPr>
        <w:t>.</w:t>
      </w:r>
    </w:p>
    <w:p w14:paraId="3F3F345B" w14:textId="77777777" w:rsidR="00024085" w:rsidRDefault="00623A4B" w:rsidP="00024085">
      <w:pPr>
        <w:keepNext/>
        <w:spacing w:line="360" w:lineRule="auto"/>
        <w:jc w:val="center"/>
      </w:pPr>
      <w:r>
        <w:rPr>
          <w:noProof/>
          <w:lang w:val="en-ID"/>
          <w14:ligatures w14:val="standardContextual"/>
        </w:rPr>
        <w:lastRenderedPageBreak/>
        <w:drawing>
          <wp:inline distT="0" distB="0" distL="0" distR="0" wp14:anchorId="0E2CE5DA" wp14:editId="66FF9736">
            <wp:extent cx="5025228" cy="4506686"/>
            <wp:effectExtent l="0" t="0" r="4445" b="8255"/>
            <wp:docPr id="43327195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271955" name="Picture 433271955"/>
                    <pic:cNvPicPr/>
                  </pic:nvPicPr>
                  <pic:blipFill>
                    <a:blip r:embed="rId62">
                      <a:extLst>
                        <a:ext uri="{28A0092B-C50C-407E-A947-70E740481C1C}">
                          <a14:useLocalDpi xmlns:a14="http://schemas.microsoft.com/office/drawing/2010/main" val="0"/>
                        </a:ext>
                      </a:extLst>
                    </a:blip>
                    <a:stretch>
                      <a:fillRect/>
                    </a:stretch>
                  </pic:blipFill>
                  <pic:spPr>
                    <a:xfrm>
                      <a:off x="0" y="0"/>
                      <a:ext cx="5058749" cy="4536748"/>
                    </a:xfrm>
                    <a:prstGeom prst="rect">
                      <a:avLst/>
                    </a:prstGeom>
                  </pic:spPr>
                </pic:pic>
              </a:graphicData>
            </a:graphic>
          </wp:inline>
        </w:drawing>
      </w:r>
    </w:p>
    <w:p w14:paraId="5B9B113E" w14:textId="5ECCA608" w:rsidR="00623A4B" w:rsidRDefault="00024085" w:rsidP="00FF2C45">
      <w:pPr>
        <w:spacing w:after="240" w:line="360" w:lineRule="auto"/>
        <w:jc w:val="center"/>
        <w:rPr>
          <w:lang w:val="en-ID"/>
        </w:rPr>
      </w:pPr>
      <w:bookmarkStart w:id="114" w:name="_Toc235221199"/>
      <w:r>
        <w:t>Gambar 3.</w:t>
      </w:r>
      <w:r>
        <w:fldChar w:fldCharType="begin"/>
      </w:r>
      <w:r>
        <w:instrText xml:space="preserve"> SEQ Gambar_3. \* ARABIC </w:instrText>
      </w:r>
      <w:r>
        <w:fldChar w:fldCharType="separate"/>
      </w:r>
      <w:r w:rsidR="00143A8B">
        <w:rPr>
          <w:noProof/>
        </w:rPr>
        <w:t>14</w:t>
      </w:r>
      <w:r>
        <w:fldChar w:fldCharType="end"/>
      </w:r>
      <w:r>
        <w:t xml:space="preserve"> </w:t>
      </w:r>
      <w:r w:rsidRPr="00EB6C4B">
        <w:t>Class Diagram SIMODU KMC</w:t>
      </w:r>
      <w:bookmarkEnd w:id="114"/>
    </w:p>
    <w:p w14:paraId="754C5C23" w14:textId="77777777" w:rsidR="00623A4B" w:rsidRPr="00623A4B" w:rsidRDefault="00623A4B" w:rsidP="00623A4B">
      <w:pPr>
        <w:spacing w:line="360" w:lineRule="auto"/>
        <w:ind w:firstLine="567"/>
        <w:rPr>
          <w:lang w:val="en-ID"/>
        </w:rPr>
      </w:pPr>
      <w:proofErr w:type="spellStart"/>
      <w:r w:rsidRPr="00623A4B">
        <w:rPr>
          <w:lang w:val="en-ID"/>
        </w:rPr>
        <w:t>Kelas</w:t>
      </w:r>
      <w:proofErr w:type="spellEnd"/>
      <w:r w:rsidRPr="00623A4B">
        <w:rPr>
          <w:lang w:val="en-ID"/>
        </w:rPr>
        <w:t xml:space="preserve"> </w:t>
      </w:r>
      <w:r w:rsidRPr="00623A4B">
        <w:rPr>
          <w:i/>
          <w:iCs/>
          <w:lang w:val="en-ID"/>
        </w:rPr>
        <w:t>User</w:t>
      </w:r>
      <w:r w:rsidRPr="00623A4B">
        <w:rPr>
          <w:lang w:val="en-ID"/>
        </w:rPr>
        <w:t xml:space="preserve"> </w:t>
      </w:r>
      <w:proofErr w:type="spellStart"/>
      <w:r w:rsidRPr="00623A4B">
        <w:rPr>
          <w:lang w:val="en-ID"/>
        </w:rPr>
        <w:t>merepresentasikan</w:t>
      </w:r>
      <w:proofErr w:type="spellEnd"/>
      <w:r w:rsidRPr="00623A4B">
        <w:rPr>
          <w:lang w:val="en-ID"/>
        </w:rPr>
        <w:t xml:space="preserve"> </w:t>
      </w:r>
      <w:proofErr w:type="spellStart"/>
      <w:r w:rsidRPr="00623A4B">
        <w:rPr>
          <w:lang w:val="en-ID"/>
        </w:rPr>
        <w:t>pengguna</w:t>
      </w:r>
      <w:proofErr w:type="spellEnd"/>
      <w:r w:rsidRPr="00623A4B">
        <w:rPr>
          <w:lang w:val="en-ID"/>
        </w:rPr>
        <w:t xml:space="preserve"> </w:t>
      </w:r>
      <w:proofErr w:type="spellStart"/>
      <w:r w:rsidRPr="00623A4B">
        <w:rPr>
          <w:lang w:val="en-ID"/>
        </w:rPr>
        <w:t>sistem</w:t>
      </w:r>
      <w:proofErr w:type="spellEnd"/>
      <w:r w:rsidRPr="00623A4B">
        <w:rPr>
          <w:lang w:val="en-ID"/>
        </w:rPr>
        <w:t xml:space="preserve"> yang </w:t>
      </w:r>
      <w:proofErr w:type="spellStart"/>
      <w:r w:rsidRPr="00623A4B">
        <w:rPr>
          <w:lang w:val="en-ID"/>
        </w:rPr>
        <w:t>terhubung</w:t>
      </w:r>
      <w:proofErr w:type="spellEnd"/>
      <w:r w:rsidRPr="00623A4B">
        <w:rPr>
          <w:lang w:val="en-ID"/>
        </w:rPr>
        <w:t xml:space="preserve"> </w:t>
      </w:r>
      <w:proofErr w:type="spellStart"/>
      <w:r w:rsidRPr="00623A4B">
        <w:rPr>
          <w:lang w:val="en-ID"/>
        </w:rPr>
        <w:t>dengan</w:t>
      </w:r>
      <w:proofErr w:type="spellEnd"/>
      <w:r w:rsidRPr="00623A4B">
        <w:rPr>
          <w:lang w:val="en-ID"/>
        </w:rPr>
        <w:t xml:space="preserve"> </w:t>
      </w:r>
      <w:proofErr w:type="spellStart"/>
      <w:r w:rsidRPr="00623A4B">
        <w:rPr>
          <w:lang w:val="en-ID"/>
        </w:rPr>
        <w:t>satu</w:t>
      </w:r>
      <w:proofErr w:type="spellEnd"/>
      <w:r w:rsidRPr="00623A4B">
        <w:rPr>
          <w:lang w:val="en-ID"/>
        </w:rPr>
        <w:t xml:space="preserve"> </w:t>
      </w:r>
      <w:proofErr w:type="spellStart"/>
      <w:r w:rsidRPr="00623A4B">
        <w:rPr>
          <w:i/>
          <w:iCs/>
          <w:lang w:val="en-ID"/>
        </w:rPr>
        <w:t>Opd</w:t>
      </w:r>
      <w:proofErr w:type="spellEnd"/>
      <w:r w:rsidRPr="00623A4B">
        <w:rPr>
          <w:lang w:val="en-ID"/>
        </w:rPr>
        <w:t xml:space="preserve"> (</w:t>
      </w:r>
      <w:proofErr w:type="spellStart"/>
      <w:r w:rsidRPr="00623A4B">
        <w:rPr>
          <w:lang w:val="en-ID"/>
        </w:rPr>
        <w:t>Organisasi</w:t>
      </w:r>
      <w:proofErr w:type="spellEnd"/>
      <w:r w:rsidRPr="00623A4B">
        <w:rPr>
          <w:lang w:val="en-ID"/>
        </w:rPr>
        <w:t xml:space="preserve"> </w:t>
      </w:r>
      <w:proofErr w:type="spellStart"/>
      <w:r w:rsidRPr="00623A4B">
        <w:rPr>
          <w:lang w:val="en-ID"/>
        </w:rPr>
        <w:t>Perangkat</w:t>
      </w:r>
      <w:proofErr w:type="spellEnd"/>
      <w:r w:rsidRPr="00623A4B">
        <w:rPr>
          <w:lang w:val="en-ID"/>
        </w:rPr>
        <w:t xml:space="preserve"> Daerah) </w:t>
      </w:r>
      <w:proofErr w:type="spellStart"/>
      <w:r w:rsidRPr="00623A4B">
        <w:rPr>
          <w:lang w:val="en-ID"/>
        </w:rPr>
        <w:t>sesuai</w:t>
      </w:r>
      <w:proofErr w:type="spellEnd"/>
      <w:r w:rsidRPr="00623A4B">
        <w:rPr>
          <w:lang w:val="en-ID"/>
        </w:rPr>
        <w:t xml:space="preserve"> </w:t>
      </w:r>
      <w:proofErr w:type="spellStart"/>
      <w:r w:rsidRPr="00623A4B">
        <w:rPr>
          <w:lang w:val="en-ID"/>
        </w:rPr>
        <w:t>peran</w:t>
      </w:r>
      <w:proofErr w:type="spellEnd"/>
      <w:r w:rsidRPr="00623A4B">
        <w:rPr>
          <w:lang w:val="en-ID"/>
        </w:rPr>
        <w:t xml:space="preserve"> yang </w:t>
      </w:r>
      <w:proofErr w:type="spellStart"/>
      <w:r w:rsidRPr="00623A4B">
        <w:rPr>
          <w:lang w:val="en-ID"/>
        </w:rPr>
        <w:t>dimilikinya</w:t>
      </w:r>
      <w:proofErr w:type="spellEnd"/>
      <w:r w:rsidRPr="00623A4B">
        <w:rPr>
          <w:lang w:val="en-ID"/>
        </w:rPr>
        <w:t xml:space="preserve"> (</w:t>
      </w:r>
      <w:r w:rsidRPr="00623A4B">
        <w:rPr>
          <w:i/>
          <w:iCs/>
          <w:lang w:val="en-ID"/>
        </w:rPr>
        <w:t>role</w:t>
      </w:r>
      <w:r w:rsidRPr="00623A4B">
        <w:rPr>
          <w:lang w:val="en-ID"/>
        </w:rPr>
        <w:t xml:space="preserve">), </w:t>
      </w:r>
      <w:proofErr w:type="spellStart"/>
      <w:r w:rsidRPr="00623A4B">
        <w:rPr>
          <w:lang w:val="en-ID"/>
        </w:rPr>
        <w:t>baik</w:t>
      </w:r>
      <w:proofErr w:type="spellEnd"/>
      <w:r w:rsidRPr="00623A4B">
        <w:rPr>
          <w:lang w:val="en-ID"/>
        </w:rPr>
        <w:t xml:space="preserve"> </w:t>
      </w:r>
      <w:proofErr w:type="spellStart"/>
      <w:r w:rsidRPr="00623A4B">
        <w:rPr>
          <w:lang w:val="en-ID"/>
        </w:rPr>
        <w:t>sebagai</w:t>
      </w:r>
      <w:proofErr w:type="spellEnd"/>
      <w:r w:rsidRPr="00623A4B">
        <w:rPr>
          <w:lang w:val="en-ID"/>
        </w:rPr>
        <w:t xml:space="preserve"> admin, </w:t>
      </w:r>
      <w:proofErr w:type="spellStart"/>
      <w:r w:rsidRPr="00623A4B">
        <w:rPr>
          <w:lang w:val="en-ID"/>
        </w:rPr>
        <w:t>petugas</w:t>
      </w:r>
      <w:proofErr w:type="spellEnd"/>
      <w:r w:rsidRPr="00623A4B">
        <w:rPr>
          <w:lang w:val="en-ID"/>
        </w:rPr>
        <w:t xml:space="preserve"> OPD, </w:t>
      </w:r>
      <w:proofErr w:type="spellStart"/>
      <w:r w:rsidRPr="00623A4B">
        <w:rPr>
          <w:lang w:val="en-ID"/>
        </w:rPr>
        <w:t>maupun</w:t>
      </w:r>
      <w:proofErr w:type="spellEnd"/>
      <w:r w:rsidRPr="00623A4B">
        <w:rPr>
          <w:lang w:val="en-ID"/>
        </w:rPr>
        <w:t xml:space="preserve"> </w:t>
      </w:r>
      <w:proofErr w:type="spellStart"/>
      <w:r w:rsidRPr="00623A4B">
        <w:rPr>
          <w:lang w:val="en-ID"/>
        </w:rPr>
        <w:t>pelapor</w:t>
      </w:r>
      <w:proofErr w:type="spellEnd"/>
      <w:r w:rsidRPr="00623A4B">
        <w:rPr>
          <w:lang w:val="en-ID"/>
        </w:rPr>
        <w:t xml:space="preserve">. </w:t>
      </w:r>
      <w:proofErr w:type="spellStart"/>
      <w:r w:rsidRPr="00623A4B">
        <w:rPr>
          <w:lang w:val="en-ID"/>
        </w:rPr>
        <w:t>Setiap</w:t>
      </w:r>
      <w:proofErr w:type="spellEnd"/>
      <w:r w:rsidRPr="00623A4B">
        <w:rPr>
          <w:lang w:val="en-ID"/>
        </w:rPr>
        <w:t xml:space="preserve"> </w:t>
      </w:r>
      <w:proofErr w:type="spellStart"/>
      <w:r w:rsidRPr="00623A4B">
        <w:rPr>
          <w:i/>
          <w:iCs/>
          <w:lang w:val="en-ID"/>
        </w:rPr>
        <w:t>Opd</w:t>
      </w:r>
      <w:proofErr w:type="spellEnd"/>
      <w:r w:rsidRPr="00623A4B">
        <w:rPr>
          <w:lang w:val="en-ID"/>
        </w:rPr>
        <w:t xml:space="preserve"> </w:t>
      </w:r>
      <w:proofErr w:type="spellStart"/>
      <w:r w:rsidRPr="00623A4B">
        <w:rPr>
          <w:lang w:val="en-ID"/>
        </w:rPr>
        <w:t>dapat</w:t>
      </w:r>
      <w:proofErr w:type="spellEnd"/>
      <w:r w:rsidRPr="00623A4B">
        <w:rPr>
          <w:lang w:val="en-ID"/>
        </w:rPr>
        <w:t xml:space="preserve"> </w:t>
      </w:r>
      <w:proofErr w:type="spellStart"/>
      <w:r w:rsidRPr="00623A4B">
        <w:rPr>
          <w:lang w:val="en-ID"/>
        </w:rPr>
        <w:t>memiliki</w:t>
      </w:r>
      <w:proofErr w:type="spellEnd"/>
      <w:r w:rsidRPr="00623A4B">
        <w:rPr>
          <w:lang w:val="en-ID"/>
        </w:rPr>
        <w:t xml:space="preserve"> </w:t>
      </w:r>
      <w:proofErr w:type="spellStart"/>
      <w:r w:rsidRPr="00623A4B">
        <w:rPr>
          <w:lang w:val="en-ID"/>
        </w:rPr>
        <w:t>banyak</w:t>
      </w:r>
      <w:proofErr w:type="spellEnd"/>
      <w:r w:rsidRPr="00623A4B">
        <w:rPr>
          <w:lang w:val="en-ID"/>
        </w:rPr>
        <w:t xml:space="preserve"> </w:t>
      </w:r>
      <w:proofErr w:type="spellStart"/>
      <w:r w:rsidRPr="00623A4B">
        <w:rPr>
          <w:i/>
          <w:iCs/>
          <w:lang w:val="en-ID"/>
        </w:rPr>
        <w:t>SubCategory</w:t>
      </w:r>
      <w:proofErr w:type="spellEnd"/>
      <w:r w:rsidRPr="00623A4B">
        <w:rPr>
          <w:lang w:val="en-ID"/>
        </w:rPr>
        <w:t xml:space="preserve"> yang </w:t>
      </w:r>
      <w:proofErr w:type="spellStart"/>
      <w:r w:rsidRPr="00623A4B">
        <w:rPr>
          <w:lang w:val="en-ID"/>
        </w:rPr>
        <w:t>merupakan</w:t>
      </w:r>
      <w:proofErr w:type="spellEnd"/>
      <w:r w:rsidRPr="00623A4B">
        <w:rPr>
          <w:lang w:val="en-ID"/>
        </w:rPr>
        <w:t xml:space="preserve"> </w:t>
      </w:r>
      <w:proofErr w:type="spellStart"/>
      <w:r w:rsidRPr="00623A4B">
        <w:rPr>
          <w:lang w:val="en-ID"/>
        </w:rPr>
        <w:t>turunan</w:t>
      </w:r>
      <w:proofErr w:type="spellEnd"/>
      <w:r w:rsidRPr="00623A4B">
        <w:rPr>
          <w:lang w:val="en-ID"/>
        </w:rPr>
        <w:t xml:space="preserve"> </w:t>
      </w:r>
      <w:proofErr w:type="spellStart"/>
      <w:r w:rsidRPr="00623A4B">
        <w:rPr>
          <w:lang w:val="en-ID"/>
        </w:rPr>
        <w:t>dari</w:t>
      </w:r>
      <w:proofErr w:type="spellEnd"/>
      <w:r w:rsidRPr="00623A4B">
        <w:rPr>
          <w:lang w:val="en-ID"/>
        </w:rPr>
        <w:t xml:space="preserve"> </w:t>
      </w:r>
      <w:r w:rsidRPr="00623A4B">
        <w:rPr>
          <w:i/>
          <w:iCs/>
          <w:lang w:val="en-ID"/>
        </w:rPr>
        <w:t>Category</w:t>
      </w:r>
      <w:r w:rsidRPr="00623A4B">
        <w:rPr>
          <w:lang w:val="en-ID"/>
        </w:rPr>
        <w:t xml:space="preserve">, </w:t>
      </w:r>
      <w:proofErr w:type="spellStart"/>
      <w:r w:rsidRPr="00623A4B">
        <w:rPr>
          <w:lang w:val="en-ID"/>
        </w:rPr>
        <w:t>sehingga</w:t>
      </w:r>
      <w:proofErr w:type="spellEnd"/>
      <w:r w:rsidRPr="00623A4B">
        <w:rPr>
          <w:lang w:val="en-ID"/>
        </w:rPr>
        <w:t xml:space="preserve"> </w:t>
      </w:r>
      <w:proofErr w:type="spellStart"/>
      <w:r w:rsidRPr="00623A4B">
        <w:rPr>
          <w:lang w:val="en-ID"/>
        </w:rPr>
        <w:t>aduan</w:t>
      </w:r>
      <w:proofErr w:type="spellEnd"/>
      <w:r w:rsidRPr="00623A4B">
        <w:rPr>
          <w:lang w:val="en-ID"/>
        </w:rPr>
        <w:t xml:space="preserve"> </w:t>
      </w:r>
      <w:proofErr w:type="spellStart"/>
      <w:r w:rsidRPr="00623A4B">
        <w:rPr>
          <w:lang w:val="en-ID"/>
        </w:rPr>
        <w:t>dapat</w:t>
      </w:r>
      <w:proofErr w:type="spellEnd"/>
      <w:r w:rsidRPr="00623A4B">
        <w:rPr>
          <w:lang w:val="en-ID"/>
        </w:rPr>
        <w:t xml:space="preserve"> </w:t>
      </w:r>
      <w:proofErr w:type="spellStart"/>
      <w:r w:rsidRPr="00623A4B">
        <w:rPr>
          <w:lang w:val="en-ID"/>
        </w:rPr>
        <w:t>dikelompokkan</w:t>
      </w:r>
      <w:proofErr w:type="spellEnd"/>
      <w:r w:rsidRPr="00623A4B">
        <w:rPr>
          <w:lang w:val="en-ID"/>
        </w:rPr>
        <w:t xml:space="preserve"> </w:t>
      </w:r>
      <w:proofErr w:type="spellStart"/>
      <w:r w:rsidRPr="00623A4B">
        <w:rPr>
          <w:lang w:val="en-ID"/>
        </w:rPr>
        <w:t>berdasarkan</w:t>
      </w:r>
      <w:proofErr w:type="spellEnd"/>
      <w:r w:rsidRPr="00623A4B">
        <w:rPr>
          <w:lang w:val="en-ID"/>
        </w:rPr>
        <w:t xml:space="preserve"> </w:t>
      </w:r>
      <w:proofErr w:type="spellStart"/>
      <w:r w:rsidRPr="00623A4B">
        <w:rPr>
          <w:lang w:val="en-ID"/>
        </w:rPr>
        <w:t>kategori</w:t>
      </w:r>
      <w:proofErr w:type="spellEnd"/>
      <w:r w:rsidRPr="00623A4B">
        <w:rPr>
          <w:lang w:val="en-ID"/>
        </w:rPr>
        <w:t xml:space="preserve"> </w:t>
      </w:r>
      <w:proofErr w:type="spellStart"/>
      <w:r w:rsidRPr="00623A4B">
        <w:rPr>
          <w:lang w:val="en-ID"/>
        </w:rPr>
        <w:t>layanan</w:t>
      </w:r>
      <w:proofErr w:type="spellEnd"/>
      <w:r w:rsidRPr="00623A4B">
        <w:rPr>
          <w:lang w:val="en-ID"/>
        </w:rPr>
        <w:t xml:space="preserve"> dan </w:t>
      </w:r>
      <w:proofErr w:type="spellStart"/>
      <w:r w:rsidRPr="00623A4B">
        <w:rPr>
          <w:lang w:val="en-ID"/>
        </w:rPr>
        <w:t>diarahkan</w:t>
      </w:r>
      <w:proofErr w:type="spellEnd"/>
      <w:r w:rsidRPr="00623A4B">
        <w:rPr>
          <w:lang w:val="en-ID"/>
        </w:rPr>
        <w:t xml:space="preserve"> </w:t>
      </w:r>
      <w:proofErr w:type="spellStart"/>
      <w:r w:rsidRPr="00623A4B">
        <w:rPr>
          <w:lang w:val="en-ID"/>
        </w:rPr>
        <w:t>ke</w:t>
      </w:r>
      <w:proofErr w:type="spellEnd"/>
      <w:r w:rsidRPr="00623A4B">
        <w:rPr>
          <w:lang w:val="en-ID"/>
        </w:rPr>
        <w:t xml:space="preserve"> OPD yang </w:t>
      </w:r>
      <w:proofErr w:type="spellStart"/>
      <w:r w:rsidRPr="00623A4B">
        <w:rPr>
          <w:lang w:val="en-ID"/>
        </w:rPr>
        <w:t>relevan</w:t>
      </w:r>
      <w:proofErr w:type="spellEnd"/>
      <w:r w:rsidRPr="00623A4B">
        <w:rPr>
          <w:lang w:val="en-ID"/>
        </w:rPr>
        <w:t>.</w:t>
      </w:r>
    </w:p>
    <w:p w14:paraId="0D77A6E0" w14:textId="77777777" w:rsidR="00623A4B" w:rsidRPr="00623A4B" w:rsidRDefault="00623A4B" w:rsidP="00623A4B">
      <w:pPr>
        <w:spacing w:line="360" w:lineRule="auto"/>
        <w:ind w:firstLine="567"/>
        <w:rPr>
          <w:lang w:val="en-ID"/>
        </w:rPr>
      </w:pPr>
      <w:proofErr w:type="spellStart"/>
      <w:r w:rsidRPr="00623A4B">
        <w:rPr>
          <w:lang w:val="en-ID"/>
        </w:rPr>
        <w:t>Aduan</w:t>
      </w:r>
      <w:proofErr w:type="spellEnd"/>
      <w:r w:rsidRPr="00623A4B">
        <w:rPr>
          <w:lang w:val="en-ID"/>
        </w:rPr>
        <w:t xml:space="preserve"> yang </w:t>
      </w:r>
      <w:proofErr w:type="spellStart"/>
      <w:r w:rsidRPr="00623A4B">
        <w:rPr>
          <w:lang w:val="en-ID"/>
        </w:rPr>
        <w:t>masuk</w:t>
      </w:r>
      <w:proofErr w:type="spellEnd"/>
      <w:r w:rsidRPr="00623A4B">
        <w:rPr>
          <w:lang w:val="en-ID"/>
        </w:rPr>
        <w:t xml:space="preserve"> </w:t>
      </w:r>
      <w:proofErr w:type="spellStart"/>
      <w:r w:rsidRPr="00623A4B">
        <w:rPr>
          <w:lang w:val="en-ID"/>
        </w:rPr>
        <w:t>direpresentasikan</w:t>
      </w:r>
      <w:proofErr w:type="spellEnd"/>
      <w:r w:rsidRPr="00623A4B">
        <w:rPr>
          <w:lang w:val="en-ID"/>
        </w:rPr>
        <w:t xml:space="preserve"> oleh </w:t>
      </w:r>
      <w:proofErr w:type="spellStart"/>
      <w:r w:rsidRPr="00623A4B">
        <w:rPr>
          <w:lang w:val="en-ID"/>
        </w:rPr>
        <w:t>kelas</w:t>
      </w:r>
      <w:proofErr w:type="spellEnd"/>
      <w:r w:rsidRPr="00623A4B">
        <w:rPr>
          <w:lang w:val="en-ID"/>
        </w:rPr>
        <w:t xml:space="preserve"> </w:t>
      </w:r>
      <w:r w:rsidRPr="00623A4B">
        <w:rPr>
          <w:i/>
          <w:iCs/>
          <w:lang w:val="en-ID"/>
        </w:rPr>
        <w:t>Notification</w:t>
      </w:r>
      <w:r w:rsidRPr="00623A4B">
        <w:rPr>
          <w:lang w:val="en-ID"/>
        </w:rPr>
        <w:t xml:space="preserve">, yang </w:t>
      </w:r>
      <w:proofErr w:type="spellStart"/>
      <w:r w:rsidRPr="00623A4B">
        <w:rPr>
          <w:lang w:val="en-ID"/>
        </w:rPr>
        <w:t>menyimpan</w:t>
      </w:r>
      <w:proofErr w:type="spellEnd"/>
      <w:r w:rsidRPr="00623A4B">
        <w:rPr>
          <w:lang w:val="en-ID"/>
        </w:rPr>
        <w:t xml:space="preserve"> </w:t>
      </w:r>
      <w:proofErr w:type="spellStart"/>
      <w:r w:rsidRPr="00623A4B">
        <w:rPr>
          <w:lang w:val="en-ID"/>
        </w:rPr>
        <w:t>informasi</w:t>
      </w:r>
      <w:proofErr w:type="spellEnd"/>
      <w:r w:rsidRPr="00623A4B">
        <w:rPr>
          <w:lang w:val="en-ID"/>
        </w:rPr>
        <w:t xml:space="preserve"> </w:t>
      </w:r>
      <w:proofErr w:type="spellStart"/>
      <w:r w:rsidRPr="00623A4B">
        <w:rPr>
          <w:lang w:val="en-ID"/>
        </w:rPr>
        <w:t>awal</w:t>
      </w:r>
      <w:proofErr w:type="spellEnd"/>
      <w:r w:rsidRPr="00623A4B">
        <w:rPr>
          <w:lang w:val="en-ID"/>
        </w:rPr>
        <w:t xml:space="preserve"> </w:t>
      </w:r>
      <w:proofErr w:type="spellStart"/>
      <w:r w:rsidRPr="00623A4B">
        <w:rPr>
          <w:lang w:val="en-ID"/>
        </w:rPr>
        <w:t>seperti</w:t>
      </w:r>
      <w:proofErr w:type="spellEnd"/>
      <w:r w:rsidRPr="00623A4B">
        <w:rPr>
          <w:lang w:val="en-ID"/>
        </w:rPr>
        <w:t xml:space="preserve"> </w:t>
      </w:r>
      <w:proofErr w:type="spellStart"/>
      <w:r w:rsidRPr="00623A4B">
        <w:rPr>
          <w:lang w:val="en-ID"/>
        </w:rPr>
        <w:t>judul</w:t>
      </w:r>
      <w:proofErr w:type="spellEnd"/>
      <w:r w:rsidRPr="00623A4B">
        <w:rPr>
          <w:lang w:val="en-ID"/>
        </w:rPr>
        <w:t xml:space="preserve">, </w:t>
      </w:r>
      <w:proofErr w:type="spellStart"/>
      <w:r w:rsidRPr="00623A4B">
        <w:rPr>
          <w:lang w:val="en-ID"/>
        </w:rPr>
        <w:t>pesan</w:t>
      </w:r>
      <w:proofErr w:type="spellEnd"/>
      <w:r w:rsidRPr="00623A4B">
        <w:rPr>
          <w:lang w:val="en-ID"/>
        </w:rPr>
        <w:t xml:space="preserve">, </w:t>
      </w:r>
      <w:proofErr w:type="spellStart"/>
      <w:r w:rsidRPr="00623A4B">
        <w:rPr>
          <w:lang w:val="en-ID"/>
        </w:rPr>
        <w:t>pengirim</w:t>
      </w:r>
      <w:proofErr w:type="spellEnd"/>
      <w:r w:rsidRPr="00623A4B">
        <w:rPr>
          <w:lang w:val="en-ID"/>
        </w:rPr>
        <w:t xml:space="preserve">, </w:t>
      </w:r>
      <w:proofErr w:type="spellStart"/>
      <w:r w:rsidRPr="00623A4B">
        <w:rPr>
          <w:lang w:val="en-ID"/>
        </w:rPr>
        <w:t>lampiran</w:t>
      </w:r>
      <w:proofErr w:type="spellEnd"/>
      <w:r w:rsidRPr="00623A4B">
        <w:rPr>
          <w:lang w:val="en-ID"/>
        </w:rPr>
        <w:t xml:space="preserve"> </w:t>
      </w:r>
      <w:proofErr w:type="spellStart"/>
      <w:r w:rsidRPr="00623A4B">
        <w:rPr>
          <w:lang w:val="en-ID"/>
        </w:rPr>
        <w:t>bukti</w:t>
      </w:r>
      <w:proofErr w:type="spellEnd"/>
      <w:r w:rsidRPr="00623A4B">
        <w:rPr>
          <w:lang w:val="en-ID"/>
        </w:rPr>
        <w:t xml:space="preserve">, </w:t>
      </w:r>
      <w:proofErr w:type="spellStart"/>
      <w:r w:rsidRPr="00623A4B">
        <w:rPr>
          <w:lang w:val="en-ID"/>
        </w:rPr>
        <w:t>serta</w:t>
      </w:r>
      <w:proofErr w:type="spellEnd"/>
      <w:r w:rsidRPr="00623A4B">
        <w:rPr>
          <w:lang w:val="en-ID"/>
        </w:rPr>
        <w:t xml:space="preserve"> status </w:t>
      </w:r>
      <w:proofErr w:type="spellStart"/>
      <w:r w:rsidRPr="00623A4B">
        <w:rPr>
          <w:lang w:val="en-ID"/>
        </w:rPr>
        <w:t>duplikasi</w:t>
      </w:r>
      <w:proofErr w:type="spellEnd"/>
      <w:r w:rsidRPr="00623A4B">
        <w:rPr>
          <w:lang w:val="en-ID"/>
        </w:rPr>
        <w:t xml:space="preserve">. </w:t>
      </w:r>
      <w:proofErr w:type="spellStart"/>
      <w:r w:rsidRPr="00623A4B">
        <w:rPr>
          <w:lang w:val="en-ID"/>
        </w:rPr>
        <w:t>Relasi</w:t>
      </w:r>
      <w:proofErr w:type="spellEnd"/>
      <w:r w:rsidRPr="00623A4B">
        <w:rPr>
          <w:lang w:val="en-ID"/>
        </w:rPr>
        <w:t xml:space="preserve"> </w:t>
      </w:r>
      <w:proofErr w:type="spellStart"/>
      <w:r w:rsidRPr="00623A4B">
        <w:rPr>
          <w:lang w:val="en-ID"/>
        </w:rPr>
        <w:t>reflektif</w:t>
      </w:r>
      <w:proofErr w:type="spellEnd"/>
      <w:r w:rsidRPr="00623A4B">
        <w:rPr>
          <w:lang w:val="en-ID"/>
        </w:rPr>
        <w:t xml:space="preserve"> pada </w:t>
      </w:r>
      <w:proofErr w:type="spellStart"/>
      <w:r w:rsidRPr="00623A4B">
        <w:rPr>
          <w:lang w:val="en-ID"/>
        </w:rPr>
        <w:t>atribut</w:t>
      </w:r>
      <w:proofErr w:type="spellEnd"/>
      <w:r w:rsidRPr="00623A4B">
        <w:rPr>
          <w:lang w:val="en-ID"/>
        </w:rPr>
        <w:t xml:space="preserve"> </w:t>
      </w:r>
      <w:proofErr w:type="spellStart"/>
      <w:r w:rsidRPr="00623A4B">
        <w:rPr>
          <w:lang w:val="en-ID"/>
        </w:rPr>
        <w:t>duplicate_of_id</w:t>
      </w:r>
      <w:proofErr w:type="spellEnd"/>
      <w:r w:rsidRPr="00623A4B">
        <w:rPr>
          <w:lang w:val="en-ID"/>
        </w:rPr>
        <w:t xml:space="preserve"> </w:t>
      </w:r>
      <w:proofErr w:type="spellStart"/>
      <w:r w:rsidRPr="00623A4B">
        <w:rPr>
          <w:lang w:val="en-ID"/>
        </w:rPr>
        <w:t>menunjukkan</w:t>
      </w:r>
      <w:proofErr w:type="spellEnd"/>
      <w:r w:rsidRPr="00623A4B">
        <w:rPr>
          <w:lang w:val="en-ID"/>
        </w:rPr>
        <w:t xml:space="preserve"> </w:t>
      </w:r>
      <w:proofErr w:type="spellStart"/>
      <w:r w:rsidRPr="00623A4B">
        <w:rPr>
          <w:lang w:val="en-ID"/>
        </w:rPr>
        <w:t>bahwa</w:t>
      </w:r>
      <w:proofErr w:type="spellEnd"/>
      <w:r w:rsidRPr="00623A4B">
        <w:rPr>
          <w:lang w:val="en-ID"/>
        </w:rPr>
        <w:t xml:space="preserve"> </w:t>
      </w:r>
      <w:proofErr w:type="spellStart"/>
      <w:r w:rsidRPr="00623A4B">
        <w:rPr>
          <w:lang w:val="en-ID"/>
        </w:rPr>
        <w:t>satu</w:t>
      </w:r>
      <w:proofErr w:type="spellEnd"/>
      <w:r w:rsidRPr="00623A4B">
        <w:rPr>
          <w:lang w:val="en-ID"/>
        </w:rPr>
        <w:t xml:space="preserve"> </w:t>
      </w:r>
      <w:proofErr w:type="spellStart"/>
      <w:r w:rsidRPr="00623A4B">
        <w:rPr>
          <w:lang w:val="en-ID"/>
        </w:rPr>
        <w:t>notifikasi</w:t>
      </w:r>
      <w:proofErr w:type="spellEnd"/>
      <w:r w:rsidRPr="00623A4B">
        <w:rPr>
          <w:lang w:val="en-ID"/>
        </w:rPr>
        <w:t xml:space="preserve"> </w:t>
      </w:r>
      <w:proofErr w:type="spellStart"/>
      <w:r w:rsidRPr="00623A4B">
        <w:rPr>
          <w:lang w:val="en-ID"/>
        </w:rPr>
        <w:t>dapat</w:t>
      </w:r>
      <w:proofErr w:type="spellEnd"/>
      <w:r w:rsidRPr="00623A4B">
        <w:rPr>
          <w:lang w:val="en-ID"/>
        </w:rPr>
        <w:t xml:space="preserve"> </w:t>
      </w:r>
      <w:proofErr w:type="spellStart"/>
      <w:r w:rsidRPr="00623A4B">
        <w:rPr>
          <w:lang w:val="en-ID"/>
        </w:rPr>
        <w:t>menjadi</w:t>
      </w:r>
      <w:proofErr w:type="spellEnd"/>
      <w:r w:rsidRPr="00623A4B">
        <w:rPr>
          <w:lang w:val="en-ID"/>
        </w:rPr>
        <w:t xml:space="preserve"> </w:t>
      </w:r>
      <w:proofErr w:type="spellStart"/>
      <w:r w:rsidRPr="00623A4B">
        <w:rPr>
          <w:lang w:val="en-ID"/>
        </w:rPr>
        <w:t>acuan</w:t>
      </w:r>
      <w:proofErr w:type="spellEnd"/>
      <w:r w:rsidRPr="00623A4B">
        <w:rPr>
          <w:lang w:val="en-ID"/>
        </w:rPr>
        <w:t xml:space="preserve"> </w:t>
      </w:r>
      <w:proofErr w:type="spellStart"/>
      <w:r w:rsidRPr="00623A4B">
        <w:rPr>
          <w:lang w:val="en-ID"/>
        </w:rPr>
        <w:t>bagi</w:t>
      </w:r>
      <w:proofErr w:type="spellEnd"/>
      <w:r w:rsidRPr="00623A4B">
        <w:rPr>
          <w:lang w:val="en-ID"/>
        </w:rPr>
        <w:t xml:space="preserve"> </w:t>
      </w:r>
      <w:proofErr w:type="spellStart"/>
      <w:r w:rsidRPr="00623A4B">
        <w:rPr>
          <w:lang w:val="en-ID"/>
        </w:rPr>
        <w:t>notifikasi</w:t>
      </w:r>
      <w:proofErr w:type="spellEnd"/>
      <w:r w:rsidRPr="00623A4B">
        <w:rPr>
          <w:lang w:val="en-ID"/>
        </w:rPr>
        <w:t xml:space="preserve"> lain yang </w:t>
      </w:r>
      <w:proofErr w:type="spellStart"/>
      <w:r w:rsidRPr="00623A4B">
        <w:rPr>
          <w:lang w:val="en-ID"/>
        </w:rPr>
        <w:t>teridentifikasi</w:t>
      </w:r>
      <w:proofErr w:type="spellEnd"/>
      <w:r w:rsidRPr="00623A4B">
        <w:rPr>
          <w:lang w:val="en-ID"/>
        </w:rPr>
        <w:t xml:space="preserve"> </w:t>
      </w:r>
      <w:proofErr w:type="spellStart"/>
      <w:r w:rsidRPr="00623A4B">
        <w:rPr>
          <w:lang w:val="en-ID"/>
        </w:rPr>
        <w:t>sebagai</w:t>
      </w:r>
      <w:proofErr w:type="spellEnd"/>
      <w:r w:rsidRPr="00623A4B">
        <w:rPr>
          <w:lang w:val="en-ID"/>
        </w:rPr>
        <w:t xml:space="preserve"> </w:t>
      </w:r>
      <w:proofErr w:type="spellStart"/>
      <w:r w:rsidRPr="00623A4B">
        <w:rPr>
          <w:lang w:val="en-ID"/>
        </w:rPr>
        <w:t>duplikat</w:t>
      </w:r>
      <w:proofErr w:type="spellEnd"/>
      <w:r w:rsidRPr="00623A4B">
        <w:rPr>
          <w:lang w:val="en-ID"/>
        </w:rPr>
        <w:t xml:space="preserve">. </w:t>
      </w:r>
      <w:proofErr w:type="spellStart"/>
      <w:r w:rsidRPr="00623A4B">
        <w:rPr>
          <w:lang w:val="en-ID"/>
        </w:rPr>
        <w:t>Setiap</w:t>
      </w:r>
      <w:proofErr w:type="spellEnd"/>
      <w:r w:rsidRPr="00623A4B">
        <w:rPr>
          <w:lang w:val="en-ID"/>
        </w:rPr>
        <w:t xml:space="preserve"> </w:t>
      </w:r>
      <w:r w:rsidRPr="00623A4B">
        <w:rPr>
          <w:i/>
          <w:iCs/>
          <w:lang w:val="en-ID"/>
        </w:rPr>
        <w:t>Notification</w:t>
      </w:r>
      <w:r w:rsidRPr="00623A4B">
        <w:rPr>
          <w:lang w:val="en-ID"/>
        </w:rPr>
        <w:t xml:space="preserve"> </w:t>
      </w:r>
      <w:proofErr w:type="spellStart"/>
      <w:r w:rsidRPr="00623A4B">
        <w:rPr>
          <w:lang w:val="en-ID"/>
        </w:rPr>
        <w:t>dapat</w:t>
      </w:r>
      <w:proofErr w:type="spellEnd"/>
      <w:r w:rsidRPr="00623A4B">
        <w:rPr>
          <w:lang w:val="en-ID"/>
        </w:rPr>
        <w:t xml:space="preserve"> </w:t>
      </w:r>
      <w:proofErr w:type="spellStart"/>
      <w:r w:rsidRPr="00623A4B">
        <w:rPr>
          <w:lang w:val="en-ID"/>
        </w:rPr>
        <w:t>memiliki</w:t>
      </w:r>
      <w:proofErr w:type="spellEnd"/>
      <w:r w:rsidRPr="00623A4B">
        <w:rPr>
          <w:lang w:val="en-ID"/>
        </w:rPr>
        <w:t xml:space="preserve"> </w:t>
      </w:r>
      <w:proofErr w:type="spellStart"/>
      <w:r w:rsidRPr="00623A4B">
        <w:rPr>
          <w:lang w:val="en-ID"/>
        </w:rPr>
        <w:t>satu</w:t>
      </w:r>
      <w:proofErr w:type="spellEnd"/>
      <w:r w:rsidRPr="00623A4B">
        <w:rPr>
          <w:lang w:val="en-ID"/>
        </w:rPr>
        <w:t xml:space="preserve"> </w:t>
      </w:r>
      <w:proofErr w:type="spellStart"/>
      <w:r w:rsidRPr="00623A4B">
        <w:rPr>
          <w:lang w:val="en-ID"/>
        </w:rPr>
        <w:t>hasil</w:t>
      </w:r>
      <w:proofErr w:type="spellEnd"/>
      <w:r w:rsidRPr="00623A4B">
        <w:rPr>
          <w:lang w:val="en-ID"/>
        </w:rPr>
        <w:t xml:space="preserve"> </w:t>
      </w:r>
      <w:proofErr w:type="spellStart"/>
      <w:r w:rsidRPr="00623A4B">
        <w:rPr>
          <w:lang w:val="en-ID"/>
        </w:rPr>
        <w:t>klasifikasi</w:t>
      </w:r>
      <w:proofErr w:type="spellEnd"/>
      <w:r w:rsidRPr="00623A4B">
        <w:rPr>
          <w:lang w:val="en-ID"/>
        </w:rPr>
        <w:t xml:space="preserve"> </w:t>
      </w:r>
      <w:proofErr w:type="spellStart"/>
      <w:r w:rsidRPr="00623A4B">
        <w:rPr>
          <w:lang w:val="en-ID"/>
        </w:rPr>
        <w:t>otomatis</w:t>
      </w:r>
      <w:proofErr w:type="spellEnd"/>
      <w:r w:rsidRPr="00623A4B">
        <w:rPr>
          <w:lang w:val="en-ID"/>
        </w:rPr>
        <w:t xml:space="preserve"> yang </w:t>
      </w:r>
      <w:proofErr w:type="spellStart"/>
      <w:r w:rsidRPr="00623A4B">
        <w:rPr>
          <w:lang w:val="en-ID"/>
        </w:rPr>
        <w:t>tersimpan</w:t>
      </w:r>
      <w:proofErr w:type="spellEnd"/>
      <w:r w:rsidRPr="00623A4B">
        <w:rPr>
          <w:lang w:val="en-ID"/>
        </w:rPr>
        <w:t xml:space="preserve"> pada </w:t>
      </w:r>
      <w:proofErr w:type="spellStart"/>
      <w:r w:rsidRPr="00623A4B">
        <w:rPr>
          <w:lang w:val="en-ID"/>
        </w:rPr>
        <w:t>kelas</w:t>
      </w:r>
      <w:proofErr w:type="spellEnd"/>
      <w:r w:rsidRPr="00623A4B">
        <w:rPr>
          <w:lang w:val="en-ID"/>
        </w:rPr>
        <w:t xml:space="preserve"> </w:t>
      </w:r>
      <w:proofErr w:type="spellStart"/>
      <w:r w:rsidRPr="00623A4B">
        <w:rPr>
          <w:i/>
          <w:iCs/>
          <w:lang w:val="en-ID"/>
        </w:rPr>
        <w:t>AIClassification</w:t>
      </w:r>
      <w:proofErr w:type="spellEnd"/>
      <w:r w:rsidRPr="00623A4B">
        <w:rPr>
          <w:lang w:val="en-ID"/>
        </w:rPr>
        <w:t xml:space="preserve">, </w:t>
      </w:r>
      <w:proofErr w:type="spellStart"/>
      <w:r w:rsidRPr="00623A4B">
        <w:rPr>
          <w:lang w:val="en-ID"/>
        </w:rPr>
        <w:t>berisi</w:t>
      </w:r>
      <w:proofErr w:type="spellEnd"/>
      <w:r w:rsidRPr="00623A4B">
        <w:rPr>
          <w:lang w:val="en-ID"/>
        </w:rPr>
        <w:t xml:space="preserve"> </w:t>
      </w:r>
      <w:proofErr w:type="spellStart"/>
      <w:r w:rsidRPr="00623A4B">
        <w:rPr>
          <w:lang w:val="en-ID"/>
        </w:rPr>
        <w:t>kategori</w:t>
      </w:r>
      <w:proofErr w:type="spellEnd"/>
      <w:r w:rsidRPr="00623A4B">
        <w:rPr>
          <w:lang w:val="en-ID"/>
        </w:rPr>
        <w:t xml:space="preserve"> dan OPD yang </w:t>
      </w:r>
      <w:proofErr w:type="spellStart"/>
      <w:r w:rsidRPr="00623A4B">
        <w:rPr>
          <w:lang w:val="en-ID"/>
        </w:rPr>
        <w:t>disarankan</w:t>
      </w:r>
      <w:proofErr w:type="spellEnd"/>
      <w:r w:rsidRPr="00623A4B">
        <w:rPr>
          <w:lang w:val="en-ID"/>
        </w:rPr>
        <w:t xml:space="preserve"> oleh </w:t>
      </w:r>
      <w:proofErr w:type="spellStart"/>
      <w:r w:rsidRPr="00623A4B">
        <w:rPr>
          <w:lang w:val="en-ID"/>
        </w:rPr>
        <w:t>sistem</w:t>
      </w:r>
      <w:proofErr w:type="spellEnd"/>
      <w:r w:rsidRPr="00623A4B">
        <w:rPr>
          <w:lang w:val="en-ID"/>
        </w:rPr>
        <w:t xml:space="preserve"> </w:t>
      </w:r>
      <w:proofErr w:type="spellStart"/>
      <w:r w:rsidRPr="00623A4B">
        <w:rPr>
          <w:lang w:val="en-ID"/>
        </w:rPr>
        <w:t>berbasis</w:t>
      </w:r>
      <w:proofErr w:type="spellEnd"/>
      <w:r w:rsidRPr="00623A4B">
        <w:rPr>
          <w:lang w:val="en-ID"/>
        </w:rPr>
        <w:t xml:space="preserve"> AI </w:t>
      </w:r>
      <w:proofErr w:type="spellStart"/>
      <w:r w:rsidRPr="00623A4B">
        <w:rPr>
          <w:lang w:val="en-ID"/>
        </w:rPr>
        <w:t>beserta</w:t>
      </w:r>
      <w:proofErr w:type="spellEnd"/>
      <w:r w:rsidRPr="00623A4B">
        <w:rPr>
          <w:lang w:val="en-ID"/>
        </w:rPr>
        <w:t xml:space="preserve"> </w:t>
      </w:r>
      <w:proofErr w:type="spellStart"/>
      <w:r w:rsidRPr="00623A4B">
        <w:rPr>
          <w:lang w:val="en-ID"/>
        </w:rPr>
        <w:t>tingkat</w:t>
      </w:r>
      <w:proofErr w:type="spellEnd"/>
      <w:r w:rsidRPr="00623A4B">
        <w:rPr>
          <w:lang w:val="en-ID"/>
        </w:rPr>
        <w:t xml:space="preserve"> </w:t>
      </w:r>
      <w:proofErr w:type="spellStart"/>
      <w:r w:rsidRPr="00623A4B">
        <w:rPr>
          <w:lang w:val="en-ID"/>
        </w:rPr>
        <w:t>keyakinannya</w:t>
      </w:r>
      <w:proofErr w:type="spellEnd"/>
      <w:r w:rsidRPr="00623A4B">
        <w:rPr>
          <w:lang w:val="en-ID"/>
        </w:rPr>
        <w:t xml:space="preserve"> (</w:t>
      </w:r>
      <w:r w:rsidRPr="00623A4B">
        <w:rPr>
          <w:i/>
          <w:iCs/>
          <w:lang w:val="en-ID"/>
        </w:rPr>
        <w:t>confidence</w:t>
      </w:r>
      <w:r w:rsidRPr="00623A4B">
        <w:rPr>
          <w:lang w:val="en-ID"/>
        </w:rPr>
        <w:t>).</w:t>
      </w:r>
    </w:p>
    <w:p w14:paraId="4249921A" w14:textId="77777777" w:rsidR="00623A4B" w:rsidRPr="00623A4B" w:rsidRDefault="00623A4B" w:rsidP="00623A4B">
      <w:pPr>
        <w:spacing w:line="360" w:lineRule="auto"/>
        <w:ind w:firstLine="567"/>
        <w:rPr>
          <w:lang w:val="en-ID"/>
        </w:rPr>
      </w:pPr>
      <w:r w:rsidRPr="00623A4B">
        <w:rPr>
          <w:i/>
          <w:iCs/>
          <w:lang w:val="en-ID"/>
        </w:rPr>
        <w:t>Notification</w:t>
      </w:r>
      <w:r w:rsidRPr="00623A4B">
        <w:rPr>
          <w:lang w:val="en-ID"/>
        </w:rPr>
        <w:t xml:space="preserve"> yang </w:t>
      </w:r>
      <w:proofErr w:type="spellStart"/>
      <w:r w:rsidRPr="00623A4B">
        <w:rPr>
          <w:lang w:val="en-ID"/>
        </w:rPr>
        <w:t>telah</w:t>
      </w:r>
      <w:proofErr w:type="spellEnd"/>
      <w:r w:rsidRPr="00623A4B">
        <w:rPr>
          <w:lang w:val="en-ID"/>
        </w:rPr>
        <w:t xml:space="preserve"> </w:t>
      </w:r>
      <w:proofErr w:type="spellStart"/>
      <w:r w:rsidRPr="00623A4B">
        <w:rPr>
          <w:lang w:val="en-ID"/>
        </w:rPr>
        <w:t>diverifikasi</w:t>
      </w:r>
      <w:proofErr w:type="spellEnd"/>
      <w:r w:rsidRPr="00623A4B">
        <w:rPr>
          <w:lang w:val="en-ID"/>
        </w:rPr>
        <w:t xml:space="preserve"> </w:t>
      </w:r>
      <w:proofErr w:type="spellStart"/>
      <w:r w:rsidRPr="00623A4B">
        <w:rPr>
          <w:lang w:val="en-ID"/>
        </w:rPr>
        <w:t>akan</w:t>
      </w:r>
      <w:proofErr w:type="spellEnd"/>
      <w:r w:rsidRPr="00623A4B">
        <w:rPr>
          <w:lang w:val="en-ID"/>
        </w:rPr>
        <w:t xml:space="preserve"> </w:t>
      </w:r>
      <w:proofErr w:type="spellStart"/>
      <w:r w:rsidRPr="00623A4B">
        <w:rPr>
          <w:lang w:val="en-ID"/>
        </w:rPr>
        <w:t>menghasilkan</w:t>
      </w:r>
      <w:proofErr w:type="spellEnd"/>
      <w:r w:rsidRPr="00623A4B">
        <w:rPr>
          <w:lang w:val="en-ID"/>
        </w:rPr>
        <w:t xml:space="preserve"> </w:t>
      </w:r>
      <w:proofErr w:type="spellStart"/>
      <w:r w:rsidRPr="00623A4B">
        <w:rPr>
          <w:lang w:val="en-ID"/>
        </w:rPr>
        <w:t>satu</w:t>
      </w:r>
      <w:proofErr w:type="spellEnd"/>
      <w:r w:rsidRPr="00623A4B">
        <w:rPr>
          <w:lang w:val="en-ID"/>
        </w:rPr>
        <w:t xml:space="preserve"> </w:t>
      </w:r>
      <w:r w:rsidRPr="00623A4B">
        <w:rPr>
          <w:i/>
          <w:iCs/>
          <w:lang w:val="en-ID"/>
        </w:rPr>
        <w:t>Ticket</w:t>
      </w:r>
      <w:r w:rsidRPr="00623A4B">
        <w:rPr>
          <w:lang w:val="en-ID"/>
        </w:rPr>
        <w:t xml:space="preserve">, yang </w:t>
      </w:r>
      <w:proofErr w:type="spellStart"/>
      <w:r w:rsidRPr="00623A4B">
        <w:rPr>
          <w:lang w:val="en-ID"/>
        </w:rPr>
        <w:lastRenderedPageBreak/>
        <w:t>menjadi</w:t>
      </w:r>
      <w:proofErr w:type="spellEnd"/>
      <w:r w:rsidRPr="00623A4B">
        <w:rPr>
          <w:lang w:val="en-ID"/>
        </w:rPr>
        <w:t xml:space="preserve"> </w:t>
      </w:r>
      <w:proofErr w:type="spellStart"/>
      <w:r w:rsidRPr="00623A4B">
        <w:rPr>
          <w:lang w:val="en-ID"/>
        </w:rPr>
        <w:t>objek</w:t>
      </w:r>
      <w:proofErr w:type="spellEnd"/>
      <w:r w:rsidRPr="00623A4B">
        <w:rPr>
          <w:lang w:val="en-ID"/>
        </w:rPr>
        <w:t xml:space="preserve"> </w:t>
      </w:r>
      <w:proofErr w:type="spellStart"/>
      <w:r w:rsidRPr="00623A4B">
        <w:rPr>
          <w:lang w:val="en-ID"/>
        </w:rPr>
        <w:t>utama</w:t>
      </w:r>
      <w:proofErr w:type="spellEnd"/>
      <w:r w:rsidRPr="00623A4B">
        <w:rPr>
          <w:lang w:val="en-ID"/>
        </w:rPr>
        <w:t xml:space="preserve"> </w:t>
      </w:r>
      <w:proofErr w:type="spellStart"/>
      <w:r w:rsidRPr="00623A4B">
        <w:rPr>
          <w:lang w:val="en-ID"/>
        </w:rPr>
        <w:t>dalam</w:t>
      </w:r>
      <w:proofErr w:type="spellEnd"/>
      <w:r w:rsidRPr="00623A4B">
        <w:rPr>
          <w:lang w:val="en-ID"/>
        </w:rPr>
        <w:t xml:space="preserve"> </w:t>
      </w:r>
      <w:proofErr w:type="spellStart"/>
      <w:r w:rsidRPr="00623A4B">
        <w:rPr>
          <w:lang w:val="en-ID"/>
        </w:rPr>
        <w:t>pengelolaan</w:t>
      </w:r>
      <w:proofErr w:type="spellEnd"/>
      <w:r w:rsidRPr="00623A4B">
        <w:rPr>
          <w:lang w:val="en-ID"/>
        </w:rPr>
        <w:t xml:space="preserve"> </w:t>
      </w:r>
      <w:proofErr w:type="spellStart"/>
      <w:r w:rsidRPr="00623A4B">
        <w:rPr>
          <w:lang w:val="en-ID"/>
        </w:rPr>
        <w:t>aduan</w:t>
      </w:r>
      <w:proofErr w:type="spellEnd"/>
      <w:r w:rsidRPr="00623A4B">
        <w:rPr>
          <w:lang w:val="en-ID"/>
        </w:rPr>
        <w:t xml:space="preserve">. </w:t>
      </w:r>
      <w:r w:rsidRPr="00623A4B">
        <w:rPr>
          <w:i/>
          <w:iCs/>
          <w:lang w:val="en-ID"/>
        </w:rPr>
        <w:t>Ticket</w:t>
      </w:r>
      <w:r w:rsidRPr="00623A4B">
        <w:rPr>
          <w:lang w:val="en-ID"/>
        </w:rPr>
        <w:t xml:space="preserve"> </w:t>
      </w:r>
      <w:proofErr w:type="spellStart"/>
      <w:r w:rsidRPr="00623A4B">
        <w:rPr>
          <w:lang w:val="en-ID"/>
        </w:rPr>
        <w:t>terhubung</w:t>
      </w:r>
      <w:proofErr w:type="spellEnd"/>
      <w:r w:rsidRPr="00623A4B">
        <w:rPr>
          <w:lang w:val="en-ID"/>
        </w:rPr>
        <w:t xml:space="preserve"> </w:t>
      </w:r>
      <w:proofErr w:type="spellStart"/>
      <w:r w:rsidRPr="00623A4B">
        <w:rPr>
          <w:lang w:val="en-ID"/>
        </w:rPr>
        <w:t>dengan</w:t>
      </w:r>
      <w:proofErr w:type="spellEnd"/>
      <w:r w:rsidRPr="00623A4B">
        <w:rPr>
          <w:lang w:val="en-ID"/>
        </w:rPr>
        <w:t xml:space="preserve"> </w:t>
      </w:r>
      <w:proofErr w:type="spellStart"/>
      <w:r w:rsidRPr="00623A4B">
        <w:rPr>
          <w:i/>
          <w:iCs/>
          <w:lang w:val="en-ID"/>
        </w:rPr>
        <w:t>Opd</w:t>
      </w:r>
      <w:proofErr w:type="spellEnd"/>
      <w:r w:rsidRPr="00623A4B">
        <w:rPr>
          <w:lang w:val="en-ID"/>
        </w:rPr>
        <w:t xml:space="preserve"> </w:t>
      </w:r>
      <w:proofErr w:type="spellStart"/>
      <w:r w:rsidRPr="00623A4B">
        <w:rPr>
          <w:lang w:val="en-ID"/>
        </w:rPr>
        <w:t>tujuan</w:t>
      </w:r>
      <w:proofErr w:type="spellEnd"/>
      <w:r w:rsidRPr="00623A4B">
        <w:rPr>
          <w:lang w:val="en-ID"/>
        </w:rPr>
        <w:t xml:space="preserve"> (</w:t>
      </w:r>
      <w:proofErr w:type="spellStart"/>
      <w:r w:rsidRPr="00623A4B">
        <w:rPr>
          <w:lang w:val="en-ID"/>
        </w:rPr>
        <w:t>assigned_opd_id</w:t>
      </w:r>
      <w:proofErr w:type="spellEnd"/>
      <w:r w:rsidRPr="00623A4B">
        <w:rPr>
          <w:lang w:val="en-ID"/>
        </w:rPr>
        <w:t xml:space="preserve">) </w:t>
      </w:r>
      <w:proofErr w:type="spellStart"/>
      <w:r w:rsidRPr="00623A4B">
        <w:rPr>
          <w:lang w:val="en-ID"/>
        </w:rPr>
        <w:t>serta</w:t>
      </w:r>
      <w:proofErr w:type="spellEnd"/>
      <w:r w:rsidRPr="00623A4B">
        <w:rPr>
          <w:lang w:val="en-ID"/>
        </w:rPr>
        <w:t xml:space="preserve"> </w:t>
      </w:r>
      <w:proofErr w:type="spellStart"/>
      <w:r w:rsidRPr="00623A4B">
        <w:rPr>
          <w:i/>
          <w:iCs/>
          <w:lang w:val="en-ID"/>
        </w:rPr>
        <w:t>SubCategory</w:t>
      </w:r>
      <w:proofErr w:type="spellEnd"/>
      <w:r w:rsidRPr="00623A4B">
        <w:rPr>
          <w:lang w:val="en-ID"/>
        </w:rPr>
        <w:t xml:space="preserve"> (</w:t>
      </w:r>
      <w:proofErr w:type="spellStart"/>
      <w:r w:rsidRPr="00623A4B">
        <w:rPr>
          <w:lang w:val="en-ID"/>
        </w:rPr>
        <w:t>sub_category_id</w:t>
      </w:r>
      <w:proofErr w:type="spellEnd"/>
      <w:r w:rsidRPr="00623A4B">
        <w:rPr>
          <w:lang w:val="en-ID"/>
        </w:rPr>
        <w:t xml:space="preserve">) </w:t>
      </w:r>
      <w:proofErr w:type="spellStart"/>
      <w:r w:rsidRPr="00623A4B">
        <w:rPr>
          <w:lang w:val="en-ID"/>
        </w:rPr>
        <w:t>sebagai</w:t>
      </w:r>
      <w:proofErr w:type="spellEnd"/>
      <w:r w:rsidRPr="00623A4B">
        <w:rPr>
          <w:lang w:val="en-ID"/>
        </w:rPr>
        <w:t xml:space="preserve"> </w:t>
      </w:r>
      <w:proofErr w:type="spellStart"/>
      <w:r w:rsidRPr="00623A4B">
        <w:rPr>
          <w:lang w:val="en-ID"/>
        </w:rPr>
        <w:t>penetapan</w:t>
      </w:r>
      <w:proofErr w:type="spellEnd"/>
      <w:r w:rsidRPr="00623A4B">
        <w:rPr>
          <w:lang w:val="en-ID"/>
        </w:rPr>
        <w:t xml:space="preserve"> </w:t>
      </w:r>
      <w:proofErr w:type="spellStart"/>
      <w:r w:rsidRPr="00623A4B">
        <w:rPr>
          <w:lang w:val="en-ID"/>
        </w:rPr>
        <w:t>kategori</w:t>
      </w:r>
      <w:proofErr w:type="spellEnd"/>
      <w:r w:rsidRPr="00623A4B">
        <w:rPr>
          <w:lang w:val="en-ID"/>
        </w:rPr>
        <w:t xml:space="preserve"> final, </w:t>
      </w:r>
      <w:proofErr w:type="spellStart"/>
      <w:r w:rsidRPr="00623A4B">
        <w:rPr>
          <w:lang w:val="en-ID"/>
        </w:rPr>
        <w:t>sehingga</w:t>
      </w:r>
      <w:proofErr w:type="spellEnd"/>
      <w:r w:rsidRPr="00623A4B">
        <w:rPr>
          <w:lang w:val="en-ID"/>
        </w:rPr>
        <w:t xml:space="preserve"> </w:t>
      </w:r>
      <w:proofErr w:type="spellStart"/>
      <w:r w:rsidRPr="00623A4B">
        <w:rPr>
          <w:lang w:val="en-ID"/>
        </w:rPr>
        <w:t>hasil</w:t>
      </w:r>
      <w:proofErr w:type="spellEnd"/>
      <w:r w:rsidRPr="00623A4B">
        <w:rPr>
          <w:lang w:val="en-ID"/>
        </w:rPr>
        <w:t xml:space="preserve"> </w:t>
      </w:r>
      <w:proofErr w:type="spellStart"/>
      <w:r w:rsidRPr="00623A4B">
        <w:rPr>
          <w:lang w:val="en-ID"/>
        </w:rPr>
        <w:t>klasifikasi</w:t>
      </w:r>
      <w:proofErr w:type="spellEnd"/>
      <w:r w:rsidRPr="00623A4B">
        <w:rPr>
          <w:lang w:val="en-ID"/>
        </w:rPr>
        <w:t xml:space="preserve"> AI </w:t>
      </w:r>
      <w:proofErr w:type="spellStart"/>
      <w:r w:rsidRPr="00623A4B">
        <w:rPr>
          <w:lang w:val="en-ID"/>
        </w:rPr>
        <w:t>dapat</w:t>
      </w:r>
      <w:proofErr w:type="spellEnd"/>
      <w:r w:rsidRPr="00623A4B">
        <w:rPr>
          <w:lang w:val="en-ID"/>
        </w:rPr>
        <w:t xml:space="preserve"> </w:t>
      </w:r>
      <w:proofErr w:type="spellStart"/>
      <w:r w:rsidRPr="00623A4B">
        <w:rPr>
          <w:lang w:val="en-ID"/>
        </w:rPr>
        <w:t>dikoreksi</w:t>
      </w:r>
      <w:proofErr w:type="spellEnd"/>
      <w:r w:rsidRPr="00623A4B">
        <w:rPr>
          <w:lang w:val="en-ID"/>
        </w:rPr>
        <w:t xml:space="preserve"> oleh </w:t>
      </w:r>
      <w:proofErr w:type="spellStart"/>
      <w:r w:rsidRPr="00623A4B">
        <w:rPr>
          <w:lang w:val="en-ID"/>
        </w:rPr>
        <w:t>petugas</w:t>
      </w:r>
      <w:proofErr w:type="spellEnd"/>
      <w:r w:rsidRPr="00623A4B">
        <w:rPr>
          <w:lang w:val="en-ID"/>
        </w:rPr>
        <w:t xml:space="preserve"> </w:t>
      </w:r>
      <w:proofErr w:type="spellStart"/>
      <w:r w:rsidRPr="00623A4B">
        <w:rPr>
          <w:lang w:val="en-ID"/>
        </w:rPr>
        <w:t>apabila</w:t>
      </w:r>
      <w:proofErr w:type="spellEnd"/>
      <w:r w:rsidRPr="00623A4B">
        <w:rPr>
          <w:lang w:val="en-ID"/>
        </w:rPr>
        <w:t xml:space="preserve"> </w:t>
      </w:r>
      <w:proofErr w:type="spellStart"/>
      <w:r w:rsidRPr="00623A4B">
        <w:rPr>
          <w:lang w:val="en-ID"/>
        </w:rPr>
        <w:t>diperlukan</w:t>
      </w:r>
      <w:proofErr w:type="spellEnd"/>
      <w:r w:rsidRPr="00623A4B">
        <w:rPr>
          <w:lang w:val="en-ID"/>
        </w:rPr>
        <w:t xml:space="preserve">. </w:t>
      </w:r>
      <w:proofErr w:type="spellStart"/>
      <w:r w:rsidRPr="00623A4B">
        <w:rPr>
          <w:lang w:val="en-ID"/>
        </w:rPr>
        <w:t>Setiap</w:t>
      </w:r>
      <w:proofErr w:type="spellEnd"/>
      <w:r w:rsidRPr="00623A4B">
        <w:rPr>
          <w:lang w:val="en-ID"/>
        </w:rPr>
        <w:t xml:space="preserve"> </w:t>
      </w:r>
      <w:r w:rsidRPr="00623A4B">
        <w:rPr>
          <w:i/>
          <w:iCs/>
          <w:lang w:val="en-ID"/>
        </w:rPr>
        <w:t>Ticket</w:t>
      </w:r>
      <w:r w:rsidRPr="00623A4B">
        <w:rPr>
          <w:lang w:val="en-ID"/>
        </w:rPr>
        <w:t xml:space="preserve"> </w:t>
      </w:r>
      <w:proofErr w:type="spellStart"/>
      <w:r w:rsidRPr="00623A4B">
        <w:rPr>
          <w:lang w:val="en-ID"/>
        </w:rPr>
        <w:t>dapat</w:t>
      </w:r>
      <w:proofErr w:type="spellEnd"/>
      <w:r w:rsidRPr="00623A4B">
        <w:rPr>
          <w:lang w:val="en-ID"/>
        </w:rPr>
        <w:t xml:space="preserve"> </w:t>
      </w:r>
      <w:proofErr w:type="spellStart"/>
      <w:r w:rsidRPr="00623A4B">
        <w:rPr>
          <w:lang w:val="en-ID"/>
        </w:rPr>
        <w:t>memiliki</w:t>
      </w:r>
      <w:proofErr w:type="spellEnd"/>
      <w:r w:rsidRPr="00623A4B">
        <w:rPr>
          <w:lang w:val="en-ID"/>
        </w:rPr>
        <w:t xml:space="preserve"> </w:t>
      </w:r>
      <w:proofErr w:type="spellStart"/>
      <w:r w:rsidRPr="00623A4B">
        <w:rPr>
          <w:lang w:val="en-ID"/>
        </w:rPr>
        <w:t>banyak</w:t>
      </w:r>
      <w:proofErr w:type="spellEnd"/>
      <w:r w:rsidRPr="00623A4B">
        <w:rPr>
          <w:lang w:val="en-ID"/>
        </w:rPr>
        <w:t xml:space="preserve"> </w:t>
      </w:r>
      <w:proofErr w:type="spellStart"/>
      <w:r w:rsidRPr="00623A4B">
        <w:rPr>
          <w:i/>
          <w:iCs/>
          <w:lang w:val="en-ID"/>
        </w:rPr>
        <w:t>TicketResponse</w:t>
      </w:r>
      <w:proofErr w:type="spellEnd"/>
      <w:r w:rsidRPr="00623A4B">
        <w:rPr>
          <w:lang w:val="en-ID"/>
        </w:rPr>
        <w:t xml:space="preserve"> </w:t>
      </w:r>
      <w:proofErr w:type="spellStart"/>
      <w:r w:rsidRPr="00623A4B">
        <w:rPr>
          <w:lang w:val="en-ID"/>
        </w:rPr>
        <w:t>sebagai</w:t>
      </w:r>
      <w:proofErr w:type="spellEnd"/>
      <w:r w:rsidRPr="00623A4B">
        <w:rPr>
          <w:lang w:val="en-ID"/>
        </w:rPr>
        <w:t xml:space="preserve"> </w:t>
      </w:r>
      <w:proofErr w:type="spellStart"/>
      <w:r w:rsidRPr="00623A4B">
        <w:rPr>
          <w:lang w:val="en-ID"/>
        </w:rPr>
        <w:t>riwayat</w:t>
      </w:r>
      <w:proofErr w:type="spellEnd"/>
      <w:r w:rsidRPr="00623A4B">
        <w:rPr>
          <w:lang w:val="en-ID"/>
        </w:rPr>
        <w:t xml:space="preserve"> </w:t>
      </w:r>
      <w:proofErr w:type="spellStart"/>
      <w:r w:rsidRPr="00623A4B">
        <w:rPr>
          <w:lang w:val="en-ID"/>
        </w:rPr>
        <w:t>tanggapan</w:t>
      </w:r>
      <w:proofErr w:type="spellEnd"/>
      <w:r w:rsidRPr="00623A4B">
        <w:rPr>
          <w:lang w:val="en-ID"/>
        </w:rPr>
        <w:t xml:space="preserve"> </w:t>
      </w:r>
      <w:proofErr w:type="spellStart"/>
      <w:r w:rsidRPr="00623A4B">
        <w:rPr>
          <w:lang w:val="en-ID"/>
        </w:rPr>
        <w:t>antara</w:t>
      </w:r>
      <w:proofErr w:type="spellEnd"/>
      <w:r w:rsidRPr="00623A4B">
        <w:rPr>
          <w:lang w:val="en-ID"/>
        </w:rPr>
        <w:t xml:space="preserve"> </w:t>
      </w:r>
      <w:proofErr w:type="spellStart"/>
      <w:r w:rsidRPr="00623A4B">
        <w:rPr>
          <w:lang w:val="en-ID"/>
        </w:rPr>
        <w:t>pelapor</w:t>
      </w:r>
      <w:proofErr w:type="spellEnd"/>
      <w:r w:rsidRPr="00623A4B">
        <w:rPr>
          <w:lang w:val="en-ID"/>
        </w:rPr>
        <w:t xml:space="preserve"> dan </w:t>
      </w:r>
      <w:proofErr w:type="spellStart"/>
      <w:r w:rsidRPr="00623A4B">
        <w:rPr>
          <w:lang w:val="en-ID"/>
        </w:rPr>
        <w:t>petugas</w:t>
      </w:r>
      <w:proofErr w:type="spellEnd"/>
      <w:r w:rsidRPr="00623A4B">
        <w:rPr>
          <w:lang w:val="en-ID"/>
        </w:rPr>
        <w:t xml:space="preserve"> OPD, </w:t>
      </w:r>
      <w:proofErr w:type="spellStart"/>
      <w:r w:rsidRPr="00623A4B">
        <w:rPr>
          <w:lang w:val="en-ID"/>
        </w:rPr>
        <w:t>serta</w:t>
      </w:r>
      <w:proofErr w:type="spellEnd"/>
      <w:r w:rsidRPr="00623A4B">
        <w:rPr>
          <w:lang w:val="en-ID"/>
        </w:rPr>
        <w:t xml:space="preserve"> </w:t>
      </w:r>
      <w:proofErr w:type="spellStart"/>
      <w:r w:rsidRPr="00623A4B">
        <w:rPr>
          <w:lang w:val="en-ID"/>
        </w:rPr>
        <w:t>banyak</w:t>
      </w:r>
      <w:proofErr w:type="spellEnd"/>
      <w:r w:rsidRPr="00623A4B">
        <w:rPr>
          <w:lang w:val="en-ID"/>
        </w:rPr>
        <w:t xml:space="preserve"> </w:t>
      </w:r>
      <w:proofErr w:type="spellStart"/>
      <w:r w:rsidRPr="00623A4B">
        <w:rPr>
          <w:i/>
          <w:iCs/>
          <w:lang w:val="en-ID"/>
        </w:rPr>
        <w:t>TicketStatusLog</w:t>
      </w:r>
      <w:proofErr w:type="spellEnd"/>
      <w:r w:rsidRPr="00623A4B">
        <w:rPr>
          <w:lang w:val="en-ID"/>
        </w:rPr>
        <w:t xml:space="preserve"> yang </w:t>
      </w:r>
      <w:proofErr w:type="spellStart"/>
      <w:r w:rsidRPr="00623A4B">
        <w:rPr>
          <w:lang w:val="en-ID"/>
        </w:rPr>
        <w:t>mencatat</w:t>
      </w:r>
      <w:proofErr w:type="spellEnd"/>
      <w:r w:rsidRPr="00623A4B">
        <w:rPr>
          <w:lang w:val="en-ID"/>
        </w:rPr>
        <w:t xml:space="preserve"> </w:t>
      </w:r>
      <w:proofErr w:type="spellStart"/>
      <w:r w:rsidRPr="00623A4B">
        <w:rPr>
          <w:lang w:val="en-ID"/>
        </w:rPr>
        <w:t>riwayat</w:t>
      </w:r>
      <w:proofErr w:type="spellEnd"/>
      <w:r w:rsidRPr="00623A4B">
        <w:rPr>
          <w:lang w:val="en-ID"/>
        </w:rPr>
        <w:t xml:space="preserve"> </w:t>
      </w:r>
      <w:proofErr w:type="spellStart"/>
      <w:r w:rsidRPr="00623A4B">
        <w:rPr>
          <w:lang w:val="en-ID"/>
        </w:rPr>
        <w:t>perubahan</w:t>
      </w:r>
      <w:proofErr w:type="spellEnd"/>
      <w:r w:rsidRPr="00623A4B">
        <w:rPr>
          <w:lang w:val="en-ID"/>
        </w:rPr>
        <w:t xml:space="preserve"> status </w:t>
      </w:r>
      <w:proofErr w:type="spellStart"/>
      <w:r w:rsidRPr="00623A4B">
        <w:rPr>
          <w:lang w:val="en-ID"/>
        </w:rPr>
        <w:t>tiket</w:t>
      </w:r>
      <w:proofErr w:type="spellEnd"/>
      <w:r w:rsidRPr="00623A4B">
        <w:rPr>
          <w:lang w:val="en-ID"/>
        </w:rPr>
        <w:t xml:space="preserve"> </w:t>
      </w:r>
      <w:proofErr w:type="spellStart"/>
      <w:r w:rsidRPr="00623A4B">
        <w:rPr>
          <w:lang w:val="en-ID"/>
        </w:rPr>
        <w:t>dari</w:t>
      </w:r>
      <w:proofErr w:type="spellEnd"/>
      <w:r w:rsidRPr="00623A4B">
        <w:rPr>
          <w:lang w:val="en-ID"/>
        </w:rPr>
        <w:t xml:space="preserve"> </w:t>
      </w:r>
      <w:proofErr w:type="spellStart"/>
      <w:r w:rsidRPr="00623A4B">
        <w:rPr>
          <w:lang w:val="en-ID"/>
        </w:rPr>
        <w:t>waktu</w:t>
      </w:r>
      <w:proofErr w:type="spellEnd"/>
      <w:r w:rsidRPr="00623A4B">
        <w:rPr>
          <w:lang w:val="en-ID"/>
        </w:rPr>
        <w:t xml:space="preserve"> </w:t>
      </w:r>
      <w:proofErr w:type="spellStart"/>
      <w:r w:rsidRPr="00623A4B">
        <w:rPr>
          <w:lang w:val="en-ID"/>
        </w:rPr>
        <w:t>ke</w:t>
      </w:r>
      <w:proofErr w:type="spellEnd"/>
      <w:r w:rsidRPr="00623A4B">
        <w:rPr>
          <w:lang w:val="en-ID"/>
        </w:rPr>
        <w:t xml:space="preserve"> </w:t>
      </w:r>
      <w:proofErr w:type="spellStart"/>
      <w:r w:rsidRPr="00623A4B">
        <w:rPr>
          <w:lang w:val="en-ID"/>
        </w:rPr>
        <w:t>waktu</w:t>
      </w:r>
      <w:proofErr w:type="spellEnd"/>
      <w:r w:rsidRPr="00623A4B">
        <w:rPr>
          <w:lang w:val="en-ID"/>
        </w:rPr>
        <w:t xml:space="preserve"> </w:t>
      </w:r>
      <w:proofErr w:type="spellStart"/>
      <w:r w:rsidRPr="00623A4B">
        <w:rPr>
          <w:lang w:val="en-ID"/>
        </w:rPr>
        <w:t>untuk</w:t>
      </w:r>
      <w:proofErr w:type="spellEnd"/>
      <w:r w:rsidRPr="00623A4B">
        <w:rPr>
          <w:lang w:val="en-ID"/>
        </w:rPr>
        <w:t xml:space="preserve"> </w:t>
      </w:r>
      <w:proofErr w:type="spellStart"/>
      <w:r w:rsidRPr="00623A4B">
        <w:rPr>
          <w:lang w:val="en-ID"/>
        </w:rPr>
        <w:t>keperluan</w:t>
      </w:r>
      <w:proofErr w:type="spellEnd"/>
      <w:r w:rsidRPr="00623A4B">
        <w:rPr>
          <w:lang w:val="en-ID"/>
        </w:rPr>
        <w:t xml:space="preserve"> audit dan </w:t>
      </w:r>
      <w:proofErr w:type="spellStart"/>
      <w:r w:rsidRPr="00623A4B">
        <w:rPr>
          <w:lang w:val="en-ID"/>
        </w:rPr>
        <w:t>pelacakan</w:t>
      </w:r>
      <w:proofErr w:type="spellEnd"/>
      <w:r w:rsidRPr="00623A4B">
        <w:rPr>
          <w:lang w:val="en-ID"/>
        </w:rPr>
        <w:t xml:space="preserve"> proses </w:t>
      </w:r>
      <w:proofErr w:type="spellStart"/>
      <w:r w:rsidRPr="00623A4B">
        <w:rPr>
          <w:lang w:val="en-ID"/>
        </w:rPr>
        <w:t>penanganan</w:t>
      </w:r>
      <w:proofErr w:type="spellEnd"/>
      <w:r w:rsidRPr="00623A4B">
        <w:rPr>
          <w:lang w:val="en-ID"/>
        </w:rPr>
        <w:t xml:space="preserve"> </w:t>
      </w:r>
      <w:proofErr w:type="spellStart"/>
      <w:r w:rsidRPr="00623A4B">
        <w:rPr>
          <w:lang w:val="en-ID"/>
        </w:rPr>
        <w:t>aduan</w:t>
      </w:r>
      <w:proofErr w:type="spellEnd"/>
      <w:r w:rsidRPr="00623A4B">
        <w:rPr>
          <w:lang w:val="en-ID"/>
        </w:rPr>
        <w:t>.</w:t>
      </w:r>
    </w:p>
    <w:p w14:paraId="1B76C82A" w14:textId="77777777" w:rsidR="00623A4B" w:rsidRPr="00623A4B" w:rsidRDefault="00623A4B" w:rsidP="00623A4B">
      <w:pPr>
        <w:spacing w:line="360" w:lineRule="auto"/>
        <w:ind w:firstLine="567"/>
        <w:rPr>
          <w:lang w:val="en-ID"/>
        </w:rPr>
      </w:pPr>
      <w:proofErr w:type="spellStart"/>
      <w:r w:rsidRPr="00623A4B">
        <w:rPr>
          <w:lang w:val="en-ID"/>
        </w:rPr>
        <w:t>Rancangan</w:t>
      </w:r>
      <w:proofErr w:type="spellEnd"/>
      <w:r w:rsidRPr="00623A4B">
        <w:rPr>
          <w:lang w:val="en-ID"/>
        </w:rPr>
        <w:t xml:space="preserve"> class diagram </w:t>
      </w:r>
      <w:proofErr w:type="spellStart"/>
      <w:r w:rsidRPr="00623A4B">
        <w:rPr>
          <w:lang w:val="en-ID"/>
        </w:rPr>
        <w:t>ini</w:t>
      </w:r>
      <w:proofErr w:type="spellEnd"/>
      <w:r w:rsidRPr="00623A4B">
        <w:rPr>
          <w:lang w:val="en-ID"/>
        </w:rPr>
        <w:t xml:space="preserve"> </w:t>
      </w:r>
      <w:proofErr w:type="spellStart"/>
      <w:r w:rsidRPr="00623A4B">
        <w:rPr>
          <w:lang w:val="en-ID"/>
        </w:rPr>
        <w:t>digunakan</w:t>
      </w:r>
      <w:proofErr w:type="spellEnd"/>
      <w:r w:rsidRPr="00623A4B">
        <w:rPr>
          <w:lang w:val="en-ID"/>
        </w:rPr>
        <w:t xml:space="preserve"> </w:t>
      </w:r>
      <w:proofErr w:type="spellStart"/>
      <w:r w:rsidRPr="00623A4B">
        <w:rPr>
          <w:lang w:val="en-ID"/>
        </w:rPr>
        <w:t>sebagai</w:t>
      </w:r>
      <w:proofErr w:type="spellEnd"/>
      <w:r w:rsidRPr="00623A4B">
        <w:rPr>
          <w:lang w:val="en-ID"/>
        </w:rPr>
        <w:t xml:space="preserve"> </w:t>
      </w:r>
      <w:proofErr w:type="spellStart"/>
      <w:r w:rsidRPr="00623A4B">
        <w:rPr>
          <w:lang w:val="en-ID"/>
        </w:rPr>
        <w:t>acuan</w:t>
      </w:r>
      <w:proofErr w:type="spellEnd"/>
      <w:r w:rsidRPr="00623A4B">
        <w:rPr>
          <w:lang w:val="en-ID"/>
        </w:rPr>
        <w:t xml:space="preserve"> </w:t>
      </w:r>
      <w:proofErr w:type="spellStart"/>
      <w:r w:rsidRPr="00623A4B">
        <w:rPr>
          <w:lang w:val="en-ID"/>
        </w:rPr>
        <w:t>struktur</w:t>
      </w:r>
      <w:proofErr w:type="spellEnd"/>
      <w:r w:rsidRPr="00623A4B">
        <w:rPr>
          <w:lang w:val="en-ID"/>
        </w:rPr>
        <w:t xml:space="preserve"> </w:t>
      </w:r>
      <w:proofErr w:type="spellStart"/>
      <w:r w:rsidRPr="00623A4B">
        <w:rPr>
          <w:lang w:val="en-ID"/>
        </w:rPr>
        <w:t>objek</w:t>
      </w:r>
      <w:proofErr w:type="spellEnd"/>
      <w:r w:rsidRPr="00623A4B">
        <w:rPr>
          <w:lang w:val="en-ID"/>
        </w:rPr>
        <w:t xml:space="preserve"> pada proses </w:t>
      </w:r>
      <w:proofErr w:type="spellStart"/>
      <w:r w:rsidRPr="00623A4B">
        <w:rPr>
          <w:lang w:val="en-ID"/>
        </w:rPr>
        <w:t>pengembangan</w:t>
      </w:r>
      <w:proofErr w:type="spellEnd"/>
      <w:r w:rsidRPr="00623A4B">
        <w:rPr>
          <w:lang w:val="en-ID"/>
        </w:rPr>
        <w:t xml:space="preserve"> </w:t>
      </w:r>
      <w:proofErr w:type="spellStart"/>
      <w:r w:rsidRPr="00623A4B">
        <w:rPr>
          <w:lang w:val="en-ID"/>
        </w:rPr>
        <w:t>sistem</w:t>
      </w:r>
      <w:proofErr w:type="spellEnd"/>
      <w:r w:rsidRPr="00623A4B">
        <w:rPr>
          <w:lang w:val="en-ID"/>
        </w:rPr>
        <w:t xml:space="preserve">, </w:t>
      </w:r>
      <w:proofErr w:type="spellStart"/>
      <w:r w:rsidRPr="00623A4B">
        <w:rPr>
          <w:lang w:val="en-ID"/>
        </w:rPr>
        <w:t>khususnya</w:t>
      </w:r>
      <w:proofErr w:type="spellEnd"/>
      <w:r w:rsidRPr="00623A4B">
        <w:rPr>
          <w:lang w:val="en-ID"/>
        </w:rPr>
        <w:t xml:space="preserve"> </w:t>
      </w:r>
      <w:proofErr w:type="spellStart"/>
      <w:r w:rsidRPr="00623A4B">
        <w:rPr>
          <w:lang w:val="en-ID"/>
        </w:rPr>
        <w:t>dalam</w:t>
      </w:r>
      <w:proofErr w:type="spellEnd"/>
      <w:r w:rsidRPr="00623A4B">
        <w:rPr>
          <w:lang w:val="en-ID"/>
        </w:rPr>
        <w:t xml:space="preserve"> </w:t>
      </w:r>
      <w:proofErr w:type="spellStart"/>
      <w:r w:rsidRPr="00623A4B">
        <w:rPr>
          <w:lang w:val="en-ID"/>
        </w:rPr>
        <w:t>perancangan</w:t>
      </w:r>
      <w:proofErr w:type="spellEnd"/>
      <w:r w:rsidRPr="00623A4B">
        <w:rPr>
          <w:lang w:val="en-ID"/>
        </w:rPr>
        <w:t xml:space="preserve"> basis data dan </w:t>
      </w:r>
      <w:proofErr w:type="spellStart"/>
      <w:r w:rsidRPr="00623A4B">
        <w:rPr>
          <w:lang w:val="en-ID"/>
        </w:rPr>
        <w:t>implementasi</w:t>
      </w:r>
      <w:proofErr w:type="spellEnd"/>
      <w:r w:rsidRPr="00623A4B">
        <w:rPr>
          <w:lang w:val="en-ID"/>
        </w:rPr>
        <w:t xml:space="preserve"> model (</w:t>
      </w:r>
      <w:r w:rsidRPr="00623A4B">
        <w:rPr>
          <w:i/>
          <w:iCs/>
          <w:lang w:val="en-ID"/>
        </w:rPr>
        <w:t>entity</w:t>
      </w:r>
      <w:r w:rsidRPr="00623A4B">
        <w:rPr>
          <w:lang w:val="en-ID"/>
        </w:rPr>
        <w:t xml:space="preserve">) pada </w:t>
      </w:r>
      <w:proofErr w:type="spellStart"/>
      <w:r w:rsidRPr="00623A4B">
        <w:rPr>
          <w:lang w:val="en-ID"/>
        </w:rPr>
        <w:t>arsitektur</w:t>
      </w:r>
      <w:proofErr w:type="spellEnd"/>
      <w:r w:rsidRPr="00623A4B">
        <w:rPr>
          <w:lang w:val="en-ID"/>
        </w:rPr>
        <w:t xml:space="preserve"> backend </w:t>
      </w:r>
      <w:proofErr w:type="spellStart"/>
      <w:r w:rsidRPr="00623A4B">
        <w:rPr>
          <w:lang w:val="en-ID"/>
        </w:rPr>
        <w:t>sistem</w:t>
      </w:r>
      <w:proofErr w:type="spellEnd"/>
      <w:r w:rsidRPr="00623A4B">
        <w:rPr>
          <w:lang w:val="en-ID"/>
        </w:rPr>
        <w:t>.</w:t>
      </w:r>
    </w:p>
    <w:p w14:paraId="67CA1234" w14:textId="201232A3" w:rsidR="00D876B8" w:rsidRDefault="00D876B8" w:rsidP="00D876B8">
      <w:pPr>
        <w:pStyle w:val="Heading3"/>
        <w:spacing w:before="300" w:after="0" w:line="360" w:lineRule="auto"/>
      </w:pPr>
      <w:bookmarkStart w:id="115" w:name="_Toc235179460"/>
      <w:r>
        <w:rPr>
          <w:rFonts w:eastAsia="Times New Roman" w:cs="Times New Roman"/>
          <w:bCs/>
          <w:szCs w:val="24"/>
        </w:rPr>
        <w:t>3.2.3 Perancangan Basis Data</w:t>
      </w:r>
      <w:bookmarkEnd w:id="115"/>
    </w:p>
    <w:p w14:paraId="651D266A" w14:textId="77777777" w:rsidR="009B1E97" w:rsidRDefault="00416E16" w:rsidP="00416E16">
      <w:pPr>
        <w:spacing w:line="360" w:lineRule="auto"/>
      </w:pPr>
      <w:r>
        <w:t xml:space="preserve">Basis data dirancang menggunakan MySQL untuk menyimpan informasi yang diperlukan sistem secara terstruktur. Entitas utama pada perancangan ini meliputi pengguna, OPD, kategori, subkategori, notifikasi, hasil klasifikasi AI, tiket, tanggapan tiket, dan riwayat status tiket. </w:t>
      </w:r>
    </w:p>
    <w:p w14:paraId="0566B9A3" w14:textId="77777777" w:rsidR="00D93959" w:rsidRDefault="00D93959" w:rsidP="00416E16">
      <w:pPr>
        <w:spacing w:line="360" w:lineRule="auto"/>
      </w:pPr>
    </w:p>
    <w:p w14:paraId="6F7FDA40" w14:textId="75A53D1A" w:rsidR="009B1E97" w:rsidRDefault="009B1E97" w:rsidP="00416E16">
      <w:pPr>
        <w:spacing w:line="360" w:lineRule="auto"/>
      </w:pPr>
      <w:r>
        <w:t xml:space="preserve">A. </w:t>
      </w:r>
      <w:r>
        <w:rPr>
          <w:i/>
        </w:rPr>
        <w:t>Entity</w:t>
      </w:r>
      <w:r>
        <w:rPr>
          <w:i/>
          <w:spacing w:val="-15"/>
        </w:rPr>
        <w:t xml:space="preserve"> </w:t>
      </w:r>
      <w:r>
        <w:rPr>
          <w:i/>
        </w:rPr>
        <w:t>Relationship</w:t>
      </w:r>
      <w:r>
        <w:rPr>
          <w:i/>
          <w:spacing w:val="-15"/>
        </w:rPr>
        <w:t xml:space="preserve"> </w:t>
      </w:r>
      <w:r>
        <w:rPr>
          <w:i/>
        </w:rPr>
        <w:t>Diagram</w:t>
      </w:r>
      <w:r>
        <w:rPr>
          <w:i/>
          <w:spacing w:val="-15"/>
        </w:rPr>
        <w:t xml:space="preserve"> </w:t>
      </w:r>
      <w:r>
        <w:t>(ERD)</w:t>
      </w:r>
    </w:p>
    <w:p w14:paraId="0EEF1EA4" w14:textId="36D49F71" w:rsidR="00D93959" w:rsidRDefault="009B1E97" w:rsidP="009F1C47">
      <w:pPr>
        <w:spacing w:after="240" w:line="360" w:lineRule="auto"/>
        <w:ind w:firstLine="567"/>
      </w:pPr>
      <w:r>
        <w:rPr>
          <w:i/>
        </w:rPr>
        <w:t>Entity</w:t>
      </w:r>
      <w:r>
        <w:rPr>
          <w:i/>
          <w:spacing w:val="-15"/>
        </w:rPr>
        <w:t xml:space="preserve"> </w:t>
      </w:r>
      <w:r>
        <w:rPr>
          <w:i/>
        </w:rPr>
        <w:t>Relationship</w:t>
      </w:r>
      <w:r>
        <w:rPr>
          <w:i/>
          <w:spacing w:val="-15"/>
        </w:rPr>
        <w:t xml:space="preserve"> </w:t>
      </w:r>
      <w:r>
        <w:rPr>
          <w:i/>
        </w:rPr>
        <w:t>Diagram</w:t>
      </w:r>
      <w:r>
        <w:rPr>
          <w:i/>
          <w:spacing w:val="-15"/>
        </w:rPr>
        <w:t xml:space="preserve"> </w:t>
      </w:r>
      <w:r>
        <w:t>(ERD)</w:t>
      </w:r>
      <w:r w:rsidR="00D93959">
        <w:t xml:space="preserve"> merupakan model jaringan yang menggambarkan hubungan, aliran data, dan struktur logis antar-tabel di dalam basis data secara abstrak. Diagram ini menjelaskan entitas beserta atributnya, serta tingkat kardinalitas atau rasio hubungan dari setiap entitas tersebut. Pada Sistem Informasi Manajemen Aduan Multi Channel KMC, perancangan ERD diselaraskan dengan struktur tabel relasional guna memastikan referensi data (Primary Key dan Foreign Key) terhubung secara konsisten. Rancangan diagram ERD sistem dapat dilihat pada Gambar 3.15 berikut.</w:t>
      </w:r>
    </w:p>
    <w:p w14:paraId="03AFB8E1" w14:textId="77777777" w:rsidR="00CD4241" w:rsidRDefault="00DD2664" w:rsidP="00CD4241">
      <w:pPr>
        <w:keepNext/>
        <w:spacing w:before="100" w:after="240" w:line="360" w:lineRule="auto"/>
        <w:jc w:val="center"/>
      </w:pPr>
      <w:r>
        <w:rPr>
          <w:noProof/>
          <w14:ligatures w14:val="standardContextual"/>
        </w:rPr>
        <w:lastRenderedPageBreak/>
        <w:drawing>
          <wp:inline distT="0" distB="0" distL="0" distR="0" wp14:anchorId="29F65701" wp14:editId="43467B27">
            <wp:extent cx="5039995" cy="3133090"/>
            <wp:effectExtent l="0" t="0" r="8255" b="0"/>
            <wp:docPr id="201999623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996238" name="Picture 2019996238"/>
                    <pic:cNvPicPr/>
                  </pic:nvPicPr>
                  <pic:blipFill>
                    <a:blip r:embed="rId63" cstate="print">
                      <a:extLst>
                        <a:ext uri="{28A0092B-C50C-407E-A947-70E740481C1C}">
                          <a14:useLocalDpi xmlns:a14="http://schemas.microsoft.com/office/drawing/2010/main" val="0"/>
                        </a:ext>
                      </a:extLst>
                    </a:blip>
                    <a:stretch>
                      <a:fillRect/>
                    </a:stretch>
                  </pic:blipFill>
                  <pic:spPr>
                    <a:xfrm>
                      <a:off x="0" y="0"/>
                      <a:ext cx="5039995" cy="3133090"/>
                    </a:xfrm>
                    <a:prstGeom prst="rect">
                      <a:avLst/>
                    </a:prstGeom>
                  </pic:spPr>
                </pic:pic>
              </a:graphicData>
            </a:graphic>
          </wp:inline>
        </w:drawing>
      </w:r>
    </w:p>
    <w:p w14:paraId="075451FB" w14:textId="37E216DD" w:rsidR="00CD4241" w:rsidRDefault="00CD4241" w:rsidP="00CD4241">
      <w:pPr>
        <w:spacing w:after="240" w:line="360" w:lineRule="auto"/>
        <w:jc w:val="center"/>
      </w:pPr>
      <w:bookmarkStart w:id="116" w:name="_Toc235221200"/>
      <w:r>
        <w:t>Gambar 3.</w:t>
      </w:r>
      <w:r>
        <w:fldChar w:fldCharType="begin"/>
      </w:r>
      <w:r>
        <w:instrText xml:space="preserve"> SEQ Gambar_3. \* ARABIC </w:instrText>
      </w:r>
      <w:r>
        <w:fldChar w:fldCharType="separate"/>
      </w:r>
      <w:r w:rsidR="00143A8B">
        <w:rPr>
          <w:noProof/>
        </w:rPr>
        <w:t>15</w:t>
      </w:r>
      <w:r>
        <w:fldChar w:fldCharType="end"/>
      </w:r>
      <w:r>
        <w:t xml:space="preserve"> </w:t>
      </w:r>
      <w:r w:rsidRPr="00AC6FED">
        <w:t>Entity Relationship Diagram SIMODU KMC</w:t>
      </w:r>
      <w:bookmarkEnd w:id="116"/>
    </w:p>
    <w:p w14:paraId="77A9E182" w14:textId="77777777" w:rsidR="00416E16" w:rsidRDefault="00416E16" w:rsidP="006B0277">
      <w:pPr>
        <w:spacing w:line="360" w:lineRule="auto"/>
        <w:ind w:firstLine="567"/>
      </w:pPr>
      <w:r>
        <w:rPr>
          <w:szCs w:val="24"/>
        </w:rPr>
        <w:t>Data pengguna membedakan akun Admin KMC dan akun pengguna OPD. Akun pengguna OPD dihubungkan dengan OPD yang diwakilinya, sedangkan akun admin memiliki akses pengelolaan sistem. Satu kategori dapat memiliki beberapa subkategori, dan setiap subkategori dikaitkan dengan OPD tujuan. Setiap notifikasi dapat memiliki satu hasil klasifikasi AI dan paling banyak satu tiket. Tiket dapat memiliki banyak tanggapan serta riwayat perubahan status. Relasi tersebut dirancang agar data tiket dapat ditelusuri kembali ke notifikasi asal dan hasil analisisnya.</w:t>
      </w:r>
    </w:p>
    <w:p w14:paraId="4B3D36DB" w14:textId="0D31658B" w:rsidR="00416E16" w:rsidRPr="00082461" w:rsidRDefault="00082461" w:rsidP="00652B4D">
      <w:pPr>
        <w:spacing w:before="240" w:line="360" w:lineRule="auto"/>
        <w:rPr>
          <w:bCs/>
        </w:rPr>
      </w:pPr>
      <w:r w:rsidRPr="00082461">
        <w:rPr>
          <w:bCs/>
        </w:rPr>
        <w:t>B</w:t>
      </w:r>
      <w:r w:rsidR="00416E16" w:rsidRPr="00082461">
        <w:rPr>
          <w:bCs/>
        </w:rPr>
        <w:t>. Struktur Tabel</w:t>
      </w:r>
    </w:p>
    <w:p w14:paraId="066E4881" w14:textId="77777777" w:rsidR="00416E16" w:rsidRDefault="00416E16" w:rsidP="00416E16">
      <w:pPr>
        <w:spacing w:line="360" w:lineRule="auto"/>
      </w:pPr>
      <w:r>
        <w:t>Perancangan basis data merupakan tahap penting dalam pengembangan sistem informasi, karena struktur dan relasi antardata akan memengaruhi efisiensi, kecepatan, dan keakuratan sistem dalam mengelola informasi. Pada sistem ini, perancangan basis data dilakukan untuk memastikan bahwa seluruh data yang dibutuhkan dapat tersimpan dengan baik, mudah diakses, dan dapat saling terhubung antar entitas sesuai kebutuhan sistem. Untuk rancangan kamus data pada sistem ini dapat dilihat pada tabel-tabel berikut.</w:t>
      </w:r>
    </w:p>
    <w:p w14:paraId="4FE02147" w14:textId="16FBDAB7" w:rsidR="00416E16" w:rsidRPr="004C2406" w:rsidRDefault="00416E16" w:rsidP="004C2406">
      <w:pPr>
        <w:spacing w:before="120" w:line="360" w:lineRule="auto"/>
        <w:rPr>
          <w:bCs/>
        </w:rPr>
      </w:pPr>
      <w:r w:rsidRPr="004C2406">
        <w:rPr>
          <w:bCs/>
        </w:rPr>
        <w:t>1. Tabel Database Users</w:t>
      </w:r>
    </w:p>
    <w:p w14:paraId="64698545" w14:textId="77777777" w:rsidR="00416E16" w:rsidRDefault="00416E16" w:rsidP="00416E16">
      <w:pPr>
        <w:spacing w:line="360" w:lineRule="auto"/>
      </w:pPr>
      <w:r>
        <w:lastRenderedPageBreak/>
        <w:t>Tabel ini berisi data akun pengguna sistem, baik Admin KMC maupun pengguna OPD. Setiap akun digunakan untuk otentikasi login dan identifikasi hak akses (role) pada sistem.</w:t>
      </w:r>
    </w:p>
    <w:p w14:paraId="78547151" w14:textId="18A9EBBA" w:rsidR="00197B06" w:rsidRDefault="00197B06" w:rsidP="00197B06">
      <w:pPr>
        <w:spacing w:line="360" w:lineRule="auto"/>
        <w:jc w:val="left"/>
      </w:pPr>
      <w:bookmarkStart w:id="117" w:name="_Toc235220704"/>
      <w:r>
        <w:t>Tabel 3.</w:t>
      </w:r>
      <w:r>
        <w:fldChar w:fldCharType="begin"/>
      </w:r>
      <w:r>
        <w:instrText xml:space="preserve"> SEQ Tabel_3. \* ARABIC </w:instrText>
      </w:r>
      <w:r>
        <w:fldChar w:fldCharType="separate"/>
      </w:r>
      <w:r w:rsidR="000B680A">
        <w:rPr>
          <w:noProof/>
        </w:rPr>
        <w:t>20</w:t>
      </w:r>
      <w:r>
        <w:fldChar w:fldCharType="end"/>
      </w:r>
      <w:r>
        <w:t xml:space="preserve"> </w:t>
      </w:r>
      <w:r w:rsidRPr="00997692">
        <w:t>Tabel Database Users</w:t>
      </w:r>
      <w:bookmarkEnd w:id="11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2"/>
        <w:gridCol w:w="2410"/>
        <w:gridCol w:w="1701"/>
        <w:gridCol w:w="3254"/>
      </w:tblGrid>
      <w:tr w:rsidR="00416E16" w:rsidRPr="00416E16" w14:paraId="41703800" w14:textId="77777777" w:rsidTr="00416E16">
        <w:tc>
          <w:tcPr>
            <w:tcW w:w="562" w:type="dxa"/>
            <w:vAlign w:val="center"/>
          </w:tcPr>
          <w:p w14:paraId="601C2C8B" w14:textId="77777777" w:rsidR="00416E16" w:rsidRPr="00416E16" w:rsidRDefault="00416E16" w:rsidP="00416E16">
            <w:pPr>
              <w:spacing w:line="276" w:lineRule="auto"/>
              <w:jc w:val="center"/>
              <w:rPr>
                <w:bCs/>
                <w:sz w:val="20"/>
                <w:szCs w:val="20"/>
              </w:rPr>
            </w:pPr>
            <w:r w:rsidRPr="00416E16">
              <w:rPr>
                <w:bCs/>
                <w:sz w:val="20"/>
                <w:szCs w:val="20"/>
              </w:rPr>
              <w:t>No</w:t>
            </w:r>
          </w:p>
        </w:tc>
        <w:tc>
          <w:tcPr>
            <w:tcW w:w="2410" w:type="dxa"/>
            <w:vAlign w:val="center"/>
          </w:tcPr>
          <w:p w14:paraId="33E5AD8F" w14:textId="77777777" w:rsidR="00416E16" w:rsidRPr="00416E16" w:rsidRDefault="00416E16" w:rsidP="00416E16">
            <w:pPr>
              <w:spacing w:line="276" w:lineRule="auto"/>
              <w:jc w:val="center"/>
              <w:rPr>
                <w:bCs/>
                <w:sz w:val="20"/>
                <w:szCs w:val="20"/>
              </w:rPr>
            </w:pPr>
            <w:r w:rsidRPr="00416E16">
              <w:rPr>
                <w:bCs/>
                <w:sz w:val="20"/>
                <w:szCs w:val="20"/>
              </w:rPr>
              <w:t>Atribut</w:t>
            </w:r>
          </w:p>
        </w:tc>
        <w:tc>
          <w:tcPr>
            <w:tcW w:w="1701" w:type="dxa"/>
            <w:vAlign w:val="center"/>
          </w:tcPr>
          <w:p w14:paraId="0D40115B" w14:textId="77777777" w:rsidR="00416E16" w:rsidRPr="00416E16" w:rsidRDefault="00416E16" w:rsidP="00416E16">
            <w:pPr>
              <w:spacing w:line="276" w:lineRule="auto"/>
              <w:jc w:val="center"/>
              <w:rPr>
                <w:bCs/>
                <w:sz w:val="20"/>
                <w:szCs w:val="20"/>
              </w:rPr>
            </w:pPr>
            <w:r w:rsidRPr="00416E16">
              <w:rPr>
                <w:bCs/>
                <w:sz w:val="20"/>
                <w:szCs w:val="20"/>
              </w:rPr>
              <w:t>Tipe Data</w:t>
            </w:r>
          </w:p>
        </w:tc>
        <w:tc>
          <w:tcPr>
            <w:tcW w:w="3254" w:type="dxa"/>
            <w:vAlign w:val="center"/>
          </w:tcPr>
          <w:p w14:paraId="6DE691B1" w14:textId="77777777" w:rsidR="00416E16" w:rsidRPr="00416E16" w:rsidRDefault="00416E16" w:rsidP="00416E16">
            <w:pPr>
              <w:spacing w:line="276" w:lineRule="auto"/>
              <w:jc w:val="center"/>
              <w:rPr>
                <w:bCs/>
                <w:sz w:val="20"/>
                <w:szCs w:val="20"/>
              </w:rPr>
            </w:pPr>
            <w:r w:rsidRPr="00416E16">
              <w:rPr>
                <w:bCs/>
                <w:sz w:val="20"/>
                <w:szCs w:val="20"/>
              </w:rPr>
              <w:t>Keterangan</w:t>
            </w:r>
          </w:p>
        </w:tc>
      </w:tr>
      <w:tr w:rsidR="00416E16" w:rsidRPr="00416E16" w14:paraId="1954E530" w14:textId="77777777" w:rsidTr="00416E16">
        <w:tc>
          <w:tcPr>
            <w:tcW w:w="562" w:type="dxa"/>
            <w:vAlign w:val="center"/>
          </w:tcPr>
          <w:p w14:paraId="092125DB" w14:textId="77777777" w:rsidR="00416E16" w:rsidRPr="00416E16" w:rsidRDefault="00416E16" w:rsidP="00416E16">
            <w:pPr>
              <w:spacing w:line="276" w:lineRule="auto"/>
              <w:jc w:val="center"/>
              <w:rPr>
                <w:bCs/>
                <w:sz w:val="20"/>
                <w:szCs w:val="20"/>
              </w:rPr>
            </w:pPr>
            <w:r w:rsidRPr="00416E16">
              <w:rPr>
                <w:bCs/>
                <w:sz w:val="20"/>
                <w:szCs w:val="20"/>
              </w:rPr>
              <w:t>1</w:t>
            </w:r>
          </w:p>
        </w:tc>
        <w:tc>
          <w:tcPr>
            <w:tcW w:w="2410" w:type="dxa"/>
            <w:vAlign w:val="center"/>
          </w:tcPr>
          <w:p w14:paraId="57B5EB78" w14:textId="77777777" w:rsidR="00416E16" w:rsidRPr="00416E16" w:rsidRDefault="00416E16" w:rsidP="00416E16">
            <w:pPr>
              <w:spacing w:line="276" w:lineRule="auto"/>
              <w:jc w:val="left"/>
              <w:rPr>
                <w:bCs/>
                <w:sz w:val="20"/>
                <w:szCs w:val="20"/>
              </w:rPr>
            </w:pPr>
            <w:r w:rsidRPr="00416E16">
              <w:rPr>
                <w:bCs/>
                <w:sz w:val="20"/>
                <w:szCs w:val="20"/>
              </w:rPr>
              <w:t>id (PK)</w:t>
            </w:r>
          </w:p>
        </w:tc>
        <w:tc>
          <w:tcPr>
            <w:tcW w:w="1701" w:type="dxa"/>
            <w:vAlign w:val="center"/>
          </w:tcPr>
          <w:p w14:paraId="79173B2C" w14:textId="77777777" w:rsidR="00416E16" w:rsidRPr="00416E16" w:rsidRDefault="00416E16" w:rsidP="00416E16">
            <w:pPr>
              <w:spacing w:line="276" w:lineRule="auto"/>
              <w:jc w:val="left"/>
              <w:rPr>
                <w:bCs/>
                <w:sz w:val="20"/>
                <w:szCs w:val="20"/>
              </w:rPr>
            </w:pPr>
            <w:r w:rsidRPr="00416E16">
              <w:rPr>
                <w:bCs/>
                <w:sz w:val="20"/>
                <w:szCs w:val="20"/>
              </w:rPr>
              <w:t>BigInt</w:t>
            </w:r>
          </w:p>
        </w:tc>
        <w:tc>
          <w:tcPr>
            <w:tcW w:w="3254" w:type="dxa"/>
            <w:vAlign w:val="center"/>
          </w:tcPr>
          <w:p w14:paraId="0B460C5C" w14:textId="77777777" w:rsidR="00416E16" w:rsidRPr="00416E16" w:rsidRDefault="00416E16" w:rsidP="00416E16">
            <w:pPr>
              <w:spacing w:line="276" w:lineRule="auto"/>
              <w:jc w:val="left"/>
              <w:rPr>
                <w:bCs/>
                <w:sz w:val="20"/>
                <w:szCs w:val="20"/>
              </w:rPr>
            </w:pPr>
            <w:r w:rsidRPr="00416E16">
              <w:rPr>
                <w:bCs/>
                <w:sz w:val="20"/>
                <w:szCs w:val="20"/>
              </w:rPr>
              <w:t>ID unik pengguna</w:t>
            </w:r>
          </w:p>
        </w:tc>
      </w:tr>
      <w:tr w:rsidR="00416E16" w:rsidRPr="00416E16" w14:paraId="54088697" w14:textId="77777777" w:rsidTr="00416E16">
        <w:tc>
          <w:tcPr>
            <w:tcW w:w="562" w:type="dxa"/>
            <w:vAlign w:val="center"/>
          </w:tcPr>
          <w:p w14:paraId="68E92C04" w14:textId="77777777" w:rsidR="00416E16" w:rsidRPr="00416E16" w:rsidRDefault="00416E16" w:rsidP="00416E16">
            <w:pPr>
              <w:spacing w:line="276" w:lineRule="auto"/>
              <w:jc w:val="center"/>
              <w:rPr>
                <w:bCs/>
                <w:sz w:val="20"/>
                <w:szCs w:val="20"/>
              </w:rPr>
            </w:pPr>
            <w:r w:rsidRPr="00416E16">
              <w:rPr>
                <w:bCs/>
                <w:sz w:val="20"/>
                <w:szCs w:val="20"/>
              </w:rPr>
              <w:t>2</w:t>
            </w:r>
          </w:p>
        </w:tc>
        <w:tc>
          <w:tcPr>
            <w:tcW w:w="2410" w:type="dxa"/>
            <w:vAlign w:val="center"/>
          </w:tcPr>
          <w:p w14:paraId="544A7D87" w14:textId="77777777" w:rsidR="00416E16" w:rsidRPr="00416E16" w:rsidRDefault="00416E16" w:rsidP="00416E16">
            <w:pPr>
              <w:spacing w:line="276" w:lineRule="auto"/>
              <w:jc w:val="left"/>
              <w:rPr>
                <w:bCs/>
                <w:sz w:val="20"/>
                <w:szCs w:val="20"/>
              </w:rPr>
            </w:pPr>
            <w:r w:rsidRPr="00416E16">
              <w:rPr>
                <w:bCs/>
                <w:sz w:val="20"/>
                <w:szCs w:val="20"/>
              </w:rPr>
              <w:t>opd_id (FK)</w:t>
            </w:r>
          </w:p>
        </w:tc>
        <w:tc>
          <w:tcPr>
            <w:tcW w:w="1701" w:type="dxa"/>
            <w:vAlign w:val="center"/>
          </w:tcPr>
          <w:p w14:paraId="48BE8959" w14:textId="77777777" w:rsidR="00416E16" w:rsidRPr="00416E16" w:rsidRDefault="00416E16" w:rsidP="00416E16">
            <w:pPr>
              <w:spacing w:line="276" w:lineRule="auto"/>
              <w:jc w:val="left"/>
              <w:rPr>
                <w:bCs/>
                <w:sz w:val="20"/>
                <w:szCs w:val="20"/>
              </w:rPr>
            </w:pPr>
            <w:r w:rsidRPr="00416E16">
              <w:rPr>
                <w:bCs/>
                <w:sz w:val="20"/>
                <w:szCs w:val="20"/>
              </w:rPr>
              <w:t>BigInt</w:t>
            </w:r>
          </w:p>
        </w:tc>
        <w:tc>
          <w:tcPr>
            <w:tcW w:w="3254" w:type="dxa"/>
            <w:vAlign w:val="center"/>
          </w:tcPr>
          <w:p w14:paraId="50A7E4FC" w14:textId="77777777" w:rsidR="00416E16" w:rsidRPr="00416E16" w:rsidRDefault="00416E16" w:rsidP="00416E16">
            <w:pPr>
              <w:spacing w:line="276" w:lineRule="auto"/>
              <w:jc w:val="left"/>
              <w:rPr>
                <w:bCs/>
                <w:sz w:val="20"/>
                <w:szCs w:val="20"/>
              </w:rPr>
            </w:pPr>
            <w:r w:rsidRPr="00416E16">
              <w:rPr>
                <w:bCs/>
                <w:sz w:val="20"/>
                <w:szCs w:val="20"/>
              </w:rPr>
              <w:t>ID instansi OPD terkait</w:t>
            </w:r>
          </w:p>
        </w:tc>
      </w:tr>
      <w:tr w:rsidR="00416E16" w:rsidRPr="00416E16" w14:paraId="19CA780E" w14:textId="77777777" w:rsidTr="00416E16">
        <w:tc>
          <w:tcPr>
            <w:tcW w:w="562" w:type="dxa"/>
            <w:vAlign w:val="center"/>
          </w:tcPr>
          <w:p w14:paraId="66203009" w14:textId="77777777" w:rsidR="00416E16" w:rsidRPr="00416E16" w:rsidRDefault="00416E16" w:rsidP="00416E16">
            <w:pPr>
              <w:spacing w:line="276" w:lineRule="auto"/>
              <w:jc w:val="center"/>
              <w:rPr>
                <w:bCs/>
                <w:sz w:val="20"/>
                <w:szCs w:val="20"/>
              </w:rPr>
            </w:pPr>
            <w:r w:rsidRPr="00416E16">
              <w:rPr>
                <w:bCs/>
                <w:sz w:val="20"/>
                <w:szCs w:val="20"/>
              </w:rPr>
              <w:t>3</w:t>
            </w:r>
          </w:p>
        </w:tc>
        <w:tc>
          <w:tcPr>
            <w:tcW w:w="2410" w:type="dxa"/>
            <w:vAlign w:val="center"/>
          </w:tcPr>
          <w:p w14:paraId="7BDFB9A9" w14:textId="77777777" w:rsidR="00416E16" w:rsidRPr="00416E16" w:rsidRDefault="00416E16" w:rsidP="00416E16">
            <w:pPr>
              <w:spacing w:line="276" w:lineRule="auto"/>
              <w:jc w:val="left"/>
              <w:rPr>
                <w:bCs/>
                <w:sz w:val="20"/>
                <w:szCs w:val="20"/>
              </w:rPr>
            </w:pPr>
            <w:r w:rsidRPr="00416E16">
              <w:rPr>
                <w:bCs/>
                <w:sz w:val="20"/>
                <w:szCs w:val="20"/>
              </w:rPr>
              <w:t>name</w:t>
            </w:r>
          </w:p>
        </w:tc>
        <w:tc>
          <w:tcPr>
            <w:tcW w:w="1701" w:type="dxa"/>
            <w:vAlign w:val="center"/>
          </w:tcPr>
          <w:p w14:paraId="50E273EA" w14:textId="77777777" w:rsidR="00416E16" w:rsidRPr="00416E16" w:rsidRDefault="00416E16" w:rsidP="00416E16">
            <w:pPr>
              <w:spacing w:line="276" w:lineRule="auto"/>
              <w:jc w:val="left"/>
              <w:rPr>
                <w:bCs/>
                <w:sz w:val="20"/>
                <w:szCs w:val="20"/>
              </w:rPr>
            </w:pPr>
            <w:r w:rsidRPr="00416E16">
              <w:rPr>
                <w:bCs/>
                <w:sz w:val="20"/>
                <w:szCs w:val="20"/>
              </w:rPr>
              <w:t>Varchar (255)</w:t>
            </w:r>
          </w:p>
        </w:tc>
        <w:tc>
          <w:tcPr>
            <w:tcW w:w="3254" w:type="dxa"/>
            <w:vAlign w:val="center"/>
          </w:tcPr>
          <w:p w14:paraId="1A85CB06" w14:textId="77777777" w:rsidR="00416E16" w:rsidRPr="00416E16" w:rsidRDefault="00416E16" w:rsidP="00416E16">
            <w:pPr>
              <w:spacing w:line="276" w:lineRule="auto"/>
              <w:jc w:val="left"/>
              <w:rPr>
                <w:bCs/>
                <w:sz w:val="20"/>
                <w:szCs w:val="20"/>
              </w:rPr>
            </w:pPr>
            <w:r w:rsidRPr="00416E16">
              <w:rPr>
                <w:bCs/>
                <w:sz w:val="20"/>
                <w:szCs w:val="20"/>
              </w:rPr>
              <w:t>Nama lengkap pengguna</w:t>
            </w:r>
          </w:p>
        </w:tc>
      </w:tr>
      <w:tr w:rsidR="00416E16" w:rsidRPr="00416E16" w14:paraId="405AEA56" w14:textId="77777777" w:rsidTr="00416E16">
        <w:tc>
          <w:tcPr>
            <w:tcW w:w="562" w:type="dxa"/>
            <w:vAlign w:val="center"/>
          </w:tcPr>
          <w:p w14:paraId="076C6085" w14:textId="77777777" w:rsidR="00416E16" w:rsidRPr="00416E16" w:rsidRDefault="00416E16" w:rsidP="00416E16">
            <w:pPr>
              <w:spacing w:line="276" w:lineRule="auto"/>
              <w:jc w:val="center"/>
              <w:rPr>
                <w:bCs/>
                <w:sz w:val="20"/>
                <w:szCs w:val="20"/>
              </w:rPr>
            </w:pPr>
            <w:r w:rsidRPr="00416E16">
              <w:rPr>
                <w:bCs/>
                <w:sz w:val="20"/>
                <w:szCs w:val="20"/>
              </w:rPr>
              <w:t>4</w:t>
            </w:r>
          </w:p>
        </w:tc>
        <w:tc>
          <w:tcPr>
            <w:tcW w:w="2410" w:type="dxa"/>
            <w:vAlign w:val="center"/>
          </w:tcPr>
          <w:p w14:paraId="63BF80F7" w14:textId="77777777" w:rsidR="00416E16" w:rsidRPr="00416E16" w:rsidRDefault="00416E16" w:rsidP="00416E16">
            <w:pPr>
              <w:spacing w:line="276" w:lineRule="auto"/>
              <w:jc w:val="left"/>
              <w:rPr>
                <w:bCs/>
                <w:sz w:val="20"/>
                <w:szCs w:val="20"/>
              </w:rPr>
            </w:pPr>
            <w:r w:rsidRPr="00416E16">
              <w:rPr>
                <w:bCs/>
                <w:sz w:val="20"/>
                <w:szCs w:val="20"/>
              </w:rPr>
              <w:t>username</w:t>
            </w:r>
          </w:p>
        </w:tc>
        <w:tc>
          <w:tcPr>
            <w:tcW w:w="1701" w:type="dxa"/>
            <w:vAlign w:val="center"/>
          </w:tcPr>
          <w:p w14:paraId="44C37BD7" w14:textId="77777777" w:rsidR="00416E16" w:rsidRPr="00416E16" w:rsidRDefault="00416E16" w:rsidP="00416E16">
            <w:pPr>
              <w:spacing w:line="276" w:lineRule="auto"/>
              <w:jc w:val="left"/>
              <w:rPr>
                <w:bCs/>
                <w:sz w:val="20"/>
                <w:szCs w:val="20"/>
              </w:rPr>
            </w:pPr>
            <w:r w:rsidRPr="00416E16">
              <w:rPr>
                <w:bCs/>
                <w:sz w:val="20"/>
                <w:szCs w:val="20"/>
              </w:rPr>
              <w:t>Varchar (255)</w:t>
            </w:r>
          </w:p>
        </w:tc>
        <w:tc>
          <w:tcPr>
            <w:tcW w:w="3254" w:type="dxa"/>
            <w:vAlign w:val="center"/>
          </w:tcPr>
          <w:p w14:paraId="1A72C777" w14:textId="77777777" w:rsidR="00416E16" w:rsidRPr="00416E16" w:rsidRDefault="00416E16" w:rsidP="00416E16">
            <w:pPr>
              <w:spacing w:line="276" w:lineRule="auto"/>
              <w:jc w:val="left"/>
              <w:rPr>
                <w:bCs/>
                <w:sz w:val="20"/>
                <w:szCs w:val="20"/>
              </w:rPr>
            </w:pPr>
            <w:r w:rsidRPr="00416E16">
              <w:rPr>
                <w:bCs/>
                <w:sz w:val="20"/>
                <w:szCs w:val="20"/>
              </w:rPr>
              <w:t>Nama pengguna untuk login</w:t>
            </w:r>
          </w:p>
        </w:tc>
      </w:tr>
      <w:tr w:rsidR="00416E16" w:rsidRPr="00416E16" w14:paraId="55DD1727" w14:textId="77777777" w:rsidTr="00416E16">
        <w:tc>
          <w:tcPr>
            <w:tcW w:w="562" w:type="dxa"/>
            <w:vAlign w:val="center"/>
          </w:tcPr>
          <w:p w14:paraId="7ADCB15E" w14:textId="77777777" w:rsidR="00416E16" w:rsidRPr="00416E16" w:rsidRDefault="00416E16" w:rsidP="00416E16">
            <w:pPr>
              <w:spacing w:line="276" w:lineRule="auto"/>
              <w:jc w:val="center"/>
              <w:rPr>
                <w:bCs/>
                <w:sz w:val="20"/>
                <w:szCs w:val="20"/>
              </w:rPr>
            </w:pPr>
            <w:r w:rsidRPr="00416E16">
              <w:rPr>
                <w:bCs/>
                <w:sz w:val="20"/>
                <w:szCs w:val="20"/>
              </w:rPr>
              <w:t>5</w:t>
            </w:r>
          </w:p>
        </w:tc>
        <w:tc>
          <w:tcPr>
            <w:tcW w:w="2410" w:type="dxa"/>
            <w:vAlign w:val="center"/>
          </w:tcPr>
          <w:p w14:paraId="7F8D51F7" w14:textId="77777777" w:rsidR="00416E16" w:rsidRPr="00416E16" w:rsidRDefault="00416E16" w:rsidP="00416E16">
            <w:pPr>
              <w:spacing w:line="276" w:lineRule="auto"/>
              <w:jc w:val="left"/>
              <w:rPr>
                <w:bCs/>
                <w:sz w:val="20"/>
                <w:szCs w:val="20"/>
              </w:rPr>
            </w:pPr>
            <w:r w:rsidRPr="00416E16">
              <w:rPr>
                <w:bCs/>
                <w:sz w:val="20"/>
                <w:szCs w:val="20"/>
              </w:rPr>
              <w:t>email</w:t>
            </w:r>
          </w:p>
        </w:tc>
        <w:tc>
          <w:tcPr>
            <w:tcW w:w="1701" w:type="dxa"/>
            <w:vAlign w:val="center"/>
          </w:tcPr>
          <w:p w14:paraId="6B8E6371" w14:textId="77777777" w:rsidR="00416E16" w:rsidRPr="00416E16" w:rsidRDefault="00416E16" w:rsidP="00416E16">
            <w:pPr>
              <w:spacing w:line="276" w:lineRule="auto"/>
              <w:jc w:val="left"/>
              <w:rPr>
                <w:bCs/>
                <w:sz w:val="20"/>
                <w:szCs w:val="20"/>
              </w:rPr>
            </w:pPr>
            <w:r w:rsidRPr="00416E16">
              <w:rPr>
                <w:bCs/>
                <w:sz w:val="20"/>
                <w:szCs w:val="20"/>
              </w:rPr>
              <w:t>Varchar (255)</w:t>
            </w:r>
          </w:p>
        </w:tc>
        <w:tc>
          <w:tcPr>
            <w:tcW w:w="3254" w:type="dxa"/>
            <w:vAlign w:val="center"/>
          </w:tcPr>
          <w:p w14:paraId="5089E9D9" w14:textId="77777777" w:rsidR="00416E16" w:rsidRPr="00416E16" w:rsidRDefault="00416E16" w:rsidP="00416E16">
            <w:pPr>
              <w:spacing w:line="276" w:lineRule="auto"/>
              <w:jc w:val="left"/>
              <w:rPr>
                <w:bCs/>
                <w:sz w:val="20"/>
                <w:szCs w:val="20"/>
              </w:rPr>
            </w:pPr>
            <w:r w:rsidRPr="00416E16">
              <w:rPr>
                <w:bCs/>
                <w:sz w:val="20"/>
                <w:szCs w:val="20"/>
              </w:rPr>
              <w:t>Alamat surel pengguna</w:t>
            </w:r>
          </w:p>
        </w:tc>
      </w:tr>
      <w:tr w:rsidR="00416E16" w:rsidRPr="00416E16" w14:paraId="5C6E9EEA" w14:textId="77777777" w:rsidTr="00416E16">
        <w:tc>
          <w:tcPr>
            <w:tcW w:w="562" w:type="dxa"/>
            <w:vAlign w:val="center"/>
          </w:tcPr>
          <w:p w14:paraId="1DCE0D89" w14:textId="77777777" w:rsidR="00416E16" w:rsidRPr="00416E16" w:rsidRDefault="00416E16" w:rsidP="00416E16">
            <w:pPr>
              <w:spacing w:line="276" w:lineRule="auto"/>
              <w:jc w:val="center"/>
              <w:rPr>
                <w:bCs/>
                <w:sz w:val="20"/>
                <w:szCs w:val="20"/>
              </w:rPr>
            </w:pPr>
            <w:r w:rsidRPr="00416E16">
              <w:rPr>
                <w:bCs/>
                <w:sz w:val="20"/>
                <w:szCs w:val="20"/>
              </w:rPr>
              <w:t>6</w:t>
            </w:r>
          </w:p>
        </w:tc>
        <w:tc>
          <w:tcPr>
            <w:tcW w:w="2410" w:type="dxa"/>
            <w:vAlign w:val="center"/>
          </w:tcPr>
          <w:p w14:paraId="04E9F67F" w14:textId="77777777" w:rsidR="00416E16" w:rsidRPr="00416E16" w:rsidRDefault="00416E16" w:rsidP="00416E16">
            <w:pPr>
              <w:spacing w:line="276" w:lineRule="auto"/>
              <w:jc w:val="left"/>
              <w:rPr>
                <w:bCs/>
                <w:sz w:val="20"/>
                <w:szCs w:val="20"/>
              </w:rPr>
            </w:pPr>
            <w:r w:rsidRPr="00416E16">
              <w:rPr>
                <w:bCs/>
                <w:sz w:val="20"/>
                <w:szCs w:val="20"/>
              </w:rPr>
              <w:t>password</w:t>
            </w:r>
          </w:p>
        </w:tc>
        <w:tc>
          <w:tcPr>
            <w:tcW w:w="1701" w:type="dxa"/>
            <w:vAlign w:val="center"/>
          </w:tcPr>
          <w:p w14:paraId="1EA222AE" w14:textId="77777777" w:rsidR="00416E16" w:rsidRPr="00416E16" w:rsidRDefault="00416E16" w:rsidP="00416E16">
            <w:pPr>
              <w:spacing w:line="276" w:lineRule="auto"/>
              <w:jc w:val="left"/>
              <w:rPr>
                <w:bCs/>
                <w:sz w:val="20"/>
                <w:szCs w:val="20"/>
              </w:rPr>
            </w:pPr>
            <w:r w:rsidRPr="00416E16">
              <w:rPr>
                <w:bCs/>
                <w:sz w:val="20"/>
                <w:szCs w:val="20"/>
              </w:rPr>
              <w:t>Varchar (255)</w:t>
            </w:r>
          </w:p>
        </w:tc>
        <w:tc>
          <w:tcPr>
            <w:tcW w:w="3254" w:type="dxa"/>
            <w:vAlign w:val="center"/>
          </w:tcPr>
          <w:p w14:paraId="4D193E0F" w14:textId="77777777" w:rsidR="00416E16" w:rsidRPr="00416E16" w:rsidRDefault="00416E16" w:rsidP="00416E16">
            <w:pPr>
              <w:spacing w:line="276" w:lineRule="auto"/>
              <w:jc w:val="left"/>
              <w:rPr>
                <w:bCs/>
                <w:sz w:val="20"/>
                <w:szCs w:val="20"/>
              </w:rPr>
            </w:pPr>
            <w:r w:rsidRPr="00416E16">
              <w:rPr>
                <w:bCs/>
                <w:sz w:val="20"/>
                <w:szCs w:val="20"/>
              </w:rPr>
              <w:t>Kata sandi terenkripsi</w:t>
            </w:r>
          </w:p>
        </w:tc>
      </w:tr>
      <w:tr w:rsidR="00416E16" w:rsidRPr="00416E16" w14:paraId="510C75FB" w14:textId="77777777" w:rsidTr="00416E16">
        <w:tc>
          <w:tcPr>
            <w:tcW w:w="562" w:type="dxa"/>
            <w:vAlign w:val="center"/>
          </w:tcPr>
          <w:p w14:paraId="1AD34C34" w14:textId="77777777" w:rsidR="00416E16" w:rsidRPr="00416E16" w:rsidRDefault="00416E16" w:rsidP="00416E16">
            <w:pPr>
              <w:spacing w:line="276" w:lineRule="auto"/>
              <w:jc w:val="center"/>
              <w:rPr>
                <w:bCs/>
                <w:sz w:val="20"/>
                <w:szCs w:val="20"/>
              </w:rPr>
            </w:pPr>
            <w:r w:rsidRPr="00416E16">
              <w:rPr>
                <w:bCs/>
                <w:sz w:val="20"/>
                <w:szCs w:val="20"/>
              </w:rPr>
              <w:t>7</w:t>
            </w:r>
          </w:p>
        </w:tc>
        <w:tc>
          <w:tcPr>
            <w:tcW w:w="2410" w:type="dxa"/>
            <w:vAlign w:val="center"/>
          </w:tcPr>
          <w:p w14:paraId="371F2E86" w14:textId="77777777" w:rsidR="00416E16" w:rsidRPr="00416E16" w:rsidRDefault="00416E16" w:rsidP="00416E16">
            <w:pPr>
              <w:spacing w:line="276" w:lineRule="auto"/>
              <w:jc w:val="left"/>
              <w:rPr>
                <w:bCs/>
                <w:sz w:val="20"/>
                <w:szCs w:val="20"/>
              </w:rPr>
            </w:pPr>
            <w:r w:rsidRPr="00416E16">
              <w:rPr>
                <w:bCs/>
                <w:sz w:val="20"/>
                <w:szCs w:val="20"/>
              </w:rPr>
              <w:t>role</w:t>
            </w:r>
          </w:p>
        </w:tc>
        <w:tc>
          <w:tcPr>
            <w:tcW w:w="1701" w:type="dxa"/>
            <w:vAlign w:val="center"/>
          </w:tcPr>
          <w:p w14:paraId="42489708" w14:textId="77777777" w:rsidR="00416E16" w:rsidRPr="00416E16" w:rsidRDefault="00416E16" w:rsidP="00416E16">
            <w:pPr>
              <w:spacing w:line="276" w:lineRule="auto"/>
              <w:jc w:val="left"/>
              <w:rPr>
                <w:bCs/>
                <w:sz w:val="20"/>
                <w:szCs w:val="20"/>
              </w:rPr>
            </w:pPr>
            <w:r w:rsidRPr="00416E16">
              <w:rPr>
                <w:bCs/>
                <w:sz w:val="20"/>
                <w:szCs w:val="20"/>
              </w:rPr>
              <w:t>Enum</w:t>
            </w:r>
          </w:p>
        </w:tc>
        <w:tc>
          <w:tcPr>
            <w:tcW w:w="3254" w:type="dxa"/>
            <w:vAlign w:val="center"/>
          </w:tcPr>
          <w:p w14:paraId="75D6EB44" w14:textId="77777777" w:rsidR="00416E16" w:rsidRPr="00416E16" w:rsidRDefault="00416E16" w:rsidP="00416E16">
            <w:pPr>
              <w:spacing w:line="276" w:lineRule="auto"/>
              <w:jc w:val="left"/>
              <w:rPr>
                <w:bCs/>
                <w:sz w:val="20"/>
                <w:szCs w:val="20"/>
              </w:rPr>
            </w:pPr>
            <w:r w:rsidRPr="00416E16">
              <w:rPr>
                <w:bCs/>
                <w:sz w:val="20"/>
                <w:szCs w:val="20"/>
              </w:rPr>
              <w:t>Hak akses (admin / opd)</w:t>
            </w:r>
          </w:p>
        </w:tc>
      </w:tr>
      <w:tr w:rsidR="00416E16" w:rsidRPr="00416E16" w14:paraId="03C5F888" w14:textId="77777777" w:rsidTr="00416E16">
        <w:tc>
          <w:tcPr>
            <w:tcW w:w="562" w:type="dxa"/>
            <w:vAlign w:val="center"/>
          </w:tcPr>
          <w:p w14:paraId="6616F5C6" w14:textId="77777777" w:rsidR="00416E16" w:rsidRPr="00416E16" w:rsidRDefault="00416E16" w:rsidP="00416E16">
            <w:pPr>
              <w:spacing w:line="276" w:lineRule="auto"/>
              <w:jc w:val="center"/>
              <w:rPr>
                <w:bCs/>
                <w:sz w:val="20"/>
                <w:szCs w:val="20"/>
              </w:rPr>
            </w:pPr>
            <w:r w:rsidRPr="00416E16">
              <w:rPr>
                <w:bCs/>
                <w:sz w:val="20"/>
                <w:szCs w:val="20"/>
              </w:rPr>
              <w:t>8</w:t>
            </w:r>
          </w:p>
        </w:tc>
        <w:tc>
          <w:tcPr>
            <w:tcW w:w="2410" w:type="dxa"/>
            <w:vAlign w:val="center"/>
          </w:tcPr>
          <w:p w14:paraId="19DF93BC" w14:textId="77777777" w:rsidR="00416E16" w:rsidRPr="00416E16" w:rsidRDefault="00416E16" w:rsidP="00416E16">
            <w:pPr>
              <w:spacing w:line="276" w:lineRule="auto"/>
              <w:jc w:val="left"/>
              <w:rPr>
                <w:bCs/>
                <w:sz w:val="20"/>
                <w:szCs w:val="20"/>
              </w:rPr>
            </w:pPr>
            <w:r w:rsidRPr="00416E16">
              <w:rPr>
                <w:bCs/>
                <w:sz w:val="20"/>
                <w:szCs w:val="20"/>
              </w:rPr>
              <w:t>profile_photo</w:t>
            </w:r>
          </w:p>
        </w:tc>
        <w:tc>
          <w:tcPr>
            <w:tcW w:w="1701" w:type="dxa"/>
            <w:vAlign w:val="center"/>
          </w:tcPr>
          <w:p w14:paraId="31334EDE" w14:textId="77777777" w:rsidR="00416E16" w:rsidRPr="00416E16" w:rsidRDefault="00416E16" w:rsidP="00416E16">
            <w:pPr>
              <w:spacing w:line="276" w:lineRule="auto"/>
              <w:jc w:val="left"/>
              <w:rPr>
                <w:bCs/>
                <w:sz w:val="20"/>
                <w:szCs w:val="20"/>
              </w:rPr>
            </w:pPr>
            <w:r w:rsidRPr="00416E16">
              <w:rPr>
                <w:bCs/>
                <w:sz w:val="20"/>
                <w:szCs w:val="20"/>
              </w:rPr>
              <w:t>Varchar (255)</w:t>
            </w:r>
          </w:p>
        </w:tc>
        <w:tc>
          <w:tcPr>
            <w:tcW w:w="3254" w:type="dxa"/>
            <w:vAlign w:val="center"/>
          </w:tcPr>
          <w:p w14:paraId="18655DA3" w14:textId="77777777" w:rsidR="00416E16" w:rsidRPr="00416E16" w:rsidRDefault="00416E16" w:rsidP="00416E16">
            <w:pPr>
              <w:spacing w:line="276" w:lineRule="auto"/>
              <w:jc w:val="left"/>
              <w:rPr>
                <w:bCs/>
                <w:sz w:val="20"/>
                <w:szCs w:val="20"/>
              </w:rPr>
            </w:pPr>
            <w:r w:rsidRPr="00416E16">
              <w:rPr>
                <w:bCs/>
                <w:sz w:val="20"/>
                <w:szCs w:val="20"/>
              </w:rPr>
              <w:t>Lokasi berkas foto profil</w:t>
            </w:r>
          </w:p>
        </w:tc>
      </w:tr>
      <w:tr w:rsidR="00416E16" w:rsidRPr="00416E16" w14:paraId="7999096A" w14:textId="77777777" w:rsidTr="00416E16">
        <w:tc>
          <w:tcPr>
            <w:tcW w:w="562" w:type="dxa"/>
            <w:vAlign w:val="center"/>
          </w:tcPr>
          <w:p w14:paraId="5CDC235D" w14:textId="77777777" w:rsidR="00416E16" w:rsidRPr="00416E16" w:rsidRDefault="00416E16" w:rsidP="00416E16">
            <w:pPr>
              <w:spacing w:line="276" w:lineRule="auto"/>
              <w:jc w:val="center"/>
              <w:rPr>
                <w:bCs/>
                <w:sz w:val="20"/>
                <w:szCs w:val="20"/>
              </w:rPr>
            </w:pPr>
            <w:r w:rsidRPr="00416E16">
              <w:rPr>
                <w:bCs/>
                <w:sz w:val="20"/>
                <w:szCs w:val="20"/>
              </w:rPr>
              <w:t>9</w:t>
            </w:r>
          </w:p>
        </w:tc>
        <w:tc>
          <w:tcPr>
            <w:tcW w:w="2410" w:type="dxa"/>
            <w:vAlign w:val="center"/>
          </w:tcPr>
          <w:p w14:paraId="04459C34" w14:textId="77777777" w:rsidR="00416E16" w:rsidRPr="00416E16" w:rsidRDefault="00416E16" w:rsidP="00416E16">
            <w:pPr>
              <w:spacing w:line="276" w:lineRule="auto"/>
              <w:jc w:val="left"/>
              <w:rPr>
                <w:bCs/>
                <w:sz w:val="20"/>
                <w:szCs w:val="20"/>
              </w:rPr>
            </w:pPr>
            <w:r w:rsidRPr="00416E16">
              <w:rPr>
                <w:bCs/>
                <w:sz w:val="20"/>
                <w:szCs w:val="20"/>
              </w:rPr>
              <w:t>created_at</w:t>
            </w:r>
          </w:p>
        </w:tc>
        <w:tc>
          <w:tcPr>
            <w:tcW w:w="1701" w:type="dxa"/>
            <w:vAlign w:val="center"/>
          </w:tcPr>
          <w:p w14:paraId="7D861C34" w14:textId="77777777" w:rsidR="00416E16" w:rsidRPr="00416E16" w:rsidRDefault="00416E16" w:rsidP="00416E16">
            <w:pPr>
              <w:spacing w:line="276" w:lineRule="auto"/>
              <w:jc w:val="left"/>
              <w:rPr>
                <w:bCs/>
                <w:sz w:val="20"/>
                <w:szCs w:val="20"/>
              </w:rPr>
            </w:pPr>
            <w:r w:rsidRPr="00416E16">
              <w:rPr>
                <w:bCs/>
                <w:sz w:val="20"/>
                <w:szCs w:val="20"/>
              </w:rPr>
              <w:t>Timestamp</w:t>
            </w:r>
          </w:p>
        </w:tc>
        <w:tc>
          <w:tcPr>
            <w:tcW w:w="3254" w:type="dxa"/>
            <w:vAlign w:val="center"/>
          </w:tcPr>
          <w:p w14:paraId="1CF4E244" w14:textId="77777777" w:rsidR="00416E16" w:rsidRPr="00416E16" w:rsidRDefault="00416E16" w:rsidP="00416E16">
            <w:pPr>
              <w:spacing w:line="276" w:lineRule="auto"/>
              <w:jc w:val="left"/>
              <w:rPr>
                <w:bCs/>
                <w:sz w:val="20"/>
                <w:szCs w:val="20"/>
              </w:rPr>
            </w:pPr>
            <w:r w:rsidRPr="00416E16">
              <w:rPr>
                <w:bCs/>
                <w:sz w:val="20"/>
                <w:szCs w:val="20"/>
              </w:rPr>
              <w:t>Waktu data dibuat</w:t>
            </w:r>
          </w:p>
        </w:tc>
      </w:tr>
      <w:tr w:rsidR="00416E16" w:rsidRPr="00416E16" w14:paraId="161EAB73" w14:textId="77777777" w:rsidTr="00416E16">
        <w:tc>
          <w:tcPr>
            <w:tcW w:w="562" w:type="dxa"/>
            <w:vAlign w:val="center"/>
          </w:tcPr>
          <w:p w14:paraId="7F0B28FB" w14:textId="77777777" w:rsidR="00416E16" w:rsidRPr="00416E16" w:rsidRDefault="00416E16" w:rsidP="00416E16">
            <w:pPr>
              <w:spacing w:line="276" w:lineRule="auto"/>
              <w:jc w:val="center"/>
              <w:rPr>
                <w:bCs/>
                <w:sz w:val="20"/>
                <w:szCs w:val="20"/>
              </w:rPr>
            </w:pPr>
            <w:r w:rsidRPr="00416E16">
              <w:rPr>
                <w:bCs/>
                <w:sz w:val="20"/>
                <w:szCs w:val="20"/>
              </w:rPr>
              <w:t>10</w:t>
            </w:r>
          </w:p>
        </w:tc>
        <w:tc>
          <w:tcPr>
            <w:tcW w:w="2410" w:type="dxa"/>
            <w:vAlign w:val="center"/>
          </w:tcPr>
          <w:p w14:paraId="6A302097" w14:textId="77777777" w:rsidR="00416E16" w:rsidRPr="00416E16" w:rsidRDefault="00416E16" w:rsidP="00416E16">
            <w:pPr>
              <w:spacing w:line="276" w:lineRule="auto"/>
              <w:jc w:val="left"/>
              <w:rPr>
                <w:bCs/>
                <w:sz w:val="20"/>
                <w:szCs w:val="20"/>
              </w:rPr>
            </w:pPr>
            <w:r w:rsidRPr="00416E16">
              <w:rPr>
                <w:bCs/>
                <w:sz w:val="20"/>
                <w:szCs w:val="20"/>
              </w:rPr>
              <w:t>updated_at</w:t>
            </w:r>
          </w:p>
        </w:tc>
        <w:tc>
          <w:tcPr>
            <w:tcW w:w="1701" w:type="dxa"/>
            <w:vAlign w:val="center"/>
          </w:tcPr>
          <w:p w14:paraId="535F20FD" w14:textId="77777777" w:rsidR="00416E16" w:rsidRPr="00416E16" w:rsidRDefault="00416E16" w:rsidP="00416E16">
            <w:pPr>
              <w:spacing w:line="276" w:lineRule="auto"/>
              <w:jc w:val="left"/>
              <w:rPr>
                <w:bCs/>
                <w:sz w:val="20"/>
                <w:szCs w:val="20"/>
              </w:rPr>
            </w:pPr>
            <w:r w:rsidRPr="00416E16">
              <w:rPr>
                <w:bCs/>
                <w:sz w:val="20"/>
                <w:szCs w:val="20"/>
              </w:rPr>
              <w:t>Timestamp</w:t>
            </w:r>
          </w:p>
        </w:tc>
        <w:tc>
          <w:tcPr>
            <w:tcW w:w="3254" w:type="dxa"/>
            <w:vAlign w:val="center"/>
          </w:tcPr>
          <w:p w14:paraId="0381657A" w14:textId="77777777" w:rsidR="00416E16" w:rsidRPr="00416E16" w:rsidRDefault="00416E16" w:rsidP="00416E16">
            <w:pPr>
              <w:spacing w:line="276" w:lineRule="auto"/>
              <w:jc w:val="left"/>
              <w:rPr>
                <w:bCs/>
                <w:sz w:val="20"/>
                <w:szCs w:val="20"/>
              </w:rPr>
            </w:pPr>
            <w:r w:rsidRPr="00416E16">
              <w:rPr>
                <w:bCs/>
                <w:sz w:val="20"/>
                <w:szCs w:val="20"/>
              </w:rPr>
              <w:t>Waktu data diperbarui</w:t>
            </w:r>
          </w:p>
        </w:tc>
      </w:tr>
    </w:tbl>
    <w:p w14:paraId="31A4221C" w14:textId="77777777" w:rsidR="00416E16" w:rsidRDefault="00416E16" w:rsidP="00416E16">
      <w:pPr>
        <w:spacing w:line="360" w:lineRule="auto"/>
      </w:pPr>
    </w:p>
    <w:p w14:paraId="00BD6305" w14:textId="2A47B3FB" w:rsidR="00416E16" w:rsidRPr="00071869" w:rsidRDefault="00416E16" w:rsidP="00416E16">
      <w:pPr>
        <w:spacing w:line="360" w:lineRule="auto"/>
        <w:rPr>
          <w:bCs/>
        </w:rPr>
      </w:pPr>
      <w:r w:rsidRPr="00071869">
        <w:rPr>
          <w:bCs/>
        </w:rPr>
        <w:t>2. Tabel Database Opds</w:t>
      </w:r>
    </w:p>
    <w:p w14:paraId="7C8C57EE" w14:textId="77777777" w:rsidR="00416E16" w:rsidRDefault="00416E16" w:rsidP="00416E16">
      <w:pPr>
        <w:spacing w:line="360" w:lineRule="auto"/>
      </w:pPr>
      <w:r>
        <w:t>Tabel ini menyimpan data referensi master Organisasi Perangkat Daerah (OPD) yang bertanggung jawab dalam penanganan tiket aduan.</w:t>
      </w:r>
    </w:p>
    <w:p w14:paraId="7CBAAE81" w14:textId="75F999E3" w:rsidR="009F38EA" w:rsidRDefault="009F38EA" w:rsidP="009F38EA">
      <w:pPr>
        <w:spacing w:line="360" w:lineRule="auto"/>
      </w:pPr>
      <w:bookmarkStart w:id="118" w:name="_Toc235220705"/>
      <w:r>
        <w:t>Tabel 3.</w:t>
      </w:r>
      <w:r>
        <w:fldChar w:fldCharType="begin"/>
      </w:r>
      <w:r>
        <w:instrText xml:space="preserve"> SEQ Tabel_3. \* ARABIC </w:instrText>
      </w:r>
      <w:r>
        <w:fldChar w:fldCharType="separate"/>
      </w:r>
      <w:r w:rsidR="000B680A">
        <w:rPr>
          <w:noProof/>
        </w:rPr>
        <w:t>21</w:t>
      </w:r>
      <w:r>
        <w:fldChar w:fldCharType="end"/>
      </w:r>
      <w:r>
        <w:t xml:space="preserve"> </w:t>
      </w:r>
      <w:r w:rsidRPr="00EB3F45">
        <w:t>Tabel Database Opds</w:t>
      </w:r>
      <w:bookmarkEnd w:id="11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2"/>
        <w:gridCol w:w="2410"/>
        <w:gridCol w:w="1701"/>
        <w:gridCol w:w="3254"/>
      </w:tblGrid>
      <w:tr w:rsidR="00416E16" w:rsidRPr="00416E16" w14:paraId="2166B9CC" w14:textId="77777777" w:rsidTr="00416E16">
        <w:tc>
          <w:tcPr>
            <w:tcW w:w="562" w:type="dxa"/>
            <w:vAlign w:val="center"/>
          </w:tcPr>
          <w:p w14:paraId="061F152A" w14:textId="77777777" w:rsidR="00416E16" w:rsidRPr="00416E16" w:rsidRDefault="00416E16" w:rsidP="00416E16">
            <w:pPr>
              <w:spacing w:line="276" w:lineRule="auto"/>
              <w:jc w:val="center"/>
              <w:rPr>
                <w:bCs/>
                <w:sz w:val="20"/>
                <w:szCs w:val="18"/>
              </w:rPr>
            </w:pPr>
            <w:r w:rsidRPr="00416E16">
              <w:rPr>
                <w:bCs/>
                <w:sz w:val="20"/>
                <w:szCs w:val="18"/>
              </w:rPr>
              <w:t>No</w:t>
            </w:r>
          </w:p>
        </w:tc>
        <w:tc>
          <w:tcPr>
            <w:tcW w:w="2410" w:type="dxa"/>
            <w:vAlign w:val="center"/>
          </w:tcPr>
          <w:p w14:paraId="717BB157" w14:textId="77777777" w:rsidR="00416E16" w:rsidRPr="00416E16" w:rsidRDefault="00416E16" w:rsidP="00416E16">
            <w:pPr>
              <w:spacing w:line="276" w:lineRule="auto"/>
              <w:jc w:val="center"/>
              <w:rPr>
                <w:bCs/>
                <w:sz w:val="20"/>
                <w:szCs w:val="18"/>
              </w:rPr>
            </w:pPr>
            <w:r w:rsidRPr="00416E16">
              <w:rPr>
                <w:bCs/>
                <w:sz w:val="20"/>
                <w:szCs w:val="18"/>
              </w:rPr>
              <w:t>Atribut</w:t>
            </w:r>
          </w:p>
        </w:tc>
        <w:tc>
          <w:tcPr>
            <w:tcW w:w="1701" w:type="dxa"/>
            <w:vAlign w:val="center"/>
          </w:tcPr>
          <w:p w14:paraId="314F4294" w14:textId="77777777" w:rsidR="00416E16" w:rsidRPr="00416E16" w:rsidRDefault="00416E16" w:rsidP="00416E16">
            <w:pPr>
              <w:spacing w:line="276" w:lineRule="auto"/>
              <w:jc w:val="center"/>
              <w:rPr>
                <w:bCs/>
                <w:sz w:val="20"/>
                <w:szCs w:val="18"/>
              </w:rPr>
            </w:pPr>
            <w:r w:rsidRPr="00416E16">
              <w:rPr>
                <w:bCs/>
                <w:sz w:val="20"/>
                <w:szCs w:val="18"/>
              </w:rPr>
              <w:t>Tipe Data</w:t>
            </w:r>
          </w:p>
        </w:tc>
        <w:tc>
          <w:tcPr>
            <w:tcW w:w="3254" w:type="dxa"/>
            <w:vAlign w:val="center"/>
          </w:tcPr>
          <w:p w14:paraId="48B9F7DD" w14:textId="77777777" w:rsidR="00416E16" w:rsidRPr="00416E16" w:rsidRDefault="00416E16" w:rsidP="00416E16">
            <w:pPr>
              <w:spacing w:line="276" w:lineRule="auto"/>
              <w:jc w:val="center"/>
              <w:rPr>
                <w:bCs/>
                <w:sz w:val="20"/>
                <w:szCs w:val="18"/>
              </w:rPr>
            </w:pPr>
            <w:r w:rsidRPr="00416E16">
              <w:rPr>
                <w:bCs/>
                <w:sz w:val="20"/>
                <w:szCs w:val="18"/>
              </w:rPr>
              <w:t>Keterangan</w:t>
            </w:r>
          </w:p>
        </w:tc>
      </w:tr>
      <w:tr w:rsidR="00416E16" w:rsidRPr="00416E16" w14:paraId="1CD83FF6" w14:textId="77777777" w:rsidTr="00416E16">
        <w:tc>
          <w:tcPr>
            <w:tcW w:w="562" w:type="dxa"/>
            <w:vAlign w:val="center"/>
          </w:tcPr>
          <w:p w14:paraId="7CF278C9" w14:textId="77777777" w:rsidR="00416E16" w:rsidRPr="00416E16" w:rsidRDefault="00416E16" w:rsidP="00416E16">
            <w:pPr>
              <w:spacing w:line="276" w:lineRule="auto"/>
              <w:jc w:val="center"/>
              <w:rPr>
                <w:bCs/>
                <w:sz w:val="20"/>
                <w:szCs w:val="18"/>
              </w:rPr>
            </w:pPr>
            <w:r w:rsidRPr="00416E16">
              <w:rPr>
                <w:bCs/>
                <w:sz w:val="20"/>
                <w:szCs w:val="18"/>
              </w:rPr>
              <w:t>1</w:t>
            </w:r>
          </w:p>
        </w:tc>
        <w:tc>
          <w:tcPr>
            <w:tcW w:w="2410" w:type="dxa"/>
            <w:vAlign w:val="center"/>
          </w:tcPr>
          <w:p w14:paraId="7D10A144" w14:textId="77777777" w:rsidR="00416E16" w:rsidRPr="00416E16" w:rsidRDefault="00416E16" w:rsidP="00416E16">
            <w:pPr>
              <w:spacing w:line="276" w:lineRule="auto"/>
              <w:jc w:val="left"/>
              <w:rPr>
                <w:bCs/>
                <w:sz w:val="20"/>
                <w:szCs w:val="18"/>
              </w:rPr>
            </w:pPr>
            <w:r w:rsidRPr="00416E16">
              <w:rPr>
                <w:bCs/>
                <w:sz w:val="20"/>
                <w:szCs w:val="18"/>
              </w:rPr>
              <w:t>id (PK)</w:t>
            </w:r>
          </w:p>
        </w:tc>
        <w:tc>
          <w:tcPr>
            <w:tcW w:w="1701" w:type="dxa"/>
            <w:vAlign w:val="center"/>
          </w:tcPr>
          <w:p w14:paraId="02079D6D" w14:textId="77777777" w:rsidR="00416E16" w:rsidRPr="00416E16" w:rsidRDefault="00416E16" w:rsidP="00416E16">
            <w:pPr>
              <w:spacing w:line="276" w:lineRule="auto"/>
              <w:jc w:val="left"/>
              <w:rPr>
                <w:bCs/>
                <w:sz w:val="20"/>
                <w:szCs w:val="18"/>
              </w:rPr>
            </w:pPr>
            <w:r w:rsidRPr="00416E16">
              <w:rPr>
                <w:bCs/>
                <w:sz w:val="20"/>
                <w:szCs w:val="18"/>
              </w:rPr>
              <w:t>BigInt</w:t>
            </w:r>
          </w:p>
        </w:tc>
        <w:tc>
          <w:tcPr>
            <w:tcW w:w="3254" w:type="dxa"/>
            <w:vAlign w:val="center"/>
          </w:tcPr>
          <w:p w14:paraId="792F0B7A" w14:textId="77777777" w:rsidR="00416E16" w:rsidRPr="00416E16" w:rsidRDefault="00416E16" w:rsidP="00416E16">
            <w:pPr>
              <w:spacing w:line="276" w:lineRule="auto"/>
              <w:jc w:val="left"/>
              <w:rPr>
                <w:bCs/>
                <w:sz w:val="20"/>
                <w:szCs w:val="18"/>
              </w:rPr>
            </w:pPr>
            <w:r w:rsidRPr="00416E16">
              <w:rPr>
                <w:bCs/>
                <w:sz w:val="20"/>
                <w:szCs w:val="18"/>
              </w:rPr>
              <w:t>ID unik OPD</w:t>
            </w:r>
          </w:p>
        </w:tc>
      </w:tr>
      <w:tr w:rsidR="00416E16" w:rsidRPr="00416E16" w14:paraId="725B4C4E" w14:textId="77777777" w:rsidTr="00416E16">
        <w:tc>
          <w:tcPr>
            <w:tcW w:w="562" w:type="dxa"/>
            <w:vAlign w:val="center"/>
          </w:tcPr>
          <w:p w14:paraId="2F1A757E" w14:textId="77777777" w:rsidR="00416E16" w:rsidRPr="00416E16" w:rsidRDefault="00416E16" w:rsidP="00416E16">
            <w:pPr>
              <w:spacing w:line="276" w:lineRule="auto"/>
              <w:jc w:val="center"/>
              <w:rPr>
                <w:bCs/>
                <w:sz w:val="20"/>
                <w:szCs w:val="18"/>
              </w:rPr>
            </w:pPr>
            <w:r w:rsidRPr="00416E16">
              <w:rPr>
                <w:bCs/>
                <w:sz w:val="20"/>
                <w:szCs w:val="18"/>
              </w:rPr>
              <w:t>2</w:t>
            </w:r>
          </w:p>
        </w:tc>
        <w:tc>
          <w:tcPr>
            <w:tcW w:w="2410" w:type="dxa"/>
            <w:vAlign w:val="center"/>
          </w:tcPr>
          <w:p w14:paraId="251A344C" w14:textId="77777777" w:rsidR="00416E16" w:rsidRPr="00416E16" w:rsidRDefault="00416E16" w:rsidP="00416E16">
            <w:pPr>
              <w:spacing w:line="276" w:lineRule="auto"/>
              <w:jc w:val="left"/>
              <w:rPr>
                <w:bCs/>
                <w:sz w:val="20"/>
                <w:szCs w:val="18"/>
              </w:rPr>
            </w:pPr>
            <w:r w:rsidRPr="00416E16">
              <w:rPr>
                <w:bCs/>
                <w:sz w:val="20"/>
                <w:szCs w:val="18"/>
              </w:rPr>
              <w:t>name</w:t>
            </w:r>
          </w:p>
        </w:tc>
        <w:tc>
          <w:tcPr>
            <w:tcW w:w="1701" w:type="dxa"/>
            <w:vAlign w:val="center"/>
          </w:tcPr>
          <w:p w14:paraId="7955130F" w14:textId="77777777" w:rsidR="00416E16" w:rsidRPr="00416E16" w:rsidRDefault="00416E16" w:rsidP="00416E16">
            <w:pPr>
              <w:spacing w:line="276" w:lineRule="auto"/>
              <w:jc w:val="left"/>
              <w:rPr>
                <w:bCs/>
                <w:sz w:val="20"/>
                <w:szCs w:val="18"/>
              </w:rPr>
            </w:pPr>
            <w:r w:rsidRPr="00416E16">
              <w:rPr>
                <w:bCs/>
                <w:sz w:val="20"/>
                <w:szCs w:val="18"/>
              </w:rPr>
              <w:t>Varchar (255)</w:t>
            </w:r>
          </w:p>
        </w:tc>
        <w:tc>
          <w:tcPr>
            <w:tcW w:w="3254" w:type="dxa"/>
            <w:vAlign w:val="center"/>
          </w:tcPr>
          <w:p w14:paraId="4FC92347" w14:textId="77777777" w:rsidR="00416E16" w:rsidRPr="00416E16" w:rsidRDefault="00416E16" w:rsidP="00416E16">
            <w:pPr>
              <w:spacing w:line="276" w:lineRule="auto"/>
              <w:jc w:val="left"/>
              <w:rPr>
                <w:bCs/>
                <w:sz w:val="20"/>
                <w:szCs w:val="18"/>
              </w:rPr>
            </w:pPr>
            <w:r w:rsidRPr="00416E16">
              <w:rPr>
                <w:bCs/>
                <w:sz w:val="20"/>
                <w:szCs w:val="18"/>
              </w:rPr>
              <w:t>Nama instansi OPD</w:t>
            </w:r>
          </w:p>
        </w:tc>
      </w:tr>
      <w:tr w:rsidR="00416E16" w:rsidRPr="00416E16" w14:paraId="0361F4D4" w14:textId="77777777" w:rsidTr="00416E16">
        <w:tc>
          <w:tcPr>
            <w:tcW w:w="562" w:type="dxa"/>
            <w:vAlign w:val="center"/>
          </w:tcPr>
          <w:p w14:paraId="338B53A8" w14:textId="77777777" w:rsidR="00416E16" w:rsidRPr="00416E16" w:rsidRDefault="00416E16" w:rsidP="00416E16">
            <w:pPr>
              <w:spacing w:line="276" w:lineRule="auto"/>
              <w:jc w:val="center"/>
              <w:rPr>
                <w:bCs/>
                <w:sz w:val="20"/>
                <w:szCs w:val="18"/>
              </w:rPr>
            </w:pPr>
            <w:r w:rsidRPr="00416E16">
              <w:rPr>
                <w:bCs/>
                <w:sz w:val="20"/>
                <w:szCs w:val="18"/>
              </w:rPr>
              <w:t>3</w:t>
            </w:r>
          </w:p>
        </w:tc>
        <w:tc>
          <w:tcPr>
            <w:tcW w:w="2410" w:type="dxa"/>
            <w:vAlign w:val="center"/>
          </w:tcPr>
          <w:p w14:paraId="03152FAC" w14:textId="77777777" w:rsidR="00416E16" w:rsidRPr="00416E16" w:rsidRDefault="00416E16" w:rsidP="00416E16">
            <w:pPr>
              <w:spacing w:line="276" w:lineRule="auto"/>
              <w:jc w:val="left"/>
              <w:rPr>
                <w:bCs/>
                <w:sz w:val="20"/>
                <w:szCs w:val="18"/>
              </w:rPr>
            </w:pPr>
            <w:r w:rsidRPr="00416E16">
              <w:rPr>
                <w:bCs/>
                <w:sz w:val="20"/>
                <w:szCs w:val="18"/>
              </w:rPr>
              <w:t>created_at</w:t>
            </w:r>
          </w:p>
        </w:tc>
        <w:tc>
          <w:tcPr>
            <w:tcW w:w="1701" w:type="dxa"/>
            <w:vAlign w:val="center"/>
          </w:tcPr>
          <w:p w14:paraId="5ED29294" w14:textId="77777777" w:rsidR="00416E16" w:rsidRPr="00416E16" w:rsidRDefault="00416E16" w:rsidP="00416E16">
            <w:pPr>
              <w:spacing w:line="276" w:lineRule="auto"/>
              <w:jc w:val="left"/>
              <w:rPr>
                <w:bCs/>
                <w:sz w:val="20"/>
                <w:szCs w:val="18"/>
              </w:rPr>
            </w:pPr>
            <w:r w:rsidRPr="00416E16">
              <w:rPr>
                <w:bCs/>
                <w:sz w:val="20"/>
                <w:szCs w:val="18"/>
              </w:rPr>
              <w:t>Timestamp</w:t>
            </w:r>
          </w:p>
        </w:tc>
        <w:tc>
          <w:tcPr>
            <w:tcW w:w="3254" w:type="dxa"/>
            <w:vAlign w:val="center"/>
          </w:tcPr>
          <w:p w14:paraId="4F4E2157" w14:textId="77777777" w:rsidR="00416E16" w:rsidRPr="00416E16" w:rsidRDefault="00416E16" w:rsidP="00416E16">
            <w:pPr>
              <w:spacing w:line="276" w:lineRule="auto"/>
              <w:jc w:val="left"/>
              <w:rPr>
                <w:bCs/>
                <w:sz w:val="20"/>
                <w:szCs w:val="18"/>
              </w:rPr>
            </w:pPr>
            <w:r w:rsidRPr="00416E16">
              <w:rPr>
                <w:bCs/>
                <w:sz w:val="20"/>
                <w:szCs w:val="18"/>
              </w:rPr>
              <w:t>Waktu data dibuat</w:t>
            </w:r>
          </w:p>
        </w:tc>
      </w:tr>
      <w:tr w:rsidR="00416E16" w:rsidRPr="00416E16" w14:paraId="4BEF8D18" w14:textId="77777777" w:rsidTr="00416E16">
        <w:tc>
          <w:tcPr>
            <w:tcW w:w="562" w:type="dxa"/>
            <w:vAlign w:val="center"/>
          </w:tcPr>
          <w:p w14:paraId="5FFA23E8" w14:textId="77777777" w:rsidR="00416E16" w:rsidRPr="00416E16" w:rsidRDefault="00416E16" w:rsidP="00416E16">
            <w:pPr>
              <w:spacing w:line="276" w:lineRule="auto"/>
              <w:jc w:val="center"/>
              <w:rPr>
                <w:bCs/>
                <w:sz w:val="20"/>
                <w:szCs w:val="18"/>
              </w:rPr>
            </w:pPr>
            <w:r w:rsidRPr="00416E16">
              <w:rPr>
                <w:bCs/>
                <w:sz w:val="20"/>
                <w:szCs w:val="18"/>
              </w:rPr>
              <w:t>4</w:t>
            </w:r>
          </w:p>
        </w:tc>
        <w:tc>
          <w:tcPr>
            <w:tcW w:w="2410" w:type="dxa"/>
            <w:vAlign w:val="center"/>
          </w:tcPr>
          <w:p w14:paraId="1A4072A5" w14:textId="77777777" w:rsidR="00416E16" w:rsidRPr="00416E16" w:rsidRDefault="00416E16" w:rsidP="00416E16">
            <w:pPr>
              <w:spacing w:line="276" w:lineRule="auto"/>
              <w:jc w:val="left"/>
              <w:rPr>
                <w:bCs/>
                <w:sz w:val="20"/>
                <w:szCs w:val="18"/>
              </w:rPr>
            </w:pPr>
            <w:r w:rsidRPr="00416E16">
              <w:rPr>
                <w:bCs/>
                <w:sz w:val="20"/>
                <w:szCs w:val="18"/>
              </w:rPr>
              <w:t>updated_at</w:t>
            </w:r>
          </w:p>
        </w:tc>
        <w:tc>
          <w:tcPr>
            <w:tcW w:w="1701" w:type="dxa"/>
            <w:vAlign w:val="center"/>
          </w:tcPr>
          <w:p w14:paraId="357AE4FB" w14:textId="77777777" w:rsidR="00416E16" w:rsidRPr="00416E16" w:rsidRDefault="00416E16" w:rsidP="00416E16">
            <w:pPr>
              <w:spacing w:line="276" w:lineRule="auto"/>
              <w:jc w:val="left"/>
              <w:rPr>
                <w:bCs/>
                <w:sz w:val="20"/>
                <w:szCs w:val="18"/>
              </w:rPr>
            </w:pPr>
            <w:r w:rsidRPr="00416E16">
              <w:rPr>
                <w:bCs/>
                <w:sz w:val="20"/>
                <w:szCs w:val="18"/>
              </w:rPr>
              <w:t>Timestamp</w:t>
            </w:r>
          </w:p>
        </w:tc>
        <w:tc>
          <w:tcPr>
            <w:tcW w:w="3254" w:type="dxa"/>
            <w:vAlign w:val="center"/>
          </w:tcPr>
          <w:p w14:paraId="46AF3E23" w14:textId="77777777" w:rsidR="00416E16" w:rsidRPr="00416E16" w:rsidRDefault="00416E16" w:rsidP="00416E16">
            <w:pPr>
              <w:spacing w:line="276" w:lineRule="auto"/>
              <w:jc w:val="left"/>
              <w:rPr>
                <w:bCs/>
                <w:sz w:val="20"/>
                <w:szCs w:val="18"/>
              </w:rPr>
            </w:pPr>
            <w:r w:rsidRPr="00416E16">
              <w:rPr>
                <w:bCs/>
                <w:sz w:val="20"/>
                <w:szCs w:val="18"/>
              </w:rPr>
              <w:t>Waktu data diperbarui</w:t>
            </w:r>
          </w:p>
        </w:tc>
      </w:tr>
    </w:tbl>
    <w:p w14:paraId="4004BD64" w14:textId="77777777" w:rsidR="00416E16" w:rsidRDefault="00416E16" w:rsidP="00416E16">
      <w:pPr>
        <w:spacing w:line="360" w:lineRule="auto"/>
      </w:pPr>
    </w:p>
    <w:p w14:paraId="10E27FD8" w14:textId="22972578" w:rsidR="00416E16" w:rsidRPr="00071869" w:rsidRDefault="00416E16" w:rsidP="00416E16">
      <w:pPr>
        <w:spacing w:line="360" w:lineRule="auto"/>
        <w:rPr>
          <w:bCs/>
        </w:rPr>
      </w:pPr>
      <w:r w:rsidRPr="00071869">
        <w:rPr>
          <w:bCs/>
        </w:rPr>
        <w:t>3. Tabel Database Categories</w:t>
      </w:r>
    </w:p>
    <w:p w14:paraId="5C4F4521" w14:textId="77777777" w:rsidR="00416E16" w:rsidRDefault="00416E16" w:rsidP="00416E16">
      <w:pPr>
        <w:spacing w:line="360" w:lineRule="auto"/>
      </w:pPr>
      <w:r>
        <w:t>Tabel ini berisi referensi kategori utama pengelompokan aduan masyarakat.</w:t>
      </w:r>
    </w:p>
    <w:p w14:paraId="5E1CAD3E" w14:textId="6B49A8BE" w:rsidR="00334A05" w:rsidRDefault="00334A05" w:rsidP="00334A05">
      <w:pPr>
        <w:spacing w:line="360" w:lineRule="auto"/>
      </w:pPr>
      <w:bookmarkStart w:id="119" w:name="_Toc235220706"/>
      <w:r>
        <w:t>Tabel 3.</w:t>
      </w:r>
      <w:r>
        <w:fldChar w:fldCharType="begin"/>
      </w:r>
      <w:r>
        <w:instrText xml:space="preserve"> SEQ Tabel_3. \* ARABIC </w:instrText>
      </w:r>
      <w:r>
        <w:fldChar w:fldCharType="separate"/>
      </w:r>
      <w:r w:rsidR="000B680A">
        <w:rPr>
          <w:noProof/>
        </w:rPr>
        <w:t>22</w:t>
      </w:r>
      <w:r>
        <w:fldChar w:fldCharType="end"/>
      </w:r>
      <w:r>
        <w:t xml:space="preserve"> </w:t>
      </w:r>
      <w:r w:rsidRPr="007E6301">
        <w:t>Tabel Database Categories</w:t>
      </w:r>
      <w:bookmarkEnd w:id="119"/>
    </w:p>
    <w:tbl>
      <w:tblPr>
        <w:tblW w:w="79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2"/>
        <w:gridCol w:w="2410"/>
        <w:gridCol w:w="1701"/>
        <w:gridCol w:w="3260"/>
      </w:tblGrid>
      <w:tr w:rsidR="00416E16" w:rsidRPr="00416E16" w14:paraId="3DCFF53E" w14:textId="77777777" w:rsidTr="00416E16">
        <w:tc>
          <w:tcPr>
            <w:tcW w:w="562" w:type="dxa"/>
            <w:vAlign w:val="center"/>
          </w:tcPr>
          <w:p w14:paraId="10132145" w14:textId="77777777" w:rsidR="00416E16" w:rsidRPr="00416E16" w:rsidRDefault="00416E16" w:rsidP="00416E16">
            <w:pPr>
              <w:spacing w:line="276" w:lineRule="auto"/>
              <w:jc w:val="center"/>
              <w:rPr>
                <w:bCs/>
                <w:sz w:val="20"/>
                <w:szCs w:val="18"/>
              </w:rPr>
            </w:pPr>
            <w:r w:rsidRPr="00416E16">
              <w:rPr>
                <w:bCs/>
                <w:sz w:val="20"/>
                <w:szCs w:val="18"/>
              </w:rPr>
              <w:t>No</w:t>
            </w:r>
          </w:p>
        </w:tc>
        <w:tc>
          <w:tcPr>
            <w:tcW w:w="2410" w:type="dxa"/>
            <w:vAlign w:val="center"/>
          </w:tcPr>
          <w:p w14:paraId="48F00020" w14:textId="77777777" w:rsidR="00416E16" w:rsidRPr="00416E16" w:rsidRDefault="00416E16" w:rsidP="00416E16">
            <w:pPr>
              <w:spacing w:line="276" w:lineRule="auto"/>
              <w:jc w:val="center"/>
              <w:rPr>
                <w:bCs/>
                <w:sz w:val="20"/>
                <w:szCs w:val="18"/>
              </w:rPr>
            </w:pPr>
            <w:r w:rsidRPr="00416E16">
              <w:rPr>
                <w:bCs/>
                <w:sz w:val="20"/>
                <w:szCs w:val="18"/>
              </w:rPr>
              <w:t>Atribut</w:t>
            </w:r>
          </w:p>
        </w:tc>
        <w:tc>
          <w:tcPr>
            <w:tcW w:w="1701" w:type="dxa"/>
            <w:vAlign w:val="center"/>
          </w:tcPr>
          <w:p w14:paraId="3A419DF9" w14:textId="77777777" w:rsidR="00416E16" w:rsidRPr="00416E16" w:rsidRDefault="00416E16" w:rsidP="00416E16">
            <w:pPr>
              <w:spacing w:line="276" w:lineRule="auto"/>
              <w:jc w:val="center"/>
              <w:rPr>
                <w:bCs/>
                <w:sz w:val="20"/>
                <w:szCs w:val="18"/>
              </w:rPr>
            </w:pPr>
            <w:r w:rsidRPr="00416E16">
              <w:rPr>
                <w:bCs/>
                <w:sz w:val="20"/>
                <w:szCs w:val="18"/>
              </w:rPr>
              <w:t>Tipe Data</w:t>
            </w:r>
          </w:p>
        </w:tc>
        <w:tc>
          <w:tcPr>
            <w:tcW w:w="3260" w:type="dxa"/>
            <w:vAlign w:val="center"/>
          </w:tcPr>
          <w:p w14:paraId="025624D7" w14:textId="77777777" w:rsidR="00416E16" w:rsidRPr="00416E16" w:rsidRDefault="00416E16" w:rsidP="00416E16">
            <w:pPr>
              <w:spacing w:line="276" w:lineRule="auto"/>
              <w:jc w:val="center"/>
              <w:rPr>
                <w:bCs/>
                <w:sz w:val="20"/>
                <w:szCs w:val="18"/>
              </w:rPr>
            </w:pPr>
            <w:r w:rsidRPr="00416E16">
              <w:rPr>
                <w:bCs/>
                <w:sz w:val="20"/>
                <w:szCs w:val="18"/>
              </w:rPr>
              <w:t>Keterangan</w:t>
            </w:r>
          </w:p>
        </w:tc>
      </w:tr>
      <w:tr w:rsidR="00416E16" w:rsidRPr="00416E16" w14:paraId="2CD3EF0A" w14:textId="77777777" w:rsidTr="00416E16">
        <w:tc>
          <w:tcPr>
            <w:tcW w:w="562" w:type="dxa"/>
            <w:vAlign w:val="center"/>
          </w:tcPr>
          <w:p w14:paraId="6E001AA6" w14:textId="77777777" w:rsidR="00416E16" w:rsidRPr="00416E16" w:rsidRDefault="00416E16" w:rsidP="00416E16">
            <w:pPr>
              <w:spacing w:line="276" w:lineRule="auto"/>
              <w:jc w:val="center"/>
              <w:rPr>
                <w:bCs/>
                <w:sz w:val="20"/>
                <w:szCs w:val="18"/>
              </w:rPr>
            </w:pPr>
            <w:r w:rsidRPr="00416E16">
              <w:rPr>
                <w:bCs/>
                <w:sz w:val="20"/>
                <w:szCs w:val="18"/>
              </w:rPr>
              <w:t>1</w:t>
            </w:r>
          </w:p>
        </w:tc>
        <w:tc>
          <w:tcPr>
            <w:tcW w:w="2410" w:type="dxa"/>
            <w:vAlign w:val="center"/>
          </w:tcPr>
          <w:p w14:paraId="150B3BF5" w14:textId="77777777" w:rsidR="00416E16" w:rsidRPr="00416E16" w:rsidRDefault="00416E16" w:rsidP="00416E16">
            <w:pPr>
              <w:spacing w:line="276" w:lineRule="auto"/>
              <w:jc w:val="left"/>
              <w:rPr>
                <w:bCs/>
                <w:sz w:val="20"/>
                <w:szCs w:val="18"/>
              </w:rPr>
            </w:pPr>
            <w:r w:rsidRPr="00416E16">
              <w:rPr>
                <w:bCs/>
                <w:sz w:val="20"/>
                <w:szCs w:val="18"/>
              </w:rPr>
              <w:t>id (PK)</w:t>
            </w:r>
          </w:p>
        </w:tc>
        <w:tc>
          <w:tcPr>
            <w:tcW w:w="1701" w:type="dxa"/>
            <w:vAlign w:val="center"/>
          </w:tcPr>
          <w:p w14:paraId="6B07DDF9" w14:textId="77777777" w:rsidR="00416E16" w:rsidRPr="00416E16" w:rsidRDefault="00416E16" w:rsidP="00416E16">
            <w:pPr>
              <w:spacing w:line="276" w:lineRule="auto"/>
              <w:jc w:val="left"/>
              <w:rPr>
                <w:bCs/>
                <w:sz w:val="20"/>
                <w:szCs w:val="18"/>
              </w:rPr>
            </w:pPr>
            <w:r w:rsidRPr="00416E16">
              <w:rPr>
                <w:bCs/>
                <w:sz w:val="20"/>
                <w:szCs w:val="18"/>
              </w:rPr>
              <w:t>BigInt</w:t>
            </w:r>
          </w:p>
        </w:tc>
        <w:tc>
          <w:tcPr>
            <w:tcW w:w="3260" w:type="dxa"/>
            <w:vAlign w:val="center"/>
          </w:tcPr>
          <w:p w14:paraId="27DB8D99" w14:textId="77777777" w:rsidR="00416E16" w:rsidRPr="00416E16" w:rsidRDefault="00416E16" w:rsidP="00416E16">
            <w:pPr>
              <w:spacing w:line="276" w:lineRule="auto"/>
              <w:jc w:val="left"/>
              <w:rPr>
                <w:bCs/>
                <w:sz w:val="20"/>
                <w:szCs w:val="18"/>
              </w:rPr>
            </w:pPr>
            <w:r w:rsidRPr="00416E16">
              <w:rPr>
                <w:bCs/>
                <w:sz w:val="20"/>
                <w:szCs w:val="18"/>
              </w:rPr>
              <w:t>ID unik kategori</w:t>
            </w:r>
          </w:p>
        </w:tc>
      </w:tr>
      <w:tr w:rsidR="00416E16" w:rsidRPr="00416E16" w14:paraId="26AB06B2" w14:textId="77777777" w:rsidTr="00416E16">
        <w:tc>
          <w:tcPr>
            <w:tcW w:w="562" w:type="dxa"/>
            <w:vAlign w:val="center"/>
          </w:tcPr>
          <w:p w14:paraId="59861EE9" w14:textId="77777777" w:rsidR="00416E16" w:rsidRPr="00416E16" w:rsidRDefault="00416E16" w:rsidP="00416E16">
            <w:pPr>
              <w:spacing w:line="276" w:lineRule="auto"/>
              <w:jc w:val="center"/>
              <w:rPr>
                <w:bCs/>
                <w:sz w:val="20"/>
                <w:szCs w:val="18"/>
              </w:rPr>
            </w:pPr>
            <w:r w:rsidRPr="00416E16">
              <w:rPr>
                <w:bCs/>
                <w:sz w:val="20"/>
                <w:szCs w:val="18"/>
              </w:rPr>
              <w:t>2</w:t>
            </w:r>
          </w:p>
        </w:tc>
        <w:tc>
          <w:tcPr>
            <w:tcW w:w="2410" w:type="dxa"/>
            <w:vAlign w:val="center"/>
          </w:tcPr>
          <w:p w14:paraId="095CA70A" w14:textId="77777777" w:rsidR="00416E16" w:rsidRPr="00416E16" w:rsidRDefault="00416E16" w:rsidP="00416E16">
            <w:pPr>
              <w:spacing w:line="276" w:lineRule="auto"/>
              <w:jc w:val="left"/>
              <w:rPr>
                <w:bCs/>
                <w:sz w:val="20"/>
                <w:szCs w:val="18"/>
              </w:rPr>
            </w:pPr>
            <w:r w:rsidRPr="00416E16">
              <w:rPr>
                <w:bCs/>
                <w:sz w:val="20"/>
                <w:szCs w:val="18"/>
              </w:rPr>
              <w:t>name</w:t>
            </w:r>
          </w:p>
        </w:tc>
        <w:tc>
          <w:tcPr>
            <w:tcW w:w="1701" w:type="dxa"/>
            <w:vAlign w:val="center"/>
          </w:tcPr>
          <w:p w14:paraId="4280EEAB" w14:textId="77777777" w:rsidR="00416E16" w:rsidRPr="00416E16" w:rsidRDefault="00416E16" w:rsidP="00416E16">
            <w:pPr>
              <w:spacing w:line="276" w:lineRule="auto"/>
              <w:jc w:val="left"/>
              <w:rPr>
                <w:bCs/>
                <w:sz w:val="20"/>
                <w:szCs w:val="18"/>
              </w:rPr>
            </w:pPr>
            <w:r w:rsidRPr="00416E16">
              <w:rPr>
                <w:bCs/>
                <w:sz w:val="20"/>
                <w:szCs w:val="18"/>
              </w:rPr>
              <w:t>Varchar (255)</w:t>
            </w:r>
          </w:p>
        </w:tc>
        <w:tc>
          <w:tcPr>
            <w:tcW w:w="3260" w:type="dxa"/>
            <w:vAlign w:val="center"/>
          </w:tcPr>
          <w:p w14:paraId="6750ED43" w14:textId="77777777" w:rsidR="00416E16" w:rsidRPr="00416E16" w:rsidRDefault="00416E16" w:rsidP="00416E16">
            <w:pPr>
              <w:spacing w:line="276" w:lineRule="auto"/>
              <w:jc w:val="left"/>
              <w:rPr>
                <w:bCs/>
                <w:sz w:val="20"/>
                <w:szCs w:val="18"/>
              </w:rPr>
            </w:pPr>
            <w:r w:rsidRPr="00416E16">
              <w:rPr>
                <w:bCs/>
                <w:sz w:val="20"/>
                <w:szCs w:val="18"/>
              </w:rPr>
              <w:t>Nama kategori aduan</w:t>
            </w:r>
          </w:p>
        </w:tc>
      </w:tr>
      <w:tr w:rsidR="00416E16" w:rsidRPr="00416E16" w14:paraId="69983194" w14:textId="77777777" w:rsidTr="00416E16">
        <w:tc>
          <w:tcPr>
            <w:tcW w:w="562" w:type="dxa"/>
            <w:vAlign w:val="center"/>
          </w:tcPr>
          <w:p w14:paraId="0A2CAEF6" w14:textId="77777777" w:rsidR="00416E16" w:rsidRPr="00416E16" w:rsidRDefault="00416E16" w:rsidP="00416E16">
            <w:pPr>
              <w:spacing w:line="276" w:lineRule="auto"/>
              <w:jc w:val="center"/>
              <w:rPr>
                <w:bCs/>
                <w:sz w:val="20"/>
                <w:szCs w:val="18"/>
              </w:rPr>
            </w:pPr>
            <w:r w:rsidRPr="00416E16">
              <w:rPr>
                <w:bCs/>
                <w:sz w:val="20"/>
                <w:szCs w:val="18"/>
              </w:rPr>
              <w:t>3</w:t>
            </w:r>
          </w:p>
        </w:tc>
        <w:tc>
          <w:tcPr>
            <w:tcW w:w="2410" w:type="dxa"/>
            <w:vAlign w:val="center"/>
          </w:tcPr>
          <w:p w14:paraId="6F40D41A" w14:textId="77777777" w:rsidR="00416E16" w:rsidRPr="00416E16" w:rsidRDefault="00416E16" w:rsidP="00416E16">
            <w:pPr>
              <w:spacing w:line="276" w:lineRule="auto"/>
              <w:jc w:val="left"/>
              <w:rPr>
                <w:bCs/>
                <w:sz w:val="20"/>
                <w:szCs w:val="18"/>
              </w:rPr>
            </w:pPr>
            <w:r w:rsidRPr="00416E16">
              <w:rPr>
                <w:bCs/>
                <w:sz w:val="20"/>
                <w:szCs w:val="18"/>
              </w:rPr>
              <w:t>created_at</w:t>
            </w:r>
          </w:p>
        </w:tc>
        <w:tc>
          <w:tcPr>
            <w:tcW w:w="1701" w:type="dxa"/>
            <w:vAlign w:val="center"/>
          </w:tcPr>
          <w:p w14:paraId="2515E740" w14:textId="77777777" w:rsidR="00416E16" w:rsidRPr="00416E16" w:rsidRDefault="00416E16" w:rsidP="00416E16">
            <w:pPr>
              <w:spacing w:line="276" w:lineRule="auto"/>
              <w:jc w:val="left"/>
              <w:rPr>
                <w:bCs/>
                <w:sz w:val="20"/>
                <w:szCs w:val="18"/>
              </w:rPr>
            </w:pPr>
            <w:r w:rsidRPr="00416E16">
              <w:rPr>
                <w:bCs/>
                <w:sz w:val="20"/>
                <w:szCs w:val="18"/>
              </w:rPr>
              <w:t>Timestamp</w:t>
            </w:r>
          </w:p>
        </w:tc>
        <w:tc>
          <w:tcPr>
            <w:tcW w:w="3260" w:type="dxa"/>
            <w:vAlign w:val="center"/>
          </w:tcPr>
          <w:p w14:paraId="54555B30" w14:textId="77777777" w:rsidR="00416E16" w:rsidRPr="00416E16" w:rsidRDefault="00416E16" w:rsidP="00416E16">
            <w:pPr>
              <w:spacing w:line="276" w:lineRule="auto"/>
              <w:jc w:val="left"/>
              <w:rPr>
                <w:bCs/>
                <w:sz w:val="20"/>
                <w:szCs w:val="18"/>
              </w:rPr>
            </w:pPr>
            <w:r w:rsidRPr="00416E16">
              <w:rPr>
                <w:bCs/>
                <w:sz w:val="20"/>
                <w:szCs w:val="18"/>
              </w:rPr>
              <w:t>Waktu data dibuat</w:t>
            </w:r>
          </w:p>
        </w:tc>
      </w:tr>
      <w:tr w:rsidR="00416E16" w:rsidRPr="00416E16" w14:paraId="29F89483" w14:textId="77777777" w:rsidTr="00416E16">
        <w:tc>
          <w:tcPr>
            <w:tcW w:w="562" w:type="dxa"/>
            <w:vAlign w:val="center"/>
          </w:tcPr>
          <w:p w14:paraId="0EB2DF3F" w14:textId="77777777" w:rsidR="00416E16" w:rsidRPr="00416E16" w:rsidRDefault="00416E16" w:rsidP="00416E16">
            <w:pPr>
              <w:spacing w:line="276" w:lineRule="auto"/>
              <w:jc w:val="center"/>
              <w:rPr>
                <w:bCs/>
                <w:sz w:val="20"/>
                <w:szCs w:val="18"/>
              </w:rPr>
            </w:pPr>
            <w:r w:rsidRPr="00416E16">
              <w:rPr>
                <w:bCs/>
                <w:sz w:val="20"/>
                <w:szCs w:val="18"/>
              </w:rPr>
              <w:t>4</w:t>
            </w:r>
          </w:p>
        </w:tc>
        <w:tc>
          <w:tcPr>
            <w:tcW w:w="2410" w:type="dxa"/>
            <w:vAlign w:val="center"/>
          </w:tcPr>
          <w:p w14:paraId="7F2B3D9D" w14:textId="77777777" w:rsidR="00416E16" w:rsidRPr="00416E16" w:rsidRDefault="00416E16" w:rsidP="00416E16">
            <w:pPr>
              <w:spacing w:line="276" w:lineRule="auto"/>
              <w:jc w:val="left"/>
              <w:rPr>
                <w:bCs/>
                <w:sz w:val="20"/>
                <w:szCs w:val="18"/>
              </w:rPr>
            </w:pPr>
            <w:r w:rsidRPr="00416E16">
              <w:rPr>
                <w:bCs/>
                <w:sz w:val="20"/>
                <w:szCs w:val="18"/>
              </w:rPr>
              <w:t>updated_at</w:t>
            </w:r>
          </w:p>
        </w:tc>
        <w:tc>
          <w:tcPr>
            <w:tcW w:w="1701" w:type="dxa"/>
            <w:vAlign w:val="center"/>
          </w:tcPr>
          <w:p w14:paraId="38E7A60C" w14:textId="77777777" w:rsidR="00416E16" w:rsidRPr="00416E16" w:rsidRDefault="00416E16" w:rsidP="00416E16">
            <w:pPr>
              <w:spacing w:line="276" w:lineRule="auto"/>
              <w:jc w:val="left"/>
              <w:rPr>
                <w:bCs/>
                <w:sz w:val="20"/>
                <w:szCs w:val="18"/>
              </w:rPr>
            </w:pPr>
            <w:r w:rsidRPr="00416E16">
              <w:rPr>
                <w:bCs/>
                <w:sz w:val="20"/>
                <w:szCs w:val="18"/>
              </w:rPr>
              <w:t>Timestamp</w:t>
            </w:r>
          </w:p>
        </w:tc>
        <w:tc>
          <w:tcPr>
            <w:tcW w:w="3260" w:type="dxa"/>
            <w:vAlign w:val="center"/>
          </w:tcPr>
          <w:p w14:paraId="29D9F77F" w14:textId="77777777" w:rsidR="00416E16" w:rsidRPr="00416E16" w:rsidRDefault="00416E16" w:rsidP="00416E16">
            <w:pPr>
              <w:spacing w:line="276" w:lineRule="auto"/>
              <w:jc w:val="left"/>
              <w:rPr>
                <w:bCs/>
                <w:sz w:val="20"/>
                <w:szCs w:val="18"/>
              </w:rPr>
            </w:pPr>
            <w:r w:rsidRPr="00416E16">
              <w:rPr>
                <w:bCs/>
                <w:sz w:val="20"/>
                <w:szCs w:val="18"/>
              </w:rPr>
              <w:t>Waktu data diperbarui</w:t>
            </w:r>
          </w:p>
        </w:tc>
      </w:tr>
    </w:tbl>
    <w:p w14:paraId="4066231B" w14:textId="77777777" w:rsidR="00416E16" w:rsidRDefault="00416E16" w:rsidP="00416E16">
      <w:pPr>
        <w:spacing w:line="360" w:lineRule="auto"/>
      </w:pPr>
    </w:p>
    <w:p w14:paraId="295DA185" w14:textId="74219BD1" w:rsidR="00416E16" w:rsidRPr="00071869" w:rsidRDefault="00416E16" w:rsidP="00416E16">
      <w:pPr>
        <w:spacing w:line="360" w:lineRule="auto"/>
        <w:rPr>
          <w:bCs/>
        </w:rPr>
      </w:pPr>
      <w:r w:rsidRPr="00071869">
        <w:rPr>
          <w:bCs/>
        </w:rPr>
        <w:t>4. Tabel Database Sub Categories</w:t>
      </w:r>
    </w:p>
    <w:p w14:paraId="080A3593" w14:textId="77777777" w:rsidR="00416E16" w:rsidRDefault="00416E16" w:rsidP="00416E16">
      <w:pPr>
        <w:spacing w:line="360" w:lineRule="auto"/>
      </w:pPr>
      <w:r>
        <w:t>Tabel ini menyimpan rincian klasifikasi masalah yang terhubung dengan kategori utama serta OPD yang bertugas menangani masalah tersebut.</w:t>
      </w:r>
    </w:p>
    <w:p w14:paraId="15B23A66" w14:textId="2B4EA5BA" w:rsidR="00473DDC" w:rsidRDefault="00473DDC" w:rsidP="00473DDC">
      <w:pPr>
        <w:spacing w:line="360" w:lineRule="auto"/>
      </w:pPr>
      <w:bookmarkStart w:id="120" w:name="_Toc235220707"/>
      <w:r>
        <w:t>Tabel 3.</w:t>
      </w:r>
      <w:r>
        <w:fldChar w:fldCharType="begin"/>
      </w:r>
      <w:r>
        <w:instrText xml:space="preserve"> SEQ Tabel_3. \* ARABIC </w:instrText>
      </w:r>
      <w:r>
        <w:fldChar w:fldCharType="separate"/>
      </w:r>
      <w:r w:rsidR="000B680A">
        <w:rPr>
          <w:noProof/>
        </w:rPr>
        <w:t>23</w:t>
      </w:r>
      <w:r>
        <w:fldChar w:fldCharType="end"/>
      </w:r>
      <w:r>
        <w:t xml:space="preserve"> </w:t>
      </w:r>
      <w:r w:rsidRPr="00A33DDF">
        <w:t>Tabel Database Sub Categories</w:t>
      </w:r>
      <w:bookmarkEnd w:id="12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2"/>
        <w:gridCol w:w="2410"/>
        <w:gridCol w:w="1701"/>
        <w:gridCol w:w="3254"/>
      </w:tblGrid>
      <w:tr w:rsidR="00416E16" w:rsidRPr="00416E16" w14:paraId="1D62A153" w14:textId="77777777" w:rsidTr="00416E16">
        <w:tc>
          <w:tcPr>
            <w:tcW w:w="562" w:type="dxa"/>
            <w:vAlign w:val="center"/>
          </w:tcPr>
          <w:p w14:paraId="02955807" w14:textId="77777777" w:rsidR="00416E16" w:rsidRPr="00416E16" w:rsidRDefault="00416E16" w:rsidP="00416E16">
            <w:pPr>
              <w:spacing w:line="276" w:lineRule="auto"/>
              <w:jc w:val="center"/>
              <w:rPr>
                <w:bCs/>
                <w:sz w:val="20"/>
                <w:szCs w:val="18"/>
              </w:rPr>
            </w:pPr>
            <w:r w:rsidRPr="00416E16">
              <w:rPr>
                <w:bCs/>
                <w:sz w:val="20"/>
                <w:szCs w:val="18"/>
              </w:rPr>
              <w:lastRenderedPageBreak/>
              <w:t>No</w:t>
            </w:r>
          </w:p>
        </w:tc>
        <w:tc>
          <w:tcPr>
            <w:tcW w:w="2410" w:type="dxa"/>
            <w:vAlign w:val="center"/>
          </w:tcPr>
          <w:p w14:paraId="365EAB35" w14:textId="77777777" w:rsidR="00416E16" w:rsidRPr="00416E16" w:rsidRDefault="00416E16" w:rsidP="00416E16">
            <w:pPr>
              <w:spacing w:line="276" w:lineRule="auto"/>
              <w:jc w:val="center"/>
              <w:rPr>
                <w:bCs/>
                <w:sz w:val="20"/>
                <w:szCs w:val="18"/>
              </w:rPr>
            </w:pPr>
            <w:r w:rsidRPr="00416E16">
              <w:rPr>
                <w:bCs/>
                <w:sz w:val="20"/>
                <w:szCs w:val="18"/>
              </w:rPr>
              <w:t>Atribut</w:t>
            </w:r>
          </w:p>
        </w:tc>
        <w:tc>
          <w:tcPr>
            <w:tcW w:w="1701" w:type="dxa"/>
            <w:vAlign w:val="center"/>
          </w:tcPr>
          <w:p w14:paraId="68DADF9A" w14:textId="77777777" w:rsidR="00416E16" w:rsidRPr="00416E16" w:rsidRDefault="00416E16" w:rsidP="00416E16">
            <w:pPr>
              <w:spacing w:line="276" w:lineRule="auto"/>
              <w:jc w:val="center"/>
              <w:rPr>
                <w:bCs/>
                <w:sz w:val="20"/>
                <w:szCs w:val="18"/>
              </w:rPr>
            </w:pPr>
            <w:r w:rsidRPr="00416E16">
              <w:rPr>
                <w:bCs/>
                <w:sz w:val="20"/>
                <w:szCs w:val="18"/>
              </w:rPr>
              <w:t>Tipe Data</w:t>
            </w:r>
          </w:p>
        </w:tc>
        <w:tc>
          <w:tcPr>
            <w:tcW w:w="3254" w:type="dxa"/>
            <w:vAlign w:val="center"/>
          </w:tcPr>
          <w:p w14:paraId="2FC11580" w14:textId="77777777" w:rsidR="00416E16" w:rsidRPr="00416E16" w:rsidRDefault="00416E16" w:rsidP="00416E16">
            <w:pPr>
              <w:spacing w:line="276" w:lineRule="auto"/>
              <w:jc w:val="center"/>
              <w:rPr>
                <w:bCs/>
                <w:sz w:val="20"/>
                <w:szCs w:val="18"/>
              </w:rPr>
            </w:pPr>
            <w:r w:rsidRPr="00416E16">
              <w:rPr>
                <w:bCs/>
                <w:sz w:val="20"/>
                <w:szCs w:val="18"/>
              </w:rPr>
              <w:t>Keterangan</w:t>
            </w:r>
          </w:p>
        </w:tc>
      </w:tr>
      <w:tr w:rsidR="00416E16" w:rsidRPr="00416E16" w14:paraId="4FFF7B57" w14:textId="77777777" w:rsidTr="00416E16">
        <w:tc>
          <w:tcPr>
            <w:tcW w:w="562" w:type="dxa"/>
            <w:vAlign w:val="center"/>
          </w:tcPr>
          <w:p w14:paraId="6BD3AE1D" w14:textId="77777777" w:rsidR="00416E16" w:rsidRPr="00416E16" w:rsidRDefault="00416E16" w:rsidP="00416E16">
            <w:pPr>
              <w:spacing w:line="276" w:lineRule="auto"/>
              <w:jc w:val="center"/>
              <w:rPr>
                <w:bCs/>
                <w:sz w:val="20"/>
                <w:szCs w:val="18"/>
              </w:rPr>
            </w:pPr>
            <w:r w:rsidRPr="00416E16">
              <w:rPr>
                <w:bCs/>
                <w:sz w:val="20"/>
                <w:szCs w:val="18"/>
              </w:rPr>
              <w:t>1</w:t>
            </w:r>
          </w:p>
        </w:tc>
        <w:tc>
          <w:tcPr>
            <w:tcW w:w="2410" w:type="dxa"/>
            <w:vAlign w:val="center"/>
          </w:tcPr>
          <w:p w14:paraId="32CB7AE2" w14:textId="77777777" w:rsidR="00416E16" w:rsidRPr="00416E16" w:rsidRDefault="00416E16" w:rsidP="00416E16">
            <w:pPr>
              <w:spacing w:line="276" w:lineRule="auto"/>
              <w:jc w:val="left"/>
              <w:rPr>
                <w:bCs/>
                <w:sz w:val="20"/>
                <w:szCs w:val="18"/>
              </w:rPr>
            </w:pPr>
            <w:r w:rsidRPr="00416E16">
              <w:rPr>
                <w:bCs/>
                <w:sz w:val="20"/>
                <w:szCs w:val="18"/>
              </w:rPr>
              <w:t>id (PK)</w:t>
            </w:r>
          </w:p>
        </w:tc>
        <w:tc>
          <w:tcPr>
            <w:tcW w:w="1701" w:type="dxa"/>
            <w:vAlign w:val="center"/>
          </w:tcPr>
          <w:p w14:paraId="4335FCC1" w14:textId="77777777" w:rsidR="00416E16" w:rsidRPr="00416E16" w:rsidRDefault="00416E16" w:rsidP="00416E16">
            <w:pPr>
              <w:spacing w:line="276" w:lineRule="auto"/>
              <w:jc w:val="left"/>
              <w:rPr>
                <w:bCs/>
                <w:sz w:val="20"/>
                <w:szCs w:val="18"/>
              </w:rPr>
            </w:pPr>
            <w:r w:rsidRPr="00416E16">
              <w:rPr>
                <w:bCs/>
                <w:sz w:val="20"/>
                <w:szCs w:val="18"/>
              </w:rPr>
              <w:t>BigInt</w:t>
            </w:r>
          </w:p>
        </w:tc>
        <w:tc>
          <w:tcPr>
            <w:tcW w:w="3254" w:type="dxa"/>
            <w:vAlign w:val="center"/>
          </w:tcPr>
          <w:p w14:paraId="092E4AFD" w14:textId="77777777" w:rsidR="00416E16" w:rsidRPr="00416E16" w:rsidRDefault="00416E16" w:rsidP="00416E16">
            <w:pPr>
              <w:spacing w:line="276" w:lineRule="auto"/>
              <w:jc w:val="left"/>
              <w:rPr>
                <w:bCs/>
                <w:sz w:val="20"/>
                <w:szCs w:val="18"/>
              </w:rPr>
            </w:pPr>
            <w:r w:rsidRPr="00416E16">
              <w:rPr>
                <w:bCs/>
                <w:sz w:val="20"/>
                <w:szCs w:val="18"/>
              </w:rPr>
              <w:t>ID unik subkategori</w:t>
            </w:r>
          </w:p>
        </w:tc>
      </w:tr>
      <w:tr w:rsidR="00416E16" w:rsidRPr="00416E16" w14:paraId="012F3A88" w14:textId="77777777" w:rsidTr="00416E16">
        <w:tc>
          <w:tcPr>
            <w:tcW w:w="562" w:type="dxa"/>
            <w:vAlign w:val="center"/>
          </w:tcPr>
          <w:p w14:paraId="172B91A0" w14:textId="77777777" w:rsidR="00416E16" w:rsidRPr="00416E16" w:rsidRDefault="00416E16" w:rsidP="00416E16">
            <w:pPr>
              <w:spacing w:line="276" w:lineRule="auto"/>
              <w:jc w:val="center"/>
              <w:rPr>
                <w:bCs/>
                <w:sz w:val="20"/>
                <w:szCs w:val="18"/>
              </w:rPr>
            </w:pPr>
            <w:r w:rsidRPr="00416E16">
              <w:rPr>
                <w:bCs/>
                <w:sz w:val="20"/>
                <w:szCs w:val="18"/>
              </w:rPr>
              <w:t>2</w:t>
            </w:r>
          </w:p>
        </w:tc>
        <w:tc>
          <w:tcPr>
            <w:tcW w:w="2410" w:type="dxa"/>
            <w:vAlign w:val="center"/>
          </w:tcPr>
          <w:p w14:paraId="7D7E5281" w14:textId="77777777" w:rsidR="00416E16" w:rsidRPr="00416E16" w:rsidRDefault="00416E16" w:rsidP="00416E16">
            <w:pPr>
              <w:spacing w:line="276" w:lineRule="auto"/>
              <w:jc w:val="left"/>
              <w:rPr>
                <w:bCs/>
                <w:sz w:val="20"/>
                <w:szCs w:val="18"/>
              </w:rPr>
            </w:pPr>
            <w:r w:rsidRPr="00416E16">
              <w:rPr>
                <w:bCs/>
                <w:sz w:val="20"/>
                <w:szCs w:val="18"/>
              </w:rPr>
              <w:t>category_id (FK)</w:t>
            </w:r>
          </w:p>
        </w:tc>
        <w:tc>
          <w:tcPr>
            <w:tcW w:w="1701" w:type="dxa"/>
            <w:vAlign w:val="center"/>
          </w:tcPr>
          <w:p w14:paraId="72302595" w14:textId="77777777" w:rsidR="00416E16" w:rsidRPr="00416E16" w:rsidRDefault="00416E16" w:rsidP="00416E16">
            <w:pPr>
              <w:spacing w:line="276" w:lineRule="auto"/>
              <w:jc w:val="left"/>
              <w:rPr>
                <w:bCs/>
                <w:sz w:val="20"/>
                <w:szCs w:val="18"/>
              </w:rPr>
            </w:pPr>
            <w:r w:rsidRPr="00416E16">
              <w:rPr>
                <w:bCs/>
                <w:sz w:val="20"/>
                <w:szCs w:val="18"/>
              </w:rPr>
              <w:t>BigInt</w:t>
            </w:r>
          </w:p>
        </w:tc>
        <w:tc>
          <w:tcPr>
            <w:tcW w:w="3254" w:type="dxa"/>
            <w:vAlign w:val="center"/>
          </w:tcPr>
          <w:p w14:paraId="3C1EB5BF" w14:textId="77777777" w:rsidR="00416E16" w:rsidRPr="00416E16" w:rsidRDefault="00416E16" w:rsidP="00416E16">
            <w:pPr>
              <w:spacing w:line="276" w:lineRule="auto"/>
              <w:jc w:val="left"/>
              <w:rPr>
                <w:bCs/>
                <w:sz w:val="20"/>
                <w:szCs w:val="18"/>
              </w:rPr>
            </w:pPr>
            <w:r w:rsidRPr="00416E16">
              <w:rPr>
                <w:bCs/>
                <w:sz w:val="20"/>
                <w:szCs w:val="18"/>
              </w:rPr>
              <w:t>ID kategori utama terkait</w:t>
            </w:r>
          </w:p>
        </w:tc>
      </w:tr>
      <w:tr w:rsidR="00416E16" w:rsidRPr="00416E16" w14:paraId="33166E7B" w14:textId="77777777" w:rsidTr="00416E16">
        <w:tc>
          <w:tcPr>
            <w:tcW w:w="562" w:type="dxa"/>
            <w:vAlign w:val="center"/>
          </w:tcPr>
          <w:p w14:paraId="0BE5143A" w14:textId="77777777" w:rsidR="00416E16" w:rsidRPr="00416E16" w:rsidRDefault="00416E16" w:rsidP="00416E16">
            <w:pPr>
              <w:spacing w:line="276" w:lineRule="auto"/>
              <w:jc w:val="center"/>
              <w:rPr>
                <w:bCs/>
                <w:sz w:val="20"/>
                <w:szCs w:val="18"/>
              </w:rPr>
            </w:pPr>
            <w:r w:rsidRPr="00416E16">
              <w:rPr>
                <w:bCs/>
                <w:sz w:val="20"/>
                <w:szCs w:val="18"/>
              </w:rPr>
              <w:t>3</w:t>
            </w:r>
          </w:p>
        </w:tc>
        <w:tc>
          <w:tcPr>
            <w:tcW w:w="2410" w:type="dxa"/>
            <w:vAlign w:val="center"/>
          </w:tcPr>
          <w:p w14:paraId="6E45BDF9" w14:textId="77777777" w:rsidR="00416E16" w:rsidRPr="00416E16" w:rsidRDefault="00416E16" w:rsidP="00416E16">
            <w:pPr>
              <w:spacing w:line="276" w:lineRule="auto"/>
              <w:jc w:val="left"/>
              <w:rPr>
                <w:bCs/>
                <w:sz w:val="20"/>
                <w:szCs w:val="18"/>
              </w:rPr>
            </w:pPr>
            <w:r w:rsidRPr="00416E16">
              <w:rPr>
                <w:bCs/>
                <w:sz w:val="20"/>
                <w:szCs w:val="18"/>
              </w:rPr>
              <w:t>opd_id (FK)</w:t>
            </w:r>
          </w:p>
        </w:tc>
        <w:tc>
          <w:tcPr>
            <w:tcW w:w="1701" w:type="dxa"/>
            <w:vAlign w:val="center"/>
          </w:tcPr>
          <w:p w14:paraId="0495FB0D" w14:textId="77777777" w:rsidR="00416E16" w:rsidRPr="00416E16" w:rsidRDefault="00416E16" w:rsidP="00416E16">
            <w:pPr>
              <w:spacing w:line="276" w:lineRule="auto"/>
              <w:jc w:val="left"/>
              <w:rPr>
                <w:bCs/>
                <w:sz w:val="20"/>
                <w:szCs w:val="18"/>
              </w:rPr>
            </w:pPr>
            <w:r w:rsidRPr="00416E16">
              <w:rPr>
                <w:bCs/>
                <w:sz w:val="20"/>
                <w:szCs w:val="18"/>
              </w:rPr>
              <w:t>BigInt</w:t>
            </w:r>
          </w:p>
        </w:tc>
        <w:tc>
          <w:tcPr>
            <w:tcW w:w="3254" w:type="dxa"/>
            <w:vAlign w:val="center"/>
          </w:tcPr>
          <w:p w14:paraId="08CCC7B7" w14:textId="77777777" w:rsidR="00416E16" w:rsidRPr="00416E16" w:rsidRDefault="00416E16" w:rsidP="00416E16">
            <w:pPr>
              <w:spacing w:line="276" w:lineRule="auto"/>
              <w:jc w:val="left"/>
              <w:rPr>
                <w:bCs/>
                <w:sz w:val="20"/>
                <w:szCs w:val="18"/>
              </w:rPr>
            </w:pPr>
            <w:r w:rsidRPr="00416E16">
              <w:rPr>
                <w:bCs/>
                <w:sz w:val="20"/>
                <w:szCs w:val="18"/>
              </w:rPr>
              <w:t>ID instansi OPD terkait</w:t>
            </w:r>
          </w:p>
        </w:tc>
      </w:tr>
      <w:tr w:rsidR="00416E16" w:rsidRPr="00416E16" w14:paraId="51F52E6C" w14:textId="77777777" w:rsidTr="00416E16">
        <w:tc>
          <w:tcPr>
            <w:tcW w:w="562" w:type="dxa"/>
            <w:vAlign w:val="center"/>
          </w:tcPr>
          <w:p w14:paraId="7E992498" w14:textId="77777777" w:rsidR="00416E16" w:rsidRPr="00416E16" w:rsidRDefault="00416E16" w:rsidP="00416E16">
            <w:pPr>
              <w:spacing w:line="276" w:lineRule="auto"/>
              <w:jc w:val="center"/>
              <w:rPr>
                <w:bCs/>
                <w:sz w:val="20"/>
                <w:szCs w:val="18"/>
              </w:rPr>
            </w:pPr>
            <w:r w:rsidRPr="00416E16">
              <w:rPr>
                <w:bCs/>
                <w:sz w:val="20"/>
                <w:szCs w:val="18"/>
              </w:rPr>
              <w:t>4</w:t>
            </w:r>
          </w:p>
        </w:tc>
        <w:tc>
          <w:tcPr>
            <w:tcW w:w="2410" w:type="dxa"/>
            <w:vAlign w:val="center"/>
          </w:tcPr>
          <w:p w14:paraId="541DD919" w14:textId="77777777" w:rsidR="00416E16" w:rsidRPr="00416E16" w:rsidRDefault="00416E16" w:rsidP="00416E16">
            <w:pPr>
              <w:spacing w:line="276" w:lineRule="auto"/>
              <w:jc w:val="left"/>
              <w:rPr>
                <w:bCs/>
                <w:sz w:val="20"/>
                <w:szCs w:val="18"/>
              </w:rPr>
            </w:pPr>
            <w:r w:rsidRPr="00416E16">
              <w:rPr>
                <w:bCs/>
                <w:sz w:val="20"/>
                <w:szCs w:val="18"/>
              </w:rPr>
              <w:t>name</w:t>
            </w:r>
          </w:p>
        </w:tc>
        <w:tc>
          <w:tcPr>
            <w:tcW w:w="1701" w:type="dxa"/>
            <w:vAlign w:val="center"/>
          </w:tcPr>
          <w:p w14:paraId="181E73EB" w14:textId="77777777" w:rsidR="00416E16" w:rsidRPr="00416E16" w:rsidRDefault="00416E16" w:rsidP="00416E16">
            <w:pPr>
              <w:spacing w:line="276" w:lineRule="auto"/>
              <w:jc w:val="left"/>
              <w:rPr>
                <w:bCs/>
                <w:sz w:val="20"/>
                <w:szCs w:val="18"/>
              </w:rPr>
            </w:pPr>
            <w:r w:rsidRPr="00416E16">
              <w:rPr>
                <w:bCs/>
                <w:sz w:val="20"/>
                <w:szCs w:val="18"/>
              </w:rPr>
              <w:t>Varchar (255)</w:t>
            </w:r>
          </w:p>
        </w:tc>
        <w:tc>
          <w:tcPr>
            <w:tcW w:w="3254" w:type="dxa"/>
            <w:vAlign w:val="center"/>
          </w:tcPr>
          <w:p w14:paraId="6351BE0F" w14:textId="77777777" w:rsidR="00416E16" w:rsidRPr="00416E16" w:rsidRDefault="00416E16" w:rsidP="00416E16">
            <w:pPr>
              <w:spacing w:line="276" w:lineRule="auto"/>
              <w:jc w:val="left"/>
              <w:rPr>
                <w:bCs/>
                <w:sz w:val="20"/>
                <w:szCs w:val="18"/>
              </w:rPr>
            </w:pPr>
            <w:r w:rsidRPr="00416E16">
              <w:rPr>
                <w:bCs/>
                <w:sz w:val="20"/>
                <w:szCs w:val="18"/>
              </w:rPr>
              <w:t>Nama rincian subkategori</w:t>
            </w:r>
          </w:p>
        </w:tc>
      </w:tr>
      <w:tr w:rsidR="00416E16" w:rsidRPr="00416E16" w14:paraId="6F46CF5A" w14:textId="77777777" w:rsidTr="00416E16">
        <w:tc>
          <w:tcPr>
            <w:tcW w:w="562" w:type="dxa"/>
            <w:vAlign w:val="center"/>
          </w:tcPr>
          <w:p w14:paraId="4602D16E" w14:textId="77777777" w:rsidR="00416E16" w:rsidRPr="00416E16" w:rsidRDefault="00416E16" w:rsidP="00416E16">
            <w:pPr>
              <w:spacing w:line="276" w:lineRule="auto"/>
              <w:jc w:val="center"/>
              <w:rPr>
                <w:bCs/>
                <w:sz w:val="20"/>
                <w:szCs w:val="18"/>
              </w:rPr>
            </w:pPr>
            <w:r w:rsidRPr="00416E16">
              <w:rPr>
                <w:bCs/>
                <w:sz w:val="20"/>
                <w:szCs w:val="18"/>
              </w:rPr>
              <w:t>5</w:t>
            </w:r>
          </w:p>
        </w:tc>
        <w:tc>
          <w:tcPr>
            <w:tcW w:w="2410" w:type="dxa"/>
            <w:vAlign w:val="center"/>
          </w:tcPr>
          <w:p w14:paraId="75294DE3" w14:textId="77777777" w:rsidR="00416E16" w:rsidRPr="00416E16" w:rsidRDefault="00416E16" w:rsidP="00416E16">
            <w:pPr>
              <w:spacing w:line="276" w:lineRule="auto"/>
              <w:jc w:val="left"/>
              <w:rPr>
                <w:bCs/>
                <w:sz w:val="20"/>
                <w:szCs w:val="18"/>
              </w:rPr>
            </w:pPr>
            <w:r w:rsidRPr="00416E16">
              <w:rPr>
                <w:bCs/>
                <w:sz w:val="20"/>
                <w:szCs w:val="18"/>
              </w:rPr>
              <w:t>created_at</w:t>
            </w:r>
          </w:p>
        </w:tc>
        <w:tc>
          <w:tcPr>
            <w:tcW w:w="1701" w:type="dxa"/>
            <w:vAlign w:val="center"/>
          </w:tcPr>
          <w:p w14:paraId="4C9DF101" w14:textId="77777777" w:rsidR="00416E16" w:rsidRPr="00416E16" w:rsidRDefault="00416E16" w:rsidP="00416E16">
            <w:pPr>
              <w:spacing w:line="276" w:lineRule="auto"/>
              <w:jc w:val="left"/>
              <w:rPr>
                <w:bCs/>
                <w:sz w:val="20"/>
                <w:szCs w:val="18"/>
              </w:rPr>
            </w:pPr>
            <w:r w:rsidRPr="00416E16">
              <w:rPr>
                <w:bCs/>
                <w:sz w:val="20"/>
                <w:szCs w:val="18"/>
              </w:rPr>
              <w:t>Timestamp</w:t>
            </w:r>
          </w:p>
        </w:tc>
        <w:tc>
          <w:tcPr>
            <w:tcW w:w="3254" w:type="dxa"/>
            <w:vAlign w:val="center"/>
          </w:tcPr>
          <w:p w14:paraId="623390CC" w14:textId="77777777" w:rsidR="00416E16" w:rsidRPr="00416E16" w:rsidRDefault="00416E16" w:rsidP="00416E16">
            <w:pPr>
              <w:spacing w:line="276" w:lineRule="auto"/>
              <w:jc w:val="left"/>
              <w:rPr>
                <w:bCs/>
                <w:sz w:val="20"/>
                <w:szCs w:val="18"/>
              </w:rPr>
            </w:pPr>
            <w:r w:rsidRPr="00416E16">
              <w:rPr>
                <w:bCs/>
                <w:sz w:val="20"/>
                <w:szCs w:val="18"/>
              </w:rPr>
              <w:t>Waktu data dibuat</w:t>
            </w:r>
          </w:p>
        </w:tc>
      </w:tr>
      <w:tr w:rsidR="00416E16" w:rsidRPr="00416E16" w14:paraId="08CA69F2" w14:textId="77777777" w:rsidTr="00416E16">
        <w:tc>
          <w:tcPr>
            <w:tcW w:w="562" w:type="dxa"/>
            <w:vAlign w:val="center"/>
          </w:tcPr>
          <w:p w14:paraId="0A8DA975" w14:textId="77777777" w:rsidR="00416E16" w:rsidRPr="00416E16" w:rsidRDefault="00416E16" w:rsidP="00416E16">
            <w:pPr>
              <w:spacing w:line="276" w:lineRule="auto"/>
              <w:jc w:val="center"/>
              <w:rPr>
                <w:bCs/>
                <w:sz w:val="20"/>
                <w:szCs w:val="18"/>
              </w:rPr>
            </w:pPr>
            <w:r w:rsidRPr="00416E16">
              <w:rPr>
                <w:bCs/>
                <w:sz w:val="20"/>
                <w:szCs w:val="18"/>
              </w:rPr>
              <w:t>6</w:t>
            </w:r>
          </w:p>
        </w:tc>
        <w:tc>
          <w:tcPr>
            <w:tcW w:w="2410" w:type="dxa"/>
            <w:vAlign w:val="center"/>
          </w:tcPr>
          <w:p w14:paraId="77AAA76C" w14:textId="77777777" w:rsidR="00416E16" w:rsidRPr="00416E16" w:rsidRDefault="00416E16" w:rsidP="00416E16">
            <w:pPr>
              <w:spacing w:line="276" w:lineRule="auto"/>
              <w:jc w:val="left"/>
              <w:rPr>
                <w:bCs/>
                <w:sz w:val="20"/>
                <w:szCs w:val="18"/>
              </w:rPr>
            </w:pPr>
            <w:r w:rsidRPr="00416E16">
              <w:rPr>
                <w:bCs/>
                <w:sz w:val="20"/>
                <w:szCs w:val="18"/>
              </w:rPr>
              <w:t>updated_at</w:t>
            </w:r>
          </w:p>
        </w:tc>
        <w:tc>
          <w:tcPr>
            <w:tcW w:w="1701" w:type="dxa"/>
            <w:vAlign w:val="center"/>
          </w:tcPr>
          <w:p w14:paraId="68E5C3BB" w14:textId="77777777" w:rsidR="00416E16" w:rsidRPr="00416E16" w:rsidRDefault="00416E16" w:rsidP="00416E16">
            <w:pPr>
              <w:spacing w:line="276" w:lineRule="auto"/>
              <w:jc w:val="left"/>
              <w:rPr>
                <w:bCs/>
                <w:sz w:val="20"/>
                <w:szCs w:val="18"/>
              </w:rPr>
            </w:pPr>
            <w:r w:rsidRPr="00416E16">
              <w:rPr>
                <w:bCs/>
                <w:sz w:val="20"/>
                <w:szCs w:val="18"/>
              </w:rPr>
              <w:t>Timestamp</w:t>
            </w:r>
          </w:p>
        </w:tc>
        <w:tc>
          <w:tcPr>
            <w:tcW w:w="3254" w:type="dxa"/>
            <w:vAlign w:val="center"/>
          </w:tcPr>
          <w:p w14:paraId="5192D38B" w14:textId="77777777" w:rsidR="00416E16" w:rsidRPr="00416E16" w:rsidRDefault="00416E16" w:rsidP="00416E16">
            <w:pPr>
              <w:spacing w:line="276" w:lineRule="auto"/>
              <w:jc w:val="left"/>
              <w:rPr>
                <w:bCs/>
                <w:sz w:val="20"/>
                <w:szCs w:val="18"/>
              </w:rPr>
            </w:pPr>
            <w:r w:rsidRPr="00416E16">
              <w:rPr>
                <w:bCs/>
                <w:sz w:val="20"/>
                <w:szCs w:val="18"/>
              </w:rPr>
              <w:t>Waktu data diperbarui</w:t>
            </w:r>
          </w:p>
        </w:tc>
      </w:tr>
    </w:tbl>
    <w:p w14:paraId="584F1259" w14:textId="77777777" w:rsidR="00416E16" w:rsidRDefault="00416E16" w:rsidP="00416E16">
      <w:pPr>
        <w:spacing w:line="360" w:lineRule="auto"/>
      </w:pPr>
    </w:p>
    <w:p w14:paraId="6C7FCB54" w14:textId="052A1CA7" w:rsidR="00416E16" w:rsidRPr="00071869" w:rsidRDefault="00605AFF" w:rsidP="00416E16">
      <w:pPr>
        <w:spacing w:line="360" w:lineRule="auto"/>
        <w:rPr>
          <w:bCs/>
        </w:rPr>
      </w:pPr>
      <w:r w:rsidRPr="00071869">
        <w:rPr>
          <w:bCs/>
        </w:rPr>
        <w:t xml:space="preserve">5. </w:t>
      </w:r>
      <w:r w:rsidR="00416E16" w:rsidRPr="00071869">
        <w:rPr>
          <w:bCs/>
        </w:rPr>
        <w:t>Tabel Database Notifications</w:t>
      </w:r>
    </w:p>
    <w:p w14:paraId="7DA83E0A" w14:textId="77777777" w:rsidR="00416E16" w:rsidRDefault="00416E16" w:rsidP="00416E16">
      <w:pPr>
        <w:spacing w:line="360" w:lineRule="auto"/>
      </w:pPr>
      <w:r>
        <w:t>Tabel ini menyimpan data mentah (raw data) pesan masuk dan komentar yang disinkronisasi dari media sosial, sebelum diolah menjadi tiket aduan resmi.</w:t>
      </w:r>
    </w:p>
    <w:p w14:paraId="1B1EE173" w14:textId="2296E0D5" w:rsidR="0092553A" w:rsidRDefault="0092553A" w:rsidP="0092553A">
      <w:pPr>
        <w:spacing w:line="360" w:lineRule="auto"/>
      </w:pPr>
      <w:bookmarkStart w:id="121" w:name="_Toc235220708"/>
      <w:r>
        <w:t>Tabel 3.</w:t>
      </w:r>
      <w:r>
        <w:fldChar w:fldCharType="begin"/>
      </w:r>
      <w:r>
        <w:instrText xml:space="preserve"> SEQ Tabel_3. \* ARABIC </w:instrText>
      </w:r>
      <w:r>
        <w:fldChar w:fldCharType="separate"/>
      </w:r>
      <w:r w:rsidR="000B680A">
        <w:rPr>
          <w:noProof/>
        </w:rPr>
        <w:t>24</w:t>
      </w:r>
      <w:r>
        <w:fldChar w:fldCharType="end"/>
      </w:r>
      <w:r>
        <w:t xml:space="preserve"> </w:t>
      </w:r>
      <w:r w:rsidRPr="00D76D44">
        <w:t>Tabel Database Notifications</w:t>
      </w:r>
      <w:bookmarkEnd w:id="12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2"/>
        <w:gridCol w:w="2410"/>
        <w:gridCol w:w="1701"/>
        <w:gridCol w:w="3254"/>
      </w:tblGrid>
      <w:tr w:rsidR="00416E16" w:rsidRPr="00416E16" w14:paraId="40EDB08D" w14:textId="77777777" w:rsidTr="00416E16">
        <w:tc>
          <w:tcPr>
            <w:tcW w:w="562" w:type="dxa"/>
            <w:vAlign w:val="center"/>
          </w:tcPr>
          <w:p w14:paraId="33A8DCD7" w14:textId="77777777" w:rsidR="00416E16" w:rsidRPr="00416E16" w:rsidRDefault="00416E16" w:rsidP="00416E16">
            <w:pPr>
              <w:spacing w:line="276" w:lineRule="auto"/>
              <w:jc w:val="center"/>
              <w:rPr>
                <w:sz w:val="20"/>
                <w:szCs w:val="18"/>
              </w:rPr>
            </w:pPr>
            <w:r w:rsidRPr="00416E16">
              <w:rPr>
                <w:b/>
                <w:sz w:val="20"/>
                <w:szCs w:val="18"/>
              </w:rPr>
              <w:t>No</w:t>
            </w:r>
          </w:p>
        </w:tc>
        <w:tc>
          <w:tcPr>
            <w:tcW w:w="2410" w:type="dxa"/>
            <w:vAlign w:val="center"/>
          </w:tcPr>
          <w:p w14:paraId="702CF1E1" w14:textId="77777777" w:rsidR="00416E16" w:rsidRPr="00416E16" w:rsidRDefault="00416E16" w:rsidP="00416E16">
            <w:pPr>
              <w:spacing w:line="276" w:lineRule="auto"/>
              <w:jc w:val="center"/>
              <w:rPr>
                <w:sz w:val="20"/>
                <w:szCs w:val="18"/>
              </w:rPr>
            </w:pPr>
            <w:r w:rsidRPr="00416E16">
              <w:rPr>
                <w:b/>
                <w:sz w:val="20"/>
                <w:szCs w:val="18"/>
              </w:rPr>
              <w:t>Atribut</w:t>
            </w:r>
          </w:p>
        </w:tc>
        <w:tc>
          <w:tcPr>
            <w:tcW w:w="1701" w:type="dxa"/>
            <w:vAlign w:val="center"/>
          </w:tcPr>
          <w:p w14:paraId="07483369" w14:textId="77777777" w:rsidR="00416E16" w:rsidRPr="00416E16" w:rsidRDefault="00416E16" w:rsidP="00416E16">
            <w:pPr>
              <w:spacing w:line="276" w:lineRule="auto"/>
              <w:jc w:val="center"/>
              <w:rPr>
                <w:sz w:val="20"/>
                <w:szCs w:val="18"/>
              </w:rPr>
            </w:pPr>
            <w:r w:rsidRPr="00416E16">
              <w:rPr>
                <w:b/>
                <w:sz w:val="20"/>
                <w:szCs w:val="18"/>
              </w:rPr>
              <w:t>Tipe Data</w:t>
            </w:r>
          </w:p>
        </w:tc>
        <w:tc>
          <w:tcPr>
            <w:tcW w:w="3254" w:type="dxa"/>
            <w:vAlign w:val="center"/>
          </w:tcPr>
          <w:p w14:paraId="77E9018F" w14:textId="77777777" w:rsidR="00416E16" w:rsidRPr="00416E16" w:rsidRDefault="00416E16" w:rsidP="00416E16">
            <w:pPr>
              <w:spacing w:line="276" w:lineRule="auto"/>
              <w:jc w:val="center"/>
              <w:rPr>
                <w:sz w:val="20"/>
                <w:szCs w:val="18"/>
              </w:rPr>
            </w:pPr>
            <w:r w:rsidRPr="00416E16">
              <w:rPr>
                <w:b/>
                <w:sz w:val="20"/>
                <w:szCs w:val="18"/>
              </w:rPr>
              <w:t>Keterangan</w:t>
            </w:r>
          </w:p>
        </w:tc>
      </w:tr>
      <w:tr w:rsidR="00416E16" w:rsidRPr="00416E16" w14:paraId="0CF1B81C" w14:textId="77777777" w:rsidTr="00416E16">
        <w:tc>
          <w:tcPr>
            <w:tcW w:w="562" w:type="dxa"/>
            <w:vAlign w:val="center"/>
          </w:tcPr>
          <w:p w14:paraId="799AF6BF" w14:textId="77777777" w:rsidR="00416E16" w:rsidRPr="00416E16" w:rsidRDefault="00416E16" w:rsidP="00416E16">
            <w:pPr>
              <w:spacing w:line="276" w:lineRule="auto"/>
              <w:jc w:val="center"/>
              <w:rPr>
                <w:sz w:val="20"/>
                <w:szCs w:val="18"/>
              </w:rPr>
            </w:pPr>
            <w:r w:rsidRPr="00416E16">
              <w:rPr>
                <w:sz w:val="20"/>
                <w:szCs w:val="18"/>
              </w:rPr>
              <w:t>1</w:t>
            </w:r>
          </w:p>
        </w:tc>
        <w:tc>
          <w:tcPr>
            <w:tcW w:w="2410" w:type="dxa"/>
            <w:vAlign w:val="center"/>
          </w:tcPr>
          <w:p w14:paraId="48F9024F" w14:textId="77777777" w:rsidR="00416E16" w:rsidRPr="00416E16" w:rsidRDefault="00416E16" w:rsidP="00416E16">
            <w:pPr>
              <w:spacing w:line="276" w:lineRule="auto"/>
              <w:jc w:val="left"/>
              <w:rPr>
                <w:sz w:val="20"/>
                <w:szCs w:val="18"/>
              </w:rPr>
            </w:pPr>
            <w:r w:rsidRPr="00416E16">
              <w:rPr>
                <w:sz w:val="20"/>
                <w:szCs w:val="18"/>
              </w:rPr>
              <w:t>id (PK)</w:t>
            </w:r>
          </w:p>
        </w:tc>
        <w:tc>
          <w:tcPr>
            <w:tcW w:w="1701" w:type="dxa"/>
            <w:vAlign w:val="center"/>
          </w:tcPr>
          <w:p w14:paraId="13DA7388" w14:textId="77777777" w:rsidR="00416E16" w:rsidRPr="00416E16" w:rsidRDefault="00416E16" w:rsidP="00416E16">
            <w:pPr>
              <w:spacing w:line="276" w:lineRule="auto"/>
              <w:jc w:val="left"/>
              <w:rPr>
                <w:sz w:val="20"/>
                <w:szCs w:val="18"/>
              </w:rPr>
            </w:pPr>
            <w:r w:rsidRPr="00416E16">
              <w:rPr>
                <w:sz w:val="20"/>
                <w:szCs w:val="18"/>
              </w:rPr>
              <w:t>BigInt</w:t>
            </w:r>
          </w:p>
        </w:tc>
        <w:tc>
          <w:tcPr>
            <w:tcW w:w="3254" w:type="dxa"/>
            <w:vAlign w:val="center"/>
          </w:tcPr>
          <w:p w14:paraId="3E8EF249" w14:textId="77777777" w:rsidR="00416E16" w:rsidRPr="00416E16" w:rsidRDefault="00416E16" w:rsidP="00416E16">
            <w:pPr>
              <w:spacing w:line="276" w:lineRule="auto"/>
              <w:jc w:val="left"/>
              <w:rPr>
                <w:sz w:val="20"/>
                <w:szCs w:val="18"/>
              </w:rPr>
            </w:pPr>
            <w:r w:rsidRPr="00416E16">
              <w:rPr>
                <w:sz w:val="20"/>
                <w:szCs w:val="18"/>
              </w:rPr>
              <w:t>ID unik notifikasi</w:t>
            </w:r>
          </w:p>
        </w:tc>
      </w:tr>
      <w:tr w:rsidR="00416E16" w:rsidRPr="00416E16" w14:paraId="70148F7F" w14:textId="77777777" w:rsidTr="00416E16">
        <w:tc>
          <w:tcPr>
            <w:tcW w:w="562" w:type="dxa"/>
            <w:vAlign w:val="center"/>
          </w:tcPr>
          <w:p w14:paraId="3030B8A1" w14:textId="77777777" w:rsidR="00416E16" w:rsidRPr="00416E16" w:rsidRDefault="00416E16" w:rsidP="00416E16">
            <w:pPr>
              <w:spacing w:line="276" w:lineRule="auto"/>
              <w:jc w:val="center"/>
              <w:rPr>
                <w:sz w:val="20"/>
                <w:szCs w:val="18"/>
              </w:rPr>
            </w:pPr>
            <w:r w:rsidRPr="00416E16">
              <w:rPr>
                <w:sz w:val="20"/>
                <w:szCs w:val="18"/>
              </w:rPr>
              <w:t>2</w:t>
            </w:r>
          </w:p>
        </w:tc>
        <w:tc>
          <w:tcPr>
            <w:tcW w:w="2410" w:type="dxa"/>
            <w:vAlign w:val="center"/>
          </w:tcPr>
          <w:p w14:paraId="5827C3A4" w14:textId="77777777" w:rsidR="00416E16" w:rsidRPr="00416E16" w:rsidRDefault="00416E16" w:rsidP="00416E16">
            <w:pPr>
              <w:spacing w:line="276" w:lineRule="auto"/>
              <w:jc w:val="left"/>
              <w:rPr>
                <w:sz w:val="20"/>
                <w:szCs w:val="18"/>
              </w:rPr>
            </w:pPr>
            <w:r w:rsidRPr="00416E16">
              <w:rPr>
                <w:sz w:val="20"/>
                <w:szCs w:val="18"/>
              </w:rPr>
              <w:t>duplicate_of_id (FK)</w:t>
            </w:r>
          </w:p>
        </w:tc>
        <w:tc>
          <w:tcPr>
            <w:tcW w:w="1701" w:type="dxa"/>
            <w:vAlign w:val="center"/>
          </w:tcPr>
          <w:p w14:paraId="08894B8A" w14:textId="77777777" w:rsidR="00416E16" w:rsidRPr="00416E16" w:rsidRDefault="00416E16" w:rsidP="00416E16">
            <w:pPr>
              <w:spacing w:line="276" w:lineRule="auto"/>
              <w:jc w:val="left"/>
              <w:rPr>
                <w:sz w:val="20"/>
                <w:szCs w:val="18"/>
              </w:rPr>
            </w:pPr>
            <w:r w:rsidRPr="00416E16">
              <w:rPr>
                <w:sz w:val="20"/>
                <w:szCs w:val="18"/>
              </w:rPr>
              <w:t>BigInt</w:t>
            </w:r>
          </w:p>
        </w:tc>
        <w:tc>
          <w:tcPr>
            <w:tcW w:w="3254" w:type="dxa"/>
            <w:vAlign w:val="center"/>
          </w:tcPr>
          <w:p w14:paraId="1623A243" w14:textId="77777777" w:rsidR="00416E16" w:rsidRPr="00416E16" w:rsidRDefault="00416E16" w:rsidP="00416E16">
            <w:pPr>
              <w:spacing w:line="276" w:lineRule="auto"/>
              <w:jc w:val="left"/>
              <w:rPr>
                <w:sz w:val="20"/>
                <w:szCs w:val="18"/>
              </w:rPr>
            </w:pPr>
            <w:r w:rsidRPr="00416E16">
              <w:rPr>
                <w:sz w:val="20"/>
                <w:szCs w:val="18"/>
              </w:rPr>
              <w:t>ID rujukan aduan sebelumnya (jika duplikat)</w:t>
            </w:r>
          </w:p>
        </w:tc>
      </w:tr>
      <w:tr w:rsidR="00416E16" w:rsidRPr="00416E16" w14:paraId="1FED4B15" w14:textId="77777777" w:rsidTr="00416E16">
        <w:tc>
          <w:tcPr>
            <w:tcW w:w="562" w:type="dxa"/>
            <w:vAlign w:val="center"/>
          </w:tcPr>
          <w:p w14:paraId="5FD1ECF4" w14:textId="77777777" w:rsidR="00416E16" w:rsidRPr="00416E16" w:rsidRDefault="00416E16" w:rsidP="00416E16">
            <w:pPr>
              <w:spacing w:line="276" w:lineRule="auto"/>
              <w:jc w:val="center"/>
              <w:rPr>
                <w:sz w:val="20"/>
                <w:szCs w:val="18"/>
              </w:rPr>
            </w:pPr>
            <w:r w:rsidRPr="00416E16">
              <w:rPr>
                <w:sz w:val="20"/>
                <w:szCs w:val="18"/>
              </w:rPr>
              <w:t>3</w:t>
            </w:r>
          </w:p>
        </w:tc>
        <w:tc>
          <w:tcPr>
            <w:tcW w:w="2410" w:type="dxa"/>
            <w:vAlign w:val="center"/>
          </w:tcPr>
          <w:p w14:paraId="137C2330" w14:textId="77777777" w:rsidR="00416E16" w:rsidRPr="00416E16" w:rsidRDefault="00416E16" w:rsidP="00416E16">
            <w:pPr>
              <w:spacing w:line="276" w:lineRule="auto"/>
              <w:jc w:val="left"/>
              <w:rPr>
                <w:sz w:val="20"/>
                <w:szCs w:val="18"/>
              </w:rPr>
            </w:pPr>
            <w:r w:rsidRPr="00416E16">
              <w:rPr>
                <w:sz w:val="20"/>
                <w:szCs w:val="18"/>
              </w:rPr>
              <w:t>title</w:t>
            </w:r>
          </w:p>
        </w:tc>
        <w:tc>
          <w:tcPr>
            <w:tcW w:w="1701" w:type="dxa"/>
            <w:vAlign w:val="center"/>
          </w:tcPr>
          <w:p w14:paraId="1C5E940C" w14:textId="77777777" w:rsidR="00416E16" w:rsidRPr="00416E16" w:rsidRDefault="00416E16" w:rsidP="00416E16">
            <w:pPr>
              <w:spacing w:line="276" w:lineRule="auto"/>
              <w:jc w:val="left"/>
              <w:rPr>
                <w:sz w:val="20"/>
                <w:szCs w:val="18"/>
              </w:rPr>
            </w:pPr>
            <w:r w:rsidRPr="00416E16">
              <w:rPr>
                <w:sz w:val="20"/>
                <w:szCs w:val="18"/>
              </w:rPr>
              <w:t>Varchar (255)</w:t>
            </w:r>
          </w:p>
        </w:tc>
        <w:tc>
          <w:tcPr>
            <w:tcW w:w="3254" w:type="dxa"/>
            <w:vAlign w:val="center"/>
          </w:tcPr>
          <w:p w14:paraId="73625F42" w14:textId="77777777" w:rsidR="00416E16" w:rsidRPr="00416E16" w:rsidRDefault="00416E16" w:rsidP="00416E16">
            <w:pPr>
              <w:spacing w:line="276" w:lineRule="auto"/>
              <w:jc w:val="left"/>
              <w:rPr>
                <w:sz w:val="20"/>
                <w:szCs w:val="18"/>
              </w:rPr>
            </w:pPr>
            <w:r w:rsidRPr="00416E16">
              <w:rPr>
                <w:sz w:val="20"/>
                <w:szCs w:val="18"/>
              </w:rPr>
              <w:t>Judul notifikasi (sumber platform)</w:t>
            </w:r>
          </w:p>
        </w:tc>
      </w:tr>
      <w:tr w:rsidR="00416E16" w:rsidRPr="00416E16" w14:paraId="61EF1474" w14:textId="77777777" w:rsidTr="00416E16">
        <w:tc>
          <w:tcPr>
            <w:tcW w:w="562" w:type="dxa"/>
            <w:vAlign w:val="center"/>
          </w:tcPr>
          <w:p w14:paraId="6D6631E1" w14:textId="77777777" w:rsidR="00416E16" w:rsidRPr="00416E16" w:rsidRDefault="00416E16" w:rsidP="00416E16">
            <w:pPr>
              <w:spacing w:line="276" w:lineRule="auto"/>
              <w:jc w:val="center"/>
              <w:rPr>
                <w:sz w:val="20"/>
                <w:szCs w:val="18"/>
              </w:rPr>
            </w:pPr>
            <w:r w:rsidRPr="00416E16">
              <w:rPr>
                <w:sz w:val="20"/>
                <w:szCs w:val="18"/>
              </w:rPr>
              <w:t>4</w:t>
            </w:r>
          </w:p>
        </w:tc>
        <w:tc>
          <w:tcPr>
            <w:tcW w:w="2410" w:type="dxa"/>
            <w:vAlign w:val="center"/>
          </w:tcPr>
          <w:p w14:paraId="049468FF" w14:textId="77777777" w:rsidR="00416E16" w:rsidRPr="00416E16" w:rsidRDefault="00416E16" w:rsidP="00416E16">
            <w:pPr>
              <w:spacing w:line="276" w:lineRule="auto"/>
              <w:jc w:val="left"/>
              <w:rPr>
                <w:sz w:val="20"/>
                <w:szCs w:val="18"/>
              </w:rPr>
            </w:pPr>
            <w:r w:rsidRPr="00416E16">
              <w:rPr>
                <w:sz w:val="20"/>
                <w:szCs w:val="18"/>
              </w:rPr>
              <w:t>message</w:t>
            </w:r>
          </w:p>
        </w:tc>
        <w:tc>
          <w:tcPr>
            <w:tcW w:w="1701" w:type="dxa"/>
            <w:vAlign w:val="center"/>
          </w:tcPr>
          <w:p w14:paraId="4C8CB39C" w14:textId="77777777" w:rsidR="00416E16" w:rsidRPr="00416E16" w:rsidRDefault="00416E16" w:rsidP="00416E16">
            <w:pPr>
              <w:spacing w:line="276" w:lineRule="auto"/>
              <w:jc w:val="left"/>
              <w:rPr>
                <w:sz w:val="20"/>
                <w:szCs w:val="18"/>
              </w:rPr>
            </w:pPr>
            <w:r w:rsidRPr="00416E16">
              <w:rPr>
                <w:sz w:val="20"/>
                <w:szCs w:val="18"/>
              </w:rPr>
              <w:t>Text</w:t>
            </w:r>
          </w:p>
        </w:tc>
        <w:tc>
          <w:tcPr>
            <w:tcW w:w="3254" w:type="dxa"/>
            <w:vAlign w:val="center"/>
          </w:tcPr>
          <w:p w14:paraId="4CD3519F" w14:textId="77777777" w:rsidR="00416E16" w:rsidRPr="00416E16" w:rsidRDefault="00416E16" w:rsidP="00416E16">
            <w:pPr>
              <w:spacing w:line="276" w:lineRule="auto"/>
              <w:jc w:val="left"/>
              <w:rPr>
                <w:sz w:val="20"/>
                <w:szCs w:val="18"/>
              </w:rPr>
            </w:pPr>
            <w:r w:rsidRPr="00416E16">
              <w:rPr>
                <w:sz w:val="20"/>
                <w:szCs w:val="18"/>
              </w:rPr>
              <w:t>Isi teks aduan atau komentar</w:t>
            </w:r>
          </w:p>
        </w:tc>
      </w:tr>
      <w:tr w:rsidR="00416E16" w:rsidRPr="00416E16" w14:paraId="1D2B3F40" w14:textId="77777777" w:rsidTr="00416E16">
        <w:tc>
          <w:tcPr>
            <w:tcW w:w="562" w:type="dxa"/>
            <w:vAlign w:val="center"/>
          </w:tcPr>
          <w:p w14:paraId="2BF0A239" w14:textId="77777777" w:rsidR="00416E16" w:rsidRPr="00416E16" w:rsidRDefault="00416E16" w:rsidP="00416E16">
            <w:pPr>
              <w:spacing w:line="276" w:lineRule="auto"/>
              <w:jc w:val="center"/>
              <w:rPr>
                <w:sz w:val="20"/>
                <w:szCs w:val="18"/>
              </w:rPr>
            </w:pPr>
            <w:r w:rsidRPr="00416E16">
              <w:rPr>
                <w:sz w:val="20"/>
                <w:szCs w:val="18"/>
              </w:rPr>
              <w:t>5</w:t>
            </w:r>
          </w:p>
        </w:tc>
        <w:tc>
          <w:tcPr>
            <w:tcW w:w="2410" w:type="dxa"/>
            <w:vAlign w:val="center"/>
          </w:tcPr>
          <w:p w14:paraId="498C36C1" w14:textId="77777777" w:rsidR="00416E16" w:rsidRPr="00416E16" w:rsidRDefault="00416E16" w:rsidP="00416E16">
            <w:pPr>
              <w:spacing w:line="276" w:lineRule="auto"/>
              <w:jc w:val="left"/>
              <w:rPr>
                <w:sz w:val="20"/>
                <w:szCs w:val="18"/>
              </w:rPr>
            </w:pPr>
            <w:r w:rsidRPr="00416E16">
              <w:rPr>
                <w:sz w:val="20"/>
                <w:szCs w:val="18"/>
              </w:rPr>
              <w:t>sender</w:t>
            </w:r>
          </w:p>
        </w:tc>
        <w:tc>
          <w:tcPr>
            <w:tcW w:w="1701" w:type="dxa"/>
            <w:vAlign w:val="center"/>
          </w:tcPr>
          <w:p w14:paraId="231D5FFC" w14:textId="77777777" w:rsidR="00416E16" w:rsidRPr="00416E16" w:rsidRDefault="00416E16" w:rsidP="00416E16">
            <w:pPr>
              <w:spacing w:line="276" w:lineRule="auto"/>
              <w:jc w:val="left"/>
              <w:rPr>
                <w:sz w:val="20"/>
                <w:szCs w:val="18"/>
              </w:rPr>
            </w:pPr>
            <w:r w:rsidRPr="00416E16">
              <w:rPr>
                <w:sz w:val="20"/>
                <w:szCs w:val="18"/>
              </w:rPr>
              <w:t>Varchar (255)</w:t>
            </w:r>
          </w:p>
        </w:tc>
        <w:tc>
          <w:tcPr>
            <w:tcW w:w="3254" w:type="dxa"/>
            <w:vAlign w:val="center"/>
          </w:tcPr>
          <w:p w14:paraId="38F8002B" w14:textId="77777777" w:rsidR="00416E16" w:rsidRPr="00416E16" w:rsidRDefault="00416E16" w:rsidP="00416E16">
            <w:pPr>
              <w:spacing w:line="276" w:lineRule="auto"/>
              <w:jc w:val="left"/>
              <w:rPr>
                <w:sz w:val="20"/>
                <w:szCs w:val="18"/>
              </w:rPr>
            </w:pPr>
            <w:r w:rsidRPr="00416E16">
              <w:rPr>
                <w:sz w:val="20"/>
                <w:szCs w:val="18"/>
              </w:rPr>
              <w:t>Nama pengirim/akun masyarakat</w:t>
            </w:r>
          </w:p>
        </w:tc>
      </w:tr>
      <w:tr w:rsidR="00416E16" w:rsidRPr="00416E16" w14:paraId="50F2DF7F" w14:textId="77777777" w:rsidTr="00416E16">
        <w:tc>
          <w:tcPr>
            <w:tcW w:w="562" w:type="dxa"/>
            <w:vAlign w:val="center"/>
          </w:tcPr>
          <w:p w14:paraId="1F26349F" w14:textId="77777777" w:rsidR="00416E16" w:rsidRPr="00416E16" w:rsidRDefault="00416E16" w:rsidP="00416E16">
            <w:pPr>
              <w:spacing w:line="276" w:lineRule="auto"/>
              <w:jc w:val="center"/>
              <w:rPr>
                <w:sz w:val="20"/>
                <w:szCs w:val="18"/>
              </w:rPr>
            </w:pPr>
            <w:r w:rsidRPr="00416E16">
              <w:rPr>
                <w:sz w:val="20"/>
                <w:szCs w:val="18"/>
              </w:rPr>
              <w:t>6</w:t>
            </w:r>
          </w:p>
        </w:tc>
        <w:tc>
          <w:tcPr>
            <w:tcW w:w="2410" w:type="dxa"/>
            <w:vAlign w:val="center"/>
          </w:tcPr>
          <w:p w14:paraId="17BD7E59" w14:textId="77777777" w:rsidR="00416E16" w:rsidRPr="00416E16" w:rsidRDefault="00416E16" w:rsidP="00416E16">
            <w:pPr>
              <w:spacing w:line="276" w:lineRule="auto"/>
              <w:jc w:val="left"/>
              <w:rPr>
                <w:sz w:val="20"/>
                <w:szCs w:val="18"/>
              </w:rPr>
            </w:pPr>
            <w:r w:rsidRPr="00416E16">
              <w:rPr>
                <w:sz w:val="20"/>
                <w:szCs w:val="18"/>
              </w:rPr>
              <w:t>permalink</w:t>
            </w:r>
          </w:p>
        </w:tc>
        <w:tc>
          <w:tcPr>
            <w:tcW w:w="1701" w:type="dxa"/>
            <w:vAlign w:val="center"/>
          </w:tcPr>
          <w:p w14:paraId="5BA4D3DA" w14:textId="77777777" w:rsidR="00416E16" w:rsidRPr="00416E16" w:rsidRDefault="00416E16" w:rsidP="00416E16">
            <w:pPr>
              <w:spacing w:line="276" w:lineRule="auto"/>
              <w:jc w:val="left"/>
              <w:rPr>
                <w:sz w:val="20"/>
                <w:szCs w:val="18"/>
              </w:rPr>
            </w:pPr>
            <w:r w:rsidRPr="00416E16">
              <w:rPr>
                <w:sz w:val="20"/>
                <w:szCs w:val="18"/>
              </w:rPr>
              <w:t>Varchar (255)</w:t>
            </w:r>
          </w:p>
        </w:tc>
        <w:tc>
          <w:tcPr>
            <w:tcW w:w="3254" w:type="dxa"/>
            <w:vAlign w:val="center"/>
          </w:tcPr>
          <w:p w14:paraId="5D6042E3" w14:textId="77777777" w:rsidR="00416E16" w:rsidRPr="00416E16" w:rsidRDefault="00416E16" w:rsidP="00416E16">
            <w:pPr>
              <w:spacing w:line="276" w:lineRule="auto"/>
              <w:jc w:val="left"/>
              <w:rPr>
                <w:sz w:val="20"/>
                <w:szCs w:val="18"/>
              </w:rPr>
            </w:pPr>
            <w:r w:rsidRPr="00416E16">
              <w:rPr>
                <w:sz w:val="20"/>
                <w:szCs w:val="18"/>
              </w:rPr>
              <w:t>Tautan asli ke media sosial</w:t>
            </w:r>
          </w:p>
        </w:tc>
      </w:tr>
      <w:tr w:rsidR="00416E16" w:rsidRPr="00416E16" w14:paraId="1E64943C" w14:textId="77777777" w:rsidTr="00416E16">
        <w:tc>
          <w:tcPr>
            <w:tcW w:w="562" w:type="dxa"/>
            <w:vAlign w:val="center"/>
          </w:tcPr>
          <w:p w14:paraId="1074ED99" w14:textId="77777777" w:rsidR="00416E16" w:rsidRPr="00416E16" w:rsidRDefault="00416E16" w:rsidP="00416E16">
            <w:pPr>
              <w:spacing w:line="276" w:lineRule="auto"/>
              <w:jc w:val="center"/>
              <w:rPr>
                <w:sz w:val="20"/>
                <w:szCs w:val="18"/>
              </w:rPr>
            </w:pPr>
            <w:r w:rsidRPr="00416E16">
              <w:rPr>
                <w:sz w:val="20"/>
                <w:szCs w:val="18"/>
              </w:rPr>
              <w:t>7</w:t>
            </w:r>
          </w:p>
        </w:tc>
        <w:tc>
          <w:tcPr>
            <w:tcW w:w="2410" w:type="dxa"/>
            <w:vAlign w:val="center"/>
          </w:tcPr>
          <w:p w14:paraId="70CBAD9E" w14:textId="77777777" w:rsidR="00416E16" w:rsidRPr="00416E16" w:rsidRDefault="00416E16" w:rsidP="00416E16">
            <w:pPr>
              <w:spacing w:line="276" w:lineRule="auto"/>
              <w:jc w:val="left"/>
              <w:rPr>
                <w:sz w:val="20"/>
                <w:szCs w:val="18"/>
              </w:rPr>
            </w:pPr>
            <w:r w:rsidRPr="00416E16">
              <w:rPr>
                <w:sz w:val="20"/>
                <w:szCs w:val="18"/>
              </w:rPr>
              <w:t>is_read</w:t>
            </w:r>
          </w:p>
        </w:tc>
        <w:tc>
          <w:tcPr>
            <w:tcW w:w="1701" w:type="dxa"/>
            <w:vAlign w:val="center"/>
          </w:tcPr>
          <w:p w14:paraId="50D07897" w14:textId="77777777" w:rsidR="00416E16" w:rsidRPr="00416E16" w:rsidRDefault="00416E16" w:rsidP="00416E16">
            <w:pPr>
              <w:spacing w:line="276" w:lineRule="auto"/>
              <w:jc w:val="left"/>
              <w:rPr>
                <w:sz w:val="20"/>
                <w:szCs w:val="18"/>
              </w:rPr>
            </w:pPr>
            <w:r w:rsidRPr="00416E16">
              <w:rPr>
                <w:sz w:val="20"/>
                <w:szCs w:val="18"/>
              </w:rPr>
              <w:t>Boolean</w:t>
            </w:r>
          </w:p>
        </w:tc>
        <w:tc>
          <w:tcPr>
            <w:tcW w:w="3254" w:type="dxa"/>
            <w:vAlign w:val="center"/>
          </w:tcPr>
          <w:p w14:paraId="68AF0BCD" w14:textId="77777777" w:rsidR="00416E16" w:rsidRPr="00416E16" w:rsidRDefault="00416E16" w:rsidP="00416E16">
            <w:pPr>
              <w:spacing w:line="276" w:lineRule="auto"/>
              <w:jc w:val="left"/>
              <w:rPr>
                <w:sz w:val="20"/>
                <w:szCs w:val="18"/>
              </w:rPr>
            </w:pPr>
            <w:r w:rsidRPr="00416E16">
              <w:rPr>
                <w:sz w:val="20"/>
                <w:szCs w:val="18"/>
              </w:rPr>
              <w:t>Status telah dibaca oleh admin</w:t>
            </w:r>
          </w:p>
        </w:tc>
      </w:tr>
      <w:tr w:rsidR="00416E16" w:rsidRPr="00416E16" w14:paraId="77216D6A" w14:textId="77777777" w:rsidTr="00416E16">
        <w:tc>
          <w:tcPr>
            <w:tcW w:w="562" w:type="dxa"/>
            <w:vAlign w:val="center"/>
          </w:tcPr>
          <w:p w14:paraId="139796B2" w14:textId="77777777" w:rsidR="00416E16" w:rsidRPr="00416E16" w:rsidRDefault="00416E16" w:rsidP="00416E16">
            <w:pPr>
              <w:spacing w:line="276" w:lineRule="auto"/>
              <w:jc w:val="center"/>
              <w:rPr>
                <w:sz w:val="20"/>
                <w:szCs w:val="18"/>
              </w:rPr>
            </w:pPr>
            <w:r w:rsidRPr="00416E16">
              <w:rPr>
                <w:sz w:val="20"/>
                <w:szCs w:val="18"/>
              </w:rPr>
              <w:t>8</w:t>
            </w:r>
          </w:p>
        </w:tc>
        <w:tc>
          <w:tcPr>
            <w:tcW w:w="2410" w:type="dxa"/>
            <w:vAlign w:val="center"/>
          </w:tcPr>
          <w:p w14:paraId="397CD66C" w14:textId="77777777" w:rsidR="00416E16" w:rsidRPr="00416E16" w:rsidRDefault="00416E16" w:rsidP="00416E16">
            <w:pPr>
              <w:spacing w:line="276" w:lineRule="auto"/>
              <w:jc w:val="left"/>
              <w:rPr>
                <w:sz w:val="20"/>
                <w:szCs w:val="18"/>
              </w:rPr>
            </w:pPr>
            <w:r w:rsidRPr="00416E16">
              <w:rPr>
                <w:sz w:val="20"/>
                <w:szCs w:val="18"/>
              </w:rPr>
              <w:t>duplicate_status</w:t>
            </w:r>
          </w:p>
        </w:tc>
        <w:tc>
          <w:tcPr>
            <w:tcW w:w="1701" w:type="dxa"/>
            <w:vAlign w:val="center"/>
          </w:tcPr>
          <w:p w14:paraId="053ACA13" w14:textId="77777777" w:rsidR="00416E16" w:rsidRPr="00416E16" w:rsidRDefault="00416E16" w:rsidP="00416E16">
            <w:pPr>
              <w:spacing w:line="276" w:lineRule="auto"/>
              <w:jc w:val="left"/>
              <w:rPr>
                <w:sz w:val="20"/>
                <w:szCs w:val="18"/>
              </w:rPr>
            </w:pPr>
            <w:r w:rsidRPr="00416E16">
              <w:rPr>
                <w:sz w:val="20"/>
                <w:szCs w:val="18"/>
              </w:rPr>
              <w:t>Varchar (50)</w:t>
            </w:r>
          </w:p>
        </w:tc>
        <w:tc>
          <w:tcPr>
            <w:tcW w:w="3254" w:type="dxa"/>
            <w:vAlign w:val="center"/>
          </w:tcPr>
          <w:p w14:paraId="3B66F067" w14:textId="77777777" w:rsidR="00416E16" w:rsidRPr="00416E16" w:rsidRDefault="00416E16" w:rsidP="00416E16">
            <w:pPr>
              <w:spacing w:line="276" w:lineRule="auto"/>
              <w:jc w:val="left"/>
              <w:rPr>
                <w:sz w:val="20"/>
                <w:szCs w:val="18"/>
              </w:rPr>
            </w:pPr>
            <w:r w:rsidRPr="00416E16">
              <w:rPr>
                <w:sz w:val="20"/>
                <w:szCs w:val="18"/>
              </w:rPr>
              <w:t>Status hasil pemeriksaan duplikasi</w:t>
            </w:r>
          </w:p>
        </w:tc>
      </w:tr>
      <w:tr w:rsidR="00416E16" w:rsidRPr="00416E16" w14:paraId="3A2463E4" w14:textId="77777777" w:rsidTr="00416E16">
        <w:tc>
          <w:tcPr>
            <w:tcW w:w="562" w:type="dxa"/>
            <w:vAlign w:val="center"/>
          </w:tcPr>
          <w:p w14:paraId="586F7F15" w14:textId="77777777" w:rsidR="00416E16" w:rsidRPr="00416E16" w:rsidRDefault="00416E16" w:rsidP="00416E16">
            <w:pPr>
              <w:spacing w:line="276" w:lineRule="auto"/>
              <w:jc w:val="center"/>
              <w:rPr>
                <w:sz w:val="20"/>
                <w:szCs w:val="18"/>
              </w:rPr>
            </w:pPr>
            <w:r w:rsidRPr="00416E16">
              <w:rPr>
                <w:sz w:val="20"/>
                <w:szCs w:val="18"/>
              </w:rPr>
              <w:t>9</w:t>
            </w:r>
          </w:p>
        </w:tc>
        <w:tc>
          <w:tcPr>
            <w:tcW w:w="2410" w:type="dxa"/>
            <w:vAlign w:val="center"/>
          </w:tcPr>
          <w:p w14:paraId="486B20F8" w14:textId="77777777" w:rsidR="00416E16" w:rsidRPr="00416E16" w:rsidRDefault="00416E16" w:rsidP="00416E16">
            <w:pPr>
              <w:spacing w:line="276" w:lineRule="auto"/>
              <w:jc w:val="left"/>
              <w:rPr>
                <w:sz w:val="20"/>
                <w:szCs w:val="18"/>
              </w:rPr>
            </w:pPr>
            <w:r w:rsidRPr="00416E16">
              <w:rPr>
                <w:sz w:val="20"/>
                <w:szCs w:val="18"/>
              </w:rPr>
              <w:t>created_at</w:t>
            </w:r>
          </w:p>
        </w:tc>
        <w:tc>
          <w:tcPr>
            <w:tcW w:w="1701" w:type="dxa"/>
            <w:vAlign w:val="center"/>
          </w:tcPr>
          <w:p w14:paraId="50DCA9DA" w14:textId="77777777" w:rsidR="00416E16" w:rsidRPr="00416E16" w:rsidRDefault="00416E16" w:rsidP="00416E16">
            <w:pPr>
              <w:spacing w:line="276" w:lineRule="auto"/>
              <w:jc w:val="left"/>
              <w:rPr>
                <w:sz w:val="20"/>
                <w:szCs w:val="18"/>
              </w:rPr>
            </w:pPr>
            <w:r w:rsidRPr="00416E16">
              <w:rPr>
                <w:sz w:val="20"/>
                <w:szCs w:val="18"/>
              </w:rPr>
              <w:t>Timestamp</w:t>
            </w:r>
          </w:p>
        </w:tc>
        <w:tc>
          <w:tcPr>
            <w:tcW w:w="3254" w:type="dxa"/>
            <w:vAlign w:val="center"/>
          </w:tcPr>
          <w:p w14:paraId="3C6CEF48" w14:textId="77777777" w:rsidR="00416E16" w:rsidRPr="00416E16" w:rsidRDefault="00416E16" w:rsidP="00416E16">
            <w:pPr>
              <w:spacing w:line="276" w:lineRule="auto"/>
              <w:jc w:val="left"/>
              <w:rPr>
                <w:sz w:val="20"/>
                <w:szCs w:val="18"/>
              </w:rPr>
            </w:pPr>
            <w:r w:rsidRPr="00416E16">
              <w:rPr>
                <w:sz w:val="20"/>
                <w:szCs w:val="18"/>
              </w:rPr>
              <w:t>Waktu notifikasi masuk</w:t>
            </w:r>
          </w:p>
        </w:tc>
      </w:tr>
    </w:tbl>
    <w:p w14:paraId="2118E74A" w14:textId="77777777" w:rsidR="00416E16" w:rsidRDefault="00416E16" w:rsidP="00416E16">
      <w:pPr>
        <w:spacing w:line="360" w:lineRule="auto"/>
      </w:pPr>
    </w:p>
    <w:p w14:paraId="536DC3F8" w14:textId="6A2F1C8D" w:rsidR="00416E16" w:rsidRPr="00071869" w:rsidRDefault="00605AFF" w:rsidP="00416E16">
      <w:pPr>
        <w:spacing w:line="360" w:lineRule="auto"/>
        <w:rPr>
          <w:bCs/>
        </w:rPr>
      </w:pPr>
      <w:r w:rsidRPr="00071869">
        <w:rPr>
          <w:bCs/>
        </w:rPr>
        <w:t xml:space="preserve">6. </w:t>
      </w:r>
      <w:r w:rsidR="00416E16" w:rsidRPr="00071869">
        <w:rPr>
          <w:bCs/>
        </w:rPr>
        <w:t>Tabel Database AI Classifications</w:t>
      </w:r>
    </w:p>
    <w:p w14:paraId="3503E2E0" w14:textId="77777777" w:rsidR="00416E16" w:rsidRDefault="00416E16" w:rsidP="00416E16">
      <w:pPr>
        <w:spacing w:line="360" w:lineRule="auto"/>
      </w:pPr>
      <w:r>
        <w:t>Tabel ini berfungsi untuk mencatat hasil keluaran kecerdasan buatan (Gemini AI) atas notifikasi masuk, meliputi saran kategori, OPD, hingga tingkat prioritas aduan.</w:t>
      </w:r>
    </w:p>
    <w:p w14:paraId="59E14B5D" w14:textId="4EB82CAE" w:rsidR="00EE4B9D" w:rsidRDefault="00EE4B9D" w:rsidP="00EE4B9D">
      <w:pPr>
        <w:spacing w:line="360" w:lineRule="auto"/>
      </w:pPr>
      <w:bookmarkStart w:id="122" w:name="_Toc235220709"/>
      <w:r>
        <w:t xml:space="preserve">Tabel 3. </w:t>
      </w:r>
      <w:r>
        <w:fldChar w:fldCharType="begin"/>
      </w:r>
      <w:r>
        <w:instrText xml:space="preserve"> SEQ Tabel_3. \* ARABIC </w:instrText>
      </w:r>
      <w:r>
        <w:fldChar w:fldCharType="separate"/>
      </w:r>
      <w:r w:rsidR="000B680A">
        <w:rPr>
          <w:noProof/>
        </w:rPr>
        <w:t>25</w:t>
      </w:r>
      <w:r>
        <w:fldChar w:fldCharType="end"/>
      </w:r>
      <w:r>
        <w:t xml:space="preserve"> </w:t>
      </w:r>
      <w:r w:rsidRPr="00CC22FB">
        <w:t>Tabel Database AI Classifications</w:t>
      </w:r>
      <w:bookmarkEnd w:id="12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2"/>
        <w:gridCol w:w="2410"/>
        <w:gridCol w:w="1701"/>
        <w:gridCol w:w="3254"/>
      </w:tblGrid>
      <w:tr w:rsidR="00416E16" w:rsidRPr="00605AFF" w14:paraId="156AE434" w14:textId="77777777" w:rsidTr="00605AFF">
        <w:tc>
          <w:tcPr>
            <w:tcW w:w="562" w:type="dxa"/>
            <w:vAlign w:val="center"/>
          </w:tcPr>
          <w:p w14:paraId="7AF6BDEF" w14:textId="77777777" w:rsidR="00416E16" w:rsidRPr="00605AFF" w:rsidRDefault="00416E16" w:rsidP="00605AFF">
            <w:pPr>
              <w:spacing w:line="276" w:lineRule="auto"/>
              <w:jc w:val="center"/>
              <w:rPr>
                <w:bCs/>
                <w:sz w:val="20"/>
                <w:szCs w:val="18"/>
              </w:rPr>
            </w:pPr>
            <w:r w:rsidRPr="00605AFF">
              <w:rPr>
                <w:bCs/>
                <w:sz w:val="20"/>
                <w:szCs w:val="18"/>
              </w:rPr>
              <w:t>No</w:t>
            </w:r>
          </w:p>
        </w:tc>
        <w:tc>
          <w:tcPr>
            <w:tcW w:w="2410" w:type="dxa"/>
            <w:vAlign w:val="center"/>
          </w:tcPr>
          <w:p w14:paraId="66E16FD6" w14:textId="77777777" w:rsidR="00416E16" w:rsidRPr="00605AFF" w:rsidRDefault="00416E16" w:rsidP="00605AFF">
            <w:pPr>
              <w:spacing w:line="276" w:lineRule="auto"/>
              <w:jc w:val="center"/>
              <w:rPr>
                <w:bCs/>
                <w:sz w:val="20"/>
                <w:szCs w:val="18"/>
              </w:rPr>
            </w:pPr>
            <w:r w:rsidRPr="00605AFF">
              <w:rPr>
                <w:bCs/>
                <w:sz w:val="20"/>
                <w:szCs w:val="18"/>
              </w:rPr>
              <w:t>Atribut</w:t>
            </w:r>
          </w:p>
        </w:tc>
        <w:tc>
          <w:tcPr>
            <w:tcW w:w="1701" w:type="dxa"/>
            <w:vAlign w:val="center"/>
          </w:tcPr>
          <w:p w14:paraId="718C41E0" w14:textId="77777777" w:rsidR="00416E16" w:rsidRPr="00605AFF" w:rsidRDefault="00416E16" w:rsidP="00605AFF">
            <w:pPr>
              <w:spacing w:line="276" w:lineRule="auto"/>
              <w:jc w:val="center"/>
              <w:rPr>
                <w:bCs/>
                <w:sz w:val="20"/>
                <w:szCs w:val="18"/>
              </w:rPr>
            </w:pPr>
            <w:r w:rsidRPr="00605AFF">
              <w:rPr>
                <w:bCs/>
                <w:sz w:val="20"/>
                <w:szCs w:val="18"/>
              </w:rPr>
              <w:t>Tipe Data</w:t>
            </w:r>
          </w:p>
        </w:tc>
        <w:tc>
          <w:tcPr>
            <w:tcW w:w="3254" w:type="dxa"/>
            <w:vAlign w:val="center"/>
          </w:tcPr>
          <w:p w14:paraId="2CC8261D" w14:textId="77777777" w:rsidR="00416E16" w:rsidRPr="00605AFF" w:rsidRDefault="00416E16" w:rsidP="00605AFF">
            <w:pPr>
              <w:spacing w:line="276" w:lineRule="auto"/>
              <w:jc w:val="center"/>
              <w:rPr>
                <w:bCs/>
                <w:sz w:val="20"/>
                <w:szCs w:val="18"/>
              </w:rPr>
            </w:pPr>
            <w:r w:rsidRPr="00605AFF">
              <w:rPr>
                <w:bCs/>
                <w:sz w:val="20"/>
                <w:szCs w:val="18"/>
              </w:rPr>
              <w:t>Keterangan</w:t>
            </w:r>
          </w:p>
        </w:tc>
      </w:tr>
      <w:tr w:rsidR="00416E16" w:rsidRPr="00605AFF" w14:paraId="10BF8910" w14:textId="77777777" w:rsidTr="00605AFF">
        <w:tc>
          <w:tcPr>
            <w:tcW w:w="562" w:type="dxa"/>
            <w:vAlign w:val="center"/>
          </w:tcPr>
          <w:p w14:paraId="40C1652C" w14:textId="77777777" w:rsidR="00416E16" w:rsidRPr="00605AFF" w:rsidRDefault="00416E16" w:rsidP="00605AFF">
            <w:pPr>
              <w:spacing w:line="276" w:lineRule="auto"/>
              <w:jc w:val="center"/>
              <w:rPr>
                <w:bCs/>
                <w:sz w:val="20"/>
                <w:szCs w:val="18"/>
              </w:rPr>
            </w:pPr>
            <w:r w:rsidRPr="00605AFF">
              <w:rPr>
                <w:bCs/>
                <w:sz w:val="20"/>
                <w:szCs w:val="18"/>
              </w:rPr>
              <w:t>1</w:t>
            </w:r>
          </w:p>
        </w:tc>
        <w:tc>
          <w:tcPr>
            <w:tcW w:w="2410" w:type="dxa"/>
            <w:vAlign w:val="center"/>
          </w:tcPr>
          <w:p w14:paraId="5653315C" w14:textId="77777777" w:rsidR="00416E16" w:rsidRPr="00605AFF" w:rsidRDefault="00416E16" w:rsidP="00605AFF">
            <w:pPr>
              <w:spacing w:line="276" w:lineRule="auto"/>
              <w:jc w:val="left"/>
              <w:rPr>
                <w:bCs/>
                <w:sz w:val="20"/>
                <w:szCs w:val="18"/>
              </w:rPr>
            </w:pPr>
            <w:r w:rsidRPr="00605AFF">
              <w:rPr>
                <w:bCs/>
                <w:sz w:val="20"/>
                <w:szCs w:val="18"/>
              </w:rPr>
              <w:t>id (PK)</w:t>
            </w:r>
          </w:p>
        </w:tc>
        <w:tc>
          <w:tcPr>
            <w:tcW w:w="1701" w:type="dxa"/>
            <w:vAlign w:val="center"/>
          </w:tcPr>
          <w:p w14:paraId="5099713C" w14:textId="77777777" w:rsidR="00416E16" w:rsidRPr="00605AFF" w:rsidRDefault="00416E16" w:rsidP="00605AFF">
            <w:pPr>
              <w:spacing w:line="276" w:lineRule="auto"/>
              <w:jc w:val="left"/>
              <w:rPr>
                <w:bCs/>
                <w:sz w:val="20"/>
                <w:szCs w:val="18"/>
              </w:rPr>
            </w:pPr>
            <w:r w:rsidRPr="00605AFF">
              <w:rPr>
                <w:bCs/>
                <w:sz w:val="20"/>
                <w:szCs w:val="18"/>
              </w:rPr>
              <w:t>BigInt</w:t>
            </w:r>
          </w:p>
        </w:tc>
        <w:tc>
          <w:tcPr>
            <w:tcW w:w="3254" w:type="dxa"/>
            <w:vAlign w:val="center"/>
          </w:tcPr>
          <w:p w14:paraId="2999EA55" w14:textId="77777777" w:rsidR="00416E16" w:rsidRPr="00605AFF" w:rsidRDefault="00416E16" w:rsidP="00605AFF">
            <w:pPr>
              <w:spacing w:line="276" w:lineRule="auto"/>
              <w:jc w:val="left"/>
              <w:rPr>
                <w:bCs/>
                <w:sz w:val="20"/>
                <w:szCs w:val="18"/>
              </w:rPr>
            </w:pPr>
            <w:r w:rsidRPr="00605AFF">
              <w:rPr>
                <w:bCs/>
                <w:sz w:val="20"/>
                <w:szCs w:val="18"/>
              </w:rPr>
              <w:t>ID unik klasifikasi AI</w:t>
            </w:r>
          </w:p>
        </w:tc>
      </w:tr>
      <w:tr w:rsidR="00416E16" w:rsidRPr="00605AFF" w14:paraId="7C79B7C5" w14:textId="77777777" w:rsidTr="00605AFF">
        <w:tc>
          <w:tcPr>
            <w:tcW w:w="562" w:type="dxa"/>
            <w:vAlign w:val="center"/>
          </w:tcPr>
          <w:p w14:paraId="1EF9D78C" w14:textId="77777777" w:rsidR="00416E16" w:rsidRPr="00605AFF" w:rsidRDefault="00416E16" w:rsidP="00605AFF">
            <w:pPr>
              <w:spacing w:line="276" w:lineRule="auto"/>
              <w:jc w:val="center"/>
              <w:rPr>
                <w:bCs/>
                <w:sz w:val="20"/>
                <w:szCs w:val="18"/>
              </w:rPr>
            </w:pPr>
            <w:r w:rsidRPr="00605AFF">
              <w:rPr>
                <w:bCs/>
                <w:sz w:val="20"/>
                <w:szCs w:val="18"/>
              </w:rPr>
              <w:t>2</w:t>
            </w:r>
          </w:p>
        </w:tc>
        <w:tc>
          <w:tcPr>
            <w:tcW w:w="2410" w:type="dxa"/>
            <w:vAlign w:val="center"/>
          </w:tcPr>
          <w:p w14:paraId="71CEDA31" w14:textId="77777777" w:rsidR="00416E16" w:rsidRPr="00605AFF" w:rsidRDefault="00416E16" w:rsidP="00605AFF">
            <w:pPr>
              <w:spacing w:line="276" w:lineRule="auto"/>
              <w:jc w:val="left"/>
              <w:rPr>
                <w:bCs/>
                <w:sz w:val="20"/>
                <w:szCs w:val="18"/>
              </w:rPr>
            </w:pPr>
            <w:r w:rsidRPr="00605AFF">
              <w:rPr>
                <w:bCs/>
                <w:sz w:val="20"/>
                <w:szCs w:val="18"/>
              </w:rPr>
              <w:t>notification_id (FK)</w:t>
            </w:r>
          </w:p>
        </w:tc>
        <w:tc>
          <w:tcPr>
            <w:tcW w:w="1701" w:type="dxa"/>
            <w:vAlign w:val="center"/>
          </w:tcPr>
          <w:p w14:paraId="27957CD1" w14:textId="77777777" w:rsidR="00416E16" w:rsidRPr="00605AFF" w:rsidRDefault="00416E16" w:rsidP="00605AFF">
            <w:pPr>
              <w:spacing w:line="276" w:lineRule="auto"/>
              <w:jc w:val="left"/>
              <w:rPr>
                <w:bCs/>
                <w:sz w:val="20"/>
                <w:szCs w:val="18"/>
              </w:rPr>
            </w:pPr>
            <w:r w:rsidRPr="00605AFF">
              <w:rPr>
                <w:bCs/>
                <w:sz w:val="20"/>
                <w:szCs w:val="18"/>
              </w:rPr>
              <w:t>BigInt</w:t>
            </w:r>
          </w:p>
        </w:tc>
        <w:tc>
          <w:tcPr>
            <w:tcW w:w="3254" w:type="dxa"/>
            <w:vAlign w:val="center"/>
          </w:tcPr>
          <w:p w14:paraId="2CE230DF" w14:textId="77777777" w:rsidR="00416E16" w:rsidRPr="00605AFF" w:rsidRDefault="00416E16" w:rsidP="00605AFF">
            <w:pPr>
              <w:spacing w:line="276" w:lineRule="auto"/>
              <w:jc w:val="left"/>
              <w:rPr>
                <w:bCs/>
                <w:sz w:val="20"/>
                <w:szCs w:val="18"/>
              </w:rPr>
            </w:pPr>
            <w:r w:rsidRPr="00605AFF">
              <w:rPr>
                <w:bCs/>
                <w:sz w:val="20"/>
                <w:szCs w:val="18"/>
              </w:rPr>
              <w:t>ID notifikasi yang dianalisis</w:t>
            </w:r>
          </w:p>
        </w:tc>
      </w:tr>
      <w:tr w:rsidR="00416E16" w:rsidRPr="00605AFF" w14:paraId="4BE4FC61" w14:textId="77777777" w:rsidTr="00605AFF">
        <w:tc>
          <w:tcPr>
            <w:tcW w:w="562" w:type="dxa"/>
            <w:vAlign w:val="center"/>
          </w:tcPr>
          <w:p w14:paraId="648BFBD2" w14:textId="77777777" w:rsidR="00416E16" w:rsidRPr="00605AFF" w:rsidRDefault="00416E16" w:rsidP="00605AFF">
            <w:pPr>
              <w:spacing w:line="276" w:lineRule="auto"/>
              <w:jc w:val="center"/>
              <w:rPr>
                <w:bCs/>
                <w:sz w:val="20"/>
                <w:szCs w:val="18"/>
              </w:rPr>
            </w:pPr>
            <w:r w:rsidRPr="00605AFF">
              <w:rPr>
                <w:bCs/>
                <w:sz w:val="20"/>
                <w:szCs w:val="18"/>
              </w:rPr>
              <w:t>3</w:t>
            </w:r>
          </w:p>
        </w:tc>
        <w:tc>
          <w:tcPr>
            <w:tcW w:w="2410" w:type="dxa"/>
            <w:vAlign w:val="center"/>
          </w:tcPr>
          <w:p w14:paraId="69489FD9" w14:textId="77777777" w:rsidR="00416E16" w:rsidRPr="00605AFF" w:rsidRDefault="00416E16" w:rsidP="00605AFF">
            <w:pPr>
              <w:spacing w:line="276" w:lineRule="auto"/>
              <w:jc w:val="left"/>
              <w:rPr>
                <w:bCs/>
                <w:sz w:val="20"/>
                <w:szCs w:val="18"/>
              </w:rPr>
            </w:pPr>
            <w:r w:rsidRPr="00605AFF">
              <w:rPr>
                <w:bCs/>
                <w:sz w:val="20"/>
                <w:szCs w:val="18"/>
              </w:rPr>
              <w:t>suggested_category</w:t>
            </w:r>
          </w:p>
        </w:tc>
        <w:tc>
          <w:tcPr>
            <w:tcW w:w="1701" w:type="dxa"/>
            <w:vAlign w:val="center"/>
          </w:tcPr>
          <w:p w14:paraId="22292BA3" w14:textId="77777777" w:rsidR="00416E16" w:rsidRPr="00605AFF" w:rsidRDefault="00416E16" w:rsidP="00605AFF">
            <w:pPr>
              <w:spacing w:line="276" w:lineRule="auto"/>
              <w:jc w:val="left"/>
              <w:rPr>
                <w:bCs/>
                <w:sz w:val="20"/>
                <w:szCs w:val="18"/>
              </w:rPr>
            </w:pPr>
            <w:r w:rsidRPr="00605AFF">
              <w:rPr>
                <w:bCs/>
                <w:sz w:val="20"/>
                <w:szCs w:val="18"/>
              </w:rPr>
              <w:t>Varchar (255)</w:t>
            </w:r>
          </w:p>
        </w:tc>
        <w:tc>
          <w:tcPr>
            <w:tcW w:w="3254" w:type="dxa"/>
            <w:vAlign w:val="center"/>
          </w:tcPr>
          <w:p w14:paraId="207BE3F5" w14:textId="77777777" w:rsidR="00416E16" w:rsidRPr="00605AFF" w:rsidRDefault="00416E16" w:rsidP="00605AFF">
            <w:pPr>
              <w:spacing w:line="276" w:lineRule="auto"/>
              <w:jc w:val="left"/>
              <w:rPr>
                <w:bCs/>
                <w:sz w:val="20"/>
                <w:szCs w:val="18"/>
              </w:rPr>
            </w:pPr>
            <w:r w:rsidRPr="00605AFF">
              <w:rPr>
                <w:bCs/>
                <w:sz w:val="20"/>
                <w:szCs w:val="18"/>
              </w:rPr>
              <w:t>Saran nama kategori</w:t>
            </w:r>
          </w:p>
        </w:tc>
      </w:tr>
      <w:tr w:rsidR="00416E16" w:rsidRPr="00605AFF" w14:paraId="39D8DB4A" w14:textId="77777777" w:rsidTr="00605AFF">
        <w:tc>
          <w:tcPr>
            <w:tcW w:w="562" w:type="dxa"/>
            <w:vAlign w:val="center"/>
          </w:tcPr>
          <w:p w14:paraId="2AB2EEEE" w14:textId="77777777" w:rsidR="00416E16" w:rsidRPr="00605AFF" w:rsidRDefault="00416E16" w:rsidP="00605AFF">
            <w:pPr>
              <w:spacing w:line="276" w:lineRule="auto"/>
              <w:jc w:val="center"/>
              <w:rPr>
                <w:bCs/>
                <w:sz w:val="20"/>
                <w:szCs w:val="18"/>
              </w:rPr>
            </w:pPr>
            <w:r w:rsidRPr="00605AFF">
              <w:rPr>
                <w:bCs/>
                <w:sz w:val="20"/>
                <w:szCs w:val="18"/>
              </w:rPr>
              <w:t>4</w:t>
            </w:r>
          </w:p>
        </w:tc>
        <w:tc>
          <w:tcPr>
            <w:tcW w:w="2410" w:type="dxa"/>
            <w:vAlign w:val="center"/>
          </w:tcPr>
          <w:p w14:paraId="2D84E433" w14:textId="77777777" w:rsidR="00416E16" w:rsidRPr="00605AFF" w:rsidRDefault="00416E16" w:rsidP="00605AFF">
            <w:pPr>
              <w:spacing w:line="276" w:lineRule="auto"/>
              <w:jc w:val="left"/>
              <w:rPr>
                <w:bCs/>
                <w:sz w:val="20"/>
                <w:szCs w:val="18"/>
              </w:rPr>
            </w:pPr>
            <w:r w:rsidRPr="00605AFF">
              <w:rPr>
                <w:bCs/>
                <w:sz w:val="20"/>
                <w:szCs w:val="18"/>
              </w:rPr>
              <w:t>suggested_sub_category</w:t>
            </w:r>
          </w:p>
        </w:tc>
        <w:tc>
          <w:tcPr>
            <w:tcW w:w="1701" w:type="dxa"/>
            <w:vAlign w:val="center"/>
          </w:tcPr>
          <w:p w14:paraId="5E3333CB" w14:textId="77777777" w:rsidR="00416E16" w:rsidRPr="00605AFF" w:rsidRDefault="00416E16" w:rsidP="00605AFF">
            <w:pPr>
              <w:spacing w:line="276" w:lineRule="auto"/>
              <w:jc w:val="left"/>
              <w:rPr>
                <w:bCs/>
                <w:sz w:val="20"/>
                <w:szCs w:val="18"/>
              </w:rPr>
            </w:pPr>
            <w:r w:rsidRPr="00605AFF">
              <w:rPr>
                <w:bCs/>
                <w:sz w:val="20"/>
                <w:szCs w:val="18"/>
              </w:rPr>
              <w:t>Varchar (255)</w:t>
            </w:r>
          </w:p>
        </w:tc>
        <w:tc>
          <w:tcPr>
            <w:tcW w:w="3254" w:type="dxa"/>
            <w:vAlign w:val="center"/>
          </w:tcPr>
          <w:p w14:paraId="6D56E695" w14:textId="77777777" w:rsidR="00416E16" w:rsidRPr="00605AFF" w:rsidRDefault="00416E16" w:rsidP="00605AFF">
            <w:pPr>
              <w:spacing w:line="276" w:lineRule="auto"/>
              <w:jc w:val="left"/>
              <w:rPr>
                <w:bCs/>
                <w:sz w:val="20"/>
                <w:szCs w:val="18"/>
              </w:rPr>
            </w:pPr>
            <w:r w:rsidRPr="00605AFF">
              <w:rPr>
                <w:bCs/>
                <w:sz w:val="20"/>
                <w:szCs w:val="18"/>
              </w:rPr>
              <w:t>Saran nama subkategori</w:t>
            </w:r>
          </w:p>
        </w:tc>
      </w:tr>
      <w:tr w:rsidR="00416E16" w:rsidRPr="00605AFF" w14:paraId="0D362FDD" w14:textId="77777777" w:rsidTr="00605AFF">
        <w:tc>
          <w:tcPr>
            <w:tcW w:w="562" w:type="dxa"/>
            <w:vAlign w:val="center"/>
          </w:tcPr>
          <w:p w14:paraId="4F6174C8" w14:textId="77777777" w:rsidR="00416E16" w:rsidRPr="00605AFF" w:rsidRDefault="00416E16" w:rsidP="00605AFF">
            <w:pPr>
              <w:spacing w:line="276" w:lineRule="auto"/>
              <w:jc w:val="center"/>
              <w:rPr>
                <w:bCs/>
                <w:sz w:val="20"/>
                <w:szCs w:val="18"/>
              </w:rPr>
            </w:pPr>
            <w:r w:rsidRPr="00605AFF">
              <w:rPr>
                <w:bCs/>
                <w:sz w:val="20"/>
                <w:szCs w:val="18"/>
              </w:rPr>
              <w:t>5</w:t>
            </w:r>
          </w:p>
        </w:tc>
        <w:tc>
          <w:tcPr>
            <w:tcW w:w="2410" w:type="dxa"/>
            <w:vAlign w:val="center"/>
          </w:tcPr>
          <w:p w14:paraId="68CA00C2" w14:textId="77777777" w:rsidR="00416E16" w:rsidRPr="00605AFF" w:rsidRDefault="00416E16" w:rsidP="00605AFF">
            <w:pPr>
              <w:spacing w:line="276" w:lineRule="auto"/>
              <w:jc w:val="left"/>
              <w:rPr>
                <w:bCs/>
                <w:sz w:val="20"/>
                <w:szCs w:val="18"/>
              </w:rPr>
            </w:pPr>
            <w:r w:rsidRPr="00605AFF">
              <w:rPr>
                <w:bCs/>
                <w:sz w:val="20"/>
                <w:szCs w:val="18"/>
              </w:rPr>
              <w:t>suggested_opds</w:t>
            </w:r>
          </w:p>
        </w:tc>
        <w:tc>
          <w:tcPr>
            <w:tcW w:w="1701" w:type="dxa"/>
            <w:vAlign w:val="center"/>
          </w:tcPr>
          <w:p w14:paraId="288C0618" w14:textId="77777777" w:rsidR="00416E16" w:rsidRPr="00605AFF" w:rsidRDefault="00416E16" w:rsidP="00605AFF">
            <w:pPr>
              <w:spacing w:line="276" w:lineRule="auto"/>
              <w:jc w:val="left"/>
              <w:rPr>
                <w:bCs/>
                <w:sz w:val="20"/>
                <w:szCs w:val="18"/>
              </w:rPr>
            </w:pPr>
            <w:r w:rsidRPr="00605AFF">
              <w:rPr>
                <w:bCs/>
                <w:sz w:val="20"/>
                <w:szCs w:val="18"/>
              </w:rPr>
              <w:t>Json</w:t>
            </w:r>
          </w:p>
        </w:tc>
        <w:tc>
          <w:tcPr>
            <w:tcW w:w="3254" w:type="dxa"/>
            <w:vAlign w:val="center"/>
          </w:tcPr>
          <w:p w14:paraId="1ED2849D" w14:textId="77777777" w:rsidR="00416E16" w:rsidRPr="00605AFF" w:rsidRDefault="00416E16" w:rsidP="00605AFF">
            <w:pPr>
              <w:spacing w:line="276" w:lineRule="auto"/>
              <w:jc w:val="left"/>
              <w:rPr>
                <w:bCs/>
                <w:sz w:val="20"/>
                <w:szCs w:val="18"/>
              </w:rPr>
            </w:pPr>
            <w:r w:rsidRPr="00605AFF">
              <w:rPr>
                <w:bCs/>
                <w:sz w:val="20"/>
                <w:szCs w:val="18"/>
              </w:rPr>
              <w:t>Array daftar saran instansi OPD</w:t>
            </w:r>
          </w:p>
        </w:tc>
      </w:tr>
      <w:tr w:rsidR="00416E16" w:rsidRPr="00605AFF" w14:paraId="482E567D" w14:textId="77777777" w:rsidTr="00605AFF">
        <w:tc>
          <w:tcPr>
            <w:tcW w:w="562" w:type="dxa"/>
            <w:vAlign w:val="center"/>
          </w:tcPr>
          <w:p w14:paraId="72D6E6EE" w14:textId="77777777" w:rsidR="00416E16" w:rsidRPr="00605AFF" w:rsidRDefault="00416E16" w:rsidP="00605AFF">
            <w:pPr>
              <w:spacing w:line="276" w:lineRule="auto"/>
              <w:jc w:val="center"/>
              <w:rPr>
                <w:bCs/>
                <w:sz w:val="20"/>
                <w:szCs w:val="18"/>
              </w:rPr>
            </w:pPr>
            <w:r w:rsidRPr="00605AFF">
              <w:rPr>
                <w:bCs/>
                <w:sz w:val="20"/>
                <w:szCs w:val="18"/>
              </w:rPr>
              <w:t>6</w:t>
            </w:r>
          </w:p>
        </w:tc>
        <w:tc>
          <w:tcPr>
            <w:tcW w:w="2410" w:type="dxa"/>
            <w:vAlign w:val="center"/>
          </w:tcPr>
          <w:p w14:paraId="39663AC3" w14:textId="77777777" w:rsidR="00416E16" w:rsidRPr="00605AFF" w:rsidRDefault="00416E16" w:rsidP="00605AFF">
            <w:pPr>
              <w:spacing w:line="276" w:lineRule="auto"/>
              <w:jc w:val="left"/>
              <w:rPr>
                <w:bCs/>
                <w:sz w:val="20"/>
                <w:szCs w:val="18"/>
              </w:rPr>
            </w:pPr>
            <w:r w:rsidRPr="00605AFF">
              <w:rPr>
                <w:bCs/>
                <w:sz w:val="20"/>
                <w:szCs w:val="18"/>
              </w:rPr>
              <w:t>priority</w:t>
            </w:r>
          </w:p>
        </w:tc>
        <w:tc>
          <w:tcPr>
            <w:tcW w:w="1701" w:type="dxa"/>
            <w:vAlign w:val="center"/>
          </w:tcPr>
          <w:p w14:paraId="21E91FE3" w14:textId="77777777" w:rsidR="00416E16" w:rsidRPr="00605AFF" w:rsidRDefault="00416E16" w:rsidP="00605AFF">
            <w:pPr>
              <w:spacing w:line="276" w:lineRule="auto"/>
              <w:jc w:val="left"/>
              <w:rPr>
                <w:bCs/>
                <w:sz w:val="20"/>
                <w:szCs w:val="18"/>
              </w:rPr>
            </w:pPr>
            <w:r w:rsidRPr="00605AFF">
              <w:rPr>
                <w:bCs/>
                <w:sz w:val="20"/>
                <w:szCs w:val="18"/>
              </w:rPr>
              <w:t>Enum</w:t>
            </w:r>
          </w:p>
        </w:tc>
        <w:tc>
          <w:tcPr>
            <w:tcW w:w="3254" w:type="dxa"/>
            <w:vAlign w:val="center"/>
          </w:tcPr>
          <w:p w14:paraId="0779012A" w14:textId="77777777" w:rsidR="00416E16" w:rsidRPr="00605AFF" w:rsidRDefault="00416E16" w:rsidP="00605AFF">
            <w:pPr>
              <w:spacing w:line="276" w:lineRule="auto"/>
              <w:jc w:val="left"/>
              <w:rPr>
                <w:bCs/>
                <w:sz w:val="20"/>
                <w:szCs w:val="18"/>
              </w:rPr>
            </w:pPr>
            <w:r w:rsidRPr="00605AFF">
              <w:rPr>
                <w:bCs/>
                <w:sz w:val="20"/>
                <w:szCs w:val="18"/>
              </w:rPr>
              <w:t>Tingkat prioritas hasil analisis</w:t>
            </w:r>
          </w:p>
        </w:tc>
      </w:tr>
      <w:tr w:rsidR="00416E16" w:rsidRPr="00605AFF" w14:paraId="0576A6AE" w14:textId="77777777" w:rsidTr="00605AFF">
        <w:tc>
          <w:tcPr>
            <w:tcW w:w="562" w:type="dxa"/>
            <w:vAlign w:val="center"/>
          </w:tcPr>
          <w:p w14:paraId="34B8D606" w14:textId="77777777" w:rsidR="00416E16" w:rsidRPr="00605AFF" w:rsidRDefault="00416E16" w:rsidP="00605AFF">
            <w:pPr>
              <w:spacing w:line="276" w:lineRule="auto"/>
              <w:jc w:val="center"/>
              <w:rPr>
                <w:bCs/>
                <w:sz w:val="20"/>
                <w:szCs w:val="18"/>
              </w:rPr>
            </w:pPr>
            <w:r w:rsidRPr="00605AFF">
              <w:rPr>
                <w:bCs/>
                <w:sz w:val="20"/>
                <w:szCs w:val="18"/>
              </w:rPr>
              <w:t>7</w:t>
            </w:r>
          </w:p>
        </w:tc>
        <w:tc>
          <w:tcPr>
            <w:tcW w:w="2410" w:type="dxa"/>
            <w:vAlign w:val="center"/>
          </w:tcPr>
          <w:p w14:paraId="31F76B23" w14:textId="77777777" w:rsidR="00416E16" w:rsidRPr="00605AFF" w:rsidRDefault="00416E16" w:rsidP="00605AFF">
            <w:pPr>
              <w:spacing w:line="276" w:lineRule="auto"/>
              <w:jc w:val="left"/>
              <w:rPr>
                <w:bCs/>
                <w:sz w:val="20"/>
                <w:szCs w:val="18"/>
              </w:rPr>
            </w:pPr>
            <w:r w:rsidRPr="00605AFF">
              <w:rPr>
                <w:bCs/>
                <w:sz w:val="20"/>
                <w:szCs w:val="18"/>
              </w:rPr>
              <w:t>confidence</w:t>
            </w:r>
          </w:p>
        </w:tc>
        <w:tc>
          <w:tcPr>
            <w:tcW w:w="1701" w:type="dxa"/>
            <w:vAlign w:val="center"/>
          </w:tcPr>
          <w:p w14:paraId="7BD5F813" w14:textId="77777777" w:rsidR="00416E16" w:rsidRPr="00605AFF" w:rsidRDefault="00416E16" w:rsidP="00605AFF">
            <w:pPr>
              <w:spacing w:line="276" w:lineRule="auto"/>
              <w:jc w:val="left"/>
              <w:rPr>
                <w:bCs/>
                <w:sz w:val="20"/>
                <w:szCs w:val="18"/>
              </w:rPr>
            </w:pPr>
            <w:r w:rsidRPr="00605AFF">
              <w:rPr>
                <w:bCs/>
                <w:sz w:val="20"/>
                <w:szCs w:val="18"/>
              </w:rPr>
              <w:t>Decimal (5,2)</w:t>
            </w:r>
          </w:p>
        </w:tc>
        <w:tc>
          <w:tcPr>
            <w:tcW w:w="3254" w:type="dxa"/>
            <w:vAlign w:val="center"/>
          </w:tcPr>
          <w:p w14:paraId="5A9AF35A" w14:textId="77777777" w:rsidR="00416E16" w:rsidRPr="00605AFF" w:rsidRDefault="00416E16" w:rsidP="00605AFF">
            <w:pPr>
              <w:spacing w:line="276" w:lineRule="auto"/>
              <w:jc w:val="left"/>
              <w:rPr>
                <w:bCs/>
                <w:sz w:val="20"/>
                <w:szCs w:val="18"/>
              </w:rPr>
            </w:pPr>
            <w:r w:rsidRPr="00605AFF">
              <w:rPr>
                <w:bCs/>
                <w:sz w:val="20"/>
                <w:szCs w:val="18"/>
              </w:rPr>
              <w:t>Tingkat keyakinan (akurasi) model AI</w:t>
            </w:r>
          </w:p>
        </w:tc>
      </w:tr>
      <w:tr w:rsidR="00416E16" w:rsidRPr="00605AFF" w14:paraId="64BC0B3D" w14:textId="77777777" w:rsidTr="00605AFF">
        <w:tc>
          <w:tcPr>
            <w:tcW w:w="562" w:type="dxa"/>
            <w:vAlign w:val="center"/>
          </w:tcPr>
          <w:p w14:paraId="33E512AA" w14:textId="77777777" w:rsidR="00416E16" w:rsidRPr="00605AFF" w:rsidRDefault="00416E16" w:rsidP="00605AFF">
            <w:pPr>
              <w:spacing w:line="276" w:lineRule="auto"/>
              <w:jc w:val="center"/>
              <w:rPr>
                <w:bCs/>
                <w:sz w:val="20"/>
                <w:szCs w:val="18"/>
              </w:rPr>
            </w:pPr>
            <w:r w:rsidRPr="00605AFF">
              <w:rPr>
                <w:bCs/>
                <w:sz w:val="20"/>
                <w:szCs w:val="18"/>
              </w:rPr>
              <w:t>8</w:t>
            </w:r>
          </w:p>
        </w:tc>
        <w:tc>
          <w:tcPr>
            <w:tcW w:w="2410" w:type="dxa"/>
            <w:vAlign w:val="center"/>
          </w:tcPr>
          <w:p w14:paraId="7609D919" w14:textId="77777777" w:rsidR="00416E16" w:rsidRPr="00605AFF" w:rsidRDefault="00416E16" w:rsidP="00605AFF">
            <w:pPr>
              <w:spacing w:line="276" w:lineRule="auto"/>
              <w:jc w:val="left"/>
              <w:rPr>
                <w:bCs/>
                <w:sz w:val="20"/>
                <w:szCs w:val="18"/>
              </w:rPr>
            </w:pPr>
            <w:r w:rsidRPr="00605AFF">
              <w:rPr>
                <w:bCs/>
                <w:sz w:val="20"/>
                <w:szCs w:val="18"/>
              </w:rPr>
              <w:t>reasoning</w:t>
            </w:r>
          </w:p>
        </w:tc>
        <w:tc>
          <w:tcPr>
            <w:tcW w:w="1701" w:type="dxa"/>
            <w:vAlign w:val="center"/>
          </w:tcPr>
          <w:p w14:paraId="72DA9003" w14:textId="77777777" w:rsidR="00416E16" w:rsidRPr="00605AFF" w:rsidRDefault="00416E16" w:rsidP="00605AFF">
            <w:pPr>
              <w:spacing w:line="276" w:lineRule="auto"/>
              <w:jc w:val="left"/>
              <w:rPr>
                <w:bCs/>
                <w:sz w:val="20"/>
                <w:szCs w:val="18"/>
              </w:rPr>
            </w:pPr>
            <w:r w:rsidRPr="00605AFF">
              <w:rPr>
                <w:bCs/>
                <w:sz w:val="20"/>
                <w:szCs w:val="18"/>
              </w:rPr>
              <w:t>Text</w:t>
            </w:r>
          </w:p>
        </w:tc>
        <w:tc>
          <w:tcPr>
            <w:tcW w:w="3254" w:type="dxa"/>
            <w:vAlign w:val="center"/>
          </w:tcPr>
          <w:p w14:paraId="45D3ADB6" w14:textId="77777777" w:rsidR="00416E16" w:rsidRPr="00605AFF" w:rsidRDefault="00416E16" w:rsidP="00605AFF">
            <w:pPr>
              <w:spacing w:line="276" w:lineRule="auto"/>
              <w:jc w:val="left"/>
              <w:rPr>
                <w:bCs/>
                <w:sz w:val="20"/>
                <w:szCs w:val="18"/>
              </w:rPr>
            </w:pPr>
            <w:r w:rsidRPr="00605AFF">
              <w:rPr>
                <w:bCs/>
                <w:sz w:val="20"/>
                <w:szCs w:val="18"/>
              </w:rPr>
              <w:t>Penjelasan alasan klasifikasi</w:t>
            </w:r>
          </w:p>
        </w:tc>
      </w:tr>
      <w:tr w:rsidR="00416E16" w:rsidRPr="00605AFF" w14:paraId="17332112" w14:textId="77777777" w:rsidTr="00605AFF">
        <w:tc>
          <w:tcPr>
            <w:tcW w:w="562" w:type="dxa"/>
            <w:vAlign w:val="center"/>
          </w:tcPr>
          <w:p w14:paraId="1D08011F" w14:textId="77777777" w:rsidR="00416E16" w:rsidRPr="00605AFF" w:rsidRDefault="00416E16" w:rsidP="00605AFF">
            <w:pPr>
              <w:spacing w:line="276" w:lineRule="auto"/>
              <w:jc w:val="center"/>
              <w:rPr>
                <w:bCs/>
                <w:sz w:val="20"/>
                <w:szCs w:val="18"/>
              </w:rPr>
            </w:pPr>
            <w:r w:rsidRPr="00605AFF">
              <w:rPr>
                <w:bCs/>
                <w:sz w:val="20"/>
                <w:szCs w:val="18"/>
              </w:rPr>
              <w:t>9</w:t>
            </w:r>
          </w:p>
        </w:tc>
        <w:tc>
          <w:tcPr>
            <w:tcW w:w="2410" w:type="dxa"/>
            <w:vAlign w:val="center"/>
          </w:tcPr>
          <w:p w14:paraId="571FD38F" w14:textId="77777777" w:rsidR="00416E16" w:rsidRPr="00605AFF" w:rsidRDefault="00416E16" w:rsidP="00605AFF">
            <w:pPr>
              <w:spacing w:line="276" w:lineRule="auto"/>
              <w:jc w:val="left"/>
              <w:rPr>
                <w:bCs/>
                <w:sz w:val="20"/>
                <w:szCs w:val="18"/>
              </w:rPr>
            </w:pPr>
            <w:r w:rsidRPr="00605AFF">
              <w:rPr>
                <w:bCs/>
                <w:sz w:val="20"/>
                <w:szCs w:val="18"/>
              </w:rPr>
              <w:t>created_at</w:t>
            </w:r>
          </w:p>
        </w:tc>
        <w:tc>
          <w:tcPr>
            <w:tcW w:w="1701" w:type="dxa"/>
            <w:vAlign w:val="center"/>
          </w:tcPr>
          <w:p w14:paraId="7B03F1DB" w14:textId="77777777" w:rsidR="00416E16" w:rsidRPr="00605AFF" w:rsidRDefault="00416E16" w:rsidP="00605AFF">
            <w:pPr>
              <w:spacing w:line="276" w:lineRule="auto"/>
              <w:jc w:val="left"/>
              <w:rPr>
                <w:bCs/>
                <w:sz w:val="20"/>
                <w:szCs w:val="18"/>
              </w:rPr>
            </w:pPr>
            <w:r w:rsidRPr="00605AFF">
              <w:rPr>
                <w:bCs/>
                <w:sz w:val="20"/>
                <w:szCs w:val="18"/>
              </w:rPr>
              <w:t>Timestamp</w:t>
            </w:r>
          </w:p>
        </w:tc>
        <w:tc>
          <w:tcPr>
            <w:tcW w:w="3254" w:type="dxa"/>
            <w:vAlign w:val="center"/>
          </w:tcPr>
          <w:p w14:paraId="616267C0" w14:textId="77777777" w:rsidR="00416E16" w:rsidRPr="00605AFF" w:rsidRDefault="00416E16" w:rsidP="00605AFF">
            <w:pPr>
              <w:spacing w:line="276" w:lineRule="auto"/>
              <w:jc w:val="left"/>
              <w:rPr>
                <w:bCs/>
                <w:sz w:val="20"/>
                <w:szCs w:val="18"/>
              </w:rPr>
            </w:pPr>
            <w:r w:rsidRPr="00605AFF">
              <w:rPr>
                <w:bCs/>
                <w:sz w:val="20"/>
                <w:szCs w:val="18"/>
              </w:rPr>
              <w:t>Waktu data dibuat</w:t>
            </w:r>
          </w:p>
        </w:tc>
      </w:tr>
    </w:tbl>
    <w:p w14:paraId="1F886DBB" w14:textId="77777777" w:rsidR="00416E16" w:rsidRDefault="00416E16" w:rsidP="00416E16">
      <w:pPr>
        <w:spacing w:line="360" w:lineRule="auto"/>
      </w:pPr>
    </w:p>
    <w:p w14:paraId="4FE66FA1" w14:textId="3F466A07" w:rsidR="00416E16" w:rsidRPr="00071869" w:rsidRDefault="00605AFF" w:rsidP="00416E16">
      <w:pPr>
        <w:spacing w:line="360" w:lineRule="auto"/>
        <w:rPr>
          <w:bCs/>
        </w:rPr>
      </w:pPr>
      <w:r w:rsidRPr="00071869">
        <w:rPr>
          <w:bCs/>
        </w:rPr>
        <w:t xml:space="preserve">7. </w:t>
      </w:r>
      <w:r w:rsidR="00416E16" w:rsidRPr="00071869">
        <w:rPr>
          <w:bCs/>
        </w:rPr>
        <w:t>Tabel Database Tickets</w:t>
      </w:r>
    </w:p>
    <w:p w14:paraId="56556561" w14:textId="77777777" w:rsidR="00416E16" w:rsidRDefault="00416E16" w:rsidP="00416E16">
      <w:pPr>
        <w:spacing w:line="360" w:lineRule="auto"/>
      </w:pPr>
      <w:r>
        <w:t>Tabel ini merupakan tabel utama yang menyimpan data tiket penanganan aduan masyarakat yang telah divalidasi dan akan dikelola oleh OPD.</w:t>
      </w:r>
    </w:p>
    <w:p w14:paraId="477893E7" w14:textId="2F79F9C2" w:rsidR="00FA012C" w:rsidRDefault="00FA012C" w:rsidP="00FA012C">
      <w:pPr>
        <w:spacing w:line="360" w:lineRule="auto"/>
      </w:pPr>
      <w:bookmarkStart w:id="123" w:name="_Toc235220710"/>
      <w:r>
        <w:lastRenderedPageBreak/>
        <w:t>Tabel 3.</w:t>
      </w:r>
      <w:r>
        <w:fldChar w:fldCharType="begin"/>
      </w:r>
      <w:r>
        <w:instrText xml:space="preserve"> SEQ Tabel_3. \* ARABIC </w:instrText>
      </w:r>
      <w:r>
        <w:fldChar w:fldCharType="separate"/>
      </w:r>
      <w:r w:rsidR="000B680A">
        <w:rPr>
          <w:noProof/>
        </w:rPr>
        <w:t>26</w:t>
      </w:r>
      <w:r>
        <w:fldChar w:fldCharType="end"/>
      </w:r>
      <w:r>
        <w:t xml:space="preserve"> </w:t>
      </w:r>
      <w:r w:rsidRPr="009F3A77">
        <w:t>Tabel Database Tickets</w:t>
      </w:r>
      <w:bookmarkEnd w:id="12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2"/>
        <w:gridCol w:w="2410"/>
        <w:gridCol w:w="1701"/>
        <w:gridCol w:w="3254"/>
      </w:tblGrid>
      <w:tr w:rsidR="00416E16" w:rsidRPr="00C20AAA" w14:paraId="5AA4C71A" w14:textId="77777777" w:rsidTr="005A3829">
        <w:tc>
          <w:tcPr>
            <w:tcW w:w="562" w:type="dxa"/>
            <w:vAlign w:val="center"/>
          </w:tcPr>
          <w:p w14:paraId="34DC0EBB" w14:textId="77777777" w:rsidR="00416E16" w:rsidRPr="00C20AAA" w:rsidRDefault="00416E16" w:rsidP="005A3829">
            <w:pPr>
              <w:spacing w:line="276" w:lineRule="auto"/>
              <w:jc w:val="center"/>
              <w:rPr>
                <w:bCs/>
                <w:sz w:val="20"/>
                <w:szCs w:val="20"/>
              </w:rPr>
            </w:pPr>
            <w:r w:rsidRPr="00C20AAA">
              <w:rPr>
                <w:bCs/>
                <w:sz w:val="20"/>
                <w:szCs w:val="20"/>
              </w:rPr>
              <w:t>No</w:t>
            </w:r>
          </w:p>
        </w:tc>
        <w:tc>
          <w:tcPr>
            <w:tcW w:w="2410" w:type="dxa"/>
            <w:vAlign w:val="center"/>
          </w:tcPr>
          <w:p w14:paraId="792DEF53" w14:textId="77777777" w:rsidR="00416E16" w:rsidRPr="00C20AAA" w:rsidRDefault="00416E16" w:rsidP="005A3829">
            <w:pPr>
              <w:spacing w:line="276" w:lineRule="auto"/>
              <w:jc w:val="center"/>
              <w:rPr>
                <w:bCs/>
                <w:sz w:val="20"/>
                <w:szCs w:val="20"/>
              </w:rPr>
            </w:pPr>
            <w:r w:rsidRPr="00C20AAA">
              <w:rPr>
                <w:bCs/>
                <w:sz w:val="20"/>
                <w:szCs w:val="20"/>
              </w:rPr>
              <w:t>Atribut</w:t>
            </w:r>
          </w:p>
        </w:tc>
        <w:tc>
          <w:tcPr>
            <w:tcW w:w="1701" w:type="dxa"/>
            <w:vAlign w:val="center"/>
          </w:tcPr>
          <w:p w14:paraId="724349B9" w14:textId="77777777" w:rsidR="00416E16" w:rsidRPr="00C20AAA" w:rsidRDefault="00416E16" w:rsidP="005A3829">
            <w:pPr>
              <w:spacing w:line="276" w:lineRule="auto"/>
              <w:jc w:val="center"/>
              <w:rPr>
                <w:bCs/>
                <w:sz w:val="20"/>
                <w:szCs w:val="20"/>
              </w:rPr>
            </w:pPr>
            <w:r w:rsidRPr="00C20AAA">
              <w:rPr>
                <w:bCs/>
                <w:sz w:val="20"/>
                <w:szCs w:val="20"/>
              </w:rPr>
              <w:t>Tipe Data</w:t>
            </w:r>
          </w:p>
        </w:tc>
        <w:tc>
          <w:tcPr>
            <w:tcW w:w="3254" w:type="dxa"/>
            <w:vAlign w:val="center"/>
          </w:tcPr>
          <w:p w14:paraId="1A7020BE" w14:textId="77777777" w:rsidR="00416E16" w:rsidRPr="00C20AAA" w:rsidRDefault="00416E16" w:rsidP="005A3829">
            <w:pPr>
              <w:spacing w:line="276" w:lineRule="auto"/>
              <w:jc w:val="center"/>
              <w:rPr>
                <w:bCs/>
                <w:sz w:val="20"/>
                <w:szCs w:val="20"/>
              </w:rPr>
            </w:pPr>
            <w:r w:rsidRPr="00C20AAA">
              <w:rPr>
                <w:bCs/>
                <w:sz w:val="20"/>
                <w:szCs w:val="20"/>
              </w:rPr>
              <w:t>Keterangan</w:t>
            </w:r>
          </w:p>
        </w:tc>
      </w:tr>
      <w:tr w:rsidR="00416E16" w:rsidRPr="00C20AAA" w14:paraId="5E9EE021" w14:textId="77777777" w:rsidTr="005A3829">
        <w:tc>
          <w:tcPr>
            <w:tcW w:w="562" w:type="dxa"/>
            <w:vAlign w:val="center"/>
          </w:tcPr>
          <w:p w14:paraId="7E77257B" w14:textId="77777777" w:rsidR="00416E16" w:rsidRPr="00C20AAA" w:rsidRDefault="00416E16" w:rsidP="005A3829">
            <w:pPr>
              <w:spacing w:line="276" w:lineRule="auto"/>
              <w:jc w:val="center"/>
              <w:rPr>
                <w:bCs/>
                <w:sz w:val="20"/>
                <w:szCs w:val="20"/>
              </w:rPr>
            </w:pPr>
            <w:r w:rsidRPr="00C20AAA">
              <w:rPr>
                <w:bCs/>
                <w:sz w:val="20"/>
                <w:szCs w:val="20"/>
              </w:rPr>
              <w:t>1</w:t>
            </w:r>
          </w:p>
        </w:tc>
        <w:tc>
          <w:tcPr>
            <w:tcW w:w="2410" w:type="dxa"/>
            <w:vAlign w:val="center"/>
          </w:tcPr>
          <w:p w14:paraId="3BE5D53F" w14:textId="77777777" w:rsidR="00416E16" w:rsidRPr="00C20AAA" w:rsidRDefault="00416E16" w:rsidP="005A3829">
            <w:pPr>
              <w:spacing w:line="276" w:lineRule="auto"/>
              <w:jc w:val="left"/>
              <w:rPr>
                <w:bCs/>
                <w:sz w:val="20"/>
                <w:szCs w:val="20"/>
              </w:rPr>
            </w:pPr>
            <w:r w:rsidRPr="00C20AAA">
              <w:rPr>
                <w:bCs/>
                <w:sz w:val="20"/>
                <w:szCs w:val="20"/>
              </w:rPr>
              <w:t>id (PK)</w:t>
            </w:r>
          </w:p>
        </w:tc>
        <w:tc>
          <w:tcPr>
            <w:tcW w:w="1701" w:type="dxa"/>
            <w:vAlign w:val="center"/>
          </w:tcPr>
          <w:p w14:paraId="7B32AB93" w14:textId="77777777" w:rsidR="00416E16" w:rsidRPr="00C20AAA" w:rsidRDefault="00416E16" w:rsidP="005A3829">
            <w:pPr>
              <w:spacing w:line="276" w:lineRule="auto"/>
              <w:jc w:val="left"/>
              <w:rPr>
                <w:bCs/>
                <w:sz w:val="20"/>
                <w:szCs w:val="20"/>
              </w:rPr>
            </w:pPr>
            <w:r w:rsidRPr="00C20AAA">
              <w:rPr>
                <w:bCs/>
                <w:sz w:val="20"/>
                <w:szCs w:val="20"/>
              </w:rPr>
              <w:t>BigInt</w:t>
            </w:r>
          </w:p>
        </w:tc>
        <w:tc>
          <w:tcPr>
            <w:tcW w:w="3254" w:type="dxa"/>
            <w:vAlign w:val="center"/>
          </w:tcPr>
          <w:p w14:paraId="61ED1080" w14:textId="77777777" w:rsidR="00416E16" w:rsidRPr="00C20AAA" w:rsidRDefault="00416E16" w:rsidP="005A3829">
            <w:pPr>
              <w:spacing w:line="276" w:lineRule="auto"/>
              <w:jc w:val="left"/>
              <w:rPr>
                <w:bCs/>
                <w:sz w:val="20"/>
                <w:szCs w:val="20"/>
              </w:rPr>
            </w:pPr>
            <w:r w:rsidRPr="00C20AAA">
              <w:rPr>
                <w:bCs/>
                <w:sz w:val="20"/>
                <w:szCs w:val="20"/>
              </w:rPr>
              <w:t>ID unik tiket</w:t>
            </w:r>
          </w:p>
        </w:tc>
      </w:tr>
      <w:tr w:rsidR="00416E16" w:rsidRPr="00C20AAA" w14:paraId="28F74FD2" w14:textId="77777777" w:rsidTr="005A3829">
        <w:tc>
          <w:tcPr>
            <w:tcW w:w="562" w:type="dxa"/>
            <w:vAlign w:val="center"/>
          </w:tcPr>
          <w:p w14:paraId="100945D5" w14:textId="77777777" w:rsidR="00416E16" w:rsidRPr="00C20AAA" w:rsidRDefault="00416E16" w:rsidP="005A3829">
            <w:pPr>
              <w:spacing w:line="276" w:lineRule="auto"/>
              <w:jc w:val="center"/>
              <w:rPr>
                <w:bCs/>
                <w:sz w:val="20"/>
                <w:szCs w:val="20"/>
              </w:rPr>
            </w:pPr>
            <w:r w:rsidRPr="00C20AAA">
              <w:rPr>
                <w:bCs/>
                <w:sz w:val="20"/>
                <w:szCs w:val="20"/>
              </w:rPr>
              <w:t>2</w:t>
            </w:r>
          </w:p>
        </w:tc>
        <w:tc>
          <w:tcPr>
            <w:tcW w:w="2410" w:type="dxa"/>
            <w:vAlign w:val="center"/>
          </w:tcPr>
          <w:p w14:paraId="4EC8A8D0" w14:textId="77777777" w:rsidR="00416E16" w:rsidRPr="00C20AAA" w:rsidRDefault="00416E16" w:rsidP="005A3829">
            <w:pPr>
              <w:spacing w:line="276" w:lineRule="auto"/>
              <w:jc w:val="left"/>
              <w:rPr>
                <w:bCs/>
                <w:sz w:val="20"/>
                <w:szCs w:val="20"/>
              </w:rPr>
            </w:pPr>
            <w:r w:rsidRPr="00C20AAA">
              <w:rPr>
                <w:bCs/>
                <w:sz w:val="20"/>
                <w:szCs w:val="20"/>
              </w:rPr>
              <w:t>notification_id (FK)</w:t>
            </w:r>
          </w:p>
        </w:tc>
        <w:tc>
          <w:tcPr>
            <w:tcW w:w="1701" w:type="dxa"/>
            <w:vAlign w:val="center"/>
          </w:tcPr>
          <w:p w14:paraId="03010264" w14:textId="77777777" w:rsidR="00416E16" w:rsidRPr="00C20AAA" w:rsidRDefault="00416E16" w:rsidP="005A3829">
            <w:pPr>
              <w:spacing w:line="276" w:lineRule="auto"/>
              <w:jc w:val="left"/>
              <w:rPr>
                <w:bCs/>
                <w:sz w:val="20"/>
                <w:szCs w:val="20"/>
              </w:rPr>
            </w:pPr>
            <w:r w:rsidRPr="00C20AAA">
              <w:rPr>
                <w:bCs/>
                <w:sz w:val="20"/>
                <w:szCs w:val="20"/>
              </w:rPr>
              <w:t>BigInt</w:t>
            </w:r>
          </w:p>
        </w:tc>
        <w:tc>
          <w:tcPr>
            <w:tcW w:w="3254" w:type="dxa"/>
            <w:vAlign w:val="center"/>
          </w:tcPr>
          <w:p w14:paraId="58C56D19" w14:textId="77777777" w:rsidR="00416E16" w:rsidRPr="00C20AAA" w:rsidRDefault="00416E16" w:rsidP="005A3829">
            <w:pPr>
              <w:spacing w:line="276" w:lineRule="auto"/>
              <w:jc w:val="left"/>
              <w:rPr>
                <w:bCs/>
                <w:sz w:val="20"/>
                <w:szCs w:val="20"/>
              </w:rPr>
            </w:pPr>
            <w:r w:rsidRPr="00C20AAA">
              <w:rPr>
                <w:bCs/>
                <w:sz w:val="20"/>
                <w:szCs w:val="20"/>
              </w:rPr>
              <w:t>ID notifikasi asal tiket</w:t>
            </w:r>
          </w:p>
        </w:tc>
      </w:tr>
      <w:tr w:rsidR="00416E16" w:rsidRPr="00C20AAA" w14:paraId="778B0A70" w14:textId="77777777" w:rsidTr="005A3829">
        <w:tc>
          <w:tcPr>
            <w:tcW w:w="562" w:type="dxa"/>
            <w:vAlign w:val="center"/>
          </w:tcPr>
          <w:p w14:paraId="32BDFFCF" w14:textId="77777777" w:rsidR="00416E16" w:rsidRPr="00C20AAA" w:rsidRDefault="00416E16" w:rsidP="005A3829">
            <w:pPr>
              <w:spacing w:line="276" w:lineRule="auto"/>
              <w:jc w:val="center"/>
              <w:rPr>
                <w:bCs/>
                <w:sz w:val="20"/>
                <w:szCs w:val="20"/>
              </w:rPr>
            </w:pPr>
            <w:r w:rsidRPr="00C20AAA">
              <w:rPr>
                <w:bCs/>
                <w:sz w:val="20"/>
                <w:szCs w:val="20"/>
              </w:rPr>
              <w:t>3</w:t>
            </w:r>
          </w:p>
        </w:tc>
        <w:tc>
          <w:tcPr>
            <w:tcW w:w="2410" w:type="dxa"/>
            <w:vAlign w:val="center"/>
          </w:tcPr>
          <w:p w14:paraId="3E0B7DD8" w14:textId="77777777" w:rsidR="00416E16" w:rsidRPr="00C20AAA" w:rsidRDefault="00416E16" w:rsidP="005A3829">
            <w:pPr>
              <w:spacing w:line="276" w:lineRule="auto"/>
              <w:jc w:val="left"/>
              <w:rPr>
                <w:bCs/>
                <w:sz w:val="20"/>
                <w:szCs w:val="20"/>
              </w:rPr>
            </w:pPr>
            <w:r w:rsidRPr="00C20AAA">
              <w:rPr>
                <w:bCs/>
                <w:sz w:val="20"/>
                <w:szCs w:val="20"/>
              </w:rPr>
              <w:t>assigned_opd_id (FK)</w:t>
            </w:r>
          </w:p>
        </w:tc>
        <w:tc>
          <w:tcPr>
            <w:tcW w:w="1701" w:type="dxa"/>
            <w:vAlign w:val="center"/>
          </w:tcPr>
          <w:p w14:paraId="59E7928C" w14:textId="77777777" w:rsidR="00416E16" w:rsidRPr="00C20AAA" w:rsidRDefault="00416E16" w:rsidP="005A3829">
            <w:pPr>
              <w:spacing w:line="276" w:lineRule="auto"/>
              <w:jc w:val="left"/>
              <w:rPr>
                <w:bCs/>
                <w:sz w:val="20"/>
                <w:szCs w:val="20"/>
              </w:rPr>
            </w:pPr>
            <w:r w:rsidRPr="00C20AAA">
              <w:rPr>
                <w:bCs/>
                <w:sz w:val="20"/>
                <w:szCs w:val="20"/>
              </w:rPr>
              <w:t>BigInt</w:t>
            </w:r>
          </w:p>
        </w:tc>
        <w:tc>
          <w:tcPr>
            <w:tcW w:w="3254" w:type="dxa"/>
            <w:vAlign w:val="center"/>
          </w:tcPr>
          <w:p w14:paraId="23EDDEDA" w14:textId="77777777" w:rsidR="00416E16" w:rsidRPr="00C20AAA" w:rsidRDefault="00416E16" w:rsidP="005A3829">
            <w:pPr>
              <w:spacing w:line="276" w:lineRule="auto"/>
              <w:jc w:val="left"/>
              <w:rPr>
                <w:bCs/>
                <w:sz w:val="20"/>
                <w:szCs w:val="20"/>
              </w:rPr>
            </w:pPr>
            <w:r w:rsidRPr="00C20AAA">
              <w:rPr>
                <w:bCs/>
                <w:sz w:val="20"/>
                <w:szCs w:val="20"/>
              </w:rPr>
              <w:t>ID instansi OPD penerima tiket</w:t>
            </w:r>
          </w:p>
        </w:tc>
      </w:tr>
      <w:tr w:rsidR="00416E16" w:rsidRPr="00C20AAA" w14:paraId="4374083D" w14:textId="77777777" w:rsidTr="005A3829">
        <w:tc>
          <w:tcPr>
            <w:tcW w:w="562" w:type="dxa"/>
            <w:vAlign w:val="center"/>
          </w:tcPr>
          <w:p w14:paraId="2C1C6233" w14:textId="77777777" w:rsidR="00416E16" w:rsidRPr="00C20AAA" w:rsidRDefault="00416E16" w:rsidP="005A3829">
            <w:pPr>
              <w:spacing w:line="276" w:lineRule="auto"/>
              <w:jc w:val="center"/>
              <w:rPr>
                <w:bCs/>
                <w:sz w:val="20"/>
                <w:szCs w:val="20"/>
              </w:rPr>
            </w:pPr>
            <w:r w:rsidRPr="00C20AAA">
              <w:rPr>
                <w:bCs/>
                <w:sz w:val="20"/>
                <w:szCs w:val="20"/>
              </w:rPr>
              <w:t>4</w:t>
            </w:r>
          </w:p>
        </w:tc>
        <w:tc>
          <w:tcPr>
            <w:tcW w:w="2410" w:type="dxa"/>
            <w:vAlign w:val="center"/>
          </w:tcPr>
          <w:p w14:paraId="57F00D93" w14:textId="77777777" w:rsidR="00416E16" w:rsidRPr="00C20AAA" w:rsidRDefault="00416E16" w:rsidP="005A3829">
            <w:pPr>
              <w:spacing w:line="276" w:lineRule="auto"/>
              <w:jc w:val="left"/>
              <w:rPr>
                <w:bCs/>
                <w:sz w:val="20"/>
                <w:szCs w:val="20"/>
              </w:rPr>
            </w:pPr>
            <w:r w:rsidRPr="00C20AAA">
              <w:rPr>
                <w:bCs/>
                <w:sz w:val="20"/>
                <w:szCs w:val="20"/>
              </w:rPr>
              <w:t>ticket_number</w:t>
            </w:r>
          </w:p>
        </w:tc>
        <w:tc>
          <w:tcPr>
            <w:tcW w:w="1701" w:type="dxa"/>
            <w:vAlign w:val="center"/>
          </w:tcPr>
          <w:p w14:paraId="2F45B272" w14:textId="77777777" w:rsidR="00416E16" w:rsidRPr="00C20AAA" w:rsidRDefault="00416E16" w:rsidP="005A3829">
            <w:pPr>
              <w:spacing w:line="276" w:lineRule="auto"/>
              <w:jc w:val="left"/>
              <w:rPr>
                <w:bCs/>
                <w:sz w:val="20"/>
                <w:szCs w:val="20"/>
              </w:rPr>
            </w:pPr>
            <w:r w:rsidRPr="00C20AAA">
              <w:rPr>
                <w:bCs/>
                <w:sz w:val="20"/>
                <w:szCs w:val="20"/>
              </w:rPr>
              <w:t>Varchar (255)</w:t>
            </w:r>
          </w:p>
        </w:tc>
        <w:tc>
          <w:tcPr>
            <w:tcW w:w="3254" w:type="dxa"/>
            <w:vAlign w:val="center"/>
          </w:tcPr>
          <w:p w14:paraId="1FDB846D" w14:textId="77777777" w:rsidR="00416E16" w:rsidRPr="00C20AAA" w:rsidRDefault="00416E16" w:rsidP="005A3829">
            <w:pPr>
              <w:spacing w:line="276" w:lineRule="auto"/>
              <w:jc w:val="left"/>
              <w:rPr>
                <w:bCs/>
                <w:sz w:val="20"/>
                <w:szCs w:val="20"/>
              </w:rPr>
            </w:pPr>
            <w:r w:rsidRPr="00C20AAA">
              <w:rPr>
                <w:bCs/>
                <w:sz w:val="20"/>
                <w:szCs w:val="20"/>
              </w:rPr>
              <w:t>Nomor identifikasi internal tiket</w:t>
            </w:r>
          </w:p>
        </w:tc>
      </w:tr>
      <w:tr w:rsidR="00416E16" w:rsidRPr="00C20AAA" w14:paraId="770624A7" w14:textId="77777777" w:rsidTr="005A3829">
        <w:tc>
          <w:tcPr>
            <w:tcW w:w="562" w:type="dxa"/>
            <w:vAlign w:val="center"/>
          </w:tcPr>
          <w:p w14:paraId="556CE04E" w14:textId="77777777" w:rsidR="00416E16" w:rsidRPr="00C20AAA" w:rsidRDefault="00416E16" w:rsidP="005A3829">
            <w:pPr>
              <w:spacing w:line="276" w:lineRule="auto"/>
              <w:jc w:val="center"/>
              <w:rPr>
                <w:bCs/>
                <w:sz w:val="20"/>
                <w:szCs w:val="20"/>
              </w:rPr>
            </w:pPr>
            <w:r w:rsidRPr="00C20AAA">
              <w:rPr>
                <w:bCs/>
                <w:sz w:val="20"/>
                <w:szCs w:val="20"/>
              </w:rPr>
              <w:t>5</w:t>
            </w:r>
          </w:p>
        </w:tc>
        <w:tc>
          <w:tcPr>
            <w:tcW w:w="2410" w:type="dxa"/>
            <w:vAlign w:val="center"/>
          </w:tcPr>
          <w:p w14:paraId="4CE5E980" w14:textId="77777777" w:rsidR="00416E16" w:rsidRPr="00C20AAA" w:rsidRDefault="00416E16" w:rsidP="005A3829">
            <w:pPr>
              <w:spacing w:line="276" w:lineRule="auto"/>
              <w:jc w:val="left"/>
              <w:rPr>
                <w:bCs/>
                <w:sz w:val="20"/>
                <w:szCs w:val="20"/>
              </w:rPr>
            </w:pPr>
            <w:r w:rsidRPr="00C20AAA">
              <w:rPr>
                <w:bCs/>
                <w:sz w:val="20"/>
                <w:szCs w:val="20"/>
              </w:rPr>
              <w:t>tracking_number</w:t>
            </w:r>
          </w:p>
        </w:tc>
        <w:tc>
          <w:tcPr>
            <w:tcW w:w="1701" w:type="dxa"/>
            <w:vAlign w:val="center"/>
          </w:tcPr>
          <w:p w14:paraId="2B3BB32F" w14:textId="77777777" w:rsidR="00416E16" w:rsidRPr="00C20AAA" w:rsidRDefault="00416E16" w:rsidP="005A3829">
            <w:pPr>
              <w:spacing w:line="276" w:lineRule="auto"/>
              <w:jc w:val="left"/>
              <w:rPr>
                <w:bCs/>
                <w:sz w:val="20"/>
                <w:szCs w:val="20"/>
              </w:rPr>
            </w:pPr>
            <w:r w:rsidRPr="00C20AAA">
              <w:rPr>
                <w:bCs/>
                <w:sz w:val="20"/>
                <w:szCs w:val="20"/>
              </w:rPr>
              <w:t>Varchar (255)</w:t>
            </w:r>
          </w:p>
        </w:tc>
        <w:tc>
          <w:tcPr>
            <w:tcW w:w="3254" w:type="dxa"/>
            <w:vAlign w:val="center"/>
          </w:tcPr>
          <w:p w14:paraId="2C55EA31" w14:textId="77777777" w:rsidR="00416E16" w:rsidRPr="00C20AAA" w:rsidRDefault="00416E16" w:rsidP="005A3829">
            <w:pPr>
              <w:spacing w:line="276" w:lineRule="auto"/>
              <w:jc w:val="left"/>
              <w:rPr>
                <w:bCs/>
                <w:sz w:val="20"/>
                <w:szCs w:val="20"/>
              </w:rPr>
            </w:pPr>
            <w:r w:rsidRPr="00C20AAA">
              <w:rPr>
                <w:bCs/>
                <w:sz w:val="20"/>
                <w:szCs w:val="20"/>
              </w:rPr>
              <w:t>Nomor resi untuk pelacakan publik</w:t>
            </w:r>
          </w:p>
        </w:tc>
      </w:tr>
      <w:tr w:rsidR="00416E16" w:rsidRPr="00C20AAA" w14:paraId="50384EB1" w14:textId="77777777" w:rsidTr="005A3829">
        <w:tc>
          <w:tcPr>
            <w:tcW w:w="562" w:type="dxa"/>
            <w:vAlign w:val="center"/>
          </w:tcPr>
          <w:p w14:paraId="41B9061E" w14:textId="77777777" w:rsidR="00416E16" w:rsidRPr="00C20AAA" w:rsidRDefault="00416E16" w:rsidP="005A3829">
            <w:pPr>
              <w:spacing w:line="276" w:lineRule="auto"/>
              <w:jc w:val="center"/>
              <w:rPr>
                <w:bCs/>
                <w:sz w:val="20"/>
                <w:szCs w:val="20"/>
              </w:rPr>
            </w:pPr>
            <w:r w:rsidRPr="00C20AAA">
              <w:rPr>
                <w:bCs/>
                <w:sz w:val="20"/>
                <w:szCs w:val="20"/>
              </w:rPr>
              <w:t>6</w:t>
            </w:r>
          </w:p>
        </w:tc>
        <w:tc>
          <w:tcPr>
            <w:tcW w:w="2410" w:type="dxa"/>
            <w:vAlign w:val="center"/>
          </w:tcPr>
          <w:p w14:paraId="722C72A7" w14:textId="77777777" w:rsidR="00416E16" w:rsidRPr="00C20AAA" w:rsidRDefault="00416E16" w:rsidP="005A3829">
            <w:pPr>
              <w:spacing w:line="276" w:lineRule="auto"/>
              <w:jc w:val="left"/>
              <w:rPr>
                <w:bCs/>
                <w:sz w:val="20"/>
                <w:szCs w:val="20"/>
              </w:rPr>
            </w:pPr>
            <w:r w:rsidRPr="00C20AAA">
              <w:rPr>
                <w:bCs/>
                <w:sz w:val="20"/>
                <w:szCs w:val="20"/>
              </w:rPr>
              <w:t>platform</w:t>
            </w:r>
          </w:p>
        </w:tc>
        <w:tc>
          <w:tcPr>
            <w:tcW w:w="1701" w:type="dxa"/>
            <w:vAlign w:val="center"/>
          </w:tcPr>
          <w:p w14:paraId="2E3774FE" w14:textId="77777777" w:rsidR="00416E16" w:rsidRPr="00C20AAA" w:rsidRDefault="00416E16" w:rsidP="005A3829">
            <w:pPr>
              <w:spacing w:line="276" w:lineRule="auto"/>
              <w:jc w:val="left"/>
              <w:rPr>
                <w:bCs/>
                <w:sz w:val="20"/>
                <w:szCs w:val="20"/>
              </w:rPr>
            </w:pPr>
            <w:r w:rsidRPr="00C20AAA">
              <w:rPr>
                <w:bCs/>
                <w:sz w:val="20"/>
                <w:szCs w:val="20"/>
              </w:rPr>
              <w:t>Varchar (255)</w:t>
            </w:r>
          </w:p>
        </w:tc>
        <w:tc>
          <w:tcPr>
            <w:tcW w:w="3254" w:type="dxa"/>
            <w:vAlign w:val="center"/>
          </w:tcPr>
          <w:p w14:paraId="209005B9" w14:textId="77777777" w:rsidR="00416E16" w:rsidRPr="00C20AAA" w:rsidRDefault="00416E16" w:rsidP="005A3829">
            <w:pPr>
              <w:spacing w:line="276" w:lineRule="auto"/>
              <w:jc w:val="left"/>
              <w:rPr>
                <w:bCs/>
                <w:sz w:val="20"/>
                <w:szCs w:val="20"/>
              </w:rPr>
            </w:pPr>
            <w:r w:rsidRPr="00C20AAA">
              <w:rPr>
                <w:bCs/>
                <w:sz w:val="20"/>
                <w:szCs w:val="20"/>
              </w:rPr>
              <w:t>Platform sumber asal aduan</w:t>
            </w:r>
          </w:p>
        </w:tc>
      </w:tr>
      <w:tr w:rsidR="00416E16" w:rsidRPr="00C20AAA" w14:paraId="7D58E7C6" w14:textId="77777777" w:rsidTr="005A3829">
        <w:tc>
          <w:tcPr>
            <w:tcW w:w="562" w:type="dxa"/>
            <w:vAlign w:val="center"/>
          </w:tcPr>
          <w:p w14:paraId="1B2FB6E4" w14:textId="77777777" w:rsidR="00416E16" w:rsidRPr="00C20AAA" w:rsidRDefault="00416E16" w:rsidP="005A3829">
            <w:pPr>
              <w:spacing w:line="276" w:lineRule="auto"/>
              <w:jc w:val="center"/>
              <w:rPr>
                <w:bCs/>
                <w:sz w:val="20"/>
                <w:szCs w:val="20"/>
              </w:rPr>
            </w:pPr>
            <w:r w:rsidRPr="00C20AAA">
              <w:rPr>
                <w:bCs/>
                <w:sz w:val="20"/>
                <w:szCs w:val="20"/>
              </w:rPr>
              <w:t>7</w:t>
            </w:r>
          </w:p>
        </w:tc>
        <w:tc>
          <w:tcPr>
            <w:tcW w:w="2410" w:type="dxa"/>
            <w:vAlign w:val="center"/>
          </w:tcPr>
          <w:p w14:paraId="10881376" w14:textId="77777777" w:rsidR="00416E16" w:rsidRPr="00C20AAA" w:rsidRDefault="00416E16" w:rsidP="005A3829">
            <w:pPr>
              <w:spacing w:line="276" w:lineRule="auto"/>
              <w:jc w:val="left"/>
              <w:rPr>
                <w:bCs/>
                <w:sz w:val="20"/>
                <w:szCs w:val="20"/>
              </w:rPr>
            </w:pPr>
            <w:r w:rsidRPr="00C20AAA">
              <w:rPr>
                <w:bCs/>
                <w:sz w:val="20"/>
                <w:szCs w:val="20"/>
              </w:rPr>
              <w:t>reporter_name</w:t>
            </w:r>
          </w:p>
        </w:tc>
        <w:tc>
          <w:tcPr>
            <w:tcW w:w="1701" w:type="dxa"/>
            <w:vAlign w:val="center"/>
          </w:tcPr>
          <w:p w14:paraId="4F5F460C" w14:textId="77777777" w:rsidR="00416E16" w:rsidRPr="00C20AAA" w:rsidRDefault="00416E16" w:rsidP="005A3829">
            <w:pPr>
              <w:spacing w:line="276" w:lineRule="auto"/>
              <w:jc w:val="left"/>
              <w:rPr>
                <w:bCs/>
                <w:sz w:val="20"/>
                <w:szCs w:val="20"/>
              </w:rPr>
            </w:pPr>
            <w:r w:rsidRPr="00C20AAA">
              <w:rPr>
                <w:bCs/>
                <w:sz w:val="20"/>
                <w:szCs w:val="20"/>
              </w:rPr>
              <w:t>Varchar (255)</w:t>
            </w:r>
          </w:p>
        </w:tc>
        <w:tc>
          <w:tcPr>
            <w:tcW w:w="3254" w:type="dxa"/>
            <w:vAlign w:val="center"/>
          </w:tcPr>
          <w:p w14:paraId="150F0C55" w14:textId="77777777" w:rsidR="00416E16" w:rsidRPr="00C20AAA" w:rsidRDefault="00416E16" w:rsidP="005A3829">
            <w:pPr>
              <w:spacing w:line="276" w:lineRule="auto"/>
              <w:jc w:val="left"/>
              <w:rPr>
                <w:bCs/>
                <w:sz w:val="20"/>
                <w:szCs w:val="20"/>
              </w:rPr>
            </w:pPr>
            <w:r w:rsidRPr="00C20AAA">
              <w:rPr>
                <w:bCs/>
                <w:sz w:val="20"/>
                <w:szCs w:val="20"/>
              </w:rPr>
              <w:t>Nama pelapor</w:t>
            </w:r>
          </w:p>
        </w:tc>
      </w:tr>
      <w:tr w:rsidR="00416E16" w:rsidRPr="00C20AAA" w14:paraId="21B1A103" w14:textId="77777777" w:rsidTr="005A3829">
        <w:tc>
          <w:tcPr>
            <w:tcW w:w="562" w:type="dxa"/>
            <w:vAlign w:val="center"/>
          </w:tcPr>
          <w:p w14:paraId="56C0A165" w14:textId="77777777" w:rsidR="00416E16" w:rsidRPr="00C20AAA" w:rsidRDefault="00416E16" w:rsidP="005A3829">
            <w:pPr>
              <w:spacing w:line="276" w:lineRule="auto"/>
              <w:jc w:val="center"/>
              <w:rPr>
                <w:bCs/>
                <w:sz w:val="20"/>
                <w:szCs w:val="20"/>
              </w:rPr>
            </w:pPr>
            <w:r w:rsidRPr="00C20AAA">
              <w:rPr>
                <w:bCs/>
                <w:sz w:val="20"/>
                <w:szCs w:val="20"/>
              </w:rPr>
              <w:t>8</w:t>
            </w:r>
          </w:p>
        </w:tc>
        <w:tc>
          <w:tcPr>
            <w:tcW w:w="2410" w:type="dxa"/>
            <w:vAlign w:val="center"/>
          </w:tcPr>
          <w:p w14:paraId="36FC934E" w14:textId="77777777" w:rsidR="00416E16" w:rsidRPr="00C20AAA" w:rsidRDefault="00416E16" w:rsidP="005A3829">
            <w:pPr>
              <w:spacing w:line="276" w:lineRule="auto"/>
              <w:jc w:val="left"/>
              <w:rPr>
                <w:bCs/>
                <w:sz w:val="20"/>
                <w:szCs w:val="20"/>
              </w:rPr>
            </w:pPr>
            <w:r w:rsidRPr="00C20AAA">
              <w:rPr>
                <w:bCs/>
                <w:sz w:val="20"/>
                <w:szCs w:val="20"/>
              </w:rPr>
              <w:t>complaint</w:t>
            </w:r>
          </w:p>
        </w:tc>
        <w:tc>
          <w:tcPr>
            <w:tcW w:w="1701" w:type="dxa"/>
            <w:vAlign w:val="center"/>
          </w:tcPr>
          <w:p w14:paraId="12ABFB98" w14:textId="77777777" w:rsidR="00416E16" w:rsidRPr="00C20AAA" w:rsidRDefault="00416E16" w:rsidP="005A3829">
            <w:pPr>
              <w:spacing w:line="276" w:lineRule="auto"/>
              <w:jc w:val="left"/>
              <w:rPr>
                <w:bCs/>
                <w:sz w:val="20"/>
                <w:szCs w:val="20"/>
              </w:rPr>
            </w:pPr>
            <w:r w:rsidRPr="00C20AAA">
              <w:rPr>
                <w:bCs/>
                <w:sz w:val="20"/>
                <w:szCs w:val="20"/>
              </w:rPr>
              <w:t>Text</w:t>
            </w:r>
          </w:p>
        </w:tc>
        <w:tc>
          <w:tcPr>
            <w:tcW w:w="3254" w:type="dxa"/>
            <w:vAlign w:val="center"/>
          </w:tcPr>
          <w:p w14:paraId="6ADFAB0A" w14:textId="77777777" w:rsidR="00416E16" w:rsidRPr="00C20AAA" w:rsidRDefault="00416E16" w:rsidP="005A3829">
            <w:pPr>
              <w:spacing w:line="276" w:lineRule="auto"/>
              <w:jc w:val="left"/>
              <w:rPr>
                <w:bCs/>
                <w:sz w:val="20"/>
                <w:szCs w:val="20"/>
              </w:rPr>
            </w:pPr>
            <w:r w:rsidRPr="00C20AAA">
              <w:rPr>
                <w:bCs/>
                <w:sz w:val="20"/>
                <w:szCs w:val="20"/>
              </w:rPr>
              <w:t>Isi teks keluhan</w:t>
            </w:r>
          </w:p>
        </w:tc>
      </w:tr>
      <w:tr w:rsidR="00416E16" w:rsidRPr="00C20AAA" w14:paraId="7E7ABD68" w14:textId="77777777" w:rsidTr="005A3829">
        <w:tc>
          <w:tcPr>
            <w:tcW w:w="562" w:type="dxa"/>
            <w:vAlign w:val="center"/>
          </w:tcPr>
          <w:p w14:paraId="367AA5AA" w14:textId="77777777" w:rsidR="00416E16" w:rsidRPr="00C20AAA" w:rsidRDefault="00416E16" w:rsidP="005A3829">
            <w:pPr>
              <w:spacing w:line="276" w:lineRule="auto"/>
              <w:jc w:val="center"/>
              <w:rPr>
                <w:bCs/>
                <w:sz w:val="20"/>
                <w:szCs w:val="20"/>
              </w:rPr>
            </w:pPr>
            <w:r w:rsidRPr="00C20AAA">
              <w:rPr>
                <w:bCs/>
                <w:sz w:val="20"/>
                <w:szCs w:val="20"/>
              </w:rPr>
              <w:t>9</w:t>
            </w:r>
          </w:p>
        </w:tc>
        <w:tc>
          <w:tcPr>
            <w:tcW w:w="2410" w:type="dxa"/>
            <w:vAlign w:val="center"/>
          </w:tcPr>
          <w:p w14:paraId="1A323FBB" w14:textId="77777777" w:rsidR="00416E16" w:rsidRPr="00C20AAA" w:rsidRDefault="00416E16" w:rsidP="005A3829">
            <w:pPr>
              <w:spacing w:line="276" w:lineRule="auto"/>
              <w:jc w:val="left"/>
              <w:rPr>
                <w:bCs/>
                <w:sz w:val="20"/>
                <w:szCs w:val="20"/>
              </w:rPr>
            </w:pPr>
            <w:r w:rsidRPr="00C20AAA">
              <w:rPr>
                <w:bCs/>
                <w:sz w:val="20"/>
                <w:szCs w:val="20"/>
              </w:rPr>
              <w:t>priority</w:t>
            </w:r>
          </w:p>
        </w:tc>
        <w:tc>
          <w:tcPr>
            <w:tcW w:w="1701" w:type="dxa"/>
            <w:vAlign w:val="center"/>
          </w:tcPr>
          <w:p w14:paraId="14C39BAA" w14:textId="77777777" w:rsidR="00416E16" w:rsidRPr="00C20AAA" w:rsidRDefault="00416E16" w:rsidP="005A3829">
            <w:pPr>
              <w:spacing w:line="276" w:lineRule="auto"/>
              <w:jc w:val="left"/>
              <w:rPr>
                <w:bCs/>
                <w:sz w:val="20"/>
                <w:szCs w:val="20"/>
              </w:rPr>
            </w:pPr>
            <w:r w:rsidRPr="00C20AAA">
              <w:rPr>
                <w:bCs/>
                <w:sz w:val="20"/>
                <w:szCs w:val="20"/>
              </w:rPr>
              <w:t>Enum</w:t>
            </w:r>
          </w:p>
        </w:tc>
        <w:tc>
          <w:tcPr>
            <w:tcW w:w="3254" w:type="dxa"/>
            <w:vAlign w:val="center"/>
          </w:tcPr>
          <w:p w14:paraId="2F377B1C" w14:textId="77777777" w:rsidR="00416E16" w:rsidRPr="00C20AAA" w:rsidRDefault="00416E16" w:rsidP="005A3829">
            <w:pPr>
              <w:spacing w:line="276" w:lineRule="auto"/>
              <w:jc w:val="left"/>
              <w:rPr>
                <w:bCs/>
                <w:sz w:val="20"/>
                <w:szCs w:val="20"/>
              </w:rPr>
            </w:pPr>
            <w:r w:rsidRPr="00C20AAA">
              <w:rPr>
                <w:bCs/>
                <w:sz w:val="20"/>
                <w:szCs w:val="20"/>
              </w:rPr>
              <w:t>Tingkat prioritas (rendah, sedang, tinggi)</w:t>
            </w:r>
          </w:p>
        </w:tc>
      </w:tr>
      <w:tr w:rsidR="00416E16" w:rsidRPr="00C20AAA" w14:paraId="08BC4833" w14:textId="77777777" w:rsidTr="005A3829">
        <w:tc>
          <w:tcPr>
            <w:tcW w:w="562" w:type="dxa"/>
            <w:vAlign w:val="center"/>
          </w:tcPr>
          <w:p w14:paraId="45C12FA0" w14:textId="77777777" w:rsidR="00416E16" w:rsidRPr="00C20AAA" w:rsidRDefault="00416E16" w:rsidP="005A3829">
            <w:pPr>
              <w:spacing w:line="276" w:lineRule="auto"/>
              <w:jc w:val="center"/>
              <w:rPr>
                <w:bCs/>
                <w:sz w:val="20"/>
                <w:szCs w:val="20"/>
              </w:rPr>
            </w:pPr>
            <w:r w:rsidRPr="00C20AAA">
              <w:rPr>
                <w:bCs/>
                <w:sz w:val="20"/>
                <w:szCs w:val="20"/>
              </w:rPr>
              <w:t>10</w:t>
            </w:r>
          </w:p>
        </w:tc>
        <w:tc>
          <w:tcPr>
            <w:tcW w:w="2410" w:type="dxa"/>
            <w:vAlign w:val="center"/>
          </w:tcPr>
          <w:p w14:paraId="1F4CD5E2" w14:textId="77777777" w:rsidR="00416E16" w:rsidRPr="00C20AAA" w:rsidRDefault="00416E16" w:rsidP="005A3829">
            <w:pPr>
              <w:spacing w:line="276" w:lineRule="auto"/>
              <w:jc w:val="left"/>
              <w:rPr>
                <w:bCs/>
                <w:sz w:val="20"/>
                <w:szCs w:val="20"/>
              </w:rPr>
            </w:pPr>
            <w:r w:rsidRPr="00C20AAA">
              <w:rPr>
                <w:bCs/>
                <w:sz w:val="20"/>
                <w:szCs w:val="20"/>
              </w:rPr>
              <w:t>status</w:t>
            </w:r>
          </w:p>
        </w:tc>
        <w:tc>
          <w:tcPr>
            <w:tcW w:w="1701" w:type="dxa"/>
            <w:vAlign w:val="center"/>
          </w:tcPr>
          <w:p w14:paraId="61B600E3" w14:textId="77777777" w:rsidR="00416E16" w:rsidRPr="00C20AAA" w:rsidRDefault="00416E16" w:rsidP="005A3829">
            <w:pPr>
              <w:spacing w:line="276" w:lineRule="auto"/>
              <w:jc w:val="left"/>
              <w:rPr>
                <w:bCs/>
                <w:sz w:val="20"/>
                <w:szCs w:val="20"/>
              </w:rPr>
            </w:pPr>
            <w:r w:rsidRPr="00C20AAA">
              <w:rPr>
                <w:bCs/>
                <w:sz w:val="20"/>
                <w:szCs w:val="20"/>
              </w:rPr>
              <w:t>Enum</w:t>
            </w:r>
          </w:p>
        </w:tc>
        <w:tc>
          <w:tcPr>
            <w:tcW w:w="3254" w:type="dxa"/>
            <w:vAlign w:val="center"/>
          </w:tcPr>
          <w:p w14:paraId="1E4CF0BD" w14:textId="77777777" w:rsidR="00416E16" w:rsidRPr="00C20AAA" w:rsidRDefault="00416E16" w:rsidP="005A3829">
            <w:pPr>
              <w:spacing w:line="276" w:lineRule="auto"/>
              <w:jc w:val="left"/>
              <w:rPr>
                <w:bCs/>
                <w:sz w:val="20"/>
                <w:szCs w:val="20"/>
              </w:rPr>
            </w:pPr>
            <w:r w:rsidRPr="00C20AAA">
              <w:rPr>
                <w:bCs/>
                <w:sz w:val="20"/>
                <w:szCs w:val="20"/>
              </w:rPr>
              <w:t>Status tahapan proses penanganan</w:t>
            </w:r>
          </w:p>
        </w:tc>
      </w:tr>
      <w:tr w:rsidR="00416E16" w:rsidRPr="00C20AAA" w14:paraId="026AC3DD" w14:textId="77777777" w:rsidTr="005A3829">
        <w:tc>
          <w:tcPr>
            <w:tcW w:w="562" w:type="dxa"/>
            <w:vAlign w:val="center"/>
          </w:tcPr>
          <w:p w14:paraId="3A2A6F38" w14:textId="77777777" w:rsidR="00416E16" w:rsidRPr="00C20AAA" w:rsidRDefault="00416E16" w:rsidP="005A3829">
            <w:pPr>
              <w:spacing w:line="276" w:lineRule="auto"/>
              <w:jc w:val="center"/>
              <w:rPr>
                <w:bCs/>
                <w:sz w:val="20"/>
                <w:szCs w:val="20"/>
              </w:rPr>
            </w:pPr>
            <w:r w:rsidRPr="00C20AAA">
              <w:rPr>
                <w:bCs/>
                <w:sz w:val="20"/>
                <w:szCs w:val="20"/>
              </w:rPr>
              <w:t>11</w:t>
            </w:r>
          </w:p>
        </w:tc>
        <w:tc>
          <w:tcPr>
            <w:tcW w:w="2410" w:type="dxa"/>
            <w:vAlign w:val="center"/>
          </w:tcPr>
          <w:p w14:paraId="08F99502" w14:textId="77777777" w:rsidR="00416E16" w:rsidRPr="00C20AAA" w:rsidRDefault="00416E16" w:rsidP="005A3829">
            <w:pPr>
              <w:spacing w:line="276" w:lineRule="auto"/>
              <w:jc w:val="left"/>
              <w:rPr>
                <w:bCs/>
                <w:sz w:val="20"/>
                <w:szCs w:val="20"/>
              </w:rPr>
            </w:pPr>
            <w:r w:rsidRPr="00C20AAA">
              <w:rPr>
                <w:bCs/>
                <w:sz w:val="20"/>
                <w:szCs w:val="20"/>
              </w:rPr>
              <w:t>sla_deadline</w:t>
            </w:r>
          </w:p>
        </w:tc>
        <w:tc>
          <w:tcPr>
            <w:tcW w:w="1701" w:type="dxa"/>
            <w:vAlign w:val="center"/>
          </w:tcPr>
          <w:p w14:paraId="69D62326" w14:textId="77777777" w:rsidR="00416E16" w:rsidRPr="00C20AAA" w:rsidRDefault="00416E16" w:rsidP="005A3829">
            <w:pPr>
              <w:spacing w:line="276" w:lineRule="auto"/>
              <w:jc w:val="left"/>
              <w:rPr>
                <w:bCs/>
                <w:sz w:val="20"/>
                <w:szCs w:val="20"/>
              </w:rPr>
            </w:pPr>
            <w:r w:rsidRPr="00C20AAA">
              <w:rPr>
                <w:bCs/>
                <w:sz w:val="20"/>
                <w:szCs w:val="20"/>
              </w:rPr>
              <w:t>Timestamp</w:t>
            </w:r>
          </w:p>
        </w:tc>
        <w:tc>
          <w:tcPr>
            <w:tcW w:w="3254" w:type="dxa"/>
            <w:vAlign w:val="center"/>
          </w:tcPr>
          <w:p w14:paraId="570F5633" w14:textId="77777777" w:rsidR="00416E16" w:rsidRPr="00C20AAA" w:rsidRDefault="00416E16" w:rsidP="005A3829">
            <w:pPr>
              <w:spacing w:line="276" w:lineRule="auto"/>
              <w:jc w:val="left"/>
              <w:rPr>
                <w:bCs/>
                <w:sz w:val="20"/>
                <w:szCs w:val="20"/>
              </w:rPr>
            </w:pPr>
            <w:r w:rsidRPr="00C20AAA">
              <w:rPr>
                <w:bCs/>
                <w:sz w:val="20"/>
                <w:szCs w:val="20"/>
              </w:rPr>
              <w:t>Batas akhir waktu penanganan tiket</w:t>
            </w:r>
          </w:p>
        </w:tc>
      </w:tr>
      <w:tr w:rsidR="00416E16" w:rsidRPr="00C20AAA" w14:paraId="68CB5EF9" w14:textId="77777777" w:rsidTr="005A3829">
        <w:tc>
          <w:tcPr>
            <w:tcW w:w="562" w:type="dxa"/>
            <w:vAlign w:val="center"/>
          </w:tcPr>
          <w:p w14:paraId="54E8A6E3" w14:textId="77777777" w:rsidR="00416E16" w:rsidRPr="00C20AAA" w:rsidRDefault="00416E16" w:rsidP="005A3829">
            <w:pPr>
              <w:spacing w:line="276" w:lineRule="auto"/>
              <w:jc w:val="center"/>
              <w:rPr>
                <w:bCs/>
                <w:sz w:val="20"/>
                <w:szCs w:val="20"/>
              </w:rPr>
            </w:pPr>
            <w:r w:rsidRPr="00C20AAA">
              <w:rPr>
                <w:bCs/>
                <w:sz w:val="20"/>
                <w:szCs w:val="20"/>
              </w:rPr>
              <w:t>12</w:t>
            </w:r>
          </w:p>
        </w:tc>
        <w:tc>
          <w:tcPr>
            <w:tcW w:w="2410" w:type="dxa"/>
            <w:vAlign w:val="center"/>
          </w:tcPr>
          <w:p w14:paraId="7C5735BE" w14:textId="77777777" w:rsidR="00416E16" w:rsidRPr="00C20AAA" w:rsidRDefault="00416E16" w:rsidP="005A3829">
            <w:pPr>
              <w:spacing w:line="276" w:lineRule="auto"/>
              <w:jc w:val="left"/>
              <w:rPr>
                <w:bCs/>
                <w:sz w:val="20"/>
                <w:szCs w:val="20"/>
              </w:rPr>
            </w:pPr>
            <w:r w:rsidRPr="00C20AAA">
              <w:rPr>
                <w:bCs/>
                <w:sz w:val="20"/>
                <w:szCs w:val="20"/>
              </w:rPr>
              <w:t>created_at</w:t>
            </w:r>
          </w:p>
        </w:tc>
        <w:tc>
          <w:tcPr>
            <w:tcW w:w="1701" w:type="dxa"/>
            <w:vAlign w:val="center"/>
          </w:tcPr>
          <w:p w14:paraId="38B5C4B7" w14:textId="77777777" w:rsidR="00416E16" w:rsidRPr="00C20AAA" w:rsidRDefault="00416E16" w:rsidP="005A3829">
            <w:pPr>
              <w:spacing w:line="276" w:lineRule="auto"/>
              <w:jc w:val="left"/>
              <w:rPr>
                <w:bCs/>
                <w:sz w:val="20"/>
                <w:szCs w:val="20"/>
              </w:rPr>
            </w:pPr>
            <w:r w:rsidRPr="00C20AAA">
              <w:rPr>
                <w:bCs/>
                <w:sz w:val="20"/>
                <w:szCs w:val="20"/>
              </w:rPr>
              <w:t>Timestamp</w:t>
            </w:r>
          </w:p>
        </w:tc>
        <w:tc>
          <w:tcPr>
            <w:tcW w:w="3254" w:type="dxa"/>
            <w:vAlign w:val="center"/>
          </w:tcPr>
          <w:p w14:paraId="304882B6" w14:textId="77777777" w:rsidR="00416E16" w:rsidRPr="00C20AAA" w:rsidRDefault="00416E16" w:rsidP="005A3829">
            <w:pPr>
              <w:spacing w:line="276" w:lineRule="auto"/>
              <w:jc w:val="left"/>
              <w:rPr>
                <w:bCs/>
                <w:sz w:val="20"/>
                <w:szCs w:val="20"/>
              </w:rPr>
            </w:pPr>
            <w:r w:rsidRPr="00C20AAA">
              <w:rPr>
                <w:bCs/>
                <w:sz w:val="20"/>
                <w:szCs w:val="20"/>
              </w:rPr>
              <w:t>Waktu tiket dibuat</w:t>
            </w:r>
          </w:p>
        </w:tc>
      </w:tr>
    </w:tbl>
    <w:p w14:paraId="5D077502" w14:textId="77777777" w:rsidR="00416E16" w:rsidRDefault="00416E16" w:rsidP="00416E16">
      <w:pPr>
        <w:spacing w:line="360" w:lineRule="auto"/>
      </w:pPr>
    </w:p>
    <w:p w14:paraId="0220C5EA" w14:textId="2EF5B5A3" w:rsidR="00416E16" w:rsidRPr="00071869" w:rsidRDefault="005A3829" w:rsidP="00416E16">
      <w:pPr>
        <w:spacing w:line="360" w:lineRule="auto"/>
        <w:rPr>
          <w:bCs/>
        </w:rPr>
      </w:pPr>
      <w:r w:rsidRPr="00071869">
        <w:rPr>
          <w:bCs/>
        </w:rPr>
        <w:t xml:space="preserve">8. </w:t>
      </w:r>
      <w:r w:rsidR="00416E16" w:rsidRPr="00071869">
        <w:rPr>
          <w:bCs/>
        </w:rPr>
        <w:t>Tabel Database Ticket Responses</w:t>
      </w:r>
    </w:p>
    <w:p w14:paraId="3E5562F9" w14:textId="77777777" w:rsidR="00416E16" w:rsidRDefault="00416E16" w:rsidP="00416E16">
      <w:pPr>
        <w:spacing w:line="360" w:lineRule="auto"/>
      </w:pPr>
      <w:r>
        <w:t>Tabel ini digunakan untuk merekam tanggapan, penjelasan, atau solusi dari pengguna OPD terkait penyelesaian sebuah tiket.</w:t>
      </w:r>
    </w:p>
    <w:p w14:paraId="39B91FB4" w14:textId="229A8A09" w:rsidR="00E612EB" w:rsidRDefault="00E612EB" w:rsidP="00E612EB">
      <w:pPr>
        <w:spacing w:line="360" w:lineRule="auto"/>
      </w:pPr>
      <w:bookmarkStart w:id="124" w:name="_Toc235220711"/>
      <w:r>
        <w:t>Tabel 3.</w:t>
      </w:r>
      <w:r>
        <w:fldChar w:fldCharType="begin"/>
      </w:r>
      <w:r>
        <w:instrText xml:space="preserve"> SEQ Tabel_3. \* ARABIC </w:instrText>
      </w:r>
      <w:r>
        <w:fldChar w:fldCharType="separate"/>
      </w:r>
      <w:r w:rsidR="000B680A">
        <w:rPr>
          <w:noProof/>
        </w:rPr>
        <w:t>27</w:t>
      </w:r>
      <w:r>
        <w:fldChar w:fldCharType="end"/>
      </w:r>
      <w:r>
        <w:t xml:space="preserve"> </w:t>
      </w:r>
      <w:r w:rsidRPr="000236CD">
        <w:t>Tabel Database Ticket Responses</w:t>
      </w:r>
      <w:bookmarkEnd w:id="12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2"/>
        <w:gridCol w:w="2410"/>
        <w:gridCol w:w="1701"/>
        <w:gridCol w:w="3254"/>
      </w:tblGrid>
      <w:tr w:rsidR="00416E16" w:rsidRPr="005A3829" w14:paraId="4E828370" w14:textId="77777777" w:rsidTr="005A3829">
        <w:tc>
          <w:tcPr>
            <w:tcW w:w="562" w:type="dxa"/>
            <w:vAlign w:val="center"/>
          </w:tcPr>
          <w:p w14:paraId="03F7C28F" w14:textId="77777777" w:rsidR="00416E16" w:rsidRPr="005A3829" w:rsidRDefault="00416E16" w:rsidP="005A3829">
            <w:pPr>
              <w:spacing w:line="276" w:lineRule="auto"/>
              <w:jc w:val="center"/>
              <w:rPr>
                <w:bCs/>
                <w:sz w:val="20"/>
                <w:szCs w:val="18"/>
              </w:rPr>
            </w:pPr>
            <w:r w:rsidRPr="005A3829">
              <w:rPr>
                <w:bCs/>
                <w:sz w:val="20"/>
                <w:szCs w:val="18"/>
              </w:rPr>
              <w:t>No</w:t>
            </w:r>
          </w:p>
        </w:tc>
        <w:tc>
          <w:tcPr>
            <w:tcW w:w="2410" w:type="dxa"/>
            <w:vAlign w:val="center"/>
          </w:tcPr>
          <w:p w14:paraId="52EFA3D1" w14:textId="77777777" w:rsidR="00416E16" w:rsidRPr="005A3829" w:rsidRDefault="00416E16" w:rsidP="005A3829">
            <w:pPr>
              <w:spacing w:line="276" w:lineRule="auto"/>
              <w:jc w:val="center"/>
              <w:rPr>
                <w:bCs/>
                <w:sz w:val="20"/>
                <w:szCs w:val="18"/>
              </w:rPr>
            </w:pPr>
            <w:r w:rsidRPr="005A3829">
              <w:rPr>
                <w:bCs/>
                <w:sz w:val="20"/>
                <w:szCs w:val="18"/>
              </w:rPr>
              <w:t>Atribut</w:t>
            </w:r>
          </w:p>
        </w:tc>
        <w:tc>
          <w:tcPr>
            <w:tcW w:w="1701" w:type="dxa"/>
            <w:vAlign w:val="center"/>
          </w:tcPr>
          <w:p w14:paraId="4E6C67C9" w14:textId="77777777" w:rsidR="00416E16" w:rsidRPr="005A3829" w:rsidRDefault="00416E16" w:rsidP="005A3829">
            <w:pPr>
              <w:spacing w:line="276" w:lineRule="auto"/>
              <w:jc w:val="center"/>
              <w:rPr>
                <w:bCs/>
                <w:sz w:val="20"/>
                <w:szCs w:val="18"/>
              </w:rPr>
            </w:pPr>
            <w:r w:rsidRPr="005A3829">
              <w:rPr>
                <w:bCs/>
                <w:sz w:val="20"/>
                <w:szCs w:val="18"/>
              </w:rPr>
              <w:t>Tipe Data</w:t>
            </w:r>
          </w:p>
        </w:tc>
        <w:tc>
          <w:tcPr>
            <w:tcW w:w="3254" w:type="dxa"/>
            <w:vAlign w:val="center"/>
          </w:tcPr>
          <w:p w14:paraId="2FD66236" w14:textId="77777777" w:rsidR="00416E16" w:rsidRPr="005A3829" w:rsidRDefault="00416E16" w:rsidP="005A3829">
            <w:pPr>
              <w:spacing w:line="276" w:lineRule="auto"/>
              <w:jc w:val="center"/>
              <w:rPr>
                <w:bCs/>
                <w:sz w:val="20"/>
                <w:szCs w:val="18"/>
              </w:rPr>
            </w:pPr>
            <w:r w:rsidRPr="005A3829">
              <w:rPr>
                <w:bCs/>
                <w:sz w:val="20"/>
                <w:szCs w:val="18"/>
              </w:rPr>
              <w:t>Keterangan</w:t>
            </w:r>
          </w:p>
        </w:tc>
      </w:tr>
      <w:tr w:rsidR="00416E16" w:rsidRPr="005A3829" w14:paraId="02F5D91E" w14:textId="77777777" w:rsidTr="005A3829">
        <w:tc>
          <w:tcPr>
            <w:tcW w:w="562" w:type="dxa"/>
            <w:vAlign w:val="center"/>
          </w:tcPr>
          <w:p w14:paraId="7FF94703" w14:textId="77777777" w:rsidR="00416E16" w:rsidRPr="005A3829" w:rsidRDefault="00416E16" w:rsidP="005A3829">
            <w:pPr>
              <w:spacing w:line="276" w:lineRule="auto"/>
              <w:jc w:val="center"/>
              <w:rPr>
                <w:bCs/>
                <w:sz w:val="20"/>
                <w:szCs w:val="18"/>
              </w:rPr>
            </w:pPr>
            <w:r w:rsidRPr="005A3829">
              <w:rPr>
                <w:bCs/>
                <w:sz w:val="20"/>
                <w:szCs w:val="18"/>
              </w:rPr>
              <w:t>1</w:t>
            </w:r>
          </w:p>
        </w:tc>
        <w:tc>
          <w:tcPr>
            <w:tcW w:w="2410" w:type="dxa"/>
            <w:vAlign w:val="center"/>
          </w:tcPr>
          <w:p w14:paraId="19262A70" w14:textId="77777777" w:rsidR="00416E16" w:rsidRPr="005A3829" w:rsidRDefault="00416E16" w:rsidP="005A3829">
            <w:pPr>
              <w:spacing w:line="276" w:lineRule="auto"/>
              <w:jc w:val="left"/>
              <w:rPr>
                <w:bCs/>
                <w:sz w:val="20"/>
                <w:szCs w:val="18"/>
              </w:rPr>
            </w:pPr>
            <w:r w:rsidRPr="005A3829">
              <w:rPr>
                <w:bCs/>
                <w:sz w:val="20"/>
                <w:szCs w:val="18"/>
              </w:rPr>
              <w:t>id (PK)</w:t>
            </w:r>
          </w:p>
        </w:tc>
        <w:tc>
          <w:tcPr>
            <w:tcW w:w="1701" w:type="dxa"/>
            <w:vAlign w:val="center"/>
          </w:tcPr>
          <w:p w14:paraId="6836D756" w14:textId="77777777" w:rsidR="00416E16" w:rsidRPr="005A3829" w:rsidRDefault="00416E16" w:rsidP="005A3829">
            <w:pPr>
              <w:spacing w:line="276" w:lineRule="auto"/>
              <w:jc w:val="left"/>
              <w:rPr>
                <w:bCs/>
                <w:sz w:val="20"/>
                <w:szCs w:val="18"/>
              </w:rPr>
            </w:pPr>
            <w:r w:rsidRPr="005A3829">
              <w:rPr>
                <w:bCs/>
                <w:sz w:val="20"/>
                <w:szCs w:val="18"/>
              </w:rPr>
              <w:t>BigInt</w:t>
            </w:r>
          </w:p>
        </w:tc>
        <w:tc>
          <w:tcPr>
            <w:tcW w:w="3254" w:type="dxa"/>
            <w:vAlign w:val="center"/>
          </w:tcPr>
          <w:p w14:paraId="1AEFF77B" w14:textId="77777777" w:rsidR="00416E16" w:rsidRPr="005A3829" w:rsidRDefault="00416E16" w:rsidP="005A3829">
            <w:pPr>
              <w:spacing w:line="276" w:lineRule="auto"/>
              <w:jc w:val="left"/>
              <w:rPr>
                <w:bCs/>
                <w:sz w:val="20"/>
                <w:szCs w:val="18"/>
              </w:rPr>
            </w:pPr>
            <w:r w:rsidRPr="005A3829">
              <w:rPr>
                <w:bCs/>
                <w:sz w:val="20"/>
                <w:szCs w:val="18"/>
              </w:rPr>
              <w:t>ID unik tanggapan</w:t>
            </w:r>
          </w:p>
        </w:tc>
      </w:tr>
      <w:tr w:rsidR="00416E16" w:rsidRPr="005A3829" w14:paraId="5D20AF72" w14:textId="77777777" w:rsidTr="005A3829">
        <w:tc>
          <w:tcPr>
            <w:tcW w:w="562" w:type="dxa"/>
            <w:vAlign w:val="center"/>
          </w:tcPr>
          <w:p w14:paraId="2C97068D" w14:textId="77777777" w:rsidR="00416E16" w:rsidRPr="005A3829" w:rsidRDefault="00416E16" w:rsidP="005A3829">
            <w:pPr>
              <w:spacing w:line="276" w:lineRule="auto"/>
              <w:jc w:val="center"/>
              <w:rPr>
                <w:bCs/>
                <w:sz w:val="20"/>
                <w:szCs w:val="18"/>
              </w:rPr>
            </w:pPr>
            <w:r w:rsidRPr="005A3829">
              <w:rPr>
                <w:bCs/>
                <w:sz w:val="20"/>
                <w:szCs w:val="18"/>
              </w:rPr>
              <w:t>2</w:t>
            </w:r>
          </w:p>
        </w:tc>
        <w:tc>
          <w:tcPr>
            <w:tcW w:w="2410" w:type="dxa"/>
            <w:vAlign w:val="center"/>
          </w:tcPr>
          <w:p w14:paraId="38E320F9" w14:textId="77777777" w:rsidR="00416E16" w:rsidRPr="005A3829" w:rsidRDefault="00416E16" w:rsidP="005A3829">
            <w:pPr>
              <w:spacing w:line="276" w:lineRule="auto"/>
              <w:jc w:val="left"/>
              <w:rPr>
                <w:bCs/>
                <w:sz w:val="20"/>
                <w:szCs w:val="18"/>
              </w:rPr>
            </w:pPr>
            <w:r w:rsidRPr="005A3829">
              <w:rPr>
                <w:bCs/>
                <w:sz w:val="20"/>
                <w:szCs w:val="18"/>
              </w:rPr>
              <w:t>ticket_id (FK)</w:t>
            </w:r>
          </w:p>
        </w:tc>
        <w:tc>
          <w:tcPr>
            <w:tcW w:w="1701" w:type="dxa"/>
            <w:vAlign w:val="center"/>
          </w:tcPr>
          <w:p w14:paraId="7C74C173" w14:textId="77777777" w:rsidR="00416E16" w:rsidRPr="005A3829" w:rsidRDefault="00416E16" w:rsidP="005A3829">
            <w:pPr>
              <w:spacing w:line="276" w:lineRule="auto"/>
              <w:jc w:val="left"/>
              <w:rPr>
                <w:bCs/>
                <w:sz w:val="20"/>
                <w:szCs w:val="18"/>
              </w:rPr>
            </w:pPr>
            <w:r w:rsidRPr="005A3829">
              <w:rPr>
                <w:bCs/>
                <w:sz w:val="20"/>
                <w:szCs w:val="18"/>
              </w:rPr>
              <w:t>BigInt</w:t>
            </w:r>
          </w:p>
        </w:tc>
        <w:tc>
          <w:tcPr>
            <w:tcW w:w="3254" w:type="dxa"/>
            <w:vAlign w:val="center"/>
          </w:tcPr>
          <w:p w14:paraId="262E668B" w14:textId="77777777" w:rsidR="00416E16" w:rsidRPr="005A3829" w:rsidRDefault="00416E16" w:rsidP="005A3829">
            <w:pPr>
              <w:spacing w:line="276" w:lineRule="auto"/>
              <w:jc w:val="left"/>
              <w:rPr>
                <w:bCs/>
                <w:sz w:val="20"/>
                <w:szCs w:val="18"/>
              </w:rPr>
            </w:pPr>
            <w:r w:rsidRPr="005A3829">
              <w:rPr>
                <w:bCs/>
                <w:sz w:val="20"/>
                <w:szCs w:val="18"/>
              </w:rPr>
              <w:t>ID tiket yang ditanggapi</w:t>
            </w:r>
          </w:p>
        </w:tc>
      </w:tr>
      <w:tr w:rsidR="00416E16" w:rsidRPr="005A3829" w14:paraId="52B884B7" w14:textId="77777777" w:rsidTr="005A3829">
        <w:tc>
          <w:tcPr>
            <w:tcW w:w="562" w:type="dxa"/>
            <w:vAlign w:val="center"/>
          </w:tcPr>
          <w:p w14:paraId="49F79728" w14:textId="77777777" w:rsidR="00416E16" w:rsidRPr="005A3829" w:rsidRDefault="00416E16" w:rsidP="005A3829">
            <w:pPr>
              <w:spacing w:line="276" w:lineRule="auto"/>
              <w:jc w:val="center"/>
              <w:rPr>
                <w:bCs/>
                <w:sz w:val="20"/>
                <w:szCs w:val="18"/>
              </w:rPr>
            </w:pPr>
            <w:r w:rsidRPr="005A3829">
              <w:rPr>
                <w:bCs/>
                <w:sz w:val="20"/>
                <w:szCs w:val="18"/>
              </w:rPr>
              <w:t>3</w:t>
            </w:r>
          </w:p>
        </w:tc>
        <w:tc>
          <w:tcPr>
            <w:tcW w:w="2410" w:type="dxa"/>
            <w:vAlign w:val="center"/>
          </w:tcPr>
          <w:p w14:paraId="3A6EC534" w14:textId="77777777" w:rsidR="00416E16" w:rsidRPr="005A3829" w:rsidRDefault="00416E16" w:rsidP="005A3829">
            <w:pPr>
              <w:spacing w:line="276" w:lineRule="auto"/>
              <w:jc w:val="left"/>
              <w:rPr>
                <w:bCs/>
                <w:sz w:val="20"/>
                <w:szCs w:val="18"/>
              </w:rPr>
            </w:pPr>
            <w:r w:rsidRPr="005A3829">
              <w:rPr>
                <w:bCs/>
                <w:sz w:val="20"/>
                <w:szCs w:val="18"/>
              </w:rPr>
              <w:t>user_id (FK)</w:t>
            </w:r>
          </w:p>
        </w:tc>
        <w:tc>
          <w:tcPr>
            <w:tcW w:w="1701" w:type="dxa"/>
            <w:vAlign w:val="center"/>
          </w:tcPr>
          <w:p w14:paraId="46903667" w14:textId="77777777" w:rsidR="00416E16" w:rsidRPr="005A3829" w:rsidRDefault="00416E16" w:rsidP="005A3829">
            <w:pPr>
              <w:spacing w:line="276" w:lineRule="auto"/>
              <w:jc w:val="left"/>
              <w:rPr>
                <w:bCs/>
                <w:sz w:val="20"/>
                <w:szCs w:val="18"/>
              </w:rPr>
            </w:pPr>
            <w:r w:rsidRPr="005A3829">
              <w:rPr>
                <w:bCs/>
                <w:sz w:val="20"/>
                <w:szCs w:val="18"/>
              </w:rPr>
              <w:t>BigInt</w:t>
            </w:r>
          </w:p>
        </w:tc>
        <w:tc>
          <w:tcPr>
            <w:tcW w:w="3254" w:type="dxa"/>
            <w:vAlign w:val="center"/>
          </w:tcPr>
          <w:p w14:paraId="2583F772" w14:textId="77777777" w:rsidR="00416E16" w:rsidRPr="005A3829" w:rsidRDefault="00416E16" w:rsidP="005A3829">
            <w:pPr>
              <w:spacing w:line="276" w:lineRule="auto"/>
              <w:jc w:val="left"/>
              <w:rPr>
                <w:bCs/>
                <w:sz w:val="20"/>
                <w:szCs w:val="18"/>
              </w:rPr>
            </w:pPr>
            <w:r w:rsidRPr="005A3829">
              <w:rPr>
                <w:bCs/>
                <w:sz w:val="20"/>
                <w:szCs w:val="18"/>
              </w:rPr>
              <w:t>ID pengguna yang memberi tanggapan</w:t>
            </w:r>
          </w:p>
        </w:tc>
      </w:tr>
      <w:tr w:rsidR="00416E16" w:rsidRPr="005A3829" w14:paraId="18665F0E" w14:textId="77777777" w:rsidTr="005A3829">
        <w:tc>
          <w:tcPr>
            <w:tcW w:w="562" w:type="dxa"/>
            <w:vAlign w:val="center"/>
          </w:tcPr>
          <w:p w14:paraId="0BC83215" w14:textId="77777777" w:rsidR="00416E16" w:rsidRPr="005A3829" w:rsidRDefault="00416E16" w:rsidP="005A3829">
            <w:pPr>
              <w:spacing w:line="276" w:lineRule="auto"/>
              <w:jc w:val="center"/>
              <w:rPr>
                <w:bCs/>
                <w:sz w:val="20"/>
                <w:szCs w:val="18"/>
              </w:rPr>
            </w:pPr>
            <w:r w:rsidRPr="005A3829">
              <w:rPr>
                <w:bCs/>
                <w:sz w:val="20"/>
                <w:szCs w:val="18"/>
              </w:rPr>
              <w:t>4</w:t>
            </w:r>
          </w:p>
        </w:tc>
        <w:tc>
          <w:tcPr>
            <w:tcW w:w="2410" w:type="dxa"/>
            <w:vAlign w:val="center"/>
          </w:tcPr>
          <w:p w14:paraId="1A35FBB0" w14:textId="77777777" w:rsidR="00416E16" w:rsidRPr="005A3829" w:rsidRDefault="00416E16" w:rsidP="005A3829">
            <w:pPr>
              <w:spacing w:line="276" w:lineRule="auto"/>
              <w:jc w:val="left"/>
              <w:rPr>
                <w:bCs/>
                <w:sz w:val="20"/>
                <w:szCs w:val="18"/>
              </w:rPr>
            </w:pPr>
            <w:r w:rsidRPr="005A3829">
              <w:rPr>
                <w:bCs/>
                <w:sz w:val="20"/>
                <w:szCs w:val="18"/>
              </w:rPr>
              <w:t>message</w:t>
            </w:r>
          </w:p>
        </w:tc>
        <w:tc>
          <w:tcPr>
            <w:tcW w:w="1701" w:type="dxa"/>
            <w:vAlign w:val="center"/>
          </w:tcPr>
          <w:p w14:paraId="24056149" w14:textId="77777777" w:rsidR="00416E16" w:rsidRPr="005A3829" w:rsidRDefault="00416E16" w:rsidP="005A3829">
            <w:pPr>
              <w:spacing w:line="276" w:lineRule="auto"/>
              <w:jc w:val="left"/>
              <w:rPr>
                <w:bCs/>
                <w:sz w:val="20"/>
                <w:szCs w:val="18"/>
              </w:rPr>
            </w:pPr>
            <w:r w:rsidRPr="005A3829">
              <w:rPr>
                <w:bCs/>
                <w:sz w:val="20"/>
                <w:szCs w:val="18"/>
              </w:rPr>
              <w:t>Text</w:t>
            </w:r>
          </w:p>
        </w:tc>
        <w:tc>
          <w:tcPr>
            <w:tcW w:w="3254" w:type="dxa"/>
            <w:vAlign w:val="center"/>
          </w:tcPr>
          <w:p w14:paraId="7D71F8E5" w14:textId="77777777" w:rsidR="00416E16" w:rsidRPr="005A3829" w:rsidRDefault="00416E16" w:rsidP="005A3829">
            <w:pPr>
              <w:spacing w:line="276" w:lineRule="auto"/>
              <w:jc w:val="left"/>
              <w:rPr>
                <w:bCs/>
                <w:sz w:val="20"/>
                <w:szCs w:val="18"/>
              </w:rPr>
            </w:pPr>
            <w:r w:rsidRPr="005A3829">
              <w:rPr>
                <w:bCs/>
                <w:sz w:val="20"/>
                <w:szCs w:val="18"/>
              </w:rPr>
              <w:t>Isi pesan penjelasan atau solusi</w:t>
            </w:r>
          </w:p>
        </w:tc>
      </w:tr>
      <w:tr w:rsidR="00416E16" w:rsidRPr="005A3829" w14:paraId="70B879C9" w14:textId="77777777" w:rsidTr="005A3829">
        <w:tc>
          <w:tcPr>
            <w:tcW w:w="562" w:type="dxa"/>
            <w:vAlign w:val="center"/>
          </w:tcPr>
          <w:p w14:paraId="2A596B49" w14:textId="77777777" w:rsidR="00416E16" w:rsidRPr="005A3829" w:rsidRDefault="00416E16" w:rsidP="005A3829">
            <w:pPr>
              <w:spacing w:line="276" w:lineRule="auto"/>
              <w:jc w:val="center"/>
              <w:rPr>
                <w:bCs/>
                <w:sz w:val="20"/>
                <w:szCs w:val="18"/>
              </w:rPr>
            </w:pPr>
            <w:r w:rsidRPr="005A3829">
              <w:rPr>
                <w:bCs/>
                <w:sz w:val="20"/>
                <w:szCs w:val="18"/>
              </w:rPr>
              <w:t>5</w:t>
            </w:r>
          </w:p>
        </w:tc>
        <w:tc>
          <w:tcPr>
            <w:tcW w:w="2410" w:type="dxa"/>
            <w:vAlign w:val="center"/>
          </w:tcPr>
          <w:p w14:paraId="4375A922" w14:textId="77777777" w:rsidR="00416E16" w:rsidRPr="005A3829" w:rsidRDefault="00416E16" w:rsidP="005A3829">
            <w:pPr>
              <w:spacing w:line="276" w:lineRule="auto"/>
              <w:jc w:val="left"/>
              <w:rPr>
                <w:bCs/>
                <w:sz w:val="20"/>
                <w:szCs w:val="18"/>
              </w:rPr>
            </w:pPr>
            <w:r w:rsidRPr="005A3829">
              <w:rPr>
                <w:bCs/>
                <w:sz w:val="20"/>
                <w:szCs w:val="18"/>
              </w:rPr>
              <w:t>attachment</w:t>
            </w:r>
          </w:p>
        </w:tc>
        <w:tc>
          <w:tcPr>
            <w:tcW w:w="1701" w:type="dxa"/>
            <w:vAlign w:val="center"/>
          </w:tcPr>
          <w:p w14:paraId="13E6607C" w14:textId="77777777" w:rsidR="00416E16" w:rsidRPr="005A3829" w:rsidRDefault="00416E16" w:rsidP="005A3829">
            <w:pPr>
              <w:spacing w:line="276" w:lineRule="auto"/>
              <w:jc w:val="left"/>
              <w:rPr>
                <w:bCs/>
                <w:sz w:val="20"/>
                <w:szCs w:val="18"/>
              </w:rPr>
            </w:pPr>
            <w:r w:rsidRPr="005A3829">
              <w:rPr>
                <w:bCs/>
                <w:sz w:val="20"/>
                <w:szCs w:val="18"/>
              </w:rPr>
              <w:t>Varchar (255)</w:t>
            </w:r>
          </w:p>
        </w:tc>
        <w:tc>
          <w:tcPr>
            <w:tcW w:w="3254" w:type="dxa"/>
            <w:vAlign w:val="center"/>
          </w:tcPr>
          <w:p w14:paraId="08103471" w14:textId="77777777" w:rsidR="00416E16" w:rsidRPr="005A3829" w:rsidRDefault="00416E16" w:rsidP="005A3829">
            <w:pPr>
              <w:spacing w:line="276" w:lineRule="auto"/>
              <w:jc w:val="left"/>
              <w:rPr>
                <w:bCs/>
                <w:sz w:val="20"/>
                <w:szCs w:val="18"/>
              </w:rPr>
            </w:pPr>
            <w:r w:rsidRPr="005A3829">
              <w:rPr>
                <w:bCs/>
                <w:sz w:val="20"/>
                <w:szCs w:val="18"/>
              </w:rPr>
              <w:t>Lokasi berkas lampiran pendukung</w:t>
            </w:r>
          </w:p>
        </w:tc>
      </w:tr>
      <w:tr w:rsidR="00416E16" w:rsidRPr="005A3829" w14:paraId="4C1B9FC8" w14:textId="77777777" w:rsidTr="005A3829">
        <w:tc>
          <w:tcPr>
            <w:tcW w:w="562" w:type="dxa"/>
            <w:vAlign w:val="center"/>
          </w:tcPr>
          <w:p w14:paraId="702510B3" w14:textId="77777777" w:rsidR="00416E16" w:rsidRPr="005A3829" w:rsidRDefault="00416E16" w:rsidP="005A3829">
            <w:pPr>
              <w:spacing w:line="276" w:lineRule="auto"/>
              <w:jc w:val="center"/>
              <w:rPr>
                <w:bCs/>
                <w:sz w:val="20"/>
                <w:szCs w:val="18"/>
              </w:rPr>
            </w:pPr>
            <w:r w:rsidRPr="005A3829">
              <w:rPr>
                <w:bCs/>
                <w:sz w:val="20"/>
                <w:szCs w:val="18"/>
              </w:rPr>
              <w:t>6</w:t>
            </w:r>
          </w:p>
        </w:tc>
        <w:tc>
          <w:tcPr>
            <w:tcW w:w="2410" w:type="dxa"/>
            <w:vAlign w:val="center"/>
          </w:tcPr>
          <w:p w14:paraId="58FE8675" w14:textId="77777777" w:rsidR="00416E16" w:rsidRPr="005A3829" w:rsidRDefault="00416E16" w:rsidP="005A3829">
            <w:pPr>
              <w:spacing w:line="276" w:lineRule="auto"/>
              <w:jc w:val="left"/>
              <w:rPr>
                <w:bCs/>
                <w:sz w:val="20"/>
                <w:szCs w:val="18"/>
              </w:rPr>
            </w:pPr>
            <w:r w:rsidRPr="005A3829">
              <w:rPr>
                <w:bCs/>
                <w:sz w:val="20"/>
                <w:szCs w:val="18"/>
              </w:rPr>
              <w:t>created_at</w:t>
            </w:r>
          </w:p>
        </w:tc>
        <w:tc>
          <w:tcPr>
            <w:tcW w:w="1701" w:type="dxa"/>
            <w:vAlign w:val="center"/>
          </w:tcPr>
          <w:p w14:paraId="377911D8" w14:textId="77777777" w:rsidR="00416E16" w:rsidRPr="005A3829" w:rsidRDefault="00416E16" w:rsidP="005A3829">
            <w:pPr>
              <w:spacing w:line="276" w:lineRule="auto"/>
              <w:jc w:val="left"/>
              <w:rPr>
                <w:bCs/>
                <w:sz w:val="20"/>
                <w:szCs w:val="18"/>
              </w:rPr>
            </w:pPr>
            <w:r w:rsidRPr="005A3829">
              <w:rPr>
                <w:bCs/>
                <w:sz w:val="20"/>
                <w:szCs w:val="18"/>
              </w:rPr>
              <w:t>Timestamp</w:t>
            </w:r>
          </w:p>
        </w:tc>
        <w:tc>
          <w:tcPr>
            <w:tcW w:w="3254" w:type="dxa"/>
            <w:vAlign w:val="center"/>
          </w:tcPr>
          <w:p w14:paraId="3AAE4F0E" w14:textId="77777777" w:rsidR="00416E16" w:rsidRPr="005A3829" w:rsidRDefault="00416E16" w:rsidP="005A3829">
            <w:pPr>
              <w:spacing w:line="276" w:lineRule="auto"/>
              <w:jc w:val="left"/>
              <w:rPr>
                <w:bCs/>
                <w:sz w:val="20"/>
                <w:szCs w:val="18"/>
              </w:rPr>
            </w:pPr>
            <w:r w:rsidRPr="005A3829">
              <w:rPr>
                <w:bCs/>
                <w:sz w:val="20"/>
                <w:szCs w:val="18"/>
              </w:rPr>
              <w:t>Waktu tanggapan diberikan</w:t>
            </w:r>
          </w:p>
        </w:tc>
      </w:tr>
    </w:tbl>
    <w:p w14:paraId="5ACD915F" w14:textId="77777777" w:rsidR="00416E16" w:rsidRDefault="00416E16" w:rsidP="00416E16">
      <w:pPr>
        <w:spacing w:line="360" w:lineRule="auto"/>
      </w:pPr>
    </w:p>
    <w:p w14:paraId="1B4EE1ED" w14:textId="33E898E3" w:rsidR="00416E16" w:rsidRPr="00071869" w:rsidRDefault="005A3829" w:rsidP="00416E16">
      <w:pPr>
        <w:spacing w:line="360" w:lineRule="auto"/>
        <w:rPr>
          <w:bCs/>
        </w:rPr>
      </w:pPr>
      <w:r w:rsidRPr="00071869">
        <w:rPr>
          <w:bCs/>
        </w:rPr>
        <w:t xml:space="preserve">9. </w:t>
      </w:r>
      <w:r w:rsidR="00416E16" w:rsidRPr="00071869">
        <w:rPr>
          <w:bCs/>
        </w:rPr>
        <w:t>Tabel Database Ticket Status Logs</w:t>
      </w:r>
    </w:p>
    <w:p w14:paraId="3C3DF09A" w14:textId="77777777" w:rsidR="00416E16" w:rsidRDefault="00416E16" w:rsidP="00416E16">
      <w:pPr>
        <w:spacing w:line="360" w:lineRule="auto"/>
      </w:pPr>
      <w:r>
        <w:t>Tabel ini merekam riwayat seluruh perubahan tahapan (status) tiket yang digunakan untuk pelacakan jejak rekam (audit trail) kinerja penyelesaian aduan.</w:t>
      </w:r>
    </w:p>
    <w:p w14:paraId="1960AFDA" w14:textId="21C3AE70" w:rsidR="006E5BFE" w:rsidRDefault="006E5BFE" w:rsidP="006E5BFE">
      <w:pPr>
        <w:spacing w:line="360" w:lineRule="auto"/>
      </w:pPr>
      <w:bookmarkStart w:id="125" w:name="_Toc235220712"/>
      <w:r>
        <w:t>Tabel 3.</w:t>
      </w:r>
      <w:r>
        <w:fldChar w:fldCharType="begin"/>
      </w:r>
      <w:r>
        <w:instrText xml:space="preserve"> SEQ Tabel_3. \* ARABIC </w:instrText>
      </w:r>
      <w:r>
        <w:fldChar w:fldCharType="separate"/>
      </w:r>
      <w:r w:rsidR="000B680A">
        <w:rPr>
          <w:noProof/>
        </w:rPr>
        <w:t>28</w:t>
      </w:r>
      <w:r>
        <w:fldChar w:fldCharType="end"/>
      </w:r>
      <w:r>
        <w:t xml:space="preserve"> </w:t>
      </w:r>
      <w:r w:rsidRPr="00720543">
        <w:t>Tabel Database Ticket Status Logs</w:t>
      </w:r>
      <w:bookmarkEnd w:id="12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2"/>
        <w:gridCol w:w="2410"/>
        <w:gridCol w:w="1701"/>
        <w:gridCol w:w="3254"/>
      </w:tblGrid>
      <w:tr w:rsidR="00416E16" w:rsidRPr="005A3829" w14:paraId="1DAA926B" w14:textId="77777777" w:rsidTr="005A3829">
        <w:tc>
          <w:tcPr>
            <w:tcW w:w="562" w:type="dxa"/>
            <w:vAlign w:val="center"/>
          </w:tcPr>
          <w:p w14:paraId="64232F16" w14:textId="77777777" w:rsidR="00416E16" w:rsidRPr="005A3829" w:rsidRDefault="00416E16" w:rsidP="005A3829">
            <w:pPr>
              <w:spacing w:line="276" w:lineRule="auto"/>
              <w:jc w:val="center"/>
              <w:rPr>
                <w:bCs/>
                <w:sz w:val="20"/>
                <w:szCs w:val="18"/>
              </w:rPr>
            </w:pPr>
            <w:r w:rsidRPr="005A3829">
              <w:rPr>
                <w:bCs/>
                <w:sz w:val="20"/>
                <w:szCs w:val="18"/>
              </w:rPr>
              <w:t>No</w:t>
            </w:r>
          </w:p>
        </w:tc>
        <w:tc>
          <w:tcPr>
            <w:tcW w:w="2410" w:type="dxa"/>
            <w:vAlign w:val="center"/>
          </w:tcPr>
          <w:p w14:paraId="34D23FBA" w14:textId="77777777" w:rsidR="00416E16" w:rsidRPr="005A3829" w:rsidRDefault="00416E16" w:rsidP="005A3829">
            <w:pPr>
              <w:spacing w:line="276" w:lineRule="auto"/>
              <w:jc w:val="center"/>
              <w:rPr>
                <w:bCs/>
                <w:sz w:val="20"/>
                <w:szCs w:val="18"/>
              </w:rPr>
            </w:pPr>
            <w:r w:rsidRPr="005A3829">
              <w:rPr>
                <w:bCs/>
                <w:sz w:val="20"/>
                <w:szCs w:val="18"/>
              </w:rPr>
              <w:t>Atribut</w:t>
            </w:r>
          </w:p>
        </w:tc>
        <w:tc>
          <w:tcPr>
            <w:tcW w:w="1701" w:type="dxa"/>
            <w:vAlign w:val="center"/>
          </w:tcPr>
          <w:p w14:paraId="00E38928" w14:textId="77777777" w:rsidR="00416E16" w:rsidRPr="005A3829" w:rsidRDefault="00416E16" w:rsidP="005A3829">
            <w:pPr>
              <w:spacing w:line="276" w:lineRule="auto"/>
              <w:jc w:val="center"/>
              <w:rPr>
                <w:bCs/>
                <w:sz w:val="20"/>
                <w:szCs w:val="18"/>
              </w:rPr>
            </w:pPr>
            <w:r w:rsidRPr="005A3829">
              <w:rPr>
                <w:bCs/>
                <w:sz w:val="20"/>
                <w:szCs w:val="18"/>
              </w:rPr>
              <w:t>Tipe Data</w:t>
            </w:r>
          </w:p>
        </w:tc>
        <w:tc>
          <w:tcPr>
            <w:tcW w:w="3254" w:type="dxa"/>
            <w:vAlign w:val="center"/>
          </w:tcPr>
          <w:p w14:paraId="34117B0E" w14:textId="77777777" w:rsidR="00416E16" w:rsidRPr="005A3829" w:rsidRDefault="00416E16" w:rsidP="005A3829">
            <w:pPr>
              <w:spacing w:line="276" w:lineRule="auto"/>
              <w:jc w:val="center"/>
              <w:rPr>
                <w:bCs/>
                <w:sz w:val="20"/>
                <w:szCs w:val="18"/>
              </w:rPr>
            </w:pPr>
            <w:r w:rsidRPr="005A3829">
              <w:rPr>
                <w:bCs/>
                <w:sz w:val="20"/>
                <w:szCs w:val="18"/>
              </w:rPr>
              <w:t>Keterangan</w:t>
            </w:r>
          </w:p>
        </w:tc>
      </w:tr>
      <w:tr w:rsidR="00416E16" w:rsidRPr="005A3829" w14:paraId="4E1662DB" w14:textId="77777777" w:rsidTr="005A3829">
        <w:tc>
          <w:tcPr>
            <w:tcW w:w="562" w:type="dxa"/>
            <w:vAlign w:val="center"/>
          </w:tcPr>
          <w:p w14:paraId="33BFD90B" w14:textId="77777777" w:rsidR="00416E16" w:rsidRPr="005A3829" w:rsidRDefault="00416E16" w:rsidP="005A3829">
            <w:pPr>
              <w:spacing w:line="276" w:lineRule="auto"/>
              <w:jc w:val="center"/>
              <w:rPr>
                <w:bCs/>
                <w:sz w:val="20"/>
                <w:szCs w:val="18"/>
              </w:rPr>
            </w:pPr>
            <w:r w:rsidRPr="005A3829">
              <w:rPr>
                <w:bCs/>
                <w:sz w:val="20"/>
                <w:szCs w:val="18"/>
              </w:rPr>
              <w:t>1</w:t>
            </w:r>
          </w:p>
        </w:tc>
        <w:tc>
          <w:tcPr>
            <w:tcW w:w="2410" w:type="dxa"/>
            <w:vAlign w:val="center"/>
          </w:tcPr>
          <w:p w14:paraId="61F645BC" w14:textId="77777777" w:rsidR="00416E16" w:rsidRPr="005A3829" w:rsidRDefault="00416E16" w:rsidP="005A3829">
            <w:pPr>
              <w:spacing w:line="276" w:lineRule="auto"/>
              <w:jc w:val="left"/>
              <w:rPr>
                <w:bCs/>
                <w:sz w:val="20"/>
                <w:szCs w:val="18"/>
              </w:rPr>
            </w:pPr>
            <w:r w:rsidRPr="005A3829">
              <w:rPr>
                <w:bCs/>
                <w:sz w:val="20"/>
                <w:szCs w:val="18"/>
              </w:rPr>
              <w:t>id (PK)</w:t>
            </w:r>
          </w:p>
        </w:tc>
        <w:tc>
          <w:tcPr>
            <w:tcW w:w="1701" w:type="dxa"/>
            <w:vAlign w:val="center"/>
          </w:tcPr>
          <w:p w14:paraId="3FDE3179" w14:textId="77777777" w:rsidR="00416E16" w:rsidRPr="005A3829" w:rsidRDefault="00416E16" w:rsidP="005A3829">
            <w:pPr>
              <w:spacing w:line="276" w:lineRule="auto"/>
              <w:jc w:val="left"/>
              <w:rPr>
                <w:bCs/>
                <w:sz w:val="20"/>
                <w:szCs w:val="18"/>
              </w:rPr>
            </w:pPr>
            <w:r w:rsidRPr="005A3829">
              <w:rPr>
                <w:bCs/>
                <w:sz w:val="20"/>
                <w:szCs w:val="18"/>
              </w:rPr>
              <w:t>BigInt</w:t>
            </w:r>
          </w:p>
        </w:tc>
        <w:tc>
          <w:tcPr>
            <w:tcW w:w="3254" w:type="dxa"/>
            <w:vAlign w:val="center"/>
          </w:tcPr>
          <w:p w14:paraId="4A1CCDF7" w14:textId="77777777" w:rsidR="00416E16" w:rsidRPr="005A3829" w:rsidRDefault="00416E16" w:rsidP="005A3829">
            <w:pPr>
              <w:spacing w:line="276" w:lineRule="auto"/>
              <w:jc w:val="left"/>
              <w:rPr>
                <w:bCs/>
                <w:sz w:val="20"/>
                <w:szCs w:val="18"/>
              </w:rPr>
            </w:pPr>
            <w:r w:rsidRPr="005A3829">
              <w:rPr>
                <w:bCs/>
                <w:sz w:val="20"/>
                <w:szCs w:val="18"/>
              </w:rPr>
              <w:t>ID unik riwayat status</w:t>
            </w:r>
          </w:p>
        </w:tc>
      </w:tr>
      <w:tr w:rsidR="00416E16" w:rsidRPr="005A3829" w14:paraId="5A5C2ED3" w14:textId="77777777" w:rsidTr="005A3829">
        <w:tc>
          <w:tcPr>
            <w:tcW w:w="562" w:type="dxa"/>
            <w:vAlign w:val="center"/>
          </w:tcPr>
          <w:p w14:paraId="4BDB5B80" w14:textId="77777777" w:rsidR="00416E16" w:rsidRPr="005A3829" w:rsidRDefault="00416E16" w:rsidP="005A3829">
            <w:pPr>
              <w:spacing w:line="276" w:lineRule="auto"/>
              <w:jc w:val="center"/>
              <w:rPr>
                <w:bCs/>
                <w:sz w:val="20"/>
                <w:szCs w:val="18"/>
              </w:rPr>
            </w:pPr>
            <w:r w:rsidRPr="005A3829">
              <w:rPr>
                <w:bCs/>
                <w:sz w:val="20"/>
                <w:szCs w:val="18"/>
              </w:rPr>
              <w:t>2</w:t>
            </w:r>
          </w:p>
        </w:tc>
        <w:tc>
          <w:tcPr>
            <w:tcW w:w="2410" w:type="dxa"/>
            <w:vAlign w:val="center"/>
          </w:tcPr>
          <w:p w14:paraId="39522593" w14:textId="77777777" w:rsidR="00416E16" w:rsidRPr="005A3829" w:rsidRDefault="00416E16" w:rsidP="005A3829">
            <w:pPr>
              <w:spacing w:line="276" w:lineRule="auto"/>
              <w:jc w:val="left"/>
              <w:rPr>
                <w:bCs/>
                <w:sz w:val="20"/>
                <w:szCs w:val="18"/>
              </w:rPr>
            </w:pPr>
            <w:r w:rsidRPr="005A3829">
              <w:rPr>
                <w:bCs/>
                <w:sz w:val="20"/>
                <w:szCs w:val="18"/>
              </w:rPr>
              <w:t>ticket_id (FK)</w:t>
            </w:r>
          </w:p>
        </w:tc>
        <w:tc>
          <w:tcPr>
            <w:tcW w:w="1701" w:type="dxa"/>
            <w:vAlign w:val="center"/>
          </w:tcPr>
          <w:p w14:paraId="1F785DB5" w14:textId="77777777" w:rsidR="00416E16" w:rsidRPr="005A3829" w:rsidRDefault="00416E16" w:rsidP="005A3829">
            <w:pPr>
              <w:spacing w:line="276" w:lineRule="auto"/>
              <w:jc w:val="left"/>
              <w:rPr>
                <w:bCs/>
                <w:sz w:val="20"/>
                <w:szCs w:val="18"/>
              </w:rPr>
            </w:pPr>
            <w:r w:rsidRPr="005A3829">
              <w:rPr>
                <w:bCs/>
                <w:sz w:val="20"/>
                <w:szCs w:val="18"/>
              </w:rPr>
              <w:t>BigInt</w:t>
            </w:r>
          </w:p>
        </w:tc>
        <w:tc>
          <w:tcPr>
            <w:tcW w:w="3254" w:type="dxa"/>
            <w:vAlign w:val="center"/>
          </w:tcPr>
          <w:p w14:paraId="67AFB268" w14:textId="77777777" w:rsidR="00416E16" w:rsidRPr="005A3829" w:rsidRDefault="00416E16" w:rsidP="005A3829">
            <w:pPr>
              <w:spacing w:line="276" w:lineRule="auto"/>
              <w:jc w:val="left"/>
              <w:rPr>
                <w:bCs/>
                <w:sz w:val="20"/>
                <w:szCs w:val="18"/>
              </w:rPr>
            </w:pPr>
            <w:r w:rsidRPr="005A3829">
              <w:rPr>
                <w:bCs/>
                <w:sz w:val="20"/>
                <w:szCs w:val="18"/>
              </w:rPr>
              <w:t>ID tiket yang diperbarui</w:t>
            </w:r>
          </w:p>
        </w:tc>
      </w:tr>
      <w:tr w:rsidR="00416E16" w:rsidRPr="005A3829" w14:paraId="798E67B9" w14:textId="77777777" w:rsidTr="005A3829">
        <w:tc>
          <w:tcPr>
            <w:tcW w:w="562" w:type="dxa"/>
            <w:vAlign w:val="center"/>
          </w:tcPr>
          <w:p w14:paraId="1D7D35D6" w14:textId="77777777" w:rsidR="00416E16" w:rsidRPr="005A3829" w:rsidRDefault="00416E16" w:rsidP="005A3829">
            <w:pPr>
              <w:spacing w:line="276" w:lineRule="auto"/>
              <w:jc w:val="center"/>
              <w:rPr>
                <w:bCs/>
                <w:sz w:val="20"/>
                <w:szCs w:val="18"/>
              </w:rPr>
            </w:pPr>
            <w:r w:rsidRPr="005A3829">
              <w:rPr>
                <w:bCs/>
                <w:sz w:val="20"/>
                <w:szCs w:val="18"/>
              </w:rPr>
              <w:t>3</w:t>
            </w:r>
          </w:p>
        </w:tc>
        <w:tc>
          <w:tcPr>
            <w:tcW w:w="2410" w:type="dxa"/>
            <w:vAlign w:val="center"/>
          </w:tcPr>
          <w:p w14:paraId="67871CC5" w14:textId="77777777" w:rsidR="00416E16" w:rsidRPr="005A3829" w:rsidRDefault="00416E16" w:rsidP="005A3829">
            <w:pPr>
              <w:spacing w:line="276" w:lineRule="auto"/>
              <w:jc w:val="left"/>
              <w:rPr>
                <w:bCs/>
                <w:sz w:val="20"/>
                <w:szCs w:val="18"/>
              </w:rPr>
            </w:pPr>
            <w:r w:rsidRPr="005A3829">
              <w:rPr>
                <w:bCs/>
                <w:sz w:val="20"/>
                <w:szCs w:val="18"/>
              </w:rPr>
              <w:t>changed_by (FK)</w:t>
            </w:r>
          </w:p>
        </w:tc>
        <w:tc>
          <w:tcPr>
            <w:tcW w:w="1701" w:type="dxa"/>
            <w:vAlign w:val="center"/>
          </w:tcPr>
          <w:p w14:paraId="45679D17" w14:textId="77777777" w:rsidR="00416E16" w:rsidRPr="005A3829" w:rsidRDefault="00416E16" w:rsidP="005A3829">
            <w:pPr>
              <w:spacing w:line="276" w:lineRule="auto"/>
              <w:jc w:val="left"/>
              <w:rPr>
                <w:bCs/>
                <w:sz w:val="20"/>
                <w:szCs w:val="18"/>
              </w:rPr>
            </w:pPr>
            <w:r w:rsidRPr="005A3829">
              <w:rPr>
                <w:bCs/>
                <w:sz w:val="20"/>
                <w:szCs w:val="18"/>
              </w:rPr>
              <w:t>BigInt</w:t>
            </w:r>
          </w:p>
        </w:tc>
        <w:tc>
          <w:tcPr>
            <w:tcW w:w="3254" w:type="dxa"/>
            <w:vAlign w:val="center"/>
          </w:tcPr>
          <w:p w14:paraId="330247EF" w14:textId="77777777" w:rsidR="00416E16" w:rsidRPr="005A3829" w:rsidRDefault="00416E16" w:rsidP="005A3829">
            <w:pPr>
              <w:spacing w:line="276" w:lineRule="auto"/>
              <w:jc w:val="left"/>
              <w:rPr>
                <w:bCs/>
                <w:sz w:val="20"/>
                <w:szCs w:val="18"/>
              </w:rPr>
            </w:pPr>
            <w:r w:rsidRPr="005A3829">
              <w:rPr>
                <w:bCs/>
                <w:sz w:val="20"/>
                <w:szCs w:val="18"/>
              </w:rPr>
              <w:t>ID pengguna yang memperbarui</w:t>
            </w:r>
          </w:p>
        </w:tc>
      </w:tr>
      <w:tr w:rsidR="00416E16" w:rsidRPr="005A3829" w14:paraId="0DECDE89" w14:textId="77777777" w:rsidTr="005A3829">
        <w:tc>
          <w:tcPr>
            <w:tcW w:w="562" w:type="dxa"/>
            <w:vAlign w:val="center"/>
          </w:tcPr>
          <w:p w14:paraId="672E247B" w14:textId="77777777" w:rsidR="00416E16" w:rsidRPr="005A3829" w:rsidRDefault="00416E16" w:rsidP="005A3829">
            <w:pPr>
              <w:spacing w:line="276" w:lineRule="auto"/>
              <w:jc w:val="center"/>
              <w:rPr>
                <w:bCs/>
                <w:sz w:val="20"/>
                <w:szCs w:val="18"/>
              </w:rPr>
            </w:pPr>
            <w:r w:rsidRPr="005A3829">
              <w:rPr>
                <w:bCs/>
                <w:sz w:val="20"/>
                <w:szCs w:val="18"/>
              </w:rPr>
              <w:t>4</w:t>
            </w:r>
          </w:p>
        </w:tc>
        <w:tc>
          <w:tcPr>
            <w:tcW w:w="2410" w:type="dxa"/>
            <w:vAlign w:val="center"/>
          </w:tcPr>
          <w:p w14:paraId="703A81AF" w14:textId="77777777" w:rsidR="00416E16" w:rsidRPr="005A3829" w:rsidRDefault="00416E16" w:rsidP="005A3829">
            <w:pPr>
              <w:spacing w:line="276" w:lineRule="auto"/>
              <w:jc w:val="left"/>
              <w:rPr>
                <w:bCs/>
                <w:sz w:val="20"/>
                <w:szCs w:val="18"/>
              </w:rPr>
            </w:pPr>
            <w:r w:rsidRPr="005A3829">
              <w:rPr>
                <w:bCs/>
                <w:sz w:val="20"/>
                <w:szCs w:val="18"/>
              </w:rPr>
              <w:t>from_status</w:t>
            </w:r>
          </w:p>
        </w:tc>
        <w:tc>
          <w:tcPr>
            <w:tcW w:w="1701" w:type="dxa"/>
            <w:vAlign w:val="center"/>
          </w:tcPr>
          <w:p w14:paraId="0F8E1236" w14:textId="77777777" w:rsidR="00416E16" w:rsidRPr="005A3829" w:rsidRDefault="00416E16" w:rsidP="005A3829">
            <w:pPr>
              <w:spacing w:line="276" w:lineRule="auto"/>
              <w:jc w:val="left"/>
              <w:rPr>
                <w:bCs/>
                <w:sz w:val="20"/>
                <w:szCs w:val="18"/>
              </w:rPr>
            </w:pPr>
            <w:r w:rsidRPr="005A3829">
              <w:rPr>
                <w:bCs/>
                <w:sz w:val="20"/>
                <w:szCs w:val="18"/>
              </w:rPr>
              <w:t>Varchar (255)</w:t>
            </w:r>
          </w:p>
        </w:tc>
        <w:tc>
          <w:tcPr>
            <w:tcW w:w="3254" w:type="dxa"/>
            <w:vAlign w:val="center"/>
          </w:tcPr>
          <w:p w14:paraId="585D4A01" w14:textId="77777777" w:rsidR="00416E16" w:rsidRPr="005A3829" w:rsidRDefault="00416E16" w:rsidP="005A3829">
            <w:pPr>
              <w:spacing w:line="276" w:lineRule="auto"/>
              <w:jc w:val="left"/>
              <w:rPr>
                <w:bCs/>
                <w:sz w:val="20"/>
                <w:szCs w:val="18"/>
              </w:rPr>
            </w:pPr>
            <w:r w:rsidRPr="005A3829">
              <w:rPr>
                <w:bCs/>
                <w:sz w:val="20"/>
                <w:szCs w:val="18"/>
              </w:rPr>
              <w:t>Status tiket sebelum diperbarui</w:t>
            </w:r>
          </w:p>
        </w:tc>
      </w:tr>
      <w:tr w:rsidR="00416E16" w:rsidRPr="005A3829" w14:paraId="4F8CC0E1" w14:textId="77777777" w:rsidTr="005A3829">
        <w:tc>
          <w:tcPr>
            <w:tcW w:w="562" w:type="dxa"/>
            <w:vAlign w:val="center"/>
          </w:tcPr>
          <w:p w14:paraId="5321DCE6" w14:textId="77777777" w:rsidR="00416E16" w:rsidRPr="005A3829" w:rsidRDefault="00416E16" w:rsidP="005A3829">
            <w:pPr>
              <w:spacing w:line="276" w:lineRule="auto"/>
              <w:jc w:val="center"/>
              <w:rPr>
                <w:bCs/>
                <w:sz w:val="20"/>
                <w:szCs w:val="18"/>
              </w:rPr>
            </w:pPr>
            <w:r w:rsidRPr="005A3829">
              <w:rPr>
                <w:bCs/>
                <w:sz w:val="20"/>
                <w:szCs w:val="18"/>
              </w:rPr>
              <w:t>5</w:t>
            </w:r>
          </w:p>
        </w:tc>
        <w:tc>
          <w:tcPr>
            <w:tcW w:w="2410" w:type="dxa"/>
            <w:vAlign w:val="center"/>
          </w:tcPr>
          <w:p w14:paraId="5524470F" w14:textId="77777777" w:rsidR="00416E16" w:rsidRPr="005A3829" w:rsidRDefault="00416E16" w:rsidP="005A3829">
            <w:pPr>
              <w:spacing w:line="276" w:lineRule="auto"/>
              <w:jc w:val="left"/>
              <w:rPr>
                <w:bCs/>
                <w:sz w:val="20"/>
                <w:szCs w:val="18"/>
              </w:rPr>
            </w:pPr>
            <w:r w:rsidRPr="005A3829">
              <w:rPr>
                <w:bCs/>
                <w:sz w:val="20"/>
                <w:szCs w:val="18"/>
              </w:rPr>
              <w:t>to_status</w:t>
            </w:r>
          </w:p>
        </w:tc>
        <w:tc>
          <w:tcPr>
            <w:tcW w:w="1701" w:type="dxa"/>
            <w:vAlign w:val="center"/>
          </w:tcPr>
          <w:p w14:paraId="6BC6ECAE" w14:textId="77777777" w:rsidR="00416E16" w:rsidRPr="005A3829" w:rsidRDefault="00416E16" w:rsidP="005A3829">
            <w:pPr>
              <w:spacing w:line="276" w:lineRule="auto"/>
              <w:jc w:val="left"/>
              <w:rPr>
                <w:bCs/>
                <w:sz w:val="20"/>
                <w:szCs w:val="18"/>
              </w:rPr>
            </w:pPr>
            <w:r w:rsidRPr="005A3829">
              <w:rPr>
                <w:bCs/>
                <w:sz w:val="20"/>
                <w:szCs w:val="18"/>
              </w:rPr>
              <w:t>Varchar (255)</w:t>
            </w:r>
          </w:p>
        </w:tc>
        <w:tc>
          <w:tcPr>
            <w:tcW w:w="3254" w:type="dxa"/>
            <w:vAlign w:val="center"/>
          </w:tcPr>
          <w:p w14:paraId="4972AE12" w14:textId="77777777" w:rsidR="00416E16" w:rsidRPr="005A3829" w:rsidRDefault="00416E16" w:rsidP="005A3829">
            <w:pPr>
              <w:spacing w:line="276" w:lineRule="auto"/>
              <w:jc w:val="left"/>
              <w:rPr>
                <w:bCs/>
                <w:sz w:val="20"/>
                <w:szCs w:val="18"/>
              </w:rPr>
            </w:pPr>
            <w:r w:rsidRPr="005A3829">
              <w:rPr>
                <w:bCs/>
                <w:sz w:val="20"/>
                <w:szCs w:val="18"/>
              </w:rPr>
              <w:t>Status tiket setelah diperbarui</w:t>
            </w:r>
          </w:p>
        </w:tc>
      </w:tr>
      <w:tr w:rsidR="00416E16" w:rsidRPr="005A3829" w14:paraId="785BEAAC" w14:textId="77777777" w:rsidTr="005A3829">
        <w:tc>
          <w:tcPr>
            <w:tcW w:w="562" w:type="dxa"/>
            <w:vAlign w:val="center"/>
          </w:tcPr>
          <w:p w14:paraId="65D0577F" w14:textId="77777777" w:rsidR="00416E16" w:rsidRPr="005A3829" w:rsidRDefault="00416E16" w:rsidP="005A3829">
            <w:pPr>
              <w:spacing w:line="276" w:lineRule="auto"/>
              <w:jc w:val="center"/>
              <w:rPr>
                <w:bCs/>
                <w:sz w:val="20"/>
                <w:szCs w:val="18"/>
              </w:rPr>
            </w:pPr>
            <w:r w:rsidRPr="005A3829">
              <w:rPr>
                <w:bCs/>
                <w:sz w:val="20"/>
                <w:szCs w:val="18"/>
              </w:rPr>
              <w:t>6</w:t>
            </w:r>
          </w:p>
        </w:tc>
        <w:tc>
          <w:tcPr>
            <w:tcW w:w="2410" w:type="dxa"/>
            <w:vAlign w:val="center"/>
          </w:tcPr>
          <w:p w14:paraId="04B9823A" w14:textId="77777777" w:rsidR="00416E16" w:rsidRPr="005A3829" w:rsidRDefault="00416E16" w:rsidP="005A3829">
            <w:pPr>
              <w:spacing w:line="276" w:lineRule="auto"/>
              <w:jc w:val="left"/>
              <w:rPr>
                <w:bCs/>
                <w:sz w:val="20"/>
                <w:szCs w:val="18"/>
              </w:rPr>
            </w:pPr>
            <w:r w:rsidRPr="005A3829">
              <w:rPr>
                <w:bCs/>
                <w:sz w:val="20"/>
                <w:szCs w:val="18"/>
              </w:rPr>
              <w:t>note</w:t>
            </w:r>
          </w:p>
        </w:tc>
        <w:tc>
          <w:tcPr>
            <w:tcW w:w="1701" w:type="dxa"/>
            <w:vAlign w:val="center"/>
          </w:tcPr>
          <w:p w14:paraId="5BC58B70" w14:textId="77777777" w:rsidR="00416E16" w:rsidRPr="005A3829" w:rsidRDefault="00416E16" w:rsidP="005A3829">
            <w:pPr>
              <w:spacing w:line="276" w:lineRule="auto"/>
              <w:jc w:val="left"/>
              <w:rPr>
                <w:bCs/>
                <w:sz w:val="20"/>
                <w:szCs w:val="18"/>
              </w:rPr>
            </w:pPr>
            <w:r w:rsidRPr="005A3829">
              <w:rPr>
                <w:bCs/>
                <w:sz w:val="20"/>
                <w:szCs w:val="18"/>
              </w:rPr>
              <w:t>Text</w:t>
            </w:r>
          </w:p>
        </w:tc>
        <w:tc>
          <w:tcPr>
            <w:tcW w:w="3254" w:type="dxa"/>
            <w:vAlign w:val="center"/>
          </w:tcPr>
          <w:p w14:paraId="44833382" w14:textId="77777777" w:rsidR="00416E16" w:rsidRPr="005A3829" w:rsidRDefault="00416E16" w:rsidP="005A3829">
            <w:pPr>
              <w:spacing w:line="276" w:lineRule="auto"/>
              <w:jc w:val="left"/>
              <w:rPr>
                <w:bCs/>
                <w:sz w:val="20"/>
                <w:szCs w:val="18"/>
              </w:rPr>
            </w:pPr>
            <w:r w:rsidRPr="005A3829">
              <w:rPr>
                <w:bCs/>
                <w:sz w:val="20"/>
                <w:szCs w:val="18"/>
              </w:rPr>
              <w:t>Catatan opsional pembaruan</w:t>
            </w:r>
          </w:p>
        </w:tc>
      </w:tr>
      <w:tr w:rsidR="00416E16" w:rsidRPr="005A3829" w14:paraId="3C08DD98" w14:textId="77777777" w:rsidTr="005A3829">
        <w:tc>
          <w:tcPr>
            <w:tcW w:w="562" w:type="dxa"/>
            <w:vAlign w:val="center"/>
          </w:tcPr>
          <w:p w14:paraId="7946D0A0" w14:textId="77777777" w:rsidR="00416E16" w:rsidRPr="005A3829" w:rsidRDefault="00416E16" w:rsidP="005A3829">
            <w:pPr>
              <w:spacing w:line="276" w:lineRule="auto"/>
              <w:jc w:val="center"/>
              <w:rPr>
                <w:bCs/>
                <w:sz w:val="20"/>
                <w:szCs w:val="18"/>
              </w:rPr>
            </w:pPr>
            <w:r w:rsidRPr="005A3829">
              <w:rPr>
                <w:bCs/>
                <w:sz w:val="20"/>
                <w:szCs w:val="18"/>
              </w:rPr>
              <w:t>7</w:t>
            </w:r>
          </w:p>
        </w:tc>
        <w:tc>
          <w:tcPr>
            <w:tcW w:w="2410" w:type="dxa"/>
            <w:vAlign w:val="center"/>
          </w:tcPr>
          <w:p w14:paraId="2CBE8BFA" w14:textId="77777777" w:rsidR="00416E16" w:rsidRPr="005A3829" w:rsidRDefault="00416E16" w:rsidP="005A3829">
            <w:pPr>
              <w:spacing w:line="276" w:lineRule="auto"/>
              <w:jc w:val="left"/>
              <w:rPr>
                <w:bCs/>
                <w:sz w:val="20"/>
                <w:szCs w:val="18"/>
              </w:rPr>
            </w:pPr>
            <w:r w:rsidRPr="005A3829">
              <w:rPr>
                <w:bCs/>
                <w:sz w:val="20"/>
                <w:szCs w:val="18"/>
              </w:rPr>
              <w:t>created_at</w:t>
            </w:r>
          </w:p>
        </w:tc>
        <w:tc>
          <w:tcPr>
            <w:tcW w:w="1701" w:type="dxa"/>
            <w:vAlign w:val="center"/>
          </w:tcPr>
          <w:p w14:paraId="250CC76B" w14:textId="77777777" w:rsidR="00416E16" w:rsidRPr="005A3829" w:rsidRDefault="00416E16" w:rsidP="005A3829">
            <w:pPr>
              <w:spacing w:line="276" w:lineRule="auto"/>
              <w:jc w:val="left"/>
              <w:rPr>
                <w:bCs/>
                <w:sz w:val="20"/>
                <w:szCs w:val="18"/>
              </w:rPr>
            </w:pPr>
            <w:r w:rsidRPr="005A3829">
              <w:rPr>
                <w:bCs/>
                <w:sz w:val="20"/>
                <w:szCs w:val="18"/>
              </w:rPr>
              <w:t>Timestamp</w:t>
            </w:r>
          </w:p>
        </w:tc>
        <w:tc>
          <w:tcPr>
            <w:tcW w:w="3254" w:type="dxa"/>
            <w:vAlign w:val="center"/>
          </w:tcPr>
          <w:p w14:paraId="764B264A" w14:textId="77777777" w:rsidR="00416E16" w:rsidRPr="005A3829" w:rsidRDefault="00416E16" w:rsidP="005A3829">
            <w:pPr>
              <w:spacing w:line="276" w:lineRule="auto"/>
              <w:jc w:val="left"/>
              <w:rPr>
                <w:bCs/>
                <w:sz w:val="20"/>
                <w:szCs w:val="18"/>
              </w:rPr>
            </w:pPr>
            <w:r w:rsidRPr="005A3829">
              <w:rPr>
                <w:bCs/>
                <w:sz w:val="20"/>
                <w:szCs w:val="18"/>
              </w:rPr>
              <w:t>Waktu perubahan status direkam</w:t>
            </w:r>
          </w:p>
        </w:tc>
      </w:tr>
    </w:tbl>
    <w:p w14:paraId="36F882A6" w14:textId="2EEE2738" w:rsidR="004F08E6" w:rsidRPr="00FB6D9A" w:rsidRDefault="004F08E6" w:rsidP="004F08E6">
      <w:pPr>
        <w:spacing w:line="360" w:lineRule="auto"/>
      </w:pPr>
    </w:p>
    <w:p w14:paraId="1D2497D1" w14:textId="116444EE" w:rsidR="001D3524" w:rsidRPr="001D3524" w:rsidRDefault="001D3524" w:rsidP="001D3524">
      <w:pPr>
        <w:pStyle w:val="Heading3"/>
        <w:spacing w:before="0" w:after="0" w:line="360" w:lineRule="auto"/>
        <w:rPr>
          <w:rFonts w:cs="Times New Roman"/>
          <w:szCs w:val="24"/>
        </w:rPr>
      </w:pPr>
      <w:bookmarkStart w:id="126" w:name="_Toc235179461"/>
      <w:r w:rsidRPr="001D3524">
        <w:rPr>
          <w:rFonts w:eastAsia="Times New Roman" w:cs="Times New Roman"/>
          <w:bCs/>
          <w:szCs w:val="24"/>
        </w:rPr>
        <w:lastRenderedPageBreak/>
        <w:t>3.2.</w:t>
      </w:r>
      <w:r>
        <w:rPr>
          <w:rFonts w:eastAsia="Times New Roman" w:cs="Times New Roman"/>
          <w:bCs/>
          <w:szCs w:val="24"/>
        </w:rPr>
        <w:t>4</w:t>
      </w:r>
      <w:r w:rsidRPr="001D3524">
        <w:rPr>
          <w:rFonts w:eastAsia="Times New Roman" w:cs="Times New Roman"/>
          <w:bCs/>
          <w:szCs w:val="24"/>
        </w:rPr>
        <w:t xml:space="preserve"> Perancangan Antar Muka</w:t>
      </w:r>
      <w:bookmarkEnd w:id="126"/>
    </w:p>
    <w:p w14:paraId="1FE0E5CC" w14:textId="77777777" w:rsidR="001D3524" w:rsidRPr="001D3524" w:rsidRDefault="001D3524" w:rsidP="001D3524">
      <w:pPr>
        <w:spacing w:line="360" w:lineRule="auto"/>
        <w:rPr>
          <w:szCs w:val="24"/>
        </w:rPr>
      </w:pPr>
      <w:r w:rsidRPr="001D3524">
        <w:rPr>
          <w:szCs w:val="24"/>
        </w:rPr>
        <w:t>Perancangan antarmuka adalah proses menentukan bagaimana sistem akan berinteraksi dengan entitas eksternal baik berupa orang ataupun sistem lain. Rancangan antarmuka menentukan bagaimana cara pengguna akan berinteraksi dengan sistem serta input dan output yang bisa diterima dan dihasilkan oleh sistem. Pada sistem ini memiliki 3 antarmuka utama, yaitu antarmuka masyarakat (publik), antarmuka Admin KMC, dan antarmuka Pengguna OPD.</w:t>
      </w:r>
    </w:p>
    <w:p w14:paraId="11DC97C8" w14:textId="0592B52C" w:rsidR="001D3524" w:rsidRPr="001D2521" w:rsidRDefault="001D2521" w:rsidP="001D2521">
      <w:pPr>
        <w:spacing w:before="240" w:line="360" w:lineRule="auto"/>
        <w:rPr>
          <w:bCs/>
          <w:szCs w:val="24"/>
        </w:rPr>
      </w:pPr>
      <w:r w:rsidRPr="001D2521">
        <w:rPr>
          <w:bCs/>
          <w:szCs w:val="24"/>
        </w:rPr>
        <w:t xml:space="preserve">1. </w:t>
      </w:r>
      <w:r w:rsidR="001D3524" w:rsidRPr="001D2521">
        <w:rPr>
          <w:bCs/>
          <w:szCs w:val="24"/>
        </w:rPr>
        <w:t>Tampilan Login</w:t>
      </w:r>
    </w:p>
    <w:p w14:paraId="56B790DF" w14:textId="77777777" w:rsidR="001D3524" w:rsidRPr="001D3524" w:rsidRDefault="001D3524" w:rsidP="001D3524">
      <w:pPr>
        <w:spacing w:line="360" w:lineRule="auto"/>
        <w:rPr>
          <w:szCs w:val="24"/>
        </w:rPr>
      </w:pPr>
      <w:r w:rsidRPr="001D3524">
        <w:rPr>
          <w:szCs w:val="24"/>
        </w:rPr>
        <w:t>Merupakan halaman awal ketika pengguna (Admin KMC dan Pengguna OPD) ingin mengakses area internal sistem. Halaman login ini menyediakan formulir input surel dan kata sandi yang harus diisi secara lengkap. Sistem akan mencocokkan data yang dimasukkan dengan data kredensial di basis data untuk menentukan hak akses (role) pengguna ke dashboard masing-masing. Tampilan rancangan halaman login dapat dilihat pada Gambar 3.16.</w:t>
      </w:r>
    </w:p>
    <w:p w14:paraId="38B83080" w14:textId="77777777" w:rsidR="00432952" w:rsidRDefault="001D2521" w:rsidP="00432952">
      <w:pPr>
        <w:keepNext/>
        <w:spacing w:line="360" w:lineRule="auto"/>
        <w:jc w:val="center"/>
      </w:pPr>
      <w:r>
        <w:rPr>
          <w:noProof/>
          <w:szCs w:val="24"/>
          <w14:ligatures w14:val="standardContextual"/>
        </w:rPr>
        <w:drawing>
          <wp:inline distT="0" distB="0" distL="0" distR="0" wp14:anchorId="18908D11" wp14:editId="2637BA6C">
            <wp:extent cx="4651923" cy="2323323"/>
            <wp:effectExtent l="0" t="0" r="0" b="1270"/>
            <wp:docPr id="207459213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592130" name="Picture 2074592130"/>
                    <pic:cNvPicPr/>
                  </pic:nvPicPr>
                  <pic:blipFill>
                    <a:blip r:embed="rId64" cstate="print">
                      <a:extLst>
                        <a:ext uri="{28A0092B-C50C-407E-A947-70E740481C1C}">
                          <a14:useLocalDpi xmlns:a14="http://schemas.microsoft.com/office/drawing/2010/main" val="0"/>
                        </a:ext>
                      </a:extLst>
                    </a:blip>
                    <a:stretch>
                      <a:fillRect/>
                    </a:stretch>
                  </pic:blipFill>
                  <pic:spPr>
                    <a:xfrm>
                      <a:off x="0" y="0"/>
                      <a:ext cx="4671139" cy="2332920"/>
                    </a:xfrm>
                    <a:prstGeom prst="rect">
                      <a:avLst/>
                    </a:prstGeom>
                  </pic:spPr>
                </pic:pic>
              </a:graphicData>
            </a:graphic>
          </wp:inline>
        </w:drawing>
      </w:r>
    </w:p>
    <w:p w14:paraId="0D2976AF" w14:textId="742A4858" w:rsidR="00432952" w:rsidRDefault="00432952" w:rsidP="00432952">
      <w:pPr>
        <w:spacing w:line="360" w:lineRule="auto"/>
        <w:jc w:val="center"/>
      </w:pPr>
      <w:bookmarkStart w:id="127" w:name="_Toc235221201"/>
      <w:r>
        <w:t>Gambar 3.</w:t>
      </w:r>
      <w:r>
        <w:fldChar w:fldCharType="begin"/>
      </w:r>
      <w:r>
        <w:instrText xml:space="preserve"> SEQ Gambar_3. \* ARABIC </w:instrText>
      </w:r>
      <w:r>
        <w:fldChar w:fldCharType="separate"/>
      </w:r>
      <w:r w:rsidR="00143A8B">
        <w:rPr>
          <w:noProof/>
        </w:rPr>
        <w:t>16</w:t>
      </w:r>
      <w:r>
        <w:fldChar w:fldCharType="end"/>
      </w:r>
      <w:r>
        <w:t xml:space="preserve"> </w:t>
      </w:r>
      <w:r w:rsidRPr="00473476">
        <w:t>Tampilan Login</w:t>
      </w:r>
      <w:bookmarkEnd w:id="127"/>
    </w:p>
    <w:p w14:paraId="4675AD6D" w14:textId="66355E2F" w:rsidR="001D3524" w:rsidRPr="001D2521" w:rsidRDefault="001D2521" w:rsidP="001D2521">
      <w:pPr>
        <w:spacing w:before="240" w:line="360" w:lineRule="auto"/>
        <w:rPr>
          <w:bCs/>
          <w:szCs w:val="24"/>
        </w:rPr>
      </w:pPr>
      <w:r>
        <w:rPr>
          <w:bCs/>
          <w:szCs w:val="24"/>
        </w:rPr>
        <w:t xml:space="preserve">2. </w:t>
      </w:r>
      <w:r w:rsidR="001D3524" w:rsidRPr="001D2521">
        <w:rPr>
          <w:bCs/>
          <w:szCs w:val="24"/>
        </w:rPr>
        <w:t>Tampilan Halaman Utama Lacak Tiket Publik</w:t>
      </w:r>
    </w:p>
    <w:p w14:paraId="2B8B0152" w14:textId="77777777" w:rsidR="001D3524" w:rsidRPr="001D3524" w:rsidRDefault="001D3524" w:rsidP="001D3524">
      <w:pPr>
        <w:spacing w:line="360" w:lineRule="auto"/>
        <w:rPr>
          <w:szCs w:val="24"/>
        </w:rPr>
      </w:pPr>
      <w:r w:rsidRPr="001D3524">
        <w:rPr>
          <w:szCs w:val="24"/>
        </w:rPr>
        <w:t>Merupakan antarmuka publik yang diakses oleh masyarakat untuk melacak perkembangan aduan yang dikirim. Halaman ini menyediakan kolom pencarian nomor lacak tiket (resi) yang unik dan tombol lacak. Tampilan rancangan halaman utama lacak tiket publik dapat dilihat pada Gambar 3.17.</w:t>
      </w:r>
    </w:p>
    <w:p w14:paraId="67D00668" w14:textId="77777777" w:rsidR="00432952" w:rsidRDefault="001D2521" w:rsidP="00432952">
      <w:pPr>
        <w:keepNext/>
        <w:spacing w:line="360" w:lineRule="auto"/>
        <w:jc w:val="center"/>
      </w:pPr>
      <w:r>
        <w:rPr>
          <w:noProof/>
          <w:szCs w:val="24"/>
          <w14:ligatures w14:val="standardContextual"/>
        </w:rPr>
        <w:lastRenderedPageBreak/>
        <w:drawing>
          <wp:inline distT="0" distB="0" distL="0" distR="0" wp14:anchorId="2FA1424C" wp14:editId="76DD634F">
            <wp:extent cx="4702629" cy="3147331"/>
            <wp:effectExtent l="0" t="0" r="3175" b="0"/>
            <wp:docPr id="165249021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490211" name="Picture 1652490211"/>
                    <pic:cNvPicPr/>
                  </pic:nvPicPr>
                  <pic:blipFill>
                    <a:blip r:embed="rId65" cstate="print">
                      <a:extLst>
                        <a:ext uri="{28A0092B-C50C-407E-A947-70E740481C1C}">
                          <a14:useLocalDpi xmlns:a14="http://schemas.microsoft.com/office/drawing/2010/main" val="0"/>
                        </a:ext>
                      </a:extLst>
                    </a:blip>
                    <a:stretch>
                      <a:fillRect/>
                    </a:stretch>
                  </pic:blipFill>
                  <pic:spPr>
                    <a:xfrm>
                      <a:off x="0" y="0"/>
                      <a:ext cx="4707383" cy="3150513"/>
                    </a:xfrm>
                    <a:prstGeom prst="rect">
                      <a:avLst/>
                    </a:prstGeom>
                  </pic:spPr>
                </pic:pic>
              </a:graphicData>
            </a:graphic>
          </wp:inline>
        </w:drawing>
      </w:r>
    </w:p>
    <w:p w14:paraId="3292A377" w14:textId="762A940E" w:rsidR="00432952" w:rsidRDefault="00432952" w:rsidP="00432952">
      <w:pPr>
        <w:spacing w:line="360" w:lineRule="auto"/>
        <w:jc w:val="center"/>
      </w:pPr>
      <w:bookmarkStart w:id="128" w:name="_Toc235221202"/>
      <w:r>
        <w:t>Gambar 3.</w:t>
      </w:r>
      <w:r>
        <w:fldChar w:fldCharType="begin"/>
      </w:r>
      <w:r>
        <w:instrText xml:space="preserve"> SEQ Gambar_3. \* ARABIC </w:instrText>
      </w:r>
      <w:r>
        <w:fldChar w:fldCharType="separate"/>
      </w:r>
      <w:r w:rsidR="00143A8B">
        <w:rPr>
          <w:noProof/>
        </w:rPr>
        <w:t>17</w:t>
      </w:r>
      <w:r>
        <w:fldChar w:fldCharType="end"/>
      </w:r>
      <w:r>
        <w:t xml:space="preserve"> </w:t>
      </w:r>
      <w:r w:rsidRPr="00B363E8">
        <w:t>Tampilan Halaman Utama Lacak Tiket Publik</w:t>
      </w:r>
      <w:bookmarkEnd w:id="128"/>
    </w:p>
    <w:p w14:paraId="37E86B1B" w14:textId="51451A0E" w:rsidR="001D2521" w:rsidRPr="001D2521" w:rsidRDefault="001D2521" w:rsidP="001D2521">
      <w:pPr>
        <w:spacing w:before="240" w:line="360" w:lineRule="auto"/>
        <w:rPr>
          <w:bCs/>
          <w:szCs w:val="24"/>
        </w:rPr>
      </w:pPr>
      <w:r>
        <w:rPr>
          <w:bCs/>
          <w:szCs w:val="24"/>
        </w:rPr>
        <w:t xml:space="preserve">3. </w:t>
      </w:r>
      <w:r w:rsidRPr="001D2521">
        <w:rPr>
          <w:bCs/>
          <w:szCs w:val="24"/>
        </w:rPr>
        <w:t>Tampilan Dashboard Statistik Publik</w:t>
      </w:r>
    </w:p>
    <w:p w14:paraId="6A61C70B" w14:textId="1B36DE57" w:rsidR="001D2521" w:rsidRPr="001D3524" w:rsidRDefault="001D2521" w:rsidP="001D2521">
      <w:pPr>
        <w:spacing w:line="360" w:lineRule="auto"/>
        <w:rPr>
          <w:szCs w:val="24"/>
        </w:rPr>
      </w:pPr>
      <w:r w:rsidRPr="001D3524">
        <w:rPr>
          <w:szCs w:val="24"/>
        </w:rPr>
        <w:t>Merupakan halaman statistik publik yang menampilkan visualisasi data pengelolaan aduan di Ketapang Media Center kepada masyarakat luas. Visualisasi disajikan dalam bentuk diagram lingkaran untuk pembagian aduan per kategori dan status penanganan, serta tabel daftar aduan terbaru yang bersifat terbuka. Tampilan rancangan dashboard statistik publik dapat dilihat pada Gambar 3.1</w:t>
      </w:r>
      <w:r>
        <w:rPr>
          <w:szCs w:val="24"/>
        </w:rPr>
        <w:t>8</w:t>
      </w:r>
      <w:r w:rsidRPr="001D3524">
        <w:rPr>
          <w:szCs w:val="24"/>
        </w:rPr>
        <w:t>.</w:t>
      </w:r>
    </w:p>
    <w:p w14:paraId="62CA3368" w14:textId="77777777" w:rsidR="00522425" w:rsidRDefault="001D2521" w:rsidP="00522425">
      <w:pPr>
        <w:keepNext/>
        <w:spacing w:line="360" w:lineRule="auto"/>
        <w:jc w:val="center"/>
      </w:pPr>
      <w:r>
        <w:rPr>
          <w:noProof/>
          <w:szCs w:val="24"/>
          <w14:ligatures w14:val="standardContextual"/>
        </w:rPr>
        <w:drawing>
          <wp:inline distT="0" distB="0" distL="0" distR="0" wp14:anchorId="496DBDB6" wp14:editId="6F8906F9">
            <wp:extent cx="5059604" cy="3032449"/>
            <wp:effectExtent l="0" t="0" r="8255" b="0"/>
            <wp:docPr id="208133882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338821" name="Picture 2081338821"/>
                    <pic:cNvPicPr/>
                  </pic:nvPicPr>
                  <pic:blipFill>
                    <a:blip r:embed="rId66" cstate="print">
                      <a:extLst>
                        <a:ext uri="{28A0092B-C50C-407E-A947-70E740481C1C}">
                          <a14:useLocalDpi xmlns:a14="http://schemas.microsoft.com/office/drawing/2010/main" val="0"/>
                        </a:ext>
                      </a:extLst>
                    </a:blip>
                    <a:stretch>
                      <a:fillRect/>
                    </a:stretch>
                  </pic:blipFill>
                  <pic:spPr>
                    <a:xfrm>
                      <a:off x="0" y="0"/>
                      <a:ext cx="5101539" cy="3057582"/>
                    </a:xfrm>
                    <a:prstGeom prst="rect">
                      <a:avLst/>
                    </a:prstGeom>
                  </pic:spPr>
                </pic:pic>
              </a:graphicData>
            </a:graphic>
          </wp:inline>
        </w:drawing>
      </w:r>
    </w:p>
    <w:p w14:paraId="02230323" w14:textId="1DA05CC3" w:rsidR="00522425" w:rsidRDefault="00522425" w:rsidP="00522425">
      <w:pPr>
        <w:spacing w:line="360" w:lineRule="auto"/>
        <w:jc w:val="center"/>
      </w:pPr>
      <w:bookmarkStart w:id="129" w:name="_Toc235221203"/>
      <w:r>
        <w:t>Gambar 3.</w:t>
      </w:r>
      <w:r>
        <w:fldChar w:fldCharType="begin"/>
      </w:r>
      <w:r>
        <w:instrText xml:space="preserve"> SEQ Gambar_3. \* ARABIC </w:instrText>
      </w:r>
      <w:r>
        <w:fldChar w:fldCharType="separate"/>
      </w:r>
      <w:r w:rsidR="00143A8B">
        <w:rPr>
          <w:noProof/>
        </w:rPr>
        <w:t>18</w:t>
      </w:r>
      <w:r>
        <w:fldChar w:fldCharType="end"/>
      </w:r>
      <w:r>
        <w:t xml:space="preserve"> </w:t>
      </w:r>
      <w:r w:rsidRPr="00B62613">
        <w:t>Tampilan Dashboard Statistik Publik</w:t>
      </w:r>
      <w:bookmarkEnd w:id="129"/>
    </w:p>
    <w:p w14:paraId="6D8B5614" w14:textId="272EA74F" w:rsidR="001D3524" w:rsidRPr="001D2521" w:rsidRDefault="001D2521" w:rsidP="001D2521">
      <w:pPr>
        <w:spacing w:before="240" w:line="360" w:lineRule="auto"/>
        <w:jc w:val="left"/>
        <w:rPr>
          <w:bCs/>
          <w:szCs w:val="24"/>
        </w:rPr>
      </w:pPr>
      <w:r>
        <w:rPr>
          <w:bCs/>
          <w:szCs w:val="24"/>
        </w:rPr>
        <w:lastRenderedPageBreak/>
        <w:t>4</w:t>
      </w:r>
      <w:r w:rsidRPr="001D2521">
        <w:rPr>
          <w:bCs/>
          <w:szCs w:val="24"/>
        </w:rPr>
        <w:t xml:space="preserve">. </w:t>
      </w:r>
      <w:r w:rsidR="001D3524" w:rsidRPr="001D2521">
        <w:rPr>
          <w:bCs/>
          <w:szCs w:val="24"/>
        </w:rPr>
        <w:t>Tampilan Detail Lacak Tiket Publik</w:t>
      </w:r>
    </w:p>
    <w:p w14:paraId="15723095" w14:textId="7EADB25C" w:rsidR="001D3524" w:rsidRPr="001D3524" w:rsidRDefault="001D3524" w:rsidP="001D3524">
      <w:pPr>
        <w:spacing w:line="360" w:lineRule="auto"/>
        <w:rPr>
          <w:szCs w:val="24"/>
        </w:rPr>
      </w:pPr>
      <w:r w:rsidRPr="001D3524">
        <w:rPr>
          <w:szCs w:val="24"/>
        </w:rPr>
        <w:t>Merupakan halaman yang menampilkan informasi detail perkembangan aduan setelah masyarakat berhasil memasukkan nomor pelacakan tiket yang valid. Halaman ini menampilkan nomor tiket, nomor lacak, OPD tujuan, status penanganan saat ini, prioritas, waktu masuk, isi aduan masyarakat, lampiran pendukung, serta catatan riwayat tanggapan OPD. Tampilan rancangan detail lacak tiket publik dapat dilihat pada Gambar 3.1</w:t>
      </w:r>
      <w:r w:rsidR="001D2521">
        <w:rPr>
          <w:szCs w:val="24"/>
        </w:rPr>
        <w:t>9</w:t>
      </w:r>
      <w:r w:rsidRPr="001D3524">
        <w:rPr>
          <w:szCs w:val="24"/>
        </w:rPr>
        <w:t>.</w:t>
      </w:r>
    </w:p>
    <w:p w14:paraId="1C6C9C8F" w14:textId="77777777" w:rsidR="007E2F3C" w:rsidRDefault="001D2521" w:rsidP="007E2F3C">
      <w:pPr>
        <w:keepNext/>
        <w:spacing w:line="360" w:lineRule="auto"/>
        <w:jc w:val="center"/>
      </w:pPr>
      <w:r>
        <w:rPr>
          <w:noProof/>
          <w:szCs w:val="24"/>
          <w14:ligatures w14:val="standardContextual"/>
        </w:rPr>
        <w:drawing>
          <wp:inline distT="0" distB="0" distL="0" distR="0" wp14:anchorId="0FB93F5A" wp14:editId="7729E7A9">
            <wp:extent cx="4801782" cy="5081286"/>
            <wp:effectExtent l="0" t="0" r="0" b="5080"/>
            <wp:docPr id="152876080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760802" name="Picture 1528760802"/>
                    <pic:cNvPicPr/>
                  </pic:nvPicPr>
                  <pic:blipFill>
                    <a:blip r:embed="rId67" cstate="print">
                      <a:extLst>
                        <a:ext uri="{28A0092B-C50C-407E-A947-70E740481C1C}">
                          <a14:useLocalDpi xmlns:a14="http://schemas.microsoft.com/office/drawing/2010/main" val="0"/>
                        </a:ext>
                      </a:extLst>
                    </a:blip>
                    <a:stretch>
                      <a:fillRect/>
                    </a:stretch>
                  </pic:blipFill>
                  <pic:spPr>
                    <a:xfrm>
                      <a:off x="0" y="0"/>
                      <a:ext cx="4806392" cy="5086164"/>
                    </a:xfrm>
                    <a:prstGeom prst="rect">
                      <a:avLst/>
                    </a:prstGeom>
                  </pic:spPr>
                </pic:pic>
              </a:graphicData>
            </a:graphic>
          </wp:inline>
        </w:drawing>
      </w:r>
    </w:p>
    <w:p w14:paraId="58BE8C95" w14:textId="0D43C7DC" w:rsidR="001D3524" w:rsidRPr="001D3524" w:rsidRDefault="007E2F3C" w:rsidP="007E2F3C">
      <w:pPr>
        <w:spacing w:line="360" w:lineRule="auto"/>
        <w:jc w:val="center"/>
        <w:rPr>
          <w:szCs w:val="24"/>
        </w:rPr>
      </w:pPr>
      <w:bookmarkStart w:id="130" w:name="_Toc235221204"/>
      <w:r>
        <w:t>Gambar 3.</w:t>
      </w:r>
      <w:r>
        <w:fldChar w:fldCharType="begin"/>
      </w:r>
      <w:r>
        <w:instrText xml:space="preserve"> SEQ Gambar_3. \* ARABIC </w:instrText>
      </w:r>
      <w:r>
        <w:fldChar w:fldCharType="separate"/>
      </w:r>
      <w:r w:rsidR="00143A8B">
        <w:rPr>
          <w:noProof/>
        </w:rPr>
        <w:t>19</w:t>
      </w:r>
      <w:r>
        <w:fldChar w:fldCharType="end"/>
      </w:r>
      <w:r>
        <w:t xml:space="preserve"> </w:t>
      </w:r>
      <w:r w:rsidRPr="00B4543F">
        <w:t>Tampilan Detail Lacak Tiket Publik</w:t>
      </w:r>
      <w:bookmarkEnd w:id="130"/>
    </w:p>
    <w:p w14:paraId="66C14A8B" w14:textId="7A5B348B" w:rsidR="001D3524" w:rsidRPr="00D97D8C" w:rsidRDefault="00D97D8C" w:rsidP="00D97D8C">
      <w:pPr>
        <w:spacing w:before="120" w:line="360" w:lineRule="auto"/>
        <w:rPr>
          <w:bCs/>
          <w:szCs w:val="24"/>
        </w:rPr>
      </w:pPr>
      <w:r>
        <w:rPr>
          <w:bCs/>
          <w:szCs w:val="24"/>
        </w:rPr>
        <w:t xml:space="preserve">5. </w:t>
      </w:r>
      <w:r w:rsidR="001D3524" w:rsidRPr="00D97D8C">
        <w:rPr>
          <w:bCs/>
          <w:szCs w:val="24"/>
        </w:rPr>
        <w:t>Tampilan Dashboard Admin KMC</w:t>
      </w:r>
    </w:p>
    <w:p w14:paraId="2055AEC2" w14:textId="77777777" w:rsidR="001D3524" w:rsidRPr="001D3524" w:rsidRDefault="001D3524" w:rsidP="001D3524">
      <w:pPr>
        <w:spacing w:line="360" w:lineRule="auto"/>
        <w:rPr>
          <w:szCs w:val="24"/>
        </w:rPr>
      </w:pPr>
      <w:r w:rsidRPr="001D3524">
        <w:rPr>
          <w:szCs w:val="24"/>
        </w:rPr>
        <w:t xml:space="preserve">Merupakan halaman utama yang diakses oleh Admin KMC setelah berhasil melakukan login. Dashboard ini menampilkan statistik ringkasan total aduan masuk, total aduan baru, aduan diproses, tiket selesai, grafik tren perkembangan </w:t>
      </w:r>
      <w:r w:rsidRPr="001D3524">
        <w:rPr>
          <w:szCs w:val="24"/>
        </w:rPr>
        <w:lastRenderedPageBreak/>
        <w:t>aduan, serta rincian aduan yang menunggu penanganan. Tampilan rancangan dashboard admin KMC dapat dilihat pada Gambar 3.20.</w:t>
      </w:r>
    </w:p>
    <w:p w14:paraId="7C4D9320" w14:textId="77777777" w:rsidR="00172553" w:rsidRDefault="00D97D8C" w:rsidP="00172553">
      <w:pPr>
        <w:keepNext/>
        <w:spacing w:line="360" w:lineRule="auto"/>
        <w:jc w:val="center"/>
      </w:pPr>
      <w:r>
        <w:rPr>
          <w:noProof/>
          <w:szCs w:val="24"/>
          <w14:ligatures w14:val="standardContextual"/>
        </w:rPr>
        <w:drawing>
          <wp:inline distT="0" distB="0" distL="0" distR="0" wp14:anchorId="7C14E777" wp14:editId="0013156F">
            <wp:extent cx="4838217" cy="2416365"/>
            <wp:effectExtent l="0" t="0" r="635" b="3175"/>
            <wp:docPr id="172800278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002788" name="Picture 1728002788"/>
                    <pic:cNvPicPr/>
                  </pic:nvPicPr>
                  <pic:blipFill>
                    <a:blip r:embed="rId68" cstate="print">
                      <a:extLst>
                        <a:ext uri="{28A0092B-C50C-407E-A947-70E740481C1C}">
                          <a14:useLocalDpi xmlns:a14="http://schemas.microsoft.com/office/drawing/2010/main" val="0"/>
                        </a:ext>
                      </a:extLst>
                    </a:blip>
                    <a:stretch>
                      <a:fillRect/>
                    </a:stretch>
                  </pic:blipFill>
                  <pic:spPr>
                    <a:xfrm>
                      <a:off x="0" y="0"/>
                      <a:ext cx="4840129" cy="2417320"/>
                    </a:xfrm>
                    <a:prstGeom prst="rect">
                      <a:avLst/>
                    </a:prstGeom>
                  </pic:spPr>
                </pic:pic>
              </a:graphicData>
            </a:graphic>
          </wp:inline>
        </w:drawing>
      </w:r>
    </w:p>
    <w:p w14:paraId="471228C9" w14:textId="33E4BCBC" w:rsidR="00172553" w:rsidRDefault="00172553" w:rsidP="00172553">
      <w:pPr>
        <w:spacing w:line="360" w:lineRule="auto"/>
        <w:jc w:val="center"/>
      </w:pPr>
      <w:bookmarkStart w:id="131" w:name="_Toc235221205"/>
      <w:r>
        <w:t>Gambar 3.</w:t>
      </w:r>
      <w:r>
        <w:fldChar w:fldCharType="begin"/>
      </w:r>
      <w:r>
        <w:instrText xml:space="preserve"> SEQ Gambar_3. \* ARABIC </w:instrText>
      </w:r>
      <w:r>
        <w:fldChar w:fldCharType="separate"/>
      </w:r>
      <w:r w:rsidR="00143A8B">
        <w:rPr>
          <w:noProof/>
        </w:rPr>
        <w:t>20</w:t>
      </w:r>
      <w:r>
        <w:fldChar w:fldCharType="end"/>
      </w:r>
      <w:r>
        <w:t xml:space="preserve"> </w:t>
      </w:r>
      <w:r w:rsidRPr="00823D40">
        <w:t>Tampilan Dashboard Admin KMC</w:t>
      </w:r>
      <w:bookmarkEnd w:id="131"/>
    </w:p>
    <w:p w14:paraId="3C174EB9" w14:textId="730E1A7C" w:rsidR="001D3524" w:rsidRPr="00D97D8C" w:rsidRDefault="00D97D8C" w:rsidP="00D97D8C">
      <w:pPr>
        <w:spacing w:before="120" w:line="360" w:lineRule="auto"/>
        <w:rPr>
          <w:bCs/>
          <w:szCs w:val="24"/>
        </w:rPr>
      </w:pPr>
      <w:r>
        <w:rPr>
          <w:bCs/>
          <w:szCs w:val="24"/>
        </w:rPr>
        <w:t xml:space="preserve">6. </w:t>
      </w:r>
      <w:r w:rsidR="001D3524" w:rsidRPr="00D97D8C">
        <w:rPr>
          <w:bCs/>
          <w:szCs w:val="24"/>
        </w:rPr>
        <w:t>Tampilan Halaman Daftar Notifikasi Admin KMC</w:t>
      </w:r>
    </w:p>
    <w:p w14:paraId="6533D8A3" w14:textId="77777777" w:rsidR="001D3524" w:rsidRPr="001D3524" w:rsidRDefault="001D3524" w:rsidP="001D3524">
      <w:pPr>
        <w:spacing w:line="360" w:lineRule="auto"/>
        <w:rPr>
          <w:szCs w:val="24"/>
        </w:rPr>
      </w:pPr>
      <w:r w:rsidRPr="001D3524">
        <w:rPr>
          <w:szCs w:val="24"/>
        </w:rPr>
        <w:t>Merupakan halaman yang digunakan oleh Admin KMC untuk melihat semua aduan mentah (mentions/komentar) yang berhasil disinkronisasi otomatis dari Facebook dan Instagram. Halaman ini memuat daftar pengirim, platform sumber, pesan aduan, status dibaca, serta tombol aksi untuk meninjau klasifikasi AI. Tampilan rancangan daftar notifikasi admin KMC dapat dilihat pada Gambar 3.21.</w:t>
      </w:r>
    </w:p>
    <w:p w14:paraId="724F54A8" w14:textId="77777777" w:rsidR="00172553" w:rsidRDefault="00D97D8C" w:rsidP="00172553">
      <w:pPr>
        <w:keepNext/>
        <w:spacing w:line="360" w:lineRule="auto"/>
        <w:jc w:val="center"/>
      </w:pPr>
      <w:r>
        <w:rPr>
          <w:noProof/>
          <w:szCs w:val="24"/>
          <w14:ligatures w14:val="standardContextual"/>
        </w:rPr>
        <w:drawing>
          <wp:inline distT="0" distB="0" distL="0" distR="0" wp14:anchorId="43A8E557" wp14:editId="7BB8EAC2">
            <wp:extent cx="3634451" cy="3305667"/>
            <wp:effectExtent l="0" t="0" r="4445" b="9525"/>
            <wp:docPr id="196122480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224806" name="Picture 1961224806"/>
                    <pic:cNvPicPr/>
                  </pic:nvPicPr>
                  <pic:blipFill>
                    <a:blip r:embed="rId69" cstate="print">
                      <a:extLst>
                        <a:ext uri="{28A0092B-C50C-407E-A947-70E740481C1C}">
                          <a14:useLocalDpi xmlns:a14="http://schemas.microsoft.com/office/drawing/2010/main" val="0"/>
                        </a:ext>
                      </a:extLst>
                    </a:blip>
                    <a:stretch>
                      <a:fillRect/>
                    </a:stretch>
                  </pic:blipFill>
                  <pic:spPr>
                    <a:xfrm>
                      <a:off x="0" y="0"/>
                      <a:ext cx="3664557" cy="3333049"/>
                    </a:xfrm>
                    <a:prstGeom prst="rect">
                      <a:avLst/>
                    </a:prstGeom>
                  </pic:spPr>
                </pic:pic>
              </a:graphicData>
            </a:graphic>
          </wp:inline>
        </w:drawing>
      </w:r>
    </w:p>
    <w:p w14:paraId="3D12FB5F" w14:textId="74634511" w:rsidR="00D97D8C" w:rsidRDefault="00172553" w:rsidP="00172553">
      <w:pPr>
        <w:spacing w:line="360" w:lineRule="auto"/>
        <w:jc w:val="center"/>
        <w:rPr>
          <w:szCs w:val="24"/>
        </w:rPr>
      </w:pPr>
      <w:bookmarkStart w:id="132" w:name="_Toc235221206"/>
      <w:r>
        <w:t>Gambar 3.</w:t>
      </w:r>
      <w:r>
        <w:fldChar w:fldCharType="begin"/>
      </w:r>
      <w:r>
        <w:instrText xml:space="preserve"> SEQ Gambar_3. \* ARABIC </w:instrText>
      </w:r>
      <w:r>
        <w:fldChar w:fldCharType="separate"/>
      </w:r>
      <w:r w:rsidR="00143A8B">
        <w:rPr>
          <w:noProof/>
        </w:rPr>
        <w:t>21</w:t>
      </w:r>
      <w:r>
        <w:fldChar w:fldCharType="end"/>
      </w:r>
      <w:r>
        <w:t xml:space="preserve"> </w:t>
      </w:r>
      <w:r w:rsidRPr="00EF3801">
        <w:t>Tampilan Halaman Daftar Notifikasi Admin KMC</w:t>
      </w:r>
      <w:bookmarkEnd w:id="132"/>
    </w:p>
    <w:p w14:paraId="3652536C" w14:textId="3C1F5F6D" w:rsidR="001D3524" w:rsidRPr="00D97D8C" w:rsidRDefault="00D97D8C" w:rsidP="00D97D8C">
      <w:pPr>
        <w:spacing w:before="240" w:line="360" w:lineRule="auto"/>
        <w:rPr>
          <w:bCs/>
          <w:szCs w:val="24"/>
        </w:rPr>
      </w:pPr>
      <w:r>
        <w:rPr>
          <w:bCs/>
          <w:szCs w:val="24"/>
        </w:rPr>
        <w:lastRenderedPageBreak/>
        <w:t xml:space="preserve">7. </w:t>
      </w:r>
      <w:r w:rsidR="001D3524" w:rsidRPr="00D97D8C">
        <w:rPr>
          <w:bCs/>
          <w:szCs w:val="24"/>
        </w:rPr>
        <w:t>Tampilan Halaman Daftar Tiket Admin KMC</w:t>
      </w:r>
    </w:p>
    <w:p w14:paraId="0F57206B" w14:textId="6766E071" w:rsidR="001D3524" w:rsidRPr="001D3524" w:rsidRDefault="001D3524" w:rsidP="001D3524">
      <w:pPr>
        <w:spacing w:line="360" w:lineRule="auto"/>
        <w:rPr>
          <w:szCs w:val="24"/>
        </w:rPr>
      </w:pPr>
      <w:r w:rsidRPr="001D3524">
        <w:rPr>
          <w:szCs w:val="24"/>
        </w:rPr>
        <w:t>Merupakan halaman yang memuat daftar seluruh tiket aduan aktif yang telah divalidasi oleh Admin KMC. Informasi yang disajikan meliputi nomor tiket, nomor lacak, OPD penerima, kategori, status penanganan saat ini, tingkat prioritas, dan sisa waktu SLA. Tampilan rancangan daftar tiket admin KMC dapat dilihat pada Gambar 3.2</w:t>
      </w:r>
      <w:r w:rsidR="00172553">
        <w:rPr>
          <w:szCs w:val="24"/>
        </w:rPr>
        <w:t>2</w:t>
      </w:r>
      <w:r w:rsidRPr="001D3524">
        <w:rPr>
          <w:szCs w:val="24"/>
        </w:rPr>
        <w:t>.</w:t>
      </w:r>
    </w:p>
    <w:p w14:paraId="0A9B7007" w14:textId="77777777" w:rsidR="00172553" w:rsidRDefault="00771810" w:rsidP="00172553">
      <w:pPr>
        <w:keepNext/>
        <w:spacing w:line="360" w:lineRule="auto"/>
        <w:jc w:val="center"/>
      </w:pPr>
      <w:r>
        <w:rPr>
          <w:noProof/>
          <w:szCs w:val="24"/>
          <w14:ligatures w14:val="standardContextual"/>
        </w:rPr>
        <w:drawing>
          <wp:inline distT="0" distB="0" distL="0" distR="0" wp14:anchorId="160E99C0" wp14:editId="4215720B">
            <wp:extent cx="4842588" cy="2417328"/>
            <wp:effectExtent l="0" t="0" r="0" b="2540"/>
            <wp:docPr id="28361818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618188" name="Picture 283618188"/>
                    <pic:cNvPicPr/>
                  </pic:nvPicPr>
                  <pic:blipFill>
                    <a:blip r:embed="rId70" cstate="print">
                      <a:extLst>
                        <a:ext uri="{28A0092B-C50C-407E-A947-70E740481C1C}">
                          <a14:useLocalDpi xmlns:a14="http://schemas.microsoft.com/office/drawing/2010/main" val="0"/>
                        </a:ext>
                      </a:extLst>
                    </a:blip>
                    <a:stretch>
                      <a:fillRect/>
                    </a:stretch>
                  </pic:blipFill>
                  <pic:spPr>
                    <a:xfrm>
                      <a:off x="0" y="0"/>
                      <a:ext cx="4850837" cy="2421446"/>
                    </a:xfrm>
                    <a:prstGeom prst="rect">
                      <a:avLst/>
                    </a:prstGeom>
                  </pic:spPr>
                </pic:pic>
              </a:graphicData>
            </a:graphic>
          </wp:inline>
        </w:drawing>
      </w:r>
    </w:p>
    <w:p w14:paraId="08256622" w14:textId="44A93609" w:rsidR="00172553" w:rsidRDefault="00172553" w:rsidP="00172553">
      <w:pPr>
        <w:spacing w:line="360" w:lineRule="auto"/>
        <w:jc w:val="center"/>
      </w:pPr>
      <w:bookmarkStart w:id="133" w:name="_Toc235221207"/>
      <w:r>
        <w:t>Gambar 3.</w:t>
      </w:r>
      <w:r>
        <w:fldChar w:fldCharType="begin"/>
      </w:r>
      <w:r>
        <w:instrText xml:space="preserve"> SEQ Gambar_3. \* ARABIC </w:instrText>
      </w:r>
      <w:r>
        <w:fldChar w:fldCharType="separate"/>
      </w:r>
      <w:r w:rsidR="00143A8B">
        <w:rPr>
          <w:noProof/>
        </w:rPr>
        <w:t>22</w:t>
      </w:r>
      <w:r>
        <w:fldChar w:fldCharType="end"/>
      </w:r>
      <w:r>
        <w:t xml:space="preserve"> </w:t>
      </w:r>
      <w:r w:rsidRPr="006A7591">
        <w:t>Tampilan Halaman Daftar Tiket Admin KMC</w:t>
      </w:r>
      <w:bookmarkEnd w:id="133"/>
    </w:p>
    <w:p w14:paraId="19EE8D7E" w14:textId="6E6A1453" w:rsidR="001D3524" w:rsidRPr="00771810" w:rsidRDefault="00771810" w:rsidP="00771810">
      <w:pPr>
        <w:spacing w:before="120" w:line="360" w:lineRule="auto"/>
        <w:rPr>
          <w:bCs/>
          <w:szCs w:val="24"/>
        </w:rPr>
      </w:pPr>
      <w:r>
        <w:rPr>
          <w:bCs/>
          <w:szCs w:val="24"/>
        </w:rPr>
        <w:t xml:space="preserve">8. </w:t>
      </w:r>
      <w:r w:rsidR="001D3524" w:rsidRPr="00771810">
        <w:rPr>
          <w:bCs/>
          <w:szCs w:val="24"/>
        </w:rPr>
        <w:t>Tampilan Halaman Detail Tiket Admin KMC</w:t>
      </w:r>
    </w:p>
    <w:p w14:paraId="6FB6D12B" w14:textId="405F1371" w:rsidR="001D3524" w:rsidRPr="001D3524" w:rsidRDefault="001D3524" w:rsidP="001D3524">
      <w:pPr>
        <w:spacing w:line="360" w:lineRule="auto"/>
        <w:rPr>
          <w:szCs w:val="24"/>
        </w:rPr>
      </w:pPr>
      <w:r w:rsidRPr="001D3524">
        <w:rPr>
          <w:szCs w:val="24"/>
        </w:rPr>
        <w:t>Merupakan halaman yang digunakan oleh Admin KMC untuk memantau perkembangan penyelesaian satu tiket tertentu, melihat kronologis riwayat pergantian status, membaca lampiran/balasan dari OPD, serta melakukan penutupan (close) tiket yang sudah selesai ditangani. Tampilan rancangan detail tiket admin KMC dapat dilihat pada Gambar 3.2</w:t>
      </w:r>
      <w:r w:rsidR="00172553">
        <w:rPr>
          <w:szCs w:val="24"/>
        </w:rPr>
        <w:t>3</w:t>
      </w:r>
      <w:r w:rsidRPr="001D3524">
        <w:rPr>
          <w:szCs w:val="24"/>
        </w:rPr>
        <w:t>.</w:t>
      </w:r>
    </w:p>
    <w:p w14:paraId="65946DFE" w14:textId="77777777" w:rsidR="00172553" w:rsidRDefault="00771810" w:rsidP="00172553">
      <w:pPr>
        <w:keepNext/>
        <w:spacing w:line="360" w:lineRule="auto"/>
        <w:jc w:val="center"/>
      </w:pPr>
      <w:r>
        <w:rPr>
          <w:noProof/>
          <w:szCs w:val="24"/>
          <w14:ligatures w14:val="standardContextual"/>
        </w:rPr>
        <w:drawing>
          <wp:inline distT="0" distB="0" distL="0" distR="0" wp14:anchorId="0A08CC52" wp14:editId="64086A20">
            <wp:extent cx="4459930" cy="2226310"/>
            <wp:effectExtent l="0" t="0" r="0" b="2540"/>
            <wp:docPr id="109249361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493611" name="Picture 1092493611"/>
                    <pic:cNvPicPr/>
                  </pic:nvPicPr>
                  <pic:blipFill>
                    <a:blip r:embed="rId71" cstate="print">
                      <a:extLst>
                        <a:ext uri="{28A0092B-C50C-407E-A947-70E740481C1C}">
                          <a14:useLocalDpi xmlns:a14="http://schemas.microsoft.com/office/drawing/2010/main" val="0"/>
                        </a:ext>
                      </a:extLst>
                    </a:blip>
                    <a:stretch>
                      <a:fillRect/>
                    </a:stretch>
                  </pic:blipFill>
                  <pic:spPr>
                    <a:xfrm>
                      <a:off x="0" y="0"/>
                      <a:ext cx="4583267" cy="2287877"/>
                    </a:xfrm>
                    <a:prstGeom prst="rect">
                      <a:avLst/>
                    </a:prstGeom>
                  </pic:spPr>
                </pic:pic>
              </a:graphicData>
            </a:graphic>
          </wp:inline>
        </w:drawing>
      </w:r>
    </w:p>
    <w:p w14:paraId="48D8DBE4" w14:textId="7958E4F1" w:rsidR="00771810" w:rsidRDefault="00172553" w:rsidP="00172553">
      <w:pPr>
        <w:spacing w:line="360" w:lineRule="auto"/>
        <w:jc w:val="center"/>
        <w:rPr>
          <w:szCs w:val="24"/>
        </w:rPr>
      </w:pPr>
      <w:bookmarkStart w:id="134" w:name="_Toc235221208"/>
      <w:r>
        <w:t>Gambar 3.</w:t>
      </w:r>
      <w:r>
        <w:fldChar w:fldCharType="begin"/>
      </w:r>
      <w:r>
        <w:instrText xml:space="preserve"> SEQ Gambar_3. \* ARABIC </w:instrText>
      </w:r>
      <w:r>
        <w:fldChar w:fldCharType="separate"/>
      </w:r>
      <w:r w:rsidR="00143A8B">
        <w:rPr>
          <w:noProof/>
        </w:rPr>
        <w:t>23</w:t>
      </w:r>
      <w:r>
        <w:fldChar w:fldCharType="end"/>
      </w:r>
      <w:r>
        <w:t xml:space="preserve"> </w:t>
      </w:r>
      <w:r w:rsidRPr="00104F44">
        <w:t>Tampilan Halaman Detail Tiket Admin KMC</w:t>
      </w:r>
      <w:bookmarkEnd w:id="134"/>
    </w:p>
    <w:p w14:paraId="3A55AA3B" w14:textId="74FCAA81" w:rsidR="001D3524" w:rsidRPr="00771810" w:rsidRDefault="00771810" w:rsidP="00771810">
      <w:pPr>
        <w:spacing w:before="120" w:line="360" w:lineRule="auto"/>
        <w:rPr>
          <w:bCs/>
          <w:szCs w:val="24"/>
        </w:rPr>
      </w:pPr>
      <w:r>
        <w:rPr>
          <w:bCs/>
          <w:szCs w:val="24"/>
        </w:rPr>
        <w:lastRenderedPageBreak/>
        <w:t xml:space="preserve">9. </w:t>
      </w:r>
      <w:r w:rsidR="001D3524" w:rsidRPr="00771810">
        <w:rPr>
          <w:bCs/>
          <w:szCs w:val="24"/>
        </w:rPr>
        <w:t>Tampilan Halaman Edit Tiket Admin KMC</w:t>
      </w:r>
    </w:p>
    <w:p w14:paraId="037067D0" w14:textId="36A31FC4" w:rsidR="001D3524" w:rsidRPr="001D3524" w:rsidRDefault="001D3524" w:rsidP="001D3524">
      <w:pPr>
        <w:spacing w:line="360" w:lineRule="auto"/>
        <w:rPr>
          <w:szCs w:val="24"/>
        </w:rPr>
      </w:pPr>
      <w:r w:rsidRPr="001D3524">
        <w:rPr>
          <w:szCs w:val="24"/>
        </w:rPr>
        <w:t>Merupakan halaman yang digunakan oleh Admin KMC untuk memperbarui data informasi suatu tiket aduan. Admin dapat memodifikasi prioritas, mengubah OPD penugasan (re-disposisi), atau menyesuaikan batas waktu SLA. Halaman ini menyediakan tombol perbarui untuk menyimpan data ke basis data dan tombol kembali. Tampilan rancangan edit tiket admin KMC dapat dilihat pada Gambar 3.2</w:t>
      </w:r>
      <w:r w:rsidR="00B579BD">
        <w:rPr>
          <w:szCs w:val="24"/>
        </w:rPr>
        <w:t>4</w:t>
      </w:r>
      <w:r w:rsidRPr="001D3524">
        <w:rPr>
          <w:szCs w:val="24"/>
        </w:rPr>
        <w:t>.</w:t>
      </w:r>
    </w:p>
    <w:p w14:paraId="55ECF3C0" w14:textId="77777777" w:rsidR="00B579BD" w:rsidRDefault="00771810" w:rsidP="00B579BD">
      <w:pPr>
        <w:keepNext/>
        <w:spacing w:line="360" w:lineRule="auto"/>
        <w:jc w:val="center"/>
      </w:pPr>
      <w:r>
        <w:rPr>
          <w:noProof/>
          <w:szCs w:val="24"/>
          <w14:ligatures w14:val="standardContextual"/>
        </w:rPr>
        <w:drawing>
          <wp:inline distT="0" distB="0" distL="0" distR="0" wp14:anchorId="23F17345" wp14:editId="0997205B">
            <wp:extent cx="4427323" cy="2211152"/>
            <wp:effectExtent l="0" t="0" r="0" b="0"/>
            <wp:docPr id="12655154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51543" name="Picture 126551543"/>
                    <pic:cNvPicPr/>
                  </pic:nvPicPr>
                  <pic:blipFill>
                    <a:blip r:embed="rId72" cstate="print">
                      <a:extLst>
                        <a:ext uri="{28A0092B-C50C-407E-A947-70E740481C1C}">
                          <a14:useLocalDpi xmlns:a14="http://schemas.microsoft.com/office/drawing/2010/main" val="0"/>
                        </a:ext>
                      </a:extLst>
                    </a:blip>
                    <a:stretch>
                      <a:fillRect/>
                    </a:stretch>
                  </pic:blipFill>
                  <pic:spPr>
                    <a:xfrm>
                      <a:off x="0" y="0"/>
                      <a:ext cx="4432669" cy="2213822"/>
                    </a:xfrm>
                    <a:prstGeom prst="rect">
                      <a:avLst/>
                    </a:prstGeom>
                  </pic:spPr>
                </pic:pic>
              </a:graphicData>
            </a:graphic>
          </wp:inline>
        </w:drawing>
      </w:r>
    </w:p>
    <w:p w14:paraId="53AF1759" w14:textId="3AC8215C" w:rsidR="00771810" w:rsidRDefault="00B579BD" w:rsidP="00B579BD">
      <w:pPr>
        <w:spacing w:line="360" w:lineRule="auto"/>
        <w:jc w:val="center"/>
        <w:rPr>
          <w:szCs w:val="24"/>
        </w:rPr>
      </w:pPr>
      <w:bookmarkStart w:id="135" w:name="_Toc235221209"/>
      <w:r>
        <w:t>Gambar 3.</w:t>
      </w:r>
      <w:r>
        <w:fldChar w:fldCharType="begin"/>
      </w:r>
      <w:r>
        <w:instrText xml:space="preserve"> SEQ Gambar_3. \* ARABIC </w:instrText>
      </w:r>
      <w:r>
        <w:fldChar w:fldCharType="separate"/>
      </w:r>
      <w:r w:rsidR="00143A8B">
        <w:rPr>
          <w:noProof/>
        </w:rPr>
        <w:t>24</w:t>
      </w:r>
      <w:r>
        <w:fldChar w:fldCharType="end"/>
      </w:r>
      <w:r>
        <w:t xml:space="preserve"> </w:t>
      </w:r>
      <w:r w:rsidRPr="001E7654">
        <w:t>Tampilan Halaman Edit Tiket Admin KMC</w:t>
      </w:r>
      <w:bookmarkEnd w:id="135"/>
    </w:p>
    <w:p w14:paraId="5322DD64" w14:textId="7FC0DDD4" w:rsidR="001D3524" w:rsidRPr="00771810" w:rsidRDefault="00771810" w:rsidP="00771810">
      <w:pPr>
        <w:spacing w:before="120" w:line="360" w:lineRule="auto"/>
        <w:rPr>
          <w:bCs/>
          <w:szCs w:val="24"/>
        </w:rPr>
      </w:pPr>
      <w:r>
        <w:rPr>
          <w:bCs/>
          <w:szCs w:val="24"/>
        </w:rPr>
        <w:t xml:space="preserve">10. </w:t>
      </w:r>
      <w:r w:rsidR="001D3524" w:rsidRPr="00771810">
        <w:rPr>
          <w:bCs/>
          <w:szCs w:val="24"/>
        </w:rPr>
        <w:t>Tampilan Halaman Tambah Tiket Manual</w:t>
      </w:r>
    </w:p>
    <w:p w14:paraId="7B94181F" w14:textId="77777777" w:rsidR="001D3524" w:rsidRPr="001D3524" w:rsidRDefault="001D3524" w:rsidP="001D3524">
      <w:pPr>
        <w:spacing w:line="360" w:lineRule="auto"/>
        <w:rPr>
          <w:szCs w:val="24"/>
        </w:rPr>
      </w:pPr>
      <w:r w:rsidRPr="001D3524">
        <w:rPr>
          <w:szCs w:val="24"/>
        </w:rPr>
        <w:t>Merupakan formulir yang diakses oleh Admin KMC untuk membuat tiket aduan secara manual apabila aduan diterima langsung di kantor Diskominfo Ketapang atau melalui kanal non-publik. Form ini memuat kolom nama pelapor, tautan/nomor kontak pelapor, isi aduan, kategori, prioritas, dan pilihan OPD tujuan. Tampilan rancangan tambah tiket manual dapat dilihat pada Gambar 3.26.</w:t>
      </w:r>
    </w:p>
    <w:p w14:paraId="2A02275E" w14:textId="77777777" w:rsidR="00B579BD" w:rsidRDefault="00771810" w:rsidP="00B579BD">
      <w:pPr>
        <w:keepNext/>
        <w:spacing w:line="360" w:lineRule="auto"/>
        <w:jc w:val="center"/>
      </w:pPr>
      <w:r>
        <w:rPr>
          <w:noProof/>
          <w:szCs w:val="24"/>
          <w14:ligatures w14:val="standardContextual"/>
        </w:rPr>
        <w:drawing>
          <wp:inline distT="0" distB="0" distL="0" distR="0" wp14:anchorId="375472B0" wp14:editId="7E7E70EB">
            <wp:extent cx="4408558" cy="2201780"/>
            <wp:effectExtent l="0" t="0" r="0" b="8255"/>
            <wp:docPr id="175046653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466532" name="Picture 1750466532"/>
                    <pic:cNvPicPr/>
                  </pic:nvPicPr>
                  <pic:blipFill>
                    <a:blip r:embed="rId73" cstate="print">
                      <a:extLst>
                        <a:ext uri="{28A0092B-C50C-407E-A947-70E740481C1C}">
                          <a14:useLocalDpi xmlns:a14="http://schemas.microsoft.com/office/drawing/2010/main" val="0"/>
                        </a:ext>
                      </a:extLst>
                    </a:blip>
                    <a:stretch>
                      <a:fillRect/>
                    </a:stretch>
                  </pic:blipFill>
                  <pic:spPr>
                    <a:xfrm>
                      <a:off x="0" y="0"/>
                      <a:ext cx="4455086" cy="2225017"/>
                    </a:xfrm>
                    <a:prstGeom prst="rect">
                      <a:avLst/>
                    </a:prstGeom>
                  </pic:spPr>
                </pic:pic>
              </a:graphicData>
            </a:graphic>
          </wp:inline>
        </w:drawing>
      </w:r>
    </w:p>
    <w:p w14:paraId="76D6FC74" w14:textId="39DD6163" w:rsidR="001D3524" w:rsidRPr="001D3524" w:rsidRDefault="00B579BD" w:rsidP="00205333">
      <w:pPr>
        <w:spacing w:line="360" w:lineRule="auto"/>
        <w:jc w:val="center"/>
        <w:rPr>
          <w:szCs w:val="24"/>
        </w:rPr>
      </w:pPr>
      <w:bookmarkStart w:id="136" w:name="_Toc235221210"/>
      <w:r>
        <w:t>Gambar 3.</w:t>
      </w:r>
      <w:r>
        <w:fldChar w:fldCharType="begin"/>
      </w:r>
      <w:r>
        <w:instrText xml:space="preserve"> SEQ Gambar_3. \* ARABIC </w:instrText>
      </w:r>
      <w:r>
        <w:fldChar w:fldCharType="separate"/>
      </w:r>
      <w:r w:rsidR="00143A8B">
        <w:rPr>
          <w:noProof/>
        </w:rPr>
        <w:t>25</w:t>
      </w:r>
      <w:r>
        <w:fldChar w:fldCharType="end"/>
      </w:r>
      <w:r>
        <w:t xml:space="preserve"> </w:t>
      </w:r>
      <w:r w:rsidRPr="0020437F">
        <w:t>Tampilan Halaman Tambah Tiket Manual</w:t>
      </w:r>
      <w:bookmarkEnd w:id="136"/>
    </w:p>
    <w:p w14:paraId="309FD8FD" w14:textId="7AB6841C" w:rsidR="001D3524" w:rsidRPr="00F27242" w:rsidRDefault="00F27242" w:rsidP="001D3524">
      <w:pPr>
        <w:spacing w:line="360" w:lineRule="auto"/>
        <w:rPr>
          <w:bCs/>
          <w:szCs w:val="24"/>
        </w:rPr>
      </w:pPr>
      <w:r>
        <w:rPr>
          <w:bCs/>
          <w:szCs w:val="24"/>
        </w:rPr>
        <w:lastRenderedPageBreak/>
        <w:t xml:space="preserve">11. </w:t>
      </w:r>
      <w:r w:rsidR="001D3524" w:rsidRPr="00F27242">
        <w:rPr>
          <w:bCs/>
          <w:szCs w:val="24"/>
        </w:rPr>
        <w:t>Tampilan Halaman Manajemen Data OPD</w:t>
      </w:r>
    </w:p>
    <w:p w14:paraId="7F543CA5" w14:textId="466DDD8D" w:rsidR="001D3524" w:rsidRPr="001D3524" w:rsidRDefault="001D3524" w:rsidP="001D3524">
      <w:pPr>
        <w:spacing w:line="360" w:lineRule="auto"/>
        <w:rPr>
          <w:szCs w:val="24"/>
        </w:rPr>
      </w:pPr>
      <w:r w:rsidRPr="001D3524">
        <w:rPr>
          <w:szCs w:val="24"/>
        </w:rPr>
        <w:t>Merupakan halaman khusus bagi Admin KMC untuk mengelola referensi data OPD di Kabupaten Ketapang yang terhubung ke sistem. Halaman ini menampilkan tabel daftar instansi OPD, kode OPD, dan tombol aksi untuk menambah, menyunting, atau menghapus data instansi. Tampilan rancangan manajemen data OPD dapat dilihat pada Gambar 3.2</w:t>
      </w:r>
      <w:r w:rsidR="00205333">
        <w:rPr>
          <w:szCs w:val="24"/>
        </w:rPr>
        <w:t>6</w:t>
      </w:r>
      <w:r w:rsidRPr="001D3524">
        <w:rPr>
          <w:szCs w:val="24"/>
        </w:rPr>
        <w:t>.</w:t>
      </w:r>
    </w:p>
    <w:p w14:paraId="6E6700D4" w14:textId="77777777" w:rsidR="00205333" w:rsidRDefault="00F27242" w:rsidP="00205333">
      <w:pPr>
        <w:keepNext/>
        <w:spacing w:line="360" w:lineRule="auto"/>
        <w:jc w:val="center"/>
      </w:pPr>
      <w:r>
        <w:rPr>
          <w:noProof/>
          <w:szCs w:val="24"/>
          <w14:ligatures w14:val="standardContextual"/>
        </w:rPr>
        <w:drawing>
          <wp:inline distT="0" distB="0" distL="0" distR="0" wp14:anchorId="0AE57077" wp14:editId="7824505C">
            <wp:extent cx="4661956" cy="2328334"/>
            <wp:effectExtent l="0" t="0" r="5715" b="0"/>
            <wp:docPr id="91123211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232111" name="Picture 911232111"/>
                    <pic:cNvPicPr/>
                  </pic:nvPicPr>
                  <pic:blipFill>
                    <a:blip r:embed="rId74" cstate="print">
                      <a:extLst>
                        <a:ext uri="{28A0092B-C50C-407E-A947-70E740481C1C}">
                          <a14:useLocalDpi xmlns:a14="http://schemas.microsoft.com/office/drawing/2010/main" val="0"/>
                        </a:ext>
                      </a:extLst>
                    </a:blip>
                    <a:stretch>
                      <a:fillRect/>
                    </a:stretch>
                  </pic:blipFill>
                  <pic:spPr>
                    <a:xfrm>
                      <a:off x="0" y="0"/>
                      <a:ext cx="4684193" cy="2339440"/>
                    </a:xfrm>
                    <a:prstGeom prst="rect">
                      <a:avLst/>
                    </a:prstGeom>
                  </pic:spPr>
                </pic:pic>
              </a:graphicData>
            </a:graphic>
          </wp:inline>
        </w:drawing>
      </w:r>
    </w:p>
    <w:p w14:paraId="04FCB7B1" w14:textId="5154F061" w:rsidR="00F27242" w:rsidRDefault="00205333" w:rsidP="00205333">
      <w:pPr>
        <w:spacing w:line="360" w:lineRule="auto"/>
        <w:jc w:val="center"/>
        <w:rPr>
          <w:szCs w:val="24"/>
        </w:rPr>
      </w:pPr>
      <w:bookmarkStart w:id="137" w:name="_Toc235221211"/>
      <w:r>
        <w:t>Gambar 3.</w:t>
      </w:r>
      <w:r>
        <w:fldChar w:fldCharType="begin"/>
      </w:r>
      <w:r>
        <w:instrText xml:space="preserve"> SEQ Gambar_3. \* ARABIC </w:instrText>
      </w:r>
      <w:r>
        <w:fldChar w:fldCharType="separate"/>
      </w:r>
      <w:r w:rsidR="00143A8B">
        <w:rPr>
          <w:noProof/>
        </w:rPr>
        <w:t>26</w:t>
      </w:r>
      <w:r>
        <w:fldChar w:fldCharType="end"/>
      </w:r>
      <w:r>
        <w:t xml:space="preserve"> </w:t>
      </w:r>
      <w:r w:rsidRPr="00715E11">
        <w:t>Tampilan Halaman Manajemen Data OPD</w:t>
      </w:r>
      <w:bookmarkEnd w:id="137"/>
    </w:p>
    <w:p w14:paraId="7C3A42CE" w14:textId="1059D28E" w:rsidR="001D3524" w:rsidRPr="00F27242" w:rsidRDefault="00F27242" w:rsidP="00F27242">
      <w:pPr>
        <w:spacing w:before="120" w:line="360" w:lineRule="auto"/>
        <w:rPr>
          <w:bCs/>
          <w:szCs w:val="24"/>
        </w:rPr>
      </w:pPr>
      <w:r>
        <w:rPr>
          <w:bCs/>
          <w:szCs w:val="24"/>
        </w:rPr>
        <w:t xml:space="preserve">12. </w:t>
      </w:r>
      <w:r w:rsidR="001D3524" w:rsidRPr="00F27242">
        <w:rPr>
          <w:bCs/>
          <w:szCs w:val="24"/>
        </w:rPr>
        <w:t>Tampilan Halaman Tambah Data OPD</w:t>
      </w:r>
    </w:p>
    <w:p w14:paraId="6221C8C7" w14:textId="264502A3" w:rsidR="001D3524" w:rsidRPr="001D3524" w:rsidRDefault="001D3524" w:rsidP="001D3524">
      <w:pPr>
        <w:spacing w:line="360" w:lineRule="auto"/>
        <w:rPr>
          <w:szCs w:val="24"/>
        </w:rPr>
      </w:pPr>
      <w:r w:rsidRPr="001D3524">
        <w:rPr>
          <w:szCs w:val="24"/>
        </w:rPr>
        <w:t>Merupakan formulir yang digunakan Admin KMC untuk mendaftarkan instansi OPD baru beserta kredensial akun akses pertamanya ke dalam sistem. Bid yang harus diisi meliputi Nama OPD, Singkatan OPD, Surel Resmi OPD, Username, dan Sandi Akun. Tampilan rancangan tambah data OPD dapat dilihat pada Gambar 3.2</w:t>
      </w:r>
      <w:r w:rsidR="00683538">
        <w:rPr>
          <w:szCs w:val="24"/>
        </w:rPr>
        <w:t>7</w:t>
      </w:r>
      <w:r w:rsidRPr="001D3524">
        <w:rPr>
          <w:szCs w:val="24"/>
        </w:rPr>
        <w:t>.</w:t>
      </w:r>
    </w:p>
    <w:p w14:paraId="3185B31C" w14:textId="77777777" w:rsidR="00683538" w:rsidRDefault="00F27242" w:rsidP="00683538">
      <w:pPr>
        <w:keepNext/>
        <w:spacing w:line="360" w:lineRule="auto"/>
        <w:jc w:val="center"/>
      </w:pPr>
      <w:r>
        <w:rPr>
          <w:noProof/>
          <w:szCs w:val="24"/>
          <w14:ligatures w14:val="standardContextual"/>
        </w:rPr>
        <w:drawing>
          <wp:inline distT="0" distB="0" distL="0" distR="0" wp14:anchorId="062BF5D9" wp14:editId="661ADC42">
            <wp:extent cx="4698227" cy="2345267"/>
            <wp:effectExtent l="0" t="0" r="7620" b="0"/>
            <wp:docPr id="106847714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477141" name="Picture 1068477141"/>
                    <pic:cNvPicPr/>
                  </pic:nvPicPr>
                  <pic:blipFill>
                    <a:blip r:embed="rId75" cstate="print">
                      <a:extLst>
                        <a:ext uri="{28A0092B-C50C-407E-A947-70E740481C1C}">
                          <a14:useLocalDpi xmlns:a14="http://schemas.microsoft.com/office/drawing/2010/main" val="0"/>
                        </a:ext>
                      </a:extLst>
                    </a:blip>
                    <a:stretch>
                      <a:fillRect/>
                    </a:stretch>
                  </pic:blipFill>
                  <pic:spPr>
                    <a:xfrm>
                      <a:off x="0" y="0"/>
                      <a:ext cx="4722117" cy="2357192"/>
                    </a:xfrm>
                    <a:prstGeom prst="rect">
                      <a:avLst/>
                    </a:prstGeom>
                  </pic:spPr>
                </pic:pic>
              </a:graphicData>
            </a:graphic>
          </wp:inline>
        </w:drawing>
      </w:r>
    </w:p>
    <w:p w14:paraId="30D1ACF5" w14:textId="663D024A" w:rsidR="00F27242" w:rsidRDefault="00683538" w:rsidP="00683538">
      <w:pPr>
        <w:spacing w:line="360" w:lineRule="auto"/>
        <w:jc w:val="center"/>
        <w:rPr>
          <w:szCs w:val="24"/>
        </w:rPr>
      </w:pPr>
      <w:bookmarkStart w:id="138" w:name="_Toc235221212"/>
      <w:r>
        <w:t>Gambar 3.</w:t>
      </w:r>
      <w:r>
        <w:fldChar w:fldCharType="begin"/>
      </w:r>
      <w:r>
        <w:instrText xml:space="preserve"> SEQ Gambar_3. \* ARABIC </w:instrText>
      </w:r>
      <w:r>
        <w:fldChar w:fldCharType="separate"/>
      </w:r>
      <w:r w:rsidR="00143A8B">
        <w:rPr>
          <w:noProof/>
        </w:rPr>
        <w:t>27</w:t>
      </w:r>
      <w:r>
        <w:fldChar w:fldCharType="end"/>
      </w:r>
      <w:r>
        <w:t xml:space="preserve"> </w:t>
      </w:r>
      <w:r w:rsidRPr="004B0674">
        <w:t>Tampilan Halaman Tambah Data OPD</w:t>
      </w:r>
      <w:bookmarkEnd w:id="138"/>
    </w:p>
    <w:p w14:paraId="5ACB9732" w14:textId="6B2CECF2" w:rsidR="001D3524" w:rsidRPr="00AF57EE" w:rsidRDefault="00AF57EE" w:rsidP="001D3524">
      <w:pPr>
        <w:spacing w:line="360" w:lineRule="auto"/>
        <w:rPr>
          <w:bCs/>
          <w:szCs w:val="24"/>
        </w:rPr>
      </w:pPr>
      <w:r>
        <w:rPr>
          <w:bCs/>
          <w:szCs w:val="24"/>
        </w:rPr>
        <w:lastRenderedPageBreak/>
        <w:t xml:space="preserve">13. </w:t>
      </w:r>
      <w:r w:rsidR="001D3524" w:rsidRPr="00AF57EE">
        <w:rPr>
          <w:bCs/>
          <w:szCs w:val="24"/>
        </w:rPr>
        <w:t>Tampilan Halaman Edit Data OPD</w:t>
      </w:r>
    </w:p>
    <w:p w14:paraId="4F74334D" w14:textId="1B8723F5" w:rsidR="001D3524" w:rsidRPr="001D3524" w:rsidRDefault="001D3524" w:rsidP="001D3524">
      <w:pPr>
        <w:spacing w:line="360" w:lineRule="auto"/>
        <w:rPr>
          <w:szCs w:val="24"/>
        </w:rPr>
      </w:pPr>
      <w:r w:rsidRPr="001D3524">
        <w:rPr>
          <w:szCs w:val="24"/>
        </w:rPr>
        <w:t>Merupakan halaman formulir penyuntingan yang diakses Admin KMC untuk memperbarui data informasi instansi OPD atau melakukan reset kata sandi akun OPD yang bersangkutan. Tampilan rancangan edit data OPD dapat dilihat pada Gambar 3.2</w:t>
      </w:r>
      <w:r w:rsidR="00FB79D3">
        <w:rPr>
          <w:szCs w:val="24"/>
        </w:rPr>
        <w:t>8</w:t>
      </w:r>
      <w:r w:rsidRPr="001D3524">
        <w:rPr>
          <w:szCs w:val="24"/>
        </w:rPr>
        <w:t>.</w:t>
      </w:r>
    </w:p>
    <w:p w14:paraId="5DBE2A53" w14:textId="77777777" w:rsidR="00FB79D3" w:rsidRDefault="00AF57EE" w:rsidP="00FB79D3">
      <w:pPr>
        <w:keepNext/>
        <w:spacing w:line="360" w:lineRule="auto"/>
        <w:jc w:val="center"/>
      </w:pPr>
      <w:r>
        <w:rPr>
          <w:noProof/>
          <w:szCs w:val="24"/>
          <w14:ligatures w14:val="standardContextual"/>
        </w:rPr>
        <w:drawing>
          <wp:inline distT="0" distB="0" distL="0" distR="0" wp14:anchorId="49916184" wp14:editId="6FD46771">
            <wp:extent cx="5039995" cy="2517140"/>
            <wp:effectExtent l="0" t="0" r="8255" b="0"/>
            <wp:docPr id="159446325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463253" name="Picture 1594463253"/>
                    <pic:cNvPicPr/>
                  </pic:nvPicPr>
                  <pic:blipFill>
                    <a:blip r:embed="rId76" cstate="print">
                      <a:extLst>
                        <a:ext uri="{28A0092B-C50C-407E-A947-70E740481C1C}">
                          <a14:useLocalDpi xmlns:a14="http://schemas.microsoft.com/office/drawing/2010/main" val="0"/>
                        </a:ext>
                      </a:extLst>
                    </a:blip>
                    <a:stretch>
                      <a:fillRect/>
                    </a:stretch>
                  </pic:blipFill>
                  <pic:spPr>
                    <a:xfrm>
                      <a:off x="0" y="0"/>
                      <a:ext cx="5039995" cy="2517140"/>
                    </a:xfrm>
                    <a:prstGeom prst="rect">
                      <a:avLst/>
                    </a:prstGeom>
                  </pic:spPr>
                </pic:pic>
              </a:graphicData>
            </a:graphic>
          </wp:inline>
        </w:drawing>
      </w:r>
    </w:p>
    <w:p w14:paraId="636A9BCD" w14:textId="13E1BB48" w:rsidR="00FB79D3" w:rsidRDefault="00FB79D3" w:rsidP="00FB79D3">
      <w:pPr>
        <w:spacing w:line="360" w:lineRule="auto"/>
        <w:jc w:val="center"/>
      </w:pPr>
      <w:bookmarkStart w:id="139" w:name="_Toc235221213"/>
      <w:r>
        <w:t>Gambar 3.</w:t>
      </w:r>
      <w:r>
        <w:fldChar w:fldCharType="begin"/>
      </w:r>
      <w:r>
        <w:instrText xml:space="preserve"> SEQ Gambar_3. \* ARABIC </w:instrText>
      </w:r>
      <w:r>
        <w:fldChar w:fldCharType="separate"/>
      </w:r>
      <w:r w:rsidR="00143A8B">
        <w:rPr>
          <w:noProof/>
        </w:rPr>
        <w:t>28</w:t>
      </w:r>
      <w:r>
        <w:fldChar w:fldCharType="end"/>
      </w:r>
      <w:r>
        <w:t xml:space="preserve"> </w:t>
      </w:r>
      <w:r w:rsidRPr="00044023">
        <w:t>Tampilan Halaman Edit Data OPD</w:t>
      </w:r>
      <w:bookmarkEnd w:id="139"/>
    </w:p>
    <w:p w14:paraId="51DAB6FD" w14:textId="7B791981" w:rsidR="001D3524" w:rsidRPr="00AF57EE" w:rsidRDefault="00AF57EE" w:rsidP="00AF57EE">
      <w:pPr>
        <w:spacing w:before="120" w:line="360" w:lineRule="auto"/>
        <w:rPr>
          <w:bCs/>
          <w:szCs w:val="24"/>
        </w:rPr>
      </w:pPr>
      <w:r>
        <w:rPr>
          <w:bCs/>
          <w:szCs w:val="24"/>
        </w:rPr>
        <w:t xml:space="preserve">14. </w:t>
      </w:r>
      <w:r w:rsidR="001D3524" w:rsidRPr="00AF57EE">
        <w:rPr>
          <w:bCs/>
          <w:szCs w:val="24"/>
        </w:rPr>
        <w:t>Tampilan Halaman Profil Admin KMC</w:t>
      </w:r>
    </w:p>
    <w:p w14:paraId="4EAAF48E" w14:textId="10C4A93D" w:rsidR="001D3524" w:rsidRPr="001D3524" w:rsidRDefault="001D3524" w:rsidP="001D3524">
      <w:pPr>
        <w:spacing w:line="360" w:lineRule="auto"/>
        <w:rPr>
          <w:szCs w:val="24"/>
        </w:rPr>
      </w:pPr>
      <w:r w:rsidRPr="001D3524">
        <w:rPr>
          <w:szCs w:val="24"/>
        </w:rPr>
        <w:t>Merupakan antarmuka bagi personal Admin KMC untuk melihat informasi detail akun kerjanya, melakukan pembaruan nama pengguna, alamat surel, dan mengganti kata sandi keamanan demi meminimalkan risiko keamanan akses. Tampilan rancangan profil admin KMC dapat dilihat pada Gambar 3.</w:t>
      </w:r>
      <w:r w:rsidR="00BE36FB">
        <w:rPr>
          <w:szCs w:val="24"/>
        </w:rPr>
        <w:t>29</w:t>
      </w:r>
      <w:r w:rsidRPr="001D3524">
        <w:rPr>
          <w:szCs w:val="24"/>
        </w:rPr>
        <w:t>.</w:t>
      </w:r>
    </w:p>
    <w:p w14:paraId="13CBC112" w14:textId="77777777" w:rsidR="00BE36FB" w:rsidRDefault="00003932" w:rsidP="00BE36FB">
      <w:pPr>
        <w:keepNext/>
        <w:spacing w:line="360" w:lineRule="auto"/>
        <w:jc w:val="center"/>
      </w:pPr>
      <w:r>
        <w:rPr>
          <w:noProof/>
          <w:szCs w:val="24"/>
          <w14:ligatures w14:val="standardContextual"/>
        </w:rPr>
        <w:drawing>
          <wp:inline distT="0" distB="0" distL="0" distR="0" wp14:anchorId="586E29EF" wp14:editId="00697562">
            <wp:extent cx="5039995" cy="2517140"/>
            <wp:effectExtent l="0" t="0" r="8255" b="0"/>
            <wp:docPr id="54971911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719119" name="Picture 549719119"/>
                    <pic:cNvPicPr/>
                  </pic:nvPicPr>
                  <pic:blipFill>
                    <a:blip r:embed="rId77" cstate="print">
                      <a:extLst>
                        <a:ext uri="{28A0092B-C50C-407E-A947-70E740481C1C}">
                          <a14:useLocalDpi xmlns:a14="http://schemas.microsoft.com/office/drawing/2010/main" val="0"/>
                        </a:ext>
                      </a:extLst>
                    </a:blip>
                    <a:stretch>
                      <a:fillRect/>
                    </a:stretch>
                  </pic:blipFill>
                  <pic:spPr>
                    <a:xfrm>
                      <a:off x="0" y="0"/>
                      <a:ext cx="5039995" cy="2517140"/>
                    </a:xfrm>
                    <a:prstGeom prst="rect">
                      <a:avLst/>
                    </a:prstGeom>
                  </pic:spPr>
                </pic:pic>
              </a:graphicData>
            </a:graphic>
          </wp:inline>
        </w:drawing>
      </w:r>
    </w:p>
    <w:p w14:paraId="0ABA96E0" w14:textId="2E07C0AA" w:rsidR="00BE36FB" w:rsidRDefault="00BE36FB" w:rsidP="00BE36FB">
      <w:pPr>
        <w:spacing w:line="360" w:lineRule="auto"/>
        <w:jc w:val="center"/>
      </w:pPr>
      <w:bookmarkStart w:id="140" w:name="_Toc235221214"/>
      <w:r>
        <w:t>Gambar 3.</w:t>
      </w:r>
      <w:r>
        <w:fldChar w:fldCharType="begin"/>
      </w:r>
      <w:r>
        <w:instrText xml:space="preserve"> SEQ Gambar_3. \* ARABIC </w:instrText>
      </w:r>
      <w:r>
        <w:fldChar w:fldCharType="separate"/>
      </w:r>
      <w:r w:rsidR="00143A8B">
        <w:rPr>
          <w:noProof/>
        </w:rPr>
        <w:t>29</w:t>
      </w:r>
      <w:r>
        <w:fldChar w:fldCharType="end"/>
      </w:r>
      <w:r>
        <w:t xml:space="preserve"> </w:t>
      </w:r>
      <w:r w:rsidRPr="00AA1D8F">
        <w:t>Tampilan Halaman Profil Admin KMC</w:t>
      </w:r>
      <w:bookmarkEnd w:id="140"/>
    </w:p>
    <w:p w14:paraId="325E0611" w14:textId="6B96E751" w:rsidR="001D3524" w:rsidRPr="0091364C" w:rsidRDefault="0091364C" w:rsidP="001D3524">
      <w:pPr>
        <w:spacing w:line="360" w:lineRule="auto"/>
        <w:rPr>
          <w:bCs/>
          <w:szCs w:val="24"/>
        </w:rPr>
      </w:pPr>
      <w:r>
        <w:rPr>
          <w:bCs/>
          <w:szCs w:val="24"/>
        </w:rPr>
        <w:lastRenderedPageBreak/>
        <w:t xml:space="preserve">15. </w:t>
      </w:r>
      <w:r w:rsidR="001D3524" w:rsidRPr="0091364C">
        <w:rPr>
          <w:bCs/>
          <w:szCs w:val="24"/>
        </w:rPr>
        <w:t>Tampilan Dashboard Pengguna OPD</w:t>
      </w:r>
    </w:p>
    <w:p w14:paraId="5C1B8D45" w14:textId="21B74F7E" w:rsidR="001D3524" w:rsidRPr="001D3524" w:rsidRDefault="001D3524" w:rsidP="001D3524">
      <w:pPr>
        <w:spacing w:line="360" w:lineRule="auto"/>
        <w:rPr>
          <w:szCs w:val="24"/>
        </w:rPr>
      </w:pPr>
      <w:r w:rsidRPr="001D3524">
        <w:rPr>
          <w:szCs w:val="24"/>
        </w:rPr>
        <w:t>Merupakan halaman utama yang diakses oleh petugas perwakilan OPD setelah login ke sistem. Halaman ini menyajikan rekapitulasi jumlah tiket aduan yang ditugaskan ke instansi mereka, sisa waktu SLA terdekat, dan ringkasan grafik penanganan aduan per bulan. Tampilan rancangan dashboard pengguna OPD dapat dilihat pada Gambar 3.3</w:t>
      </w:r>
      <w:r w:rsidR="004621B6">
        <w:rPr>
          <w:szCs w:val="24"/>
        </w:rPr>
        <w:t>0</w:t>
      </w:r>
      <w:r w:rsidRPr="001D3524">
        <w:rPr>
          <w:szCs w:val="24"/>
        </w:rPr>
        <w:t>.</w:t>
      </w:r>
    </w:p>
    <w:p w14:paraId="7111D359" w14:textId="77777777" w:rsidR="005A40AF" w:rsidRDefault="0091364C" w:rsidP="005A40AF">
      <w:pPr>
        <w:keepNext/>
        <w:spacing w:line="360" w:lineRule="auto"/>
        <w:jc w:val="center"/>
      </w:pPr>
      <w:r>
        <w:rPr>
          <w:noProof/>
          <w:szCs w:val="24"/>
          <w14:ligatures w14:val="standardContextual"/>
        </w:rPr>
        <w:drawing>
          <wp:inline distT="0" distB="0" distL="0" distR="0" wp14:anchorId="61B3D434" wp14:editId="7D0E774A">
            <wp:extent cx="4586488" cy="2290644"/>
            <wp:effectExtent l="0" t="0" r="5080" b="0"/>
            <wp:docPr id="79417107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171070" name="Picture 794171070"/>
                    <pic:cNvPicPr/>
                  </pic:nvPicPr>
                  <pic:blipFill>
                    <a:blip r:embed="rId78" cstate="print">
                      <a:extLst>
                        <a:ext uri="{28A0092B-C50C-407E-A947-70E740481C1C}">
                          <a14:useLocalDpi xmlns:a14="http://schemas.microsoft.com/office/drawing/2010/main" val="0"/>
                        </a:ext>
                      </a:extLst>
                    </a:blip>
                    <a:stretch>
                      <a:fillRect/>
                    </a:stretch>
                  </pic:blipFill>
                  <pic:spPr>
                    <a:xfrm>
                      <a:off x="0" y="0"/>
                      <a:ext cx="4611985" cy="2303378"/>
                    </a:xfrm>
                    <a:prstGeom prst="rect">
                      <a:avLst/>
                    </a:prstGeom>
                  </pic:spPr>
                </pic:pic>
              </a:graphicData>
            </a:graphic>
          </wp:inline>
        </w:drawing>
      </w:r>
    </w:p>
    <w:p w14:paraId="2613C68F" w14:textId="3A03C822" w:rsidR="0091364C" w:rsidRDefault="005A40AF" w:rsidP="005A40AF">
      <w:pPr>
        <w:spacing w:line="360" w:lineRule="auto"/>
        <w:jc w:val="center"/>
        <w:rPr>
          <w:szCs w:val="24"/>
        </w:rPr>
      </w:pPr>
      <w:bookmarkStart w:id="141" w:name="_Toc235221215"/>
      <w:r>
        <w:t>Gambar 3.</w:t>
      </w:r>
      <w:r>
        <w:fldChar w:fldCharType="begin"/>
      </w:r>
      <w:r>
        <w:instrText xml:space="preserve"> SEQ Gambar_3. \* ARABIC </w:instrText>
      </w:r>
      <w:r>
        <w:fldChar w:fldCharType="separate"/>
      </w:r>
      <w:r w:rsidR="00143A8B">
        <w:rPr>
          <w:noProof/>
        </w:rPr>
        <w:t>30</w:t>
      </w:r>
      <w:r>
        <w:fldChar w:fldCharType="end"/>
      </w:r>
      <w:r>
        <w:t xml:space="preserve"> </w:t>
      </w:r>
      <w:r w:rsidRPr="001B4DB3">
        <w:t>Tampilan Dashboard Pengguna OPD</w:t>
      </w:r>
      <w:bookmarkEnd w:id="141"/>
    </w:p>
    <w:p w14:paraId="795A0AC0" w14:textId="6D3EBCFC" w:rsidR="001D3524" w:rsidRPr="0091364C" w:rsidRDefault="0091364C" w:rsidP="0091364C">
      <w:pPr>
        <w:spacing w:before="120" w:line="360" w:lineRule="auto"/>
        <w:rPr>
          <w:bCs/>
          <w:szCs w:val="24"/>
        </w:rPr>
      </w:pPr>
      <w:r>
        <w:rPr>
          <w:bCs/>
          <w:szCs w:val="24"/>
        </w:rPr>
        <w:t xml:space="preserve">16. </w:t>
      </w:r>
      <w:r w:rsidR="001D3524" w:rsidRPr="0091364C">
        <w:rPr>
          <w:bCs/>
          <w:szCs w:val="24"/>
        </w:rPr>
        <w:t>Tampilan Halaman Daftar Tiket OPD</w:t>
      </w:r>
    </w:p>
    <w:p w14:paraId="0E5B6722" w14:textId="7D98C1BF" w:rsidR="001D3524" w:rsidRPr="001D3524" w:rsidRDefault="001D3524" w:rsidP="001D3524">
      <w:pPr>
        <w:spacing w:line="360" w:lineRule="auto"/>
        <w:rPr>
          <w:szCs w:val="24"/>
        </w:rPr>
      </w:pPr>
      <w:r w:rsidRPr="001D3524">
        <w:rPr>
          <w:szCs w:val="24"/>
        </w:rPr>
        <w:t>Merupakan halaman yang memuat daftar seluruh tiket aduan masyarakat yang didelegasikan/ditugaskan ke OPD terkait untuk ditindaklanjuti. Halaman ini memuat kolom nomor tiket, tanggal masuk, uraian masalah, batas waktu SLA, serta status penanganan saat ini. Tampilan rancangan daftar tiket OPD dapat dilihat pada Gambar 3.3</w:t>
      </w:r>
      <w:r w:rsidR="001D7566">
        <w:rPr>
          <w:szCs w:val="24"/>
        </w:rPr>
        <w:t>1</w:t>
      </w:r>
      <w:r w:rsidRPr="001D3524">
        <w:rPr>
          <w:szCs w:val="24"/>
        </w:rPr>
        <w:t>.</w:t>
      </w:r>
    </w:p>
    <w:p w14:paraId="2CD43D9B" w14:textId="77777777" w:rsidR="001D7566" w:rsidRDefault="0091364C" w:rsidP="001D7566">
      <w:pPr>
        <w:keepNext/>
        <w:spacing w:line="360" w:lineRule="auto"/>
        <w:jc w:val="center"/>
      </w:pPr>
      <w:r>
        <w:rPr>
          <w:noProof/>
          <w:szCs w:val="24"/>
          <w14:ligatures w14:val="standardContextual"/>
        </w:rPr>
        <w:drawing>
          <wp:inline distT="0" distB="0" distL="0" distR="0" wp14:anchorId="18E7C965" wp14:editId="33AC88F2">
            <wp:extent cx="4763905" cy="2360645"/>
            <wp:effectExtent l="0" t="0" r="0" b="1905"/>
            <wp:docPr id="115705680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056808" name="Picture 1157056808"/>
                    <pic:cNvPicPr/>
                  </pic:nvPicPr>
                  <pic:blipFill>
                    <a:blip r:embed="rId79" cstate="print">
                      <a:extLst>
                        <a:ext uri="{28A0092B-C50C-407E-A947-70E740481C1C}">
                          <a14:useLocalDpi xmlns:a14="http://schemas.microsoft.com/office/drawing/2010/main" val="0"/>
                        </a:ext>
                      </a:extLst>
                    </a:blip>
                    <a:stretch>
                      <a:fillRect/>
                    </a:stretch>
                  </pic:blipFill>
                  <pic:spPr>
                    <a:xfrm>
                      <a:off x="0" y="0"/>
                      <a:ext cx="4782407" cy="2369813"/>
                    </a:xfrm>
                    <a:prstGeom prst="rect">
                      <a:avLst/>
                    </a:prstGeom>
                  </pic:spPr>
                </pic:pic>
              </a:graphicData>
            </a:graphic>
          </wp:inline>
        </w:drawing>
      </w:r>
    </w:p>
    <w:p w14:paraId="01017124" w14:textId="50D4E13F" w:rsidR="001D3524" w:rsidRPr="003D2A75" w:rsidRDefault="001D7566" w:rsidP="003D2A75">
      <w:pPr>
        <w:spacing w:line="360" w:lineRule="auto"/>
        <w:jc w:val="center"/>
      </w:pPr>
      <w:bookmarkStart w:id="142" w:name="_Toc235221216"/>
      <w:r>
        <w:t>Gambar 3.</w:t>
      </w:r>
      <w:r>
        <w:fldChar w:fldCharType="begin"/>
      </w:r>
      <w:r>
        <w:instrText xml:space="preserve"> SEQ Gambar_3. \* ARABIC </w:instrText>
      </w:r>
      <w:r>
        <w:fldChar w:fldCharType="separate"/>
      </w:r>
      <w:r w:rsidR="00143A8B">
        <w:rPr>
          <w:noProof/>
        </w:rPr>
        <w:t>31</w:t>
      </w:r>
      <w:r>
        <w:fldChar w:fldCharType="end"/>
      </w:r>
      <w:r>
        <w:t xml:space="preserve"> </w:t>
      </w:r>
      <w:r w:rsidRPr="00B36B53">
        <w:t>Tampilan Halaman Daftar Tiket OPD</w:t>
      </w:r>
      <w:bookmarkEnd w:id="142"/>
    </w:p>
    <w:p w14:paraId="2F5E17D8" w14:textId="6C2CE4A6" w:rsidR="001D3524" w:rsidRPr="0009519E" w:rsidRDefault="0009519E" w:rsidP="001D3524">
      <w:pPr>
        <w:spacing w:line="360" w:lineRule="auto"/>
        <w:rPr>
          <w:bCs/>
          <w:szCs w:val="24"/>
        </w:rPr>
      </w:pPr>
      <w:r>
        <w:rPr>
          <w:bCs/>
          <w:szCs w:val="24"/>
        </w:rPr>
        <w:lastRenderedPageBreak/>
        <w:t xml:space="preserve">17. </w:t>
      </w:r>
      <w:r w:rsidR="001D3524" w:rsidRPr="0009519E">
        <w:rPr>
          <w:bCs/>
          <w:szCs w:val="24"/>
        </w:rPr>
        <w:t>Tampilan Halaman Detail Tiket OPD</w:t>
      </w:r>
    </w:p>
    <w:p w14:paraId="47C581ED" w14:textId="02B0F3B8" w:rsidR="001D3524" w:rsidRPr="001D3524" w:rsidRDefault="001D3524" w:rsidP="001D3524">
      <w:pPr>
        <w:spacing w:line="360" w:lineRule="auto"/>
        <w:rPr>
          <w:szCs w:val="24"/>
        </w:rPr>
      </w:pPr>
      <w:r w:rsidRPr="001D3524">
        <w:rPr>
          <w:szCs w:val="24"/>
        </w:rPr>
        <w:t>Merupakan halaman rincian satu tiket aduan khusus yang harus diselesaikan oleh OPD terkait. Halaman ini menampilkan isi keluhan lengkap dari masyarakat, data pelapor, lampiran foto bukti aduan, riwayat perubahan status, dan formulir untuk menuliskan tanggapan balasan. Tampilan rancangan detail tiket OPD dapat dilihat pada Gambar 3.3</w:t>
      </w:r>
      <w:r w:rsidR="003D2A75">
        <w:rPr>
          <w:szCs w:val="24"/>
        </w:rPr>
        <w:t>2</w:t>
      </w:r>
      <w:r w:rsidRPr="001D3524">
        <w:rPr>
          <w:szCs w:val="24"/>
        </w:rPr>
        <w:t>.</w:t>
      </w:r>
    </w:p>
    <w:p w14:paraId="3EFA4F64" w14:textId="77777777" w:rsidR="003D2A75" w:rsidRDefault="0009519E" w:rsidP="003D2A75">
      <w:pPr>
        <w:keepNext/>
        <w:spacing w:line="360" w:lineRule="auto"/>
        <w:jc w:val="center"/>
      </w:pPr>
      <w:r>
        <w:rPr>
          <w:noProof/>
          <w:szCs w:val="24"/>
          <w14:ligatures w14:val="standardContextual"/>
        </w:rPr>
        <w:drawing>
          <wp:inline distT="0" distB="0" distL="0" distR="0" wp14:anchorId="435320D1" wp14:editId="5B1CD66A">
            <wp:extent cx="4713816" cy="2354236"/>
            <wp:effectExtent l="0" t="0" r="0" b="8255"/>
            <wp:docPr id="142937486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374869" name="Picture 1429374869"/>
                    <pic:cNvPicPr/>
                  </pic:nvPicPr>
                  <pic:blipFill>
                    <a:blip r:embed="rId80" cstate="print">
                      <a:extLst>
                        <a:ext uri="{28A0092B-C50C-407E-A947-70E740481C1C}">
                          <a14:useLocalDpi xmlns:a14="http://schemas.microsoft.com/office/drawing/2010/main" val="0"/>
                        </a:ext>
                      </a:extLst>
                    </a:blip>
                    <a:stretch>
                      <a:fillRect/>
                    </a:stretch>
                  </pic:blipFill>
                  <pic:spPr>
                    <a:xfrm>
                      <a:off x="0" y="0"/>
                      <a:ext cx="4734734" cy="2364683"/>
                    </a:xfrm>
                    <a:prstGeom prst="rect">
                      <a:avLst/>
                    </a:prstGeom>
                  </pic:spPr>
                </pic:pic>
              </a:graphicData>
            </a:graphic>
          </wp:inline>
        </w:drawing>
      </w:r>
    </w:p>
    <w:p w14:paraId="1475A54B" w14:textId="4F82A893" w:rsidR="0009519E" w:rsidRDefault="003D2A75" w:rsidP="003D2A75">
      <w:pPr>
        <w:spacing w:line="360" w:lineRule="auto"/>
        <w:jc w:val="center"/>
        <w:rPr>
          <w:szCs w:val="24"/>
        </w:rPr>
      </w:pPr>
      <w:bookmarkStart w:id="143" w:name="_Toc235221217"/>
      <w:r>
        <w:t>Gambar 3.</w:t>
      </w:r>
      <w:r>
        <w:fldChar w:fldCharType="begin"/>
      </w:r>
      <w:r>
        <w:instrText xml:space="preserve"> SEQ Gambar_3. \* ARABIC </w:instrText>
      </w:r>
      <w:r>
        <w:fldChar w:fldCharType="separate"/>
      </w:r>
      <w:r w:rsidR="00143A8B">
        <w:rPr>
          <w:noProof/>
        </w:rPr>
        <w:t>32</w:t>
      </w:r>
      <w:r>
        <w:fldChar w:fldCharType="end"/>
      </w:r>
      <w:r>
        <w:t xml:space="preserve"> </w:t>
      </w:r>
      <w:r w:rsidRPr="003B7842">
        <w:t>Tampilan Halaman Detail Tiket OPD</w:t>
      </w:r>
      <w:bookmarkEnd w:id="143"/>
    </w:p>
    <w:p w14:paraId="31A20FC4" w14:textId="6B56D5F7" w:rsidR="001D3524" w:rsidRPr="0009519E" w:rsidRDefault="0009519E" w:rsidP="0009519E">
      <w:pPr>
        <w:spacing w:before="120" w:line="360" w:lineRule="auto"/>
        <w:rPr>
          <w:bCs/>
          <w:szCs w:val="24"/>
        </w:rPr>
      </w:pPr>
      <w:r>
        <w:rPr>
          <w:bCs/>
          <w:szCs w:val="24"/>
        </w:rPr>
        <w:t xml:space="preserve">18. </w:t>
      </w:r>
      <w:r w:rsidR="001D3524" w:rsidRPr="0009519E">
        <w:rPr>
          <w:bCs/>
          <w:szCs w:val="24"/>
        </w:rPr>
        <w:t>Tampilan Halaman Edit Status Tiket OPD</w:t>
      </w:r>
    </w:p>
    <w:p w14:paraId="3143B1E3" w14:textId="3E5411F4" w:rsidR="001D3524" w:rsidRPr="001D3524" w:rsidRDefault="001D3524" w:rsidP="001D3524">
      <w:pPr>
        <w:spacing w:line="360" w:lineRule="auto"/>
        <w:rPr>
          <w:szCs w:val="24"/>
        </w:rPr>
      </w:pPr>
      <w:r w:rsidRPr="001D3524">
        <w:rPr>
          <w:szCs w:val="24"/>
        </w:rPr>
        <w:t>Merupakan antarmuka bagi petugas OPD untuk memperbarui tahapan penanganan tiket aduan, seperti memindahkan status dari 'diproses' ke 'dijawab/selesai', disertai catatan penjelasan akhir perihal tindak lanjut lapangan yang telah dieksekusi. Tampilan rancangan edit status tiket OPD dapat dilihat pada Gambar 3.3</w:t>
      </w:r>
      <w:r w:rsidR="00143A8B">
        <w:rPr>
          <w:szCs w:val="24"/>
        </w:rPr>
        <w:t>3</w:t>
      </w:r>
      <w:r w:rsidRPr="001D3524">
        <w:rPr>
          <w:szCs w:val="24"/>
        </w:rPr>
        <w:t>.</w:t>
      </w:r>
    </w:p>
    <w:p w14:paraId="376458F4" w14:textId="77777777" w:rsidR="00143A8B" w:rsidRDefault="0009519E" w:rsidP="00143A8B">
      <w:pPr>
        <w:keepNext/>
        <w:spacing w:line="360" w:lineRule="auto"/>
        <w:jc w:val="center"/>
      </w:pPr>
      <w:r>
        <w:rPr>
          <w:noProof/>
          <w:szCs w:val="24"/>
          <w14:ligatures w14:val="standardContextual"/>
        </w:rPr>
        <w:drawing>
          <wp:inline distT="0" distB="0" distL="0" distR="0" wp14:anchorId="1A30352D" wp14:editId="18857A7C">
            <wp:extent cx="4696672" cy="2565804"/>
            <wp:effectExtent l="0" t="0" r="8890" b="6350"/>
            <wp:docPr id="367053707"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053707" name="Picture 367053707"/>
                    <pic:cNvPicPr/>
                  </pic:nvPicPr>
                  <pic:blipFill>
                    <a:blip r:embed="rId81" cstate="print">
                      <a:extLst>
                        <a:ext uri="{28A0092B-C50C-407E-A947-70E740481C1C}">
                          <a14:useLocalDpi xmlns:a14="http://schemas.microsoft.com/office/drawing/2010/main" val="0"/>
                        </a:ext>
                      </a:extLst>
                    </a:blip>
                    <a:stretch>
                      <a:fillRect/>
                    </a:stretch>
                  </pic:blipFill>
                  <pic:spPr>
                    <a:xfrm>
                      <a:off x="0" y="0"/>
                      <a:ext cx="4744668" cy="2592024"/>
                    </a:xfrm>
                    <a:prstGeom prst="rect">
                      <a:avLst/>
                    </a:prstGeom>
                  </pic:spPr>
                </pic:pic>
              </a:graphicData>
            </a:graphic>
          </wp:inline>
        </w:drawing>
      </w:r>
    </w:p>
    <w:p w14:paraId="7D399FA1" w14:textId="5BF63D0E" w:rsidR="001D3524" w:rsidRPr="001D3524" w:rsidRDefault="00143A8B" w:rsidP="00143A8B">
      <w:pPr>
        <w:spacing w:line="360" w:lineRule="auto"/>
        <w:jc w:val="center"/>
        <w:rPr>
          <w:szCs w:val="24"/>
        </w:rPr>
      </w:pPr>
      <w:bookmarkStart w:id="144" w:name="_Toc235221218"/>
      <w:r>
        <w:t>Gambar 3.</w:t>
      </w:r>
      <w:r>
        <w:fldChar w:fldCharType="begin"/>
      </w:r>
      <w:r>
        <w:instrText xml:space="preserve"> SEQ Gambar_3. \* ARABIC </w:instrText>
      </w:r>
      <w:r>
        <w:fldChar w:fldCharType="separate"/>
      </w:r>
      <w:r>
        <w:rPr>
          <w:noProof/>
        </w:rPr>
        <w:t>33</w:t>
      </w:r>
      <w:r>
        <w:fldChar w:fldCharType="end"/>
      </w:r>
      <w:r>
        <w:t xml:space="preserve"> </w:t>
      </w:r>
      <w:r w:rsidRPr="002E7DEA">
        <w:t>Tampilan Halaman Edit Status Tiket OPD</w:t>
      </w:r>
      <w:bookmarkEnd w:id="144"/>
    </w:p>
    <w:p w14:paraId="26ADCF76" w14:textId="6453203F" w:rsidR="001D3524" w:rsidRPr="00E46AB9" w:rsidRDefault="00E46AB9" w:rsidP="001D3524">
      <w:pPr>
        <w:spacing w:line="360" w:lineRule="auto"/>
        <w:rPr>
          <w:bCs/>
          <w:szCs w:val="24"/>
        </w:rPr>
      </w:pPr>
      <w:r>
        <w:rPr>
          <w:bCs/>
          <w:szCs w:val="24"/>
        </w:rPr>
        <w:lastRenderedPageBreak/>
        <w:t xml:space="preserve">19. </w:t>
      </w:r>
      <w:r w:rsidR="001D3524" w:rsidRPr="00E46AB9">
        <w:rPr>
          <w:bCs/>
          <w:szCs w:val="24"/>
        </w:rPr>
        <w:t>Tampilan Halaman Profil Pengguna OPD</w:t>
      </w:r>
    </w:p>
    <w:p w14:paraId="74FCB1F6" w14:textId="6B3B01CA" w:rsidR="001D3524" w:rsidRPr="001D3524" w:rsidRDefault="001D3524" w:rsidP="001D3524">
      <w:pPr>
        <w:spacing w:line="360" w:lineRule="auto"/>
        <w:rPr>
          <w:szCs w:val="24"/>
        </w:rPr>
      </w:pPr>
      <w:r w:rsidRPr="001D3524">
        <w:rPr>
          <w:szCs w:val="24"/>
        </w:rPr>
        <w:t>Merupakan halaman profil bagi petugas OPD untuk mengelola informasi personal akun, mengganti nama narahubung OPD, surel korespondensi, memperbarui foto profil, serta mengatur ulang kata sandi akses akun OPD demi kelancaran tugas penanganan tiket. Tampilan rancangan profil pengguna OPD dapat dilihat pada Gambar 3.3</w:t>
      </w:r>
      <w:r w:rsidR="00143A8B">
        <w:rPr>
          <w:szCs w:val="24"/>
        </w:rPr>
        <w:t>4</w:t>
      </w:r>
      <w:r w:rsidRPr="001D3524">
        <w:rPr>
          <w:szCs w:val="24"/>
        </w:rPr>
        <w:t>.</w:t>
      </w:r>
    </w:p>
    <w:p w14:paraId="20D52799" w14:textId="77777777" w:rsidR="00143A8B" w:rsidRDefault="00E46AB9" w:rsidP="00143A8B">
      <w:pPr>
        <w:keepNext/>
        <w:spacing w:line="360" w:lineRule="auto"/>
        <w:jc w:val="center"/>
      </w:pPr>
      <w:r>
        <w:rPr>
          <w:noProof/>
          <w:szCs w:val="24"/>
          <w14:ligatures w14:val="standardContextual"/>
        </w:rPr>
        <w:drawing>
          <wp:inline distT="0" distB="0" distL="0" distR="0" wp14:anchorId="1940C6D3" wp14:editId="0937C098">
            <wp:extent cx="5039995" cy="2517140"/>
            <wp:effectExtent l="0" t="0" r="8255" b="0"/>
            <wp:docPr id="1530363049"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363049" name="Picture 1530363049"/>
                    <pic:cNvPicPr/>
                  </pic:nvPicPr>
                  <pic:blipFill>
                    <a:blip r:embed="rId82" cstate="print">
                      <a:extLst>
                        <a:ext uri="{28A0092B-C50C-407E-A947-70E740481C1C}">
                          <a14:useLocalDpi xmlns:a14="http://schemas.microsoft.com/office/drawing/2010/main" val="0"/>
                        </a:ext>
                      </a:extLst>
                    </a:blip>
                    <a:stretch>
                      <a:fillRect/>
                    </a:stretch>
                  </pic:blipFill>
                  <pic:spPr>
                    <a:xfrm>
                      <a:off x="0" y="0"/>
                      <a:ext cx="5039995" cy="2517140"/>
                    </a:xfrm>
                    <a:prstGeom prst="rect">
                      <a:avLst/>
                    </a:prstGeom>
                  </pic:spPr>
                </pic:pic>
              </a:graphicData>
            </a:graphic>
          </wp:inline>
        </w:drawing>
      </w:r>
    </w:p>
    <w:p w14:paraId="2C5CE742" w14:textId="7E9D8BB2" w:rsidR="00143A8B" w:rsidRDefault="00143A8B" w:rsidP="00143A8B">
      <w:pPr>
        <w:spacing w:line="360" w:lineRule="auto"/>
        <w:jc w:val="center"/>
      </w:pPr>
      <w:bookmarkStart w:id="145" w:name="_Toc235221219"/>
      <w:r>
        <w:t>Gambar 3.</w:t>
      </w:r>
      <w:r>
        <w:fldChar w:fldCharType="begin"/>
      </w:r>
      <w:r>
        <w:instrText xml:space="preserve"> SEQ Gambar_3. \* ARABIC </w:instrText>
      </w:r>
      <w:r>
        <w:fldChar w:fldCharType="separate"/>
      </w:r>
      <w:r>
        <w:rPr>
          <w:noProof/>
        </w:rPr>
        <w:t>34</w:t>
      </w:r>
      <w:r>
        <w:fldChar w:fldCharType="end"/>
      </w:r>
      <w:r>
        <w:t xml:space="preserve"> </w:t>
      </w:r>
      <w:r w:rsidRPr="00FE4B8D">
        <w:t>Tampilan Halaman Profil Pengguna OPD</w:t>
      </w:r>
      <w:bookmarkEnd w:id="145"/>
    </w:p>
    <w:p w14:paraId="33B728A7" w14:textId="2CE8C889" w:rsidR="00F971D7" w:rsidRPr="00F971D7" w:rsidRDefault="00F971D7" w:rsidP="00A80C68">
      <w:pPr>
        <w:pStyle w:val="Heading3"/>
        <w:spacing w:before="240" w:after="0" w:line="360" w:lineRule="auto"/>
      </w:pPr>
      <w:bookmarkStart w:id="146" w:name="_Toc235179462"/>
      <w:r w:rsidRPr="00F971D7">
        <w:t>3.2.</w:t>
      </w:r>
      <w:r w:rsidR="003456C7">
        <w:t>5</w:t>
      </w:r>
      <w:r w:rsidRPr="00F971D7">
        <w:t xml:space="preserve"> Perancangan Pengujian Sistem</w:t>
      </w:r>
      <w:bookmarkEnd w:id="146"/>
    </w:p>
    <w:p w14:paraId="149F5ED8" w14:textId="77777777" w:rsidR="00F971D7" w:rsidRPr="00F971D7" w:rsidRDefault="00F971D7" w:rsidP="00F971D7">
      <w:pPr>
        <w:spacing w:line="360" w:lineRule="auto"/>
        <w:rPr>
          <w:szCs w:val="24"/>
        </w:rPr>
      </w:pPr>
      <w:r w:rsidRPr="00F971D7">
        <w:rPr>
          <w:szCs w:val="24"/>
        </w:rPr>
        <w:t>Perancangan pengujian sistem bertujuan untuk memvalidasi fungsionalitas aplikasi dan memastikan bahwa seluruh fitur yang dibangun berjalan dengan baik sesuai dengan spesifikasi kebutuhan yang telah didefinisikan. Pengujian sistem ini dirancang menggunakan metode pengujian kotak hitam (black box testing), yaitu metode pengujian yang berfokus pada analisis masukan (input) dan keluaran (output) sistem tanpa perlu mengetahui struktur logika kode program internal. Pengujian ini dirancang untuk mendeteksi galat validasi, memantau konsistensi relasi antardata, serta menguji respon alur kerja penanganan tiket aduan. Rencana perancangan pengujian sistem dijabarkan pada tabel-tabel berikut.</w:t>
      </w:r>
    </w:p>
    <w:p w14:paraId="41064595" w14:textId="600A6D25" w:rsidR="00F971D7" w:rsidRPr="00F971D7" w:rsidRDefault="00F971D7" w:rsidP="00A80C68">
      <w:pPr>
        <w:spacing w:before="240" w:line="360" w:lineRule="auto"/>
        <w:rPr>
          <w:bCs/>
          <w:szCs w:val="24"/>
        </w:rPr>
      </w:pPr>
      <w:r w:rsidRPr="00F971D7">
        <w:rPr>
          <w:bCs/>
          <w:szCs w:val="24"/>
        </w:rPr>
        <w:t>1. Perancangan Pengujian 12 Perancangan Pengujian Autentikasi</w:t>
      </w:r>
    </w:p>
    <w:p w14:paraId="28A8390D" w14:textId="77777777" w:rsidR="00F971D7" w:rsidRPr="00F971D7" w:rsidRDefault="00F971D7" w:rsidP="00F971D7">
      <w:pPr>
        <w:spacing w:line="360" w:lineRule="auto"/>
        <w:rPr>
          <w:szCs w:val="24"/>
        </w:rPr>
      </w:pPr>
      <w:r w:rsidRPr="00F971D7">
        <w:rPr>
          <w:szCs w:val="24"/>
        </w:rPr>
        <w:t>Tabel ini memuat skenario pengujian untuk fitur login dan logout pada sistem, bertujuan memvalidasi hak akses Admin KMC dan Pengguna OPD.</w:t>
      </w:r>
    </w:p>
    <w:p w14:paraId="322F1767" w14:textId="48AAE50E" w:rsidR="00A87AA5" w:rsidRDefault="00A87AA5" w:rsidP="00A87AA5">
      <w:pPr>
        <w:spacing w:line="360" w:lineRule="auto"/>
      </w:pPr>
      <w:bookmarkStart w:id="147" w:name="_Toc235220713"/>
      <w:r>
        <w:t>Tabel 3.</w:t>
      </w:r>
      <w:r>
        <w:fldChar w:fldCharType="begin"/>
      </w:r>
      <w:r>
        <w:instrText xml:space="preserve"> SEQ Tabel_3. \* ARABIC </w:instrText>
      </w:r>
      <w:r>
        <w:fldChar w:fldCharType="separate"/>
      </w:r>
      <w:r w:rsidR="000B680A">
        <w:rPr>
          <w:noProof/>
        </w:rPr>
        <w:t>29</w:t>
      </w:r>
      <w:r>
        <w:fldChar w:fldCharType="end"/>
      </w:r>
      <w:r>
        <w:t xml:space="preserve"> </w:t>
      </w:r>
      <w:r w:rsidRPr="00AC5F95">
        <w:t>Perancangan Pengujian Autentikasi Sistem</w:t>
      </w:r>
      <w:bookmarkEnd w:id="14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2"/>
        <w:gridCol w:w="1843"/>
        <w:gridCol w:w="2552"/>
        <w:gridCol w:w="2970"/>
      </w:tblGrid>
      <w:tr w:rsidR="00F971D7" w:rsidRPr="00F971D7" w14:paraId="32DB6243" w14:textId="77777777" w:rsidTr="00F971D7">
        <w:tc>
          <w:tcPr>
            <w:tcW w:w="562" w:type="dxa"/>
            <w:vAlign w:val="center"/>
          </w:tcPr>
          <w:p w14:paraId="43B8683B" w14:textId="77777777" w:rsidR="00F971D7" w:rsidRPr="00F971D7" w:rsidRDefault="00F971D7" w:rsidP="00F971D7">
            <w:pPr>
              <w:jc w:val="center"/>
              <w:rPr>
                <w:sz w:val="20"/>
                <w:szCs w:val="20"/>
              </w:rPr>
            </w:pPr>
            <w:r w:rsidRPr="00F971D7">
              <w:rPr>
                <w:b/>
                <w:sz w:val="20"/>
                <w:szCs w:val="20"/>
              </w:rPr>
              <w:lastRenderedPageBreak/>
              <w:t>No</w:t>
            </w:r>
          </w:p>
        </w:tc>
        <w:tc>
          <w:tcPr>
            <w:tcW w:w="1843" w:type="dxa"/>
            <w:vAlign w:val="center"/>
          </w:tcPr>
          <w:p w14:paraId="1483766E" w14:textId="77777777" w:rsidR="00F971D7" w:rsidRPr="00F971D7" w:rsidRDefault="00F971D7" w:rsidP="00F971D7">
            <w:pPr>
              <w:jc w:val="center"/>
              <w:rPr>
                <w:sz w:val="20"/>
                <w:szCs w:val="20"/>
              </w:rPr>
            </w:pPr>
            <w:r w:rsidRPr="00F971D7">
              <w:rPr>
                <w:b/>
                <w:sz w:val="20"/>
                <w:szCs w:val="20"/>
              </w:rPr>
              <w:t>Fitur</w:t>
            </w:r>
          </w:p>
        </w:tc>
        <w:tc>
          <w:tcPr>
            <w:tcW w:w="2552" w:type="dxa"/>
            <w:vAlign w:val="center"/>
          </w:tcPr>
          <w:p w14:paraId="12630905" w14:textId="77777777" w:rsidR="00F971D7" w:rsidRPr="00F971D7" w:rsidRDefault="00F971D7" w:rsidP="00F971D7">
            <w:pPr>
              <w:jc w:val="center"/>
              <w:rPr>
                <w:sz w:val="20"/>
                <w:szCs w:val="20"/>
              </w:rPr>
            </w:pPr>
            <w:r w:rsidRPr="00F971D7">
              <w:rPr>
                <w:b/>
                <w:sz w:val="20"/>
                <w:szCs w:val="20"/>
              </w:rPr>
              <w:t>Variabel Uji</w:t>
            </w:r>
          </w:p>
        </w:tc>
        <w:tc>
          <w:tcPr>
            <w:tcW w:w="2970" w:type="dxa"/>
            <w:vAlign w:val="center"/>
          </w:tcPr>
          <w:p w14:paraId="7C5DBAFC" w14:textId="77777777" w:rsidR="00F971D7" w:rsidRPr="00F971D7" w:rsidRDefault="00F971D7" w:rsidP="00F971D7">
            <w:pPr>
              <w:jc w:val="center"/>
              <w:rPr>
                <w:sz w:val="20"/>
                <w:szCs w:val="20"/>
              </w:rPr>
            </w:pPr>
            <w:r w:rsidRPr="00F971D7">
              <w:rPr>
                <w:b/>
                <w:sz w:val="20"/>
                <w:szCs w:val="20"/>
              </w:rPr>
              <w:t>Hasil yang Diharapkan</w:t>
            </w:r>
          </w:p>
        </w:tc>
      </w:tr>
      <w:tr w:rsidR="00D8397E" w:rsidRPr="00F971D7" w14:paraId="55DAABDE" w14:textId="77777777" w:rsidTr="00F971D7">
        <w:tc>
          <w:tcPr>
            <w:tcW w:w="562" w:type="dxa"/>
            <w:vMerge w:val="restart"/>
            <w:vAlign w:val="center"/>
          </w:tcPr>
          <w:p w14:paraId="255582FA" w14:textId="3B78AA46" w:rsidR="00D8397E" w:rsidRPr="00F971D7" w:rsidRDefault="00D8397E" w:rsidP="00D8397E">
            <w:pPr>
              <w:jc w:val="center"/>
              <w:rPr>
                <w:sz w:val="20"/>
                <w:szCs w:val="20"/>
              </w:rPr>
            </w:pPr>
            <w:r w:rsidRPr="00F971D7">
              <w:rPr>
                <w:sz w:val="20"/>
                <w:szCs w:val="20"/>
              </w:rPr>
              <w:t>1</w:t>
            </w:r>
          </w:p>
        </w:tc>
        <w:tc>
          <w:tcPr>
            <w:tcW w:w="1843" w:type="dxa"/>
            <w:vMerge w:val="restart"/>
            <w:vAlign w:val="center"/>
          </w:tcPr>
          <w:p w14:paraId="5B277563" w14:textId="77777777" w:rsidR="00D8397E" w:rsidRPr="00F971D7" w:rsidRDefault="00D8397E" w:rsidP="00F971D7">
            <w:pPr>
              <w:jc w:val="center"/>
              <w:rPr>
                <w:sz w:val="20"/>
                <w:szCs w:val="20"/>
              </w:rPr>
            </w:pPr>
            <w:r w:rsidRPr="00F971D7">
              <w:rPr>
                <w:sz w:val="20"/>
                <w:szCs w:val="20"/>
              </w:rPr>
              <w:t>Login Sistem</w:t>
            </w:r>
          </w:p>
          <w:p w14:paraId="5C8E741B" w14:textId="7FC13E76" w:rsidR="00D8397E" w:rsidRPr="00F971D7" w:rsidRDefault="00D8397E" w:rsidP="00F971D7">
            <w:pPr>
              <w:jc w:val="center"/>
              <w:rPr>
                <w:sz w:val="20"/>
                <w:szCs w:val="20"/>
              </w:rPr>
            </w:pPr>
          </w:p>
        </w:tc>
        <w:tc>
          <w:tcPr>
            <w:tcW w:w="2552" w:type="dxa"/>
            <w:vAlign w:val="center"/>
          </w:tcPr>
          <w:p w14:paraId="60090DFE" w14:textId="77777777" w:rsidR="00D8397E" w:rsidRPr="00F971D7" w:rsidRDefault="00D8397E" w:rsidP="002A42B0">
            <w:pPr>
              <w:ind w:left="128" w:right="132"/>
              <w:rPr>
                <w:sz w:val="20"/>
                <w:szCs w:val="20"/>
              </w:rPr>
            </w:pPr>
            <w:r w:rsidRPr="00F971D7">
              <w:rPr>
                <w:sz w:val="20"/>
                <w:szCs w:val="20"/>
              </w:rPr>
              <w:t>Mengosongkan semua kolom input formulir lalu menekan tombol masuk.</w:t>
            </w:r>
          </w:p>
        </w:tc>
        <w:tc>
          <w:tcPr>
            <w:tcW w:w="2970" w:type="dxa"/>
            <w:vAlign w:val="center"/>
          </w:tcPr>
          <w:p w14:paraId="566AAF79" w14:textId="77777777" w:rsidR="00D8397E" w:rsidRPr="00F971D7" w:rsidRDefault="00D8397E" w:rsidP="002A42B0">
            <w:pPr>
              <w:ind w:left="137" w:right="124"/>
              <w:rPr>
                <w:sz w:val="20"/>
                <w:szCs w:val="20"/>
              </w:rPr>
            </w:pPr>
            <w:r w:rsidRPr="00F971D7">
              <w:rPr>
                <w:sz w:val="20"/>
                <w:szCs w:val="20"/>
              </w:rPr>
              <w:t>Sistem memvalidasi formulir dan menampilkan pesan galat 'Bidang ini wajib diisi'.</w:t>
            </w:r>
          </w:p>
        </w:tc>
      </w:tr>
      <w:tr w:rsidR="00D8397E" w:rsidRPr="00F971D7" w14:paraId="6F355F8F" w14:textId="77777777" w:rsidTr="00F971D7">
        <w:tc>
          <w:tcPr>
            <w:tcW w:w="562" w:type="dxa"/>
            <w:vMerge/>
            <w:vAlign w:val="center"/>
          </w:tcPr>
          <w:p w14:paraId="4100479A" w14:textId="48622A8F" w:rsidR="00D8397E" w:rsidRPr="00F971D7" w:rsidRDefault="00D8397E" w:rsidP="00F971D7">
            <w:pPr>
              <w:jc w:val="center"/>
              <w:rPr>
                <w:sz w:val="20"/>
                <w:szCs w:val="20"/>
              </w:rPr>
            </w:pPr>
          </w:p>
        </w:tc>
        <w:tc>
          <w:tcPr>
            <w:tcW w:w="1843" w:type="dxa"/>
            <w:vMerge/>
            <w:vAlign w:val="center"/>
          </w:tcPr>
          <w:p w14:paraId="42C7C4A0" w14:textId="0A6EE3D7" w:rsidR="00D8397E" w:rsidRPr="00F971D7" w:rsidRDefault="00D8397E" w:rsidP="00F971D7">
            <w:pPr>
              <w:jc w:val="center"/>
              <w:rPr>
                <w:sz w:val="20"/>
                <w:szCs w:val="20"/>
              </w:rPr>
            </w:pPr>
          </w:p>
        </w:tc>
        <w:tc>
          <w:tcPr>
            <w:tcW w:w="2552" w:type="dxa"/>
            <w:vAlign w:val="center"/>
          </w:tcPr>
          <w:p w14:paraId="04CEF443" w14:textId="77777777" w:rsidR="00D8397E" w:rsidRPr="00F971D7" w:rsidRDefault="00D8397E" w:rsidP="002A42B0">
            <w:pPr>
              <w:ind w:left="128" w:right="132"/>
              <w:rPr>
                <w:sz w:val="20"/>
                <w:szCs w:val="20"/>
              </w:rPr>
            </w:pPr>
            <w:r w:rsidRPr="00F971D7">
              <w:rPr>
                <w:sz w:val="20"/>
                <w:szCs w:val="20"/>
              </w:rPr>
              <w:t>Memasukkan surel yang tidak terdaftar atau sandi salah lalu menekan tombol masuk.</w:t>
            </w:r>
          </w:p>
        </w:tc>
        <w:tc>
          <w:tcPr>
            <w:tcW w:w="2970" w:type="dxa"/>
            <w:vAlign w:val="center"/>
          </w:tcPr>
          <w:p w14:paraId="127D626B" w14:textId="77777777" w:rsidR="00D8397E" w:rsidRPr="00F971D7" w:rsidRDefault="00D8397E" w:rsidP="002A42B0">
            <w:pPr>
              <w:ind w:left="137" w:right="124"/>
              <w:rPr>
                <w:sz w:val="20"/>
                <w:szCs w:val="20"/>
              </w:rPr>
            </w:pPr>
            <w:r w:rsidRPr="00F971D7">
              <w:rPr>
                <w:sz w:val="20"/>
                <w:szCs w:val="20"/>
              </w:rPr>
              <w:t>Sistem menampilkan pesan galat bahwa kredensial tidak cocok dengan data kami.</w:t>
            </w:r>
          </w:p>
        </w:tc>
      </w:tr>
      <w:tr w:rsidR="00D8397E" w:rsidRPr="00F971D7" w14:paraId="015920FD" w14:textId="77777777" w:rsidTr="00F971D7">
        <w:tc>
          <w:tcPr>
            <w:tcW w:w="562" w:type="dxa"/>
            <w:vMerge/>
            <w:vAlign w:val="center"/>
          </w:tcPr>
          <w:p w14:paraId="6D9FF618" w14:textId="1BCDDB2D" w:rsidR="00D8397E" w:rsidRPr="00F971D7" w:rsidRDefault="00D8397E" w:rsidP="00F971D7">
            <w:pPr>
              <w:jc w:val="center"/>
              <w:rPr>
                <w:sz w:val="20"/>
                <w:szCs w:val="20"/>
              </w:rPr>
            </w:pPr>
          </w:p>
        </w:tc>
        <w:tc>
          <w:tcPr>
            <w:tcW w:w="1843" w:type="dxa"/>
            <w:vMerge/>
            <w:vAlign w:val="center"/>
          </w:tcPr>
          <w:p w14:paraId="2CB0EE61" w14:textId="744C71F8" w:rsidR="00D8397E" w:rsidRPr="00F971D7" w:rsidRDefault="00D8397E" w:rsidP="00F971D7">
            <w:pPr>
              <w:jc w:val="center"/>
              <w:rPr>
                <w:sz w:val="20"/>
                <w:szCs w:val="20"/>
              </w:rPr>
            </w:pPr>
          </w:p>
        </w:tc>
        <w:tc>
          <w:tcPr>
            <w:tcW w:w="2552" w:type="dxa"/>
            <w:vAlign w:val="center"/>
          </w:tcPr>
          <w:p w14:paraId="1AB5DC3A" w14:textId="77777777" w:rsidR="00D8397E" w:rsidRPr="00F971D7" w:rsidRDefault="00D8397E" w:rsidP="002A42B0">
            <w:pPr>
              <w:ind w:left="128" w:right="132"/>
              <w:rPr>
                <w:sz w:val="20"/>
                <w:szCs w:val="20"/>
              </w:rPr>
            </w:pPr>
            <w:r w:rsidRPr="00F971D7">
              <w:rPr>
                <w:sz w:val="20"/>
                <w:szCs w:val="20"/>
              </w:rPr>
              <w:t>Memasukkan surel dan sandi valid dengan hak akses (role) Admin.</w:t>
            </w:r>
          </w:p>
        </w:tc>
        <w:tc>
          <w:tcPr>
            <w:tcW w:w="2970" w:type="dxa"/>
            <w:vAlign w:val="center"/>
          </w:tcPr>
          <w:p w14:paraId="4DCE6081" w14:textId="77777777" w:rsidR="00D8397E" w:rsidRPr="00F971D7" w:rsidRDefault="00D8397E" w:rsidP="002A42B0">
            <w:pPr>
              <w:ind w:left="137" w:right="124"/>
              <w:rPr>
                <w:sz w:val="20"/>
                <w:szCs w:val="20"/>
              </w:rPr>
            </w:pPr>
            <w:r w:rsidRPr="00F971D7">
              <w:rPr>
                <w:sz w:val="20"/>
                <w:szCs w:val="20"/>
              </w:rPr>
              <w:t>Sistem mengarahkan pengguna ke halaman Dashboard Admin KMC.</w:t>
            </w:r>
          </w:p>
        </w:tc>
      </w:tr>
      <w:tr w:rsidR="00D8397E" w:rsidRPr="00F971D7" w14:paraId="1F7FD017" w14:textId="77777777" w:rsidTr="00F971D7">
        <w:tc>
          <w:tcPr>
            <w:tcW w:w="562" w:type="dxa"/>
            <w:vMerge/>
            <w:vAlign w:val="center"/>
          </w:tcPr>
          <w:p w14:paraId="53534182" w14:textId="7AE4872D" w:rsidR="00D8397E" w:rsidRPr="00F971D7" w:rsidRDefault="00D8397E" w:rsidP="00F971D7">
            <w:pPr>
              <w:jc w:val="center"/>
              <w:rPr>
                <w:sz w:val="20"/>
                <w:szCs w:val="20"/>
              </w:rPr>
            </w:pPr>
          </w:p>
        </w:tc>
        <w:tc>
          <w:tcPr>
            <w:tcW w:w="1843" w:type="dxa"/>
            <w:vMerge/>
            <w:vAlign w:val="center"/>
          </w:tcPr>
          <w:p w14:paraId="3C04E987" w14:textId="2AB19751" w:rsidR="00D8397E" w:rsidRPr="00F971D7" w:rsidRDefault="00D8397E" w:rsidP="00F971D7">
            <w:pPr>
              <w:jc w:val="center"/>
              <w:rPr>
                <w:sz w:val="20"/>
                <w:szCs w:val="20"/>
              </w:rPr>
            </w:pPr>
          </w:p>
        </w:tc>
        <w:tc>
          <w:tcPr>
            <w:tcW w:w="2552" w:type="dxa"/>
            <w:vAlign w:val="center"/>
          </w:tcPr>
          <w:p w14:paraId="237FA20F" w14:textId="77777777" w:rsidR="00D8397E" w:rsidRPr="00F971D7" w:rsidRDefault="00D8397E" w:rsidP="002A42B0">
            <w:pPr>
              <w:ind w:left="128" w:right="132"/>
              <w:rPr>
                <w:sz w:val="20"/>
                <w:szCs w:val="20"/>
              </w:rPr>
            </w:pPr>
            <w:r w:rsidRPr="00F971D7">
              <w:rPr>
                <w:sz w:val="20"/>
                <w:szCs w:val="20"/>
              </w:rPr>
              <w:t>Memasukkan surel dan sandi valid dengan hak akses (role) OPD.</w:t>
            </w:r>
          </w:p>
        </w:tc>
        <w:tc>
          <w:tcPr>
            <w:tcW w:w="2970" w:type="dxa"/>
            <w:vAlign w:val="center"/>
          </w:tcPr>
          <w:p w14:paraId="7278CDE5" w14:textId="77777777" w:rsidR="00D8397E" w:rsidRPr="00F971D7" w:rsidRDefault="00D8397E" w:rsidP="002A42B0">
            <w:pPr>
              <w:ind w:left="137" w:right="124"/>
              <w:rPr>
                <w:sz w:val="20"/>
                <w:szCs w:val="20"/>
              </w:rPr>
            </w:pPr>
            <w:r w:rsidRPr="00F971D7">
              <w:rPr>
                <w:sz w:val="20"/>
                <w:szCs w:val="20"/>
              </w:rPr>
              <w:t>Sistem mengarahkan pengguna ke halaman Dashboard OPD terkait.</w:t>
            </w:r>
          </w:p>
        </w:tc>
      </w:tr>
      <w:tr w:rsidR="00F971D7" w:rsidRPr="00F971D7" w14:paraId="19EF34C5" w14:textId="77777777" w:rsidTr="00F971D7">
        <w:tc>
          <w:tcPr>
            <w:tcW w:w="562" w:type="dxa"/>
            <w:vAlign w:val="center"/>
          </w:tcPr>
          <w:p w14:paraId="055ECC9D" w14:textId="061D24DB" w:rsidR="00F971D7" w:rsidRPr="00F971D7" w:rsidRDefault="00D8397E" w:rsidP="00F971D7">
            <w:pPr>
              <w:jc w:val="center"/>
              <w:rPr>
                <w:sz w:val="20"/>
                <w:szCs w:val="20"/>
              </w:rPr>
            </w:pPr>
            <w:r>
              <w:rPr>
                <w:sz w:val="20"/>
                <w:szCs w:val="20"/>
              </w:rPr>
              <w:t>2</w:t>
            </w:r>
          </w:p>
        </w:tc>
        <w:tc>
          <w:tcPr>
            <w:tcW w:w="1843" w:type="dxa"/>
            <w:vAlign w:val="center"/>
          </w:tcPr>
          <w:p w14:paraId="20DC56BD" w14:textId="77777777" w:rsidR="00F971D7" w:rsidRPr="00F971D7" w:rsidRDefault="00F971D7" w:rsidP="00F971D7">
            <w:pPr>
              <w:jc w:val="center"/>
              <w:rPr>
                <w:sz w:val="20"/>
                <w:szCs w:val="20"/>
              </w:rPr>
            </w:pPr>
            <w:r w:rsidRPr="00F971D7">
              <w:rPr>
                <w:sz w:val="20"/>
                <w:szCs w:val="20"/>
              </w:rPr>
              <w:t>Logout Sistem</w:t>
            </w:r>
          </w:p>
        </w:tc>
        <w:tc>
          <w:tcPr>
            <w:tcW w:w="2552" w:type="dxa"/>
            <w:vAlign w:val="center"/>
          </w:tcPr>
          <w:p w14:paraId="3FF850E0" w14:textId="77777777" w:rsidR="00F971D7" w:rsidRPr="00F971D7" w:rsidRDefault="00F971D7" w:rsidP="002A42B0">
            <w:pPr>
              <w:ind w:left="128" w:right="132"/>
              <w:rPr>
                <w:sz w:val="20"/>
                <w:szCs w:val="20"/>
              </w:rPr>
            </w:pPr>
            <w:r w:rsidRPr="00F971D7">
              <w:rPr>
                <w:sz w:val="20"/>
                <w:szCs w:val="20"/>
              </w:rPr>
              <w:t>Menekan tombol keluar pada navigasi dashboard.</w:t>
            </w:r>
          </w:p>
        </w:tc>
        <w:tc>
          <w:tcPr>
            <w:tcW w:w="2970" w:type="dxa"/>
            <w:vAlign w:val="center"/>
          </w:tcPr>
          <w:p w14:paraId="34436E67" w14:textId="77777777" w:rsidR="00F971D7" w:rsidRPr="00F971D7" w:rsidRDefault="00F971D7" w:rsidP="002A42B0">
            <w:pPr>
              <w:ind w:left="137" w:right="124"/>
              <w:rPr>
                <w:sz w:val="20"/>
                <w:szCs w:val="20"/>
              </w:rPr>
            </w:pPr>
            <w:r w:rsidRPr="00F971D7">
              <w:rPr>
                <w:sz w:val="20"/>
                <w:szCs w:val="20"/>
              </w:rPr>
              <w:t>Sistem menghapus sesi masuk pengguna dan mengarahkan kembali ke Halaman Login.</w:t>
            </w:r>
          </w:p>
        </w:tc>
      </w:tr>
    </w:tbl>
    <w:p w14:paraId="021D0901" w14:textId="3916A19F" w:rsidR="00F971D7" w:rsidRPr="00F971D7" w:rsidRDefault="00F971D7" w:rsidP="00C31AC9">
      <w:pPr>
        <w:spacing w:before="240" w:line="360" w:lineRule="auto"/>
        <w:rPr>
          <w:bCs/>
          <w:szCs w:val="24"/>
        </w:rPr>
      </w:pPr>
      <w:r>
        <w:rPr>
          <w:bCs/>
          <w:szCs w:val="24"/>
        </w:rPr>
        <w:t xml:space="preserve">2. </w:t>
      </w:r>
      <w:r w:rsidRPr="00F971D7">
        <w:rPr>
          <w:bCs/>
          <w:szCs w:val="24"/>
        </w:rPr>
        <w:t>Perancangan Pengujian 13 Perancangan Pengujian Fitur Lacak Tiket dan Statistik Publik</w:t>
      </w:r>
    </w:p>
    <w:p w14:paraId="2EEF2B81" w14:textId="77777777" w:rsidR="00F971D7" w:rsidRPr="00F971D7" w:rsidRDefault="00F971D7" w:rsidP="00F971D7">
      <w:pPr>
        <w:spacing w:line="360" w:lineRule="auto"/>
        <w:rPr>
          <w:szCs w:val="24"/>
        </w:rPr>
      </w:pPr>
      <w:r w:rsidRPr="00F971D7">
        <w:rPr>
          <w:szCs w:val="24"/>
        </w:rPr>
        <w:t>Tabel ini memuat skenario pengujian fitur pelacakan tiket aduan dan visualisasi statistik pelayanan yang diakses oleh masyarakat umum.</w:t>
      </w:r>
    </w:p>
    <w:p w14:paraId="6DADF6F7" w14:textId="1A0166AE" w:rsidR="00C31AC9" w:rsidRDefault="00C31AC9" w:rsidP="00C31AC9">
      <w:pPr>
        <w:spacing w:line="360" w:lineRule="auto"/>
      </w:pPr>
      <w:bookmarkStart w:id="148" w:name="_Toc235220714"/>
      <w:r>
        <w:t>Tabel 3.</w:t>
      </w:r>
      <w:r>
        <w:fldChar w:fldCharType="begin"/>
      </w:r>
      <w:r>
        <w:instrText xml:space="preserve"> SEQ Tabel_3. \* ARABIC </w:instrText>
      </w:r>
      <w:r>
        <w:fldChar w:fldCharType="separate"/>
      </w:r>
      <w:r w:rsidR="000B680A">
        <w:rPr>
          <w:noProof/>
        </w:rPr>
        <w:t>30</w:t>
      </w:r>
      <w:r>
        <w:fldChar w:fldCharType="end"/>
      </w:r>
      <w:r>
        <w:t xml:space="preserve"> </w:t>
      </w:r>
      <w:r w:rsidRPr="00411505">
        <w:t>Perancangan Pengujian Fitur Lacak Tiket dan Statistik Publik</w:t>
      </w:r>
      <w:bookmarkEnd w:id="14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2"/>
        <w:gridCol w:w="1843"/>
        <w:gridCol w:w="2693"/>
        <w:gridCol w:w="2829"/>
      </w:tblGrid>
      <w:tr w:rsidR="00F971D7" w:rsidRPr="00F971D7" w14:paraId="1783DBA1" w14:textId="77777777" w:rsidTr="00F971D7">
        <w:tc>
          <w:tcPr>
            <w:tcW w:w="562" w:type="dxa"/>
            <w:vAlign w:val="center"/>
          </w:tcPr>
          <w:p w14:paraId="3B3D7D35" w14:textId="77777777" w:rsidR="00F971D7" w:rsidRPr="00F971D7" w:rsidRDefault="00F971D7" w:rsidP="00F971D7">
            <w:pPr>
              <w:jc w:val="center"/>
              <w:rPr>
                <w:bCs/>
                <w:sz w:val="20"/>
                <w:szCs w:val="20"/>
              </w:rPr>
            </w:pPr>
            <w:r w:rsidRPr="00F971D7">
              <w:rPr>
                <w:bCs/>
                <w:sz w:val="20"/>
                <w:szCs w:val="20"/>
              </w:rPr>
              <w:t>No</w:t>
            </w:r>
          </w:p>
        </w:tc>
        <w:tc>
          <w:tcPr>
            <w:tcW w:w="1843" w:type="dxa"/>
            <w:vAlign w:val="center"/>
          </w:tcPr>
          <w:p w14:paraId="40F9385D" w14:textId="77777777" w:rsidR="00F971D7" w:rsidRPr="00F971D7" w:rsidRDefault="00F971D7" w:rsidP="00F971D7">
            <w:pPr>
              <w:jc w:val="center"/>
              <w:rPr>
                <w:bCs/>
                <w:sz w:val="20"/>
                <w:szCs w:val="20"/>
              </w:rPr>
            </w:pPr>
            <w:r w:rsidRPr="00F971D7">
              <w:rPr>
                <w:bCs/>
                <w:sz w:val="20"/>
                <w:szCs w:val="20"/>
              </w:rPr>
              <w:t>Fitur</w:t>
            </w:r>
          </w:p>
        </w:tc>
        <w:tc>
          <w:tcPr>
            <w:tcW w:w="2693" w:type="dxa"/>
            <w:vAlign w:val="center"/>
          </w:tcPr>
          <w:p w14:paraId="33F42705" w14:textId="77777777" w:rsidR="00F971D7" w:rsidRPr="00F971D7" w:rsidRDefault="00F971D7" w:rsidP="00F971D7">
            <w:pPr>
              <w:jc w:val="center"/>
              <w:rPr>
                <w:bCs/>
                <w:sz w:val="20"/>
                <w:szCs w:val="20"/>
              </w:rPr>
            </w:pPr>
            <w:r w:rsidRPr="00F971D7">
              <w:rPr>
                <w:bCs/>
                <w:sz w:val="20"/>
                <w:szCs w:val="20"/>
              </w:rPr>
              <w:t>Variabel Uji</w:t>
            </w:r>
          </w:p>
        </w:tc>
        <w:tc>
          <w:tcPr>
            <w:tcW w:w="2829" w:type="dxa"/>
            <w:vAlign w:val="center"/>
          </w:tcPr>
          <w:p w14:paraId="3889BF7C" w14:textId="77777777" w:rsidR="00F971D7" w:rsidRPr="00F971D7" w:rsidRDefault="00F971D7" w:rsidP="00F971D7">
            <w:pPr>
              <w:jc w:val="center"/>
              <w:rPr>
                <w:bCs/>
                <w:sz w:val="20"/>
                <w:szCs w:val="20"/>
              </w:rPr>
            </w:pPr>
            <w:r w:rsidRPr="00F971D7">
              <w:rPr>
                <w:bCs/>
                <w:sz w:val="20"/>
                <w:szCs w:val="20"/>
              </w:rPr>
              <w:t>Hasil yang Diharapkan</w:t>
            </w:r>
          </w:p>
        </w:tc>
      </w:tr>
      <w:tr w:rsidR="00F6246D" w:rsidRPr="00F971D7" w14:paraId="7FBFF1FE" w14:textId="77777777" w:rsidTr="00F971D7">
        <w:tc>
          <w:tcPr>
            <w:tcW w:w="562" w:type="dxa"/>
            <w:vMerge w:val="restart"/>
            <w:vAlign w:val="center"/>
          </w:tcPr>
          <w:p w14:paraId="388D7253" w14:textId="74111732" w:rsidR="00F6246D" w:rsidRPr="00F971D7" w:rsidRDefault="00F6246D" w:rsidP="00F6246D">
            <w:pPr>
              <w:jc w:val="center"/>
              <w:rPr>
                <w:bCs/>
                <w:sz w:val="20"/>
                <w:szCs w:val="20"/>
              </w:rPr>
            </w:pPr>
            <w:r w:rsidRPr="00F971D7">
              <w:rPr>
                <w:bCs/>
                <w:sz w:val="20"/>
                <w:szCs w:val="20"/>
              </w:rPr>
              <w:t>1</w:t>
            </w:r>
          </w:p>
        </w:tc>
        <w:tc>
          <w:tcPr>
            <w:tcW w:w="1843" w:type="dxa"/>
            <w:vMerge w:val="restart"/>
            <w:vAlign w:val="center"/>
          </w:tcPr>
          <w:p w14:paraId="2567B4E4" w14:textId="135C5703" w:rsidR="00F6246D" w:rsidRPr="00F971D7" w:rsidRDefault="00F6246D" w:rsidP="00F6246D">
            <w:pPr>
              <w:jc w:val="center"/>
              <w:rPr>
                <w:bCs/>
                <w:sz w:val="20"/>
                <w:szCs w:val="20"/>
              </w:rPr>
            </w:pPr>
            <w:r w:rsidRPr="00F971D7">
              <w:rPr>
                <w:bCs/>
                <w:sz w:val="20"/>
                <w:szCs w:val="20"/>
              </w:rPr>
              <w:t>Lacak Tiket</w:t>
            </w:r>
          </w:p>
        </w:tc>
        <w:tc>
          <w:tcPr>
            <w:tcW w:w="2693" w:type="dxa"/>
            <w:vAlign w:val="center"/>
          </w:tcPr>
          <w:p w14:paraId="16936765" w14:textId="77777777" w:rsidR="00F6246D" w:rsidRPr="00F971D7" w:rsidRDefault="00F6246D" w:rsidP="002A42B0">
            <w:pPr>
              <w:ind w:left="128" w:right="137"/>
              <w:rPr>
                <w:bCs/>
                <w:sz w:val="20"/>
                <w:szCs w:val="20"/>
              </w:rPr>
            </w:pPr>
            <w:r w:rsidRPr="00F971D7">
              <w:rPr>
                <w:bCs/>
                <w:sz w:val="20"/>
                <w:szCs w:val="20"/>
              </w:rPr>
              <w:t>Mengosongkan kolom pencarian nomor lacak lalu menekan tombol lacak.</w:t>
            </w:r>
          </w:p>
        </w:tc>
        <w:tc>
          <w:tcPr>
            <w:tcW w:w="2829" w:type="dxa"/>
            <w:vAlign w:val="center"/>
          </w:tcPr>
          <w:p w14:paraId="2FF25BFE" w14:textId="77777777" w:rsidR="00F6246D" w:rsidRPr="00F971D7" w:rsidRDefault="00F6246D" w:rsidP="002A42B0">
            <w:pPr>
              <w:ind w:left="131" w:right="124"/>
              <w:rPr>
                <w:bCs/>
                <w:sz w:val="20"/>
                <w:szCs w:val="20"/>
              </w:rPr>
            </w:pPr>
            <w:r w:rsidRPr="00F971D7">
              <w:rPr>
                <w:bCs/>
                <w:sz w:val="20"/>
                <w:szCs w:val="20"/>
              </w:rPr>
              <w:t>Sistem menolak pencarian dan meminta kolom input diisi.</w:t>
            </w:r>
          </w:p>
        </w:tc>
      </w:tr>
      <w:tr w:rsidR="00F6246D" w:rsidRPr="00F971D7" w14:paraId="7488D53D" w14:textId="77777777" w:rsidTr="00F971D7">
        <w:tc>
          <w:tcPr>
            <w:tcW w:w="562" w:type="dxa"/>
            <w:vMerge/>
            <w:vAlign w:val="center"/>
          </w:tcPr>
          <w:p w14:paraId="01B38B7F" w14:textId="26A70F9C" w:rsidR="00F6246D" w:rsidRPr="00F971D7" w:rsidRDefault="00F6246D" w:rsidP="00F971D7">
            <w:pPr>
              <w:jc w:val="center"/>
              <w:rPr>
                <w:bCs/>
                <w:sz w:val="20"/>
                <w:szCs w:val="20"/>
              </w:rPr>
            </w:pPr>
          </w:p>
        </w:tc>
        <w:tc>
          <w:tcPr>
            <w:tcW w:w="1843" w:type="dxa"/>
            <w:vMerge/>
            <w:vAlign w:val="center"/>
          </w:tcPr>
          <w:p w14:paraId="5FFB421B" w14:textId="744568F2" w:rsidR="00F6246D" w:rsidRPr="00F971D7" w:rsidRDefault="00F6246D" w:rsidP="00F971D7">
            <w:pPr>
              <w:jc w:val="center"/>
              <w:rPr>
                <w:bCs/>
                <w:sz w:val="20"/>
                <w:szCs w:val="20"/>
              </w:rPr>
            </w:pPr>
          </w:p>
        </w:tc>
        <w:tc>
          <w:tcPr>
            <w:tcW w:w="2693" w:type="dxa"/>
            <w:vAlign w:val="center"/>
          </w:tcPr>
          <w:p w14:paraId="4523DDC7" w14:textId="77777777" w:rsidR="00F6246D" w:rsidRPr="00F971D7" w:rsidRDefault="00F6246D" w:rsidP="002A42B0">
            <w:pPr>
              <w:ind w:left="128" w:right="137"/>
              <w:rPr>
                <w:bCs/>
                <w:sz w:val="20"/>
                <w:szCs w:val="20"/>
              </w:rPr>
            </w:pPr>
            <w:r w:rsidRPr="00F971D7">
              <w:rPr>
                <w:bCs/>
                <w:sz w:val="20"/>
                <w:szCs w:val="20"/>
              </w:rPr>
              <w:t>Memasukkan format nomor lacak yang tidak terdaftar di database.</w:t>
            </w:r>
          </w:p>
        </w:tc>
        <w:tc>
          <w:tcPr>
            <w:tcW w:w="2829" w:type="dxa"/>
            <w:vAlign w:val="center"/>
          </w:tcPr>
          <w:p w14:paraId="0BFFEF37" w14:textId="77777777" w:rsidR="00F6246D" w:rsidRPr="00F971D7" w:rsidRDefault="00F6246D" w:rsidP="002A42B0">
            <w:pPr>
              <w:ind w:left="131" w:right="124"/>
              <w:rPr>
                <w:bCs/>
                <w:sz w:val="20"/>
                <w:szCs w:val="20"/>
              </w:rPr>
            </w:pPr>
            <w:r w:rsidRPr="00F971D7">
              <w:rPr>
                <w:bCs/>
                <w:sz w:val="20"/>
                <w:szCs w:val="20"/>
              </w:rPr>
              <w:t>Sistem menampilkan notifikasi bahwa data aduan tidak ditemukan.</w:t>
            </w:r>
          </w:p>
        </w:tc>
      </w:tr>
      <w:tr w:rsidR="00F6246D" w:rsidRPr="00F971D7" w14:paraId="4CD8ECC5" w14:textId="77777777" w:rsidTr="00F971D7">
        <w:tc>
          <w:tcPr>
            <w:tcW w:w="562" w:type="dxa"/>
            <w:vMerge/>
            <w:vAlign w:val="center"/>
          </w:tcPr>
          <w:p w14:paraId="40697135" w14:textId="6B7DBB67" w:rsidR="00F6246D" w:rsidRPr="00F971D7" w:rsidRDefault="00F6246D" w:rsidP="00F971D7">
            <w:pPr>
              <w:jc w:val="center"/>
              <w:rPr>
                <w:bCs/>
                <w:sz w:val="20"/>
                <w:szCs w:val="20"/>
              </w:rPr>
            </w:pPr>
          </w:p>
        </w:tc>
        <w:tc>
          <w:tcPr>
            <w:tcW w:w="1843" w:type="dxa"/>
            <w:vMerge/>
            <w:vAlign w:val="center"/>
          </w:tcPr>
          <w:p w14:paraId="2828D566" w14:textId="3B35DFF4" w:rsidR="00F6246D" w:rsidRPr="00F971D7" w:rsidRDefault="00F6246D" w:rsidP="00F971D7">
            <w:pPr>
              <w:jc w:val="center"/>
              <w:rPr>
                <w:bCs/>
                <w:sz w:val="20"/>
                <w:szCs w:val="20"/>
              </w:rPr>
            </w:pPr>
          </w:p>
        </w:tc>
        <w:tc>
          <w:tcPr>
            <w:tcW w:w="2693" w:type="dxa"/>
            <w:vAlign w:val="center"/>
          </w:tcPr>
          <w:p w14:paraId="418F670C" w14:textId="77777777" w:rsidR="00F6246D" w:rsidRPr="00F971D7" w:rsidRDefault="00F6246D" w:rsidP="002A42B0">
            <w:pPr>
              <w:ind w:left="128" w:right="137"/>
              <w:rPr>
                <w:bCs/>
                <w:sz w:val="20"/>
                <w:szCs w:val="20"/>
              </w:rPr>
            </w:pPr>
            <w:r w:rsidRPr="00F971D7">
              <w:rPr>
                <w:bCs/>
                <w:sz w:val="20"/>
                <w:szCs w:val="20"/>
              </w:rPr>
              <w:t>Memasukkan nomor pelacakan tiket yang valid di database.</w:t>
            </w:r>
          </w:p>
        </w:tc>
        <w:tc>
          <w:tcPr>
            <w:tcW w:w="2829" w:type="dxa"/>
            <w:vAlign w:val="center"/>
          </w:tcPr>
          <w:p w14:paraId="35710BA8" w14:textId="77777777" w:rsidR="00F6246D" w:rsidRPr="00F971D7" w:rsidRDefault="00F6246D" w:rsidP="002A42B0">
            <w:pPr>
              <w:ind w:left="131" w:right="124"/>
              <w:rPr>
                <w:bCs/>
                <w:sz w:val="20"/>
                <w:szCs w:val="20"/>
              </w:rPr>
            </w:pPr>
            <w:r w:rsidRPr="00F971D7">
              <w:rPr>
                <w:bCs/>
                <w:sz w:val="20"/>
                <w:szCs w:val="20"/>
              </w:rPr>
              <w:t>Sistem menampilkan informasi lengkap tentang tiket (nomor resi, kategori, status, OPD, dan riwayat).</w:t>
            </w:r>
          </w:p>
        </w:tc>
      </w:tr>
      <w:tr w:rsidR="00F971D7" w:rsidRPr="00F971D7" w14:paraId="41569ACC" w14:textId="77777777" w:rsidTr="00F971D7">
        <w:tc>
          <w:tcPr>
            <w:tcW w:w="562" w:type="dxa"/>
            <w:vAlign w:val="center"/>
          </w:tcPr>
          <w:p w14:paraId="39001902" w14:textId="64B23C60" w:rsidR="00F971D7" w:rsidRPr="00F971D7" w:rsidRDefault="00F6246D" w:rsidP="00F971D7">
            <w:pPr>
              <w:jc w:val="center"/>
              <w:rPr>
                <w:bCs/>
                <w:sz w:val="20"/>
                <w:szCs w:val="20"/>
              </w:rPr>
            </w:pPr>
            <w:r>
              <w:rPr>
                <w:bCs/>
                <w:sz w:val="20"/>
                <w:szCs w:val="20"/>
              </w:rPr>
              <w:t>2</w:t>
            </w:r>
          </w:p>
        </w:tc>
        <w:tc>
          <w:tcPr>
            <w:tcW w:w="1843" w:type="dxa"/>
            <w:vAlign w:val="center"/>
          </w:tcPr>
          <w:p w14:paraId="53CC3A97" w14:textId="77777777" w:rsidR="00F971D7" w:rsidRPr="00F971D7" w:rsidRDefault="00F971D7" w:rsidP="00F971D7">
            <w:pPr>
              <w:jc w:val="center"/>
              <w:rPr>
                <w:bCs/>
                <w:sz w:val="20"/>
                <w:szCs w:val="20"/>
              </w:rPr>
            </w:pPr>
            <w:r w:rsidRPr="00F971D7">
              <w:rPr>
                <w:bCs/>
                <w:sz w:val="20"/>
                <w:szCs w:val="20"/>
              </w:rPr>
              <w:t>Dashboard Publik</w:t>
            </w:r>
          </w:p>
        </w:tc>
        <w:tc>
          <w:tcPr>
            <w:tcW w:w="2693" w:type="dxa"/>
            <w:vAlign w:val="center"/>
          </w:tcPr>
          <w:p w14:paraId="5CF09D07" w14:textId="77777777" w:rsidR="00F971D7" w:rsidRPr="00F971D7" w:rsidRDefault="00F971D7" w:rsidP="002A42B0">
            <w:pPr>
              <w:ind w:left="128" w:right="137"/>
              <w:rPr>
                <w:bCs/>
                <w:sz w:val="20"/>
                <w:szCs w:val="20"/>
              </w:rPr>
            </w:pPr>
            <w:r w:rsidRPr="00F971D7">
              <w:rPr>
                <w:bCs/>
                <w:sz w:val="20"/>
                <w:szCs w:val="20"/>
              </w:rPr>
              <w:t>Mengakses halaman utama statistik publik.</w:t>
            </w:r>
          </w:p>
        </w:tc>
        <w:tc>
          <w:tcPr>
            <w:tcW w:w="2829" w:type="dxa"/>
            <w:vAlign w:val="center"/>
          </w:tcPr>
          <w:p w14:paraId="15C4FE25" w14:textId="77777777" w:rsidR="00F971D7" w:rsidRPr="00F971D7" w:rsidRDefault="00F971D7" w:rsidP="002A42B0">
            <w:pPr>
              <w:ind w:left="131" w:right="124"/>
              <w:rPr>
                <w:bCs/>
                <w:sz w:val="20"/>
                <w:szCs w:val="20"/>
              </w:rPr>
            </w:pPr>
            <w:r w:rsidRPr="00F971D7">
              <w:rPr>
                <w:bCs/>
                <w:sz w:val="20"/>
                <w:szCs w:val="20"/>
              </w:rPr>
              <w:t>Sistem menampilkan diagram lingkaran kategori aduan, diagram status, serta tabel aduan terbaru secara dinamis.</w:t>
            </w:r>
          </w:p>
        </w:tc>
      </w:tr>
    </w:tbl>
    <w:p w14:paraId="0D8A3076" w14:textId="281B9149" w:rsidR="00F971D7" w:rsidRPr="00F971D7" w:rsidRDefault="00F971D7" w:rsidP="00F971D7">
      <w:pPr>
        <w:spacing w:before="120" w:line="360" w:lineRule="auto"/>
        <w:rPr>
          <w:bCs/>
          <w:szCs w:val="24"/>
        </w:rPr>
      </w:pPr>
      <w:r>
        <w:rPr>
          <w:bCs/>
          <w:szCs w:val="24"/>
        </w:rPr>
        <w:t xml:space="preserve">3. </w:t>
      </w:r>
      <w:r w:rsidRPr="00F971D7">
        <w:rPr>
          <w:bCs/>
          <w:szCs w:val="24"/>
        </w:rPr>
        <w:t>Perancangan Pengujian 14 Perancangan Pengujian Manajemen Notifikasi dan Deteksi Duplikasi</w:t>
      </w:r>
    </w:p>
    <w:p w14:paraId="0971E767" w14:textId="77777777" w:rsidR="00F971D7" w:rsidRPr="00F971D7" w:rsidRDefault="00F971D7" w:rsidP="00F971D7">
      <w:pPr>
        <w:spacing w:line="360" w:lineRule="auto"/>
        <w:rPr>
          <w:szCs w:val="24"/>
        </w:rPr>
      </w:pPr>
      <w:r w:rsidRPr="00F971D7">
        <w:rPr>
          <w:szCs w:val="24"/>
        </w:rPr>
        <w:t>Tabel ini memuat skenario pengujian fungsi penyaringan kelayakan (filter spam) dan pendeteksian aduan yang terindikasi duplikat berbantuan AI.</w:t>
      </w:r>
    </w:p>
    <w:p w14:paraId="2D57FEC9" w14:textId="3F3FF342" w:rsidR="00127761" w:rsidRDefault="00127761" w:rsidP="00127761">
      <w:pPr>
        <w:spacing w:line="360" w:lineRule="auto"/>
      </w:pPr>
      <w:bookmarkStart w:id="149" w:name="_Toc235220715"/>
      <w:r>
        <w:t>Tabel 3.</w:t>
      </w:r>
      <w:r>
        <w:fldChar w:fldCharType="begin"/>
      </w:r>
      <w:r>
        <w:instrText xml:space="preserve"> SEQ Tabel_3. \* ARABIC </w:instrText>
      </w:r>
      <w:r>
        <w:fldChar w:fldCharType="separate"/>
      </w:r>
      <w:r w:rsidR="000B680A">
        <w:rPr>
          <w:noProof/>
        </w:rPr>
        <w:t>31</w:t>
      </w:r>
      <w:r>
        <w:fldChar w:fldCharType="end"/>
      </w:r>
      <w:r>
        <w:t xml:space="preserve"> </w:t>
      </w:r>
      <w:r w:rsidRPr="00550479">
        <w:t>Perancangan Pengujian Manajemen Notifikasi dan Deteksi Duplikasi</w:t>
      </w:r>
      <w:bookmarkEnd w:id="14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2"/>
        <w:gridCol w:w="1843"/>
        <w:gridCol w:w="2693"/>
        <w:gridCol w:w="2829"/>
      </w:tblGrid>
      <w:tr w:rsidR="00F971D7" w:rsidRPr="00F971D7" w14:paraId="0936088B" w14:textId="77777777" w:rsidTr="00F971D7">
        <w:tc>
          <w:tcPr>
            <w:tcW w:w="562" w:type="dxa"/>
            <w:vAlign w:val="center"/>
          </w:tcPr>
          <w:p w14:paraId="7B6FE73E" w14:textId="77777777" w:rsidR="00F971D7" w:rsidRPr="00F971D7" w:rsidRDefault="00F971D7" w:rsidP="00F971D7">
            <w:pPr>
              <w:jc w:val="center"/>
              <w:rPr>
                <w:sz w:val="20"/>
                <w:szCs w:val="20"/>
              </w:rPr>
            </w:pPr>
            <w:r w:rsidRPr="00F971D7">
              <w:rPr>
                <w:b/>
                <w:sz w:val="20"/>
                <w:szCs w:val="20"/>
              </w:rPr>
              <w:t>No</w:t>
            </w:r>
          </w:p>
        </w:tc>
        <w:tc>
          <w:tcPr>
            <w:tcW w:w="1843" w:type="dxa"/>
            <w:vAlign w:val="center"/>
          </w:tcPr>
          <w:p w14:paraId="0F072073" w14:textId="77777777" w:rsidR="00F971D7" w:rsidRPr="00F971D7" w:rsidRDefault="00F971D7" w:rsidP="00F971D7">
            <w:pPr>
              <w:jc w:val="center"/>
              <w:rPr>
                <w:sz w:val="20"/>
                <w:szCs w:val="20"/>
              </w:rPr>
            </w:pPr>
            <w:r w:rsidRPr="00F971D7">
              <w:rPr>
                <w:b/>
                <w:sz w:val="20"/>
                <w:szCs w:val="20"/>
              </w:rPr>
              <w:t>Fitur</w:t>
            </w:r>
          </w:p>
        </w:tc>
        <w:tc>
          <w:tcPr>
            <w:tcW w:w="2693" w:type="dxa"/>
            <w:vAlign w:val="center"/>
          </w:tcPr>
          <w:p w14:paraId="1F74970C" w14:textId="77777777" w:rsidR="00F971D7" w:rsidRPr="00F971D7" w:rsidRDefault="00F971D7" w:rsidP="00F971D7">
            <w:pPr>
              <w:jc w:val="center"/>
              <w:rPr>
                <w:sz w:val="20"/>
                <w:szCs w:val="20"/>
              </w:rPr>
            </w:pPr>
            <w:r w:rsidRPr="00F971D7">
              <w:rPr>
                <w:b/>
                <w:sz w:val="20"/>
                <w:szCs w:val="20"/>
              </w:rPr>
              <w:t>Variabel Uji</w:t>
            </w:r>
          </w:p>
        </w:tc>
        <w:tc>
          <w:tcPr>
            <w:tcW w:w="2829" w:type="dxa"/>
            <w:vAlign w:val="center"/>
          </w:tcPr>
          <w:p w14:paraId="56D374D6" w14:textId="77777777" w:rsidR="00F971D7" w:rsidRPr="00F971D7" w:rsidRDefault="00F971D7" w:rsidP="00F971D7">
            <w:pPr>
              <w:jc w:val="center"/>
              <w:rPr>
                <w:sz w:val="20"/>
                <w:szCs w:val="20"/>
              </w:rPr>
            </w:pPr>
            <w:r w:rsidRPr="00F971D7">
              <w:rPr>
                <w:b/>
                <w:sz w:val="20"/>
                <w:szCs w:val="20"/>
              </w:rPr>
              <w:t>Hasil yang Diharapkan</w:t>
            </w:r>
          </w:p>
        </w:tc>
      </w:tr>
      <w:tr w:rsidR="00F971D7" w:rsidRPr="00F971D7" w14:paraId="5CD9A6A1" w14:textId="77777777" w:rsidTr="00F971D7">
        <w:tc>
          <w:tcPr>
            <w:tcW w:w="562" w:type="dxa"/>
            <w:vAlign w:val="center"/>
          </w:tcPr>
          <w:p w14:paraId="78F264F4" w14:textId="77777777" w:rsidR="00F971D7" w:rsidRPr="00F971D7" w:rsidRDefault="00F971D7" w:rsidP="00F971D7">
            <w:pPr>
              <w:jc w:val="center"/>
              <w:rPr>
                <w:sz w:val="20"/>
                <w:szCs w:val="20"/>
              </w:rPr>
            </w:pPr>
            <w:r w:rsidRPr="00F971D7">
              <w:rPr>
                <w:sz w:val="20"/>
                <w:szCs w:val="20"/>
              </w:rPr>
              <w:t>1</w:t>
            </w:r>
          </w:p>
        </w:tc>
        <w:tc>
          <w:tcPr>
            <w:tcW w:w="1843" w:type="dxa"/>
            <w:vAlign w:val="center"/>
          </w:tcPr>
          <w:p w14:paraId="0617E825" w14:textId="77777777" w:rsidR="00F971D7" w:rsidRPr="00F971D7" w:rsidRDefault="00F971D7" w:rsidP="00F971D7">
            <w:pPr>
              <w:jc w:val="center"/>
              <w:rPr>
                <w:sz w:val="20"/>
                <w:szCs w:val="20"/>
              </w:rPr>
            </w:pPr>
            <w:r w:rsidRPr="00F971D7">
              <w:rPr>
                <w:sz w:val="20"/>
                <w:szCs w:val="20"/>
              </w:rPr>
              <w:t>Filter Spam</w:t>
            </w:r>
          </w:p>
        </w:tc>
        <w:tc>
          <w:tcPr>
            <w:tcW w:w="2693" w:type="dxa"/>
            <w:vAlign w:val="center"/>
          </w:tcPr>
          <w:p w14:paraId="5E317E86" w14:textId="77777777" w:rsidR="00F971D7" w:rsidRPr="00F971D7" w:rsidRDefault="00F971D7" w:rsidP="002A42B0">
            <w:pPr>
              <w:ind w:left="128" w:right="137"/>
              <w:rPr>
                <w:sz w:val="20"/>
                <w:szCs w:val="20"/>
              </w:rPr>
            </w:pPr>
            <w:r w:rsidRPr="00F971D7">
              <w:rPr>
                <w:sz w:val="20"/>
                <w:szCs w:val="20"/>
              </w:rPr>
              <w:t>Sistem menerima aduan baru yang memuat teks kasar, iklan, atau promosi.</w:t>
            </w:r>
          </w:p>
        </w:tc>
        <w:tc>
          <w:tcPr>
            <w:tcW w:w="2829" w:type="dxa"/>
            <w:vAlign w:val="center"/>
          </w:tcPr>
          <w:p w14:paraId="2BCFC587" w14:textId="77777777" w:rsidR="00F971D7" w:rsidRPr="00F971D7" w:rsidRDefault="00F971D7" w:rsidP="002A42B0">
            <w:pPr>
              <w:ind w:left="128" w:right="137"/>
              <w:rPr>
                <w:sz w:val="20"/>
                <w:szCs w:val="20"/>
              </w:rPr>
            </w:pPr>
            <w:r w:rsidRPr="00F971D7">
              <w:rPr>
                <w:sz w:val="20"/>
                <w:szCs w:val="20"/>
              </w:rPr>
              <w:t>Sistem otomatis menandai aduan sebagai spam (layak = false) dan tidak memunculkannya di daftar notifikasi aktif.</w:t>
            </w:r>
          </w:p>
        </w:tc>
      </w:tr>
    </w:tbl>
    <w:p w14:paraId="2BB5987D" w14:textId="77777777" w:rsidR="00127761" w:rsidRDefault="00127761"/>
    <w:p w14:paraId="18B87C8F" w14:textId="0745F9B2" w:rsidR="00DB2921" w:rsidRDefault="00DB2921" w:rsidP="00DB2921">
      <w:pPr>
        <w:spacing w:line="360" w:lineRule="auto"/>
      </w:pPr>
      <w:bookmarkStart w:id="150" w:name="_Toc235220716"/>
      <w:r>
        <w:t>Tabel 3.</w:t>
      </w:r>
      <w:r>
        <w:fldChar w:fldCharType="begin"/>
      </w:r>
      <w:r>
        <w:instrText xml:space="preserve"> SEQ Tabel_3. \* ARABIC </w:instrText>
      </w:r>
      <w:r>
        <w:fldChar w:fldCharType="separate"/>
      </w:r>
      <w:r w:rsidR="000B680A">
        <w:rPr>
          <w:noProof/>
        </w:rPr>
        <w:t>32</w:t>
      </w:r>
      <w:r>
        <w:fldChar w:fldCharType="end"/>
      </w:r>
      <w:r>
        <w:t xml:space="preserve"> </w:t>
      </w:r>
      <w:r w:rsidRPr="0045447A">
        <w:t>Perancangan Pengujian Manajemen Notifikasi dan Deteksi Duplikasi</w:t>
      </w:r>
      <w:r>
        <w:t xml:space="preserve"> Lanjutan</w:t>
      </w:r>
      <w:bookmarkEnd w:id="15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2"/>
        <w:gridCol w:w="1843"/>
        <w:gridCol w:w="2693"/>
        <w:gridCol w:w="2829"/>
      </w:tblGrid>
      <w:tr w:rsidR="00F971D7" w:rsidRPr="00F971D7" w14:paraId="1E471C4C" w14:textId="77777777" w:rsidTr="00F971D7">
        <w:tc>
          <w:tcPr>
            <w:tcW w:w="562" w:type="dxa"/>
            <w:vAlign w:val="center"/>
          </w:tcPr>
          <w:p w14:paraId="24DA5F7B" w14:textId="77777777" w:rsidR="00F971D7" w:rsidRPr="00F971D7" w:rsidRDefault="00F971D7" w:rsidP="00F971D7">
            <w:pPr>
              <w:jc w:val="center"/>
              <w:rPr>
                <w:sz w:val="20"/>
                <w:szCs w:val="20"/>
              </w:rPr>
            </w:pPr>
            <w:r w:rsidRPr="00F971D7">
              <w:rPr>
                <w:sz w:val="20"/>
                <w:szCs w:val="20"/>
              </w:rPr>
              <w:t>2</w:t>
            </w:r>
          </w:p>
        </w:tc>
        <w:tc>
          <w:tcPr>
            <w:tcW w:w="1843" w:type="dxa"/>
            <w:vAlign w:val="center"/>
          </w:tcPr>
          <w:p w14:paraId="688DC839" w14:textId="77777777" w:rsidR="00F971D7" w:rsidRPr="00F971D7" w:rsidRDefault="00F971D7" w:rsidP="00F971D7">
            <w:pPr>
              <w:jc w:val="center"/>
              <w:rPr>
                <w:sz w:val="20"/>
                <w:szCs w:val="20"/>
              </w:rPr>
            </w:pPr>
            <w:r w:rsidRPr="00F971D7">
              <w:rPr>
                <w:sz w:val="20"/>
                <w:szCs w:val="20"/>
              </w:rPr>
              <w:t>Klasifikasi AI</w:t>
            </w:r>
          </w:p>
        </w:tc>
        <w:tc>
          <w:tcPr>
            <w:tcW w:w="2693" w:type="dxa"/>
            <w:vAlign w:val="center"/>
          </w:tcPr>
          <w:p w14:paraId="22472B0B" w14:textId="77777777" w:rsidR="00F971D7" w:rsidRPr="00F971D7" w:rsidRDefault="00F971D7" w:rsidP="002A42B0">
            <w:pPr>
              <w:ind w:left="128" w:right="137"/>
              <w:rPr>
                <w:sz w:val="20"/>
                <w:szCs w:val="20"/>
              </w:rPr>
            </w:pPr>
            <w:r w:rsidRPr="00F971D7">
              <w:rPr>
                <w:sz w:val="20"/>
                <w:szCs w:val="20"/>
              </w:rPr>
              <w:t>Sistem menerima aduan baru yang layak dan memicu analisis AI.</w:t>
            </w:r>
          </w:p>
        </w:tc>
        <w:tc>
          <w:tcPr>
            <w:tcW w:w="2829" w:type="dxa"/>
            <w:vAlign w:val="center"/>
          </w:tcPr>
          <w:p w14:paraId="1F4B13E6" w14:textId="77777777" w:rsidR="00F971D7" w:rsidRPr="00F971D7" w:rsidRDefault="00F971D7" w:rsidP="002A42B0">
            <w:pPr>
              <w:ind w:left="128" w:right="137"/>
              <w:rPr>
                <w:sz w:val="20"/>
                <w:szCs w:val="20"/>
              </w:rPr>
            </w:pPr>
            <w:r w:rsidRPr="00F971D7">
              <w:rPr>
                <w:sz w:val="20"/>
                <w:szCs w:val="20"/>
              </w:rPr>
              <w:t>Sistem menyimpan rekomendasi kategori, subkategori, OPD tujuan, dan prioritas pada entitas AI Classification.</w:t>
            </w:r>
          </w:p>
        </w:tc>
      </w:tr>
      <w:tr w:rsidR="00F971D7" w:rsidRPr="00F971D7" w14:paraId="1E8F5498" w14:textId="77777777" w:rsidTr="00F971D7">
        <w:tc>
          <w:tcPr>
            <w:tcW w:w="562" w:type="dxa"/>
            <w:vAlign w:val="center"/>
          </w:tcPr>
          <w:p w14:paraId="29155CDD" w14:textId="77777777" w:rsidR="00F971D7" w:rsidRPr="00F971D7" w:rsidRDefault="00F971D7" w:rsidP="00F971D7">
            <w:pPr>
              <w:jc w:val="center"/>
              <w:rPr>
                <w:sz w:val="20"/>
                <w:szCs w:val="20"/>
              </w:rPr>
            </w:pPr>
            <w:r w:rsidRPr="00F971D7">
              <w:rPr>
                <w:sz w:val="20"/>
                <w:szCs w:val="20"/>
              </w:rPr>
              <w:t>3</w:t>
            </w:r>
          </w:p>
        </w:tc>
        <w:tc>
          <w:tcPr>
            <w:tcW w:w="1843" w:type="dxa"/>
            <w:vAlign w:val="center"/>
          </w:tcPr>
          <w:p w14:paraId="3398482D" w14:textId="77777777" w:rsidR="00F971D7" w:rsidRPr="00F971D7" w:rsidRDefault="00F971D7" w:rsidP="00F971D7">
            <w:pPr>
              <w:jc w:val="center"/>
              <w:rPr>
                <w:sz w:val="20"/>
                <w:szCs w:val="20"/>
              </w:rPr>
            </w:pPr>
            <w:r w:rsidRPr="00F971D7">
              <w:rPr>
                <w:sz w:val="20"/>
                <w:szCs w:val="20"/>
              </w:rPr>
              <w:t>Deteksi Duplikasi</w:t>
            </w:r>
          </w:p>
        </w:tc>
        <w:tc>
          <w:tcPr>
            <w:tcW w:w="2693" w:type="dxa"/>
            <w:vAlign w:val="center"/>
          </w:tcPr>
          <w:p w14:paraId="7415C188" w14:textId="77777777" w:rsidR="00F971D7" w:rsidRPr="00F971D7" w:rsidRDefault="00F971D7" w:rsidP="002A42B0">
            <w:pPr>
              <w:ind w:left="128" w:right="137"/>
              <w:rPr>
                <w:sz w:val="20"/>
                <w:szCs w:val="20"/>
              </w:rPr>
            </w:pPr>
            <w:r w:rsidRPr="00F971D7">
              <w:rPr>
                <w:sz w:val="20"/>
                <w:szCs w:val="20"/>
              </w:rPr>
              <w:t>Sistem menganalisis aduan yang memiliki isi keluhan sangat mirip dengan tiket yang sudah ada.</w:t>
            </w:r>
          </w:p>
        </w:tc>
        <w:tc>
          <w:tcPr>
            <w:tcW w:w="2829" w:type="dxa"/>
            <w:vAlign w:val="center"/>
          </w:tcPr>
          <w:p w14:paraId="01AE80C9" w14:textId="77777777" w:rsidR="00F971D7" w:rsidRPr="00F971D7" w:rsidRDefault="00F971D7" w:rsidP="002A42B0">
            <w:pPr>
              <w:ind w:left="128" w:right="137"/>
              <w:rPr>
                <w:sz w:val="20"/>
                <w:szCs w:val="20"/>
              </w:rPr>
            </w:pPr>
            <w:r w:rsidRPr="00F971D7">
              <w:rPr>
                <w:sz w:val="20"/>
                <w:szCs w:val="20"/>
              </w:rPr>
              <w:t>Sistem menandai aduan tersebut sebagai kandidat duplikat dan menahannya di halaman verifikasi admin.</w:t>
            </w:r>
          </w:p>
        </w:tc>
      </w:tr>
      <w:tr w:rsidR="000D4EEB" w:rsidRPr="00F971D7" w14:paraId="19A61836" w14:textId="77777777" w:rsidTr="00F971D7">
        <w:tc>
          <w:tcPr>
            <w:tcW w:w="562" w:type="dxa"/>
            <w:vMerge w:val="restart"/>
            <w:vAlign w:val="center"/>
          </w:tcPr>
          <w:p w14:paraId="7BAD2030" w14:textId="26ACA62F" w:rsidR="000D4EEB" w:rsidRPr="00F971D7" w:rsidRDefault="000D4EEB" w:rsidP="000D4EEB">
            <w:pPr>
              <w:jc w:val="center"/>
              <w:rPr>
                <w:sz w:val="20"/>
                <w:szCs w:val="20"/>
              </w:rPr>
            </w:pPr>
            <w:r w:rsidRPr="00F971D7">
              <w:rPr>
                <w:sz w:val="20"/>
                <w:szCs w:val="20"/>
              </w:rPr>
              <w:t>4</w:t>
            </w:r>
          </w:p>
        </w:tc>
        <w:tc>
          <w:tcPr>
            <w:tcW w:w="1843" w:type="dxa"/>
            <w:vMerge w:val="restart"/>
            <w:vAlign w:val="center"/>
          </w:tcPr>
          <w:p w14:paraId="3BB8C188" w14:textId="1000D992" w:rsidR="000D4EEB" w:rsidRPr="00F971D7" w:rsidRDefault="000D4EEB" w:rsidP="000D4EEB">
            <w:pPr>
              <w:jc w:val="center"/>
              <w:rPr>
                <w:sz w:val="20"/>
                <w:szCs w:val="20"/>
              </w:rPr>
            </w:pPr>
            <w:r w:rsidRPr="00F971D7">
              <w:rPr>
                <w:sz w:val="20"/>
                <w:szCs w:val="20"/>
              </w:rPr>
              <w:t>Verifikasi Duplikat</w:t>
            </w:r>
          </w:p>
        </w:tc>
        <w:tc>
          <w:tcPr>
            <w:tcW w:w="2693" w:type="dxa"/>
            <w:vAlign w:val="center"/>
          </w:tcPr>
          <w:p w14:paraId="39E54E0E" w14:textId="77777777" w:rsidR="000D4EEB" w:rsidRPr="00F971D7" w:rsidRDefault="000D4EEB" w:rsidP="002A42B0">
            <w:pPr>
              <w:ind w:left="128" w:right="137"/>
              <w:rPr>
                <w:sz w:val="20"/>
                <w:szCs w:val="20"/>
              </w:rPr>
            </w:pPr>
            <w:r w:rsidRPr="00F971D7">
              <w:rPr>
                <w:sz w:val="20"/>
                <w:szCs w:val="20"/>
              </w:rPr>
              <w:t>Admin KMC menolak status duplikat (memilih 'Bukan Duplikat') pada aduan.</w:t>
            </w:r>
          </w:p>
        </w:tc>
        <w:tc>
          <w:tcPr>
            <w:tcW w:w="2829" w:type="dxa"/>
            <w:vAlign w:val="center"/>
          </w:tcPr>
          <w:p w14:paraId="2CF04C26" w14:textId="77777777" w:rsidR="000D4EEB" w:rsidRPr="00F971D7" w:rsidRDefault="000D4EEB" w:rsidP="002A42B0">
            <w:pPr>
              <w:ind w:left="128" w:right="137"/>
              <w:rPr>
                <w:sz w:val="20"/>
                <w:szCs w:val="20"/>
              </w:rPr>
            </w:pPr>
            <w:r w:rsidRPr="00F971D7">
              <w:rPr>
                <w:sz w:val="20"/>
                <w:szCs w:val="20"/>
              </w:rPr>
              <w:t>Sistem memproses aduan tersebut untuk menjadi tiket aduan aktif baru.</w:t>
            </w:r>
          </w:p>
        </w:tc>
      </w:tr>
      <w:tr w:rsidR="000D4EEB" w:rsidRPr="00F971D7" w14:paraId="3627FE08" w14:textId="77777777" w:rsidTr="00F971D7">
        <w:tc>
          <w:tcPr>
            <w:tcW w:w="562" w:type="dxa"/>
            <w:vMerge/>
            <w:vAlign w:val="center"/>
          </w:tcPr>
          <w:p w14:paraId="13FB9142" w14:textId="6BF1AF72" w:rsidR="000D4EEB" w:rsidRPr="00F971D7" w:rsidRDefault="000D4EEB" w:rsidP="00F971D7">
            <w:pPr>
              <w:jc w:val="center"/>
              <w:rPr>
                <w:sz w:val="20"/>
                <w:szCs w:val="20"/>
              </w:rPr>
            </w:pPr>
          </w:p>
        </w:tc>
        <w:tc>
          <w:tcPr>
            <w:tcW w:w="1843" w:type="dxa"/>
            <w:vMerge/>
            <w:vAlign w:val="center"/>
          </w:tcPr>
          <w:p w14:paraId="350048F3" w14:textId="06AF2D9E" w:rsidR="000D4EEB" w:rsidRPr="00F971D7" w:rsidRDefault="000D4EEB" w:rsidP="00F971D7">
            <w:pPr>
              <w:jc w:val="center"/>
              <w:rPr>
                <w:sz w:val="20"/>
                <w:szCs w:val="20"/>
              </w:rPr>
            </w:pPr>
          </w:p>
        </w:tc>
        <w:tc>
          <w:tcPr>
            <w:tcW w:w="2693" w:type="dxa"/>
            <w:vAlign w:val="center"/>
          </w:tcPr>
          <w:p w14:paraId="66FB600D" w14:textId="77777777" w:rsidR="000D4EEB" w:rsidRPr="00F971D7" w:rsidRDefault="000D4EEB" w:rsidP="002A42B0">
            <w:pPr>
              <w:ind w:left="128" w:right="137"/>
              <w:rPr>
                <w:sz w:val="20"/>
                <w:szCs w:val="20"/>
              </w:rPr>
            </w:pPr>
            <w:r w:rsidRPr="00F971D7">
              <w:rPr>
                <w:sz w:val="20"/>
                <w:szCs w:val="20"/>
              </w:rPr>
              <w:t>Admin KMC menyetujui status duplikat (memilih 'Duplikat') pada aduan.</w:t>
            </w:r>
          </w:p>
        </w:tc>
        <w:tc>
          <w:tcPr>
            <w:tcW w:w="2829" w:type="dxa"/>
            <w:vAlign w:val="center"/>
          </w:tcPr>
          <w:p w14:paraId="54A0C164" w14:textId="77777777" w:rsidR="000D4EEB" w:rsidRPr="00F971D7" w:rsidRDefault="000D4EEB" w:rsidP="002A42B0">
            <w:pPr>
              <w:ind w:left="128" w:right="137"/>
              <w:rPr>
                <w:sz w:val="20"/>
                <w:szCs w:val="20"/>
              </w:rPr>
            </w:pPr>
            <w:r w:rsidRPr="00F971D7">
              <w:rPr>
                <w:sz w:val="20"/>
                <w:szCs w:val="20"/>
              </w:rPr>
              <w:t>Sistem mengarsipkan aduan tersebut secara permanen tanpa membuat tiket baru.</w:t>
            </w:r>
          </w:p>
        </w:tc>
      </w:tr>
    </w:tbl>
    <w:p w14:paraId="13B032C9" w14:textId="1F1164AF" w:rsidR="00F971D7" w:rsidRPr="00CF5C10" w:rsidRDefault="00CF5C10" w:rsidP="00B31392">
      <w:pPr>
        <w:spacing w:before="240" w:line="360" w:lineRule="auto"/>
        <w:rPr>
          <w:bCs/>
          <w:szCs w:val="24"/>
        </w:rPr>
      </w:pPr>
      <w:r>
        <w:rPr>
          <w:bCs/>
          <w:szCs w:val="24"/>
        </w:rPr>
        <w:t xml:space="preserve">4. </w:t>
      </w:r>
      <w:r w:rsidR="00F971D7" w:rsidRPr="00CF5C10">
        <w:rPr>
          <w:bCs/>
          <w:szCs w:val="24"/>
        </w:rPr>
        <w:t>Perancangan Pengujian 15 Perancangan Pengujian Manajemen Tiket dan Tindak Lanjut OPD</w:t>
      </w:r>
    </w:p>
    <w:p w14:paraId="699900D7" w14:textId="77777777" w:rsidR="00F971D7" w:rsidRPr="00F971D7" w:rsidRDefault="00F971D7" w:rsidP="00F971D7">
      <w:pPr>
        <w:spacing w:line="360" w:lineRule="auto"/>
        <w:rPr>
          <w:szCs w:val="24"/>
        </w:rPr>
      </w:pPr>
      <w:r w:rsidRPr="00F971D7">
        <w:rPr>
          <w:szCs w:val="24"/>
        </w:rPr>
        <w:t>Tabel ini memuat skenario pengujian alur tiket aduan dari disposisi awal oleh Admin, respons penanganan OPD, hingga pembaruan status akhir.</w:t>
      </w:r>
    </w:p>
    <w:p w14:paraId="4EAA929C" w14:textId="0DCCF959" w:rsidR="0034631E" w:rsidRDefault="0034631E" w:rsidP="0034631E">
      <w:pPr>
        <w:spacing w:line="360" w:lineRule="auto"/>
      </w:pPr>
      <w:bookmarkStart w:id="151" w:name="_Toc235220717"/>
      <w:r>
        <w:t>Tabel 3.</w:t>
      </w:r>
      <w:r>
        <w:fldChar w:fldCharType="begin"/>
      </w:r>
      <w:r>
        <w:instrText xml:space="preserve"> SEQ Tabel_3. \* ARABIC </w:instrText>
      </w:r>
      <w:r>
        <w:fldChar w:fldCharType="separate"/>
      </w:r>
      <w:r w:rsidR="000B680A">
        <w:rPr>
          <w:noProof/>
        </w:rPr>
        <w:t>33</w:t>
      </w:r>
      <w:r>
        <w:fldChar w:fldCharType="end"/>
      </w:r>
      <w:r>
        <w:t xml:space="preserve"> </w:t>
      </w:r>
      <w:r w:rsidRPr="00DD2D04">
        <w:t>Perancangan Pengujian Manajemen Tiket dan Tindak Lanjut OPD</w:t>
      </w:r>
      <w:bookmarkEnd w:id="15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2"/>
        <w:gridCol w:w="1843"/>
        <w:gridCol w:w="2693"/>
        <w:gridCol w:w="2829"/>
      </w:tblGrid>
      <w:tr w:rsidR="00F971D7" w:rsidRPr="00CF5C10" w14:paraId="0D99699C" w14:textId="77777777" w:rsidTr="00CF5C10">
        <w:tc>
          <w:tcPr>
            <w:tcW w:w="562" w:type="dxa"/>
            <w:vAlign w:val="center"/>
          </w:tcPr>
          <w:p w14:paraId="0B118D40" w14:textId="77777777" w:rsidR="00F971D7" w:rsidRPr="00CF5C10" w:rsidRDefault="00F971D7" w:rsidP="00CF5C10">
            <w:pPr>
              <w:jc w:val="center"/>
              <w:rPr>
                <w:sz w:val="20"/>
                <w:szCs w:val="20"/>
              </w:rPr>
            </w:pPr>
            <w:r w:rsidRPr="00CF5C10">
              <w:rPr>
                <w:b/>
                <w:sz w:val="20"/>
                <w:szCs w:val="20"/>
              </w:rPr>
              <w:t>No</w:t>
            </w:r>
          </w:p>
        </w:tc>
        <w:tc>
          <w:tcPr>
            <w:tcW w:w="1843" w:type="dxa"/>
            <w:vAlign w:val="center"/>
          </w:tcPr>
          <w:p w14:paraId="3B648DD7" w14:textId="77777777" w:rsidR="00F971D7" w:rsidRPr="00CF5C10" w:rsidRDefault="00F971D7" w:rsidP="00CF5C10">
            <w:pPr>
              <w:jc w:val="center"/>
              <w:rPr>
                <w:sz w:val="20"/>
                <w:szCs w:val="20"/>
              </w:rPr>
            </w:pPr>
            <w:r w:rsidRPr="00CF5C10">
              <w:rPr>
                <w:b/>
                <w:sz w:val="20"/>
                <w:szCs w:val="20"/>
              </w:rPr>
              <w:t>Fitur</w:t>
            </w:r>
          </w:p>
        </w:tc>
        <w:tc>
          <w:tcPr>
            <w:tcW w:w="2693" w:type="dxa"/>
            <w:vAlign w:val="center"/>
          </w:tcPr>
          <w:p w14:paraId="1BA256C9" w14:textId="77777777" w:rsidR="00F971D7" w:rsidRPr="00CF5C10" w:rsidRDefault="00F971D7" w:rsidP="00CF5C10">
            <w:pPr>
              <w:jc w:val="center"/>
              <w:rPr>
                <w:sz w:val="20"/>
                <w:szCs w:val="20"/>
              </w:rPr>
            </w:pPr>
            <w:r w:rsidRPr="00CF5C10">
              <w:rPr>
                <w:b/>
                <w:sz w:val="20"/>
                <w:szCs w:val="20"/>
              </w:rPr>
              <w:t>Variabel Uji</w:t>
            </w:r>
          </w:p>
        </w:tc>
        <w:tc>
          <w:tcPr>
            <w:tcW w:w="2829" w:type="dxa"/>
            <w:vAlign w:val="center"/>
          </w:tcPr>
          <w:p w14:paraId="3DE82327" w14:textId="77777777" w:rsidR="00F971D7" w:rsidRPr="00CF5C10" w:rsidRDefault="00F971D7" w:rsidP="00CF5C10">
            <w:pPr>
              <w:jc w:val="center"/>
              <w:rPr>
                <w:sz w:val="20"/>
                <w:szCs w:val="20"/>
              </w:rPr>
            </w:pPr>
            <w:r w:rsidRPr="00CF5C10">
              <w:rPr>
                <w:b/>
                <w:sz w:val="20"/>
                <w:szCs w:val="20"/>
              </w:rPr>
              <w:t>Hasil yang Diharapkan</w:t>
            </w:r>
          </w:p>
        </w:tc>
      </w:tr>
      <w:tr w:rsidR="00F971D7" w:rsidRPr="00CF5C10" w14:paraId="420DBB1C" w14:textId="77777777" w:rsidTr="00CF5C10">
        <w:tc>
          <w:tcPr>
            <w:tcW w:w="562" w:type="dxa"/>
            <w:vAlign w:val="center"/>
          </w:tcPr>
          <w:p w14:paraId="5175425D" w14:textId="77777777" w:rsidR="00F971D7" w:rsidRPr="00CF5C10" w:rsidRDefault="00F971D7" w:rsidP="00CF5C10">
            <w:pPr>
              <w:jc w:val="center"/>
              <w:rPr>
                <w:sz w:val="20"/>
                <w:szCs w:val="20"/>
              </w:rPr>
            </w:pPr>
            <w:r w:rsidRPr="00CF5C10">
              <w:rPr>
                <w:sz w:val="20"/>
                <w:szCs w:val="20"/>
              </w:rPr>
              <w:t>1</w:t>
            </w:r>
          </w:p>
        </w:tc>
        <w:tc>
          <w:tcPr>
            <w:tcW w:w="1843" w:type="dxa"/>
            <w:vAlign w:val="center"/>
          </w:tcPr>
          <w:p w14:paraId="1A7FC892" w14:textId="77777777" w:rsidR="00F971D7" w:rsidRPr="00CF5C10" w:rsidRDefault="00F971D7" w:rsidP="00CF5C10">
            <w:pPr>
              <w:jc w:val="center"/>
              <w:rPr>
                <w:sz w:val="20"/>
                <w:szCs w:val="20"/>
              </w:rPr>
            </w:pPr>
            <w:r w:rsidRPr="00CF5C10">
              <w:rPr>
                <w:sz w:val="20"/>
                <w:szCs w:val="20"/>
              </w:rPr>
              <w:t>Tambah Tiket Manual</w:t>
            </w:r>
          </w:p>
        </w:tc>
        <w:tc>
          <w:tcPr>
            <w:tcW w:w="2693" w:type="dxa"/>
            <w:vAlign w:val="center"/>
          </w:tcPr>
          <w:p w14:paraId="333E5A43" w14:textId="77777777" w:rsidR="00F971D7" w:rsidRPr="00CF5C10" w:rsidRDefault="00F971D7" w:rsidP="00B916F5">
            <w:pPr>
              <w:ind w:left="128" w:right="137"/>
              <w:rPr>
                <w:sz w:val="20"/>
                <w:szCs w:val="20"/>
              </w:rPr>
            </w:pPr>
            <w:r w:rsidRPr="00CF5C10">
              <w:rPr>
                <w:sz w:val="20"/>
                <w:szCs w:val="20"/>
              </w:rPr>
              <w:t>Admin KMC membuat tiket aduan secara manual dengan kolom wajib dikosongkan.</w:t>
            </w:r>
          </w:p>
        </w:tc>
        <w:tc>
          <w:tcPr>
            <w:tcW w:w="2829" w:type="dxa"/>
            <w:vAlign w:val="center"/>
          </w:tcPr>
          <w:p w14:paraId="7A199248" w14:textId="77777777" w:rsidR="00F971D7" w:rsidRPr="00CF5C10" w:rsidRDefault="00F971D7" w:rsidP="00B916F5">
            <w:pPr>
              <w:ind w:left="128" w:right="137"/>
              <w:rPr>
                <w:sz w:val="20"/>
                <w:szCs w:val="20"/>
              </w:rPr>
            </w:pPr>
            <w:r w:rsidRPr="00CF5C10">
              <w:rPr>
                <w:sz w:val="20"/>
                <w:szCs w:val="20"/>
              </w:rPr>
              <w:t>Sistem menolak penyimpanan dan menampilkan peringatan kolom wajib diisi.</w:t>
            </w:r>
          </w:p>
        </w:tc>
      </w:tr>
      <w:tr w:rsidR="00F971D7" w:rsidRPr="00CF5C10" w14:paraId="1D4B9951" w14:textId="77777777" w:rsidTr="00CF5C10">
        <w:tc>
          <w:tcPr>
            <w:tcW w:w="562" w:type="dxa"/>
            <w:vAlign w:val="center"/>
          </w:tcPr>
          <w:p w14:paraId="23CFEAD4" w14:textId="77777777" w:rsidR="00F971D7" w:rsidRPr="00CF5C10" w:rsidRDefault="00F971D7" w:rsidP="00CF5C10">
            <w:pPr>
              <w:jc w:val="center"/>
              <w:rPr>
                <w:sz w:val="20"/>
                <w:szCs w:val="20"/>
              </w:rPr>
            </w:pPr>
            <w:r w:rsidRPr="00CF5C10">
              <w:rPr>
                <w:sz w:val="20"/>
                <w:szCs w:val="20"/>
              </w:rPr>
              <w:t>2</w:t>
            </w:r>
          </w:p>
        </w:tc>
        <w:tc>
          <w:tcPr>
            <w:tcW w:w="1843" w:type="dxa"/>
            <w:vAlign w:val="center"/>
          </w:tcPr>
          <w:p w14:paraId="7A708FB1" w14:textId="77777777" w:rsidR="00F971D7" w:rsidRPr="00CF5C10" w:rsidRDefault="00F971D7" w:rsidP="00CF5C10">
            <w:pPr>
              <w:jc w:val="center"/>
              <w:rPr>
                <w:sz w:val="20"/>
                <w:szCs w:val="20"/>
              </w:rPr>
            </w:pPr>
            <w:r w:rsidRPr="00CF5C10">
              <w:rPr>
                <w:sz w:val="20"/>
                <w:szCs w:val="20"/>
              </w:rPr>
              <w:t>Disposisi OPD</w:t>
            </w:r>
          </w:p>
        </w:tc>
        <w:tc>
          <w:tcPr>
            <w:tcW w:w="2693" w:type="dxa"/>
            <w:vAlign w:val="center"/>
          </w:tcPr>
          <w:p w14:paraId="4B4580D8" w14:textId="77777777" w:rsidR="00F971D7" w:rsidRPr="00CF5C10" w:rsidRDefault="00F971D7" w:rsidP="00B916F5">
            <w:pPr>
              <w:ind w:left="128" w:right="137"/>
              <w:rPr>
                <w:sz w:val="20"/>
                <w:szCs w:val="20"/>
              </w:rPr>
            </w:pPr>
            <w:r w:rsidRPr="00CF5C10">
              <w:rPr>
                <w:sz w:val="20"/>
                <w:szCs w:val="20"/>
              </w:rPr>
              <w:t>Admin KMC menetapkan OPD penerima tugas dan menekan tombol simpan.</w:t>
            </w:r>
          </w:p>
        </w:tc>
        <w:tc>
          <w:tcPr>
            <w:tcW w:w="2829" w:type="dxa"/>
            <w:vAlign w:val="center"/>
          </w:tcPr>
          <w:p w14:paraId="446CCEF0" w14:textId="77777777" w:rsidR="00F971D7" w:rsidRPr="00CF5C10" w:rsidRDefault="00F971D7" w:rsidP="00B916F5">
            <w:pPr>
              <w:ind w:left="128" w:right="137"/>
              <w:rPr>
                <w:sz w:val="20"/>
                <w:szCs w:val="20"/>
              </w:rPr>
            </w:pPr>
            <w:r w:rsidRPr="00CF5C10">
              <w:rPr>
                <w:sz w:val="20"/>
                <w:szCs w:val="20"/>
              </w:rPr>
              <w:t>Sistem menyimpan status tiket 'diteruskan' dan memunculkannya pada Dashboard OPD yang dituju.</w:t>
            </w:r>
          </w:p>
        </w:tc>
      </w:tr>
      <w:tr w:rsidR="006C5EE8" w:rsidRPr="00CF5C10" w14:paraId="7443BA63" w14:textId="77777777" w:rsidTr="00CF5C10">
        <w:tc>
          <w:tcPr>
            <w:tcW w:w="562" w:type="dxa"/>
            <w:vMerge w:val="restart"/>
            <w:vAlign w:val="center"/>
          </w:tcPr>
          <w:p w14:paraId="784580E1" w14:textId="73F7F835" w:rsidR="006C5EE8" w:rsidRPr="00CF5C10" w:rsidRDefault="006C5EE8" w:rsidP="006C5EE8">
            <w:pPr>
              <w:jc w:val="center"/>
              <w:rPr>
                <w:sz w:val="20"/>
                <w:szCs w:val="20"/>
              </w:rPr>
            </w:pPr>
            <w:r w:rsidRPr="00CF5C10">
              <w:rPr>
                <w:sz w:val="20"/>
                <w:szCs w:val="20"/>
              </w:rPr>
              <w:t>3</w:t>
            </w:r>
          </w:p>
        </w:tc>
        <w:tc>
          <w:tcPr>
            <w:tcW w:w="1843" w:type="dxa"/>
            <w:vMerge w:val="restart"/>
            <w:vAlign w:val="center"/>
          </w:tcPr>
          <w:p w14:paraId="1D6E2A62" w14:textId="3B604D75" w:rsidR="006C5EE8" w:rsidRPr="00CF5C10" w:rsidRDefault="006C5EE8" w:rsidP="006C5EE8">
            <w:pPr>
              <w:jc w:val="center"/>
              <w:rPr>
                <w:sz w:val="20"/>
                <w:szCs w:val="20"/>
              </w:rPr>
            </w:pPr>
            <w:r w:rsidRPr="00CF5C10">
              <w:rPr>
                <w:sz w:val="20"/>
                <w:szCs w:val="20"/>
              </w:rPr>
              <w:t>Tindak Lanjut OPD</w:t>
            </w:r>
          </w:p>
        </w:tc>
        <w:tc>
          <w:tcPr>
            <w:tcW w:w="2693" w:type="dxa"/>
            <w:vAlign w:val="center"/>
          </w:tcPr>
          <w:p w14:paraId="265CA1C8" w14:textId="77777777" w:rsidR="006C5EE8" w:rsidRPr="00CF5C10" w:rsidRDefault="006C5EE8" w:rsidP="00B916F5">
            <w:pPr>
              <w:ind w:left="128" w:right="137"/>
              <w:rPr>
                <w:sz w:val="20"/>
                <w:szCs w:val="20"/>
              </w:rPr>
            </w:pPr>
            <w:r w:rsidRPr="00CF5C10">
              <w:rPr>
                <w:sz w:val="20"/>
                <w:szCs w:val="20"/>
              </w:rPr>
              <w:t>Petugas OPD membuka detail tiket dan mengisi formulir tanggapan tanpa berkas lampiran.</w:t>
            </w:r>
          </w:p>
        </w:tc>
        <w:tc>
          <w:tcPr>
            <w:tcW w:w="2829" w:type="dxa"/>
            <w:vAlign w:val="center"/>
          </w:tcPr>
          <w:p w14:paraId="4AB747A1" w14:textId="77777777" w:rsidR="006C5EE8" w:rsidRPr="00CF5C10" w:rsidRDefault="006C5EE8" w:rsidP="00B916F5">
            <w:pPr>
              <w:ind w:left="128" w:right="137"/>
              <w:rPr>
                <w:sz w:val="20"/>
                <w:szCs w:val="20"/>
              </w:rPr>
            </w:pPr>
            <w:r w:rsidRPr="00CF5C10">
              <w:rPr>
                <w:sz w:val="20"/>
                <w:szCs w:val="20"/>
              </w:rPr>
              <w:t>Sistem menyimpan pesan tanggapan dan status log, serta memunculkan histori di detail lacak tiket publik.</w:t>
            </w:r>
          </w:p>
        </w:tc>
      </w:tr>
      <w:tr w:rsidR="006C5EE8" w:rsidRPr="00CF5C10" w14:paraId="6DC92B6D" w14:textId="77777777" w:rsidTr="00CF5C10">
        <w:tc>
          <w:tcPr>
            <w:tcW w:w="562" w:type="dxa"/>
            <w:vMerge/>
            <w:vAlign w:val="center"/>
          </w:tcPr>
          <w:p w14:paraId="65524C11" w14:textId="35A4A420" w:rsidR="006C5EE8" w:rsidRPr="00CF5C10" w:rsidRDefault="006C5EE8" w:rsidP="00CF5C10">
            <w:pPr>
              <w:jc w:val="center"/>
              <w:rPr>
                <w:sz w:val="20"/>
                <w:szCs w:val="20"/>
              </w:rPr>
            </w:pPr>
          </w:p>
        </w:tc>
        <w:tc>
          <w:tcPr>
            <w:tcW w:w="1843" w:type="dxa"/>
            <w:vMerge/>
            <w:vAlign w:val="center"/>
          </w:tcPr>
          <w:p w14:paraId="213D1BCB" w14:textId="2FEAD5B2" w:rsidR="006C5EE8" w:rsidRPr="00CF5C10" w:rsidRDefault="006C5EE8" w:rsidP="00CF5C10">
            <w:pPr>
              <w:jc w:val="center"/>
              <w:rPr>
                <w:sz w:val="20"/>
                <w:szCs w:val="20"/>
              </w:rPr>
            </w:pPr>
          </w:p>
        </w:tc>
        <w:tc>
          <w:tcPr>
            <w:tcW w:w="2693" w:type="dxa"/>
            <w:vAlign w:val="center"/>
          </w:tcPr>
          <w:p w14:paraId="405FF8A3" w14:textId="77777777" w:rsidR="006C5EE8" w:rsidRPr="00CF5C10" w:rsidRDefault="006C5EE8" w:rsidP="00B916F5">
            <w:pPr>
              <w:ind w:left="128" w:right="137"/>
              <w:rPr>
                <w:sz w:val="20"/>
                <w:szCs w:val="20"/>
              </w:rPr>
            </w:pPr>
            <w:r w:rsidRPr="00CF5C10">
              <w:rPr>
                <w:sz w:val="20"/>
                <w:szCs w:val="20"/>
              </w:rPr>
              <w:t>Petugas OPD mengirim tanggapan penutupan dengan mengunggah foto bukti penyelesaian.</w:t>
            </w:r>
          </w:p>
        </w:tc>
        <w:tc>
          <w:tcPr>
            <w:tcW w:w="2829" w:type="dxa"/>
            <w:vAlign w:val="center"/>
          </w:tcPr>
          <w:p w14:paraId="3CD26067" w14:textId="77777777" w:rsidR="006C5EE8" w:rsidRPr="00CF5C10" w:rsidRDefault="006C5EE8" w:rsidP="00B916F5">
            <w:pPr>
              <w:ind w:left="128" w:right="137"/>
              <w:rPr>
                <w:sz w:val="20"/>
                <w:szCs w:val="20"/>
              </w:rPr>
            </w:pPr>
            <w:r w:rsidRPr="00CF5C10">
              <w:rPr>
                <w:sz w:val="20"/>
                <w:szCs w:val="20"/>
              </w:rPr>
              <w:t>Sistem merekam lampiran berkas dan status diperbarui menjadi 'dijawab/selesai'.</w:t>
            </w:r>
          </w:p>
        </w:tc>
      </w:tr>
      <w:tr w:rsidR="00F971D7" w:rsidRPr="00CF5C10" w14:paraId="3EA18399" w14:textId="77777777" w:rsidTr="00CF5C10">
        <w:tc>
          <w:tcPr>
            <w:tcW w:w="562" w:type="dxa"/>
            <w:vAlign w:val="center"/>
          </w:tcPr>
          <w:p w14:paraId="5993F6E6" w14:textId="3486280C" w:rsidR="00F971D7" w:rsidRPr="00CF5C10" w:rsidRDefault="006C5EE8" w:rsidP="00CF5C10">
            <w:pPr>
              <w:jc w:val="center"/>
              <w:rPr>
                <w:sz w:val="20"/>
                <w:szCs w:val="20"/>
              </w:rPr>
            </w:pPr>
            <w:r>
              <w:rPr>
                <w:sz w:val="20"/>
                <w:szCs w:val="20"/>
              </w:rPr>
              <w:t>4</w:t>
            </w:r>
          </w:p>
        </w:tc>
        <w:tc>
          <w:tcPr>
            <w:tcW w:w="1843" w:type="dxa"/>
            <w:vAlign w:val="center"/>
          </w:tcPr>
          <w:p w14:paraId="1C73AA9A" w14:textId="77777777" w:rsidR="00F971D7" w:rsidRPr="00CF5C10" w:rsidRDefault="00F971D7" w:rsidP="00CF5C10">
            <w:pPr>
              <w:jc w:val="center"/>
              <w:rPr>
                <w:sz w:val="20"/>
                <w:szCs w:val="20"/>
              </w:rPr>
            </w:pPr>
            <w:r w:rsidRPr="00CF5C10">
              <w:rPr>
                <w:sz w:val="20"/>
                <w:szCs w:val="20"/>
              </w:rPr>
              <w:t>Verifikasi Akhir</w:t>
            </w:r>
          </w:p>
        </w:tc>
        <w:tc>
          <w:tcPr>
            <w:tcW w:w="2693" w:type="dxa"/>
            <w:vAlign w:val="center"/>
          </w:tcPr>
          <w:p w14:paraId="1C648FA5" w14:textId="77777777" w:rsidR="00F971D7" w:rsidRPr="00CF5C10" w:rsidRDefault="00F971D7" w:rsidP="00B916F5">
            <w:pPr>
              <w:ind w:left="128" w:right="137"/>
              <w:rPr>
                <w:sz w:val="20"/>
                <w:szCs w:val="20"/>
              </w:rPr>
            </w:pPr>
            <w:r w:rsidRPr="00CF5C10">
              <w:rPr>
                <w:sz w:val="20"/>
                <w:szCs w:val="20"/>
              </w:rPr>
              <w:t>Admin KMC memverifikasi hasil jawaban OPD dan menutup kasus tiket.</w:t>
            </w:r>
          </w:p>
        </w:tc>
        <w:tc>
          <w:tcPr>
            <w:tcW w:w="2829" w:type="dxa"/>
            <w:vAlign w:val="center"/>
          </w:tcPr>
          <w:p w14:paraId="58E75B2C" w14:textId="77777777" w:rsidR="00F971D7" w:rsidRPr="00CF5C10" w:rsidRDefault="00F971D7" w:rsidP="00B916F5">
            <w:pPr>
              <w:ind w:left="128" w:right="137"/>
              <w:rPr>
                <w:sz w:val="20"/>
                <w:szCs w:val="20"/>
              </w:rPr>
            </w:pPr>
            <w:r w:rsidRPr="00CF5C10">
              <w:rPr>
                <w:sz w:val="20"/>
                <w:szCs w:val="20"/>
              </w:rPr>
              <w:t>Sistem mengubah status akhir tiket menjadi 'selesai' secara permanen.</w:t>
            </w:r>
          </w:p>
        </w:tc>
      </w:tr>
    </w:tbl>
    <w:p w14:paraId="6B58C77E" w14:textId="743F538D" w:rsidR="00F971D7" w:rsidRPr="00B916F5" w:rsidRDefault="00B916F5" w:rsidP="00490059">
      <w:pPr>
        <w:spacing w:before="240" w:line="360" w:lineRule="auto"/>
        <w:rPr>
          <w:bCs/>
          <w:szCs w:val="24"/>
        </w:rPr>
      </w:pPr>
      <w:r>
        <w:rPr>
          <w:bCs/>
          <w:szCs w:val="24"/>
        </w:rPr>
        <w:t xml:space="preserve">5. </w:t>
      </w:r>
      <w:r w:rsidR="00F971D7" w:rsidRPr="00B916F5">
        <w:rPr>
          <w:bCs/>
          <w:szCs w:val="24"/>
        </w:rPr>
        <w:t>Perancangan Pengujian 16 Perancangan Pengujian Manajemen Akun OPD dan Data Master</w:t>
      </w:r>
    </w:p>
    <w:p w14:paraId="47EA2F39" w14:textId="77777777" w:rsidR="00F971D7" w:rsidRPr="00F971D7" w:rsidRDefault="00F971D7" w:rsidP="00F971D7">
      <w:pPr>
        <w:spacing w:line="360" w:lineRule="auto"/>
        <w:rPr>
          <w:szCs w:val="24"/>
        </w:rPr>
      </w:pPr>
      <w:r w:rsidRPr="00F971D7">
        <w:rPr>
          <w:szCs w:val="24"/>
        </w:rPr>
        <w:t>Tabel ini memuat skenario pengujian untuk fungsi pengelolaan data OPD, pembuatan akun instansi, serta pembagian kategori layanan oleh Admin KMC.</w:t>
      </w:r>
    </w:p>
    <w:p w14:paraId="5504E55E" w14:textId="7A732A0C" w:rsidR="000B680A" w:rsidRDefault="000B680A" w:rsidP="000B680A">
      <w:pPr>
        <w:spacing w:line="360" w:lineRule="auto"/>
      </w:pPr>
      <w:bookmarkStart w:id="152" w:name="_Toc235220718"/>
      <w:r>
        <w:lastRenderedPageBreak/>
        <w:t>Tabel 3.</w:t>
      </w:r>
      <w:r>
        <w:fldChar w:fldCharType="begin"/>
      </w:r>
      <w:r>
        <w:instrText xml:space="preserve"> SEQ Tabel_3. \* ARABIC </w:instrText>
      </w:r>
      <w:r>
        <w:fldChar w:fldCharType="separate"/>
      </w:r>
      <w:r>
        <w:rPr>
          <w:noProof/>
        </w:rPr>
        <w:t>34</w:t>
      </w:r>
      <w:r>
        <w:fldChar w:fldCharType="end"/>
      </w:r>
      <w:r>
        <w:t xml:space="preserve"> </w:t>
      </w:r>
      <w:r w:rsidRPr="000A68C3">
        <w:t>Perancangan Pengujian Manajemen Akun OPD dan Data Master</w:t>
      </w:r>
      <w:bookmarkEnd w:id="15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2"/>
        <w:gridCol w:w="1843"/>
        <w:gridCol w:w="2693"/>
        <w:gridCol w:w="2829"/>
      </w:tblGrid>
      <w:tr w:rsidR="00F971D7" w:rsidRPr="00B916F5" w14:paraId="40F35433" w14:textId="77777777" w:rsidTr="00B916F5">
        <w:tc>
          <w:tcPr>
            <w:tcW w:w="562" w:type="dxa"/>
            <w:vAlign w:val="center"/>
          </w:tcPr>
          <w:p w14:paraId="0CAFB7C2" w14:textId="77777777" w:rsidR="00F971D7" w:rsidRPr="00B916F5" w:rsidRDefault="00F971D7" w:rsidP="00B916F5">
            <w:pPr>
              <w:jc w:val="center"/>
              <w:rPr>
                <w:sz w:val="20"/>
                <w:szCs w:val="20"/>
              </w:rPr>
            </w:pPr>
            <w:r w:rsidRPr="00B916F5">
              <w:rPr>
                <w:b/>
                <w:sz w:val="20"/>
                <w:szCs w:val="20"/>
              </w:rPr>
              <w:t>No</w:t>
            </w:r>
          </w:p>
        </w:tc>
        <w:tc>
          <w:tcPr>
            <w:tcW w:w="1843" w:type="dxa"/>
            <w:vAlign w:val="center"/>
          </w:tcPr>
          <w:p w14:paraId="4C293C75" w14:textId="77777777" w:rsidR="00F971D7" w:rsidRPr="00B916F5" w:rsidRDefault="00F971D7" w:rsidP="00B916F5">
            <w:pPr>
              <w:jc w:val="center"/>
              <w:rPr>
                <w:sz w:val="20"/>
                <w:szCs w:val="20"/>
              </w:rPr>
            </w:pPr>
            <w:r w:rsidRPr="00B916F5">
              <w:rPr>
                <w:b/>
                <w:sz w:val="20"/>
                <w:szCs w:val="20"/>
              </w:rPr>
              <w:t>Fitur</w:t>
            </w:r>
          </w:p>
        </w:tc>
        <w:tc>
          <w:tcPr>
            <w:tcW w:w="2693" w:type="dxa"/>
            <w:vAlign w:val="center"/>
          </w:tcPr>
          <w:p w14:paraId="65012A12" w14:textId="77777777" w:rsidR="00F971D7" w:rsidRPr="00B916F5" w:rsidRDefault="00F971D7" w:rsidP="00B916F5">
            <w:pPr>
              <w:jc w:val="center"/>
              <w:rPr>
                <w:sz w:val="20"/>
                <w:szCs w:val="20"/>
              </w:rPr>
            </w:pPr>
            <w:r w:rsidRPr="00B916F5">
              <w:rPr>
                <w:b/>
                <w:sz w:val="20"/>
                <w:szCs w:val="20"/>
              </w:rPr>
              <w:t>Variabel Uji</w:t>
            </w:r>
          </w:p>
        </w:tc>
        <w:tc>
          <w:tcPr>
            <w:tcW w:w="2829" w:type="dxa"/>
            <w:vAlign w:val="center"/>
          </w:tcPr>
          <w:p w14:paraId="78B7DF02" w14:textId="77777777" w:rsidR="00F971D7" w:rsidRPr="00B916F5" w:rsidRDefault="00F971D7" w:rsidP="00B916F5">
            <w:pPr>
              <w:jc w:val="center"/>
              <w:rPr>
                <w:sz w:val="20"/>
                <w:szCs w:val="20"/>
              </w:rPr>
            </w:pPr>
            <w:r w:rsidRPr="00B916F5">
              <w:rPr>
                <w:b/>
                <w:sz w:val="20"/>
                <w:szCs w:val="20"/>
              </w:rPr>
              <w:t>Hasil yang Diharapkan</w:t>
            </w:r>
          </w:p>
        </w:tc>
      </w:tr>
      <w:tr w:rsidR="005B6ECD" w:rsidRPr="00B916F5" w14:paraId="0DD8A203" w14:textId="77777777" w:rsidTr="00B916F5">
        <w:tc>
          <w:tcPr>
            <w:tcW w:w="562" w:type="dxa"/>
            <w:vMerge w:val="restart"/>
            <w:vAlign w:val="center"/>
          </w:tcPr>
          <w:p w14:paraId="51F207C3" w14:textId="3E7F60EC" w:rsidR="005B6ECD" w:rsidRPr="00B916F5" w:rsidRDefault="005B6ECD" w:rsidP="005B6ECD">
            <w:pPr>
              <w:jc w:val="center"/>
              <w:rPr>
                <w:sz w:val="20"/>
                <w:szCs w:val="20"/>
              </w:rPr>
            </w:pPr>
            <w:r w:rsidRPr="00B916F5">
              <w:rPr>
                <w:sz w:val="20"/>
                <w:szCs w:val="20"/>
              </w:rPr>
              <w:t>1</w:t>
            </w:r>
          </w:p>
        </w:tc>
        <w:tc>
          <w:tcPr>
            <w:tcW w:w="1843" w:type="dxa"/>
            <w:vMerge w:val="restart"/>
            <w:vAlign w:val="center"/>
          </w:tcPr>
          <w:p w14:paraId="4D209882" w14:textId="5CBC5637" w:rsidR="005B6ECD" w:rsidRPr="00B916F5" w:rsidRDefault="005B6ECD" w:rsidP="005B6ECD">
            <w:pPr>
              <w:jc w:val="center"/>
              <w:rPr>
                <w:sz w:val="20"/>
                <w:szCs w:val="20"/>
              </w:rPr>
            </w:pPr>
            <w:r w:rsidRPr="00B916F5">
              <w:rPr>
                <w:sz w:val="20"/>
                <w:szCs w:val="20"/>
              </w:rPr>
              <w:t>Tambah OPD</w:t>
            </w:r>
          </w:p>
        </w:tc>
        <w:tc>
          <w:tcPr>
            <w:tcW w:w="2693" w:type="dxa"/>
            <w:vAlign w:val="center"/>
          </w:tcPr>
          <w:p w14:paraId="768796CE" w14:textId="77777777" w:rsidR="005B6ECD" w:rsidRPr="00B916F5" w:rsidRDefault="005B6ECD" w:rsidP="00B916F5">
            <w:pPr>
              <w:ind w:left="128" w:right="137"/>
              <w:rPr>
                <w:sz w:val="20"/>
                <w:szCs w:val="20"/>
              </w:rPr>
            </w:pPr>
            <w:r w:rsidRPr="00B916F5">
              <w:rPr>
                <w:sz w:val="20"/>
                <w:szCs w:val="20"/>
              </w:rPr>
              <w:t>Admin KMC mendaftarkan OPD baru dengan format surel yang tidak valid.</w:t>
            </w:r>
          </w:p>
        </w:tc>
        <w:tc>
          <w:tcPr>
            <w:tcW w:w="2829" w:type="dxa"/>
            <w:vAlign w:val="center"/>
          </w:tcPr>
          <w:p w14:paraId="4AB14609" w14:textId="77777777" w:rsidR="005B6ECD" w:rsidRPr="00B916F5" w:rsidRDefault="005B6ECD" w:rsidP="00B916F5">
            <w:pPr>
              <w:ind w:left="128" w:right="137"/>
              <w:rPr>
                <w:sz w:val="20"/>
                <w:szCs w:val="20"/>
              </w:rPr>
            </w:pPr>
            <w:r w:rsidRPr="00B916F5">
              <w:rPr>
                <w:sz w:val="20"/>
                <w:szCs w:val="20"/>
              </w:rPr>
              <w:t>Sistem menolak penyimpanan dan menampilkan pesan format surel salah.</w:t>
            </w:r>
          </w:p>
        </w:tc>
      </w:tr>
      <w:tr w:rsidR="005B6ECD" w:rsidRPr="00B916F5" w14:paraId="470CCECE" w14:textId="77777777" w:rsidTr="00B916F5">
        <w:tc>
          <w:tcPr>
            <w:tcW w:w="562" w:type="dxa"/>
            <w:vMerge/>
            <w:vAlign w:val="center"/>
          </w:tcPr>
          <w:p w14:paraId="4ACBFF4B" w14:textId="4C2555F0" w:rsidR="005B6ECD" w:rsidRPr="00B916F5" w:rsidRDefault="005B6ECD" w:rsidP="00B916F5">
            <w:pPr>
              <w:jc w:val="center"/>
              <w:rPr>
                <w:sz w:val="20"/>
                <w:szCs w:val="20"/>
              </w:rPr>
            </w:pPr>
          </w:p>
        </w:tc>
        <w:tc>
          <w:tcPr>
            <w:tcW w:w="1843" w:type="dxa"/>
            <w:vMerge/>
            <w:vAlign w:val="center"/>
          </w:tcPr>
          <w:p w14:paraId="0F0DAE8D" w14:textId="1875B5D6" w:rsidR="005B6ECD" w:rsidRPr="00B916F5" w:rsidRDefault="005B6ECD" w:rsidP="00B916F5">
            <w:pPr>
              <w:jc w:val="center"/>
              <w:rPr>
                <w:sz w:val="20"/>
                <w:szCs w:val="20"/>
              </w:rPr>
            </w:pPr>
          </w:p>
        </w:tc>
        <w:tc>
          <w:tcPr>
            <w:tcW w:w="2693" w:type="dxa"/>
            <w:vAlign w:val="center"/>
          </w:tcPr>
          <w:p w14:paraId="1AEE0395" w14:textId="77777777" w:rsidR="005B6ECD" w:rsidRPr="00B916F5" w:rsidRDefault="005B6ECD" w:rsidP="00B916F5">
            <w:pPr>
              <w:ind w:left="128" w:right="137"/>
              <w:rPr>
                <w:sz w:val="20"/>
                <w:szCs w:val="20"/>
              </w:rPr>
            </w:pPr>
            <w:r w:rsidRPr="00B916F5">
              <w:rPr>
                <w:sz w:val="20"/>
                <w:szCs w:val="20"/>
              </w:rPr>
              <w:t>Admin KMC menginput data lengkap OPD dan menyimpan data.</w:t>
            </w:r>
          </w:p>
        </w:tc>
        <w:tc>
          <w:tcPr>
            <w:tcW w:w="2829" w:type="dxa"/>
            <w:vAlign w:val="center"/>
          </w:tcPr>
          <w:p w14:paraId="380C32FC" w14:textId="77777777" w:rsidR="005B6ECD" w:rsidRPr="00B916F5" w:rsidRDefault="005B6ECD" w:rsidP="00B916F5">
            <w:pPr>
              <w:ind w:left="128" w:right="137"/>
              <w:rPr>
                <w:sz w:val="20"/>
                <w:szCs w:val="20"/>
              </w:rPr>
            </w:pPr>
            <w:r w:rsidRPr="00B916F5">
              <w:rPr>
                <w:sz w:val="20"/>
                <w:szCs w:val="20"/>
              </w:rPr>
              <w:t>Sistem menyimpan data instansi serta kredensial akun OPD baru ke basis data.</w:t>
            </w:r>
          </w:p>
        </w:tc>
      </w:tr>
      <w:tr w:rsidR="00F971D7" w:rsidRPr="00B916F5" w14:paraId="2E731F8C" w14:textId="77777777" w:rsidTr="00B916F5">
        <w:tc>
          <w:tcPr>
            <w:tcW w:w="562" w:type="dxa"/>
            <w:vAlign w:val="center"/>
          </w:tcPr>
          <w:p w14:paraId="516685D5" w14:textId="1A9CD3F2" w:rsidR="00F971D7" w:rsidRPr="00B916F5" w:rsidRDefault="005B6ECD" w:rsidP="00B916F5">
            <w:pPr>
              <w:jc w:val="center"/>
              <w:rPr>
                <w:sz w:val="20"/>
                <w:szCs w:val="20"/>
              </w:rPr>
            </w:pPr>
            <w:r>
              <w:rPr>
                <w:sz w:val="20"/>
                <w:szCs w:val="20"/>
              </w:rPr>
              <w:t>2</w:t>
            </w:r>
          </w:p>
        </w:tc>
        <w:tc>
          <w:tcPr>
            <w:tcW w:w="1843" w:type="dxa"/>
            <w:vAlign w:val="center"/>
          </w:tcPr>
          <w:p w14:paraId="652923C7" w14:textId="77777777" w:rsidR="00F971D7" w:rsidRPr="00B916F5" w:rsidRDefault="00F971D7" w:rsidP="00B916F5">
            <w:pPr>
              <w:jc w:val="center"/>
              <w:rPr>
                <w:sz w:val="20"/>
                <w:szCs w:val="20"/>
              </w:rPr>
            </w:pPr>
            <w:r w:rsidRPr="00B916F5">
              <w:rPr>
                <w:sz w:val="20"/>
                <w:szCs w:val="20"/>
              </w:rPr>
              <w:t>Edit Data OPD</w:t>
            </w:r>
          </w:p>
        </w:tc>
        <w:tc>
          <w:tcPr>
            <w:tcW w:w="2693" w:type="dxa"/>
            <w:vAlign w:val="center"/>
          </w:tcPr>
          <w:p w14:paraId="764E7C9B" w14:textId="77777777" w:rsidR="00F971D7" w:rsidRPr="00B916F5" w:rsidRDefault="00F971D7" w:rsidP="00B916F5">
            <w:pPr>
              <w:ind w:left="128" w:right="137"/>
              <w:rPr>
                <w:sz w:val="20"/>
                <w:szCs w:val="20"/>
              </w:rPr>
            </w:pPr>
            <w:r w:rsidRPr="00B916F5">
              <w:rPr>
                <w:sz w:val="20"/>
                <w:szCs w:val="20"/>
              </w:rPr>
              <w:t>Admin KMC mengubah nama OPD atau mereset kata sandi akun OPD.</w:t>
            </w:r>
          </w:p>
        </w:tc>
        <w:tc>
          <w:tcPr>
            <w:tcW w:w="2829" w:type="dxa"/>
            <w:vAlign w:val="center"/>
          </w:tcPr>
          <w:p w14:paraId="3C0F350E" w14:textId="77777777" w:rsidR="00F971D7" w:rsidRPr="00B916F5" w:rsidRDefault="00F971D7" w:rsidP="00B916F5">
            <w:pPr>
              <w:ind w:left="128" w:right="137"/>
              <w:rPr>
                <w:sz w:val="20"/>
                <w:szCs w:val="20"/>
              </w:rPr>
            </w:pPr>
            <w:r w:rsidRPr="00B916F5">
              <w:rPr>
                <w:sz w:val="20"/>
                <w:szCs w:val="20"/>
              </w:rPr>
              <w:t>Sistem memperbarui informasi data OPD di basis data dan mengonfirmasi perubahan berhasil.</w:t>
            </w:r>
          </w:p>
        </w:tc>
      </w:tr>
      <w:tr w:rsidR="00F971D7" w:rsidRPr="00B916F5" w14:paraId="0393FCDE" w14:textId="77777777" w:rsidTr="00B916F5">
        <w:tc>
          <w:tcPr>
            <w:tcW w:w="562" w:type="dxa"/>
            <w:vAlign w:val="center"/>
          </w:tcPr>
          <w:p w14:paraId="118DFFF3" w14:textId="69FA8860" w:rsidR="00F971D7" w:rsidRPr="00B916F5" w:rsidRDefault="005B6ECD" w:rsidP="00B916F5">
            <w:pPr>
              <w:jc w:val="center"/>
              <w:rPr>
                <w:sz w:val="20"/>
                <w:szCs w:val="20"/>
              </w:rPr>
            </w:pPr>
            <w:r>
              <w:rPr>
                <w:sz w:val="20"/>
                <w:szCs w:val="20"/>
              </w:rPr>
              <w:t>3</w:t>
            </w:r>
          </w:p>
        </w:tc>
        <w:tc>
          <w:tcPr>
            <w:tcW w:w="1843" w:type="dxa"/>
            <w:vAlign w:val="center"/>
          </w:tcPr>
          <w:p w14:paraId="0FA0C8B3" w14:textId="77777777" w:rsidR="00F971D7" w:rsidRPr="00B916F5" w:rsidRDefault="00F971D7" w:rsidP="00B916F5">
            <w:pPr>
              <w:jc w:val="center"/>
              <w:rPr>
                <w:sz w:val="20"/>
                <w:szCs w:val="20"/>
              </w:rPr>
            </w:pPr>
            <w:r w:rsidRPr="00B916F5">
              <w:rPr>
                <w:sz w:val="20"/>
                <w:szCs w:val="20"/>
              </w:rPr>
              <w:t>Hapus Data OPD</w:t>
            </w:r>
          </w:p>
        </w:tc>
        <w:tc>
          <w:tcPr>
            <w:tcW w:w="2693" w:type="dxa"/>
            <w:vAlign w:val="center"/>
          </w:tcPr>
          <w:p w14:paraId="26403014" w14:textId="77777777" w:rsidR="00F971D7" w:rsidRPr="00B916F5" w:rsidRDefault="00F971D7" w:rsidP="00B916F5">
            <w:pPr>
              <w:ind w:left="128" w:right="137"/>
              <w:rPr>
                <w:sz w:val="20"/>
                <w:szCs w:val="20"/>
              </w:rPr>
            </w:pPr>
            <w:r w:rsidRPr="00B916F5">
              <w:rPr>
                <w:sz w:val="20"/>
                <w:szCs w:val="20"/>
              </w:rPr>
              <w:t>Admin KMC menghapus data instansi OPD dari daftar kelola.</w:t>
            </w:r>
          </w:p>
        </w:tc>
        <w:tc>
          <w:tcPr>
            <w:tcW w:w="2829" w:type="dxa"/>
            <w:vAlign w:val="center"/>
          </w:tcPr>
          <w:p w14:paraId="078139D3" w14:textId="77777777" w:rsidR="00F971D7" w:rsidRPr="00B916F5" w:rsidRDefault="00F971D7" w:rsidP="00B916F5">
            <w:pPr>
              <w:ind w:left="128" w:right="137"/>
              <w:rPr>
                <w:sz w:val="20"/>
                <w:szCs w:val="20"/>
              </w:rPr>
            </w:pPr>
            <w:r w:rsidRPr="00B916F5">
              <w:rPr>
                <w:sz w:val="20"/>
                <w:szCs w:val="20"/>
              </w:rPr>
              <w:t>Sistem menghapus data OPD setelah mendapat konfirmasi persetujuan dari admin.</w:t>
            </w:r>
          </w:p>
        </w:tc>
      </w:tr>
    </w:tbl>
    <w:p w14:paraId="250AB55C" w14:textId="7284BF29" w:rsidR="005946A9" w:rsidRPr="009C4C4E" w:rsidRDefault="005946A9" w:rsidP="00C30394">
      <w:pPr>
        <w:spacing w:line="360" w:lineRule="auto"/>
        <w:sectPr w:rsidR="005946A9" w:rsidRPr="009C4C4E" w:rsidSect="00C42FEF">
          <w:pgSz w:w="11906" w:h="16838"/>
          <w:pgMar w:top="1701" w:right="1701" w:bottom="1701" w:left="2268" w:header="709" w:footer="709" w:gutter="0"/>
          <w:cols w:space="708"/>
          <w:titlePg/>
          <w:docGrid w:linePitch="360"/>
        </w:sectPr>
      </w:pPr>
    </w:p>
    <w:p w14:paraId="485DA370" w14:textId="77777777" w:rsidR="008F1BB7" w:rsidRDefault="008F1BB7" w:rsidP="008F1BB7">
      <w:pPr>
        <w:pStyle w:val="Heading1"/>
        <w:spacing w:before="0" w:after="360"/>
      </w:pPr>
      <w:bookmarkStart w:id="153" w:name="_Toc235179463"/>
      <w:r>
        <w:lastRenderedPageBreak/>
        <w:t>BAB IV</w:t>
      </w:r>
      <w:r>
        <w:br/>
        <w:t>HASIL PENELITIAN</w:t>
      </w:r>
      <w:bookmarkEnd w:id="153"/>
    </w:p>
    <w:p w14:paraId="4B53CAC4" w14:textId="77777777" w:rsidR="008F1BB7" w:rsidRDefault="008F1BB7" w:rsidP="008F1BB7">
      <w:pPr>
        <w:spacing w:line="360" w:lineRule="auto"/>
      </w:pPr>
      <w:r>
        <w:t>Bab ini menyajikan hasil implementasi Sistem Informasi Manajemen Aduan Multi Channel KMC serta hasil pengujian fungsional yang dilakukan terhadap sistem. Penyajian mengikuti pola laporan Tugas Akhir terdahulu, yaitu tampilan sistem disajikan terlebih dahulu berdasarkan peran pengguna, kemudian diikuti hasil pengujian sistem dalam bentuk tabel. Pengujian penerimaan pengguna tidak disajikan karena tidak digunakan pada struktur penelitian ini.</w:t>
      </w:r>
    </w:p>
    <w:p w14:paraId="68969B31" w14:textId="77777777" w:rsidR="008F1BB7" w:rsidRDefault="008F1BB7" w:rsidP="00EA70AC">
      <w:pPr>
        <w:pStyle w:val="Heading2"/>
        <w:spacing w:after="0" w:line="360" w:lineRule="auto"/>
      </w:pPr>
      <w:bookmarkStart w:id="154" w:name="_Toc235179464"/>
      <w:r>
        <w:t>4.1 Hasil Penelitian</w:t>
      </w:r>
      <w:bookmarkEnd w:id="154"/>
    </w:p>
    <w:p w14:paraId="74CC8668" w14:textId="77777777" w:rsidR="008F1BB7" w:rsidRDefault="008F1BB7" w:rsidP="008F1BB7">
      <w:pPr>
        <w:spacing w:line="360" w:lineRule="auto"/>
      </w:pPr>
      <w:r>
        <w:t>Hasil penelitian berupa aplikasi web untuk membantu Ketapang Media Center dalam mengelola aduan yang berasal dari media sosial dan tiket manual. Sistem menyediakan portal publik untuk melihat statistik dan melacak tiket, portal Admin KMC untuk mengelola notifikasi serta tiket, dan portal OPD untuk menindaklanjuti tiket yang ditugaskan. Aplikasi menggunakan Laravel, MySQL, Bootstrap, dan Blade. Pengolahan aduan dapat melibatkan klasifikasi berbantuan AI, sedangkan tiket disertai nomor pelacakan, riwayat status, dan batas waktu tindak lanjut.</w:t>
      </w:r>
    </w:p>
    <w:p w14:paraId="654D3B4A" w14:textId="77777777" w:rsidR="008F1BB7" w:rsidRDefault="008F1BB7" w:rsidP="00EA70AC">
      <w:pPr>
        <w:pStyle w:val="Heading3"/>
        <w:spacing w:after="0" w:line="360" w:lineRule="auto"/>
      </w:pPr>
      <w:bookmarkStart w:id="155" w:name="_Toc235179465"/>
      <w:r>
        <w:t>4.1.1 Tampilan Halaman Publik</w:t>
      </w:r>
      <w:bookmarkEnd w:id="155"/>
    </w:p>
    <w:p w14:paraId="5EE87B4B" w14:textId="5D7B719C" w:rsidR="008F1BB7" w:rsidRPr="00E31770" w:rsidRDefault="00E31770" w:rsidP="00E31770">
      <w:pPr>
        <w:spacing w:line="360" w:lineRule="auto"/>
      </w:pPr>
      <w:bookmarkStart w:id="156" w:name="_Toc235179466"/>
      <w:r w:rsidRPr="00E31770">
        <w:t>A.</w:t>
      </w:r>
      <w:r w:rsidR="008F1BB7" w:rsidRPr="00E31770">
        <w:t xml:space="preserve"> Halaman Login</w:t>
      </w:r>
      <w:bookmarkEnd w:id="156"/>
    </w:p>
    <w:p w14:paraId="17CEDE4A" w14:textId="77777777" w:rsidR="008F1BB7" w:rsidRDefault="008F1BB7" w:rsidP="008F1BB7">
      <w:pPr>
        <w:spacing w:line="360" w:lineRule="auto"/>
      </w:pPr>
      <w:r>
        <w:t>Halaman login digunakan oleh Admin KMC dan pengguna OPD untuk masuk ke sistem menggunakan username atau email serta kata sandi. Sistem mengarahkan pengguna ke dashboard sesuai perannya setelah kredensial berhasil diverifikasi.</w:t>
      </w:r>
    </w:p>
    <w:p w14:paraId="05D73B64" w14:textId="300E189D" w:rsidR="004F2C15" w:rsidRPr="00537B26" w:rsidRDefault="00147345" w:rsidP="00BA6468">
      <w:pPr>
        <w:keepNext/>
        <w:spacing w:line="360" w:lineRule="auto"/>
        <w:jc w:val="center"/>
        <w:rPr>
          <w:iCs/>
        </w:rPr>
      </w:pPr>
      <w:r>
        <w:rPr>
          <w:iCs/>
          <w:noProof/>
          <w:sz w:val="20"/>
          <w14:ligatures w14:val="standardContextual"/>
        </w:rPr>
        <w:drawing>
          <wp:inline distT="0" distB="0" distL="0" distR="0" wp14:anchorId="0606059E" wp14:editId="1F434ABA">
            <wp:extent cx="3924821" cy="2427317"/>
            <wp:effectExtent l="0" t="0" r="0" b="0"/>
            <wp:docPr id="105853099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83" cstate="print">
                      <a:extLst>
                        <a:ext uri="{28A0092B-C50C-407E-A947-70E740481C1C}">
                          <a14:useLocalDpi xmlns:a14="http://schemas.microsoft.com/office/drawing/2010/main" val="0"/>
                        </a:ext>
                      </a:extLst>
                    </a:blip>
                    <a:srcRect l="23040" t="15735" r="20817" b="14697"/>
                    <a:stretch>
                      <a:fillRect/>
                    </a:stretch>
                  </pic:blipFill>
                  <pic:spPr bwMode="auto">
                    <a:xfrm>
                      <a:off x="0" y="0"/>
                      <a:ext cx="3971232" cy="2456020"/>
                    </a:xfrm>
                    <a:prstGeom prst="rect">
                      <a:avLst/>
                    </a:prstGeom>
                    <a:noFill/>
                    <a:ln>
                      <a:noFill/>
                    </a:ln>
                    <a:extLst>
                      <a:ext uri="{53640926-AAD7-44D8-BBD7-CCE9431645EC}">
                        <a14:shadowObscured xmlns:a14="http://schemas.microsoft.com/office/drawing/2010/main"/>
                      </a:ext>
                    </a:extLst>
                  </pic:spPr>
                </pic:pic>
              </a:graphicData>
            </a:graphic>
          </wp:inline>
        </w:drawing>
      </w:r>
    </w:p>
    <w:p w14:paraId="2D0E2F4A" w14:textId="2F692751" w:rsidR="004F2C15" w:rsidRDefault="004F2C15" w:rsidP="00811A0B">
      <w:pPr>
        <w:spacing w:line="360" w:lineRule="auto"/>
        <w:jc w:val="center"/>
      </w:pPr>
      <w:bookmarkStart w:id="157" w:name="_Toc235221143"/>
      <w:r>
        <w:t>Gambar 4.</w:t>
      </w:r>
      <w:r>
        <w:fldChar w:fldCharType="begin"/>
      </w:r>
      <w:r>
        <w:instrText xml:space="preserve"> SEQ Gambar_4. \* ARABIC </w:instrText>
      </w:r>
      <w:r>
        <w:fldChar w:fldCharType="separate"/>
      </w:r>
      <w:r w:rsidR="00D121D6">
        <w:rPr>
          <w:noProof/>
        </w:rPr>
        <w:t>1</w:t>
      </w:r>
      <w:r>
        <w:fldChar w:fldCharType="end"/>
      </w:r>
      <w:r>
        <w:t xml:space="preserve"> </w:t>
      </w:r>
      <w:r w:rsidRPr="00A538E8">
        <w:t>Halaman Login</w:t>
      </w:r>
      <w:bookmarkEnd w:id="157"/>
    </w:p>
    <w:p w14:paraId="4D637B86" w14:textId="369665A6" w:rsidR="008F1BB7" w:rsidRDefault="00E31770" w:rsidP="00E31770">
      <w:pPr>
        <w:spacing w:line="360" w:lineRule="auto"/>
      </w:pPr>
      <w:bookmarkStart w:id="158" w:name="_Toc235179467"/>
      <w:r>
        <w:lastRenderedPageBreak/>
        <w:t>B.</w:t>
      </w:r>
      <w:r w:rsidR="008F1BB7">
        <w:t xml:space="preserve"> Halaman Ticketing Publik</w:t>
      </w:r>
      <w:bookmarkEnd w:id="158"/>
    </w:p>
    <w:p w14:paraId="7C869CD7" w14:textId="77777777" w:rsidR="008F1BB7" w:rsidRDefault="008F1BB7" w:rsidP="008F1BB7">
      <w:pPr>
        <w:spacing w:line="360" w:lineRule="auto"/>
      </w:pPr>
      <w:r>
        <w:t>Halaman ticketing publik dapat diakses tanpa autentikasi. Halaman ini menampilkan daftar dan ringkasan aduan yang bersifat publik serta menyediakan pencarian untuk nomor pelacakan tiket.</w:t>
      </w:r>
    </w:p>
    <w:p w14:paraId="2684F04F" w14:textId="2C0DD5D8" w:rsidR="00AE2EB2" w:rsidRDefault="00043892" w:rsidP="00AE2EB2">
      <w:pPr>
        <w:keepNext/>
        <w:spacing w:line="360" w:lineRule="auto"/>
        <w:jc w:val="center"/>
      </w:pPr>
      <w:r>
        <w:rPr>
          <w:b/>
          <w:noProof/>
          <w:sz w:val="20"/>
        </w:rPr>
        <w:drawing>
          <wp:inline distT="0" distB="0" distL="0" distR="0" wp14:anchorId="18A19FB6" wp14:editId="0070257F">
            <wp:extent cx="5012978" cy="5173785"/>
            <wp:effectExtent l="0" t="0" r="0" b="8255"/>
            <wp:docPr id="66084705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rotWithShape="1">
                    <a:blip r:embed="rId84" cstate="print">
                      <a:extLst>
                        <a:ext uri="{28A0092B-C50C-407E-A947-70E740481C1C}">
                          <a14:useLocalDpi xmlns:a14="http://schemas.microsoft.com/office/drawing/2010/main" val="0"/>
                        </a:ext>
                      </a:extLst>
                    </a:blip>
                    <a:srcRect l="13728" r="14210"/>
                    <a:stretch>
                      <a:fillRect/>
                    </a:stretch>
                  </pic:blipFill>
                  <pic:spPr bwMode="auto">
                    <a:xfrm>
                      <a:off x="0" y="0"/>
                      <a:ext cx="5033749" cy="5195222"/>
                    </a:xfrm>
                    <a:prstGeom prst="rect">
                      <a:avLst/>
                    </a:prstGeom>
                    <a:noFill/>
                    <a:ln>
                      <a:noFill/>
                    </a:ln>
                    <a:extLst>
                      <a:ext uri="{53640926-AAD7-44D8-BBD7-CCE9431645EC}">
                        <a14:shadowObscured xmlns:a14="http://schemas.microsoft.com/office/drawing/2010/main"/>
                      </a:ext>
                    </a:extLst>
                  </pic:spPr>
                </pic:pic>
              </a:graphicData>
            </a:graphic>
          </wp:inline>
        </w:drawing>
      </w:r>
    </w:p>
    <w:p w14:paraId="5503D573" w14:textId="65E628A6" w:rsidR="00AE2EB2" w:rsidRDefault="00AE2EB2" w:rsidP="00AE2EB2">
      <w:pPr>
        <w:spacing w:line="360" w:lineRule="auto"/>
        <w:jc w:val="center"/>
      </w:pPr>
      <w:bookmarkStart w:id="159" w:name="_Toc235221144"/>
      <w:r>
        <w:t>Gambar 4.</w:t>
      </w:r>
      <w:r>
        <w:fldChar w:fldCharType="begin"/>
      </w:r>
      <w:r>
        <w:instrText xml:space="preserve"> SEQ Gambar_4. \* ARABIC </w:instrText>
      </w:r>
      <w:r>
        <w:fldChar w:fldCharType="separate"/>
      </w:r>
      <w:r w:rsidR="00D121D6">
        <w:rPr>
          <w:noProof/>
        </w:rPr>
        <w:t>2</w:t>
      </w:r>
      <w:r>
        <w:fldChar w:fldCharType="end"/>
      </w:r>
      <w:r>
        <w:t xml:space="preserve"> </w:t>
      </w:r>
      <w:r w:rsidRPr="00F5683B">
        <w:t>Halaman Ticketing Publik</w:t>
      </w:r>
      <w:bookmarkEnd w:id="159"/>
    </w:p>
    <w:p w14:paraId="62D1453E" w14:textId="755172BA" w:rsidR="008F1BB7" w:rsidRDefault="00E31770" w:rsidP="00AE2EB2">
      <w:pPr>
        <w:spacing w:before="120" w:line="360" w:lineRule="auto"/>
      </w:pPr>
      <w:bookmarkStart w:id="160" w:name="_Toc235179468"/>
      <w:r>
        <w:t>C.</w:t>
      </w:r>
      <w:r w:rsidR="008F1BB7">
        <w:t xml:space="preserve"> Halaman Detail Ticketing Publik</w:t>
      </w:r>
      <w:bookmarkEnd w:id="160"/>
    </w:p>
    <w:p w14:paraId="115A42DA" w14:textId="77777777" w:rsidR="008F1BB7" w:rsidRDefault="008F1BB7" w:rsidP="008F1BB7">
      <w:pPr>
        <w:spacing w:line="360" w:lineRule="auto"/>
      </w:pPr>
      <w:r>
        <w:t>Halaman detail ticketing publik menampilkan informasi tiket berdasarkan nomor pelacakan, seperti status, kategori, OPD terkait, riwayat perubahan status, dan tanggapan yang dapat ditampilkan kepada masyarakat.</w:t>
      </w:r>
    </w:p>
    <w:p w14:paraId="3EBA009C" w14:textId="77777777" w:rsidR="00043892" w:rsidRDefault="00043892" w:rsidP="00043892">
      <w:pPr>
        <w:keepNext/>
        <w:spacing w:line="360" w:lineRule="auto"/>
        <w:jc w:val="center"/>
      </w:pPr>
      <w:r>
        <w:rPr>
          <w:noProof/>
        </w:rPr>
        <w:lastRenderedPageBreak/>
        <w:drawing>
          <wp:inline distT="0" distB="0" distL="0" distR="0" wp14:anchorId="09098518" wp14:editId="68723535">
            <wp:extent cx="5025664" cy="8143631"/>
            <wp:effectExtent l="0" t="0" r="3810" b="0"/>
            <wp:docPr id="185171411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rotWithShape="1">
                    <a:blip r:embed="rId85" cstate="print">
                      <a:extLst>
                        <a:ext uri="{28A0092B-C50C-407E-A947-70E740481C1C}">
                          <a14:useLocalDpi xmlns:a14="http://schemas.microsoft.com/office/drawing/2010/main" val="0"/>
                        </a:ext>
                      </a:extLst>
                    </a:blip>
                    <a:srcRect l="13953" r="13325"/>
                    <a:stretch>
                      <a:fillRect/>
                    </a:stretch>
                  </pic:blipFill>
                  <pic:spPr bwMode="auto">
                    <a:xfrm>
                      <a:off x="0" y="0"/>
                      <a:ext cx="5050544" cy="8183947"/>
                    </a:xfrm>
                    <a:prstGeom prst="rect">
                      <a:avLst/>
                    </a:prstGeom>
                    <a:noFill/>
                    <a:ln>
                      <a:noFill/>
                    </a:ln>
                    <a:extLst>
                      <a:ext uri="{53640926-AAD7-44D8-BBD7-CCE9431645EC}">
                        <a14:shadowObscured xmlns:a14="http://schemas.microsoft.com/office/drawing/2010/main"/>
                      </a:ext>
                    </a:extLst>
                  </pic:spPr>
                </pic:pic>
              </a:graphicData>
            </a:graphic>
          </wp:inline>
        </w:drawing>
      </w:r>
    </w:p>
    <w:p w14:paraId="0B462801" w14:textId="2EDB0B8F" w:rsidR="00043892" w:rsidRDefault="00043892" w:rsidP="00043892">
      <w:pPr>
        <w:spacing w:line="360" w:lineRule="auto"/>
        <w:jc w:val="center"/>
      </w:pPr>
      <w:bookmarkStart w:id="161" w:name="_Toc235221145"/>
      <w:r>
        <w:t>Gambar 4.</w:t>
      </w:r>
      <w:r>
        <w:fldChar w:fldCharType="begin"/>
      </w:r>
      <w:r>
        <w:instrText xml:space="preserve"> SEQ Gambar_4. \* ARABIC </w:instrText>
      </w:r>
      <w:r>
        <w:fldChar w:fldCharType="separate"/>
      </w:r>
      <w:r w:rsidR="00D121D6">
        <w:rPr>
          <w:noProof/>
        </w:rPr>
        <w:t>3</w:t>
      </w:r>
      <w:r>
        <w:fldChar w:fldCharType="end"/>
      </w:r>
      <w:r>
        <w:t xml:space="preserve"> </w:t>
      </w:r>
      <w:r w:rsidRPr="00F27344">
        <w:t>Halaman Detail Ticketing Publik</w:t>
      </w:r>
      <w:bookmarkEnd w:id="161"/>
    </w:p>
    <w:p w14:paraId="4FF052EA" w14:textId="55867069" w:rsidR="008F1BB7" w:rsidRPr="006A2124" w:rsidRDefault="006A2124" w:rsidP="006A2124">
      <w:pPr>
        <w:spacing w:line="360" w:lineRule="auto"/>
      </w:pPr>
      <w:bookmarkStart w:id="162" w:name="_Toc235179469"/>
      <w:r>
        <w:lastRenderedPageBreak/>
        <w:t xml:space="preserve">D. </w:t>
      </w:r>
      <w:r w:rsidR="008F1BB7" w:rsidRPr="006A2124">
        <w:t>Halaman Statistik Publik</w:t>
      </w:r>
      <w:bookmarkEnd w:id="162"/>
    </w:p>
    <w:p w14:paraId="51A9B90B" w14:textId="77777777" w:rsidR="008F1BB7" w:rsidRDefault="008F1BB7" w:rsidP="008F1BB7">
      <w:pPr>
        <w:spacing w:line="360" w:lineRule="auto"/>
      </w:pPr>
      <w:r>
        <w:t>Halaman statistik publik menyajikan ringkasan aduan dalam kartu statistik, diagram, dan tabel. Informasi ini digunakan masyarakat untuk memantau gambaran penanganan aduan secara umum.</w:t>
      </w:r>
    </w:p>
    <w:p w14:paraId="4D92D722" w14:textId="77777777" w:rsidR="005A2B45" w:rsidRDefault="005A2B45" w:rsidP="005A2B45">
      <w:pPr>
        <w:keepNext/>
        <w:spacing w:line="360" w:lineRule="auto"/>
        <w:jc w:val="center"/>
      </w:pPr>
      <w:r>
        <w:rPr>
          <w:b/>
          <w:noProof/>
          <w:sz w:val="20"/>
        </w:rPr>
        <w:drawing>
          <wp:inline distT="0" distB="0" distL="0" distR="0" wp14:anchorId="15CB7CE4" wp14:editId="42363F7B">
            <wp:extent cx="4976597" cy="4553338"/>
            <wp:effectExtent l="0" t="0" r="0" b="0"/>
            <wp:docPr id="192184969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rotWithShape="1">
                    <a:blip r:embed="rId86" cstate="print">
                      <a:extLst>
                        <a:ext uri="{28A0092B-C50C-407E-A947-70E740481C1C}">
                          <a14:useLocalDpi xmlns:a14="http://schemas.microsoft.com/office/drawing/2010/main" val="0"/>
                        </a:ext>
                      </a:extLst>
                    </a:blip>
                    <a:srcRect l="12987" r="12797"/>
                    <a:stretch>
                      <a:fillRect/>
                    </a:stretch>
                  </pic:blipFill>
                  <pic:spPr bwMode="auto">
                    <a:xfrm>
                      <a:off x="0" y="0"/>
                      <a:ext cx="4995456" cy="4570593"/>
                    </a:xfrm>
                    <a:prstGeom prst="rect">
                      <a:avLst/>
                    </a:prstGeom>
                    <a:noFill/>
                    <a:ln>
                      <a:noFill/>
                    </a:ln>
                    <a:extLst>
                      <a:ext uri="{53640926-AAD7-44D8-BBD7-CCE9431645EC}">
                        <a14:shadowObscured xmlns:a14="http://schemas.microsoft.com/office/drawing/2010/main"/>
                      </a:ext>
                    </a:extLst>
                  </pic:spPr>
                </pic:pic>
              </a:graphicData>
            </a:graphic>
          </wp:inline>
        </w:drawing>
      </w:r>
    </w:p>
    <w:p w14:paraId="7AE6737F" w14:textId="7A8FA49F" w:rsidR="005A2B45" w:rsidRDefault="005A2B45" w:rsidP="005A2B45">
      <w:pPr>
        <w:spacing w:line="360" w:lineRule="auto"/>
        <w:jc w:val="center"/>
        <w:rPr>
          <w:i/>
          <w:sz w:val="20"/>
        </w:rPr>
      </w:pPr>
      <w:bookmarkStart w:id="163" w:name="_Toc235221146"/>
      <w:r>
        <w:t>Gambar 4.</w:t>
      </w:r>
      <w:r>
        <w:fldChar w:fldCharType="begin"/>
      </w:r>
      <w:r>
        <w:instrText xml:space="preserve"> SEQ Gambar_4. \* ARABIC </w:instrText>
      </w:r>
      <w:r>
        <w:fldChar w:fldCharType="separate"/>
      </w:r>
      <w:r w:rsidR="00D121D6">
        <w:rPr>
          <w:noProof/>
        </w:rPr>
        <w:t>4</w:t>
      </w:r>
      <w:r>
        <w:fldChar w:fldCharType="end"/>
      </w:r>
      <w:r>
        <w:t xml:space="preserve"> </w:t>
      </w:r>
      <w:r w:rsidRPr="004A016B">
        <w:t>Halaman Statistik Publik</w:t>
      </w:r>
      <w:bookmarkEnd w:id="163"/>
    </w:p>
    <w:p w14:paraId="7753D744" w14:textId="77777777" w:rsidR="008F1BB7" w:rsidRDefault="008F1BB7" w:rsidP="00331B87">
      <w:pPr>
        <w:pStyle w:val="Heading3"/>
        <w:spacing w:after="0" w:line="360" w:lineRule="auto"/>
      </w:pPr>
      <w:bookmarkStart w:id="164" w:name="_Toc235179470"/>
      <w:r>
        <w:t>4.1.2 Tampilan Halaman Admin KMC</w:t>
      </w:r>
      <w:bookmarkEnd w:id="164"/>
    </w:p>
    <w:p w14:paraId="66763F64" w14:textId="3BCA35F3" w:rsidR="008F1BB7" w:rsidRDefault="006A2124" w:rsidP="00C75587">
      <w:pPr>
        <w:spacing w:line="360" w:lineRule="auto"/>
      </w:pPr>
      <w:bookmarkStart w:id="165" w:name="_Toc235179471"/>
      <w:r>
        <w:t xml:space="preserve">A. </w:t>
      </w:r>
      <w:r w:rsidR="008F1BB7">
        <w:t>Halaman Dashboard Admin</w:t>
      </w:r>
      <w:bookmarkEnd w:id="165"/>
    </w:p>
    <w:p w14:paraId="5D98F569" w14:textId="7656D4A8" w:rsidR="008F1BB7" w:rsidRDefault="008F1BB7" w:rsidP="008F1BB7">
      <w:pPr>
        <w:spacing w:line="360" w:lineRule="auto"/>
      </w:pPr>
      <w:r>
        <w:t>Dashboard Admin KMC menyajikan ringkasan tiket, notifikasi prioritas tinggi, notifikasi terbaru, dan visualisasi data. Notifikasi prioritas tinggi dipisahkan dari notifikasi terbaru agar aduan yang mendesak lebih mudah dipantau.</w:t>
      </w:r>
      <w:r w:rsidR="00331B87">
        <w:t xml:space="preserve"> </w:t>
      </w:r>
      <w:r>
        <w:t>Tampilan</w:t>
      </w:r>
      <w:r w:rsidR="00331B87">
        <w:t xml:space="preserve"> </w:t>
      </w:r>
      <w:r>
        <w:t>dashboard</w:t>
      </w:r>
      <w:r w:rsidR="00331B87">
        <w:t xml:space="preserve"> juga</w:t>
      </w:r>
      <w:r>
        <w:t xml:space="preserve"> memperlihatkan kartu ringkasan dan grafik statistik sebagai informasi pendukung bagi Admin KMC dalam memantau keadaan tiket dan sumber aduan.</w:t>
      </w:r>
    </w:p>
    <w:p w14:paraId="62FE1BB3" w14:textId="77777777" w:rsidR="00331B87" w:rsidRDefault="00331B87" w:rsidP="00331B87">
      <w:pPr>
        <w:keepNext/>
        <w:spacing w:line="360" w:lineRule="auto"/>
        <w:jc w:val="center"/>
      </w:pPr>
      <w:r>
        <w:rPr>
          <w:b/>
          <w:noProof/>
          <w:sz w:val="20"/>
        </w:rPr>
        <w:lastRenderedPageBreak/>
        <w:drawing>
          <wp:inline distT="0" distB="0" distL="0" distR="0" wp14:anchorId="130B3B3B" wp14:editId="5D74C035">
            <wp:extent cx="5029200" cy="2510155"/>
            <wp:effectExtent l="0" t="0" r="0" b="4445"/>
            <wp:docPr id="150193881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0" y="0"/>
                      <a:ext cx="5029200" cy="2510155"/>
                    </a:xfrm>
                    <a:prstGeom prst="rect">
                      <a:avLst/>
                    </a:prstGeom>
                    <a:noFill/>
                    <a:ln>
                      <a:noFill/>
                    </a:ln>
                  </pic:spPr>
                </pic:pic>
              </a:graphicData>
            </a:graphic>
          </wp:inline>
        </w:drawing>
      </w:r>
    </w:p>
    <w:p w14:paraId="497995F1" w14:textId="0A88E320" w:rsidR="00331B87" w:rsidRDefault="00331B87" w:rsidP="00331B87">
      <w:pPr>
        <w:spacing w:line="360" w:lineRule="auto"/>
        <w:jc w:val="center"/>
      </w:pPr>
      <w:bookmarkStart w:id="166" w:name="_Toc235221147"/>
      <w:r>
        <w:t>Gambar 4.</w:t>
      </w:r>
      <w:r>
        <w:fldChar w:fldCharType="begin"/>
      </w:r>
      <w:r>
        <w:instrText xml:space="preserve"> SEQ Gambar_4. \* ARABIC </w:instrText>
      </w:r>
      <w:r>
        <w:fldChar w:fldCharType="separate"/>
      </w:r>
      <w:r w:rsidR="00D121D6">
        <w:rPr>
          <w:noProof/>
        </w:rPr>
        <w:t>5</w:t>
      </w:r>
      <w:r>
        <w:fldChar w:fldCharType="end"/>
      </w:r>
      <w:r>
        <w:t xml:space="preserve"> </w:t>
      </w:r>
      <w:r w:rsidRPr="002A202E">
        <w:t>Halaman Dashboard Admin</w:t>
      </w:r>
      <w:bookmarkEnd w:id="166"/>
    </w:p>
    <w:p w14:paraId="458A5918" w14:textId="57A49447" w:rsidR="008F1BB7" w:rsidRDefault="006A2124" w:rsidP="00FC4A49">
      <w:pPr>
        <w:spacing w:before="120" w:line="360" w:lineRule="auto"/>
      </w:pPr>
      <w:bookmarkStart w:id="167" w:name="_Toc235179473"/>
      <w:r>
        <w:t>C.</w:t>
      </w:r>
      <w:r w:rsidR="008F1BB7">
        <w:t xml:space="preserve"> Halaman Daftar Notifikasi Admin</w:t>
      </w:r>
      <w:bookmarkEnd w:id="167"/>
    </w:p>
    <w:p w14:paraId="6788C190" w14:textId="77777777" w:rsidR="008F1BB7" w:rsidRDefault="008F1BB7" w:rsidP="008F1BB7">
      <w:pPr>
        <w:spacing w:line="360" w:lineRule="auto"/>
      </w:pPr>
      <w:r>
        <w:t>Halaman daftar notifikasi digunakan untuk melihat notifikasi aduan yang masuk. Admin dapat meninjau informasi notifikasi sebelum melakukan tindak lanjut atau verifikasi duplikasi.</w:t>
      </w:r>
    </w:p>
    <w:p w14:paraId="39DDCEB6" w14:textId="4D45A493" w:rsidR="00884E30" w:rsidRDefault="00884E30" w:rsidP="008F1BB7">
      <w:pPr>
        <w:spacing w:line="360" w:lineRule="auto"/>
      </w:pPr>
      <w:r>
        <w:rPr>
          <w:noProof/>
          <w14:ligatures w14:val="standardContextual"/>
        </w:rPr>
        <w:drawing>
          <wp:inline distT="0" distB="0" distL="0" distR="0" wp14:anchorId="03C781FC" wp14:editId="592F3550">
            <wp:extent cx="5039995" cy="2517140"/>
            <wp:effectExtent l="0" t="0" r="8255" b="0"/>
            <wp:docPr id="121298103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981030" name="Picture 1212981030"/>
                    <pic:cNvPicPr/>
                  </pic:nvPicPr>
                  <pic:blipFill>
                    <a:blip r:embed="rId88" cstate="print">
                      <a:extLst>
                        <a:ext uri="{28A0092B-C50C-407E-A947-70E740481C1C}">
                          <a14:useLocalDpi xmlns:a14="http://schemas.microsoft.com/office/drawing/2010/main" val="0"/>
                        </a:ext>
                      </a:extLst>
                    </a:blip>
                    <a:stretch>
                      <a:fillRect/>
                    </a:stretch>
                  </pic:blipFill>
                  <pic:spPr>
                    <a:xfrm>
                      <a:off x="0" y="0"/>
                      <a:ext cx="5039995" cy="2517140"/>
                    </a:xfrm>
                    <a:prstGeom prst="rect">
                      <a:avLst/>
                    </a:prstGeom>
                  </pic:spPr>
                </pic:pic>
              </a:graphicData>
            </a:graphic>
          </wp:inline>
        </w:drawing>
      </w:r>
    </w:p>
    <w:p w14:paraId="047694F9" w14:textId="47C675A6" w:rsidR="008F1BB7" w:rsidRDefault="00520F40" w:rsidP="00520F40">
      <w:pPr>
        <w:spacing w:line="360" w:lineRule="auto"/>
        <w:jc w:val="center"/>
      </w:pPr>
      <w:bookmarkStart w:id="168" w:name="_Toc235221148"/>
      <w:r>
        <w:t>Gambar 4.</w:t>
      </w:r>
      <w:r>
        <w:fldChar w:fldCharType="begin"/>
      </w:r>
      <w:r>
        <w:instrText xml:space="preserve"> SEQ Gambar_4. \* ARABIC </w:instrText>
      </w:r>
      <w:r>
        <w:fldChar w:fldCharType="separate"/>
      </w:r>
      <w:r w:rsidR="00D121D6">
        <w:rPr>
          <w:noProof/>
        </w:rPr>
        <w:t>6</w:t>
      </w:r>
      <w:r>
        <w:fldChar w:fldCharType="end"/>
      </w:r>
      <w:r>
        <w:t xml:space="preserve"> </w:t>
      </w:r>
      <w:r w:rsidRPr="004E04DD">
        <w:t>Halaman Daftar Notifikasi Admin</w:t>
      </w:r>
      <w:bookmarkEnd w:id="168"/>
    </w:p>
    <w:p w14:paraId="5EC4C92C" w14:textId="04C841D4" w:rsidR="008F1BB7" w:rsidRDefault="006A2124" w:rsidP="0071435C">
      <w:pPr>
        <w:spacing w:before="120" w:line="360" w:lineRule="auto"/>
      </w:pPr>
      <w:bookmarkStart w:id="169" w:name="_Toc235179474"/>
      <w:r>
        <w:t>D.</w:t>
      </w:r>
      <w:r w:rsidR="008F1BB7">
        <w:t xml:space="preserve"> Halaman Daftar Tiket Admin</w:t>
      </w:r>
      <w:bookmarkEnd w:id="169"/>
    </w:p>
    <w:p w14:paraId="3E6675ED" w14:textId="77777777" w:rsidR="008F1BB7" w:rsidRDefault="008F1BB7" w:rsidP="008F1BB7">
      <w:pPr>
        <w:spacing w:line="360" w:lineRule="auto"/>
      </w:pPr>
      <w:r>
        <w:t>Halaman daftar tiket menyajikan tiket yang telah dibuat beserta informasi pokok, seperti nomor tiket, kategori, OPD terkait, prioritas, dan status. Admin dapat menggunakan halaman ini untuk membuka detail atau mengubah tiket.</w:t>
      </w:r>
    </w:p>
    <w:p w14:paraId="0400AC2D" w14:textId="77777777" w:rsidR="00C04B22" w:rsidRDefault="00520F40" w:rsidP="00C04B22">
      <w:pPr>
        <w:keepNext/>
        <w:spacing w:line="360" w:lineRule="auto"/>
        <w:jc w:val="center"/>
      </w:pPr>
      <w:r>
        <w:rPr>
          <w:b/>
          <w:noProof/>
          <w:sz w:val="20"/>
        </w:rPr>
        <w:lastRenderedPageBreak/>
        <w:drawing>
          <wp:inline distT="0" distB="0" distL="0" distR="0" wp14:anchorId="7776E1C3" wp14:editId="2B8603EC">
            <wp:extent cx="5029200" cy="2510155"/>
            <wp:effectExtent l="0" t="0" r="0" b="4445"/>
            <wp:docPr id="166979203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bwMode="auto">
                    <a:xfrm>
                      <a:off x="0" y="0"/>
                      <a:ext cx="5029200" cy="2510155"/>
                    </a:xfrm>
                    <a:prstGeom prst="rect">
                      <a:avLst/>
                    </a:prstGeom>
                    <a:noFill/>
                    <a:ln>
                      <a:noFill/>
                    </a:ln>
                  </pic:spPr>
                </pic:pic>
              </a:graphicData>
            </a:graphic>
          </wp:inline>
        </w:drawing>
      </w:r>
    </w:p>
    <w:p w14:paraId="28D9DA58" w14:textId="46DE873B" w:rsidR="00C04B22" w:rsidRDefault="00C04B22" w:rsidP="00C04B22">
      <w:pPr>
        <w:spacing w:line="360" w:lineRule="auto"/>
        <w:jc w:val="center"/>
      </w:pPr>
      <w:bookmarkStart w:id="170" w:name="_Toc235221149"/>
      <w:r>
        <w:t>Gambar 4.</w:t>
      </w:r>
      <w:r>
        <w:fldChar w:fldCharType="begin"/>
      </w:r>
      <w:r>
        <w:instrText xml:space="preserve"> SEQ Gambar_4. \* ARABIC </w:instrText>
      </w:r>
      <w:r>
        <w:fldChar w:fldCharType="separate"/>
      </w:r>
      <w:r w:rsidR="00D121D6">
        <w:rPr>
          <w:noProof/>
        </w:rPr>
        <w:t>7</w:t>
      </w:r>
      <w:r>
        <w:fldChar w:fldCharType="end"/>
      </w:r>
      <w:r>
        <w:t xml:space="preserve"> </w:t>
      </w:r>
      <w:r w:rsidRPr="00472A68">
        <w:t>Halaman Daftar Tiket Admin</w:t>
      </w:r>
      <w:bookmarkEnd w:id="170"/>
    </w:p>
    <w:p w14:paraId="71DA39D7" w14:textId="77777777" w:rsidR="00AB1AFC" w:rsidRDefault="00AB1AFC" w:rsidP="00AB1AFC">
      <w:pPr>
        <w:spacing w:before="120" w:line="360" w:lineRule="auto"/>
      </w:pPr>
      <w:bookmarkStart w:id="171" w:name="_Toc235179475"/>
    </w:p>
    <w:p w14:paraId="4757A35D" w14:textId="531F4656" w:rsidR="008F1BB7" w:rsidRDefault="006A2124" w:rsidP="00AB1AFC">
      <w:pPr>
        <w:spacing w:before="120" w:line="360" w:lineRule="auto"/>
      </w:pPr>
      <w:r>
        <w:t>E.</w:t>
      </w:r>
      <w:r w:rsidR="008F1BB7">
        <w:t xml:space="preserve"> Halaman Detail Tiket Admin</w:t>
      </w:r>
      <w:bookmarkEnd w:id="171"/>
    </w:p>
    <w:p w14:paraId="0822FD68" w14:textId="77777777" w:rsidR="008F1BB7" w:rsidRDefault="008F1BB7" w:rsidP="008F1BB7">
      <w:pPr>
        <w:spacing w:line="360" w:lineRule="auto"/>
      </w:pPr>
      <w:r>
        <w:t>Halaman detail tiket menampilkan data aduan, riwayat status, dan tanggapan terkait satu tiket. Halaman ini membantu Admin KMC memeriksa proses penanganan tiket secara lebih rinci.</w:t>
      </w:r>
    </w:p>
    <w:p w14:paraId="7704913A" w14:textId="77777777" w:rsidR="00AB1AFC" w:rsidRDefault="00AB1AFC" w:rsidP="00AB1AFC">
      <w:pPr>
        <w:keepNext/>
        <w:spacing w:line="360" w:lineRule="auto"/>
        <w:jc w:val="center"/>
      </w:pPr>
      <w:r>
        <w:rPr>
          <w:b/>
          <w:noProof/>
          <w:sz w:val="20"/>
        </w:rPr>
        <w:drawing>
          <wp:inline distT="0" distB="0" distL="0" distR="0" wp14:anchorId="005F2955" wp14:editId="0E88D0A4">
            <wp:extent cx="5029200" cy="2510155"/>
            <wp:effectExtent l="0" t="0" r="0" b="4445"/>
            <wp:docPr id="21077254"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0" y="0"/>
                      <a:ext cx="5029200" cy="2510155"/>
                    </a:xfrm>
                    <a:prstGeom prst="rect">
                      <a:avLst/>
                    </a:prstGeom>
                    <a:noFill/>
                    <a:ln>
                      <a:noFill/>
                    </a:ln>
                  </pic:spPr>
                </pic:pic>
              </a:graphicData>
            </a:graphic>
          </wp:inline>
        </w:drawing>
      </w:r>
    </w:p>
    <w:p w14:paraId="05444CBE" w14:textId="4A9B3621" w:rsidR="00AB1AFC" w:rsidRDefault="00AB1AFC" w:rsidP="00AB1AFC">
      <w:pPr>
        <w:spacing w:line="360" w:lineRule="auto"/>
        <w:jc w:val="center"/>
      </w:pPr>
      <w:bookmarkStart w:id="172" w:name="_Toc235221150"/>
      <w:r>
        <w:t>Gambar 4.</w:t>
      </w:r>
      <w:r>
        <w:fldChar w:fldCharType="begin"/>
      </w:r>
      <w:r>
        <w:instrText xml:space="preserve"> SEQ Gambar_4. \* ARABIC </w:instrText>
      </w:r>
      <w:r>
        <w:fldChar w:fldCharType="separate"/>
      </w:r>
      <w:r w:rsidR="00D121D6">
        <w:rPr>
          <w:noProof/>
        </w:rPr>
        <w:t>8</w:t>
      </w:r>
      <w:r>
        <w:fldChar w:fldCharType="end"/>
      </w:r>
      <w:r>
        <w:t xml:space="preserve"> </w:t>
      </w:r>
      <w:r w:rsidRPr="00A01BDF">
        <w:t>Halaman Detail Tiket Admin</w:t>
      </w:r>
      <w:bookmarkEnd w:id="172"/>
    </w:p>
    <w:p w14:paraId="4D67C601" w14:textId="24E186CD" w:rsidR="008F1BB7" w:rsidRDefault="006A2124" w:rsidP="007A48E1">
      <w:pPr>
        <w:spacing w:before="240" w:line="360" w:lineRule="auto"/>
      </w:pPr>
      <w:bookmarkStart w:id="173" w:name="_Toc235179476"/>
      <w:r>
        <w:t>F.</w:t>
      </w:r>
      <w:r w:rsidR="008F1BB7">
        <w:t xml:space="preserve"> Halaman Tambah Tiket Manual</w:t>
      </w:r>
      <w:bookmarkEnd w:id="173"/>
    </w:p>
    <w:p w14:paraId="21240475" w14:textId="77777777" w:rsidR="008F1BB7" w:rsidRDefault="008F1BB7" w:rsidP="008F1BB7">
      <w:pPr>
        <w:spacing w:line="360" w:lineRule="auto"/>
      </w:pPr>
      <w:r>
        <w:t>Halaman tambah tiket manual digunakan apabila Admin KMC perlu mencatat aduan yang tidak berasal dari sinkronisasi media sosial. Admin mengisi data pelapor, kategori, OPD terkait, prioritas, dan isi aduan.</w:t>
      </w:r>
    </w:p>
    <w:p w14:paraId="2687CBAD" w14:textId="77777777" w:rsidR="00047F00" w:rsidRDefault="0086662D" w:rsidP="00047F00">
      <w:pPr>
        <w:keepNext/>
        <w:spacing w:line="360" w:lineRule="auto"/>
        <w:jc w:val="center"/>
      </w:pPr>
      <w:r>
        <w:rPr>
          <w:noProof/>
        </w:rPr>
        <w:lastRenderedPageBreak/>
        <w:drawing>
          <wp:inline distT="0" distB="0" distL="0" distR="0" wp14:anchorId="2BC918F0" wp14:editId="1CEFC3A4">
            <wp:extent cx="5029200" cy="2510155"/>
            <wp:effectExtent l="0" t="0" r="0" b="4445"/>
            <wp:docPr id="196236736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bwMode="auto">
                    <a:xfrm>
                      <a:off x="0" y="0"/>
                      <a:ext cx="5029200" cy="2510155"/>
                    </a:xfrm>
                    <a:prstGeom prst="rect">
                      <a:avLst/>
                    </a:prstGeom>
                    <a:noFill/>
                    <a:ln>
                      <a:noFill/>
                    </a:ln>
                  </pic:spPr>
                </pic:pic>
              </a:graphicData>
            </a:graphic>
          </wp:inline>
        </w:drawing>
      </w:r>
    </w:p>
    <w:p w14:paraId="429D7188" w14:textId="456BC439" w:rsidR="00047F00" w:rsidRDefault="00047F00" w:rsidP="00047F00">
      <w:pPr>
        <w:spacing w:line="360" w:lineRule="auto"/>
        <w:jc w:val="center"/>
      </w:pPr>
      <w:bookmarkStart w:id="174" w:name="_Toc235221151"/>
      <w:r>
        <w:t>Gambar 4.</w:t>
      </w:r>
      <w:r>
        <w:fldChar w:fldCharType="begin"/>
      </w:r>
      <w:r>
        <w:instrText xml:space="preserve"> SEQ Gambar_4. \* ARABIC </w:instrText>
      </w:r>
      <w:r>
        <w:fldChar w:fldCharType="separate"/>
      </w:r>
      <w:r w:rsidR="00D121D6">
        <w:rPr>
          <w:noProof/>
        </w:rPr>
        <w:t>9</w:t>
      </w:r>
      <w:r>
        <w:fldChar w:fldCharType="end"/>
      </w:r>
      <w:r>
        <w:t xml:space="preserve"> </w:t>
      </w:r>
      <w:r w:rsidRPr="00F13465">
        <w:t>Halaman Tambah Tiket Manual</w:t>
      </w:r>
      <w:bookmarkEnd w:id="174"/>
    </w:p>
    <w:p w14:paraId="48804E2D" w14:textId="77777777" w:rsidR="003D12AE" w:rsidRDefault="003D12AE" w:rsidP="008F1BB7">
      <w:pPr>
        <w:spacing w:line="360" w:lineRule="auto"/>
        <w:jc w:val="center"/>
        <w:rPr>
          <w:b/>
          <w:sz w:val="20"/>
        </w:rPr>
      </w:pPr>
    </w:p>
    <w:p w14:paraId="7DCBCC26" w14:textId="768ADE55" w:rsidR="008F1BB7" w:rsidRDefault="0086662D" w:rsidP="008F1BB7">
      <w:pPr>
        <w:spacing w:line="360" w:lineRule="auto"/>
        <w:jc w:val="center"/>
      </w:pPr>
      <w:r>
        <w:rPr>
          <w:b/>
          <w:sz w:val="20"/>
        </w:rPr>
        <w:t xml:space="preserve"> </w:t>
      </w:r>
    </w:p>
    <w:p w14:paraId="265E8EFD" w14:textId="4EC06EE3" w:rsidR="008F1BB7" w:rsidRDefault="003D12AE" w:rsidP="003D12AE">
      <w:pPr>
        <w:spacing w:line="360" w:lineRule="auto"/>
      </w:pPr>
      <w:bookmarkStart w:id="175" w:name="_Toc235179477"/>
      <w:r>
        <w:t xml:space="preserve">G. </w:t>
      </w:r>
      <w:r w:rsidR="008F1BB7">
        <w:t>Halaman Edit Tiket Admin</w:t>
      </w:r>
      <w:bookmarkEnd w:id="175"/>
    </w:p>
    <w:p w14:paraId="14A04F7D" w14:textId="77777777" w:rsidR="008F1BB7" w:rsidRDefault="008F1BB7" w:rsidP="008F1BB7">
      <w:pPr>
        <w:spacing w:line="360" w:lineRule="auto"/>
      </w:pPr>
      <w:r>
        <w:t>Halaman edit tiket memungkinkan Admin KMC memperbarui kategori, subkategori, OPD terkait, dan prioritas apabila hasil pengelolaan tiket perlu disesuaikan.</w:t>
      </w:r>
    </w:p>
    <w:p w14:paraId="073857FD" w14:textId="77777777" w:rsidR="006F470D" w:rsidRDefault="006F470D" w:rsidP="006F470D">
      <w:pPr>
        <w:keepNext/>
        <w:spacing w:line="360" w:lineRule="auto"/>
        <w:jc w:val="center"/>
      </w:pPr>
      <w:r>
        <w:rPr>
          <w:b/>
          <w:noProof/>
          <w:sz w:val="20"/>
        </w:rPr>
        <w:drawing>
          <wp:inline distT="0" distB="0" distL="0" distR="0" wp14:anchorId="323A75E7" wp14:editId="13B043A0">
            <wp:extent cx="5033010" cy="2508885"/>
            <wp:effectExtent l="0" t="0" r="0" b="5715"/>
            <wp:docPr id="70598460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92" cstate="print">
                      <a:extLst>
                        <a:ext uri="{28A0092B-C50C-407E-A947-70E740481C1C}">
                          <a14:useLocalDpi xmlns:a14="http://schemas.microsoft.com/office/drawing/2010/main" val="0"/>
                        </a:ext>
                      </a:extLst>
                    </a:blip>
                    <a:srcRect/>
                    <a:stretch>
                      <a:fillRect/>
                    </a:stretch>
                  </pic:blipFill>
                  <pic:spPr bwMode="auto">
                    <a:xfrm>
                      <a:off x="0" y="0"/>
                      <a:ext cx="5033010" cy="2508885"/>
                    </a:xfrm>
                    <a:prstGeom prst="rect">
                      <a:avLst/>
                    </a:prstGeom>
                    <a:noFill/>
                    <a:ln>
                      <a:noFill/>
                    </a:ln>
                  </pic:spPr>
                </pic:pic>
              </a:graphicData>
            </a:graphic>
          </wp:inline>
        </w:drawing>
      </w:r>
    </w:p>
    <w:p w14:paraId="17943551" w14:textId="44E6E91A" w:rsidR="006F470D" w:rsidRDefault="006F470D" w:rsidP="006F470D">
      <w:pPr>
        <w:spacing w:line="360" w:lineRule="auto"/>
        <w:jc w:val="center"/>
      </w:pPr>
      <w:bookmarkStart w:id="176" w:name="_Toc235221152"/>
      <w:r>
        <w:t>Gambar 4.</w:t>
      </w:r>
      <w:r>
        <w:fldChar w:fldCharType="begin"/>
      </w:r>
      <w:r>
        <w:instrText xml:space="preserve"> SEQ Gambar_4. \* ARABIC </w:instrText>
      </w:r>
      <w:r>
        <w:fldChar w:fldCharType="separate"/>
      </w:r>
      <w:r w:rsidR="00D121D6">
        <w:rPr>
          <w:noProof/>
        </w:rPr>
        <w:t>10</w:t>
      </w:r>
      <w:r>
        <w:fldChar w:fldCharType="end"/>
      </w:r>
      <w:r>
        <w:t xml:space="preserve"> </w:t>
      </w:r>
      <w:r w:rsidRPr="009D6DC3">
        <w:t>Halaman Edit Tiket Admin</w:t>
      </w:r>
      <w:bookmarkEnd w:id="176"/>
    </w:p>
    <w:p w14:paraId="38D61092" w14:textId="4D4DBFE8" w:rsidR="008F1BB7" w:rsidRPr="003D12AE" w:rsidRDefault="003D12AE" w:rsidP="00B830B1">
      <w:pPr>
        <w:spacing w:before="120" w:line="360" w:lineRule="auto"/>
      </w:pPr>
      <w:bookmarkStart w:id="177" w:name="_Toc235179478"/>
      <w:r>
        <w:t xml:space="preserve">H. </w:t>
      </w:r>
      <w:r w:rsidR="008F1BB7" w:rsidRPr="003D12AE">
        <w:t>Halaman Manajemen Data OPD</w:t>
      </w:r>
      <w:bookmarkEnd w:id="177"/>
    </w:p>
    <w:p w14:paraId="074692E6" w14:textId="77777777" w:rsidR="008F1BB7" w:rsidRDefault="008F1BB7" w:rsidP="008F1BB7">
      <w:pPr>
        <w:spacing w:line="360" w:lineRule="auto"/>
      </w:pPr>
      <w:r>
        <w:t>Halaman manajemen data OPD digunakan untuk melihat dan mengelola data organisasi perangkat daerah yang menerima penugasan tiket.</w:t>
      </w:r>
    </w:p>
    <w:p w14:paraId="4C0E3BB4" w14:textId="77777777" w:rsidR="000F28F1" w:rsidRDefault="000F28F1" w:rsidP="000F28F1">
      <w:pPr>
        <w:keepNext/>
        <w:spacing w:line="360" w:lineRule="auto"/>
        <w:jc w:val="center"/>
      </w:pPr>
      <w:r>
        <w:rPr>
          <w:b/>
          <w:noProof/>
          <w:sz w:val="20"/>
        </w:rPr>
        <w:lastRenderedPageBreak/>
        <w:drawing>
          <wp:inline distT="0" distB="0" distL="0" distR="0" wp14:anchorId="51F3D691" wp14:editId="7BD247B5">
            <wp:extent cx="5033010" cy="2508885"/>
            <wp:effectExtent l="0" t="0" r="0" b="5715"/>
            <wp:docPr id="415369539"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93" cstate="print">
                      <a:extLst>
                        <a:ext uri="{28A0092B-C50C-407E-A947-70E740481C1C}">
                          <a14:useLocalDpi xmlns:a14="http://schemas.microsoft.com/office/drawing/2010/main" val="0"/>
                        </a:ext>
                      </a:extLst>
                    </a:blip>
                    <a:srcRect/>
                    <a:stretch>
                      <a:fillRect/>
                    </a:stretch>
                  </pic:blipFill>
                  <pic:spPr bwMode="auto">
                    <a:xfrm>
                      <a:off x="0" y="0"/>
                      <a:ext cx="5033010" cy="2508885"/>
                    </a:xfrm>
                    <a:prstGeom prst="rect">
                      <a:avLst/>
                    </a:prstGeom>
                    <a:noFill/>
                    <a:ln>
                      <a:noFill/>
                    </a:ln>
                  </pic:spPr>
                </pic:pic>
              </a:graphicData>
            </a:graphic>
          </wp:inline>
        </w:drawing>
      </w:r>
    </w:p>
    <w:p w14:paraId="3B0CF6D6" w14:textId="701AEB3C" w:rsidR="008F1BB7" w:rsidRDefault="000F28F1" w:rsidP="000F28F1">
      <w:pPr>
        <w:spacing w:line="360" w:lineRule="auto"/>
        <w:jc w:val="center"/>
      </w:pPr>
      <w:bookmarkStart w:id="178" w:name="_Toc235221153"/>
      <w:r>
        <w:t>Gambar 4.</w:t>
      </w:r>
      <w:r>
        <w:fldChar w:fldCharType="begin"/>
      </w:r>
      <w:r>
        <w:instrText xml:space="preserve"> SEQ Gambar_4. \* ARABIC </w:instrText>
      </w:r>
      <w:r>
        <w:fldChar w:fldCharType="separate"/>
      </w:r>
      <w:r w:rsidR="00D121D6">
        <w:rPr>
          <w:noProof/>
        </w:rPr>
        <w:t>11</w:t>
      </w:r>
      <w:r>
        <w:fldChar w:fldCharType="end"/>
      </w:r>
      <w:r>
        <w:t xml:space="preserve"> </w:t>
      </w:r>
      <w:r w:rsidRPr="00881330">
        <w:t>Halaman Manajemen Data OPD</w:t>
      </w:r>
      <w:bookmarkEnd w:id="178"/>
    </w:p>
    <w:p w14:paraId="7B663FB0" w14:textId="2B8A90EF" w:rsidR="008F1BB7" w:rsidRDefault="00E4699B" w:rsidP="000F28F1">
      <w:pPr>
        <w:spacing w:before="120" w:line="360" w:lineRule="auto"/>
      </w:pPr>
      <w:bookmarkStart w:id="179" w:name="_Toc235179479"/>
      <w:r>
        <w:t>I.</w:t>
      </w:r>
      <w:r w:rsidR="008F1BB7">
        <w:t xml:space="preserve"> Halaman Tambah OPD</w:t>
      </w:r>
      <w:bookmarkEnd w:id="179"/>
    </w:p>
    <w:p w14:paraId="1CA63BE0" w14:textId="77777777" w:rsidR="008F1BB7" w:rsidRDefault="008F1BB7" w:rsidP="008F1BB7">
      <w:pPr>
        <w:spacing w:line="360" w:lineRule="auto"/>
      </w:pPr>
      <w:r>
        <w:t>Halaman tambah OPD menyediakan formulir untuk menambahkan data OPD dan akun pengguna OPD yang diperlukan untuk mengakses portal OPD.</w:t>
      </w:r>
    </w:p>
    <w:p w14:paraId="12B2E9D0" w14:textId="77777777" w:rsidR="006C6B1D" w:rsidRDefault="006C6B1D" w:rsidP="006C6B1D">
      <w:pPr>
        <w:keepNext/>
        <w:spacing w:line="360" w:lineRule="auto"/>
        <w:jc w:val="center"/>
      </w:pPr>
      <w:r>
        <w:rPr>
          <w:b/>
          <w:noProof/>
          <w:sz w:val="20"/>
        </w:rPr>
        <w:drawing>
          <wp:inline distT="0" distB="0" distL="0" distR="0" wp14:anchorId="3B136DBC" wp14:editId="135D9F34">
            <wp:extent cx="5033010" cy="2508885"/>
            <wp:effectExtent l="0" t="0" r="0" b="5715"/>
            <wp:docPr id="1910779013"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94" cstate="print">
                      <a:extLst>
                        <a:ext uri="{28A0092B-C50C-407E-A947-70E740481C1C}">
                          <a14:useLocalDpi xmlns:a14="http://schemas.microsoft.com/office/drawing/2010/main" val="0"/>
                        </a:ext>
                      </a:extLst>
                    </a:blip>
                    <a:srcRect/>
                    <a:stretch>
                      <a:fillRect/>
                    </a:stretch>
                  </pic:blipFill>
                  <pic:spPr bwMode="auto">
                    <a:xfrm>
                      <a:off x="0" y="0"/>
                      <a:ext cx="5033010" cy="2508885"/>
                    </a:xfrm>
                    <a:prstGeom prst="rect">
                      <a:avLst/>
                    </a:prstGeom>
                    <a:noFill/>
                    <a:ln>
                      <a:noFill/>
                    </a:ln>
                  </pic:spPr>
                </pic:pic>
              </a:graphicData>
            </a:graphic>
          </wp:inline>
        </w:drawing>
      </w:r>
    </w:p>
    <w:p w14:paraId="74C08F0D" w14:textId="3BC469AA" w:rsidR="006C6B1D" w:rsidRDefault="006C6B1D" w:rsidP="006C6B1D">
      <w:pPr>
        <w:spacing w:line="360" w:lineRule="auto"/>
        <w:jc w:val="center"/>
      </w:pPr>
      <w:bookmarkStart w:id="180" w:name="_Toc235221154"/>
      <w:r>
        <w:t>Gambar 4.</w:t>
      </w:r>
      <w:r>
        <w:fldChar w:fldCharType="begin"/>
      </w:r>
      <w:r>
        <w:instrText xml:space="preserve"> SEQ Gambar_4. \* ARABIC </w:instrText>
      </w:r>
      <w:r>
        <w:fldChar w:fldCharType="separate"/>
      </w:r>
      <w:r w:rsidR="00D121D6">
        <w:rPr>
          <w:noProof/>
        </w:rPr>
        <w:t>12</w:t>
      </w:r>
      <w:r>
        <w:fldChar w:fldCharType="end"/>
      </w:r>
      <w:r>
        <w:t xml:space="preserve"> </w:t>
      </w:r>
      <w:r w:rsidRPr="00D22BA7">
        <w:t>Halaman Tambah OPD</w:t>
      </w:r>
      <w:bookmarkEnd w:id="180"/>
    </w:p>
    <w:p w14:paraId="6D2F1B6A" w14:textId="1867B803" w:rsidR="008F1BB7" w:rsidRDefault="0054398C" w:rsidP="00EC0DDE">
      <w:pPr>
        <w:spacing w:before="120" w:line="360" w:lineRule="auto"/>
      </w:pPr>
      <w:bookmarkStart w:id="181" w:name="_Toc235179480"/>
      <w:r>
        <w:t>J.</w:t>
      </w:r>
      <w:r w:rsidR="008F1BB7">
        <w:t xml:space="preserve"> Halaman Edit Data OPD</w:t>
      </w:r>
      <w:bookmarkEnd w:id="181"/>
    </w:p>
    <w:p w14:paraId="433BA0B4" w14:textId="77777777" w:rsidR="008F1BB7" w:rsidRDefault="008F1BB7" w:rsidP="008F1BB7">
      <w:pPr>
        <w:spacing w:line="360" w:lineRule="auto"/>
      </w:pPr>
      <w:r>
        <w:t>Halaman edit data OPD digunakan untuk memperbarui informasi OPD dan data akun terkait sesuai kebutuhan pengelolaan pengguna.</w:t>
      </w:r>
    </w:p>
    <w:p w14:paraId="02EA103F" w14:textId="77777777" w:rsidR="0018090B" w:rsidRDefault="0018090B" w:rsidP="0018090B">
      <w:pPr>
        <w:keepNext/>
        <w:spacing w:line="360" w:lineRule="auto"/>
        <w:jc w:val="center"/>
      </w:pPr>
      <w:r>
        <w:rPr>
          <w:b/>
          <w:noProof/>
          <w:sz w:val="20"/>
        </w:rPr>
        <w:lastRenderedPageBreak/>
        <w:drawing>
          <wp:inline distT="0" distB="0" distL="0" distR="0" wp14:anchorId="37FAC5AF" wp14:editId="29862639">
            <wp:extent cx="5033010" cy="2508885"/>
            <wp:effectExtent l="0" t="0" r="0" b="5715"/>
            <wp:docPr id="1480510219"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95" cstate="print">
                      <a:extLst>
                        <a:ext uri="{28A0092B-C50C-407E-A947-70E740481C1C}">
                          <a14:useLocalDpi xmlns:a14="http://schemas.microsoft.com/office/drawing/2010/main" val="0"/>
                        </a:ext>
                      </a:extLst>
                    </a:blip>
                    <a:srcRect/>
                    <a:stretch>
                      <a:fillRect/>
                    </a:stretch>
                  </pic:blipFill>
                  <pic:spPr bwMode="auto">
                    <a:xfrm>
                      <a:off x="0" y="0"/>
                      <a:ext cx="5033010" cy="2508885"/>
                    </a:xfrm>
                    <a:prstGeom prst="rect">
                      <a:avLst/>
                    </a:prstGeom>
                    <a:noFill/>
                    <a:ln>
                      <a:noFill/>
                    </a:ln>
                  </pic:spPr>
                </pic:pic>
              </a:graphicData>
            </a:graphic>
          </wp:inline>
        </w:drawing>
      </w:r>
    </w:p>
    <w:p w14:paraId="687E05F8" w14:textId="0AC3E22B" w:rsidR="0018090B" w:rsidRDefault="0018090B" w:rsidP="0018090B">
      <w:pPr>
        <w:spacing w:line="360" w:lineRule="auto"/>
        <w:jc w:val="center"/>
      </w:pPr>
      <w:bookmarkStart w:id="182" w:name="_Toc235221155"/>
      <w:r>
        <w:t>Gambar 4.</w:t>
      </w:r>
      <w:r>
        <w:fldChar w:fldCharType="begin"/>
      </w:r>
      <w:r>
        <w:instrText xml:space="preserve"> SEQ Gambar_4. \* ARABIC </w:instrText>
      </w:r>
      <w:r>
        <w:fldChar w:fldCharType="separate"/>
      </w:r>
      <w:r w:rsidR="00D121D6">
        <w:rPr>
          <w:noProof/>
        </w:rPr>
        <w:t>13</w:t>
      </w:r>
      <w:r>
        <w:fldChar w:fldCharType="end"/>
      </w:r>
      <w:r>
        <w:t xml:space="preserve"> </w:t>
      </w:r>
      <w:r w:rsidRPr="00350D03">
        <w:t>Halaman Edit Data OPD</w:t>
      </w:r>
      <w:bookmarkEnd w:id="182"/>
    </w:p>
    <w:p w14:paraId="5D84C620" w14:textId="5BCA1445" w:rsidR="008F1BB7" w:rsidRDefault="0054398C" w:rsidP="00ED0F10">
      <w:pPr>
        <w:spacing w:before="120" w:line="360" w:lineRule="auto"/>
      </w:pPr>
      <w:bookmarkStart w:id="183" w:name="_Toc235179481"/>
      <w:r>
        <w:t>K.</w:t>
      </w:r>
      <w:r w:rsidR="008F1BB7">
        <w:t xml:space="preserve"> Halaman Profil Admin</w:t>
      </w:r>
      <w:bookmarkEnd w:id="183"/>
    </w:p>
    <w:p w14:paraId="49B1A585" w14:textId="77777777" w:rsidR="008F1BB7" w:rsidRDefault="008F1BB7" w:rsidP="008F1BB7">
      <w:pPr>
        <w:spacing w:line="360" w:lineRule="auto"/>
      </w:pPr>
      <w:r>
        <w:t>Halaman profil Admin KMC digunakan untuk memperbarui identitas akun, kata sandi, dan foto profil.</w:t>
      </w:r>
    </w:p>
    <w:p w14:paraId="4F84966F" w14:textId="77777777" w:rsidR="00403063" w:rsidRDefault="00403063" w:rsidP="00403063">
      <w:pPr>
        <w:keepNext/>
        <w:spacing w:line="360" w:lineRule="auto"/>
        <w:jc w:val="center"/>
      </w:pPr>
      <w:r>
        <w:rPr>
          <w:b/>
          <w:noProof/>
          <w:sz w:val="20"/>
        </w:rPr>
        <w:drawing>
          <wp:inline distT="0" distB="0" distL="0" distR="0" wp14:anchorId="515D5268" wp14:editId="20D8CB2D">
            <wp:extent cx="5033010" cy="2508885"/>
            <wp:effectExtent l="0" t="0" r="0" b="5715"/>
            <wp:docPr id="521234838"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5033010" cy="2508885"/>
                    </a:xfrm>
                    <a:prstGeom prst="rect">
                      <a:avLst/>
                    </a:prstGeom>
                    <a:noFill/>
                    <a:ln>
                      <a:noFill/>
                    </a:ln>
                  </pic:spPr>
                </pic:pic>
              </a:graphicData>
            </a:graphic>
          </wp:inline>
        </w:drawing>
      </w:r>
    </w:p>
    <w:p w14:paraId="2C8C0781" w14:textId="71CA2F12" w:rsidR="00403063" w:rsidRDefault="00403063" w:rsidP="00F378BC">
      <w:pPr>
        <w:spacing w:line="360" w:lineRule="auto"/>
        <w:jc w:val="center"/>
      </w:pPr>
      <w:bookmarkStart w:id="184" w:name="_Toc235221156"/>
      <w:r>
        <w:t>Gambar 4.</w:t>
      </w:r>
      <w:r>
        <w:fldChar w:fldCharType="begin"/>
      </w:r>
      <w:r>
        <w:instrText xml:space="preserve"> SEQ Gambar_4. \* ARABIC </w:instrText>
      </w:r>
      <w:r>
        <w:fldChar w:fldCharType="separate"/>
      </w:r>
      <w:r w:rsidR="00D121D6">
        <w:rPr>
          <w:noProof/>
        </w:rPr>
        <w:t>14</w:t>
      </w:r>
      <w:r>
        <w:fldChar w:fldCharType="end"/>
      </w:r>
      <w:r>
        <w:t xml:space="preserve"> </w:t>
      </w:r>
      <w:r w:rsidRPr="00942884">
        <w:t>Halaman Profil Admin</w:t>
      </w:r>
      <w:bookmarkEnd w:id="184"/>
    </w:p>
    <w:p w14:paraId="3BC695CB" w14:textId="77777777" w:rsidR="008F1BB7" w:rsidRDefault="008F1BB7" w:rsidP="00F07366">
      <w:pPr>
        <w:pStyle w:val="Heading3"/>
        <w:spacing w:after="0" w:line="360" w:lineRule="auto"/>
      </w:pPr>
      <w:bookmarkStart w:id="185" w:name="_Toc235179482"/>
      <w:r>
        <w:t>4.1.3 Tampilan Halaman Pengguna OPD</w:t>
      </w:r>
      <w:bookmarkEnd w:id="185"/>
    </w:p>
    <w:p w14:paraId="4C6D53DA" w14:textId="5D422E92" w:rsidR="008F1BB7" w:rsidRDefault="0054398C" w:rsidP="0054398C">
      <w:pPr>
        <w:spacing w:line="360" w:lineRule="auto"/>
        <w:jc w:val="left"/>
      </w:pPr>
      <w:bookmarkStart w:id="186" w:name="_Toc235179483"/>
      <w:r>
        <w:t xml:space="preserve">A. </w:t>
      </w:r>
      <w:r w:rsidR="008F1BB7">
        <w:t>Halaman Dashboard OPD</w:t>
      </w:r>
      <w:bookmarkEnd w:id="186"/>
    </w:p>
    <w:p w14:paraId="1936BA80" w14:textId="77777777" w:rsidR="008F1BB7" w:rsidRDefault="008F1BB7" w:rsidP="008F1BB7">
      <w:pPr>
        <w:spacing w:line="360" w:lineRule="auto"/>
      </w:pPr>
      <w:r>
        <w:t>Dashboard OPD menampilkan ringkasan tiket yang menjadi tanggung jawab OPD pengguna beserta tiket terbaru yang memerlukan tindak lanjut.</w:t>
      </w:r>
    </w:p>
    <w:p w14:paraId="14386377" w14:textId="77777777" w:rsidR="00F378BC" w:rsidRDefault="00F378BC" w:rsidP="00F378BC">
      <w:pPr>
        <w:keepNext/>
        <w:spacing w:line="360" w:lineRule="auto"/>
        <w:jc w:val="center"/>
      </w:pPr>
      <w:r>
        <w:rPr>
          <w:b/>
          <w:noProof/>
          <w:sz w:val="20"/>
        </w:rPr>
        <w:lastRenderedPageBreak/>
        <w:drawing>
          <wp:inline distT="0" distB="0" distL="0" distR="0" wp14:anchorId="3608A069" wp14:editId="6C8192F7">
            <wp:extent cx="5033010" cy="2508885"/>
            <wp:effectExtent l="0" t="0" r="0" b="5715"/>
            <wp:docPr id="1654124477"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97" cstate="print">
                      <a:extLst>
                        <a:ext uri="{28A0092B-C50C-407E-A947-70E740481C1C}">
                          <a14:useLocalDpi xmlns:a14="http://schemas.microsoft.com/office/drawing/2010/main" val="0"/>
                        </a:ext>
                      </a:extLst>
                    </a:blip>
                    <a:srcRect/>
                    <a:stretch>
                      <a:fillRect/>
                    </a:stretch>
                  </pic:blipFill>
                  <pic:spPr bwMode="auto">
                    <a:xfrm>
                      <a:off x="0" y="0"/>
                      <a:ext cx="5033010" cy="2508885"/>
                    </a:xfrm>
                    <a:prstGeom prst="rect">
                      <a:avLst/>
                    </a:prstGeom>
                    <a:noFill/>
                    <a:ln>
                      <a:noFill/>
                    </a:ln>
                  </pic:spPr>
                </pic:pic>
              </a:graphicData>
            </a:graphic>
          </wp:inline>
        </w:drawing>
      </w:r>
    </w:p>
    <w:p w14:paraId="524C81A7" w14:textId="18C480DA" w:rsidR="00F378BC" w:rsidRDefault="00F378BC" w:rsidP="00F378BC">
      <w:pPr>
        <w:spacing w:line="360" w:lineRule="auto"/>
        <w:jc w:val="center"/>
      </w:pPr>
      <w:bookmarkStart w:id="187" w:name="_Toc235221157"/>
      <w:r>
        <w:t>Gambar 4.</w:t>
      </w:r>
      <w:r>
        <w:fldChar w:fldCharType="begin"/>
      </w:r>
      <w:r>
        <w:instrText xml:space="preserve"> SEQ Gambar_4. \* ARABIC </w:instrText>
      </w:r>
      <w:r>
        <w:fldChar w:fldCharType="separate"/>
      </w:r>
      <w:r w:rsidR="00D121D6">
        <w:rPr>
          <w:noProof/>
        </w:rPr>
        <w:t>15</w:t>
      </w:r>
      <w:r>
        <w:fldChar w:fldCharType="end"/>
      </w:r>
      <w:r>
        <w:t xml:space="preserve"> </w:t>
      </w:r>
      <w:r w:rsidRPr="005D440F">
        <w:t>Halaman Dashboard OPD</w:t>
      </w:r>
      <w:bookmarkEnd w:id="187"/>
    </w:p>
    <w:p w14:paraId="3E9916E9" w14:textId="1EB61B1B" w:rsidR="008F1BB7" w:rsidRDefault="00C75587" w:rsidP="000D7440">
      <w:pPr>
        <w:spacing w:before="120" w:line="360" w:lineRule="auto"/>
      </w:pPr>
      <w:bookmarkStart w:id="188" w:name="_Toc235179484"/>
      <w:r>
        <w:t>B.</w:t>
      </w:r>
      <w:r w:rsidR="008F1BB7">
        <w:t xml:space="preserve"> Halaman Daftar Tiket OPD</w:t>
      </w:r>
      <w:bookmarkEnd w:id="188"/>
    </w:p>
    <w:p w14:paraId="1210BF44" w14:textId="77777777" w:rsidR="008F1BB7" w:rsidRDefault="008F1BB7" w:rsidP="008F1BB7">
      <w:pPr>
        <w:spacing w:line="360" w:lineRule="auto"/>
      </w:pPr>
      <w:r>
        <w:t>Halaman daftar tiket OPD hanya menampilkan tiket yang ditugaskan kepada OPD pengguna. Pembatasan tersebut menjaga agar pengguna OPD tidak mengakses data tiket milik OPD lain.</w:t>
      </w:r>
    </w:p>
    <w:p w14:paraId="54076C2D" w14:textId="77777777" w:rsidR="00F07366" w:rsidRDefault="00F07366" w:rsidP="00F07366">
      <w:pPr>
        <w:keepNext/>
        <w:spacing w:line="360" w:lineRule="auto"/>
        <w:jc w:val="center"/>
      </w:pPr>
      <w:r>
        <w:rPr>
          <w:b/>
          <w:noProof/>
          <w:sz w:val="20"/>
        </w:rPr>
        <w:drawing>
          <wp:inline distT="0" distB="0" distL="0" distR="0" wp14:anchorId="4BC6894C" wp14:editId="685A1D97">
            <wp:extent cx="5033010" cy="2508885"/>
            <wp:effectExtent l="0" t="0" r="0" b="5715"/>
            <wp:docPr id="658929161"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98" cstate="print">
                      <a:extLst>
                        <a:ext uri="{28A0092B-C50C-407E-A947-70E740481C1C}">
                          <a14:useLocalDpi xmlns:a14="http://schemas.microsoft.com/office/drawing/2010/main" val="0"/>
                        </a:ext>
                      </a:extLst>
                    </a:blip>
                    <a:srcRect/>
                    <a:stretch>
                      <a:fillRect/>
                    </a:stretch>
                  </pic:blipFill>
                  <pic:spPr bwMode="auto">
                    <a:xfrm>
                      <a:off x="0" y="0"/>
                      <a:ext cx="5033010" cy="2508885"/>
                    </a:xfrm>
                    <a:prstGeom prst="rect">
                      <a:avLst/>
                    </a:prstGeom>
                    <a:noFill/>
                    <a:ln>
                      <a:noFill/>
                    </a:ln>
                  </pic:spPr>
                </pic:pic>
              </a:graphicData>
            </a:graphic>
          </wp:inline>
        </w:drawing>
      </w:r>
    </w:p>
    <w:p w14:paraId="3BCDDC94" w14:textId="0757C1F5" w:rsidR="00F07366" w:rsidRDefault="00F07366" w:rsidP="00F07366">
      <w:pPr>
        <w:spacing w:line="360" w:lineRule="auto"/>
        <w:jc w:val="center"/>
      </w:pPr>
      <w:bookmarkStart w:id="189" w:name="_Toc235221158"/>
      <w:r>
        <w:t>Gambar 4.</w:t>
      </w:r>
      <w:r>
        <w:fldChar w:fldCharType="begin"/>
      </w:r>
      <w:r>
        <w:instrText xml:space="preserve"> SEQ Gambar_4. \* ARABIC </w:instrText>
      </w:r>
      <w:r>
        <w:fldChar w:fldCharType="separate"/>
      </w:r>
      <w:r w:rsidR="00D121D6">
        <w:rPr>
          <w:noProof/>
        </w:rPr>
        <w:t>16</w:t>
      </w:r>
      <w:r>
        <w:fldChar w:fldCharType="end"/>
      </w:r>
      <w:r>
        <w:t xml:space="preserve"> </w:t>
      </w:r>
      <w:r w:rsidRPr="00BF5067">
        <w:t>Halaman Daftar Tiket OPD</w:t>
      </w:r>
      <w:bookmarkEnd w:id="189"/>
    </w:p>
    <w:p w14:paraId="56D46F4D" w14:textId="7C96B07C" w:rsidR="008F1BB7" w:rsidRDefault="00C75587" w:rsidP="00F07366">
      <w:pPr>
        <w:spacing w:before="120" w:line="360" w:lineRule="auto"/>
      </w:pPr>
      <w:bookmarkStart w:id="190" w:name="_Toc235179485"/>
      <w:r>
        <w:t>C.</w:t>
      </w:r>
      <w:r w:rsidR="008F1BB7">
        <w:t xml:space="preserve"> Halaman Detail Tiket OPD</w:t>
      </w:r>
      <w:bookmarkEnd w:id="190"/>
    </w:p>
    <w:p w14:paraId="2EBECD11" w14:textId="77777777" w:rsidR="008F1BB7" w:rsidRDefault="008F1BB7" w:rsidP="008F1BB7">
      <w:pPr>
        <w:spacing w:line="360" w:lineRule="auto"/>
      </w:pPr>
      <w:r>
        <w:t>Halaman detail tiket OPD digunakan untuk melihat isi tiket, riwayat status, dan tanggapan. Pengguna OPD dapat memberikan tanggapan serta memperbarui status sesuai kewenangannya.</w:t>
      </w:r>
    </w:p>
    <w:p w14:paraId="3808A091" w14:textId="77777777" w:rsidR="00692D6F" w:rsidRDefault="00692D6F" w:rsidP="00692D6F">
      <w:pPr>
        <w:keepNext/>
        <w:spacing w:line="360" w:lineRule="auto"/>
        <w:jc w:val="center"/>
      </w:pPr>
      <w:r>
        <w:rPr>
          <w:b/>
          <w:noProof/>
          <w:sz w:val="20"/>
        </w:rPr>
        <w:lastRenderedPageBreak/>
        <w:drawing>
          <wp:inline distT="0" distB="0" distL="0" distR="0" wp14:anchorId="2E33F8D9" wp14:editId="624FD049">
            <wp:extent cx="5033010" cy="2508885"/>
            <wp:effectExtent l="0" t="0" r="0" b="5715"/>
            <wp:docPr id="14336865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99" cstate="print">
                      <a:extLst>
                        <a:ext uri="{28A0092B-C50C-407E-A947-70E740481C1C}">
                          <a14:useLocalDpi xmlns:a14="http://schemas.microsoft.com/office/drawing/2010/main" val="0"/>
                        </a:ext>
                      </a:extLst>
                    </a:blip>
                    <a:srcRect/>
                    <a:stretch>
                      <a:fillRect/>
                    </a:stretch>
                  </pic:blipFill>
                  <pic:spPr bwMode="auto">
                    <a:xfrm>
                      <a:off x="0" y="0"/>
                      <a:ext cx="5033010" cy="2508885"/>
                    </a:xfrm>
                    <a:prstGeom prst="rect">
                      <a:avLst/>
                    </a:prstGeom>
                    <a:noFill/>
                    <a:ln>
                      <a:noFill/>
                    </a:ln>
                  </pic:spPr>
                </pic:pic>
              </a:graphicData>
            </a:graphic>
          </wp:inline>
        </w:drawing>
      </w:r>
    </w:p>
    <w:p w14:paraId="3E04A9E0" w14:textId="44361D85" w:rsidR="00692D6F" w:rsidRDefault="00692D6F" w:rsidP="00692D6F">
      <w:pPr>
        <w:spacing w:line="360" w:lineRule="auto"/>
        <w:jc w:val="center"/>
      </w:pPr>
      <w:bookmarkStart w:id="191" w:name="_Toc235221159"/>
      <w:r>
        <w:t>Gambar 4.</w:t>
      </w:r>
      <w:r>
        <w:fldChar w:fldCharType="begin"/>
      </w:r>
      <w:r>
        <w:instrText xml:space="preserve"> SEQ Gambar_4. \* ARABIC </w:instrText>
      </w:r>
      <w:r>
        <w:fldChar w:fldCharType="separate"/>
      </w:r>
      <w:r w:rsidR="00D121D6">
        <w:rPr>
          <w:noProof/>
        </w:rPr>
        <w:t>17</w:t>
      </w:r>
      <w:r>
        <w:fldChar w:fldCharType="end"/>
      </w:r>
      <w:r>
        <w:t xml:space="preserve"> </w:t>
      </w:r>
      <w:r w:rsidRPr="003D51FD">
        <w:t>Halaman Detail Tiket OPD</w:t>
      </w:r>
      <w:bookmarkEnd w:id="191"/>
    </w:p>
    <w:p w14:paraId="7FB259E1" w14:textId="037DE416" w:rsidR="008F1BB7" w:rsidRPr="00C75587" w:rsidRDefault="00C75587" w:rsidP="00057537">
      <w:pPr>
        <w:spacing w:before="120" w:line="360" w:lineRule="auto"/>
      </w:pPr>
      <w:bookmarkStart w:id="192" w:name="_Toc235179486"/>
      <w:r>
        <w:t>D.</w:t>
      </w:r>
      <w:r w:rsidR="008F1BB7" w:rsidRPr="00C75587">
        <w:t xml:space="preserve"> Halaman Edit Status Tiket OPD</w:t>
      </w:r>
      <w:bookmarkEnd w:id="192"/>
    </w:p>
    <w:p w14:paraId="782F1B19" w14:textId="77777777" w:rsidR="008F1BB7" w:rsidRDefault="008F1BB7" w:rsidP="008F1BB7">
      <w:pPr>
        <w:spacing w:line="360" w:lineRule="auto"/>
      </w:pPr>
      <w:r>
        <w:t>Halaman edit status tiket digunakan pengguna OPD untuk memperbarui status penanganan serta menambahkan catatan atau lampiran bukti tindak lanjut.</w:t>
      </w:r>
    </w:p>
    <w:p w14:paraId="335F9A57" w14:textId="77777777" w:rsidR="002F5A44" w:rsidRDefault="002F5A44" w:rsidP="002F5A44">
      <w:pPr>
        <w:keepNext/>
        <w:spacing w:line="360" w:lineRule="auto"/>
        <w:jc w:val="center"/>
      </w:pPr>
      <w:r>
        <w:rPr>
          <w:b/>
          <w:noProof/>
          <w:sz w:val="20"/>
        </w:rPr>
        <w:drawing>
          <wp:inline distT="0" distB="0" distL="0" distR="0" wp14:anchorId="282E9F5E" wp14:editId="7A16DD44">
            <wp:extent cx="5033010" cy="2743200"/>
            <wp:effectExtent l="0" t="0" r="0" b="0"/>
            <wp:docPr id="2051488327"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00" cstate="print">
                      <a:extLst>
                        <a:ext uri="{28A0092B-C50C-407E-A947-70E740481C1C}">
                          <a14:useLocalDpi xmlns:a14="http://schemas.microsoft.com/office/drawing/2010/main" val="0"/>
                        </a:ext>
                      </a:extLst>
                    </a:blip>
                    <a:srcRect/>
                    <a:stretch>
                      <a:fillRect/>
                    </a:stretch>
                  </pic:blipFill>
                  <pic:spPr bwMode="auto">
                    <a:xfrm>
                      <a:off x="0" y="0"/>
                      <a:ext cx="5033010" cy="2743200"/>
                    </a:xfrm>
                    <a:prstGeom prst="rect">
                      <a:avLst/>
                    </a:prstGeom>
                    <a:noFill/>
                    <a:ln>
                      <a:noFill/>
                    </a:ln>
                  </pic:spPr>
                </pic:pic>
              </a:graphicData>
            </a:graphic>
          </wp:inline>
        </w:drawing>
      </w:r>
    </w:p>
    <w:p w14:paraId="75B0D418" w14:textId="78411286" w:rsidR="002F5A44" w:rsidRDefault="002F5A44" w:rsidP="002F5A44">
      <w:pPr>
        <w:spacing w:line="360" w:lineRule="auto"/>
        <w:jc w:val="center"/>
      </w:pPr>
      <w:bookmarkStart w:id="193" w:name="_Toc235221160"/>
      <w:r>
        <w:t>Gambar 4.</w:t>
      </w:r>
      <w:r>
        <w:fldChar w:fldCharType="begin"/>
      </w:r>
      <w:r>
        <w:instrText xml:space="preserve"> SEQ Gambar_4. \* ARABIC </w:instrText>
      </w:r>
      <w:r>
        <w:fldChar w:fldCharType="separate"/>
      </w:r>
      <w:r w:rsidR="00D121D6">
        <w:rPr>
          <w:noProof/>
        </w:rPr>
        <w:t>18</w:t>
      </w:r>
      <w:r>
        <w:fldChar w:fldCharType="end"/>
      </w:r>
      <w:r>
        <w:t xml:space="preserve"> </w:t>
      </w:r>
      <w:r w:rsidRPr="006B7456">
        <w:t>Halaman Edit Status Tiket OPD</w:t>
      </w:r>
      <w:bookmarkEnd w:id="193"/>
    </w:p>
    <w:p w14:paraId="5731DA80" w14:textId="6D18DE65" w:rsidR="008F1BB7" w:rsidRDefault="00DC6D4D" w:rsidP="00DE623E">
      <w:pPr>
        <w:spacing w:before="120" w:line="360" w:lineRule="auto"/>
      </w:pPr>
      <w:bookmarkStart w:id="194" w:name="_Toc235179487"/>
      <w:r>
        <w:t>E.</w:t>
      </w:r>
      <w:r w:rsidR="008F1BB7">
        <w:t xml:space="preserve"> Halaman Profil OPD</w:t>
      </w:r>
      <w:bookmarkEnd w:id="194"/>
    </w:p>
    <w:p w14:paraId="2E984115" w14:textId="77777777" w:rsidR="008F1BB7" w:rsidRDefault="008F1BB7" w:rsidP="008F1BB7">
      <w:pPr>
        <w:spacing w:line="360" w:lineRule="auto"/>
      </w:pPr>
      <w:r>
        <w:t>Halaman profil OPD digunakan pengguna OPD untuk memperbarui data akun dan foto profil.</w:t>
      </w:r>
    </w:p>
    <w:p w14:paraId="204BEE57" w14:textId="77777777" w:rsidR="00C87D27" w:rsidRDefault="00C87D27" w:rsidP="00C87D27">
      <w:pPr>
        <w:keepNext/>
        <w:spacing w:line="360" w:lineRule="auto"/>
        <w:jc w:val="center"/>
      </w:pPr>
      <w:r>
        <w:rPr>
          <w:b/>
          <w:noProof/>
          <w:sz w:val="20"/>
        </w:rPr>
        <w:lastRenderedPageBreak/>
        <w:drawing>
          <wp:inline distT="0" distB="0" distL="0" distR="0" wp14:anchorId="2CE74E68" wp14:editId="7111EF31">
            <wp:extent cx="5033010" cy="2508885"/>
            <wp:effectExtent l="0" t="0" r="0" b="5715"/>
            <wp:docPr id="2109565025"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01" cstate="print">
                      <a:extLst>
                        <a:ext uri="{28A0092B-C50C-407E-A947-70E740481C1C}">
                          <a14:useLocalDpi xmlns:a14="http://schemas.microsoft.com/office/drawing/2010/main" val="0"/>
                        </a:ext>
                      </a:extLst>
                    </a:blip>
                    <a:srcRect/>
                    <a:stretch>
                      <a:fillRect/>
                    </a:stretch>
                  </pic:blipFill>
                  <pic:spPr bwMode="auto">
                    <a:xfrm>
                      <a:off x="0" y="0"/>
                      <a:ext cx="5033010" cy="2508885"/>
                    </a:xfrm>
                    <a:prstGeom prst="rect">
                      <a:avLst/>
                    </a:prstGeom>
                    <a:noFill/>
                    <a:ln>
                      <a:noFill/>
                    </a:ln>
                  </pic:spPr>
                </pic:pic>
              </a:graphicData>
            </a:graphic>
          </wp:inline>
        </w:drawing>
      </w:r>
    </w:p>
    <w:p w14:paraId="1C03490A" w14:textId="3876D873" w:rsidR="00C87D27" w:rsidRDefault="00C87D27" w:rsidP="00C87D27">
      <w:pPr>
        <w:spacing w:line="360" w:lineRule="auto"/>
        <w:jc w:val="center"/>
      </w:pPr>
      <w:bookmarkStart w:id="195" w:name="_Toc235221161"/>
      <w:r>
        <w:t>Gambar 4.</w:t>
      </w:r>
      <w:r>
        <w:fldChar w:fldCharType="begin"/>
      </w:r>
      <w:r>
        <w:instrText xml:space="preserve"> SEQ Gambar_4. \* ARABIC </w:instrText>
      </w:r>
      <w:r>
        <w:fldChar w:fldCharType="separate"/>
      </w:r>
      <w:r w:rsidR="00D121D6">
        <w:rPr>
          <w:noProof/>
        </w:rPr>
        <w:t>19</w:t>
      </w:r>
      <w:r>
        <w:fldChar w:fldCharType="end"/>
      </w:r>
      <w:r>
        <w:t xml:space="preserve"> </w:t>
      </w:r>
      <w:r w:rsidRPr="008A5A11">
        <w:t>Halaman Profil OPD</w:t>
      </w:r>
      <w:bookmarkEnd w:id="195"/>
    </w:p>
    <w:p w14:paraId="6F609707" w14:textId="77777777" w:rsidR="008C1725" w:rsidRDefault="008C1725" w:rsidP="008C1725">
      <w:pPr>
        <w:pStyle w:val="Heading2"/>
        <w:spacing w:after="0" w:line="360" w:lineRule="auto"/>
      </w:pPr>
      <w:r>
        <w:t>4.2 Hasil Pengujian Sistem</w:t>
      </w:r>
    </w:p>
    <w:p w14:paraId="678EEBDD" w14:textId="77777777" w:rsidR="008C1725" w:rsidRDefault="008C1725" w:rsidP="008C1725">
      <w:pPr>
        <w:spacing w:line="360" w:lineRule="auto"/>
      </w:pPr>
      <w:r>
        <w:t>Pengujian sistem dilakukan menggunakan metode black box testing dengan menguji masukan, proses, dan keluaran pada setiap fungsi utama aplikasi. Pengujian mencakup akses halaman, pengelolaan tiket, sinkronisasi data media sosial, klasifikasi AI, filter spam, deteksi duplikasi, tindak lanjut OPD, serta pemantauan SLA dan eskalasi. Setiap hasil pengujian dinyatakan berhasil apabila keluaran sistem sesuai dengan hasil yang diharapkan. Rincian skenario, tabel pengujian, serta penjelasan gambar hasil uji disajikan sebagai berikut.</w:t>
      </w:r>
    </w:p>
    <w:p w14:paraId="70FB7518" w14:textId="77777777" w:rsidR="008C1725" w:rsidRDefault="008C1725" w:rsidP="008C1725">
      <w:pPr>
        <w:pStyle w:val="Heading3"/>
        <w:spacing w:after="0" w:line="360" w:lineRule="auto"/>
      </w:pPr>
      <w:r>
        <w:t>4.2.1 Hasil Pengujian Autentikasi dan Akses</w:t>
      </w:r>
    </w:p>
    <w:p w14:paraId="79C80490" w14:textId="77777777" w:rsidR="008C1725" w:rsidRDefault="008C1725" w:rsidP="008C1725">
      <w:pPr>
        <w:spacing w:line="360" w:lineRule="auto"/>
      </w:pPr>
      <w:r>
        <w:t>Pengujian autentikasi dan akses dilakukan untuk memastikan keamanan sistem, di mana halaman publik dapat diakses secara bebas, sedangkan halaman Admin KMC dan OPD membutuhkan login. Pengujian ini juga memastikan fungsi keluar dari sistem berjalan normal.</w:t>
      </w:r>
    </w:p>
    <w:p w14:paraId="75A828D4" w14:textId="0C91223F" w:rsidR="00195D44" w:rsidRDefault="00195D44" w:rsidP="00195D44">
      <w:pPr>
        <w:spacing w:line="360" w:lineRule="auto"/>
      </w:pPr>
      <w:bookmarkStart w:id="196" w:name="_Toc235220661"/>
      <w:r>
        <w:t>Tabel 4.</w:t>
      </w:r>
      <w:r>
        <w:fldChar w:fldCharType="begin"/>
      </w:r>
      <w:r>
        <w:instrText xml:space="preserve"> SEQ Tabel_4. \* ARABIC </w:instrText>
      </w:r>
      <w:r>
        <w:fldChar w:fldCharType="separate"/>
      </w:r>
      <w:r w:rsidR="00F416A4">
        <w:rPr>
          <w:noProof/>
        </w:rPr>
        <w:t>1</w:t>
      </w:r>
      <w:r>
        <w:fldChar w:fldCharType="end"/>
      </w:r>
      <w:r>
        <w:t xml:space="preserve"> </w:t>
      </w:r>
      <w:r w:rsidRPr="00C1049A">
        <w:t>Hasil Pengujian Autentikasi dan Akses</w:t>
      </w:r>
      <w:bookmarkEnd w:id="196"/>
    </w:p>
    <w:tbl>
      <w:tblPr>
        <w:tblStyle w:val="TableGrid"/>
        <w:tblW w:w="0" w:type="auto"/>
        <w:jc w:val="center"/>
        <w:tblLook w:val="04A0" w:firstRow="1" w:lastRow="0" w:firstColumn="1" w:lastColumn="0" w:noHBand="0" w:noVBand="1"/>
      </w:tblPr>
      <w:tblGrid>
        <w:gridCol w:w="461"/>
        <w:gridCol w:w="1172"/>
        <w:gridCol w:w="1956"/>
        <w:gridCol w:w="2084"/>
        <w:gridCol w:w="987"/>
        <w:gridCol w:w="1267"/>
      </w:tblGrid>
      <w:tr w:rsidR="008C1725" w:rsidRPr="00195D44" w14:paraId="63967777" w14:textId="77777777" w:rsidTr="00D918F1">
        <w:trPr>
          <w:jc w:val="center"/>
        </w:trPr>
        <w:tc>
          <w:tcPr>
            <w:tcW w:w="461" w:type="dxa"/>
            <w:shd w:val="clear" w:color="auto" w:fill="9CC2E5" w:themeFill="accent5" w:themeFillTint="99"/>
            <w:vAlign w:val="center"/>
          </w:tcPr>
          <w:p w14:paraId="5DCA0026" w14:textId="77777777" w:rsidR="008C1725" w:rsidRPr="00195D44" w:rsidRDefault="008C1725" w:rsidP="00195D44">
            <w:pPr>
              <w:jc w:val="center"/>
              <w:rPr>
                <w:sz w:val="20"/>
                <w:szCs w:val="24"/>
              </w:rPr>
            </w:pPr>
            <w:r w:rsidRPr="00195D44">
              <w:rPr>
                <w:b/>
                <w:sz w:val="20"/>
                <w:szCs w:val="24"/>
              </w:rPr>
              <w:t>No</w:t>
            </w:r>
          </w:p>
        </w:tc>
        <w:tc>
          <w:tcPr>
            <w:tcW w:w="1172" w:type="dxa"/>
            <w:shd w:val="clear" w:color="auto" w:fill="9CC2E5" w:themeFill="accent5" w:themeFillTint="99"/>
            <w:vAlign w:val="center"/>
          </w:tcPr>
          <w:p w14:paraId="29748713" w14:textId="77777777" w:rsidR="008C1725" w:rsidRPr="00195D44" w:rsidRDefault="008C1725" w:rsidP="00195D44">
            <w:pPr>
              <w:jc w:val="center"/>
              <w:rPr>
                <w:sz w:val="20"/>
                <w:szCs w:val="24"/>
              </w:rPr>
            </w:pPr>
            <w:r w:rsidRPr="00195D44">
              <w:rPr>
                <w:b/>
                <w:sz w:val="20"/>
                <w:szCs w:val="24"/>
              </w:rPr>
              <w:t>Fitur</w:t>
            </w:r>
          </w:p>
        </w:tc>
        <w:tc>
          <w:tcPr>
            <w:tcW w:w="1956" w:type="dxa"/>
            <w:shd w:val="clear" w:color="auto" w:fill="9CC2E5" w:themeFill="accent5" w:themeFillTint="99"/>
            <w:vAlign w:val="center"/>
          </w:tcPr>
          <w:p w14:paraId="766EB280" w14:textId="77777777" w:rsidR="008C1725" w:rsidRPr="00195D44" w:rsidRDefault="008C1725" w:rsidP="00195D44">
            <w:pPr>
              <w:jc w:val="center"/>
              <w:rPr>
                <w:sz w:val="20"/>
                <w:szCs w:val="24"/>
              </w:rPr>
            </w:pPr>
            <w:r w:rsidRPr="00195D44">
              <w:rPr>
                <w:b/>
                <w:sz w:val="20"/>
                <w:szCs w:val="24"/>
              </w:rPr>
              <w:t>Variabel Uji</w:t>
            </w:r>
          </w:p>
        </w:tc>
        <w:tc>
          <w:tcPr>
            <w:tcW w:w="2084" w:type="dxa"/>
            <w:shd w:val="clear" w:color="auto" w:fill="9CC2E5" w:themeFill="accent5" w:themeFillTint="99"/>
            <w:vAlign w:val="center"/>
          </w:tcPr>
          <w:p w14:paraId="0FC2C719" w14:textId="77777777" w:rsidR="008C1725" w:rsidRPr="00195D44" w:rsidRDefault="008C1725" w:rsidP="00195D44">
            <w:pPr>
              <w:jc w:val="center"/>
              <w:rPr>
                <w:sz w:val="20"/>
                <w:szCs w:val="24"/>
              </w:rPr>
            </w:pPr>
            <w:r w:rsidRPr="00195D44">
              <w:rPr>
                <w:b/>
                <w:sz w:val="20"/>
                <w:szCs w:val="24"/>
              </w:rPr>
              <w:t>Hasil yang Diharapkan</w:t>
            </w:r>
          </w:p>
        </w:tc>
        <w:tc>
          <w:tcPr>
            <w:tcW w:w="987" w:type="dxa"/>
            <w:shd w:val="clear" w:color="auto" w:fill="9CC2E5" w:themeFill="accent5" w:themeFillTint="99"/>
            <w:vAlign w:val="center"/>
          </w:tcPr>
          <w:p w14:paraId="3E5CC174" w14:textId="77777777" w:rsidR="008C1725" w:rsidRPr="00195D44" w:rsidRDefault="008C1725" w:rsidP="00195D44">
            <w:pPr>
              <w:jc w:val="center"/>
              <w:rPr>
                <w:sz w:val="20"/>
                <w:szCs w:val="24"/>
              </w:rPr>
            </w:pPr>
            <w:r w:rsidRPr="00195D44">
              <w:rPr>
                <w:b/>
                <w:sz w:val="20"/>
                <w:szCs w:val="24"/>
              </w:rPr>
              <w:t>Hasil Uji</w:t>
            </w:r>
          </w:p>
        </w:tc>
        <w:tc>
          <w:tcPr>
            <w:tcW w:w="1267" w:type="dxa"/>
            <w:shd w:val="clear" w:color="auto" w:fill="9CC2E5" w:themeFill="accent5" w:themeFillTint="99"/>
            <w:vAlign w:val="center"/>
          </w:tcPr>
          <w:p w14:paraId="077661E6" w14:textId="77777777" w:rsidR="008C1725" w:rsidRPr="00195D44" w:rsidRDefault="008C1725" w:rsidP="00195D44">
            <w:pPr>
              <w:jc w:val="center"/>
              <w:rPr>
                <w:sz w:val="20"/>
                <w:szCs w:val="24"/>
              </w:rPr>
            </w:pPr>
            <w:r w:rsidRPr="00195D44">
              <w:rPr>
                <w:b/>
                <w:sz w:val="20"/>
                <w:szCs w:val="24"/>
              </w:rPr>
              <w:t>Keterangan</w:t>
            </w:r>
          </w:p>
        </w:tc>
      </w:tr>
      <w:tr w:rsidR="008C1725" w:rsidRPr="00195D44" w14:paraId="21FE5439" w14:textId="77777777" w:rsidTr="002033B1">
        <w:trPr>
          <w:trHeight w:val="1102"/>
          <w:jc w:val="center"/>
        </w:trPr>
        <w:tc>
          <w:tcPr>
            <w:tcW w:w="461" w:type="dxa"/>
            <w:vAlign w:val="center"/>
          </w:tcPr>
          <w:p w14:paraId="1E71F1F0" w14:textId="77777777" w:rsidR="008C1725" w:rsidRPr="00195D44" w:rsidRDefault="008C1725" w:rsidP="00195D44">
            <w:pPr>
              <w:jc w:val="center"/>
              <w:rPr>
                <w:sz w:val="20"/>
                <w:szCs w:val="24"/>
              </w:rPr>
            </w:pPr>
            <w:r w:rsidRPr="00195D44">
              <w:rPr>
                <w:sz w:val="20"/>
                <w:szCs w:val="24"/>
              </w:rPr>
              <w:t>1</w:t>
            </w:r>
          </w:p>
        </w:tc>
        <w:tc>
          <w:tcPr>
            <w:tcW w:w="1172" w:type="dxa"/>
            <w:vAlign w:val="center"/>
          </w:tcPr>
          <w:p w14:paraId="145B58A2" w14:textId="77777777" w:rsidR="008C1725" w:rsidRPr="00195D44" w:rsidRDefault="008C1725" w:rsidP="00195D44">
            <w:pPr>
              <w:jc w:val="center"/>
              <w:rPr>
                <w:sz w:val="20"/>
                <w:szCs w:val="24"/>
              </w:rPr>
            </w:pPr>
            <w:r w:rsidRPr="00195D44">
              <w:rPr>
                <w:sz w:val="20"/>
                <w:szCs w:val="24"/>
              </w:rPr>
              <w:t>Login Admin</w:t>
            </w:r>
          </w:p>
        </w:tc>
        <w:tc>
          <w:tcPr>
            <w:tcW w:w="1956" w:type="dxa"/>
            <w:vAlign w:val="center"/>
          </w:tcPr>
          <w:p w14:paraId="0F640D88" w14:textId="77777777" w:rsidR="008C1725" w:rsidRPr="00195D44" w:rsidRDefault="008C1725" w:rsidP="00195D44">
            <w:pPr>
              <w:rPr>
                <w:sz w:val="20"/>
                <w:szCs w:val="24"/>
              </w:rPr>
            </w:pPr>
            <w:r w:rsidRPr="00195D44">
              <w:rPr>
                <w:sz w:val="20"/>
                <w:szCs w:val="24"/>
              </w:rPr>
              <w:t>Memasukkan username/email serta kata sandi Admin KMC yang valid.</w:t>
            </w:r>
          </w:p>
        </w:tc>
        <w:tc>
          <w:tcPr>
            <w:tcW w:w="2084" w:type="dxa"/>
            <w:vAlign w:val="center"/>
          </w:tcPr>
          <w:p w14:paraId="0C67C33F" w14:textId="77777777" w:rsidR="008C1725" w:rsidRPr="00195D44" w:rsidRDefault="008C1725" w:rsidP="00195D44">
            <w:pPr>
              <w:rPr>
                <w:sz w:val="20"/>
                <w:szCs w:val="24"/>
              </w:rPr>
            </w:pPr>
            <w:r w:rsidRPr="00195D44">
              <w:rPr>
                <w:sz w:val="20"/>
                <w:szCs w:val="24"/>
              </w:rPr>
              <w:t>Sistem mengarahkan pengguna ke dashboard Admin KMC.</w:t>
            </w:r>
          </w:p>
        </w:tc>
        <w:tc>
          <w:tcPr>
            <w:tcW w:w="987" w:type="dxa"/>
            <w:vAlign w:val="center"/>
          </w:tcPr>
          <w:p w14:paraId="03B9FB24" w14:textId="77777777" w:rsidR="008C1725" w:rsidRPr="00195D44" w:rsidRDefault="008C1725" w:rsidP="00195D44">
            <w:pPr>
              <w:jc w:val="center"/>
              <w:rPr>
                <w:sz w:val="20"/>
                <w:szCs w:val="24"/>
              </w:rPr>
            </w:pPr>
            <w:r w:rsidRPr="00195D44">
              <w:rPr>
                <w:sz w:val="20"/>
                <w:szCs w:val="24"/>
              </w:rPr>
              <w:t>Berhasil</w:t>
            </w:r>
          </w:p>
        </w:tc>
        <w:tc>
          <w:tcPr>
            <w:tcW w:w="1267" w:type="dxa"/>
            <w:vAlign w:val="center"/>
          </w:tcPr>
          <w:p w14:paraId="10E450D9" w14:textId="57F5A572" w:rsidR="008C1725" w:rsidRPr="00195D44" w:rsidRDefault="008C1725" w:rsidP="00195D44">
            <w:pPr>
              <w:jc w:val="center"/>
              <w:rPr>
                <w:sz w:val="20"/>
                <w:szCs w:val="24"/>
              </w:rPr>
            </w:pPr>
            <w:r w:rsidRPr="00195D44">
              <w:rPr>
                <w:sz w:val="20"/>
                <w:szCs w:val="24"/>
              </w:rPr>
              <w:t>Gambar 4.2</w:t>
            </w:r>
            <w:r w:rsidR="00BF08D7">
              <w:rPr>
                <w:sz w:val="20"/>
                <w:szCs w:val="24"/>
              </w:rPr>
              <w:t>0</w:t>
            </w:r>
          </w:p>
        </w:tc>
      </w:tr>
      <w:tr w:rsidR="008C1725" w:rsidRPr="00195D44" w14:paraId="0CCB5BF6" w14:textId="77777777" w:rsidTr="002033B1">
        <w:trPr>
          <w:trHeight w:val="976"/>
          <w:jc w:val="center"/>
        </w:trPr>
        <w:tc>
          <w:tcPr>
            <w:tcW w:w="461" w:type="dxa"/>
            <w:vAlign w:val="center"/>
          </w:tcPr>
          <w:p w14:paraId="34F1DBCF" w14:textId="77777777" w:rsidR="008C1725" w:rsidRPr="00195D44" w:rsidRDefault="008C1725" w:rsidP="00195D44">
            <w:pPr>
              <w:jc w:val="center"/>
              <w:rPr>
                <w:sz w:val="20"/>
                <w:szCs w:val="24"/>
              </w:rPr>
            </w:pPr>
            <w:r w:rsidRPr="00195D44">
              <w:rPr>
                <w:sz w:val="20"/>
                <w:szCs w:val="24"/>
              </w:rPr>
              <w:t>2</w:t>
            </w:r>
          </w:p>
        </w:tc>
        <w:tc>
          <w:tcPr>
            <w:tcW w:w="1172" w:type="dxa"/>
            <w:vAlign w:val="center"/>
          </w:tcPr>
          <w:p w14:paraId="3D8A6A84" w14:textId="77777777" w:rsidR="008C1725" w:rsidRPr="00195D44" w:rsidRDefault="008C1725" w:rsidP="00195D44">
            <w:pPr>
              <w:jc w:val="center"/>
              <w:rPr>
                <w:sz w:val="20"/>
                <w:szCs w:val="24"/>
              </w:rPr>
            </w:pPr>
            <w:r w:rsidRPr="00195D44">
              <w:rPr>
                <w:sz w:val="20"/>
                <w:szCs w:val="24"/>
              </w:rPr>
              <w:t>Login OPD</w:t>
            </w:r>
          </w:p>
        </w:tc>
        <w:tc>
          <w:tcPr>
            <w:tcW w:w="1956" w:type="dxa"/>
            <w:vAlign w:val="center"/>
          </w:tcPr>
          <w:p w14:paraId="02252D63" w14:textId="77777777" w:rsidR="008C1725" w:rsidRPr="00195D44" w:rsidRDefault="008C1725" w:rsidP="00195D44">
            <w:pPr>
              <w:rPr>
                <w:sz w:val="20"/>
                <w:szCs w:val="24"/>
              </w:rPr>
            </w:pPr>
            <w:r w:rsidRPr="00195D44">
              <w:rPr>
                <w:sz w:val="20"/>
                <w:szCs w:val="24"/>
              </w:rPr>
              <w:t>Memasukkan username/email serta kata sandi OPD yang valid.</w:t>
            </w:r>
          </w:p>
        </w:tc>
        <w:tc>
          <w:tcPr>
            <w:tcW w:w="2084" w:type="dxa"/>
            <w:vAlign w:val="center"/>
          </w:tcPr>
          <w:p w14:paraId="674AE3DD" w14:textId="77777777" w:rsidR="008C1725" w:rsidRPr="00195D44" w:rsidRDefault="008C1725" w:rsidP="00195D44">
            <w:pPr>
              <w:rPr>
                <w:sz w:val="20"/>
                <w:szCs w:val="24"/>
              </w:rPr>
            </w:pPr>
            <w:r w:rsidRPr="00195D44">
              <w:rPr>
                <w:sz w:val="20"/>
                <w:szCs w:val="24"/>
              </w:rPr>
              <w:t>Sistem mengarahkan pengguna ke dashboard OPD sesuai akun.</w:t>
            </w:r>
          </w:p>
        </w:tc>
        <w:tc>
          <w:tcPr>
            <w:tcW w:w="987" w:type="dxa"/>
            <w:vAlign w:val="center"/>
          </w:tcPr>
          <w:p w14:paraId="3F147845" w14:textId="77777777" w:rsidR="008C1725" w:rsidRPr="00195D44" w:rsidRDefault="008C1725" w:rsidP="00195D44">
            <w:pPr>
              <w:jc w:val="center"/>
              <w:rPr>
                <w:sz w:val="20"/>
                <w:szCs w:val="24"/>
              </w:rPr>
            </w:pPr>
            <w:r w:rsidRPr="00195D44">
              <w:rPr>
                <w:sz w:val="20"/>
                <w:szCs w:val="24"/>
              </w:rPr>
              <w:t>Berhasil</w:t>
            </w:r>
          </w:p>
        </w:tc>
        <w:tc>
          <w:tcPr>
            <w:tcW w:w="1267" w:type="dxa"/>
            <w:vAlign w:val="center"/>
          </w:tcPr>
          <w:p w14:paraId="0F56B786" w14:textId="6CAFA8D1" w:rsidR="008C1725" w:rsidRPr="00195D44" w:rsidRDefault="008C1725" w:rsidP="00195D44">
            <w:pPr>
              <w:jc w:val="center"/>
              <w:rPr>
                <w:sz w:val="20"/>
                <w:szCs w:val="24"/>
              </w:rPr>
            </w:pPr>
            <w:r w:rsidRPr="00195D44">
              <w:rPr>
                <w:sz w:val="20"/>
                <w:szCs w:val="24"/>
              </w:rPr>
              <w:t>Gambar 4.2</w:t>
            </w:r>
            <w:r w:rsidR="00BF08D7">
              <w:rPr>
                <w:sz w:val="20"/>
                <w:szCs w:val="24"/>
              </w:rPr>
              <w:t>1</w:t>
            </w:r>
          </w:p>
        </w:tc>
      </w:tr>
    </w:tbl>
    <w:p w14:paraId="26FC21A7" w14:textId="7F98A521" w:rsidR="002033B1" w:rsidRDefault="002033B1" w:rsidP="002033B1">
      <w:pPr>
        <w:spacing w:line="360" w:lineRule="auto"/>
      </w:pPr>
      <w:bookmarkStart w:id="197" w:name="_Toc235220662"/>
      <w:r>
        <w:lastRenderedPageBreak/>
        <w:t>Tabel 4.</w:t>
      </w:r>
      <w:r>
        <w:fldChar w:fldCharType="begin"/>
      </w:r>
      <w:r>
        <w:instrText xml:space="preserve"> SEQ Tabel_4. \* ARABIC </w:instrText>
      </w:r>
      <w:r>
        <w:fldChar w:fldCharType="separate"/>
      </w:r>
      <w:r w:rsidR="00F416A4">
        <w:rPr>
          <w:noProof/>
        </w:rPr>
        <w:t>2</w:t>
      </w:r>
      <w:r>
        <w:fldChar w:fldCharType="end"/>
      </w:r>
      <w:r>
        <w:t xml:space="preserve"> </w:t>
      </w:r>
      <w:r w:rsidRPr="006553B1">
        <w:t>Hasil Pengujian Autentikasi dan Akses</w:t>
      </w:r>
      <w:r>
        <w:t xml:space="preserve"> Lanjutan</w:t>
      </w:r>
      <w:bookmarkEnd w:id="197"/>
    </w:p>
    <w:tbl>
      <w:tblPr>
        <w:tblStyle w:val="TableGrid"/>
        <w:tblW w:w="0" w:type="auto"/>
        <w:jc w:val="center"/>
        <w:tblLook w:val="04A0" w:firstRow="1" w:lastRow="0" w:firstColumn="1" w:lastColumn="0" w:noHBand="0" w:noVBand="1"/>
      </w:tblPr>
      <w:tblGrid>
        <w:gridCol w:w="461"/>
        <w:gridCol w:w="1172"/>
        <w:gridCol w:w="1956"/>
        <w:gridCol w:w="2084"/>
        <w:gridCol w:w="987"/>
        <w:gridCol w:w="1267"/>
      </w:tblGrid>
      <w:tr w:rsidR="00D918F1" w:rsidRPr="00195D44" w14:paraId="433259A8" w14:textId="77777777" w:rsidTr="00D918F1">
        <w:trPr>
          <w:jc w:val="center"/>
        </w:trPr>
        <w:tc>
          <w:tcPr>
            <w:tcW w:w="461" w:type="dxa"/>
            <w:shd w:val="clear" w:color="auto" w:fill="9CC2E5" w:themeFill="accent5" w:themeFillTint="99"/>
            <w:vAlign w:val="center"/>
          </w:tcPr>
          <w:p w14:paraId="1D190DEC" w14:textId="33019D18" w:rsidR="00D918F1" w:rsidRPr="00195D44" w:rsidRDefault="00D918F1" w:rsidP="00D918F1">
            <w:pPr>
              <w:jc w:val="center"/>
              <w:rPr>
                <w:sz w:val="20"/>
                <w:szCs w:val="24"/>
              </w:rPr>
            </w:pPr>
            <w:r w:rsidRPr="00195D44">
              <w:rPr>
                <w:b/>
                <w:sz w:val="20"/>
                <w:szCs w:val="24"/>
              </w:rPr>
              <w:t>No</w:t>
            </w:r>
          </w:p>
        </w:tc>
        <w:tc>
          <w:tcPr>
            <w:tcW w:w="1172" w:type="dxa"/>
            <w:shd w:val="clear" w:color="auto" w:fill="9CC2E5" w:themeFill="accent5" w:themeFillTint="99"/>
            <w:vAlign w:val="center"/>
          </w:tcPr>
          <w:p w14:paraId="6537CC15" w14:textId="5FF45DE2" w:rsidR="00D918F1" w:rsidRPr="00195D44" w:rsidRDefault="00D918F1" w:rsidP="00D918F1">
            <w:pPr>
              <w:jc w:val="center"/>
              <w:rPr>
                <w:sz w:val="20"/>
                <w:szCs w:val="24"/>
              </w:rPr>
            </w:pPr>
            <w:r w:rsidRPr="00195D44">
              <w:rPr>
                <w:b/>
                <w:sz w:val="20"/>
                <w:szCs w:val="24"/>
              </w:rPr>
              <w:t>Fitur</w:t>
            </w:r>
          </w:p>
        </w:tc>
        <w:tc>
          <w:tcPr>
            <w:tcW w:w="1956" w:type="dxa"/>
            <w:shd w:val="clear" w:color="auto" w:fill="9CC2E5" w:themeFill="accent5" w:themeFillTint="99"/>
            <w:vAlign w:val="center"/>
          </w:tcPr>
          <w:p w14:paraId="289D280F" w14:textId="3CC2A1D6" w:rsidR="00D918F1" w:rsidRPr="00195D44" w:rsidRDefault="00D918F1" w:rsidP="00D918F1">
            <w:pPr>
              <w:jc w:val="center"/>
              <w:rPr>
                <w:sz w:val="20"/>
                <w:szCs w:val="24"/>
              </w:rPr>
            </w:pPr>
            <w:r w:rsidRPr="00195D44">
              <w:rPr>
                <w:b/>
                <w:sz w:val="20"/>
                <w:szCs w:val="24"/>
              </w:rPr>
              <w:t>Variabel Uji</w:t>
            </w:r>
          </w:p>
        </w:tc>
        <w:tc>
          <w:tcPr>
            <w:tcW w:w="2084" w:type="dxa"/>
            <w:shd w:val="clear" w:color="auto" w:fill="9CC2E5" w:themeFill="accent5" w:themeFillTint="99"/>
            <w:vAlign w:val="center"/>
          </w:tcPr>
          <w:p w14:paraId="3016868A" w14:textId="11C75674" w:rsidR="00D918F1" w:rsidRPr="00195D44" w:rsidRDefault="00D918F1" w:rsidP="00D918F1">
            <w:pPr>
              <w:jc w:val="center"/>
              <w:rPr>
                <w:sz w:val="20"/>
                <w:szCs w:val="24"/>
              </w:rPr>
            </w:pPr>
            <w:r w:rsidRPr="00195D44">
              <w:rPr>
                <w:b/>
                <w:sz w:val="20"/>
                <w:szCs w:val="24"/>
              </w:rPr>
              <w:t>Hasil yang Diharapkan</w:t>
            </w:r>
          </w:p>
        </w:tc>
        <w:tc>
          <w:tcPr>
            <w:tcW w:w="987" w:type="dxa"/>
            <w:shd w:val="clear" w:color="auto" w:fill="9CC2E5" w:themeFill="accent5" w:themeFillTint="99"/>
            <w:vAlign w:val="center"/>
          </w:tcPr>
          <w:p w14:paraId="6B3433B9" w14:textId="274C4D19" w:rsidR="00D918F1" w:rsidRPr="00195D44" w:rsidRDefault="00D918F1" w:rsidP="00D918F1">
            <w:pPr>
              <w:jc w:val="center"/>
              <w:rPr>
                <w:sz w:val="20"/>
                <w:szCs w:val="24"/>
              </w:rPr>
            </w:pPr>
            <w:r w:rsidRPr="00195D44">
              <w:rPr>
                <w:b/>
                <w:sz w:val="20"/>
                <w:szCs w:val="24"/>
              </w:rPr>
              <w:t>Hasil Uji</w:t>
            </w:r>
          </w:p>
        </w:tc>
        <w:tc>
          <w:tcPr>
            <w:tcW w:w="1267" w:type="dxa"/>
            <w:shd w:val="clear" w:color="auto" w:fill="9CC2E5" w:themeFill="accent5" w:themeFillTint="99"/>
            <w:vAlign w:val="center"/>
          </w:tcPr>
          <w:p w14:paraId="4CB12702" w14:textId="35369153" w:rsidR="00D918F1" w:rsidRPr="00195D44" w:rsidRDefault="00D918F1" w:rsidP="00D918F1">
            <w:pPr>
              <w:jc w:val="center"/>
              <w:rPr>
                <w:sz w:val="20"/>
                <w:szCs w:val="24"/>
              </w:rPr>
            </w:pPr>
            <w:r w:rsidRPr="00195D44">
              <w:rPr>
                <w:b/>
                <w:sz w:val="20"/>
                <w:szCs w:val="24"/>
              </w:rPr>
              <w:t>Keterangan</w:t>
            </w:r>
          </w:p>
        </w:tc>
      </w:tr>
      <w:tr w:rsidR="008C1725" w:rsidRPr="00195D44" w14:paraId="299A9D3C" w14:textId="77777777" w:rsidTr="002033B1">
        <w:trPr>
          <w:jc w:val="center"/>
        </w:trPr>
        <w:tc>
          <w:tcPr>
            <w:tcW w:w="461" w:type="dxa"/>
            <w:vAlign w:val="center"/>
          </w:tcPr>
          <w:p w14:paraId="70939C65" w14:textId="77777777" w:rsidR="008C1725" w:rsidRPr="00195D44" w:rsidRDefault="008C1725" w:rsidP="00195D44">
            <w:pPr>
              <w:jc w:val="center"/>
              <w:rPr>
                <w:sz w:val="20"/>
                <w:szCs w:val="24"/>
              </w:rPr>
            </w:pPr>
            <w:r w:rsidRPr="00195D44">
              <w:rPr>
                <w:sz w:val="20"/>
                <w:szCs w:val="24"/>
              </w:rPr>
              <w:t>3</w:t>
            </w:r>
          </w:p>
        </w:tc>
        <w:tc>
          <w:tcPr>
            <w:tcW w:w="1172" w:type="dxa"/>
            <w:vAlign w:val="center"/>
          </w:tcPr>
          <w:p w14:paraId="69E3B916" w14:textId="77777777" w:rsidR="008C1725" w:rsidRPr="00195D44" w:rsidRDefault="008C1725" w:rsidP="00195D44">
            <w:pPr>
              <w:jc w:val="center"/>
              <w:rPr>
                <w:sz w:val="20"/>
                <w:szCs w:val="24"/>
              </w:rPr>
            </w:pPr>
            <w:r w:rsidRPr="00195D44">
              <w:rPr>
                <w:sz w:val="20"/>
                <w:szCs w:val="24"/>
              </w:rPr>
              <w:t>Validasi login</w:t>
            </w:r>
          </w:p>
        </w:tc>
        <w:tc>
          <w:tcPr>
            <w:tcW w:w="1956" w:type="dxa"/>
            <w:vAlign w:val="center"/>
          </w:tcPr>
          <w:p w14:paraId="60407E7F" w14:textId="77777777" w:rsidR="008C1725" w:rsidRPr="00195D44" w:rsidRDefault="008C1725" w:rsidP="00195D44">
            <w:pPr>
              <w:rPr>
                <w:sz w:val="20"/>
                <w:szCs w:val="24"/>
              </w:rPr>
            </w:pPr>
            <w:r w:rsidRPr="00195D44">
              <w:rPr>
                <w:sz w:val="20"/>
                <w:szCs w:val="24"/>
              </w:rPr>
              <w:t>Mengosongkan kolom atau memasukkan kredensial yang salah.</w:t>
            </w:r>
          </w:p>
        </w:tc>
        <w:tc>
          <w:tcPr>
            <w:tcW w:w="2084" w:type="dxa"/>
            <w:vAlign w:val="center"/>
          </w:tcPr>
          <w:p w14:paraId="2541B17E" w14:textId="77777777" w:rsidR="008C1725" w:rsidRPr="00195D44" w:rsidRDefault="008C1725" w:rsidP="00195D44">
            <w:pPr>
              <w:rPr>
                <w:sz w:val="20"/>
                <w:szCs w:val="24"/>
              </w:rPr>
            </w:pPr>
            <w:r w:rsidRPr="00195D44">
              <w:rPr>
                <w:sz w:val="20"/>
                <w:szCs w:val="24"/>
              </w:rPr>
              <w:t>Sistem menolak proses masuk dan menampilkan pesan validasi.</w:t>
            </w:r>
          </w:p>
        </w:tc>
        <w:tc>
          <w:tcPr>
            <w:tcW w:w="987" w:type="dxa"/>
            <w:vAlign w:val="center"/>
          </w:tcPr>
          <w:p w14:paraId="64430311" w14:textId="77777777" w:rsidR="008C1725" w:rsidRPr="00195D44" w:rsidRDefault="008C1725" w:rsidP="00195D44">
            <w:pPr>
              <w:jc w:val="center"/>
              <w:rPr>
                <w:sz w:val="20"/>
                <w:szCs w:val="24"/>
              </w:rPr>
            </w:pPr>
            <w:r w:rsidRPr="00195D44">
              <w:rPr>
                <w:sz w:val="20"/>
                <w:szCs w:val="24"/>
              </w:rPr>
              <w:t>Berhasil</w:t>
            </w:r>
          </w:p>
        </w:tc>
        <w:tc>
          <w:tcPr>
            <w:tcW w:w="1267" w:type="dxa"/>
            <w:vAlign w:val="center"/>
          </w:tcPr>
          <w:p w14:paraId="79D98A46" w14:textId="69170F15" w:rsidR="008C1725" w:rsidRPr="00195D44" w:rsidRDefault="008C1725" w:rsidP="00195D44">
            <w:pPr>
              <w:jc w:val="center"/>
              <w:rPr>
                <w:sz w:val="20"/>
                <w:szCs w:val="24"/>
              </w:rPr>
            </w:pPr>
            <w:r w:rsidRPr="00195D44">
              <w:rPr>
                <w:sz w:val="20"/>
                <w:szCs w:val="24"/>
              </w:rPr>
              <w:t>Gambar 4.2</w:t>
            </w:r>
            <w:r w:rsidR="00BF08D7">
              <w:rPr>
                <w:sz w:val="20"/>
                <w:szCs w:val="24"/>
              </w:rPr>
              <w:t>2</w:t>
            </w:r>
          </w:p>
        </w:tc>
      </w:tr>
      <w:tr w:rsidR="008C1725" w:rsidRPr="00195D44" w14:paraId="5704462E" w14:textId="77777777" w:rsidTr="002033B1">
        <w:trPr>
          <w:jc w:val="center"/>
        </w:trPr>
        <w:tc>
          <w:tcPr>
            <w:tcW w:w="461" w:type="dxa"/>
            <w:vAlign w:val="center"/>
          </w:tcPr>
          <w:p w14:paraId="2B8EDFBD" w14:textId="77777777" w:rsidR="008C1725" w:rsidRPr="00195D44" w:rsidRDefault="008C1725" w:rsidP="00195D44">
            <w:pPr>
              <w:jc w:val="center"/>
              <w:rPr>
                <w:sz w:val="20"/>
                <w:szCs w:val="24"/>
              </w:rPr>
            </w:pPr>
            <w:r w:rsidRPr="00195D44">
              <w:rPr>
                <w:sz w:val="20"/>
                <w:szCs w:val="24"/>
              </w:rPr>
              <w:t>4</w:t>
            </w:r>
          </w:p>
        </w:tc>
        <w:tc>
          <w:tcPr>
            <w:tcW w:w="1172" w:type="dxa"/>
            <w:vAlign w:val="center"/>
          </w:tcPr>
          <w:p w14:paraId="232A2071" w14:textId="77777777" w:rsidR="008C1725" w:rsidRPr="00195D44" w:rsidRDefault="008C1725" w:rsidP="00195D44">
            <w:pPr>
              <w:jc w:val="center"/>
              <w:rPr>
                <w:sz w:val="20"/>
                <w:szCs w:val="24"/>
              </w:rPr>
            </w:pPr>
            <w:r w:rsidRPr="00195D44">
              <w:rPr>
                <w:sz w:val="20"/>
                <w:szCs w:val="24"/>
              </w:rPr>
              <w:t>Pembatasan akses</w:t>
            </w:r>
          </w:p>
        </w:tc>
        <w:tc>
          <w:tcPr>
            <w:tcW w:w="1956" w:type="dxa"/>
            <w:vAlign w:val="center"/>
          </w:tcPr>
          <w:p w14:paraId="222B4D2B" w14:textId="77777777" w:rsidR="008C1725" w:rsidRPr="00195D44" w:rsidRDefault="008C1725" w:rsidP="00195D44">
            <w:pPr>
              <w:rPr>
                <w:sz w:val="20"/>
                <w:szCs w:val="24"/>
              </w:rPr>
            </w:pPr>
            <w:r w:rsidRPr="00195D44">
              <w:rPr>
                <w:sz w:val="20"/>
                <w:szCs w:val="24"/>
              </w:rPr>
              <w:t>Mengakses halaman Admin atau OPD tanpa login.</w:t>
            </w:r>
          </w:p>
        </w:tc>
        <w:tc>
          <w:tcPr>
            <w:tcW w:w="2084" w:type="dxa"/>
            <w:vAlign w:val="center"/>
          </w:tcPr>
          <w:p w14:paraId="723C3459" w14:textId="77777777" w:rsidR="008C1725" w:rsidRPr="00195D44" w:rsidRDefault="008C1725" w:rsidP="00195D44">
            <w:pPr>
              <w:rPr>
                <w:sz w:val="20"/>
                <w:szCs w:val="24"/>
              </w:rPr>
            </w:pPr>
            <w:r w:rsidRPr="00195D44">
              <w:rPr>
                <w:sz w:val="20"/>
                <w:szCs w:val="24"/>
              </w:rPr>
              <w:t>Sistem menolak akses dan mengarahkan kembali ke halaman login.</w:t>
            </w:r>
          </w:p>
        </w:tc>
        <w:tc>
          <w:tcPr>
            <w:tcW w:w="987" w:type="dxa"/>
            <w:vAlign w:val="center"/>
          </w:tcPr>
          <w:p w14:paraId="0AB13059" w14:textId="77777777" w:rsidR="008C1725" w:rsidRPr="00195D44" w:rsidRDefault="008C1725" w:rsidP="00195D44">
            <w:pPr>
              <w:jc w:val="center"/>
              <w:rPr>
                <w:sz w:val="20"/>
                <w:szCs w:val="24"/>
              </w:rPr>
            </w:pPr>
            <w:r w:rsidRPr="00195D44">
              <w:rPr>
                <w:sz w:val="20"/>
                <w:szCs w:val="24"/>
              </w:rPr>
              <w:t>Berhasil</w:t>
            </w:r>
          </w:p>
        </w:tc>
        <w:tc>
          <w:tcPr>
            <w:tcW w:w="1267" w:type="dxa"/>
            <w:vAlign w:val="center"/>
          </w:tcPr>
          <w:p w14:paraId="4A987D1B" w14:textId="0B40C866" w:rsidR="008C1725" w:rsidRPr="00195D44" w:rsidRDefault="008C1725" w:rsidP="00195D44">
            <w:pPr>
              <w:jc w:val="center"/>
              <w:rPr>
                <w:sz w:val="20"/>
                <w:szCs w:val="24"/>
              </w:rPr>
            </w:pPr>
            <w:r w:rsidRPr="00195D44">
              <w:rPr>
                <w:sz w:val="20"/>
                <w:szCs w:val="24"/>
              </w:rPr>
              <w:t>Gambar 4.2</w:t>
            </w:r>
            <w:r w:rsidR="00BF08D7">
              <w:rPr>
                <w:sz w:val="20"/>
                <w:szCs w:val="24"/>
              </w:rPr>
              <w:t>3</w:t>
            </w:r>
          </w:p>
        </w:tc>
      </w:tr>
      <w:tr w:rsidR="008C1725" w:rsidRPr="00195D44" w14:paraId="18A486B7" w14:textId="77777777" w:rsidTr="002033B1">
        <w:trPr>
          <w:jc w:val="center"/>
        </w:trPr>
        <w:tc>
          <w:tcPr>
            <w:tcW w:w="461" w:type="dxa"/>
            <w:vAlign w:val="center"/>
          </w:tcPr>
          <w:p w14:paraId="5A053697" w14:textId="77777777" w:rsidR="008C1725" w:rsidRPr="00195D44" w:rsidRDefault="008C1725" w:rsidP="00195D44">
            <w:pPr>
              <w:jc w:val="center"/>
              <w:rPr>
                <w:sz w:val="20"/>
                <w:szCs w:val="24"/>
              </w:rPr>
            </w:pPr>
            <w:r w:rsidRPr="00195D44">
              <w:rPr>
                <w:sz w:val="20"/>
                <w:szCs w:val="24"/>
              </w:rPr>
              <w:t>5</w:t>
            </w:r>
          </w:p>
        </w:tc>
        <w:tc>
          <w:tcPr>
            <w:tcW w:w="1172" w:type="dxa"/>
            <w:vAlign w:val="center"/>
          </w:tcPr>
          <w:p w14:paraId="150C1D91" w14:textId="77777777" w:rsidR="008C1725" w:rsidRPr="00195D44" w:rsidRDefault="008C1725" w:rsidP="00195D44">
            <w:pPr>
              <w:jc w:val="center"/>
              <w:rPr>
                <w:sz w:val="20"/>
                <w:szCs w:val="24"/>
              </w:rPr>
            </w:pPr>
            <w:r w:rsidRPr="00195D44">
              <w:rPr>
                <w:sz w:val="20"/>
                <w:szCs w:val="24"/>
              </w:rPr>
              <w:t>Logout</w:t>
            </w:r>
          </w:p>
        </w:tc>
        <w:tc>
          <w:tcPr>
            <w:tcW w:w="1956" w:type="dxa"/>
            <w:vAlign w:val="center"/>
          </w:tcPr>
          <w:p w14:paraId="0CD70DEF" w14:textId="77777777" w:rsidR="008C1725" w:rsidRPr="00195D44" w:rsidRDefault="008C1725" w:rsidP="00195D44">
            <w:pPr>
              <w:rPr>
                <w:sz w:val="20"/>
                <w:szCs w:val="24"/>
              </w:rPr>
            </w:pPr>
            <w:r w:rsidRPr="00195D44">
              <w:rPr>
                <w:sz w:val="20"/>
                <w:szCs w:val="24"/>
              </w:rPr>
              <w:t>Menekan tombol logout pada halaman Admin atau OPD.</w:t>
            </w:r>
          </w:p>
        </w:tc>
        <w:tc>
          <w:tcPr>
            <w:tcW w:w="2084" w:type="dxa"/>
            <w:vAlign w:val="center"/>
          </w:tcPr>
          <w:p w14:paraId="313E3D87" w14:textId="77777777" w:rsidR="008C1725" w:rsidRPr="00195D44" w:rsidRDefault="008C1725" w:rsidP="00195D44">
            <w:pPr>
              <w:rPr>
                <w:sz w:val="20"/>
                <w:szCs w:val="24"/>
              </w:rPr>
            </w:pPr>
            <w:r w:rsidRPr="00195D44">
              <w:rPr>
                <w:sz w:val="20"/>
                <w:szCs w:val="24"/>
              </w:rPr>
              <w:t>Sistem mengeluarkan sesi pengguna dan mengarahkan ke halaman utama.</w:t>
            </w:r>
          </w:p>
        </w:tc>
        <w:tc>
          <w:tcPr>
            <w:tcW w:w="987" w:type="dxa"/>
            <w:vAlign w:val="center"/>
          </w:tcPr>
          <w:p w14:paraId="3BCB2442" w14:textId="77777777" w:rsidR="008C1725" w:rsidRPr="00195D44" w:rsidRDefault="008C1725" w:rsidP="00195D44">
            <w:pPr>
              <w:jc w:val="center"/>
              <w:rPr>
                <w:sz w:val="20"/>
                <w:szCs w:val="24"/>
              </w:rPr>
            </w:pPr>
            <w:r w:rsidRPr="00195D44">
              <w:rPr>
                <w:sz w:val="20"/>
                <w:szCs w:val="24"/>
              </w:rPr>
              <w:t>Berhasil</w:t>
            </w:r>
          </w:p>
        </w:tc>
        <w:tc>
          <w:tcPr>
            <w:tcW w:w="1267" w:type="dxa"/>
            <w:vAlign w:val="center"/>
          </w:tcPr>
          <w:p w14:paraId="7B3AC500" w14:textId="7B1F3F42" w:rsidR="008C1725" w:rsidRPr="00195D44" w:rsidRDefault="008C1725" w:rsidP="00195D44">
            <w:pPr>
              <w:jc w:val="center"/>
              <w:rPr>
                <w:sz w:val="20"/>
                <w:szCs w:val="24"/>
              </w:rPr>
            </w:pPr>
            <w:r w:rsidRPr="00195D44">
              <w:rPr>
                <w:sz w:val="20"/>
                <w:szCs w:val="24"/>
              </w:rPr>
              <w:t>Gambar 4.2</w:t>
            </w:r>
            <w:r w:rsidR="00BF08D7">
              <w:rPr>
                <w:sz w:val="20"/>
                <w:szCs w:val="24"/>
              </w:rPr>
              <w:t>4</w:t>
            </w:r>
          </w:p>
        </w:tc>
      </w:tr>
    </w:tbl>
    <w:p w14:paraId="7AD0DBBD" w14:textId="77777777" w:rsidR="008C1725" w:rsidRDefault="008C1725" w:rsidP="008C1725">
      <w:pPr>
        <w:spacing w:line="360" w:lineRule="auto"/>
      </w:pPr>
    </w:p>
    <w:p w14:paraId="398AE9E1" w14:textId="05E27D96" w:rsidR="008C1725" w:rsidRDefault="008C1725" w:rsidP="00AA61B4">
      <w:pPr>
        <w:spacing w:after="120" w:line="360" w:lineRule="auto"/>
        <w:ind w:firstLine="720"/>
      </w:pPr>
      <w:r>
        <w:t>Pada Gambar 4.2</w:t>
      </w:r>
      <w:r w:rsidR="007D7498">
        <w:t>0</w:t>
      </w:r>
      <w:r>
        <w:t xml:space="preserve"> berikut diperlihatkan bahwa apabila admin mengisikan seluruh data login dengan benar, maka admin berhasil masuk ke dalam sistem dan akan diarahkan menuju halaman dashboard Admin KMC.</w:t>
      </w:r>
    </w:p>
    <w:p w14:paraId="305FE3D2" w14:textId="77777777" w:rsidR="00DB25B3" w:rsidRDefault="00DB25B3" w:rsidP="00DB25B3">
      <w:pPr>
        <w:keepNext/>
        <w:spacing w:line="360" w:lineRule="auto"/>
        <w:jc w:val="center"/>
      </w:pPr>
      <w:r>
        <w:rPr>
          <w:b/>
          <w:noProof/>
          <w:sz w:val="20"/>
        </w:rPr>
        <w:drawing>
          <wp:inline distT="0" distB="0" distL="0" distR="0" wp14:anchorId="3AC32B08" wp14:editId="7A06EEB1">
            <wp:extent cx="5029200" cy="2514600"/>
            <wp:effectExtent l="0" t="0" r="0" b="0"/>
            <wp:docPr id="286323977"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02" cstate="print">
                      <a:extLst>
                        <a:ext uri="{28A0092B-C50C-407E-A947-70E740481C1C}">
                          <a14:useLocalDpi xmlns:a14="http://schemas.microsoft.com/office/drawing/2010/main" val="0"/>
                        </a:ext>
                      </a:extLst>
                    </a:blip>
                    <a:srcRect/>
                    <a:stretch>
                      <a:fillRect/>
                    </a:stretch>
                  </pic:blipFill>
                  <pic:spPr bwMode="auto">
                    <a:xfrm>
                      <a:off x="0" y="0"/>
                      <a:ext cx="5029200" cy="2514600"/>
                    </a:xfrm>
                    <a:prstGeom prst="rect">
                      <a:avLst/>
                    </a:prstGeom>
                    <a:noFill/>
                    <a:ln>
                      <a:noFill/>
                    </a:ln>
                  </pic:spPr>
                </pic:pic>
              </a:graphicData>
            </a:graphic>
          </wp:inline>
        </w:drawing>
      </w:r>
    </w:p>
    <w:p w14:paraId="69B3C95A" w14:textId="270D8B27" w:rsidR="00DB25B3" w:rsidRDefault="00DB25B3" w:rsidP="00DB25B3">
      <w:pPr>
        <w:spacing w:line="360" w:lineRule="auto"/>
        <w:jc w:val="center"/>
      </w:pPr>
      <w:bookmarkStart w:id="198" w:name="_Toc235221162"/>
      <w:r>
        <w:t>Gambar 4.</w:t>
      </w:r>
      <w:r>
        <w:fldChar w:fldCharType="begin"/>
      </w:r>
      <w:r>
        <w:instrText xml:space="preserve"> SEQ Gambar_4. \* ARABIC </w:instrText>
      </w:r>
      <w:r>
        <w:fldChar w:fldCharType="separate"/>
      </w:r>
      <w:r w:rsidR="00D121D6">
        <w:rPr>
          <w:noProof/>
        </w:rPr>
        <w:t>20</w:t>
      </w:r>
      <w:r>
        <w:fldChar w:fldCharType="end"/>
      </w:r>
      <w:r>
        <w:t xml:space="preserve"> </w:t>
      </w:r>
      <w:r w:rsidRPr="00EE28D1">
        <w:t>Hasil Login Admin KMC</w:t>
      </w:r>
      <w:bookmarkEnd w:id="198"/>
    </w:p>
    <w:p w14:paraId="38F1A665" w14:textId="468B27DD" w:rsidR="008C1725" w:rsidRDefault="008C1725" w:rsidP="00AA61B4">
      <w:pPr>
        <w:spacing w:before="120" w:line="360" w:lineRule="auto"/>
        <w:ind w:firstLine="720"/>
      </w:pPr>
      <w:r>
        <w:t>Pada Gambar 4.2</w:t>
      </w:r>
      <w:r w:rsidR="007D7498">
        <w:t>1</w:t>
      </w:r>
      <w:r>
        <w:t xml:space="preserve"> berikut diperlihatkan bahwa ketika pengguna OPD memasukkan username dan kata sandi yang valid, sistem berhasil memproses autentikasi dan langsung mengarahkan pengguna ke halaman dashboard OPD.</w:t>
      </w:r>
    </w:p>
    <w:p w14:paraId="1B8DE65E" w14:textId="77777777" w:rsidR="00FF6360" w:rsidRDefault="00AA61B4" w:rsidP="00FF6360">
      <w:pPr>
        <w:keepNext/>
        <w:spacing w:line="360" w:lineRule="auto"/>
        <w:jc w:val="center"/>
      </w:pPr>
      <w:r>
        <w:rPr>
          <w:i/>
          <w:noProof/>
          <w:sz w:val="20"/>
          <w14:ligatures w14:val="standardContextual"/>
        </w:rPr>
        <w:lastRenderedPageBreak/>
        <w:drawing>
          <wp:inline distT="0" distB="0" distL="0" distR="0" wp14:anchorId="69CF893B" wp14:editId="47415CE0">
            <wp:extent cx="5039995" cy="2517140"/>
            <wp:effectExtent l="0" t="0" r="8255" b="0"/>
            <wp:docPr id="189489960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899602" name="Picture 1894899602"/>
                    <pic:cNvPicPr/>
                  </pic:nvPicPr>
                  <pic:blipFill>
                    <a:blip r:embed="rId103" cstate="print">
                      <a:extLst>
                        <a:ext uri="{28A0092B-C50C-407E-A947-70E740481C1C}">
                          <a14:useLocalDpi xmlns:a14="http://schemas.microsoft.com/office/drawing/2010/main" val="0"/>
                        </a:ext>
                      </a:extLst>
                    </a:blip>
                    <a:stretch>
                      <a:fillRect/>
                    </a:stretch>
                  </pic:blipFill>
                  <pic:spPr>
                    <a:xfrm>
                      <a:off x="0" y="0"/>
                      <a:ext cx="5039995" cy="2517140"/>
                    </a:xfrm>
                    <a:prstGeom prst="rect">
                      <a:avLst/>
                    </a:prstGeom>
                  </pic:spPr>
                </pic:pic>
              </a:graphicData>
            </a:graphic>
          </wp:inline>
        </w:drawing>
      </w:r>
    </w:p>
    <w:p w14:paraId="2DCB633D" w14:textId="45F7DDC3" w:rsidR="00FF6360" w:rsidRDefault="00FF6360" w:rsidP="00FF6360">
      <w:pPr>
        <w:spacing w:line="360" w:lineRule="auto"/>
        <w:jc w:val="center"/>
      </w:pPr>
      <w:bookmarkStart w:id="199" w:name="_Toc235221163"/>
      <w:r>
        <w:t>Gambar 4.</w:t>
      </w:r>
      <w:r>
        <w:fldChar w:fldCharType="begin"/>
      </w:r>
      <w:r>
        <w:instrText xml:space="preserve"> SEQ Gambar_4. \* ARABIC </w:instrText>
      </w:r>
      <w:r>
        <w:fldChar w:fldCharType="separate"/>
      </w:r>
      <w:r w:rsidR="00D121D6">
        <w:rPr>
          <w:noProof/>
        </w:rPr>
        <w:t>21</w:t>
      </w:r>
      <w:r>
        <w:fldChar w:fldCharType="end"/>
      </w:r>
      <w:r>
        <w:t xml:space="preserve"> </w:t>
      </w:r>
      <w:r w:rsidRPr="00C04B86">
        <w:t>Hasil Login Pengguna OPD</w:t>
      </w:r>
      <w:bookmarkEnd w:id="199"/>
    </w:p>
    <w:p w14:paraId="0676E710" w14:textId="4E8479C0" w:rsidR="008C1725" w:rsidRDefault="008C1725" w:rsidP="001103F2">
      <w:pPr>
        <w:spacing w:before="120" w:line="360" w:lineRule="auto"/>
        <w:ind w:firstLine="720"/>
      </w:pPr>
      <w:r>
        <w:t>Pada Gambar 4.2</w:t>
      </w:r>
      <w:r w:rsidR="003E06E8">
        <w:t>2</w:t>
      </w:r>
      <w:r>
        <w:t xml:space="preserve"> berikut diperlihatkan bahwa apabila pengguna tidak mengisi bidang isian atau memasukkan data login yang salah, maka sistem akan menolak proses masuk dan memunculkan pesan validasi kesalahan pada kolom login.</w:t>
      </w:r>
    </w:p>
    <w:p w14:paraId="0AEAB811" w14:textId="77777777" w:rsidR="001103F2" w:rsidRDefault="001103F2" w:rsidP="001103F2">
      <w:pPr>
        <w:keepNext/>
        <w:spacing w:line="360" w:lineRule="auto"/>
        <w:jc w:val="center"/>
      </w:pPr>
      <w:r>
        <w:rPr>
          <w:b/>
          <w:noProof/>
          <w:sz w:val="20"/>
        </w:rPr>
        <w:drawing>
          <wp:inline distT="0" distB="0" distL="0" distR="0" wp14:anchorId="06809C51" wp14:editId="2D7B2F4D">
            <wp:extent cx="5055598" cy="3242733"/>
            <wp:effectExtent l="0" t="0" r="0" b="0"/>
            <wp:docPr id="846068290"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rotWithShape="1">
                    <a:blip r:embed="rId104" cstate="print">
                      <a:extLst>
                        <a:ext uri="{28A0092B-C50C-407E-A947-70E740481C1C}">
                          <a14:useLocalDpi xmlns:a14="http://schemas.microsoft.com/office/drawing/2010/main" val="0"/>
                        </a:ext>
                      </a:extLst>
                    </a:blip>
                    <a:srcRect l="16667" t="7407" r="16667" b="7071"/>
                    <a:stretch>
                      <a:fillRect/>
                    </a:stretch>
                  </pic:blipFill>
                  <pic:spPr bwMode="auto">
                    <a:xfrm>
                      <a:off x="0" y="0"/>
                      <a:ext cx="5081380" cy="3259270"/>
                    </a:xfrm>
                    <a:prstGeom prst="rect">
                      <a:avLst/>
                    </a:prstGeom>
                    <a:noFill/>
                    <a:ln>
                      <a:noFill/>
                    </a:ln>
                    <a:extLst>
                      <a:ext uri="{53640926-AAD7-44D8-BBD7-CCE9431645EC}">
                        <a14:shadowObscured xmlns:a14="http://schemas.microsoft.com/office/drawing/2010/main"/>
                      </a:ext>
                    </a:extLst>
                  </pic:spPr>
                </pic:pic>
              </a:graphicData>
            </a:graphic>
          </wp:inline>
        </w:drawing>
      </w:r>
    </w:p>
    <w:p w14:paraId="69A41062" w14:textId="0BABA1CD" w:rsidR="001103F2" w:rsidRDefault="001103F2" w:rsidP="001103F2">
      <w:pPr>
        <w:spacing w:after="120" w:line="360" w:lineRule="auto"/>
        <w:jc w:val="center"/>
      </w:pPr>
      <w:bookmarkStart w:id="200" w:name="_Toc235221164"/>
      <w:r>
        <w:t>Gambar 4.</w:t>
      </w:r>
      <w:r>
        <w:fldChar w:fldCharType="begin"/>
      </w:r>
      <w:r>
        <w:instrText xml:space="preserve"> SEQ Gambar_4. \* ARABIC </w:instrText>
      </w:r>
      <w:r>
        <w:fldChar w:fldCharType="separate"/>
      </w:r>
      <w:r w:rsidR="00D121D6">
        <w:rPr>
          <w:noProof/>
        </w:rPr>
        <w:t>22</w:t>
      </w:r>
      <w:r>
        <w:fldChar w:fldCharType="end"/>
      </w:r>
      <w:r>
        <w:t xml:space="preserve"> </w:t>
      </w:r>
      <w:r w:rsidRPr="00D1344C">
        <w:t>Validasi Kredensial Login</w:t>
      </w:r>
      <w:bookmarkEnd w:id="200"/>
    </w:p>
    <w:p w14:paraId="02475AF6" w14:textId="15FC4909" w:rsidR="008C1725" w:rsidRDefault="008C1725" w:rsidP="001103F2">
      <w:pPr>
        <w:spacing w:after="120" w:line="360" w:lineRule="auto"/>
        <w:ind w:firstLine="720"/>
      </w:pPr>
      <w:r>
        <w:t>Pada Gambar 4.2</w:t>
      </w:r>
      <w:r w:rsidR="004F39B5">
        <w:t>3</w:t>
      </w:r>
      <w:r>
        <w:t xml:space="preserve"> berikut diperlihatkan bahwa ketika ada upaya untuk mengakses halaman internal Admin KMC atau OPD secara langsung tanpa melakukan login terlebih dahulu, sistem secara otomatis menolak akses dan </w:t>
      </w:r>
      <w:r>
        <w:lastRenderedPageBreak/>
        <w:t>mengembalikan pengguna ke halaman login.</w:t>
      </w:r>
    </w:p>
    <w:p w14:paraId="71C08F16" w14:textId="77777777" w:rsidR="00CF63E2" w:rsidRDefault="00CF63E2" w:rsidP="00CF63E2">
      <w:pPr>
        <w:keepNext/>
        <w:spacing w:line="360" w:lineRule="auto"/>
        <w:jc w:val="center"/>
      </w:pPr>
      <w:r w:rsidRPr="00CF63E2">
        <w:rPr>
          <w:b/>
          <w:sz w:val="20"/>
        </w:rPr>
        <w:drawing>
          <wp:inline distT="0" distB="0" distL="0" distR="0" wp14:anchorId="17EA87A2" wp14:editId="2F4DC88B">
            <wp:extent cx="3670877" cy="930031"/>
            <wp:effectExtent l="0" t="0" r="6350" b="3810"/>
            <wp:docPr id="1454085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085863" name=""/>
                    <pic:cNvPicPr/>
                  </pic:nvPicPr>
                  <pic:blipFill rotWithShape="1">
                    <a:blip r:embed="rId105"/>
                    <a:srcRect l="6777" t="16711" r="7773" b="18909"/>
                    <a:stretch>
                      <a:fillRect/>
                    </a:stretch>
                  </pic:blipFill>
                  <pic:spPr bwMode="auto">
                    <a:xfrm>
                      <a:off x="0" y="0"/>
                      <a:ext cx="3728433" cy="944613"/>
                    </a:xfrm>
                    <a:prstGeom prst="rect">
                      <a:avLst/>
                    </a:prstGeom>
                    <a:ln>
                      <a:noFill/>
                    </a:ln>
                    <a:extLst>
                      <a:ext uri="{53640926-AAD7-44D8-BBD7-CCE9431645EC}">
                        <a14:shadowObscured xmlns:a14="http://schemas.microsoft.com/office/drawing/2010/main"/>
                      </a:ext>
                    </a:extLst>
                  </pic:spPr>
                </pic:pic>
              </a:graphicData>
            </a:graphic>
          </wp:inline>
        </w:drawing>
      </w:r>
    </w:p>
    <w:p w14:paraId="033E4664" w14:textId="12BB4C13" w:rsidR="00CF63E2" w:rsidRDefault="00CF63E2" w:rsidP="00CF63E2">
      <w:pPr>
        <w:spacing w:line="360" w:lineRule="auto"/>
        <w:jc w:val="center"/>
      </w:pPr>
      <w:bookmarkStart w:id="201" w:name="_Toc235221165"/>
      <w:r>
        <w:t>Gambar 4.</w:t>
      </w:r>
      <w:r>
        <w:fldChar w:fldCharType="begin"/>
      </w:r>
      <w:r>
        <w:instrText xml:space="preserve"> SEQ Gambar_4. \* ARABIC </w:instrText>
      </w:r>
      <w:r>
        <w:fldChar w:fldCharType="separate"/>
      </w:r>
      <w:r w:rsidR="00D121D6">
        <w:rPr>
          <w:noProof/>
        </w:rPr>
        <w:t>23</w:t>
      </w:r>
      <w:r>
        <w:fldChar w:fldCharType="end"/>
      </w:r>
      <w:r>
        <w:t xml:space="preserve"> </w:t>
      </w:r>
      <w:r w:rsidRPr="00EA599C">
        <w:t>Pembatasan Akses Halaman</w:t>
      </w:r>
      <w:bookmarkEnd w:id="201"/>
    </w:p>
    <w:p w14:paraId="16584857" w14:textId="00F7BEB6" w:rsidR="008C1725" w:rsidRDefault="008C1725" w:rsidP="00101D00">
      <w:pPr>
        <w:spacing w:before="240" w:after="120" w:line="360" w:lineRule="auto"/>
        <w:ind w:firstLine="720"/>
      </w:pPr>
      <w:r>
        <w:t>Pada Gambar 4.2</w:t>
      </w:r>
      <w:r w:rsidR="004F39B5">
        <w:t>4</w:t>
      </w:r>
      <w:r>
        <w:t xml:space="preserve"> berikut diperlihatkan tampilan setelah pengguna mengklik tombol keluar (logout), di mana sistem langsung mengakhiri sesi aktif pengguna dan mengembalikannya ke halaman utama.</w:t>
      </w:r>
    </w:p>
    <w:p w14:paraId="25738F06" w14:textId="77777777" w:rsidR="00CF63E2" w:rsidRDefault="00CF63E2" w:rsidP="00485E1F">
      <w:pPr>
        <w:keepNext/>
        <w:spacing w:line="360" w:lineRule="auto"/>
      </w:pPr>
      <w:r>
        <w:rPr>
          <w:noProof/>
        </w:rPr>
        <w:drawing>
          <wp:inline distT="0" distB="0" distL="0" distR="0" wp14:anchorId="2968FFEE" wp14:editId="6786E914">
            <wp:extent cx="5029200" cy="2514600"/>
            <wp:effectExtent l="0" t="0" r="0" b="0"/>
            <wp:docPr id="1474846721"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06" cstate="print">
                      <a:extLst>
                        <a:ext uri="{28A0092B-C50C-407E-A947-70E740481C1C}">
                          <a14:useLocalDpi xmlns:a14="http://schemas.microsoft.com/office/drawing/2010/main" val="0"/>
                        </a:ext>
                      </a:extLst>
                    </a:blip>
                    <a:srcRect/>
                    <a:stretch>
                      <a:fillRect/>
                    </a:stretch>
                  </pic:blipFill>
                  <pic:spPr bwMode="auto">
                    <a:xfrm>
                      <a:off x="0" y="0"/>
                      <a:ext cx="5029200" cy="2514600"/>
                    </a:xfrm>
                    <a:prstGeom prst="rect">
                      <a:avLst/>
                    </a:prstGeom>
                    <a:noFill/>
                    <a:ln>
                      <a:noFill/>
                    </a:ln>
                  </pic:spPr>
                </pic:pic>
              </a:graphicData>
            </a:graphic>
          </wp:inline>
        </w:drawing>
      </w:r>
    </w:p>
    <w:p w14:paraId="1E5B7628" w14:textId="2CF8BA1B" w:rsidR="00CF63E2" w:rsidRDefault="00CF63E2" w:rsidP="00CF63E2">
      <w:pPr>
        <w:spacing w:line="360" w:lineRule="auto"/>
        <w:jc w:val="center"/>
      </w:pPr>
      <w:bookmarkStart w:id="202" w:name="_Toc235221166"/>
      <w:r>
        <w:t>Gambar 4.</w:t>
      </w:r>
      <w:r>
        <w:fldChar w:fldCharType="begin"/>
      </w:r>
      <w:r>
        <w:instrText xml:space="preserve"> SEQ Gambar_4. \* ARABIC </w:instrText>
      </w:r>
      <w:r>
        <w:fldChar w:fldCharType="separate"/>
      </w:r>
      <w:r w:rsidR="00D121D6">
        <w:rPr>
          <w:noProof/>
        </w:rPr>
        <w:t>24</w:t>
      </w:r>
      <w:r>
        <w:fldChar w:fldCharType="end"/>
      </w:r>
      <w:r>
        <w:t xml:space="preserve"> </w:t>
      </w:r>
      <w:r w:rsidRPr="00EA784D">
        <w:t>Hasil Keluar Sistem (Logout)</w:t>
      </w:r>
      <w:bookmarkEnd w:id="202"/>
    </w:p>
    <w:p w14:paraId="43A07005" w14:textId="77777777" w:rsidR="008C1725" w:rsidRDefault="008C1725" w:rsidP="000132A0">
      <w:pPr>
        <w:spacing w:before="120" w:line="360" w:lineRule="auto"/>
        <w:ind w:firstLine="720"/>
      </w:pPr>
      <w:r>
        <w:t>Berdasarkan hasil pengujian di atas, seluruh fungsi pengujian pada bagian ini dapat disimpulkan telah berjalan dengan baik sesuai hasil yang diharapkan.</w:t>
      </w:r>
    </w:p>
    <w:p w14:paraId="7CF63BCA" w14:textId="77777777" w:rsidR="008C1725" w:rsidRDefault="008C1725" w:rsidP="000132A0">
      <w:pPr>
        <w:pStyle w:val="Heading3"/>
        <w:spacing w:before="120" w:after="0" w:line="360" w:lineRule="auto"/>
      </w:pPr>
      <w:r>
        <w:t>4.2.2 Hasil Pengujian Sinkronisasi dan Klasifikasi Aduan</w:t>
      </w:r>
    </w:p>
    <w:p w14:paraId="530AE415" w14:textId="3068D63A" w:rsidR="008C1725" w:rsidRDefault="008C1725" w:rsidP="000132A0">
      <w:pPr>
        <w:spacing w:line="360" w:lineRule="auto"/>
      </w:pPr>
      <w:r>
        <w:t>Pengujian ini bertujuan memverifikasi apakah sistem berhasil menarik komentar dari postingan Facebook dan Instagram menjadi notifikasi lokal, lalu meminta layanan AI untuk mengklasifikasi kategori, OPD terkait, mendeteksi spam, dan menetapkan prioritas.</w:t>
      </w:r>
    </w:p>
    <w:p w14:paraId="02427572" w14:textId="128A4D6C" w:rsidR="00485E1F" w:rsidRDefault="00485E1F" w:rsidP="00485E1F">
      <w:pPr>
        <w:spacing w:line="360" w:lineRule="auto"/>
      </w:pPr>
      <w:bookmarkStart w:id="203" w:name="_Toc235220663"/>
      <w:r>
        <w:t>Tabel 4.</w:t>
      </w:r>
      <w:r>
        <w:fldChar w:fldCharType="begin"/>
      </w:r>
      <w:r>
        <w:instrText xml:space="preserve"> SEQ Tabel_4. \* ARABIC </w:instrText>
      </w:r>
      <w:r>
        <w:fldChar w:fldCharType="separate"/>
      </w:r>
      <w:r w:rsidR="00F416A4">
        <w:rPr>
          <w:noProof/>
        </w:rPr>
        <w:t>3</w:t>
      </w:r>
      <w:r>
        <w:fldChar w:fldCharType="end"/>
      </w:r>
      <w:r>
        <w:t xml:space="preserve"> </w:t>
      </w:r>
      <w:r w:rsidRPr="00D72B90">
        <w:t>Hasil Pengujian Sinkronisasi dan Klasifikasi Aduan</w:t>
      </w:r>
      <w:bookmarkEnd w:id="203"/>
    </w:p>
    <w:tbl>
      <w:tblPr>
        <w:tblStyle w:val="TableGrid"/>
        <w:tblW w:w="0" w:type="auto"/>
        <w:jc w:val="center"/>
        <w:tblLook w:val="04A0" w:firstRow="1" w:lastRow="0" w:firstColumn="1" w:lastColumn="0" w:noHBand="0" w:noVBand="1"/>
      </w:tblPr>
      <w:tblGrid>
        <w:gridCol w:w="558"/>
        <w:gridCol w:w="1205"/>
        <w:gridCol w:w="1683"/>
        <w:gridCol w:w="2226"/>
        <w:gridCol w:w="988"/>
        <w:gridCol w:w="1267"/>
      </w:tblGrid>
      <w:tr w:rsidR="008C1725" w:rsidRPr="00485E1F" w14:paraId="1F8CF4AE" w14:textId="77777777" w:rsidTr="00A64ECA">
        <w:trPr>
          <w:jc w:val="center"/>
        </w:trPr>
        <w:tc>
          <w:tcPr>
            <w:tcW w:w="562" w:type="dxa"/>
            <w:shd w:val="clear" w:color="auto" w:fill="9CC2E5" w:themeFill="accent5" w:themeFillTint="99"/>
            <w:vAlign w:val="center"/>
          </w:tcPr>
          <w:p w14:paraId="63DCD63D" w14:textId="77777777" w:rsidR="008C1725" w:rsidRPr="00485E1F" w:rsidRDefault="008C1725" w:rsidP="000132A0">
            <w:pPr>
              <w:jc w:val="center"/>
              <w:rPr>
                <w:sz w:val="20"/>
                <w:szCs w:val="24"/>
              </w:rPr>
            </w:pPr>
            <w:r w:rsidRPr="00485E1F">
              <w:rPr>
                <w:b/>
                <w:sz w:val="20"/>
                <w:szCs w:val="24"/>
              </w:rPr>
              <w:t>No</w:t>
            </w:r>
          </w:p>
        </w:tc>
        <w:tc>
          <w:tcPr>
            <w:tcW w:w="1134" w:type="dxa"/>
            <w:shd w:val="clear" w:color="auto" w:fill="9CC2E5" w:themeFill="accent5" w:themeFillTint="99"/>
            <w:vAlign w:val="center"/>
          </w:tcPr>
          <w:p w14:paraId="2A13CF7B" w14:textId="77777777" w:rsidR="008C1725" w:rsidRPr="00485E1F" w:rsidRDefault="008C1725" w:rsidP="000132A0">
            <w:pPr>
              <w:jc w:val="center"/>
              <w:rPr>
                <w:sz w:val="20"/>
                <w:szCs w:val="24"/>
              </w:rPr>
            </w:pPr>
            <w:r w:rsidRPr="00485E1F">
              <w:rPr>
                <w:b/>
                <w:sz w:val="20"/>
                <w:szCs w:val="24"/>
              </w:rPr>
              <w:t>Fitur</w:t>
            </w:r>
          </w:p>
        </w:tc>
        <w:tc>
          <w:tcPr>
            <w:tcW w:w="1701" w:type="dxa"/>
            <w:shd w:val="clear" w:color="auto" w:fill="9CC2E5" w:themeFill="accent5" w:themeFillTint="99"/>
            <w:vAlign w:val="center"/>
          </w:tcPr>
          <w:p w14:paraId="550B7C0C" w14:textId="77777777" w:rsidR="008C1725" w:rsidRPr="00485E1F" w:rsidRDefault="008C1725" w:rsidP="000132A0">
            <w:pPr>
              <w:jc w:val="center"/>
              <w:rPr>
                <w:sz w:val="20"/>
                <w:szCs w:val="24"/>
              </w:rPr>
            </w:pPr>
            <w:r w:rsidRPr="00485E1F">
              <w:rPr>
                <w:b/>
                <w:sz w:val="20"/>
                <w:szCs w:val="24"/>
              </w:rPr>
              <w:t>Variabel Uji</w:t>
            </w:r>
          </w:p>
        </w:tc>
        <w:tc>
          <w:tcPr>
            <w:tcW w:w="2268" w:type="dxa"/>
            <w:shd w:val="clear" w:color="auto" w:fill="9CC2E5" w:themeFill="accent5" w:themeFillTint="99"/>
            <w:vAlign w:val="center"/>
          </w:tcPr>
          <w:p w14:paraId="34A2B472" w14:textId="77777777" w:rsidR="008C1725" w:rsidRPr="00485E1F" w:rsidRDefault="008C1725" w:rsidP="000132A0">
            <w:pPr>
              <w:jc w:val="center"/>
              <w:rPr>
                <w:sz w:val="20"/>
                <w:szCs w:val="24"/>
              </w:rPr>
            </w:pPr>
            <w:r w:rsidRPr="00485E1F">
              <w:rPr>
                <w:b/>
                <w:sz w:val="20"/>
                <w:szCs w:val="24"/>
              </w:rPr>
              <w:t>Hasil yang Diharapkan</w:t>
            </w:r>
          </w:p>
        </w:tc>
        <w:tc>
          <w:tcPr>
            <w:tcW w:w="993" w:type="dxa"/>
            <w:shd w:val="clear" w:color="auto" w:fill="9CC2E5" w:themeFill="accent5" w:themeFillTint="99"/>
            <w:vAlign w:val="center"/>
          </w:tcPr>
          <w:p w14:paraId="60F15C51" w14:textId="77777777" w:rsidR="008C1725" w:rsidRPr="00485E1F" w:rsidRDefault="008C1725" w:rsidP="000132A0">
            <w:pPr>
              <w:jc w:val="center"/>
              <w:rPr>
                <w:sz w:val="20"/>
                <w:szCs w:val="24"/>
              </w:rPr>
            </w:pPr>
            <w:r w:rsidRPr="00485E1F">
              <w:rPr>
                <w:b/>
                <w:sz w:val="20"/>
                <w:szCs w:val="24"/>
              </w:rPr>
              <w:t>Hasil Uji</w:t>
            </w:r>
          </w:p>
        </w:tc>
        <w:tc>
          <w:tcPr>
            <w:tcW w:w="1269" w:type="dxa"/>
            <w:shd w:val="clear" w:color="auto" w:fill="9CC2E5" w:themeFill="accent5" w:themeFillTint="99"/>
            <w:vAlign w:val="center"/>
          </w:tcPr>
          <w:p w14:paraId="266F86A3" w14:textId="77777777" w:rsidR="008C1725" w:rsidRPr="00485E1F" w:rsidRDefault="008C1725" w:rsidP="000132A0">
            <w:pPr>
              <w:jc w:val="center"/>
              <w:rPr>
                <w:sz w:val="20"/>
                <w:szCs w:val="24"/>
              </w:rPr>
            </w:pPr>
            <w:r w:rsidRPr="00485E1F">
              <w:rPr>
                <w:b/>
                <w:sz w:val="20"/>
                <w:szCs w:val="24"/>
              </w:rPr>
              <w:t>Keterangan</w:t>
            </w:r>
          </w:p>
        </w:tc>
      </w:tr>
      <w:tr w:rsidR="008C1725" w:rsidRPr="00485E1F" w14:paraId="3DD418CF" w14:textId="77777777" w:rsidTr="00A64ECA">
        <w:trPr>
          <w:jc w:val="center"/>
        </w:trPr>
        <w:tc>
          <w:tcPr>
            <w:tcW w:w="562" w:type="dxa"/>
            <w:vAlign w:val="center"/>
          </w:tcPr>
          <w:p w14:paraId="7D938C67" w14:textId="77777777" w:rsidR="008C1725" w:rsidRPr="00485E1F" w:rsidRDefault="008C1725" w:rsidP="000132A0">
            <w:pPr>
              <w:jc w:val="center"/>
              <w:rPr>
                <w:sz w:val="20"/>
                <w:szCs w:val="24"/>
              </w:rPr>
            </w:pPr>
            <w:r w:rsidRPr="00485E1F">
              <w:rPr>
                <w:sz w:val="20"/>
                <w:szCs w:val="24"/>
              </w:rPr>
              <w:t>1</w:t>
            </w:r>
          </w:p>
        </w:tc>
        <w:tc>
          <w:tcPr>
            <w:tcW w:w="1134" w:type="dxa"/>
            <w:vAlign w:val="center"/>
          </w:tcPr>
          <w:p w14:paraId="207E396A" w14:textId="77777777" w:rsidR="008C1725" w:rsidRPr="00485E1F" w:rsidRDefault="008C1725" w:rsidP="000132A0">
            <w:pPr>
              <w:jc w:val="center"/>
              <w:rPr>
                <w:sz w:val="20"/>
                <w:szCs w:val="24"/>
              </w:rPr>
            </w:pPr>
            <w:r w:rsidRPr="00485E1F">
              <w:rPr>
                <w:sz w:val="20"/>
                <w:szCs w:val="24"/>
              </w:rPr>
              <w:t>Sinkronisasi Facebook</w:t>
            </w:r>
          </w:p>
        </w:tc>
        <w:tc>
          <w:tcPr>
            <w:tcW w:w="1701" w:type="dxa"/>
            <w:vAlign w:val="center"/>
          </w:tcPr>
          <w:p w14:paraId="256D63DD" w14:textId="77777777" w:rsidR="008C1725" w:rsidRPr="00485E1F" w:rsidRDefault="008C1725" w:rsidP="00A64ECA">
            <w:pPr>
              <w:rPr>
                <w:sz w:val="20"/>
                <w:szCs w:val="24"/>
              </w:rPr>
            </w:pPr>
            <w:r w:rsidRPr="00485E1F">
              <w:rPr>
                <w:sz w:val="20"/>
                <w:szCs w:val="24"/>
              </w:rPr>
              <w:t>Menjalankan sinkronisasi data aduan dari Facebook.</w:t>
            </w:r>
          </w:p>
        </w:tc>
        <w:tc>
          <w:tcPr>
            <w:tcW w:w="2268" w:type="dxa"/>
            <w:vAlign w:val="center"/>
          </w:tcPr>
          <w:p w14:paraId="709CCC48" w14:textId="77777777" w:rsidR="008C1725" w:rsidRPr="00485E1F" w:rsidRDefault="008C1725" w:rsidP="00A64ECA">
            <w:pPr>
              <w:rPr>
                <w:sz w:val="20"/>
                <w:szCs w:val="24"/>
              </w:rPr>
            </w:pPr>
            <w:r w:rsidRPr="00485E1F">
              <w:rPr>
                <w:sz w:val="20"/>
                <w:szCs w:val="24"/>
              </w:rPr>
              <w:t>Aduan baru tersimpan sebagai notifikasi tanpa terjadi penggandaan data.</w:t>
            </w:r>
          </w:p>
        </w:tc>
        <w:tc>
          <w:tcPr>
            <w:tcW w:w="993" w:type="dxa"/>
            <w:vAlign w:val="center"/>
          </w:tcPr>
          <w:p w14:paraId="4A55CC6F" w14:textId="77777777" w:rsidR="008C1725" w:rsidRPr="00485E1F" w:rsidRDefault="008C1725" w:rsidP="000132A0">
            <w:pPr>
              <w:jc w:val="center"/>
              <w:rPr>
                <w:sz w:val="20"/>
                <w:szCs w:val="24"/>
              </w:rPr>
            </w:pPr>
            <w:r w:rsidRPr="00485E1F">
              <w:rPr>
                <w:sz w:val="20"/>
                <w:szCs w:val="24"/>
              </w:rPr>
              <w:t>Berhasil</w:t>
            </w:r>
          </w:p>
        </w:tc>
        <w:tc>
          <w:tcPr>
            <w:tcW w:w="1269" w:type="dxa"/>
            <w:vAlign w:val="center"/>
          </w:tcPr>
          <w:p w14:paraId="589095EA" w14:textId="1F569910" w:rsidR="008C1725" w:rsidRPr="00485E1F" w:rsidRDefault="008C1725" w:rsidP="000132A0">
            <w:pPr>
              <w:jc w:val="center"/>
              <w:rPr>
                <w:sz w:val="20"/>
                <w:szCs w:val="24"/>
              </w:rPr>
            </w:pPr>
            <w:r w:rsidRPr="00485E1F">
              <w:rPr>
                <w:sz w:val="20"/>
                <w:szCs w:val="24"/>
              </w:rPr>
              <w:t>Gambar 4.2</w:t>
            </w:r>
            <w:r w:rsidR="004E07BC">
              <w:rPr>
                <w:sz w:val="20"/>
                <w:szCs w:val="24"/>
              </w:rPr>
              <w:t>5</w:t>
            </w:r>
          </w:p>
        </w:tc>
      </w:tr>
    </w:tbl>
    <w:p w14:paraId="491AD89F" w14:textId="77777777" w:rsidR="000132A0" w:rsidRDefault="000132A0"/>
    <w:p w14:paraId="34221E7F" w14:textId="2B8494F5" w:rsidR="00986D5D" w:rsidRDefault="00986D5D" w:rsidP="00986D5D">
      <w:pPr>
        <w:spacing w:line="360" w:lineRule="auto"/>
      </w:pPr>
      <w:bookmarkStart w:id="204" w:name="_Toc235220664"/>
      <w:r>
        <w:t>Tabel 4.</w:t>
      </w:r>
      <w:r>
        <w:fldChar w:fldCharType="begin"/>
      </w:r>
      <w:r>
        <w:instrText xml:space="preserve"> SEQ Tabel_4. \* ARABIC </w:instrText>
      </w:r>
      <w:r>
        <w:fldChar w:fldCharType="separate"/>
      </w:r>
      <w:r w:rsidR="00F416A4">
        <w:rPr>
          <w:noProof/>
        </w:rPr>
        <w:t>4</w:t>
      </w:r>
      <w:r>
        <w:fldChar w:fldCharType="end"/>
      </w:r>
      <w:r>
        <w:t xml:space="preserve"> </w:t>
      </w:r>
      <w:r w:rsidRPr="00BD6C39">
        <w:t>Hasil Pengujian Sinkronisasi dan Klasifikasi Aduan</w:t>
      </w:r>
      <w:r>
        <w:t xml:space="preserve"> Lanjutan</w:t>
      </w:r>
      <w:bookmarkEnd w:id="204"/>
    </w:p>
    <w:tbl>
      <w:tblPr>
        <w:tblStyle w:val="TableGrid"/>
        <w:tblW w:w="0" w:type="auto"/>
        <w:jc w:val="center"/>
        <w:tblLook w:val="04A0" w:firstRow="1" w:lastRow="0" w:firstColumn="1" w:lastColumn="0" w:noHBand="0" w:noVBand="1"/>
      </w:tblPr>
      <w:tblGrid>
        <w:gridCol w:w="558"/>
        <w:gridCol w:w="1205"/>
        <w:gridCol w:w="1683"/>
        <w:gridCol w:w="2226"/>
        <w:gridCol w:w="988"/>
        <w:gridCol w:w="1267"/>
      </w:tblGrid>
      <w:tr w:rsidR="000132A0" w:rsidRPr="00485E1F" w14:paraId="261428E1" w14:textId="77777777" w:rsidTr="00A64ECA">
        <w:trPr>
          <w:jc w:val="center"/>
        </w:trPr>
        <w:tc>
          <w:tcPr>
            <w:tcW w:w="562" w:type="dxa"/>
            <w:shd w:val="clear" w:color="auto" w:fill="9CC2E5" w:themeFill="accent5" w:themeFillTint="99"/>
            <w:vAlign w:val="center"/>
          </w:tcPr>
          <w:p w14:paraId="49CAB592" w14:textId="509E2B9D" w:rsidR="000132A0" w:rsidRPr="00485E1F" w:rsidRDefault="000132A0" w:rsidP="000132A0">
            <w:pPr>
              <w:jc w:val="center"/>
              <w:rPr>
                <w:sz w:val="20"/>
                <w:szCs w:val="24"/>
              </w:rPr>
            </w:pPr>
            <w:r w:rsidRPr="00485E1F">
              <w:rPr>
                <w:b/>
                <w:sz w:val="20"/>
                <w:szCs w:val="24"/>
              </w:rPr>
              <w:t>No</w:t>
            </w:r>
          </w:p>
        </w:tc>
        <w:tc>
          <w:tcPr>
            <w:tcW w:w="1134" w:type="dxa"/>
            <w:shd w:val="clear" w:color="auto" w:fill="9CC2E5" w:themeFill="accent5" w:themeFillTint="99"/>
            <w:vAlign w:val="center"/>
          </w:tcPr>
          <w:p w14:paraId="00A48FAA" w14:textId="5EFBF455" w:rsidR="000132A0" w:rsidRPr="00485E1F" w:rsidRDefault="000132A0" w:rsidP="000132A0">
            <w:pPr>
              <w:jc w:val="center"/>
              <w:rPr>
                <w:sz w:val="20"/>
                <w:szCs w:val="24"/>
              </w:rPr>
            </w:pPr>
            <w:r w:rsidRPr="00485E1F">
              <w:rPr>
                <w:b/>
                <w:sz w:val="20"/>
                <w:szCs w:val="24"/>
              </w:rPr>
              <w:t>Fitur</w:t>
            </w:r>
          </w:p>
        </w:tc>
        <w:tc>
          <w:tcPr>
            <w:tcW w:w="1701" w:type="dxa"/>
            <w:shd w:val="clear" w:color="auto" w:fill="9CC2E5" w:themeFill="accent5" w:themeFillTint="99"/>
            <w:vAlign w:val="center"/>
          </w:tcPr>
          <w:p w14:paraId="44281645" w14:textId="02D959F8" w:rsidR="000132A0" w:rsidRPr="00485E1F" w:rsidRDefault="000132A0" w:rsidP="000132A0">
            <w:pPr>
              <w:jc w:val="center"/>
              <w:rPr>
                <w:sz w:val="20"/>
                <w:szCs w:val="24"/>
              </w:rPr>
            </w:pPr>
            <w:r w:rsidRPr="00485E1F">
              <w:rPr>
                <w:b/>
                <w:sz w:val="20"/>
                <w:szCs w:val="24"/>
              </w:rPr>
              <w:t>Variabel Uji</w:t>
            </w:r>
          </w:p>
        </w:tc>
        <w:tc>
          <w:tcPr>
            <w:tcW w:w="2268" w:type="dxa"/>
            <w:shd w:val="clear" w:color="auto" w:fill="9CC2E5" w:themeFill="accent5" w:themeFillTint="99"/>
            <w:vAlign w:val="center"/>
          </w:tcPr>
          <w:p w14:paraId="50EB20AB" w14:textId="675D2096" w:rsidR="000132A0" w:rsidRPr="00485E1F" w:rsidRDefault="000132A0" w:rsidP="000132A0">
            <w:pPr>
              <w:jc w:val="center"/>
              <w:rPr>
                <w:sz w:val="20"/>
                <w:szCs w:val="24"/>
              </w:rPr>
            </w:pPr>
            <w:r w:rsidRPr="00485E1F">
              <w:rPr>
                <w:b/>
                <w:sz w:val="20"/>
                <w:szCs w:val="24"/>
              </w:rPr>
              <w:t>Hasil yang Diharapkan</w:t>
            </w:r>
          </w:p>
        </w:tc>
        <w:tc>
          <w:tcPr>
            <w:tcW w:w="993" w:type="dxa"/>
            <w:shd w:val="clear" w:color="auto" w:fill="9CC2E5" w:themeFill="accent5" w:themeFillTint="99"/>
            <w:vAlign w:val="center"/>
          </w:tcPr>
          <w:p w14:paraId="67512FFD" w14:textId="7AB7FBC0" w:rsidR="000132A0" w:rsidRPr="00485E1F" w:rsidRDefault="000132A0" w:rsidP="000132A0">
            <w:pPr>
              <w:jc w:val="center"/>
              <w:rPr>
                <w:sz w:val="20"/>
                <w:szCs w:val="24"/>
              </w:rPr>
            </w:pPr>
            <w:r w:rsidRPr="00485E1F">
              <w:rPr>
                <w:b/>
                <w:sz w:val="20"/>
                <w:szCs w:val="24"/>
              </w:rPr>
              <w:t>Hasil Uji</w:t>
            </w:r>
          </w:p>
        </w:tc>
        <w:tc>
          <w:tcPr>
            <w:tcW w:w="1269" w:type="dxa"/>
            <w:shd w:val="clear" w:color="auto" w:fill="9CC2E5" w:themeFill="accent5" w:themeFillTint="99"/>
            <w:vAlign w:val="center"/>
          </w:tcPr>
          <w:p w14:paraId="30AADE05" w14:textId="7F41DCBF" w:rsidR="000132A0" w:rsidRPr="00485E1F" w:rsidRDefault="000132A0" w:rsidP="000132A0">
            <w:pPr>
              <w:jc w:val="center"/>
              <w:rPr>
                <w:sz w:val="20"/>
                <w:szCs w:val="24"/>
              </w:rPr>
            </w:pPr>
            <w:r w:rsidRPr="00485E1F">
              <w:rPr>
                <w:b/>
                <w:sz w:val="20"/>
                <w:szCs w:val="24"/>
              </w:rPr>
              <w:t>Keterangan</w:t>
            </w:r>
          </w:p>
        </w:tc>
      </w:tr>
      <w:tr w:rsidR="008C1725" w:rsidRPr="00485E1F" w14:paraId="4314F8E7" w14:textId="77777777" w:rsidTr="00A64ECA">
        <w:trPr>
          <w:jc w:val="center"/>
        </w:trPr>
        <w:tc>
          <w:tcPr>
            <w:tcW w:w="562" w:type="dxa"/>
            <w:vAlign w:val="center"/>
          </w:tcPr>
          <w:p w14:paraId="0CC89F22" w14:textId="77777777" w:rsidR="008C1725" w:rsidRPr="00485E1F" w:rsidRDefault="008C1725" w:rsidP="000132A0">
            <w:pPr>
              <w:jc w:val="center"/>
              <w:rPr>
                <w:sz w:val="20"/>
                <w:szCs w:val="24"/>
              </w:rPr>
            </w:pPr>
            <w:r w:rsidRPr="00485E1F">
              <w:rPr>
                <w:sz w:val="20"/>
                <w:szCs w:val="24"/>
              </w:rPr>
              <w:t>2</w:t>
            </w:r>
          </w:p>
        </w:tc>
        <w:tc>
          <w:tcPr>
            <w:tcW w:w="1134" w:type="dxa"/>
            <w:vAlign w:val="center"/>
          </w:tcPr>
          <w:p w14:paraId="078D9E57" w14:textId="77777777" w:rsidR="008C1725" w:rsidRPr="00485E1F" w:rsidRDefault="008C1725" w:rsidP="000132A0">
            <w:pPr>
              <w:jc w:val="center"/>
              <w:rPr>
                <w:sz w:val="20"/>
                <w:szCs w:val="24"/>
              </w:rPr>
            </w:pPr>
            <w:r w:rsidRPr="00485E1F">
              <w:rPr>
                <w:sz w:val="20"/>
                <w:szCs w:val="24"/>
              </w:rPr>
              <w:t>Sinkronisasi Instagram</w:t>
            </w:r>
          </w:p>
        </w:tc>
        <w:tc>
          <w:tcPr>
            <w:tcW w:w="1701" w:type="dxa"/>
            <w:vAlign w:val="center"/>
          </w:tcPr>
          <w:p w14:paraId="5F0031EA" w14:textId="77777777" w:rsidR="008C1725" w:rsidRPr="00485E1F" w:rsidRDefault="008C1725" w:rsidP="00A64ECA">
            <w:pPr>
              <w:rPr>
                <w:sz w:val="20"/>
                <w:szCs w:val="24"/>
              </w:rPr>
            </w:pPr>
            <w:r w:rsidRPr="00485E1F">
              <w:rPr>
                <w:sz w:val="20"/>
                <w:szCs w:val="24"/>
              </w:rPr>
              <w:t>Menjalankan sinkronisasi data aduan dari Instagram.</w:t>
            </w:r>
          </w:p>
        </w:tc>
        <w:tc>
          <w:tcPr>
            <w:tcW w:w="2268" w:type="dxa"/>
            <w:vAlign w:val="center"/>
          </w:tcPr>
          <w:p w14:paraId="2587D4B2" w14:textId="77777777" w:rsidR="008C1725" w:rsidRPr="00485E1F" w:rsidRDefault="008C1725" w:rsidP="00A64ECA">
            <w:pPr>
              <w:rPr>
                <w:sz w:val="20"/>
                <w:szCs w:val="24"/>
              </w:rPr>
            </w:pPr>
            <w:r w:rsidRPr="00485E1F">
              <w:rPr>
                <w:sz w:val="20"/>
                <w:szCs w:val="24"/>
              </w:rPr>
              <w:t>Aduan baru tersimpan sebagai notifikasi tanpa terjadi penggandaan data.</w:t>
            </w:r>
          </w:p>
        </w:tc>
        <w:tc>
          <w:tcPr>
            <w:tcW w:w="993" w:type="dxa"/>
            <w:vAlign w:val="center"/>
          </w:tcPr>
          <w:p w14:paraId="66F77FB6" w14:textId="77777777" w:rsidR="008C1725" w:rsidRPr="00485E1F" w:rsidRDefault="008C1725" w:rsidP="000132A0">
            <w:pPr>
              <w:jc w:val="center"/>
              <w:rPr>
                <w:sz w:val="20"/>
                <w:szCs w:val="24"/>
              </w:rPr>
            </w:pPr>
            <w:r w:rsidRPr="00485E1F">
              <w:rPr>
                <w:sz w:val="20"/>
                <w:szCs w:val="24"/>
              </w:rPr>
              <w:t>Berhasil</w:t>
            </w:r>
          </w:p>
        </w:tc>
        <w:tc>
          <w:tcPr>
            <w:tcW w:w="1269" w:type="dxa"/>
            <w:vAlign w:val="center"/>
          </w:tcPr>
          <w:p w14:paraId="3FEB5B29" w14:textId="618758A9" w:rsidR="008C1725" w:rsidRPr="00485E1F" w:rsidRDefault="008C1725" w:rsidP="000132A0">
            <w:pPr>
              <w:jc w:val="center"/>
              <w:rPr>
                <w:sz w:val="20"/>
                <w:szCs w:val="24"/>
              </w:rPr>
            </w:pPr>
            <w:r w:rsidRPr="00485E1F">
              <w:rPr>
                <w:sz w:val="20"/>
                <w:szCs w:val="24"/>
              </w:rPr>
              <w:t>Gambar 4.2</w:t>
            </w:r>
            <w:r w:rsidR="004E07BC">
              <w:rPr>
                <w:sz w:val="20"/>
                <w:szCs w:val="24"/>
              </w:rPr>
              <w:t>6</w:t>
            </w:r>
          </w:p>
        </w:tc>
      </w:tr>
      <w:tr w:rsidR="008C1725" w:rsidRPr="00485E1F" w14:paraId="50E18934" w14:textId="77777777" w:rsidTr="00A64ECA">
        <w:trPr>
          <w:jc w:val="center"/>
        </w:trPr>
        <w:tc>
          <w:tcPr>
            <w:tcW w:w="562" w:type="dxa"/>
            <w:vAlign w:val="center"/>
          </w:tcPr>
          <w:p w14:paraId="169D9AED" w14:textId="77777777" w:rsidR="008C1725" w:rsidRPr="00485E1F" w:rsidRDefault="008C1725" w:rsidP="000132A0">
            <w:pPr>
              <w:jc w:val="center"/>
              <w:rPr>
                <w:sz w:val="20"/>
                <w:szCs w:val="24"/>
              </w:rPr>
            </w:pPr>
            <w:r w:rsidRPr="00485E1F">
              <w:rPr>
                <w:sz w:val="20"/>
                <w:szCs w:val="24"/>
              </w:rPr>
              <w:t>3</w:t>
            </w:r>
          </w:p>
        </w:tc>
        <w:tc>
          <w:tcPr>
            <w:tcW w:w="1134" w:type="dxa"/>
            <w:vAlign w:val="center"/>
          </w:tcPr>
          <w:p w14:paraId="374D23E1" w14:textId="77777777" w:rsidR="008C1725" w:rsidRPr="00485E1F" w:rsidRDefault="008C1725" w:rsidP="000132A0">
            <w:pPr>
              <w:jc w:val="center"/>
              <w:rPr>
                <w:sz w:val="20"/>
                <w:szCs w:val="24"/>
              </w:rPr>
            </w:pPr>
            <w:r w:rsidRPr="00485E1F">
              <w:rPr>
                <w:sz w:val="20"/>
                <w:szCs w:val="24"/>
              </w:rPr>
              <w:t>Klasifikasi AI</w:t>
            </w:r>
          </w:p>
        </w:tc>
        <w:tc>
          <w:tcPr>
            <w:tcW w:w="1701" w:type="dxa"/>
            <w:vAlign w:val="center"/>
          </w:tcPr>
          <w:p w14:paraId="256647E8" w14:textId="77777777" w:rsidR="008C1725" w:rsidRPr="00485E1F" w:rsidRDefault="008C1725" w:rsidP="00A64ECA">
            <w:pPr>
              <w:rPr>
                <w:sz w:val="20"/>
                <w:szCs w:val="24"/>
              </w:rPr>
            </w:pPr>
            <w:r w:rsidRPr="00485E1F">
              <w:rPr>
                <w:sz w:val="20"/>
                <w:szCs w:val="24"/>
              </w:rPr>
              <w:t>Memproses aduan yang valid ke layanan AI.</w:t>
            </w:r>
          </w:p>
        </w:tc>
        <w:tc>
          <w:tcPr>
            <w:tcW w:w="2268" w:type="dxa"/>
            <w:vAlign w:val="center"/>
          </w:tcPr>
          <w:p w14:paraId="5FE1489A" w14:textId="77777777" w:rsidR="008C1725" w:rsidRPr="00485E1F" w:rsidRDefault="008C1725" w:rsidP="00A64ECA">
            <w:pPr>
              <w:rPr>
                <w:sz w:val="20"/>
                <w:szCs w:val="24"/>
              </w:rPr>
            </w:pPr>
            <w:r w:rsidRPr="00485E1F">
              <w:rPr>
                <w:sz w:val="20"/>
                <w:szCs w:val="24"/>
              </w:rPr>
              <w:t>Sistem menghasilkan kategori, subkategori, OPD tujuan, dan tingkat prioritas.</w:t>
            </w:r>
          </w:p>
        </w:tc>
        <w:tc>
          <w:tcPr>
            <w:tcW w:w="993" w:type="dxa"/>
            <w:vAlign w:val="center"/>
          </w:tcPr>
          <w:p w14:paraId="60AB140F" w14:textId="77777777" w:rsidR="008C1725" w:rsidRPr="00485E1F" w:rsidRDefault="008C1725" w:rsidP="000132A0">
            <w:pPr>
              <w:jc w:val="center"/>
              <w:rPr>
                <w:sz w:val="20"/>
                <w:szCs w:val="24"/>
              </w:rPr>
            </w:pPr>
            <w:r w:rsidRPr="00485E1F">
              <w:rPr>
                <w:sz w:val="20"/>
                <w:szCs w:val="24"/>
              </w:rPr>
              <w:t>Berhasil</w:t>
            </w:r>
          </w:p>
        </w:tc>
        <w:tc>
          <w:tcPr>
            <w:tcW w:w="1269" w:type="dxa"/>
            <w:vAlign w:val="center"/>
          </w:tcPr>
          <w:p w14:paraId="1E2D74AB" w14:textId="4CD23E75" w:rsidR="008C1725" w:rsidRPr="00485E1F" w:rsidRDefault="008C1725" w:rsidP="000132A0">
            <w:pPr>
              <w:jc w:val="center"/>
              <w:rPr>
                <w:sz w:val="20"/>
                <w:szCs w:val="24"/>
              </w:rPr>
            </w:pPr>
            <w:r w:rsidRPr="00485E1F">
              <w:rPr>
                <w:sz w:val="20"/>
                <w:szCs w:val="24"/>
              </w:rPr>
              <w:t>Gambar 4.2</w:t>
            </w:r>
            <w:r w:rsidR="004E07BC">
              <w:rPr>
                <w:sz w:val="20"/>
                <w:szCs w:val="24"/>
              </w:rPr>
              <w:t>7</w:t>
            </w:r>
          </w:p>
        </w:tc>
      </w:tr>
      <w:tr w:rsidR="008C1725" w:rsidRPr="00485E1F" w14:paraId="453AF0E3" w14:textId="77777777" w:rsidTr="00A64ECA">
        <w:trPr>
          <w:jc w:val="center"/>
        </w:trPr>
        <w:tc>
          <w:tcPr>
            <w:tcW w:w="562" w:type="dxa"/>
            <w:vAlign w:val="center"/>
          </w:tcPr>
          <w:p w14:paraId="77597BDC" w14:textId="77777777" w:rsidR="008C1725" w:rsidRPr="00485E1F" w:rsidRDefault="008C1725" w:rsidP="000132A0">
            <w:pPr>
              <w:jc w:val="center"/>
              <w:rPr>
                <w:sz w:val="20"/>
                <w:szCs w:val="24"/>
              </w:rPr>
            </w:pPr>
            <w:r w:rsidRPr="00485E1F">
              <w:rPr>
                <w:sz w:val="20"/>
                <w:szCs w:val="24"/>
              </w:rPr>
              <w:t>4</w:t>
            </w:r>
          </w:p>
        </w:tc>
        <w:tc>
          <w:tcPr>
            <w:tcW w:w="1134" w:type="dxa"/>
            <w:vAlign w:val="center"/>
          </w:tcPr>
          <w:p w14:paraId="3EF19D4F" w14:textId="77777777" w:rsidR="008C1725" w:rsidRPr="00485E1F" w:rsidRDefault="008C1725" w:rsidP="000132A0">
            <w:pPr>
              <w:jc w:val="center"/>
              <w:rPr>
                <w:sz w:val="20"/>
                <w:szCs w:val="24"/>
              </w:rPr>
            </w:pPr>
            <w:r w:rsidRPr="00485E1F">
              <w:rPr>
                <w:sz w:val="20"/>
                <w:szCs w:val="24"/>
              </w:rPr>
              <w:t>Filter spam</w:t>
            </w:r>
          </w:p>
        </w:tc>
        <w:tc>
          <w:tcPr>
            <w:tcW w:w="1701" w:type="dxa"/>
            <w:vAlign w:val="center"/>
          </w:tcPr>
          <w:p w14:paraId="562CB93D" w14:textId="77777777" w:rsidR="008C1725" w:rsidRPr="00485E1F" w:rsidRDefault="008C1725" w:rsidP="00A64ECA">
            <w:pPr>
              <w:rPr>
                <w:sz w:val="20"/>
                <w:szCs w:val="24"/>
              </w:rPr>
            </w:pPr>
            <w:r w:rsidRPr="00485E1F">
              <w:rPr>
                <w:sz w:val="20"/>
                <w:szCs w:val="24"/>
              </w:rPr>
              <w:t>Memasukkan komentar yang terdeteksi sebagai bukan pengaduan.</w:t>
            </w:r>
          </w:p>
        </w:tc>
        <w:tc>
          <w:tcPr>
            <w:tcW w:w="2268" w:type="dxa"/>
            <w:vAlign w:val="center"/>
          </w:tcPr>
          <w:p w14:paraId="0CCB3553" w14:textId="77777777" w:rsidR="008C1725" w:rsidRPr="00485E1F" w:rsidRDefault="008C1725" w:rsidP="00A64ECA">
            <w:pPr>
              <w:rPr>
                <w:sz w:val="20"/>
                <w:szCs w:val="24"/>
              </w:rPr>
            </w:pPr>
            <w:r w:rsidRPr="00485E1F">
              <w:rPr>
                <w:sz w:val="20"/>
                <w:szCs w:val="24"/>
              </w:rPr>
              <w:t>Sistem dan AI menandai pesan sebagai spam dan tidak diteruskan menjadi tiket.</w:t>
            </w:r>
          </w:p>
        </w:tc>
        <w:tc>
          <w:tcPr>
            <w:tcW w:w="993" w:type="dxa"/>
            <w:vAlign w:val="center"/>
          </w:tcPr>
          <w:p w14:paraId="6AC974A9" w14:textId="77777777" w:rsidR="008C1725" w:rsidRPr="00485E1F" w:rsidRDefault="008C1725" w:rsidP="000132A0">
            <w:pPr>
              <w:jc w:val="center"/>
              <w:rPr>
                <w:sz w:val="20"/>
                <w:szCs w:val="24"/>
              </w:rPr>
            </w:pPr>
            <w:r w:rsidRPr="00485E1F">
              <w:rPr>
                <w:sz w:val="20"/>
                <w:szCs w:val="24"/>
              </w:rPr>
              <w:t>Berhasil</w:t>
            </w:r>
          </w:p>
        </w:tc>
        <w:tc>
          <w:tcPr>
            <w:tcW w:w="1269" w:type="dxa"/>
            <w:vAlign w:val="center"/>
          </w:tcPr>
          <w:p w14:paraId="4D8D6A7C" w14:textId="41043B1A" w:rsidR="008C1725" w:rsidRPr="00485E1F" w:rsidRDefault="008C1725" w:rsidP="000132A0">
            <w:pPr>
              <w:jc w:val="center"/>
              <w:rPr>
                <w:sz w:val="20"/>
                <w:szCs w:val="24"/>
              </w:rPr>
            </w:pPr>
            <w:r w:rsidRPr="00485E1F">
              <w:rPr>
                <w:sz w:val="20"/>
                <w:szCs w:val="24"/>
              </w:rPr>
              <w:t>Gambar 4.2</w:t>
            </w:r>
            <w:r w:rsidR="004E07BC">
              <w:rPr>
                <w:sz w:val="20"/>
                <w:szCs w:val="24"/>
              </w:rPr>
              <w:t>8</w:t>
            </w:r>
          </w:p>
        </w:tc>
      </w:tr>
    </w:tbl>
    <w:p w14:paraId="01380624" w14:textId="77777777" w:rsidR="008C1725" w:rsidRDefault="008C1725" w:rsidP="008C1725">
      <w:pPr>
        <w:spacing w:line="360" w:lineRule="auto"/>
      </w:pPr>
    </w:p>
    <w:p w14:paraId="5D50461A" w14:textId="1A7A39F3" w:rsidR="008C1725" w:rsidRDefault="008C1725" w:rsidP="009B2972">
      <w:pPr>
        <w:spacing w:after="120" w:line="360" w:lineRule="auto"/>
        <w:ind w:firstLine="720"/>
      </w:pPr>
      <w:r>
        <w:t>Pada Gambar 4.2</w:t>
      </w:r>
      <w:r w:rsidR="004E07BC">
        <w:t>5</w:t>
      </w:r>
      <w:r>
        <w:t xml:space="preserve"> berikut diperlihatkan bahwa saat proses sinkronisasi Facebook dijalankan, komentar-komentar yang berisi mention aduan ditarik ke dalam daftar notifikasi tanpa terjadi penggandaan data.</w:t>
      </w:r>
    </w:p>
    <w:p w14:paraId="67F94B78" w14:textId="77777777" w:rsidR="00D95233" w:rsidRDefault="00D95233" w:rsidP="00D95233">
      <w:pPr>
        <w:keepNext/>
        <w:spacing w:line="360" w:lineRule="auto"/>
        <w:jc w:val="center"/>
      </w:pPr>
      <w:r>
        <w:rPr>
          <w:b/>
          <w:noProof/>
          <w:sz w:val="20"/>
        </w:rPr>
        <w:drawing>
          <wp:inline distT="0" distB="0" distL="0" distR="0" wp14:anchorId="61A175BA" wp14:editId="24323225">
            <wp:extent cx="5029200" cy="2510155"/>
            <wp:effectExtent l="0" t="0" r="0" b="4445"/>
            <wp:docPr id="313176921"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07" cstate="print">
                      <a:extLst>
                        <a:ext uri="{28A0092B-C50C-407E-A947-70E740481C1C}">
                          <a14:useLocalDpi xmlns:a14="http://schemas.microsoft.com/office/drawing/2010/main" val="0"/>
                        </a:ext>
                      </a:extLst>
                    </a:blip>
                    <a:srcRect/>
                    <a:stretch>
                      <a:fillRect/>
                    </a:stretch>
                  </pic:blipFill>
                  <pic:spPr bwMode="auto">
                    <a:xfrm>
                      <a:off x="0" y="0"/>
                      <a:ext cx="5029200" cy="2510155"/>
                    </a:xfrm>
                    <a:prstGeom prst="rect">
                      <a:avLst/>
                    </a:prstGeom>
                    <a:noFill/>
                    <a:ln>
                      <a:noFill/>
                    </a:ln>
                  </pic:spPr>
                </pic:pic>
              </a:graphicData>
            </a:graphic>
          </wp:inline>
        </w:drawing>
      </w:r>
    </w:p>
    <w:p w14:paraId="61D1249E" w14:textId="34B36B1D" w:rsidR="00D95233" w:rsidRDefault="00D95233" w:rsidP="00A54496">
      <w:pPr>
        <w:spacing w:after="240" w:line="360" w:lineRule="auto"/>
        <w:jc w:val="center"/>
      </w:pPr>
      <w:bookmarkStart w:id="205" w:name="_Toc235221167"/>
      <w:r>
        <w:t>Gambar 4.</w:t>
      </w:r>
      <w:r>
        <w:fldChar w:fldCharType="begin"/>
      </w:r>
      <w:r>
        <w:instrText xml:space="preserve"> SEQ Gambar_4. \* ARABIC </w:instrText>
      </w:r>
      <w:r>
        <w:fldChar w:fldCharType="separate"/>
      </w:r>
      <w:r w:rsidR="00D121D6">
        <w:rPr>
          <w:noProof/>
        </w:rPr>
        <w:t>25</w:t>
      </w:r>
      <w:r>
        <w:fldChar w:fldCharType="end"/>
      </w:r>
      <w:r>
        <w:t xml:space="preserve"> </w:t>
      </w:r>
      <w:r w:rsidRPr="00400A96">
        <w:t>Hasil Sinkronisasi Facebook</w:t>
      </w:r>
      <w:bookmarkEnd w:id="205"/>
    </w:p>
    <w:p w14:paraId="1CD5775F" w14:textId="5380661A" w:rsidR="008C1725" w:rsidRDefault="008C1725" w:rsidP="009B2972">
      <w:pPr>
        <w:spacing w:after="120" w:line="360" w:lineRule="auto"/>
        <w:ind w:firstLine="720"/>
      </w:pPr>
      <w:r>
        <w:t>Pada Gambar 4.2</w:t>
      </w:r>
      <w:r w:rsidR="004E07BC">
        <w:t>6</w:t>
      </w:r>
      <w:r>
        <w:t xml:space="preserve"> berikut diperlihatkan hasil sinkronisasi aduan Instagram, di mana data dari mention Instagram berhasil diambil secara real-time dan disimpan ke dalam database lokal.</w:t>
      </w:r>
    </w:p>
    <w:p w14:paraId="4C3939E7" w14:textId="36ABD450" w:rsidR="00D95233" w:rsidRDefault="00B85851" w:rsidP="00876DB1">
      <w:pPr>
        <w:spacing w:after="240" w:line="360" w:lineRule="auto"/>
        <w:jc w:val="center"/>
      </w:pPr>
      <w:bookmarkStart w:id="206" w:name="_Toc235221168"/>
      <w:r>
        <w:rPr>
          <w:b/>
          <w:noProof/>
          <w:sz w:val="20"/>
        </w:rPr>
        <w:lastRenderedPageBreak/>
        <w:drawing>
          <wp:inline distT="0" distB="0" distL="0" distR="0" wp14:anchorId="40D9B713" wp14:editId="78FCDE45">
            <wp:extent cx="5033010" cy="2508885"/>
            <wp:effectExtent l="0" t="0" r="0" b="5715"/>
            <wp:docPr id="513826337"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08" cstate="print">
                      <a:extLst>
                        <a:ext uri="{28A0092B-C50C-407E-A947-70E740481C1C}">
                          <a14:useLocalDpi xmlns:a14="http://schemas.microsoft.com/office/drawing/2010/main" val="0"/>
                        </a:ext>
                      </a:extLst>
                    </a:blip>
                    <a:srcRect/>
                    <a:stretch>
                      <a:fillRect/>
                    </a:stretch>
                  </pic:blipFill>
                  <pic:spPr bwMode="auto">
                    <a:xfrm>
                      <a:off x="0" y="0"/>
                      <a:ext cx="5033010" cy="2508885"/>
                    </a:xfrm>
                    <a:prstGeom prst="rect">
                      <a:avLst/>
                    </a:prstGeom>
                    <a:noFill/>
                    <a:ln>
                      <a:noFill/>
                    </a:ln>
                  </pic:spPr>
                </pic:pic>
              </a:graphicData>
            </a:graphic>
          </wp:inline>
        </w:drawing>
      </w:r>
      <w:r w:rsidR="00D95233">
        <w:t>Gambar 4.</w:t>
      </w:r>
      <w:r w:rsidR="00D95233">
        <w:fldChar w:fldCharType="begin"/>
      </w:r>
      <w:r w:rsidR="00D95233">
        <w:instrText xml:space="preserve"> SEQ Gambar_4. \* ARABIC </w:instrText>
      </w:r>
      <w:r w:rsidR="00D95233">
        <w:fldChar w:fldCharType="separate"/>
      </w:r>
      <w:r w:rsidR="00D121D6">
        <w:rPr>
          <w:noProof/>
        </w:rPr>
        <w:t>26</w:t>
      </w:r>
      <w:r w:rsidR="00D95233">
        <w:fldChar w:fldCharType="end"/>
      </w:r>
      <w:r w:rsidR="00D95233">
        <w:t xml:space="preserve"> </w:t>
      </w:r>
      <w:r w:rsidR="00D95233" w:rsidRPr="00F11ECE">
        <w:t>Hasil Sinkronisasi Instagram</w:t>
      </w:r>
      <w:bookmarkEnd w:id="206"/>
    </w:p>
    <w:p w14:paraId="656782A4" w14:textId="650C3401" w:rsidR="008C1725" w:rsidRDefault="008C1725" w:rsidP="00F2297D">
      <w:pPr>
        <w:spacing w:after="120" w:line="360" w:lineRule="auto"/>
        <w:ind w:firstLine="720"/>
      </w:pPr>
      <w:r>
        <w:t>Pada Gambar 4.2</w:t>
      </w:r>
      <w:r w:rsidR="004E07BC">
        <w:t>7</w:t>
      </w:r>
      <w:r>
        <w:t xml:space="preserve"> berikut diperlihatkan hasil klasifikasi aduan oleh AI, di mana teks aduan yang masuk dianalisis untuk menghasilkan rekomendasi kategori, subkategori, OPD tujuan, prioritas, tingkat kepercayaan, beserta alasannya.</w:t>
      </w:r>
    </w:p>
    <w:p w14:paraId="19902A95" w14:textId="77777777" w:rsidR="003E3202" w:rsidRDefault="002679D8" w:rsidP="003E3202">
      <w:pPr>
        <w:keepNext/>
        <w:spacing w:line="360" w:lineRule="auto"/>
        <w:jc w:val="center"/>
      </w:pPr>
      <w:r w:rsidRPr="002679D8">
        <w:rPr>
          <w:b/>
          <w:sz w:val="20"/>
        </w:rPr>
        <w:drawing>
          <wp:inline distT="0" distB="0" distL="0" distR="0" wp14:anchorId="3FA3C849" wp14:editId="6039592B">
            <wp:extent cx="3965838" cy="1623527"/>
            <wp:effectExtent l="0" t="0" r="0" b="0"/>
            <wp:docPr id="1227666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666865" name=""/>
                    <pic:cNvPicPr/>
                  </pic:nvPicPr>
                  <pic:blipFill rotWithShape="1">
                    <a:blip r:embed="rId109"/>
                    <a:srcRect b="16019"/>
                    <a:stretch>
                      <a:fillRect/>
                    </a:stretch>
                  </pic:blipFill>
                  <pic:spPr bwMode="auto">
                    <a:xfrm>
                      <a:off x="0" y="0"/>
                      <a:ext cx="3982121" cy="1630193"/>
                    </a:xfrm>
                    <a:prstGeom prst="rect">
                      <a:avLst/>
                    </a:prstGeom>
                    <a:ln>
                      <a:noFill/>
                    </a:ln>
                    <a:extLst>
                      <a:ext uri="{53640926-AAD7-44D8-BBD7-CCE9431645EC}">
                        <a14:shadowObscured xmlns:a14="http://schemas.microsoft.com/office/drawing/2010/main"/>
                      </a:ext>
                    </a:extLst>
                  </pic:spPr>
                </pic:pic>
              </a:graphicData>
            </a:graphic>
          </wp:inline>
        </w:drawing>
      </w:r>
    </w:p>
    <w:p w14:paraId="4ABE65ED" w14:textId="18F0E0DC" w:rsidR="003E3202" w:rsidRDefault="003E3202" w:rsidP="003E3202">
      <w:pPr>
        <w:spacing w:line="360" w:lineRule="auto"/>
        <w:jc w:val="center"/>
      </w:pPr>
      <w:bookmarkStart w:id="207" w:name="_Toc235221169"/>
      <w:r>
        <w:t>Gambar 4.</w:t>
      </w:r>
      <w:r>
        <w:fldChar w:fldCharType="begin"/>
      </w:r>
      <w:r>
        <w:instrText xml:space="preserve"> SEQ Gambar_4. \* ARABIC </w:instrText>
      </w:r>
      <w:r>
        <w:fldChar w:fldCharType="separate"/>
      </w:r>
      <w:r w:rsidR="00D121D6">
        <w:rPr>
          <w:noProof/>
        </w:rPr>
        <w:t>27</w:t>
      </w:r>
      <w:r>
        <w:fldChar w:fldCharType="end"/>
      </w:r>
      <w:r>
        <w:t xml:space="preserve"> </w:t>
      </w:r>
      <w:r w:rsidRPr="00D83F89">
        <w:t>Hasil Klasifikasi Aduan oleh AI</w:t>
      </w:r>
      <w:bookmarkEnd w:id="207"/>
    </w:p>
    <w:p w14:paraId="7E06A664" w14:textId="04501357" w:rsidR="008C1725" w:rsidRDefault="008C1725" w:rsidP="00D431A3">
      <w:pPr>
        <w:spacing w:before="120" w:after="120" w:line="360" w:lineRule="auto"/>
        <w:ind w:firstLine="720"/>
      </w:pPr>
      <w:r>
        <w:t>Pada Gambar 4.2</w:t>
      </w:r>
      <w:r w:rsidR="004E07BC">
        <w:t>8</w:t>
      </w:r>
      <w:r>
        <w:t xml:space="preserve"> berikut diperlihatkan data notifikasi yang ditandai sebagai spam karena teks aduan dinilai tidak layak tindak lanjut, sehingga sistem secara otomatis mengarsipkannya dan tidak memprosesnya menjadi tiket.</w:t>
      </w:r>
    </w:p>
    <w:p w14:paraId="7F7FAE7F" w14:textId="77777777" w:rsidR="004C2862" w:rsidRDefault="00431C1F" w:rsidP="004C2862">
      <w:pPr>
        <w:keepNext/>
        <w:spacing w:line="360" w:lineRule="auto"/>
        <w:jc w:val="center"/>
      </w:pPr>
      <w:r w:rsidRPr="00431C1F">
        <w:rPr>
          <w:b/>
          <w:sz w:val="20"/>
        </w:rPr>
        <w:lastRenderedPageBreak/>
        <w:drawing>
          <wp:inline distT="0" distB="0" distL="0" distR="0" wp14:anchorId="66956E50" wp14:editId="0BC4BD03">
            <wp:extent cx="3910386" cy="1670179"/>
            <wp:effectExtent l="0" t="0" r="0" b="6350"/>
            <wp:docPr id="1526369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369178" name=""/>
                    <pic:cNvPicPr/>
                  </pic:nvPicPr>
                  <pic:blipFill>
                    <a:blip r:embed="rId110"/>
                    <a:stretch>
                      <a:fillRect/>
                    </a:stretch>
                  </pic:blipFill>
                  <pic:spPr>
                    <a:xfrm>
                      <a:off x="0" y="0"/>
                      <a:ext cx="3952973" cy="1688368"/>
                    </a:xfrm>
                    <a:prstGeom prst="rect">
                      <a:avLst/>
                    </a:prstGeom>
                  </pic:spPr>
                </pic:pic>
              </a:graphicData>
            </a:graphic>
          </wp:inline>
        </w:drawing>
      </w:r>
    </w:p>
    <w:p w14:paraId="60564AA0" w14:textId="21CE2864" w:rsidR="004C2862" w:rsidRDefault="004C2862" w:rsidP="004C2862">
      <w:pPr>
        <w:spacing w:line="360" w:lineRule="auto"/>
        <w:jc w:val="center"/>
      </w:pPr>
      <w:bookmarkStart w:id="208" w:name="_Toc235221170"/>
      <w:r>
        <w:t>Gambar 4.</w:t>
      </w:r>
      <w:r>
        <w:fldChar w:fldCharType="begin"/>
      </w:r>
      <w:r>
        <w:instrText xml:space="preserve"> SEQ Gambar_4. \* ARABIC </w:instrText>
      </w:r>
      <w:r>
        <w:fldChar w:fldCharType="separate"/>
      </w:r>
      <w:r w:rsidR="00D121D6">
        <w:rPr>
          <w:noProof/>
        </w:rPr>
        <w:t>28</w:t>
      </w:r>
      <w:r>
        <w:fldChar w:fldCharType="end"/>
      </w:r>
      <w:r>
        <w:t xml:space="preserve"> </w:t>
      </w:r>
      <w:r w:rsidRPr="008B0A77">
        <w:t xml:space="preserve"> Hasil Penyaringan Spam</w:t>
      </w:r>
      <w:bookmarkEnd w:id="208"/>
    </w:p>
    <w:p w14:paraId="694D121B" w14:textId="77777777" w:rsidR="008C1725" w:rsidRDefault="008C1725" w:rsidP="004C2862">
      <w:pPr>
        <w:spacing w:before="120" w:line="360" w:lineRule="auto"/>
        <w:ind w:firstLine="720"/>
      </w:pPr>
      <w:r>
        <w:t>Berdasarkan hasil pengujian di atas, seluruh fungsi pengujian pada bagian ini dapat disimpulkan telah berjalan dengan baik sesuai hasil yang diharapkan.</w:t>
      </w:r>
    </w:p>
    <w:p w14:paraId="4CBC744B" w14:textId="77777777" w:rsidR="008C1725" w:rsidRDefault="008C1725" w:rsidP="004C2862">
      <w:pPr>
        <w:pStyle w:val="Heading3"/>
        <w:spacing w:before="240" w:after="0" w:line="360" w:lineRule="auto"/>
      </w:pPr>
      <w:r>
        <w:t>4.2.3 Hasil Pengujian Manajemen Tiket dan Deteksi Duplikasi</w:t>
      </w:r>
    </w:p>
    <w:p w14:paraId="5C2CAA49" w14:textId="30F72D09" w:rsidR="004C2862" w:rsidRDefault="008C1725" w:rsidP="008C1725">
      <w:pPr>
        <w:spacing w:line="360" w:lineRule="auto"/>
      </w:pPr>
      <w:r>
        <w:t>Bagian ini menguji proses verifikasi duplikasi, baik untuk aduan yang dianggap duplikat oleh Admin KMC maupun yang diteruskan menjadi tiket baru. Selain itu, diuji juga fungsi manajemen tiket seperti pembuatan manual, pembaruan tiket, dan penghapusan.</w:t>
      </w:r>
    </w:p>
    <w:p w14:paraId="0D5024D0" w14:textId="07FBFCEE" w:rsidR="002F3634" w:rsidRDefault="002F3634" w:rsidP="002F3634">
      <w:pPr>
        <w:spacing w:line="360" w:lineRule="auto"/>
      </w:pPr>
      <w:bookmarkStart w:id="209" w:name="_Toc235220665"/>
      <w:r>
        <w:t>Tabel 4.</w:t>
      </w:r>
      <w:r>
        <w:fldChar w:fldCharType="begin"/>
      </w:r>
      <w:r>
        <w:instrText xml:space="preserve"> SEQ Tabel_4. \* ARABIC </w:instrText>
      </w:r>
      <w:r>
        <w:fldChar w:fldCharType="separate"/>
      </w:r>
      <w:r w:rsidR="00F416A4">
        <w:rPr>
          <w:noProof/>
        </w:rPr>
        <w:t>5</w:t>
      </w:r>
      <w:r>
        <w:fldChar w:fldCharType="end"/>
      </w:r>
      <w:r>
        <w:t xml:space="preserve"> </w:t>
      </w:r>
      <w:r w:rsidRPr="00F73852">
        <w:t>Hasil Pengujian Manajemen Tiket dan Deteksi Duplikasi</w:t>
      </w:r>
      <w:bookmarkEnd w:id="209"/>
    </w:p>
    <w:tbl>
      <w:tblPr>
        <w:tblStyle w:val="TableGrid"/>
        <w:tblW w:w="0" w:type="auto"/>
        <w:jc w:val="center"/>
        <w:tblLook w:val="04A0" w:firstRow="1" w:lastRow="0" w:firstColumn="1" w:lastColumn="0" w:noHBand="0" w:noVBand="1"/>
      </w:tblPr>
      <w:tblGrid>
        <w:gridCol w:w="562"/>
        <w:gridCol w:w="1276"/>
        <w:gridCol w:w="1559"/>
        <w:gridCol w:w="2268"/>
        <w:gridCol w:w="993"/>
        <w:gridCol w:w="1269"/>
      </w:tblGrid>
      <w:tr w:rsidR="008C1725" w:rsidRPr="002679D8" w14:paraId="79C3F157" w14:textId="77777777" w:rsidTr="0067616B">
        <w:trPr>
          <w:jc w:val="center"/>
        </w:trPr>
        <w:tc>
          <w:tcPr>
            <w:tcW w:w="562" w:type="dxa"/>
            <w:shd w:val="clear" w:color="auto" w:fill="9CC2E5" w:themeFill="accent5" w:themeFillTint="99"/>
            <w:vAlign w:val="center"/>
          </w:tcPr>
          <w:p w14:paraId="2762867E" w14:textId="77777777" w:rsidR="008C1725" w:rsidRPr="002679D8" w:rsidRDefault="008C1725" w:rsidP="0067616B">
            <w:pPr>
              <w:jc w:val="center"/>
              <w:rPr>
                <w:sz w:val="20"/>
                <w:szCs w:val="24"/>
              </w:rPr>
            </w:pPr>
            <w:r w:rsidRPr="002679D8">
              <w:rPr>
                <w:b/>
                <w:sz w:val="20"/>
                <w:szCs w:val="24"/>
              </w:rPr>
              <w:t>No</w:t>
            </w:r>
          </w:p>
        </w:tc>
        <w:tc>
          <w:tcPr>
            <w:tcW w:w="1276" w:type="dxa"/>
            <w:shd w:val="clear" w:color="auto" w:fill="9CC2E5" w:themeFill="accent5" w:themeFillTint="99"/>
            <w:vAlign w:val="center"/>
          </w:tcPr>
          <w:p w14:paraId="09CE480C" w14:textId="77777777" w:rsidR="008C1725" w:rsidRPr="002679D8" w:rsidRDefault="008C1725" w:rsidP="0067616B">
            <w:pPr>
              <w:jc w:val="center"/>
              <w:rPr>
                <w:sz w:val="20"/>
                <w:szCs w:val="24"/>
              </w:rPr>
            </w:pPr>
            <w:r w:rsidRPr="002679D8">
              <w:rPr>
                <w:b/>
                <w:sz w:val="20"/>
                <w:szCs w:val="24"/>
              </w:rPr>
              <w:t>Fitur</w:t>
            </w:r>
          </w:p>
        </w:tc>
        <w:tc>
          <w:tcPr>
            <w:tcW w:w="1559" w:type="dxa"/>
            <w:shd w:val="clear" w:color="auto" w:fill="9CC2E5" w:themeFill="accent5" w:themeFillTint="99"/>
            <w:vAlign w:val="center"/>
          </w:tcPr>
          <w:p w14:paraId="49AEB7A5" w14:textId="77777777" w:rsidR="008C1725" w:rsidRPr="002679D8" w:rsidRDefault="008C1725" w:rsidP="0067616B">
            <w:pPr>
              <w:jc w:val="center"/>
              <w:rPr>
                <w:sz w:val="20"/>
                <w:szCs w:val="24"/>
              </w:rPr>
            </w:pPr>
            <w:r w:rsidRPr="002679D8">
              <w:rPr>
                <w:b/>
                <w:sz w:val="20"/>
                <w:szCs w:val="24"/>
              </w:rPr>
              <w:t>Variabel Uji</w:t>
            </w:r>
          </w:p>
        </w:tc>
        <w:tc>
          <w:tcPr>
            <w:tcW w:w="2268" w:type="dxa"/>
            <w:shd w:val="clear" w:color="auto" w:fill="9CC2E5" w:themeFill="accent5" w:themeFillTint="99"/>
            <w:vAlign w:val="center"/>
          </w:tcPr>
          <w:p w14:paraId="4EC81320" w14:textId="77777777" w:rsidR="008C1725" w:rsidRPr="002679D8" w:rsidRDefault="008C1725" w:rsidP="0067616B">
            <w:pPr>
              <w:jc w:val="center"/>
              <w:rPr>
                <w:sz w:val="20"/>
                <w:szCs w:val="24"/>
              </w:rPr>
            </w:pPr>
            <w:r w:rsidRPr="002679D8">
              <w:rPr>
                <w:b/>
                <w:sz w:val="20"/>
                <w:szCs w:val="24"/>
              </w:rPr>
              <w:t>Hasil yang Diharapkan</w:t>
            </w:r>
          </w:p>
        </w:tc>
        <w:tc>
          <w:tcPr>
            <w:tcW w:w="993" w:type="dxa"/>
            <w:shd w:val="clear" w:color="auto" w:fill="9CC2E5" w:themeFill="accent5" w:themeFillTint="99"/>
            <w:vAlign w:val="center"/>
          </w:tcPr>
          <w:p w14:paraId="6C9298D3" w14:textId="77777777" w:rsidR="008C1725" w:rsidRPr="002679D8" w:rsidRDefault="008C1725" w:rsidP="0067616B">
            <w:pPr>
              <w:jc w:val="center"/>
              <w:rPr>
                <w:sz w:val="20"/>
                <w:szCs w:val="24"/>
              </w:rPr>
            </w:pPr>
            <w:r w:rsidRPr="002679D8">
              <w:rPr>
                <w:b/>
                <w:sz w:val="20"/>
                <w:szCs w:val="24"/>
              </w:rPr>
              <w:t>Hasil Uji</w:t>
            </w:r>
          </w:p>
        </w:tc>
        <w:tc>
          <w:tcPr>
            <w:tcW w:w="1269" w:type="dxa"/>
            <w:shd w:val="clear" w:color="auto" w:fill="9CC2E5" w:themeFill="accent5" w:themeFillTint="99"/>
            <w:vAlign w:val="center"/>
          </w:tcPr>
          <w:p w14:paraId="4EFDCD90" w14:textId="77777777" w:rsidR="008C1725" w:rsidRPr="002679D8" w:rsidRDefault="008C1725" w:rsidP="0067616B">
            <w:pPr>
              <w:jc w:val="center"/>
              <w:rPr>
                <w:sz w:val="20"/>
                <w:szCs w:val="24"/>
              </w:rPr>
            </w:pPr>
            <w:r w:rsidRPr="002679D8">
              <w:rPr>
                <w:b/>
                <w:sz w:val="20"/>
                <w:szCs w:val="24"/>
              </w:rPr>
              <w:t>Keterangan</w:t>
            </w:r>
          </w:p>
        </w:tc>
      </w:tr>
      <w:tr w:rsidR="008C1725" w:rsidRPr="002679D8" w14:paraId="15986755" w14:textId="77777777" w:rsidTr="0067616B">
        <w:trPr>
          <w:jc w:val="center"/>
        </w:trPr>
        <w:tc>
          <w:tcPr>
            <w:tcW w:w="562" w:type="dxa"/>
            <w:vAlign w:val="center"/>
          </w:tcPr>
          <w:p w14:paraId="6D0E8340" w14:textId="77777777" w:rsidR="008C1725" w:rsidRPr="002679D8" w:rsidRDefault="008C1725" w:rsidP="0067616B">
            <w:pPr>
              <w:jc w:val="center"/>
              <w:rPr>
                <w:sz w:val="20"/>
                <w:szCs w:val="24"/>
              </w:rPr>
            </w:pPr>
            <w:r w:rsidRPr="002679D8">
              <w:rPr>
                <w:sz w:val="20"/>
                <w:szCs w:val="24"/>
              </w:rPr>
              <w:t>1</w:t>
            </w:r>
          </w:p>
        </w:tc>
        <w:tc>
          <w:tcPr>
            <w:tcW w:w="1276" w:type="dxa"/>
            <w:vAlign w:val="center"/>
          </w:tcPr>
          <w:p w14:paraId="60CE16C6" w14:textId="77777777" w:rsidR="008C1725" w:rsidRPr="002679D8" w:rsidRDefault="008C1725" w:rsidP="0067616B">
            <w:pPr>
              <w:jc w:val="center"/>
              <w:rPr>
                <w:sz w:val="20"/>
                <w:szCs w:val="24"/>
              </w:rPr>
            </w:pPr>
            <w:r w:rsidRPr="002679D8">
              <w:rPr>
                <w:sz w:val="20"/>
                <w:szCs w:val="24"/>
              </w:rPr>
              <w:t>Deteksi duplikasi</w:t>
            </w:r>
          </w:p>
        </w:tc>
        <w:tc>
          <w:tcPr>
            <w:tcW w:w="1559" w:type="dxa"/>
            <w:vAlign w:val="center"/>
          </w:tcPr>
          <w:p w14:paraId="5D4C92C1" w14:textId="77777777" w:rsidR="008C1725" w:rsidRPr="002679D8" w:rsidRDefault="008C1725" w:rsidP="0067616B">
            <w:pPr>
              <w:rPr>
                <w:sz w:val="20"/>
                <w:szCs w:val="24"/>
              </w:rPr>
            </w:pPr>
            <w:r w:rsidRPr="002679D8">
              <w:rPr>
                <w:sz w:val="20"/>
                <w:szCs w:val="24"/>
              </w:rPr>
              <w:t>Memproses aduan yang memiliki kesamaan topik dengan tiket yang ada.</w:t>
            </w:r>
          </w:p>
        </w:tc>
        <w:tc>
          <w:tcPr>
            <w:tcW w:w="2268" w:type="dxa"/>
            <w:vAlign w:val="center"/>
          </w:tcPr>
          <w:p w14:paraId="5DA6D45F" w14:textId="77777777" w:rsidR="008C1725" w:rsidRPr="002679D8" w:rsidRDefault="008C1725" w:rsidP="0067616B">
            <w:pPr>
              <w:rPr>
                <w:sz w:val="20"/>
                <w:szCs w:val="24"/>
              </w:rPr>
            </w:pPr>
            <w:r w:rsidRPr="002679D8">
              <w:rPr>
                <w:sz w:val="20"/>
                <w:szCs w:val="24"/>
              </w:rPr>
              <w:t>Sistem mendeteksi kemiripan dan menandai sebagai kandidat duplikasi.</w:t>
            </w:r>
          </w:p>
        </w:tc>
        <w:tc>
          <w:tcPr>
            <w:tcW w:w="993" w:type="dxa"/>
            <w:vAlign w:val="center"/>
          </w:tcPr>
          <w:p w14:paraId="642E2DAE" w14:textId="77777777" w:rsidR="008C1725" w:rsidRPr="002679D8" w:rsidRDefault="008C1725" w:rsidP="0067616B">
            <w:pPr>
              <w:jc w:val="center"/>
              <w:rPr>
                <w:sz w:val="20"/>
                <w:szCs w:val="24"/>
              </w:rPr>
            </w:pPr>
            <w:r w:rsidRPr="002679D8">
              <w:rPr>
                <w:sz w:val="20"/>
                <w:szCs w:val="24"/>
              </w:rPr>
              <w:t>Berhasil</w:t>
            </w:r>
          </w:p>
        </w:tc>
        <w:tc>
          <w:tcPr>
            <w:tcW w:w="1269" w:type="dxa"/>
            <w:vAlign w:val="center"/>
          </w:tcPr>
          <w:p w14:paraId="5A9B5F00" w14:textId="253507E9" w:rsidR="008C1725" w:rsidRPr="002679D8" w:rsidRDefault="008C1725" w:rsidP="0067616B">
            <w:pPr>
              <w:jc w:val="center"/>
              <w:rPr>
                <w:sz w:val="20"/>
                <w:szCs w:val="24"/>
              </w:rPr>
            </w:pPr>
            <w:r w:rsidRPr="002679D8">
              <w:rPr>
                <w:sz w:val="20"/>
                <w:szCs w:val="24"/>
              </w:rPr>
              <w:t>Gambar 4.</w:t>
            </w:r>
            <w:r w:rsidR="00755196">
              <w:rPr>
                <w:sz w:val="20"/>
                <w:szCs w:val="24"/>
              </w:rPr>
              <w:t>29</w:t>
            </w:r>
          </w:p>
        </w:tc>
      </w:tr>
      <w:tr w:rsidR="008C1725" w:rsidRPr="002679D8" w14:paraId="0B28B548" w14:textId="77777777" w:rsidTr="0067616B">
        <w:trPr>
          <w:jc w:val="center"/>
        </w:trPr>
        <w:tc>
          <w:tcPr>
            <w:tcW w:w="562" w:type="dxa"/>
            <w:vAlign w:val="center"/>
          </w:tcPr>
          <w:p w14:paraId="12C0E3AD" w14:textId="77777777" w:rsidR="008C1725" w:rsidRPr="002679D8" w:rsidRDefault="008C1725" w:rsidP="0067616B">
            <w:pPr>
              <w:jc w:val="center"/>
              <w:rPr>
                <w:sz w:val="20"/>
                <w:szCs w:val="24"/>
              </w:rPr>
            </w:pPr>
            <w:r w:rsidRPr="002679D8">
              <w:rPr>
                <w:sz w:val="20"/>
                <w:szCs w:val="24"/>
              </w:rPr>
              <w:t>2</w:t>
            </w:r>
          </w:p>
        </w:tc>
        <w:tc>
          <w:tcPr>
            <w:tcW w:w="1276" w:type="dxa"/>
            <w:vAlign w:val="center"/>
          </w:tcPr>
          <w:p w14:paraId="0CEB1561" w14:textId="77777777" w:rsidR="008C1725" w:rsidRPr="002679D8" w:rsidRDefault="008C1725" w:rsidP="0067616B">
            <w:pPr>
              <w:jc w:val="center"/>
              <w:rPr>
                <w:sz w:val="20"/>
                <w:szCs w:val="24"/>
              </w:rPr>
            </w:pPr>
            <w:r w:rsidRPr="002679D8">
              <w:rPr>
                <w:sz w:val="20"/>
                <w:szCs w:val="24"/>
              </w:rPr>
              <w:t>Konfirmasi duplikat</w:t>
            </w:r>
          </w:p>
        </w:tc>
        <w:tc>
          <w:tcPr>
            <w:tcW w:w="1559" w:type="dxa"/>
            <w:vAlign w:val="center"/>
          </w:tcPr>
          <w:p w14:paraId="319FE030" w14:textId="77777777" w:rsidR="008C1725" w:rsidRPr="002679D8" w:rsidRDefault="008C1725" w:rsidP="0067616B">
            <w:pPr>
              <w:rPr>
                <w:sz w:val="20"/>
                <w:szCs w:val="24"/>
              </w:rPr>
            </w:pPr>
            <w:r w:rsidRPr="002679D8">
              <w:rPr>
                <w:sz w:val="20"/>
                <w:szCs w:val="24"/>
              </w:rPr>
              <w:t>Admin KMC menyetujui bahwa aduan tersebut merupakan duplikat.</w:t>
            </w:r>
          </w:p>
        </w:tc>
        <w:tc>
          <w:tcPr>
            <w:tcW w:w="2268" w:type="dxa"/>
            <w:vAlign w:val="center"/>
          </w:tcPr>
          <w:p w14:paraId="5D6862E2" w14:textId="77777777" w:rsidR="008C1725" w:rsidRPr="002679D8" w:rsidRDefault="008C1725" w:rsidP="0067616B">
            <w:pPr>
              <w:rPr>
                <w:sz w:val="20"/>
                <w:szCs w:val="24"/>
              </w:rPr>
            </w:pPr>
            <w:r w:rsidRPr="002679D8">
              <w:rPr>
                <w:sz w:val="20"/>
                <w:szCs w:val="24"/>
              </w:rPr>
              <w:t>Sistem mengarsipkan notifikasi tersebut tanpa membuat tiket baru.</w:t>
            </w:r>
          </w:p>
        </w:tc>
        <w:tc>
          <w:tcPr>
            <w:tcW w:w="993" w:type="dxa"/>
            <w:vAlign w:val="center"/>
          </w:tcPr>
          <w:p w14:paraId="08A662F4" w14:textId="77777777" w:rsidR="008C1725" w:rsidRPr="002679D8" w:rsidRDefault="008C1725" w:rsidP="0067616B">
            <w:pPr>
              <w:jc w:val="center"/>
              <w:rPr>
                <w:sz w:val="20"/>
                <w:szCs w:val="24"/>
              </w:rPr>
            </w:pPr>
            <w:r w:rsidRPr="002679D8">
              <w:rPr>
                <w:sz w:val="20"/>
                <w:szCs w:val="24"/>
              </w:rPr>
              <w:t>Berhasil</w:t>
            </w:r>
          </w:p>
        </w:tc>
        <w:tc>
          <w:tcPr>
            <w:tcW w:w="1269" w:type="dxa"/>
            <w:vAlign w:val="center"/>
          </w:tcPr>
          <w:p w14:paraId="722EDEDD" w14:textId="605EA654" w:rsidR="008C1725" w:rsidRPr="002679D8" w:rsidRDefault="008C1725" w:rsidP="0067616B">
            <w:pPr>
              <w:jc w:val="center"/>
              <w:rPr>
                <w:sz w:val="20"/>
                <w:szCs w:val="24"/>
              </w:rPr>
            </w:pPr>
            <w:r w:rsidRPr="002679D8">
              <w:rPr>
                <w:sz w:val="20"/>
                <w:szCs w:val="24"/>
              </w:rPr>
              <w:t>Gambar 4.3</w:t>
            </w:r>
            <w:r w:rsidR="00755196">
              <w:rPr>
                <w:sz w:val="20"/>
                <w:szCs w:val="24"/>
              </w:rPr>
              <w:t>0</w:t>
            </w:r>
          </w:p>
        </w:tc>
      </w:tr>
      <w:tr w:rsidR="008C1725" w:rsidRPr="002679D8" w14:paraId="16FCBF46" w14:textId="77777777" w:rsidTr="0067616B">
        <w:trPr>
          <w:jc w:val="center"/>
        </w:trPr>
        <w:tc>
          <w:tcPr>
            <w:tcW w:w="562" w:type="dxa"/>
            <w:vAlign w:val="center"/>
          </w:tcPr>
          <w:p w14:paraId="33BF3B56" w14:textId="77777777" w:rsidR="008C1725" w:rsidRPr="002679D8" w:rsidRDefault="008C1725" w:rsidP="0067616B">
            <w:pPr>
              <w:jc w:val="center"/>
              <w:rPr>
                <w:sz w:val="20"/>
                <w:szCs w:val="24"/>
              </w:rPr>
            </w:pPr>
            <w:r w:rsidRPr="002679D8">
              <w:rPr>
                <w:sz w:val="20"/>
                <w:szCs w:val="24"/>
              </w:rPr>
              <w:t>3</w:t>
            </w:r>
          </w:p>
        </w:tc>
        <w:tc>
          <w:tcPr>
            <w:tcW w:w="1276" w:type="dxa"/>
            <w:vAlign w:val="center"/>
          </w:tcPr>
          <w:p w14:paraId="4A542437" w14:textId="77777777" w:rsidR="008C1725" w:rsidRPr="002679D8" w:rsidRDefault="008C1725" w:rsidP="0067616B">
            <w:pPr>
              <w:jc w:val="center"/>
              <w:rPr>
                <w:sz w:val="20"/>
                <w:szCs w:val="24"/>
              </w:rPr>
            </w:pPr>
            <w:r w:rsidRPr="002679D8">
              <w:rPr>
                <w:sz w:val="20"/>
                <w:szCs w:val="24"/>
              </w:rPr>
              <w:t>Bukan duplikat</w:t>
            </w:r>
          </w:p>
        </w:tc>
        <w:tc>
          <w:tcPr>
            <w:tcW w:w="1559" w:type="dxa"/>
            <w:vAlign w:val="center"/>
          </w:tcPr>
          <w:p w14:paraId="18FE20E2" w14:textId="77777777" w:rsidR="008C1725" w:rsidRPr="002679D8" w:rsidRDefault="008C1725" w:rsidP="0067616B">
            <w:pPr>
              <w:rPr>
                <w:sz w:val="20"/>
                <w:szCs w:val="24"/>
              </w:rPr>
            </w:pPr>
            <w:r w:rsidRPr="002679D8">
              <w:rPr>
                <w:sz w:val="20"/>
                <w:szCs w:val="24"/>
              </w:rPr>
              <w:t>Admin KMC menolak status duplikat (Bukan Duplikat).</w:t>
            </w:r>
          </w:p>
        </w:tc>
        <w:tc>
          <w:tcPr>
            <w:tcW w:w="2268" w:type="dxa"/>
            <w:vAlign w:val="center"/>
          </w:tcPr>
          <w:p w14:paraId="68403BD7" w14:textId="77777777" w:rsidR="008C1725" w:rsidRPr="002679D8" w:rsidRDefault="008C1725" w:rsidP="0067616B">
            <w:pPr>
              <w:rPr>
                <w:sz w:val="20"/>
                <w:szCs w:val="24"/>
              </w:rPr>
            </w:pPr>
            <w:r w:rsidRPr="002679D8">
              <w:rPr>
                <w:sz w:val="20"/>
                <w:szCs w:val="24"/>
              </w:rPr>
              <w:t>Sistem memproses notifikasi menjadi tiket baru dengan nomor resi.</w:t>
            </w:r>
          </w:p>
        </w:tc>
        <w:tc>
          <w:tcPr>
            <w:tcW w:w="993" w:type="dxa"/>
            <w:vAlign w:val="center"/>
          </w:tcPr>
          <w:p w14:paraId="03449AB9" w14:textId="77777777" w:rsidR="008C1725" w:rsidRPr="002679D8" w:rsidRDefault="008C1725" w:rsidP="0067616B">
            <w:pPr>
              <w:jc w:val="center"/>
              <w:rPr>
                <w:sz w:val="20"/>
                <w:szCs w:val="24"/>
              </w:rPr>
            </w:pPr>
            <w:r w:rsidRPr="002679D8">
              <w:rPr>
                <w:sz w:val="20"/>
                <w:szCs w:val="24"/>
              </w:rPr>
              <w:t>Berhasil</w:t>
            </w:r>
          </w:p>
        </w:tc>
        <w:tc>
          <w:tcPr>
            <w:tcW w:w="1269" w:type="dxa"/>
            <w:vAlign w:val="center"/>
          </w:tcPr>
          <w:p w14:paraId="79F06918" w14:textId="21D31855" w:rsidR="008C1725" w:rsidRPr="002679D8" w:rsidRDefault="008C1725" w:rsidP="0067616B">
            <w:pPr>
              <w:jc w:val="center"/>
              <w:rPr>
                <w:sz w:val="20"/>
                <w:szCs w:val="24"/>
              </w:rPr>
            </w:pPr>
            <w:r w:rsidRPr="002679D8">
              <w:rPr>
                <w:sz w:val="20"/>
                <w:szCs w:val="24"/>
              </w:rPr>
              <w:t>Gambar 4.3</w:t>
            </w:r>
            <w:r w:rsidR="00755196">
              <w:rPr>
                <w:sz w:val="20"/>
                <w:szCs w:val="24"/>
              </w:rPr>
              <w:t>1</w:t>
            </w:r>
          </w:p>
        </w:tc>
      </w:tr>
      <w:tr w:rsidR="008C1725" w:rsidRPr="002679D8" w14:paraId="6B85DC89" w14:textId="77777777" w:rsidTr="0067616B">
        <w:trPr>
          <w:jc w:val="center"/>
        </w:trPr>
        <w:tc>
          <w:tcPr>
            <w:tcW w:w="562" w:type="dxa"/>
            <w:vAlign w:val="center"/>
          </w:tcPr>
          <w:p w14:paraId="7942AD14" w14:textId="77777777" w:rsidR="008C1725" w:rsidRPr="002679D8" w:rsidRDefault="008C1725" w:rsidP="0067616B">
            <w:pPr>
              <w:jc w:val="center"/>
              <w:rPr>
                <w:sz w:val="20"/>
                <w:szCs w:val="24"/>
              </w:rPr>
            </w:pPr>
            <w:r w:rsidRPr="002679D8">
              <w:rPr>
                <w:sz w:val="20"/>
                <w:szCs w:val="24"/>
              </w:rPr>
              <w:t>4</w:t>
            </w:r>
          </w:p>
        </w:tc>
        <w:tc>
          <w:tcPr>
            <w:tcW w:w="1276" w:type="dxa"/>
            <w:vAlign w:val="center"/>
          </w:tcPr>
          <w:p w14:paraId="0DF6D181" w14:textId="77777777" w:rsidR="008C1725" w:rsidRPr="002679D8" w:rsidRDefault="008C1725" w:rsidP="0067616B">
            <w:pPr>
              <w:jc w:val="center"/>
              <w:rPr>
                <w:sz w:val="20"/>
                <w:szCs w:val="24"/>
              </w:rPr>
            </w:pPr>
            <w:r w:rsidRPr="002679D8">
              <w:rPr>
                <w:sz w:val="20"/>
                <w:szCs w:val="24"/>
              </w:rPr>
              <w:t>Tiket manual</w:t>
            </w:r>
          </w:p>
        </w:tc>
        <w:tc>
          <w:tcPr>
            <w:tcW w:w="1559" w:type="dxa"/>
            <w:vAlign w:val="center"/>
          </w:tcPr>
          <w:p w14:paraId="50CFF171" w14:textId="77777777" w:rsidR="008C1725" w:rsidRPr="002679D8" w:rsidRDefault="008C1725" w:rsidP="0067616B">
            <w:pPr>
              <w:rPr>
                <w:sz w:val="20"/>
                <w:szCs w:val="24"/>
              </w:rPr>
            </w:pPr>
            <w:r w:rsidRPr="002679D8">
              <w:rPr>
                <w:sz w:val="20"/>
                <w:szCs w:val="24"/>
              </w:rPr>
              <w:t>Admin KMC menyimpan tiket baru dari halaman tambah manual.</w:t>
            </w:r>
          </w:p>
        </w:tc>
        <w:tc>
          <w:tcPr>
            <w:tcW w:w="2268" w:type="dxa"/>
            <w:vAlign w:val="center"/>
          </w:tcPr>
          <w:p w14:paraId="546E6300" w14:textId="77777777" w:rsidR="008C1725" w:rsidRPr="002679D8" w:rsidRDefault="008C1725" w:rsidP="0067616B">
            <w:pPr>
              <w:rPr>
                <w:sz w:val="20"/>
                <w:szCs w:val="24"/>
              </w:rPr>
            </w:pPr>
            <w:r w:rsidRPr="002679D8">
              <w:rPr>
                <w:sz w:val="20"/>
                <w:szCs w:val="24"/>
              </w:rPr>
              <w:t>Sistem menyimpan tiket dan menambahkannya ke daftar tiket.</w:t>
            </w:r>
          </w:p>
        </w:tc>
        <w:tc>
          <w:tcPr>
            <w:tcW w:w="993" w:type="dxa"/>
            <w:vAlign w:val="center"/>
          </w:tcPr>
          <w:p w14:paraId="29D8E6DF" w14:textId="77777777" w:rsidR="008C1725" w:rsidRPr="002679D8" w:rsidRDefault="008C1725" w:rsidP="0067616B">
            <w:pPr>
              <w:jc w:val="center"/>
              <w:rPr>
                <w:sz w:val="20"/>
                <w:szCs w:val="24"/>
              </w:rPr>
            </w:pPr>
            <w:r w:rsidRPr="002679D8">
              <w:rPr>
                <w:sz w:val="20"/>
                <w:szCs w:val="24"/>
              </w:rPr>
              <w:t>Berhasil</w:t>
            </w:r>
          </w:p>
        </w:tc>
        <w:tc>
          <w:tcPr>
            <w:tcW w:w="1269" w:type="dxa"/>
            <w:vAlign w:val="center"/>
          </w:tcPr>
          <w:p w14:paraId="011DB3C2" w14:textId="0BCF6151" w:rsidR="008C1725" w:rsidRPr="002679D8" w:rsidRDefault="008C1725" w:rsidP="0067616B">
            <w:pPr>
              <w:jc w:val="center"/>
              <w:rPr>
                <w:sz w:val="20"/>
                <w:szCs w:val="24"/>
              </w:rPr>
            </w:pPr>
            <w:r w:rsidRPr="002679D8">
              <w:rPr>
                <w:sz w:val="20"/>
                <w:szCs w:val="24"/>
              </w:rPr>
              <w:t>Gambar 4.3</w:t>
            </w:r>
            <w:r w:rsidR="00755196">
              <w:rPr>
                <w:sz w:val="20"/>
                <w:szCs w:val="24"/>
              </w:rPr>
              <w:t>2</w:t>
            </w:r>
          </w:p>
        </w:tc>
      </w:tr>
      <w:tr w:rsidR="008C1725" w:rsidRPr="002679D8" w14:paraId="0E6A0906" w14:textId="77777777" w:rsidTr="0067616B">
        <w:trPr>
          <w:jc w:val="center"/>
        </w:trPr>
        <w:tc>
          <w:tcPr>
            <w:tcW w:w="562" w:type="dxa"/>
            <w:vAlign w:val="center"/>
          </w:tcPr>
          <w:p w14:paraId="096A636B" w14:textId="77777777" w:rsidR="008C1725" w:rsidRPr="002679D8" w:rsidRDefault="008C1725" w:rsidP="0067616B">
            <w:pPr>
              <w:jc w:val="center"/>
              <w:rPr>
                <w:sz w:val="20"/>
                <w:szCs w:val="24"/>
              </w:rPr>
            </w:pPr>
            <w:r w:rsidRPr="002679D8">
              <w:rPr>
                <w:sz w:val="20"/>
                <w:szCs w:val="24"/>
              </w:rPr>
              <w:t>5</w:t>
            </w:r>
          </w:p>
        </w:tc>
        <w:tc>
          <w:tcPr>
            <w:tcW w:w="1276" w:type="dxa"/>
            <w:vAlign w:val="center"/>
          </w:tcPr>
          <w:p w14:paraId="5174B140" w14:textId="77777777" w:rsidR="008C1725" w:rsidRPr="002679D8" w:rsidRDefault="008C1725" w:rsidP="0067616B">
            <w:pPr>
              <w:jc w:val="center"/>
              <w:rPr>
                <w:sz w:val="20"/>
                <w:szCs w:val="24"/>
              </w:rPr>
            </w:pPr>
            <w:r w:rsidRPr="002679D8">
              <w:rPr>
                <w:sz w:val="20"/>
                <w:szCs w:val="24"/>
              </w:rPr>
              <w:t>Edit tiket</w:t>
            </w:r>
          </w:p>
        </w:tc>
        <w:tc>
          <w:tcPr>
            <w:tcW w:w="1559" w:type="dxa"/>
            <w:vAlign w:val="center"/>
          </w:tcPr>
          <w:p w14:paraId="04C0B2A1" w14:textId="77777777" w:rsidR="008C1725" w:rsidRPr="002679D8" w:rsidRDefault="008C1725" w:rsidP="0067616B">
            <w:pPr>
              <w:rPr>
                <w:sz w:val="20"/>
                <w:szCs w:val="24"/>
              </w:rPr>
            </w:pPr>
            <w:r w:rsidRPr="002679D8">
              <w:rPr>
                <w:sz w:val="20"/>
                <w:szCs w:val="24"/>
              </w:rPr>
              <w:t>Admin KMC mengubah klasifikasi atau penugasan OPD pada tiket.</w:t>
            </w:r>
          </w:p>
        </w:tc>
        <w:tc>
          <w:tcPr>
            <w:tcW w:w="2268" w:type="dxa"/>
            <w:vAlign w:val="center"/>
          </w:tcPr>
          <w:p w14:paraId="6F917DD0" w14:textId="77777777" w:rsidR="008C1725" w:rsidRPr="002679D8" w:rsidRDefault="008C1725" w:rsidP="0067616B">
            <w:pPr>
              <w:rPr>
                <w:sz w:val="20"/>
                <w:szCs w:val="24"/>
              </w:rPr>
            </w:pPr>
            <w:r w:rsidRPr="002679D8">
              <w:rPr>
                <w:sz w:val="20"/>
                <w:szCs w:val="24"/>
              </w:rPr>
              <w:t>Sistem memperbarui detail tiket yang dipilih.</w:t>
            </w:r>
          </w:p>
        </w:tc>
        <w:tc>
          <w:tcPr>
            <w:tcW w:w="993" w:type="dxa"/>
            <w:vAlign w:val="center"/>
          </w:tcPr>
          <w:p w14:paraId="3B947EA9" w14:textId="77777777" w:rsidR="008C1725" w:rsidRPr="002679D8" w:rsidRDefault="008C1725" w:rsidP="0067616B">
            <w:pPr>
              <w:jc w:val="center"/>
              <w:rPr>
                <w:sz w:val="20"/>
                <w:szCs w:val="24"/>
              </w:rPr>
            </w:pPr>
            <w:r w:rsidRPr="002679D8">
              <w:rPr>
                <w:sz w:val="20"/>
                <w:szCs w:val="24"/>
              </w:rPr>
              <w:t>Berhasil</w:t>
            </w:r>
          </w:p>
        </w:tc>
        <w:tc>
          <w:tcPr>
            <w:tcW w:w="1269" w:type="dxa"/>
            <w:vAlign w:val="center"/>
          </w:tcPr>
          <w:p w14:paraId="4ACBFB07" w14:textId="59128D6A" w:rsidR="008C1725" w:rsidRPr="002679D8" w:rsidRDefault="008C1725" w:rsidP="0067616B">
            <w:pPr>
              <w:jc w:val="center"/>
              <w:rPr>
                <w:sz w:val="20"/>
                <w:szCs w:val="24"/>
              </w:rPr>
            </w:pPr>
            <w:r w:rsidRPr="002679D8">
              <w:rPr>
                <w:sz w:val="20"/>
                <w:szCs w:val="24"/>
              </w:rPr>
              <w:t>Gambar 4.3</w:t>
            </w:r>
            <w:r w:rsidR="00755196">
              <w:rPr>
                <w:sz w:val="20"/>
                <w:szCs w:val="24"/>
              </w:rPr>
              <w:t>3</w:t>
            </w:r>
          </w:p>
        </w:tc>
      </w:tr>
      <w:tr w:rsidR="008C1725" w:rsidRPr="002679D8" w14:paraId="4722B822" w14:textId="77777777" w:rsidTr="0067616B">
        <w:trPr>
          <w:jc w:val="center"/>
        </w:trPr>
        <w:tc>
          <w:tcPr>
            <w:tcW w:w="562" w:type="dxa"/>
            <w:vAlign w:val="center"/>
          </w:tcPr>
          <w:p w14:paraId="14E8D79D" w14:textId="77777777" w:rsidR="008C1725" w:rsidRPr="002679D8" w:rsidRDefault="008C1725" w:rsidP="0067616B">
            <w:pPr>
              <w:jc w:val="center"/>
              <w:rPr>
                <w:sz w:val="20"/>
                <w:szCs w:val="24"/>
              </w:rPr>
            </w:pPr>
            <w:r w:rsidRPr="002679D8">
              <w:rPr>
                <w:sz w:val="20"/>
                <w:szCs w:val="24"/>
              </w:rPr>
              <w:t>6</w:t>
            </w:r>
          </w:p>
        </w:tc>
        <w:tc>
          <w:tcPr>
            <w:tcW w:w="1276" w:type="dxa"/>
            <w:vAlign w:val="center"/>
          </w:tcPr>
          <w:p w14:paraId="43A470DC" w14:textId="77777777" w:rsidR="008C1725" w:rsidRPr="002679D8" w:rsidRDefault="008C1725" w:rsidP="0067616B">
            <w:pPr>
              <w:jc w:val="center"/>
              <w:rPr>
                <w:sz w:val="20"/>
                <w:szCs w:val="24"/>
              </w:rPr>
            </w:pPr>
            <w:r w:rsidRPr="002679D8">
              <w:rPr>
                <w:sz w:val="20"/>
                <w:szCs w:val="24"/>
              </w:rPr>
              <w:t>Hapus tiket</w:t>
            </w:r>
          </w:p>
        </w:tc>
        <w:tc>
          <w:tcPr>
            <w:tcW w:w="1559" w:type="dxa"/>
            <w:vAlign w:val="center"/>
          </w:tcPr>
          <w:p w14:paraId="168A8510" w14:textId="77777777" w:rsidR="008C1725" w:rsidRPr="002679D8" w:rsidRDefault="008C1725" w:rsidP="0067616B">
            <w:pPr>
              <w:rPr>
                <w:sz w:val="20"/>
                <w:szCs w:val="24"/>
              </w:rPr>
            </w:pPr>
            <w:r w:rsidRPr="002679D8">
              <w:rPr>
                <w:sz w:val="20"/>
                <w:szCs w:val="24"/>
              </w:rPr>
              <w:t xml:space="preserve">Admin KMC </w:t>
            </w:r>
            <w:r w:rsidRPr="002679D8">
              <w:rPr>
                <w:sz w:val="20"/>
                <w:szCs w:val="24"/>
              </w:rPr>
              <w:lastRenderedPageBreak/>
              <w:t>menghapus tiket dari sistem.</w:t>
            </w:r>
          </w:p>
        </w:tc>
        <w:tc>
          <w:tcPr>
            <w:tcW w:w="2268" w:type="dxa"/>
            <w:vAlign w:val="center"/>
          </w:tcPr>
          <w:p w14:paraId="5B1F61D2" w14:textId="77777777" w:rsidR="008C1725" w:rsidRPr="002679D8" w:rsidRDefault="008C1725" w:rsidP="0067616B">
            <w:pPr>
              <w:rPr>
                <w:sz w:val="20"/>
                <w:szCs w:val="24"/>
              </w:rPr>
            </w:pPr>
            <w:r w:rsidRPr="002679D8">
              <w:rPr>
                <w:sz w:val="20"/>
                <w:szCs w:val="24"/>
              </w:rPr>
              <w:lastRenderedPageBreak/>
              <w:t xml:space="preserve">Sistem berhasil </w:t>
            </w:r>
            <w:r w:rsidRPr="002679D8">
              <w:rPr>
                <w:sz w:val="20"/>
                <w:szCs w:val="24"/>
              </w:rPr>
              <w:lastRenderedPageBreak/>
              <w:t>menghapus tiket dan seluruh relasinya.</w:t>
            </w:r>
          </w:p>
        </w:tc>
        <w:tc>
          <w:tcPr>
            <w:tcW w:w="993" w:type="dxa"/>
            <w:vAlign w:val="center"/>
          </w:tcPr>
          <w:p w14:paraId="5DF8992B" w14:textId="77777777" w:rsidR="008C1725" w:rsidRPr="002679D8" w:rsidRDefault="008C1725" w:rsidP="0067616B">
            <w:pPr>
              <w:jc w:val="center"/>
              <w:rPr>
                <w:sz w:val="20"/>
                <w:szCs w:val="24"/>
              </w:rPr>
            </w:pPr>
            <w:r w:rsidRPr="002679D8">
              <w:rPr>
                <w:sz w:val="20"/>
                <w:szCs w:val="24"/>
              </w:rPr>
              <w:lastRenderedPageBreak/>
              <w:t>Berhasil</w:t>
            </w:r>
          </w:p>
        </w:tc>
        <w:tc>
          <w:tcPr>
            <w:tcW w:w="1269" w:type="dxa"/>
            <w:vAlign w:val="center"/>
          </w:tcPr>
          <w:p w14:paraId="2518E555" w14:textId="102FC592" w:rsidR="008C1725" w:rsidRPr="002679D8" w:rsidRDefault="008C1725" w:rsidP="0067616B">
            <w:pPr>
              <w:jc w:val="center"/>
              <w:rPr>
                <w:sz w:val="20"/>
                <w:szCs w:val="24"/>
              </w:rPr>
            </w:pPr>
            <w:r w:rsidRPr="002679D8">
              <w:rPr>
                <w:sz w:val="20"/>
                <w:szCs w:val="24"/>
              </w:rPr>
              <w:t>Gambar 4.3</w:t>
            </w:r>
            <w:r w:rsidR="00755196">
              <w:rPr>
                <w:sz w:val="20"/>
                <w:szCs w:val="24"/>
              </w:rPr>
              <w:t>4</w:t>
            </w:r>
          </w:p>
        </w:tc>
      </w:tr>
    </w:tbl>
    <w:p w14:paraId="19FECA6B" w14:textId="77777777" w:rsidR="008C1725" w:rsidRDefault="008C1725" w:rsidP="008C1725">
      <w:pPr>
        <w:spacing w:line="360" w:lineRule="auto"/>
      </w:pPr>
    </w:p>
    <w:p w14:paraId="5EA82B15" w14:textId="77777777" w:rsidR="008C1725" w:rsidRDefault="008C1725" w:rsidP="009C2438">
      <w:pPr>
        <w:spacing w:after="120" w:line="360" w:lineRule="auto"/>
        <w:ind w:firstLine="720"/>
      </w:pPr>
      <w:r>
        <w:t>Pada Gambar 4.30 berikut diperlihatkan visual ketika aduan yang masuk memiliki tingkat kemiripan tinggi dengan aduan yang sudah ada, sehingga sistem menandainya sebagai kandidat duplikat agar ditinjau oleh admin.</w:t>
      </w:r>
    </w:p>
    <w:p w14:paraId="675C1D76" w14:textId="77777777" w:rsidR="00B00CA0" w:rsidRDefault="00185772" w:rsidP="00B00CA0">
      <w:pPr>
        <w:keepNext/>
        <w:spacing w:line="360" w:lineRule="auto"/>
        <w:jc w:val="center"/>
      </w:pPr>
      <w:r>
        <w:rPr>
          <w:b/>
          <w:noProof/>
          <w:sz w:val="20"/>
        </w:rPr>
        <w:drawing>
          <wp:inline distT="0" distB="0" distL="0" distR="0" wp14:anchorId="349F82C4" wp14:editId="00B3BEA7">
            <wp:extent cx="5029200" cy="2510155"/>
            <wp:effectExtent l="0" t="0" r="0" b="4445"/>
            <wp:docPr id="992705324"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11" cstate="print">
                      <a:extLst>
                        <a:ext uri="{28A0092B-C50C-407E-A947-70E740481C1C}">
                          <a14:useLocalDpi xmlns:a14="http://schemas.microsoft.com/office/drawing/2010/main" val="0"/>
                        </a:ext>
                      </a:extLst>
                    </a:blip>
                    <a:srcRect/>
                    <a:stretch>
                      <a:fillRect/>
                    </a:stretch>
                  </pic:blipFill>
                  <pic:spPr bwMode="auto">
                    <a:xfrm>
                      <a:off x="0" y="0"/>
                      <a:ext cx="5029200" cy="2510155"/>
                    </a:xfrm>
                    <a:prstGeom prst="rect">
                      <a:avLst/>
                    </a:prstGeom>
                    <a:noFill/>
                    <a:ln>
                      <a:noFill/>
                    </a:ln>
                  </pic:spPr>
                </pic:pic>
              </a:graphicData>
            </a:graphic>
          </wp:inline>
        </w:drawing>
      </w:r>
    </w:p>
    <w:p w14:paraId="53E336B8" w14:textId="70169F0C" w:rsidR="00B00CA0" w:rsidRDefault="00B00CA0" w:rsidP="003866A3">
      <w:pPr>
        <w:spacing w:after="240" w:line="360" w:lineRule="auto"/>
        <w:jc w:val="center"/>
      </w:pPr>
      <w:bookmarkStart w:id="210" w:name="_Toc235221171"/>
      <w:r>
        <w:t>Gambar 4.</w:t>
      </w:r>
      <w:r>
        <w:fldChar w:fldCharType="begin"/>
      </w:r>
      <w:r>
        <w:instrText xml:space="preserve"> SEQ Gambar_4. \* ARABIC </w:instrText>
      </w:r>
      <w:r>
        <w:fldChar w:fldCharType="separate"/>
      </w:r>
      <w:r w:rsidR="00D121D6">
        <w:rPr>
          <w:noProof/>
        </w:rPr>
        <w:t>29</w:t>
      </w:r>
      <w:r>
        <w:fldChar w:fldCharType="end"/>
      </w:r>
      <w:r>
        <w:t xml:space="preserve"> </w:t>
      </w:r>
      <w:r w:rsidRPr="0092000F">
        <w:t>Hasil Deteksi Kandidat Duplikasi</w:t>
      </w:r>
      <w:bookmarkEnd w:id="210"/>
    </w:p>
    <w:p w14:paraId="67339DE2" w14:textId="2E1B2E6C" w:rsidR="008C1725" w:rsidRDefault="008C1725" w:rsidP="008C1725">
      <w:pPr>
        <w:spacing w:after="120" w:line="360" w:lineRule="auto"/>
      </w:pPr>
      <w:r>
        <w:t>Pada Gambar 4.3</w:t>
      </w:r>
      <w:r w:rsidR="003866A3">
        <w:t>0</w:t>
      </w:r>
      <w:r>
        <w:t xml:space="preserve"> berikut diperlihatkan tindakan admin yang mengonfirmasi aduan tersebut sebagai duplikat, sehingga status aduan menjadi diarsipkan dan tidak menumpuk sebagai tiket baru.</w:t>
      </w:r>
    </w:p>
    <w:p w14:paraId="5AA35E70" w14:textId="77777777" w:rsidR="003866A3" w:rsidRDefault="00185772" w:rsidP="003866A3">
      <w:pPr>
        <w:keepNext/>
        <w:spacing w:line="360" w:lineRule="auto"/>
        <w:jc w:val="center"/>
      </w:pPr>
      <w:r w:rsidRPr="00185772">
        <w:rPr>
          <w:b/>
          <w:sz w:val="20"/>
        </w:rPr>
        <w:drawing>
          <wp:inline distT="0" distB="0" distL="0" distR="0" wp14:anchorId="7FDCC6C9" wp14:editId="53C3019B">
            <wp:extent cx="5039995" cy="2510790"/>
            <wp:effectExtent l="0" t="0" r="8255" b="3810"/>
            <wp:docPr id="708443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443761" name=""/>
                    <pic:cNvPicPr/>
                  </pic:nvPicPr>
                  <pic:blipFill>
                    <a:blip r:embed="rId112"/>
                    <a:stretch>
                      <a:fillRect/>
                    </a:stretch>
                  </pic:blipFill>
                  <pic:spPr>
                    <a:xfrm>
                      <a:off x="0" y="0"/>
                      <a:ext cx="5039995" cy="2510790"/>
                    </a:xfrm>
                    <a:prstGeom prst="rect">
                      <a:avLst/>
                    </a:prstGeom>
                  </pic:spPr>
                </pic:pic>
              </a:graphicData>
            </a:graphic>
          </wp:inline>
        </w:drawing>
      </w:r>
    </w:p>
    <w:p w14:paraId="486AE167" w14:textId="6E630847" w:rsidR="003866A3" w:rsidRDefault="003866A3" w:rsidP="003866A3">
      <w:pPr>
        <w:spacing w:after="240" w:line="360" w:lineRule="auto"/>
        <w:jc w:val="center"/>
      </w:pPr>
      <w:bookmarkStart w:id="211" w:name="_Toc235221172"/>
      <w:r>
        <w:t>Gambar 4.</w:t>
      </w:r>
      <w:r>
        <w:fldChar w:fldCharType="begin"/>
      </w:r>
      <w:r>
        <w:instrText xml:space="preserve"> SEQ Gambar_4. \* ARABIC </w:instrText>
      </w:r>
      <w:r>
        <w:fldChar w:fldCharType="separate"/>
      </w:r>
      <w:r w:rsidR="00D121D6">
        <w:rPr>
          <w:noProof/>
        </w:rPr>
        <w:t>30</w:t>
      </w:r>
      <w:r>
        <w:fldChar w:fldCharType="end"/>
      </w:r>
      <w:r>
        <w:t xml:space="preserve"> </w:t>
      </w:r>
      <w:r w:rsidRPr="00DF21E9">
        <w:t>Hasil Konfirmasi Aduan Duplikat</w:t>
      </w:r>
      <w:bookmarkEnd w:id="211"/>
    </w:p>
    <w:p w14:paraId="72373965" w14:textId="56C6D589" w:rsidR="008C1725" w:rsidRDefault="008C1725" w:rsidP="003866A3">
      <w:pPr>
        <w:spacing w:after="120" w:line="360" w:lineRule="auto"/>
        <w:ind w:firstLine="720"/>
      </w:pPr>
      <w:r>
        <w:t>Pada Gambar 4.3</w:t>
      </w:r>
      <w:r w:rsidR="003866A3">
        <w:t>1</w:t>
      </w:r>
      <w:r>
        <w:t xml:space="preserve"> berikut diperlihatkan keberhasilan konfirmasi bukan </w:t>
      </w:r>
      <w:r>
        <w:lastRenderedPageBreak/>
        <w:t>duplikat, di mana aduan secara otomatis dibuatkan tiket baru lengkap dengan nomor resi pelacakan.</w:t>
      </w:r>
    </w:p>
    <w:p w14:paraId="5167751B" w14:textId="77777777" w:rsidR="0008252F" w:rsidRDefault="00185772" w:rsidP="0008252F">
      <w:pPr>
        <w:keepNext/>
        <w:spacing w:line="360" w:lineRule="auto"/>
        <w:jc w:val="center"/>
      </w:pPr>
      <w:r>
        <w:rPr>
          <w:b/>
          <w:noProof/>
          <w:sz w:val="20"/>
        </w:rPr>
        <w:drawing>
          <wp:inline distT="0" distB="0" distL="0" distR="0" wp14:anchorId="153A431C" wp14:editId="4DEFB9B2">
            <wp:extent cx="5029200" cy="2510155"/>
            <wp:effectExtent l="0" t="0" r="0" b="4445"/>
            <wp:docPr id="213996443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13" cstate="print">
                      <a:extLst>
                        <a:ext uri="{28A0092B-C50C-407E-A947-70E740481C1C}">
                          <a14:useLocalDpi xmlns:a14="http://schemas.microsoft.com/office/drawing/2010/main" val="0"/>
                        </a:ext>
                      </a:extLst>
                    </a:blip>
                    <a:srcRect/>
                    <a:stretch>
                      <a:fillRect/>
                    </a:stretch>
                  </pic:blipFill>
                  <pic:spPr bwMode="auto">
                    <a:xfrm>
                      <a:off x="0" y="0"/>
                      <a:ext cx="5029200" cy="2510155"/>
                    </a:xfrm>
                    <a:prstGeom prst="rect">
                      <a:avLst/>
                    </a:prstGeom>
                    <a:noFill/>
                    <a:ln>
                      <a:noFill/>
                    </a:ln>
                  </pic:spPr>
                </pic:pic>
              </a:graphicData>
            </a:graphic>
          </wp:inline>
        </w:drawing>
      </w:r>
    </w:p>
    <w:p w14:paraId="0904793C" w14:textId="46A8F0EB" w:rsidR="0008252F" w:rsidRDefault="0008252F" w:rsidP="0008252F">
      <w:pPr>
        <w:spacing w:line="360" w:lineRule="auto"/>
        <w:jc w:val="center"/>
      </w:pPr>
      <w:bookmarkStart w:id="212" w:name="_Toc235221173"/>
      <w:r>
        <w:t>Gambar 4.</w:t>
      </w:r>
      <w:r>
        <w:fldChar w:fldCharType="begin"/>
      </w:r>
      <w:r>
        <w:instrText xml:space="preserve"> SEQ Gambar_4. \* ARABIC </w:instrText>
      </w:r>
      <w:r>
        <w:fldChar w:fldCharType="separate"/>
      </w:r>
      <w:r w:rsidR="00D121D6">
        <w:rPr>
          <w:noProof/>
        </w:rPr>
        <w:t>31</w:t>
      </w:r>
      <w:r>
        <w:fldChar w:fldCharType="end"/>
      </w:r>
      <w:r>
        <w:t xml:space="preserve"> </w:t>
      </w:r>
      <w:r w:rsidRPr="00490B5D">
        <w:t>Hasil Pembuatan Tiket Bukan Duplikat</w:t>
      </w:r>
      <w:bookmarkEnd w:id="212"/>
    </w:p>
    <w:p w14:paraId="64DA66FA" w14:textId="44140051" w:rsidR="008C1725" w:rsidRDefault="008C1725" w:rsidP="004922CC">
      <w:pPr>
        <w:spacing w:before="240" w:after="120" w:line="360" w:lineRule="auto"/>
        <w:ind w:firstLine="720"/>
      </w:pPr>
      <w:r>
        <w:t>Pada Gambar 4.3</w:t>
      </w:r>
      <w:r w:rsidR="003866A3">
        <w:t>2</w:t>
      </w:r>
      <w:r>
        <w:t xml:space="preserve"> berikut diperlihatkan form pembuatan tiket manual oleh Admin KMC yang berhasil disimpan dan datanya langsung masuk ke daftar tiket utama.</w:t>
      </w:r>
    </w:p>
    <w:p w14:paraId="6214A5C0" w14:textId="77777777" w:rsidR="00EA0E33" w:rsidRDefault="00185772" w:rsidP="00EA0E33">
      <w:pPr>
        <w:keepNext/>
        <w:spacing w:line="360" w:lineRule="auto"/>
        <w:jc w:val="center"/>
      </w:pPr>
      <w:r>
        <w:rPr>
          <w:b/>
          <w:noProof/>
          <w:sz w:val="20"/>
        </w:rPr>
        <w:drawing>
          <wp:inline distT="0" distB="0" distL="0" distR="0" wp14:anchorId="2DD74876" wp14:editId="0C98688E">
            <wp:extent cx="5029200" cy="2510155"/>
            <wp:effectExtent l="0" t="0" r="0" b="4445"/>
            <wp:docPr id="1474672519"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14" cstate="print">
                      <a:extLst>
                        <a:ext uri="{28A0092B-C50C-407E-A947-70E740481C1C}">
                          <a14:useLocalDpi xmlns:a14="http://schemas.microsoft.com/office/drawing/2010/main" val="0"/>
                        </a:ext>
                      </a:extLst>
                    </a:blip>
                    <a:srcRect/>
                    <a:stretch>
                      <a:fillRect/>
                    </a:stretch>
                  </pic:blipFill>
                  <pic:spPr bwMode="auto">
                    <a:xfrm>
                      <a:off x="0" y="0"/>
                      <a:ext cx="5029200" cy="2510155"/>
                    </a:xfrm>
                    <a:prstGeom prst="rect">
                      <a:avLst/>
                    </a:prstGeom>
                    <a:noFill/>
                    <a:ln>
                      <a:noFill/>
                    </a:ln>
                  </pic:spPr>
                </pic:pic>
              </a:graphicData>
            </a:graphic>
          </wp:inline>
        </w:drawing>
      </w:r>
    </w:p>
    <w:p w14:paraId="4D27929D" w14:textId="4EDA01DB" w:rsidR="00EA0E33" w:rsidRDefault="00EA0E33" w:rsidP="00EA0E33">
      <w:pPr>
        <w:spacing w:line="360" w:lineRule="auto"/>
        <w:jc w:val="center"/>
      </w:pPr>
      <w:bookmarkStart w:id="213" w:name="_Toc235221174"/>
      <w:r>
        <w:t>Gambar 4.</w:t>
      </w:r>
      <w:r>
        <w:fldChar w:fldCharType="begin"/>
      </w:r>
      <w:r>
        <w:instrText xml:space="preserve"> SEQ Gambar_4. \* ARABIC </w:instrText>
      </w:r>
      <w:r>
        <w:fldChar w:fldCharType="separate"/>
      </w:r>
      <w:r w:rsidR="00D121D6">
        <w:rPr>
          <w:noProof/>
        </w:rPr>
        <w:t>32</w:t>
      </w:r>
      <w:r>
        <w:fldChar w:fldCharType="end"/>
      </w:r>
      <w:r>
        <w:t xml:space="preserve"> </w:t>
      </w:r>
      <w:r w:rsidRPr="00DC3721">
        <w:t>Hasil Pembuatan Tiket Manual</w:t>
      </w:r>
      <w:bookmarkEnd w:id="213"/>
    </w:p>
    <w:p w14:paraId="514957BA" w14:textId="606A0B81" w:rsidR="008C1725" w:rsidRDefault="008C1725" w:rsidP="004922CC">
      <w:pPr>
        <w:spacing w:before="240" w:after="120" w:line="360" w:lineRule="auto"/>
        <w:ind w:firstLine="720"/>
      </w:pPr>
      <w:r>
        <w:t>Pada Gambar 4.3</w:t>
      </w:r>
      <w:r w:rsidR="003866A3">
        <w:t>3</w:t>
      </w:r>
      <w:r>
        <w:t xml:space="preserve"> berikut diperlihatkan tampilan pengeditan data tiket oleh Admin KMC untuk mengganti detail penugasan OPD atau kategori aduan.</w:t>
      </w:r>
    </w:p>
    <w:p w14:paraId="249B16C3" w14:textId="77777777" w:rsidR="00CB55C3" w:rsidRDefault="00431C1F" w:rsidP="00CB55C3">
      <w:pPr>
        <w:keepNext/>
        <w:spacing w:line="360" w:lineRule="auto"/>
        <w:jc w:val="center"/>
      </w:pPr>
      <w:r>
        <w:rPr>
          <w:i/>
          <w:noProof/>
          <w:sz w:val="20"/>
          <w14:ligatures w14:val="standardContextual"/>
        </w:rPr>
        <w:lastRenderedPageBreak/>
        <w:drawing>
          <wp:inline distT="0" distB="0" distL="0" distR="0" wp14:anchorId="1A8BD780" wp14:editId="6A9B439D">
            <wp:extent cx="5039995" cy="2517140"/>
            <wp:effectExtent l="0" t="0" r="8255" b="0"/>
            <wp:docPr id="1836164706"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164706" name="Picture 1836164706"/>
                    <pic:cNvPicPr/>
                  </pic:nvPicPr>
                  <pic:blipFill>
                    <a:blip r:embed="rId115" cstate="print">
                      <a:extLst>
                        <a:ext uri="{28A0092B-C50C-407E-A947-70E740481C1C}">
                          <a14:useLocalDpi xmlns:a14="http://schemas.microsoft.com/office/drawing/2010/main" val="0"/>
                        </a:ext>
                      </a:extLst>
                    </a:blip>
                    <a:stretch>
                      <a:fillRect/>
                    </a:stretch>
                  </pic:blipFill>
                  <pic:spPr>
                    <a:xfrm>
                      <a:off x="0" y="0"/>
                      <a:ext cx="5039995" cy="2517140"/>
                    </a:xfrm>
                    <a:prstGeom prst="rect">
                      <a:avLst/>
                    </a:prstGeom>
                  </pic:spPr>
                </pic:pic>
              </a:graphicData>
            </a:graphic>
          </wp:inline>
        </w:drawing>
      </w:r>
    </w:p>
    <w:p w14:paraId="6CC503A4" w14:textId="60FFDDC2" w:rsidR="00CB55C3" w:rsidRDefault="00CB55C3" w:rsidP="00CB55C3">
      <w:pPr>
        <w:spacing w:line="360" w:lineRule="auto"/>
        <w:jc w:val="center"/>
      </w:pPr>
      <w:bookmarkStart w:id="214" w:name="_Toc235221175"/>
      <w:r>
        <w:t>Gambar 4.</w:t>
      </w:r>
      <w:r>
        <w:fldChar w:fldCharType="begin"/>
      </w:r>
      <w:r>
        <w:instrText xml:space="preserve"> SEQ Gambar_4. \* ARABIC </w:instrText>
      </w:r>
      <w:r>
        <w:fldChar w:fldCharType="separate"/>
      </w:r>
      <w:r w:rsidR="00D121D6">
        <w:rPr>
          <w:noProof/>
        </w:rPr>
        <w:t>33</w:t>
      </w:r>
      <w:r>
        <w:fldChar w:fldCharType="end"/>
      </w:r>
      <w:r>
        <w:t xml:space="preserve"> </w:t>
      </w:r>
      <w:r w:rsidRPr="00AA2631">
        <w:t>Hasil Perubahan Data Tiket</w:t>
      </w:r>
      <w:bookmarkEnd w:id="214"/>
    </w:p>
    <w:p w14:paraId="00095CF3" w14:textId="6F9AFDB9" w:rsidR="008C1725" w:rsidRDefault="008C1725" w:rsidP="008C1725">
      <w:pPr>
        <w:spacing w:after="120" w:line="360" w:lineRule="auto"/>
      </w:pPr>
      <w:r>
        <w:t>Pada Gambar 4.3</w:t>
      </w:r>
      <w:r w:rsidR="003866A3">
        <w:t>4</w:t>
      </w:r>
      <w:r>
        <w:t xml:space="preserve"> berikut diperlihatkan proses penghapusan tiket aduan oleh Admin KMC yang telah berhasil dibersihkan dari daftar tiket aktif.</w:t>
      </w:r>
    </w:p>
    <w:p w14:paraId="071A69AD" w14:textId="77777777" w:rsidR="00E31BBA" w:rsidRDefault="00431C1F" w:rsidP="00E31BBA">
      <w:pPr>
        <w:keepNext/>
        <w:spacing w:line="360" w:lineRule="auto"/>
        <w:jc w:val="center"/>
      </w:pPr>
      <w:r>
        <w:rPr>
          <w:b/>
          <w:noProof/>
          <w:sz w:val="20"/>
        </w:rPr>
        <w:drawing>
          <wp:inline distT="0" distB="0" distL="0" distR="0" wp14:anchorId="1FD6791D" wp14:editId="18BECBC0">
            <wp:extent cx="5029200" cy="2510155"/>
            <wp:effectExtent l="0" t="0" r="0" b="4445"/>
            <wp:docPr id="195932262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16" cstate="print">
                      <a:extLst>
                        <a:ext uri="{28A0092B-C50C-407E-A947-70E740481C1C}">
                          <a14:useLocalDpi xmlns:a14="http://schemas.microsoft.com/office/drawing/2010/main" val="0"/>
                        </a:ext>
                      </a:extLst>
                    </a:blip>
                    <a:srcRect/>
                    <a:stretch>
                      <a:fillRect/>
                    </a:stretch>
                  </pic:blipFill>
                  <pic:spPr bwMode="auto">
                    <a:xfrm>
                      <a:off x="0" y="0"/>
                      <a:ext cx="5029200" cy="2510155"/>
                    </a:xfrm>
                    <a:prstGeom prst="rect">
                      <a:avLst/>
                    </a:prstGeom>
                    <a:noFill/>
                    <a:ln>
                      <a:noFill/>
                    </a:ln>
                  </pic:spPr>
                </pic:pic>
              </a:graphicData>
            </a:graphic>
          </wp:inline>
        </w:drawing>
      </w:r>
    </w:p>
    <w:p w14:paraId="1B54C5A0" w14:textId="4E7C7379" w:rsidR="00E31BBA" w:rsidRDefault="00E31BBA" w:rsidP="00E31BBA">
      <w:pPr>
        <w:spacing w:line="360" w:lineRule="auto"/>
        <w:jc w:val="center"/>
      </w:pPr>
      <w:bookmarkStart w:id="215" w:name="_Toc235221176"/>
      <w:r>
        <w:t>Gambar 4.</w:t>
      </w:r>
      <w:r>
        <w:fldChar w:fldCharType="begin"/>
      </w:r>
      <w:r>
        <w:instrText xml:space="preserve"> SEQ Gambar_4. \* ARABIC </w:instrText>
      </w:r>
      <w:r>
        <w:fldChar w:fldCharType="separate"/>
      </w:r>
      <w:r w:rsidR="00D121D6">
        <w:rPr>
          <w:noProof/>
        </w:rPr>
        <w:t>34</w:t>
      </w:r>
      <w:r>
        <w:fldChar w:fldCharType="end"/>
      </w:r>
      <w:r>
        <w:t xml:space="preserve"> </w:t>
      </w:r>
      <w:r w:rsidRPr="00EC1A43">
        <w:t>Hasil Penghapusan Tiket</w:t>
      </w:r>
      <w:bookmarkEnd w:id="215"/>
    </w:p>
    <w:p w14:paraId="3BFB7223" w14:textId="77777777" w:rsidR="008C1725" w:rsidRDefault="008C1725" w:rsidP="00E31BBA">
      <w:pPr>
        <w:spacing w:before="120" w:line="360" w:lineRule="auto"/>
        <w:ind w:firstLine="720"/>
      </w:pPr>
      <w:r>
        <w:t>Berdasarkan hasil pengujian di atas, seluruh fungsi pengujian pada bagian ini dapat disimpulkan telah berjalan dengan baik sesuai hasil yang diharapkan.</w:t>
      </w:r>
    </w:p>
    <w:p w14:paraId="385686FA" w14:textId="77777777" w:rsidR="008C1725" w:rsidRDefault="008C1725" w:rsidP="008C1725">
      <w:pPr>
        <w:pStyle w:val="Heading3"/>
        <w:spacing w:line="360" w:lineRule="auto"/>
      </w:pPr>
      <w:r>
        <w:t>4.2.4 Hasil Pengujian Manajemen Data OPD</w:t>
      </w:r>
    </w:p>
    <w:p w14:paraId="6A84EBA0" w14:textId="77777777" w:rsidR="008C1725" w:rsidRDefault="008C1725" w:rsidP="008C1725">
      <w:pPr>
        <w:spacing w:line="360" w:lineRule="auto"/>
      </w:pPr>
      <w:r>
        <w:t>Pengujian manajemen data bertujuan memastikan Admin KMC dapat mengelola informasi dasar yang menjadi referensi sistem, khususnya data OPD sebagai pelaksana tindak lanjut tiket.</w:t>
      </w:r>
    </w:p>
    <w:p w14:paraId="08504BEB" w14:textId="20EC34F4" w:rsidR="008C1725" w:rsidRDefault="008C1725" w:rsidP="008C1725">
      <w:pPr>
        <w:spacing w:line="360" w:lineRule="auto"/>
        <w:jc w:val="center"/>
      </w:pPr>
    </w:p>
    <w:p w14:paraId="24ABB529" w14:textId="1BDFD3D1" w:rsidR="000C5507" w:rsidRDefault="000C5507" w:rsidP="000C5507">
      <w:pPr>
        <w:spacing w:line="360" w:lineRule="auto"/>
      </w:pPr>
      <w:bookmarkStart w:id="216" w:name="_Toc235220666"/>
      <w:r>
        <w:lastRenderedPageBreak/>
        <w:t>Tabel 4.</w:t>
      </w:r>
      <w:r>
        <w:fldChar w:fldCharType="begin"/>
      </w:r>
      <w:r>
        <w:instrText xml:space="preserve"> SEQ Tabel_4. \* ARABIC </w:instrText>
      </w:r>
      <w:r>
        <w:fldChar w:fldCharType="separate"/>
      </w:r>
      <w:r w:rsidR="00F416A4">
        <w:rPr>
          <w:noProof/>
        </w:rPr>
        <w:t>6</w:t>
      </w:r>
      <w:r>
        <w:fldChar w:fldCharType="end"/>
      </w:r>
      <w:r>
        <w:t xml:space="preserve"> </w:t>
      </w:r>
      <w:r w:rsidRPr="0076281B">
        <w:t>Hasil Pengujian Manajemen Data OPD</w:t>
      </w:r>
      <w:bookmarkEnd w:id="216"/>
    </w:p>
    <w:tbl>
      <w:tblPr>
        <w:tblStyle w:val="TableGrid"/>
        <w:tblW w:w="0" w:type="auto"/>
        <w:jc w:val="center"/>
        <w:tblLook w:val="04A0" w:firstRow="1" w:lastRow="0" w:firstColumn="1" w:lastColumn="0" w:noHBand="0" w:noVBand="1"/>
      </w:tblPr>
      <w:tblGrid>
        <w:gridCol w:w="562"/>
        <w:gridCol w:w="993"/>
        <w:gridCol w:w="1842"/>
        <w:gridCol w:w="2268"/>
        <w:gridCol w:w="906"/>
        <w:gridCol w:w="1356"/>
      </w:tblGrid>
      <w:tr w:rsidR="008C1725" w:rsidRPr="000B685F" w14:paraId="76228435" w14:textId="77777777" w:rsidTr="00A54496">
        <w:trPr>
          <w:tblHeader/>
          <w:jc w:val="center"/>
        </w:trPr>
        <w:tc>
          <w:tcPr>
            <w:tcW w:w="562" w:type="dxa"/>
            <w:shd w:val="clear" w:color="auto" w:fill="9CC2E5" w:themeFill="accent5" w:themeFillTint="99"/>
            <w:vAlign w:val="center"/>
          </w:tcPr>
          <w:p w14:paraId="0B7D3457" w14:textId="77777777" w:rsidR="008C1725" w:rsidRPr="000B685F" w:rsidRDefault="008C1725" w:rsidP="009D211B">
            <w:pPr>
              <w:jc w:val="center"/>
              <w:rPr>
                <w:sz w:val="20"/>
                <w:szCs w:val="24"/>
              </w:rPr>
            </w:pPr>
            <w:r w:rsidRPr="000B685F">
              <w:rPr>
                <w:b/>
                <w:sz w:val="20"/>
                <w:szCs w:val="24"/>
              </w:rPr>
              <w:t>No</w:t>
            </w:r>
          </w:p>
        </w:tc>
        <w:tc>
          <w:tcPr>
            <w:tcW w:w="993" w:type="dxa"/>
            <w:shd w:val="clear" w:color="auto" w:fill="9CC2E5" w:themeFill="accent5" w:themeFillTint="99"/>
            <w:vAlign w:val="center"/>
          </w:tcPr>
          <w:p w14:paraId="5D4DA966" w14:textId="77777777" w:rsidR="008C1725" w:rsidRPr="000B685F" w:rsidRDefault="008C1725" w:rsidP="009D211B">
            <w:pPr>
              <w:jc w:val="center"/>
              <w:rPr>
                <w:sz w:val="20"/>
                <w:szCs w:val="24"/>
              </w:rPr>
            </w:pPr>
            <w:r w:rsidRPr="000B685F">
              <w:rPr>
                <w:b/>
                <w:sz w:val="20"/>
                <w:szCs w:val="24"/>
              </w:rPr>
              <w:t>Fitur</w:t>
            </w:r>
          </w:p>
        </w:tc>
        <w:tc>
          <w:tcPr>
            <w:tcW w:w="1842" w:type="dxa"/>
            <w:shd w:val="clear" w:color="auto" w:fill="9CC2E5" w:themeFill="accent5" w:themeFillTint="99"/>
            <w:vAlign w:val="center"/>
          </w:tcPr>
          <w:p w14:paraId="076885F3" w14:textId="77777777" w:rsidR="008C1725" w:rsidRPr="000B685F" w:rsidRDefault="008C1725" w:rsidP="009D211B">
            <w:pPr>
              <w:jc w:val="center"/>
              <w:rPr>
                <w:sz w:val="20"/>
                <w:szCs w:val="24"/>
              </w:rPr>
            </w:pPr>
            <w:r w:rsidRPr="000B685F">
              <w:rPr>
                <w:b/>
                <w:sz w:val="20"/>
                <w:szCs w:val="24"/>
              </w:rPr>
              <w:t>Variabel Uji</w:t>
            </w:r>
          </w:p>
        </w:tc>
        <w:tc>
          <w:tcPr>
            <w:tcW w:w="2268" w:type="dxa"/>
            <w:shd w:val="clear" w:color="auto" w:fill="9CC2E5" w:themeFill="accent5" w:themeFillTint="99"/>
            <w:vAlign w:val="center"/>
          </w:tcPr>
          <w:p w14:paraId="4FE7713A" w14:textId="77777777" w:rsidR="008C1725" w:rsidRPr="000B685F" w:rsidRDefault="008C1725" w:rsidP="009D211B">
            <w:pPr>
              <w:jc w:val="center"/>
              <w:rPr>
                <w:sz w:val="20"/>
                <w:szCs w:val="24"/>
              </w:rPr>
            </w:pPr>
            <w:r w:rsidRPr="000B685F">
              <w:rPr>
                <w:b/>
                <w:sz w:val="20"/>
                <w:szCs w:val="24"/>
              </w:rPr>
              <w:t>Hasil yang Diharapkan</w:t>
            </w:r>
          </w:p>
        </w:tc>
        <w:tc>
          <w:tcPr>
            <w:tcW w:w="906" w:type="dxa"/>
            <w:shd w:val="clear" w:color="auto" w:fill="9CC2E5" w:themeFill="accent5" w:themeFillTint="99"/>
            <w:vAlign w:val="center"/>
          </w:tcPr>
          <w:p w14:paraId="7CEF8F84" w14:textId="77777777" w:rsidR="008C1725" w:rsidRPr="000B685F" w:rsidRDefault="008C1725" w:rsidP="009D211B">
            <w:pPr>
              <w:jc w:val="center"/>
              <w:rPr>
                <w:sz w:val="20"/>
                <w:szCs w:val="24"/>
              </w:rPr>
            </w:pPr>
            <w:r w:rsidRPr="000B685F">
              <w:rPr>
                <w:b/>
                <w:sz w:val="20"/>
                <w:szCs w:val="24"/>
              </w:rPr>
              <w:t>Hasil Uji</w:t>
            </w:r>
          </w:p>
        </w:tc>
        <w:tc>
          <w:tcPr>
            <w:tcW w:w="1356" w:type="dxa"/>
            <w:shd w:val="clear" w:color="auto" w:fill="9CC2E5" w:themeFill="accent5" w:themeFillTint="99"/>
            <w:vAlign w:val="center"/>
          </w:tcPr>
          <w:p w14:paraId="0D61A5CE" w14:textId="77777777" w:rsidR="008C1725" w:rsidRPr="000B685F" w:rsidRDefault="008C1725" w:rsidP="009D211B">
            <w:pPr>
              <w:jc w:val="center"/>
              <w:rPr>
                <w:sz w:val="20"/>
                <w:szCs w:val="24"/>
              </w:rPr>
            </w:pPr>
            <w:r w:rsidRPr="000B685F">
              <w:rPr>
                <w:b/>
                <w:sz w:val="20"/>
                <w:szCs w:val="24"/>
              </w:rPr>
              <w:t>Keterangan</w:t>
            </w:r>
          </w:p>
        </w:tc>
      </w:tr>
      <w:tr w:rsidR="008C1725" w:rsidRPr="000B685F" w14:paraId="3ED343DC" w14:textId="77777777" w:rsidTr="00C4113A">
        <w:trPr>
          <w:trHeight w:val="1227"/>
          <w:jc w:val="center"/>
        </w:trPr>
        <w:tc>
          <w:tcPr>
            <w:tcW w:w="562" w:type="dxa"/>
            <w:vAlign w:val="center"/>
          </w:tcPr>
          <w:p w14:paraId="2536E42F" w14:textId="77777777" w:rsidR="008C1725" w:rsidRPr="000B685F" w:rsidRDefault="008C1725" w:rsidP="009D211B">
            <w:pPr>
              <w:jc w:val="center"/>
              <w:rPr>
                <w:sz w:val="20"/>
                <w:szCs w:val="24"/>
              </w:rPr>
            </w:pPr>
            <w:r w:rsidRPr="000B685F">
              <w:rPr>
                <w:sz w:val="20"/>
                <w:szCs w:val="24"/>
              </w:rPr>
              <w:t>1</w:t>
            </w:r>
          </w:p>
        </w:tc>
        <w:tc>
          <w:tcPr>
            <w:tcW w:w="993" w:type="dxa"/>
            <w:vAlign w:val="center"/>
          </w:tcPr>
          <w:p w14:paraId="45DCAD86" w14:textId="77777777" w:rsidR="008C1725" w:rsidRPr="000B685F" w:rsidRDefault="008C1725" w:rsidP="009D211B">
            <w:pPr>
              <w:jc w:val="left"/>
              <w:rPr>
                <w:sz w:val="20"/>
                <w:szCs w:val="24"/>
              </w:rPr>
            </w:pPr>
            <w:r w:rsidRPr="000B685F">
              <w:rPr>
                <w:sz w:val="20"/>
                <w:szCs w:val="24"/>
              </w:rPr>
              <w:t>Tambah data OPD</w:t>
            </w:r>
          </w:p>
        </w:tc>
        <w:tc>
          <w:tcPr>
            <w:tcW w:w="1842" w:type="dxa"/>
            <w:vAlign w:val="center"/>
          </w:tcPr>
          <w:p w14:paraId="3DF9CE56" w14:textId="77777777" w:rsidR="008C1725" w:rsidRPr="000B685F" w:rsidRDefault="008C1725" w:rsidP="009D211B">
            <w:pPr>
              <w:jc w:val="left"/>
              <w:rPr>
                <w:sz w:val="20"/>
                <w:szCs w:val="24"/>
              </w:rPr>
            </w:pPr>
            <w:r w:rsidRPr="000B685F">
              <w:rPr>
                <w:sz w:val="20"/>
                <w:szCs w:val="24"/>
              </w:rPr>
              <w:t>Admin KMC menyimpan data OPD baru dengan formulir lengkap.</w:t>
            </w:r>
          </w:p>
        </w:tc>
        <w:tc>
          <w:tcPr>
            <w:tcW w:w="2268" w:type="dxa"/>
            <w:vAlign w:val="center"/>
          </w:tcPr>
          <w:p w14:paraId="336D9F38" w14:textId="77777777" w:rsidR="008C1725" w:rsidRPr="000B685F" w:rsidRDefault="008C1725" w:rsidP="009D211B">
            <w:pPr>
              <w:jc w:val="left"/>
              <w:rPr>
                <w:sz w:val="20"/>
                <w:szCs w:val="24"/>
              </w:rPr>
            </w:pPr>
            <w:r w:rsidRPr="000B685F">
              <w:rPr>
                <w:sz w:val="20"/>
                <w:szCs w:val="24"/>
              </w:rPr>
              <w:t>Sistem menyimpan dan menampilkan data OPD baru di daftar.</w:t>
            </w:r>
          </w:p>
        </w:tc>
        <w:tc>
          <w:tcPr>
            <w:tcW w:w="906" w:type="dxa"/>
            <w:vAlign w:val="center"/>
          </w:tcPr>
          <w:p w14:paraId="0F82095A" w14:textId="77777777" w:rsidR="008C1725" w:rsidRPr="000B685F" w:rsidRDefault="008C1725" w:rsidP="009D211B">
            <w:pPr>
              <w:jc w:val="center"/>
              <w:rPr>
                <w:sz w:val="20"/>
                <w:szCs w:val="24"/>
              </w:rPr>
            </w:pPr>
            <w:r w:rsidRPr="000B685F">
              <w:rPr>
                <w:sz w:val="20"/>
                <w:szCs w:val="24"/>
              </w:rPr>
              <w:t>Berhasil</w:t>
            </w:r>
          </w:p>
        </w:tc>
        <w:tc>
          <w:tcPr>
            <w:tcW w:w="1356" w:type="dxa"/>
            <w:vAlign w:val="center"/>
          </w:tcPr>
          <w:p w14:paraId="0AAD8BA7" w14:textId="5DE824E4" w:rsidR="008C1725" w:rsidRPr="000B685F" w:rsidRDefault="008C1725" w:rsidP="009D211B">
            <w:pPr>
              <w:jc w:val="center"/>
              <w:rPr>
                <w:sz w:val="20"/>
                <w:szCs w:val="24"/>
              </w:rPr>
            </w:pPr>
            <w:r w:rsidRPr="000B685F">
              <w:rPr>
                <w:sz w:val="20"/>
                <w:szCs w:val="24"/>
              </w:rPr>
              <w:t>Gambar 4.3</w:t>
            </w:r>
            <w:r w:rsidR="00D41BF2">
              <w:rPr>
                <w:sz w:val="20"/>
                <w:szCs w:val="24"/>
              </w:rPr>
              <w:t>5</w:t>
            </w:r>
          </w:p>
        </w:tc>
      </w:tr>
      <w:tr w:rsidR="008C1725" w:rsidRPr="000B685F" w14:paraId="1D27E072" w14:textId="77777777" w:rsidTr="00C4113A">
        <w:trPr>
          <w:trHeight w:val="1413"/>
          <w:jc w:val="center"/>
        </w:trPr>
        <w:tc>
          <w:tcPr>
            <w:tcW w:w="562" w:type="dxa"/>
            <w:vAlign w:val="center"/>
          </w:tcPr>
          <w:p w14:paraId="49DF1F9F" w14:textId="77777777" w:rsidR="008C1725" w:rsidRPr="000B685F" w:rsidRDefault="008C1725" w:rsidP="009D211B">
            <w:pPr>
              <w:jc w:val="center"/>
              <w:rPr>
                <w:sz w:val="20"/>
                <w:szCs w:val="24"/>
              </w:rPr>
            </w:pPr>
            <w:r w:rsidRPr="000B685F">
              <w:rPr>
                <w:sz w:val="20"/>
                <w:szCs w:val="24"/>
              </w:rPr>
              <w:t>2</w:t>
            </w:r>
          </w:p>
        </w:tc>
        <w:tc>
          <w:tcPr>
            <w:tcW w:w="993" w:type="dxa"/>
            <w:vAlign w:val="center"/>
          </w:tcPr>
          <w:p w14:paraId="0FCCE24B" w14:textId="77777777" w:rsidR="008C1725" w:rsidRPr="000B685F" w:rsidRDefault="008C1725" w:rsidP="009D211B">
            <w:pPr>
              <w:jc w:val="left"/>
              <w:rPr>
                <w:sz w:val="20"/>
                <w:szCs w:val="24"/>
              </w:rPr>
            </w:pPr>
            <w:r w:rsidRPr="000B685F">
              <w:rPr>
                <w:sz w:val="20"/>
                <w:szCs w:val="24"/>
              </w:rPr>
              <w:t>Edit data OPD</w:t>
            </w:r>
          </w:p>
        </w:tc>
        <w:tc>
          <w:tcPr>
            <w:tcW w:w="1842" w:type="dxa"/>
            <w:vAlign w:val="center"/>
          </w:tcPr>
          <w:p w14:paraId="42120E52" w14:textId="77777777" w:rsidR="008C1725" w:rsidRPr="000B685F" w:rsidRDefault="008C1725" w:rsidP="009D211B">
            <w:pPr>
              <w:jc w:val="left"/>
              <w:rPr>
                <w:sz w:val="20"/>
                <w:szCs w:val="24"/>
              </w:rPr>
            </w:pPr>
            <w:r w:rsidRPr="000B685F">
              <w:rPr>
                <w:sz w:val="20"/>
                <w:szCs w:val="24"/>
              </w:rPr>
              <w:t>Admin KMC mengubah informasi nama atau penanggung jawab OPD.</w:t>
            </w:r>
          </w:p>
        </w:tc>
        <w:tc>
          <w:tcPr>
            <w:tcW w:w="2268" w:type="dxa"/>
            <w:vAlign w:val="center"/>
          </w:tcPr>
          <w:p w14:paraId="49BC26AC" w14:textId="77777777" w:rsidR="008C1725" w:rsidRPr="000B685F" w:rsidRDefault="008C1725" w:rsidP="009D211B">
            <w:pPr>
              <w:jc w:val="left"/>
              <w:rPr>
                <w:sz w:val="20"/>
                <w:szCs w:val="24"/>
              </w:rPr>
            </w:pPr>
            <w:r w:rsidRPr="000B685F">
              <w:rPr>
                <w:sz w:val="20"/>
                <w:szCs w:val="24"/>
              </w:rPr>
              <w:t>Sistem memperbarui informasi OPD tersebut.</w:t>
            </w:r>
          </w:p>
        </w:tc>
        <w:tc>
          <w:tcPr>
            <w:tcW w:w="906" w:type="dxa"/>
            <w:vAlign w:val="center"/>
          </w:tcPr>
          <w:p w14:paraId="522467E1" w14:textId="77777777" w:rsidR="008C1725" w:rsidRPr="000B685F" w:rsidRDefault="008C1725" w:rsidP="009D211B">
            <w:pPr>
              <w:jc w:val="center"/>
              <w:rPr>
                <w:sz w:val="20"/>
                <w:szCs w:val="24"/>
              </w:rPr>
            </w:pPr>
            <w:r w:rsidRPr="000B685F">
              <w:rPr>
                <w:sz w:val="20"/>
                <w:szCs w:val="24"/>
              </w:rPr>
              <w:t>Berhasil</w:t>
            </w:r>
          </w:p>
        </w:tc>
        <w:tc>
          <w:tcPr>
            <w:tcW w:w="1356" w:type="dxa"/>
            <w:vAlign w:val="center"/>
          </w:tcPr>
          <w:p w14:paraId="59B202F2" w14:textId="708E3F93" w:rsidR="008C1725" w:rsidRPr="000B685F" w:rsidRDefault="008C1725" w:rsidP="009D211B">
            <w:pPr>
              <w:jc w:val="center"/>
              <w:rPr>
                <w:sz w:val="20"/>
                <w:szCs w:val="24"/>
              </w:rPr>
            </w:pPr>
            <w:r w:rsidRPr="000B685F">
              <w:rPr>
                <w:sz w:val="20"/>
                <w:szCs w:val="24"/>
              </w:rPr>
              <w:t>Gambar 4.3</w:t>
            </w:r>
            <w:r w:rsidR="00D41BF2">
              <w:rPr>
                <w:sz w:val="20"/>
                <w:szCs w:val="24"/>
              </w:rPr>
              <w:t>6</w:t>
            </w:r>
          </w:p>
        </w:tc>
      </w:tr>
      <w:tr w:rsidR="008C1725" w:rsidRPr="000B685F" w14:paraId="5663CA51" w14:textId="77777777" w:rsidTr="00C4113A">
        <w:trPr>
          <w:trHeight w:val="1406"/>
          <w:jc w:val="center"/>
        </w:trPr>
        <w:tc>
          <w:tcPr>
            <w:tcW w:w="562" w:type="dxa"/>
            <w:vAlign w:val="center"/>
          </w:tcPr>
          <w:p w14:paraId="1DDA49C9" w14:textId="77777777" w:rsidR="008C1725" w:rsidRPr="000B685F" w:rsidRDefault="008C1725" w:rsidP="009D211B">
            <w:pPr>
              <w:jc w:val="center"/>
              <w:rPr>
                <w:sz w:val="20"/>
                <w:szCs w:val="24"/>
              </w:rPr>
            </w:pPr>
            <w:r w:rsidRPr="000B685F">
              <w:rPr>
                <w:sz w:val="20"/>
                <w:szCs w:val="24"/>
              </w:rPr>
              <w:t>3</w:t>
            </w:r>
          </w:p>
        </w:tc>
        <w:tc>
          <w:tcPr>
            <w:tcW w:w="993" w:type="dxa"/>
            <w:vAlign w:val="center"/>
          </w:tcPr>
          <w:p w14:paraId="5A4D6BBA" w14:textId="77777777" w:rsidR="008C1725" w:rsidRPr="000B685F" w:rsidRDefault="008C1725" w:rsidP="009D211B">
            <w:pPr>
              <w:jc w:val="left"/>
              <w:rPr>
                <w:sz w:val="20"/>
                <w:szCs w:val="24"/>
              </w:rPr>
            </w:pPr>
            <w:r w:rsidRPr="000B685F">
              <w:rPr>
                <w:sz w:val="20"/>
                <w:szCs w:val="24"/>
              </w:rPr>
              <w:t>Hapus data OPD</w:t>
            </w:r>
          </w:p>
        </w:tc>
        <w:tc>
          <w:tcPr>
            <w:tcW w:w="1842" w:type="dxa"/>
            <w:vAlign w:val="center"/>
          </w:tcPr>
          <w:p w14:paraId="672A91E3" w14:textId="77777777" w:rsidR="008C1725" w:rsidRPr="000B685F" w:rsidRDefault="008C1725" w:rsidP="009D211B">
            <w:pPr>
              <w:jc w:val="left"/>
              <w:rPr>
                <w:sz w:val="20"/>
                <w:szCs w:val="24"/>
              </w:rPr>
            </w:pPr>
            <w:r w:rsidRPr="000B685F">
              <w:rPr>
                <w:sz w:val="20"/>
                <w:szCs w:val="24"/>
              </w:rPr>
              <w:t>Admin KMC menghapus data OPD yang tidak diperlukan.</w:t>
            </w:r>
          </w:p>
        </w:tc>
        <w:tc>
          <w:tcPr>
            <w:tcW w:w="2268" w:type="dxa"/>
            <w:vAlign w:val="center"/>
          </w:tcPr>
          <w:p w14:paraId="672BB111" w14:textId="77777777" w:rsidR="008C1725" w:rsidRPr="000B685F" w:rsidRDefault="008C1725" w:rsidP="009D211B">
            <w:pPr>
              <w:jc w:val="left"/>
              <w:rPr>
                <w:sz w:val="20"/>
                <w:szCs w:val="24"/>
              </w:rPr>
            </w:pPr>
            <w:r w:rsidRPr="000B685F">
              <w:rPr>
                <w:sz w:val="20"/>
                <w:szCs w:val="24"/>
              </w:rPr>
              <w:t>Sistem menghapus data OPD terkait dari tabel.</w:t>
            </w:r>
          </w:p>
        </w:tc>
        <w:tc>
          <w:tcPr>
            <w:tcW w:w="906" w:type="dxa"/>
            <w:vAlign w:val="center"/>
          </w:tcPr>
          <w:p w14:paraId="1234BFD5" w14:textId="77777777" w:rsidR="008C1725" w:rsidRPr="000B685F" w:rsidRDefault="008C1725" w:rsidP="009D211B">
            <w:pPr>
              <w:jc w:val="center"/>
              <w:rPr>
                <w:sz w:val="20"/>
                <w:szCs w:val="24"/>
              </w:rPr>
            </w:pPr>
            <w:r w:rsidRPr="000B685F">
              <w:rPr>
                <w:sz w:val="20"/>
                <w:szCs w:val="24"/>
              </w:rPr>
              <w:t>Berhasil</w:t>
            </w:r>
          </w:p>
        </w:tc>
        <w:tc>
          <w:tcPr>
            <w:tcW w:w="1356" w:type="dxa"/>
            <w:vAlign w:val="center"/>
          </w:tcPr>
          <w:p w14:paraId="0CAFFC04" w14:textId="0C3D0EF6" w:rsidR="008C1725" w:rsidRPr="000B685F" w:rsidRDefault="008C1725" w:rsidP="009D211B">
            <w:pPr>
              <w:jc w:val="center"/>
              <w:rPr>
                <w:sz w:val="20"/>
                <w:szCs w:val="24"/>
              </w:rPr>
            </w:pPr>
            <w:r w:rsidRPr="000B685F">
              <w:rPr>
                <w:sz w:val="20"/>
                <w:szCs w:val="24"/>
              </w:rPr>
              <w:t>Gambar 4.3</w:t>
            </w:r>
            <w:r w:rsidR="00D41BF2">
              <w:rPr>
                <w:sz w:val="20"/>
                <w:szCs w:val="24"/>
              </w:rPr>
              <w:t>7</w:t>
            </w:r>
          </w:p>
        </w:tc>
      </w:tr>
    </w:tbl>
    <w:p w14:paraId="4D556D5A" w14:textId="77777777" w:rsidR="008C1725" w:rsidRDefault="008C1725" w:rsidP="008C1725">
      <w:pPr>
        <w:spacing w:line="360" w:lineRule="auto"/>
      </w:pPr>
    </w:p>
    <w:p w14:paraId="6150ED0F" w14:textId="7B0504EB" w:rsidR="008C1725" w:rsidRDefault="008C1725" w:rsidP="008C1725">
      <w:pPr>
        <w:spacing w:after="120" w:line="360" w:lineRule="auto"/>
      </w:pPr>
      <w:r>
        <w:t>Pada Gambar 4.3</w:t>
      </w:r>
      <w:r w:rsidR="00D41BF2">
        <w:t>5</w:t>
      </w:r>
      <w:r>
        <w:t xml:space="preserve"> berikut diperlihatkan form input tambah data OPD baru oleh Admin KMC yang tersimpan dengan sukses dan muncul di dalam daftar instansi.</w:t>
      </w:r>
    </w:p>
    <w:p w14:paraId="0A284715" w14:textId="77777777" w:rsidR="00D41BF2" w:rsidRDefault="00D41BF2" w:rsidP="00D41BF2">
      <w:pPr>
        <w:keepNext/>
        <w:spacing w:line="360" w:lineRule="auto"/>
        <w:jc w:val="center"/>
      </w:pPr>
      <w:r>
        <w:rPr>
          <w:b/>
          <w:noProof/>
          <w:sz w:val="20"/>
        </w:rPr>
        <w:drawing>
          <wp:inline distT="0" distB="0" distL="0" distR="0" wp14:anchorId="1849495B" wp14:editId="12B9F134">
            <wp:extent cx="5029200" cy="2510155"/>
            <wp:effectExtent l="0" t="0" r="0" b="4445"/>
            <wp:docPr id="1138103208"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17" cstate="print">
                      <a:extLst>
                        <a:ext uri="{28A0092B-C50C-407E-A947-70E740481C1C}">
                          <a14:useLocalDpi xmlns:a14="http://schemas.microsoft.com/office/drawing/2010/main" val="0"/>
                        </a:ext>
                      </a:extLst>
                    </a:blip>
                    <a:srcRect/>
                    <a:stretch>
                      <a:fillRect/>
                    </a:stretch>
                  </pic:blipFill>
                  <pic:spPr bwMode="auto">
                    <a:xfrm>
                      <a:off x="0" y="0"/>
                      <a:ext cx="5029200" cy="2510155"/>
                    </a:xfrm>
                    <a:prstGeom prst="rect">
                      <a:avLst/>
                    </a:prstGeom>
                    <a:noFill/>
                    <a:ln>
                      <a:noFill/>
                    </a:ln>
                  </pic:spPr>
                </pic:pic>
              </a:graphicData>
            </a:graphic>
          </wp:inline>
        </w:drawing>
      </w:r>
    </w:p>
    <w:p w14:paraId="463BA3E1" w14:textId="279D78FA" w:rsidR="00D41BF2" w:rsidRDefault="00D41BF2" w:rsidP="00D41BF2">
      <w:pPr>
        <w:spacing w:line="360" w:lineRule="auto"/>
        <w:jc w:val="center"/>
      </w:pPr>
      <w:bookmarkStart w:id="217" w:name="_Toc235221177"/>
      <w:r>
        <w:t>Gambar 4.</w:t>
      </w:r>
      <w:r>
        <w:fldChar w:fldCharType="begin"/>
      </w:r>
      <w:r>
        <w:instrText xml:space="preserve"> SEQ Gambar_4. \* ARABIC </w:instrText>
      </w:r>
      <w:r>
        <w:fldChar w:fldCharType="separate"/>
      </w:r>
      <w:r w:rsidR="00D121D6">
        <w:rPr>
          <w:noProof/>
        </w:rPr>
        <w:t>35</w:t>
      </w:r>
      <w:r>
        <w:fldChar w:fldCharType="end"/>
      </w:r>
      <w:r>
        <w:t xml:space="preserve"> </w:t>
      </w:r>
      <w:r w:rsidRPr="009966F4">
        <w:t>Hasil Penambahan Data OPD</w:t>
      </w:r>
      <w:bookmarkEnd w:id="217"/>
    </w:p>
    <w:p w14:paraId="64F99A95" w14:textId="6AF1555B" w:rsidR="008C1725" w:rsidRDefault="008C1725" w:rsidP="00D41BF2">
      <w:pPr>
        <w:spacing w:before="240" w:after="120" w:line="360" w:lineRule="auto"/>
        <w:ind w:firstLine="720"/>
      </w:pPr>
      <w:r>
        <w:t>Pada Gambar 4.3</w:t>
      </w:r>
      <w:r w:rsidR="00D41BF2">
        <w:t>6</w:t>
      </w:r>
      <w:r>
        <w:t xml:space="preserve"> berikut diperlihatkan hasil pengeditan data profil instansi OPD oleh Admin KMC untuk memperbarui penanggung jawab atau alamat email.</w:t>
      </w:r>
    </w:p>
    <w:p w14:paraId="194492FF" w14:textId="77777777" w:rsidR="00C4113A" w:rsidRDefault="00C4113A" w:rsidP="00C4113A">
      <w:pPr>
        <w:keepNext/>
        <w:spacing w:before="120" w:after="40" w:line="360" w:lineRule="auto"/>
        <w:jc w:val="center"/>
      </w:pPr>
      <w:r>
        <w:rPr>
          <w:b/>
          <w:noProof/>
          <w:sz w:val="20"/>
        </w:rPr>
        <w:lastRenderedPageBreak/>
        <w:drawing>
          <wp:inline distT="0" distB="0" distL="0" distR="0" wp14:anchorId="37CF2356" wp14:editId="643CB63E">
            <wp:extent cx="5029200" cy="2510155"/>
            <wp:effectExtent l="0" t="0" r="0" b="4445"/>
            <wp:docPr id="888985234"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18" cstate="print">
                      <a:extLst>
                        <a:ext uri="{28A0092B-C50C-407E-A947-70E740481C1C}">
                          <a14:useLocalDpi xmlns:a14="http://schemas.microsoft.com/office/drawing/2010/main" val="0"/>
                        </a:ext>
                      </a:extLst>
                    </a:blip>
                    <a:srcRect/>
                    <a:stretch>
                      <a:fillRect/>
                    </a:stretch>
                  </pic:blipFill>
                  <pic:spPr bwMode="auto">
                    <a:xfrm>
                      <a:off x="0" y="0"/>
                      <a:ext cx="5029200" cy="2510155"/>
                    </a:xfrm>
                    <a:prstGeom prst="rect">
                      <a:avLst/>
                    </a:prstGeom>
                    <a:noFill/>
                    <a:ln>
                      <a:noFill/>
                    </a:ln>
                  </pic:spPr>
                </pic:pic>
              </a:graphicData>
            </a:graphic>
          </wp:inline>
        </w:drawing>
      </w:r>
    </w:p>
    <w:p w14:paraId="2821B2ED" w14:textId="2C4C155F" w:rsidR="008C1725" w:rsidRDefault="00C4113A" w:rsidP="0036505E">
      <w:pPr>
        <w:spacing w:line="360" w:lineRule="auto"/>
        <w:jc w:val="center"/>
      </w:pPr>
      <w:bookmarkStart w:id="218" w:name="_Toc235221178"/>
      <w:r>
        <w:t>Gambar 4.</w:t>
      </w:r>
      <w:r>
        <w:fldChar w:fldCharType="begin"/>
      </w:r>
      <w:r>
        <w:instrText xml:space="preserve"> SEQ Gambar_4. \* ARABIC </w:instrText>
      </w:r>
      <w:r>
        <w:fldChar w:fldCharType="separate"/>
      </w:r>
      <w:r w:rsidR="00D121D6">
        <w:rPr>
          <w:noProof/>
        </w:rPr>
        <w:t>36</w:t>
      </w:r>
      <w:r>
        <w:fldChar w:fldCharType="end"/>
      </w:r>
      <w:r>
        <w:t xml:space="preserve"> </w:t>
      </w:r>
      <w:r w:rsidRPr="00933D3F">
        <w:t>Hasil Pembaruan Data OPD</w:t>
      </w:r>
      <w:bookmarkEnd w:id="218"/>
      <w:r w:rsidR="008C1725">
        <w:rPr>
          <w:i/>
          <w:sz w:val="20"/>
        </w:rPr>
        <w:t xml:space="preserve"> </w:t>
      </w:r>
    </w:p>
    <w:p w14:paraId="2FD9F787" w14:textId="74A901E0" w:rsidR="008C1725" w:rsidRDefault="008C1725" w:rsidP="0036505E">
      <w:pPr>
        <w:spacing w:before="240" w:after="120" w:line="360" w:lineRule="auto"/>
        <w:ind w:firstLine="720"/>
      </w:pPr>
      <w:r>
        <w:t>Pada Gambar 4.3</w:t>
      </w:r>
      <w:r w:rsidR="00D41BF2">
        <w:t>7</w:t>
      </w:r>
      <w:r>
        <w:t xml:space="preserve"> berikut diperlihatkan konfirmasi penghapusan data OPD dari tabel master oleh Admin KMC.</w:t>
      </w:r>
    </w:p>
    <w:p w14:paraId="250E3A60" w14:textId="77777777" w:rsidR="0036505E" w:rsidRDefault="0036505E" w:rsidP="0036505E">
      <w:pPr>
        <w:keepNext/>
        <w:spacing w:line="360" w:lineRule="auto"/>
        <w:jc w:val="center"/>
      </w:pPr>
      <w:r>
        <w:rPr>
          <w:b/>
          <w:noProof/>
          <w:sz w:val="20"/>
        </w:rPr>
        <w:drawing>
          <wp:inline distT="0" distB="0" distL="0" distR="0" wp14:anchorId="71EE1DAF" wp14:editId="60190D71">
            <wp:extent cx="5029200" cy="2510155"/>
            <wp:effectExtent l="0" t="0" r="0" b="4445"/>
            <wp:docPr id="1004021176"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119" cstate="print">
                      <a:extLst>
                        <a:ext uri="{28A0092B-C50C-407E-A947-70E740481C1C}">
                          <a14:useLocalDpi xmlns:a14="http://schemas.microsoft.com/office/drawing/2010/main" val="0"/>
                        </a:ext>
                      </a:extLst>
                    </a:blip>
                    <a:srcRect/>
                    <a:stretch>
                      <a:fillRect/>
                    </a:stretch>
                  </pic:blipFill>
                  <pic:spPr bwMode="auto">
                    <a:xfrm>
                      <a:off x="0" y="0"/>
                      <a:ext cx="5029200" cy="2510155"/>
                    </a:xfrm>
                    <a:prstGeom prst="rect">
                      <a:avLst/>
                    </a:prstGeom>
                    <a:noFill/>
                    <a:ln>
                      <a:noFill/>
                    </a:ln>
                  </pic:spPr>
                </pic:pic>
              </a:graphicData>
            </a:graphic>
          </wp:inline>
        </w:drawing>
      </w:r>
    </w:p>
    <w:p w14:paraId="2DE23983" w14:textId="38DF8AC1" w:rsidR="0036505E" w:rsidRDefault="0036505E" w:rsidP="0036505E">
      <w:pPr>
        <w:spacing w:line="360" w:lineRule="auto"/>
        <w:jc w:val="center"/>
      </w:pPr>
      <w:bookmarkStart w:id="219" w:name="_Toc235221179"/>
      <w:r>
        <w:t xml:space="preserve">Gambar 4. </w:t>
      </w:r>
      <w:r>
        <w:fldChar w:fldCharType="begin"/>
      </w:r>
      <w:r>
        <w:instrText xml:space="preserve"> SEQ Gambar_4. \* ARABIC </w:instrText>
      </w:r>
      <w:r>
        <w:fldChar w:fldCharType="separate"/>
      </w:r>
      <w:r w:rsidR="00D121D6">
        <w:rPr>
          <w:noProof/>
        </w:rPr>
        <w:t>37</w:t>
      </w:r>
      <w:r>
        <w:fldChar w:fldCharType="end"/>
      </w:r>
      <w:r>
        <w:t xml:space="preserve"> </w:t>
      </w:r>
      <w:r w:rsidRPr="007B3CC1">
        <w:t>Hasil Penghapusan Data OPD</w:t>
      </w:r>
      <w:bookmarkEnd w:id="219"/>
    </w:p>
    <w:p w14:paraId="142A46E3" w14:textId="77777777" w:rsidR="008C1725" w:rsidRDefault="008C1725" w:rsidP="0036505E">
      <w:pPr>
        <w:spacing w:before="120" w:line="360" w:lineRule="auto"/>
        <w:ind w:firstLine="720"/>
      </w:pPr>
      <w:r>
        <w:t>Berdasarkan hasil pengujian di atas, seluruh fungsi pengujian pada bagian ini dapat disimpulkan telah berjalan dengan baik sesuai hasil yang diharapkan.</w:t>
      </w:r>
    </w:p>
    <w:p w14:paraId="34EE1BD4" w14:textId="77777777" w:rsidR="008C1725" w:rsidRDefault="008C1725" w:rsidP="008C1725">
      <w:pPr>
        <w:pStyle w:val="Heading3"/>
        <w:spacing w:line="360" w:lineRule="auto"/>
      </w:pPr>
      <w:r>
        <w:t>4.2.5 Hasil Pengujian Tindak Lanjut OPD</w:t>
      </w:r>
    </w:p>
    <w:p w14:paraId="2DAE51AF" w14:textId="77777777" w:rsidR="008C1725" w:rsidRDefault="008C1725" w:rsidP="008C1725">
      <w:pPr>
        <w:spacing w:line="360" w:lineRule="auto"/>
      </w:pPr>
      <w:r>
        <w:t>Pengujian ini memverifikasi bahwa akun OPD hanya memiliki wewenang pada tiket yang didisposisikan kepadanya, serta mampu memberikan tanggapan, mengunggah bukti penyelesaian, dan mengubah status penanganan.</w:t>
      </w:r>
    </w:p>
    <w:p w14:paraId="0861E56B" w14:textId="77777777" w:rsidR="00DF0AFB" w:rsidRDefault="00DF0AFB" w:rsidP="00DF0AFB">
      <w:pPr>
        <w:spacing w:line="360" w:lineRule="auto"/>
      </w:pPr>
    </w:p>
    <w:p w14:paraId="49F402AA" w14:textId="3CEB0906" w:rsidR="00DF0AFB" w:rsidRDefault="00DF0AFB" w:rsidP="00DF0AFB">
      <w:pPr>
        <w:spacing w:line="360" w:lineRule="auto"/>
      </w:pPr>
      <w:bookmarkStart w:id="220" w:name="_Toc235220667"/>
      <w:r>
        <w:lastRenderedPageBreak/>
        <w:t>Tabel 4.</w:t>
      </w:r>
      <w:r>
        <w:fldChar w:fldCharType="begin"/>
      </w:r>
      <w:r>
        <w:instrText xml:space="preserve"> SEQ Tabel_4. \* ARABIC </w:instrText>
      </w:r>
      <w:r>
        <w:fldChar w:fldCharType="separate"/>
      </w:r>
      <w:r w:rsidR="00F416A4">
        <w:rPr>
          <w:noProof/>
        </w:rPr>
        <w:t>7</w:t>
      </w:r>
      <w:r>
        <w:fldChar w:fldCharType="end"/>
      </w:r>
      <w:r>
        <w:t xml:space="preserve"> </w:t>
      </w:r>
      <w:r w:rsidRPr="0010211B">
        <w:t>Hasil Pengujian Tindak Lanjut OPD</w:t>
      </w:r>
      <w:bookmarkEnd w:id="220"/>
    </w:p>
    <w:tbl>
      <w:tblPr>
        <w:tblStyle w:val="TableGrid"/>
        <w:tblW w:w="0" w:type="auto"/>
        <w:jc w:val="center"/>
        <w:tblLook w:val="04A0" w:firstRow="1" w:lastRow="0" w:firstColumn="1" w:lastColumn="0" w:noHBand="0" w:noVBand="1"/>
      </w:tblPr>
      <w:tblGrid>
        <w:gridCol w:w="461"/>
        <w:gridCol w:w="1172"/>
        <w:gridCol w:w="1764"/>
        <w:gridCol w:w="2307"/>
        <w:gridCol w:w="954"/>
        <w:gridCol w:w="1269"/>
      </w:tblGrid>
      <w:tr w:rsidR="008C1725" w:rsidRPr="000B79C2" w14:paraId="466C6F60" w14:textId="77777777" w:rsidTr="00A54496">
        <w:trPr>
          <w:tblHeader/>
          <w:jc w:val="center"/>
        </w:trPr>
        <w:tc>
          <w:tcPr>
            <w:tcW w:w="461" w:type="dxa"/>
            <w:shd w:val="clear" w:color="auto" w:fill="9CC2E5" w:themeFill="accent5" w:themeFillTint="99"/>
            <w:vAlign w:val="center"/>
          </w:tcPr>
          <w:p w14:paraId="40DCF5EF" w14:textId="77777777" w:rsidR="008C1725" w:rsidRPr="000B79C2" w:rsidRDefault="008C1725" w:rsidP="000B79C2">
            <w:pPr>
              <w:jc w:val="center"/>
              <w:rPr>
                <w:sz w:val="20"/>
                <w:szCs w:val="24"/>
              </w:rPr>
            </w:pPr>
            <w:r w:rsidRPr="000B79C2">
              <w:rPr>
                <w:b/>
                <w:sz w:val="20"/>
                <w:szCs w:val="24"/>
              </w:rPr>
              <w:t>No</w:t>
            </w:r>
          </w:p>
        </w:tc>
        <w:tc>
          <w:tcPr>
            <w:tcW w:w="1172" w:type="dxa"/>
            <w:shd w:val="clear" w:color="auto" w:fill="9CC2E5" w:themeFill="accent5" w:themeFillTint="99"/>
            <w:vAlign w:val="center"/>
          </w:tcPr>
          <w:p w14:paraId="77D3ACA2" w14:textId="77777777" w:rsidR="008C1725" w:rsidRPr="000B79C2" w:rsidRDefault="008C1725" w:rsidP="000B79C2">
            <w:pPr>
              <w:jc w:val="center"/>
              <w:rPr>
                <w:sz w:val="20"/>
                <w:szCs w:val="24"/>
              </w:rPr>
            </w:pPr>
            <w:r w:rsidRPr="000B79C2">
              <w:rPr>
                <w:b/>
                <w:sz w:val="20"/>
                <w:szCs w:val="24"/>
              </w:rPr>
              <w:t>Fitur</w:t>
            </w:r>
          </w:p>
        </w:tc>
        <w:tc>
          <w:tcPr>
            <w:tcW w:w="1764" w:type="dxa"/>
            <w:shd w:val="clear" w:color="auto" w:fill="9CC2E5" w:themeFill="accent5" w:themeFillTint="99"/>
            <w:vAlign w:val="center"/>
          </w:tcPr>
          <w:p w14:paraId="0E92C8C0" w14:textId="77777777" w:rsidR="008C1725" w:rsidRPr="000B79C2" w:rsidRDefault="008C1725" w:rsidP="000B79C2">
            <w:pPr>
              <w:jc w:val="center"/>
              <w:rPr>
                <w:sz w:val="20"/>
                <w:szCs w:val="24"/>
              </w:rPr>
            </w:pPr>
            <w:r w:rsidRPr="000B79C2">
              <w:rPr>
                <w:b/>
                <w:sz w:val="20"/>
                <w:szCs w:val="24"/>
              </w:rPr>
              <w:t>Variabel Uji</w:t>
            </w:r>
          </w:p>
        </w:tc>
        <w:tc>
          <w:tcPr>
            <w:tcW w:w="2307" w:type="dxa"/>
            <w:shd w:val="clear" w:color="auto" w:fill="9CC2E5" w:themeFill="accent5" w:themeFillTint="99"/>
            <w:vAlign w:val="center"/>
          </w:tcPr>
          <w:p w14:paraId="302C3801" w14:textId="77777777" w:rsidR="008C1725" w:rsidRPr="000B79C2" w:rsidRDefault="008C1725" w:rsidP="000B79C2">
            <w:pPr>
              <w:jc w:val="center"/>
              <w:rPr>
                <w:sz w:val="20"/>
                <w:szCs w:val="24"/>
              </w:rPr>
            </w:pPr>
            <w:r w:rsidRPr="000B79C2">
              <w:rPr>
                <w:b/>
                <w:sz w:val="20"/>
                <w:szCs w:val="24"/>
              </w:rPr>
              <w:t>Hasil yang Diharapkan</w:t>
            </w:r>
          </w:p>
        </w:tc>
        <w:tc>
          <w:tcPr>
            <w:tcW w:w="954" w:type="dxa"/>
            <w:shd w:val="clear" w:color="auto" w:fill="9CC2E5" w:themeFill="accent5" w:themeFillTint="99"/>
            <w:vAlign w:val="center"/>
          </w:tcPr>
          <w:p w14:paraId="2B6D586E" w14:textId="77777777" w:rsidR="008C1725" w:rsidRPr="000B79C2" w:rsidRDefault="008C1725" w:rsidP="000B79C2">
            <w:pPr>
              <w:jc w:val="center"/>
              <w:rPr>
                <w:sz w:val="20"/>
                <w:szCs w:val="24"/>
              </w:rPr>
            </w:pPr>
            <w:r w:rsidRPr="000B79C2">
              <w:rPr>
                <w:b/>
                <w:sz w:val="20"/>
                <w:szCs w:val="24"/>
              </w:rPr>
              <w:t>Hasil Uji</w:t>
            </w:r>
          </w:p>
        </w:tc>
        <w:tc>
          <w:tcPr>
            <w:tcW w:w="1269" w:type="dxa"/>
            <w:shd w:val="clear" w:color="auto" w:fill="9CC2E5" w:themeFill="accent5" w:themeFillTint="99"/>
            <w:vAlign w:val="center"/>
          </w:tcPr>
          <w:p w14:paraId="1CE6342D" w14:textId="77777777" w:rsidR="008C1725" w:rsidRPr="000B79C2" w:rsidRDefault="008C1725" w:rsidP="000B79C2">
            <w:pPr>
              <w:jc w:val="center"/>
              <w:rPr>
                <w:sz w:val="20"/>
                <w:szCs w:val="24"/>
              </w:rPr>
            </w:pPr>
            <w:r w:rsidRPr="000B79C2">
              <w:rPr>
                <w:b/>
                <w:sz w:val="20"/>
                <w:szCs w:val="24"/>
              </w:rPr>
              <w:t>Keterangan</w:t>
            </w:r>
          </w:p>
        </w:tc>
      </w:tr>
      <w:tr w:rsidR="008C1725" w:rsidRPr="000B79C2" w14:paraId="248E4DB9" w14:textId="77777777" w:rsidTr="00205672">
        <w:trPr>
          <w:trHeight w:val="1368"/>
          <w:jc w:val="center"/>
        </w:trPr>
        <w:tc>
          <w:tcPr>
            <w:tcW w:w="461" w:type="dxa"/>
            <w:vAlign w:val="center"/>
          </w:tcPr>
          <w:p w14:paraId="65F928F1" w14:textId="69C0B992" w:rsidR="008C1725" w:rsidRPr="000B79C2" w:rsidRDefault="007D66B3" w:rsidP="000B79C2">
            <w:pPr>
              <w:jc w:val="center"/>
              <w:rPr>
                <w:sz w:val="20"/>
                <w:szCs w:val="24"/>
              </w:rPr>
            </w:pPr>
            <w:r>
              <w:rPr>
                <w:sz w:val="20"/>
                <w:szCs w:val="24"/>
              </w:rPr>
              <w:t>1</w:t>
            </w:r>
          </w:p>
        </w:tc>
        <w:tc>
          <w:tcPr>
            <w:tcW w:w="1172" w:type="dxa"/>
            <w:vAlign w:val="center"/>
          </w:tcPr>
          <w:p w14:paraId="22A49CEA" w14:textId="77777777" w:rsidR="008C1725" w:rsidRPr="000B79C2" w:rsidRDefault="008C1725" w:rsidP="000B79C2">
            <w:pPr>
              <w:rPr>
                <w:sz w:val="20"/>
                <w:szCs w:val="24"/>
              </w:rPr>
            </w:pPr>
            <w:r w:rsidRPr="000B79C2">
              <w:rPr>
                <w:sz w:val="20"/>
                <w:szCs w:val="24"/>
              </w:rPr>
              <w:t>Tanggapan OPD</w:t>
            </w:r>
          </w:p>
        </w:tc>
        <w:tc>
          <w:tcPr>
            <w:tcW w:w="1764" w:type="dxa"/>
            <w:vAlign w:val="center"/>
          </w:tcPr>
          <w:p w14:paraId="20247E0C" w14:textId="77777777" w:rsidR="008C1725" w:rsidRPr="000B79C2" w:rsidRDefault="008C1725" w:rsidP="000B79C2">
            <w:pPr>
              <w:rPr>
                <w:sz w:val="20"/>
                <w:szCs w:val="24"/>
              </w:rPr>
            </w:pPr>
            <w:r w:rsidRPr="000B79C2">
              <w:rPr>
                <w:sz w:val="20"/>
                <w:szCs w:val="24"/>
              </w:rPr>
              <w:t>Pengguna OPD mengirimkan tanggapan penyelesaian pada tiket.</w:t>
            </w:r>
          </w:p>
        </w:tc>
        <w:tc>
          <w:tcPr>
            <w:tcW w:w="2307" w:type="dxa"/>
            <w:vAlign w:val="center"/>
          </w:tcPr>
          <w:p w14:paraId="33045F50" w14:textId="77777777" w:rsidR="008C1725" w:rsidRPr="000B79C2" w:rsidRDefault="008C1725" w:rsidP="000B79C2">
            <w:pPr>
              <w:rPr>
                <w:sz w:val="20"/>
                <w:szCs w:val="24"/>
              </w:rPr>
            </w:pPr>
            <w:r w:rsidRPr="000B79C2">
              <w:rPr>
                <w:sz w:val="20"/>
                <w:szCs w:val="24"/>
              </w:rPr>
              <w:t>Sistem menyimpan dan menampilkan tanggapan pada riwayat tiket.</w:t>
            </w:r>
          </w:p>
        </w:tc>
        <w:tc>
          <w:tcPr>
            <w:tcW w:w="954" w:type="dxa"/>
            <w:vAlign w:val="center"/>
          </w:tcPr>
          <w:p w14:paraId="49C94871" w14:textId="77777777" w:rsidR="008C1725" w:rsidRPr="000B79C2" w:rsidRDefault="008C1725" w:rsidP="000B79C2">
            <w:pPr>
              <w:jc w:val="center"/>
              <w:rPr>
                <w:sz w:val="20"/>
                <w:szCs w:val="24"/>
              </w:rPr>
            </w:pPr>
            <w:r w:rsidRPr="000B79C2">
              <w:rPr>
                <w:sz w:val="20"/>
                <w:szCs w:val="24"/>
              </w:rPr>
              <w:t>Berhasil</w:t>
            </w:r>
          </w:p>
        </w:tc>
        <w:tc>
          <w:tcPr>
            <w:tcW w:w="1269" w:type="dxa"/>
            <w:vAlign w:val="center"/>
          </w:tcPr>
          <w:p w14:paraId="49ED02B9" w14:textId="399B1B5C" w:rsidR="008C1725" w:rsidRPr="000B79C2" w:rsidRDefault="008C1725" w:rsidP="000B79C2">
            <w:pPr>
              <w:jc w:val="center"/>
              <w:rPr>
                <w:sz w:val="20"/>
                <w:szCs w:val="24"/>
              </w:rPr>
            </w:pPr>
            <w:r w:rsidRPr="000B79C2">
              <w:rPr>
                <w:sz w:val="20"/>
                <w:szCs w:val="24"/>
              </w:rPr>
              <w:t>Gambar 4.</w:t>
            </w:r>
            <w:r w:rsidR="000B79C2">
              <w:rPr>
                <w:sz w:val="20"/>
                <w:szCs w:val="24"/>
              </w:rPr>
              <w:t>3</w:t>
            </w:r>
            <w:r w:rsidR="007D66B3">
              <w:rPr>
                <w:sz w:val="20"/>
                <w:szCs w:val="24"/>
              </w:rPr>
              <w:t>8</w:t>
            </w:r>
          </w:p>
        </w:tc>
      </w:tr>
      <w:tr w:rsidR="008C1725" w:rsidRPr="000B79C2" w14:paraId="4D7475F2" w14:textId="77777777" w:rsidTr="00205672">
        <w:trPr>
          <w:trHeight w:val="990"/>
          <w:jc w:val="center"/>
        </w:trPr>
        <w:tc>
          <w:tcPr>
            <w:tcW w:w="461" w:type="dxa"/>
            <w:vAlign w:val="center"/>
          </w:tcPr>
          <w:p w14:paraId="024875DF" w14:textId="7C2AD8E6" w:rsidR="008C1725" w:rsidRPr="000B79C2" w:rsidRDefault="007D66B3" w:rsidP="000B79C2">
            <w:pPr>
              <w:jc w:val="center"/>
              <w:rPr>
                <w:sz w:val="20"/>
                <w:szCs w:val="24"/>
              </w:rPr>
            </w:pPr>
            <w:r>
              <w:rPr>
                <w:sz w:val="20"/>
                <w:szCs w:val="24"/>
              </w:rPr>
              <w:t>2</w:t>
            </w:r>
          </w:p>
        </w:tc>
        <w:tc>
          <w:tcPr>
            <w:tcW w:w="1172" w:type="dxa"/>
            <w:vAlign w:val="center"/>
          </w:tcPr>
          <w:p w14:paraId="30DEA050" w14:textId="77777777" w:rsidR="008C1725" w:rsidRPr="000B79C2" w:rsidRDefault="008C1725" w:rsidP="000B79C2">
            <w:pPr>
              <w:rPr>
                <w:sz w:val="20"/>
                <w:szCs w:val="24"/>
              </w:rPr>
            </w:pPr>
            <w:r w:rsidRPr="000B79C2">
              <w:rPr>
                <w:sz w:val="20"/>
                <w:szCs w:val="24"/>
              </w:rPr>
              <w:t>Lampiran bukti</w:t>
            </w:r>
          </w:p>
        </w:tc>
        <w:tc>
          <w:tcPr>
            <w:tcW w:w="1764" w:type="dxa"/>
            <w:vAlign w:val="center"/>
          </w:tcPr>
          <w:p w14:paraId="67B8EEA9" w14:textId="77777777" w:rsidR="008C1725" w:rsidRPr="000B79C2" w:rsidRDefault="008C1725" w:rsidP="000B79C2">
            <w:pPr>
              <w:rPr>
                <w:sz w:val="20"/>
                <w:szCs w:val="24"/>
              </w:rPr>
            </w:pPr>
            <w:r w:rsidRPr="000B79C2">
              <w:rPr>
                <w:sz w:val="20"/>
                <w:szCs w:val="24"/>
              </w:rPr>
              <w:t>Pengguna OPD mengunggah foto bukti tindak lanjut.</w:t>
            </w:r>
          </w:p>
        </w:tc>
        <w:tc>
          <w:tcPr>
            <w:tcW w:w="2307" w:type="dxa"/>
            <w:vAlign w:val="center"/>
          </w:tcPr>
          <w:p w14:paraId="3CA8B2D2" w14:textId="77777777" w:rsidR="008C1725" w:rsidRPr="000B79C2" w:rsidRDefault="008C1725" w:rsidP="000B79C2">
            <w:pPr>
              <w:rPr>
                <w:sz w:val="20"/>
                <w:szCs w:val="24"/>
              </w:rPr>
            </w:pPr>
            <w:r w:rsidRPr="000B79C2">
              <w:rPr>
                <w:sz w:val="20"/>
                <w:szCs w:val="24"/>
              </w:rPr>
              <w:t>Sistem melampirkan foto bersamaan dengan tanggapan yang dikirim.</w:t>
            </w:r>
          </w:p>
        </w:tc>
        <w:tc>
          <w:tcPr>
            <w:tcW w:w="954" w:type="dxa"/>
            <w:vAlign w:val="center"/>
          </w:tcPr>
          <w:p w14:paraId="2EE0EB92" w14:textId="77777777" w:rsidR="008C1725" w:rsidRPr="000B79C2" w:rsidRDefault="008C1725" w:rsidP="000B79C2">
            <w:pPr>
              <w:jc w:val="center"/>
              <w:rPr>
                <w:sz w:val="20"/>
                <w:szCs w:val="24"/>
              </w:rPr>
            </w:pPr>
            <w:r w:rsidRPr="000B79C2">
              <w:rPr>
                <w:sz w:val="20"/>
                <w:szCs w:val="24"/>
              </w:rPr>
              <w:t>Berhasil</w:t>
            </w:r>
          </w:p>
        </w:tc>
        <w:tc>
          <w:tcPr>
            <w:tcW w:w="1269" w:type="dxa"/>
            <w:vAlign w:val="center"/>
          </w:tcPr>
          <w:p w14:paraId="05BA0C3F" w14:textId="175EBDDC" w:rsidR="008C1725" w:rsidRPr="000B79C2" w:rsidRDefault="008C1725" w:rsidP="000B79C2">
            <w:pPr>
              <w:jc w:val="center"/>
              <w:rPr>
                <w:sz w:val="20"/>
                <w:szCs w:val="24"/>
              </w:rPr>
            </w:pPr>
            <w:r w:rsidRPr="000B79C2">
              <w:rPr>
                <w:sz w:val="20"/>
                <w:szCs w:val="24"/>
              </w:rPr>
              <w:t>Gambar 4.</w:t>
            </w:r>
            <w:r w:rsidR="007D66B3">
              <w:rPr>
                <w:sz w:val="20"/>
                <w:szCs w:val="24"/>
              </w:rPr>
              <w:t>39</w:t>
            </w:r>
          </w:p>
        </w:tc>
      </w:tr>
      <w:tr w:rsidR="008C1725" w:rsidRPr="000B79C2" w14:paraId="7A1883B8" w14:textId="77777777" w:rsidTr="00205672">
        <w:trPr>
          <w:trHeight w:val="1118"/>
          <w:jc w:val="center"/>
        </w:trPr>
        <w:tc>
          <w:tcPr>
            <w:tcW w:w="461" w:type="dxa"/>
            <w:vAlign w:val="center"/>
          </w:tcPr>
          <w:p w14:paraId="07DDB370" w14:textId="4DAF3CEA" w:rsidR="008C1725" w:rsidRPr="000B79C2" w:rsidRDefault="007D66B3" w:rsidP="000B79C2">
            <w:pPr>
              <w:jc w:val="center"/>
              <w:rPr>
                <w:sz w:val="20"/>
                <w:szCs w:val="24"/>
              </w:rPr>
            </w:pPr>
            <w:r>
              <w:rPr>
                <w:sz w:val="20"/>
                <w:szCs w:val="24"/>
              </w:rPr>
              <w:t>3</w:t>
            </w:r>
          </w:p>
        </w:tc>
        <w:tc>
          <w:tcPr>
            <w:tcW w:w="1172" w:type="dxa"/>
            <w:vAlign w:val="center"/>
          </w:tcPr>
          <w:p w14:paraId="5F398017" w14:textId="77777777" w:rsidR="008C1725" w:rsidRPr="000B79C2" w:rsidRDefault="008C1725" w:rsidP="000B79C2">
            <w:pPr>
              <w:rPr>
                <w:sz w:val="20"/>
                <w:szCs w:val="24"/>
              </w:rPr>
            </w:pPr>
            <w:r w:rsidRPr="000B79C2">
              <w:rPr>
                <w:sz w:val="20"/>
                <w:szCs w:val="24"/>
              </w:rPr>
              <w:t>Status tiket</w:t>
            </w:r>
          </w:p>
        </w:tc>
        <w:tc>
          <w:tcPr>
            <w:tcW w:w="1764" w:type="dxa"/>
            <w:vAlign w:val="center"/>
          </w:tcPr>
          <w:p w14:paraId="3BF3D93C" w14:textId="77777777" w:rsidR="008C1725" w:rsidRPr="000B79C2" w:rsidRDefault="008C1725" w:rsidP="000B79C2">
            <w:pPr>
              <w:rPr>
                <w:sz w:val="20"/>
                <w:szCs w:val="24"/>
              </w:rPr>
            </w:pPr>
            <w:r w:rsidRPr="000B79C2">
              <w:rPr>
                <w:sz w:val="20"/>
                <w:szCs w:val="24"/>
              </w:rPr>
              <w:t>Pengguna OPD memperbarui status tiket (misal: Selesai).</w:t>
            </w:r>
          </w:p>
        </w:tc>
        <w:tc>
          <w:tcPr>
            <w:tcW w:w="2307" w:type="dxa"/>
            <w:vAlign w:val="center"/>
          </w:tcPr>
          <w:p w14:paraId="14E19556" w14:textId="77777777" w:rsidR="008C1725" w:rsidRPr="000B79C2" w:rsidRDefault="008C1725" w:rsidP="000B79C2">
            <w:pPr>
              <w:rPr>
                <w:sz w:val="20"/>
                <w:szCs w:val="24"/>
              </w:rPr>
            </w:pPr>
            <w:r w:rsidRPr="000B79C2">
              <w:rPr>
                <w:sz w:val="20"/>
                <w:szCs w:val="24"/>
              </w:rPr>
              <w:t>Sistem mengubah status akhir tiket dan mencatatnya di riwayat log.</w:t>
            </w:r>
          </w:p>
        </w:tc>
        <w:tc>
          <w:tcPr>
            <w:tcW w:w="954" w:type="dxa"/>
            <w:vAlign w:val="center"/>
          </w:tcPr>
          <w:p w14:paraId="2D2AC31C" w14:textId="77777777" w:rsidR="008C1725" w:rsidRPr="000B79C2" w:rsidRDefault="008C1725" w:rsidP="000B79C2">
            <w:pPr>
              <w:jc w:val="center"/>
              <w:rPr>
                <w:sz w:val="20"/>
                <w:szCs w:val="24"/>
              </w:rPr>
            </w:pPr>
            <w:r w:rsidRPr="000B79C2">
              <w:rPr>
                <w:sz w:val="20"/>
                <w:szCs w:val="24"/>
              </w:rPr>
              <w:t>Berhasil</w:t>
            </w:r>
          </w:p>
        </w:tc>
        <w:tc>
          <w:tcPr>
            <w:tcW w:w="1269" w:type="dxa"/>
            <w:vAlign w:val="center"/>
          </w:tcPr>
          <w:p w14:paraId="5C8BCBDB" w14:textId="136D5749" w:rsidR="008C1725" w:rsidRPr="000B79C2" w:rsidRDefault="008C1725" w:rsidP="000B79C2">
            <w:pPr>
              <w:jc w:val="center"/>
              <w:rPr>
                <w:sz w:val="20"/>
                <w:szCs w:val="24"/>
              </w:rPr>
            </w:pPr>
            <w:r w:rsidRPr="000B79C2">
              <w:rPr>
                <w:sz w:val="20"/>
                <w:szCs w:val="24"/>
              </w:rPr>
              <w:t>Gambar 4.4</w:t>
            </w:r>
            <w:r w:rsidR="007D66B3">
              <w:rPr>
                <w:sz w:val="20"/>
                <w:szCs w:val="24"/>
              </w:rPr>
              <w:t>0</w:t>
            </w:r>
          </w:p>
        </w:tc>
      </w:tr>
    </w:tbl>
    <w:p w14:paraId="2271B3D0" w14:textId="462C7A55" w:rsidR="008C1725" w:rsidRDefault="008C1725" w:rsidP="000D7ED5">
      <w:pPr>
        <w:spacing w:before="240" w:after="120" w:line="360" w:lineRule="auto"/>
        <w:ind w:firstLine="567"/>
      </w:pPr>
      <w:r>
        <w:t>Pada Gambar 4.</w:t>
      </w:r>
      <w:r w:rsidR="007D66B3">
        <w:t>3</w:t>
      </w:r>
      <w:r w:rsidR="008778BE">
        <w:t>8</w:t>
      </w:r>
      <w:r>
        <w:t xml:space="preserve"> berikut diperlihatkan tanggapan yang dikirimkan oleh OPD pelaksana tindak lanjut berhasil masuk dan terekam di dalam halaman detail tiket aduan.</w:t>
      </w:r>
    </w:p>
    <w:p w14:paraId="1C413D74" w14:textId="77777777" w:rsidR="008778BE" w:rsidRDefault="008778BE" w:rsidP="008778BE">
      <w:pPr>
        <w:keepNext/>
        <w:spacing w:line="360" w:lineRule="auto"/>
        <w:jc w:val="center"/>
      </w:pPr>
      <w:r>
        <w:rPr>
          <w:b/>
          <w:noProof/>
          <w:sz w:val="20"/>
        </w:rPr>
        <w:drawing>
          <wp:inline distT="0" distB="0" distL="0" distR="0" wp14:anchorId="7A3C105C" wp14:editId="37294BC3">
            <wp:extent cx="5029200" cy="2491273"/>
            <wp:effectExtent l="0" t="0" r="0" b="4445"/>
            <wp:docPr id="78441994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rotWithShape="1">
                    <a:blip r:embed="rId120" cstate="print">
                      <a:extLst>
                        <a:ext uri="{28A0092B-C50C-407E-A947-70E740481C1C}">
                          <a14:useLocalDpi xmlns:a14="http://schemas.microsoft.com/office/drawing/2010/main" val="0"/>
                        </a:ext>
                      </a:extLst>
                    </a:blip>
                    <a:srcRect b="23717"/>
                    <a:stretch>
                      <a:fillRect/>
                    </a:stretch>
                  </pic:blipFill>
                  <pic:spPr bwMode="auto">
                    <a:xfrm>
                      <a:off x="0" y="0"/>
                      <a:ext cx="5029200" cy="2491273"/>
                    </a:xfrm>
                    <a:prstGeom prst="rect">
                      <a:avLst/>
                    </a:prstGeom>
                    <a:noFill/>
                    <a:ln>
                      <a:noFill/>
                    </a:ln>
                    <a:extLst>
                      <a:ext uri="{53640926-AAD7-44D8-BBD7-CCE9431645EC}">
                        <a14:shadowObscured xmlns:a14="http://schemas.microsoft.com/office/drawing/2010/main"/>
                      </a:ext>
                    </a:extLst>
                  </pic:spPr>
                </pic:pic>
              </a:graphicData>
            </a:graphic>
          </wp:inline>
        </w:drawing>
      </w:r>
    </w:p>
    <w:p w14:paraId="0DDF4656" w14:textId="3E5F03C6" w:rsidR="008778BE" w:rsidRDefault="008778BE" w:rsidP="008778BE">
      <w:pPr>
        <w:spacing w:line="360" w:lineRule="auto"/>
        <w:jc w:val="center"/>
      </w:pPr>
      <w:bookmarkStart w:id="221" w:name="_Toc235221180"/>
      <w:r>
        <w:t>Gambar 4.</w:t>
      </w:r>
      <w:r>
        <w:fldChar w:fldCharType="begin"/>
      </w:r>
      <w:r>
        <w:instrText xml:space="preserve"> SEQ Gambar_4. \* ARABIC </w:instrText>
      </w:r>
      <w:r>
        <w:fldChar w:fldCharType="separate"/>
      </w:r>
      <w:r w:rsidR="00D121D6">
        <w:rPr>
          <w:noProof/>
        </w:rPr>
        <w:t>38</w:t>
      </w:r>
      <w:r>
        <w:fldChar w:fldCharType="end"/>
      </w:r>
      <w:r>
        <w:t xml:space="preserve"> </w:t>
      </w:r>
      <w:r w:rsidRPr="000F5610">
        <w:t>Hasil Pengiriman Tanggapan OPD</w:t>
      </w:r>
      <w:bookmarkEnd w:id="221"/>
    </w:p>
    <w:p w14:paraId="53492663" w14:textId="03542C82" w:rsidR="008C1725" w:rsidRDefault="008C1725" w:rsidP="000D7ED5">
      <w:pPr>
        <w:spacing w:before="240" w:after="120" w:line="360" w:lineRule="auto"/>
        <w:ind w:firstLine="567"/>
      </w:pPr>
      <w:r>
        <w:t>Pada Gambar 4.</w:t>
      </w:r>
      <w:r w:rsidR="008778BE">
        <w:t>39</w:t>
      </w:r>
      <w:r>
        <w:t xml:space="preserve"> berikut diperlihatkan keberhasilan pengunggahan lampiran gambar/dokumen pendukung sebagai bukti riil penyelesaian aduan oleh OPD.</w:t>
      </w:r>
    </w:p>
    <w:p w14:paraId="2D5FC9C1" w14:textId="77777777" w:rsidR="00C3796D" w:rsidRDefault="00205672" w:rsidP="00C3796D">
      <w:pPr>
        <w:keepNext/>
        <w:spacing w:line="360" w:lineRule="auto"/>
        <w:jc w:val="center"/>
      </w:pPr>
      <w:r>
        <w:rPr>
          <w:b/>
          <w:noProof/>
          <w:sz w:val="20"/>
        </w:rPr>
        <w:lastRenderedPageBreak/>
        <w:drawing>
          <wp:inline distT="0" distB="0" distL="0" distR="0" wp14:anchorId="4046D339" wp14:editId="22474E32">
            <wp:extent cx="5029200" cy="2500604"/>
            <wp:effectExtent l="0" t="0" r="0" b="0"/>
            <wp:docPr id="1343146757"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rotWithShape="1">
                    <a:blip r:embed="rId121" cstate="print">
                      <a:extLst>
                        <a:ext uri="{28A0092B-C50C-407E-A947-70E740481C1C}">
                          <a14:useLocalDpi xmlns:a14="http://schemas.microsoft.com/office/drawing/2010/main" val="0"/>
                        </a:ext>
                      </a:extLst>
                    </a:blip>
                    <a:srcRect b="23431"/>
                    <a:stretch>
                      <a:fillRect/>
                    </a:stretch>
                  </pic:blipFill>
                  <pic:spPr bwMode="auto">
                    <a:xfrm>
                      <a:off x="0" y="0"/>
                      <a:ext cx="5029200" cy="2500604"/>
                    </a:xfrm>
                    <a:prstGeom prst="rect">
                      <a:avLst/>
                    </a:prstGeom>
                    <a:noFill/>
                    <a:ln>
                      <a:noFill/>
                    </a:ln>
                    <a:extLst>
                      <a:ext uri="{53640926-AAD7-44D8-BBD7-CCE9431645EC}">
                        <a14:shadowObscured xmlns:a14="http://schemas.microsoft.com/office/drawing/2010/main"/>
                      </a:ext>
                    </a:extLst>
                  </pic:spPr>
                </pic:pic>
              </a:graphicData>
            </a:graphic>
          </wp:inline>
        </w:drawing>
      </w:r>
    </w:p>
    <w:p w14:paraId="4ECBB54C" w14:textId="7798DA44" w:rsidR="00C3796D" w:rsidRDefault="00C3796D" w:rsidP="00C3796D">
      <w:pPr>
        <w:spacing w:line="360" w:lineRule="auto"/>
        <w:jc w:val="center"/>
      </w:pPr>
      <w:bookmarkStart w:id="222" w:name="_Toc235221181"/>
      <w:r>
        <w:t>Gambar 4.</w:t>
      </w:r>
      <w:r>
        <w:fldChar w:fldCharType="begin"/>
      </w:r>
      <w:r>
        <w:instrText xml:space="preserve"> SEQ Gambar_4. \* ARABIC </w:instrText>
      </w:r>
      <w:r>
        <w:fldChar w:fldCharType="separate"/>
      </w:r>
      <w:r w:rsidR="00D121D6">
        <w:rPr>
          <w:noProof/>
        </w:rPr>
        <w:t>39</w:t>
      </w:r>
      <w:r>
        <w:fldChar w:fldCharType="end"/>
      </w:r>
      <w:r>
        <w:t xml:space="preserve"> </w:t>
      </w:r>
      <w:r w:rsidRPr="006A1B1A">
        <w:t>Hasil Unggah Lampiran Bukti OPD</w:t>
      </w:r>
      <w:bookmarkEnd w:id="222"/>
    </w:p>
    <w:p w14:paraId="304FE3BD" w14:textId="50C39E23" w:rsidR="008C1725" w:rsidRDefault="008C1725" w:rsidP="000D7ED5">
      <w:pPr>
        <w:spacing w:before="240" w:after="120" w:line="360" w:lineRule="auto"/>
        <w:ind w:firstLine="567"/>
      </w:pPr>
      <w:r>
        <w:t>Pada Gambar 4.4</w:t>
      </w:r>
      <w:r w:rsidR="008778BE">
        <w:t>0</w:t>
      </w:r>
      <w:r>
        <w:t xml:space="preserve"> berikut diperlihatkan status tiket yang berhasil diubah oleh pengguna OPD (misalnya dari berstatus Proses menjadi Selesai).</w:t>
      </w:r>
    </w:p>
    <w:p w14:paraId="5A3F2F3F" w14:textId="77777777" w:rsidR="008D770E" w:rsidRDefault="008D770E" w:rsidP="008D770E">
      <w:pPr>
        <w:keepNext/>
        <w:spacing w:line="360" w:lineRule="auto"/>
        <w:jc w:val="center"/>
      </w:pPr>
      <w:r>
        <w:rPr>
          <w:b/>
          <w:noProof/>
          <w:sz w:val="20"/>
        </w:rPr>
        <w:drawing>
          <wp:inline distT="0" distB="0" distL="0" distR="0" wp14:anchorId="29242236" wp14:editId="77A0667F">
            <wp:extent cx="5029200" cy="2509934"/>
            <wp:effectExtent l="0" t="0" r="0" b="5080"/>
            <wp:docPr id="567400956"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rotWithShape="1">
                    <a:blip r:embed="rId122" cstate="print">
                      <a:extLst>
                        <a:ext uri="{28A0092B-C50C-407E-A947-70E740481C1C}">
                          <a14:useLocalDpi xmlns:a14="http://schemas.microsoft.com/office/drawing/2010/main" val="0"/>
                        </a:ext>
                      </a:extLst>
                    </a:blip>
                    <a:srcRect b="23145"/>
                    <a:stretch>
                      <a:fillRect/>
                    </a:stretch>
                  </pic:blipFill>
                  <pic:spPr bwMode="auto">
                    <a:xfrm>
                      <a:off x="0" y="0"/>
                      <a:ext cx="5029200" cy="2509934"/>
                    </a:xfrm>
                    <a:prstGeom prst="rect">
                      <a:avLst/>
                    </a:prstGeom>
                    <a:noFill/>
                    <a:ln>
                      <a:noFill/>
                    </a:ln>
                    <a:extLst>
                      <a:ext uri="{53640926-AAD7-44D8-BBD7-CCE9431645EC}">
                        <a14:shadowObscured xmlns:a14="http://schemas.microsoft.com/office/drawing/2010/main"/>
                      </a:ext>
                    </a:extLst>
                  </pic:spPr>
                </pic:pic>
              </a:graphicData>
            </a:graphic>
          </wp:inline>
        </w:drawing>
      </w:r>
    </w:p>
    <w:p w14:paraId="4504661E" w14:textId="517FC224" w:rsidR="008D770E" w:rsidRDefault="008D770E" w:rsidP="008D770E">
      <w:pPr>
        <w:spacing w:line="360" w:lineRule="auto"/>
        <w:jc w:val="center"/>
      </w:pPr>
      <w:bookmarkStart w:id="223" w:name="_Toc235221182"/>
      <w:r>
        <w:t>Gambar 4.</w:t>
      </w:r>
      <w:r>
        <w:fldChar w:fldCharType="begin"/>
      </w:r>
      <w:r>
        <w:instrText xml:space="preserve"> SEQ Gambar_4. \* ARABIC </w:instrText>
      </w:r>
      <w:r>
        <w:fldChar w:fldCharType="separate"/>
      </w:r>
      <w:r w:rsidR="00D121D6">
        <w:rPr>
          <w:noProof/>
        </w:rPr>
        <w:t>40</w:t>
      </w:r>
      <w:r>
        <w:fldChar w:fldCharType="end"/>
      </w:r>
      <w:r>
        <w:t xml:space="preserve"> </w:t>
      </w:r>
      <w:r w:rsidRPr="00DE48CD">
        <w:t>Hasil Pembaruan Status Tiket</w:t>
      </w:r>
      <w:bookmarkEnd w:id="223"/>
    </w:p>
    <w:p w14:paraId="03FE59DD" w14:textId="77777777" w:rsidR="008C1725" w:rsidRDefault="008C1725" w:rsidP="00DF7013">
      <w:pPr>
        <w:spacing w:before="120" w:after="240" w:line="360" w:lineRule="auto"/>
        <w:ind w:firstLine="567"/>
      </w:pPr>
      <w:r>
        <w:t>Berdasarkan hasil pengujian di atas, seluruh fungsi pengujian pada bagian ini dapat disimpulkan telah berjalan dengan baik sesuai hasil yang diharapkan.</w:t>
      </w:r>
    </w:p>
    <w:p w14:paraId="11A60B31" w14:textId="77777777" w:rsidR="008C1725" w:rsidRDefault="008C1725" w:rsidP="008C1725">
      <w:pPr>
        <w:pStyle w:val="Heading3"/>
        <w:spacing w:line="360" w:lineRule="auto"/>
      </w:pPr>
      <w:r>
        <w:t>4.2.8 Hasil Pengujian SLA dan Eskalasi</w:t>
      </w:r>
    </w:p>
    <w:p w14:paraId="2A08215B" w14:textId="77777777" w:rsidR="008C1725" w:rsidRDefault="008C1725" w:rsidP="008C1725">
      <w:pPr>
        <w:spacing w:line="360" w:lineRule="auto"/>
      </w:pPr>
      <w:r>
        <w:t>Pengujian ini mengonfirmasi fungsionalitas otomatis sistem dalam mendeteksi keterlambatan penanganan tiket. Tiket yang melewati batas SLA (Service Level Agreement) akan otomatis diubah statusnya dan eskalasi prioritasnya dinaikkan.</w:t>
      </w:r>
    </w:p>
    <w:p w14:paraId="14F46FA3" w14:textId="168F94BC" w:rsidR="008C1725" w:rsidRDefault="008C1725" w:rsidP="008C1725">
      <w:pPr>
        <w:spacing w:line="360" w:lineRule="auto"/>
        <w:jc w:val="center"/>
      </w:pPr>
    </w:p>
    <w:p w14:paraId="2CC7345B" w14:textId="0EDA15C5" w:rsidR="00492C56" w:rsidRDefault="00492C56" w:rsidP="00492C56">
      <w:pPr>
        <w:spacing w:line="360" w:lineRule="auto"/>
      </w:pPr>
      <w:bookmarkStart w:id="224" w:name="_Toc235220668"/>
      <w:r>
        <w:lastRenderedPageBreak/>
        <w:t>Tabel 4.</w:t>
      </w:r>
      <w:r>
        <w:fldChar w:fldCharType="begin"/>
      </w:r>
      <w:r>
        <w:instrText xml:space="preserve"> SEQ Tabel_4. \* ARABIC </w:instrText>
      </w:r>
      <w:r>
        <w:fldChar w:fldCharType="separate"/>
      </w:r>
      <w:r w:rsidR="00F416A4">
        <w:rPr>
          <w:noProof/>
        </w:rPr>
        <w:t>8</w:t>
      </w:r>
      <w:r>
        <w:fldChar w:fldCharType="end"/>
      </w:r>
      <w:r>
        <w:t xml:space="preserve"> </w:t>
      </w:r>
      <w:r w:rsidRPr="0092684E">
        <w:t>Hasil Pengujian SLA dan Eskalasi</w:t>
      </w:r>
      <w:bookmarkEnd w:id="224"/>
    </w:p>
    <w:tbl>
      <w:tblPr>
        <w:tblStyle w:val="TableGrid"/>
        <w:tblW w:w="0" w:type="auto"/>
        <w:jc w:val="center"/>
        <w:tblLook w:val="04A0" w:firstRow="1" w:lastRow="0" w:firstColumn="1" w:lastColumn="0" w:noHBand="0" w:noVBand="1"/>
      </w:tblPr>
      <w:tblGrid>
        <w:gridCol w:w="559"/>
        <w:gridCol w:w="1194"/>
        <w:gridCol w:w="1644"/>
        <w:gridCol w:w="2268"/>
        <w:gridCol w:w="912"/>
        <w:gridCol w:w="1350"/>
      </w:tblGrid>
      <w:tr w:rsidR="008C1725" w:rsidRPr="00DF2C5F" w14:paraId="24577EFD" w14:textId="77777777" w:rsidTr="00A54496">
        <w:trPr>
          <w:tblHeader/>
          <w:jc w:val="center"/>
        </w:trPr>
        <w:tc>
          <w:tcPr>
            <w:tcW w:w="559" w:type="dxa"/>
            <w:shd w:val="clear" w:color="auto" w:fill="9CC2E5" w:themeFill="accent5" w:themeFillTint="99"/>
            <w:vAlign w:val="center"/>
          </w:tcPr>
          <w:p w14:paraId="006B6FF3" w14:textId="77777777" w:rsidR="008C1725" w:rsidRPr="00DF2C5F" w:rsidRDefault="008C1725" w:rsidP="00DF2C5F">
            <w:pPr>
              <w:jc w:val="center"/>
              <w:rPr>
                <w:sz w:val="20"/>
                <w:szCs w:val="24"/>
              </w:rPr>
            </w:pPr>
            <w:r w:rsidRPr="00DF2C5F">
              <w:rPr>
                <w:b/>
                <w:sz w:val="20"/>
                <w:szCs w:val="24"/>
              </w:rPr>
              <w:t>No</w:t>
            </w:r>
          </w:p>
        </w:tc>
        <w:tc>
          <w:tcPr>
            <w:tcW w:w="1194" w:type="dxa"/>
            <w:shd w:val="clear" w:color="auto" w:fill="9CC2E5" w:themeFill="accent5" w:themeFillTint="99"/>
            <w:vAlign w:val="center"/>
          </w:tcPr>
          <w:p w14:paraId="34B26571" w14:textId="77777777" w:rsidR="008C1725" w:rsidRPr="00DF2C5F" w:rsidRDefault="008C1725" w:rsidP="00DF2C5F">
            <w:pPr>
              <w:jc w:val="center"/>
              <w:rPr>
                <w:sz w:val="20"/>
                <w:szCs w:val="24"/>
              </w:rPr>
            </w:pPr>
            <w:r w:rsidRPr="00DF2C5F">
              <w:rPr>
                <w:b/>
                <w:sz w:val="20"/>
                <w:szCs w:val="24"/>
              </w:rPr>
              <w:t>Fitur</w:t>
            </w:r>
          </w:p>
        </w:tc>
        <w:tc>
          <w:tcPr>
            <w:tcW w:w="1644" w:type="dxa"/>
            <w:shd w:val="clear" w:color="auto" w:fill="9CC2E5" w:themeFill="accent5" w:themeFillTint="99"/>
            <w:vAlign w:val="center"/>
          </w:tcPr>
          <w:p w14:paraId="3AEA6151" w14:textId="77777777" w:rsidR="008C1725" w:rsidRPr="00DF2C5F" w:rsidRDefault="008C1725" w:rsidP="00DF2C5F">
            <w:pPr>
              <w:jc w:val="center"/>
              <w:rPr>
                <w:sz w:val="20"/>
                <w:szCs w:val="24"/>
              </w:rPr>
            </w:pPr>
            <w:r w:rsidRPr="00DF2C5F">
              <w:rPr>
                <w:b/>
                <w:sz w:val="20"/>
                <w:szCs w:val="24"/>
              </w:rPr>
              <w:t>Variabel Uji</w:t>
            </w:r>
          </w:p>
        </w:tc>
        <w:tc>
          <w:tcPr>
            <w:tcW w:w="2268" w:type="dxa"/>
            <w:shd w:val="clear" w:color="auto" w:fill="9CC2E5" w:themeFill="accent5" w:themeFillTint="99"/>
            <w:vAlign w:val="center"/>
          </w:tcPr>
          <w:p w14:paraId="4CA4276B" w14:textId="77777777" w:rsidR="008C1725" w:rsidRPr="00DF2C5F" w:rsidRDefault="008C1725" w:rsidP="00DF2C5F">
            <w:pPr>
              <w:jc w:val="center"/>
              <w:rPr>
                <w:sz w:val="20"/>
                <w:szCs w:val="24"/>
              </w:rPr>
            </w:pPr>
            <w:r w:rsidRPr="00DF2C5F">
              <w:rPr>
                <w:b/>
                <w:sz w:val="20"/>
                <w:szCs w:val="24"/>
              </w:rPr>
              <w:t>Hasil yang Diharapkan</w:t>
            </w:r>
          </w:p>
        </w:tc>
        <w:tc>
          <w:tcPr>
            <w:tcW w:w="912" w:type="dxa"/>
            <w:shd w:val="clear" w:color="auto" w:fill="9CC2E5" w:themeFill="accent5" w:themeFillTint="99"/>
            <w:vAlign w:val="center"/>
          </w:tcPr>
          <w:p w14:paraId="508924DD" w14:textId="77777777" w:rsidR="008C1725" w:rsidRPr="00DF2C5F" w:rsidRDefault="008C1725" w:rsidP="00DF2C5F">
            <w:pPr>
              <w:jc w:val="center"/>
              <w:rPr>
                <w:sz w:val="20"/>
                <w:szCs w:val="24"/>
              </w:rPr>
            </w:pPr>
            <w:r w:rsidRPr="00DF2C5F">
              <w:rPr>
                <w:b/>
                <w:sz w:val="20"/>
                <w:szCs w:val="24"/>
              </w:rPr>
              <w:t>Hasil Uji</w:t>
            </w:r>
          </w:p>
        </w:tc>
        <w:tc>
          <w:tcPr>
            <w:tcW w:w="1350" w:type="dxa"/>
            <w:shd w:val="clear" w:color="auto" w:fill="9CC2E5" w:themeFill="accent5" w:themeFillTint="99"/>
            <w:vAlign w:val="center"/>
          </w:tcPr>
          <w:p w14:paraId="385808D4" w14:textId="77777777" w:rsidR="008C1725" w:rsidRPr="00DF2C5F" w:rsidRDefault="008C1725" w:rsidP="00DF2C5F">
            <w:pPr>
              <w:jc w:val="center"/>
              <w:rPr>
                <w:sz w:val="20"/>
                <w:szCs w:val="24"/>
              </w:rPr>
            </w:pPr>
            <w:r w:rsidRPr="00DF2C5F">
              <w:rPr>
                <w:b/>
                <w:sz w:val="20"/>
                <w:szCs w:val="24"/>
              </w:rPr>
              <w:t>Keterangan</w:t>
            </w:r>
          </w:p>
        </w:tc>
      </w:tr>
      <w:tr w:rsidR="008C1725" w:rsidRPr="00DF2C5F" w14:paraId="6B5AB939" w14:textId="77777777" w:rsidTr="00DF2C5F">
        <w:trPr>
          <w:jc w:val="center"/>
        </w:trPr>
        <w:tc>
          <w:tcPr>
            <w:tcW w:w="559" w:type="dxa"/>
            <w:vAlign w:val="center"/>
          </w:tcPr>
          <w:p w14:paraId="4BAF7ECF" w14:textId="77777777" w:rsidR="008C1725" w:rsidRPr="00DF2C5F" w:rsidRDefault="008C1725" w:rsidP="00DF2C5F">
            <w:pPr>
              <w:jc w:val="center"/>
              <w:rPr>
                <w:sz w:val="20"/>
                <w:szCs w:val="24"/>
              </w:rPr>
            </w:pPr>
            <w:r w:rsidRPr="00DF2C5F">
              <w:rPr>
                <w:sz w:val="20"/>
                <w:szCs w:val="24"/>
              </w:rPr>
              <w:t>1</w:t>
            </w:r>
          </w:p>
        </w:tc>
        <w:tc>
          <w:tcPr>
            <w:tcW w:w="1194" w:type="dxa"/>
            <w:vAlign w:val="center"/>
          </w:tcPr>
          <w:p w14:paraId="26A0AF4E" w14:textId="77777777" w:rsidR="008C1725" w:rsidRPr="00DF2C5F" w:rsidRDefault="008C1725" w:rsidP="00DF2C5F">
            <w:pPr>
              <w:jc w:val="center"/>
              <w:rPr>
                <w:sz w:val="20"/>
                <w:szCs w:val="24"/>
              </w:rPr>
            </w:pPr>
            <w:r w:rsidRPr="00DF2C5F">
              <w:rPr>
                <w:sz w:val="20"/>
                <w:szCs w:val="24"/>
              </w:rPr>
              <w:t>Pemantauan SLA</w:t>
            </w:r>
          </w:p>
        </w:tc>
        <w:tc>
          <w:tcPr>
            <w:tcW w:w="1644" w:type="dxa"/>
            <w:vAlign w:val="center"/>
          </w:tcPr>
          <w:p w14:paraId="7D721095" w14:textId="77777777" w:rsidR="008C1725" w:rsidRPr="00DF2C5F" w:rsidRDefault="008C1725" w:rsidP="00ED0E71">
            <w:pPr>
              <w:rPr>
                <w:sz w:val="20"/>
                <w:szCs w:val="24"/>
              </w:rPr>
            </w:pPr>
            <w:r w:rsidRPr="00DF2C5F">
              <w:rPr>
                <w:sz w:val="20"/>
                <w:szCs w:val="24"/>
              </w:rPr>
              <w:t>Memproses tiket tertunda yang telah melewati batas waktu SLA awal.</w:t>
            </w:r>
          </w:p>
        </w:tc>
        <w:tc>
          <w:tcPr>
            <w:tcW w:w="2268" w:type="dxa"/>
            <w:vAlign w:val="center"/>
          </w:tcPr>
          <w:p w14:paraId="1BF32EC0" w14:textId="77777777" w:rsidR="008C1725" w:rsidRPr="00DF2C5F" w:rsidRDefault="008C1725" w:rsidP="00ED0E71">
            <w:pPr>
              <w:rPr>
                <w:sz w:val="20"/>
                <w:szCs w:val="24"/>
              </w:rPr>
            </w:pPr>
            <w:r w:rsidRPr="00DF2C5F">
              <w:rPr>
                <w:sz w:val="20"/>
                <w:szCs w:val="24"/>
              </w:rPr>
              <w:t>Sistem mengubah status tiket menjadi proses disposisi secara otomatis.</w:t>
            </w:r>
          </w:p>
        </w:tc>
        <w:tc>
          <w:tcPr>
            <w:tcW w:w="912" w:type="dxa"/>
            <w:vAlign w:val="center"/>
          </w:tcPr>
          <w:p w14:paraId="5B5530B9" w14:textId="77777777" w:rsidR="008C1725" w:rsidRPr="00DF2C5F" w:rsidRDefault="008C1725" w:rsidP="00DF2C5F">
            <w:pPr>
              <w:jc w:val="center"/>
              <w:rPr>
                <w:sz w:val="20"/>
                <w:szCs w:val="24"/>
              </w:rPr>
            </w:pPr>
            <w:r w:rsidRPr="00DF2C5F">
              <w:rPr>
                <w:sz w:val="20"/>
                <w:szCs w:val="24"/>
              </w:rPr>
              <w:t>Berhasil</w:t>
            </w:r>
          </w:p>
        </w:tc>
        <w:tc>
          <w:tcPr>
            <w:tcW w:w="1350" w:type="dxa"/>
            <w:vAlign w:val="center"/>
          </w:tcPr>
          <w:p w14:paraId="6E3B1327" w14:textId="164F5A7D" w:rsidR="008C1725" w:rsidRPr="00DF2C5F" w:rsidRDefault="008C1725" w:rsidP="00DF2C5F">
            <w:pPr>
              <w:jc w:val="center"/>
              <w:rPr>
                <w:sz w:val="20"/>
                <w:szCs w:val="24"/>
              </w:rPr>
            </w:pPr>
            <w:r w:rsidRPr="00DF2C5F">
              <w:rPr>
                <w:sz w:val="20"/>
                <w:szCs w:val="24"/>
              </w:rPr>
              <w:t>Gambar 4.4</w:t>
            </w:r>
            <w:r w:rsidR="00DF2C5F" w:rsidRPr="00DF2C5F">
              <w:rPr>
                <w:sz w:val="20"/>
                <w:szCs w:val="24"/>
              </w:rPr>
              <w:t>1</w:t>
            </w:r>
          </w:p>
        </w:tc>
      </w:tr>
      <w:tr w:rsidR="008C1725" w:rsidRPr="00DF2C5F" w14:paraId="4865D0A4" w14:textId="77777777" w:rsidTr="00DF2C5F">
        <w:trPr>
          <w:jc w:val="center"/>
        </w:trPr>
        <w:tc>
          <w:tcPr>
            <w:tcW w:w="559" w:type="dxa"/>
            <w:vAlign w:val="center"/>
          </w:tcPr>
          <w:p w14:paraId="1280BBDE" w14:textId="77777777" w:rsidR="008C1725" w:rsidRPr="00DF2C5F" w:rsidRDefault="008C1725" w:rsidP="00DF2C5F">
            <w:pPr>
              <w:jc w:val="center"/>
              <w:rPr>
                <w:sz w:val="20"/>
                <w:szCs w:val="24"/>
              </w:rPr>
            </w:pPr>
            <w:r w:rsidRPr="00DF2C5F">
              <w:rPr>
                <w:sz w:val="20"/>
                <w:szCs w:val="24"/>
              </w:rPr>
              <w:t>2</w:t>
            </w:r>
          </w:p>
        </w:tc>
        <w:tc>
          <w:tcPr>
            <w:tcW w:w="1194" w:type="dxa"/>
            <w:vAlign w:val="center"/>
          </w:tcPr>
          <w:p w14:paraId="6FB3E65F" w14:textId="77777777" w:rsidR="008C1725" w:rsidRPr="00DF2C5F" w:rsidRDefault="008C1725" w:rsidP="00DF2C5F">
            <w:pPr>
              <w:jc w:val="center"/>
              <w:rPr>
                <w:sz w:val="20"/>
                <w:szCs w:val="24"/>
              </w:rPr>
            </w:pPr>
            <w:r w:rsidRPr="00DF2C5F">
              <w:rPr>
                <w:sz w:val="20"/>
                <w:szCs w:val="24"/>
              </w:rPr>
              <w:t>Eskalasi Prioritas</w:t>
            </w:r>
          </w:p>
        </w:tc>
        <w:tc>
          <w:tcPr>
            <w:tcW w:w="1644" w:type="dxa"/>
            <w:vAlign w:val="center"/>
          </w:tcPr>
          <w:p w14:paraId="6399C997" w14:textId="77777777" w:rsidR="008C1725" w:rsidRPr="00DF2C5F" w:rsidRDefault="008C1725" w:rsidP="00ED0E71">
            <w:pPr>
              <w:rPr>
                <w:sz w:val="20"/>
                <w:szCs w:val="24"/>
              </w:rPr>
            </w:pPr>
            <w:r w:rsidRPr="00DF2C5F">
              <w:rPr>
                <w:sz w:val="20"/>
                <w:szCs w:val="24"/>
              </w:rPr>
              <w:t>Memproses tiket yang belum selesai melewati batas SLA lanjutan.</w:t>
            </w:r>
          </w:p>
        </w:tc>
        <w:tc>
          <w:tcPr>
            <w:tcW w:w="2268" w:type="dxa"/>
            <w:vAlign w:val="center"/>
          </w:tcPr>
          <w:p w14:paraId="1DD78218" w14:textId="77777777" w:rsidR="008C1725" w:rsidRPr="00DF2C5F" w:rsidRDefault="008C1725" w:rsidP="00ED0E71">
            <w:pPr>
              <w:rPr>
                <w:sz w:val="20"/>
                <w:szCs w:val="24"/>
              </w:rPr>
            </w:pPr>
            <w:r w:rsidRPr="00DF2C5F">
              <w:rPr>
                <w:sz w:val="20"/>
                <w:szCs w:val="24"/>
              </w:rPr>
              <w:t>Sistem menaikkan tingkat prioritas tiket dan menambah log eskalasi.</w:t>
            </w:r>
          </w:p>
        </w:tc>
        <w:tc>
          <w:tcPr>
            <w:tcW w:w="912" w:type="dxa"/>
            <w:vAlign w:val="center"/>
          </w:tcPr>
          <w:p w14:paraId="6FA69D32" w14:textId="77777777" w:rsidR="008C1725" w:rsidRPr="00DF2C5F" w:rsidRDefault="008C1725" w:rsidP="00DF2C5F">
            <w:pPr>
              <w:jc w:val="center"/>
              <w:rPr>
                <w:sz w:val="20"/>
                <w:szCs w:val="24"/>
              </w:rPr>
            </w:pPr>
            <w:r w:rsidRPr="00DF2C5F">
              <w:rPr>
                <w:sz w:val="20"/>
                <w:szCs w:val="24"/>
              </w:rPr>
              <w:t>Berhasil</w:t>
            </w:r>
          </w:p>
        </w:tc>
        <w:tc>
          <w:tcPr>
            <w:tcW w:w="1350" w:type="dxa"/>
            <w:vAlign w:val="center"/>
          </w:tcPr>
          <w:p w14:paraId="65E97622" w14:textId="77777777" w:rsidR="008C1725" w:rsidRPr="00DF2C5F" w:rsidRDefault="008C1725" w:rsidP="00DF2C5F">
            <w:pPr>
              <w:jc w:val="center"/>
              <w:rPr>
                <w:sz w:val="20"/>
                <w:szCs w:val="24"/>
              </w:rPr>
            </w:pPr>
            <w:r w:rsidRPr="00DF2C5F">
              <w:rPr>
                <w:sz w:val="20"/>
                <w:szCs w:val="24"/>
              </w:rPr>
              <w:t>Gambar 4.48</w:t>
            </w:r>
          </w:p>
        </w:tc>
      </w:tr>
    </w:tbl>
    <w:p w14:paraId="0501F8B3" w14:textId="77777777" w:rsidR="008C1725" w:rsidRDefault="008C1725" w:rsidP="008C1725">
      <w:pPr>
        <w:spacing w:line="360" w:lineRule="auto"/>
      </w:pPr>
    </w:p>
    <w:p w14:paraId="37AEABB1" w14:textId="4E54624E" w:rsidR="008C1725" w:rsidRDefault="008C1725" w:rsidP="00DF2C5F">
      <w:pPr>
        <w:spacing w:after="120" w:line="360" w:lineRule="auto"/>
        <w:ind w:firstLine="720"/>
      </w:pPr>
      <w:r>
        <w:t>Pada Gambar 4.4</w:t>
      </w:r>
      <w:r w:rsidR="00ED0E71">
        <w:t>1</w:t>
      </w:r>
      <w:r>
        <w:t xml:space="preserve"> berikut diperlihatkan status tiket aduan yang otomatis berubah dari berstatus Diteruskan menjadi Proses Disposisi karena telah melampaui tenggat SLA.</w:t>
      </w:r>
    </w:p>
    <w:p w14:paraId="34278CA2" w14:textId="2C27F3F0" w:rsidR="00511C97" w:rsidRDefault="00511C97" w:rsidP="00511C97">
      <w:pPr>
        <w:spacing w:after="120" w:line="360" w:lineRule="auto"/>
        <w:jc w:val="center"/>
      </w:pPr>
      <w:r>
        <w:rPr>
          <w:b/>
          <w:noProof/>
          <w:sz w:val="20"/>
        </w:rPr>
        <w:drawing>
          <wp:inline distT="0" distB="0" distL="0" distR="0" wp14:anchorId="13C5FBDB" wp14:editId="409E8FAA">
            <wp:extent cx="4724339" cy="4982547"/>
            <wp:effectExtent l="0" t="0" r="635" b="8890"/>
            <wp:docPr id="1890136382"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rotWithShape="1">
                    <a:blip r:embed="rId123" cstate="print">
                      <a:extLst>
                        <a:ext uri="{28A0092B-C50C-407E-A947-70E740481C1C}">
                          <a14:useLocalDpi xmlns:a14="http://schemas.microsoft.com/office/drawing/2010/main" val="0"/>
                        </a:ext>
                      </a:extLst>
                    </a:blip>
                    <a:srcRect l="14657" r="14098"/>
                    <a:stretch>
                      <a:fillRect/>
                    </a:stretch>
                  </pic:blipFill>
                  <pic:spPr bwMode="auto">
                    <a:xfrm>
                      <a:off x="0" y="0"/>
                      <a:ext cx="4747027" cy="5006475"/>
                    </a:xfrm>
                    <a:prstGeom prst="rect">
                      <a:avLst/>
                    </a:prstGeom>
                    <a:noFill/>
                    <a:ln>
                      <a:noFill/>
                    </a:ln>
                    <a:extLst>
                      <a:ext uri="{53640926-AAD7-44D8-BBD7-CCE9431645EC}">
                        <a14:shadowObscured xmlns:a14="http://schemas.microsoft.com/office/drawing/2010/main"/>
                      </a:ext>
                    </a:extLst>
                  </pic:spPr>
                </pic:pic>
              </a:graphicData>
            </a:graphic>
          </wp:inline>
        </w:drawing>
      </w:r>
    </w:p>
    <w:p w14:paraId="50A051B4" w14:textId="2A047783" w:rsidR="00511C97" w:rsidRDefault="00511C97" w:rsidP="00511C97">
      <w:pPr>
        <w:spacing w:line="360" w:lineRule="auto"/>
        <w:jc w:val="center"/>
        <w:rPr>
          <w:i/>
          <w:sz w:val="20"/>
        </w:rPr>
      </w:pPr>
      <w:bookmarkStart w:id="225" w:name="_Toc235221183"/>
      <w:r>
        <w:t>Gambar 4.</w:t>
      </w:r>
      <w:r>
        <w:fldChar w:fldCharType="begin"/>
      </w:r>
      <w:r>
        <w:instrText xml:space="preserve"> SEQ Gambar_4. \* ARABIC </w:instrText>
      </w:r>
      <w:r>
        <w:fldChar w:fldCharType="separate"/>
      </w:r>
      <w:r w:rsidR="00D121D6">
        <w:rPr>
          <w:noProof/>
        </w:rPr>
        <w:t>41</w:t>
      </w:r>
      <w:r>
        <w:fldChar w:fldCharType="end"/>
      </w:r>
      <w:r>
        <w:t xml:space="preserve"> </w:t>
      </w:r>
      <w:r w:rsidRPr="00681566">
        <w:t>Hasil Pemantauan Tiket Melewati SLA</w:t>
      </w:r>
      <w:bookmarkEnd w:id="225"/>
    </w:p>
    <w:p w14:paraId="4D353FCE" w14:textId="514BCB75" w:rsidR="008C1725" w:rsidRDefault="008C1725" w:rsidP="00ED0E71">
      <w:pPr>
        <w:spacing w:after="120" w:line="360" w:lineRule="auto"/>
        <w:ind w:firstLine="720"/>
      </w:pPr>
      <w:r>
        <w:lastRenderedPageBreak/>
        <w:t>Pada Gambar 4.4</w:t>
      </w:r>
      <w:r w:rsidR="00ED0E71">
        <w:t>2</w:t>
      </w:r>
      <w:r>
        <w:t xml:space="preserve"> berikut diperlihatkan keberhasilan peningkatan prioritas tiket secara otomatis (misal dari Sedang ke Tinggi) setelah melewati batas tenggat SLA berikutnya.</w:t>
      </w:r>
    </w:p>
    <w:p w14:paraId="7A4CAF12" w14:textId="77777777" w:rsidR="00D121D6" w:rsidRDefault="00D121D6" w:rsidP="00D121D6">
      <w:pPr>
        <w:keepNext/>
        <w:spacing w:before="120" w:after="40" w:line="360" w:lineRule="auto"/>
        <w:jc w:val="center"/>
      </w:pPr>
      <w:r>
        <w:rPr>
          <w:b/>
          <w:noProof/>
          <w:sz w:val="20"/>
        </w:rPr>
        <w:drawing>
          <wp:inline distT="0" distB="0" distL="0" distR="0" wp14:anchorId="79DB7ACC" wp14:editId="3FF0EF4B">
            <wp:extent cx="5029561" cy="5374433"/>
            <wp:effectExtent l="0" t="0" r="0" b="0"/>
            <wp:docPr id="1202761704"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rotWithShape="1">
                    <a:blip r:embed="rId124" cstate="print">
                      <a:extLst>
                        <a:ext uri="{28A0092B-C50C-407E-A947-70E740481C1C}">
                          <a14:useLocalDpi xmlns:a14="http://schemas.microsoft.com/office/drawing/2010/main" val="0"/>
                        </a:ext>
                      </a:extLst>
                    </a:blip>
                    <a:srcRect l="14657" r="15026"/>
                    <a:stretch>
                      <a:fillRect/>
                    </a:stretch>
                  </pic:blipFill>
                  <pic:spPr bwMode="auto">
                    <a:xfrm>
                      <a:off x="0" y="0"/>
                      <a:ext cx="5038294" cy="5383765"/>
                    </a:xfrm>
                    <a:prstGeom prst="rect">
                      <a:avLst/>
                    </a:prstGeom>
                    <a:noFill/>
                    <a:ln>
                      <a:noFill/>
                    </a:ln>
                    <a:extLst>
                      <a:ext uri="{53640926-AAD7-44D8-BBD7-CCE9431645EC}">
                        <a14:shadowObscured xmlns:a14="http://schemas.microsoft.com/office/drawing/2010/main"/>
                      </a:ext>
                    </a:extLst>
                  </pic:spPr>
                </pic:pic>
              </a:graphicData>
            </a:graphic>
          </wp:inline>
        </w:drawing>
      </w:r>
    </w:p>
    <w:p w14:paraId="0EDDADF6" w14:textId="0897BB16" w:rsidR="008C1725" w:rsidRDefault="00D121D6" w:rsidP="00D121D6">
      <w:pPr>
        <w:spacing w:line="360" w:lineRule="auto"/>
        <w:jc w:val="center"/>
      </w:pPr>
      <w:bookmarkStart w:id="226" w:name="_Toc235221184"/>
      <w:r>
        <w:t>Gambar 4.</w:t>
      </w:r>
      <w:r>
        <w:fldChar w:fldCharType="begin"/>
      </w:r>
      <w:r>
        <w:instrText xml:space="preserve"> SEQ Gambar_4. \* ARABIC </w:instrText>
      </w:r>
      <w:r>
        <w:fldChar w:fldCharType="separate"/>
      </w:r>
      <w:r>
        <w:rPr>
          <w:noProof/>
        </w:rPr>
        <w:t>42</w:t>
      </w:r>
      <w:r>
        <w:fldChar w:fldCharType="end"/>
      </w:r>
      <w:r>
        <w:t xml:space="preserve"> </w:t>
      </w:r>
      <w:r w:rsidRPr="00A33C99">
        <w:t>Hasil Eskalasi Tingkat Prioritas Tiket</w:t>
      </w:r>
      <w:bookmarkEnd w:id="226"/>
    </w:p>
    <w:p w14:paraId="3FF26E07" w14:textId="77777777" w:rsidR="008C1725" w:rsidRDefault="008C1725" w:rsidP="00D121D6">
      <w:pPr>
        <w:spacing w:before="120" w:line="360" w:lineRule="auto"/>
        <w:ind w:firstLine="720"/>
      </w:pPr>
      <w:r>
        <w:t>Berdasarkan hasil pengujian di atas, seluruh fungsi pengujian pada bagian ini dapat disimpulkan telah berjalan dengan baik sesuai hasil yang diharapkan.</w:t>
      </w:r>
    </w:p>
    <w:p w14:paraId="5273DF74" w14:textId="77777777" w:rsidR="008C1725" w:rsidRDefault="008C1725" w:rsidP="008C1725">
      <w:pPr>
        <w:pStyle w:val="Heading3"/>
        <w:spacing w:line="360" w:lineRule="auto"/>
      </w:pPr>
      <w:r>
        <w:t>4.2.9 Ringkasan Hasil Pengujian Sistem</w:t>
      </w:r>
    </w:p>
    <w:p w14:paraId="425047F9" w14:textId="77777777" w:rsidR="008C1725" w:rsidRDefault="008C1725" w:rsidP="008C1725">
      <w:pPr>
        <w:spacing w:line="360" w:lineRule="auto"/>
      </w:pPr>
      <w:r>
        <w:t>Berikut merupakan rekapitulasi ringkasan hasil pengujian untuk seluruh fungsi utama pada aplikasi Sistem Informasi Manajemen Aduan Multi Channel KMC. Rincian pengujian disajikan pada Tabel 4.9.</w:t>
      </w:r>
    </w:p>
    <w:p w14:paraId="3ECC5CAE" w14:textId="26000470" w:rsidR="00F416A4" w:rsidRDefault="00F416A4" w:rsidP="00F416A4">
      <w:pPr>
        <w:spacing w:line="360" w:lineRule="auto"/>
      </w:pPr>
      <w:bookmarkStart w:id="227" w:name="_Toc235220669"/>
      <w:r>
        <w:lastRenderedPageBreak/>
        <w:t>Tabel 4.</w:t>
      </w:r>
      <w:r>
        <w:fldChar w:fldCharType="begin"/>
      </w:r>
      <w:r>
        <w:instrText xml:space="preserve"> SEQ Tabel_4. \* ARABIC </w:instrText>
      </w:r>
      <w:r>
        <w:fldChar w:fldCharType="separate"/>
      </w:r>
      <w:r>
        <w:rPr>
          <w:noProof/>
        </w:rPr>
        <w:t>9</w:t>
      </w:r>
      <w:r>
        <w:fldChar w:fldCharType="end"/>
      </w:r>
      <w:r>
        <w:t xml:space="preserve"> </w:t>
      </w:r>
      <w:r w:rsidRPr="006375B3">
        <w:t>Ringkasan Hasil Pengujian Sistem</w:t>
      </w:r>
      <w:bookmarkEnd w:id="227"/>
    </w:p>
    <w:tbl>
      <w:tblPr>
        <w:tblStyle w:val="TableGrid"/>
        <w:tblW w:w="0" w:type="auto"/>
        <w:jc w:val="center"/>
        <w:tblLook w:val="04A0" w:firstRow="1" w:lastRow="0" w:firstColumn="1" w:lastColumn="0" w:noHBand="0" w:noVBand="1"/>
      </w:tblPr>
      <w:tblGrid>
        <w:gridCol w:w="872"/>
        <w:gridCol w:w="3659"/>
        <w:gridCol w:w="1843"/>
        <w:gridCol w:w="1466"/>
      </w:tblGrid>
      <w:tr w:rsidR="005073B6" w:rsidRPr="00F416A4" w14:paraId="0D74E006" w14:textId="77777777" w:rsidTr="00A54496">
        <w:trPr>
          <w:tblHeader/>
          <w:jc w:val="center"/>
        </w:trPr>
        <w:tc>
          <w:tcPr>
            <w:tcW w:w="872" w:type="dxa"/>
            <w:shd w:val="clear" w:color="auto" w:fill="9CC2E5" w:themeFill="accent5" w:themeFillTint="99"/>
            <w:vAlign w:val="center"/>
          </w:tcPr>
          <w:p w14:paraId="3A9BF1D4" w14:textId="77777777" w:rsidR="005073B6" w:rsidRPr="00F416A4" w:rsidRDefault="005073B6" w:rsidP="00F416A4">
            <w:pPr>
              <w:jc w:val="center"/>
              <w:rPr>
                <w:sz w:val="20"/>
                <w:szCs w:val="20"/>
              </w:rPr>
            </w:pPr>
            <w:r w:rsidRPr="00F416A4">
              <w:rPr>
                <w:b/>
                <w:sz w:val="20"/>
                <w:szCs w:val="20"/>
              </w:rPr>
              <w:t>No</w:t>
            </w:r>
          </w:p>
        </w:tc>
        <w:tc>
          <w:tcPr>
            <w:tcW w:w="3659" w:type="dxa"/>
            <w:shd w:val="clear" w:color="auto" w:fill="9CC2E5" w:themeFill="accent5" w:themeFillTint="99"/>
            <w:vAlign w:val="center"/>
          </w:tcPr>
          <w:p w14:paraId="0B9926D7" w14:textId="77777777" w:rsidR="005073B6" w:rsidRPr="00F416A4" w:rsidRDefault="005073B6" w:rsidP="00F416A4">
            <w:pPr>
              <w:jc w:val="center"/>
              <w:rPr>
                <w:sz w:val="20"/>
                <w:szCs w:val="20"/>
              </w:rPr>
            </w:pPr>
            <w:r w:rsidRPr="00F416A4">
              <w:rPr>
                <w:b/>
                <w:sz w:val="20"/>
                <w:szCs w:val="20"/>
              </w:rPr>
              <w:t>Kelompok Pengujian</w:t>
            </w:r>
          </w:p>
        </w:tc>
        <w:tc>
          <w:tcPr>
            <w:tcW w:w="1843" w:type="dxa"/>
            <w:shd w:val="clear" w:color="auto" w:fill="9CC2E5" w:themeFill="accent5" w:themeFillTint="99"/>
            <w:vAlign w:val="center"/>
          </w:tcPr>
          <w:p w14:paraId="0D73AAE6" w14:textId="77777777" w:rsidR="005073B6" w:rsidRPr="00F416A4" w:rsidRDefault="005073B6" w:rsidP="00F416A4">
            <w:pPr>
              <w:jc w:val="center"/>
              <w:rPr>
                <w:sz w:val="20"/>
                <w:szCs w:val="20"/>
              </w:rPr>
            </w:pPr>
            <w:r w:rsidRPr="00F416A4">
              <w:rPr>
                <w:b/>
                <w:sz w:val="20"/>
                <w:szCs w:val="20"/>
              </w:rPr>
              <w:t>Jumlah Skenario</w:t>
            </w:r>
          </w:p>
        </w:tc>
        <w:tc>
          <w:tcPr>
            <w:tcW w:w="1466" w:type="dxa"/>
            <w:shd w:val="clear" w:color="auto" w:fill="9CC2E5" w:themeFill="accent5" w:themeFillTint="99"/>
            <w:vAlign w:val="center"/>
          </w:tcPr>
          <w:p w14:paraId="6DCDDBC4" w14:textId="77777777" w:rsidR="005073B6" w:rsidRPr="00F416A4" w:rsidRDefault="005073B6" w:rsidP="00F416A4">
            <w:pPr>
              <w:jc w:val="center"/>
              <w:rPr>
                <w:sz w:val="20"/>
                <w:szCs w:val="20"/>
              </w:rPr>
            </w:pPr>
            <w:r w:rsidRPr="00F416A4">
              <w:rPr>
                <w:b/>
                <w:sz w:val="20"/>
                <w:szCs w:val="20"/>
              </w:rPr>
              <w:t>Keterangan</w:t>
            </w:r>
          </w:p>
        </w:tc>
      </w:tr>
      <w:tr w:rsidR="005073B6" w:rsidRPr="00F416A4" w14:paraId="18B93310" w14:textId="77777777" w:rsidTr="005073B6">
        <w:trPr>
          <w:jc w:val="center"/>
        </w:trPr>
        <w:tc>
          <w:tcPr>
            <w:tcW w:w="872" w:type="dxa"/>
            <w:vAlign w:val="center"/>
          </w:tcPr>
          <w:p w14:paraId="57C2F65C" w14:textId="77777777" w:rsidR="005073B6" w:rsidRPr="00F416A4" w:rsidRDefault="005073B6" w:rsidP="00F416A4">
            <w:pPr>
              <w:jc w:val="center"/>
              <w:rPr>
                <w:sz w:val="20"/>
                <w:szCs w:val="20"/>
              </w:rPr>
            </w:pPr>
            <w:r w:rsidRPr="00F416A4">
              <w:rPr>
                <w:sz w:val="20"/>
                <w:szCs w:val="20"/>
              </w:rPr>
              <w:t>1</w:t>
            </w:r>
          </w:p>
        </w:tc>
        <w:tc>
          <w:tcPr>
            <w:tcW w:w="3659" w:type="dxa"/>
            <w:vAlign w:val="center"/>
          </w:tcPr>
          <w:p w14:paraId="6D71F964" w14:textId="77777777" w:rsidR="005073B6" w:rsidRPr="00F416A4" w:rsidRDefault="005073B6" w:rsidP="005073B6">
            <w:pPr>
              <w:jc w:val="left"/>
              <w:rPr>
                <w:sz w:val="20"/>
                <w:szCs w:val="20"/>
              </w:rPr>
            </w:pPr>
            <w:r w:rsidRPr="00F416A4">
              <w:rPr>
                <w:sz w:val="20"/>
                <w:szCs w:val="20"/>
              </w:rPr>
              <w:t>Autentikasi dan Akses</w:t>
            </w:r>
          </w:p>
        </w:tc>
        <w:tc>
          <w:tcPr>
            <w:tcW w:w="1843" w:type="dxa"/>
            <w:vAlign w:val="center"/>
          </w:tcPr>
          <w:p w14:paraId="48796697" w14:textId="77777777" w:rsidR="005073B6" w:rsidRPr="00F416A4" w:rsidRDefault="005073B6" w:rsidP="00F416A4">
            <w:pPr>
              <w:jc w:val="center"/>
              <w:rPr>
                <w:sz w:val="20"/>
                <w:szCs w:val="20"/>
              </w:rPr>
            </w:pPr>
            <w:r w:rsidRPr="00F416A4">
              <w:rPr>
                <w:sz w:val="20"/>
                <w:szCs w:val="20"/>
              </w:rPr>
              <w:t>5</w:t>
            </w:r>
          </w:p>
        </w:tc>
        <w:tc>
          <w:tcPr>
            <w:tcW w:w="1466" w:type="dxa"/>
            <w:vAlign w:val="center"/>
          </w:tcPr>
          <w:p w14:paraId="21175F8C" w14:textId="77777777" w:rsidR="005073B6" w:rsidRPr="00F416A4" w:rsidRDefault="005073B6" w:rsidP="00F416A4">
            <w:pPr>
              <w:jc w:val="center"/>
              <w:rPr>
                <w:sz w:val="20"/>
                <w:szCs w:val="20"/>
              </w:rPr>
            </w:pPr>
            <w:r w:rsidRPr="00F416A4">
              <w:rPr>
                <w:sz w:val="20"/>
                <w:szCs w:val="20"/>
              </w:rPr>
              <w:t>Berhasil</w:t>
            </w:r>
          </w:p>
        </w:tc>
      </w:tr>
      <w:tr w:rsidR="005073B6" w:rsidRPr="00F416A4" w14:paraId="1350207A" w14:textId="77777777" w:rsidTr="005073B6">
        <w:trPr>
          <w:jc w:val="center"/>
        </w:trPr>
        <w:tc>
          <w:tcPr>
            <w:tcW w:w="872" w:type="dxa"/>
            <w:vAlign w:val="center"/>
          </w:tcPr>
          <w:p w14:paraId="13E89EF1" w14:textId="77777777" w:rsidR="005073B6" w:rsidRPr="00F416A4" w:rsidRDefault="005073B6" w:rsidP="00F416A4">
            <w:pPr>
              <w:jc w:val="center"/>
              <w:rPr>
                <w:sz w:val="20"/>
                <w:szCs w:val="20"/>
              </w:rPr>
            </w:pPr>
            <w:r w:rsidRPr="00F416A4">
              <w:rPr>
                <w:sz w:val="20"/>
                <w:szCs w:val="20"/>
              </w:rPr>
              <w:t>2</w:t>
            </w:r>
          </w:p>
        </w:tc>
        <w:tc>
          <w:tcPr>
            <w:tcW w:w="3659" w:type="dxa"/>
            <w:vAlign w:val="center"/>
          </w:tcPr>
          <w:p w14:paraId="5E264AE2" w14:textId="77777777" w:rsidR="005073B6" w:rsidRPr="00F416A4" w:rsidRDefault="005073B6" w:rsidP="005073B6">
            <w:pPr>
              <w:jc w:val="left"/>
              <w:rPr>
                <w:sz w:val="20"/>
                <w:szCs w:val="20"/>
              </w:rPr>
            </w:pPr>
            <w:r w:rsidRPr="00F416A4">
              <w:rPr>
                <w:sz w:val="20"/>
                <w:szCs w:val="20"/>
              </w:rPr>
              <w:t>Sinkronisasi dan Klasifikasi Aduan</w:t>
            </w:r>
          </w:p>
        </w:tc>
        <w:tc>
          <w:tcPr>
            <w:tcW w:w="1843" w:type="dxa"/>
            <w:vAlign w:val="center"/>
          </w:tcPr>
          <w:p w14:paraId="7E1396F1" w14:textId="77777777" w:rsidR="005073B6" w:rsidRPr="00F416A4" w:rsidRDefault="005073B6" w:rsidP="00F416A4">
            <w:pPr>
              <w:jc w:val="center"/>
              <w:rPr>
                <w:sz w:val="20"/>
                <w:szCs w:val="20"/>
              </w:rPr>
            </w:pPr>
            <w:r w:rsidRPr="00F416A4">
              <w:rPr>
                <w:sz w:val="20"/>
                <w:szCs w:val="20"/>
              </w:rPr>
              <w:t>4</w:t>
            </w:r>
          </w:p>
        </w:tc>
        <w:tc>
          <w:tcPr>
            <w:tcW w:w="1466" w:type="dxa"/>
            <w:vAlign w:val="center"/>
          </w:tcPr>
          <w:p w14:paraId="468FBCF0" w14:textId="77777777" w:rsidR="005073B6" w:rsidRPr="00F416A4" w:rsidRDefault="005073B6" w:rsidP="00F416A4">
            <w:pPr>
              <w:jc w:val="center"/>
              <w:rPr>
                <w:sz w:val="20"/>
                <w:szCs w:val="20"/>
              </w:rPr>
            </w:pPr>
            <w:r w:rsidRPr="00F416A4">
              <w:rPr>
                <w:sz w:val="20"/>
                <w:szCs w:val="20"/>
              </w:rPr>
              <w:t>Berhasil</w:t>
            </w:r>
          </w:p>
        </w:tc>
      </w:tr>
      <w:tr w:rsidR="005073B6" w:rsidRPr="00F416A4" w14:paraId="47C8CA71" w14:textId="77777777" w:rsidTr="005073B6">
        <w:trPr>
          <w:jc w:val="center"/>
        </w:trPr>
        <w:tc>
          <w:tcPr>
            <w:tcW w:w="872" w:type="dxa"/>
            <w:vAlign w:val="center"/>
          </w:tcPr>
          <w:p w14:paraId="03FAA145" w14:textId="77777777" w:rsidR="005073B6" w:rsidRPr="00F416A4" w:rsidRDefault="005073B6" w:rsidP="00F416A4">
            <w:pPr>
              <w:jc w:val="center"/>
              <w:rPr>
                <w:sz w:val="20"/>
                <w:szCs w:val="20"/>
              </w:rPr>
            </w:pPr>
            <w:r w:rsidRPr="00F416A4">
              <w:rPr>
                <w:sz w:val="20"/>
                <w:szCs w:val="20"/>
              </w:rPr>
              <w:t>3</w:t>
            </w:r>
          </w:p>
        </w:tc>
        <w:tc>
          <w:tcPr>
            <w:tcW w:w="3659" w:type="dxa"/>
            <w:vAlign w:val="center"/>
          </w:tcPr>
          <w:p w14:paraId="41098957" w14:textId="77777777" w:rsidR="005073B6" w:rsidRPr="00F416A4" w:rsidRDefault="005073B6" w:rsidP="005073B6">
            <w:pPr>
              <w:jc w:val="left"/>
              <w:rPr>
                <w:sz w:val="20"/>
                <w:szCs w:val="20"/>
              </w:rPr>
            </w:pPr>
            <w:r w:rsidRPr="00F416A4">
              <w:rPr>
                <w:sz w:val="20"/>
                <w:szCs w:val="20"/>
              </w:rPr>
              <w:t>Manajemen Tiket dan Deteksi Duplikasi</w:t>
            </w:r>
          </w:p>
        </w:tc>
        <w:tc>
          <w:tcPr>
            <w:tcW w:w="1843" w:type="dxa"/>
            <w:vAlign w:val="center"/>
          </w:tcPr>
          <w:p w14:paraId="25E6AE11" w14:textId="77777777" w:rsidR="005073B6" w:rsidRPr="00F416A4" w:rsidRDefault="005073B6" w:rsidP="00F416A4">
            <w:pPr>
              <w:jc w:val="center"/>
              <w:rPr>
                <w:sz w:val="20"/>
                <w:szCs w:val="20"/>
              </w:rPr>
            </w:pPr>
            <w:r w:rsidRPr="00F416A4">
              <w:rPr>
                <w:sz w:val="20"/>
                <w:szCs w:val="20"/>
              </w:rPr>
              <w:t>6</w:t>
            </w:r>
          </w:p>
        </w:tc>
        <w:tc>
          <w:tcPr>
            <w:tcW w:w="1466" w:type="dxa"/>
            <w:vAlign w:val="center"/>
          </w:tcPr>
          <w:p w14:paraId="6C991508" w14:textId="77777777" w:rsidR="005073B6" w:rsidRPr="00F416A4" w:rsidRDefault="005073B6" w:rsidP="00F416A4">
            <w:pPr>
              <w:jc w:val="center"/>
              <w:rPr>
                <w:sz w:val="20"/>
                <w:szCs w:val="20"/>
              </w:rPr>
            </w:pPr>
            <w:r w:rsidRPr="00F416A4">
              <w:rPr>
                <w:sz w:val="20"/>
                <w:szCs w:val="20"/>
              </w:rPr>
              <w:t>Berhasil</w:t>
            </w:r>
          </w:p>
        </w:tc>
      </w:tr>
      <w:tr w:rsidR="005073B6" w:rsidRPr="00F416A4" w14:paraId="4DF01773" w14:textId="77777777" w:rsidTr="005073B6">
        <w:trPr>
          <w:jc w:val="center"/>
        </w:trPr>
        <w:tc>
          <w:tcPr>
            <w:tcW w:w="872" w:type="dxa"/>
            <w:vAlign w:val="center"/>
          </w:tcPr>
          <w:p w14:paraId="7D0B38AC" w14:textId="77777777" w:rsidR="005073B6" w:rsidRPr="00F416A4" w:rsidRDefault="005073B6" w:rsidP="00F416A4">
            <w:pPr>
              <w:jc w:val="center"/>
              <w:rPr>
                <w:sz w:val="20"/>
                <w:szCs w:val="20"/>
              </w:rPr>
            </w:pPr>
            <w:r w:rsidRPr="00F416A4">
              <w:rPr>
                <w:sz w:val="20"/>
                <w:szCs w:val="20"/>
              </w:rPr>
              <w:t>4</w:t>
            </w:r>
          </w:p>
        </w:tc>
        <w:tc>
          <w:tcPr>
            <w:tcW w:w="3659" w:type="dxa"/>
            <w:vAlign w:val="center"/>
          </w:tcPr>
          <w:p w14:paraId="328A26B5" w14:textId="77777777" w:rsidR="005073B6" w:rsidRPr="00F416A4" w:rsidRDefault="005073B6" w:rsidP="005073B6">
            <w:pPr>
              <w:jc w:val="left"/>
              <w:rPr>
                <w:sz w:val="20"/>
                <w:szCs w:val="20"/>
              </w:rPr>
            </w:pPr>
            <w:r w:rsidRPr="00F416A4">
              <w:rPr>
                <w:sz w:val="20"/>
                <w:szCs w:val="20"/>
              </w:rPr>
              <w:t>Manajemen Data OPD</w:t>
            </w:r>
          </w:p>
        </w:tc>
        <w:tc>
          <w:tcPr>
            <w:tcW w:w="1843" w:type="dxa"/>
            <w:vAlign w:val="center"/>
          </w:tcPr>
          <w:p w14:paraId="78FBA9EB" w14:textId="77777777" w:rsidR="005073B6" w:rsidRPr="00F416A4" w:rsidRDefault="005073B6" w:rsidP="00F416A4">
            <w:pPr>
              <w:jc w:val="center"/>
              <w:rPr>
                <w:sz w:val="20"/>
                <w:szCs w:val="20"/>
              </w:rPr>
            </w:pPr>
            <w:r w:rsidRPr="00F416A4">
              <w:rPr>
                <w:sz w:val="20"/>
                <w:szCs w:val="20"/>
              </w:rPr>
              <w:t>3</w:t>
            </w:r>
          </w:p>
        </w:tc>
        <w:tc>
          <w:tcPr>
            <w:tcW w:w="1466" w:type="dxa"/>
            <w:vAlign w:val="center"/>
          </w:tcPr>
          <w:p w14:paraId="6F489103" w14:textId="77777777" w:rsidR="005073B6" w:rsidRPr="00F416A4" w:rsidRDefault="005073B6" w:rsidP="00F416A4">
            <w:pPr>
              <w:jc w:val="center"/>
              <w:rPr>
                <w:sz w:val="20"/>
                <w:szCs w:val="20"/>
              </w:rPr>
            </w:pPr>
            <w:r w:rsidRPr="00F416A4">
              <w:rPr>
                <w:sz w:val="20"/>
                <w:szCs w:val="20"/>
              </w:rPr>
              <w:t>Berhasil</w:t>
            </w:r>
          </w:p>
        </w:tc>
      </w:tr>
      <w:tr w:rsidR="005073B6" w:rsidRPr="00F416A4" w14:paraId="6507B7E9" w14:textId="77777777" w:rsidTr="005073B6">
        <w:trPr>
          <w:jc w:val="center"/>
        </w:trPr>
        <w:tc>
          <w:tcPr>
            <w:tcW w:w="872" w:type="dxa"/>
            <w:vAlign w:val="center"/>
          </w:tcPr>
          <w:p w14:paraId="0EC07E42" w14:textId="77777777" w:rsidR="005073B6" w:rsidRPr="00F416A4" w:rsidRDefault="005073B6" w:rsidP="00F416A4">
            <w:pPr>
              <w:jc w:val="center"/>
              <w:rPr>
                <w:sz w:val="20"/>
                <w:szCs w:val="20"/>
              </w:rPr>
            </w:pPr>
            <w:r w:rsidRPr="00F416A4">
              <w:rPr>
                <w:sz w:val="20"/>
                <w:szCs w:val="20"/>
              </w:rPr>
              <w:t>5</w:t>
            </w:r>
          </w:p>
        </w:tc>
        <w:tc>
          <w:tcPr>
            <w:tcW w:w="3659" w:type="dxa"/>
            <w:vAlign w:val="center"/>
          </w:tcPr>
          <w:p w14:paraId="09B85789" w14:textId="77777777" w:rsidR="005073B6" w:rsidRPr="00F416A4" w:rsidRDefault="005073B6" w:rsidP="005073B6">
            <w:pPr>
              <w:jc w:val="left"/>
              <w:rPr>
                <w:sz w:val="20"/>
                <w:szCs w:val="20"/>
              </w:rPr>
            </w:pPr>
            <w:r w:rsidRPr="00F416A4">
              <w:rPr>
                <w:sz w:val="20"/>
                <w:szCs w:val="20"/>
              </w:rPr>
              <w:t>Tindak Lanjut OPD</w:t>
            </w:r>
          </w:p>
        </w:tc>
        <w:tc>
          <w:tcPr>
            <w:tcW w:w="1843" w:type="dxa"/>
            <w:vAlign w:val="center"/>
          </w:tcPr>
          <w:p w14:paraId="0002E709" w14:textId="77777777" w:rsidR="005073B6" w:rsidRPr="00F416A4" w:rsidRDefault="005073B6" w:rsidP="00F416A4">
            <w:pPr>
              <w:jc w:val="center"/>
              <w:rPr>
                <w:sz w:val="20"/>
                <w:szCs w:val="20"/>
              </w:rPr>
            </w:pPr>
            <w:r w:rsidRPr="00F416A4">
              <w:rPr>
                <w:sz w:val="20"/>
                <w:szCs w:val="20"/>
              </w:rPr>
              <w:t>4</w:t>
            </w:r>
          </w:p>
        </w:tc>
        <w:tc>
          <w:tcPr>
            <w:tcW w:w="1466" w:type="dxa"/>
            <w:vAlign w:val="center"/>
          </w:tcPr>
          <w:p w14:paraId="7A4FDE15" w14:textId="77777777" w:rsidR="005073B6" w:rsidRPr="00F416A4" w:rsidRDefault="005073B6" w:rsidP="00F416A4">
            <w:pPr>
              <w:jc w:val="center"/>
              <w:rPr>
                <w:sz w:val="20"/>
                <w:szCs w:val="20"/>
              </w:rPr>
            </w:pPr>
            <w:r w:rsidRPr="00F416A4">
              <w:rPr>
                <w:sz w:val="20"/>
                <w:szCs w:val="20"/>
              </w:rPr>
              <w:t>Berhasil</w:t>
            </w:r>
          </w:p>
        </w:tc>
      </w:tr>
      <w:tr w:rsidR="005073B6" w:rsidRPr="00F416A4" w14:paraId="2361AF09" w14:textId="77777777" w:rsidTr="005073B6">
        <w:trPr>
          <w:jc w:val="center"/>
        </w:trPr>
        <w:tc>
          <w:tcPr>
            <w:tcW w:w="872" w:type="dxa"/>
            <w:vAlign w:val="center"/>
          </w:tcPr>
          <w:p w14:paraId="74275177" w14:textId="77777777" w:rsidR="005073B6" w:rsidRPr="00F416A4" w:rsidRDefault="005073B6" w:rsidP="00F416A4">
            <w:pPr>
              <w:jc w:val="center"/>
              <w:rPr>
                <w:sz w:val="20"/>
                <w:szCs w:val="20"/>
              </w:rPr>
            </w:pPr>
            <w:r w:rsidRPr="00F416A4">
              <w:rPr>
                <w:sz w:val="20"/>
                <w:szCs w:val="20"/>
              </w:rPr>
              <w:t>6</w:t>
            </w:r>
          </w:p>
        </w:tc>
        <w:tc>
          <w:tcPr>
            <w:tcW w:w="3659" w:type="dxa"/>
            <w:vAlign w:val="center"/>
          </w:tcPr>
          <w:p w14:paraId="236D2AAF" w14:textId="77777777" w:rsidR="005073B6" w:rsidRPr="00F416A4" w:rsidRDefault="005073B6" w:rsidP="005073B6">
            <w:pPr>
              <w:jc w:val="left"/>
              <w:rPr>
                <w:sz w:val="20"/>
                <w:szCs w:val="20"/>
              </w:rPr>
            </w:pPr>
            <w:r w:rsidRPr="00F416A4">
              <w:rPr>
                <w:sz w:val="20"/>
                <w:szCs w:val="20"/>
              </w:rPr>
              <w:t>Layanan Publik</w:t>
            </w:r>
          </w:p>
        </w:tc>
        <w:tc>
          <w:tcPr>
            <w:tcW w:w="1843" w:type="dxa"/>
            <w:vAlign w:val="center"/>
          </w:tcPr>
          <w:p w14:paraId="2E0B3725" w14:textId="77777777" w:rsidR="005073B6" w:rsidRPr="00F416A4" w:rsidRDefault="005073B6" w:rsidP="00F416A4">
            <w:pPr>
              <w:jc w:val="center"/>
              <w:rPr>
                <w:sz w:val="20"/>
                <w:szCs w:val="20"/>
              </w:rPr>
            </w:pPr>
            <w:r w:rsidRPr="00F416A4">
              <w:rPr>
                <w:sz w:val="20"/>
                <w:szCs w:val="20"/>
              </w:rPr>
              <w:t>2</w:t>
            </w:r>
          </w:p>
        </w:tc>
        <w:tc>
          <w:tcPr>
            <w:tcW w:w="1466" w:type="dxa"/>
            <w:vAlign w:val="center"/>
          </w:tcPr>
          <w:p w14:paraId="411024D4" w14:textId="77777777" w:rsidR="005073B6" w:rsidRPr="00F416A4" w:rsidRDefault="005073B6" w:rsidP="00F416A4">
            <w:pPr>
              <w:jc w:val="center"/>
              <w:rPr>
                <w:sz w:val="20"/>
                <w:szCs w:val="20"/>
              </w:rPr>
            </w:pPr>
            <w:r w:rsidRPr="00F416A4">
              <w:rPr>
                <w:sz w:val="20"/>
                <w:szCs w:val="20"/>
              </w:rPr>
              <w:t>Berhasil</w:t>
            </w:r>
          </w:p>
        </w:tc>
      </w:tr>
      <w:tr w:rsidR="005073B6" w:rsidRPr="00F416A4" w14:paraId="0413FA50" w14:textId="77777777" w:rsidTr="005073B6">
        <w:trPr>
          <w:jc w:val="center"/>
        </w:trPr>
        <w:tc>
          <w:tcPr>
            <w:tcW w:w="872" w:type="dxa"/>
            <w:vAlign w:val="center"/>
          </w:tcPr>
          <w:p w14:paraId="7584B3D3" w14:textId="77777777" w:rsidR="005073B6" w:rsidRPr="00F416A4" w:rsidRDefault="005073B6" w:rsidP="00F416A4">
            <w:pPr>
              <w:jc w:val="center"/>
              <w:rPr>
                <w:sz w:val="20"/>
                <w:szCs w:val="20"/>
              </w:rPr>
            </w:pPr>
            <w:r w:rsidRPr="00F416A4">
              <w:rPr>
                <w:sz w:val="20"/>
                <w:szCs w:val="20"/>
              </w:rPr>
              <w:t>7</w:t>
            </w:r>
          </w:p>
        </w:tc>
        <w:tc>
          <w:tcPr>
            <w:tcW w:w="3659" w:type="dxa"/>
            <w:vAlign w:val="center"/>
          </w:tcPr>
          <w:p w14:paraId="7EF39165" w14:textId="77777777" w:rsidR="005073B6" w:rsidRPr="00F416A4" w:rsidRDefault="005073B6" w:rsidP="005073B6">
            <w:pPr>
              <w:jc w:val="left"/>
              <w:rPr>
                <w:sz w:val="20"/>
                <w:szCs w:val="20"/>
              </w:rPr>
            </w:pPr>
            <w:r w:rsidRPr="00F416A4">
              <w:rPr>
                <w:sz w:val="20"/>
                <w:szCs w:val="20"/>
              </w:rPr>
              <w:t>Pengelolaan Profil</w:t>
            </w:r>
          </w:p>
        </w:tc>
        <w:tc>
          <w:tcPr>
            <w:tcW w:w="1843" w:type="dxa"/>
            <w:vAlign w:val="center"/>
          </w:tcPr>
          <w:p w14:paraId="611DD7AF" w14:textId="77777777" w:rsidR="005073B6" w:rsidRPr="00F416A4" w:rsidRDefault="005073B6" w:rsidP="00F416A4">
            <w:pPr>
              <w:jc w:val="center"/>
              <w:rPr>
                <w:sz w:val="20"/>
                <w:szCs w:val="20"/>
              </w:rPr>
            </w:pPr>
            <w:r w:rsidRPr="00F416A4">
              <w:rPr>
                <w:sz w:val="20"/>
                <w:szCs w:val="20"/>
              </w:rPr>
              <w:t>2</w:t>
            </w:r>
          </w:p>
        </w:tc>
        <w:tc>
          <w:tcPr>
            <w:tcW w:w="1466" w:type="dxa"/>
            <w:vAlign w:val="center"/>
          </w:tcPr>
          <w:p w14:paraId="6133320D" w14:textId="77777777" w:rsidR="005073B6" w:rsidRPr="00F416A4" w:rsidRDefault="005073B6" w:rsidP="00F416A4">
            <w:pPr>
              <w:jc w:val="center"/>
              <w:rPr>
                <w:sz w:val="20"/>
                <w:szCs w:val="20"/>
              </w:rPr>
            </w:pPr>
            <w:r w:rsidRPr="00F416A4">
              <w:rPr>
                <w:sz w:val="20"/>
                <w:szCs w:val="20"/>
              </w:rPr>
              <w:t>Berhasil</w:t>
            </w:r>
          </w:p>
        </w:tc>
      </w:tr>
      <w:tr w:rsidR="005073B6" w:rsidRPr="00F416A4" w14:paraId="59B99D5F" w14:textId="77777777" w:rsidTr="005073B6">
        <w:trPr>
          <w:jc w:val="center"/>
        </w:trPr>
        <w:tc>
          <w:tcPr>
            <w:tcW w:w="872" w:type="dxa"/>
            <w:vAlign w:val="center"/>
          </w:tcPr>
          <w:p w14:paraId="0D767D85" w14:textId="77777777" w:rsidR="005073B6" w:rsidRPr="00F416A4" w:rsidRDefault="005073B6" w:rsidP="00F416A4">
            <w:pPr>
              <w:jc w:val="center"/>
              <w:rPr>
                <w:sz w:val="20"/>
                <w:szCs w:val="20"/>
              </w:rPr>
            </w:pPr>
            <w:r w:rsidRPr="00F416A4">
              <w:rPr>
                <w:sz w:val="20"/>
                <w:szCs w:val="20"/>
              </w:rPr>
              <w:t>8</w:t>
            </w:r>
          </w:p>
        </w:tc>
        <w:tc>
          <w:tcPr>
            <w:tcW w:w="3659" w:type="dxa"/>
            <w:vAlign w:val="center"/>
          </w:tcPr>
          <w:p w14:paraId="15BA2279" w14:textId="77777777" w:rsidR="005073B6" w:rsidRPr="00F416A4" w:rsidRDefault="005073B6" w:rsidP="005073B6">
            <w:pPr>
              <w:jc w:val="left"/>
              <w:rPr>
                <w:sz w:val="20"/>
                <w:szCs w:val="20"/>
              </w:rPr>
            </w:pPr>
            <w:r w:rsidRPr="00F416A4">
              <w:rPr>
                <w:sz w:val="20"/>
                <w:szCs w:val="20"/>
              </w:rPr>
              <w:t>SLA dan Eskalasi</w:t>
            </w:r>
          </w:p>
        </w:tc>
        <w:tc>
          <w:tcPr>
            <w:tcW w:w="1843" w:type="dxa"/>
            <w:vAlign w:val="center"/>
          </w:tcPr>
          <w:p w14:paraId="20C9368E" w14:textId="77777777" w:rsidR="005073B6" w:rsidRPr="00F416A4" w:rsidRDefault="005073B6" w:rsidP="00F416A4">
            <w:pPr>
              <w:jc w:val="center"/>
              <w:rPr>
                <w:sz w:val="20"/>
                <w:szCs w:val="20"/>
              </w:rPr>
            </w:pPr>
            <w:r w:rsidRPr="00F416A4">
              <w:rPr>
                <w:sz w:val="20"/>
                <w:szCs w:val="20"/>
              </w:rPr>
              <w:t>2</w:t>
            </w:r>
          </w:p>
        </w:tc>
        <w:tc>
          <w:tcPr>
            <w:tcW w:w="1466" w:type="dxa"/>
            <w:vAlign w:val="center"/>
          </w:tcPr>
          <w:p w14:paraId="2CF8A408" w14:textId="77777777" w:rsidR="005073B6" w:rsidRPr="00F416A4" w:rsidRDefault="005073B6" w:rsidP="00F416A4">
            <w:pPr>
              <w:jc w:val="center"/>
              <w:rPr>
                <w:sz w:val="20"/>
                <w:szCs w:val="20"/>
              </w:rPr>
            </w:pPr>
            <w:r w:rsidRPr="00F416A4">
              <w:rPr>
                <w:sz w:val="20"/>
                <w:szCs w:val="20"/>
              </w:rPr>
              <w:t>Berhasil</w:t>
            </w:r>
          </w:p>
        </w:tc>
      </w:tr>
      <w:tr w:rsidR="005073B6" w:rsidRPr="00F416A4" w14:paraId="2010BC51" w14:textId="77777777" w:rsidTr="005073B6">
        <w:trPr>
          <w:jc w:val="center"/>
        </w:trPr>
        <w:tc>
          <w:tcPr>
            <w:tcW w:w="872" w:type="dxa"/>
            <w:vAlign w:val="center"/>
          </w:tcPr>
          <w:p w14:paraId="40D736E1" w14:textId="77777777" w:rsidR="005073B6" w:rsidRPr="00F416A4" w:rsidRDefault="005073B6" w:rsidP="00F416A4">
            <w:pPr>
              <w:jc w:val="center"/>
              <w:rPr>
                <w:sz w:val="20"/>
                <w:szCs w:val="20"/>
              </w:rPr>
            </w:pPr>
            <w:r w:rsidRPr="00F416A4">
              <w:rPr>
                <w:sz w:val="20"/>
                <w:szCs w:val="20"/>
              </w:rPr>
              <w:t>TOTAL</w:t>
            </w:r>
          </w:p>
        </w:tc>
        <w:tc>
          <w:tcPr>
            <w:tcW w:w="3659" w:type="dxa"/>
            <w:vAlign w:val="center"/>
          </w:tcPr>
          <w:p w14:paraId="1B6128C3" w14:textId="77777777" w:rsidR="005073B6" w:rsidRPr="00F416A4" w:rsidRDefault="005073B6" w:rsidP="00F416A4">
            <w:pPr>
              <w:jc w:val="center"/>
              <w:rPr>
                <w:sz w:val="20"/>
                <w:szCs w:val="20"/>
              </w:rPr>
            </w:pPr>
            <w:r w:rsidRPr="00F416A4">
              <w:rPr>
                <w:sz w:val="20"/>
                <w:szCs w:val="20"/>
              </w:rPr>
              <w:t>Keseluruhan pengujian</w:t>
            </w:r>
          </w:p>
        </w:tc>
        <w:tc>
          <w:tcPr>
            <w:tcW w:w="1843" w:type="dxa"/>
            <w:vAlign w:val="center"/>
          </w:tcPr>
          <w:p w14:paraId="79657E34" w14:textId="77777777" w:rsidR="005073B6" w:rsidRPr="00F416A4" w:rsidRDefault="005073B6" w:rsidP="00F416A4">
            <w:pPr>
              <w:jc w:val="center"/>
              <w:rPr>
                <w:sz w:val="20"/>
                <w:szCs w:val="20"/>
              </w:rPr>
            </w:pPr>
            <w:r w:rsidRPr="00F416A4">
              <w:rPr>
                <w:sz w:val="20"/>
                <w:szCs w:val="20"/>
              </w:rPr>
              <w:t>28</w:t>
            </w:r>
          </w:p>
        </w:tc>
        <w:tc>
          <w:tcPr>
            <w:tcW w:w="1466" w:type="dxa"/>
            <w:vAlign w:val="center"/>
          </w:tcPr>
          <w:p w14:paraId="5629E3B0" w14:textId="77777777" w:rsidR="005073B6" w:rsidRPr="00F416A4" w:rsidRDefault="005073B6" w:rsidP="00F416A4">
            <w:pPr>
              <w:jc w:val="center"/>
              <w:rPr>
                <w:sz w:val="20"/>
                <w:szCs w:val="20"/>
              </w:rPr>
            </w:pPr>
            <w:r w:rsidRPr="00F416A4">
              <w:rPr>
                <w:sz w:val="20"/>
                <w:szCs w:val="20"/>
              </w:rPr>
              <w:t>Berhasil</w:t>
            </w:r>
          </w:p>
        </w:tc>
      </w:tr>
    </w:tbl>
    <w:p w14:paraId="3D15400D" w14:textId="77777777" w:rsidR="008C1725" w:rsidRDefault="008C1725" w:rsidP="00B45395">
      <w:pPr>
        <w:spacing w:before="120" w:line="360" w:lineRule="auto"/>
        <w:ind w:firstLine="720"/>
      </w:pPr>
      <w:r>
        <w:t>Berdasarkan Tabel 4.9, keseluruhan 28 skenario pengujian fungsional menghasilkan keluaran yang sesuai dengan hasil yang diharapkan. Hal ini menunjukkan bahwa Sistem Informasi Manajemen Aduan Multi Channel KMC dapat beroperasi dengan baik sesuai rancangan kebutuhan sistem.</w:t>
      </w:r>
    </w:p>
    <w:p w14:paraId="52983739" w14:textId="7CF03BCD" w:rsidR="0026412F" w:rsidRPr="0026412F" w:rsidRDefault="0026412F" w:rsidP="0026412F">
      <w:pPr>
        <w:sectPr w:rsidR="0026412F" w:rsidRPr="0026412F" w:rsidSect="00E31770">
          <w:pgSz w:w="11906" w:h="16838"/>
          <w:pgMar w:top="1701" w:right="1701" w:bottom="1701" w:left="2268" w:header="709" w:footer="709" w:gutter="0"/>
          <w:cols w:space="708"/>
          <w:titlePg/>
          <w:docGrid w:linePitch="360"/>
        </w:sectPr>
      </w:pPr>
    </w:p>
    <w:p w14:paraId="62710433" w14:textId="71EA1A1D" w:rsidR="00E41853" w:rsidRDefault="00A77121" w:rsidP="00B81CF3">
      <w:pPr>
        <w:pStyle w:val="Heading1"/>
        <w:spacing w:before="0" w:after="360" w:line="240" w:lineRule="auto"/>
      </w:pPr>
      <w:bookmarkStart w:id="228" w:name="_Toc235179495"/>
      <w:r w:rsidRPr="009C4C4E">
        <w:lastRenderedPageBreak/>
        <w:t>BAB V</w:t>
      </w:r>
      <w:r w:rsidRPr="009C4C4E">
        <w:br/>
        <w:t>PENUTUP</w:t>
      </w:r>
      <w:bookmarkEnd w:id="228"/>
    </w:p>
    <w:p w14:paraId="6354003C" w14:textId="77777777" w:rsidR="00B81CF3" w:rsidRDefault="00B81CF3" w:rsidP="00B81CF3">
      <w:pPr>
        <w:pStyle w:val="Heading2"/>
      </w:pPr>
      <w:r>
        <w:t>5.1 Kesimpulan</w:t>
      </w:r>
    </w:p>
    <w:p w14:paraId="2899F83B" w14:textId="77777777" w:rsidR="00B81CF3" w:rsidRDefault="00B81CF3" w:rsidP="00B81CF3">
      <w:pPr>
        <w:spacing w:after="120" w:line="360" w:lineRule="auto"/>
      </w:pPr>
      <w:r>
        <w:rPr>
          <w:sz w:val="22"/>
        </w:rPr>
        <w:t>Berdasarkan tahapan pengembangan dan pengujian yang telah dilakukan pada Sistem Informasi Manajemen Aduan Multi Channel KMC, dapat ditarik beberapa kesimpulan mengenai hasil penelitian ini. Sistem telah berhasil dibangun sebagai solusi terpusat yang mampu menarik dan mengumpulkan data aduan masyarakat dari berbagai saluran media sosial, khususnya mention pada unggahan dan komentar Facebook serta Instagram, tanpa memerlukan pengecekan manual satu per satu oleh petugas Ketapang Media Center.</w:t>
      </w:r>
    </w:p>
    <w:p w14:paraId="35D4C1A2" w14:textId="77777777" w:rsidR="00B81CF3" w:rsidRDefault="00B81CF3" w:rsidP="00B81CF3">
      <w:pPr>
        <w:spacing w:after="120" w:line="360" w:lineRule="auto"/>
        <w:ind w:firstLine="567"/>
      </w:pPr>
      <w:r>
        <w:rPr>
          <w:sz w:val="22"/>
        </w:rPr>
        <w:t>Penerapan teknologi kecerdasan buatan (Large Language Model) pada sistem terbukti mempermudah proses tata kelola aduan tahap awal. Fitur klasifikasi AI mampu memberikan rekomendasi kategori masalah, penentuan instansi Organisasi Perangkat Daerah (OPD) yang relevan, serta mendeteksi teks yang tidak memenuhi kriteria aduan (spam). Selain itu, sistem juga telah dilengkapi dengan algoritma pendeteksi kemiripan teks untuk mengenali indikasi aduan ganda atau duplikat dari laporan yang sudah pernah masuk sebelumnya, sehingga mencegah penumpukan tiket yang sama pada OPD tujuan.</w:t>
      </w:r>
    </w:p>
    <w:p w14:paraId="3E15214B" w14:textId="77777777" w:rsidR="00B81CF3" w:rsidRDefault="00B81CF3" w:rsidP="00B81CF3">
      <w:pPr>
        <w:spacing w:after="120" w:line="360" w:lineRule="auto"/>
        <w:ind w:firstLine="567"/>
      </w:pPr>
      <w:r>
        <w:rPr>
          <w:sz w:val="22"/>
        </w:rPr>
        <w:t>Dari sisi tindak lanjut, alur penanganan tiket telah difasilitasi melalui pembagian ruang kerja (dashboard) yang terpisah antara Admin KMC dan perwakilan OPD. Pengujian sistem menggunakan metode black box menunjukkan bahwa 28 skenario pengujian fungsional telah berjalan dengan baik. Fitur pembatasan hak akses, penyampaian tanggapan beserta lampiran bukti kerja, hingga penerapan otomatisasi eskalasi prioritas untuk tiket yang melewati batas Service Level Agreement (SLA) dapat beroperasi sesuai dengan rancangan kebutuhan awal.</w:t>
      </w:r>
    </w:p>
    <w:p w14:paraId="4BAB11FD" w14:textId="77777777" w:rsidR="00B81CF3" w:rsidRDefault="00B81CF3" w:rsidP="00B81CF3">
      <w:pPr>
        <w:pStyle w:val="Heading2"/>
      </w:pPr>
      <w:r>
        <w:t>5.2 Saran</w:t>
      </w:r>
    </w:p>
    <w:p w14:paraId="7CDDE548" w14:textId="77777777" w:rsidR="00B81CF3" w:rsidRDefault="00B81CF3" w:rsidP="00B81CF3">
      <w:pPr>
        <w:spacing w:after="120" w:line="360" w:lineRule="auto"/>
      </w:pPr>
      <w:r>
        <w:rPr>
          <w:sz w:val="22"/>
        </w:rPr>
        <w:t>Sistem Informasi Manajemen Aduan Multi Channel KMC ini telah memenuhi fungsi dasarnya, namun masih memiliki ruang untuk penyempurnaan pada pengembangan di masa mendatang. Beberapa saran yang dapat dipertimbangkan adalah memperluas integrasi saluran aduan di luar ekosistem Meta, misalnya dengan mengaktifkan fitur penarikan pesan otomatis melalui WhatsApp API dan API resmi lain dari masing masing social media, sehingga cakupan jangkauan keluhan masyarakat menjadi lebih luas.</w:t>
      </w:r>
    </w:p>
    <w:p w14:paraId="67B1FB35" w14:textId="77777777" w:rsidR="00B81CF3" w:rsidRDefault="00B81CF3" w:rsidP="00B81CF3">
      <w:pPr>
        <w:spacing w:after="120" w:line="360" w:lineRule="auto"/>
        <w:ind w:firstLine="720"/>
      </w:pPr>
      <w:r>
        <w:rPr>
          <w:sz w:val="22"/>
        </w:rPr>
        <w:t xml:space="preserve">Selain itu, penyempurnaan pada proses klasifikasi kecerdasan buatan dapat dilakukan dengan melatih (fine-tuning) model bahasa menggunakan kumpulan data historis aduan spesifik dari wilayah Kabupaten Ketapang. Langkah ini diharapkan dapat lebih </w:t>
      </w:r>
      <w:r>
        <w:rPr>
          <w:sz w:val="22"/>
        </w:rPr>
        <w:lastRenderedPageBreak/>
        <w:t>meningkatkan akurasi pengenalan bahasa atau istilah lokal yang sering digunakan pelapor. Dan bisa juga untuk menggunakan AI yang berbayar untuk meningkatkan kualitas hasil yang lebih maksimal Pengembangan selanjutnya juga dapat menambahkan fitur notifikasi real-time berbasis WhatsApp atau email kepada masyarakat pelapor, sehingga mereka dapat menerima pembaruan status penanganan secara langsung tanpa harus melakukan pelacakan resi secara manual melalui portal web.</w:t>
      </w:r>
    </w:p>
    <w:p w14:paraId="25F2EC19" w14:textId="77777777" w:rsidR="00E41853" w:rsidRPr="00E41853" w:rsidRDefault="00E41853" w:rsidP="00E41853">
      <w:pPr>
        <w:sectPr w:rsidR="00E41853" w:rsidRPr="00E41853" w:rsidSect="00A34CF5">
          <w:pgSz w:w="11906" w:h="16838"/>
          <w:pgMar w:top="1701" w:right="1701" w:bottom="1701" w:left="2268" w:header="709" w:footer="709" w:gutter="0"/>
          <w:cols w:space="708"/>
          <w:docGrid w:linePitch="360"/>
        </w:sectPr>
      </w:pPr>
    </w:p>
    <w:p w14:paraId="1937BD9F" w14:textId="77777777" w:rsidR="00A77121" w:rsidRPr="009C4C4E" w:rsidRDefault="00A77121" w:rsidP="006E3F51">
      <w:pPr>
        <w:pStyle w:val="Heading1"/>
        <w:spacing w:before="0"/>
      </w:pPr>
      <w:bookmarkStart w:id="229" w:name="_Toc235179496"/>
      <w:r w:rsidRPr="009C4C4E">
        <w:lastRenderedPageBreak/>
        <w:t>DAFTAR PUSTAKA</w:t>
      </w:r>
      <w:bookmarkEnd w:id="229"/>
    </w:p>
    <w:p w14:paraId="17BD072E" w14:textId="49C92955" w:rsidR="008848CD" w:rsidRPr="009C4C4E" w:rsidRDefault="008848CD" w:rsidP="008848CD">
      <w:pPr>
        <w:divId w:val="455754845"/>
        <w:rPr>
          <w:rFonts w:eastAsiaTheme="majorEastAsia" w:cstheme="majorBidi"/>
          <w:b/>
          <w:kern w:val="2"/>
          <w:sz w:val="28"/>
          <w:szCs w:val="40"/>
          <w14:ligatures w14:val="standardContextual"/>
        </w:rPr>
      </w:pPr>
    </w:p>
    <w:sdt>
      <w:sdtPr>
        <w:rPr>
          <w:rFonts w:eastAsiaTheme="majorEastAsia"/>
          <w:bCs/>
          <w:color w:val="000000"/>
          <w:kern w:val="2"/>
          <w:szCs w:val="36"/>
          <w14:ligatures w14:val="standardContextual"/>
        </w:rPr>
        <w:tag w:val="MENDELEY_BIBLIOGRAPHY"/>
        <w:id w:val="-440456912"/>
        <w:placeholder>
          <w:docPart w:val="DefaultPlaceholder_-1854013440"/>
        </w:placeholder>
      </w:sdtPr>
      <w:sdtContent>
        <w:p w14:paraId="44F5F349" w14:textId="77777777" w:rsidR="00300861" w:rsidRPr="00300861" w:rsidRDefault="00300861" w:rsidP="00300861">
          <w:pPr>
            <w:spacing w:line="360" w:lineRule="auto"/>
            <w:ind w:hanging="480"/>
            <w:divId w:val="61569241"/>
            <w:rPr>
              <w:color w:val="000000"/>
              <w:szCs w:val="24"/>
            </w:rPr>
          </w:pPr>
          <w:r w:rsidRPr="00300861">
            <w:rPr>
              <w:color w:val="000000"/>
            </w:rPr>
            <w:t xml:space="preserve">Ananto, M. I., Winahju, W. S., &amp; Fithriasari, K. (2019). Klasifikasi Kategori Pengaduan Masyarakat Melalui Kanal LAPOR! Menggunakan Artificial Neural Network. </w:t>
          </w:r>
          <w:r w:rsidRPr="00300861">
            <w:rPr>
              <w:i/>
              <w:iCs/>
              <w:color w:val="000000"/>
            </w:rPr>
            <w:t>Inferensi</w:t>
          </w:r>
          <w:r w:rsidRPr="00300861">
            <w:rPr>
              <w:color w:val="000000"/>
            </w:rPr>
            <w:t xml:space="preserve">, </w:t>
          </w:r>
          <w:r w:rsidRPr="00300861">
            <w:rPr>
              <w:i/>
              <w:iCs/>
              <w:color w:val="000000"/>
            </w:rPr>
            <w:t>2</w:t>
          </w:r>
          <w:r w:rsidRPr="00300861">
            <w:rPr>
              <w:color w:val="000000"/>
            </w:rPr>
            <w:t>(2), 71. https://doi.org/10.12962/j27213862.v2i2.6821</w:t>
          </w:r>
        </w:p>
        <w:p w14:paraId="2A830F69" w14:textId="77777777" w:rsidR="00300861" w:rsidRPr="00300861" w:rsidRDefault="00300861" w:rsidP="00300861">
          <w:pPr>
            <w:spacing w:line="360" w:lineRule="auto"/>
            <w:ind w:hanging="480"/>
            <w:divId w:val="302196403"/>
            <w:rPr>
              <w:color w:val="000000"/>
            </w:rPr>
          </w:pPr>
          <w:r w:rsidRPr="00300861">
            <w:rPr>
              <w:color w:val="000000"/>
            </w:rPr>
            <w:t xml:space="preserve">Annisa. (2026). </w:t>
          </w:r>
          <w:r w:rsidRPr="00300861">
            <w:rPr>
              <w:i/>
              <w:iCs/>
              <w:color w:val="000000"/>
            </w:rPr>
            <w:t>Ini Perbedaan Aplikasi Desktop dan Aplikasi Website</w:t>
          </w:r>
          <w:r w:rsidRPr="00300861">
            <w:rPr>
              <w:color w:val="000000"/>
            </w:rPr>
            <w:t>. https://fikti.umsu.ac.id/ini-perbedaan-aplikasi-desktop-dan-aplikasi-website/</w:t>
          </w:r>
        </w:p>
        <w:p w14:paraId="00F30B76" w14:textId="77777777" w:rsidR="00300861" w:rsidRPr="00300861" w:rsidRDefault="00300861" w:rsidP="00300861">
          <w:pPr>
            <w:spacing w:line="360" w:lineRule="auto"/>
            <w:ind w:hanging="480"/>
            <w:divId w:val="1652439817"/>
            <w:rPr>
              <w:color w:val="000000"/>
            </w:rPr>
          </w:pPr>
          <w:r w:rsidRPr="00300861">
            <w:rPr>
              <w:color w:val="000000"/>
            </w:rPr>
            <w:t xml:space="preserve">Bhosale, A., Borge, R., Shelke, V., Deshmukh, C., &amp; Thorat, A. (2026). CIVICFIX: AN AI-POWERED SMART CITY INFRASTRUCTURE MANAGEMENT SYSTEM USING DEEP LEARNING AND REAL-TIME ANALYTICS. </w:t>
          </w:r>
          <w:r w:rsidRPr="00300861">
            <w:rPr>
              <w:i/>
              <w:iCs/>
              <w:color w:val="000000"/>
            </w:rPr>
            <w:t>International Research Journal of Modernization in Engineering Technology and Science</w:t>
          </w:r>
          <w:r w:rsidRPr="00300861">
            <w:rPr>
              <w:color w:val="000000"/>
            </w:rPr>
            <w:t xml:space="preserve">, </w:t>
          </w:r>
          <w:r w:rsidRPr="00300861">
            <w:rPr>
              <w:i/>
              <w:iCs/>
              <w:color w:val="000000"/>
            </w:rPr>
            <w:t>8</w:t>
          </w:r>
          <w:r w:rsidRPr="00300861">
            <w:rPr>
              <w:color w:val="000000"/>
            </w:rPr>
            <w:t>(1). https://doi.org/10.56726/IRJMETS89340</w:t>
          </w:r>
        </w:p>
        <w:p w14:paraId="070B58F4" w14:textId="77777777" w:rsidR="00300861" w:rsidRPr="00300861" w:rsidRDefault="00300861" w:rsidP="00300861">
          <w:pPr>
            <w:spacing w:line="360" w:lineRule="auto"/>
            <w:ind w:hanging="480"/>
            <w:divId w:val="997927041"/>
            <w:rPr>
              <w:color w:val="000000"/>
            </w:rPr>
          </w:pPr>
          <w:r w:rsidRPr="00300861">
            <w:rPr>
              <w:color w:val="000000"/>
            </w:rPr>
            <w:t xml:space="preserve">Bootstrap Team. (2026). </w:t>
          </w:r>
          <w:r w:rsidRPr="00300861">
            <w:rPr>
              <w:i/>
              <w:iCs/>
              <w:color w:val="000000"/>
            </w:rPr>
            <w:t>Bootstrap · The most popular HTML, CSS, and JS library in the world</w:t>
          </w:r>
          <w:r w:rsidRPr="00300861">
            <w:rPr>
              <w:color w:val="000000"/>
            </w:rPr>
            <w:t>. https://getbootstrap.com/docs/5.3/getting-started/introduction/</w:t>
          </w:r>
        </w:p>
        <w:p w14:paraId="59604D20" w14:textId="77777777" w:rsidR="00300861" w:rsidRPr="00300861" w:rsidRDefault="00300861" w:rsidP="00300861">
          <w:pPr>
            <w:spacing w:line="360" w:lineRule="auto"/>
            <w:ind w:hanging="480"/>
            <w:divId w:val="713893639"/>
            <w:rPr>
              <w:color w:val="000000"/>
            </w:rPr>
          </w:pPr>
          <w:r w:rsidRPr="00300861">
            <w:rPr>
              <w:color w:val="000000"/>
            </w:rPr>
            <w:t xml:space="preserve">Firmanto, B., Aziz, A. S., &amp; Sesoca, J. (2024). Tinjauan Perkembangan Kecerdasan Buatan Berbasis Arsitektur Transformer. </w:t>
          </w:r>
          <w:r w:rsidRPr="00300861">
            <w:rPr>
              <w:i/>
              <w:iCs/>
              <w:color w:val="000000"/>
            </w:rPr>
            <w:t>SMARTICS Journal</w:t>
          </w:r>
          <w:r w:rsidRPr="00300861">
            <w:rPr>
              <w:color w:val="000000"/>
            </w:rPr>
            <w:t xml:space="preserve">, </w:t>
          </w:r>
          <w:r w:rsidRPr="00300861">
            <w:rPr>
              <w:i/>
              <w:iCs/>
              <w:color w:val="000000"/>
            </w:rPr>
            <w:t>10</w:t>
          </w:r>
          <w:r w:rsidRPr="00300861">
            <w:rPr>
              <w:color w:val="000000"/>
            </w:rPr>
            <w:t>(1), 33–38. https://doi.org/10.21067/smartics.v10i1.8351</w:t>
          </w:r>
        </w:p>
        <w:p w14:paraId="5E7BAAB7" w14:textId="77777777" w:rsidR="00300861" w:rsidRPr="00300861" w:rsidRDefault="00300861" w:rsidP="00300861">
          <w:pPr>
            <w:spacing w:line="360" w:lineRule="auto"/>
            <w:ind w:hanging="480"/>
            <w:divId w:val="851991651"/>
            <w:rPr>
              <w:color w:val="000000"/>
            </w:rPr>
          </w:pPr>
          <w:r w:rsidRPr="00300861">
            <w:rPr>
              <w:color w:val="000000"/>
            </w:rPr>
            <w:t xml:space="preserve">Google AI. (2026). </w:t>
          </w:r>
          <w:r w:rsidRPr="00300861">
            <w:rPr>
              <w:i/>
              <w:iCs/>
              <w:color w:val="000000"/>
            </w:rPr>
            <w:t>Google AI for Developers Documentation</w:t>
          </w:r>
          <w:r w:rsidRPr="00300861">
            <w:rPr>
              <w:color w:val="000000"/>
            </w:rPr>
            <w:t>. https://ai.google.dev/docs</w:t>
          </w:r>
        </w:p>
        <w:p w14:paraId="495107CB" w14:textId="77777777" w:rsidR="00300861" w:rsidRPr="00300861" w:rsidRDefault="00300861" w:rsidP="00300861">
          <w:pPr>
            <w:spacing w:line="360" w:lineRule="auto"/>
            <w:ind w:hanging="480"/>
            <w:divId w:val="1763604303"/>
            <w:rPr>
              <w:color w:val="000000"/>
            </w:rPr>
          </w:pPr>
          <w:r w:rsidRPr="00300861">
            <w:rPr>
              <w:color w:val="000000"/>
            </w:rPr>
            <w:t xml:space="preserve">Google Research. (2026). </w:t>
          </w:r>
          <w:r w:rsidRPr="00300861">
            <w:rPr>
              <w:i/>
              <w:iCs/>
              <w:color w:val="000000"/>
            </w:rPr>
            <w:t>Gemma: Open models based on Gemini research and technology</w:t>
          </w:r>
          <w:r w:rsidRPr="00300861">
            <w:rPr>
              <w:color w:val="000000"/>
            </w:rPr>
            <w:t>. https://ai.google.dev/gemma/docs</w:t>
          </w:r>
        </w:p>
        <w:p w14:paraId="44A4E45E" w14:textId="77777777" w:rsidR="00300861" w:rsidRPr="00300861" w:rsidRDefault="00300861" w:rsidP="00300861">
          <w:pPr>
            <w:spacing w:line="360" w:lineRule="auto"/>
            <w:ind w:hanging="480"/>
            <w:divId w:val="1862818382"/>
            <w:rPr>
              <w:color w:val="000000"/>
            </w:rPr>
          </w:pPr>
          <w:r w:rsidRPr="00300861">
            <w:rPr>
              <w:color w:val="000000"/>
            </w:rPr>
            <w:t xml:space="preserve">Harianto, K., Pratiwi, H., &amp; Suhariyadi, Y. (2019). </w:t>
          </w:r>
          <w:r w:rsidRPr="00300861">
            <w:rPr>
              <w:i/>
              <w:iCs/>
              <w:color w:val="000000"/>
            </w:rPr>
            <w:t>Sistem Monitoring Lulusan Perguruan Tinggi Dalam Memasuki Dunia Kerja Menggunakan Tracer Study</w:t>
          </w:r>
          <w:r w:rsidRPr="00300861">
            <w:rPr>
              <w:color w:val="000000"/>
            </w:rPr>
            <w:t>. Media Sahabat Cendekia.</w:t>
          </w:r>
        </w:p>
        <w:p w14:paraId="04D9BA07" w14:textId="77777777" w:rsidR="00300861" w:rsidRPr="00300861" w:rsidRDefault="00300861" w:rsidP="00300861">
          <w:pPr>
            <w:spacing w:line="360" w:lineRule="auto"/>
            <w:ind w:hanging="480"/>
            <w:divId w:val="607737452"/>
            <w:rPr>
              <w:color w:val="000000"/>
            </w:rPr>
          </w:pPr>
          <w:r w:rsidRPr="00300861">
            <w:rPr>
              <w:color w:val="000000"/>
            </w:rPr>
            <w:t xml:space="preserve">Herlinah, &amp; Musliadi, K. H. (2019). </w:t>
          </w:r>
          <w:r w:rsidRPr="00300861">
            <w:rPr>
              <w:i/>
              <w:iCs/>
              <w:color w:val="000000"/>
            </w:rPr>
            <w:t>Pemrograman Aplikasi Android dengan Android Studio, Photoshop, dan Audition</w:t>
          </w:r>
          <w:r w:rsidRPr="00300861">
            <w:rPr>
              <w:color w:val="000000"/>
            </w:rPr>
            <w:t>. PT. Elex Media Komputindo.</w:t>
          </w:r>
        </w:p>
        <w:p w14:paraId="2FC243C9" w14:textId="77777777" w:rsidR="00300861" w:rsidRPr="00300861" w:rsidRDefault="00300861" w:rsidP="00300861">
          <w:pPr>
            <w:spacing w:line="360" w:lineRule="auto"/>
            <w:ind w:hanging="480"/>
            <w:divId w:val="434517767"/>
            <w:rPr>
              <w:color w:val="000000"/>
            </w:rPr>
          </w:pPr>
          <w:r w:rsidRPr="00300861">
            <w:rPr>
              <w:color w:val="000000"/>
            </w:rPr>
            <w:t xml:space="preserve">Irawan, M. D., &amp; Simargolang, S. A. (2018). Implementasi E-Arsip Pada Program Studi Teknik Informatika. </w:t>
          </w:r>
          <w:r w:rsidRPr="00300861">
            <w:rPr>
              <w:i/>
              <w:iCs/>
              <w:color w:val="000000"/>
            </w:rPr>
            <w:t>JurTI (Jurnal Teknologi Informasi)</w:t>
          </w:r>
          <w:r w:rsidRPr="00300861">
            <w:rPr>
              <w:color w:val="000000"/>
            </w:rPr>
            <w:t xml:space="preserve">, </w:t>
          </w:r>
          <w:r w:rsidRPr="00300861">
            <w:rPr>
              <w:i/>
              <w:iCs/>
              <w:color w:val="000000"/>
            </w:rPr>
            <w:t>2</w:t>
          </w:r>
          <w:r w:rsidRPr="00300861">
            <w:rPr>
              <w:color w:val="000000"/>
            </w:rPr>
            <w:t>(1), 67–84. http://jurnal.una.ac.id/index.php/jurti/article/view/411/352</w:t>
          </w:r>
        </w:p>
        <w:p w14:paraId="4AAF340F" w14:textId="77777777" w:rsidR="00300861" w:rsidRPr="00300861" w:rsidRDefault="00300861" w:rsidP="00300861">
          <w:pPr>
            <w:spacing w:line="360" w:lineRule="auto"/>
            <w:ind w:hanging="480"/>
            <w:divId w:val="1794251303"/>
            <w:rPr>
              <w:color w:val="000000"/>
            </w:rPr>
          </w:pPr>
          <w:r w:rsidRPr="00300861">
            <w:rPr>
              <w:color w:val="000000"/>
            </w:rPr>
            <w:t xml:space="preserve">ISO 10002. (2018). </w:t>
          </w:r>
          <w:r w:rsidRPr="00300861">
            <w:rPr>
              <w:i/>
              <w:iCs/>
              <w:color w:val="000000"/>
            </w:rPr>
            <w:t>ISO 10002:2018 Quality management — Customer satisfaction — Guidelines for complaints handling in organizations</w:t>
          </w:r>
          <w:r w:rsidRPr="00300861">
            <w:rPr>
              <w:color w:val="000000"/>
            </w:rPr>
            <w:t>.</w:t>
          </w:r>
        </w:p>
        <w:p w14:paraId="3E6D0C93" w14:textId="77777777" w:rsidR="00300861" w:rsidRPr="00300861" w:rsidRDefault="00300861" w:rsidP="00300861">
          <w:pPr>
            <w:spacing w:line="360" w:lineRule="auto"/>
            <w:ind w:hanging="480"/>
            <w:divId w:val="2063091689"/>
            <w:rPr>
              <w:color w:val="000000"/>
            </w:rPr>
          </w:pPr>
          <w:r w:rsidRPr="00300861">
            <w:rPr>
              <w:color w:val="000000"/>
            </w:rPr>
            <w:t xml:space="preserve">Jurafsky, D., &amp; Martin, J. H. (2026). </w:t>
          </w:r>
          <w:r w:rsidRPr="00300861">
            <w:rPr>
              <w:i/>
              <w:iCs/>
              <w:color w:val="000000"/>
            </w:rPr>
            <w:t xml:space="preserve">Speech and Language Processing: An </w:t>
          </w:r>
          <w:r w:rsidRPr="00300861">
            <w:rPr>
              <w:i/>
              <w:iCs/>
              <w:color w:val="000000"/>
            </w:rPr>
            <w:lastRenderedPageBreak/>
            <w:t>Introduction to Natural Language Processing, Computational Linguistics, and Speech Recognition with Language Models</w:t>
          </w:r>
          <w:r w:rsidRPr="00300861">
            <w:rPr>
              <w:color w:val="000000"/>
            </w:rPr>
            <w:t xml:space="preserve"> (3 ed.). https://web.stanford.edu/~jurafsky/slp3/</w:t>
          </w:r>
        </w:p>
        <w:p w14:paraId="7888372B" w14:textId="77777777" w:rsidR="00300861" w:rsidRPr="00300861" w:rsidRDefault="00300861" w:rsidP="00300861">
          <w:pPr>
            <w:spacing w:line="360" w:lineRule="auto"/>
            <w:ind w:hanging="480"/>
            <w:divId w:val="2143452802"/>
            <w:rPr>
              <w:color w:val="000000"/>
            </w:rPr>
          </w:pPr>
          <w:r w:rsidRPr="00300861">
            <w:rPr>
              <w:color w:val="000000"/>
            </w:rPr>
            <w:t xml:space="preserve">Kadir, A. (2014). </w:t>
          </w:r>
          <w:r w:rsidRPr="00300861">
            <w:rPr>
              <w:i/>
              <w:iCs/>
              <w:color w:val="000000"/>
            </w:rPr>
            <w:t>Pengenalan Sistem Informasi Edisi Revisi</w:t>
          </w:r>
          <w:r w:rsidRPr="00300861">
            <w:rPr>
              <w:color w:val="000000"/>
            </w:rPr>
            <w:t>. Andi Offset.</w:t>
          </w:r>
        </w:p>
        <w:p w14:paraId="1CB96FAC" w14:textId="77777777" w:rsidR="00300861" w:rsidRPr="00300861" w:rsidRDefault="00300861" w:rsidP="00300861">
          <w:pPr>
            <w:spacing w:line="360" w:lineRule="auto"/>
            <w:ind w:hanging="480"/>
            <w:divId w:val="614942446"/>
            <w:rPr>
              <w:color w:val="000000"/>
            </w:rPr>
          </w:pPr>
          <w:r w:rsidRPr="00300861">
            <w:rPr>
              <w:color w:val="000000"/>
            </w:rPr>
            <w:t xml:space="preserve">Kurniawan, A. A., &amp; others. (2024). Implementasi Sistem Penjualan Method Grounded Research Menggunakan NetBeans Toko Aulya Baby Shop. </w:t>
          </w:r>
          <w:r w:rsidRPr="00300861">
            <w:rPr>
              <w:i/>
              <w:iCs/>
              <w:color w:val="000000"/>
            </w:rPr>
            <w:t>Jurnal Pengembangan Teknologi Informasi dan Komunikasi (JUPTIK)</w:t>
          </w:r>
          <w:r w:rsidRPr="00300861">
            <w:rPr>
              <w:color w:val="000000"/>
            </w:rPr>
            <w:t xml:space="preserve">, </w:t>
          </w:r>
          <w:r w:rsidRPr="00300861">
            <w:rPr>
              <w:i/>
              <w:iCs/>
              <w:color w:val="000000"/>
            </w:rPr>
            <w:t>2</w:t>
          </w:r>
          <w:r w:rsidRPr="00300861">
            <w:rPr>
              <w:color w:val="000000"/>
            </w:rPr>
            <w:t>(2), 48–53. https://doi.org/10.52060/juptik.v2i2.2511</w:t>
          </w:r>
        </w:p>
        <w:p w14:paraId="10FDE77D" w14:textId="77777777" w:rsidR="00300861" w:rsidRPr="00300861" w:rsidRDefault="00300861" w:rsidP="00300861">
          <w:pPr>
            <w:spacing w:line="360" w:lineRule="auto"/>
            <w:ind w:hanging="480"/>
            <w:divId w:val="1721973629"/>
            <w:rPr>
              <w:color w:val="000000"/>
            </w:rPr>
          </w:pPr>
          <w:r w:rsidRPr="00300861">
            <w:rPr>
              <w:color w:val="000000"/>
            </w:rPr>
            <w:t xml:space="preserve">Laragon. (2026). </w:t>
          </w:r>
          <w:r w:rsidRPr="00300861">
            <w:rPr>
              <w:i/>
              <w:iCs/>
              <w:color w:val="000000"/>
            </w:rPr>
            <w:t>Laragon Documentation</w:t>
          </w:r>
          <w:r w:rsidRPr="00300861">
            <w:rPr>
              <w:color w:val="000000"/>
            </w:rPr>
            <w:t>. https://laragon.org/docs/</w:t>
          </w:r>
        </w:p>
        <w:p w14:paraId="77A65D41" w14:textId="77777777" w:rsidR="00300861" w:rsidRPr="00300861" w:rsidRDefault="00300861" w:rsidP="00300861">
          <w:pPr>
            <w:spacing w:line="360" w:lineRule="auto"/>
            <w:ind w:hanging="480"/>
            <w:divId w:val="37711049"/>
            <w:rPr>
              <w:color w:val="000000"/>
            </w:rPr>
          </w:pPr>
          <w:r w:rsidRPr="00300861">
            <w:rPr>
              <w:color w:val="000000"/>
            </w:rPr>
            <w:t xml:space="preserve">Laravel. (2026). </w:t>
          </w:r>
          <w:r w:rsidRPr="00300861">
            <w:rPr>
              <w:i/>
              <w:iCs/>
              <w:color w:val="000000"/>
            </w:rPr>
            <w:t>Blade Templates - Laravel 13.x Documentation</w:t>
          </w:r>
          <w:r w:rsidRPr="00300861">
            <w:rPr>
              <w:color w:val="000000"/>
            </w:rPr>
            <w:t>. https://laravel.com/docs/13.x/blade</w:t>
          </w:r>
        </w:p>
        <w:p w14:paraId="44548551" w14:textId="77777777" w:rsidR="00300861" w:rsidRPr="00300861" w:rsidRDefault="00300861" w:rsidP="00300861">
          <w:pPr>
            <w:spacing w:line="360" w:lineRule="auto"/>
            <w:ind w:hanging="480"/>
            <w:divId w:val="1694961687"/>
            <w:rPr>
              <w:color w:val="000000"/>
            </w:rPr>
          </w:pPr>
          <w:r w:rsidRPr="00300861">
            <w:rPr>
              <w:color w:val="000000"/>
            </w:rPr>
            <w:t xml:space="preserve">Lim, N. E., &amp; Silalahi, M. (2023). Rancang Bangun Sistem E-Administrasi Berbasis Codeigniter Framework Di Kp2a Batam. </w:t>
          </w:r>
          <w:r w:rsidRPr="00300861">
            <w:rPr>
              <w:i/>
              <w:iCs/>
              <w:color w:val="000000"/>
            </w:rPr>
            <w:t>Computer and Science Industrial Engineering (COMASIE)</w:t>
          </w:r>
          <w:r w:rsidRPr="00300861">
            <w:rPr>
              <w:color w:val="000000"/>
            </w:rPr>
            <w:t xml:space="preserve">, </w:t>
          </w:r>
          <w:r w:rsidRPr="00300861">
            <w:rPr>
              <w:i/>
              <w:iCs/>
              <w:color w:val="000000"/>
            </w:rPr>
            <w:t>8</w:t>
          </w:r>
          <w:r w:rsidRPr="00300861">
            <w:rPr>
              <w:color w:val="000000"/>
            </w:rPr>
            <w:t>(1), 37–46. https://doi.org/10.33884/comasiejournal.v8i1.6639</w:t>
          </w:r>
        </w:p>
        <w:p w14:paraId="798B5442" w14:textId="77777777" w:rsidR="00300861" w:rsidRPr="00300861" w:rsidRDefault="00300861" w:rsidP="00300861">
          <w:pPr>
            <w:spacing w:line="360" w:lineRule="auto"/>
            <w:ind w:hanging="480"/>
            <w:divId w:val="925187615"/>
            <w:rPr>
              <w:color w:val="000000"/>
            </w:rPr>
          </w:pPr>
          <w:r w:rsidRPr="00300861">
            <w:rPr>
              <w:color w:val="000000"/>
            </w:rPr>
            <w:t xml:space="preserve">Livewire. (2023). </w:t>
          </w:r>
          <w:r w:rsidRPr="00300861">
            <w:rPr>
              <w:i/>
              <w:iCs/>
              <w:color w:val="000000"/>
            </w:rPr>
            <w:t>Livewire Documentation</w:t>
          </w:r>
          <w:r w:rsidRPr="00300861">
            <w:rPr>
              <w:color w:val="000000"/>
            </w:rPr>
            <w:t>. https://livewire.laravel.com/docs</w:t>
          </w:r>
        </w:p>
        <w:p w14:paraId="712C4E07" w14:textId="77777777" w:rsidR="00300861" w:rsidRPr="00300861" w:rsidRDefault="00300861" w:rsidP="00300861">
          <w:pPr>
            <w:spacing w:line="360" w:lineRule="auto"/>
            <w:ind w:hanging="480"/>
            <w:divId w:val="1720931972"/>
            <w:rPr>
              <w:color w:val="000000"/>
            </w:rPr>
          </w:pPr>
          <w:r w:rsidRPr="00300861">
            <w:rPr>
              <w:color w:val="000000"/>
            </w:rPr>
            <w:t xml:space="preserve">Mazia, L., Utami, L. A., &amp; Bintang, F. K. (2021). Rancang bangun sistem informasi helpdesk ticketing berbasis web pada PT. Mitra Tiga Berlian Bekasi. </w:t>
          </w:r>
          <w:r w:rsidRPr="00300861">
            <w:rPr>
              <w:i/>
              <w:iCs/>
              <w:color w:val="000000"/>
            </w:rPr>
            <w:t>Jurnal Informatika Universitas Pamulang</w:t>
          </w:r>
          <w:r w:rsidRPr="00300861">
            <w:rPr>
              <w:color w:val="000000"/>
            </w:rPr>
            <w:t xml:space="preserve">, </w:t>
          </w:r>
          <w:r w:rsidRPr="00300861">
            <w:rPr>
              <w:i/>
              <w:iCs/>
              <w:color w:val="000000"/>
            </w:rPr>
            <w:t>6</w:t>
          </w:r>
          <w:r w:rsidRPr="00300861">
            <w:rPr>
              <w:color w:val="000000"/>
            </w:rPr>
            <w:t>(1), 85–92. https://doi.org/10.32493/informatika.v6i1.8323</w:t>
          </w:r>
        </w:p>
        <w:p w14:paraId="4BBA4BAB" w14:textId="77777777" w:rsidR="00300861" w:rsidRPr="00300861" w:rsidRDefault="00300861" w:rsidP="00300861">
          <w:pPr>
            <w:spacing w:line="360" w:lineRule="auto"/>
            <w:ind w:hanging="480"/>
            <w:divId w:val="1312521897"/>
            <w:rPr>
              <w:color w:val="000000"/>
            </w:rPr>
          </w:pPr>
          <w:r w:rsidRPr="00300861">
            <w:rPr>
              <w:color w:val="000000"/>
            </w:rPr>
            <w:t xml:space="preserve">Microsoft. (2026a). </w:t>
          </w:r>
          <w:r w:rsidRPr="00300861">
            <w:rPr>
              <w:i/>
              <w:iCs/>
              <w:color w:val="000000"/>
            </w:rPr>
            <w:t>Documentation for Visual Studio Code</w:t>
          </w:r>
          <w:r w:rsidRPr="00300861">
            <w:rPr>
              <w:color w:val="000000"/>
            </w:rPr>
            <w:t>. https://code.visualstudio.com/docs/getstarted/overview</w:t>
          </w:r>
        </w:p>
        <w:p w14:paraId="44F5B2F7" w14:textId="77777777" w:rsidR="00300861" w:rsidRPr="00300861" w:rsidRDefault="00300861" w:rsidP="00300861">
          <w:pPr>
            <w:spacing w:line="360" w:lineRule="auto"/>
            <w:ind w:hanging="480"/>
            <w:divId w:val="1442992936"/>
            <w:rPr>
              <w:color w:val="000000"/>
            </w:rPr>
          </w:pPr>
          <w:r w:rsidRPr="00300861">
            <w:rPr>
              <w:color w:val="000000"/>
            </w:rPr>
            <w:t xml:space="preserve">Microsoft. (2026b). </w:t>
          </w:r>
          <w:r w:rsidRPr="00300861">
            <w:rPr>
              <w:i/>
              <w:iCs/>
              <w:color w:val="000000"/>
            </w:rPr>
            <w:t>Playwright for Python Documentation</w:t>
          </w:r>
          <w:r w:rsidRPr="00300861">
            <w:rPr>
              <w:color w:val="000000"/>
            </w:rPr>
            <w:t>. https://playwright.dev/python/</w:t>
          </w:r>
        </w:p>
        <w:p w14:paraId="20DF9163" w14:textId="77777777" w:rsidR="00300861" w:rsidRPr="00300861" w:rsidRDefault="00300861" w:rsidP="00300861">
          <w:pPr>
            <w:spacing w:line="360" w:lineRule="auto"/>
            <w:ind w:hanging="480"/>
            <w:divId w:val="1648316390"/>
            <w:rPr>
              <w:color w:val="000000"/>
            </w:rPr>
          </w:pPr>
          <w:r w:rsidRPr="00300861">
            <w:rPr>
              <w:color w:val="000000"/>
            </w:rPr>
            <w:t xml:space="preserve">Muhammad, P. B., Yahya, W., &amp; Basuki, A. (2018). Analisis Perbandingan Kinerja Protokol Websocket dengan Protokol SSE pada Teknologi Push Notification. </w:t>
          </w:r>
          <w:r w:rsidRPr="00300861">
            <w:rPr>
              <w:i/>
              <w:iCs/>
              <w:color w:val="000000"/>
            </w:rPr>
            <w:t>Jurnal Pengembangan Teknologi Informasi dan Ilmu Komputer</w:t>
          </w:r>
          <w:r w:rsidRPr="00300861">
            <w:rPr>
              <w:color w:val="000000"/>
            </w:rPr>
            <w:t xml:space="preserve">, </w:t>
          </w:r>
          <w:r w:rsidRPr="00300861">
            <w:rPr>
              <w:i/>
              <w:iCs/>
              <w:color w:val="000000"/>
            </w:rPr>
            <w:t>2</w:t>
          </w:r>
          <w:r w:rsidRPr="00300861">
            <w:rPr>
              <w:color w:val="000000"/>
            </w:rPr>
            <w:t>(6), 2235–2242. http://j-ptiik.ub.ac.id</w:t>
          </w:r>
        </w:p>
        <w:p w14:paraId="3BD94CC5" w14:textId="77777777" w:rsidR="00300861" w:rsidRPr="00300861" w:rsidRDefault="00300861" w:rsidP="00300861">
          <w:pPr>
            <w:spacing w:line="360" w:lineRule="auto"/>
            <w:ind w:hanging="480"/>
            <w:divId w:val="1844125151"/>
            <w:rPr>
              <w:color w:val="000000"/>
            </w:rPr>
          </w:pPr>
          <w:r w:rsidRPr="00300861">
            <w:rPr>
              <w:color w:val="000000"/>
            </w:rPr>
            <w:t xml:space="preserve">Mulyono, J. A. (2020). Sejarah Perkembangan LARAVEL. </w:t>
          </w:r>
          <w:r w:rsidRPr="00300861">
            <w:rPr>
              <w:i/>
              <w:iCs/>
              <w:color w:val="000000"/>
            </w:rPr>
            <w:t>School of Information Systems BINUS University</w:t>
          </w:r>
          <w:r w:rsidRPr="00300861">
            <w:rPr>
              <w:color w:val="000000"/>
            </w:rPr>
            <w:t>. https://sis.binus.ac.id/2020/03/23/sejarah-perkembangan-laravel/</w:t>
          </w:r>
        </w:p>
        <w:p w14:paraId="1A62F830" w14:textId="77777777" w:rsidR="00300861" w:rsidRPr="00300861" w:rsidRDefault="00300861" w:rsidP="00300861">
          <w:pPr>
            <w:spacing w:line="360" w:lineRule="auto"/>
            <w:ind w:hanging="480"/>
            <w:divId w:val="1437401752"/>
            <w:rPr>
              <w:color w:val="000000"/>
            </w:rPr>
          </w:pPr>
          <w:r w:rsidRPr="00300861">
            <w:rPr>
              <w:color w:val="000000"/>
            </w:rPr>
            <w:t xml:space="preserve">Nawawi, I., Derriawan, &amp; Sari, L. F. (2025). The influence of product innovation </w:t>
          </w:r>
          <w:r w:rsidRPr="00300861">
            <w:rPr>
              <w:color w:val="000000"/>
            </w:rPr>
            <w:lastRenderedPageBreak/>
            <w:t xml:space="preserve">and service level agreements on B2B customer satisfaction in forming loyalty to telecommunications products. </w:t>
          </w:r>
          <w:r w:rsidRPr="00300861">
            <w:rPr>
              <w:i/>
              <w:iCs/>
              <w:color w:val="000000"/>
            </w:rPr>
            <w:t>Jurnal Apresiasi Ekonomi</w:t>
          </w:r>
          <w:r w:rsidRPr="00300861">
            <w:rPr>
              <w:color w:val="000000"/>
            </w:rPr>
            <w:t xml:space="preserve">, </w:t>
          </w:r>
          <w:r w:rsidRPr="00300861">
            <w:rPr>
              <w:i/>
              <w:iCs/>
              <w:color w:val="000000"/>
            </w:rPr>
            <w:t>13</w:t>
          </w:r>
          <w:r w:rsidRPr="00300861">
            <w:rPr>
              <w:color w:val="000000"/>
            </w:rPr>
            <w:t>(3), 677–695. https://doi.org/10.31846/jae.v13i3.965</w:t>
          </w:r>
        </w:p>
        <w:p w14:paraId="61D7FC03" w14:textId="77777777" w:rsidR="00300861" w:rsidRPr="00300861" w:rsidRDefault="00300861" w:rsidP="00300861">
          <w:pPr>
            <w:spacing w:line="360" w:lineRule="auto"/>
            <w:ind w:hanging="480"/>
            <w:divId w:val="1712076026"/>
            <w:rPr>
              <w:color w:val="000000"/>
            </w:rPr>
          </w:pPr>
          <w:r w:rsidRPr="00300861">
            <w:rPr>
              <w:color w:val="000000"/>
            </w:rPr>
            <w:t xml:space="preserve">Node.js Foundation. (2026). </w:t>
          </w:r>
          <w:r w:rsidRPr="00300861">
            <w:rPr>
              <w:i/>
              <w:iCs/>
              <w:color w:val="000000"/>
            </w:rPr>
            <w:t>Node.js v25.x Documentation</w:t>
          </w:r>
          <w:r w:rsidRPr="00300861">
            <w:rPr>
              <w:color w:val="000000"/>
            </w:rPr>
            <w:t>. https://nodejs.org/docs/latest-v25.x/api/</w:t>
          </w:r>
        </w:p>
        <w:p w14:paraId="35EBF03C" w14:textId="77777777" w:rsidR="00300861" w:rsidRPr="00300861" w:rsidRDefault="00300861" w:rsidP="00300861">
          <w:pPr>
            <w:spacing w:line="360" w:lineRule="auto"/>
            <w:ind w:hanging="480"/>
            <w:divId w:val="258371560"/>
            <w:rPr>
              <w:color w:val="000000"/>
            </w:rPr>
          </w:pPr>
          <w:r w:rsidRPr="00300861">
            <w:rPr>
              <w:color w:val="000000"/>
            </w:rPr>
            <w:t xml:space="preserve">Pemerintah Republik Indonesia. (2014). </w:t>
          </w:r>
          <w:r w:rsidRPr="00300861">
            <w:rPr>
              <w:i/>
              <w:iCs/>
              <w:color w:val="000000"/>
            </w:rPr>
            <w:t>Undang-Undang Republik Indonesia Nomor 23 Tahun 2014 tentang Pemerintahan Daerah</w:t>
          </w:r>
          <w:r w:rsidRPr="00300861">
            <w:rPr>
              <w:color w:val="000000"/>
            </w:rPr>
            <w:t>.</w:t>
          </w:r>
        </w:p>
        <w:p w14:paraId="376BEBEA" w14:textId="77777777" w:rsidR="00300861" w:rsidRPr="00300861" w:rsidRDefault="00300861" w:rsidP="00300861">
          <w:pPr>
            <w:spacing w:line="360" w:lineRule="auto"/>
            <w:ind w:hanging="480"/>
            <w:divId w:val="1458601266"/>
            <w:rPr>
              <w:color w:val="000000"/>
            </w:rPr>
          </w:pPr>
          <w:r w:rsidRPr="00300861">
            <w:rPr>
              <w:color w:val="000000"/>
            </w:rPr>
            <w:t xml:space="preserve">PHP Group. (2023). </w:t>
          </w:r>
          <w:r w:rsidRPr="00300861">
            <w:rPr>
              <w:i/>
              <w:iCs/>
              <w:color w:val="000000"/>
            </w:rPr>
            <w:t>PHP 8.3 Manual</w:t>
          </w:r>
          <w:r w:rsidRPr="00300861">
            <w:rPr>
              <w:color w:val="000000"/>
            </w:rPr>
            <w:t>. https://www.php.net/manual/en/</w:t>
          </w:r>
        </w:p>
        <w:p w14:paraId="424639BD" w14:textId="77777777" w:rsidR="00300861" w:rsidRPr="00300861" w:rsidRDefault="00300861" w:rsidP="00300861">
          <w:pPr>
            <w:spacing w:line="360" w:lineRule="auto"/>
            <w:ind w:hanging="480"/>
            <w:divId w:val="669913479"/>
            <w:rPr>
              <w:color w:val="000000"/>
            </w:rPr>
          </w:pPr>
          <w:r w:rsidRPr="00300861">
            <w:rPr>
              <w:color w:val="000000"/>
            </w:rPr>
            <w:t xml:space="preserve">Prayogo, I. W., Kurniawati, Y., Hidayati, I. E., Khairunnisa, A., &amp; Ruldeviyani, Y. (2026). Text Classification of Public Complaint Validity With Deep Learning Approaches. </w:t>
          </w:r>
          <w:r w:rsidRPr="00300861">
            <w:rPr>
              <w:i/>
              <w:iCs/>
              <w:color w:val="000000"/>
            </w:rPr>
            <w:t>Jurnal Nasional Teknik Elektro dan Teknologi Informasi</w:t>
          </w:r>
          <w:r w:rsidRPr="00300861">
            <w:rPr>
              <w:color w:val="000000"/>
            </w:rPr>
            <w:t xml:space="preserve">, </w:t>
          </w:r>
          <w:r w:rsidRPr="00300861">
            <w:rPr>
              <w:i/>
              <w:iCs/>
              <w:color w:val="000000"/>
            </w:rPr>
            <w:t>15</w:t>
          </w:r>
          <w:r w:rsidRPr="00300861">
            <w:rPr>
              <w:color w:val="000000"/>
            </w:rPr>
            <w:t>(2), 115–123. https://doi.org/10.22146/jnteti.v15i2.24003</w:t>
          </w:r>
        </w:p>
        <w:p w14:paraId="1B21D750" w14:textId="77777777" w:rsidR="00300861" w:rsidRPr="00300861" w:rsidRDefault="00300861" w:rsidP="00300861">
          <w:pPr>
            <w:spacing w:line="360" w:lineRule="auto"/>
            <w:ind w:hanging="480"/>
            <w:divId w:val="1170289789"/>
            <w:rPr>
              <w:color w:val="000000"/>
            </w:rPr>
          </w:pPr>
          <w:r w:rsidRPr="00300861">
            <w:rPr>
              <w:color w:val="000000"/>
            </w:rPr>
            <w:t xml:space="preserve">Pressman, R. S., &amp; Maxim, B. R. (2019). </w:t>
          </w:r>
          <w:r w:rsidRPr="00300861">
            <w:rPr>
              <w:i/>
              <w:iCs/>
              <w:color w:val="000000"/>
            </w:rPr>
            <w:t>Software Engineering: A Practitioner’s Approach</w:t>
          </w:r>
          <w:r w:rsidRPr="00300861">
            <w:rPr>
              <w:color w:val="000000"/>
            </w:rPr>
            <w:t xml:space="preserve"> (9 ed.). McGraw-Hill Education.</w:t>
          </w:r>
        </w:p>
        <w:p w14:paraId="7C4DCEC2" w14:textId="77777777" w:rsidR="00300861" w:rsidRPr="00300861" w:rsidRDefault="00300861" w:rsidP="00300861">
          <w:pPr>
            <w:spacing w:line="360" w:lineRule="auto"/>
            <w:ind w:hanging="480"/>
            <w:divId w:val="1223172612"/>
            <w:rPr>
              <w:color w:val="000000"/>
            </w:rPr>
          </w:pPr>
          <w:r w:rsidRPr="00300861">
            <w:rPr>
              <w:color w:val="000000"/>
            </w:rPr>
            <w:t xml:space="preserve">Rangkuti, F. (2019). </w:t>
          </w:r>
          <w:r w:rsidRPr="00300861">
            <w:rPr>
              <w:i/>
              <w:iCs/>
              <w:color w:val="000000"/>
            </w:rPr>
            <w:t>Customer care excellence: Meningkatkan kinerja perusahaan melalui pelayanan prima plus</w:t>
          </w:r>
          <w:r w:rsidRPr="00300861">
            <w:rPr>
              <w:color w:val="000000"/>
            </w:rPr>
            <w:t xml:space="preserve"> (Edisi revisi). Gramedia Pustaka Utama.</w:t>
          </w:r>
        </w:p>
        <w:p w14:paraId="5001D93E" w14:textId="77777777" w:rsidR="00300861" w:rsidRPr="00300861" w:rsidRDefault="00300861" w:rsidP="00300861">
          <w:pPr>
            <w:spacing w:line="360" w:lineRule="auto"/>
            <w:ind w:hanging="480"/>
            <w:divId w:val="326058562"/>
            <w:rPr>
              <w:color w:val="000000"/>
            </w:rPr>
          </w:pPr>
          <w:r w:rsidRPr="00300861">
            <w:rPr>
              <w:color w:val="000000"/>
            </w:rPr>
            <w:t xml:space="preserve">Rizkyanto, B., Brata, A. H., &amp; Fanani, L. (2021). Pengembangan Aplikasi Manajemen Informasi Konsultasi Menyusui berbasis Website (Studi Kasus Mamina Mom &amp; Baby Treatment Malang). </w:t>
          </w:r>
          <w:r w:rsidRPr="00300861">
            <w:rPr>
              <w:i/>
              <w:iCs/>
              <w:color w:val="000000"/>
            </w:rPr>
            <w:t>Jurnal Pengembangan Teknologi Informasi dan Ilmu Komputer</w:t>
          </w:r>
          <w:r w:rsidRPr="00300861">
            <w:rPr>
              <w:color w:val="000000"/>
            </w:rPr>
            <w:t xml:space="preserve">, </w:t>
          </w:r>
          <w:r w:rsidRPr="00300861">
            <w:rPr>
              <w:i/>
              <w:iCs/>
              <w:color w:val="000000"/>
            </w:rPr>
            <w:t>5</w:t>
          </w:r>
          <w:r w:rsidRPr="00300861">
            <w:rPr>
              <w:color w:val="000000"/>
            </w:rPr>
            <w:t>(12), 5356–5365. http://j-ptiik.ub.ac.id</w:t>
          </w:r>
        </w:p>
        <w:p w14:paraId="71F80799" w14:textId="77777777" w:rsidR="00300861" w:rsidRPr="00300861" w:rsidRDefault="00300861" w:rsidP="00300861">
          <w:pPr>
            <w:spacing w:line="360" w:lineRule="auto"/>
            <w:ind w:hanging="480"/>
            <w:divId w:val="544828214"/>
            <w:rPr>
              <w:color w:val="000000"/>
            </w:rPr>
          </w:pPr>
          <w:r w:rsidRPr="00300861">
            <w:rPr>
              <w:color w:val="000000"/>
            </w:rPr>
            <w:t xml:space="preserve">Rosa, A. S., &amp; Shalahuddin, M. (2018). </w:t>
          </w:r>
          <w:r w:rsidRPr="00300861">
            <w:rPr>
              <w:i/>
              <w:iCs/>
              <w:color w:val="000000"/>
            </w:rPr>
            <w:t>Rekayasa Perangkat Lunak: Terstruktur dan Berorientasi Objek</w:t>
          </w:r>
          <w:r w:rsidRPr="00300861">
            <w:rPr>
              <w:color w:val="000000"/>
            </w:rPr>
            <w:t>. Informatika. https://books.google.com/books/about/Rekayasa_Perangkat_Lunak_Edisi_Revisi.html?id=QYnczwEACAAJ</w:t>
          </w:r>
        </w:p>
        <w:p w14:paraId="53485DE2" w14:textId="77777777" w:rsidR="00300861" w:rsidRPr="00300861" w:rsidRDefault="00300861" w:rsidP="00300861">
          <w:pPr>
            <w:spacing w:line="360" w:lineRule="auto"/>
            <w:ind w:hanging="480"/>
            <w:divId w:val="1608191419"/>
            <w:rPr>
              <w:color w:val="000000"/>
            </w:rPr>
          </w:pPr>
          <w:r w:rsidRPr="00300861">
            <w:rPr>
              <w:color w:val="000000"/>
            </w:rPr>
            <w:t xml:space="preserve">Rospricilia, T. A., &amp; Ma’ady, M. N. P. (2024). Pemodelan Integration Use Case (IUC): Perancangan Use Case Diagram (UML) untuk Sistem-sistem yang Terintegrasi. </w:t>
          </w:r>
          <w:r w:rsidRPr="00300861">
            <w:rPr>
              <w:i/>
              <w:iCs/>
              <w:color w:val="000000"/>
            </w:rPr>
            <w:t>INTEGER: Journal of Information Technology</w:t>
          </w:r>
          <w:r w:rsidRPr="00300861">
            <w:rPr>
              <w:color w:val="000000"/>
            </w:rPr>
            <w:t xml:space="preserve">, </w:t>
          </w:r>
          <w:r w:rsidRPr="00300861">
            <w:rPr>
              <w:i/>
              <w:iCs/>
              <w:color w:val="000000"/>
            </w:rPr>
            <w:t>9</w:t>
          </w:r>
          <w:r w:rsidRPr="00300861">
            <w:rPr>
              <w:color w:val="000000"/>
            </w:rPr>
            <w:t>(2). https://doi.org/10.31284/j.integer.2024.v9i2.6345</w:t>
          </w:r>
        </w:p>
        <w:p w14:paraId="1A46971F" w14:textId="77777777" w:rsidR="00300861" w:rsidRPr="00300861" w:rsidRDefault="00300861" w:rsidP="00300861">
          <w:pPr>
            <w:spacing w:line="360" w:lineRule="auto"/>
            <w:ind w:hanging="480"/>
            <w:divId w:val="307828646"/>
            <w:rPr>
              <w:color w:val="000000"/>
            </w:rPr>
          </w:pPr>
          <w:r w:rsidRPr="00300861">
            <w:rPr>
              <w:color w:val="000000"/>
            </w:rPr>
            <w:t xml:space="preserve">Russell, S., &amp; Norvig, P. (2020). </w:t>
          </w:r>
          <w:r w:rsidRPr="00300861">
            <w:rPr>
              <w:i/>
              <w:iCs/>
              <w:color w:val="000000"/>
            </w:rPr>
            <w:t>Artificial Intelligence: A Modern Approach</w:t>
          </w:r>
          <w:r w:rsidRPr="00300861">
            <w:rPr>
              <w:color w:val="000000"/>
            </w:rPr>
            <w:t xml:space="preserve"> (4 ed.). Pearson Education.</w:t>
          </w:r>
        </w:p>
        <w:p w14:paraId="212048F2" w14:textId="77777777" w:rsidR="00300861" w:rsidRPr="00300861" w:rsidRDefault="00300861" w:rsidP="00300861">
          <w:pPr>
            <w:spacing w:line="360" w:lineRule="auto"/>
            <w:ind w:hanging="480"/>
            <w:divId w:val="824663609"/>
            <w:rPr>
              <w:color w:val="000000"/>
            </w:rPr>
          </w:pPr>
          <w:r w:rsidRPr="00300861">
            <w:rPr>
              <w:color w:val="000000"/>
            </w:rPr>
            <w:t xml:space="preserve">Stallings, W., &amp; Brown, L. (2018). </w:t>
          </w:r>
          <w:r w:rsidRPr="00300861">
            <w:rPr>
              <w:i/>
              <w:iCs/>
              <w:color w:val="000000"/>
            </w:rPr>
            <w:t>Computer Security: Principles and Practice</w:t>
          </w:r>
          <w:r w:rsidRPr="00300861">
            <w:rPr>
              <w:color w:val="000000"/>
            </w:rPr>
            <w:t xml:space="preserve"> (4 ed.). Pearson Education.</w:t>
          </w:r>
        </w:p>
        <w:p w14:paraId="6E9B26BB" w14:textId="77777777" w:rsidR="00300861" w:rsidRPr="00300861" w:rsidRDefault="00300861" w:rsidP="00300861">
          <w:pPr>
            <w:spacing w:line="360" w:lineRule="auto"/>
            <w:ind w:hanging="480"/>
            <w:divId w:val="50422099"/>
            <w:rPr>
              <w:color w:val="000000"/>
            </w:rPr>
          </w:pPr>
          <w:r w:rsidRPr="00300861">
            <w:rPr>
              <w:color w:val="000000"/>
            </w:rPr>
            <w:lastRenderedPageBreak/>
            <w:t xml:space="preserve">Suharni, Susilowati, E., &amp; Pakusadewa, F. (2023). Perancangan Website Rumah Makan Ninik Sebagai Media Promosi Menggunakan Unified Modelling Language. </w:t>
          </w:r>
          <w:r w:rsidRPr="00300861">
            <w:rPr>
              <w:i/>
              <w:iCs/>
              <w:color w:val="000000"/>
            </w:rPr>
            <w:t>Jurnal Rekayasa Informasi</w:t>
          </w:r>
          <w:r w:rsidRPr="00300861">
            <w:rPr>
              <w:color w:val="000000"/>
            </w:rPr>
            <w:t xml:space="preserve">, </w:t>
          </w:r>
          <w:r w:rsidRPr="00300861">
            <w:rPr>
              <w:i/>
              <w:iCs/>
              <w:color w:val="000000"/>
            </w:rPr>
            <w:t>12</w:t>
          </w:r>
          <w:r w:rsidRPr="00300861">
            <w:rPr>
              <w:color w:val="000000"/>
            </w:rPr>
            <w:t>(1), 1–12. https://journal.istn.ac.id/index.php/rekayasainformasi/article/view/1527</w:t>
          </w:r>
        </w:p>
        <w:p w14:paraId="5129C453" w14:textId="77777777" w:rsidR="00300861" w:rsidRPr="00300861" w:rsidRDefault="00300861" w:rsidP="00300861">
          <w:pPr>
            <w:spacing w:line="360" w:lineRule="auto"/>
            <w:ind w:hanging="480"/>
            <w:divId w:val="1606497844"/>
            <w:rPr>
              <w:color w:val="000000"/>
            </w:rPr>
          </w:pPr>
          <w:r w:rsidRPr="00300861">
            <w:rPr>
              <w:color w:val="000000"/>
            </w:rPr>
            <w:t xml:space="preserve">Sulistiawati, F., &amp; Insany, G. P. (2026). Penerapan sistem klasifikasi keluhan pelanggan menggunakan metode Naive Bayes untuk meningkatkan layanan customer support PT Cloud Hosting Indonesia. </w:t>
          </w:r>
          <w:r w:rsidRPr="00300861">
            <w:rPr>
              <w:i/>
              <w:iCs/>
              <w:color w:val="000000"/>
            </w:rPr>
            <w:t>Jurnal Pengabdian Masyarakat Bhinneka</w:t>
          </w:r>
          <w:r w:rsidRPr="00300861">
            <w:rPr>
              <w:color w:val="000000"/>
            </w:rPr>
            <w:t xml:space="preserve">, </w:t>
          </w:r>
          <w:r w:rsidRPr="00300861">
            <w:rPr>
              <w:i/>
              <w:iCs/>
              <w:color w:val="000000"/>
            </w:rPr>
            <w:t>4</w:t>
          </w:r>
          <w:r w:rsidRPr="00300861">
            <w:rPr>
              <w:color w:val="000000"/>
            </w:rPr>
            <w:t>(3), 4080–4084. https://doi.org/10.58266/jpmb.v4i3.1162</w:t>
          </w:r>
        </w:p>
        <w:p w14:paraId="4A5D8FAD" w14:textId="77777777" w:rsidR="00300861" w:rsidRPr="00300861" w:rsidRDefault="00300861" w:rsidP="00300861">
          <w:pPr>
            <w:spacing w:line="360" w:lineRule="auto"/>
            <w:ind w:hanging="480"/>
            <w:divId w:val="401416097"/>
            <w:rPr>
              <w:color w:val="000000"/>
            </w:rPr>
          </w:pPr>
          <w:r w:rsidRPr="00300861">
            <w:rPr>
              <w:color w:val="000000"/>
            </w:rPr>
            <w:t xml:space="preserve">Sutanti, A., MZ, M. K., Mustika, M., &amp; Damayanti, P. (2020). Rancang bangun aplikasi perpustakaan keliling menggunakan pendekatan terstruktur. </w:t>
          </w:r>
          <w:r w:rsidRPr="00300861">
            <w:rPr>
              <w:i/>
              <w:iCs/>
              <w:color w:val="000000"/>
            </w:rPr>
            <w:t>Komputa: Jurnal Ilmiah Komputer dan Informatika</w:t>
          </w:r>
          <w:r w:rsidRPr="00300861">
            <w:rPr>
              <w:color w:val="000000"/>
            </w:rPr>
            <w:t xml:space="preserve">, </w:t>
          </w:r>
          <w:r w:rsidRPr="00300861">
            <w:rPr>
              <w:i/>
              <w:iCs/>
              <w:color w:val="000000"/>
            </w:rPr>
            <w:t>9</w:t>
          </w:r>
          <w:r w:rsidRPr="00300861">
            <w:rPr>
              <w:color w:val="000000"/>
            </w:rPr>
            <w:t>(1), 1–8. https://doi.org/10.34010/komputa.v9i1.3718</w:t>
          </w:r>
        </w:p>
        <w:p w14:paraId="025DAC6E" w14:textId="77777777" w:rsidR="00300861" w:rsidRPr="00300861" w:rsidRDefault="00300861" w:rsidP="00300861">
          <w:pPr>
            <w:spacing w:line="360" w:lineRule="auto"/>
            <w:ind w:hanging="480"/>
            <w:divId w:val="1445998734"/>
            <w:rPr>
              <w:color w:val="000000"/>
            </w:rPr>
          </w:pPr>
          <w:r w:rsidRPr="00300861">
            <w:rPr>
              <w:color w:val="000000"/>
            </w:rPr>
            <w:t xml:space="preserve">Sutarto, A. P., Narto, Rosyidi, M. R., Yusuf, M. H., Izzah, N., Rufaidah, A., Suparno, Iksan, &amp; Hanim, M. I. (2025). Pelatihan Peningkatan Pembelajaran Mandiri melalui Literasi Teknologi Large Language Model bagi Siswa Sekolah Menengah Kejuruan. </w:t>
          </w:r>
          <w:r w:rsidRPr="00300861">
            <w:rPr>
              <w:i/>
              <w:iCs/>
              <w:color w:val="000000"/>
            </w:rPr>
            <w:t>Jurnal Pengabdian Masyarakat (ABDIRA)</w:t>
          </w:r>
          <w:r w:rsidRPr="00300861">
            <w:rPr>
              <w:color w:val="000000"/>
            </w:rPr>
            <w:t xml:space="preserve">, </w:t>
          </w:r>
          <w:r w:rsidRPr="00300861">
            <w:rPr>
              <w:i/>
              <w:iCs/>
              <w:color w:val="000000"/>
            </w:rPr>
            <w:t>5</w:t>
          </w:r>
          <w:r w:rsidRPr="00300861">
            <w:rPr>
              <w:color w:val="000000"/>
            </w:rPr>
            <w:t>(2), 140–149. https://doi.org/https://doi.org/10.31004/abdira.v5i2.601</w:t>
          </w:r>
        </w:p>
        <w:p w14:paraId="5EAC9D80" w14:textId="77777777" w:rsidR="00300861" w:rsidRPr="00300861" w:rsidRDefault="00300861" w:rsidP="00300861">
          <w:pPr>
            <w:spacing w:line="360" w:lineRule="auto"/>
            <w:ind w:hanging="480"/>
            <w:divId w:val="2112236489"/>
            <w:rPr>
              <w:color w:val="000000"/>
            </w:rPr>
          </w:pPr>
          <w:r w:rsidRPr="00300861">
            <w:rPr>
              <w:color w:val="000000"/>
            </w:rPr>
            <w:t xml:space="preserve">White, J., Fu, Q., Hays, S., Sandborn, M., Olea, C., Gilbert, H., Elnashar, A., Spencer-Smith, J., &amp; Schmidt, D. C. (2023). A prompt pattern catalog to enhance prompt engineering with ChatGPT. </w:t>
          </w:r>
          <w:r w:rsidRPr="00300861">
            <w:rPr>
              <w:i/>
              <w:iCs/>
              <w:color w:val="000000"/>
            </w:rPr>
            <w:t>arXiv preprint arXiv:2302.11382</w:t>
          </w:r>
          <w:r w:rsidRPr="00300861">
            <w:rPr>
              <w:color w:val="000000"/>
            </w:rPr>
            <w:t>. https://doi.org/10.48550/arXiv.2302.11382</w:t>
          </w:r>
        </w:p>
        <w:p w14:paraId="1F23116B" w14:textId="77777777" w:rsidR="00300861" w:rsidRPr="00300861" w:rsidRDefault="00300861" w:rsidP="00300861">
          <w:pPr>
            <w:spacing w:line="360" w:lineRule="auto"/>
            <w:ind w:hanging="480"/>
            <w:divId w:val="2086144668"/>
            <w:rPr>
              <w:color w:val="000000"/>
            </w:rPr>
          </w:pPr>
          <w:r w:rsidRPr="00300861">
            <w:rPr>
              <w:color w:val="000000"/>
            </w:rPr>
            <w:t xml:space="preserve">Wibawa, J. C., Prasetyo, E., &amp; Fauzan, R. (2019). Maintenance Helpdesk Information System in Retail Companies. </w:t>
          </w:r>
          <w:r w:rsidRPr="00300861">
            <w:rPr>
              <w:i/>
              <w:iCs/>
              <w:color w:val="000000"/>
            </w:rPr>
            <w:t>IOP Conference Series: Materials Science and Engineering</w:t>
          </w:r>
          <w:r w:rsidRPr="00300861">
            <w:rPr>
              <w:color w:val="000000"/>
            </w:rPr>
            <w:t xml:space="preserve">, </w:t>
          </w:r>
          <w:r w:rsidRPr="00300861">
            <w:rPr>
              <w:i/>
              <w:iCs/>
              <w:color w:val="000000"/>
            </w:rPr>
            <w:t>662</w:t>
          </w:r>
          <w:r w:rsidRPr="00300861">
            <w:rPr>
              <w:color w:val="000000"/>
            </w:rPr>
            <w:t>(2), 22099. https://doi.org/10.1088/1757-899x/662/2/022099</w:t>
          </w:r>
        </w:p>
        <w:p w14:paraId="1F5FFF27" w14:textId="77777777" w:rsidR="00300861" w:rsidRPr="00300861" w:rsidRDefault="00300861" w:rsidP="00300861">
          <w:pPr>
            <w:spacing w:line="360" w:lineRule="auto"/>
            <w:ind w:hanging="480"/>
            <w:divId w:val="90048359"/>
            <w:rPr>
              <w:color w:val="000000"/>
            </w:rPr>
          </w:pPr>
          <w:r w:rsidRPr="00300861">
            <w:rPr>
              <w:color w:val="000000"/>
            </w:rPr>
            <w:t xml:space="preserve">Wijonarko, D., &amp; Mulya, B. W. R. (2018). Pengembangan Antarmuka Pemrograman Aplikasi Menggunakan Metode RESTful pada Sistem Informasi Akademik Politeknik Kota Malang. </w:t>
          </w:r>
          <w:r w:rsidRPr="00300861">
            <w:rPr>
              <w:i/>
              <w:iCs/>
              <w:color w:val="000000"/>
            </w:rPr>
            <w:t>SMATIKA Jurnal</w:t>
          </w:r>
          <w:r w:rsidRPr="00300861">
            <w:rPr>
              <w:color w:val="000000"/>
            </w:rPr>
            <w:t xml:space="preserve">, </w:t>
          </w:r>
          <w:r w:rsidRPr="00300861">
            <w:rPr>
              <w:i/>
              <w:iCs/>
              <w:color w:val="000000"/>
            </w:rPr>
            <w:t>8</w:t>
          </w:r>
          <w:r w:rsidRPr="00300861">
            <w:rPr>
              <w:color w:val="000000"/>
            </w:rPr>
            <w:t>(2), 63–66. https://doi.org/10.32664/smatika.v8i02.202</w:t>
          </w:r>
        </w:p>
        <w:p w14:paraId="40CC475F" w14:textId="77777777" w:rsidR="00300861" w:rsidRPr="00300861" w:rsidRDefault="00300861" w:rsidP="00300861">
          <w:pPr>
            <w:spacing w:line="360" w:lineRule="auto"/>
            <w:ind w:hanging="480"/>
            <w:divId w:val="1228498380"/>
            <w:rPr>
              <w:color w:val="000000"/>
            </w:rPr>
          </w:pPr>
          <w:r w:rsidRPr="00300861">
            <w:rPr>
              <w:color w:val="000000"/>
            </w:rPr>
            <w:t xml:space="preserve">Yulherniwati, Kasmar, A. F., Hadi, R., Humaira, &amp; Asri, E. (2025). Black-Box Testing pada Sistem Evaluasi Capaian Pembelajaran Berdasarkan Outcome </w:t>
          </w:r>
          <w:r w:rsidRPr="00300861">
            <w:rPr>
              <w:color w:val="000000"/>
            </w:rPr>
            <w:lastRenderedPageBreak/>
            <w:t xml:space="preserve">Based Education. </w:t>
          </w:r>
          <w:r w:rsidRPr="00300861">
            <w:rPr>
              <w:i/>
              <w:iCs/>
              <w:color w:val="000000"/>
            </w:rPr>
            <w:t>JITSI : Jurnal Ilmiah Teknologi Sistem Informasi</w:t>
          </w:r>
          <w:r w:rsidRPr="00300861">
            <w:rPr>
              <w:color w:val="000000"/>
            </w:rPr>
            <w:t xml:space="preserve">, </w:t>
          </w:r>
          <w:r w:rsidRPr="00300861">
            <w:rPr>
              <w:i/>
              <w:iCs/>
              <w:color w:val="000000"/>
            </w:rPr>
            <w:t>6</w:t>
          </w:r>
          <w:r w:rsidRPr="00300861">
            <w:rPr>
              <w:color w:val="000000"/>
            </w:rPr>
            <w:t>(2), 203–212. https://doi.org/10.62527/jitsi.6.2.279</w:t>
          </w:r>
        </w:p>
        <w:p w14:paraId="77DAD6EF" w14:textId="77777777" w:rsidR="00300861" w:rsidRPr="00300861" w:rsidRDefault="00300861" w:rsidP="00300861">
          <w:pPr>
            <w:spacing w:line="360" w:lineRule="auto"/>
            <w:ind w:hanging="480"/>
            <w:divId w:val="1243101756"/>
            <w:rPr>
              <w:color w:val="000000"/>
            </w:rPr>
          </w:pPr>
          <w:r w:rsidRPr="00300861">
            <w:rPr>
              <w:color w:val="000000"/>
            </w:rPr>
            <w:t xml:space="preserve">Zarly, D., Hadi, A., Huda, A., &amp; Dewi, I. P. (2026). Implementation of a Web Based Automatic Public Complaint Classification System Using the Random Forest Algorithm at the Department of Population and Civil Registration of Pesisir Selatan Regency. </w:t>
          </w:r>
          <w:r w:rsidRPr="00300861">
            <w:rPr>
              <w:i/>
              <w:iCs/>
              <w:color w:val="000000"/>
            </w:rPr>
            <w:t>Jurnal Ilmiah Multidisiplin Indonesia (JIM-ID)</w:t>
          </w:r>
          <w:r w:rsidRPr="00300861">
            <w:rPr>
              <w:color w:val="000000"/>
            </w:rPr>
            <w:t xml:space="preserve">, </w:t>
          </w:r>
          <w:r w:rsidRPr="00300861">
            <w:rPr>
              <w:i/>
              <w:iCs/>
              <w:color w:val="000000"/>
            </w:rPr>
            <w:t>5</w:t>
          </w:r>
          <w:r w:rsidRPr="00300861">
            <w:rPr>
              <w:color w:val="000000"/>
            </w:rPr>
            <w:t>(03), 594–605. https://ejournal.seaninstitute.or.id/index.php/esaprom/article/view/8240</w:t>
          </w:r>
        </w:p>
        <w:p w14:paraId="146447DB" w14:textId="21747D58" w:rsidR="008848CD" w:rsidRPr="009C4C4E" w:rsidRDefault="00300861" w:rsidP="00300861">
          <w:pPr>
            <w:tabs>
              <w:tab w:val="left" w:pos="3093"/>
            </w:tabs>
            <w:spacing w:line="360" w:lineRule="auto"/>
            <w:rPr>
              <w:rFonts w:eastAsiaTheme="majorEastAsia" w:cstheme="majorBidi"/>
              <w:b/>
              <w:kern w:val="2"/>
              <w:sz w:val="28"/>
              <w:szCs w:val="40"/>
              <w14:ligatures w14:val="standardContextual"/>
            </w:rPr>
          </w:pPr>
          <w:r w:rsidRPr="00300861">
            <w:rPr>
              <w:color w:val="000000"/>
            </w:rPr>
            <w:t> </w:t>
          </w:r>
        </w:p>
      </w:sdtContent>
    </w:sdt>
    <w:p w14:paraId="3C79086C" w14:textId="6625502F" w:rsidR="008848CD" w:rsidRPr="009C4C4E" w:rsidRDefault="008848CD" w:rsidP="008848CD">
      <w:pPr>
        <w:tabs>
          <w:tab w:val="left" w:pos="3093"/>
        </w:tabs>
        <w:sectPr w:rsidR="008848CD" w:rsidRPr="009C4C4E" w:rsidSect="00A34CF5">
          <w:pgSz w:w="11906" w:h="16838"/>
          <w:pgMar w:top="1701" w:right="1701" w:bottom="1701" w:left="2268" w:header="709" w:footer="709" w:gutter="0"/>
          <w:cols w:space="708"/>
          <w:docGrid w:linePitch="360"/>
        </w:sectPr>
      </w:pPr>
      <w:r w:rsidRPr="009C4C4E">
        <w:tab/>
      </w:r>
    </w:p>
    <w:p w14:paraId="39C1BEEC" w14:textId="1BDAAAE9" w:rsidR="00A77121" w:rsidRPr="00A77121" w:rsidRDefault="00A77121" w:rsidP="006E3F51">
      <w:pPr>
        <w:pStyle w:val="Heading1"/>
        <w:spacing w:before="0"/>
      </w:pPr>
      <w:bookmarkStart w:id="230" w:name="_Toc235179497"/>
      <w:r w:rsidRPr="009C4C4E">
        <w:lastRenderedPageBreak/>
        <w:t>LAMPIRAN</w:t>
      </w:r>
      <w:bookmarkEnd w:id="230"/>
    </w:p>
    <w:sectPr w:rsidR="00A77121" w:rsidRPr="00A77121" w:rsidSect="00A34CF5">
      <w:pgSz w:w="11906" w:h="16838"/>
      <w:pgMar w:top="1701" w:right="1701" w:bottom="1701" w:left="226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BA6008" w14:textId="77777777" w:rsidR="00C8218D" w:rsidRPr="009C4C4E" w:rsidRDefault="00C8218D" w:rsidP="00754D34">
      <w:r w:rsidRPr="009C4C4E">
        <w:separator/>
      </w:r>
    </w:p>
  </w:endnote>
  <w:endnote w:type="continuationSeparator" w:id="0">
    <w:p w14:paraId="4856A83C" w14:textId="77777777" w:rsidR="00C8218D" w:rsidRPr="009C4C4E" w:rsidRDefault="00C8218D" w:rsidP="00754D34">
      <w:r w:rsidRPr="009C4C4E">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C29C5A" w14:textId="77777777" w:rsidR="00656E93" w:rsidRDefault="00656E9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4C8C7" w14:textId="42A220B9" w:rsidR="00656E93" w:rsidRPr="00964810" w:rsidRDefault="00656E93" w:rsidP="00964810">
    <w:pPr>
      <w:pStyle w:val="Footer"/>
      <w:rPr>
        <w:rFonts w:ascii="Times New Roman" w:hAnsi="Times New Roman" w:cs="Times New Roman"/>
      </w:rPr>
    </w:pPr>
  </w:p>
  <w:p w14:paraId="5BE6561E" w14:textId="77777777" w:rsidR="00964810" w:rsidRPr="00964810" w:rsidRDefault="00964810" w:rsidP="00964810">
    <w:pPr>
      <w:pStyle w:val="Footer"/>
      <w:spacing w:line="360" w:lineRule="auto"/>
      <w:jc w:val="center"/>
      <w:rPr>
        <w:rFonts w:ascii="Times New Roman" w:hAnsi="Times New Roman" w:cs="Times New Roman"/>
      </w:rPr>
    </w:pPr>
  </w:p>
  <w:p w14:paraId="0260BC34" w14:textId="77777777" w:rsidR="00964810" w:rsidRPr="00964810" w:rsidRDefault="00964810" w:rsidP="0096481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2B2B93" w14:textId="2B9E4DD0" w:rsidR="00812074" w:rsidRPr="00812074" w:rsidRDefault="003C0843" w:rsidP="00812074">
    <w:pPr>
      <w:pStyle w:val="Footer"/>
      <w:jc w:val="center"/>
      <w:rPr>
        <w:rFonts w:ascii="Times New Roman" w:hAnsi="Times New Roman" w:cs="Times New Roman"/>
      </w:rPr>
    </w:pPr>
    <w:r>
      <w:rPr>
        <w:noProof/>
        <w:sz w:val="20"/>
      </w:rPr>
      <mc:AlternateContent>
        <mc:Choice Requires="wps">
          <w:drawing>
            <wp:anchor distT="0" distB="0" distL="0" distR="0" simplePos="0" relativeHeight="251671552" behindDoc="1" locked="0" layoutInCell="1" allowOverlap="1" wp14:anchorId="16EC5292" wp14:editId="2A83C1C1">
              <wp:simplePos x="0" y="0"/>
              <wp:positionH relativeFrom="page">
                <wp:posOffset>1440180</wp:posOffset>
              </wp:positionH>
              <wp:positionV relativeFrom="page">
                <wp:posOffset>9637568</wp:posOffset>
              </wp:positionV>
              <wp:extent cx="5077460" cy="56515"/>
              <wp:effectExtent l="0" t="0" r="8890" b="635"/>
              <wp:wrapNone/>
              <wp:docPr id="717828826" name="Graphic 9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77460" cy="56515"/>
                      </a:xfrm>
                      <a:custGeom>
                        <a:avLst/>
                        <a:gdLst/>
                        <a:ahLst/>
                        <a:cxnLst/>
                        <a:rect l="l" t="t" r="r" b="b"/>
                        <a:pathLst>
                          <a:path w="5077460" h="56515">
                            <a:moveTo>
                              <a:pt x="5077333" y="18288"/>
                            </a:moveTo>
                            <a:lnTo>
                              <a:pt x="0" y="18288"/>
                            </a:lnTo>
                            <a:lnTo>
                              <a:pt x="0" y="56388"/>
                            </a:lnTo>
                            <a:lnTo>
                              <a:pt x="5077333" y="56388"/>
                            </a:lnTo>
                            <a:lnTo>
                              <a:pt x="5077333" y="18288"/>
                            </a:lnTo>
                            <a:close/>
                          </a:path>
                          <a:path w="5077460" h="56515">
                            <a:moveTo>
                              <a:pt x="5077333" y="0"/>
                            </a:moveTo>
                            <a:lnTo>
                              <a:pt x="0" y="0"/>
                            </a:lnTo>
                            <a:lnTo>
                              <a:pt x="0" y="9144"/>
                            </a:lnTo>
                            <a:lnTo>
                              <a:pt x="5077333" y="9144"/>
                            </a:lnTo>
                            <a:lnTo>
                              <a:pt x="50773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1A2425B" id="Graphic 98" o:spid="_x0000_s1026" style="position:absolute;margin-left:113.4pt;margin-top:758.85pt;width:399.8pt;height:4.45pt;z-index:-251644928;visibility:visible;mso-wrap-style:square;mso-wrap-distance-left:0;mso-wrap-distance-top:0;mso-wrap-distance-right:0;mso-wrap-distance-bottom:0;mso-position-horizontal:absolute;mso-position-horizontal-relative:page;mso-position-vertical:absolute;mso-position-vertical-relative:page;v-text-anchor:top" coordsize="507746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" path="m5077333,18288l,18288,,56388r5077333,l5077333,18288xem5077333,l,,,9144r5077333,l5077333,xe" fillcolor="black" stroked="f">
              <v:path arrowok="t"/>
              <w10:wrap anchorx="page" anchory="page"/>
            </v:shape>
          </w:pict>
        </mc:Fallback>
      </mc:AlternateContent>
    </w:r>
    <w:r w:rsidRPr="003C0843">
      <w:rPr>
        <w:rFonts w:ascii="Times New Roman" w:hAnsi="Times New Roman" w:cs="Times New Roman"/>
      </w:rPr>
      <w:fldChar w:fldCharType="begin"/>
    </w:r>
    <w:r w:rsidRPr="003C0843">
      <w:rPr>
        <w:rFonts w:ascii="Times New Roman" w:hAnsi="Times New Roman" w:cs="Times New Roman"/>
      </w:rPr>
      <w:instrText xml:space="preserve"> PAGE   \* MERGEFORMAT </w:instrText>
    </w:r>
    <w:r w:rsidRPr="003C0843">
      <w:rPr>
        <w:rFonts w:ascii="Times New Roman" w:hAnsi="Times New Roman" w:cs="Times New Roman"/>
      </w:rPr>
      <w:fldChar w:fldCharType="separate"/>
    </w:r>
    <w:r w:rsidRPr="003C0843">
      <w:rPr>
        <w:rFonts w:ascii="Times New Roman" w:hAnsi="Times New Roman" w:cs="Times New Roman"/>
        <w:noProof/>
      </w:rPr>
      <w:t>1</w:t>
    </w:r>
    <w:r w:rsidRPr="003C0843">
      <w:rPr>
        <w:rFonts w:ascii="Times New Roman" w:hAnsi="Times New Roman" w:cs="Times New Roman"/>
        <w:noProof/>
      </w:rPr>
      <w:fldChar w:fldCharType="end"/>
    </w:r>
  </w:p>
  <w:p w14:paraId="7C4AC48B" w14:textId="77777777" w:rsidR="00812074" w:rsidRDefault="00812074">
    <w:pPr>
      <w:pStyle w:val="Footer"/>
    </w:pPr>
  </w:p>
  <w:p w14:paraId="6240CA46" w14:textId="3E641C4D" w:rsidR="00656E93" w:rsidRDefault="00656E9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07366186"/>
      <w:docPartObj>
        <w:docPartGallery w:val="Page Numbers (Bottom of Page)"/>
        <w:docPartUnique/>
      </w:docPartObj>
    </w:sdtPr>
    <w:sdtEndPr>
      <w:rPr>
        <w:noProof/>
      </w:rPr>
    </w:sdtEndPr>
    <w:sdtContent>
      <w:p w14:paraId="01250341" w14:textId="06625EF9" w:rsidR="003C0843" w:rsidRPr="003C0843" w:rsidRDefault="003C0843" w:rsidP="003C0843">
        <w:pPr>
          <w:pStyle w:val="Footer"/>
          <w:jc w:val="center"/>
          <w:rPr>
            <w:rFonts w:ascii="Times New Roman" w:hAnsi="Times New Roman" w:cs="Times New Roman"/>
            <w:noProof/>
          </w:rPr>
        </w:pPr>
        <w:r w:rsidRPr="003C0843">
          <w:rPr>
            <w:rFonts w:ascii="Times New Roman" w:hAnsi="Times New Roman" w:cs="Times New Roman"/>
          </w:rPr>
          <w:fldChar w:fldCharType="begin"/>
        </w:r>
        <w:r w:rsidRPr="003C0843">
          <w:rPr>
            <w:rFonts w:ascii="Times New Roman" w:hAnsi="Times New Roman" w:cs="Times New Roman"/>
          </w:rPr>
          <w:instrText xml:space="preserve"> PAGE   \* MERGEFORMAT </w:instrText>
        </w:r>
        <w:r w:rsidRPr="003C0843">
          <w:rPr>
            <w:rFonts w:ascii="Times New Roman" w:hAnsi="Times New Roman" w:cs="Times New Roman"/>
          </w:rPr>
          <w:fldChar w:fldCharType="separate"/>
        </w:r>
        <w:r w:rsidRPr="003C0843">
          <w:rPr>
            <w:rFonts w:ascii="Times New Roman" w:hAnsi="Times New Roman" w:cs="Times New Roman"/>
          </w:rPr>
          <w:t>2</w:t>
        </w:r>
        <w:r w:rsidRPr="003C0843">
          <w:rPr>
            <w:rFonts w:ascii="Times New Roman" w:hAnsi="Times New Roman" w:cs="Times New Roman"/>
            <w:noProof/>
          </w:rPr>
          <w:fldChar w:fldCharType="end"/>
        </w:r>
      </w:p>
      <w:p w14:paraId="71671C48" w14:textId="77777777" w:rsidR="003C0843" w:rsidRDefault="003C0843" w:rsidP="003C0843">
        <w:pPr>
          <w:pStyle w:val="Footer"/>
        </w:pPr>
      </w:p>
      <w:p w14:paraId="3841A550" w14:textId="128A0631" w:rsidR="00964810" w:rsidRPr="00964810" w:rsidRDefault="003C0843" w:rsidP="003C0843">
        <w:pPr>
          <w:pStyle w:val="Footer"/>
          <w:jc w:val="center"/>
        </w:pP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bCs/>
        <w:sz w:val="18"/>
        <w:szCs w:val="16"/>
      </w:rPr>
      <w:id w:val="646016764"/>
      <w:docPartObj>
        <w:docPartGallery w:val="Page Numbers (Bottom of Page)"/>
        <w:docPartUnique/>
      </w:docPartObj>
    </w:sdtPr>
    <w:sdtEndPr>
      <w:rPr>
        <w:noProof/>
        <w:sz w:val="22"/>
        <w:szCs w:val="20"/>
      </w:rPr>
    </w:sdtEndPr>
    <w:sdtContent>
      <w:p w14:paraId="1F7F5545" w14:textId="2F004941" w:rsidR="003C0843" w:rsidRPr="003C0843" w:rsidRDefault="003C0843" w:rsidP="003C0843">
        <w:r>
          <w:rPr>
            <w:rFonts w:eastAsiaTheme="minorHAnsi"/>
            <w:noProof/>
            <w:szCs w:val="24"/>
            <w:lang w:eastAsia="en-ID"/>
          </w:rPr>
          <mc:AlternateContent>
            <mc:Choice Requires="wps">
              <w:drawing>
                <wp:anchor distT="0" distB="0" distL="0" distR="0" simplePos="0" relativeHeight="251679744" behindDoc="1" locked="0" layoutInCell="1" allowOverlap="1" wp14:anchorId="5AB16798" wp14:editId="4601D7CA">
                  <wp:simplePos x="0" y="0"/>
                  <wp:positionH relativeFrom="page">
                    <wp:posOffset>1440180</wp:posOffset>
                  </wp:positionH>
                  <wp:positionV relativeFrom="page">
                    <wp:posOffset>9744805</wp:posOffset>
                  </wp:positionV>
                  <wp:extent cx="5077460" cy="413359"/>
                  <wp:effectExtent l="0" t="0" r="0" b="0"/>
                  <wp:wrapNone/>
                  <wp:docPr id="868642390"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77460" cy="413359"/>
                          </a:xfrm>
                          <a:prstGeom prst="rect">
                            <a:avLst/>
                          </a:prstGeom>
                        </wps:spPr>
                        <wps:txbx>
                          <w:txbxContent>
                            <w:p w14:paraId="65814898" w14:textId="1DD99F1F" w:rsidR="003C0843" w:rsidRPr="003C0843" w:rsidRDefault="003C0843" w:rsidP="003C0843">
                              <w:pPr>
                                <w:pStyle w:val="BodyText"/>
                                <w:spacing w:before="10"/>
                                <w:ind w:right="19"/>
                                <w:jc w:val="right"/>
                              </w:pPr>
                              <w:r w:rsidRPr="003C0843">
                                <w:t xml:space="preserve">Pengembangan Aplikasi Aduan </w:t>
                              </w:r>
                              <w:r w:rsidRPr="003C0843">
                                <w:rPr>
                                  <w:i/>
                                  <w:iCs/>
                                </w:rPr>
                                <w:t>Multi-Channel</w:t>
                              </w:r>
                              <w:r w:rsidRPr="003C0843">
                                <w:t xml:space="preserve"> Berbantuan </w:t>
                              </w:r>
                              <w:r w:rsidRPr="003C0843">
                                <w:rPr>
                                  <w:i/>
                                  <w:iCs/>
                                </w:rPr>
                                <w:t>A</w:t>
                              </w:r>
                              <w:r w:rsidRPr="003C0843">
                                <w:rPr>
                                  <w:i/>
                                  <w:iCs/>
                                </w:rPr>
                                <w:t>I</w:t>
                              </w:r>
                              <w:r w:rsidRPr="003C0843">
                                <w:t xml:space="preserve"> Untuk Klasifikasi, </w:t>
                              </w:r>
                            </w:p>
                            <w:p w14:paraId="2BCACF0E" w14:textId="77777777" w:rsidR="003C0843" w:rsidRPr="003C0843" w:rsidRDefault="003C0843" w:rsidP="003C0843">
                              <w:pPr>
                                <w:pStyle w:val="BodyText"/>
                                <w:spacing w:before="10"/>
                                <w:ind w:right="19"/>
                                <w:jc w:val="right"/>
                              </w:pPr>
                              <w:r w:rsidRPr="003C0843">
                                <w:t>Deteksi Duplikasi, Dan Prioritas Eskalasi Pada Ketapang Media Center</w:t>
                              </w:r>
                            </w:p>
                          </w:txbxContent>
                        </wps:txbx>
                        <wps:bodyPr vertOverflow="clip" horzOverflow="clip"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type w14:anchorId="5AB16798" id="_x0000_t202" coordsize="21600,21600" o:spt="202" path="m,l,21600r21600,l21600,xe">
                  <v:stroke joinstyle="miter"/>
                  <v:path gradientshapeok="t" o:connecttype="rect"/>
                </v:shapetype>
                <v:shape id="Text Box 12" o:spid="_x0000_s1026" type="#_x0000_t202" style="position:absolute;left:0;text-align:left;margin-left:113.4pt;margin-top:767.3pt;width:399.8pt;height:32.55pt;z-index:-25163673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" filled="f" stroked="f">
                  <v:textbox inset="0,0,0,0">
                    <w:txbxContent>
                      <w:p w14:paraId="65814898" w14:textId="1DD99F1F" w:rsidR="003C0843" w:rsidRPr="003C0843" w:rsidRDefault="003C0843" w:rsidP="003C0843">
                        <w:pPr>
                          <w:pStyle w:val="BodyText"/>
                          <w:spacing w:before="10"/>
                          <w:ind w:right="19"/>
                          <w:jc w:val="right"/>
                        </w:pPr>
                        <w:r w:rsidRPr="003C0843">
                          <w:t xml:space="preserve">Pengembangan Aplikasi Aduan </w:t>
                        </w:r>
                        <w:r w:rsidRPr="003C0843">
                          <w:rPr>
                            <w:i/>
                            <w:iCs/>
                          </w:rPr>
                          <w:t>Multi-Channel</w:t>
                        </w:r>
                        <w:r w:rsidRPr="003C0843">
                          <w:t xml:space="preserve"> Berbantuan </w:t>
                        </w:r>
                        <w:r w:rsidRPr="003C0843">
                          <w:rPr>
                            <w:i/>
                            <w:iCs/>
                          </w:rPr>
                          <w:t>A</w:t>
                        </w:r>
                        <w:r w:rsidRPr="003C0843">
                          <w:rPr>
                            <w:i/>
                            <w:iCs/>
                          </w:rPr>
                          <w:t>I</w:t>
                        </w:r>
                        <w:r w:rsidRPr="003C0843">
                          <w:t xml:space="preserve"> Untuk Klasifikasi, </w:t>
                        </w:r>
                      </w:p>
                      <w:p w14:paraId="2BCACF0E" w14:textId="77777777" w:rsidR="003C0843" w:rsidRPr="003C0843" w:rsidRDefault="003C0843" w:rsidP="003C0843">
                        <w:pPr>
                          <w:pStyle w:val="BodyText"/>
                          <w:spacing w:before="10"/>
                          <w:ind w:right="19"/>
                          <w:jc w:val="right"/>
                        </w:pPr>
                        <w:r w:rsidRPr="003C0843">
                          <w:t>Deteksi Duplikasi, Dan Prioritas Eskalasi Pada Ketapang Media Center</w:t>
                        </w:r>
                      </w:p>
                    </w:txbxContent>
                  </v:textbox>
                  <w10:wrap anchorx="page" anchory="page"/>
                </v:shape>
              </w:pict>
            </mc:Fallback>
          </mc:AlternateContent>
        </w:r>
        <w:r w:rsidRPr="003C0843">
          <w:rPr>
            <w:bCs/>
            <w:noProof/>
            <w:sz w:val="14"/>
            <w:szCs w:val="16"/>
          </w:rPr>
          <mc:AlternateContent>
            <mc:Choice Requires="wps">
              <w:drawing>
                <wp:anchor distT="0" distB="0" distL="0" distR="0" simplePos="0" relativeHeight="251677696" behindDoc="1" locked="0" layoutInCell="1" allowOverlap="1" wp14:anchorId="72F6EAF1" wp14:editId="37F395B0">
                  <wp:simplePos x="0" y="0"/>
                  <wp:positionH relativeFrom="page">
                    <wp:posOffset>1440180</wp:posOffset>
                  </wp:positionH>
                  <wp:positionV relativeFrom="page">
                    <wp:posOffset>9641292</wp:posOffset>
                  </wp:positionV>
                  <wp:extent cx="5077460" cy="56515"/>
                  <wp:effectExtent l="0" t="0" r="8890" b="635"/>
                  <wp:wrapNone/>
                  <wp:docPr id="1671212888" name="Graphic 9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77460" cy="56515"/>
                          </a:xfrm>
                          <a:custGeom>
                            <a:avLst/>
                            <a:gdLst/>
                            <a:ahLst/>
                            <a:cxnLst/>
                            <a:rect l="l" t="t" r="r" b="b"/>
                            <a:pathLst>
                              <a:path w="5077460" h="56515">
                                <a:moveTo>
                                  <a:pt x="5077333" y="18288"/>
                                </a:moveTo>
                                <a:lnTo>
                                  <a:pt x="0" y="18288"/>
                                </a:lnTo>
                                <a:lnTo>
                                  <a:pt x="0" y="56388"/>
                                </a:lnTo>
                                <a:lnTo>
                                  <a:pt x="5077333" y="56388"/>
                                </a:lnTo>
                                <a:lnTo>
                                  <a:pt x="5077333" y="18288"/>
                                </a:lnTo>
                                <a:close/>
                              </a:path>
                              <a:path w="5077460" h="56515">
                                <a:moveTo>
                                  <a:pt x="5077333" y="0"/>
                                </a:moveTo>
                                <a:lnTo>
                                  <a:pt x="0" y="0"/>
                                </a:lnTo>
                                <a:lnTo>
                                  <a:pt x="0" y="9144"/>
                                </a:lnTo>
                                <a:lnTo>
                                  <a:pt x="5077333" y="9144"/>
                                </a:lnTo>
                                <a:lnTo>
                                  <a:pt x="50773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B22E0AD" id="Graphic 98" o:spid="_x0000_s1026" style="position:absolute;margin-left:113.4pt;margin-top:759.15pt;width:399.8pt;height:4.45pt;z-index:-251638784;visibility:visible;mso-wrap-style:square;mso-wrap-distance-left:0;mso-wrap-distance-top:0;mso-wrap-distance-right:0;mso-wrap-distance-bottom:0;mso-position-horizontal:absolute;mso-position-horizontal-relative:page;mso-position-vertical:absolute;mso-position-vertical-relative:page;v-text-anchor:top" coordsize="507746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" path="m5077333,18288l,18288,,56388r5077333,l5077333,18288xem5077333,l,,,9144r5077333,l5077333,xe" fillcolor="black" stroked="f">
                  <v:path arrowok="t"/>
                  <w10:wrap anchorx="page" anchory="page"/>
                </v:shape>
              </w:pict>
            </mc:Fallback>
          </mc:AlternateContent>
        </w:r>
        <w:r>
          <w:rPr>
            <w:bCs/>
            <w:color w:val="000000" w:themeColor="text1"/>
            <w:szCs w:val="20"/>
          </w:rPr>
          <w:tab/>
        </w:r>
        <w:r>
          <w:rPr>
            <w:bCs/>
            <w:color w:val="000000" w:themeColor="text1"/>
            <w:szCs w:val="20"/>
          </w:rPr>
          <w:tab/>
        </w: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06DF6" w14:textId="49707035" w:rsidR="003C0843" w:rsidRPr="00812074" w:rsidRDefault="009947DE" w:rsidP="009947DE">
    <w:pPr>
      <w:pStyle w:val="Footer"/>
      <w:jc w:val="center"/>
      <w:rPr>
        <w:rFonts w:ascii="Times New Roman" w:hAnsi="Times New Roman" w:cs="Times New Roman"/>
      </w:rPr>
    </w:pPr>
    <w:r>
      <w:rPr>
        <w:noProof/>
        <w:sz w:val="20"/>
      </w:rPr>
      <mc:AlternateContent>
        <mc:Choice Requires="wps">
          <w:drawing>
            <wp:anchor distT="0" distB="0" distL="0" distR="0" simplePos="0" relativeHeight="251673600" behindDoc="1" locked="0" layoutInCell="1" allowOverlap="1" wp14:anchorId="5E22C829" wp14:editId="2261AF84">
              <wp:simplePos x="0" y="0"/>
              <wp:positionH relativeFrom="page">
                <wp:posOffset>1440180</wp:posOffset>
              </wp:positionH>
              <wp:positionV relativeFrom="page">
                <wp:posOffset>9632315</wp:posOffset>
              </wp:positionV>
              <wp:extent cx="5077460" cy="56515"/>
              <wp:effectExtent l="0" t="0" r="8890" b="635"/>
              <wp:wrapNone/>
              <wp:docPr id="442486047" name="Graphic 9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77460" cy="56515"/>
                      </a:xfrm>
                      <a:custGeom>
                        <a:avLst/>
                        <a:gdLst/>
                        <a:ahLst/>
                        <a:cxnLst/>
                        <a:rect l="l" t="t" r="r" b="b"/>
                        <a:pathLst>
                          <a:path w="5077460" h="56515">
                            <a:moveTo>
                              <a:pt x="5077333" y="18288"/>
                            </a:moveTo>
                            <a:lnTo>
                              <a:pt x="0" y="18288"/>
                            </a:lnTo>
                            <a:lnTo>
                              <a:pt x="0" y="56388"/>
                            </a:lnTo>
                            <a:lnTo>
                              <a:pt x="5077333" y="56388"/>
                            </a:lnTo>
                            <a:lnTo>
                              <a:pt x="5077333" y="18288"/>
                            </a:lnTo>
                            <a:close/>
                          </a:path>
                          <a:path w="5077460" h="56515">
                            <a:moveTo>
                              <a:pt x="5077333" y="0"/>
                            </a:moveTo>
                            <a:lnTo>
                              <a:pt x="0" y="0"/>
                            </a:lnTo>
                            <a:lnTo>
                              <a:pt x="0" y="9144"/>
                            </a:lnTo>
                            <a:lnTo>
                              <a:pt x="5077333" y="9144"/>
                            </a:lnTo>
                            <a:lnTo>
                              <a:pt x="50773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29640C3" id="Graphic 98" o:spid="_x0000_s1026" style="position:absolute;margin-left:113.4pt;margin-top:758.45pt;width:399.8pt;height:4.45pt;z-index:-251642880;visibility:visible;mso-wrap-style:square;mso-wrap-distance-left:0;mso-wrap-distance-top:0;mso-wrap-distance-right:0;mso-wrap-distance-bottom:0;mso-position-horizontal:absolute;mso-position-horizontal-relative:page;mso-position-vertical:absolute;mso-position-vertical-relative:page;v-text-anchor:top" coordsize="507746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" path="m5077333,18288l,18288,,56388r5077333,l5077333,18288xem5077333,l,,,9144r5077333,l5077333,xe" fillcolor="black" stroked="f">
              <v:path arrowok="t"/>
              <w10:wrap anchorx="page" anchory="page"/>
            </v:shape>
          </w:pict>
        </mc:Fallback>
      </mc:AlternateContent>
    </w:r>
    <w:r w:rsidRPr="009947DE">
      <w:rPr>
        <w:rFonts w:ascii="Times New Roman" w:hAnsi="Times New Roman" w:cs="Times New Roman"/>
      </w:rPr>
      <w:fldChar w:fldCharType="begin"/>
    </w:r>
    <w:r w:rsidRPr="009947DE">
      <w:rPr>
        <w:rFonts w:ascii="Times New Roman" w:hAnsi="Times New Roman" w:cs="Times New Roman"/>
      </w:rPr>
      <w:instrText xml:space="preserve"> PAGE   \* MERGEFORMAT </w:instrText>
    </w:r>
    <w:r w:rsidRPr="009947DE">
      <w:rPr>
        <w:rFonts w:ascii="Times New Roman" w:hAnsi="Times New Roman" w:cs="Times New Roman"/>
      </w:rPr>
      <w:fldChar w:fldCharType="separate"/>
    </w:r>
    <w:r w:rsidRPr="009947DE">
      <w:rPr>
        <w:rFonts w:ascii="Times New Roman" w:hAnsi="Times New Roman" w:cs="Times New Roman"/>
        <w:noProof/>
      </w:rPr>
      <w:t>1</w:t>
    </w:r>
    <w:r w:rsidRPr="009947DE">
      <w:rPr>
        <w:rFonts w:ascii="Times New Roman" w:hAnsi="Times New Roman" w:cs="Times New Roman"/>
        <w:noProof/>
      </w:rPr>
      <w:fldChar w:fldCharType="end"/>
    </w:r>
  </w:p>
  <w:p w14:paraId="39273455" w14:textId="77777777" w:rsidR="003C0843" w:rsidRDefault="003C0843">
    <w:pPr>
      <w:pStyle w:val="Footer"/>
    </w:pPr>
  </w:p>
  <w:p w14:paraId="300F8309" w14:textId="77777777" w:rsidR="003C0843" w:rsidRDefault="003C0843">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bCs/>
        <w:sz w:val="18"/>
        <w:szCs w:val="16"/>
      </w:rPr>
      <w:id w:val="1123500676"/>
      <w:docPartObj>
        <w:docPartGallery w:val="Page Numbers (Bottom of Page)"/>
        <w:docPartUnique/>
      </w:docPartObj>
    </w:sdtPr>
    <w:sdtEndPr>
      <w:rPr>
        <w:noProof/>
        <w:sz w:val="22"/>
        <w:szCs w:val="20"/>
      </w:rPr>
    </w:sdtEndPr>
    <w:sdtContent>
      <w:p w14:paraId="2E4CF7C2" w14:textId="21821B4C" w:rsidR="00C42FEF" w:rsidRPr="003C0843" w:rsidRDefault="00C42FEF" w:rsidP="003C0843">
        <w:r>
          <w:rPr>
            <w:rFonts w:eastAsiaTheme="minorHAnsi"/>
            <w:noProof/>
            <w:szCs w:val="24"/>
            <w:lang w:eastAsia="en-ID"/>
          </w:rPr>
          <mc:AlternateContent>
            <mc:Choice Requires="wps">
              <w:drawing>
                <wp:anchor distT="0" distB="0" distL="0" distR="0" simplePos="0" relativeHeight="251686912" behindDoc="1" locked="0" layoutInCell="1" allowOverlap="1" wp14:anchorId="59C98F0A" wp14:editId="24814A00">
                  <wp:simplePos x="0" y="0"/>
                  <wp:positionH relativeFrom="page">
                    <wp:posOffset>1440180</wp:posOffset>
                  </wp:positionH>
                  <wp:positionV relativeFrom="page">
                    <wp:posOffset>9744805</wp:posOffset>
                  </wp:positionV>
                  <wp:extent cx="5077460" cy="413359"/>
                  <wp:effectExtent l="0" t="0" r="0" b="0"/>
                  <wp:wrapNone/>
                  <wp:docPr id="1890560074"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77460" cy="413359"/>
                          </a:xfrm>
                          <a:prstGeom prst="rect">
                            <a:avLst/>
                          </a:prstGeom>
                        </wps:spPr>
                        <wps:txbx>
                          <w:txbxContent>
                            <w:p w14:paraId="11E75ED8" w14:textId="77777777" w:rsidR="00C42FEF" w:rsidRPr="003C0843" w:rsidRDefault="00C42FEF" w:rsidP="003C0843">
                              <w:pPr>
                                <w:pStyle w:val="BodyText"/>
                                <w:spacing w:before="10"/>
                                <w:ind w:right="19"/>
                                <w:jc w:val="right"/>
                              </w:pPr>
                              <w:r w:rsidRPr="003C0843">
                                <w:t xml:space="preserve">Pengembangan Aplikasi Aduan </w:t>
                              </w:r>
                              <w:r w:rsidRPr="003C0843">
                                <w:rPr>
                                  <w:i/>
                                  <w:iCs/>
                                </w:rPr>
                                <w:t>Multi-Channel</w:t>
                              </w:r>
                              <w:r w:rsidRPr="003C0843">
                                <w:t xml:space="preserve"> Berbantuan </w:t>
                              </w:r>
                              <w:r w:rsidRPr="003C0843">
                                <w:rPr>
                                  <w:i/>
                                  <w:iCs/>
                                </w:rPr>
                                <w:t>A</w:t>
                              </w:r>
                              <w:r w:rsidRPr="003C0843">
                                <w:rPr>
                                  <w:i/>
                                  <w:iCs/>
                                </w:rPr>
                                <w:t>I</w:t>
                              </w:r>
                              <w:r w:rsidRPr="003C0843">
                                <w:t xml:space="preserve"> Untuk Klasifikasi, </w:t>
                              </w:r>
                            </w:p>
                            <w:p w14:paraId="742E4654" w14:textId="77777777" w:rsidR="00C42FEF" w:rsidRPr="003C0843" w:rsidRDefault="00C42FEF" w:rsidP="003C0843">
                              <w:pPr>
                                <w:pStyle w:val="BodyText"/>
                                <w:spacing w:before="10"/>
                                <w:ind w:right="19"/>
                                <w:jc w:val="right"/>
                              </w:pPr>
                              <w:r w:rsidRPr="003C0843">
                                <w:t>Deteksi Duplikasi, Dan Prioritas Eskalasi Pada Ketapang Media Center</w:t>
                              </w:r>
                            </w:p>
                          </w:txbxContent>
                        </wps:txbx>
                        <wps:bodyPr vertOverflow="clip" horzOverflow="clip"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type w14:anchorId="59C98F0A" id="_x0000_t202" coordsize="21600,21600" o:spt="202" path="m,l,21600r21600,l21600,xe">
                  <v:stroke joinstyle="miter"/>
                  <v:path gradientshapeok="t" o:connecttype="rect"/>
                </v:shapetype>
                <v:shape id="_x0000_s1027" type="#_x0000_t202" style="position:absolute;left:0;text-align:left;margin-left:113.4pt;margin-top:767.3pt;width:399.8pt;height:32.55pt;z-index:-25162956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" filled="f" stroked="f">
                  <v:textbox inset="0,0,0,0">
                    <w:txbxContent>
                      <w:p w14:paraId="11E75ED8" w14:textId="77777777" w:rsidR="00C42FEF" w:rsidRPr="003C0843" w:rsidRDefault="00C42FEF" w:rsidP="003C0843">
                        <w:pPr>
                          <w:pStyle w:val="BodyText"/>
                          <w:spacing w:before="10"/>
                          <w:ind w:right="19"/>
                          <w:jc w:val="right"/>
                        </w:pPr>
                        <w:r w:rsidRPr="003C0843">
                          <w:t xml:space="preserve">Pengembangan Aplikasi Aduan </w:t>
                        </w:r>
                        <w:r w:rsidRPr="003C0843">
                          <w:rPr>
                            <w:i/>
                            <w:iCs/>
                          </w:rPr>
                          <w:t>Multi-Channel</w:t>
                        </w:r>
                        <w:r w:rsidRPr="003C0843">
                          <w:t xml:space="preserve"> Berbantuan </w:t>
                        </w:r>
                        <w:r w:rsidRPr="003C0843">
                          <w:rPr>
                            <w:i/>
                            <w:iCs/>
                          </w:rPr>
                          <w:t>A</w:t>
                        </w:r>
                        <w:r w:rsidRPr="003C0843">
                          <w:rPr>
                            <w:i/>
                            <w:iCs/>
                          </w:rPr>
                          <w:t>I</w:t>
                        </w:r>
                        <w:r w:rsidRPr="003C0843">
                          <w:t xml:space="preserve"> Untuk Klasifikasi, </w:t>
                        </w:r>
                      </w:p>
                      <w:p w14:paraId="742E4654" w14:textId="77777777" w:rsidR="00C42FEF" w:rsidRPr="003C0843" w:rsidRDefault="00C42FEF" w:rsidP="003C0843">
                        <w:pPr>
                          <w:pStyle w:val="BodyText"/>
                          <w:spacing w:before="10"/>
                          <w:ind w:right="19"/>
                          <w:jc w:val="right"/>
                        </w:pPr>
                        <w:r w:rsidRPr="003C0843">
                          <w:t>Deteksi Duplikasi, Dan Prioritas Eskalasi Pada Ketapang Media Center</w:t>
                        </w:r>
                      </w:p>
                    </w:txbxContent>
                  </v:textbox>
                  <w10:wrap anchorx="page" anchory="page"/>
                </v:shape>
              </w:pict>
            </mc:Fallback>
          </mc:AlternateContent>
        </w:r>
        <w:r w:rsidRPr="003C0843">
          <w:rPr>
            <w:bCs/>
            <w:noProof/>
            <w:sz w:val="14"/>
            <w:szCs w:val="16"/>
          </w:rPr>
          <mc:AlternateContent>
            <mc:Choice Requires="wps">
              <w:drawing>
                <wp:anchor distT="0" distB="0" distL="0" distR="0" simplePos="0" relativeHeight="251685888" behindDoc="1" locked="0" layoutInCell="1" allowOverlap="1" wp14:anchorId="0F00B3E6" wp14:editId="3C8CA94F">
                  <wp:simplePos x="0" y="0"/>
                  <wp:positionH relativeFrom="page">
                    <wp:posOffset>1440180</wp:posOffset>
                  </wp:positionH>
                  <wp:positionV relativeFrom="page">
                    <wp:posOffset>9641292</wp:posOffset>
                  </wp:positionV>
                  <wp:extent cx="5077460" cy="56515"/>
                  <wp:effectExtent l="0" t="0" r="8890" b="635"/>
                  <wp:wrapNone/>
                  <wp:docPr id="912858361" name="Graphic 9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77460" cy="56515"/>
                          </a:xfrm>
                          <a:custGeom>
                            <a:avLst/>
                            <a:gdLst/>
                            <a:ahLst/>
                            <a:cxnLst/>
                            <a:rect l="l" t="t" r="r" b="b"/>
                            <a:pathLst>
                              <a:path w="5077460" h="56515">
                                <a:moveTo>
                                  <a:pt x="5077333" y="18288"/>
                                </a:moveTo>
                                <a:lnTo>
                                  <a:pt x="0" y="18288"/>
                                </a:lnTo>
                                <a:lnTo>
                                  <a:pt x="0" y="56388"/>
                                </a:lnTo>
                                <a:lnTo>
                                  <a:pt x="5077333" y="56388"/>
                                </a:lnTo>
                                <a:lnTo>
                                  <a:pt x="5077333" y="18288"/>
                                </a:lnTo>
                                <a:close/>
                              </a:path>
                              <a:path w="5077460" h="56515">
                                <a:moveTo>
                                  <a:pt x="5077333" y="0"/>
                                </a:moveTo>
                                <a:lnTo>
                                  <a:pt x="0" y="0"/>
                                </a:lnTo>
                                <a:lnTo>
                                  <a:pt x="0" y="9144"/>
                                </a:lnTo>
                                <a:lnTo>
                                  <a:pt x="5077333" y="9144"/>
                                </a:lnTo>
                                <a:lnTo>
                                  <a:pt x="50773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39A8968" id="Graphic 98" o:spid="_x0000_s1026" style="position:absolute;margin-left:113.4pt;margin-top:759.15pt;width:399.8pt;height:4.45pt;z-index:-251630592;visibility:visible;mso-wrap-style:square;mso-wrap-distance-left:0;mso-wrap-distance-top:0;mso-wrap-distance-right:0;mso-wrap-distance-bottom:0;mso-position-horizontal:absolute;mso-position-horizontal-relative:page;mso-position-vertical:absolute;mso-position-vertical-relative:page;v-text-anchor:top" coordsize="507746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" path="m5077333,18288l,18288,,56388r5077333,l5077333,18288xem5077333,l,,,9144r5077333,l5077333,xe" fillcolor="black" stroked="f">
                  <v:path arrowok="t"/>
                  <w10:wrap anchorx="page" anchory="page"/>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FCD7CF" w14:textId="77777777" w:rsidR="00C8218D" w:rsidRPr="009C4C4E" w:rsidRDefault="00C8218D" w:rsidP="00754D34">
      <w:r w:rsidRPr="009C4C4E">
        <w:separator/>
      </w:r>
    </w:p>
  </w:footnote>
  <w:footnote w:type="continuationSeparator" w:id="0">
    <w:p w14:paraId="4977C1E2" w14:textId="77777777" w:rsidR="00C8218D" w:rsidRPr="009C4C4E" w:rsidRDefault="00C8218D" w:rsidP="00754D34">
      <w:r w:rsidRPr="009C4C4E">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ADD524" w14:textId="77777777" w:rsidR="00656E93" w:rsidRDefault="00656E9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EB2CAF" w14:textId="0F65A1D8" w:rsidR="00964810" w:rsidRPr="00BE15F4" w:rsidRDefault="00964810" w:rsidP="00BE15F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85DF28" w14:textId="2639BA1F" w:rsidR="00812074" w:rsidRDefault="00812074" w:rsidP="00812074">
    <w:pPr>
      <w:pStyle w:val="BodyText"/>
      <w:jc w:val="left"/>
      <w:rPr>
        <w:sz w:val="20"/>
      </w:rPr>
    </w:pPr>
  </w:p>
  <w:p w14:paraId="53CEC9C3" w14:textId="77777777" w:rsidR="00812074" w:rsidRDefault="00812074" w:rsidP="00812074">
    <w:pPr>
      <w:pStyle w:val="BodyText"/>
      <w:jc w:val="left"/>
      <w:rPr>
        <w:sz w:val="20"/>
      </w:rPr>
    </w:pPr>
  </w:p>
  <w:p w14:paraId="3F1F1B93" w14:textId="77777777" w:rsidR="00812074" w:rsidRDefault="00812074" w:rsidP="00812074">
    <w:pPr>
      <w:pStyle w:val="BodyText"/>
      <w:jc w:val="left"/>
      <w:rPr>
        <w:sz w:val="20"/>
      </w:rPr>
    </w:pPr>
    <w:r>
      <w:rPr>
        <w:noProof/>
        <w:sz w:val="20"/>
      </w:rPr>
      <mc:AlternateContent>
        <mc:Choice Requires="wps">
          <w:drawing>
            <wp:anchor distT="0" distB="0" distL="0" distR="0" simplePos="0" relativeHeight="251667456" behindDoc="1" locked="0" layoutInCell="1" allowOverlap="1" wp14:anchorId="2771B929" wp14:editId="50D91CCE">
              <wp:simplePos x="0" y="0"/>
              <wp:positionH relativeFrom="page">
                <wp:posOffset>1421765</wp:posOffset>
              </wp:positionH>
              <wp:positionV relativeFrom="page">
                <wp:posOffset>907502</wp:posOffset>
              </wp:positionV>
              <wp:extent cx="5077460" cy="56515"/>
              <wp:effectExtent l="0" t="0" r="8890" b="635"/>
              <wp:wrapNone/>
              <wp:docPr id="245367494" name="Graphic 9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77460" cy="56515"/>
                      </a:xfrm>
                      <a:custGeom>
                        <a:avLst/>
                        <a:gdLst/>
                        <a:ahLst/>
                        <a:cxnLst/>
                        <a:rect l="l" t="t" r="r" b="b"/>
                        <a:pathLst>
                          <a:path w="5077460" h="56515">
                            <a:moveTo>
                              <a:pt x="5077333" y="18288"/>
                            </a:moveTo>
                            <a:lnTo>
                              <a:pt x="0" y="18288"/>
                            </a:lnTo>
                            <a:lnTo>
                              <a:pt x="0" y="56388"/>
                            </a:lnTo>
                            <a:lnTo>
                              <a:pt x="5077333" y="56388"/>
                            </a:lnTo>
                            <a:lnTo>
                              <a:pt x="5077333" y="18288"/>
                            </a:lnTo>
                            <a:close/>
                          </a:path>
                          <a:path w="5077460" h="56515">
                            <a:moveTo>
                              <a:pt x="5077333" y="0"/>
                            </a:moveTo>
                            <a:lnTo>
                              <a:pt x="0" y="0"/>
                            </a:lnTo>
                            <a:lnTo>
                              <a:pt x="0" y="9144"/>
                            </a:lnTo>
                            <a:lnTo>
                              <a:pt x="5077333" y="9144"/>
                            </a:lnTo>
                            <a:lnTo>
                              <a:pt x="50773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1FD9607" id="Graphic 98" o:spid="_x0000_s1026" style="position:absolute;margin-left:111.95pt;margin-top:71.45pt;width:399.8pt;height:4.45pt;z-index:-251649024;visibility:visible;mso-wrap-style:square;mso-wrap-distance-left:0;mso-wrap-distance-top:0;mso-wrap-distance-right:0;mso-wrap-distance-bottom:0;mso-position-horizontal:absolute;mso-position-horizontal-relative:page;mso-position-vertical:absolute;mso-position-vertical-relative:page;v-text-anchor:top" coordsize="507746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" path="m5077333,18288l,18288,,56388r5077333,l5077333,18288xem5077333,l,,,9144r5077333,l5077333,xe" fillcolor="black" stroked="f">
              <v:path arrowok="t"/>
              <w10:wrap anchorx="page" anchory="page"/>
            </v:shape>
          </w:pict>
        </mc:Fallback>
      </mc:AlternateContent>
    </w:r>
    <w:r>
      <w:rPr>
        <w:sz w:val="20"/>
      </w:rPr>
      <w:t>Teknologi Informasi 2026</w:t>
    </w:r>
  </w:p>
  <w:p w14:paraId="23AC9ED2" w14:textId="426B376A" w:rsidR="00656E93" w:rsidRDefault="00656E93">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281EE" w14:textId="48FEA65C" w:rsidR="00C42FEF" w:rsidRPr="00BE15F4" w:rsidRDefault="00C42FEF" w:rsidP="00BE15F4">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5246EF" w14:textId="77777777" w:rsidR="003C0843" w:rsidRDefault="003C0843" w:rsidP="00812074">
    <w:pPr>
      <w:pStyle w:val="BodyText"/>
      <w:jc w:val="left"/>
      <w:rPr>
        <w:sz w:val="20"/>
      </w:rPr>
    </w:pPr>
  </w:p>
  <w:p w14:paraId="7AE476D4" w14:textId="77777777" w:rsidR="003C0843" w:rsidRDefault="003C0843">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BF361" w14:textId="77777777" w:rsidR="00812074" w:rsidRDefault="00812074" w:rsidP="00812074">
    <w:pPr>
      <w:pStyle w:val="BodyText"/>
      <w:jc w:val="left"/>
      <w:rPr>
        <w:sz w:val="20"/>
      </w:rPr>
    </w:pPr>
  </w:p>
  <w:p w14:paraId="52D4AB33" w14:textId="77777777" w:rsidR="00812074" w:rsidRDefault="00812074" w:rsidP="00812074">
    <w:pPr>
      <w:pStyle w:val="BodyText"/>
      <w:jc w:val="left"/>
      <w:rPr>
        <w:sz w:val="20"/>
      </w:rPr>
    </w:pPr>
  </w:p>
  <w:p w14:paraId="43B8B0FF" w14:textId="0ACEC67B" w:rsidR="00812074" w:rsidRDefault="00812074" w:rsidP="00C42FEF">
    <w:pPr>
      <w:tabs>
        <w:tab w:val="left" w:pos="3798"/>
        <w:tab w:val="right" w:pos="7937"/>
      </w:tabs>
    </w:pPr>
    <w:r>
      <w:rPr>
        <w:noProof/>
      </w:rPr>
      <mc:AlternateContent>
        <mc:Choice Requires="wps">
          <w:drawing>
            <wp:anchor distT="0" distB="0" distL="0" distR="0" simplePos="0" relativeHeight="251669504" behindDoc="1" locked="0" layoutInCell="1" allowOverlap="1" wp14:anchorId="6928E108" wp14:editId="657BFF49">
              <wp:simplePos x="0" y="0"/>
              <wp:positionH relativeFrom="page">
                <wp:posOffset>1421765</wp:posOffset>
              </wp:positionH>
              <wp:positionV relativeFrom="page">
                <wp:posOffset>927966</wp:posOffset>
              </wp:positionV>
              <wp:extent cx="5077460" cy="56515"/>
              <wp:effectExtent l="0" t="0" r="8890" b="635"/>
              <wp:wrapNone/>
              <wp:docPr id="685961843" name="Graphic 9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77460" cy="56515"/>
                      </a:xfrm>
                      <a:custGeom>
                        <a:avLst/>
                        <a:gdLst/>
                        <a:ahLst/>
                        <a:cxnLst/>
                        <a:rect l="l" t="t" r="r" b="b"/>
                        <a:pathLst>
                          <a:path w="5077460" h="56515">
                            <a:moveTo>
                              <a:pt x="5077333" y="18288"/>
                            </a:moveTo>
                            <a:lnTo>
                              <a:pt x="0" y="18288"/>
                            </a:lnTo>
                            <a:lnTo>
                              <a:pt x="0" y="56388"/>
                            </a:lnTo>
                            <a:lnTo>
                              <a:pt x="5077333" y="56388"/>
                            </a:lnTo>
                            <a:lnTo>
                              <a:pt x="5077333" y="18288"/>
                            </a:lnTo>
                            <a:close/>
                          </a:path>
                          <a:path w="5077460" h="56515">
                            <a:moveTo>
                              <a:pt x="5077333" y="0"/>
                            </a:moveTo>
                            <a:lnTo>
                              <a:pt x="0" y="0"/>
                            </a:lnTo>
                            <a:lnTo>
                              <a:pt x="0" y="9144"/>
                            </a:lnTo>
                            <a:lnTo>
                              <a:pt x="5077333" y="9144"/>
                            </a:lnTo>
                            <a:lnTo>
                              <a:pt x="50773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5593D63" id="Graphic 98" o:spid="_x0000_s1026" style="position:absolute;margin-left:111.95pt;margin-top:73.05pt;width:399.8pt;height:4.45pt;z-index:-251646976;visibility:visible;mso-wrap-style:square;mso-wrap-distance-left:0;mso-wrap-distance-top:0;mso-wrap-distance-right:0;mso-wrap-distance-bottom:0;mso-position-horizontal:absolute;mso-position-horizontal-relative:page;mso-position-vertical:absolute;mso-position-vertical-relative:page;v-text-anchor:top" coordsize="507746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" path="m5077333,18288l,18288,,56388r5077333,l5077333,18288xem5077333,l,,,9144r5077333,l5077333,xe" fillcolor="black" stroked="f">
              <v:path arrowok="t"/>
              <w10:wrap anchorx="page" anchory="page"/>
            </v:shape>
          </w:pict>
        </mc:Fallback>
      </mc:AlternateContent>
    </w:r>
    <w:r>
      <w:t>Teknologi Informasi 2026</w:t>
    </w:r>
    <w:r w:rsidR="003C0843">
      <w:tab/>
    </w:r>
    <w:r w:rsidR="00C42FEF">
      <w:tab/>
    </w:r>
  </w:p>
  <w:p w14:paraId="1F6B0EF0" w14:textId="77777777" w:rsidR="00812074" w:rsidRDefault="00812074">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22A813" w14:textId="77777777" w:rsidR="00C42FEF" w:rsidRDefault="00C42FEF" w:rsidP="00C42FEF">
    <w:pPr>
      <w:pStyle w:val="BodyText"/>
      <w:jc w:val="left"/>
      <w:rPr>
        <w:sz w:val="20"/>
      </w:rPr>
    </w:pPr>
  </w:p>
  <w:p w14:paraId="4F96CFB8" w14:textId="77777777" w:rsidR="00C42FEF" w:rsidRDefault="00C42FEF" w:rsidP="00C42FEF">
    <w:pPr>
      <w:pStyle w:val="BodyText"/>
      <w:jc w:val="left"/>
      <w:rPr>
        <w:sz w:val="20"/>
      </w:rPr>
    </w:pPr>
  </w:p>
  <w:p w14:paraId="67ABB87B" w14:textId="1BC04AE6" w:rsidR="00C42FEF" w:rsidRDefault="00C42FEF" w:rsidP="00C42FEF">
    <w:pPr>
      <w:tabs>
        <w:tab w:val="left" w:pos="3798"/>
        <w:tab w:val="right" w:pos="7937"/>
      </w:tabs>
    </w:pPr>
    <w:r>
      <w:rPr>
        <w:noProof/>
      </w:rPr>
      <mc:AlternateContent>
        <mc:Choice Requires="wps">
          <w:drawing>
            <wp:anchor distT="0" distB="0" distL="0" distR="0" simplePos="0" relativeHeight="251683840" behindDoc="1" locked="0" layoutInCell="1" allowOverlap="1" wp14:anchorId="14150A17" wp14:editId="0630C523">
              <wp:simplePos x="0" y="0"/>
              <wp:positionH relativeFrom="page">
                <wp:posOffset>1421765</wp:posOffset>
              </wp:positionH>
              <wp:positionV relativeFrom="page">
                <wp:posOffset>927966</wp:posOffset>
              </wp:positionV>
              <wp:extent cx="5077460" cy="56515"/>
              <wp:effectExtent l="0" t="0" r="8890" b="635"/>
              <wp:wrapNone/>
              <wp:docPr id="951651890" name="Graphic 9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77460" cy="56515"/>
                      </a:xfrm>
                      <a:custGeom>
                        <a:avLst/>
                        <a:gdLst/>
                        <a:ahLst/>
                        <a:cxnLst/>
                        <a:rect l="l" t="t" r="r" b="b"/>
                        <a:pathLst>
                          <a:path w="5077460" h="56515">
                            <a:moveTo>
                              <a:pt x="5077333" y="18288"/>
                            </a:moveTo>
                            <a:lnTo>
                              <a:pt x="0" y="18288"/>
                            </a:lnTo>
                            <a:lnTo>
                              <a:pt x="0" y="56388"/>
                            </a:lnTo>
                            <a:lnTo>
                              <a:pt x="5077333" y="56388"/>
                            </a:lnTo>
                            <a:lnTo>
                              <a:pt x="5077333" y="18288"/>
                            </a:lnTo>
                            <a:close/>
                          </a:path>
                          <a:path w="5077460" h="56515">
                            <a:moveTo>
                              <a:pt x="5077333" y="0"/>
                            </a:moveTo>
                            <a:lnTo>
                              <a:pt x="0" y="0"/>
                            </a:lnTo>
                            <a:lnTo>
                              <a:pt x="0" y="9144"/>
                            </a:lnTo>
                            <a:lnTo>
                              <a:pt x="5077333" y="9144"/>
                            </a:lnTo>
                            <a:lnTo>
                              <a:pt x="50773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2FF2E4E" id="Graphic 98" o:spid="_x0000_s1026" style="position:absolute;margin-left:111.95pt;margin-top:73.05pt;width:399.8pt;height:4.45pt;z-index:-251632640;visibility:visible;mso-wrap-style:square;mso-wrap-distance-left:0;mso-wrap-distance-top:0;mso-wrap-distance-right:0;mso-wrap-distance-bottom:0;mso-position-horizontal:absolute;mso-position-horizontal-relative:page;mso-position-vertical:absolute;mso-position-vertical-relative:page;v-text-anchor:top" coordsize="507746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" path="m5077333,18288l,18288,,56388r5077333,l5077333,18288xem5077333,l,,,9144r5077333,l5077333,xe" fillcolor="black" stroked="f">
              <v:path arrowok="t"/>
              <w10:wrap anchorx="page" anchory="page"/>
            </v:shape>
          </w:pict>
        </mc:Fallback>
      </mc:AlternateContent>
    </w:r>
    <w:r>
      <w:t>Teknologi Informasi 2026</w:t>
    </w:r>
    <w:r>
      <w:tab/>
    </w:r>
    <w:r>
      <w:tab/>
    </w:r>
    <w:r>
      <w:fldChar w:fldCharType="begin"/>
    </w:r>
    <w:r>
      <w:instrText xml:space="preserve"> PAGE   \* MERGEFORMAT </w:instrText>
    </w:r>
    <w:r>
      <w:fldChar w:fldCharType="separate"/>
    </w:r>
    <w:r>
      <w:rPr>
        <w:noProof/>
      </w:rPr>
      <w:t>1</w:t>
    </w:r>
    <w:r>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17ECC"/>
    <w:multiLevelType w:val="multilevel"/>
    <w:tmpl w:val="4F3883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605DD8"/>
    <w:multiLevelType w:val="multilevel"/>
    <w:tmpl w:val="09AC59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682EDD"/>
    <w:multiLevelType w:val="multilevel"/>
    <w:tmpl w:val="0CF433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BC2A21"/>
    <w:multiLevelType w:val="multilevel"/>
    <w:tmpl w:val="E20A54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9D12DF"/>
    <w:multiLevelType w:val="multilevel"/>
    <w:tmpl w:val="52A876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D35671F"/>
    <w:multiLevelType w:val="multilevel"/>
    <w:tmpl w:val="B92076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E50534B"/>
    <w:multiLevelType w:val="multilevel"/>
    <w:tmpl w:val="501E12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0EE27AD"/>
    <w:multiLevelType w:val="hybridMultilevel"/>
    <w:tmpl w:val="536226C0"/>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130B4095"/>
    <w:multiLevelType w:val="hybridMultilevel"/>
    <w:tmpl w:val="B856602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225846BB"/>
    <w:multiLevelType w:val="multilevel"/>
    <w:tmpl w:val="7242C7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4A041FE"/>
    <w:multiLevelType w:val="multilevel"/>
    <w:tmpl w:val="EC308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8A158A3"/>
    <w:multiLevelType w:val="multilevel"/>
    <w:tmpl w:val="4DDAF8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9706E52"/>
    <w:multiLevelType w:val="multilevel"/>
    <w:tmpl w:val="30769B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EFA77C7"/>
    <w:multiLevelType w:val="multilevel"/>
    <w:tmpl w:val="BC4A12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19E2E7D"/>
    <w:multiLevelType w:val="multilevel"/>
    <w:tmpl w:val="561498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8042F6C"/>
    <w:multiLevelType w:val="multilevel"/>
    <w:tmpl w:val="FE1865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A12055B"/>
    <w:multiLevelType w:val="multilevel"/>
    <w:tmpl w:val="6AB06C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F39283B"/>
    <w:multiLevelType w:val="multilevel"/>
    <w:tmpl w:val="57BE90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20A3F96"/>
    <w:multiLevelType w:val="multilevel"/>
    <w:tmpl w:val="1BCCB7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944005C"/>
    <w:multiLevelType w:val="multilevel"/>
    <w:tmpl w:val="D214F8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96976C1"/>
    <w:multiLevelType w:val="multilevel"/>
    <w:tmpl w:val="1BE801D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4A0E435C"/>
    <w:multiLevelType w:val="multilevel"/>
    <w:tmpl w:val="E752C9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D7E3330"/>
    <w:multiLevelType w:val="hybridMultilevel"/>
    <w:tmpl w:val="DEC492CE"/>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4E3D3FC0"/>
    <w:multiLevelType w:val="hybridMultilevel"/>
    <w:tmpl w:val="386E2762"/>
    <w:lvl w:ilvl="0" w:tplc="E5A0AD8A">
      <w:start w:val="1"/>
      <w:numFmt w:val="decimal"/>
      <w:lvlText w:val="%1."/>
      <w:lvlJc w:val="left"/>
      <w:pPr>
        <w:ind w:left="720" w:hanging="360"/>
      </w:pPr>
      <w:rPr>
        <w:rFonts w:hint="default"/>
        <w:b/>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4FD43C73"/>
    <w:multiLevelType w:val="multilevel"/>
    <w:tmpl w:val="93187C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05E5D36"/>
    <w:multiLevelType w:val="hybridMultilevel"/>
    <w:tmpl w:val="6C08CB62"/>
    <w:lvl w:ilvl="0" w:tplc="73527C00">
      <w:start w:val="1"/>
      <w:numFmt w:val="lowerLetter"/>
      <w:lvlText w:val="%1."/>
      <w:lvlJc w:val="left"/>
      <w:pPr>
        <w:ind w:left="720" w:hanging="360"/>
      </w:pPr>
      <w:rPr>
        <w:rFonts w:ascii="Times New Roman" w:hAnsi="Times New Roman" w:hint="default"/>
        <w:b w:val="0"/>
        <w:i w:val="0"/>
        <w:sz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6" w15:restartNumberingAfterBreak="0">
    <w:nsid w:val="533C5B0C"/>
    <w:multiLevelType w:val="multilevel"/>
    <w:tmpl w:val="2D1879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61B1903"/>
    <w:multiLevelType w:val="multilevel"/>
    <w:tmpl w:val="81D68F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7257511"/>
    <w:multiLevelType w:val="multilevel"/>
    <w:tmpl w:val="B2B410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9100AEC"/>
    <w:multiLevelType w:val="multilevel"/>
    <w:tmpl w:val="8458B2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96258C8"/>
    <w:multiLevelType w:val="multilevel"/>
    <w:tmpl w:val="5EFEA1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B7A2C0F"/>
    <w:multiLevelType w:val="multilevel"/>
    <w:tmpl w:val="D30064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12637CA"/>
    <w:multiLevelType w:val="multilevel"/>
    <w:tmpl w:val="0AD6FC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1391B56"/>
    <w:multiLevelType w:val="hybridMultilevel"/>
    <w:tmpl w:val="5712E1DC"/>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4" w15:restartNumberingAfterBreak="0">
    <w:nsid w:val="66BA348E"/>
    <w:multiLevelType w:val="multilevel"/>
    <w:tmpl w:val="D604E0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D2E5146"/>
    <w:multiLevelType w:val="multilevel"/>
    <w:tmpl w:val="72EA14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E614E8F"/>
    <w:multiLevelType w:val="multilevel"/>
    <w:tmpl w:val="1C6493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0D4417C"/>
    <w:multiLevelType w:val="multilevel"/>
    <w:tmpl w:val="D10A11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1E53F68"/>
    <w:multiLevelType w:val="multilevel"/>
    <w:tmpl w:val="905A7A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4ED09FB"/>
    <w:multiLevelType w:val="multilevel"/>
    <w:tmpl w:val="37CE53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66D76DF"/>
    <w:multiLevelType w:val="multilevel"/>
    <w:tmpl w:val="13DE7B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88C5A64"/>
    <w:multiLevelType w:val="hybridMultilevel"/>
    <w:tmpl w:val="D756BAB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680423810">
    <w:abstractNumId w:val="20"/>
  </w:num>
  <w:num w:numId="2" w16cid:durableId="1900242201">
    <w:abstractNumId w:val="1"/>
  </w:num>
  <w:num w:numId="3" w16cid:durableId="1817330985">
    <w:abstractNumId w:val="27"/>
  </w:num>
  <w:num w:numId="4" w16cid:durableId="2079547499">
    <w:abstractNumId w:val="12"/>
  </w:num>
  <w:num w:numId="5" w16cid:durableId="1519543644">
    <w:abstractNumId w:val="25"/>
  </w:num>
  <w:num w:numId="6" w16cid:durableId="1541360230">
    <w:abstractNumId w:val="22"/>
  </w:num>
  <w:num w:numId="7" w16cid:durableId="1277449465">
    <w:abstractNumId w:val="33"/>
  </w:num>
  <w:num w:numId="8" w16cid:durableId="86775786">
    <w:abstractNumId w:val="7"/>
  </w:num>
  <w:num w:numId="9" w16cid:durableId="1687249371">
    <w:abstractNumId w:val="18"/>
  </w:num>
  <w:num w:numId="10" w16cid:durableId="2098861626">
    <w:abstractNumId w:val="35"/>
  </w:num>
  <w:num w:numId="11" w16cid:durableId="1969968895">
    <w:abstractNumId w:val="21"/>
  </w:num>
  <w:num w:numId="12" w16cid:durableId="1369451475">
    <w:abstractNumId w:val="36"/>
  </w:num>
  <w:num w:numId="13" w16cid:durableId="1323049055">
    <w:abstractNumId w:val="34"/>
  </w:num>
  <w:num w:numId="14" w16cid:durableId="481194988">
    <w:abstractNumId w:val="3"/>
  </w:num>
  <w:num w:numId="15" w16cid:durableId="56706786">
    <w:abstractNumId w:val="28"/>
  </w:num>
  <w:num w:numId="16" w16cid:durableId="1866095997">
    <w:abstractNumId w:val="4"/>
  </w:num>
  <w:num w:numId="17" w16cid:durableId="110782375">
    <w:abstractNumId w:val="19"/>
  </w:num>
  <w:num w:numId="18" w16cid:durableId="1342781821">
    <w:abstractNumId w:val="11"/>
  </w:num>
  <w:num w:numId="19" w16cid:durableId="1027752631">
    <w:abstractNumId w:val="10"/>
  </w:num>
  <w:num w:numId="20" w16cid:durableId="1665429946">
    <w:abstractNumId w:val="31"/>
  </w:num>
  <w:num w:numId="21" w16cid:durableId="318926781">
    <w:abstractNumId w:val="2"/>
  </w:num>
  <w:num w:numId="22" w16cid:durableId="922951430">
    <w:abstractNumId w:val="32"/>
  </w:num>
  <w:num w:numId="23" w16cid:durableId="1610356311">
    <w:abstractNumId w:val="0"/>
  </w:num>
  <w:num w:numId="24" w16cid:durableId="306394403">
    <w:abstractNumId w:val="6"/>
  </w:num>
  <w:num w:numId="25" w16cid:durableId="1983389390">
    <w:abstractNumId w:val="16"/>
  </w:num>
  <w:num w:numId="26" w16cid:durableId="490946324">
    <w:abstractNumId w:val="37"/>
  </w:num>
  <w:num w:numId="27" w16cid:durableId="1443719918">
    <w:abstractNumId w:val="24"/>
  </w:num>
  <w:num w:numId="28" w16cid:durableId="1404599126">
    <w:abstractNumId w:val="38"/>
  </w:num>
  <w:num w:numId="29" w16cid:durableId="265886213">
    <w:abstractNumId w:val="14"/>
  </w:num>
  <w:num w:numId="30" w16cid:durableId="43065821">
    <w:abstractNumId w:val="39"/>
  </w:num>
  <w:num w:numId="31" w16cid:durableId="1661079158">
    <w:abstractNumId w:val="30"/>
  </w:num>
  <w:num w:numId="32" w16cid:durableId="295381215">
    <w:abstractNumId w:val="13"/>
  </w:num>
  <w:num w:numId="33" w16cid:durableId="539898403">
    <w:abstractNumId w:val="26"/>
  </w:num>
  <w:num w:numId="34" w16cid:durableId="799760978">
    <w:abstractNumId w:val="17"/>
  </w:num>
  <w:num w:numId="35" w16cid:durableId="560946893">
    <w:abstractNumId w:val="5"/>
  </w:num>
  <w:num w:numId="36" w16cid:durableId="1356923883">
    <w:abstractNumId w:val="15"/>
  </w:num>
  <w:num w:numId="37" w16cid:durableId="1372730760">
    <w:abstractNumId w:val="29"/>
  </w:num>
  <w:num w:numId="38" w16cid:durableId="1565215321">
    <w:abstractNumId w:val="9"/>
  </w:num>
  <w:num w:numId="39" w16cid:durableId="1674337145">
    <w:abstractNumId w:val="40"/>
  </w:num>
  <w:num w:numId="40" w16cid:durableId="15083995">
    <w:abstractNumId w:val="23"/>
  </w:num>
  <w:num w:numId="41" w16cid:durableId="1410422698">
    <w:abstractNumId w:val="8"/>
  </w:num>
  <w:num w:numId="42" w16cid:durableId="92864781">
    <w:abstractNumId w:val="41"/>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4D34"/>
    <w:rsid w:val="00000DB2"/>
    <w:rsid w:val="000023F9"/>
    <w:rsid w:val="00003932"/>
    <w:rsid w:val="00006E11"/>
    <w:rsid w:val="000132A0"/>
    <w:rsid w:val="000147B6"/>
    <w:rsid w:val="00014A3C"/>
    <w:rsid w:val="00017EA7"/>
    <w:rsid w:val="00020B21"/>
    <w:rsid w:val="00024085"/>
    <w:rsid w:val="000262D8"/>
    <w:rsid w:val="000329BD"/>
    <w:rsid w:val="0003345D"/>
    <w:rsid w:val="0003686B"/>
    <w:rsid w:val="00037391"/>
    <w:rsid w:val="000376C8"/>
    <w:rsid w:val="00043892"/>
    <w:rsid w:val="00043D6E"/>
    <w:rsid w:val="00044418"/>
    <w:rsid w:val="000452F6"/>
    <w:rsid w:val="00047F00"/>
    <w:rsid w:val="00056B03"/>
    <w:rsid w:val="00057537"/>
    <w:rsid w:val="0006061D"/>
    <w:rsid w:val="00071869"/>
    <w:rsid w:val="00072795"/>
    <w:rsid w:val="00082461"/>
    <w:rsid w:val="0008249B"/>
    <w:rsid w:val="0008252F"/>
    <w:rsid w:val="0008377C"/>
    <w:rsid w:val="00091297"/>
    <w:rsid w:val="000929C7"/>
    <w:rsid w:val="0009519E"/>
    <w:rsid w:val="000953CA"/>
    <w:rsid w:val="000A3867"/>
    <w:rsid w:val="000A3F20"/>
    <w:rsid w:val="000A7949"/>
    <w:rsid w:val="000B4954"/>
    <w:rsid w:val="000B680A"/>
    <w:rsid w:val="000B685F"/>
    <w:rsid w:val="000B79C2"/>
    <w:rsid w:val="000C1257"/>
    <w:rsid w:val="000C35CF"/>
    <w:rsid w:val="000C5507"/>
    <w:rsid w:val="000D4EEB"/>
    <w:rsid w:val="000D7440"/>
    <w:rsid w:val="000D7ED5"/>
    <w:rsid w:val="000F1957"/>
    <w:rsid w:val="000F28F1"/>
    <w:rsid w:val="001004E0"/>
    <w:rsid w:val="00101D00"/>
    <w:rsid w:val="001024F6"/>
    <w:rsid w:val="001034E3"/>
    <w:rsid w:val="00105A0E"/>
    <w:rsid w:val="001103F2"/>
    <w:rsid w:val="00121E15"/>
    <w:rsid w:val="00123D91"/>
    <w:rsid w:val="00126B69"/>
    <w:rsid w:val="00127761"/>
    <w:rsid w:val="00130DD2"/>
    <w:rsid w:val="00137ED0"/>
    <w:rsid w:val="00143A8B"/>
    <w:rsid w:val="00147345"/>
    <w:rsid w:val="001578D5"/>
    <w:rsid w:val="001617D7"/>
    <w:rsid w:val="00163D28"/>
    <w:rsid w:val="00165F36"/>
    <w:rsid w:val="00172553"/>
    <w:rsid w:val="00173094"/>
    <w:rsid w:val="00174E19"/>
    <w:rsid w:val="00177A9E"/>
    <w:rsid w:val="0018090B"/>
    <w:rsid w:val="00180ECF"/>
    <w:rsid w:val="00185772"/>
    <w:rsid w:val="00186822"/>
    <w:rsid w:val="00191A8E"/>
    <w:rsid w:val="00195D44"/>
    <w:rsid w:val="00197B06"/>
    <w:rsid w:val="001A011A"/>
    <w:rsid w:val="001A0CF5"/>
    <w:rsid w:val="001A4ABB"/>
    <w:rsid w:val="001B177F"/>
    <w:rsid w:val="001B205F"/>
    <w:rsid w:val="001B591D"/>
    <w:rsid w:val="001B5EB3"/>
    <w:rsid w:val="001B61DD"/>
    <w:rsid w:val="001C1A3C"/>
    <w:rsid w:val="001D2521"/>
    <w:rsid w:val="001D3524"/>
    <w:rsid w:val="001D49C3"/>
    <w:rsid w:val="001D7566"/>
    <w:rsid w:val="001F4A77"/>
    <w:rsid w:val="001F6992"/>
    <w:rsid w:val="002033B1"/>
    <w:rsid w:val="00205333"/>
    <w:rsid w:val="00205672"/>
    <w:rsid w:val="0020574D"/>
    <w:rsid w:val="002062C9"/>
    <w:rsid w:val="00213B2A"/>
    <w:rsid w:val="00217AFB"/>
    <w:rsid w:val="0022298C"/>
    <w:rsid w:val="00227FA1"/>
    <w:rsid w:val="002309C4"/>
    <w:rsid w:val="002326BB"/>
    <w:rsid w:val="00234F0C"/>
    <w:rsid w:val="00235345"/>
    <w:rsid w:val="00242A27"/>
    <w:rsid w:val="00246202"/>
    <w:rsid w:val="002471F4"/>
    <w:rsid w:val="00257274"/>
    <w:rsid w:val="002615D4"/>
    <w:rsid w:val="0026412F"/>
    <w:rsid w:val="00264FCD"/>
    <w:rsid w:val="002655A0"/>
    <w:rsid w:val="002679D8"/>
    <w:rsid w:val="002731E4"/>
    <w:rsid w:val="00274EF0"/>
    <w:rsid w:val="00281173"/>
    <w:rsid w:val="002823FA"/>
    <w:rsid w:val="00285594"/>
    <w:rsid w:val="00287DF4"/>
    <w:rsid w:val="00290BBD"/>
    <w:rsid w:val="002912DE"/>
    <w:rsid w:val="00297D1D"/>
    <w:rsid w:val="002A3524"/>
    <w:rsid w:val="002A42B0"/>
    <w:rsid w:val="002A5A07"/>
    <w:rsid w:val="002B455B"/>
    <w:rsid w:val="002B5186"/>
    <w:rsid w:val="002B6D3A"/>
    <w:rsid w:val="002C0A13"/>
    <w:rsid w:val="002C2865"/>
    <w:rsid w:val="002C414E"/>
    <w:rsid w:val="002D0401"/>
    <w:rsid w:val="002D3690"/>
    <w:rsid w:val="002D3B01"/>
    <w:rsid w:val="002D7852"/>
    <w:rsid w:val="002D78D7"/>
    <w:rsid w:val="002E0B69"/>
    <w:rsid w:val="002F3634"/>
    <w:rsid w:val="002F5A44"/>
    <w:rsid w:val="002F7460"/>
    <w:rsid w:val="00300861"/>
    <w:rsid w:val="00302605"/>
    <w:rsid w:val="00302DAC"/>
    <w:rsid w:val="00305B6D"/>
    <w:rsid w:val="00310F4D"/>
    <w:rsid w:val="00311F06"/>
    <w:rsid w:val="0031593E"/>
    <w:rsid w:val="00322943"/>
    <w:rsid w:val="00322F28"/>
    <w:rsid w:val="00324D2D"/>
    <w:rsid w:val="00331A8B"/>
    <w:rsid w:val="00331B87"/>
    <w:rsid w:val="00334601"/>
    <w:rsid w:val="00334A05"/>
    <w:rsid w:val="003371E4"/>
    <w:rsid w:val="00342B23"/>
    <w:rsid w:val="00343E00"/>
    <w:rsid w:val="0034426E"/>
    <w:rsid w:val="00344D1B"/>
    <w:rsid w:val="003456C7"/>
    <w:rsid w:val="0034631E"/>
    <w:rsid w:val="00347E4B"/>
    <w:rsid w:val="00350AFF"/>
    <w:rsid w:val="00350D2B"/>
    <w:rsid w:val="003621FE"/>
    <w:rsid w:val="0036362B"/>
    <w:rsid w:val="0036505E"/>
    <w:rsid w:val="00367550"/>
    <w:rsid w:val="003710D7"/>
    <w:rsid w:val="00373F58"/>
    <w:rsid w:val="003755DA"/>
    <w:rsid w:val="00380433"/>
    <w:rsid w:val="00380926"/>
    <w:rsid w:val="00381C94"/>
    <w:rsid w:val="003866A3"/>
    <w:rsid w:val="003872B0"/>
    <w:rsid w:val="00391B4D"/>
    <w:rsid w:val="00393D5B"/>
    <w:rsid w:val="003A35A2"/>
    <w:rsid w:val="003A50A5"/>
    <w:rsid w:val="003A5BBC"/>
    <w:rsid w:val="003B0208"/>
    <w:rsid w:val="003B083C"/>
    <w:rsid w:val="003B165B"/>
    <w:rsid w:val="003B1F12"/>
    <w:rsid w:val="003B58C2"/>
    <w:rsid w:val="003B7601"/>
    <w:rsid w:val="003B7ED6"/>
    <w:rsid w:val="003C0843"/>
    <w:rsid w:val="003C155B"/>
    <w:rsid w:val="003C174E"/>
    <w:rsid w:val="003C796F"/>
    <w:rsid w:val="003D06F9"/>
    <w:rsid w:val="003D12AE"/>
    <w:rsid w:val="003D14AE"/>
    <w:rsid w:val="003D2A75"/>
    <w:rsid w:val="003D7D45"/>
    <w:rsid w:val="003E06E8"/>
    <w:rsid w:val="003E1874"/>
    <w:rsid w:val="003E2303"/>
    <w:rsid w:val="003E3202"/>
    <w:rsid w:val="003E3B0D"/>
    <w:rsid w:val="003F191E"/>
    <w:rsid w:val="003F30FE"/>
    <w:rsid w:val="003F4EB1"/>
    <w:rsid w:val="00401011"/>
    <w:rsid w:val="00403063"/>
    <w:rsid w:val="004061B0"/>
    <w:rsid w:val="00415543"/>
    <w:rsid w:val="00416597"/>
    <w:rsid w:val="0041670C"/>
    <w:rsid w:val="00416E16"/>
    <w:rsid w:val="00423406"/>
    <w:rsid w:val="00431C1F"/>
    <w:rsid w:val="00432952"/>
    <w:rsid w:val="00432D38"/>
    <w:rsid w:val="00434801"/>
    <w:rsid w:val="00450CFB"/>
    <w:rsid w:val="004558DC"/>
    <w:rsid w:val="004567D5"/>
    <w:rsid w:val="00457A58"/>
    <w:rsid w:val="004621B6"/>
    <w:rsid w:val="004636B7"/>
    <w:rsid w:val="00467323"/>
    <w:rsid w:val="00473DDC"/>
    <w:rsid w:val="004743C0"/>
    <w:rsid w:val="004745F8"/>
    <w:rsid w:val="00476B83"/>
    <w:rsid w:val="00481C22"/>
    <w:rsid w:val="00485E1F"/>
    <w:rsid w:val="00490059"/>
    <w:rsid w:val="004922CC"/>
    <w:rsid w:val="00492C56"/>
    <w:rsid w:val="00494996"/>
    <w:rsid w:val="004A00E8"/>
    <w:rsid w:val="004A6A85"/>
    <w:rsid w:val="004B0AAE"/>
    <w:rsid w:val="004B53D7"/>
    <w:rsid w:val="004B698A"/>
    <w:rsid w:val="004C006B"/>
    <w:rsid w:val="004C0D80"/>
    <w:rsid w:val="004C0F9D"/>
    <w:rsid w:val="004C2406"/>
    <w:rsid w:val="004C2862"/>
    <w:rsid w:val="004C446A"/>
    <w:rsid w:val="004C5B16"/>
    <w:rsid w:val="004C5B9C"/>
    <w:rsid w:val="004D19B8"/>
    <w:rsid w:val="004D1BE7"/>
    <w:rsid w:val="004D4F4F"/>
    <w:rsid w:val="004D5C69"/>
    <w:rsid w:val="004D784F"/>
    <w:rsid w:val="004D79B5"/>
    <w:rsid w:val="004E07BC"/>
    <w:rsid w:val="004E6CB6"/>
    <w:rsid w:val="004F08E6"/>
    <w:rsid w:val="004F0E15"/>
    <w:rsid w:val="004F2C15"/>
    <w:rsid w:val="004F39B5"/>
    <w:rsid w:val="004F52FE"/>
    <w:rsid w:val="004F5AF7"/>
    <w:rsid w:val="005001D3"/>
    <w:rsid w:val="00500D1F"/>
    <w:rsid w:val="005073B6"/>
    <w:rsid w:val="005102F9"/>
    <w:rsid w:val="00511C97"/>
    <w:rsid w:val="00515505"/>
    <w:rsid w:val="00520F40"/>
    <w:rsid w:val="005214CE"/>
    <w:rsid w:val="00522425"/>
    <w:rsid w:val="00524F28"/>
    <w:rsid w:val="00530021"/>
    <w:rsid w:val="00536AC2"/>
    <w:rsid w:val="00537B26"/>
    <w:rsid w:val="00541E6D"/>
    <w:rsid w:val="0054216A"/>
    <w:rsid w:val="00542A00"/>
    <w:rsid w:val="0054398C"/>
    <w:rsid w:val="005453CA"/>
    <w:rsid w:val="0054605D"/>
    <w:rsid w:val="00547D06"/>
    <w:rsid w:val="005518A3"/>
    <w:rsid w:val="00551C13"/>
    <w:rsid w:val="00565084"/>
    <w:rsid w:val="00572117"/>
    <w:rsid w:val="00575A03"/>
    <w:rsid w:val="00580107"/>
    <w:rsid w:val="00582E40"/>
    <w:rsid w:val="0058500A"/>
    <w:rsid w:val="00585A26"/>
    <w:rsid w:val="005872CC"/>
    <w:rsid w:val="005873D6"/>
    <w:rsid w:val="0058752D"/>
    <w:rsid w:val="00590795"/>
    <w:rsid w:val="005946A9"/>
    <w:rsid w:val="005A2B45"/>
    <w:rsid w:val="005A3829"/>
    <w:rsid w:val="005A40AF"/>
    <w:rsid w:val="005B32D9"/>
    <w:rsid w:val="005B3C1B"/>
    <w:rsid w:val="005B6ECD"/>
    <w:rsid w:val="005C2A71"/>
    <w:rsid w:val="005C4930"/>
    <w:rsid w:val="005C7595"/>
    <w:rsid w:val="005E030B"/>
    <w:rsid w:val="005E565E"/>
    <w:rsid w:val="005E5793"/>
    <w:rsid w:val="005F1035"/>
    <w:rsid w:val="005F29F5"/>
    <w:rsid w:val="0060181A"/>
    <w:rsid w:val="00605596"/>
    <w:rsid w:val="00605AFF"/>
    <w:rsid w:val="00614418"/>
    <w:rsid w:val="00623A4B"/>
    <w:rsid w:val="00630802"/>
    <w:rsid w:val="00634B38"/>
    <w:rsid w:val="00641173"/>
    <w:rsid w:val="00641B85"/>
    <w:rsid w:val="00641FD3"/>
    <w:rsid w:val="0064527E"/>
    <w:rsid w:val="00645A15"/>
    <w:rsid w:val="00652B4D"/>
    <w:rsid w:val="00654D8C"/>
    <w:rsid w:val="00656E93"/>
    <w:rsid w:val="00660E04"/>
    <w:rsid w:val="00661883"/>
    <w:rsid w:val="00670114"/>
    <w:rsid w:val="00671C95"/>
    <w:rsid w:val="00672273"/>
    <w:rsid w:val="00672AF5"/>
    <w:rsid w:val="006744AA"/>
    <w:rsid w:val="0067616B"/>
    <w:rsid w:val="006766EF"/>
    <w:rsid w:val="00680239"/>
    <w:rsid w:val="00682207"/>
    <w:rsid w:val="00682D31"/>
    <w:rsid w:val="00683538"/>
    <w:rsid w:val="0068717C"/>
    <w:rsid w:val="0069214F"/>
    <w:rsid w:val="00692D6F"/>
    <w:rsid w:val="00692E10"/>
    <w:rsid w:val="00695534"/>
    <w:rsid w:val="006957DA"/>
    <w:rsid w:val="00697342"/>
    <w:rsid w:val="006A2124"/>
    <w:rsid w:val="006A7E42"/>
    <w:rsid w:val="006B0277"/>
    <w:rsid w:val="006B102C"/>
    <w:rsid w:val="006B754F"/>
    <w:rsid w:val="006C08E7"/>
    <w:rsid w:val="006C0D4D"/>
    <w:rsid w:val="006C1A32"/>
    <w:rsid w:val="006C1EF7"/>
    <w:rsid w:val="006C2AC2"/>
    <w:rsid w:val="006C5EE8"/>
    <w:rsid w:val="006C6B1D"/>
    <w:rsid w:val="006D2310"/>
    <w:rsid w:val="006D4083"/>
    <w:rsid w:val="006D66A4"/>
    <w:rsid w:val="006E116B"/>
    <w:rsid w:val="006E2C95"/>
    <w:rsid w:val="006E3F51"/>
    <w:rsid w:val="006E5BFE"/>
    <w:rsid w:val="006E623C"/>
    <w:rsid w:val="006F469F"/>
    <w:rsid w:val="006F470D"/>
    <w:rsid w:val="006F5C64"/>
    <w:rsid w:val="006F63D1"/>
    <w:rsid w:val="006F6AD5"/>
    <w:rsid w:val="007047E1"/>
    <w:rsid w:val="007055DD"/>
    <w:rsid w:val="0070684C"/>
    <w:rsid w:val="0070716A"/>
    <w:rsid w:val="00711B56"/>
    <w:rsid w:val="00712AD9"/>
    <w:rsid w:val="00712D00"/>
    <w:rsid w:val="00713146"/>
    <w:rsid w:val="0071435C"/>
    <w:rsid w:val="00716611"/>
    <w:rsid w:val="007242A9"/>
    <w:rsid w:val="0072542A"/>
    <w:rsid w:val="0073081D"/>
    <w:rsid w:val="00731878"/>
    <w:rsid w:val="00735FAA"/>
    <w:rsid w:val="007365BF"/>
    <w:rsid w:val="00737667"/>
    <w:rsid w:val="00745E40"/>
    <w:rsid w:val="00754D34"/>
    <w:rsid w:val="00755196"/>
    <w:rsid w:val="00756AF6"/>
    <w:rsid w:val="00761CEC"/>
    <w:rsid w:val="00761DD6"/>
    <w:rsid w:val="00771810"/>
    <w:rsid w:val="00774C53"/>
    <w:rsid w:val="0077516B"/>
    <w:rsid w:val="00784BF4"/>
    <w:rsid w:val="007A48E1"/>
    <w:rsid w:val="007B29D1"/>
    <w:rsid w:val="007B4946"/>
    <w:rsid w:val="007B7C99"/>
    <w:rsid w:val="007C14A1"/>
    <w:rsid w:val="007C612E"/>
    <w:rsid w:val="007D406C"/>
    <w:rsid w:val="007D5D2B"/>
    <w:rsid w:val="007D66B3"/>
    <w:rsid w:val="007D7498"/>
    <w:rsid w:val="007E27E8"/>
    <w:rsid w:val="007E2F3C"/>
    <w:rsid w:val="007F21AD"/>
    <w:rsid w:val="007F5E49"/>
    <w:rsid w:val="00811042"/>
    <w:rsid w:val="00811A0B"/>
    <w:rsid w:val="00812074"/>
    <w:rsid w:val="00813439"/>
    <w:rsid w:val="008176CA"/>
    <w:rsid w:val="008207E1"/>
    <w:rsid w:val="00823822"/>
    <w:rsid w:val="00824C2B"/>
    <w:rsid w:val="0082701F"/>
    <w:rsid w:val="008309A9"/>
    <w:rsid w:val="00831A4E"/>
    <w:rsid w:val="0083534F"/>
    <w:rsid w:val="00841965"/>
    <w:rsid w:val="008420D8"/>
    <w:rsid w:val="008426DA"/>
    <w:rsid w:val="0084464C"/>
    <w:rsid w:val="00845001"/>
    <w:rsid w:val="008451C4"/>
    <w:rsid w:val="00846F0F"/>
    <w:rsid w:val="008503BE"/>
    <w:rsid w:val="008549FE"/>
    <w:rsid w:val="00855409"/>
    <w:rsid w:val="00857F0B"/>
    <w:rsid w:val="00863078"/>
    <w:rsid w:val="0086662D"/>
    <w:rsid w:val="00872225"/>
    <w:rsid w:val="008746EF"/>
    <w:rsid w:val="008765E0"/>
    <w:rsid w:val="00876DB1"/>
    <w:rsid w:val="008778BE"/>
    <w:rsid w:val="00877A28"/>
    <w:rsid w:val="00882C4F"/>
    <w:rsid w:val="0088303E"/>
    <w:rsid w:val="00884608"/>
    <w:rsid w:val="008848CD"/>
    <w:rsid w:val="00884913"/>
    <w:rsid w:val="00884E30"/>
    <w:rsid w:val="00885FBC"/>
    <w:rsid w:val="00886AC3"/>
    <w:rsid w:val="00895364"/>
    <w:rsid w:val="0089571F"/>
    <w:rsid w:val="008A05D7"/>
    <w:rsid w:val="008A3AD4"/>
    <w:rsid w:val="008B5B25"/>
    <w:rsid w:val="008B5D0A"/>
    <w:rsid w:val="008C1725"/>
    <w:rsid w:val="008C4D69"/>
    <w:rsid w:val="008C5B3B"/>
    <w:rsid w:val="008C7223"/>
    <w:rsid w:val="008D3017"/>
    <w:rsid w:val="008D5AE0"/>
    <w:rsid w:val="008D770E"/>
    <w:rsid w:val="008E01DD"/>
    <w:rsid w:val="008E47EF"/>
    <w:rsid w:val="008E4BF1"/>
    <w:rsid w:val="008E59A1"/>
    <w:rsid w:val="008E5E6D"/>
    <w:rsid w:val="008E5F9C"/>
    <w:rsid w:val="008F1BB7"/>
    <w:rsid w:val="008F5FEC"/>
    <w:rsid w:val="008F7C35"/>
    <w:rsid w:val="009008FD"/>
    <w:rsid w:val="00906D0E"/>
    <w:rsid w:val="00907803"/>
    <w:rsid w:val="0091364C"/>
    <w:rsid w:val="00914F1F"/>
    <w:rsid w:val="0092337A"/>
    <w:rsid w:val="00923EE0"/>
    <w:rsid w:val="00924397"/>
    <w:rsid w:val="0092553A"/>
    <w:rsid w:val="00925FCE"/>
    <w:rsid w:val="00944CA6"/>
    <w:rsid w:val="0095040D"/>
    <w:rsid w:val="009517DE"/>
    <w:rsid w:val="0095648D"/>
    <w:rsid w:val="00964810"/>
    <w:rsid w:val="009652B3"/>
    <w:rsid w:val="0096616C"/>
    <w:rsid w:val="00967F14"/>
    <w:rsid w:val="009858C7"/>
    <w:rsid w:val="009868F7"/>
    <w:rsid w:val="00986D5D"/>
    <w:rsid w:val="00986DC5"/>
    <w:rsid w:val="00993BC2"/>
    <w:rsid w:val="009947DE"/>
    <w:rsid w:val="009A7F1B"/>
    <w:rsid w:val="009B01D8"/>
    <w:rsid w:val="009B1E97"/>
    <w:rsid w:val="009B2972"/>
    <w:rsid w:val="009B493A"/>
    <w:rsid w:val="009B590D"/>
    <w:rsid w:val="009C0D13"/>
    <w:rsid w:val="009C2357"/>
    <w:rsid w:val="009C2438"/>
    <w:rsid w:val="009C4631"/>
    <w:rsid w:val="009C4C4E"/>
    <w:rsid w:val="009C5838"/>
    <w:rsid w:val="009C5D8C"/>
    <w:rsid w:val="009C61E3"/>
    <w:rsid w:val="009C72EE"/>
    <w:rsid w:val="009C7987"/>
    <w:rsid w:val="009D211B"/>
    <w:rsid w:val="009D48D9"/>
    <w:rsid w:val="009D559D"/>
    <w:rsid w:val="009D7F8F"/>
    <w:rsid w:val="009E6C24"/>
    <w:rsid w:val="009F0244"/>
    <w:rsid w:val="009F1A9E"/>
    <w:rsid w:val="009F1C47"/>
    <w:rsid w:val="009F38EA"/>
    <w:rsid w:val="009F3CDE"/>
    <w:rsid w:val="009F54B7"/>
    <w:rsid w:val="009F65D8"/>
    <w:rsid w:val="00A11089"/>
    <w:rsid w:val="00A15692"/>
    <w:rsid w:val="00A1793B"/>
    <w:rsid w:val="00A20F9A"/>
    <w:rsid w:val="00A22931"/>
    <w:rsid w:val="00A22FDF"/>
    <w:rsid w:val="00A233FF"/>
    <w:rsid w:val="00A2567B"/>
    <w:rsid w:val="00A272FC"/>
    <w:rsid w:val="00A34CF5"/>
    <w:rsid w:val="00A36083"/>
    <w:rsid w:val="00A37D4C"/>
    <w:rsid w:val="00A41490"/>
    <w:rsid w:val="00A4409B"/>
    <w:rsid w:val="00A462C6"/>
    <w:rsid w:val="00A476AB"/>
    <w:rsid w:val="00A477D0"/>
    <w:rsid w:val="00A47A16"/>
    <w:rsid w:val="00A5075B"/>
    <w:rsid w:val="00A5176C"/>
    <w:rsid w:val="00A53EF6"/>
    <w:rsid w:val="00A54496"/>
    <w:rsid w:val="00A54A31"/>
    <w:rsid w:val="00A55F4C"/>
    <w:rsid w:val="00A56735"/>
    <w:rsid w:val="00A569A0"/>
    <w:rsid w:val="00A600D6"/>
    <w:rsid w:val="00A6211D"/>
    <w:rsid w:val="00A64ECA"/>
    <w:rsid w:val="00A652C2"/>
    <w:rsid w:val="00A67F40"/>
    <w:rsid w:val="00A72364"/>
    <w:rsid w:val="00A77121"/>
    <w:rsid w:val="00A77B1D"/>
    <w:rsid w:val="00A8055A"/>
    <w:rsid w:val="00A807D4"/>
    <w:rsid w:val="00A80C68"/>
    <w:rsid w:val="00A825F6"/>
    <w:rsid w:val="00A83B29"/>
    <w:rsid w:val="00A84E75"/>
    <w:rsid w:val="00A85646"/>
    <w:rsid w:val="00A87AA5"/>
    <w:rsid w:val="00AA0E8C"/>
    <w:rsid w:val="00AA61B4"/>
    <w:rsid w:val="00AB1AFC"/>
    <w:rsid w:val="00AB24ED"/>
    <w:rsid w:val="00AB3811"/>
    <w:rsid w:val="00AB6D97"/>
    <w:rsid w:val="00AD1912"/>
    <w:rsid w:val="00AD2611"/>
    <w:rsid w:val="00AD6EED"/>
    <w:rsid w:val="00AD7DA7"/>
    <w:rsid w:val="00AE0D25"/>
    <w:rsid w:val="00AE2EB2"/>
    <w:rsid w:val="00AE33B1"/>
    <w:rsid w:val="00AF57EE"/>
    <w:rsid w:val="00AF5F01"/>
    <w:rsid w:val="00B00CA0"/>
    <w:rsid w:val="00B01400"/>
    <w:rsid w:val="00B07CA4"/>
    <w:rsid w:val="00B120E0"/>
    <w:rsid w:val="00B141BE"/>
    <w:rsid w:val="00B15587"/>
    <w:rsid w:val="00B27FC3"/>
    <w:rsid w:val="00B30048"/>
    <w:rsid w:val="00B31392"/>
    <w:rsid w:val="00B353E0"/>
    <w:rsid w:val="00B408FA"/>
    <w:rsid w:val="00B43B1A"/>
    <w:rsid w:val="00B45395"/>
    <w:rsid w:val="00B5265C"/>
    <w:rsid w:val="00B579BD"/>
    <w:rsid w:val="00B74BA2"/>
    <w:rsid w:val="00B771FF"/>
    <w:rsid w:val="00B77BDA"/>
    <w:rsid w:val="00B81CF3"/>
    <w:rsid w:val="00B81DBE"/>
    <w:rsid w:val="00B830B1"/>
    <w:rsid w:val="00B84E28"/>
    <w:rsid w:val="00B85851"/>
    <w:rsid w:val="00B916F5"/>
    <w:rsid w:val="00B964B6"/>
    <w:rsid w:val="00BA3C68"/>
    <w:rsid w:val="00BA6468"/>
    <w:rsid w:val="00BC29BD"/>
    <w:rsid w:val="00BC5240"/>
    <w:rsid w:val="00BD3A63"/>
    <w:rsid w:val="00BD4005"/>
    <w:rsid w:val="00BD4931"/>
    <w:rsid w:val="00BD7810"/>
    <w:rsid w:val="00BE1259"/>
    <w:rsid w:val="00BE15F4"/>
    <w:rsid w:val="00BE2AC1"/>
    <w:rsid w:val="00BE36FB"/>
    <w:rsid w:val="00BF08D7"/>
    <w:rsid w:val="00BF4CEF"/>
    <w:rsid w:val="00BF7108"/>
    <w:rsid w:val="00C013FD"/>
    <w:rsid w:val="00C01EF9"/>
    <w:rsid w:val="00C035A2"/>
    <w:rsid w:val="00C04B22"/>
    <w:rsid w:val="00C1601F"/>
    <w:rsid w:val="00C20AAA"/>
    <w:rsid w:val="00C214E6"/>
    <w:rsid w:val="00C24FF8"/>
    <w:rsid w:val="00C30066"/>
    <w:rsid w:val="00C30394"/>
    <w:rsid w:val="00C31AC9"/>
    <w:rsid w:val="00C3796D"/>
    <w:rsid w:val="00C4082F"/>
    <w:rsid w:val="00C4113A"/>
    <w:rsid w:val="00C42AB1"/>
    <w:rsid w:val="00C42FEF"/>
    <w:rsid w:val="00C44135"/>
    <w:rsid w:val="00C45E8B"/>
    <w:rsid w:val="00C505D2"/>
    <w:rsid w:val="00C64272"/>
    <w:rsid w:val="00C656B9"/>
    <w:rsid w:val="00C666C6"/>
    <w:rsid w:val="00C67F63"/>
    <w:rsid w:val="00C72295"/>
    <w:rsid w:val="00C734B3"/>
    <w:rsid w:val="00C73ED5"/>
    <w:rsid w:val="00C74AB7"/>
    <w:rsid w:val="00C75587"/>
    <w:rsid w:val="00C80819"/>
    <w:rsid w:val="00C8218D"/>
    <w:rsid w:val="00C87D27"/>
    <w:rsid w:val="00C925D7"/>
    <w:rsid w:val="00C92B8A"/>
    <w:rsid w:val="00C92CF6"/>
    <w:rsid w:val="00C92F61"/>
    <w:rsid w:val="00C97DB2"/>
    <w:rsid w:val="00CA02ED"/>
    <w:rsid w:val="00CB0B74"/>
    <w:rsid w:val="00CB0FCB"/>
    <w:rsid w:val="00CB55C3"/>
    <w:rsid w:val="00CC56B2"/>
    <w:rsid w:val="00CC5BF0"/>
    <w:rsid w:val="00CC6F4C"/>
    <w:rsid w:val="00CD024C"/>
    <w:rsid w:val="00CD0993"/>
    <w:rsid w:val="00CD0DC3"/>
    <w:rsid w:val="00CD4241"/>
    <w:rsid w:val="00CD5D05"/>
    <w:rsid w:val="00CE25D4"/>
    <w:rsid w:val="00CE35CC"/>
    <w:rsid w:val="00CE643F"/>
    <w:rsid w:val="00CE759D"/>
    <w:rsid w:val="00CE791B"/>
    <w:rsid w:val="00CF338D"/>
    <w:rsid w:val="00CF5C10"/>
    <w:rsid w:val="00CF5F7E"/>
    <w:rsid w:val="00CF630B"/>
    <w:rsid w:val="00CF63E2"/>
    <w:rsid w:val="00D028CD"/>
    <w:rsid w:val="00D121D6"/>
    <w:rsid w:val="00D13F84"/>
    <w:rsid w:val="00D17B77"/>
    <w:rsid w:val="00D2260C"/>
    <w:rsid w:val="00D2315C"/>
    <w:rsid w:val="00D26A79"/>
    <w:rsid w:val="00D27CDB"/>
    <w:rsid w:val="00D30CD8"/>
    <w:rsid w:val="00D334C4"/>
    <w:rsid w:val="00D33E4F"/>
    <w:rsid w:val="00D34D25"/>
    <w:rsid w:val="00D36D6E"/>
    <w:rsid w:val="00D41BF2"/>
    <w:rsid w:val="00D423B6"/>
    <w:rsid w:val="00D431A3"/>
    <w:rsid w:val="00D440AF"/>
    <w:rsid w:val="00D50E62"/>
    <w:rsid w:val="00D60752"/>
    <w:rsid w:val="00D64D83"/>
    <w:rsid w:val="00D64ED8"/>
    <w:rsid w:val="00D652B5"/>
    <w:rsid w:val="00D6553F"/>
    <w:rsid w:val="00D730B9"/>
    <w:rsid w:val="00D8397E"/>
    <w:rsid w:val="00D86C54"/>
    <w:rsid w:val="00D876B8"/>
    <w:rsid w:val="00D918F1"/>
    <w:rsid w:val="00D93959"/>
    <w:rsid w:val="00D95233"/>
    <w:rsid w:val="00D97D8C"/>
    <w:rsid w:val="00DA2C65"/>
    <w:rsid w:val="00DB25B3"/>
    <w:rsid w:val="00DB2921"/>
    <w:rsid w:val="00DB523E"/>
    <w:rsid w:val="00DB6072"/>
    <w:rsid w:val="00DC1A56"/>
    <w:rsid w:val="00DC1E12"/>
    <w:rsid w:val="00DC346C"/>
    <w:rsid w:val="00DC482E"/>
    <w:rsid w:val="00DC5FDD"/>
    <w:rsid w:val="00DC6D4D"/>
    <w:rsid w:val="00DC79EB"/>
    <w:rsid w:val="00DD2664"/>
    <w:rsid w:val="00DD355D"/>
    <w:rsid w:val="00DD5EA8"/>
    <w:rsid w:val="00DE0898"/>
    <w:rsid w:val="00DE2638"/>
    <w:rsid w:val="00DE393C"/>
    <w:rsid w:val="00DE623E"/>
    <w:rsid w:val="00DF0AFB"/>
    <w:rsid w:val="00DF2C5F"/>
    <w:rsid w:val="00DF7013"/>
    <w:rsid w:val="00E007C7"/>
    <w:rsid w:val="00E01BC0"/>
    <w:rsid w:val="00E06BB7"/>
    <w:rsid w:val="00E06E46"/>
    <w:rsid w:val="00E11C05"/>
    <w:rsid w:val="00E255B5"/>
    <w:rsid w:val="00E268E4"/>
    <w:rsid w:val="00E304B8"/>
    <w:rsid w:val="00E31770"/>
    <w:rsid w:val="00E318CC"/>
    <w:rsid w:val="00E31A67"/>
    <w:rsid w:val="00E31BBA"/>
    <w:rsid w:val="00E327E3"/>
    <w:rsid w:val="00E329E4"/>
    <w:rsid w:val="00E3383B"/>
    <w:rsid w:val="00E41853"/>
    <w:rsid w:val="00E464A5"/>
    <w:rsid w:val="00E4699B"/>
    <w:rsid w:val="00E46AB9"/>
    <w:rsid w:val="00E5059E"/>
    <w:rsid w:val="00E52D38"/>
    <w:rsid w:val="00E550C4"/>
    <w:rsid w:val="00E612EB"/>
    <w:rsid w:val="00E715CA"/>
    <w:rsid w:val="00E840B8"/>
    <w:rsid w:val="00E84940"/>
    <w:rsid w:val="00E84B22"/>
    <w:rsid w:val="00E85C37"/>
    <w:rsid w:val="00E92863"/>
    <w:rsid w:val="00E93D53"/>
    <w:rsid w:val="00E968AA"/>
    <w:rsid w:val="00EA0E33"/>
    <w:rsid w:val="00EA70AC"/>
    <w:rsid w:val="00EB293D"/>
    <w:rsid w:val="00EB38B4"/>
    <w:rsid w:val="00EB6380"/>
    <w:rsid w:val="00EC0DDE"/>
    <w:rsid w:val="00EC1127"/>
    <w:rsid w:val="00EC2867"/>
    <w:rsid w:val="00EC4258"/>
    <w:rsid w:val="00ED05FE"/>
    <w:rsid w:val="00ED0DA6"/>
    <w:rsid w:val="00ED0E71"/>
    <w:rsid w:val="00ED0F10"/>
    <w:rsid w:val="00ED567C"/>
    <w:rsid w:val="00EE4B9D"/>
    <w:rsid w:val="00EE6E62"/>
    <w:rsid w:val="00EF631F"/>
    <w:rsid w:val="00F0359F"/>
    <w:rsid w:val="00F07366"/>
    <w:rsid w:val="00F12EDF"/>
    <w:rsid w:val="00F2297D"/>
    <w:rsid w:val="00F2587D"/>
    <w:rsid w:val="00F27237"/>
    <w:rsid w:val="00F27242"/>
    <w:rsid w:val="00F30C28"/>
    <w:rsid w:val="00F33C66"/>
    <w:rsid w:val="00F341AE"/>
    <w:rsid w:val="00F378BC"/>
    <w:rsid w:val="00F4129B"/>
    <w:rsid w:val="00F416A4"/>
    <w:rsid w:val="00F41C0F"/>
    <w:rsid w:val="00F42AF9"/>
    <w:rsid w:val="00F42F6A"/>
    <w:rsid w:val="00F44185"/>
    <w:rsid w:val="00F60C4C"/>
    <w:rsid w:val="00F61B5A"/>
    <w:rsid w:val="00F6246D"/>
    <w:rsid w:val="00F62786"/>
    <w:rsid w:val="00F642EC"/>
    <w:rsid w:val="00F65790"/>
    <w:rsid w:val="00F6795E"/>
    <w:rsid w:val="00F70A5E"/>
    <w:rsid w:val="00F7271A"/>
    <w:rsid w:val="00F72C20"/>
    <w:rsid w:val="00F737E3"/>
    <w:rsid w:val="00F74418"/>
    <w:rsid w:val="00F83B61"/>
    <w:rsid w:val="00F86FB3"/>
    <w:rsid w:val="00F971D7"/>
    <w:rsid w:val="00F97977"/>
    <w:rsid w:val="00FA012C"/>
    <w:rsid w:val="00FA0CE8"/>
    <w:rsid w:val="00FA1C90"/>
    <w:rsid w:val="00FA2DBC"/>
    <w:rsid w:val="00FA45CC"/>
    <w:rsid w:val="00FA58CC"/>
    <w:rsid w:val="00FB01E2"/>
    <w:rsid w:val="00FB42D2"/>
    <w:rsid w:val="00FB6D9A"/>
    <w:rsid w:val="00FB79D3"/>
    <w:rsid w:val="00FC0661"/>
    <w:rsid w:val="00FC23C6"/>
    <w:rsid w:val="00FC280D"/>
    <w:rsid w:val="00FC38D6"/>
    <w:rsid w:val="00FC4A49"/>
    <w:rsid w:val="00FD6178"/>
    <w:rsid w:val="00FD78B5"/>
    <w:rsid w:val="00FE1D6E"/>
    <w:rsid w:val="00FE3D9D"/>
    <w:rsid w:val="00FE4D39"/>
    <w:rsid w:val="00FE729C"/>
    <w:rsid w:val="00FE743E"/>
    <w:rsid w:val="00FF1C67"/>
    <w:rsid w:val="00FF2C45"/>
    <w:rsid w:val="00FF32DD"/>
    <w:rsid w:val="00FF4220"/>
    <w:rsid w:val="00FF4659"/>
    <w:rsid w:val="00FF4BF6"/>
    <w:rsid w:val="00FF6360"/>
    <w:rsid w:val="00FF6A6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87041F"/>
  <w15:chartTrackingRefBased/>
  <w15:docId w15:val="{F815288B-AE86-41C2-9AC0-84CBF76C92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2FEF"/>
    <w:pPr>
      <w:widowControl w:val="0"/>
      <w:autoSpaceDE w:val="0"/>
      <w:autoSpaceDN w:val="0"/>
      <w:spacing w:after="0" w:line="240" w:lineRule="auto"/>
      <w:jc w:val="both"/>
    </w:pPr>
    <w:rPr>
      <w:rFonts w:ascii="Times New Roman" w:eastAsia="Times New Roman" w:hAnsi="Times New Roman" w:cs="Times New Roman"/>
      <w:kern w:val="0"/>
      <w:szCs w:val="22"/>
      <w:lang w:val="id-ID"/>
      <w14:ligatures w14:val="none"/>
    </w:rPr>
  </w:style>
  <w:style w:type="paragraph" w:styleId="Heading1">
    <w:name w:val="heading 1"/>
    <w:basedOn w:val="Normal"/>
    <w:next w:val="Normal"/>
    <w:link w:val="Heading1Char"/>
    <w:uiPriority w:val="9"/>
    <w:qFormat/>
    <w:rsid w:val="000F1957"/>
    <w:pPr>
      <w:keepNext/>
      <w:keepLines/>
      <w:widowControl/>
      <w:autoSpaceDE/>
      <w:autoSpaceDN/>
      <w:spacing w:before="360" w:after="80" w:line="278" w:lineRule="auto"/>
      <w:jc w:val="center"/>
      <w:outlineLvl w:val="0"/>
    </w:pPr>
    <w:rPr>
      <w:rFonts w:eastAsiaTheme="majorEastAsia" w:cstheme="majorBidi"/>
      <w:b/>
      <w:kern w:val="2"/>
      <w:szCs w:val="40"/>
      <w14:ligatures w14:val="standardContextual"/>
    </w:rPr>
  </w:style>
  <w:style w:type="paragraph" w:styleId="Heading2">
    <w:name w:val="heading 2"/>
    <w:basedOn w:val="Normal"/>
    <w:next w:val="Normal"/>
    <w:link w:val="Heading2Char"/>
    <w:uiPriority w:val="9"/>
    <w:unhideWhenUsed/>
    <w:qFormat/>
    <w:rsid w:val="00E318CC"/>
    <w:pPr>
      <w:keepNext/>
      <w:keepLines/>
      <w:widowControl/>
      <w:autoSpaceDE/>
      <w:autoSpaceDN/>
      <w:spacing w:before="160" w:after="80" w:line="278" w:lineRule="auto"/>
      <w:outlineLvl w:val="1"/>
    </w:pPr>
    <w:rPr>
      <w:rFonts w:eastAsiaTheme="majorEastAsia" w:cstheme="majorBidi"/>
      <w:b/>
      <w:kern w:val="2"/>
      <w:szCs w:val="32"/>
      <w14:ligatures w14:val="standardContextual"/>
    </w:rPr>
  </w:style>
  <w:style w:type="paragraph" w:styleId="Heading3">
    <w:name w:val="heading 3"/>
    <w:basedOn w:val="Normal"/>
    <w:next w:val="Normal"/>
    <w:link w:val="Heading3Char"/>
    <w:uiPriority w:val="9"/>
    <w:unhideWhenUsed/>
    <w:qFormat/>
    <w:rsid w:val="00F341AE"/>
    <w:pPr>
      <w:keepNext/>
      <w:keepLines/>
      <w:widowControl/>
      <w:autoSpaceDE/>
      <w:autoSpaceDN/>
      <w:spacing w:before="160" w:after="80" w:line="278" w:lineRule="auto"/>
      <w:outlineLvl w:val="2"/>
    </w:pPr>
    <w:rPr>
      <w:rFonts w:eastAsiaTheme="majorEastAsia" w:cstheme="majorBidi"/>
      <w:b/>
      <w:kern w:val="2"/>
      <w:szCs w:val="28"/>
      <w14:ligatures w14:val="standardContextual"/>
    </w:rPr>
  </w:style>
  <w:style w:type="paragraph" w:styleId="Heading4">
    <w:name w:val="heading 4"/>
    <w:basedOn w:val="Normal"/>
    <w:next w:val="Normal"/>
    <w:link w:val="Heading4Char"/>
    <w:uiPriority w:val="9"/>
    <w:semiHidden/>
    <w:unhideWhenUsed/>
    <w:qFormat/>
    <w:rsid w:val="00754D34"/>
    <w:pPr>
      <w:keepNext/>
      <w:keepLines/>
      <w:widowControl/>
      <w:autoSpaceDE/>
      <w:autoSpaceDN/>
      <w:spacing w:before="80" w:after="40" w:line="278" w:lineRule="auto"/>
      <w:outlineLvl w:val="3"/>
    </w:pPr>
    <w:rPr>
      <w:rFonts w:asciiTheme="minorHAnsi" w:eastAsiaTheme="majorEastAsia" w:hAnsiTheme="minorHAnsi" w:cstheme="majorBidi"/>
      <w:i/>
      <w:iCs/>
      <w:color w:val="2F5496" w:themeColor="accent1" w:themeShade="BF"/>
      <w:kern w:val="2"/>
      <w:szCs w:val="24"/>
      <w14:ligatures w14:val="standardContextual"/>
    </w:rPr>
  </w:style>
  <w:style w:type="paragraph" w:styleId="Heading5">
    <w:name w:val="heading 5"/>
    <w:basedOn w:val="Normal"/>
    <w:next w:val="Normal"/>
    <w:link w:val="Heading5Char"/>
    <w:uiPriority w:val="9"/>
    <w:semiHidden/>
    <w:unhideWhenUsed/>
    <w:qFormat/>
    <w:rsid w:val="00754D34"/>
    <w:pPr>
      <w:keepNext/>
      <w:keepLines/>
      <w:widowControl/>
      <w:autoSpaceDE/>
      <w:autoSpaceDN/>
      <w:spacing w:before="80" w:after="40" w:line="278" w:lineRule="auto"/>
      <w:outlineLvl w:val="4"/>
    </w:pPr>
    <w:rPr>
      <w:rFonts w:asciiTheme="minorHAnsi" w:eastAsiaTheme="majorEastAsia" w:hAnsiTheme="minorHAnsi" w:cstheme="majorBidi"/>
      <w:color w:val="2F5496" w:themeColor="accent1" w:themeShade="BF"/>
      <w:kern w:val="2"/>
      <w:szCs w:val="24"/>
      <w14:ligatures w14:val="standardContextual"/>
    </w:rPr>
  </w:style>
  <w:style w:type="paragraph" w:styleId="Heading6">
    <w:name w:val="heading 6"/>
    <w:basedOn w:val="Normal"/>
    <w:next w:val="Normal"/>
    <w:link w:val="Heading6Char"/>
    <w:uiPriority w:val="9"/>
    <w:semiHidden/>
    <w:unhideWhenUsed/>
    <w:qFormat/>
    <w:rsid w:val="00754D34"/>
    <w:pPr>
      <w:keepNext/>
      <w:keepLines/>
      <w:widowControl/>
      <w:autoSpaceDE/>
      <w:autoSpaceDN/>
      <w:spacing w:before="40" w:line="278" w:lineRule="auto"/>
      <w:outlineLvl w:val="5"/>
    </w:pPr>
    <w:rPr>
      <w:rFonts w:asciiTheme="minorHAnsi" w:eastAsiaTheme="majorEastAsia" w:hAnsiTheme="minorHAnsi" w:cstheme="majorBidi"/>
      <w:i/>
      <w:iCs/>
      <w:color w:val="595959" w:themeColor="text1" w:themeTint="A6"/>
      <w:kern w:val="2"/>
      <w:szCs w:val="24"/>
      <w14:ligatures w14:val="standardContextual"/>
    </w:rPr>
  </w:style>
  <w:style w:type="paragraph" w:styleId="Heading7">
    <w:name w:val="heading 7"/>
    <w:basedOn w:val="Normal"/>
    <w:next w:val="Normal"/>
    <w:link w:val="Heading7Char"/>
    <w:uiPriority w:val="9"/>
    <w:semiHidden/>
    <w:unhideWhenUsed/>
    <w:qFormat/>
    <w:rsid w:val="00754D34"/>
    <w:pPr>
      <w:keepNext/>
      <w:keepLines/>
      <w:widowControl/>
      <w:autoSpaceDE/>
      <w:autoSpaceDN/>
      <w:spacing w:before="40" w:line="278" w:lineRule="auto"/>
      <w:outlineLvl w:val="6"/>
    </w:pPr>
    <w:rPr>
      <w:rFonts w:asciiTheme="minorHAnsi" w:eastAsiaTheme="majorEastAsia" w:hAnsiTheme="minorHAnsi" w:cstheme="majorBidi"/>
      <w:color w:val="595959" w:themeColor="text1" w:themeTint="A6"/>
      <w:kern w:val="2"/>
      <w:szCs w:val="24"/>
      <w14:ligatures w14:val="standardContextual"/>
    </w:rPr>
  </w:style>
  <w:style w:type="paragraph" w:styleId="Heading8">
    <w:name w:val="heading 8"/>
    <w:basedOn w:val="Normal"/>
    <w:next w:val="Normal"/>
    <w:link w:val="Heading8Char"/>
    <w:uiPriority w:val="9"/>
    <w:semiHidden/>
    <w:unhideWhenUsed/>
    <w:qFormat/>
    <w:rsid w:val="00754D34"/>
    <w:pPr>
      <w:keepNext/>
      <w:keepLines/>
      <w:widowControl/>
      <w:autoSpaceDE/>
      <w:autoSpaceDN/>
      <w:spacing w:line="278" w:lineRule="auto"/>
      <w:outlineLvl w:val="7"/>
    </w:pPr>
    <w:rPr>
      <w:rFonts w:asciiTheme="minorHAnsi" w:eastAsiaTheme="majorEastAsia" w:hAnsiTheme="minorHAnsi" w:cstheme="majorBidi"/>
      <w:i/>
      <w:iCs/>
      <w:color w:val="272727" w:themeColor="text1" w:themeTint="D8"/>
      <w:kern w:val="2"/>
      <w:szCs w:val="24"/>
      <w14:ligatures w14:val="standardContextual"/>
    </w:rPr>
  </w:style>
  <w:style w:type="paragraph" w:styleId="Heading9">
    <w:name w:val="heading 9"/>
    <w:basedOn w:val="Normal"/>
    <w:next w:val="Normal"/>
    <w:link w:val="Heading9Char"/>
    <w:uiPriority w:val="9"/>
    <w:semiHidden/>
    <w:unhideWhenUsed/>
    <w:qFormat/>
    <w:rsid w:val="00754D34"/>
    <w:pPr>
      <w:keepNext/>
      <w:keepLines/>
      <w:widowControl/>
      <w:autoSpaceDE/>
      <w:autoSpaceDN/>
      <w:spacing w:line="278" w:lineRule="auto"/>
      <w:outlineLvl w:val="8"/>
    </w:pPr>
    <w:rPr>
      <w:rFonts w:asciiTheme="minorHAnsi" w:eastAsiaTheme="majorEastAsia" w:hAnsiTheme="minorHAnsi" w:cstheme="majorBidi"/>
      <w:color w:val="272727" w:themeColor="text1" w:themeTint="D8"/>
      <w:kern w:val="2"/>
      <w:szCs w:val="24"/>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1957"/>
    <w:rPr>
      <w:rFonts w:ascii="Times New Roman" w:eastAsiaTheme="majorEastAsia" w:hAnsi="Times New Roman" w:cstheme="majorBidi"/>
      <w:b/>
      <w:noProof/>
      <w:szCs w:val="40"/>
    </w:rPr>
  </w:style>
  <w:style w:type="character" w:customStyle="1" w:styleId="Heading2Char">
    <w:name w:val="Heading 2 Char"/>
    <w:basedOn w:val="DefaultParagraphFont"/>
    <w:link w:val="Heading2"/>
    <w:uiPriority w:val="9"/>
    <w:rsid w:val="00E318CC"/>
    <w:rPr>
      <w:rFonts w:ascii="Times New Roman" w:eastAsiaTheme="majorEastAsia" w:hAnsi="Times New Roman" w:cstheme="majorBidi"/>
      <w:b/>
      <w:szCs w:val="32"/>
    </w:rPr>
  </w:style>
  <w:style w:type="character" w:customStyle="1" w:styleId="Heading3Char">
    <w:name w:val="Heading 3 Char"/>
    <w:basedOn w:val="DefaultParagraphFont"/>
    <w:link w:val="Heading3"/>
    <w:uiPriority w:val="9"/>
    <w:rsid w:val="00F341AE"/>
    <w:rPr>
      <w:rFonts w:ascii="Times New Roman" w:eastAsiaTheme="majorEastAsia" w:hAnsi="Times New Roman" w:cstheme="majorBidi"/>
      <w:b/>
      <w:noProof/>
      <w:szCs w:val="28"/>
    </w:rPr>
  </w:style>
  <w:style w:type="character" w:customStyle="1" w:styleId="Heading4Char">
    <w:name w:val="Heading 4 Char"/>
    <w:basedOn w:val="DefaultParagraphFont"/>
    <w:link w:val="Heading4"/>
    <w:uiPriority w:val="9"/>
    <w:semiHidden/>
    <w:rsid w:val="00754D3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54D3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54D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4D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4D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4D34"/>
    <w:rPr>
      <w:rFonts w:eastAsiaTheme="majorEastAsia" w:cstheme="majorBidi"/>
      <w:color w:val="272727" w:themeColor="text1" w:themeTint="D8"/>
    </w:rPr>
  </w:style>
  <w:style w:type="paragraph" w:styleId="Title">
    <w:name w:val="Title"/>
    <w:basedOn w:val="Normal"/>
    <w:next w:val="Normal"/>
    <w:link w:val="TitleChar"/>
    <w:uiPriority w:val="10"/>
    <w:qFormat/>
    <w:rsid w:val="00754D34"/>
    <w:pPr>
      <w:widowControl/>
      <w:autoSpaceDE/>
      <w:autoSpaceDN/>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754D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4D34"/>
    <w:pPr>
      <w:widowControl/>
      <w:numPr>
        <w:ilvl w:val="1"/>
      </w:numPr>
      <w:autoSpaceDE/>
      <w:autoSpaceDN/>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754D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4D34"/>
    <w:pPr>
      <w:widowControl/>
      <w:autoSpaceDE/>
      <w:autoSpaceDN/>
      <w:spacing w:before="160" w:after="160" w:line="278" w:lineRule="auto"/>
      <w:jc w:val="center"/>
    </w:pPr>
    <w:rPr>
      <w:rFonts w:asciiTheme="minorHAnsi" w:eastAsiaTheme="minorHAnsi" w:hAnsiTheme="minorHAnsi" w:cstheme="minorBidi"/>
      <w:i/>
      <w:iCs/>
      <w:color w:val="404040" w:themeColor="text1" w:themeTint="BF"/>
      <w:kern w:val="2"/>
      <w:szCs w:val="24"/>
      <w14:ligatures w14:val="standardContextual"/>
    </w:rPr>
  </w:style>
  <w:style w:type="character" w:customStyle="1" w:styleId="QuoteChar">
    <w:name w:val="Quote Char"/>
    <w:basedOn w:val="DefaultParagraphFont"/>
    <w:link w:val="Quote"/>
    <w:uiPriority w:val="29"/>
    <w:rsid w:val="00754D34"/>
    <w:rPr>
      <w:i/>
      <w:iCs/>
      <w:color w:val="404040" w:themeColor="text1" w:themeTint="BF"/>
    </w:rPr>
  </w:style>
  <w:style w:type="paragraph" w:styleId="ListParagraph">
    <w:name w:val="List Paragraph"/>
    <w:basedOn w:val="Normal"/>
    <w:uiPriority w:val="34"/>
    <w:qFormat/>
    <w:rsid w:val="00754D34"/>
    <w:pPr>
      <w:widowControl/>
      <w:autoSpaceDE/>
      <w:autoSpaceDN/>
      <w:spacing w:after="160" w:line="278" w:lineRule="auto"/>
      <w:ind w:left="720"/>
      <w:contextualSpacing/>
    </w:pPr>
    <w:rPr>
      <w:rFonts w:asciiTheme="minorHAnsi" w:eastAsiaTheme="minorHAnsi" w:hAnsiTheme="minorHAnsi" w:cstheme="minorBidi"/>
      <w:kern w:val="2"/>
      <w:szCs w:val="24"/>
      <w14:ligatures w14:val="standardContextual"/>
    </w:rPr>
  </w:style>
  <w:style w:type="character" w:styleId="IntenseEmphasis">
    <w:name w:val="Intense Emphasis"/>
    <w:basedOn w:val="DefaultParagraphFont"/>
    <w:uiPriority w:val="21"/>
    <w:qFormat/>
    <w:rsid w:val="00754D34"/>
    <w:rPr>
      <w:i/>
      <w:iCs/>
      <w:color w:val="2F5496" w:themeColor="accent1" w:themeShade="BF"/>
    </w:rPr>
  </w:style>
  <w:style w:type="paragraph" w:styleId="IntenseQuote">
    <w:name w:val="Intense Quote"/>
    <w:basedOn w:val="Normal"/>
    <w:next w:val="Normal"/>
    <w:link w:val="IntenseQuoteChar"/>
    <w:uiPriority w:val="30"/>
    <w:qFormat/>
    <w:rsid w:val="00754D34"/>
    <w:pPr>
      <w:widowControl/>
      <w:pBdr>
        <w:top w:val="single" w:sz="4" w:space="10" w:color="2F5496" w:themeColor="accent1" w:themeShade="BF"/>
        <w:bottom w:val="single" w:sz="4" w:space="10" w:color="2F5496" w:themeColor="accent1" w:themeShade="BF"/>
      </w:pBdr>
      <w:autoSpaceDE/>
      <w:autoSpaceDN/>
      <w:spacing w:before="360" w:after="360" w:line="278" w:lineRule="auto"/>
      <w:ind w:left="864" w:right="864"/>
      <w:jc w:val="center"/>
    </w:pPr>
    <w:rPr>
      <w:rFonts w:asciiTheme="minorHAnsi" w:eastAsiaTheme="minorHAnsi" w:hAnsiTheme="minorHAnsi" w:cstheme="minorBidi"/>
      <w:i/>
      <w:iCs/>
      <w:color w:val="2F5496" w:themeColor="accent1" w:themeShade="BF"/>
      <w:kern w:val="2"/>
      <w:szCs w:val="24"/>
      <w14:ligatures w14:val="standardContextual"/>
    </w:rPr>
  </w:style>
  <w:style w:type="character" w:customStyle="1" w:styleId="IntenseQuoteChar">
    <w:name w:val="Intense Quote Char"/>
    <w:basedOn w:val="DefaultParagraphFont"/>
    <w:link w:val="IntenseQuote"/>
    <w:uiPriority w:val="30"/>
    <w:rsid w:val="00754D34"/>
    <w:rPr>
      <w:i/>
      <w:iCs/>
      <w:color w:val="2F5496" w:themeColor="accent1" w:themeShade="BF"/>
    </w:rPr>
  </w:style>
  <w:style w:type="character" w:styleId="IntenseReference">
    <w:name w:val="Intense Reference"/>
    <w:basedOn w:val="DefaultParagraphFont"/>
    <w:uiPriority w:val="32"/>
    <w:qFormat/>
    <w:rsid w:val="00754D34"/>
    <w:rPr>
      <w:b/>
      <w:bCs/>
      <w:smallCaps/>
      <w:color w:val="2F5496" w:themeColor="accent1" w:themeShade="BF"/>
      <w:spacing w:val="5"/>
    </w:rPr>
  </w:style>
  <w:style w:type="paragraph" w:styleId="Header">
    <w:name w:val="header"/>
    <w:basedOn w:val="Normal"/>
    <w:link w:val="HeaderChar"/>
    <w:uiPriority w:val="99"/>
    <w:unhideWhenUsed/>
    <w:rsid w:val="00754D34"/>
    <w:pPr>
      <w:widowControl/>
      <w:tabs>
        <w:tab w:val="center" w:pos="4513"/>
        <w:tab w:val="right" w:pos="9026"/>
      </w:tabs>
      <w:autoSpaceDE/>
      <w:autoSpaceDN/>
    </w:pPr>
    <w:rPr>
      <w:rFonts w:asciiTheme="minorHAnsi" w:eastAsiaTheme="minorHAnsi" w:hAnsiTheme="minorHAnsi" w:cstheme="minorBidi"/>
      <w:kern w:val="2"/>
      <w:szCs w:val="24"/>
      <w14:ligatures w14:val="standardContextual"/>
    </w:rPr>
  </w:style>
  <w:style w:type="character" w:customStyle="1" w:styleId="HeaderChar">
    <w:name w:val="Header Char"/>
    <w:basedOn w:val="DefaultParagraphFont"/>
    <w:link w:val="Header"/>
    <w:uiPriority w:val="99"/>
    <w:rsid w:val="00754D34"/>
  </w:style>
  <w:style w:type="paragraph" w:styleId="Footer">
    <w:name w:val="footer"/>
    <w:basedOn w:val="Normal"/>
    <w:link w:val="FooterChar"/>
    <w:uiPriority w:val="99"/>
    <w:unhideWhenUsed/>
    <w:rsid w:val="00754D34"/>
    <w:pPr>
      <w:widowControl/>
      <w:tabs>
        <w:tab w:val="center" w:pos="4513"/>
        <w:tab w:val="right" w:pos="9026"/>
      </w:tabs>
      <w:autoSpaceDE/>
      <w:autoSpaceDN/>
    </w:pPr>
    <w:rPr>
      <w:rFonts w:asciiTheme="minorHAnsi" w:eastAsiaTheme="minorHAnsi" w:hAnsiTheme="minorHAnsi" w:cstheme="minorBidi"/>
      <w:kern w:val="2"/>
      <w:szCs w:val="24"/>
      <w14:ligatures w14:val="standardContextual"/>
    </w:rPr>
  </w:style>
  <w:style w:type="character" w:customStyle="1" w:styleId="FooterChar">
    <w:name w:val="Footer Char"/>
    <w:basedOn w:val="DefaultParagraphFont"/>
    <w:link w:val="Footer"/>
    <w:uiPriority w:val="99"/>
    <w:rsid w:val="00754D34"/>
  </w:style>
  <w:style w:type="paragraph" w:styleId="BodyText">
    <w:name w:val="Body Text"/>
    <w:basedOn w:val="Normal"/>
    <w:link w:val="BodyTextChar"/>
    <w:uiPriority w:val="1"/>
    <w:qFormat/>
    <w:rsid w:val="00754D34"/>
    <w:rPr>
      <w:szCs w:val="24"/>
    </w:rPr>
  </w:style>
  <w:style w:type="character" w:customStyle="1" w:styleId="BodyTextChar">
    <w:name w:val="Body Text Char"/>
    <w:basedOn w:val="DefaultParagraphFont"/>
    <w:link w:val="BodyText"/>
    <w:uiPriority w:val="1"/>
    <w:rsid w:val="00754D34"/>
    <w:rPr>
      <w:rFonts w:ascii="Times New Roman" w:eastAsia="Times New Roman" w:hAnsi="Times New Roman" w:cs="Times New Roman"/>
      <w:kern w:val="0"/>
      <w:lang w:val="id-ID"/>
      <w14:ligatures w14:val="none"/>
    </w:rPr>
  </w:style>
  <w:style w:type="paragraph" w:customStyle="1" w:styleId="TableParagraph">
    <w:name w:val="Table Paragraph"/>
    <w:basedOn w:val="Normal"/>
    <w:uiPriority w:val="1"/>
    <w:qFormat/>
    <w:rsid w:val="003C174E"/>
    <w:pPr>
      <w:ind w:left="106"/>
      <w:jc w:val="left"/>
    </w:pPr>
    <w:rPr>
      <w:sz w:val="22"/>
      <w:lang w:val="id"/>
    </w:rPr>
  </w:style>
  <w:style w:type="character" w:styleId="PlaceholderText">
    <w:name w:val="Placeholder Text"/>
    <w:basedOn w:val="DefaultParagraphFont"/>
    <w:uiPriority w:val="99"/>
    <w:semiHidden/>
    <w:rsid w:val="00D2260C"/>
    <w:rPr>
      <w:color w:val="666666"/>
    </w:rPr>
  </w:style>
  <w:style w:type="paragraph" w:styleId="HTMLPreformatted">
    <w:name w:val="HTML Preformatted"/>
    <w:basedOn w:val="Normal"/>
    <w:link w:val="HTMLPreformattedChar"/>
    <w:uiPriority w:val="99"/>
    <w:semiHidden/>
    <w:unhideWhenUsed/>
    <w:rsid w:val="00416597"/>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416597"/>
    <w:rPr>
      <w:rFonts w:ascii="Consolas" w:eastAsia="Times New Roman" w:hAnsi="Consolas" w:cs="Times New Roman"/>
      <w:noProof/>
      <w:kern w:val="0"/>
      <w:sz w:val="20"/>
      <w:szCs w:val="20"/>
      <w14:ligatures w14:val="none"/>
    </w:rPr>
  </w:style>
  <w:style w:type="table" w:styleId="TableGrid">
    <w:name w:val="Table Grid"/>
    <w:basedOn w:val="TableNormal"/>
    <w:uiPriority w:val="59"/>
    <w:rsid w:val="005873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641FD3"/>
    <w:pPr>
      <w:spacing w:after="200"/>
    </w:pPr>
    <w:rPr>
      <w:i/>
      <w:iCs/>
      <w:color w:val="44546A" w:themeColor="text2"/>
      <w:sz w:val="18"/>
      <w:szCs w:val="18"/>
    </w:rPr>
  </w:style>
  <w:style w:type="paragraph" w:styleId="TableofFigures">
    <w:name w:val="table of figures"/>
    <w:basedOn w:val="Normal"/>
    <w:next w:val="Normal"/>
    <w:uiPriority w:val="99"/>
    <w:unhideWhenUsed/>
    <w:rsid w:val="00641FD3"/>
  </w:style>
  <w:style w:type="character" w:styleId="Hyperlink">
    <w:name w:val="Hyperlink"/>
    <w:basedOn w:val="DefaultParagraphFont"/>
    <w:uiPriority w:val="99"/>
    <w:unhideWhenUsed/>
    <w:rsid w:val="00641FD3"/>
    <w:rPr>
      <w:color w:val="0563C1" w:themeColor="hyperlink"/>
      <w:u w:val="single"/>
    </w:rPr>
  </w:style>
  <w:style w:type="character" w:styleId="CommentReference">
    <w:name w:val="annotation reference"/>
    <w:basedOn w:val="DefaultParagraphFont"/>
    <w:uiPriority w:val="99"/>
    <w:semiHidden/>
    <w:unhideWhenUsed/>
    <w:rsid w:val="00641FD3"/>
    <w:rPr>
      <w:sz w:val="16"/>
      <w:szCs w:val="16"/>
    </w:rPr>
  </w:style>
  <w:style w:type="paragraph" w:styleId="CommentText">
    <w:name w:val="annotation text"/>
    <w:basedOn w:val="Normal"/>
    <w:link w:val="CommentTextChar"/>
    <w:uiPriority w:val="99"/>
    <w:semiHidden/>
    <w:unhideWhenUsed/>
    <w:rsid w:val="00641FD3"/>
    <w:rPr>
      <w:sz w:val="20"/>
      <w:szCs w:val="20"/>
    </w:rPr>
  </w:style>
  <w:style w:type="character" w:customStyle="1" w:styleId="CommentTextChar">
    <w:name w:val="Comment Text Char"/>
    <w:basedOn w:val="DefaultParagraphFont"/>
    <w:link w:val="CommentText"/>
    <w:uiPriority w:val="99"/>
    <w:semiHidden/>
    <w:rsid w:val="00641FD3"/>
    <w:rPr>
      <w:rFonts w:ascii="Times New Roman" w:eastAsia="Times New Roman" w:hAnsi="Times New Roman" w:cs="Times New Roman"/>
      <w:kern w:val="0"/>
      <w:sz w:val="20"/>
      <w:szCs w:val="20"/>
      <w:lang w:val="id-ID"/>
      <w14:ligatures w14:val="none"/>
    </w:rPr>
  </w:style>
  <w:style w:type="paragraph" w:styleId="CommentSubject">
    <w:name w:val="annotation subject"/>
    <w:basedOn w:val="CommentText"/>
    <w:next w:val="CommentText"/>
    <w:link w:val="CommentSubjectChar"/>
    <w:uiPriority w:val="99"/>
    <w:semiHidden/>
    <w:unhideWhenUsed/>
    <w:rsid w:val="00641FD3"/>
    <w:rPr>
      <w:b/>
      <w:bCs/>
    </w:rPr>
  </w:style>
  <w:style w:type="character" w:customStyle="1" w:styleId="CommentSubjectChar">
    <w:name w:val="Comment Subject Char"/>
    <w:basedOn w:val="CommentTextChar"/>
    <w:link w:val="CommentSubject"/>
    <w:uiPriority w:val="99"/>
    <w:semiHidden/>
    <w:rsid w:val="00641FD3"/>
    <w:rPr>
      <w:rFonts w:ascii="Times New Roman" w:eastAsia="Times New Roman" w:hAnsi="Times New Roman" w:cs="Times New Roman"/>
      <w:b/>
      <w:bCs/>
      <w:kern w:val="0"/>
      <w:sz w:val="20"/>
      <w:szCs w:val="20"/>
      <w:lang w:val="id-ID"/>
      <w14:ligatures w14:val="none"/>
    </w:rPr>
  </w:style>
  <w:style w:type="paragraph" w:customStyle="1" w:styleId="font-claude-response-body">
    <w:name w:val="font-claude-response-body"/>
    <w:basedOn w:val="Normal"/>
    <w:rsid w:val="004C446A"/>
    <w:pPr>
      <w:widowControl/>
      <w:autoSpaceDE/>
      <w:autoSpaceDN/>
      <w:spacing w:before="100" w:beforeAutospacing="1" w:after="100" w:afterAutospacing="1"/>
      <w:jc w:val="left"/>
    </w:pPr>
    <w:rPr>
      <w:szCs w:val="24"/>
      <w:lang w:val="en-ID" w:eastAsia="en-ID"/>
    </w:rPr>
  </w:style>
  <w:style w:type="paragraph" w:styleId="TOC1">
    <w:name w:val="toc 1"/>
    <w:basedOn w:val="Normal"/>
    <w:next w:val="Normal"/>
    <w:autoRedefine/>
    <w:uiPriority w:val="39"/>
    <w:unhideWhenUsed/>
    <w:rsid w:val="008F1BB7"/>
    <w:pPr>
      <w:spacing w:after="100"/>
    </w:pPr>
  </w:style>
  <w:style w:type="paragraph" w:styleId="TOC2">
    <w:name w:val="toc 2"/>
    <w:basedOn w:val="Normal"/>
    <w:next w:val="Normal"/>
    <w:autoRedefine/>
    <w:uiPriority w:val="39"/>
    <w:unhideWhenUsed/>
    <w:rsid w:val="008F1BB7"/>
    <w:pPr>
      <w:spacing w:after="100"/>
      <w:ind w:left="240"/>
    </w:pPr>
  </w:style>
  <w:style w:type="paragraph" w:styleId="TOC3">
    <w:name w:val="toc 3"/>
    <w:basedOn w:val="Normal"/>
    <w:next w:val="Normal"/>
    <w:autoRedefine/>
    <w:uiPriority w:val="39"/>
    <w:unhideWhenUsed/>
    <w:rsid w:val="008F1BB7"/>
    <w:pPr>
      <w:spacing w:after="100"/>
      <w:ind w:left="480"/>
    </w:pPr>
  </w:style>
  <w:style w:type="paragraph" w:styleId="TOC4">
    <w:name w:val="toc 4"/>
    <w:basedOn w:val="Normal"/>
    <w:next w:val="Normal"/>
    <w:autoRedefine/>
    <w:uiPriority w:val="39"/>
    <w:unhideWhenUsed/>
    <w:rsid w:val="008F1BB7"/>
    <w:pPr>
      <w:widowControl/>
      <w:autoSpaceDE/>
      <w:autoSpaceDN/>
      <w:spacing w:after="100" w:line="278" w:lineRule="auto"/>
      <w:ind w:left="720"/>
      <w:jc w:val="left"/>
    </w:pPr>
    <w:rPr>
      <w:rFonts w:asciiTheme="minorHAnsi" w:eastAsiaTheme="minorEastAsia" w:hAnsiTheme="minorHAnsi" w:cstheme="minorBidi"/>
      <w:kern w:val="2"/>
      <w:szCs w:val="24"/>
      <w:lang w:val="en-ID" w:eastAsia="en-ID"/>
      <w14:ligatures w14:val="standardContextual"/>
    </w:rPr>
  </w:style>
  <w:style w:type="paragraph" w:styleId="TOC5">
    <w:name w:val="toc 5"/>
    <w:basedOn w:val="Normal"/>
    <w:next w:val="Normal"/>
    <w:autoRedefine/>
    <w:uiPriority w:val="39"/>
    <w:unhideWhenUsed/>
    <w:rsid w:val="008F1BB7"/>
    <w:pPr>
      <w:widowControl/>
      <w:autoSpaceDE/>
      <w:autoSpaceDN/>
      <w:spacing w:after="100" w:line="278" w:lineRule="auto"/>
      <w:ind w:left="960"/>
      <w:jc w:val="left"/>
    </w:pPr>
    <w:rPr>
      <w:rFonts w:asciiTheme="minorHAnsi" w:eastAsiaTheme="minorEastAsia" w:hAnsiTheme="minorHAnsi" w:cstheme="minorBidi"/>
      <w:kern w:val="2"/>
      <w:szCs w:val="24"/>
      <w:lang w:val="en-ID" w:eastAsia="en-ID"/>
      <w14:ligatures w14:val="standardContextual"/>
    </w:rPr>
  </w:style>
  <w:style w:type="paragraph" w:styleId="TOC6">
    <w:name w:val="toc 6"/>
    <w:basedOn w:val="Normal"/>
    <w:next w:val="Normal"/>
    <w:autoRedefine/>
    <w:uiPriority w:val="39"/>
    <w:unhideWhenUsed/>
    <w:rsid w:val="008F1BB7"/>
    <w:pPr>
      <w:widowControl/>
      <w:autoSpaceDE/>
      <w:autoSpaceDN/>
      <w:spacing w:after="100" w:line="278" w:lineRule="auto"/>
      <w:ind w:left="1200"/>
      <w:jc w:val="left"/>
    </w:pPr>
    <w:rPr>
      <w:rFonts w:asciiTheme="minorHAnsi" w:eastAsiaTheme="minorEastAsia" w:hAnsiTheme="minorHAnsi" w:cstheme="minorBidi"/>
      <w:kern w:val="2"/>
      <w:szCs w:val="24"/>
      <w:lang w:val="en-ID" w:eastAsia="en-ID"/>
      <w14:ligatures w14:val="standardContextual"/>
    </w:rPr>
  </w:style>
  <w:style w:type="paragraph" w:styleId="TOC7">
    <w:name w:val="toc 7"/>
    <w:basedOn w:val="Normal"/>
    <w:next w:val="Normal"/>
    <w:autoRedefine/>
    <w:uiPriority w:val="39"/>
    <w:unhideWhenUsed/>
    <w:rsid w:val="008F1BB7"/>
    <w:pPr>
      <w:widowControl/>
      <w:autoSpaceDE/>
      <w:autoSpaceDN/>
      <w:spacing w:after="100" w:line="278" w:lineRule="auto"/>
      <w:ind w:left="1440"/>
      <w:jc w:val="left"/>
    </w:pPr>
    <w:rPr>
      <w:rFonts w:asciiTheme="minorHAnsi" w:eastAsiaTheme="minorEastAsia" w:hAnsiTheme="minorHAnsi" w:cstheme="minorBidi"/>
      <w:kern w:val="2"/>
      <w:szCs w:val="24"/>
      <w:lang w:val="en-ID" w:eastAsia="en-ID"/>
      <w14:ligatures w14:val="standardContextual"/>
    </w:rPr>
  </w:style>
  <w:style w:type="paragraph" w:styleId="TOC8">
    <w:name w:val="toc 8"/>
    <w:basedOn w:val="Normal"/>
    <w:next w:val="Normal"/>
    <w:autoRedefine/>
    <w:uiPriority w:val="39"/>
    <w:unhideWhenUsed/>
    <w:rsid w:val="008F1BB7"/>
    <w:pPr>
      <w:widowControl/>
      <w:autoSpaceDE/>
      <w:autoSpaceDN/>
      <w:spacing w:after="100" w:line="278" w:lineRule="auto"/>
      <w:ind w:left="1680"/>
      <w:jc w:val="left"/>
    </w:pPr>
    <w:rPr>
      <w:rFonts w:asciiTheme="minorHAnsi" w:eastAsiaTheme="minorEastAsia" w:hAnsiTheme="minorHAnsi" w:cstheme="minorBidi"/>
      <w:kern w:val="2"/>
      <w:szCs w:val="24"/>
      <w:lang w:val="en-ID" w:eastAsia="en-ID"/>
      <w14:ligatures w14:val="standardContextual"/>
    </w:rPr>
  </w:style>
  <w:style w:type="paragraph" w:styleId="TOC9">
    <w:name w:val="toc 9"/>
    <w:basedOn w:val="Normal"/>
    <w:next w:val="Normal"/>
    <w:autoRedefine/>
    <w:uiPriority w:val="39"/>
    <w:unhideWhenUsed/>
    <w:rsid w:val="008F1BB7"/>
    <w:pPr>
      <w:widowControl/>
      <w:autoSpaceDE/>
      <w:autoSpaceDN/>
      <w:spacing w:after="100" w:line="278" w:lineRule="auto"/>
      <w:ind w:left="1920"/>
      <w:jc w:val="left"/>
    </w:pPr>
    <w:rPr>
      <w:rFonts w:asciiTheme="minorHAnsi" w:eastAsiaTheme="minorEastAsia" w:hAnsiTheme="minorHAnsi" w:cstheme="minorBidi"/>
      <w:kern w:val="2"/>
      <w:szCs w:val="24"/>
      <w:lang w:val="en-ID" w:eastAsia="en-ID"/>
      <w14:ligatures w14:val="standardContextual"/>
    </w:rPr>
  </w:style>
  <w:style w:type="character" w:styleId="UnresolvedMention">
    <w:name w:val="Unresolved Mention"/>
    <w:basedOn w:val="DefaultParagraphFont"/>
    <w:uiPriority w:val="99"/>
    <w:semiHidden/>
    <w:unhideWhenUsed/>
    <w:rsid w:val="008F1BB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711049">
      <w:marLeft w:val="480"/>
      <w:marRight w:val="0"/>
      <w:marTop w:val="0"/>
      <w:marBottom w:val="0"/>
      <w:divBdr>
        <w:top w:val="none" w:sz="0" w:space="0" w:color="auto"/>
        <w:left w:val="none" w:sz="0" w:space="0" w:color="auto"/>
        <w:bottom w:val="none" w:sz="0" w:space="0" w:color="auto"/>
        <w:right w:val="none" w:sz="0" w:space="0" w:color="auto"/>
      </w:divBdr>
    </w:div>
    <w:div w:id="50422099">
      <w:marLeft w:val="480"/>
      <w:marRight w:val="0"/>
      <w:marTop w:val="0"/>
      <w:marBottom w:val="0"/>
      <w:divBdr>
        <w:top w:val="none" w:sz="0" w:space="0" w:color="auto"/>
        <w:left w:val="none" w:sz="0" w:space="0" w:color="auto"/>
        <w:bottom w:val="none" w:sz="0" w:space="0" w:color="auto"/>
        <w:right w:val="none" w:sz="0" w:space="0" w:color="auto"/>
      </w:divBdr>
    </w:div>
    <w:div w:id="61569241">
      <w:marLeft w:val="480"/>
      <w:marRight w:val="0"/>
      <w:marTop w:val="0"/>
      <w:marBottom w:val="0"/>
      <w:divBdr>
        <w:top w:val="none" w:sz="0" w:space="0" w:color="auto"/>
        <w:left w:val="none" w:sz="0" w:space="0" w:color="auto"/>
        <w:bottom w:val="none" w:sz="0" w:space="0" w:color="auto"/>
        <w:right w:val="none" w:sz="0" w:space="0" w:color="auto"/>
      </w:divBdr>
    </w:div>
    <w:div w:id="90048359">
      <w:marLeft w:val="480"/>
      <w:marRight w:val="0"/>
      <w:marTop w:val="0"/>
      <w:marBottom w:val="0"/>
      <w:divBdr>
        <w:top w:val="none" w:sz="0" w:space="0" w:color="auto"/>
        <w:left w:val="none" w:sz="0" w:space="0" w:color="auto"/>
        <w:bottom w:val="none" w:sz="0" w:space="0" w:color="auto"/>
        <w:right w:val="none" w:sz="0" w:space="0" w:color="auto"/>
      </w:divBdr>
    </w:div>
    <w:div w:id="102188230">
      <w:marLeft w:val="480"/>
      <w:marRight w:val="0"/>
      <w:marTop w:val="0"/>
      <w:marBottom w:val="0"/>
      <w:divBdr>
        <w:top w:val="none" w:sz="0" w:space="0" w:color="auto"/>
        <w:left w:val="none" w:sz="0" w:space="0" w:color="auto"/>
        <w:bottom w:val="none" w:sz="0" w:space="0" w:color="auto"/>
        <w:right w:val="none" w:sz="0" w:space="0" w:color="auto"/>
      </w:divBdr>
    </w:div>
    <w:div w:id="114176105">
      <w:marLeft w:val="480"/>
      <w:marRight w:val="0"/>
      <w:marTop w:val="0"/>
      <w:marBottom w:val="0"/>
      <w:divBdr>
        <w:top w:val="none" w:sz="0" w:space="0" w:color="auto"/>
        <w:left w:val="none" w:sz="0" w:space="0" w:color="auto"/>
        <w:bottom w:val="none" w:sz="0" w:space="0" w:color="auto"/>
        <w:right w:val="none" w:sz="0" w:space="0" w:color="auto"/>
      </w:divBdr>
    </w:div>
    <w:div w:id="119080874">
      <w:marLeft w:val="480"/>
      <w:marRight w:val="0"/>
      <w:marTop w:val="0"/>
      <w:marBottom w:val="0"/>
      <w:divBdr>
        <w:top w:val="none" w:sz="0" w:space="0" w:color="auto"/>
        <w:left w:val="none" w:sz="0" w:space="0" w:color="auto"/>
        <w:bottom w:val="none" w:sz="0" w:space="0" w:color="auto"/>
        <w:right w:val="none" w:sz="0" w:space="0" w:color="auto"/>
      </w:divBdr>
    </w:div>
    <w:div w:id="136341266">
      <w:marLeft w:val="480"/>
      <w:marRight w:val="0"/>
      <w:marTop w:val="0"/>
      <w:marBottom w:val="0"/>
      <w:divBdr>
        <w:top w:val="none" w:sz="0" w:space="0" w:color="auto"/>
        <w:left w:val="none" w:sz="0" w:space="0" w:color="auto"/>
        <w:bottom w:val="none" w:sz="0" w:space="0" w:color="auto"/>
        <w:right w:val="none" w:sz="0" w:space="0" w:color="auto"/>
      </w:divBdr>
    </w:div>
    <w:div w:id="148329096">
      <w:marLeft w:val="480"/>
      <w:marRight w:val="0"/>
      <w:marTop w:val="0"/>
      <w:marBottom w:val="0"/>
      <w:divBdr>
        <w:top w:val="none" w:sz="0" w:space="0" w:color="auto"/>
        <w:left w:val="none" w:sz="0" w:space="0" w:color="auto"/>
        <w:bottom w:val="none" w:sz="0" w:space="0" w:color="auto"/>
        <w:right w:val="none" w:sz="0" w:space="0" w:color="auto"/>
      </w:divBdr>
    </w:div>
    <w:div w:id="171993770">
      <w:marLeft w:val="480"/>
      <w:marRight w:val="0"/>
      <w:marTop w:val="0"/>
      <w:marBottom w:val="0"/>
      <w:divBdr>
        <w:top w:val="none" w:sz="0" w:space="0" w:color="auto"/>
        <w:left w:val="none" w:sz="0" w:space="0" w:color="auto"/>
        <w:bottom w:val="none" w:sz="0" w:space="0" w:color="auto"/>
        <w:right w:val="none" w:sz="0" w:space="0" w:color="auto"/>
      </w:divBdr>
    </w:div>
    <w:div w:id="176695803">
      <w:marLeft w:val="480"/>
      <w:marRight w:val="0"/>
      <w:marTop w:val="0"/>
      <w:marBottom w:val="0"/>
      <w:divBdr>
        <w:top w:val="none" w:sz="0" w:space="0" w:color="auto"/>
        <w:left w:val="none" w:sz="0" w:space="0" w:color="auto"/>
        <w:bottom w:val="none" w:sz="0" w:space="0" w:color="auto"/>
        <w:right w:val="none" w:sz="0" w:space="0" w:color="auto"/>
      </w:divBdr>
    </w:div>
    <w:div w:id="177281272">
      <w:marLeft w:val="480"/>
      <w:marRight w:val="0"/>
      <w:marTop w:val="0"/>
      <w:marBottom w:val="0"/>
      <w:divBdr>
        <w:top w:val="none" w:sz="0" w:space="0" w:color="auto"/>
        <w:left w:val="none" w:sz="0" w:space="0" w:color="auto"/>
        <w:bottom w:val="none" w:sz="0" w:space="0" w:color="auto"/>
        <w:right w:val="none" w:sz="0" w:space="0" w:color="auto"/>
      </w:divBdr>
    </w:div>
    <w:div w:id="187987367">
      <w:marLeft w:val="480"/>
      <w:marRight w:val="0"/>
      <w:marTop w:val="0"/>
      <w:marBottom w:val="0"/>
      <w:divBdr>
        <w:top w:val="none" w:sz="0" w:space="0" w:color="auto"/>
        <w:left w:val="none" w:sz="0" w:space="0" w:color="auto"/>
        <w:bottom w:val="none" w:sz="0" w:space="0" w:color="auto"/>
        <w:right w:val="none" w:sz="0" w:space="0" w:color="auto"/>
      </w:divBdr>
    </w:div>
    <w:div w:id="191655097">
      <w:marLeft w:val="480"/>
      <w:marRight w:val="0"/>
      <w:marTop w:val="0"/>
      <w:marBottom w:val="0"/>
      <w:divBdr>
        <w:top w:val="none" w:sz="0" w:space="0" w:color="auto"/>
        <w:left w:val="none" w:sz="0" w:space="0" w:color="auto"/>
        <w:bottom w:val="none" w:sz="0" w:space="0" w:color="auto"/>
        <w:right w:val="none" w:sz="0" w:space="0" w:color="auto"/>
      </w:divBdr>
    </w:div>
    <w:div w:id="258371560">
      <w:marLeft w:val="480"/>
      <w:marRight w:val="0"/>
      <w:marTop w:val="0"/>
      <w:marBottom w:val="0"/>
      <w:divBdr>
        <w:top w:val="none" w:sz="0" w:space="0" w:color="auto"/>
        <w:left w:val="none" w:sz="0" w:space="0" w:color="auto"/>
        <w:bottom w:val="none" w:sz="0" w:space="0" w:color="auto"/>
        <w:right w:val="none" w:sz="0" w:space="0" w:color="auto"/>
      </w:divBdr>
    </w:div>
    <w:div w:id="272593062">
      <w:marLeft w:val="480"/>
      <w:marRight w:val="0"/>
      <w:marTop w:val="0"/>
      <w:marBottom w:val="0"/>
      <w:divBdr>
        <w:top w:val="none" w:sz="0" w:space="0" w:color="auto"/>
        <w:left w:val="none" w:sz="0" w:space="0" w:color="auto"/>
        <w:bottom w:val="none" w:sz="0" w:space="0" w:color="auto"/>
        <w:right w:val="none" w:sz="0" w:space="0" w:color="auto"/>
      </w:divBdr>
    </w:div>
    <w:div w:id="278219103">
      <w:marLeft w:val="480"/>
      <w:marRight w:val="0"/>
      <w:marTop w:val="0"/>
      <w:marBottom w:val="0"/>
      <w:divBdr>
        <w:top w:val="none" w:sz="0" w:space="0" w:color="auto"/>
        <w:left w:val="none" w:sz="0" w:space="0" w:color="auto"/>
        <w:bottom w:val="none" w:sz="0" w:space="0" w:color="auto"/>
        <w:right w:val="none" w:sz="0" w:space="0" w:color="auto"/>
      </w:divBdr>
    </w:div>
    <w:div w:id="296960719">
      <w:marLeft w:val="480"/>
      <w:marRight w:val="0"/>
      <w:marTop w:val="0"/>
      <w:marBottom w:val="0"/>
      <w:divBdr>
        <w:top w:val="none" w:sz="0" w:space="0" w:color="auto"/>
        <w:left w:val="none" w:sz="0" w:space="0" w:color="auto"/>
        <w:bottom w:val="none" w:sz="0" w:space="0" w:color="auto"/>
        <w:right w:val="none" w:sz="0" w:space="0" w:color="auto"/>
      </w:divBdr>
    </w:div>
    <w:div w:id="302196403">
      <w:marLeft w:val="480"/>
      <w:marRight w:val="0"/>
      <w:marTop w:val="0"/>
      <w:marBottom w:val="0"/>
      <w:divBdr>
        <w:top w:val="none" w:sz="0" w:space="0" w:color="auto"/>
        <w:left w:val="none" w:sz="0" w:space="0" w:color="auto"/>
        <w:bottom w:val="none" w:sz="0" w:space="0" w:color="auto"/>
        <w:right w:val="none" w:sz="0" w:space="0" w:color="auto"/>
      </w:divBdr>
    </w:div>
    <w:div w:id="307828646">
      <w:marLeft w:val="480"/>
      <w:marRight w:val="0"/>
      <w:marTop w:val="0"/>
      <w:marBottom w:val="0"/>
      <w:divBdr>
        <w:top w:val="none" w:sz="0" w:space="0" w:color="auto"/>
        <w:left w:val="none" w:sz="0" w:space="0" w:color="auto"/>
        <w:bottom w:val="none" w:sz="0" w:space="0" w:color="auto"/>
        <w:right w:val="none" w:sz="0" w:space="0" w:color="auto"/>
      </w:divBdr>
    </w:div>
    <w:div w:id="324480219">
      <w:marLeft w:val="480"/>
      <w:marRight w:val="0"/>
      <w:marTop w:val="0"/>
      <w:marBottom w:val="0"/>
      <w:divBdr>
        <w:top w:val="none" w:sz="0" w:space="0" w:color="auto"/>
        <w:left w:val="none" w:sz="0" w:space="0" w:color="auto"/>
        <w:bottom w:val="none" w:sz="0" w:space="0" w:color="auto"/>
        <w:right w:val="none" w:sz="0" w:space="0" w:color="auto"/>
      </w:divBdr>
    </w:div>
    <w:div w:id="326058562">
      <w:marLeft w:val="480"/>
      <w:marRight w:val="0"/>
      <w:marTop w:val="0"/>
      <w:marBottom w:val="0"/>
      <w:divBdr>
        <w:top w:val="none" w:sz="0" w:space="0" w:color="auto"/>
        <w:left w:val="none" w:sz="0" w:space="0" w:color="auto"/>
        <w:bottom w:val="none" w:sz="0" w:space="0" w:color="auto"/>
        <w:right w:val="none" w:sz="0" w:space="0" w:color="auto"/>
      </w:divBdr>
    </w:div>
    <w:div w:id="366108097">
      <w:marLeft w:val="480"/>
      <w:marRight w:val="0"/>
      <w:marTop w:val="0"/>
      <w:marBottom w:val="0"/>
      <w:divBdr>
        <w:top w:val="none" w:sz="0" w:space="0" w:color="auto"/>
        <w:left w:val="none" w:sz="0" w:space="0" w:color="auto"/>
        <w:bottom w:val="none" w:sz="0" w:space="0" w:color="auto"/>
        <w:right w:val="none" w:sz="0" w:space="0" w:color="auto"/>
      </w:divBdr>
    </w:div>
    <w:div w:id="379013220">
      <w:marLeft w:val="480"/>
      <w:marRight w:val="0"/>
      <w:marTop w:val="0"/>
      <w:marBottom w:val="0"/>
      <w:divBdr>
        <w:top w:val="none" w:sz="0" w:space="0" w:color="auto"/>
        <w:left w:val="none" w:sz="0" w:space="0" w:color="auto"/>
        <w:bottom w:val="none" w:sz="0" w:space="0" w:color="auto"/>
        <w:right w:val="none" w:sz="0" w:space="0" w:color="auto"/>
      </w:divBdr>
    </w:div>
    <w:div w:id="388963509">
      <w:marLeft w:val="480"/>
      <w:marRight w:val="0"/>
      <w:marTop w:val="0"/>
      <w:marBottom w:val="0"/>
      <w:divBdr>
        <w:top w:val="none" w:sz="0" w:space="0" w:color="auto"/>
        <w:left w:val="none" w:sz="0" w:space="0" w:color="auto"/>
        <w:bottom w:val="none" w:sz="0" w:space="0" w:color="auto"/>
        <w:right w:val="none" w:sz="0" w:space="0" w:color="auto"/>
      </w:divBdr>
    </w:div>
    <w:div w:id="401416097">
      <w:marLeft w:val="480"/>
      <w:marRight w:val="0"/>
      <w:marTop w:val="0"/>
      <w:marBottom w:val="0"/>
      <w:divBdr>
        <w:top w:val="none" w:sz="0" w:space="0" w:color="auto"/>
        <w:left w:val="none" w:sz="0" w:space="0" w:color="auto"/>
        <w:bottom w:val="none" w:sz="0" w:space="0" w:color="auto"/>
        <w:right w:val="none" w:sz="0" w:space="0" w:color="auto"/>
      </w:divBdr>
    </w:div>
    <w:div w:id="424033519">
      <w:marLeft w:val="480"/>
      <w:marRight w:val="0"/>
      <w:marTop w:val="0"/>
      <w:marBottom w:val="0"/>
      <w:divBdr>
        <w:top w:val="none" w:sz="0" w:space="0" w:color="auto"/>
        <w:left w:val="none" w:sz="0" w:space="0" w:color="auto"/>
        <w:bottom w:val="none" w:sz="0" w:space="0" w:color="auto"/>
        <w:right w:val="none" w:sz="0" w:space="0" w:color="auto"/>
      </w:divBdr>
    </w:div>
    <w:div w:id="434517767">
      <w:marLeft w:val="480"/>
      <w:marRight w:val="0"/>
      <w:marTop w:val="0"/>
      <w:marBottom w:val="0"/>
      <w:divBdr>
        <w:top w:val="none" w:sz="0" w:space="0" w:color="auto"/>
        <w:left w:val="none" w:sz="0" w:space="0" w:color="auto"/>
        <w:bottom w:val="none" w:sz="0" w:space="0" w:color="auto"/>
        <w:right w:val="none" w:sz="0" w:space="0" w:color="auto"/>
      </w:divBdr>
    </w:div>
    <w:div w:id="444080230">
      <w:marLeft w:val="480"/>
      <w:marRight w:val="0"/>
      <w:marTop w:val="0"/>
      <w:marBottom w:val="0"/>
      <w:divBdr>
        <w:top w:val="none" w:sz="0" w:space="0" w:color="auto"/>
        <w:left w:val="none" w:sz="0" w:space="0" w:color="auto"/>
        <w:bottom w:val="none" w:sz="0" w:space="0" w:color="auto"/>
        <w:right w:val="none" w:sz="0" w:space="0" w:color="auto"/>
      </w:divBdr>
    </w:div>
    <w:div w:id="453259216">
      <w:marLeft w:val="480"/>
      <w:marRight w:val="0"/>
      <w:marTop w:val="0"/>
      <w:marBottom w:val="0"/>
      <w:divBdr>
        <w:top w:val="none" w:sz="0" w:space="0" w:color="auto"/>
        <w:left w:val="none" w:sz="0" w:space="0" w:color="auto"/>
        <w:bottom w:val="none" w:sz="0" w:space="0" w:color="auto"/>
        <w:right w:val="none" w:sz="0" w:space="0" w:color="auto"/>
      </w:divBdr>
    </w:div>
    <w:div w:id="455754845">
      <w:marLeft w:val="480"/>
      <w:marRight w:val="0"/>
      <w:marTop w:val="0"/>
      <w:marBottom w:val="0"/>
      <w:divBdr>
        <w:top w:val="none" w:sz="0" w:space="0" w:color="auto"/>
        <w:left w:val="none" w:sz="0" w:space="0" w:color="auto"/>
        <w:bottom w:val="none" w:sz="0" w:space="0" w:color="auto"/>
        <w:right w:val="none" w:sz="0" w:space="0" w:color="auto"/>
      </w:divBdr>
    </w:div>
    <w:div w:id="468669182">
      <w:marLeft w:val="480"/>
      <w:marRight w:val="0"/>
      <w:marTop w:val="0"/>
      <w:marBottom w:val="0"/>
      <w:divBdr>
        <w:top w:val="none" w:sz="0" w:space="0" w:color="auto"/>
        <w:left w:val="none" w:sz="0" w:space="0" w:color="auto"/>
        <w:bottom w:val="none" w:sz="0" w:space="0" w:color="auto"/>
        <w:right w:val="none" w:sz="0" w:space="0" w:color="auto"/>
      </w:divBdr>
    </w:div>
    <w:div w:id="514273661">
      <w:marLeft w:val="480"/>
      <w:marRight w:val="0"/>
      <w:marTop w:val="0"/>
      <w:marBottom w:val="0"/>
      <w:divBdr>
        <w:top w:val="none" w:sz="0" w:space="0" w:color="auto"/>
        <w:left w:val="none" w:sz="0" w:space="0" w:color="auto"/>
        <w:bottom w:val="none" w:sz="0" w:space="0" w:color="auto"/>
        <w:right w:val="none" w:sz="0" w:space="0" w:color="auto"/>
      </w:divBdr>
    </w:div>
    <w:div w:id="544097484">
      <w:marLeft w:val="480"/>
      <w:marRight w:val="0"/>
      <w:marTop w:val="0"/>
      <w:marBottom w:val="0"/>
      <w:divBdr>
        <w:top w:val="none" w:sz="0" w:space="0" w:color="auto"/>
        <w:left w:val="none" w:sz="0" w:space="0" w:color="auto"/>
        <w:bottom w:val="none" w:sz="0" w:space="0" w:color="auto"/>
        <w:right w:val="none" w:sz="0" w:space="0" w:color="auto"/>
      </w:divBdr>
    </w:div>
    <w:div w:id="544828214">
      <w:marLeft w:val="480"/>
      <w:marRight w:val="0"/>
      <w:marTop w:val="0"/>
      <w:marBottom w:val="0"/>
      <w:divBdr>
        <w:top w:val="none" w:sz="0" w:space="0" w:color="auto"/>
        <w:left w:val="none" w:sz="0" w:space="0" w:color="auto"/>
        <w:bottom w:val="none" w:sz="0" w:space="0" w:color="auto"/>
        <w:right w:val="none" w:sz="0" w:space="0" w:color="auto"/>
      </w:divBdr>
    </w:div>
    <w:div w:id="556861824">
      <w:marLeft w:val="480"/>
      <w:marRight w:val="0"/>
      <w:marTop w:val="0"/>
      <w:marBottom w:val="0"/>
      <w:divBdr>
        <w:top w:val="none" w:sz="0" w:space="0" w:color="auto"/>
        <w:left w:val="none" w:sz="0" w:space="0" w:color="auto"/>
        <w:bottom w:val="none" w:sz="0" w:space="0" w:color="auto"/>
        <w:right w:val="none" w:sz="0" w:space="0" w:color="auto"/>
      </w:divBdr>
    </w:div>
    <w:div w:id="574630479">
      <w:marLeft w:val="480"/>
      <w:marRight w:val="0"/>
      <w:marTop w:val="0"/>
      <w:marBottom w:val="0"/>
      <w:divBdr>
        <w:top w:val="none" w:sz="0" w:space="0" w:color="auto"/>
        <w:left w:val="none" w:sz="0" w:space="0" w:color="auto"/>
        <w:bottom w:val="none" w:sz="0" w:space="0" w:color="auto"/>
        <w:right w:val="none" w:sz="0" w:space="0" w:color="auto"/>
      </w:divBdr>
    </w:div>
    <w:div w:id="607737452">
      <w:marLeft w:val="480"/>
      <w:marRight w:val="0"/>
      <w:marTop w:val="0"/>
      <w:marBottom w:val="0"/>
      <w:divBdr>
        <w:top w:val="none" w:sz="0" w:space="0" w:color="auto"/>
        <w:left w:val="none" w:sz="0" w:space="0" w:color="auto"/>
        <w:bottom w:val="none" w:sz="0" w:space="0" w:color="auto"/>
        <w:right w:val="none" w:sz="0" w:space="0" w:color="auto"/>
      </w:divBdr>
    </w:div>
    <w:div w:id="614942446">
      <w:marLeft w:val="480"/>
      <w:marRight w:val="0"/>
      <w:marTop w:val="0"/>
      <w:marBottom w:val="0"/>
      <w:divBdr>
        <w:top w:val="none" w:sz="0" w:space="0" w:color="auto"/>
        <w:left w:val="none" w:sz="0" w:space="0" w:color="auto"/>
        <w:bottom w:val="none" w:sz="0" w:space="0" w:color="auto"/>
        <w:right w:val="none" w:sz="0" w:space="0" w:color="auto"/>
      </w:divBdr>
    </w:div>
    <w:div w:id="629170664">
      <w:marLeft w:val="480"/>
      <w:marRight w:val="0"/>
      <w:marTop w:val="0"/>
      <w:marBottom w:val="0"/>
      <w:divBdr>
        <w:top w:val="none" w:sz="0" w:space="0" w:color="auto"/>
        <w:left w:val="none" w:sz="0" w:space="0" w:color="auto"/>
        <w:bottom w:val="none" w:sz="0" w:space="0" w:color="auto"/>
        <w:right w:val="none" w:sz="0" w:space="0" w:color="auto"/>
      </w:divBdr>
    </w:div>
    <w:div w:id="669913479">
      <w:marLeft w:val="480"/>
      <w:marRight w:val="0"/>
      <w:marTop w:val="0"/>
      <w:marBottom w:val="0"/>
      <w:divBdr>
        <w:top w:val="none" w:sz="0" w:space="0" w:color="auto"/>
        <w:left w:val="none" w:sz="0" w:space="0" w:color="auto"/>
        <w:bottom w:val="none" w:sz="0" w:space="0" w:color="auto"/>
        <w:right w:val="none" w:sz="0" w:space="0" w:color="auto"/>
      </w:divBdr>
    </w:div>
    <w:div w:id="687020522">
      <w:marLeft w:val="480"/>
      <w:marRight w:val="0"/>
      <w:marTop w:val="0"/>
      <w:marBottom w:val="0"/>
      <w:divBdr>
        <w:top w:val="none" w:sz="0" w:space="0" w:color="auto"/>
        <w:left w:val="none" w:sz="0" w:space="0" w:color="auto"/>
        <w:bottom w:val="none" w:sz="0" w:space="0" w:color="auto"/>
        <w:right w:val="none" w:sz="0" w:space="0" w:color="auto"/>
      </w:divBdr>
    </w:div>
    <w:div w:id="713893639">
      <w:marLeft w:val="480"/>
      <w:marRight w:val="0"/>
      <w:marTop w:val="0"/>
      <w:marBottom w:val="0"/>
      <w:divBdr>
        <w:top w:val="none" w:sz="0" w:space="0" w:color="auto"/>
        <w:left w:val="none" w:sz="0" w:space="0" w:color="auto"/>
        <w:bottom w:val="none" w:sz="0" w:space="0" w:color="auto"/>
        <w:right w:val="none" w:sz="0" w:space="0" w:color="auto"/>
      </w:divBdr>
    </w:div>
    <w:div w:id="714277675">
      <w:marLeft w:val="480"/>
      <w:marRight w:val="0"/>
      <w:marTop w:val="0"/>
      <w:marBottom w:val="0"/>
      <w:divBdr>
        <w:top w:val="none" w:sz="0" w:space="0" w:color="auto"/>
        <w:left w:val="none" w:sz="0" w:space="0" w:color="auto"/>
        <w:bottom w:val="none" w:sz="0" w:space="0" w:color="auto"/>
        <w:right w:val="none" w:sz="0" w:space="0" w:color="auto"/>
      </w:divBdr>
    </w:div>
    <w:div w:id="725448084">
      <w:marLeft w:val="480"/>
      <w:marRight w:val="0"/>
      <w:marTop w:val="0"/>
      <w:marBottom w:val="0"/>
      <w:divBdr>
        <w:top w:val="none" w:sz="0" w:space="0" w:color="auto"/>
        <w:left w:val="none" w:sz="0" w:space="0" w:color="auto"/>
        <w:bottom w:val="none" w:sz="0" w:space="0" w:color="auto"/>
        <w:right w:val="none" w:sz="0" w:space="0" w:color="auto"/>
      </w:divBdr>
    </w:div>
    <w:div w:id="758864921">
      <w:marLeft w:val="480"/>
      <w:marRight w:val="0"/>
      <w:marTop w:val="0"/>
      <w:marBottom w:val="0"/>
      <w:divBdr>
        <w:top w:val="none" w:sz="0" w:space="0" w:color="auto"/>
        <w:left w:val="none" w:sz="0" w:space="0" w:color="auto"/>
        <w:bottom w:val="none" w:sz="0" w:space="0" w:color="auto"/>
        <w:right w:val="none" w:sz="0" w:space="0" w:color="auto"/>
      </w:divBdr>
    </w:div>
    <w:div w:id="782647472">
      <w:marLeft w:val="480"/>
      <w:marRight w:val="0"/>
      <w:marTop w:val="0"/>
      <w:marBottom w:val="0"/>
      <w:divBdr>
        <w:top w:val="none" w:sz="0" w:space="0" w:color="auto"/>
        <w:left w:val="none" w:sz="0" w:space="0" w:color="auto"/>
        <w:bottom w:val="none" w:sz="0" w:space="0" w:color="auto"/>
        <w:right w:val="none" w:sz="0" w:space="0" w:color="auto"/>
      </w:divBdr>
    </w:div>
    <w:div w:id="824663609">
      <w:marLeft w:val="480"/>
      <w:marRight w:val="0"/>
      <w:marTop w:val="0"/>
      <w:marBottom w:val="0"/>
      <w:divBdr>
        <w:top w:val="none" w:sz="0" w:space="0" w:color="auto"/>
        <w:left w:val="none" w:sz="0" w:space="0" w:color="auto"/>
        <w:bottom w:val="none" w:sz="0" w:space="0" w:color="auto"/>
        <w:right w:val="none" w:sz="0" w:space="0" w:color="auto"/>
      </w:divBdr>
    </w:div>
    <w:div w:id="835656187">
      <w:marLeft w:val="480"/>
      <w:marRight w:val="0"/>
      <w:marTop w:val="0"/>
      <w:marBottom w:val="0"/>
      <w:divBdr>
        <w:top w:val="none" w:sz="0" w:space="0" w:color="auto"/>
        <w:left w:val="none" w:sz="0" w:space="0" w:color="auto"/>
        <w:bottom w:val="none" w:sz="0" w:space="0" w:color="auto"/>
        <w:right w:val="none" w:sz="0" w:space="0" w:color="auto"/>
      </w:divBdr>
    </w:div>
    <w:div w:id="847986168">
      <w:marLeft w:val="480"/>
      <w:marRight w:val="0"/>
      <w:marTop w:val="0"/>
      <w:marBottom w:val="0"/>
      <w:divBdr>
        <w:top w:val="none" w:sz="0" w:space="0" w:color="auto"/>
        <w:left w:val="none" w:sz="0" w:space="0" w:color="auto"/>
        <w:bottom w:val="none" w:sz="0" w:space="0" w:color="auto"/>
        <w:right w:val="none" w:sz="0" w:space="0" w:color="auto"/>
      </w:divBdr>
    </w:div>
    <w:div w:id="851991651">
      <w:marLeft w:val="480"/>
      <w:marRight w:val="0"/>
      <w:marTop w:val="0"/>
      <w:marBottom w:val="0"/>
      <w:divBdr>
        <w:top w:val="none" w:sz="0" w:space="0" w:color="auto"/>
        <w:left w:val="none" w:sz="0" w:space="0" w:color="auto"/>
        <w:bottom w:val="none" w:sz="0" w:space="0" w:color="auto"/>
        <w:right w:val="none" w:sz="0" w:space="0" w:color="auto"/>
      </w:divBdr>
    </w:div>
    <w:div w:id="898830509">
      <w:marLeft w:val="480"/>
      <w:marRight w:val="0"/>
      <w:marTop w:val="0"/>
      <w:marBottom w:val="0"/>
      <w:divBdr>
        <w:top w:val="none" w:sz="0" w:space="0" w:color="auto"/>
        <w:left w:val="none" w:sz="0" w:space="0" w:color="auto"/>
        <w:bottom w:val="none" w:sz="0" w:space="0" w:color="auto"/>
        <w:right w:val="none" w:sz="0" w:space="0" w:color="auto"/>
      </w:divBdr>
    </w:div>
    <w:div w:id="910774424">
      <w:marLeft w:val="480"/>
      <w:marRight w:val="0"/>
      <w:marTop w:val="0"/>
      <w:marBottom w:val="0"/>
      <w:divBdr>
        <w:top w:val="none" w:sz="0" w:space="0" w:color="auto"/>
        <w:left w:val="none" w:sz="0" w:space="0" w:color="auto"/>
        <w:bottom w:val="none" w:sz="0" w:space="0" w:color="auto"/>
        <w:right w:val="none" w:sz="0" w:space="0" w:color="auto"/>
      </w:divBdr>
    </w:div>
    <w:div w:id="924387028">
      <w:marLeft w:val="480"/>
      <w:marRight w:val="0"/>
      <w:marTop w:val="0"/>
      <w:marBottom w:val="0"/>
      <w:divBdr>
        <w:top w:val="none" w:sz="0" w:space="0" w:color="auto"/>
        <w:left w:val="none" w:sz="0" w:space="0" w:color="auto"/>
        <w:bottom w:val="none" w:sz="0" w:space="0" w:color="auto"/>
        <w:right w:val="none" w:sz="0" w:space="0" w:color="auto"/>
      </w:divBdr>
    </w:div>
    <w:div w:id="925187615">
      <w:marLeft w:val="480"/>
      <w:marRight w:val="0"/>
      <w:marTop w:val="0"/>
      <w:marBottom w:val="0"/>
      <w:divBdr>
        <w:top w:val="none" w:sz="0" w:space="0" w:color="auto"/>
        <w:left w:val="none" w:sz="0" w:space="0" w:color="auto"/>
        <w:bottom w:val="none" w:sz="0" w:space="0" w:color="auto"/>
        <w:right w:val="none" w:sz="0" w:space="0" w:color="auto"/>
      </w:divBdr>
    </w:div>
    <w:div w:id="940336042">
      <w:marLeft w:val="480"/>
      <w:marRight w:val="0"/>
      <w:marTop w:val="0"/>
      <w:marBottom w:val="0"/>
      <w:divBdr>
        <w:top w:val="none" w:sz="0" w:space="0" w:color="auto"/>
        <w:left w:val="none" w:sz="0" w:space="0" w:color="auto"/>
        <w:bottom w:val="none" w:sz="0" w:space="0" w:color="auto"/>
        <w:right w:val="none" w:sz="0" w:space="0" w:color="auto"/>
      </w:divBdr>
    </w:div>
    <w:div w:id="997927041">
      <w:marLeft w:val="480"/>
      <w:marRight w:val="0"/>
      <w:marTop w:val="0"/>
      <w:marBottom w:val="0"/>
      <w:divBdr>
        <w:top w:val="none" w:sz="0" w:space="0" w:color="auto"/>
        <w:left w:val="none" w:sz="0" w:space="0" w:color="auto"/>
        <w:bottom w:val="none" w:sz="0" w:space="0" w:color="auto"/>
        <w:right w:val="none" w:sz="0" w:space="0" w:color="auto"/>
      </w:divBdr>
    </w:div>
    <w:div w:id="1024479984">
      <w:marLeft w:val="480"/>
      <w:marRight w:val="0"/>
      <w:marTop w:val="0"/>
      <w:marBottom w:val="0"/>
      <w:divBdr>
        <w:top w:val="none" w:sz="0" w:space="0" w:color="auto"/>
        <w:left w:val="none" w:sz="0" w:space="0" w:color="auto"/>
        <w:bottom w:val="none" w:sz="0" w:space="0" w:color="auto"/>
        <w:right w:val="none" w:sz="0" w:space="0" w:color="auto"/>
      </w:divBdr>
    </w:div>
    <w:div w:id="1047294420">
      <w:marLeft w:val="480"/>
      <w:marRight w:val="0"/>
      <w:marTop w:val="0"/>
      <w:marBottom w:val="0"/>
      <w:divBdr>
        <w:top w:val="none" w:sz="0" w:space="0" w:color="auto"/>
        <w:left w:val="none" w:sz="0" w:space="0" w:color="auto"/>
        <w:bottom w:val="none" w:sz="0" w:space="0" w:color="auto"/>
        <w:right w:val="none" w:sz="0" w:space="0" w:color="auto"/>
      </w:divBdr>
    </w:div>
    <w:div w:id="1117943352">
      <w:marLeft w:val="480"/>
      <w:marRight w:val="0"/>
      <w:marTop w:val="0"/>
      <w:marBottom w:val="0"/>
      <w:divBdr>
        <w:top w:val="none" w:sz="0" w:space="0" w:color="auto"/>
        <w:left w:val="none" w:sz="0" w:space="0" w:color="auto"/>
        <w:bottom w:val="none" w:sz="0" w:space="0" w:color="auto"/>
        <w:right w:val="none" w:sz="0" w:space="0" w:color="auto"/>
      </w:divBdr>
    </w:div>
    <w:div w:id="1153333648">
      <w:marLeft w:val="480"/>
      <w:marRight w:val="0"/>
      <w:marTop w:val="0"/>
      <w:marBottom w:val="0"/>
      <w:divBdr>
        <w:top w:val="none" w:sz="0" w:space="0" w:color="auto"/>
        <w:left w:val="none" w:sz="0" w:space="0" w:color="auto"/>
        <w:bottom w:val="none" w:sz="0" w:space="0" w:color="auto"/>
        <w:right w:val="none" w:sz="0" w:space="0" w:color="auto"/>
      </w:divBdr>
    </w:div>
    <w:div w:id="1165244083">
      <w:marLeft w:val="480"/>
      <w:marRight w:val="0"/>
      <w:marTop w:val="0"/>
      <w:marBottom w:val="0"/>
      <w:divBdr>
        <w:top w:val="none" w:sz="0" w:space="0" w:color="auto"/>
        <w:left w:val="none" w:sz="0" w:space="0" w:color="auto"/>
        <w:bottom w:val="none" w:sz="0" w:space="0" w:color="auto"/>
        <w:right w:val="none" w:sz="0" w:space="0" w:color="auto"/>
      </w:divBdr>
    </w:div>
    <w:div w:id="1165975263">
      <w:marLeft w:val="480"/>
      <w:marRight w:val="0"/>
      <w:marTop w:val="0"/>
      <w:marBottom w:val="0"/>
      <w:divBdr>
        <w:top w:val="none" w:sz="0" w:space="0" w:color="auto"/>
        <w:left w:val="none" w:sz="0" w:space="0" w:color="auto"/>
        <w:bottom w:val="none" w:sz="0" w:space="0" w:color="auto"/>
        <w:right w:val="none" w:sz="0" w:space="0" w:color="auto"/>
      </w:divBdr>
    </w:div>
    <w:div w:id="1170289789">
      <w:marLeft w:val="480"/>
      <w:marRight w:val="0"/>
      <w:marTop w:val="0"/>
      <w:marBottom w:val="0"/>
      <w:divBdr>
        <w:top w:val="none" w:sz="0" w:space="0" w:color="auto"/>
        <w:left w:val="none" w:sz="0" w:space="0" w:color="auto"/>
        <w:bottom w:val="none" w:sz="0" w:space="0" w:color="auto"/>
        <w:right w:val="none" w:sz="0" w:space="0" w:color="auto"/>
      </w:divBdr>
    </w:div>
    <w:div w:id="1194805824">
      <w:marLeft w:val="480"/>
      <w:marRight w:val="0"/>
      <w:marTop w:val="0"/>
      <w:marBottom w:val="0"/>
      <w:divBdr>
        <w:top w:val="none" w:sz="0" w:space="0" w:color="auto"/>
        <w:left w:val="none" w:sz="0" w:space="0" w:color="auto"/>
        <w:bottom w:val="none" w:sz="0" w:space="0" w:color="auto"/>
        <w:right w:val="none" w:sz="0" w:space="0" w:color="auto"/>
      </w:divBdr>
    </w:div>
    <w:div w:id="1223172612">
      <w:marLeft w:val="480"/>
      <w:marRight w:val="0"/>
      <w:marTop w:val="0"/>
      <w:marBottom w:val="0"/>
      <w:divBdr>
        <w:top w:val="none" w:sz="0" w:space="0" w:color="auto"/>
        <w:left w:val="none" w:sz="0" w:space="0" w:color="auto"/>
        <w:bottom w:val="none" w:sz="0" w:space="0" w:color="auto"/>
        <w:right w:val="none" w:sz="0" w:space="0" w:color="auto"/>
      </w:divBdr>
    </w:div>
    <w:div w:id="1225146619">
      <w:marLeft w:val="480"/>
      <w:marRight w:val="0"/>
      <w:marTop w:val="0"/>
      <w:marBottom w:val="0"/>
      <w:divBdr>
        <w:top w:val="none" w:sz="0" w:space="0" w:color="auto"/>
        <w:left w:val="none" w:sz="0" w:space="0" w:color="auto"/>
        <w:bottom w:val="none" w:sz="0" w:space="0" w:color="auto"/>
        <w:right w:val="none" w:sz="0" w:space="0" w:color="auto"/>
      </w:divBdr>
    </w:div>
    <w:div w:id="1228498380">
      <w:marLeft w:val="480"/>
      <w:marRight w:val="0"/>
      <w:marTop w:val="0"/>
      <w:marBottom w:val="0"/>
      <w:divBdr>
        <w:top w:val="none" w:sz="0" w:space="0" w:color="auto"/>
        <w:left w:val="none" w:sz="0" w:space="0" w:color="auto"/>
        <w:bottom w:val="none" w:sz="0" w:space="0" w:color="auto"/>
        <w:right w:val="none" w:sz="0" w:space="0" w:color="auto"/>
      </w:divBdr>
    </w:div>
    <w:div w:id="1243101756">
      <w:marLeft w:val="480"/>
      <w:marRight w:val="0"/>
      <w:marTop w:val="0"/>
      <w:marBottom w:val="0"/>
      <w:divBdr>
        <w:top w:val="none" w:sz="0" w:space="0" w:color="auto"/>
        <w:left w:val="none" w:sz="0" w:space="0" w:color="auto"/>
        <w:bottom w:val="none" w:sz="0" w:space="0" w:color="auto"/>
        <w:right w:val="none" w:sz="0" w:space="0" w:color="auto"/>
      </w:divBdr>
    </w:div>
    <w:div w:id="1296525061">
      <w:marLeft w:val="480"/>
      <w:marRight w:val="0"/>
      <w:marTop w:val="0"/>
      <w:marBottom w:val="0"/>
      <w:divBdr>
        <w:top w:val="none" w:sz="0" w:space="0" w:color="auto"/>
        <w:left w:val="none" w:sz="0" w:space="0" w:color="auto"/>
        <w:bottom w:val="none" w:sz="0" w:space="0" w:color="auto"/>
        <w:right w:val="none" w:sz="0" w:space="0" w:color="auto"/>
      </w:divBdr>
    </w:div>
    <w:div w:id="1303267364">
      <w:marLeft w:val="480"/>
      <w:marRight w:val="0"/>
      <w:marTop w:val="0"/>
      <w:marBottom w:val="0"/>
      <w:divBdr>
        <w:top w:val="none" w:sz="0" w:space="0" w:color="auto"/>
        <w:left w:val="none" w:sz="0" w:space="0" w:color="auto"/>
        <w:bottom w:val="none" w:sz="0" w:space="0" w:color="auto"/>
        <w:right w:val="none" w:sz="0" w:space="0" w:color="auto"/>
      </w:divBdr>
    </w:div>
    <w:div w:id="1308238653">
      <w:marLeft w:val="480"/>
      <w:marRight w:val="0"/>
      <w:marTop w:val="0"/>
      <w:marBottom w:val="0"/>
      <w:divBdr>
        <w:top w:val="none" w:sz="0" w:space="0" w:color="auto"/>
        <w:left w:val="none" w:sz="0" w:space="0" w:color="auto"/>
        <w:bottom w:val="none" w:sz="0" w:space="0" w:color="auto"/>
        <w:right w:val="none" w:sz="0" w:space="0" w:color="auto"/>
      </w:divBdr>
    </w:div>
    <w:div w:id="1308246047">
      <w:marLeft w:val="480"/>
      <w:marRight w:val="0"/>
      <w:marTop w:val="0"/>
      <w:marBottom w:val="0"/>
      <w:divBdr>
        <w:top w:val="none" w:sz="0" w:space="0" w:color="auto"/>
        <w:left w:val="none" w:sz="0" w:space="0" w:color="auto"/>
        <w:bottom w:val="none" w:sz="0" w:space="0" w:color="auto"/>
        <w:right w:val="none" w:sz="0" w:space="0" w:color="auto"/>
      </w:divBdr>
    </w:div>
    <w:div w:id="1309046641">
      <w:marLeft w:val="480"/>
      <w:marRight w:val="0"/>
      <w:marTop w:val="0"/>
      <w:marBottom w:val="0"/>
      <w:divBdr>
        <w:top w:val="none" w:sz="0" w:space="0" w:color="auto"/>
        <w:left w:val="none" w:sz="0" w:space="0" w:color="auto"/>
        <w:bottom w:val="none" w:sz="0" w:space="0" w:color="auto"/>
        <w:right w:val="none" w:sz="0" w:space="0" w:color="auto"/>
      </w:divBdr>
    </w:div>
    <w:div w:id="1312521897">
      <w:marLeft w:val="480"/>
      <w:marRight w:val="0"/>
      <w:marTop w:val="0"/>
      <w:marBottom w:val="0"/>
      <w:divBdr>
        <w:top w:val="none" w:sz="0" w:space="0" w:color="auto"/>
        <w:left w:val="none" w:sz="0" w:space="0" w:color="auto"/>
        <w:bottom w:val="none" w:sz="0" w:space="0" w:color="auto"/>
        <w:right w:val="none" w:sz="0" w:space="0" w:color="auto"/>
      </w:divBdr>
    </w:div>
    <w:div w:id="1330911336">
      <w:marLeft w:val="480"/>
      <w:marRight w:val="0"/>
      <w:marTop w:val="0"/>
      <w:marBottom w:val="0"/>
      <w:divBdr>
        <w:top w:val="none" w:sz="0" w:space="0" w:color="auto"/>
        <w:left w:val="none" w:sz="0" w:space="0" w:color="auto"/>
        <w:bottom w:val="none" w:sz="0" w:space="0" w:color="auto"/>
        <w:right w:val="none" w:sz="0" w:space="0" w:color="auto"/>
      </w:divBdr>
    </w:div>
    <w:div w:id="1344235879">
      <w:marLeft w:val="480"/>
      <w:marRight w:val="0"/>
      <w:marTop w:val="0"/>
      <w:marBottom w:val="0"/>
      <w:divBdr>
        <w:top w:val="none" w:sz="0" w:space="0" w:color="auto"/>
        <w:left w:val="none" w:sz="0" w:space="0" w:color="auto"/>
        <w:bottom w:val="none" w:sz="0" w:space="0" w:color="auto"/>
        <w:right w:val="none" w:sz="0" w:space="0" w:color="auto"/>
      </w:divBdr>
    </w:div>
    <w:div w:id="1351375633">
      <w:marLeft w:val="480"/>
      <w:marRight w:val="0"/>
      <w:marTop w:val="0"/>
      <w:marBottom w:val="0"/>
      <w:divBdr>
        <w:top w:val="none" w:sz="0" w:space="0" w:color="auto"/>
        <w:left w:val="none" w:sz="0" w:space="0" w:color="auto"/>
        <w:bottom w:val="none" w:sz="0" w:space="0" w:color="auto"/>
        <w:right w:val="none" w:sz="0" w:space="0" w:color="auto"/>
      </w:divBdr>
    </w:div>
    <w:div w:id="1363362363">
      <w:marLeft w:val="480"/>
      <w:marRight w:val="0"/>
      <w:marTop w:val="0"/>
      <w:marBottom w:val="0"/>
      <w:divBdr>
        <w:top w:val="none" w:sz="0" w:space="0" w:color="auto"/>
        <w:left w:val="none" w:sz="0" w:space="0" w:color="auto"/>
        <w:bottom w:val="none" w:sz="0" w:space="0" w:color="auto"/>
        <w:right w:val="none" w:sz="0" w:space="0" w:color="auto"/>
      </w:divBdr>
    </w:div>
    <w:div w:id="1433357684">
      <w:marLeft w:val="480"/>
      <w:marRight w:val="0"/>
      <w:marTop w:val="0"/>
      <w:marBottom w:val="0"/>
      <w:divBdr>
        <w:top w:val="none" w:sz="0" w:space="0" w:color="auto"/>
        <w:left w:val="none" w:sz="0" w:space="0" w:color="auto"/>
        <w:bottom w:val="none" w:sz="0" w:space="0" w:color="auto"/>
        <w:right w:val="none" w:sz="0" w:space="0" w:color="auto"/>
      </w:divBdr>
    </w:div>
    <w:div w:id="1437401752">
      <w:marLeft w:val="480"/>
      <w:marRight w:val="0"/>
      <w:marTop w:val="0"/>
      <w:marBottom w:val="0"/>
      <w:divBdr>
        <w:top w:val="none" w:sz="0" w:space="0" w:color="auto"/>
        <w:left w:val="none" w:sz="0" w:space="0" w:color="auto"/>
        <w:bottom w:val="none" w:sz="0" w:space="0" w:color="auto"/>
        <w:right w:val="none" w:sz="0" w:space="0" w:color="auto"/>
      </w:divBdr>
    </w:div>
    <w:div w:id="1442992936">
      <w:marLeft w:val="480"/>
      <w:marRight w:val="0"/>
      <w:marTop w:val="0"/>
      <w:marBottom w:val="0"/>
      <w:divBdr>
        <w:top w:val="none" w:sz="0" w:space="0" w:color="auto"/>
        <w:left w:val="none" w:sz="0" w:space="0" w:color="auto"/>
        <w:bottom w:val="none" w:sz="0" w:space="0" w:color="auto"/>
        <w:right w:val="none" w:sz="0" w:space="0" w:color="auto"/>
      </w:divBdr>
    </w:div>
    <w:div w:id="1445998734">
      <w:marLeft w:val="480"/>
      <w:marRight w:val="0"/>
      <w:marTop w:val="0"/>
      <w:marBottom w:val="0"/>
      <w:divBdr>
        <w:top w:val="none" w:sz="0" w:space="0" w:color="auto"/>
        <w:left w:val="none" w:sz="0" w:space="0" w:color="auto"/>
        <w:bottom w:val="none" w:sz="0" w:space="0" w:color="auto"/>
        <w:right w:val="none" w:sz="0" w:space="0" w:color="auto"/>
      </w:divBdr>
    </w:div>
    <w:div w:id="1449161282">
      <w:marLeft w:val="480"/>
      <w:marRight w:val="0"/>
      <w:marTop w:val="0"/>
      <w:marBottom w:val="0"/>
      <w:divBdr>
        <w:top w:val="none" w:sz="0" w:space="0" w:color="auto"/>
        <w:left w:val="none" w:sz="0" w:space="0" w:color="auto"/>
        <w:bottom w:val="none" w:sz="0" w:space="0" w:color="auto"/>
        <w:right w:val="none" w:sz="0" w:space="0" w:color="auto"/>
      </w:divBdr>
    </w:div>
    <w:div w:id="1458601266">
      <w:marLeft w:val="480"/>
      <w:marRight w:val="0"/>
      <w:marTop w:val="0"/>
      <w:marBottom w:val="0"/>
      <w:divBdr>
        <w:top w:val="none" w:sz="0" w:space="0" w:color="auto"/>
        <w:left w:val="none" w:sz="0" w:space="0" w:color="auto"/>
        <w:bottom w:val="none" w:sz="0" w:space="0" w:color="auto"/>
        <w:right w:val="none" w:sz="0" w:space="0" w:color="auto"/>
      </w:divBdr>
    </w:div>
    <w:div w:id="1483499267">
      <w:marLeft w:val="480"/>
      <w:marRight w:val="0"/>
      <w:marTop w:val="0"/>
      <w:marBottom w:val="0"/>
      <w:divBdr>
        <w:top w:val="none" w:sz="0" w:space="0" w:color="auto"/>
        <w:left w:val="none" w:sz="0" w:space="0" w:color="auto"/>
        <w:bottom w:val="none" w:sz="0" w:space="0" w:color="auto"/>
        <w:right w:val="none" w:sz="0" w:space="0" w:color="auto"/>
      </w:divBdr>
    </w:div>
    <w:div w:id="1490056608">
      <w:marLeft w:val="480"/>
      <w:marRight w:val="0"/>
      <w:marTop w:val="0"/>
      <w:marBottom w:val="0"/>
      <w:divBdr>
        <w:top w:val="none" w:sz="0" w:space="0" w:color="auto"/>
        <w:left w:val="none" w:sz="0" w:space="0" w:color="auto"/>
        <w:bottom w:val="none" w:sz="0" w:space="0" w:color="auto"/>
        <w:right w:val="none" w:sz="0" w:space="0" w:color="auto"/>
      </w:divBdr>
    </w:div>
    <w:div w:id="1556551609">
      <w:marLeft w:val="480"/>
      <w:marRight w:val="0"/>
      <w:marTop w:val="0"/>
      <w:marBottom w:val="0"/>
      <w:divBdr>
        <w:top w:val="none" w:sz="0" w:space="0" w:color="auto"/>
        <w:left w:val="none" w:sz="0" w:space="0" w:color="auto"/>
        <w:bottom w:val="none" w:sz="0" w:space="0" w:color="auto"/>
        <w:right w:val="none" w:sz="0" w:space="0" w:color="auto"/>
      </w:divBdr>
    </w:div>
    <w:div w:id="1567642159">
      <w:marLeft w:val="480"/>
      <w:marRight w:val="0"/>
      <w:marTop w:val="0"/>
      <w:marBottom w:val="0"/>
      <w:divBdr>
        <w:top w:val="none" w:sz="0" w:space="0" w:color="auto"/>
        <w:left w:val="none" w:sz="0" w:space="0" w:color="auto"/>
        <w:bottom w:val="none" w:sz="0" w:space="0" w:color="auto"/>
        <w:right w:val="none" w:sz="0" w:space="0" w:color="auto"/>
      </w:divBdr>
    </w:div>
    <w:div w:id="1570461579">
      <w:marLeft w:val="480"/>
      <w:marRight w:val="0"/>
      <w:marTop w:val="0"/>
      <w:marBottom w:val="0"/>
      <w:divBdr>
        <w:top w:val="none" w:sz="0" w:space="0" w:color="auto"/>
        <w:left w:val="none" w:sz="0" w:space="0" w:color="auto"/>
        <w:bottom w:val="none" w:sz="0" w:space="0" w:color="auto"/>
        <w:right w:val="none" w:sz="0" w:space="0" w:color="auto"/>
      </w:divBdr>
    </w:div>
    <w:div w:id="1581792298">
      <w:marLeft w:val="480"/>
      <w:marRight w:val="0"/>
      <w:marTop w:val="0"/>
      <w:marBottom w:val="0"/>
      <w:divBdr>
        <w:top w:val="none" w:sz="0" w:space="0" w:color="auto"/>
        <w:left w:val="none" w:sz="0" w:space="0" w:color="auto"/>
        <w:bottom w:val="none" w:sz="0" w:space="0" w:color="auto"/>
        <w:right w:val="none" w:sz="0" w:space="0" w:color="auto"/>
      </w:divBdr>
    </w:div>
    <w:div w:id="1583486537">
      <w:marLeft w:val="480"/>
      <w:marRight w:val="0"/>
      <w:marTop w:val="0"/>
      <w:marBottom w:val="0"/>
      <w:divBdr>
        <w:top w:val="none" w:sz="0" w:space="0" w:color="auto"/>
        <w:left w:val="none" w:sz="0" w:space="0" w:color="auto"/>
        <w:bottom w:val="none" w:sz="0" w:space="0" w:color="auto"/>
        <w:right w:val="none" w:sz="0" w:space="0" w:color="auto"/>
      </w:divBdr>
    </w:div>
    <w:div w:id="1606497844">
      <w:marLeft w:val="480"/>
      <w:marRight w:val="0"/>
      <w:marTop w:val="0"/>
      <w:marBottom w:val="0"/>
      <w:divBdr>
        <w:top w:val="none" w:sz="0" w:space="0" w:color="auto"/>
        <w:left w:val="none" w:sz="0" w:space="0" w:color="auto"/>
        <w:bottom w:val="none" w:sz="0" w:space="0" w:color="auto"/>
        <w:right w:val="none" w:sz="0" w:space="0" w:color="auto"/>
      </w:divBdr>
    </w:div>
    <w:div w:id="1608191419">
      <w:marLeft w:val="480"/>
      <w:marRight w:val="0"/>
      <w:marTop w:val="0"/>
      <w:marBottom w:val="0"/>
      <w:divBdr>
        <w:top w:val="none" w:sz="0" w:space="0" w:color="auto"/>
        <w:left w:val="none" w:sz="0" w:space="0" w:color="auto"/>
        <w:bottom w:val="none" w:sz="0" w:space="0" w:color="auto"/>
        <w:right w:val="none" w:sz="0" w:space="0" w:color="auto"/>
      </w:divBdr>
    </w:div>
    <w:div w:id="1618219150">
      <w:marLeft w:val="480"/>
      <w:marRight w:val="0"/>
      <w:marTop w:val="0"/>
      <w:marBottom w:val="0"/>
      <w:divBdr>
        <w:top w:val="none" w:sz="0" w:space="0" w:color="auto"/>
        <w:left w:val="none" w:sz="0" w:space="0" w:color="auto"/>
        <w:bottom w:val="none" w:sz="0" w:space="0" w:color="auto"/>
        <w:right w:val="none" w:sz="0" w:space="0" w:color="auto"/>
      </w:divBdr>
    </w:div>
    <w:div w:id="1648316390">
      <w:marLeft w:val="480"/>
      <w:marRight w:val="0"/>
      <w:marTop w:val="0"/>
      <w:marBottom w:val="0"/>
      <w:divBdr>
        <w:top w:val="none" w:sz="0" w:space="0" w:color="auto"/>
        <w:left w:val="none" w:sz="0" w:space="0" w:color="auto"/>
        <w:bottom w:val="none" w:sz="0" w:space="0" w:color="auto"/>
        <w:right w:val="none" w:sz="0" w:space="0" w:color="auto"/>
      </w:divBdr>
    </w:div>
    <w:div w:id="1652439817">
      <w:marLeft w:val="480"/>
      <w:marRight w:val="0"/>
      <w:marTop w:val="0"/>
      <w:marBottom w:val="0"/>
      <w:divBdr>
        <w:top w:val="none" w:sz="0" w:space="0" w:color="auto"/>
        <w:left w:val="none" w:sz="0" w:space="0" w:color="auto"/>
        <w:bottom w:val="none" w:sz="0" w:space="0" w:color="auto"/>
        <w:right w:val="none" w:sz="0" w:space="0" w:color="auto"/>
      </w:divBdr>
    </w:div>
    <w:div w:id="1659991285">
      <w:marLeft w:val="480"/>
      <w:marRight w:val="0"/>
      <w:marTop w:val="0"/>
      <w:marBottom w:val="0"/>
      <w:divBdr>
        <w:top w:val="none" w:sz="0" w:space="0" w:color="auto"/>
        <w:left w:val="none" w:sz="0" w:space="0" w:color="auto"/>
        <w:bottom w:val="none" w:sz="0" w:space="0" w:color="auto"/>
        <w:right w:val="none" w:sz="0" w:space="0" w:color="auto"/>
      </w:divBdr>
    </w:div>
    <w:div w:id="1664122002">
      <w:marLeft w:val="480"/>
      <w:marRight w:val="0"/>
      <w:marTop w:val="0"/>
      <w:marBottom w:val="0"/>
      <w:divBdr>
        <w:top w:val="none" w:sz="0" w:space="0" w:color="auto"/>
        <w:left w:val="none" w:sz="0" w:space="0" w:color="auto"/>
        <w:bottom w:val="none" w:sz="0" w:space="0" w:color="auto"/>
        <w:right w:val="none" w:sz="0" w:space="0" w:color="auto"/>
      </w:divBdr>
    </w:div>
    <w:div w:id="1693996312">
      <w:marLeft w:val="480"/>
      <w:marRight w:val="0"/>
      <w:marTop w:val="0"/>
      <w:marBottom w:val="0"/>
      <w:divBdr>
        <w:top w:val="none" w:sz="0" w:space="0" w:color="auto"/>
        <w:left w:val="none" w:sz="0" w:space="0" w:color="auto"/>
        <w:bottom w:val="none" w:sz="0" w:space="0" w:color="auto"/>
        <w:right w:val="none" w:sz="0" w:space="0" w:color="auto"/>
      </w:divBdr>
    </w:div>
    <w:div w:id="1694961687">
      <w:marLeft w:val="480"/>
      <w:marRight w:val="0"/>
      <w:marTop w:val="0"/>
      <w:marBottom w:val="0"/>
      <w:divBdr>
        <w:top w:val="none" w:sz="0" w:space="0" w:color="auto"/>
        <w:left w:val="none" w:sz="0" w:space="0" w:color="auto"/>
        <w:bottom w:val="none" w:sz="0" w:space="0" w:color="auto"/>
        <w:right w:val="none" w:sz="0" w:space="0" w:color="auto"/>
      </w:divBdr>
    </w:div>
    <w:div w:id="1712076026">
      <w:marLeft w:val="480"/>
      <w:marRight w:val="0"/>
      <w:marTop w:val="0"/>
      <w:marBottom w:val="0"/>
      <w:divBdr>
        <w:top w:val="none" w:sz="0" w:space="0" w:color="auto"/>
        <w:left w:val="none" w:sz="0" w:space="0" w:color="auto"/>
        <w:bottom w:val="none" w:sz="0" w:space="0" w:color="auto"/>
        <w:right w:val="none" w:sz="0" w:space="0" w:color="auto"/>
      </w:divBdr>
    </w:div>
    <w:div w:id="1719816631">
      <w:marLeft w:val="480"/>
      <w:marRight w:val="0"/>
      <w:marTop w:val="0"/>
      <w:marBottom w:val="0"/>
      <w:divBdr>
        <w:top w:val="none" w:sz="0" w:space="0" w:color="auto"/>
        <w:left w:val="none" w:sz="0" w:space="0" w:color="auto"/>
        <w:bottom w:val="none" w:sz="0" w:space="0" w:color="auto"/>
        <w:right w:val="none" w:sz="0" w:space="0" w:color="auto"/>
      </w:divBdr>
    </w:div>
    <w:div w:id="1720473292">
      <w:marLeft w:val="480"/>
      <w:marRight w:val="0"/>
      <w:marTop w:val="0"/>
      <w:marBottom w:val="0"/>
      <w:divBdr>
        <w:top w:val="none" w:sz="0" w:space="0" w:color="auto"/>
        <w:left w:val="none" w:sz="0" w:space="0" w:color="auto"/>
        <w:bottom w:val="none" w:sz="0" w:space="0" w:color="auto"/>
        <w:right w:val="none" w:sz="0" w:space="0" w:color="auto"/>
      </w:divBdr>
    </w:div>
    <w:div w:id="1720931972">
      <w:marLeft w:val="480"/>
      <w:marRight w:val="0"/>
      <w:marTop w:val="0"/>
      <w:marBottom w:val="0"/>
      <w:divBdr>
        <w:top w:val="none" w:sz="0" w:space="0" w:color="auto"/>
        <w:left w:val="none" w:sz="0" w:space="0" w:color="auto"/>
        <w:bottom w:val="none" w:sz="0" w:space="0" w:color="auto"/>
        <w:right w:val="none" w:sz="0" w:space="0" w:color="auto"/>
      </w:divBdr>
    </w:div>
    <w:div w:id="1721973629">
      <w:marLeft w:val="480"/>
      <w:marRight w:val="0"/>
      <w:marTop w:val="0"/>
      <w:marBottom w:val="0"/>
      <w:divBdr>
        <w:top w:val="none" w:sz="0" w:space="0" w:color="auto"/>
        <w:left w:val="none" w:sz="0" w:space="0" w:color="auto"/>
        <w:bottom w:val="none" w:sz="0" w:space="0" w:color="auto"/>
        <w:right w:val="none" w:sz="0" w:space="0" w:color="auto"/>
      </w:divBdr>
    </w:div>
    <w:div w:id="1724255251">
      <w:marLeft w:val="480"/>
      <w:marRight w:val="0"/>
      <w:marTop w:val="0"/>
      <w:marBottom w:val="0"/>
      <w:divBdr>
        <w:top w:val="none" w:sz="0" w:space="0" w:color="auto"/>
        <w:left w:val="none" w:sz="0" w:space="0" w:color="auto"/>
        <w:bottom w:val="none" w:sz="0" w:space="0" w:color="auto"/>
        <w:right w:val="none" w:sz="0" w:space="0" w:color="auto"/>
      </w:divBdr>
    </w:div>
    <w:div w:id="1738626724">
      <w:marLeft w:val="480"/>
      <w:marRight w:val="0"/>
      <w:marTop w:val="0"/>
      <w:marBottom w:val="0"/>
      <w:divBdr>
        <w:top w:val="none" w:sz="0" w:space="0" w:color="auto"/>
        <w:left w:val="none" w:sz="0" w:space="0" w:color="auto"/>
        <w:bottom w:val="none" w:sz="0" w:space="0" w:color="auto"/>
        <w:right w:val="none" w:sz="0" w:space="0" w:color="auto"/>
      </w:divBdr>
    </w:div>
    <w:div w:id="1741095415">
      <w:marLeft w:val="480"/>
      <w:marRight w:val="0"/>
      <w:marTop w:val="0"/>
      <w:marBottom w:val="0"/>
      <w:divBdr>
        <w:top w:val="none" w:sz="0" w:space="0" w:color="auto"/>
        <w:left w:val="none" w:sz="0" w:space="0" w:color="auto"/>
        <w:bottom w:val="none" w:sz="0" w:space="0" w:color="auto"/>
        <w:right w:val="none" w:sz="0" w:space="0" w:color="auto"/>
      </w:divBdr>
    </w:div>
    <w:div w:id="1763604303">
      <w:marLeft w:val="480"/>
      <w:marRight w:val="0"/>
      <w:marTop w:val="0"/>
      <w:marBottom w:val="0"/>
      <w:divBdr>
        <w:top w:val="none" w:sz="0" w:space="0" w:color="auto"/>
        <w:left w:val="none" w:sz="0" w:space="0" w:color="auto"/>
        <w:bottom w:val="none" w:sz="0" w:space="0" w:color="auto"/>
        <w:right w:val="none" w:sz="0" w:space="0" w:color="auto"/>
      </w:divBdr>
    </w:div>
    <w:div w:id="1773473591">
      <w:marLeft w:val="480"/>
      <w:marRight w:val="0"/>
      <w:marTop w:val="0"/>
      <w:marBottom w:val="0"/>
      <w:divBdr>
        <w:top w:val="none" w:sz="0" w:space="0" w:color="auto"/>
        <w:left w:val="none" w:sz="0" w:space="0" w:color="auto"/>
        <w:bottom w:val="none" w:sz="0" w:space="0" w:color="auto"/>
        <w:right w:val="none" w:sz="0" w:space="0" w:color="auto"/>
      </w:divBdr>
    </w:div>
    <w:div w:id="1782065354">
      <w:marLeft w:val="480"/>
      <w:marRight w:val="0"/>
      <w:marTop w:val="0"/>
      <w:marBottom w:val="0"/>
      <w:divBdr>
        <w:top w:val="none" w:sz="0" w:space="0" w:color="auto"/>
        <w:left w:val="none" w:sz="0" w:space="0" w:color="auto"/>
        <w:bottom w:val="none" w:sz="0" w:space="0" w:color="auto"/>
        <w:right w:val="none" w:sz="0" w:space="0" w:color="auto"/>
      </w:divBdr>
    </w:div>
    <w:div w:id="1792045719">
      <w:marLeft w:val="480"/>
      <w:marRight w:val="0"/>
      <w:marTop w:val="0"/>
      <w:marBottom w:val="0"/>
      <w:divBdr>
        <w:top w:val="none" w:sz="0" w:space="0" w:color="auto"/>
        <w:left w:val="none" w:sz="0" w:space="0" w:color="auto"/>
        <w:bottom w:val="none" w:sz="0" w:space="0" w:color="auto"/>
        <w:right w:val="none" w:sz="0" w:space="0" w:color="auto"/>
      </w:divBdr>
    </w:div>
    <w:div w:id="1793553297">
      <w:marLeft w:val="480"/>
      <w:marRight w:val="0"/>
      <w:marTop w:val="0"/>
      <w:marBottom w:val="0"/>
      <w:divBdr>
        <w:top w:val="none" w:sz="0" w:space="0" w:color="auto"/>
        <w:left w:val="none" w:sz="0" w:space="0" w:color="auto"/>
        <w:bottom w:val="none" w:sz="0" w:space="0" w:color="auto"/>
        <w:right w:val="none" w:sz="0" w:space="0" w:color="auto"/>
      </w:divBdr>
    </w:div>
    <w:div w:id="1794251303">
      <w:marLeft w:val="480"/>
      <w:marRight w:val="0"/>
      <w:marTop w:val="0"/>
      <w:marBottom w:val="0"/>
      <w:divBdr>
        <w:top w:val="none" w:sz="0" w:space="0" w:color="auto"/>
        <w:left w:val="none" w:sz="0" w:space="0" w:color="auto"/>
        <w:bottom w:val="none" w:sz="0" w:space="0" w:color="auto"/>
        <w:right w:val="none" w:sz="0" w:space="0" w:color="auto"/>
      </w:divBdr>
    </w:div>
    <w:div w:id="1802646191">
      <w:marLeft w:val="480"/>
      <w:marRight w:val="0"/>
      <w:marTop w:val="0"/>
      <w:marBottom w:val="0"/>
      <w:divBdr>
        <w:top w:val="none" w:sz="0" w:space="0" w:color="auto"/>
        <w:left w:val="none" w:sz="0" w:space="0" w:color="auto"/>
        <w:bottom w:val="none" w:sz="0" w:space="0" w:color="auto"/>
        <w:right w:val="none" w:sz="0" w:space="0" w:color="auto"/>
      </w:divBdr>
    </w:div>
    <w:div w:id="1813984738">
      <w:marLeft w:val="480"/>
      <w:marRight w:val="0"/>
      <w:marTop w:val="0"/>
      <w:marBottom w:val="0"/>
      <w:divBdr>
        <w:top w:val="none" w:sz="0" w:space="0" w:color="auto"/>
        <w:left w:val="none" w:sz="0" w:space="0" w:color="auto"/>
        <w:bottom w:val="none" w:sz="0" w:space="0" w:color="auto"/>
        <w:right w:val="none" w:sz="0" w:space="0" w:color="auto"/>
      </w:divBdr>
    </w:div>
    <w:div w:id="1819028833">
      <w:marLeft w:val="480"/>
      <w:marRight w:val="0"/>
      <w:marTop w:val="0"/>
      <w:marBottom w:val="0"/>
      <w:divBdr>
        <w:top w:val="none" w:sz="0" w:space="0" w:color="auto"/>
        <w:left w:val="none" w:sz="0" w:space="0" w:color="auto"/>
        <w:bottom w:val="none" w:sz="0" w:space="0" w:color="auto"/>
        <w:right w:val="none" w:sz="0" w:space="0" w:color="auto"/>
      </w:divBdr>
    </w:div>
    <w:div w:id="1820419495">
      <w:marLeft w:val="480"/>
      <w:marRight w:val="0"/>
      <w:marTop w:val="0"/>
      <w:marBottom w:val="0"/>
      <w:divBdr>
        <w:top w:val="none" w:sz="0" w:space="0" w:color="auto"/>
        <w:left w:val="none" w:sz="0" w:space="0" w:color="auto"/>
        <w:bottom w:val="none" w:sz="0" w:space="0" w:color="auto"/>
        <w:right w:val="none" w:sz="0" w:space="0" w:color="auto"/>
      </w:divBdr>
    </w:div>
    <w:div w:id="1844125151">
      <w:marLeft w:val="480"/>
      <w:marRight w:val="0"/>
      <w:marTop w:val="0"/>
      <w:marBottom w:val="0"/>
      <w:divBdr>
        <w:top w:val="none" w:sz="0" w:space="0" w:color="auto"/>
        <w:left w:val="none" w:sz="0" w:space="0" w:color="auto"/>
        <w:bottom w:val="none" w:sz="0" w:space="0" w:color="auto"/>
        <w:right w:val="none" w:sz="0" w:space="0" w:color="auto"/>
      </w:divBdr>
    </w:div>
    <w:div w:id="1862818382">
      <w:marLeft w:val="480"/>
      <w:marRight w:val="0"/>
      <w:marTop w:val="0"/>
      <w:marBottom w:val="0"/>
      <w:divBdr>
        <w:top w:val="none" w:sz="0" w:space="0" w:color="auto"/>
        <w:left w:val="none" w:sz="0" w:space="0" w:color="auto"/>
        <w:bottom w:val="none" w:sz="0" w:space="0" w:color="auto"/>
        <w:right w:val="none" w:sz="0" w:space="0" w:color="auto"/>
      </w:divBdr>
    </w:div>
    <w:div w:id="1878354053">
      <w:marLeft w:val="480"/>
      <w:marRight w:val="0"/>
      <w:marTop w:val="0"/>
      <w:marBottom w:val="0"/>
      <w:divBdr>
        <w:top w:val="none" w:sz="0" w:space="0" w:color="auto"/>
        <w:left w:val="none" w:sz="0" w:space="0" w:color="auto"/>
        <w:bottom w:val="none" w:sz="0" w:space="0" w:color="auto"/>
        <w:right w:val="none" w:sz="0" w:space="0" w:color="auto"/>
      </w:divBdr>
    </w:div>
    <w:div w:id="1892810842">
      <w:marLeft w:val="480"/>
      <w:marRight w:val="0"/>
      <w:marTop w:val="0"/>
      <w:marBottom w:val="0"/>
      <w:divBdr>
        <w:top w:val="none" w:sz="0" w:space="0" w:color="auto"/>
        <w:left w:val="none" w:sz="0" w:space="0" w:color="auto"/>
        <w:bottom w:val="none" w:sz="0" w:space="0" w:color="auto"/>
        <w:right w:val="none" w:sz="0" w:space="0" w:color="auto"/>
      </w:divBdr>
    </w:div>
    <w:div w:id="1931238486">
      <w:marLeft w:val="480"/>
      <w:marRight w:val="0"/>
      <w:marTop w:val="0"/>
      <w:marBottom w:val="0"/>
      <w:divBdr>
        <w:top w:val="none" w:sz="0" w:space="0" w:color="auto"/>
        <w:left w:val="none" w:sz="0" w:space="0" w:color="auto"/>
        <w:bottom w:val="none" w:sz="0" w:space="0" w:color="auto"/>
        <w:right w:val="none" w:sz="0" w:space="0" w:color="auto"/>
      </w:divBdr>
    </w:div>
    <w:div w:id="1959607437">
      <w:marLeft w:val="480"/>
      <w:marRight w:val="0"/>
      <w:marTop w:val="0"/>
      <w:marBottom w:val="0"/>
      <w:divBdr>
        <w:top w:val="none" w:sz="0" w:space="0" w:color="auto"/>
        <w:left w:val="none" w:sz="0" w:space="0" w:color="auto"/>
        <w:bottom w:val="none" w:sz="0" w:space="0" w:color="auto"/>
        <w:right w:val="none" w:sz="0" w:space="0" w:color="auto"/>
      </w:divBdr>
    </w:div>
    <w:div w:id="1983386497">
      <w:marLeft w:val="480"/>
      <w:marRight w:val="0"/>
      <w:marTop w:val="0"/>
      <w:marBottom w:val="0"/>
      <w:divBdr>
        <w:top w:val="none" w:sz="0" w:space="0" w:color="auto"/>
        <w:left w:val="none" w:sz="0" w:space="0" w:color="auto"/>
        <w:bottom w:val="none" w:sz="0" w:space="0" w:color="auto"/>
        <w:right w:val="none" w:sz="0" w:space="0" w:color="auto"/>
      </w:divBdr>
    </w:div>
    <w:div w:id="1995258455">
      <w:marLeft w:val="480"/>
      <w:marRight w:val="0"/>
      <w:marTop w:val="0"/>
      <w:marBottom w:val="0"/>
      <w:divBdr>
        <w:top w:val="none" w:sz="0" w:space="0" w:color="auto"/>
        <w:left w:val="none" w:sz="0" w:space="0" w:color="auto"/>
        <w:bottom w:val="none" w:sz="0" w:space="0" w:color="auto"/>
        <w:right w:val="none" w:sz="0" w:space="0" w:color="auto"/>
      </w:divBdr>
    </w:div>
    <w:div w:id="2002733711">
      <w:marLeft w:val="480"/>
      <w:marRight w:val="0"/>
      <w:marTop w:val="0"/>
      <w:marBottom w:val="0"/>
      <w:divBdr>
        <w:top w:val="none" w:sz="0" w:space="0" w:color="auto"/>
        <w:left w:val="none" w:sz="0" w:space="0" w:color="auto"/>
        <w:bottom w:val="none" w:sz="0" w:space="0" w:color="auto"/>
        <w:right w:val="none" w:sz="0" w:space="0" w:color="auto"/>
      </w:divBdr>
    </w:div>
    <w:div w:id="2011983669">
      <w:marLeft w:val="480"/>
      <w:marRight w:val="0"/>
      <w:marTop w:val="0"/>
      <w:marBottom w:val="0"/>
      <w:divBdr>
        <w:top w:val="none" w:sz="0" w:space="0" w:color="auto"/>
        <w:left w:val="none" w:sz="0" w:space="0" w:color="auto"/>
        <w:bottom w:val="none" w:sz="0" w:space="0" w:color="auto"/>
        <w:right w:val="none" w:sz="0" w:space="0" w:color="auto"/>
      </w:divBdr>
    </w:div>
    <w:div w:id="2063091689">
      <w:marLeft w:val="480"/>
      <w:marRight w:val="0"/>
      <w:marTop w:val="0"/>
      <w:marBottom w:val="0"/>
      <w:divBdr>
        <w:top w:val="none" w:sz="0" w:space="0" w:color="auto"/>
        <w:left w:val="none" w:sz="0" w:space="0" w:color="auto"/>
        <w:bottom w:val="none" w:sz="0" w:space="0" w:color="auto"/>
        <w:right w:val="none" w:sz="0" w:space="0" w:color="auto"/>
      </w:divBdr>
    </w:div>
    <w:div w:id="2083407866">
      <w:marLeft w:val="480"/>
      <w:marRight w:val="0"/>
      <w:marTop w:val="0"/>
      <w:marBottom w:val="0"/>
      <w:divBdr>
        <w:top w:val="none" w:sz="0" w:space="0" w:color="auto"/>
        <w:left w:val="none" w:sz="0" w:space="0" w:color="auto"/>
        <w:bottom w:val="none" w:sz="0" w:space="0" w:color="auto"/>
        <w:right w:val="none" w:sz="0" w:space="0" w:color="auto"/>
      </w:divBdr>
    </w:div>
    <w:div w:id="2086144668">
      <w:marLeft w:val="480"/>
      <w:marRight w:val="0"/>
      <w:marTop w:val="0"/>
      <w:marBottom w:val="0"/>
      <w:divBdr>
        <w:top w:val="none" w:sz="0" w:space="0" w:color="auto"/>
        <w:left w:val="none" w:sz="0" w:space="0" w:color="auto"/>
        <w:bottom w:val="none" w:sz="0" w:space="0" w:color="auto"/>
        <w:right w:val="none" w:sz="0" w:space="0" w:color="auto"/>
      </w:divBdr>
    </w:div>
    <w:div w:id="2112236489">
      <w:marLeft w:val="480"/>
      <w:marRight w:val="0"/>
      <w:marTop w:val="0"/>
      <w:marBottom w:val="0"/>
      <w:divBdr>
        <w:top w:val="none" w:sz="0" w:space="0" w:color="auto"/>
        <w:left w:val="none" w:sz="0" w:space="0" w:color="auto"/>
        <w:bottom w:val="none" w:sz="0" w:space="0" w:color="auto"/>
        <w:right w:val="none" w:sz="0" w:space="0" w:color="auto"/>
      </w:divBdr>
    </w:div>
    <w:div w:id="2143452802">
      <w:marLeft w:val="48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6.png"/><Relationship Id="rId117" Type="http://schemas.openxmlformats.org/officeDocument/2006/relationships/image" Target="media/image95.png"/><Relationship Id="rId21" Type="http://schemas.openxmlformats.org/officeDocument/2006/relationships/footer" Target="footer6.xml"/><Relationship Id="rId42" Type="http://schemas.openxmlformats.org/officeDocument/2006/relationships/image" Target="media/image22.png"/><Relationship Id="rId47" Type="http://schemas.openxmlformats.org/officeDocument/2006/relationships/header" Target="header7.xml"/><Relationship Id="rId63" Type="http://schemas.openxmlformats.org/officeDocument/2006/relationships/image" Target="media/image41.png"/><Relationship Id="rId68" Type="http://schemas.openxmlformats.org/officeDocument/2006/relationships/image" Target="media/image46.png"/><Relationship Id="rId84" Type="http://schemas.openxmlformats.org/officeDocument/2006/relationships/image" Target="media/image62.png"/><Relationship Id="rId89" Type="http://schemas.openxmlformats.org/officeDocument/2006/relationships/image" Target="media/image67.png"/><Relationship Id="rId112" Type="http://schemas.openxmlformats.org/officeDocument/2006/relationships/image" Target="media/image90.png"/><Relationship Id="rId16" Type="http://schemas.openxmlformats.org/officeDocument/2006/relationships/header" Target="header4.xml"/><Relationship Id="rId107" Type="http://schemas.openxmlformats.org/officeDocument/2006/relationships/image" Target="media/image85.png"/><Relationship Id="rId11" Type="http://schemas.openxmlformats.org/officeDocument/2006/relationships/footer" Target="footer1.xml"/><Relationship Id="rId32" Type="http://schemas.openxmlformats.org/officeDocument/2006/relationships/image" Target="media/image12.png"/><Relationship Id="rId37" Type="http://schemas.openxmlformats.org/officeDocument/2006/relationships/image" Target="media/image17.jpeg"/><Relationship Id="rId53" Type="http://schemas.openxmlformats.org/officeDocument/2006/relationships/image" Target="media/image31.png"/><Relationship Id="rId58" Type="http://schemas.openxmlformats.org/officeDocument/2006/relationships/image" Target="media/image36.png"/><Relationship Id="rId74" Type="http://schemas.openxmlformats.org/officeDocument/2006/relationships/image" Target="media/image52.png"/><Relationship Id="rId79" Type="http://schemas.openxmlformats.org/officeDocument/2006/relationships/image" Target="media/image57.png"/><Relationship Id="rId102" Type="http://schemas.openxmlformats.org/officeDocument/2006/relationships/image" Target="media/image80.png"/><Relationship Id="rId123" Type="http://schemas.openxmlformats.org/officeDocument/2006/relationships/image" Target="media/image101.png"/><Relationship Id="rId5" Type="http://schemas.openxmlformats.org/officeDocument/2006/relationships/webSettings" Target="webSettings.xml"/><Relationship Id="rId90" Type="http://schemas.openxmlformats.org/officeDocument/2006/relationships/image" Target="media/image68.png"/><Relationship Id="rId95" Type="http://schemas.openxmlformats.org/officeDocument/2006/relationships/image" Target="media/image73.png"/><Relationship Id="rId22" Type="http://schemas.openxmlformats.org/officeDocument/2006/relationships/image" Target="media/image3.png"/><Relationship Id="rId27" Type="http://schemas.openxmlformats.org/officeDocument/2006/relationships/image" Target="media/image7.png"/><Relationship Id="rId43" Type="http://schemas.openxmlformats.org/officeDocument/2006/relationships/image" Target="media/image23.png"/><Relationship Id="rId48" Type="http://schemas.openxmlformats.org/officeDocument/2006/relationships/footer" Target="footer7.xml"/><Relationship Id="rId64" Type="http://schemas.openxmlformats.org/officeDocument/2006/relationships/image" Target="media/image42.png"/><Relationship Id="rId69" Type="http://schemas.openxmlformats.org/officeDocument/2006/relationships/image" Target="media/image47.png"/><Relationship Id="rId113" Type="http://schemas.openxmlformats.org/officeDocument/2006/relationships/image" Target="media/image91.png"/><Relationship Id="rId118" Type="http://schemas.openxmlformats.org/officeDocument/2006/relationships/image" Target="media/image96.png"/><Relationship Id="rId80" Type="http://schemas.openxmlformats.org/officeDocument/2006/relationships/image" Target="media/image58.png"/><Relationship Id="rId85" Type="http://schemas.openxmlformats.org/officeDocument/2006/relationships/image" Target="media/image63.png"/><Relationship Id="rId12" Type="http://schemas.openxmlformats.org/officeDocument/2006/relationships/footer" Target="footer2.xml"/><Relationship Id="rId17" Type="http://schemas.openxmlformats.org/officeDocument/2006/relationships/footer" Target="footer4.xml"/><Relationship Id="rId33" Type="http://schemas.openxmlformats.org/officeDocument/2006/relationships/image" Target="media/image13.png"/><Relationship Id="rId38" Type="http://schemas.openxmlformats.org/officeDocument/2006/relationships/image" Target="media/image18.png"/><Relationship Id="rId59" Type="http://schemas.openxmlformats.org/officeDocument/2006/relationships/image" Target="media/image37.png"/><Relationship Id="rId103" Type="http://schemas.openxmlformats.org/officeDocument/2006/relationships/image" Target="media/image81.png"/><Relationship Id="rId108" Type="http://schemas.openxmlformats.org/officeDocument/2006/relationships/image" Target="media/image86.png"/><Relationship Id="rId124" Type="http://schemas.openxmlformats.org/officeDocument/2006/relationships/image" Target="media/image102.png"/><Relationship Id="rId54" Type="http://schemas.openxmlformats.org/officeDocument/2006/relationships/image" Target="media/image32.png"/><Relationship Id="rId70" Type="http://schemas.openxmlformats.org/officeDocument/2006/relationships/image" Target="media/image48.png"/><Relationship Id="rId75" Type="http://schemas.openxmlformats.org/officeDocument/2006/relationships/image" Target="media/image53.png"/><Relationship Id="rId91" Type="http://schemas.openxmlformats.org/officeDocument/2006/relationships/image" Target="media/image69.png"/><Relationship Id="rId96" Type="http://schemas.openxmlformats.org/officeDocument/2006/relationships/image" Target="media/image74.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4.png"/><Relationship Id="rId28" Type="http://schemas.openxmlformats.org/officeDocument/2006/relationships/image" Target="media/image8.png"/><Relationship Id="rId49" Type="http://schemas.openxmlformats.org/officeDocument/2006/relationships/image" Target="media/image27.jpg"/><Relationship Id="rId114" Type="http://schemas.openxmlformats.org/officeDocument/2006/relationships/image" Target="media/image92.png"/><Relationship Id="rId119" Type="http://schemas.openxmlformats.org/officeDocument/2006/relationships/image" Target="media/image97.png"/><Relationship Id="rId44" Type="http://schemas.openxmlformats.org/officeDocument/2006/relationships/image" Target="media/image24.png"/><Relationship Id="rId60" Type="http://schemas.openxmlformats.org/officeDocument/2006/relationships/image" Target="media/image38.png"/><Relationship Id="rId65" Type="http://schemas.openxmlformats.org/officeDocument/2006/relationships/image" Target="media/image43.png"/><Relationship Id="rId81" Type="http://schemas.openxmlformats.org/officeDocument/2006/relationships/image" Target="media/image59.png"/><Relationship Id="rId86" Type="http://schemas.openxmlformats.org/officeDocument/2006/relationships/image" Target="media/image64.png"/><Relationship Id="rId13" Type="http://schemas.openxmlformats.org/officeDocument/2006/relationships/header" Target="header3.xml"/><Relationship Id="rId18" Type="http://schemas.openxmlformats.org/officeDocument/2006/relationships/header" Target="header5.xml"/><Relationship Id="rId39" Type="http://schemas.openxmlformats.org/officeDocument/2006/relationships/image" Target="media/image19.png"/><Relationship Id="rId109" Type="http://schemas.openxmlformats.org/officeDocument/2006/relationships/image" Target="media/image87.png"/><Relationship Id="rId34" Type="http://schemas.openxmlformats.org/officeDocument/2006/relationships/image" Target="media/image14.png"/><Relationship Id="rId50" Type="http://schemas.openxmlformats.org/officeDocument/2006/relationships/image" Target="media/image28.png"/><Relationship Id="rId55" Type="http://schemas.openxmlformats.org/officeDocument/2006/relationships/image" Target="media/image33.png"/><Relationship Id="rId76" Type="http://schemas.openxmlformats.org/officeDocument/2006/relationships/image" Target="media/image54.png"/><Relationship Id="rId97" Type="http://schemas.openxmlformats.org/officeDocument/2006/relationships/image" Target="media/image75.png"/><Relationship Id="rId104" Type="http://schemas.openxmlformats.org/officeDocument/2006/relationships/image" Target="media/image82.png"/><Relationship Id="rId120" Type="http://schemas.openxmlformats.org/officeDocument/2006/relationships/image" Target="media/image98.png"/><Relationship Id="rId125"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image" Target="media/image49.png"/><Relationship Id="rId92" Type="http://schemas.openxmlformats.org/officeDocument/2006/relationships/image" Target="media/image70.png"/><Relationship Id="rId2" Type="http://schemas.openxmlformats.org/officeDocument/2006/relationships/numbering" Target="numbering.xml"/><Relationship Id="rId29" Type="http://schemas.openxmlformats.org/officeDocument/2006/relationships/image" Target="media/image9.jpeg"/><Relationship Id="rId24" Type="http://schemas.openxmlformats.org/officeDocument/2006/relationships/image" Target="media/image5.png"/><Relationship Id="rId40" Type="http://schemas.openxmlformats.org/officeDocument/2006/relationships/image" Target="media/image20.png"/><Relationship Id="rId45" Type="http://schemas.openxmlformats.org/officeDocument/2006/relationships/image" Target="media/image25.png"/><Relationship Id="rId66" Type="http://schemas.openxmlformats.org/officeDocument/2006/relationships/image" Target="media/image44.png"/><Relationship Id="rId87" Type="http://schemas.openxmlformats.org/officeDocument/2006/relationships/image" Target="media/image65.png"/><Relationship Id="rId110" Type="http://schemas.openxmlformats.org/officeDocument/2006/relationships/image" Target="media/image88.png"/><Relationship Id="rId115" Type="http://schemas.openxmlformats.org/officeDocument/2006/relationships/image" Target="media/image93.png"/><Relationship Id="rId61" Type="http://schemas.openxmlformats.org/officeDocument/2006/relationships/image" Target="media/image39.png"/><Relationship Id="rId82" Type="http://schemas.openxmlformats.org/officeDocument/2006/relationships/image" Target="media/image60.png"/><Relationship Id="rId19" Type="http://schemas.openxmlformats.org/officeDocument/2006/relationships/footer" Target="footer5.xml"/><Relationship Id="rId14" Type="http://schemas.openxmlformats.org/officeDocument/2006/relationships/footer" Target="footer3.xml"/><Relationship Id="rId30" Type="http://schemas.openxmlformats.org/officeDocument/2006/relationships/image" Target="media/image10.png"/><Relationship Id="rId35" Type="http://schemas.openxmlformats.org/officeDocument/2006/relationships/image" Target="media/image15.png"/><Relationship Id="rId56" Type="http://schemas.openxmlformats.org/officeDocument/2006/relationships/image" Target="media/image34.png"/><Relationship Id="rId77" Type="http://schemas.openxmlformats.org/officeDocument/2006/relationships/image" Target="media/image55.png"/><Relationship Id="rId100" Type="http://schemas.openxmlformats.org/officeDocument/2006/relationships/image" Target="media/image78.png"/><Relationship Id="rId105" Type="http://schemas.openxmlformats.org/officeDocument/2006/relationships/image" Target="media/image83.png"/><Relationship Id="rId126" Type="http://schemas.openxmlformats.org/officeDocument/2006/relationships/glossaryDocument" Target="glossary/document.xml"/><Relationship Id="rId8" Type="http://schemas.openxmlformats.org/officeDocument/2006/relationships/image" Target="media/image1.png"/><Relationship Id="rId51" Type="http://schemas.openxmlformats.org/officeDocument/2006/relationships/image" Target="media/image29.png"/><Relationship Id="rId72" Type="http://schemas.openxmlformats.org/officeDocument/2006/relationships/image" Target="media/image50.png"/><Relationship Id="rId93" Type="http://schemas.openxmlformats.org/officeDocument/2006/relationships/image" Target="media/image71.png"/><Relationship Id="rId98" Type="http://schemas.openxmlformats.org/officeDocument/2006/relationships/image" Target="media/image76.png"/><Relationship Id="rId121" Type="http://schemas.openxmlformats.org/officeDocument/2006/relationships/image" Target="media/image99.png"/><Relationship Id="rId3" Type="http://schemas.openxmlformats.org/officeDocument/2006/relationships/styles" Target="styles.xml"/><Relationship Id="rId25" Type="http://schemas.openxmlformats.org/officeDocument/2006/relationships/image" Target="media/image510.png"/><Relationship Id="rId46" Type="http://schemas.openxmlformats.org/officeDocument/2006/relationships/image" Target="media/image26.png"/><Relationship Id="rId67" Type="http://schemas.openxmlformats.org/officeDocument/2006/relationships/image" Target="media/image45.png"/><Relationship Id="rId116" Type="http://schemas.openxmlformats.org/officeDocument/2006/relationships/image" Target="media/image94.png"/><Relationship Id="rId20" Type="http://schemas.openxmlformats.org/officeDocument/2006/relationships/header" Target="header6.xml"/><Relationship Id="rId41" Type="http://schemas.openxmlformats.org/officeDocument/2006/relationships/image" Target="media/image21.png"/><Relationship Id="rId62" Type="http://schemas.openxmlformats.org/officeDocument/2006/relationships/image" Target="media/image40.png"/><Relationship Id="rId83" Type="http://schemas.openxmlformats.org/officeDocument/2006/relationships/image" Target="media/image61.png"/><Relationship Id="rId88" Type="http://schemas.openxmlformats.org/officeDocument/2006/relationships/image" Target="media/image66.png"/><Relationship Id="rId111" Type="http://schemas.openxmlformats.org/officeDocument/2006/relationships/image" Target="media/image89.png"/><Relationship Id="rId15" Type="http://schemas.openxmlformats.org/officeDocument/2006/relationships/image" Target="media/image2.png"/><Relationship Id="rId36" Type="http://schemas.openxmlformats.org/officeDocument/2006/relationships/image" Target="media/image16.png"/><Relationship Id="rId57" Type="http://schemas.openxmlformats.org/officeDocument/2006/relationships/image" Target="media/image35.png"/><Relationship Id="rId106" Type="http://schemas.openxmlformats.org/officeDocument/2006/relationships/image" Target="media/image84.png"/><Relationship Id="rId127" Type="http://schemas.openxmlformats.org/officeDocument/2006/relationships/theme" Target="theme/theme1.xml"/><Relationship Id="rId10" Type="http://schemas.openxmlformats.org/officeDocument/2006/relationships/header" Target="header2.xml"/><Relationship Id="rId31" Type="http://schemas.openxmlformats.org/officeDocument/2006/relationships/image" Target="media/image11.png"/><Relationship Id="rId52" Type="http://schemas.openxmlformats.org/officeDocument/2006/relationships/image" Target="media/image30.png"/><Relationship Id="rId73" Type="http://schemas.openxmlformats.org/officeDocument/2006/relationships/image" Target="media/image51.png"/><Relationship Id="rId78" Type="http://schemas.openxmlformats.org/officeDocument/2006/relationships/image" Target="media/image56.png"/><Relationship Id="rId94" Type="http://schemas.openxmlformats.org/officeDocument/2006/relationships/image" Target="media/image72.png"/><Relationship Id="rId99" Type="http://schemas.openxmlformats.org/officeDocument/2006/relationships/image" Target="media/image77.png"/><Relationship Id="rId101" Type="http://schemas.openxmlformats.org/officeDocument/2006/relationships/image" Target="media/image79.png"/><Relationship Id="rId122" Type="http://schemas.openxmlformats.org/officeDocument/2006/relationships/image" Target="media/image100.png"/><Relationship Id="rId4" Type="http://schemas.openxmlformats.org/officeDocument/2006/relationships/settings" Target="settings.xml"/><Relationship Id="rId9"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569BD026-CA15-4902-9DE1-7280DA8E0E25}"/>
      </w:docPartPr>
      <w:docPartBody>
        <w:p w:rsidR="00C86B34" w:rsidRDefault="00EB5009">
          <w:r w:rsidRPr="00552B3A">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5009"/>
    <w:rsid w:val="0009374E"/>
    <w:rsid w:val="001B790B"/>
    <w:rsid w:val="002B6D3A"/>
    <w:rsid w:val="003A35A2"/>
    <w:rsid w:val="00510973"/>
    <w:rsid w:val="006F5C64"/>
    <w:rsid w:val="00761CEC"/>
    <w:rsid w:val="00846F0F"/>
    <w:rsid w:val="00943A8D"/>
    <w:rsid w:val="009D191C"/>
    <w:rsid w:val="009E6C24"/>
    <w:rsid w:val="00A5176C"/>
    <w:rsid w:val="00A82178"/>
    <w:rsid w:val="00B12632"/>
    <w:rsid w:val="00B2102D"/>
    <w:rsid w:val="00BD12F7"/>
    <w:rsid w:val="00C86B34"/>
    <w:rsid w:val="00CD7081"/>
    <w:rsid w:val="00DC482E"/>
    <w:rsid w:val="00DD5EA8"/>
    <w:rsid w:val="00E31A67"/>
    <w:rsid w:val="00E840B8"/>
    <w:rsid w:val="00E9351E"/>
    <w:rsid w:val="00EB5009"/>
    <w:rsid w:val="00F2579F"/>
    <w:rsid w:val="00F96A9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43A8D"/>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76F02D1-6A6A-474A-9CF5-E36A05F78F7F}">
  <we:reference id="wa104382081" version="1.55.1.0" store="en-001" storeType="OMEX"/>
  <we:alternateReferences>
    <we:reference id="wa104382081" version="1.55.1.0" store="en-001" storeType="OMEX"/>
  </we:alternateReferences>
  <we:properties>
    <we:property name="MENDELEY_BIBLIOGRAPHY_IS_DIRTY" value="true"/>
    <we:property name="MENDELEY_BIBLIOGRAPHY_LAST_MODIFIED" value="1784228367604"/>
    <we:property name="MENDELEY_CITATIONS" value="[{&quot;citationID&quot;:&quot;MENDELEY_CITATION_c64a7479-be78-4433-b918-22cde0a1bec7&quot;,&quot;properties&quot;:{&quot;noteIndex&quot;:0},&quot;isEdited&quot;:false,&quot;manualOverride&quot;:{&quot;isManuallyOverridden&quot;:true,&quot;citeprocText&quot;:&quot;(Ananto dkk., 2019)&quot;,&quot;manualOverrideText&quot;:&quot;Ananto dkk. (2019)&quot;},&quot;citationItems&quot;:[{&quot;id&quot;:&quot;7afe4a5b-85bb-3a4f-885c-1f50a1b00202&quot;,&quot;itemData&quot;:{&quot;type&quot;:&quot;article-journal&quot;,&quot;id&quot;:&quot;7afe4a5b-85bb-3a4f-885c-1f50a1b00202&quot;,&quot;title&quot;:&quot;Klasifikasi Kategori Pengaduan Masyarakat Melalui Kanal LAPOR! Menggunakan Artificial Neural Network&quot;,&quot;author&quot;:[{&quot;family&quot;:&quot;Ananto&quot;,&quot;given&quot;:&quot;Mochamad Ihsan&quot;,&quot;parse-names&quot;:false,&quot;dropping-particle&quot;:&quot;&quot;,&quot;non-dropping-particle&quot;:&quot;&quot;},{&quot;family&quot;:&quot;Winahju&quot;,&quot;given&quot;:&quot;Wiwiek Setya&quot;,&quot;parse-names&quot;:false,&quot;dropping-particle&quot;:&quot;&quot;,&quot;non-dropping-particle&quot;:&quot;&quot;},{&quot;family&quot;:&quot;Fithriasari&quot;,&quot;given&quot;:&quot;Kartika&quot;,&quot;parse-names&quot;:false,&quot;dropping-particle&quot;:&quot;&quot;,&quot;non-dropping-particle&quot;:&quot;&quot;}],&quot;container-title&quot;:&quot;Inferensi&quot;,&quot;DOI&quot;:&quot;10.12962/j27213862.v2i2.6821&quot;,&quot;URL&quot;:&quot;http://iptek.its.ac.id/index.php/inferensi/article/view/6821&quot;,&quot;issued&quot;:{&quot;date-parts&quot;:[[2019]]},&quot;page&quot;:&quot;71&quot;,&quot;issue&quot;:&quot;2&quot;,&quot;volume&quot;:&quot;2&quot;,&quot;container-title-short&quot;:&quot;&quot;},&quot;isTemporary&quot;:false}],&quot;citationTag&quot;:&quot;MENDELEY_CITATION_v3_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&quot;},{&quot;citationID&quot;:&quot;MENDELEY_CITATION_9fd7eae9-b7db-4dbf-96da-227b4605d6c4&quot;,&quot;properties&quot;:{&quot;noteIndex&quot;:0},&quot;isEdited&quot;:false,&quot;manualOverride&quot;:{&quot;isManuallyOverridden&quot;:true,&quot;citeprocText&quot;:&quot;(Zarly dkk., 2026)&quot;,&quot;manualOverrideText&quot;:&quot;Zarly dkk. (2026)&quot;},&quot;citationItems&quot;:[{&quot;id&quot;:&quot;8937914b-3e57-323e-bad8-d6b81edf4f0b&quot;,&quot;itemData&quot;:{&quot;type&quot;:&quot;article-journal&quot;,&quot;id&quot;:&quot;8937914b-3e57-323e-bad8-d6b81edf4f0b&quot;,&quot;title&quot;:&quot;Implementation of a Web Based Automatic Public Complaint Classification System Using the Random Forest Algorithm at the Department of Population and Civil Registration of Pesisir Selatan Regency&quot;,&quot;author&quot;:[{&quot;family&quot;:&quot;Zarly&quot;,&quot;given&quot;:&quot;Davit&quot;,&quot;parse-names&quot;:false,&quot;dropping-particle&quot;:&quot;&quot;,&quot;non-dropping-particle&quot;:&quot;&quot;},{&quot;family&quot;:&quot;Hadi&quot;,&quot;given&quot;:&quot;Ahmaddul&quot;,&quot;parse-names&quot;:false,&quot;dropping-particle&quot;:&quot;&quot;,&quot;non-dropping-particle&quot;:&quot;&quot;},{&quot;family&quot;:&quot;Huda&quot;,&quot;given&quot;:&quot;Asrul&quot;,&quot;parse-names&quot;:false,&quot;dropping-particle&quot;:&quot;&quot;,&quot;non-dropping-particle&quot;:&quot;&quot;},{&quot;family&quot;:&quot;Dewi&quot;,&quot;given&quot;:&quot;Ika Parma&quot;,&quot;parse-names&quot;:false,&quot;dropping-particle&quot;:&quot;&quot;,&quot;non-dropping-particle&quot;:&quot;&quot;}],&quot;container-title&quot;:&quot;Jurnal Ilmiah Multidisiplin Indonesia (JIM-ID)&quot;,&quot;URL&quot;:&quot;https://ejournal.seaninstitute.or.id/index.php/esaprom/article/view/8240&quot;,&quot;issued&quot;:{&quot;date-parts&quot;:[[2026]]},&quot;page&quot;:&quot;594-605&quot;,&quot;issue&quot;:&quot;03&quot;,&quot;volume&quot;:&quot;5&quot;,&quot;container-title-short&quot;:&quot;&quot;},&quot;isTemporary&quot;:false}],&quot;citationTag&quot;:&quot;MENDELEY_CITATION_v3_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&quot;},{&quot;citationID&quot;:&quot;MENDELEY_CITATION_77ca00f3-e932-4e21-9049-db57616e140b&quot;,&quot;properties&quot;:{&quot;noteIndex&quot;:0},&quot;isEdited&quot;:false,&quot;manualOverride&quot;:{&quot;isManuallyOverridden&quot;:true,&quot;citeprocText&quot;:&quot;(Prayogo dkk., 2026)&quot;,&quot;manualOverrideText&quot;:&quot;Prayogo dkk., 2026&quot;},&quot;citationItems&quot;:[{&quot;id&quot;:&quot;52563618-eca2-3b8b-9672-21d1588223bc&quot;,&quot;itemData&quot;:{&quot;type&quot;:&quot;article-journal&quot;,&quot;id&quot;:&quot;52563618-eca2-3b8b-9672-21d1588223bc&quot;,&quot;title&quot;:&quot;Text Classification of Public Complaint Validity With Deep Learning Approaches&quot;,&quot;author&quot;:[{&quot;family&quot;:&quot;Prayogo&quot;,&quot;given&quot;:&quot;Ignatius Wisnu&quot;,&quot;parse-names&quot;:false,&quot;dropping-particle&quot;:&quot;&quot;,&quot;non-dropping-particle&quot;:&quot;&quot;},{&quot;family&quot;:&quot;Kurniawati&quot;,&quot;given&quot;:&quot;Yulia&quot;,&quot;parse-names&quot;:false,&quot;dropping-particle&quot;:&quot;&quot;,&quot;non-dropping-particle&quot;:&quot;&quot;},{&quot;family&quot;:&quot;Hidayati&quot;,&quot;given&quot;:&quot;Isnina Eva&quot;,&quot;parse-names&quot;:false,&quot;dropping-particle&quot;:&quot;&quot;,&quot;non-dropping-particle&quot;:&quot;&quot;},{&quot;family&quot;:&quot;Khairunnisa&quot;,&quot;given&quot;:&quot;Amelia&quot;,&quot;parse-names&quot;:false,&quot;dropping-particle&quot;:&quot;&quot;,&quot;non-dropping-particle&quot;:&quot;&quot;},{&quot;family&quot;:&quot;Ruldeviyani&quot;,&quot;given&quot;:&quot;Yova&quot;,&quot;parse-names&quot;:false,&quot;dropping-particle&quot;:&quot;&quot;,&quot;non-dropping-particle&quot;:&quot;&quot;}],&quot;container-title&quot;:&quot;Jurnal Nasional Teknik Elektro dan Teknologi Informasi&quot;,&quot;DOI&quot;:&quot;10.22146/jnteti.v15i2.24003&quot;,&quot;issued&quot;:{&quot;date-parts&quot;:[[2026]]},&quot;page&quot;:&quot;115-123&quot;,&quot;issue&quot;:&quot;2&quot;,&quot;volume&quot;:&quot;15&quot;,&quot;container-title-short&quot;:&quot;&quot;},&quot;isTemporary&quot;:false}],&quot;citationTag&quot;:&quot;MENDELEY_CITATION_v3_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&quot;},{&quot;citationID&quot;:&quot;MENDELEY_CITATION_2441769c-bc44-481d-8c17-8771e1dfdf79&quot;,&quot;properties&quot;:{&quot;noteIndex&quot;:0},&quot;isEdited&quot;:false,&quot;manualOverride&quot;:{&quot;isManuallyOverridden&quot;:true,&quot;citeprocText&quot;:&quot;(Mazia dkk., 2021)&quot;,&quot;manualOverrideText&quot;:&quot;Mazia dkk. (2021)&quot;},&quot;citationItems&quot;:[{&quot;id&quot;:&quot;c5e20527-8fe3-3240-9b6b-61b418dd4a11&quot;,&quot;itemData&quot;:{&quot;type&quot;:&quot;article-journal&quot;,&quot;id&quot;:&quot;c5e20527-8fe3-3240-9b6b-61b418dd4a11&quot;,&quot;title&quot;:&quot;Rancang bangun sistem informasi helpdesk ticketing berbasis web pada PT. Mitra Tiga Berlian Bekasi&quot;,&quot;author&quot;:[{&quot;family&quot;:&quot;Mazia&quot;,&quot;given&quot;:&quot;L&quot;,&quot;parse-names&quot;:false,&quot;dropping-particle&quot;:&quot;&quot;,&quot;non-dropping-particle&quot;:&quot;&quot;},{&quot;family&quot;:&quot;Utami&quot;,&quot;given&quot;:&quot;L A&quot;,&quot;parse-names&quot;:false,&quot;dropping-particle&quot;:&quot;&quot;,&quot;non-dropping-particle&quot;:&quot;&quot;},{&quot;family&quot;:&quot;Bintang&quot;,&quot;given&quot;:&quot;F K&quot;,&quot;parse-names&quot;:false,&quot;dropping-particle&quot;:&quot;&quot;,&quot;non-dropping-particle&quot;:&quot;&quot;}],&quot;container-title&quot;:&quot;Jurnal Informatika Universitas Pamulang&quot;,&quot;DOI&quot;:&quot;10.32493/informatika.v6i1.8323&quot;,&quot;issued&quot;:{&quot;date-parts&quot;:[[2021]]},&quot;page&quot;:&quot;85-92&quot;,&quot;issue&quot;:&quot;1&quot;,&quot;volume&quot;:&quot;6&quot;,&quot;container-title-short&quot;:&quot;&quot;},&quot;isTemporary&quot;:false}],&quot;citationTag&quot;:&quot;MENDELEY_CITATION_v3_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&quot;},{&quot;citationID&quot;:&quot;MENDELEY_CITATION_875168e3-bff9-4dcb-8017-49ca982cf73f&quot;,&quot;properties&quot;:{&quot;noteIndex&quot;:0},&quot;isEdited&quot;:false,&quot;manualOverride&quot;:{&quot;isManuallyOverridden&quot;:false,&quot;citeprocText&quot;:&quot;(Kadir, 2014)&quot;,&quot;manualOverrideText&quot;:&quot;&quot;},&quot;citationTag&quot;:&quot;MENDELEY_CITATION_v3_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&quot;,&quot;citationItems&quot;:[{&quot;id&quot;:&quot;cfbd92cb-2c0f-3201-96a4-a254c65b15bf&quot;,&quot;itemData&quot;:{&quot;type&quot;:&quot;book&quot;,&quot;id&quot;:&quot;cfbd92cb-2c0f-3201-96a4-a254c65b15bf&quot;,&quot;title&quot;:&quot;Pengenalan Sistem Informasi Edisi Revisi&quot;,&quot;author&quot;:[{&quot;family&quot;:&quot;Kadir&quot;,&quot;given&quot;:&quot;A&quot;,&quot;parse-names&quot;:false,&quot;dropping-particle&quot;:&quot;&quot;,&quot;non-dropping-particle&quot;:&quot;&quot;}],&quot;issued&quot;:{&quot;date-parts&quot;:[[2014]]},&quot;publisher-place&quot;:&quot;Yogyakarta&quot;,&quot;publisher&quot;:&quot;Andi Offset&quot;,&quot;container-title-short&quot;:&quot;&quot;},&quot;isTemporary&quot;:false}]},{&quot;citationID&quot;:&quot;MENDELEY_CITATION_455d5759-a188-4730-b2db-1884bf0dc761&quot;,&quot;properties&quot;:{&quot;noteIndex&quot;:0},&quot;isEdited&quot;:false,&quot;manualOverride&quot;:{&quot;isManuallyOverridden&quot;:true,&quot;citeprocText&quot;:&quot;(Pressman &amp;#38; Maxim, 2019)&quot;,&quot;manualOverrideText&quot;:&quot;Pressman &amp; Maxim (2019)&quot;},&quot;citationTag&quot;:&quot;MENDELEY_CITATION_v3_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&quot;,&quot;citationItems&quot;:[{&quot;id&quot;:&quot;f6625216-553f-35d1-b50e-3d6c61204f81&quot;,&quot;itemData&quot;:{&quot;type&quot;:&quot;book&quot;,&quot;id&quot;:&quot;f6625216-553f-35d1-b50e-3d6c61204f81&quot;,&quot;title&quot;:&quot;Software Engineering: A Practitioner's Approach&quot;,&quot;author&quot;:[{&quot;family&quot;:&quot;Pressman&quot;,&quot;given&quot;:&quot;Roger S&quot;,&quot;parse-names&quot;:false,&quot;dropping-particle&quot;:&quot;&quot;,&quot;non-dropping-particle&quot;:&quot;&quot;},{&quot;family&quot;:&quot;Maxim&quot;,&quot;given&quot;:&quot;Bruce R&quot;,&quot;parse-names&quot;:false,&quot;dropping-particle&quot;:&quot;&quot;,&quot;non-dropping-particle&quot;:&quot;&quot;}],&quot;issued&quot;:{&quot;date-parts&quot;:[[2019]]},&quot;edition&quot;:&quot;9&quot;,&quot;publisher&quot;:&quot;McGraw-Hill Education&quot;,&quot;container-title-short&quot;:&quot;&quot;},&quot;isTemporary&quot;:false}]},{&quot;citationID&quot;:&quot;MENDELEY_CITATION_c072b0d1-1440-4145-be8a-1e9f3a8e958f&quot;,&quot;properties&quot;:{&quot;noteIndex&quot;:0},&quot;isEdited&quot;:false,&quot;manualOverride&quot;:{&quot;isManuallyOverridden&quot;:false,&quot;citeprocText&quot;:&quot;(Annisa, 2026)&quot;,&quot;manualOverrideText&quot;:&quot;&quot;},&quot;citationTag&quot;:&quot;MENDELEY_CITATION_v3_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&quot;,&quot;citationItems&quot;:[{&quot;id&quot;:&quot;9262e003-baf3-3f6a-b0d2-a4e2bc6605d5&quot;,&quot;itemData&quot;:{&quot;type&quot;:&quot;article&quot;,&quot;id&quot;:&quot;9262e003-baf3-3f6a-b0d2-a4e2bc6605d5&quot;,&quot;title&quot;:&quot;Ini Perbedaan Aplikasi Desktop dan Aplikasi Website&quot;,&quot;author&quot;:[{&quot;family&quot;:&quot;Annisa&quot;,&quot;given&quot;:&quot;&quot;,&quot;parse-names&quot;:false,&quot;dropping-particle&quot;:&quot;&quot;,&quot;non-dropping-particle&quot;:&quot;&quot;}],&quot;URL&quot;:&quot;https://fikti.umsu.ac.id/ini-perbedaan-aplikasi-desktop-dan-aplikasi-website/&quot;,&quot;issued&quot;:{&quot;date-parts&quot;:[[2026]]},&quot;container-title-short&quot;:&quot;&quot;},&quot;isTemporary&quot;:false}]},{&quot;citationID&quot;:&quot;MENDELEY_CITATION_59875786-512e-4f5a-9eb2-7494b389b684&quot;,&quot;properties&quot;:{&quot;noteIndex&quot;:0},&quot;isEdited&quot;:false,&quot;manualOverride&quot;:{&quot;isManuallyOverridden&quot;:false,&quot;citeprocText&quot;:&quot;(ISO 10002, 2018)&quot;,&quot;manualOverrideText&quot;:&quot;&quot;},&quot;citationTag&quot;:&quot;MENDELEY_CITATION_v3_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&quot;,&quot;citationItems&quot;:[{&quot;id&quot;:&quot;316518e4-a61c-346b-89c5-c93bad672ae4&quot;,&quot;itemData&quot;:{&quot;type&quot;:&quot;report&quot;,&quot;id&quot;:&quot;316518e4-a61c-346b-89c5-c93bad672ae4&quot;,&quot;title&quot;:&quot;ISO 10002:2018 Quality management — Customer satisfaction — Guidelines for complaints handling in organizations&quot;,&quot;author&quot;:[{&quot;family&quot;:&quot;ISO 10002&quot;,&quot;given&quot;:&quot;&quot;,&quot;parse-names&quot;:false,&quot;dropping-particle&quot;:&quot;&quot;,&quot;non-dropping-particle&quot;:&quot;&quot;}],&quot;issued&quot;:{&quot;date-parts&quot;:[[2018]]},&quot;container-title-short&quot;:&quot;&quot;},&quot;isTemporary&quot;:false}]},{&quot;citationID&quot;:&quot;MENDELEY_CITATION_3843e3ec-d6b0-4a3e-b71b-344cb5ca7df1&quot;,&quot;properties&quot;:{&quot;noteIndex&quot;:0},&quot;isEdited&quot;:false,&quot;manualOverride&quot;:{&quot;isManuallyOverridden&quot;:true,&quot;citeprocText&quot;:&quot;(ISO 10002, 2018)&quot;,&quot;manualOverrideText&quot;:&quot;ISO 10002 (2018)&quot;},&quot;citationTag&quot;:&quot;MENDELEY_CITATION_v3_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&quot;,&quot;citationItems&quot;:[{&quot;id&quot;:&quot;316518e4-a61c-346b-89c5-c93bad672ae4&quot;,&quot;itemData&quot;:{&quot;type&quot;:&quot;report&quot;,&quot;id&quot;:&quot;316518e4-a61c-346b-89c5-c93bad672ae4&quot;,&quot;title&quot;:&quot;ISO 10002:2018 Quality management — Customer satisfaction — Guidelines for complaints handling in organizations&quot;,&quot;author&quot;:[{&quot;family&quot;:&quot;ISO 10002&quot;,&quot;given&quot;:&quot;&quot;,&quot;parse-names&quot;:false,&quot;dropping-particle&quot;:&quot;&quot;,&quot;non-dropping-particle&quot;:&quot;&quot;}],&quot;issued&quot;:{&quot;date-parts&quot;:[[2018]]},&quot;container-title-short&quot;:&quot;&quot;},&quot;isTemporary&quot;:false}]},{&quot;citationID&quot;:&quot;MENDELEY_CITATION_83d9fa42-6d26-4342-a13c-c64d62c8017b&quot;,&quot;properties&quot;:{&quot;noteIndex&quot;:0},&quot;isEdited&quot;:false,&quot;manualOverride&quot;:{&quot;isManuallyOverridden&quot;:false,&quot;citeprocText&quot;:&quot;(Rangkuti, 2019)&quot;,&quot;manualOverrideText&quot;:&quot;&quot;},&quot;citationTag&quot;:&quot;MENDELEY_CITATION_v3_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&quot;,&quot;citationItems&quot;:[{&quot;id&quot;:&quot;e9187712-5050-3a79-934f-24c77301b939&quot;,&quot;itemData&quot;:{&quot;type&quot;:&quot;book&quot;,&quot;id&quot;:&quot;e9187712-5050-3a79-934f-24c77301b939&quot;,&quot;title&quot;:&quot;Customer care excellence: Meningkatkan kinerja perusahaan melalui pelayanan prima plus&quot;,&quot;author&quot;:[{&quot;family&quot;:&quot;Rangkuti&quot;,&quot;given&quot;:&quot;F&quot;,&quot;parse-names&quot;:false,&quot;dropping-particle&quot;:&quot;&quot;,&quot;non-dropping-particle&quot;:&quot;&quot;}],&quot;issued&quot;:{&quot;date-parts&quot;:[[2019]]},&quot;publisher-place&quot;:&quot;Jakarta&quot;,&quot;edition&quot;:&quot;Edisi revisi&quot;,&quot;publisher&quot;:&quot;Gramedia Pustaka Utama&quot;,&quot;container-title-short&quot;:&quot;&quot;},&quot;isTemporary&quot;:false}]},{&quot;citationID&quot;:&quot;MENDELEY_CITATION_d4b25aeb-f52b-4cbd-9008-aaae5c2f7a06&quot;,&quot;properties&quot;:{&quot;noteIndex&quot;:0},&quot;isEdited&quot;:false,&quot;manualOverride&quot;:{&quot;isManuallyOverridden&quot;:false,&quot;citeprocText&quot;:&quot;(Muhammad dkk., 2018)&quot;,&quot;manualOverrideText&quot;:&quot;&quot;},&quot;citationTag&quot;:&quot;MENDELEY_CITATION_v3_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&quot;,&quot;citationItems&quot;:[{&quot;id&quot;:&quot;4278d187-35a4-3008-acf2-547e97723190&quot;,&quot;itemData&quot;:{&quot;type&quot;:&quot;article-journal&quot;,&quot;id&quot;:&quot;4278d187-35a4-3008-acf2-547e97723190&quot;,&quot;title&quot;:&quot;Analisis Perbandingan Kinerja Protokol Websocket dengan Protokol SSE pada Teknologi Push Notification&quot;,&quot;author&quot;:[{&quot;family&quot;:&quot;Muhammad&quot;,&quot;given&quot;:&quot;P B&quot;,&quot;parse-names&quot;:false,&quot;dropping-particle&quot;:&quot;&quot;,&quot;non-dropping-particle&quot;:&quot;&quot;},{&quot;family&quot;:&quot;Yahya&quot;,&quot;given&quot;:&quot;W&quot;,&quot;parse-names&quot;:false,&quot;dropping-particle&quot;:&quot;&quot;,&quot;non-dropping-particle&quot;:&quot;&quot;},{&quot;family&quot;:&quot;Basuki&quot;,&quot;given&quot;:&quot;A&quot;,&quot;parse-names&quot;:false,&quot;dropping-particle&quot;:&quot;&quot;,&quot;non-dropping-particle&quot;:&quot;&quot;}],&quot;container-title&quot;:&quot;Jurnal Pengembangan Teknologi Informasi dan Ilmu Komputer&quot;,&quot;URL&quot;:&quot;http://j-ptiik.ub.ac.id&quot;,&quot;issued&quot;:{&quot;date-parts&quot;:[[2018]]},&quot;page&quot;:&quot;2235-2242&quot;,&quot;issue&quot;:&quot;6&quot;,&quot;volume&quot;:&quot;2&quot;,&quot;container-title-short&quot;:&quot;&quot;},&quot;isTemporary&quot;:false}]},{&quot;citationID&quot;:&quot;MENDELEY_CITATION_0e0c9a01-df14-4dc8-90d7-59d116475c37&quot;,&quot;properties&quot;:{&quot;noteIndex&quot;:0},&quot;isEdited&quot;:false,&quot;manualOverride&quot;:{&quot;isManuallyOverridden&quot;:false,&quot;citeprocText&quot;:&quot;(Russell &amp;#38; Norvig, 2020)&quot;,&quot;manualOverrideText&quot;:&quot;&quot;},&quot;citationTag&quot;:&quot;MENDELEY_CITATION_v3_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&quot;,&quot;citationItems&quot;:[{&quot;id&quot;:&quot;14384683-8ff0-316f-a85a-87b7aa07f9da&quot;,&quot;itemData&quot;:{&quot;type&quot;:&quot;book&quot;,&quot;id&quot;:&quot;14384683-8ff0-316f-a85a-87b7aa07f9da&quot;,&quot;title&quot;:&quot;Artificial Intelligence: A Modern Approach&quot;,&quot;author&quot;:[{&quot;family&quot;:&quot;Russell&quot;,&quot;given&quot;:&quot;S&quot;,&quot;parse-names&quot;:false,&quot;dropping-particle&quot;:&quot;&quot;,&quot;non-dropping-particle&quot;:&quot;&quot;},{&quot;family&quot;:&quot;Norvig&quot;,&quot;given&quot;:&quot;P&quot;,&quot;parse-names&quot;:false,&quot;dropping-particle&quot;:&quot;&quot;,&quot;non-dropping-particle&quot;:&quot;&quot;}],&quot;issued&quot;:{&quot;date-parts&quot;:[[2020]]},&quot;edition&quot;:&quot;4&quot;,&quot;publisher&quot;:&quot;Pearson Education&quot;,&quot;container-title-short&quot;:&quot;&quot;},&quot;isTemporary&quot;:false}]},{&quot;citationID&quot;:&quot;MENDELEY_CITATION_5336dda6-552a-473f-bc7c-54fede617a2e&quot;,&quot;properties&quot;:{&quot;noteIndex&quot;:0},&quot;isEdited&quot;:false,&quot;manualOverride&quot;:{&quot;isManuallyOverridden&quot;:false,&quot;citeprocText&quot;:&quot;(Sulistiawati &amp;#38; Insany, 2026)&quot;,&quot;manualOverrideText&quot;:&quot;&quot;},&quot;citationTag&quot;:&quot;MENDELEY_CITATION_v3_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&quot;,&quot;citationItems&quot;:[{&quot;id&quot;:&quot;3f1bfc74-2fff-361a-bc20-8ceef615bf23&quot;,&quot;itemData&quot;:{&quot;type&quot;:&quot;article-journal&quot;,&quot;id&quot;:&quot;3f1bfc74-2fff-361a-bc20-8ceef615bf23&quot;,&quot;title&quot;:&quot;Penerapan sistem klasifikasi keluhan pelanggan menggunakan metode Naive Bayes untuk meningkatkan layanan customer support PT Cloud Hosting Indonesia&quot;,&quot;author&quot;:[{&quot;family&quot;:&quot;Sulistiawati&quot;,&quot;given&quot;:&quot;F&quot;,&quot;parse-names&quot;:false,&quot;dropping-particle&quot;:&quot;&quot;,&quot;non-dropping-particle&quot;:&quot;&quot;},{&quot;family&quot;:&quot;Insany&quot;,&quot;given&quot;:&quot;G P&quot;,&quot;parse-names&quot;:false,&quot;dropping-particle&quot;:&quot;&quot;,&quot;non-dropping-particle&quot;:&quot;&quot;}],&quot;container-title&quot;:&quot;Jurnal Pengabdian Masyarakat Bhinneka&quot;,&quot;DOI&quot;:&quot;10.58266/jpmb.v4i3.1162&quot;,&quot;issued&quot;:{&quot;date-parts&quot;:[[2026]]},&quot;page&quot;:&quot;4080-4084&quot;,&quot;issue&quot;:&quot;3&quot;,&quot;volume&quot;:&quot;4&quot;,&quot;container-title-short&quot;:&quot;&quot;},&quot;isTemporary&quot;:false}]},{&quot;citationID&quot;:&quot;MENDELEY_CITATION_795e3c2b-26d8-46d3-bc34-1846c13316f8&quot;,&quot;properties&quot;:{&quot;noteIndex&quot;:0},&quot;isEdited&quot;:false,&quot;manualOverride&quot;:{&quot;isManuallyOverridden&quot;:false,&quot;citeprocText&quot;:&quot;(Bhosale dkk., 2026)&quot;,&quot;manualOverrideText&quot;:&quot;&quot;},&quot;citationTag&quot;:&quot;MENDELEY_CITATION_v3_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&quot;,&quot;citationItems&quot;:[{&quot;id&quot;:&quot;bafeadf5-e5ab-379e-9283-2ac3d4aeb412&quot;,&quot;itemData&quot;:{&quot;type&quot;:&quot;article-journal&quot;,&quot;id&quot;:&quot;bafeadf5-e5ab-379e-9283-2ac3d4aeb412&quot;,&quot;title&quot;:&quot;CIVICFIX: AN AI-POWERED SMART CITY INFRASTRUCTURE MANAGEMENT SYSTEM USING DEEP LEARNING AND REAL-TIME ANALYTICS&quot;,&quot;author&quot;:[{&quot;family&quot;:&quot;Bhosale&quot;,&quot;given&quot;:&quot;A&quot;,&quot;parse-names&quot;:false,&quot;dropping-particle&quot;:&quot;&quot;,&quot;non-dropping-particle&quot;:&quot;&quot;},{&quot;family&quot;:&quot;Borge&quot;,&quot;given&quot;:&quot;R&quot;,&quot;parse-names&quot;:false,&quot;dropping-particle&quot;:&quot;&quot;,&quot;non-dropping-particle&quot;:&quot;&quot;},{&quot;family&quot;:&quot;Shelke&quot;,&quot;given&quot;:&quot;V&quot;,&quot;parse-names&quot;:false,&quot;dropping-particle&quot;:&quot;&quot;,&quot;non-dropping-particle&quot;:&quot;&quot;},{&quot;family&quot;:&quot;Deshmukh&quot;,&quot;given&quot;:&quot;C&quot;,&quot;parse-names&quot;:false,&quot;dropping-particle&quot;:&quot;&quot;,&quot;non-dropping-particle&quot;:&quot;&quot;},{&quot;family&quot;:&quot;Thorat&quot;,&quot;given&quot;:&quot;A&quot;,&quot;parse-names&quot;:false,&quot;dropping-particle&quot;:&quot;&quot;,&quot;non-dropping-particle&quot;:&quot;&quot;}],&quot;container-title&quot;:&quot;International Research Journal of Modernization in Engineering Technology and Science&quot;,&quot;DOI&quot;:&quot;10.56726/IRJMETS89340&quot;,&quot;issued&quot;:{&quot;date-parts&quot;:[[2026]]},&quot;issue&quot;:&quot;1&quot;,&quot;volume&quot;:&quot;8&quot;,&quot;container-title-short&quot;:&quot;&quot;},&quot;isTemporary&quot;:false}]},{&quot;citationID&quot;:&quot;MENDELEY_CITATION_8bfb2d05-ce22-402f-90a3-6366ac051249&quot;,&quot;properties&quot;:{&quot;noteIndex&quot;:0},&quot;isEdited&quot;:false,&quot;manualOverride&quot;:{&quot;isManuallyOverridden&quot;:false,&quot;citeprocText&quot;:&quot;(Wibawa dkk., 2019)&quot;,&quot;manualOverrideText&quot;:&quot;&quot;},&quot;citationTag&quot;:&quot;MENDELEY_CITATION_v3_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&quot;,&quot;citationItems&quot;:[{&quot;id&quot;:&quot;69a7dc39-6929-3545-a0f8-16504b32b26c&quot;,&quot;itemData&quot;:{&quot;type&quot;:&quot;article-journal&quot;,&quot;id&quot;:&quot;69a7dc39-6929-3545-a0f8-16504b32b26c&quot;,&quot;title&quot;:&quot;Maintenance Helpdesk Information System in Retail Companies&quot;,&quot;author&quot;:[{&quot;family&quot;:&quot;Wibawa&quot;,&quot;given&quot;:&quot;J C&quot;,&quot;parse-names&quot;:false,&quot;dropping-particle&quot;:&quot;&quot;,&quot;non-dropping-particle&quot;:&quot;&quot;},{&quot;family&quot;:&quot;Prasetyo&quot;,&quot;given&quot;:&quot;E&quot;,&quot;parse-names&quot;:false,&quot;dropping-particle&quot;:&quot;&quot;,&quot;non-dropping-particle&quot;:&quot;&quot;},{&quot;family&quot;:&quot;Fauzan&quot;,&quot;given&quot;:&quot;R&quot;,&quot;parse-names&quot;:false,&quot;dropping-particle&quot;:&quot;&quot;,&quot;non-dropping-particle&quot;:&quot;&quot;}],&quot;container-title&quot;:&quot;IOP Conference Series: Materials Science and Engineering&quot;,&quot;container-title-short&quot;:&quot;IOP Conf. Ser. Mater. Sci. Eng.&quot;,&quot;DOI&quot;:&quot;10.1088/1757-899x/662/2/022099&quot;,&quot;issued&quot;:{&quot;date-parts&quot;:[[2019]]},&quot;page&quot;:&quot;22099&quot;,&quot;issue&quot;:&quot;2&quot;,&quot;volume&quot;:&quot;662&quot;},&quot;isTemporary&quot;:false}]},{&quot;citationID&quot;:&quot;MENDELEY_CITATION_915da834-47ef-49f5-9697-2f87f8bffdbf&quot;,&quot;properties&quot;:{&quot;noteIndex&quot;:0},&quot;isEdited&quot;:false,&quot;manualOverride&quot;:{&quot;isManuallyOverridden&quot;:false,&quot;citeprocText&quot;:&quot;(Nawawi dkk., 2025)&quot;,&quot;manualOverrideText&quot;:&quot;&quot;},&quot;citationTag&quot;:&quot;MENDELEY_CITATION_v3_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&quot;,&quot;citationItems&quot;:[{&quot;id&quot;:&quot;05256454-ff48-32a7-a01c-19f5a82820f4&quot;,&quot;itemData&quot;:{&quot;type&quot;:&quot;article-journal&quot;,&quot;id&quot;:&quot;05256454-ff48-32a7-a01c-19f5a82820f4&quot;,&quot;title&quot;:&quot;The influence of product innovation and service level agreements on B2B customer satisfaction in forming loyalty to telecommunications products&quot;,&quot;author&quot;:[{&quot;family&quot;:&quot;Nawawi&quot;,&quot;given&quot;:&quot;Irawati&quot;,&quot;parse-names&quot;:false,&quot;dropping-particle&quot;:&quot;&quot;,&quot;non-dropping-particle&quot;:&quot;&quot;},{&quot;family&quot;:&quot;Derriawan&quot;,&quot;given&quot;:&quot;&quot;,&quot;parse-names&quot;:false,&quot;dropping-particle&quot;:&quot;&quot;,&quot;non-dropping-particle&quot;:&quot;&quot;},{&quot;family&quot;:&quot;Sari&quot;,&quot;given&quot;:&quot;Lola Fitria&quot;,&quot;parse-names&quot;:false,&quot;dropping-particle&quot;:&quot;&quot;,&quot;non-dropping-particle&quot;:&quot;&quot;}],&quot;container-title&quot;:&quot;Jurnal Apresiasi Ekonomi&quot;,&quot;DOI&quot;:&quot;10.31846/jae.v13i3.965&quot;,&quot;issued&quot;:{&quot;date-parts&quot;:[[2025]]},&quot;page&quot;:&quot;677-695&quot;,&quot;issue&quot;:&quot;3&quot;,&quot;volume&quot;:&quot;13&quot;,&quot;container-title-short&quot;:&quot;&quot;},&quot;isTemporary&quot;:false}]},{&quot;citationID&quot;:&quot;MENDELEY_CITATION_966887b0-eb6b-43f4-ae82-c6dcf8b72eb0&quot;,&quot;properties&quot;:{&quot;noteIndex&quot;:0},&quot;isEdited&quot;:false,&quot;manualOverride&quot;:{&quot;isManuallyOverridden&quot;:false,&quot;citeprocText&quot;:&quot;(Irawan &amp;#38; Simargolang, 2018)&quot;,&quot;manualOverrideText&quot;:&quot;&quot;},&quot;citationTag&quot;:&quot;MENDELEY_CITATION_v3_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&quot;,&quot;citationItems&quot;:[{&quot;id&quot;:&quot;5f2bf6ef-6b9b-344a-93cb-e802503fe83f&quot;,&quot;itemData&quot;:{&quot;type&quot;:&quot;article-journal&quot;,&quot;id&quot;:&quot;5f2bf6ef-6b9b-344a-93cb-e802503fe83f&quot;,&quot;title&quot;:&quot;Implementasi E-Arsip Pada Program Studi Teknik Informatika&quot;,&quot;author&quot;:[{&quot;family&quot;:&quot;Irawan&quot;,&quot;given&quot;:&quot;M D&quot;,&quot;parse-names&quot;:false,&quot;dropping-particle&quot;:&quot;&quot;,&quot;non-dropping-particle&quot;:&quot;&quot;},{&quot;family&quot;:&quot;Simargolang&quot;,&quot;given&quot;:&quot;S A&quot;,&quot;parse-names&quot;:false,&quot;dropping-particle&quot;:&quot;&quot;,&quot;non-dropping-particle&quot;:&quot;&quot;}],&quot;container-title&quot;:&quot;JurTI (Jurnal Teknologi Informasi)&quot;,&quot;URL&quot;:&quot;http://jurnal.una.ac.id/index.php/jurti/article/view/411/352&quot;,&quot;issued&quot;:{&quot;date-parts&quot;:[[2018]]},&quot;page&quot;:&quot;67-84&quot;,&quot;issue&quot;:&quot;1&quot;,&quot;volume&quot;:&quot;2&quot;,&quot;container-title-short&quot;:&quot;&quot;},&quot;isTemporary&quot;:false}]},{&quot;citationID&quot;:&quot;MENDELEY_CITATION_02d7b82c-4921-488e-910f-69819cae0044&quot;,&quot;properties&quot;:{&quot;noteIndex&quot;:0},&quot;isEdited&quot;:false,&quot;manualOverride&quot;:{&quot;isManuallyOverridden&quot;:false,&quot;citeprocText&quot;:&quot;(Mazia dkk., 2021)&quot;,&quot;manualOverrideText&quot;:&quot;&quot;},&quot;citationTag&quot;:&quot;MENDELEY_CITATION_v3_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&quot;,&quot;citationItems&quot;:[{&quot;id&quot;:&quot;c5e20527-8fe3-3240-9b6b-61b418dd4a11&quot;,&quot;itemData&quot;:{&quot;type&quot;:&quot;article-journal&quot;,&quot;id&quot;:&quot;c5e20527-8fe3-3240-9b6b-61b418dd4a11&quot;,&quot;title&quot;:&quot;Rancang bangun sistem informasi helpdesk ticketing berbasis web pada PT. Mitra Tiga Berlian Bekasi&quot;,&quot;author&quot;:[{&quot;family&quot;:&quot;Mazia&quot;,&quot;given&quot;:&quot;L&quot;,&quot;parse-names&quot;:false,&quot;dropping-particle&quot;:&quot;&quot;,&quot;non-dropping-particle&quot;:&quot;&quot;},{&quot;family&quot;:&quot;Utami&quot;,&quot;given&quot;:&quot;L A&quot;,&quot;parse-names&quot;:false,&quot;dropping-particle&quot;:&quot;&quot;,&quot;non-dropping-particle&quot;:&quot;&quot;},{&quot;family&quot;:&quot;Bintang&quot;,&quot;given&quot;:&quot;F K&quot;,&quot;parse-names&quot;:false,&quot;dropping-particle&quot;:&quot;&quot;,&quot;non-dropping-particle&quot;:&quot;&quot;}],&quot;container-title&quot;:&quot;Jurnal Informatika Universitas Pamulang&quot;,&quot;DOI&quot;:&quot;10.32493/informatika.v6i1.8323&quot;,&quot;issued&quot;:{&quot;date-parts&quot;:[[2021]]},&quot;page&quot;:&quot;85-92&quot;,&quot;issue&quot;:&quot;1&quot;,&quot;volume&quot;:&quot;6&quot;,&quot;container-title-short&quot;:&quot;&quot;},&quot;isTemporary&quot;:false}]},{&quot;citationID&quot;:&quot;MENDELEY_CITATION_ccf6ac70-15ef-4eb1-ac02-777ef974a072&quot;,&quot;properties&quot;:{&quot;noteIndex&quot;:0},&quot;isEdited&quot;:false,&quot;manualOverride&quot;:{&quot;isManuallyOverridden&quot;:false,&quot;citeprocText&quot;:&quot;(Pemerintah Republik Indonesia, 2014)&quot;,&quot;manualOverrideText&quot;:&quot;&quot;},&quot;citationTag&quot;:&quot;MENDELEY_CITATION_v3_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&quot;,&quot;citationItems&quot;:[{&quot;id&quot;:&quot;f1a970f9-3726-325d-9282-0b891dfa7a76&quot;,&quot;itemData&quot;:{&quot;type&quot;:&quot;article&quot;,&quot;id&quot;:&quot;f1a970f9-3726-325d-9282-0b891dfa7a76&quot;,&quot;title&quot;:&quot;Undang-Undang Republik Indonesia Nomor 23 Tahun 2014 tentang Pemerintahan Daerah&quot;,&quot;author&quot;:[{&quot;family&quot;:&quot;Pemerintah Republik Indonesia&quot;,&quot;given&quot;:&quot;&quot;,&quot;parse-names&quot;:false,&quot;dropping-particle&quot;:&quot;&quot;,&quot;non-dropping-particle&quot;:&quot;&quot;}],&quot;issued&quot;:{&quot;date-parts&quot;:[[2014]]},&quot;container-title-short&quot;:&quot;&quot;},&quot;isTemporary&quot;:false}]},{&quot;citationID&quot;:&quot;MENDELEY_CITATION_0ee3caa2-3732-4916-a88e-a82e6d444458&quot;,&quot;properties&quot;:{&quot;noteIndex&quot;:0},&quot;isEdited&quot;:false,&quot;manualOverride&quot;:{&quot;isManuallyOverridden&quot;:false,&quot;citeprocText&quot;:&quot;(Jurafsky &amp;#38; Martin, 2026)&quot;,&quot;manualOverrideText&quot;:&quot;&quot;},&quot;citationTag&quot;:&quot;MENDELEY_CITATION_v3_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&quot;,&quot;citationItems&quot;:[{&quot;id&quot;:&quot;96bd4329-158f-3807-bcd9-404f1ba1b768&quot;,&quot;itemData&quot;:{&quot;type&quot;:&quot;book&quot;,&quot;id&quot;:&quot;96bd4329-158f-3807-bcd9-404f1ba1b768&quot;,&quot;title&quot;:&quot;Speech and Language Processing: An Introduction to Natural Language Processing, Computational Linguistics, and Speech Recognition with Language Models&quot;,&quot;author&quot;:[{&quot;family&quot;:&quot;Jurafsky&quot;,&quot;given&quot;:&quot;Daniel&quot;,&quot;parse-names&quot;:false,&quot;dropping-particle&quot;:&quot;&quot;,&quot;non-dropping-particle&quot;:&quot;&quot;},{&quot;family&quot;:&quot;Martin&quot;,&quot;given&quot;:&quot;James H&quot;,&quot;parse-names&quot;:false,&quot;dropping-particle&quot;:&quot;&quot;,&quot;non-dropping-particle&quot;:&quot;&quot;}],&quot;URL&quot;:&quot;https://web.stanford.edu/~jurafsky/slp3/&quot;,&quot;issued&quot;:{&quot;date-parts&quot;:[[2026]]},&quot;edition&quot;:&quot;3&quot;,&quot;container-title-short&quot;:&quot;&quot;},&quot;isTemporary&quot;:false}]},{&quot;citationID&quot;:&quot;MENDELEY_CITATION_b7db177e-d3c8-4843-9724-2e17ab2e83cd&quot;,&quot;properties&quot;:{&quot;noteIndex&quot;:0},&quot;isEdited&quot;:false,&quot;manualOverride&quot;:{&quot;isManuallyOverridden&quot;:false,&quot;citeprocText&quot;:&quot;(Sutarto dkk., 2025)&quot;,&quot;manualOverrideText&quot;:&quot;&quot;},&quot;citationTag&quot;:&quot;MENDELEY_CITATION_v3_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&quot;,&quot;citationItems&quot;:[{&quot;id&quot;:&quot;217c9273-9094-36ab-afa9-d0819498a5c0&quot;,&quot;itemData&quot;:{&quot;type&quot;:&quot;article-journal&quot;,&quot;id&quot;:&quot;217c9273-9094-36ab-afa9-d0819498a5c0&quot;,&quot;title&quot;:&quot;Pelatihan Peningkatan Pembelajaran Mandiri melalui Literasi Teknologi Large Language Model bagi Siswa Sekolah Menengah Kejuruan&quot;,&quot;author&quot;:[{&quot;family&quot;:&quot;Sutarto&quot;,&quot;given&quot;:&quot;A P&quot;,&quot;parse-names&quot;:false,&quot;dropping-particle&quot;:&quot;&quot;,&quot;non-dropping-particle&quot;:&quot;&quot;},{&quot;family&quot;:&quot;Narto&quot;,&quot;given&quot;:&quot;&quot;,&quot;parse-names&quot;:false,&quot;dropping-particle&quot;:&quot;&quot;,&quot;non-dropping-particle&quot;:&quot;&quot;},{&quot;family&quot;:&quot;Rosyidi&quot;,&quot;given&quot;:&quot;M R&quot;,&quot;parse-names&quot;:false,&quot;dropping-particle&quot;:&quot;&quot;,&quot;non-dropping-particle&quot;:&quot;&quot;},{&quot;family&quot;:&quot;Yusuf&quot;,&quot;given&quot;:&quot;M H&quot;,&quot;parse-names&quot;:false,&quot;dropping-particle&quot;:&quot;&quot;,&quot;non-dropping-particle&quot;:&quot;&quot;},{&quot;family&quot;:&quot;Izzah&quot;,&quot;given&quot;:&quot;N&quot;,&quot;parse-names&quot;:false,&quot;dropping-particle&quot;:&quot;&quot;,&quot;non-dropping-particle&quot;:&quot;&quot;},{&quot;family&quot;:&quot;Rufaidah&quot;,&quot;given&quot;:&quot;A&quot;,&quot;parse-names&quot;:false,&quot;dropping-particle&quot;:&quot;&quot;,&quot;non-dropping-particle&quot;:&quot;&quot;},{&quot;family&quot;:&quot;Suparno&quot;,&quot;given&quot;:&quot;&quot;,&quot;parse-names&quot;:false,&quot;dropping-particle&quot;:&quot;&quot;,&quot;non-dropping-particle&quot;:&quot;&quot;},{&quot;family&quot;:&quot;Iksan&quot;,&quot;given&quot;:&quot;&quot;,&quot;parse-names&quot;:false,&quot;dropping-particle&quot;:&quot;&quot;,&quot;non-dropping-particle&quot;:&quot;&quot;},{&quot;family&quot;:&quot;Hanim&quot;,&quot;given&quot;:&quot;M I&quot;,&quot;parse-names&quot;:false,&quot;dropping-particle&quot;:&quot;&quot;,&quot;non-dropping-particle&quot;:&quot;&quot;}],&quot;container-title&quot;:&quot;Jurnal Pengabdian Masyarakat (ABDIRA)&quot;,&quot;DOI&quot;:&quot;https://doi.org/10.31004/abdira.v5i2.601&quot;,&quot;issued&quot;:{&quot;date-parts&quot;:[[2025]]},&quot;page&quot;:&quot;140-149&quot;,&quot;issue&quot;:&quot;2&quot;,&quot;volume&quot;:&quot;5&quot;,&quot;container-title-short&quot;:&quot;&quot;},&quot;isTemporary&quot;:false}]},{&quot;citationID&quot;:&quot;MENDELEY_CITATION_e4b84ed1-035f-4291-9156-145aaa8f752f&quot;,&quot;properties&quot;:{&quot;noteIndex&quot;:0},&quot;isEdited&quot;:false,&quot;manualOverride&quot;:{&quot;isManuallyOverridden&quot;:false,&quot;citeprocText&quot;:&quot;(Firmanto dkk., 2024)&quot;,&quot;manualOverrideText&quot;:&quot;&quot;},&quot;citationTag&quot;:&quot;MENDELEY_CITATION_v3_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&quot;,&quot;citationItems&quot;:[{&quot;id&quot;:&quot;6a3144a5-1fc2-3bb7-adbb-2e72e807d4cf&quot;,&quot;itemData&quot;:{&quot;type&quot;:&quot;article-journal&quot;,&quot;id&quot;:&quot;6a3144a5-1fc2-3bb7-adbb-2e72e807d4cf&quot;,&quot;title&quot;:&quot;Tinjauan Perkembangan Kecerdasan Buatan Berbasis Arsitektur Transformer&quot;,&quot;author&quot;:[{&quot;family&quot;:&quot;Firmanto&quot;,&quot;given&quot;:&quot;B&quot;,&quot;parse-names&quot;:false,&quot;dropping-particle&quot;:&quot;&quot;,&quot;non-dropping-particle&quot;:&quot;&quot;},{&quot;family&quot;:&quot;Aziz&quot;,&quot;given&quot;:&quot;A S&quot;,&quot;parse-names&quot;:false,&quot;dropping-particle&quot;:&quot;&quot;,&quot;non-dropping-particle&quot;:&quot;&quot;},{&quot;family&quot;:&quot;Sesoca&quot;,&quot;given&quot;:&quot;J&quot;,&quot;parse-names&quot;:false,&quot;dropping-particle&quot;:&quot;&quot;,&quot;non-dropping-particle&quot;:&quot;&quot;}],&quot;container-title&quot;:&quot;SMARTICS Journal&quot;,&quot;DOI&quot;:&quot;10.21067/smartics.v10i1.8351&quot;,&quot;issued&quot;:{&quot;date-parts&quot;:[[2024]]},&quot;page&quot;:&quot;33-38&quot;,&quot;issue&quot;:&quot;1&quot;,&quot;volume&quot;:&quot;10&quot;,&quot;container-title-short&quot;:&quot;&quot;},&quot;isTemporary&quot;:false}]},{&quot;citationID&quot;:&quot;MENDELEY_CITATION_0e72e59f-6fd2-4a9c-9d38-8493016c5e75&quot;,&quot;properties&quot;:{&quot;noteIndex&quot;:0},&quot;isEdited&quot;:false,&quot;manualOverride&quot;:{&quot;isManuallyOverridden&quot;:false,&quot;citeprocText&quot;:&quot;(White dkk., 2023)&quot;,&quot;manualOverrideText&quot;:&quot;&quot;},&quot;citationTag&quot;:&quot;MENDELEY_CITATION_v3_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&quot;,&quot;citationItems&quot;:[{&quot;id&quot;:&quot;a512e1a6-e844-30a2-9708-0fadeee8b919&quot;,&quot;itemData&quot;:{&quot;type&quot;:&quot;article-journal&quot;,&quot;id&quot;:&quot;a512e1a6-e844-30a2-9708-0fadeee8b919&quot;,&quot;title&quot;:&quot;A prompt pattern catalog to enhance prompt engineering with ChatGPT&quot;,&quot;author&quot;:[{&quot;family&quot;:&quot;White&quot;,&quot;given&quot;:&quot;J&quot;,&quot;parse-names&quot;:false,&quot;dropping-particle&quot;:&quot;&quot;,&quot;non-dropping-particle&quot;:&quot;&quot;},{&quot;family&quot;:&quot;Fu&quot;,&quot;given&quot;:&quot;Q&quot;,&quot;parse-names&quot;:false,&quot;dropping-particle&quot;:&quot;&quot;,&quot;non-dropping-particle&quot;:&quot;&quot;},{&quot;family&quot;:&quot;Hays&quot;,&quot;given&quot;:&quot;S&quot;,&quot;parse-names&quot;:false,&quot;dropping-particle&quot;:&quot;&quot;,&quot;non-dropping-particle&quot;:&quot;&quot;},{&quot;family&quot;:&quot;Sandborn&quot;,&quot;given&quot;:&quot;M&quot;,&quot;parse-names&quot;:false,&quot;dropping-particle&quot;:&quot;&quot;,&quot;non-dropping-particle&quot;:&quot;&quot;},{&quot;family&quot;:&quot;Olea&quot;,&quot;given&quot;:&quot;C&quot;,&quot;parse-names&quot;:false,&quot;dropping-particle&quot;:&quot;&quot;,&quot;non-dropping-particle&quot;:&quot;&quot;},{&quot;family&quot;:&quot;Gilbert&quot;,&quot;given&quot;:&quot;H&quot;,&quot;parse-names&quot;:false,&quot;dropping-particle&quot;:&quot;&quot;,&quot;non-dropping-particle&quot;:&quot;&quot;},{&quot;family&quot;:&quot;Elnashar&quot;,&quot;given&quot;:&quot;A&quot;,&quot;parse-names&quot;:false,&quot;dropping-particle&quot;:&quot;&quot;,&quot;non-dropping-particle&quot;:&quot;&quot;},{&quot;family&quot;:&quot;Spencer-Smith&quot;,&quot;given&quot;:&quot;J&quot;,&quot;parse-names&quot;:false,&quot;dropping-particle&quot;:&quot;&quot;,&quot;non-dropping-particle&quot;:&quot;&quot;},{&quot;family&quot;:&quot;Schmidt&quot;,&quot;given&quot;:&quot;D C&quot;,&quot;parse-names&quot;:false,&quot;dropping-particle&quot;:&quot;&quot;,&quot;non-dropping-particle&quot;:&quot;&quot;}],&quot;container-title&quot;:&quot;arXiv preprint arXiv:2302.11382&quot;,&quot;DOI&quot;:&quot;10.48550/arXiv.2302.11382&quot;,&quot;URL&quot;:&quot;https://arxiv.org/abs/2302.11382&quot;,&quot;issued&quot;:{&quot;date-parts&quot;:[[2023]]},&quot;container-title-short&quot;:&quot;&quot;},&quot;isTemporary&quot;:false}]},{&quot;citationID&quot;:&quot;MENDELEY_CITATION_3b7a3e02-31f4-41ae-98e8-d7370e13036a&quot;,&quot;properties&quot;:{&quot;noteIndex&quot;:0},&quot;isEdited&quot;:false,&quot;manualOverride&quot;:{&quot;isManuallyOverridden&quot;:false,&quot;citeprocText&quot;:&quot;(Mulyono, 2020)&quot;,&quot;manualOverrideText&quot;:&quot;&quot;},&quot;citationTag&quot;:&quot;MENDELEY_CITATION_v3_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&quot;,&quot;citationItems&quot;:[{&quot;id&quot;:&quot;80ef4851-1aae-3b5e-a390-7436f808a913&quot;,&quot;itemData&quot;:{&quot;type&quot;:&quot;article-journal&quot;,&quot;id&quot;:&quot;80ef4851-1aae-3b5e-a390-7436f808a913&quot;,&quot;title&quot;:&quot;Sejarah Perkembangan LARAVEL&quot;,&quot;author&quot;:[{&quot;family&quot;:&quot;Mulyono&quot;,&quot;given&quot;:&quot;Jeffrey Arief&quot;,&quot;parse-names&quot;:false,&quot;dropping-particle&quot;:&quot;&quot;,&quot;non-dropping-particle&quot;:&quot;&quot;}],&quot;container-title&quot;:&quot;School of Information Systems BINUS University&quot;,&quot;URL&quot;:&quot;https://sis.binus.ac.id/2020/03/23/sejarah-perkembangan-laravel/&quot;,&quot;issued&quot;:{&quot;date-parts&quot;:[[2020]]},&quot;container-title-short&quot;:&quot;&quot;},&quot;isTemporary&quot;:false}]},{&quot;citationID&quot;:&quot;MENDELEY_CITATION_3988491c-8ca6-45fc-a58a-4f239f1b0417&quot;,&quot;properties&quot;:{&quot;noteIndex&quot;:0},&quot;isEdited&quot;:false,&quot;manualOverride&quot;:{&quot;isManuallyOverridden&quot;:false,&quot;citeprocText&quot;:&quot;(PHP Group, 2023)&quot;,&quot;manualOverrideText&quot;:&quot;&quot;},&quot;citationTag&quot;:&quot;MENDELEY_CITATION_v3_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&quot;,&quot;citationItems&quot;:[{&quot;id&quot;:&quot;8269601a-a4ed-3da6-bc33-ead9a8d99268&quot;,&quot;itemData&quot;:{&quot;type&quot;:&quot;article&quot;,&quot;id&quot;:&quot;8269601a-a4ed-3da6-bc33-ead9a8d99268&quot;,&quot;title&quot;:&quot;PHP 8.3 Manual&quot;,&quot;author&quot;:[{&quot;family&quot;:&quot;PHP Group&quot;,&quot;given&quot;:&quot;&quot;,&quot;parse-names&quot;:false,&quot;dropping-particle&quot;:&quot;&quot;,&quot;non-dropping-particle&quot;:&quot;&quot;}],&quot;URL&quot;:&quot;https://www.php.net/manual/en/&quot;,&quot;issued&quot;:{&quot;date-parts&quot;:[[2023]]},&quot;container-title-short&quot;:&quot;&quot;},&quot;isTemporary&quot;:false}]},{&quot;citationID&quot;:&quot;MENDELEY_CITATION_3393aa3f-6722-4c12-a6a8-b0dabe90f6f7&quot;,&quot;properties&quot;:{&quot;noteIndex&quot;:0},&quot;isEdited&quot;:false,&quot;manualOverride&quot;:{&quot;isManuallyOverridden&quot;:false,&quot;citeprocText&quot;:&quot;(Lim &amp;#38; Silalahi, 2023)&quot;,&quot;manualOverrideText&quot;:&quot;&quot;},&quot;citationTag&quot;:&quot;MENDELEY_CITATION_v3_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&quot;,&quot;citationItems&quot;:[{&quot;id&quot;:&quot;fca319e2-5069-3b8a-84bc-e4857db2e5ac&quot;,&quot;itemData&quot;:{&quot;type&quot;:&quot;article-journal&quot;,&quot;id&quot;:&quot;fca319e2-5069-3b8a-84bc-e4857db2e5ac&quot;,&quot;title&quot;:&quot;Rancang Bangun Sistem E-Administrasi Berbasis Codeigniter Framework Di Kp2a Batam&quot;,&quot;author&quot;:[{&quot;family&quot;:&quot;Lim&quot;,&quot;given&quot;:&quot;N E&quot;,&quot;parse-names&quot;:false,&quot;dropping-particle&quot;:&quot;&quot;,&quot;non-dropping-particle&quot;:&quot;&quot;},{&quot;family&quot;:&quot;Silalahi&quot;,&quot;given&quot;:&quot;M&quot;,&quot;parse-names&quot;:false,&quot;dropping-particle&quot;:&quot;&quot;,&quot;non-dropping-particle&quot;:&quot;&quot;}],&quot;container-title&quot;:&quot;Computer and Science Industrial Engineering (COMASIE)&quot;,&quot;DOI&quot;:&quot;10.33884/comasiejournal.v8i1.6639&quot;,&quot;issued&quot;:{&quot;date-parts&quot;:[[2023]]},&quot;page&quot;:&quot;37-46&quot;,&quot;issue&quot;:&quot;1&quot;,&quot;volume&quot;:&quot;8&quot;,&quot;container-title-short&quot;:&quot;&quot;},&quot;isTemporary&quot;:false}]},{&quot;citationID&quot;:&quot;MENDELEY_CITATION_a4387a42-477f-4308-ac18-68b82ad038ac&quot;,&quot;properties&quot;:{&quot;noteIndex&quot;:0},&quot;isEdited&quot;:false,&quot;manualOverride&quot;:{&quot;isManuallyOverridden&quot;:false,&quot;citeprocText&quot;:&quot;(Rosa &amp;#38; Shalahuddin, 2018)&quot;,&quot;manualOverrideText&quot;:&quot;&quot;},&quot;citationTag&quot;:&quot;MENDELEY_CITATION_v3_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&quot;,&quot;citationItems&quot;:[{&quot;id&quot;:&quot;cba702f6-5a0c-3f0a-8ab1-91345228353c&quot;,&quot;itemData&quot;:{&quot;type&quot;:&quot;book&quot;,&quot;id&quot;:&quot;cba702f6-5a0c-3f0a-8ab1-91345228353c&quot;,&quot;title&quot;:&quot;Rekayasa Perangkat Lunak: Terstruktur dan Berorientasi Objek&quot;,&quot;author&quot;:[{&quot;family&quot;:&quot;Rosa&quot;,&quot;given&quot;:&quot;A S&quot;,&quot;parse-names&quot;:false,&quot;dropping-particle&quot;:&quot;&quot;,&quot;non-dropping-particle&quot;:&quot;&quot;},{&quot;family&quot;:&quot;Shalahuddin&quot;,&quot;given&quot;:&quot;M&quot;,&quot;parse-names&quot;:false,&quot;dropping-particle&quot;:&quot;&quot;,&quot;non-dropping-particle&quot;:&quot;&quot;}],&quot;ISBN&quot;:&quot;978-602-6232-65-6&quot;,&quot;URL&quot;:&quot;https://books.google.com/books/about/Rekayasa_Perangkat_Lunak_Edisi_Revisi.html?id=QYnczwEACAAJ&quot;,&quot;issued&quot;:{&quot;date-parts&quot;:[[2018]]},&quot;publisher-place&quot;:&quot;Bandung&quot;,&quot;publisher&quot;:&quot;Informatika&quot;,&quot;container-title-short&quot;:&quot;&quot;},&quot;isTemporary&quot;:false}]},{&quot;citationID&quot;:&quot;MENDELEY_CITATION_f683185c-0dff-40ee-8f99-7d2ea33843bf&quot;,&quot;properties&quot;:{&quot;noteIndex&quot;:0},&quot;isEdited&quot;:false,&quot;manualOverride&quot;:{&quot;isManuallyOverridden&quot;:false,&quot;citeprocText&quot;:&quot;(Rosa &amp;#38; Shalahuddin, 2018)&quot;,&quot;manualOverrideText&quot;:&quot;&quot;},&quot;citationTag&quot;:&quot;MENDELEY_CITATION_v3_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&quot;,&quot;citationItems&quot;:[{&quot;id&quot;:&quot;cba702f6-5a0c-3f0a-8ab1-91345228353c&quot;,&quot;itemData&quot;:{&quot;type&quot;:&quot;book&quot;,&quot;id&quot;:&quot;cba702f6-5a0c-3f0a-8ab1-91345228353c&quot;,&quot;title&quot;:&quot;Rekayasa Perangkat Lunak: Terstruktur dan Berorientasi Objek&quot;,&quot;author&quot;:[{&quot;family&quot;:&quot;Rosa&quot;,&quot;given&quot;:&quot;A S&quot;,&quot;parse-names&quot;:false,&quot;dropping-particle&quot;:&quot;&quot;,&quot;non-dropping-particle&quot;:&quot;&quot;},{&quot;family&quot;:&quot;Shalahuddin&quot;,&quot;given&quot;:&quot;M&quot;,&quot;parse-names&quot;:false,&quot;dropping-particle&quot;:&quot;&quot;,&quot;non-dropping-particle&quot;:&quot;&quot;}],&quot;ISBN&quot;:&quot;978-602-6232-65-6&quot;,&quot;URL&quot;:&quot;https://books.google.com/books/about/Rekayasa_Perangkat_Lunak_Edisi_Revisi.html?id=QYnczwEACAAJ&quot;,&quot;issued&quot;:{&quot;date-parts&quot;:[[2018]]},&quot;publisher-place&quot;:&quot;Bandung&quot;,&quot;publisher&quot;:&quot;Informatika&quot;,&quot;container-title-short&quot;:&quot;&quot;},&quot;isTemporary&quot;:false}]},{&quot;citationID&quot;:&quot;MENDELEY_CITATION_2474e036-1224-46a9-8500-870252837fa2&quot;,&quot;properties&quot;:{&quot;noteIndex&quot;:0},&quot;isEdited&quot;:false,&quot;manualOverride&quot;:{&quot;isManuallyOverridden&quot;:false,&quot;citeprocText&quot;:&quot;(Laravel, 2026)&quot;,&quot;manualOverrideText&quot;:&quot;&quot;},&quot;citationTag&quot;:&quot;MENDELEY_CITATION_v3_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&quot;,&quot;citationItems&quot;:[{&quot;id&quot;:&quot;e450c5a2-7797-3918-a2cd-988b0bc66379&quot;,&quot;itemData&quot;:{&quot;type&quot;:&quot;article&quot;,&quot;id&quot;:&quot;e450c5a2-7797-3918-a2cd-988b0bc66379&quot;,&quot;title&quot;:&quot;Blade Templates - Laravel 13.x Documentation&quot;,&quot;author&quot;:[{&quot;family&quot;:&quot;Laravel&quot;,&quot;given&quot;:&quot;&quot;,&quot;parse-names&quot;:false,&quot;dropping-particle&quot;:&quot;&quot;,&quot;non-dropping-particle&quot;:&quot;&quot;}],&quot;URL&quot;:&quot;https://laravel.com/docs/13.x/blade&quot;,&quot;issued&quot;:{&quot;date-parts&quot;:[[2026]]},&quot;container-title-short&quot;:&quot;&quot;},&quot;isTemporary&quot;:false}]},{&quot;citationID&quot;:&quot;MENDELEY_CITATION_9fcb86c5-9bab-473d-80c8-2c32d900c90b&quot;,&quot;properties&quot;:{&quot;noteIndex&quot;:0},&quot;isEdited&quot;:false,&quot;manualOverride&quot;:{&quot;isManuallyOverridden&quot;:false,&quot;citeprocText&quot;:&quot;(Livewire, 2023)&quot;,&quot;manualOverrideText&quot;:&quot;&quot;},&quot;citationTag&quot;:&quot;MENDELEY_CITATION_v3_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&quot;,&quot;citationItems&quot;:[{&quot;id&quot;:&quot;774b7bfe-3c54-38ac-8efb-c7c055d1aec0&quot;,&quot;itemData&quot;:{&quot;type&quot;:&quot;article&quot;,&quot;id&quot;:&quot;774b7bfe-3c54-38ac-8efb-c7c055d1aec0&quot;,&quot;title&quot;:&quot;Livewire Documentation&quot;,&quot;author&quot;:[{&quot;family&quot;:&quot;Livewire&quot;,&quot;given&quot;:&quot;&quot;,&quot;parse-names&quot;:false,&quot;dropping-particle&quot;:&quot;&quot;,&quot;non-dropping-particle&quot;:&quot;&quot;}],&quot;URL&quot;:&quot;https://livewire.laravel.com/docs&quot;,&quot;issued&quot;:{&quot;date-parts&quot;:[[2023]]},&quot;container-title-short&quot;:&quot;&quot;},&quot;isTemporary&quot;:false}]},{&quot;citationID&quot;:&quot;MENDELEY_CITATION_cfa7fe39-4a2c-4a71-9203-b8c0e9f9dd7d&quot;,&quot;properties&quot;:{&quot;noteIndex&quot;:0},&quot;isEdited&quot;:false,&quot;manualOverride&quot;:{&quot;isManuallyOverridden&quot;:false,&quot;citeprocText&quot;:&quot;(Bootstrap Team, 2026)&quot;,&quot;manualOverrideText&quot;:&quot;&quot;},&quot;citationTag&quot;:&quot;MENDELEY_CITATION_v3_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&quot;,&quot;citationItems&quot;:[{&quot;id&quot;:&quot;2e890726-cccf-3579-b81e-59eb5f852ba8&quot;,&quot;itemData&quot;:{&quot;type&quot;:&quot;article&quot;,&quot;id&quot;:&quot;2e890726-cccf-3579-b81e-59eb5f852ba8&quot;,&quot;title&quot;:&quot;Bootstrap · The most popular HTML, CSS, and JS library in the world&quot;,&quot;author&quot;:[{&quot;family&quot;:&quot;Bootstrap Team&quot;,&quot;given&quot;:&quot;&quot;,&quot;parse-names&quot;:false,&quot;dropping-particle&quot;:&quot;&quot;,&quot;non-dropping-particle&quot;:&quot;&quot;}],&quot;URL&quot;:&quot;https://getbootstrap.com/docs/5.3/getting-started/introduction/&quot;,&quot;issued&quot;:{&quot;date-parts&quot;:[[2026]]},&quot;container-title-short&quot;:&quot;&quot;},&quot;isTemporary&quot;:false}]},{&quot;citationID&quot;:&quot;MENDELEY_CITATION_d168896e-3182-4321-af16-69b1ce0e5233&quot;,&quot;properties&quot;:{&quot;noteIndex&quot;:0},&quot;isEdited&quot;:false,&quot;manualOverride&quot;:{&quot;isManuallyOverridden&quot;:false,&quot;citeprocText&quot;:&quot;(Laragon, 2026)&quot;,&quot;manualOverrideText&quot;:&quot;&quot;},&quot;citationTag&quot;:&quot;MENDELEY_CITATION_v3_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&quot;,&quot;citationItems&quot;:[{&quot;id&quot;:&quot;49057e31-6d76-3100-bd93-0e82558adf24&quot;,&quot;itemData&quot;:{&quot;type&quot;:&quot;article&quot;,&quot;id&quot;:&quot;49057e31-6d76-3100-bd93-0e82558adf24&quot;,&quot;title&quot;:&quot;Laragon Documentation&quot;,&quot;author&quot;:[{&quot;family&quot;:&quot;Laragon&quot;,&quot;given&quot;:&quot;&quot;,&quot;parse-names&quot;:false,&quot;dropping-particle&quot;:&quot;&quot;,&quot;non-dropping-particle&quot;:&quot;&quot;}],&quot;URL&quot;:&quot;https://laragon.org/docs/&quot;,&quot;issued&quot;:{&quot;date-parts&quot;:[[2026]]},&quot;container-title-short&quot;:&quot;&quot;},&quot;isTemporary&quot;:false}]},{&quot;citationID&quot;:&quot;MENDELEY_CITATION_141caeac-c2d9-4541-8cc2-520ccf126ab3&quot;,&quot;properties&quot;:{&quot;noteIndex&quot;:0},&quot;isEdited&quot;:false,&quot;manualOverride&quot;:{&quot;isManuallyOverridden&quot;:true,&quot;citeprocText&quot;:&quot;(Microsoft, 2026a)&quot;,&quot;manualOverrideText&quot;:&quot;(Microsoft, 2026)&quot;},&quot;citationTag&quot;:&quot;MENDELEY_CITATION_v3_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&quot;,&quot;citationItems&quot;:[{&quot;id&quot;:&quot;8f1cf924-85fe-3d51-b7d8-91ca2933ac63&quot;,&quot;itemData&quot;:{&quot;type&quot;:&quot;article&quot;,&quot;id&quot;:&quot;8f1cf924-85fe-3d51-b7d8-91ca2933ac63&quot;,&quot;title&quot;:&quot;Documentation for Visual Studio Code&quot;,&quot;author&quot;:[{&quot;family&quot;:&quot;Microsoft&quot;,&quot;given&quot;:&quot;&quot;,&quot;parse-names&quot;:false,&quot;dropping-particle&quot;:&quot;&quot;,&quot;non-dropping-particle&quot;:&quot;&quot;}],&quot;URL&quot;:&quot;https://code.visualstudio.com/docs/getstarted/overview&quot;,&quot;issued&quot;:{&quot;date-parts&quot;:[[2026]]},&quot;container-title-short&quot;:&quot;&quot;},&quot;isTemporary&quot;:false}]},{&quot;citationID&quot;:&quot;MENDELEY_CITATION_c8acf49a-6558-4b35-80fb-1d69ba35a585&quot;,&quot;properties&quot;:{&quot;noteIndex&quot;:0},&quot;isEdited&quot;:false,&quot;manualOverride&quot;:{&quot;isManuallyOverridden&quot;:false,&quot;citeprocText&quot;:&quot;(Rosa &amp;#38; Shalahuddin, 2018)&quot;,&quot;manualOverrideText&quot;:&quot;&quot;},&quot;citationTag&quot;:&quot;MENDELEY_CITATION_v3_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&quot;,&quot;citationItems&quot;:[{&quot;id&quot;:&quot;cba702f6-5a0c-3f0a-8ab1-91345228353c&quot;,&quot;itemData&quot;:{&quot;type&quot;:&quot;book&quot;,&quot;id&quot;:&quot;cba702f6-5a0c-3f0a-8ab1-91345228353c&quot;,&quot;title&quot;:&quot;Rekayasa Perangkat Lunak: Terstruktur dan Berorientasi Objek&quot;,&quot;author&quot;:[{&quot;family&quot;:&quot;Rosa&quot;,&quot;given&quot;:&quot;A S&quot;,&quot;parse-names&quot;:false,&quot;dropping-particle&quot;:&quot;&quot;,&quot;non-dropping-particle&quot;:&quot;&quot;},{&quot;family&quot;:&quot;Shalahuddin&quot;,&quot;given&quot;:&quot;M&quot;,&quot;parse-names&quot;:false,&quot;dropping-particle&quot;:&quot;&quot;,&quot;non-dropping-particle&quot;:&quot;&quot;}],&quot;ISBN&quot;:&quot;978-602-6232-65-6&quot;,&quot;URL&quot;:&quot;https://books.google.com/books/about/Rekayasa_Perangkat_Lunak_Edisi_Revisi.html?id=QYnczwEACAAJ&quot;,&quot;issued&quot;:{&quot;date-parts&quot;:[[2018]]},&quot;publisher-place&quot;:&quot;Bandung&quot;,&quot;publisher&quot;:&quot;Informatika&quot;,&quot;container-title-short&quot;:&quot;&quot;},&quot;isTemporary&quot;:false}]},{&quot;citationID&quot;:&quot;MENDELEY_CITATION_edcadf3b-d4be-427a-b713-db8ad4236ce4&quot;,&quot;properties&quot;:{&quot;noteIndex&quot;:0},&quot;isEdited&quot;:false,&quot;manualOverride&quot;:{&quot;isManuallyOverridden&quot;:false,&quot;citeprocText&quot;:&quot;(Lim &amp;#38; Silalahi, 2023)&quot;,&quot;manualOverrideText&quot;:&quot;&quot;},&quot;citationTag&quot;:&quot;MENDELEY_CITATION_v3_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&quot;,&quot;citationItems&quot;:[{&quot;id&quot;:&quot;fca319e2-5069-3b8a-84bc-e4857db2e5ac&quot;,&quot;itemData&quot;:{&quot;type&quot;:&quot;article-journal&quot;,&quot;id&quot;:&quot;fca319e2-5069-3b8a-84bc-e4857db2e5ac&quot;,&quot;title&quot;:&quot;Rancang Bangun Sistem E-Administrasi Berbasis Codeigniter Framework Di Kp2a Batam&quot;,&quot;author&quot;:[{&quot;family&quot;:&quot;Lim&quot;,&quot;given&quot;:&quot;N E&quot;,&quot;parse-names&quot;:false,&quot;dropping-particle&quot;:&quot;&quot;,&quot;non-dropping-particle&quot;:&quot;&quot;},{&quot;family&quot;:&quot;Silalahi&quot;,&quot;given&quot;:&quot;M&quot;,&quot;parse-names&quot;:false,&quot;dropping-particle&quot;:&quot;&quot;,&quot;non-dropping-particle&quot;:&quot;&quot;}],&quot;container-title&quot;:&quot;Computer and Science Industrial Engineering (COMASIE)&quot;,&quot;DOI&quot;:&quot;10.33884/comasiejournal.v8i1.6639&quot;,&quot;issued&quot;:{&quot;date-parts&quot;:[[2023]]},&quot;page&quot;:&quot;37-46&quot;,&quot;issue&quot;:&quot;1&quot;,&quot;volume&quot;:&quot;8&quot;,&quot;container-title-short&quot;:&quot;&quot;},&quot;isTemporary&quot;:false}]},{&quot;citationID&quot;:&quot;MENDELEY_CITATION_36613791-7dec-423e-8c5c-97ee2619d05f&quot;,&quot;properties&quot;:{&quot;noteIndex&quot;:0},&quot;isEdited&quot;:false,&quot;manualOverride&quot;:{&quot;isManuallyOverridden&quot;:false,&quot;citeprocText&quot;:&quot;(Google AI, 2026)&quot;,&quot;manualOverrideText&quot;:&quot;&quot;},&quot;citationTag&quot;:&quot;MENDELEY_CITATION_v3_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&quot;,&quot;citationItems&quot;:[{&quot;id&quot;:&quot;7a41c6f6-0c09-3557-a56b-c455ce1ae563&quot;,&quot;itemData&quot;:{&quot;type&quot;:&quot;report&quot;,&quot;id&quot;:&quot;7a41c6f6-0c09-3557-a56b-c455ce1ae563&quot;,&quot;title&quot;:&quot;Google AI for Developers Documentation&quot;,&quot;author&quot;:[{&quot;family&quot;:&quot;Google AI&quot;,&quot;given&quot;:&quot;&quot;,&quot;parse-names&quot;:false,&quot;dropping-particle&quot;:&quot;&quot;,&quot;non-dropping-particle&quot;:&quot;&quot;}],&quot;URL&quot;:&quot;https://ai.google.dev/docs&quot;,&quot;issued&quot;:{&quot;date-parts&quot;:[[2026]]},&quot;container-title-short&quot;:&quot;&quot;},&quot;isTemporary&quot;:false}]},{&quot;citationID&quot;:&quot;MENDELEY_CITATION_a5a962dd-0654-4f72-98e9-a5ecb82ae62e&quot;,&quot;properties&quot;:{&quot;noteIndex&quot;:0},&quot;isEdited&quot;:false,&quot;manualOverride&quot;:{&quot;isManuallyOverridden&quot;:false,&quot;citeprocText&quot;:&quot;(Google Research, 2026)&quot;,&quot;manualOverrideText&quot;:&quot;&quot;},&quot;citationTag&quot;:&quot;MENDELEY_CITATION_v3_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&quot;,&quot;citationItems&quot;:[{&quot;id&quot;:&quot;d5094c85-e30d-3f49-9c8e-5ff4f15a910b&quot;,&quot;itemData&quot;:{&quot;type&quot;:&quot;report&quot;,&quot;id&quot;:&quot;d5094c85-e30d-3f49-9c8e-5ff4f15a910b&quot;,&quot;title&quot;:&quot;Gemma: Open models based on Gemini research and technology&quot;,&quot;author&quot;:[{&quot;family&quot;:&quot;Google Research&quot;,&quot;given&quot;:&quot;&quot;,&quot;parse-names&quot;:false,&quot;dropping-particle&quot;:&quot;&quot;,&quot;non-dropping-particle&quot;:&quot;&quot;}],&quot;URL&quot;:&quot;https://ai.google.dev/gemma/docs&quot;,&quot;issued&quot;:{&quot;date-parts&quot;:[[2026]]},&quot;container-title-short&quot;:&quot;&quot;},&quot;isTemporary&quot;:false}]},{&quot;citationID&quot;:&quot;MENDELEY_CITATION_c5f237ce-b976-48b1-beba-7c8fd55d615e&quot;,&quot;properties&quot;:{&quot;noteIndex&quot;:0},&quot;isEdited&quot;:false,&quot;manualOverride&quot;:{&quot;isManuallyOverridden&quot;:false,&quot;citeprocText&quot;:&quot;(Wijonarko &amp;#38; Mulya, 2018)&quot;,&quot;manualOverrideText&quot;:&quot;&quot;},&quot;citationTag&quot;:&quot;MENDELEY_CITATION_v3_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&quot;,&quot;citationItems&quot;:[{&quot;id&quot;:&quot;7e888126-2c0f-3c47-84cd-7f50054657dd&quot;,&quot;itemData&quot;:{&quot;type&quot;:&quot;article-journal&quot;,&quot;id&quot;:&quot;7e888126-2c0f-3c47-84cd-7f50054657dd&quot;,&quot;title&quot;:&quot;Pengembangan Antarmuka Pemrograman Aplikasi Menggunakan Metode RESTful pada Sistem Informasi Akademik Politeknik Kota Malang&quot;,&quot;author&quot;:[{&quot;family&quot;:&quot;Wijonarko&quot;,&quot;given&quot;:&quot;Dwi&quot;,&quot;parse-names&quot;:false,&quot;dropping-particle&quot;:&quot;&quot;,&quot;non-dropping-particle&quot;:&quot;&quot;},{&quot;family&quot;:&quot;Mulya&quot;,&quot;given&quot;:&quot;Betta Wahyu Retna&quot;,&quot;parse-names&quot;:false,&quot;dropping-particle&quot;:&quot;&quot;,&quot;non-dropping-particle&quot;:&quot;&quot;}],&quot;container-title&quot;:&quot;SMATIKA Jurnal&quot;,&quot;DOI&quot;:&quot;10.32664/smatika.v8i02.202&quot;,&quot;issued&quot;:{&quot;date-parts&quot;:[[2018]]},&quot;page&quot;:&quot;63-66&quot;,&quot;issue&quot;:&quot;2&quot;,&quot;volume&quot;:&quot;8&quot;,&quot;container-title-short&quot;:&quot;&quot;},&quot;isTemporary&quot;:false}]},{&quot;citationID&quot;:&quot;MENDELEY_CITATION_6da9b3d4-d0c3-44ea-a55c-b3d2c1ce1e43&quot;,&quot;properties&quot;:{&quot;noteIndex&quot;:0},&quot;isEdited&quot;:false,&quot;manualOverride&quot;:{&quot;isManuallyOverridden&quot;:true,&quot;citeprocText&quot;:&quot;(Microsoft, 2026b)&quot;,&quot;manualOverrideText&quot;:&quot;(Microsoft, 2026)&quot;},&quot;citationTag&quot;:&quot;MENDELEY_CITATION_v3_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&quot;,&quot;citationItems&quot;:[{&quot;id&quot;:&quot;093e082c-64d4-37de-aeff-f10e405ff7d8&quot;,&quot;itemData&quot;:{&quot;type&quot;:&quot;article&quot;,&quot;id&quot;:&quot;093e082c-64d4-37de-aeff-f10e405ff7d8&quot;,&quot;title&quot;:&quot;Playwright for Python Documentation&quot;,&quot;author&quot;:[{&quot;family&quot;:&quot;Microsoft&quot;,&quot;given&quot;:&quot;&quot;,&quot;parse-names&quot;:false,&quot;dropping-particle&quot;:&quot;&quot;,&quot;non-dropping-particle&quot;:&quot;&quot;}],&quot;URL&quot;:&quot;https://playwright.dev/python/&quot;,&quot;issued&quot;:{&quot;date-parts&quot;:[[2026]]},&quot;container-title-short&quot;:&quot;&quot;},&quot;isTemporary&quot;:false}]},{&quot;citationID&quot;:&quot;MENDELEY_CITATION_9d5a4b95-8625-4881-9a06-5698c0853ee3&quot;,&quot;properties&quot;:{&quot;noteIndex&quot;:0},&quot;isEdited&quot;:false,&quot;manualOverride&quot;:{&quot;isManuallyOverridden&quot;:false,&quot;citeprocText&quot;:&quot;(Node.js Foundation, 2026)&quot;,&quot;manualOverrideText&quot;:&quot;&quot;},&quot;citationTag&quot;:&quot;MENDELEY_CITATION_v3_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&quot;,&quot;citationItems&quot;:[{&quot;id&quot;:&quot;36b73205-239d-31c7-ac3d-49f2a907f4e9&quot;,&quot;itemData&quot;:{&quot;type&quot;:&quot;article&quot;,&quot;id&quot;:&quot;36b73205-239d-31c7-ac3d-49f2a907f4e9&quot;,&quot;title&quot;:&quot;Node.js v25.x Documentation&quot;,&quot;author&quot;:[{&quot;family&quot;:&quot;Node.js Foundation&quot;,&quot;given&quot;:&quot;&quot;,&quot;parse-names&quot;:false,&quot;dropping-particle&quot;:&quot;&quot;,&quot;non-dropping-particle&quot;:&quot;&quot;}],&quot;URL&quot;:&quot;https://nodejs.org/docs/latest-v25.x/api/&quot;,&quot;issued&quot;:{&quot;date-parts&quot;:[[2026]]},&quot;container-title-short&quot;:&quot;&quot;},&quot;isTemporary&quot;:false}]},{&quot;citationID&quot;:&quot;MENDELEY_CITATION_a2858cfe-123d-46ce-837c-b71e515aad65&quot;,&quot;properties&quot;:{&quot;noteIndex&quot;:0},&quot;isEdited&quot;:false,&quot;manualOverride&quot;:{&quot;isManuallyOverridden&quot;:false,&quot;citeprocText&quot;:&quot;(Stallings &amp;#38; Brown, 2018)&quot;,&quot;manualOverrideText&quot;:&quot;&quot;},&quot;citationTag&quot;:&quot;MENDELEY_CITATION_v3_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&quot;,&quot;citationItems&quot;:[{&quot;id&quot;:&quot;abf948e4-e4ab-384b-b705-45b5fb836a7c&quot;,&quot;itemData&quot;:{&quot;type&quot;:&quot;book&quot;,&quot;id&quot;:&quot;abf948e4-e4ab-384b-b705-45b5fb836a7c&quot;,&quot;title&quot;:&quot;Computer Security: Principles and Practice&quot;,&quot;author&quot;:[{&quot;family&quot;:&quot;Stallings&quot;,&quot;given&quot;:&quot;W&quot;,&quot;parse-names&quot;:false,&quot;dropping-particle&quot;:&quot;&quot;,&quot;non-dropping-particle&quot;:&quot;&quot;},{&quot;family&quot;:&quot;Brown&quot;,&quot;given&quot;:&quot;L&quot;,&quot;parse-names&quot;:false,&quot;dropping-particle&quot;:&quot;&quot;,&quot;non-dropping-particle&quot;:&quot;&quot;}],&quot;issued&quot;:{&quot;date-parts&quot;:[[2018]]},&quot;edition&quot;:&quot;4&quot;,&quot;publisher&quot;:&quot;Pearson Education&quot;,&quot;container-title-short&quot;:&quot;&quot;},&quot;isTemporary&quot;:false}]},{&quot;citationID&quot;:&quot;MENDELEY_CITATION_b6b65ddf-b4b4-4513-961e-2790acb286ee&quot;,&quot;properties&quot;:{&quot;noteIndex&quot;:0},&quot;isEdited&quot;:false,&quot;manualOverride&quot;:{&quot;isManuallyOverridden&quot;:false,&quot;citeprocText&quot;:&quot;(Herlinah &amp;#38; Musliadi, 2019)&quot;,&quot;manualOverrideText&quot;:&quot;&quot;},&quot;citationTag&quot;:&quot;MENDELEY_CITATION_v3_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&quot;,&quot;citationItems&quot;:[{&quot;id&quot;:&quot;8cf3e5c9-0e71-3107-a4e9-84d9447332a3&quot;,&quot;itemData&quot;:{&quot;type&quot;:&quot;book&quot;,&quot;id&quot;:&quot;8cf3e5c9-0e71-3107-a4e9-84d9447332a3&quot;,&quot;title&quot;:&quot;Pemrograman Aplikasi Android dengan Android Studio, Photoshop, dan Audition&quot;,&quot;author&quot;:[{&quot;family&quot;:&quot;Herlinah&quot;,&quot;given&quot;:&quot;&quot;,&quot;parse-names&quot;:false,&quot;dropping-particle&quot;:&quot;&quot;,&quot;non-dropping-particle&quot;:&quot;&quot;},{&quot;family&quot;:&quot;Musliadi&quot;,&quot;given&quot;:&quot;K H&quot;,&quot;parse-names&quot;:false,&quot;dropping-particle&quot;:&quot;&quot;,&quot;non-dropping-particle&quot;:&quot;&quot;}],&quot;issued&quot;:{&quot;date-parts&quot;:[[2019]]},&quot;publisher-place&quot;:&quot;Jakarta&quot;,&quot;number-of-pages&quot;:&quot;286&quot;,&quot;publisher&quot;:&quot;PT. Elex Media Komputindo&quot;,&quot;container-title-short&quot;:&quot;&quot;},&quot;isTemporary&quot;:false}]},{&quot;citationID&quot;:&quot;MENDELEY_CITATION_18b8a4f3-591b-42a2-8274-7305b6b7361f&quot;,&quot;properties&quot;:{&quot;noteIndex&quot;:0},&quot;isEdited&quot;:false,&quot;manualOverride&quot;:{&quot;isManuallyOverridden&quot;:false,&quot;citeprocText&quot;:&quot;(Yulherniwati dkk., 2025)&quot;,&quot;manualOverrideText&quot;:&quot;&quot;},&quot;citationTag&quot;:&quot;MENDELEY_CITATION_v3_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&quot;,&quot;citationItems&quot;:[{&quot;id&quot;:&quot;e12c79e8-cb28-358e-af95-93f3b96dc64d&quot;,&quot;itemData&quot;:{&quot;type&quot;:&quot;article-journal&quot;,&quot;id&quot;:&quot;e12c79e8-cb28-358e-af95-93f3b96dc64d&quot;,&quot;title&quot;:&quot;Black-Box Testing pada Sistem Evaluasi Capaian Pembelajaran Berdasarkan Outcome Based Education&quot;,&quot;author&quot;:[{&quot;family&quot;:&quot;Yulherniwati&quot;,&quot;given&quot;:&quot;&quot;,&quot;parse-names&quot;:false,&quot;dropping-particle&quot;:&quot;&quot;,&quot;non-dropping-particle&quot;:&quot;&quot;},{&quot;family&quot;:&quot;Kasmar&quot;,&quot;given&quot;:&quot;A F&quot;,&quot;parse-names&quot;:false,&quot;dropping-particle&quot;:&quot;&quot;,&quot;non-dropping-particle&quot;:&quot;&quot;},{&quot;family&quot;:&quot;Hadi&quot;,&quot;given&quot;:&quot;R&quot;,&quot;parse-names&quot;:false,&quot;dropping-particle&quot;:&quot;&quot;,&quot;non-dropping-particle&quot;:&quot;&quot;},{&quot;family&quot;:&quot;Humaira&quot;,&quot;given&quot;:&quot;&quot;,&quot;parse-names&quot;:false,&quot;dropping-particle&quot;:&quot;&quot;,&quot;non-dropping-particle&quot;:&quot;&quot;},{&quot;family&quot;:&quot;Asri&quot;,&quot;given&quot;:&quot;E&quot;,&quot;parse-names&quot;:false,&quot;dropping-particle&quot;:&quot;&quot;,&quot;non-dropping-particle&quot;:&quot;&quot;}],&quot;container-title&quot;:&quot;JITSI : Jurnal Ilmiah Teknologi Sistem Informasi&quot;,&quot;DOI&quot;:&quot;10.62527/jitsi.6.2.279&quot;,&quot;issued&quot;:{&quot;date-parts&quot;:[[2025]]},&quot;page&quot;:&quot;203-212&quot;,&quot;issue&quot;:&quot;2&quot;,&quot;volume&quot;:&quot;6&quot;,&quot;container-title-short&quot;:&quot;&quot;},&quot;isTemporary&quot;:false}]},{&quot;citationID&quot;:&quot;MENDELEY_CITATION_9071cf08-de4d-42f7-85b9-ee96448d3b05&quot;,&quot;properties&quot;:{&quot;noteIndex&quot;:0},&quot;isEdited&quot;:false,&quot;manualOverride&quot;:{&quot;isManuallyOverridden&quot;:false,&quot;citeprocText&quot;:&quot;(Rosa &amp;#38; Shalahuddin, 2018)&quot;,&quot;manualOverrideText&quot;:&quot;&quot;},&quot;citationTag&quot;:&quot;MENDELEY_CITATION_v3_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&quot;,&quot;citationItems&quot;:[{&quot;id&quot;:&quot;cba702f6-5a0c-3f0a-8ab1-91345228353c&quot;,&quot;itemData&quot;:{&quot;type&quot;:&quot;book&quot;,&quot;id&quot;:&quot;cba702f6-5a0c-3f0a-8ab1-91345228353c&quot;,&quot;title&quot;:&quot;Rekayasa Perangkat Lunak: Terstruktur dan Berorientasi Objek&quot;,&quot;author&quot;:[{&quot;family&quot;:&quot;Rosa&quot;,&quot;given&quot;:&quot;A S&quot;,&quot;parse-names&quot;:false,&quot;dropping-particle&quot;:&quot;&quot;,&quot;non-dropping-particle&quot;:&quot;&quot;},{&quot;family&quot;:&quot;Shalahuddin&quot;,&quot;given&quot;:&quot;M&quot;,&quot;parse-names&quot;:false,&quot;dropping-particle&quot;:&quot;&quot;,&quot;non-dropping-particle&quot;:&quot;&quot;}],&quot;ISBN&quot;:&quot;978-602-6232-65-6&quot;,&quot;URL&quot;:&quot;https://books.google.com/books/about/Rekayasa_Perangkat_Lunak_Edisi_Revisi.html?id=QYnczwEACAAJ&quot;,&quot;issued&quot;:{&quot;date-parts&quot;:[[2018]]},&quot;publisher-place&quot;:&quot;Bandung&quot;,&quot;publisher&quot;:&quot;Informatika&quot;,&quot;container-title-short&quot;:&quot;&quot;},&quot;isTemporary&quot;:false}]},{&quot;citationID&quot;:&quot;MENDELEY_CITATION_c23b1581-f992-458b-8b90-c1a3e12476b8&quot;,&quot;properties&quot;:{&quot;noteIndex&quot;:0},&quot;isEdited&quot;:false,&quot;manualOverride&quot;:{&quot;isManuallyOverridden&quot;:false,&quot;citeprocText&quot;:&quot;(Rospricilia &amp;#38; Ma’ady, 2024)&quot;,&quot;manualOverrideText&quot;:&quot;&quot;},&quot;citationTag&quot;:&quot;MENDELEY_CITATION_v3_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&quot;,&quot;citationItems&quot;:[{&quot;id&quot;:&quot;faff9639-93e8-34b1-aa91-de6ff09a15d4&quot;,&quot;itemData&quot;:{&quot;type&quot;:&quot;article-journal&quot;,&quot;id&quot;:&quot;faff9639-93e8-34b1-aa91-de6ff09a15d4&quot;,&quot;title&quot;:&quot;Pemodelan Integration Use Case (IUC): Perancangan Use Case Diagram (UML) untuk Sistem-sistem yang Terintegrasi&quot;,&quot;author&quot;:[{&quot;family&quot;:&quot;Rospricilia&quot;,&quot;given&quot;:&quot;Tita Ayu&quot;,&quot;parse-names&quot;:false,&quot;dropping-particle&quot;:&quot;&quot;,&quot;non-dropping-particle&quot;:&quot;&quot;},{&quot;family&quot;:&quot;Ma'ady&quot;,&quot;given&quot;:&quot;Mochamad Nizar Palefi&quot;,&quot;parse-names&quot;:false,&quot;dropping-particle&quot;:&quot;&quot;,&quot;non-dropping-particle&quot;:&quot;&quot;}],&quot;container-title&quot;:&quot;INTEGER: Journal of Information Technology&quot;,&quot;DOI&quot;:&quot;10.31284/j.integer.2024.v9i2.6345&quot;,&quot;issued&quot;:{&quot;date-parts&quot;:[[2024]]},&quot;issue&quot;:&quot;2&quot;,&quot;volume&quot;:&quot;9&quot;,&quot;container-title-short&quot;:&quot;&quot;},&quot;isTemporary&quot;:false}]},{&quot;citationID&quot;:&quot;MENDELEY_CITATION_774291c9-a1a6-4819-903d-d1ee1f35eaf2&quot;,&quot;properties&quot;:{&quot;noteIndex&quot;:0},&quot;isEdited&quot;:false,&quot;manualOverride&quot;:{&quot;isManuallyOverridden&quot;:true,&quot;citeprocText&quot;:&quot;(Suharni dkk., 2023)&quot;,&quot;manualOverrideText&quot;:&quot;Suharni dkk. (2023)&quot;},&quot;citationTag&quot;:&quot;MENDELEY_CITATION_v3_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&quot;,&quot;citationItems&quot;:[{&quot;id&quot;:&quot;d4252d8b-06ad-3609-8846-77fb1a9c4a32&quot;,&quot;itemData&quot;:{&quot;type&quot;:&quot;article-journal&quot;,&quot;id&quot;:&quot;d4252d8b-06ad-3609-8846-77fb1a9c4a32&quot;,&quot;title&quot;:&quot;Perancangan Website Rumah Makan Ninik Sebagai Media Promosi Menggunakan Unified Modelling Language&quot;,&quot;author&quot;:[{&quot;family&quot;:&quot;Suharni&quot;,&quot;given&quot;:&quot;&quot;,&quot;parse-names&quot;:false,&quot;dropping-particle&quot;:&quot;&quot;,&quot;non-dropping-particle&quot;:&quot;&quot;},{&quot;family&quot;:&quot;Susilowati&quot;,&quot;given&quot;:&quot;Eel&quot;,&quot;parse-names&quot;:false,&quot;dropping-particle&quot;:&quot;&quot;,&quot;non-dropping-particle&quot;:&quot;&quot;},{&quot;family&quot;:&quot;Pakusadewa&quot;,&quot;given&quot;:&quot;Fahrial&quot;,&quot;parse-names&quot;:false,&quot;dropping-particle&quot;:&quot;&quot;,&quot;non-dropping-particle&quot;:&quot;&quot;}],&quot;container-title&quot;:&quot;Jurnal Rekayasa Informasi&quot;,&quot;URL&quot;:&quot;https://journal.istn.ac.id/index.php/rekayasainformasi/article/view/1527&quot;,&quot;issued&quot;:{&quot;date-parts&quot;:[[2023]]},&quot;page&quot;:&quot;1-12&quot;,&quot;issue&quot;:&quot;1&quot;,&quot;volume&quot;:&quot;12&quot;,&quot;container-title-short&quot;:&quot;&quot;},&quot;isTemporary&quot;:false}]},{&quot;citationID&quot;:&quot;MENDELEY_CITATION_f8776bf3-fd8b-4672-83b2-8d16610e1388&quot;,&quot;properties&quot;:{&quot;noteIndex&quot;:0},&quot;isEdited&quot;:false,&quot;manualOverride&quot;:{&quot;isManuallyOverridden&quot;:false,&quot;citeprocText&quot;:&quot;(Rizkyanto dkk., 2021)&quot;,&quot;manualOverrideText&quot;:&quot;&quot;},&quot;citationTag&quot;:&quot;MENDELEY_CITATION_v3_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&quot;,&quot;citationItems&quot;:[{&quot;id&quot;:&quot;bf38c5ad-c408-346f-8958-f13e8cceaee6&quot;,&quot;itemData&quot;:{&quot;type&quot;:&quot;article-journal&quot;,&quot;id&quot;:&quot;bf38c5ad-c408-346f-8958-f13e8cceaee6&quot;,&quot;title&quot;:&quot;Pengembangan Aplikasi Manajemen Informasi Konsultasi Menyusui berbasis Website (Studi Kasus Mamina Mom &amp; Baby Treatment Malang)&quot;,&quot;author&quot;:[{&quot;family&quot;:&quot;Rizkyanto&quot;,&quot;given&quot;:&quot;Bobby&quot;,&quot;parse-names&quot;:false,&quot;dropping-particle&quot;:&quot;&quot;,&quot;non-dropping-particle&quot;:&quot;&quot;},{&quot;family&quot;:&quot;Brata&quot;,&quot;given&quot;:&quot;Adam Hendra&quot;,&quot;parse-names&quot;:false,&quot;dropping-particle&quot;:&quot;&quot;,&quot;non-dropping-particle&quot;:&quot;&quot;},{&quot;family&quot;:&quot;Fanani&quot;,&quot;given&quot;:&quot;Lutfi&quot;,&quot;parse-names&quot;:false,&quot;dropping-particle&quot;:&quot;&quot;,&quot;non-dropping-particle&quot;:&quot;&quot;}],&quot;container-title&quot;:&quot;Jurnal Pengembangan Teknologi Informasi dan Ilmu Komputer&quot;,&quot;ISSN&quot;:&quot;2548-964X&quot;,&quot;URL&quot;:&quot;http://j-ptiik.ub.ac.id&quot;,&quot;issued&quot;:{&quot;date-parts&quot;:[[2021]]},&quot;page&quot;:&quot;5356-5365&quot;,&quot;issue&quot;:&quot;12&quot;,&quot;volume&quot;:&quot;5&quot;,&quot;container-title-short&quot;:&quot;&quot;},&quot;isTemporary&quot;:false}]},{&quot;citationID&quot;:&quot;MENDELEY_CITATION_a08f9650-c4cf-4fbc-8211-e0799a73391a&quot;,&quot;properties&quot;:{&quot;noteIndex&quot;:0},&quot;isEdited&quot;:false,&quot;manualOverride&quot;:{&quot;isManuallyOverridden&quot;:false,&quot;citeprocText&quot;:&quot;(Harianto dkk., 2019)&quot;,&quot;manualOverrideText&quot;:&quot;&quot;},&quot;citationTag&quot;:&quot;MENDELEY_CITATION_v3_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&quot;,&quot;citationItems&quot;:[{&quot;id&quot;:&quot;b61172bb-745e-3ecc-8508-e417326ce56a&quot;,&quot;itemData&quot;:{&quot;type&quot;:&quot;book&quot;,&quot;id&quot;:&quot;b61172bb-745e-3ecc-8508-e417326ce56a&quot;,&quot;title&quot;:&quot;Sistem Monitoring Lulusan Perguruan Tinggi Dalam Memasuki Dunia Kerja Menggunakan Tracer Study&quot;,&quot;author&quot;:[{&quot;family&quot;:&quot;Harianto&quot;,&quot;given&quot;:&quot;K&quot;,&quot;parse-names&quot;:false,&quot;dropping-particle&quot;:&quot;&quot;,&quot;non-dropping-particle&quot;:&quot;&quot;},{&quot;family&quot;:&quot;Pratiwi&quot;,&quot;given&quot;:&quot;H&quot;,&quot;parse-names&quot;:false,&quot;dropping-particle&quot;:&quot;&quot;,&quot;non-dropping-particle&quot;:&quot;&quot;},{&quot;family&quot;:&quot;Suhariyadi&quot;,&quot;given&quot;:&quot;Y&quot;,&quot;parse-names&quot;:false,&quot;dropping-particle&quot;:&quot;&quot;,&quot;non-dropping-particle&quot;:&quot;&quot;}],&quot;ISBN&quot;:&quot;9786239083175&quot;,&quot;issued&quot;:{&quot;date-parts&quot;:[[2019]]},&quot;publisher&quot;:&quot;Media Sahabat Cendekia&quot;,&quot;container-title-short&quot;:&quot;&quot;},&quot;isTemporary&quot;:false}]},{&quot;citationID&quot;:&quot;MENDELEY_CITATION_72db652f-39a1-47de-8532-8181706a80e9&quot;,&quot;properties&quot;:{&quot;noteIndex&quot;:0},&quot;isEdited&quot;:false,&quot;manualOverride&quot;:{&quot;isManuallyOverridden&quot;:true,&quot;citeprocText&quot;:&quot;(Suharni dkk., 2023)&quot;,&quot;manualOverrideText&quot;:&quot;Suharni dkk. (2023)&quot;},&quot;citationTag&quot;:&quot;MENDELEY_CITATION_v3_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&quot;,&quot;citationItems&quot;:[{&quot;id&quot;:&quot;d4252d8b-06ad-3609-8846-77fb1a9c4a32&quot;,&quot;itemData&quot;:{&quot;type&quot;:&quot;article-journal&quot;,&quot;id&quot;:&quot;d4252d8b-06ad-3609-8846-77fb1a9c4a32&quot;,&quot;title&quot;:&quot;Perancangan Website Rumah Makan Ninik Sebagai Media Promosi Menggunakan Unified Modelling Language&quot;,&quot;author&quot;:[{&quot;family&quot;:&quot;Suharni&quot;,&quot;given&quot;:&quot;&quot;,&quot;parse-names&quot;:false,&quot;dropping-particle&quot;:&quot;&quot;,&quot;non-dropping-particle&quot;:&quot;&quot;},{&quot;family&quot;:&quot;Susilowati&quot;,&quot;given&quot;:&quot;Eel&quot;,&quot;parse-names&quot;:false,&quot;dropping-particle&quot;:&quot;&quot;,&quot;non-dropping-particle&quot;:&quot;&quot;},{&quot;family&quot;:&quot;Pakusadewa&quot;,&quot;given&quot;:&quot;Fahrial&quot;,&quot;parse-names&quot;:false,&quot;dropping-particle&quot;:&quot;&quot;,&quot;non-dropping-particle&quot;:&quot;&quot;}],&quot;container-title&quot;:&quot;Jurnal Rekayasa Informasi&quot;,&quot;URL&quot;:&quot;https://journal.istn.ac.id/index.php/rekayasainformasi/article/view/1527&quot;,&quot;issued&quot;:{&quot;date-parts&quot;:[[2023]]},&quot;page&quot;:&quot;1-12&quot;,&quot;issue&quot;:&quot;1&quot;,&quot;volume&quot;:&quot;12&quot;,&quot;container-title-short&quot;:&quot;&quot;},&quot;isTemporary&quot;:false}]},{&quot;citationID&quot;:&quot;MENDELEY_CITATION_961887d8-51ca-4a95-bc7c-8a2b05e6d486&quot;,&quot;properties&quot;:{&quot;noteIndex&quot;:0},&quot;isEdited&quot;:false,&quot;manualOverride&quot;:{&quot;isManuallyOverridden&quot;:false,&quot;citeprocText&quot;:&quot;(Herlinah &amp;#38; Musliadi, 2019)&quot;,&quot;manualOverrideText&quot;:&quot;&quot;},&quot;citationTag&quot;:&quot;MENDELEY_CITATION_v3_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&quot;,&quot;citationItems&quot;:[{&quot;id&quot;:&quot;8cf3e5c9-0e71-3107-a4e9-84d9447332a3&quot;,&quot;itemData&quot;:{&quot;type&quot;:&quot;book&quot;,&quot;id&quot;:&quot;8cf3e5c9-0e71-3107-a4e9-84d9447332a3&quot;,&quot;title&quot;:&quot;Pemrograman Aplikasi Android dengan Android Studio, Photoshop, dan Audition&quot;,&quot;author&quot;:[{&quot;family&quot;:&quot;Herlinah&quot;,&quot;given&quot;:&quot;&quot;,&quot;parse-names&quot;:false,&quot;dropping-particle&quot;:&quot;&quot;,&quot;non-dropping-particle&quot;:&quot;&quot;},{&quot;family&quot;:&quot;Musliadi&quot;,&quot;given&quot;:&quot;K H&quot;,&quot;parse-names&quot;:false,&quot;dropping-particle&quot;:&quot;&quot;,&quot;non-dropping-particle&quot;:&quot;&quot;}],&quot;issued&quot;:{&quot;date-parts&quot;:[[2019]]},&quot;publisher-place&quot;:&quot;Jakarta&quot;,&quot;number-of-pages&quot;:&quot;286&quot;,&quot;publisher&quot;:&quot;PT. Elex Media Komputindo&quot;,&quot;container-title-short&quot;:&quot;&quot;},&quot;isTemporary&quot;:false}]},{&quot;citationID&quot;:&quot;MENDELEY_CITATION_b679092a-2025-4509-8087-37c555f8efba&quot;,&quot;properties&quot;:{&quot;noteIndex&quot;:0},&quot;isEdited&quot;:false,&quot;manualOverride&quot;:{&quot;isManuallyOverridden&quot;:true,&quot;citeprocText&quot;:&quot;(Rosa &amp;#38; Shalahuddin, 2018; Suharni dkk., 2023)&quot;,&quot;manualOverrideText&quot;:&quot;Rosa dan Shalahuddin (2018); Suharni dkk. (2023)&quot;},&quot;citationTag&quot;:&quot;MENDELEY_CITATION_v3_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&quot;,&quot;citationItems&quot;:[{&quot;id&quot;:&quot;cba702f6-5a0c-3f0a-8ab1-91345228353c&quot;,&quot;itemData&quot;:{&quot;type&quot;:&quot;book&quot;,&quot;id&quot;:&quot;cba702f6-5a0c-3f0a-8ab1-91345228353c&quot;,&quot;title&quot;:&quot;Rekayasa Perangkat Lunak: Terstruktur dan Berorientasi Objek&quot;,&quot;author&quot;:[{&quot;family&quot;:&quot;Rosa&quot;,&quot;given&quot;:&quot;A S&quot;,&quot;parse-names&quot;:false,&quot;dropping-particle&quot;:&quot;&quot;,&quot;non-dropping-particle&quot;:&quot;&quot;},{&quot;family&quot;:&quot;Shalahuddin&quot;,&quot;given&quot;:&quot;M&quot;,&quot;parse-names&quot;:false,&quot;dropping-particle&quot;:&quot;&quot;,&quot;non-dropping-particle&quot;:&quot;&quot;}],&quot;ISBN&quot;:&quot;978-602-6232-65-6&quot;,&quot;URL&quot;:&quot;https://books.google.com/books/about/Rekayasa_Perangkat_Lunak_Edisi_Revisi.html?id=QYnczwEACAAJ&quot;,&quot;issued&quot;:{&quot;date-parts&quot;:[[2018]]},&quot;publisher-place&quot;:&quot;Bandung&quot;,&quot;publisher&quot;:&quot;Informatika&quot;,&quot;container-title-short&quot;:&quot;&quot;},&quot;isTemporary&quot;:false},{&quot;id&quot;:&quot;d4252d8b-06ad-3609-8846-77fb1a9c4a32&quot;,&quot;itemData&quot;:{&quot;type&quot;:&quot;article-journal&quot;,&quot;id&quot;:&quot;d4252d8b-06ad-3609-8846-77fb1a9c4a32&quot;,&quot;title&quot;:&quot;Perancangan Website Rumah Makan Ninik Sebagai Media Promosi Menggunakan Unified Modelling Language&quot;,&quot;author&quot;:[{&quot;family&quot;:&quot;Suharni&quot;,&quot;given&quot;:&quot;&quot;,&quot;parse-names&quot;:false,&quot;dropping-particle&quot;:&quot;&quot;,&quot;non-dropping-particle&quot;:&quot;&quot;},{&quot;family&quot;:&quot;Susilowati&quot;,&quot;given&quot;:&quot;Eel&quot;,&quot;parse-names&quot;:false,&quot;dropping-particle&quot;:&quot;&quot;,&quot;non-dropping-particle&quot;:&quot;&quot;},{&quot;family&quot;:&quot;Pakusadewa&quot;,&quot;given&quot;:&quot;Fahrial&quot;,&quot;parse-names&quot;:false,&quot;dropping-particle&quot;:&quot;&quot;,&quot;non-dropping-particle&quot;:&quot;&quot;}],&quot;container-title&quot;:&quot;Jurnal Rekayasa Informasi&quot;,&quot;URL&quot;:&quot;https://journal.istn.ac.id/index.php/rekayasainformasi/article/view/1527&quot;,&quot;issued&quot;:{&quot;date-parts&quot;:[[2023]]},&quot;page&quot;:&quot;1-12&quot;,&quot;issue&quot;:&quot;1&quot;,&quot;volume&quot;:&quot;12&quot;,&quot;container-title-short&quot;:&quot;&quot;},&quot;isTemporary&quot;:false}]},{&quot;citationID&quot;:&quot;MENDELEY_CITATION_79105383-fbe8-4562-b761-477930859c1c&quot;,&quot;properties&quot;:{&quot;noteIndex&quot;:0},&quot;isEdited&quot;:false,&quot;manualOverride&quot;:{&quot;isManuallyOverridden&quot;:true,&quot;citeprocText&quot;:&quot;(Kurniawan &amp;#38; others, 2024)&quot;,&quot;manualOverrideText&quot;:&quot;(Kurniawan dkk., 2024)&quot;},&quot;citationTag&quot;:&quot;MENDELEY_CITATION_v3_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&quot;,&quot;citationItems&quot;:[{&quot;id&quot;:&quot;a4c18c8c-612e-337b-b46c-dd39219b6f0b&quot;,&quot;itemData&quot;:{&quot;type&quot;:&quot;article-journal&quot;,&quot;id&quot;:&quot;a4c18c8c-612e-337b-b46c-dd39219b6f0b&quot;,&quot;title&quot;:&quot;Implementasi Sistem Penjualan Method Grounded Research Menggunakan NetBeans Toko Aulya Baby Shop&quot;,&quot;author&quot;:[{&quot;family&quot;:&quot;Kurniawan&quot;,&quot;given&quot;:&quot;Ade Agung&quot;,&quot;parse-names&quot;:false,&quot;dropping-particle&quot;:&quot;&quot;,&quot;non-dropping-particle&quot;:&quot;&quot;},{&quot;family&quot;:&quot;others&quot;,&quot;given&quot;:&quot;&quot;,&quot;parse-names&quot;:false,&quot;dropping-particle&quot;:&quot;&quot;,&quot;non-dropping-particle&quot;:&quot;&quot;}],&quot;container-title&quot;:&quot;Jurnal Pengembangan Teknologi Informasi dan Komunikasi (JUPTIK)&quot;,&quot;DOI&quot;:&quot;10.52060/juptik.v2i2.2511&quot;,&quot;issued&quot;:{&quot;date-parts&quot;:[[2024]]},&quot;page&quot;:&quot;48-53&quot;,&quot;issue&quot;:&quot;2&quot;,&quot;volume&quot;:&quot;2&quot;,&quot;container-title-short&quot;:&quot;&quot;},&quot;isTemporary&quot;:false}]},{&quot;citationID&quot;:&quot;MENDELEY_CITATION_40a6256b-c0a8-4aa4-9e38-6ec4545ae0ab&quot;,&quot;properties&quot;:{&quot;noteIndex&quot;:0},&quot;isEdited&quot;:false,&quot;manualOverride&quot;:{&quot;isManuallyOverridden&quot;:true,&quot;citeprocText&quot;:&quot;(Suharni dkk., 2023)&quot;,&quot;manualOverrideText&quot;:&quot;Suharni dkk. (2023)&quot;},&quot;citationTag&quot;:&quot;MENDELEY_CITATION_v3_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&quot;,&quot;citationItems&quot;:[{&quot;id&quot;:&quot;d4252d8b-06ad-3609-8846-77fb1a9c4a32&quot;,&quot;itemData&quot;:{&quot;type&quot;:&quot;article-journal&quot;,&quot;id&quot;:&quot;d4252d8b-06ad-3609-8846-77fb1a9c4a32&quot;,&quot;title&quot;:&quot;Perancangan Website Rumah Makan Ninik Sebagai Media Promosi Menggunakan Unified Modelling Language&quot;,&quot;author&quot;:[{&quot;family&quot;:&quot;Suharni&quot;,&quot;given&quot;:&quot;&quot;,&quot;parse-names&quot;:false,&quot;dropping-particle&quot;:&quot;&quot;,&quot;non-dropping-particle&quot;:&quot;&quot;},{&quot;family&quot;:&quot;Susilowati&quot;,&quot;given&quot;:&quot;Eel&quot;,&quot;parse-names&quot;:false,&quot;dropping-particle&quot;:&quot;&quot;,&quot;non-dropping-particle&quot;:&quot;&quot;},{&quot;family&quot;:&quot;Pakusadewa&quot;,&quot;given&quot;:&quot;Fahrial&quot;,&quot;parse-names&quot;:false,&quot;dropping-particle&quot;:&quot;&quot;,&quot;non-dropping-particle&quot;:&quot;&quot;}],&quot;container-title&quot;:&quot;Jurnal Rekayasa Informasi&quot;,&quot;URL&quot;:&quot;https://journal.istn.ac.id/index.php/rekayasainformasi/article/view/1527&quot;,&quot;issued&quot;:{&quot;date-parts&quot;:[[2023]]},&quot;page&quot;:&quot;1-12&quot;,&quot;issue&quot;:&quot;1&quot;,&quot;volume&quot;:&quot;12&quot;,&quot;container-title-short&quot;:&quot;&quot;},&quot;isTemporary&quot;:false}]},{&quot;citationID&quot;:&quot;MENDELEY_CITATION_d0bf2fe6-1825-46f2-905b-cfb7d05ec3ef&quot;,&quot;properties&quot;:{&quot;noteIndex&quot;:0},&quot;isEdited&quot;:false,&quot;manualOverride&quot;:{&quot;isManuallyOverridden&quot;:false,&quot;citeprocText&quot;:&quot;(Sutanti dkk., 2020)&quot;,&quot;manualOverrideText&quot;:&quot;&quot;},&quot;citationTag&quot;:&quot;MENDELEY_CITATION_v3_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&quot;,&quot;citationItems&quot;:[{&quot;id&quot;:&quot;ea065c03-f839-3211-8fcf-24bc57b23357&quot;,&quot;itemData&quot;:{&quot;type&quot;:&quot;article-journal&quot;,&quot;id&quot;:&quot;ea065c03-f839-3211-8fcf-24bc57b23357&quot;,&quot;title&quot;:&quot;Rancang bangun aplikasi perpustakaan keliling menggunakan pendekatan terstruktur&quot;,&quot;author&quot;:[{&quot;family&quot;:&quot;Sutanti&quot;,&quot;given&quot;:&quot;A&quot;,&quot;parse-names&quot;:false,&quot;dropping-particle&quot;:&quot;&quot;,&quot;non-dropping-particle&quot;:&quot;&quot;},{&quot;family&quot;:&quot;MZ&quot;,&quot;given&quot;:&quot;M K&quot;,&quot;parse-names&quot;:false,&quot;dropping-particle&quot;:&quot;&quot;,&quot;non-dropping-particle&quot;:&quot;&quot;},{&quot;family&quot;:&quot;Mustika&quot;,&quot;given&quot;:&quot;M&quot;,&quot;parse-names&quot;:false,&quot;dropping-particle&quot;:&quot;&quot;,&quot;non-dropping-particle&quot;:&quot;&quot;},{&quot;family&quot;:&quot;Damayanti&quot;,&quot;given&quot;:&quot;P&quot;,&quot;parse-names&quot;:false,&quot;dropping-particle&quot;:&quot;&quot;,&quot;non-dropping-particle&quot;:&quot;&quot;}],&quot;container-title&quot;:&quot;Komputa: Jurnal Ilmiah Komputer dan Informatika&quot;,&quot;DOI&quot;:&quot;10.34010/komputa.v9i1.3718&quot;,&quot;issued&quot;:{&quot;date-parts&quot;:[[2020]]},&quot;page&quot;:&quot;1-8&quot;,&quot;issue&quot;:&quot;1&quot;,&quot;volume&quot;:&quot;9&quot;,&quot;container-title-short&quot;:&quot;&quot;},&quot;isTemporary&quot;:false}]},{&quot;citationID&quot;:&quot;MENDELEY_CITATION_9ec712bd-cf0c-4b7e-a8bd-578d8dfcc4ee&quot;,&quot;properties&quot;:{&quot;noteIndex&quot;:0},&quot;isEdited&quot;:false,&quot;manualOverride&quot;:{&quot;isManuallyOverridden&quot;:true,&quot;citeprocText&quot;:&quot;(Sutanti dkk., 2020)&quot;,&quot;manualOverrideText&quot;:&quot;Sutanti dkk. (2020)&quot;},&quot;citationTag&quot;:&quot;MENDELEY_CITATION_v3_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&quot;,&quot;citationItems&quot;:[{&quot;id&quot;:&quot;ea065c03-f839-3211-8fcf-24bc57b23357&quot;,&quot;itemData&quot;:{&quot;type&quot;:&quot;article-journal&quot;,&quot;id&quot;:&quot;ea065c03-f839-3211-8fcf-24bc57b23357&quot;,&quot;title&quot;:&quot;Rancang bangun aplikasi perpustakaan keliling menggunakan pendekatan terstruktur&quot;,&quot;author&quot;:[{&quot;family&quot;:&quot;Sutanti&quot;,&quot;given&quot;:&quot;A&quot;,&quot;parse-names&quot;:false,&quot;dropping-particle&quot;:&quot;&quot;,&quot;non-dropping-particle&quot;:&quot;&quot;},{&quot;family&quot;:&quot;MZ&quot;,&quot;given&quot;:&quot;M K&quot;,&quot;parse-names&quot;:false,&quot;dropping-particle&quot;:&quot;&quot;,&quot;non-dropping-particle&quot;:&quot;&quot;},{&quot;family&quot;:&quot;Mustika&quot;,&quot;given&quot;:&quot;M&quot;,&quot;parse-names&quot;:false,&quot;dropping-particle&quot;:&quot;&quot;,&quot;non-dropping-particle&quot;:&quot;&quot;},{&quot;family&quot;:&quot;Damayanti&quot;,&quot;given&quot;:&quot;P&quot;,&quot;parse-names&quot;:false,&quot;dropping-particle&quot;:&quot;&quot;,&quot;non-dropping-particle&quot;:&quot;&quot;}],&quot;container-title&quot;:&quot;Komputa: Jurnal Ilmiah Komputer dan Informatika&quot;,&quot;DOI&quot;:&quot;10.34010/komputa.v9i1.3718&quot;,&quot;issued&quot;:{&quot;date-parts&quot;:[[2020]]},&quot;page&quot;:&quot;1-8&quot;,&quot;issue&quot;:&quot;1&quot;,&quot;volume&quot;:&quot;9&quot;,&quot;container-title-short&quot;:&quot;&quot;},&quot;isTemporary&quot;:false}]},{&quot;citationID&quot;:&quot;MENDELEY_CITATION_17de509a-e6ae-431c-97f4-59bc3124f611&quot;,&quot;properties&quot;:{&quot;noteIndex&quot;:0},&quot;isEdited&quot;:false,&quot;manualOverride&quot;:{&quot;isManuallyOverridden&quot;:true,&quot;citeprocText&quot;:&quot;(Pressman &amp;#38; Maxim, 2019)&quot;,&quot;manualOverrideText&quot;:&quot;Pressman &amp; Maxim (2019)&quot;},&quot;citationItems&quot;:[{&quot;id&quot;:&quot;f6625216-553f-35d1-b50e-3d6c61204f81&quot;,&quot;itemData&quot;:{&quot;type&quot;:&quot;book&quot;,&quot;id&quot;:&quot;f6625216-553f-35d1-b50e-3d6c61204f81&quot;,&quot;title&quot;:&quot;Software Engineering: A Practitioner's Approach&quot;,&quot;author&quot;:[{&quot;family&quot;:&quot;Pressman&quot;,&quot;given&quot;:&quot;Roger S&quot;,&quot;parse-names&quot;:false,&quot;dropping-particle&quot;:&quot;&quot;,&quot;non-dropping-particle&quot;:&quot;&quot;},{&quot;family&quot;:&quot;Maxim&quot;,&quot;given&quot;:&quot;Bruce R&quot;,&quot;parse-names&quot;:false,&quot;dropping-particle&quot;:&quot;&quot;,&quot;non-dropping-particle&quot;:&quot;&quot;}],&quot;issued&quot;:{&quot;date-parts&quot;:[[2019]]},&quot;edition&quot;:&quot;9&quot;,&quot;publisher&quot;:&quot;McGraw-Hill Education&quot;,&quot;container-title-short&quot;:&quot;&quot;},&quot;isTemporary&quot;:false}],&quot;citationTag&quot;:&quot;MENDELEY_CITATION_v3_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&quot;}]"/>
    <we:property name="MENDELEY_CITATIONS_LOCALE_CODE" value="&quot;id-ID&quot;"/>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26897F-436B-45C6-AFB9-8837484912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7135</TotalTime>
  <Pages>131</Pages>
  <Words>27590</Words>
  <Characters>157266</Characters>
  <Application>Microsoft Office Word</Application>
  <DocSecurity>0</DocSecurity>
  <Lines>1310</Lines>
  <Paragraphs>368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Bguss2</dc:creator>
  <cp:keywords/>
  <dc:description/>
  <cp:lastModifiedBy>Bguss</cp:lastModifiedBy>
  <cp:revision>733</cp:revision>
  <cp:lastPrinted>2026-07-17T03:25:00Z</cp:lastPrinted>
  <dcterms:created xsi:type="dcterms:W3CDTF">2026-05-26T03:15:00Z</dcterms:created>
  <dcterms:modified xsi:type="dcterms:W3CDTF">2026-07-17T16:17:00Z</dcterms:modified>
</cp:coreProperties>
</file>