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C78" w:rsidRPr="003973D9" w:rsidRDefault="003B2533" w:rsidP="003973D9">
      <w:pPr>
        <w:spacing w:after="240" w:line="360" w:lineRule="auto"/>
        <w:ind w:firstLine="0"/>
        <w:jc w:val="center"/>
        <w:rPr>
          <w:rFonts w:ascii="Times New Roman" w:hAnsi="Times New Roman" w:cs="Times New Roman"/>
          <w:b/>
          <w:sz w:val="36"/>
          <w:szCs w:val="32"/>
        </w:rPr>
      </w:pPr>
      <w:r w:rsidRPr="003973D9">
        <w:rPr>
          <w:rFonts w:ascii="Times New Roman" w:hAnsi="Times New Roman" w:cs="Times New Roman"/>
          <w:b/>
          <w:sz w:val="36"/>
          <w:szCs w:val="32"/>
        </w:rPr>
        <w:t>Write-up for Project 3</w:t>
      </w:r>
    </w:p>
    <w:p w:rsidR="003B2533" w:rsidRPr="003973D9" w:rsidRDefault="003B2533" w:rsidP="003973D9">
      <w:pPr>
        <w:spacing w:after="240" w:line="360" w:lineRule="auto"/>
        <w:rPr>
          <w:rFonts w:ascii="Times New Roman" w:hAnsi="Times New Roman" w:cs="Times New Roman"/>
          <w:sz w:val="24"/>
          <w:szCs w:val="24"/>
        </w:rPr>
      </w:pPr>
      <w:r w:rsidRPr="003973D9">
        <w:rPr>
          <w:rFonts w:ascii="Times New Roman" w:hAnsi="Times New Roman" w:cs="Times New Roman"/>
          <w:sz w:val="24"/>
          <w:szCs w:val="24"/>
        </w:rPr>
        <w:t>In this project, we are supposed to implement a user thread library, which supports multithreads and related synchronization mechanism.</w:t>
      </w:r>
    </w:p>
    <w:p w:rsidR="003973D9" w:rsidRPr="003973D9" w:rsidRDefault="003973D9" w:rsidP="003973D9">
      <w:pPr>
        <w:pStyle w:val="a3"/>
        <w:numPr>
          <w:ilvl w:val="0"/>
          <w:numId w:val="1"/>
        </w:numPr>
        <w:spacing w:after="240" w:line="360" w:lineRule="auto"/>
        <w:ind w:firstLineChars="0"/>
        <w:rPr>
          <w:rFonts w:ascii="Times New Roman" w:hAnsi="Times New Roman" w:cs="Times New Roman"/>
          <w:b/>
          <w:sz w:val="28"/>
          <w:szCs w:val="24"/>
        </w:rPr>
      </w:pPr>
      <w:r w:rsidRPr="003973D9">
        <w:rPr>
          <w:rFonts w:ascii="Times New Roman" w:hAnsi="Times New Roman" w:cs="Times New Roman"/>
          <w:b/>
          <w:sz w:val="28"/>
          <w:szCs w:val="24"/>
        </w:rPr>
        <w:t>Basic idea:</w:t>
      </w:r>
    </w:p>
    <w:p w:rsidR="003973D9" w:rsidRDefault="003973D9" w:rsidP="003973D9">
      <w:pPr>
        <w:spacing w:after="240" w:line="360" w:lineRule="auto"/>
        <w:ind w:left="360" w:firstLine="0"/>
        <w:rPr>
          <w:rFonts w:ascii="Times New Roman" w:hAnsi="Times New Roman" w:cs="Times New Roman"/>
          <w:sz w:val="24"/>
          <w:szCs w:val="24"/>
        </w:rPr>
      </w:pPr>
      <w:r>
        <w:rPr>
          <w:rFonts w:ascii="Times New Roman" w:hAnsi="Times New Roman" w:cs="Times New Roman"/>
          <w:sz w:val="24"/>
          <w:szCs w:val="24"/>
        </w:rPr>
        <w:t xml:space="preserve">In a multithreads system, threads are given CPU time </w:t>
      </w:r>
      <w:proofErr w:type="spellStart"/>
      <w:r>
        <w:rPr>
          <w:rFonts w:ascii="Times New Roman" w:hAnsi="Times New Roman" w:cs="Times New Roman"/>
          <w:sz w:val="24"/>
          <w:szCs w:val="24"/>
        </w:rPr>
        <w:t>sequently</w:t>
      </w:r>
      <w:proofErr w:type="spellEnd"/>
      <w:r>
        <w:rPr>
          <w:rFonts w:ascii="Times New Roman" w:hAnsi="Times New Roman" w:cs="Times New Roman"/>
          <w:sz w:val="24"/>
          <w:szCs w:val="24"/>
        </w:rPr>
        <w:t>. But there may be some critical resources which are shared by several threads. Thus s</w:t>
      </w:r>
      <w:r>
        <w:rPr>
          <w:rFonts w:ascii="Times New Roman" w:hAnsi="Times New Roman" w:cs="Times New Roman"/>
          <w:sz w:val="24"/>
          <w:szCs w:val="24"/>
        </w:rPr>
        <w:t>ynchronization is important for multithread system.</w:t>
      </w:r>
      <w:r>
        <w:rPr>
          <w:rFonts w:ascii="Times New Roman" w:hAnsi="Times New Roman" w:cs="Times New Roman"/>
          <w:sz w:val="24"/>
          <w:szCs w:val="24"/>
        </w:rPr>
        <w:t xml:space="preserve"> Generally speaking, there are two approach to implement synchronization.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lock and Semaphores. </w:t>
      </w:r>
    </w:p>
    <w:p w:rsidR="003973D9" w:rsidRDefault="003973D9" w:rsidP="003973D9">
      <w:pPr>
        <w:spacing w:after="240" w:line="360" w:lineRule="auto"/>
        <w:ind w:left="360" w:firstLine="0"/>
        <w:rPr>
          <w:rFonts w:ascii="Times New Roman" w:hAnsi="Times New Roman" w:cs="Times New Roman"/>
          <w:sz w:val="24"/>
          <w:szCs w:val="24"/>
        </w:rPr>
      </w:pPr>
      <w:r>
        <w:rPr>
          <w:rFonts w:ascii="Times New Roman" w:hAnsi="Times New Roman" w:cs="Times New Roman"/>
          <w:sz w:val="24"/>
          <w:szCs w:val="24"/>
        </w:rPr>
        <w:t xml:space="preserve">In this project, I implemented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and some thread manipulate operations, such as thread creating, thread exiting, thread joining and so on. As for scheduling, in this project, there are 10 priority levels, each are divided into 10 sub-levels to make up a priority queue. We’ll execute threads according to the sequence of these queues.</w:t>
      </w:r>
    </w:p>
    <w:p w:rsidR="003973D9" w:rsidRPr="00B32715" w:rsidRDefault="003973D9" w:rsidP="003973D9">
      <w:pPr>
        <w:pStyle w:val="a3"/>
        <w:numPr>
          <w:ilvl w:val="0"/>
          <w:numId w:val="1"/>
        </w:numPr>
        <w:spacing w:after="240" w:line="360" w:lineRule="auto"/>
        <w:ind w:firstLineChars="0"/>
        <w:rPr>
          <w:rFonts w:ascii="Times New Roman" w:hAnsi="Times New Roman" w:cs="Times New Roman" w:hint="eastAsia"/>
          <w:b/>
          <w:sz w:val="28"/>
          <w:szCs w:val="24"/>
        </w:rPr>
      </w:pPr>
      <w:r w:rsidRPr="00B32715">
        <w:rPr>
          <w:rFonts w:ascii="Times New Roman" w:hAnsi="Times New Roman" w:cs="Times New Roman" w:hint="eastAsia"/>
          <w:b/>
          <w:sz w:val="28"/>
          <w:szCs w:val="24"/>
        </w:rPr>
        <w:t>Design:</w:t>
      </w:r>
    </w:p>
    <w:p w:rsidR="003973D9" w:rsidRDefault="00B32715" w:rsidP="003973D9">
      <w:pPr>
        <w:pStyle w:val="a3"/>
        <w:spacing w:after="240" w:line="360" w:lineRule="auto"/>
        <w:ind w:left="360" w:firstLineChars="0" w:firstLine="0"/>
        <w:rPr>
          <w:rFonts w:ascii="Times New Roman" w:hAnsi="Times New Roman" w:cs="Times New Roman" w:hint="eastAsia"/>
          <w:sz w:val="24"/>
          <w:szCs w:val="24"/>
        </w:rPr>
      </w:pPr>
      <w:r>
        <w:rPr>
          <w:rFonts w:ascii="Times New Roman" w:hAnsi="Times New Roman" w:cs="Times New Roman" w:hint="eastAsia"/>
          <w:sz w:val="24"/>
          <w:szCs w:val="24"/>
        </w:rPr>
        <w:t>Basic data types:</w:t>
      </w:r>
    </w:p>
    <w:tbl>
      <w:tblPr>
        <w:tblStyle w:val="a4"/>
        <w:tblW w:w="0" w:type="auto"/>
        <w:tblInd w:w="360" w:type="dxa"/>
        <w:tblLook w:val="04A0" w:firstRow="1" w:lastRow="0" w:firstColumn="1" w:lastColumn="0" w:noHBand="0" w:noVBand="1"/>
      </w:tblPr>
      <w:tblGrid>
        <w:gridCol w:w="3958"/>
        <w:gridCol w:w="3978"/>
      </w:tblGrid>
      <w:tr w:rsidR="00B32715" w:rsidRPr="00B32715" w:rsidTr="00B32715">
        <w:tc>
          <w:tcPr>
            <w:tcW w:w="4148" w:type="dxa"/>
          </w:tcPr>
          <w:p w:rsidR="00B32715" w:rsidRPr="00B32715" w:rsidRDefault="00B32715" w:rsidP="00B32715">
            <w:pPr>
              <w:spacing w:line="240" w:lineRule="atLeast"/>
              <w:ind w:firstLine="0"/>
              <w:rPr>
                <w:rFonts w:ascii="Times New Roman" w:hAnsi="Times New Roman" w:cs="Times New Roman"/>
                <w:sz w:val="20"/>
                <w:szCs w:val="24"/>
              </w:rPr>
            </w:pPr>
            <w:proofErr w:type="spellStart"/>
            <w:r w:rsidRPr="00B32715">
              <w:rPr>
                <w:rFonts w:ascii="Times New Roman" w:hAnsi="Times New Roman" w:cs="Times New Roman"/>
                <w:sz w:val="20"/>
                <w:szCs w:val="24"/>
              </w:rPr>
              <w:t>typedef</w:t>
            </w:r>
            <w:proofErr w:type="spellEnd"/>
            <w:r w:rsidRPr="00B32715">
              <w:rPr>
                <w:rFonts w:ascii="Times New Roman" w:hAnsi="Times New Roman" w:cs="Times New Roman"/>
                <w:sz w:val="20"/>
                <w:szCs w:val="24"/>
              </w:rPr>
              <w:t xml:space="preserve"> </w:t>
            </w:r>
            <w:proofErr w:type="spellStart"/>
            <w:r w:rsidRPr="00B32715">
              <w:rPr>
                <w:rFonts w:ascii="Times New Roman" w:hAnsi="Times New Roman" w:cs="Times New Roman"/>
                <w:sz w:val="20"/>
                <w:szCs w:val="24"/>
              </w:rPr>
              <w:t>struct</w:t>
            </w:r>
            <w:proofErr w:type="spellEnd"/>
            <w:r w:rsidRPr="00B32715">
              <w:rPr>
                <w:rFonts w:ascii="Times New Roman" w:hAnsi="Times New Roman" w:cs="Times New Roman"/>
                <w:sz w:val="20"/>
                <w:szCs w:val="24"/>
              </w:rPr>
              <w:t xml:space="preserve"> </w:t>
            </w:r>
            <w:proofErr w:type="spellStart"/>
            <w:r w:rsidRPr="00B32715">
              <w:rPr>
                <w:rFonts w:ascii="Times New Roman" w:hAnsi="Times New Roman" w:cs="Times New Roman"/>
                <w:sz w:val="20"/>
                <w:szCs w:val="24"/>
              </w:rPr>
              <w:t>Thread_t</w:t>
            </w:r>
            <w:proofErr w:type="spellEnd"/>
          </w:p>
          <w:p w:rsidR="00B32715" w:rsidRPr="00B32715" w:rsidRDefault="00B32715" w:rsidP="00B32715">
            <w:pPr>
              <w:spacing w:line="240" w:lineRule="atLeast"/>
              <w:ind w:firstLine="0"/>
              <w:rPr>
                <w:rFonts w:ascii="Times New Roman" w:hAnsi="Times New Roman" w:cs="Times New Roman"/>
                <w:sz w:val="20"/>
                <w:szCs w:val="24"/>
              </w:rPr>
            </w:pPr>
            <w:r w:rsidRPr="00B32715">
              <w:rPr>
                <w:rFonts w:ascii="Times New Roman" w:hAnsi="Times New Roman" w:cs="Times New Roman"/>
                <w:sz w:val="20"/>
                <w:szCs w:val="24"/>
              </w:rPr>
              <w:t>{</w:t>
            </w:r>
          </w:p>
          <w:p w:rsidR="00B32715" w:rsidRPr="00B32715" w:rsidRDefault="00B32715" w:rsidP="00B32715">
            <w:pPr>
              <w:spacing w:line="240" w:lineRule="atLeast"/>
              <w:ind w:firstLine="0"/>
              <w:rPr>
                <w:rFonts w:ascii="Times New Roman" w:hAnsi="Times New Roman" w:cs="Times New Roman"/>
                <w:sz w:val="20"/>
                <w:szCs w:val="24"/>
              </w:rPr>
            </w:pPr>
            <w:r w:rsidRPr="00B32715">
              <w:rPr>
                <w:rFonts w:ascii="Times New Roman" w:hAnsi="Times New Roman" w:cs="Times New Roman"/>
                <w:sz w:val="20"/>
                <w:szCs w:val="24"/>
              </w:rPr>
              <w:t xml:space="preserve">    </w:t>
            </w:r>
            <w:proofErr w:type="spellStart"/>
            <w:r w:rsidRPr="00B32715">
              <w:rPr>
                <w:rFonts w:ascii="Times New Roman" w:hAnsi="Times New Roman" w:cs="Times New Roman"/>
                <w:sz w:val="20"/>
                <w:szCs w:val="24"/>
              </w:rPr>
              <w:t>uthread_t</w:t>
            </w:r>
            <w:proofErr w:type="spellEnd"/>
            <w:r w:rsidRPr="00B32715">
              <w:rPr>
                <w:rFonts w:ascii="Times New Roman" w:hAnsi="Times New Roman" w:cs="Times New Roman"/>
                <w:sz w:val="20"/>
                <w:szCs w:val="24"/>
              </w:rPr>
              <w:t xml:space="preserve"> </w:t>
            </w:r>
            <w:proofErr w:type="spellStart"/>
            <w:r w:rsidRPr="00B32715">
              <w:rPr>
                <w:rFonts w:ascii="Times New Roman" w:hAnsi="Times New Roman" w:cs="Times New Roman"/>
                <w:sz w:val="20"/>
                <w:szCs w:val="24"/>
              </w:rPr>
              <w:t>tid</w:t>
            </w:r>
            <w:proofErr w:type="spellEnd"/>
            <w:r w:rsidRPr="00B32715">
              <w:rPr>
                <w:rFonts w:ascii="Times New Roman" w:hAnsi="Times New Roman" w:cs="Times New Roman"/>
                <w:sz w:val="20"/>
                <w:szCs w:val="24"/>
              </w:rPr>
              <w:t>;</w:t>
            </w:r>
          </w:p>
          <w:p w:rsidR="00B32715" w:rsidRPr="00B32715" w:rsidRDefault="00B32715" w:rsidP="00B32715">
            <w:pPr>
              <w:spacing w:line="240" w:lineRule="atLeast"/>
              <w:ind w:firstLine="0"/>
              <w:rPr>
                <w:rFonts w:ascii="Times New Roman" w:hAnsi="Times New Roman" w:cs="Times New Roman"/>
                <w:sz w:val="20"/>
                <w:szCs w:val="24"/>
              </w:rPr>
            </w:pPr>
            <w:r w:rsidRPr="00B32715">
              <w:rPr>
                <w:rFonts w:ascii="Times New Roman" w:hAnsi="Times New Roman" w:cs="Times New Roman"/>
                <w:sz w:val="20"/>
                <w:szCs w:val="24"/>
              </w:rPr>
              <w:t xml:space="preserve">    </w:t>
            </w:r>
            <w:proofErr w:type="spellStart"/>
            <w:r w:rsidRPr="00B32715">
              <w:rPr>
                <w:rFonts w:ascii="Times New Roman" w:hAnsi="Times New Roman" w:cs="Times New Roman"/>
                <w:sz w:val="20"/>
                <w:szCs w:val="24"/>
              </w:rPr>
              <w:t>uthread_t</w:t>
            </w:r>
            <w:proofErr w:type="spellEnd"/>
            <w:r w:rsidRPr="00B32715">
              <w:rPr>
                <w:rFonts w:ascii="Times New Roman" w:hAnsi="Times New Roman" w:cs="Times New Roman"/>
                <w:sz w:val="20"/>
                <w:szCs w:val="24"/>
              </w:rPr>
              <w:t xml:space="preserve"> joining;</w:t>
            </w:r>
          </w:p>
          <w:p w:rsidR="00B32715" w:rsidRPr="00B32715" w:rsidRDefault="00B32715" w:rsidP="00B32715">
            <w:pPr>
              <w:spacing w:line="240" w:lineRule="atLeast"/>
              <w:ind w:firstLine="0"/>
              <w:rPr>
                <w:rFonts w:ascii="Times New Roman" w:hAnsi="Times New Roman" w:cs="Times New Roman"/>
                <w:sz w:val="20"/>
                <w:szCs w:val="24"/>
              </w:rPr>
            </w:pPr>
            <w:r w:rsidRPr="00B32715">
              <w:rPr>
                <w:rFonts w:ascii="Times New Roman" w:hAnsi="Times New Roman" w:cs="Times New Roman"/>
                <w:sz w:val="20"/>
                <w:szCs w:val="24"/>
              </w:rPr>
              <w:t xml:space="preserve">    </w:t>
            </w:r>
            <w:proofErr w:type="spellStart"/>
            <w:r w:rsidRPr="00B32715">
              <w:rPr>
                <w:rFonts w:ascii="Times New Roman" w:hAnsi="Times New Roman" w:cs="Times New Roman"/>
                <w:sz w:val="20"/>
                <w:szCs w:val="24"/>
              </w:rPr>
              <w:t>int</w:t>
            </w:r>
            <w:proofErr w:type="spellEnd"/>
            <w:r w:rsidRPr="00B32715">
              <w:rPr>
                <w:rFonts w:ascii="Times New Roman" w:hAnsi="Times New Roman" w:cs="Times New Roman"/>
                <w:sz w:val="20"/>
                <w:szCs w:val="24"/>
              </w:rPr>
              <w:t xml:space="preserve"> state;</w:t>
            </w:r>
          </w:p>
          <w:p w:rsidR="00B32715" w:rsidRPr="00B32715" w:rsidRDefault="00B32715" w:rsidP="00B32715">
            <w:pPr>
              <w:spacing w:line="240" w:lineRule="atLeast"/>
              <w:ind w:firstLine="0"/>
              <w:rPr>
                <w:rFonts w:ascii="Times New Roman" w:hAnsi="Times New Roman" w:cs="Times New Roman"/>
                <w:sz w:val="20"/>
                <w:szCs w:val="24"/>
              </w:rPr>
            </w:pPr>
            <w:r w:rsidRPr="00B32715">
              <w:rPr>
                <w:rFonts w:ascii="Times New Roman" w:hAnsi="Times New Roman" w:cs="Times New Roman"/>
                <w:sz w:val="20"/>
                <w:szCs w:val="24"/>
              </w:rPr>
              <w:tab/>
            </w:r>
            <w:proofErr w:type="spellStart"/>
            <w:r w:rsidRPr="00B32715">
              <w:rPr>
                <w:rFonts w:ascii="Times New Roman" w:hAnsi="Times New Roman" w:cs="Times New Roman"/>
                <w:sz w:val="20"/>
                <w:szCs w:val="24"/>
              </w:rPr>
              <w:t>int</w:t>
            </w:r>
            <w:proofErr w:type="spellEnd"/>
            <w:r w:rsidRPr="00B32715">
              <w:rPr>
                <w:rFonts w:ascii="Times New Roman" w:hAnsi="Times New Roman" w:cs="Times New Roman"/>
                <w:sz w:val="20"/>
                <w:szCs w:val="24"/>
              </w:rPr>
              <w:t xml:space="preserve"> </w:t>
            </w:r>
            <w:proofErr w:type="spellStart"/>
            <w:r w:rsidRPr="00B32715">
              <w:rPr>
                <w:rFonts w:ascii="Times New Roman" w:hAnsi="Times New Roman" w:cs="Times New Roman"/>
                <w:sz w:val="20"/>
                <w:szCs w:val="24"/>
              </w:rPr>
              <w:t>pri</w:t>
            </w:r>
            <w:proofErr w:type="spellEnd"/>
            <w:r w:rsidRPr="00B32715">
              <w:rPr>
                <w:rFonts w:ascii="Times New Roman" w:hAnsi="Times New Roman" w:cs="Times New Roman"/>
                <w:sz w:val="20"/>
                <w:szCs w:val="24"/>
              </w:rPr>
              <w:t>;</w:t>
            </w:r>
          </w:p>
          <w:p w:rsidR="00B32715" w:rsidRPr="00B32715" w:rsidRDefault="00B32715" w:rsidP="00B32715">
            <w:pPr>
              <w:spacing w:line="240" w:lineRule="atLeast"/>
              <w:ind w:firstLine="0"/>
              <w:rPr>
                <w:rFonts w:ascii="Times New Roman" w:hAnsi="Times New Roman" w:cs="Times New Roman"/>
                <w:sz w:val="20"/>
                <w:szCs w:val="24"/>
              </w:rPr>
            </w:pPr>
            <w:r w:rsidRPr="00B32715">
              <w:rPr>
                <w:rFonts w:ascii="Times New Roman" w:hAnsi="Times New Roman" w:cs="Times New Roman"/>
                <w:sz w:val="20"/>
                <w:szCs w:val="24"/>
              </w:rPr>
              <w:t xml:space="preserve">    </w:t>
            </w:r>
            <w:proofErr w:type="spellStart"/>
            <w:r w:rsidRPr="00B32715">
              <w:rPr>
                <w:rFonts w:ascii="Times New Roman" w:hAnsi="Times New Roman" w:cs="Times New Roman"/>
                <w:sz w:val="20"/>
                <w:szCs w:val="24"/>
              </w:rPr>
              <w:t>int</w:t>
            </w:r>
            <w:proofErr w:type="spellEnd"/>
            <w:r w:rsidRPr="00B32715">
              <w:rPr>
                <w:rFonts w:ascii="Times New Roman" w:hAnsi="Times New Roman" w:cs="Times New Roman"/>
                <w:sz w:val="20"/>
                <w:szCs w:val="24"/>
              </w:rPr>
              <w:t xml:space="preserve"> </w:t>
            </w:r>
            <w:proofErr w:type="spellStart"/>
            <w:r w:rsidRPr="00B32715">
              <w:rPr>
                <w:rFonts w:ascii="Times New Roman" w:hAnsi="Times New Roman" w:cs="Times New Roman"/>
                <w:sz w:val="20"/>
                <w:szCs w:val="24"/>
              </w:rPr>
              <w:t>arg</w:t>
            </w:r>
            <w:proofErr w:type="spellEnd"/>
            <w:r w:rsidRPr="00B32715">
              <w:rPr>
                <w:rFonts w:ascii="Times New Roman" w:hAnsi="Times New Roman" w:cs="Times New Roman"/>
                <w:sz w:val="20"/>
                <w:szCs w:val="24"/>
              </w:rPr>
              <w:t>;</w:t>
            </w:r>
          </w:p>
          <w:p w:rsidR="00B32715" w:rsidRPr="00B32715" w:rsidRDefault="00B32715" w:rsidP="00B32715">
            <w:pPr>
              <w:spacing w:line="240" w:lineRule="atLeast"/>
              <w:ind w:firstLine="0"/>
              <w:rPr>
                <w:rFonts w:ascii="Times New Roman" w:hAnsi="Times New Roman" w:cs="Times New Roman"/>
                <w:sz w:val="20"/>
                <w:szCs w:val="24"/>
              </w:rPr>
            </w:pPr>
            <w:r w:rsidRPr="00B32715">
              <w:rPr>
                <w:rFonts w:ascii="Times New Roman" w:hAnsi="Times New Roman" w:cs="Times New Roman"/>
                <w:sz w:val="20"/>
                <w:szCs w:val="24"/>
              </w:rPr>
              <w:t xml:space="preserve">    </w:t>
            </w:r>
            <w:proofErr w:type="spellStart"/>
            <w:r w:rsidRPr="00B32715">
              <w:rPr>
                <w:rFonts w:ascii="Times New Roman" w:hAnsi="Times New Roman" w:cs="Times New Roman"/>
                <w:sz w:val="20"/>
                <w:szCs w:val="24"/>
              </w:rPr>
              <w:t>int</w:t>
            </w:r>
            <w:proofErr w:type="spellEnd"/>
            <w:r w:rsidRPr="00B32715">
              <w:rPr>
                <w:rFonts w:ascii="Times New Roman" w:hAnsi="Times New Roman" w:cs="Times New Roman"/>
                <w:sz w:val="20"/>
                <w:szCs w:val="24"/>
              </w:rPr>
              <w:t xml:space="preserve">* </w:t>
            </w:r>
            <w:proofErr w:type="spellStart"/>
            <w:r w:rsidRPr="00B32715">
              <w:rPr>
                <w:rFonts w:ascii="Times New Roman" w:hAnsi="Times New Roman" w:cs="Times New Roman"/>
                <w:sz w:val="20"/>
                <w:szCs w:val="24"/>
              </w:rPr>
              <w:t>retval</w:t>
            </w:r>
            <w:proofErr w:type="spellEnd"/>
            <w:r w:rsidRPr="00B32715">
              <w:rPr>
                <w:rFonts w:ascii="Times New Roman" w:hAnsi="Times New Roman" w:cs="Times New Roman"/>
                <w:sz w:val="20"/>
                <w:szCs w:val="24"/>
              </w:rPr>
              <w:t>;</w:t>
            </w:r>
          </w:p>
          <w:p w:rsidR="00B32715" w:rsidRPr="00B32715" w:rsidRDefault="00B32715" w:rsidP="00B32715">
            <w:pPr>
              <w:spacing w:line="240" w:lineRule="atLeast"/>
              <w:ind w:firstLine="0"/>
              <w:rPr>
                <w:rFonts w:ascii="Times New Roman" w:hAnsi="Times New Roman" w:cs="Times New Roman"/>
                <w:sz w:val="20"/>
                <w:szCs w:val="24"/>
              </w:rPr>
            </w:pPr>
            <w:r w:rsidRPr="00B32715">
              <w:rPr>
                <w:rFonts w:ascii="Times New Roman" w:hAnsi="Times New Roman" w:cs="Times New Roman"/>
                <w:sz w:val="20"/>
                <w:szCs w:val="24"/>
              </w:rPr>
              <w:t xml:space="preserve">    </w:t>
            </w:r>
            <w:proofErr w:type="spellStart"/>
            <w:r w:rsidRPr="00B32715">
              <w:rPr>
                <w:rFonts w:ascii="Times New Roman" w:hAnsi="Times New Roman" w:cs="Times New Roman"/>
                <w:sz w:val="20"/>
                <w:szCs w:val="24"/>
              </w:rPr>
              <w:t>ucontext_t</w:t>
            </w:r>
            <w:proofErr w:type="spellEnd"/>
            <w:r w:rsidRPr="00B32715">
              <w:rPr>
                <w:rFonts w:ascii="Times New Roman" w:hAnsi="Times New Roman" w:cs="Times New Roman"/>
                <w:sz w:val="20"/>
                <w:szCs w:val="24"/>
              </w:rPr>
              <w:t xml:space="preserve">* </w:t>
            </w:r>
            <w:proofErr w:type="spellStart"/>
            <w:r w:rsidRPr="00B32715">
              <w:rPr>
                <w:rFonts w:ascii="Times New Roman" w:hAnsi="Times New Roman" w:cs="Times New Roman"/>
                <w:sz w:val="20"/>
                <w:szCs w:val="24"/>
              </w:rPr>
              <w:t>ucp</w:t>
            </w:r>
            <w:proofErr w:type="spellEnd"/>
            <w:r w:rsidRPr="00B32715">
              <w:rPr>
                <w:rFonts w:ascii="Times New Roman" w:hAnsi="Times New Roman" w:cs="Times New Roman"/>
                <w:sz w:val="20"/>
                <w:szCs w:val="24"/>
              </w:rPr>
              <w:t xml:space="preserve">; </w:t>
            </w:r>
          </w:p>
          <w:p w:rsidR="00B32715" w:rsidRPr="00B32715" w:rsidRDefault="00B32715" w:rsidP="00B32715">
            <w:pPr>
              <w:pStyle w:val="a3"/>
              <w:spacing w:line="240" w:lineRule="atLeast"/>
              <w:ind w:firstLineChars="0" w:firstLine="0"/>
              <w:rPr>
                <w:rFonts w:ascii="Times New Roman" w:hAnsi="Times New Roman" w:cs="Times New Roman" w:hint="eastAsia"/>
                <w:sz w:val="20"/>
                <w:szCs w:val="24"/>
              </w:rPr>
            </w:pPr>
            <w:r w:rsidRPr="00B32715">
              <w:rPr>
                <w:rFonts w:ascii="Times New Roman" w:hAnsi="Times New Roman" w:cs="Times New Roman"/>
                <w:sz w:val="20"/>
                <w:szCs w:val="24"/>
              </w:rPr>
              <w:t xml:space="preserve">} </w:t>
            </w:r>
            <w:proofErr w:type="spellStart"/>
            <w:r w:rsidRPr="00B32715">
              <w:rPr>
                <w:rFonts w:ascii="Times New Roman" w:hAnsi="Times New Roman" w:cs="Times New Roman"/>
                <w:sz w:val="20"/>
                <w:szCs w:val="24"/>
              </w:rPr>
              <w:t>thread_t</w:t>
            </w:r>
            <w:proofErr w:type="spellEnd"/>
            <w:r w:rsidRPr="00B32715">
              <w:rPr>
                <w:rFonts w:ascii="Times New Roman" w:hAnsi="Times New Roman" w:cs="Times New Roman"/>
                <w:sz w:val="20"/>
                <w:szCs w:val="24"/>
              </w:rPr>
              <w:t>;</w:t>
            </w:r>
          </w:p>
        </w:tc>
        <w:tc>
          <w:tcPr>
            <w:tcW w:w="4148" w:type="dxa"/>
          </w:tcPr>
          <w:p w:rsidR="00B32715" w:rsidRDefault="00B32715" w:rsidP="00B32715">
            <w:pPr>
              <w:pStyle w:val="a3"/>
              <w:spacing w:line="240" w:lineRule="atLeast"/>
              <w:ind w:firstLineChars="0" w:firstLine="0"/>
              <w:rPr>
                <w:rFonts w:ascii="Times New Roman" w:hAnsi="Times New Roman" w:cs="Times New Roman"/>
                <w:sz w:val="20"/>
                <w:szCs w:val="24"/>
              </w:rPr>
            </w:pPr>
          </w:p>
          <w:p w:rsidR="00B32715" w:rsidRPr="00B32715" w:rsidRDefault="00B32715" w:rsidP="00B32715">
            <w:pPr>
              <w:pStyle w:val="a3"/>
              <w:spacing w:line="240" w:lineRule="atLeast"/>
              <w:ind w:firstLine="400"/>
              <w:rPr>
                <w:rFonts w:ascii="Times New Roman" w:hAnsi="Times New Roman" w:cs="Times New Roman"/>
                <w:sz w:val="20"/>
                <w:szCs w:val="24"/>
              </w:rPr>
            </w:pPr>
            <w:proofErr w:type="spellStart"/>
            <w:r w:rsidRPr="00B32715">
              <w:rPr>
                <w:rFonts w:ascii="Times New Roman" w:hAnsi="Times New Roman" w:cs="Times New Roman"/>
                <w:sz w:val="20"/>
                <w:szCs w:val="24"/>
              </w:rPr>
              <w:t>typedef</w:t>
            </w:r>
            <w:proofErr w:type="spellEnd"/>
            <w:r w:rsidRPr="00B32715">
              <w:rPr>
                <w:rFonts w:ascii="Times New Roman" w:hAnsi="Times New Roman" w:cs="Times New Roman"/>
                <w:sz w:val="20"/>
                <w:szCs w:val="24"/>
              </w:rPr>
              <w:t xml:space="preserve"> </w:t>
            </w:r>
            <w:proofErr w:type="spellStart"/>
            <w:r w:rsidRPr="00B32715">
              <w:rPr>
                <w:rFonts w:ascii="Times New Roman" w:hAnsi="Times New Roman" w:cs="Times New Roman"/>
                <w:sz w:val="20"/>
                <w:szCs w:val="24"/>
              </w:rPr>
              <w:t>struct</w:t>
            </w:r>
            <w:proofErr w:type="spellEnd"/>
            <w:r w:rsidRPr="00B32715">
              <w:rPr>
                <w:rFonts w:ascii="Times New Roman" w:hAnsi="Times New Roman" w:cs="Times New Roman"/>
                <w:sz w:val="20"/>
                <w:szCs w:val="24"/>
              </w:rPr>
              <w:t xml:space="preserve"> {</w:t>
            </w:r>
          </w:p>
          <w:p w:rsidR="00B32715" w:rsidRPr="00B32715" w:rsidRDefault="00B32715" w:rsidP="00B32715">
            <w:pPr>
              <w:pStyle w:val="a3"/>
              <w:spacing w:line="240" w:lineRule="atLeast"/>
              <w:ind w:firstLine="400"/>
              <w:rPr>
                <w:rFonts w:ascii="Times New Roman" w:hAnsi="Times New Roman" w:cs="Times New Roman"/>
                <w:sz w:val="20"/>
                <w:szCs w:val="24"/>
              </w:rPr>
            </w:pPr>
            <w:r w:rsidRPr="00B32715">
              <w:rPr>
                <w:rFonts w:ascii="Times New Roman" w:hAnsi="Times New Roman" w:cs="Times New Roman"/>
                <w:sz w:val="20"/>
                <w:szCs w:val="24"/>
              </w:rPr>
              <w:t xml:space="preserve">  </w:t>
            </w:r>
            <w:proofErr w:type="spellStart"/>
            <w:r w:rsidRPr="00B32715">
              <w:rPr>
                <w:rFonts w:ascii="Times New Roman" w:hAnsi="Times New Roman" w:cs="Times New Roman"/>
                <w:sz w:val="20"/>
                <w:szCs w:val="24"/>
              </w:rPr>
              <w:t>steque_node_t</w:t>
            </w:r>
            <w:proofErr w:type="spellEnd"/>
            <w:r w:rsidRPr="00B32715">
              <w:rPr>
                <w:rFonts w:ascii="Times New Roman" w:hAnsi="Times New Roman" w:cs="Times New Roman"/>
                <w:sz w:val="20"/>
                <w:szCs w:val="24"/>
              </w:rPr>
              <w:t>* front;</w:t>
            </w:r>
          </w:p>
          <w:p w:rsidR="00B32715" w:rsidRPr="00B32715" w:rsidRDefault="00B32715" w:rsidP="00B32715">
            <w:pPr>
              <w:pStyle w:val="a3"/>
              <w:spacing w:line="240" w:lineRule="atLeast"/>
              <w:ind w:firstLine="400"/>
              <w:rPr>
                <w:rFonts w:ascii="Times New Roman" w:hAnsi="Times New Roman" w:cs="Times New Roman"/>
                <w:sz w:val="20"/>
                <w:szCs w:val="24"/>
              </w:rPr>
            </w:pPr>
            <w:r w:rsidRPr="00B32715">
              <w:rPr>
                <w:rFonts w:ascii="Times New Roman" w:hAnsi="Times New Roman" w:cs="Times New Roman"/>
                <w:sz w:val="20"/>
                <w:szCs w:val="24"/>
              </w:rPr>
              <w:t xml:space="preserve">  </w:t>
            </w:r>
            <w:proofErr w:type="spellStart"/>
            <w:r w:rsidRPr="00B32715">
              <w:rPr>
                <w:rFonts w:ascii="Times New Roman" w:hAnsi="Times New Roman" w:cs="Times New Roman"/>
                <w:sz w:val="20"/>
                <w:szCs w:val="24"/>
              </w:rPr>
              <w:t>steque_node_t</w:t>
            </w:r>
            <w:proofErr w:type="spellEnd"/>
            <w:r w:rsidRPr="00B32715">
              <w:rPr>
                <w:rFonts w:ascii="Times New Roman" w:hAnsi="Times New Roman" w:cs="Times New Roman"/>
                <w:sz w:val="20"/>
                <w:szCs w:val="24"/>
              </w:rPr>
              <w:t>* back;</w:t>
            </w:r>
          </w:p>
          <w:p w:rsidR="00B32715" w:rsidRPr="00B32715" w:rsidRDefault="00B32715" w:rsidP="00B32715">
            <w:pPr>
              <w:pStyle w:val="a3"/>
              <w:spacing w:line="240" w:lineRule="atLeast"/>
              <w:ind w:firstLine="400"/>
              <w:rPr>
                <w:rFonts w:ascii="Times New Roman" w:hAnsi="Times New Roman" w:cs="Times New Roman"/>
                <w:sz w:val="20"/>
                <w:szCs w:val="24"/>
              </w:rPr>
            </w:pPr>
            <w:r w:rsidRPr="00B32715">
              <w:rPr>
                <w:rFonts w:ascii="Times New Roman" w:hAnsi="Times New Roman" w:cs="Times New Roman"/>
                <w:sz w:val="20"/>
                <w:szCs w:val="24"/>
              </w:rPr>
              <w:t xml:space="preserve">  </w:t>
            </w:r>
            <w:proofErr w:type="spellStart"/>
            <w:r w:rsidRPr="00B32715">
              <w:rPr>
                <w:rFonts w:ascii="Times New Roman" w:hAnsi="Times New Roman" w:cs="Times New Roman"/>
                <w:sz w:val="20"/>
                <w:szCs w:val="24"/>
              </w:rPr>
              <w:t>int</w:t>
            </w:r>
            <w:proofErr w:type="spellEnd"/>
            <w:r w:rsidRPr="00B32715">
              <w:rPr>
                <w:rFonts w:ascii="Times New Roman" w:hAnsi="Times New Roman" w:cs="Times New Roman"/>
                <w:sz w:val="20"/>
                <w:szCs w:val="24"/>
              </w:rPr>
              <w:t xml:space="preserve"> N;</w:t>
            </w:r>
          </w:p>
          <w:p w:rsidR="00B32715" w:rsidRPr="00B32715" w:rsidRDefault="00B32715" w:rsidP="00B32715">
            <w:pPr>
              <w:pStyle w:val="a3"/>
              <w:spacing w:line="240" w:lineRule="atLeast"/>
              <w:ind w:firstLine="400"/>
              <w:rPr>
                <w:rFonts w:ascii="Times New Roman" w:hAnsi="Times New Roman" w:cs="Times New Roman" w:hint="eastAsia"/>
                <w:sz w:val="20"/>
                <w:szCs w:val="24"/>
              </w:rPr>
            </w:pPr>
            <w:r w:rsidRPr="00B32715">
              <w:rPr>
                <w:rFonts w:ascii="Times New Roman" w:hAnsi="Times New Roman" w:cs="Times New Roman"/>
                <w:sz w:val="20"/>
                <w:szCs w:val="24"/>
              </w:rPr>
              <w:t>}</w:t>
            </w:r>
            <w:proofErr w:type="spellStart"/>
            <w:r w:rsidRPr="00B32715">
              <w:rPr>
                <w:rFonts w:ascii="Times New Roman" w:hAnsi="Times New Roman" w:cs="Times New Roman"/>
                <w:sz w:val="20"/>
                <w:szCs w:val="24"/>
              </w:rPr>
              <w:t>steque_t</w:t>
            </w:r>
            <w:proofErr w:type="spellEnd"/>
            <w:r w:rsidRPr="00B32715">
              <w:rPr>
                <w:rFonts w:ascii="Times New Roman" w:hAnsi="Times New Roman" w:cs="Times New Roman"/>
                <w:sz w:val="20"/>
                <w:szCs w:val="24"/>
              </w:rPr>
              <w:t>;</w:t>
            </w:r>
          </w:p>
        </w:tc>
      </w:tr>
    </w:tbl>
    <w:p w:rsidR="00B32715" w:rsidRDefault="00B32715" w:rsidP="00B32715">
      <w:pPr>
        <w:pStyle w:val="a3"/>
        <w:numPr>
          <w:ilvl w:val="0"/>
          <w:numId w:val="2"/>
        </w:numPr>
        <w:spacing w:after="240" w:line="360" w:lineRule="auto"/>
        <w:ind w:firstLineChars="0"/>
        <w:rPr>
          <w:rFonts w:ascii="Times New Roman" w:hAnsi="Times New Roman" w:cs="Times New Roman" w:hint="eastAsia"/>
          <w:sz w:val="24"/>
          <w:szCs w:val="24"/>
        </w:rPr>
      </w:pPr>
      <w:r>
        <w:rPr>
          <w:rFonts w:ascii="Times New Roman" w:hAnsi="Times New Roman" w:cs="Times New Roman"/>
          <w:sz w:val="24"/>
          <w:szCs w:val="24"/>
        </w:rPr>
        <w:t xml:space="preserve">In the </w:t>
      </w:r>
      <w:proofErr w:type="spellStart"/>
      <w:r>
        <w:rPr>
          <w:rFonts w:ascii="Times New Roman" w:hAnsi="Times New Roman" w:cs="Times New Roman"/>
          <w:sz w:val="24"/>
          <w:szCs w:val="24"/>
        </w:rPr>
        <w:t>thread_t</w:t>
      </w:r>
      <w:proofErr w:type="spellEnd"/>
      <w:r>
        <w:rPr>
          <w:rFonts w:ascii="Times New Roman" w:hAnsi="Times New Roman" w:cs="Times New Roman"/>
          <w:sz w:val="24"/>
          <w:szCs w:val="24"/>
        </w:rPr>
        <w:t xml:space="preserve"> structure, it contains several parameters recording the statues of one thread. To point out, the </w:t>
      </w:r>
      <w:proofErr w:type="spellStart"/>
      <w:r>
        <w:rPr>
          <w:rFonts w:ascii="Times New Roman" w:hAnsi="Times New Roman" w:cs="Times New Roman"/>
          <w:sz w:val="24"/>
          <w:szCs w:val="24"/>
        </w:rPr>
        <w:t>ucp</w:t>
      </w:r>
      <w:proofErr w:type="spellEnd"/>
      <w:r>
        <w:rPr>
          <w:rFonts w:ascii="Times New Roman" w:hAnsi="Times New Roman" w:cs="Times New Roman"/>
          <w:sz w:val="24"/>
          <w:szCs w:val="24"/>
        </w:rPr>
        <w:t xml:space="preserve"> is a context structure, used to record thread’s context, so that it can be switched between different threads.</w:t>
      </w:r>
    </w:p>
    <w:p w:rsidR="00B32715" w:rsidRDefault="00B32715" w:rsidP="003973D9">
      <w:pPr>
        <w:pStyle w:val="a3"/>
        <w:spacing w:after="240" w:line="360" w:lineRule="auto"/>
        <w:ind w:left="360" w:firstLineChars="0" w:firstLine="0"/>
        <w:rPr>
          <w:rFonts w:ascii="Times New Roman" w:hAnsi="Times New Roman" w:cs="Times New Roman"/>
          <w:sz w:val="24"/>
          <w:szCs w:val="24"/>
        </w:rPr>
      </w:pPr>
      <w:r>
        <w:rPr>
          <w:rFonts w:ascii="Times New Roman" w:hAnsi="Times New Roman" w:cs="Times New Roman"/>
          <w:sz w:val="24"/>
          <w:szCs w:val="24"/>
        </w:rPr>
        <w:lastRenderedPageBreak/>
        <w:tab/>
        <w:t xml:space="preserve">2.  The </w:t>
      </w:r>
      <w:proofErr w:type="spellStart"/>
      <w:r>
        <w:rPr>
          <w:rFonts w:ascii="Times New Roman" w:hAnsi="Times New Roman" w:cs="Times New Roman"/>
          <w:sz w:val="24"/>
          <w:szCs w:val="24"/>
        </w:rPr>
        <w:t>steque_t</w:t>
      </w:r>
      <w:proofErr w:type="spellEnd"/>
      <w:r>
        <w:rPr>
          <w:rFonts w:ascii="Times New Roman" w:hAnsi="Times New Roman" w:cs="Times New Roman"/>
          <w:sz w:val="24"/>
          <w:szCs w:val="24"/>
        </w:rPr>
        <w:t xml:space="preserve"> structure records a priority queue’s first and last item. So we can access the first and the last thread quickly. </w:t>
      </w:r>
    </w:p>
    <w:p w:rsidR="00B32715" w:rsidRPr="00501B6A" w:rsidRDefault="00B32715" w:rsidP="003973D9">
      <w:pPr>
        <w:pStyle w:val="a3"/>
        <w:spacing w:after="240" w:line="360" w:lineRule="auto"/>
        <w:ind w:left="360" w:firstLineChars="0" w:firstLine="0"/>
        <w:rPr>
          <w:rFonts w:ascii="Times New Roman" w:hAnsi="Times New Roman" w:cs="Times New Roman"/>
          <w:b/>
          <w:sz w:val="24"/>
          <w:szCs w:val="24"/>
        </w:rPr>
      </w:pPr>
      <w:r w:rsidRPr="00501B6A">
        <w:rPr>
          <w:rFonts w:ascii="Times New Roman" w:hAnsi="Times New Roman" w:cs="Times New Roman" w:hint="eastAsia"/>
          <w:b/>
          <w:sz w:val="24"/>
          <w:szCs w:val="24"/>
        </w:rPr>
        <w:t>F</w:t>
      </w:r>
      <w:r w:rsidRPr="00501B6A">
        <w:rPr>
          <w:rFonts w:ascii="Times New Roman" w:hAnsi="Times New Roman" w:cs="Times New Roman"/>
          <w:b/>
          <w:sz w:val="24"/>
          <w:szCs w:val="24"/>
        </w:rPr>
        <w:t>unctions:</w:t>
      </w:r>
    </w:p>
    <w:p w:rsidR="00501B6A" w:rsidRPr="00501B6A" w:rsidRDefault="00501B6A" w:rsidP="00501B6A">
      <w:pPr>
        <w:pStyle w:val="a3"/>
        <w:spacing w:after="240" w:line="360" w:lineRule="auto"/>
        <w:ind w:left="840" w:firstLineChars="0" w:firstLine="0"/>
        <w:rPr>
          <w:rFonts w:ascii="Times New Roman" w:hAnsi="Times New Roman" w:cs="Times New Roman" w:hint="eastAsia"/>
          <w:sz w:val="24"/>
          <w:szCs w:val="24"/>
        </w:rPr>
      </w:pPr>
      <w:r w:rsidRPr="00501B6A">
        <w:rPr>
          <w:rFonts w:ascii="Times New Roman" w:hAnsi="Times New Roman" w:cs="Times New Roman"/>
          <w:b/>
          <w:sz w:val="24"/>
          <w:szCs w:val="24"/>
        </w:rPr>
        <w:t xml:space="preserve">Priority queue: </w:t>
      </w:r>
      <w:r>
        <w:rPr>
          <w:rFonts w:ascii="Times New Roman" w:hAnsi="Times New Roman" w:cs="Times New Roman"/>
          <w:sz w:val="24"/>
          <w:szCs w:val="24"/>
        </w:rPr>
        <w:t>As mentioned above, the priority queue is used to classify different threads’ priority, by giving them a priority number ranging from 0 to 100. The system will pick the highest level ready threads to execute first. When the last thread in a priority queue finished, the system will check the following queues and load related tasks.</w:t>
      </w:r>
    </w:p>
    <w:p w:rsidR="00B32715" w:rsidRDefault="00B32715" w:rsidP="00501B6A">
      <w:pPr>
        <w:pStyle w:val="a3"/>
        <w:spacing w:after="240" w:line="360" w:lineRule="auto"/>
        <w:ind w:left="840" w:firstLineChars="0" w:firstLine="0"/>
        <w:rPr>
          <w:rFonts w:ascii="Times New Roman" w:hAnsi="Times New Roman" w:cs="Times New Roman"/>
          <w:sz w:val="24"/>
          <w:szCs w:val="24"/>
        </w:rPr>
      </w:pPr>
      <w:proofErr w:type="spellStart"/>
      <w:r w:rsidRPr="00501B6A">
        <w:rPr>
          <w:rFonts w:ascii="Times New Roman" w:hAnsi="Times New Roman" w:cs="Times New Roman"/>
          <w:b/>
          <w:sz w:val="24"/>
          <w:szCs w:val="24"/>
        </w:rPr>
        <w:t>Mutex</w:t>
      </w:r>
      <w:proofErr w:type="spellEnd"/>
      <w:r>
        <w:rPr>
          <w:rFonts w:ascii="Times New Roman" w:hAnsi="Times New Roman" w:cs="Times New Roman"/>
          <w:sz w:val="24"/>
          <w:szCs w:val="24"/>
        </w:rPr>
        <w:t xml:space="preserve">: I built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lock in this project, using another queue and the signal mechanism. The queue is used to store different </w:t>
      </w:r>
      <w:proofErr w:type="spellStart"/>
      <w:r>
        <w:rPr>
          <w:rFonts w:ascii="Times New Roman" w:hAnsi="Times New Roman" w:cs="Times New Roman"/>
          <w:sz w:val="24"/>
          <w:szCs w:val="24"/>
        </w:rPr>
        <w:t>mutex</w:t>
      </w:r>
      <w:proofErr w:type="spellEnd"/>
      <w:r w:rsidR="00501B6A">
        <w:rPr>
          <w:rFonts w:ascii="Times New Roman" w:hAnsi="Times New Roman" w:cs="Times New Roman"/>
          <w:sz w:val="24"/>
          <w:szCs w:val="24"/>
        </w:rPr>
        <w:t xml:space="preserve"> requests, and the signal is for synchronization purpose. </w:t>
      </w:r>
    </w:p>
    <w:p w:rsidR="00501B6A" w:rsidRDefault="00501B6A" w:rsidP="00501B6A">
      <w:pPr>
        <w:pStyle w:val="a3"/>
        <w:spacing w:after="240" w:line="360" w:lineRule="auto"/>
        <w:ind w:left="840" w:firstLineChars="0" w:firstLine="0"/>
        <w:rPr>
          <w:rFonts w:ascii="Times New Roman" w:hAnsi="Times New Roman" w:cs="Times New Roman" w:hint="eastAsia"/>
          <w:sz w:val="24"/>
          <w:szCs w:val="24"/>
        </w:rPr>
      </w:pPr>
      <w:r w:rsidRPr="00501B6A">
        <w:rPr>
          <w:rFonts w:ascii="Times New Roman" w:hAnsi="Times New Roman" w:cs="Times New Roman" w:hint="eastAsia"/>
          <w:b/>
          <w:sz w:val="24"/>
          <w:szCs w:val="24"/>
        </w:rPr>
        <w:t>Thread join</w:t>
      </w:r>
      <w:r>
        <w:rPr>
          <w:rFonts w:ascii="Times New Roman" w:hAnsi="Times New Roman" w:cs="Times New Roman"/>
          <w:b/>
          <w:sz w:val="24"/>
          <w:szCs w:val="24"/>
        </w:rPr>
        <w:t xml:space="preserve"> and thread exit</w:t>
      </w:r>
      <w:r>
        <w:rPr>
          <w:rFonts w:ascii="Times New Roman" w:hAnsi="Times New Roman" w:cs="Times New Roman" w:hint="eastAsia"/>
          <w:sz w:val="24"/>
          <w:szCs w:val="24"/>
        </w:rPr>
        <w:t xml:space="preserve">: This is a difficult part. </w:t>
      </w:r>
      <w:r>
        <w:rPr>
          <w:rFonts w:ascii="Times New Roman" w:hAnsi="Times New Roman" w:cs="Times New Roman"/>
          <w:sz w:val="24"/>
          <w:szCs w:val="24"/>
        </w:rPr>
        <w:t xml:space="preserve">As talked above, the system should pick the highest level’s ready-thread to execute first. Thus it comes with context switch. The scheduler should switch between threads, to make threads run </w:t>
      </w:r>
      <w:proofErr w:type="spellStart"/>
      <w:r>
        <w:rPr>
          <w:rFonts w:ascii="Times New Roman" w:hAnsi="Times New Roman" w:cs="Times New Roman"/>
          <w:sz w:val="24"/>
          <w:szCs w:val="24"/>
        </w:rPr>
        <w:t>parallely</w:t>
      </w:r>
      <w:proofErr w:type="spellEnd"/>
      <w:r>
        <w:rPr>
          <w:rFonts w:ascii="Times New Roman" w:hAnsi="Times New Roman" w:cs="Times New Roman"/>
          <w:sz w:val="24"/>
          <w:szCs w:val="24"/>
        </w:rPr>
        <w:t xml:space="preserve">. I use </w:t>
      </w:r>
      <w:proofErr w:type="spellStart"/>
      <w:proofErr w:type="gramStart"/>
      <w:r>
        <w:rPr>
          <w:rFonts w:ascii="Times New Roman" w:hAnsi="Times New Roman" w:cs="Times New Roman"/>
          <w:sz w:val="24"/>
          <w:szCs w:val="24"/>
        </w:rPr>
        <w:t>gititimer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setitimer</w:t>
      </w:r>
      <w:proofErr w:type="spellEnd"/>
      <w:r>
        <w:rPr>
          <w:rFonts w:ascii="Times New Roman" w:hAnsi="Times New Roman" w:cs="Times New Roman"/>
          <w:sz w:val="24"/>
          <w:szCs w:val="24"/>
        </w:rPr>
        <w:t xml:space="preserve">() to monitor </w:t>
      </w:r>
      <w:r w:rsidR="000D3156">
        <w:rPr>
          <w:rFonts w:ascii="Times New Roman" w:hAnsi="Times New Roman" w:cs="Times New Roman"/>
          <w:sz w:val="24"/>
          <w:szCs w:val="24"/>
        </w:rPr>
        <w:t>a thread’s running time. When it uses up the time slice, the scheduler will switch it to the ready queue, to wait for next time slice.</w:t>
      </w:r>
    </w:p>
    <w:p w:rsidR="003973D9" w:rsidRPr="000D3156" w:rsidRDefault="003973D9" w:rsidP="003973D9">
      <w:pPr>
        <w:pStyle w:val="a3"/>
        <w:numPr>
          <w:ilvl w:val="0"/>
          <w:numId w:val="1"/>
        </w:numPr>
        <w:spacing w:after="240" w:line="360" w:lineRule="auto"/>
        <w:ind w:firstLineChars="0"/>
        <w:rPr>
          <w:rFonts w:ascii="Times New Roman" w:hAnsi="Times New Roman" w:cs="Times New Roman"/>
          <w:b/>
          <w:sz w:val="28"/>
          <w:szCs w:val="24"/>
        </w:rPr>
      </w:pPr>
      <w:r w:rsidRPr="000D3156">
        <w:rPr>
          <w:rFonts w:ascii="Times New Roman" w:hAnsi="Times New Roman" w:cs="Times New Roman"/>
          <w:b/>
          <w:sz w:val="28"/>
          <w:szCs w:val="24"/>
        </w:rPr>
        <w:t>Evaluation:</w:t>
      </w:r>
    </w:p>
    <w:p w:rsidR="000D3156" w:rsidRPr="000D3156" w:rsidRDefault="000D3156" w:rsidP="000D3156">
      <w:pPr>
        <w:pStyle w:val="a3"/>
        <w:spacing w:after="240" w:line="360" w:lineRule="auto"/>
        <w:ind w:left="360" w:firstLineChars="0" w:firstLine="0"/>
        <w:rPr>
          <w:rFonts w:ascii="Times New Roman" w:hAnsi="Times New Roman" w:cs="Times New Roman" w:hint="eastAsia"/>
          <w:sz w:val="24"/>
          <w:szCs w:val="24"/>
        </w:rPr>
      </w:pPr>
      <w:r>
        <w:rPr>
          <w:rFonts w:ascii="Times New Roman" w:hAnsi="Times New Roman" w:cs="Times New Roman" w:hint="eastAsia"/>
          <w:sz w:val="24"/>
          <w:szCs w:val="24"/>
        </w:rPr>
        <w:t>At this time, the functions I mentioned above should work well.</w:t>
      </w:r>
      <w:r>
        <w:rPr>
          <w:rFonts w:ascii="Times New Roman" w:hAnsi="Times New Roman" w:cs="Times New Roman"/>
          <w:sz w:val="24"/>
          <w:szCs w:val="24"/>
        </w:rPr>
        <w:t xml:space="preserve"> However, I failed to implement the semaphore mechanism. For later work, I’ll catch up with semaphore, and make the system more stable.</w:t>
      </w:r>
      <w:bookmarkStart w:id="0" w:name="_GoBack"/>
      <w:bookmarkEnd w:id="0"/>
    </w:p>
    <w:sectPr w:rsidR="000D3156" w:rsidRPr="000D31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E255D8"/>
    <w:multiLevelType w:val="hybridMultilevel"/>
    <w:tmpl w:val="1250DE18"/>
    <w:lvl w:ilvl="0" w:tplc="FC1E99A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7D310532"/>
    <w:multiLevelType w:val="hybridMultilevel"/>
    <w:tmpl w:val="655A9E20"/>
    <w:lvl w:ilvl="0" w:tplc="B9046B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0CF"/>
    <w:rsid w:val="000D3156"/>
    <w:rsid w:val="003940CF"/>
    <w:rsid w:val="003973D9"/>
    <w:rsid w:val="003B2533"/>
    <w:rsid w:val="00501B6A"/>
    <w:rsid w:val="00952C78"/>
    <w:rsid w:val="00B32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74CCB"/>
  <w15:chartTrackingRefBased/>
  <w15:docId w15:val="{01860B2B-0347-4D03-B0F7-D7DFC5455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120" w:line="276" w:lineRule="auto"/>
        <w:ind w:firstLine="4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73D9"/>
    <w:pPr>
      <w:ind w:firstLineChars="200"/>
    </w:pPr>
  </w:style>
  <w:style w:type="table" w:styleId="a4">
    <w:name w:val="Table Grid"/>
    <w:basedOn w:val="a1"/>
    <w:uiPriority w:val="39"/>
    <w:rsid w:val="00B3271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dc:creator>
  <cp:keywords/>
  <dc:description/>
  <cp:lastModifiedBy>Fang</cp:lastModifiedBy>
  <cp:revision>2</cp:revision>
  <dcterms:created xsi:type="dcterms:W3CDTF">2016-10-25T08:36:00Z</dcterms:created>
  <dcterms:modified xsi:type="dcterms:W3CDTF">2016-10-25T09:22:00Z</dcterms:modified>
</cp:coreProperties>
</file>