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p>
      <w:r>
        <w:t xml:space="preserve">I see that the people on the island are very happy. Friday is happy there too. He meets a woman. </w:t>
        <w:br/>
        <w:t xml:space="preserve">He likes her very much.  </w:t>
        <w:br/>
        <w:t xml:space="preserve"> </w:t>
        <w:br/>
        <w:t xml:space="preserve">Friday asks me if it’s OK that he stays on the island with his woman. He kno ws that he lives </w:t>
        <w:br/>
        <w:t xml:space="preserve">thanks to me. He doesn’t want to leave me without my  permission . </w:t>
        <w:br/>
        <w:t xml:space="preserve"> </w:t>
        <w:br/>
        <w:t xml:space="preserve">I agree. He doesn’t have to stay with me all his life. It’s time for Friday to start his own family. </w:t>
        <w:br/>
        <w:t xml:space="preserve">I’m happy that he has a good woman. I’m happy when I see that they love each other. I respect </w:t>
        <w:br/>
        <w:t xml:space="preserve">Friday’s decision to stay on the island.  </w:t>
        <w:br/>
        <w:t xml:space="preserve"> </w:t>
        <w:br/>
        <w:t xml:space="preserve">I walk around the island a lot. I want to visit all the places which I know from my life on the </w:t>
        <w:br/>
        <w:t xml:space="preserve">island. I have some favourite  places, for  example  the fruit valley. I spend a lot of time there.  I </w:t>
        <w:br/>
        <w:t xml:space="preserve">like this place very much. My son likes the island too. He often walks around the island with me. </w:t>
        <w:br/>
        <w:t xml:space="preserve">I tell him many other stories about my life here.  </w:t>
        <w:br/>
        <w:t xml:space="preserve"> </w:t>
        <w:br/>
        <w:t xml:space="preserve">We stay on the island for twenty days. Then the ship from Havana comes. It’s time to leave. We </w:t>
        <w:br/>
        <w:t xml:space="preserve">say goodb ye to Friday and his people.  </w:t>
        <w:br/>
        <w:t xml:space="preserve"> </w:t>
        <w:br/>
        <w:t xml:space="preserve">When we leave the island, I have a  strange  feeling. I feel tears in my eyes. I like this place very </w:t>
        <w:br/>
        <w:t xml:space="preserve">much. My heart is  connected  with this island  forever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The source of the story: newsinlevels.com  </w:t>
        <w:br/>
        <w:t xml:space="preserve">Brought the story from: learnenglish -new.com  </w:t>
        <w:br/>
        <w:t xml:space="preserve"> </w:t>
        <w:br/>
        <w:t xml:space="preserve">If you want to read this book online: newsinlevels.com  </w:t>
        <w:br/>
        <w:t xml:space="preserve">If you want to download the book:    learnenglish -new.com  </w:t>
        <w:br/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