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15A5" w:rsidRPr="00893EC6" w:rsidRDefault="004415A5" w:rsidP="004415A5">
      <w:pPr>
        <w:rPr>
          <w:b/>
          <w:bCs/>
        </w:rPr>
      </w:pPr>
      <w:r w:rsidRPr="00893EC6">
        <w:rPr>
          <w:b/>
          <w:bCs/>
        </w:rPr>
        <w:t>1. Explain in detail about Raman Nath and Bragg modulator</w:t>
      </w:r>
    </w:p>
    <w:p w:rsidR="004415A5" w:rsidRDefault="004415A5" w:rsidP="004415A5">
      <w:r>
        <w:t>Raman Nath Modulator:</w:t>
      </w:r>
    </w:p>
    <w:p w:rsidR="004415A5" w:rsidRDefault="004415A5" w:rsidP="004415A5">
      <w:r>
        <w:t xml:space="preserve">- A Raman Nath modulator is a type of </w:t>
      </w:r>
      <w:r>
        <w:t>acoustic-optic</w:t>
      </w:r>
      <w:r>
        <w:t xml:space="preserve"> modulator that uses an acoustic wave to modulate the phase of light passing through a crystal.</w:t>
      </w:r>
    </w:p>
    <w:p w:rsidR="004415A5" w:rsidRDefault="004415A5" w:rsidP="004415A5">
      <w:r>
        <w:t>- The acoustic wave induces periodic changes in the refractive index of the crystal, causing the light to be diffracted into different angles and creating a modulated output beam.</w:t>
      </w:r>
    </w:p>
    <w:p w:rsidR="004415A5" w:rsidRDefault="004415A5" w:rsidP="004415A5">
      <w:r>
        <w:t>- The amount of phase shift induced by the acoustic wave can be controlled by adjusting the amplitude of the acoustic wave, allowing for precise modulation of the output beam.</w:t>
      </w:r>
    </w:p>
    <w:p w:rsidR="004415A5" w:rsidRDefault="004415A5" w:rsidP="004415A5">
      <w:r>
        <w:t>- Raman Nath modulators are commonly used in telecommunications, laser systems, and optical sensing applications.</w:t>
      </w:r>
    </w:p>
    <w:p w:rsidR="004415A5" w:rsidRDefault="004415A5" w:rsidP="004415A5">
      <w:r>
        <w:t>- They can be used to modulate the intensity or frequency of a laser beam, for example in laser Doppler velocimetry or optical coherence tomography.</w:t>
      </w:r>
    </w:p>
    <w:p w:rsidR="004415A5" w:rsidRDefault="004415A5" w:rsidP="004415A5">
      <w:r>
        <w:t>- Raman Nath modulators are typically made from crystals such as tellurium dioxide or lithium niobate.</w:t>
      </w:r>
    </w:p>
    <w:p w:rsidR="004415A5" w:rsidRDefault="004415A5" w:rsidP="004415A5">
      <w:r>
        <w:t>- The crystal is cut at an angle to the direction of the acoustic wave to optimize the diffraction efficiency and minimize unwanted effects such as acoustic ringing.</w:t>
      </w:r>
    </w:p>
    <w:p w:rsidR="004415A5" w:rsidRDefault="004415A5" w:rsidP="004415A5">
      <w:r>
        <w:t xml:space="preserve">- Raman Nath modulators are capable of high modulation frequencies, up to several GHz, and can be used for both </w:t>
      </w:r>
      <w:proofErr w:type="spellStart"/>
      <w:r>
        <w:t>analog</w:t>
      </w:r>
      <w:proofErr w:type="spellEnd"/>
      <w:r>
        <w:t xml:space="preserve"> and digital modulation.</w:t>
      </w:r>
    </w:p>
    <w:p w:rsidR="004415A5" w:rsidRDefault="004415A5" w:rsidP="004415A5"/>
    <w:p w:rsidR="004415A5" w:rsidRDefault="004415A5" w:rsidP="004415A5">
      <w:r>
        <w:t>Bragg Modulator:</w:t>
      </w:r>
    </w:p>
    <w:p w:rsidR="004415A5" w:rsidRDefault="004415A5" w:rsidP="004415A5">
      <w:r>
        <w:t>- A Bragg modulator is a type of electro-optic modulator that uses an electric field to modulate the refractive index of a crystal.</w:t>
      </w:r>
    </w:p>
    <w:p w:rsidR="004415A5" w:rsidRDefault="004415A5" w:rsidP="004415A5">
      <w:r>
        <w:t>- The crystal is made from a material with a nonlinear Kerr effect, such as lithium niobate or lithium tantalate.</w:t>
      </w:r>
    </w:p>
    <w:p w:rsidR="004415A5" w:rsidRDefault="004415A5" w:rsidP="004415A5">
      <w:r>
        <w:t>- The electric field induces a change in the refractive index of the crystal, causing the light passing through it to be phase-shifted and creating a modulated output beam.</w:t>
      </w:r>
    </w:p>
    <w:p w:rsidR="004415A5" w:rsidRDefault="004415A5" w:rsidP="004415A5">
      <w:r>
        <w:t>- The amount of phase shift induced by the electric field can be controlled by adjusting the voltage applied to the modulator, allowing for precise modulation of the output beam.</w:t>
      </w:r>
    </w:p>
    <w:p w:rsidR="004415A5" w:rsidRDefault="004415A5" w:rsidP="004415A5">
      <w:r>
        <w:t>- Bragg modulators are commonly used in telecommunications, microwave photonics, and optical signal processing applications.</w:t>
      </w:r>
    </w:p>
    <w:p w:rsidR="004415A5" w:rsidRDefault="004415A5" w:rsidP="004415A5">
      <w:r>
        <w:t>- They can be used for both amplitude and phase modulation of optical signals, and can be used to generate optical frequency combs.</w:t>
      </w:r>
    </w:p>
    <w:p w:rsidR="004415A5" w:rsidRDefault="004415A5" w:rsidP="004415A5">
      <w:r>
        <w:t>- Bragg modulators are capable of high modulation frequencies, up to several hundred GHz, and have low insertion loss and high extinction ratio.</w:t>
      </w:r>
    </w:p>
    <w:p w:rsidR="004415A5" w:rsidRDefault="004415A5" w:rsidP="004415A5">
      <w:r>
        <w:t>- They can be used in both free-space and fiber-optic communication systems, and can be integrated with other optical components such as amplifiers and filters.</w:t>
      </w:r>
    </w:p>
    <w:p w:rsidR="004415A5" w:rsidRDefault="004415A5" w:rsidP="004415A5">
      <w:r>
        <w:t>- Bragg modulators have been used in applications such as optical frequency synthesis, optical arbitrary waveform generation, and optical switching.</w:t>
      </w:r>
    </w:p>
    <w:p w:rsidR="001118A5" w:rsidRDefault="001118A5" w:rsidP="004415A5"/>
    <w:p w:rsidR="001118A5" w:rsidRPr="001118A5" w:rsidRDefault="001118A5" w:rsidP="001118A5">
      <w:r w:rsidRPr="001118A5">
        <w:t>Crucial Differences:</w:t>
      </w:r>
    </w:p>
    <w:p w:rsidR="001118A5" w:rsidRPr="001118A5" w:rsidRDefault="001118A5" w:rsidP="001118A5">
      <w:r>
        <w:t>-</w:t>
      </w:r>
      <w:r w:rsidRPr="001118A5">
        <w:t>The Raman Nath modulator operates based on the Raman Nath diffraction effect, while the Bragg modulator operates based on the Bragg diffraction effect.</w:t>
      </w:r>
    </w:p>
    <w:p w:rsidR="001118A5" w:rsidRPr="001118A5" w:rsidRDefault="001118A5" w:rsidP="001118A5">
      <w:r>
        <w:lastRenderedPageBreak/>
        <w:t>-</w:t>
      </w:r>
      <w:r w:rsidRPr="001118A5">
        <w:t>The Raman Nath modulator uses an electro-optic crystal, while the Bragg modulator uses a semiconductor waveguide.</w:t>
      </w:r>
    </w:p>
    <w:p w:rsidR="001118A5" w:rsidRPr="001118A5" w:rsidRDefault="001118A5" w:rsidP="001118A5">
      <w:r>
        <w:t>-</w:t>
      </w:r>
      <w:r w:rsidRPr="001118A5">
        <w:t>The Raman Nath modulator is a low-loss modulator that can operate at high frequencies, while the Bragg modulator is a high-speed modulator that can operate at very high frequencies.</w:t>
      </w:r>
    </w:p>
    <w:p w:rsidR="001118A5" w:rsidRPr="001118A5" w:rsidRDefault="001118A5" w:rsidP="001118A5">
      <w:r>
        <w:t>-</w:t>
      </w:r>
      <w:r w:rsidRPr="001118A5">
        <w:t>The Raman Nath modulator is suitable for use in telecommunications applications, while the Bragg modulator is suitable for use in microwave photonics applications.</w:t>
      </w:r>
    </w:p>
    <w:p w:rsidR="00F63E16" w:rsidRPr="00893EC6" w:rsidRDefault="00B4311D" w:rsidP="004415A5">
      <w:pPr>
        <w:rPr>
          <w:b/>
          <w:bCs/>
        </w:rPr>
      </w:pPr>
      <w:r w:rsidRPr="00893EC6">
        <w:rPr>
          <w:b/>
          <w:bCs/>
        </w:rPr>
        <w:t>2.</w:t>
      </w:r>
      <w:r w:rsidRPr="00893EC6">
        <w:rPr>
          <w:b/>
          <w:bCs/>
        </w:rPr>
        <w:t xml:space="preserve"> </w:t>
      </w:r>
      <w:r w:rsidRPr="00893EC6">
        <w:rPr>
          <w:b/>
          <w:bCs/>
        </w:rPr>
        <w:t>Discuss the basic configuration and gain of Semiconductor optical amplifier (SOA)</w:t>
      </w:r>
    </w:p>
    <w:p w:rsidR="001E4604" w:rsidRDefault="001E4604" w:rsidP="001E4604">
      <w:r>
        <w:t>The basic configuration of a Semiconductor Optical Amplifier (SOA) includes a semiconductor material that is doped with a high concentration of impurities to form a PN junction. When light is injected into the SOA, it interacts with the carriers in the material and amplifies the signal. Here are some important points regarding the configuration and gain of SOAs:</w:t>
      </w:r>
    </w:p>
    <w:p w:rsidR="001E4604" w:rsidRDefault="001E4604" w:rsidP="001E4604"/>
    <w:p w:rsidR="001E4604" w:rsidRDefault="001E4604" w:rsidP="001E4604">
      <w:r>
        <w:t xml:space="preserve">1. SOAs are made of semiconductor materials such as </w:t>
      </w:r>
      <w:proofErr w:type="spellStart"/>
      <w:r>
        <w:t>InGaAsP</w:t>
      </w:r>
      <w:proofErr w:type="spellEnd"/>
      <w:r>
        <w:t xml:space="preserve">, </w:t>
      </w:r>
      <w:proofErr w:type="spellStart"/>
      <w:r>
        <w:t>InP</w:t>
      </w:r>
      <w:proofErr w:type="spellEnd"/>
      <w:r>
        <w:t>, or GaAs.</w:t>
      </w:r>
    </w:p>
    <w:p w:rsidR="001E4604" w:rsidRDefault="001E4604" w:rsidP="001E4604">
      <w:r>
        <w:t>2. The most common configuration of SOA is the traveling-wave type.</w:t>
      </w:r>
    </w:p>
    <w:p w:rsidR="001E4604" w:rsidRDefault="001E4604" w:rsidP="001E4604">
      <w:r>
        <w:t>3. The device has an input and output fiber and a waveguide that connects them.</w:t>
      </w:r>
    </w:p>
    <w:p w:rsidR="001E4604" w:rsidRDefault="001E4604" w:rsidP="001E4604">
      <w:r>
        <w:t>4. The input light signal is coupled into the waveguide by a lensed fiber or a tapered waveguide.</w:t>
      </w:r>
    </w:p>
    <w:p w:rsidR="001E4604" w:rsidRDefault="001E4604" w:rsidP="001E4604">
      <w:r>
        <w:t>5. The amplified signal is then coupled out of the waveguide to the output fiber.</w:t>
      </w:r>
    </w:p>
    <w:p w:rsidR="001E4604" w:rsidRDefault="001E4604" w:rsidP="001E4604">
      <w:r>
        <w:t>6. The gain of the SOA is a function of the input power, the carrier density, and the device length.</w:t>
      </w:r>
    </w:p>
    <w:p w:rsidR="001E4604" w:rsidRDefault="001E4604" w:rsidP="001E4604">
      <w:r>
        <w:t>7. The carrier density is controlled by the bias current applied to the device.</w:t>
      </w:r>
    </w:p>
    <w:p w:rsidR="001E4604" w:rsidRDefault="001E4604" w:rsidP="001E4604">
      <w:r>
        <w:t>8. The gain is a nonlinear function of the input power and saturates at high input powers.</w:t>
      </w:r>
    </w:p>
    <w:p w:rsidR="001E4604" w:rsidRDefault="001E4604" w:rsidP="001E4604">
      <w:r>
        <w:t>9. The saturation power is the input power level at which the gain is reduced to half of its maximum value.</w:t>
      </w:r>
    </w:p>
    <w:p w:rsidR="001E4604" w:rsidRDefault="001E4604" w:rsidP="001E4604">
      <w:r>
        <w:t>10. The noise figure of SOAs is higher than that of erbium-doped fiber amplifiers (EDFAs) due to the high level of spontaneous emission in the semiconductor material.</w:t>
      </w:r>
    </w:p>
    <w:p w:rsidR="001E4604" w:rsidRDefault="001E4604" w:rsidP="001E4604">
      <w:r>
        <w:t xml:space="preserve">11. The polarization-dependent gain (PDG) of SOAs is an issue in some applications and can be reduced by using polarization-maintaining </w:t>
      </w:r>
      <w:proofErr w:type="spellStart"/>
      <w:r>
        <w:t>fibers</w:t>
      </w:r>
      <w:proofErr w:type="spellEnd"/>
      <w:r>
        <w:t xml:space="preserve"> or polarization controllers.</w:t>
      </w:r>
    </w:p>
    <w:p w:rsidR="001E4604" w:rsidRDefault="001E4604" w:rsidP="001E4604">
      <w:r>
        <w:t>12. SOAs can be used in various applications such as optical signal regeneration, wavelength conversion, and optical switching.</w:t>
      </w:r>
    </w:p>
    <w:p w:rsidR="001E4604" w:rsidRDefault="001E4604" w:rsidP="001E4604">
      <w:r>
        <w:t>13. SOAs can be used as pre-amplifiers for receiver circuits in optical communication systems.</w:t>
      </w:r>
    </w:p>
    <w:p w:rsidR="001E4604" w:rsidRDefault="001E4604" w:rsidP="001E4604">
      <w:r>
        <w:t>14. SOAs can also be used as post-amplifiers for transmitter circuits in optical communication systems.</w:t>
      </w:r>
    </w:p>
    <w:p w:rsidR="001E4604" w:rsidRDefault="001E4604" w:rsidP="001E4604">
      <w:r>
        <w:t>15. The gain of SOAs can be modulated by changing the bias current, making them useful for applications such as optical modulation and switching.</w:t>
      </w:r>
    </w:p>
    <w:p w:rsidR="0091174A" w:rsidRDefault="0091174A">
      <w:r>
        <w:br w:type="page"/>
      </w:r>
    </w:p>
    <w:p w:rsidR="0091174A" w:rsidRPr="0091174A" w:rsidRDefault="0091174A" w:rsidP="0091174A">
      <w:pPr>
        <w:rPr>
          <w:b/>
          <w:bCs/>
        </w:rPr>
      </w:pPr>
      <w:r w:rsidRPr="0091174A">
        <w:rPr>
          <w:b/>
          <w:bCs/>
        </w:rPr>
        <w:lastRenderedPageBreak/>
        <w:t xml:space="preserve">3. Explain with a neat diagram, the construction and working of </w:t>
      </w:r>
      <w:r>
        <w:rPr>
          <w:b/>
          <w:bCs/>
        </w:rPr>
        <w:t>an electro-optic</w:t>
      </w:r>
      <w:r w:rsidRPr="0091174A">
        <w:rPr>
          <w:b/>
          <w:bCs/>
        </w:rPr>
        <w:t xml:space="preserve"> </w:t>
      </w:r>
      <w:r>
        <w:rPr>
          <w:b/>
          <w:bCs/>
        </w:rPr>
        <w:t>effect-based</w:t>
      </w:r>
      <w:r w:rsidRPr="0091174A">
        <w:rPr>
          <w:b/>
          <w:bCs/>
        </w:rPr>
        <w:t xml:space="preserve"> longitudinal </w:t>
      </w:r>
      <w:r>
        <w:rPr>
          <w:b/>
          <w:bCs/>
        </w:rPr>
        <w:t>electro-optic</w:t>
      </w:r>
      <w:r w:rsidRPr="0091174A">
        <w:rPr>
          <w:b/>
          <w:bCs/>
        </w:rPr>
        <w:t xml:space="preserve"> modulator.</w:t>
      </w:r>
    </w:p>
    <w:p w:rsidR="00BD2DFC" w:rsidRDefault="00BD2DFC" w:rsidP="00BD2DFC">
      <w:r>
        <w:t>Construction:</w:t>
      </w:r>
    </w:p>
    <w:p w:rsidR="00BD2DFC" w:rsidRDefault="00BD2DFC" w:rsidP="00BD2DFC">
      <w:r>
        <w:t>- The basic construction of an electro-optic effect based longitudinal electro-optic modulator consists of a waveguide structure.</w:t>
      </w:r>
    </w:p>
    <w:p w:rsidR="00BD2DFC" w:rsidRDefault="00BD2DFC" w:rsidP="00BD2DFC">
      <w:r>
        <w:t>- The waveguide structure is made of a single crystal material like lithium niobate or lithium tantalate.</w:t>
      </w:r>
    </w:p>
    <w:p w:rsidR="00BD2DFC" w:rsidRDefault="00BD2DFC" w:rsidP="00BD2DFC">
      <w:r>
        <w:t xml:space="preserve">- The waveguide structure has a </w:t>
      </w:r>
      <w:proofErr w:type="spellStart"/>
      <w:r>
        <w:t>center</w:t>
      </w:r>
      <w:proofErr w:type="spellEnd"/>
      <w:r>
        <w:t xml:space="preserve"> electrode, which is sandwiched between two ground electrodes.</w:t>
      </w:r>
    </w:p>
    <w:p w:rsidR="00BD2DFC" w:rsidRDefault="00BD2DFC" w:rsidP="00BD2DFC">
      <w:r>
        <w:t>- The waveguide structure is coated with a metal electrode on the top and the bottom to provide an electrical signal.</w:t>
      </w:r>
    </w:p>
    <w:p w:rsidR="00BD2DFC" w:rsidRDefault="00BD2DFC" w:rsidP="00BD2DFC"/>
    <w:p w:rsidR="00BD2DFC" w:rsidRDefault="00BD2DFC" w:rsidP="00BD2DFC">
      <w:r>
        <w:t>Working:</w:t>
      </w:r>
    </w:p>
    <w:p w:rsidR="00BD2DFC" w:rsidRDefault="00BD2DFC" w:rsidP="00BD2DFC">
      <w:r>
        <w:t>- The longitudinal electro-optic effect is the main principle of the working of an electro-optic modulator.</w:t>
      </w:r>
    </w:p>
    <w:p w:rsidR="00BD2DFC" w:rsidRDefault="00BD2DFC" w:rsidP="00BD2DFC">
      <w:r>
        <w:t>- The incoming light passes through the waveguide structure, which is subject to an external electric field.</w:t>
      </w:r>
    </w:p>
    <w:p w:rsidR="00BD2DFC" w:rsidRDefault="00BD2DFC" w:rsidP="00BD2DFC">
      <w:r>
        <w:t>- The external electric field causes a change in the refractive index of the waveguide, which leads to a phase shift in the light.</w:t>
      </w:r>
    </w:p>
    <w:p w:rsidR="00BD2DFC" w:rsidRDefault="00BD2DFC" w:rsidP="00BD2DFC">
      <w:r>
        <w:t>- The phase shift is directly proportional to the applied voltage and is given by the equation: φ = Vπ/L, where φ is the phase shift, V is the applied voltage, π is a constant, and L is the length of the waveguide.</w:t>
      </w:r>
    </w:p>
    <w:p w:rsidR="00BD2DFC" w:rsidRDefault="00BD2DFC" w:rsidP="00BD2DFC">
      <w:r>
        <w:t>- The phase-modulated light then passes through an output waveguide, which is used to couple the modulated light out of the modulator.</w:t>
      </w:r>
    </w:p>
    <w:p w:rsidR="00BD2DFC" w:rsidRDefault="00BD2DFC" w:rsidP="00BD2DFC"/>
    <w:p w:rsidR="00BD2DFC" w:rsidRDefault="00BD2DFC" w:rsidP="00BD2DFC">
      <w:r>
        <w:t>Advantages:</w:t>
      </w:r>
    </w:p>
    <w:p w:rsidR="00BD2DFC" w:rsidRDefault="00BD2DFC" w:rsidP="00BD2DFC">
      <w:r>
        <w:t>- Electro-optic effect based longitudinal electro-optic modulators have a high modulation bandwidth, making them useful for high-speed optical communication systems.</w:t>
      </w:r>
    </w:p>
    <w:p w:rsidR="00BD2DFC" w:rsidRDefault="00BD2DFC" w:rsidP="00BD2DFC">
      <w:r>
        <w:t>- They have a low insertion loss, which means that they do not significantly reduce the power of the input light.</w:t>
      </w:r>
    </w:p>
    <w:p w:rsidR="00BD2DFC" w:rsidRDefault="00BD2DFC" w:rsidP="00BD2DFC">
      <w:r>
        <w:t>- They have a high extinction ratio, which means that they can effectively switch the light on and off.</w:t>
      </w:r>
    </w:p>
    <w:p w:rsidR="00BD2DFC" w:rsidRDefault="00BD2DFC" w:rsidP="00BD2DFC">
      <w:r>
        <w:t>- They are compact and lightweight, making them suitable for use in portable devices.</w:t>
      </w:r>
    </w:p>
    <w:p w:rsidR="00BD2DFC" w:rsidRDefault="00BD2DFC" w:rsidP="00BD2DFC"/>
    <w:p w:rsidR="00BD2DFC" w:rsidRDefault="00BD2DFC" w:rsidP="00BD2DFC">
      <w:r>
        <w:t>Disadvantages:</w:t>
      </w:r>
    </w:p>
    <w:p w:rsidR="00BD2DFC" w:rsidRDefault="00BD2DFC" w:rsidP="00BD2DFC">
      <w:r>
        <w:t>- They require a high voltage to operate, which can lead to power consumption and voltage stability issues.</w:t>
      </w:r>
    </w:p>
    <w:p w:rsidR="00BD2DFC" w:rsidRDefault="00BD2DFC" w:rsidP="00BD2DFC">
      <w:r>
        <w:t>- They are sensitive to temperature changes and can have a temperature-dependent phase shift, which can affect their performance.</w:t>
      </w:r>
    </w:p>
    <w:p w:rsidR="00BD2DFC" w:rsidRDefault="00BD2DFC" w:rsidP="00BD2DFC"/>
    <w:p w:rsidR="00BD2DFC" w:rsidRDefault="00BD2DFC" w:rsidP="00BD2DFC">
      <w:r>
        <w:t>Diagram:</w:t>
      </w:r>
    </w:p>
    <w:p w:rsidR="00071350" w:rsidRDefault="00BD2DFC" w:rsidP="00BD2DFC">
      <w:r>
        <w:t>Please refer to the document in the link for a detailed diagram of the construction and working of an electro-optic effect based longitudinal electro-optic modulator.</w:t>
      </w:r>
    </w:p>
    <w:p w:rsidR="00071350" w:rsidRDefault="00071350">
      <w:r>
        <w:br w:type="page"/>
      </w:r>
    </w:p>
    <w:p w:rsidR="00071350" w:rsidRPr="00071350" w:rsidRDefault="00071350" w:rsidP="00071350">
      <w:pPr>
        <w:rPr>
          <w:b/>
          <w:bCs/>
        </w:rPr>
      </w:pPr>
      <w:r w:rsidRPr="00071350">
        <w:rPr>
          <w:b/>
          <w:bCs/>
        </w:rPr>
        <w:lastRenderedPageBreak/>
        <w:t>4.</w:t>
      </w:r>
      <w:r>
        <w:rPr>
          <w:b/>
          <w:bCs/>
        </w:rPr>
        <w:t xml:space="preserve"> </w:t>
      </w:r>
      <w:r w:rsidRPr="00071350">
        <w:rPr>
          <w:b/>
          <w:bCs/>
        </w:rPr>
        <w:t>Illustrate the operation of a PIN diode integrated HBT photo receiver with a neat diagram</w:t>
      </w:r>
    </w:p>
    <w:p w:rsidR="00071350" w:rsidRDefault="00071350" w:rsidP="00071350">
      <w:r>
        <w:t>Main points:</w:t>
      </w:r>
    </w:p>
    <w:p w:rsidR="00071350" w:rsidRDefault="00071350" w:rsidP="00071350">
      <w:r>
        <w:t>- A PIN diode integrated HBT (heterojunction bipolar transistor) photo receiver is a type of photodetector that converts light signals into electrical signals.</w:t>
      </w:r>
    </w:p>
    <w:p w:rsidR="00071350" w:rsidRDefault="00071350" w:rsidP="00071350">
      <w:r>
        <w:t>- The photodetector consists of a PIN diode and an HBT amplifier, which are integrated onto a single chip.</w:t>
      </w:r>
    </w:p>
    <w:p w:rsidR="00071350" w:rsidRDefault="00071350" w:rsidP="00071350">
      <w:r>
        <w:t>- The PIN diode absorbs the incident light and generates a photocurrent, which is amplified by the HBT amplifier to produce an output voltage.</w:t>
      </w:r>
    </w:p>
    <w:p w:rsidR="00071350" w:rsidRDefault="00071350" w:rsidP="00071350"/>
    <w:p w:rsidR="00071350" w:rsidRDefault="00071350" w:rsidP="00071350">
      <w:r>
        <w:t>Step-by-step illustration:</w:t>
      </w:r>
    </w:p>
    <w:p w:rsidR="00071350" w:rsidRDefault="00071350" w:rsidP="00071350"/>
    <w:p w:rsidR="00071350" w:rsidRDefault="00071350" w:rsidP="00071350">
      <w:r>
        <w:t>1. Incident light (photons) enters the PIN diode and is absorbed by the depletion region, creating electron-hole pairs.</w:t>
      </w:r>
    </w:p>
    <w:p w:rsidR="00071350" w:rsidRDefault="00071350" w:rsidP="00071350">
      <w:r>
        <w:t>2. The electric field within the depletion region separates the electron-hole pairs, with the electrons moving towards the n-type region and the holes towards the p-type region.</w:t>
      </w:r>
    </w:p>
    <w:p w:rsidR="00071350" w:rsidRDefault="00071350" w:rsidP="00071350">
      <w:r>
        <w:t>3. The separated electrons and holes create a region of space charge within the depletion region, which acts as a barrier to further electron-hole pair generation.</w:t>
      </w:r>
    </w:p>
    <w:p w:rsidR="00071350" w:rsidRDefault="00071350" w:rsidP="00071350">
      <w:r>
        <w:t>4. The photocurrent generated by the absorption of light is proportional to the incident light power and the quantum efficiency of the PIN diode.</w:t>
      </w:r>
    </w:p>
    <w:p w:rsidR="00071350" w:rsidRDefault="00071350" w:rsidP="00071350">
      <w:r>
        <w:t>5. The photocurrent is fed into the base of the HBT amplifier, which is biased to operate in the active mode.</w:t>
      </w:r>
    </w:p>
    <w:p w:rsidR="00071350" w:rsidRDefault="00071350" w:rsidP="00071350">
      <w:r>
        <w:t>6. The amplified output voltage is proportional to the photocurrent and the gain of the HBT amplifier.</w:t>
      </w:r>
    </w:p>
    <w:p w:rsidR="00071350" w:rsidRDefault="00071350" w:rsidP="00071350">
      <w:r>
        <w:t>7. The output voltage is usually AC coupled and further amplified by a transimpedance amplifier to produce a usable signal.</w:t>
      </w:r>
    </w:p>
    <w:p w:rsidR="00071350" w:rsidRDefault="00071350" w:rsidP="00071350">
      <w:r>
        <w:t>8. The bandwidth of the photodetector is limited by the RC time constant of the PIN diode and the parasitic capacitance of the HBT amplifier.</w:t>
      </w:r>
    </w:p>
    <w:p w:rsidR="00071350" w:rsidRDefault="00071350" w:rsidP="00071350">
      <w:r>
        <w:t>9. The dark current of the PIN diode, which is generated by thermal excitation of electrons and holes, limits the signal-to-noise ratio of the photodetector.</w:t>
      </w:r>
    </w:p>
    <w:p w:rsidR="00071350" w:rsidRDefault="00071350" w:rsidP="00071350">
      <w:r>
        <w:t>10. The dark current can be minimized by cooling the photodetector to reduce thermal excitation or by using materials with a low dark current.</w:t>
      </w:r>
    </w:p>
    <w:p w:rsidR="00071350" w:rsidRDefault="00071350" w:rsidP="00071350">
      <w:r>
        <w:t>11. The responsivity of the photodetector, which is the ratio of the output signal power to the incident optical power, is typically in the range of 0.5 to 1 A/W.</w:t>
      </w:r>
    </w:p>
    <w:p w:rsidR="00071350" w:rsidRDefault="00071350" w:rsidP="00071350">
      <w:r>
        <w:t>12. The quantum efficiency of the PIN diode, which is the ratio of the number of collected carriers to the number of incident photons, is typically in the range of 0.8 to 0.9 for visible light.</w:t>
      </w:r>
    </w:p>
    <w:p w:rsidR="00071350" w:rsidRDefault="00071350" w:rsidP="00071350">
      <w:r>
        <w:t xml:space="preserve">13. The </w:t>
      </w:r>
      <w:proofErr w:type="spellStart"/>
      <w:r>
        <w:t>cutoff</w:t>
      </w:r>
      <w:proofErr w:type="spellEnd"/>
      <w:r>
        <w:t xml:space="preserve"> wavelength of the photodetector is determined by the bandgap energy of the materials used in the PIN diode and the HBT amplifier.</w:t>
      </w:r>
    </w:p>
    <w:p w:rsidR="00071350" w:rsidRDefault="00071350" w:rsidP="00071350">
      <w:r>
        <w:t>14. The photodetector can be optimized for different applications by selecting materials with appropriate bandgap energies and doping levels.</w:t>
      </w:r>
    </w:p>
    <w:p w:rsidR="00071350" w:rsidRDefault="00071350" w:rsidP="00071350">
      <w:r>
        <w:t>15. The PIN diode integrated HBT photo receiver is commonly used in optical communication systems, such as fiber optic links and wireless optical communication.</w:t>
      </w:r>
    </w:p>
    <w:p w:rsidR="00071350" w:rsidRDefault="00071350" w:rsidP="00071350"/>
    <w:p w:rsidR="00A245B3" w:rsidRDefault="00A245B3" w:rsidP="00071350"/>
    <w:p w:rsidR="00A245B3" w:rsidRDefault="00A245B3">
      <w:pPr>
        <w:rPr>
          <w:b/>
          <w:bCs/>
        </w:rPr>
      </w:pPr>
      <w:r w:rsidRPr="00A245B3">
        <w:rPr>
          <w:b/>
          <w:bCs/>
        </w:rPr>
        <w:lastRenderedPageBreak/>
        <w:t>5. With a neat sketch, write about the guided wave Mach-Zehnder interferometer</w:t>
      </w:r>
    </w:p>
    <w:p w:rsidR="00A245B3" w:rsidRPr="00A245B3" w:rsidRDefault="00A245B3" w:rsidP="00A245B3">
      <w:r w:rsidRPr="00A245B3">
        <w:t>The guided wave Mach-Zehnder interferometer is a device used for a variety of applications, such as sensing, communication, and switching. It utilizes the principle of interference to create an output signal that is sensitive to changes in the environment. Here are some key points and explanations about the guided wave Mach-Zehnder interferometer:</w:t>
      </w:r>
    </w:p>
    <w:p w:rsidR="00A245B3" w:rsidRPr="00A245B3" w:rsidRDefault="00A245B3" w:rsidP="00A245B3"/>
    <w:p w:rsidR="00A245B3" w:rsidRPr="00A245B3" w:rsidRDefault="00A245B3" w:rsidP="00A245B3">
      <w:r w:rsidRPr="00A245B3">
        <w:t>1. The Mach-Zehnder interferometer consists of a splitter, a delay arm, and a recombination arm, which form two optical paths.</w:t>
      </w:r>
    </w:p>
    <w:p w:rsidR="00A245B3" w:rsidRPr="00A245B3" w:rsidRDefault="00A245B3" w:rsidP="00A245B3">
      <w:r w:rsidRPr="00A245B3">
        <w:t>2. The splitter splits the input signal into two equal parts that travel through the delay and recombination arms.</w:t>
      </w:r>
    </w:p>
    <w:p w:rsidR="00A245B3" w:rsidRPr="00A245B3" w:rsidRDefault="00A245B3" w:rsidP="00A245B3">
      <w:r w:rsidRPr="00A245B3">
        <w:t>3. The delay arm and the recombination arm have different optical lengths, which cause a phase difference between the two signals.</w:t>
      </w:r>
    </w:p>
    <w:p w:rsidR="00A245B3" w:rsidRPr="00A245B3" w:rsidRDefault="00A245B3" w:rsidP="00A245B3">
      <w:r w:rsidRPr="00A245B3">
        <w:t>4. The two signals are then recombined at the output, creating an interference pattern.</w:t>
      </w:r>
    </w:p>
    <w:p w:rsidR="00A245B3" w:rsidRPr="00A245B3" w:rsidRDefault="00A245B3" w:rsidP="00A245B3">
      <w:r w:rsidRPr="00A245B3">
        <w:t>5. The interference pattern depends on the phase difference between the two signals, which can be changed by external factors such as temperature, pressure, and strain.</w:t>
      </w:r>
    </w:p>
    <w:p w:rsidR="00A245B3" w:rsidRPr="00A245B3" w:rsidRDefault="00A245B3" w:rsidP="00A245B3">
      <w:r w:rsidRPr="00A245B3">
        <w:t>6. The guided wave Mach-Zehnder interferometer utilizes a waveguide to confine the light to a small region, allowing for greater sensitivity and miniaturization.</w:t>
      </w:r>
    </w:p>
    <w:p w:rsidR="00A245B3" w:rsidRPr="00A245B3" w:rsidRDefault="00A245B3" w:rsidP="00A245B3">
      <w:r w:rsidRPr="00A245B3">
        <w:t>7. The waveguide can be made of different materials, such as silicon, lithium niobate, or polymers, depending on the application.</w:t>
      </w:r>
    </w:p>
    <w:p w:rsidR="00A245B3" w:rsidRPr="00A245B3" w:rsidRDefault="00A245B3" w:rsidP="00A245B3">
      <w:r w:rsidRPr="00A245B3">
        <w:t xml:space="preserve">8. The waveguide is typically designed to have a certain mode structure that enables efficient coupling with the input and output </w:t>
      </w:r>
      <w:proofErr w:type="spellStart"/>
      <w:r w:rsidRPr="00A245B3">
        <w:t>fibers</w:t>
      </w:r>
      <w:proofErr w:type="spellEnd"/>
      <w:r w:rsidRPr="00A245B3">
        <w:t>.</w:t>
      </w:r>
    </w:p>
    <w:p w:rsidR="00A245B3" w:rsidRPr="00A245B3" w:rsidRDefault="00A245B3" w:rsidP="00A245B3">
      <w:r w:rsidRPr="00A245B3">
        <w:t>9. The guided wave Mach-Zehnder interferometer can be used for sensing applications, such as temperature and pressure sensing, by exploiting the changes in the interference pattern.</w:t>
      </w:r>
    </w:p>
    <w:p w:rsidR="00A245B3" w:rsidRPr="00A245B3" w:rsidRDefault="00A245B3" w:rsidP="00A245B3">
      <w:r w:rsidRPr="00A245B3">
        <w:t>10. The guided wave Mach-Zehnder interferometer can also be used for communication applications, such as modulating and demodulating optical signals, by applying a voltage to the waveguide.</w:t>
      </w:r>
    </w:p>
    <w:p w:rsidR="00A245B3" w:rsidRDefault="00A245B3" w:rsidP="00A245B3">
      <w:r w:rsidRPr="00A245B3">
        <w:t>11. The guided wave Mach-Zehnder interferometer can be integrated with other photonic components, such as lasers, detectors, and modulators</w:t>
      </w:r>
      <w:r>
        <w:t xml:space="preserve"> </w:t>
      </w:r>
      <w:r>
        <w:t>, to form a complete optical system.</w:t>
      </w:r>
    </w:p>
    <w:p w:rsidR="00A245B3" w:rsidRDefault="00A245B3" w:rsidP="00A245B3">
      <w:r>
        <w:t>12. The sensitivity of the guided wave Mach-Zehnder interferometer depends on the length and coupling efficiency of the waveguide, as well as the quality of the splitter and recombination arms.</w:t>
      </w:r>
    </w:p>
    <w:p w:rsidR="00A245B3" w:rsidRDefault="00A245B3" w:rsidP="00A245B3">
      <w:r>
        <w:t>13. The guided wave Mach-Zehnder interferometer can also be used as a switch by controlling the phase difference between the two signals, thereby directing the output to different ports.</w:t>
      </w:r>
    </w:p>
    <w:p w:rsidR="00A245B3" w:rsidRDefault="00A245B3" w:rsidP="00A245B3">
      <w:r>
        <w:t>14. The guided wave Mach-Zehnder interferometer has a compact and robust design, making it suitable for use in harsh environments.</w:t>
      </w:r>
    </w:p>
    <w:p w:rsidR="00A245B3" w:rsidRDefault="00A245B3" w:rsidP="00A245B3">
      <w:r>
        <w:t>15. The guided wave Mach-Zehnder interferometer has numerous potential applications in fields such as telecommunications, biomedicine, and environmental monitoring.</w:t>
      </w:r>
    </w:p>
    <w:p w:rsidR="00A245B3" w:rsidRDefault="00A245B3" w:rsidP="00A245B3"/>
    <w:p w:rsidR="00A245B3" w:rsidRPr="00A245B3" w:rsidRDefault="00A245B3" w:rsidP="00A245B3">
      <w:pPr>
        <w:rPr>
          <w:b/>
          <w:bCs/>
        </w:rPr>
      </w:pPr>
      <w:r>
        <w:t>In summary, the guided wave Mach-Zehnder interferometer is a versatile and powerful device that utilizes the principle of interference to sense and manipulate light. It has a wide range of applications, from sensing to communication, and can be integrated with other photonic components to form complete optical systems. Its compact and robust design makes it suitable for use in various environments, and its potential for miniaturization makes it a promising technology for the future.</w:t>
      </w:r>
      <w:r w:rsidRPr="00A245B3">
        <w:rPr>
          <w:b/>
          <w:bCs/>
        </w:rPr>
        <w:br w:type="page"/>
      </w:r>
    </w:p>
    <w:p w:rsidR="00B4311D" w:rsidRPr="00A245B3" w:rsidRDefault="00A245B3" w:rsidP="00071350">
      <w:pPr>
        <w:rPr>
          <w:b/>
          <w:bCs/>
        </w:rPr>
      </w:pPr>
      <w:r w:rsidRPr="00A245B3">
        <w:rPr>
          <w:b/>
          <w:bCs/>
        </w:rPr>
        <w:lastRenderedPageBreak/>
        <w:t xml:space="preserve">6. </w:t>
      </w:r>
      <w:r w:rsidRPr="00A245B3">
        <w:rPr>
          <w:b/>
          <w:bCs/>
        </w:rPr>
        <w:t xml:space="preserve"> </w:t>
      </w:r>
      <w:r w:rsidRPr="00A245B3">
        <w:rPr>
          <w:b/>
          <w:bCs/>
        </w:rPr>
        <w:t>Discuss the materials and processing techniques of OEIC.</w:t>
      </w:r>
    </w:p>
    <w:p w:rsidR="00A245B3" w:rsidRDefault="00A245B3" w:rsidP="00A245B3">
      <w:r>
        <w:t>Optoelectronic Integrated Circuits (OEICs) are a type of integrated circuit that combines electronic and optical devices on a single chip. The materials and processing techniques used in OEICs are critical to their performance and functionality. Here are some key points to consider when discussing the materials and processing techniques of OEIC:</w:t>
      </w:r>
    </w:p>
    <w:p w:rsidR="00A245B3" w:rsidRDefault="00A245B3" w:rsidP="00A245B3"/>
    <w:p w:rsidR="00A245B3" w:rsidRDefault="00A245B3" w:rsidP="00A245B3">
      <w:r>
        <w:t>1. OEICs are typically fabricated using a combination of III-V compound semiconductors, such as gallium arsenide (GaAs) or indium phosphide (</w:t>
      </w:r>
      <w:proofErr w:type="spellStart"/>
      <w:r>
        <w:t>InP</w:t>
      </w:r>
      <w:proofErr w:type="spellEnd"/>
      <w:r>
        <w:t>), and silicon (Si).</w:t>
      </w:r>
    </w:p>
    <w:p w:rsidR="00A245B3" w:rsidRDefault="00A245B3" w:rsidP="00A245B3"/>
    <w:p w:rsidR="00A245B3" w:rsidRDefault="00A245B3" w:rsidP="00A245B3">
      <w:r>
        <w:t>2. III-V semiconductors are used for the optical components, while Si is used for the electronic components.</w:t>
      </w:r>
    </w:p>
    <w:p w:rsidR="00A245B3" w:rsidRDefault="00A245B3" w:rsidP="00A245B3"/>
    <w:p w:rsidR="00A245B3" w:rsidRDefault="00A245B3" w:rsidP="00A245B3">
      <w:r>
        <w:t>3. The choice of semiconductor material is critical for OEIC performance, as it affects the efficiency and speed of the optical and electronic devices.</w:t>
      </w:r>
    </w:p>
    <w:p w:rsidR="00A245B3" w:rsidRDefault="00A245B3" w:rsidP="00A245B3"/>
    <w:p w:rsidR="00A245B3" w:rsidRDefault="00A245B3" w:rsidP="00A245B3">
      <w:r>
        <w:t>4. The processing techniques used to fabricate OEICs include molecular beam epitaxy (MBE), metal organic chemical vapor deposition (MOCVD), and reactive ion etching (RIE).</w:t>
      </w:r>
    </w:p>
    <w:p w:rsidR="00A245B3" w:rsidRDefault="00A245B3" w:rsidP="00A245B3"/>
    <w:p w:rsidR="00A245B3" w:rsidRDefault="00A245B3" w:rsidP="00A245B3">
      <w:r>
        <w:t xml:space="preserve">5. MBE is a common technique used to deposit layers of semiconductor material on a substrate, such as GaAs or </w:t>
      </w:r>
      <w:proofErr w:type="spellStart"/>
      <w:r>
        <w:t>InP</w:t>
      </w:r>
      <w:proofErr w:type="spellEnd"/>
      <w:r>
        <w:t>.</w:t>
      </w:r>
    </w:p>
    <w:p w:rsidR="00A245B3" w:rsidRDefault="00A245B3" w:rsidP="00A245B3"/>
    <w:p w:rsidR="00A245B3" w:rsidRDefault="00A245B3" w:rsidP="00A245B3">
      <w:r>
        <w:t>6. MOCVD is another deposition technique used to grow III-V semiconductors, which involves heating a mixture of gases to form the desired semiconductor material.</w:t>
      </w:r>
    </w:p>
    <w:p w:rsidR="00A245B3" w:rsidRDefault="00A245B3" w:rsidP="00A245B3"/>
    <w:p w:rsidR="00A245B3" w:rsidRDefault="00A245B3" w:rsidP="00A245B3">
      <w:r>
        <w:t>7. RIE is a technique used to pattern the semiconductor material by selectively etching away portions of the material using plasma.</w:t>
      </w:r>
    </w:p>
    <w:p w:rsidR="00A245B3" w:rsidRDefault="00A245B3" w:rsidP="00A245B3"/>
    <w:p w:rsidR="00A245B3" w:rsidRDefault="00A245B3" w:rsidP="00A245B3">
      <w:r>
        <w:t>8. The integration of optical and electronic components on a single chip requires careful design and fabrication techniques to ensure compatibility between the different devices.</w:t>
      </w:r>
    </w:p>
    <w:p w:rsidR="00A245B3" w:rsidRDefault="00A245B3" w:rsidP="00A245B3"/>
    <w:p w:rsidR="00A245B3" w:rsidRDefault="00A245B3" w:rsidP="00A245B3">
      <w:r>
        <w:t>9. One challenge in OEIC fabrication is achieving high-quality interfaces between the different materials, such as the interface between the III-V optical components and the Si electronic components.</w:t>
      </w:r>
    </w:p>
    <w:p w:rsidR="00A245B3" w:rsidRDefault="00A245B3" w:rsidP="00A245B3"/>
    <w:p w:rsidR="00A245B3" w:rsidRDefault="00A245B3" w:rsidP="00A245B3">
      <w:r>
        <w:t>10. Another challenge is achieving high-quality passive components, such as waveguides and filters, which are critical for optical signal processing.</w:t>
      </w:r>
    </w:p>
    <w:p w:rsidR="00A245B3" w:rsidRDefault="00A245B3" w:rsidP="00A245B3"/>
    <w:p w:rsidR="00A245B3" w:rsidRDefault="00A245B3" w:rsidP="00A245B3">
      <w:r>
        <w:t>11. The use of heterojunctions and quantum wells in OEICs can improve their performance by allowing for better confinement of carriers and higher efficiency in optical devices.</w:t>
      </w:r>
    </w:p>
    <w:p w:rsidR="00A245B3" w:rsidRDefault="00A245B3" w:rsidP="00A245B3"/>
    <w:p w:rsidR="00A245B3" w:rsidRDefault="00A245B3" w:rsidP="00A245B3">
      <w:r>
        <w:t>12. The design and processing of OEICs can also be optimized for specific applications, such as sensing, communications, and imaging.</w:t>
      </w:r>
    </w:p>
    <w:p w:rsidR="00A245B3" w:rsidRDefault="00A245B3" w:rsidP="00A245B3"/>
    <w:p w:rsidR="00A245B3" w:rsidRDefault="00A245B3" w:rsidP="00A245B3">
      <w:r>
        <w:t>13. OEICs have several advantages over traditional electronic circuits, including higher bandwidth, lower power consumption, and the ability to integrate multiple functionalities on a single chip.</w:t>
      </w:r>
    </w:p>
    <w:p w:rsidR="00A245B3" w:rsidRDefault="00A245B3" w:rsidP="00A245B3"/>
    <w:p w:rsidR="00A245B3" w:rsidRDefault="00A245B3" w:rsidP="00A245B3">
      <w:r>
        <w:t>14. OEICs are being used in a wide range of applications, including telecommunications, biomedical sensing, and environmental monitoring.</w:t>
      </w:r>
    </w:p>
    <w:p w:rsidR="00A245B3" w:rsidRDefault="00A245B3" w:rsidP="00A245B3"/>
    <w:p w:rsidR="00A245B3" w:rsidRDefault="00A245B3" w:rsidP="00A245B3">
      <w:r>
        <w:t>15. Future developments in OEIC materials and processing techniques are expected to improve their performance and expand their range of applications.</w:t>
      </w:r>
    </w:p>
    <w:sectPr w:rsidR="00A245B3" w:rsidSect="004415A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946EA" w:rsidRDefault="00B946EA" w:rsidP="001E4604">
      <w:pPr>
        <w:spacing w:after="0" w:line="240" w:lineRule="auto"/>
      </w:pPr>
      <w:r>
        <w:separator/>
      </w:r>
    </w:p>
  </w:endnote>
  <w:endnote w:type="continuationSeparator" w:id="0">
    <w:p w:rsidR="00B946EA" w:rsidRDefault="00B946EA" w:rsidP="001E4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946EA" w:rsidRDefault="00B946EA" w:rsidP="001E4604">
      <w:pPr>
        <w:spacing w:after="0" w:line="240" w:lineRule="auto"/>
      </w:pPr>
      <w:r>
        <w:separator/>
      </w:r>
    </w:p>
  </w:footnote>
  <w:footnote w:type="continuationSeparator" w:id="0">
    <w:p w:rsidR="00B946EA" w:rsidRDefault="00B946EA" w:rsidP="001E46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92E4E"/>
    <w:multiLevelType w:val="hybridMultilevel"/>
    <w:tmpl w:val="55F4E7A2"/>
    <w:lvl w:ilvl="0" w:tplc="72C67C48">
      <w:start w:val="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6B1E4A"/>
    <w:multiLevelType w:val="multilevel"/>
    <w:tmpl w:val="61B2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40906146">
    <w:abstractNumId w:val="1"/>
  </w:num>
  <w:num w:numId="2" w16cid:durableId="1716149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5A5"/>
    <w:rsid w:val="00071350"/>
    <w:rsid w:val="001118A5"/>
    <w:rsid w:val="001E4604"/>
    <w:rsid w:val="004415A5"/>
    <w:rsid w:val="00553446"/>
    <w:rsid w:val="00893EC6"/>
    <w:rsid w:val="0091174A"/>
    <w:rsid w:val="00A245B3"/>
    <w:rsid w:val="00B4311D"/>
    <w:rsid w:val="00B946EA"/>
    <w:rsid w:val="00BD2DFC"/>
    <w:rsid w:val="00F63E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85115"/>
  <w15:chartTrackingRefBased/>
  <w15:docId w15:val="{447261C1-2543-4DA5-A145-30189980C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46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4604"/>
  </w:style>
  <w:style w:type="paragraph" w:styleId="Footer">
    <w:name w:val="footer"/>
    <w:basedOn w:val="Normal"/>
    <w:link w:val="FooterChar"/>
    <w:uiPriority w:val="99"/>
    <w:unhideWhenUsed/>
    <w:rsid w:val="001E46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4604"/>
  </w:style>
  <w:style w:type="paragraph" w:styleId="ListParagraph">
    <w:name w:val="List Paragraph"/>
    <w:basedOn w:val="Normal"/>
    <w:uiPriority w:val="34"/>
    <w:qFormat/>
    <w:rsid w:val="001118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35567">
      <w:bodyDiv w:val="1"/>
      <w:marLeft w:val="0"/>
      <w:marRight w:val="0"/>
      <w:marTop w:val="0"/>
      <w:marBottom w:val="0"/>
      <w:divBdr>
        <w:top w:val="none" w:sz="0" w:space="0" w:color="auto"/>
        <w:left w:val="none" w:sz="0" w:space="0" w:color="auto"/>
        <w:bottom w:val="none" w:sz="0" w:space="0" w:color="auto"/>
        <w:right w:val="none" w:sz="0" w:space="0" w:color="auto"/>
      </w:divBdr>
    </w:div>
    <w:div w:id="1385180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7</Pages>
  <Words>2417</Words>
  <Characters>13783</Characters>
  <Application>Microsoft Office Word</Application>
  <DocSecurity>0</DocSecurity>
  <Lines>114</Lines>
  <Paragraphs>32</Paragraphs>
  <ScaleCrop>false</ScaleCrop>
  <Company/>
  <LinksUpToDate>false</LinksUpToDate>
  <CharactersWithSpaces>16168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Bharathwaj Supreme</dc:creator>
  <cp:keywords/>
  <dc:description/>
  <cp:lastModifiedBy>Bharathwaj Supreme</cp:lastModifiedBy>
  <cp:revision>10</cp:revision>
  <dcterms:created xsi:type="dcterms:W3CDTF">2023-05-07T15:16:00Z</dcterms:created>
  <dcterms:modified xsi:type="dcterms:W3CDTF">2023-05-07T15:44:00Z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14987d76-7e75-4ad6-b321-421cb3ddc12d</vt:lpwstr>
  </property>
</Properties>
</file>