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445BEF38" w:rsidR="00E85C3C" w:rsidRPr="008A1600" w:rsidRDefault="000B55A1" w:rsidP="00FE0EA5">
      <w:pPr>
        <w:ind w:left="1440" w:right="-188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1 -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3A60F5">
        <w:rPr>
          <w:b/>
          <w:bCs/>
          <w:sz w:val="40"/>
          <w:szCs w:val="40"/>
        </w:rPr>
        <w:t>SVM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07907B75" w:rsidR="00041222" w:rsidRDefault="00597529" w:rsidP="00597529">
            <w:pPr>
              <w:tabs>
                <w:tab w:val="center" w:pos="1783"/>
                <w:tab w:val="left" w:pos="2373"/>
              </w:tabs>
            </w:pPr>
            <w:r>
              <w:tab/>
            </w:r>
            <w:r w:rsidR="00041222">
              <w:t>7</w:t>
            </w:r>
            <w:r>
              <w:t>8</w:t>
            </w:r>
            <w:r>
              <w:tab/>
            </w:r>
          </w:p>
        </w:tc>
        <w:tc>
          <w:tcPr>
            <w:tcW w:w="1876" w:type="dxa"/>
          </w:tcPr>
          <w:p w14:paraId="399DDE92" w14:textId="68DA1094" w:rsidR="00041222" w:rsidRDefault="00DA7DF8" w:rsidP="009C38D6">
            <w:pPr>
              <w:jc w:val="center"/>
            </w:pPr>
            <w:r>
              <w:t>1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2F446A17" w:rsidR="00041222" w:rsidRDefault="00DA7DF8" w:rsidP="009C38D6">
            <w:pPr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16D7FBED" w14:textId="0E7DDA25" w:rsidR="00041222" w:rsidRDefault="00DA7DF8" w:rsidP="009C38D6">
            <w:pPr>
              <w:jc w:val="center"/>
            </w:pPr>
            <w:r>
              <w:t>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41C6D92F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72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7646027E" w:rsidR="00CE45BD" w:rsidRPr="009214F8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DA7DF8">
        <w:rPr>
          <w:b/>
          <w:bCs/>
          <w:color w:val="0000FF"/>
          <w:u w:val="wave"/>
        </w:rPr>
        <w:t>0.99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lastRenderedPageBreak/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254F3A47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</w:t>
      </w:r>
      <w:r w:rsidR="00DA7DF8">
        <w:rPr>
          <w:b/>
          <w:bCs/>
          <w:color w:val="0000FF"/>
          <w:u w:val="wave"/>
        </w:rPr>
        <w:t>20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3B1376B5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70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384E01F9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</w:t>
      </w:r>
      <w:r w:rsidR="00DA7DF8">
        <w:rPr>
          <w:b/>
          <w:bCs/>
          <w:color w:val="0000FF"/>
          <w:u w:val="wave"/>
        </w:rPr>
        <w:t>89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29469AED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82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lastRenderedPageBreak/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4CB0A05" w14:textId="33040C10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32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53CDC5EF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80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69BCDBA6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0.5</w:t>
      </w:r>
      <w:r w:rsidR="00DA7DF8">
        <w:rPr>
          <w:b/>
          <w:bCs/>
          <w:color w:val="0000FF"/>
          <w:u w:val="wave"/>
        </w:rPr>
        <w:t>9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77853D31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57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>Precision (“Not Purchased”) * 79/120 + Precision (“Purchased”) * 41/120</w:t>
      </w:r>
    </w:p>
    <w:p w14:paraId="3E29619C" w14:textId="0F625734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</w:t>
      </w:r>
      <w:r w:rsidR="00DA7DF8">
        <w:rPr>
          <w:b/>
          <w:bCs/>
          <w:color w:val="0000FF"/>
          <w:u w:val="wave"/>
        </w:rPr>
        <w:t>77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lastRenderedPageBreak/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4465A73B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DA7DF8">
        <w:rPr>
          <w:b/>
          <w:bCs/>
          <w:color w:val="0000FF"/>
        </w:rPr>
        <w:t>72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2A902F33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DA7DF8">
        <w:rPr>
          <w:b/>
          <w:bCs/>
          <w:color w:val="0000FF"/>
        </w:rPr>
        <w:t>65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3A60F5"/>
    <w:rsid w:val="0040536E"/>
    <w:rsid w:val="0056506F"/>
    <w:rsid w:val="00597529"/>
    <w:rsid w:val="0067402A"/>
    <w:rsid w:val="008A1600"/>
    <w:rsid w:val="008A7B76"/>
    <w:rsid w:val="008C65F6"/>
    <w:rsid w:val="009214F8"/>
    <w:rsid w:val="00923200"/>
    <w:rsid w:val="009C38D6"/>
    <w:rsid w:val="009E5D14"/>
    <w:rsid w:val="00A45085"/>
    <w:rsid w:val="00AD4880"/>
    <w:rsid w:val="00CE45BD"/>
    <w:rsid w:val="00DA7DF8"/>
    <w:rsid w:val="00E639A8"/>
    <w:rsid w:val="00E85C3C"/>
    <w:rsid w:val="00F1227E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12</cp:revision>
  <dcterms:created xsi:type="dcterms:W3CDTF">2025-08-29T11:18:00Z</dcterms:created>
  <dcterms:modified xsi:type="dcterms:W3CDTF">2025-08-30T15:59:00Z</dcterms:modified>
</cp:coreProperties>
</file>