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rPr>
          <w:trHeight w:hRule="exact" w:val="720"/>
        </w:trPr>
        <w:tc>
          <w:tcPr>
            <w:tcW w:w="136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29/05/2020</w:t>
            </w:r>
          </w:p>
        </w:tc>
        <w:tc>
          <w:tcPr>
            <w:tcW w:w="1318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BHAVYA.S</w:t>
            </w:r>
          </w:p>
        </w:tc>
      </w:tr>
      <w:tr>
        <w:trPr>
          <w:trHeight w:hRule="exact" w:val="720"/>
        </w:trPr>
        <w:tc>
          <w:tcPr>
            <w:tcW w:w="136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4AL18CS014</w:t>
            </w: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hRule="exact" w:val="720"/>
        </w:trPr>
        <w:tc>
          <w:tcPr>
            <w:tcW w:w="1587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Systems(18CS43)</w:t>
            </w:r>
          </w:p>
        </w:tc>
      </w:tr>
      <w:tr>
        <w:trPr>
          <w:trHeight w:hRule="exact" w:val="720"/>
        </w:trPr>
        <w:tc>
          <w:tcPr>
            <w:tcW w:w="1587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hRule="exact" w:val="720"/>
        </w:trPr>
        <w:tc>
          <w:tcPr>
            <w:tcW w:w="136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PYTHON</w:t>
            </w:r>
          </w:p>
        </w:tc>
      </w:tr>
      <w:tr>
        <w:trPr>
          <w:trHeight w:hRule="exact" w:val="720"/>
        </w:trPr>
        <w:tc>
          <w:tcPr>
            <w:tcW w:w="2394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hRule="exact" w:val="1048"/>
        </w:trPr>
        <w:tc>
          <w:tcPr>
            <w:tcW w:w="9576" w:type="dxa"/>
            <w:gridSpan w:val="9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bookmarkStart w:id="0" w:name="_Hlk41408776"/>
            <w:r>
              <w:rPr>
                <w:rFonts w:ascii="Times New Roman" w:hAnsi="Times New Roman" w:cs="Times New Roman"/>
                <w:szCs w:val="24"/>
              </w:rPr>
              <w:t xml:space="preserve">1. </w:t>
            </w:r>
            <w:bookmarkStart w:id="1" w:name="_Hlk41662850"/>
            <w:r>
              <w:rPr>
                <w:rFonts w:ascii="Times New Roman" w:hAnsi="Times New Roman" w:cs="Times New Roman"/>
                <w:szCs w:val="24"/>
              </w:rPr>
              <w:t xml:space="preserve">Write a Java program to Find size of the largest ‘+’ formed by all ones in a </w:t>
            </w:r>
          </w:p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 binary matrix</w:t>
            </w:r>
            <w:bookmarkEnd w:id="1"/>
            <w:r>
              <w:rPr>
                <w:rFonts w:ascii="Times New Roman" w:hAnsi="Times New Roman" w:cs="Times New Roman"/>
                <w:szCs w:val="24"/>
              </w:rPr>
              <w:t>.</w:t>
            </w:r>
          </w:p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2. </w:t>
            </w:r>
            <w:bookmarkStart w:id="2" w:name="_Hlk41663072"/>
            <w:r>
              <w:rPr>
                <w:rFonts w:ascii="Times New Roman" w:hAnsi="Times New Roman" w:cs="Times New Roman"/>
                <w:szCs w:val="24"/>
              </w:rPr>
              <w:t xml:space="preserve">To find total number of sub arrays which start and end with the same </w:t>
            </w:r>
          </w:p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  element</w:t>
            </w:r>
            <w:bookmarkEnd w:id="2"/>
            <w:r>
              <w:rPr>
                <w:rFonts w:ascii="Times New Roman" w:hAnsi="Times New Roman" w:cs="Times New Roman"/>
                <w:szCs w:val="24"/>
              </w:rPr>
              <w:t xml:space="preserve">. </w:t>
            </w:r>
          </w:p>
          <w:bookmarkEnd w:id="0"/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               </w:t>
            </w: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>
        <w:trPr>
          <w:trHeight w:hRule="exact" w:val="720"/>
        </w:trPr>
        <w:tc>
          <w:tcPr>
            <w:tcW w:w="4788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>
        <w:trPr>
          <w:trHeight w:hRule="exact" w:val="720"/>
        </w:trPr>
        <w:tc>
          <w:tcPr>
            <w:tcW w:w="4788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https://github.com/Bhavyamahadev/lockdown-coding</w:t>
              </w:r>
            </w:hyperlink>
          </w:p>
        </w:tc>
      </w:tr>
      <w:tr>
        <w:trPr>
          <w:trHeight w:hRule="exact" w:val="720"/>
        </w:trPr>
        <w:tc>
          <w:tcPr>
            <w:tcW w:w="4788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Online Test Details:</w:t>
      </w:r>
      <w:r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online test was from module 2 which was about the Multi-threaded Programming, Process Synchronization. There were 30 questions and the duration was 45 minutes. The questions were optimal and were easy. The score that I got in the test is 27/30.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Snapshot:</w:t>
      </w:r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Certification Course Details:</w:t>
      </w:r>
    </w:p>
    <w:p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24292E"/>
          <w:szCs w:val="18"/>
          <w:shd w:val="clear" w:color="auto" w:fill="FFFFFF"/>
        </w:rPr>
        <w:t>INTRODUCTION TO PYTHON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>: Great Learning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64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 ce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Write a Java program to Find size of the largest ‘+’ formed by all ones in a binary matrix.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bookmarkStart w:id="3" w:name="_GoBack"/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</w:t>
      </w:r>
      <w:bookmarkEnd w:id="3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 m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Bhavyamahadev/lockdown-cod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3</cp:revision>
  <dcterms:created xsi:type="dcterms:W3CDTF">2020-05-29T11:16:00Z</dcterms:created>
  <dcterms:modified xsi:type="dcterms:W3CDTF">2020-05-29T15:05:00Z</dcterms:modified>
</cp:coreProperties>
</file>