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9D72" w14:textId="77777777" w:rsidR="00335424" w:rsidRDefault="00DC7AC1">
      <w:pPr>
        <w:pStyle w:val="Title"/>
      </w:pPr>
      <w:r>
        <w:rPr>
          <w:rFonts w:ascii="Times New Roman" w:hAnsi="Times New Roman"/>
          <w:sz w:val="24"/>
        </w:rPr>
        <w:t>Financial Forecasting Tool using Recursion</w:t>
      </w:r>
    </w:p>
    <w:p w14:paraId="2826E7C5" w14:textId="77777777" w:rsidR="00335424" w:rsidRPr="00DC7AC1" w:rsidRDefault="00DC7AC1">
      <w:pPr>
        <w:pStyle w:val="Heading1"/>
        <w:rPr>
          <w:color w:val="000000" w:themeColor="text1"/>
        </w:rPr>
      </w:pPr>
      <w:r w:rsidRPr="00DC7AC1">
        <w:rPr>
          <w:rFonts w:ascii="Times New Roman" w:hAnsi="Times New Roman"/>
          <w:color w:val="000000" w:themeColor="text1"/>
          <w:sz w:val="24"/>
        </w:rPr>
        <w:t>1. Understand Recursive Algorithms</w:t>
      </w:r>
    </w:p>
    <w:p w14:paraId="779643BC" w14:textId="77777777" w:rsidR="00335424" w:rsidRDefault="00DC7AC1">
      <w:r>
        <w:t xml:space="preserve">Recursion is a programming technique where a method calls itself to solve smaller versions of a problem. It helps simplify problems that have repeated or </w:t>
      </w:r>
      <w:r>
        <w:t>self-similar patterns, such as financial forecasting over multiple years.</w:t>
      </w:r>
    </w:p>
    <w:p w14:paraId="5AB174F6" w14:textId="77777777" w:rsidR="00335424" w:rsidRDefault="00DC7AC1">
      <w:r>
        <w:t>Example of a recursive method:</w:t>
      </w:r>
    </w:p>
    <w:p w14:paraId="64E0F056" w14:textId="77777777" w:rsidR="00335424" w:rsidRPr="00DC7AC1" w:rsidRDefault="00DC7AC1">
      <w:pPr>
        <w:pStyle w:val="IntenseQuote"/>
        <w:rPr>
          <w:b w:val="0"/>
          <w:bCs w:val="0"/>
          <w:i w:val="0"/>
          <w:iCs w:val="0"/>
        </w:rPr>
      </w:pPr>
      <w:r>
        <w:br/>
      </w:r>
      <w:r w:rsidRPr="00DC7AC1">
        <w:rPr>
          <w:b w:val="0"/>
          <w:bCs w:val="0"/>
          <w:i w:val="0"/>
          <w:iCs w:val="0"/>
          <w:color w:val="000000" w:themeColor="text1"/>
        </w:rPr>
        <w:t xml:space="preserve">int </w:t>
      </w:r>
      <w:proofErr w:type="gramStart"/>
      <w:r w:rsidRPr="00DC7AC1">
        <w:rPr>
          <w:b w:val="0"/>
          <w:bCs w:val="0"/>
          <w:i w:val="0"/>
          <w:iCs w:val="0"/>
          <w:color w:val="000000" w:themeColor="text1"/>
        </w:rPr>
        <w:t>factorial(</w:t>
      </w:r>
      <w:proofErr w:type="gramEnd"/>
      <w:r w:rsidRPr="00DC7AC1">
        <w:rPr>
          <w:b w:val="0"/>
          <w:bCs w:val="0"/>
          <w:i w:val="0"/>
          <w:iCs w:val="0"/>
          <w:color w:val="000000" w:themeColor="text1"/>
        </w:rPr>
        <w:t>int n)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if (n == 1) return 1;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return n * </w:t>
      </w:r>
      <w:proofErr w:type="gramStart"/>
      <w:r w:rsidRPr="00DC7AC1">
        <w:rPr>
          <w:b w:val="0"/>
          <w:bCs w:val="0"/>
          <w:i w:val="0"/>
          <w:iCs w:val="0"/>
          <w:color w:val="000000" w:themeColor="text1"/>
        </w:rPr>
        <w:t>factorial(</w:t>
      </w:r>
      <w:proofErr w:type="gramEnd"/>
      <w:r w:rsidRPr="00DC7AC1">
        <w:rPr>
          <w:b w:val="0"/>
          <w:bCs w:val="0"/>
          <w:i w:val="0"/>
          <w:iCs w:val="0"/>
          <w:color w:val="000000" w:themeColor="text1"/>
        </w:rPr>
        <w:t>n - 1);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>}</w:t>
      </w:r>
      <w:r w:rsidRPr="00DC7AC1">
        <w:rPr>
          <w:b w:val="0"/>
          <w:bCs w:val="0"/>
          <w:i w:val="0"/>
          <w:iCs w:val="0"/>
          <w:color w:val="000000" w:themeColor="text1"/>
        </w:rPr>
        <w:br/>
      </w:r>
    </w:p>
    <w:p w14:paraId="2470ED75" w14:textId="77777777" w:rsidR="00335424" w:rsidRPr="00DC7AC1" w:rsidRDefault="00DC7AC1">
      <w:pPr>
        <w:pStyle w:val="Heading1"/>
        <w:rPr>
          <w:color w:val="0D0D0D" w:themeColor="text1" w:themeTint="F2"/>
        </w:rPr>
      </w:pPr>
      <w:r w:rsidRPr="00DC7AC1">
        <w:rPr>
          <w:rFonts w:ascii="Times New Roman" w:hAnsi="Times New Roman"/>
          <w:color w:val="0D0D0D" w:themeColor="text1" w:themeTint="F2"/>
          <w:sz w:val="24"/>
        </w:rPr>
        <w:t>2. Setup</w:t>
      </w:r>
    </w:p>
    <w:p w14:paraId="1B526FA8" w14:textId="77777777" w:rsidR="00335424" w:rsidRDefault="00DC7AC1">
      <w:r>
        <w:t>We create a method named forecast which accepts the current amount, annual growth rate, and number of years to calculate future value recursively.</w:t>
      </w:r>
    </w:p>
    <w:p w14:paraId="449244D1" w14:textId="77777777" w:rsidR="00335424" w:rsidRPr="00DC7AC1" w:rsidRDefault="00DC7AC1">
      <w:pPr>
        <w:pStyle w:val="Heading1"/>
        <w:rPr>
          <w:color w:val="auto"/>
        </w:rPr>
      </w:pPr>
      <w:r w:rsidRPr="00DC7AC1">
        <w:rPr>
          <w:rFonts w:ascii="Times New Roman" w:hAnsi="Times New Roman"/>
          <w:color w:val="auto"/>
          <w:sz w:val="24"/>
        </w:rPr>
        <w:t>3. Implementation</w:t>
      </w:r>
    </w:p>
    <w:p w14:paraId="3A66D606" w14:textId="77777777" w:rsidR="00335424" w:rsidRDefault="00DC7AC1">
      <w:r>
        <w:t>Recursive method to calculate future value:</w:t>
      </w:r>
    </w:p>
    <w:p w14:paraId="182ABC08" w14:textId="77777777" w:rsidR="00DC7AC1" w:rsidRDefault="00DC7AC1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DC7AC1">
        <w:rPr>
          <w:b w:val="0"/>
          <w:bCs w:val="0"/>
          <w:i w:val="0"/>
          <w:iCs w:val="0"/>
          <w:color w:val="000000" w:themeColor="text1"/>
        </w:rPr>
        <w:br/>
      </w:r>
      <w:r w:rsidRPr="00DC7AC1">
        <w:rPr>
          <w:b w:val="0"/>
          <w:bCs w:val="0"/>
          <w:i w:val="0"/>
          <w:iCs w:val="0"/>
          <w:color w:val="000000" w:themeColor="text1"/>
        </w:rPr>
        <w:t>public class Forecast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public static double forecast(double amount, double rate, int years)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if (years == 0) return amount;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return forecast(amount * (1 + rate), rate, years - 1);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DC7AC1">
        <w:rPr>
          <w:b w:val="0"/>
          <w:bCs w:val="0"/>
          <w:i w:val="0"/>
          <w:iCs w:val="0"/>
          <w:color w:val="000000" w:themeColor="text1"/>
        </w:rPr>
        <w:br/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public static void main(String[]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args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>)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double current = 1000;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double growth = 0.05;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int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futureYears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 xml:space="preserve"> = 3;</w:t>
      </w:r>
      <w:r w:rsidRPr="00DC7AC1">
        <w:rPr>
          <w:b w:val="0"/>
          <w:bCs w:val="0"/>
          <w:i w:val="0"/>
          <w:iCs w:val="0"/>
          <w:color w:val="000000" w:themeColor="text1"/>
        </w:rPr>
        <w:br/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double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futureValue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 xml:space="preserve"> = forecast(current, growth,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futureYears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>);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System.out.printf("Future Value after %d years: %.2f\n",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futureYears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 xml:space="preserve">, </w:t>
      </w:r>
      <w:proofErr w:type="spellStart"/>
      <w:r w:rsidRPr="00DC7AC1">
        <w:rPr>
          <w:b w:val="0"/>
          <w:bCs w:val="0"/>
          <w:i w:val="0"/>
          <w:iCs w:val="0"/>
          <w:color w:val="000000" w:themeColor="text1"/>
        </w:rPr>
        <w:t>futureValue</w:t>
      </w:r>
      <w:proofErr w:type="spellEnd"/>
      <w:r w:rsidRPr="00DC7AC1">
        <w:rPr>
          <w:b w:val="0"/>
          <w:bCs w:val="0"/>
          <w:i w:val="0"/>
          <w:iCs w:val="0"/>
          <w:color w:val="000000" w:themeColor="text1"/>
        </w:rPr>
        <w:t>);</w:t>
      </w:r>
      <w:r w:rsidRPr="00DC7AC1">
        <w:rPr>
          <w:b w:val="0"/>
          <w:bCs w:val="0"/>
          <w:i w:val="0"/>
          <w:iCs w:val="0"/>
          <w:color w:val="000000" w:themeColor="text1"/>
        </w:rPr>
        <w:br/>
      </w:r>
      <w:r w:rsidRPr="00DC7AC1">
        <w:rPr>
          <w:b w:val="0"/>
          <w:bCs w:val="0"/>
          <w:i w:val="0"/>
          <w:iCs w:val="0"/>
          <w:color w:val="000000" w:themeColor="text1"/>
        </w:rPr>
        <w:lastRenderedPageBreak/>
        <w:t xml:space="preserve">    }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4AED5C88" w14:textId="77777777" w:rsidR="00DC7AC1" w:rsidRDefault="00DC7AC1">
      <w:pPr>
        <w:pStyle w:val="IntenseQuote"/>
        <w:rPr>
          <w:b w:val="0"/>
          <w:bCs w:val="0"/>
          <w:i w:val="0"/>
          <w:iCs w:val="0"/>
          <w:color w:val="000000" w:themeColor="text1"/>
        </w:rPr>
      </w:pPr>
    </w:p>
    <w:p w14:paraId="49A78EAE" w14:textId="46C3590D" w:rsidR="00DC7AC1" w:rsidRDefault="00DC7AC1" w:rsidP="00DC7AC1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>
        <w:rPr>
          <w:noProof/>
        </w:rPr>
        <w:drawing>
          <wp:inline distT="0" distB="0" distL="0" distR="0" wp14:anchorId="3E240316" wp14:editId="19FE9C1E">
            <wp:extent cx="4411980" cy="2247900"/>
            <wp:effectExtent l="0" t="0" r="7620" b="0"/>
            <wp:docPr id="6370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5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84B1" w14:textId="57B7F1C8" w:rsidR="00335424" w:rsidRPr="00DC7AC1" w:rsidRDefault="00335424" w:rsidP="00DC7AC1">
      <w:pPr>
        <w:pStyle w:val="IntenseQuote"/>
        <w:ind w:left="0"/>
        <w:rPr>
          <w:b w:val="0"/>
          <w:bCs w:val="0"/>
          <w:i w:val="0"/>
          <w:iCs w:val="0"/>
          <w:color w:val="000000" w:themeColor="text1"/>
        </w:rPr>
      </w:pPr>
    </w:p>
    <w:p w14:paraId="6B482BFA" w14:textId="77777777" w:rsidR="00335424" w:rsidRPr="00DC7AC1" w:rsidRDefault="00DC7AC1">
      <w:pPr>
        <w:pStyle w:val="Heading1"/>
        <w:rPr>
          <w:color w:val="auto"/>
        </w:rPr>
      </w:pPr>
      <w:r w:rsidRPr="00DC7AC1">
        <w:rPr>
          <w:rFonts w:ascii="Times New Roman" w:hAnsi="Times New Roman"/>
          <w:color w:val="auto"/>
          <w:sz w:val="24"/>
        </w:rPr>
        <w:t>4. Analysis</w:t>
      </w:r>
    </w:p>
    <w:p w14:paraId="4ACC0011" w14:textId="77777777" w:rsidR="00335424" w:rsidRDefault="00DC7AC1">
      <w:r>
        <w:t>Time Complexity: O(n), where n is the number of years (each year requires one recursive call).</w:t>
      </w:r>
    </w:p>
    <w:p w14:paraId="0F2B7BE6" w14:textId="77777777" w:rsidR="00335424" w:rsidRDefault="00DC7AC1">
      <w:r>
        <w:t>Problem: For very large values of years, recursion can cause a stack overflow.</w:t>
      </w:r>
    </w:p>
    <w:p w14:paraId="123CD35D" w14:textId="77777777" w:rsidR="00335424" w:rsidRDefault="00DC7AC1">
      <w:r>
        <w:t>To avoid excessive computation, recursion can be replaced by iteration:</w:t>
      </w:r>
    </w:p>
    <w:p w14:paraId="42856217" w14:textId="77777777" w:rsidR="00335424" w:rsidRPr="00DC7AC1" w:rsidRDefault="00DC7AC1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>
        <w:br/>
      </w:r>
      <w:r w:rsidRPr="00DC7AC1">
        <w:rPr>
          <w:b w:val="0"/>
          <w:bCs w:val="0"/>
          <w:i w:val="0"/>
          <w:iCs w:val="0"/>
          <w:color w:val="000000" w:themeColor="text1"/>
        </w:rPr>
        <w:t xml:space="preserve">public static double </w:t>
      </w:r>
      <w:proofErr w:type="gramStart"/>
      <w:r w:rsidRPr="00DC7AC1">
        <w:rPr>
          <w:b w:val="0"/>
          <w:bCs w:val="0"/>
          <w:i w:val="0"/>
          <w:iCs w:val="0"/>
          <w:color w:val="000000" w:themeColor="text1"/>
        </w:rPr>
        <w:t>forecastIterative(</w:t>
      </w:r>
      <w:proofErr w:type="gramEnd"/>
      <w:r w:rsidRPr="00DC7AC1">
        <w:rPr>
          <w:b w:val="0"/>
          <w:bCs w:val="0"/>
          <w:i w:val="0"/>
          <w:iCs w:val="0"/>
          <w:color w:val="000000" w:themeColor="text1"/>
        </w:rPr>
        <w:t>double amount, double rate, int years)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for (int i = 0; i &lt; years; i++) {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    amount *= (1 + rate);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</w:t>
      </w:r>
      <w:proofErr w:type="gramStart"/>
      <w:r w:rsidRPr="00DC7AC1">
        <w:rPr>
          <w:b w:val="0"/>
          <w:bCs w:val="0"/>
          <w:i w:val="0"/>
          <w:iCs w:val="0"/>
          <w:color w:val="000000" w:themeColor="text1"/>
        </w:rPr>
        <w:t xml:space="preserve">  }</w:t>
      </w:r>
      <w:proofErr w:type="gramEnd"/>
      <w:r w:rsidRPr="00DC7AC1">
        <w:rPr>
          <w:b w:val="0"/>
          <w:bCs w:val="0"/>
          <w:i w:val="0"/>
          <w:iCs w:val="0"/>
          <w:color w:val="000000" w:themeColor="text1"/>
        </w:rPr>
        <w:br/>
        <w:t xml:space="preserve">    return amount;</w:t>
      </w:r>
      <w:r w:rsidRPr="00DC7AC1">
        <w:rPr>
          <w:b w:val="0"/>
          <w:bCs w:val="0"/>
          <w:i w:val="0"/>
          <w:iCs w:val="0"/>
          <w:color w:val="000000" w:themeColor="text1"/>
        </w:rPr>
        <w:br/>
        <w:t>}</w:t>
      </w:r>
      <w:r w:rsidRPr="00DC7AC1">
        <w:rPr>
          <w:b w:val="0"/>
          <w:bCs w:val="0"/>
          <w:i w:val="0"/>
          <w:iCs w:val="0"/>
          <w:color w:val="000000" w:themeColor="text1"/>
        </w:rPr>
        <w:br/>
      </w:r>
    </w:p>
    <w:sectPr w:rsidR="00335424" w:rsidRPr="00DC7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250754">
    <w:abstractNumId w:val="8"/>
  </w:num>
  <w:num w:numId="2" w16cid:durableId="963929881">
    <w:abstractNumId w:val="6"/>
  </w:num>
  <w:num w:numId="3" w16cid:durableId="124086379">
    <w:abstractNumId w:val="5"/>
  </w:num>
  <w:num w:numId="4" w16cid:durableId="2104260516">
    <w:abstractNumId w:val="4"/>
  </w:num>
  <w:num w:numId="5" w16cid:durableId="929656006">
    <w:abstractNumId w:val="7"/>
  </w:num>
  <w:num w:numId="6" w16cid:durableId="1364163147">
    <w:abstractNumId w:val="3"/>
  </w:num>
  <w:num w:numId="7" w16cid:durableId="1476292029">
    <w:abstractNumId w:val="2"/>
  </w:num>
  <w:num w:numId="8" w16cid:durableId="449973719">
    <w:abstractNumId w:val="1"/>
  </w:num>
  <w:num w:numId="9" w16cid:durableId="13665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5424"/>
    <w:rsid w:val="008E6195"/>
    <w:rsid w:val="00AA1D8D"/>
    <w:rsid w:val="00B47730"/>
    <w:rsid w:val="00CB0664"/>
    <w:rsid w:val="00DC7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0A764"/>
  <w14:defaultImageDpi w14:val="300"/>
  <w15:docId w15:val="{1BAFD946-0E9A-444B-ACDB-F57920DB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</cp:lastModifiedBy>
  <cp:revision>2</cp:revision>
  <dcterms:created xsi:type="dcterms:W3CDTF">2025-06-20T17:12:00Z</dcterms:created>
  <dcterms:modified xsi:type="dcterms:W3CDTF">2025-06-20T17:12:00Z</dcterms:modified>
  <cp:category/>
</cp:coreProperties>
</file>