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FF62" w14:textId="1B34E519" w:rsidR="00362C5D" w:rsidRDefault="00B97455" w:rsidP="00362C5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 xml:space="preserve">Programare paralela si distribuita – Laborator </w:t>
      </w:r>
      <w:r w:rsidR="00C66B9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3</w:t>
      </w:r>
    </w:p>
    <w:p w14:paraId="4798AA02" w14:textId="18C9F4DB" w:rsidR="00B97455" w:rsidRDefault="00B97455" w:rsidP="00362C5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Munteanu Bianca-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Stefania</w:t>
      </w:r>
      <w:proofErr w:type="spellEnd"/>
    </w:p>
    <w:p w14:paraId="16C32F55" w14:textId="50F86C6F" w:rsidR="00B97455" w:rsidRDefault="00B97455" w:rsidP="00362C5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o-RO"/>
        </w:rPr>
        <w:t>Grupa 235/1</w:t>
      </w:r>
    </w:p>
    <w:p w14:paraId="1DCD60E3" w14:textId="77777777" w:rsidR="00362C5D" w:rsidRPr="00D2735C" w:rsidRDefault="00362C5D" w:rsidP="00362C5D">
      <w:pPr>
        <w:rPr>
          <w:b/>
          <w:bCs/>
          <w:sz w:val="18"/>
          <w:szCs w:val="18"/>
          <w:u w:val="single"/>
        </w:rPr>
      </w:pPr>
    </w:p>
    <w:p w14:paraId="6F63622E" w14:textId="77777777" w:rsidR="00F31421" w:rsidRDefault="00F31421" w:rsidP="00F31421">
      <w:pP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  <w:t xml:space="preserve">Analiza cerințelor </w:t>
      </w:r>
    </w:p>
    <w:p w14:paraId="52BA7D30" w14:textId="77777777" w:rsidR="00F31421" w:rsidRDefault="00F31421" w:rsidP="00F31421">
      <w:pPr>
        <w:rPr>
          <w:rFonts w:ascii="Times New Roman" w:eastAsia="Times New Roman" w:hAnsi="Times New Roman" w:cs="Times New Roman"/>
          <w:b/>
          <w:bCs/>
          <w:lang w:val="ro-RO"/>
        </w:rPr>
      </w:pPr>
    </w:p>
    <w:p w14:paraId="57618BA7" w14:textId="77777777" w:rsidR="00F31421" w:rsidRDefault="00F31421" w:rsidP="00F31421">
      <w:pPr>
        <w:pStyle w:val="Listparagraf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lang w:val="ro-RO"/>
        </w:rPr>
      </w:pPr>
      <w:proofErr w:type="spellStart"/>
      <w:r>
        <w:rPr>
          <w:rFonts w:cstheme="minorHAnsi"/>
          <w:b/>
          <w:bCs/>
        </w:rPr>
        <w:t>Tema</w:t>
      </w:r>
      <w:proofErr w:type="spellEnd"/>
      <w:r>
        <w:t xml:space="preserve">: </w:t>
      </w:r>
      <w:proofErr w:type="spellStart"/>
      <w:r>
        <w:t>Scrieti</w:t>
      </w:r>
      <w:proofErr w:type="spellEnd"/>
      <w:r>
        <w:t xml:space="preserve"> un program </w:t>
      </w:r>
      <w:proofErr w:type="spellStart"/>
      <w:r>
        <w:t>bazat</w:t>
      </w:r>
      <w:proofErr w:type="spellEnd"/>
      <w:r>
        <w:t xml:space="preserve"> pe MPI care face </w:t>
      </w:r>
      <w:proofErr w:type="spellStart"/>
      <w:r>
        <w:t>suma</w:t>
      </w:r>
      <w:proofErr w:type="spellEnd"/>
      <w:r>
        <w:t xml:space="preserve"> a 2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mari</w:t>
      </w:r>
      <w:proofErr w:type="spellEnd"/>
      <w:r>
        <w:t>. Un ‘</w:t>
      </w:r>
      <w:proofErr w:type="spellStart"/>
      <w:r>
        <w:t>numar</w:t>
      </w:r>
      <w:proofErr w:type="spellEnd"/>
      <w:r>
        <w:t xml:space="preserve"> mare’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10 </w:t>
      </w:r>
      <w:proofErr w:type="spellStart"/>
      <w:r>
        <w:t>cifre</w:t>
      </w:r>
      <w:proofErr w:type="spellEnd"/>
      <w:r>
        <w:t xml:space="preserve"> </w:t>
      </w:r>
    </w:p>
    <w:p w14:paraId="5437711D" w14:textId="77777777" w:rsidR="00F31421" w:rsidRDefault="00F31421" w:rsidP="00F31421">
      <w:pPr>
        <w:pStyle w:val="Listparagraf"/>
        <w:rPr>
          <w:rFonts w:ascii="Times New Roman" w:eastAsia="Times New Roman" w:hAnsi="Times New Roman" w:cs="Times New Roman"/>
          <w:b/>
          <w:bCs/>
          <w:color w:val="4472C4" w:themeColor="accent1"/>
          <w:lang w:val="ro-RO"/>
        </w:rPr>
      </w:pPr>
    </w:p>
    <w:p w14:paraId="6DFB5181" w14:textId="77777777" w:rsidR="00F31421" w:rsidRDefault="00F31421" w:rsidP="00F31421">
      <w:pPr>
        <w:pStyle w:val="Listparagraf"/>
        <w:numPr>
          <w:ilvl w:val="0"/>
          <w:numId w:val="17"/>
        </w:numPr>
      </w:pPr>
      <w:proofErr w:type="spellStart"/>
      <w:r>
        <w:rPr>
          <w:rFonts w:cstheme="minorHAnsi"/>
          <w:b/>
          <w:bCs/>
        </w:rPr>
        <w:t>Reprezentare</w:t>
      </w:r>
      <w:proofErr w:type="spellEnd"/>
      <w:r>
        <w:rPr>
          <w:rFonts w:cstheme="minorHAnsi"/>
          <w:b/>
          <w:bCs/>
        </w:rPr>
        <w:t xml:space="preserve">: </w:t>
      </w:r>
      <w:proofErr w:type="spellStart"/>
      <w:r>
        <w:t>tablou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(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semn</w:t>
      </w:r>
      <w:proofErr w:type="spellEnd"/>
      <w:r>
        <w:t xml:space="preserve"> - byte) in care </w:t>
      </w:r>
      <w:proofErr w:type="spellStart"/>
      <w:r>
        <w:t>cifra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nesemnificativa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pe prima </w:t>
      </w:r>
      <w:proofErr w:type="spellStart"/>
      <w:r>
        <w:t>pozitie</w:t>
      </w:r>
      <w:proofErr w:type="spellEnd"/>
      <w:r>
        <w:t xml:space="preserve">. </w:t>
      </w:r>
    </w:p>
    <w:p w14:paraId="5D72B840" w14:textId="77777777" w:rsidR="00F31421" w:rsidRDefault="00F31421" w:rsidP="00F31421"/>
    <w:p w14:paraId="151348CB" w14:textId="77777777" w:rsidR="00F31421" w:rsidRDefault="00F31421" w:rsidP="00F31421">
      <w:pPr>
        <w:pStyle w:val="Listparagraf"/>
        <w:numPr>
          <w:ilvl w:val="0"/>
          <w:numId w:val="18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Datele</w:t>
      </w:r>
      <w:proofErr w:type="spellEnd"/>
      <w:r>
        <w:rPr>
          <w:rFonts w:cstheme="minorHAnsi"/>
          <w:b/>
          <w:bCs/>
        </w:rPr>
        <w:t xml:space="preserve"> de </w:t>
      </w:r>
      <w:proofErr w:type="spellStart"/>
      <w:r>
        <w:rPr>
          <w:rFonts w:cstheme="minorHAnsi"/>
          <w:b/>
          <w:bCs/>
        </w:rPr>
        <w:t>intrare</w:t>
      </w:r>
      <w:proofErr w:type="spellEnd"/>
      <w:r>
        <w:rPr>
          <w:rFonts w:cstheme="minorHAnsi"/>
        </w:rPr>
        <w:t xml:space="preserve"> </w:t>
      </w:r>
    </w:p>
    <w:p w14:paraId="1FDC498C" w14:textId="77777777" w:rsidR="00F31421" w:rsidRDefault="00F31421" w:rsidP="00F31421">
      <w:pPr>
        <w:pStyle w:val="Listparagraf"/>
        <w:numPr>
          <w:ilvl w:val="0"/>
          <w:numId w:val="19"/>
        </w:numPr>
        <w:rPr>
          <w:rFonts w:cstheme="minorHAnsi"/>
          <w:b/>
          <w:bCs/>
        </w:rPr>
      </w:pPr>
      <w:r>
        <w:rPr>
          <w:rFonts w:cstheme="minorHAnsi"/>
        </w:rPr>
        <w:t xml:space="preserve">Cele 2 </w:t>
      </w:r>
      <w:proofErr w:type="spellStart"/>
      <w:r>
        <w:rPr>
          <w:rFonts w:cstheme="minorHAnsi"/>
        </w:rPr>
        <w:t>numere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mari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citesc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fisierele</w:t>
      </w:r>
      <w:proofErr w:type="spellEnd"/>
      <w:r>
        <w:rPr>
          <w:rFonts w:cstheme="minorHAnsi"/>
        </w:rPr>
        <w:t xml:space="preserve"> “Numar1.txt” (un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cu N_1 </w:t>
      </w:r>
      <w:proofErr w:type="spellStart"/>
      <w:r>
        <w:rPr>
          <w:rFonts w:cstheme="minorHAnsi"/>
        </w:rPr>
        <w:t>cifre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“Numar2.txt” (un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cu N_2 </w:t>
      </w:r>
      <w:proofErr w:type="spellStart"/>
      <w:r>
        <w:rPr>
          <w:rFonts w:cstheme="minorHAnsi"/>
        </w:rPr>
        <w:t>cifre</w:t>
      </w:r>
      <w:proofErr w:type="spellEnd"/>
      <w:r>
        <w:rPr>
          <w:rFonts w:cstheme="minorHAnsi"/>
        </w:rPr>
        <w:t xml:space="preserve">). </w:t>
      </w:r>
    </w:p>
    <w:p w14:paraId="60FE435E" w14:textId="77777777" w:rsidR="00F31421" w:rsidRDefault="00F31421" w:rsidP="00F31421">
      <w:pPr>
        <w:pStyle w:val="Listparagraf"/>
        <w:numPr>
          <w:ilvl w:val="0"/>
          <w:numId w:val="19"/>
        </w:numPr>
      </w:pPr>
      <w:proofErr w:type="spellStart"/>
      <w:r>
        <w:t>Fiecare</w:t>
      </w:r>
      <w:proofErr w:type="spellEnd"/>
      <w:r>
        <w:t xml:space="preserve"> din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la </w:t>
      </w:r>
      <w:proofErr w:type="spellStart"/>
      <w:r>
        <w:t>inceput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(N)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cifrele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>.</w:t>
      </w:r>
      <w:r>
        <w:br/>
      </w:r>
    </w:p>
    <w:p w14:paraId="156B603E" w14:textId="77777777" w:rsidR="00F31421" w:rsidRDefault="00F31421" w:rsidP="00F31421">
      <w:pPr>
        <w:pStyle w:val="Listparagraf"/>
        <w:numPr>
          <w:ilvl w:val="0"/>
          <w:numId w:val="18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Implementare</w:t>
      </w:r>
      <w:proofErr w:type="spellEnd"/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C++ ( </w:t>
      </w:r>
      <w:proofErr w:type="spellStart"/>
      <w:r>
        <w:rPr>
          <w:rFonts w:cstheme="minorHAnsi"/>
        </w:rPr>
        <w:t>cel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putin</w:t>
      </w:r>
      <w:proofErr w:type="spellEnd"/>
      <w:r>
        <w:rPr>
          <w:rFonts w:cstheme="minorHAnsi"/>
        </w:rPr>
        <w:t xml:space="preserve"> C++11 )</w:t>
      </w:r>
    </w:p>
    <w:p w14:paraId="5357DE00" w14:textId="77777777" w:rsidR="00F31421" w:rsidRDefault="00F31421" w:rsidP="00F31421">
      <w:pPr>
        <w:rPr>
          <w:b/>
          <w:bCs/>
          <w:u w:val="single"/>
        </w:rPr>
      </w:pPr>
    </w:p>
    <w:p w14:paraId="6CEC77AB" w14:textId="77777777" w:rsidR="00F31421" w:rsidRDefault="00F31421" w:rsidP="00F31421">
      <w:pPr>
        <w:pStyle w:val="Listparagraf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Testare</w:t>
      </w:r>
      <w:proofErr w:type="spellEnd"/>
      <w:r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masurati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timpul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executie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</w:p>
    <w:p w14:paraId="46B7DAE0" w14:textId="77777777" w:rsidR="00F31421" w:rsidRDefault="00F31421" w:rsidP="00F31421">
      <w:pPr>
        <w:pStyle w:val="Listparagraf"/>
        <w:numPr>
          <w:ilvl w:val="0"/>
          <w:numId w:val="21"/>
        </w:numPr>
        <w:rPr>
          <w:rFonts w:cstheme="minorHAnsi"/>
        </w:rPr>
      </w:pPr>
      <w:r>
        <w:t>Numar1=Numar2=”123456789123456789” ; p=1,2,3,4,8,16</w:t>
      </w:r>
    </w:p>
    <w:p w14:paraId="165491AE" w14:textId="77777777" w:rsidR="00F31421" w:rsidRDefault="00F31421" w:rsidP="00F31421">
      <w:pPr>
        <w:pStyle w:val="Listparagraf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N1=N2=1000 </w:t>
      </w:r>
      <w:r>
        <w:t>(random digits)</w:t>
      </w:r>
      <w:r>
        <w:rPr>
          <w:rFonts w:cstheme="minorHAnsi"/>
        </w:rPr>
        <w:t>; p=1,2,4,8,16</w:t>
      </w:r>
    </w:p>
    <w:p w14:paraId="45656C92" w14:textId="77777777" w:rsidR="00F31421" w:rsidRDefault="00F31421" w:rsidP="00F31421">
      <w:pPr>
        <w:pStyle w:val="Listparagraf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N=100, N2=100000 </w:t>
      </w:r>
      <w:r>
        <w:t>(random digits)</w:t>
      </w:r>
      <w:r>
        <w:rPr>
          <w:rFonts w:cstheme="minorHAnsi"/>
        </w:rPr>
        <w:t>; p=1,2,4,8,16</w:t>
      </w:r>
    </w:p>
    <w:p w14:paraId="5F02E4E5" w14:textId="77777777" w:rsidR="00F31421" w:rsidRDefault="00F31421" w:rsidP="00F31421">
      <w:pPr>
        <w:ind w:firstLine="360"/>
        <w:rPr>
          <w:rFonts w:cstheme="minorHAnsi"/>
        </w:rPr>
      </w:pPr>
      <w:proofErr w:type="spellStart"/>
      <w:r>
        <w:rPr>
          <w:rFonts w:cstheme="minorHAnsi"/>
        </w:rPr>
        <w:t>Fisierul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trebuie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</w:t>
      </w:r>
      <w:proofErr w:type="spellEnd"/>
      <w:r>
        <w:rPr>
          <w:rFonts w:cstheme="minorHAnsi"/>
        </w:rPr>
        <w:t xml:space="preserve"> anterior </w:t>
      </w: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adaugare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numere</w:t>
      </w:r>
      <w:proofErr w:type="spellEnd"/>
      <w:r>
        <w:rPr>
          <w:rFonts w:cstheme="minorHAnsi"/>
        </w:rPr>
        <w:t xml:space="preserve"> generate </w:t>
      </w:r>
      <w:proofErr w:type="spellStart"/>
      <w:r>
        <w:rPr>
          <w:rFonts w:cstheme="minorHAnsi"/>
        </w:rPr>
        <w:t>aleator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rularile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trebuie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executate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acelasi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>.</w:t>
      </w:r>
    </w:p>
    <w:p w14:paraId="0D140674" w14:textId="77777777" w:rsidR="00F31421" w:rsidRDefault="00F31421" w:rsidP="00F31421">
      <w:pPr>
        <w:rPr>
          <w:rFonts w:cstheme="minorHAnsi"/>
        </w:rPr>
      </w:pPr>
    </w:p>
    <w:p w14:paraId="54483AC6" w14:textId="77777777" w:rsidR="00F31421" w:rsidRDefault="00F31421" w:rsidP="00F31421">
      <w:pPr>
        <w:pStyle w:val="Listparagraf"/>
        <w:numPr>
          <w:ilvl w:val="0"/>
          <w:numId w:val="18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Constrangeri</w:t>
      </w:r>
      <w:proofErr w:type="spellEnd"/>
      <w:r>
        <w:rPr>
          <w:rFonts w:cstheme="minorHAnsi"/>
          <w:b/>
          <w:bCs/>
        </w:rPr>
        <w:t xml:space="preserve">: </w:t>
      </w:r>
    </w:p>
    <w:p w14:paraId="7203A554" w14:textId="77777777" w:rsidR="00F31421" w:rsidRDefault="00F31421" w:rsidP="00F31421">
      <w:pPr>
        <w:pStyle w:val="Listparagraf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N_1, N_2 &gt; 10 </w:t>
      </w:r>
    </w:p>
    <w:p w14:paraId="10EA7AD5" w14:textId="77777777" w:rsidR="00F31421" w:rsidRDefault="00F31421" w:rsidP="00F31421">
      <w:pPr>
        <w:rPr>
          <w:rFonts w:cstheme="minorHAnsi"/>
        </w:rPr>
      </w:pPr>
    </w:p>
    <w:p w14:paraId="0E7705D7" w14:textId="77777777" w:rsidR="00F31421" w:rsidRDefault="00F31421" w:rsidP="00F31421">
      <w:pPr>
        <w:pStyle w:val="Listparagraf"/>
        <w:numPr>
          <w:ilvl w:val="0"/>
          <w:numId w:val="18"/>
        </w:numPr>
        <w:rPr>
          <w:rFonts w:cstheme="minorHAnsi"/>
        </w:rPr>
      </w:pPr>
      <w:proofErr w:type="spellStart"/>
      <w:r>
        <w:rPr>
          <w:rFonts w:cstheme="minorHAnsi"/>
          <w:b/>
          <w:bCs/>
          <w:u w:val="single"/>
        </w:rPr>
        <w:t>Postconditie</w:t>
      </w:r>
      <w:proofErr w:type="spellEnd"/>
      <w:r>
        <w:rPr>
          <w:rFonts w:cstheme="minorHAnsi"/>
          <w:b/>
          <w:bCs/>
          <w:u w:val="single"/>
        </w:rPr>
        <w:t>:</w:t>
      </w:r>
      <w:r>
        <w:rPr>
          <w:rFonts w:cstheme="minorHAnsi"/>
        </w:rPr>
        <w:t xml:space="preserve"> </w:t>
      </w:r>
      <w:proofErr w:type="spellStart"/>
      <w:r>
        <w:t>Fisierul</w:t>
      </w:r>
      <w:proofErr w:type="spellEnd"/>
      <w:r>
        <w:t xml:space="preserve"> “Numar3.txt”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mari</w:t>
      </w:r>
      <w:proofErr w:type="spellEnd"/>
      <w:r>
        <w:t>.</w:t>
      </w:r>
    </w:p>
    <w:p w14:paraId="3A68EB1C" w14:textId="7ACEEAAE" w:rsidR="000E27DD" w:rsidRPr="00C563BC" w:rsidRDefault="000E27DD" w:rsidP="000E27DD">
      <w:pPr>
        <w:rPr>
          <w:rFonts w:cstheme="minorHAnsi"/>
          <w:sz w:val="20"/>
          <w:szCs w:val="20"/>
        </w:rPr>
      </w:pPr>
    </w:p>
    <w:p w14:paraId="37F52238" w14:textId="77777777" w:rsidR="000E27DD" w:rsidRPr="00C563BC" w:rsidRDefault="000E27DD" w:rsidP="00362C5D">
      <w:pPr>
        <w:rPr>
          <w:rFonts w:cstheme="minorHAnsi"/>
          <w:sz w:val="20"/>
          <w:szCs w:val="20"/>
        </w:rPr>
      </w:pPr>
    </w:p>
    <w:p w14:paraId="6E453487" w14:textId="77777777" w:rsidR="00362C5D" w:rsidRDefault="00362C5D"/>
    <w:p w14:paraId="5AFB18C6" w14:textId="77777777" w:rsidR="00362C5D" w:rsidRDefault="00362C5D"/>
    <w:p w14:paraId="02FB9B33" w14:textId="1CB3DF34" w:rsidR="00B23ADE" w:rsidRPr="002107FF" w:rsidRDefault="00B23ADE" w:rsidP="00B23ADE">
      <w:pP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  <w:t>Proiectare</w:t>
      </w:r>
      <w:r w:rsidRPr="002107FF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ro-RO"/>
        </w:rPr>
        <w:t xml:space="preserve"> </w:t>
      </w:r>
    </w:p>
    <w:p w14:paraId="16B0F07D" w14:textId="4891754F" w:rsidR="00C563BC" w:rsidRDefault="00C563BC">
      <w:pPr>
        <w:rPr>
          <w:b/>
          <w:bCs/>
          <w:color w:val="4472C4" w:themeColor="accent1"/>
          <w:sz w:val="28"/>
          <w:szCs w:val="28"/>
        </w:rPr>
      </w:pPr>
    </w:p>
    <w:p w14:paraId="4D83DA03" w14:textId="77777777" w:rsidR="00F31421" w:rsidRPr="00F31421" w:rsidRDefault="00F31421" w:rsidP="00F31421">
      <w:proofErr w:type="spellStart"/>
      <w:r w:rsidRPr="00F31421">
        <w:rPr>
          <w:b/>
          <w:bCs/>
        </w:rPr>
        <w:t>Varianta</w:t>
      </w:r>
      <w:proofErr w:type="spellEnd"/>
      <w:r w:rsidRPr="00F31421">
        <w:rPr>
          <w:b/>
          <w:bCs/>
        </w:rPr>
        <w:t xml:space="preserve"> 0</w:t>
      </w:r>
      <w:r w:rsidRPr="00F31421">
        <w:t xml:space="preserve"> – </w:t>
      </w:r>
      <w:proofErr w:type="spellStart"/>
      <w:r w:rsidRPr="00F31421">
        <w:t>implementare</w:t>
      </w:r>
      <w:proofErr w:type="spellEnd"/>
      <w:r w:rsidRPr="00F31421">
        <w:t xml:space="preserve"> </w:t>
      </w:r>
      <w:proofErr w:type="spellStart"/>
      <w:r w:rsidRPr="00F31421">
        <w:t>secventiala</w:t>
      </w:r>
      <w:proofErr w:type="spellEnd"/>
      <w:r w:rsidRPr="00F31421">
        <w:t xml:space="preserve"> C++11.</w:t>
      </w:r>
    </w:p>
    <w:p w14:paraId="564F9196" w14:textId="0F9EA854" w:rsidR="00F31421" w:rsidRPr="00F31421" w:rsidRDefault="00F31421" w:rsidP="00F31421">
      <w:r w:rsidRPr="00F31421">
        <w:t xml:space="preserve">p - </w:t>
      </w:r>
      <w:proofErr w:type="spellStart"/>
      <w:r w:rsidRPr="00F31421">
        <w:t>procese</w:t>
      </w:r>
      <w:proofErr w:type="spellEnd"/>
      <w:r w:rsidRPr="00F31421">
        <w:t xml:space="preserve"> MPI</w:t>
      </w:r>
    </w:p>
    <w:p w14:paraId="54AC52D1" w14:textId="77777777" w:rsidR="00F31421" w:rsidRPr="00F31421" w:rsidRDefault="00F31421" w:rsidP="00F31421"/>
    <w:p w14:paraId="459101EE" w14:textId="77777777" w:rsidR="00F31421" w:rsidRPr="00F31421" w:rsidRDefault="00F31421" w:rsidP="00F31421">
      <w:proofErr w:type="spellStart"/>
      <w:r w:rsidRPr="00F31421">
        <w:rPr>
          <w:b/>
          <w:bCs/>
        </w:rPr>
        <w:t>Varianta</w:t>
      </w:r>
      <w:proofErr w:type="spellEnd"/>
      <w:r w:rsidRPr="00F31421">
        <w:rPr>
          <w:b/>
          <w:bCs/>
        </w:rPr>
        <w:t xml:space="preserve"> 1</w:t>
      </w:r>
      <w:r w:rsidRPr="00F31421">
        <w:t xml:space="preserve"> – </w:t>
      </w:r>
      <w:proofErr w:type="spellStart"/>
      <w:r w:rsidRPr="00F31421">
        <w:t>considera</w:t>
      </w:r>
      <w:proofErr w:type="spellEnd"/>
      <w:r w:rsidRPr="00F31421">
        <w:t xml:space="preserve"> </w:t>
      </w:r>
      <w:proofErr w:type="spellStart"/>
      <w:r w:rsidRPr="00F31421">
        <w:t>rezolvarea</w:t>
      </w:r>
      <w:proofErr w:type="spellEnd"/>
      <w:r w:rsidRPr="00F31421">
        <w:t xml:space="preserve"> </w:t>
      </w:r>
      <w:proofErr w:type="spellStart"/>
      <w:r w:rsidRPr="00F31421">
        <w:t>problemei</w:t>
      </w:r>
      <w:proofErr w:type="spellEnd"/>
      <w:r w:rsidRPr="00F31421">
        <w:t xml:space="preserve"> </w:t>
      </w:r>
      <w:proofErr w:type="spellStart"/>
      <w:r w:rsidRPr="00F31421">
        <w:t>prin</w:t>
      </w:r>
      <w:proofErr w:type="spellEnd"/>
      <w:r w:rsidRPr="00F31421">
        <w:t xml:space="preserve"> </w:t>
      </w:r>
      <w:proofErr w:type="spellStart"/>
      <w:r w:rsidRPr="00F31421">
        <w:t>executia</w:t>
      </w:r>
      <w:proofErr w:type="spellEnd"/>
      <w:r w:rsidRPr="00F31421">
        <w:t xml:space="preserve"> </w:t>
      </w:r>
      <w:proofErr w:type="spellStart"/>
      <w:r w:rsidRPr="00F31421">
        <w:t>urmatoarelor</w:t>
      </w:r>
      <w:proofErr w:type="spellEnd"/>
      <w:r w:rsidRPr="00F31421">
        <w:t xml:space="preserve"> </w:t>
      </w:r>
      <w:proofErr w:type="spellStart"/>
      <w:r w:rsidRPr="00F31421">
        <w:t>etape</w:t>
      </w:r>
      <w:proofErr w:type="spellEnd"/>
      <w:r w:rsidRPr="00F31421">
        <w:t>:</w:t>
      </w:r>
    </w:p>
    <w:p w14:paraId="6703EA84" w14:textId="77777777" w:rsidR="00F31421" w:rsidRPr="00F31421" w:rsidRDefault="00F31421" w:rsidP="00F31421">
      <w:r w:rsidRPr="00F31421">
        <w:t xml:space="preserve">1) </w:t>
      </w:r>
      <w:proofErr w:type="spellStart"/>
      <w:r w:rsidRPr="00F31421">
        <w:t>id_proces_curent</w:t>
      </w:r>
      <w:proofErr w:type="spellEnd"/>
      <w:r w:rsidRPr="00F31421">
        <w:t>=1</w:t>
      </w:r>
    </w:p>
    <w:p w14:paraId="1C48A8BD" w14:textId="77777777" w:rsidR="00F31421" w:rsidRPr="00F31421" w:rsidRDefault="00F31421" w:rsidP="00F31421">
      <w:r w:rsidRPr="00F31421">
        <w:t xml:space="preserve">2) </w:t>
      </w:r>
      <w:proofErr w:type="spellStart"/>
      <w:r w:rsidRPr="00F31421">
        <w:t>procesul</w:t>
      </w:r>
      <w:proofErr w:type="spellEnd"/>
      <w:r w:rsidRPr="00F31421">
        <w:t xml:space="preserve"> 0 </w:t>
      </w:r>
      <w:proofErr w:type="spellStart"/>
      <w:r w:rsidRPr="00F31421">
        <w:t>repeta</w:t>
      </w:r>
      <w:proofErr w:type="spellEnd"/>
      <w:r w:rsidRPr="00F31421">
        <w:t xml:space="preserve"> </w:t>
      </w:r>
      <w:proofErr w:type="spellStart"/>
      <w:r w:rsidRPr="00F31421">
        <w:t>urmatoarele</w:t>
      </w:r>
      <w:proofErr w:type="spellEnd"/>
      <w:r w:rsidRPr="00F31421">
        <w:t xml:space="preserve"> </w:t>
      </w:r>
      <w:proofErr w:type="spellStart"/>
      <w:r w:rsidRPr="00F31421">
        <w:t>actiuni</w:t>
      </w:r>
      <w:proofErr w:type="spellEnd"/>
      <w:r w:rsidRPr="00F31421">
        <w:t xml:space="preserve"> </w:t>
      </w:r>
      <w:proofErr w:type="spellStart"/>
      <w:r w:rsidRPr="00F31421">
        <w:t>pana</w:t>
      </w:r>
      <w:proofErr w:type="spellEnd"/>
      <w:r w:rsidRPr="00F31421">
        <w:t xml:space="preserve"> cand se </w:t>
      </w:r>
      <w:proofErr w:type="spellStart"/>
      <w:r w:rsidRPr="00F31421">
        <w:t>citesc</w:t>
      </w:r>
      <w:proofErr w:type="spellEnd"/>
      <w:r w:rsidRPr="00F31421">
        <w:t xml:space="preserve"> </w:t>
      </w:r>
      <w:proofErr w:type="spellStart"/>
      <w:r w:rsidRPr="00F31421">
        <w:t>toate</w:t>
      </w:r>
      <w:proofErr w:type="spellEnd"/>
      <w:r w:rsidRPr="00F31421">
        <w:t xml:space="preserve"> </w:t>
      </w:r>
      <w:proofErr w:type="spellStart"/>
      <w:r w:rsidRPr="00F31421">
        <w:t>cifrele</w:t>
      </w:r>
      <w:proofErr w:type="spellEnd"/>
      <w:r w:rsidRPr="00F31421">
        <w:t xml:space="preserve"> </w:t>
      </w:r>
      <w:proofErr w:type="spellStart"/>
      <w:r w:rsidRPr="00F31421">
        <w:t>numerelor</w:t>
      </w:r>
      <w:proofErr w:type="spellEnd"/>
    </w:p>
    <w:p w14:paraId="2A7E2BE2" w14:textId="77777777" w:rsidR="00F31421" w:rsidRPr="00F31421" w:rsidRDefault="00F31421" w:rsidP="00F31421">
      <w:pPr>
        <w:ind w:left="708"/>
      </w:pPr>
      <w:r w:rsidRPr="00F31421">
        <w:t xml:space="preserve">a. </w:t>
      </w:r>
      <w:proofErr w:type="spellStart"/>
      <w:r w:rsidRPr="00F31421">
        <w:t>citeste</w:t>
      </w:r>
      <w:proofErr w:type="spellEnd"/>
      <w:r w:rsidRPr="00F31421">
        <w:t xml:space="preserve"> cate N/p </w:t>
      </w:r>
      <w:proofErr w:type="spellStart"/>
      <w:r w:rsidRPr="00F31421">
        <w:t>cifre</w:t>
      </w:r>
      <w:proofErr w:type="spellEnd"/>
      <w:r w:rsidRPr="00F31421">
        <w:t xml:space="preserve"> din </w:t>
      </w:r>
      <w:proofErr w:type="spellStart"/>
      <w:r w:rsidRPr="00F31421">
        <w:t>cele</w:t>
      </w:r>
      <w:proofErr w:type="spellEnd"/>
      <w:r w:rsidRPr="00F31421">
        <w:t xml:space="preserve"> 2 </w:t>
      </w:r>
      <w:proofErr w:type="spellStart"/>
      <w:r w:rsidRPr="00F31421">
        <w:t>fisiere</w:t>
      </w:r>
      <w:proofErr w:type="spellEnd"/>
    </w:p>
    <w:p w14:paraId="56CCD432" w14:textId="3AD98575" w:rsidR="00C66B9A" w:rsidRPr="00F31421" w:rsidRDefault="00F31421" w:rsidP="00C66B9A">
      <w:pPr>
        <w:ind w:left="708"/>
      </w:pPr>
      <w:r w:rsidRPr="00F31421">
        <w:t xml:space="preserve">b. le </w:t>
      </w:r>
      <w:proofErr w:type="spellStart"/>
      <w:r w:rsidRPr="00F31421">
        <w:t>trimite</w:t>
      </w:r>
      <w:proofErr w:type="spellEnd"/>
      <w:r w:rsidRPr="00F31421">
        <w:t xml:space="preserve"> </w:t>
      </w:r>
      <w:proofErr w:type="spellStart"/>
      <w:r w:rsidRPr="00F31421">
        <w:t>procesului</w:t>
      </w:r>
      <w:proofErr w:type="spellEnd"/>
      <w:r w:rsidRPr="00F31421">
        <w:t xml:space="preserve"> “</w:t>
      </w:r>
      <w:proofErr w:type="spellStart"/>
      <w:r w:rsidRPr="00F31421">
        <w:t>id_proces_curent</w:t>
      </w:r>
      <w:proofErr w:type="spellEnd"/>
      <w:r w:rsidRPr="00F31421">
        <w:t>”</w:t>
      </w:r>
    </w:p>
    <w:p w14:paraId="018CB3F4" w14:textId="77777777" w:rsidR="00F31421" w:rsidRPr="00F31421" w:rsidRDefault="00F31421" w:rsidP="00F31421">
      <w:r w:rsidRPr="00F31421">
        <w:t xml:space="preserve">c. </w:t>
      </w:r>
      <w:proofErr w:type="spellStart"/>
      <w:r w:rsidRPr="00F31421">
        <w:t>incrementeaza</w:t>
      </w:r>
      <w:proofErr w:type="spellEnd"/>
      <w:r w:rsidRPr="00F31421">
        <w:t xml:space="preserve"> “</w:t>
      </w:r>
      <w:proofErr w:type="spellStart"/>
      <w:r w:rsidRPr="00F31421">
        <w:t>id_proces_curent</w:t>
      </w:r>
      <w:proofErr w:type="spellEnd"/>
      <w:r w:rsidRPr="00F31421">
        <w:t>”</w:t>
      </w:r>
    </w:p>
    <w:p w14:paraId="0DE03AC9" w14:textId="77777777" w:rsidR="00F31421" w:rsidRPr="00F31421" w:rsidRDefault="00F31421" w:rsidP="00F31421">
      <w:r w:rsidRPr="00F31421">
        <w:t xml:space="preserve">3) </w:t>
      </w:r>
      <w:proofErr w:type="spellStart"/>
      <w:r w:rsidRPr="00F31421">
        <w:t>procesele</w:t>
      </w:r>
      <w:proofErr w:type="spellEnd"/>
      <w:r w:rsidRPr="00F31421">
        <w:t xml:space="preserve"> fac </w:t>
      </w:r>
      <w:proofErr w:type="spellStart"/>
      <w:r w:rsidRPr="00F31421">
        <w:t>suma</w:t>
      </w:r>
      <w:proofErr w:type="spellEnd"/>
      <w:r w:rsidRPr="00F31421">
        <w:t xml:space="preserve"> </w:t>
      </w:r>
      <w:proofErr w:type="spellStart"/>
      <w:r w:rsidRPr="00F31421">
        <w:t>cifrelor</w:t>
      </w:r>
      <w:proofErr w:type="spellEnd"/>
      <w:r w:rsidRPr="00F31421">
        <w:t xml:space="preserve"> </w:t>
      </w:r>
      <w:proofErr w:type="spellStart"/>
      <w:r w:rsidRPr="00F31421">
        <w:t>primite</w:t>
      </w:r>
      <w:proofErr w:type="spellEnd"/>
      <w:r w:rsidRPr="00F31421">
        <w:t xml:space="preserve"> </w:t>
      </w:r>
      <w:proofErr w:type="spellStart"/>
      <w:r w:rsidRPr="00F31421">
        <w:t>si</w:t>
      </w:r>
      <w:proofErr w:type="spellEnd"/>
      <w:r w:rsidRPr="00F31421">
        <w:t xml:space="preserve"> </w:t>
      </w:r>
      <w:proofErr w:type="spellStart"/>
      <w:r w:rsidRPr="00F31421">
        <w:t>calculeaza</w:t>
      </w:r>
      <w:proofErr w:type="spellEnd"/>
      <w:r w:rsidRPr="00F31421">
        <w:t xml:space="preserve"> “report” (carry) </w:t>
      </w:r>
      <w:proofErr w:type="spellStart"/>
      <w:r w:rsidRPr="00F31421">
        <w:t>corespunzator</w:t>
      </w:r>
      <w:proofErr w:type="spellEnd"/>
      <w:r w:rsidRPr="00F31421">
        <w:t>;</w:t>
      </w:r>
    </w:p>
    <w:p w14:paraId="0BD08CC5" w14:textId="641C25E1" w:rsidR="00F31421" w:rsidRPr="00F31421" w:rsidRDefault="00F31421" w:rsidP="00F31421">
      <w:r w:rsidRPr="00F31421">
        <w:t xml:space="preserve">4) </w:t>
      </w:r>
      <w:proofErr w:type="spellStart"/>
      <w:r w:rsidRPr="00F31421">
        <w:t>fiecare</w:t>
      </w:r>
      <w:proofErr w:type="spellEnd"/>
      <w:r w:rsidRPr="00F31421">
        <w:t xml:space="preserve"> </w:t>
      </w:r>
      <w:proofErr w:type="spellStart"/>
      <w:r w:rsidRPr="00F31421">
        <w:t>proces</w:t>
      </w:r>
      <w:proofErr w:type="spellEnd"/>
      <w:r w:rsidRPr="00F31421">
        <w:t xml:space="preserve"> (cu </w:t>
      </w:r>
      <w:proofErr w:type="spellStart"/>
      <w:r w:rsidRPr="00F31421">
        <w:t>exceptia</w:t>
      </w:r>
      <w:proofErr w:type="spellEnd"/>
      <w:r w:rsidRPr="00F31421">
        <w:t xml:space="preserve"> </w:t>
      </w:r>
      <w:proofErr w:type="spellStart"/>
      <w:r w:rsidRPr="00F31421">
        <w:t>ultimului</w:t>
      </w:r>
      <w:proofErr w:type="spellEnd"/>
      <w:r w:rsidRPr="00F31421">
        <w:t xml:space="preserve">) </w:t>
      </w:r>
      <w:proofErr w:type="spellStart"/>
      <w:r w:rsidRPr="00F31421">
        <w:t>trimit</w:t>
      </w:r>
      <w:proofErr w:type="spellEnd"/>
      <w:r w:rsidRPr="00F31421">
        <w:t xml:space="preserve"> “</w:t>
      </w:r>
      <w:proofErr w:type="spellStart"/>
      <w:r w:rsidRPr="00F31421">
        <w:t>reportul</w:t>
      </w:r>
      <w:proofErr w:type="spellEnd"/>
      <w:r w:rsidRPr="00F31421">
        <w:t xml:space="preserve">” la </w:t>
      </w:r>
      <w:proofErr w:type="spellStart"/>
      <w:r w:rsidRPr="00F31421">
        <w:t>procesul</w:t>
      </w:r>
      <w:proofErr w:type="spellEnd"/>
      <w:r w:rsidRPr="00F31421">
        <w:t xml:space="preserve"> </w:t>
      </w:r>
      <w:proofErr w:type="spellStart"/>
      <w:r w:rsidRPr="00F31421">
        <w:t>urmator</w:t>
      </w:r>
      <w:proofErr w:type="spellEnd"/>
      <w:r w:rsidRPr="00F31421">
        <w:t xml:space="preserve"> care il </w:t>
      </w:r>
      <w:proofErr w:type="spellStart"/>
      <w:r w:rsidRPr="00F31421">
        <w:t>foloseste</w:t>
      </w:r>
      <w:proofErr w:type="spellEnd"/>
      <w:r w:rsidRPr="00F31421">
        <w:t xml:space="preserve"> </w:t>
      </w:r>
      <w:proofErr w:type="spellStart"/>
      <w:r w:rsidRPr="00F31421">
        <w:t>pentru</w:t>
      </w:r>
      <w:proofErr w:type="spellEnd"/>
      <w:r w:rsidRPr="00F31421">
        <w:t xml:space="preserve"> </w:t>
      </w:r>
      <w:proofErr w:type="spellStart"/>
      <w:r w:rsidRPr="00F31421">
        <w:t>actualizarea</w:t>
      </w:r>
      <w:proofErr w:type="spellEnd"/>
      <w:r w:rsidRPr="00F31421">
        <w:t xml:space="preserve"> </w:t>
      </w:r>
      <w:proofErr w:type="spellStart"/>
      <w:r w:rsidRPr="00F31421">
        <w:t>rezultatului</w:t>
      </w:r>
      <w:proofErr w:type="spellEnd"/>
      <w:r w:rsidRPr="00F31421">
        <w:t xml:space="preserve"> (</w:t>
      </w:r>
      <w:proofErr w:type="spellStart"/>
      <w:r w:rsidRPr="00F31421">
        <w:t>procesul</w:t>
      </w:r>
      <w:proofErr w:type="spellEnd"/>
      <w:r w:rsidRPr="00F31421">
        <w:t xml:space="preserve"> id=1 nu </w:t>
      </w:r>
      <w:proofErr w:type="spellStart"/>
      <w:r w:rsidRPr="00F31421">
        <w:t>primeste</w:t>
      </w:r>
      <w:proofErr w:type="spellEnd"/>
      <w:r w:rsidRPr="00F31421">
        <w:t xml:space="preserve"> carry - il </w:t>
      </w:r>
      <w:proofErr w:type="spellStart"/>
      <w:r w:rsidRPr="00F31421">
        <w:t>considera</w:t>
      </w:r>
      <w:proofErr w:type="spellEnd"/>
      <w:r w:rsidRPr="00F31421">
        <w:t xml:space="preserve"> egal 0)</w:t>
      </w:r>
    </w:p>
    <w:p w14:paraId="365D8F99" w14:textId="223FA800" w:rsidR="00C66B9A" w:rsidRDefault="00F31421" w:rsidP="00C66B9A">
      <w:r w:rsidRPr="00F31421">
        <w:t xml:space="preserve">5) </w:t>
      </w:r>
      <w:proofErr w:type="spellStart"/>
      <w:r w:rsidRPr="00F31421">
        <w:t>rezultatul</w:t>
      </w:r>
      <w:proofErr w:type="spellEnd"/>
      <w:r w:rsidRPr="00F31421">
        <w:t xml:space="preserve"> final se </w:t>
      </w:r>
      <w:proofErr w:type="spellStart"/>
      <w:r w:rsidRPr="00F31421">
        <w:t>obtine</w:t>
      </w:r>
      <w:proofErr w:type="spellEnd"/>
      <w:r w:rsidRPr="00F31421">
        <w:t xml:space="preserve"> in </w:t>
      </w:r>
      <w:proofErr w:type="spellStart"/>
      <w:r w:rsidRPr="00F31421">
        <w:t>procesul</w:t>
      </w:r>
      <w:proofErr w:type="spellEnd"/>
      <w:r w:rsidRPr="00F31421">
        <w:t xml:space="preserve"> 0. care </w:t>
      </w:r>
      <w:proofErr w:type="spellStart"/>
      <w:r w:rsidRPr="00F31421">
        <w:t>scrie</w:t>
      </w:r>
      <w:proofErr w:type="spellEnd"/>
      <w:r w:rsidRPr="00F31421">
        <w:t xml:space="preserve"> </w:t>
      </w:r>
      <w:proofErr w:type="spellStart"/>
      <w:r w:rsidRPr="00F31421">
        <w:t>rezultatul</w:t>
      </w:r>
      <w:proofErr w:type="spellEnd"/>
      <w:r w:rsidRPr="00F31421">
        <w:t xml:space="preserve"> in </w:t>
      </w:r>
      <w:proofErr w:type="spellStart"/>
      <w:r w:rsidRPr="00F31421">
        <w:t>fisierul</w:t>
      </w:r>
      <w:proofErr w:type="spellEnd"/>
      <w:r w:rsidRPr="00F31421">
        <w:t xml:space="preserve"> “Numar3.txt”</w:t>
      </w:r>
    </w:p>
    <w:p w14:paraId="7F1CD399" w14:textId="77777777" w:rsidR="009168B0" w:rsidRPr="00C66B9A" w:rsidRDefault="009168B0" w:rsidP="00C66B9A"/>
    <w:p w14:paraId="6FB01BC5" w14:textId="71F1ED85" w:rsidR="00F31421" w:rsidRPr="00F31421" w:rsidRDefault="00F31421" w:rsidP="00F31421">
      <w:proofErr w:type="spellStart"/>
      <w:r w:rsidRPr="00F31421">
        <w:lastRenderedPageBreak/>
        <w:t>Posibilitati</w:t>
      </w:r>
      <w:proofErr w:type="spellEnd"/>
      <w:r w:rsidRPr="00F31421">
        <w:t xml:space="preserve">: </w:t>
      </w:r>
    </w:p>
    <w:p w14:paraId="52264422" w14:textId="77777777" w:rsidR="00F31421" w:rsidRPr="00F31421" w:rsidRDefault="00F31421" w:rsidP="00F31421">
      <w:pPr>
        <w:ind w:left="708"/>
      </w:pPr>
      <w:r w:rsidRPr="00F31421">
        <w:t xml:space="preserve">a) </w:t>
      </w:r>
      <w:proofErr w:type="spellStart"/>
      <w:r w:rsidRPr="00F31421">
        <w:t>procesele</w:t>
      </w:r>
      <w:proofErr w:type="spellEnd"/>
      <w:r w:rsidRPr="00F31421">
        <w:t xml:space="preserve"> </w:t>
      </w:r>
      <w:proofErr w:type="spellStart"/>
      <w:r w:rsidRPr="00F31421">
        <w:t>primesc</w:t>
      </w:r>
      <w:proofErr w:type="spellEnd"/>
      <w:r w:rsidRPr="00F31421">
        <w:t xml:space="preserve"> carry </w:t>
      </w:r>
      <w:proofErr w:type="spellStart"/>
      <w:r w:rsidRPr="00F31421">
        <w:t>inainte</w:t>
      </w:r>
      <w:proofErr w:type="spellEnd"/>
      <w:r w:rsidRPr="00F31421">
        <w:t xml:space="preserve"> de a </w:t>
      </w:r>
      <w:proofErr w:type="spellStart"/>
      <w:r w:rsidRPr="00F31421">
        <w:t>primi</w:t>
      </w:r>
      <w:proofErr w:type="spellEnd"/>
      <w:r w:rsidRPr="00F31421">
        <w:t xml:space="preserve"> </w:t>
      </w:r>
      <w:proofErr w:type="spellStart"/>
      <w:r w:rsidRPr="00F31421">
        <w:t>cifrele</w:t>
      </w:r>
      <w:proofErr w:type="spellEnd"/>
      <w:r w:rsidRPr="00F31421">
        <w:t xml:space="preserve"> pe care </w:t>
      </w:r>
      <w:proofErr w:type="spellStart"/>
      <w:r w:rsidRPr="00F31421">
        <w:t>trebuie</w:t>
      </w:r>
      <w:proofErr w:type="spellEnd"/>
      <w:r w:rsidRPr="00F31421">
        <w:t xml:space="preserve"> </w:t>
      </w:r>
      <w:proofErr w:type="spellStart"/>
      <w:r w:rsidRPr="00F31421">
        <w:t>sa</w:t>
      </w:r>
      <w:proofErr w:type="spellEnd"/>
      <w:r w:rsidRPr="00F31421">
        <w:t xml:space="preserve"> le </w:t>
      </w:r>
      <w:proofErr w:type="spellStart"/>
      <w:r w:rsidRPr="00F31421">
        <w:t>adune</w:t>
      </w:r>
      <w:proofErr w:type="spellEnd"/>
    </w:p>
    <w:p w14:paraId="2110B807" w14:textId="77777777" w:rsidR="00F31421" w:rsidRPr="00F31421" w:rsidRDefault="00F31421" w:rsidP="00F31421">
      <w:pPr>
        <w:ind w:left="708"/>
      </w:pPr>
      <w:r w:rsidRPr="00F31421">
        <w:t xml:space="preserve">b) </w:t>
      </w:r>
      <w:proofErr w:type="spellStart"/>
      <w:r w:rsidRPr="00F31421">
        <w:t>procesele</w:t>
      </w:r>
      <w:proofErr w:type="spellEnd"/>
      <w:r w:rsidRPr="00F31421">
        <w:t xml:space="preserve"> </w:t>
      </w:r>
      <w:proofErr w:type="spellStart"/>
      <w:r w:rsidRPr="00F31421">
        <w:t>primesc</w:t>
      </w:r>
      <w:proofErr w:type="spellEnd"/>
      <w:r w:rsidRPr="00F31421">
        <w:t xml:space="preserve"> </w:t>
      </w:r>
      <w:proofErr w:type="spellStart"/>
      <w:r w:rsidRPr="00F31421">
        <w:t>cifrele</w:t>
      </w:r>
      <w:proofErr w:type="spellEnd"/>
      <w:r w:rsidRPr="00F31421">
        <w:t xml:space="preserve"> pe care </w:t>
      </w:r>
      <w:proofErr w:type="spellStart"/>
      <w:r w:rsidRPr="00F31421">
        <w:t>trebuie</w:t>
      </w:r>
      <w:proofErr w:type="spellEnd"/>
      <w:r w:rsidRPr="00F31421">
        <w:t xml:space="preserve"> </w:t>
      </w:r>
      <w:proofErr w:type="spellStart"/>
      <w:r w:rsidRPr="00F31421">
        <w:t>sa</w:t>
      </w:r>
      <w:proofErr w:type="spellEnd"/>
      <w:r w:rsidRPr="00F31421">
        <w:t xml:space="preserve"> le </w:t>
      </w:r>
      <w:proofErr w:type="spellStart"/>
      <w:r w:rsidRPr="00F31421">
        <w:t>adune</w:t>
      </w:r>
      <w:proofErr w:type="spellEnd"/>
      <w:r w:rsidRPr="00F31421">
        <w:t xml:space="preserve"> </w:t>
      </w:r>
      <w:proofErr w:type="spellStart"/>
      <w:r w:rsidRPr="00F31421">
        <w:t>si</w:t>
      </w:r>
      <w:proofErr w:type="spellEnd"/>
      <w:r w:rsidRPr="00F31421">
        <w:t xml:space="preserve"> </w:t>
      </w:r>
      <w:proofErr w:type="spellStart"/>
      <w:r w:rsidRPr="00F31421">
        <w:t>apoi</w:t>
      </w:r>
      <w:proofErr w:type="spellEnd"/>
      <w:r w:rsidRPr="00F31421">
        <w:t xml:space="preserve"> carry de la precedent</w:t>
      </w:r>
    </w:p>
    <w:p w14:paraId="61A0D1F2" w14:textId="5745A548" w:rsidR="003974A2" w:rsidRDefault="00F31421" w:rsidP="00F31421">
      <w:pPr>
        <w:ind w:left="708"/>
      </w:pPr>
      <w:proofErr w:type="spellStart"/>
      <w:r w:rsidRPr="00F31421">
        <w:t>alegeti</w:t>
      </w:r>
      <w:proofErr w:type="spellEnd"/>
      <w:r w:rsidRPr="00F31421">
        <w:t xml:space="preserve"> </w:t>
      </w:r>
      <w:proofErr w:type="spellStart"/>
      <w:r w:rsidRPr="00F31421">
        <w:t>pentru</w:t>
      </w:r>
      <w:proofErr w:type="spellEnd"/>
      <w:r w:rsidRPr="00F31421">
        <w:t xml:space="preserve"> </w:t>
      </w:r>
      <w:proofErr w:type="spellStart"/>
      <w:r w:rsidRPr="00F31421">
        <w:t>implementare</w:t>
      </w:r>
      <w:proofErr w:type="spellEnd"/>
      <w:r w:rsidRPr="00F31421">
        <w:t xml:space="preserve"> </w:t>
      </w:r>
      <w:proofErr w:type="spellStart"/>
      <w:r w:rsidRPr="00F31421">
        <w:t>varianta</w:t>
      </w:r>
      <w:proofErr w:type="spellEnd"/>
      <w:r w:rsidRPr="00F31421">
        <w:t xml:space="preserve"> care </w:t>
      </w:r>
      <w:proofErr w:type="spellStart"/>
      <w:r w:rsidRPr="00F31421">
        <w:t>este</w:t>
      </w:r>
      <w:proofErr w:type="spellEnd"/>
      <w:r w:rsidRPr="00F31421">
        <w:t xml:space="preserve"> </w:t>
      </w:r>
      <w:proofErr w:type="spellStart"/>
      <w:r w:rsidRPr="00F31421">
        <w:t>mai</w:t>
      </w:r>
      <w:proofErr w:type="spellEnd"/>
      <w:r w:rsidRPr="00F31421">
        <w:t xml:space="preserve"> buna!</w:t>
      </w:r>
      <w:r w:rsidRPr="00F31421">
        <w:cr/>
      </w:r>
    </w:p>
    <w:p w14:paraId="25E293A6" w14:textId="68C6581D" w:rsidR="00C66B9A" w:rsidRPr="00F31421" w:rsidRDefault="00C66B9A" w:rsidP="00C66B9A"/>
    <w:p w14:paraId="69543D68" w14:textId="5B4DFC8D" w:rsidR="00B23ADE" w:rsidRPr="00C66B9A" w:rsidRDefault="00C66B9A">
      <w:pPr>
        <w:rPr>
          <w:b/>
          <w:bCs/>
          <w:color w:val="4472C4" w:themeColor="accent1"/>
        </w:rPr>
      </w:pPr>
      <w:proofErr w:type="spellStart"/>
      <w:r w:rsidRPr="00C66B9A">
        <w:rPr>
          <w:b/>
          <w:bCs/>
          <w:color w:val="4472C4" w:themeColor="accent1"/>
        </w:rPr>
        <w:t>Apeluri</w:t>
      </w:r>
      <w:proofErr w:type="spellEnd"/>
      <w:r w:rsidRPr="00C66B9A">
        <w:rPr>
          <w:b/>
          <w:bCs/>
          <w:color w:val="4472C4" w:themeColor="accent1"/>
        </w:rPr>
        <w:t xml:space="preserve"> MPI</w:t>
      </w:r>
    </w:p>
    <w:p w14:paraId="59DEA2C9" w14:textId="325CFA36" w:rsidR="00C66B9A" w:rsidRDefault="00C66B9A" w:rsidP="00C66B9A">
      <w:pPr>
        <w:pStyle w:val="Listparagraf"/>
        <w:numPr>
          <w:ilvl w:val="0"/>
          <w:numId w:val="18"/>
        </w:numPr>
        <w:rPr>
          <w:b/>
          <w:bCs/>
          <w:color w:val="4472C4" w:themeColor="accent1"/>
        </w:rPr>
      </w:pPr>
      <w:r w:rsidRPr="00C66B9A">
        <w:rPr>
          <w:b/>
          <w:bCs/>
          <w:color w:val="4472C4" w:themeColor="accent1"/>
        </w:rPr>
        <w:t xml:space="preserve">In </w:t>
      </w:r>
      <w:proofErr w:type="spellStart"/>
      <w:r w:rsidRPr="00C66B9A">
        <w:rPr>
          <w:b/>
          <w:bCs/>
          <w:color w:val="4472C4" w:themeColor="accent1"/>
        </w:rPr>
        <w:t>Procesul</w:t>
      </w:r>
      <w:proofErr w:type="spellEnd"/>
      <w:r w:rsidRPr="00C66B9A">
        <w:rPr>
          <w:b/>
          <w:bCs/>
          <w:color w:val="4472C4" w:themeColor="accent1"/>
        </w:rPr>
        <w:t xml:space="preserve"> 0</w:t>
      </w:r>
    </w:p>
    <w:p w14:paraId="33F7B24C" w14:textId="77777777" w:rsidR="00C66B9A" w:rsidRDefault="00C66B9A" w:rsidP="00C66B9A">
      <w:pPr>
        <w:pStyle w:val="Listparagraf"/>
        <w:rPr>
          <w:b/>
          <w:bCs/>
          <w:color w:val="4472C4" w:themeColor="accent1"/>
        </w:rPr>
      </w:pPr>
    </w:p>
    <w:p w14:paraId="59371FAF" w14:textId="1A08AC6C" w:rsidR="00C66B9A" w:rsidRPr="00C66B9A" w:rsidRDefault="00C66B9A" w:rsidP="00C66B9A">
      <w:pPr>
        <w:ind w:left="360"/>
        <w:rPr>
          <w:b/>
          <w:bCs/>
          <w:color w:val="4472C4" w:themeColor="accent1"/>
        </w:rPr>
      </w:pPr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// trimite cifrele </w:t>
      </w:r>
      <w:proofErr w:type="spellStart"/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catre</w:t>
      </w:r>
      <w:proofErr w:type="spellEnd"/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 celelalte procese</w:t>
      </w:r>
    </w:p>
    <w:p w14:paraId="4CF5DB24" w14:textId="77777777" w:rsidR="00C66B9A" w:rsidRPr="00C66B9A" w:rsidRDefault="00C66B9A" w:rsidP="00C66B9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MPI_Send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(numar1 + i, </w:t>
      </w: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cifre_per_proces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[</w:t>
      </w: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id_proces_curent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], </w:t>
      </w:r>
      <w:r w:rsidRPr="00C66B9A"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id_proces_curent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20, </w:t>
      </w:r>
      <w:r w:rsidRPr="00C66B9A"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);</w:t>
      </w:r>
    </w:p>
    <w:p w14:paraId="51C2406F" w14:textId="331666B8" w:rsidR="00C66B9A" w:rsidRPr="00C66B9A" w:rsidRDefault="00C66B9A" w:rsidP="00C66B9A">
      <w:pPr>
        <w:ind w:left="360"/>
        <w:rPr>
          <w:b/>
          <w:bCs/>
          <w:color w:val="4472C4" w:themeColor="accent1"/>
        </w:rPr>
      </w:pP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MPI_Send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(numar2 + i, </w:t>
      </w: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cifre_per_proces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[</w:t>
      </w: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id_proces_curent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], </w:t>
      </w:r>
      <w:r w:rsidRPr="00C66B9A"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id_proces_curent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30, </w:t>
      </w:r>
      <w:r w:rsidRPr="00C66B9A"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);</w:t>
      </w:r>
    </w:p>
    <w:p w14:paraId="4F6041B1" w14:textId="304D357A" w:rsidR="00C66B9A" w:rsidRPr="00C66B9A" w:rsidRDefault="00C66B9A" w:rsidP="00C66B9A">
      <w:pPr>
        <w:pStyle w:val="Listparagraf"/>
        <w:rPr>
          <w:b/>
          <w:bCs/>
          <w:color w:val="4472C4" w:themeColor="accent1"/>
        </w:rPr>
      </w:pPr>
    </w:p>
    <w:p w14:paraId="5CF6B198" w14:textId="77777777" w:rsidR="00C66B9A" w:rsidRPr="00C66B9A" w:rsidRDefault="00C66B9A" w:rsidP="00C66B9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// </w:t>
      </w:r>
      <w:proofErr w:type="spellStart"/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primeste</w:t>
      </w:r>
      <w:proofErr w:type="spellEnd"/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 sumele </w:t>
      </w:r>
      <w:proofErr w:type="spellStart"/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partiale</w:t>
      </w:r>
      <w:proofErr w:type="spellEnd"/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 de la procese si le </w:t>
      </w:r>
      <w:proofErr w:type="spellStart"/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reuneste</w:t>
      </w:r>
      <w:proofErr w:type="spellEnd"/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 </w:t>
      </w:r>
      <w:proofErr w:type="spellStart"/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intr</w:t>
      </w:r>
      <w:proofErr w:type="spellEnd"/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-un vectorul rezultat "suma"</w:t>
      </w:r>
    </w:p>
    <w:p w14:paraId="7F07ECC8" w14:textId="37A9BE09" w:rsidR="00C66B9A" w:rsidRPr="00C66B9A" w:rsidRDefault="00C66B9A" w:rsidP="00C66B9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 w:rsidRPr="00C66B9A">
        <w:rPr>
          <w:rFonts w:ascii="Cascadia Mono" w:eastAsiaTheme="minorHAnsi" w:hAnsi="Cascadia Mono" w:cs="Cascadia Mono"/>
          <w:color w:val="2B91AF"/>
          <w:sz w:val="19"/>
          <w:szCs w:val="19"/>
          <w:lang w:val="ro-RO"/>
        </w:rPr>
        <w:t>MPI_Status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out;</w:t>
      </w:r>
    </w:p>
    <w:p w14:paraId="6E13A951" w14:textId="05EC396A" w:rsidR="00C66B9A" w:rsidRPr="00C66B9A" w:rsidRDefault="00C66B9A" w:rsidP="00C66B9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 w:rsidRPr="00C66B9A">
        <w:rPr>
          <w:rFonts w:ascii="Cascadia Mono" w:eastAsiaTheme="minorHAnsi" w:hAnsi="Cascadia Mono" w:cs="Cascadia Mono"/>
          <w:color w:val="0000FF"/>
          <w:sz w:val="19"/>
          <w:szCs w:val="19"/>
          <w:lang w:val="ro-RO"/>
        </w:rPr>
        <w:t>for</w:t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(</w:t>
      </w:r>
      <w:proofErr w:type="spellStart"/>
      <w:r w:rsidRPr="00C66B9A">
        <w:rPr>
          <w:rFonts w:ascii="Cascadia Mono" w:eastAsiaTheme="minorHAnsi" w:hAnsi="Cascadia Mono" w:cs="Cascadia Mono"/>
          <w:color w:val="0000FF"/>
          <w:sz w:val="19"/>
          <w:szCs w:val="19"/>
          <w:lang w:val="ro-RO"/>
        </w:rPr>
        <w:t>int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i = 1; i &lt; </w:t>
      </w: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nr_procese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; i++) {</w:t>
      </w:r>
    </w:p>
    <w:p w14:paraId="03538197" w14:textId="4374B76C" w:rsidR="00C66B9A" w:rsidRPr="00C66B9A" w:rsidRDefault="00C66B9A" w:rsidP="00C66B9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proofErr w:type="spellStart"/>
      <w:r w:rsidRPr="00C66B9A">
        <w:rPr>
          <w:rFonts w:ascii="Cascadia Mono" w:eastAsiaTheme="minorHAnsi" w:hAnsi="Cascadia Mono" w:cs="Cascadia Mono"/>
          <w:color w:val="0000FF"/>
          <w:sz w:val="19"/>
          <w:szCs w:val="19"/>
          <w:lang w:val="ro-RO"/>
        </w:rPr>
        <w:t>int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</w:t>
      </w: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poz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= 0;</w:t>
      </w:r>
    </w:p>
    <w:p w14:paraId="359F2665" w14:textId="6D2C9008" w:rsidR="00C66B9A" w:rsidRPr="00C66B9A" w:rsidRDefault="00C66B9A" w:rsidP="00C66B9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r w:rsidRPr="00C66B9A">
        <w:rPr>
          <w:rFonts w:ascii="Cascadia Mono" w:eastAsiaTheme="minorHAnsi" w:hAnsi="Cascadia Mono" w:cs="Cascadia Mono"/>
          <w:color w:val="0000FF"/>
          <w:sz w:val="19"/>
          <w:szCs w:val="19"/>
          <w:lang w:val="ro-RO"/>
        </w:rPr>
        <w:t>for</w:t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(</w:t>
      </w:r>
      <w:proofErr w:type="spellStart"/>
      <w:r w:rsidRPr="00C66B9A">
        <w:rPr>
          <w:rFonts w:ascii="Cascadia Mono" w:eastAsiaTheme="minorHAnsi" w:hAnsi="Cascadia Mono" w:cs="Cascadia Mono"/>
          <w:color w:val="0000FF"/>
          <w:sz w:val="19"/>
          <w:szCs w:val="19"/>
          <w:lang w:val="ro-RO"/>
        </w:rPr>
        <w:t>int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j = 0; j &lt; i; j++) {</w:t>
      </w:r>
    </w:p>
    <w:p w14:paraId="3590AE70" w14:textId="162D3C8C" w:rsidR="00C66B9A" w:rsidRPr="00C66B9A" w:rsidRDefault="00C66B9A" w:rsidP="00C66B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poz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+= </w:t>
      </w: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cifre_per_proces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[j];</w:t>
      </w:r>
    </w:p>
    <w:p w14:paraId="0A80BC95" w14:textId="098CA052" w:rsidR="00C66B9A" w:rsidRPr="00C66B9A" w:rsidRDefault="00C66B9A" w:rsidP="00C66B9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  <w:t>}</w:t>
      </w:r>
    </w:p>
    <w:p w14:paraId="07CF54F5" w14:textId="33B3B0CE" w:rsidR="00C66B9A" w:rsidRDefault="00C66B9A" w:rsidP="00C66B9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MPI_Recv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(suma + </w:t>
      </w: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poz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cifre_per_proces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[i], </w:t>
      </w:r>
      <w:r w:rsidRPr="00C66B9A"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i, 40, </w:t>
      </w:r>
      <w:r w:rsidRPr="00C66B9A"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, &amp;out);</w:t>
      </w:r>
    </w:p>
    <w:p w14:paraId="0F9292B9" w14:textId="05138C6A" w:rsidR="00C66B9A" w:rsidRPr="00C66B9A" w:rsidRDefault="00C66B9A" w:rsidP="00C66B9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}</w:t>
      </w:r>
    </w:p>
    <w:p w14:paraId="44BA1CC4" w14:textId="0CE2B675" w:rsidR="00C66B9A" w:rsidRDefault="00C66B9A" w:rsidP="00C66B9A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07E4CB7" w14:textId="77777777" w:rsidR="00C66B9A" w:rsidRPr="00C66B9A" w:rsidRDefault="00C66B9A" w:rsidP="00C66B9A">
      <w:pPr>
        <w:ind w:left="360"/>
        <w:rPr>
          <w:b/>
          <w:bCs/>
          <w:color w:val="4472C4" w:themeColor="accent1"/>
        </w:rPr>
      </w:pPr>
    </w:p>
    <w:p w14:paraId="33DFA931" w14:textId="5340F38D" w:rsidR="00C66B9A" w:rsidRDefault="00C66B9A" w:rsidP="00C66B9A">
      <w:pPr>
        <w:pStyle w:val="Listparagraf"/>
        <w:numPr>
          <w:ilvl w:val="0"/>
          <w:numId w:val="18"/>
        </w:numPr>
        <w:rPr>
          <w:b/>
          <w:bCs/>
          <w:color w:val="4472C4" w:themeColor="accent1"/>
        </w:rPr>
      </w:pPr>
      <w:proofErr w:type="spellStart"/>
      <w:r>
        <w:rPr>
          <w:b/>
          <w:bCs/>
          <w:color w:val="4472C4" w:themeColor="accent1"/>
        </w:rPr>
        <w:t>Procesul</w:t>
      </w:r>
      <w:proofErr w:type="spellEnd"/>
      <w:r>
        <w:rPr>
          <w:b/>
          <w:bCs/>
          <w:color w:val="4472C4" w:themeColor="accent1"/>
        </w:rPr>
        <w:t xml:space="preserve"> ‘rank’ (rank != 0)</w:t>
      </w:r>
    </w:p>
    <w:p w14:paraId="3A1EE0E7" w14:textId="77777777" w:rsidR="00C66B9A" w:rsidRDefault="00C66B9A" w:rsidP="00C66B9A">
      <w:pPr>
        <w:pStyle w:val="Listparagraf"/>
        <w:rPr>
          <w:b/>
          <w:bCs/>
          <w:color w:val="4472C4" w:themeColor="accent1"/>
        </w:rPr>
      </w:pPr>
    </w:p>
    <w:p w14:paraId="5CD0C5B1" w14:textId="365C15E1" w:rsidR="00C66B9A" w:rsidRPr="00C66B9A" w:rsidRDefault="00C66B9A" w:rsidP="00C66B9A">
      <w:pPr>
        <w:ind w:left="360"/>
        <w:rPr>
          <w:b/>
          <w:bCs/>
          <w:color w:val="4472C4" w:themeColor="accent1"/>
        </w:rPr>
      </w:pPr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primeste</w:t>
      </w:r>
      <w:proofErr w:type="spellEnd"/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 cifrele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de la procesul 0</w:t>
      </w:r>
    </w:p>
    <w:p w14:paraId="6BA14331" w14:textId="75281B19" w:rsidR="00C66B9A" w:rsidRPr="00C66B9A" w:rsidRDefault="00C66B9A" w:rsidP="00C66B9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 w:rsidRPr="00C66B9A">
        <w:rPr>
          <w:rFonts w:ascii="Cascadia Mono" w:eastAsiaTheme="minorHAnsi" w:hAnsi="Cascadia Mono" w:cs="Cascadia Mono"/>
          <w:color w:val="2B91AF"/>
          <w:sz w:val="19"/>
          <w:szCs w:val="19"/>
          <w:lang w:val="ro-RO"/>
        </w:rPr>
        <w:t>MPI_Status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out;</w:t>
      </w:r>
    </w:p>
    <w:p w14:paraId="249BA424" w14:textId="0B1CB0AF" w:rsidR="00C66B9A" w:rsidRPr="00C66B9A" w:rsidRDefault="00C66B9A" w:rsidP="00C66B9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MPI_Recv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(subnumar1, cat, </w:t>
      </w:r>
      <w:r w:rsidRPr="00C66B9A"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0, 20, </w:t>
      </w:r>
      <w:r w:rsidRPr="00C66B9A"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, &amp;out);</w:t>
      </w:r>
    </w:p>
    <w:p w14:paraId="06F8ABC7" w14:textId="12352FED" w:rsidR="00C66B9A" w:rsidRDefault="00C66B9A" w:rsidP="00C66B9A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MPI_Recv</w:t>
      </w:r>
      <w:proofErr w:type="spellEnd"/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(subnumar2, cat, </w:t>
      </w:r>
      <w:r w:rsidRPr="00C66B9A"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0, 30, </w:t>
      </w:r>
      <w:r w:rsidRPr="00C66B9A"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 w:rsidRPr="00C66B9A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, &amp;out);</w:t>
      </w:r>
    </w:p>
    <w:p w14:paraId="1D7C4BB3" w14:textId="77777777" w:rsidR="009168B0" w:rsidRPr="00C66B9A" w:rsidRDefault="009168B0" w:rsidP="00C66B9A">
      <w:pPr>
        <w:ind w:left="360"/>
        <w:rPr>
          <w:b/>
          <w:bCs/>
          <w:color w:val="4472C4" w:themeColor="accent1"/>
        </w:rPr>
      </w:pPr>
    </w:p>
    <w:p w14:paraId="0E5AAC6F" w14:textId="3D93F67A" w:rsidR="00C66B9A" w:rsidRPr="009168B0" w:rsidRDefault="009168B0" w:rsidP="009168B0">
      <w:pPr>
        <w:ind w:left="360"/>
        <w:rPr>
          <w:b/>
          <w:bCs/>
          <w:color w:val="4472C4" w:themeColor="accent1"/>
        </w:rPr>
      </w:pPr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primeste</w:t>
      </w:r>
      <w:proofErr w:type="spellEnd"/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 c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arry</w:t>
      </w:r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de la procesul precedent</w:t>
      </w:r>
    </w:p>
    <w:p w14:paraId="301AC740" w14:textId="6DF493BB" w:rsidR="00C66B9A" w:rsidRPr="009168B0" w:rsidRDefault="009168B0" w:rsidP="009168B0">
      <w:pPr>
        <w:rPr>
          <w:b/>
          <w:bCs/>
          <w:color w:val="4472C4" w:themeColor="accent1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  </w:t>
      </w:r>
      <w:proofErr w:type="spellStart"/>
      <w:r w:rsidRPr="009168B0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MPI_Recv</w:t>
      </w:r>
      <w:proofErr w:type="spellEnd"/>
      <w:r w:rsidRPr="009168B0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(&amp;</w:t>
      </w:r>
      <w:proofErr w:type="spellStart"/>
      <w:r w:rsidRPr="009168B0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received_carry</w:t>
      </w:r>
      <w:proofErr w:type="spellEnd"/>
      <w:r w:rsidRPr="009168B0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1, </w:t>
      </w:r>
      <w:r w:rsidRPr="009168B0"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 w:rsidRPr="009168B0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 w:rsidRPr="009168B0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rank</w:t>
      </w:r>
      <w:proofErr w:type="spellEnd"/>
      <w:r w:rsidRPr="009168B0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- 1, 50, </w:t>
      </w:r>
      <w:r w:rsidRPr="009168B0"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 w:rsidRPr="009168B0"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, &amp;out);</w:t>
      </w:r>
    </w:p>
    <w:p w14:paraId="53D5DEA3" w14:textId="70637A16" w:rsidR="00C66B9A" w:rsidRDefault="00C66B9A">
      <w:pPr>
        <w:rPr>
          <w:b/>
          <w:bCs/>
          <w:color w:val="4472C4" w:themeColor="accent1"/>
          <w:sz w:val="28"/>
          <w:szCs w:val="28"/>
        </w:rPr>
      </w:pPr>
    </w:p>
    <w:p w14:paraId="7496E3E7" w14:textId="1E187FA9" w:rsidR="009168B0" w:rsidRDefault="009168B0" w:rsidP="009168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   // trimite carry la procesul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urmator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, daca nu am ajuns la ultimul proces</w:t>
      </w:r>
    </w:p>
    <w:p w14:paraId="5BB200BD" w14:textId="33377BC1" w:rsidR="009168B0" w:rsidRDefault="009168B0" w:rsidP="009168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o-RO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nr_procese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- 1)</w:t>
      </w:r>
    </w:p>
    <w:p w14:paraId="56D33B2F" w14:textId="1E67C167" w:rsidR="009168B0" w:rsidRDefault="009168B0" w:rsidP="009168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(&amp;carry,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+ 1, 50,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);</w:t>
      </w:r>
    </w:p>
    <w:p w14:paraId="009262D4" w14:textId="77777777" w:rsidR="009168B0" w:rsidRDefault="009168B0" w:rsidP="009168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</w:p>
    <w:p w14:paraId="0AE60FF3" w14:textId="7373BC92" w:rsidR="009168B0" w:rsidRDefault="009168B0" w:rsidP="009168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// trimite suma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partiala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 la procesul 0</w:t>
      </w:r>
    </w:p>
    <w:p w14:paraId="334FA10B" w14:textId="1C5C76A0" w:rsidR="009168B0" w:rsidRDefault="009168B0" w:rsidP="009168B0">
      <w:pP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suma_partiala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cat,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0, 40,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);</w:t>
      </w:r>
    </w:p>
    <w:p w14:paraId="7FF213EB" w14:textId="77777777" w:rsidR="009168B0" w:rsidRDefault="009168B0" w:rsidP="009168B0">
      <w:pPr>
        <w:rPr>
          <w:b/>
          <w:bCs/>
          <w:color w:val="4472C4" w:themeColor="accent1"/>
          <w:sz w:val="28"/>
          <w:szCs w:val="28"/>
        </w:rPr>
      </w:pPr>
    </w:p>
    <w:p w14:paraId="536B9B21" w14:textId="77777777" w:rsidR="00F31421" w:rsidRPr="00F31421" w:rsidRDefault="00F31421" w:rsidP="00F31421">
      <w:proofErr w:type="spellStart"/>
      <w:r w:rsidRPr="00F31421">
        <w:rPr>
          <w:b/>
          <w:bCs/>
        </w:rPr>
        <w:t>Varianta</w:t>
      </w:r>
      <w:proofErr w:type="spellEnd"/>
      <w:r w:rsidRPr="00F31421">
        <w:rPr>
          <w:b/>
          <w:bCs/>
        </w:rPr>
        <w:t xml:space="preserve"> 2</w:t>
      </w:r>
      <w:r w:rsidRPr="00F31421">
        <w:t xml:space="preserve"> – </w:t>
      </w:r>
      <w:proofErr w:type="spellStart"/>
      <w:r w:rsidRPr="00F31421">
        <w:t>considera</w:t>
      </w:r>
      <w:proofErr w:type="spellEnd"/>
      <w:r w:rsidRPr="00F31421">
        <w:t xml:space="preserve"> </w:t>
      </w:r>
      <w:proofErr w:type="spellStart"/>
      <w:r w:rsidRPr="00F31421">
        <w:t>rezolvarea</w:t>
      </w:r>
      <w:proofErr w:type="spellEnd"/>
      <w:r w:rsidRPr="00F31421">
        <w:t xml:space="preserve"> </w:t>
      </w:r>
      <w:proofErr w:type="spellStart"/>
      <w:r w:rsidRPr="00F31421">
        <w:t>problemei</w:t>
      </w:r>
      <w:proofErr w:type="spellEnd"/>
      <w:r w:rsidRPr="00F31421">
        <w:t xml:space="preserve"> </w:t>
      </w:r>
      <w:proofErr w:type="spellStart"/>
      <w:r w:rsidRPr="00F31421">
        <w:t>prin</w:t>
      </w:r>
      <w:proofErr w:type="spellEnd"/>
      <w:r w:rsidRPr="00F31421">
        <w:t xml:space="preserve"> </w:t>
      </w:r>
      <w:proofErr w:type="spellStart"/>
      <w:r w:rsidRPr="00F31421">
        <w:t>executia</w:t>
      </w:r>
      <w:proofErr w:type="spellEnd"/>
      <w:r w:rsidRPr="00F31421">
        <w:t xml:space="preserve"> </w:t>
      </w:r>
      <w:proofErr w:type="spellStart"/>
      <w:r w:rsidRPr="00F31421">
        <w:t>urmatoarelor</w:t>
      </w:r>
      <w:proofErr w:type="spellEnd"/>
      <w:r w:rsidRPr="00F31421">
        <w:t xml:space="preserve"> </w:t>
      </w:r>
      <w:proofErr w:type="spellStart"/>
      <w:r w:rsidRPr="00F31421">
        <w:t>etape</w:t>
      </w:r>
      <w:proofErr w:type="spellEnd"/>
      <w:r w:rsidRPr="00F31421">
        <w:t>:</w:t>
      </w:r>
    </w:p>
    <w:p w14:paraId="622B15A8" w14:textId="77777777" w:rsidR="00F31421" w:rsidRPr="00F31421" w:rsidRDefault="00F31421" w:rsidP="00F31421">
      <w:r w:rsidRPr="00F31421">
        <w:t xml:space="preserve">1) </w:t>
      </w:r>
      <w:proofErr w:type="spellStart"/>
      <w:r w:rsidRPr="00F31421">
        <w:t>procesul</w:t>
      </w:r>
      <w:proofErr w:type="spellEnd"/>
      <w:r w:rsidRPr="00F31421">
        <w:t xml:space="preserve"> 0 </w:t>
      </w:r>
      <w:proofErr w:type="spellStart"/>
      <w:r w:rsidRPr="00F31421">
        <w:t>citeste</w:t>
      </w:r>
      <w:proofErr w:type="spellEnd"/>
      <w:r w:rsidRPr="00F31421">
        <w:t xml:space="preserve"> </w:t>
      </w:r>
      <w:proofErr w:type="spellStart"/>
      <w:r w:rsidRPr="00F31421">
        <w:t>cele</w:t>
      </w:r>
      <w:proofErr w:type="spellEnd"/>
      <w:r w:rsidRPr="00F31421">
        <w:t xml:space="preserve"> 2 </w:t>
      </w:r>
      <w:proofErr w:type="spellStart"/>
      <w:r w:rsidRPr="00F31421">
        <w:t>numere</w:t>
      </w:r>
      <w:proofErr w:type="spellEnd"/>
      <w:r w:rsidRPr="00F31421">
        <w:t xml:space="preserve"> </w:t>
      </w:r>
      <w:proofErr w:type="spellStart"/>
      <w:r w:rsidRPr="00F31421">
        <w:t>si</w:t>
      </w:r>
      <w:proofErr w:type="spellEnd"/>
      <w:r w:rsidRPr="00F31421">
        <w:t xml:space="preserve"> le </w:t>
      </w:r>
      <w:proofErr w:type="spellStart"/>
      <w:r w:rsidRPr="00F31421">
        <w:t>stocheaza</w:t>
      </w:r>
      <w:proofErr w:type="spellEnd"/>
      <w:r w:rsidRPr="00F31421">
        <w:t xml:space="preserve"> in 2 </w:t>
      </w:r>
      <w:proofErr w:type="spellStart"/>
      <w:r w:rsidRPr="00F31421">
        <w:t>tablouri</w:t>
      </w:r>
      <w:proofErr w:type="spellEnd"/>
      <w:r w:rsidRPr="00F31421">
        <w:t>:</w:t>
      </w:r>
    </w:p>
    <w:p w14:paraId="29EAB19D" w14:textId="77777777" w:rsidR="00F31421" w:rsidRPr="00F31421" w:rsidRDefault="00F31421" w:rsidP="00F31421">
      <w:pPr>
        <w:ind w:firstLine="708"/>
      </w:pPr>
      <w:r w:rsidRPr="00F31421">
        <w:t xml:space="preserve">a. </w:t>
      </w:r>
      <w:proofErr w:type="spellStart"/>
      <w:r w:rsidRPr="00F31421">
        <w:t>daca</w:t>
      </w:r>
      <w:proofErr w:type="spellEnd"/>
      <w:r w:rsidRPr="00F31421">
        <w:t xml:space="preserve"> un </w:t>
      </w:r>
      <w:proofErr w:type="spellStart"/>
      <w:r w:rsidRPr="00F31421">
        <w:t>numar</w:t>
      </w:r>
      <w:proofErr w:type="spellEnd"/>
      <w:r w:rsidRPr="00F31421">
        <w:t xml:space="preserve"> are </w:t>
      </w:r>
      <w:proofErr w:type="spellStart"/>
      <w:r w:rsidRPr="00F31421">
        <w:t>mai</w:t>
      </w:r>
      <w:proofErr w:type="spellEnd"/>
      <w:r w:rsidRPr="00F31421">
        <w:t xml:space="preserve"> </w:t>
      </w:r>
      <w:proofErr w:type="spellStart"/>
      <w:r w:rsidRPr="00F31421">
        <w:t>putine</w:t>
      </w:r>
      <w:proofErr w:type="spellEnd"/>
      <w:r w:rsidRPr="00F31421">
        <w:t xml:space="preserve"> </w:t>
      </w:r>
      <w:proofErr w:type="spellStart"/>
      <w:r w:rsidRPr="00F31421">
        <w:t>cifre</w:t>
      </w:r>
      <w:proofErr w:type="spellEnd"/>
      <w:r w:rsidRPr="00F31421">
        <w:t xml:space="preserve"> se </w:t>
      </w:r>
      <w:proofErr w:type="spellStart"/>
      <w:r w:rsidRPr="00F31421">
        <w:t>completeaza</w:t>
      </w:r>
      <w:proofErr w:type="spellEnd"/>
      <w:r w:rsidRPr="00F31421">
        <w:t xml:space="preserve"> cu </w:t>
      </w:r>
      <w:proofErr w:type="spellStart"/>
      <w:r w:rsidRPr="00F31421">
        <w:t>cifre</w:t>
      </w:r>
      <w:proofErr w:type="spellEnd"/>
      <w:r w:rsidRPr="00F31421">
        <w:t xml:space="preserve"> </w:t>
      </w:r>
      <w:proofErr w:type="spellStart"/>
      <w:r w:rsidRPr="00F31421">
        <w:t>nesemnificative</w:t>
      </w:r>
      <w:proofErr w:type="spellEnd"/>
    </w:p>
    <w:p w14:paraId="2BAC96DF" w14:textId="77777777" w:rsidR="00F31421" w:rsidRPr="00F31421" w:rsidRDefault="00F31421" w:rsidP="00F31421">
      <w:r w:rsidRPr="00F31421">
        <w:t xml:space="preserve">2) </w:t>
      </w:r>
      <w:bookmarkStart w:id="0" w:name="_Hlk119157917"/>
      <w:proofErr w:type="spellStart"/>
      <w:r w:rsidRPr="00F31421">
        <w:t>cifrele</w:t>
      </w:r>
      <w:proofErr w:type="spellEnd"/>
      <w:r w:rsidRPr="00F31421">
        <w:t xml:space="preserve"> </w:t>
      </w:r>
      <w:proofErr w:type="spellStart"/>
      <w:r w:rsidRPr="00F31421">
        <w:t>celor</w:t>
      </w:r>
      <w:proofErr w:type="spellEnd"/>
      <w:r w:rsidRPr="00F31421">
        <w:t xml:space="preserve"> 2 </w:t>
      </w:r>
      <w:proofErr w:type="spellStart"/>
      <w:r w:rsidRPr="00F31421">
        <w:t>numere</w:t>
      </w:r>
      <w:proofErr w:type="spellEnd"/>
      <w:r w:rsidRPr="00F31421">
        <w:t xml:space="preserve"> se </w:t>
      </w:r>
      <w:proofErr w:type="spellStart"/>
      <w:r w:rsidRPr="00F31421">
        <w:t>distribuire</w:t>
      </w:r>
      <w:proofErr w:type="spellEnd"/>
      <w:r w:rsidRPr="00F31421">
        <w:t xml:space="preserve"> </w:t>
      </w:r>
      <w:proofErr w:type="spellStart"/>
      <w:r w:rsidRPr="00F31421">
        <w:t>proceselor</w:t>
      </w:r>
      <w:proofErr w:type="spellEnd"/>
      <w:r w:rsidRPr="00F31421">
        <w:t xml:space="preserve"> </w:t>
      </w:r>
      <w:proofErr w:type="spellStart"/>
      <w:r w:rsidRPr="00F31421">
        <w:t>folosind</w:t>
      </w:r>
      <w:proofErr w:type="spellEnd"/>
      <w:r w:rsidRPr="00F31421">
        <w:t xml:space="preserve"> </w:t>
      </w:r>
      <w:proofErr w:type="spellStart"/>
      <w:r w:rsidRPr="00F31421">
        <w:t>MPI_Scatter</w:t>
      </w:r>
      <w:proofErr w:type="spellEnd"/>
      <w:r w:rsidRPr="00F31421">
        <w:t xml:space="preserve"> </w:t>
      </w:r>
      <w:bookmarkEnd w:id="0"/>
      <w:r w:rsidRPr="00F31421">
        <w:t>(</w:t>
      </w:r>
      <w:proofErr w:type="spellStart"/>
      <w:r w:rsidRPr="00F31421">
        <w:t>daca</w:t>
      </w:r>
      <w:proofErr w:type="spellEnd"/>
      <w:r w:rsidRPr="00F31421">
        <w:t xml:space="preserve"> nu </w:t>
      </w:r>
      <w:proofErr w:type="spellStart"/>
      <w:r w:rsidRPr="00F31421">
        <w:t>este</w:t>
      </w:r>
      <w:proofErr w:type="spellEnd"/>
      <w:r w:rsidRPr="00F31421">
        <w:t xml:space="preserve"> </w:t>
      </w:r>
      <w:proofErr w:type="spellStart"/>
      <w:r w:rsidRPr="00F31421">
        <w:t>valabila</w:t>
      </w:r>
      <w:proofErr w:type="spellEnd"/>
      <w:r w:rsidRPr="00F31421">
        <w:t xml:space="preserve"> </w:t>
      </w:r>
      <w:proofErr w:type="spellStart"/>
      <w:r w:rsidRPr="00F31421">
        <w:t>conditia</w:t>
      </w:r>
      <w:proofErr w:type="spellEnd"/>
      <w:r w:rsidRPr="00F31421">
        <w:t xml:space="preserve"> </w:t>
      </w:r>
      <w:proofErr w:type="spellStart"/>
      <w:r w:rsidRPr="00F31421">
        <w:t>p|N</w:t>
      </w:r>
      <w:proofErr w:type="spellEnd"/>
      <w:r w:rsidRPr="00F31421">
        <w:t xml:space="preserve">, </w:t>
      </w:r>
    </w:p>
    <w:p w14:paraId="1724C3C1" w14:textId="77777777" w:rsidR="00F31421" w:rsidRPr="00F31421" w:rsidRDefault="00F31421" w:rsidP="00F31421">
      <w:proofErr w:type="spellStart"/>
      <w:r w:rsidRPr="00F31421">
        <w:t>unde</w:t>
      </w:r>
      <w:proofErr w:type="spellEnd"/>
      <w:r w:rsidRPr="00F31421">
        <w:t xml:space="preserve"> N=max{N_1,N_2}, N_1 nr de </w:t>
      </w:r>
      <w:proofErr w:type="spellStart"/>
      <w:r w:rsidRPr="00F31421">
        <w:t>cifre</w:t>
      </w:r>
      <w:proofErr w:type="spellEnd"/>
      <w:r w:rsidRPr="00F31421">
        <w:t xml:space="preserve"> ale </w:t>
      </w:r>
      <w:proofErr w:type="spellStart"/>
      <w:r w:rsidRPr="00F31421">
        <w:t>primului</w:t>
      </w:r>
      <w:proofErr w:type="spellEnd"/>
      <w:r w:rsidRPr="00F31421">
        <w:t xml:space="preserve"> </w:t>
      </w:r>
      <w:proofErr w:type="spellStart"/>
      <w:r w:rsidRPr="00F31421">
        <w:t>numar</w:t>
      </w:r>
      <w:proofErr w:type="spellEnd"/>
      <w:r w:rsidRPr="00F31421">
        <w:t xml:space="preserve">, N_2 nr de </w:t>
      </w:r>
      <w:proofErr w:type="spellStart"/>
      <w:r w:rsidRPr="00F31421">
        <w:t>cifre</w:t>
      </w:r>
      <w:proofErr w:type="spellEnd"/>
      <w:r w:rsidRPr="00F31421">
        <w:t xml:space="preserve"> ale </w:t>
      </w:r>
      <w:proofErr w:type="spellStart"/>
      <w:r w:rsidRPr="00F31421">
        <w:t>celui</w:t>
      </w:r>
      <w:proofErr w:type="spellEnd"/>
      <w:r w:rsidRPr="00F31421">
        <w:t xml:space="preserve"> de-al </w:t>
      </w:r>
      <w:proofErr w:type="spellStart"/>
      <w:r w:rsidRPr="00F31421">
        <w:t>doilea</w:t>
      </w:r>
      <w:proofErr w:type="spellEnd"/>
      <w:r w:rsidRPr="00F31421">
        <w:t xml:space="preserve">, </w:t>
      </w:r>
      <w:proofErr w:type="spellStart"/>
      <w:r w:rsidRPr="00F31421">
        <w:t>atunci</w:t>
      </w:r>
      <w:proofErr w:type="spellEnd"/>
      <w:r w:rsidRPr="00F31421">
        <w:t xml:space="preserve"> </w:t>
      </w:r>
    </w:p>
    <w:p w14:paraId="78767550" w14:textId="77777777" w:rsidR="00F31421" w:rsidRPr="00F31421" w:rsidRDefault="00F31421" w:rsidP="00F31421">
      <w:r w:rsidRPr="00F31421">
        <w:t xml:space="preserve">se </w:t>
      </w:r>
      <w:proofErr w:type="spellStart"/>
      <w:r w:rsidRPr="00F31421">
        <w:t>mareste</w:t>
      </w:r>
      <w:proofErr w:type="spellEnd"/>
      <w:r w:rsidRPr="00F31421">
        <w:t xml:space="preserve"> N </w:t>
      </w:r>
      <w:proofErr w:type="spellStart"/>
      <w:r w:rsidRPr="00F31421">
        <w:t>corespunzator</w:t>
      </w:r>
      <w:proofErr w:type="spellEnd"/>
      <w:r w:rsidRPr="00F31421">
        <w:t xml:space="preserve"> </w:t>
      </w:r>
      <w:proofErr w:type="spellStart"/>
      <w:r w:rsidRPr="00F31421">
        <w:t>si</w:t>
      </w:r>
      <w:proofErr w:type="spellEnd"/>
      <w:r w:rsidRPr="00F31421">
        <w:t xml:space="preserve"> se </w:t>
      </w:r>
      <w:proofErr w:type="spellStart"/>
      <w:r w:rsidRPr="00F31421">
        <w:t>completeaza</w:t>
      </w:r>
      <w:proofErr w:type="spellEnd"/>
      <w:r w:rsidRPr="00F31421">
        <w:t xml:space="preserve"> cu 0-uri)</w:t>
      </w:r>
    </w:p>
    <w:p w14:paraId="737F72B9" w14:textId="77777777" w:rsidR="00F31421" w:rsidRPr="00F31421" w:rsidRDefault="00F31421" w:rsidP="00F31421">
      <w:r w:rsidRPr="00F31421">
        <w:t xml:space="preserve">3) </w:t>
      </w:r>
      <w:proofErr w:type="spellStart"/>
      <w:r w:rsidRPr="00F31421">
        <w:t>procesele</w:t>
      </w:r>
      <w:proofErr w:type="spellEnd"/>
      <w:r w:rsidRPr="00F31421">
        <w:t xml:space="preserve"> fac </w:t>
      </w:r>
      <w:proofErr w:type="spellStart"/>
      <w:r w:rsidRPr="00F31421">
        <w:t>suma</w:t>
      </w:r>
      <w:proofErr w:type="spellEnd"/>
      <w:r w:rsidRPr="00F31421">
        <w:t xml:space="preserve"> </w:t>
      </w:r>
      <w:proofErr w:type="spellStart"/>
      <w:r w:rsidRPr="00F31421">
        <w:t>cifrelor</w:t>
      </w:r>
      <w:proofErr w:type="spellEnd"/>
      <w:r w:rsidRPr="00F31421">
        <w:t xml:space="preserve"> </w:t>
      </w:r>
      <w:proofErr w:type="spellStart"/>
      <w:r w:rsidRPr="00F31421">
        <w:t>primite</w:t>
      </w:r>
      <w:proofErr w:type="spellEnd"/>
      <w:r w:rsidRPr="00F31421">
        <w:t xml:space="preserve"> </w:t>
      </w:r>
      <w:proofErr w:type="spellStart"/>
      <w:r w:rsidRPr="00F31421">
        <w:t>si</w:t>
      </w:r>
      <w:proofErr w:type="spellEnd"/>
      <w:r w:rsidRPr="00F31421">
        <w:t xml:space="preserve"> </w:t>
      </w:r>
      <w:proofErr w:type="spellStart"/>
      <w:r w:rsidRPr="00F31421">
        <w:t>calculeaza</w:t>
      </w:r>
      <w:proofErr w:type="spellEnd"/>
      <w:r w:rsidRPr="00F31421">
        <w:t xml:space="preserve"> “report” (carry) </w:t>
      </w:r>
      <w:proofErr w:type="spellStart"/>
      <w:r w:rsidRPr="00F31421">
        <w:t>corespunzator</w:t>
      </w:r>
      <w:proofErr w:type="spellEnd"/>
    </w:p>
    <w:p w14:paraId="7B611C5D" w14:textId="77777777" w:rsidR="00F31421" w:rsidRPr="00F31421" w:rsidRDefault="00F31421" w:rsidP="00F31421">
      <w:r w:rsidRPr="00F31421">
        <w:t xml:space="preserve">4) </w:t>
      </w:r>
      <w:proofErr w:type="spellStart"/>
      <w:r w:rsidRPr="00F31421">
        <w:t>fiecare</w:t>
      </w:r>
      <w:proofErr w:type="spellEnd"/>
      <w:r w:rsidRPr="00F31421">
        <w:t xml:space="preserve"> process (cu </w:t>
      </w:r>
      <w:proofErr w:type="spellStart"/>
      <w:r w:rsidRPr="00F31421">
        <w:t>exceptia</w:t>
      </w:r>
      <w:proofErr w:type="spellEnd"/>
      <w:r w:rsidRPr="00F31421">
        <w:t xml:space="preserve"> </w:t>
      </w:r>
      <w:proofErr w:type="spellStart"/>
      <w:r w:rsidRPr="00F31421">
        <w:t>ultimului</w:t>
      </w:r>
      <w:proofErr w:type="spellEnd"/>
      <w:r w:rsidRPr="00F31421">
        <w:t xml:space="preserve">) </w:t>
      </w:r>
      <w:proofErr w:type="spellStart"/>
      <w:r w:rsidRPr="00F31421">
        <w:t>trimit</w:t>
      </w:r>
      <w:proofErr w:type="spellEnd"/>
      <w:r w:rsidRPr="00F31421">
        <w:t xml:space="preserve"> “</w:t>
      </w:r>
      <w:proofErr w:type="spellStart"/>
      <w:r w:rsidRPr="00F31421">
        <w:t>reportul</w:t>
      </w:r>
      <w:proofErr w:type="spellEnd"/>
      <w:r w:rsidRPr="00F31421">
        <w:t xml:space="preserve">” la </w:t>
      </w:r>
      <w:proofErr w:type="spellStart"/>
      <w:r w:rsidRPr="00F31421">
        <w:t>procesul</w:t>
      </w:r>
      <w:proofErr w:type="spellEnd"/>
      <w:r w:rsidRPr="00F31421">
        <w:t xml:space="preserve"> </w:t>
      </w:r>
      <w:proofErr w:type="spellStart"/>
      <w:r w:rsidRPr="00F31421">
        <w:t>urmator</w:t>
      </w:r>
      <w:proofErr w:type="spellEnd"/>
      <w:r w:rsidRPr="00F31421">
        <w:t xml:space="preserve"> care il </w:t>
      </w:r>
      <w:proofErr w:type="spellStart"/>
      <w:r w:rsidRPr="00F31421">
        <w:t>foloseste</w:t>
      </w:r>
      <w:proofErr w:type="spellEnd"/>
      <w:r w:rsidRPr="00F31421">
        <w:t xml:space="preserve"> </w:t>
      </w:r>
      <w:proofErr w:type="spellStart"/>
      <w:r w:rsidRPr="00F31421">
        <w:t>pentru</w:t>
      </w:r>
      <w:proofErr w:type="spellEnd"/>
      <w:r w:rsidRPr="00F31421">
        <w:t xml:space="preserve"> </w:t>
      </w:r>
    </w:p>
    <w:p w14:paraId="578A110C" w14:textId="77777777" w:rsidR="00F31421" w:rsidRPr="00F31421" w:rsidRDefault="00F31421" w:rsidP="00F31421">
      <w:proofErr w:type="spellStart"/>
      <w:r w:rsidRPr="00F31421">
        <w:t>actualizarea</w:t>
      </w:r>
      <w:proofErr w:type="spellEnd"/>
      <w:r w:rsidRPr="00F31421">
        <w:t xml:space="preserve"> </w:t>
      </w:r>
      <w:proofErr w:type="spellStart"/>
      <w:r w:rsidRPr="00F31421">
        <w:t>rezultatului</w:t>
      </w:r>
      <w:proofErr w:type="spellEnd"/>
    </w:p>
    <w:p w14:paraId="66BCDD89" w14:textId="77777777" w:rsidR="00F31421" w:rsidRPr="00F31421" w:rsidRDefault="00F31421" w:rsidP="00F31421">
      <w:r w:rsidRPr="00F31421">
        <w:t xml:space="preserve">5) </w:t>
      </w:r>
      <w:proofErr w:type="spellStart"/>
      <w:r w:rsidRPr="00F31421">
        <w:t>rezultatul</w:t>
      </w:r>
      <w:proofErr w:type="spellEnd"/>
      <w:r w:rsidRPr="00F31421">
        <w:t xml:space="preserve"> final se </w:t>
      </w:r>
      <w:proofErr w:type="spellStart"/>
      <w:r w:rsidRPr="00F31421">
        <w:t>obtine</w:t>
      </w:r>
      <w:proofErr w:type="spellEnd"/>
      <w:r w:rsidRPr="00F31421">
        <w:t xml:space="preserve"> in </w:t>
      </w:r>
      <w:proofErr w:type="spellStart"/>
      <w:r w:rsidRPr="00F31421">
        <w:t>procesul</w:t>
      </w:r>
      <w:proofErr w:type="spellEnd"/>
      <w:r w:rsidRPr="00F31421">
        <w:t xml:space="preserve"> 0 (</w:t>
      </w:r>
      <w:proofErr w:type="spellStart"/>
      <w:r w:rsidRPr="00F31421">
        <w:t>MPI_Gather</w:t>
      </w:r>
      <w:proofErr w:type="spellEnd"/>
      <w:r w:rsidRPr="00F31421">
        <w:t>)</w:t>
      </w:r>
    </w:p>
    <w:p w14:paraId="08167061" w14:textId="768BCB59" w:rsidR="00F31421" w:rsidRPr="00F31421" w:rsidRDefault="00F31421" w:rsidP="00F31421">
      <w:r w:rsidRPr="00F31421">
        <w:t xml:space="preserve">6) </w:t>
      </w:r>
      <w:proofErr w:type="spellStart"/>
      <w:r w:rsidRPr="00F31421">
        <w:t>procesul</w:t>
      </w:r>
      <w:proofErr w:type="spellEnd"/>
      <w:r w:rsidRPr="00F31421">
        <w:t xml:space="preserve"> 0 </w:t>
      </w:r>
      <w:proofErr w:type="spellStart"/>
      <w:r w:rsidRPr="00F31421">
        <w:t>scrie</w:t>
      </w:r>
      <w:proofErr w:type="spellEnd"/>
      <w:r w:rsidRPr="00F31421">
        <w:t xml:space="preserve"> </w:t>
      </w:r>
      <w:proofErr w:type="spellStart"/>
      <w:r w:rsidRPr="00F31421">
        <w:t>rezultatul</w:t>
      </w:r>
      <w:proofErr w:type="spellEnd"/>
      <w:r w:rsidRPr="00F31421">
        <w:t xml:space="preserve"> in </w:t>
      </w:r>
      <w:proofErr w:type="spellStart"/>
      <w:r w:rsidRPr="00F31421">
        <w:t>fisierul</w:t>
      </w:r>
      <w:proofErr w:type="spellEnd"/>
      <w:r w:rsidRPr="00F31421">
        <w:t xml:space="preserve"> “Numar3.txt”</w:t>
      </w:r>
    </w:p>
    <w:p w14:paraId="7A906B26" w14:textId="116B7EE1" w:rsidR="00F31421" w:rsidRDefault="00F31421">
      <w:pPr>
        <w:rPr>
          <w:b/>
          <w:bCs/>
          <w:color w:val="4472C4" w:themeColor="accent1"/>
          <w:sz w:val="28"/>
          <w:szCs w:val="28"/>
        </w:rPr>
      </w:pPr>
    </w:p>
    <w:p w14:paraId="63EF2AC5" w14:textId="6948A7C6" w:rsidR="00F31421" w:rsidRDefault="00F31421">
      <w:pPr>
        <w:rPr>
          <w:b/>
          <w:bCs/>
          <w:color w:val="4472C4" w:themeColor="accent1"/>
          <w:sz w:val="28"/>
          <w:szCs w:val="28"/>
        </w:rPr>
      </w:pPr>
    </w:p>
    <w:p w14:paraId="23593976" w14:textId="30FE383D" w:rsidR="00F31421" w:rsidRDefault="00F31421">
      <w:pPr>
        <w:rPr>
          <w:b/>
          <w:bCs/>
          <w:color w:val="4472C4" w:themeColor="accent1"/>
          <w:sz w:val="28"/>
          <w:szCs w:val="28"/>
        </w:rPr>
      </w:pPr>
    </w:p>
    <w:p w14:paraId="23C043DE" w14:textId="21F86EF9" w:rsidR="00F31421" w:rsidRDefault="00F31421">
      <w:pPr>
        <w:rPr>
          <w:b/>
          <w:bCs/>
          <w:color w:val="4472C4" w:themeColor="accent1"/>
          <w:sz w:val="28"/>
          <w:szCs w:val="28"/>
        </w:rPr>
      </w:pPr>
    </w:p>
    <w:p w14:paraId="5F0E156D" w14:textId="6F9D7385" w:rsidR="009168B0" w:rsidRPr="009168B0" w:rsidRDefault="009168B0" w:rsidP="009168B0">
      <w:pPr>
        <w:pStyle w:val="Listparagraf"/>
        <w:numPr>
          <w:ilvl w:val="0"/>
          <w:numId w:val="18"/>
        </w:numPr>
        <w:rPr>
          <w:b/>
          <w:bCs/>
          <w:color w:val="4472C4" w:themeColor="accent1"/>
        </w:rPr>
      </w:pPr>
      <w:proofErr w:type="spellStart"/>
      <w:r w:rsidRPr="009168B0">
        <w:rPr>
          <w:b/>
          <w:bCs/>
          <w:color w:val="4472C4" w:themeColor="accent1"/>
        </w:rPr>
        <w:lastRenderedPageBreak/>
        <w:t>Apeluri</w:t>
      </w:r>
      <w:proofErr w:type="spellEnd"/>
      <w:r w:rsidRPr="009168B0">
        <w:rPr>
          <w:b/>
          <w:bCs/>
          <w:color w:val="4472C4" w:themeColor="accent1"/>
        </w:rPr>
        <w:t xml:space="preserve"> MPI</w:t>
      </w:r>
    </w:p>
    <w:p w14:paraId="3A58EB09" w14:textId="77777777" w:rsidR="009168B0" w:rsidRDefault="009168B0" w:rsidP="009168B0">
      <w:pPr>
        <w:pStyle w:val="Listparagraf"/>
        <w:rPr>
          <w:b/>
          <w:bCs/>
          <w:color w:val="4472C4" w:themeColor="accent1"/>
        </w:rPr>
      </w:pPr>
    </w:p>
    <w:p w14:paraId="627935B4" w14:textId="7FCEA737" w:rsidR="009168B0" w:rsidRPr="009168B0" w:rsidRDefault="009168B0" w:rsidP="009168B0">
      <w:pPr>
        <w:ind w:left="360"/>
        <w:rPr>
          <w:b/>
          <w:bCs/>
          <w:color w:val="4472C4" w:themeColor="accent1"/>
        </w:rPr>
      </w:pPr>
      <w:r w:rsidRPr="00C66B9A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// </w:t>
      </w:r>
      <w:r w:rsidRPr="009168B0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cifrele celor 2 numere se distribuire proceselor folosind </w:t>
      </w:r>
      <w:proofErr w:type="spellStart"/>
      <w:r w:rsidRPr="009168B0"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MPI_Scatter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v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 </w:t>
      </w:r>
    </w:p>
    <w:p w14:paraId="358EA70D" w14:textId="7FBF219B" w:rsidR="009168B0" w:rsidRDefault="009168B0" w:rsidP="009168B0">
      <w:pPr>
        <w:autoSpaceDE w:val="0"/>
        <w:autoSpaceDN w:val="0"/>
        <w:adjustRightInd w:val="0"/>
        <w:ind w:firstLine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MPI_Scatterv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(numar1,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cifre_per_proces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displs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subnumar1,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cifre_per_proces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],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);</w:t>
      </w:r>
    </w:p>
    <w:p w14:paraId="3CAB8054" w14:textId="4D5EBAF5" w:rsidR="009168B0" w:rsidRDefault="009168B0" w:rsidP="009168B0">
      <w:pPr>
        <w:autoSpaceDE w:val="0"/>
        <w:autoSpaceDN w:val="0"/>
        <w:adjustRightInd w:val="0"/>
        <w:ind w:firstLine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MPI_Scatterv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(numar2,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cifre_per_proces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displs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subnumar2,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cifre_per_proces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],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);</w:t>
      </w:r>
    </w:p>
    <w:p w14:paraId="46372A7C" w14:textId="77777777" w:rsidR="009168B0" w:rsidRDefault="009168B0" w:rsidP="009168B0">
      <w:pPr>
        <w:autoSpaceDE w:val="0"/>
        <w:autoSpaceDN w:val="0"/>
        <w:adjustRightInd w:val="0"/>
        <w:ind w:firstLine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</w:p>
    <w:p w14:paraId="2E34254C" w14:textId="4D65BCF3" w:rsidR="009168B0" w:rsidRDefault="009168B0" w:rsidP="009168B0">
      <w:pPr>
        <w:autoSpaceDE w:val="0"/>
        <w:autoSpaceDN w:val="0"/>
        <w:adjustRightInd w:val="0"/>
        <w:ind w:firstLine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primeste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 carry-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ul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 de la procesul precedent</w:t>
      </w:r>
    </w:p>
    <w:p w14:paraId="52C5F955" w14:textId="2886E02B" w:rsidR="00F31421" w:rsidRDefault="009168B0" w:rsidP="009168B0">
      <w:pPr>
        <w:ind w:firstLine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received_carry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- 1,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, &amp;out);</w:t>
      </w:r>
    </w:p>
    <w:p w14:paraId="5952A9BC" w14:textId="77777777" w:rsidR="009168B0" w:rsidRDefault="009168B0" w:rsidP="009168B0">
      <w:pPr>
        <w:ind w:firstLine="360"/>
        <w:rPr>
          <w:b/>
          <w:bCs/>
          <w:color w:val="4472C4" w:themeColor="accent1"/>
          <w:sz w:val="28"/>
          <w:szCs w:val="28"/>
        </w:rPr>
      </w:pPr>
    </w:p>
    <w:p w14:paraId="33852FD4" w14:textId="77777777" w:rsidR="009168B0" w:rsidRDefault="009168B0" w:rsidP="009168B0">
      <w:pPr>
        <w:autoSpaceDE w:val="0"/>
        <w:autoSpaceDN w:val="0"/>
        <w:adjustRightInd w:val="0"/>
        <w:ind w:firstLine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// trimite carry la procesul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urmator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>, daca nu am ajuns la ultimul proces</w:t>
      </w:r>
    </w:p>
    <w:p w14:paraId="1788AE7C" w14:textId="17BCDF3C" w:rsidR="009168B0" w:rsidRDefault="009168B0" w:rsidP="009168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o-RO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nr_procese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- 1)</w:t>
      </w:r>
    </w:p>
    <w:p w14:paraId="719A960C" w14:textId="43CCC488" w:rsidR="009168B0" w:rsidRDefault="009168B0" w:rsidP="009168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(&amp;carry,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+ 1,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);</w:t>
      </w:r>
    </w:p>
    <w:p w14:paraId="069ABB1F" w14:textId="0D35B348" w:rsidR="009168B0" w:rsidRDefault="009168B0" w:rsidP="009168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</w:p>
    <w:p w14:paraId="602B8D79" w14:textId="5055F199" w:rsidR="009168B0" w:rsidRDefault="009168B0" w:rsidP="009168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o-RO"/>
        </w:rPr>
        <w:t xml:space="preserve">   // rezultatul final</w:t>
      </w:r>
    </w:p>
    <w:p w14:paraId="5309C709" w14:textId="219C770A" w:rsidR="009168B0" w:rsidRDefault="009168B0" w:rsidP="009168B0">
      <w:pPr>
        <w:autoSpaceDE w:val="0"/>
        <w:autoSpaceDN w:val="0"/>
        <w:adjustRightInd w:val="0"/>
        <w:ind w:firstLine="36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MPI_Gatherv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suma_partiala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cifre_per_proces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],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suma,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cifre_per_proces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displs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);</w:t>
      </w:r>
    </w:p>
    <w:p w14:paraId="2EE8ED67" w14:textId="38E853A6" w:rsidR="00F31421" w:rsidRDefault="00F31421">
      <w:pPr>
        <w:rPr>
          <w:b/>
          <w:bCs/>
          <w:color w:val="4472C4" w:themeColor="accent1"/>
          <w:sz w:val="28"/>
          <w:szCs w:val="28"/>
        </w:rPr>
      </w:pPr>
    </w:p>
    <w:p w14:paraId="10BF9F5A" w14:textId="225107A1" w:rsidR="00F31421" w:rsidRDefault="00F31421">
      <w:pPr>
        <w:rPr>
          <w:b/>
          <w:bCs/>
          <w:color w:val="4472C4" w:themeColor="accent1"/>
          <w:sz w:val="28"/>
          <w:szCs w:val="28"/>
        </w:rPr>
      </w:pPr>
    </w:p>
    <w:p w14:paraId="7914ECB4" w14:textId="2ECF0DD7" w:rsidR="004801D6" w:rsidRDefault="004801D6" w:rsidP="004801D6">
      <w:pPr>
        <w:rPr>
          <w:color w:val="000000" w:themeColor="text1"/>
        </w:rPr>
      </w:pPr>
      <w:proofErr w:type="spellStart"/>
      <w:r w:rsidRPr="004801D6">
        <w:rPr>
          <w:b/>
          <w:bCs/>
          <w:color w:val="000000" w:themeColor="text1"/>
        </w:rPr>
        <w:t>Varianta</w:t>
      </w:r>
      <w:proofErr w:type="spellEnd"/>
      <w:r>
        <w:rPr>
          <w:b/>
          <w:bCs/>
          <w:color w:val="000000" w:themeColor="text1"/>
        </w:rPr>
        <w:t xml:space="preserve"> </w:t>
      </w:r>
      <w:r w:rsidRPr="004801D6">
        <w:rPr>
          <w:b/>
          <w:bCs/>
          <w:color w:val="000000" w:themeColor="text1"/>
        </w:rPr>
        <w:t>3</w:t>
      </w:r>
      <w:r w:rsidRPr="004801D6">
        <w:rPr>
          <w:color w:val="000000" w:themeColor="text1"/>
        </w:rPr>
        <w:t xml:space="preserve">–  </w:t>
      </w:r>
      <w:proofErr w:type="spellStart"/>
      <w:r w:rsidRPr="004801D6">
        <w:rPr>
          <w:color w:val="000000" w:themeColor="text1"/>
        </w:rPr>
        <w:t>considera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rezolvarea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problemei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prin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executia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urmatoarelor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etape</w:t>
      </w:r>
      <w:proofErr w:type="spellEnd"/>
      <w:r w:rsidRPr="004801D6">
        <w:rPr>
          <w:color w:val="000000" w:themeColor="text1"/>
        </w:rPr>
        <w:t>:</w:t>
      </w:r>
    </w:p>
    <w:p w14:paraId="5852AEB2" w14:textId="77777777" w:rsidR="00D96241" w:rsidRPr="004801D6" w:rsidRDefault="00D96241" w:rsidP="004801D6">
      <w:pPr>
        <w:rPr>
          <w:color w:val="000000" w:themeColor="text1"/>
        </w:rPr>
      </w:pPr>
    </w:p>
    <w:p w14:paraId="32C99FCA" w14:textId="77777777" w:rsidR="004801D6" w:rsidRPr="004801D6" w:rsidRDefault="004801D6" w:rsidP="004801D6">
      <w:pPr>
        <w:rPr>
          <w:color w:val="000000" w:themeColor="text1"/>
        </w:rPr>
      </w:pPr>
      <w:r w:rsidRPr="004801D6">
        <w:rPr>
          <w:color w:val="000000" w:themeColor="text1"/>
        </w:rPr>
        <w:t xml:space="preserve">1) </w:t>
      </w:r>
      <w:proofErr w:type="spellStart"/>
      <w:r w:rsidRPr="004801D6">
        <w:rPr>
          <w:color w:val="000000" w:themeColor="text1"/>
        </w:rPr>
        <w:t>id_proces_curent</w:t>
      </w:r>
      <w:proofErr w:type="spellEnd"/>
      <w:r w:rsidRPr="004801D6">
        <w:rPr>
          <w:color w:val="000000" w:themeColor="text1"/>
        </w:rPr>
        <w:t>=1</w:t>
      </w:r>
    </w:p>
    <w:p w14:paraId="7C03DF85" w14:textId="77777777" w:rsidR="004801D6" w:rsidRPr="004801D6" w:rsidRDefault="004801D6" w:rsidP="004801D6">
      <w:pPr>
        <w:rPr>
          <w:color w:val="000000" w:themeColor="text1"/>
        </w:rPr>
      </w:pPr>
      <w:r w:rsidRPr="004801D6">
        <w:rPr>
          <w:color w:val="000000" w:themeColor="text1"/>
        </w:rPr>
        <w:t xml:space="preserve">2) </w:t>
      </w:r>
      <w:proofErr w:type="spellStart"/>
      <w:r w:rsidRPr="004801D6">
        <w:rPr>
          <w:color w:val="000000" w:themeColor="text1"/>
        </w:rPr>
        <w:t>procesul</w:t>
      </w:r>
      <w:proofErr w:type="spellEnd"/>
      <w:r w:rsidRPr="004801D6">
        <w:rPr>
          <w:color w:val="000000" w:themeColor="text1"/>
        </w:rPr>
        <w:t xml:space="preserve"> 0 </w:t>
      </w:r>
      <w:proofErr w:type="spellStart"/>
      <w:r w:rsidRPr="004801D6">
        <w:rPr>
          <w:color w:val="000000" w:themeColor="text1"/>
        </w:rPr>
        <w:t>repeta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urmatoarele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actiuni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pana</w:t>
      </w:r>
      <w:proofErr w:type="spellEnd"/>
      <w:r w:rsidRPr="004801D6">
        <w:rPr>
          <w:color w:val="000000" w:themeColor="text1"/>
        </w:rPr>
        <w:t xml:space="preserve"> cand se </w:t>
      </w:r>
      <w:proofErr w:type="spellStart"/>
      <w:r w:rsidRPr="004801D6">
        <w:rPr>
          <w:color w:val="000000" w:themeColor="text1"/>
        </w:rPr>
        <w:t>citesc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toate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cifrele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numerelor</w:t>
      </w:r>
      <w:proofErr w:type="spellEnd"/>
    </w:p>
    <w:p w14:paraId="3BA2FB09" w14:textId="77777777" w:rsidR="004801D6" w:rsidRPr="004801D6" w:rsidRDefault="004801D6" w:rsidP="004801D6">
      <w:pPr>
        <w:rPr>
          <w:color w:val="000000" w:themeColor="text1"/>
        </w:rPr>
      </w:pPr>
      <w:r w:rsidRPr="004801D6">
        <w:rPr>
          <w:color w:val="000000" w:themeColor="text1"/>
        </w:rPr>
        <w:t xml:space="preserve">a. </w:t>
      </w:r>
      <w:proofErr w:type="spellStart"/>
      <w:r w:rsidRPr="004801D6">
        <w:rPr>
          <w:color w:val="000000" w:themeColor="text1"/>
        </w:rPr>
        <w:t>citeste</w:t>
      </w:r>
      <w:proofErr w:type="spellEnd"/>
      <w:r w:rsidRPr="004801D6">
        <w:rPr>
          <w:color w:val="000000" w:themeColor="text1"/>
        </w:rPr>
        <w:t xml:space="preserve"> cate N/p </w:t>
      </w:r>
      <w:proofErr w:type="spellStart"/>
      <w:r w:rsidRPr="004801D6">
        <w:rPr>
          <w:color w:val="000000" w:themeColor="text1"/>
        </w:rPr>
        <w:t>cifre</w:t>
      </w:r>
      <w:proofErr w:type="spellEnd"/>
      <w:r w:rsidRPr="004801D6">
        <w:rPr>
          <w:color w:val="000000" w:themeColor="text1"/>
        </w:rPr>
        <w:t xml:space="preserve"> din </w:t>
      </w:r>
      <w:proofErr w:type="spellStart"/>
      <w:r w:rsidRPr="004801D6">
        <w:rPr>
          <w:color w:val="000000" w:themeColor="text1"/>
        </w:rPr>
        <w:t>cele</w:t>
      </w:r>
      <w:proofErr w:type="spellEnd"/>
      <w:r w:rsidRPr="004801D6">
        <w:rPr>
          <w:color w:val="000000" w:themeColor="text1"/>
        </w:rPr>
        <w:t xml:space="preserve"> 2 </w:t>
      </w:r>
      <w:proofErr w:type="spellStart"/>
      <w:r w:rsidRPr="004801D6">
        <w:rPr>
          <w:color w:val="000000" w:themeColor="text1"/>
        </w:rPr>
        <w:t>fisiere</w:t>
      </w:r>
      <w:proofErr w:type="spellEnd"/>
    </w:p>
    <w:p w14:paraId="76855CB6" w14:textId="77777777" w:rsidR="004801D6" w:rsidRPr="004801D6" w:rsidRDefault="004801D6" w:rsidP="004801D6">
      <w:pPr>
        <w:rPr>
          <w:color w:val="000000" w:themeColor="text1"/>
        </w:rPr>
      </w:pPr>
      <w:r w:rsidRPr="004801D6">
        <w:rPr>
          <w:color w:val="000000" w:themeColor="text1"/>
        </w:rPr>
        <w:t xml:space="preserve">b. le </w:t>
      </w:r>
      <w:proofErr w:type="spellStart"/>
      <w:r w:rsidRPr="004801D6">
        <w:rPr>
          <w:color w:val="000000" w:themeColor="text1"/>
        </w:rPr>
        <w:t>trimite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procesului</w:t>
      </w:r>
      <w:proofErr w:type="spellEnd"/>
      <w:r w:rsidRPr="004801D6">
        <w:rPr>
          <w:color w:val="000000" w:themeColor="text1"/>
        </w:rPr>
        <w:t xml:space="preserve"> “</w:t>
      </w:r>
      <w:proofErr w:type="spellStart"/>
      <w:r w:rsidRPr="004801D6">
        <w:rPr>
          <w:color w:val="000000" w:themeColor="text1"/>
        </w:rPr>
        <w:t>id_proces_curent</w:t>
      </w:r>
      <w:proofErr w:type="spellEnd"/>
      <w:r w:rsidRPr="004801D6">
        <w:rPr>
          <w:color w:val="000000" w:themeColor="text1"/>
        </w:rPr>
        <w:t>”</w:t>
      </w:r>
    </w:p>
    <w:p w14:paraId="7542A727" w14:textId="77777777" w:rsidR="004801D6" w:rsidRPr="004801D6" w:rsidRDefault="004801D6" w:rsidP="004801D6">
      <w:pPr>
        <w:rPr>
          <w:color w:val="000000" w:themeColor="text1"/>
        </w:rPr>
      </w:pPr>
      <w:r w:rsidRPr="004801D6">
        <w:rPr>
          <w:color w:val="000000" w:themeColor="text1"/>
        </w:rPr>
        <w:t xml:space="preserve">c. </w:t>
      </w:r>
      <w:proofErr w:type="spellStart"/>
      <w:r w:rsidRPr="004801D6">
        <w:rPr>
          <w:color w:val="000000" w:themeColor="text1"/>
        </w:rPr>
        <w:t>incrementeaza</w:t>
      </w:r>
      <w:proofErr w:type="spellEnd"/>
      <w:r w:rsidRPr="004801D6">
        <w:rPr>
          <w:color w:val="000000" w:themeColor="text1"/>
        </w:rPr>
        <w:t xml:space="preserve"> “</w:t>
      </w:r>
      <w:proofErr w:type="spellStart"/>
      <w:r w:rsidRPr="004801D6">
        <w:rPr>
          <w:color w:val="000000" w:themeColor="text1"/>
        </w:rPr>
        <w:t>id_proces_curent</w:t>
      </w:r>
      <w:proofErr w:type="spellEnd"/>
      <w:r w:rsidRPr="004801D6">
        <w:rPr>
          <w:color w:val="000000" w:themeColor="text1"/>
        </w:rPr>
        <w:t>”</w:t>
      </w:r>
    </w:p>
    <w:p w14:paraId="191378E2" w14:textId="77777777" w:rsidR="004801D6" w:rsidRPr="004801D6" w:rsidRDefault="004801D6" w:rsidP="004801D6">
      <w:pPr>
        <w:rPr>
          <w:color w:val="000000" w:themeColor="text1"/>
        </w:rPr>
      </w:pPr>
      <w:r w:rsidRPr="004801D6">
        <w:rPr>
          <w:color w:val="000000" w:themeColor="text1"/>
        </w:rPr>
        <w:t xml:space="preserve">3) un process cu id&lt;&gt;0 </w:t>
      </w:r>
      <w:proofErr w:type="spellStart"/>
      <w:r w:rsidRPr="004801D6">
        <w:rPr>
          <w:color w:val="000000" w:themeColor="text1"/>
        </w:rPr>
        <w:t>primeste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setul</w:t>
      </w:r>
      <w:proofErr w:type="spellEnd"/>
      <w:r w:rsidRPr="004801D6">
        <w:rPr>
          <w:color w:val="000000" w:themeColor="text1"/>
        </w:rPr>
        <w:t xml:space="preserve"> de </w:t>
      </w:r>
      <w:proofErr w:type="spellStart"/>
      <w:r w:rsidRPr="004801D6">
        <w:rPr>
          <w:color w:val="000000" w:themeColor="text1"/>
        </w:rPr>
        <w:t>cifre</w:t>
      </w:r>
      <w:proofErr w:type="spellEnd"/>
      <w:r w:rsidRPr="004801D6">
        <w:rPr>
          <w:color w:val="000000" w:themeColor="text1"/>
        </w:rPr>
        <w:t xml:space="preserve"> de la </w:t>
      </w:r>
      <w:proofErr w:type="spellStart"/>
      <w:r w:rsidRPr="004801D6">
        <w:rPr>
          <w:color w:val="000000" w:themeColor="text1"/>
        </w:rPr>
        <w:t>procesul</w:t>
      </w:r>
      <w:proofErr w:type="spellEnd"/>
      <w:r w:rsidRPr="004801D6">
        <w:rPr>
          <w:color w:val="000000" w:themeColor="text1"/>
        </w:rPr>
        <w:t xml:space="preserve"> 0 </w:t>
      </w:r>
      <w:proofErr w:type="spellStart"/>
      <w:r w:rsidRPr="004801D6">
        <w:rPr>
          <w:color w:val="000000" w:themeColor="text1"/>
        </w:rPr>
        <w:t>si</w:t>
      </w:r>
      <w:proofErr w:type="spellEnd"/>
      <w:r w:rsidRPr="004801D6">
        <w:rPr>
          <w:color w:val="000000" w:themeColor="text1"/>
        </w:rPr>
        <w:t xml:space="preserve"> face </w:t>
      </w:r>
      <w:proofErr w:type="spellStart"/>
      <w:r w:rsidRPr="004801D6">
        <w:rPr>
          <w:color w:val="000000" w:themeColor="text1"/>
        </w:rPr>
        <w:t>adunarea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intr</w:t>
      </w:r>
      <w:proofErr w:type="spellEnd"/>
      <w:r w:rsidRPr="004801D6">
        <w:rPr>
          <w:color w:val="000000" w:themeColor="text1"/>
        </w:rPr>
        <w:t xml:space="preserve">-un vector </w:t>
      </w:r>
      <w:proofErr w:type="spellStart"/>
      <w:r w:rsidRPr="004801D6">
        <w:rPr>
          <w:color w:val="000000" w:themeColor="text1"/>
        </w:rPr>
        <w:t>rezultat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si</w:t>
      </w:r>
      <w:proofErr w:type="spellEnd"/>
      <w:r w:rsidRPr="004801D6">
        <w:rPr>
          <w:color w:val="000000" w:themeColor="text1"/>
        </w:rPr>
        <w:t xml:space="preserve"> </w:t>
      </w:r>
    </w:p>
    <w:p w14:paraId="1B11375E" w14:textId="77777777" w:rsidR="004801D6" w:rsidRPr="004801D6" w:rsidRDefault="004801D6" w:rsidP="004801D6">
      <w:pPr>
        <w:rPr>
          <w:color w:val="000000" w:themeColor="text1"/>
        </w:rPr>
      </w:pPr>
      <w:proofErr w:type="spellStart"/>
      <w:r w:rsidRPr="004801D6">
        <w:rPr>
          <w:color w:val="000000" w:themeColor="text1"/>
        </w:rPr>
        <w:t>actualizeaza</w:t>
      </w:r>
      <w:proofErr w:type="spellEnd"/>
      <w:r w:rsidRPr="004801D6">
        <w:rPr>
          <w:color w:val="000000" w:themeColor="text1"/>
        </w:rPr>
        <w:t xml:space="preserve"> “</w:t>
      </w:r>
      <w:proofErr w:type="spellStart"/>
      <w:r w:rsidRPr="004801D6">
        <w:rPr>
          <w:color w:val="000000" w:themeColor="text1"/>
        </w:rPr>
        <w:t>reportul</w:t>
      </w:r>
      <w:proofErr w:type="spellEnd"/>
      <w:r w:rsidRPr="004801D6">
        <w:rPr>
          <w:color w:val="000000" w:themeColor="text1"/>
        </w:rPr>
        <w:t xml:space="preserve">”(carry”) pe care il </w:t>
      </w:r>
      <w:proofErr w:type="spellStart"/>
      <w:r w:rsidRPr="004801D6">
        <w:rPr>
          <w:color w:val="000000" w:themeColor="text1"/>
        </w:rPr>
        <w:t>trimite</w:t>
      </w:r>
      <w:proofErr w:type="spellEnd"/>
      <w:r w:rsidRPr="004801D6">
        <w:rPr>
          <w:color w:val="000000" w:themeColor="text1"/>
        </w:rPr>
        <w:t xml:space="preserve"> la </w:t>
      </w:r>
      <w:proofErr w:type="spellStart"/>
      <w:r w:rsidRPr="004801D6">
        <w:rPr>
          <w:color w:val="000000" w:themeColor="text1"/>
        </w:rPr>
        <w:t>procesul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urmator</w:t>
      </w:r>
      <w:proofErr w:type="spellEnd"/>
    </w:p>
    <w:p w14:paraId="7E85CCA3" w14:textId="77777777" w:rsidR="004801D6" w:rsidRPr="004801D6" w:rsidRDefault="004801D6" w:rsidP="004801D6">
      <w:pPr>
        <w:rPr>
          <w:color w:val="000000" w:themeColor="text1"/>
        </w:rPr>
      </w:pPr>
      <w:r w:rsidRPr="004801D6">
        <w:rPr>
          <w:color w:val="000000" w:themeColor="text1"/>
        </w:rPr>
        <w:t>(</w:t>
      </w:r>
      <w:proofErr w:type="spellStart"/>
      <w:r w:rsidRPr="004801D6">
        <w:rPr>
          <w:color w:val="000000" w:themeColor="text1"/>
        </w:rPr>
        <w:t>atentie</w:t>
      </w:r>
      <w:proofErr w:type="spellEnd"/>
      <w:r w:rsidRPr="004801D6">
        <w:rPr>
          <w:color w:val="000000" w:themeColor="text1"/>
        </w:rPr>
        <w:t xml:space="preserve"> un </w:t>
      </w:r>
      <w:proofErr w:type="spellStart"/>
      <w:r w:rsidRPr="004801D6">
        <w:rPr>
          <w:color w:val="000000" w:themeColor="text1"/>
        </w:rPr>
        <w:t>proces</w:t>
      </w:r>
      <w:proofErr w:type="spellEnd"/>
      <w:r w:rsidRPr="004801D6">
        <w:rPr>
          <w:color w:val="000000" w:themeColor="text1"/>
        </w:rPr>
        <w:t xml:space="preserve"> cu id (id&lt;&gt;1, id&lt;&gt;0) </w:t>
      </w:r>
      <w:proofErr w:type="spellStart"/>
      <w:r w:rsidRPr="004801D6">
        <w:rPr>
          <w:color w:val="000000" w:themeColor="text1"/>
        </w:rPr>
        <w:t>primeste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informatie</w:t>
      </w:r>
      <w:proofErr w:type="spellEnd"/>
      <w:r w:rsidRPr="004801D6">
        <w:rPr>
          <w:color w:val="000000" w:themeColor="text1"/>
        </w:rPr>
        <w:t xml:space="preserve"> de la </w:t>
      </w:r>
      <w:proofErr w:type="spellStart"/>
      <w:r w:rsidRPr="004801D6">
        <w:rPr>
          <w:color w:val="000000" w:themeColor="text1"/>
        </w:rPr>
        <w:t>procesul</w:t>
      </w:r>
      <w:proofErr w:type="spellEnd"/>
      <w:r w:rsidRPr="004801D6">
        <w:rPr>
          <w:color w:val="000000" w:themeColor="text1"/>
        </w:rPr>
        <w:t xml:space="preserve"> 0 </w:t>
      </w:r>
      <w:proofErr w:type="spellStart"/>
      <w:r w:rsidRPr="004801D6">
        <w:rPr>
          <w:color w:val="000000" w:themeColor="text1"/>
        </w:rPr>
        <w:t>si</w:t>
      </w:r>
      <w:proofErr w:type="spellEnd"/>
      <w:r w:rsidRPr="004801D6">
        <w:rPr>
          <w:color w:val="000000" w:themeColor="text1"/>
        </w:rPr>
        <w:t xml:space="preserve"> de la </w:t>
      </w:r>
      <w:proofErr w:type="spellStart"/>
      <w:r w:rsidRPr="004801D6">
        <w:rPr>
          <w:color w:val="000000" w:themeColor="text1"/>
        </w:rPr>
        <w:t>procesul</w:t>
      </w:r>
      <w:proofErr w:type="spellEnd"/>
      <w:r w:rsidRPr="004801D6">
        <w:rPr>
          <w:color w:val="000000" w:themeColor="text1"/>
        </w:rPr>
        <w:t xml:space="preserve"> (id-1) </w:t>
      </w:r>
      <w:proofErr w:type="spellStart"/>
      <w:r w:rsidRPr="004801D6">
        <w:rPr>
          <w:color w:val="000000" w:themeColor="text1"/>
        </w:rPr>
        <w:t>dar</w:t>
      </w:r>
      <w:proofErr w:type="spellEnd"/>
    </w:p>
    <w:p w14:paraId="6E0891F5" w14:textId="77777777" w:rsidR="004801D6" w:rsidRPr="004801D6" w:rsidRDefault="004801D6" w:rsidP="004801D6">
      <w:pPr>
        <w:rPr>
          <w:color w:val="000000" w:themeColor="text1"/>
        </w:rPr>
      </w:pPr>
      <w:proofErr w:type="spellStart"/>
      <w:r w:rsidRPr="004801D6">
        <w:rPr>
          <w:color w:val="000000" w:themeColor="text1"/>
        </w:rPr>
        <w:t>ordinea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intre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cele</w:t>
      </w:r>
      <w:proofErr w:type="spellEnd"/>
      <w:r w:rsidRPr="004801D6">
        <w:rPr>
          <w:color w:val="000000" w:themeColor="text1"/>
        </w:rPr>
        <w:t xml:space="preserve"> 2 nu </w:t>
      </w:r>
      <w:proofErr w:type="spellStart"/>
      <w:r w:rsidRPr="004801D6">
        <w:rPr>
          <w:color w:val="000000" w:themeColor="text1"/>
        </w:rPr>
        <w:t>este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sigura</w:t>
      </w:r>
      <w:proofErr w:type="spellEnd"/>
      <w:r w:rsidRPr="004801D6">
        <w:rPr>
          <w:color w:val="000000" w:themeColor="text1"/>
        </w:rPr>
        <w:t xml:space="preserve"> … se cere </w:t>
      </w:r>
      <w:proofErr w:type="spellStart"/>
      <w:r w:rsidRPr="004801D6">
        <w:rPr>
          <w:color w:val="000000" w:themeColor="text1"/>
        </w:rPr>
        <w:t>sa</w:t>
      </w:r>
      <w:proofErr w:type="spellEnd"/>
      <w:r w:rsidRPr="004801D6">
        <w:rPr>
          <w:color w:val="000000" w:themeColor="text1"/>
        </w:rPr>
        <w:t xml:space="preserve"> se </w:t>
      </w:r>
      <w:proofErr w:type="spellStart"/>
      <w:r w:rsidRPr="004801D6">
        <w:rPr>
          <w:color w:val="000000" w:themeColor="text1"/>
        </w:rPr>
        <w:t>foloseasca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MPI_Irecv</w:t>
      </w:r>
      <w:proofErr w:type="spellEnd"/>
      <w:r w:rsidRPr="004801D6">
        <w:rPr>
          <w:color w:val="000000" w:themeColor="text1"/>
        </w:rPr>
        <w:t xml:space="preserve"> )</w:t>
      </w:r>
    </w:p>
    <w:p w14:paraId="59D450E0" w14:textId="77777777" w:rsidR="004801D6" w:rsidRPr="004801D6" w:rsidRDefault="004801D6" w:rsidP="004801D6">
      <w:pPr>
        <w:rPr>
          <w:color w:val="000000" w:themeColor="text1"/>
        </w:rPr>
      </w:pPr>
      <w:r w:rsidRPr="004801D6">
        <w:rPr>
          <w:color w:val="000000" w:themeColor="text1"/>
        </w:rPr>
        <w:t xml:space="preserve">4) </w:t>
      </w:r>
      <w:proofErr w:type="spellStart"/>
      <w:r w:rsidRPr="004801D6">
        <w:rPr>
          <w:color w:val="000000" w:themeColor="text1"/>
        </w:rPr>
        <w:t>rezultatul</w:t>
      </w:r>
      <w:proofErr w:type="spellEnd"/>
      <w:r w:rsidRPr="004801D6">
        <w:rPr>
          <w:color w:val="000000" w:themeColor="text1"/>
        </w:rPr>
        <w:t xml:space="preserve"> final se </w:t>
      </w:r>
      <w:proofErr w:type="spellStart"/>
      <w:r w:rsidRPr="004801D6">
        <w:rPr>
          <w:color w:val="000000" w:themeColor="text1"/>
        </w:rPr>
        <w:t>obtine</w:t>
      </w:r>
      <w:proofErr w:type="spellEnd"/>
      <w:r w:rsidRPr="004801D6">
        <w:rPr>
          <w:color w:val="000000" w:themeColor="text1"/>
        </w:rPr>
        <w:t xml:space="preserve"> in </w:t>
      </w:r>
      <w:proofErr w:type="spellStart"/>
      <w:r w:rsidRPr="004801D6">
        <w:rPr>
          <w:color w:val="000000" w:themeColor="text1"/>
        </w:rPr>
        <w:t>procesul</w:t>
      </w:r>
      <w:proofErr w:type="spellEnd"/>
      <w:r w:rsidRPr="004801D6">
        <w:rPr>
          <w:color w:val="000000" w:themeColor="text1"/>
        </w:rPr>
        <w:t xml:space="preserve"> 0 </w:t>
      </w:r>
      <w:proofErr w:type="spellStart"/>
      <w:r w:rsidRPr="004801D6">
        <w:rPr>
          <w:color w:val="000000" w:themeColor="text1"/>
        </w:rPr>
        <w:t>prin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agregarea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rezultatelor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folosind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transmitere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asincrona</w:t>
      </w:r>
      <w:proofErr w:type="spellEnd"/>
    </w:p>
    <w:p w14:paraId="199E6D5A" w14:textId="19670582" w:rsidR="00F31421" w:rsidRDefault="004801D6" w:rsidP="004801D6">
      <w:pPr>
        <w:rPr>
          <w:color w:val="000000" w:themeColor="text1"/>
        </w:rPr>
      </w:pPr>
      <w:r w:rsidRPr="004801D6">
        <w:rPr>
          <w:color w:val="000000" w:themeColor="text1"/>
        </w:rPr>
        <w:t xml:space="preserve">5) </w:t>
      </w:r>
      <w:proofErr w:type="spellStart"/>
      <w:r w:rsidRPr="004801D6">
        <w:rPr>
          <w:color w:val="000000" w:themeColor="text1"/>
        </w:rPr>
        <w:t>procesul</w:t>
      </w:r>
      <w:proofErr w:type="spellEnd"/>
      <w:r w:rsidRPr="004801D6">
        <w:rPr>
          <w:color w:val="000000" w:themeColor="text1"/>
        </w:rPr>
        <w:t xml:space="preserve"> 0 </w:t>
      </w:r>
      <w:proofErr w:type="spellStart"/>
      <w:r w:rsidRPr="004801D6">
        <w:rPr>
          <w:color w:val="000000" w:themeColor="text1"/>
        </w:rPr>
        <w:t>scrie</w:t>
      </w:r>
      <w:proofErr w:type="spellEnd"/>
      <w:r w:rsidRPr="004801D6">
        <w:rPr>
          <w:color w:val="000000" w:themeColor="text1"/>
        </w:rPr>
        <w:t xml:space="preserve"> </w:t>
      </w:r>
      <w:proofErr w:type="spellStart"/>
      <w:r w:rsidRPr="004801D6">
        <w:rPr>
          <w:color w:val="000000" w:themeColor="text1"/>
        </w:rPr>
        <w:t>rezultatul</w:t>
      </w:r>
      <w:proofErr w:type="spellEnd"/>
      <w:r w:rsidRPr="004801D6">
        <w:rPr>
          <w:color w:val="000000" w:themeColor="text1"/>
        </w:rPr>
        <w:t xml:space="preserve"> in </w:t>
      </w:r>
      <w:proofErr w:type="spellStart"/>
      <w:r w:rsidRPr="004801D6">
        <w:rPr>
          <w:color w:val="000000" w:themeColor="text1"/>
        </w:rPr>
        <w:t>fisierul</w:t>
      </w:r>
      <w:proofErr w:type="spellEnd"/>
      <w:r w:rsidRPr="004801D6">
        <w:rPr>
          <w:color w:val="000000" w:themeColor="text1"/>
        </w:rPr>
        <w:t xml:space="preserve"> “Numar3.txt”</w:t>
      </w:r>
    </w:p>
    <w:p w14:paraId="204B179B" w14:textId="7BD564CE" w:rsidR="004801D6" w:rsidRDefault="004801D6" w:rsidP="004801D6">
      <w:pPr>
        <w:rPr>
          <w:color w:val="000000" w:themeColor="text1"/>
        </w:rPr>
      </w:pPr>
    </w:p>
    <w:p w14:paraId="44892853" w14:textId="77777777" w:rsidR="004801D6" w:rsidRPr="004801D6" w:rsidRDefault="004801D6" w:rsidP="004801D6">
      <w:pPr>
        <w:rPr>
          <w:color w:val="000000" w:themeColor="text1"/>
        </w:rPr>
      </w:pPr>
    </w:p>
    <w:p w14:paraId="0E583DCE" w14:textId="0EBD19A8" w:rsidR="004801D6" w:rsidRPr="004801D6" w:rsidRDefault="004801D6" w:rsidP="004801D6">
      <w:pPr>
        <w:ind w:left="360"/>
        <w:rPr>
          <w:b/>
          <w:bCs/>
          <w:color w:val="4472C4" w:themeColor="accent1"/>
        </w:rPr>
      </w:pPr>
      <w:proofErr w:type="spellStart"/>
      <w:r w:rsidRPr="004801D6">
        <w:rPr>
          <w:b/>
          <w:bCs/>
          <w:color w:val="4472C4" w:themeColor="accent1"/>
        </w:rPr>
        <w:t>Apeluri</w:t>
      </w:r>
      <w:proofErr w:type="spellEnd"/>
      <w:r w:rsidRPr="004801D6">
        <w:rPr>
          <w:b/>
          <w:bCs/>
          <w:color w:val="4472C4" w:themeColor="accent1"/>
        </w:rPr>
        <w:t xml:space="preserve"> MPI</w:t>
      </w:r>
    </w:p>
    <w:p w14:paraId="0070F696" w14:textId="77777777" w:rsidR="004801D6" w:rsidRDefault="004801D6" w:rsidP="004801D6">
      <w:pPr>
        <w:rPr>
          <w:b/>
          <w:bCs/>
          <w:color w:val="4472C4" w:themeColor="accent1"/>
        </w:rPr>
      </w:pPr>
    </w:p>
    <w:p w14:paraId="5245F321" w14:textId="3F000FF5" w:rsidR="004801D6" w:rsidRPr="004801D6" w:rsidRDefault="004801D6" w:rsidP="004801D6">
      <w:pPr>
        <w:pStyle w:val="Listparagraf"/>
        <w:numPr>
          <w:ilvl w:val="0"/>
          <w:numId w:val="18"/>
        </w:numPr>
        <w:rPr>
          <w:b/>
          <w:bCs/>
          <w:color w:val="4472C4" w:themeColor="accent1"/>
        </w:rPr>
      </w:pPr>
      <w:r w:rsidRPr="004801D6">
        <w:rPr>
          <w:b/>
          <w:bCs/>
          <w:color w:val="4472C4" w:themeColor="accent1"/>
        </w:rPr>
        <w:t xml:space="preserve">In </w:t>
      </w:r>
      <w:proofErr w:type="spellStart"/>
      <w:r w:rsidRPr="004801D6">
        <w:rPr>
          <w:b/>
          <w:bCs/>
          <w:color w:val="4472C4" w:themeColor="accent1"/>
        </w:rPr>
        <w:t>Procesul</w:t>
      </w:r>
      <w:proofErr w:type="spellEnd"/>
      <w:r w:rsidRPr="004801D6">
        <w:rPr>
          <w:b/>
          <w:bCs/>
          <w:color w:val="4472C4" w:themeColor="accent1"/>
        </w:rPr>
        <w:t xml:space="preserve"> 0</w:t>
      </w:r>
    </w:p>
    <w:p w14:paraId="078DEE18" w14:textId="77777777" w:rsidR="004801D6" w:rsidRPr="004801D6" w:rsidRDefault="004801D6" w:rsidP="004801D6">
      <w:pPr>
        <w:rPr>
          <w:b/>
          <w:bCs/>
          <w:color w:val="4472C4" w:themeColor="accent1"/>
        </w:rPr>
      </w:pPr>
    </w:p>
    <w:p w14:paraId="78A7BE8C" w14:textId="77777777" w:rsidR="004801D6" w:rsidRDefault="004801D6" w:rsidP="004801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MPI_Isend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(numar1 + i,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cifre_per_proces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id_proces_curent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],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id_proces_curent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20,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, &amp;req1);</w:t>
      </w:r>
    </w:p>
    <w:p w14:paraId="5645E82F" w14:textId="5D83C58B" w:rsidR="004801D6" w:rsidRDefault="004801D6" w:rsidP="004801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(&amp;req1,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MPI_STATUSES_IGNORE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);</w:t>
      </w:r>
    </w:p>
    <w:p w14:paraId="233E4D33" w14:textId="77777777" w:rsidR="004801D6" w:rsidRDefault="004801D6" w:rsidP="004801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</w:p>
    <w:p w14:paraId="52E93F7F" w14:textId="32362741" w:rsidR="004801D6" w:rsidRDefault="004801D6" w:rsidP="004801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MPI_Isend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(numar2 + i,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cifre_per_proces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id_proces_curent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],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id_proces_curent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30,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, &amp;req2);</w:t>
      </w:r>
    </w:p>
    <w:p w14:paraId="5935BE9B" w14:textId="2CA8A9B8" w:rsidR="004801D6" w:rsidRDefault="004801D6" w:rsidP="004801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(&amp;req2,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MPI_STATUSES_IGNORE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);</w:t>
      </w:r>
    </w:p>
    <w:p w14:paraId="4D7566B0" w14:textId="77777777" w:rsidR="004801D6" w:rsidRDefault="004801D6" w:rsidP="004801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ro-RO"/>
        </w:rPr>
      </w:pPr>
    </w:p>
    <w:p w14:paraId="31BBEC3F" w14:textId="0579BAA7" w:rsidR="004801D6" w:rsidRDefault="004801D6" w:rsidP="004801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MPI_Irecv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(suma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poz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cifre_per_proces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[i],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i, 40,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resultReq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o-RO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o-RO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);}</w:t>
      </w:r>
    </w:p>
    <w:p w14:paraId="29FA5D27" w14:textId="77777777" w:rsidR="004801D6" w:rsidRPr="004801D6" w:rsidRDefault="004801D6" w:rsidP="004801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</w:p>
    <w:p w14:paraId="2CFBF891" w14:textId="6D9112A1" w:rsidR="004801D6" w:rsidRDefault="004801D6">
      <w:pP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resultReq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o-RO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o-RO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MPI_STATUS_IGNORE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);</w:t>
      </w:r>
    </w:p>
    <w:p w14:paraId="7184AA63" w14:textId="77777777" w:rsidR="004801D6" w:rsidRPr="004801D6" w:rsidRDefault="004801D6">
      <w:pP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</w:p>
    <w:p w14:paraId="68396784" w14:textId="769F0C41" w:rsidR="004801D6" w:rsidRPr="004801D6" w:rsidRDefault="004801D6" w:rsidP="004801D6">
      <w:pPr>
        <w:pStyle w:val="Listparagraf"/>
        <w:numPr>
          <w:ilvl w:val="0"/>
          <w:numId w:val="18"/>
        </w:numPr>
        <w:rPr>
          <w:b/>
          <w:bCs/>
          <w:color w:val="4472C4" w:themeColor="accent1"/>
          <w:sz w:val="28"/>
          <w:szCs w:val="28"/>
        </w:rPr>
      </w:pPr>
      <w:proofErr w:type="spellStart"/>
      <w:r w:rsidRPr="004801D6">
        <w:rPr>
          <w:b/>
          <w:bCs/>
          <w:color w:val="4472C4" w:themeColor="accent1"/>
        </w:rPr>
        <w:t>Procesul</w:t>
      </w:r>
      <w:proofErr w:type="spellEnd"/>
      <w:r w:rsidRPr="004801D6">
        <w:rPr>
          <w:b/>
          <w:bCs/>
          <w:color w:val="4472C4" w:themeColor="accent1"/>
        </w:rPr>
        <w:t xml:space="preserve"> ‘rank’ (rank != 0)</w:t>
      </w:r>
    </w:p>
    <w:p w14:paraId="4EA611A6" w14:textId="77777777" w:rsidR="004801D6" w:rsidRPr="004801D6" w:rsidRDefault="004801D6" w:rsidP="004801D6">
      <w:pPr>
        <w:rPr>
          <w:b/>
          <w:bCs/>
          <w:color w:val="4472C4" w:themeColor="accent1"/>
          <w:sz w:val="28"/>
          <w:szCs w:val="28"/>
        </w:rPr>
      </w:pPr>
    </w:p>
    <w:p w14:paraId="236EFF52" w14:textId="1019E203" w:rsidR="004801D6" w:rsidRDefault="004801D6" w:rsidP="004801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MPI_Irecv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(subnumar1, cat,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0, 20,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, &amp;req1);</w:t>
      </w:r>
    </w:p>
    <w:p w14:paraId="7445C188" w14:textId="39F13D10" w:rsidR="004801D6" w:rsidRDefault="004801D6" w:rsidP="004801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(&amp;req1,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MPI_STATUSES_IGNORE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);</w:t>
      </w:r>
    </w:p>
    <w:p w14:paraId="76C067C0" w14:textId="77777777" w:rsidR="004801D6" w:rsidRDefault="004801D6" w:rsidP="004801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</w:p>
    <w:p w14:paraId="331E68F5" w14:textId="0963ABBD" w:rsidR="004801D6" w:rsidRDefault="004801D6" w:rsidP="004801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MPI_Irecv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(subnumar2, cat,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0, 30,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, &amp;req2);</w:t>
      </w:r>
    </w:p>
    <w:p w14:paraId="61192A9A" w14:textId="3D38751A" w:rsidR="004801D6" w:rsidRDefault="004801D6" w:rsidP="004801D6">
      <w:pPr>
        <w:rPr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(&amp;req2,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MPI_STATUSES_IGNORE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);</w:t>
      </w:r>
    </w:p>
    <w:p w14:paraId="329D7F6B" w14:textId="4E5921E4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44A6F923" w14:textId="77777777" w:rsidR="004801D6" w:rsidRDefault="004801D6" w:rsidP="004801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lastRenderedPageBreak/>
        <w:t>MPI_Irecv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received_carry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- 1, 50,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, &amp;req3);</w:t>
      </w:r>
    </w:p>
    <w:p w14:paraId="4C760C75" w14:textId="21E03F72" w:rsidR="004801D6" w:rsidRDefault="004801D6" w:rsidP="004801D6">
      <w:pPr>
        <w:rPr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(&amp;req3, &amp;status1);</w:t>
      </w:r>
    </w:p>
    <w:p w14:paraId="73BF7CF7" w14:textId="32EECECF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0E809F3D" w14:textId="34F3FE40" w:rsidR="004801D6" w:rsidRDefault="004801D6">
      <w:pP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MPI_Isend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(&amp;carry,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 + 1, 50,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, &amp;req3);</w:t>
      </w:r>
    </w:p>
    <w:p w14:paraId="0F6DBA04" w14:textId="7F85D9FB" w:rsidR="004801D6" w:rsidRDefault="004801D6">
      <w:pP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</w:pPr>
    </w:p>
    <w:p w14:paraId="4D086AAB" w14:textId="7671D8DD" w:rsidR="004801D6" w:rsidRDefault="004801D6">
      <w:pPr>
        <w:rPr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MPI_Isend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suma_partiala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cat,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 xml:space="preserve">, 0, 40,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o-RO"/>
        </w:rPr>
        <w:t>MPI_COMM_WORLD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o-RO"/>
        </w:rPr>
        <w:t>, &amp;req4);</w:t>
      </w:r>
    </w:p>
    <w:p w14:paraId="29427D25" w14:textId="77777777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49B094F6" w14:textId="77777777" w:rsidR="00DD471D" w:rsidRDefault="00DD471D">
      <w:pPr>
        <w:rPr>
          <w:b/>
          <w:bCs/>
          <w:color w:val="4472C4" w:themeColor="accent1"/>
          <w:sz w:val="28"/>
          <w:szCs w:val="28"/>
        </w:rPr>
      </w:pPr>
    </w:p>
    <w:p w14:paraId="3DD99E12" w14:textId="6091DB99" w:rsidR="00F31421" w:rsidRDefault="00F31421">
      <w:pPr>
        <w:rPr>
          <w:b/>
          <w:bCs/>
          <w:color w:val="4472C4" w:themeColor="accent1"/>
          <w:sz w:val="28"/>
          <w:szCs w:val="28"/>
        </w:rPr>
      </w:pPr>
    </w:p>
    <w:p w14:paraId="56A26C39" w14:textId="301EB946" w:rsidR="00F31421" w:rsidRDefault="00F31421">
      <w:pPr>
        <w:rPr>
          <w:b/>
          <w:bCs/>
          <w:color w:val="4472C4" w:themeColor="accent1"/>
          <w:sz w:val="28"/>
          <w:szCs w:val="28"/>
        </w:rPr>
      </w:pPr>
    </w:p>
    <w:p w14:paraId="467B0E2C" w14:textId="77777777" w:rsidR="00BF23C6" w:rsidRDefault="00BF23C6" w:rsidP="00BF23C6"/>
    <w:p w14:paraId="25B681DB" w14:textId="77777777" w:rsidR="00F31421" w:rsidRDefault="00F31421">
      <w:pPr>
        <w:rPr>
          <w:b/>
          <w:bCs/>
          <w:color w:val="4472C4" w:themeColor="accent1"/>
          <w:sz w:val="28"/>
          <w:szCs w:val="28"/>
        </w:rPr>
      </w:pPr>
    </w:p>
    <w:p w14:paraId="740DD7F1" w14:textId="77777777" w:rsidR="00176998" w:rsidRDefault="00176998"/>
    <w:p w14:paraId="0AD80082" w14:textId="77777777" w:rsidR="00AC2F3D" w:rsidRDefault="00AC2F3D"/>
    <w:p w14:paraId="3B861703" w14:textId="222D9101" w:rsidR="00AC2F3D" w:rsidRDefault="00AC2F3D"/>
    <w:p w14:paraId="49208EB5" w14:textId="010F8A34" w:rsidR="00AC2F3D" w:rsidRDefault="00AC2F3D"/>
    <w:p w14:paraId="7B5786D8" w14:textId="77777777" w:rsidR="004801D6" w:rsidRPr="002107FF" w:rsidRDefault="004801D6" w:rsidP="004801D6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2107FF">
        <w:rPr>
          <w:b/>
          <w:bCs/>
          <w:color w:val="4472C4" w:themeColor="accent1"/>
          <w:sz w:val="28"/>
          <w:szCs w:val="28"/>
        </w:rPr>
        <w:t>Rezultate</w:t>
      </w:r>
      <w:proofErr w:type="spellEnd"/>
      <w:r w:rsidRPr="002107FF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b/>
          <w:bCs/>
          <w:color w:val="4472C4" w:themeColor="accent1"/>
          <w:sz w:val="28"/>
          <w:szCs w:val="28"/>
        </w:rPr>
        <w:t>Varianta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1</w:t>
      </w:r>
    </w:p>
    <w:p w14:paraId="4C359534" w14:textId="3EA9BB17" w:rsidR="00AC2F3D" w:rsidRDefault="00AC2F3D"/>
    <w:p w14:paraId="16B7406C" w14:textId="77777777" w:rsidR="00E03711" w:rsidRDefault="00E03711" w:rsidP="00E03711"/>
    <w:p w14:paraId="3B3EF1DF" w14:textId="005E7D94" w:rsidR="00AC2F3D" w:rsidRDefault="00AC2F3D" w:rsidP="00E03711"/>
    <w:p w14:paraId="22897F99" w14:textId="0FF0C58F" w:rsidR="00AC2F3D" w:rsidRDefault="00AC2F3D"/>
    <w:p w14:paraId="6655E964" w14:textId="1F46FB6E" w:rsidR="00176998" w:rsidRDefault="00176998"/>
    <w:p w14:paraId="4CE38403" w14:textId="3A317861" w:rsidR="003974A2" w:rsidRDefault="003974A2" w:rsidP="009F38A4">
      <w:pPr>
        <w:rPr>
          <w:b/>
          <w:bCs/>
          <w:color w:val="4472C4" w:themeColor="accent1"/>
          <w:sz w:val="28"/>
          <w:szCs w:val="28"/>
        </w:rPr>
      </w:pPr>
    </w:p>
    <w:p w14:paraId="16E3ECEC" w14:textId="4104CF62" w:rsidR="003974A2" w:rsidRDefault="003974A2" w:rsidP="009F38A4">
      <w:pPr>
        <w:rPr>
          <w:b/>
          <w:bCs/>
          <w:color w:val="4472C4" w:themeColor="accent1"/>
          <w:sz w:val="28"/>
          <w:szCs w:val="28"/>
        </w:rPr>
      </w:pPr>
    </w:p>
    <w:p w14:paraId="7094BE89" w14:textId="77777777" w:rsidR="003974A2" w:rsidRPr="002107FF" w:rsidRDefault="003974A2" w:rsidP="009F38A4">
      <w:pPr>
        <w:rPr>
          <w:b/>
          <w:bCs/>
          <w:color w:val="4472C4" w:themeColor="accent1"/>
          <w:sz w:val="28"/>
          <w:szCs w:val="28"/>
        </w:rPr>
      </w:pPr>
    </w:p>
    <w:p w14:paraId="61054036" w14:textId="68AC2377" w:rsidR="00176998" w:rsidRDefault="00176998"/>
    <w:p w14:paraId="39B59C60" w14:textId="073CF262" w:rsidR="009F38A4" w:rsidRDefault="009F38A4"/>
    <w:p w14:paraId="482B5578" w14:textId="417ABB74" w:rsidR="009F38A4" w:rsidRDefault="009F38A4"/>
    <w:p w14:paraId="1C762955" w14:textId="7C1C73B2" w:rsidR="009F38A4" w:rsidRDefault="009F38A4"/>
    <w:p w14:paraId="6A8F815A" w14:textId="1E62461E" w:rsidR="009F38A4" w:rsidRDefault="009F38A4"/>
    <w:p w14:paraId="3B28C05F" w14:textId="2568BD54" w:rsidR="009F38A4" w:rsidRDefault="009F38A4"/>
    <w:p w14:paraId="3E33F790" w14:textId="6AAD240E" w:rsidR="009F38A4" w:rsidRDefault="009F38A4"/>
    <w:p w14:paraId="0F4D17A3" w14:textId="1B9086EF" w:rsidR="009F38A4" w:rsidRDefault="009F38A4"/>
    <w:p w14:paraId="12953394" w14:textId="00E86373" w:rsidR="009F38A4" w:rsidRDefault="009F38A4"/>
    <w:p w14:paraId="6E3BEC78" w14:textId="0BEBB28E" w:rsidR="009F38A4" w:rsidRDefault="009F38A4"/>
    <w:p w14:paraId="6C2DB372" w14:textId="304A0FA8" w:rsidR="009F38A4" w:rsidRDefault="009F38A4"/>
    <w:tbl>
      <w:tblPr>
        <w:tblpPr w:leftFromText="180" w:rightFromText="180" w:vertAnchor="page" w:horzAnchor="margin" w:tblpY="5928"/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2333"/>
        <w:gridCol w:w="2321"/>
      </w:tblGrid>
      <w:tr w:rsidR="004801D6" w:rsidRPr="00F71910" w14:paraId="68E7C96C" w14:textId="77777777" w:rsidTr="004801D6"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2C263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Dimensiune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numere</w:t>
            </w:r>
            <w:proofErr w:type="spellEnd"/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821B6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Nr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procese</w:t>
            </w:r>
            <w:proofErr w:type="spellEnd"/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2237A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ms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>)</w:t>
            </w:r>
          </w:p>
        </w:tc>
      </w:tr>
      <w:tr w:rsidR="004801D6" w:rsidRPr="00F71910" w14:paraId="2FAB6CAF" w14:textId="77777777" w:rsidTr="004801D6">
        <w:trPr>
          <w:trHeight w:val="2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F2726BA" w14:textId="77777777" w:rsidR="004801D6" w:rsidRPr="00AC2F3D" w:rsidRDefault="004801D6" w:rsidP="004801D6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C057607" w14:textId="77777777" w:rsidR="004801D6" w:rsidRPr="00AC2F3D" w:rsidRDefault="004801D6" w:rsidP="004801D6">
            <w:pPr>
              <w:textAlignment w:val="baseline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88DB6D2" w14:textId="77777777" w:rsidR="004801D6" w:rsidRPr="00AC2F3D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4801D6" w:rsidRPr="00F71910" w14:paraId="7A78F9DB" w14:textId="77777777" w:rsidTr="004801D6">
        <w:tc>
          <w:tcPr>
            <w:tcW w:w="23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5399C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522FECD0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N2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18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CCAEC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16DAB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E5A94">
              <w:rPr>
                <w:rFonts w:ascii="Times New Roman" w:eastAsia="Times New Roman" w:hAnsi="Times New Roman" w:cs="Times New Roman"/>
                <w:sz w:val="16"/>
                <w:szCs w:val="16"/>
              </w:rPr>
              <w:t>1,27765</w:t>
            </w:r>
          </w:p>
        </w:tc>
      </w:tr>
      <w:tr w:rsidR="004801D6" w:rsidRPr="00F71910" w14:paraId="55B60BF9" w14:textId="77777777" w:rsidTr="004801D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6445E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98845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FD626F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E5A94">
              <w:rPr>
                <w:rFonts w:ascii="Times New Roman" w:eastAsia="Times New Roman" w:hAnsi="Times New Roman" w:cs="Times New Roman"/>
                <w:sz w:val="16"/>
                <w:szCs w:val="16"/>
              </w:rPr>
              <w:t>2,57787</w:t>
            </w:r>
          </w:p>
        </w:tc>
      </w:tr>
      <w:tr w:rsidR="004801D6" w:rsidRPr="00F71910" w14:paraId="21B4E2CE" w14:textId="77777777" w:rsidTr="004801D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F62C85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6B4B8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1FDED8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E5A94">
              <w:rPr>
                <w:rFonts w:ascii="Times New Roman" w:eastAsia="Times New Roman" w:hAnsi="Times New Roman" w:cs="Times New Roman"/>
                <w:sz w:val="16"/>
                <w:szCs w:val="16"/>
              </w:rPr>
              <w:t>4,52593</w:t>
            </w:r>
          </w:p>
        </w:tc>
      </w:tr>
      <w:tr w:rsidR="004801D6" w:rsidRPr="00F71910" w14:paraId="51821055" w14:textId="77777777" w:rsidTr="004801D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6DC69D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93D58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631750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E5A94">
              <w:rPr>
                <w:rFonts w:ascii="Times New Roman" w:eastAsia="Times New Roman" w:hAnsi="Times New Roman" w:cs="Times New Roman"/>
                <w:sz w:val="16"/>
                <w:szCs w:val="16"/>
              </w:rPr>
              <w:t>7,95343</w:t>
            </w:r>
          </w:p>
        </w:tc>
      </w:tr>
      <w:tr w:rsidR="004801D6" w:rsidRPr="00F71910" w14:paraId="34AF6140" w14:textId="77777777" w:rsidTr="004801D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B97688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502B1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51E7C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E5A94">
              <w:rPr>
                <w:rFonts w:ascii="Times New Roman" w:eastAsia="Times New Roman" w:hAnsi="Times New Roman" w:cs="Times New Roman"/>
                <w:sz w:val="16"/>
                <w:szCs w:val="16"/>
              </w:rPr>
              <w:t>11,91264</w:t>
            </w:r>
          </w:p>
        </w:tc>
      </w:tr>
      <w:tr w:rsidR="004801D6" w:rsidRPr="00F71910" w14:paraId="4A2AC0FB" w14:textId="77777777" w:rsidTr="004801D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732A4CC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CE90A0F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333ED7E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4801D6" w:rsidRPr="001A51C8" w14:paraId="42339CF1" w14:textId="77777777" w:rsidTr="004801D6">
        <w:trPr>
          <w:trHeight w:val="183"/>
        </w:trPr>
        <w:tc>
          <w:tcPr>
            <w:tcW w:w="23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53A3E97" w14:textId="77777777" w:rsidR="004801D6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14:paraId="068005CB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N2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1000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AF58A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A5AA333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E5A94">
              <w:rPr>
                <w:rFonts w:ascii="Calibri" w:eastAsia="Times New Roman" w:hAnsi="Calibri" w:cs="Times New Roman"/>
                <w:sz w:val="16"/>
                <w:szCs w:val="16"/>
              </w:rPr>
              <w:t>6,4395</w:t>
            </w:r>
          </w:p>
        </w:tc>
      </w:tr>
      <w:tr w:rsidR="004801D6" w:rsidRPr="001A51C8" w14:paraId="3471F026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11892FB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CB8153" w14:textId="77777777" w:rsidR="004801D6" w:rsidRDefault="004801D6" w:rsidP="004801D6"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82D1456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E5A94">
              <w:rPr>
                <w:rFonts w:ascii="Calibri" w:eastAsia="Times New Roman" w:hAnsi="Calibri" w:cs="Times New Roman"/>
                <w:sz w:val="16"/>
                <w:szCs w:val="16"/>
              </w:rPr>
              <w:t>7,54623</w:t>
            </w:r>
          </w:p>
        </w:tc>
      </w:tr>
      <w:tr w:rsidR="004801D6" w:rsidRPr="001A51C8" w14:paraId="1AF88274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216B188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A56C13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2FDB2F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E5A94">
              <w:rPr>
                <w:rFonts w:ascii="Calibri" w:eastAsia="Times New Roman" w:hAnsi="Calibri" w:cs="Times New Roman"/>
                <w:sz w:val="16"/>
                <w:szCs w:val="16"/>
              </w:rPr>
              <w:t>9,30137</w:t>
            </w:r>
          </w:p>
        </w:tc>
      </w:tr>
      <w:tr w:rsidR="004801D6" w:rsidRPr="001A51C8" w14:paraId="03F14C53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AB15097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F6D9064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491681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E5A94">
              <w:rPr>
                <w:rFonts w:ascii="Calibri" w:eastAsia="Times New Roman" w:hAnsi="Calibri" w:cs="Times New Roman"/>
                <w:sz w:val="16"/>
                <w:szCs w:val="16"/>
              </w:rPr>
              <w:t>12,99766</w:t>
            </w:r>
          </w:p>
        </w:tc>
      </w:tr>
      <w:tr w:rsidR="004801D6" w:rsidRPr="001A51C8" w14:paraId="22258F92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B09D090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92F7EF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3E5A92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E5A94">
              <w:rPr>
                <w:rFonts w:ascii="Calibri" w:eastAsia="Times New Roman" w:hAnsi="Calibri" w:cs="Times New Roman"/>
                <w:sz w:val="16"/>
                <w:szCs w:val="16"/>
              </w:rPr>
              <w:t>17,62065</w:t>
            </w:r>
          </w:p>
        </w:tc>
      </w:tr>
      <w:tr w:rsidR="004801D6" w:rsidRPr="001A51C8" w14:paraId="37CEDDA4" w14:textId="77777777" w:rsidTr="004801D6">
        <w:trPr>
          <w:trHeight w:val="182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01A9AF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D769A7" w14:textId="77777777" w:rsidR="004801D6" w:rsidRPr="00F71910" w:rsidRDefault="004801D6" w:rsidP="004801D6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FD05A8" w14:textId="77777777" w:rsidR="004801D6" w:rsidRPr="00AC2F3D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4801D6" w:rsidRPr="00F71910" w14:paraId="7CCA82CE" w14:textId="77777777" w:rsidTr="004801D6">
        <w:trPr>
          <w:trHeight w:val="183"/>
        </w:trPr>
        <w:tc>
          <w:tcPr>
            <w:tcW w:w="232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19ADBA" w14:textId="77777777" w:rsidR="004801D6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14:paraId="722A878B" w14:textId="77777777" w:rsidR="004801D6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100</w:t>
            </w:r>
          </w:p>
          <w:p w14:paraId="649ECA91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N2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100000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CE0C3F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B89220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E5A94">
              <w:rPr>
                <w:rFonts w:ascii="Calibri" w:eastAsia="Times New Roman" w:hAnsi="Calibri" w:cs="Times New Roman"/>
                <w:sz w:val="16"/>
                <w:szCs w:val="16"/>
              </w:rPr>
              <w:t>457,3646</w:t>
            </w:r>
          </w:p>
        </w:tc>
      </w:tr>
      <w:tr w:rsidR="004801D6" w:rsidRPr="00F71910" w14:paraId="4EDDE97F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00906FC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DA59E" w14:textId="77777777" w:rsidR="004801D6" w:rsidRDefault="004801D6" w:rsidP="004801D6"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4A7A7D2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E5A94">
              <w:rPr>
                <w:rFonts w:ascii="Calibri" w:eastAsia="Times New Roman" w:hAnsi="Calibri" w:cs="Times New Roman"/>
                <w:sz w:val="16"/>
                <w:szCs w:val="16"/>
              </w:rPr>
              <w:t>456,6487</w:t>
            </w:r>
          </w:p>
        </w:tc>
      </w:tr>
      <w:tr w:rsidR="004801D6" w:rsidRPr="00F71910" w14:paraId="586BD2F6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2538E8B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90496E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C5DE01F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E5A94">
              <w:rPr>
                <w:rFonts w:ascii="Calibri" w:eastAsia="Times New Roman" w:hAnsi="Calibri" w:cs="Times New Roman"/>
                <w:sz w:val="16"/>
                <w:szCs w:val="16"/>
              </w:rPr>
              <w:t>448,3059</w:t>
            </w:r>
          </w:p>
        </w:tc>
      </w:tr>
      <w:tr w:rsidR="004801D6" w:rsidRPr="00F71910" w14:paraId="65A09F25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B890F12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413E801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AB82642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E5A94">
              <w:rPr>
                <w:rFonts w:ascii="Calibri" w:eastAsia="Times New Roman" w:hAnsi="Calibri" w:cs="Times New Roman"/>
                <w:sz w:val="16"/>
                <w:szCs w:val="16"/>
              </w:rPr>
              <w:t>451,1886</w:t>
            </w:r>
          </w:p>
        </w:tc>
      </w:tr>
      <w:tr w:rsidR="004801D6" w:rsidRPr="00F71910" w14:paraId="59609887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E06413B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10158C4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BB71300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E5A94">
              <w:rPr>
                <w:rFonts w:ascii="Calibri" w:eastAsia="Times New Roman" w:hAnsi="Calibri" w:cs="Times New Roman"/>
                <w:sz w:val="16"/>
                <w:szCs w:val="16"/>
              </w:rPr>
              <w:t>461,4132</w:t>
            </w:r>
          </w:p>
        </w:tc>
      </w:tr>
    </w:tbl>
    <w:p w14:paraId="24476198" w14:textId="6177DB95" w:rsidR="009F38A4" w:rsidRDefault="009F38A4"/>
    <w:p w14:paraId="4E2FDB63" w14:textId="77777777" w:rsidR="009F38A4" w:rsidRDefault="009F38A4"/>
    <w:p w14:paraId="1635881A" w14:textId="1EB316E1" w:rsidR="00176998" w:rsidRDefault="00176998"/>
    <w:p w14:paraId="40101157" w14:textId="77777777" w:rsidR="00057D73" w:rsidRDefault="00057D73">
      <w:pPr>
        <w:rPr>
          <w:b/>
          <w:bCs/>
          <w:color w:val="ED7D31" w:themeColor="accent2"/>
        </w:rPr>
      </w:pPr>
    </w:p>
    <w:p w14:paraId="2053DA44" w14:textId="77777777" w:rsidR="00057D73" w:rsidRDefault="00057D73">
      <w:pPr>
        <w:rPr>
          <w:b/>
          <w:bCs/>
          <w:color w:val="ED7D31" w:themeColor="accent2"/>
        </w:rPr>
      </w:pPr>
    </w:p>
    <w:p w14:paraId="493566AD" w14:textId="77777777" w:rsidR="00057D73" w:rsidRDefault="00057D73">
      <w:pPr>
        <w:rPr>
          <w:b/>
          <w:bCs/>
          <w:color w:val="ED7D31" w:themeColor="accent2"/>
        </w:rPr>
      </w:pPr>
    </w:p>
    <w:p w14:paraId="3891CFFE" w14:textId="77777777" w:rsidR="00057D73" w:rsidRDefault="00057D73">
      <w:pPr>
        <w:rPr>
          <w:b/>
          <w:bCs/>
          <w:color w:val="ED7D31" w:themeColor="accent2"/>
        </w:rPr>
      </w:pPr>
    </w:p>
    <w:p w14:paraId="0C0AF9AD" w14:textId="77777777" w:rsidR="00057D73" w:rsidRDefault="00057D73">
      <w:pPr>
        <w:rPr>
          <w:b/>
          <w:bCs/>
          <w:color w:val="ED7D31" w:themeColor="accent2"/>
        </w:rPr>
      </w:pPr>
    </w:p>
    <w:p w14:paraId="0B64CB08" w14:textId="77777777" w:rsidR="00057D73" w:rsidRDefault="00057D73">
      <w:pPr>
        <w:rPr>
          <w:b/>
          <w:bCs/>
          <w:color w:val="ED7D31" w:themeColor="accent2"/>
        </w:rPr>
      </w:pPr>
    </w:p>
    <w:p w14:paraId="51962388" w14:textId="77777777" w:rsidR="00057D73" w:rsidRDefault="00057D73">
      <w:pPr>
        <w:rPr>
          <w:b/>
          <w:bCs/>
          <w:color w:val="ED7D31" w:themeColor="accent2"/>
        </w:rPr>
      </w:pPr>
    </w:p>
    <w:p w14:paraId="6727BDA1" w14:textId="77777777" w:rsidR="00057D73" w:rsidRDefault="00057D73">
      <w:pPr>
        <w:rPr>
          <w:b/>
          <w:bCs/>
          <w:color w:val="ED7D31" w:themeColor="accent2"/>
        </w:rPr>
      </w:pPr>
    </w:p>
    <w:p w14:paraId="4D57D411" w14:textId="77777777" w:rsidR="00057D73" w:rsidRDefault="00057D73">
      <w:pPr>
        <w:rPr>
          <w:b/>
          <w:bCs/>
          <w:color w:val="ED7D31" w:themeColor="accent2"/>
        </w:rPr>
      </w:pPr>
    </w:p>
    <w:p w14:paraId="74D2FDAD" w14:textId="77777777" w:rsidR="00057D73" w:rsidRDefault="00057D73">
      <w:pPr>
        <w:rPr>
          <w:b/>
          <w:bCs/>
          <w:color w:val="ED7D31" w:themeColor="accent2"/>
        </w:rPr>
      </w:pPr>
    </w:p>
    <w:p w14:paraId="7F5153CC" w14:textId="77777777" w:rsidR="00057D73" w:rsidRDefault="00057D73">
      <w:pPr>
        <w:rPr>
          <w:b/>
          <w:bCs/>
          <w:color w:val="ED7D31" w:themeColor="accent2"/>
        </w:rPr>
      </w:pPr>
    </w:p>
    <w:p w14:paraId="5D390093" w14:textId="77777777" w:rsidR="00057D73" w:rsidRDefault="00057D73">
      <w:pPr>
        <w:rPr>
          <w:b/>
          <w:bCs/>
          <w:color w:val="ED7D31" w:themeColor="accent2"/>
        </w:rPr>
      </w:pPr>
    </w:p>
    <w:p w14:paraId="23764B6D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5BF75881" w14:textId="77777777" w:rsidR="004801D6" w:rsidRDefault="004801D6" w:rsidP="004801D6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2107FF">
        <w:rPr>
          <w:b/>
          <w:bCs/>
          <w:color w:val="4472C4" w:themeColor="accent1"/>
          <w:sz w:val="28"/>
          <w:szCs w:val="28"/>
        </w:rPr>
        <w:t>Rezultate</w:t>
      </w:r>
      <w:proofErr w:type="spellEnd"/>
      <w:r w:rsidRPr="002107FF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b/>
          <w:bCs/>
          <w:color w:val="4472C4" w:themeColor="accent1"/>
          <w:sz w:val="28"/>
          <w:szCs w:val="28"/>
        </w:rPr>
        <w:t>Varianta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2</w:t>
      </w:r>
    </w:p>
    <w:p w14:paraId="678DA2EC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66506481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tbl>
      <w:tblPr>
        <w:tblpPr w:leftFromText="180" w:rightFromText="180" w:vertAnchor="page" w:horzAnchor="margin" w:tblpY="1939"/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2333"/>
        <w:gridCol w:w="2321"/>
      </w:tblGrid>
      <w:tr w:rsidR="004801D6" w:rsidRPr="00F71910" w14:paraId="4E132E70" w14:textId="77777777" w:rsidTr="004801D6"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73895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Dimensiune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numere</w:t>
            </w:r>
            <w:proofErr w:type="spellEnd"/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2520A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Nr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procese</w:t>
            </w:r>
            <w:proofErr w:type="spellEnd"/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C24664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ms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>)</w:t>
            </w:r>
          </w:p>
        </w:tc>
      </w:tr>
      <w:tr w:rsidR="004801D6" w:rsidRPr="00F71910" w14:paraId="3F2849CB" w14:textId="77777777" w:rsidTr="004801D6">
        <w:trPr>
          <w:trHeight w:val="2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0E95CCC" w14:textId="77777777" w:rsidR="004801D6" w:rsidRPr="00AC2F3D" w:rsidRDefault="004801D6" w:rsidP="004801D6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399DD58" w14:textId="77777777" w:rsidR="004801D6" w:rsidRPr="00AC2F3D" w:rsidRDefault="004801D6" w:rsidP="004801D6">
            <w:pPr>
              <w:textAlignment w:val="baseline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0CD4DA3" w14:textId="77777777" w:rsidR="004801D6" w:rsidRPr="00AC2F3D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4801D6" w:rsidRPr="00F71910" w14:paraId="401B83CE" w14:textId="77777777" w:rsidTr="004801D6">
        <w:tc>
          <w:tcPr>
            <w:tcW w:w="23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3D9F3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33ECF3A7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N2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18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C263C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639A1A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1.40069</w:t>
            </w:r>
          </w:p>
        </w:tc>
      </w:tr>
      <w:tr w:rsidR="004801D6" w:rsidRPr="00F71910" w14:paraId="098B810F" w14:textId="77777777" w:rsidTr="004801D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9C3DB0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F7908F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718F18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2.47608</w:t>
            </w:r>
          </w:p>
        </w:tc>
      </w:tr>
      <w:tr w:rsidR="004801D6" w:rsidRPr="00F71910" w14:paraId="698C2245" w14:textId="77777777" w:rsidTr="004801D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2E14F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A6AC4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0EBD96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01D6">
              <w:rPr>
                <w:rFonts w:ascii="Times New Roman" w:eastAsia="Times New Roman" w:hAnsi="Times New Roman" w:cs="Times New Roman"/>
                <w:sz w:val="16"/>
                <w:szCs w:val="16"/>
              </w:rPr>
              <w:t>3,83717</w:t>
            </w:r>
          </w:p>
        </w:tc>
      </w:tr>
      <w:tr w:rsidR="004801D6" w:rsidRPr="00F71910" w14:paraId="2F6A1502" w14:textId="77777777" w:rsidTr="004801D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0B97CB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B21B6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D90A39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01D6">
              <w:rPr>
                <w:rFonts w:ascii="Times New Roman" w:eastAsia="Times New Roman" w:hAnsi="Times New Roman" w:cs="Times New Roman"/>
                <w:sz w:val="16"/>
                <w:szCs w:val="16"/>
              </w:rPr>
              <w:t>7,06826</w:t>
            </w:r>
          </w:p>
        </w:tc>
      </w:tr>
      <w:tr w:rsidR="004801D6" w:rsidRPr="00F71910" w14:paraId="35485936" w14:textId="77777777" w:rsidTr="004801D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4C193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2E1B2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93379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01D6">
              <w:rPr>
                <w:rFonts w:ascii="Times New Roman" w:eastAsia="Times New Roman" w:hAnsi="Times New Roman" w:cs="Times New Roman"/>
                <w:sz w:val="16"/>
                <w:szCs w:val="16"/>
              </w:rPr>
              <w:t>13,33978</w:t>
            </w:r>
          </w:p>
        </w:tc>
      </w:tr>
      <w:tr w:rsidR="004801D6" w:rsidRPr="00F71910" w14:paraId="4DF44174" w14:textId="77777777" w:rsidTr="004801D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93458F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3E049BB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E79490D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4801D6" w:rsidRPr="001A51C8" w14:paraId="2671E661" w14:textId="77777777" w:rsidTr="004801D6">
        <w:trPr>
          <w:trHeight w:val="183"/>
        </w:trPr>
        <w:tc>
          <w:tcPr>
            <w:tcW w:w="23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E7FCECA" w14:textId="77777777" w:rsidR="004801D6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14:paraId="782CF871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N2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1000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43F7D1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A86F4FF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801D6">
              <w:rPr>
                <w:rFonts w:ascii="Calibri" w:eastAsia="Times New Roman" w:hAnsi="Calibri" w:cs="Times New Roman"/>
                <w:sz w:val="16"/>
                <w:szCs w:val="16"/>
              </w:rPr>
              <w:t>6,18461</w:t>
            </w:r>
          </w:p>
        </w:tc>
      </w:tr>
      <w:tr w:rsidR="004801D6" w:rsidRPr="001A51C8" w14:paraId="40C25841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A9FE7EF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91ADB7" w14:textId="77777777" w:rsidR="004801D6" w:rsidRDefault="004801D6" w:rsidP="004801D6"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C222EA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801D6">
              <w:rPr>
                <w:rFonts w:ascii="Calibri" w:eastAsia="Times New Roman" w:hAnsi="Calibri" w:cs="Times New Roman"/>
                <w:sz w:val="16"/>
                <w:szCs w:val="16"/>
              </w:rPr>
              <w:t>7,5844</w:t>
            </w:r>
          </w:p>
        </w:tc>
      </w:tr>
      <w:tr w:rsidR="004801D6" w:rsidRPr="001A51C8" w14:paraId="3CFBB76E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AC08901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4F1EF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D2405B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801D6">
              <w:rPr>
                <w:rFonts w:ascii="Calibri" w:eastAsia="Times New Roman" w:hAnsi="Calibri" w:cs="Times New Roman"/>
                <w:sz w:val="16"/>
                <w:szCs w:val="16"/>
              </w:rPr>
              <w:t>8,77815</w:t>
            </w:r>
          </w:p>
        </w:tc>
      </w:tr>
      <w:tr w:rsidR="004801D6" w:rsidRPr="001A51C8" w14:paraId="6EBCA688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FB8BEAB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777972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7ABD4A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801D6">
              <w:rPr>
                <w:rFonts w:ascii="Calibri" w:eastAsia="Times New Roman" w:hAnsi="Calibri" w:cs="Times New Roman"/>
                <w:sz w:val="16"/>
                <w:szCs w:val="16"/>
              </w:rPr>
              <w:t>11,33759</w:t>
            </w:r>
          </w:p>
        </w:tc>
      </w:tr>
      <w:tr w:rsidR="004801D6" w:rsidRPr="001A51C8" w14:paraId="317D83B9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64DA9C3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C768F81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C36C1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801D6">
              <w:rPr>
                <w:rFonts w:ascii="Calibri" w:eastAsia="Times New Roman" w:hAnsi="Calibri" w:cs="Times New Roman"/>
                <w:sz w:val="16"/>
                <w:szCs w:val="16"/>
              </w:rPr>
              <w:t>16,81273</w:t>
            </w:r>
          </w:p>
        </w:tc>
      </w:tr>
      <w:tr w:rsidR="004801D6" w:rsidRPr="001A51C8" w14:paraId="511B198F" w14:textId="77777777" w:rsidTr="004801D6">
        <w:trPr>
          <w:trHeight w:val="182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33228E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C16CF7" w14:textId="77777777" w:rsidR="004801D6" w:rsidRPr="00F71910" w:rsidRDefault="004801D6" w:rsidP="004801D6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7E0F3A" w14:textId="77777777" w:rsidR="004801D6" w:rsidRPr="00AC2F3D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4801D6" w:rsidRPr="00F71910" w14:paraId="04B91D00" w14:textId="77777777" w:rsidTr="004801D6">
        <w:trPr>
          <w:trHeight w:val="183"/>
        </w:trPr>
        <w:tc>
          <w:tcPr>
            <w:tcW w:w="232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7B05599" w14:textId="77777777" w:rsidR="004801D6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14:paraId="62D08F78" w14:textId="77777777" w:rsidR="004801D6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100</w:t>
            </w:r>
          </w:p>
          <w:p w14:paraId="761CD3F8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N2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100000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FCC814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49230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801D6">
              <w:rPr>
                <w:rFonts w:ascii="Calibri" w:eastAsia="Times New Roman" w:hAnsi="Calibri" w:cs="Times New Roman"/>
                <w:sz w:val="16"/>
                <w:szCs w:val="16"/>
              </w:rPr>
              <w:t>444,3847</w:t>
            </w:r>
          </w:p>
        </w:tc>
      </w:tr>
      <w:tr w:rsidR="004801D6" w:rsidRPr="00F71910" w14:paraId="1214E5AC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C9A2925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9475C" w14:textId="77777777" w:rsidR="004801D6" w:rsidRDefault="004801D6" w:rsidP="004801D6"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7A362DF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801D6">
              <w:rPr>
                <w:rFonts w:ascii="Calibri" w:eastAsia="Times New Roman" w:hAnsi="Calibri" w:cs="Times New Roman"/>
                <w:sz w:val="16"/>
                <w:szCs w:val="16"/>
              </w:rPr>
              <w:t>450,0332</w:t>
            </w:r>
          </w:p>
        </w:tc>
      </w:tr>
      <w:tr w:rsidR="004801D6" w:rsidRPr="00F71910" w14:paraId="5C748340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6BBB719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C1C17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07E6850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801D6">
              <w:rPr>
                <w:rFonts w:ascii="Calibri" w:eastAsia="Times New Roman" w:hAnsi="Calibri" w:cs="Times New Roman"/>
                <w:sz w:val="16"/>
                <w:szCs w:val="16"/>
              </w:rPr>
              <w:t>441,0425</w:t>
            </w:r>
          </w:p>
        </w:tc>
      </w:tr>
      <w:tr w:rsidR="004801D6" w:rsidRPr="00F71910" w14:paraId="72028B20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CDC254F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4903998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BFE334A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801D6">
              <w:rPr>
                <w:rFonts w:ascii="Calibri" w:eastAsia="Times New Roman" w:hAnsi="Calibri" w:cs="Times New Roman"/>
                <w:sz w:val="16"/>
                <w:szCs w:val="16"/>
              </w:rPr>
              <w:t>448,0527</w:t>
            </w:r>
          </w:p>
        </w:tc>
      </w:tr>
      <w:tr w:rsidR="004801D6" w:rsidRPr="00F71910" w14:paraId="0123CA33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6A04462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6C43E3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751E9A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801D6">
              <w:rPr>
                <w:rFonts w:ascii="Calibri" w:eastAsia="Times New Roman" w:hAnsi="Calibri" w:cs="Times New Roman"/>
                <w:sz w:val="16"/>
                <w:szCs w:val="16"/>
              </w:rPr>
              <w:t>461,2735</w:t>
            </w:r>
          </w:p>
        </w:tc>
      </w:tr>
    </w:tbl>
    <w:p w14:paraId="0AA44247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429A8437" w14:textId="3CCEF6EA" w:rsidR="00BF23C6" w:rsidRDefault="00BF23C6">
      <w:pPr>
        <w:rPr>
          <w:b/>
          <w:bCs/>
          <w:color w:val="4472C4" w:themeColor="accent1"/>
          <w:sz w:val="28"/>
          <w:szCs w:val="28"/>
        </w:rPr>
      </w:pPr>
    </w:p>
    <w:p w14:paraId="39CDE282" w14:textId="77777777" w:rsidR="00BF23C6" w:rsidRDefault="00BF23C6">
      <w:pPr>
        <w:rPr>
          <w:b/>
          <w:bCs/>
          <w:color w:val="4472C4" w:themeColor="accent1"/>
          <w:sz w:val="28"/>
          <w:szCs w:val="28"/>
        </w:rPr>
      </w:pPr>
    </w:p>
    <w:p w14:paraId="0068065C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7C7332A7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2CF9AFDD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035F4CFC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2E18A010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719965AF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147A98A6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089E3A88" w14:textId="77777777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47F4BA9B" w14:textId="6694003C" w:rsidR="00CA30D0" w:rsidRDefault="00CA30D0">
      <w:pPr>
        <w:rPr>
          <w:b/>
          <w:bCs/>
          <w:color w:val="4472C4" w:themeColor="accent1"/>
          <w:sz w:val="28"/>
          <w:szCs w:val="28"/>
        </w:rPr>
      </w:pPr>
    </w:p>
    <w:p w14:paraId="56D9F515" w14:textId="029C0711" w:rsidR="00BF23C6" w:rsidRDefault="00BF23C6">
      <w:pPr>
        <w:rPr>
          <w:b/>
          <w:bCs/>
          <w:color w:val="4472C4" w:themeColor="accent1"/>
          <w:sz w:val="28"/>
          <w:szCs w:val="28"/>
        </w:rPr>
      </w:pPr>
    </w:p>
    <w:p w14:paraId="36C7C1E3" w14:textId="2865E97A" w:rsidR="00BF23C6" w:rsidRDefault="00BF23C6">
      <w:pPr>
        <w:rPr>
          <w:b/>
          <w:bCs/>
          <w:color w:val="4472C4" w:themeColor="accent1"/>
          <w:sz w:val="28"/>
          <w:szCs w:val="28"/>
        </w:rPr>
      </w:pPr>
    </w:p>
    <w:p w14:paraId="68BAA6CA" w14:textId="5B9D796F" w:rsidR="00BF23C6" w:rsidRDefault="00BF23C6">
      <w:pPr>
        <w:rPr>
          <w:b/>
          <w:bCs/>
          <w:color w:val="4472C4" w:themeColor="accent1"/>
          <w:sz w:val="28"/>
          <w:szCs w:val="28"/>
        </w:rPr>
      </w:pPr>
    </w:p>
    <w:p w14:paraId="4348804D" w14:textId="4F6ECFCE" w:rsidR="00BF23C6" w:rsidRDefault="00BF23C6">
      <w:pPr>
        <w:rPr>
          <w:b/>
          <w:bCs/>
          <w:color w:val="4472C4" w:themeColor="accent1"/>
          <w:sz w:val="28"/>
          <w:szCs w:val="28"/>
        </w:rPr>
      </w:pPr>
    </w:p>
    <w:p w14:paraId="6926F6C3" w14:textId="3209E40F" w:rsidR="00BF23C6" w:rsidRDefault="00BF23C6">
      <w:pPr>
        <w:rPr>
          <w:b/>
          <w:bCs/>
          <w:color w:val="4472C4" w:themeColor="accent1"/>
          <w:sz w:val="28"/>
          <w:szCs w:val="28"/>
        </w:rPr>
      </w:pPr>
    </w:p>
    <w:p w14:paraId="7B1348AF" w14:textId="77777777" w:rsidR="004801D6" w:rsidRDefault="004801D6" w:rsidP="004801D6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2107FF">
        <w:rPr>
          <w:b/>
          <w:bCs/>
          <w:color w:val="4472C4" w:themeColor="accent1"/>
          <w:sz w:val="28"/>
          <w:szCs w:val="28"/>
        </w:rPr>
        <w:t>Rezultate</w:t>
      </w:r>
      <w:proofErr w:type="spellEnd"/>
      <w:r w:rsidRPr="002107FF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b/>
          <w:bCs/>
          <w:color w:val="4472C4" w:themeColor="accent1"/>
          <w:sz w:val="28"/>
          <w:szCs w:val="28"/>
        </w:rPr>
        <w:t>Varianta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3</w:t>
      </w:r>
    </w:p>
    <w:p w14:paraId="407EDA08" w14:textId="5D7F42CA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76323012" w14:textId="7E6B29EE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tbl>
      <w:tblPr>
        <w:tblpPr w:leftFromText="180" w:rightFromText="180" w:vertAnchor="page" w:horzAnchor="margin" w:tblpY="8530"/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2333"/>
        <w:gridCol w:w="2321"/>
      </w:tblGrid>
      <w:tr w:rsidR="004801D6" w:rsidRPr="00F71910" w14:paraId="5388BB04" w14:textId="77777777" w:rsidTr="004801D6"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E8032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Dimensiune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numere</w:t>
            </w:r>
            <w:proofErr w:type="spellEnd"/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8F06F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Nr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procese</w:t>
            </w:r>
            <w:proofErr w:type="spellEnd"/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C85E1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Timp</w:t>
            </w:r>
            <w:proofErr w:type="spellEnd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 </w:t>
            </w:r>
            <w:proofErr w:type="spellStart"/>
            <w:r w:rsidRPr="00F71910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executie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ms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>)</w:t>
            </w:r>
          </w:p>
        </w:tc>
      </w:tr>
      <w:tr w:rsidR="004801D6" w:rsidRPr="00F71910" w14:paraId="3702A2B2" w14:textId="77777777" w:rsidTr="004801D6">
        <w:trPr>
          <w:trHeight w:val="2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F7B5DB9" w14:textId="77777777" w:rsidR="004801D6" w:rsidRPr="00AC2F3D" w:rsidRDefault="004801D6" w:rsidP="004801D6">
            <w:pPr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AC750CE" w14:textId="77777777" w:rsidR="004801D6" w:rsidRPr="00AC2F3D" w:rsidRDefault="004801D6" w:rsidP="004801D6">
            <w:pPr>
              <w:textAlignment w:val="baseline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B73DD6E" w14:textId="77777777" w:rsidR="004801D6" w:rsidRPr="00AC2F3D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4801D6" w:rsidRPr="00F71910" w14:paraId="56C985D0" w14:textId="77777777" w:rsidTr="004801D6">
        <w:tc>
          <w:tcPr>
            <w:tcW w:w="23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8696B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  <w:p w14:paraId="58611725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N2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18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1C83A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B0E1E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42FCA">
              <w:rPr>
                <w:rFonts w:ascii="Times New Roman" w:eastAsia="Times New Roman" w:hAnsi="Times New Roman" w:cs="Times New Roman"/>
                <w:sz w:val="16"/>
                <w:szCs w:val="16"/>
              </w:rPr>
              <w:t>1,92801</w:t>
            </w:r>
          </w:p>
        </w:tc>
      </w:tr>
      <w:tr w:rsidR="004801D6" w:rsidRPr="00F71910" w14:paraId="6DF8DFA6" w14:textId="77777777" w:rsidTr="004801D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1F7281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786E98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78BBF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42FCA">
              <w:rPr>
                <w:rFonts w:ascii="Times New Roman" w:eastAsia="Times New Roman" w:hAnsi="Times New Roman" w:cs="Times New Roman"/>
                <w:sz w:val="16"/>
                <w:szCs w:val="16"/>
              </w:rPr>
              <w:t>3,46932</w:t>
            </w:r>
          </w:p>
        </w:tc>
      </w:tr>
      <w:tr w:rsidR="004801D6" w:rsidRPr="00F71910" w14:paraId="5F74A5E5" w14:textId="77777777" w:rsidTr="004801D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8C529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0A6AA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68979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42FCA">
              <w:rPr>
                <w:rFonts w:ascii="Times New Roman" w:eastAsia="Times New Roman" w:hAnsi="Times New Roman" w:cs="Times New Roman"/>
                <w:sz w:val="16"/>
                <w:szCs w:val="16"/>
              </w:rPr>
              <w:t>4,85235</w:t>
            </w:r>
          </w:p>
        </w:tc>
      </w:tr>
      <w:tr w:rsidR="004801D6" w:rsidRPr="00F71910" w14:paraId="5C29C3C6" w14:textId="77777777" w:rsidTr="004801D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0D3236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C0A4D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33E6CB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42FCA">
              <w:rPr>
                <w:rFonts w:ascii="Times New Roman" w:eastAsia="Times New Roman" w:hAnsi="Times New Roman" w:cs="Times New Roman"/>
                <w:sz w:val="16"/>
                <w:szCs w:val="16"/>
              </w:rPr>
              <w:t>8,43964</w:t>
            </w:r>
          </w:p>
        </w:tc>
      </w:tr>
      <w:tr w:rsidR="004801D6" w:rsidRPr="00F71910" w14:paraId="09C9E361" w14:textId="77777777" w:rsidTr="004801D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486E74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224B7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772C0" w14:textId="77777777" w:rsidR="004801D6" w:rsidRPr="00F71910" w:rsidRDefault="004801D6" w:rsidP="004801D6">
            <w:pPr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42FCA">
              <w:rPr>
                <w:rFonts w:ascii="Times New Roman" w:eastAsia="Times New Roman" w:hAnsi="Times New Roman" w:cs="Times New Roman"/>
                <w:sz w:val="16"/>
                <w:szCs w:val="16"/>
              </w:rPr>
              <w:t>12,93037</w:t>
            </w:r>
          </w:p>
        </w:tc>
      </w:tr>
      <w:tr w:rsidR="004801D6" w:rsidRPr="00F71910" w14:paraId="5A14D5C9" w14:textId="77777777" w:rsidTr="004801D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124B97C" w14:textId="77777777" w:rsidR="004801D6" w:rsidRPr="00F71910" w:rsidRDefault="004801D6" w:rsidP="004801D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8EC9B32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80A9C23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4801D6" w:rsidRPr="001A51C8" w14:paraId="2398BAFD" w14:textId="77777777" w:rsidTr="004801D6">
        <w:trPr>
          <w:trHeight w:val="183"/>
        </w:trPr>
        <w:tc>
          <w:tcPr>
            <w:tcW w:w="23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C5A6F83" w14:textId="77777777" w:rsidR="004801D6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14:paraId="6474D937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N2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1000</w:t>
            </w: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BE1115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A2475F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742FCA">
              <w:rPr>
                <w:rFonts w:ascii="Calibri" w:eastAsia="Times New Roman" w:hAnsi="Calibri" w:cs="Times New Roman"/>
                <w:sz w:val="16"/>
                <w:szCs w:val="16"/>
              </w:rPr>
              <w:t>6,88278</w:t>
            </w:r>
          </w:p>
        </w:tc>
      </w:tr>
      <w:tr w:rsidR="004801D6" w:rsidRPr="001A51C8" w14:paraId="3960C240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54A4D95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8F2684" w14:textId="77777777" w:rsidR="004801D6" w:rsidRDefault="004801D6" w:rsidP="004801D6"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C58A8A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742FCA">
              <w:rPr>
                <w:rFonts w:ascii="Calibri" w:eastAsia="Times New Roman" w:hAnsi="Calibri" w:cs="Times New Roman"/>
                <w:sz w:val="16"/>
                <w:szCs w:val="16"/>
              </w:rPr>
              <w:t>8,41106</w:t>
            </w:r>
          </w:p>
        </w:tc>
      </w:tr>
      <w:tr w:rsidR="004801D6" w:rsidRPr="001A51C8" w14:paraId="53D2D589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008DD3A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1BDAF3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AAB9728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742FCA">
              <w:rPr>
                <w:rFonts w:ascii="Calibri" w:eastAsia="Times New Roman" w:hAnsi="Calibri" w:cs="Times New Roman"/>
                <w:sz w:val="16"/>
                <w:szCs w:val="16"/>
              </w:rPr>
              <w:t>9,84281</w:t>
            </w:r>
          </w:p>
        </w:tc>
      </w:tr>
      <w:tr w:rsidR="004801D6" w:rsidRPr="001A51C8" w14:paraId="27639885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A56DA36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0FE239B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0A8D0EB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742FCA">
              <w:rPr>
                <w:rFonts w:ascii="Calibri" w:eastAsia="Times New Roman" w:hAnsi="Calibri" w:cs="Times New Roman"/>
                <w:sz w:val="16"/>
                <w:szCs w:val="16"/>
              </w:rPr>
              <w:t>13,07712</w:t>
            </w:r>
          </w:p>
        </w:tc>
      </w:tr>
      <w:tr w:rsidR="004801D6" w:rsidRPr="001A51C8" w14:paraId="2F660EFB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2DEF54B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7502F5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9FF3A22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742FCA">
              <w:rPr>
                <w:rFonts w:ascii="Calibri" w:eastAsia="Times New Roman" w:hAnsi="Calibri" w:cs="Times New Roman"/>
                <w:sz w:val="16"/>
                <w:szCs w:val="16"/>
              </w:rPr>
              <w:t>18,84885</w:t>
            </w:r>
          </w:p>
        </w:tc>
      </w:tr>
      <w:tr w:rsidR="004801D6" w:rsidRPr="001A51C8" w14:paraId="4F6976C8" w14:textId="77777777" w:rsidTr="004801D6">
        <w:trPr>
          <w:trHeight w:val="182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598AD9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309499" w14:textId="77777777" w:rsidR="004801D6" w:rsidRPr="00F71910" w:rsidRDefault="004801D6" w:rsidP="004801D6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C1B5D5" w14:textId="77777777" w:rsidR="004801D6" w:rsidRPr="00AC2F3D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4801D6" w:rsidRPr="00F71910" w14:paraId="7A96E3C3" w14:textId="77777777" w:rsidTr="004801D6">
        <w:trPr>
          <w:trHeight w:val="183"/>
        </w:trPr>
        <w:tc>
          <w:tcPr>
            <w:tcW w:w="232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BFEBEA9" w14:textId="77777777" w:rsidR="004801D6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14:paraId="16E5115E" w14:textId="77777777" w:rsidR="004801D6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N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100</w:t>
            </w:r>
          </w:p>
          <w:p w14:paraId="6CD810EC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N2</w:t>
            </w:r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=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100000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0E1C67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spellStart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secvential</w:t>
            </w:r>
            <w:proofErr w:type="spellEnd"/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0648033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85030">
              <w:rPr>
                <w:rFonts w:ascii="Calibri" w:eastAsia="Times New Roman" w:hAnsi="Calibri" w:cs="Times New Roman"/>
                <w:sz w:val="16"/>
                <w:szCs w:val="16"/>
              </w:rPr>
              <w:t>469,5387</w:t>
            </w:r>
          </w:p>
        </w:tc>
      </w:tr>
      <w:tr w:rsidR="004801D6" w:rsidRPr="00F71910" w14:paraId="7DED8D55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9ACBBBC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AD391" w14:textId="77777777" w:rsidR="004801D6" w:rsidRDefault="004801D6" w:rsidP="004801D6"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834B53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85030">
              <w:rPr>
                <w:rFonts w:ascii="Calibri" w:eastAsia="Times New Roman" w:hAnsi="Calibri" w:cs="Times New Roman"/>
                <w:sz w:val="16"/>
                <w:szCs w:val="16"/>
              </w:rPr>
              <w:t>458,1161</w:t>
            </w:r>
          </w:p>
        </w:tc>
      </w:tr>
      <w:tr w:rsidR="004801D6" w:rsidRPr="00F71910" w14:paraId="70902377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D540272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EE9FF6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4 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F7B8452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85030">
              <w:rPr>
                <w:rFonts w:ascii="Calibri" w:eastAsia="Times New Roman" w:hAnsi="Calibri" w:cs="Times New Roman"/>
                <w:sz w:val="16"/>
                <w:szCs w:val="16"/>
              </w:rPr>
              <w:t>471,1689</w:t>
            </w:r>
          </w:p>
        </w:tc>
      </w:tr>
      <w:tr w:rsidR="004801D6" w:rsidRPr="00F71910" w14:paraId="64F10688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4AD78CD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E0031F4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8 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889438C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85030"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>67.5006</w:t>
            </w:r>
          </w:p>
        </w:tc>
      </w:tr>
      <w:tr w:rsidR="004801D6" w:rsidRPr="00F71910" w14:paraId="520CB9D0" w14:textId="77777777" w:rsidTr="004801D6">
        <w:trPr>
          <w:trHeight w:val="182"/>
        </w:trPr>
        <w:tc>
          <w:tcPr>
            <w:tcW w:w="232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D9483D9" w14:textId="77777777" w:rsidR="004801D6" w:rsidRPr="00F71910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92D9A7" w14:textId="77777777" w:rsidR="004801D6" w:rsidRDefault="004801D6" w:rsidP="004801D6">
            <w:r w:rsidRPr="00F71910">
              <w:rPr>
                <w:rFonts w:ascii="Calibri" w:eastAsia="Times New Roman" w:hAnsi="Calibri" w:cs="Times New Roman"/>
                <w:sz w:val="16"/>
                <w:szCs w:val="16"/>
              </w:rPr>
              <w:t>16 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B48986" w14:textId="77777777" w:rsidR="004801D6" w:rsidRPr="001A51C8" w:rsidRDefault="004801D6" w:rsidP="004801D6">
            <w:pPr>
              <w:textAlignment w:val="baseline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85030">
              <w:rPr>
                <w:rFonts w:ascii="Calibri" w:eastAsia="Times New Roman" w:hAnsi="Calibri" w:cs="Times New Roman"/>
                <w:sz w:val="16"/>
                <w:szCs w:val="16"/>
              </w:rPr>
              <w:t>469,9168</w:t>
            </w:r>
          </w:p>
        </w:tc>
      </w:tr>
    </w:tbl>
    <w:p w14:paraId="7034985A" w14:textId="2CC5AF81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36EAB69D" w14:textId="656C7B33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1B122FD8" w14:textId="77777777" w:rsidR="004801D6" w:rsidRDefault="004801D6" w:rsidP="004801D6">
      <w:pPr>
        <w:rPr>
          <w:b/>
          <w:bCs/>
          <w:color w:val="4472C4" w:themeColor="accent1"/>
          <w:sz w:val="28"/>
          <w:szCs w:val="28"/>
        </w:rPr>
      </w:pPr>
    </w:p>
    <w:p w14:paraId="0DBF4F63" w14:textId="7F55461A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056F5C0B" w14:textId="1C2ACA92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30A9FBD6" w14:textId="042F0E72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1C49ECC1" w14:textId="5B0C6A93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066167AA" w14:textId="61D2AB90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6A0CA61A" w14:textId="024D17C7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6295E915" w14:textId="2C1BC8E3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40F6796B" w14:textId="4A9CC640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7B6E70EB" w14:textId="56EEE83F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2650A2EA" w14:textId="7E869F4E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0D9A6B4D" w14:textId="7813151A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0F1D8620" w14:textId="77777777" w:rsidR="004801D6" w:rsidRDefault="004801D6">
      <w:pPr>
        <w:rPr>
          <w:b/>
          <w:bCs/>
          <w:color w:val="4472C4" w:themeColor="accent1"/>
          <w:sz w:val="28"/>
          <w:szCs w:val="28"/>
        </w:rPr>
      </w:pPr>
    </w:p>
    <w:p w14:paraId="192A8887" w14:textId="0FC45BFE" w:rsidR="00BF23C6" w:rsidRDefault="00BF23C6">
      <w:pPr>
        <w:rPr>
          <w:b/>
          <w:bCs/>
          <w:color w:val="4472C4" w:themeColor="accent1"/>
          <w:sz w:val="28"/>
          <w:szCs w:val="28"/>
        </w:rPr>
      </w:pPr>
    </w:p>
    <w:p w14:paraId="7B09D48B" w14:textId="432BDE51" w:rsidR="00BF23C6" w:rsidRDefault="00BF23C6">
      <w:pPr>
        <w:rPr>
          <w:b/>
          <w:bCs/>
          <w:color w:val="4472C4" w:themeColor="accent1"/>
          <w:sz w:val="28"/>
          <w:szCs w:val="28"/>
        </w:rPr>
      </w:pPr>
    </w:p>
    <w:p w14:paraId="04FCB327" w14:textId="6D719DF5" w:rsidR="00BF23C6" w:rsidRDefault="00BF23C6">
      <w:pPr>
        <w:rPr>
          <w:b/>
          <w:bCs/>
          <w:color w:val="4472C4" w:themeColor="accent1"/>
          <w:sz w:val="28"/>
          <w:szCs w:val="28"/>
        </w:rPr>
      </w:pPr>
    </w:p>
    <w:p w14:paraId="3AC5A216" w14:textId="4AE7F6FD" w:rsidR="00BF23C6" w:rsidRDefault="00BF23C6">
      <w:pPr>
        <w:rPr>
          <w:b/>
          <w:bCs/>
          <w:color w:val="4472C4" w:themeColor="accent1"/>
          <w:sz w:val="28"/>
          <w:szCs w:val="28"/>
        </w:rPr>
      </w:pPr>
    </w:p>
    <w:p w14:paraId="3FFB2F50" w14:textId="2252DD04" w:rsidR="00BF23C6" w:rsidRDefault="00BF23C6">
      <w:pPr>
        <w:rPr>
          <w:b/>
          <w:bCs/>
          <w:color w:val="4472C4" w:themeColor="accent1"/>
          <w:sz w:val="28"/>
          <w:szCs w:val="28"/>
        </w:rPr>
      </w:pPr>
    </w:p>
    <w:p w14:paraId="5FF5AAD5" w14:textId="6EA7990C" w:rsidR="00BF23C6" w:rsidRDefault="00BF23C6">
      <w:pPr>
        <w:rPr>
          <w:b/>
          <w:bCs/>
          <w:color w:val="4472C4" w:themeColor="accent1"/>
          <w:sz w:val="28"/>
          <w:szCs w:val="28"/>
        </w:rPr>
      </w:pPr>
    </w:p>
    <w:p w14:paraId="2EA7623D" w14:textId="77777777" w:rsidR="00BF23C6" w:rsidRDefault="00BF23C6">
      <w:pPr>
        <w:rPr>
          <w:b/>
          <w:bCs/>
          <w:color w:val="4472C4" w:themeColor="accent1"/>
          <w:sz w:val="28"/>
          <w:szCs w:val="28"/>
        </w:rPr>
      </w:pPr>
    </w:p>
    <w:p w14:paraId="501171E7" w14:textId="18B07FC2" w:rsidR="00677264" w:rsidRDefault="00677264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057D73">
        <w:rPr>
          <w:b/>
          <w:bCs/>
          <w:color w:val="4472C4" w:themeColor="accent1"/>
          <w:sz w:val="28"/>
          <w:szCs w:val="28"/>
        </w:rPr>
        <w:t>Analiza</w:t>
      </w:r>
      <w:proofErr w:type="spellEnd"/>
      <w:r w:rsidRPr="00057D73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057D73">
        <w:rPr>
          <w:b/>
          <w:bCs/>
          <w:color w:val="4472C4" w:themeColor="accent1"/>
          <w:sz w:val="28"/>
          <w:szCs w:val="28"/>
        </w:rPr>
        <w:t>rezultatelor</w:t>
      </w:r>
      <w:proofErr w:type="spellEnd"/>
    </w:p>
    <w:p w14:paraId="4621E6B4" w14:textId="77777777" w:rsidR="00E03711" w:rsidRDefault="00E03711">
      <w:pPr>
        <w:rPr>
          <w:b/>
          <w:bCs/>
          <w:color w:val="4472C4" w:themeColor="accent1"/>
          <w:sz w:val="28"/>
          <w:szCs w:val="28"/>
        </w:rPr>
      </w:pPr>
    </w:p>
    <w:p w14:paraId="0A186100" w14:textId="6B4A33C2" w:rsidR="00E03711" w:rsidRDefault="00E03711" w:rsidP="00E03711">
      <w:proofErr w:type="spellStart"/>
      <w:r>
        <w:t>Observatii</w:t>
      </w:r>
      <w:proofErr w:type="spellEnd"/>
      <w:r>
        <w:t>:</w:t>
      </w:r>
    </w:p>
    <w:p w14:paraId="153C2FBC" w14:textId="77777777" w:rsidR="00E03711" w:rsidRDefault="00E03711" w:rsidP="00E03711"/>
    <w:p w14:paraId="12F91E2F" w14:textId="0743FF51" w:rsidR="00764462" w:rsidRPr="009C5E1C" w:rsidRDefault="009C5E1C" w:rsidP="00764462">
      <w:pPr>
        <w:pStyle w:val="Listparagraf"/>
        <w:numPr>
          <w:ilvl w:val="0"/>
          <w:numId w:val="8"/>
        </w:numPr>
        <w:rPr>
          <w:sz w:val="20"/>
          <w:szCs w:val="20"/>
        </w:rPr>
      </w:pPr>
      <w:proofErr w:type="spellStart"/>
      <w:r>
        <w:t>Rezultatele</w:t>
      </w:r>
      <w:proofErr w:type="spellEnd"/>
      <w:r>
        <w:t xml:space="preserve"> </w:t>
      </w:r>
      <w:proofErr w:type="spellStart"/>
      <w:r>
        <w:t>ambelor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sunt </w:t>
      </w:r>
      <w:proofErr w:type="spellStart"/>
      <w:r>
        <w:t>asemanatoare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1 (cu send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recv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2 (cu scatter </w:t>
      </w:r>
      <w:proofErr w:type="spellStart"/>
      <w:r>
        <w:t>si</w:t>
      </w:r>
      <w:proofErr w:type="spellEnd"/>
      <w:r>
        <w:t xml:space="preserve"> gather) in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situatiilor</w:t>
      </w:r>
      <w:proofErr w:type="spellEnd"/>
      <w:r>
        <w:t xml:space="preserve"> evaluate.</w:t>
      </w:r>
    </w:p>
    <w:p w14:paraId="56A6873D" w14:textId="4302D2AA" w:rsidR="009C5E1C" w:rsidRPr="00DD471D" w:rsidRDefault="009C5E1C" w:rsidP="00764462">
      <w:pPr>
        <w:pStyle w:val="Listparagraf"/>
        <w:numPr>
          <w:ilvl w:val="0"/>
          <w:numId w:val="8"/>
        </w:numPr>
        <w:rPr>
          <w:sz w:val="20"/>
          <w:szCs w:val="20"/>
        </w:rPr>
      </w:pPr>
      <w:r>
        <w:t xml:space="preserve">Nu se </w:t>
      </w:r>
      <w:proofErr w:type="spellStart"/>
      <w:r>
        <w:t>observa</w:t>
      </w:r>
      <w:proofErr w:type="spellEnd"/>
      <w:r>
        <w:t xml:space="preserve"> o </w:t>
      </w:r>
      <w:proofErr w:type="spellStart"/>
      <w:r>
        <w:t>imbunatatire</w:t>
      </w:r>
      <w:proofErr w:type="spellEnd"/>
      <w:r>
        <w:t xml:space="preserve"> a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crestem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procese</w:t>
      </w:r>
      <w:proofErr w:type="spellEnd"/>
      <w:r>
        <w:t xml:space="preserve"> care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calculele</w:t>
      </w:r>
      <w:proofErr w:type="spellEnd"/>
      <w:r w:rsidR="00DD471D">
        <w:t xml:space="preserve">, </w:t>
      </w:r>
      <w:proofErr w:type="spellStart"/>
      <w:r w:rsidR="00DD471D">
        <w:t>varianta</w:t>
      </w:r>
      <w:proofErr w:type="spellEnd"/>
      <w:r w:rsidR="00DD471D">
        <w:t xml:space="preserve"> </w:t>
      </w:r>
      <w:proofErr w:type="spellStart"/>
      <w:r w:rsidR="00DD471D">
        <w:t>secventiala</w:t>
      </w:r>
      <w:proofErr w:type="spellEnd"/>
      <w:r w:rsidR="00DD471D">
        <w:t xml:space="preserve"> </w:t>
      </w:r>
      <w:proofErr w:type="spellStart"/>
      <w:r w:rsidR="00DD471D">
        <w:t>ramanand</w:t>
      </w:r>
      <w:proofErr w:type="spellEnd"/>
      <w:r w:rsidR="00DD471D">
        <w:t xml:space="preserve"> cu </w:t>
      </w:r>
      <w:proofErr w:type="spellStart"/>
      <w:r w:rsidR="00DD471D">
        <w:t>timpul</w:t>
      </w:r>
      <w:proofErr w:type="spellEnd"/>
      <w:r w:rsidR="00DD471D">
        <w:t xml:space="preserve"> de </w:t>
      </w:r>
      <w:proofErr w:type="spellStart"/>
      <w:r w:rsidR="00DD471D">
        <w:t>executie</w:t>
      </w:r>
      <w:proofErr w:type="spellEnd"/>
      <w:r w:rsidR="00DD471D">
        <w:t xml:space="preserve"> </w:t>
      </w:r>
      <w:proofErr w:type="spellStart"/>
      <w:r w:rsidR="00DD471D">
        <w:t>cel</w:t>
      </w:r>
      <w:proofErr w:type="spellEnd"/>
      <w:r w:rsidR="00DD471D">
        <w:t xml:space="preserve"> </w:t>
      </w:r>
      <w:proofErr w:type="spellStart"/>
      <w:r w:rsidR="00DD471D">
        <w:t>mai</w:t>
      </w:r>
      <w:proofErr w:type="spellEnd"/>
      <w:r w:rsidR="00DD471D">
        <w:t xml:space="preserve"> mic</w:t>
      </w:r>
      <w:r w:rsidR="00B528D6">
        <w:t xml:space="preserve">,  in </w:t>
      </w:r>
      <w:proofErr w:type="spellStart"/>
      <w:r w:rsidR="00B528D6">
        <w:t>majoritatea</w:t>
      </w:r>
      <w:proofErr w:type="spellEnd"/>
      <w:r w:rsidR="00B528D6">
        <w:t xml:space="preserve"> </w:t>
      </w:r>
      <w:proofErr w:type="spellStart"/>
      <w:r w:rsidR="00B528D6">
        <w:t>situatiilor</w:t>
      </w:r>
      <w:proofErr w:type="spellEnd"/>
      <w:r w:rsidR="00B528D6">
        <w:t xml:space="preserve">. </w:t>
      </w:r>
      <w:proofErr w:type="spellStart"/>
      <w:r w:rsidR="00B528D6">
        <w:t>Exceptie</w:t>
      </w:r>
      <w:proofErr w:type="spellEnd"/>
      <w:r w:rsidR="00B528D6">
        <w:t xml:space="preserve"> face </w:t>
      </w:r>
      <w:proofErr w:type="spellStart"/>
      <w:r w:rsidR="00B528D6">
        <w:t>cazul</w:t>
      </w:r>
      <w:proofErr w:type="spellEnd"/>
      <w:r w:rsidR="00B528D6">
        <w:t xml:space="preserve"> in care N1=100, N2=100000 cand </w:t>
      </w:r>
      <w:proofErr w:type="spellStart"/>
      <w:r w:rsidR="00B528D6">
        <w:t>observam</w:t>
      </w:r>
      <w:proofErr w:type="spellEnd"/>
      <w:r w:rsidR="00B528D6">
        <w:t xml:space="preserve"> o </w:t>
      </w:r>
      <w:proofErr w:type="spellStart"/>
      <w:r w:rsidR="00B528D6">
        <w:t>imbunatatire</w:t>
      </w:r>
      <w:proofErr w:type="spellEnd"/>
      <w:r w:rsidR="00B528D6">
        <w:t xml:space="preserve"> la </w:t>
      </w:r>
      <w:proofErr w:type="spellStart"/>
      <w:r w:rsidR="00B528D6">
        <w:t>cresterea</w:t>
      </w:r>
      <w:proofErr w:type="spellEnd"/>
      <w:r w:rsidR="00B528D6">
        <w:t xml:space="preserve"> </w:t>
      </w:r>
      <w:proofErr w:type="spellStart"/>
      <w:r w:rsidR="00B528D6">
        <w:t>numarului</w:t>
      </w:r>
      <w:proofErr w:type="spellEnd"/>
      <w:r w:rsidR="00B528D6">
        <w:t xml:space="preserve"> de </w:t>
      </w:r>
      <w:proofErr w:type="spellStart"/>
      <w:r w:rsidR="00B528D6">
        <w:t>procese</w:t>
      </w:r>
      <w:proofErr w:type="spellEnd"/>
      <w:r w:rsidR="00B528D6">
        <w:t>.</w:t>
      </w:r>
    </w:p>
    <w:p w14:paraId="56AB4CFB" w14:textId="39E680AA" w:rsidR="00DD471D" w:rsidRPr="00DD471D" w:rsidRDefault="00DD471D" w:rsidP="00DD471D">
      <w:pPr>
        <w:pStyle w:val="Listparagraf"/>
        <w:numPr>
          <w:ilvl w:val="0"/>
          <w:numId w:val="8"/>
        </w:numPr>
        <w:rPr>
          <w:sz w:val="20"/>
          <w:szCs w:val="20"/>
        </w:rPr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variantei</w:t>
      </w:r>
      <w:proofErr w:type="spellEnd"/>
      <w:r>
        <w:t xml:space="preserve"> 1 </w:t>
      </w:r>
      <w:proofErr w:type="spellStart"/>
      <w:r>
        <w:t>ni</w:t>
      </w:r>
      <w:proofErr w:type="spellEnd"/>
      <w:r>
        <w:t xml:space="preserve"> s-a </w:t>
      </w:r>
      <w:proofErr w:type="spellStart"/>
      <w:r>
        <w:t>cerut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alegem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buna </w:t>
      </w:r>
      <w:proofErr w:type="spellStart"/>
      <w:r>
        <w:t>dintre</w:t>
      </w:r>
      <w:proofErr w:type="spellEnd"/>
      <w:r>
        <w:t>:</w:t>
      </w:r>
    </w:p>
    <w:p w14:paraId="04B52D2D" w14:textId="77777777" w:rsidR="00DD471D" w:rsidRPr="00F31421" w:rsidRDefault="00DD471D" w:rsidP="00DD471D">
      <w:pPr>
        <w:pStyle w:val="Listparagraf"/>
        <w:numPr>
          <w:ilvl w:val="0"/>
          <w:numId w:val="24"/>
        </w:numPr>
      </w:pPr>
      <w:r w:rsidRPr="00F31421">
        <w:t xml:space="preserve">a) </w:t>
      </w:r>
      <w:proofErr w:type="spellStart"/>
      <w:r w:rsidRPr="00F31421">
        <w:t>procesele</w:t>
      </w:r>
      <w:proofErr w:type="spellEnd"/>
      <w:r w:rsidRPr="00F31421">
        <w:t xml:space="preserve"> </w:t>
      </w:r>
      <w:proofErr w:type="spellStart"/>
      <w:r w:rsidRPr="00F31421">
        <w:t>primesc</w:t>
      </w:r>
      <w:proofErr w:type="spellEnd"/>
      <w:r w:rsidRPr="00F31421">
        <w:t xml:space="preserve"> carry </w:t>
      </w:r>
      <w:proofErr w:type="spellStart"/>
      <w:r w:rsidRPr="00F31421">
        <w:t>inainte</w:t>
      </w:r>
      <w:proofErr w:type="spellEnd"/>
      <w:r w:rsidRPr="00F31421">
        <w:t xml:space="preserve"> de a </w:t>
      </w:r>
      <w:proofErr w:type="spellStart"/>
      <w:r w:rsidRPr="00F31421">
        <w:t>primi</w:t>
      </w:r>
      <w:proofErr w:type="spellEnd"/>
      <w:r w:rsidRPr="00F31421">
        <w:t xml:space="preserve"> </w:t>
      </w:r>
      <w:proofErr w:type="spellStart"/>
      <w:r w:rsidRPr="00F31421">
        <w:t>cifrele</w:t>
      </w:r>
      <w:proofErr w:type="spellEnd"/>
      <w:r w:rsidRPr="00F31421">
        <w:t xml:space="preserve"> pe care </w:t>
      </w:r>
      <w:proofErr w:type="spellStart"/>
      <w:r w:rsidRPr="00F31421">
        <w:t>trebuie</w:t>
      </w:r>
      <w:proofErr w:type="spellEnd"/>
      <w:r w:rsidRPr="00F31421">
        <w:t xml:space="preserve"> </w:t>
      </w:r>
      <w:proofErr w:type="spellStart"/>
      <w:r w:rsidRPr="00F31421">
        <w:t>sa</w:t>
      </w:r>
      <w:proofErr w:type="spellEnd"/>
      <w:r w:rsidRPr="00F31421">
        <w:t xml:space="preserve"> le </w:t>
      </w:r>
      <w:proofErr w:type="spellStart"/>
      <w:r w:rsidRPr="00F31421">
        <w:t>adune</w:t>
      </w:r>
      <w:proofErr w:type="spellEnd"/>
    </w:p>
    <w:p w14:paraId="3592D1B8" w14:textId="5AE2D325" w:rsidR="00DD471D" w:rsidRDefault="00DD471D" w:rsidP="00DD471D">
      <w:pPr>
        <w:pStyle w:val="Listparagraf"/>
        <w:numPr>
          <w:ilvl w:val="0"/>
          <w:numId w:val="24"/>
        </w:numPr>
      </w:pPr>
      <w:r w:rsidRPr="00F31421">
        <w:t xml:space="preserve">b) </w:t>
      </w:r>
      <w:proofErr w:type="spellStart"/>
      <w:r w:rsidRPr="00F31421">
        <w:t>procesele</w:t>
      </w:r>
      <w:proofErr w:type="spellEnd"/>
      <w:r w:rsidRPr="00F31421">
        <w:t xml:space="preserve"> </w:t>
      </w:r>
      <w:proofErr w:type="spellStart"/>
      <w:r w:rsidRPr="00F31421">
        <w:t>primesc</w:t>
      </w:r>
      <w:proofErr w:type="spellEnd"/>
      <w:r w:rsidRPr="00F31421">
        <w:t xml:space="preserve"> </w:t>
      </w:r>
      <w:proofErr w:type="spellStart"/>
      <w:r w:rsidRPr="00F31421">
        <w:t>cifrele</w:t>
      </w:r>
      <w:proofErr w:type="spellEnd"/>
      <w:r w:rsidRPr="00F31421">
        <w:t xml:space="preserve"> pe care </w:t>
      </w:r>
      <w:proofErr w:type="spellStart"/>
      <w:r w:rsidRPr="00F31421">
        <w:t>trebuie</w:t>
      </w:r>
      <w:proofErr w:type="spellEnd"/>
      <w:r w:rsidRPr="00F31421">
        <w:t xml:space="preserve"> </w:t>
      </w:r>
      <w:proofErr w:type="spellStart"/>
      <w:r w:rsidRPr="00F31421">
        <w:t>sa</w:t>
      </w:r>
      <w:proofErr w:type="spellEnd"/>
      <w:r w:rsidRPr="00F31421">
        <w:t xml:space="preserve"> le </w:t>
      </w:r>
      <w:proofErr w:type="spellStart"/>
      <w:r w:rsidRPr="00F31421">
        <w:t>adune</w:t>
      </w:r>
      <w:proofErr w:type="spellEnd"/>
      <w:r w:rsidRPr="00F31421">
        <w:t xml:space="preserve"> </w:t>
      </w:r>
      <w:proofErr w:type="spellStart"/>
      <w:r w:rsidRPr="00F31421">
        <w:t>si</w:t>
      </w:r>
      <w:proofErr w:type="spellEnd"/>
      <w:r w:rsidRPr="00F31421">
        <w:t xml:space="preserve"> </w:t>
      </w:r>
      <w:proofErr w:type="spellStart"/>
      <w:r w:rsidRPr="00F31421">
        <w:t>apoi</w:t>
      </w:r>
      <w:proofErr w:type="spellEnd"/>
      <w:r w:rsidRPr="00F31421">
        <w:t xml:space="preserve"> carry de la precedent</w:t>
      </w:r>
    </w:p>
    <w:p w14:paraId="4ACB2708" w14:textId="4784C9F8" w:rsidR="00DD471D" w:rsidRDefault="00DD471D" w:rsidP="00DD471D">
      <w:r>
        <w:t xml:space="preserve">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b)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adun</w:t>
      </w:r>
      <w:proofErr w:type="spellEnd"/>
      <w:r>
        <w:t xml:space="preserve"> carry-</w:t>
      </w:r>
      <w:proofErr w:type="spellStart"/>
      <w:r>
        <w:t>ul</w:t>
      </w:r>
      <w:proofErr w:type="spellEnd"/>
      <w:r>
        <w:t xml:space="preserve"> la final.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procesele</w:t>
      </w:r>
      <w:proofErr w:type="spellEnd"/>
      <w:r>
        <w:t xml:space="preserve"> pot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adunarile</w:t>
      </w:r>
      <w:proofErr w:type="spellEnd"/>
      <w:r>
        <w:t xml:space="preserve"> </w:t>
      </w:r>
      <w:proofErr w:type="spellStart"/>
      <w:r>
        <w:t>paralelizat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sunt </w:t>
      </w:r>
      <w:proofErr w:type="spellStart"/>
      <w:r>
        <w:t>nevoite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astepte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cand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incheie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trimite</w:t>
      </w:r>
      <w:proofErr w:type="spellEnd"/>
      <w:r>
        <w:t xml:space="preserve"> carry-</w:t>
      </w:r>
      <w:proofErr w:type="spellStart"/>
      <w:r>
        <w:t>ul</w:t>
      </w:r>
      <w:proofErr w:type="spellEnd"/>
      <w:r>
        <w:t xml:space="preserve">, </w:t>
      </w:r>
      <w:proofErr w:type="spellStart"/>
      <w:r>
        <w:t>asa</w:t>
      </w:r>
      <w:proofErr w:type="spellEnd"/>
      <w:r>
        <w:t xml:space="preserve"> cum s-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intamplat</w:t>
      </w:r>
      <w:proofErr w:type="spellEnd"/>
      <w:r>
        <w:t xml:space="preserve"> in </w:t>
      </w:r>
      <w:proofErr w:type="spellStart"/>
      <w:r>
        <w:t>varianta</w:t>
      </w:r>
      <w:proofErr w:type="spellEnd"/>
      <w:r>
        <w:t xml:space="preserve"> a) </w:t>
      </w:r>
    </w:p>
    <w:p w14:paraId="4C451166" w14:textId="77777777" w:rsidR="00DD471D" w:rsidRPr="00F31421" w:rsidRDefault="00DD471D" w:rsidP="00DD471D"/>
    <w:p w14:paraId="29DF129D" w14:textId="77777777" w:rsidR="007C00BD" w:rsidRDefault="007C00BD" w:rsidP="007C00BD">
      <w:pPr>
        <w:pStyle w:val="Listparagraf"/>
      </w:pPr>
    </w:p>
    <w:p w14:paraId="20FA6CD2" w14:textId="10B95BE3" w:rsidR="00FB1054" w:rsidRDefault="007C00BD" w:rsidP="00DD471D">
      <w:pPr>
        <w:rPr>
          <w:color w:val="000000" w:themeColor="text1"/>
        </w:rPr>
      </w:pPr>
      <w:r w:rsidRPr="007C00BD">
        <w:rPr>
          <w:color w:val="000000" w:themeColor="text1"/>
        </w:rPr>
        <w:t xml:space="preserve">In </w:t>
      </w:r>
      <w:proofErr w:type="spellStart"/>
      <w:r w:rsidRPr="007C00BD">
        <w:rPr>
          <w:color w:val="000000" w:themeColor="text1"/>
        </w:rPr>
        <w:t>continuare</w:t>
      </w:r>
      <w:proofErr w:type="spellEnd"/>
      <w:r w:rsidRPr="007C00BD">
        <w:rPr>
          <w:color w:val="000000" w:themeColor="text1"/>
        </w:rPr>
        <w:t xml:space="preserve">, </w:t>
      </w:r>
      <w:proofErr w:type="spellStart"/>
      <w:r w:rsidRPr="007C00BD">
        <w:rPr>
          <w:color w:val="000000" w:themeColor="text1"/>
        </w:rPr>
        <w:t>voi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reprezenta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gra</w:t>
      </w:r>
      <w:r w:rsidR="000D6F8A">
        <w:rPr>
          <w:color w:val="000000" w:themeColor="text1"/>
        </w:rPr>
        <w:t>f</w:t>
      </w:r>
      <w:r w:rsidRPr="007C00BD">
        <w:rPr>
          <w:color w:val="000000" w:themeColor="text1"/>
        </w:rPr>
        <w:t>ic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rezultatele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obtinute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pentru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Pr="007C00BD">
        <w:rPr>
          <w:color w:val="000000" w:themeColor="text1"/>
        </w:rPr>
        <w:t>fiecare</w:t>
      </w:r>
      <w:proofErr w:type="spellEnd"/>
      <w:r w:rsidRPr="007C00BD">
        <w:rPr>
          <w:color w:val="000000" w:themeColor="text1"/>
        </w:rPr>
        <w:t xml:space="preserve"> </w:t>
      </w:r>
      <w:proofErr w:type="spellStart"/>
      <w:r w:rsidR="009C5E1C">
        <w:rPr>
          <w:color w:val="000000" w:themeColor="text1"/>
        </w:rPr>
        <w:t>varianta</w:t>
      </w:r>
      <w:proofErr w:type="spellEnd"/>
      <w:r w:rsidRPr="007C00BD">
        <w:rPr>
          <w:color w:val="000000" w:themeColor="text1"/>
        </w:rPr>
        <w:t>:</w:t>
      </w:r>
    </w:p>
    <w:p w14:paraId="3206C12C" w14:textId="482D872E" w:rsidR="00DD471D" w:rsidRDefault="00DD471D" w:rsidP="00DD471D">
      <w:pPr>
        <w:rPr>
          <w:color w:val="000000" w:themeColor="text1"/>
        </w:rPr>
      </w:pPr>
    </w:p>
    <w:p w14:paraId="15A7D385" w14:textId="77777777" w:rsidR="00DD471D" w:rsidRPr="00DD471D" w:rsidRDefault="00DD471D" w:rsidP="00DD471D">
      <w:pPr>
        <w:rPr>
          <w:color w:val="000000" w:themeColor="text1"/>
        </w:rPr>
      </w:pPr>
    </w:p>
    <w:p w14:paraId="69204DFB" w14:textId="175C7678" w:rsidR="00FB1054" w:rsidRDefault="00FB1054" w:rsidP="00677264"/>
    <w:p w14:paraId="51399CBB" w14:textId="0D8753EC" w:rsidR="00FB1054" w:rsidRPr="009C5E1C" w:rsidRDefault="009C5E1C" w:rsidP="00677264">
      <w:pPr>
        <w:rPr>
          <w:b/>
          <w:bCs/>
        </w:rPr>
      </w:pPr>
      <w:proofErr w:type="spellStart"/>
      <w:r w:rsidRPr="009C5E1C">
        <w:rPr>
          <w:b/>
          <w:bCs/>
        </w:rPr>
        <w:t>Grafice</w:t>
      </w:r>
      <w:proofErr w:type="spellEnd"/>
      <w:r w:rsidRPr="009C5E1C">
        <w:rPr>
          <w:b/>
          <w:bCs/>
        </w:rPr>
        <w:t xml:space="preserve"> – </w:t>
      </w:r>
      <w:proofErr w:type="spellStart"/>
      <w:r w:rsidRPr="009C5E1C">
        <w:rPr>
          <w:b/>
          <w:bCs/>
        </w:rPr>
        <w:t>Varianta</w:t>
      </w:r>
      <w:proofErr w:type="spellEnd"/>
      <w:r w:rsidRPr="009C5E1C">
        <w:rPr>
          <w:b/>
          <w:bCs/>
        </w:rPr>
        <w:t xml:space="preserve"> 1 vs </w:t>
      </w:r>
      <w:proofErr w:type="spellStart"/>
      <w:r w:rsidRPr="009C5E1C">
        <w:rPr>
          <w:b/>
          <w:bCs/>
        </w:rPr>
        <w:t>Varianta</w:t>
      </w:r>
      <w:proofErr w:type="spellEnd"/>
      <w:r w:rsidRPr="009C5E1C">
        <w:rPr>
          <w:b/>
          <w:bCs/>
        </w:rPr>
        <w:t xml:space="preserve"> 2</w:t>
      </w:r>
    </w:p>
    <w:p w14:paraId="14F35017" w14:textId="51D18E5D" w:rsidR="00FB1054" w:rsidRDefault="00FB1054"/>
    <w:p w14:paraId="1CB2E642" w14:textId="242E958C" w:rsidR="00FB1054" w:rsidRDefault="007759A0"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A2BD927" wp14:editId="40A62F37">
            <wp:extent cx="5145024" cy="2950210"/>
            <wp:effectExtent l="0" t="0" r="17780" b="2540"/>
            <wp:docPr id="6" name="Diagramă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495613" w14:textId="77777777" w:rsidR="00FB1054" w:rsidRDefault="00FB1054"/>
    <w:p w14:paraId="154277A6" w14:textId="744198CF" w:rsidR="00FB1054" w:rsidRDefault="00677264">
      <w:r w:rsidRPr="00677264">
        <w:tab/>
      </w:r>
    </w:p>
    <w:p w14:paraId="1A09452C" w14:textId="77777777" w:rsidR="00FB1054" w:rsidRDefault="00FB1054"/>
    <w:p w14:paraId="12D11BB0" w14:textId="0287F69A" w:rsidR="00677264" w:rsidRDefault="00677264">
      <w:r w:rsidRPr="00677264">
        <w:tab/>
      </w:r>
      <w:r w:rsidRPr="00677264">
        <w:tab/>
      </w:r>
      <w:r w:rsidRPr="00677264">
        <w:tab/>
        <w:t xml:space="preserve"> </w:t>
      </w:r>
    </w:p>
    <w:p w14:paraId="78CAE7EC" w14:textId="7232E215" w:rsidR="00A7263B" w:rsidRDefault="00A7263B"/>
    <w:p w14:paraId="4DC23AE6" w14:textId="77777777" w:rsidR="00FB1054" w:rsidRPr="009168B0" w:rsidRDefault="00FB1054" w:rsidP="009168B0">
      <w:pPr>
        <w:rPr>
          <w:b/>
          <w:bCs/>
          <w:color w:val="000000" w:themeColor="text1"/>
          <w:sz w:val="28"/>
          <w:szCs w:val="28"/>
        </w:rPr>
      </w:pPr>
    </w:p>
    <w:p w14:paraId="04C7E4B9" w14:textId="0059874D" w:rsidR="00FB1054" w:rsidRDefault="00FB1054" w:rsidP="00A7263B">
      <w:pPr>
        <w:rPr>
          <w:b/>
          <w:bCs/>
          <w:color w:val="000000" w:themeColor="text1"/>
          <w:sz w:val="28"/>
          <w:szCs w:val="28"/>
        </w:rPr>
      </w:pPr>
    </w:p>
    <w:p w14:paraId="696F07E2" w14:textId="638E4A6E" w:rsidR="00FB1054" w:rsidRDefault="00FB1054" w:rsidP="00A7263B">
      <w:pPr>
        <w:rPr>
          <w:b/>
          <w:bCs/>
          <w:color w:val="000000" w:themeColor="text1"/>
          <w:sz w:val="28"/>
          <w:szCs w:val="28"/>
        </w:rPr>
      </w:pPr>
    </w:p>
    <w:p w14:paraId="64CA5C4A" w14:textId="77777777" w:rsidR="00FB1054" w:rsidRDefault="00FB1054" w:rsidP="00A7263B">
      <w:pPr>
        <w:rPr>
          <w:b/>
          <w:bCs/>
          <w:color w:val="000000" w:themeColor="text1"/>
          <w:sz w:val="28"/>
          <w:szCs w:val="28"/>
        </w:rPr>
      </w:pPr>
    </w:p>
    <w:p w14:paraId="5E0B3143" w14:textId="6A6BD291" w:rsidR="00FB1054" w:rsidRDefault="00FB1054" w:rsidP="00A7263B">
      <w:pPr>
        <w:rPr>
          <w:b/>
          <w:bCs/>
          <w:color w:val="000000" w:themeColor="text1"/>
          <w:sz w:val="28"/>
          <w:szCs w:val="28"/>
        </w:rPr>
      </w:pPr>
    </w:p>
    <w:p w14:paraId="36117BBB" w14:textId="06C25C24" w:rsidR="00FB1054" w:rsidRDefault="00FB1054" w:rsidP="00A7263B">
      <w:pPr>
        <w:rPr>
          <w:b/>
          <w:bCs/>
          <w:color w:val="000000" w:themeColor="text1"/>
          <w:sz w:val="28"/>
          <w:szCs w:val="28"/>
        </w:rPr>
      </w:pPr>
    </w:p>
    <w:p w14:paraId="2B698ACF" w14:textId="77777777" w:rsidR="00FB1054" w:rsidRDefault="00FB1054" w:rsidP="00A7263B">
      <w:pPr>
        <w:rPr>
          <w:b/>
          <w:bCs/>
          <w:color w:val="000000" w:themeColor="text1"/>
          <w:sz w:val="28"/>
          <w:szCs w:val="28"/>
        </w:rPr>
      </w:pPr>
    </w:p>
    <w:p w14:paraId="72060341" w14:textId="08E89F71" w:rsidR="00FB1054" w:rsidRPr="009C5E1C" w:rsidRDefault="007759A0" w:rsidP="00A7263B">
      <w:pPr>
        <w:rPr>
          <w:b/>
          <w:bCs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9A5F249" wp14:editId="57753BD2">
            <wp:extent cx="5145024" cy="2950210"/>
            <wp:effectExtent l="0" t="0" r="17780" b="2540"/>
            <wp:docPr id="9" name="Diagramă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395D52" w14:textId="23BE0C49" w:rsidR="007759A0" w:rsidRDefault="007759A0" w:rsidP="00A7263B">
      <w:pPr>
        <w:rPr>
          <w:b/>
          <w:bCs/>
          <w:color w:val="000000" w:themeColor="text1"/>
          <w:sz w:val="28"/>
          <w:szCs w:val="28"/>
        </w:rPr>
      </w:pPr>
    </w:p>
    <w:p w14:paraId="4CEA0FCE" w14:textId="4A6D3005" w:rsidR="007759A0" w:rsidRDefault="007759A0" w:rsidP="00A7263B">
      <w:pPr>
        <w:rPr>
          <w:b/>
          <w:bCs/>
          <w:color w:val="000000" w:themeColor="text1"/>
          <w:sz w:val="28"/>
          <w:szCs w:val="28"/>
        </w:rPr>
      </w:pPr>
    </w:p>
    <w:p w14:paraId="59D81604" w14:textId="77777777" w:rsidR="007759A0" w:rsidRDefault="007759A0" w:rsidP="00A7263B">
      <w:pPr>
        <w:rPr>
          <w:b/>
          <w:bCs/>
          <w:color w:val="000000" w:themeColor="text1"/>
          <w:sz w:val="28"/>
          <w:szCs w:val="28"/>
        </w:rPr>
      </w:pPr>
    </w:p>
    <w:p w14:paraId="73C098F3" w14:textId="3EB8A0D5" w:rsidR="007759A0" w:rsidRDefault="007759A0" w:rsidP="00A7263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BFEDD46" wp14:editId="20C63762">
            <wp:extent cx="5145024" cy="2950210"/>
            <wp:effectExtent l="0" t="0" r="17780" b="2540"/>
            <wp:docPr id="11" name="Diagramă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44D47FB" w14:textId="69558347" w:rsidR="00A7263B" w:rsidRPr="00A7263B" w:rsidRDefault="00A7263B" w:rsidP="00A7263B">
      <w:pPr>
        <w:rPr>
          <w:b/>
          <w:bCs/>
          <w:color w:val="000000" w:themeColor="text1"/>
          <w:sz w:val="28"/>
          <w:szCs w:val="28"/>
        </w:rPr>
      </w:pPr>
    </w:p>
    <w:sectPr w:rsidR="00A7263B" w:rsidRPr="00A7263B" w:rsidSect="00CA3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14C"/>
    <w:multiLevelType w:val="hybridMultilevel"/>
    <w:tmpl w:val="7C8688D4"/>
    <w:lvl w:ilvl="0" w:tplc="0418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85FF4"/>
    <w:multiLevelType w:val="hybridMultilevel"/>
    <w:tmpl w:val="B044B33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E4F5F"/>
    <w:multiLevelType w:val="hybridMultilevel"/>
    <w:tmpl w:val="DA1E53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2434F"/>
    <w:multiLevelType w:val="hybridMultilevel"/>
    <w:tmpl w:val="4956EA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34D38"/>
    <w:multiLevelType w:val="hybridMultilevel"/>
    <w:tmpl w:val="6EC86E22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E69D7"/>
    <w:multiLevelType w:val="hybridMultilevel"/>
    <w:tmpl w:val="599E8B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A1E4F"/>
    <w:multiLevelType w:val="hybridMultilevel"/>
    <w:tmpl w:val="3E00DBD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01D30"/>
    <w:multiLevelType w:val="hybridMultilevel"/>
    <w:tmpl w:val="76D2E6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6663D"/>
    <w:multiLevelType w:val="hybridMultilevel"/>
    <w:tmpl w:val="0C94C5D2"/>
    <w:lvl w:ilvl="0" w:tplc="0418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374D4408"/>
    <w:multiLevelType w:val="hybridMultilevel"/>
    <w:tmpl w:val="0D58562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AC1772"/>
    <w:multiLevelType w:val="hybridMultilevel"/>
    <w:tmpl w:val="39EC78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F72FC"/>
    <w:multiLevelType w:val="hybridMultilevel"/>
    <w:tmpl w:val="B5BC7A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27E1EB0"/>
    <w:multiLevelType w:val="hybridMultilevel"/>
    <w:tmpl w:val="C922AA12"/>
    <w:lvl w:ilvl="0" w:tplc="EF58A9B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4A22B4"/>
    <w:multiLevelType w:val="hybridMultilevel"/>
    <w:tmpl w:val="93FE227A"/>
    <w:lvl w:ilvl="0" w:tplc="EF58A9B4">
      <w:start w:val="2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  <w:b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8B399B"/>
    <w:multiLevelType w:val="hybridMultilevel"/>
    <w:tmpl w:val="638A3CF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5099D"/>
    <w:multiLevelType w:val="hybridMultilevel"/>
    <w:tmpl w:val="4F5AB2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60D13"/>
    <w:multiLevelType w:val="hybridMultilevel"/>
    <w:tmpl w:val="416C3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87CD5"/>
    <w:multiLevelType w:val="hybridMultilevel"/>
    <w:tmpl w:val="7ECE270E"/>
    <w:lvl w:ilvl="0" w:tplc="A18294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037663931">
    <w:abstractNumId w:val="2"/>
  </w:num>
  <w:num w:numId="2" w16cid:durableId="1293829923">
    <w:abstractNumId w:val="19"/>
  </w:num>
  <w:num w:numId="3" w16cid:durableId="1262756773">
    <w:abstractNumId w:val="13"/>
  </w:num>
  <w:num w:numId="4" w16cid:durableId="1612785385">
    <w:abstractNumId w:val="8"/>
  </w:num>
  <w:num w:numId="5" w16cid:durableId="37902879">
    <w:abstractNumId w:val="7"/>
  </w:num>
  <w:num w:numId="6" w16cid:durableId="1389066925">
    <w:abstractNumId w:val="5"/>
  </w:num>
  <w:num w:numId="7" w16cid:durableId="2063750165">
    <w:abstractNumId w:val="14"/>
  </w:num>
  <w:num w:numId="8" w16cid:durableId="1391030164">
    <w:abstractNumId w:val="16"/>
  </w:num>
  <w:num w:numId="9" w16cid:durableId="1873957495">
    <w:abstractNumId w:val="6"/>
  </w:num>
  <w:num w:numId="10" w16cid:durableId="1621110285">
    <w:abstractNumId w:val="1"/>
  </w:num>
  <w:num w:numId="11" w16cid:durableId="2142460782">
    <w:abstractNumId w:val="12"/>
  </w:num>
  <w:num w:numId="12" w16cid:durableId="816873064">
    <w:abstractNumId w:val="9"/>
  </w:num>
  <w:num w:numId="13" w16cid:durableId="167990588">
    <w:abstractNumId w:val="17"/>
  </w:num>
  <w:num w:numId="14" w16cid:durableId="1847941029">
    <w:abstractNumId w:val="3"/>
  </w:num>
  <w:num w:numId="15" w16cid:durableId="933132841">
    <w:abstractNumId w:val="11"/>
  </w:num>
  <w:num w:numId="16" w16cid:durableId="1913158061">
    <w:abstractNumId w:val="0"/>
  </w:num>
  <w:num w:numId="17" w16cid:durableId="416440492">
    <w:abstractNumId w:val="18"/>
  </w:num>
  <w:num w:numId="18" w16cid:durableId="296104917">
    <w:abstractNumId w:val="2"/>
  </w:num>
  <w:num w:numId="19" w16cid:durableId="1942030628">
    <w:abstractNumId w:val="15"/>
  </w:num>
  <w:num w:numId="20" w16cid:durableId="1638606075">
    <w:abstractNumId w:val="7"/>
  </w:num>
  <w:num w:numId="21" w16cid:durableId="7072200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9663740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14833814">
    <w:abstractNumId w:val="4"/>
  </w:num>
  <w:num w:numId="24" w16cid:durableId="412897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C8"/>
    <w:rsid w:val="00057D73"/>
    <w:rsid w:val="000A7652"/>
    <w:rsid w:val="000B1B18"/>
    <w:rsid w:val="000D6F8A"/>
    <w:rsid w:val="000E27DD"/>
    <w:rsid w:val="00176998"/>
    <w:rsid w:val="001A51C8"/>
    <w:rsid w:val="002107FF"/>
    <w:rsid w:val="002503E0"/>
    <w:rsid w:val="00263E1E"/>
    <w:rsid w:val="002666B4"/>
    <w:rsid w:val="003111D6"/>
    <w:rsid w:val="00362C5D"/>
    <w:rsid w:val="003974A2"/>
    <w:rsid w:val="003A2765"/>
    <w:rsid w:val="003B14C2"/>
    <w:rsid w:val="004233D0"/>
    <w:rsid w:val="004801D6"/>
    <w:rsid w:val="004E5A94"/>
    <w:rsid w:val="005064E2"/>
    <w:rsid w:val="00513A09"/>
    <w:rsid w:val="0057419B"/>
    <w:rsid w:val="005E0AA3"/>
    <w:rsid w:val="00651A91"/>
    <w:rsid w:val="00677264"/>
    <w:rsid w:val="006A04A2"/>
    <w:rsid w:val="00742FCA"/>
    <w:rsid w:val="00764462"/>
    <w:rsid w:val="007759A0"/>
    <w:rsid w:val="007C00BD"/>
    <w:rsid w:val="007E58D1"/>
    <w:rsid w:val="00805544"/>
    <w:rsid w:val="0090352E"/>
    <w:rsid w:val="009168B0"/>
    <w:rsid w:val="009217F6"/>
    <w:rsid w:val="009B0A82"/>
    <w:rsid w:val="009C5E1C"/>
    <w:rsid w:val="009F38A4"/>
    <w:rsid w:val="00A7263B"/>
    <w:rsid w:val="00AC2F3D"/>
    <w:rsid w:val="00AD2DF7"/>
    <w:rsid w:val="00B23ADE"/>
    <w:rsid w:val="00B24772"/>
    <w:rsid w:val="00B528D6"/>
    <w:rsid w:val="00B85030"/>
    <w:rsid w:val="00B86039"/>
    <w:rsid w:val="00B97455"/>
    <w:rsid w:val="00BE26BA"/>
    <w:rsid w:val="00BF23C6"/>
    <w:rsid w:val="00C0049F"/>
    <w:rsid w:val="00C563BC"/>
    <w:rsid w:val="00C66B9A"/>
    <w:rsid w:val="00C92243"/>
    <w:rsid w:val="00CA30D0"/>
    <w:rsid w:val="00D856CF"/>
    <w:rsid w:val="00D96241"/>
    <w:rsid w:val="00DD471D"/>
    <w:rsid w:val="00E03711"/>
    <w:rsid w:val="00E30041"/>
    <w:rsid w:val="00E30FF9"/>
    <w:rsid w:val="00F31421"/>
    <w:rsid w:val="00FB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3009"/>
  <w15:chartTrackingRefBased/>
  <w15:docId w15:val="{FE685DD5-DE02-4AAD-9A39-BC864165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9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13A09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23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233D0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secvential</a:t>
            </a:r>
            <a:r>
              <a:rPr lang="en-US" baseline="0"/>
              <a:t> vs paralel: N1=N2=18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Varianta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secvential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1.27765</c:v>
                </c:pt>
                <c:pt idx="1">
                  <c:v>2.5778699999999999</c:v>
                </c:pt>
                <c:pt idx="2">
                  <c:v>4.5259299999999998</c:v>
                </c:pt>
                <c:pt idx="3">
                  <c:v>7.95343</c:v>
                </c:pt>
                <c:pt idx="4">
                  <c:v>11.91264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7A-4AF4-97EE-5F6AA93B7EC2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Varianta2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secvential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Foaie1!$C$2:$C$6</c:f>
              <c:numCache>
                <c:formatCode>General</c:formatCode>
                <c:ptCount val="5"/>
                <c:pt idx="0">
                  <c:v>1.92801</c:v>
                </c:pt>
                <c:pt idx="1">
                  <c:v>3.4693200000000002</c:v>
                </c:pt>
                <c:pt idx="2">
                  <c:v>4.8523500000000004</c:v>
                </c:pt>
                <c:pt idx="3">
                  <c:v>8.4396400000000007</c:v>
                </c:pt>
                <c:pt idx="4">
                  <c:v>12.93037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7A-4AF4-97EE-5F6AA93B7E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8592976"/>
        <c:axId val="1678609200"/>
      </c:barChart>
      <c:catAx>
        <c:axId val="167859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609200"/>
        <c:crosses val="autoZero"/>
        <c:auto val="1"/>
        <c:lblAlgn val="ctr"/>
        <c:lblOffset val="100"/>
        <c:noMultiLvlLbl val="0"/>
      </c:catAx>
      <c:valAx>
        <c:axId val="16786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59297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secvential</a:t>
            </a:r>
            <a:r>
              <a:rPr lang="en-US" baseline="0"/>
              <a:t> vs paralel: N1=N2=1000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>
        <c:manualLayout>
          <c:layoutTarget val="inner"/>
          <c:xMode val="edge"/>
          <c:yMode val="edge"/>
          <c:x val="8.6322226260843543E-2"/>
          <c:y val="0.27966043095237286"/>
          <c:w val="0.91367777373915648"/>
          <c:h val="0.642000061012605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Varianta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secvential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6.4394999999999998</c:v>
                </c:pt>
                <c:pt idx="1">
                  <c:v>7.5462300000000004</c:v>
                </c:pt>
                <c:pt idx="2">
                  <c:v>9.3013700000000004</c:v>
                </c:pt>
                <c:pt idx="3">
                  <c:v>12.99766</c:v>
                </c:pt>
                <c:pt idx="4">
                  <c:v>17.620650000000001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A2-4333-A26F-144720A78B05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Varianta2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secvential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Foaie1!$C$2:$C$6</c:f>
              <c:numCache>
                <c:formatCode>General</c:formatCode>
                <c:ptCount val="5"/>
                <c:pt idx="0">
                  <c:v>6.8827800000000003</c:v>
                </c:pt>
                <c:pt idx="1">
                  <c:v>8.4110600000000009</c:v>
                </c:pt>
                <c:pt idx="2">
                  <c:v>9.8428100000000001</c:v>
                </c:pt>
                <c:pt idx="3">
                  <c:v>13.077120000000001</c:v>
                </c:pt>
                <c:pt idx="4">
                  <c:v>18.848849999999999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CA2-4333-A26F-144720A78B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8592976"/>
        <c:axId val="1678609200"/>
      </c:barChart>
      <c:catAx>
        <c:axId val="167859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609200"/>
        <c:crosses val="autoZero"/>
        <c:auto val="1"/>
        <c:lblAlgn val="ctr"/>
        <c:lblOffset val="100"/>
        <c:noMultiLvlLbl val="0"/>
      </c:catAx>
      <c:valAx>
        <c:axId val="16786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59297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secvential</a:t>
            </a:r>
            <a:r>
              <a:rPr lang="en-US" baseline="0"/>
              <a:t> vs paralel: N1=100, N2=100000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Varianta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secvential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Foaie1!$B$2:$B$6</c:f>
              <c:numCache>
                <c:formatCode>General</c:formatCode>
                <c:ptCount val="5"/>
                <c:pt idx="0">
                  <c:v>457.3646</c:v>
                </c:pt>
                <c:pt idx="1">
                  <c:v>456.64870000000002</c:v>
                </c:pt>
                <c:pt idx="2">
                  <c:v>448.30590000000001</c:v>
                </c:pt>
                <c:pt idx="3">
                  <c:v>451.18860000000001</c:v>
                </c:pt>
                <c:pt idx="4">
                  <c:v>461.41320000000002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FB-450B-ADA9-EA39F93600C9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Varianta2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Foaie1!$A$2:$A$6</c:f>
              <c:strCache>
                <c:ptCount val="5"/>
                <c:pt idx="0">
                  <c:v>secvential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Foaie1!$C$2:$C$6</c:f>
              <c:numCache>
                <c:formatCode>General</c:formatCode>
                <c:ptCount val="5"/>
                <c:pt idx="0">
                  <c:v>469.53870000000001</c:v>
                </c:pt>
                <c:pt idx="1">
                  <c:v>458.11610000000002</c:v>
                </c:pt>
                <c:pt idx="2">
                  <c:v>471.16890000000001</c:v>
                </c:pt>
                <c:pt idx="3">
                  <c:v>467.50060000000002</c:v>
                </c:pt>
                <c:pt idx="4">
                  <c:v>469.91680000000002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FFB-450B-ADA9-EA39F93600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8592976"/>
        <c:axId val="1678609200"/>
      </c:barChart>
      <c:catAx>
        <c:axId val="167859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609200"/>
        <c:crosses val="autoZero"/>
        <c:auto val="1"/>
        <c:lblAlgn val="ctr"/>
        <c:lblOffset val="100"/>
        <c:noMultiLvlLbl val="0"/>
      </c:catAx>
      <c:valAx>
        <c:axId val="16786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67859297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F238-253E-4212-9654-9200F9E2E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7</Pages>
  <Words>1324</Words>
  <Characters>7681</Characters>
  <Application>Microsoft Office Word</Application>
  <DocSecurity>0</DocSecurity>
  <Lines>64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BIANCA-ȘTEFANIA MUNTEANU</dc:creator>
  <cp:keywords/>
  <dc:description/>
  <cp:lastModifiedBy>BIANCA-ȘTEFANIA MUNTEANU</cp:lastModifiedBy>
  <cp:revision>24</cp:revision>
  <dcterms:created xsi:type="dcterms:W3CDTF">2022-10-23T14:12:00Z</dcterms:created>
  <dcterms:modified xsi:type="dcterms:W3CDTF">2022-11-14T17:08:00Z</dcterms:modified>
</cp:coreProperties>
</file>