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阿摩司書 1:1</w:t>
      </w:r>
      <w:r>
        <w:rPr>
          <w:lang w:val="zh_TW" w:bidi="zh_TW"/>
        </w:rPr>
      </w:r>
    </w:p>
    <w:p>
      <w:pPr>
        <w:pStyle w:val="ListBullet"/>
        <w:spacing w:line="240" w:lineRule="auto"/>
        <w:ind w:left="720"/>
      </w:pPr>
      <w:r>
        <w:rPr>
          <w:lang w:val="zh_TW" w:bidi="zh_TW"/>
        </w:rPr>
      </w:r>
      <w:r>
        <w:rPr>
          <w:lang w:val="zh_TW" w:bidi="zh_TW"/>
        </w:rPr>
        <w:t>默示（字面意思是</w:t>
      </w:r>
      <w:r>
        <w:rPr>
          <w:i/>
          <w:lang w:val="zh_TW" w:bidi="zh_TW"/>
        </w:rPr>
        <w:t>話語</w:t>
      </w:r>
      <w:r>
        <w:rPr>
          <w:lang w:val="zh_TW" w:bidi="zh_TW"/>
        </w:rPr>
        <w:t>）：這種引述先知信息的標準方式（</w:t>
      </w:r>
      <w:r>
        <w:rPr>
          <w:lang w:val="zh_TW" w:bidi="zh_TW"/>
        </w:rPr>
        <w:t>耶1:1</w:t>
      </w:r>
      <w:r>
        <w:rPr>
          <w:lang w:val="zh_TW" w:bidi="zh_TW"/>
        </w:rPr>
        <w:t>；另見</w:t>
      </w:r>
      <w:r>
        <w:rPr>
          <w:lang w:val="zh_TW" w:bidi="zh_TW"/>
        </w:rPr>
        <w:t>該1:12</w:t>
      </w:r>
      <w:r>
        <w:rPr>
          <w:lang w:val="zh_TW" w:bidi="zh_TW"/>
        </w:rPr>
        <w:t>）強調了其形式和內容。</w:t>
      </w:r>
    </w:p>
    <w:p>
      <w:pPr>
        <w:pStyle w:val="ListBullet"/>
        <w:spacing w:line="240" w:lineRule="auto"/>
        <w:ind w:left="720"/>
      </w:pPr>
      <w:r>
        <w:rPr>
          <w:lang w:val="zh_TW" w:bidi="zh_TW"/>
        </w:rPr>
      </w:r>
      <w:r>
        <w:rPr>
          <w:lang w:val="zh_TW" w:bidi="zh_TW"/>
        </w:rPr>
        <w:t>牧人（希伯來文 noqed）：這個詞在舊約聖經中僅使用過一次，用來描述摩押王為「羊的飼養者」（</w:t>
      </w:r>
      <w:r>
        <w:rPr>
          <w:lang w:val="zh_TW" w:bidi="zh_TW"/>
        </w:rPr>
        <w:t>王下3:4</w:t>
      </w:r>
      <w:r>
        <w:rPr>
          <w:lang w:val="zh_TW" w:bidi="zh_TW"/>
        </w:rPr>
        <w:t>）。阿摩司在</w:t>
      </w:r>
      <w:r>
        <w:rPr>
          <w:lang w:val="zh_TW" w:bidi="zh_TW"/>
        </w:rPr>
        <w:t>阿摩司書七章14節</w:t>
      </w:r>
      <w:r>
        <w:rPr>
          <w:lang w:val="zh_TW" w:bidi="zh_TW"/>
        </w:rPr>
        <w:t>中使用另一個希伯來詞（boqer，意思是「牧人」；見阿摩司書簡介，「先知阿摩司」）來描述他的職業。阿摩司不是在宮廷或聖殿服事的專職先知。</w:t>
      </w:r>
    </w:p>
    <w:p>
      <w:pPr>
        <w:pStyle w:val="ListBullet"/>
        <w:spacing w:line="240" w:lineRule="auto"/>
        <w:ind w:left="720"/>
      </w:pPr>
      <w:r>
        <w:rPr>
          <w:lang w:val="zh_TW" w:bidi="zh_TW"/>
        </w:rPr>
      </w:r>
      <w:r>
        <w:rPr>
          <w:lang w:val="zh_TW" w:bidi="zh_TW"/>
        </w:rPr>
        <w:t>阿摩司在異像中得到了這個默示——也就是說，這默示是透過神的啟示（見</w:t>
      </w:r>
      <w:r>
        <w:rPr>
          <w:lang w:val="zh_TW" w:bidi="zh_TW"/>
        </w:rPr>
        <w:t>賽1:1</w:t>
      </w:r>
      <w:r>
        <w:rPr>
          <w:lang w:val="zh_TW" w:bidi="zh_TW"/>
        </w:rPr>
        <w:t>）。</w:t>
      </w:r>
    </w:p>
    <w:p>
      <w:pPr>
        <w:pStyle w:val="ListBullet"/>
        <w:spacing w:line="240" w:lineRule="auto"/>
        <w:ind w:left="720"/>
      </w:pPr>
      <w:r>
        <w:rPr>
          <w:lang w:val="zh_TW" w:bidi="zh_TW"/>
        </w:rPr>
      </w:r>
      <w:r>
        <w:rPr>
          <w:lang w:val="zh_TW" w:bidi="zh_TW"/>
        </w:rPr>
        <w:t>阿摩司將發生在烏西雅統治期間的地震（</w:t>
      </w:r>
      <w:r>
        <w:rPr>
          <w:lang w:val="zh_TW" w:bidi="zh_TW"/>
        </w:rPr>
        <w:t>亞14:5</w:t>
      </w:r>
      <w:r>
        <w:rPr>
          <w:lang w:val="zh_TW" w:bidi="zh_TW"/>
        </w:rPr>
        <w:t>）描繪為神的審判（</w:t>
      </w:r>
      <w:r>
        <w:rPr>
          <w:lang w:val="zh_TW" w:bidi="zh_TW"/>
        </w:rPr>
        <w:t>摩3:14–15</w:t>
      </w:r>
      <w:r>
        <w:rPr>
          <w:lang w:val="zh_TW" w:bidi="zh_TW"/>
        </w:rPr>
        <w:t>，</w:t>
      </w:r>
      <w:r>
        <w:rPr>
          <w:lang w:val="zh_TW" w:bidi="zh_TW"/>
        </w:rPr>
        <w:t>6:11</w:t>
      </w:r>
      <w:r>
        <w:rPr>
          <w:lang w:val="zh_TW" w:bidi="zh_TW"/>
        </w:rPr>
        <w:t>、</w:t>
      </w:r>
      <w:r>
        <w:rPr>
          <w:lang w:val="zh_TW" w:bidi="zh_TW"/>
        </w:rPr>
        <w:t>14</w:t>
      </w:r>
      <w:r>
        <w:rPr>
          <w:lang w:val="zh_TW" w:bidi="zh_TW"/>
        </w:rPr>
        <w:t>，</w:t>
      </w:r>
      <w:r>
        <w:rPr>
          <w:lang w:val="zh_TW" w:bidi="zh_TW"/>
        </w:rPr>
        <w:t>8:8</w:t>
      </w:r>
      <w:r>
        <w:rPr>
          <w:lang w:val="zh_TW" w:bidi="zh_TW"/>
        </w:rPr>
        <w:t>，</w:t>
      </w:r>
      <w:r>
        <w:rPr>
          <w:lang w:val="zh_TW" w:bidi="zh_TW"/>
        </w:rPr>
        <w:t>9:1</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烏西雅，又稱亞撒利雅（公元前792–740年），是王國分裂後猶大最強大的王。</w:t>
      </w:r>
    </w:p>
    <w:p>
      <w:pPr>
        <w:pStyle w:val="ListBullet"/>
        <w:spacing w:line="240" w:lineRule="auto"/>
        <w:ind w:left="720"/>
      </w:pPr>
      <w:r>
        <w:rPr>
          <w:lang w:val="zh_TW" w:bidi="zh_TW"/>
        </w:rPr>
      </w:r>
      <w:r>
        <w:rPr>
          <w:lang w:val="zh_TW" w:bidi="zh_TW"/>
        </w:rPr>
        <w:t>耶羅波安二世（公元前793–753年），耶戶王朝的後裔，利用該地區的權力真空，收復了早先被亞蘭人佔領的領土。</w:t>
      </w:r>
      <w:r>
        <w:rPr>
          <w:lang w:val="zh_TW" w:bidi="zh_TW"/>
        </w:rPr>
      </w:r>
      <w:r>
        <w:rPr>
          <w:lang w:val="zh_TW" w:bidi="zh_TW"/>
        </w:rPr>
      </w:r>
    </w:p>
    <w:p>
      <w:pPr/>
      <w:r>
        <w:rPr>
          <w:lang w:val="zh_TW" w:bidi="zh_TW"/>
        </w:rPr>
      </w:r>
    </w:p>
    <w:p>
      <w:pPr>
        <w:pStyle w:val="Heading2"/>
      </w:pPr>
      <w:r>
        <w:rPr>
          <w:lang w:val="zh_TW" w:bidi="zh_TW"/>
        </w:rPr>
        <w:t>阿摩司書 1:2</w:t>
      </w:r>
      <w:r>
        <w:rPr>
          <w:lang w:val="zh_TW" w:bidi="zh_TW"/>
        </w:rPr>
      </w:r>
    </w:p>
    <w:p>
      <w:pPr>
        <w:pStyle w:val="ListBullet"/>
        <w:spacing w:line="240" w:lineRule="auto"/>
        <w:ind w:left="720"/>
      </w:pPr>
      <w:r>
        <w:rPr>
          <w:lang w:val="zh_TW" w:bidi="zh_TW"/>
        </w:rPr>
      </w:r>
      <w:r>
        <w:rPr>
          <w:lang w:val="zh_TW" w:bidi="zh_TW"/>
        </w:rPr>
        <w:t>這則信息說的是耶和華的日子的審判。</w:t>
      </w:r>
    </w:p>
    <w:p>
      <w:pPr>
        <w:pStyle w:val="ListBullet"/>
        <w:spacing w:line="240" w:lineRule="auto"/>
        <w:ind w:left="720"/>
      </w:pPr>
      <w:r>
        <w:rPr>
          <w:lang w:val="zh_TW" w:bidi="zh_TW"/>
        </w:rPr>
      </w:r>
      <w:r>
        <w:rPr>
          <w:lang w:val="zh_TW" w:bidi="zh_TW"/>
        </w:rPr>
        <w:t>錫安山（耶路撒冷的聖殿）</w:t>
      </w:r>
      <w:r>
        <w:rPr>
          <w:lang w:val="zh_TW" w:bidi="zh_TW"/>
        </w:rPr>
        <w:t>是耶和華的信息理所當然的來源。</w:t>
      </w:r>
    </w:p>
    <w:p>
      <w:pPr>
        <w:pStyle w:val="ListBullet"/>
        <w:spacing w:line="240" w:lineRule="auto"/>
        <w:ind w:left="720"/>
      </w:pPr>
      <w:r>
        <w:rPr>
          <w:lang w:val="zh_TW" w:bidi="zh_TW"/>
        </w:rPr>
      </w:r>
      <w:r>
        <w:rPr>
          <w:lang w:val="zh_TW" w:bidi="zh_TW"/>
        </w:rPr>
        <w:t>迦密山起源於地中海，即使在乾旱時期也有充足的水源。如果迦密山上所有的草都枯萎，那將是災難性乾旱的徵兆。</w:t>
      </w:r>
      <w:r>
        <w:rPr>
          <w:lang w:val="zh_TW" w:bidi="zh_TW"/>
        </w:rPr>
      </w:r>
      <w:r>
        <w:rPr>
          <w:lang w:val="zh_TW" w:bidi="zh_TW"/>
        </w:rPr>
      </w:r>
    </w:p>
    <w:p>
      <w:pPr/>
      <w:r>
        <w:rPr>
          <w:lang w:val="zh_TW" w:bidi="zh_TW"/>
        </w:rPr>
      </w:r>
    </w:p>
    <w:p>
      <w:pPr>
        <w:pStyle w:val="Heading2"/>
      </w:pPr>
      <w:r>
        <w:rPr>
          <w:lang w:val="zh_TW" w:bidi="zh_TW"/>
        </w:rPr>
        <w:t>阿摩司書 1:3</w:t>
      </w:r>
      <w:r>
        <w:rPr>
          <w:lang w:val="zh_TW" w:bidi="zh_TW"/>
        </w:rPr>
      </w:r>
    </w:p>
    <w:p>
      <w:pPr>
        <w:pStyle w:val="ListBullet"/>
        <w:spacing w:line="240" w:lineRule="auto"/>
        <w:ind w:left="720"/>
      </w:pPr>
      <w:r>
        <w:rPr>
          <w:lang w:val="zh_TW" w:bidi="zh_TW"/>
        </w:rPr>
      </w:r>
      <w:r>
        <w:rPr>
          <w:lang w:val="zh_TW" w:bidi="zh_TW"/>
        </w:rPr>
        <w:t>三番四次地犯罪</w:t>
      </w:r>
      <w:r>
        <w:rPr>
          <w:lang w:val="zh_TW" w:bidi="zh_TW"/>
        </w:rPr>
        <w:t>：字面意思是</w:t>
      </w:r>
      <w:r>
        <w:rPr>
          <w:i/>
          <w:lang w:val="zh_TW" w:bidi="zh_TW"/>
        </w:rPr>
        <w:t>犯了三次罪，甚至四次。</w:t>
      </w:r>
      <w:r>
        <w:rPr>
          <w:lang w:val="zh_TW" w:bidi="zh_TW"/>
        </w:rPr>
        <w:t>這個表達是用於描述一種反覆違背神所建立的自然秩序的行為。這個希伯來片語並不是在表示嚴格的次數，而是指一種反覆違規的模式。</w:t>
      </w:r>
    </w:p>
    <w:p>
      <w:pPr>
        <w:pStyle w:val="ListBullet"/>
        <w:spacing w:line="240" w:lineRule="auto"/>
        <w:ind w:left="720"/>
      </w:pPr>
      <w:r>
        <w:rPr>
          <w:lang w:val="zh_TW" w:bidi="zh_TW"/>
        </w:rPr>
      </w:r>
      <w:r>
        <w:rPr>
          <w:lang w:val="zh_TW" w:bidi="zh_TW"/>
        </w:rPr>
        <w:t>壓迫我的百姓（和合本譯為：</w:t>
      </w:r>
      <w:r>
        <w:rPr>
          <w:lang w:val="zh_TW" w:bidi="zh_TW"/>
        </w:rPr>
        <w:t>以打糧食的鐵器打過</w:t>
      </w:r>
      <w:r>
        <w:rPr>
          <w:lang w:val="zh_TW" w:bidi="zh_TW"/>
        </w:rPr>
        <w:t>）：打穀涉及將穀物的穗從殼中分離，方法是用帶有鋒利鋸齒的木製雪橇拉過割下的穀物（</w:t>
      </w:r>
      <w:r>
        <w:rPr>
          <w:lang w:val="zh_TW" w:bidi="zh_TW"/>
        </w:rPr>
        <w:t>賽41:15</w:t>
      </w:r>
      <w:r>
        <w:rPr>
          <w:lang w:val="zh_TW" w:bidi="zh_TW"/>
        </w:rPr>
        <w:t>；見</w:t>
      </w:r>
      <w:r>
        <w:rPr>
          <w:lang w:val="zh_TW" w:bidi="zh_TW"/>
        </w:rPr>
        <w:t>彌4:13</w:t>
      </w:r>
      <w:r>
        <w:rPr>
          <w:lang w:val="zh_TW" w:bidi="zh_TW"/>
        </w:rPr>
        <w:t>）。這個描述生動地描繪了大馬士革人的殘暴行為。</w:t>
      </w:r>
      <w:r>
        <w:rPr>
          <w:lang w:val="zh_TW" w:bidi="zh_TW"/>
        </w:rPr>
      </w:r>
      <w:r>
        <w:rPr>
          <w:lang w:val="zh_TW" w:bidi="zh_TW"/>
        </w:rPr>
      </w:r>
    </w:p>
    <w:p>
      <w:pPr/>
      <w:r>
        <w:rPr>
          <w:lang w:val="zh_TW" w:bidi="zh_TW"/>
        </w:rPr>
      </w:r>
    </w:p>
    <w:p>
      <w:pPr>
        <w:pStyle w:val="Heading2"/>
      </w:pPr>
      <w:r>
        <w:rPr>
          <w:lang w:val="zh_TW" w:bidi="zh_TW"/>
        </w:rPr>
        <w:t>阿摩司書 1:3–5</w:t>
      </w:r>
      <w:r>
        <w:rPr>
          <w:lang w:val="zh_TW" w:bidi="zh_TW"/>
        </w:rPr>
      </w:r>
    </w:p>
    <w:p>
      <w:pPr/>
      <w:r>
        <w:rPr>
          <w:lang w:val="zh_TW" w:bidi="zh_TW"/>
        </w:rPr>
      </w:r>
      <w:r>
        <w:rPr>
          <w:lang w:val="zh_TW" w:bidi="zh_TW"/>
        </w:rPr>
        <w:t>大馬士革是亞蘭的首都，它殘酷地對待基列（約旦河以東的以色列領土）人。到亞哈去世時（公元前853年），大馬士革已經佔領了基列的拉末（</w:t>
      </w:r>
      <w:r>
        <w:rPr>
          <w:lang w:val="zh_TW" w:bidi="zh_TW"/>
        </w:rPr>
        <w:t>王上22:3</w:t>
      </w:r>
      <w:r>
        <w:rPr>
          <w:lang w:val="zh_TW" w:bidi="zh_TW"/>
        </w:rPr>
        <w:t>）。大約在公元前801年，亞述攻佔了大馬士革，這座城市再也沒有恢復其鼎盛時期的權勢。</w:t>
      </w:r>
      <w:r>
        <w:rPr>
          <w:lang w:val="zh_TW" w:bidi="zh_TW"/>
        </w:rPr>
      </w:r>
      <w:r>
        <w:rPr>
          <w:lang w:val="zh_TW" w:bidi="zh_TW"/>
        </w:rPr>
      </w:r>
    </w:p>
    <w:p>
      <w:pPr/>
      <w:r>
        <w:rPr>
          <w:lang w:val="zh_TW" w:bidi="zh_TW"/>
        </w:rPr>
      </w:r>
    </w:p>
    <w:p>
      <w:pPr>
        <w:pStyle w:val="Heading2"/>
      </w:pPr>
      <w:r>
        <w:rPr>
          <w:lang w:val="zh_TW" w:bidi="zh_TW"/>
        </w:rPr>
        <w:t>阿摩司書 1:3–2:16</w:t>
      </w:r>
      <w:r>
        <w:rPr>
          <w:lang w:val="zh_TW" w:bidi="zh_TW"/>
        </w:rPr>
      </w:r>
    </w:p>
    <w:p>
      <w:pPr/>
      <w:r>
        <w:rPr>
          <w:lang w:val="zh_TW" w:bidi="zh_TW"/>
        </w:rPr>
      </w:r>
      <w:r>
        <w:rPr>
          <w:lang w:val="zh_TW" w:bidi="zh_TW"/>
        </w:rPr>
        <w:t>這預言中的八個審判從最明顯的敵人大馬士革開始，到最不明顯的以色列本身。當以色列人聽到神對他們敵人的審判時，這順序本應引起他們的注意，但阿摩司最終還是將神對他們的審判擺在了眾人面前。</w:t>
      </w:r>
      <w:r>
        <w:rPr>
          <w:lang w:val="zh_TW" w:bidi="zh_TW"/>
        </w:rPr>
      </w:r>
      <w:r>
        <w:rPr>
          <w:lang w:val="zh_TW" w:bidi="zh_TW"/>
        </w:rPr>
      </w:r>
    </w:p>
    <w:p>
      <w:pPr/>
      <w:r>
        <w:rPr>
          <w:lang w:val="zh_TW" w:bidi="zh_TW"/>
        </w:rPr>
      </w:r>
    </w:p>
    <w:p>
      <w:pPr>
        <w:pStyle w:val="Heading2"/>
      </w:pPr>
      <w:r>
        <w:rPr>
          <w:lang w:val="zh_TW" w:bidi="zh_TW"/>
        </w:rPr>
        <w:t>阿摩司書 1:4</w:t>
      </w:r>
      <w:r>
        <w:rPr>
          <w:lang w:val="zh_TW" w:bidi="zh_TW"/>
        </w:rPr>
      </w:r>
    </w:p>
    <w:p>
      <w:pPr>
        <w:pStyle w:val="ListBullet"/>
        <w:spacing w:line="240" w:lineRule="auto"/>
        <w:ind w:left="720"/>
      </w:pPr>
      <w:r>
        <w:rPr>
          <w:lang w:val="zh_TW" w:bidi="zh_TW"/>
        </w:rPr>
      </w:r>
      <w:r>
        <w:rPr>
          <w:lang w:val="zh_TW" w:bidi="zh_TW"/>
        </w:rPr>
        <w:t xml:space="preserve">我卻要降火：在古代，被征服的城市常被入侵的軍隊焚燒（另見 </w:t>
      </w:r>
      <w:r>
        <w:rPr>
          <w:lang w:val="zh_TW" w:bidi="zh_TW"/>
        </w:rPr>
        <w:t>1:7</w:t>
      </w:r>
      <w:r>
        <w:rPr>
          <w:lang w:val="zh_TW" w:bidi="zh_TW"/>
        </w:rPr>
        <w:t>、</w:t>
      </w:r>
      <w:r>
        <w:rPr>
          <w:lang w:val="zh_TW" w:bidi="zh_TW"/>
        </w:rPr>
        <w:t>10</w:t>
      </w:r>
      <w:r>
        <w:rPr>
          <w:lang w:val="zh_TW" w:bidi="zh_TW"/>
        </w:rPr>
        <w:t>、</w:t>
      </w:r>
      <w:r>
        <w:rPr>
          <w:lang w:val="zh_TW" w:bidi="zh_TW"/>
        </w:rPr>
        <w:t>12</w:t>
      </w:r>
      <w:r>
        <w:rPr>
          <w:lang w:val="zh_TW" w:bidi="zh_TW"/>
        </w:rPr>
        <w:t>、</w:t>
      </w:r>
      <w:r>
        <w:rPr>
          <w:lang w:val="zh_TW" w:bidi="zh_TW"/>
        </w:rPr>
        <w:t>14</w:t>
      </w:r>
      <w:r>
        <w:rPr>
          <w:lang w:val="zh_TW" w:bidi="zh_TW"/>
        </w:rPr>
        <w:t>，</w:t>
      </w:r>
      <w:r>
        <w:rPr>
          <w:lang w:val="zh_TW" w:bidi="zh_TW"/>
        </w:rPr>
        <w:t>2:2</w:t>
      </w:r>
      <w:r>
        <w:rPr>
          <w:lang w:val="zh_TW" w:bidi="zh_TW"/>
        </w:rPr>
        <w:t>、</w:t>
      </w:r>
      <w:r>
        <w:rPr>
          <w:lang w:val="zh_TW" w:bidi="zh_TW"/>
        </w:rPr>
        <w:t>5</w:t>
      </w:r>
      <w:r>
        <w:rPr>
          <w:lang w:val="zh_TW" w:bidi="zh_TW"/>
        </w:rPr>
        <w:t>）。大馬士革被征服將是神對他們的審判。</w:t>
      </w:r>
    </w:p>
    <w:p>
      <w:pPr>
        <w:pStyle w:val="ListBullet"/>
        <w:spacing w:line="240" w:lineRule="auto"/>
        <w:ind w:left="720"/>
      </w:pPr>
      <w:r>
        <w:rPr>
          <w:lang w:val="zh_TW" w:bidi="zh_TW"/>
        </w:rPr>
      </w:r>
      <w:r>
        <w:rPr>
          <w:lang w:val="zh_TW" w:bidi="zh_TW"/>
        </w:rPr>
        <w:t>哈薛在奪取王位後成為大馬士革的王（約公元前843–802年）。便‧哈達是哈薛的兒子和繼承者（約公元前802–792年）。</w:t>
      </w:r>
      <w:r>
        <w:rPr>
          <w:lang w:val="zh_TW" w:bidi="zh_TW"/>
        </w:rPr>
      </w:r>
      <w:r>
        <w:rPr>
          <w:lang w:val="zh_TW" w:bidi="zh_TW"/>
        </w:rPr>
      </w:r>
    </w:p>
    <w:p>
      <w:pPr/>
      <w:r>
        <w:rPr>
          <w:lang w:val="zh_TW" w:bidi="zh_TW"/>
        </w:rPr>
      </w:r>
    </w:p>
    <w:p>
      <w:pPr>
        <w:pStyle w:val="Heading2"/>
      </w:pPr>
      <w:r>
        <w:rPr>
          <w:lang w:val="zh_TW" w:bidi="zh_TW"/>
        </w:rPr>
        <w:t>阿摩司書 1:5</w:t>
      </w:r>
      <w:r>
        <w:rPr>
          <w:lang w:val="zh_TW" w:bidi="zh_TW"/>
        </w:rPr>
      </w:r>
    </w:p>
    <w:p>
      <w:pPr>
        <w:pStyle w:val="ListBullet"/>
        <w:spacing w:line="240" w:lineRule="auto"/>
        <w:ind w:left="720"/>
      </w:pPr>
      <w:r>
        <w:rPr>
          <w:lang w:val="zh_TW" w:bidi="zh_TW"/>
        </w:rPr>
      </w:r>
      <w:r>
        <w:rPr>
          <w:lang w:val="zh_TW" w:bidi="zh_TW"/>
        </w:rPr>
        <w:t>亞文和伯·伊甸都與亞蘭和大馬士革有關。亞文（意指</w:t>
      </w:r>
      <w:r>
        <w:rPr>
          <w:i/>
          <w:lang w:val="zh_TW" w:bidi="zh_TW"/>
        </w:rPr>
        <w:t>邪惡，罪惡</w:t>
      </w:r>
      <w:r>
        <w:rPr>
          <w:lang w:val="zh_TW" w:bidi="zh_TW"/>
        </w:rPr>
        <w:t>）指的是黎巴嫩和外黎巴嫩山脈之間的山谷或大馬士革的平原。城邦伯·伊甸位於亞蘭以北，在其它經文中稱為</w:t>
      </w:r>
      <w:r>
        <w:rPr>
          <w:i/>
          <w:lang w:val="zh_TW" w:bidi="zh_TW"/>
        </w:rPr>
        <w:t>伊甸</w:t>
      </w:r>
      <w:r>
        <w:rPr>
          <w:lang w:val="zh_TW" w:bidi="zh_TW"/>
        </w:rPr>
        <w:t>（</w:t>
      </w:r>
      <w:r>
        <w:rPr>
          <w:lang w:val="zh_TW" w:bidi="zh_TW"/>
        </w:rPr>
        <w:t>王下19:12</w:t>
      </w:r>
      <w:r>
        <w:rPr>
          <w:lang w:val="zh_TW" w:bidi="zh_TW"/>
        </w:rPr>
        <w:t>；</w:t>
      </w:r>
      <w:r>
        <w:rPr>
          <w:lang w:val="zh_TW" w:bidi="zh_TW"/>
        </w:rPr>
        <w:t>結27:23</w:t>
      </w:r>
      <w:r>
        <w:rPr>
          <w:lang w:val="zh_TW" w:bidi="zh_TW"/>
        </w:rPr>
        <w:t>）。</w:t>
      </w:r>
    </w:p>
    <w:p>
      <w:pPr>
        <w:pStyle w:val="ListBullet"/>
        <w:spacing w:line="240" w:lineRule="auto"/>
        <w:ind w:left="720"/>
      </w:pPr>
      <w:r>
        <w:rPr>
          <w:lang w:val="zh_TW" w:bidi="zh_TW"/>
        </w:rPr>
      </w:r>
      <w:r>
        <w:rPr>
          <w:lang w:val="zh_TW" w:bidi="zh_TW"/>
        </w:rPr>
        <w:t>亞蘭人最初來自吉珥（</w:t>
      </w:r>
      <w:r>
        <w:rPr>
          <w:lang w:val="zh_TW" w:bidi="zh_TW"/>
        </w:rPr>
        <w:t>摩9:7</w:t>
      </w:r>
      <w:r>
        <w:rPr>
          <w:lang w:val="zh_TW" w:bidi="zh_TW"/>
        </w:rPr>
        <w:t>），吉珥可能是位於巴比倫南部；當大馬士革淪陷時，亞述將他們驅逐到吉珥（</w:t>
      </w:r>
      <w:r>
        <w:rPr>
          <w:lang w:val="zh_TW" w:bidi="zh_TW"/>
        </w:rPr>
        <w:t>王下16:9</w:t>
      </w:r>
      <w:r>
        <w:rPr>
          <w:lang w:val="zh_TW" w:bidi="zh_TW"/>
        </w:rPr>
        <w:t>）。正如埃及對以色列來說是被擄的象徵（見</w:t>
      </w:r>
      <w:r>
        <w:rPr>
          <w:lang w:val="zh_TW" w:bidi="zh_TW"/>
        </w:rPr>
        <w:t>申28:68</w:t>
      </w:r>
      <w:r>
        <w:rPr>
          <w:lang w:val="zh_TW" w:bidi="zh_TW"/>
        </w:rPr>
        <w:t>），吉珥對亞蘭來說也代表著被擄。</w:t>
      </w:r>
      <w:r>
        <w:rPr>
          <w:lang w:val="zh_TW" w:bidi="zh_TW"/>
        </w:rPr>
      </w:r>
      <w:r>
        <w:rPr>
          <w:lang w:val="zh_TW" w:bidi="zh_TW"/>
        </w:rPr>
      </w:r>
    </w:p>
    <w:p>
      <w:pPr/>
      <w:r>
        <w:rPr>
          <w:lang w:val="zh_TW" w:bidi="zh_TW"/>
        </w:rPr>
      </w:r>
    </w:p>
    <w:p>
      <w:pPr>
        <w:pStyle w:val="Heading2"/>
      </w:pPr>
      <w:r>
        <w:rPr>
          <w:lang w:val="zh_TW" w:bidi="zh_TW"/>
        </w:rPr>
        <w:t>阿摩司書 1:6</w:t>
      </w:r>
      <w:r>
        <w:rPr>
          <w:lang w:val="zh_TW" w:bidi="zh_TW"/>
        </w:rPr>
      </w:r>
    </w:p>
    <w:p>
      <w:pPr/>
      <w:r>
        <w:rPr>
          <w:lang w:val="zh_TW" w:bidi="zh_TW"/>
        </w:rPr>
      </w:r>
      <w:r>
        <w:rPr>
          <w:lang w:val="zh_TW" w:bidi="zh_TW"/>
        </w:rPr>
        <w:t>非利士城市迦薩，位於巴勒斯坦西南邊緣的海岸上，是非洲與亞細亞之間交通的門戶。其罪行是奴隸貿易；非利士人曾襲擊以色列或猶大，並將整個村莊的人賣給以東人作奴隸。</w:t>
      </w:r>
      <w:r>
        <w:rPr>
          <w:lang w:val="zh_TW" w:bidi="zh_TW"/>
        </w:rPr>
      </w:r>
      <w:r>
        <w:rPr>
          <w:lang w:val="zh_TW" w:bidi="zh_TW"/>
        </w:rPr>
      </w:r>
    </w:p>
    <w:p>
      <w:pPr/>
      <w:r>
        <w:rPr>
          <w:lang w:val="zh_TW" w:bidi="zh_TW"/>
        </w:rPr>
      </w:r>
    </w:p>
    <w:p>
      <w:pPr>
        <w:pStyle w:val="Heading2"/>
      </w:pPr>
      <w:r>
        <w:rPr>
          <w:lang w:val="zh_TW" w:bidi="zh_TW"/>
        </w:rPr>
        <w:t>阿摩司書 1:7</w:t>
      </w:r>
      <w:r>
        <w:rPr>
          <w:lang w:val="zh_TW" w:bidi="zh_TW"/>
        </w:rPr>
      </w:r>
    </w:p>
    <w:p>
      <w:pPr/>
      <w:r>
        <w:rPr>
          <w:lang w:val="zh_TW" w:bidi="zh_TW"/>
        </w:rPr>
      </w:r>
      <w:r>
        <w:rPr>
          <w:lang w:val="zh_TW" w:bidi="zh_TW"/>
        </w:rPr>
        <w:t>我卻要降火：烏西雅征服了非利士（</w:t>
      </w:r>
      <w:r>
        <w:rPr>
          <w:lang w:val="zh_TW" w:bidi="zh_TW"/>
        </w:rPr>
        <w:t>代下26:6</w:t>
      </w:r>
      <w:r>
        <w:rPr>
          <w:lang w:val="zh_TW" w:bidi="zh_TW"/>
        </w:rPr>
        <w:t>）；在公元前701年，亞述的入侵幾乎結束了非利士人的獨特身分認同。</w:t>
      </w:r>
      <w:r>
        <w:rPr>
          <w:lang w:val="zh_TW" w:bidi="zh_TW"/>
        </w:rPr>
      </w:r>
      <w:r>
        <w:rPr>
          <w:lang w:val="zh_TW" w:bidi="zh_TW"/>
        </w:rPr>
      </w:r>
    </w:p>
    <w:p>
      <w:pPr/>
      <w:r>
        <w:rPr>
          <w:lang w:val="zh_TW" w:bidi="zh_TW"/>
        </w:rPr>
      </w:r>
    </w:p>
    <w:p>
      <w:pPr>
        <w:pStyle w:val="Heading2"/>
      </w:pPr>
      <w:r>
        <w:rPr>
          <w:lang w:val="zh_TW" w:bidi="zh_TW"/>
        </w:rPr>
        <w:t>阿摩司書 1:8</w:t>
      </w:r>
      <w:r>
        <w:rPr>
          <w:lang w:val="zh_TW" w:bidi="zh_TW"/>
        </w:rPr>
      </w:r>
    </w:p>
    <w:p>
      <w:pPr>
        <w:pStyle w:val="ListBullet"/>
        <w:spacing w:line="240" w:lineRule="auto"/>
        <w:ind w:left="720"/>
      </w:pPr>
      <w:r>
        <w:rPr>
          <w:lang w:val="zh_TW" w:bidi="zh_TW"/>
        </w:rPr>
      </w:r>
      <w:r>
        <w:rPr>
          <w:lang w:val="zh_TW" w:bidi="zh_TW"/>
        </w:rPr>
        <w:t>非利士的城市亞實突和亞實基倫位於或接近海岸，而以革倫則位於內陸。迦特在此則未被提及，因為它早先已被哈薛征服（</w:t>
      </w:r>
      <w:r>
        <w:rPr>
          <w:lang w:val="zh_TW" w:bidi="zh_TW"/>
        </w:rPr>
        <w:t>王下12:17</w:t>
      </w:r>
      <w:r>
        <w:rPr>
          <w:lang w:val="zh_TW" w:bidi="zh_TW"/>
        </w:rPr>
        <w:t>），隨後又被烏西雅征服（</w:t>
      </w:r>
      <w:r>
        <w:rPr>
          <w:lang w:val="zh_TW" w:bidi="zh_TW"/>
        </w:rPr>
        <w:t>代下26:6</w:t>
      </w:r>
      <w:r>
        <w:rPr>
          <w:lang w:val="zh_TW" w:bidi="zh_TW"/>
        </w:rPr>
        <w:t>）。</w:t>
      </w:r>
    </w:p>
    <w:p>
      <w:pPr>
        <w:pStyle w:val="ListBullet"/>
        <w:spacing w:line="240" w:lineRule="auto"/>
        <w:ind w:left="720"/>
      </w:pPr>
      <w:r>
        <w:rPr>
          <w:lang w:val="zh_TW" w:bidi="zh_TW"/>
        </w:rPr>
      </w:r>
      <w:r>
        <w:rPr>
          <w:lang w:val="zh_TW" w:bidi="zh_TW"/>
        </w:rPr>
        <w:t>非利士人所餘剩的：非利士人在亞述時期仍保持其族群認同或身份認同，但到了波斯時期，這種區別已經消失（</w:t>
      </w:r>
      <w:r>
        <w:rPr>
          <w:lang w:val="zh_TW" w:bidi="zh_TW"/>
        </w:rPr>
        <w:t>亞9:5–7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1:9</w:t>
      </w:r>
      <w:r>
        <w:rPr>
          <w:lang w:val="zh_TW" w:bidi="zh_TW"/>
        </w:rPr>
      </w:r>
    </w:p>
    <w:p>
      <w:pPr>
        <w:pStyle w:val="ListBullet"/>
        <w:spacing w:line="240" w:lineRule="auto"/>
        <w:ind w:left="720"/>
      </w:pPr>
      <w:r>
        <w:rPr>
          <w:lang w:val="zh_TW" w:bidi="zh_TW"/>
        </w:rPr>
      </w:r>
      <w:r>
        <w:rPr>
          <w:lang w:val="zh_TW" w:bidi="zh_TW"/>
        </w:rPr>
        <w:t>泰爾和西頓是腓尼基的主要海港。</w:t>
      </w:r>
    </w:p>
    <w:p>
      <w:pPr>
        <w:pStyle w:val="ListBullet"/>
        <w:spacing w:line="240" w:lineRule="auto"/>
        <w:ind w:left="720"/>
      </w:pPr>
      <w:r>
        <w:rPr>
          <w:lang w:val="zh_TW" w:bidi="zh_TW"/>
        </w:rPr>
      </w:r>
      <w:r>
        <w:rPr>
          <w:lang w:val="zh_TW" w:bidi="zh_TW"/>
        </w:rPr>
        <w:t>泰爾的罪行，如同非利士（</w:t>
      </w:r>
      <w:r>
        <w:rPr>
          <w:lang w:val="zh_TW" w:bidi="zh_TW"/>
        </w:rPr>
        <w:t>1:6–8</w:t>
      </w:r>
      <w:r>
        <w:rPr>
          <w:lang w:val="zh_TW" w:bidi="zh_TW"/>
        </w:rPr>
        <w:t>）是將整個村莊的以色列俘虜賣給以東人作為奴隸，背叛的感覺使這種俘虜更加痛苦（見</w:t>
      </w:r>
      <w:r>
        <w:rPr>
          <w:lang w:val="zh_TW" w:bidi="zh_TW"/>
        </w:rPr>
        <w:t>撒下5:11</w:t>
      </w:r>
      <w:r>
        <w:rPr>
          <w:lang w:val="zh_TW" w:bidi="zh_TW"/>
        </w:rPr>
        <w:t>；</w:t>
      </w:r>
      <w:r>
        <w:rPr>
          <w:lang w:val="zh_TW" w:bidi="zh_TW"/>
        </w:rPr>
        <w:t>王上5:1</w:t>
      </w:r>
      <w:r>
        <w:rPr>
          <w:lang w:val="zh_TW" w:bidi="zh_TW"/>
        </w:rPr>
        <w:t>、</w:t>
      </w:r>
      <w:r>
        <w:rPr>
          <w:lang w:val="zh_TW" w:bidi="zh_TW"/>
        </w:rPr>
        <w:t>11</w:t>
      </w:r>
      <w:r>
        <w:rPr>
          <w:lang w:val="zh_TW" w:bidi="zh_TW"/>
        </w:rPr>
        <w:t>，</w:t>
      </w:r>
      <w:r>
        <w:rPr>
          <w:lang w:val="zh_TW" w:bidi="zh_TW"/>
        </w:rPr>
        <w:t>16:30–31</w:t>
      </w:r>
      <w:r>
        <w:rPr>
          <w:lang w:val="zh_TW" w:bidi="zh_TW"/>
        </w:rPr>
        <w:t>）。泰爾的名聲是「任何東西都可以出售」；以賽亞書將這個城市描繪成兜售商品的妓女（</w:t>
      </w:r>
      <w:r>
        <w:rPr>
          <w:lang w:val="zh_TW" w:bidi="zh_TW"/>
        </w:rPr>
        <w:t>賽23:15–17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1:10</w:t>
      </w:r>
      <w:r>
        <w:rPr>
          <w:lang w:val="zh_TW" w:bidi="zh_TW"/>
        </w:rPr>
      </w:r>
    </w:p>
    <w:p>
      <w:pPr/>
      <w:r>
        <w:rPr>
          <w:lang w:val="zh_TW" w:bidi="zh_TW"/>
        </w:rPr>
      </w:r>
      <w:r>
        <w:rPr>
          <w:lang w:val="zh_TW" w:bidi="zh_TW"/>
        </w:rPr>
        <w:t>牆上的火（和合本譯為：火在</w:t>
      </w:r>
      <w:r>
        <w:rPr>
          <w:lang w:val="zh_TW" w:bidi="zh_TW"/>
        </w:rPr>
        <w:t>......</w:t>
      </w:r>
      <w:r>
        <w:rPr>
          <w:lang w:val="zh_TW" w:bidi="zh_TW"/>
        </w:rPr>
        <w:t>城內）：泰爾的主體建立在一個島上，使其幾乎無法被攻陷（見</w:t>
      </w:r>
      <w:r>
        <w:rPr>
          <w:lang w:val="zh_TW" w:bidi="zh_TW"/>
        </w:rPr>
        <w:t>結26:1–28:19</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1:11</w:t>
      </w:r>
      <w:r>
        <w:rPr>
          <w:lang w:val="zh_TW" w:bidi="zh_TW"/>
        </w:rPr>
      </w:r>
    </w:p>
    <w:p>
      <w:pPr>
        <w:pStyle w:val="ListBullet"/>
        <w:spacing w:line="240" w:lineRule="auto"/>
        <w:ind w:left="720"/>
      </w:pPr>
      <w:r>
        <w:rPr>
          <w:lang w:val="zh_TW" w:bidi="zh_TW"/>
        </w:rPr>
      </w:r>
      <w:r>
        <w:rPr>
          <w:lang w:val="zh_TW" w:bidi="zh_TW"/>
        </w:rPr>
        <w:t>以東是另一個背叛者（見</w:t>
      </w:r>
      <w:r>
        <w:rPr>
          <w:lang w:val="zh_TW" w:bidi="zh_TW"/>
        </w:rPr>
        <w:t>1:9</w:t>
      </w:r>
      <w:r>
        <w:rPr>
          <w:lang w:val="zh_TW" w:bidi="zh_TW"/>
        </w:rPr>
        <w:t>；</w:t>
      </w:r>
      <w:r>
        <w:rPr>
          <w:lang w:val="zh_TW" w:bidi="zh_TW"/>
        </w:rPr>
        <w:t>創36</w:t>
      </w:r>
      <w:r>
        <w:rPr>
          <w:lang w:val="zh_TW" w:bidi="zh_TW"/>
        </w:rPr>
        <w:t>；另見</w:t>
      </w:r>
      <w:r>
        <w:rPr>
          <w:lang w:val="zh_TW" w:bidi="zh_TW"/>
        </w:rPr>
        <w:t>創25:23–30</w:t>
      </w:r>
      <w:r>
        <w:rPr>
          <w:lang w:val="zh_TW" w:bidi="zh_TW"/>
        </w:rPr>
        <w:t>，</w:t>
      </w:r>
      <w:r>
        <w:rPr>
          <w:lang w:val="zh_TW" w:bidi="zh_TW"/>
        </w:rPr>
        <w:t>27:39–40</w:t>
      </w:r>
      <w:r>
        <w:rPr>
          <w:lang w:val="zh_TW" w:bidi="zh_TW"/>
        </w:rPr>
        <w:t>）。</w:t>
      </w:r>
    </w:p>
    <w:p>
      <w:pPr>
        <w:pStyle w:val="ListBullet"/>
        <w:spacing w:line="240" w:lineRule="auto"/>
        <w:ind w:left="720"/>
      </w:pPr>
      <w:r>
        <w:rPr>
          <w:lang w:val="zh_TW" w:bidi="zh_TW"/>
        </w:rPr>
      </w:r>
      <w:r>
        <w:rPr>
          <w:lang w:val="zh_TW" w:bidi="zh_TW"/>
        </w:rPr>
        <w:t>某些譯本加入了以色列人，以明確地說明親屬（字面意思是</w:t>
      </w:r>
      <w:r>
        <w:rPr>
          <w:i/>
          <w:lang w:val="zh_TW" w:bidi="zh_TW"/>
        </w:rPr>
        <w:t>兄弟</w:t>
      </w:r>
      <w:r>
        <w:rPr>
          <w:lang w:val="zh_TW" w:bidi="zh_TW"/>
        </w:rPr>
        <w:t>；和合本譯為：兄弟）的含意（見</w:t>
      </w:r>
      <w:r>
        <w:rPr>
          <w:lang w:val="zh_TW" w:bidi="zh_TW"/>
        </w:rPr>
        <w:t>創25:25–30</w:t>
      </w:r>
      <w:r>
        <w:rPr>
          <w:lang w:val="zh_TW" w:bidi="zh_TW"/>
        </w:rPr>
        <w:t>）。「兄弟」也可以用來指條約的締約方（見</w:t>
      </w:r>
      <w:r>
        <w:rPr>
          <w:lang w:val="zh_TW" w:bidi="zh_TW"/>
        </w:rPr>
        <w:t>摩1:9</w:t>
      </w:r>
      <w:r>
        <w:rPr>
          <w:lang w:val="zh_TW" w:bidi="zh_TW"/>
        </w:rPr>
        <w:t>）。顯然，以東人對以色列和猶大的邊界持續地施加壓力，並趁虛而入進行襲擊和掠奪（</w:t>
      </w:r>
      <w:r>
        <w:rPr>
          <w:lang w:val="zh_TW" w:bidi="zh_TW"/>
        </w:rPr>
        <w:t>耶49:7–22</w:t>
      </w:r>
      <w:r>
        <w:rPr>
          <w:lang w:val="zh_TW" w:bidi="zh_TW"/>
        </w:rPr>
        <w:t>；</w:t>
      </w:r>
      <w:r>
        <w:rPr>
          <w:lang w:val="zh_TW" w:bidi="zh_TW"/>
        </w:rPr>
        <w:t>俄1:1–9</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1:12</w:t>
      </w:r>
      <w:r>
        <w:rPr>
          <w:lang w:val="zh_TW" w:bidi="zh_TW"/>
        </w:rPr>
      </w:r>
    </w:p>
    <w:p>
      <w:pPr/>
      <w:r>
        <w:rPr>
          <w:lang w:val="zh_TW" w:bidi="zh_TW"/>
        </w:rPr>
      </w:r>
      <w:r>
        <w:rPr>
          <w:lang w:val="zh_TW" w:bidi="zh_TW"/>
        </w:rPr>
        <w:t>隨著提幔和波斯拉這些主要城市的毀滅</w:t>
      </w:r>
      <w:r>
        <w:rPr>
          <w:i/>
          <w:lang w:val="zh_TW" w:bidi="zh_TW"/>
        </w:rPr>
        <w:t>，</w:t>
      </w:r>
      <w:r>
        <w:rPr>
          <w:lang w:val="zh_TW" w:bidi="zh_TW"/>
        </w:rPr>
        <w:t>以東人失去了持續戰爭的能力。巴比倫在公元前553年不久後摧毀了以東人，緊接著摧毀了猶大（見</w:t>
      </w:r>
      <w:r>
        <w:rPr>
          <w:lang w:val="zh_TW" w:bidi="zh_TW"/>
        </w:rPr>
        <w:t>耶27章</w:t>
      </w:r>
      <w:r>
        <w:rPr>
          <w:lang w:val="zh_TW" w:bidi="zh_TW"/>
        </w:rPr>
        <w:t>，</w:t>
      </w:r>
      <w:r>
        <w:rPr>
          <w:lang w:val="zh_TW" w:bidi="zh_TW"/>
        </w:rPr>
        <w:t>49:7–22</w:t>
      </w:r>
      <w:r>
        <w:rPr>
          <w:lang w:val="zh_TW" w:bidi="zh_TW"/>
        </w:rPr>
        <w:t>；另見</w:t>
      </w:r>
      <w:r>
        <w:rPr>
          <w:lang w:val="zh_TW" w:bidi="zh_TW"/>
        </w:rPr>
        <w:t>俄1:18研讀註釋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1:13</w:t>
      </w:r>
      <w:r>
        <w:rPr>
          <w:lang w:val="zh_TW" w:bidi="zh_TW"/>
        </w:rPr>
      </w:r>
    </w:p>
    <w:p>
      <w:pPr>
        <w:pStyle w:val="ListBullet"/>
        <w:spacing w:line="240" w:lineRule="auto"/>
        <w:ind w:left="720"/>
      </w:pPr>
      <w:r>
        <w:rPr>
          <w:lang w:val="zh_TW" w:bidi="zh_TW"/>
        </w:rPr>
      </w:r>
      <w:r>
        <w:rPr>
          <w:lang w:val="zh_TW" w:bidi="zh_TW"/>
        </w:rPr>
        <w:t>以色列認為亞捫人是背叛他們的親屬。亞捫人（像摩押人一樣，</w:t>
      </w:r>
      <w:r>
        <w:rPr>
          <w:lang w:val="zh_TW" w:bidi="zh_TW"/>
        </w:rPr>
        <w:t>2:1</w:t>
      </w:r>
      <w:r>
        <w:rPr>
          <w:lang w:val="zh_TW" w:bidi="zh_TW"/>
        </w:rPr>
        <w:t>）是亞伯拉罕的侄子羅得的後代（</w:t>
      </w:r>
      <w:r>
        <w:rPr>
          <w:lang w:val="zh_TW" w:bidi="zh_TW"/>
        </w:rPr>
        <w:t>創19:37–38</w:t>
      </w:r>
      <w:r>
        <w:rPr>
          <w:lang w:val="zh_TW" w:bidi="zh_TW"/>
        </w:rPr>
        <w:t>）。亞捫人一直是基列地一直以來的威脅（見</w:t>
      </w:r>
      <w:r>
        <w:rPr>
          <w:lang w:val="zh_TW" w:bidi="zh_TW"/>
        </w:rPr>
        <w:t>士10:7–9</w:t>
      </w:r>
      <w:r>
        <w:rPr>
          <w:lang w:val="zh_TW" w:bidi="zh_TW"/>
        </w:rPr>
        <w:t>）。</w:t>
      </w:r>
    </w:p>
    <w:p>
      <w:pPr>
        <w:pStyle w:val="ListBullet"/>
        <w:spacing w:line="240" w:lineRule="auto"/>
        <w:ind w:left="720"/>
      </w:pPr>
      <w:r>
        <w:rPr>
          <w:lang w:val="zh_TW" w:bidi="zh_TW"/>
        </w:rPr>
      </w:r>
      <w:r>
        <w:rPr>
          <w:lang w:val="zh_TW" w:bidi="zh_TW"/>
        </w:rPr>
        <w:t>在古代，征服者的軍隊常常會剖開孕婦的肚子（</w:t>
      </w:r>
      <w:r>
        <w:rPr>
          <w:lang w:val="zh_TW" w:bidi="zh_TW"/>
        </w:rPr>
        <w:t>王下8:12</w:t>
      </w:r>
      <w:r>
        <w:rPr>
          <w:lang w:val="zh_TW" w:bidi="zh_TW"/>
        </w:rPr>
        <w:t>，</w:t>
      </w:r>
      <w:r>
        <w:rPr>
          <w:lang w:val="zh_TW" w:bidi="zh_TW"/>
        </w:rPr>
        <w:t>15:16</w:t>
      </w:r>
      <w:r>
        <w:rPr>
          <w:lang w:val="zh_TW" w:bidi="zh_TW"/>
        </w:rPr>
        <w:t>；</w:t>
      </w:r>
      <w:r>
        <w:rPr>
          <w:lang w:val="zh_TW" w:bidi="zh_TW"/>
        </w:rPr>
        <w:t>何13:16</w:t>
      </w:r>
      <w:r>
        <w:rPr>
          <w:lang w:val="zh_TW" w:bidi="zh_TW"/>
        </w:rPr>
        <w:t>）；他們還強姦婦女並屠殺他們所佔領的城鎮的兒童（</w:t>
      </w:r>
      <w:r>
        <w:rPr>
          <w:lang w:val="zh_TW" w:bidi="zh_TW"/>
        </w:rPr>
        <w:t>賽13:16</w:t>
      </w:r>
      <w:r>
        <w:rPr>
          <w:lang w:val="zh_TW" w:bidi="zh_TW"/>
        </w:rPr>
        <w:t>、</w:t>
      </w:r>
      <w:r>
        <w:rPr>
          <w:lang w:val="zh_TW" w:bidi="zh_TW"/>
        </w:rPr>
        <w:t>18</w:t>
      </w:r>
      <w:r>
        <w:rPr>
          <w:lang w:val="zh_TW" w:bidi="zh_TW"/>
        </w:rPr>
        <w:t>；</w:t>
      </w:r>
      <w:r>
        <w:rPr>
          <w:lang w:val="zh_TW" w:bidi="zh_TW"/>
        </w:rPr>
        <w:t>哀5:11</w:t>
      </w:r>
      <w:r>
        <w:rPr>
          <w:lang w:val="zh_TW" w:bidi="zh_TW"/>
        </w:rPr>
        <w:t>；</w:t>
      </w:r>
      <w:r>
        <w:rPr>
          <w:lang w:val="zh_TW" w:bidi="zh_TW"/>
        </w:rPr>
        <w:t>何10:14</w:t>
      </w:r>
      <w:r>
        <w:rPr>
          <w:lang w:val="zh_TW" w:bidi="zh_TW"/>
        </w:rPr>
        <w:t>，</w:t>
      </w:r>
      <w:r>
        <w:rPr>
          <w:lang w:val="zh_TW" w:bidi="zh_TW"/>
        </w:rPr>
        <w:t>13:16</w:t>
      </w:r>
      <w:r>
        <w:rPr>
          <w:lang w:val="zh_TW" w:bidi="zh_TW"/>
        </w:rPr>
        <w:t>；</w:t>
      </w:r>
      <w:r>
        <w:rPr>
          <w:lang w:val="zh_TW" w:bidi="zh_TW"/>
        </w:rPr>
        <w:t>鴻3:10</w:t>
      </w:r>
      <w:r>
        <w:rPr>
          <w:lang w:val="zh_TW" w:bidi="zh_TW"/>
        </w:rPr>
        <w:t>；</w:t>
      </w:r>
      <w:r>
        <w:rPr>
          <w:lang w:val="zh_TW" w:bidi="zh_TW"/>
        </w:rPr>
        <w:t>亞14:2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1:14</w:t>
      </w:r>
      <w:r>
        <w:rPr>
          <w:lang w:val="zh_TW" w:bidi="zh_TW"/>
        </w:rPr>
      </w:r>
    </w:p>
    <w:p>
      <w:pPr>
        <w:pStyle w:val="ListBullet"/>
        <w:spacing w:line="240" w:lineRule="auto"/>
        <w:ind w:left="720"/>
      </w:pPr>
      <w:r>
        <w:rPr>
          <w:lang w:val="zh_TW" w:bidi="zh_TW"/>
        </w:rPr>
      </w:r>
      <w:r>
        <w:rPr>
          <w:lang w:val="zh_TW" w:bidi="zh_TW"/>
        </w:rPr>
        <w:t>拉巴是亞捫人的首都（</w:t>
      </w:r>
      <w:r>
        <w:rPr>
          <w:lang w:val="zh_TW" w:bidi="zh_TW"/>
        </w:rPr>
        <w:t>撒下12:26</w:t>
      </w:r>
      <w:r>
        <w:rPr>
          <w:lang w:val="zh_TW" w:bidi="zh_TW"/>
        </w:rPr>
        <w:t>）。</w:t>
      </w:r>
    </w:p>
    <w:p>
      <w:pPr>
        <w:pStyle w:val="ListBullet"/>
        <w:spacing w:line="240" w:lineRule="auto"/>
        <w:ind w:left="720"/>
      </w:pPr>
      <w:r>
        <w:rPr>
          <w:lang w:val="zh_TW" w:bidi="zh_TW"/>
        </w:rPr>
      </w:r>
      <w:r>
        <w:rPr>
          <w:lang w:val="zh_TW" w:bidi="zh_TW"/>
        </w:rPr>
        <w:t>亞捫（</w:t>
      </w:r>
      <w:r>
        <w:rPr>
          <w:lang w:val="zh_TW" w:bidi="zh_TW"/>
        </w:rPr>
        <w:t>摩1:13</w:t>
      </w:r>
      <w:r>
        <w:rPr>
          <w:lang w:val="zh_TW" w:bidi="zh_TW"/>
        </w:rPr>
        <w:t>）在公元前800年間被亞述人擊潰，然後在公元前700年間被巴比倫人攻擊，並導致人口銳減。</w:t>
      </w:r>
      <w:r>
        <w:rPr>
          <w:lang w:val="zh_TW" w:bidi="zh_TW"/>
        </w:rPr>
      </w:r>
      <w:r>
        <w:rPr>
          <w:lang w:val="zh_TW" w:bidi="zh_TW"/>
        </w:rPr>
      </w:r>
    </w:p>
    <w:p>
      <w:pPr/>
      <w:r>
        <w:rPr>
          <w:lang w:val="zh_TW" w:bidi="zh_TW"/>
        </w:rPr>
      </w:r>
    </w:p>
    <w:p>
      <w:pPr>
        <w:pStyle w:val="Heading2"/>
      </w:pPr>
      <w:r>
        <w:rPr>
          <w:lang w:val="zh_TW" w:bidi="zh_TW"/>
        </w:rPr>
        <w:t>阿摩司書 1:15</w:t>
      </w:r>
      <w:r>
        <w:rPr>
          <w:lang w:val="zh_TW" w:bidi="zh_TW"/>
        </w:rPr>
      </w:r>
    </w:p>
    <w:p>
      <w:pPr/>
      <w:r>
        <w:rPr>
          <w:lang w:val="zh_TW" w:bidi="zh_TW"/>
        </w:rPr>
      </w:r>
      <w:r>
        <w:rPr>
          <w:lang w:val="zh_TW" w:bidi="zh_TW"/>
        </w:rPr>
        <w:t>他們的王：希伯來文malkam可能是指亞捫人的神摩洛。在古代，人們相信被征服國家的神或眾神會與他們一起被擄（見</w:t>
      </w:r>
      <w:r>
        <w:rPr>
          <w:lang w:val="zh_TW" w:bidi="zh_TW"/>
        </w:rPr>
        <w:t>5:26–27</w:t>
      </w:r>
      <w:r>
        <w:rPr>
          <w:lang w:val="zh_TW" w:bidi="zh_TW"/>
        </w:rPr>
        <w:t>；</w:t>
      </w:r>
      <w:r>
        <w:rPr>
          <w:lang w:val="zh_TW" w:bidi="zh_TW"/>
        </w:rPr>
        <w:t>撒上5:1–2</w:t>
      </w:r>
      <w:r>
        <w:rPr>
          <w:lang w:val="zh_TW" w:bidi="zh_TW"/>
        </w:rPr>
        <w:t>；</w:t>
      </w:r>
      <w:r>
        <w:rPr>
          <w:lang w:val="zh_TW" w:bidi="zh_TW"/>
        </w:rPr>
        <w:t>賽46:1</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2:1</w:t>
      </w:r>
      <w:r>
        <w:rPr>
          <w:lang w:val="zh_TW" w:bidi="zh_TW"/>
        </w:rPr>
      </w:r>
    </w:p>
    <w:p>
      <w:pPr/>
      <w:r>
        <w:rPr>
          <w:lang w:val="zh_TW" w:bidi="zh_TW"/>
        </w:rPr>
      </w:r>
      <w:r>
        <w:rPr>
          <w:lang w:val="zh_TW" w:bidi="zh_TW"/>
        </w:rPr>
        <w:t>褻瀆骸骨（和合本譯為：</w:t>
      </w:r>
      <w:r>
        <w:rPr>
          <w:lang w:val="zh_TW" w:bidi="zh_TW"/>
        </w:rPr>
        <w:t>將......骸骨焚燒成灰</w:t>
      </w:r>
      <w:r>
        <w:rPr>
          <w:lang w:val="zh_TW" w:bidi="zh_TW"/>
        </w:rPr>
        <w:t>）：在過去的某場小規模的衝突中，摩押人曾俘獲以東人的王。火葬被視為一種褻瀆；如果王的骨灰（字面意思是</w:t>
      </w:r>
      <w:r>
        <w:rPr>
          <w:i/>
          <w:lang w:val="zh_TW" w:bidi="zh_TW"/>
        </w:rPr>
        <w:t>石灰</w:t>
      </w:r>
      <w:r>
        <w:rPr>
          <w:lang w:val="zh_TW" w:bidi="zh_TW"/>
        </w:rPr>
        <w:t>）被用於灰泥中，這是更加嚴重的侮辱。</w:t>
      </w:r>
      <w:r>
        <w:rPr>
          <w:lang w:val="zh_TW" w:bidi="zh_TW"/>
        </w:rPr>
      </w:r>
      <w:r>
        <w:rPr>
          <w:lang w:val="zh_TW" w:bidi="zh_TW"/>
        </w:rPr>
      </w:r>
    </w:p>
    <w:p>
      <w:pPr/>
      <w:r>
        <w:rPr>
          <w:lang w:val="zh_TW" w:bidi="zh_TW"/>
        </w:rPr>
      </w:r>
    </w:p>
    <w:p>
      <w:pPr>
        <w:pStyle w:val="Heading2"/>
      </w:pPr>
      <w:r>
        <w:rPr>
          <w:lang w:val="zh_TW" w:bidi="zh_TW"/>
        </w:rPr>
        <w:t>阿摩司書 2:2–3</w:t>
      </w:r>
      <w:r>
        <w:rPr>
          <w:lang w:val="zh_TW" w:bidi="zh_TW"/>
        </w:rPr>
      </w:r>
    </w:p>
    <w:p>
      <w:pPr/>
      <w:r>
        <w:rPr>
          <w:lang w:val="zh_TW" w:bidi="zh_TW"/>
        </w:rPr>
      </w:r>
      <w:r>
        <w:rPr>
          <w:lang w:val="zh_TW" w:bidi="zh_TW"/>
        </w:rPr>
        <w:t>加略</w:t>
      </w:r>
      <w:r>
        <w:rPr>
          <w:i/>
          <w:lang w:val="zh_TW" w:bidi="zh_TW"/>
        </w:rPr>
        <w:t>——</w:t>
      </w:r>
      <w:r>
        <w:rPr>
          <w:lang w:val="zh_TW" w:bidi="zh_TW"/>
        </w:rPr>
        <w:t xml:space="preserve"> 一個主要的城鎮 （</w:t>
      </w:r>
      <w:r>
        <w:rPr>
          <w:lang w:val="zh_TW" w:bidi="zh_TW"/>
        </w:rPr>
        <w:t>耶48:20–24</w:t>
      </w:r>
      <w:r>
        <w:rPr>
          <w:lang w:val="zh_TW" w:bidi="zh_TW"/>
        </w:rPr>
        <w:t>）——在摩押石碑上被提及為摩押之神基抹的聖地。或許摩押人將以東王的遺體焚燒，或者在此地將他作為活人獻祭。因為褻瀆了以東王的屍體，神將毀滅摩押王和他的官員。這種命運可能是透過亞述的撒珥根二世的入侵而降臨在他們身上（公元前715或713年；參</w:t>
      </w:r>
      <w:r>
        <w:rPr>
          <w:lang w:val="zh_TW" w:bidi="zh_TW"/>
        </w:rPr>
        <w:t>賽15–16章</w:t>
      </w:r>
      <w:r>
        <w:rPr>
          <w:lang w:val="zh_TW" w:bidi="zh_TW"/>
        </w:rPr>
        <w:t xml:space="preserve">）。約瑟夫（Joseph, </w:t>
      </w:r>
      <w:r>
        <w:rPr>
          <w:i/>
          <w:lang w:val="zh_TW" w:bidi="zh_TW"/>
        </w:rPr>
        <w:t>猶太古史記</w:t>
      </w:r>
      <w:r>
        <w:rPr>
          <w:lang w:val="zh_TW" w:bidi="zh_TW"/>
        </w:rPr>
        <w:t xml:space="preserve"> 〔</w:t>
      </w:r>
      <w:r>
        <w:rPr>
          <w:i/>
          <w:lang w:val="zh_TW" w:bidi="zh_TW"/>
        </w:rPr>
        <w:t>Antiquities</w:t>
      </w:r>
      <w:r>
        <w:rPr>
          <w:lang w:val="zh_TW" w:bidi="zh_TW"/>
        </w:rPr>
        <w:t xml:space="preserve">〕0.9.7）暗示在公元前582年有進一步的毀滅（另見 </w:t>
      </w:r>
      <w:r>
        <w:rPr>
          <w:lang w:val="zh_TW" w:bidi="zh_TW"/>
        </w:rPr>
        <w:t>耶48章</w:t>
      </w:r>
      <w:r>
        <w:rPr>
          <w:lang w:val="zh_TW" w:bidi="zh_TW"/>
        </w:rPr>
        <w:t>；</w:t>
      </w:r>
      <w:r>
        <w:rPr>
          <w:lang w:val="zh_TW" w:bidi="zh_TW"/>
        </w:rPr>
        <w:t>結25:8–11</w:t>
      </w:r>
      <w:r>
        <w:rPr>
          <w:lang w:val="zh_TW" w:bidi="zh_TW"/>
        </w:rPr>
        <w:t>；</w:t>
      </w:r>
      <w:r>
        <w:rPr>
          <w:lang w:val="zh_TW" w:bidi="zh_TW"/>
        </w:rPr>
        <w:t>番2:8–11</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2:4</w:t>
      </w:r>
      <w:r>
        <w:rPr>
          <w:lang w:val="zh_TW" w:bidi="zh_TW"/>
        </w:rPr>
      </w:r>
    </w:p>
    <w:p>
      <w:pPr>
        <w:pStyle w:val="ListBullet"/>
        <w:spacing w:line="240" w:lineRule="auto"/>
        <w:ind w:left="720"/>
      </w:pPr>
      <w:r>
        <w:rPr>
          <w:lang w:val="zh_TW" w:bidi="zh_TW"/>
        </w:rPr>
      </w:r>
      <w:r>
        <w:rPr>
          <w:lang w:val="zh_TW" w:bidi="zh_TW"/>
        </w:rPr>
        <w:t>拒絕了耶和華的教導（希伯來文妥拉〔torah〕）（和合本譯為：</w:t>
      </w:r>
      <w:r>
        <w:rPr>
          <w:lang w:val="zh_TW" w:bidi="zh_TW"/>
        </w:rPr>
        <w:t>厭棄耶和華的訓誨</w:t>
      </w:r>
      <w:r>
        <w:rPr>
          <w:lang w:val="zh_TW" w:bidi="zh_TW"/>
        </w:rPr>
        <w:t>）：到目前為止列出的異教國家都曾犯下了違反人類基本良知的暴行，但猶大更甚；他們擁有神的話語，卻拒絕其教導（見</w:t>
      </w:r>
      <w:r>
        <w:rPr>
          <w:lang w:val="zh_TW" w:bidi="zh_TW"/>
        </w:rPr>
        <w:t>何4:6</w:t>
      </w:r>
      <w:r>
        <w:rPr>
          <w:lang w:val="zh_TW" w:bidi="zh_TW"/>
        </w:rPr>
        <w:t>，</w:t>
      </w:r>
      <w:r>
        <w:rPr>
          <w:lang w:val="zh_TW" w:bidi="zh_TW"/>
        </w:rPr>
        <w:t>8:1</w:t>
      </w:r>
      <w:r>
        <w:rPr>
          <w:lang w:val="zh_TW" w:bidi="zh_TW"/>
        </w:rPr>
        <w:t>）。神根據人們所得到的特權來追究其責任（見</w:t>
      </w:r>
      <w:r>
        <w:rPr>
          <w:lang w:val="zh_TW" w:bidi="zh_TW"/>
        </w:rPr>
        <w:t>摩3:2</w:t>
      </w:r>
      <w:r>
        <w:rPr>
          <w:lang w:val="zh_TW" w:bidi="zh_TW"/>
        </w:rPr>
        <w:t>）。</w:t>
      </w:r>
    </w:p>
    <w:p>
      <w:pPr>
        <w:pStyle w:val="ListBullet"/>
        <w:spacing w:line="240" w:lineRule="auto"/>
        <w:ind w:left="720"/>
      </w:pPr>
      <w:r>
        <w:rPr>
          <w:lang w:val="zh_TW" w:bidi="zh_TW"/>
        </w:rPr>
      </w:r>
      <w:r>
        <w:rPr>
          <w:lang w:val="zh_TW" w:bidi="zh_TW"/>
        </w:rPr>
        <w:t>被同樣的謊言誤導（和合本譯為：他們列祖</w:t>
      </w:r>
      <w:r>
        <w:rPr>
          <w:lang w:val="zh_TW" w:bidi="zh_TW"/>
        </w:rPr>
        <w:t>......</w:t>
      </w:r>
      <w:r>
        <w:rPr>
          <w:lang w:val="zh_TW" w:bidi="zh_TW"/>
        </w:rPr>
        <w:t>偶像使他們走迷了）：猶大拋棄了神真正的教導，轉而以異教的合一主義（結合不同信仰系統的元素）和偶像崇拜作為替代品（見</w:t>
      </w:r>
      <w:r>
        <w:rPr>
          <w:lang w:val="zh_TW" w:bidi="zh_TW"/>
        </w:rPr>
        <w:t>王上14:22–24</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2:4–5</w:t>
      </w:r>
      <w:r>
        <w:rPr>
          <w:lang w:val="zh_TW" w:bidi="zh_TW"/>
        </w:rPr>
      </w:r>
    </w:p>
    <w:p>
      <w:pPr/>
      <w:r>
        <w:rPr>
          <w:lang w:val="zh_TW" w:bidi="zh_TW"/>
        </w:rPr>
      </w:r>
      <w:r>
        <w:rPr>
          <w:lang w:val="zh_TW" w:bidi="zh_TW"/>
        </w:rPr>
        <w:t>南國猶大在血緣和地理上與北國以色列最為接近，但兩國之間存在仇恨。北方認為南方大衛的後裔是濫用權力的君王，他們的強迫勞役和沉重的稅賦導致了分裂。</w:t>
      </w:r>
      <w:r>
        <w:rPr>
          <w:lang w:val="zh_TW" w:bidi="zh_TW"/>
        </w:rPr>
      </w:r>
      <w:r>
        <w:rPr>
          <w:lang w:val="zh_TW" w:bidi="zh_TW"/>
        </w:rPr>
      </w:r>
    </w:p>
    <w:p>
      <w:pPr/>
      <w:r>
        <w:rPr>
          <w:lang w:val="zh_TW" w:bidi="zh_TW"/>
        </w:rPr>
      </w:r>
    </w:p>
    <w:p>
      <w:pPr>
        <w:pStyle w:val="Heading2"/>
      </w:pPr>
      <w:r>
        <w:rPr>
          <w:lang w:val="zh_TW" w:bidi="zh_TW"/>
        </w:rPr>
        <w:t>阿摩司書 2:5</w:t>
      </w:r>
      <w:r>
        <w:rPr>
          <w:lang w:val="zh_TW" w:bidi="zh_TW"/>
        </w:rPr>
      </w:r>
    </w:p>
    <w:p>
      <w:pPr/>
      <w:r>
        <w:rPr>
          <w:lang w:val="zh_TW" w:bidi="zh_TW"/>
        </w:rPr>
      </w:r>
      <w:r>
        <w:rPr>
          <w:lang w:val="zh_TW" w:bidi="zh_TW"/>
        </w:rPr>
        <w:t>猶大的異教行為帶來了與其異教鄰國相同的懲罰：火（</w:t>
      </w:r>
      <w:r>
        <w:rPr>
          <w:lang w:val="zh_TW" w:bidi="zh_TW"/>
        </w:rPr>
        <w:t>1:4</w:t>
      </w:r>
      <w:r>
        <w:rPr>
          <w:lang w:val="zh_TW" w:bidi="zh_TW"/>
        </w:rPr>
        <w:t>、</w:t>
      </w:r>
      <w:r>
        <w:rPr>
          <w:lang w:val="zh_TW" w:bidi="zh_TW"/>
        </w:rPr>
        <w:t>7</w:t>
      </w:r>
      <w:r>
        <w:rPr>
          <w:lang w:val="zh_TW" w:bidi="zh_TW"/>
        </w:rPr>
        <w:t>、</w:t>
      </w:r>
      <w:r>
        <w:rPr>
          <w:lang w:val="zh_TW" w:bidi="zh_TW"/>
        </w:rPr>
        <w:t>10</w:t>
      </w:r>
      <w:r>
        <w:rPr>
          <w:lang w:val="zh_TW" w:bidi="zh_TW"/>
        </w:rPr>
        <w:t>、</w:t>
      </w:r>
      <w:r>
        <w:rPr>
          <w:lang w:val="zh_TW" w:bidi="zh_TW"/>
        </w:rPr>
        <w:t>12</w:t>
      </w:r>
      <w:r>
        <w:rPr>
          <w:lang w:val="zh_TW" w:bidi="zh_TW"/>
        </w:rPr>
        <w:t>、</w:t>
      </w:r>
      <w:r>
        <w:rPr>
          <w:lang w:val="zh_TW" w:bidi="zh_TW"/>
        </w:rPr>
        <w:t>14</w:t>
      </w:r>
      <w:r>
        <w:rPr>
          <w:lang w:val="zh_TW" w:bidi="zh_TW"/>
        </w:rPr>
        <w:t>，</w:t>
      </w:r>
      <w:r>
        <w:rPr>
          <w:lang w:val="zh_TW" w:bidi="zh_TW"/>
        </w:rPr>
        <w:t>2:2</w:t>
      </w:r>
      <w:r>
        <w:rPr>
          <w:lang w:val="zh_TW" w:bidi="zh_TW"/>
        </w:rPr>
        <w:t>）將摧毀耶路撒冷。巴比倫人在公元前586年攻陷耶路撒冷時焚燒了它（見</w:t>
      </w:r>
      <w:r>
        <w:rPr>
          <w:lang w:val="zh_TW" w:bidi="zh_TW"/>
        </w:rPr>
        <w:t>王下25:9</w:t>
      </w:r>
      <w:r>
        <w:rPr>
          <w:lang w:val="zh_TW" w:bidi="zh_TW"/>
        </w:rPr>
        <w:t>；</w:t>
      </w:r>
      <w:r>
        <w:rPr>
          <w:lang w:val="zh_TW" w:bidi="zh_TW"/>
        </w:rPr>
        <w:t>尼2:17</w:t>
      </w:r>
      <w:r>
        <w:rPr>
          <w:lang w:val="zh_TW" w:bidi="zh_TW"/>
        </w:rPr>
        <w:t>，</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2:6</w:t>
      </w:r>
      <w:r>
        <w:rPr>
          <w:lang w:val="zh_TW" w:bidi="zh_TW"/>
        </w:rPr>
      </w:r>
    </w:p>
    <w:p>
      <w:pPr/>
      <w:r>
        <w:rPr>
          <w:lang w:val="zh_TW" w:bidi="zh_TW"/>
        </w:rPr>
      </w:r>
      <w:r>
        <w:rPr>
          <w:lang w:val="zh_TW" w:bidi="zh_TW"/>
        </w:rPr>
        <w:t>尊貴的人是「義人」，指的是那些與神和他人保持正確關係的人。與窮人的對比創造了「有義的窮人」的概念。摩西律法敦促那些擁有很多的人透過無息借貸來幫助有需要的人（</w:t>
      </w:r>
      <w:r>
        <w:rPr>
          <w:lang w:val="zh_TW" w:bidi="zh_TW"/>
        </w:rPr>
        <w:t>申15:7–11</w:t>
      </w:r>
      <w:r>
        <w:rPr>
          <w:lang w:val="zh_TW" w:bidi="zh_TW"/>
        </w:rPr>
        <w:t>）。窮困到無力償債者，最終可成為奴僕以勞力償還債務（</w:t>
      </w:r>
      <w:r>
        <w:rPr>
          <w:lang w:val="zh_TW" w:bidi="zh_TW"/>
        </w:rPr>
        <w:t>利25:39–43</w:t>
      </w:r>
      <w:r>
        <w:rPr>
          <w:lang w:val="zh_TW" w:bidi="zh_TW"/>
        </w:rPr>
        <w:t>）。</w:t>
      </w:r>
      <w:r>
        <w:rPr>
          <w:lang w:val="zh_TW" w:bidi="zh_TW"/>
        </w:rPr>
        <w:t>這些正直卻貧困的人，僅因一雙鞋的微不足道的債務就被賣作奴僕</w:t>
      </w:r>
      <w:r>
        <w:rPr>
          <w:lang w:val="zh_TW" w:bidi="zh_TW"/>
        </w:rPr>
        <w:t>（見</w:t>
      </w:r>
      <w:r>
        <w:rPr>
          <w:lang w:val="zh_TW" w:bidi="zh_TW"/>
        </w:rPr>
        <w:t>摩8:6</w:t>
      </w:r>
      <w:r>
        <w:rPr>
          <w:lang w:val="zh_TW" w:bidi="zh_TW"/>
        </w:rPr>
        <w:t>）。鞋是為債務提供的抵押品或作為締約用的標記（見</w:t>
      </w:r>
      <w:r>
        <w:rPr>
          <w:lang w:val="zh_TW" w:bidi="zh_TW"/>
        </w:rPr>
        <w:t>得4:7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2:6–16</w:t>
      </w:r>
      <w:r>
        <w:rPr>
          <w:lang w:val="zh_TW" w:bidi="zh_TW"/>
        </w:rPr>
      </w:r>
    </w:p>
    <w:p>
      <w:pPr/>
      <w:r>
        <w:rPr>
          <w:lang w:val="zh_TW" w:bidi="zh_TW"/>
        </w:rPr>
      </w:r>
      <w:r>
        <w:rPr>
          <w:lang w:val="zh_TW" w:bidi="zh_TW"/>
        </w:rPr>
        <w:t>以色列：阿摩司帶領人們讀了一連串以色列鄰國所犯的罪之後，</w:t>
      </w:r>
      <w:r>
        <w:rPr>
          <w:lang w:val="zh_TW" w:bidi="zh_TW"/>
        </w:rPr>
        <w:t>才指出他的真正要點</w:t>
      </w:r>
      <w:r>
        <w:rPr>
          <w:lang w:val="zh_TW" w:bidi="zh_TW"/>
        </w:rPr>
        <w:t>：以色列人也會遭受類似的命運（參拿單使用先知性的修辭來引入自我譴責，</w:t>
      </w:r>
      <w:r>
        <w:rPr>
          <w:lang w:val="zh_TW" w:bidi="zh_TW"/>
        </w:rPr>
        <w:t>撒下12:1–13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2:7</w:t>
      </w:r>
      <w:r>
        <w:rPr>
          <w:lang w:val="zh_TW" w:bidi="zh_TW"/>
        </w:rPr>
      </w:r>
    </w:p>
    <w:p>
      <w:pPr>
        <w:pStyle w:val="ListBullet"/>
        <w:spacing w:line="240" w:lineRule="auto"/>
        <w:ind w:left="720"/>
      </w:pPr>
      <w:r>
        <w:rPr>
          <w:lang w:val="zh_TW" w:bidi="zh_TW"/>
        </w:rPr>
      </w:r>
      <w:r>
        <w:rPr>
          <w:lang w:val="zh_TW" w:bidi="zh_TW"/>
        </w:rPr>
        <w:t xml:space="preserve">踐踏（和合本譯為：垂涎）人就是無情地對待他們（另見 </w:t>
      </w:r>
      <w:r>
        <w:rPr>
          <w:lang w:val="zh_TW" w:bidi="zh_TW"/>
        </w:rPr>
        <w:t>8:4</w:t>
      </w:r>
      <w:r>
        <w:rPr>
          <w:lang w:val="zh_TW" w:bidi="zh_TW"/>
        </w:rPr>
        <w:t>）。</w:t>
      </w:r>
    </w:p>
    <w:p>
      <w:pPr>
        <w:pStyle w:val="ListBullet"/>
        <w:spacing w:line="240" w:lineRule="auto"/>
        <w:ind w:left="720"/>
      </w:pPr>
      <w:r>
        <w:rPr>
          <w:lang w:val="zh_TW" w:bidi="zh_TW"/>
        </w:rPr>
      </w:r>
      <w:r>
        <w:rPr>
          <w:lang w:val="zh_TW" w:bidi="zh_TW"/>
        </w:rPr>
        <w:t>無助和受壓迫的人是被社會經濟體系剝削的人，該體系拒絕給予他們法律所保證的正義（</w:t>
      </w:r>
      <w:r>
        <w:rPr>
          <w:lang w:val="zh_TW" w:bidi="zh_TW"/>
        </w:rPr>
        <w:t>出23:6–8</w:t>
      </w:r>
      <w:r>
        <w:rPr>
          <w:lang w:val="zh_TW" w:bidi="zh_TW"/>
        </w:rPr>
        <w:t>）。</w:t>
      </w:r>
    </w:p>
    <w:p>
      <w:pPr>
        <w:pStyle w:val="ListBullet"/>
        <w:spacing w:line="240" w:lineRule="auto"/>
        <w:ind w:left="720"/>
      </w:pPr>
      <w:r>
        <w:rPr>
          <w:lang w:val="zh_TW" w:bidi="zh_TW"/>
        </w:rPr>
      </w:r>
      <w:r>
        <w:rPr>
          <w:lang w:val="zh_TW" w:bidi="zh_TW"/>
        </w:rPr>
        <w:t>父子同一個女子行淫，顯示出以色列人的道德貧乏；摩西律法禁止這種行為（</w:t>
      </w:r>
      <w:r>
        <w:rPr>
          <w:lang w:val="zh_TW" w:bidi="zh_TW"/>
        </w:rPr>
        <w:t>利18:7–8</w:t>
      </w:r>
      <w:r>
        <w:rPr>
          <w:lang w:val="zh_TW" w:bidi="zh_TW"/>
        </w:rPr>
        <w:t>、</w:t>
      </w:r>
      <w:r>
        <w:rPr>
          <w:lang w:val="zh_TW" w:bidi="zh_TW"/>
        </w:rPr>
        <w:t>15</w:t>
      </w:r>
      <w:r>
        <w:rPr>
          <w:lang w:val="zh_TW" w:bidi="zh_TW"/>
        </w:rPr>
        <w:t>，</w:t>
      </w:r>
      <w:r>
        <w:rPr>
          <w:lang w:val="zh_TW" w:bidi="zh_TW"/>
        </w:rPr>
        <w:t>20:11–12</w:t>
      </w:r>
      <w:r>
        <w:rPr>
          <w:lang w:val="zh_TW" w:bidi="zh_TW"/>
        </w:rPr>
        <w:t>）。</w:t>
      </w:r>
    </w:p>
    <w:p>
      <w:pPr>
        <w:pStyle w:val="ListBullet"/>
        <w:spacing w:line="240" w:lineRule="auto"/>
        <w:ind w:left="720"/>
      </w:pPr>
      <w:r>
        <w:rPr>
          <w:lang w:val="zh_TW" w:bidi="zh_TW"/>
        </w:rPr>
      </w:r>
      <w:r>
        <w:rPr>
          <w:lang w:val="zh_TW" w:bidi="zh_TW"/>
        </w:rPr>
        <w:t>褻瀆我的聖名：在崇拜各種生育神的過程中，以色列和周邊國家從事「聖妓」活動（見</w:t>
      </w:r>
      <w:r>
        <w:rPr>
          <w:lang w:val="zh_TW" w:bidi="zh_TW"/>
        </w:rPr>
        <w:t>何4:10–14</w:t>
      </w:r>
      <w:r>
        <w:rPr>
          <w:lang w:val="zh_TW" w:bidi="zh_TW"/>
        </w:rPr>
        <w:t>）。人們認為與神廟的妓女發生性關係，可確保農作物豐收、牲畜成群。這節經文暗示這些行為是奉耶和華的名進行的。當此類敗壞行徑作為宗教儀式時，實則將神的聖名視為無物。</w:t>
      </w:r>
      <w:r>
        <w:rPr>
          <w:lang w:val="zh_TW" w:bidi="zh_TW"/>
        </w:rPr>
      </w:r>
      <w:r>
        <w:rPr>
          <w:lang w:val="zh_TW" w:bidi="zh_TW"/>
        </w:rPr>
      </w:r>
    </w:p>
    <w:p>
      <w:pPr/>
      <w:r>
        <w:rPr>
          <w:lang w:val="zh_TW" w:bidi="zh_TW"/>
        </w:rPr>
      </w:r>
    </w:p>
    <w:p>
      <w:pPr>
        <w:pStyle w:val="Heading2"/>
      </w:pPr>
      <w:r>
        <w:rPr>
          <w:lang w:val="zh_TW" w:bidi="zh_TW"/>
        </w:rPr>
        <w:t>阿摩司書 2:8</w:t>
      </w:r>
      <w:r>
        <w:rPr>
          <w:lang w:val="zh_TW" w:bidi="zh_TW"/>
        </w:rPr>
      </w:r>
    </w:p>
    <w:p>
      <w:pPr>
        <w:pStyle w:val="ListBullet"/>
        <w:spacing w:line="240" w:lineRule="auto"/>
        <w:ind w:left="720"/>
      </w:pPr>
      <w:r>
        <w:rPr>
          <w:lang w:val="zh_TW" w:bidi="zh_TW"/>
        </w:rPr>
      </w:r>
      <w:r>
        <w:rPr>
          <w:lang w:val="zh_TW" w:bidi="zh_TW"/>
        </w:rPr>
        <w:t>諷刺的是，壓迫窮人的人竟然在宗教節日上炫耀他們的罪行。</w:t>
      </w:r>
    </w:p>
    <w:p>
      <w:pPr>
        <w:pStyle w:val="ListBullet"/>
        <w:spacing w:line="240" w:lineRule="auto"/>
        <w:ind w:left="720"/>
      </w:pPr>
      <w:r>
        <w:rPr>
          <w:lang w:val="zh_TW" w:bidi="zh_TW"/>
        </w:rPr>
      </w:r>
      <w:r>
        <w:rPr>
          <w:lang w:val="zh_TW" w:bidi="zh_TW"/>
        </w:rPr>
        <w:t>妥拉（Torah）允許放貸人以窮人的外衣作為債務的擔保，但不能放過夜，因為夜晚很冷（</w:t>
      </w:r>
      <w:r>
        <w:rPr>
          <w:lang w:val="zh_TW" w:bidi="zh_TW"/>
        </w:rPr>
        <w:t>出22:26–27</w:t>
      </w:r>
      <w:r>
        <w:rPr>
          <w:lang w:val="zh_TW" w:bidi="zh_TW"/>
        </w:rPr>
        <w:t>；</w:t>
      </w:r>
      <w:r>
        <w:rPr>
          <w:lang w:val="zh_TW" w:bidi="zh_TW"/>
        </w:rPr>
        <w:t>申24:12–13</w:t>
      </w:r>
      <w:r>
        <w:rPr>
          <w:lang w:val="zh_TW" w:bidi="zh_TW"/>
        </w:rPr>
        <w:t>）。寡婦的衣服絕不能作為債務的擔保（</w:t>
      </w:r>
      <w:r>
        <w:rPr>
          <w:lang w:val="zh_TW" w:bidi="zh_TW"/>
        </w:rPr>
        <w:t>申24:17</w:t>
      </w:r>
      <w:r>
        <w:rPr>
          <w:lang w:val="zh_TW" w:bidi="zh_TW"/>
        </w:rPr>
        <w:t>）。</w:t>
      </w:r>
    </w:p>
    <w:p>
      <w:pPr>
        <w:pStyle w:val="ListBullet"/>
        <w:spacing w:line="240" w:lineRule="auto"/>
        <w:ind w:left="720"/>
      </w:pPr>
      <w:r>
        <w:rPr>
          <w:lang w:val="zh_TW" w:bidi="zh_TW"/>
        </w:rPr>
      </w:r>
      <w:r>
        <w:rPr>
          <w:lang w:val="zh_TW" w:bidi="zh_TW"/>
        </w:rPr>
        <w:t>不公正的罰款（和合本譯為：受罰之人）：富人賄賂法官，並利用他們的影響力，使無法為自己辯護的窮人不能獲得公平的審判（</w:t>
      </w:r>
      <w:r>
        <w:rPr>
          <w:lang w:val="zh_TW" w:bidi="zh_TW"/>
        </w:rPr>
        <w:t>摩5:12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2:9</w:t>
      </w:r>
      <w:r>
        <w:rPr>
          <w:lang w:val="zh_TW" w:bidi="zh_TW"/>
        </w:rPr>
      </w:r>
    </w:p>
    <w:p>
      <w:pPr/>
      <w:r>
        <w:rPr>
          <w:lang w:val="zh_TW" w:bidi="zh_TW"/>
        </w:rPr>
      </w:r>
      <w:r>
        <w:rPr>
          <w:lang w:val="zh_TW" w:bidi="zh_TW"/>
        </w:rPr>
        <w:t>亞摩利人在此被用為一個通稱，指迦南地的居民（見</w:t>
      </w:r>
      <w:r>
        <w:rPr>
          <w:lang w:val="zh_TW" w:bidi="zh_TW"/>
        </w:rPr>
        <w:t>創15:16</w:t>
      </w:r>
      <w:r>
        <w:rPr>
          <w:lang w:val="zh_TW" w:bidi="zh_TW"/>
        </w:rPr>
        <w:t>；</w:t>
      </w:r>
      <w:r>
        <w:rPr>
          <w:lang w:val="zh_TW" w:bidi="zh_TW"/>
        </w:rPr>
        <w:t>士6:10</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2:11–12</w:t>
      </w:r>
      <w:r>
        <w:rPr>
          <w:lang w:val="zh_TW" w:bidi="zh_TW"/>
        </w:rPr>
      </w:r>
    </w:p>
    <w:p>
      <w:pPr/>
      <w:r>
        <w:rPr>
          <w:lang w:val="zh_TW" w:bidi="zh_TW"/>
        </w:rPr>
      </w:r>
      <w:r>
        <w:rPr>
          <w:lang w:val="zh_TW" w:bidi="zh_TW"/>
        </w:rPr>
        <w:t>除了祭司之外，神還提供了先知來傳講祂的話語和旨意（</w:t>
      </w:r>
      <w:r>
        <w:rPr>
          <w:lang w:val="zh_TW" w:bidi="zh_TW"/>
        </w:rPr>
        <w:t>申18:15–19</w:t>
      </w:r>
      <w:r>
        <w:rPr>
          <w:lang w:val="zh_TW" w:bidi="zh_TW"/>
        </w:rPr>
        <w:t>），以及被稱為拿細耳人的聖潔之人，他們透過包括戒酒在內的誓言獻身於耶和華（</w:t>
      </w:r>
      <w:r>
        <w:rPr>
          <w:lang w:val="zh_TW" w:bidi="zh_TW"/>
        </w:rPr>
        <w:t>民6:1–21</w:t>
      </w:r>
      <w:r>
        <w:rPr>
          <w:lang w:val="zh_TW" w:bidi="zh_TW"/>
        </w:rPr>
        <w:t>）。以色列人告訴拿細耳人和先知，要無視甚至違背神的呼召，這顯明了他們對神的漠視（見</w:t>
      </w:r>
      <w:r>
        <w:rPr>
          <w:lang w:val="zh_TW" w:bidi="zh_TW"/>
        </w:rPr>
        <w:t>摩7:12–13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2:14–16</w:t>
      </w:r>
      <w:r>
        <w:rPr>
          <w:lang w:val="zh_TW" w:bidi="zh_TW"/>
        </w:rPr>
      </w:r>
    </w:p>
    <w:p>
      <w:pPr/>
      <w:r>
        <w:rPr>
          <w:lang w:val="zh_TW" w:bidi="zh_TW"/>
        </w:rPr>
      </w:r>
      <w:r>
        <w:rPr>
          <w:lang w:val="zh_TW" w:bidi="zh_TW"/>
        </w:rPr>
        <w:t>本章以對戰鬥的描述作結，描述了以色列將被擊敗並逃跑的情況（見</w:t>
      </w:r>
      <w:r>
        <w:rPr>
          <w:lang w:val="zh_TW" w:bidi="zh_TW"/>
        </w:rPr>
        <w:t>詩33:16–17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2:15</w:t>
      </w:r>
      <w:r>
        <w:rPr>
          <w:lang w:val="zh_TW" w:bidi="zh_TW"/>
        </w:rPr>
      </w:r>
    </w:p>
    <w:p>
      <w:pPr/>
      <w:r>
        <w:rPr>
          <w:lang w:val="zh_TW" w:bidi="zh_TW"/>
        </w:rPr>
      </w:r>
      <w:r>
        <w:rPr>
          <w:lang w:val="zh_TW" w:bidi="zh_TW"/>
        </w:rPr>
        <w:t>弓箭手站在隊伍的最後面。如果他們逃跑，這意味著前面的隊伍已經崩潰。</w:t>
      </w:r>
      <w:r>
        <w:rPr>
          <w:lang w:val="zh_TW" w:bidi="zh_TW"/>
        </w:rPr>
      </w:r>
      <w:r>
        <w:rPr>
          <w:lang w:val="zh_TW" w:bidi="zh_TW"/>
        </w:rPr>
      </w:r>
    </w:p>
    <w:p>
      <w:pPr/>
      <w:r>
        <w:rPr>
          <w:lang w:val="zh_TW" w:bidi="zh_TW"/>
        </w:rPr>
      </w:r>
    </w:p>
    <w:p>
      <w:pPr>
        <w:pStyle w:val="Heading2"/>
      </w:pPr>
      <w:r>
        <w:rPr>
          <w:lang w:val="zh_TW" w:bidi="zh_TW"/>
        </w:rPr>
        <w:t>阿摩司書 2:16</w:t>
      </w:r>
      <w:r>
        <w:rPr>
          <w:lang w:val="zh_TW" w:bidi="zh_TW"/>
        </w:rPr>
      </w:r>
    </w:p>
    <w:p>
      <w:pPr/>
      <w:r>
        <w:rPr>
          <w:lang w:val="zh_TW" w:bidi="zh_TW"/>
        </w:rPr>
      </w:r>
      <w:r>
        <w:rPr>
          <w:lang w:val="zh_TW" w:bidi="zh_TW"/>
        </w:rPr>
        <w:t>阿摩司後來稱那日為「耶和華的日子」（</w:t>
      </w:r>
      <w:r>
        <w:rPr>
          <w:lang w:val="zh_TW" w:bidi="zh_TW"/>
        </w:rPr>
        <w:t>5:18</w:t>
      </w:r>
      <w:r>
        <w:rPr>
          <w:lang w:val="zh_TW" w:bidi="zh_TW"/>
        </w:rPr>
        <w:t>）；這兩個表達都指的是對以色列進行審判的時間（另見</w:t>
      </w:r>
      <w:r>
        <w:rPr>
          <w:lang w:val="zh_TW" w:bidi="zh_TW"/>
        </w:rPr>
        <w:t>8:3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3:1</w:t>
      </w:r>
      <w:r>
        <w:rPr>
          <w:lang w:val="zh_TW" w:bidi="zh_TW"/>
        </w:rPr>
      </w:r>
    </w:p>
    <w:p>
      <w:pPr/>
      <w:r>
        <w:rPr>
          <w:lang w:val="zh_TW" w:bidi="zh_TW"/>
        </w:rPr>
      </w:r>
      <w:r>
        <w:rPr>
          <w:lang w:val="zh_TW" w:bidi="zh_TW"/>
        </w:rPr>
        <w:t>阿摩司以神拯救以色列人出埃及時對他們的恩慈作為開頭（見</w:t>
      </w:r>
      <w:r>
        <w:rPr>
          <w:lang w:val="zh_TW" w:bidi="zh_TW"/>
        </w:rPr>
        <w:t>2:10</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3:1–2</w:t>
      </w:r>
      <w:r>
        <w:rPr>
          <w:lang w:val="zh_TW" w:bidi="zh_TW"/>
        </w:rPr>
      </w:r>
    </w:p>
    <w:p>
      <w:pPr/>
      <w:r>
        <w:rPr>
          <w:lang w:val="zh_TW" w:bidi="zh_TW"/>
        </w:rPr>
      </w:r>
      <w:r>
        <w:rPr>
          <w:lang w:val="zh_TW" w:bidi="zh_TW"/>
        </w:rPr>
        <w:t>來自耶和華的第一個信息警告以色列，他們作為神選民的地位不會使他們免於神的審判。相反，他們將被要求遵循比周圍國家更高的標準。</w:t>
      </w:r>
      <w:r>
        <w:rPr>
          <w:lang w:val="zh_TW" w:bidi="zh_TW"/>
        </w:rPr>
      </w:r>
      <w:r>
        <w:rPr>
          <w:lang w:val="zh_TW" w:bidi="zh_TW"/>
        </w:rPr>
      </w:r>
    </w:p>
    <w:p>
      <w:pPr/>
      <w:r>
        <w:rPr>
          <w:lang w:val="zh_TW" w:bidi="zh_TW"/>
        </w:rPr>
      </w:r>
    </w:p>
    <w:p>
      <w:pPr>
        <w:pStyle w:val="Heading2"/>
      </w:pPr>
      <w:r>
        <w:rPr>
          <w:lang w:val="zh_TW" w:bidi="zh_TW"/>
        </w:rPr>
        <w:t>阿摩司書 3:1–5:17</w:t>
      </w:r>
      <w:r>
        <w:rPr>
          <w:lang w:val="zh_TW" w:bidi="zh_TW"/>
        </w:rPr>
      </w:r>
    </w:p>
    <w:p>
      <w:pPr/>
      <w:r>
        <w:rPr>
          <w:lang w:val="zh_TW" w:bidi="zh_TW"/>
        </w:rPr>
      </w:r>
      <w:r>
        <w:rPr>
          <w:lang w:val="zh_TW" w:bidi="zh_TW"/>
        </w:rPr>
        <w:t>阿摩司在這部分針對以色列傳達了三個預言信息，指控他們對自己作為神選民的身份有錯誤的理解。這些信息展現出邁向審判的漸進過程。</w:t>
      </w:r>
      <w:r>
        <w:rPr>
          <w:lang w:val="zh_TW" w:bidi="zh_TW"/>
        </w:rPr>
      </w:r>
      <w:r>
        <w:rPr>
          <w:lang w:val="zh_TW" w:bidi="zh_TW"/>
        </w:rPr>
      </w:r>
    </w:p>
    <w:p>
      <w:pPr/>
      <w:r>
        <w:rPr>
          <w:lang w:val="zh_TW" w:bidi="zh_TW"/>
        </w:rPr>
      </w:r>
    </w:p>
    <w:p>
      <w:pPr>
        <w:pStyle w:val="Heading2"/>
      </w:pPr>
      <w:r>
        <w:rPr>
          <w:lang w:val="zh_TW" w:bidi="zh_TW"/>
        </w:rPr>
        <w:t>阿摩司書 3:2</w:t>
      </w:r>
      <w:r>
        <w:rPr>
          <w:lang w:val="zh_TW" w:bidi="zh_TW"/>
        </w:rPr>
      </w:r>
    </w:p>
    <w:p>
      <w:pPr/>
      <w:r>
        <w:rPr>
          <w:lang w:val="zh_TW" w:bidi="zh_TW"/>
        </w:rPr>
      </w:r>
      <w:r>
        <w:rPr>
          <w:lang w:val="zh_TW" w:bidi="zh_TW"/>
        </w:rPr>
        <w:t>被翻譯為親密（和合本譯為：認識）的這個詞指的是個人和經驗性的認識，這種認識往往超越了單純的理智認知。它可以表示正式的認可和承認（</w:t>
      </w:r>
      <w:r>
        <w:rPr>
          <w:lang w:val="zh_TW" w:bidi="zh_TW"/>
        </w:rPr>
        <w:t>出1:8</w:t>
      </w:r>
      <w:r>
        <w:rPr>
          <w:lang w:val="zh_TW" w:bidi="zh_TW"/>
        </w:rPr>
        <w:t>，</w:t>
      </w:r>
      <w:r>
        <w:rPr>
          <w:lang w:val="zh_TW" w:bidi="zh_TW"/>
        </w:rPr>
        <w:t>5:2</w:t>
      </w:r>
      <w:r>
        <w:rPr>
          <w:lang w:val="zh_TW" w:bidi="zh_TW"/>
        </w:rPr>
        <w:t>）、個人經驗（</w:t>
      </w:r>
      <w:r>
        <w:rPr>
          <w:lang w:val="zh_TW" w:bidi="zh_TW"/>
        </w:rPr>
        <w:t>創2:17</w:t>
      </w:r>
      <w:r>
        <w:rPr>
          <w:lang w:val="zh_TW" w:bidi="zh_TW"/>
        </w:rPr>
        <w:t>），或性關係（</w:t>
      </w:r>
      <w:r>
        <w:rPr>
          <w:lang w:val="zh_TW" w:bidi="zh_TW"/>
        </w:rPr>
        <w:t>創4:1</w:t>
      </w:r>
      <w:r>
        <w:rPr>
          <w:lang w:val="zh_TW" w:bidi="zh_TW"/>
        </w:rPr>
        <w:t>）。這個詞經常用來描述神與以色列的關係（</w:t>
      </w:r>
      <w:r>
        <w:rPr>
          <w:lang w:val="zh_TW" w:bidi="zh_TW"/>
        </w:rPr>
        <w:t>何5:3</w:t>
      </w:r>
      <w:r>
        <w:rPr>
          <w:lang w:val="zh_TW" w:bidi="zh_TW"/>
        </w:rPr>
        <w:t>）以及以色列與神的理想關係（</w:t>
      </w:r>
      <w:r>
        <w:rPr>
          <w:lang w:val="zh_TW" w:bidi="zh_TW"/>
        </w:rPr>
        <w:t>何2:20</w:t>
      </w:r>
      <w:r>
        <w:rPr>
          <w:lang w:val="zh_TW" w:bidi="zh_TW"/>
        </w:rPr>
        <w:t>）。由於以色列的特權地位，神會追究他們所有的罪，而不僅僅是其中的一部分。神會根據所賜予他們的來追究責任（</w:t>
      </w:r>
      <w:r>
        <w:rPr>
          <w:lang w:val="zh_TW" w:bidi="zh_TW"/>
        </w:rPr>
        <w:t>路12:47–48</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3:3</w:t>
      </w:r>
      <w:r>
        <w:rPr>
          <w:lang w:val="zh_TW" w:bidi="zh_TW"/>
        </w:rPr>
      </w:r>
    </w:p>
    <w:p>
      <w:pPr/>
      <w:r>
        <w:rPr>
          <w:lang w:val="zh_TW" w:bidi="zh_TW"/>
        </w:rPr>
      </w:r>
      <w:r>
        <w:rPr>
          <w:lang w:val="zh_TW" w:bidi="zh_TW"/>
        </w:rPr>
        <w:t>阿摩司與神同行，證明他的信息與神對以色列的審判計劃方向一致。</w:t>
      </w:r>
      <w:r>
        <w:rPr>
          <w:lang w:val="zh_TW" w:bidi="zh_TW"/>
        </w:rPr>
      </w:r>
      <w:r>
        <w:rPr>
          <w:lang w:val="zh_TW" w:bidi="zh_TW"/>
        </w:rPr>
      </w:r>
    </w:p>
    <w:p>
      <w:pPr/>
      <w:r>
        <w:rPr>
          <w:lang w:val="zh_TW" w:bidi="zh_TW"/>
        </w:rPr>
      </w:r>
    </w:p>
    <w:p>
      <w:pPr>
        <w:pStyle w:val="Heading2"/>
      </w:pPr>
      <w:r>
        <w:rPr>
          <w:lang w:val="zh_TW" w:bidi="zh_TW"/>
        </w:rPr>
        <w:t>阿摩司書 3:3–6</w:t>
      </w:r>
      <w:r>
        <w:rPr>
          <w:lang w:val="zh_TW" w:bidi="zh_TW"/>
        </w:rPr>
      </w:r>
    </w:p>
    <w:p>
      <w:pPr/>
      <w:r>
        <w:rPr>
          <w:lang w:val="zh_TW" w:bidi="zh_TW"/>
        </w:rPr>
      </w:r>
      <w:r>
        <w:rPr>
          <w:lang w:val="zh_TW" w:bidi="zh_TW"/>
        </w:rPr>
        <w:t>阿摩司以一系列必須以否定的方式回答的修辭性問句，來闡述他蒙召發預言的經歷。然而，這些隱喻性的語言所承載的深意，遠比問題本身所暗示的更為深遠。</w:t>
      </w:r>
      <w:r>
        <w:rPr>
          <w:lang w:val="zh_TW" w:bidi="zh_TW"/>
        </w:rPr>
      </w:r>
      <w:r>
        <w:rPr>
          <w:lang w:val="zh_TW" w:bidi="zh_TW"/>
        </w:rPr>
      </w:r>
    </w:p>
    <w:p>
      <w:pPr/>
      <w:r>
        <w:rPr>
          <w:lang w:val="zh_TW" w:bidi="zh_TW"/>
        </w:rPr>
      </w:r>
    </w:p>
    <w:p>
      <w:pPr>
        <w:pStyle w:val="Heading2"/>
      </w:pPr>
      <w:r>
        <w:rPr>
          <w:lang w:val="zh_TW" w:bidi="zh_TW"/>
        </w:rPr>
        <w:t>阿摩司書 3:4</w:t>
      </w:r>
      <w:r>
        <w:rPr>
          <w:lang w:val="zh_TW" w:bidi="zh_TW"/>
        </w:rPr>
      </w:r>
    </w:p>
    <w:p>
      <w:pPr/>
      <w:r>
        <w:rPr>
          <w:lang w:val="zh_TW" w:bidi="zh_TW"/>
        </w:rPr>
      </w:r>
      <w:r>
        <w:rPr>
          <w:lang w:val="zh_TW" w:bidi="zh_TW"/>
        </w:rPr>
        <w:t>阿摩司的信息背後有神的旨意：事實上，他所說的事將會發生在以色列身上。神如同咆哮的獅子一樣，祂已經找到了祂的獵物——準備好接受審判的以色列人。</w:t>
      </w:r>
      <w:r>
        <w:rPr>
          <w:lang w:val="zh_TW" w:bidi="zh_TW"/>
        </w:rPr>
      </w:r>
      <w:r>
        <w:rPr>
          <w:lang w:val="zh_TW" w:bidi="zh_TW"/>
        </w:rPr>
      </w:r>
    </w:p>
    <w:p>
      <w:pPr/>
      <w:r>
        <w:rPr>
          <w:lang w:val="zh_TW" w:bidi="zh_TW"/>
        </w:rPr>
      </w:r>
    </w:p>
    <w:p>
      <w:pPr>
        <w:pStyle w:val="Heading2"/>
      </w:pPr>
      <w:r>
        <w:rPr>
          <w:lang w:val="zh_TW" w:bidi="zh_TW"/>
        </w:rPr>
        <w:t>阿摩司書 3:5</w:t>
      </w:r>
      <w:r>
        <w:rPr>
          <w:lang w:val="zh_TW" w:bidi="zh_TW"/>
        </w:rPr>
      </w:r>
    </w:p>
    <w:p>
      <w:pPr/>
      <w:r>
        <w:rPr>
          <w:lang w:val="zh_TW" w:bidi="zh_TW"/>
        </w:rPr>
      </w:r>
      <w:r>
        <w:rPr>
          <w:lang w:val="zh_TW" w:bidi="zh_TW"/>
        </w:rPr>
        <w:t>網羅描繪了以色列的罪的後果。以色列完全應得阿摩司所宣告的審判。</w:t>
      </w:r>
      <w:r>
        <w:rPr>
          <w:lang w:val="zh_TW" w:bidi="zh_TW"/>
        </w:rPr>
      </w:r>
      <w:r>
        <w:rPr>
          <w:lang w:val="zh_TW" w:bidi="zh_TW"/>
        </w:rPr>
      </w:r>
    </w:p>
    <w:p>
      <w:pPr/>
      <w:r>
        <w:rPr>
          <w:lang w:val="zh_TW" w:bidi="zh_TW"/>
        </w:rPr>
      </w:r>
    </w:p>
    <w:p>
      <w:pPr>
        <w:pStyle w:val="Heading2"/>
      </w:pPr>
      <w:r>
        <w:rPr>
          <w:lang w:val="zh_TW" w:bidi="zh_TW"/>
        </w:rPr>
        <w:t>阿摩司書 3:6</w:t>
      </w:r>
      <w:r>
        <w:rPr>
          <w:lang w:val="zh_TW" w:bidi="zh_TW"/>
        </w:rPr>
      </w:r>
    </w:p>
    <w:p>
      <w:pPr/>
      <w:r>
        <w:rPr>
          <w:lang w:val="zh_TW" w:bidi="zh_TW"/>
        </w:rPr>
      </w:r>
      <w:r>
        <w:rPr>
          <w:lang w:val="zh_TW" w:bidi="zh_TW"/>
        </w:rPr>
        <w:t>災難……耶和華已計劃（和合本譯為：耶和華所降的）：神既賜下美好愉悅之事，也降下傷害痛苦之事（</w:t>
      </w:r>
      <w:r>
        <w:rPr>
          <w:lang w:val="zh_TW" w:bidi="zh_TW"/>
        </w:rPr>
        <w:t>賽45:7</w:t>
      </w:r>
      <w:r>
        <w:rPr>
          <w:lang w:val="zh_TW" w:bidi="zh_TW"/>
        </w:rPr>
        <w:t>；</w:t>
      </w:r>
      <w:r>
        <w:rPr>
          <w:lang w:val="zh_TW" w:bidi="zh_TW"/>
        </w:rPr>
        <w:t>哀3:38</w:t>
      </w:r>
      <w:r>
        <w:rPr>
          <w:lang w:val="zh_TW" w:bidi="zh_TW"/>
        </w:rPr>
        <w:t>；見</w:t>
      </w:r>
      <w:r>
        <w:rPr>
          <w:lang w:val="zh_TW" w:bidi="zh_TW"/>
        </w:rPr>
        <w:t>申28</w:t>
      </w:r>
      <w:r>
        <w:rPr>
          <w:lang w:val="zh_TW" w:bidi="zh_TW"/>
        </w:rPr>
        <w:t>；</w:t>
      </w:r>
      <w:r>
        <w:rPr>
          <w:lang w:val="zh_TW" w:bidi="zh_TW"/>
        </w:rPr>
        <w:t>伯2:10</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3:8</w:t>
      </w:r>
      <w:r>
        <w:rPr>
          <w:lang w:val="zh_TW" w:bidi="zh_TW"/>
        </w:rPr>
      </w:r>
    </w:p>
    <w:p>
      <w:pPr/>
      <w:r>
        <w:rPr>
          <w:lang w:val="zh_TW" w:bidi="zh_TW"/>
        </w:rPr>
      </w:r>
      <w:r>
        <w:rPr>
          <w:lang w:val="zh_TW" w:bidi="zh_TW"/>
        </w:rPr>
        <w:t>神如獅子般已從錫安山吼叫（</w:t>
      </w:r>
      <w:r>
        <w:rPr>
          <w:lang w:val="zh_TW" w:bidi="zh_TW"/>
        </w:rPr>
        <w:t>1:2</w:t>
      </w:r>
      <w:r>
        <w:rPr>
          <w:lang w:val="zh_TW" w:bidi="zh_TW"/>
        </w:rPr>
        <w:t>），並迫使阿摩司發預言（見</w:t>
      </w:r>
      <w:r>
        <w:rPr>
          <w:lang w:val="zh_TW" w:bidi="zh_TW"/>
        </w:rPr>
        <w:t>7:14–16</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3:9</w:t>
      </w:r>
      <w:r>
        <w:rPr>
          <w:lang w:val="zh_TW" w:bidi="zh_TW"/>
        </w:rPr>
      </w:r>
    </w:p>
    <w:p>
      <w:pPr/>
      <w:r>
        <w:rPr>
          <w:lang w:val="zh_TW" w:bidi="zh_TW"/>
        </w:rPr>
      </w:r>
      <w:r>
        <w:rPr>
          <w:lang w:val="zh_TW" w:bidi="zh_TW"/>
        </w:rPr>
        <w:t>先知現在轉向以色列的兩個敵人，非利士（希伯來文</w:t>
      </w:r>
      <w:r>
        <w:rPr>
          <w:i/>
          <w:lang w:val="zh_TW" w:bidi="zh_TW"/>
        </w:rPr>
        <w:t>亞實突</w:t>
      </w:r>
      <w:r>
        <w:rPr>
          <w:lang w:val="zh_TW" w:bidi="zh_TW"/>
        </w:rPr>
        <w:t>，非利士的主要城市之一）和埃及。他邀請他們圍繞撒馬利亞（以色列國的首都），看看它的混亂和壓迫。以色列從外表看似強大，但內裡卻腐敗不堪，充斥著階級鬥爭。敵人會利用以色列內部的軟弱（見</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3:10</w:t>
      </w:r>
      <w:r>
        <w:rPr>
          <w:lang w:val="zh_TW" w:bidi="zh_TW"/>
        </w:rPr>
      </w:r>
    </w:p>
    <w:p>
      <w:pPr/>
      <w:r>
        <w:rPr>
          <w:lang w:val="zh_TW" w:bidi="zh_TW"/>
        </w:rPr>
      </w:r>
      <w:r>
        <w:rPr>
          <w:lang w:val="zh_TW" w:bidi="zh_TW"/>
        </w:rPr>
        <w:t>以色列的富人是透過忽視和粗暴對待貧窮無助的人來獲得財富的（見</w:t>
      </w:r>
      <w:r>
        <w:rPr>
          <w:lang w:val="zh_TW" w:bidi="zh_TW"/>
        </w:rPr>
        <w:t>2:6–8</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3:11</w:t>
      </w:r>
      <w:r>
        <w:rPr>
          <w:lang w:val="zh_TW" w:bidi="zh_TW"/>
        </w:rPr>
      </w:r>
    </w:p>
    <w:p>
      <w:pPr/>
      <w:r>
        <w:rPr>
          <w:lang w:val="zh_TW" w:bidi="zh_TW"/>
        </w:rPr>
      </w:r>
      <w:r>
        <w:rPr>
          <w:lang w:val="zh_TW" w:bidi="zh_TW"/>
        </w:rPr>
        <w:t>真正的敵人並不是埃及或非利士，而是亞述——該地區唯一的超級大國。</w:t>
      </w:r>
      <w:r>
        <w:rPr>
          <w:lang w:val="zh_TW" w:bidi="zh_TW"/>
        </w:rPr>
      </w:r>
      <w:r>
        <w:rPr>
          <w:lang w:val="zh_TW" w:bidi="zh_TW"/>
        </w:rPr>
      </w:r>
    </w:p>
    <w:p>
      <w:pPr/>
      <w:r>
        <w:rPr>
          <w:lang w:val="zh_TW" w:bidi="zh_TW"/>
        </w:rPr>
      </w:r>
    </w:p>
    <w:p>
      <w:pPr>
        <w:pStyle w:val="Heading2"/>
      </w:pPr>
      <w:r>
        <w:rPr>
          <w:lang w:val="zh_TW" w:bidi="zh_TW"/>
        </w:rPr>
        <w:t>阿摩司書 3:12</w:t>
      </w:r>
      <w:r>
        <w:rPr>
          <w:lang w:val="zh_TW" w:bidi="zh_TW"/>
        </w:rPr>
      </w:r>
    </w:p>
    <w:p>
      <w:pPr>
        <w:pStyle w:val="ListBullet"/>
        <w:spacing w:line="240" w:lineRule="auto"/>
        <w:ind w:left="720"/>
      </w:pPr>
      <w:r>
        <w:rPr>
          <w:lang w:val="zh_TW" w:bidi="zh_TW"/>
        </w:rPr>
      </w:r>
      <w:r>
        <w:rPr>
          <w:lang w:val="zh_TW" w:bidi="zh_TW"/>
        </w:rPr>
        <w:t>試圖拯救的牧人（和合本譯為：牧人</w:t>
      </w:r>
      <w:r>
        <w:rPr>
          <w:lang w:val="zh_TW" w:bidi="zh_TW"/>
        </w:rPr>
        <w:t>......</w:t>
      </w:r>
      <w:r>
        <w:rPr>
          <w:lang w:val="zh_TW" w:bidi="zh_TW"/>
        </w:rPr>
        <w:t>搶回）：以色列和猶大的百姓相信，由於他們被揀選的地位，神會介入並拯救他們，絕不會讓他們滅亡。但先知的話語充滿諷刺：這種拯救就像一個牧羊人來得太晚，無法拯救羊，只能從獅子的口中拉出兩條腿或一塊耳朵。</w:t>
      </w:r>
    </w:p>
    <w:p>
      <w:pPr>
        <w:pStyle w:val="ListBullet"/>
        <w:spacing w:line="240" w:lineRule="auto"/>
        <w:ind w:left="720"/>
      </w:pPr>
      <w:r>
        <w:rPr>
          <w:lang w:val="zh_TW" w:bidi="zh_TW"/>
        </w:rPr>
      </w:r>
      <w:r>
        <w:rPr>
          <w:lang w:val="zh_TW" w:bidi="zh_TW"/>
        </w:rPr>
        <w:t>所以會（譯註：和合本未譯出這個片語）......躺臥在</w:t>
      </w:r>
      <w:r>
        <w:rPr>
          <w:lang w:val="zh_TW" w:bidi="zh_TW"/>
        </w:rPr>
        <w:t>......</w:t>
      </w:r>
      <w:r>
        <w:rPr>
          <w:lang w:val="zh_TW" w:bidi="zh_TW"/>
        </w:rPr>
        <w:t>榻上</w:t>
      </w:r>
      <w:r>
        <w:rPr>
          <w:lang w:val="zh_TW" w:bidi="zh_TW"/>
        </w:rPr>
        <w:t>：有些人將這句話解釋為，只有少數床榻的布料能在亞述對撒瑪利亞的圍攻中倖存。因此，這節經文的最後兩行可以翻譯為</w:t>
      </w:r>
      <w:r>
        <w:rPr>
          <w:i/>
          <w:lang w:val="zh_TW" w:bidi="zh_TW"/>
        </w:rPr>
        <w:t>當撒瑪利亞的以色列人被拯救時......只有一張破床和一個破枕頭。</w:t>
      </w:r>
      <w:r>
        <w:rPr>
          <w:lang w:val="zh_TW" w:bidi="zh_TW"/>
        </w:rPr>
      </w:r>
      <w:r>
        <w:rPr>
          <w:lang w:val="zh_TW" w:bidi="zh_TW"/>
        </w:rPr>
      </w:r>
    </w:p>
    <w:p>
      <w:pPr/>
      <w:r>
        <w:rPr>
          <w:lang w:val="zh_TW" w:bidi="zh_TW"/>
        </w:rPr>
      </w:r>
    </w:p>
    <w:p>
      <w:pPr>
        <w:pStyle w:val="Heading2"/>
      </w:pPr>
      <w:r>
        <w:rPr>
          <w:lang w:val="zh_TW" w:bidi="zh_TW"/>
        </w:rPr>
        <w:t>阿摩司書 3:13</w:t>
      </w:r>
      <w:r>
        <w:rPr>
          <w:lang w:val="zh_TW" w:bidi="zh_TW"/>
        </w:rPr>
      </w:r>
    </w:p>
    <w:p>
      <w:pPr>
        <w:pStyle w:val="ListBullet"/>
        <w:spacing w:line="240" w:lineRule="auto"/>
        <w:ind w:left="720"/>
      </w:pPr>
      <w:r>
        <w:rPr>
          <w:lang w:val="zh_TW" w:bidi="zh_TW"/>
        </w:rPr>
      </w:r>
      <w:r>
        <w:rPr>
          <w:lang w:val="zh_TW" w:bidi="zh_TW"/>
        </w:rPr>
        <w:t>耶和華的信息是要傳達給所有以色列人（字面意思是</w:t>
      </w:r>
      <w:r>
        <w:rPr>
          <w:i/>
          <w:lang w:val="zh_TW" w:bidi="zh_TW"/>
        </w:rPr>
        <w:t>雅各之家</w:t>
      </w:r>
      <w:r>
        <w:rPr>
          <w:lang w:val="zh_TW" w:bidi="zh_TW"/>
        </w:rPr>
        <w:t>；和合本譯為：雅各家）。雅各是以色列和猶大的祖先。</w:t>
      </w:r>
    </w:p>
    <w:p>
      <w:pPr>
        <w:pStyle w:val="ListBullet"/>
        <w:spacing w:line="240" w:lineRule="auto"/>
        <w:ind w:left="720"/>
      </w:pPr>
      <w:r>
        <w:rPr>
          <w:lang w:val="zh_TW" w:bidi="zh_TW"/>
        </w:rPr>
      </w:r>
      <w:r>
        <w:rPr>
          <w:lang w:val="zh_TW" w:bidi="zh_TW"/>
        </w:rPr>
        <w:t>被告知要聆聽的見證人可能是被召喚的列國（</w:t>
      </w:r>
      <w:r>
        <w:rPr>
          <w:lang w:val="zh_TW" w:bidi="zh_TW"/>
        </w:rPr>
        <w:t>3:9</w:t>
      </w:r>
      <w:r>
        <w:rPr>
          <w:lang w:val="zh_TW" w:bidi="zh_TW"/>
        </w:rPr>
        <w:t>）、撒瑪利亞的居民，或是先知團體。</w:t>
      </w:r>
    </w:p>
    <w:p>
      <w:pPr>
        <w:pStyle w:val="ListBullet"/>
        <w:spacing w:line="240" w:lineRule="auto"/>
        <w:ind w:left="720"/>
      </w:pPr>
      <w:r>
        <w:rPr>
          <w:lang w:val="zh_TW" w:bidi="zh_TW"/>
        </w:rPr>
      </w:r>
      <w:r>
        <w:rPr>
          <w:lang w:val="zh_TW" w:bidi="zh_TW"/>
        </w:rPr>
        <w:t>天軍之主神（和合本譯為：萬軍之神）：這個稱號，傳統上是「萬軍之耶和華」（另見於</w:t>
      </w:r>
      <w:r>
        <w:rPr>
          <w:lang w:val="zh_TW" w:bidi="zh_TW"/>
        </w:rPr>
        <w:t>4:13</w:t>
      </w:r>
      <w:r>
        <w:rPr>
          <w:lang w:val="zh_TW" w:bidi="zh_TW"/>
        </w:rPr>
        <w:t>；</w:t>
      </w:r>
      <w:r>
        <w:rPr>
          <w:lang w:val="zh_TW" w:bidi="zh_TW"/>
        </w:rPr>
        <w:t>5:14–16</w:t>
      </w:r>
      <w:r>
        <w:rPr>
          <w:lang w:val="zh_TW" w:bidi="zh_TW"/>
        </w:rPr>
        <w:t>、</w:t>
      </w:r>
      <w:r>
        <w:rPr>
          <w:lang w:val="zh_TW" w:bidi="zh_TW"/>
        </w:rPr>
        <w:t>27</w:t>
      </w:r>
      <w:r>
        <w:rPr>
          <w:lang w:val="zh_TW" w:bidi="zh_TW"/>
        </w:rPr>
        <w:t>，</w:t>
      </w:r>
      <w:r>
        <w:rPr>
          <w:lang w:val="zh_TW" w:bidi="zh_TW"/>
        </w:rPr>
        <w:t>6:8</w:t>
      </w:r>
      <w:r>
        <w:rPr>
          <w:lang w:val="zh_TW" w:bidi="zh_TW"/>
        </w:rPr>
        <w:t>），它將神描繪為天軍的指揮官；這是宇宙真正的神，而不是地方性的神祇（另見</w:t>
      </w:r>
      <w:r>
        <w:rPr>
          <w:lang w:val="zh_TW" w:bidi="zh_TW"/>
        </w:rPr>
        <w:t>出15:3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3:14</w:t>
      </w:r>
      <w:r>
        <w:rPr>
          <w:lang w:val="zh_TW" w:bidi="zh_TW"/>
        </w:rPr>
      </w:r>
    </w:p>
    <w:p>
      <w:pPr/>
      <w:r>
        <w:rPr>
          <w:lang w:val="zh_TW" w:bidi="zh_TW"/>
        </w:rPr>
      </w:r>
      <w:r>
        <w:rPr>
          <w:lang w:val="zh_TW" w:bidi="zh_TW"/>
        </w:rPr>
        <w:t>伯特利的異教祭壇（和合本譯為：</w:t>
      </w:r>
      <w:r>
        <w:rPr>
          <w:lang w:val="zh_TW" w:bidi="zh_TW"/>
        </w:rPr>
        <w:t>伯特利祭壇</w:t>
      </w:r>
      <w:r>
        <w:rPr>
          <w:lang w:val="zh_TW" w:bidi="zh_TW"/>
        </w:rPr>
        <w:t>）：耶羅波安一世登基後不久建造了伯特利的聖殿（</w:t>
      </w:r>
      <w:r>
        <w:rPr>
          <w:lang w:val="zh_TW" w:bidi="zh_TW"/>
        </w:rPr>
        <w:t>王上12:26–33</w:t>
      </w:r>
      <w:r>
        <w:rPr>
          <w:lang w:val="zh_TW" w:bidi="zh_TW"/>
        </w:rPr>
        <w:t>），並一直延續到耶戶王朝（</w:t>
      </w:r>
      <w:r>
        <w:rPr>
          <w:lang w:val="zh_TW" w:bidi="zh_TW"/>
        </w:rPr>
        <w:t>王下10:29</w:t>
      </w:r>
      <w:r>
        <w:rPr>
          <w:lang w:val="zh_TW" w:bidi="zh_TW"/>
        </w:rPr>
        <w:t>），耶羅波安二世即是其後裔。這個聖地將對耶和華（雅巍）的崇拜與異教的公牛象徵融為一體。當祭壇被摧毀時，伯特利的聖地、王的官方聖所（</w:t>
      </w:r>
      <w:r>
        <w:rPr>
          <w:lang w:val="zh_TW" w:bidi="zh_TW"/>
        </w:rPr>
        <w:t>摩7:13</w:t>
      </w:r>
      <w:r>
        <w:rPr>
          <w:lang w:val="zh_TW" w:bidi="zh_TW"/>
        </w:rPr>
        <w:t>）以及北國也將被毀滅。</w:t>
      </w:r>
      <w:r>
        <w:rPr>
          <w:lang w:val="zh_TW" w:bidi="zh_TW"/>
        </w:rPr>
      </w:r>
      <w:r>
        <w:rPr>
          <w:lang w:val="zh_TW" w:bidi="zh_TW"/>
        </w:rPr>
      </w:r>
    </w:p>
    <w:p>
      <w:pPr/>
      <w:r>
        <w:rPr>
          <w:lang w:val="zh_TW" w:bidi="zh_TW"/>
        </w:rPr>
      </w:r>
    </w:p>
    <w:p>
      <w:pPr>
        <w:pStyle w:val="Heading2"/>
      </w:pPr>
      <w:r>
        <w:rPr>
          <w:lang w:val="zh_TW" w:bidi="zh_TW"/>
        </w:rPr>
        <w:t>阿摩司書 3:15</w:t>
      </w:r>
      <w:r>
        <w:rPr>
          <w:lang w:val="zh_TW" w:bidi="zh_TW"/>
        </w:rPr>
      </w:r>
    </w:p>
    <w:p>
      <w:pPr/>
      <w:r>
        <w:rPr>
          <w:lang w:val="zh_TW" w:bidi="zh_TW"/>
        </w:rPr>
      </w:r>
      <w:r>
        <w:rPr>
          <w:lang w:val="zh_TW" w:bidi="zh_TW"/>
        </w:rPr>
        <w:t>象牙象徵著富人的巨額不義之財。考古學家在撒馬利亞遺址發現了一些象牙鑲嵌物。</w:t>
      </w:r>
      <w:r>
        <w:rPr>
          <w:lang w:val="zh_TW" w:bidi="zh_TW"/>
        </w:rPr>
      </w:r>
      <w:r>
        <w:rPr>
          <w:lang w:val="zh_TW" w:bidi="zh_TW"/>
        </w:rPr>
      </w:r>
    </w:p>
    <w:p>
      <w:pPr/>
      <w:r>
        <w:rPr>
          <w:lang w:val="zh_TW" w:bidi="zh_TW"/>
        </w:rPr>
      </w:r>
    </w:p>
    <w:p>
      <w:pPr>
        <w:pStyle w:val="Heading2"/>
      </w:pPr>
      <w:r>
        <w:rPr>
          <w:lang w:val="zh_TW" w:bidi="zh_TW"/>
        </w:rPr>
        <w:t>阿摩司書 4:1</w:t>
      </w:r>
      <w:r>
        <w:rPr>
          <w:lang w:val="zh_TW" w:bidi="zh_TW"/>
        </w:rPr>
      </w:r>
    </w:p>
    <w:p>
      <w:pPr/>
      <w:r>
        <w:rPr>
          <w:lang w:val="zh_TW" w:bidi="zh_TW"/>
        </w:rPr>
      </w:r>
      <w:r>
        <w:rPr>
          <w:lang w:val="zh_TW" w:bidi="zh_TW"/>
        </w:rPr>
        <w:t>你們這些肥牛（字面意思是</w:t>
      </w:r>
      <w:r>
        <w:rPr>
          <w:i/>
          <w:lang w:val="zh_TW" w:bidi="zh_TW"/>
        </w:rPr>
        <w:t>巴珊的母牛</w:t>
      </w:r>
      <w:r>
        <w:rPr>
          <w:lang w:val="zh_TW" w:bidi="zh_TW"/>
        </w:rPr>
        <w:t>）（和合本譯為：</w:t>
      </w:r>
      <w:r>
        <w:rPr>
          <w:i/>
          <w:lang w:val="zh_TW" w:bidi="zh_TW"/>
        </w:rPr>
        <w:t>巴珊母牛</w:t>
      </w:r>
      <w:r>
        <w:rPr>
          <w:lang w:val="zh_TW" w:bidi="zh_TW"/>
        </w:rPr>
        <w:t>）：巴珊以其兇猛、肥壯的公牛聞名（</w:t>
      </w:r>
      <w:r>
        <w:rPr>
          <w:lang w:val="zh_TW" w:bidi="zh_TW"/>
        </w:rPr>
        <w:t>詩22:12</w:t>
      </w:r>
      <w:r>
        <w:rPr>
          <w:lang w:val="zh_TW" w:bidi="zh_TW"/>
        </w:rPr>
        <w:t>；</w:t>
      </w:r>
      <w:r>
        <w:rPr>
          <w:lang w:val="zh_TW" w:bidi="zh_TW"/>
        </w:rPr>
        <w:t>結39:18</w:t>
      </w:r>
      <w:r>
        <w:rPr>
          <w:lang w:val="zh_TW" w:bidi="zh_TW"/>
        </w:rPr>
        <w:t>）。阿摩司使用了陰性形式（母牛）來描繪以色列上流社會的妻子們，她們對窮人漠不關心。她們唯一關心的就是從窮人身上榨取足夠的財富來維持自己的消費。</w:t>
      </w:r>
      <w:r>
        <w:rPr>
          <w:lang w:val="zh_TW" w:bidi="zh_TW"/>
        </w:rPr>
      </w:r>
      <w:r>
        <w:rPr>
          <w:lang w:val="zh_TW" w:bidi="zh_TW"/>
        </w:rPr>
      </w:r>
    </w:p>
    <w:p>
      <w:pPr/>
      <w:r>
        <w:rPr>
          <w:lang w:val="zh_TW" w:bidi="zh_TW"/>
        </w:rPr>
      </w:r>
    </w:p>
    <w:p>
      <w:pPr>
        <w:pStyle w:val="Heading2"/>
      </w:pPr>
      <w:r>
        <w:rPr>
          <w:lang w:val="zh_TW" w:bidi="zh_TW"/>
        </w:rPr>
        <w:t>阿摩司書 4:1–3</w:t>
      </w:r>
      <w:r>
        <w:rPr>
          <w:lang w:val="zh_TW" w:bidi="zh_TW"/>
        </w:rPr>
      </w:r>
    </w:p>
    <w:p>
      <w:pPr/>
      <w:r>
        <w:rPr>
          <w:lang w:val="zh_TW" w:bidi="zh_TW"/>
        </w:rPr>
      </w:r>
      <w:r>
        <w:rPr>
          <w:lang w:val="zh_TW" w:bidi="zh_TW"/>
        </w:rPr>
        <w:t>在這則訊息中，</w:t>
      </w:r>
      <w:r>
        <w:rPr>
          <w:lang w:val="zh_TW" w:bidi="zh_TW"/>
        </w:rPr>
        <w:t>阿摩司讓撒馬利亞的婦人負責，因為她們催促自己的丈夫去行殘忍的事，好為她們的宴樂提供金錢</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4:2</w:t>
      </w:r>
      <w:r>
        <w:rPr>
          <w:lang w:val="zh_TW" w:bidi="zh_TW"/>
        </w:rPr>
      </w:r>
    </w:p>
    <w:p>
      <w:pPr>
        <w:pStyle w:val="ListBullet"/>
        <w:spacing w:line="240" w:lineRule="auto"/>
        <w:ind w:left="720"/>
      </w:pPr>
      <w:r>
        <w:rPr>
          <w:lang w:val="zh_TW" w:bidi="zh_TW"/>
        </w:rPr>
      </w:r>
      <w:r>
        <w:rPr>
          <w:lang w:val="zh_TW" w:bidi="zh_TW"/>
        </w:rPr>
        <w:t>指著自己的聖潔起誓：聖潔表明神存在於創造之外並獨立於創造物；祂的本質與祂所創造的完全不同。這誓言類似於</w:t>
      </w:r>
      <w:r>
        <w:rPr>
          <w:lang w:val="zh_TW" w:bidi="zh_TW"/>
        </w:rPr>
        <w:t>六章8節</w:t>
      </w:r>
      <w:r>
        <w:rPr>
          <w:lang w:val="zh_TW" w:bidi="zh_TW"/>
        </w:rPr>
        <w:t>，</w:t>
      </w:r>
      <w:r>
        <w:rPr>
          <w:lang w:val="zh_TW" w:bidi="zh_TW"/>
        </w:rPr>
        <w:t>八章7節</w:t>
      </w:r>
      <w:r>
        <w:rPr>
          <w:lang w:val="zh_TW" w:bidi="zh_TW"/>
        </w:rPr>
        <w:t>。</w:t>
      </w:r>
    </w:p>
    <w:p>
      <w:pPr>
        <w:pStyle w:val="ListBullet"/>
        <w:spacing w:line="240" w:lineRule="auto"/>
        <w:ind w:left="720"/>
      </w:pPr>
      <w:r>
        <w:rPr>
          <w:lang w:val="zh_TW" w:bidi="zh_TW"/>
        </w:rPr>
      </w:r>
      <w:r>
        <w:rPr>
          <w:lang w:val="zh_TW" w:bidi="zh_TW"/>
        </w:rPr>
        <w:t>鉤子：亞述人以對戰俘的非人道待遇而聞名（見</w:t>
      </w:r>
      <w:r>
        <w:rPr>
          <w:lang w:val="zh_TW" w:bidi="zh_TW"/>
        </w:rPr>
        <w:t>代下33:11</w:t>
      </w:r>
      <w:r>
        <w:rPr>
          <w:lang w:val="zh_TW" w:bidi="zh_TW"/>
        </w:rPr>
        <w:t>；參</w:t>
      </w:r>
      <w:r>
        <w:rPr>
          <w:lang w:val="zh_TW" w:bidi="zh_TW"/>
        </w:rPr>
        <w:t>王下19:28</w:t>
      </w:r>
      <w:r>
        <w:rPr>
          <w:lang w:val="zh_TW" w:bidi="zh_TW"/>
        </w:rPr>
        <w:t>）。在北敘利亞發現的一塊石碑（帶有銘文的石柱）顯示亞述王以撒‧哈頓手持穿過兩名戰俘嘴唇的繩索。一位近期的學者提出，</w:t>
      </w:r>
      <w:r>
        <w:rPr>
          <w:i/>
          <w:lang w:val="zh_TW" w:bidi="zh_TW"/>
        </w:rPr>
        <w:t>鉤子</w:t>
      </w:r>
      <w:r>
        <w:rPr>
          <w:lang w:val="zh_TW" w:bidi="zh_TW"/>
        </w:rPr>
        <w:t>指的是插入牛鼻中用來控制它們的環。</w:t>
      </w:r>
      <w:r>
        <w:rPr>
          <w:lang w:val="zh_TW" w:bidi="zh_TW"/>
        </w:rPr>
      </w:r>
      <w:r>
        <w:rPr>
          <w:lang w:val="zh_TW" w:bidi="zh_TW"/>
        </w:rPr>
      </w:r>
    </w:p>
    <w:p>
      <w:pPr/>
      <w:r>
        <w:rPr>
          <w:lang w:val="zh_TW" w:bidi="zh_TW"/>
        </w:rPr>
      </w:r>
    </w:p>
    <w:p>
      <w:pPr>
        <w:pStyle w:val="Heading2"/>
      </w:pPr>
      <w:r>
        <w:rPr>
          <w:lang w:val="zh_TW" w:bidi="zh_TW"/>
        </w:rPr>
        <w:t>阿摩司書 4:3</w:t>
      </w:r>
      <w:r>
        <w:rPr>
          <w:lang w:val="zh_TW" w:bidi="zh_TW"/>
        </w:rPr>
      </w:r>
    </w:p>
    <w:p>
      <w:pPr/>
      <w:r>
        <w:rPr>
          <w:lang w:val="zh_TW" w:bidi="zh_TW"/>
        </w:rPr>
      </w:r>
      <w:r>
        <w:rPr>
          <w:lang w:val="zh_TW" w:bidi="zh_TW"/>
        </w:rPr>
        <w:t>這些婦女所信賴的撒馬利亞城牆並不能保護她們。</w:t>
      </w:r>
      <w:r>
        <w:rPr>
          <w:lang w:val="zh_TW" w:bidi="zh_TW"/>
        </w:rPr>
      </w:r>
      <w:r>
        <w:rPr>
          <w:lang w:val="zh_TW" w:bidi="zh_TW"/>
        </w:rPr>
      </w:r>
    </w:p>
    <w:p>
      <w:pPr/>
      <w:r>
        <w:rPr>
          <w:lang w:val="zh_TW" w:bidi="zh_TW"/>
        </w:rPr>
      </w:r>
    </w:p>
    <w:p>
      <w:pPr>
        <w:pStyle w:val="Heading2"/>
      </w:pPr>
      <w:r>
        <w:rPr>
          <w:lang w:val="zh_TW" w:bidi="zh_TW"/>
        </w:rPr>
        <w:t>阿摩司書 4:4</w:t>
      </w:r>
      <w:r>
        <w:rPr>
          <w:lang w:val="zh_TW" w:bidi="zh_TW"/>
        </w:rPr>
      </w:r>
    </w:p>
    <w:p>
      <w:pPr>
        <w:pStyle w:val="ListBullet"/>
        <w:spacing w:line="240" w:lineRule="auto"/>
        <w:ind w:left="720"/>
      </w:pPr>
      <w:r>
        <w:rPr>
          <w:lang w:val="zh_TW" w:bidi="zh_TW"/>
        </w:rPr>
      </w:r>
      <w:r>
        <w:rPr>
          <w:lang w:val="zh_TW" w:bidi="zh_TW"/>
        </w:rPr>
        <w:t>阿摩司諷刺以色列人毫無價值的虔誠。</w:t>
      </w:r>
    </w:p>
    <w:p>
      <w:pPr>
        <w:pStyle w:val="ListBullet"/>
        <w:spacing w:line="240" w:lineRule="auto"/>
        <w:ind w:left="720"/>
      </w:pPr>
      <w:r>
        <w:rPr>
          <w:lang w:val="zh_TW" w:bidi="zh_TW"/>
        </w:rPr>
      </w:r>
      <w:r>
        <w:rPr>
          <w:lang w:val="zh_TW" w:bidi="zh_TW"/>
        </w:rPr>
        <w:t>伯特利是雅各見證天使上下梯子異象的著名地點（</w:t>
      </w:r>
      <w:r>
        <w:rPr>
          <w:lang w:val="zh_TW" w:bidi="zh_TW"/>
        </w:rPr>
        <w:t>創28:11–22</w:t>
      </w:r>
      <w:r>
        <w:rPr>
          <w:lang w:val="zh_TW" w:bidi="zh_TW"/>
        </w:rPr>
        <w:t>），也是耶羅波安一世建立的宗教的南部中心（見</w:t>
      </w:r>
      <w:r>
        <w:rPr>
          <w:lang w:val="zh_TW" w:bidi="zh_TW"/>
        </w:rPr>
        <w:t>摩3:14</w:t>
      </w:r>
      <w:r>
        <w:rPr>
          <w:lang w:val="zh_TW" w:bidi="zh_TW"/>
        </w:rPr>
        <w:t>；</w:t>
      </w:r>
      <w:r>
        <w:rPr>
          <w:lang w:val="zh_TW" w:bidi="zh_TW"/>
        </w:rPr>
        <w:t>王上12:28–29</w:t>
      </w:r>
      <w:r>
        <w:rPr>
          <w:lang w:val="zh_TW" w:bidi="zh_TW"/>
        </w:rPr>
        <w:t>）。吉甲，是以色列人過約旦河後的營地（</w:t>
      </w:r>
      <w:r>
        <w:rPr>
          <w:lang w:val="zh_TW" w:bidi="zh_TW"/>
        </w:rPr>
        <w:t>書4:19–5:9</w:t>
      </w:r>
      <w:r>
        <w:rPr>
          <w:lang w:val="zh_TW" w:bidi="zh_TW"/>
        </w:rPr>
        <w:t>），到阿摩司和何西阿的時代已成為一個受歡迎的聖地（</w:t>
      </w:r>
      <w:r>
        <w:rPr>
          <w:lang w:val="zh_TW" w:bidi="zh_TW"/>
        </w:rPr>
        <w:t>何4:15</w:t>
      </w:r>
      <w:r>
        <w:rPr>
          <w:lang w:val="zh_TW" w:bidi="zh_TW"/>
        </w:rPr>
        <w:t>，</w:t>
      </w:r>
      <w:r>
        <w:rPr>
          <w:lang w:val="zh_TW" w:bidi="zh_TW"/>
        </w:rPr>
        <w:t>9:15</w:t>
      </w:r>
      <w:r>
        <w:rPr>
          <w:lang w:val="zh_TW" w:bidi="zh_TW"/>
        </w:rPr>
        <w:t>，</w:t>
      </w:r>
      <w:r>
        <w:rPr>
          <w:lang w:val="zh_TW" w:bidi="zh_TW"/>
        </w:rPr>
        <w:t>12:11</w:t>
      </w:r>
      <w:r>
        <w:rPr>
          <w:lang w:val="zh_TW" w:bidi="zh_TW"/>
        </w:rPr>
        <w:t>）。</w:t>
      </w:r>
    </w:p>
    <w:p>
      <w:pPr>
        <w:pStyle w:val="ListBullet"/>
        <w:spacing w:line="240" w:lineRule="auto"/>
        <w:ind w:left="720"/>
      </w:pPr>
      <w:r>
        <w:rPr>
          <w:lang w:val="zh_TW" w:bidi="zh_TW"/>
        </w:rPr>
      </w:r>
      <w:r>
        <w:rPr>
          <w:lang w:val="zh_TW" w:bidi="zh_TW"/>
        </w:rPr>
        <w:t>每日早晨獻上……的祭物……每三天的什一奉獻：以色列男子每年要三次到聖所朝見耶和華（</w:t>
      </w:r>
      <w:r>
        <w:rPr>
          <w:lang w:val="zh_TW" w:bidi="zh_TW"/>
        </w:rPr>
        <w:t>出23:14–19</w:t>
      </w:r>
      <w:r>
        <w:rPr>
          <w:lang w:val="zh_TW" w:bidi="zh_TW"/>
        </w:rPr>
        <w:t>，</w:t>
      </w:r>
      <w:r>
        <w:rPr>
          <w:lang w:val="zh_TW" w:bidi="zh_TW"/>
        </w:rPr>
        <w:t>34:23</w:t>
      </w:r>
      <w:r>
        <w:rPr>
          <w:lang w:val="zh_TW" w:bidi="zh_TW"/>
        </w:rPr>
        <w:t>；</w:t>
      </w:r>
      <w:r>
        <w:rPr>
          <w:lang w:val="zh_TW" w:bidi="zh_TW"/>
        </w:rPr>
        <w:t>申16:16–17</w:t>
      </w:r>
      <w:r>
        <w:rPr>
          <w:lang w:val="zh_TW" w:bidi="zh_TW"/>
        </w:rPr>
        <w:t>）。什一奉獻通常是每年奉獻一次（</w:t>
      </w:r>
      <w:r>
        <w:rPr>
          <w:lang w:val="zh_TW" w:bidi="zh_TW"/>
        </w:rPr>
        <w:t>申14:22–29</w:t>
      </w:r>
      <w:r>
        <w:rPr>
          <w:lang w:val="zh_TW" w:bidi="zh_TW"/>
        </w:rPr>
        <w:t>），每三年繳納一次特別的什一奉獻（見</w:t>
      </w:r>
      <w:r>
        <w:rPr>
          <w:lang w:val="zh_TW" w:bidi="zh_TW"/>
        </w:rPr>
        <w:t>申14:28</w:t>
      </w:r>
      <w:r>
        <w:rPr>
          <w:lang w:val="zh_TW" w:bidi="zh_TW"/>
        </w:rPr>
        <w:t>，</w:t>
      </w:r>
      <w:r>
        <w:rPr>
          <w:lang w:val="zh_TW" w:bidi="zh_TW"/>
        </w:rPr>
        <w:t>26:12</w:t>
      </w:r>
      <w:r>
        <w:rPr>
          <w:lang w:val="zh_TW" w:bidi="zh_TW"/>
        </w:rPr>
        <w:t>）。阿摩司指出以色列人虔誠到荒謬的地步，但卻不願意真正敬畏神（</w:t>
      </w:r>
      <w:r>
        <w:rPr>
          <w:lang w:val="zh_TW" w:bidi="zh_TW"/>
        </w:rPr>
        <w:t>摩5:15</w:t>
      </w:r>
      <w:r>
        <w:rPr>
          <w:lang w:val="zh_TW" w:bidi="zh_TW"/>
        </w:rPr>
        <w:t>；</w:t>
      </w:r>
      <w:r>
        <w:rPr>
          <w:lang w:val="zh_TW" w:bidi="zh_TW"/>
        </w:rPr>
        <w:t>何6:6</w:t>
      </w:r>
      <w:r>
        <w:rPr>
          <w:lang w:val="zh_TW" w:bidi="zh_TW"/>
        </w:rPr>
        <w:t>；</w:t>
      </w:r>
      <w:r>
        <w:rPr>
          <w:lang w:val="zh_TW" w:bidi="zh_TW"/>
        </w:rPr>
        <w:t>彌6:8</w:t>
      </w:r>
      <w:r>
        <w:rPr>
          <w:lang w:val="zh_TW" w:bidi="zh_TW"/>
        </w:rPr>
        <w:t>；見</w:t>
      </w:r>
      <w:r>
        <w:rPr>
          <w:lang w:val="zh_TW" w:bidi="zh_TW"/>
        </w:rPr>
        <w:t>路11:42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4:4–5</w:t>
      </w:r>
      <w:r>
        <w:rPr>
          <w:lang w:val="zh_TW" w:bidi="zh_TW"/>
        </w:rPr>
      </w:r>
    </w:p>
    <w:p>
      <w:pPr/>
      <w:r>
        <w:rPr>
          <w:lang w:val="zh_TW" w:bidi="zh_TW"/>
        </w:rPr>
      </w:r>
      <w:r>
        <w:rPr>
          <w:lang w:val="zh_TW" w:bidi="zh_TW"/>
        </w:rPr>
        <w:t>先知的諷刺顯示出以色列已經多麼偏離神的道路。以色列擁有許多宗教儀式，但對神卻缺乏敬畏之心。</w:t>
      </w:r>
      <w:r>
        <w:rPr>
          <w:lang w:val="zh_TW" w:bidi="zh_TW"/>
        </w:rPr>
      </w:r>
      <w:r>
        <w:rPr>
          <w:lang w:val="zh_TW" w:bidi="zh_TW"/>
        </w:rPr>
      </w:r>
    </w:p>
    <w:p>
      <w:pPr/>
      <w:r>
        <w:rPr>
          <w:lang w:val="zh_TW" w:bidi="zh_TW"/>
        </w:rPr>
      </w:r>
    </w:p>
    <w:p>
      <w:pPr>
        <w:pStyle w:val="Heading2"/>
      </w:pPr>
      <w:r>
        <w:rPr>
          <w:lang w:val="zh_TW" w:bidi="zh_TW"/>
        </w:rPr>
        <w:t>阿摩司書 4:5</w:t>
      </w:r>
      <w:r>
        <w:rPr>
          <w:lang w:val="zh_TW" w:bidi="zh_TW"/>
        </w:rPr>
      </w:r>
    </w:p>
    <w:p>
      <w:pPr/>
      <w:r>
        <w:rPr>
          <w:lang w:val="zh_TW" w:bidi="zh_TW"/>
        </w:rPr>
      </w:r>
      <w:r>
        <w:rPr>
          <w:lang w:val="zh_TW" w:bidi="zh_TW"/>
        </w:rPr>
        <w:t>發酵的餅（即由野生酵母發酵的酸麵團）（和合本譯為：有酵的感謝祭）是供日常食用的。較原始的無酵餅（不加酵母製成）變成了一種神聖的象徵，以紀念以色列在埃及為奴的苦難（</w:t>
      </w:r>
      <w:r>
        <w:rPr>
          <w:lang w:val="zh_TW" w:bidi="zh_TW"/>
        </w:rPr>
        <w:t>申16:3</w:t>
      </w:r>
      <w:r>
        <w:rPr>
          <w:lang w:val="zh_TW" w:bidi="zh_TW"/>
        </w:rPr>
        <w:t>）、逾越節（</w:t>
      </w:r>
      <w:r>
        <w:rPr>
          <w:lang w:val="zh_TW" w:bidi="zh_TW"/>
        </w:rPr>
        <w:t>出12:17–20</w:t>
      </w:r>
      <w:r>
        <w:rPr>
          <w:lang w:val="zh_TW" w:bidi="zh_TW"/>
        </w:rPr>
        <w:t>），以及他們匆忙離開那片土地（</w:t>
      </w:r>
      <w:r>
        <w:rPr>
          <w:lang w:val="zh_TW" w:bidi="zh_TW"/>
        </w:rPr>
        <w:t>出12:34</w:t>
      </w:r>
      <w:r>
        <w:rPr>
          <w:lang w:val="zh_TW" w:bidi="zh_TW"/>
        </w:rPr>
        <w:t>、</w:t>
      </w:r>
      <w:r>
        <w:rPr>
          <w:lang w:val="zh_TW" w:bidi="zh_TW"/>
        </w:rPr>
        <w:t>39</w:t>
      </w:r>
      <w:r>
        <w:rPr>
          <w:lang w:val="zh_TW" w:bidi="zh_TW"/>
        </w:rPr>
        <w:t>）。因此，無酵餅成為祭壇餅（</w:t>
      </w:r>
      <w:r>
        <w:rPr>
          <w:lang w:val="zh_TW" w:bidi="zh_TW"/>
        </w:rPr>
        <w:t>利6:17</w:t>
      </w:r>
      <w:r>
        <w:rPr>
          <w:lang w:val="zh_TW" w:bidi="zh_TW"/>
        </w:rPr>
        <w:t>，</w:t>
      </w:r>
      <w:r>
        <w:rPr>
          <w:lang w:val="zh_TW" w:bidi="zh_TW"/>
        </w:rPr>
        <w:t>7:12</w:t>
      </w:r>
      <w:r>
        <w:rPr>
          <w:lang w:val="zh_TW" w:bidi="zh_TW"/>
        </w:rPr>
        <w:t>）。然而，有酵的餅也可以與感恩的平安祭一同獻上（</w:t>
      </w:r>
      <w:r>
        <w:rPr>
          <w:lang w:val="zh_TW" w:bidi="zh_TW"/>
        </w:rPr>
        <w:t>利7:13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4:6–11</w:t>
      </w:r>
      <w:r>
        <w:rPr>
          <w:lang w:val="zh_TW" w:bidi="zh_TW"/>
        </w:rPr>
      </w:r>
    </w:p>
    <w:p>
      <w:pPr/>
      <w:r>
        <w:rPr>
          <w:lang w:val="zh_TW" w:bidi="zh_TW"/>
        </w:rPr>
      </w:r>
      <w:r>
        <w:rPr>
          <w:lang w:val="zh_TW" w:bidi="zh_TW"/>
        </w:rPr>
        <w:t>神降下自然災害來使祂的子民悔改，但每次他們都未能以真誠的方式回應。阿摩司在記述每一次災難時，都以「你們仍不歸向我」耶和華說的這句話作為結束。</w:t>
      </w:r>
      <w:r>
        <w:rPr>
          <w:lang w:val="zh_TW" w:bidi="zh_TW"/>
        </w:rPr>
      </w:r>
      <w:r>
        <w:rPr>
          <w:lang w:val="zh_TW" w:bidi="zh_TW"/>
        </w:rPr>
      </w:r>
    </w:p>
    <w:p>
      <w:pPr/>
      <w:r>
        <w:rPr>
          <w:lang w:val="zh_TW" w:bidi="zh_TW"/>
        </w:rPr>
      </w:r>
    </w:p>
    <w:p>
      <w:pPr>
        <w:pStyle w:val="Heading2"/>
      </w:pPr>
      <w:r>
        <w:rPr>
          <w:lang w:val="zh_TW" w:bidi="zh_TW"/>
        </w:rPr>
        <w:t>阿摩司書 4:10</w:t>
      </w:r>
      <w:r>
        <w:rPr>
          <w:lang w:val="zh_TW" w:bidi="zh_TW"/>
        </w:rPr>
      </w:r>
    </w:p>
    <w:p>
      <w:pPr/>
      <w:r>
        <w:rPr>
          <w:lang w:val="zh_TW" w:bidi="zh_TW"/>
        </w:rPr>
      </w:r>
      <w:r>
        <w:rPr>
          <w:lang w:val="zh_TW" w:bidi="zh_TW"/>
        </w:rPr>
        <w:t>神曾用瘟疫來說服埃及讓以色列離開（</w:t>
      </w:r>
      <w:r>
        <w:rPr>
          <w:lang w:val="zh_TW" w:bidi="zh_TW"/>
        </w:rPr>
        <w:t>出7:14–12:30</w:t>
      </w:r>
      <w:r>
        <w:rPr>
          <w:lang w:val="zh_TW" w:bidi="zh_TW"/>
        </w:rPr>
        <w:t>，</w:t>
      </w:r>
      <w:r>
        <w:rPr>
          <w:lang w:val="zh_TW" w:bidi="zh_TW"/>
        </w:rPr>
        <w:t>9:2–3</w:t>
      </w:r>
      <w:r>
        <w:rPr>
          <w:lang w:val="zh_TW" w:bidi="zh_TW"/>
        </w:rPr>
        <w:t>；</w:t>
      </w:r>
      <w:r>
        <w:rPr>
          <w:lang w:val="zh_TW" w:bidi="zh_TW"/>
        </w:rPr>
        <w:t>詩91:6</w:t>
      </w:r>
      <w:r>
        <w:rPr>
          <w:lang w:val="zh_TW" w:bidi="zh_TW"/>
        </w:rPr>
        <w:t>；</w:t>
      </w:r>
      <w:r>
        <w:rPr>
          <w:lang w:val="zh_TW" w:bidi="zh_TW"/>
        </w:rPr>
        <w:t>哈3:5</w:t>
      </w:r>
      <w:r>
        <w:rPr>
          <w:lang w:val="zh_TW" w:bidi="zh_TW"/>
        </w:rPr>
        <w:t>）；祂也應許如果以色列繼續背離祂去崇拜異教神明，祂就會把埃及的瘟疫降在以色列身上（</w:t>
      </w:r>
      <w:r>
        <w:rPr>
          <w:lang w:val="zh_TW" w:bidi="zh_TW"/>
        </w:rPr>
        <w:t>申28:27</w:t>
      </w:r>
      <w:r>
        <w:rPr>
          <w:lang w:val="zh_TW" w:bidi="zh_TW"/>
        </w:rPr>
        <w:t>、</w:t>
      </w:r>
      <w:r>
        <w:rPr>
          <w:lang w:val="zh_TW" w:bidi="zh_TW"/>
        </w:rPr>
        <w:t>60</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4:11</w:t>
      </w:r>
      <w:r>
        <w:rPr>
          <w:lang w:val="zh_TW" w:bidi="zh_TW"/>
        </w:rPr>
      </w:r>
    </w:p>
    <w:p>
      <w:pPr>
        <w:pStyle w:val="ListBullet"/>
        <w:spacing w:line="240" w:lineRule="auto"/>
        <w:ind w:left="720"/>
      </w:pPr>
      <w:r>
        <w:rPr>
          <w:lang w:val="zh_TW" w:bidi="zh_TW"/>
        </w:rPr>
      </w:r>
      <w:r>
        <w:rPr>
          <w:lang w:val="zh_TW" w:bidi="zh_TW"/>
        </w:rPr>
        <w:t>正如埃及的災禍一樣（</w:t>
      </w:r>
      <w:r>
        <w:rPr>
          <w:lang w:val="zh_TW" w:bidi="zh_TW"/>
        </w:rPr>
        <w:t>4:10</w:t>
      </w:r>
      <w:r>
        <w:rPr>
          <w:lang w:val="zh_TW" w:bidi="zh_TW"/>
        </w:rPr>
        <w:t>），以色列的災禍在規模和強度上也是不斷增加（參</w:t>
      </w:r>
      <w:r>
        <w:rPr>
          <w:lang w:val="zh_TW" w:bidi="zh_TW"/>
        </w:rPr>
        <w:t>4:12</w:t>
      </w:r>
      <w:r>
        <w:rPr>
          <w:lang w:val="zh_TW" w:bidi="zh_TW"/>
        </w:rPr>
        <w:t>）。</w:t>
      </w:r>
    </w:p>
    <w:p>
      <w:pPr>
        <w:pStyle w:val="ListBullet"/>
        <w:spacing w:line="240" w:lineRule="auto"/>
        <w:ind w:left="720"/>
      </w:pPr>
      <w:r>
        <w:rPr>
          <w:lang w:val="zh_TW" w:bidi="zh_TW"/>
        </w:rPr>
      </w:r>
      <w:r>
        <w:rPr>
          <w:lang w:val="zh_TW" w:bidi="zh_TW"/>
        </w:rPr>
        <w:t>正如我所毀滅得（和合本譯為：</w:t>
      </w:r>
      <w:r>
        <w:rPr>
          <w:lang w:val="zh_TW" w:bidi="zh_TW"/>
        </w:rPr>
        <w:t>如同我從前傾覆</w:t>
      </w:r>
      <w:r>
        <w:rPr>
          <w:lang w:val="zh_TW" w:bidi="zh_TW"/>
        </w:rPr>
        <w:t>）：神會以對待所多瑪和蛾摩拉（</w:t>
      </w:r>
      <w:r>
        <w:rPr>
          <w:lang w:val="zh_TW" w:bidi="zh_TW"/>
        </w:rPr>
        <w:t>創19:24–25</w:t>
      </w:r>
      <w:r>
        <w:rPr>
          <w:lang w:val="zh_TW" w:bidi="zh_TW"/>
        </w:rPr>
        <w:t>） 的方式來對待祂自己的子民，這想法對以色列人的神學觀而言極其震撼。</w:t>
      </w:r>
      <w:r>
        <w:rPr>
          <w:lang w:val="zh_TW" w:bidi="zh_TW"/>
        </w:rPr>
      </w:r>
      <w:r>
        <w:rPr>
          <w:lang w:val="zh_TW" w:bidi="zh_TW"/>
        </w:rPr>
      </w:r>
    </w:p>
    <w:p>
      <w:pPr/>
      <w:r>
        <w:rPr>
          <w:lang w:val="zh_TW" w:bidi="zh_TW"/>
        </w:rPr>
      </w:r>
    </w:p>
    <w:p>
      <w:pPr>
        <w:pStyle w:val="Heading2"/>
      </w:pPr>
      <w:r>
        <w:rPr>
          <w:lang w:val="zh_TW" w:bidi="zh_TW"/>
        </w:rPr>
        <w:t>阿摩司書 4:12</w:t>
      </w:r>
      <w:r>
        <w:rPr>
          <w:lang w:val="zh_TW" w:bidi="zh_TW"/>
        </w:rPr>
      </w:r>
    </w:p>
    <w:p>
      <w:pPr/>
      <w:r>
        <w:rPr>
          <w:lang w:val="zh_TW" w:bidi="zh_TW"/>
        </w:rPr>
      </w:r>
      <w:r>
        <w:rPr>
          <w:lang w:val="zh_TW" w:bidi="zh_TW"/>
        </w:rPr>
        <w:t>這是阿摩司書兩大主題經文之一（第二個是</w:t>
      </w:r>
      <w:r>
        <w:rPr>
          <w:lang w:val="zh_TW" w:bidi="zh_TW"/>
        </w:rPr>
        <w:t>5:24</w:t>
      </w:r>
      <w:r>
        <w:rPr>
          <w:lang w:val="zh_TW" w:bidi="zh_TW"/>
        </w:rPr>
        <w:t>）。既然以色列不肯悔改，就必須在審判中……與神面對面。</w:t>
      </w:r>
      <w:r>
        <w:rPr>
          <w:lang w:val="zh_TW" w:bidi="zh_TW"/>
        </w:rPr>
      </w:r>
      <w:r>
        <w:rPr>
          <w:lang w:val="zh_TW" w:bidi="zh_TW"/>
        </w:rPr>
      </w:r>
    </w:p>
    <w:p>
      <w:pPr/>
      <w:r>
        <w:rPr>
          <w:lang w:val="zh_TW" w:bidi="zh_TW"/>
        </w:rPr>
      </w:r>
    </w:p>
    <w:p>
      <w:pPr>
        <w:pStyle w:val="Heading2"/>
      </w:pPr>
      <w:r>
        <w:rPr>
          <w:lang w:val="zh_TW" w:bidi="zh_TW"/>
        </w:rPr>
        <w:t>阿摩司書 4:13</w:t>
      </w:r>
      <w:r>
        <w:rPr>
          <w:lang w:val="zh_TW" w:bidi="zh_TW"/>
        </w:rPr>
      </w:r>
    </w:p>
    <w:p>
      <w:pPr/>
      <w:r>
        <w:rPr>
          <w:lang w:val="zh_TW" w:bidi="zh_TW"/>
        </w:rPr>
      </w:r>
      <w:r>
        <w:rPr>
          <w:lang w:val="zh_TW" w:bidi="zh_TW"/>
        </w:rPr>
        <w:t>這節經文似乎是一首讚美詩的片段，可能是伯特利的敬拜者所唱（其它讚美詩片段，見</w:t>
      </w:r>
      <w:r>
        <w:rPr>
          <w:lang w:val="zh_TW" w:bidi="zh_TW"/>
        </w:rPr>
        <w:t>5:8–9</w:t>
      </w:r>
      <w:r>
        <w:rPr>
          <w:lang w:val="zh_TW" w:bidi="zh_TW"/>
        </w:rPr>
        <w:t>，</w:t>
      </w:r>
      <w:r>
        <w:rPr>
          <w:lang w:val="zh_TW" w:bidi="zh_TW"/>
        </w:rPr>
        <w:t>9:5–6</w:t>
      </w:r>
      <w:r>
        <w:rPr>
          <w:lang w:val="zh_TW" w:bidi="zh_TW"/>
        </w:rPr>
        <w:t>）。以色列一直將神視為</w:t>
      </w:r>
      <w:r>
        <w:rPr>
          <w:i/>
          <w:lang w:val="zh_TW" w:bidi="zh_TW"/>
        </w:rPr>
        <w:t>巴力</w:t>
      </w:r>
      <w:r>
        <w:rPr>
          <w:lang w:val="zh_TW" w:bidi="zh_TW"/>
        </w:rPr>
        <w:t>——一個權力有限的地方神祇。但他們自稱敬拜的、並在審判中要面對的神，卻是全能的。</w:t>
      </w:r>
      <w:r>
        <w:rPr>
          <w:lang w:val="zh_TW" w:bidi="zh_TW"/>
        </w:rPr>
      </w:r>
      <w:r>
        <w:rPr>
          <w:lang w:val="zh_TW" w:bidi="zh_TW"/>
        </w:rPr>
      </w:r>
    </w:p>
    <w:p>
      <w:pPr/>
      <w:r>
        <w:rPr>
          <w:lang w:val="zh_TW" w:bidi="zh_TW"/>
        </w:rPr>
      </w:r>
    </w:p>
    <w:p>
      <w:pPr>
        <w:pStyle w:val="Heading2"/>
      </w:pPr>
      <w:r>
        <w:rPr>
          <w:lang w:val="zh_TW" w:bidi="zh_TW"/>
        </w:rPr>
        <w:t>阿摩司書 5:1</w:t>
      </w:r>
      <w:r>
        <w:rPr>
          <w:lang w:val="zh_TW" w:bidi="zh_TW"/>
        </w:rPr>
      </w:r>
    </w:p>
    <w:p>
      <w:pPr/>
      <w:r>
        <w:rPr>
          <w:lang w:val="zh_TW" w:bidi="zh_TW"/>
        </w:rPr>
      </w:r>
      <w:r>
        <w:rPr>
          <w:lang w:val="zh_TW" w:bidi="zh_TW"/>
        </w:rPr>
        <w:t>哀歌：這個希伯來詞語（qinah）描述了一種用於葬禮輓歌的特殊節奏（3+2 拍）（耶利米哀歌的大部分內容是以qinah寫成的）。其不祥的意義很明顯：以色列已經死去，現在等待著下葬。</w:t>
      </w:r>
      <w:r>
        <w:rPr>
          <w:lang w:val="zh_TW" w:bidi="zh_TW"/>
        </w:rPr>
      </w:r>
      <w:r>
        <w:rPr>
          <w:lang w:val="zh_TW" w:bidi="zh_TW"/>
        </w:rPr>
      </w:r>
    </w:p>
    <w:p>
      <w:pPr/>
      <w:r>
        <w:rPr>
          <w:lang w:val="zh_TW" w:bidi="zh_TW"/>
        </w:rPr>
      </w:r>
    </w:p>
    <w:p>
      <w:pPr>
        <w:pStyle w:val="Heading2"/>
      </w:pPr>
      <w:r>
        <w:rPr>
          <w:lang w:val="zh_TW" w:bidi="zh_TW"/>
        </w:rPr>
        <w:t>阿摩司書 5:1–3</w:t>
      </w:r>
      <w:r>
        <w:rPr>
          <w:lang w:val="zh_TW" w:bidi="zh_TW"/>
        </w:rPr>
      </w:r>
    </w:p>
    <w:p>
      <w:pPr/>
      <w:r>
        <w:rPr>
          <w:lang w:val="zh_TW" w:bidi="zh_TW"/>
        </w:rPr>
      </w:r>
      <w:r>
        <w:rPr>
          <w:lang w:val="zh_TW" w:bidi="zh_TW"/>
        </w:rPr>
        <w:t>對以色列的指控已經提出（</w:t>
      </w:r>
      <w:r>
        <w:rPr>
          <w:lang w:val="zh_TW" w:bidi="zh_TW"/>
        </w:rPr>
        <w:t>3:1–2</w:t>
      </w:r>
      <w:r>
        <w:rPr>
          <w:lang w:val="zh_TW" w:bidi="zh_TW"/>
        </w:rPr>
        <w:t>，</w:t>
      </w:r>
      <w:r>
        <w:rPr>
          <w:lang w:val="zh_TW" w:bidi="zh_TW"/>
        </w:rPr>
        <w:t>4:1–3</w:t>
      </w:r>
      <w:r>
        <w:rPr>
          <w:lang w:val="zh_TW" w:bidi="zh_TW"/>
        </w:rPr>
        <w:t>）；現在是審判的時候了。阿摩司透過為以色列唱一首哀歌來表明這一點，彷彿這個國家已經死去。</w:t>
      </w:r>
      <w:r>
        <w:rPr>
          <w:lang w:val="zh_TW" w:bidi="zh_TW"/>
        </w:rPr>
      </w:r>
      <w:r>
        <w:rPr>
          <w:lang w:val="zh_TW" w:bidi="zh_TW"/>
        </w:rPr>
      </w:r>
    </w:p>
    <w:p>
      <w:pPr/>
      <w:r>
        <w:rPr>
          <w:lang w:val="zh_TW" w:bidi="zh_TW"/>
        </w:rPr>
      </w:r>
    </w:p>
    <w:p>
      <w:pPr>
        <w:pStyle w:val="Heading2"/>
      </w:pPr>
      <w:r>
        <w:rPr>
          <w:lang w:val="zh_TW" w:bidi="zh_TW"/>
        </w:rPr>
        <w:t>阿摩司書 5:2</w:t>
      </w:r>
      <w:r>
        <w:rPr>
          <w:lang w:val="zh_TW" w:bidi="zh_TW"/>
        </w:rPr>
      </w:r>
    </w:p>
    <w:p>
      <w:pPr/>
      <w:r>
        <w:rPr>
          <w:lang w:val="zh_TW" w:bidi="zh_TW"/>
        </w:rPr>
      </w:r>
      <w:r>
        <w:rPr>
          <w:lang w:val="zh_TW" w:bidi="zh_TW"/>
        </w:rPr>
        <w:t>在用來描述政治權力時，處女（和合本譯為：以色列民）指的是未被外國勢力征服的狀態（例，巴比倫，</w:t>
      </w:r>
      <w:r>
        <w:rPr>
          <w:lang w:val="zh_TW" w:bidi="zh_TW"/>
        </w:rPr>
        <w:t>賽47:1</w:t>
      </w:r>
      <w:r>
        <w:rPr>
          <w:lang w:val="zh_TW" w:bidi="zh_TW"/>
        </w:rPr>
        <w:t>；耶路撒冷，</w:t>
      </w:r>
      <w:r>
        <w:rPr>
          <w:lang w:val="zh_TW" w:bidi="zh_TW"/>
        </w:rPr>
        <w:t>哀2:13</w:t>
      </w:r>
      <w:r>
        <w:rPr>
          <w:lang w:val="zh_TW" w:bidi="zh_TW"/>
        </w:rPr>
        <w:t>；參</w:t>
      </w:r>
      <w:r>
        <w:rPr>
          <w:lang w:val="zh_TW" w:bidi="zh_TW"/>
        </w:rPr>
        <w:t>哀1:1</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5:3</w:t>
      </w:r>
      <w:r>
        <w:rPr>
          <w:lang w:val="zh_TW" w:bidi="zh_TW"/>
        </w:rPr>
      </w:r>
    </w:p>
    <w:p>
      <w:pPr/>
      <w:r>
        <w:rPr>
          <w:lang w:val="zh_TW" w:bidi="zh_TW"/>
        </w:rPr>
      </w:r>
      <w:r>
        <w:rPr>
          <w:lang w:val="zh_TW" w:bidi="zh_TW"/>
        </w:rPr>
        <w:t>這節經文是對</w:t>
      </w:r>
      <w:r>
        <w:rPr>
          <w:lang w:val="zh_TW" w:bidi="zh_TW"/>
        </w:rPr>
        <w:t>利未記二十六章8節</w:t>
      </w:r>
      <w:r>
        <w:rPr>
          <w:lang w:val="zh_TW" w:bidi="zh_TW"/>
        </w:rPr>
        <w:t>中所作的承諾的一個反轉。</w:t>
      </w:r>
      <w:r>
        <w:rPr>
          <w:lang w:val="zh_TW" w:bidi="zh_TW"/>
        </w:rPr>
      </w:r>
      <w:r>
        <w:rPr>
          <w:lang w:val="zh_TW" w:bidi="zh_TW"/>
        </w:rPr>
      </w:r>
    </w:p>
    <w:p>
      <w:pPr/>
      <w:r>
        <w:rPr>
          <w:lang w:val="zh_TW" w:bidi="zh_TW"/>
        </w:rPr>
      </w:r>
    </w:p>
    <w:p>
      <w:pPr>
        <w:pStyle w:val="Heading2"/>
      </w:pPr>
      <w:r>
        <w:rPr>
          <w:lang w:val="zh_TW" w:bidi="zh_TW"/>
        </w:rPr>
        <w:t>阿摩司書 5:4</w:t>
      </w:r>
      <w:r>
        <w:rPr>
          <w:lang w:val="zh_TW" w:bidi="zh_TW"/>
        </w:rPr>
      </w:r>
    </w:p>
    <w:p>
      <w:pPr/>
      <w:r>
        <w:rPr>
          <w:lang w:val="zh_TW" w:bidi="zh_TW"/>
        </w:rPr>
      </w:r>
      <w:r>
        <w:rPr>
          <w:lang w:val="zh_TW" w:bidi="zh_TW"/>
        </w:rPr>
        <w:t>尋求我，就必存活暗示</w:t>
      </w:r>
      <w:r>
        <w:rPr>
          <w:lang w:val="zh_TW" w:bidi="zh_TW"/>
        </w:rPr>
        <w:t>著一個條件：以色列若要存活，就必須尋求耶和華（另於</w:t>
      </w:r>
      <w:r>
        <w:rPr>
          <w:lang w:val="zh_TW" w:bidi="zh_TW"/>
        </w:rPr>
        <w:t>5:6</w:t>
      </w:r>
      <w:r>
        <w:rPr>
          <w:lang w:val="zh_TW" w:bidi="zh_TW"/>
        </w:rPr>
        <w:t>中）。否則，這首哀歌（</w:t>
      </w:r>
      <w:r>
        <w:rPr>
          <w:lang w:val="zh_TW" w:bidi="zh_TW"/>
        </w:rPr>
        <w:t>5:1–2</w:t>
      </w:r>
      <w:r>
        <w:rPr>
          <w:lang w:val="zh_TW" w:bidi="zh_TW"/>
        </w:rPr>
        <w:t>）將成為以色列的死刑宣判。</w:t>
      </w:r>
      <w:r>
        <w:rPr>
          <w:lang w:val="zh_TW" w:bidi="zh_TW"/>
        </w:rPr>
      </w:r>
      <w:r>
        <w:rPr>
          <w:lang w:val="zh_TW" w:bidi="zh_TW"/>
        </w:rPr>
      </w:r>
    </w:p>
    <w:p>
      <w:pPr/>
      <w:r>
        <w:rPr>
          <w:lang w:val="zh_TW" w:bidi="zh_TW"/>
        </w:rPr>
      </w:r>
    </w:p>
    <w:p>
      <w:pPr>
        <w:pStyle w:val="Heading2"/>
      </w:pPr>
      <w:r>
        <w:rPr>
          <w:lang w:val="zh_TW" w:bidi="zh_TW"/>
        </w:rPr>
        <w:t>阿摩司書 5:5</w:t>
      </w:r>
      <w:r>
        <w:rPr>
          <w:lang w:val="zh_TW" w:bidi="zh_TW"/>
        </w:rPr>
      </w:r>
    </w:p>
    <w:p>
      <w:pPr>
        <w:pStyle w:val="ListBullet"/>
        <w:spacing w:line="240" w:lineRule="auto"/>
        <w:ind w:left="720"/>
      </w:pPr>
      <w:r>
        <w:rPr>
          <w:lang w:val="zh_TW" w:bidi="zh_TW"/>
        </w:rPr>
      </w:r>
      <w:r>
        <w:rPr>
          <w:lang w:val="zh_TW" w:bidi="zh_TW"/>
        </w:rPr>
        <w:t>別是巴是另一個與族長時代有關的地點（見</w:t>
      </w:r>
      <w:r>
        <w:rPr>
          <w:lang w:val="zh_TW" w:bidi="zh_TW"/>
        </w:rPr>
        <w:t>4:4的研讀註釋</w:t>
      </w:r>
      <w:r>
        <w:rPr>
          <w:lang w:val="zh_TW" w:bidi="zh_TW"/>
        </w:rPr>
        <w:t>）（例，亞伯拉罕，</w:t>
      </w:r>
      <w:r>
        <w:rPr>
          <w:lang w:val="zh_TW" w:bidi="zh_TW"/>
        </w:rPr>
        <w:t>創21:33</w:t>
      </w:r>
      <w:r>
        <w:rPr>
          <w:lang w:val="zh_TW" w:bidi="zh_TW"/>
        </w:rPr>
        <w:t>，</w:t>
      </w:r>
      <w:r>
        <w:rPr>
          <w:lang w:val="zh_TW" w:bidi="zh_TW"/>
        </w:rPr>
        <w:t>22:19</w:t>
      </w:r>
      <w:r>
        <w:rPr>
          <w:lang w:val="zh_TW" w:bidi="zh_TW"/>
        </w:rPr>
        <w:t>），已被改造成聖所。</w:t>
      </w:r>
    </w:p>
    <w:p>
      <w:pPr>
        <w:pStyle w:val="ListBullet"/>
        <w:spacing w:line="240" w:lineRule="auto"/>
        <w:ind w:left="720"/>
      </w:pPr>
      <w:r>
        <w:rPr>
          <w:lang w:val="zh_TW" w:bidi="zh_TW"/>
        </w:rPr>
      </w:r>
      <w:r>
        <w:rPr>
          <w:lang w:val="zh_TW" w:bidi="zh_TW"/>
        </w:rPr>
        <w:t>吉甲......被擄掠：這是一個使用頭韻的文字遊戲（希伯來文 hagilgal galoh yigleh）。</w:t>
      </w:r>
      <w:r>
        <w:rPr>
          <w:lang w:val="zh_TW" w:bidi="zh_TW"/>
        </w:rPr>
      </w:r>
      <w:r>
        <w:rPr>
          <w:lang w:val="zh_TW" w:bidi="zh_TW"/>
        </w:rPr>
      </w:r>
    </w:p>
    <w:p>
      <w:pPr/>
      <w:r>
        <w:rPr>
          <w:lang w:val="zh_TW" w:bidi="zh_TW"/>
        </w:rPr>
      </w:r>
    </w:p>
    <w:p>
      <w:pPr>
        <w:pStyle w:val="Heading2"/>
      </w:pPr>
      <w:r>
        <w:rPr>
          <w:lang w:val="zh_TW" w:bidi="zh_TW"/>
        </w:rPr>
        <w:t>阿摩司書 5:6</w:t>
      </w:r>
      <w:r>
        <w:rPr>
          <w:lang w:val="zh_TW" w:bidi="zh_TW"/>
        </w:rPr>
      </w:r>
    </w:p>
    <w:p>
      <w:pPr/>
      <w:r>
        <w:rPr>
          <w:lang w:val="zh_TW" w:bidi="zh_TW"/>
        </w:rPr>
      </w:r>
      <w:r>
        <w:rPr>
          <w:lang w:val="zh_TW" w:bidi="zh_TW"/>
        </w:rPr>
        <w:t>北方的以色列國（字面意思是</w:t>
      </w:r>
      <w:r>
        <w:rPr>
          <w:i/>
          <w:lang w:val="zh_TW" w:bidi="zh_TW"/>
        </w:rPr>
        <w:t>約瑟家</w:t>
      </w:r>
      <w:r>
        <w:rPr>
          <w:lang w:val="zh_TW" w:bidi="zh_TW"/>
        </w:rPr>
        <w:t>）是由約瑟的兒子們——以法蓮和瑪拿西支派所主導（見</w:t>
      </w:r>
      <w:r>
        <w:rPr>
          <w:lang w:val="zh_TW" w:bidi="zh_TW"/>
        </w:rPr>
        <w:t>5:5的研讀註釋</w:t>
      </w:r>
      <w:r>
        <w:rPr>
          <w:lang w:val="zh_TW" w:bidi="zh_TW"/>
        </w:rPr>
        <w:t>；見</w:t>
      </w:r>
      <w:r>
        <w:rPr>
          <w:lang w:val="zh_TW" w:bidi="zh_TW"/>
        </w:rPr>
        <w:t>何5:3</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5:8–9</w:t>
      </w:r>
      <w:r>
        <w:rPr>
          <w:lang w:val="zh_TW" w:bidi="zh_TW"/>
        </w:rPr>
      </w:r>
    </w:p>
    <w:p>
      <w:pPr>
        <w:pStyle w:val="ListBullet"/>
        <w:spacing w:line="240" w:lineRule="auto"/>
        <w:ind w:left="720"/>
      </w:pPr>
      <w:r>
        <w:rPr>
          <w:lang w:val="zh_TW" w:bidi="zh_TW"/>
        </w:rPr>
      </w:r>
      <w:r>
        <w:rPr>
          <w:lang w:val="zh_TW" w:bidi="zh_TW"/>
        </w:rPr>
        <w:t>阿摩司引用了第二首讚美詩的片段（見</w:t>
      </w:r>
      <w:r>
        <w:rPr>
          <w:lang w:val="zh_TW" w:bidi="zh_TW"/>
        </w:rPr>
        <w:t>4:13</w:t>
      </w:r>
      <w:r>
        <w:rPr>
          <w:lang w:val="zh_TW" w:bidi="zh_TW"/>
        </w:rPr>
        <w:t>，</w:t>
      </w:r>
      <w:r>
        <w:rPr>
          <w:lang w:val="zh_TW" w:bidi="zh_TW"/>
        </w:rPr>
        <w:t>9:5–6</w:t>
      </w:r>
      <w:r>
        <w:rPr>
          <w:lang w:val="zh_TW" w:bidi="zh_TW"/>
        </w:rPr>
        <w:t>）。先知再次強調了宇宙之神與地方性神祇之間的對比。</w:t>
      </w:r>
    </w:p>
    <w:p>
      <w:pPr>
        <w:pStyle w:val="ListBullet"/>
        <w:spacing w:line="240" w:lineRule="auto"/>
        <w:ind w:left="720"/>
      </w:pPr>
      <w:r>
        <w:rPr>
          <w:lang w:val="zh_TW" w:bidi="zh_TW"/>
        </w:rPr>
      </w:r>
      <w:r>
        <w:rPr>
          <w:lang w:val="zh_TW" w:bidi="zh_TW"/>
        </w:rPr>
        <w:t>在古代世界，星星、天體和星座如昴宿星團和獵戶座被視為神明。阿摩司指出，情況並非如此；耶和華創造了它們並將它們放置在天空中。</w:t>
      </w:r>
    </w:p>
    <w:p>
      <w:pPr>
        <w:pStyle w:val="ListBullet"/>
        <w:spacing w:line="240" w:lineRule="auto"/>
        <w:ind w:left="720"/>
      </w:pPr>
      <w:r>
        <w:rPr>
          <w:lang w:val="zh_TW" w:bidi="zh_TW"/>
        </w:rPr>
      </w:r>
      <w:r>
        <w:rPr>
          <w:lang w:val="zh_TW" w:bidi="zh_TW"/>
        </w:rPr>
        <w:t>水：古人觀察到了一個他們不能理解的過程（蒸發和凝結）。然而，耶和華理解並控制那些對人類來說似乎神秘的自然過程。</w:t>
      </w:r>
      <w:r>
        <w:rPr>
          <w:lang w:val="zh_TW" w:bidi="zh_TW"/>
        </w:rPr>
      </w:r>
      <w:r>
        <w:rPr>
          <w:lang w:val="zh_TW" w:bidi="zh_TW"/>
        </w:rPr>
      </w:r>
    </w:p>
    <w:p>
      <w:pPr/>
      <w:r>
        <w:rPr>
          <w:lang w:val="zh_TW" w:bidi="zh_TW"/>
        </w:rPr>
      </w:r>
    </w:p>
    <w:p>
      <w:pPr>
        <w:pStyle w:val="Heading2"/>
      </w:pPr>
      <w:r>
        <w:rPr>
          <w:lang w:val="zh_TW" w:bidi="zh_TW"/>
        </w:rPr>
        <w:t>阿摩司書 5:10</w:t>
      </w:r>
      <w:r>
        <w:rPr>
          <w:lang w:val="zh_TW" w:bidi="zh_TW"/>
        </w:rPr>
      </w:r>
    </w:p>
    <w:p>
      <w:pPr/>
      <w:r>
        <w:rPr>
          <w:lang w:val="zh_TW" w:bidi="zh_TW"/>
        </w:rPr>
      </w:r>
      <w:r>
        <w:rPr>
          <w:lang w:val="zh_TW" w:bidi="zh_TW"/>
        </w:rPr>
        <w:t>阿摩司延續了在</w:t>
      </w:r>
      <w:r>
        <w:rPr>
          <w:lang w:val="zh_TW" w:bidi="zh_TW"/>
        </w:rPr>
        <w:t>五章7節</w:t>
      </w:r>
      <w:r>
        <w:rPr>
          <w:lang w:val="zh_TW" w:bidi="zh_TW"/>
        </w:rPr>
        <w:t>中開始的思路。以色列的法庭由富人控制，依賴腐敗的法官和受雇的證人。他們不關心真相，只在乎對自己有利的事情（</w:t>
      </w:r>
      <w:r>
        <w:rPr>
          <w:lang w:val="zh_TW" w:bidi="zh_TW"/>
        </w:rPr>
        <w:t>5:12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5:11</w:t>
      </w:r>
      <w:r>
        <w:rPr>
          <w:lang w:val="zh_TW" w:bidi="zh_TW"/>
        </w:rPr>
      </w:r>
    </w:p>
    <w:p>
      <w:pPr/>
      <w:r>
        <w:rPr>
          <w:lang w:val="zh_TW" w:bidi="zh_TW"/>
        </w:rPr>
      </w:r>
      <w:r>
        <w:rPr>
          <w:lang w:val="zh_TW" w:bidi="zh_TW"/>
        </w:rPr>
        <w:t>石頭房子（和合本譯為：</w:t>
      </w:r>
      <w:r>
        <w:rPr>
          <w:lang w:val="zh_TW" w:bidi="zh_TW"/>
        </w:rPr>
        <w:t>鑿過的石頭建造房屋</w:t>
      </w:r>
      <w:r>
        <w:rPr>
          <w:lang w:val="zh_TW" w:bidi="zh_TW"/>
        </w:rPr>
        <w:t>）：阿摩司再次將目標鎖定在富人身上。農民的房子是用泥磚建造的。而切割出來的石頭，是手工勞動的成果，價格非常昂貴。</w:t>
      </w:r>
      <w:r>
        <w:rPr>
          <w:lang w:val="zh_TW" w:bidi="zh_TW"/>
        </w:rPr>
      </w:r>
      <w:r>
        <w:rPr>
          <w:lang w:val="zh_TW" w:bidi="zh_TW"/>
        </w:rPr>
      </w:r>
    </w:p>
    <w:p>
      <w:pPr/>
      <w:r>
        <w:rPr>
          <w:lang w:val="zh_TW" w:bidi="zh_TW"/>
        </w:rPr>
      </w:r>
    </w:p>
    <w:p>
      <w:pPr>
        <w:pStyle w:val="Heading2"/>
      </w:pPr>
      <w:r>
        <w:rPr>
          <w:lang w:val="zh_TW" w:bidi="zh_TW"/>
        </w:rPr>
        <w:t>阿摩司書 5:13</w:t>
      </w:r>
      <w:r>
        <w:rPr>
          <w:lang w:val="zh_TW" w:bidi="zh_TW"/>
        </w:rPr>
      </w:r>
    </w:p>
    <w:p>
      <w:pPr/>
      <w:r>
        <w:rPr>
          <w:lang w:val="zh_TW" w:bidi="zh_TW"/>
        </w:rPr>
      </w:r>
      <w:r>
        <w:rPr>
          <w:lang w:val="zh_TW" w:bidi="zh_TW"/>
        </w:rPr>
        <w:t>證人辯稱他們什麼也沒看見，什麼也沒聽見。說實話已成為一種負擔（</w:t>
      </w:r>
      <w:r>
        <w:rPr>
          <w:lang w:val="zh_TW" w:bidi="zh_TW"/>
        </w:rPr>
        <w:t>5:10</w:t>
      </w:r>
      <w:r>
        <w:rPr>
          <w:lang w:val="zh_TW" w:bidi="zh_TW"/>
        </w:rPr>
        <w:t>），甚至可能危及說真話的人。</w:t>
      </w:r>
      <w:r>
        <w:rPr>
          <w:lang w:val="zh_TW" w:bidi="zh_TW"/>
        </w:rPr>
      </w:r>
      <w:r>
        <w:rPr>
          <w:lang w:val="zh_TW" w:bidi="zh_TW"/>
        </w:rPr>
      </w:r>
    </w:p>
    <w:p>
      <w:pPr/>
      <w:r>
        <w:rPr>
          <w:lang w:val="zh_TW" w:bidi="zh_TW"/>
        </w:rPr>
      </w:r>
    </w:p>
    <w:p>
      <w:pPr>
        <w:pStyle w:val="Heading2"/>
      </w:pPr>
      <w:r>
        <w:rPr>
          <w:lang w:val="zh_TW" w:bidi="zh_TW"/>
        </w:rPr>
        <w:t>阿摩司書 5:14</w:t>
      </w:r>
      <w:r>
        <w:rPr>
          <w:lang w:val="zh_TW" w:bidi="zh_TW"/>
        </w:rPr>
      </w:r>
    </w:p>
    <w:p>
      <w:pPr/>
      <w:r>
        <w:rPr>
          <w:lang w:val="zh_TW" w:bidi="zh_TW"/>
        </w:rPr>
      </w:r>
      <w:r>
        <w:rPr>
          <w:lang w:val="zh_TW" w:bidi="zh_TW"/>
        </w:rPr>
        <w:t>阿摩司更明確地表達了他先前的暗示（</w:t>
      </w:r>
      <w:r>
        <w:rPr>
          <w:lang w:val="zh_TW" w:bidi="zh_TW"/>
        </w:rPr>
        <w:t>5:4</w:t>
      </w:r>
      <w:r>
        <w:rPr>
          <w:lang w:val="zh_TW" w:bidi="zh_TW"/>
        </w:rPr>
        <w:t>、</w:t>
      </w:r>
      <w:r>
        <w:rPr>
          <w:lang w:val="zh_TW" w:bidi="zh_TW"/>
        </w:rPr>
        <w:t>6</w:t>
      </w:r>
      <w:r>
        <w:rPr>
          <w:lang w:val="zh_TW" w:bidi="zh_TW"/>
        </w:rPr>
        <w:t>）：以色列必須行善且行義才能存活。</w:t>
      </w:r>
      <w:r>
        <w:rPr>
          <w:lang w:val="zh_TW" w:bidi="zh_TW"/>
        </w:rPr>
      </w:r>
      <w:r>
        <w:rPr>
          <w:lang w:val="zh_TW" w:bidi="zh_TW"/>
        </w:rPr>
      </w:r>
    </w:p>
    <w:p>
      <w:pPr/>
      <w:r>
        <w:rPr>
          <w:lang w:val="zh_TW" w:bidi="zh_TW"/>
        </w:rPr>
      </w:r>
    </w:p>
    <w:p>
      <w:pPr>
        <w:pStyle w:val="Heading2"/>
      </w:pPr>
      <w:r>
        <w:rPr>
          <w:lang w:val="zh_TW" w:bidi="zh_TW"/>
        </w:rPr>
        <w:t>阿摩司書 5:15</w:t>
      </w:r>
      <w:r>
        <w:rPr>
          <w:lang w:val="zh_TW" w:bidi="zh_TW"/>
        </w:rPr>
      </w:r>
    </w:p>
    <w:p>
      <w:pPr/>
      <w:r>
        <w:rPr>
          <w:lang w:val="zh_TW" w:bidi="zh_TW"/>
        </w:rPr>
      </w:r>
      <w:r>
        <w:rPr>
          <w:lang w:val="zh_TW" w:bidi="zh_TW"/>
        </w:rPr>
        <w:t>祂子民的餘民（和合本譯為：約瑟的餘民）：希伯來文使用</w:t>
      </w:r>
      <w:r>
        <w:rPr>
          <w:i/>
          <w:lang w:val="zh_TW" w:bidi="zh_TW"/>
        </w:rPr>
        <w:t>約瑟的餘民</w:t>
      </w:r>
      <w:r>
        <w:rPr>
          <w:lang w:val="zh_TW" w:bidi="zh_TW"/>
        </w:rPr>
        <w:t>來指北國，儘管他們叛逆和崇拜偶像，但他們仍然是神的子民。</w:t>
      </w:r>
      <w:r>
        <w:rPr>
          <w:lang w:val="zh_TW" w:bidi="zh_TW"/>
        </w:rPr>
      </w:r>
      <w:r>
        <w:rPr>
          <w:lang w:val="zh_TW" w:bidi="zh_TW"/>
        </w:rPr>
      </w:r>
    </w:p>
    <w:p>
      <w:pPr/>
      <w:r>
        <w:rPr>
          <w:lang w:val="zh_TW" w:bidi="zh_TW"/>
        </w:rPr>
      </w:r>
    </w:p>
    <w:p>
      <w:pPr>
        <w:pStyle w:val="Heading2"/>
      </w:pPr>
      <w:r>
        <w:rPr>
          <w:lang w:val="zh_TW" w:bidi="zh_TW"/>
        </w:rPr>
        <w:t>阿摩司書 5:16</w:t>
      </w:r>
      <w:r>
        <w:rPr>
          <w:lang w:val="zh_TW" w:bidi="zh_TW"/>
        </w:rPr>
      </w:r>
    </w:p>
    <w:p>
      <w:pPr/>
      <w:r>
        <w:rPr>
          <w:lang w:val="zh_TW" w:bidi="zh_TW"/>
        </w:rPr>
      </w:r>
      <w:r>
        <w:rPr>
          <w:lang w:val="zh_TW" w:bidi="zh_TW"/>
        </w:rPr>
        <w:t>農夫……職業哭喪者（和合本譯為：善唱哀歌的）：這個表達生動地描述了每個人都會悲傷。</w:t>
      </w:r>
      <w:r>
        <w:rPr>
          <w:lang w:val="zh_TW" w:bidi="zh_TW"/>
        </w:rPr>
      </w:r>
      <w:r>
        <w:rPr>
          <w:lang w:val="zh_TW" w:bidi="zh_TW"/>
        </w:rPr>
      </w:r>
    </w:p>
    <w:p>
      <w:pPr/>
      <w:r>
        <w:rPr>
          <w:lang w:val="zh_TW" w:bidi="zh_TW"/>
        </w:rPr>
      </w:r>
    </w:p>
    <w:p>
      <w:pPr>
        <w:pStyle w:val="Heading2"/>
      </w:pPr>
      <w:r>
        <w:rPr>
          <w:lang w:val="zh_TW" w:bidi="zh_TW"/>
        </w:rPr>
        <w:t>阿摩司書 5:16–17</w:t>
      </w:r>
      <w:r>
        <w:rPr>
          <w:lang w:val="zh_TW" w:bidi="zh_TW"/>
        </w:rPr>
      </w:r>
    </w:p>
    <w:p>
      <w:pPr/>
      <w:r>
        <w:rPr>
          <w:lang w:val="zh_TW" w:bidi="zh_TW"/>
        </w:rPr>
      </w:r>
      <w:r>
        <w:rPr>
          <w:lang w:val="zh_TW" w:bidi="zh_TW"/>
        </w:rPr>
        <w:t>哭泣</w:t>
      </w:r>
      <w:r>
        <w:rPr>
          <w:lang w:val="zh_TW" w:bidi="zh_TW"/>
        </w:rPr>
        <w:t>......</w:t>
      </w:r>
      <w:r>
        <w:rPr>
          <w:lang w:val="zh_TW" w:bidi="zh_TW"/>
        </w:rPr>
        <w:t>哀悼</w:t>
      </w:r>
      <w:r>
        <w:rPr>
          <w:lang w:val="zh_TW" w:bidi="zh_TW"/>
        </w:rPr>
        <w:t>......</w:t>
      </w:r>
      <w:r>
        <w:rPr>
          <w:lang w:val="zh_TW" w:bidi="zh_TW"/>
        </w:rPr>
        <w:t>哀號（和合本譯為：</w:t>
      </w:r>
      <w:r>
        <w:rPr>
          <w:lang w:val="zh_TW" w:bidi="zh_TW"/>
        </w:rPr>
        <w:t>哀號</w:t>
      </w:r>
      <w:r>
        <w:rPr>
          <w:lang w:val="zh_TW" w:bidi="zh_TW"/>
        </w:rPr>
        <w:t>......</w:t>
      </w:r>
      <w:r>
        <w:rPr>
          <w:lang w:val="zh_TW" w:bidi="zh_TW"/>
        </w:rPr>
        <w:t>哭號</w:t>
      </w:r>
      <w:r>
        <w:rPr>
          <w:lang w:val="zh_TW" w:bidi="zh_TW"/>
        </w:rPr>
        <w:t>......</w:t>
      </w:r>
      <w:r>
        <w:rPr>
          <w:lang w:val="zh_TW" w:bidi="zh_TW"/>
        </w:rPr>
        <w:t>哀號</w:t>
      </w:r>
      <w:r>
        <w:rPr>
          <w:lang w:val="zh_TW" w:bidi="zh_TW"/>
        </w:rPr>
        <w:t>）：即將來臨的</w:t>
      </w:r>
      <w:r>
        <w:rPr>
          <w:lang w:val="zh_TW" w:bidi="zh_TW"/>
        </w:rPr>
        <w:t>廣泛且必然的毀滅，</w:t>
      </w:r>
      <w:r>
        <w:rPr>
          <w:lang w:val="zh_TW" w:bidi="zh_TW"/>
        </w:rPr>
        <w:t>將導致悲痛（</w:t>
      </w:r>
      <w:r>
        <w:rPr>
          <w:lang w:val="zh_TW" w:bidi="zh_TW"/>
        </w:rPr>
        <w:t>5:1–2</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5:18</w:t>
      </w:r>
      <w:r>
        <w:rPr>
          <w:lang w:val="zh_TW" w:bidi="zh_TW"/>
        </w:rPr>
      </w:r>
    </w:p>
    <w:p>
      <w:pPr>
        <w:pStyle w:val="ListBullet"/>
        <w:spacing w:line="240" w:lineRule="auto"/>
        <w:ind w:left="720"/>
      </w:pPr>
      <w:r>
        <w:rPr>
          <w:lang w:val="zh_TW" w:bidi="zh_TW"/>
        </w:rPr>
      </w:r>
      <w:r>
        <w:rPr>
          <w:lang w:val="zh_TW" w:bidi="zh_TW"/>
        </w:rPr>
        <w:t>阿摩司再次批評了以色列人對他們被揀選的地位的扭曲看法（見</w:t>
      </w:r>
      <w:r>
        <w:rPr>
          <w:lang w:val="zh_TW" w:bidi="zh_TW"/>
        </w:rPr>
        <w:t>3:2</w:t>
      </w:r>
      <w:r>
        <w:rPr>
          <w:lang w:val="zh_TW" w:bidi="zh_TW"/>
        </w:rPr>
        <w:t>）。</w:t>
      </w:r>
    </w:p>
    <w:p>
      <w:pPr>
        <w:pStyle w:val="ListBullet"/>
        <w:spacing w:line="240" w:lineRule="auto"/>
        <w:ind w:left="720"/>
      </w:pPr>
      <w:r>
        <w:rPr>
          <w:lang w:val="zh_TW" w:bidi="zh_TW"/>
        </w:rPr>
      </w:r>
      <w:r>
        <w:rPr>
          <w:lang w:val="zh_TW" w:bidi="zh_TW"/>
        </w:rPr>
        <w:t>悲哀等待著你（和合本譯為：</w:t>
      </w:r>
      <w:r>
        <w:rPr>
          <w:lang w:val="zh_TW" w:bidi="zh_TW"/>
        </w:rPr>
        <w:t>想望......有禍了</w:t>
      </w:r>
      <w:r>
        <w:rPr>
          <w:lang w:val="zh_TW" w:bidi="zh_TW"/>
        </w:rPr>
        <w:t>）這片語表示由重大悲劇所帶來的絕望。</w:t>
      </w:r>
    </w:p>
    <w:p>
      <w:pPr>
        <w:pStyle w:val="ListBullet"/>
        <w:spacing w:line="240" w:lineRule="auto"/>
        <w:ind w:left="720"/>
      </w:pPr>
      <w:r>
        <w:rPr>
          <w:lang w:val="zh_TW" w:bidi="zh_TW"/>
        </w:rPr>
      </w:r>
      <w:r>
        <w:rPr>
          <w:lang w:val="zh_TW" w:bidi="zh_TW"/>
        </w:rPr>
        <w:t>在舊約聖經中，耶和華的日子（見</w:t>
      </w:r>
      <w:r>
        <w:rPr>
          <w:lang w:val="zh_TW" w:bidi="zh_TW"/>
        </w:rPr>
        <w:t>賽13:6</w:t>
      </w:r>
      <w:r>
        <w:rPr>
          <w:lang w:val="zh_TW" w:bidi="zh_TW"/>
        </w:rPr>
        <w:t>、</w:t>
      </w:r>
      <w:r>
        <w:rPr>
          <w:lang w:val="zh_TW" w:bidi="zh_TW"/>
        </w:rPr>
        <w:t>9</w:t>
      </w:r>
      <w:r>
        <w:rPr>
          <w:lang w:val="zh_TW" w:bidi="zh_TW"/>
        </w:rPr>
        <w:t>）是神介入世界以糾正錯誤的時刻。神的介入意味著為義人伸冤，但對惡人則是審判。以色列認為在那日（另見</w:t>
      </w:r>
      <w:r>
        <w:rPr>
          <w:lang w:val="zh_TW" w:bidi="zh_TW"/>
        </w:rPr>
        <w:t>摩8:3</w:t>
      </w:r>
      <w:r>
        <w:rPr>
          <w:lang w:val="zh_TW" w:bidi="zh_TW"/>
        </w:rPr>
        <w:t>、</w:t>
      </w:r>
      <w:r>
        <w:rPr>
          <w:lang w:val="zh_TW" w:bidi="zh_TW"/>
        </w:rPr>
        <w:t>9</w:t>
      </w:r>
      <w:r>
        <w:rPr>
          <w:lang w:val="zh_TW" w:bidi="zh_TW"/>
        </w:rPr>
        <w:t>、</w:t>
      </w:r>
      <w:r>
        <w:rPr>
          <w:lang w:val="zh_TW" w:bidi="zh_TW"/>
        </w:rPr>
        <w:t>13</w:t>
      </w:r>
      <w:r>
        <w:rPr>
          <w:lang w:val="zh_TW" w:bidi="zh_TW"/>
        </w:rPr>
        <w:t>，</w:t>
      </w:r>
      <w:r>
        <w:rPr>
          <w:lang w:val="zh_TW" w:bidi="zh_TW"/>
        </w:rPr>
        <w:t>9:11</w:t>
      </w:r>
      <w:r>
        <w:rPr>
          <w:lang w:val="zh_TW" w:bidi="zh_TW"/>
        </w:rPr>
        <w:t>）神會拯救他們。然而，由於以色列人行惡，耶和華的日子帶來的將是黑暗，而非光明。亞述在公元前722年征服了北國（</w:t>
      </w:r>
      <w:r>
        <w:rPr>
          <w:lang w:val="zh_TW" w:bidi="zh_TW"/>
        </w:rPr>
        <w:t>王下17:7–23</w:t>
      </w:r>
      <w:r>
        <w:rPr>
          <w:lang w:val="zh_TW" w:bidi="zh_TW"/>
        </w:rPr>
        <w:t>），應驗了這一預言。</w:t>
      </w:r>
      <w:r>
        <w:rPr>
          <w:lang w:val="zh_TW" w:bidi="zh_TW"/>
        </w:rPr>
      </w:r>
      <w:r>
        <w:rPr>
          <w:lang w:val="zh_TW" w:bidi="zh_TW"/>
        </w:rPr>
      </w:r>
    </w:p>
    <w:p>
      <w:pPr/>
      <w:r>
        <w:rPr>
          <w:lang w:val="zh_TW" w:bidi="zh_TW"/>
        </w:rPr>
      </w:r>
    </w:p>
    <w:p>
      <w:pPr>
        <w:pStyle w:val="Heading2"/>
      </w:pPr>
      <w:r>
        <w:rPr>
          <w:lang w:val="zh_TW" w:bidi="zh_TW"/>
        </w:rPr>
        <w:t>阿摩司書 5:18–6:14</w:t>
      </w:r>
      <w:r>
        <w:rPr>
          <w:lang w:val="zh_TW" w:bidi="zh_TW"/>
        </w:rPr>
      </w:r>
    </w:p>
    <w:p>
      <w:pPr/>
      <w:r>
        <w:rPr>
          <w:lang w:val="zh_TW" w:bidi="zh_TW"/>
        </w:rPr>
      </w:r>
      <w:r>
        <w:rPr>
          <w:lang w:val="zh_TW" w:bidi="zh_TW"/>
        </w:rPr>
        <w:t>這部分的悲傷宣告發展出兩個主題：（1）以色列的背道會使「耶和華的日子」成為審判之日，而非救恩之日；（2）猶大的屬靈自滿也會帶來審判。</w:t>
      </w:r>
      <w:r>
        <w:rPr>
          <w:lang w:val="zh_TW" w:bidi="zh_TW"/>
        </w:rPr>
      </w:r>
      <w:r>
        <w:rPr>
          <w:lang w:val="zh_TW" w:bidi="zh_TW"/>
        </w:rPr>
      </w:r>
    </w:p>
    <w:p>
      <w:pPr/>
      <w:r>
        <w:rPr>
          <w:lang w:val="zh_TW" w:bidi="zh_TW"/>
        </w:rPr>
      </w:r>
    </w:p>
    <w:p>
      <w:pPr>
        <w:pStyle w:val="Heading2"/>
      </w:pPr>
      <w:r>
        <w:rPr>
          <w:lang w:val="zh_TW" w:bidi="zh_TW"/>
        </w:rPr>
        <w:t>阿摩司書 5:21–27</w:t>
      </w:r>
      <w:r>
        <w:rPr>
          <w:lang w:val="zh_TW" w:bidi="zh_TW"/>
        </w:rPr>
      </w:r>
    </w:p>
    <w:p>
      <w:pPr/>
      <w:r>
        <w:rPr>
          <w:lang w:val="zh_TW" w:bidi="zh_TW"/>
        </w:rPr>
      </w:r>
      <w:r>
        <w:rPr>
          <w:lang w:val="zh_TW" w:bidi="zh_TW"/>
        </w:rPr>
        <w:t>阿摩司再次面對以色列人在宗教上的虛偽和屬靈上的不忠（見</w:t>
      </w:r>
      <w:r>
        <w:rPr>
          <w:lang w:val="zh_TW" w:bidi="zh_TW"/>
        </w:rPr>
        <w:t>4:4–5</w:t>
      </w:r>
      <w:r>
        <w:rPr>
          <w:lang w:val="zh_TW" w:bidi="zh_TW"/>
        </w:rPr>
        <w:t>；</w:t>
      </w:r>
      <w:r>
        <w:rPr>
          <w:lang w:val="zh_TW" w:bidi="zh_TW"/>
        </w:rPr>
        <w:t>賽1:10–20</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5:22</w:t>
      </w:r>
      <w:r>
        <w:rPr>
          <w:lang w:val="zh_TW" w:bidi="zh_TW"/>
        </w:rPr>
      </w:r>
    </w:p>
    <w:p>
      <w:pPr/>
      <w:r>
        <w:rPr>
          <w:lang w:val="zh_TW" w:bidi="zh_TW"/>
        </w:rPr>
      </w:r>
      <w:r>
        <w:rPr>
          <w:lang w:val="zh_TW" w:bidi="zh_TW"/>
        </w:rPr>
        <w:t>神不會接受以色列人的供物（見</w:t>
      </w:r>
      <w:r>
        <w:rPr>
          <w:lang w:val="zh_TW" w:bidi="zh_TW"/>
        </w:rPr>
        <w:t>利1–6章</w:t>
      </w:r>
      <w:r>
        <w:rPr>
          <w:lang w:val="zh_TW" w:bidi="zh_TW"/>
        </w:rPr>
        <w:t>），因為這些供物是試圖以巫術操縱祂，而不是真正悔改和信心的象徵。</w:t>
      </w:r>
      <w:r>
        <w:rPr>
          <w:lang w:val="zh_TW" w:bidi="zh_TW"/>
        </w:rPr>
      </w:r>
      <w:r>
        <w:rPr>
          <w:lang w:val="zh_TW" w:bidi="zh_TW"/>
        </w:rPr>
      </w:r>
    </w:p>
    <w:p>
      <w:pPr/>
      <w:r>
        <w:rPr>
          <w:lang w:val="zh_TW" w:bidi="zh_TW"/>
        </w:rPr>
      </w:r>
    </w:p>
    <w:p>
      <w:pPr>
        <w:pStyle w:val="Heading2"/>
      </w:pPr>
      <w:r>
        <w:rPr>
          <w:lang w:val="zh_TW" w:bidi="zh_TW"/>
        </w:rPr>
        <w:t>阿摩司書 5:24</w:t>
      </w:r>
      <w:r>
        <w:rPr>
          <w:lang w:val="zh_TW" w:bidi="zh_TW"/>
        </w:rPr>
      </w:r>
    </w:p>
    <w:p>
      <w:pPr>
        <w:pStyle w:val="ListBullet"/>
        <w:spacing w:line="240" w:lineRule="auto"/>
        <w:ind w:left="720"/>
      </w:pPr>
      <w:r>
        <w:rPr>
          <w:lang w:val="zh_TW" w:bidi="zh_TW"/>
        </w:rPr>
      </w:r>
      <w:r>
        <w:rPr>
          <w:lang w:val="zh_TW" w:bidi="zh_TW"/>
        </w:rPr>
        <w:t>這是阿摩司書中第二大主題經文（見</w:t>
      </w:r>
      <w:r>
        <w:rPr>
          <w:lang w:val="zh_TW" w:bidi="zh_TW"/>
        </w:rPr>
        <w:t>4:12</w:t>
      </w:r>
      <w:r>
        <w:rPr>
          <w:lang w:val="zh_TW" w:bidi="zh_TW"/>
        </w:rPr>
        <w:t>）。</w:t>
      </w:r>
    </w:p>
    <w:p>
      <w:pPr>
        <w:pStyle w:val="ListBullet"/>
        <w:spacing w:line="240" w:lineRule="auto"/>
        <w:ind w:left="720"/>
      </w:pPr>
      <w:r>
        <w:rPr>
          <w:lang w:val="zh_TW" w:bidi="zh_TW"/>
        </w:rPr>
      </w:r>
      <w:r>
        <w:rPr>
          <w:lang w:val="zh_TW" w:bidi="zh_TW"/>
        </w:rPr>
        <w:t>無盡的河（和合本譯為：</w:t>
      </w:r>
      <w:r>
        <w:rPr>
          <w:lang w:val="zh_TW" w:bidi="zh_TW"/>
        </w:rPr>
        <w:t>江河滔滔</w:t>
      </w:r>
      <w:r>
        <w:rPr>
          <w:lang w:val="zh_TW" w:bidi="zh_TW"/>
        </w:rPr>
        <w:t>）：以色列乾旱地區的溪流或山谷（河道）只有在雨季時才會暫時有水。然而，神希望的是持續的，而非季節性的公義。</w:t>
      </w:r>
      <w:r>
        <w:rPr>
          <w:lang w:val="zh_TW" w:bidi="zh_TW"/>
        </w:rPr>
      </w:r>
      <w:r>
        <w:rPr>
          <w:lang w:val="zh_TW" w:bidi="zh_TW"/>
        </w:rPr>
      </w:r>
    </w:p>
    <w:p>
      <w:pPr/>
      <w:r>
        <w:rPr>
          <w:lang w:val="zh_TW" w:bidi="zh_TW"/>
        </w:rPr>
      </w:r>
    </w:p>
    <w:p>
      <w:pPr>
        <w:pStyle w:val="Heading2"/>
      </w:pPr>
      <w:r>
        <w:rPr>
          <w:lang w:val="zh_TW" w:bidi="zh_TW"/>
        </w:rPr>
        <w:t>阿摩司書 5:25</w:t>
      </w:r>
      <w:r>
        <w:rPr>
          <w:lang w:val="zh_TW" w:bidi="zh_TW"/>
        </w:rPr>
      </w:r>
    </w:p>
    <w:p>
      <w:pPr>
        <w:pStyle w:val="ListBullet"/>
        <w:spacing w:line="240" w:lineRule="auto"/>
        <w:ind w:left="720"/>
      </w:pPr>
      <w:r>
        <w:rPr>
          <w:lang w:val="zh_TW" w:bidi="zh_TW"/>
        </w:rPr>
      </w:r>
      <w:r>
        <w:rPr>
          <w:lang w:val="zh_TW" w:bidi="zh_TW"/>
        </w:rPr>
        <w:t>以色列與神的關係是基於真正的奉獻，這種奉獻帶來順服（</w:t>
      </w:r>
      <w:r>
        <w:rPr>
          <w:lang w:val="zh_TW" w:bidi="zh_TW"/>
        </w:rPr>
        <w:t>撒上15:22–23</w:t>
      </w:r>
      <w:r>
        <w:rPr>
          <w:lang w:val="zh_TW" w:bidi="zh_TW"/>
        </w:rPr>
        <w:t>）。代表悔改和信心的祭物可以修補因罪而造成的裂痕，但它們不能替代按照神的話語而活的生命。</w:t>
      </w:r>
    </w:p>
    <w:p>
      <w:pPr>
        <w:pStyle w:val="ListBullet"/>
        <w:spacing w:line="240" w:lineRule="auto"/>
        <w:ind w:left="720"/>
      </w:pPr>
      <w:r>
        <w:rPr>
          <w:lang w:val="zh_TW" w:bidi="zh_TW"/>
        </w:rPr>
      </w:r>
      <w:r>
        <w:rPr>
          <w:lang w:val="zh_TW" w:bidi="zh_TW"/>
        </w:rPr>
        <w:t>以色列人在加低斯巴尼亞叛亂後，在曠野流浪了四十年（見</w:t>
      </w:r>
      <w:r>
        <w:rPr>
          <w:lang w:val="zh_TW" w:bidi="zh_TW"/>
        </w:rPr>
        <w:t>民14:32–35</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5:25–26</w:t>
      </w:r>
      <w:r>
        <w:rPr>
          <w:lang w:val="zh_TW" w:bidi="zh_TW"/>
        </w:rPr>
      </w:r>
    </w:p>
    <w:p>
      <w:pPr/>
      <w:r>
        <w:rPr>
          <w:lang w:val="zh_TW" w:bidi="zh_TW"/>
        </w:rPr>
      </w:r>
      <w:r>
        <w:rPr>
          <w:lang w:val="zh_TW" w:bidi="zh_TW"/>
        </w:rPr>
        <w:t>雖然以色列人聲稱因為西奈之約，神必須祝福他們，但阿摩司證明他們從那約最初的日子起就一直是異教徒。</w:t>
      </w:r>
      <w:r>
        <w:rPr>
          <w:lang w:val="zh_TW" w:bidi="zh_TW"/>
        </w:rPr>
      </w:r>
      <w:r>
        <w:rPr>
          <w:lang w:val="zh_TW" w:bidi="zh_TW"/>
        </w:rPr>
      </w:r>
    </w:p>
    <w:p>
      <w:pPr/>
      <w:r>
        <w:rPr>
          <w:lang w:val="zh_TW" w:bidi="zh_TW"/>
        </w:rPr>
      </w:r>
    </w:p>
    <w:p>
      <w:pPr>
        <w:pStyle w:val="Heading2"/>
      </w:pPr>
      <w:r>
        <w:rPr>
          <w:lang w:val="zh_TW" w:bidi="zh_TW"/>
        </w:rPr>
        <w:t>阿摩司書 5:26–27</w:t>
      </w:r>
      <w:r>
        <w:rPr>
          <w:lang w:val="zh_TW" w:bidi="zh_TW"/>
        </w:rPr>
      </w:r>
    </w:p>
    <w:p>
      <w:pPr/>
      <w:r>
        <w:rPr>
          <w:lang w:val="zh_TW" w:bidi="zh_TW"/>
        </w:rPr>
      </w:r>
      <w:r>
        <w:rPr>
          <w:lang w:val="zh_TW" w:bidi="zh_TW"/>
        </w:rPr>
        <w:t>出現在</w:t>
      </w:r>
      <w:r>
        <w:rPr>
          <w:lang w:val="zh_TW" w:bidi="zh_TW"/>
        </w:rPr>
        <w:t>五章26節</w:t>
      </w:r>
      <w:r>
        <w:rPr>
          <w:lang w:val="zh_TW" w:bidi="zh_TW"/>
        </w:rPr>
        <w:t>的名字引發了多種猜測，但許多解經家認為它們是未確定的異教神祇的名字。王神（和合本譯為：摩洛）很可能是亞捫人的神摩洛（見</w:t>
      </w:r>
      <w:r>
        <w:rPr>
          <w:lang w:val="zh_TW" w:bidi="zh_TW"/>
        </w:rPr>
        <w:t>1:15</w:t>
      </w:r>
      <w:r>
        <w:rPr>
          <w:lang w:val="zh_TW" w:bidi="zh_TW"/>
        </w:rPr>
        <w:t>）。翻譯為你們事奉的（和合本譯為：你們抬著）一詞可能意味著</w:t>
      </w:r>
      <w:r>
        <w:rPr>
          <w:i/>
          <w:lang w:val="zh_TW" w:bidi="zh_TW"/>
        </w:rPr>
        <w:t>你們將抬起</w:t>
      </w:r>
      <w:r>
        <w:rPr>
          <w:lang w:val="zh_TW" w:bidi="zh_TW"/>
        </w:rPr>
        <w:t>，在這種情況下，先知是在對比以色列或猶大，他們抬著他們的偶像，而神則是托著他的子民（見</w:t>
      </w:r>
      <w:r>
        <w:rPr>
          <w:lang w:val="zh_TW" w:bidi="zh_TW"/>
        </w:rPr>
        <w:t>賽46:1–7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6:1</w:t>
      </w:r>
      <w:r>
        <w:rPr>
          <w:lang w:val="zh_TW" w:bidi="zh_TW"/>
        </w:rPr>
      </w:r>
    </w:p>
    <w:p>
      <w:pPr/>
      <w:r>
        <w:rPr>
          <w:lang w:val="zh_TW" w:bidi="zh_TW"/>
        </w:rPr>
      </w:r>
      <w:r>
        <w:rPr>
          <w:lang w:val="zh_TW" w:bidi="zh_TW"/>
        </w:rPr>
        <w:t>耶路撒冷（和合本譯為：</w:t>
      </w:r>
      <w:r>
        <w:rPr>
          <w:lang w:val="zh_TW" w:bidi="zh_TW"/>
        </w:rPr>
        <w:t>錫安</w:t>
      </w:r>
      <w:r>
        <w:rPr>
          <w:lang w:val="zh_TW" w:bidi="zh_TW"/>
        </w:rPr>
        <w:t>）……撒馬利亞：包含耶路撒冷的信息是出乎意料的，但這表明神不偏袒任何人；無論誰悖逆神都會經歷悲傷。希伯來文本使用了</w:t>
      </w:r>
      <w:r>
        <w:rPr>
          <w:i/>
          <w:lang w:val="zh_TW" w:bidi="zh_TW"/>
        </w:rPr>
        <w:t>錫安……撒馬利亞山</w:t>
      </w:r>
      <w:r>
        <w:rPr>
          <w:lang w:val="zh_TW" w:bidi="zh_TW"/>
        </w:rPr>
        <w:t>這些用語，指的是這兩座城市的堡壘。猶大和以色列的百姓都自滿且自以為是，認為耶路撒冷和撒馬利亞的城市堡壘是堅不可摧的（另見</w:t>
      </w:r>
      <w:r>
        <w:rPr>
          <w:lang w:val="zh_TW" w:bidi="zh_TW"/>
        </w:rPr>
        <w:t>4:3</w:t>
      </w:r>
      <w:r>
        <w:rPr>
          <w:lang w:val="zh_TW" w:bidi="zh_TW"/>
        </w:rPr>
        <w:t>）。倚靠物質力量而不是神就是罪。</w:t>
      </w:r>
      <w:r>
        <w:rPr>
          <w:lang w:val="zh_TW" w:bidi="zh_TW"/>
        </w:rPr>
      </w:r>
      <w:r>
        <w:rPr>
          <w:lang w:val="zh_TW" w:bidi="zh_TW"/>
        </w:rPr>
      </w:r>
    </w:p>
    <w:p>
      <w:pPr/>
      <w:r>
        <w:rPr>
          <w:lang w:val="zh_TW" w:bidi="zh_TW"/>
        </w:rPr>
      </w:r>
    </w:p>
    <w:p>
      <w:pPr>
        <w:pStyle w:val="Heading2"/>
      </w:pPr>
      <w:r>
        <w:rPr>
          <w:lang w:val="zh_TW" w:bidi="zh_TW"/>
        </w:rPr>
        <w:t>阿摩司書 6:2</w:t>
      </w:r>
      <w:r>
        <w:rPr>
          <w:lang w:val="zh_TW" w:bidi="zh_TW"/>
        </w:rPr>
      </w:r>
    </w:p>
    <w:p>
      <w:pPr>
        <w:pStyle w:val="ListBullet"/>
        <w:spacing w:line="240" w:lineRule="auto"/>
        <w:ind w:left="720"/>
      </w:pPr>
      <w:r>
        <w:rPr>
          <w:lang w:val="zh_TW" w:bidi="zh_TW"/>
        </w:rPr>
      </w:r>
      <w:r>
        <w:rPr>
          <w:lang w:val="zh_TW" w:bidi="zh_TW"/>
        </w:rPr>
        <w:t>甲尼和哈馬都是受以色列影響的亞蘭城邦（見</w:t>
      </w:r>
      <w:r>
        <w:rPr>
          <w:lang w:val="zh_TW" w:bidi="zh_TW"/>
        </w:rPr>
        <w:t>王下14:28</w:t>
      </w:r>
      <w:r>
        <w:rPr>
          <w:lang w:val="zh_TW" w:bidi="zh_TW"/>
        </w:rPr>
        <w:t>）。甲尼在公元前738年被亞述攻陷，哈馬不久後也被迫納貢。烏西雅曾拆毀迦特的城牆（</w:t>
      </w:r>
      <w:r>
        <w:rPr>
          <w:lang w:val="zh_TW" w:bidi="zh_TW"/>
        </w:rPr>
        <w:t>代下26:6</w:t>
      </w:r>
      <w:r>
        <w:rPr>
          <w:lang w:val="zh_TW" w:bidi="zh_TW"/>
        </w:rPr>
        <w:t>），但它也在公元前711年被亞述攻陷。</w:t>
      </w:r>
    </w:p>
    <w:p>
      <w:pPr>
        <w:pStyle w:val="ListBullet"/>
        <w:spacing w:line="240" w:lineRule="auto"/>
        <w:ind w:left="720"/>
      </w:pPr>
      <w:r>
        <w:rPr>
          <w:lang w:val="zh_TW" w:bidi="zh_TW"/>
        </w:rPr>
      </w:r>
      <w:r>
        <w:rPr>
          <w:lang w:val="zh_TW" w:bidi="zh_TW"/>
        </w:rPr>
        <w:t>你也好不到哪裡去（和合本譯為：</w:t>
      </w:r>
      <w:r>
        <w:rPr>
          <w:lang w:val="zh_TW" w:bidi="zh_TW"/>
        </w:rPr>
        <w:t>......</w:t>
      </w:r>
      <w:r>
        <w:rPr>
          <w:lang w:val="zh_TW" w:bidi="zh_TW"/>
        </w:rPr>
        <w:t>還強嗎？</w:t>
      </w:r>
      <w:r>
        <w:rPr>
          <w:lang w:val="zh_TW" w:bidi="zh_TW"/>
        </w:rPr>
        <w:t>......</w:t>
      </w:r>
      <w:r>
        <w:rPr>
          <w:lang w:val="zh_TW" w:bidi="zh_TW"/>
        </w:rPr>
        <w:t>還寬嗎？）：以色列本身也在公元前722年淪陷。</w:t>
      </w:r>
      <w:r>
        <w:rPr>
          <w:lang w:val="zh_TW" w:bidi="zh_TW"/>
        </w:rPr>
      </w:r>
      <w:r>
        <w:rPr>
          <w:lang w:val="zh_TW" w:bidi="zh_TW"/>
        </w:rPr>
      </w:r>
    </w:p>
    <w:p>
      <w:pPr/>
      <w:r>
        <w:rPr>
          <w:lang w:val="zh_TW" w:bidi="zh_TW"/>
        </w:rPr>
      </w:r>
    </w:p>
    <w:p>
      <w:pPr>
        <w:pStyle w:val="Heading2"/>
      </w:pPr>
      <w:r>
        <w:rPr>
          <w:lang w:val="zh_TW" w:bidi="zh_TW"/>
        </w:rPr>
        <w:t>阿摩司書 6:3</w:t>
      </w:r>
      <w:r>
        <w:rPr>
          <w:lang w:val="zh_TW" w:bidi="zh_TW"/>
        </w:rPr>
      </w:r>
    </w:p>
    <w:p>
      <w:pPr/>
      <w:r>
        <w:rPr>
          <w:lang w:val="zh_TW" w:bidi="zh_TW"/>
        </w:rPr>
      </w:r>
      <w:r>
        <w:rPr>
          <w:lang w:val="zh_TW" w:bidi="zh_TW"/>
        </w:rPr>
        <w:t>審判的日子（字面意思是</w:t>
      </w:r>
      <w:r>
        <w:rPr>
          <w:i/>
          <w:lang w:val="zh_TW" w:bidi="zh_TW"/>
        </w:rPr>
        <w:t>暴力之座</w:t>
      </w:r>
      <w:r>
        <w:rPr>
          <w:lang w:val="zh_TW" w:bidi="zh_TW"/>
        </w:rPr>
        <w:t>）（和合本譯為：降禍的日子）：阿摩司用這句話來表示，以色列的行為加速了亞述征服的暴力，或者指的是人們將即將來臨的災難拋諸腦後，從而鼓勵了對窮人每日的暴力。</w:t>
      </w:r>
      <w:r>
        <w:rPr>
          <w:lang w:val="zh_TW" w:bidi="zh_TW"/>
        </w:rPr>
      </w:r>
      <w:r>
        <w:rPr>
          <w:lang w:val="zh_TW" w:bidi="zh_TW"/>
        </w:rPr>
      </w:r>
    </w:p>
    <w:p>
      <w:pPr/>
      <w:r>
        <w:rPr>
          <w:lang w:val="zh_TW" w:bidi="zh_TW"/>
        </w:rPr>
      </w:r>
    </w:p>
    <w:p>
      <w:pPr>
        <w:pStyle w:val="Heading2"/>
      </w:pPr>
      <w:r>
        <w:rPr>
          <w:lang w:val="zh_TW" w:bidi="zh_TW"/>
        </w:rPr>
        <w:t>阿摩司書 6:4</w:t>
      </w:r>
      <w:r>
        <w:rPr>
          <w:lang w:val="zh_TW" w:bidi="zh_TW"/>
        </w:rPr>
      </w:r>
    </w:p>
    <w:p>
      <w:pPr/>
      <w:r>
        <w:rPr>
          <w:lang w:val="zh_TW" w:bidi="zh_TW"/>
        </w:rPr>
      </w:r>
      <w:r>
        <w:rPr>
          <w:lang w:val="zh_TW" w:bidi="zh_TW"/>
        </w:rPr>
        <w:t>肉類通常用來招待貴賓。常見的食物包括麵包、水果、蔬菜和乳製品。每日食用肉類表明了富裕階層的奢華。</w:t>
      </w:r>
      <w:r>
        <w:rPr>
          <w:lang w:val="zh_TW" w:bidi="zh_TW"/>
        </w:rPr>
      </w:r>
      <w:r>
        <w:rPr>
          <w:lang w:val="zh_TW" w:bidi="zh_TW"/>
        </w:rPr>
      </w:r>
    </w:p>
    <w:p>
      <w:pPr/>
      <w:r>
        <w:rPr>
          <w:lang w:val="zh_TW" w:bidi="zh_TW"/>
        </w:rPr>
      </w:r>
    </w:p>
    <w:p>
      <w:pPr>
        <w:pStyle w:val="Heading2"/>
      </w:pPr>
      <w:r>
        <w:rPr>
          <w:lang w:val="zh_TW" w:bidi="zh_TW"/>
        </w:rPr>
        <w:t>阿摩司書 6:5–6</w:t>
      </w:r>
      <w:r>
        <w:rPr>
          <w:lang w:val="zh_TW" w:bidi="zh_TW"/>
        </w:rPr>
      </w:r>
    </w:p>
    <w:p>
      <w:pPr/>
      <w:r>
        <w:rPr>
          <w:lang w:val="zh_TW" w:bidi="zh_TW"/>
        </w:rPr>
      </w:r>
      <w:r>
        <w:rPr>
          <w:lang w:val="zh_TW" w:bidi="zh_TW"/>
        </w:rPr>
        <w:t>這些詩句描繪了醉酒狂歡的場景。</w:t>
      </w:r>
      <w:r>
        <w:rPr>
          <w:lang w:val="zh_TW" w:bidi="zh_TW"/>
        </w:rPr>
      </w:r>
      <w:r>
        <w:rPr>
          <w:lang w:val="zh_TW" w:bidi="zh_TW"/>
        </w:rPr>
      </w:r>
    </w:p>
    <w:p>
      <w:pPr/>
      <w:r>
        <w:rPr>
          <w:lang w:val="zh_TW" w:bidi="zh_TW"/>
        </w:rPr>
      </w:r>
    </w:p>
    <w:p>
      <w:pPr>
        <w:pStyle w:val="Heading2"/>
      </w:pPr>
      <w:r>
        <w:rPr>
          <w:lang w:val="zh_TW" w:bidi="zh_TW"/>
        </w:rPr>
        <w:t>阿摩司書 6:6</w:t>
      </w:r>
      <w:r>
        <w:rPr>
          <w:lang w:val="zh_TW" w:bidi="zh_TW"/>
        </w:rPr>
      </w:r>
    </w:p>
    <w:p>
      <w:pPr>
        <w:pStyle w:val="ListBullet"/>
        <w:spacing w:line="240" w:lineRule="auto"/>
        <w:ind w:left="720"/>
      </w:pPr>
      <w:r>
        <w:rPr>
          <w:lang w:val="zh_TW" w:bidi="zh_TW"/>
        </w:rPr>
      </w:r>
      <w:r>
        <w:rPr>
          <w:lang w:val="zh_TW" w:bidi="zh_TW"/>
        </w:rPr>
        <w:t>大碗喝酒：翻譯為</w:t>
      </w:r>
      <w:r>
        <w:rPr>
          <w:i/>
          <w:lang w:val="zh_TW" w:bidi="zh_TW"/>
        </w:rPr>
        <w:t>碗</w:t>
      </w:r>
      <w:r>
        <w:rPr>
          <w:lang w:val="zh_TW" w:bidi="zh_TW"/>
        </w:rPr>
        <w:t>的詞（希伯來文 mizraq）與一個意思是</w:t>
      </w:r>
      <w:r>
        <w:rPr>
          <w:i/>
          <w:lang w:val="zh_TW" w:bidi="zh_TW"/>
        </w:rPr>
        <w:t>灑</w:t>
      </w:r>
      <w:r>
        <w:rPr>
          <w:lang w:val="zh_TW" w:bidi="zh_TW"/>
        </w:rPr>
        <w:t>或</w:t>
      </w:r>
      <w:r>
        <w:rPr>
          <w:i/>
          <w:lang w:val="zh_TW" w:bidi="zh_TW"/>
        </w:rPr>
        <w:t>濺</w:t>
      </w:r>
      <w:r>
        <w:rPr>
          <w:lang w:val="zh_TW" w:bidi="zh_TW"/>
        </w:rPr>
        <w:t>（希伯來文 zaraq；見</w:t>
      </w:r>
      <w:r>
        <w:rPr>
          <w:lang w:val="zh_TW" w:bidi="zh_TW"/>
        </w:rPr>
        <w:t>出24:6</w:t>
      </w:r>
      <w:r>
        <w:rPr>
          <w:lang w:val="zh_TW" w:bidi="zh_TW"/>
        </w:rPr>
        <w:t>）的動詞有關；同一個詞也用來指在宗教儀式中用於灑血或水的盆（見</w:t>
      </w:r>
      <w:r>
        <w:rPr>
          <w:lang w:val="zh_TW" w:bidi="zh_TW"/>
        </w:rPr>
        <w:t>王下12:13</w:t>
      </w:r>
      <w:r>
        <w:rPr>
          <w:lang w:val="zh_TW" w:bidi="zh_TW"/>
        </w:rPr>
        <w:t>，</w:t>
      </w:r>
      <w:r>
        <w:rPr>
          <w:lang w:val="zh_TW" w:bidi="zh_TW"/>
        </w:rPr>
        <w:t>25:15</w:t>
      </w:r>
      <w:r>
        <w:rPr>
          <w:lang w:val="zh_TW" w:bidi="zh_TW"/>
        </w:rPr>
        <w:t>），這為他們的醉酒描述增添了一種褻瀆的感覺。</w:t>
      </w:r>
    </w:p>
    <w:p>
      <w:pPr>
        <w:pStyle w:val="ListBullet"/>
        <w:spacing w:line="240" w:lineRule="auto"/>
        <w:ind w:left="720"/>
      </w:pPr>
      <w:r>
        <w:rPr>
          <w:lang w:val="zh_TW" w:bidi="zh_TW"/>
        </w:rPr>
      </w:r>
      <w:r>
        <w:rPr>
          <w:lang w:val="zh_TW" w:bidi="zh_TW"/>
        </w:rPr>
        <w:t>你的國（和合本譯為：約瑟的）：希伯來文文本寫的是</w:t>
      </w:r>
      <w:r>
        <w:rPr>
          <w:i/>
          <w:lang w:val="zh_TW" w:bidi="zh_TW"/>
        </w:rPr>
        <w:t>約瑟的</w:t>
      </w:r>
      <w:r>
        <w:rPr>
          <w:lang w:val="zh_TW" w:bidi="zh_TW"/>
        </w:rPr>
        <w:t>，指的是北方的以色列國；見</w:t>
      </w:r>
      <w:r>
        <w:rPr>
          <w:lang w:val="zh_TW" w:bidi="zh_TW"/>
        </w:rPr>
        <w:t>阿摩司書五章6節的研讀註釋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6:8</w:t>
      </w:r>
      <w:r>
        <w:rPr>
          <w:lang w:val="zh_TW" w:bidi="zh_TW"/>
        </w:rPr>
      </w:r>
    </w:p>
    <w:p>
      <w:pPr>
        <w:pStyle w:val="ListBullet"/>
        <w:spacing w:line="240" w:lineRule="auto"/>
        <w:ind w:left="720"/>
      </w:pPr>
      <w:r>
        <w:rPr>
          <w:lang w:val="zh_TW" w:bidi="zh_TW"/>
        </w:rPr>
      </w:r>
      <w:r>
        <w:rPr>
          <w:lang w:val="zh_TW" w:bidi="zh_TW"/>
        </w:rPr>
        <w:t>耶和華能發出的最莊嚴的誓言是以祂自己的名字所發的誓言（另見</w:t>
      </w:r>
      <w:r>
        <w:rPr>
          <w:lang w:val="zh_TW" w:bidi="zh_TW"/>
        </w:rPr>
        <w:t>創22:16</w:t>
      </w:r>
      <w:r>
        <w:rPr>
          <w:lang w:val="zh_TW" w:bidi="zh_TW"/>
        </w:rPr>
        <w:t>；</w:t>
      </w:r>
      <w:r>
        <w:rPr>
          <w:lang w:val="zh_TW" w:bidi="zh_TW"/>
        </w:rPr>
        <w:t>耶51:14</w:t>
      </w:r>
      <w:r>
        <w:rPr>
          <w:lang w:val="zh_TW" w:bidi="zh_TW"/>
        </w:rPr>
        <w:t>；參</w:t>
      </w:r>
      <w:r>
        <w:rPr>
          <w:lang w:val="zh_TW" w:bidi="zh_TW"/>
        </w:rPr>
        <w:t>摩4:2</w:t>
      </w:r>
      <w:r>
        <w:rPr>
          <w:lang w:val="zh_TW" w:bidi="zh_TW"/>
        </w:rPr>
        <w:t>；</w:t>
      </w:r>
      <w:r>
        <w:rPr>
          <w:lang w:val="zh_TW" w:bidi="zh_TW"/>
        </w:rPr>
        <w:t>詩110:4</w:t>
      </w:r>
      <w:r>
        <w:rPr>
          <w:lang w:val="zh_TW" w:bidi="zh_TW"/>
        </w:rPr>
        <w:t>；</w:t>
      </w:r>
      <w:r>
        <w:rPr>
          <w:lang w:val="zh_TW" w:bidi="zh_TW"/>
        </w:rPr>
        <w:t>來6:13–14</w:t>
      </w:r>
      <w:r>
        <w:rPr>
          <w:lang w:val="zh_TW" w:bidi="zh_TW"/>
        </w:rPr>
        <w:t>）。</w:t>
      </w:r>
    </w:p>
    <w:p>
      <w:pPr>
        <w:pStyle w:val="ListBullet"/>
        <w:spacing w:line="240" w:lineRule="auto"/>
        <w:ind w:left="720"/>
      </w:pPr>
      <w:r>
        <w:rPr>
          <w:lang w:val="zh_TW" w:bidi="zh_TW"/>
        </w:rPr>
      </w:r>
      <w:r>
        <w:rPr>
          <w:lang w:val="zh_TW" w:bidi="zh_TW"/>
        </w:rPr>
        <w:t>以色列的傲慢（和合本譯為：</w:t>
      </w:r>
      <w:r>
        <w:rPr>
          <w:lang w:val="zh_TW" w:bidi="zh_TW"/>
        </w:rPr>
        <w:t>雅各的榮華</w:t>
      </w:r>
      <w:r>
        <w:rPr>
          <w:lang w:val="zh_TW" w:bidi="zh_TW"/>
        </w:rPr>
        <w:t>）（字面意思是</w:t>
      </w:r>
      <w:r>
        <w:rPr>
          <w:i/>
          <w:lang w:val="zh_TW" w:bidi="zh_TW"/>
        </w:rPr>
        <w:t>雅各的驕傲；</w:t>
      </w:r>
      <w:r>
        <w:rPr>
          <w:lang w:val="zh_TW" w:bidi="zh_TW"/>
        </w:rPr>
        <w:t>見</w:t>
      </w:r>
      <w:r>
        <w:rPr>
          <w:lang w:val="zh_TW" w:bidi="zh_TW"/>
        </w:rPr>
        <w:t>摩8:7的研讀註釋</w:t>
      </w:r>
      <w:r>
        <w:rPr>
          <w:lang w:val="zh_TW" w:bidi="zh_TW"/>
        </w:rPr>
        <w:t>）：</w:t>
      </w:r>
      <w:r>
        <w:rPr>
          <w:i/>
          <w:lang w:val="zh_TW" w:bidi="zh_TW"/>
        </w:rPr>
        <w:t>雅各</w:t>
      </w:r>
      <w:r>
        <w:rPr>
          <w:lang w:val="zh_TW" w:bidi="zh_TW"/>
        </w:rPr>
        <w:t>可以意指</w:t>
      </w:r>
      <w:r>
        <w:rPr>
          <w:i/>
          <w:lang w:val="zh_TW" w:bidi="zh_TW"/>
        </w:rPr>
        <w:t>欺騙者</w:t>
      </w:r>
      <w:r>
        <w:rPr>
          <w:lang w:val="zh_TW" w:bidi="zh_TW"/>
        </w:rPr>
        <w:t>（</w:t>
      </w:r>
      <w:r>
        <w:rPr>
          <w:lang w:val="zh_TW" w:bidi="zh_TW"/>
        </w:rPr>
        <w:t>創27:36</w:t>
      </w:r>
      <w:r>
        <w:rPr>
          <w:lang w:val="zh_TW" w:bidi="zh_TW"/>
        </w:rPr>
        <w:t>），而</w:t>
      </w:r>
      <w:r>
        <w:rPr>
          <w:i/>
          <w:lang w:val="zh_TW" w:bidi="zh_TW"/>
        </w:rPr>
        <w:t>以色列</w:t>
      </w:r>
      <w:r>
        <w:rPr>
          <w:lang w:val="zh_TW" w:bidi="zh_TW"/>
        </w:rPr>
        <w:t>則意指</w:t>
      </w:r>
      <w:r>
        <w:rPr>
          <w:i/>
          <w:lang w:val="zh_TW" w:bidi="zh_TW"/>
        </w:rPr>
        <w:t>他與神較力</w:t>
      </w:r>
      <w:r>
        <w:rPr>
          <w:lang w:val="zh_TW" w:bidi="zh_TW"/>
        </w:rPr>
        <w:t>（</w:t>
      </w:r>
      <w:r>
        <w:rPr>
          <w:lang w:val="zh_TW" w:bidi="zh_TW"/>
        </w:rPr>
        <w:t>創32:28</w:t>
      </w:r>
      <w:r>
        <w:rPr>
          <w:lang w:val="zh_TW" w:bidi="zh_TW"/>
        </w:rPr>
        <w:t>）。阿摩司使用</w:t>
      </w:r>
      <w:r>
        <w:rPr>
          <w:i/>
          <w:lang w:val="zh_TW" w:bidi="zh_TW"/>
        </w:rPr>
        <w:t>雅各</w:t>
      </w:r>
      <w:r>
        <w:rPr>
          <w:lang w:val="zh_TW" w:bidi="zh_TW"/>
        </w:rPr>
        <w:t>來表達以色列人常常表現出的頑固傲慢。</w:t>
      </w:r>
      <w:r>
        <w:rPr>
          <w:lang w:val="zh_TW" w:bidi="zh_TW"/>
        </w:rPr>
      </w:r>
      <w:r>
        <w:rPr>
          <w:lang w:val="zh_TW" w:bidi="zh_TW"/>
        </w:rPr>
      </w:r>
    </w:p>
    <w:p>
      <w:pPr/>
      <w:r>
        <w:rPr>
          <w:lang w:val="zh_TW" w:bidi="zh_TW"/>
        </w:rPr>
      </w:r>
    </w:p>
    <w:p>
      <w:pPr>
        <w:pStyle w:val="Heading2"/>
      </w:pPr>
      <w:r>
        <w:rPr>
          <w:lang w:val="zh_TW" w:bidi="zh_TW"/>
        </w:rPr>
        <w:t>阿摩司書 6:9–10</w:t>
      </w:r>
      <w:r>
        <w:rPr>
          <w:lang w:val="zh_TW" w:bidi="zh_TW"/>
        </w:rPr>
      </w:r>
    </w:p>
    <w:p>
      <w:pPr/>
      <w:r>
        <w:rPr>
          <w:lang w:val="zh_TW" w:bidi="zh_TW"/>
        </w:rPr>
      </w:r>
      <w:r>
        <w:rPr>
          <w:lang w:val="zh_TW" w:bidi="zh_TW"/>
        </w:rPr>
        <w:t>這些經文生動地描繪了在</w:t>
      </w:r>
      <w:r>
        <w:rPr>
          <w:lang w:val="zh_TW" w:bidi="zh_TW"/>
        </w:rPr>
        <w:t>六章8節</w:t>
      </w:r>
      <w:r>
        <w:rPr>
          <w:lang w:val="zh_TW" w:bidi="zh_TW"/>
        </w:rPr>
        <w:t>中所應許的軍事征服所帶來的大規模屠殺。</w:t>
      </w:r>
      <w:r>
        <w:rPr>
          <w:lang w:val="zh_TW" w:bidi="zh_TW"/>
        </w:rPr>
      </w:r>
      <w:r>
        <w:rPr>
          <w:lang w:val="zh_TW" w:bidi="zh_TW"/>
        </w:rPr>
      </w:r>
    </w:p>
    <w:p>
      <w:pPr/>
      <w:r>
        <w:rPr>
          <w:lang w:val="zh_TW" w:bidi="zh_TW"/>
        </w:rPr>
      </w:r>
    </w:p>
    <w:p>
      <w:pPr>
        <w:pStyle w:val="Heading2"/>
      </w:pPr>
      <w:r>
        <w:rPr>
          <w:lang w:val="zh_TW" w:bidi="zh_TW"/>
        </w:rPr>
        <w:t>阿摩司書 6:10</w:t>
      </w:r>
      <w:r>
        <w:rPr>
          <w:lang w:val="zh_TW" w:bidi="zh_TW"/>
        </w:rPr>
      </w:r>
    </w:p>
    <w:p>
      <w:pPr/>
      <w:r>
        <w:rPr>
          <w:lang w:val="zh_TW" w:bidi="zh_TW"/>
        </w:rPr>
      </w:r>
      <w:r>
        <w:rPr>
          <w:lang w:val="zh_TW" w:bidi="zh_TW"/>
        </w:rPr>
        <w:t>處理死者（和合本譯為：燒他屍首）：或</w:t>
      </w:r>
      <w:r>
        <w:rPr>
          <w:i/>
          <w:lang w:val="zh_TW" w:bidi="zh_TW"/>
        </w:rPr>
        <w:t>焚燒死者。</w:t>
      </w:r>
      <w:r>
        <w:rPr>
          <w:lang w:val="zh_TW" w:bidi="zh_TW"/>
        </w:rPr>
        <w:t xml:space="preserve"> 火葬在古代近東非常罕見（見</w:t>
      </w:r>
      <w:r>
        <w:rPr>
          <w:lang w:val="zh_TW" w:bidi="zh_TW"/>
        </w:rPr>
        <w:t>2:1的研讀註釋</w:t>
      </w:r>
      <w:r>
        <w:rPr>
          <w:lang w:val="zh_TW" w:bidi="zh_TW"/>
        </w:rPr>
        <w:t>），因此有些人將這個片語解釋為</w:t>
      </w:r>
      <w:r>
        <w:rPr>
          <w:i/>
          <w:lang w:val="zh_TW" w:bidi="zh_TW"/>
        </w:rPr>
        <w:t>燃燒紀念之火</w:t>
      </w:r>
      <w:r>
        <w:rPr>
          <w:lang w:val="zh_TW" w:bidi="zh_TW"/>
        </w:rPr>
        <w:t>（見</w:t>
      </w:r>
      <w:r>
        <w:rPr>
          <w:lang w:val="zh_TW" w:bidi="zh_TW"/>
        </w:rPr>
        <w:t>耶34:5</w:t>
      </w:r>
      <w:r>
        <w:rPr>
          <w:lang w:val="zh_TW" w:bidi="zh_TW"/>
        </w:rPr>
        <w:t>）。其他人則認為這是指</w:t>
      </w:r>
      <w:r>
        <w:rPr>
          <w:i/>
          <w:lang w:val="zh_TW" w:bidi="zh_TW"/>
        </w:rPr>
        <w:t>處理遺體</w:t>
      </w:r>
      <w:r>
        <w:rPr>
          <w:lang w:val="zh_TW" w:bidi="zh_TW"/>
        </w:rPr>
        <w:t>，而不是進行火葬。然而，上下文——需要處理多具屍體以避免腐爛和災病（</w:t>
      </w:r>
      <w:r>
        <w:rPr>
          <w:lang w:val="zh_TW" w:bidi="zh_TW"/>
        </w:rPr>
        <w:t>摩6:9</w:t>
      </w:r>
      <w:r>
        <w:rPr>
          <w:lang w:val="zh_TW" w:bidi="zh_TW"/>
        </w:rPr>
        <w:t>；見</w:t>
      </w:r>
      <w:r>
        <w:rPr>
          <w:lang w:val="zh_TW" w:bidi="zh_TW"/>
        </w:rPr>
        <w:t>8:3</w:t>
      </w:r>
      <w:r>
        <w:rPr>
          <w:lang w:val="zh_TW" w:bidi="zh_TW"/>
        </w:rPr>
        <w:t>）——支持這個詞語是指火葬。</w:t>
      </w:r>
      <w:r>
        <w:rPr>
          <w:lang w:val="zh_TW" w:bidi="zh_TW"/>
        </w:rPr>
      </w:r>
      <w:r>
        <w:rPr>
          <w:lang w:val="zh_TW" w:bidi="zh_TW"/>
        </w:rPr>
      </w:r>
    </w:p>
    <w:p>
      <w:pPr/>
      <w:r>
        <w:rPr>
          <w:lang w:val="zh_TW" w:bidi="zh_TW"/>
        </w:rPr>
      </w:r>
    </w:p>
    <w:p>
      <w:pPr>
        <w:pStyle w:val="Heading2"/>
      </w:pPr>
      <w:r>
        <w:rPr>
          <w:lang w:val="zh_TW" w:bidi="zh_TW"/>
        </w:rPr>
        <w:t>阿摩司書 6:12</w:t>
      </w:r>
      <w:r>
        <w:rPr>
          <w:lang w:val="zh_TW" w:bidi="zh_TW"/>
        </w:rPr>
      </w:r>
    </w:p>
    <w:p>
      <w:pPr>
        <w:pStyle w:val="ListBullet"/>
        <w:spacing w:line="240" w:lineRule="auto"/>
        <w:ind w:left="720"/>
      </w:pPr>
      <w:r>
        <w:rPr>
          <w:lang w:val="zh_TW" w:bidi="zh_TW"/>
        </w:rPr>
      </w:r>
      <w:r>
        <w:rPr>
          <w:lang w:val="zh_TW" w:bidi="zh_TW"/>
        </w:rPr>
        <w:t>馬匹在崖石上奔跑是愚蠢的（和合本譯為：</w:t>
      </w:r>
      <w:r>
        <w:rPr>
          <w:lang w:val="zh_TW" w:bidi="zh_TW"/>
        </w:rPr>
        <w:t>馬豈能在崖石上奔跑</w:t>
      </w:r>
      <w:r>
        <w:rPr>
          <w:lang w:val="zh_TW" w:bidi="zh_TW"/>
        </w:rPr>
        <w:t>）</w:t>
      </w:r>
      <w:r>
        <w:rPr>
          <w:i/>
          <w:lang w:val="zh_TW" w:bidi="zh_TW"/>
        </w:rPr>
        <w:t>，</w:t>
      </w:r>
      <w:r>
        <w:rPr>
          <w:lang w:val="zh_TW" w:bidi="zh_TW"/>
        </w:rPr>
        <w:t>因為沒有釘蹄鐵的馬在岩石上奔跑，蹄子會嚴重受傷。同樣明顯的是，牛不能犁岩石。希伯來文本的字詞劃分稍作調整，就會得到</w:t>
      </w:r>
      <w:r>
        <w:rPr>
          <w:i/>
          <w:lang w:val="zh_TW" w:bidi="zh_TW"/>
        </w:rPr>
        <w:t>用牛犁大海</w:t>
      </w:r>
      <w:r>
        <w:rPr>
          <w:lang w:val="zh_TW" w:bidi="zh_TW"/>
        </w:rPr>
        <w:t>，這是一個同樣荒謬的建議。</w:t>
      </w:r>
    </w:p>
    <w:p>
      <w:pPr>
        <w:pStyle w:val="ListBullet"/>
        <w:spacing w:line="240" w:lineRule="auto"/>
        <w:ind w:left="720"/>
      </w:pPr>
      <w:r>
        <w:rPr>
          <w:lang w:val="zh_TW" w:bidi="zh_TW"/>
        </w:rPr>
      </w:r>
      <w:r>
        <w:rPr>
          <w:lang w:val="zh_TW" w:bidi="zh_TW"/>
        </w:rPr>
        <w:t>你們就是這麼愚蠢（譯註：和合本沒有譯出這個片語）：現在，隨著以色列自身的荒謬在道德領域浮出水面，這種比較的重點就變得顯而易見了。</w:t>
      </w:r>
    </w:p>
    <w:p>
      <w:pPr>
        <w:pStyle w:val="ListBullet"/>
        <w:spacing w:line="240" w:lineRule="auto"/>
        <w:ind w:left="720"/>
      </w:pPr>
      <w:r>
        <w:rPr>
          <w:lang w:val="zh_TW" w:bidi="zh_TW"/>
        </w:rPr>
      </w:r>
      <w:r>
        <w:rPr>
          <w:lang w:val="zh_TW" w:bidi="zh_TW"/>
        </w:rPr>
        <w:t>你們將公義變為毒藥（和合本譯為：</w:t>
      </w:r>
      <w:r>
        <w:rPr>
          <w:lang w:val="zh_TW" w:bidi="zh_TW"/>
        </w:rPr>
        <w:t>你們卻使公平變為苦膽</w:t>
      </w:r>
      <w:r>
        <w:rPr>
          <w:lang w:val="zh_TW" w:bidi="zh_TW"/>
        </w:rPr>
        <w:t xml:space="preserve">）：人們扭曲了公正和正義，將其變成有毒和苦澀的東西（另見 </w:t>
      </w:r>
      <w:r>
        <w:rPr>
          <w:lang w:val="zh_TW" w:bidi="zh_TW"/>
        </w:rPr>
        <w:t>5:7</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6:13</w:t>
      </w:r>
      <w:r>
        <w:rPr>
          <w:lang w:val="zh_TW" w:bidi="zh_TW"/>
        </w:rPr>
      </w:r>
    </w:p>
    <w:p>
      <w:pPr/>
      <w:r>
        <w:rPr>
          <w:lang w:val="zh_TW" w:bidi="zh_TW"/>
        </w:rPr>
      </w:r>
      <w:r>
        <w:rPr>
          <w:lang w:val="zh_TW" w:bidi="zh_TW"/>
        </w:rPr>
        <w:t>羅‧底巴（譯註：和合本沒有譯出這個詞）和加寧（和合本譯為：角）是耶羅波安二世從亞蘭人手中收復的領土的一部分（</w:t>
      </w:r>
      <w:r>
        <w:rPr>
          <w:lang w:val="zh_TW" w:bidi="zh_TW"/>
        </w:rPr>
        <w:t>王下14:25–28</w:t>
      </w:r>
      <w:r>
        <w:rPr>
          <w:lang w:val="zh_TW" w:bidi="zh_TW"/>
        </w:rPr>
        <w:t>）。阿摩司用了這兩個地方的名字作為雙關語（見某些譯本的文本註腳）。</w:t>
      </w:r>
      <w:r>
        <w:rPr>
          <w:lang w:val="zh_TW" w:bidi="zh_TW"/>
        </w:rPr>
      </w:r>
      <w:r>
        <w:rPr>
          <w:lang w:val="zh_TW" w:bidi="zh_TW"/>
        </w:rPr>
      </w:r>
    </w:p>
    <w:p>
      <w:pPr/>
      <w:r>
        <w:rPr>
          <w:lang w:val="zh_TW" w:bidi="zh_TW"/>
        </w:rPr>
      </w:r>
    </w:p>
    <w:p>
      <w:pPr>
        <w:pStyle w:val="Heading2"/>
      </w:pPr>
      <w:r>
        <w:rPr>
          <w:lang w:val="zh_TW" w:bidi="zh_TW"/>
        </w:rPr>
        <w:t>阿摩司書 6:14</w:t>
      </w:r>
      <w:r>
        <w:rPr>
          <w:lang w:val="zh_TW" w:bidi="zh_TW"/>
        </w:rPr>
      </w:r>
    </w:p>
    <w:p>
      <w:pPr/>
      <w:r>
        <w:rPr>
          <w:lang w:val="zh_TW" w:bidi="zh_TW"/>
        </w:rPr>
      </w:r>
      <w:r>
        <w:rPr>
          <w:lang w:val="zh_TW" w:bidi="zh_TW"/>
        </w:rPr>
        <w:t>哈馬口標誌著所羅門的勢力範圍（</w:t>
      </w:r>
      <w:r>
        <w:rPr>
          <w:lang w:val="zh_TW" w:bidi="zh_TW"/>
        </w:rPr>
        <w:t>王上8:65</w:t>
      </w:r>
      <w:r>
        <w:rPr>
          <w:lang w:val="zh_TW" w:bidi="zh_TW"/>
        </w:rPr>
        <w:t>）和耶羅波安二世收復之地的北部邊界。死海（稱為亞拉巴海</w:t>
      </w:r>
      <w:r>
        <w:rPr>
          <w:i/>
          <w:lang w:val="zh_TW" w:bidi="zh_TW"/>
        </w:rPr>
        <w:t>；</w:t>
      </w:r>
      <w:r>
        <w:rPr>
          <w:lang w:val="zh_TW" w:bidi="zh_TW"/>
        </w:rPr>
        <w:t>見</w:t>
      </w:r>
      <w:r>
        <w:rPr>
          <w:lang w:val="zh_TW" w:bidi="zh_TW"/>
        </w:rPr>
        <w:t>王下14:25</w:t>
      </w:r>
      <w:r>
        <w:rPr>
          <w:lang w:val="zh_TW" w:bidi="zh_TW"/>
        </w:rPr>
        <w:t>的註腳）標示出耶羅波安收復領土的南部邊界。諷刺的是，所有這些收復的土地將被敵國（亞述）壓迫。</w:t>
      </w:r>
      <w:r>
        <w:rPr>
          <w:lang w:val="zh_TW" w:bidi="zh_TW"/>
        </w:rPr>
      </w:r>
      <w:r>
        <w:rPr>
          <w:lang w:val="zh_TW" w:bidi="zh_TW"/>
        </w:rPr>
      </w:r>
    </w:p>
    <w:p>
      <w:pPr/>
      <w:r>
        <w:rPr>
          <w:lang w:val="zh_TW" w:bidi="zh_TW"/>
        </w:rPr>
      </w:r>
    </w:p>
    <w:p>
      <w:pPr>
        <w:pStyle w:val="Heading2"/>
      </w:pPr>
      <w:r>
        <w:rPr>
          <w:lang w:val="zh_TW" w:bidi="zh_TW"/>
        </w:rPr>
        <w:t>阿摩司書 7:1</w:t>
      </w:r>
      <w:r>
        <w:rPr>
          <w:lang w:val="zh_TW" w:bidi="zh_TW"/>
        </w:rPr>
      </w:r>
    </w:p>
    <w:p>
      <w:pPr>
        <w:pStyle w:val="ListBullet"/>
        <w:spacing w:line="240" w:lineRule="auto"/>
        <w:ind w:left="720"/>
      </w:pPr>
      <w:r>
        <w:rPr>
          <w:lang w:val="zh_TW" w:bidi="zh_TW"/>
        </w:rPr>
      </w:r>
      <w:r>
        <w:rPr>
          <w:lang w:val="zh_TW" w:bidi="zh_TW"/>
        </w:rPr>
        <w:t xml:space="preserve">蝗蟲（見 </w:t>
      </w:r>
      <w:r>
        <w:rPr>
          <w:lang w:val="zh_TW" w:bidi="zh_TW"/>
        </w:rPr>
        <w:t>4:9</w:t>
      </w:r>
      <w:r>
        <w:rPr>
          <w:lang w:val="zh_TW" w:bidi="zh_TW"/>
        </w:rPr>
        <w:t>）是降臨在埃及的災禍之一（</w:t>
      </w:r>
      <w:r>
        <w:rPr>
          <w:lang w:val="zh_TW" w:bidi="zh_TW"/>
        </w:rPr>
        <w:t>出10:4</w:t>
      </w:r>
      <w:r>
        <w:rPr>
          <w:lang w:val="zh_TW" w:bidi="zh_TW"/>
        </w:rPr>
        <w:t>）。大群蝗蟲週期性地入侵這些土地，通常是在乾旱時期。</w:t>
      </w:r>
    </w:p>
    <w:p>
      <w:pPr>
        <w:pStyle w:val="ListBullet"/>
        <w:spacing w:line="240" w:lineRule="auto"/>
        <w:ind w:left="720"/>
      </w:pPr>
      <w:r>
        <w:rPr>
          <w:lang w:val="zh_TW" w:bidi="zh_TW"/>
        </w:rPr>
      </w:r>
      <w:r>
        <w:rPr>
          <w:lang w:val="zh_TW" w:bidi="zh_TW"/>
        </w:rPr>
        <w:t>王的份額（和合本譯為：為王</w:t>
      </w:r>
      <w:r>
        <w:rPr>
          <w:lang w:val="zh_TW" w:bidi="zh_TW"/>
        </w:rPr>
        <w:t>......</w:t>
      </w:r>
      <w:r>
        <w:rPr>
          <w:lang w:val="zh_TW" w:bidi="zh_TW"/>
        </w:rPr>
        <w:t>）：第一批收成作為稅收交給國王，而之後的主要作物則養活了農民和他的家人。但是，如果蝗蟲吃掉了這些作物，飢荒就會隨之而來。</w:t>
      </w:r>
      <w:r>
        <w:rPr>
          <w:lang w:val="zh_TW" w:bidi="zh_TW"/>
        </w:rPr>
      </w:r>
      <w:r>
        <w:rPr>
          <w:lang w:val="zh_TW" w:bidi="zh_TW"/>
        </w:rPr>
      </w:r>
    </w:p>
    <w:p>
      <w:pPr/>
      <w:r>
        <w:rPr>
          <w:lang w:val="zh_TW" w:bidi="zh_TW"/>
        </w:rPr>
      </w:r>
    </w:p>
    <w:p>
      <w:pPr>
        <w:pStyle w:val="Heading2"/>
      </w:pPr>
      <w:r>
        <w:rPr>
          <w:lang w:val="zh_TW" w:bidi="zh_TW"/>
        </w:rPr>
        <w:t>阿摩司書 7:1–6</w:t>
      </w:r>
      <w:r>
        <w:rPr>
          <w:lang w:val="zh_TW" w:bidi="zh_TW"/>
        </w:rPr>
      </w:r>
    </w:p>
    <w:p>
      <w:pPr/>
      <w:r>
        <w:rPr>
          <w:lang w:val="zh_TW" w:bidi="zh_TW"/>
        </w:rPr>
      </w:r>
      <w:r>
        <w:rPr>
          <w:lang w:val="zh_TW" w:bidi="zh_TW"/>
        </w:rPr>
        <w:t>前兩個異象營造出一種充滿盼望的期待氛圍。神曾下令審判，但後來在先知的代禱下撤銷了審判。</w:t>
      </w:r>
      <w:r>
        <w:rPr>
          <w:lang w:val="zh_TW" w:bidi="zh_TW"/>
        </w:rPr>
      </w:r>
      <w:r>
        <w:rPr>
          <w:lang w:val="zh_TW" w:bidi="zh_TW"/>
        </w:rPr>
      </w:r>
    </w:p>
    <w:p>
      <w:pPr/>
      <w:r>
        <w:rPr>
          <w:lang w:val="zh_TW" w:bidi="zh_TW"/>
        </w:rPr>
      </w:r>
    </w:p>
    <w:p>
      <w:pPr>
        <w:pStyle w:val="Heading2"/>
      </w:pPr>
      <w:r>
        <w:rPr>
          <w:lang w:val="zh_TW" w:bidi="zh_TW"/>
        </w:rPr>
        <w:t>阿摩司書 7:1–9:10</w:t>
      </w:r>
      <w:r>
        <w:rPr>
          <w:lang w:val="zh_TW" w:bidi="zh_TW"/>
        </w:rPr>
      </w:r>
    </w:p>
    <w:p>
      <w:pPr/>
      <w:r>
        <w:rPr>
          <w:lang w:val="zh_TW" w:bidi="zh_TW"/>
        </w:rPr>
      </w:r>
      <w:r>
        <w:rPr>
          <w:lang w:val="zh_TW" w:bidi="zh_TW"/>
        </w:rPr>
        <w:t>這一部分包含五個異象。比較這五個異象的進展與</w:t>
      </w:r>
      <w:r>
        <w:rPr>
          <w:lang w:val="zh_TW" w:bidi="zh_TW"/>
        </w:rPr>
        <w:t>四章6至11節</w:t>
      </w:r>
      <w:r>
        <w:rPr>
          <w:lang w:val="zh_TW" w:bidi="zh_TW"/>
        </w:rPr>
        <w:t>中所列出的審判（饑荒、乾旱、農作物毀壞、瘟疫、毀滅）是很有幫助的。</w:t>
      </w:r>
      <w:r>
        <w:rPr>
          <w:lang w:val="zh_TW" w:bidi="zh_TW"/>
        </w:rPr>
      </w:r>
      <w:r>
        <w:rPr>
          <w:lang w:val="zh_TW" w:bidi="zh_TW"/>
        </w:rPr>
      </w:r>
    </w:p>
    <w:p>
      <w:pPr/>
      <w:r>
        <w:rPr>
          <w:lang w:val="zh_TW" w:bidi="zh_TW"/>
        </w:rPr>
      </w:r>
    </w:p>
    <w:p>
      <w:pPr>
        <w:pStyle w:val="Heading2"/>
      </w:pPr>
      <w:r>
        <w:rPr>
          <w:lang w:val="zh_TW" w:bidi="zh_TW"/>
        </w:rPr>
        <w:t>阿摩司書 7:2</w:t>
      </w:r>
      <w:r>
        <w:rPr>
          <w:lang w:val="zh_TW" w:bidi="zh_TW"/>
        </w:rPr>
      </w:r>
    </w:p>
    <w:p>
      <w:pPr/>
      <w:r>
        <w:rPr>
          <w:lang w:val="zh_TW" w:bidi="zh_TW"/>
        </w:rPr>
      </w:r>
      <w:r>
        <w:rPr>
          <w:lang w:val="zh_TW" w:bidi="zh_TW"/>
        </w:rPr>
        <w:t>以色列太小了（和合本譯為：因為雅各微弱）：其人口基數不足以承受如此劇烈的人口減少。</w:t>
      </w:r>
      <w:r>
        <w:rPr>
          <w:lang w:val="zh_TW" w:bidi="zh_TW"/>
        </w:rPr>
      </w:r>
      <w:r>
        <w:rPr>
          <w:lang w:val="zh_TW" w:bidi="zh_TW"/>
        </w:rPr>
      </w:r>
    </w:p>
    <w:p>
      <w:pPr/>
      <w:r>
        <w:rPr>
          <w:lang w:val="zh_TW" w:bidi="zh_TW"/>
        </w:rPr>
      </w:r>
    </w:p>
    <w:p>
      <w:pPr>
        <w:pStyle w:val="Heading2"/>
      </w:pPr>
      <w:r>
        <w:rPr>
          <w:lang w:val="zh_TW" w:bidi="zh_TW"/>
        </w:rPr>
        <w:t>阿摩司書 7:3–6</w:t>
      </w:r>
      <w:r>
        <w:rPr>
          <w:lang w:val="zh_TW" w:bidi="zh_TW"/>
        </w:rPr>
      </w:r>
    </w:p>
    <w:p>
      <w:pPr/>
      <w:r>
        <w:rPr>
          <w:lang w:val="zh_TW" w:bidi="zh_TW"/>
        </w:rPr>
      </w:r>
      <w:r>
        <w:rPr>
          <w:lang w:val="zh_TW" w:bidi="zh_TW"/>
        </w:rPr>
        <w:t>耶和胡ㄚ在阿摩司的代求下心軟了兩次。</w:t>
      </w:r>
      <w:r>
        <w:rPr>
          <w:lang w:val="zh_TW" w:bidi="zh_TW"/>
        </w:rPr>
      </w:r>
      <w:r>
        <w:rPr>
          <w:lang w:val="zh_TW" w:bidi="zh_TW"/>
        </w:rPr>
      </w:r>
    </w:p>
    <w:p>
      <w:pPr/>
      <w:r>
        <w:rPr>
          <w:lang w:val="zh_TW" w:bidi="zh_TW"/>
        </w:rPr>
      </w:r>
    </w:p>
    <w:p>
      <w:pPr>
        <w:pStyle w:val="Heading2"/>
      </w:pPr>
      <w:r>
        <w:rPr>
          <w:lang w:val="zh_TW" w:bidi="zh_TW"/>
        </w:rPr>
        <w:t>阿摩司書 7:4</w:t>
      </w:r>
      <w:r>
        <w:rPr>
          <w:lang w:val="zh_TW" w:bidi="zh_TW"/>
        </w:rPr>
      </w:r>
    </w:p>
    <w:p>
      <w:pPr>
        <w:pStyle w:val="ListBullet"/>
        <w:spacing w:line="240" w:lineRule="auto"/>
        <w:ind w:left="720"/>
      </w:pPr>
      <w:r>
        <w:rPr>
          <w:lang w:val="zh_TW" w:bidi="zh_TW"/>
        </w:rPr>
      </w:r>
      <w:r>
        <w:rPr>
          <w:lang w:val="zh_TW" w:bidi="zh_TW"/>
        </w:rPr>
        <w:t>這火象徵著酷熱和乾旱。</w:t>
      </w:r>
    </w:p>
    <w:p>
      <w:pPr>
        <w:pStyle w:val="ListBullet"/>
        <w:spacing w:line="240" w:lineRule="auto"/>
        <w:ind w:left="720"/>
      </w:pPr>
      <w:r>
        <w:rPr>
          <w:lang w:val="zh_TW" w:bidi="zh_TW"/>
        </w:rPr>
      </w:r>
      <w:r>
        <w:rPr>
          <w:lang w:val="zh_TW" w:bidi="zh_TW"/>
        </w:rPr>
        <w:t>海的深處（和合本譯為：深淵）：雖然希伯來文詞彙本意指海洋，但阿摩司很可能並非預言地中海將消失。更可能的是，此處是以詩意手法來指以色列可用於灌溉農田的大型淡水水體（例如基尼烈海或加利利海）。</w:t>
      </w:r>
      <w:r>
        <w:rPr>
          <w:lang w:val="zh_TW" w:bidi="zh_TW"/>
        </w:rPr>
      </w:r>
      <w:r>
        <w:rPr>
          <w:lang w:val="zh_TW" w:bidi="zh_TW"/>
        </w:rPr>
      </w:r>
    </w:p>
    <w:p>
      <w:pPr/>
      <w:r>
        <w:rPr>
          <w:lang w:val="zh_TW" w:bidi="zh_TW"/>
        </w:rPr>
      </w:r>
    </w:p>
    <w:p>
      <w:pPr>
        <w:pStyle w:val="Heading2"/>
      </w:pPr>
      <w:r>
        <w:rPr>
          <w:lang w:val="zh_TW" w:bidi="zh_TW"/>
        </w:rPr>
        <w:t>阿摩司書 7:7–9</w:t>
      </w:r>
      <w:r>
        <w:rPr>
          <w:lang w:val="zh_TW" w:bidi="zh_TW"/>
        </w:rPr>
      </w:r>
    </w:p>
    <w:p>
      <w:pPr/>
      <w:r>
        <w:rPr>
          <w:lang w:val="zh_TW" w:bidi="zh_TW"/>
        </w:rPr>
      </w:r>
      <w:r>
        <w:rPr>
          <w:lang w:val="zh_TW" w:bidi="zh_TW"/>
        </w:rPr>
        <w:t>這個異象的開頭與前兩個異象相似（</w:t>
      </w:r>
      <w:r>
        <w:rPr>
          <w:lang w:val="zh_TW" w:bidi="zh_TW"/>
        </w:rPr>
        <w:t>7:2–3</w:t>
      </w:r>
      <w:r>
        <w:rPr>
          <w:lang w:val="zh_TW" w:bidi="zh_TW"/>
        </w:rPr>
        <w:t>、</w:t>
      </w:r>
      <w:r>
        <w:rPr>
          <w:lang w:val="zh_TW" w:bidi="zh_TW"/>
        </w:rPr>
        <w:t>4–6</w:t>
      </w:r>
      <w:r>
        <w:rPr>
          <w:lang w:val="zh_TW" w:bidi="zh_TW"/>
        </w:rPr>
        <w:t>），但這次耶和華沒有允許任何人代求。結果的突然轉變，更增強了阿摩司訊息的力量。</w:t>
      </w:r>
      <w:r>
        <w:rPr>
          <w:lang w:val="zh_TW" w:bidi="zh_TW"/>
        </w:rPr>
      </w:r>
      <w:r>
        <w:rPr>
          <w:lang w:val="zh_TW" w:bidi="zh_TW"/>
        </w:rPr>
      </w:r>
    </w:p>
    <w:p>
      <w:pPr/>
      <w:r>
        <w:rPr>
          <w:lang w:val="zh_TW" w:bidi="zh_TW"/>
        </w:rPr>
      </w:r>
    </w:p>
    <w:p>
      <w:pPr>
        <w:pStyle w:val="Heading2"/>
      </w:pPr>
      <w:r>
        <w:rPr>
          <w:lang w:val="zh_TW" w:bidi="zh_TW"/>
        </w:rPr>
        <w:t>阿摩司書 7:8</w:t>
      </w:r>
      <w:r>
        <w:rPr>
          <w:lang w:val="zh_TW" w:bidi="zh_TW"/>
        </w:rPr>
      </w:r>
    </w:p>
    <w:p>
      <w:pPr/>
      <w:r>
        <w:rPr>
          <w:lang w:val="zh_TW" w:bidi="zh_TW"/>
        </w:rPr>
      </w:r>
      <w:r>
        <w:rPr>
          <w:lang w:val="zh_TW" w:bidi="zh_TW"/>
        </w:rPr>
        <w:t>翻譯為準繩的希伯來文字詞（希伯來文「anak」）與呻吟（「anakhah」，見</w:t>
      </w:r>
      <w:r>
        <w:rPr>
          <w:lang w:val="zh_TW" w:bidi="zh_TW"/>
        </w:rPr>
        <w:t>賽35:10</w:t>
      </w:r>
      <w:r>
        <w:rPr>
          <w:lang w:val="zh_TW" w:bidi="zh_TW"/>
        </w:rPr>
        <w:t>；</w:t>
      </w:r>
      <w:r>
        <w:rPr>
          <w:lang w:val="zh_TW" w:bidi="zh_TW"/>
        </w:rPr>
        <w:t>哀1:22</w:t>
      </w:r>
      <w:r>
        <w:rPr>
          <w:lang w:val="zh_TW" w:bidi="zh_TW"/>
        </w:rPr>
        <w:t>）一詞相似，暗示當神追究以色列責任時會有巨大的痛苦。</w:t>
      </w:r>
      <w:r>
        <w:rPr>
          <w:lang w:val="zh_TW" w:bidi="zh_TW"/>
        </w:rPr>
      </w:r>
      <w:r>
        <w:rPr>
          <w:lang w:val="zh_TW" w:bidi="zh_TW"/>
        </w:rPr>
      </w:r>
    </w:p>
    <w:p>
      <w:pPr/>
      <w:r>
        <w:rPr>
          <w:lang w:val="zh_TW" w:bidi="zh_TW"/>
        </w:rPr>
      </w:r>
    </w:p>
    <w:p>
      <w:pPr>
        <w:pStyle w:val="Heading2"/>
      </w:pPr>
      <w:r>
        <w:rPr>
          <w:lang w:val="zh_TW" w:bidi="zh_TW"/>
        </w:rPr>
        <w:t>阿摩司書 7:9</w:t>
      </w:r>
      <w:r>
        <w:rPr>
          <w:lang w:val="zh_TW" w:bidi="zh_TW"/>
        </w:rPr>
      </w:r>
    </w:p>
    <w:p>
      <w:pPr>
        <w:pStyle w:val="ListBullet"/>
        <w:spacing w:line="240" w:lineRule="auto"/>
        <w:ind w:left="720"/>
      </w:pPr>
      <w:r>
        <w:rPr>
          <w:lang w:val="zh_TW" w:bidi="zh_TW"/>
        </w:rPr>
      </w:r>
      <w:r>
        <w:rPr>
          <w:lang w:val="zh_TW" w:bidi="zh_TW"/>
        </w:rPr>
        <w:t>異教神殿</w:t>
      </w:r>
      <w:r>
        <w:rPr>
          <w:lang w:val="zh_TW" w:bidi="zh_TW"/>
        </w:rPr>
        <w:t>......</w:t>
      </w:r>
      <w:r>
        <w:rPr>
          <w:lang w:val="zh_TW" w:bidi="zh_TW"/>
        </w:rPr>
        <w:t>寺廟（和合本譯為：</w:t>
      </w:r>
      <w:r>
        <w:rPr>
          <w:lang w:val="zh_TW" w:bidi="zh_TW"/>
        </w:rPr>
        <w:t>邱壇......聖所</w:t>
      </w:r>
      <w:r>
        <w:rPr>
          <w:lang w:val="zh_TW" w:bidi="zh_TW"/>
        </w:rPr>
        <w:t>）：從普通的邱壇到伯特利的皇家神殿，叛教的以色列宗教的一切痕跡都將被摧毀。</w:t>
      </w:r>
    </w:p>
    <w:p>
      <w:pPr>
        <w:pStyle w:val="ListBullet"/>
        <w:spacing w:line="240" w:lineRule="auto"/>
        <w:ind w:left="720"/>
      </w:pPr>
      <w:r>
        <w:rPr>
          <w:lang w:val="zh_TW" w:bidi="zh_TW"/>
        </w:rPr>
      </w:r>
      <w:r>
        <w:rPr>
          <w:lang w:val="zh_TW" w:bidi="zh_TW"/>
        </w:rPr>
        <w:t>你們祖先的（和合本譯為：以撒的）（字面意思是</w:t>
      </w:r>
      <w:r>
        <w:rPr>
          <w:i/>
          <w:lang w:val="zh_TW" w:bidi="zh_TW"/>
        </w:rPr>
        <w:t>以撒的</w:t>
      </w:r>
      <w:r>
        <w:rPr>
          <w:lang w:val="zh_TW" w:bidi="zh_TW"/>
        </w:rPr>
        <w:t>）：以撒代表以色列的祖先，即這個民族的祖先。</w:t>
      </w:r>
    </w:p>
    <w:p>
      <w:pPr>
        <w:pStyle w:val="ListBullet"/>
        <w:spacing w:line="240" w:lineRule="auto"/>
        <w:ind w:left="720"/>
      </w:pPr>
      <w:r>
        <w:rPr>
          <w:lang w:val="zh_TW" w:bidi="zh_TW"/>
        </w:rPr>
      </w:r>
      <w:r>
        <w:rPr>
          <w:lang w:val="zh_TW" w:bidi="zh_TW"/>
        </w:rPr>
        <w:t>耶羅波安王朝（和合本譯為：</w:t>
      </w:r>
      <w:r>
        <w:rPr>
          <w:lang w:val="zh_TW" w:bidi="zh_TW"/>
        </w:rPr>
        <w:t>耶羅波安的家</w:t>
      </w:r>
      <w:r>
        <w:rPr>
          <w:lang w:val="zh_TW" w:bidi="zh_TW"/>
        </w:rPr>
        <w:t>）：耶羅波安二世是自然死亡（</w:t>
      </w:r>
      <w:r>
        <w:rPr>
          <w:lang w:val="zh_TW" w:bidi="zh_TW"/>
        </w:rPr>
        <w:t>王下14:29</w:t>
      </w:r>
      <w:r>
        <w:rPr>
          <w:lang w:val="zh_TW" w:bidi="zh_TW"/>
        </w:rPr>
        <w:t>），但他的兒子和繼承人撒迦利雅在統治不到一年後就被謀殺（</w:t>
      </w:r>
      <w:r>
        <w:rPr>
          <w:lang w:val="zh_TW" w:bidi="zh_TW"/>
        </w:rPr>
        <w:t>王下15:8–10</w:t>
      </w:r>
      <w:r>
        <w:rPr>
          <w:lang w:val="zh_TW" w:bidi="zh_TW"/>
        </w:rPr>
        <w:t>；見</w:t>
      </w:r>
      <w:r>
        <w:rPr>
          <w:lang w:val="zh_TW" w:bidi="zh_TW"/>
        </w:rPr>
        <w:t>王下10:28–31</w:t>
      </w:r>
      <w:r>
        <w:rPr>
          <w:lang w:val="zh_TW" w:bidi="zh_TW"/>
        </w:rPr>
        <w:t>），這導致了以色列政權的不穩定，並且從未得到解決（</w:t>
      </w:r>
      <w:r>
        <w:rPr>
          <w:lang w:val="zh_TW" w:bidi="zh_TW"/>
        </w:rPr>
        <w:t>王下15:10–31</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7:10–17</w:t>
      </w:r>
      <w:r>
        <w:rPr>
          <w:lang w:val="zh_TW" w:bidi="zh_TW"/>
        </w:rPr>
      </w:r>
    </w:p>
    <w:p>
      <w:pPr/>
      <w:r>
        <w:rPr>
          <w:lang w:val="zh_TW" w:bidi="zh_TW"/>
        </w:rPr>
      </w:r>
      <w:r>
        <w:rPr>
          <w:lang w:val="zh_TW" w:bidi="zh_TW"/>
        </w:rPr>
        <w:t>這一段生動描繪了祭司制度的腐敗，強化了兩側異象所傳達的核心訊息：審判是無可避免的。</w:t>
      </w:r>
      <w:r>
        <w:rPr>
          <w:lang w:val="zh_TW" w:bidi="zh_TW"/>
        </w:rPr>
      </w:r>
      <w:r>
        <w:rPr>
          <w:lang w:val="zh_TW" w:bidi="zh_TW"/>
        </w:rPr>
      </w:r>
    </w:p>
    <w:p>
      <w:pPr/>
      <w:r>
        <w:rPr>
          <w:lang w:val="zh_TW" w:bidi="zh_TW"/>
        </w:rPr>
      </w:r>
    </w:p>
    <w:p>
      <w:pPr>
        <w:pStyle w:val="Heading2"/>
      </w:pPr>
      <w:r>
        <w:rPr>
          <w:lang w:val="zh_TW" w:bidi="zh_TW"/>
        </w:rPr>
        <w:t>阿摩司書 7:11</w:t>
      </w:r>
      <w:r>
        <w:rPr>
          <w:lang w:val="zh_TW" w:bidi="zh_TW"/>
        </w:rPr>
      </w:r>
    </w:p>
    <w:p>
      <w:pPr/>
      <w:r>
        <w:rPr>
          <w:lang w:val="zh_TW" w:bidi="zh_TW"/>
        </w:rPr>
      </w:r>
      <w:r>
        <w:rPr>
          <w:lang w:val="zh_TW" w:bidi="zh_TW"/>
        </w:rPr>
        <w:t>亞瑪謝誤解了阿摩司的話，以為他是在威脅耶羅波安的生命。其實，阿摩司是在呼籲人民悔改，而不是煽動叛亂。</w:t>
      </w:r>
      <w:r>
        <w:rPr>
          <w:lang w:val="zh_TW" w:bidi="zh_TW"/>
        </w:rPr>
      </w:r>
      <w:r>
        <w:rPr>
          <w:lang w:val="zh_TW" w:bidi="zh_TW"/>
        </w:rPr>
      </w:r>
    </w:p>
    <w:p>
      <w:pPr/>
      <w:r>
        <w:rPr>
          <w:lang w:val="zh_TW" w:bidi="zh_TW"/>
        </w:rPr>
      </w:r>
    </w:p>
    <w:p>
      <w:pPr>
        <w:pStyle w:val="Heading2"/>
      </w:pPr>
      <w:r>
        <w:rPr>
          <w:lang w:val="zh_TW" w:bidi="zh_TW"/>
        </w:rPr>
        <w:t>阿摩司書 7:12</w:t>
      </w:r>
      <w:r>
        <w:rPr>
          <w:lang w:val="zh_TW" w:bidi="zh_TW"/>
        </w:rPr>
      </w:r>
    </w:p>
    <w:p>
      <w:pPr/>
      <w:r>
        <w:rPr>
          <w:lang w:val="zh_TW" w:bidi="zh_TW"/>
        </w:rPr>
      </w:r>
      <w:r>
        <w:rPr>
          <w:lang w:val="zh_TW" w:bidi="zh_TW"/>
        </w:rPr>
        <w:t>回到</w:t>
      </w:r>
      <w:r>
        <w:rPr>
          <w:lang w:val="zh_TW" w:bidi="zh_TW"/>
        </w:rPr>
        <w:t>......</w:t>
      </w:r>
      <w:r>
        <w:rPr>
          <w:lang w:val="zh_TW" w:bidi="zh_TW"/>
        </w:rPr>
        <w:t>猶大，靠預言為生（和合本譯為：逃往......糊口......</w:t>
      </w:r>
      <w:r>
        <w:rPr>
          <w:lang w:val="zh_TW" w:bidi="zh_TW"/>
        </w:rPr>
        <w:t>說預言</w:t>
      </w:r>
      <w:r>
        <w:rPr>
          <w:lang w:val="zh_TW" w:bidi="zh_TW"/>
        </w:rPr>
        <w:t>）：亞瑪謝認為，那些所謂落後的猶大人會欣賞阿摩司的話語，而阿摩司則是想要藉由他的話語來獲取報酬。</w:t>
      </w:r>
      <w:r>
        <w:rPr>
          <w:lang w:val="zh_TW" w:bidi="zh_TW"/>
        </w:rPr>
      </w:r>
      <w:r>
        <w:rPr>
          <w:lang w:val="zh_TW" w:bidi="zh_TW"/>
        </w:rPr>
      </w:r>
    </w:p>
    <w:p>
      <w:pPr/>
      <w:r>
        <w:rPr>
          <w:lang w:val="zh_TW" w:bidi="zh_TW"/>
        </w:rPr>
      </w:r>
    </w:p>
    <w:p>
      <w:pPr>
        <w:pStyle w:val="Heading2"/>
      </w:pPr>
      <w:r>
        <w:rPr>
          <w:lang w:val="zh_TW" w:bidi="zh_TW"/>
        </w:rPr>
        <w:t>阿摩司書 7:13</w:t>
      </w:r>
      <w:r>
        <w:rPr>
          <w:lang w:val="zh_TW" w:bidi="zh_TW"/>
        </w:rPr>
      </w:r>
    </w:p>
    <w:p>
      <w:pPr/>
      <w:r>
        <w:rPr>
          <w:lang w:val="zh_TW" w:bidi="zh_TW"/>
        </w:rPr>
      </w:r>
      <w:r>
        <w:rPr>
          <w:lang w:val="zh_TW" w:bidi="zh_TW"/>
        </w:rPr>
        <w:t>王的聖所：根據亞瑪謝所說，溫文爾雅、世故老練的以色列人並不欣賞這位先知。亞瑪謝顯然是忠誠於王權；他想讓王高興，以保住自己的職位。</w:t>
      </w:r>
      <w:r>
        <w:rPr>
          <w:lang w:val="zh_TW" w:bidi="zh_TW"/>
        </w:rPr>
      </w:r>
      <w:r>
        <w:rPr>
          <w:lang w:val="zh_TW" w:bidi="zh_TW"/>
        </w:rPr>
      </w:r>
    </w:p>
    <w:p>
      <w:pPr/>
      <w:r>
        <w:rPr>
          <w:lang w:val="zh_TW" w:bidi="zh_TW"/>
        </w:rPr>
      </w:r>
    </w:p>
    <w:p>
      <w:pPr>
        <w:pStyle w:val="Heading2"/>
      </w:pPr>
      <w:r>
        <w:rPr>
          <w:lang w:val="zh_TW" w:bidi="zh_TW"/>
        </w:rPr>
        <w:t>阿摩司書 7:14</w:t>
      </w:r>
      <w:r>
        <w:rPr>
          <w:lang w:val="zh_TW" w:bidi="zh_TW"/>
        </w:rPr>
      </w:r>
    </w:p>
    <w:p>
      <w:pPr>
        <w:pStyle w:val="ListBullet"/>
        <w:spacing w:line="240" w:lineRule="auto"/>
        <w:ind w:left="720"/>
      </w:pPr>
      <w:r>
        <w:rPr>
          <w:lang w:val="zh_TW" w:bidi="zh_TW"/>
        </w:rPr>
      </w:r>
      <w:r>
        <w:rPr>
          <w:lang w:val="zh_TW" w:bidi="zh_TW"/>
        </w:rPr>
        <w:t>阿摩司並不是職業先知，甚至不是受訓的門徒。他沒有經濟動機放棄生計去說預言。</w:t>
      </w:r>
    </w:p>
    <w:p>
      <w:pPr>
        <w:pStyle w:val="ListBullet"/>
        <w:spacing w:line="240" w:lineRule="auto"/>
        <w:ind w:left="720"/>
      </w:pPr>
      <w:r>
        <w:rPr>
          <w:lang w:val="zh_TW" w:bidi="zh_TW"/>
        </w:rPr>
      </w:r>
      <w:r>
        <w:rPr>
          <w:lang w:val="zh_TW" w:bidi="zh_TW"/>
        </w:rPr>
        <w:t>牧人：這裡的希伯來文字詞與</w:t>
      </w:r>
      <w:r>
        <w:rPr>
          <w:lang w:val="zh_TW" w:bidi="zh_TW"/>
        </w:rPr>
        <w:t>一章1節</w:t>
      </w:r>
      <w:r>
        <w:rPr>
          <w:lang w:val="zh_TW" w:bidi="zh_TW"/>
        </w:rPr>
        <w:t>中的不同，並且在舊約聖經中其它地方也沒有出現過。它與一個表示牛的詞有關，這表明阿摩司可能是以飼養者或牧民的身份飼養牛（見阿摩司書簡介，「先知阿摩司」）。</w:t>
      </w:r>
    </w:p>
    <w:p>
      <w:pPr>
        <w:pStyle w:val="ListBullet"/>
        <w:spacing w:line="240" w:lineRule="auto"/>
        <w:ind w:left="720"/>
      </w:pPr>
      <w:r>
        <w:rPr>
          <w:lang w:val="zh_TW" w:bidi="zh_TW"/>
        </w:rPr>
      </w:r>
      <w:r>
        <w:rPr>
          <w:lang w:val="zh_TW" w:bidi="zh_TW"/>
        </w:rPr>
        <w:t>桑樹的果實是作為牲畜飼料而採集的。</w:t>
      </w:r>
      <w:r>
        <w:rPr>
          <w:lang w:val="zh_TW" w:bidi="zh_TW"/>
        </w:rPr>
      </w:r>
      <w:r>
        <w:rPr>
          <w:lang w:val="zh_TW" w:bidi="zh_TW"/>
        </w:rPr>
      </w:r>
    </w:p>
    <w:p>
      <w:pPr/>
      <w:r>
        <w:rPr>
          <w:lang w:val="zh_TW" w:bidi="zh_TW"/>
        </w:rPr>
      </w:r>
    </w:p>
    <w:p>
      <w:pPr>
        <w:pStyle w:val="Heading2"/>
      </w:pPr>
      <w:r>
        <w:rPr>
          <w:lang w:val="zh_TW" w:bidi="zh_TW"/>
        </w:rPr>
        <w:t>阿摩司書 7:15</w:t>
      </w:r>
      <w:r>
        <w:rPr>
          <w:lang w:val="zh_TW" w:bidi="zh_TW"/>
        </w:rPr>
      </w:r>
    </w:p>
    <w:p>
      <w:pPr/>
      <w:r>
        <w:rPr>
          <w:lang w:val="zh_TW" w:bidi="zh_TW"/>
        </w:rPr>
      </w:r>
      <w:r>
        <w:rPr>
          <w:lang w:val="zh_TW" w:bidi="zh_TW"/>
        </w:rPr>
        <w:t>阿摩司並非受金錢利益的驅使。反而是耶和華的聲音（見</w:t>
      </w:r>
      <w:r>
        <w:rPr>
          <w:lang w:val="zh_TW" w:bidi="zh_TW"/>
        </w:rPr>
        <w:t>1:2</w:t>
      </w:r>
      <w:r>
        <w:rPr>
          <w:lang w:val="zh_TW" w:bidi="zh_TW"/>
        </w:rPr>
        <w:t>，</w:t>
      </w:r>
      <w:r>
        <w:rPr>
          <w:lang w:val="zh_TW" w:bidi="zh_TW"/>
        </w:rPr>
        <w:t>3:8</w:t>
      </w:r>
      <w:r>
        <w:rPr>
          <w:lang w:val="zh_TW" w:bidi="zh_TW"/>
        </w:rPr>
        <w:t>）感動阿摩司發預言。</w:t>
      </w:r>
      <w:r>
        <w:rPr>
          <w:lang w:val="zh_TW" w:bidi="zh_TW"/>
        </w:rPr>
      </w:r>
      <w:r>
        <w:rPr>
          <w:lang w:val="zh_TW" w:bidi="zh_TW"/>
        </w:rPr>
      </w:r>
    </w:p>
    <w:p>
      <w:pPr/>
      <w:r>
        <w:rPr>
          <w:lang w:val="zh_TW" w:bidi="zh_TW"/>
        </w:rPr>
      </w:r>
    </w:p>
    <w:p>
      <w:pPr>
        <w:pStyle w:val="Heading2"/>
      </w:pPr>
      <w:r>
        <w:rPr>
          <w:lang w:val="zh_TW" w:bidi="zh_TW"/>
        </w:rPr>
        <w:t>阿摩司書 7:16</w:t>
      </w:r>
      <w:r>
        <w:rPr>
          <w:lang w:val="zh_TW" w:bidi="zh_TW"/>
        </w:rPr>
      </w:r>
    </w:p>
    <w:p>
      <w:pPr/>
      <w:r>
        <w:rPr>
          <w:lang w:val="zh_TW" w:bidi="zh_TW"/>
        </w:rPr>
      </w:r>
      <w:r>
        <w:rPr>
          <w:lang w:val="zh_TW" w:bidi="zh_TW"/>
        </w:rPr>
        <w:t>向我的百姓（和合本譯為：</w:t>
      </w:r>
      <w:r>
        <w:rPr>
          <w:lang w:val="zh_TW" w:bidi="zh_TW"/>
        </w:rPr>
        <w:t>以撒家</w:t>
      </w:r>
      <w:r>
        <w:rPr>
          <w:lang w:val="zh_TW" w:bidi="zh_TW"/>
        </w:rPr>
        <w:t>）（字面意思是</w:t>
      </w:r>
      <w:r>
        <w:rPr>
          <w:i/>
          <w:lang w:val="zh_TW" w:bidi="zh_TW"/>
        </w:rPr>
        <w:t>向以撒家</w:t>
      </w:r>
      <w:r>
        <w:rPr>
          <w:lang w:val="zh_TW" w:bidi="zh_TW"/>
        </w:rPr>
        <w:t>）：以撒代表所有以色列人（另見</w:t>
      </w:r>
      <w:r>
        <w:rPr>
          <w:lang w:val="zh_TW" w:bidi="zh_TW"/>
        </w:rPr>
        <w:t>7:9的研讀註釋</w:t>
      </w:r>
      <w:r>
        <w:rPr>
          <w:lang w:val="zh_TW" w:bidi="zh_TW"/>
        </w:rPr>
        <w:t>；參</w:t>
      </w:r>
      <w:r>
        <w:rPr>
          <w:lang w:val="zh_TW" w:bidi="zh_TW"/>
        </w:rPr>
        <w:t>5:6</w:t>
      </w:r>
      <w:r>
        <w:rPr>
          <w:lang w:val="zh_TW" w:bidi="zh_TW"/>
        </w:rPr>
        <w:t>、</w:t>
      </w:r>
      <w:r>
        <w:rPr>
          <w:lang w:val="zh_TW" w:bidi="zh_TW"/>
        </w:rPr>
        <w:t>15</w:t>
      </w:r>
      <w:r>
        <w:rPr>
          <w:lang w:val="zh_TW" w:bidi="zh_TW"/>
        </w:rPr>
        <w:t>，</w:t>
      </w:r>
      <w:r>
        <w:rPr>
          <w:lang w:val="zh_TW" w:bidi="zh_TW"/>
        </w:rPr>
        <w:t>6:6</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7:17</w:t>
      </w:r>
      <w:r>
        <w:rPr>
          <w:lang w:val="zh_TW" w:bidi="zh_TW"/>
        </w:rPr>
      </w:r>
    </w:p>
    <w:p>
      <w:pPr/>
      <w:r>
        <w:rPr>
          <w:lang w:val="zh_TW" w:bidi="zh_TW"/>
        </w:rPr>
      </w:r>
      <w:r>
        <w:rPr>
          <w:lang w:val="zh_TW" w:bidi="zh_TW"/>
        </w:rPr>
        <w:t>由於亞瑪謝曾試圖讓阿摩司閉嘴（</w:t>
      </w:r>
      <w:r>
        <w:rPr>
          <w:lang w:val="zh_TW" w:bidi="zh_TW"/>
        </w:rPr>
        <w:t>7:12–13</w:t>
      </w:r>
      <w:r>
        <w:rPr>
          <w:lang w:val="zh_TW" w:bidi="zh_TW"/>
        </w:rPr>
        <w:t>），耶和胡ㄚ向亞瑪謝發出了一個嚴峻的預言，預言了亞述人圍攻之後他的生活。</w:t>
      </w:r>
      <w:r>
        <w:rPr>
          <w:lang w:val="zh_TW" w:bidi="zh_TW"/>
        </w:rPr>
      </w:r>
      <w:r>
        <w:rPr>
          <w:lang w:val="zh_TW" w:bidi="zh_TW"/>
        </w:rPr>
      </w:r>
    </w:p>
    <w:p>
      <w:pPr/>
      <w:r>
        <w:rPr>
          <w:lang w:val="zh_TW" w:bidi="zh_TW"/>
        </w:rPr>
      </w:r>
    </w:p>
    <w:p>
      <w:pPr>
        <w:pStyle w:val="Heading2"/>
      </w:pPr>
      <w:r>
        <w:rPr>
          <w:lang w:val="zh_TW" w:bidi="zh_TW"/>
        </w:rPr>
        <w:t>阿摩司書 8:1</w:t>
      </w:r>
      <w:r>
        <w:rPr>
          <w:lang w:val="zh_TW" w:bidi="zh_TW"/>
        </w:rPr>
      </w:r>
    </w:p>
    <w:p>
      <w:pPr/>
      <w:r>
        <w:rPr>
          <w:lang w:val="zh_TW" w:bidi="zh_TW"/>
        </w:rPr>
      </w:r>
      <w:r>
        <w:rPr>
          <w:lang w:val="zh_TW" w:bidi="zh_TW"/>
        </w:rPr>
        <w:t>這個異象承接了從</w:t>
      </w:r>
      <w:r>
        <w:rPr>
          <w:lang w:val="zh_TW" w:bidi="zh_TW"/>
        </w:rPr>
        <w:t>七章1節</w:t>
      </w:r>
      <w:r>
        <w:rPr>
          <w:lang w:val="zh_TW" w:bidi="zh_TW"/>
        </w:rPr>
        <w:t>開始的先知性講道，而那講道曾因與亞瑪謝的對話而中斷。</w:t>
      </w:r>
      <w:r>
        <w:rPr>
          <w:lang w:val="zh_TW" w:bidi="zh_TW"/>
        </w:rPr>
      </w:r>
      <w:r>
        <w:rPr>
          <w:lang w:val="zh_TW" w:bidi="zh_TW"/>
        </w:rPr>
      </w:r>
    </w:p>
    <w:p>
      <w:pPr/>
      <w:r>
        <w:rPr>
          <w:lang w:val="zh_TW" w:bidi="zh_TW"/>
        </w:rPr>
      </w:r>
    </w:p>
    <w:p>
      <w:pPr>
        <w:pStyle w:val="Heading2"/>
      </w:pPr>
      <w:r>
        <w:rPr>
          <w:lang w:val="zh_TW" w:bidi="zh_TW"/>
        </w:rPr>
        <w:t>阿摩司書 8:2</w:t>
      </w:r>
      <w:r>
        <w:rPr>
          <w:lang w:val="zh_TW" w:bidi="zh_TW"/>
        </w:rPr>
      </w:r>
    </w:p>
    <w:p>
      <w:pPr/>
      <w:r>
        <w:rPr>
          <w:lang w:val="zh_TW" w:bidi="zh_TW"/>
        </w:rPr>
      </w:r>
      <w:r>
        <w:rPr>
          <w:lang w:val="zh_TW" w:bidi="zh_TW"/>
        </w:rPr>
        <w:t>準備接受懲罰（和合本譯為：結局）（字面意思是</w:t>
      </w:r>
      <w:r>
        <w:rPr>
          <w:i/>
          <w:lang w:val="zh_TW" w:bidi="zh_TW"/>
        </w:rPr>
        <w:t>終局到了</w:t>
      </w:r>
      <w:r>
        <w:rPr>
          <w:lang w:val="zh_TW" w:bidi="zh_TW"/>
        </w:rPr>
        <w:t>）：阿摩司在成熟的果實（希伯來文 qayits）和</w:t>
      </w:r>
      <w:r>
        <w:rPr>
          <w:i/>
          <w:lang w:val="zh_TW" w:bidi="zh_TW"/>
        </w:rPr>
        <w:t>終結已至</w:t>
      </w:r>
      <w:r>
        <w:rPr>
          <w:lang w:val="zh_TW" w:bidi="zh_TW"/>
        </w:rPr>
        <w:t>（希伯來文 ba’ haqqets）之間運用了雙關語。終結已臨到神的子民以色列，因為他們如同成熟的果實，準備好在審判中被收割。</w:t>
      </w:r>
      <w:r>
        <w:rPr>
          <w:lang w:val="zh_TW" w:bidi="zh_TW"/>
        </w:rPr>
      </w:r>
      <w:r>
        <w:rPr>
          <w:lang w:val="zh_TW" w:bidi="zh_TW"/>
        </w:rPr>
      </w:r>
    </w:p>
    <w:p>
      <w:pPr/>
      <w:r>
        <w:rPr>
          <w:lang w:val="zh_TW" w:bidi="zh_TW"/>
        </w:rPr>
      </w:r>
    </w:p>
    <w:p>
      <w:pPr>
        <w:pStyle w:val="Heading2"/>
      </w:pPr>
      <w:r>
        <w:rPr>
          <w:lang w:val="zh_TW" w:bidi="zh_TW"/>
        </w:rPr>
        <w:t>阿摩司書 8:4–14</w:t>
      </w:r>
      <w:r>
        <w:rPr>
          <w:lang w:val="zh_TW" w:bidi="zh_TW"/>
        </w:rPr>
      </w:r>
    </w:p>
    <w:p>
      <w:pPr/>
      <w:r>
        <w:rPr>
          <w:lang w:val="zh_TW" w:bidi="zh_TW"/>
        </w:rPr>
      </w:r>
      <w:r>
        <w:rPr>
          <w:lang w:val="zh_TW" w:bidi="zh_TW"/>
        </w:rPr>
        <w:t>這一部分擴展了先前所列出的起訴和判決（閱</w:t>
      </w:r>
      <w:r>
        <w:rPr>
          <w:lang w:val="zh_TW" w:bidi="zh_TW"/>
        </w:rPr>
        <w:t>2:6–6:14</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8:5</w:t>
      </w:r>
      <w:r>
        <w:rPr>
          <w:lang w:val="zh_TW" w:bidi="zh_TW"/>
        </w:rPr>
      </w:r>
    </w:p>
    <w:p>
      <w:pPr>
        <w:pStyle w:val="ListBullet"/>
        <w:spacing w:line="240" w:lineRule="auto"/>
        <w:ind w:left="720"/>
      </w:pPr>
      <w:r>
        <w:rPr>
          <w:lang w:val="zh_TW" w:bidi="zh_TW"/>
        </w:rPr>
      </w:r>
      <w:r>
        <w:rPr>
          <w:lang w:val="zh_TW" w:bidi="zh_TW"/>
        </w:rPr>
        <w:t>安息日明確地禁止工作（</w:t>
      </w:r>
      <w:r>
        <w:rPr>
          <w:lang w:val="zh_TW" w:bidi="zh_TW"/>
        </w:rPr>
        <w:t>出20:9–10</w:t>
      </w:r>
      <w:r>
        <w:rPr>
          <w:lang w:val="zh_TW" w:bidi="zh_TW"/>
        </w:rPr>
        <w:t>）；阿摩司暗示在異教的新月宗教節日期間，商店也會關閉。</w:t>
      </w:r>
    </w:p>
    <w:p>
      <w:pPr>
        <w:pStyle w:val="ListBullet"/>
        <w:spacing w:line="240" w:lineRule="auto"/>
        <w:ind w:left="720"/>
      </w:pPr>
      <w:r>
        <w:rPr>
          <w:lang w:val="zh_TW" w:bidi="zh_TW"/>
        </w:rPr>
      </w:r>
      <w:r>
        <w:rPr>
          <w:lang w:val="zh_TW" w:bidi="zh_TW"/>
        </w:rPr>
        <w:t>商人以小的伊法稱量穀物欺騙顧客，並用重的舍客勒在天平上稱量欺騙供應商。這種做法是神的律法所禁止的（</w:t>
      </w:r>
      <w:r>
        <w:rPr>
          <w:lang w:val="zh_TW" w:bidi="zh_TW"/>
        </w:rPr>
        <w:t>利19:35–36</w:t>
      </w:r>
      <w:r>
        <w:rPr>
          <w:lang w:val="zh_TW" w:bidi="zh_TW"/>
        </w:rPr>
        <w:t>；</w:t>
      </w:r>
      <w:r>
        <w:rPr>
          <w:lang w:val="zh_TW" w:bidi="zh_TW"/>
        </w:rPr>
        <w:t>申25:13–16</w:t>
      </w:r>
      <w:r>
        <w:rPr>
          <w:lang w:val="zh_TW" w:bidi="zh_TW"/>
        </w:rPr>
        <w:t>；見</w:t>
      </w:r>
      <w:r>
        <w:rPr>
          <w:lang w:val="zh_TW" w:bidi="zh_TW"/>
        </w:rPr>
        <w:t>箴11:1</w:t>
      </w:r>
      <w:r>
        <w:rPr>
          <w:lang w:val="zh_TW" w:bidi="zh_TW"/>
        </w:rPr>
        <w:t>，</w:t>
      </w:r>
      <w:r>
        <w:rPr>
          <w:lang w:val="zh_TW" w:bidi="zh_TW"/>
        </w:rPr>
        <w:t>16:11</w:t>
      </w:r>
      <w:r>
        <w:rPr>
          <w:lang w:val="zh_TW" w:bidi="zh_TW"/>
        </w:rPr>
        <w:t>，</w:t>
      </w:r>
      <w:r>
        <w:rPr>
          <w:lang w:val="zh_TW" w:bidi="zh_TW"/>
        </w:rPr>
        <w:t>20:10</w:t>
      </w:r>
      <w:r>
        <w:rPr>
          <w:lang w:val="zh_TW" w:bidi="zh_TW"/>
        </w:rPr>
        <w:t>、</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8:7</w:t>
      </w:r>
      <w:r>
        <w:rPr>
          <w:lang w:val="zh_TW" w:bidi="zh_TW"/>
        </w:rPr>
      </w:r>
    </w:p>
    <w:p>
      <w:pPr/>
      <w:r>
        <w:rPr>
          <w:lang w:val="zh_TW" w:bidi="zh_TW"/>
        </w:rPr>
      </w:r>
      <w:r>
        <w:rPr>
          <w:lang w:val="zh_TW" w:bidi="zh_TW"/>
        </w:rPr>
        <w:t>以色列的驕傲（和合本譯為：雅各的榮耀）：相同的希伯來片語在</w:t>
      </w:r>
      <w:r>
        <w:rPr>
          <w:lang w:val="zh_TW" w:bidi="zh_TW"/>
        </w:rPr>
        <w:t>六章8節</w:t>
      </w:r>
      <w:r>
        <w:rPr>
          <w:lang w:val="zh_TW" w:bidi="zh_TW"/>
        </w:rPr>
        <w:t>中暗示了以色列的傲慢。在這裡，這個片語可能是一個神的名字，祂是以色列驕傲的合法對象。在其它地方（</w:t>
      </w:r>
      <w:r>
        <w:rPr>
          <w:lang w:val="zh_TW" w:bidi="zh_TW"/>
        </w:rPr>
        <w:t>詩47:4</w:t>
      </w:r>
      <w:r>
        <w:rPr>
          <w:lang w:val="zh_TW" w:bidi="zh_TW"/>
        </w:rPr>
        <w:t>；</w:t>
      </w:r>
      <w:r>
        <w:rPr>
          <w:lang w:val="zh_TW" w:bidi="zh_TW"/>
        </w:rPr>
        <w:t>鴻2:2</w:t>
      </w:r>
      <w:r>
        <w:rPr>
          <w:lang w:val="zh_TW" w:bidi="zh_TW"/>
        </w:rPr>
        <w:t>），這個片語指的是在大衛後裔統治下的應許之地（參</w:t>
      </w:r>
      <w:r>
        <w:rPr>
          <w:lang w:val="zh_TW" w:bidi="zh_TW"/>
        </w:rPr>
        <w:t>耶13:9</w:t>
      </w:r>
      <w:r>
        <w:rPr>
          <w:lang w:val="zh_TW" w:bidi="zh_TW"/>
        </w:rPr>
        <w:t>；</w:t>
      </w:r>
      <w:r>
        <w:rPr>
          <w:lang w:val="zh_TW" w:bidi="zh_TW"/>
        </w:rPr>
        <w:t>結32:12</w:t>
      </w:r>
      <w:r>
        <w:rPr>
          <w:lang w:val="zh_TW" w:bidi="zh_TW"/>
        </w:rPr>
        <w:t>）。如果這個片語在這裡指的是土地，那麼它就突顯出了以色列對其國家和地理認同的扭曲驕傲。</w:t>
      </w:r>
      <w:r>
        <w:rPr>
          <w:lang w:val="zh_TW" w:bidi="zh_TW"/>
        </w:rPr>
      </w:r>
      <w:r>
        <w:rPr>
          <w:lang w:val="zh_TW" w:bidi="zh_TW"/>
        </w:rPr>
      </w:r>
    </w:p>
    <w:p>
      <w:pPr/>
      <w:r>
        <w:rPr>
          <w:lang w:val="zh_TW" w:bidi="zh_TW"/>
        </w:rPr>
      </w:r>
    </w:p>
    <w:p>
      <w:pPr>
        <w:pStyle w:val="Heading2"/>
      </w:pPr>
      <w:r>
        <w:rPr>
          <w:lang w:val="zh_TW" w:bidi="zh_TW"/>
        </w:rPr>
        <w:t>阿摩司書 8:9</w:t>
      </w:r>
      <w:r>
        <w:rPr>
          <w:lang w:val="zh_TW" w:bidi="zh_TW"/>
        </w:rPr>
      </w:r>
    </w:p>
    <w:p>
      <w:pPr/>
      <w:r>
        <w:rPr>
          <w:lang w:val="zh_TW" w:bidi="zh_TW"/>
        </w:rPr>
      </w:r>
      <w:r>
        <w:rPr>
          <w:lang w:val="zh_TW" w:bidi="zh_TW"/>
        </w:rPr>
        <w:t>耶和華的日子將顛覆全地。耶利米使用類似的意象來描述當巴比倫軍隊逼近時，猶大所遭受的褻瀆（</w:t>
      </w:r>
      <w:r>
        <w:rPr>
          <w:lang w:val="zh_TW" w:bidi="zh_TW"/>
        </w:rPr>
        <w:t>耶4:23</w:t>
      </w:r>
      <w:r>
        <w:rPr>
          <w:lang w:val="zh_TW" w:bidi="zh_TW"/>
        </w:rPr>
        <w:t>；另見</w:t>
      </w:r>
      <w:r>
        <w:rPr>
          <w:lang w:val="zh_TW" w:bidi="zh_TW"/>
        </w:rPr>
        <w:t>賽13:10</w:t>
      </w:r>
      <w:r>
        <w:rPr>
          <w:lang w:val="zh_TW" w:bidi="zh_TW"/>
        </w:rPr>
        <w:t>，</w:t>
      </w:r>
      <w:r>
        <w:rPr>
          <w:lang w:val="zh_TW" w:bidi="zh_TW"/>
        </w:rPr>
        <w:t>34:4</w:t>
      </w:r>
      <w:r>
        <w:rPr>
          <w:lang w:val="zh_TW" w:bidi="zh_TW"/>
        </w:rPr>
        <w:t>，</w:t>
      </w:r>
      <w:r>
        <w:rPr>
          <w:lang w:val="zh_TW" w:bidi="zh_TW"/>
        </w:rPr>
        <w:t>50:3</w:t>
      </w:r>
      <w:r>
        <w:rPr>
          <w:lang w:val="zh_TW" w:bidi="zh_TW"/>
        </w:rPr>
        <w:t>；</w:t>
      </w:r>
      <w:r>
        <w:rPr>
          <w:lang w:val="zh_TW" w:bidi="zh_TW"/>
        </w:rPr>
        <w:t>結32:7–8</w:t>
      </w:r>
      <w:r>
        <w:rPr>
          <w:lang w:val="zh_TW" w:bidi="zh_TW"/>
        </w:rPr>
        <w:t>；</w:t>
      </w:r>
      <w:r>
        <w:rPr>
          <w:lang w:val="zh_TW" w:bidi="zh_TW"/>
        </w:rPr>
        <w:t>珥2:10</w:t>
      </w:r>
      <w:r>
        <w:rPr>
          <w:lang w:val="zh_TW" w:bidi="zh_TW"/>
        </w:rPr>
        <w:t>、</w:t>
      </w:r>
      <w:r>
        <w:rPr>
          <w:lang w:val="zh_TW" w:bidi="zh_TW"/>
        </w:rPr>
        <w:t>31</w:t>
      </w:r>
      <w:r>
        <w:rPr>
          <w:lang w:val="zh_TW" w:bidi="zh_TW"/>
        </w:rPr>
        <w:t>；</w:t>
      </w:r>
      <w:r>
        <w:rPr>
          <w:lang w:val="zh_TW" w:bidi="zh_TW"/>
        </w:rPr>
        <w:t>彌3:6</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8:11–14</w:t>
      </w:r>
      <w:r>
        <w:rPr>
          <w:lang w:val="zh_TW" w:bidi="zh_TW"/>
        </w:rPr>
      </w:r>
    </w:p>
    <w:p>
      <w:pPr/>
      <w:r>
        <w:rPr>
          <w:lang w:val="zh_TW" w:bidi="zh_TW"/>
        </w:rPr>
      </w:r>
      <w:r>
        <w:rPr>
          <w:lang w:val="zh_TW" w:bidi="zh_TW"/>
        </w:rPr>
        <w:t>飢荒</w:t>
      </w:r>
      <w:r>
        <w:rPr>
          <w:lang w:val="zh_TW" w:bidi="zh_TW"/>
        </w:rPr>
        <w:t>......不聽耶和華的話</w:t>
      </w:r>
      <w:r>
        <w:rPr>
          <w:lang w:val="zh_TW" w:bidi="zh_TW"/>
        </w:rPr>
        <w:t>：神差遣先知到以色列，直接對他們說話，但以色列吩咐先知不要說預言（</w:t>
      </w:r>
      <w:r>
        <w:rPr>
          <w:lang w:val="zh_TW" w:bidi="zh_TW"/>
        </w:rPr>
        <w:t>2:11–12</w:t>
      </w:r>
      <w:r>
        <w:rPr>
          <w:lang w:val="zh_TW" w:bidi="zh_TW"/>
        </w:rPr>
        <w:t>）。現在他們得到了他們想要的，但這種沉默比祂的咆哮和雷聲更可怕：神變得遙遠（見</w:t>
      </w:r>
      <w:r>
        <w:rPr>
          <w:lang w:val="zh_TW" w:bidi="zh_TW"/>
        </w:rPr>
        <w:t>結7:26</w:t>
      </w:r>
      <w:r>
        <w:rPr>
          <w:lang w:val="zh_TW" w:bidi="zh_TW"/>
        </w:rPr>
        <w:t>，</w:t>
      </w:r>
      <w:r>
        <w:rPr>
          <w:lang w:val="zh_TW" w:bidi="zh_TW"/>
        </w:rPr>
        <w:t>20:3</w:t>
      </w:r>
      <w:r>
        <w:rPr>
          <w:lang w:val="zh_TW" w:bidi="zh_TW"/>
        </w:rPr>
        <w:t>；</w:t>
      </w:r>
      <w:r>
        <w:rPr>
          <w:lang w:val="zh_TW" w:bidi="zh_TW"/>
        </w:rPr>
        <w:t>彌3:4</w:t>
      </w:r>
      <w:r>
        <w:rPr>
          <w:lang w:val="zh_TW" w:bidi="zh_TW"/>
        </w:rPr>
        <w:t>、</w:t>
      </w:r>
      <w:r>
        <w:rPr>
          <w:lang w:val="zh_TW" w:bidi="zh_TW"/>
        </w:rPr>
        <w:t>7</w:t>
      </w:r>
      <w:r>
        <w:rPr>
          <w:lang w:val="zh_TW" w:bidi="zh_TW"/>
        </w:rPr>
        <w:t>）。神說話的時候已經過去；審判的時刻已經來臨。</w:t>
      </w:r>
      <w:r>
        <w:rPr>
          <w:lang w:val="zh_TW" w:bidi="zh_TW"/>
        </w:rPr>
      </w:r>
      <w:r>
        <w:rPr>
          <w:lang w:val="zh_TW" w:bidi="zh_TW"/>
        </w:rPr>
      </w:r>
    </w:p>
    <w:p>
      <w:pPr/>
      <w:r>
        <w:rPr>
          <w:lang w:val="zh_TW" w:bidi="zh_TW"/>
        </w:rPr>
      </w:r>
    </w:p>
    <w:p>
      <w:pPr>
        <w:pStyle w:val="Heading2"/>
      </w:pPr>
      <w:r>
        <w:rPr>
          <w:lang w:val="zh_TW" w:bidi="zh_TW"/>
        </w:rPr>
        <w:t>阿摩司書 8:12</w:t>
      </w:r>
      <w:r>
        <w:rPr>
          <w:lang w:val="zh_TW" w:bidi="zh_TW"/>
        </w:rPr>
      </w:r>
    </w:p>
    <w:p>
      <w:pPr/>
      <w:r>
        <w:rPr>
          <w:lang w:val="zh_TW" w:bidi="zh_TW"/>
        </w:rPr>
      </w:r>
      <w:r>
        <w:rPr>
          <w:lang w:val="zh_TW" w:bidi="zh_TW"/>
        </w:rPr>
        <w:t>從邊界到邊界（和合本譯為：</w:t>
      </w:r>
      <w:r>
        <w:rPr>
          <w:lang w:val="zh_TW" w:bidi="zh_TW"/>
        </w:rPr>
        <w:t>從北邊到東邊</w:t>
      </w:r>
      <w:r>
        <w:rPr>
          <w:lang w:val="zh_TW" w:bidi="zh_TW"/>
        </w:rPr>
        <w:t>）：以色列的自然邊界從海到海：西邊是地中海，東邊是死海。其它邊界則簡單地稱為</w:t>
      </w:r>
      <w:r>
        <w:rPr>
          <w:i/>
          <w:lang w:val="zh_TW" w:bidi="zh_TW"/>
        </w:rPr>
        <w:t>北邊</w:t>
      </w:r>
      <w:r>
        <w:rPr>
          <w:lang w:val="zh_TW" w:bidi="zh_TW"/>
        </w:rPr>
        <w:t>和</w:t>
      </w:r>
      <w:r>
        <w:rPr>
          <w:i/>
          <w:lang w:val="zh_TW" w:bidi="zh_TW"/>
        </w:rPr>
        <w:t>東邊</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8:14</w:t>
      </w:r>
      <w:r>
        <w:rPr>
          <w:lang w:val="zh_TW" w:bidi="zh_TW"/>
        </w:rPr>
      </w:r>
    </w:p>
    <w:p>
      <w:pPr>
        <w:pStyle w:val="ListBullet"/>
        <w:spacing w:line="240" w:lineRule="auto"/>
        <w:ind w:left="720"/>
      </w:pPr>
      <w:r>
        <w:rPr>
          <w:lang w:val="zh_TW" w:bidi="zh_TW"/>
        </w:rPr>
      </w:r>
      <w:r>
        <w:rPr>
          <w:lang w:val="zh_TW" w:bidi="zh_TW"/>
        </w:rPr>
        <w:t>但的神（和合本譯為：但</w:t>
      </w:r>
      <w:r>
        <w:rPr>
          <w:lang w:val="zh_TW" w:bidi="zh_TW"/>
        </w:rPr>
        <w:t>......</w:t>
      </w:r>
      <w:r>
        <w:rPr>
          <w:lang w:val="zh_TW" w:bidi="zh_TW"/>
        </w:rPr>
        <w:t>那裡的活神）指的是由耶羅波安一世所建立的金牛犢的北方神殿（見</w:t>
      </w:r>
      <w:r>
        <w:rPr>
          <w:lang w:val="zh_TW" w:bidi="zh_TW"/>
        </w:rPr>
        <w:t>王上12:28–29</w:t>
      </w:r>
      <w:r>
        <w:rPr>
          <w:lang w:val="zh_TW" w:bidi="zh_TW"/>
        </w:rPr>
        <w:t>；</w:t>
      </w:r>
      <w:r>
        <w:rPr>
          <w:lang w:val="zh_TW" w:bidi="zh_TW"/>
        </w:rPr>
        <w:t>王下10:29</w:t>
      </w:r>
      <w:r>
        <w:rPr>
          <w:lang w:val="zh_TW" w:bidi="zh_TW"/>
        </w:rPr>
        <w:t>）。</w:t>
      </w:r>
    </w:p>
    <w:p>
      <w:pPr>
        <w:pStyle w:val="ListBullet"/>
        <w:spacing w:line="240" w:lineRule="auto"/>
        <w:ind w:left="720"/>
      </w:pPr>
      <w:r>
        <w:rPr>
          <w:lang w:val="zh_TW" w:bidi="zh_TW"/>
        </w:rPr>
      </w:r>
      <w:r>
        <w:rPr>
          <w:lang w:val="zh_TW" w:bidi="zh_TW"/>
        </w:rPr>
        <w:t>別是巴的神：顯然，別是巴已成為南國的崇拜中心。考古學家在別是巴的遺址中發現了一個有角的祭壇的遺跡。</w:t>
      </w:r>
      <w:r>
        <w:rPr>
          <w:lang w:val="zh_TW" w:bidi="zh_TW"/>
        </w:rPr>
      </w:r>
      <w:r>
        <w:rPr>
          <w:lang w:val="zh_TW" w:bidi="zh_TW"/>
        </w:rPr>
      </w:r>
    </w:p>
    <w:p>
      <w:pPr/>
      <w:r>
        <w:rPr>
          <w:lang w:val="zh_TW" w:bidi="zh_TW"/>
        </w:rPr>
      </w:r>
    </w:p>
    <w:p>
      <w:pPr>
        <w:pStyle w:val="Heading2"/>
      </w:pPr>
      <w:r>
        <w:rPr>
          <w:lang w:val="zh_TW" w:bidi="zh_TW"/>
        </w:rPr>
        <w:t>阿摩司書 9:1</w:t>
      </w:r>
      <w:r>
        <w:rPr>
          <w:lang w:val="zh_TW" w:bidi="zh_TW"/>
        </w:rPr>
      </w:r>
    </w:p>
    <w:p>
      <w:pPr>
        <w:pStyle w:val="ListBullet"/>
        <w:spacing w:line="240" w:lineRule="auto"/>
        <w:ind w:left="720"/>
      </w:pPr>
      <w:r>
        <w:rPr>
          <w:lang w:val="zh_TW" w:bidi="zh_TW"/>
        </w:rPr>
      </w:r>
      <w:r>
        <w:rPr>
          <w:lang w:val="zh_TW" w:bidi="zh_TW"/>
        </w:rPr>
        <w:t>我看見</w:t>
      </w:r>
      <w:r>
        <w:rPr>
          <w:lang w:val="zh_TW" w:bidi="zh_TW"/>
        </w:rPr>
        <w:t>......</w:t>
      </w:r>
      <w:r>
        <w:rPr>
          <w:lang w:val="zh_TW" w:bidi="zh_TW"/>
        </w:rPr>
        <w:t xml:space="preserve"> 耶和華（見</w:t>
      </w:r>
      <w:r>
        <w:rPr>
          <w:lang w:val="zh_TW" w:bidi="zh_TW"/>
        </w:rPr>
        <w:t>7:1</w:t>
      </w:r>
      <w:r>
        <w:rPr>
          <w:lang w:val="zh_TW" w:bidi="zh_TW"/>
        </w:rPr>
        <w:t>）：神不再透露祂將如何或為何懲罰以色列；祂現在準備採取行動。</w:t>
      </w:r>
    </w:p>
    <w:p>
      <w:pPr>
        <w:pStyle w:val="ListBullet"/>
        <w:spacing w:line="240" w:lineRule="auto"/>
        <w:ind w:left="720"/>
      </w:pPr>
      <w:r>
        <w:rPr>
          <w:lang w:val="zh_TW" w:bidi="zh_TW"/>
        </w:rPr>
      </w:r>
      <w:r>
        <w:rPr>
          <w:lang w:val="zh_TW" w:bidi="zh_TW"/>
        </w:rPr>
        <w:t>在祭壇旁邊：審判必須從敬拜的中心開始（參</w:t>
      </w:r>
      <w:r>
        <w:rPr>
          <w:lang w:val="zh_TW" w:bidi="zh_TW"/>
        </w:rPr>
        <w:t>彼前4:17</w:t>
      </w:r>
      <w:r>
        <w:rPr>
          <w:lang w:val="zh_TW" w:bidi="zh_TW"/>
        </w:rPr>
        <w:t>）。這個祭壇指的可能是伯特利的聖所，雖然也可能指的是耶路撒冷的聖殿。</w:t>
      </w:r>
      <w:r>
        <w:rPr>
          <w:lang w:val="zh_TW" w:bidi="zh_TW"/>
        </w:rPr>
      </w:r>
      <w:r>
        <w:rPr>
          <w:lang w:val="zh_TW" w:bidi="zh_TW"/>
        </w:rPr>
      </w:r>
    </w:p>
    <w:p>
      <w:pPr/>
      <w:r>
        <w:rPr>
          <w:lang w:val="zh_TW" w:bidi="zh_TW"/>
        </w:rPr>
      </w:r>
    </w:p>
    <w:p>
      <w:pPr>
        <w:pStyle w:val="Heading2"/>
      </w:pPr>
      <w:r>
        <w:rPr>
          <w:lang w:val="zh_TW" w:bidi="zh_TW"/>
        </w:rPr>
        <w:t>阿摩司書 9:2</w:t>
      </w:r>
      <w:r>
        <w:rPr>
          <w:lang w:val="zh_TW" w:bidi="zh_TW"/>
        </w:rPr>
      </w:r>
    </w:p>
    <w:p>
      <w:pPr/>
      <w:r>
        <w:rPr>
          <w:lang w:val="zh_TW" w:bidi="zh_TW"/>
        </w:rPr>
      </w:r>
      <w:r>
        <w:rPr>
          <w:lang w:val="zh_TW" w:bidi="zh_TW"/>
        </w:rPr>
        <w:t>到死者之地（和合本譯為：陰間）（字面意思是</w:t>
      </w:r>
      <w:r>
        <w:rPr>
          <w:i/>
          <w:lang w:val="zh_TW" w:bidi="zh_TW"/>
        </w:rPr>
        <w:t>到陰間</w:t>
      </w:r>
      <w:r>
        <w:rPr>
          <w:lang w:val="zh_TW" w:bidi="zh_TW"/>
        </w:rPr>
        <w:t>）：在舊約聖經中，陰間是地下死者居住的地方。</w:t>
      </w:r>
      <w:r>
        <w:rPr>
          <w:lang w:val="zh_TW" w:bidi="zh_TW"/>
        </w:rPr>
      </w:r>
      <w:r>
        <w:rPr>
          <w:lang w:val="zh_TW" w:bidi="zh_TW"/>
        </w:rPr>
      </w:r>
    </w:p>
    <w:p>
      <w:pPr/>
      <w:r>
        <w:rPr>
          <w:lang w:val="zh_TW" w:bidi="zh_TW"/>
        </w:rPr>
      </w:r>
    </w:p>
    <w:p>
      <w:pPr>
        <w:pStyle w:val="Heading2"/>
      </w:pPr>
      <w:r>
        <w:rPr>
          <w:lang w:val="zh_TW" w:bidi="zh_TW"/>
        </w:rPr>
        <w:t>阿摩司書 9:2–4</w:t>
      </w:r>
      <w:r>
        <w:rPr>
          <w:lang w:val="zh_TW" w:bidi="zh_TW"/>
        </w:rPr>
      </w:r>
    </w:p>
    <w:p>
      <w:pPr/>
      <w:r>
        <w:rPr>
          <w:lang w:val="zh_TW" w:bidi="zh_TW"/>
        </w:rPr>
      </w:r>
      <w:r>
        <w:rPr>
          <w:lang w:val="zh_TW" w:bidi="zh_TW"/>
        </w:rPr>
        <w:t>神是無法逃避的（參</w:t>
      </w:r>
      <w:r>
        <w:rPr>
          <w:lang w:val="zh_TW" w:bidi="zh_TW"/>
        </w:rPr>
        <w:t>詩139:7–12</w:t>
      </w:r>
      <w:r>
        <w:rPr>
          <w:lang w:val="zh_TW" w:bidi="zh_TW"/>
        </w:rPr>
        <w:t>）。當人們信靠、相信並順服神時，祂的無法逃避將是一種極大的祝福。然而，由於以色列拒絕了神的啟示，祂的臨在將意味著審判，而不是安慰。</w:t>
      </w:r>
      <w:r>
        <w:rPr>
          <w:lang w:val="zh_TW" w:bidi="zh_TW"/>
        </w:rPr>
      </w:r>
      <w:r>
        <w:rPr>
          <w:lang w:val="zh_TW" w:bidi="zh_TW"/>
        </w:rPr>
      </w:r>
    </w:p>
    <w:p>
      <w:pPr/>
      <w:r>
        <w:rPr>
          <w:lang w:val="zh_TW" w:bidi="zh_TW"/>
        </w:rPr>
      </w:r>
    </w:p>
    <w:p>
      <w:pPr>
        <w:pStyle w:val="Heading2"/>
      </w:pPr>
      <w:r>
        <w:rPr>
          <w:lang w:val="zh_TW" w:bidi="zh_TW"/>
        </w:rPr>
        <w:t>阿摩司書 9:3</w:t>
      </w:r>
      <w:r>
        <w:rPr>
          <w:lang w:val="zh_TW" w:bidi="zh_TW"/>
        </w:rPr>
      </w:r>
    </w:p>
    <w:p>
      <w:pPr>
        <w:pStyle w:val="ListBullet"/>
        <w:spacing w:line="240" w:lineRule="auto"/>
        <w:ind w:left="720"/>
      </w:pPr>
      <w:r>
        <w:rPr>
          <w:lang w:val="zh_TW" w:bidi="zh_TW"/>
        </w:rPr>
      </w:r>
      <w:r>
        <w:rPr>
          <w:lang w:val="zh_TW" w:bidi="zh_TW"/>
        </w:rPr>
        <w:t>雖然迦密山不是該地區最高的山，但其崇高的壯麗常常象徵著土地的美麗和豐富。</w:t>
      </w:r>
    </w:p>
    <w:p>
      <w:pPr>
        <w:pStyle w:val="ListBullet"/>
        <w:spacing w:line="240" w:lineRule="auto"/>
        <w:ind w:left="720"/>
      </w:pPr>
      <w:r>
        <w:rPr>
          <w:lang w:val="zh_TW" w:bidi="zh_TW"/>
        </w:rPr>
      </w:r>
      <w:r>
        <w:rPr>
          <w:lang w:val="zh_TW" w:bidi="zh_TW"/>
        </w:rPr>
        <w:t>海蛇（和合本譯為：蛇）：在古代近東，海是混亂的象徵，經常與國家的神對立（參</w:t>
      </w:r>
      <w:r>
        <w:rPr>
          <w:lang w:val="zh_TW" w:bidi="zh_TW"/>
        </w:rPr>
        <w:t>詩74:14</w:t>
      </w:r>
      <w:r>
        <w:rPr>
          <w:lang w:val="zh_TW" w:bidi="zh_TW"/>
        </w:rPr>
        <w:t>，</w:t>
      </w:r>
      <w:r>
        <w:rPr>
          <w:lang w:val="zh_TW" w:bidi="zh_TW"/>
        </w:rPr>
        <w:t>89:10</w:t>
      </w:r>
      <w:r>
        <w:rPr>
          <w:lang w:val="zh_TW" w:bidi="zh_TW"/>
        </w:rPr>
        <w:t>，</w:t>
      </w:r>
      <w:r>
        <w:rPr>
          <w:lang w:val="zh_TW" w:bidi="zh_TW"/>
        </w:rPr>
        <w:t>104:26</w:t>
      </w:r>
      <w:r>
        <w:rPr>
          <w:lang w:val="zh_TW" w:bidi="zh_TW"/>
        </w:rPr>
        <w:t>）。然而，聖經文本並沒有賦予海怪（「利維坦」，也稱為「拉哈伯」；</w:t>
      </w:r>
      <w:r>
        <w:rPr>
          <w:lang w:val="zh_TW" w:bidi="zh_TW"/>
        </w:rPr>
        <w:t>詩89:9–10</w:t>
      </w:r>
      <w:r>
        <w:rPr>
          <w:lang w:val="zh_TW" w:bidi="zh_TW"/>
        </w:rPr>
        <w:t>）神聖的地位，而是將其視為服於耶和華的命令和審判之下（</w:t>
      </w:r>
      <w:r>
        <w:rPr>
          <w:lang w:val="zh_TW" w:bidi="zh_TW"/>
        </w:rPr>
        <w:t>賽27:1</w:t>
      </w:r>
      <w:r>
        <w:rPr>
          <w:lang w:val="zh_TW" w:bidi="zh_TW"/>
        </w:rPr>
        <w:t>）。在這裡，阿摩司描繪了神召喚海蛇為其服務的至高無上的力量。</w:t>
      </w:r>
      <w:r>
        <w:rPr>
          <w:lang w:val="zh_TW" w:bidi="zh_TW"/>
        </w:rPr>
      </w:r>
      <w:r>
        <w:rPr>
          <w:lang w:val="zh_TW" w:bidi="zh_TW"/>
        </w:rPr>
      </w:r>
    </w:p>
    <w:p>
      <w:pPr/>
      <w:r>
        <w:rPr>
          <w:lang w:val="zh_TW" w:bidi="zh_TW"/>
        </w:rPr>
      </w:r>
    </w:p>
    <w:p>
      <w:pPr>
        <w:pStyle w:val="Heading2"/>
      </w:pPr>
      <w:r>
        <w:rPr>
          <w:lang w:val="zh_TW" w:bidi="zh_TW"/>
        </w:rPr>
        <w:t>阿摩司書 9:5–6</w:t>
      </w:r>
      <w:r>
        <w:rPr>
          <w:lang w:val="zh_TW" w:bidi="zh_TW"/>
        </w:rPr>
      </w:r>
    </w:p>
    <w:p>
      <w:pPr/>
      <w:r>
        <w:rPr>
          <w:lang w:val="zh_TW" w:bidi="zh_TW"/>
        </w:rPr>
      </w:r>
      <w:r>
        <w:rPr>
          <w:lang w:val="zh_TW" w:bidi="zh_TW"/>
        </w:rPr>
        <w:t>阿摩司使用第三首讚美詩的片段（另見</w:t>
      </w:r>
      <w:r>
        <w:rPr>
          <w:lang w:val="zh_TW" w:bidi="zh_TW"/>
        </w:rPr>
        <w:t>4:13</w:t>
      </w:r>
      <w:r>
        <w:rPr>
          <w:lang w:val="zh_TW" w:bidi="zh_TW"/>
        </w:rPr>
        <w:t>；</w:t>
      </w:r>
      <w:r>
        <w:rPr>
          <w:lang w:val="zh_TW" w:bidi="zh_TW"/>
        </w:rPr>
        <w:t>5:8–9</w:t>
      </w:r>
      <w:r>
        <w:rPr>
          <w:lang w:val="zh_TW" w:bidi="zh_TW"/>
        </w:rPr>
        <w:t>）提醒以色列，</w:t>
      </w:r>
      <w:r>
        <w:rPr>
          <w:lang w:val="zh_TW" w:bidi="zh_TW"/>
        </w:rPr>
        <w:t>神的主權是普世性的</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9:7</w:t>
      </w:r>
      <w:r>
        <w:rPr>
          <w:lang w:val="zh_TW" w:bidi="zh_TW"/>
        </w:rPr>
      </w:r>
    </w:p>
    <w:p>
      <w:pPr>
        <w:pStyle w:val="ListBullet"/>
        <w:spacing w:line="240" w:lineRule="auto"/>
        <w:ind w:left="720"/>
      </w:pPr>
      <w:r>
        <w:rPr>
          <w:lang w:val="zh_TW" w:bidi="zh_TW"/>
        </w:rPr>
      </w:r>
      <w:r>
        <w:rPr>
          <w:lang w:val="zh_TW" w:bidi="zh_TW"/>
        </w:rPr>
        <w:t>古實人（字面意思是</w:t>
      </w:r>
      <w:r>
        <w:rPr>
          <w:i/>
          <w:lang w:val="zh_TW" w:bidi="zh_TW"/>
        </w:rPr>
        <w:t>古實人</w:t>
      </w:r>
      <w:r>
        <w:rPr>
          <w:lang w:val="zh_TW" w:bidi="zh_TW"/>
        </w:rPr>
        <w:t>）：古實（見</w:t>
      </w:r>
      <w:r>
        <w:rPr>
          <w:lang w:val="zh_TW" w:bidi="zh_TW"/>
        </w:rPr>
        <w:t>創10:6–7</w:t>
      </w:r>
      <w:r>
        <w:rPr>
          <w:lang w:val="zh_TW" w:bidi="zh_TW"/>
        </w:rPr>
        <w:t>）位於尼羅河第二瀑布以南（參</w:t>
      </w:r>
      <w:r>
        <w:rPr>
          <w:lang w:val="zh_TW" w:bidi="zh_TW"/>
        </w:rPr>
        <w:t>賽18:1</w:t>
      </w:r>
      <w:r>
        <w:rPr>
          <w:lang w:val="zh_TW" w:bidi="zh_TW"/>
        </w:rPr>
        <w:t>），經常與其北方鄰國埃及聯繫在一起。</w:t>
      </w:r>
    </w:p>
    <w:p>
      <w:pPr>
        <w:pStyle w:val="ListBullet"/>
        <w:spacing w:line="240" w:lineRule="auto"/>
        <w:ind w:left="720"/>
      </w:pPr>
      <w:r>
        <w:rPr>
          <w:lang w:val="zh_TW" w:bidi="zh_TW"/>
        </w:rPr>
      </w:r>
      <w:r>
        <w:rPr>
          <w:lang w:val="zh_TW" w:bidi="zh_TW"/>
        </w:rPr>
        <w:t>以色列人出埃及</w:t>
      </w:r>
      <w:r>
        <w:rPr>
          <w:lang w:val="zh_TW" w:bidi="zh_TW"/>
        </w:rPr>
        <w:t>被拿來與另外兩個古代的遷徙相比</w:t>
      </w:r>
      <w:r>
        <w:rPr>
          <w:lang w:val="zh_TW" w:bidi="zh_TW"/>
        </w:rPr>
        <w:t>：非利士人從迦斐託來（另見</w:t>
      </w:r>
      <w:r>
        <w:rPr>
          <w:lang w:val="zh_TW" w:bidi="zh_TW"/>
        </w:rPr>
        <w:t>耶47:4</w:t>
      </w:r>
      <w:r>
        <w:rPr>
          <w:lang w:val="zh_TW" w:bidi="zh_TW"/>
        </w:rPr>
        <w:t>），和亞蘭人從</w:t>
      </w:r>
      <w:r>
        <w:rPr>
          <w:lang w:val="zh_TW" w:bidi="zh_TW"/>
        </w:rPr>
        <w:t>吉珥出來</w:t>
      </w:r>
      <w:r>
        <w:rPr>
          <w:lang w:val="zh_TW" w:bidi="zh_TW"/>
        </w:rPr>
        <w:t>（參</w:t>
      </w:r>
      <w:r>
        <w:rPr>
          <w:lang w:val="zh_TW" w:bidi="zh_TW"/>
        </w:rPr>
        <w:t>摩1:5</w:t>
      </w:r>
      <w:r>
        <w:rPr>
          <w:lang w:val="zh_TW" w:bidi="zh_TW"/>
        </w:rPr>
        <w:t>；</w:t>
      </w:r>
      <w:r>
        <w:rPr>
          <w:lang w:val="zh_TW" w:bidi="zh_TW"/>
        </w:rPr>
        <w:t>王下16:9</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9:8</w:t>
      </w:r>
      <w:r>
        <w:rPr>
          <w:lang w:val="zh_TW" w:bidi="zh_TW"/>
        </w:rPr>
      </w:r>
    </w:p>
    <w:p>
      <w:pPr/>
      <w:r>
        <w:rPr>
          <w:lang w:val="zh_TW" w:bidi="zh_TW"/>
        </w:rPr>
      </w:r>
      <w:r>
        <w:rPr>
          <w:lang w:val="zh_TW" w:bidi="zh_TW"/>
        </w:rPr>
        <w:t>雖然神會嚴厲懲罰以色列，將他們拔除並分散，但祂絕不會完全毀滅他們。總會有餘民存在。</w:t>
      </w:r>
      <w:r>
        <w:rPr>
          <w:lang w:val="zh_TW" w:bidi="zh_TW"/>
        </w:rPr>
      </w:r>
      <w:r>
        <w:rPr>
          <w:lang w:val="zh_TW" w:bidi="zh_TW"/>
        </w:rPr>
      </w:r>
    </w:p>
    <w:p>
      <w:pPr/>
      <w:r>
        <w:rPr>
          <w:lang w:val="zh_TW" w:bidi="zh_TW"/>
        </w:rPr>
      </w:r>
    </w:p>
    <w:p>
      <w:pPr>
        <w:pStyle w:val="Heading2"/>
      </w:pPr>
      <w:r>
        <w:rPr>
          <w:lang w:val="zh_TW" w:bidi="zh_TW"/>
        </w:rPr>
        <w:t>阿摩司書 9:9–10</w:t>
      </w:r>
      <w:r>
        <w:rPr>
          <w:lang w:val="zh_TW" w:bidi="zh_TW"/>
        </w:rPr>
      </w:r>
    </w:p>
    <w:p>
      <w:pPr/>
      <w:r>
        <w:rPr>
          <w:lang w:val="zh_TW" w:bidi="zh_TW"/>
        </w:rPr>
      </w:r>
      <w:r>
        <w:rPr>
          <w:lang w:val="zh_TW" w:bidi="zh_TW"/>
        </w:rPr>
        <w:t>即使是耶和華最嚴厲的審判也是公正的。只有罪人會被毀滅，但沒有一顆真正的穀粒會丟失；神會拯救那些對祂忠心的義人。</w:t>
      </w:r>
      <w:r>
        <w:rPr>
          <w:lang w:val="zh_TW" w:bidi="zh_TW"/>
        </w:rPr>
      </w:r>
      <w:r>
        <w:rPr>
          <w:lang w:val="zh_TW" w:bidi="zh_TW"/>
        </w:rPr>
      </w:r>
    </w:p>
    <w:p>
      <w:pPr/>
      <w:r>
        <w:rPr>
          <w:lang w:val="zh_TW" w:bidi="zh_TW"/>
        </w:rPr>
      </w:r>
    </w:p>
    <w:p>
      <w:pPr>
        <w:pStyle w:val="Heading2"/>
      </w:pPr>
      <w:r>
        <w:rPr>
          <w:lang w:val="zh_TW" w:bidi="zh_TW"/>
        </w:rPr>
        <w:t>阿摩司書 9:11–12</w:t>
      </w:r>
      <w:r>
        <w:rPr>
          <w:lang w:val="zh_TW" w:bidi="zh_TW"/>
        </w:rPr>
      </w:r>
    </w:p>
    <w:p>
      <w:pPr/>
      <w:r>
        <w:rPr>
          <w:lang w:val="zh_TW" w:bidi="zh_TW"/>
        </w:rPr>
      </w:r>
      <w:r>
        <w:rPr>
          <w:lang w:val="zh_TW" w:bidi="zh_TW"/>
        </w:rPr>
        <w:t>阿摩司描繪對神的真實敬拜是要以耶路撒冷聖殿為中心建立，由大衛的後裔統治一個包括以色列和猶大的統一國度(參</w:t>
      </w:r>
      <w:r>
        <w:rPr>
          <w:lang w:val="zh_TW" w:bidi="zh_TW"/>
        </w:rPr>
        <w:t>賽9:6–7</w:t>
      </w:r>
      <w:r>
        <w:rPr>
          <w:lang w:val="zh_TW" w:bidi="zh_TW"/>
        </w:rPr>
        <w:t>，</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9:11–15</w:t>
      </w:r>
      <w:r>
        <w:rPr>
          <w:lang w:val="zh_TW" w:bidi="zh_TW"/>
        </w:rPr>
      </w:r>
    </w:p>
    <w:p>
      <w:pPr/>
      <w:r>
        <w:rPr>
          <w:lang w:val="zh_TW" w:bidi="zh_TW"/>
        </w:rPr>
      </w:r>
      <w:r>
        <w:rPr>
          <w:lang w:val="zh_TW" w:bidi="zh_TW"/>
        </w:rPr>
        <w:t>正如先知們經常所做的，阿摩司以一個充滿盼望和復興的信息結束了他的連禱文。雖然耶路撒冷及其聖殿將被摧毀，大衛的王朝被剪除（</w:t>
      </w:r>
      <w:r>
        <w:rPr>
          <w:lang w:val="zh_TW" w:bidi="zh_TW"/>
        </w:rPr>
        <w:t>詩89:38–51</w:t>
      </w:r>
      <w:r>
        <w:rPr>
          <w:lang w:val="zh_TW" w:bidi="zh_TW"/>
        </w:rPr>
        <w:t>），百姓被擄走，但神將恢復以色列的餘民（另見</w:t>
      </w:r>
      <w:r>
        <w:rPr>
          <w:lang w:val="zh_TW" w:bidi="zh_TW"/>
        </w:rPr>
        <w:t>賽2:2–4</w:t>
      </w:r>
      <w:r>
        <w:rPr>
          <w:lang w:val="zh_TW" w:bidi="zh_TW"/>
        </w:rPr>
        <w:t>，</w:t>
      </w:r>
      <w:r>
        <w:rPr>
          <w:lang w:val="zh_TW" w:bidi="zh_TW"/>
        </w:rPr>
        <w:t>4:2</w:t>
      </w:r>
      <w:r>
        <w:rPr>
          <w:lang w:val="zh_TW" w:bidi="zh_TW"/>
        </w:rPr>
        <w:t>，</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9:12</w:t>
      </w:r>
      <w:r>
        <w:rPr>
          <w:lang w:val="zh_TW" w:bidi="zh_TW"/>
        </w:rPr>
      </w:r>
    </w:p>
    <w:p>
      <w:pPr>
        <w:pStyle w:val="ListBullet"/>
        <w:spacing w:line="240" w:lineRule="auto"/>
        <w:ind w:left="720"/>
      </w:pPr>
      <w:r>
        <w:rPr>
          <w:lang w:val="zh_TW" w:bidi="zh_TW"/>
        </w:rPr>
      </w:r>
      <w:r>
        <w:rPr>
          <w:lang w:val="zh_TW" w:bidi="zh_TW"/>
        </w:rPr>
        <w:t>以東人（見</w:t>
      </w:r>
      <w:r>
        <w:rPr>
          <w:lang w:val="zh_TW" w:bidi="zh_TW"/>
        </w:rPr>
        <w:t>1:11</w:t>
      </w:r>
      <w:r>
        <w:rPr>
          <w:lang w:val="zh_TW" w:bidi="zh_TW"/>
        </w:rPr>
        <w:t>）代表了神和以色列的敵人（見</w:t>
      </w:r>
      <w:r>
        <w:rPr>
          <w:lang w:val="zh_TW" w:bidi="zh_TW"/>
        </w:rPr>
        <w:t>賽34:5–6</w:t>
      </w:r>
      <w:r>
        <w:rPr>
          <w:lang w:val="zh_TW" w:bidi="zh_TW"/>
        </w:rPr>
        <w:t>、</w:t>
      </w:r>
      <w:r>
        <w:rPr>
          <w:lang w:val="zh_TW" w:bidi="zh_TW"/>
        </w:rPr>
        <w:t>11</w:t>
      </w:r>
      <w:r>
        <w:rPr>
          <w:lang w:val="zh_TW" w:bidi="zh_TW"/>
        </w:rPr>
        <w:t>，</w:t>
      </w:r>
      <w:r>
        <w:rPr>
          <w:lang w:val="zh_TW" w:bidi="zh_TW"/>
        </w:rPr>
        <w:t>63:1</w:t>
      </w:r>
      <w:r>
        <w:rPr>
          <w:lang w:val="zh_TW" w:bidi="zh_TW"/>
        </w:rPr>
        <w:t>）。在復興的時候，神的敵人將臣服於神和祂的子民。</w:t>
      </w:r>
    </w:p>
    <w:p>
      <w:pPr>
        <w:pStyle w:val="ListBullet"/>
        <w:spacing w:line="240" w:lineRule="auto"/>
        <w:ind w:left="720"/>
      </w:pPr>
      <w:r>
        <w:rPr>
          <w:lang w:val="zh_TW" w:bidi="zh_TW"/>
        </w:rPr>
      </w:r>
      <w:r>
        <w:rPr>
          <w:lang w:val="zh_TW" w:bidi="zh_TW"/>
        </w:rPr>
        <w:t>我所召的列國：神曾應許亞伯拉罕，他將成為地上萬族的祝福（</w:t>
      </w:r>
      <w:r>
        <w:rPr>
          <w:lang w:val="zh_TW" w:bidi="zh_TW"/>
        </w:rPr>
        <w:t>創12:2–3</w:t>
      </w:r>
      <w:r>
        <w:rPr>
          <w:lang w:val="zh_TW" w:bidi="zh_TW"/>
        </w:rPr>
        <w:t>）。神的國將接納先前被排斥的被遺棄者和外邦人（</w:t>
      </w:r>
      <w:r>
        <w:rPr>
          <w:lang w:val="zh_TW" w:bidi="zh_TW"/>
        </w:rPr>
        <w:t>賽56</w:t>
      </w:r>
      <w:r>
        <w:rPr>
          <w:lang w:val="zh_TW" w:bidi="zh_TW"/>
        </w:rPr>
        <w:t>；見</w:t>
      </w:r>
      <w:r>
        <w:rPr>
          <w:lang w:val="zh_TW" w:bidi="zh_TW"/>
        </w:rPr>
        <w:t>徒8:27–39</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 9:13</w:t>
      </w:r>
      <w:r>
        <w:rPr>
          <w:lang w:val="zh_TW" w:bidi="zh_TW"/>
        </w:rPr>
      </w:r>
    </w:p>
    <w:p>
      <w:pPr/>
      <w:r>
        <w:rPr>
          <w:lang w:val="zh_TW" w:bidi="zh_TW"/>
        </w:rPr>
      </w:r>
      <w:r>
        <w:rPr>
          <w:lang w:val="zh_TW" w:bidi="zh_TW"/>
        </w:rPr>
        <w:t>群山……將滴下甜美的酒（和合本譯為：</w:t>
      </w:r>
      <w:r>
        <w:rPr>
          <w:lang w:val="zh_TW" w:bidi="zh_TW"/>
        </w:rPr>
        <w:t>大山要滴下甜酒</w:t>
      </w:r>
      <w:r>
        <w:rPr>
          <w:lang w:val="zh_TW" w:bidi="zh_TW"/>
        </w:rPr>
        <w:t>）：阿摩司以詩意的方式指向未來，那時人類將再次與神的創造物和諧相處。</w:t>
      </w:r>
      <w:r>
        <w:rPr>
          <w:lang w:val="zh_TW" w:bidi="zh_TW"/>
        </w:rPr>
      </w:r>
      <w:r>
        <w:rPr>
          <w:lang w:val="zh_TW" w:bidi="zh_TW"/>
        </w:rPr>
      </w:r>
    </w:p>
    <w:p>
      <w:pPr/>
      <w:r>
        <w:rPr>
          <w:lang w:val="zh_TW" w:bidi="zh_TW"/>
        </w:rPr>
      </w:r>
    </w:p>
    <w:p>
      <w:pPr>
        <w:pStyle w:val="Heading2"/>
      </w:pPr>
      <w:r>
        <w:rPr>
          <w:lang w:val="zh_TW" w:bidi="zh_TW"/>
        </w:rPr>
        <w:t>阿摩司書 9:13–15</w:t>
      </w:r>
      <w:r>
        <w:rPr>
          <w:lang w:val="zh_TW" w:bidi="zh_TW"/>
        </w:rPr>
      </w:r>
    </w:p>
    <w:p>
      <w:pPr/>
      <w:r>
        <w:rPr>
          <w:lang w:val="zh_TW" w:bidi="zh_TW"/>
        </w:rPr>
      </w:r>
      <w:r>
        <w:rPr>
          <w:lang w:val="zh_TW" w:bidi="zh_TW"/>
        </w:rPr>
        <w:t>即將到來的時代將恢復在伊甸園中失去的自然和諧（</w:t>
      </w:r>
      <w:r>
        <w:rPr>
          <w:lang w:val="zh_TW" w:bidi="zh_TW"/>
        </w:rPr>
        <w:t>創3章</w:t>
      </w:r>
      <w:r>
        <w:rPr>
          <w:lang w:val="zh_TW" w:bidi="zh_TW"/>
        </w:rPr>
        <w:t>），並將帶來一個繁榮的新時代。</w:t>
      </w:r>
      <w:r>
        <w:rPr>
          <w:lang w:val="zh_TW" w:bidi="zh_TW"/>
        </w:rPr>
      </w:r>
      <w:r>
        <w:rPr>
          <w:lang w:val="zh_TW" w:bidi="zh_TW"/>
        </w:rPr>
      </w:r>
    </w:p>
    <w:p>
      <w:pPr/>
      <w:r>
        <w:rPr>
          <w:lang w:val="zh_TW" w:bidi="zh_TW"/>
        </w:rPr>
      </w:r>
    </w:p>
    <w:p>
      <w:pPr>
        <w:pStyle w:val="Heading2"/>
      </w:pPr>
      <w:r>
        <w:rPr>
          <w:lang w:val="zh_TW" w:bidi="zh_TW"/>
        </w:rPr>
        <w:t>阿摩司書 9:14–15</w:t>
      </w:r>
      <w:r>
        <w:rPr>
          <w:lang w:val="zh_TW" w:bidi="zh_TW"/>
        </w:rPr>
      </w:r>
    </w:p>
    <w:p>
      <w:pPr/>
      <w:r>
        <w:rPr>
          <w:lang w:val="zh_TW" w:bidi="zh_TW"/>
        </w:rPr>
      </w:r>
      <w:r>
        <w:rPr>
          <w:lang w:val="zh_TW" w:bidi="zh_TW"/>
        </w:rPr>
        <w:t>神應許不會完全毀滅祂的子民（</w:t>
      </w:r>
      <w:r>
        <w:rPr>
          <w:lang w:val="zh_TW" w:bidi="zh_TW"/>
        </w:rPr>
        <w:t>9:8</w:t>
      </w:r>
      <w:r>
        <w:rPr>
          <w:lang w:val="zh_TW" w:bidi="zh_TW"/>
        </w:rPr>
        <w:t>），而是要將倖存的餘民帶回這片土地（見</w:t>
      </w:r>
      <w:r>
        <w:rPr>
          <w:lang w:val="zh_TW" w:bidi="zh_TW"/>
        </w:rPr>
        <w:t>何2:23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