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r>
        <w:rPr>
          <w:lang w:val="sw_KE" w:bidi="sw_KE"/>
        </w:rPr>
        <w:t>Mwa 32:28</w:t>
      </w:r>
      <w:r>
        <w:rPr>
          <w:lang w:val="sw_KE" w:bidi="sw_KE"/>
        </w:rPr>
        <w:t xml:space="preserve">). • Miaka mingi kabla, Yakobo na familia yake walihamia Misri kutafuta hifadhi kutokana na ukame mkali (tazama </w:t>
      </w:r>
      <w:r>
        <w:rPr>
          <w:lang w:val="sw_KE" w:bidi="sw_KE"/>
        </w:rPr>
        <w:t>Mwa 46:1–7</w:t>
      </w:r>
      <w:r>
        <w:rPr>
          <w:lang w:val="sw_KE" w:bidi="sw_KE"/>
        </w:rPr>
        <w:t xml:space="preserve">). Shukrani kwa hekima na uongozi wa Yosefu (tazama </w:t>
      </w:r>
      <w:r>
        <w:rPr>
          <w:lang w:val="sw_KE" w:bidi="sw_KE"/>
        </w:rPr>
        <w:t>Mwa 41:25–49</w:t>
      </w:r>
      <w:r>
        <w:rPr>
          <w:lang w:val="sw_KE" w:bidi="sw_KE"/>
        </w:rPr>
        <w:t xml:space="preserve">), akiba thabiti ya nafaka ilihifadhiwa kwa utaratibu (tazama </w:t>
      </w:r>
      <w:r>
        <w:rPr>
          <w:lang w:val="sw_KE" w:bidi="sw_KE"/>
        </w:rPr>
        <w:t>Mwa 42:1–2</w:t>
      </w:r>
      <w:r>
        <w:rPr>
          <w:lang w:val="sw_KE" w:bidi="sw_KE"/>
        </w:rPr>
        <w:t xml:space="preserve">; </w:t>
      </w:r>
      <w:r>
        <w:rPr>
          <w:lang w:val="sw_KE" w:bidi="sw_KE"/>
        </w:rPr>
        <w:t>45:5–7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r>
        <w:rPr>
          <w:lang w:val="sw_KE" w:bidi="sw_KE"/>
        </w:rPr>
        <w:t>1:13</w:t>
      </w:r>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r>
        <w:rPr>
          <w:lang w:val="sw_KE" w:bidi="sw_KE"/>
        </w:rPr>
        <w:t>Mwa 29:31–30:24</w:t>
      </w:r>
      <w:r>
        <w:rPr>
          <w:lang w:val="sw_KE" w:bidi="sw_KE"/>
        </w:rPr>
        <w:t xml:space="preserve">; </w:t>
      </w:r>
      <w:r>
        <w:rPr>
          <w:lang w:val="sw_KE" w:bidi="sw_KE"/>
        </w:rPr>
        <w:t>35:16–18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r>
        <w:rPr>
          <w:lang w:val="sw_KE" w:bidi="sw_KE"/>
        </w:rPr>
        <w:t>Hes 26:29</w:t>
      </w:r>
      <w:r>
        <w:rPr>
          <w:lang w:val="sw_KE" w:bidi="sw_KE"/>
        </w:rPr>
        <w:t xml:space="preserve">, </w:t>
      </w:r>
      <w:r>
        <w:rPr>
          <w:lang w:val="sw_KE" w:bidi="sw_KE"/>
        </w:rPr>
        <w:t>35</w:t>
      </w:r>
      <w:r>
        <w:rPr>
          <w:lang w:val="sw_KE" w:bidi="sw_KE"/>
        </w:rPr>
        <w:t>). • Mwana wa kumi na moja wa Yakobo, Yosefu</w:t>
      </w:r>
      <w:r>
        <w:rPr>
          <w:i/>
          <w:lang w:val="sw_KE" w:bidi="sw_KE"/>
        </w:rPr>
        <w:t>,</w:t>
      </w:r>
      <w:r>
        <w:rPr>
          <w:lang w:val="sw_KE" w:bidi="sw_KE"/>
        </w:rPr>
        <w:t xml:space="preserve"> aliuzwa utumwani Misri na ndugu zake wenye wivu (</w:t>
      </w:r>
      <w:r>
        <w:rPr>
          <w:lang w:val="sw_KE" w:bidi="sw_KE"/>
        </w:rPr>
        <w:t>Mwa 37:18–28</w:t>
      </w:r>
      <w:r>
        <w:rPr>
          <w:lang w:val="sw_KE" w:bidi="sw_KE"/>
        </w:rPr>
        <w:t>). Mungu alitimiza mema kwa watu wake licha ya dhambi za ndugu hao. Kwa kuwa Yosefu alikuwa Misri, Mungu aliweza kumtumia kuokoa maisha ya watu waliochaguliwa kutokana na njaa ambayo ingewaangamiza (</w:t>
      </w:r>
      <w:r>
        <w:rPr>
          <w:lang w:val="sw_KE" w:bidi="sw_KE"/>
        </w:rPr>
        <w:t>Mwa 42:1–2</w:t>
      </w:r>
      <w:r>
        <w:rPr>
          <w:lang w:val="sw_KE" w:bidi="sw_KE"/>
        </w:rPr>
        <w:t xml:space="preserve">; </w:t>
      </w:r>
      <w:r>
        <w:rPr>
          <w:lang w:val="sw_KE" w:bidi="sw_KE"/>
        </w:rPr>
        <w:t>50:19–20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r>
        <w:rPr>
          <w:lang w:val="sw_KE" w:bidi="sw_KE"/>
        </w:rPr>
        <w:t>Mwa 15:13–16</w:t>
      </w:r>
      <w:r>
        <w:rPr>
          <w:lang w:val="sw_KE" w:bidi="sw_KE"/>
        </w:rPr>
        <w:t>). Hata huko Misri, ahadi za Mungu zilikuwa zikitimia, na wazao wa mzee Abrahamu na Sara ambaye alikuwa tasa waliongezeka sana kama Mungu alivyosema (</w:t>
      </w:r>
      <w:r>
        <w:rPr>
          <w:lang w:val="sw_KE" w:bidi="sw_KE"/>
        </w:rPr>
        <w:t>Mwa 15:5</w:t>
      </w:r>
      <w:r>
        <w:rPr>
          <w:lang w:val="sw_KE" w:bidi="sw_KE"/>
        </w:rPr>
        <w:t>), kwa sababu Mungu aliwabariki (</w:t>
      </w:r>
      <w:r>
        <w:rPr>
          <w:lang w:val="sw_KE" w:bidi="sw_KE"/>
        </w:rPr>
        <w:t>Zab 105:24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r>
        <w:rPr>
          <w:lang w:val="sw_KE" w:bidi="sw_KE"/>
        </w:rPr>
        <w:t>Mwa 15:5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r>
        <w:rPr>
          <w:lang w:val="sw_KE" w:bidi="sw_KE"/>
        </w:rPr>
        <w:t>1:21</w:t>
      </w:r>
      <w:r>
        <w:rPr>
          <w:lang w:val="sw_KE" w:bidi="sw_KE"/>
        </w:rPr>
        <w:t>). Kumcha Bwana (kumheshimu kama Muumba na Hakimu Mwenyezi) ni msingi wa maarifa ya kweli na hekima (</w:t>
      </w:r>
      <w:r>
        <w:rPr>
          <w:lang w:val="sw_KE" w:bidi="sw_KE"/>
        </w:rPr>
        <w:t>Mith 1:7</w:t>
      </w:r>
      <w:r>
        <w:rPr>
          <w:lang w:val="sw_KE" w:bidi="sw_KE"/>
        </w:rPr>
        <w:t xml:space="preserve">; </w:t>
      </w:r>
      <w:r>
        <w:rPr>
          <w:lang w:val="sw_KE" w:bidi="sw_KE"/>
        </w:rPr>
        <w:t>9:10</w:t>
      </w:r>
      <w:r>
        <w:rPr>
          <w:lang w:val="sw_KE" w:bidi="sw_KE"/>
        </w:rPr>
        <w:t>). Bwana ni rafiki kwa wale wanaomwogopa (</w:t>
      </w:r>
      <w:r>
        <w:rPr>
          <w:lang w:val="sw_KE" w:bidi="sw_KE"/>
        </w:rPr>
        <w:t>Zab 25:14</w:t>
      </w:r>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r>
        <w:rPr>
          <w:lang w:val="sw_KE" w:bidi="sw_KE"/>
        </w:rPr>
        <w:t>6:20</w:t>
      </w:r>
      <w:r>
        <w:rPr>
          <w:lang w:val="sw_KE" w:bidi="sw_KE"/>
        </w:rPr>
        <w:t>). • Lawi alikuwa mwana wa tatu wa Yakobo na mke wake Lea (</w:t>
      </w:r>
      <w:r>
        <w:rPr>
          <w:lang w:val="sw_KE" w:bidi="sw_KE"/>
        </w:rPr>
        <w:t>Mwa 29:34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r>
        <w:rPr>
          <w:lang w:val="sw_KE" w:bidi="sw_KE"/>
        </w:rPr>
        <w:t>Sura ya 1</w:t>
      </w:r>
      <w:r>
        <w:rPr>
          <w:lang w:val="sw_KE" w:bidi="sw_KE"/>
        </w:rPr>
        <w:t xml:space="preserve"> ilianzisha hitaji la uokoaji; </w:t>
      </w:r>
      <w:r>
        <w:rPr>
          <w:lang w:val="sw_KE" w:bidi="sw_KE"/>
        </w:rPr>
        <w:t>sura ya 2</w:t>
      </w:r>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r>
        <w:rPr>
          <w:lang w:val="sw_KE" w:bidi="sw_KE"/>
        </w:rPr>
        <w:t>Matendo 7:22</w:t>
      </w:r>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r>
        <w:rPr>
          <w:lang w:val="sw_KE" w:bidi="sw_KE"/>
        </w:rPr>
        <w:t>Hes 20:1–13</w:t>
      </w:r>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r>
        <w:rPr>
          <w:lang w:val="sw_KE" w:bidi="sw_KE"/>
        </w:rPr>
        <w:t>Hes 20:9–13</w:t>
      </w:r>
      <w:r>
        <w:rPr>
          <w:lang w:val="sw_KE" w:bidi="sw_KE"/>
        </w:rPr>
        <w:t xml:space="preserve">; </w:t>
      </w:r>
      <w:r>
        <w:rPr>
          <w:lang w:val="sw_KE" w:bidi="sw_KE"/>
        </w:rPr>
        <w:t>Kumb 3:23–29</w:t>
      </w:r>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r>
        <w:rPr>
          <w:lang w:val="sw_KE" w:bidi="sw_KE"/>
        </w:rPr>
        <w:t>Mwa 37:28</w:t>
      </w:r>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r>
        <w:rPr>
          <w:lang w:val="sw_KE" w:bidi="sw_KE"/>
        </w:rPr>
        <w:t>2:18</w:t>
      </w:r>
      <w:r>
        <w:rPr>
          <w:lang w:val="sw_KE" w:bidi="sw_KE"/>
        </w:rPr>
        <w:t>), lakini baadaye anaitwa Yethro (</w:t>
      </w:r>
      <w:r>
        <w:rPr>
          <w:lang w:val="sw_KE" w:bidi="sw_KE"/>
        </w:rPr>
        <w:t>18:1</w:t>
      </w:r>
      <w:r>
        <w:rPr>
          <w:lang w:val="sw_KE" w:bidi="sw_KE"/>
        </w:rPr>
        <w:t>). Ilikuwa kawaida kwa mtu kuwa na jina rasmi na jina la kibinafsi, ingawa katika kesi hii haijulikani ni lipi. Inawezekana, kama Melkizedeki (</w:t>
      </w:r>
      <w:r>
        <w:rPr>
          <w:lang w:val="sw_KE" w:bidi="sw_KE"/>
        </w:rPr>
        <w:t>Mwa 14:18</w:t>
      </w:r>
      <w:r>
        <w:rPr>
          <w:lang w:val="sw_KE" w:bidi="sw_KE"/>
        </w:rPr>
        <w:t>), alionyesha darasa la kidini la asili ambalo halikuwa limeanguka katika dini ya kipagani. Matendo ya Reueli ya kuleta sadaka na dhabihu kwa Mungu (</w:t>
      </w:r>
      <w:r>
        <w:rPr>
          <w:lang w:val="sw_KE" w:bidi="sw_KE"/>
        </w:rPr>
        <w:t>Kut 18:12</w:t>
      </w:r>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r>
        <w:rPr>
          <w:lang w:val="sw_KE" w:bidi="sw_KE"/>
        </w:rPr>
        <w:t>2:18–22</w:t>
      </w:r>
      <w:r>
        <w:rPr>
          <w:lang w:val="sw_KE" w:bidi="sw_KE"/>
        </w:rPr>
        <w:t>). Alioa, akapata mtoto, na akaishi huko kwa miaka arobaini (</w:t>
      </w:r>
      <w:r>
        <w:rPr>
          <w:lang w:val="sw_KE" w:bidi="sw_KE"/>
        </w:rPr>
        <w:t>Matendo 7:30</w:t>
      </w:r>
      <w:r>
        <w:rPr>
          <w:lang w:val="sw_KE" w:bidi="sw_KE"/>
        </w:rPr>
        <w:t>). Kutoka kwa mtazamo wa kibinadamu, haikuonekana kama Waisraeli wangeokolewa kupitia Mose, lakini ni mtazamo wa kimungu unaojalisha. Mwisho wa sehemu hii (</w:t>
      </w:r>
      <w:r>
        <w:rPr>
          <w:lang w:val="sw_KE" w:bidi="sw_KE"/>
        </w:rPr>
        <w:t>Kutoka 2:23–25</w:t>
      </w:r>
      <w:r>
        <w:rPr>
          <w:lang w:val="sw_KE" w:bidi="sw_KE"/>
        </w:rPr>
        <w:t>) unatueleza kwamba Mungu hakuwa amewasahau watu wake; alikuwa akisubiri tu wakati mwafaka wa kutenda (</w:t>
      </w:r>
      <w:r>
        <w:rPr>
          <w:lang w:val="sw_KE" w:bidi="sw_KE"/>
        </w:rPr>
        <w:t>2:25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r>
        <w:rPr>
          <w:lang w:val="sw_KE" w:bidi="sw_KE"/>
        </w:rPr>
        <w:t>Mwa 18:1–8</w:t>
      </w:r>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r>
        <w:rPr>
          <w:lang w:val="sw_KE" w:bidi="sw_KE"/>
        </w:rPr>
        <w:t>16:1</w:t>
      </w:r>
      <w:r>
        <w:rPr>
          <w:lang w:val="sw_KE" w:bidi="sw_KE"/>
        </w:rPr>
        <w:t xml:space="preserve">; </w:t>
      </w:r>
      <w:r>
        <w:rPr>
          <w:lang w:val="sw_KE" w:bidi="sw_KE"/>
        </w:rPr>
        <w:t>19:1–2</w:t>
      </w:r>
      <w:r>
        <w:rPr>
          <w:lang w:val="sw_KE" w:bidi="sw_KE"/>
        </w:rPr>
        <w:t xml:space="preserve">). Hapa na katika </w:t>
      </w:r>
      <w:r>
        <w:rPr>
          <w:lang w:val="sw_KE" w:bidi="sw_KE"/>
        </w:rPr>
        <w:t>17:6</w:t>
      </w:r>
      <w:r>
        <w:rPr>
          <w:lang w:val="sw_KE" w:bidi="sw_KE"/>
        </w:rPr>
        <w:t xml:space="preserve"> na </w:t>
      </w:r>
      <w:r>
        <w:rPr>
          <w:lang w:val="sw_KE" w:bidi="sw_KE"/>
        </w:rPr>
        <w:t>33:6</w:t>
      </w:r>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r>
        <w:rPr>
          <w:lang w:val="sw_KE" w:bidi="sw_KE"/>
        </w:rPr>
        <w:t>3:1–4:17</w:t>
      </w:r>
      <w:r>
        <w:rPr>
          <w:lang w:val="sw_KE" w:bidi="sw_KE"/>
        </w:rPr>
        <w:t xml:space="preserve"> na </w:t>
      </w:r>
      <w:r>
        <w:rPr>
          <w:lang w:val="sw_KE" w:bidi="sw_KE"/>
        </w:rPr>
        <w:t>4:18–28</w:t>
      </w:r>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r>
        <w:rPr>
          <w:lang w:val="sw_KE" w:bidi="sw_KE"/>
        </w:rPr>
        <w:t>Mwa 16:9–13</w:t>
      </w:r>
      <w:r>
        <w:rPr>
          <w:lang w:val="sw_KE" w:bidi="sw_KE"/>
        </w:rPr>
        <w:t xml:space="preserve">; </w:t>
      </w:r>
      <w:r>
        <w:rPr>
          <w:lang w:val="sw_KE" w:bidi="sw_KE"/>
        </w:rPr>
        <w:t>Amu 13:3</w:t>
      </w:r>
      <w:r>
        <w:rPr>
          <w:lang w:val="sw_KE" w:bidi="sw_KE"/>
        </w:rPr>
        <w:t xml:space="preserve">, </w:t>
      </w:r>
      <w:r>
        <w:rPr>
          <w:lang w:val="sw_KE" w:bidi="sw_KE"/>
        </w:rPr>
        <w:t>6</w:t>
      </w:r>
      <w:r>
        <w:rPr>
          <w:lang w:val="sw_KE" w:bidi="sw_KE"/>
        </w:rPr>
        <w:t xml:space="preserve">, </w:t>
      </w:r>
      <w:r>
        <w:rPr>
          <w:lang w:val="sw_KE" w:bidi="sw_KE"/>
        </w:rPr>
        <w:t>21–22</w:t>
      </w:r>
      <w:r>
        <w:rPr>
          <w:lang w:val="sw_KE" w:bidi="sw_KE"/>
        </w:rPr>
        <w:t xml:space="preserve">). • Katika Biblia, moto unaowaka mara nyingi unawakilisha utakatifu wa Mungu usio na kifani (tazama </w:t>
      </w:r>
      <w:r>
        <w:rPr>
          <w:lang w:val="sw_KE" w:bidi="sw_KE"/>
        </w:rPr>
        <w:t>Kut 19:18</w:t>
      </w:r>
      <w:r>
        <w:rPr>
          <w:lang w:val="sw_KE" w:bidi="sw_KE"/>
        </w:rPr>
        <w:t xml:space="preserve">; </w:t>
      </w:r>
      <w:r>
        <w:rPr>
          <w:lang w:val="sw_KE" w:bidi="sw_KE"/>
        </w:rPr>
        <w:t>Mwa 15:17</w:t>
      </w:r>
      <w:r>
        <w:rPr>
          <w:lang w:val="sw_KE" w:bidi="sw_KE"/>
        </w:rPr>
        <w:t xml:space="preserve">; </w:t>
      </w:r>
      <w:r>
        <w:rPr>
          <w:lang w:val="sw_KE" w:bidi="sw_KE"/>
        </w:rPr>
        <w:t>1 Fal 18:38–39</w:t>
      </w:r>
      <w:r>
        <w:rPr>
          <w:lang w:val="sw_KE" w:bidi="sw_KE"/>
        </w:rPr>
        <w:t xml:space="preserve">; </w:t>
      </w:r>
      <w:r>
        <w:rPr>
          <w:lang w:val="sw_KE" w:bidi="sw_KE"/>
        </w:rPr>
        <w:t>Isa 33:14</w:t>
      </w:r>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r>
        <w:rPr>
          <w:lang w:val="sw_KE" w:bidi="sw_KE"/>
        </w:rPr>
        <w:t>Kut 3:5</w:t>
      </w:r>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r>
        <w:rPr>
          <w:lang w:val="sw_KE" w:bidi="sw_KE"/>
        </w:rPr>
        <w:t>Kut 19:6</w:t>
      </w:r>
      <w:r>
        <w:rPr>
          <w:lang w:val="sw_KE" w:bidi="sw_KE"/>
        </w:rPr>
        <w:t xml:space="preserve">; </w:t>
      </w:r>
      <w:r>
        <w:rPr>
          <w:lang w:val="sw_KE" w:bidi="sw_KE"/>
        </w:rPr>
        <w:t>20:1–23:33</w:t>
      </w:r>
      <w:r>
        <w:rPr>
          <w:lang w:val="sw_KE" w:bidi="sw_KE"/>
        </w:rPr>
        <w:t xml:space="preserve">; tazama pia </w:t>
      </w:r>
      <w:r>
        <w:rPr>
          <w:lang w:val="sw_KE" w:bidi="sw_KE"/>
        </w:rPr>
        <w:t>Law 11:45</w:t>
      </w:r>
      <w:r>
        <w:rPr>
          <w:lang w:val="sw_KE" w:bidi="sw_KE"/>
        </w:rPr>
        <w:t xml:space="preserve">; </w:t>
      </w:r>
      <w:r>
        <w:rPr>
          <w:lang w:val="sw_KE" w:bidi="sw_KE"/>
        </w:rPr>
        <w:t>1 Pet 1:13–16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r>
        <w:rPr>
          <w:lang w:val="sw_KE" w:bidi="sw_KE"/>
        </w:rPr>
        <w:t>Matt 22:32</w:t>
      </w:r>
      <w:r>
        <w:rPr>
          <w:lang w:val="sw_KE" w:bidi="sw_KE"/>
        </w:rPr>
        <w:t xml:space="preserve">; </w:t>
      </w:r>
      <w:r>
        <w:rPr>
          <w:lang w:val="sw_KE" w:bidi="sw_KE"/>
        </w:rPr>
        <w:t>Marko 12:26</w:t>
      </w:r>
      <w:r>
        <w:rPr>
          <w:lang w:val="sw_KE" w:bidi="sw_KE"/>
        </w:rPr>
        <w:t xml:space="preserve">; </w:t>
      </w:r>
      <w:r>
        <w:rPr>
          <w:lang w:val="sw_KE" w:bidi="sw_KE"/>
        </w:rPr>
        <w:t>Luka 20:37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r>
        <w:rPr>
          <w:lang w:val="sw_KE" w:bidi="sw_KE"/>
        </w:rPr>
        <w:t>Mwa 13:14–18</w:t>
      </w:r>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r>
        <w:rPr>
          <w:lang w:val="sw_KE" w:bidi="sw_KE"/>
        </w:rPr>
        <w:t>Isa 7:14</w:t>
      </w:r>
      <w:r>
        <w:rPr>
          <w:lang w:val="sw_KE" w:bidi="sw_KE"/>
        </w:rPr>
        <w:t xml:space="preserve">). Ishara haiwezi kuunda imani ambapo hakuna (tazama </w:t>
      </w:r>
      <w:r>
        <w:rPr>
          <w:lang w:val="sw_KE" w:bidi="sw_KE"/>
        </w:rPr>
        <w:t>Matt 12:39</w:t>
      </w:r>
      <w:r>
        <w:rPr>
          <w:lang w:val="sw_KE" w:bidi="sw_KE"/>
        </w:rPr>
        <w:t xml:space="preserve">; </w:t>
      </w:r>
      <w:r>
        <w:rPr>
          <w:lang w:val="sw_KE" w:bidi="sw_KE"/>
        </w:rPr>
        <w:t>16:4</w:t>
      </w:r>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r>
        <w:rPr>
          <w:lang w:val="sw_KE" w:bidi="sw_KE"/>
        </w:rPr>
        <w:t>6:2–3</w:t>
      </w:r>
      <w:r>
        <w:rPr>
          <w:lang w:val="sw_KE" w:bidi="sw_KE"/>
        </w:rPr>
        <w:t xml:space="preserve">; </w:t>
      </w:r>
      <w:r>
        <w:rPr>
          <w:lang w:val="sw_KE" w:bidi="sw_KE"/>
        </w:rPr>
        <w:t>15:3</w:t>
      </w:r>
      <w:r>
        <w:rPr>
          <w:lang w:val="sw_KE" w:bidi="sw_KE"/>
        </w:rPr>
        <w:t xml:space="preserve">; </w:t>
      </w:r>
      <w:r>
        <w:rPr>
          <w:lang w:val="sw_KE" w:bidi="sw_KE"/>
        </w:rPr>
        <w:t>33:19</w:t>
      </w:r>
      <w:r>
        <w:rPr>
          <w:lang w:val="sw_KE" w:bidi="sw_KE"/>
        </w:rPr>
        <w:t xml:space="preserve">; </w:t>
      </w:r>
      <w:r>
        <w:rPr>
          <w:lang w:val="sw_KE" w:bidi="sw_KE"/>
        </w:rPr>
        <w:t>34:5–6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r>
        <w:rPr>
          <w:lang w:val="sw_KE" w:bidi="sw_KE"/>
        </w:rPr>
        <w:t>14:16</w:t>
      </w:r>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r>
        <w:rPr>
          <w:lang w:val="sw_KE" w:bidi="sw_KE"/>
        </w:rPr>
        <w:t>7:7</w:t>
      </w:r>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r>
        <w:rPr>
          <w:lang w:val="sw_KE" w:bidi="sw_KE"/>
        </w:rPr>
        <w:t>4:17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r>
        <w:rPr>
          <w:lang w:val="sw_KE" w:bidi="sw_KE"/>
        </w:rPr>
        <w:t>5:3</w:t>
      </w:r>
      <w:r>
        <w:rPr>
          <w:lang w:val="sw_KE" w:bidi="sw_KE"/>
        </w:rPr>
        <w:t>) na kumalizia na pigo la mwisho, kifo cha wazaliwa wa kwanza (</w:t>
      </w:r>
      <w:r>
        <w:rPr>
          <w:lang w:val="sw_KE" w:bidi="sw_KE"/>
        </w:rPr>
        <w:t>11:4–6</w:t>
      </w:r>
      <w:r>
        <w:rPr>
          <w:lang w:val="sw_KE" w:bidi="sw_KE"/>
        </w:rPr>
        <w:t xml:space="preserve">). Mungu alikuwa akimwandaa mkombozi kwa ajili ya kazi ngumu iliyo mbele (tazama </w:t>
      </w:r>
      <w:r>
        <w:rPr>
          <w:lang w:val="sw_KE" w:bidi="sw_KE"/>
        </w:rPr>
        <w:t>11:9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r>
        <w:rPr>
          <w:lang w:val="sw_KE" w:bidi="sw_KE"/>
        </w:rPr>
        <w:t>Mwa 17:10</w:t>
      </w:r>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r>
        <w:rPr>
          <w:lang w:val="sw_KE" w:bidi="sw_KE"/>
        </w:rPr>
        <w:t>4:14</w:t>
      </w:r>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r>
        <w:rPr>
          <w:lang w:val="sw_KE" w:bidi="sw_KE"/>
        </w:rPr>
        <w:t>14:10–12</w:t>
      </w:r>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r>
        <w:rPr>
          <w:lang w:val="sw_KE" w:bidi="sw_KE"/>
        </w:rPr>
        <w:t>5:8</w:t>
      </w:r>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r>
        <w:rPr>
          <w:lang w:val="sw_KE" w:bidi="sw_KE"/>
        </w:rPr>
        <w:t>5:17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r>
        <w:rPr>
          <w:lang w:val="sw_KE" w:bidi="sw_KE"/>
        </w:rPr>
        <w:t>Zab 105:25–27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r>
        <w:rPr>
          <w:lang w:val="sw_KE" w:bidi="sw_KE"/>
        </w:rPr>
        <w:t>4:29–31</w:t>
      </w:r>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r>
        <w:rPr>
          <w:lang w:val="sw_KE" w:bidi="sw_KE"/>
        </w:rPr>
        <w:t>5:2</w:t>
      </w:r>
      <w:r>
        <w:rPr>
          <w:lang w:val="sw_KE" w:bidi="sw_KE"/>
        </w:rPr>
        <w:t>)? Kama vile Waisraeli walivyohitaji uokoaji kutoka utumwani, hitaji lao kubwa zaidi lilikuwa kumjua Bwana. Kilele cha ahadi zilizotimizwa za Mungu kilikuwa "mtajua kwamba Mimi ndimi Bwana Mungu wenu" (</w:t>
      </w:r>
      <w:r>
        <w:rPr>
          <w:lang w:val="sw_KE" w:bidi="sw_KE"/>
        </w:rPr>
        <w:t>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r>
        <w:rPr>
          <w:lang w:val="sw_KE" w:bidi="sw_KE"/>
        </w:rPr>
        <w:t>Zaburi 8:1</w:t>
      </w:r>
      <w:r>
        <w:rPr>
          <w:lang w:val="sw_KE" w:bidi="sw_KE"/>
        </w:rPr>
        <w:t xml:space="preserve">, </w:t>
      </w:r>
      <w:r>
        <w:rPr>
          <w:lang w:val="sw_KE" w:bidi="sw_KE"/>
        </w:rPr>
        <w:t>9</w:t>
      </w:r>
      <w:r>
        <w:rPr>
          <w:lang w:val="sw_KE" w:bidi="sw_KE"/>
        </w:rPr>
        <w:t xml:space="preserve">; </w:t>
      </w:r>
      <w:r>
        <w:rPr>
          <w:lang w:val="sw_KE" w:bidi="sw_KE"/>
        </w:rPr>
        <w:t>148:13</w:t>
      </w:r>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r>
        <w:rPr>
          <w:lang w:val="sw_KE" w:bidi="sw_KE"/>
        </w:rPr>
        <w:t>6:4–5</w:t>
      </w:r>
      <w:r>
        <w:rPr>
          <w:lang w:val="sw_KE" w:bidi="sw_KE"/>
        </w:rPr>
        <w:t>). Kwa nini Mungu anawakomboa (</w:t>
      </w:r>
      <w:r>
        <w:rPr>
          <w:lang w:val="sw_KE" w:bidi="sw_KE"/>
        </w:rPr>
        <w:t>6:6</w:t>
      </w:r>
      <w:r>
        <w:rPr>
          <w:lang w:val="sw_KE" w:bidi="sw_KE"/>
        </w:rPr>
        <w:t>)? Kwa nini alijifunua kwa Abrahamu mwanzoni? Mungu alitaka Waisraeli wawe watu wake, na alitaka kuwa Mungu wao (</w:t>
      </w:r>
      <w:r>
        <w:rPr>
          <w:lang w:val="sw_KE" w:bidi="sw_KE"/>
        </w:rPr>
        <w:t>6:7</w:t>
      </w:r>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r>
        <w:rPr>
          <w:lang w:val="sw_KE" w:bidi="sw_KE"/>
        </w:rPr>
        <w:t>Mwa 3–11</w:t>
      </w:r>
      <w:r>
        <w:rPr>
          <w:lang w:val="sw_KE" w:bidi="sw_KE"/>
        </w:rPr>
        <w:t xml:space="preserve">. Umuhimu wa “kumjua Bwana” katika kitabu cha Kutoka unaonekana katika kurudiarudia kwake, hasa katika </w:t>
      </w:r>
      <w:r>
        <w:rPr>
          <w:lang w:val="sw_KE" w:bidi="sw_KE"/>
        </w:rPr>
        <w:t>Kut 5–18</w:t>
      </w:r>
      <w:r>
        <w:rPr>
          <w:lang w:val="sw_KE" w:bidi="sw_KE"/>
        </w:rPr>
        <w:t xml:space="preserve"> (</w:t>
      </w:r>
      <w:r>
        <w:rPr>
          <w:lang w:val="sw_KE" w:bidi="sw_KE"/>
        </w:rPr>
        <w:t>5:2</w:t>
      </w:r>
      <w:r>
        <w:rPr>
          <w:lang w:val="sw_KE" w:bidi="sw_KE"/>
        </w:rPr>
        <w:t xml:space="preserve">; </w:t>
      </w:r>
      <w:r>
        <w:rPr>
          <w:lang w:val="sw_KE" w:bidi="sw_KE"/>
        </w:rPr>
        <w:t>7:5</w:t>
      </w:r>
      <w:r>
        <w:rPr>
          <w:lang w:val="sw_KE" w:bidi="sw_KE"/>
        </w:rPr>
        <w:t xml:space="preserve">, </w:t>
      </w:r>
      <w:r>
        <w:rPr>
          <w:lang w:val="sw_KE" w:bidi="sw_KE"/>
        </w:rPr>
        <w:t>17</w:t>
      </w:r>
      <w:r>
        <w:rPr>
          <w:lang w:val="sw_KE" w:bidi="sw_KE"/>
        </w:rPr>
        <w:t xml:space="preserve">; </w:t>
      </w:r>
      <w:r>
        <w:rPr>
          <w:lang w:val="sw_KE" w:bidi="sw_KE"/>
        </w:rPr>
        <w:t>8:10</w:t>
      </w:r>
      <w:r>
        <w:rPr>
          <w:lang w:val="sw_KE" w:bidi="sw_KE"/>
        </w:rPr>
        <w:t xml:space="preserve">, </w:t>
      </w:r>
      <w:r>
        <w:rPr>
          <w:lang w:val="sw_KE" w:bidi="sw_KE"/>
        </w:rPr>
        <w:t>22</w:t>
      </w:r>
      <w:r>
        <w:rPr>
          <w:lang w:val="sw_KE" w:bidi="sw_KE"/>
        </w:rPr>
        <w:t xml:space="preserve">; </w:t>
      </w:r>
      <w:r>
        <w:rPr>
          <w:lang w:val="sw_KE" w:bidi="sw_KE"/>
        </w:rPr>
        <w:t>9:29</w:t>
      </w:r>
      <w:r>
        <w:rPr>
          <w:lang w:val="sw_KE" w:bidi="sw_KE"/>
        </w:rPr>
        <w:t xml:space="preserve">; </w:t>
      </w:r>
      <w:r>
        <w:rPr>
          <w:lang w:val="sw_KE" w:bidi="sw_KE"/>
        </w:rPr>
        <w:t>10:2</w:t>
      </w:r>
      <w:r>
        <w:rPr>
          <w:lang w:val="sw_KE" w:bidi="sw_KE"/>
        </w:rPr>
        <w:t xml:space="preserve">; </w:t>
      </w:r>
      <w:r>
        <w:rPr>
          <w:lang w:val="sw_KE" w:bidi="sw_KE"/>
        </w:rPr>
        <w:t>11:7</w:t>
      </w:r>
      <w:r>
        <w:rPr>
          <w:lang w:val="sw_KE" w:bidi="sw_KE"/>
        </w:rPr>
        <w:t xml:space="preserve">; </w:t>
      </w:r>
      <w:r>
        <w:rPr>
          <w:lang w:val="sw_KE" w:bidi="sw_KE"/>
        </w:rPr>
        <w:t>14:4</w:t>
      </w:r>
      <w:r>
        <w:rPr>
          <w:lang w:val="sw_KE" w:bidi="sw_KE"/>
        </w:rPr>
        <w:t xml:space="preserve">, </w:t>
      </w:r>
      <w:r>
        <w:rPr>
          <w:lang w:val="sw_KE" w:bidi="sw_KE"/>
        </w:rPr>
        <w:t>18</w:t>
      </w:r>
      <w:r>
        <w:rPr>
          <w:lang w:val="sw_KE" w:bidi="sw_KE"/>
        </w:rPr>
        <w:t xml:space="preserve">; </w:t>
      </w:r>
      <w:r>
        <w:rPr>
          <w:lang w:val="sw_KE" w:bidi="sw_KE"/>
        </w:rPr>
        <w:t>16:6</w:t>
      </w:r>
      <w:r>
        <w:rPr>
          <w:lang w:val="sw_KE" w:bidi="sw_KE"/>
        </w:rPr>
        <w:t xml:space="preserve">, </w:t>
      </w:r>
      <w:r>
        <w:rPr>
          <w:lang w:val="sw_KE" w:bidi="sw_KE"/>
        </w:rPr>
        <w:t>12</w:t>
      </w:r>
      <w:r>
        <w:rPr>
          <w:lang w:val="sw_KE" w:bidi="sw_KE"/>
        </w:rPr>
        <w:t xml:space="preserve">; </w:t>
      </w:r>
      <w:r>
        <w:rPr>
          <w:lang w:val="sw_KE" w:bidi="sw_KE"/>
        </w:rPr>
        <w:t>18:11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r>
        <w:rPr>
          <w:lang w:val="sw_KE" w:bidi="sw_KE"/>
        </w:rPr>
        <w:t>3:1–4:13</w:t>
      </w:r>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r>
        <w:rPr>
          <w:lang w:val="sw_KE" w:bidi="sw_KE"/>
        </w:rPr>
        <w:t>6:30</w:t>
      </w:r>
      <w:r>
        <w:rPr>
          <w:lang w:val="sw_KE" w:bidi="sw_KE"/>
        </w:rPr>
        <w:t xml:space="preserve"> inarudia </w:t>
      </w:r>
      <w:r>
        <w:rPr>
          <w:lang w:val="sw_KE" w:bidi="sw_KE"/>
        </w:rPr>
        <w:t>6:12</w:t>
      </w:r>
      <w:r>
        <w:rPr>
          <w:lang w:val="sw_KE" w:bidi="sw_KE"/>
        </w:rPr>
        <w:t xml:space="preserve">. Kuna msisitizo unaojirudia katika Kutoka juu ya Yahweh kama Mungu wa wazee, wote waziwazi (kutoka </w:t>
      </w:r>
      <w:r>
        <w:rPr>
          <w:lang w:val="sw_KE" w:bidi="sw_KE"/>
        </w:rPr>
        <w:t>3:6</w:t>
      </w:r>
      <w:r>
        <w:rPr>
          <w:lang w:val="sw_KE" w:bidi="sw_KE"/>
        </w:rPr>
        <w:t xml:space="preserve"> kuendelea) na kwa njia isiyo ya moja kwa moja (kutoka </w:t>
      </w:r>
      <w:r>
        <w:rPr>
          <w:lang w:val="sw_KE" w:bidi="sw_KE"/>
        </w:rPr>
        <w:t>1:1</w:t>
      </w:r>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r>
        <w:rPr>
          <w:lang w:val="sw_KE" w:bidi="sw_KE"/>
        </w:rPr>
        <w:t>Matt 1:1–16</w:t>
      </w:r>
      <w:r>
        <w:rPr>
          <w:lang w:val="sw_KE" w:bidi="sw_KE"/>
        </w:rPr>
        <w:t xml:space="preserve">; </w:t>
      </w:r>
      <w:r>
        <w:rPr>
          <w:lang w:val="sw_KE" w:bidi="sw_KE"/>
        </w:rPr>
        <w:t>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r>
        <w:rPr>
          <w:lang w:val="sw_KE" w:bidi="sw_KE"/>
        </w:rPr>
        <w:t>Mwa 15:16</w:t>
      </w:r>
      <w:r>
        <w:rPr>
          <w:lang w:val="sw_KE" w:bidi="sw_KE"/>
        </w:rPr>
        <w:t xml:space="preserve">). Kwa kuwa watu wa Israeli waliishi Misri kwa miaka 430 (Tazama </w:t>
      </w:r>
      <w:r>
        <w:rPr>
          <w:lang w:val="sw_KE" w:bidi="sw_KE"/>
        </w:rPr>
        <w:t>Kut 12:40–41</w:t>
      </w:r>
      <w:r>
        <w:rPr>
          <w:lang w:val="sw_KE" w:bidi="sw_KE"/>
        </w:rPr>
        <w:t xml:space="preserve">; </w:t>
      </w:r>
      <w:r>
        <w:rPr>
          <w:lang w:val="sw_KE" w:bidi="sw_KE"/>
        </w:rPr>
        <w:t>Mwa 15:13</w:t>
      </w:r>
      <w:r>
        <w:rPr>
          <w:lang w:val="sw_KE" w:bidi="sw_KE"/>
        </w:rPr>
        <w:t xml:space="preserve">), ukoo huu unaruka vizazi vingi. Katika </w:t>
      </w:r>
      <w:r>
        <w:rPr>
          <w:lang w:val="sw_KE" w:bidi="sw_KE"/>
        </w:rPr>
        <w:t>Mwa 46:11</w:t>
      </w:r>
      <w:r>
        <w:rPr>
          <w:lang w:val="sw_KE" w:bidi="sw_KE"/>
        </w:rPr>
        <w:t>, Gershoni, Kohathi, na Merari wanatajwa kama wana halisi wa Lawi ambao walihamia Misri na baba yao pamoja na familia nyingine ya Yakobo. Mke wa Amramu, Yokebedi, alizaa wana wake (</w:t>
      </w:r>
      <w:r>
        <w:rPr>
          <w:lang w:val="sw_KE" w:bidi="sw_KE"/>
        </w:rPr>
        <w:t>Kut 6:20</w:t>
      </w:r>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r>
        <w:rPr>
          <w:lang w:val="sw_KE" w:bidi="sw_KE"/>
        </w:rPr>
        <w:t>6:23–24</w:t>
      </w:r>
      <w:r>
        <w:rPr>
          <w:lang w:val="sw_KE" w:bidi="sw_KE"/>
        </w:rPr>
        <w:t>), ikifuatiwa na mmoja wa wana wa Aroni, Eleazari (</w:t>
      </w:r>
      <w:r>
        <w:rPr>
          <w:lang w:val="sw_KE" w:bidi="sw_KE"/>
        </w:rPr>
        <w:t>6:25</w:t>
      </w:r>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r>
        <w:rPr>
          <w:lang w:val="sw_KE" w:bidi="sw_KE"/>
        </w:rPr>
        <w:t>Hes 16:1–3</w:t>
      </w:r>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r>
        <w:rPr>
          <w:lang w:val="sw_KE" w:bidi="sw_KE"/>
        </w:rPr>
        <w:t>4:16</w:t>
      </w:r>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r>
        <w:rPr>
          <w:lang w:val="sw_KE" w:bidi="sw_KE"/>
        </w:rPr>
        <w:t>3:12</w:t>
      </w:r>
      <w:r>
        <w:rPr>
          <w:lang w:val="sw_KE" w:bidi="sw_KE"/>
        </w:rPr>
        <w:t xml:space="preserve">; </w:t>
      </w:r>
      <w:r>
        <w:rPr>
          <w:lang w:val="sw_KE" w:bidi="sw_KE"/>
        </w:rPr>
        <w:t>4:5</w:t>
      </w:r>
      <w:r>
        <w:rPr>
          <w:lang w:val="sw_KE" w:bidi="sw_KE"/>
        </w:rPr>
        <w:t xml:space="preserve">, </w:t>
      </w:r>
      <w:r>
        <w:rPr>
          <w:lang w:val="sw_KE" w:bidi="sw_KE"/>
        </w:rPr>
        <w:t>8</w:t>
      </w:r>
      <w:r>
        <w:rPr>
          <w:lang w:val="sw_KE" w:bidi="sw_KE"/>
        </w:rPr>
        <w:t xml:space="preserve">, </w:t>
      </w:r>
      <w:r>
        <w:rPr>
          <w:lang w:val="sw_KE" w:bidi="sw_KE"/>
        </w:rPr>
        <w:t>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r>
        <w:rPr>
          <w:lang w:val="sw_KE" w:bidi="sw_KE"/>
        </w:rPr>
        <w:t>6:16</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r>
        <w:rPr>
          <w:lang w:val="sw_KE" w:bidi="sw_KE"/>
        </w:rPr>
        <w:t>12:12</w:t>
      </w:r>
      <w:r>
        <w:rPr>
          <w:lang w:val="sw_KE" w:bidi="sw_KE"/>
        </w:rPr>
        <w:t xml:space="preserve">; </w:t>
      </w:r>
      <w:r>
        <w:rPr>
          <w:lang w:val="sw_KE" w:bidi="sw_KE"/>
        </w:rPr>
        <w:t>18:11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r>
        <w:rPr>
          <w:lang w:val="sw_KE" w:bidi="sw_KE"/>
        </w:rPr>
        <w:t>7:8–11:10</w:t>
      </w:r>
      <w:r>
        <w:rPr>
          <w:lang w:val="sw_KE" w:bidi="sw_KE"/>
        </w:rPr>
        <w:t>) na Pasaka (</w:t>
      </w:r>
      <w:r>
        <w:rPr>
          <w:lang w:val="sw_KE" w:bidi="sw_KE"/>
        </w:rPr>
        <w:t>12:1–30</w:t>
      </w:r>
      <w:r>
        <w:rPr>
          <w:lang w:val="sw_KE" w:bidi="sw_KE"/>
        </w:rPr>
        <w:t xml:space="preserve">). Mungu alionyesha kuwa yeye ni Bwana wa uhai na kifo na hakuna chochote chenye nguvu dhidi yake (tazama </w:t>
      </w:r>
      <w:r>
        <w:rPr>
          <w:lang w:val="sw_KE" w:bidi="sw_KE"/>
        </w:rPr>
        <w:t>Isa 43:13</w:t>
      </w:r>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r>
        <w:rPr>
          <w:lang w:val="sw_KE" w:bidi="sw_KE"/>
        </w:rPr>
        <w:t>4:3</w:t>
      </w:r>
      <w:r>
        <w:rPr>
          <w:lang w:val="sw_KE" w:bidi="sw_KE"/>
        </w:rPr>
        <w:t>. Tannin mara nyingi inarejelea mnyama wa baharini. Misri mara nyingi inaonyeshwa kama mnyama wa baharini asiye na nguvu (</w:t>
      </w:r>
      <w:r>
        <w:rPr>
          <w:lang w:val="sw_KE" w:bidi="sw_KE"/>
        </w:rPr>
        <w:t>Isa 30:7</w:t>
      </w:r>
      <w:r>
        <w:rPr>
          <w:lang w:val="sw_KE" w:bidi="sw_KE"/>
        </w:rPr>
        <w:t xml:space="preserve">; </w:t>
      </w:r>
      <w:r>
        <w:rPr>
          <w:lang w:val="sw_KE" w:bidi="sw_KE"/>
        </w:rPr>
        <w:t>Ezek 29:3</w:t>
      </w:r>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r>
        <w:rPr>
          <w:lang w:val="sw_KE" w:bidi="sw_KE"/>
        </w:rPr>
        <w:t>7:22</w:t>
      </w:r>
      <w:r>
        <w:rPr>
          <w:lang w:val="sw_KE" w:bidi="sw_KE"/>
        </w:rPr>
        <w:t xml:space="preserve">; </w:t>
      </w:r>
      <w:r>
        <w:rPr>
          <w:lang w:val="sw_KE" w:bidi="sw_KE"/>
        </w:rPr>
        <w:t>8:7</w:t>
      </w:r>
      <w:r>
        <w:rPr>
          <w:lang w:val="sw_KE" w:bidi="sw_KE"/>
        </w:rPr>
        <w:t>): Ingawa nguvu za kishetani huenda zilihusika, pia inawezekana kwamba kulikuwa na ujanja wa mikono uliokuwa ukifanyika. Waliposhindwa kuiga tauni ya chawa, walitangaza kwamba ilikuwa ni “kidole cha Mungu” (</w:t>
      </w:r>
      <w:r>
        <w:rPr>
          <w:lang w:val="sw_KE" w:bidi="sw_KE"/>
        </w:rPr>
        <w:t>8:19</w:t>
      </w:r>
      <w:r>
        <w:rPr>
          <w:lang w:val="sw_KE" w:bidi="sw_KE"/>
        </w:rPr>
        <w:t xml:space="preserve">), ikionyesha kwamba vitendo vyao wenyewe havikuwa maonyesho ya nguvu za kiungu. Ingawa wachawi wa Misri hawajatambulishwa kwa majina, mapokeo yanawapa majina yao kama Yane na Yambre (tazama </w:t>
      </w:r>
      <w:r>
        <w:rPr>
          <w:lang w:val="sw_KE" w:bidi="sw_KE"/>
        </w:rPr>
        <w:t>2 Tim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r>
        <w:rPr>
          <w:lang w:val="sw_KE" w:bidi="sw_KE"/>
        </w:rPr>
        <w:t>7:20</w:t>
      </w:r>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r>
        <w:rPr>
          <w:lang w:val="sw_KE" w:bidi="sw_KE"/>
        </w:rPr>
        <w:t>8:2</w:t>
      </w:r>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r>
        <w:rPr>
          <w:lang w:val="sw_KE" w:bidi="sw_KE"/>
        </w:rPr>
        <w:t>7:17</w:t>
      </w:r>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r>
        <w:rPr>
          <w:lang w:val="sw_KE" w:bidi="sw_KE"/>
        </w:rPr>
        <w:t>8:15</w:t>
      </w:r>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r>
        <w:rPr>
          <w:lang w:val="sw_KE" w:bidi="sw_KE"/>
        </w:rPr>
        <w:t>8:22</w:t>
      </w:r>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r>
        <w:rPr>
          <w:lang w:val="sw_KE" w:bidi="sw_KE"/>
        </w:rPr>
        <w:t>Yak 1:8</w:t>
      </w:r>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r>
        <w:rPr>
          <w:lang w:val="sw_KE" w:bidi="sw_KE"/>
        </w:rPr>
        <w:t>Mwa 43:32</w:t>
      </w:r>
      <w:r>
        <w:rPr>
          <w:lang w:val="sw_KE" w:bidi="sw_KE"/>
        </w:rPr>
        <w:t xml:space="preserve">). • Waebrania walikuwa wakiondoka Misri ili kumwabudu Mungu (tazama, kwa mfano, </w:t>
      </w:r>
      <w:r>
        <w:rPr>
          <w:lang w:val="sw_KE" w:bidi="sw_KE"/>
        </w:rPr>
        <w:t>Kut 5:1</w:t>
      </w:r>
      <w:r>
        <w:rPr>
          <w:lang w:val="sw_KE" w:bidi="sw_KE"/>
        </w:rPr>
        <w:t xml:space="preserve">; </w:t>
      </w:r>
      <w:r>
        <w:rPr>
          <w:lang w:val="sw_KE" w:bidi="sw_KE"/>
        </w:rPr>
        <w:t>7:16</w:t>
      </w:r>
      <w:r>
        <w:rPr>
          <w:lang w:val="sw_KE" w:bidi="sw_KE"/>
        </w:rPr>
        <w:t xml:space="preserve">; </w:t>
      </w:r>
      <w:r>
        <w:rPr>
          <w:lang w:val="sw_KE" w:bidi="sw_KE"/>
        </w:rPr>
        <w:t>8:1</w:t>
      </w:r>
      <w:r>
        <w:rPr>
          <w:lang w:val="sw_KE" w:bidi="sw_KE"/>
        </w:rPr>
        <w:t xml:space="preserve">, </w:t>
      </w:r>
      <w:r>
        <w:rPr>
          <w:lang w:val="sw_KE" w:bidi="sw_KE"/>
        </w:rPr>
        <w:t>20</w:t>
      </w:r>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r>
        <w:rPr>
          <w:lang w:val="sw_KE" w:bidi="sw_KE"/>
        </w:rPr>
        <w:t>32:11–13</w:t>
      </w:r>
      <w:r>
        <w:rPr>
          <w:lang w:val="sw_KE" w:bidi="sw_KE"/>
        </w:rPr>
        <w:t xml:space="preserve">, </w:t>
      </w:r>
      <w:r>
        <w:rPr>
          <w:lang w:val="sw_KE" w:bidi="sw_KE"/>
        </w:rPr>
        <w:t>30–32</w:t>
      </w:r>
      <w:r>
        <w:rPr>
          <w:lang w:val="sw_KE" w:bidi="sw_KE"/>
        </w:rPr>
        <w:t xml:space="preserve">; </w:t>
      </w:r>
      <w:r>
        <w:rPr>
          <w:lang w:val="sw_KE" w:bidi="sw_KE"/>
        </w:rPr>
        <w:t>Hes 14:13–19</w:t>
      </w:r>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r>
        <w:rPr>
          <w:lang w:val="sw_KE" w:bidi="sw_KE"/>
        </w:rPr>
        <w:t>8:22–23</w:t>
      </w:r>
      <w:r>
        <w:rPr>
          <w:lang w:val="sw_KE" w:bidi="sw_KE"/>
        </w:rPr>
        <w:t>), utofauti kati ya mifugo ya Waisraeli na ile ya Wamisri (</w:t>
      </w:r>
      <w:r>
        <w:rPr>
          <w:lang w:val="sw_KE" w:bidi="sw_KE"/>
        </w:rPr>
        <w:t>9:4</w:t>
      </w:r>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r>
        <w:rPr>
          <w:lang w:val="sw_KE" w:bidi="sw_KE"/>
        </w:rPr>
        <w:t>9:6</w:t>
      </w:r>
      <w:r>
        <w:rPr>
          <w:lang w:val="sw_KE" w:bidi="sw_KE"/>
        </w:rPr>
        <w:t>) si la jumla; halimaanishi kwamba kila mnyama wa mifugo aliuawa. Bado kulikuwa na baadhi waliobaki kulindwa dhidi ya mvua ya mawe ya pigo la saba (</w:t>
      </w:r>
      <w:r>
        <w:rPr>
          <w:lang w:val="sw_KE" w:bidi="sw_KE"/>
        </w:rPr>
        <w:t>9:20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r>
        <w:rPr>
          <w:lang w:val="sw_KE" w:bidi="sw_KE"/>
        </w:rPr>
        <w:t>9:18</w:t>
      </w:r>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r>
        <w:rPr>
          <w:lang w:val="sw_KE" w:bidi="sw_KE"/>
        </w:rPr>
        <w:t>9:31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r>
        <w:rPr>
          <w:lang w:val="sw_KE" w:bidi="sw_KE"/>
        </w:rPr>
        <w:t>9:14</w:t>
      </w:r>
      <w:r>
        <w:rPr>
          <w:lang w:val="sw_KE" w:bidi="sw_KE"/>
        </w:rPr>
        <w:t xml:space="preserve">; tazama pia </w:t>
      </w:r>
      <w:r>
        <w:rPr>
          <w:lang w:val="sw_KE" w:bidi="sw_KE"/>
        </w:rPr>
        <w:t>Isa 46:9</w:t>
      </w:r>
      <w:r>
        <w:rPr>
          <w:lang w:val="sw_KE" w:bidi="sw_KE"/>
        </w:rPr>
        <w:t xml:space="preserve">; </w:t>
      </w:r>
      <w:r>
        <w:rPr>
          <w:lang w:val="sw_KE" w:bidi="sw_KE"/>
        </w:rPr>
        <w:t>Yer 10:6–7</w:t>
      </w:r>
      <w:r>
        <w:rPr>
          <w:lang w:val="sw_KE" w:bidi="sw_KE"/>
        </w:rPr>
        <w:t>). Mungu hakuwa ameangamiza Farao na Misri kwa pigo moja, ingawa angeweza kufanya hivyo. Badala yake, aliwaacha (</w:t>
      </w:r>
      <w:r>
        <w:rPr>
          <w:lang w:val="sw_KE" w:bidi="sw_KE"/>
        </w:rPr>
        <w:t>Kut 9:16</w:t>
      </w:r>
      <w:r>
        <w:rPr>
          <w:lang w:val="sw_KE" w:bidi="sw_KE"/>
        </w:rPr>
        <w:t>), akiwapa nafasi ya kujisalimisha kwa nguvu zake. Hata hivyo, Farao alikataa kujinyenyekeza na kuacha kuwatawala watu wa Bwana (</w:t>
      </w:r>
      <w:r>
        <w:rPr>
          <w:lang w:val="sw_KE" w:bidi="sw_KE"/>
        </w:rPr>
        <w:t>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r>
        <w:rPr>
          <w:lang w:val="sw_KE" w:bidi="sw_KE"/>
        </w:rPr>
        <w:t>Rom 9:17</w:t>
      </w:r>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r>
        <w:rPr>
          <w:lang w:val="sw_KE" w:bidi="sw_KE"/>
        </w:rPr>
        <w:t>9:14</w:t>
      </w:r>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r>
        <w:rPr>
          <w:lang w:val="sw_KE" w:bidi="sw_KE"/>
        </w:rPr>
        <w:t>10:4</w:t>
      </w:r>
      <w:r>
        <w:rPr>
          <w:lang w:val="sw_KE" w:bidi="sw_KE"/>
        </w:rPr>
        <w:t xml:space="preserve">). Inaonekana muda wa kutosha ulikuwa umepita kati ya janga hili na lile la awali kiasi kwamba ngano na aina nyingine ya ngano zilikuwa zimechupuka (tazama </w:t>
      </w:r>
      <w:r>
        <w:rPr>
          <w:lang w:val="sw_KE" w:bidi="sw_KE"/>
        </w:rPr>
        <w:t>9:32</w:t>
      </w:r>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r>
        <w:rPr>
          <w:lang w:val="sw_KE" w:bidi="sw_KE"/>
        </w:rPr>
        <w:t>9:14–16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r>
        <w:rPr>
          <w:lang w:val="sw_KE" w:bidi="sw_KE"/>
        </w:rPr>
        <w:t>10:21</w:t>
      </w:r>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r>
        <w:rPr>
          <w:lang w:val="sw_KE" w:bidi="sw_KE"/>
        </w:rPr>
        <w:t>10:23</w:t>
      </w:r>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r>
        <w:rPr>
          <w:lang w:val="sw_KE" w:bidi="sw_KE"/>
        </w:rPr>
        <w:t>3:21–22</w:t>
      </w:r>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r>
        <w:rPr>
          <w:lang w:val="sw_KE" w:bidi="sw_KE"/>
        </w:rPr>
        <w:t>Yohana 11:45–53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r>
        <w:rPr>
          <w:lang w:val="sw_KE" w:bidi="sw_KE"/>
        </w:rPr>
        <w:t>8:23</w:t>
      </w:r>
      <w:r>
        <w:rPr>
          <w:lang w:val="sw_KE" w:bidi="sw_KE"/>
        </w:rPr>
        <w:t xml:space="preserve">; </w:t>
      </w:r>
      <w:r>
        <w:rPr>
          <w:lang w:val="sw_KE" w:bidi="sw_KE"/>
        </w:rPr>
        <w:t>9:6</w:t>
      </w:r>
      <w:r>
        <w:rPr>
          <w:lang w:val="sw_KE" w:bidi="sw_KE"/>
        </w:rPr>
        <w:t xml:space="preserve">, </w:t>
      </w:r>
      <w:r>
        <w:rPr>
          <w:lang w:val="sw_KE" w:bidi="sw_KE"/>
        </w:rPr>
        <w:t>26</w:t>
      </w:r>
      <w:r>
        <w:rPr>
          <w:lang w:val="sw_KE" w:bidi="sw_KE"/>
        </w:rPr>
        <w:t xml:space="preserve">; </w:t>
      </w:r>
      <w:r>
        <w:rPr>
          <w:lang w:val="sw_KE" w:bidi="sw_KE"/>
        </w:rPr>
        <w:t>10:23</w:t>
      </w:r>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r>
        <w:rPr>
          <w:lang w:val="sw_KE" w:bidi="sw_KE"/>
        </w:rPr>
        <w:t>12:14–20</w:t>
      </w:r>
      <w:r>
        <w:rPr>
          <w:lang w:val="sw_KE" w:bidi="sw_KE"/>
        </w:rPr>
        <w:t>), na Mose pamoja na watu wakaadhimisha Pasaka ya kwanza (</w:t>
      </w:r>
      <w:r>
        <w:rPr>
          <w:lang w:val="sw_KE" w:bidi="sw_KE"/>
        </w:rPr>
        <w:t>12:21–30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r>
        <w:rPr>
          <w:lang w:val="sw_KE" w:bidi="sw_KE"/>
        </w:rPr>
        <w:t>13:4</w:t>
      </w:r>
      <w:r>
        <w:rPr>
          <w:lang w:val="sw_KE" w:bidi="sw_KE"/>
        </w:rPr>
        <w:t xml:space="preserve">; </w:t>
      </w:r>
      <w:r>
        <w:rPr>
          <w:lang w:val="sw_KE" w:bidi="sw_KE"/>
        </w:rPr>
        <w:t>23:15</w:t>
      </w:r>
      <w:r>
        <w:rPr>
          <w:lang w:val="sw_KE" w:bidi="sw_KE"/>
        </w:rPr>
        <w:t xml:space="preserve">; </w:t>
      </w:r>
      <w:r>
        <w:rPr>
          <w:lang w:val="sw_KE" w:bidi="sw_KE"/>
        </w:rPr>
        <w:t>34:18</w:t>
      </w:r>
      <w:r>
        <w:rPr>
          <w:lang w:val="sw_KE" w:bidi="sw_KE"/>
        </w:rPr>
        <w:t xml:space="preserve">; </w:t>
      </w:r>
      <w:r>
        <w:rPr>
          <w:lang w:val="sw_KE" w:bidi="sw_KE"/>
        </w:rPr>
        <w:t>Kumb 16:1</w:t>
      </w:r>
      <w:r>
        <w:rPr>
          <w:lang w:val="sw_KE" w:bidi="sw_KE"/>
        </w:rPr>
        <w:t xml:space="preserve">; baadaye uliitwa jina la Kibabeli, Nisani, </w:t>
      </w:r>
      <w:r>
        <w:rPr>
          <w:lang w:val="sw_KE" w:bidi="sw_KE"/>
        </w:rPr>
        <w:t>Neh 2:1</w:t>
      </w:r>
      <w:r>
        <w:rPr>
          <w:lang w:val="sw_KE" w:bidi="sw_KE"/>
        </w:rPr>
        <w:t xml:space="preserve">; </w:t>
      </w:r>
      <w:r>
        <w:rPr>
          <w:lang w:val="sw_KE" w:bidi="sw_KE"/>
        </w:rPr>
        <w:t>Esta 3:7</w:t>
      </w:r>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r>
        <w:rPr>
          <w:lang w:val="sw_KE" w:bidi="sw_KE"/>
        </w:rPr>
        <w:t>1 Pet 1:19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r>
        <w:rPr>
          <w:lang w:val="sw_KE" w:bidi="sw_KE"/>
        </w:rPr>
        <w:t>Law 17:11</w:t>
      </w:r>
      <w:r>
        <w:rPr>
          <w:lang w:val="sw_KE" w:bidi="sw_KE"/>
        </w:rPr>
        <w:t>), ni damu pekee inayokubalika kwa msamaha wa dhambi (</w:t>
      </w:r>
      <w:r>
        <w:rPr>
          <w:lang w:val="sw_KE" w:bidi="sw_KE"/>
        </w:rPr>
        <w:t>Ebr 9:22</w:t>
      </w:r>
      <w:r>
        <w:rPr>
          <w:lang w:val="sw_KE" w:bidi="sw_KE"/>
        </w:rPr>
        <w:t xml:space="preserve">). Kama </w:t>
      </w:r>
      <w:r>
        <w:rPr>
          <w:lang w:val="sw_KE" w:bidi="sw_KE"/>
        </w:rPr>
        <w:t>Kumb 6:9</w:t>
      </w:r>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r>
        <w:rPr>
          <w:lang w:val="sw_KE" w:bidi="sw_KE"/>
        </w:rPr>
        <w:t>Hesabu 33:4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r>
        <w:rPr>
          <w:lang w:val="sw_KE" w:bidi="sw_KE"/>
        </w:rPr>
        <w:t>12:34</w:t>
      </w:r>
      <w:r>
        <w:rPr>
          <w:lang w:val="sw_KE" w:bidi="sw_KE"/>
        </w:rPr>
        <w:t xml:space="preserve">, </w:t>
      </w:r>
      <w:r>
        <w:rPr>
          <w:lang w:val="sw_KE" w:bidi="sw_KE"/>
        </w:rPr>
        <w:t>39</w:t>
      </w:r>
      <w:r>
        <w:rPr>
          <w:lang w:val="sw_KE" w:bidi="sw_KE"/>
        </w:rPr>
        <w:t xml:space="preserve">), ambayo sherehe hiyo ilikumbuka. Baadaye, chachu ilionekana kama mfano wa dhambi, labda kwa sababu ni wakala wa uchachuaji (“Jihadharini na chachu ya Mafarisayo,” </w:t>
      </w:r>
      <w:r>
        <w:rPr>
          <w:lang w:val="sw_KE" w:bidi="sw_KE"/>
        </w:rPr>
        <w:t>Math 16:6</w:t>
      </w:r>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r>
        <w:rPr>
          <w:lang w:val="sw_KE" w:bidi="sw_KE"/>
        </w:rPr>
        <w:t>Zab 51:7</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r>
        <w:rPr>
          <w:lang w:val="sw_KE" w:bidi="sw_KE"/>
        </w:rPr>
        <w:t>Mwa 12:7</w:t>
      </w:r>
      <w:r>
        <w:rPr>
          <w:lang w:val="sw_KE" w:bidi="sw_KE"/>
        </w:rPr>
        <w:t xml:space="preserve">; </w:t>
      </w:r>
      <w:r>
        <w:rPr>
          <w:lang w:val="sw_KE" w:bidi="sw_KE"/>
        </w:rPr>
        <w:t>13:14–17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r>
        <w:rPr>
          <w:lang w:val="sw_KE" w:bidi="sw_KE"/>
        </w:rPr>
        <w:t>10:28</w:t>
      </w:r>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r>
        <w:rPr>
          <w:lang w:val="sw_KE" w:bidi="sw_KE"/>
        </w:rPr>
        <w:t>3:22</w:t>
      </w:r>
      <w:r>
        <w:rPr>
          <w:lang w:val="sw_KE" w:bidi="sw_KE"/>
        </w:rPr>
        <w:t xml:space="preserve">; </w:t>
      </w:r>
      <w:r>
        <w:rPr>
          <w:lang w:val="sw_KE" w:bidi="sw_KE"/>
        </w:rPr>
        <w:t>11:2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r>
        <w:rPr>
          <w:lang w:val="sw_KE" w:bidi="sw_KE"/>
        </w:rPr>
        <w:t>Hesabu 1:46</w:t>
      </w:r>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r>
        <w:rPr>
          <w:lang w:val="sw_KE" w:bidi="sw_KE"/>
        </w:rPr>
        <w:t>Hes 11:4</w:t>
      </w:r>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r>
        <w:rPr>
          <w:lang w:val="sw_KE" w:bidi="sw_KE"/>
        </w:rPr>
        <w:t>Mwa 12</w:t>
      </w:r>
      <w:r>
        <w:rPr>
          <w:lang w:val="sw_KE" w:bidi="sw_KE"/>
        </w:rPr>
        <w:t xml:space="preserve">; </w:t>
      </w:r>
      <w:r>
        <w:rPr>
          <w:lang w:val="sw_KE" w:bidi="sw_KE"/>
        </w:rPr>
        <w:t>15</w:t>
      </w:r>
      <w:r>
        <w:rPr>
          <w:lang w:val="sw_KE" w:bidi="sw_KE"/>
        </w:rPr>
        <w:t xml:space="preserve">) hadi Kutoka. Tazama </w:t>
      </w:r>
      <w:r>
        <w:rPr>
          <w:lang w:val="sw_KE" w:bidi="sw_KE"/>
        </w:rPr>
        <w:t>Gal 3:17</w:t>
      </w:r>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r>
        <w:rPr>
          <w:lang w:val="sw_KE" w:bidi="sw_KE"/>
        </w:rPr>
        <w:t>12:43</w:t>
      </w:r>
      <w:r>
        <w:rPr>
          <w:lang w:val="sw_KE" w:bidi="sw_KE"/>
        </w:rPr>
        <w:t xml:space="preserve">; </w:t>
      </w:r>
      <w:r>
        <w:rPr>
          <w:lang w:val="sw_KE" w:bidi="sw_KE"/>
        </w:rPr>
        <w:t>12:48</w:t>
      </w:r>
      <w:r>
        <w:rPr>
          <w:lang w:val="sw_KE" w:bidi="sw_KE"/>
        </w:rPr>
        <w:t>). Uwepo wa makundi yasiyo ya Waisraeli katika jamii huenda ulisababisha sheria hizi (</w:t>
      </w:r>
      <w:r>
        <w:rPr>
          <w:lang w:val="sw_KE" w:bidi="sw_KE"/>
        </w:rPr>
        <w:t>12:38</w:t>
      </w:r>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r>
        <w:rPr>
          <w:lang w:val="sw_KE" w:bidi="sw_KE"/>
        </w:rPr>
        <w:t>Yohana 19:36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r>
        <w:rPr>
          <w:lang w:val="sw_KE" w:bidi="sw_KE"/>
        </w:rPr>
        <w:t>13:11–16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r>
        <w:rPr>
          <w:lang w:val="sw_KE" w:bidi="sw_KE"/>
        </w:rPr>
        <w:t>Law 18:21</w:t>
      </w:r>
      <w:r>
        <w:rPr>
          <w:lang w:val="sw_KE" w:bidi="sw_KE"/>
        </w:rPr>
        <w:t xml:space="preserve">; </w:t>
      </w:r>
      <w:r>
        <w:rPr>
          <w:lang w:val="sw_KE" w:bidi="sw_KE"/>
        </w:rPr>
        <w:t>20:2</w:t>
      </w:r>
      <w:r>
        <w:rPr>
          <w:lang w:val="sw_KE" w:bidi="sw_KE"/>
        </w:rPr>
        <w:t xml:space="preserve">; </w:t>
      </w:r>
      <w:r>
        <w:rPr>
          <w:lang w:val="sw_KE" w:bidi="sw_KE"/>
        </w:rPr>
        <w:t>Eze 23:37–39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r>
        <w:rPr>
          <w:lang w:val="sw_KE" w:bidi="sw_KE"/>
        </w:rPr>
        <w:t>13:9</w:t>
      </w:r>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r>
        <w:rPr>
          <w:lang w:val="sw_KE" w:bidi="sw_KE"/>
        </w:rPr>
        <w:t>13:18</w:t>
      </w:r>
      <w:r>
        <w:rPr>
          <w:lang w:val="sw_KE" w:bidi="sw_KE"/>
        </w:rPr>
        <w:t xml:space="preserve">; tazama pia </w:t>
      </w:r>
      <w:r>
        <w:rPr>
          <w:lang w:val="sw_KE" w:bidi="sw_KE"/>
        </w:rPr>
        <w:t>12:51</w:t>
      </w:r>
      <w:r>
        <w:rPr>
          <w:lang w:val="sw_KE" w:bidi="sw_KE"/>
        </w:rPr>
        <w:t>), ilikuwa ni mwonekano tu. Mpaka walipomshuhudia Bwana akiwapigania (</w:t>
      </w:r>
      <w:r>
        <w:rPr>
          <w:lang w:val="sw_KE" w:bidi="sw_KE"/>
        </w:rPr>
        <w:t>14:14</w:t>
      </w:r>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r>
        <w:rPr>
          <w:lang w:val="sw_KE" w:bidi="sw_KE"/>
        </w:rPr>
        <w:t>Zab 106:7–12</w:t>
      </w:r>
      <w:r>
        <w:rPr>
          <w:lang w:val="sw_KE" w:bidi="sw_KE"/>
        </w:rPr>
        <w:t xml:space="preserve">; linganisha </w:t>
      </w:r>
      <w:r>
        <w:rPr>
          <w:lang w:val="sw_KE" w:bidi="sw_KE"/>
        </w:rPr>
        <w:t>Isa 12:2–6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r>
        <w:rPr>
          <w:lang w:val="sw_KE" w:bidi="sw_KE"/>
        </w:rPr>
        <w:t>13:20</w:t>
      </w:r>
      <w:r>
        <w:rPr>
          <w:lang w:val="sw_KE" w:bidi="sw_KE"/>
        </w:rPr>
        <w:t xml:space="preserve">; </w:t>
      </w:r>
      <w:r>
        <w:rPr>
          <w:lang w:val="sw_KE" w:bidi="sw_KE"/>
        </w:rPr>
        <w:t>14:2</w:t>
      </w:r>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r>
        <w:rPr>
          <w:lang w:val="sw_KE" w:bidi="sw_KE"/>
        </w:rPr>
        <w:t>Mwa 50:24–25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r>
        <w:rPr>
          <w:lang w:val="sw_KE" w:bidi="sw_KE"/>
        </w:rPr>
        <w:t>12:35</w:t>
      </w:r>
      <w:r>
        <w:rPr>
          <w:lang w:val="sw_KE" w:bidi="sw_KE"/>
        </w:rPr>
        <w:t xml:space="preserve">, </w:t>
      </w:r>
      <w:r>
        <w:rPr>
          <w:lang w:val="sw_KE" w:bidi="sw_KE"/>
        </w:rPr>
        <w:t>50</w:t>
      </w:r>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r>
        <w:rPr>
          <w:lang w:val="sw_KE" w:bidi="sw_KE"/>
        </w:rPr>
        <w:t>15:24</w:t>
      </w:r>
      <w:r>
        <w:rPr>
          <w:lang w:val="sw_KE" w:bidi="sw_KE"/>
        </w:rPr>
        <w:t xml:space="preserve">; </w:t>
      </w:r>
      <w:r>
        <w:rPr>
          <w:lang w:val="sw_KE" w:bidi="sw_KE"/>
        </w:rPr>
        <w:t>16:3</w:t>
      </w:r>
      <w:r>
        <w:rPr>
          <w:lang w:val="sw_KE" w:bidi="sw_KE"/>
        </w:rPr>
        <w:t xml:space="preserve">). • Kuwa mtumishi wa Bwana ni nafasi ya heshima kubwa (tazama </w:t>
      </w:r>
      <w:r>
        <w:rPr>
          <w:lang w:val="sw_KE" w:bidi="sw_KE"/>
        </w:rPr>
        <w:t>Isa 42:1–4</w:t>
      </w:r>
      <w:r>
        <w:rPr>
          <w:lang w:val="sw_KE" w:bidi="sw_KE"/>
        </w:rPr>
        <w:t xml:space="preserve">; </w:t>
      </w:r>
      <w:r>
        <w:rPr>
          <w:lang w:val="sw_KE" w:bidi="sw_KE"/>
        </w:rPr>
        <w:t>Matt 12:18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r>
        <w:rPr>
          <w:lang w:val="sw_KE" w:bidi="sw_KE"/>
        </w:rPr>
        <w:t>Zab 95:1–3</w:t>
      </w:r>
      <w:r>
        <w:rPr>
          <w:lang w:val="sw_KE" w:bidi="sw_KE"/>
        </w:rPr>
        <w:t xml:space="preserve">; </w:t>
      </w:r>
      <w:r>
        <w:rPr>
          <w:lang w:val="sw_KE" w:bidi="sw_KE"/>
        </w:rPr>
        <w:t>96:1–4</w:t>
      </w:r>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r>
        <w:rPr>
          <w:lang w:val="sw_KE" w:bidi="sw_KE"/>
        </w:rPr>
        <w:t>15:1–5</w:t>
      </w:r>
      <w:r>
        <w:rPr>
          <w:lang w:val="sw_KE" w:bidi="sw_KE"/>
        </w:rPr>
        <w:t xml:space="preserve">, </w:t>
      </w:r>
      <w:r>
        <w:rPr>
          <w:lang w:val="sw_KE" w:bidi="sw_KE"/>
        </w:rPr>
        <w:t>6–12</w:t>
      </w:r>
      <w:r>
        <w:rPr>
          <w:lang w:val="sw_KE" w:bidi="sw_KE"/>
        </w:rPr>
        <w:t xml:space="preserve">, </w:t>
      </w:r>
      <w:r>
        <w:rPr>
          <w:lang w:val="sw_KE" w:bidi="sw_KE"/>
        </w:rPr>
        <w:t>13–18</w:t>
      </w:r>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r>
        <w:rPr>
          <w:lang w:val="sw_KE" w:bidi="sw_KE"/>
        </w:rPr>
        <w:t>Zab 118:14</w:t>
      </w:r>
      <w:r>
        <w:rPr>
          <w:lang w:val="sw_KE" w:bidi="sw_KE"/>
        </w:rPr>
        <w:t xml:space="preserve"> na </w:t>
      </w:r>
      <w:r>
        <w:rPr>
          <w:lang w:val="sw_KE" w:bidi="sw_KE"/>
        </w:rPr>
        <w:t>Isa 12:2</w:t>
      </w:r>
      <w:r>
        <w:rPr>
          <w:lang w:val="sw_KE" w:bidi="sw_KE"/>
        </w:rPr>
        <w:t>, jambo linaloonyesha umuhimu wake. “Mungu wa Baba yako” (</w:t>
      </w:r>
      <w:r>
        <w:rPr>
          <w:lang w:val="sw_KE" w:bidi="sw_KE"/>
        </w:rPr>
        <w:t>Kut 3:6</w:t>
      </w:r>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r>
        <w:rPr>
          <w:lang w:val="sw_KE" w:bidi="sw_KE"/>
        </w:rPr>
        <w:t>Isa 59:15–19</w:t>
      </w:r>
      <w:r>
        <w:rPr>
          <w:lang w:val="sw_KE" w:bidi="sw_KE"/>
        </w:rPr>
        <w:t xml:space="preserve">; </w:t>
      </w:r>
      <w:r>
        <w:rPr>
          <w:lang w:val="sw_KE" w:bidi="sw_KE"/>
        </w:rPr>
        <w:t>63:1–6</w:t>
      </w:r>
      <w:r>
        <w:rPr>
          <w:lang w:val="sw_KE" w:bidi="sw_KE"/>
        </w:rPr>
        <w:t xml:space="preserve">; </w:t>
      </w:r>
      <w:r>
        <w:rPr>
          <w:lang w:val="sw_KE" w:bidi="sw_KE"/>
        </w:rPr>
        <w:t>Rev 11:17–18</w:t>
      </w:r>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r>
        <w:rPr>
          <w:lang w:val="sw_KE" w:bidi="sw_KE"/>
        </w:rPr>
        <w:t>15:7</w:t>
      </w:r>
      <w:r>
        <w:rPr>
          <w:lang w:val="sw_KE" w:bidi="sw_KE"/>
        </w:rPr>
        <w:t>). Yote ambayo adui alikusudia (</w:t>
      </w:r>
      <w:r>
        <w:rPr>
          <w:lang w:val="sw_KE" w:bidi="sw_KE"/>
        </w:rPr>
        <w:t>15:9</w:t>
      </w:r>
      <w:r>
        <w:rPr>
          <w:lang w:val="sw_KE" w:bidi="sw_KE"/>
        </w:rPr>
        <w:t>) yalifanywa kuwa bure (</w:t>
      </w:r>
      <w:r>
        <w:rPr>
          <w:lang w:val="sw_KE" w:bidi="sw_KE"/>
        </w:rPr>
        <w:t>15:10</w:t>
      </w:r>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r>
        <w:rPr>
          <w:lang w:val="sw_KE" w:bidi="sw_KE"/>
        </w:rPr>
        <w:t>14:21</w:t>
      </w:r>
      <w:r>
        <w:rPr>
          <w:lang w:val="sw_KE" w:bidi="sw_KE"/>
        </w:rPr>
        <w:t xml:space="preserve"> na kama “Roho” katika </w:t>
      </w:r>
      <w:r>
        <w:rPr>
          <w:lang w:val="sw_KE" w:bidi="sw_KE"/>
        </w:rPr>
        <w:t>Mwa 1:2</w:t>
      </w:r>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r>
        <w:rPr>
          <w:lang w:val="sw_KE" w:bidi="sw_KE"/>
        </w:rPr>
        <w:t>Zab 2:2–5</w:t>
      </w:r>
      <w:r>
        <w:rPr>
          <w:lang w:val="sw_KE" w:bidi="sw_KE"/>
        </w:rPr>
        <w:t xml:space="preserve">). Wao ni kama mavumbi yanayoweza kupulizwa mbali na pumzi moja yake (tazama </w:t>
      </w:r>
      <w:r>
        <w:rPr>
          <w:lang w:val="sw_KE" w:bidi="sw_KE"/>
        </w:rPr>
        <w:t>Isa 40:15–17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r>
        <w:rPr>
          <w:lang w:val="sw_KE" w:bidi="sw_KE"/>
        </w:rPr>
        <w:t>Zab 136</w:t>
      </w:r>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r>
        <w:rPr>
          <w:lang w:val="sw_KE" w:bidi="sw_KE"/>
        </w:rPr>
        <w:t>Kut 15:17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r>
        <w:rPr>
          <w:lang w:val="sw_KE" w:bidi="sw_KE"/>
        </w:rPr>
        <w:t>Yoshua 2:9–11</w:t>
      </w:r>
      <w:r>
        <w:rPr>
          <w:lang w:val="sw_KE" w:bidi="sw_KE"/>
        </w:rPr>
        <w:t xml:space="preserve">, ambapo picha sawa na katika </w:t>
      </w:r>
      <w:r>
        <w:rPr>
          <w:lang w:val="sw_KE" w:bidi="sw_KE"/>
        </w:rPr>
        <w:t>Kutoka 15:15</w:t>
      </w:r>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r>
        <w:rPr>
          <w:lang w:val="sw_KE" w:bidi="sw_KE"/>
        </w:rPr>
        <w:t>15:22</w:t>
      </w:r>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r>
        <w:rPr>
          <w:lang w:val="sw_KE" w:bidi="sw_KE"/>
        </w:rPr>
        <w:t>Hes 14</w:t>
      </w:r>
      <w:r>
        <w:rPr>
          <w:lang w:val="sw_KE" w:bidi="sw_KE"/>
        </w:rPr>
        <w:t xml:space="preserve">; </w:t>
      </w:r>
      <w:r>
        <w:rPr>
          <w:lang w:val="sw_KE" w:bidi="sw_KE"/>
        </w:rPr>
        <w:t>Zab 95:7–11</w:t>
      </w:r>
      <w:r>
        <w:rPr>
          <w:lang w:val="sw_KE" w:bidi="sw_KE"/>
        </w:rPr>
        <w:t xml:space="preserve">; </w:t>
      </w:r>
      <w:r>
        <w:rPr>
          <w:lang w:val="sw_KE" w:bidi="sw_KE"/>
        </w:rPr>
        <w:t>Ebr 3:7–11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r>
        <w:rPr>
          <w:lang w:val="sw_KE" w:bidi="sw_KE"/>
        </w:rPr>
        <w:t>2 Fal 2:19–22</w:t>
      </w:r>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r>
        <w:rPr>
          <w:lang w:val="sw_KE" w:bidi="sw_KE"/>
        </w:rPr>
        <w:t>16:21–30</w:t>
      </w:r>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r>
        <w:rPr>
          <w:lang w:val="sw_KE" w:bidi="sw_KE"/>
        </w:rPr>
        <w:t>Matt 6:11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r>
        <w:rPr>
          <w:lang w:val="sw_KE" w:bidi="sw_KE"/>
        </w:rPr>
        <w:t>16:31</w:t>
      </w:r>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r>
        <w:rPr>
          <w:lang w:val="sw_KE" w:bidi="sw_KE"/>
        </w:rPr>
        <w:t>Yohana 6:32–35</w:t>
      </w:r>
      <w:r>
        <w:rPr>
          <w:lang w:val="sw_KE" w:bidi="sw_KE"/>
        </w:rPr>
        <w:t xml:space="preserve">, </w:t>
      </w:r>
      <w:r>
        <w:rPr>
          <w:lang w:val="sw_KE" w:bidi="sw_KE"/>
        </w:rPr>
        <w:t>48</w:t>
      </w:r>
      <w:r>
        <w:rPr>
          <w:lang w:val="sw_KE" w:bidi="sw_KE"/>
        </w:rPr>
        <w:t xml:space="preserve">, </w:t>
      </w:r>
      <w:r>
        <w:rPr>
          <w:lang w:val="sw_KE" w:bidi="sw_KE"/>
        </w:rPr>
        <w:t>51</w:t>
      </w:r>
      <w:r>
        <w:rPr>
          <w:lang w:val="sw_KE" w:bidi="sw_KE"/>
        </w:rPr>
        <w:t xml:space="preserve">, </w:t>
      </w:r>
      <w:r>
        <w:rPr>
          <w:lang w:val="sw_KE" w:bidi="sw_KE"/>
        </w:rPr>
        <w:t>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r>
        <w:rPr>
          <w:lang w:val="sw_KE" w:bidi="sw_KE"/>
        </w:rPr>
        <w:t>16:23</w:t>
      </w:r>
      <w:r>
        <w:rPr>
          <w:lang w:val="sw_KE" w:bidi="sw_KE"/>
        </w:rPr>
        <w:t>), pia ilikuwa zawadi ya Bwana kwa watu wake (</w:t>
      </w:r>
      <w:r>
        <w:rPr>
          <w:lang w:val="sw_KE" w:bidi="sw_KE"/>
        </w:rPr>
        <w:t>16:29</w:t>
      </w:r>
      <w:r>
        <w:rPr>
          <w:lang w:val="sw_KE" w:bidi="sw_KE"/>
        </w:rPr>
        <w:t>). Kupumzika na kuabudu havikusudiwi kuwa wajibu, bali ni fursa. Hata hivyo, kutokana na azma ya binadamu ya kutaka kukidhi mahitaji yetu kwa njia zetu wenyewe, kupumzika na kuabudu vimetolewa kama amri (</w:t>
      </w:r>
      <w:r>
        <w:rPr>
          <w:lang w:val="sw_KE" w:bidi="sw_KE"/>
        </w:rPr>
        <w:t>16:28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r>
        <w:rPr>
          <w:lang w:val="sw_KE" w:bidi="sw_KE"/>
        </w:rPr>
        <w:t>Yosh 5:10–12</w:t>
      </w:r>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r>
        <w:rPr>
          <w:lang w:val="sw_KE" w:bidi="sw_KE"/>
        </w:rPr>
        <w:t>17:7</w:t>
      </w:r>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r>
        <w:rPr>
          <w:lang w:val="sw_KE" w:bidi="sw_KE"/>
        </w:rPr>
        <w:t>Marko 9:24</w:t>
      </w:r>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r>
        <w:rPr>
          <w:lang w:val="sw_KE" w:bidi="sw_KE"/>
        </w:rPr>
        <w:t>Yohana 6:30</w:t>
      </w:r>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r>
        <w:rPr>
          <w:lang w:val="sw_KE" w:bidi="sw_KE"/>
        </w:rPr>
        <w:t>Hes 20:11</w:t>
      </w:r>
      <w:r>
        <w:rPr>
          <w:lang w:val="sw_KE" w:bidi="sw_KE"/>
        </w:rPr>
        <w:t xml:space="preserve"> (tazama pia </w:t>
      </w:r>
      <w:r>
        <w:rPr>
          <w:lang w:val="sw_KE" w:bidi="sw_KE"/>
        </w:rPr>
        <w:t>Zab 78:15–16</w:t>
      </w:r>
      <w:r>
        <w:rPr>
          <w:lang w:val="sw_KE" w:bidi="sw_KE"/>
        </w:rPr>
        <w:t xml:space="preserve">; </w:t>
      </w:r>
      <w:r>
        <w:rPr>
          <w:lang w:val="sw_KE" w:bidi="sw_KE"/>
        </w:rPr>
        <w:t>105:41</w:t>
      </w:r>
      <w:r>
        <w:rPr>
          <w:lang w:val="sw_KE" w:bidi="sw_KE"/>
        </w:rPr>
        <w:t xml:space="preserve">; </w:t>
      </w:r>
      <w:r>
        <w:rPr>
          <w:lang w:val="sw_KE" w:bidi="sw_KE"/>
        </w:rPr>
        <w:t>114:8</w:t>
      </w:r>
      <w:r>
        <w:rPr>
          <w:lang w:val="sw_KE" w:bidi="sw_KE"/>
        </w:rPr>
        <w:t xml:space="preserve">; </w:t>
      </w:r>
      <w:r>
        <w:rPr>
          <w:lang w:val="sw_KE" w:bidi="sw_KE"/>
        </w:rPr>
        <w:t>Isa 48:21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r>
        <w:rPr>
          <w:lang w:val="sw_KE" w:bidi="sw_KE"/>
        </w:rPr>
        <w:t>Mwa 36:11–12</w:t>
      </w:r>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r>
        <w:rPr>
          <w:lang w:val="sw_KE" w:bidi="sw_KE"/>
        </w:rPr>
        <w:t>33:11</w:t>
      </w:r>
      <w:r>
        <w:rPr>
          <w:lang w:val="sw_KE" w:bidi="sw_KE"/>
        </w:rPr>
        <w:t>) ambaye hatimaye alikua mrithi wake (</w:t>
      </w:r>
      <w:r>
        <w:rPr>
          <w:lang w:val="sw_KE" w:bidi="sw_KE"/>
        </w:rPr>
        <w:t>Kumb 31:7–8</w:t>
      </w:r>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r>
        <w:rPr>
          <w:lang w:val="sw_KE" w:bidi="sw_KE"/>
        </w:rPr>
        <w:t>Hes 14:42–45</w:t>
      </w:r>
      <w:r>
        <w:rPr>
          <w:lang w:val="sw_KE" w:bidi="sw_KE"/>
        </w:rPr>
        <w:t xml:space="preserve">; </w:t>
      </w:r>
      <w:r>
        <w:rPr>
          <w:lang w:val="sw_KE" w:bidi="sw_KE"/>
        </w:rPr>
        <w:t>Yosh 7:10–12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r>
        <w:rPr>
          <w:lang w:val="sw_KE" w:bidi="sw_KE"/>
        </w:rPr>
        <w:t>1 Sam 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r>
        <w:rPr>
          <w:lang w:val="sw_KE" w:bidi="sw_KE"/>
        </w:rPr>
        <w:t>Isa 5:26</w:t>
      </w:r>
      <w:r>
        <w:rPr>
          <w:lang w:val="sw_KE" w:bidi="sw_KE"/>
        </w:rPr>
        <w:t xml:space="preserve">, Mungu aliinua bendera ili kuita mataifa kupigana dhidi ya Israeli. Katika </w:t>
      </w:r>
      <w:r>
        <w:rPr>
          <w:lang w:val="sw_KE" w:bidi="sw_KE"/>
        </w:rPr>
        <w:t>Isa 11:10</w:t>
      </w:r>
      <w:r>
        <w:rPr>
          <w:lang w:val="sw_KE" w:bidi="sw_KE"/>
        </w:rPr>
        <w:t xml:space="preserve">, </w:t>
      </w:r>
      <w:r>
        <w:rPr>
          <w:lang w:val="sw_KE" w:bidi="sw_KE"/>
        </w:rPr>
        <w:t>12</w:t>
      </w:r>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r>
        <w:rPr>
          <w:lang w:val="sw_KE" w:bidi="sw_KE"/>
        </w:rPr>
        <w:t>17:15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r>
        <w:rPr>
          <w:lang w:val="sw_KE" w:bidi="sw_KE"/>
        </w:rPr>
        <w:t>18:2–6</w:t>
      </w:r>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r>
        <w:rPr>
          <w:lang w:val="sw_KE" w:bidi="sw_KE"/>
        </w:rPr>
        <w:t>18:23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r>
        <w:rPr>
          <w:lang w:val="sw_KE" w:bidi="sw_KE"/>
        </w:rPr>
        <w:t>18:19–20</w:t>
      </w:r>
      <w:r>
        <w:rPr>
          <w:lang w:val="sw_KE" w:bidi="sw_KE"/>
        </w:rPr>
        <w:t>), na kazi yake ya kiutawala, ambapo alitekeleza amri na maagizo hayo yote (</w:t>
      </w:r>
      <w:r>
        <w:rPr>
          <w:lang w:val="sw_KE" w:bidi="sw_KE"/>
        </w:rPr>
        <w:t>18:21–22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r>
        <w:rPr>
          <w:lang w:val="sw_KE" w:bidi="sw_KE"/>
        </w:rPr>
        <w:t>19:4</w:t>
      </w:r>
      <w:r>
        <w:rPr>
          <w:lang w:val="sw_KE" w:bidi="sw_KE"/>
        </w:rPr>
        <w:t>). Kisha alitoa ahadi kuhusu siku zijazo, ambazo zilitegemea utiifu wao (</w:t>
      </w:r>
      <w:r>
        <w:rPr>
          <w:lang w:val="sw_KE" w:bidi="sw_KE"/>
        </w:rPr>
        <w:t>19:5–6</w:t>
      </w:r>
      <w:r>
        <w:rPr>
          <w:lang w:val="sw_KE" w:bidi="sw_KE"/>
        </w:rPr>
        <w:t>). Hatimaye, walitoa ahadi ya kutii kile ambacho Bwana alikuwa ameamuru (</w:t>
      </w:r>
      <w:r>
        <w:rPr>
          <w:lang w:val="sw_KE" w:bidi="sw_KE"/>
        </w:rPr>
        <w:t>19:8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r>
        <w:rPr>
          <w:lang w:val="sw_KE" w:bidi="sw_KE"/>
        </w:rPr>
        <w:t>3:12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r>
        <w:rPr>
          <w:lang w:val="sw_KE" w:bidi="sw_KE"/>
        </w:rPr>
        <w:t>1 Pet 2:9–10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r>
        <w:rPr>
          <w:lang w:val="sw_KE" w:bidi="sw_KE"/>
        </w:rPr>
        <w:t>Kumb 4:12</w:t>
      </w:r>
      <w:r>
        <w:rPr>
          <w:lang w:val="sw_KE" w:bidi="sw_KE"/>
        </w:rPr>
        <w:t xml:space="preserve"> na </w:t>
      </w:r>
      <w:r>
        <w:rPr>
          <w:lang w:val="sw_KE" w:bidi="sw_KE"/>
        </w:rPr>
        <w:t>33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r>
        <w:rPr>
          <w:lang w:val="sw_KE" w:bidi="sw_KE"/>
        </w:rPr>
        <w:t>19:10</w:t>
      </w:r>
      <w:r>
        <w:rPr>
          <w:lang w:val="sw_KE" w:bidi="sw_KE"/>
        </w:rPr>
        <w:t xml:space="preserve">, </w:t>
      </w:r>
      <w:r>
        <w:rPr>
          <w:lang w:val="sw_KE" w:bidi="sw_KE"/>
        </w:rPr>
        <w:t>14</w:t>
      </w:r>
      <w:r>
        <w:rPr>
          <w:lang w:val="sw_KE" w:bidi="sw_KE"/>
        </w:rPr>
        <w:t>) kwa sababu Mungu ni safi. Walitakiwa kuandaa mpaka kuzunguka mlima (</w:t>
      </w:r>
      <w:r>
        <w:rPr>
          <w:lang w:val="sw_KE" w:bidi="sw_KE"/>
        </w:rPr>
        <w:t>19:12–13</w:t>
      </w:r>
      <w:r>
        <w:rPr>
          <w:lang w:val="sw_KE" w:bidi="sw_KE"/>
        </w:rPr>
        <w:t>) na kuwa waangalifu wasivuke kwa sababu Mungu ni mtakatifu. Walitakiwa kujiepusha na kufanya ngono (</w:t>
      </w:r>
      <w:r>
        <w:rPr>
          <w:lang w:val="sw_KE" w:bidi="sw_KE"/>
        </w:rPr>
        <w:t>19:15</w:t>
      </w:r>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r>
        <w:rPr>
          <w:lang w:val="sw_KE" w:bidi="sw_KE"/>
        </w:rPr>
        <w:t>19:23</w:t>
      </w:r>
      <w:r>
        <w:rPr>
          <w:lang w:val="sw_KE" w:bidi="sw_KE"/>
        </w:rPr>
        <w:t xml:space="preserve">), lakini ni salama kudhani kwamba walitii zile nyingine mbili pia kwa kuwa hakuna majibu hasi kutoka kwa Bwana yaliyoripotiwa. • </w:t>
      </w:r>
      <w:r>
        <w:rPr>
          <w:lang w:val="sw_KE" w:bidi="sw_KE"/>
        </w:rPr>
        <w:t>Waebrania 12:18–22</w:t>
      </w:r>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r>
        <w:rPr>
          <w:lang w:val="sw_KE" w:bidi="sw_KE"/>
        </w:rPr>
        <w:t>19:16</w:t>
      </w:r>
      <w:r>
        <w:rPr>
          <w:lang w:val="sw_KE" w:bidi="sw_KE"/>
        </w:rPr>
        <w:t>), moshi na moto (</w:t>
      </w:r>
      <w:r>
        <w:rPr>
          <w:lang w:val="sw_KE" w:bidi="sw_KE"/>
        </w:rPr>
        <w:t>19:18</w:t>
      </w:r>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r>
        <w:rPr>
          <w:lang w:val="sw_KE" w:bidi="sw_KE"/>
        </w:rPr>
        <w:t>19:16</w:t>
      </w:r>
      <w:r>
        <w:rPr>
          <w:lang w:val="sw_KE" w:bidi="sw_KE"/>
        </w:rPr>
        <w:t xml:space="preserve">, </w:t>
      </w:r>
      <w:r>
        <w:rPr>
          <w:lang w:val="sw_KE" w:bidi="sw_KE"/>
        </w:rPr>
        <w:t>19</w:t>
      </w:r>
      <w:r>
        <w:rPr>
          <w:lang w:val="sw_KE" w:bidi="sw_KE"/>
        </w:rPr>
        <w:t>), na mlima mzima ulitetemeka kwa nguvu (</w:t>
      </w:r>
      <w:r>
        <w:rPr>
          <w:lang w:val="sw_KE" w:bidi="sw_KE"/>
        </w:rPr>
        <w:t>19:18</w:t>
      </w:r>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r>
        <w:rPr>
          <w:lang w:val="sw_KE" w:bidi="sw_KE"/>
        </w:rPr>
        <w:t>34:28</w:t>
      </w:r>
      <w:r>
        <w:rPr>
          <w:lang w:val="sw_KE" w:bidi="sw_KE"/>
        </w:rPr>
        <w:t xml:space="preserve">; </w:t>
      </w:r>
      <w:r>
        <w:rPr>
          <w:lang w:val="sw_KE" w:bidi="sw_KE"/>
        </w:rPr>
        <w:t>Kumb 4:13</w:t>
      </w:r>
      <w:r>
        <w:rPr>
          <w:lang w:val="sw_KE" w:bidi="sw_KE"/>
        </w:rPr>
        <w:t xml:space="preserve">; </w:t>
      </w:r>
      <w:r>
        <w:rPr>
          <w:lang w:val="sw_KE" w:bidi="sw_KE"/>
        </w:rPr>
        <w:t>10:4</w:t>
      </w:r>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r>
        <w:rPr>
          <w:lang w:val="sw_KE" w:bidi="sw_KE"/>
        </w:rPr>
        <w:t>Kumb 5:6–21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r>
        <w:rPr>
          <w:lang w:val="sw_KE" w:bidi="sw_KE"/>
        </w:rPr>
        <w:t>20:1</w:t>
      </w:r>
      <w:r>
        <w:rPr>
          <w:lang w:val="sw_KE" w:bidi="sw_KE"/>
        </w:rPr>
        <w:t>). (2) Utangulizi wa kihistoria ulieleza hali zilizokuwa zimepelekea kutolewa kwa mkataba (</w:t>
      </w:r>
      <w:r>
        <w:rPr>
          <w:lang w:val="sw_KE" w:bidi="sw_KE"/>
        </w:rPr>
        <w:t>20:2</w:t>
      </w:r>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r>
        <w:rPr>
          <w:lang w:val="sw_KE" w:bidi="sw_KE"/>
        </w:rPr>
        <w:t>20:3–17</w:t>
      </w:r>
      <w:r>
        <w:rPr>
          <w:lang w:val="sw_KE" w:bidi="sw_KE"/>
        </w:rPr>
        <w:t xml:space="preserve">) ikifuatiwa na masharti yaliyopanuliwa (sura ya </w:t>
      </w:r>
      <w:r>
        <w:rPr>
          <w:lang w:val="sw_KE" w:bidi="sw_KE"/>
        </w:rPr>
        <w:t>21–23</w:t>
      </w:r>
      <w:r>
        <w:rPr>
          <w:lang w:val="sw_KE" w:bidi="sw_KE"/>
        </w:rPr>
        <w:t>). (4) Taarifa nyingine ilionyesha mahali ambapo nakala iliyoandikwa ya agano inapaswa kuwekwa na wakati inapaswa kusomwa (</w:t>
      </w:r>
      <w:r>
        <w:rPr>
          <w:lang w:val="sw_KE" w:bidi="sw_KE"/>
        </w:rPr>
        <w:t>24:7</w:t>
      </w:r>
      <w:r>
        <w:rPr>
          <w:lang w:val="sw_KE" w:bidi="sw_KE"/>
        </w:rPr>
        <w:t xml:space="preserve">; </w:t>
      </w:r>
      <w:r>
        <w:rPr>
          <w:lang w:val="sw_KE" w:bidi="sw_KE"/>
        </w:rPr>
        <w:t>25:16</w:t>
      </w:r>
      <w:r>
        <w:rPr>
          <w:lang w:val="sw_KE" w:bidi="sw_KE"/>
        </w:rPr>
        <w:t xml:space="preserve">). (5) Miungu ilitakiwa kushuhudia makubaliano hayo (katika Kutoka, alama za kihistoria zinachukua nafasi ya miungu, </w:t>
      </w:r>
      <w:r>
        <w:rPr>
          <w:lang w:val="sw_KE" w:bidi="sw_KE"/>
        </w:rPr>
        <w:t>24:4</w:t>
      </w:r>
      <w:r>
        <w:rPr>
          <w:lang w:val="sw_KE" w:bidi="sw_KE"/>
        </w:rPr>
        <w:t>). (6) Baraka na laana zilielezwa ambazo zingefuata kutokana na utii au kutotii agano (</w:t>
      </w:r>
      <w:r>
        <w:rPr>
          <w:lang w:val="sw_KE" w:bidi="sw_KE"/>
        </w:rPr>
        <w:t>23:20–33</w:t>
      </w:r>
      <w:r>
        <w:rPr>
          <w:lang w:val="sw_KE" w:bidi="sw_KE"/>
        </w:rPr>
        <w:t>). Kwa kutumia muundo wa kisiasa wa agano, Mungu aliwaalika watu wake katika uhusiano rasmi naye kama mfalme huku akiepuka athari za kipagani zilizochafua mifumo ya kidini ya wakati huo. Mahubiri ya Yesu ya Mlimani (</w:t>
      </w:r>
      <w:r>
        <w:rPr>
          <w:lang w:val="sw_KE" w:bidi="sw_KE"/>
        </w:rPr>
        <w:t>Matt 5:1–7:29</w:t>
      </w:r>
      <w:r>
        <w:rPr>
          <w:lang w:val="sw_KE" w:bidi="sw_KE"/>
        </w:rPr>
        <w:t>) yanafanana na sehemu hii ya Kutoka katika Agano Jipya, na Heri (</w:t>
      </w:r>
      <w:r>
        <w:rPr>
          <w:lang w:val="sw_KE" w:bidi="sw_KE"/>
        </w:rPr>
        <w:t>Matt 5:3–12</w:t>
      </w:r>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r>
        <w:rPr>
          <w:lang w:val="sw_KE" w:bidi="sw_KE"/>
        </w:rPr>
        <w:t>Kumb 4:35</w:t>
      </w:r>
      <w:r>
        <w:rPr>
          <w:lang w:val="sw_KE" w:bidi="sw_KE"/>
        </w:rPr>
        <w:t xml:space="preserve">; </w:t>
      </w:r>
      <w:r>
        <w:rPr>
          <w:lang w:val="sw_KE" w:bidi="sw_KE"/>
        </w:rPr>
        <w:t>6:4</w:t>
      </w:r>
      <w:r>
        <w:rPr>
          <w:lang w:val="sw_KE" w:bidi="sw_KE"/>
        </w:rPr>
        <w:t xml:space="preserve">; </w:t>
      </w:r>
      <w:r>
        <w:rPr>
          <w:lang w:val="sw_KE" w:bidi="sw_KE"/>
        </w:rPr>
        <w:t>Isa 43:10–11</w:t>
      </w:r>
      <w:r>
        <w:rPr>
          <w:lang w:val="sw_KE" w:bidi="sw_KE"/>
        </w:rPr>
        <w:t xml:space="preserve">; </w:t>
      </w:r>
      <w:r>
        <w:rPr>
          <w:lang w:val="sw_KE" w:bidi="sw_KE"/>
        </w:rPr>
        <w:t>45:21–22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r>
        <w:rPr>
          <w:lang w:val="sw_KE" w:bidi="sw_KE"/>
        </w:rPr>
        <w:t>20:2–11</w:t>
      </w:r>
      <w:r>
        <w:rPr>
          <w:lang w:val="sw_KE" w:bidi="sw_KE"/>
        </w:rPr>
        <w:t>) yanayohusiana moja kwa moja na Mungu, wakati sita zilizobaki (</w:t>
      </w:r>
      <w:r>
        <w:rPr>
          <w:lang w:val="sw_KE" w:bidi="sw_KE"/>
        </w:rPr>
        <w:t>20:12–17</w:t>
      </w:r>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r>
        <w:rPr>
          <w:lang w:val="sw_KE" w:bidi="sw_KE"/>
        </w:rPr>
        <w:t>Rom 1:18–25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r>
        <w:rPr>
          <w:lang w:val="sw_KE" w:bidi="sw_KE"/>
        </w:rPr>
        <w:t>Josh 24:19–20</w:t>
      </w:r>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r>
        <w:rPr>
          <w:lang w:val="sw_KE" w:bidi="sw_KE"/>
        </w:rPr>
        <w:t>34:6–7</w:t>
      </w:r>
      <w:r>
        <w:rPr>
          <w:lang w:val="sw_KE" w:bidi="sw_KE"/>
        </w:rPr>
        <w:t xml:space="preserve">; </w:t>
      </w:r>
      <w:r>
        <w:rPr>
          <w:lang w:val="sw_KE" w:bidi="sw_KE"/>
        </w:rPr>
        <w:t>Kumb 7:9</w:t>
      </w:r>
      <w:r>
        <w:rPr>
          <w:lang w:val="sw_KE" w:bidi="sw_KE"/>
        </w:rPr>
        <w:t xml:space="preserve">). • Kataa (kwa maana halisi </w:t>
      </w:r>
      <w:r>
        <w:rPr>
          <w:i/>
          <w:lang w:val="sw_KE" w:bidi="sw_KE"/>
        </w:rPr>
        <w:t>chukia</w:t>
      </w:r>
      <w:r>
        <w:rPr>
          <w:lang w:val="sw_KE" w:bidi="sw_KE"/>
        </w:rPr>
        <w:t>): Maneno ya Kiebrania yanayotafsiriwa kwa kawaida kama “penda” (</w:t>
      </w:r>
      <w:r>
        <w:rPr>
          <w:lang w:val="sw_KE" w:bidi="sw_KE"/>
        </w:rPr>
        <w:t>Kut 20:6</w:t>
      </w:r>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r>
        <w:rPr>
          <w:lang w:val="sw_KE" w:bidi="sw_KE"/>
        </w:rPr>
        <w:t>Hes 20:12</w:t>
      </w:r>
      <w:r>
        <w:rPr>
          <w:lang w:val="sw_KE" w:bidi="sw_KE"/>
        </w:rPr>
        <w:t xml:space="preserve">; </w:t>
      </w:r>
      <w:r>
        <w:rPr>
          <w:lang w:val="sw_KE" w:bidi="sw_KE"/>
        </w:rPr>
        <w:t>Amosi 2:7</w:t>
      </w:r>
      <w:r>
        <w:rPr>
          <w:lang w:val="sw_KE" w:bidi="sw_KE"/>
        </w:rPr>
        <w:t xml:space="preserve">; linganisha </w:t>
      </w:r>
      <w:r>
        <w:rPr>
          <w:lang w:val="sw_KE" w:bidi="sw_KE"/>
        </w:rPr>
        <w:t>Math 6:9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r>
        <w:rPr>
          <w:lang w:val="sw_KE" w:bidi="sw_KE"/>
        </w:rPr>
        <w:t>20:10</w:t>
      </w:r>
      <w:r>
        <w:rPr>
          <w:lang w:val="sw_KE" w:bidi="sw_KE"/>
        </w:rPr>
        <w:t>). Chochote kinachomilikiwa na Mungu pekee kinashiriki tabia yake. Hii haimaanishi kwamba siku zingine sita si takatifu, bali kwamba ni za kazi ya kawaida (</w:t>
      </w:r>
      <w:r>
        <w:rPr>
          <w:lang w:val="sw_KE" w:bidi="sw_KE"/>
        </w:rPr>
        <w:t>20:9</w:t>
      </w:r>
      <w:r>
        <w:rPr>
          <w:lang w:val="sw_KE" w:bidi="sw_KE"/>
        </w:rPr>
        <w:t>). Katika siku hii iliyotengwa, tunakumbushwa kwamba si kazi yetu inayotimiza mahitaji yetu. Mahitaji yetu yanatimizwa na Mungu kama kitendo cha neema yake (</w:t>
      </w:r>
      <w:r>
        <w:rPr>
          <w:lang w:val="sw_KE" w:bidi="sw_KE"/>
        </w:rPr>
        <w:t>20:6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r>
        <w:rPr>
          <w:lang w:val="sw_KE" w:bidi="sw_KE"/>
        </w:rPr>
        <w:t>Mwa 2:1–3</w:t>
      </w:r>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r>
        <w:rPr>
          <w:lang w:val="sw_KE" w:bidi="sw_KE"/>
        </w:rPr>
        <w:t>Matt 15:4</w:t>
      </w:r>
      <w:r>
        <w:rPr>
          <w:lang w:val="sw_KE" w:bidi="sw_KE"/>
        </w:rPr>
        <w:t xml:space="preserve">; </w:t>
      </w:r>
      <w:r>
        <w:rPr>
          <w:lang w:val="sw_KE" w:bidi="sw_KE"/>
        </w:rPr>
        <w:t>Marko 7:10</w:t>
      </w:r>
      <w:r>
        <w:rPr>
          <w:lang w:val="sw_KE" w:bidi="sw_KE"/>
        </w:rPr>
        <w:t xml:space="preserve">; </w:t>
      </w:r>
      <w:r>
        <w:rPr>
          <w:lang w:val="sw_KE" w:bidi="sw_KE"/>
        </w:rPr>
        <w:t>Eph 6:1–3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r>
        <w:rPr>
          <w:lang w:val="sw_KE" w:bidi="sw_KE"/>
        </w:rPr>
        <w:t>Matt 19:17–19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r>
        <w:rPr>
          <w:lang w:val="sw_KE" w:bidi="sw_KE"/>
        </w:rPr>
        <w:t>Mathayo 5:21–26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r>
        <w:rPr>
          <w:lang w:val="sw_KE" w:bidi="sw_KE"/>
        </w:rPr>
        <w:t>Mathayo 5:27–30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r>
        <w:rPr>
          <w:lang w:val="sw_KE" w:bidi="sw_KE"/>
        </w:rPr>
        <w:t>Kol 3:5</w:t>
      </w:r>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r>
        <w:rPr>
          <w:lang w:val="sw_KE" w:bidi="sw_KE"/>
        </w:rPr>
        <w:t>Rum 7:7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r>
        <w:rPr>
          <w:lang w:val="sw_KE" w:bidi="sw_KE"/>
        </w:rPr>
        <w:t>20:20</w:t>
      </w:r>
      <w:r>
        <w:rPr>
          <w:lang w:val="sw_KE" w:bidi="sw_KE"/>
        </w:rPr>
        <w:t>). Yesu ndiye mpatanishi mkuu kati ya Mungu na watu (</w:t>
      </w:r>
      <w:r>
        <w:rPr>
          <w:lang w:val="sw_KE" w:bidi="sw_KE"/>
        </w:rPr>
        <w:t>1 Tim 2:5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r>
        <w:rPr>
          <w:lang w:val="sw_KE" w:bidi="sw_KE"/>
        </w:rPr>
        <w:t>20:18–21</w:t>
      </w:r>
      <w:r>
        <w:rPr>
          <w:lang w:val="sw_KE" w:bidi="sw_KE"/>
        </w:rPr>
        <w:t xml:space="preserve">) inazungumzia hitaji la mpatanishi kati ya watu na Mungu. Katika </w:t>
      </w:r>
      <w:r>
        <w:rPr>
          <w:lang w:val="sw_KE" w:bidi="sw_KE"/>
        </w:rPr>
        <w:t>20:22–26</w:t>
      </w:r>
      <w:r>
        <w:rPr>
          <w:lang w:val="sw_KE" w:bidi="sw_KE"/>
        </w:rPr>
        <w:t xml:space="preserve">, tunajadili aina inayofaa ya madhabahu katika kipindi kabla ya Mungu kufunua mipango yake ya patakatifu la kudumu zaidi (tazama </w:t>
      </w:r>
      <w:r>
        <w:rPr>
          <w:lang w:val="sw_KE" w:bidi="sw_KE"/>
        </w:rPr>
        <w:t>25:1–30:28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r>
        <w:rPr>
          <w:lang w:val="sw_KE" w:bidi="sw_KE"/>
        </w:rPr>
        <w:t>20:22</w:t>
      </w:r>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r>
        <w:rPr>
          <w:lang w:val="sw_KE" w:bidi="sw_KE"/>
        </w:rPr>
        <w:t>20:23</w:t>
      </w:r>
      <w:r>
        <w:rPr>
          <w:lang w:val="sw_KE" w:bidi="sw_KE"/>
        </w:rPr>
        <w:t>), na hawakupaswa kuchonga mawe kwa ajili ya madhabahu (</w:t>
      </w:r>
      <w:r>
        <w:rPr>
          <w:lang w:val="sw_KE" w:bidi="sw_KE"/>
        </w:rPr>
        <w:t>20:25</w:t>
      </w:r>
      <w:r>
        <w:rPr>
          <w:lang w:val="sw_KE" w:bidi="sw_KE"/>
        </w:rPr>
        <w:t>). Pengine hii ni kwa sababu wangejaribiwa kuchonga miungu ya mawe katika mchakato huo. Madhabahu ilipaswa kutengenezwa kwa udongo (</w:t>
      </w:r>
      <w:r>
        <w:rPr>
          <w:lang w:val="sw_KE" w:bidi="sw_KE"/>
        </w:rPr>
        <w:t>20:24</w:t>
      </w:r>
      <w:r>
        <w:rPr>
          <w:lang w:val="sw_KE" w:bidi="sw_KE"/>
        </w:rPr>
        <w:t>) na mawe yasiyochongwa (</w:t>
      </w:r>
      <w:r>
        <w:rPr>
          <w:lang w:val="sw_KE" w:bidi="sw_KE"/>
        </w:rPr>
        <w:t>20:25</w:t>
      </w:r>
      <w:r>
        <w:rPr>
          <w:lang w:val="sw_KE" w:bidi="sw_KE"/>
        </w:rPr>
        <w:t>). • Marufuku dhidi ya kufunua uchi wa mtu (</w:t>
      </w:r>
      <w:r>
        <w:rPr>
          <w:lang w:val="sw_KE" w:bidi="sw_KE"/>
        </w:rPr>
        <w:t>20:26</w:t>
      </w:r>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r>
        <w:rPr>
          <w:lang w:val="sw_KE" w:bidi="sw_KE"/>
        </w:rPr>
        <w:t>Gal 3:28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r>
        <w:rPr>
          <w:lang w:val="sw_KE" w:bidi="sw_KE"/>
        </w:rPr>
        <w:t>21:1–23:19</w:t>
      </w:r>
      <w:r>
        <w:rPr>
          <w:lang w:val="sw_KE" w:bidi="sw_KE"/>
        </w:rPr>
        <w:t xml:space="preserve">) inatoa mifano maalum ya kanuni za jumla zilizotajwa katika </w:t>
      </w:r>
      <w:r>
        <w:rPr>
          <w:lang w:val="sw_KE" w:bidi="sw_KE"/>
        </w:rPr>
        <w:t>20:3–17</w:t>
      </w:r>
      <w:r>
        <w:rPr>
          <w:lang w:val="sw_KE" w:bidi="sw_KE"/>
        </w:rPr>
        <w:t xml:space="preserve">. Ahadi ambazo Mungu alijifunga mwenyewe ikiwa Waisraeli wangefuata upande wao wa agano zimetajwa katika </w:t>
      </w:r>
      <w:r>
        <w:rPr>
          <w:lang w:val="sw_KE" w:bidi="sw_KE"/>
        </w:rPr>
        <w:t>23:20–33</w:t>
      </w:r>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r>
        <w:rPr>
          <w:lang w:val="sw_KE" w:bidi="sw_KE"/>
        </w:rPr>
        <w:t>21:9</w:t>
      </w:r>
      <w:r>
        <w:rPr>
          <w:lang w:val="sw_KE" w:bidi="sw_KE"/>
        </w:rPr>
        <w:t xml:space="preserve">), ilieleweka kwamba bei ya ununuzi haikuwa kumnunua bali ilikuwa sawa na mahari. Kwa kawaida, kijana akitaka kumuoa msichana alipaswa kumpa baba yake zawadi ya aina fulani, ama pesa au zawadi ya aina nyingine (tazama </w:t>
      </w:r>
      <w:r>
        <w:rPr>
          <w:lang w:val="sw_KE" w:bidi="sw_KE"/>
        </w:rPr>
        <w:t>22:16</w:t>
      </w:r>
      <w:r>
        <w:rPr>
          <w:lang w:val="sw_KE" w:bidi="sw_KE"/>
        </w:rPr>
        <w:t xml:space="preserve">; </w:t>
      </w:r>
      <w:r>
        <w:rPr>
          <w:lang w:val="sw_KE" w:bidi="sw_KE"/>
        </w:rPr>
        <w:t>Mwa 24:53</w:t>
      </w:r>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r>
        <w:rPr>
          <w:lang w:val="sw_KE" w:bidi="sw_KE"/>
        </w:rPr>
        <w:t>Hesabu 35:6–28</w:t>
      </w:r>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r>
        <w:rPr>
          <w:lang w:val="sw_KE" w:bidi="sw_KE"/>
        </w:rPr>
        <w:t>1 Fal 2:28–33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r>
        <w:rPr>
          <w:lang w:val="sw_KE" w:bidi="sw_KE"/>
        </w:rPr>
        <w:t>Kut 20:12</w:t>
      </w:r>
      <w:r>
        <w:rPr>
          <w:lang w:val="sw_KE" w:bidi="sw_KE"/>
        </w:rPr>
        <w:t xml:space="preserve">; </w:t>
      </w:r>
      <w:r>
        <w:rPr>
          <w:lang w:val="sw_KE" w:bidi="sw_KE"/>
        </w:rPr>
        <w:t>Kumb 5:16</w:t>
      </w:r>
      <w:r>
        <w:rPr>
          <w:lang w:val="sw_KE" w:bidi="sw_KE"/>
        </w:rPr>
        <w:t xml:space="preserve">; </w:t>
      </w:r>
      <w:r>
        <w:rPr>
          <w:lang w:val="sw_KE" w:bidi="sw_KE"/>
        </w:rPr>
        <w:t>21:18–21</w:t>
      </w:r>
      <w:r>
        <w:rPr>
          <w:lang w:val="sw_KE" w:bidi="sw_KE"/>
        </w:rPr>
        <w:t xml:space="preserve">; </w:t>
      </w:r>
      <w:r>
        <w:rPr>
          <w:lang w:val="sw_KE" w:bidi="sw_KE"/>
        </w:rPr>
        <w:t>Efe 6:1–4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r>
        <w:rPr>
          <w:lang w:val="sw_KE" w:bidi="sw_KE"/>
        </w:rPr>
        <w:t>Matt 5:38–39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r>
        <w:rPr>
          <w:lang w:val="sw_KE" w:bidi="sw_KE"/>
        </w:rPr>
        <w:t>21:30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r>
        <w:rPr>
          <w:lang w:val="sw_KE" w:bidi="sw_KE"/>
        </w:rPr>
        <w:t>22:1</w:t>
      </w:r>
      <w:r>
        <w:rPr>
          <w:lang w:val="sw_KE" w:bidi="sw_KE"/>
        </w:rPr>
        <w:t xml:space="preserve">, </w:t>
      </w:r>
      <w:r>
        <w:rPr>
          <w:lang w:val="sw_KE" w:bidi="sw_KE"/>
        </w:rPr>
        <w:t>4</w:t>
      </w:r>
      <w:r>
        <w:rPr>
          <w:lang w:val="sw_KE" w:bidi="sw_KE"/>
        </w:rPr>
        <w:t xml:space="preserve">, </w:t>
      </w:r>
      <w:r>
        <w:rPr>
          <w:lang w:val="sw_KE" w:bidi="sw_KE"/>
        </w:rPr>
        <w:t>7</w:t>
      </w:r>
      <w:r>
        <w:rPr>
          <w:lang w:val="sw_KE" w:bidi="sw_KE"/>
        </w:rPr>
        <w:t>). Pale ambapo kulikuwa na swali la uwajibikaji, wahusika walipaswa kufika mbele ya Mungu kwa ajili ya uamuzi (</w:t>
      </w:r>
      <w:r>
        <w:rPr>
          <w:lang w:val="sw_KE" w:bidi="sw_KE"/>
        </w:rPr>
        <w:t>22:8</w:t>
      </w:r>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r>
        <w:rPr>
          <w:lang w:val="sw_KE" w:bidi="sw_KE"/>
        </w:rPr>
        <w:t>20:3</w:t>
      </w:r>
      <w:r>
        <w:rPr>
          <w:lang w:val="sw_KE" w:bidi="sw_KE"/>
        </w:rPr>
        <w:t xml:space="preserve">; </w:t>
      </w:r>
      <w:r>
        <w:rPr>
          <w:lang w:val="sw_KE" w:bidi="sw_KE"/>
        </w:rPr>
        <w:t>23:13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r>
        <w:rPr>
          <w:lang w:val="sw_KE" w:bidi="sw_KE"/>
        </w:rPr>
        <w:t>23:9</w:t>
      </w:r>
      <w:r>
        <w:rPr>
          <w:lang w:val="sw_KE" w:bidi="sw_KE"/>
        </w:rPr>
        <w:t xml:space="preserve">; </w:t>
      </w:r>
      <w:r>
        <w:rPr>
          <w:lang w:val="sw_KE" w:bidi="sw_KE"/>
        </w:rPr>
        <w:t>Kumb 10:18–19</w:t>
      </w:r>
      <w:r>
        <w:rPr>
          <w:lang w:val="sw_KE" w:bidi="sw_KE"/>
        </w:rPr>
        <w:t xml:space="preserve">). Kwa ufafanuzi zaidi wa kanuni hii, tazama </w:t>
      </w:r>
      <w:r>
        <w:rPr>
          <w:lang w:val="sw_KE" w:bidi="sw_KE"/>
        </w:rPr>
        <w:t>Luka 6:31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r>
        <w:rPr>
          <w:lang w:val="sw_KE" w:bidi="sw_KE"/>
        </w:rPr>
        <w:t>Mwa 1:27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r>
        <w:rPr>
          <w:lang w:val="sw_KE" w:bidi="sw_KE"/>
        </w:rPr>
        <w:t>Yona 4:11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r>
        <w:rPr>
          <w:lang w:val="sw_KE" w:bidi="sw_KE"/>
        </w:rPr>
        <w:t>Law 17:10–16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r>
        <w:rPr>
          <w:lang w:val="sw_KE" w:bidi="sw_KE"/>
        </w:rPr>
        <w:t>23:1</w:t>
      </w:r>
      <w:r>
        <w:rPr>
          <w:lang w:val="sw_KE" w:bidi="sw_KE"/>
        </w:rPr>
        <w:t>), umati wa watu (</w:t>
      </w:r>
      <w:r>
        <w:rPr>
          <w:lang w:val="sw_KE" w:bidi="sw_KE"/>
        </w:rPr>
        <w:t>23:2</w:t>
      </w:r>
      <w:r>
        <w:rPr>
          <w:lang w:val="sw_KE" w:bidi="sw_KE"/>
        </w:rPr>
        <w:t>), au kwa nia potofu (</w:t>
      </w:r>
      <w:r>
        <w:rPr>
          <w:lang w:val="sw_KE" w:bidi="sw_KE"/>
        </w:rPr>
        <w:t>23:3</w:t>
      </w:r>
      <w:r>
        <w:rPr>
          <w:lang w:val="sw_KE" w:bidi="sw_KE"/>
        </w:rPr>
        <w:t xml:space="preserve">, </w:t>
      </w:r>
      <w:r>
        <w:rPr>
          <w:lang w:val="sw_KE" w:bidi="sw_KE"/>
        </w:rPr>
        <w:t>7–8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r>
        <w:rPr>
          <w:lang w:val="sw_KE" w:bidi="sw_KE"/>
        </w:rPr>
        <w:t>22:22–24</w:t>
      </w:r>
      <w:r>
        <w:rPr>
          <w:lang w:val="sw_KE" w:bidi="sw_KE"/>
        </w:rPr>
        <w:t xml:space="preserve">, </w:t>
      </w:r>
      <w:r>
        <w:rPr>
          <w:lang w:val="sw_KE" w:bidi="sw_KE"/>
        </w:rPr>
        <w:t>27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r>
        <w:rPr>
          <w:lang w:val="sw_KE" w:bidi="sw_KE"/>
        </w:rPr>
        <w:t>23:12</w:t>
      </w:r>
      <w:r>
        <w:rPr>
          <w:lang w:val="sw_KE" w:bidi="sw_KE"/>
        </w:rPr>
        <w:t>), na kuburudika ni muhimu. Kama vile wanadamu na wanyama wanavyopaswa kufurahia haya katika sabato ya kila wiki, ndivyo ardhi inavyopaswa kupewa pumziko kila baada ya miaka saba (</w:t>
      </w:r>
      <w:r>
        <w:rPr>
          <w:lang w:val="sw_KE" w:bidi="sw_KE"/>
        </w:rPr>
        <w:t>23:10–11</w:t>
      </w:r>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r>
        <w:rPr>
          <w:lang w:val="sw_KE" w:bidi="sw_KE"/>
        </w:rPr>
        <w:t>23:17</w:t>
      </w:r>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r>
        <w:rPr>
          <w:lang w:val="sw_KE" w:bidi="sw_KE"/>
        </w:rPr>
        <w:t>2 Fal 23:21–23</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r>
        <w:rPr>
          <w:lang w:val="sw_KE" w:bidi="sw_KE"/>
        </w:rPr>
        <w:t>13:4–5</w:t>
      </w:r>
      <w:r>
        <w:rPr>
          <w:lang w:val="sw_KE" w:bidi="sw_KE"/>
        </w:rPr>
        <w:t xml:space="preserve">; </w:t>
      </w:r>
      <w:r>
        <w:rPr>
          <w:lang w:val="sw_KE" w:bidi="sw_KE"/>
        </w:rPr>
        <w:t>Law 23:5–8</w:t>
      </w:r>
      <w:r>
        <w:rPr>
          <w:lang w:val="sw_KE" w:bidi="sw_KE"/>
        </w:rPr>
        <w:t xml:space="preserve">; </w:t>
      </w:r>
      <w:r>
        <w:rPr>
          <w:lang w:val="sw_KE" w:bidi="sw_KE"/>
        </w:rPr>
        <w:t>Kumb 16:1–8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r>
        <w:rPr>
          <w:lang w:val="sw_KE" w:bidi="sw_KE"/>
        </w:rPr>
        <w:t>Law 23:15–21</w:t>
      </w:r>
      <w:r>
        <w:rPr>
          <w:lang w:val="sw_KE" w:bidi="sw_KE"/>
        </w:rPr>
        <w:t xml:space="preserve">; </w:t>
      </w:r>
      <w:r>
        <w:rPr>
          <w:lang w:val="sw_KE" w:bidi="sw_KE"/>
        </w:rPr>
        <w:t>Kumb 16:9–12</w:t>
      </w:r>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r>
        <w:rPr>
          <w:lang w:val="sw_KE" w:bidi="sw_KE"/>
        </w:rPr>
        <w:t>Law 17:11–14</w:t>
      </w:r>
      <w:r>
        <w:rPr>
          <w:lang w:val="sw_KE" w:bidi="sw_KE"/>
        </w:rPr>
        <w:t xml:space="preserve">; </w:t>
      </w:r>
      <w:r>
        <w:rPr>
          <w:lang w:val="sw_KE" w:bidi="sw_KE"/>
        </w:rPr>
        <w:t>Kumb 12:23</w:t>
      </w:r>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r>
        <w:rPr>
          <w:lang w:val="sw_KE" w:bidi="sw_KE"/>
        </w:rPr>
        <w:t>Law 3:3–5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r>
        <w:rPr>
          <w:lang w:val="sw_KE" w:bidi="sw_KE"/>
        </w:rPr>
        <w:t>3:2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r>
        <w:rPr>
          <w:lang w:val="sw_KE" w:bidi="sw_KE"/>
        </w:rPr>
        <w:t>23:22–23</w:t>
      </w:r>
      <w:r>
        <w:rPr>
          <w:lang w:val="sw_KE" w:bidi="sw_KE"/>
        </w:rPr>
        <w:t>,</w:t>
      </w:r>
      <w:r>
        <w:rPr>
          <w:lang w:val="sw_KE" w:bidi="sw_KE"/>
        </w:rPr>
        <w:t xml:space="preserve"> </w:t>
      </w:r>
      <w:r>
        <w:rPr>
          <w:lang w:val="sw_KE" w:bidi="sw_KE"/>
        </w:rPr>
        <w:t>25–26</w:t>
      </w:r>
      <w:r>
        <w:rPr>
          <w:lang w:val="sw_KE" w:bidi="sw_KE"/>
        </w:rPr>
        <w:t>,</w:t>
      </w:r>
      <w:r>
        <w:rPr>
          <w:lang w:val="sw_KE" w:bidi="sw_KE"/>
        </w:rPr>
        <w:t xml:space="preserve"> 27–31</w:t>
      </w:r>
      <w:r>
        <w:rPr>
          <w:lang w:val="sw_KE" w:bidi="sw_KE"/>
        </w:rPr>
        <w:t>). Ahadi hizi zilitegemea uaminifu kamili kwa Mungu (Yahweh). Kuabudu miungu ya watu waliotimuliwa kutoka katika ardhi kungekuwa kitendo cha uasi (</w:t>
      </w:r>
      <w:r>
        <w:rPr>
          <w:lang w:val="sw_KE" w:bidi="sw_KE"/>
        </w:rPr>
        <w:t>23:21</w:t>
      </w:r>
      <w:r>
        <w:rPr>
          <w:lang w:val="sw_KE" w:bidi="sw_KE"/>
        </w:rPr>
        <w:t xml:space="preserve">; </w:t>
      </w:r>
      <w:r>
        <w:rPr>
          <w:lang w:val="sw_KE" w:bidi="sw_KE"/>
        </w:rPr>
        <w:t>24</w:t>
      </w:r>
      <w:r>
        <w:rPr>
          <w:lang w:val="sw_KE" w:bidi="sw_KE"/>
        </w:rPr>
        <w:t xml:space="preserve">, </w:t>
      </w:r>
      <w:r>
        <w:rPr>
          <w:lang w:val="sw_KE" w:bidi="sw_KE"/>
        </w:rPr>
        <w:t>32–33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r>
        <w:rPr>
          <w:lang w:val="sw_KE" w:bidi="sw_KE"/>
        </w:rPr>
        <w:t>Mwa 15:18</w:t>
      </w:r>
      <w:r>
        <w:rPr>
          <w:lang w:val="sw_KE" w:bidi="sw_KE"/>
        </w:rPr>
        <w:t xml:space="preserve">; </w:t>
      </w:r>
      <w:r>
        <w:rPr>
          <w:lang w:val="sw_KE" w:bidi="sw_KE"/>
        </w:rPr>
        <w:t>Hes 34:2–12</w:t>
      </w:r>
      <w:r>
        <w:rPr>
          <w:lang w:val="sw_KE" w:bidi="sw_KE"/>
        </w:rPr>
        <w:t xml:space="preserve">; </w:t>
      </w:r>
      <w:r>
        <w:rPr>
          <w:lang w:val="sw_KE" w:bidi="sw_KE"/>
        </w:rPr>
        <w:t>Kumb 11:24</w:t>
      </w:r>
      <w:r>
        <w:rPr>
          <w:lang w:val="sw_KE" w:bidi="sw_KE"/>
        </w:rPr>
        <w:t xml:space="preserve">; </w:t>
      </w:r>
      <w:r>
        <w:rPr>
          <w:lang w:val="sw_KE" w:bidi="sw_KE"/>
        </w:rPr>
        <w:t>2 Nya 9:26</w:t>
      </w:r>
      <w:r>
        <w:rPr>
          <w:lang w:val="sw_KE" w:bidi="sw_KE"/>
        </w:rPr>
        <w:t>. • Nitawapa watu: Mungu aliahidi ardhi kwa Abrahamu (</w:t>
      </w:r>
      <w:r>
        <w:rPr>
          <w:lang w:val="sw_KE" w:bidi="sw_KE"/>
        </w:rPr>
        <w:t>Mwa 15:16</w:t>
      </w:r>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r>
        <w:rPr>
          <w:lang w:val="sw_KE" w:bidi="sw_KE"/>
        </w:rPr>
        <w:t>24:9–11</w:t>
      </w:r>
      <w:r>
        <w:rPr>
          <w:lang w:val="sw_KE" w:bidi="sw_KE"/>
        </w:rPr>
        <w:t xml:space="preserve">. Hata hivyo, amri hii huenda ilitolewa mapema na kutekelezwa kwa wakati unaofaa katika </w:t>
      </w:r>
      <w:r>
        <w:rPr>
          <w:lang w:val="sw_KE" w:bidi="sw_KE"/>
        </w:rPr>
        <w:t>24:9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r>
        <w:rPr>
          <w:lang w:val="sw_KE" w:bidi="sw_KE"/>
        </w:rPr>
        <w:t>24:3</w:t>
      </w:r>
      <w:r>
        <w:rPr>
          <w:lang w:val="sw_KE" w:bidi="sw_KE"/>
        </w:rPr>
        <w:t>), ambalo lilithibitishwa kupitia shughuli kadhaa za sherehe. Hii ilijumuisha uandishi rasmi na usomaji wa agano (</w:t>
      </w:r>
      <w:r>
        <w:rPr>
          <w:lang w:val="sw_KE" w:bidi="sw_KE"/>
        </w:rPr>
        <w:t>24:4</w:t>
      </w:r>
      <w:r>
        <w:rPr>
          <w:lang w:val="sw_KE" w:bidi="sw_KE"/>
        </w:rPr>
        <w:t xml:space="preserve">, </w:t>
      </w:r>
      <w:r>
        <w:rPr>
          <w:lang w:val="sw_KE" w:bidi="sw_KE"/>
        </w:rPr>
        <w:t>7</w:t>
      </w:r>
      <w:r>
        <w:rPr>
          <w:lang w:val="sw_KE" w:bidi="sw_KE"/>
        </w:rPr>
        <w:t>), kunyunyizia damu (</w:t>
      </w:r>
      <w:r>
        <w:rPr>
          <w:lang w:val="sw_KE" w:bidi="sw_KE"/>
        </w:rPr>
        <w:t>24:6</w:t>
      </w:r>
      <w:r>
        <w:rPr>
          <w:lang w:val="sw_KE" w:bidi="sw_KE"/>
        </w:rPr>
        <w:t>), mlo wa agano (</w:t>
      </w:r>
      <w:r>
        <w:rPr>
          <w:lang w:val="sw_KE" w:bidi="sw_KE"/>
        </w:rPr>
        <w:t>24:11</w:t>
      </w:r>
      <w:r>
        <w:rPr>
          <w:lang w:val="sw_KE" w:bidi="sw_KE"/>
        </w:rPr>
        <w:t>), na kuonekana kwa utukufu wa Bwana juu ya mlima (</w:t>
      </w:r>
      <w:r>
        <w:rPr>
          <w:lang w:val="sw_KE" w:bidi="sw_KE"/>
        </w:rPr>
        <w:t>24:15–18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r>
        <w:rPr>
          <w:lang w:val="sw_KE" w:bidi="sw_KE"/>
        </w:rPr>
        <w:t>Mwa 15:9–18</w:t>
      </w:r>
      <w:r>
        <w:rPr>
          <w:lang w:val="sw_KE" w:bidi="sw_KE"/>
        </w:rPr>
        <w:t xml:space="preserve">; </w:t>
      </w:r>
      <w:r>
        <w:rPr>
          <w:lang w:val="sw_KE" w:bidi="sw_KE"/>
        </w:rPr>
        <w:t>Ebr 6:13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r>
        <w:rPr>
          <w:lang w:val="sw_KE" w:bidi="sw_KE"/>
        </w:rPr>
        <w:t>Matt 26:28</w:t>
      </w:r>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r>
        <w:rPr>
          <w:lang w:val="sw_KE" w:bidi="sw_KE"/>
        </w:rPr>
        <w:t>Heb 9:20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r>
        <w:rPr>
          <w:lang w:val="sw_KE" w:bidi="sw_KE"/>
        </w:rPr>
        <w:t>33:20</w:t>
      </w:r>
      <w:r>
        <w:rPr>
          <w:lang w:val="sw_KE" w:bidi="sw_KE"/>
        </w:rPr>
        <w:t>. Waliona uwakilishi fulani wa Mungu, ambao maelezo yake yalielekezwa kwenye uso chini ya miguu yake. Wakati Isaya alipoona Mungu, maelezo pekee yaliyotolewa yalikuwa ya pindo la vazi lake (</w:t>
      </w:r>
      <w:r>
        <w:rPr>
          <w:lang w:val="sw_KE" w:bidi="sw_KE"/>
        </w:rPr>
        <w:t>Isa 6:1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r>
        <w:rPr>
          <w:lang w:val="sw_KE" w:bidi="sw_KE"/>
        </w:rPr>
        <w:t>20:3–17</w:t>
      </w:r>
      <w:r>
        <w:rPr>
          <w:lang w:val="sw_KE" w:bidi="sw_KE"/>
        </w:rPr>
        <w:t xml:space="preserve"> (tazama </w:t>
      </w:r>
      <w:r>
        <w:rPr>
          <w:lang w:val="sw_KE" w:bidi="sw_KE"/>
        </w:rPr>
        <w:t>34:28</w:t>
      </w:r>
      <w:r>
        <w:rPr>
          <w:lang w:val="sw_KE" w:bidi="sw_KE"/>
        </w:rPr>
        <w:t xml:space="preserve">), ambazo masharti maalum ya </w:t>
      </w:r>
      <w:r>
        <w:rPr>
          <w:lang w:val="sw_KE" w:bidi="sw_KE"/>
        </w:rPr>
        <w:t>21:1–23:33</w:t>
      </w:r>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r>
        <w:rPr>
          <w:lang w:val="sw_KE" w:bidi="sw_KE"/>
        </w:rPr>
        <w:t>3:2</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r>
        <w:rPr>
          <w:lang w:val="sw_KE" w:bidi="sw_KE"/>
        </w:rPr>
        <w:t>25:3–7</w:t>
      </w:r>
      <w:r>
        <w:rPr>
          <w:lang w:val="sw_KE" w:bidi="sw_KE"/>
        </w:rPr>
        <w:t>). Maagizo hayo yanaendelea kutoka katikati kuelekea nje, yakianza na Sanduku la Agano (</w:t>
      </w:r>
      <w:r>
        <w:rPr>
          <w:lang w:val="sw_KE" w:bidi="sw_KE"/>
        </w:rPr>
        <w:t>25:10–22</w:t>
      </w:r>
      <w:r>
        <w:rPr>
          <w:lang w:val="sw_KE" w:bidi="sw_KE"/>
        </w:rPr>
        <w:t>) na kumalizia na ua (</w:t>
      </w:r>
      <w:r>
        <w:rPr>
          <w:lang w:val="sw_KE" w:bidi="sw_KE"/>
        </w:rPr>
        <w:t>27:9–19</w:t>
      </w:r>
      <w:r>
        <w:rPr>
          <w:lang w:val="sw_KE" w:bidi="sw_KE"/>
        </w:rPr>
        <w:t>). Vitu viwili, madhabahu ya uvumba katika patakatifu na beseni la kuoshea katika ua, vimejumuishwa baadaye (</w:t>
      </w:r>
      <w:r>
        <w:rPr>
          <w:lang w:val="sw_KE" w:bidi="sw_KE"/>
        </w:rPr>
        <w:t>30:1–10</w:t>
      </w:r>
      <w:r>
        <w:rPr>
          <w:lang w:val="sw_KE" w:bidi="sw_KE"/>
        </w:rPr>
        <w:t xml:space="preserve">, </w:t>
      </w:r>
      <w:r>
        <w:rPr>
          <w:lang w:val="sw_KE" w:bidi="sw_KE"/>
        </w:rPr>
        <w:t>17–21</w:t>
      </w:r>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r>
        <w:rPr>
          <w:lang w:val="sw_KE" w:bidi="sw_KE"/>
        </w:rPr>
        <w:t>25–31</w:t>
      </w:r>
      <w:r>
        <w:rPr>
          <w:lang w:val="sw_KE" w:bidi="sw_KE"/>
        </w:rPr>
        <w:t xml:space="preserve">), hadithi ya ndama wa dhahabu (jaribio lisilo sahihi la kupata uwepo wa Mungu, sura ya </w:t>
      </w:r>
      <w:r>
        <w:rPr>
          <w:lang w:val="sw_KE" w:bidi="sw_KE"/>
        </w:rPr>
        <w:t>32–34</w:t>
      </w:r>
      <w:r>
        <w:rPr>
          <w:lang w:val="sw_KE" w:bidi="sw_KE"/>
        </w:rPr>
        <w:t xml:space="preserve">), na ripoti ya ujenzi wa hema (njia sahihi ya kupata uwepo wa Mungu, sura ya </w:t>
      </w:r>
      <w:r>
        <w:rPr>
          <w:lang w:val="sw_KE" w:bidi="sw_KE"/>
        </w:rPr>
        <w:t>35–40</w:t>
      </w:r>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r>
        <w:rPr>
          <w:lang w:val="sw_KE" w:bidi="sw_KE"/>
        </w:rPr>
        <w:t>40:1–2</w:t>
      </w:r>
      <w:r>
        <w:rPr>
          <w:lang w:val="sw_KE" w:bidi="sw_KE"/>
        </w:rPr>
        <w:t xml:space="preserve">; </w:t>
      </w:r>
      <w:r>
        <w:rPr>
          <w:lang w:val="sw_KE" w:bidi="sw_KE"/>
        </w:rPr>
        <w:t>Law 25:1</w:t>
      </w:r>
      <w:r>
        <w:rPr>
          <w:lang w:val="sw_KE" w:bidi="sw_KE"/>
        </w:rPr>
        <w:t xml:space="preserve">; </w:t>
      </w:r>
      <w:r>
        <w:rPr>
          <w:lang w:val="sw_KE" w:bidi="sw_KE"/>
        </w:rPr>
        <w:t>27:34</w:t>
      </w:r>
      <w:r>
        <w:rPr>
          <w:lang w:val="sw_KE" w:bidi="sw_KE"/>
        </w:rPr>
        <w:t xml:space="preserve">; </w:t>
      </w:r>
      <w:r>
        <w:rPr>
          <w:lang w:val="sw_KE" w:bidi="sw_KE"/>
        </w:rPr>
        <w:t>Hes 7:1</w:t>
      </w:r>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r>
        <w:rPr>
          <w:lang w:val="sw_KE" w:bidi="sw_KE"/>
        </w:rPr>
        <w:t>32:1–4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r>
        <w:rPr>
          <w:lang w:val="sw_KE" w:bidi="sw_KE"/>
        </w:rPr>
        <w:t>25:22</w:t>
      </w:r>
      <w:r>
        <w:rPr>
          <w:lang w:val="sw_KE" w:bidi="sw_KE"/>
        </w:rPr>
        <w:t>). Uwepo wa mbao za mawe za agano ndani ya sanduku (</w:t>
      </w:r>
      <w:r>
        <w:rPr>
          <w:lang w:val="sw_KE" w:bidi="sw_KE"/>
        </w:rPr>
        <w:t>25:16</w:t>
      </w:r>
      <w:r>
        <w:rPr>
          <w:lang w:val="sw_KE" w:bidi="sw_KE"/>
        </w:rPr>
        <w:t xml:space="preserve">, </w:t>
      </w:r>
      <w:r>
        <w:rPr>
          <w:lang w:val="sw_KE" w:bidi="sw_KE"/>
        </w:rPr>
        <w:t>21</w:t>
      </w:r>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r>
        <w:rPr>
          <w:lang w:val="sw_KE" w:bidi="sw_KE"/>
        </w:rPr>
        <w:t>2 Sam 6:6–7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r>
        <w:rPr>
          <w:lang w:val="sw_KE" w:bidi="sw_KE"/>
        </w:rPr>
        <w:t>Law 16:14–16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r>
        <w:rPr>
          <w:lang w:val="sw_KE" w:bidi="sw_KE"/>
        </w:rPr>
        <w:t>25:20</w:t>
      </w:r>
      <w:r>
        <w:rPr>
          <w:lang w:val="sw_KE" w:bidi="sw_KE"/>
        </w:rPr>
        <w:t xml:space="preserve">; tazama </w:t>
      </w:r>
      <w:r>
        <w:rPr>
          <w:lang w:val="sw_KE" w:bidi="sw_KE"/>
        </w:rPr>
        <w:t>2 Mambo ya Nyakati 3:10–13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r>
        <w:rPr>
          <w:lang w:val="sw_KE" w:bidi="sw_KE"/>
        </w:rPr>
        <w:t>26:33</w:t>
      </w:r>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r>
        <w:rPr>
          <w:lang w:val="sw_KE" w:bidi="sw_KE"/>
        </w:rPr>
        <w:t>26:35</w:t>
      </w:r>
      <w:r>
        <w:rPr>
          <w:lang w:val="sw_KE" w:bidi="sw_KE"/>
        </w:rPr>
        <w:t>). Iliwakumbusha watu kwamba Mungu angewapa riziki. Zaidi ya yote, riziki hiyo ilikuwa uwepo wake (</w:t>
      </w:r>
      <w:r>
        <w:rPr>
          <w:lang w:val="sw_KE" w:bidi="sw_KE"/>
        </w:rPr>
        <w:t>25:30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r>
        <w:rPr>
          <w:lang w:val="sw_KE" w:bidi="sw_KE"/>
        </w:rPr>
        <w:t>29:40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r>
        <w:rPr>
          <w:lang w:val="sw_KE" w:bidi="sw_KE"/>
        </w:rPr>
        <w:t>26:35</w:t>
      </w:r>
      <w:r>
        <w:rPr>
          <w:lang w:val="sw_KE" w:bidi="sw_KE"/>
        </w:rPr>
        <w:t>). Ulionyesha nuru ya uwepo wa Mungu kwa watu wake. Taa (</w:t>
      </w:r>
      <w:r>
        <w:rPr>
          <w:lang w:val="sw_KE" w:bidi="sw_KE"/>
        </w:rPr>
        <w:t>25:37</w:t>
      </w:r>
      <w:r>
        <w:rPr>
          <w:lang w:val="sw_KE" w:bidi="sw_KE"/>
        </w:rPr>
        <w:t>) zilikuwa sahani bapa zenye mafuta ya zeituni. Utambi ulienea ndani ya mafuta na kuning'inia kutoka kwenye mdomo wa upande mmoja wa sahani. Sahani hizo, zilizokuwa zikipumzika juu ya maua ya mlozi yaliyogeuzwa juu (</w:t>
      </w:r>
      <w:r>
        <w:rPr>
          <w:lang w:val="sw_KE" w:bidi="sw_KE"/>
        </w:rPr>
        <w:t>25:33</w:t>
      </w:r>
      <w:r>
        <w:rPr>
          <w:lang w:val="sw_KE" w:bidi="sw_KE"/>
        </w:rPr>
        <w:t>), zilipaswa kugeuzwa ili utambi wao wote uangalie katikati ya chumba (</w:t>
      </w:r>
      <w:r>
        <w:rPr>
          <w:lang w:val="sw_KE" w:bidi="sw_KE"/>
        </w:rPr>
        <w:t>25:37</w:t>
      </w:r>
      <w:r>
        <w:rPr>
          <w:lang w:val="sw_KE" w:bidi="sw_KE"/>
        </w:rPr>
        <w:t xml:space="preserve">). Jumla ya idadi ya taa haiko wazi. Ingawa taa saba zimetajwa katika </w:t>
      </w:r>
      <w:r>
        <w:rPr>
          <w:lang w:val="sw_KE" w:bidi="sw_KE"/>
        </w:rPr>
        <w:t>25:37</w:t>
      </w:r>
      <w:r>
        <w:rPr>
          <w:lang w:val="sw_KE" w:bidi="sw_KE"/>
        </w:rPr>
        <w:t xml:space="preserve">, inaonekana kuna vikombe 22 vya taa katika </w:t>
      </w:r>
      <w:r>
        <w:rPr>
          <w:lang w:val="sw_KE" w:bidi="sw_KE"/>
        </w:rPr>
        <w:t>25:33–34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r>
        <w:rPr>
          <w:lang w:val="sw_KE" w:bidi="sw_KE"/>
        </w:rPr>
        <w:t>26:16</w:t>
      </w:r>
      <w:r>
        <w:rPr>
          <w:lang w:val="sw_KE" w:bidi="sw_KE"/>
        </w:rPr>
        <w:t>). Zilitengenezwa kwa mbao za mshita zilizofunikwa kwa dhahabu (</w:t>
      </w:r>
      <w:r>
        <w:rPr>
          <w:lang w:val="sw_KE" w:bidi="sw_KE"/>
        </w:rPr>
        <w:t>26:15</w:t>
      </w:r>
      <w:r>
        <w:rPr>
          <w:lang w:val="sw_KE" w:bidi="sw_KE"/>
        </w:rPr>
        <w:t xml:space="preserve">, </w:t>
      </w:r>
      <w:r>
        <w:rPr>
          <w:lang w:val="sw_KE" w:bidi="sw_KE"/>
        </w:rPr>
        <w:t>29</w:t>
      </w:r>
      <w:r>
        <w:rPr>
          <w:lang w:val="sw_KE" w:bidi="sw_KE"/>
        </w:rPr>
        <w:t>). Fremu zilifungwa pamoja na mipira ya usawa ili kuunda mstatili wa pande tatu na mwisho wazi (</w:t>
      </w:r>
      <w:r>
        <w:rPr>
          <w:lang w:val="sw_KE" w:bidi="sw_KE"/>
        </w:rPr>
        <w:t>26:26–28</w:t>
      </w:r>
      <w:r>
        <w:rPr>
          <w:lang w:val="sw_KE" w:bidi="sw_KE"/>
        </w:rPr>
        <w:t>). Mapazia mawili makubwa ya kitani (kila moja likiwa na mapazia madogo matano) yaliunganishwa pamoja na kutandikwa juu ya mfumo huu. Jumla ya urefu ilikuwa ya kutosha kuning'inia chini kwenye pande na nyuma (</w:t>
      </w:r>
      <w:r>
        <w:rPr>
          <w:lang w:val="sw_KE" w:bidi="sw_KE"/>
        </w:rPr>
        <w:t>26:1–6</w:t>
      </w:r>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r>
        <w:rPr>
          <w:lang w:val="sw_KE" w:bidi="sw_KE"/>
        </w:rPr>
        <w:t>26:7–13</w:t>
      </w:r>
      <w:r>
        <w:rPr>
          <w:lang w:val="sw_KE" w:bidi="sw_KE"/>
        </w:rPr>
        <w:t>), ili kwamba lilining'inia chini zaidi kuliko pazia la kitani kwa pande zote. Juu ya mapazia haya mawili kulikuwa na vifuniko viwili vya kinga, moja la ngozi za Ramu zilizotiwa rangi na moja la ngozi nzuri ya mbuzi (</w:t>
      </w:r>
      <w:r>
        <w:rPr>
          <w:lang w:val="sw_KE" w:bidi="sw_KE"/>
        </w:rPr>
        <w:t>26:14</w:t>
      </w:r>
      <w:r>
        <w:rPr>
          <w:lang w:val="sw_KE" w:bidi="sw_KE"/>
        </w:rPr>
        <w:t>). Nafasi iliyozungukwa hivyo iligawanywa mara mbili na pazia jingine lililopambwa vizuri likining'inia kwa msalaba kwenye nguzo nne za mbao za mshita. Nafasi mbili zilizotokana zilikuwa Patakatifu na Mahali Patakatifu Sana (</w:t>
      </w:r>
      <w:r>
        <w:rPr>
          <w:lang w:val="sw_KE" w:bidi="sw_KE"/>
        </w:rPr>
        <w:t>26:31–33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r>
        <w:rPr>
          <w:lang w:val="sw_KE" w:bidi="sw_KE"/>
        </w:rPr>
        <w:t>26:5–6</w:t>
      </w:r>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r>
        <w:rPr>
          <w:lang w:val="sw_KE" w:bidi="sw_KE"/>
        </w:rPr>
        <w:t>26:7</w:t>
      </w:r>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r>
        <w:rPr>
          <w:lang w:val="sw_KE" w:bidi="sw_KE"/>
        </w:rPr>
        <w:t>26:27–28</w:t>
      </w:r>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r>
        <w:rPr>
          <w:lang w:val="sw_KE" w:bidi="sw_KE"/>
        </w:rPr>
        <w:t>25:22</w:t>
      </w:r>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r>
        <w:rPr>
          <w:lang w:val="sw_KE" w:bidi="sw_KE"/>
        </w:rPr>
        <w:t>27:2–3</w:t>
      </w:r>
      <w:r>
        <w:rPr>
          <w:lang w:val="sw_KE" w:bidi="sw_KE"/>
        </w:rPr>
        <w:t xml:space="preserve">; tazama </w:t>
      </w:r>
      <w:r>
        <w:rPr>
          <w:lang w:val="sw_KE" w:bidi="sw_KE"/>
        </w:rPr>
        <w:t>27:10</w:t>
      </w:r>
      <w:r>
        <w:rPr>
          <w:lang w:val="sw_KE" w:bidi="sw_KE"/>
        </w:rPr>
        <w:t xml:space="preserve">, </w:t>
      </w:r>
      <w:r>
        <w:rPr>
          <w:lang w:val="sw_KE" w:bidi="sw_KE"/>
        </w:rPr>
        <w:t>17</w:t>
      </w:r>
      <w:r>
        <w:rPr>
          <w:lang w:val="sw_KE" w:bidi="sw_KE"/>
        </w:rPr>
        <w:t xml:space="preserve">,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r>
        <w:rPr>
          <w:lang w:val="sw_KE" w:bidi="sw_KE"/>
        </w:rPr>
        <w:t>27:1–8</w:t>
      </w:r>
      <w:r>
        <w:rPr>
          <w:lang w:val="sw_KE" w:bidi="sw_KE"/>
        </w:rPr>
        <w:t>) kabla ya mipango ya ua wenyewe (</w:t>
      </w:r>
      <w:r>
        <w:rPr>
          <w:lang w:val="sw_KE" w:bidi="sw_KE"/>
        </w:rPr>
        <w:t>27:9–19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r>
        <w:rPr>
          <w:lang w:val="sw_KE" w:bidi="sw_KE"/>
        </w:rPr>
        <w:t>Zab 118:27</w:t>
      </w:r>
      <w:r>
        <w:rPr>
          <w:lang w:val="sw_KE" w:bidi="sw_KE"/>
        </w:rPr>
        <w:t xml:space="preserve">). Pia zinaonekana kuwa na umuhimu wa kiimani, zikionyesha uangalizi wa neema wa Mungu. Mtu aliyeshikilia pembe za madhabahu alikuwa akiomba msamaha katika hukumu (tazama </w:t>
      </w:r>
      <w:r>
        <w:rPr>
          <w:lang w:val="sw_KE" w:bidi="sw_KE"/>
        </w:rPr>
        <w:t>1 Fal 1:50–51</w:t>
      </w:r>
      <w:r>
        <w:rPr>
          <w:lang w:val="sw_KE" w:bidi="sw_KE"/>
        </w:rPr>
        <w:t xml:space="preserve">; </w:t>
      </w:r>
      <w:r>
        <w:rPr>
          <w:lang w:val="sw_KE" w:bidi="sw_KE"/>
        </w:rPr>
        <w:t>2:28</w:t>
      </w:r>
      <w:r>
        <w:rPr>
          <w:lang w:val="sw_KE" w:bidi="sw_KE"/>
        </w:rPr>
        <w:t>). Pembe hizo zilipakwa mafuta na damu katika sherehe za upatanisho na utakaso (</w:t>
      </w:r>
      <w:r>
        <w:rPr>
          <w:lang w:val="sw_KE" w:bidi="sw_KE"/>
        </w:rPr>
        <w:t>Kut 29:12</w:t>
      </w:r>
      <w:r>
        <w:rPr>
          <w:lang w:val="sw_KE" w:bidi="sw_KE"/>
        </w:rPr>
        <w:t xml:space="preserve">; </w:t>
      </w:r>
      <w:r>
        <w:rPr>
          <w:lang w:val="sw_KE" w:bidi="sw_KE"/>
        </w:rPr>
        <w:t>Law 4:7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r>
        <w:rPr>
          <w:lang w:val="sw_KE" w:bidi="sw_KE"/>
        </w:rPr>
        <w:t>27:1</w:t>
      </w:r>
      <w:r>
        <w:rPr>
          <w:lang w:val="sw_KE" w:bidi="sw_KE"/>
        </w:rPr>
        <w:t xml:space="preserve">, </w:t>
      </w:r>
      <w:r>
        <w:rPr>
          <w:lang w:val="sw_KE" w:bidi="sw_KE"/>
        </w:rPr>
        <w:t>8</w:t>
      </w:r>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r>
        <w:rPr>
          <w:lang w:val="sw_KE" w:bidi="sw_KE"/>
        </w:rPr>
        <w:t>26:31</w:t>
      </w:r>
      <w:r>
        <w:rPr>
          <w:lang w:val="sw_KE" w:bidi="sw_KE"/>
        </w:rPr>
        <w:t xml:space="preserve">, </w:t>
      </w:r>
      <w:r>
        <w:rPr>
          <w:lang w:val="sw_KE" w:bidi="sw_KE"/>
        </w:rPr>
        <w:t>36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r>
        <w:rPr>
          <w:lang w:val="sw_KE" w:bidi="sw_KE"/>
        </w:rPr>
        <w:t>30:8</w:t>
      </w:r>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r>
        <w:rPr>
          <w:lang w:val="sw_KE" w:bidi="sw_KE"/>
        </w:rPr>
        <w:t>27:20–21</w:t>
      </w:r>
      <w:r>
        <w:rPr>
          <w:lang w:val="sw_KE" w:bidi="sw_KE"/>
        </w:rPr>
        <w:t xml:space="preserve">; </w:t>
      </w:r>
      <w:r>
        <w:rPr>
          <w:lang w:val="sw_KE" w:bidi="sw_KE"/>
        </w:rPr>
        <w:t>29:38–46</w:t>
      </w:r>
      <w:r>
        <w:rPr>
          <w:lang w:val="sw_KE" w:bidi="sw_KE"/>
        </w:rPr>
        <w:t xml:space="preserve">), mavazi (sura ya </w:t>
      </w:r>
      <w:r>
        <w:rPr>
          <w:lang w:val="sw_KE" w:bidi="sw_KE"/>
        </w:rPr>
        <w:t>28</w:t>
      </w:r>
      <w:r>
        <w:rPr>
          <w:lang w:val="sw_KE" w:bidi="sw_KE"/>
        </w:rPr>
        <w:t>), sherehe za kutawazwa (</w:t>
      </w:r>
      <w:r>
        <w:rPr>
          <w:lang w:val="sw_KE" w:bidi="sw_KE"/>
        </w:rPr>
        <w:t>29:1–37</w:t>
      </w:r>
      <w:r>
        <w:rPr>
          <w:lang w:val="sw_KE" w:bidi="sw_KE"/>
        </w:rPr>
        <w:t>), samani (</w:t>
      </w:r>
      <w:r>
        <w:rPr>
          <w:lang w:val="sw_KE" w:bidi="sw_KE"/>
        </w:rPr>
        <w:t>30:1–10</w:t>
      </w:r>
      <w:r>
        <w:rPr>
          <w:lang w:val="sw_KE" w:bidi="sw_KE"/>
        </w:rPr>
        <w:t xml:space="preserve">, </w:t>
      </w:r>
      <w:r>
        <w:rPr>
          <w:lang w:val="sw_KE" w:bidi="sw_KE"/>
        </w:rPr>
        <w:t>17–21</w:t>
      </w:r>
      <w:r>
        <w:rPr>
          <w:lang w:val="sw_KE" w:bidi="sw_KE"/>
        </w:rPr>
        <w:t>), na vifaa (</w:t>
      </w:r>
      <w:r>
        <w:rPr>
          <w:lang w:val="sw_KE" w:bidi="sw_KE"/>
        </w:rPr>
        <w:t>30:11–16</w:t>
      </w:r>
      <w:r>
        <w:rPr>
          <w:lang w:val="sw_KE" w:bidi="sw_KE"/>
        </w:rPr>
        <w:t xml:space="preserve">, </w:t>
      </w:r>
      <w:r>
        <w:rPr>
          <w:lang w:val="sw_KE" w:bidi="sw_KE"/>
        </w:rPr>
        <w:t>22–38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r>
        <w:rPr>
          <w:lang w:val="sw_KE" w:bidi="sw_KE"/>
        </w:rPr>
        <w:t>33:7–11</w:t>
      </w:r>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r>
        <w:rPr>
          <w:lang w:val="sw_KE" w:bidi="sw_KE"/>
        </w:rPr>
        <w:t>28:40–43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r>
        <w:rPr>
          <w:lang w:val="sw_KE" w:bidi="sw_KE"/>
        </w:rPr>
        <w:t>28:2</w:t>
      </w:r>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r>
        <w:rPr>
          <w:lang w:val="sw_KE" w:bidi="sw_KE"/>
        </w:rPr>
        <w:t>28:3</w:t>
      </w:r>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r>
        <w:rPr>
          <w:lang w:val="sw_KE" w:bidi="sw_KE"/>
        </w:rPr>
        <w:t>Heb 10:11–22</w:t>
      </w:r>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r>
        <w:rPr>
          <w:lang w:val="sw_KE" w:bidi="sw_KE"/>
        </w:rPr>
        <w:t>28:7</w:t>
      </w:r>
      <w:r>
        <w:rPr>
          <w:lang w:val="sw_KE" w:bidi="sw_KE"/>
        </w:rPr>
        <w:t>) na kufungwa na mkanda wa mapambo (</w:t>
      </w:r>
      <w:r>
        <w:rPr>
          <w:lang w:val="sw_KE" w:bidi="sw_KE"/>
        </w:rPr>
        <w:t>28:8</w:t>
      </w:r>
      <w:r>
        <w:rPr>
          <w:lang w:val="sw_KE" w:bidi="sw_KE"/>
        </w:rPr>
        <w:t xml:space="preserve">, </w:t>
      </w:r>
      <w:r>
        <w:rPr>
          <w:lang w:val="sw_KE" w:bidi="sw_KE"/>
        </w:rPr>
        <w:t>27–28</w:t>
      </w:r>
      <w:r>
        <w:rPr>
          <w:lang w:val="sw_KE" w:bidi="sw_KE"/>
        </w:rPr>
        <w:t>). Labda inatajwa kwanza kwa sababu ilionekana kuwa vazi la kipekee la kuhani mkuu. Ukweli kwamba Gideoni baadaye alitengeneza Efodi ya dhahabu (</w:t>
      </w:r>
      <w:r>
        <w:rPr>
          <w:lang w:val="sw_KE" w:bidi="sw_KE"/>
        </w:rPr>
        <w:t>Judg 8:27</w:t>
      </w:r>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r>
        <w:rPr>
          <w:lang w:val="sw_KE" w:bidi="sw_KE"/>
        </w:rPr>
        <w:t>Isa 9:6</w:t>
      </w:r>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r>
        <w:rPr>
          <w:lang w:val="sw_KE" w:bidi="sw_KE"/>
        </w:rPr>
        <w:t>28:17–21</w:t>
      </w:r>
      <w:r>
        <w:rPr>
          <w:lang w:val="sw_KE" w:bidi="sw_KE"/>
        </w:rPr>
        <w:t xml:space="preserve">, </w:t>
      </w:r>
      <w:r>
        <w:rPr>
          <w:lang w:val="sw_KE" w:bidi="sw_KE"/>
        </w:rPr>
        <w:t>29</w:t>
      </w:r>
      <w:r>
        <w:rPr>
          <w:lang w:val="sw_KE" w:bidi="sw_KE"/>
        </w:rPr>
        <w:t>) na kilikuwa chombo cha Urimu na Thumimu</w:t>
      </w:r>
      <w:r>
        <w:rPr>
          <w:i/>
          <w:lang w:val="sw_KE" w:bidi="sw_KE"/>
        </w:rPr>
        <w:t>,</w:t>
      </w:r>
      <w:r>
        <w:rPr>
          <w:lang w:val="sw_KE" w:bidi="sw_KE"/>
        </w:rPr>
        <w:t xml:space="preserve"> ambacho Mungu alitumia kufahamisha mapenzi yake (</w:t>
      </w:r>
      <w:r>
        <w:rPr>
          <w:lang w:val="sw_KE" w:bidi="sw_KE"/>
        </w:rPr>
        <w:t>28:30</w:t>
      </w:r>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r>
        <w:rPr>
          <w:lang w:val="sw_KE" w:bidi="sw_KE"/>
        </w:rPr>
        <w:t>Hes 27:21</w:t>
      </w:r>
      <w:r>
        <w:rPr>
          <w:lang w:val="sw_KE" w:bidi="sw_KE"/>
        </w:rPr>
        <w:t xml:space="preserve">; </w:t>
      </w:r>
      <w:r>
        <w:rPr>
          <w:lang w:val="sw_KE" w:bidi="sw_KE"/>
        </w:rPr>
        <w:t>Kumb 33:8</w:t>
      </w:r>
      <w:r>
        <w:rPr>
          <w:lang w:val="sw_KE" w:bidi="sw_KE"/>
        </w:rPr>
        <w:t xml:space="preserve">; </w:t>
      </w:r>
      <w:r>
        <w:rPr>
          <w:lang w:val="sw_KE" w:bidi="sw_KE"/>
        </w:rPr>
        <w:t>1 Sam 28:6</w:t>
      </w:r>
      <w:r>
        <w:rPr>
          <w:lang w:val="sw_KE" w:bidi="sw_KE"/>
        </w:rPr>
        <w:t xml:space="preserve">; </w:t>
      </w:r>
      <w:r>
        <w:rPr>
          <w:lang w:val="sw_KE" w:bidi="sw_KE"/>
        </w:rPr>
        <w:t>Ezra 2:63</w:t>
      </w:r>
      <w:r>
        <w:rPr>
          <w:lang w:val="sw_KE" w:bidi="sw_KE"/>
        </w:rPr>
        <w:t xml:space="preserve">; na </w:t>
      </w:r>
      <w:r>
        <w:rPr>
          <w:lang w:val="sw_KE" w:bidi="sw_KE"/>
        </w:rPr>
        <w:t>Neh 7:65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r>
        <w:rPr>
          <w:lang w:val="sw_KE" w:bidi="sw_KE"/>
        </w:rPr>
        <w:t>Law 10:1–2</w:t>
      </w:r>
      <w:r>
        <w:rPr>
          <w:lang w:val="sw_KE" w:bidi="sw_KE"/>
        </w:rPr>
        <w:t>). Mapokeo ya Kiyahudi yanatuambia kwamba kuhani alikuwa na kamba iliyofungwa kwenye kifundo cha mguu wake ili kama angekufa katika patakatifu (</w:t>
      </w:r>
      <w:r>
        <w:rPr>
          <w:lang w:val="sw_KE" w:bidi="sw_KE"/>
        </w:rPr>
        <w:t>Kut 28:35</w:t>
      </w:r>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r>
        <w:rPr>
          <w:lang w:val="sw_KE" w:bidi="sw_KE"/>
        </w:rPr>
        <w:t>Luka 4:34</w:t>
      </w:r>
      <w:r>
        <w:rPr>
          <w:lang w:val="sw_KE" w:bidi="sw_KE"/>
        </w:rPr>
        <w:t xml:space="preserve">; </w:t>
      </w:r>
      <w:r>
        <w:rPr>
          <w:lang w:val="sw_KE" w:bidi="sw_KE"/>
        </w:rPr>
        <w:t>Heb 9:11–15</w:t>
      </w:r>
      <w:r>
        <w:rPr>
          <w:lang w:val="sw_KE" w:bidi="sw_KE"/>
        </w:rPr>
        <w:t>). Hakufa tu kutuokoa kutokana na matokeo ya dhambi zetu, bali ili Mungu aweze kuishi ndani yetu, akizalisha tabia yake takatifu ndani yetu (</w:t>
      </w:r>
      <w:r>
        <w:rPr>
          <w:lang w:val="sw_KE" w:bidi="sw_KE"/>
        </w:rPr>
        <w:t>Waefeso 2:10</w:t>
      </w:r>
      <w:r>
        <w:rPr>
          <w:lang w:val="sw_KE" w:bidi="sw_KE"/>
        </w:rPr>
        <w:t xml:space="preserve">; </w:t>
      </w:r>
      <w:r>
        <w:rPr>
          <w:lang w:val="sw_KE" w:bidi="sw_KE"/>
        </w:rPr>
        <w:t>4:22</w:t>
      </w:r>
      <w:r>
        <w:rPr>
          <w:lang w:val="sw_KE" w:bidi="sw_KE"/>
        </w:rPr>
        <w:t xml:space="preserve">; </w:t>
      </w:r>
      <w:r>
        <w:rPr>
          <w:lang w:val="sw_KE" w:bidi="sw_KE"/>
        </w:rPr>
        <w:t>Wafilipi 1:27</w:t>
      </w:r>
      <w:r>
        <w:rPr>
          <w:lang w:val="sw_KE" w:bidi="sw_KE"/>
        </w:rPr>
        <w:t xml:space="preserve">; </w:t>
      </w:r>
      <w:r>
        <w:rPr>
          <w:lang w:val="sw_KE" w:bidi="sw_KE"/>
        </w:rPr>
        <w:t>1 Pet 1:13–16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r>
        <w:rPr>
          <w:lang w:val="sw_KE" w:bidi="sw_KE"/>
        </w:rPr>
        <w:t>29:5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r>
        <w:rPr>
          <w:lang w:val="sw_KE" w:bidi="sw_KE"/>
        </w:rPr>
        <w:t>Mwa 17:1</w:t>
      </w:r>
      <w:r>
        <w:rPr>
          <w:lang w:val="sw_KE" w:bidi="sw_KE"/>
        </w:rPr>
        <w:t xml:space="preserve">; </w:t>
      </w:r>
      <w:r>
        <w:rPr>
          <w:lang w:val="sw_KE" w:bidi="sw_KE"/>
        </w:rPr>
        <w:t>Zab 18:30</w:t>
      </w:r>
      <w:r>
        <w:rPr>
          <w:lang w:val="sw_KE" w:bidi="sw_KE"/>
        </w:rPr>
        <w:t xml:space="preserve">, </w:t>
      </w:r>
      <w:r>
        <w:rPr>
          <w:lang w:val="sw_KE" w:bidi="sw_KE"/>
        </w:rPr>
        <w:t>32</w:t>
      </w:r>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r>
        <w:rPr>
          <w:lang w:val="sw_KE" w:bidi="sw_KE"/>
        </w:rPr>
        <w:t>29:6</w:t>
      </w:r>
      <w:r>
        <w:rPr>
          <w:lang w:val="sw_KE" w:bidi="sw_KE"/>
        </w:rPr>
        <w:t xml:space="preserve">, </w:t>
      </w:r>
      <w:r>
        <w:rPr>
          <w:lang w:val="sw_KE" w:bidi="sw_KE"/>
        </w:rPr>
        <w:t>21</w:t>
      </w:r>
      <w:r>
        <w:rPr>
          <w:lang w:val="sw_KE" w:bidi="sw_KE"/>
        </w:rPr>
        <w:t xml:space="preserve">, </w:t>
      </w:r>
      <w:r>
        <w:rPr>
          <w:lang w:val="sw_KE" w:bidi="sw_KE"/>
        </w:rPr>
        <w:t>28</w:t>
      </w:r>
      <w:r>
        <w:rPr>
          <w:lang w:val="sw_KE" w:bidi="sw_KE"/>
        </w:rPr>
        <w:t xml:space="preserve">, </w:t>
      </w:r>
      <w:r>
        <w:rPr>
          <w:lang w:val="sw_KE" w:bidi="sw_KE"/>
        </w:rPr>
        <w:t>29</w:t>
      </w:r>
      <w:r>
        <w:rPr>
          <w:lang w:val="sw_KE" w:bidi="sw_KE"/>
        </w:rPr>
        <w:t xml:space="preserve">, </w:t>
      </w:r>
      <w:r>
        <w:rPr>
          <w:lang w:val="sw_KE" w:bidi="sw_KE"/>
        </w:rPr>
        <w:t>34</w:t>
      </w:r>
      <w:r>
        <w:rPr>
          <w:lang w:val="sw_KE" w:bidi="sw_KE"/>
        </w:rPr>
        <w:t xml:space="preserve">, </w:t>
      </w:r>
      <w:r>
        <w:rPr>
          <w:lang w:val="sw_KE" w:bidi="sw_KE"/>
        </w:rPr>
        <w:t>36</w:t>
      </w:r>
      <w:r>
        <w:rPr>
          <w:lang w:val="sw_KE" w:bidi="sw_KE"/>
        </w:rPr>
        <w:t xml:space="preserve">, </w:t>
      </w:r>
      <w:r>
        <w:rPr>
          <w:lang w:val="sw_KE" w:bidi="sw_KE"/>
        </w:rPr>
        <w:t>37</w:t>
      </w:r>
      <w:r>
        <w:rPr>
          <w:lang w:val="sw_KE" w:bidi="sw_KE"/>
        </w:rPr>
        <w:t xml:space="preserve">). Walitengwa si kwa ajili ya huduma tu, bali pia kumtumikia Mungu ambaye asili yake ni tofauti kabisa na ile ya wanadamu walioanguka, wenye dhambi. Ripoti ya jinsi maagizo haya yalivyotekelezwa inapatikana katika </w:t>
      </w:r>
      <w:r>
        <w:rPr>
          <w:lang w:val="sw_KE" w:bidi="sw_KE"/>
        </w:rPr>
        <w:t>Law 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r>
        <w:rPr>
          <w:lang w:val="sw_KE" w:bidi="sw_KE"/>
        </w:rPr>
        <w:t>29:21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r>
        <w:rPr>
          <w:lang w:val="sw_KE" w:bidi="sw_KE"/>
        </w:rPr>
        <w:t>Isa 61:1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r>
        <w:rPr>
          <w:lang w:val="sw_KE" w:bidi="sw_KE"/>
        </w:rPr>
        <w:t>32</w:t>
      </w:r>
      <w:r>
        <w:rPr>
          <w:lang w:val="sw_KE" w:bidi="sw_KE"/>
        </w:rPr>
        <w:t xml:space="preserve">; </w:t>
      </w:r>
      <w:r>
        <w:rPr>
          <w:lang w:val="sw_KE" w:bidi="sw_KE"/>
        </w:rPr>
        <w:t>Hes 11</w:t>
      </w:r>
      <w:r>
        <w:rPr>
          <w:lang w:val="sw_KE" w:bidi="sw_KE"/>
        </w:rPr>
        <w:t>), na tabia ya wanawe na wazao wake haikuwa bora zaidi (</w:t>
      </w:r>
      <w:r>
        <w:rPr>
          <w:lang w:val="sw_KE" w:bidi="sw_KE"/>
        </w:rPr>
        <w:t>1 Sam 2:12–17</w:t>
      </w:r>
      <w:r>
        <w:rPr>
          <w:lang w:val="sw_KE" w:bidi="sw_KE"/>
        </w:rPr>
        <w:t xml:space="preserve">; </w:t>
      </w:r>
      <w:r>
        <w:rPr>
          <w:lang w:val="sw_KE" w:bidi="sw_KE"/>
        </w:rPr>
        <w:t>Isa 28:7</w:t>
      </w:r>
      <w:r>
        <w:rPr>
          <w:lang w:val="sw_KE" w:bidi="sw_KE"/>
        </w:rPr>
        <w:t xml:space="preserve">; </w:t>
      </w:r>
      <w:r>
        <w:rPr>
          <w:lang w:val="sw_KE" w:bidi="sw_KE"/>
        </w:rPr>
        <w:t>Ezek 8:15–16</w:t>
      </w:r>
      <w:r>
        <w:rPr>
          <w:lang w:val="sw_KE" w:bidi="sw_KE"/>
        </w:rPr>
        <w:t xml:space="preserve">; </w:t>
      </w:r>
      <w:r>
        <w:rPr>
          <w:lang w:val="sw_KE" w:bidi="sw_KE"/>
        </w:rPr>
        <w:t>Mal 2:1–9</w:t>
      </w:r>
      <w:r>
        <w:rPr>
          <w:lang w:val="sw_KE" w:bidi="sw_KE"/>
        </w:rPr>
        <w:t xml:space="preserve">). Ahadi hii ingeweza kupata utimilifu wake wa mwisho katika Yesu Kristo (tazama </w:t>
      </w:r>
      <w:r>
        <w:rPr>
          <w:lang w:val="sw_KE" w:bidi="sw_KE"/>
        </w:rPr>
        <w:t>Ebr 7:26</w:t>
      </w:r>
      <w:r>
        <w:rPr>
          <w:lang w:val="sw_KE" w:bidi="sw_KE"/>
        </w:rPr>
        <w:t xml:space="preserve">; </w:t>
      </w:r>
      <w:r>
        <w:rPr>
          <w:lang w:val="sw_KE" w:bidi="sw_KE"/>
        </w:rPr>
        <w:t>9:11</w:t>
      </w:r>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r>
        <w:rPr>
          <w:lang w:val="sw_KE" w:bidi="sw_KE"/>
        </w:rPr>
        <w:t>29:10–14</w:t>
      </w:r>
      <w:r>
        <w:rPr>
          <w:lang w:val="sw_KE" w:bidi="sw_KE"/>
        </w:rPr>
        <w:t>), sadaka ya kuteketezwa (</w:t>
      </w:r>
      <w:r>
        <w:rPr>
          <w:lang w:val="sw_KE" w:bidi="sw_KE"/>
        </w:rPr>
        <w:t>29:15–18</w:t>
      </w:r>
      <w:r>
        <w:rPr>
          <w:lang w:val="sw_KE" w:bidi="sw_KE"/>
        </w:rPr>
        <w:t>), na sadaka ya kuwekwa wakfu (</w:t>
      </w:r>
      <w:r>
        <w:rPr>
          <w:lang w:val="sw_KE" w:bidi="sw_KE"/>
        </w:rPr>
        <w:t>29:19–28</w:t>
      </w:r>
      <w:r>
        <w:rPr>
          <w:lang w:val="sw_KE" w:bidi="sw_KE"/>
        </w:rPr>
        <w:t xml:space="preserve">). Mifumo hii iliyoanzishwa hapa imepanuliwa kwa sadaka za kawaida za watu (tazama </w:t>
      </w:r>
      <w:r>
        <w:rPr>
          <w:lang w:val="sw_KE" w:bidi="sw_KE"/>
        </w:rPr>
        <w:t>29:38–46</w:t>
      </w:r>
      <w:r>
        <w:rPr>
          <w:lang w:val="sw_KE" w:bidi="sw_KE"/>
        </w:rPr>
        <w:t xml:space="preserve">; </w:t>
      </w:r>
      <w:r>
        <w:rPr>
          <w:lang w:val="sw_KE" w:bidi="sw_KE"/>
        </w:rPr>
        <w:t>Law 1–5</w:t>
      </w:r>
      <w:r>
        <w:rPr>
          <w:lang w:val="sw_KE" w:bidi="sw_KE"/>
        </w:rPr>
        <w:t>). Katika matukio yote matatu, Aroni na wanawe wanaweka mikono yao juu ya kichwa cha wanyama wa sadaka (</w:t>
      </w:r>
      <w:r>
        <w:rPr>
          <w:lang w:val="sw_KE" w:bidi="sw_KE"/>
        </w:rPr>
        <w:t>Kut 29:10</w:t>
      </w:r>
      <w:r>
        <w:rPr>
          <w:lang w:val="sw_KE" w:bidi="sw_KE"/>
        </w:rPr>
        <w:t xml:space="preserve">, </w:t>
      </w:r>
      <w:r>
        <w:rPr>
          <w:lang w:val="sw_KE" w:bidi="sw_KE"/>
        </w:rPr>
        <w:t>15</w:t>
      </w:r>
      <w:r>
        <w:rPr>
          <w:lang w:val="sw_KE" w:bidi="sw_KE"/>
        </w:rPr>
        <w:t xml:space="preserve">, </w:t>
      </w:r>
      <w:r>
        <w:rPr>
          <w:lang w:val="sw_KE" w:bidi="sw_KE"/>
        </w:rPr>
        <w:t>19</w:t>
      </w:r>
      <w:r>
        <w:rPr>
          <w:lang w:val="sw_KE" w:bidi="sw_KE"/>
        </w:rPr>
        <w:t>), ikionyesha kuwa dhambi ni suala la uhai na kifo, na kwamba inaweza kuondolewa tu kwa kifo. Kwa sababu inawakilisha uhai, damu inaonekana sana katika sherehe hizi (</w:t>
      </w:r>
      <w:r>
        <w:rPr>
          <w:lang w:val="sw_KE" w:bidi="sw_KE"/>
        </w:rPr>
        <w:t>29:12</w:t>
      </w:r>
      <w:r>
        <w:rPr>
          <w:lang w:val="sw_KE" w:bidi="sw_KE"/>
        </w:rPr>
        <w:t xml:space="preserve">, </w:t>
      </w:r>
      <w:r>
        <w:rPr>
          <w:lang w:val="sw_KE" w:bidi="sw_KE"/>
        </w:rPr>
        <w:t>16</w:t>
      </w:r>
      <w:r>
        <w:rPr>
          <w:lang w:val="sw_KE" w:bidi="sw_KE"/>
        </w:rPr>
        <w:t xml:space="preserve">, </w:t>
      </w:r>
      <w:r>
        <w:rPr>
          <w:lang w:val="sw_KE" w:bidi="sw_KE"/>
        </w:rPr>
        <w:t>20</w:t>
      </w:r>
      <w:r>
        <w:rPr>
          <w:lang w:val="sw_KE" w:bidi="sw_KE"/>
        </w:rPr>
        <w:t xml:space="preserve">, </w:t>
      </w:r>
      <w:r>
        <w:rPr>
          <w:lang w:val="sw_KE" w:bidi="sw_KE"/>
        </w:rPr>
        <w:t>21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r>
        <w:rPr>
          <w:lang w:val="sw_KE" w:bidi="sw_KE"/>
        </w:rPr>
        <w:t>Law 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r>
        <w:rPr>
          <w:lang w:val="sw_KE" w:bidi="sw_KE"/>
        </w:rPr>
        <w:t>Law 3</w:t>
      </w:r>
      <w:r>
        <w:rPr>
          <w:lang w:val="sw_KE" w:bidi="sw_KE"/>
        </w:rPr>
        <w:t>. Mafuta yalichomwa kama zawadi kwa Bwana, lakini kidari na paja, baada ya kutolewa kwa Bwana kwa kuyainua mbele yake (</w:t>
      </w:r>
      <w:r>
        <w:rPr>
          <w:lang w:val="sw_KE" w:bidi="sw_KE"/>
        </w:rPr>
        <w:t>29:24–26</w:t>
      </w:r>
      <w:r>
        <w:rPr>
          <w:lang w:val="sw_KE" w:bidi="sw_KE"/>
        </w:rPr>
        <w:t>), vilikuwa sehemu ya makuhani kula (</w:t>
      </w:r>
      <w:r>
        <w:rPr>
          <w:lang w:val="sw_KE" w:bidi="sw_KE"/>
        </w:rPr>
        <w:t>29:26–28</w:t>
      </w:r>
      <w:r>
        <w:rPr>
          <w:lang w:val="sw_KE" w:bidi="sw_KE"/>
        </w:rPr>
        <w:t>). Katika dhabihu ya kawaida ya amani, sehemu iliyobaki ya nyama ilipaswa kuliwa na mtu anayetoa dhabihu katika mlo wa ushirika (</w:t>
      </w:r>
      <w:r>
        <w:rPr>
          <w:lang w:val="sw_KE" w:bidi="sw_KE"/>
        </w:rPr>
        <w:t>Law 7:11–18</w:t>
      </w:r>
      <w:r>
        <w:rPr>
          <w:lang w:val="sw_KE" w:bidi="sw_KE"/>
        </w:rPr>
        <w:t>), kama makuhani walivyofanya hapa (</w:t>
      </w:r>
      <w:r>
        <w:rPr>
          <w:lang w:val="sw_KE" w:bidi="sw_KE"/>
        </w:rPr>
        <w:t>Kut 29:31–34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r>
        <w:rPr>
          <w:lang w:val="sw_KE" w:bidi="sw_KE"/>
        </w:rPr>
        <w:t>24:9–11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r>
        <w:rPr>
          <w:lang w:val="sw_KE" w:bidi="sw_KE"/>
        </w:rPr>
        <w:t>29:42</w:t>
      </w:r>
      <w:r>
        <w:rPr>
          <w:lang w:val="sw_KE" w:bidi="sw_KE"/>
        </w:rPr>
        <w:t xml:space="preserve">, </w:t>
      </w:r>
      <w:r>
        <w:rPr>
          <w:lang w:val="sw_KE" w:bidi="sw_KE"/>
        </w:rPr>
        <w:t>43</w:t>
      </w:r>
      <w:r>
        <w:rPr>
          <w:lang w:val="sw_KE" w:bidi="sw_KE"/>
        </w:rPr>
        <w:t>) na kuzungumza nao (</w:t>
      </w:r>
      <w:r>
        <w:rPr>
          <w:lang w:val="sw_KE" w:bidi="sw_KE"/>
        </w:rPr>
        <w:t>29:42</w:t>
      </w:r>
      <w:r>
        <w:rPr>
          <w:lang w:val="sw_KE" w:bidi="sw_KE"/>
        </w:rPr>
        <w:t>). Angeishi kati yao kama Mungu wao (</w:t>
      </w:r>
      <w:r>
        <w:rPr>
          <w:lang w:val="sw_KE" w:bidi="sw_KE"/>
        </w:rPr>
        <w:t>29:45</w:t>
      </w:r>
      <w:r>
        <w:rPr>
          <w:lang w:val="sw_KE" w:bidi="sw_KE"/>
        </w:rPr>
        <w:t xml:space="preserve">, </w:t>
      </w:r>
      <w:r>
        <w:rPr>
          <w:lang w:val="sw_KE" w:bidi="sw_KE"/>
        </w:rPr>
        <w:t>46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r>
        <w:rPr>
          <w:lang w:val="sw_KE" w:bidi="sw_KE"/>
        </w:rPr>
        <w:t>25:23–40</w:t>
      </w:r>
      <w:r>
        <w:rPr>
          <w:lang w:val="sw_KE" w:bidi="sw_KE"/>
        </w:rPr>
        <w:t xml:space="preserve">), labda kutokana na kumbukumbu ya matumizi yake na kuhani katika </w:t>
      </w:r>
      <w:r>
        <w:rPr>
          <w:lang w:val="sw_KE" w:bidi="sw_KE"/>
        </w:rPr>
        <w:t>30:7–10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r>
        <w:rPr>
          <w:lang w:val="sw_KE" w:bidi="sw_KE"/>
        </w:rPr>
        <w:t>Zab 141:2</w:t>
      </w:r>
      <w:r>
        <w:rPr>
          <w:lang w:val="sw_KE" w:bidi="sw_KE"/>
        </w:rPr>
        <w:t xml:space="preserve">; </w:t>
      </w:r>
      <w:r>
        <w:rPr>
          <w:lang w:val="sw_KE" w:bidi="sw_KE"/>
        </w:rPr>
        <w:t>Luka 1:10</w:t>
      </w:r>
      <w:r>
        <w:rPr>
          <w:lang w:val="sw_KE" w:bidi="sw_KE"/>
        </w:rPr>
        <w:t xml:space="preserve">; </w:t>
      </w:r>
      <w:r>
        <w:rPr>
          <w:lang w:val="sw_KE" w:bidi="sw_KE"/>
        </w:rPr>
        <w:t>Ufu 5:8</w:t>
      </w:r>
      <w:r>
        <w:rPr>
          <w:lang w:val="sw_KE" w:bidi="sw_KE"/>
        </w:rPr>
        <w:t xml:space="preserve">; </w:t>
      </w:r>
      <w:r>
        <w:rPr>
          <w:lang w:val="sw_KE" w:bidi="sw_KE"/>
        </w:rPr>
        <w:t>8:3–4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r>
        <w:rPr>
          <w:lang w:val="sw_KE" w:bidi="sw_KE"/>
        </w:rPr>
        <w:t>2 Sam 24</w:t>
      </w:r>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r>
        <w:rPr>
          <w:lang w:val="sw_KE" w:bidi="sw_KE"/>
        </w:rPr>
        <w:t>Kutoka 38:25–26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r>
        <w:rPr>
          <w:lang w:val="sw_KE" w:bidi="sw_KE"/>
        </w:rPr>
        <w:t>30:33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r>
        <w:rPr>
          <w:lang w:val="sw_KE" w:bidi="sw_KE"/>
        </w:rPr>
        <w:t>Mwa 41:38</w:t>
      </w:r>
      <w:r>
        <w:rPr>
          <w:lang w:val="sw_KE" w:bidi="sw_KE"/>
        </w:rPr>
        <w:t xml:space="preserve">; </w:t>
      </w:r>
      <w:r>
        <w:rPr>
          <w:lang w:val="sw_KE" w:bidi="sw_KE"/>
        </w:rPr>
        <w:t>Hes 11:17</w:t>
      </w:r>
      <w:r>
        <w:rPr>
          <w:lang w:val="sw_KE" w:bidi="sw_KE"/>
        </w:rPr>
        <w:t xml:space="preserve">; </w:t>
      </w:r>
      <w:r>
        <w:rPr>
          <w:lang w:val="sw_KE" w:bidi="sw_KE"/>
        </w:rPr>
        <w:t>Amu 6:34</w:t>
      </w:r>
      <w:r>
        <w:rPr>
          <w:lang w:val="sw_KE" w:bidi="sw_KE"/>
        </w:rPr>
        <w:t xml:space="preserve">; </w:t>
      </w:r>
      <w:r>
        <w:rPr>
          <w:lang w:val="sw_KE" w:bidi="sw_KE"/>
        </w:rPr>
        <w:t>14:19</w:t>
      </w:r>
      <w:r>
        <w:rPr>
          <w:lang w:val="sw_KE" w:bidi="sw_KE"/>
        </w:rPr>
        <w:t xml:space="preserve">; </w:t>
      </w:r>
      <w:r>
        <w:rPr>
          <w:lang w:val="sw_KE" w:bidi="sw_KE"/>
        </w:rPr>
        <w:t>1 Sam 10:6</w:t>
      </w:r>
      <w:r>
        <w:rPr>
          <w:lang w:val="sw_KE" w:bidi="sw_KE"/>
        </w:rPr>
        <w:t xml:space="preserve">; </w:t>
      </w:r>
      <w:r>
        <w:rPr>
          <w:lang w:val="sw_KE" w:bidi="sw_KE"/>
        </w:rPr>
        <w:t>16:13</w:t>
      </w:r>
      <w:r>
        <w:rPr>
          <w:lang w:val="sw_KE" w:bidi="sw_KE"/>
        </w:rPr>
        <w:t xml:space="preserve">; </w:t>
      </w:r>
      <w:r>
        <w:rPr>
          <w:lang w:val="sw_KE" w:bidi="sw_KE"/>
        </w:rPr>
        <w:t>Yoeli 2:28–29</w:t>
      </w:r>
      <w:r>
        <w:rPr>
          <w:lang w:val="sw_KE" w:bidi="sw_KE"/>
        </w:rPr>
        <w:t xml:space="preserve">; </w:t>
      </w:r>
      <w:r>
        <w:rPr>
          <w:lang w:val="sw_KE" w:bidi="sw_KE"/>
        </w:rPr>
        <w:t>Mika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r>
        <w:rPr>
          <w:lang w:val="sw_KE" w:bidi="sw_KE"/>
        </w:rPr>
        <w:t>25:1–40:38</w:t>
      </w:r>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r>
        <w:rPr>
          <w:lang w:val="sw_KE" w:bidi="sw_KE"/>
        </w:rPr>
        <w:t>31:13</w:t>
      </w:r>
      <w:r>
        <w:rPr>
          <w:lang w:val="sw_KE" w:bidi="sw_KE"/>
        </w:rPr>
        <w:t xml:space="preserve">, </w:t>
      </w:r>
      <w:r>
        <w:rPr>
          <w:lang w:val="sw_KE" w:bidi="sw_KE"/>
        </w:rPr>
        <w:t>16</w:t>
      </w:r>
      <w:r>
        <w:rPr>
          <w:lang w:val="sw_KE" w:bidi="sw_KE"/>
        </w:rPr>
        <w:t xml:space="preserve">, </w:t>
      </w:r>
      <w:r>
        <w:rPr>
          <w:lang w:val="sw_KE" w:bidi="sw_KE"/>
        </w:rPr>
        <w:t>17</w:t>
      </w:r>
      <w:r>
        <w:rPr>
          <w:lang w:val="sw_KE" w:bidi="sw_KE"/>
        </w:rPr>
        <w:t xml:space="preserve">; tazama pia </w:t>
      </w:r>
      <w:r>
        <w:rPr>
          <w:lang w:val="sw_KE" w:bidi="sw_KE"/>
        </w:rPr>
        <w:t>20:8–11</w:t>
      </w:r>
      <w:r>
        <w:rPr>
          <w:lang w:val="sw_KE" w:bidi="sw_KE"/>
        </w:rPr>
        <w:t xml:space="preserve">; </w:t>
      </w:r>
      <w:r>
        <w:rPr>
          <w:lang w:val="sw_KE" w:bidi="sw_KE"/>
        </w:rPr>
        <w:t>Isa 58:13–14</w:t>
      </w:r>
      <w:r>
        <w:rPr>
          <w:lang w:val="sw_KE" w:bidi="sw_KE"/>
        </w:rPr>
        <w:t xml:space="preserve">; </w:t>
      </w:r>
      <w:r>
        <w:rPr>
          <w:lang w:val="sw_KE" w:bidi="sw_KE"/>
        </w:rPr>
        <w:t>Yer 17:21–27</w:t>
      </w:r>
      <w:r>
        <w:rPr>
          <w:lang w:val="sw_KE" w:bidi="sw_KE"/>
        </w:rPr>
        <w:t xml:space="preserve">; </w:t>
      </w:r>
      <w:r>
        <w:rPr>
          <w:lang w:val="sw_KE" w:bidi="sw_KE"/>
        </w:rPr>
        <w:t>Neh 13:15–22</w:t>
      </w:r>
      <w:r>
        <w:rPr>
          <w:lang w:val="sw_KE" w:bidi="sw_KE"/>
        </w:rPr>
        <w:t>). Sabato pia inasemekana kuwa na umuhimu mkubwa katika kutimiza lengo kuu la Mungu la kuwafanya watu wake watakatifu, yaani, kutengwa kwa ajili ya matumizi yake pekee na kushiriki tabia yake (</w:t>
      </w:r>
      <w:r>
        <w:rPr>
          <w:lang w:val="sw_KE" w:bidi="sw_KE"/>
        </w:rPr>
        <w:t>Kut 31:13</w:t>
      </w:r>
      <w:r>
        <w:rPr>
          <w:lang w:val="sw_KE" w:bidi="sw_KE"/>
        </w:rPr>
        <w:t xml:space="preserve">, </w:t>
      </w:r>
      <w:r>
        <w:rPr>
          <w:lang w:val="sw_KE" w:bidi="sw_KE"/>
        </w:rPr>
        <w:t>14</w:t>
      </w:r>
      <w:r>
        <w:rPr>
          <w:lang w:val="sw_KE" w:bidi="sw_KE"/>
        </w:rPr>
        <w:t xml:space="preserve">, </w:t>
      </w:r>
      <w:r>
        <w:rPr>
          <w:lang w:val="sw_KE" w:bidi="sw_KE"/>
        </w:rPr>
        <w:t>15</w:t>
      </w:r>
      <w:r>
        <w:rPr>
          <w:lang w:val="sw_KE" w:bidi="sw_KE"/>
        </w:rPr>
        <w:t>). Kupumzika kutoka kazi zao wenyewe (</w:t>
      </w:r>
      <w:r>
        <w:rPr>
          <w:lang w:val="sw_KE" w:bidi="sw_KE"/>
        </w:rPr>
        <w:t>31:15</w:t>
      </w:r>
      <w:r>
        <w:rPr>
          <w:lang w:val="sw_KE" w:bidi="sw_KE"/>
        </w:rPr>
        <w:t xml:space="preserve">, </w:t>
      </w:r>
      <w:r>
        <w:rPr>
          <w:lang w:val="sw_KE" w:bidi="sw_KE"/>
        </w:rPr>
        <w:t>17</w:t>
      </w:r>
      <w:r>
        <w:rPr>
          <w:lang w:val="sw_KE" w:bidi="sw_KE"/>
        </w:rPr>
        <w:t xml:space="preserve">) pia ilikuwa njia ya vitendo ya kuonyesha utegemezi wa kweli kwa Mungu ili kukidhi mahitaji yao (tazama </w:t>
      </w:r>
      <w:r>
        <w:rPr>
          <w:lang w:val="sw_KE" w:bidi="sw_KE"/>
        </w:rPr>
        <w:t>20:8–11</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r>
        <w:rPr>
          <w:lang w:val="sw_KE" w:bidi="sw_KE"/>
        </w:rPr>
        <w:t>Hesabu 15:32–36</w:t>
      </w:r>
      <w:r>
        <w:rPr>
          <w:lang w:val="sw_KE" w:bidi="sw_KE"/>
        </w:rPr>
        <w:t xml:space="preserve">). Hii haimaanishi kwamba wafuasi wa Mungu lazima kila mara waadhibu wale wanaofanya makosa haya kwa njia hii; lakini hapa mwanzoni, ilikuwa muhimu kufanya ukweli huu uwe wazi (tazama </w:t>
      </w:r>
      <w:r>
        <w:rPr>
          <w:lang w:val="sw_KE" w:bidi="sw_KE"/>
        </w:rPr>
        <w:t>Matendo 5:1–11</w:t>
      </w:r>
      <w:r>
        <w:rPr>
          <w:lang w:val="sw_KE" w:bidi="sw_KE"/>
        </w:rPr>
        <w:t xml:space="preserve">). Ikiwa ukweli wa kiroho wa somo hili haujafahamika, utiifu wa kiibada pekee hautakuwa na thamani yoyote (tazama </w:t>
      </w:r>
      <w:r>
        <w:rPr>
          <w:lang w:val="sw_KE" w:bidi="sw_KE"/>
        </w:rPr>
        <w:t>Wakolosai 2:16–19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r>
        <w:rPr>
          <w:lang w:val="sw_KE" w:bidi="sw_KE"/>
        </w:rPr>
        <w:t>34:28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r>
        <w:rPr>
          <w:lang w:val="sw_KE" w:bidi="sw_KE"/>
        </w:rPr>
        <w:t>1 Sam 13:7–13</w:t>
      </w:r>
      <w:r>
        <w:rPr>
          <w:lang w:val="sw_KE" w:bidi="sw_KE"/>
        </w:rPr>
        <w:t xml:space="preserve">; </w:t>
      </w:r>
      <w:r>
        <w:rPr>
          <w:lang w:val="sw_KE" w:bidi="sw_KE"/>
        </w:rPr>
        <w:t>Isa 30:15–18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r>
        <w:rPr>
          <w:lang w:val="sw_KE" w:bidi="sw_KE"/>
        </w:rPr>
        <w:t>24:18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r>
        <w:rPr>
          <w:lang w:val="sw_KE" w:bidi="sw_KE"/>
        </w:rPr>
        <w:t>25–31</w:t>
      </w:r>
      <w:r>
        <w:rPr>
          <w:lang w:val="sw_KE" w:bidi="sw_KE"/>
        </w:rPr>
        <w:t xml:space="preserve">). Hata hivyo, Waisraeli walijaribu kukidhi mahitaji yao wenyewe. Ushirika na Mungu unahitaji kumtegemea yeye (tazama </w:t>
      </w:r>
      <w:r>
        <w:rPr>
          <w:lang w:val="sw_KE" w:bidi="sw_KE"/>
        </w:rPr>
        <w:t>Yohana 15:5</w:t>
      </w:r>
      <w:r>
        <w:rPr>
          <w:lang w:val="sw_KE" w:bidi="sw_KE"/>
        </w:rPr>
        <w:t xml:space="preserve">; </w:t>
      </w:r>
      <w:r>
        <w:rPr>
          <w:lang w:val="sw_KE" w:bidi="sw_KE"/>
        </w:rPr>
        <w:t>2 Kor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r>
        <w:rPr>
          <w:lang w:val="sw_KE" w:bidi="sw_KE"/>
        </w:rPr>
        <w:t>25:1–9</w:t>
      </w:r>
      <w:r>
        <w:rPr>
          <w:lang w:val="sw_KE" w:bidi="sw_KE"/>
        </w:rPr>
        <w:t xml:space="preserve">; </w:t>
      </w:r>
      <w:r>
        <w:rPr>
          <w:lang w:val="sw_KE" w:bidi="sw_KE"/>
        </w:rPr>
        <w:t>35:4–36:7</w:t>
      </w:r>
      <w:r>
        <w:rPr>
          <w:lang w:val="sw_KE" w:bidi="sw_KE"/>
        </w:rPr>
        <w:t>) na kushiriki katika kazi chini ya uongozi wa mtu wa kawaida aliyejazwa na Roho (</w:t>
      </w:r>
      <w:r>
        <w:rPr>
          <w:lang w:val="sw_KE" w:bidi="sw_KE"/>
        </w:rPr>
        <w:t>31:1–6</w:t>
      </w:r>
      <w:r>
        <w:rPr>
          <w:lang w:val="sw_KE" w:bidi="sw_KE"/>
        </w:rPr>
        <w:t xml:space="preserve">; </w:t>
      </w:r>
      <w:r>
        <w:rPr>
          <w:lang w:val="sw_KE" w:bidi="sw_KE"/>
        </w:rPr>
        <w:t>36:1–2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r>
        <w:rPr>
          <w:lang w:val="sw_KE" w:bidi="sw_KE"/>
        </w:rPr>
        <w:t>32:1</w:t>
      </w:r>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r>
        <w:rPr>
          <w:lang w:val="sw_KE" w:bidi="sw_KE"/>
        </w:rPr>
        <w:t>32:4</w:t>
      </w:r>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r>
        <w:rPr>
          <w:lang w:val="sw_KE" w:bidi="sw_KE"/>
        </w:rPr>
        <w:t>Mwa 26:8</w:t>
      </w:r>
      <w:r>
        <w:rPr>
          <w:lang w:val="sw_KE" w:bidi="sw_KE"/>
        </w:rPr>
        <w:t xml:space="preserve">, “kukumbatia”), ambayo inawezekana ni hali ilivyo hapa. Ibada ya ishara ya uzazi kama vile fahali mara nyingi ilikuwa ikifuatana na shughuli za ngono kwa upande wa waabudu (tazama </w:t>
      </w:r>
      <w:r>
        <w:rPr>
          <w:lang w:val="sw_KE" w:bidi="sw_KE"/>
        </w:rPr>
        <w:t>1 Kor 10:7–8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r>
        <w:rPr>
          <w:lang w:val="sw_KE" w:bidi="sw_KE"/>
        </w:rPr>
        <w:t>32:1</w:t>
      </w:r>
      <w:r>
        <w:rPr>
          <w:lang w:val="sw_KE" w:bidi="sw_KE"/>
        </w:rPr>
        <w:t xml:space="preserve">). Mungu hakuwa "akimjaribu" Mose kwa maana ya "kumshawishi kufanya uovu" (tazama </w:t>
      </w:r>
      <w:r>
        <w:rPr>
          <w:lang w:val="sw_KE" w:bidi="sw_KE"/>
        </w:rPr>
        <w:t>Yak 1:13–14</w:t>
      </w:r>
      <w:r>
        <w:rPr>
          <w:lang w:val="sw_KE" w:bidi="sw_KE"/>
        </w:rPr>
        <w:t xml:space="preserve">), bali alikuwa akimweka Mose katika hali ambapo alikabiliwa na chaguo wazi ambalo lingeweza kumpeleka katika mwelekeo tofauti (linganisha </w:t>
      </w:r>
      <w:r>
        <w:rPr>
          <w:lang w:val="sw_KE" w:bidi="sw_KE"/>
        </w:rPr>
        <w:t>1 Fal 22:19–23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r>
        <w:rPr>
          <w:lang w:val="sw_KE" w:bidi="sw_KE"/>
        </w:rPr>
        <w:t>32:11</w:t>
      </w:r>
      <w:r>
        <w:rPr>
          <w:lang w:val="sw_KE" w:bidi="sw_KE"/>
        </w:rPr>
        <w:t>). Alijua kwamba Mungu ni mwenye haki na mwaminifu na kwamba hangeweza kuwaokoa watu ili tu kuwaangamiza (</w:t>
      </w:r>
      <w:r>
        <w:rPr>
          <w:lang w:val="sw_KE" w:bidi="sw_KE"/>
        </w:rPr>
        <w:t>32:12</w:t>
      </w:r>
      <w:r>
        <w:rPr>
          <w:lang w:val="sw_KE" w:bidi="sw_KE"/>
        </w:rPr>
        <w:t>). Alikataa mwaliko wa kuwa baba wa taifa kubwa, kwani hilo lingemaanisha Mungu kuvunja ahadi zake kwa Abrahamu, Isaka, na Yakobo (</w:t>
      </w:r>
      <w:r>
        <w:rPr>
          <w:lang w:val="sw_KE" w:bidi="sw_KE"/>
        </w:rPr>
        <w:t>32:13</w:t>
      </w:r>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r>
        <w:rPr>
          <w:lang w:val="sw_KE" w:bidi="sw_KE"/>
        </w:rPr>
        <w:t>32:15–19</w:t>
      </w:r>
      <w:r>
        <w:rPr>
          <w:lang w:val="sw_KE" w:bidi="sw_KE"/>
        </w:rPr>
        <w:t>), akaangamiza ndama (</w:t>
      </w:r>
      <w:r>
        <w:rPr>
          <w:lang w:val="sw_KE" w:bidi="sw_KE"/>
        </w:rPr>
        <w:t>32:20</w:t>
      </w:r>
      <w:r>
        <w:rPr>
          <w:lang w:val="sw_KE" w:bidi="sw_KE"/>
        </w:rPr>
        <w:t>), akamkabili Aroni (</w:t>
      </w:r>
      <w:r>
        <w:rPr>
          <w:lang w:val="sw_KE" w:bidi="sw_KE"/>
        </w:rPr>
        <w:t>32:21–25</w:t>
      </w:r>
      <w:r>
        <w:rPr>
          <w:lang w:val="sw_KE" w:bidi="sw_KE"/>
        </w:rPr>
        <w:t>), na akaamuru viongozi wauawe (</w:t>
      </w:r>
      <w:r>
        <w:rPr>
          <w:lang w:val="sw_KE" w:bidi="sw_KE"/>
        </w:rPr>
        <w:t>32:26–29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r>
        <w:rPr>
          <w:lang w:val="sw_KE" w:bidi="sw_KE"/>
        </w:rPr>
        <w:t>34:1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r>
        <w:rPr>
          <w:lang w:val="sw_KE" w:bidi="sw_KE"/>
        </w:rPr>
        <w:t>32:4</w:t>
      </w:r>
      <w:r>
        <w:rPr>
          <w:lang w:val="sw_KE" w:bidi="sw_KE"/>
        </w:rPr>
        <w:t>). Aroni alitaka Mose aamini kwamba yote "yalitokea tu" (</w:t>
      </w:r>
      <w:r>
        <w:rPr>
          <w:lang w:val="sw_KE" w:bidi="sw_KE"/>
        </w:rPr>
        <w:t>32:24</w:t>
      </w:r>
      <w:r>
        <w:rPr>
          <w:lang w:val="sw_KE" w:bidi="sw_KE"/>
        </w:rPr>
        <w:t>) na kwamba hakuwa na chaguo kwa sababu watu walikuwa waovu sana (</w:t>
      </w:r>
      <w:r>
        <w:rPr>
          <w:lang w:val="sw_KE" w:bidi="sw_KE"/>
        </w:rPr>
        <w:t>32:22</w:t>
      </w:r>
      <w:r>
        <w:rPr>
          <w:lang w:val="sw_KE" w:bidi="sw_KE"/>
        </w:rPr>
        <w:t>). Mose hakuweza kudanganywa. Alijua kwamba Aroni angeweza kuwaongoza watu lakini aliwaacha wakawa nje ya udhibiti kabisa (</w:t>
      </w:r>
      <w:r>
        <w:rPr>
          <w:lang w:val="sw_KE" w:bidi="sw_KE"/>
        </w:rPr>
        <w:t>32:25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r>
        <w:rPr>
          <w:lang w:val="sw_KE" w:bidi="sw_KE"/>
        </w:rPr>
        <w:t>Ezek 36:19–20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r>
        <w:rPr>
          <w:lang w:val="sw_KE" w:bidi="sw_KE"/>
        </w:rPr>
        <w:t>32:26</w:t>
      </w:r>
      <w:r>
        <w:rPr>
          <w:lang w:val="sw_KE" w:bidi="sw_KE"/>
        </w:rPr>
        <w:t>) walikuwa tayari kukabiliana na dhambi ambayo Aroni alikuwa ameiruhusu. Ingawa Mose aliwaamuru kuua kila mtu (</w:t>
      </w:r>
      <w:r>
        <w:rPr>
          <w:lang w:val="sw_KE" w:bidi="sw_KE"/>
        </w:rPr>
        <w:t>32:27</w:t>
      </w:r>
      <w:r>
        <w:rPr>
          <w:lang w:val="sw_KE" w:bidi="sw_KE"/>
        </w:rPr>
        <w:t>), idadi ya watu 3,000 (</w:t>
      </w:r>
      <w:r>
        <w:rPr>
          <w:lang w:val="sw_KE" w:bidi="sw_KE"/>
        </w:rPr>
        <w:t>32:28</w:t>
      </w:r>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r>
        <w:rPr>
          <w:lang w:val="sw_KE" w:bidi="sw_KE"/>
        </w:rPr>
        <w:t>28:1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r>
        <w:rPr>
          <w:lang w:val="sw_KE" w:bidi="sw_KE"/>
        </w:rPr>
        <w:t>3:17</w:t>
      </w:r>
      <w:r>
        <w:rPr>
          <w:lang w:val="sw_KE" w:bidi="sw_KE"/>
        </w:rPr>
        <w:t xml:space="preserve">; </w:t>
      </w:r>
      <w:r>
        <w:rPr>
          <w:lang w:val="sw_KE" w:bidi="sw_KE"/>
        </w:rPr>
        <w:t>32:13</w:t>
      </w:r>
      <w:r>
        <w:rPr>
          <w:lang w:val="sw_KE" w:bidi="sw_KE"/>
        </w:rPr>
        <w:t xml:space="preserve">; </w:t>
      </w:r>
      <w:r>
        <w:rPr>
          <w:lang w:val="sw_KE" w:bidi="sw_KE"/>
        </w:rPr>
        <w:t>33:1</w:t>
      </w:r>
      <w:r>
        <w:rPr>
          <w:lang w:val="sw_KE" w:bidi="sw_KE"/>
        </w:rPr>
        <w:t xml:space="preserve">). • wakati ninapokuja kuita watu kuwajibika: Kwa sababu ya rehema ya Mungu, hukumu inaweza isije mara moja (ingawa katika tukio hili Mungu alituma jangwa hivi karibuni, </w:t>
      </w:r>
      <w:r>
        <w:rPr>
          <w:lang w:val="sw_KE" w:bidi="sw_KE"/>
        </w:rPr>
        <w:t>32:35</w:t>
      </w:r>
      <w:r>
        <w:rPr>
          <w:lang w:val="sw_KE" w:bidi="sw_KE"/>
        </w:rPr>
        <w:t xml:space="preserve">), lakini itakuja kwa wale wanaoendelea kutenda dhambi (tazama </w:t>
      </w:r>
      <w:r>
        <w:rPr>
          <w:lang w:val="sw_KE" w:bidi="sw_KE"/>
        </w:rPr>
        <w:t>Matt 13:24–30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r>
        <w:rPr>
          <w:lang w:val="sw_KE" w:bidi="sw_KE"/>
        </w:rPr>
        <w:t>33:3</w:t>
      </w:r>
      <w:r>
        <w:rPr>
          <w:lang w:val="sw_KE" w:bidi="sw_KE"/>
        </w:rPr>
        <w:t xml:space="preserve">; lakini tazama pia </w:t>
      </w:r>
      <w:r>
        <w:rPr>
          <w:lang w:val="sw_KE" w:bidi="sw_KE"/>
        </w:rPr>
        <w:t>33:14–17</w:t>
      </w:r>
      <w:r>
        <w:rPr>
          <w:lang w:val="sw_KE" w:bidi="sw_KE"/>
        </w:rPr>
        <w:t>). Badala yake, angewatuma malaika (</w:t>
      </w:r>
      <w:r>
        <w:rPr>
          <w:lang w:val="sw_KE" w:bidi="sw_KE"/>
        </w:rPr>
        <w:t>33:2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r>
        <w:rPr>
          <w:lang w:val="sw_KE" w:bidi="sw_KE"/>
        </w:rPr>
        <w:t>3:2</w:t>
      </w:r>
      <w:r>
        <w:rPr>
          <w:lang w:val="sw_KE" w:bidi="sw_KE"/>
        </w:rPr>
        <w:t xml:space="preserve">; </w:t>
      </w:r>
      <w:r>
        <w:rPr>
          <w:lang w:val="sw_KE" w:bidi="sw_KE"/>
        </w:rPr>
        <w:t>23:20–23</w:t>
      </w:r>
      <w:r>
        <w:rPr>
          <w:lang w:val="sw_KE" w:bidi="sw_KE"/>
        </w:rPr>
        <w:t>). Au, Mungu huenda alikuwa akisema kwamba ingawa angewatangulia katika nafsi ya malaika (</w:t>
      </w:r>
      <w:r>
        <w:rPr>
          <w:lang w:val="sw_KE" w:bidi="sw_KE"/>
        </w:rPr>
        <w:t>33:2</w:t>
      </w:r>
      <w:r>
        <w:rPr>
          <w:lang w:val="sw_KE" w:bidi="sw_KE"/>
        </w:rPr>
        <w:t>), hangeishi kati yao (</w:t>
      </w:r>
      <w:r>
        <w:rPr>
          <w:lang w:val="sw_KE" w:bidi="sw_KE"/>
        </w:rPr>
        <w:t>33:3</w:t>
      </w:r>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r>
        <w:rPr>
          <w:lang w:val="sw_KE" w:bidi="sw_KE"/>
        </w:rPr>
        <w:t>24:7–8</w:t>
      </w:r>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r>
        <w:rPr>
          <w:lang w:val="sw_KE" w:bidi="sw_KE"/>
        </w:rPr>
        <w:t>33:4</w:t>
      </w:r>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r>
        <w:rPr>
          <w:lang w:val="sw_KE" w:bidi="sw_KE"/>
        </w:rPr>
        <w:t>Hes 2:1–31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r>
        <w:rPr>
          <w:lang w:val="sw_KE" w:bidi="sw_KE"/>
        </w:rPr>
        <w:t>33:1–6</w:t>
      </w:r>
      <w:r>
        <w:rPr>
          <w:lang w:val="sw_KE" w:bidi="sw_KE"/>
        </w:rPr>
        <w:t xml:space="preserve"> na </w:t>
      </w:r>
      <w:r>
        <w:rPr>
          <w:lang w:val="sw_KE" w:bidi="sw_KE"/>
        </w:rPr>
        <w:t>33:12–23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r>
        <w:rPr>
          <w:lang w:val="sw_KE" w:bidi="sw_KE"/>
        </w:rPr>
        <w:t>33:11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r>
        <w:rPr>
          <w:lang w:val="sw_KE" w:bidi="sw_KE"/>
        </w:rPr>
        <w:t>17:9–13</w:t>
      </w:r>
      <w:r>
        <w:rPr>
          <w:lang w:val="sw_KE" w:bidi="sw_KE"/>
        </w:rPr>
        <w:t xml:space="preserve">), sasa alikuwa anapata uzoefu kama kiongozi wa kiroho (tazama pia </w:t>
      </w:r>
      <w:r>
        <w:rPr>
          <w:lang w:val="sw_KE" w:bidi="sw_KE"/>
        </w:rPr>
        <w:t>24:13</w:t>
      </w:r>
      <w:r>
        <w:rPr>
          <w:lang w:val="sw_KE" w:bidi="sw_KE"/>
        </w:rPr>
        <w:t>). Inawezekana alibaki nyuma kulinda hema, kazi ambayo baadaye Walawi wangetimiza na Maskani (</w:t>
      </w:r>
      <w:r>
        <w:rPr>
          <w:lang w:val="sw_KE" w:bidi="sw_KE"/>
        </w:rPr>
        <w:t>1 Mambo ya Nyakati 26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r>
        <w:rPr>
          <w:lang w:val="sw_KE" w:bidi="sw_KE"/>
        </w:rPr>
        <w:t>33:14–15</w:t>
      </w:r>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r>
        <w:rPr>
          <w:lang w:val="sw_KE" w:bidi="sw_KE"/>
        </w:rPr>
        <w:t>33:11</w:t>
      </w:r>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r>
        <w:rPr>
          <w:lang w:val="sw_KE" w:bidi="sw_KE"/>
        </w:rPr>
        <w:t>Rom 9:14–16</w:t>
      </w:r>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r>
        <w:rPr>
          <w:lang w:val="sw_KE" w:bidi="sw_KE"/>
        </w:rPr>
        <w:t>33:22</w:t>
      </w:r>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r>
        <w:rPr>
          <w:lang w:val="sw_KE" w:bidi="sw_KE"/>
        </w:rPr>
        <w:t>19:12–13</w:t>
      </w:r>
      <w:r>
        <w:rPr>
          <w:lang w:val="sw_KE" w:bidi="sw_KE"/>
        </w:rPr>
        <w:t xml:space="preserve">, </w:t>
      </w:r>
      <w:r>
        <w:rPr>
          <w:lang w:val="sw_KE" w:bidi="sw_KE"/>
        </w:rPr>
        <w:t>21–25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r>
        <w:rPr>
          <w:lang w:val="sw_KE" w:bidi="sw_KE"/>
        </w:rPr>
        <w:t>33:18</w:t>
      </w:r>
      <w:r>
        <w:rPr>
          <w:lang w:val="sw_KE" w:bidi="sw_KE"/>
        </w:rPr>
        <w:t>), alimwonyesha Mose wema wake (</w:t>
      </w:r>
      <w:r>
        <w:rPr>
          <w:lang w:val="sw_KE" w:bidi="sw_KE"/>
        </w:rPr>
        <w:t>34:1–9</w:t>
      </w:r>
      <w:r>
        <w:rPr>
          <w:lang w:val="sw_KE" w:bidi="sw_KE"/>
        </w:rPr>
        <w:t>), na akahuisha agano (</w:t>
      </w:r>
      <w:r>
        <w:rPr>
          <w:lang w:val="sw_KE" w:bidi="sw_KE"/>
        </w:rPr>
        <w:t>34:10–35</w:t>
      </w:r>
      <w:r>
        <w:rPr>
          <w:lang w:val="sw_KE" w:bidi="sw_KE"/>
        </w:rPr>
        <w:t>). Uhuishaji huu ulikuwa tamko la upande mmoja kutoka kwa Mungu. Mungu angeenda na watu wake, akidumisha ahadi za agano hata ingawa walikuwa wamevunja agano (</w:t>
      </w:r>
      <w:r>
        <w:rPr>
          <w:lang w:val="sw_KE" w:bidi="sw_KE"/>
        </w:rPr>
        <w:t>32:1–6</w:t>
      </w:r>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r>
        <w:rPr>
          <w:lang w:val="sw_KE" w:bidi="sw_KE"/>
        </w:rPr>
        <w:t>33:19</w:t>
      </w:r>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r>
        <w:rPr>
          <w:lang w:val="sw_KE" w:bidi="sw_KE"/>
        </w:rPr>
        <w:t>20:5–6</w:t>
      </w:r>
      <w:r>
        <w:rPr>
          <w:lang w:val="sw_KE" w:bidi="sw_KE"/>
        </w:rPr>
        <w:t xml:space="preserve">; </w:t>
      </w:r>
      <w:r>
        <w:rPr>
          <w:lang w:val="sw_KE" w:bidi="sw_KE"/>
        </w:rPr>
        <w:t>33:19</w:t>
      </w:r>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r>
        <w:rPr>
          <w:lang w:val="sw_KE" w:bidi="sw_KE"/>
        </w:rPr>
        <w:t>Kumb 7:9–11</w:t>
      </w:r>
      <w:r>
        <w:rPr>
          <w:lang w:val="sw_KE" w:bidi="sw_KE"/>
        </w:rPr>
        <w:t xml:space="preserve">. • Naweka dhambi za wazazi: Dhambi zetu zinaathiri vizazi vijavyo, lakini Mungu anapunguza athari za asili za dhambi hizo kwa vizazi vitatu au vinne. Tazama pia </w:t>
      </w:r>
      <w:r>
        <w:rPr>
          <w:lang w:val="sw_KE" w:bidi="sw_KE"/>
        </w:rPr>
        <w:t>Kut 20:5–6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r>
        <w:rPr>
          <w:lang w:val="sw_KE" w:bidi="sw_KE"/>
        </w:rPr>
        <w:t>33:14</w:t>
      </w:r>
      <w:r>
        <w:rPr>
          <w:lang w:val="sw_KE" w:bidi="sw_KE"/>
        </w:rPr>
        <w:t xml:space="preserve">, </w:t>
      </w:r>
      <w:r>
        <w:rPr>
          <w:lang w:val="sw_KE" w:bidi="sw_KE"/>
        </w:rPr>
        <w:t>17</w:t>
      </w:r>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r>
        <w:rPr>
          <w:lang w:val="sw_KE" w:bidi="sw_KE"/>
        </w:rPr>
        <w:t>19:5–6</w:t>
      </w:r>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r>
        <w:rPr>
          <w:lang w:val="sw_KE" w:bidi="sw_KE"/>
        </w:rPr>
        <w:t>34:11</w:t>
      </w:r>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r>
        <w:rPr>
          <w:lang w:val="sw_KE" w:bidi="sw_KE"/>
        </w:rPr>
        <w:t>34:12</w:t>
      </w:r>
      <w:r>
        <w:rPr>
          <w:lang w:val="sw_KE" w:bidi="sw_KE"/>
        </w:rPr>
        <w:t xml:space="preserve">, </w:t>
      </w:r>
      <w:r>
        <w:rPr>
          <w:lang w:val="sw_KE" w:bidi="sw_KE"/>
        </w:rPr>
        <w:t>15–16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r>
        <w:rPr>
          <w:lang w:val="sw_KE" w:bidi="sw_KE"/>
        </w:rPr>
        <w:t>Amu 6:25</w:t>
      </w:r>
      <w:r>
        <w:rPr>
          <w:lang w:val="sw_KE" w:bidi="sw_KE"/>
        </w:rPr>
        <w:t xml:space="preserve">; </w:t>
      </w:r>
      <w:r>
        <w:rPr>
          <w:lang w:val="sw_KE" w:bidi="sw_KE"/>
        </w:rPr>
        <w:t>1 Fal 14:15</w:t>
      </w:r>
      <w:r>
        <w:rPr>
          <w:lang w:val="sw_KE" w:bidi="sw_KE"/>
        </w:rPr>
        <w:t xml:space="preserve">; </w:t>
      </w:r>
      <w:r>
        <w:rPr>
          <w:lang w:val="sw_KE" w:bidi="sw_KE"/>
        </w:rPr>
        <w:t>2 Fal 23:15</w:t>
      </w:r>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r>
        <w:rPr>
          <w:lang w:val="sw_KE" w:bidi="sw_KE"/>
        </w:rPr>
        <w:t>Mwa 24:3</w:t>
      </w:r>
      <w:r>
        <w:rPr>
          <w:lang w:val="sw_KE" w:bidi="sw_KE"/>
        </w:rPr>
        <w:t xml:space="preserve">; </w:t>
      </w:r>
      <w:r>
        <w:rPr>
          <w:lang w:val="sw_KE" w:bidi="sw_KE"/>
        </w:rPr>
        <w:t>Ezra 9:1–2</w:t>
      </w:r>
      <w:r>
        <w:rPr>
          <w:lang w:val="sw_KE" w:bidi="sw_KE"/>
        </w:rPr>
        <w:t xml:space="preserve">; linganisha </w:t>
      </w:r>
      <w:r>
        <w:rPr>
          <w:lang w:val="sw_KE" w:bidi="sw_KE"/>
        </w:rPr>
        <w:t>2 Kor 6:14–18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r>
        <w:rPr>
          <w:lang w:val="sw_KE" w:bidi="sw_KE"/>
        </w:rPr>
        <w:t>23:14–17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r>
        <w:rPr>
          <w:lang w:val="sw_KE" w:bidi="sw_KE"/>
        </w:rPr>
        <w:t>34:27</w:t>
      </w:r>
      <w:r>
        <w:rPr>
          <w:lang w:val="sw_KE" w:bidi="sw_KE"/>
        </w:rPr>
        <w:t>). Amri Kumi, ambazo ni muhtasari wa masharti hayo, ziliandikwa kwenye vibao vipya (</w:t>
      </w:r>
      <w:r>
        <w:rPr>
          <w:lang w:val="sw_KE" w:bidi="sw_KE"/>
        </w:rPr>
        <w:t>34:28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r>
        <w:rPr>
          <w:lang w:val="sw_KE" w:bidi="sw_KE"/>
        </w:rPr>
        <w:t>34:30</w:t>
      </w:r>
      <w:r>
        <w:rPr>
          <w:lang w:val="sw_KE" w:bidi="sw_KE"/>
        </w:rPr>
        <w:t xml:space="preserve">) mwangaza wake ulisababisha wakati wa mazungumzo ya kawaida (tazama </w:t>
      </w:r>
      <w:r>
        <w:rPr>
          <w:lang w:val="sw_KE" w:bidi="sw_KE"/>
        </w:rPr>
        <w:t>2 Kor 3:7–18</w:t>
      </w:r>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r>
        <w:rPr>
          <w:lang w:val="sw_KE" w:bidi="sw_KE"/>
        </w:rPr>
        <w:t>25:1–31:18</w:t>
      </w:r>
      <w:r>
        <w:rPr>
          <w:lang w:val="sw_KE" w:bidi="sw_KE"/>
        </w:rPr>
        <w:t xml:space="preserve">. Kuna mabadiliko kutoka hali ya amri hadi hali ya kueleza, na pia kuna mabadiliko fulani katika mpangilio. Kurudiwa huku kunasisitiza kwamba kazi ilifanyika kama Mungu alivyokuwa ameamuru (tazama </w:t>
      </w:r>
      <w:r>
        <w:rPr>
          <w:lang w:val="sw_KE" w:bidi="sw_KE"/>
        </w:rPr>
        <w:t>40:16</w:t>
      </w:r>
      <w:r>
        <w:rPr>
          <w:lang w:val="sw_KE" w:bidi="sw_KE"/>
        </w:rPr>
        <w:t>). Watu walijaribu kupata uwepo wa Mungu kwa njia yao wenyewe kupitia ndama wa dhahabu, na matokeo yalikuwa maafa. Sasa walikuwa wanafanya kwa njia ya Mungu, na matokeo yalikuwa baraka (</w:t>
      </w:r>
      <w:r>
        <w:rPr>
          <w:lang w:val="sw_KE" w:bidi="sw_KE"/>
        </w:rPr>
        <w:t>40:34–38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r>
        <w:rPr>
          <w:lang w:val="sw_KE" w:bidi="sw_KE"/>
        </w:rPr>
        <w:t>35:4–9</w:t>
      </w:r>
      <w:r>
        <w:rPr>
          <w:lang w:val="sw_KE" w:bidi="sw_KE"/>
        </w:rPr>
        <w:t>) kulingana na jinsi mioyo yao ilivyosisimka na roho zao zilivyohamasishwa (</w:t>
      </w:r>
      <w:r>
        <w:rPr>
          <w:lang w:val="sw_KE" w:bidi="sw_KE"/>
        </w:rPr>
        <w:t>35:21</w:t>
      </w:r>
      <w:r>
        <w:rPr>
          <w:lang w:val="sw_KE" w:bidi="sw_KE"/>
        </w:rPr>
        <w:t>). Labda kwa sababu aina mbalimbali za zawadi zilimaanisha kwamba kila mtu angeweza kuleta kitu na kwa sababu utoaji ulikuwa wa hiari, watu walitoa sana na walilazimika kuamriwa kuacha (</w:t>
      </w:r>
      <w:r>
        <w:rPr>
          <w:lang w:val="sw_KE" w:bidi="sw_KE"/>
        </w:rPr>
        <w:t>36:4–7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r>
        <w:rPr>
          <w:lang w:val="sw_KE" w:bidi="sw_KE"/>
        </w:rPr>
        <w:t>37:1</w:t>
      </w:r>
      <w:r>
        <w:rPr>
          <w:lang w:val="sw_KE" w:bidi="sw_KE"/>
        </w:rPr>
        <w:t xml:space="preserve">, </w:t>
      </w:r>
      <w:r>
        <w:rPr>
          <w:lang w:val="sw_KE" w:bidi="sw_KE"/>
        </w:rPr>
        <w:t>10</w:t>
      </w:r>
      <w:r>
        <w:rPr>
          <w:lang w:val="sw_KE" w:bidi="sw_KE"/>
        </w:rPr>
        <w:t xml:space="preserve">, </w:t>
      </w:r>
      <w:r>
        <w:rPr>
          <w:lang w:val="sw_KE" w:bidi="sw_KE"/>
        </w:rPr>
        <w:t>17</w:t>
      </w:r>
      <w:r>
        <w:rPr>
          <w:lang w:val="sw_KE" w:bidi="sw_KE"/>
        </w:rPr>
        <w:t xml:space="preserve">, </w:t>
      </w:r>
      <w:r>
        <w:rPr>
          <w:lang w:val="sw_KE" w:bidi="sw_KE"/>
        </w:rPr>
        <w:t>25</w:t>
      </w:r>
      <w:r>
        <w:rPr>
          <w:lang w:val="sw_KE" w:bidi="sw_KE"/>
        </w:rPr>
        <w:t>) pamoja na ua na samani zake (</w:t>
      </w:r>
      <w:r>
        <w:rPr>
          <w:lang w:val="sw_KE" w:bidi="sw_KE"/>
        </w:rPr>
        <w:t>38:1</w:t>
      </w:r>
      <w:r>
        <w:rPr>
          <w:lang w:val="sw_KE" w:bidi="sw_KE"/>
        </w:rPr>
        <w:t xml:space="preserve">, </w:t>
      </w:r>
      <w:r>
        <w:rPr>
          <w:lang w:val="sw_KE" w:bidi="sw_KE"/>
        </w:rPr>
        <w:t>8</w:t>
      </w:r>
      <w:r>
        <w:rPr>
          <w:lang w:val="sw_KE" w:bidi="sw_KE"/>
        </w:rPr>
        <w:t xml:space="preserve">, </w:t>
      </w:r>
      <w:r>
        <w:rPr>
          <w:lang w:val="sw_KE" w:bidi="sw_KE"/>
        </w:rPr>
        <w:t>9</w:t>
      </w:r>
      <w:r>
        <w:rPr>
          <w:lang w:val="sw_KE" w:bidi="sw_KE"/>
        </w:rPr>
        <w:t xml:space="preserve">, </w:t>
      </w:r>
      <w:r>
        <w:rPr>
          <w:lang w:val="sw_KE" w:bidi="sw_KE"/>
        </w:rPr>
        <w:t>18</w:t>
      </w:r>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r>
        <w:rPr>
          <w:lang w:val="sw_KE" w:bidi="sw_KE"/>
        </w:rPr>
        <w:t>38:9–20</w:t>
      </w:r>
      <w:r>
        <w:rPr>
          <w:lang w:val="sw_KE" w:bidi="sw_KE"/>
        </w:rPr>
        <w:t>) na vifaa vyake, ikijumuisha madhabahu ya sadaka ya kuteketezwa (</w:t>
      </w:r>
      <w:r>
        <w:rPr>
          <w:lang w:val="sw_KE" w:bidi="sw_KE"/>
        </w:rPr>
        <w:t>38:1–7</w:t>
      </w:r>
      <w:r>
        <w:rPr>
          <w:lang w:val="sw_KE" w:bidi="sw_KE"/>
        </w:rPr>
        <w:t>) na beseni la kuoshea (</w:t>
      </w:r>
      <w:r>
        <w:rPr>
          <w:lang w:val="sw_KE" w:bidi="sw_KE"/>
        </w:rPr>
        <w:t>38:8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r>
        <w:rPr>
          <w:lang w:val="sw_KE" w:bidi="sw_KE"/>
        </w:rPr>
        <w:t>30:17–21</w:t>
      </w:r>
      <w:r>
        <w:rPr>
          <w:lang w:val="sw_KE" w:bidi="sw_KE"/>
        </w:rPr>
        <w:t>) ilijumuishwa katika maagizo kwa makuhani (</w:t>
      </w:r>
      <w:r>
        <w:rPr>
          <w:lang w:val="sw_KE" w:bidi="sw_KE"/>
        </w:rPr>
        <w:t>29:38–30:38</w:t>
      </w:r>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r>
        <w:rPr>
          <w:lang w:val="sw_KE" w:bidi="sw_KE"/>
        </w:rPr>
        <w:t>12:35–36</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r>
        <w:rPr>
          <w:lang w:val="sw_KE" w:bidi="sw_KE"/>
        </w:rPr>
        <w:t>30:11–16</w:t>
      </w:r>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r>
        <w:rPr>
          <w:lang w:val="sw_KE" w:bidi="sw_KE"/>
        </w:rPr>
        <w:t>Kutoka 28:1–43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r>
        <w:rPr>
          <w:lang w:val="sw_KE" w:bidi="sw_KE"/>
        </w:rPr>
        <w:t xml:space="preserve">28:36 </w:t>
      </w:r>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r>
        <w:rPr>
          <w:lang w:val="sw_KE" w:bidi="sw_KE"/>
        </w:rPr>
        <w:t>39:43</w:t>
      </w:r>
      <w:r>
        <w:rPr>
          <w:lang w:val="sw_KE" w:bidi="sw_KE"/>
        </w:rPr>
        <w:t>). Kwa hiyo, Mose aliwabariki badala ya kuwahukumu, tofauti na walipokuwa wakijaribu kutafuta uwepo wa Mungu kwa njia zao wenyewe (</w:t>
      </w:r>
      <w:r>
        <w:rPr>
          <w:lang w:val="sw_KE" w:bidi="sw_KE"/>
        </w:rPr>
        <w:t>32:27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r>
        <w:rPr>
          <w:lang w:val="sw_KE" w:bidi="sw_KE"/>
        </w:rPr>
        <w:t>40:1–15</w:t>
      </w:r>
      <w:r>
        <w:rPr>
          <w:lang w:val="sw_KE" w:bidi="sw_KE"/>
        </w:rPr>
        <w:t>) na inaendelea na ripoti ya jinsi Mose alivyotii amri hizo (</w:t>
      </w:r>
      <w:r>
        <w:rPr>
          <w:lang w:val="sw_KE" w:bidi="sw_KE"/>
        </w:rPr>
        <w:t>40:16–33</w:t>
      </w:r>
      <w:r>
        <w:rPr>
          <w:lang w:val="sw_KE" w:bidi="sw_KE"/>
        </w:rPr>
        <w:t>). • Kauli iliyojirudia kwamba Mose alifanya kila kitu kama Bwana alivyomwamuru (</w:t>
      </w:r>
      <w:r>
        <w:rPr>
          <w:lang w:val="sw_KE" w:bidi="sw_KE"/>
        </w:rPr>
        <w:t>40:16</w:t>
      </w:r>
      <w:r>
        <w:rPr>
          <w:lang w:val="sw_KE" w:bidi="sw_KE"/>
        </w:rPr>
        <w:t xml:space="preserve">, </w:t>
      </w:r>
      <w:r>
        <w:rPr>
          <w:lang w:val="sw_KE" w:bidi="sw_KE"/>
        </w:rPr>
        <w:t>19</w:t>
      </w:r>
      <w:r>
        <w:rPr>
          <w:lang w:val="sw_KE" w:bidi="sw_KE"/>
        </w:rPr>
        <w:t xml:space="preserve">, </w:t>
      </w:r>
      <w:r>
        <w:rPr>
          <w:lang w:val="sw_KE" w:bidi="sw_KE"/>
        </w:rPr>
        <w:t>21</w:t>
      </w:r>
      <w:r>
        <w:rPr>
          <w:lang w:val="sw_KE" w:bidi="sw_KE"/>
        </w:rPr>
        <w:t xml:space="preserve">, </w:t>
      </w:r>
      <w:r>
        <w:rPr>
          <w:lang w:val="sw_KE" w:bidi="sw_KE"/>
        </w:rPr>
        <w:t>23</w:t>
      </w:r>
      <w:r>
        <w:rPr>
          <w:lang w:val="sw_KE" w:bidi="sw_KE"/>
        </w:rPr>
        <w:t xml:space="preserve">, </w:t>
      </w:r>
      <w:r>
        <w:rPr>
          <w:lang w:val="sw_KE" w:bidi="sw_KE"/>
        </w:rPr>
        <w:t>25</w:t>
      </w:r>
      <w:r>
        <w:rPr>
          <w:lang w:val="sw_KE" w:bidi="sw_KE"/>
        </w:rPr>
        <w:t xml:space="preserve">, </w:t>
      </w:r>
      <w:r>
        <w:rPr>
          <w:lang w:val="sw_KE" w:bidi="sw_KE"/>
        </w:rPr>
        <w:t>27</w:t>
      </w:r>
      <w:r>
        <w:rPr>
          <w:lang w:val="sw_KE" w:bidi="sw_KE"/>
        </w:rPr>
        <w:t xml:space="preserve">, </w:t>
      </w:r>
      <w:r>
        <w:rPr>
          <w:lang w:val="sw_KE" w:bidi="sw_KE"/>
        </w:rPr>
        <w:t>29</w:t>
      </w:r>
      <w:r>
        <w:rPr>
          <w:lang w:val="sw_KE" w:bidi="sw_KE"/>
        </w:rPr>
        <w:t xml:space="preserve">, </w:t>
      </w:r>
      <w:r>
        <w:rPr>
          <w:lang w:val="sw_KE" w:bidi="sw_KE"/>
        </w:rPr>
        <w:t>32</w:t>
      </w:r>
      <w:r>
        <w:rPr>
          <w:lang w:val="sw_KE" w:bidi="sw_KE"/>
        </w:rPr>
        <w:t xml:space="preserve">) ni tofauti kabisa na kauli ya Aroni inayojitakia mwenyewe katika </w:t>
      </w:r>
      <w:r>
        <w:rPr>
          <w:lang w:val="sw_KE" w:bidi="sw_KE"/>
        </w:rPr>
        <w:t>32:22–24</w:t>
      </w:r>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r>
        <w:rPr>
          <w:lang w:val="sw_KE" w:bidi="sw_KE"/>
        </w:rPr>
        <w:t>1:1–7</w:t>
      </w:r>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r>
        <w:rPr>
          <w:lang w:val="sw_KE" w:bidi="sw_KE"/>
        </w:rPr>
        <w:t>Mwa 12:3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