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拿答與亞比戶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亞倫和以利沙巴的長子來自利未支派。他們的兄弟是以利亞撒和以他瑪。他們與摩西和亞倫在西奈山上，當時與神立了約。他們被分別為祭司。他們在帶領百姓敬拜的方式上違背了神。他們因此而死。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大衛作王時期的一位先知，他是與大衛關係親密的顧問。他向大衛傳達了神對大衛家族的應許，在大衛做壞事時提醒大衛。拿單支持所羅門繼任大衛的王位。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耶穌在加利利南部長大的小鎮。拿撒勒位於加利利海和地中海之間。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拿撒勒的馬利亞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一位來自拿撒勒的年輕女子，忠心事奉神。她與拿撒勒的一位名叫約瑟的男子訂婚。儘管她沒有與男子發生性關係，她還是懷孕了。聖靈的能力使這成為可能。她是彌賽亞耶穌的人類生母。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拿撒勒的約瑟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拿撒勒的馬利亞的丈夫。他來自大衛的家族，忠實地事奉神。他是一名木匠，擅長木工、磚工和金屬工。他不是耶穌的父親，只是收養了耶穌為他的兒子。他在耶穌年幼時照顧並保護祂。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想要將自己分別出來事奉神的男女。在希伯來文中，拿細耳這個詞的意思是「被分別」或「分開」。神命令一些以色列人要分別出來事奉祂。其他人選擇這樣做，被稱為拿細耳人。他們承諾在一定的時間內事奉神。他們要避免飲酒，並讓頭髮長長。他們要遠離任何已經死去的東西或人。這些是向其他以色列人表明拿細耳人完全獻身於神的標誌。在他們分別出來的時間結束時，他們會透過剃頭和獻祭來慶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