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faith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general, the term “faith” refers to a belief, trust or confidence in someone or something.</w:t>
      </w:r>
      <w:r>
        <w:rPr>
          <w:lang w:val="en_US" w:bidi="en_US"/>
        </w:rPr>
      </w:r>
      <w:r>
        <w:rPr>
          <w:lang w:val="en_US" w:bidi="en_US"/>
        </w:rPr>
      </w:r>
    </w:p>
    <w:p>
      <w:pPr>
        <w:pStyle w:val="ListBullet"/>
        <w:spacing w:line="240" w:lineRule="auto"/>
        <w:ind w:left="720"/>
      </w:pPr>
      <w:r>
        <w:rPr>
          <w:lang w:val="en_US" w:bidi="en_US"/>
        </w:rPr>
      </w:r>
      <w:r>
        <w:rPr>
          <w:lang w:val="en_US" w:bidi="en_US"/>
        </w:rPr>
        <w:t>To “have faith” in someone is to believe that what he says and does is true and trustworthy.</w:t>
      </w:r>
      <w:r>
        <w:rPr>
          <w:lang w:val="en_US" w:bidi="en_US"/>
        </w:rPr>
      </w:r>
    </w:p>
    <w:p>
      <w:pPr>
        <w:pStyle w:val="ListBullet"/>
        <w:spacing w:line="240" w:lineRule="auto"/>
        <w:ind w:left="720"/>
      </w:pPr>
      <w:r>
        <w:rPr>
          <w:lang w:val="en_US" w:bidi="en_US"/>
        </w:rPr>
      </w:r>
      <w:r>
        <w:rPr>
          <w:lang w:val="en_US" w:bidi="en_US"/>
        </w:rPr>
        <w:t>To “have faith in Jesus” means to believe all of God’s teachings about Jesus. It especially means that people trust in Jesus and his sacrifice to cleanse them from their sin and to rescue them from the punishment they deserve because of their sin.</w:t>
      </w:r>
      <w:r>
        <w:rPr>
          <w:lang w:val="en_US" w:bidi="en_US"/>
        </w:rPr>
      </w:r>
    </w:p>
    <w:p>
      <w:pPr>
        <w:pStyle w:val="ListBullet"/>
        <w:spacing w:line="240" w:lineRule="auto"/>
        <w:ind w:left="720"/>
      </w:pPr>
      <w:r>
        <w:rPr>
          <w:lang w:val="en_US" w:bidi="en_US"/>
        </w:rPr>
      </w:r>
      <w:r>
        <w:rPr>
          <w:lang w:val="en_US" w:bidi="en_US"/>
        </w:rPr>
        <w:t>True faith or belief in Jesus will cause a person to produce good spiritual fruits or behaviors because the Holy Spirit is living in him.</w:t>
      </w:r>
      <w:r>
        <w:rPr>
          <w:lang w:val="en_US" w:bidi="en_US"/>
        </w:rPr>
      </w:r>
    </w:p>
    <w:p>
      <w:pPr>
        <w:pStyle w:val="ListBullet"/>
        <w:spacing w:line="240" w:lineRule="auto"/>
        <w:ind w:left="720"/>
      </w:pPr>
      <w:r>
        <w:rPr>
          <w:lang w:val="en_US" w:bidi="en_US"/>
        </w:rPr>
      </w:r>
      <w:r>
        <w:rPr>
          <w:lang w:val="en_US" w:bidi="en_US"/>
        </w:rPr>
        <w:t>Sometimes “faith” refers generally to all the teachings about Jesus, as in the expression “the truths of the faith.”</w:t>
      </w:r>
      <w:r>
        <w:rPr>
          <w:lang w:val="en_US" w:bidi="en_US"/>
        </w:rPr>
      </w:r>
    </w:p>
    <w:p>
      <w:pPr>
        <w:pStyle w:val="ListBullet"/>
        <w:spacing w:line="240" w:lineRule="auto"/>
        <w:ind w:left="720"/>
      </w:pPr>
      <w:r>
        <w:rPr>
          <w:lang w:val="en_US" w:bidi="en_US"/>
        </w:rPr>
      </w:r>
      <w:r>
        <w:rPr>
          <w:lang w:val="en_US" w:bidi="en_US"/>
        </w:rPr>
        <w:t>In contexts such as “keep the faith” or “abandon the faith,” the term “faith” refers to the state or condition of believing all the teachings about Jesus.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In some contexts, “faith” can be translated as “belief” or “conviction” or “confidence” or “trust.”</w:t>
      </w:r>
      <w:r>
        <w:rPr>
          <w:lang w:val="en_US" w:bidi="en_US"/>
        </w:rPr>
      </w:r>
    </w:p>
    <w:p>
      <w:pPr>
        <w:pStyle w:val="ListBullet"/>
        <w:spacing w:line="240" w:lineRule="auto"/>
        <w:ind w:left="720"/>
      </w:pPr>
      <w:r>
        <w:rPr>
          <w:lang w:val="en_US" w:bidi="en_US"/>
        </w:rPr>
      </w:r>
      <w:r>
        <w:rPr>
          <w:lang w:val="en_US" w:bidi="en_US"/>
        </w:rPr>
        <w:t xml:space="preserve">For some languages these terms will be translated using forms of the verb “believe.” (See: </w:t>
      </w:r>
      <w:r>
        <w:rPr>
          <w:lang w:val="en_US" w:bidi="en_US"/>
        </w:rPr>
        <w:t>abstractnouns</w:t>
      </w:r>
      <w:r>
        <w:rPr>
          <w:lang w:val="en_US" w:bidi="en_US"/>
        </w:rPr>
        <w:t>)</w:t>
      </w:r>
      <w:r>
        <w:rPr>
          <w:lang w:val="en_US" w:bidi="en_US"/>
        </w:rPr>
      </w:r>
    </w:p>
    <w:p>
      <w:pPr>
        <w:pStyle w:val="ListBullet"/>
        <w:spacing w:line="240" w:lineRule="auto"/>
        <w:ind w:left="720"/>
      </w:pPr>
      <w:r>
        <w:rPr>
          <w:lang w:val="en_US" w:bidi="en_US"/>
        </w:rPr>
      </w:r>
      <w:r>
        <w:rPr>
          <w:lang w:val="en_US" w:bidi="en_US"/>
        </w:rPr>
        <w:t>The expression “keep the faith” could be translated by “keep believing in Jesus” or “continue to believe in Jesus.”</w:t>
      </w:r>
      <w:r>
        <w:rPr>
          <w:lang w:val="en_US" w:bidi="en_US"/>
        </w:rPr>
      </w:r>
    </w:p>
    <w:p>
      <w:pPr>
        <w:pStyle w:val="ListBullet"/>
        <w:spacing w:line="240" w:lineRule="auto"/>
        <w:ind w:left="720"/>
      </w:pPr>
      <w:r>
        <w:rPr>
          <w:lang w:val="en_US" w:bidi="en_US"/>
        </w:rPr>
      </w:r>
      <w:r>
        <w:rPr>
          <w:lang w:val="en_US" w:bidi="en_US"/>
        </w:rPr>
        <w:t>The sentence “they must keep hold of the deep truths of the faith” could be translated by “they must keep believing all the true things about Jesus that they have been taught.”</w:t>
      </w:r>
      <w:r>
        <w:rPr>
          <w:lang w:val="en_US" w:bidi="en_US"/>
        </w:rPr>
      </w:r>
    </w:p>
    <w:p>
      <w:pPr>
        <w:pStyle w:val="ListBullet"/>
        <w:spacing w:line="240" w:lineRule="auto"/>
        <w:ind w:left="720"/>
      </w:pPr>
      <w:r>
        <w:rPr>
          <w:lang w:val="en_US" w:bidi="en_US"/>
        </w:rPr>
      </w:r>
      <w:r>
        <w:rPr>
          <w:lang w:val="en_US" w:bidi="en_US"/>
        </w:rPr>
        <w:t>The expression “my true son in the faith” could be translated by something like “who is like a son to me because I taught him to believe in Jesus” or “my true spiritual son, who believes in Jesus.”</w:t>
      </w:r>
      <w:r>
        <w:rPr>
          <w:lang w:val="en_US" w:bidi="en_US"/>
        </w:rPr>
      </w:r>
      <w:r>
        <w:rPr>
          <w:lang w:val="en_US" w:bidi="en_US"/>
        </w:rPr>
      </w:r>
    </w:p>
    <w:p>
      <w:pPr/>
      <w:r>
        <w:rPr>
          <w:lang w:val="en_US" w:bidi="en_US"/>
        </w:rPr>
      </w:r>
      <w:r>
        <w:rPr>
          <w:lang w:val="en_US" w:bidi="en_US"/>
        </w:rPr>
        <w:t xml:space="preserve">(See also: </w:t>
      </w:r>
      <w:r>
        <w:rPr>
          <w:lang w:val="en_US" w:bidi="en_US"/>
        </w:rPr>
        <w:t>believe</w:t>
      </w:r>
      <w:r>
        <w:rPr>
          <w:lang w:val="en_US" w:bidi="en_US"/>
        </w:rPr>
        <w:t xml:space="preserve">, </w:t>
      </w:r>
      <w:r>
        <w:rPr>
          <w:lang w:val="en_US" w:bidi="en_US"/>
        </w:rPr>
        <w:t>faithful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4:7</w:t>
      </w:r>
      <w:r>
        <w:rPr>
          <w:lang w:val="en_US" w:bidi="en_US"/>
        </w:rPr>
      </w:r>
    </w:p>
    <w:p>
      <w:pPr>
        <w:pStyle w:val="ListBullet"/>
        <w:spacing w:line="240" w:lineRule="auto"/>
        <w:ind w:left="720"/>
      </w:pPr>
      <w:r>
        <w:rPr>
          <w:lang w:val="en_US" w:bidi="en_US"/>
        </w:rPr>
      </w:r>
      <w:r>
        <w:rPr>
          <w:lang w:val="en_US" w:bidi="en_US"/>
        </w:rPr>
        <w:t>Acts 6:7</w:t>
      </w:r>
      <w:r>
        <w:rPr>
          <w:lang w:val="en_US" w:bidi="en_US"/>
        </w:rPr>
      </w:r>
    </w:p>
    <w:p>
      <w:pPr>
        <w:pStyle w:val="ListBullet"/>
        <w:spacing w:line="240" w:lineRule="auto"/>
        <w:ind w:left="720"/>
      </w:pPr>
      <w:r>
        <w:rPr>
          <w:lang w:val="en_US" w:bidi="en_US"/>
        </w:rPr>
      </w:r>
      <w:r>
        <w:rPr>
          <w:lang w:val="en_US" w:bidi="en_US"/>
        </w:rPr>
        <w:t>Galatians 2:20–21</w:t>
      </w:r>
      <w:r>
        <w:rPr>
          <w:lang w:val="en_US" w:bidi="en_US"/>
        </w:rPr>
      </w:r>
    </w:p>
    <w:p>
      <w:pPr>
        <w:pStyle w:val="ListBullet"/>
        <w:spacing w:line="240" w:lineRule="auto"/>
        <w:ind w:left="720"/>
      </w:pPr>
      <w:r>
        <w:rPr>
          <w:lang w:val="en_US" w:bidi="en_US"/>
        </w:rPr>
      </w:r>
      <w:r>
        <w:rPr>
          <w:lang w:val="en_US" w:bidi="en_US"/>
        </w:rPr>
        <w:t>James 2:20</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5:6</w:t>
      </w:r>
      <w:r>
        <w:rPr>
          <w:lang w:val="en_US" w:bidi="en_US"/>
        </w:rPr>
        <w:t xml:space="preserve"> When Isaac was a young man, God tested Abraham’s </w:t>
      </w:r>
      <w:r>
        <w:rPr>
          <w:b/>
          <w:lang w:val="en_US" w:bidi="en_US"/>
        </w:rPr>
        <w:t>faith</w:t>
      </w:r>
      <w:r>
        <w:rPr>
          <w:lang w:val="en_US" w:bidi="en_US"/>
        </w:rPr>
        <w:t xml:space="preserve"> by saying, “Take Isaac, your only son, and kill him as a sacrifice to me.”</w:t>
      </w:r>
      <w:r>
        <w:rPr>
          <w:lang w:val="en_US" w:bidi="en_US"/>
        </w:rPr>
      </w:r>
    </w:p>
    <w:p>
      <w:pPr>
        <w:pStyle w:val="ListBullet"/>
        <w:spacing w:line="240" w:lineRule="auto"/>
        <w:ind w:left="720"/>
      </w:pPr>
      <w:r>
        <w:rPr>
          <w:lang w:val="en_US" w:bidi="en_US"/>
        </w:rPr>
      </w:r>
      <w:r>
        <w:rPr>
          <w:b/>
          <w:lang w:val="en_US" w:bidi="en_US"/>
        </w:rPr>
        <w:t>31:7</w:t>
      </w:r>
      <w:r>
        <w:rPr>
          <w:lang w:val="en_US" w:bidi="en_US"/>
        </w:rPr>
        <w:t xml:space="preserve"> Then he (Jesus) said to Peter, “You man of little </w:t>
      </w:r>
      <w:r>
        <w:rPr>
          <w:b/>
          <w:lang w:val="en_US" w:bidi="en_US"/>
        </w:rPr>
        <w:t>faith</w:t>
      </w:r>
      <w:r>
        <w:rPr>
          <w:lang w:val="en_US" w:bidi="en_US"/>
        </w:rPr>
        <w:t>, why did you doubt?”</w:t>
      </w:r>
      <w:r>
        <w:rPr>
          <w:lang w:val="en_US" w:bidi="en_US"/>
        </w:rPr>
      </w:r>
    </w:p>
    <w:p>
      <w:pPr>
        <w:pStyle w:val="ListBullet"/>
        <w:spacing w:line="240" w:lineRule="auto"/>
        <w:ind w:left="720"/>
      </w:pPr>
      <w:r>
        <w:rPr>
          <w:lang w:val="en_US" w:bidi="en_US"/>
        </w:rPr>
      </w:r>
      <w:r>
        <w:rPr>
          <w:b/>
          <w:lang w:val="en_US" w:bidi="en_US"/>
        </w:rPr>
        <w:t>32:16</w:t>
      </w:r>
      <w:r>
        <w:rPr>
          <w:lang w:val="en_US" w:bidi="en_US"/>
        </w:rPr>
        <w:t xml:space="preserve"> Jesus said to her, “Your </w:t>
      </w:r>
      <w:r>
        <w:rPr>
          <w:b/>
          <w:lang w:val="en_US" w:bidi="en_US"/>
        </w:rPr>
        <w:t>faith</w:t>
      </w:r>
      <w:r>
        <w:rPr>
          <w:lang w:val="en_US" w:bidi="en_US"/>
        </w:rPr>
        <w:t xml:space="preserve"> has healed you. Go in peace.”</w:t>
      </w:r>
      <w:r>
        <w:rPr>
          <w:lang w:val="en_US" w:bidi="en_US"/>
        </w:rPr>
      </w:r>
    </w:p>
    <w:p>
      <w:pPr>
        <w:pStyle w:val="ListBullet"/>
        <w:spacing w:line="240" w:lineRule="auto"/>
        <w:ind w:left="720"/>
      </w:pPr>
      <w:r>
        <w:rPr>
          <w:lang w:val="en_US" w:bidi="en_US"/>
        </w:rPr>
      </w:r>
      <w:r>
        <w:rPr>
          <w:b/>
          <w:lang w:val="en_US" w:bidi="en_US"/>
        </w:rPr>
        <w:t>38:9</w:t>
      </w:r>
      <w:r>
        <w:rPr>
          <w:lang w:val="en_US" w:bidi="en_US"/>
        </w:rPr>
        <w:t xml:space="preserve"> Then Jesus said to Peter, “Satan wants to have all of you, but I have prayed for you, Peter, that your </w:t>
      </w:r>
      <w:r>
        <w:rPr>
          <w:b/>
          <w:lang w:val="en_US" w:bidi="en_US"/>
        </w:rPr>
        <w:t>faith</w:t>
      </w:r>
      <w:r>
        <w:rPr>
          <w:lang w:val="en_US" w:bidi="en_US"/>
        </w:rPr>
        <w:t xml:space="preserve"> will not fail.”</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H0529, H0530, G16800, G36400, G41020, G60660</w:t>
      </w:r>
      <w:r>
        <w:rPr>
          <w:lang w:val="en_US" w:bidi="en_US"/>
        </w:rPr>
      </w:r>
      <w:r>
        <w:rPr>
          <w:lang w:val="en_US" w:bidi="en_US"/>
        </w:rPr>
      </w:r>
      <w:r>
        <w:rPr>
          <w:lang w:val="en_US" w:bidi="en_US"/>
        </w:rPr>
      </w:r>
    </w:p>
    <w:p>
      <w:pPr/>
      <w:r>
        <w:rPr>
          <w:lang w:val="en_US" w:bidi="en_US"/>
        </w:rPr>
      </w:r>
    </w:p>
    <w:p>
      <w:pPr>
        <w:pStyle w:val="Heading2"/>
      </w:pPr>
      <w:r>
        <w:rPr>
          <w:lang w:val="en_US" w:bidi="en_US"/>
        </w:rPr>
        <w:t>faithful, faithfulness, trustworthy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be “faithful” to God means to consistently live according to God’s teachings. It means to be loyal to him by obeying him. The state or condition of being faithful is “faithfulness.”</w:t>
      </w:r>
      <w:r>
        <w:rPr>
          <w:lang w:val="en_US" w:bidi="en_US"/>
        </w:rPr>
      </w:r>
      <w:r>
        <w:rPr>
          <w:lang w:val="en_US" w:bidi="en_US"/>
        </w:rPr>
      </w:r>
    </w:p>
    <w:p>
      <w:pPr>
        <w:pStyle w:val="ListBullet"/>
        <w:spacing w:line="240" w:lineRule="auto"/>
        <w:ind w:left="720"/>
      </w:pPr>
      <w:r>
        <w:rPr>
          <w:lang w:val="en_US" w:bidi="en_US"/>
        </w:rPr>
      </w:r>
      <w:r>
        <w:rPr>
          <w:lang w:val="en_US" w:bidi="en_US"/>
        </w:rPr>
        <w:t>A person who is faithful can be trusted to always keep his promises and to always fulfill his responsibilities to other people.</w:t>
      </w:r>
      <w:r>
        <w:rPr>
          <w:lang w:val="en_US" w:bidi="en_US"/>
        </w:rPr>
      </w:r>
    </w:p>
    <w:p>
      <w:pPr>
        <w:pStyle w:val="ListBullet"/>
        <w:spacing w:line="240" w:lineRule="auto"/>
        <w:ind w:left="720"/>
      </w:pPr>
      <w:r>
        <w:rPr>
          <w:lang w:val="en_US" w:bidi="en_US"/>
        </w:rPr>
      </w:r>
      <w:r>
        <w:rPr>
          <w:lang w:val="en_US" w:bidi="en_US"/>
        </w:rPr>
        <w:t>A faithful person perseveres in doing a task, even when it is long and difficult.</w:t>
      </w:r>
      <w:r>
        <w:rPr>
          <w:lang w:val="en_US" w:bidi="en_US"/>
        </w:rPr>
      </w:r>
    </w:p>
    <w:p>
      <w:pPr>
        <w:pStyle w:val="ListBullet"/>
        <w:spacing w:line="240" w:lineRule="auto"/>
        <w:ind w:left="720"/>
      </w:pPr>
      <w:r>
        <w:rPr>
          <w:lang w:val="en_US" w:bidi="en_US"/>
        </w:rPr>
      </w:r>
      <w:r>
        <w:rPr>
          <w:lang w:val="en_US" w:bidi="en_US"/>
        </w:rPr>
        <w:t>Faithfulness to God is the consistent practice of doing what God wants us to do.</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In many contexts, “faithful” can be translated as “loyal” or “dedicated” or “dependable.”</w:t>
      </w:r>
      <w:r>
        <w:rPr>
          <w:lang w:val="en_US" w:bidi="en_US"/>
        </w:rPr>
      </w:r>
    </w:p>
    <w:p>
      <w:pPr>
        <w:pStyle w:val="ListBullet"/>
        <w:spacing w:line="240" w:lineRule="auto"/>
        <w:ind w:left="720"/>
      </w:pPr>
      <w:r>
        <w:rPr>
          <w:lang w:val="en_US" w:bidi="en_US"/>
        </w:rPr>
      </w:r>
      <w:r>
        <w:rPr>
          <w:lang w:val="en_US" w:bidi="en_US"/>
        </w:rPr>
        <w:t>In other contexts, “faithful” can be translated by a word or phrase that means “continuing to believe” or “persevering in believing and obeying God.”</w:t>
      </w:r>
      <w:r>
        <w:rPr>
          <w:lang w:val="en_US" w:bidi="en_US"/>
        </w:rPr>
      </w:r>
    </w:p>
    <w:p>
      <w:pPr>
        <w:pStyle w:val="ListBullet"/>
        <w:spacing w:line="240" w:lineRule="auto"/>
        <w:ind w:left="720"/>
      </w:pPr>
      <w:r>
        <w:rPr>
          <w:lang w:val="en_US" w:bidi="en_US"/>
        </w:rPr>
      </w:r>
      <w:r>
        <w:rPr>
          <w:lang w:val="en_US" w:bidi="en_US"/>
        </w:rPr>
        <w:t>Ways that “faithfulness” could be translated could include “persevering in believing” or “loyalty” or “trustworthiness” or “believing and obeying God.”</w:t>
      </w:r>
      <w:r>
        <w:rPr>
          <w:lang w:val="en_US" w:bidi="en_US"/>
        </w:rPr>
      </w:r>
      <w:r>
        <w:rPr>
          <w:lang w:val="en_US" w:bidi="en_US"/>
        </w:rPr>
      </w:r>
    </w:p>
    <w:p>
      <w:pPr/>
      <w:r>
        <w:rPr>
          <w:lang w:val="en_US" w:bidi="en_US"/>
        </w:rPr>
      </w:r>
      <w:r>
        <w:rPr>
          <w:lang w:val="en_US" w:bidi="en_US"/>
        </w:rPr>
        <w:t xml:space="preserve">(See also: </w:t>
      </w:r>
      <w:r>
        <w:rPr>
          <w:lang w:val="en_US" w:bidi="en_US"/>
        </w:rPr>
        <w:t>believe</w:t>
      </w:r>
      <w:r>
        <w:rPr>
          <w:lang w:val="en_US" w:bidi="en_US"/>
        </w:rPr>
        <w:t xml:space="preserve">, </w:t>
      </w:r>
      <w:r>
        <w:rPr>
          <w:lang w:val="en_US" w:bidi="en_US"/>
        </w:rPr>
        <w:t>faith</w:t>
      </w:r>
      <w:r>
        <w:rPr>
          <w:lang w:val="en_US" w:bidi="en_US"/>
        </w:rPr>
        <w:t xml:space="preserve">, </w:t>
      </w:r>
      <w:r>
        <w:rPr>
          <w:lang w:val="en_US" w:bidi="en_US"/>
        </w:rPr>
        <w:t>believe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24:49</w:t>
      </w:r>
      <w:r>
        <w:rPr>
          <w:lang w:val="en_US" w:bidi="en_US"/>
        </w:rPr>
      </w:r>
    </w:p>
    <w:p>
      <w:pPr>
        <w:pStyle w:val="ListBullet"/>
        <w:spacing w:line="240" w:lineRule="auto"/>
        <w:ind w:left="720"/>
      </w:pPr>
      <w:r>
        <w:rPr>
          <w:lang w:val="en_US" w:bidi="en_US"/>
        </w:rPr>
      </w:r>
      <w:r>
        <w:rPr>
          <w:lang w:val="en_US" w:bidi="en_US"/>
        </w:rPr>
        <w:t>Leviticus 26:40</w:t>
      </w:r>
      <w:r>
        <w:rPr>
          <w:lang w:val="en_US" w:bidi="en_US"/>
        </w:rPr>
      </w:r>
    </w:p>
    <w:p>
      <w:pPr>
        <w:pStyle w:val="ListBullet"/>
        <w:spacing w:line="240" w:lineRule="auto"/>
        <w:ind w:left="720"/>
      </w:pPr>
      <w:r>
        <w:rPr>
          <w:lang w:val="en_US" w:bidi="en_US"/>
        </w:rPr>
      </w:r>
      <w:r>
        <w:rPr>
          <w:lang w:val="en_US" w:bidi="en_US"/>
        </w:rPr>
        <w:t>Numbers 12:7</w:t>
      </w:r>
      <w:r>
        <w:rPr>
          <w:lang w:val="en_US" w:bidi="en_US"/>
        </w:rPr>
      </w:r>
    </w:p>
    <w:p>
      <w:pPr>
        <w:pStyle w:val="ListBullet"/>
        <w:spacing w:line="240" w:lineRule="auto"/>
        <w:ind w:left="720"/>
      </w:pPr>
      <w:r>
        <w:rPr>
          <w:lang w:val="en_US" w:bidi="en_US"/>
        </w:rPr>
      </w:r>
      <w:r>
        <w:rPr>
          <w:lang w:val="en_US" w:bidi="en_US"/>
        </w:rPr>
        <w:t>Joshua 2:14</w:t>
      </w:r>
      <w:r>
        <w:rPr>
          <w:lang w:val="en_US" w:bidi="en_US"/>
        </w:rPr>
      </w:r>
    </w:p>
    <w:p>
      <w:pPr>
        <w:pStyle w:val="ListBullet"/>
        <w:spacing w:line="240" w:lineRule="auto"/>
        <w:ind w:left="720"/>
      </w:pPr>
      <w:r>
        <w:rPr>
          <w:lang w:val="en_US" w:bidi="en_US"/>
        </w:rPr>
      </w:r>
      <w:r>
        <w:rPr>
          <w:lang w:val="en_US" w:bidi="en_US"/>
        </w:rPr>
        <w:t>Judges 2:16–17</w:t>
      </w:r>
      <w:r>
        <w:rPr>
          <w:lang w:val="en_US" w:bidi="en_US"/>
        </w:rPr>
      </w:r>
    </w:p>
    <w:p>
      <w:pPr>
        <w:pStyle w:val="ListBullet"/>
        <w:spacing w:line="240" w:lineRule="auto"/>
        <w:ind w:left="720"/>
      </w:pPr>
      <w:r>
        <w:rPr>
          <w:lang w:val="en_US" w:bidi="en_US"/>
        </w:rPr>
      </w:r>
      <w:r>
        <w:rPr>
          <w:lang w:val="en_US" w:bidi="en_US"/>
        </w:rPr>
        <w:t>1 Samuel 2:9</w:t>
      </w:r>
      <w:r>
        <w:rPr>
          <w:lang w:val="en_US" w:bidi="en_US"/>
        </w:rPr>
      </w:r>
    </w:p>
    <w:p>
      <w:pPr>
        <w:pStyle w:val="ListBullet"/>
        <w:spacing w:line="240" w:lineRule="auto"/>
        <w:ind w:left="720"/>
      </w:pPr>
      <w:r>
        <w:rPr>
          <w:lang w:val="en_US" w:bidi="en_US"/>
        </w:rPr>
      </w:r>
      <w:r>
        <w:rPr>
          <w:lang w:val="en_US" w:bidi="en_US"/>
        </w:rPr>
        <w:t>Psalm 12:1</w:t>
      </w:r>
      <w:r>
        <w:rPr>
          <w:lang w:val="en_US" w:bidi="en_US"/>
        </w:rPr>
      </w:r>
    </w:p>
    <w:p>
      <w:pPr>
        <w:pStyle w:val="ListBullet"/>
        <w:spacing w:line="240" w:lineRule="auto"/>
        <w:ind w:left="720"/>
      </w:pPr>
      <w:r>
        <w:rPr>
          <w:lang w:val="en_US" w:bidi="en_US"/>
        </w:rPr>
      </w:r>
      <w:r>
        <w:rPr>
          <w:lang w:val="en_US" w:bidi="en_US"/>
        </w:rPr>
        <w:t>Proverbs 11:12–13</w:t>
      </w:r>
      <w:r>
        <w:rPr>
          <w:lang w:val="en_US" w:bidi="en_US"/>
        </w:rPr>
      </w:r>
    </w:p>
    <w:p>
      <w:pPr>
        <w:pStyle w:val="ListBullet"/>
        <w:spacing w:line="240" w:lineRule="auto"/>
        <w:ind w:left="720"/>
      </w:pPr>
      <w:r>
        <w:rPr>
          <w:lang w:val="en_US" w:bidi="en_US"/>
        </w:rPr>
      </w:r>
      <w:r>
        <w:rPr>
          <w:lang w:val="en_US" w:bidi="en_US"/>
        </w:rPr>
        <w:t>Isaiah 1:26</w:t>
      </w:r>
      <w:r>
        <w:rPr>
          <w:lang w:val="en_US" w:bidi="en_US"/>
        </w:rPr>
      </w:r>
    </w:p>
    <w:p>
      <w:pPr>
        <w:pStyle w:val="ListBullet"/>
        <w:spacing w:line="240" w:lineRule="auto"/>
        <w:ind w:left="720"/>
      </w:pPr>
      <w:r>
        <w:rPr>
          <w:lang w:val="en_US" w:bidi="en_US"/>
        </w:rPr>
      </w:r>
      <w:r>
        <w:rPr>
          <w:lang w:val="en_US" w:bidi="en_US"/>
        </w:rPr>
        <w:t>Jeremiah 9:7–9</w:t>
      </w:r>
      <w:r>
        <w:rPr>
          <w:lang w:val="en_US" w:bidi="en_US"/>
        </w:rPr>
      </w:r>
    </w:p>
    <w:p>
      <w:pPr>
        <w:pStyle w:val="ListBullet"/>
        <w:spacing w:line="240" w:lineRule="auto"/>
        <w:ind w:left="720"/>
      </w:pPr>
      <w:r>
        <w:rPr>
          <w:lang w:val="en_US" w:bidi="en_US"/>
        </w:rPr>
      </w:r>
      <w:r>
        <w:rPr>
          <w:lang w:val="en_US" w:bidi="en_US"/>
        </w:rPr>
        <w:t>Hosea 5:7</w:t>
      </w:r>
      <w:r>
        <w:rPr>
          <w:lang w:val="en_US" w:bidi="en_US"/>
        </w:rPr>
      </w:r>
    </w:p>
    <w:p>
      <w:pPr>
        <w:pStyle w:val="ListBullet"/>
        <w:spacing w:line="240" w:lineRule="auto"/>
        <w:ind w:left="720"/>
      </w:pPr>
      <w:r>
        <w:rPr>
          <w:lang w:val="en_US" w:bidi="en_US"/>
        </w:rPr>
      </w:r>
      <w:r>
        <w:rPr>
          <w:lang w:val="en_US" w:bidi="en_US"/>
        </w:rPr>
        <w:t>Luke 12:46</w:t>
      </w:r>
      <w:r>
        <w:rPr>
          <w:lang w:val="en_US" w:bidi="en_US"/>
        </w:rPr>
      </w:r>
    </w:p>
    <w:p>
      <w:pPr>
        <w:pStyle w:val="ListBullet"/>
        <w:spacing w:line="240" w:lineRule="auto"/>
        <w:ind w:left="720"/>
      </w:pPr>
      <w:r>
        <w:rPr>
          <w:lang w:val="en_US" w:bidi="en_US"/>
        </w:rPr>
      </w:r>
      <w:r>
        <w:rPr>
          <w:lang w:val="en_US" w:bidi="en_US"/>
        </w:rPr>
        <w:t>Luke 16:10</w:t>
      </w:r>
      <w:r>
        <w:rPr>
          <w:lang w:val="en_US" w:bidi="en_US"/>
        </w:rPr>
      </w:r>
    </w:p>
    <w:p>
      <w:pPr>
        <w:pStyle w:val="ListBullet"/>
        <w:spacing w:line="240" w:lineRule="auto"/>
        <w:ind w:left="720"/>
      </w:pPr>
      <w:r>
        <w:rPr>
          <w:lang w:val="en_US" w:bidi="en_US"/>
        </w:rPr>
      </w:r>
      <w:r>
        <w:rPr>
          <w:lang w:val="en_US" w:bidi="en_US"/>
        </w:rPr>
        <w:t>Colossians 1:7</w:t>
      </w:r>
      <w:r>
        <w:rPr>
          <w:lang w:val="en_US" w:bidi="en_US"/>
        </w:rPr>
      </w:r>
    </w:p>
    <w:p>
      <w:pPr>
        <w:pStyle w:val="ListBullet"/>
        <w:spacing w:line="240" w:lineRule="auto"/>
        <w:ind w:left="720"/>
      </w:pPr>
      <w:r>
        <w:rPr>
          <w:lang w:val="en_US" w:bidi="en_US"/>
        </w:rPr>
      </w:r>
      <w:r>
        <w:rPr>
          <w:lang w:val="en_US" w:bidi="en_US"/>
        </w:rPr>
        <w:t>1 Thessalonians 5:24</w:t>
      </w:r>
      <w:r>
        <w:rPr>
          <w:lang w:val="en_US" w:bidi="en_US"/>
        </w:rPr>
      </w:r>
    </w:p>
    <w:p>
      <w:pPr>
        <w:pStyle w:val="ListBullet"/>
        <w:spacing w:line="240" w:lineRule="auto"/>
        <w:ind w:left="720"/>
      </w:pPr>
      <w:r>
        <w:rPr>
          <w:lang w:val="en_US" w:bidi="en_US"/>
        </w:rPr>
      </w:r>
      <w:r>
        <w:rPr>
          <w:lang w:val="en_US" w:bidi="en_US"/>
        </w:rPr>
        <w:t>3 John 1:5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8:5</w:t>
      </w:r>
      <w:r>
        <w:rPr>
          <w:lang w:val="en_US" w:bidi="en_US"/>
        </w:rPr>
        <w:t xml:space="preserve"> Even in prison, Joseph remained </w:t>
      </w:r>
      <w:r>
        <w:rPr>
          <w:b/>
          <w:lang w:val="en_US" w:bidi="en_US"/>
        </w:rPr>
        <w:t>faithful</w:t>
      </w:r>
      <w:r>
        <w:rPr>
          <w:lang w:val="en_US" w:bidi="en_US"/>
        </w:rPr>
        <w:t xml:space="preserve"> to God, and God blessed him.</w:t>
      </w:r>
      <w:r>
        <w:rPr>
          <w:lang w:val="en_US" w:bidi="en_US"/>
        </w:rPr>
      </w:r>
    </w:p>
    <w:p>
      <w:pPr>
        <w:pStyle w:val="ListBullet"/>
        <w:spacing w:line="240" w:lineRule="auto"/>
        <w:ind w:left="720"/>
      </w:pPr>
      <w:r>
        <w:rPr>
          <w:lang w:val="en_US" w:bidi="en_US"/>
        </w:rPr>
      </w:r>
      <w:r>
        <w:rPr>
          <w:b/>
          <w:lang w:val="en_US" w:bidi="en_US"/>
        </w:rPr>
        <w:t>14:12</w:t>
      </w:r>
      <w:r>
        <w:rPr>
          <w:lang w:val="en_US" w:bidi="en_US"/>
        </w:rPr>
        <w:t xml:space="preserve"> Even so, God was still </w:t>
      </w:r>
      <w:r>
        <w:rPr>
          <w:b/>
          <w:lang w:val="en_US" w:bidi="en_US"/>
        </w:rPr>
        <w:t>faithful</w:t>
      </w:r>
      <w:r>
        <w:rPr>
          <w:lang w:val="en_US" w:bidi="en_US"/>
        </w:rPr>
        <w:t xml:space="preserve"> to His promises to Abraham, Isaac, and Jacob.</w:t>
      </w:r>
      <w:r>
        <w:rPr>
          <w:lang w:val="en_US" w:bidi="en_US"/>
        </w:rPr>
      </w:r>
    </w:p>
    <w:p>
      <w:pPr>
        <w:pStyle w:val="ListBullet"/>
        <w:spacing w:line="240" w:lineRule="auto"/>
        <w:ind w:left="720"/>
      </w:pPr>
      <w:r>
        <w:rPr>
          <w:lang w:val="en_US" w:bidi="en_US"/>
        </w:rPr>
      </w:r>
      <w:r>
        <w:rPr>
          <w:b/>
          <w:lang w:val="en_US" w:bidi="en_US"/>
        </w:rPr>
        <w:t>15:13</w:t>
      </w:r>
      <w:r>
        <w:rPr>
          <w:lang w:val="en_US" w:bidi="en_US"/>
        </w:rPr>
        <w:t xml:space="preserve"> The people promised to remain </w:t>
      </w:r>
      <w:r>
        <w:rPr>
          <w:b/>
          <w:lang w:val="en_US" w:bidi="en_US"/>
        </w:rPr>
        <w:t>faithful</w:t>
      </w:r>
      <w:r>
        <w:rPr>
          <w:lang w:val="en_US" w:bidi="en_US"/>
        </w:rPr>
        <w:t xml:space="preserve"> to God and follow his laws.</w:t>
      </w:r>
      <w:r>
        <w:rPr>
          <w:lang w:val="en_US" w:bidi="en_US"/>
        </w:rPr>
      </w:r>
    </w:p>
    <w:p>
      <w:pPr>
        <w:pStyle w:val="ListBullet"/>
        <w:spacing w:line="240" w:lineRule="auto"/>
        <w:ind w:left="720"/>
      </w:pPr>
      <w:r>
        <w:rPr>
          <w:lang w:val="en_US" w:bidi="en_US"/>
        </w:rPr>
      </w:r>
      <w:r>
        <w:rPr>
          <w:b/>
          <w:lang w:val="en_US" w:bidi="en_US"/>
        </w:rPr>
        <w:t>17:9</w:t>
      </w:r>
      <w:r>
        <w:rPr>
          <w:lang w:val="en_US" w:bidi="en_US"/>
        </w:rPr>
        <w:t xml:space="preserve"> David ruled with justice and </w:t>
      </w:r>
      <w:r>
        <w:rPr>
          <w:b/>
          <w:lang w:val="en_US" w:bidi="en_US"/>
        </w:rPr>
        <w:t>faithfulness</w:t>
      </w:r>
      <w:r>
        <w:rPr>
          <w:lang w:val="en_US" w:bidi="en_US"/>
        </w:rPr>
        <w:t xml:space="preserve"> for many years, and God blessed him. However, toward the end of his life he sinned terribly against God.</w:t>
      </w:r>
      <w:r>
        <w:rPr>
          <w:lang w:val="en_US" w:bidi="en_US"/>
        </w:rPr>
      </w:r>
    </w:p>
    <w:p>
      <w:pPr>
        <w:pStyle w:val="ListBullet"/>
        <w:spacing w:line="240" w:lineRule="auto"/>
        <w:ind w:left="720"/>
      </w:pPr>
      <w:r>
        <w:rPr>
          <w:lang w:val="en_US" w:bidi="en_US"/>
        </w:rPr>
      </w:r>
      <w:r>
        <w:rPr>
          <w:b/>
          <w:lang w:val="en_US" w:bidi="en_US"/>
        </w:rPr>
        <w:t>35:12</w:t>
      </w:r>
      <w:r>
        <w:rPr>
          <w:lang w:val="en_US" w:bidi="en_US"/>
        </w:rPr>
        <w:t xml:space="preserve"> “The older son said to his father, ‘All these years I have worked </w:t>
      </w:r>
      <w:r>
        <w:rPr>
          <w:b/>
          <w:lang w:val="en_US" w:bidi="en_US"/>
        </w:rPr>
        <w:t>faithfully</w:t>
      </w:r>
      <w:r>
        <w:rPr>
          <w:lang w:val="en_US" w:bidi="en_US"/>
        </w:rPr>
        <w:t xml:space="preserve"> for you!’”</w:t>
      </w:r>
      <w:r>
        <w:rPr>
          <w:lang w:val="en_US" w:bidi="en_US"/>
        </w:rPr>
      </w:r>
    </w:p>
    <w:p>
      <w:pPr>
        <w:pStyle w:val="ListBullet"/>
        <w:spacing w:line="240" w:lineRule="auto"/>
        <w:ind w:left="720"/>
      </w:pPr>
      <w:r>
        <w:rPr>
          <w:lang w:val="en_US" w:bidi="en_US"/>
        </w:rPr>
      </w:r>
      <w:r>
        <w:rPr>
          <w:b/>
          <w:lang w:val="en_US" w:bidi="en_US"/>
        </w:rPr>
        <w:t>49:17</w:t>
      </w:r>
      <w:r>
        <w:rPr>
          <w:lang w:val="en_US" w:bidi="en_US"/>
        </w:rPr>
        <w:t xml:space="preserve"> But God is </w:t>
      </w:r>
      <w:r>
        <w:rPr>
          <w:b/>
          <w:lang w:val="en_US" w:bidi="en_US"/>
        </w:rPr>
        <w:t>faithful</w:t>
      </w:r>
      <w:r>
        <w:rPr>
          <w:lang w:val="en_US" w:bidi="en_US"/>
        </w:rPr>
        <w:t xml:space="preserve"> and says that if you confess your sins, he will forgive you.</w:t>
      </w:r>
      <w:r>
        <w:rPr>
          <w:lang w:val="en_US" w:bidi="en_US"/>
        </w:rPr>
      </w:r>
    </w:p>
    <w:p>
      <w:pPr>
        <w:pStyle w:val="ListBullet"/>
        <w:spacing w:line="240" w:lineRule="auto"/>
        <w:ind w:left="720"/>
      </w:pPr>
      <w:r>
        <w:rPr>
          <w:lang w:val="en_US" w:bidi="en_US"/>
        </w:rPr>
      </w:r>
      <w:r>
        <w:rPr>
          <w:b/>
          <w:lang w:val="en_US" w:bidi="en_US"/>
        </w:rPr>
        <w:t>50:4</w:t>
      </w:r>
      <w:r>
        <w:rPr>
          <w:lang w:val="en_US" w:bidi="en_US"/>
        </w:rPr>
        <w:t xml:space="preserve"> “If you remain </w:t>
      </w:r>
      <w:r>
        <w:rPr>
          <w:b/>
          <w:lang w:val="en_US" w:bidi="en_US"/>
        </w:rPr>
        <w:t>faithful</w:t>
      </w:r>
      <w:r>
        <w:rPr>
          <w:lang w:val="en_US" w:bidi="en_US"/>
        </w:rPr>
        <w:t xml:space="preserve"> to me to the end, then God will save you.”</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H0529, H0530, H0539, H0540, H0571, H0898, H2181, H4603, H4604, H4820, G05690, G05710, G41030</w:t>
      </w:r>
      <w:r>
        <w:rPr>
          <w:lang w:val="en_US" w:bidi="en_US"/>
        </w:rPr>
      </w:r>
      <w:r>
        <w:rPr>
          <w:lang w:val="en_US" w:bidi="en_US"/>
        </w:rPr>
      </w:r>
      <w:r>
        <w:rPr>
          <w:lang w:val="en_US" w:bidi="en_US"/>
        </w:rPr>
      </w:r>
    </w:p>
    <w:p>
      <w:pPr/>
      <w:r>
        <w:rPr>
          <w:lang w:val="en_US" w:bidi="en_US"/>
        </w:rPr>
      </w:r>
    </w:p>
    <w:p>
      <w:pPr>
        <w:pStyle w:val="Heading2"/>
      </w:pPr>
      <w:r>
        <w:rPr>
          <w:lang w:val="en_US" w:bidi="en_US"/>
        </w:rPr>
        <w:t>faithless, unfaithful, unfaithfulness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“faithless” means to not have faith or to not believe.</w:t>
      </w:r>
      <w:r>
        <w:rPr>
          <w:lang w:val="en_US" w:bidi="en_US"/>
        </w:rPr>
      </w:r>
      <w:r>
        <w:rPr>
          <w:lang w:val="en_US" w:bidi="en_US"/>
        </w:rPr>
      </w:r>
    </w:p>
    <w:p>
      <w:pPr>
        <w:pStyle w:val="ListBullet"/>
        <w:spacing w:line="240" w:lineRule="auto"/>
        <w:ind w:left="720"/>
      </w:pPr>
      <w:r>
        <w:rPr>
          <w:lang w:val="en_US" w:bidi="en_US"/>
        </w:rPr>
      </w:r>
      <w:r>
        <w:rPr>
          <w:lang w:val="en_US" w:bidi="en_US"/>
        </w:rPr>
        <w:t>This word is used to describe people who do not believe in God. Their lack of belief is seen by the immoral way they act.</w:t>
      </w:r>
      <w:r>
        <w:rPr>
          <w:lang w:val="en_US" w:bidi="en_US"/>
        </w:rPr>
      </w:r>
    </w:p>
    <w:p>
      <w:pPr>
        <w:pStyle w:val="ListBullet"/>
        <w:spacing w:line="240" w:lineRule="auto"/>
        <w:ind w:left="720"/>
      </w:pPr>
      <w:r>
        <w:rPr>
          <w:lang w:val="en_US" w:bidi="en_US"/>
        </w:rPr>
      </w:r>
      <w:r>
        <w:rPr>
          <w:lang w:val="en_US" w:bidi="en_US"/>
        </w:rPr>
        <w:t>The prophet Jeremiah accused Israel of being faithless and disobedient to God.</w:t>
      </w:r>
      <w:r>
        <w:rPr>
          <w:lang w:val="en_US" w:bidi="en_US"/>
        </w:rPr>
      </w:r>
    </w:p>
    <w:p>
      <w:pPr>
        <w:pStyle w:val="ListBullet"/>
        <w:spacing w:line="240" w:lineRule="auto"/>
        <w:ind w:left="720"/>
      </w:pPr>
      <w:r>
        <w:rPr>
          <w:lang w:val="en_US" w:bidi="en_US"/>
        </w:rPr>
      </w:r>
      <w:r>
        <w:rPr>
          <w:lang w:val="en_US" w:bidi="en_US"/>
        </w:rPr>
        <w:t>They worshiped idols and followed other ungodly customs of people groups who did not worship or obey God.</w:t>
      </w:r>
      <w:r>
        <w:rPr>
          <w:lang w:val="en_US" w:bidi="en_US"/>
        </w:rPr>
      </w:r>
      <w:r>
        <w:rPr>
          <w:lang w:val="en_US" w:bidi="en_US"/>
        </w:rPr>
      </w:r>
    </w:p>
    <w:p>
      <w:pPr/>
      <w:r>
        <w:rPr>
          <w:lang w:val="en_US" w:bidi="en_US"/>
        </w:rPr>
      </w:r>
      <w:r>
        <w:rPr>
          <w:lang w:val="en_US" w:bidi="en_US"/>
        </w:rPr>
        <w:t>The term “unfaithful” describes people who do not do what God has commanded them to do. The condition or practice of being unfaithful is “unfaithfulness.”</w:t>
      </w:r>
      <w:r>
        <w:rPr>
          <w:lang w:val="en_US" w:bidi="en_US"/>
        </w:rPr>
      </w:r>
      <w:r>
        <w:rPr>
          <w:lang w:val="en_US" w:bidi="en_US"/>
        </w:rPr>
      </w:r>
    </w:p>
    <w:p>
      <w:pPr>
        <w:pStyle w:val="ListBullet"/>
        <w:spacing w:line="240" w:lineRule="auto"/>
        <w:ind w:left="720"/>
      </w:pPr>
      <w:r>
        <w:rPr>
          <w:lang w:val="en_US" w:bidi="en_US"/>
        </w:rPr>
      </w:r>
      <w:r>
        <w:rPr>
          <w:lang w:val="en_US" w:bidi="en_US"/>
        </w:rPr>
        <w:t>The people of Israel were called “unfaithful” when they began to worship idols and when they disobeyed God in other ways.</w:t>
      </w:r>
      <w:r>
        <w:rPr>
          <w:lang w:val="en_US" w:bidi="en_US"/>
        </w:rPr>
      </w:r>
    </w:p>
    <w:p>
      <w:pPr>
        <w:pStyle w:val="ListBullet"/>
        <w:spacing w:line="240" w:lineRule="auto"/>
        <w:ind w:left="720"/>
      </w:pPr>
      <w:r>
        <w:rPr>
          <w:lang w:val="en_US" w:bidi="en_US"/>
        </w:rPr>
      </w:r>
      <w:r>
        <w:rPr>
          <w:lang w:val="en_US" w:bidi="en_US"/>
        </w:rPr>
        <w:t>In marriage, someone who commits adultery is “unfaithful” to his or her spouse.</w:t>
      </w:r>
      <w:r>
        <w:rPr>
          <w:lang w:val="en_US" w:bidi="en_US"/>
        </w:rPr>
      </w:r>
    </w:p>
    <w:p>
      <w:pPr>
        <w:pStyle w:val="ListBullet"/>
        <w:spacing w:line="240" w:lineRule="auto"/>
        <w:ind w:left="720"/>
      </w:pPr>
      <w:r>
        <w:rPr>
          <w:lang w:val="en_US" w:bidi="en_US"/>
        </w:rPr>
      </w:r>
      <w:r>
        <w:rPr>
          <w:lang w:val="en_US" w:bidi="en_US"/>
        </w:rPr>
        <w:t>God used the term “unfaithfulness” to describe Israel’s disobedient behavior. They were not obeying God or honoring him.</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“faithless” could be translated as “unfaithful” or “unbelieving” or “disobedient to God” or “not believing.”</w:t>
      </w:r>
      <w:r>
        <w:rPr>
          <w:lang w:val="en_US" w:bidi="en_US"/>
        </w:rPr>
      </w:r>
    </w:p>
    <w:p>
      <w:pPr>
        <w:pStyle w:val="ListBullet"/>
        <w:spacing w:line="240" w:lineRule="auto"/>
        <w:ind w:left="720"/>
      </w:pPr>
      <w:r>
        <w:rPr>
          <w:lang w:val="en_US" w:bidi="en_US"/>
        </w:rPr>
      </w:r>
      <w:r>
        <w:rPr>
          <w:lang w:val="en_US" w:bidi="en_US"/>
        </w:rPr>
        <w:t>The term “faithlessness” could be translated as “unbelief” or “unfaithfulness” or “rebellion against God.”</w:t>
      </w:r>
      <w:r>
        <w:rPr>
          <w:lang w:val="en_US" w:bidi="en_US"/>
        </w:rPr>
      </w:r>
    </w:p>
    <w:p>
      <w:pPr>
        <w:pStyle w:val="ListBullet"/>
        <w:spacing w:line="240" w:lineRule="auto"/>
        <w:ind w:left="720"/>
      </w:pPr>
      <w:r>
        <w:rPr>
          <w:lang w:val="en_US" w:bidi="en_US"/>
        </w:rPr>
      </w:r>
      <w:r>
        <w:rPr>
          <w:lang w:val="en_US" w:bidi="en_US"/>
        </w:rPr>
        <w:t>The phrase “the unfaithful” could be translated as “people who are not faithful (to God)” or “unfaithful people” or “those who disobey God” or “people who rebel against God.”</w:t>
      </w:r>
      <w:r>
        <w:rPr>
          <w:lang w:val="en_US" w:bidi="en_US"/>
        </w:rPr>
      </w:r>
    </w:p>
    <w:p>
      <w:pPr>
        <w:pStyle w:val="ListBullet"/>
        <w:spacing w:line="240" w:lineRule="auto"/>
        <w:ind w:left="720"/>
      </w:pPr>
      <w:r>
        <w:rPr>
          <w:lang w:val="en_US" w:bidi="en_US"/>
        </w:rPr>
      </w:r>
      <w:r>
        <w:rPr>
          <w:lang w:val="en_US" w:bidi="en_US"/>
        </w:rPr>
        <w:t>In some languages, the term “unfaithful” is related to the word for “unbelief.”</w:t>
      </w:r>
      <w:r>
        <w:rPr>
          <w:lang w:val="en_US" w:bidi="en_US"/>
        </w:rPr>
      </w:r>
      <w:r>
        <w:rPr>
          <w:lang w:val="en_US" w:bidi="en_US"/>
        </w:rPr>
      </w:r>
    </w:p>
    <w:p>
      <w:pPr/>
      <w:r>
        <w:rPr>
          <w:lang w:val="en_US" w:bidi="en_US"/>
        </w:rPr>
      </w:r>
      <w:r>
        <w:rPr>
          <w:lang w:val="en_US" w:bidi="en_US"/>
        </w:rPr>
        <w:t xml:space="preserve">(See also: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believe</w:t>
      </w:r>
      <w:r>
        <w:rPr>
          <w:lang w:val="en_US" w:bidi="en_US"/>
        </w:rPr>
        <w:t xml:space="preserve">, </w:t>
      </w:r>
      <w:r>
        <w:rPr>
          <w:lang w:val="en_US" w:bidi="en_US"/>
        </w:rPr>
        <w:t>faithful</w:t>
      </w:r>
      <w:r>
        <w:rPr>
          <w:lang w:val="en_US" w:bidi="en_US"/>
        </w:rPr>
        <w:t xml:space="preserve">, disobey, </w:t>
      </w:r>
      <w:r>
        <w:rPr>
          <w:lang w:val="en_US" w:bidi="en_US"/>
        </w:rPr>
        <w:t>adultery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43:6–8</w:t>
      </w:r>
      <w:r>
        <w:rPr>
          <w:lang w:val="en_US" w:bidi="en_US"/>
        </w:rPr>
      </w:r>
    </w:p>
    <w:p>
      <w:pPr>
        <w:pStyle w:val="ListBullet"/>
        <w:spacing w:line="240" w:lineRule="auto"/>
        <w:ind w:left="720"/>
      </w:pPr>
      <w:r>
        <w:rPr>
          <w:lang w:val="en_US" w:bidi="en_US"/>
        </w:rPr>
      </w:r>
      <w:r>
        <w:rPr>
          <w:lang w:val="en_US" w:bidi="en_US"/>
        </w:rPr>
        <w:t>Ezra 9:1–2</w:t>
      </w:r>
      <w:r>
        <w:rPr>
          <w:lang w:val="en_US" w:bidi="en_US"/>
        </w:rPr>
      </w:r>
    </w:p>
    <w:p>
      <w:pPr>
        <w:pStyle w:val="ListBullet"/>
        <w:spacing w:line="240" w:lineRule="auto"/>
        <w:ind w:left="720"/>
      </w:pPr>
      <w:r>
        <w:rPr>
          <w:lang w:val="en_US" w:bidi="en_US"/>
        </w:rPr>
      </w:r>
      <w:r>
        <w:rPr>
          <w:lang w:val="en_US" w:bidi="en_US"/>
        </w:rPr>
        <w:t>Jeremiah 2:19</w:t>
      </w:r>
      <w:r>
        <w:rPr>
          <w:lang w:val="en_US" w:bidi="en_US"/>
        </w:rPr>
      </w:r>
    </w:p>
    <w:p>
      <w:pPr>
        <w:pStyle w:val="ListBullet"/>
        <w:spacing w:line="240" w:lineRule="auto"/>
        <w:ind w:left="720"/>
      </w:pPr>
      <w:r>
        <w:rPr>
          <w:lang w:val="en_US" w:bidi="en_US"/>
        </w:rPr>
      </w:r>
      <w:r>
        <w:rPr>
          <w:lang w:val="en_US" w:bidi="en_US"/>
        </w:rPr>
        <w:t>Proverbs 2:22</w:t>
      </w:r>
      <w:r>
        <w:rPr>
          <w:lang w:val="en_US" w:bidi="en_US"/>
        </w:rPr>
      </w:r>
    </w:p>
    <w:p>
      <w:pPr>
        <w:pStyle w:val="ListBullet"/>
        <w:spacing w:line="240" w:lineRule="auto"/>
        <w:ind w:left="720"/>
      </w:pPr>
      <w:r>
        <w:rPr>
          <w:lang w:val="en_US" w:bidi="en_US"/>
        </w:rPr>
      </w:r>
      <w:r>
        <w:rPr>
          <w:lang w:val="en_US" w:bidi="en_US"/>
        </w:rPr>
        <w:t>Revelation 21:7–8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G05710</w:t>
      </w:r>
      <w:r>
        <w:rPr>
          <w:lang w:val="en_US" w:bidi="en_US"/>
        </w:rPr>
      </w:r>
      <w:r>
        <w:rPr>
          <w:lang w:val="en_US" w:bidi="en_US"/>
        </w:rPr>
      </w:r>
      <w:r>
        <w:rPr>
          <w:lang w:val="en_US" w:bidi="en_US"/>
        </w:rPr>
      </w:r>
    </w:p>
    <w:p>
      <w:pPr/>
      <w:r>
        <w:rPr>
          <w:lang w:val="en_US" w:bidi="en_US"/>
        </w:rPr>
      </w:r>
    </w:p>
    <w:p>
      <w:pPr>
        <w:pStyle w:val="Heading2"/>
      </w:pPr>
      <w:r>
        <w:rPr>
          <w:lang w:val="en_US" w:bidi="en_US"/>
        </w:rPr>
        <w:t>false prophet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false prophet is a person who wrongly claims that his message comes from God.</w:t>
      </w:r>
      <w:r>
        <w:rPr>
          <w:lang w:val="en_US" w:bidi="en_US"/>
        </w:rPr>
      </w:r>
      <w:r>
        <w:rPr>
          <w:lang w:val="en_US" w:bidi="en_US"/>
        </w:rPr>
      </w:r>
    </w:p>
    <w:p>
      <w:pPr>
        <w:pStyle w:val="ListBullet"/>
        <w:spacing w:line="240" w:lineRule="auto"/>
        <w:ind w:left="720"/>
      </w:pPr>
      <w:r>
        <w:rPr>
          <w:lang w:val="en_US" w:bidi="en_US"/>
        </w:rPr>
      </w:r>
      <w:r>
        <w:rPr>
          <w:lang w:val="en_US" w:bidi="en_US"/>
        </w:rPr>
        <w:t>The prophecies of false prophets are not usually fulfilled. That is, they do not come true.</w:t>
      </w:r>
      <w:r>
        <w:rPr>
          <w:lang w:val="en_US" w:bidi="en_US"/>
        </w:rPr>
      </w:r>
    </w:p>
    <w:p>
      <w:pPr>
        <w:pStyle w:val="ListBullet"/>
        <w:spacing w:line="240" w:lineRule="auto"/>
        <w:ind w:left="720"/>
      </w:pPr>
      <w:r>
        <w:rPr>
          <w:lang w:val="en_US" w:bidi="en_US"/>
        </w:rPr>
      </w:r>
      <w:r>
        <w:rPr>
          <w:lang w:val="en_US" w:bidi="en_US"/>
        </w:rPr>
        <w:t>False prophets teach messages that partially or totally contradict what the Bible says.</w:t>
      </w:r>
      <w:r>
        <w:rPr>
          <w:lang w:val="en_US" w:bidi="en_US"/>
        </w:rPr>
      </w:r>
    </w:p>
    <w:p>
      <w:pPr>
        <w:pStyle w:val="ListBullet"/>
        <w:spacing w:line="240" w:lineRule="auto"/>
        <w:ind w:left="720"/>
      </w:pPr>
      <w:r>
        <w:rPr>
          <w:lang w:val="en_US" w:bidi="en_US"/>
        </w:rPr>
      </w:r>
      <w:r>
        <w:rPr>
          <w:lang w:val="en_US" w:bidi="en_US"/>
        </w:rPr>
        <w:t>This term could also be translated as “person who falsely claims to be God’s spokesman” or “someone who falsely claims to speak God’s words.”</w:t>
      </w:r>
      <w:r>
        <w:rPr>
          <w:lang w:val="en_US" w:bidi="en_US"/>
        </w:rPr>
      </w:r>
    </w:p>
    <w:p>
      <w:pPr>
        <w:pStyle w:val="ListBullet"/>
        <w:spacing w:line="240" w:lineRule="auto"/>
        <w:ind w:left="720"/>
      </w:pPr>
      <w:r>
        <w:rPr>
          <w:lang w:val="en_US" w:bidi="en_US"/>
        </w:rPr>
      </w:r>
      <w:r>
        <w:rPr>
          <w:lang w:val="en_US" w:bidi="en_US"/>
        </w:rPr>
        <w:t>The New Testament teaches that in the end times there will be many false prophets who will try to deceive people into thinking that they come from God.</w:t>
      </w:r>
      <w:r>
        <w:rPr>
          <w:lang w:val="en_US" w:bidi="en_US"/>
        </w:rPr>
      </w:r>
      <w:r>
        <w:rPr>
          <w:lang w:val="en_US" w:bidi="en_US"/>
        </w:rPr>
      </w:r>
    </w:p>
    <w:p>
      <w:pPr/>
      <w:r>
        <w:rPr>
          <w:lang w:val="en_US" w:bidi="en_US"/>
        </w:rPr>
      </w:r>
      <w:r>
        <w:rPr>
          <w:lang w:val="en_US" w:bidi="en_US"/>
        </w:rPr>
        <w:t xml:space="preserve">(See also: </w:t>
      </w:r>
      <w:r>
        <w:rPr>
          <w:lang w:val="en_US" w:bidi="en_US"/>
        </w:rPr>
        <w:t>fulfill</w:t>
      </w:r>
      <w:r>
        <w:rPr>
          <w:lang w:val="en_US" w:bidi="en_US"/>
        </w:rPr>
        <w:t xml:space="preserve">, </w:t>
      </w:r>
      <w:r>
        <w:rPr>
          <w:lang w:val="en_US" w:bidi="en_US"/>
        </w:rPr>
        <w:t>prophet</w:t>
      </w:r>
      <w:r>
        <w:rPr>
          <w:lang w:val="en_US" w:bidi="en_US"/>
        </w:rPr>
        <w:t>, true)</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4:1–3</w:t>
      </w:r>
      <w:r>
        <w:rPr>
          <w:lang w:val="en_US" w:bidi="en_US"/>
        </w:rPr>
      </w:r>
    </w:p>
    <w:p>
      <w:pPr>
        <w:pStyle w:val="ListBullet"/>
        <w:spacing w:line="240" w:lineRule="auto"/>
        <w:ind w:left="720"/>
      </w:pPr>
      <w:r>
        <w:rPr>
          <w:lang w:val="en_US" w:bidi="en_US"/>
        </w:rPr>
      </w:r>
      <w:r>
        <w:rPr>
          <w:lang w:val="en_US" w:bidi="en_US"/>
        </w:rPr>
        <w:t>2 Peter 2:1</w:t>
      </w:r>
      <w:r>
        <w:rPr>
          <w:lang w:val="en_US" w:bidi="en_US"/>
        </w:rPr>
      </w:r>
    </w:p>
    <w:p>
      <w:pPr>
        <w:pStyle w:val="ListBullet"/>
        <w:spacing w:line="240" w:lineRule="auto"/>
        <w:ind w:left="720"/>
      </w:pPr>
      <w:r>
        <w:rPr>
          <w:lang w:val="en_US" w:bidi="en_US"/>
        </w:rPr>
      </w:r>
      <w:r>
        <w:rPr>
          <w:lang w:val="en_US" w:bidi="en_US"/>
        </w:rPr>
        <w:t>Acts 13:6–8</w:t>
      </w:r>
      <w:r>
        <w:rPr>
          <w:lang w:val="en_US" w:bidi="en_US"/>
        </w:rPr>
      </w:r>
    </w:p>
    <w:p>
      <w:pPr>
        <w:pStyle w:val="ListBullet"/>
        <w:spacing w:line="240" w:lineRule="auto"/>
        <w:ind w:left="720"/>
      </w:pPr>
      <w:r>
        <w:rPr>
          <w:lang w:val="en_US" w:bidi="en_US"/>
        </w:rPr>
      </w:r>
      <w:r>
        <w:rPr>
          <w:lang w:val="en_US" w:bidi="en_US"/>
        </w:rPr>
        <w:t>Luke 6:26</w:t>
      </w:r>
      <w:r>
        <w:rPr>
          <w:lang w:val="en_US" w:bidi="en_US"/>
        </w:rPr>
      </w:r>
    </w:p>
    <w:p>
      <w:pPr>
        <w:pStyle w:val="ListBullet"/>
        <w:spacing w:line="240" w:lineRule="auto"/>
        <w:ind w:left="720"/>
      </w:pPr>
      <w:r>
        <w:rPr>
          <w:lang w:val="en_US" w:bidi="en_US"/>
        </w:rPr>
      </w:r>
      <w:r>
        <w:rPr>
          <w:lang w:val="en_US" w:bidi="en_US"/>
        </w:rPr>
        <w:t>Matthew 7:16</w:t>
      </w:r>
      <w:r>
        <w:rPr>
          <w:lang w:val="en_US" w:bidi="en_US"/>
        </w:rPr>
      </w:r>
    </w:p>
    <w:p>
      <w:pPr>
        <w:pStyle w:val="ListBullet"/>
        <w:spacing w:line="240" w:lineRule="auto"/>
        <w:ind w:left="720"/>
      </w:pPr>
      <w:r>
        <w:rPr>
          <w:lang w:val="en_US" w:bidi="en_US"/>
        </w:rPr>
      </w:r>
      <w:r>
        <w:rPr>
          <w:lang w:val="en_US" w:bidi="en_US"/>
        </w:rPr>
        <w:t>Matthew 24:23–25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G55780</w:t>
      </w:r>
      <w:r>
        <w:rPr>
          <w:lang w:val="en_US" w:bidi="en_US"/>
        </w:rPr>
      </w:r>
      <w:r>
        <w:rPr>
          <w:lang w:val="en_US" w:bidi="en_US"/>
        </w:rPr>
      </w:r>
      <w:r>
        <w:rPr>
          <w:lang w:val="en_US" w:bidi="en_US"/>
        </w:rPr>
      </w:r>
    </w:p>
    <w:p>
      <w:pPr/>
      <w:r>
        <w:rPr>
          <w:lang w:val="en_US" w:bidi="en_US"/>
        </w:rPr>
      </w:r>
    </w:p>
    <w:p>
      <w:pPr>
        <w:pStyle w:val="Heading2"/>
      </w:pPr>
      <w:r>
        <w:rPr>
          <w:lang w:val="en_US" w:bidi="en_US"/>
        </w:rPr>
        <w:t>family, household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“family” refers to a group of people who are related by blood and usually includes a father, mother, and their children. In the Bible, this term sometimes includes other close relatives such as grandparents, grandchildren, uncles and aunts.</w:t>
      </w:r>
      <w:r>
        <w:rPr>
          <w:lang w:val="en_US" w:bidi="en_US"/>
        </w:rPr>
      </w:r>
      <w:r>
        <w:rPr>
          <w:lang w:val="en_US" w:bidi="en_US"/>
        </w:rPr>
      </w:r>
    </w:p>
    <w:p>
      <w:pPr>
        <w:pStyle w:val="ListBullet"/>
        <w:spacing w:line="240" w:lineRule="auto"/>
        <w:ind w:left="720"/>
      </w:pPr>
      <w:r>
        <w:rPr>
          <w:lang w:val="en_US" w:bidi="en_US"/>
        </w:rPr>
      </w:r>
      <w:r>
        <w:rPr>
          <w:lang w:val="en_US" w:bidi="en_US"/>
        </w:rPr>
        <w:t>In biblical times, usually the oldest man was the major authority of a family.</w:t>
      </w:r>
      <w:r>
        <w:rPr>
          <w:lang w:val="en_US" w:bidi="en_US"/>
        </w:rPr>
      </w:r>
    </w:p>
    <w:p>
      <w:pPr>
        <w:pStyle w:val="ListBullet"/>
        <w:spacing w:line="240" w:lineRule="auto"/>
        <w:ind w:left="720"/>
      </w:pPr>
      <w:r>
        <w:rPr>
          <w:lang w:val="en_US" w:bidi="en_US"/>
        </w:rPr>
      </w:r>
      <w:r>
        <w:rPr>
          <w:lang w:val="en_US" w:bidi="en_US"/>
        </w:rPr>
        <w:t>Family could also include servants, concubines, and even foreigners.</w:t>
      </w:r>
      <w:r>
        <w:rPr>
          <w:lang w:val="en_US" w:bidi="en_US"/>
        </w:rPr>
      </w:r>
    </w:p>
    <w:p>
      <w:pPr>
        <w:pStyle w:val="ListBullet"/>
        <w:spacing w:line="240" w:lineRule="auto"/>
        <w:ind w:left="720"/>
      </w:pPr>
      <w:r>
        <w:rPr>
          <w:lang w:val="en_US" w:bidi="en_US"/>
        </w:rPr>
      </w:r>
      <w:r>
        <w:rPr>
          <w:lang w:val="en_US" w:bidi="en_US"/>
        </w:rPr>
        <w:t>Some languages may have a broader word such as “clan” or “household” that would fit better in contexts where more than just parents and children are being referred to.</w:t>
      </w:r>
      <w:r>
        <w:rPr>
          <w:lang w:val="en_US" w:bidi="en_US"/>
        </w:rPr>
      </w:r>
    </w:p>
    <w:p>
      <w:pPr>
        <w:pStyle w:val="ListBullet"/>
        <w:spacing w:line="240" w:lineRule="auto"/>
        <w:ind w:left="720"/>
      </w:pPr>
      <w:r>
        <w:rPr>
          <w:lang w:val="en_US" w:bidi="en_US"/>
        </w:rPr>
      </w:r>
      <w:r>
        <w:rPr>
          <w:lang w:val="en_US" w:bidi="en_US"/>
        </w:rPr>
        <w:t>The New Testament often uses terms related to the concept of “family” to refer to the Church, meaning people who believe in Jesus.</w:t>
      </w:r>
      <w:r>
        <w:rPr>
          <w:lang w:val="en_US" w:bidi="en_US"/>
        </w:rPr>
      </w:r>
      <w:r>
        <w:rPr>
          <w:lang w:val="en_US" w:bidi="en_US"/>
        </w:rPr>
      </w:r>
    </w:p>
    <w:p>
      <w:pPr/>
      <w:r>
        <w:rPr>
          <w:lang w:val="en_US" w:bidi="en_US"/>
        </w:rPr>
      </w:r>
      <w:r>
        <w:rPr>
          <w:lang w:val="en_US" w:bidi="en_US"/>
        </w:rPr>
        <w:t xml:space="preserve">(See also: </w:t>
      </w:r>
      <w:r>
        <w:rPr>
          <w:lang w:val="en_US" w:bidi="en_US"/>
        </w:rPr>
        <w:t>clan</w:t>
      </w:r>
      <w:r>
        <w:rPr>
          <w:lang w:val="en_US" w:bidi="en_US"/>
        </w:rPr>
        <w:t xml:space="preserve">, ancestor, </w:t>
      </w:r>
      <w:r>
        <w:rPr>
          <w:lang w:val="en_US" w:bidi="en_US"/>
        </w:rPr>
        <w:t>house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8:1–2</w:t>
      </w:r>
      <w:r>
        <w:rPr>
          <w:lang w:val="en_US" w:bidi="en_US"/>
        </w:rPr>
      </w:r>
    </w:p>
    <w:p>
      <w:pPr>
        <w:pStyle w:val="ListBullet"/>
        <w:spacing w:line="240" w:lineRule="auto"/>
        <w:ind w:left="720"/>
      </w:pPr>
      <w:r>
        <w:rPr>
          <w:lang w:val="en_US" w:bidi="en_US"/>
        </w:rPr>
      </w:r>
      <w:r>
        <w:rPr>
          <w:lang w:val="en_US" w:bidi="en_US"/>
        </w:rPr>
        <w:t>1 Samuel 18:18</w:t>
      </w:r>
      <w:r>
        <w:rPr>
          <w:lang w:val="en_US" w:bidi="en_US"/>
        </w:rPr>
      </w:r>
    </w:p>
    <w:p>
      <w:pPr>
        <w:pStyle w:val="ListBullet"/>
        <w:spacing w:line="240" w:lineRule="auto"/>
        <w:ind w:left="720"/>
      </w:pPr>
      <w:r>
        <w:rPr>
          <w:lang w:val="en_US" w:bidi="en_US"/>
        </w:rPr>
      </w:r>
      <w:r>
        <w:rPr>
          <w:lang w:val="en_US" w:bidi="en_US"/>
        </w:rPr>
        <w:t>Exodus 1:21</w:t>
      </w:r>
      <w:r>
        <w:rPr>
          <w:lang w:val="en_US" w:bidi="en_US"/>
        </w:rPr>
      </w:r>
    </w:p>
    <w:p>
      <w:pPr>
        <w:pStyle w:val="ListBullet"/>
        <w:spacing w:line="240" w:lineRule="auto"/>
        <w:ind w:left="720"/>
      </w:pPr>
      <w:r>
        <w:rPr>
          <w:lang w:val="en_US" w:bidi="en_US"/>
        </w:rPr>
      </w:r>
      <w:r>
        <w:rPr>
          <w:lang w:val="en_US" w:bidi="en_US"/>
        </w:rPr>
        <w:t>Joshua 2:12–13</w:t>
      </w:r>
      <w:r>
        <w:rPr>
          <w:lang w:val="en_US" w:bidi="en_US"/>
        </w:rPr>
      </w:r>
    </w:p>
    <w:p>
      <w:pPr>
        <w:pStyle w:val="ListBullet"/>
        <w:spacing w:line="240" w:lineRule="auto"/>
        <w:ind w:left="720"/>
      </w:pPr>
      <w:r>
        <w:rPr>
          <w:lang w:val="en_US" w:bidi="en_US"/>
        </w:rPr>
      </w:r>
      <w:r>
        <w:rPr>
          <w:lang w:val="en_US" w:bidi="en_US"/>
        </w:rPr>
        <w:t>Luke 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H0001, H0251, H0272, H0504, H1004, H1121, H2233, H2859, H2945, H3187, H4138, H4940, H5387, H5712, G10850, G36140, G36240, G39650</w:t>
      </w:r>
      <w:r>
        <w:rPr>
          <w:lang w:val="en_US" w:bidi="en_US"/>
        </w:rPr>
      </w:r>
      <w:r>
        <w:rPr>
          <w:lang w:val="en_US" w:bidi="en_US"/>
        </w:rPr>
      </w:r>
      <w:r>
        <w:rPr>
          <w:lang w:val="en_US" w:bidi="en_US"/>
        </w:rPr>
      </w:r>
    </w:p>
    <w:p>
      <w:pPr/>
      <w:r>
        <w:rPr>
          <w:lang w:val="en_US" w:bidi="en_US"/>
        </w:rPr>
      </w:r>
    </w:p>
    <w:p>
      <w:pPr>
        <w:pStyle w:val="Heading2"/>
      </w:pPr>
      <w:r>
        <w:rPr>
          <w:lang w:val="en_US" w:bidi="en_US"/>
        </w:rPr>
        <w:t>famine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“famine” refers to an extreme lack of food throughout a country or region, usually due to not enough rain.</w:t>
      </w:r>
      <w:r>
        <w:rPr>
          <w:lang w:val="en_US" w:bidi="en_US"/>
        </w:rPr>
      </w:r>
      <w:r>
        <w:rPr>
          <w:lang w:val="en_US" w:bidi="en_US"/>
        </w:rPr>
      </w:r>
    </w:p>
    <w:p>
      <w:pPr>
        <w:pStyle w:val="ListBullet"/>
        <w:spacing w:line="240" w:lineRule="auto"/>
        <w:ind w:left="720"/>
      </w:pPr>
      <w:r>
        <w:rPr>
          <w:lang w:val="en_US" w:bidi="en_US"/>
        </w:rPr>
      </w:r>
      <w:r>
        <w:rPr>
          <w:lang w:val="en_US" w:bidi="en_US"/>
        </w:rPr>
        <w:t>Food crops can fail from natural causes such as lack of rain, crop disease, or insects.</w:t>
      </w:r>
      <w:r>
        <w:rPr>
          <w:lang w:val="en_US" w:bidi="en_US"/>
        </w:rPr>
      </w:r>
    </w:p>
    <w:p>
      <w:pPr>
        <w:pStyle w:val="ListBullet"/>
        <w:spacing w:line="240" w:lineRule="auto"/>
        <w:ind w:left="720"/>
      </w:pPr>
      <w:r>
        <w:rPr>
          <w:lang w:val="en_US" w:bidi="en_US"/>
        </w:rPr>
      </w:r>
      <w:r>
        <w:rPr>
          <w:lang w:val="en_US" w:bidi="en_US"/>
        </w:rPr>
        <w:t>Food shortages can also be caused by people, such as enemies who destroy crops.</w:t>
      </w:r>
      <w:r>
        <w:rPr>
          <w:lang w:val="en_US" w:bidi="en_US"/>
        </w:rPr>
      </w:r>
    </w:p>
    <w:p>
      <w:pPr>
        <w:pStyle w:val="ListBullet"/>
        <w:spacing w:line="240" w:lineRule="auto"/>
        <w:ind w:left="720"/>
      </w:pPr>
      <w:r>
        <w:rPr>
          <w:lang w:val="en_US" w:bidi="en_US"/>
        </w:rPr>
      </w:r>
      <w:r>
        <w:rPr>
          <w:lang w:val="en_US" w:bidi="en_US"/>
        </w:rPr>
        <w:t>In the Bible, God sometimes caused famine as a way to punish nations when they sinned against him.</w:t>
      </w:r>
      <w:r>
        <w:rPr>
          <w:lang w:val="en_US" w:bidi="en_US"/>
        </w:rPr>
      </w:r>
    </w:p>
    <w:p>
      <w:pPr>
        <w:pStyle w:val="ListBullet"/>
        <w:spacing w:line="240" w:lineRule="auto"/>
        <w:ind w:left="720"/>
      </w:pPr>
      <w:r>
        <w:rPr>
          <w:lang w:val="en_US" w:bidi="en_US"/>
        </w:rPr>
      </w:r>
      <w:r>
        <w:rPr>
          <w:lang w:val="en_US" w:bidi="en_US"/>
        </w:rPr>
        <w:t>In Amos 8:11 the term “famine” is used figuratively to refer to a time when God punished his people by not speaking to them. This could be translated with the word for “famine” in your language, or with a phrase such as “extreme lack” or “severe deprivation.”</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21:11–12</w:t>
      </w:r>
      <w:r>
        <w:rPr>
          <w:lang w:val="en_US" w:bidi="en_US"/>
        </w:rPr>
      </w:r>
    </w:p>
    <w:p>
      <w:pPr>
        <w:pStyle w:val="ListBullet"/>
        <w:spacing w:line="240" w:lineRule="auto"/>
        <w:ind w:left="720"/>
      </w:pPr>
      <w:r>
        <w:rPr>
          <w:lang w:val="en_US" w:bidi="en_US"/>
        </w:rPr>
      </w:r>
      <w:r>
        <w:rPr>
          <w:lang w:val="en_US" w:bidi="en_US"/>
        </w:rPr>
        <w:t>Acts 7:11</w:t>
      </w:r>
      <w:r>
        <w:rPr>
          <w:lang w:val="en_US" w:bidi="en_US"/>
        </w:rPr>
      </w:r>
    </w:p>
    <w:p>
      <w:pPr>
        <w:pStyle w:val="ListBullet"/>
        <w:spacing w:line="240" w:lineRule="auto"/>
        <w:ind w:left="720"/>
      </w:pPr>
      <w:r>
        <w:rPr>
          <w:lang w:val="en_US" w:bidi="en_US"/>
        </w:rPr>
      </w:r>
      <w:r>
        <w:rPr>
          <w:lang w:val="en_US" w:bidi="en_US"/>
        </w:rPr>
        <w:t>Genesis 12:10</w:t>
      </w:r>
      <w:r>
        <w:rPr>
          <w:lang w:val="en_US" w:bidi="en_US"/>
        </w:rPr>
      </w:r>
    </w:p>
    <w:p>
      <w:pPr>
        <w:pStyle w:val="ListBullet"/>
        <w:spacing w:line="240" w:lineRule="auto"/>
        <w:ind w:left="720"/>
      </w:pPr>
      <w:r>
        <w:rPr>
          <w:lang w:val="en_US" w:bidi="en_US"/>
        </w:rPr>
      </w:r>
      <w:r>
        <w:rPr>
          <w:lang w:val="en_US" w:bidi="en_US"/>
        </w:rPr>
        <w:t>Genesis 45:6</w:t>
      </w:r>
      <w:r>
        <w:rPr>
          <w:lang w:val="en_US" w:bidi="en_US"/>
        </w:rPr>
      </w:r>
    </w:p>
    <w:p>
      <w:pPr>
        <w:pStyle w:val="ListBullet"/>
        <w:spacing w:line="240" w:lineRule="auto"/>
        <w:ind w:left="720"/>
      </w:pPr>
      <w:r>
        <w:rPr>
          <w:lang w:val="en_US" w:bidi="en_US"/>
        </w:rPr>
      </w:r>
      <w:r>
        <w:rPr>
          <w:lang w:val="en_US" w:bidi="en_US"/>
        </w:rPr>
        <w:t>Jeremiah 11:21–23</w:t>
      </w:r>
      <w:r>
        <w:rPr>
          <w:lang w:val="en_US" w:bidi="en_US"/>
        </w:rPr>
      </w:r>
    </w:p>
    <w:p>
      <w:pPr>
        <w:pStyle w:val="ListBullet"/>
        <w:spacing w:line="240" w:lineRule="auto"/>
        <w:ind w:left="720"/>
      </w:pPr>
      <w:r>
        <w:rPr>
          <w:lang w:val="en_US" w:bidi="en_US"/>
        </w:rPr>
      </w:r>
      <w:r>
        <w:rPr>
          <w:lang w:val="en_US" w:bidi="en_US"/>
        </w:rPr>
        <w:t>Luke 4:25</w:t>
      </w:r>
      <w:r>
        <w:rPr>
          <w:lang w:val="en_US" w:bidi="en_US"/>
        </w:rPr>
      </w:r>
    </w:p>
    <w:p>
      <w:pPr>
        <w:pStyle w:val="ListBullet"/>
        <w:spacing w:line="240" w:lineRule="auto"/>
        <w:ind w:left="720"/>
      </w:pPr>
      <w:r>
        <w:rPr>
          <w:lang w:val="en_US" w:bidi="en_US"/>
        </w:rPr>
      </w:r>
      <w:r>
        <w:rPr>
          <w:lang w:val="en_US" w:bidi="en_US"/>
        </w:rPr>
        <w:t>Matthew 24:8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H3720, H7458, H7459, G30420</w:t>
      </w:r>
      <w:r>
        <w:rPr>
          <w:lang w:val="en_US" w:bidi="en_US"/>
        </w:rPr>
      </w:r>
      <w:r>
        <w:rPr>
          <w:lang w:val="en_US" w:bidi="en_US"/>
        </w:rPr>
      </w:r>
      <w:r>
        <w:rPr>
          <w:lang w:val="en_US" w:bidi="en_US"/>
        </w:rPr>
      </w:r>
    </w:p>
    <w:p>
      <w:pPr/>
      <w:r>
        <w:rPr>
          <w:lang w:val="en_US" w:bidi="en_US"/>
        </w:rPr>
      </w:r>
    </w:p>
    <w:p>
      <w:pPr>
        <w:pStyle w:val="Heading2"/>
      </w:pPr>
      <w:r>
        <w:rPr>
          <w:lang w:val="en_US" w:bidi="en_US"/>
        </w:rPr>
        <w:t>fast, fasting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to “fast” means to stop eating food for a period of time, such as for a day or more. Sometimes it also includes not drinking.</w:t>
      </w:r>
      <w:r>
        <w:rPr>
          <w:lang w:val="en_US" w:bidi="en_US"/>
        </w:rPr>
      </w:r>
      <w:r>
        <w:rPr>
          <w:lang w:val="en_US" w:bidi="en_US"/>
        </w:rPr>
      </w:r>
    </w:p>
    <w:p>
      <w:pPr>
        <w:pStyle w:val="ListBullet"/>
        <w:spacing w:line="240" w:lineRule="auto"/>
        <w:ind w:left="720"/>
      </w:pPr>
      <w:r>
        <w:rPr>
          <w:lang w:val="en_US" w:bidi="en_US"/>
        </w:rPr>
      </w:r>
      <w:r>
        <w:rPr>
          <w:lang w:val="en_US" w:bidi="en_US"/>
        </w:rPr>
        <w:t>Fasting can help people to focus on God and pray without being distracted by preparing food and eating.</w:t>
      </w:r>
      <w:r>
        <w:rPr>
          <w:lang w:val="en_US" w:bidi="en_US"/>
        </w:rPr>
      </w:r>
    </w:p>
    <w:p>
      <w:pPr>
        <w:pStyle w:val="ListBullet"/>
        <w:spacing w:line="240" w:lineRule="auto"/>
        <w:ind w:left="720"/>
      </w:pPr>
      <w:r>
        <w:rPr>
          <w:lang w:val="en_US" w:bidi="en_US"/>
        </w:rPr>
      </w:r>
      <w:r>
        <w:rPr>
          <w:lang w:val="en_US" w:bidi="en_US"/>
        </w:rPr>
        <w:t>Jesus condemned the Jewish religious leaders for fasting for the wrong reasons. They fasted so that others would think they were righteous.</w:t>
      </w:r>
      <w:r>
        <w:rPr>
          <w:lang w:val="en_US" w:bidi="en_US"/>
        </w:rPr>
      </w:r>
    </w:p>
    <w:p>
      <w:pPr>
        <w:pStyle w:val="ListBullet"/>
        <w:spacing w:line="240" w:lineRule="auto"/>
        <w:ind w:left="720"/>
      </w:pPr>
      <w:r>
        <w:rPr>
          <w:lang w:val="en_US" w:bidi="en_US"/>
        </w:rPr>
      </w:r>
      <w:r>
        <w:rPr>
          <w:lang w:val="en_US" w:bidi="en_US"/>
        </w:rPr>
        <w:t>Sometimes people fast because they are very sad or grieved about something.</w:t>
      </w:r>
      <w:r>
        <w:rPr>
          <w:lang w:val="en_US" w:bidi="en_US"/>
        </w:rPr>
      </w:r>
    </w:p>
    <w:p>
      <w:pPr>
        <w:pStyle w:val="ListBullet"/>
        <w:spacing w:line="240" w:lineRule="auto"/>
        <w:ind w:left="720"/>
      </w:pPr>
      <w:r>
        <w:rPr>
          <w:lang w:val="en_US" w:bidi="en_US"/>
        </w:rPr>
      </w:r>
      <w:r>
        <w:rPr>
          <w:lang w:val="en_US" w:bidi="en_US"/>
        </w:rPr>
        <w:t>The verb to “fast” can also be translated as to “refrain from eating” or to “not eat.”</w:t>
      </w:r>
      <w:r>
        <w:rPr>
          <w:lang w:val="en_US" w:bidi="en_US"/>
        </w:rPr>
      </w:r>
    </w:p>
    <w:p>
      <w:pPr>
        <w:pStyle w:val="ListBullet"/>
        <w:spacing w:line="240" w:lineRule="auto"/>
        <w:ind w:left="720"/>
      </w:pPr>
      <w:r>
        <w:rPr>
          <w:lang w:val="en_US" w:bidi="en_US"/>
        </w:rPr>
      </w:r>
      <w:r>
        <w:rPr>
          <w:lang w:val="en_US" w:bidi="en_US"/>
        </w:rPr>
        <w:t>The noun “fast” could be translated as “time of not eating” or “time of abstaining from food.”</w:t>
      </w:r>
      <w:r>
        <w:rPr>
          <w:lang w:val="en_US" w:bidi="en_US"/>
        </w:rPr>
      </w:r>
      <w:r>
        <w:rPr>
          <w:lang w:val="en_US" w:bidi="en_US"/>
        </w:rPr>
      </w:r>
    </w:p>
    <w:p>
      <w:pPr/>
      <w:r>
        <w:rPr>
          <w:lang w:val="en_US" w:bidi="en_US"/>
        </w:rPr>
      </w:r>
      <w:r>
        <w:rPr>
          <w:lang w:val="en_US" w:bidi="en_US"/>
        </w:rPr>
        <w:t xml:space="preserve">(See also: </w:t>
      </w:r>
      <w:r>
        <w:rPr>
          <w:lang w:val="en_US" w:bidi="en_US"/>
        </w:rPr>
        <w:t>Jewish leaders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21:8–10</w:t>
      </w:r>
      <w:r>
        <w:rPr>
          <w:lang w:val="en_US" w:bidi="en_US"/>
        </w:rPr>
      </w:r>
    </w:p>
    <w:p>
      <w:pPr>
        <w:pStyle w:val="ListBullet"/>
        <w:spacing w:line="240" w:lineRule="auto"/>
        <w:ind w:left="720"/>
      </w:pPr>
      <w:r>
        <w:rPr>
          <w:lang w:val="en_US" w:bidi="en_US"/>
        </w:rPr>
      </w:r>
      <w:r>
        <w:rPr>
          <w:lang w:val="en_US" w:bidi="en_US"/>
        </w:rPr>
        <w:t>2 Chronicles 20:3</w:t>
      </w:r>
      <w:r>
        <w:rPr>
          <w:lang w:val="en_US" w:bidi="en_US"/>
        </w:rPr>
      </w:r>
    </w:p>
    <w:p>
      <w:pPr>
        <w:pStyle w:val="ListBullet"/>
        <w:spacing w:line="240" w:lineRule="auto"/>
        <w:ind w:left="720"/>
      </w:pPr>
      <w:r>
        <w:rPr>
          <w:lang w:val="en_US" w:bidi="en_US"/>
        </w:rPr>
      </w:r>
      <w:r>
        <w:rPr>
          <w:lang w:val="en_US" w:bidi="en_US"/>
        </w:rPr>
        <w:t>Acts 13:1–3</w:t>
      </w:r>
      <w:r>
        <w:rPr>
          <w:lang w:val="en_US" w:bidi="en_US"/>
        </w:rPr>
      </w:r>
    </w:p>
    <w:p>
      <w:pPr>
        <w:pStyle w:val="ListBullet"/>
        <w:spacing w:line="240" w:lineRule="auto"/>
        <w:ind w:left="720"/>
      </w:pPr>
      <w:r>
        <w:rPr>
          <w:lang w:val="en_US" w:bidi="en_US"/>
        </w:rPr>
      </w:r>
      <w:r>
        <w:rPr>
          <w:lang w:val="en_US" w:bidi="en_US"/>
        </w:rPr>
        <w:t>Jonah 3:4–5</w:t>
      </w:r>
      <w:r>
        <w:rPr>
          <w:lang w:val="en_US" w:bidi="en_US"/>
        </w:rPr>
      </w:r>
    </w:p>
    <w:p>
      <w:pPr>
        <w:pStyle w:val="ListBullet"/>
        <w:spacing w:line="240" w:lineRule="auto"/>
        <w:ind w:left="720"/>
      </w:pPr>
      <w:r>
        <w:rPr>
          <w:lang w:val="en_US" w:bidi="en_US"/>
        </w:rPr>
      </w:r>
      <w:r>
        <w:rPr>
          <w:lang w:val="en_US" w:bidi="en_US"/>
        </w:rPr>
        <w:t>Luke 5:34</w:t>
      </w:r>
      <w:r>
        <w:rPr>
          <w:lang w:val="en_US" w:bidi="en_US"/>
        </w:rPr>
      </w:r>
    </w:p>
    <w:p>
      <w:pPr>
        <w:pStyle w:val="ListBullet"/>
        <w:spacing w:line="240" w:lineRule="auto"/>
        <w:ind w:left="720"/>
      </w:pPr>
      <w:r>
        <w:rPr>
          <w:lang w:val="en_US" w:bidi="en_US"/>
        </w:rPr>
      </w:r>
      <w:r>
        <w:rPr>
          <w:lang w:val="en_US" w:bidi="en_US"/>
        </w:rPr>
        <w:t>Mark 2:19</w:t>
      </w:r>
      <w:r>
        <w:rPr>
          <w:lang w:val="en_US" w:bidi="en_US"/>
        </w:rPr>
      </w:r>
    </w:p>
    <w:p>
      <w:pPr>
        <w:pStyle w:val="ListBullet"/>
        <w:spacing w:line="240" w:lineRule="auto"/>
        <w:ind w:left="720"/>
      </w:pPr>
      <w:r>
        <w:rPr>
          <w:lang w:val="en_US" w:bidi="en_US"/>
        </w:rPr>
      </w:r>
      <w:r>
        <w:rPr>
          <w:lang w:val="en_US" w:bidi="en_US"/>
        </w:rPr>
        <w:t>Matthew 6:18</w:t>
      </w:r>
      <w:r>
        <w:rPr>
          <w:lang w:val="en_US" w:bidi="en_US"/>
        </w:rPr>
      </w:r>
    </w:p>
    <w:p>
      <w:pPr>
        <w:pStyle w:val="ListBullet"/>
        <w:spacing w:line="240" w:lineRule="auto"/>
        <w:ind w:left="720"/>
      </w:pPr>
      <w:r>
        <w:rPr>
          <w:lang w:val="en_US" w:bidi="en_US"/>
        </w:rPr>
      </w:r>
      <w:r>
        <w:rPr>
          <w:lang w:val="en_US" w:bidi="en_US"/>
        </w:rPr>
        <w:t>Matthew 9:15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25:1</w:t>
      </w:r>
      <w:r>
        <w:rPr>
          <w:lang w:val="en_US" w:bidi="en_US"/>
        </w:rPr>
        <w:t xml:space="preserve"> Immediately after Jesus was baptized, the Holy Spirit led him out into the wilderness, where he </w:t>
      </w:r>
      <w:r>
        <w:rPr>
          <w:b/>
          <w:lang w:val="en_US" w:bidi="en_US"/>
        </w:rPr>
        <w:t>fasted</w:t>
      </w:r>
      <w:r>
        <w:rPr>
          <w:lang w:val="en_US" w:bidi="en_US"/>
        </w:rPr>
        <w:t xml:space="preserve"> for forty days and forty nights.</w:t>
      </w:r>
      <w:r>
        <w:rPr>
          <w:lang w:val="en_US" w:bidi="en_US"/>
        </w:rPr>
      </w:r>
    </w:p>
    <w:p>
      <w:pPr>
        <w:pStyle w:val="ListBullet"/>
        <w:spacing w:line="240" w:lineRule="auto"/>
        <w:ind w:left="720"/>
      </w:pPr>
      <w:r>
        <w:rPr>
          <w:lang w:val="en_US" w:bidi="en_US"/>
        </w:rPr>
      </w:r>
      <w:r>
        <w:rPr>
          <w:b/>
          <w:lang w:val="en_US" w:bidi="en_US"/>
        </w:rPr>
        <w:t>34:8</w:t>
      </w:r>
      <w:r>
        <w:rPr>
          <w:lang w:val="en_US" w:bidi="en_US"/>
        </w:rPr>
        <w:t xml:space="preserve"> “‘For example, I </w:t>
      </w:r>
      <w:r>
        <w:rPr>
          <w:b/>
          <w:lang w:val="en_US" w:bidi="en_US"/>
        </w:rPr>
        <w:t>fast</w:t>
      </w:r>
      <w:r>
        <w:rPr>
          <w:lang w:val="en_US" w:bidi="en_US"/>
        </w:rPr>
        <w:t xml:space="preserve"> two times every week and I give you ten percent of all the money and goods that I receive.’”</w:t>
      </w:r>
      <w:r>
        <w:rPr>
          <w:lang w:val="en_US" w:bidi="en_US"/>
        </w:rPr>
      </w:r>
    </w:p>
    <w:p>
      <w:pPr>
        <w:pStyle w:val="ListBullet"/>
        <w:spacing w:line="240" w:lineRule="auto"/>
        <w:ind w:left="720"/>
      </w:pPr>
      <w:r>
        <w:rPr>
          <w:lang w:val="en_US" w:bidi="en_US"/>
        </w:rPr>
      </w:r>
      <w:r>
        <w:rPr>
          <w:b/>
          <w:lang w:val="en_US" w:bidi="en_US"/>
        </w:rPr>
        <w:t>46:10</w:t>
      </w:r>
      <w:r>
        <w:rPr>
          <w:lang w:val="en_US" w:bidi="en_US"/>
        </w:rPr>
        <w:t xml:space="preserve"> One day, while the Christians at Antioch were </w:t>
      </w:r>
      <w:r>
        <w:rPr>
          <w:b/>
          <w:lang w:val="en_US" w:bidi="en_US"/>
        </w:rPr>
        <w:t>fasting</w:t>
      </w:r>
      <w:r>
        <w:rPr>
          <w:lang w:val="en_US" w:bidi="en_US"/>
        </w:rPr>
        <w:t xml:space="preserve"> and praying, the Holy Spirit said to them, “Set apart for me Barnabas and Saul to do the work I have called them to do.”</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H2908, H5144, H6684, H6685, G35210, G35220</w:t>
      </w:r>
      <w:r>
        <w:rPr>
          <w:lang w:val="en_US" w:bidi="en_US"/>
        </w:rPr>
      </w:r>
      <w:r>
        <w:rPr>
          <w:lang w:val="en_US" w:bidi="en_US"/>
        </w:rPr>
      </w:r>
      <w:r>
        <w:rPr>
          <w:lang w:val="en_US" w:bidi="en_US"/>
        </w:rPr>
      </w:r>
    </w:p>
    <w:p>
      <w:pPr/>
      <w:r>
        <w:rPr>
          <w:lang w:val="en_US" w:bidi="en_US"/>
        </w:rPr>
      </w:r>
    </w:p>
    <w:p>
      <w:pPr>
        <w:pStyle w:val="Heading2"/>
      </w:pPr>
      <w:r>
        <w:rPr>
          <w:lang w:val="en_US" w:bidi="en_US"/>
        </w:rPr>
        <w:t>favor, favorable, favoritism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“favor” generally means approval. Someone who favors another person regards that person positively and approves of them.</w:t>
      </w:r>
      <w:r>
        <w:rPr>
          <w:lang w:val="en_US" w:bidi="en_US"/>
        </w:rPr>
      </w:r>
      <w:r>
        <w:rPr>
          <w:lang w:val="en_US" w:bidi="en_US"/>
        </w:rPr>
      </w:r>
    </w:p>
    <w:p>
      <w:pPr>
        <w:pStyle w:val="ListBullet"/>
        <w:spacing w:line="240" w:lineRule="auto"/>
        <w:ind w:left="720"/>
      </w:pPr>
      <w:r>
        <w:rPr>
          <w:lang w:val="en_US" w:bidi="en_US"/>
        </w:rPr>
      </w:r>
      <w:r>
        <w:rPr>
          <w:lang w:val="en_US" w:bidi="en_US"/>
        </w:rPr>
        <w:t>Jesus grew up “in favor with” God and men. This means that both God and others approved of his character and behavior.</w:t>
      </w:r>
      <w:r>
        <w:rPr>
          <w:lang w:val="en_US" w:bidi="en_US"/>
        </w:rPr>
      </w:r>
    </w:p>
    <w:p>
      <w:pPr>
        <w:pStyle w:val="ListBullet"/>
        <w:spacing w:line="240" w:lineRule="auto"/>
        <w:ind w:left="720"/>
      </w:pPr>
      <w:r>
        <w:rPr>
          <w:lang w:val="en_US" w:bidi="en_US"/>
        </w:rPr>
      </w:r>
      <w:r>
        <w:rPr>
          <w:lang w:val="en_US" w:bidi="en_US"/>
        </w:rPr>
        <w:t>The expression “find favor” with someone means that someone is approved of by that person.</w:t>
      </w:r>
      <w:r>
        <w:rPr>
          <w:lang w:val="en_US" w:bidi="en_US"/>
        </w:rPr>
      </w:r>
    </w:p>
    <w:p>
      <w:pPr>
        <w:pStyle w:val="ListBullet"/>
        <w:spacing w:line="240" w:lineRule="auto"/>
        <w:ind w:left="720"/>
      </w:pPr>
      <w:r>
        <w:rPr>
          <w:lang w:val="en_US" w:bidi="en_US"/>
        </w:rPr>
      </w:r>
      <w:r>
        <w:rPr>
          <w:lang w:val="en_US" w:bidi="en_US"/>
        </w:rPr>
        <w:t>When a king shows favor to someone, it often means that he approves of that person’s request and grants it.</w:t>
      </w:r>
      <w:r>
        <w:rPr>
          <w:lang w:val="en_US" w:bidi="en_US"/>
        </w:rPr>
      </w:r>
    </w:p>
    <w:p>
      <w:pPr>
        <w:pStyle w:val="ListBullet"/>
        <w:spacing w:line="240" w:lineRule="auto"/>
        <w:ind w:left="720"/>
      </w:pPr>
      <w:r>
        <w:rPr>
          <w:lang w:val="en_US" w:bidi="en_US"/>
        </w:rPr>
      </w:r>
      <w:r>
        <w:rPr>
          <w:lang w:val="en_US" w:bidi="en_US"/>
        </w:rPr>
        <w:t>A “favor” can also be a gesture or action towards or for another person for their benefit.</w:t>
      </w:r>
      <w:r>
        <w:rPr>
          <w:lang w:val="en_US" w:bidi="en_US"/>
        </w:rPr>
      </w:r>
    </w:p>
    <w:p>
      <w:pPr>
        <w:pStyle w:val="ListBullet"/>
        <w:spacing w:line="240" w:lineRule="auto"/>
        <w:ind w:left="720"/>
      </w:pPr>
      <w:r>
        <w:rPr>
          <w:lang w:val="en_US" w:bidi="en_US"/>
        </w:rPr>
      </w:r>
      <w:r>
        <w:rPr>
          <w:lang w:val="en_US" w:bidi="en_US"/>
        </w:rPr>
        <w:t>The term “favoritism” means an attitude of acting favorably toward some people but not others. It means the inclination to pick one person over another or one thing over another because the person or item is preferred. Generally, favoritism is considered unfair.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to translate the term “favor” could include “approval” or “blessing” or “benefit.”</w:t>
      </w:r>
      <w:r>
        <w:rPr>
          <w:lang w:val="en_US" w:bidi="en_US"/>
        </w:rPr>
      </w:r>
    </w:p>
    <w:p>
      <w:pPr>
        <w:pStyle w:val="ListBullet"/>
        <w:spacing w:line="240" w:lineRule="auto"/>
        <w:ind w:left="720"/>
      </w:pPr>
      <w:r>
        <w:rPr>
          <w:lang w:val="en_US" w:bidi="en_US"/>
        </w:rPr>
      </w:r>
      <w:r>
        <w:rPr>
          <w:lang w:val="en_US" w:bidi="en_US"/>
        </w:rPr>
        <w:t>The “favorable year of Yahweh” could be translated as “the year (or time) when Yahweh will bring great blessing.”</w:t>
      </w:r>
      <w:r>
        <w:rPr>
          <w:lang w:val="en_US" w:bidi="en_US"/>
        </w:rPr>
      </w:r>
    </w:p>
    <w:p>
      <w:pPr>
        <w:pStyle w:val="ListBullet"/>
        <w:spacing w:line="240" w:lineRule="auto"/>
        <w:ind w:left="720"/>
      </w:pPr>
      <w:r>
        <w:rPr>
          <w:lang w:val="en_US" w:bidi="en_US"/>
        </w:rPr>
      </w:r>
      <w:r>
        <w:rPr>
          <w:lang w:val="en_US" w:bidi="en_US"/>
        </w:rPr>
        <w:t>The term “favoritism” could be translated as “partiality” or “being prejudiced” or “unjust treatment.” This word is related to the word “favorite,” which means to prefer above all others.</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2:25–26</w:t>
      </w:r>
      <w:r>
        <w:rPr>
          <w:lang w:val="en_US" w:bidi="en_US"/>
        </w:rPr>
      </w:r>
    </w:p>
    <w:p>
      <w:pPr>
        <w:pStyle w:val="ListBullet"/>
        <w:spacing w:line="240" w:lineRule="auto"/>
        <w:ind w:left="720"/>
      </w:pPr>
      <w:r>
        <w:rPr>
          <w:lang w:val="en_US" w:bidi="en_US"/>
        </w:rPr>
      </w:r>
      <w:r>
        <w:rPr>
          <w:lang w:val="en_US" w:bidi="en_US"/>
        </w:rPr>
        <w:t>2 Chronicles 19:7</w:t>
      </w:r>
      <w:r>
        <w:rPr>
          <w:lang w:val="en_US" w:bidi="en_US"/>
        </w:rPr>
      </w:r>
    </w:p>
    <w:p>
      <w:pPr>
        <w:pStyle w:val="ListBullet"/>
        <w:spacing w:line="240" w:lineRule="auto"/>
        <w:ind w:left="720"/>
      </w:pPr>
      <w:r>
        <w:rPr>
          <w:lang w:val="en_US" w:bidi="en_US"/>
        </w:rPr>
      </w:r>
      <w:r>
        <w:rPr>
          <w:lang w:val="en_US" w:bidi="en_US"/>
        </w:rPr>
        <w:t>2 Corinthians 1:11</w:t>
      </w:r>
      <w:r>
        <w:rPr>
          <w:lang w:val="en_US" w:bidi="en_US"/>
        </w:rPr>
      </w:r>
    </w:p>
    <w:p>
      <w:pPr>
        <w:pStyle w:val="ListBullet"/>
        <w:spacing w:line="240" w:lineRule="auto"/>
        <w:ind w:left="720"/>
      </w:pPr>
      <w:r>
        <w:rPr>
          <w:lang w:val="en_US" w:bidi="en_US"/>
        </w:rPr>
      </w:r>
      <w:r>
        <w:rPr>
          <w:lang w:val="en_US" w:bidi="en_US"/>
        </w:rPr>
        <w:t>Acts 24:27</w:t>
      </w:r>
      <w:r>
        <w:rPr>
          <w:lang w:val="en_US" w:bidi="en_US"/>
        </w:rPr>
      </w:r>
    </w:p>
    <w:p>
      <w:pPr>
        <w:pStyle w:val="ListBullet"/>
        <w:spacing w:line="240" w:lineRule="auto"/>
        <w:ind w:left="720"/>
      </w:pPr>
      <w:r>
        <w:rPr>
          <w:lang w:val="en_US" w:bidi="en_US"/>
        </w:rPr>
      </w:r>
      <w:r>
        <w:rPr>
          <w:lang w:val="en_US" w:bidi="en_US"/>
        </w:rPr>
        <w:t>Genesis 41:16</w:t>
      </w:r>
      <w:r>
        <w:rPr>
          <w:lang w:val="en_US" w:bidi="en_US"/>
        </w:rPr>
      </w:r>
    </w:p>
    <w:p>
      <w:pPr>
        <w:pStyle w:val="ListBullet"/>
        <w:spacing w:line="240" w:lineRule="auto"/>
        <w:ind w:left="720"/>
      </w:pPr>
      <w:r>
        <w:rPr>
          <w:lang w:val="en_US" w:bidi="en_US"/>
        </w:rPr>
      </w:r>
      <w:r>
        <w:rPr>
          <w:lang w:val="en_US" w:bidi="en_US"/>
        </w:rPr>
        <w:t>Genesis 47:25</w:t>
      </w:r>
      <w:r>
        <w:rPr>
          <w:lang w:val="en_US" w:bidi="en_US"/>
        </w:rPr>
      </w:r>
    </w:p>
    <w:p>
      <w:pPr>
        <w:pStyle w:val="ListBullet"/>
        <w:spacing w:line="240" w:lineRule="auto"/>
        <w:ind w:left="720"/>
      </w:pPr>
      <w:r>
        <w:rPr>
          <w:lang w:val="en_US" w:bidi="en_US"/>
        </w:rPr>
      </w:r>
      <w:r>
        <w:rPr>
          <w:lang w:val="en_US" w:bidi="en_US"/>
        </w:rPr>
        <w:t>Genesis 50:5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H0995, H1156, H1293, H1779, H1921, H2580, H2603, H2896, H5278, H5375, H5414, H5922, H6213, H6437, H6440, H7521, H7522, H7965, G11840, G36850, G43800, G43820, G54850, G54860</w:t>
      </w:r>
      <w:r>
        <w:rPr>
          <w:lang w:val="en_US" w:bidi="en_US"/>
        </w:rPr>
      </w:r>
      <w:r>
        <w:rPr>
          <w:lang w:val="en_US" w:bidi="en_US"/>
        </w:rPr>
      </w:r>
      <w:r>
        <w:rPr>
          <w:lang w:val="en_US" w:bidi="en_US"/>
        </w:rPr>
      </w:r>
    </w:p>
    <w:p>
      <w:pPr/>
      <w:r>
        <w:rPr>
          <w:lang w:val="en_US" w:bidi="en_US"/>
        </w:rPr>
      </w:r>
    </w:p>
    <w:p>
      <w:pPr>
        <w:pStyle w:val="Heading2"/>
      </w:pPr>
      <w:r>
        <w:rPr>
          <w:lang w:val="en_US" w:bidi="en_US"/>
        </w:rPr>
        <w:t>fear, afraid, frighten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“fear” often refers to the unpleasant emotion a person feels when experiencing a potential threat to their safety or well-being. In the Bible, however, the term “fear” can also mean an attitude of worship, respect, awe, or obedience toward another person, usually someone powerful such as God or a king.</w:t>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“fear” can be translated in various ways. Some possibilities include: “be afraid;” “deeply respect,” or “deep respect;” “revere,” or “reverence;” or perhaps “be in awe of.”</w:t>
      </w:r>
      <w:r>
        <w:rPr>
          <w:lang w:val="en_US" w:bidi="en_US"/>
        </w:rPr>
      </w:r>
    </w:p>
    <w:p>
      <w:pPr>
        <w:pStyle w:val="ListBullet"/>
        <w:spacing w:line="240" w:lineRule="auto"/>
        <w:ind w:left="720"/>
      </w:pPr>
      <w:r>
        <w:rPr>
          <w:lang w:val="en_US" w:bidi="en_US"/>
        </w:rPr>
      </w:r>
      <w:r>
        <w:rPr>
          <w:lang w:val="en_US" w:bidi="en_US"/>
        </w:rPr>
        <w:t>The sentence “The fear of God fell on all of them” might be translated in various ways. Some possibilities include: “Suddenly they all felt a deep awe and respect for God;” or “Immediately, they all felt very amazed and revered God deeply;” or “Right then, they all felt very afraid of God (because of his great power).”</w:t>
      </w:r>
      <w:r>
        <w:rPr>
          <w:lang w:val="en_US" w:bidi="en_US"/>
        </w:rPr>
      </w:r>
    </w:p>
    <w:p>
      <w:pPr>
        <w:pStyle w:val="ListBullet"/>
        <w:spacing w:line="240" w:lineRule="auto"/>
        <w:ind w:left="720"/>
      </w:pPr>
      <w:r>
        <w:rPr>
          <w:lang w:val="en_US" w:bidi="en_US"/>
        </w:rPr>
      </w:r>
      <w:r>
        <w:rPr>
          <w:lang w:val="en_US" w:bidi="en_US"/>
        </w:rPr>
        <w:t>The phrase “fear Yahweh” could be translated as “reverence Yahweh” or “deeply respect Yahweh.”</w:t>
      </w:r>
      <w:r>
        <w:rPr>
          <w:lang w:val="en_US" w:bidi="en_US"/>
        </w:rPr>
      </w:r>
    </w:p>
    <w:p>
      <w:pPr>
        <w:pStyle w:val="ListBullet"/>
        <w:spacing w:line="240" w:lineRule="auto"/>
        <w:ind w:left="720"/>
      </w:pPr>
      <w:r>
        <w:rPr>
          <w:lang w:val="en_US" w:bidi="en_US"/>
        </w:rPr>
      </w:r>
      <w:r>
        <w:rPr>
          <w:lang w:val="en_US" w:bidi="en_US"/>
        </w:rPr>
        <w:t>The phrase “fear not” could also be translated as “do not be afraid” or “stop being afraid.”</w:t>
      </w:r>
      <w:r>
        <w:rPr>
          <w:lang w:val="en_US" w:bidi="en_US"/>
        </w:rPr>
      </w:r>
      <w:r>
        <w:rPr>
          <w:lang w:val="en_US" w:bidi="en_US"/>
        </w:rPr>
      </w:r>
    </w:p>
    <w:p>
      <w:pPr/>
      <w:r>
        <w:rPr>
          <w:lang w:val="en_US" w:bidi="en_US"/>
        </w:rPr>
      </w:r>
      <w:r>
        <w:rPr>
          <w:lang w:val="en_US" w:bidi="en_US"/>
        </w:rPr>
        <w:t xml:space="preserve">(See also: </w:t>
      </w:r>
      <w:r>
        <w:rPr>
          <w:lang w:val="en_US" w:bidi="en_US"/>
        </w:rPr>
        <w:t>awe</w:t>
      </w:r>
      <w:r>
        <w:rPr>
          <w:lang w:val="en_US" w:bidi="en_US"/>
        </w:rPr>
        <w:t xml:space="preserve">, </w:t>
      </w:r>
      <w:r>
        <w:rPr>
          <w:lang w:val="en_US" w:bidi="en_US"/>
        </w:rPr>
        <w:t>Yahweh</w:t>
      </w:r>
      <w:r>
        <w:rPr>
          <w:lang w:val="en_US" w:bidi="en_US"/>
        </w:rPr>
        <w:t xml:space="preserve">, </w:t>
      </w:r>
      <w:r>
        <w:rPr>
          <w:lang w:val="en_US" w:bidi="en_US"/>
        </w:rPr>
        <w:t>Lord</w:t>
      </w:r>
      <w:r>
        <w:rPr>
          <w:lang w:val="en_US" w:bidi="en_US"/>
        </w:rPr>
        <w:t>, marvel, power)</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4:18</w:t>
      </w:r>
      <w:r>
        <w:rPr>
          <w:lang w:val="en_US" w:bidi="en_US"/>
        </w:rPr>
      </w:r>
    </w:p>
    <w:p>
      <w:pPr>
        <w:pStyle w:val="ListBullet"/>
        <w:spacing w:line="240" w:lineRule="auto"/>
        <w:ind w:left="720"/>
      </w:pPr>
      <w:r>
        <w:rPr>
          <w:lang w:val="en_US" w:bidi="en_US"/>
        </w:rPr>
      </w:r>
      <w:r>
        <w:rPr>
          <w:lang w:val="en_US" w:bidi="en_US"/>
        </w:rPr>
        <w:t>Acts 2:43</w:t>
      </w:r>
      <w:r>
        <w:rPr>
          <w:lang w:val="en_US" w:bidi="en_US"/>
        </w:rPr>
      </w:r>
    </w:p>
    <w:p>
      <w:pPr>
        <w:pStyle w:val="ListBullet"/>
        <w:spacing w:line="240" w:lineRule="auto"/>
        <w:ind w:left="720"/>
      </w:pPr>
      <w:r>
        <w:rPr>
          <w:lang w:val="en_US" w:bidi="en_US"/>
        </w:rPr>
      </w:r>
      <w:r>
        <w:rPr>
          <w:lang w:val="en_US" w:bidi="en_US"/>
        </w:rPr>
        <w:t>Acts 19:15–17</w:t>
      </w:r>
      <w:r>
        <w:rPr>
          <w:lang w:val="en_US" w:bidi="en_US"/>
        </w:rPr>
      </w:r>
    </w:p>
    <w:p>
      <w:pPr>
        <w:pStyle w:val="ListBullet"/>
        <w:spacing w:line="240" w:lineRule="auto"/>
        <w:ind w:left="720"/>
      </w:pPr>
      <w:r>
        <w:rPr>
          <w:lang w:val="en_US" w:bidi="en_US"/>
        </w:rPr>
      </w:r>
      <w:r>
        <w:rPr>
          <w:lang w:val="en_US" w:bidi="en_US"/>
        </w:rPr>
        <w:t>Genesis 50:21</w:t>
      </w:r>
      <w:r>
        <w:rPr>
          <w:lang w:val="en_US" w:bidi="en_US"/>
        </w:rPr>
      </w:r>
    </w:p>
    <w:p>
      <w:pPr>
        <w:pStyle w:val="ListBullet"/>
        <w:spacing w:line="240" w:lineRule="auto"/>
        <w:ind w:left="720"/>
      </w:pPr>
      <w:r>
        <w:rPr>
          <w:lang w:val="en_US" w:bidi="en_US"/>
        </w:rPr>
      </w:r>
      <w:r>
        <w:rPr>
          <w:lang w:val="en_US" w:bidi="en_US"/>
        </w:rPr>
        <w:t>Isaiah 11:3–5</w:t>
      </w:r>
      <w:r>
        <w:rPr>
          <w:lang w:val="en_US" w:bidi="en_US"/>
        </w:rPr>
      </w:r>
    </w:p>
    <w:p>
      <w:pPr>
        <w:pStyle w:val="ListBullet"/>
        <w:spacing w:line="240" w:lineRule="auto"/>
        <w:ind w:left="720"/>
      </w:pPr>
      <w:r>
        <w:rPr>
          <w:lang w:val="en_US" w:bidi="en_US"/>
        </w:rPr>
      </w:r>
      <w:r>
        <w:rPr>
          <w:lang w:val="en_US" w:bidi="en_US"/>
        </w:rPr>
        <w:t>Job 6:14</w:t>
      </w:r>
      <w:r>
        <w:rPr>
          <w:lang w:val="en_US" w:bidi="en_US"/>
        </w:rPr>
      </w:r>
    </w:p>
    <w:p>
      <w:pPr>
        <w:pStyle w:val="ListBullet"/>
        <w:spacing w:line="240" w:lineRule="auto"/>
        <w:ind w:left="720"/>
      </w:pPr>
      <w:r>
        <w:rPr>
          <w:lang w:val="en_US" w:bidi="en_US"/>
        </w:rPr>
      </w:r>
      <w:r>
        <w:rPr>
          <w:lang w:val="en_US" w:bidi="en_US"/>
        </w:rPr>
        <w:t>Jonah 1:9</w:t>
      </w:r>
      <w:r>
        <w:rPr>
          <w:lang w:val="en_US" w:bidi="en_US"/>
        </w:rPr>
      </w:r>
    </w:p>
    <w:p>
      <w:pPr>
        <w:pStyle w:val="ListBullet"/>
        <w:spacing w:line="240" w:lineRule="auto"/>
        <w:ind w:left="720"/>
      </w:pPr>
      <w:r>
        <w:rPr>
          <w:lang w:val="en_US" w:bidi="en_US"/>
        </w:rPr>
      </w:r>
      <w:r>
        <w:rPr>
          <w:lang w:val="en_US" w:bidi="en_US"/>
        </w:rPr>
        <w:t>Luke 12:5</w:t>
      </w:r>
      <w:r>
        <w:rPr>
          <w:lang w:val="en_US" w:bidi="en_US"/>
        </w:rPr>
      </w:r>
    </w:p>
    <w:p>
      <w:pPr>
        <w:pStyle w:val="ListBullet"/>
        <w:spacing w:line="240" w:lineRule="auto"/>
        <w:ind w:left="720"/>
      </w:pPr>
      <w:r>
        <w:rPr>
          <w:lang w:val="en_US" w:bidi="en_US"/>
        </w:rPr>
      </w:r>
      <w:r>
        <w:rPr>
          <w:lang w:val="en_US" w:bidi="en_US"/>
        </w:rPr>
        <w:t>Matthew 10:28</w:t>
      </w:r>
      <w:r>
        <w:rPr>
          <w:lang w:val="en_US" w:bidi="en_US"/>
        </w:rPr>
      </w:r>
    </w:p>
    <w:p>
      <w:pPr>
        <w:pStyle w:val="ListBullet"/>
        <w:spacing w:line="240" w:lineRule="auto"/>
        <w:ind w:left="720"/>
      </w:pPr>
      <w:r>
        <w:rPr>
          <w:lang w:val="en_US" w:bidi="en_US"/>
        </w:rPr>
      </w:r>
      <w:r>
        <w:rPr>
          <w:lang w:val="en_US" w:bidi="en_US"/>
        </w:rPr>
        <w:t>Proverbs 10:24–25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H0367, H0926, H1204, H1481, H1672, H1674, H1763, H2119, H2296, H2727, H2729, H2730, H2731, H2844, H2849, H2865, H3016, H3025, H3068, H3372, H3373, H3374, H4032, H4034, H4035, H4116, H4172, H6206, H6342, H6343, H6345, H6427, H7264, H7267, H7297, H7374, H7461, H7493, H8175, G08700, G11670, G11680, G11690, G16300, G17190, G21240, G21250, G29620, G53980, G53990, G54000, G54010</w:t>
      </w:r>
      <w:r>
        <w:rPr>
          <w:lang w:val="en_US" w:bidi="en_US"/>
        </w:rPr>
      </w:r>
      <w:r>
        <w:rPr>
          <w:lang w:val="en_US" w:bidi="en_US"/>
        </w:rPr>
      </w:r>
      <w:r>
        <w:rPr>
          <w:lang w:val="en_US" w:bidi="en_US"/>
        </w:rPr>
      </w:r>
    </w:p>
    <w:p>
      <w:pPr/>
      <w:r>
        <w:rPr>
          <w:lang w:val="en_US" w:bidi="en_US"/>
        </w:rPr>
      </w:r>
    </w:p>
    <w:p>
      <w:pPr>
        <w:pStyle w:val="Heading2"/>
      </w:pPr>
      <w:r>
        <w:rPr>
          <w:lang w:val="en_US" w:bidi="en_US"/>
        </w:rPr>
        <w:t>feast, feasting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“feast” is a very general term that refers to an event where people gather to celebrate something by eating a large meal together. In biblical times, a feast sometimes lasted for several days or more.</w:t>
      </w:r>
      <w:r>
        <w:rPr>
          <w:lang w:val="en_US" w:bidi="en_US"/>
        </w:rPr>
      </w:r>
      <w:r>
        <w:rPr>
          <w:lang w:val="en_US" w:bidi="en_US"/>
        </w:rPr>
      </w:r>
    </w:p>
    <w:p>
      <w:pPr>
        <w:pStyle w:val="ListBullet"/>
        <w:spacing w:line="240" w:lineRule="auto"/>
        <w:ind w:left="720"/>
      </w:pPr>
      <w:r>
        <w:rPr>
          <w:lang w:val="en_US" w:bidi="en_US"/>
        </w:rPr>
      </w:r>
      <w:r>
        <w:rPr>
          <w:lang w:val="en_US" w:bidi="en_US"/>
        </w:rPr>
        <w:t>Often there are special kinds of food that are eaten at a certain feast.</w:t>
      </w:r>
      <w:r>
        <w:rPr>
          <w:lang w:val="en_US" w:bidi="en_US"/>
        </w:rPr>
      </w:r>
    </w:p>
    <w:p>
      <w:pPr>
        <w:pStyle w:val="ListBullet"/>
        <w:spacing w:line="240" w:lineRule="auto"/>
        <w:ind w:left="720"/>
      </w:pPr>
      <w:r>
        <w:rPr>
          <w:lang w:val="en_US" w:bidi="en_US"/>
        </w:rPr>
      </w:r>
      <w:r>
        <w:rPr>
          <w:lang w:val="en_US" w:bidi="en_US"/>
        </w:rPr>
        <w:t>The religious festivals that God commanded the Jews to celebrate usually included having a feast together. For this reason the festivals are often called “feasts.”</w:t>
      </w:r>
      <w:r>
        <w:rPr>
          <w:lang w:val="en_US" w:bidi="en_US"/>
        </w:rPr>
      </w:r>
    </w:p>
    <w:p>
      <w:pPr>
        <w:pStyle w:val="ListBullet"/>
        <w:spacing w:line="240" w:lineRule="auto"/>
        <w:ind w:left="720"/>
      </w:pPr>
      <w:r>
        <w:rPr>
          <w:lang w:val="en_US" w:bidi="en_US"/>
        </w:rPr>
      </w:r>
      <w:r>
        <w:rPr>
          <w:lang w:val="en_US" w:bidi="en_US"/>
        </w:rPr>
        <w:t>In biblical times, kings and other rich and powerful people often gave feasts to entertain their family or friends.</w:t>
      </w:r>
      <w:r>
        <w:rPr>
          <w:lang w:val="en_US" w:bidi="en_US"/>
        </w:rPr>
      </w:r>
    </w:p>
    <w:p>
      <w:pPr>
        <w:pStyle w:val="ListBullet"/>
        <w:spacing w:line="240" w:lineRule="auto"/>
        <w:ind w:left="720"/>
      </w:pPr>
      <w:r>
        <w:rPr>
          <w:lang w:val="en_US" w:bidi="en_US"/>
        </w:rPr>
      </w:r>
      <w:r>
        <w:rPr>
          <w:lang w:val="en_US" w:bidi="en_US"/>
        </w:rPr>
        <w:t>In the story about the lost son, the father had a special feast prepared to celebrate the return of his son.</w:t>
      </w:r>
      <w:r>
        <w:rPr>
          <w:lang w:val="en_US" w:bidi="en_US"/>
        </w:rPr>
      </w:r>
    </w:p>
    <w:p>
      <w:pPr>
        <w:pStyle w:val="ListBullet"/>
        <w:spacing w:line="240" w:lineRule="auto"/>
        <w:ind w:left="720"/>
      </w:pPr>
      <w:r>
        <w:rPr>
          <w:lang w:val="en_US" w:bidi="en_US"/>
        </w:rPr>
      </w:r>
      <w:r>
        <w:rPr>
          <w:lang w:val="en_US" w:bidi="en_US"/>
        </w:rPr>
        <w:t>The term to “feast” could also be translated as to “eat lavishly” or to “celebrate by eating lots of food” or to “eat a special, large meal.”</w:t>
      </w:r>
      <w:r>
        <w:rPr>
          <w:lang w:val="en_US" w:bidi="en_US"/>
        </w:rPr>
      </w:r>
    </w:p>
    <w:p>
      <w:pPr>
        <w:pStyle w:val="ListBullet"/>
        <w:spacing w:line="240" w:lineRule="auto"/>
        <w:ind w:left="720"/>
      </w:pPr>
      <w:r>
        <w:rPr>
          <w:lang w:val="en_US" w:bidi="en_US"/>
        </w:rPr>
      </w:r>
      <w:r>
        <w:rPr>
          <w:lang w:val="en_US" w:bidi="en_US"/>
        </w:rPr>
        <w:t>Depending on the context, “feast” could be translated as “celebrating together with a large meal” or “a meal with a lot of food” or “a celebration meal.”</w:t>
      </w:r>
      <w:r>
        <w:rPr>
          <w:lang w:val="en_US" w:bidi="en_US"/>
        </w:rPr>
      </w:r>
      <w:r>
        <w:rPr>
          <w:lang w:val="en_US" w:bidi="en_US"/>
        </w:rPr>
      </w:r>
    </w:p>
    <w:p>
      <w:pPr/>
      <w:r>
        <w:rPr>
          <w:lang w:val="en_US" w:bidi="en_US"/>
        </w:rPr>
      </w:r>
      <w:r>
        <w:rPr>
          <w:lang w:val="en_US" w:bidi="en_US"/>
        </w:rPr>
        <w:t xml:space="preserve">(See also: </w:t>
      </w:r>
      <w:r>
        <w:rPr>
          <w:lang w:val="en_US" w:bidi="en_US"/>
        </w:rPr>
        <w:t>festival</w:t>
      </w:r>
      <w:r>
        <w:rPr>
          <w:lang w:val="en_US" w:bidi="en_US"/>
        </w:rPr>
        <w:t xml:space="preserve">, </w:t>
      </w:r>
      <w:r>
        <w:rPr>
          <w:lang w:val="en_US" w:bidi="en_US"/>
        </w:rPr>
        <w:t>banquet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Peter 2:12–14</w:t>
      </w:r>
      <w:r>
        <w:rPr>
          <w:lang w:val="en_US" w:bidi="en_US"/>
        </w:rPr>
      </w:r>
    </w:p>
    <w:p>
      <w:pPr>
        <w:pStyle w:val="ListBullet"/>
        <w:spacing w:line="240" w:lineRule="auto"/>
        <w:ind w:left="720"/>
      </w:pPr>
      <w:r>
        <w:rPr>
          <w:lang w:val="en_US" w:bidi="en_US"/>
        </w:rPr>
      </w:r>
      <w:r>
        <w:rPr>
          <w:lang w:val="en_US" w:bidi="en_US"/>
        </w:rPr>
        <w:t>Genesis 26:30</w:t>
      </w:r>
      <w:r>
        <w:rPr>
          <w:lang w:val="en_US" w:bidi="en_US"/>
        </w:rPr>
      </w:r>
    </w:p>
    <w:p>
      <w:pPr>
        <w:pStyle w:val="ListBullet"/>
        <w:spacing w:line="240" w:lineRule="auto"/>
        <w:ind w:left="720"/>
      </w:pPr>
      <w:r>
        <w:rPr>
          <w:lang w:val="en_US" w:bidi="en_US"/>
        </w:rPr>
      </w:r>
      <w:r>
        <w:rPr>
          <w:lang w:val="en_US" w:bidi="en_US"/>
        </w:rPr>
        <w:t>Genesis 29:22</w:t>
      </w:r>
      <w:r>
        <w:rPr>
          <w:lang w:val="en_US" w:bidi="en_US"/>
        </w:rPr>
      </w:r>
    </w:p>
    <w:p>
      <w:pPr>
        <w:pStyle w:val="ListBullet"/>
        <w:spacing w:line="240" w:lineRule="auto"/>
        <w:ind w:left="720"/>
      </w:pPr>
      <w:r>
        <w:rPr>
          <w:lang w:val="en_US" w:bidi="en_US"/>
        </w:rPr>
      </w:r>
      <w:r>
        <w:rPr>
          <w:lang w:val="en_US" w:bidi="en_US"/>
        </w:rPr>
        <w:t>Genesis 40:20</w:t>
      </w:r>
      <w:r>
        <w:rPr>
          <w:lang w:val="en_US" w:bidi="en_US"/>
        </w:rPr>
      </w:r>
    </w:p>
    <w:p>
      <w:pPr>
        <w:pStyle w:val="ListBullet"/>
        <w:spacing w:line="240" w:lineRule="auto"/>
        <w:ind w:left="720"/>
      </w:pPr>
      <w:r>
        <w:rPr>
          <w:lang w:val="en_US" w:bidi="en_US"/>
        </w:rPr>
      </w:r>
      <w:r>
        <w:rPr>
          <w:lang w:val="en_US" w:bidi="en_US"/>
        </w:rPr>
        <w:t>Jude 1:12–13</w:t>
      </w:r>
      <w:r>
        <w:rPr>
          <w:lang w:val="en_US" w:bidi="en_US"/>
        </w:rPr>
      </w:r>
    </w:p>
    <w:p>
      <w:pPr>
        <w:pStyle w:val="ListBullet"/>
        <w:spacing w:line="240" w:lineRule="auto"/>
        <w:ind w:left="720"/>
      </w:pPr>
      <w:r>
        <w:rPr>
          <w:lang w:val="en_US" w:bidi="en_US"/>
        </w:rPr>
      </w:r>
      <w:r>
        <w:rPr>
          <w:lang w:val="en_US" w:bidi="en_US"/>
        </w:rPr>
        <w:t>Luke 2:43</w:t>
      </w:r>
      <w:r>
        <w:rPr>
          <w:lang w:val="en_US" w:bidi="en_US"/>
        </w:rPr>
      </w:r>
    </w:p>
    <w:p>
      <w:pPr>
        <w:pStyle w:val="ListBullet"/>
        <w:spacing w:line="240" w:lineRule="auto"/>
        <w:ind w:left="720"/>
      </w:pPr>
      <w:r>
        <w:rPr>
          <w:lang w:val="en_US" w:bidi="en_US"/>
        </w:rPr>
      </w:r>
      <w:r>
        <w:rPr>
          <w:lang w:val="en_US" w:bidi="en_US"/>
        </w:rPr>
        <w:t>Luke 14:7–9</w:t>
      </w:r>
      <w:r>
        <w:rPr>
          <w:lang w:val="en_US" w:bidi="en_US"/>
        </w:rPr>
      </w:r>
    </w:p>
    <w:p>
      <w:pPr>
        <w:pStyle w:val="ListBullet"/>
        <w:spacing w:line="240" w:lineRule="auto"/>
        <w:ind w:left="720"/>
      </w:pPr>
      <w:r>
        <w:rPr>
          <w:lang w:val="en_US" w:bidi="en_US"/>
        </w:rPr>
      </w:r>
      <w:r>
        <w:rPr>
          <w:lang w:val="en_US" w:bidi="en_US"/>
        </w:rPr>
        <w:t>Matthew 22:1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H0398, H2077, H2282, H3899, H3900, H4150, H4797, H4960, H7646, H8057, H8354, G00260, G10620, G11730, G18590, G21650, G49100</w:t>
      </w:r>
      <w:r>
        <w:rPr>
          <w:lang w:val="en_US" w:bidi="en_US"/>
        </w:rPr>
      </w:r>
      <w:r>
        <w:rPr>
          <w:lang w:val="en_US" w:bidi="en_US"/>
        </w:rPr>
      </w:r>
      <w:r>
        <w:rPr>
          <w:lang w:val="en_US" w:bidi="en_US"/>
        </w:rPr>
      </w:r>
    </w:p>
    <w:p>
      <w:pPr/>
      <w:r>
        <w:rPr>
          <w:lang w:val="en_US" w:bidi="en_US"/>
        </w:rPr>
      </w:r>
    </w:p>
    <w:p>
      <w:pPr>
        <w:pStyle w:val="Heading2"/>
      </w:pPr>
      <w:r>
        <w:rPr>
          <w:lang w:val="en_US" w:bidi="en_US"/>
        </w:rPr>
        <w:t>fellowship</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general, the term “fellowship” refers to friendly interactions between members of a group of people who share similar interests and experiences.</w:t>
      </w:r>
      <w:r>
        <w:rPr>
          <w:lang w:val="en_US" w:bidi="en_US"/>
        </w:rPr>
      </w:r>
      <w:r>
        <w:rPr>
          <w:lang w:val="en_US" w:bidi="en_US"/>
        </w:rPr>
      </w:r>
    </w:p>
    <w:p>
      <w:pPr>
        <w:pStyle w:val="ListBullet"/>
        <w:spacing w:line="240" w:lineRule="auto"/>
        <w:ind w:left="720"/>
      </w:pPr>
      <w:r>
        <w:rPr>
          <w:lang w:val="en_US" w:bidi="en_US"/>
        </w:rPr>
      </w:r>
      <w:r>
        <w:rPr>
          <w:lang w:val="en_US" w:bidi="en_US"/>
        </w:rPr>
        <w:t>In the Bible, the term “fellowship” usually refers to the unity of believers in Christ.</w:t>
      </w:r>
      <w:r>
        <w:rPr>
          <w:lang w:val="en_US" w:bidi="en_US"/>
        </w:rPr>
      </w:r>
    </w:p>
    <w:p>
      <w:pPr>
        <w:pStyle w:val="ListBullet"/>
        <w:spacing w:line="240" w:lineRule="auto"/>
        <w:ind w:left="720"/>
      </w:pPr>
      <w:r>
        <w:rPr>
          <w:lang w:val="en_US" w:bidi="en_US"/>
        </w:rPr>
      </w:r>
      <w:r>
        <w:rPr>
          <w:lang w:val="en_US" w:bidi="en_US"/>
        </w:rPr>
        <w:t>Christian fellowship is a shared relationship that believers have with one another through their relationship with Christ and the Holy Spirit.</w:t>
      </w:r>
      <w:r>
        <w:rPr>
          <w:lang w:val="en_US" w:bidi="en_US"/>
        </w:rPr>
      </w:r>
    </w:p>
    <w:p>
      <w:pPr>
        <w:pStyle w:val="ListBullet"/>
        <w:spacing w:line="240" w:lineRule="auto"/>
        <w:ind w:left="720"/>
      </w:pPr>
      <w:r>
        <w:rPr>
          <w:lang w:val="en_US" w:bidi="en_US"/>
        </w:rPr>
      </w:r>
      <w:r>
        <w:rPr>
          <w:lang w:val="en_US" w:bidi="en_US"/>
        </w:rPr>
        <w:t>The early Christians expressed their fellowship through listening to the teaching of God’s Word and praying together, through the sharing of their belongings, and through eating meals together.</w:t>
      </w:r>
      <w:r>
        <w:rPr>
          <w:lang w:val="en_US" w:bidi="en_US"/>
        </w:rPr>
      </w:r>
    </w:p>
    <w:p>
      <w:pPr>
        <w:pStyle w:val="ListBullet"/>
        <w:spacing w:line="240" w:lineRule="auto"/>
        <w:ind w:left="720"/>
      </w:pPr>
      <w:r>
        <w:rPr>
          <w:lang w:val="en_US" w:bidi="en_US"/>
        </w:rPr>
      </w:r>
      <w:r>
        <w:rPr>
          <w:lang w:val="en_US" w:bidi="en_US"/>
        </w:rPr>
        <w:t>Christians also have fellowship with God through their faith in Jesus and his sacrificial death on the cross which removed the barrier between God and people.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“fellowship” could include “a sharing together” or “relationship” or “companionship” or “Christian community.”</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1:3</w:t>
      </w:r>
      <w:r>
        <w:rPr>
          <w:lang w:val="en_US" w:bidi="en_US"/>
        </w:rPr>
      </w:r>
    </w:p>
    <w:p>
      <w:pPr>
        <w:pStyle w:val="ListBullet"/>
        <w:spacing w:line="240" w:lineRule="auto"/>
        <w:ind w:left="720"/>
      </w:pPr>
      <w:r>
        <w:rPr>
          <w:lang w:val="en_US" w:bidi="en_US"/>
        </w:rPr>
      </w:r>
      <w:r>
        <w:rPr>
          <w:lang w:val="en_US" w:bidi="en_US"/>
        </w:rPr>
        <w:t>Acts 2:40–42</w:t>
      </w:r>
      <w:r>
        <w:rPr>
          <w:lang w:val="en_US" w:bidi="en_US"/>
        </w:rPr>
      </w:r>
    </w:p>
    <w:p>
      <w:pPr>
        <w:pStyle w:val="ListBullet"/>
        <w:spacing w:line="240" w:lineRule="auto"/>
        <w:ind w:left="720"/>
      </w:pPr>
      <w:r>
        <w:rPr>
          <w:lang w:val="en_US" w:bidi="en_US"/>
        </w:rPr>
      </w:r>
      <w:r>
        <w:rPr>
          <w:lang w:val="en_US" w:bidi="en_US"/>
        </w:rPr>
        <w:t>Philippians 1:3–6</w:t>
      </w:r>
      <w:r>
        <w:rPr>
          <w:lang w:val="en_US" w:bidi="en_US"/>
        </w:rPr>
      </w:r>
    </w:p>
    <w:p>
      <w:pPr>
        <w:pStyle w:val="ListBullet"/>
        <w:spacing w:line="240" w:lineRule="auto"/>
        <w:ind w:left="720"/>
      </w:pPr>
      <w:r>
        <w:rPr>
          <w:lang w:val="en_US" w:bidi="en_US"/>
        </w:rPr>
      </w:r>
      <w:r>
        <w:rPr>
          <w:lang w:val="en_US" w:bidi="en_US"/>
        </w:rPr>
        <w:t>Philippians 2:1</w:t>
      </w:r>
      <w:r>
        <w:rPr>
          <w:lang w:val="en_US" w:bidi="en_US"/>
        </w:rPr>
      </w:r>
    </w:p>
    <w:p>
      <w:pPr>
        <w:pStyle w:val="ListBullet"/>
        <w:spacing w:line="240" w:lineRule="auto"/>
        <w:ind w:left="720"/>
      </w:pPr>
      <w:r>
        <w:rPr>
          <w:lang w:val="en_US" w:bidi="en_US"/>
        </w:rPr>
      </w:r>
      <w:r>
        <w:rPr>
          <w:lang w:val="en_US" w:bidi="en_US"/>
        </w:rPr>
        <w:t>Philippians 3:10</w:t>
      </w:r>
      <w:r>
        <w:rPr>
          <w:lang w:val="en_US" w:bidi="en_US"/>
        </w:rPr>
      </w:r>
    </w:p>
    <w:p>
      <w:pPr>
        <w:pStyle w:val="ListBullet"/>
        <w:spacing w:line="240" w:lineRule="auto"/>
        <w:ind w:left="720"/>
      </w:pPr>
      <w:r>
        <w:rPr>
          <w:lang w:val="en_US" w:bidi="en_US"/>
        </w:rPr>
      </w:r>
      <w:r>
        <w:rPr>
          <w:lang w:val="en_US" w:bidi="en_US"/>
        </w:rPr>
        <w:t>Psalms 55:12–14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H2266, H8667, G28420, G28440, G33520, G47900</w:t>
      </w:r>
      <w:r>
        <w:rPr>
          <w:lang w:val="en_US" w:bidi="en_US"/>
        </w:rPr>
      </w:r>
      <w:r>
        <w:rPr>
          <w:lang w:val="en_US" w:bidi="en_US"/>
        </w:rPr>
      </w:r>
      <w:r>
        <w:rPr>
          <w:lang w:val="en_US" w:bidi="en_US"/>
        </w:rPr>
      </w:r>
    </w:p>
    <w:p>
      <w:pPr/>
      <w:r>
        <w:rPr>
          <w:lang w:val="en_US" w:bidi="en_US"/>
        </w:rPr>
      </w:r>
    </w:p>
    <w:p>
      <w:pPr>
        <w:pStyle w:val="Heading2"/>
      </w:pPr>
      <w:r>
        <w:rPr>
          <w:lang w:val="en_US" w:bidi="en_US"/>
        </w:rPr>
        <w:t>fellowship offering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Old Testament, the “fellowship offering” was a kind of sacrifice that was offered for different reasons, such as to give thanks to God or to fulfill a vow.</w:t>
      </w:r>
      <w:r>
        <w:rPr>
          <w:lang w:val="en_US" w:bidi="en_US"/>
        </w:rPr>
      </w:r>
      <w:r>
        <w:rPr>
          <w:lang w:val="en_US" w:bidi="en_US"/>
        </w:rPr>
      </w:r>
    </w:p>
    <w:p>
      <w:pPr>
        <w:pStyle w:val="ListBullet"/>
        <w:spacing w:line="240" w:lineRule="auto"/>
        <w:ind w:left="720"/>
      </w:pPr>
      <w:r>
        <w:rPr>
          <w:lang w:val="en_US" w:bidi="en_US"/>
        </w:rPr>
      </w:r>
      <w:r>
        <w:rPr>
          <w:lang w:val="en_US" w:bidi="en_US"/>
        </w:rPr>
        <w:t>This offering required the sacrifice of an animal that could be male or female. This was different from the burnt offering, which required a male animal.</w:t>
      </w:r>
      <w:r>
        <w:rPr>
          <w:lang w:val="en_US" w:bidi="en_US"/>
        </w:rPr>
      </w:r>
    </w:p>
    <w:p>
      <w:pPr>
        <w:pStyle w:val="ListBullet"/>
        <w:spacing w:line="240" w:lineRule="auto"/>
        <w:ind w:left="720"/>
      </w:pPr>
      <w:r>
        <w:rPr>
          <w:lang w:val="en_US" w:bidi="en_US"/>
        </w:rPr>
      </w:r>
      <w:r>
        <w:rPr>
          <w:lang w:val="en_US" w:bidi="en_US"/>
        </w:rPr>
        <w:t>After giving a portion of the sacrifice to God, the person who brought the fellowship offering shared the meat with the priests and other Israelites.</w:t>
      </w:r>
      <w:r>
        <w:rPr>
          <w:lang w:val="en_US" w:bidi="en_US"/>
        </w:rPr>
      </w:r>
    </w:p>
    <w:p>
      <w:pPr>
        <w:pStyle w:val="ListBullet"/>
        <w:spacing w:line="240" w:lineRule="auto"/>
        <w:ind w:left="720"/>
      </w:pPr>
      <w:r>
        <w:rPr>
          <w:lang w:val="en_US" w:bidi="en_US"/>
        </w:rPr>
      </w:r>
      <w:r>
        <w:rPr>
          <w:lang w:val="en_US" w:bidi="en_US"/>
        </w:rPr>
        <w:t>There was a meal associated with this offering which included unleavened bread.</w:t>
      </w:r>
      <w:r>
        <w:rPr>
          <w:lang w:val="en_US" w:bidi="en_US"/>
        </w:rPr>
      </w:r>
    </w:p>
    <w:p>
      <w:pPr>
        <w:pStyle w:val="ListBullet"/>
        <w:spacing w:line="240" w:lineRule="auto"/>
        <w:ind w:left="720"/>
      </w:pPr>
      <w:r>
        <w:rPr>
          <w:lang w:val="en_US" w:bidi="en_US"/>
        </w:rPr>
      </w:r>
      <w:r>
        <w:rPr>
          <w:lang w:val="en_US" w:bidi="en_US"/>
        </w:rPr>
        <w:t>This is sometimes called the “peace offering.”</w:t>
      </w:r>
      <w:r>
        <w:rPr>
          <w:lang w:val="en_US" w:bidi="en_US"/>
        </w:rPr>
      </w:r>
      <w:r>
        <w:rPr>
          <w:lang w:val="en_US" w:bidi="en_US"/>
        </w:rPr>
      </w:r>
    </w:p>
    <w:p>
      <w:pPr/>
      <w:r>
        <w:rPr>
          <w:lang w:val="en_US" w:bidi="en_US"/>
        </w:rPr>
      </w:r>
      <w:r>
        <w:rPr>
          <w:lang w:val="en_US" w:bidi="en_US"/>
        </w:rPr>
        <w:t xml:space="preserve">(See also: </w:t>
      </w:r>
      <w:r>
        <w:rPr>
          <w:lang w:val="en_US" w:bidi="en_US"/>
        </w:rPr>
        <w:t>burnt offering</w:t>
      </w:r>
      <w:r>
        <w:rPr>
          <w:lang w:val="en_US" w:bidi="en_US"/>
        </w:rPr>
        <w:t xml:space="preserve">, </w:t>
      </w:r>
      <w:r>
        <w:rPr>
          <w:lang w:val="en_US" w:bidi="en_US"/>
        </w:rPr>
        <w:t>fulfill</w:t>
      </w:r>
      <w:r>
        <w:rPr>
          <w:lang w:val="en_US" w:bidi="en_US"/>
        </w:rPr>
        <w:t xml:space="preserve">, </w:t>
      </w:r>
      <w:r>
        <w:rPr>
          <w:lang w:val="en_US" w:bidi="en_US"/>
        </w:rPr>
        <w:t>grain offering</w:t>
      </w:r>
      <w:r>
        <w:rPr>
          <w:lang w:val="en_US" w:bidi="en_US"/>
        </w:rPr>
        <w:t xml:space="preserve">, </w:t>
      </w:r>
      <w:r>
        <w:rPr>
          <w:lang w:val="en_US" w:bidi="en_US"/>
        </w:rPr>
        <w:t>guilt offering</w:t>
      </w:r>
      <w:r>
        <w:rPr>
          <w:lang w:val="en_US" w:bidi="en_US"/>
        </w:rPr>
        <w:t xml:space="preserve">, </w:t>
      </w:r>
      <w:r>
        <w:rPr>
          <w:lang w:val="en_US" w:bidi="en_US"/>
        </w:rPr>
        <w:t>peace offering</w:t>
      </w:r>
      <w:r>
        <w:rPr>
          <w:lang w:val="en_US" w:bidi="en_US"/>
        </w:rPr>
        <w:t xml:space="preserve">, </w:t>
      </w:r>
      <w:r>
        <w:rPr>
          <w:lang w:val="en_US" w:bidi="en_US"/>
        </w:rPr>
        <w:t>priest</w:t>
      </w:r>
      <w:r>
        <w:rPr>
          <w:lang w:val="en_US" w:bidi="en_US"/>
        </w:rPr>
        <w:t xml:space="preserve">, </w:t>
      </w:r>
      <w:r>
        <w:rPr>
          <w:lang w:val="en_US" w:bidi="en_US"/>
        </w:rPr>
        <w:t>sacrifice</w:t>
      </w:r>
      <w:r>
        <w:rPr>
          <w:lang w:val="en_US" w:bidi="en_US"/>
        </w:rPr>
        <w:t xml:space="preserve">, </w:t>
      </w:r>
      <w:r>
        <w:rPr>
          <w:lang w:val="en_US" w:bidi="en_US"/>
        </w:rPr>
        <w:t>unleavened bread</w:t>
      </w:r>
      <w:r>
        <w:rPr>
          <w:lang w:val="en_US" w:bidi="en_US"/>
        </w:rPr>
        <w:t>, vow)</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21:25–27</w:t>
      </w:r>
      <w:r>
        <w:rPr>
          <w:lang w:val="en_US" w:bidi="en_US"/>
        </w:rPr>
      </w:r>
    </w:p>
    <w:p>
      <w:pPr>
        <w:pStyle w:val="ListBullet"/>
        <w:spacing w:line="240" w:lineRule="auto"/>
        <w:ind w:left="720"/>
      </w:pPr>
      <w:r>
        <w:rPr>
          <w:lang w:val="en_US" w:bidi="en_US"/>
        </w:rPr>
      </w:r>
      <w:r>
        <w:rPr>
          <w:lang w:val="en_US" w:bidi="en_US"/>
        </w:rPr>
        <w:t>2 Chronicles 29:35</w:t>
      </w:r>
      <w:r>
        <w:rPr>
          <w:lang w:val="en_US" w:bidi="en_US"/>
        </w:rPr>
      </w:r>
    </w:p>
    <w:p>
      <w:pPr>
        <w:pStyle w:val="ListBullet"/>
        <w:spacing w:line="240" w:lineRule="auto"/>
        <w:ind w:left="720"/>
      </w:pPr>
      <w:r>
        <w:rPr>
          <w:lang w:val="en_US" w:bidi="en_US"/>
        </w:rPr>
      </w:r>
      <w:r>
        <w:rPr>
          <w:lang w:val="en_US" w:bidi="en_US"/>
        </w:rPr>
        <w:t>Exodus 24:5–6</w:t>
      </w:r>
      <w:r>
        <w:rPr>
          <w:lang w:val="en_US" w:bidi="en_US"/>
        </w:rPr>
      </w:r>
    </w:p>
    <w:p>
      <w:pPr>
        <w:pStyle w:val="ListBullet"/>
        <w:spacing w:line="240" w:lineRule="auto"/>
        <w:ind w:left="720"/>
      </w:pPr>
      <w:r>
        <w:rPr>
          <w:lang w:val="en_US" w:bidi="en_US"/>
        </w:rPr>
      </w:r>
      <w:r>
        <w:rPr>
          <w:lang w:val="en_US" w:bidi="en_US"/>
        </w:rPr>
        <w:t>Leviticus 3:3–5</w:t>
      </w:r>
      <w:r>
        <w:rPr>
          <w:lang w:val="en_US" w:bidi="en_US"/>
        </w:rPr>
      </w:r>
    </w:p>
    <w:p>
      <w:pPr>
        <w:pStyle w:val="ListBullet"/>
        <w:spacing w:line="240" w:lineRule="auto"/>
        <w:ind w:left="720"/>
      </w:pPr>
      <w:r>
        <w:rPr>
          <w:lang w:val="en_US" w:bidi="en_US"/>
        </w:rPr>
      </w:r>
      <w:r>
        <w:rPr>
          <w:lang w:val="en_US" w:bidi="en_US"/>
        </w:rPr>
        <w:t>Numbers 6:13–15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H8002</w:t>
      </w:r>
      <w:r>
        <w:rPr>
          <w:lang w:val="en_US" w:bidi="en_US"/>
        </w:rPr>
      </w:r>
      <w:r>
        <w:rPr>
          <w:lang w:val="en_US" w:bidi="en_US"/>
        </w:rPr>
      </w:r>
      <w:r>
        <w:rPr>
          <w:lang w:val="en_US" w:bidi="en_US"/>
        </w:rPr>
      </w:r>
    </w:p>
    <w:p>
      <w:pPr/>
      <w:r>
        <w:rPr>
          <w:lang w:val="en_US" w:bidi="en_US"/>
        </w:rPr>
      </w:r>
    </w:p>
    <w:p>
      <w:pPr>
        <w:pStyle w:val="Heading2"/>
      </w:pPr>
      <w:r>
        <w:rPr>
          <w:lang w:val="en_US" w:bidi="en_US"/>
        </w:rPr>
        <w:t>festival, feast, celebrate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general, a festival is a celebration held by a community of people.</w:t>
      </w:r>
      <w:r>
        <w:rPr>
          <w:lang w:val="en_US" w:bidi="en_US"/>
        </w:rPr>
      </w:r>
      <w:r>
        <w:rPr>
          <w:lang w:val="en_US" w:bidi="en_US"/>
        </w:rPr>
      </w:r>
    </w:p>
    <w:p>
      <w:pPr>
        <w:pStyle w:val="ListBullet"/>
        <w:spacing w:line="240" w:lineRule="auto"/>
        <w:ind w:left="720"/>
      </w:pPr>
      <w:r>
        <w:rPr>
          <w:lang w:val="en_US" w:bidi="en_US"/>
        </w:rPr>
      </w:r>
      <w:r>
        <w:rPr>
          <w:lang w:val="en_US" w:bidi="en_US"/>
        </w:rPr>
        <w:t>The word for “festival” in the Old Testament literally means “appointed time.”</w:t>
      </w:r>
      <w:r>
        <w:rPr>
          <w:lang w:val="en_US" w:bidi="en_US"/>
        </w:rPr>
      </w:r>
    </w:p>
    <w:p>
      <w:pPr>
        <w:pStyle w:val="ListBullet"/>
        <w:spacing w:line="240" w:lineRule="auto"/>
        <w:ind w:left="720"/>
      </w:pPr>
      <w:r>
        <w:rPr>
          <w:lang w:val="en_US" w:bidi="en_US"/>
        </w:rPr>
      </w:r>
      <w:r>
        <w:rPr>
          <w:lang w:val="en_US" w:bidi="en_US"/>
        </w:rPr>
        <w:t>The festivals celebrated by the Israelites were specially appointed times or seasons that God had commanded them to observe.</w:t>
      </w:r>
      <w:r>
        <w:rPr>
          <w:lang w:val="en_US" w:bidi="en_US"/>
        </w:rPr>
      </w:r>
    </w:p>
    <w:p>
      <w:pPr>
        <w:pStyle w:val="ListBullet"/>
        <w:spacing w:line="240" w:lineRule="auto"/>
        <w:ind w:left="720"/>
      </w:pPr>
      <w:r>
        <w:rPr>
          <w:lang w:val="en_US" w:bidi="en_US"/>
        </w:rPr>
      </w:r>
      <w:r>
        <w:rPr>
          <w:lang w:val="en_US" w:bidi="en_US"/>
        </w:rPr>
        <w:t>In some English translations, the word “feast” is used instead of festival because the celebrations included having a large meal together.</w:t>
      </w:r>
      <w:r>
        <w:rPr>
          <w:lang w:val="en_US" w:bidi="en_US"/>
        </w:rPr>
      </w:r>
    </w:p>
    <w:p>
      <w:pPr>
        <w:pStyle w:val="ListBullet"/>
        <w:spacing w:line="240" w:lineRule="auto"/>
        <w:ind w:left="720"/>
      </w:pPr>
      <w:r>
        <w:rPr>
          <w:lang w:val="en_US" w:bidi="en_US"/>
        </w:rPr>
      </w:r>
      <w:r>
        <w:rPr>
          <w:lang w:val="en_US" w:bidi="en_US"/>
        </w:rPr>
        <w:t>There were several main festivals that the Israelites celebrated every year:</w:t>
      </w:r>
      <w:r>
        <w:rPr>
          <w:lang w:val="en_US" w:bidi="en_US"/>
        </w:rPr>
      </w:r>
    </w:p>
    <w:p>
      <w:pPr>
        <w:pStyle w:val="ListBullet"/>
        <w:spacing w:line="240" w:lineRule="auto"/>
        <w:ind w:left="720"/>
      </w:pPr>
      <w:r>
        <w:rPr>
          <w:lang w:val="en_US" w:bidi="en_US"/>
        </w:rPr>
      </w:r>
      <w:r>
        <w:rPr>
          <w:lang w:val="en_US" w:bidi="en_US"/>
        </w:rPr>
        <w:t>Passover</w:t>
      </w:r>
      <w:r>
        <w:rPr>
          <w:lang w:val="en_US" w:bidi="en_US"/>
        </w:rPr>
      </w:r>
    </w:p>
    <w:p>
      <w:pPr>
        <w:pStyle w:val="ListBullet"/>
        <w:spacing w:line="240" w:lineRule="auto"/>
        <w:ind w:left="720"/>
      </w:pPr>
      <w:r>
        <w:rPr>
          <w:lang w:val="en_US" w:bidi="en_US"/>
        </w:rPr>
      </w:r>
      <w:r>
        <w:rPr>
          <w:lang w:val="en_US" w:bidi="en_US"/>
        </w:rPr>
        <w:t>Festival of Unleavened Bread</w:t>
      </w:r>
      <w:r>
        <w:rPr>
          <w:lang w:val="en_US" w:bidi="en_US"/>
        </w:rPr>
      </w:r>
    </w:p>
    <w:p>
      <w:pPr>
        <w:pStyle w:val="ListBullet"/>
        <w:spacing w:line="240" w:lineRule="auto"/>
        <w:ind w:left="720"/>
      </w:pPr>
      <w:r>
        <w:rPr>
          <w:lang w:val="en_US" w:bidi="en_US"/>
        </w:rPr>
      </w:r>
      <w:r>
        <w:rPr>
          <w:lang w:val="en_US" w:bidi="en_US"/>
        </w:rPr>
        <w:t>Firstfruits</w:t>
      </w:r>
      <w:r>
        <w:rPr>
          <w:lang w:val="en_US" w:bidi="en_US"/>
        </w:rPr>
      </w:r>
    </w:p>
    <w:p>
      <w:pPr>
        <w:pStyle w:val="ListBullet"/>
        <w:spacing w:line="240" w:lineRule="auto"/>
        <w:ind w:left="720"/>
      </w:pPr>
      <w:r>
        <w:rPr>
          <w:lang w:val="en_US" w:bidi="en_US"/>
        </w:rPr>
      </w:r>
      <w:r>
        <w:rPr>
          <w:lang w:val="en_US" w:bidi="en_US"/>
        </w:rPr>
        <w:t>Festival of Weeks (Pentecost)</w:t>
      </w:r>
      <w:r>
        <w:rPr>
          <w:lang w:val="en_US" w:bidi="en_US"/>
        </w:rPr>
      </w:r>
    </w:p>
    <w:p>
      <w:pPr>
        <w:pStyle w:val="ListBullet"/>
        <w:spacing w:line="240" w:lineRule="auto"/>
        <w:ind w:left="720"/>
      </w:pPr>
      <w:r>
        <w:rPr>
          <w:lang w:val="en_US" w:bidi="en_US"/>
        </w:rPr>
      </w:r>
      <w:r>
        <w:rPr>
          <w:lang w:val="en_US" w:bidi="en_US"/>
        </w:rPr>
        <w:t>Festival of Trumpets</w:t>
      </w:r>
      <w:r>
        <w:rPr>
          <w:lang w:val="en_US" w:bidi="en_US"/>
        </w:rPr>
      </w:r>
    </w:p>
    <w:p>
      <w:pPr>
        <w:pStyle w:val="ListBullet"/>
        <w:spacing w:line="240" w:lineRule="auto"/>
        <w:ind w:left="720"/>
      </w:pPr>
      <w:r>
        <w:rPr>
          <w:lang w:val="en_US" w:bidi="en_US"/>
        </w:rPr>
      </w:r>
      <w:r>
        <w:rPr>
          <w:lang w:val="en_US" w:bidi="en_US"/>
        </w:rPr>
        <w:t>Day of Atonement</w:t>
      </w:r>
      <w:r>
        <w:rPr>
          <w:lang w:val="en_US" w:bidi="en_US"/>
        </w:rPr>
      </w:r>
    </w:p>
    <w:p>
      <w:pPr>
        <w:pStyle w:val="ListBullet"/>
        <w:spacing w:line="240" w:lineRule="auto"/>
        <w:ind w:left="720"/>
      </w:pPr>
      <w:r>
        <w:rPr>
          <w:lang w:val="en_US" w:bidi="en_US"/>
        </w:rPr>
      </w:r>
      <w:r>
        <w:rPr>
          <w:lang w:val="en_US" w:bidi="en_US"/>
        </w:rPr>
        <w:t>Festival of Shelters</w:t>
      </w:r>
      <w:r>
        <w:rPr>
          <w:lang w:val="en_US" w:bidi="en_US"/>
        </w:rPr>
      </w:r>
    </w:p>
    <w:p>
      <w:pPr>
        <w:pStyle w:val="ListBullet"/>
        <w:spacing w:line="240" w:lineRule="auto"/>
        <w:ind w:left="720"/>
      </w:pPr>
      <w:r>
        <w:rPr>
          <w:lang w:val="en_US" w:bidi="en_US"/>
        </w:rPr>
      </w:r>
      <w:r>
        <w:rPr>
          <w:lang w:val="en_US" w:bidi="en_US"/>
        </w:rPr>
        <w:t>The purpose of these festivals was to thank God and to remember the amazing things he had done to rescue, protect, and provide for his people.</w:t>
      </w:r>
      <w:r>
        <w:rPr>
          <w:lang w:val="en_US" w:bidi="en_US"/>
        </w:rPr>
      </w:r>
      <w:r>
        <w:rPr>
          <w:lang w:val="en_US" w:bidi="en_US"/>
        </w:rPr>
      </w:r>
    </w:p>
    <w:p>
      <w:pPr/>
      <w:r>
        <w:rPr>
          <w:lang w:val="en_US" w:bidi="en_US"/>
        </w:rPr>
      </w:r>
      <w:r>
        <w:rPr>
          <w:lang w:val="en_US" w:bidi="en_US"/>
        </w:rPr>
        <w:t xml:space="preserve">(See also: </w:t>
      </w:r>
      <w:r>
        <w:rPr>
          <w:lang w:val="en_US" w:bidi="en_US"/>
        </w:rPr>
        <w:t>feast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23:31</w:t>
      </w:r>
      <w:r>
        <w:rPr>
          <w:lang w:val="en_US" w:bidi="en_US"/>
        </w:rPr>
      </w:r>
    </w:p>
    <w:p>
      <w:pPr>
        <w:pStyle w:val="ListBullet"/>
        <w:spacing w:line="240" w:lineRule="auto"/>
        <w:ind w:left="720"/>
      </w:pPr>
      <w:r>
        <w:rPr>
          <w:lang w:val="en_US" w:bidi="en_US"/>
        </w:rPr>
      </w:r>
      <w:r>
        <w:rPr>
          <w:lang w:val="en_US" w:bidi="en_US"/>
        </w:rPr>
        <w:t>2 Chronicles 8:13</w:t>
      </w:r>
      <w:r>
        <w:rPr>
          <w:lang w:val="en_US" w:bidi="en_US"/>
        </w:rPr>
      </w:r>
    </w:p>
    <w:p>
      <w:pPr>
        <w:pStyle w:val="ListBullet"/>
        <w:spacing w:line="240" w:lineRule="auto"/>
        <w:ind w:left="720"/>
      </w:pPr>
      <w:r>
        <w:rPr>
          <w:lang w:val="en_US" w:bidi="en_US"/>
        </w:rPr>
      </w:r>
      <w:r>
        <w:rPr>
          <w:lang w:val="en_US" w:bidi="en_US"/>
        </w:rPr>
        <w:t>Exodus 5:1</w:t>
      </w:r>
      <w:r>
        <w:rPr>
          <w:lang w:val="en_US" w:bidi="en_US"/>
        </w:rPr>
      </w:r>
    </w:p>
    <w:p>
      <w:pPr>
        <w:pStyle w:val="ListBullet"/>
        <w:spacing w:line="240" w:lineRule="auto"/>
        <w:ind w:left="720"/>
      </w:pPr>
      <w:r>
        <w:rPr>
          <w:lang w:val="en_US" w:bidi="en_US"/>
        </w:rPr>
      </w:r>
      <w:r>
        <w:rPr>
          <w:lang w:val="en_US" w:bidi="en_US"/>
        </w:rPr>
        <w:t>John 4:45</w:t>
      </w:r>
      <w:r>
        <w:rPr>
          <w:lang w:val="en_US" w:bidi="en_US"/>
        </w:rPr>
      </w:r>
    </w:p>
    <w:p>
      <w:pPr>
        <w:pStyle w:val="ListBullet"/>
        <w:spacing w:line="240" w:lineRule="auto"/>
        <w:ind w:left="720"/>
      </w:pPr>
      <w:r>
        <w:rPr>
          <w:lang w:val="en_US" w:bidi="en_US"/>
        </w:rPr>
      </w:r>
      <w:r>
        <w:rPr>
          <w:lang w:val="en_US" w:bidi="en_US"/>
        </w:rPr>
        <w:t>Luke 22:1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H1974, H2166, H2282, H2287, H6213, H4150, G14560, G18580, G18590</w:t>
      </w:r>
      <w:r>
        <w:rPr>
          <w:lang w:val="en_US" w:bidi="en_US"/>
        </w:rPr>
      </w:r>
      <w:r>
        <w:rPr>
          <w:lang w:val="en_US" w:bidi="en_US"/>
        </w:rPr>
      </w:r>
      <w:r>
        <w:rPr>
          <w:lang w:val="en_US" w:bidi="en_US"/>
        </w:rPr>
      </w:r>
    </w:p>
    <w:p>
      <w:pPr/>
      <w:r>
        <w:rPr>
          <w:lang w:val="en_US" w:bidi="en_US"/>
        </w:rPr>
      </w:r>
    </w:p>
    <w:p>
      <w:pPr>
        <w:pStyle w:val="Heading2"/>
      </w:pPr>
      <w:r>
        <w:rPr>
          <w:lang w:val="en_US" w:bidi="en_US"/>
        </w:rPr>
        <w:t>fig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fig is a small, soft, sweet fruit that grows on trees. When ripe, this fruit can be a variety of colors, including brown, yellow, or purple.</w:t>
      </w:r>
      <w:r>
        <w:rPr>
          <w:lang w:val="en_US" w:bidi="en_US"/>
        </w:rPr>
      </w:r>
      <w:r>
        <w:rPr>
          <w:lang w:val="en_US" w:bidi="en_US"/>
        </w:rPr>
      </w:r>
    </w:p>
    <w:p>
      <w:pPr>
        <w:pStyle w:val="ListBullet"/>
        <w:spacing w:line="240" w:lineRule="auto"/>
        <w:ind w:left="720"/>
      </w:pPr>
      <w:r>
        <w:rPr>
          <w:lang w:val="en_US" w:bidi="en_US"/>
        </w:rPr>
      </w:r>
      <w:r>
        <w:rPr>
          <w:lang w:val="en_US" w:bidi="en_US"/>
        </w:rPr>
        <w:t>Fig trees can grow 6 meters in height and their large leaves provide pleasant shade. The fruit is about 3–5 centimeters long.</w:t>
      </w:r>
      <w:r>
        <w:rPr>
          <w:lang w:val="en_US" w:bidi="en_US"/>
        </w:rPr>
      </w:r>
    </w:p>
    <w:p>
      <w:pPr>
        <w:pStyle w:val="ListBullet"/>
        <w:spacing w:line="240" w:lineRule="auto"/>
        <w:ind w:left="720"/>
      </w:pPr>
      <w:r>
        <w:rPr>
          <w:lang w:val="en_US" w:bidi="en_US"/>
        </w:rPr>
      </w:r>
      <w:r>
        <w:rPr>
          <w:lang w:val="en_US" w:bidi="en_US"/>
        </w:rPr>
        <w:t>Adam and Eve used the leaves from fig trees to make clothing for themselves after they had sinned.</w:t>
      </w:r>
      <w:r>
        <w:rPr>
          <w:lang w:val="en_US" w:bidi="en_US"/>
        </w:rPr>
      </w:r>
    </w:p>
    <w:p>
      <w:pPr>
        <w:pStyle w:val="ListBullet"/>
        <w:spacing w:line="240" w:lineRule="auto"/>
        <w:ind w:left="720"/>
      </w:pPr>
      <w:r>
        <w:rPr>
          <w:lang w:val="en_US" w:bidi="en_US"/>
        </w:rPr>
      </w:r>
      <w:r>
        <w:rPr>
          <w:lang w:val="en_US" w:bidi="en_US"/>
        </w:rPr>
        <w:t>Figs can be eaten raw, cooked, or dried. People also chop them into small pieces and press them into cakes to eat later.</w:t>
      </w:r>
      <w:r>
        <w:rPr>
          <w:lang w:val="en_US" w:bidi="en_US"/>
        </w:rPr>
      </w:r>
    </w:p>
    <w:p>
      <w:pPr>
        <w:pStyle w:val="ListBullet"/>
        <w:spacing w:line="240" w:lineRule="auto"/>
        <w:ind w:left="720"/>
      </w:pPr>
      <w:r>
        <w:rPr>
          <w:lang w:val="en_US" w:bidi="en_US"/>
        </w:rPr>
      </w:r>
      <w:r>
        <w:rPr>
          <w:lang w:val="en_US" w:bidi="en_US"/>
        </w:rPr>
        <w:t>In Bible times, figs were important as a source of food and income.</w:t>
      </w:r>
      <w:r>
        <w:rPr>
          <w:lang w:val="en_US" w:bidi="en_US"/>
        </w:rPr>
      </w:r>
    </w:p>
    <w:p>
      <w:pPr>
        <w:pStyle w:val="ListBullet"/>
        <w:spacing w:line="240" w:lineRule="auto"/>
        <w:ind w:left="720"/>
      </w:pPr>
      <w:r>
        <w:rPr>
          <w:lang w:val="en_US" w:bidi="en_US"/>
        </w:rPr>
      </w:r>
      <w:r>
        <w:rPr>
          <w:lang w:val="en_US" w:bidi="en_US"/>
        </w:rPr>
        <w:t>The presence of fruitful fig trees is frequently mentioned in the Bible as a sign of prosperity.</w:t>
      </w:r>
      <w:r>
        <w:rPr>
          <w:lang w:val="en_US" w:bidi="en_US"/>
        </w:rPr>
      </w:r>
    </w:p>
    <w:p>
      <w:pPr>
        <w:pStyle w:val="ListBullet"/>
        <w:spacing w:line="240" w:lineRule="auto"/>
        <w:ind w:left="720"/>
      </w:pPr>
      <w:r>
        <w:rPr>
          <w:lang w:val="en_US" w:bidi="en_US"/>
        </w:rPr>
      </w:r>
      <w:r>
        <w:rPr>
          <w:lang w:val="en_US" w:bidi="en_US"/>
        </w:rPr>
        <w:t>Several times Jesus used fig trees as an illustration to teach his disciples spiritual truths.</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Habakkuk 3:17</w:t>
      </w:r>
      <w:r>
        <w:rPr>
          <w:lang w:val="en_US" w:bidi="en_US"/>
        </w:rPr>
      </w:r>
    </w:p>
    <w:p>
      <w:pPr>
        <w:pStyle w:val="ListBullet"/>
        <w:spacing w:line="240" w:lineRule="auto"/>
        <w:ind w:left="720"/>
      </w:pPr>
      <w:r>
        <w:rPr>
          <w:lang w:val="en_US" w:bidi="en_US"/>
        </w:rPr>
      </w:r>
      <w:r>
        <w:rPr>
          <w:lang w:val="en_US" w:bidi="en_US"/>
        </w:rPr>
        <w:t>James 3:12</w:t>
      </w:r>
      <w:r>
        <w:rPr>
          <w:lang w:val="en_US" w:bidi="en_US"/>
        </w:rPr>
      </w:r>
    </w:p>
    <w:p>
      <w:pPr>
        <w:pStyle w:val="ListBullet"/>
        <w:spacing w:line="240" w:lineRule="auto"/>
        <w:ind w:left="720"/>
      </w:pPr>
      <w:r>
        <w:rPr>
          <w:lang w:val="en_US" w:bidi="en_US"/>
        </w:rPr>
      </w:r>
      <w:r>
        <w:rPr>
          <w:lang w:val="en_US" w:bidi="en_US"/>
        </w:rPr>
        <w:t>Luke 13:7</w:t>
      </w:r>
      <w:r>
        <w:rPr>
          <w:lang w:val="en_US" w:bidi="en_US"/>
        </w:rPr>
      </w:r>
    </w:p>
    <w:p>
      <w:pPr>
        <w:pStyle w:val="ListBullet"/>
        <w:spacing w:line="240" w:lineRule="auto"/>
        <w:ind w:left="720"/>
      </w:pPr>
      <w:r>
        <w:rPr>
          <w:lang w:val="en_US" w:bidi="en_US"/>
        </w:rPr>
      </w:r>
      <w:r>
        <w:rPr>
          <w:lang w:val="en_US" w:bidi="en_US"/>
        </w:rPr>
        <w:t>Mark 11:14</w:t>
      </w:r>
      <w:r>
        <w:rPr>
          <w:lang w:val="en_US" w:bidi="en_US"/>
        </w:rPr>
      </w:r>
    </w:p>
    <w:p>
      <w:pPr>
        <w:pStyle w:val="ListBullet"/>
        <w:spacing w:line="240" w:lineRule="auto"/>
        <w:ind w:left="720"/>
      </w:pPr>
      <w:r>
        <w:rPr>
          <w:lang w:val="en_US" w:bidi="en_US"/>
        </w:rPr>
      </w:r>
      <w:r>
        <w:rPr>
          <w:lang w:val="en_US" w:bidi="en_US"/>
        </w:rPr>
        <w:t>Matthew 7:17</w:t>
      </w:r>
      <w:r>
        <w:rPr>
          <w:lang w:val="en_US" w:bidi="en_US"/>
        </w:rPr>
      </w:r>
    </w:p>
    <w:p>
      <w:pPr>
        <w:pStyle w:val="ListBullet"/>
        <w:spacing w:line="240" w:lineRule="auto"/>
        <w:ind w:left="720"/>
      </w:pPr>
      <w:r>
        <w:rPr>
          <w:lang w:val="en_US" w:bidi="en_US"/>
        </w:rPr>
      </w:r>
      <w:r>
        <w:rPr>
          <w:lang w:val="en_US" w:bidi="en_US"/>
        </w:rPr>
        <w:t>Matthew 21:18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H1061, H1690, H6291, H8384, G36530, G48080, G48100</w:t>
      </w:r>
      <w:r>
        <w:rPr>
          <w:lang w:val="en_US" w:bidi="en_US"/>
        </w:rPr>
      </w:r>
      <w:r>
        <w:rPr>
          <w:lang w:val="en_US" w:bidi="en_US"/>
        </w:rPr>
      </w:r>
      <w:r>
        <w:rPr>
          <w:lang w:val="en_US" w:bidi="en_US"/>
        </w:rPr>
      </w:r>
    </w:p>
    <w:p>
      <w:pPr/>
      <w:r>
        <w:rPr>
          <w:lang w:val="en_US" w:bidi="en_US"/>
        </w:rPr>
      </w:r>
    </w:p>
    <w:p>
      <w:pPr>
        <w:pStyle w:val="Heading2"/>
      </w:pPr>
      <w:r>
        <w:rPr>
          <w:lang w:val="en_US" w:bidi="en_US"/>
        </w:rPr>
        <w:t>fir, firs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fir tree is a kind of tree that stays green all year and has cones that contain seeds.</w:t>
      </w:r>
      <w:r>
        <w:rPr>
          <w:lang w:val="en_US" w:bidi="en_US"/>
        </w:rPr>
      </w:r>
      <w:r>
        <w:rPr>
          <w:lang w:val="en_US" w:bidi="en_US"/>
        </w:rPr>
      </w:r>
    </w:p>
    <w:p>
      <w:pPr>
        <w:pStyle w:val="ListBullet"/>
        <w:spacing w:line="240" w:lineRule="auto"/>
        <w:ind w:left="720"/>
      </w:pPr>
      <w:r>
        <w:rPr>
          <w:lang w:val="en_US" w:bidi="en_US"/>
        </w:rPr>
      </w:r>
      <w:r>
        <w:rPr>
          <w:lang w:val="en_US" w:bidi="en_US"/>
        </w:rPr>
        <w:t>Fir trees are also referred to as “evergreen” trees.</w:t>
      </w:r>
      <w:r>
        <w:rPr>
          <w:lang w:val="en_US" w:bidi="en_US"/>
        </w:rPr>
      </w:r>
    </w:p>
    <w:p>
      <w:pPr>
        <w:pStyle w:val="ListBullet"/>
        <w:spacing w:line="240" w:lineRule="auto"/>
        <w:ind w:left="720"/>
      </w:pPr>
      <w:r>
        <w:rPr>
          <w:lang w:val="en_US" w:bidi="en_US"/>
        </w:rPr>
      </w:r>
      <w:r>
        <w:rPr>
          <w:lang w:val="en_US" w:bidi="en_US"/>
        </w:rPr>
        <w:t>In ancient times, the wood of fir trees was used for making musical instruments and for building structures such as boats, houses, and the temple.</w:t>
      </w:r>
      <w:r>
        <w:rPr>
          <w:lang w:val="en_US" w:bidi="en_US"/>
        </w:rPr>
      </w:r>
    </w:p>
    <w:p>
      <w:pPr>
        <w:pStyle w:val="ListBullet"/>
        <w:spacing w:line="240" w:lineRule="auto"/>
        <w:ind w:left="720"/>
      </w:pPr>
      <w:r>
        <w:rPr>
          <w:lang w:val="en_US" w:bidi="en_US"/>
        </w:rPr>
      </w:r>
      <w:r>
        <w:rPr>
          <w:lang w:val="en_US" w:bidi="en_US"/>
        </w:rPr>
        <w:t>Some examples of fir trees mentioned in the Bible are pine, cedar, cypress, and juniper.</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cedar</w:t>
      </w:r>
      <w:r>
        <w:rPr>
          <w:lang w:val="en_US" w:bidi="en_US"/>
        </w:rPr>
        <w:t xml:space="preserve">, </w:t>
      </w:r>
      <w:r>
        <w:rPr>
          <w:lang w:val="en_US" w:bidi="en_US"/>
        </w:rPr>
        <w:t>cypress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27:4–5</w:t>
      </w:r>
      <w:r>
        <w:rPr>
          <w:lang w:val="en_US" w:bidi="en_US"/>
        </w:rPr>
      </w:r>
    </w:p>
    <w:p>
      <w:pPr>
        <w:pStyle w:val="ListBullet"/>
        <w:spacing w:line="240" w:lineRule="auto"/>
        <w:ind w:left="720"/>
      </w:pPr>
      <w:r>
        <w:rPr>
          <w:lang w:val="en_US" w:bidi="en_US"/>
        </w:rPr>
      </w:r>
      <w:r>
        <w:rPr>
          <w:lang w:val="en_US" w:bidi="en_US"/>
        </w:rPr>
        <w:t>Isaiah 37:24–25</w:t>
      </w:r>
      <w:r>
        <w:rPr>
          <w:lang w:val="en_US" w:bidi="en_US"/>
        </w:rPr>
      </w:r>
    </w:p>
    <w:p>
      <w:pPr>
        <w:pStyle w:val="ListBullet"/>
        <w:spacing w:line="240" w:lineRule="auto"/>
        <w:ind w:left="720"/>
      </w:pPr>
      <w:r>
        <w:rPr>
          <w:lang w:val="en_US" w:bidi="en_US"/>
        </w:rPr>
      </w:r>
      <w:r>
        <w:rPr>
          <w:lang w:val="en_US" w:bidi="en_US"/>
        </w:rPr>
        <w:t>Isaiah 41:19–20</w:t>
      </w:r>
      <w:r>
        <w:rPr>
          <w:lang w:val="en_US" w:bidi="en_US"/>
        </w:rPr>
      </w:r>
    </w:p>
    <w:p>
      <w:pPr>
        <w:pStyle w:val="ListBullet"/>
        <w:spacing w:line="240" w:lineRule="auto"/>
        <w:ind w:left="720"/>
      </w:pPr>
      <w:r>
        <w:rPr>
          <w:lang w:val="en_US" w:bidi="en_US"/>
        </w:rPr>
      </w:r>
      <w:r>
        <w:rPr>
          <w:lang w:val="en_US" w:bidi="en_US"/>
        </w:rPr>
        <w:t>Isaiah 44:14</w:t>
      </w:r>
      <w:r>
        <w:rPr>
          <w:lang w:val="en_US" w:bidi="en_US"/>
        </w:rPr>
      </w:r>
    </w:p>
    <w:p>
      <w:pPr>
        <w:pStyle w:val="ListBullet"/>
        <w:spacing w:line="240" w:lineRule="auto"/>
        <w:ind w:left="720"/>
      </w:pPr>
      <w:r>
        <w:rPr>
          <w:lang w:val="en_US" w:bidi="en_US"/>
        </w:rPr>
      </w:r>
      <w:r>
        <w:rPr>
          <w:lang w:val="en_US" w:bidi="en_US"/>
        </w:rPr>
        <w:t>Isaiah 60:12–13</w:t>
      </w:r>
      <w:r>
        <w:rPr>
          <w:lang w:val="en_US" w:bidi="en_US"/>
        </w:rPr>
      </w:r>
    </w:p>
    <w:p>
      <w:pPr>
        <w:pStyle w:val="ListBullet"/>
        <w:spacing w:line="240" w:lineRule="auto"/>
        <w:ind w:left="720"/>
      </w:pPr>
      <w:r>
        <w:rPr>
          <w:lang w:val="en_US" w:bidi="en_US"/>
        </w:rPr>
      </w:r>
      <w:r>
        <w:rPr>
          <w:lang w:val="en_US" w:bidi="en_US"/>
        </w:rPr>
        <w:t>Psalms 104:16–18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H0766, H1265, H1266</w:t>
      </w:r>
      <w:r>
        <w:rPr>
          <w:lang w:val="en_US" w:bidi="en_US"/>
        </w:rPr>
      </w:r>
      <w:r>
        <w:rPr>
          <w:lang w:val="en_US" w:bidi="en_US"/>
        </w:rPr>
      </w:r>
      <w:r>
        <w:rPr>
          <w:lang w:val="en_US" w:bidi="en_US"/>
        </w:rPr>
      </w:r>
    </w:p>
    <w:p>
      <w:pPr/>
      <w:r>
        <w:rPr>
          <w:lang w:val="en_US" w:bidi="en_US"/>
        </w:rPr>
      </w:r>
    </w:p>
    <w:p>
      <w:pPr>
        <w:pStyle w:val="Heading2"/>
      </w:pPr>
      <w:r>
        <w:rPr>
          <w:lang w:val="en_US" w:bidi="en_US"/>
        </w:rPr>
        <w:t>firstborn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“firstborn” refers to an offspring of people or animals that is born first, before the other offspring are born.</w:t>
      </w:r>
      <w:r>
        <w:rPr>
          <w:lang w:val="en_US" w:bidi="en_US"/>
        </w:rPr>
      </w:r>
      <w:r>
        <w:rPr>
          <w:lang w:val="en_US" w:bidi="en_US"/>
        </w:rPr>
      </w:r>
    </w:p>
    <w:p>
      <w:pPr>
        <w:pStyle w:val="ListBullet"/>
        <w:spacing w:line="240" w:lineRule="auto"/>
        <w:ind w:left="720"/>
      </w:pPr>
      <w:r>
        <w:rPr>
          <w:lang w:val="en_US" w:bidi="en_US"/>
        </w:rPr>
      </w:r>
      <w:r>
        <w:rPr>
          <w:lang w:val="en_US" w:bidi="en_US"/>
        </w:rPr>
        <w:t>In the Bible, “firstborn” usually refers to the first male offspring that is born.</w:t>
      </w:r>
      <w:r>
        <w:rPr>
          <w:lang w:val="en_US" w:bidi="en_US"/>
        </w:rPr>
      </w:r>
    </w:p>
    <w:p>
      <w:pPr>
        <w:pStyle w:val="ListBullet"/>
        <w:spacing w:line="240" w:lineRule="auto"/>
        <w:ind w:left="720"/>
      </w:pPr>
      <w:r>
        <w:rPr>
          <w:lang w:val="en_US" w:bidi="en_US"/>
        </w:rPr>
      </w:r>
      <w:r>
        <w:rPr>
          <w:lang w:val="en_US" w:bidi="en_US"/>
        </w:rPr>
        <w:t>In Bible times, the firstborn son was given a place of prominence and twice as much of his family inheritance as the other sons.</w:t>
      </w:r>
      <w:r>
        <w:rPr>
          <w:lang w:val="en_US" w:bidi="en_US"/>
        </w:rPr>
      </w:r>
    </w:p>
    <w:p>
      <w:pPr>
        <w:pStyle w:val="ListBullet"/>
        <w:spacing w:line="240" w:lineRule="auto"/>
        <w:ind w:left="720"/>
      </w:pPr>
      <w:r>
        <w:rPr>
          <w:lang w:val="en_US" w:bidi="en_US"/>
        </w:rPr>
      </w:r>
      <w:r>
        <w:rPr>
          <w:lang w:val="en_US" w:bidi="en_US"/>
        </w:rPr>
        <w:t>Often it was the firstborn male of an animal that was sacrificed to God.</w:t>
      </w:r>
      <w:r>
        <w:rPr>
          <w:lang w:val="en_US" w:bidi="en_US"/>
        </w:rPr>
      </w:r>
    </w:p>
    <w:p>
      <w:pPr>
        <w:pStyle w:val="ListBullet"/>
        <w:spacing w:line="240" w:lineRule="auto"/>
        <w:ind w:left="720"/>
      </w:pPr>
      <w:r>
        <w:rPr>
          <w:lang w:val="en_US" w:bidi="en_US"/>
        </w:rPr>
      </w:r>
      <w:r>
        <w:rPr>
          <w:lang w:val="en_US" w:bidi="en_US"/>
        </w:rPr>
        <w:t>This concept can also be used figuratively. For example, the nation of Israel is called God’s firstborn son because God gave it special privileges over other nations.</w:t>
      </w:r>
      <w:r>
        <w:rPr>
          <w:lang w:val="en_US" w:bidi="en_US"/>
        </w:rPr>
      </w:r>
    </w:p>
    <w:p>
      <w:pPr>
        <w:pStyle w:val="ListBullet"/>
        <w:spacing w:line="240" w:lineRule="auto"/>
        <w:ind w:left="720"/>
      </w:pPr>
      <w:r>
        <w:rPr>
          <w:lang w:val="en_US" w:bidi="en_US"/>
        </w:rPr>
      </w:r>
      <w:r>
        <w:rPr>
          <w:lang w:val="en_US" w:bidi="en_US"/>
        </w:rPr>
        <w:t>Jesus, the Son of God is called God’s firstborn because of his importance and authority over everyone else.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 xml:space="preserve">When “first-born” occurs in the text alone, it could also be translated as “firstborn male” or “firstborn son,” since that is what is implied. (See: </w:t>
      </w:r>
      <w:r>
        <w:rPr>
          <w:lang w:val="en_US" w:bidi="en_US"/>
        </w:rPr>
        <w:t>Assumed Knowledge and Implicit Information</w:t>
      </w:r>
      <w:r>
        <w:rPr>
          <w:lang w:val="en_US" w:bidi="en_US"/>
        </w:rPr>
        <w:t>)</w:t>
      </w:r>
      <w:r>
        <w:rPr>
          <w:lang w:val="en_US" w:bidi="en_US"/>
        </w:rPr>
      </w:r>
    </w:p>
    <w:p>
      <w:pPr>
        <w:pStyle w:val="ListBullet"/>
        <w:spacing w:line="240" w:lineRule="auto"/>
        <w:ind w:left="720"/>
      </w:pPr>
      <w:r>
        <w:rPr>
          <w:lang w:val="en_US" w:bidi="en_US"/>
        </w:rPr>
      </w:r>
      <w:r>
        <w:rPr>
          <w:lang w:val="en_US" w:bidi="en_US"/>
        </w:rPr>
        <w:t>Other ways to translate this term could include “the son who was born first” or “the eldest son” or “the number one son.”</w:t>
      </w:r>
      <w:r>
        <w:rPr>
          <w:lang w:val="en_US" w:bidi="en_US"/>
        </w:rPr>
      </w:r>
    </w:p>
    <w:p>
      <w:pPr>
        <w:pStyle w:val="ListBullet"/>
        <w:spacing w:line="240" w:lineRule="auto"/>
        <w:ind w:left="720"/>
      </w:pPr>
      <w:r>
        <w:rPr>
          <w:lang w:val="en_US" w:bidi="en_US"/>
        </w:rPr>
      </w:r>
      <w:r>
        <w:rPr>
          <w:lang w:val="en_US" w:bidi="en_US"/>
        </w:rPr>
        <w:t>When used figuratively to refer to Jesus, this could be translated with a word or phrase that means “the son who has authority over everything” or “the Son who is first in honor.”</w:t>
      </w:r>
      <w:r>
        <w:rPr>
          <w:lang w:val="en_US" w:bidi="en_US"/>
        </w:rPr>
      </w:r>
    </w:p>
    <w:p>
      <w:pPr>
        <w:pStyle w:val="ListBullet"/>
        <w:spacing w:line="240" w:lineRule="auto"/>
        <w:ind w:left="720"/>
      </w:pPr>
      <w:r>
        <w:rPr>
          <w:lang w:val="en_US" w:bidi="en_US"/>
        </w:rPr>
      </w:r>
      <w:r>
        <w:rPr>
          <w:lang w:val="en_US" w:bidi="en_US"/>
        </w:rPr>
        <w:t>Caution: Make sure the translation of this term in reference to Jesus does not imply that he was created.</w:t>
      </w:r>
      <w:r>
        <w:rPr>
          <w:lang w:val="en_US" w:bidi="en_US"/>
        </w:rPr>
      </w:r>
      <w:r>
        <w:rPr>
          <w:lang w:val="en_US" w:bidi="en_US"/>
        </w:rPr>
      </w:r>
    </w:p>
    <w:p>
      <w:pPr/>
      <w:r>
        <w:rPr>
          <w:lang w:val="en_US" w:bidi="en_US"/>
        </w:rPr>
      </w:r>
      <w:r>
        <w:rPr>
          <w:lang w:val="en_US" w:bidi="en_US"/>
        </w:rPr>
        <w:t xml:space="preserve">(See also: </w:t>
      </w:r>
      <w:r>
        <w:rPr>
          <w:lang w:val="en_US" w:bidi="en_US"/>
        </w:rPr>
        <w:t>inherit</w:t>
      </w:r>
      <w:r>
        <w:rPr>
          <w:lang w:val="en_US" w:bidi="en_US"/>
        </w:rPr>
        <w:t xml:space="preserve">, </w:t>
      </w:r>
      <w:r>
        <w:rPr>
          <w:lang w:val="en_US" w:bidi="en_US"/>
        </w:rPr>
        <w:t>sacrifice</w:t>
      </w:r>
      <w:r>
        <w:rPr>
          <w:lang w:val="en_US" w:bidi="en_US"/>
        </w:rPr>
        <w:t>, son)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Colossians 1:15</w:t>
      </w:r>
      <w:r>
        <w:rPr>
          <w:lang w:val="en_US" w:bidi="en_US"/>
        </w:rPr>
      </w:r>
    </w:p>
    <w:p>
      <w:pPr>
        <w:pStyle w:val="ListBullet"/>
        <w:spacing w:line="240" w:lineRule="auto"/>
        <w:ind w:left="720"/>
      </w:pPr>
      <w:r>
        <w:rPr>
          <w:lang w:val="en_US" w:bidi="en_US"/>
        </w:rPr>
      </w:r>
      <w:r>
        <w:rPr>
          <w:lang w:val="en_US" w:bidi="en_US"/>
        </w:rPr>
        <w:t>Genesis 4:3–5</w:t>
      </w:r>
      <w:r>
        <w:rPr>
          <w:lang w:val="en_US" w:bidi="en_US"/>
        </w:rPr>
      </w:r>
    </w:p>
    <w:p>
      <w:pPr>
        <w:pStyle w:val="ListBullet"/>
        <w:spacing w:line="240" w:lineRule="auto"/>
        <w:ind w:left="720"/>
      </w:pPr>
      <w:r>
        <w:rPr>
          <w:lang w:val="en_US" w:bidi="en_US"/>
        </w:rPr>
      </w:r>
      <w:r>
        <w:rPr>
          <w:lang w:val="en_US" w:bidi="en_US"/>
        </w:rPr>
        <w:t>Genesis 29:26–27</w:t>
      </w:r>
      <w:r>
        <w:rPr>
          <w:lang w:val="en_US" w:bidi="en_US"/>
        </w:rPr>
      </w:r>
    </w:p>
    <w:p>
      <w:pPr>
        <w:pStyle w:val="ListBullet"/>
        <w:spacing w:line="240" w:lineRule="auto"/>
        <w:ind w:left="720"/>
      </w:pPr>
      <w:r>
        <w:rPr>
          <w:lang w:val="en_US" w:bidi="en_US"/>
        </w:rPr>
      </w:r>
      <w:r>
        <w:rPr>
          <w:lang w:val="en_US" w:bidi="en_US"/>
        </w:rPr>
        <w:t>Genesis 43:33</w:t>
      </w:r>
      <w:r>
        <w:rPr>
          <w:lang w:val="en_US" w:bidi="en_US"/>
        </w:rPr>
      </w:r>
    </w:p>
    <w:p>
      <w:pPr>
        <w:pStyle w:val="ListBullet"/>
        <w:spacing w:line="240" w:lineRule="auto"/>
        <w:ind w:left="720"/>
      </w:pPr>
      <w:r>
        <w:rPr>
          <w:lang w:val="en_US" w:bidi="en_US"/>
        </w:rPr>
      </w:r>
      <w:r>
        <w:rPr>
          <w:lang w:val="en_US" w:bidi="en_US"/>
        </w:rPr>
        <w:t>Luke 2:6–7</w:t>
      </w:r>
      <w:r>
        <w:rPr>
          <w:lang w:val="en_US" w:bidi="en_US"/>
        </w:rPr>
      </w:r>
    </w:p>
    <w:p>
      <w:pPr>
        <w:pStyle w:val="ListBullet"/>
        <w:spacing w:line="240" w:lineRule="auto"/>
        <w:ind w:left="720"/>
      </w:pPr>
      <w:r>
        <w:rPr>
          <w:lang w:val="en_US" w:bidi="en_US"/>
        </w:rPr>
      </w:r>
      <w:r>
        <w:rPr>
          <w:lang w:val="en_US" w:bidi="en_US"/>
        </w:rPr>
        <w:t>Revelation 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H1060, H1062, H1067, H1069, G44160, G52070</w:t>
      </w:r>
      <w:r>
        <w:rPr>
          <w:lang w:val="en_US" w:bidi="en_US"/>
        </w:rPr>
      </w:r>
      <w:r>
        <w:rPr>
          <w:lang w:val="en_US" w:bidi="en_US"/>
        </w:rPr>
      </w:r>
      <w:r>
        <w:rPr>
          <w:lang w:val="en_US" w:bidi="en_US"/>
        </w:rPr>
      </w:r>
    </w:p>
    <w:p>
      <w:pPr/>
      <w:r>
        <w:rPr>
          <w:lang w:val="en_US" w:bidi="en_US"/>
        </w:rPr>
      </w:r>
    </w:p>
    <w:p>
      <w:pPr>
        <w:pStyle w:val="Heading2"/>
      </w:pPr>
      <w:r>
        <w:rPr>
          <w:lang w:val="en_US" w:bidi="en_US"/>
        </w:rPr>
        <w:t>firstfruit, firstfruits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“firstfruits” refers to a portion of the first crop of fruits and vegetables that was reaped during each harvest season.</w:t>
      </w:r>
      <w:r>
        <w:rPr>
          <w:lang w:val="en_US" w:bidi="en_US"/>
        </w:rPr>
      </w:r>
      <w:r>
        <w:rPr>
          <w:lang w:val="en_US" w:bidi="en_US"/>
        </w:rPr>
      </w:r>
    </w:p>
    <w:p>
      <w:pPr>
        <w:pStyle w:val="ListBullet"/>
        <w:spacing w:line="240" w:lineRule="auto"/>
        <w:ind w:left="720"/>
      </w:pPr>
      <w:r>
        <w:rPr>
          <w:lang w:val="en_US" w:bidi="en_US"/>
        </w:rPr>
      </w:r>
      <w:r>
        <w:rPr>
          <w:lang w:val="en_US" w:bidi="en_US"/>
        </w:rPr>
        <w:t>The Israelites offered these first fruits to God as a sacrificial offering.</w:t>
      </w:r>
      <w:r>
        <w:rPr>
          <w:lang w:val="en_US" w:bidi="en_US"/>
        </w:rPr>
      </w:r>
    </w:p>
    <w:p>
      <w:pPr>
        <w:pStyle w:val="ListBullet"/>
        <w:spacing w:line="240" w:lineRule="auto"/>
        <w:ind w:left="720"/>
      </w:pPr>
      <w:r>
        <w:rPr>
          <w:lang w:val="en_US" w:bidi="en_US"/>
        </w:rPr>
      </w:r>
      <w:r>
        <w:rPr>
          <w:lang w:val="en_US" w:bidi="en_US"/>
        </w:rPr>
        <w:t>This term is also used figuratively in the Bible to refer to a firstborn son as being the first fruits of the family. That is, because he was the first son to be born into that family, he was the one who carried on the family name and honor.</w:t>
      </w:r>
      <w:r>
        <w:rPr>
          <w:lang w:val="en_US" w:bidi="en_US"/>
        </w:rPr>
      </w:r>
    </w:p>
    <w:p>
      <w:pPr>
        <w:pStyle w:val="ListBullet"/>
        <w:spacing w:line="240" w:lineRule="auto"/>
        <w:ind w:left="720"/>
      </w:pPr>
      <w:r>
        <w:rPr>
          <w:lang w:val="en_US" w:bidi="en_US"/>
        </w:rPr>
      </w:r>
      <w:r>
        <w:rPr>
          <w:lang w:val="en_US" w:bidi="en_US"/>
        </w:rPr>
        <w:t>Because Jesus rose from the dead, he is called the “firstfruits” of all believers in him, believers who have died but who will some day come back to life.</w:t>
      </w:r>
      <w:r>
        <w:rPr>
          <w:lang w:val="en_US" w:bidi="en_US"/>
        </w:rPr>
      </w:r>
    </w:p>
    <w:p>
      <w:pPr>
        <w:pStyle w:val="ListBullet"/>
        <w:spacing w:line="240" w:lineRule="auto"/>
        <w:ind w:left="720"/>
      </w:pPr>
      <w:r>
        <w:rPr>
          <w:lang w:val="en_US" w:bidi="en_US"/>
        </w:rPr>
      </w:r>
      <w:r>
        <w:rPr>
          <w:lang w:val="en_US" w:bidi="en_US"/>
        </w:rPr>
        <w:t>Believers in Jesus are also called the “firstfruits” of all creation, indicating the special privilege and position of those whom Jesus redeemed and called to be his people.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literal use of this term could be translated as “first portion (of crops)” or “first part of the harvest.”</w:t>
      </w:r>
      <w:r>
        <w:rPr>
          <w:lang w:val="en_US" w:bidi="en_US"/>
        </w:rPr>
      </w:r>
    </w:p>
    <w:p>
      <w:pPr>
        <w:pStyle w:val="ListBullet"/>
        <w:spacing w:line="240" w:lineRule="auto"/>
        <w:ind w:left="720"/>
      </w:pPr>
      <w:r>
        <w:rPr>
          <w:lang w:val="en_US" w:bidi="en_US"/>
        </w:rPr>
      </w:r>
      <w:r>
        <w:rPr>
          <w:lang w:val="en_US" w:bidi="en_US"/>
        </w:rPr>
        <w:t>If possible, the figurative uses should be translated literally, to allow for different meanings in different contexts. This will also show the correlation between the literal meaning and the figurative uses.</w:t>
      </w:r>
      <w:r>
        <w:rPr>
          <w:lang w:val="en_US" w:bidi="en_US"/>
        </w:rPr>
      </w:r>
      <w:r>
        <w:rPr>
          <w:lang w:val="en_US" w:bidi="en_US"/>
        </w:rPr>
      </w:r>
    </w:p>
    <w:p>
      <w:pPr/>
      <w:r>
        <w:rPr>
          <w:lang w:val="en_US" w:bidi="en_US"/>
        </w:rPr>
      </w:r>
      <w:r>
        <w:rPr>
          <w:lang w:val="en_US" w:bidi="en_US"/>
        </w:rPr>
        <w:t xml:space="preserve">(See also: </w:t>
      </w:r>
      <w:r>
        <w:rPr>
          <w:lang w:val="en_US" w:bidi="en_US"/>
        </w:rPr>
        <w:t>firstborn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31:4–5</w:t>
      </w:r>
      <w:r>
        <w:rPr>
          <w:lang w:val="en_US" w:bidi="en_US"/>
        </w:rPr>
      </w:r>
    </w:p>
    <w:p>
      <w:pPr>
        <w:pStyle w:val="ListBullet"/>
        <w:spacing w:line="240" w:lineRule="auto"/>
        <w:ind w:left="720"/>
      </w:pPr>
      <w:r>
        <w:rPr>
          <w:lang w:val="en_US" w:bidi="en_US"/>
        </w:rPr>
      </w:r>
      <w:r>
        <w:rPr>
          <w:lang w:val="en_US" w:bidi="en_US"/>
        </w:rPr>
        <w:t>2 Thessalonians 2:13</w:t>
      </w:r>
      <w:r>
        <w:rPr>
          <w:lang w:val="en_US" w:bidi="en_US"/>
        </w:rPr>
      </w:r>
    </w:p>
    <w:p>
      <w:pPr>
        <w:pStyle w:val="ListBullet"/>
        <w:spacing w:line="240" w:lineRule="auto"/>
        <w:ind w:left="720"/>
      </w:pPr>
      <w:r>
        <w:rPr>
          <w:lang w:val="en_US" w:bidi="en_US"/>
        </w:rPr>
      </w:r>
      <w:r>
        <w:rPr>
          <w:lang w:val="en_US" w:bidi="en_US"/>
        </w:rPr>
        <w:t>Exodus 23:16–17</w:t>
      </w:r>
      <w:r>
        <w:rPr>
          <w:lang w:val="en_US" w:bidi="en_US"/>
        </w:rPr>
      </w:r>
    </w:p>
    <w:p>
      <w:pPr>
        <w:pStyle w:val="ListBullet"/>
        <w:spacing w:line="240" w:lineRule="auto"/>
        <w:ind w:left="720"/>
      </w:pPr>
      <w:r>
        <w:rPr>
          <w:lang w:val="en_US" w:bidi="en_US"/>
        </w:rPr>
      </w:r>
      <w:r>
        <w:rPr>
          <w:lang w:val="en_US" w:bidi="en_US"/>
        </w:rPr>
        <w:t>James 1:18</w:t>
      </w:r>
      <w:r>
        <w:rPr>
          <w:lang w:val="en_US" w:bidi="en_US"/>
        </w:rPr>
      </w:r>
    </w:p>
    <w:p>
      <w:pPr>
        <w:pStyle w:val="ListBullet"/>
        <w:spacing w:line="240" w:lineRule="auto"/>
        <w:ind w:left="720"/>
      </w:pPr>
      <w:r>
        <w:rPr>
          <w:lang w:val="en_US" w:bidi="en_US"/>
        </w:rPr>
      </w:r>
      <w:r>
        <w:rPr>
          <w:lang w:val="en_US" w:bidi="en_US"/>
        </w:rPr>
        <w:t>Jeremiah 2:3</w:t>
      </w:r>
      <w:r>
        <w:rPr>
          <w:lang w:val="en_US" w:bidi="en_US"/>
        </w:rPr>
      </w:r>
    </w:p>
    <w:p>
      <w:pPr>
        <w:pStyle w:val="ListBullet"/>
        <w:spacing w:line="240" w:lineRule="auto"/>
        <w:ind w:left="720"/>
      </w:pPr>
      <w:r>
        <w:rPr>
          <w:lang w:val="en_US" w:bidi="en_US"/>
        </w:rPr>
      </w:r>
      <w:r>
        <w:rPr>
          <w:lang w:val="en_US" w:bidi="en_US"/>
        </w:rPr>
        <w:t>Psalms 105:36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H1061, H6529, H7225, G05360</w:t>
      </w:r>
      <w:r>
        <w:rPr>
          <w:lang w:val="en_US" w:bidi="en_US"/>
        </w:rPr>
      </w:r>
      <w:r>
        <w:rPr>
          <w:lang w:val="en_US" w:bidi="en_US"/>
        </w:rPr>
      </w:r>
      <w:r>
        <w:rPr>
          <w:lang w:val="en_US" w:bidi="en_US"/>
        </w:rPr>
      </w:r>
    </w:p>
    <w:p>
      <w:pPr/>
      <w:r>
        <w:rPr>
          <w:lang w:val="en_US" w:bidi="en_US"/>
        </w:rPr>
      </w:r>
    </w:p>
    <w:p>
      <w:pPr>
        <w:pStyle w:val="Heading2"/>
      </w:pPr>
      <w:r>
        <w:rPr>
          <w:lang w:val="en_US" w:bidi="en_US"/>
        </w:rPr>
        <w:t>fisherman, fishermen, fisher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Fishermen are men who catch fish from the water as a means of earning money. In the New Testament, the fishermen used large nets to catch fish. The term “fishers” is another name for fishermen.</w:t>
      </w:r>
      <w:r>
        <w:rPr>
          <w:lang w:val="en_US" w:bidi="en_US"/>
        </w:rPr>
      </w:r>
      <w:r>
        <w:rPr>
          <w:lang w:val="en_US" w:bidi="en_US"/>
        </w:rPr>
      </w:r>
    </w:p>
    <w:p>
      <w:pPr>
        <w:pStyle w:val="ListBullet"/>
        <w:spacing w:line="240" w:lineRule="auto"/>
        <w:ind w:left="720"/>
      </w:pPr>
      <w:r>
        <w:rPr>
          <w:lang w:val="en_US" w:bidi="en_US"/>
        </w:rPr>
      </w:r>
      <w:r>
        <w:rPr>
          <w:lang w:val="en_US" w:bidi="en_US"/>
        </w:rPr>
        <w:t>Peter and other apostles worked as fishermen before being called by Jesus.</w:t>
      </w:r>
      <w:r>
        <w:rPr>
          <w:lang w:val="en_US" w:bidi="en_US"/>
        </w:rPr>
      </w:r>
    </w:p>
    <w:p>
      <w:pPr>
        <w:pStyle w:val="ListBullet"/>
        <w:spacing w:line="240" w:lineRule="auto"/>
        <w:ind w:left="720"/>
      </w:pPr>
      <w:r>
        <w:rPr>
          <w:lang w:val="en_US" w:bidi="en_US"/>
        </w:rPr>
      </w:r>
      <w:r>
        <w:rPr>
          <w:lang w:val="en_US" w:bidi="en_US"/>
        </w:rPr>
        <w:t>Since the land of Israel was near water, the Bible has many references to fish and fishermen.</w:t>
      </w:r>
      <w:r>
        <w:rPr>
          <w:lang w:val="en_US" w:bidi="en_US"/>
        </w:rPr>
      </w:r>
    </w:p>
    <w:p>
      <w:pPr>
        <w:pStyle w:val="ListBullet"/>
        <w:spacing w:line="240" w:lineRule="auto"/>
        <w:ind w:left="720"/>
      </w:pPr>
      <w:r>
        <w:rPr>
          <w:lang w:val="en_US" w:bidi="en_US"/>
        </w:rPr>
      </w:r>
      <w:r>
        <w:rPr>
          <w:lang w:val="en_US" w:bidi="en_US"/>
        </w:rPr>
        <w:t>This term could be translated with a phrase such as “men who catch fish” or “men who earn money by catching fish.”</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47:9–10</w:t>
      </w:r>
      <w:r>
        <w:rPr>
          <w:lang w:val="en_US" w:bidi="en_US"/>
        </w:rPr>
      </w:r>
    </w:p>
    <w:p>
      <w:pPr>
        <w:pStyle w:val="ListBullet"/>
        <w:spacing w:line="240" w:lineRule="auto"/>
        <w:ind w:left="720"/>
      </w:pPr>
      <w:r>
        <w:rPr>
          <w:lang w:val="en_US" w:bidi="en_US"/>
        </w:rPr>
      </w:r>
      <w:r>
        <w:rPr>
          <w:lang w:val="en_US" w:bidi="en_US"/>
        </w:rPr>
        <w:t>Isaiah 19:8</w:t>
      </w:r>
      <w:r>
        <w:rPr>
          <w:lang w:val="en_US" w:bidi="en_US"/>
        </w:rPr>
      </w:r>
    </w:p>
    <w:p>
      <w:pPr>
        <w:pStyle w:val="ListBullet"/>
        <w:spacing w:line="240" w:lineRule="auto"/>
        <w:ind w:left="720"/>
      </w:pPr>
      <w:r>
        <w:rPr>
          <w:lang w:val="en_US" w:bidi="en_US"/>
        </w:rPr>
      </w:r>
      <w:r>
        <w:rPr>
          <w:lang w:val="en_US" w:bidi="en_US"/>
        </w:rPr>
        <w:t>Luke 5:1–3</w:t>
      </w:r>
      <w:r>
        <w:rPr>
          <w:lang w:val="en_US" w:bidi="en_US"/>
        </w:rPr>
      </w:r>
    </w:p>
    <w:p>
      <w:pPr>
        <w:pStyle w:val="ListBullet"/>
        <w:spacing w:line="240" w:lineRule="auto"/>
        <w:ind w:left="720"/>
      </w:pPr>
      <w:r>
        <w:rPr>
          <w:lang w:val="en_US" w:bidi="en_US"/>
        </w:rPr>
      </w:r>
      <w:r>
        <w:rPr>
          <w:lang w:val="en_US" w:bidi="en_US"/>
        </w:rPr>
        <w:t>Matthew 4:19</w:t>
      </w:r>
      <w:r>
        <w:rPr>
          <w:lang w:val="en_US" w:bidi="en_US"/>
        </w:rPr>
      </w:r>
    </w:p>
    <w:p>
      <w:pPr>
        <w:pStyle w:val="ListBullet"/>
        <w:spacing w:line="240" w:lineRule="auto"/>
        <w:ind w:left="720"/>
      </w:pPr>
      <w:r>
        <w:rPr>
          <w:lang w:val="en_US" w:bidi="en_US"/>
        </w:rPr>
      </w:r>
      <w:r>
        <w:rPr>
          <w:lang w:val="en_US" w:bidi="en_US"/>
        </w:rPr>
        <w:t>Matthew 13:47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H1728, H1771, H2271, G02310</w:t>
      </w:r>
      <w:r>
        <w:rPr>
          <w:lang w:val="en_US" w:bidi="en_US"/>
        </w:rPr>
      </w:r>
      <w:r>
        <w:rPr>
          <w:lang w:val="en_US" w:bidi="en_US"/>
        </w:rPr>
      </w:r>
      <w:r>
        <w:rPr>
          <w:lang w:val="en_US" w:bidi="en_US"/>
        </w:rPr>
      </w:r>
    </w:p>
    <w:p>
      <w:pPr/>
      <w:r>
        <w:rPr>
          <w:lang w:val="en_US" w:bidi="en_US"/>
        </w:rPr>
      </w:r>
    </w:p>
    <w:p>
      <w:pPr>
        <w:pStyle w:val="Heading2"/>
      </w:pPr>
      <w:r>
        <w:rPr>
          <w:lang w:val="en_US" w:bidi="en_US"/>
        </w:rPr>
        <w:t>flock, herd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“flock” refers to a group of sheep or goats and “herd” refers to a group of cattle or pigs.</w:t>
      </w:r>
      <w:r>
        <w:rPr>
          <w:lang w:val="en_US" w:bidi="en_US"/>
        </w:rPr>
      </w:r>
      <w:r>
        <w:rPr>
          <w:lang w:val="en_US" w:bidi="en_US"/>
        </w:rPr>
      </w:r>
    </w:p>
    <w:p>
      <w:pPr>
        <w:pStyle w:val="ListBullet"/>
        <w:spacing w:line="240" w:lineRule="auto"/>
        <w:ind w:left="720"/>
      </w:pPr>
      <w:r>
        <w:rPr>
          <w:lang w:val="en_US" w:bidi="en_US"/>
        </w:rPr>
      </w:r>
      <w:r>
        <w:rPr>
          <w:lang w:val="en_US" w:bidi="en_US"/>
        </w:rPr>
        <w:t>Different languages may have different ways of naming groups of animals or birds.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Consider what terms are used in your language to refer to different groups of animals, and use the appropriate term for each kind of animal.</w:t>
      </w:r>
      <w:r>
        <w:rPr>
          <w:lang w:val="en_US" w:bidi="en_US"/>
        </w:rPr>
      </w:r>
    </w:p>
    <w:p>
      <w:pPr>
        <w:pStyle w:val="ListBullet"/>
        <w:spacing w:line="240" w:lineRule="auto"/>
        <w:ind w:left="720"/>
      </w:pPr>
      <w:r>
        <w:rPr>
          <w:lang w:val="en_US" w:bidi="en_US"/>
        </w:rPr>
      </w:r>
      <w:r>
        <w:rPr>
          <w:lang w:val="en_US" w:bidi="en_US"/>
        </w:rPr>
        <w:t>If your language uses the same word to refer to both groups of sheep and cattle, then you may need to say “groups of sheep” where the Bible says only “flocks,” and “groups of cattle” where the Bible says only “herds.” Alternatively, if the Biblical context does not demand differentiation (if the text simply says “flocks and herds,” meaning all their domesticated animals) you may just use the one word once.</w:t>
      </w:r>
      <w:r>
        <w:rPr>
          <w:lang w:val="en_US" w:bidi="en_US"/>
        </w:rPr>
      </w:r>
      <w:r>
        <w:rPr>
          <w:lang w:val="en_US" w:bidi="en_US"/>
        </w:rPr>
      </w:r>
    </w:p>
    <w:p>
      <w:pPr/>
      <w:r>
        <w:rPr>
          <w:lang w:val="en_US" w:bidi="en_US"/>
        </w:rPr>
      </w:r>
      <w:r>
        <w:rPr>
          <w:lang w:val="en_US" w:bidi="en_US"/>
        </w:rPr>
        <w:t xml:space="preserve">(See also: </w:t>
      </w:r>
      <w:r>
        <w:rPr>
          <w:lang w:val="en_US" w:bidi="en_US"/>
        </w:rPr>
        <w:t>goat</w:t>
      </w:r>
      <w:r>
        <w:rPr>
          <w:lang w:val="en_US" w:bidi="en_US"/>
        </w:rPr>
        <w:t xml:space="preserve">, </w:t>
      </w:r>
      <w:r>
        <w:rPr>
          <w:lang w:val="en_US" w:bidi="en_US"/>
        </w:rPr>
        <w:t>cow</w:t>
      </w:r>
      <w:r>
        <w:rPr>
          <w:lang w:val="en_US" w:bidi="en_US"/>
        </w:rPr>
        <w:t xml:space="preserve">, </w:t>
      </w:r>
      <w:r>
        <w:rPr>
          <w:lang w:val="en_US" w:bidi="en_US"/>
        </w:rPr>
        <w:t>pig</w:t>
      </w:r>
      <w:r>
        <w:rPr>
          <w:lang w:val="en_US" w:bidi="en_US"/>
        </w:rPr>
        <w:t xml:space="preserve">, </w:t>
      </w:r>
      <w:r>
        <w:rPr>
          <w:lang w:val="en_US" w:bidi="en_US"/>
        </w:rPr>
        <w:t>sheep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10:28–29</w:t>
      </w:r>
      <w:r>
        <w:rPr>
          <w:lang w:val="en_US" w:bidi="en_US"/>
        </w:rPr>
      </w:r>
    </w:p>
    <w:p>
      <w:pPr>
        <w:pStyle w:val="ListBullet"/>
        <w:spacing w:line="240" w:lineRule="auto"/>
        <w:ind w:left="720"/>
      </w:pPr>
      <w:r>
        <w:rPr>
          <w:lang w:val="en_US" w:bidi="en_US"/>
        </w:rPr>
      </w:r>
      <w:r>
        <w:rPr>
          <w:lang w:val="en_US" w:bidi="en_US"/>
        </w:rPr>
        <w:t>2 Chronicles 17:11</w:t>
      </w:r>
      <w:r>
        <w:rPr>
          <w:lang w:val="en_US" w:bidi="en_US"/>
        </w:rPr>
      </w:r>
    </w:p>
    <w:p>
      <w:pPr>
        <w:pStyle w:val="ListBullet"/>
        <w:spacing w:line="240" w:lineRule="auto"/>
        <w:ind w:left="720"/>
      </w:pPr>
      <w:r>
        <w:rPr>
          <w:lang w:val="en_US" w:bidi="en_US"/>
        </w:rPr>
      </w:r>
      <w:r>
        <w:rPr>
          <w:lang w:val="en_US" w:bidi="en_US"/>
        </w:rPr>
        <w:t>Deuteronomy 14:22–23</w:t>
      </w:r>
      <w:r>
        <w:rPr>
          <w:lang w:val="en_US" w:bidi="en_US"/>
        </w:rPr>
      </w:r>
    </w:p>
    <w:p>
      <w:pPr>
        <w:pStyle w:val="ListBullet"/>
        <w:spacing w:line="240" w:lineRule="auto"/>
        <w:ind w:left="720"/>
      </w:pPr>
      <w:r>
        <w:rPr>
          <w:lang w:val="en_US" w:bidi="en_US"/>
        </w:rPr>
      </w:r>
      <w:r>
        <w:rPr>
          <w:lang w:val="en_US" w:bidi="en_US"/>
        </w:rPr>
        <w:t>Luke 2:8–9</w:t>
      </w:r>
      <w:r>
        <w:rPr>
          <w:lang w:val="en_US" w:bidi="en_US"/>
        </w:rPr>
      </w:r>
    </w:p>
    <w:p>
      <w:pPr>
        <w:pStyle w:val="ListBullet"/>
        <w:spacing w:line="240" w:lineRule="auto"/>
        <w:ind w:left="720"/>
      </w:pPr>
      <w:r>
        <w:rPr>
          <w:lang w:val="en_US" w:bidi="en_US"/>
        </w:rPr>
      </w:r>
      <w:r>
        <w:rPr>
          <w:lang w:val="en_US" w:bidi="en_US"/>
        </w:rPr>
        <w:t>Matthew 8:30</w:t>
      </w:r>
      <w:r>
        <w:rPr>
          <w:lang w:val="en_US" w:bidi="en_US"/>
        </w:rPr>
      </w:r>
    </w:p>
    <w:p>
      <w:pPr>
        <w:pStyle w:val="ListBullet"/>
        <w:spacing w:line="240" w:lineRule="auto"/>
        <w:ind w:left="720"/>
      </w:pPr>
      <w:r>
        <w:rPr>
          <w:lang w:val="en_US" w:bidi="en_US"/>
        </w:rPr>
      </w:r>
      <w:r>
        <w:rPr>
          <w:lang w:val="en_US" w:bidi="en_US"/>
        </w:rPr>
        <w:t>Matthew 26:31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H0951, H1241, H2835, H4029, H4735, H4830, H5349, H5739, H6251, H6629, H7399, H7462, G00340, G41670, G41680</w:t>
      </w:r>
      <w:r>
        <w:rPr>
          <w:lang w:val="en_US" w:bidi="en_US"/>
        </w:rPr>
      </w:r>
      <w:r>
        <w:rPr>
          <w:lang w:val="en_US" w:bidi="en_US"/>
        </w:rPr>
      </w:r>
      <w:r>
        <w:rPr>
          <w:lang w:val="en_US" w:bidi="en_US"/>
        </w:rPr>
      </w:r>
    </w:p>
    <w:p>
      <w:pPr/>
      <w:r>
        <w:rPr>
          <w:lang w:val="en_US" w:bidi="en_US"/>
        </w:rPr>
      </w:r>
    </w:p>
    <w:p>
      <w:pPr>
        <w:pStyle w:val="Heading2"/>
      </w:pPr>
      <w:r>
        <w:rPr>
          <w:lang w:val="en_US" w:bidi="en_US"/>
        </w:rPr>
        <w:t>flood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“flood” literally refers to a large amount of water that completely covers over the land.</w:t>
      </w:r>
      <w:r>
        <w:rPr>
          <w:lang w:val="en_US" w:bidi="en_US"/>
        </w:rPr>
      </w:r>
      <w:r>
        <w:rPr>
          <w:lang w:val="en_US" w:bidi="en_US"/>
        </w:rPr>
      </w:r>
    </w:p>
    <w:p>
      <w:pPr>
        <w:pStyle w:val="ListBullet"/>
        <w:spacing w:line="240" w:lineRule="auto"/>
        <w:ind w:left="720"/>
      </w:pPr>
      <w:r>
        <w:rPr>
          <w:lang w:val="en_US" w:bidi="en_US"/>
        </w:rPr>
      </w:r>
      <w:r>
        <w:rPr>
          <w:lang w:val="en_US" w:bidi="en_US"/>
        </w:rPr>
        <w:t>This term is also used figuratively to refer to an overwhelming amount of something, especially something that happens suddenly.</w:t>
      </w:r>
      <w:r>
        <w:rPr>
          <w:lang w:val="en_US" w:bidi="en_US"/>
        </w:rPr>
      </w:r>
    </w:p>
    <w:p>
      <w:pPr>
        <w:pStyle w:val="ListBullet"/>
        <w:spacing w:line="240" w:lineRule="auto"/>
        <w:ind w:left="720"/>
      </w:pPr>
      <w:r>
        <w:rPr>
          <w:lang w:val="en_US" w:bidi="en_US"/>
        </w:rPr>
      </w:r>
      <w:r>
        <w:rPr>
          <w:lang w:val="en_US" w:bidi="en_US"/>
        </w:rPr>
        <w:t>In Noah’s time, people had become so evil that God caused a worldwide flood to come over the entire surface of the earth, even covering the mountaintops. Everyone who was not in the boat with Noah drowned. All other floods cover a much smaller land area.</w:t>
      </w:r>
      <w:r>
        <w:rPr>
          <w:lang w:val="en_US" w:bidi="en_US"/>
        </w:rPr>
      </w:r>
    </w:p>
    <w:p>
      <w:pPr>
        <w:pStyle w:val="ListBullet"/>
        <w:spacing w:line="240" w:lineRule="auto"/>
        <w:ind w:left="720"/>
      </w:pPr>
      <w:r>
        <w:rPr>
          <w:lang w:val="en_US" w:bidi="en_US"/>
        </w:rPr>
      </w:r>
      <w:r>
        <w:rPr>
          <w:lang w:val="en_US" w:bidi="en_US"/>
        </w:rPr>
        <w:t>This term can also be an action, as in “the land was flooded by river water.”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the literal meaning of “flood” could include “an overflowing of water” or “large amounts of water.”</w:t>
      </w:r>
      <w:r>
        <w:rPr>
          <w:lang w:val="en_US" w:bidi="en_US"/>
        </w:rPr>
      </w:r>
    </w:p>
    <w:p>
      <w:pPr>
        <w:pStyle w:val="ListBullet"/>
        <w:spacing w:line="240" w:lineRule="auto"/>
        <w:ind w:left="720"/>
      </w:pPr>
      <w:r>
        <w:rPr>
          <w:lang w:val="en_US" w:bidi="en_US"/>
        </w:rPr>
      </w:r>
      <w:r>
        <w:rPr>
          <w:lang w:val="en_US" w:bidi="en_US"/>
        </w:rPr>
        <w:t>The figurative comparison “like a flood” could keep the literal term, or a substitute term could be used that refers to something that has a flowing aspect to it, such as a river.</w:t>
      </w:r>
      <w:r>
        <w:rPr>
          <w:lang w:val="en_US" w:bidi="en_US"/>
        </w:rPr>
      </w:r>
    </w:p>
    <w:p>
      <w:pPr>
        <w:pStyle w:val="ListBullet"/>
        <w:spacing w:line="240" w:lineRule="auto"/>
        <w:ind w:left="720"/>
      </w:pPr>
      <w:r>
        <w:rPr>
          <w:lang w:val="en_US" w:bidi="en_US"/>
        </w:rPr>
      </w:r>
      <w:r>
        <w:rPr>
          <w:lang w:val="en_US" w:bidi="en_US"/>
        </w:rPr>
        <w:t>For the expression “like a flood of water” where water is already mentioned, the word “flood” could be translated as “an overwhelming amount” or “an overflowing.”</w:t>
      </w:r>
      <w:r>
        <w:rPr>
          <w:lang w:val="en_US" w:bidi="en_US"/>
        </w:rPr>
      </w:r>
    </w:p>
    <w:p>
      <w:pPr>
        <w:pStyle w:val="ListBullet"/>
        <w:spacing w:line="240" w:lineRule="auto"/>
        <w:ind w:left="720"/>
      </w:pPr>
      <w:r>
        <w:rPr>
          <w:lang w:val="en_US" w:bidi="en_US"/>
        </w:rPr>
      </w:r>
      <w:r>
        <w:rPr>
          <w:lang w:val="en_US" w:bidi="en_US"/>
        </w:rPr>
        <w:t xml:space="preserve">This term can be used as a metaphor, as in “do not let the flood sweep over me,” which means “do not let these overwhelming disasters happen to me” or “don’t let me be devastated by disasters” or “don’t let your anger devastate me.” (See: </w:t>
      </w:r>
      <w:r>
        <w:rPr>
          <w:lang w:val="en_US" w:bidi="en_US"/>
        </w:rPr>
        <w:t>Metaphor</w:t>
      </w:r>
      <w:r>
        <w:rPr>
          <w:lang w:val="en_US" w:bidi="en_US"/>
        </w:rPr>
        <w:t>)</w:t>
      </w:r>
      <w:r>
        <w:rPr>
          <w:lang w:val="en_US" w:bidi="en_US"/>
        </w:rPr>
      </w:r>
    </w:p>
    <w:p>
      <w:pPr>
        <w:pStyle w:val="ListBullet"/>
        <w:spacing w:line="240" w:lineRule="auto"/>
        <w:ind w:left="720"/>
      </w:pPr>
      <w:r>
        <w:rPr>
          <w:lang w:val="en_US" w:bidi="en_US"/>
        </w:rPr>
      </w:r>
      <w:r>
        <w:rPr>
          <w:lang w:val="en_US" w:bidi="en_US"/>
        </w:rPr>
        <w:t>The figurative expression “I flood my bed with tears” could be translated as “my tears cover my bed with water like a flood.”</w:t>
      </w:r>
      <w:r>
        <w:rPr>
          <w:lang w:val="en_US" w:bidi="en_US"/>
        </w:rPr>
      </w:r>
      <w:r>
        <w:rPr>
          <w:lang w:val="en_US" w:bidi="en_US"/>
        </w:rPr>
      </w:r>
    </w:p>
    <w:p>
      <w:pPr/>
      <w:r>
        <w:rPr>
          <w:lang w:val="en_US" w:bidi="en_US"/>
        </w:rPr>
      </w:r>
      <w:r>
        <w:rPr>
          <w:lang w:val="en_US" w:bidi="en_US"/>
        </w:rPr>
        <w:t xml:space="preserve">(See also: </w:t>
      </w:r>
      <w:r>
        <w:rPr>
          <w:lang w:val="en_US" w:bidi="en_US"/>
        </w:rPr>
        <w:t>ark</w:t>
      </w:r>
      <w:r>
        <w:rPr>
          <w:lang w:val="en_US" w:bidi="en_US"/>
        </w:rPr>
        <w:t xml:space="preserve">, </w:t>
      </w:r>
      <w:r>
        <w:rPr>
          <w:lang w:val="en_US" w:bidi="en_US"/>
        </w:rPr>
        <w:t>Noah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11:10</w:t>
      </w:r>
      <w:r>
        <w:rPr>
          <w:lang w:val="en_US" w:bidi="en_US"/>
        </w:rPr>
      </w:r>
    </w:p>
    <w:p>
      <w:pPr>
        <w:pStyle w:val="ListBullet"/>
        <w:spacing w:line="240" w:lineRule="auto"/>
        <w:ind w:left="720"/>
      </w:pPr>
      <w:r>
        <w:rPr>
          <w:lang w:val="en_US" w:bidi="en_US"/>
        </w:rPr>
      </w:r>
      <w:r>
        <w:rPr>
          <w:lang w:val="en_US" w:bidi="en_US"/>
        </w:rPr>
        <w:t>Genesis 7:6–7</w:t>
      </w:r>
      <w:r>
        <w:rPr>
          <w:lang w:val="en_US" w:bidi="en_US"/>
        </w:rPr>
      </w:r>
    </w:p>
    <w:p>
      <w:pPr>
        <w:pStyle w:val="ListBullet"/>
        <w:spacing w:line="240" w:lineRule="auto"/>
        <w:ind w:left="720"/>
      </w:pPr>
      <w:r>
        <w:rPr>
          <w:lang w:val="en_US" w:bidi="en_US"/>
        </w:rPr>
      </w:r>
      <w:r>
        <w:rPr>
          <w:lang w:val="en_US" w:bidi="en_US"/>
        </w:rPr>
        <w:t>Luke 6:46–48</w:t>
      </w:r>
      <w:r>
        <w:rPr>
          <w:lang w:val="en_US" w:bidi="en_US"/>
        </w:rPr>
      </w:r>
    </w:p>
    <w:p>
      <w:pPr>
        <w:pStyle w:val="ListBullet"/>
        <w:spacing w:line="240" w:lineRule="auto"/>
        <w:ind w:left="720"/>
      </w:pPr>
      <w:r>
        <w:rPr>
          <w:lang w:val="en_US" w:bidi="en_US"/>
        </w:rPr>
      </w:r>
      <w:r>
        <w:rPr>
          <w:lang w:val="en_US" w:bidi="en_US"/>
        </w:rPr>
        <w:t>Matthew 7:24–25</w:t>
      </w:r>
      <w:r>
        <w:rPr>
          <w:lang w:val="en_US" w:bidi="en_US"/>
        </w:rPr>
      </w:r>
    </w:p>
    <w:p>
      <w:pPr>
        <w:pStyle w:val="ListBullet"/>
        <w:spacing w:line="240" w:lineRule="auto"/>
        <w:ind w:left="720"/>
      </w:pPr>
      <w:r>
        <w:rPr>
          <w:lang w:val="en_US" w:bidi="en_US"/>
        </w:rPr>
      </w:r>
      <w:r>
        <w:rPr>
          <w:lang w:val="en_US" w:bidi="en_US"/>
        </w:rPr>
        <w:t>Matthew 7:26–27</w:t>
      </w:r>
      <w:r>
        <w:rPr>
          <w:lang w:val="en_US" w:bidi="en_US"/>
        </w:rPr>
      </w:r>
    </w:p>
    <w:p>
      <w:pPr>
        <w:pStyle w:val="ListBullet"/>
        <w:spacing w:line="240" w:lineRule="auto"/>
        <w:ind w:left="720"/>
      </w:pPr>
      <w:r>
        <w:rPr>
          <w:lang w:val="en_US" w:bidi="en_US"/>
        </w:rPr>
      </w:r>
      <w:r>
        <w:rPr>
          <w:lang w:val="en_US" w:bidi="en_US"/>
        </w:rPr>
        <w:t>Matthew 24:37–39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H3999, G26270</w:t>
      </w:r>
      <w:r>
        <w:rPr>
          <w:lang w:val="en_US" w:bidi="en_US"/>
        </w:rPr>
      </w:r>
      <w:r>
        <w:rPr>
          <w:lang w:val="en_US" w:bidi="en_US"/>
        </w:rPr>
      </w:r>
      <w:r>
        <w:rPr>
          <w:lang w:val="en_US" w:bidi="en_US"/>
        </w:rPr>
      </w:r>
    </w:p>
    <w:p>
      <w:pPr/>
      <w:r>
        <w:rPr>
          <w:lang w:val="en_US" w:bidi="en_US"/>
        </w:rPr>
      </w:r>
    </w:p>
    <w:p>
      <w:pPr>
        <w:pStyle w:val="Heading2"/>
      </w:pPr>
      <w:r>
        <w:rPr>
          <w:lang w:val="en_US" w:bidi="en_US"/>
        </w:rPr>
        <w:t>flute, pipe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Bible times, pipes were musical instruments made of bone or wood with holes to allow the sound to come out. A flute was a kind of pipe.</w:t>
      </w:r>
      <w:r>
        <w:rPr>
          <w:lang w:val="en_US" w:bidi="en_US"/>
        </w:rPr>
      </w:r>
      <w:r>
        <w:rPr>
          <w:lang w:val="en_US" w:bidi="en_US"/>
        </w:rPr>
      </w:r>
    </w:p>
    <w:p>
      <w:pPr>
        <w:pStyle w:val="ListBullet"/>
        <w:spacing w:line="240" w:lineRule="auto"/>
        <w:ind w:left="720"/>
      </w:pPr>
      <w:r>
        <w:rPr>
          <w:lang w:val="en_US" w:bidi="en_US"/>
        </w:rPr>
      </w:r>
      <w:r>
        <w:rPr>
          <w:lang w:val="en_US" w:bidi="en_US"/>
        </w:rPr>
        <w:t>Most pipes had reeds made out of a kind of thick grass that vibrated as air was blown over it.</w:t>
      </w:r>
      <w:r>
        <w:rPr>
          <w:lang w:val="en_US" w:bidi="en_US"/>
        </w:rPr>
      </w:r>
    </w:p>
    <w:p>
      <w:pPr>
        <w:pStyle w:val="ListBullet"/>
        <w:spacing w:line="240" w:lineRule="auto"/>
        <w:ind w:left="720"/>
      </w:pPr>
      <w:r>
        <w:rPr>
          <w:lang w:val="en_US" w:bidi="en_US"/>
        </w:rPr>
      </w:r>
      <w:r>
        <w:rPr>
          <w:lang w:val="en_US" w:bidi="en_US"/>
        </w:rPr>
        <w:t>A pipe without any reeds was often called a “flute.”</w:t>
      </w:r>
      <w:r>
        <w:rPr>
          <w:lang w:val="en_US" w:bidi="en_US"/>
        </w:rPr>
      </w:r>
    </w:p>
    <w:p>
      <w:pPr>
        <w:pStyle w:val="ListBullet"/>
        <w:spacing w:line="240" w:lineRule="auto"/>
        <w:ind w:left="720"/>
      </w:pPr>
      <w:r>
        <w:rPr>
          <w:lang w:val="en_US" w:bidi="en_US"/>
        </w:rPr>
      </w:r>
      <w:r>
        <w:rPr>
          <w:lang w:val="en_US" w:bidi="en_US"/>
        </w:rPr>
        <w:t>A shepherd played a pipe to calm his flocks of sheep.</w:t>
      </w:r>
      <w:r>
        <w:rPr>
          <w:lang w:val="en_US" w:bidi="en_US"/>
        </w:rPr>
      </w:r>
    </w:p>
    <w:p>
      <w:pPr>
        <w:pStyle w:val="ListBullet"/>
        <w:spacing w:line="240" w:lineRule="auto"/>
        <w:ind w:left="720"/>
      </w:pPr>
      <w:r>
        <w:rPr>
          <w:lang w:val="en_US" w:bidi="en_US"/>
        </w:rPr>
      </w:r>
      <w:r>
        <w:rPr>
          <w:lang w:val="en_US" w:bidi="en_US"/>
        </w:rPr>
        <w:t>Pipes and flutes were used for playing sad or joyful music.</w:t>
      </w:r>
      <w:r>
        <w:rPr>
          <w:lang w:val="en_US" w:bidi="en_US"/>
        </w:rPr>
      </w:r>
      <w:r>
        <w:rPr>
          <w:lang w:val="en_US" w:bidi="en_US"/>
        </w:rPr>
      </w:r>
    </w:p>
    <w:p>
      <w:pPr/>
      <w:r>
        <w:rPr>
          <w:lang w:val="en_US" w:bidi="en_US"/>
        </w:rPr>
      </w:r>
      <w:r>
        <w:rPr>
          <w:lang w:val="en_US" w:bidi="en_US"/>
        </w:rPr>
        <w:t xml:space="preserve">(See also: </w:t>
      </w:r>
      <w:r>
        <w:rPr>
          <w:lang w:val="en_US" w:bidi="en_US"/>
        </w:rPr>
        <w:t>flock</w:t>
      </w:r>
      <w:r>
        <w:rPr>
          <w:lang w:val="en_US" w:bidi="en_US"/>
        </w:rPr>
        <w:t xml:space="preserve">, </w:t>
      </w:r>
      <w:r>
        <w:rPr>
          <w:lang w:val="en_US" w:bidi="en_US"/>
        </w:rPr>
        <w:t>shepherd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14:7</w:t>
      </w:r>
      <w:r>
        <w:rPr>
          <w:lang w:val="en_US" w:bidi="en_US"/>
        </w:rPr>
      </w:r>
    </w:p>
    <w:p>
      <w:pPr>
        <w:pStyle w:val="ListBullet"/>
        <w:spacing w:line="240" w:lineRule="auto"/>
        <w:ind w:left="720"/>
      </w:pPr>
      <w:r>
        <w:rPr>
          <w:lang w:val="en_US" w:bidi="en_US"/>
        </w:rPr>
      </w:r>
      <w:r>
        <w:rPr>
          <w:lang w:val="en_US" w:bidi="en_US"/>
        </w:rPr>
        <w:t>1 Kings 1:38–40</w:t>
      </w:r>
      <w:r>
        <w:rPr>
          <w:lang w:val="en_US" w:bidi="en_US"/>
        </w:rPr>
      </w:r>
    </w:p>
    <w:p>
      <w:pPr>
        <w:pStyle w:val="ListBullet"/>
        <w:spacing w:line="240" w:lineRule="auto"/>
        <w:ind w:left="720"/>
      </w:pPr>
      <w:r>
        <w:rPr>
          <w:lang w:val="en_US" w:bidi="en_US"/>
        </w:rPr>
      </w:r>
      <w:r>
        <w:rPr>
          <w:lang w:val="en_US" w:bidi="en_US"/>
        </w:rPr>
        <w:t>Daniel 3:3–5</w:t>
      </w:r>
      <w:r>
        <w:rPr>
          <w:lang w:val="en_US" w:bidi="en_US"/>
        </w:rPr>
      </w:r>
    </w:p>
    <w:p>
      <w:pPr>
        <w:pStyle w:val="ListBullet"/>
        <w:spacing w:line="240" w:lineRule="auto"/>
        <w:ind w:left="720"/>
      </w:pPr>
      <w:r>
        <w:rPr>
          <w:lang w:val="en_US" w:bidi="en_US"/>
        </w:rPr>
      </w:r>
      <w:r>
        <w:rPr>
          <w:lang w:val="en_US" w:bidi="en_US"/>
        </w:rPr>
        <w:t>Luke 7:31–32</w:t>
      </w:r>
      <w:r>
        <w:rPr>
          <w:lang w:val="en_US" w:bidi="en_US"/>
        </w:rPr>
      </w:r>
    </w:p>
    <w:p>
      <w:pPr>
        <w:pStyle w:val="ListBullet"/>
        <w:spacing w:line="240" w:lineRule="auto"/>
        <w:ind w:left="720"/>
      </w:pPr>
      <w:r>
        <w:rPr>
          <w:lang w:val="en_US" w:bidi="en_US"/>
        </w:rPr>
      </w:r>
      <w:r>
        <w:rPr>
          <w:lang w:val="en_US" w:bidi="en_US"/>
        </w:rPr>
        <w:t>Matthew 9:23</w:t>
      </w:r>
      <w:r>
        <w:rPr>
          <w:lang w:val="en_US" w:bidi="en_US"/>
        </w:rPr>
      </w:r>
    </w:p>
    <w:p>
      <w:pPr>
        <w:pStyle w:val="ListBullet"/>
        <w:spacing w:line="240" w:lineRule="auto"/>
        <w:ind w:left="720"/>
      </w:pPr>
      <w:r>
        <w:rPr>
          <w:lang w:val="en_US" w:bidi="en_US"/>
        </w:rPr>
      </w:r>
      <w:r>
        <w:rPr>
          <w:lang w:val="en_US" w:bidi="en_US"/>
        </w:rPr>
        <w:t>Matthew 11:17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H4953, H5748, H2485, H2490, G08320, G08340, G08360</w:t>
      </w:r>
      <w:r>
        <w:rPr>
          <w:lang w:val="en_US" w:bidi="en_US"/>
        </w:rPr>
      </w:r>
      <w:r>
        <w:rPr>
          <w:lang w:val="en_US" w:bidi="en_US"/>
        </w:rPr>
      </w:r>
      <w:r>
        <w:rPr>
          <w:lang w:val="en_US" w:bidi="en_US"/>
        </w:rPr>
      </w:r>
    </w:p>
    <w:p>
      <w:pPr/>
      <w:r>
        <w:rPr>
          <w:lang w:val="en_US" w:bidi="en_US"/>
        </w:rPr>
      </w:r>
    </w:p>
    <w:p>
      <w:pPr>
        <w:pStyle w:val="Heading2"/>
      </w:pPr>
      <w:r>
        <w:rPr>
          <w:lang w:val="en_US" w:bidi="en_US"/>
        </w:rPr>
        <w:t>fool, foolish, folly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“fool” refers to a person who often makes wrong choices, especially choosing to disobey. The term “foolish” describes a person or behavior that is not wise.</w:t>
      </w:r>
      <w:r>
        <w:rPr>
          <w:lang w:val="en_US" w:bidi="en_US"/>
        </w:rPr>
      </w:r>
      <w:r>
        <w:rPr>
          <w:lang w:val="en_US" w:bidi="en_US"/>
        </w:rPr>
      </w:r>
    </w:p>
    <w:p>
      <w:pPr>
        <w:pStyle w:val="ListBullet"/>
        <w:spacing w:line="240" w:lineRule="auto"/>
        <w:ind w:left="720"/>
      </w:pPr>
      <w:r>
        <w:rPr>
          <w:lang w:val="en_US" w:bidi="en_US"/>
        </w:rPr>
      </w:r>
      <w:r>
        <w:rPr>
          <w:lang w:val="en_US" w:bidi="en_US"/>
        </w:rPr>
        <w:t>In the Bible, the term “fool” usually refers to a person who does not believe or obey God. This is often contrasted to the wise person, who trusts in God and obeys God.</w:t>
      </w:r>
      <w:r>
        <w:rPr>
          <w:lang w:val="en_US" w:bidi="en_US"/>
        </w:rPr>
      </w:r>
    </w:p>
    <w:p>
      <w:pPr>
        <w:pStyle w:val="ListBullet"/>
        <w:spacing w:line="240" w:lineRule="auto"/>
        <w:ind w:left="720"/>
      </w:pPr>
      <w:r>
        <w:rPr>
          <w:lang w:val="en_US" w:bidi="en_US"/>
        </w:rPr>
      </w:r>
      <w:r>
        <w:rPr>
          <w:lang w:val="en_US" w:bidi="en_US"/>
        </w:rPr>
        <w:t>In the Psalms, David describes a fool as a person who does not believe in God, one who ignores all the evidence of God in his creation.</w:t>
      </w:r>
      <w:r>
        <w:rPr>
          <w:lang w:val="en_US" w:bidi="en_US"/>
        </w:rPr>
      </w:r>
    </w:p>
    <w:p>
      <w:pPr>
        <w:pStyle w:val="ListBullet"/>
        <w:spacing w:line="240" w:lineRule="auto"/>
        <w:ind w:left="720"/>
      </w:pPr>
      <w:r>
        <w:rPr>
          <w:lang w:val="en_US" w:bidi="en_US"/>
        </w:rPr>
      </w:r>
      <w:r>
        <w:rPr>
          <w:lang w:val="en_US" w:bidi="en_US"/>
        </w:rPr>
        <w:t>The Old Testament book of Proverbs also gives many descriptions of what a fool, or foolish person, is like.</w:t>
      </w:r>
      <w:r>
        <w:rPr>
          <w:lang w:val="en_US" w:bidi="en_US"/>
        </w:rPr>
      </w:r>
    </w:p>
    <w:p>
      <w:pPr>
        <w:pStyle w:val="ListBullet"/>
        <w:spacing w:line="240" w:lineRule="auto"/>
        <w:ind w:left="720"/>
      </w:pPr>
      <w:r>
        <w:rPr>
          <w:lang w:val="en_US" w:bidi="en_US"/>
        </w:rPr>
      </w:r>
      <w:r>
        <w:rPr>
          <w:lang w:val="en_US" w:bidi="en_US"/>
        </w:rPr>
        <w:t>The term “folly” refers to an action that is not wise because it is against God’s will. Often “folly” also includes the meaning of something that is ridiculous or dangerous.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“fool” could be translated as “foolish person” or “unwise person” or “senseless person” or “ungodly person.”</w:t>
      </w:r>
      <w:r>
        <w:rPr>
          <w:lang w:val="en_US" w:bidi="en_US"/>
        </w:rPr>
      </w:r>
    </w:p>
    <w:p>
      <w:pPr>
        <w:pStyle w:val="ListBullet"/>
        <w:spacing w:line="240" w:lineRule="auto"/>
        <w:ind w:left="720"/>
      </w:pPr>
      <w:r>
        <w:rPr>
          <w:lang w:val="en_US" w:bidi="en_US"/>
        </w:rPr>
      </w:r>
      <w:r>
        <w:rPr>
          <w:lang w:val="en_US" w:bidi="en_US"/>
        </w:rPr>
        <w:t>Ways to translate “foolish” could include “lacking understanding” or “unwise” or “senseless.”</w:t>
      </w:r>
      <w:r>
        <w:rPr>
          <w:lang w:val="en_US" w:bidi="en_US"/>
        </w:rPr>
      </w:r>
      <w:r>
        <w:rPr>
          <w:lang w:val="en_US" w:bidi="en_US"/>
        </w:rPr>
      </w:r>
    </w:p>
    <w:p>
      <w:pPr/>
      <w:r>
        <w:rPr>
          <w:lang w:val="en_US" w:bidi="en_US"/>
        </w:rPr>
      </w:r>
      <w:r>
        <w:rPr>
          <w:lang w:val="en_US" w:bidi="en_US"/>
        </w:rPr>
        <w:t xml:space="preserve">(See also: </w:t>
      </w:r>
      <w:r>
        <w:rPr>
          <w:lang w:val="en_US" w:bidi="en_US"/>
        </w:rPr>
        <w:t>wise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Ecclesiastes 1:17</w:t>
      </w:r>
      <w:r>
        <w:rPr>
          <w:lang w:val="en_US" w:bidi="en_US"/>
        </w:rPr>
      </w:r>
    </w:p>
    <w:p>
      <w:pPr>
        <w:pStyle w:val="ListBullet"/>
        <w:spacing w:line="240" w:lineRule="auto"/>
        <w:ind w:left="720"/>
      </w:pPr>
      <w:r>
        <w:rPr>
          <w:lang w:val="en_US" w:bidi="en_US"/>
        </w:rPr>
      </w:r>
      <w:r>
        <w:rPr>
          <w:lang w:val="en_US" w:bidi="en_US"/>
        </w:rPr>
        <w:t>Ephesians 5:15</w:t>
      </w:r>
      <w:r>
        <w:rPr>
          <w:lang w:val="en_US" w:bidi="en_US"/>
        </w:rPr>
      </w:r>
    </w:p>
    <w:p>
      <w:pPr>
        <w:pStyle w:val="ListBullet"/>
        <w:spacing w:line="240" w:lineRule="auto"/>
        <w:ind w:left="720"/>
      </w:pPr>
      <w:r>
        <w:rPr>
          <w:lang w:val="en_US" w:bidi="en_US"/>
        </w:rPr>
      </w:r>
      <w:r>
        <w:rPr>
          <w:lang w:val="en_US" w:bidi="en_US"/>
        </w:rPr>
        <w:t>Galatians 3:3</w:t>
      </w:r>
      <w:r>
        <w:rPr>
          <w:lang w:val="en_US" w:bidi="en_US"/>
        </w:rPr>
      </w:r>
    </w:p>
    <w:p>
      <w:pPr>
        <w:pStyle w:val="ListBullet"/>
        <w:spacing w:line="240" w:lineRule="auto"/>
        <w:ind w:left="720"/>
      </w:pPr>
      <w:r>
        <w:rPr>
          <w:lang w:val="en_US" w:bidi="en_US"/>
        </w:rPr>
      </w:r>
      <w:r>
        <w:rPr>
          <w:lang w:val="en_US" w:bidi="en_US"/>
        </w:rPr>
        <w:t>Genesis 31:28</w:t>
      </w:r>
      <w:r>
        <w:rPr>
          <w:lang w:val="en_US" w:bidi="en_US"/>
        </w:rPr>
      </w:r>
    </w:p>
    <w:p>
      <w:pPr>
        <w:pStyle w:val="ListBullet"/>
        <w:spacing w:line="240" w:lineRule="auto"/>
        <w:ind w:left="720"/>
      </w:pPr>
      <w:r>
        <w:rPr>
          <w:lang w:val="en_US" w:bidi="en_US"/>
        </w:rPr>
      </w:r>
      <w:r>
        <w:rPr>
          <w:lang w:val="en_US" w:bidi="en_US"/>
        </w:rPr>
        <w:t>Matthew 7:26</w:t>
      </w:r>
      <w:r>
        <w:rPr>
          <w:lang w:val="en_US" w:bidi="en_US"/>
        </w:rPr>
      </w:r>
    </w:p>
    <w:p>
      <w:pPr>
        <w:pStyle w:val="ListBullet"/>
        <w:spacing w:line="240" w:lineRule="auto"/>
        <w:ind w:left="720"/>
      </w:pPr>
      <w:r>
        <w:rPr>
          <w:lang w:val="en_US" w:bidi="en_US"/>
        </w:rPr>
      </w:r>
      <w:r>
        <w:rPr>
          <w:lang w:val="en_US" w:bidi="en_US"/>
        </w:rPr>
        <w:t>Matthew 25:8</w:t>
      </w:r>
      <w:r>
        <w:rPr>
          <w:lang w:val="en_US" w:bidi="en_US"/>
        </w:rPr>
      </w:r>
    </w:p>
    <w:p>
      <w:pPr>
        <w:pStyle w:val="ListBullet"/>
        <w:spacing w:line="240" w:lineRule="auto"/>
        <w:ind w:left="720"/>
      </w:pPr>
      <w:r>
        <w:rPr>
          <w:lang w:val="en_US" w:bidi="en_US"/>
        </w:rPr>
      </w:r>
      <w:r>
        <w:rPr>
          <w:lang w:val="en_US" w:bidi="en_US"/>
        </w:rPr>
        <w:t>Proverbs 13:16</w:t>
      </w:r>
      <w:r>
        <w:rPr>
          <w:lang w:val="en_US" w:bidi="en_US"/>
        </w:rPr>
      </w:r>
    </w:p>
    <w:p>
      <w:pPr>
        <w:pStyle w:val="ListBullet"/>
        <w:spacing w:line="240" w:lineRule="auto"/>
        <w:ind w:left="720"/>
      </w:pPr>
      <w:r>
        <w:rPr>
          <w:lang w:val="en_US" w:bidi="en_US"/>
        </w:rPr>
      </w:r>
      <w:r>
        <w:rPr>
          <w:lang w:val="en_US" w:bidi="en_US"/>
        </w:rPr>
        <w:t>Psalms 49:13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H0191, H0196, H0200, H1198, H1984, H2973, H3684, H3687, H3688, H3689, H3690, H5014, H5034, H5036, H5039, H5528, H5529, H5530, H5531, H6612, H8417, H8602, H8604, G04530, G04540, G07810, G08010, G08770, G08780, G27570, G31500, G31540, G34710, G34720, G34730, G34740, G39120</w:t>
      </w:r>
      <w:r>
        <w:rPr>
          <w:lang w:val="en_US" w:bidi="en_US"/>
        </w:rPr>
      </w:r>
      <w:r>
        <w:rPr>
          <w:lang w:val="en_US" w:bidi="en_US"/>
        </w:rPr>
      </w:r>
      <w:r>
        <w:rPr>
          <w:lang w:val="en_US" w:bidi="en_US"/>
        </w:rPr>
      </w:r>
    </w:p>
    <w:p>
      <w:pPr/>
      <w:r>
        <w:rPr>
          <w:lang w:val="en_US" w:bidi="en_US"/>
        </w:rPr>
      </w:r>
    </w:p>
    <w:p>
      <w:pPr>
        <w:pStyle w:val="Heading2"/>
      </w:pPr>
      <w:r>
        <w:rPr>
          <w:lang w:val="en_US" w:bidi="en_US"/>
        </w:rPr>
        <w:t>footstool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“footstool” refers to an object which a person puts his feet on, usually to rest them while sitting. This term also has figurative meanings of submission and lower status.</w:t>
      </w:r>
      <w:r>
        <w:rPr>
          <w:lang w:val="en_US" w:bidi="en_US"/>
        </w:rPr>
      </w:r>
      <w:r>
        <w:rPr>
          <w:lang w:val="en_US" w:bidi="en_US"/>
        </w:rPr>
      </w:r>
    </w:p>
    <w:p>
      <w:pPr>
        <w:pStyle w:val="ListBullet"/>
        <w:spacing w:line="240" w:lineRule="auto"/>
        <w:ind w:left="720"/>
      </w:pPr>
      <w:r>
        <w:rPr>
          <w:lang w:val="en_US" w:bidi="en_US"/>
        </w:rPr>
      </w:r>
      <w:r>
        <w:rPr>
          <w:lang w:val="en_US" w:bidi="en_US"/>
        </w:rPr>
        <w:t>People in Bible times considered feet to be the least honorable parts of the body. So a “footstool” was of even lower honor because feet were rested on it.</w:t>
      </w:r>
      <w:r>
        <w:rPr>
          <w:lang w:val="en_US" w:bidi="en_US"/>
        </w:rPr>
      </w:r>
    </w:p>
    <w:p>
      <w:pPr>
        <w:pStyle w:val="ListBullet"/>
        <w:spacing w:line="240" w:lineRule="auto"/>
        <w:ind w:left="720"/>
      </w:pPr>
      <w:r>
        <w:rPr>
          <w:lang w:val="en_US" w:bidi="en_US"/>
        </w:rPr>
      </w:r>
      <w:r>
        <w:rPr>
          <w:lang w:val="en_US" w:bidi="en_US"/>
        </w:rPr>
        <w:t>When God says “I will make my enemies a footstool for my feet” he is declaring power, control, and victory over the people who rebel against him. They will be humbled and conquered to the point of submitting to God’s will.</w:t>
      </w:r>
      <w:r>
        <w:rPr>
          <w:lang w:val="en_US" w:bidi="en_US"/>
        </w:rPr>
      </w:r>
    </w:p>
    <w:p>
      <w:pPr>
        <w:pStyle w:val="ListBullet"/>
        <w:spacing w:line="240" w:lineRule="auto"/>
        <w:ind w:left="720"/>
      </w:pPr>
      <w:r>
        <w:rPr>
          <w:lang w:val="en_US" w:bidi="en_US"/>
        </w:rPr>
      </w:r>
      <w:r>
        <w:rPr>
          <w:lang w:val="en_US" w:bidi="en_US"/>
        </w:rPr>
        <w:t>To “worship at God’s footstool” means to bow down in worship before him as he sits on his throne. This again communicates humility and submission to God.</w:t>
      </w:r>
      <w:r>
        <w:rPr>
          <w:lang w:val="en_US" w:bidi="en_US"/>
        </w:rPr>
      </w:r>
    </w:p>
    <w:p>
      <w:pPr>
        <w:pStyle w:val="ListBullet"/>
        <w:spacing w:line="240" w:lineRule="auto"/>
        <w:ind w:left="720"/>
      </w:pPr>
      <w:r>
        <w:rPr>
          <w:lang w:val="en_US" w:bidi="en_US"/>
        </w:rPr>
      </w:r>
      <w:r>
        <w:rPr>
          <w:lang w:val="en_US" w:bidi="en_US"/>
        </w:rPr>
        <w:t>David refers to the temple as God’s “footstool.” This could refer to his absolute authority over his people. This could also be picturing God the King on his throne, with his feet resting on his footstool, which represents all that is in submission to him.</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7:49</w:t>
      </w:r>
      <w:r>
        <w:rPr>
          <w:lang w:val="en_US" w:bidi="en_US"/>
        </w:rPr>
      </w:r>
    </w:p>
    <w:p>
      <w:pPr>
        <w:pStyle w:val="ListBullet"/>
        <w:spacing w:line="240" w:lineRule="auto"/>
        <w:ind w:left="720"/>
      </w:pPr>
      <w:r>
        <w:rPr>
          <w:lang w:val="en_US" w:bidi="en_US"/>
        </w:rPr>
      </w:r>
      <w:r>
        <w:rPr>
          <w:lang w:val="en_US" w:bidi="en_US"/>
        </w:rPr>
        <w:t>Isaiah 66:1</w:t>
      </w:r>
      <w:r>
        <w:rPr>
          <w:lang w:val="en_US" w:bidi="en_US"/>
        </w:rPr>
      </w:r>
    </w:p>
    <w:p>
      <w:pPr>
        <w:pStyle w:val="ListBullet"/>
        <w:spacing w:line="240" w:lineRule="auto"/>
        <w:ind w:left="720"/>
      </w:pPr>
      <w:r>
        <w:rPr>
          <w:lang w:val="en_US" w:bidi="en_US"/>
        </w:rPr>
      </w:r>
      <w:r>
        <w:rPr>
          <w:lang w:val="en_US" w:bidi="en_US"/>
        </w:rPr>
        <w:t>Luke 20:43</w:t>
      </w:r>
      <w:r>
        <w:rPr>
          <w:lang w:val="en_US" w:bidi="en_US"/>
        </w:rPr>
      </w:r>
    </w:p>
    <w:p>
      <w:pPr>
        <w:pStyle w:val="ListBullet"/>
        <w:spacing w:line="240" w:lineRule="auto"/>
        <w:ind w:left="720"/>
      </w:pPr>
      <w:r>
        <w:rPr>
          <w:lang w:val="en_US" w:bidi="en_US"/>
        </w:rPr>
      </w:r>
      <w:r>
        <w:rPr>
          <w:lang w:val="en_US" w:bidi="en_US"/>
        </w:rPr>
        <w:t>Matthew 5:35</w:t>
      </w:r>
      <w:r>
        <w:rPr>
          <w:lang w:val="en_US" w:bidi="en_US"/>
        </w:rPr>
      </w:r>
    </w:p>
    <w:p>
      <w:pPr>
        <w:pStyle w:val="ListBullet"/>
        <w:spacing w:line="240" w:lineRule="auto"/>
        <w:ind w:left="720"/>
      </w:pPr>
      <w:r>
        <w:rPr>
          <w:lang w:val="en_US" w:bidi="en_US"/>
        </w:rPr>
      </w:r>
      <w:r>
        <w:rPr>
          <w:lang w:val="en_US" w:bidi="en_US"/>
        </w:rPr>
        <w:t>Matthew 22:44</w:t>
      </w:r>
      <w:r>
        <w:rPr>
          <w:lang w:val="en_US" w:bidi="en_US"/>
        </w:rPr>
      </w:r>
    </w:p>
    <w:p>
      <w:pPr>
        <w:pStyle w:val="ListBullet"/>
        <w:spacing w:line="240" w:lineRule="auto"/>
        <w:ind w:left="720"/>
      </w:pPr>
      <w:r>
        <w:rPr>
          <w:lang w:val="en_US" w:bidi="en_US"/>
        </w:rPr>
      </w:r>
      <w:r>
        <w:rPr>
          <w:lang w:val="en_US" w:bidi="en_US"/>
        </w:rPr>
        <w:t>Psalm 110:1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H1916, H3534, H7272, G42280, G52860</w:t>
      </w:r>
      <w:r>
        <w:rPr>
          <w:lang w:val="en_US" w:bidi="en_US"/>
        </w:rPr>
      </w:r>
      <w:r>
        <w:rPr>
          <w:lang w:val="en_US" w:bidi="en_US"/>
        </w:rPr>
      </w:r>
      <w:r>
        <w:rPr>
          <w:lang w:val="en_US" w:bidi="en_US"/>
        </w:rPr>
      </w:r>
    </w:p>
    <w:p>
      <w:pPr/>
      <w:r>
        <w:rPr>
          <w:lang w:val="en_US" w:bidi="en_US"/>
        </w:rPr>
      </w:r>
    </w:p>
    <w:p>
      <w:pPr>
        <w:pStyle w:val="Heading2"/>
      </w:pPr>
      <w:r>
        <w:rPr>
          <w:lang w:val="en_US" w:bidi="en_US"/>
        </w:rPr>
        <w:t>foreknew, foreknowledge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“foreknew” and “foreknowledge” come from the verb “foreknow” which means to know something before it happens.</w:t>
      </w:r>
      <w:r>
        <w:rPr>
          <w:lang w:val="en_US" w:bidi="en_US"/>
        </w:rPr>
      </w:r>
      <w:r>
        <w:rPr>
          <w:lang w:val="en_US" w:bidi="en_US"/>
        </w:rPr>
      </w:r>
    </w:p>
    <w:p>
      <w:pPr>
        <w:pStyle w:val="ListBullet"/>
        <w:spacing w:line="240" w:lineRule="auto"/>
        <w:ind w:left="720"/>
      </w:pPr>
      <w:r>
        <w:rPr>
          <w:lang w:val="en_US" w:bidi="en_US"/>
        </w:rPr>
      </w:r>
      <w:r>
        <w:rPr>
          <w:lang w:val="en_US" w:bidi="en_US"/>
        </w:rPr>
        <w:t>God is not limited by time. He knows everything that happens in the past, present, and future.</w:t>
      </w:r>
      <w:r>
        <w:rPr>
          <w:lang w:val="en_US" w:bidi="en_US"/>
        </w:rPr>
      </w:r>
    </w:p>
    <w:p>
      <w:pPr>
        <w:pStyle w:val="ListBullet"/>
        <w:spacing w:line="240" w:lineRule="auto"/>
        <w:ind w:left="720"/>
      </w:pPr>
      <w:r>
        <w:rPr>
          <w:lang w:val="en_US" w:bidi="en_US"/>
        </w:rPr>
      </w:r>
      <w:r>
        <w:rPr>
          <w:lang w:val="en_US" w:bidi="en_US"/>
        </w:rPr>
        <w:t>This word is often used in the context of God knowing already who will be saved through receiving Jesus as Savior.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“foreknew” could also be translated as “knew before” or “knew ahead of time” or “knew beforehand” or “already knew.”</w:t>
      </w:r>
      <w:r>
        <w:rPr>
          <w:lang w:val="en_US" w:bidi="en_US"/>
        </w:rPr>
      </w:r>
    </w:p>
    <w:p>
      <w:pPr>
        <w:pStyle w:val="ListBullet"/>
        <w:spacing w:line="240" w:lineRule="auto"/>
        <w:ind w:left="720"/>
      </w:pPr>
      <w:r>
        <w:rPr>
          <w:lang w:val="en_US" w:bidi="en_US"/>
        </w:rPr>
      </w:r>
      <w:r>
        <w:rPr>
          <w:lang w:val="en_US" w:bidi="en_US"/>
        </w:rPr>
        <w:t>The term “foreknowledge” could be translated as “knowing before” or “knowing ahead of time” or “already knowing” or “knowing in advance.”</w:t>
      </w:r>
      <w:r>
        <w:rPr>
          <w:lang w:val="en_US" w:bidi="en_US"/>
        </w:rPr>
      </w:r>
      <w:r>
        <w:rPr>
          <w:lang w:val="en_US" w:bidi="en_US"/>
        </w:rPr>
      </w:r>
    </w:p>
    <w:p>
      <w:pPr/>
      <w:r>
        <w:rPr>
          <w:lang w:val="en_US" w:bidi="en_US"/>
        </w:rPr>
      </w:r>
      <w:r>
        <w:rPr>
          <w:lang w:val="en_US" w:bidi="en_US"/>
        </w:rPr>
        <w:t xml:space="preserve">(See also: </w:t>
      </w:r>
      <w:r>
        <w:rPr>
          <w:lang w:val="en_US" w:bidi="en_US"/>
        </w:rPr>
        <w:t>know</w:t>
      </w:r>
      <w:r>
        <w:rPr>
          <w:lang w:val="en_US" w:bidi="en_US"/>
        </w:rPr>
        <w:t xml:space="preserve">, </w:t>
      </w:r>
      <w:r>
        <w:rPr>
          <w:lang w:val="en_US" w:bidi="en_US"/>
        </w:rPr>
        <w:t>predestine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Romans 8:29</w:t>
      </w:r>
      <w:r>
        <w:rPr>
          <w:lang w:val="en_US" w:bidi="en_US"/>
        </w:rPr>
      </w:r>
    </w:p>
    <w:p>
      <w:pPr>
        <w:pStyle w:val="ListBullet"/>
        <w:spacing w:line="240" w:lineRule="auto"/>
        <w:ind w:left="720"/>
      </w:pPr>
      <w:r>
        <w:rPr>
          <w:lang w:val="en_US" w:bidi="en_US"/>
        </w:rPr>
      </w:r>
      <w:r>
        <w:rPr>
          <w:lang w:val="en_US" w:bidi="en_US"/>
        </w:rPr>
        <w:t>Romans 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G42670, G42680</w:t>
      </w:r>
      <w:r>
        <w:rPr>
          <w:lang w:val="en_US" w:bidi="en_US"/>
        </w:rPr>
      </w:r>
      <w:r>
        <w:rPr>
          <w:lang w:val="en_US" w:bidi="en_US"/>
        </w:rPr>
      </w:r>
      <w:r>
        <w:rPr>
          <w:lang w:val="en_US" w:bidi="en_US"/>
        </w:rPr>
      </w:r>
    </w:p>
    <w:p>
      <w:pPr/>
      <w:r>
        <w:rPr>
          <w:lang w:val="en_US" w:bidi="en_US"/>
        </w:rPr>
      </w:r>
    </w:p>
    <w:p>
      <w:pPr>
        <w:pStyle w:val="Heading2"/>
      </w:pPr>
      <w:r>
        <w:rPr>
          <w:lang w:val="en_US" w:bidi="en_US"/>
        </w:rPr>
        <w:t>forgive, forgiven, forgiveness, pardon, pardoned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forgive someone means to not hold a grudge against that person even though they did something hurtful. “Forgiveness” is the act of forgiving someone.</w:t>
      </w:r>
      <w:r>
        <w:rPr>
          <w:lang w:val="en_US" w:bidi="en_US"/>
        </w:rPr>
      </w:r>
      <w:r>
        <w:rPr>
          <w:lang w:val="en_US" w:bidi="en_US"/>
        </w:rPr>
      </w:r>
    </w:p>
    <w:p>
      <w:pPr>
        <w:pStyle w:val="ListBullet"/>
        <w:spacing w:line="240" w:lineRule="auto"/>
        <w:ind w:left="720"/>
      </w:pPr>
      <w:r>
        <w:rPr>
          <w:lang w:val="en_US" w:bidi="en_US"/>
        </w:rPr>
      </w:r>
      <w:r>
        <w:rPr>
          <w:lang w:val="en_US" w:bidi="en_US"/>
        </w:rPr>
        <w:t>Forgiving someone often means not punishing that person for something he has done wrong.</w:t>
      </w:r>
      <w:r>
        <w:rPr>
          <w:lang w:val="en_US" w:bidi="en_US"/>
        </w:rPr>
      </w:r>
    </w:p>
    <w:p>
      <w:pPr>
        <w:pStyle w:val="ListBullet"/>
        <w:spacing w:line="240" w:lineRule="auto"/>
        <w:ind w:left="720"/>
      </w:pPr>
      <w:r>
        <w:rPr>
          <w:lang w:val="en_US" w:bidi="en_US"/>
        </w:rPr>
      </w:r>
      <w:r>
        <w:rPr>
          <w:lang w:val="en_US" w:bidi="en_US"/>
        </w:rPr>
        <w:t>This term can be used figuratively to mean “cancel,” as in the expression “forgive a debt.”</w:t>
      </w:r>
      <w:r>
        <w:rPr>
          <w:lang w:val="en_US" w:bidi="en_US"/>
        </w:rPr>
      </w:r>
    </w:p>
    <w:p>
      <w:pPr>
        <w:pStyle w:val="ListBullet"/>
        <w:spacing w:line="240" w:lineRule="auto"/>
        <w:ind w:left="720"/>
      </w:pPr>
      <w:r>
        <w:rPr>
          <w:lang w:val="en_US" w:bidi="en_US"/>
        </w:rPr>
      </w:r>
      <w:r>
        <w:rPr>
          <w:lang w:val="en_US" w:bidi="en_US"/>
        </w:rPr>
        <w:t>When people confess their sins, God forgives them based on Jesus’ sacrificial death on the cross.</w:t>
      </w:r>
      <w:r>
        <w:rPr>
          <w:lang w:val="en_US" w:bidi="en_US"/>
        </w:rPr>
      </w:r>
    </w:p>
    <w:p>
      <w:pPr>
        <w:pStyle w:val="ListBullet"/>
        <w:spacing w:line="240" w:lineRule="auto"/>
        <w:ind w:left="720"/>
      </w:pPr>
      <w:r>
        <w:rPr>
          <w:lang w:val="en_US" w:bidi="en_US"/>
        </w:rPr>
      </w:r>
      <w:r>
        <w:rPr>
          <w:lang w:val="en_US" w:bidi="en_US"/>
        </w:rPr>
        <w:t>Jesus taught his disciples to forgive others as he has forgiven them.</w:t>
      </w:r>
      <w:r>
        <w:rPr>
          <w:lang w:val="en_US" w:bidi="en_US"/>
        </w:rPr>
      </w:r>
      <w:r>
        <w:rPr>
          <w:lang w:val="en_US" w:bidi="en_US"/>
        </w:rPr>
      </w:r>
    </w:p>
    <w:p>
      <w:pPr/>
      <w:r>
        <w:rPr>
          <w:lang w:val="en_US" w:bidi="en_US"/>
        </w:rPr>
      </w:r>
      <w:r>
        <w:rPr>
          <w:lang w:val="en_US" w:bidi="en_US"/>
        </w:rPr>
        <w:t>The term “pardon” means to forgive and not punish someone for his sin.</w:t>
      </w:r>
      <w:r>
        <w:rPr>
          <w:lang w:val="en_US" w:bidi="en_US"/>
        </w:rPr>
      </w:r>
      <w:r>
        <w:rPr>
          <w:lang w:val="en_US" w:bidi="en_US"/>
        </w:rPr>
      </w:r>
    </w:p>
    <w:p>
      <w:pPr>
        <w:pStyle w:val="ListBullet"/>
        <w:spacing w:line="240" w:lineRule="auto"/>
        <w:ind w:left="720"/>
      </w:pPr>
      <w:r>
        <w:rPr>
          <w:lang w:val="en_US" w:bidi="en_US"/>
        </w:rPr>
      </w:r>
      <w:r>
        <w:rPr>
          <w:lang w:val="en_US" w:bidi="en_US"/>
        </w:rPr>
        <w:t>This word has the same meaning as “forgive” but may also include the meaning of a formal decision to not punish someone who is guilty.</w:t>
      </w:r>
      <w:r>
        <w:rPr>
          <w:lang w:val="en_US" w:bidi="en_US"/>
        </w:rPr>
      </w:r>
    </w:p>
    <w:p>
      <w:pPr>
        <w:pStyle w:val="ListBullet"/>
        <w:spacing w:line="240" w:lineRule="auto"/>
        <w:ind w:left="720"/>
      </w:pPr>
      <w:r>
        <w:rPr>
          <w:lang w:val="en_US" w:bidi="en_US"/>
        </w:rPr>
      </w:r>
      <w:r>
        <w:rPr>
          <w:lang w:val="en_US" w:bidi="en_US"/>
        </w:rPr>
        <w:t>In a court of law, a judge can pardon a person found guilty of a crime.</w:t>
      </w:r>
      <w:r>
        <w:rPr>
          <w:lang w:val="en_US" w:bidi="en_US"/>
        </w:rPr>
      </w:r>
    </w:p>
    <w:p>
      <w:pPr>
        <w:pStyle w:val="ListBullet"/>
        <w:spacing w:line="240" w:lineRule="auto"/>
        <w:ind w:left="720"/>
      </w:pPr>
      <w:r>
        <w:rPr>
          <w:lang w:val="en_US" w:bidi="en_US"/>
        </w:rPr>
      </w:r>
      <w:r>
        <w:rPr>
          <w:lang w:val="en_US" w:bidi="en_US"/>
        </w:rPr>
        <w:t>Even though we are guilty of sin, Jesus Christ pardoned us from being punished in hell, based on his sacrificial death on the cross.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“forgive” could be translated as “pardon” or “cancel” or “release” or “not hold against” (someone).</w:t>
      </w:r>
      <w:r>
        <w:rPr>
          <w:lang w:val="en_US" w:bidi="en_US"/>
        </w:rPr>
      </w:r>
    </w:p>
    <w:p>
      <w:pPr>
        <w:pStyle w:val="ListBullet"/>
        <w:spacing w:line="240" w:lineRule="auto"/>
        <w:ind w:left="720"/>
      </w:pPr>
      <w:r>
        <w:rPr>
          <w:lang w:val="en_US" w:bidi="en_US"/>
        </w:rPr>
      </w:r>
      <w:r>
        <w:rPr>
          <w:lang w:val="en_US" w:bidi="en_US"/>
        </w:rPr>
        <w:t>The term “forgiveness” could be translated by a word or phrase that means “practice of not resenting” or “declaring (someone) as not guilty” or “the act of pardoning.”</w:t>
      </w:r>
      <w:r>
        <w:rPr>
          <w:lang w:val="en_US" w:bidi="en_US"/>
        </w:rPr>
      </w:r>
    </w:p>
    <w:p>
      <w:pPr>
        <w:pStyle w:val="ListBullet"/>
        <w:spacing w:line="240" w:lineRule="auto"/>
        <w:ind w:left="720"/>
      </w:pPr>
      <w:r>
        <w:rPr>
          <w:lang w:val="en_US" w:bidi="en_US"/>
        </w:rPr>
      </w:r>
      <w:r>
        <w:rPr>
          <w:lang w:val="en_US" w:bidi="en_US"/>
        </w:rPr>
        <w:t>If the language has a word for a formal decision to forgive, that word could be used to translate “pardon.”</w:t>
      </w:r>
      <w:r>
        <w:rPr>
          <w:lang w:val="en_US" w:bidi="en_US"/>
        </w:rPr>
      </w:r>
      <w:r>
        <w:rPr>
          <w:lang w:val="en_US" w:bidi="en_US"/>
        </w:rPr>
      </w:r>
    </w:p>
    <w:p>
      <w:pPr/>
      <w:r>
        <w:rPr>
          <w:lang w:val="en_US" w:bidi="en_US"/>
        </w:rPr>
      </w:r>
      <w:r>
        <w:rPr>
          <w:lang w:val="en_US" w:bidi="en_US"/>
        </w:rPr>
        <w:t xml:space="preserve">(See also: </w:t>
      </w:r>
      <w:r>
        <w:rPr>
          <w:lang w:val="en_US" w:bidi="en_US"/>
        </w:rPr>
        <w:t>guilt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50:17</w:t>
      </w:r>
      <w:r>
        <w:rPr>
          <w:lang w:val="en_US" w:bidi="en_US"/>
        </w:rPr>
      </w:r>
    </w:p>
    <w:p>
      <w:pPr>
        <w:pStyle w:val="ListBullet"/>
        <w:spacing w:line="240" w:lineRule="auto"/>
        <w:ind w:left="720"/>
      </w:pPr>
      <w:r>
        <w:rPr>
          <w:lang w:val="en_US" w:bidi="en_US"/>
        </w:rPr>
      </w:r>
      <w:r>
        <w:rPr>
          <w:lang w:val="en_US" w:bidi="en_US"/>
        </w:rPr>
        <w:t>Numbers 14:17–19</w:t>
      </w:r>
      <w:r>
        <w:rPr>
          <w:lang w:val="en_US" w:bidi="en_US"/>
        </w:rPr>
      </w:r>
    </w:p>
    <w:p>
      <w:pPr>
        <w:pStyle w:val="ListBullet"/>
        <w:spacing w:line="240" w:lineRule="auto"/>
        <w:ind w:left="720"/>
      </w:pPr>
      <w:r>
        <w:rPr>
          <w:lang w:val="en_US" w:bidi="en_US"/>
        </w:rPr>
      </w:r>
      <w:r>
        <w:rPr>
          <w:lang w:val="en_US" w:bidi="en_US"/>
        </w:rPr>
        <w:t>Deuteronomy 29:20–21</w:t>
      </w:r>
      <w:r>
        <w:rPr>
          <w:lang w:val="en_US" w:bidi="en_US"/>
        </w:rPr>
      </w:r>
    </w:p>
    <w:p>
      <w:pPr>
        <w:pStyle w:val="ListBullet"/>
        <w:spacing w:line="240" w:lineRule="auto"/>
        <w:ind w:left="720"/>
      </w:pPr>
      <w:r>
        <w:rPr>
          <w:lang w:val="en_US" w:bidi="en_US"/>
        </w:rPr>
      </w:r>
      <w:r>
        <w:rPr>
          <w:lang w:val="en_US" w:bidi="en_US"/>
        </w:rPr>
        <w:t>Joshua 24:19–20</w:t>
      </w:r>
      <w:r>
        <w:rPr>
          <w:lang w:val="en_US" w:bidi="en_US"/>
        </w:rPr>
      </w:r>
    </w:p>
    <w:p>
      <w:pPr>
        <w:pStyle w:val="ListBullet"/>
        <w:spacing w:line="240" w:lineRule="auto"/>
        <w:ind w:left="720"/>
      </w:pPr>
      <w:r>
        <w:rPr>
          <w:lang w:val="en_US" w:bidi="en_US"/>
        </w:rPr>
      </w:r>
      <w:r>
        <w:rPr>
          <w:lang w:val="en_US" w:bidi="en_US"/>
        </w:rPr>
        <w:t>2 Kings 5:17–19</w:t>
      </w:r>
      <w:r>
        <w:rPr>
          <w:lang w:val="en_US" w:bidi="en_US"/>
        </w:rPr>
      </w:r>
    </w:p>
    <w:p>
      <w:pPr>
        <w:pStyle w:val="ListBullet"/>
        <w:spacing w:line="240" w:lineRule="auto"/>
        <w:ind w:left="720"/>
      </w:pPr>
      <w:r>
        <w:rPr>
          <w:lang w:val="en_US" w:bidi="en_US"/>
        </w:rPr>
      </w:r>
      <w:r>
        <w:rPr>
          <w:lang w:val="en_US" w:bidi="en_US"/>
        </w:rPr>
        <w:t>Psalms 25:11</w:t>
      </w:r>
      <w:r>
        <w:rPr>
          <w:lang w:val="en_US" w:bidi="en_US"/>
        </w:rPr>
      </w:r>
    </w:p>
    <w:p>
      <w:pPr>
        <w:pStyle w:val="ListBullet"/>
        <w:spacing w:line="240" w:lineRule="auto"/>
        <w:ind w:left="720"/>
      </w:pPr>
      <w:r>
        <w:rPr>
          <w:lang w:val="en_US" w:bidi="en_US"/>
        </w:rPr>
      </w:r>
      <w:r>
        <w:rPr>
          <w:lang w:val="en_US" w:bidi="en_US"/>
        </w:rPr>
        <w:t>Psalms 25:17–19</w:t>
      </w:r>
      <w:r>
        <w:rPr>
          <w:lang w:val="en_US" w:bidi="en_US"/>
        </w:rPr>
      </w:r>
    </w:p>
    <w:p>
      <w:pPr>
        <w:pStyle w:val="ListBullet"/>
        <w:spacing w:line="240" w:lineRule="auto"/>
        <w:ind w:left="720"/>
      </w:pPr>
      <w:r>
        <w:rPr>
          <w:lang w:val="en_US" w:bidi="en_US"/>
        </w:rPr>
      </w:r>
      <w:r>
        <w:rPr>
          <w:lang w:val="en_US" w:bidi="en_US"/>
        </w:rPr>
        <w:t>Isaiah 55:6–7</w:t>
      </w:r>
      <w:r>
        <w:rPr>
          <w:lang w:val="en_US" w:bidi="en_US"/>
        </w:rPr>
      </w:r>
    </w:p>
    <w:p>
      <w:pPr>
        <w:pStyle w:val="ListBullet"/>
        <w:spacing w:line="240" w:lineRule="auto"/>
        <w:ind w:left="720"/>
      </w:pPr>
      <w:r>
        <w:rPr>
          <w:lang w:val="en_US" w:bidi="en_US"/>
        </w:rPr>
      </w:r>
      <w:r>
        <w:rPr>
          <w:lang w:val="en_US" w:bidi="en_US"/>
        </w:rPr>
        <w:t>Isaiah 40:2</w:t>
      </w:r>
      <w:r>
        <w:rPr>
          <w:lang w:val="en_US" w:bidi="en_US"/>
        </w:rPr>
      </w:r>
    </w:p>
    <w:p>
      <w:pPr>
        <w:pStyle w:val="ListBullet"/>
        <w:spacing w:line="240" w:lineRule="auto"/>
        <w:ind w:left="720"/>
      </w:pPr>
      <w:r>
        <w:rPr>
          <w:lang w:val="en_US" w:bidi="en_US"/>
        </w:rPr>
      </w:r>
      <w:r>
        <w:rPr>
          <w:lang w:val="en_US" w:bidi="en_US"/>
        </w:rPr>
        <w:t>Luke 5:21</w:t>
      </w:r>
      <w:r>
        <w:rPr>
          <w:lang w:val="en_US" w:bidi="en_US"/>
        </w:rPr>
      </w:r>
    </w:p>
    <w:p>
      <w:pPr>
        <w:pStyle w:val="ListBullet"/>
        <w:spacing w:line="240" w:lineRule="auto"/>
        <w:ind w:left="720"/>
      </w:pPr>
      <w:r>
        <w:rPr>
          <w:lang w:val="en_US" w:bidi="en_US"/>
        </w:rPr>
      </w:r>
      <w:r>
        <w:rPr>
          <w:lang w:val="en_US" w:bidi="en_US"/>
        </w:rPr>
        <w:t>Acts 8:22</w:t>
      </w:r>
      <w:r>
        <w:rPr>
          <w:lang w:val="en_US" w:bidi="en_US"/>
        </w:rPr>
      </w:r>
    </w:p>
    <w:p>
      <w:pPr>
        <w:pStyle w:val="ListBullet"/>
        <w:spacing w:line="240" w:lineRule="auto"/>
        <w:ind w:left="720"/>
      </w:pPr>
      <w:r>
        <w:rPr>
          <w:lang w:val="en_US" w:bidi="en_US"/>
        </w:rPr>
      </w:r>
      <w:r>
        <w:rPr>
          <w:lang w:val="en_US" w:bidi="en_US"/>
        </w:rPr>
        <w:t>Ephesians 4:31–32</w:t>
      </w:r>
      <w:r>
        <w:rPr>
          <w:lang w:val="en_US" w:bidi="en_US"/>
        </w:rPr>
      </w:r>
    </w:p>
    <w:p>
      <w:pPr>
        <w:pStyle w:val="ListBullet"/>
        <w:spacing w:line="240" w:lineRule="auto"/>
        <w:ind w:left="720"/>
      </w:pPr>
      <w:r>
        <w:rPr>
          <w:lang w:val="en_US" w:bidi="en_US"/>
        </w:rPr>
      </w:r>
      <w:r>
        <w:rPr>
          <w:lang w:val="en_US" w:bidi="en_US"/>
        </w:rPr>
        <w:t>Colossians 3:12–14</w:t>
      </w:r>
      <w:r>
        <w:rPr>
          <w:lang w:val="en_US" w:bidi="en_US"/>
        </w:rPr>
      </w:r>
    </w:p>
    <w:p>
      <w:pPr>
        <w:pStyle w:val="ListBullet"/>
        <w:spacing w:line="240" w:lineRule="auto"/>
        <w:ind w:left="720"/>
      </w:pPr>
      <w:r>
        <w:rPr>
          <w:lang w:val="en_US" w:bidi="en_US"/>
        </w:rPr>
      </w:r>
      <w:r>
        <w:rPr>
          <w:lang w:val="en_US" w:bidi="en_US"/>
        </w:rPr>
        <w:t>1 John 2:12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7:10</w:t>
      </w:r>
      <w:r>
        <w:rPr>
          <w:lang w:val="en_US" w:bidi="en_US"/>
        </w:rPr>
        <w:t xml:space="preserve"> But Esau had already </w:t>
      </w:r>
      <w:r>
        <w:rPr>
          <w:b/>
          <w:lang w:val="en_US" w:bidi="en_US"/>
        </w:rPr>
        <w:t>forgiven</w:t>
      </w:r>
      <w:r>
        <w:rPr>
          <w:lang w:val="en_US" w:bidi="en_US"/>
        </w:rPr>
        <w:t xml:space="preserve"> Jacob, and they were happy to see each other again.</w:t>
      </w:r>
      <w:r>
        <w:rPr>
          <w:lang w:val="en_US" w:bidi="en_US"/>
        </w:rPr>
      </w:r>
    </w:p>
    <w:p>
      <w:pPr>
        <w:pStyle w:val="ListBullet"/>
        <w:spacing w:line="240" w:lineRule="auto"/>
        <w:ind w:left="720"/>
      </w:pPr>
      <w:r>
        <w:rPr>
          <w:lang w:val="en_US" w:bidi="en_US"/>
        </w:rPr>
      </w:r>
      <w:r>
        <w:rPr>
          <w:b/>
          <w:lang w:val="en_US" w:bidi="en_US"/>
        </w:rPr>
        <w:t>13:15</w:t>
      </w:r>
      <w:r>
        <w:rPr>
          <w:lang w:val="en_US" w:bidi="en_US"/>
        </w:rPr>
        <w:t xml:space="preserve"> Then Moses climbed the mountain again and prayed that God would </w:t>
      </w:r>
      <w:r>
        <w:rPr>
          <w:b/>
          <w:lang w:val="en_US" w:bidi="en_US"/>
        </w:rPr>
        <w:t>forgive</w:t>
      </w:r>
      <w:r>
        <w:rPr>
          <w:lang w:val="en_US" w:bidi="en_US"/>
        </w:rPr>
        <w:t xml:space="preserve"> the people. God listened to Moses and </w:t>
      </w:r>
      <w:r>
        <w:rPr>
          <w:b/>
          <w:lang w:val="en_US" w:bidi="en_US"/>
        </w:rPr>
        <w:t>forgave</w:t>
      </w:r>
      <w:r>
        <w:rPr>
          <w:lang w:val="en_US" w:bidi="en_US"/>
        </w:rPr>
        <w:t xml:space="preserve"> them.</w:t>
      </w:r>
      <w:r>
        <w:rPr>
          <w:lang w:val="en_US" w:bidi="en_US"/>
        </w:rPr>
      </w:r>
    </w:p>
    <w:p>
      <w:pPr>
        <w:pStyle w:val="ListBullet"/>
        <w:spacing w:line="240" w:lineRule="auto"/>
        <w:ind w:left="720"/>
      </w:pPr>
      <w:r>
        <w:rPr>
          <w:lang w:val="en_US" w:bidi="en_US"/>
        </w:rPr>
      </w:r>
      <w:r>
        <w:rPr>
          <w:b/>
          <w:lang w:val="en_US" w:bidi="en_US"/>
        </w:rPr>
        <w:t>17:13</w:t>
      </w:r>
      <w:r>
        <w:rPr>
          <w:lang w:val="en_US" w:bidi="en_US"/>
        </w:rPr>
        <w:t xml:space="preserve"> David repented of his sin and God </w:t>
      </w:r>
      <w:r>
        <w:rPr>
          <w:b/>
          <w:lang w:val="en_US" w:bidi="en_US"/>
        </w:rPr>
        <w:t>forgave</w:t>
      </w:r>
      <w:r>
        <w:rPr>
          <w:lang w:val="en_US" w:bidi="en_US"/>
        </w:rPr>
        <w:t xml:space="preserve"> him.</w:t>
      </w:r>
      <w:r>
        <w:rPr>
          <w:lang w:val="en_US" w:bidi="en_US"/>
        </w:rPr>
      </w:r>
    </w:p>
    <w:p>
      <w:pPr>
        <w:pStyle w:val="ListBullet"/>
        <w:spacing w:line="240" w:lineRule="auto"/>
        <w:ind w:left="720"/>
      </w:pPr>
      <w:r>
        <w:rPr>
          <w:lang w:val="en_US" w:bidi="en_US"/>
        </w:rPr>
      </w:r>
      <w:r>
        <w:rPr>
          <w:b/>
          <w:lang w:val="en_US" w:bidi="en_US"/>
        </w:rPr>
        <w:t>21:5</w:t>
      </w:r>
      <w:r>
        <w:rPr>
          <w:lang w:val="en_US" w:bidi="en_US"/>
        </w:rPr>
        <w:t xml:space="preserve"> In the New Covenant, God would write his law on the people’s hearts, the people would know God personally, they would be his people, and God would </w:t>
      </w:r>
      <w:r>
        <w:rPr>
          <w:b/>
          <w:lang w:val="en_US" w:bidi="en_US"/>
        </w:rPr>
        <w:t>forgive</w:t>
      </w:r>
      <w:r>
        <w:rPr>
          <w:lang w:val="en_US" w:bidi="en_US"/>
        </w:rPr>
        <w:t xml:space="preserve"> their sins.</w:t>
      </w:r>
      <w:r>
        <w:rPr>
          <w:lang w:val="en_US" w:bidi="en_US"/>
        </w:rPr>
      </w:r>
    </w:p>
    <w:p>
      <w:pPr>
        <w:pStyle w:val="ListBullet"/>
        <w:spacing w:line="240" w:lineRule="auto"/>
        <w:ind w:left="720"/>
      </w:pPr>
      <w:r>
        <w:rPr>
          <w:lang w:val="en_US" w:bidi="en_US"/>
        </w:rPr>
      </w:r>
      <w:r>
        <w:rPr>
          <w:b/>
          <w:lang w:val="en_US" w:bidi="en_US"/>
        </w:rPr>
        <w:t>29:1</w:t>
      </w:r>
      <w:r>
        <w:rPr>
          <w:lang w:val="en_US" w:bidi="en_US"/>
        </w:rPr>
        <w:t xml:space="preserve"> One day Peter asked Jesus, “Master, how many times should I </w:t>
      </w:r>
      <w:r>
        <w:rPr>
          <w:b/>
          <w:lang w:val="en_US" w:bidi="en_US"/>
        </w:rPr>
        <w:t>forgive</w:t>
      </w:r>
      <w:r>
        <w:rPr>
          <w:lang w:val="en_US" w:bidi="en_US"/>
        </w:rPr>
        <w:t xml:space="preserve"> my brother when he sins against me?”</w:t>
      </w:r>
      <w:r>
        <w:rPr>
          <w:lang w:val="en_US" w:bidi="en_US"/>
        </w:rPr>
      </w:r>
    </w:p>
    <w:p>
      <w:pPr>
        <w:pStyle w:val="ListBullet"/>
        <w:spacing w:line="240" w:lineRule="auto"/>
        <w:ind w:left="720"/>
      </w:pPr>
      <w:r>
        <w:rPr>
          <w:lang w:val="en_US" w:bidi="en_US"/>
        </w:rPr>
      </w:r>
      <w:r>
        <w:rPr>
          <w:b/>
          <w:lang w:val="en_US" w:bidi="en_US"/>
        </w:rPr>
        <w:t>29:8</w:t>
      </w:r>
      <w:r>
        <w:rPr>
          <w:lang w:val="en_US" w:bidi="en_US"/>
        </w:rPr>
        <w:t xml:space="preserve"> I </w:t>
      </w:r>
      <w:r>
        <w:rPr>
          <w:b/>
          <w:lang w:val="en_US" w:bidi="en_US"/>
        </w:rPr>
        <w:t>forgave</w:t>
      </w:r>
      <w:r>
        <w:rPr>
          <w:lang w:val="en_US" w:bidi="en_US"/>
        </w:rPr>
        <w:t xml:space="preserve"> your debt because you begged me.</w:t>
      </w:r>
      <w:r>
        <w:rPr>
          <w:lang w:val="en_US" w:bidi="en_US"/>
        </w:rPr>
      </w:r>
    </w:p>
    <w:p>
      <w:pPr>
        <w:pStyle w:val="ListBullet"/>
        <w:spacing w:line="240" w:lineRule="auto"/>
        <w:ind w:left="720"/>
      </w:pPr>
      <w:r>
        <w:rPr>
          <w:lang w:val="en_US" w:bidi="en_US"/>
        </w:rPr>
      </w:r>
      <w:r>
        <w:rPr>
          <w:b/>
          <w:lang w:val="en_US" w:bidi="en_US"/>
        </w:rPr>
        <w:t>38:5</w:t>
      </w:r>
      <w:r>
        <w:rPr>
          <w:lang w:val="en_US" w:bidi="en_US"/>
        </w:rPr>
        <w:t xml:space="preserve"> Then Jesus took a cup and said, “Drink this. It is my blood of the New Covenant that is poured out for the </w:t>
      </w:r>
      <w:r>
        <w:rPr>
          <w:b/>
          <w:lang w:val="en_US" w:bidi="en_US"/>
        </w:rPr>
        <w:t>forgiveness</w:t>
      </w:r>
      <w:r>
        <w:rPr>
          <w:lang w:val="en_US" w:bidi="en_US"/>
        </w:rPr>
        <w:t xml:space="preserve"> of sins.”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H5546, H5547, H3722, H5375, H5545, H5547, H7521, G85900, G86300, G54830</w:t>
      </w:r>
      <w:r>
        <w:rPr>
          <w:lang w:val="en_US" w:bidi="en_US"/>
        </w:rPr>
      </w:r>
      <w:r>
        <w:rPr>
          <w:lang w:val="en_US" w:bidi="en_US"/>
        </w:rPr>
      </w:r>
      <w:r>
        <w:rPr>
          <w:lang w:val="en_US" w:bidi="en_US"/>
        </w:rPr>
      </w:r>
    </w:p>
    <w:p>
      <w:pPr/>
      <w:r>
        <w:rPr>
          <w:lang w:val="en_US" w:bidi="en_US"/>
        </w:rPr>
      </w:r>
    </w:p>
    <w:p>
      <w:pPr>
        <w:pStyle w:val="Heading2"/>
      </w:pPr>
      <w:r>
        <w:rPr>
          <w:lang w:val="en_US" w:bidi="en_US"/>
        </w:rPr>
        <w:t>forsake, forsaken, leave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“forsake” means to abandon someone or to give up something. Someone who has been “forsaken” has been deserted or abandoned by someone else.</w:t>
      </w:r>
      <w:r>
        <w:rPr>
          <w:lang w:val="en_US" w:bidi="en_US"/>
        </w:rPr>
      </w:r>
      <w:r>
        <w:rPr>
          <w:lang w:val="en_US" w:bidi="en_US"/>
        </w:rPr>
      </w:r>
    </w:p>
    <w:p>
      <w:pPr>
        <w:pStyle w:val="ListBullet"/>
        <w:spacing w:line="240" w:lineRule="auto"/>
        <w:ind w:left="720"/>
      </w:pPr>
      <w:r>
        <w:rPr>
          <w:lang w:val="en_US" w:bidi="en_US"/>
        </w:rPr>
      </w:r>
      <w:r>
        <w:rPr>
          <w:lang w:val="en_US" w:bidi="en_US"/>
        </w:rPr>
        <w:t>When people “forsake” God, they are being unfaithful to him by disobeying him.</w:t>
      </w:r>
      <w:r>
        <w:rPr>
          <w:lang w:val="en_US" w:bidi="en_US"/>
        </w:rPr>
      </w:r>
    </w:p>
    <w:p>
      <w:pPr>
        <w:pStyle w:val="ListBullet"/>
        <w:spacing w:line="240" w:lineRule="auto"/>
        <w:ind w:left="720"/>
      </w:pPr>
      <w:r>
        <w:rPr>
          <w:lang w:val="en_US" w:bidi="en_US"/>
        </w:rPr>
      </w:r>
      <w:r>
        <w:rPr>
          <w:lang w:val="en_US" w:bidi="en_US"/>
        </w:rPr>
        <w:t>When God “forsakes” people, he has stopped helping them and allowed them to experience suffering in order to cause them to turn back to him.</w:t>
      </w:r>
      <w:r>
        <w:rPr>
          <w:lang w:val="en_US" w:bidi="en_US"/>
        </w:rPr>
      </w:r>
    </w:p>
    <w:p>
      <w:pPr>
        <w:pStyle w:val="ListBullet"/>
        <w:spacing w:line="240" w:lineRule="auto"/>
        <w:ind w:left="720"/>
      </w:pPr>
      <w:r>
        <w:rPr>
          <w:lang w:val="en_US" w:bidi="en_US"/>
        </w:rPr>
      </w:r>
      <w:r>
        <w:rPr>
          <w:lang w:val="en_US" w:bidi="en_US"/>
        </w:rPr>
        <w:t>This term can also mean to forsake things, such as forsaking, or not following, God’s teachings.</w:t>
      </w:r>
      <w:r>
        <w:rPr>
          <w:lang w:val="en_US" w:bidi="en_US"/>
        </w:rPr>
      </w:r>
    </w:p>
    <w:p>
      <w:pPr>
        <w:pStyle w:val="ListBullet"/>
        <w:spacing w:line="240" w:lineRule="auto"/>
        <w:ind w:left="720"/>
      </w:pPr>
      <w:r>
        <w:rPr>
          <w:lang w:val="en_US" w:bidi="en_US"/>
        </w:rPr>
      </w:r>
      <w:r>
        <w:rPr>
          <w:lang w:val="en_US" w:bidi="en_US"/>
        </w:rPr>
        <w:t>The term “forsaken” can be used in the past tense, as in “he has forsaken you” or as in referring to someone who has “been forsaken.”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to translate this term could include “abandon” or “neglect” or “give up” or “go away from” or “leave behind,” depending on the context.</w:t>
      </w:r>
      <w:r>
        <w:rPr>
          <w:lang w:val="en_US" w:bidi="en_US"/>
        </w:rPr>
      </w:r>
    </w:p>
    <w:p>
      <w:pPr>
        <w:pStyle w:val="ListBullet"/>
        <w:spacing w:line="240" w:lineRule="auto"/>
        <w:ind w:left="720"/>
      </w:pPr>
      <w:r>
        <w:rPr>
          <w:lang w:val="en_US" w:bidi="en_US"/>
        </w:rPr>
      </w:r>
      <w:r>
        <w:rPr>
          <w:lang w:val="en_US" w:bidi="en_US"/>
        </w:rPr>
        <w:t>To “forsake” God’s law could be translated “disobey God’s law.” This could also be translated as “abandon” or “give up on” or “stop obeying” his teachings or his laws.</w:t>
      </w:r>
      <w:r>
        <w:rPr>
          <w:lang w:val="en_US" w:bidi="en_US"/>
        </w:rPr>
      </w:r>
    </w:p>
    <w:p>
      <w:pPr>
        <w:pStyle w:val="ListBullet"/>
        <w:spacing w:line="240" w:lineRule="auto"/>
        <w:ind w:left="720"/>
      </w:pPr>
      <w:r>
        <w:rPr>
          <w:lang w:val="en_US" w:bidi="en_US"/>
        </w:rPr>
      </w:r>
      <w:r>
        <w:rPr>
          <w:lang w:val="en_US" w:bidi="en_US"/>
        </w:rPr>
        <w:t>The phrase “be forsaken” can be translated as “be abandoned” or “be deserted.”</w:t>
      </w:r>
      <w:r>
        <w:rPr>
          <w:lang w:val="en_US" w:bidi="en_US"/>
        </w:rPr>
      </w:r>
    </w:p>
    <w:p>
      <w:pPr>
        <w:pStyle w:val="ListBullet"/>
        <w:spacing w:line="240" w:lineRule="auto"/>
        <w:ind w:left="720"/>
      </w:pPr>
      <w:r>
        <w:rPr>
          <w:lang w:val="en_US" w:bidi="en_US"/>
        </w:rPr>
      </w:r>
      <w:r>
        <w:rPr>
          <w:lang w:val="en_US" w:bidi="en_US"/>
        </w:rPr>
        <w:t>It more clearer to use different words to translate this term, depending on whether the text describes forsaking a thing or a person.</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6:11–13</w:t>
      </w:r>
      <w:r>
        <w:rPr>
          <w:lang w:val="en_US" w:bidi="en_US"/>
        </w:rPr>
      </w:r>
    </w:p>
    <w:p>
      <w:pPr>
        <w:pStyle w:val="ListBullet"/>
        <w:spacing w:line="240" w:lineRule="auto"/>
        <w:ind w:left="720"/>
      </w:pPr>
      <w:r>
        <w:rPr>
          <w:lang w:val="en_US" w:bidi="en_US"/>
        </w:rPr>
      </w:r>
      <w:r>
        <w:rPr>
          <w:lang w:val="en_US" w:bidi="en_US"/>
        </w:rPr>
        <w:t>Daniel 11:29–30</w:t>
      </w:r>
      <w:r>
        <w:rPr>
          <w:lang w:val="en_US" w:bidi="en_US"/>
        </w:rPr>
      </w:r>
    </w:p>
    <w:p>
      <w:pPr>
        <w:pStyle w:val="ListBullet"/>
        <w:spacing w:line="240" w:lineRule="auto"/>
        <w:ind w:left="720"/>
      </w:pPr>
      <w:r>
        <w:rPr>
          <w:lang w:val="en_US" w:bidi="en_US"/>
        </w:rPr>
      </w:r>
      <w:r>
        <w:rPr>
          <w:lang w:val="en_US" w:bidi="en_US"/>
        </w:rPr>
        <w:t>Genesis 24:27</w:t>
      </w:r>
      <w:r>
        <w:rPr>
          <w:lang w:val="en_US" w:bidi="en_US"/>
        </w:rPr>
      </w:r>
    </w:p>
    <w:p>
      <w:pPr>
        <w:pStyle w:val="ListBullet"/>
        <w:spacing w:line="240" w:lineRule="auto"/>
        <w:ind w:left="720"/>
      </w:pPr>
      <w:r>
        <w:rPr>
          <w:lang w:val="en_US" w:bidi="en_US"/>
        </w:rPr>
      </w:r>
      <w:r>
        <w:rPr>
          <w:lang w:val="en_US" w:bidi="en_US"/>
        </w:rPr>
        <w:t>Joshua 24:16–18</w:t>
      </w:r>
      <w:r>
        <w:rPr>
          <w:lang w:val="en_US" w:bidi="en_US"/>
        </w:rPr>
      </w:r>
    </w:p>
    <w:p>
      <w:pPr>
        <w:pStyle w:val="ListBullet"/>
        <w:spacing w:line="240" w:lineRule="auto"/>
        <w:ind w:left="720"/>
      </w:pPr>
      <w:r>
        <w:rPr>
          <w:lang w:val="en_US" w:bidi="en_US"/>
        </w:rPr>
      </w:r>
      <w:r>
        <w:rPr>
          <w:lang w:val="en_US" w:bidi="en_US"/>
        </w:rPr>
        <w:t>Matthew 27:45–47</w:t>
      </w:r>
      <w:r>
        <w:rPr>
          <w:lang w:val="en_US" w:bidi="en_US"/>
        </w:rPr>
      </w:r>
    </w:p>
    <w:p>
      <w:pPr>
        <w:pStyle w:val="ListBullet"/>
        <w:spacing w:line="240" w:lineRule="auto"/>
        <w:ind w:left="720"/>
      </w:pPr>
      <w:r>
        <w:rPr>
          <w:lang w:val="en_US" w:bidi="en_US"/>
        </w:rPr>
      </w:r>
      <w:r>
        <w:rPr>
          <w:lang w:val="en_US" w:bidi="en_US"/>
        </w:rPr>
        <w:t>Proverbs 27:9–10</w:t>
      </w:r>
      <w:r>
        <w:rPr>
          <w:lang w:val="en_US" w:bidi="en_US"/>
        </w:rPr>
      </w:r>
    </w:p>
    <w:p>
      <w:pPr>
        <w:pStyle w:val="ListBullet"/>
        <w:spacing w:line="240" w:lineRule="auto"/>
        <w:ind w:left="720"/>
      </w:pPr>
      <w:r>
        <w:rPr>
          <w:lang w:val="en_US" w:bidi="en_US"/>
        </w:rPr>
      </w:r>
      <w:r>
        <w:rPr>
          <w:lang w:val="en_US" w:bidi="en_US"/>
        </w:rPr>
        <w:t>Psalms 71:18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H0488, H2308, H5203, H5428, H5800, H5805, H7503, G06460, G06570, G08630, G14590, G26410</w:t>
      </w:r>
      <w:r>
        <w:rPr>
          <w:lang w:val="en_US" w:bidi="en_US"/>
        </w:rPr>
      </w:r>
      <w:r>
        <w:rPr>
          <w:lang w:val="en_US" w:bidi="en_US"/>
        </w:rPr>
      </w:r>
      <w:r>
        <w:rPr>
          <w:lang w:val="en_US" w:bidi="en_US"/>
        </w:rPr>
      </w:r>
    </w:p>
    <w:p>
      <w:pPr/>
      <w:r>
        <w:rPr>
          <w:lang w:val="en_US" w:bidi="en_US"/>
        </w:rPr>
      </w:r>
    </w:p>
    <w:p>
      <w:pPr>
        <w:pStyle w:val="Heading2"/>
      </w:pPr>
      <w:r>
        <w:rPr>
          <w:lang w:val="en_US" w:bidi="en_US"/>
        </w:rPr>
        <w:t>foundation, founder, founded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Used in this sense, the verb “found” means build, create, or lay a base for. The phrase “founded on” means supported by or based on. A “foundation” is the base of support on which something is built or created.</w:t>
      </w:r>
      <w:r>
        <w:rPr>
          <w:lang w:val="en_US" w:bidi="en_US"/>
        </w:rPr>
      </w:r>
      <w:r>
        <w:rPr>
          <w:lang w:val="en_US" w:bidi="en_US"/>
        </w:rPr>
      </w:r>
    </w:p>
    <w:p>
      <w:pPr>
        <w:pStyle w:val="ListBullet"/>
        <w:spacing w:line="240" w:lineRule="auto"/>
        <w:ind w:left="720"/>
      </w:pPr>
      <w:r>
        <w:rPr>
          <w:lang w:val="en_US" w:bidi="en_US"/>
        </w:rPr>
      </w:r>
      <w:r>
        <w:rPr>
          <w:lang w:val="en_US" w:bidi="en_US"/>
        </w:rPr>
        <w:t>The foundation of a house or building must be strong and dependable in order to support the entire structure.</w:t>
      </w:r>
      <w:r>
        <w:rPr>
          <w:lang w:val="en_US" w:bidi="en_US"/>
        </w:rPr>
      </w:r>
    </w:p>
    <w:p>
      <w:pPr>
        <w:pStyle w:val="ListBullet"/>
        <w:spacing w:line="240" w:lineRule="auto"/>
        <w:ind w:left="720"/>
      </w:pPr>
      <w:r>
        <w:rPr>
          <w:lang w:val="en_US" w:bidi="en_US"/>
        </w:rPr>
      </w:r>
      <w:r>
        <w:rPr>
          <w:lang w:val="en_US" w:bidi="en_US"/>
        </w:rPr>
        <w:t>The term “foundation” can also refer to the beginning of something or to the time when something was first created.</w:t>
      </w:r>
      <w:r>
        <w:rPr>
          <w:lang w:val="en_US" w:bidi="en_US"/>
        </w:rPr>
      </w:r>
    </w:p>
    <w:p>
      <w:pPr>
        <w:pStyle w:val="ListBullet"/>
        <w:spacing w:line="240" w:lineRule="auto"/>
        <w:ind w:left="720"/>
      </w:pPr>
      <w:r>
        <w:rPr>
          <w:lang w:val="en_US" w:bidi="en_US"/>
        </w:rPr>
      </w:r>
      <w:r>
        <w:rPr>
          <w:lang w:val="en_US" w:bidi="en_US"/>
        </w:rPr>
        <w:t>A “foundation stone” was a stone that was laid as part of the foundation. These stones were tested to make sure they were strong enough to support an entire building.</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phrase “before the foundation of the world” could be translated as “before the creation of the world” or “before the time when the world first existed” or “before everything was first created.”</w:t>
      </w:r>
      <w:r>
        <w:rPr>
          <w:lang w:val="en_US" w:bidi="en_US"/>
        </w:rPr>
      </w:r>
    </w:p>
    <w:p>
      <w:pPr>
        <w:pStyle w:val="ListBullet"/>
        <w:spacing w:line="240" w:lineRule="auto"/>
        <w:ind w:left="720"/>
      </w:pPr>
      <w:r>
        <w:rPr>
          <w:lang w:val="en_US" w:bidi="en_US"/>
        </w:rPr>
      </w:r>
      <w:r>
        <w:rPr>
          <w:lang w:val="en_US" w:bidi="en_US"/>
        </w:rPr>
        <w:t>The term “founded on” could be translated as “securely built on” or “firmly based on.”</w:t>
      </w:r>
      <w:r>
        <w:rPr>
          <w:lang w:val="en_US" w:bidi="en_US"/>
        </w:rPr>
      </w:r>
    </w:p>
    <w:p>
      <w:pPr>
        <w:pStyle w:val="ListBullet"/>
        <w:spacing w:line="240" w:lineRule="auto"/>
        <w:ind w:left="720"/>
      </w:pPr>
      <w:r>
        <w:rPr>
          <w:lang w:val="en_US" w:bidi="en_US"/>
        </w:rPr>
      </w:r>
      <w:r>
        <w:rPr>
          <w:lang w:val="en_US" w:bidi="en_US"/>
        </w:rPr>
        <w:t>Depending on the context, “foundation” could be translated as “strong base” or “solid support” or “beginning” or “creation.”</w:t>
      </w:r>
      <w:r>
        <w:rPr>
          <w:lang w:val="en_US" w:bidi="en_US"/>
        </w:rPr>
      </w:r>
      <w:r>
        <w:rPr>
          <w:lang w:val="en_US" w:bidi="en_US"/>
        </w:rPr>
      </w:r>
    </w:p>
    <w:p>
      <w:pPr/>
      <w:r>
        <w:rPr>
          <w:lang w:val="en_US" w:bidi="en_US"/>
        </w:rPr>
      </w:r>
      <w:r>
        <w:rPr>
          <w:lang w:val="en_US" w:bidi="en_US"/>
        </w:rPr>
        <w:t xml:space="preserve">(See also: </w:t>
      </w:r>
      <w:r>
        <w:rPr>
          <w:lang w:val="en_US" w:bidi="en_US"/>
        </w:rPr>
        <w:t>cornerstone</w:t>
      </w:r>
      <w:r>
        <w:rPr>
          <w:lang w:val="en_US" w:bidi="en_US"/>
        </w:rPr>
        <w:t xml:space="preserve">, </w:t>
      </w:r>
      <w:r>
        <w:rPr>
          <w:lang w:val="en_US" w:bidi="en_US"/>
        </w:rPr>
        <w:t>create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6:37–38</w:t>
      </w:r>
      <w:r>
        <w:rPr>
          <w:lang w:val="en_US" w:bidi="en_US"/>
        </w:rPr>
      </w:r>
    </w:p>
    <w:p>
      <w:pPr>
        <w:pStyle w:val="ListBullet"/>
        <w:spacing w:line="240" w:lineRule="auto"/>
        <w:ind w:left="720"/>
      </w:pPr>
      <w:r>
        <w:rPr>
          <w:lang w:val="en_US" w:bidi="en_US"/>
        </w:rPr>
      </w:r>
      <w:r>
        <w:rPr>
          <w:lang w:val="en_US" w:bidi="en_US"/>
        </w:rPr>
        <w:t>2 Chronicles 3:1–3</w:t>
      </w:r>
      <w:r>
        <w:rPr>
          <w:lang w:val="en_US" w:bidi="en_US"/>
        </w:rPr>
      </w:r>
    </w:p>
    <w:p>
      <w:pPr>
        <w:pStyle w:val="ListBullet"/>
        <w:spacing w:line="240" w:lineRule="auto"/>
        <w:ind w:left="720"/>
      </w:pPr>
      <w:r>
        <w:rPr>
          <w:lang w:val="en_US" w:bidi="en_US"/>
        </w:rPr>
      </w:r>
      <w:r>
        <w:rPr>
          <w:lang w:val="en_US" w:bidi="en_US"/>
        </w:rPr>
        <w:t>Ezekiel 13:13–14</w:t>
      </w:r>
      <w:r>
        <w:rPr>
          <w:lang w:val="en_US" w:bidi="en_US"/>
        </w:rPr>
      </w:r>
    </w:p>
    <w:p>
      <w:pPr>
        <w:pStyle w:val="ListBullet"/>
        <w:spacing w:line="240" w:lineRule="auto"/>
        <w:ind w:left="720"/>
      </w:pPr>
      <w:r>
        <w:rPr>
          <w:lang w:val="en_US" w:bidi="en_US"/>
        </w:rPr>
      </w:r>
      <w:r>
        <w:rPr>
          <w:lang w:val="en_US" w:bidi="en_US"/>
        </w:rPr>
        <w:t>Luke 14:29</w:t>
      </w:r>
      <w:r>
        <w:rPr>
          <w:lang w:val="en_US" w:bidi="en_US"/>
        </w:rPr>
      </w:r>
    </w:p>
    <w:p>
      <w:pPr>
        <w:pStyle w:val="ListBullet"/>
        <w:spacing w:line="240" w:lineRule="auto"/>
        <w:ind w:left="720"/>
      </w:pPr>
      <w:r>
        <w:rPr>
          <w:lang w:val="en_US" w:bidi="en_US"/>
        </w:rPr>
      </w:r>
      <w:r>
        <w:rPr>
          <w:lang w:val="en_US" w:bidi="en_US"/>
        </w:rPr>
        <w:t>Matthew 13:35</w:t>
      </w:r>
      <w:r>
        <w:rPr>
          <w:lang w:val="en_US" w:bidi="en_US"/>
        </w:rPr>
      </w:r>
    </w:p>
    <w:p>
      <w:pPr>
        <w:pStyle w:val="ListBullet"/>
        <w:spacing w:line="240" w:lineRule="auto"/>
        <w:ind w:left="720"/>
      </w:pPr>
      <w:r>
        <w:rPr>
          <w:lang w:val="en_US" w:bidi="en_US"/>
        </w:rPr>
      </w:r>
      <w:r>
        <w:rPr>
          <w:lang w:val="en_US" w:bidi="en_US"/>
        </w:rPr>
        <w:t>Matthew 25:34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H0134, H0787, H2713, H3245, H3247, H3248, H4143, H4144, H4146, H4328, H4349, H4527, H8356, G23100, G23110, G26020</w:t>
      </w:r>
      <w:r>
        <w:rPr>
          <w:lang w:val="en_US" w:bidi="en_US"/>
        </w:rPr>
      </w:r>
      <w:r>
        <w:rPr>
          <w:lang w:val="en_US" w:bidi="en_US"/>
        </w:rPr>
      </w:r>
      <w:r>
        <w:rPr>
          <w:lang w:val="en_US" w:bidi="en_US"/>
        </w:rPr>
      </w:r>
    </w:p>
    <w:p>
      <w:pPr/>
      <w:r>
        <w:rPr>
          <w:lang w:val="en_US" w:bidi="en_US"/>
        </w:rPr>
      </w:r>
    </w:p>
    <w:p>
      <w:pPr>
        <w:pStyle w:val="Heading2"/>
      </w:pPr>
      <w:r>
        <w:rPr>
          <w:lang w:val="en_US" w:bidi="en_US"/>
        </w:rPr>
        <w:t>fountain, source, spring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“fountain” and “spring” usually refer to a large amount of water that flows out naturally from the ground.</w:t>
      </w:r>
      <w:r>
        <w:rPr>
          <w:lang w:val="en_US" w:bidi="en_US"/>
        </w:rPr>
      </w:r>
      <w:r>
        <w:rPr>
          <w:lang w:val="en_US" w:bidi="en_US"/>
        </w:rPr>
      </w:r>
    </w:p>
    <w:p>
      <w:pPr>
        <w:pStyle w:val="ListBullet"/>
        <w:spacing w:line="240" w:lineRule="auto"/>
        <w:ind w:left="720"/>
      </w:pPr>
      <w:r>
        <w:rPr>
          <w:lang w:val="en_US" w:bidi="en_US"/>
        </w:rPr>
      </w:r>
      <w:r>
        <w:rPr>
          <w:lang w:val="en_US" w:bidi="en_US"/>
        </w:rPr>
        <w:t>These words are also used figuratively in the Bible to refer to blessings flowing from God or to refer to something that cleanses and purifies.</w:t>
      </w:r>
      <w:r>
        <w:rPr>
          <w:lang w:val="en_US" w:bidi="en_US"/>
        </w:rPr>
      </w:r>
    </w:p>
    <w:p>
      <w:pPr>
        <w:pStyle w:val="ListBullet"/>
        <w:spacing w:line="240" w:lineRule="auto"/>
        <w:ind w:left="720"/>
      </w:pPr>
      <w:r>
        <w:rPr>
          <w:lang w:val="en_US" w:bidi="en_US"/>
        </w:rPr>
      </w:r>
      <w:r>
        <w:rPr>
          <w:lang w:val="en_US" w:bidi="en_US"/>
        </w:rPr>
        <w:t>In modern times, a fountain is often a manmade object that has water flowing out of it, such as a drinking fountain. Make sure that the translation of this term refers to a natural source of flowing water.</w:t>
      </w:r>
      <w:r>
        <w:rPr>
          <w:lang w:val="en_US" w:bidi="en_US"/>
        </w:rPr>
      </w:r>
    </w:p>
    <w:p>
      <w:pPr>
        <w:pStyle w:val="ListBullet"/>
        <w:spacing w:line="240" w:lineRule="auto"/>
        <w:ind w:left="720"/>
      </w:pPr>
      <w:r>
        <w:rPr>
          <w:lang w:val="en_US" w:bidi="en_US"/>
        </w:rPr>
      </w:r>
      <w:r>
        <w:rPr>
          <w:lang w:val="en_US" w:bidi="en_US"/>
        </w:rPr>
        <w:t>Compare the translation of this term with how the term “flood” is translated.</w:t>
      </w:r>
      <w:r>
        <w:rPr>
          <w:lang w:val="en_US" w:bidi="en_US"/>
        </w:rPr>
      </w:r>
      <w:r>
        <w:rPr>
          <w:lang w:val="en_US" w:bidi="en_US"/>
        </w:rPr>
      </w:r>
    </w:p>
    <w:p>
      <w:pPr/>
      <w:r>
        <w:rPr>
          <w:lang w:val="en_US" w:bidi="en_US"/>
        </w:rPr>
      </w:r>
      <w:r>
        <w:rPr>
          <w:lang w:val="en_US" w:bidi="en_US"/>
        </w:rPr>
        <w:t xml:space="preserve">(See also: </w:t>
      </w:r>
      <w:r>
        <w:rPr>
          <w:lang w:val="en_US" w:bidi="en_US"/>
        </w:rPr>
        <w:t>flood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Peter 2:17</w:t>
      </w:r>
      <w:r>
        <w:rPr>
          <w:lang w:val="en_US" w:bidi="en_US"/>
        </w:rPr>
      </w:r>
    </w:p>
    <w:p>
      <w:pPr>
        <w:pStyle w:val="ListBullet"/>
        <w:spacing w:line="240" w:lineRule="auto"/>
        <w:ind w:left="720"/>
      </w:pPr>
      <w:r>
        <w:rPr>
          <w:lang w:val="en_US" w:bidi="en_US"/>
        </w:rPr>
      </w:r>
      <w:r>
        <w:rPr>
          <w:lang w:val="en_US" w:bidi="en_US"/>
        </w:rPr>
        <w:t>Genesis 7:11</w:t>
      </w:r>
      <w:r>
        <w:rPr>
          <w:lang w:val="en_US" w:bidi="en_US"/>
        </w:rPr>
      </w:r>
    </w:p>
    <w:p>
      <w:pPr>
        <w:pStyle w:val="ListBullet"/>
        <w:spacing w:line="240" w:lineRule="auto"/>
        <w:ind w:left="720"/>
      </w:pPr>
      <w:r>
        <w:rPr>
          <w:lang w:val="en_US" w:bidi="en_US"/>
        </w:rPr>
      </w:r>
      <w:r>
        <w:rPr>
          <w:lang w:val="en_US" w:bidi="en_US"/>
        </w:rPr>
        <w:t>Genesis 8:2</w:t>
      </w:r>
      <w:r>
        <w:rPr>
          <w:lang w:val="en_US" w:bidi="en_US"/>
        </w:rPr>
      </w:r>
    </w:p>
    <w:p>
      <w:pPr>
        <w:pStyle w:val="ListBullet"/>
        <w:spacing w:line="240" w:lineRule="auto"/>
        <w:ind w:left="720"/>
      </w:pPr>
      <w:r>
        <w:rPr>
          <w:lang w:val="en_US" w:bidi="en_US"/>
        </w:rPr>
      </w:r>
      <w:r>
        <w:rPr>
          <w:lang w:val="en_US" w:bidi="en_US"/>
        </w:rPr>
        <w:t>Genesis 24:13</w:t>
      </w:r>
      <w:r>
        <w:rPr>
          <w:lang w:val="en_US" w:bidi="en_US"/>
        </w:rPr>
      </w:r>
    </w:p>
    <w:p>
      <w:pPr>
        <w:pStyle w:val="ListBullet"/>
        <w:spacing w:line="240" w:lineRule="auto"/>
        <w:ind w:left="720"/>
      </w:pPr>
      <w:r>
        <w:rPr>
          <w:lang w:val="en_US" w:bidi="en_US"/>
        </w:rPr>
      </w:r>
      <w:r>
        <w:rPr>
          <w:lang w:val="en_US" w:bidi="en_US"/>
        </w:rPr>
        <w:t>Genesis 24:42</w:t>
      </w:r>
      <w:r>
        <w:rPr>
          <w:lang w:val="en_US" w:bidi="en_US"/>
        </w:rPr>
      </w:r>
    </w:p>
    <w:p>
      <w:pPr>
        <w:pStyle w:val="ListBullet"/>
        <w:spacing w:line="240" w:lineRule="auto"/>
        <w:ind w:left="720"/>
      </w:pPr>
      <w:r>
        <w:rPr>
          <w:lang w:val="en_US" w:bidi="en_US"/>
        </w:rPr>
      </w:r>
      <w:r>
        <w:rPr>
          <w:lang w:val="en_US" w:bidi="en_US"/>
        </w:rPr>
        <w:t>James 3:11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H0953, H1530, H1543, H3222, H4002, H4161, H4456, H4599, H4726, H5033, H5869, H5927, H6524, H6779, H8444, H8666, G02420, G40770</w:t>
      </w:r>
      <w:r>
        <w:rPr>
          <w:lang w:val="en_US" w:bidi="en_US"/>
        </w:rPr>
      </w:r>
      <w:r>
        <w:rPr>
          <w:lang w:val="en_US" w:bidi="en_US"/>
        </w:rPr>
      </w:r>
      <w:r>
        <w:rPr>
          <w:lang w:val="en_US" w:bidi="en_US"/>
        </w:rPr>
      </w:r>
    </w:p>
    <w:p>
      <w:pPr/>
      <w:r>
        <w:rPr>
          <w:lang w:val="en_US" w:bidi="en_US"/>
        </w:rPr>
      </w:r>
    </w:p>
    <w:p>
      <w:pPr>
        <w:pStyle w:val="Heading2"/>
      </w:pPr>
      <w:r>
        <w:rPr>
          <w:lang w:val="en_US" w:bidi="en_US"/>
        </w:rPr>
        <w:t>frankincense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Frankincense is a fragrant spice made from tree resin. It is used to make perfumes and incense.</w:t>
      </w:r>
      <w:r>
        <w:rPr>
          <w:lang w:val="en_US" w:bidi="en_US"/>
        </w:rPr>
      </w:r>
      <w:r>
        <w:rPr>
          <w:lang w:val="en_US" w:bidi="en_US"/>
        </w:rPr>
      </w:r>
    </w:p>
    <w:p>
      <w:pPr>
        <w:pStyle w:val="ListBullet"/>
        <w:spacing w:line="240" w:lineRule="auto"/>
        <w:ind w:left="720"/>
      </w:pPr>
      <w:r>
        <w:rPr>
          <w:lang w:val="en_US" w:bidi="en_US"/>
        </w:rPr>
      </w:r>
      <w:r>
        <w:rPr>
          <w:lang w:val="en_US" w:bidi="en_US"/>
        </w:rPr>
        <w:t>In Bible times, frankincense was an important spice used to prepare dead bodies for burial.</w:t>
      </w:r>
      <w:r>
        <w:rPr>
          <w:lang w:val="en_US" w:bidi="en_US"/>
        </w:rPr>
      </w:r>
    </w:p>
    <w:p>
      <w:pPr>
        <w:pStyle w:val="ListBullet"/>
        <w:spacing w:line="240" w:lineRule="auto"/>
        <w:ind w:left="720"/>
      </w:pPr>
      <w:r>
        <w:rPr>
          <w:lang w:val="en_US" w:bidi="en_US"/>
        </w:rPr>
      </w:r>
      <w:r>
        <w:rPr>
          <w:lang w:val="en_US" w:bidi="en_US"/>
        </w:rPr>
        <w:t>This spice is also valuable for its healing and calming qualities.</w:t>
      </w:r>
      <w:r>
        <w:rPr>
          <w:lang w:val="en_US" w:bidi="en_US"/>
        </w:rPr>
      </w:r>
    </w:p>
    <w:p>
      <w:pPr>
        <w:pStyle w:val="ListBullet"/>
        <w:spacing w:line="240" w:lineRule="auto"/>
        <w:ind w:left="720"/>
      </w:pPr>
      <w:r>
        <w:rPr>
          <w:lang w:val="en_US" w:bidi="en_US"/>
        </w:rPr>
      </w:r>
      <w:r>
        <w:rPr>
          <w:lang w:val="en_US" w:bidi="en_US"/>
        </w:rPr>
        <w:t>When learned men came from an eastern country to visit baby Jesus in Bethlehem, frankincense was one of the three gifts they brought him.</w:t>
      </w:r>
      <w:r>
        <w:rPr>
          <w:lang w:val="en_US" w:bidi="en_US"/>
        </w:rPr>
      </w:r>
      <w:r>
        <w:rPr>
          <w:lang w:val="en_US" w:bidi="en_US"/>
        </w:rPr>
      </w:r>
    </w:p>
    <w:p>
      <w:pPr/>
      <w:r>
        <w:rPr>
          <w:lang w:val="en_US" w:bidi="en_US"/>
        </w:rPr>
      </w:r>
      <w:r>
        <w:rPr>
          <w:lang w:val="en_US" w:bidi="en_US"/>
        </w:rPr>
        <w:t xml:space="preserve">(See also: </w:t>
      </w:r>
      <w:r>
        <w:rPr>
          <w:lang w:val="en_US" w:bidi="en_US"/>
        </w:rPr>
        <w:t>Bethlehem</w:t>
      </w:r>
      <w:r>
        <w:rPr>
          <w:lang w:val="en_US" w:bidi="en_US"/>
        </w:rPr>
        <w:t>, learned men)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9:28–29</w:t>
      </w:r>
      <w:r>
        <w:rPr>
          <w:lang w:val="en_US" w:bidi="en_US"/>
        </w:rPr>
      </w:r>
    </w:p>
    <w:p>
      <w:pPr>
        <w:pStyle w:val="ListBullet"/>
        <w:spacing w:line="240" w:lineRule="auto"/>
        <w:ind w:left="720"/>
      </w:pPr>
      <w:r>
        <w:rPr>
          <w:lang w:val="en_US" w:bidi="en_US"/>
        </w:rPr>
      </w:r>
      <w:r>
        <w:rPr>
          <w:lang w:val="en_US" w:bidi="en_US"/>
        </w:rPr>
        <w:t>Exodus 30:34–36</w:t>
      </w:r>
      <w:r>
        <w:rPr>
          <w:lang w:val="en_US" w:bidi="en_US"/>
        </w:rPr>
      </w:r>
    </w:p>
    <w:p>
      <w:pPr>
        <w:pStyle w:val="ListBullet"/>
        <w:spacing w:line="240" w:lineRule="auto"/>
        <w:ind w:left="720"/>
      </w:pPr>
      <w:r>
        <w:rPr>
          <w:lang w:val="en_US" w:bidi="en_US"/>
        </w:rPr>
      </w:r>
      <w:r>
        <w:rPr>
          <w:lang w:val="en_US" w:bidi="en_US"/>
        </w:rPr>
        <w:t>Matthew 2:11–12</w:t>
      </w:r>
      <w:r>
        <w:rPr>
          <w:lang w:val="en_US" w:bidi="en_US"/>
        </w:rPr>
      </w:r>
    </w:p>
    <w:p>
      <w:pPr>
        <w:pStyle w:val="ListBullet"/>
        <w:spacing w:line="240" w:lineRule="auto"/>
        <w:ind w:left="720"/>
      </w:pPr>
      <w:r>
        <w:rPr>
          <w:lang w:val="en_US" w:bidi="en_US"/>
        </w:rPr>
      </w:r>
      <w:r>
        <w:rPr>
          <w:lang w:val="en_US" w:bidi="en_US"/>
        </w:rPr>
        <w:t>Numbers 5:15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H3828, G30300</w:t>
      </w:r>
      <w:r>
        <w:rPr>
          <w:lang w:val="en_US" w:bidi="en_US"/>
        </w:rPr>
      </w:r>
      <w:r>
        <w:rPr>
          <w:lang w:val="en_US" w:bidi="en_US"/>
        </w:rPr>
      </w:r>
      <w:r>
        <w:rPr>
          <w:lang w:val="en_US" w:bidi="en_US"/>
        </w:rPr>
      </w:r>
    </w:p>
    <w:p>
      <w:pPr/>
      <w:r>
        <w:rPr>
          <w:lang w:val="en_US" w:bidi="en_US"/>
        </w:rPr>
      </w:r>
    </w:p>
    <w:p>
      <w:pPr>
        <w:pStyle w:val="Heading2"/>
      </w:pPr>
      <w:r>
        <w:rPr>
          <w:lang w:val="en_US" w:bidi="en_US"/>
        </w:rPr>
        <w:t>free, freed, freedom, freeman, freewill, liberty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“free” or “freedom” refer to not being in slavery, or any other kind of bondage. Another word for “freedom” is “liberty.”</w:t>
      </w:r>
      <w:r>
        <w:rPr>
          <w:lang w:val="en_US" w:bidi="en_US"/>
        </w:rPr>
      </w:r>
      <w:r>
        <w:rPr>
          <w:lang w:val="en_US" w:bidi="en_US"/>
        </w:rPr>
      </w:r>
    </w:p>
    <w:p>
      <w:pPr>
        <w:pStyle w:val="ListBullet"/>
        <w:spacing w:line="240" w:lineRule="auto"/>
        <w:ind w:left="720"/>
      </w:pPr>
      <w:r>
        <w:rPr>
          <w:lang w:val="en_US" w:bidi="en_US"/>
        </w:rPr>
      </w:r>
      <w:r>
        <w:rPr>
          <w:lang w:val="en_US" w:bidi="en_US"/>
        </w:rPr>
        <w:t>The expression to “set someone free” or to “free someone” means to provide a way for someone to no longer be in slavery or captivity.</w:t>
      </w:r>
      <w:r>
        <w:rPr>
          <w:lang w:val="en_US" w:bidi="en_US"/>
        </w:rPr>
      </w:r>
    </w:p>
    <w:p>
      <w:pPr>
        <w:pStyle w:val="ListBullet"/>
        <w:spacing w:line="240" w:lineRule="auto"/>
        <w:ind w:left="720"/>
      </w:pPr>
      <w:r>
        <w:rPr>
          <w:lang w:val="en_US" w:bidi="en_US"/>
        </w:rPr>
      </w:r>
      <w:r>
        <w:rPr>
          <w:lang w:val="en_US" w:bidi="en_US"/>
        </w:rPr>
        <w:t>In the Bible, these terms are often used figuratively to refer to how a believer in Jesus is no longer under the power of sin.</w:t>
      </w:r>
      <w:r>
        <w:rPr>
          <w:lang w:val="en_US" w:bidi="en_US"/>
        </w:rPr>
      </w:r>
    </w:p>
    <w:p>
      <w:pPr>
        <w:pStyle w:val="ListBullet"/>
        <w:spacing w:line="240" w:lineRule="auto"/>
        <w:ind w:left="720"/>
      </w:pPr>
      <w:r>
        <w:rPr>
          <w:lang w:val="en_US" w:bidi="en_US"/>
        </w:rPr>
      </w:r>
      <w:r>
        <w:rPr>
          <w:lang w:val="en_US" w:bidi="en_US"/>
        </w:rPr>
        <w:t>Having “liberty” or “freedom” can also refer to no longer being required to obey the Law of Moses, but instead being free to live by the teachings and guidance of the Holy Spirit.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“free” could be translated with a word or phrase that means “not bound” or “not enslaved” or “not in slavery” or “not in bondage.”</w:t>
      </w:r>
      <w:r>
        <w:rPr>
          <w:lang w:val="en_US" w:bidi="en_US"/>
        </w:rPr>
      </w:r>
    </w:p>
    <w:p>
      <w:pPr>
        <w:pStyle w:val="ListBullet"/>
        <w:spacing w:line="240" w:lineRule="auto"/>
        <w:ind w:left="720"/>
      </w:pPr>
      <w:r>
        <w:rPr>
          <w:lang w:val="en_US" w:bidi="en_US"/>
        </w:rPr>
      </w:r>
      <w:r>
        <w:rPr>
          <w:lang w:val="en_US" w:bidi="en_US"/>
        </w:rPr>
        <w:t>The term “freedom” or “liberty” could be translated with a word or phrase that means “the state of being free” or “the condition of not being a slave” or “not being bound.”</w:t>
      </w:r>
      <w:r>
        <w:rPr>
          <w:lang w:val="en_US" w:bidi="en_US"/>
        </w:rPr>
      </w:r>
    </w:p>
    <w:p>
      <w:pPr>
        <w:pStyle w:val="ListBullet"/>
        <w:spacing w:line="240" w:lineRule="auto"/>
        <w:ind w:left="720"/>
      </w:pPr>
      <w:r>
        <w:rPr>
          <w:lang w:val="en_US" w:bidi="en_US"/>
        </w:rPr>
      </w:r>
      <w:r>
        <w:rPr>
          <w:lang w:val="en_US" w:bidi="en_US"/>
        </w:rPr>
        <w:t>The expression to “set free” could be translated as to “cause to be free” or to “rescue from slavery” or to “release from bondage.”</w:t>
      </w:r>
      <w:r>
        <w:rPr>
          <w:lang w:val="en_US" w:bidi="en_US"/>
        </w:rPr>
      </w:r>
    </w:p>
    <w:p>
      <w:pPr>
        <w:pStyle w:val="ListBullet"/>
        <w:spacing w:line="240" w:lineRule="auto"/>
        <w:ind w:left="720"/>
      </w:pPr>
      <w:r>
        <w:rPr>
          <w:lang w:val="en_US" w:bidi="en_US"/>
        </w:rPr>
      </w:r>
      <w:r>
        <w:rPr>
          <w:lang w:val="en_US" w:bidi="en_US"/>
        </w:rPr>
        <w:t>A person who has been “set free” has been “released” or “taken out of” bondage or slavery.</w:t>
      </w:r>
      <w:r>
        <w:rPr>
          <w:lang w:val="en_US" w:bidi="en_US"/>
        </w:rPr>
      </w:r>
      <w:r>
        <w:rPr>
          <w:lang w:val="en_US" w:bidi="en_US"/>
        </w:rPr>
      </w:r>
    </w:p>
    <w:p>
      <w:pPr/>
      <w:r>
        <w:rPr>
          <w:lang w:val="en_US" w:bidi="en_US"/>
        </w:rPr>
      </w:r>
      <w:r>
        <w:rPr>
          <w:lang w:val="en_US" w:bidi="en_US"/>
        </w:rPr>
        <w:t xml:space="preserve">(See also: </w:t>
      </w:r>
      <w:r>
        <w:rPr>
          <w:lang w:val="en_US" w:bidi="en_US"/>
        </w:rPr>
        <w:t>bind</w:t>
      </w:r>
      <w:r>
        <w:rPr>
          <w:lang w:val="en_US" w:bidi="en_US"/>
        </w:rPr>
        <w:t xml:space="preserve">, </w:t>
      </w:r>
      <w:r>
        <w:rPr>
          <w:lang w:val="en_US" w:bidi="en_US"/>
        </w:rPr>
        <w:t>enslave</w:t>
      </w:r>
      <w:r>
        <w:rPr>
          <w:lang w:val="en_US" w:bidi="en_US"/>
        </w:rPr>
        <w:t xml:space="preserve">, </w:t>
      </w:r>
      <w:r>
        <w:rPr>
          <w:lang w:val="en_US" w:bidi="en_US"/>
        </w:rPr>
        <w:t>servant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Galatians 4:26</w:t>
      </w:r>
      <w:r>
        <w:rPr>
          <w:lang w:val="en_US" w:bidi="en_US"/>
        </w:rPr>
      </w:r>
    </w:p>
    <w:p>
      <w:pPr>
        <w:pStyle w:val="ListBullet"/>
        <w:spacing w:line="240" w:lineRule="auto"/>
        <w:ind w:left="720"/>
      </w:pPr>
      <w:r>
        <w:rPr>
          <w:lang w:val="en_US" w:bidi="en_US"/>
        </w:rPr>
      </w:r>
      <w:r>
        <w:rPr>
          <w:lang w:val="en_US" w:bidi="en_US"/>
        </w:rPr>
        <w:t>Galatians 5:1</w:t>
      </w:r>
      <w:r>
        <w:rPr>
          <w:lang w:val="en_US" w:bidi="en_US"/>
        </w:rPr>
      </w:r>
    </w:p>
    <w:p>
      <w:pPr>
        <w:pStyle w:val="ListBullet"/>
        <w:spacing w:line="240" w:lineRule="auto"/>
        <w:ind w:left="720"/>
      </w:pPr>
      <w:r>
        <w:rPr>
          <w:lang w:val="en_US" w:bidi="en_US"/>
        </w:rPr>
      </w:r>
      <w:r>
        <w:rPr>
          <w:lang w:val="en_US" w:bidi="en_US"/>
        </w:rPr>
        <w:t>Isaiah 61:1</w:t>
      </w:r>
      <w:r>
        <w:rPr>
          <w:lang w:val="en_US" w:bidi="en_US"/>
        </w:rPr>
      </w:r>
    </w:p>
    <w:p>
      <w:pPr>
        <w:pStyle w:val="ListBullet"/>
        <w:spacing w:line="240" w:lineRule="auto"/>
        <w:ind w:left="720"/>
      </w:pPr>
      <w:r>
        <w:rPr>
          <w:lang w:val="en_US" w:bidi="en_US"/>
        </w:rPr>
      </w:r>
      <w:r>
        <w:rPr>
          <w:lang w:val="en_US" w:bidi="en_US"/>
        </w:rPr>
        <w:t>Leviticus 25:10</w:t>
      </w:r>
      <w:r>
        <w:rPr>
          <w:lang w:val="en_US" w:bidi="en_US"/>
        </w:rPr>
      </w:r>
    </w:p>
    <w:p>
      <w:pPr>
        <w:pStyle w:val="ListBullet"/>
        <w:spacing w:line="240" w:lineRule="auto"/>
        <w:ind w:left="720"/>
      </w:pPr>
      <w:r>
        <w:rPr>
          <w:lang w:val="en_US" w:bidi="en_US"/>
        </w:rPr>
      </w:r>
      <w:r>
        <w:rPr>
          <w:lang w:val="en_US" w:bidi="en_US"/>
        </w:rPr>
        <w:t>Romans 6:18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H1865, H2600, H2666, H2668, H2670, H3318, H4800, H5068, H5069, H5071, H5337, H5352, H5355, H5425, H5674, H5800, H6299, H6362, H7342, H7971, G04250, G05250, G05580, G06290, G06300, G08590, G13440, G14320, G16570, G16580, G16590, G18490, G30890, G39550, G45060, G54830</w:t>
      </w:r>
      <w:r>
        <w:rPr>
          <w:lang w:val="en_US" w:bidi="en_US"/>
        </w:rPr>
      </w:r>
      <w:r>
        <w:rPr>
          <w:lang w:val="en_US" w:bidi="en_US"/>
        </w:rPr>
      </w:r>
      <w:r>
        <w:rPr>
          <w:lang w:val="en_US" w:bidi="en_US"/>
        </w:rPr>
      </w:r>
    </w:p>
    <w:p>
      <w:pPr/>
      <w:r>
        <w:rPr>
          <w:lang w:val="en_US" w:bidi="en_US"/>
        </w:rPr>
      </w:r>
    </w:p>
    <w:p>
      <w:pPr>
        <w:pStyle w:val="Heading2"/>
      </w:pPr>
      <w:r>
        <w:rPr>
          <w:lang w:val="en_US" w:bidi="en_US"/>
        </w:rPr>
        <w:t>freewill offering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freewill offering was a type of sacrifice to God that was not required by the Law of Moses. It was a person’s own choice to give this offering.</w:t>
      </w:r>
      <w:r>
        <w:rPr>
          <w:lang w:val="en_US" w:bidi="en_US"/>
        </w:rPr>
      </w:r>
      <w:r>
        <w:rPr>
          <w:lang w:val="en_US" w:bidi="en_US"/>
        </w:rPr>
      </w:r>
    </w:p>
    <w:p>
      <w:pPr>
        <w:pStyle w:val="ListBullet"/>
        <w:spacing w:line="240" w:lineRule="auto"/>
        <w:ind w:left="720"/>
      </w:pPr>
      <w:r>
        <w:rPr>
          <w:lang w:val="en_US" w:bidi="en_US"/>
        </w:rPr>
      </w:r>
      <w:r>
        <w:rPr>
          <w:lang w:val="en_US" w:bidi="en_US"/>
        </w:rPr>
        <w:t>If the freewill offering was an animal to be sacrificed, the animal was permitted to have slight defects since it was a voluntary offering.</w:t>
      </w:r>
      <w:r>
        <w:rPr>
          <w:lang w:val="en_US" w:bidi="en_US"/>
        </w:rPr>
      </w:r>
    </w:p>
    <w:p>
      <w:pPr>
        <w:pStyle w:val="ListBullet"/>
        <w:spacing w:line="240" w:lineRule="auto"/>
        <w:ind w:left="720"/>
      </w:pPr>
      <w:r>
        <w:rPr>
          <w:lang w:val="en_US" w:bidi="en_US"/>
        </w:rPr>
      </w:r>
      <w:r>
        <w:rPr>
          <w:lang w:val="en_US" w:bidi="en_US"/>
        </w:rPr>
        <w:t>The Israelites ate the sacrificed animal as part of a celebration feast.</w:t>
      </w:r>
      <w:r>
        <w:rPr>
          <w:lang w:val="en_US" w:bidi="en_US"/>
        </w:rPr>
      </w:r>
    </w:p>
    <w:p>
      <w:pPr>
        <w:pStyle w:val="ListBullet"/>
        <w:spacing w:line="240" w:lineRule="auto"/>
        <w:ind w:left="720"/>
      </w:pPr>
      <w:r>
        <w:rPr>
          <w:lang w:val="en_US" w:bidi="en_US"/>
        </w:rPr>
      </w:r>
      <w:r>
        <w:rPr>
          <w:lang w:val="en_US" w:bidi="en_US"/>
        </w:rPr>
        <w:t>When a freewill offering could be given, this was a cause of rejoicing for Israel since it showed that the harvest had been good so that the people had plenty of food.</w:t>
      </w:r>
      <w:r>
        <w:rPr>
          <w:lang w:val="en_US" w:bidi="en_US"/>
        </w:rPr>
      </w:r>
    </w:p>
    <w:p>
      <w:pPr>
        <w:pStyle w:val="ListBullet"/>
        <w:spacing w:line="240" w:lineRule="auto"/>
        <w:ind w:left="720"/>
      </w:pPr>
      <w:r>
        <w:rPr>
          <w:lang w:val="en_US" w:bidi="en_US"/>
        </w:rPr>
      </w:r>
      <w:r>
        <w:rPr>
          <w:lang w:val="en_US" w:bidi="en_US"/>
        </w:rPr>
        <w:t>The book of Ezra describes a different type of freewill offering that was brought for rebuilding the temple. This offering consisted of gold and silver money, as well as bowls and other objects made of gold and silver.</w:t>
      </w:r>
      <w:r>
        <w:rPr>
          <w:lang w:val="en_US" w:bidi="en_US"/>
        </w:rPr>
      </w:r>
      <w:r>
        <w:rPr>
          <w:lang w:val="en_US" w:bidi="en_US"/>
        </w:rPr>
      </w:r>
    </w:p>
    <w:p>
      <w:pPr/>
      <w:r>
        <w:rPr>
          <w:lang w:val="en_US" w:bidi="en_US"/>
        </w:rPr>
      </w:r>
      <w:r>
        <w:rPr>
          <w:lang w:val="en_US" w:bidi="en_US"/>
        </w:rPr>
        <w:t xml:space="preserve">(See also: </w:t>
      </w:r>
      <w:r>
        <w:rPr>
          <w:lang w:val="en_US" w:bidi="en_US"/>
        </w:rPr>
        <w:t>burnt offering</w:t>
      </w:r>
      <w:r>
        <w:rPr>
          <w:lang w:val="en_US" w:bidi="en_US"/>
        </w:rPr>
        <w:t xml:space="preserve">, </w:t>
      </w:r>
      <w:r>
        <w:rPr>
          <w:lang w:val="en_US" w:bidi="en_US"/>
        </w:rPr>
        <w:t>Ezra</w:t>
      </w:r>
      <w:r>
        <w:rPr>
          <w:lang w:val="en_US" w:bidi="en_US"/>
        </w:rPr>
        <w:t xml:space="preserve">, </w:t>
      </w:r>
      <w:r>
        <w:rPr>
          <w:lang w:val="en_US" w:bidi="en_US"/>
        </w:rPr>
        <w:t>feast</w:t>
      </w:r>
      <w:r>
        <w:rPr>
          <w:lang w:val="en_US" w:bidi="en_US"/>
        </w:rPr>
        <w:t xml:space="preserve">, </w:t>
      </w:r>
      <w:r>
        <w:rPr>
          <w:lang w:val="en_US" w:bidi="en_US"/>
        </w:rPr>
        <w:t>grain offering</w:t>
      </w:r>
      <w:r>
        <w:rPr>
          <w:lang w:val="en_US" w:bidi="en_US"/>
        </w:rPr>
        <w:t xml:space="preserve">, </w:t>
      </w:r>
      <w:r>
        <w:rPr>
          <w:lang w:val="en_US" w:bidi="en_US"/>
        </w:rPr>
        <w:t>guilt offering</w:t>
      </w:r>
      <w:r>
        <w:rPr>
          <w:lang w:val="en_US" w:bidi="en_US"/>
        </w:rPr>
        <w:t xml:space="preserve">, </w:t>
      </w:r>
      <w:r>
        <w:rPr>
          <w:lang w:val="en_US" w:bidi="en_US"/>
        </w:rPr>
        <w:t>law</w:t>
      </w:r>
      <w:r>
        <w:rPr>
          <w:lang w:val="en_US" w:bidi="en_US"/>
        </w:rPr>
        <w:t xml:space="preserve">, </w:t>
      </w:r>
      <w:r>
        <w:rPr>
          <w:lang w:val="en_US" w:bidi="en_US"/>
        </w:rPr>
        <w:t>sin offering</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29:6</w:t>
      </w:r>
      <w:r>
        <w:rPr>
          <w:lang w:val="en_US" w:bidi="en_US"/>
        </w:rPr>
      </w:r>
    </w:p>
    <w:p>
      <w:pPr>
        <w:pStyle w:val="ListBullet"/>
        <w:spacing w:line="240" w:lineRule="auto"/>
        <w:ind w:left="720"/>
      </w:pPr>
      <w:r>
        <w:rPr>
          <w:lang w:val="en_US" w:bidi="en_US"/>
        </w:rPr>
      </w:r>
      <w:r>
        <w:rPr>
          <w:lang w:val="en_US" w:bidi="en_US"/>
        </w:rPr>
        <w:t>2 Chronicles 35:7–9</w:t>
      </w:r>
      <w:r>
        <w:rPr>
          <w:lang w:val="en_US" w:bidi="en_US"/>
        </w:rPr>
      </w:r>
    </w:p>
    <w:p>
      <w:pPr>
        <w:pStyle w:val="ListBullet"/>
        <w:spacing w:line="240" w:lineRule="auto"/>
        <w:ind w:left="720"/>
      </w:pPr>
      <w:r>
        <w:rPr>
          <w:lang w:val="en_US" w:bidi="en_US"/>
        </w:rPr>
      </w:r>
      <w:r>
        <w:rPr>
          <w:lang w:val="en_US" w:bidi="en_US"/>
        </w:rPr>
        <w:t>Deuteronomy 12:17</w:t>
      </w:r>
      <w:r>
        <w:rPr>
          <w:lang w:val="en_US" w:bidi="en_US"/>
        </w:rPr>
      </w:r>
    </w:p>
    <w:p>
      <w:pPr>
        <w:pStyle w:val="ListBullet"/>
        <w:spacing w:line="240" w:lineRule="auto"/>
        <w:ind w:left="720"/>
      </w:pPr>
      <w:r>
        <w:rPr>
          <w:lang w:val="en_US" w:bidi="en_US"/>
        </w:rPr>
      </w:r>
      <w:r>
        <w:rPr>
          <w:lang w:val="en_US" w:bidi="en_US"/>
        </w:rPr>
        <w:t>Exodus 36:2–4</w:t>
      </w:r>
      <w:r>
        <w:rPr>
          <w:lang w:val="en_US" w:bidi="en_US"/>
        </w:rPr>
      </w:r>
    </w:p>
    <w:p>
      <w:pPr>
        <w:pStyle w:val="ListBullet"/>
        <w:spacing w:line="240" w:lineRule="auto"/>
        <w:ind w:left="720"/>
      </w:pPr>
      <w:r>
        <w:rPr>
          <w:lang w:val="en_US" w:bidi="en_US"/>
        </w:rPr>
      </w:r>
      <w:r>
        <w:rPr>
          <w:lang w:val="en_US" w:bidi="en_US"/>
        </w:rPr>
        <w:t>Leviticus 7:15–16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H5068, H5071</w:t>
      </w:r>
      <w:r>
        <w:rPr>
          <w:lang w:val="en_US" w:bidi="en_US"/>
        </w:rPr>
      </w:r>
      <w:r>
        <w:rPr>
          <w:lang w:val="en_US" w:bidi="en_US"/>
        </w:rPr>
      </w:r>
      <w:r>
        <w:rPr>
          <w:lang w:val="en_US" w:bidi="en_US"/>
        </w:rPr>
      </w:r>
    </w:p>
    <w:p>
      <w:pPr/>
      <w:r>
        <w:rPr>
          <w:lang w:val="en_US" w:bidi="en_US"/>
        </w:rPr>
      </w:r>
    </w:p>
    <w:p>
      <w:pPr>
        <w:pStyle w:val="Heading2"/>
      </w:pPr>
      <w:r>
        <w:rPr>
          <w:lang w:val="en_US" w:bidi="en_US"/>
        </w:rPr>
        <w:t>fruit, fruitful, unfruitful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“fruit” refers to the part of a plant that can be eaten. Something that is “fruitful” produces a lot of fruit. Something that is “unfruitful” does not produce fruit.</w:t>
      </w:r>
      <w:r>
        <w:rPr>
          <w:lang w:val="en_US" w:bidi="en_US"/>
        </w:rPr>
      </w:r>
      <w:r>
        <w:rPr>
          <w:lang w:val="en_US" w:bidi="en_US"/>
        </w:rPr>
      </w:r>
    </w:p>
    <w:p>
      <w:pPr>
        <w:pStyle w:val="ListBullet"/>
        <w:spacing w:line="240" w:lineRule="auto"/>
        <w:ind w:left="720"/>
      </w:pPr>
      <w:r>
        <w:rPr>
          <w:lang w:val="en_US" w:bidi="en_US"/>
        </w:rPr>
      </w:r>
      <w:r>
        <w:rPr>
          <w:lang w:val="en_US" w:bidi="en_US"/>
        </w:rPr>
        <w:t>In general, the expression “fruit of” refers to anything that comes from or that is produced by something else. For example, the phrase “the fruit of every tree” refers to the fruit that comes from these trees.</w:t>
      </w:r>
      <w:r>
        <w:rPr>
          <w:lang w:val="en_US" w:bidi="en_US"/>
        </w:rPr>
      </w:r>
    </w:p>
    <w:p>
      <w:pPr>
        <w:pStyle w:val="ListBullet"/>
        <w:spacing w:line="240" w:lineRule="auto"/>
        <w:ind w:left="720"/>
      </w:pPr>
      <w:r>
        <w:rPr>
          <w:lang w:val="en_US" w:bidi="en_US"/>
        </w:rPr>
      </w:r>
      <w:r>
        <w:rPr>
          <w:lang w:val="en_US" w:bidi="en_US"/>
        </w:rPr>
        <w:t>The expression “fruit of the land” refers generally to everything that the land produces for people to eat. This includes not only fruits such as grapes or dates, but also vegetables, nuts, and grains.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When the term “fruit” refers to what a specific plant produces, the specific term for the fruit of that plant can be used, otherwise, use a general word for the edible things that plants produce, if possible. In many languages it may be more natural to use the plural “fruits” whenever it refers to more than one fruit.</w:t>
      </w:r>
      <w:r>
        <w:rPr>
          <w:lang w:val="en_US" w:bidi="en_US"/>
        </w:rPr>
      </w:r>
    </w:p>
    <w:p>
      <w:pPr>
        <w:pStyle w:val="ListBullet"/>
        <w:spacing w:line="240" w:lineRule="auto"/>
        <w:ind w:left="720"/>
      </w:pPr>
      <w:r>
        <w:rPr>
          <w:lang w:val="en_US" w:bidi="en_US"/>
        </w:rPr>
      </w:r>
      <w:r>
        <w:rPr>
          <w:lang w:val="en_US" w:bidi="en_US"/>
        </w:rPr>
        <w:t>When used literally, the term “fruitful” could be translated as “producing much fruit.”</w:t>
      </w:r>
      <w:r>
        <w:rPr>
          <w:lang w:val="en_US" w:bidi="en_US"/>
        </w:rPr>
      </w:r>
    </w:p>
    <w:p>
      <w:pPr>
        <w:pStyle w:val="ListBullet"/>
        <w:spacing w:line="240" w:lineRule="auto"/>
        <w:ind w:left="720"/>
      </w:pPr>
      <w:r>
        <w:rPr>
          <w:lang w:val="en_US" w:bidi="en_US"/>
        </w:rPr>
      </w:r>
      <w:r>
        <w:rPr>
          <w:lang w:val="en_US" w:bidi="en_US"/>
        </w:rPr>
        <w:t>The expression “fruit of the land” could also be translated as “food that the land produces” or “food crops that are growing in that region.”</w:t>
      </w:r>
      <w:r>
        <w:rPr>
          <w:lang w:val="en_US" w:bidi="en_US"/>
        </w:rPr>
      </w:r>
    </w:p>
    <w:p>
      <w:pPr>
        <w:pStyle w:val="ListBullet"/>
        <w:spacing w:line="240" w:lineRule="auto"/>
        <w:ind w:left="720"/>
      </w:pPr>
      <w:r>
        <w:rPr>
          <w:lang w:val="en_US" w:bidi="en_US"/>
        </w:rPr>
      </w:r>
      <w:r>
        <w:rPr>
          <w:lang w:val="en_US" w:bidi="en_US"/>
        </w:rPr>
        <w:t>When used literally, the expression “will be more fruitful” could also be translated as “will produce more fruit.”</w:t>
      </w:r>
      <w:r>
        <w:rPr>
          <w:lang w:val="en_US" w:bidi="en_US"/>
        </w:rPr>
      </w:r>
      <w:r>
        <w:rPr>
          <w:lang w:val="en_US" w:bidi="en_US"/>
        </w:rPr>
      </w:r>
    </w:p>
    <w:p>
      <w:pPr/>
      <w:r>
        <w:rPr>
          <w:lang w:val="en_US" w:bidi="en_US"/>
        </w:rPr>
      </w:r>
      <w:r>
        <w:rPr>
          <w:lang w:val="en_US" w:bidi="en_US"/>
        </w:rPr>
        <w:t xml:space="preserve">(See also: </w:t>
      </w:r>
      <w:r>
        <w:rPr>
          <w:lang w:val="en_US" w:bidi="en_US"/>
        </w:rPr>
        <w:t>descendant</w:t>
      </w:r>
      <w:r>
        <w:rPr>
          <w:lang w:val="en_US" w:bidi="en_US"/>
        </w:rPr>
        <w:t xml:space="preserve">, </w:t>
      </w:r>
      <w:r>
        <w:rPr>
          <w:lang w:val="en_US" w:bidi="en_US"/>
        </w:rPr>
        <w:t>grain</w:t>
      </w:r>
      <w:r>
        <w:rPr>
          <w:lang w:val="en_US" w:bidi="en_US"/>
        </w:rPr>
        <w:t xml:space="preserve">, </w:t>
      </w:r>
      <w:r>
        <w:rPr>
          <w:lang w:val="en_US" w:bidi="en_US"/>
        </w:rPr>
        <w:t>grape</w:t>
      </w:r>
      <w:r>
        <w:rPr>
          <w:lang w:val="en_US" w:bidi="en_US"/>
        </w:rPr>
        <w:t xml:space="preserve">, </w:t>
      </w:r>
      <w:r>
        <w:rPr>
          <w:lang w:val="en_US" w:bidi="en_US"/>
        </w:rPr>
        <w:t>Holy Spirit</w:t>
      </w:r>
      <w:r>
        <w:rPr>
          <w:lang w:val="en_US" w:bidi="en_US"/>
        </w:rPr>
        <w:t xml:space="preserve">, </w:t>
      </w:r>
      <w:r>
        <w:rPr>
          <w:lang w:val="en_US" w:bidi="en_US"/>
        </w:rPr>
        <w:t>vine</w:t>
      </w:r>
      <w:r>
        <w:rPr>
          <w:lang w:val="en_US" w:bidi="en_US"/>
        </w:rPr>
        <w:t xml:space="preserve">, </w:t>
      </w:r>
      <w:r>
        <w:rPr>
          <w:lang w:val="en_US" w:bidi="en_US"/>
        </w:rPr>
        <w:t>womb</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1:11</w:t>
      </w:r>
      <w:r>
        <w:rPr>
          <w:lang w:val="en_US" w:bidi="en_US"/>
        </w:rPr>
      </w:r>
    </w:p>
    <w:p>
      <w:pPr>
        <w:pStyle w:val="ListBullet"/>
        <w:spacing w:line="240" w:lineRule="auto"/>
        <w:ind w:left="720"/>
      </w:pPr>
      <w:r>
        <w:rPr>
          <w:lang w:val="en_US" w:bidi="en_US"/>
        </w:rPr>
      </w:r>
      <w:r>
        <w:rPr>
          <w:lang w:val="en_US" w:bidi="en_US"/>
        </w:rPr>
        <w:t>Matthew 7:17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H0004, H1061, H1063, H1069, H2233, H2981, H3581, H3759, H3899, H3978, H4022, H5108, H6509, H6529, H7019, H8393, H8570, G10810, G25900, G25920, G25930, G37030, G50520, G53520</w:t>
      </w:r>
      <w:r>
        <w:rPr>
          <w:lang w:val="en_US" w:bidi="en_US"/>
        </w:rPr>
      </w:r>
      <w:r>
        <w:rPr>
          <w:lang w:val="en_US" w:bidi="en_US"/>
        </w:rPr>
      </w:r>
      <w:r>
        <w:rPr>
          <w:lang w:val="en_US" w:bidi="en_US"/>
        </w:rPr>
      </w:r>
    </w:p>
    <w:p>
      <w:pPr/>
      <w:r>
        <w:rPr>
          <w:lang w:val="en_US" w:bidi="en_US"/>
        </w:rPr>
      </w:r>
    </w:p>
    <w:p>
      <w:pPr>
        <w:pStyle w:val="Heading2"/>
      </w:pPr>
      <w:r>
        <w:rPr>
          <w:lang w:val="en_US" w:bidi="en_US"/>
        </w:rPr>
        <w:t>fulfill, fulfilled, carried out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“fulfill” means to complete or accomplish something that was expected.</w:t>
      </w:r>
      <w:r>
        <w:rPr>
          <w:lang w:val="en_US" w:bidi="en_US"/>
        </w:rPr>
      </w:r>
      <w:r>
        <w:rPr>
          <w:lang w:val="en_US" w:bidi="en_US"/>
        </w:rPr>
      </w:r>
    </w:p>
    <w:p>
      <w:pPr>
        <w:pStyle w:val="ListBullet"/>
        <w:spacing w:line="240" w:lineRule="auto"/>
        <w:ind w:left="720"/>
      </w:pPr>
      <w:r>
        <w:rPr>
          <w:lang w:val="en_US" w:bidi="en_US"/>
        </w:rPr>
      </w:r>
      <w:r>
        <w:rPr>
          <w:lang w:val="en_US" w:bidi="en_US"/>
        </w:rPr>
        <w:t>When a prophecy is fulfilled, it means that God causes to happen what was predicted in the prophecy.</w:t>
      </w:r>
      <w:r>
        <w:rPr>
          <w:lang w:val="en_US" w:bidi="en_US"/>
        </w:rPr>
      </w:r>
    </w:p>
    <w:p>
      <w:pPr>
        <w:pStyle w:val="ListBullet"/>
        <w:spacing w:line="240" w:lineRule="auto"/>
        <w:ind w:left="720"/>
      </w:pPr>
      <w:r>
        <w:rPr>
          <w:lang w:val="en_US" w:bidi="en_US"/>
        </w:rPr>
      </w:r>
      <w:r>
        <w:rPr>
          <w:lang w:val="en_US" w:bidi="en_US"/>
        </w:rPr>
        <w:t>If a person fulfills a promise or a vow, it means that he does what he has promised to do.</w:t>
      </w:r>
      <w:r>
        <w:rPr>
          <w:lang w:val="en_US" w:bidi="en_US"/>
        </w:rPr>
      </w:r>
    </w:p>
    <w:p>
      <w:pPr>
        <w:pStyle w:val="ListBullet"/>
        <w:spacing w:line="240" w:lineRule="auto"/>
        <w:ind w:left="720"/>
      </w:pPr>
      <w:r>
        <w:rPr>
          <w:lang w:val="en_US" w:bidi="en_US"/>
        </w:rPr>
      </w:r>
      <w:r>
        <w:rPr>
          <w:lang w:val="en_US" w:bidi="en_US"/>
        </w:rPr>
        <w:t>To fulfill a responsibility means to do the task that was assigned or required.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“fulfill” could be translated as “accomplish” or “complete” or “cause to happen” or “obey” or “perform.”</w:t>
      </w:r>
      <w:r>
        <w:rPr>
          <w:lang w:val="en_US" w:bidi="en_US"/>
        </w:rPr>
      </w:r>
    </w:p>
    <w:p>
      <w:pPr>
        <w:pStyle w:val="ListBullet"/>
        <w:spacing w:line="240" w:lineRule="auto"/>
        <w:ind w:left="720"/>
      </w:pPr>
      <w:r>
        <w:rPr>
          <w:lang w:val="en_US" w:bidi="en_US"/>
        </w:rPr>
      </w:r>
      <w:r>
        <w:rPr>
          <w:lang w:val="en_US" w:bidi="en_US"/>
        </w:rPr>
        <w:t>The phrase “has been fulfilled” could also be translated as “has come true” or “has happened” or “has taken place.”</w:t>
      </w:r>
      <w:r>
        <w:rPr>
          <w:lang w:val="en_US" w:bidi="en_US"/>
        </w:rPr>
      </w:r>
    </w:p>
    <w:p>
      <w:pPr>
        <w:pStyle w:val="ListBullet"/>
        <w:spacing w:line="240" w:lineRule="auto"/>
        <w:ind w:left="720"/>
      </w:pPr>
      <w:r>
        <w:rPr>
          <w:lang w:val="en_US" w:bidi="en_US"/>
        </w:rPr>
      </w:r>
      <w:r>
        <w:rPr>
          <w:lang w:val="en_US" w:bidi="en_US"/>
        </w:rPr>
        <w:t>Ways to translate “fulfill,” as in “fulfill your ministry,” could include “complete” or “perform” or “practice” or “serve other people as God has called you to do.”</w:t>
      </w:r>
      <w:r>
        <w:rPr>
          <w:lang w:val="en_US" w:bidi="en_US"/>
        </w:rPr>
      </w:r>
      <w:r>
        <w:rPr>
          <w:lang w:val="en_US" w:bidi="en_US"/>
        </w:rPr>
      </w:r>
    </w:p>
    <w:p>
      <w:pPr/>
      <w:r>
        <w:rPr>
          <w:lang w:val="en_US" w:bidi="en_US"/>
        </w:rPr>
      </w:r>
      <w:r>
        <w:rPr>
          <w:lang w:val="en_US" w:bidi="en_US"/>
        </w:rPr>
        <w:t xml:space="preserve">(See also: </w:t>
      </w:r>
      <w:r>
        <w:rPr>
          <w:lang w:val="en_US" w:bidi="en_US"/>
        </w:rPr>
        <w:t>prophet</w:t>
      </w:r>
      <w:r>
        <w:rPr>
          <w:lang w:val="en_US" w:bidi="en_US"/>
        </w:rPr>
        <w:t xml:space="preserve">, </w:t>
      </w:r>
      <w:r>
        <w:rPr>
          <w:lang w:val="en_US" w:bidi="en_US"/>
        </w:rPr>
        <w:t>Christ</w:t>
      </w:r>
      <w:r>
        <w:rPr>
          <w:lang w:val="en_US" w:bidi="en_US"/>
        </w:rPr>
        <w:t xml:space="preserve">, </w:t>
      </w:r>
      <w:r>
        <w:rPr>
          <w:lang w:val="en_US" w:bidi="en_US"/>
        </w:rPr>
        <w:t>minister</w:t>
      </w:r>
      <w:r>
        <w:rPr>
          <w:lang w:val="en_US" w:bidi="en_US"/>
        </w:rPr>
        <w:t>, call)</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2:27</w:t>
      </w:r>
      <w:r>
        <w:rPr>
          <w:lang w:val="en_US" w:bidi="en_US"/>
        </w:rPr>
      </w:r>
    </w:p>
    <w:p>
      <w:pPr>
        <w:pStyle w:val="ListBullet"/>
        <w:spacing w:line="240" w:lineRule="auto"/>
        <w:ind w:left="720"/>
      </w:pPr>
      <w:r>
        <w:rPr>
          <w:lang w:val="en_US" w:bidi="en_US"/>
        </w:rPr>
      </w:r>
      <w:r>
        <w:rPr>
          <w:lang w:val="en_US" w:bidi="en_US"/>
        </w:rPr>
        <w:t>Acts 3:17–18</w:t>
      </w:r>
      <w:r>
        <w:rPr>
          <w:lang w:val="en_US" w:bidi="en_US"/>
        </w:rPr>
      </w:r>
    </w:p>
    <w:p>
      <w:pPr>
        <w:pStyle w:val="ListBullet"/>
        <w:spacing w:line="240" w:lineRule="auto"/>
        <w:ind w:left="720"/>
      </w:pPr>
      <w:r>
        <w:rPr>
          <w:lang w:val="en_US" w:bidi="en_US"/>
        </w:rPr>
      </w:r>
      <w:r>
        <w:rPr>
          <w:lang w:val="en_US" w:bidi="en_US"/>
        </w:rPr>
        <w:t>Leviticus 22:17–19</w:t>
      </w:r>
      <w:r>
        <w:rPr>
          <w:lang w:val="en_US" w:bidi="en_US"/>
        </w:rPr>
      </w:r>
    </w:p>
    <w:p>
      <w:pPr>
        <w:pStyle w:val="ListBullet"/>
        <w:spacing w:line="240" w:lineRule="auto"/>
        <w:ind w:left="720"/>
      </w:pPr>
      <w:r>
        <w:rPr>
          <w:lang w:val="en_US" w:bidi="en_US"/>
        </w:rPr>
      </w:r>
      <w:r>
        <w:rPr>
          <w:lang w:val="en_US" w:bidi="en_US"/>
        </w:rPr>
        <w:t>Luke 4:21</w:t>
      </w:r>
      <w:r>
        <w:rPr>
          <w:lang w:val="en_US" w:bidi="en_US"/>
        </w:rPr>
      </w:r>
    </w:p>
    <w:p>
      <w:pPr>
        <w:pStyle w:val="ListBullet"/>
        <w:spacing w:line="240" w:lineRule="auto"/>
        <w:ind w:left="720"/>
      </w:pPr>
      <w:r>
        <w:rPr>
          <w:lang w:val="en_US" w:bidi="en_US"/>
        </w:rPr>
      </w:r>
      <w:r>
        <w:rPr>
          <w:lang w:val="en_US" w:bidi="en_US"/>
        </w:rPr>
        <w:t>Matthew 1:22–23</w:t>
      </w:r>
      <w:r>
        <w:rPr>
          <w:lang w:val="en_US" w:bidi="en_US"/>
        </w:rPr>
      </w:r>
    </w:p>
    <w:p>
      <w:pPr>
        <w:pStyle w:val="ListBullet"/>
        <w:spacing w:line="240" w:lineRule="auto"/>
        <w:ind w:left="720"/>
      </w:pPr>
      <w:r>
        <w:rPr>
          <w:lang w:val="en_US" w:bidi="en_US"/>
        </w:rPr>
      </w:r>
      <w:r>
        <w:rPr>
          <w:lang w:val="en_US" w:bidi="en_US"/>
        </w:rPr>
        <w:t>Matthew 5:17</w:t>
      </w:r>
      <w:r>
        <w:rPr>
          <w:lang w:val="en_US" w:bidi="en_US"/>
        </w:rPr>
      </w:r>
    </w:p>
    <w:p>
      <w:pPr>
        <w:pStyle w:val="ListBullet"/>
        <w:spacing w:line="240" w:lineRule="auto"/>
        <w:ind w:left="720"/>
      </w:pPr>
      <w:r>
        <w:rPr>
          <w:lang w:val="en_US" w:bidi="en_US"/>
        </w:rPr>
      </w:r>
      <w:r>
        <w:rPr>
          <w:lang w:val="en_US" w:bidi="en_US"/>
        </w:rPr>
        <w:t>Psalms 116:12–15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24:4</w:t>
      </w:r>
      <w:r>
        <w:rPr>
          <w:lang w:val="en_US" w:bidi="en_US"/>
        </w:rPr>
        <w:t xml:space="preserve"> John </w:t>
      </w:r>
      <w:r>
        <w:rPr>
          <w:b/>
          <w:lang w:val="en_US" w:bidi="en_US"/>
        </w:rPr>
        <w:t>fulfilled</w:t>
      </w:r>
      <w:r>
        <w:rPr>
          <w:lang w:val="en_US" w:bidi="en_US"/>
        </w:rPr>
        <w:t xml:space="preserve"> what the prophets said, “See I send my messenger ahead of you, who will prepare your way.”</w:t>
      </w:r>
      <w:r>
        <w:rPr>
          <w:lang w:val="en_US" w:bidi="en_US"/>
        </w:rPr>
      </w:r>
    </w:p>
    <w:p>
      <w:pPr>
        <w:pStyle w:val="ListBullet"/>
        <w:spacing w:line="240" w:lineRule="auto"/>
        <w:ind w:left="720"/>
      </w:pPr>
      <w:r>
        <w:rPr>
          <w:lang w:val="en_US" w:bidi="en_US"/>
        </w:rPr>
      </w:r>
      <w:r>
        <w:rPr>
          <w:b/>
          <w:lang w:val="en_US" w:bidi="en_US"/>
        </w:rPr>
        <w:t>40:3</w:t>
      </w:r>
      <w:r>
        <w:rPr>
          <w:lang w:val="en_US" w:bidi="en_US"/>
        </w:rPr>
        <w:t xml:space="preserve"> The soldiers gambled for Jesus’ clothing. When they did this, they </w:t>
      </w:r>
      <w:r>
        <w:rPr>
          <w:b/>
          <w:lang w:val="en_US" w:bidi="en_US"/>
        </w:rPr>
        <w:t>fulfilled</w:t>
      </w:r>
      <w:r>
        <w:rPr>
          <w:lang w:val="en_US" w:bidi="en_US"/>
        </w:rPr>
        <w:t xml:space="preserve"> a prophecy that said, “They divided my garments among them, and gambled for my clothing.”</w:t>
      </w:r>
      <w:r>
        <w:rPr>
          <w:lang w:val="en_US" w:bidi="en_US"/>
        </w:rPr>
      </w:r>
    </w:p>
    <w:p>
      <w:pPr>
        <w:pStyle w:val="ListBullet"/>
        <w:spacing w:line="240" w:lineRule="auto"/>
        <w:ind w:left="720"/>
      </w:pPr>
      <w:r>
        <w:rPr>
          <w:lang w:val="en_US" w:bidi="en_US"/>
        </w:rPr>
      </w:r>
      <w:r>
        <w:rPr>
          <w:b/>
          <w:lang w:val="en_US" w:bidi="en_US"/>
        </w:rPr>
        <w:t>42:7</w:t>
      </w:r>
      <w:r>
        <w:rPr>
          <w:lang w:val="en_US" w:bidi="en_US"/>
        </w:rPr>
        <w:t xml:space="preserve"> Jesus said, “I told you that everything written about me in God’s word must be </w:t>
      </w:r>
      <w:r>
        <w:rPr>
          <w:b/>
          <w:lang w:val="en_US" w:bidi="en_US"/>
        </w:rPr>
        <w:t>fulfilled</w:t>
      </w:r>
      <w:r>
        <w:rPr>
          <w:lang w:val="en_US" w:bidi="en_US"/>
        </w:rPr>
        <w:t>.”</w:t>
      </w:r>
      <w:r>
        <w:rPr>
          <w:lang w:val="en_US" w:bidi="en_US"/>
        </w:rPr>
      </w:r>
    </w:p>
    <w:p>
      <w:pPr>
        <w:pStyle w:val="ListBullet"/>
        <w:spacing w:line="240" w:lineRule="auto"/>
        <w:ind w:left="720"/>
      </w:pPr>
      <w:r>
        <w:rPr>
          <w:lang w:val="en_US" w:bidi="en_US"/>
        </w:rPr>
      </w:r>
      <w:r>
        <w:rPr>
          <w:b/>
          <w:lang w:val="en_US" w:bidi="en_US"/>
        </w:rPr>
        <w:t>43:5</w:t>
      </w:r>
      <w:r>
        <w:rPr>
          <w:lang w:val="en_US" w:bidi="en_US"/>
        </w:rPr>
        <w:t xml:space="preserve"> “This </w:t>
      </w:r>
      <w:r>
        <w:rPr>
          <w:b/>
          <w:lang w:val="en_US" w:bidi="en_US"/>
        </w:rPr>
        <w:t>fulfills</w:t>
      </w:r>
      <w:r>
        <w:rPr>
          <w:lang w:val="en_US" w:bidi="en_US"/>
        </w:rPr>
        <w:t xml:space="preserve"> the prophecy made by the prophet Joel in which God said, ‘In the last days, I will pour out my Spirit.’”</w:t>
      </w:r>
      <w:r>
        <w:rPr>
          <w:lang w:val="en_US" w:bidi="en_US"/>
        </w:rPr>
      </w:r>
    </w:p>
    <w:p>
      <w:pPr>
        <w:pStyle w:val="ListBullet"/>
        <w:spacing w:line="240" w:lineRule="auto"/>
        <w:ind w:left="720"/>
      </w:pPr>
      <w:r>
        <w:rPr>
          <w:lang w:val="en_US" w:bidi="en_US"/>
        </w:rPr>
      </w:r>
      <w:r>
        <w:rPr>
          <w:b/>
          <w:lang w:val="en_US" w:bidi="en_US"/>
        </w:rPr>
        <w:t>43:7</w:t>
      </w:r>
      <w:r>
        <w:rPr>
          <w:lang w:val="en_US" w:bidi="en_US"/>
        </w:rPr>
        <w:t xml:space="preserve"> “This </w:t>
      </w:r>
      <w:r>
        <w:rPr>
          <w:b/>
          <w:lang w:val="en_US" w:bidi="en_US"/>
        </w:rPr>
        <w:t>fulfills</w:t>
      </w:r>
      <w:r>
        <w:rPr>
          <w:lang w:val="en_US" w:bidi="en_US"/>
        </w:rPr>
        <w:t xml:space="preserve"> the prophecy which says, ‘You will not let your Holy One rot in the grave.’”</w:t>
      </w:r>
      <w:r>
        <w:rPr>
          <w:lang w:val="en_US" w:bidi="en_US"/>
        </w:rPr>
      </w:r>
    </w:p>
    <w:p>
      <w:pPr>
        <w:pStyle w:val="ListBullet"/>
        <w:spacing w:line="240" w:lineRule="auto"/>
        <w:ind w:left="720"/>
      </w:pPr>
      <w:r>
        <w:rPr>
          <w:lang w:val="en_US" w:bidi="en_US"/>
        </w:rPr>
      </w:r>
      <w:r>
        <w:rPr>
          <w:b/>
          <w:lang w:val="en_US" w:bidi="en_US"/>
        </w:rPr>
        <w:t>44:5</w:t>
      </w:r>
      <w:r>
        <w:rPr>
          <w:lang w:val="en_US" w:bidi="en_US"/>
        </w:rPr>
        <w:t xml:space="preserve"> “Although you did not understand what you were doing, God used your actions to </w:t>
      </w:r>
      <w:r>
        <w:rPr>
          <w:b/>
          <w:lang w:val="en_US" w:bidi="en_US"/>
        </w:rPr>
        <w:t>fulfill</w:t>
      </w:r>
      <w:r>
        <w:rPr>
          <w:lang w:val="en_US" w:bidi="en_US"/>
        </w:rPr>
        <w:t xml:space="preserve"> the prophecies that the Messiah would suffer and die.”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H1214, H5487, G10960, G41380</w:t>
      </w:r>
      <w:r>
        <w:rPr>
          <w:lang w:val="en_US" w:bidi="en_US"/>
        </w:rPr>
      </w:r>
      <w:r>
        <w:rPr>
          <w:lang w:val="en_US" w:bidi="en_US"/>
        </w:rPr>
      </w:r>
      <w:r>
        <w:rPr>
          <w:lang w:val="en_US" w:bidi="en_US"/>
        </w:rPr>
      </w:r>
    </w:p>
    <w:p>
      <w:pPr/>
      <w:r>
        <w:rPr>
          <w:lang w:val="en_US" w:bidi="en_US"/>
        </w:rPr>
      </w:r>
    </w:p>
    <w:p>
      <w:pPr>
        <w:pStyle w:val="Heading2"/>
      </w:pPr>
      <w:r>
        <w:rPr>
          <w:lang w:val="en_US" w:bidi="en_US"/>
        </w:rPr>
        <w:t>furnace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furnace was a very large oven used for heating objects to a high temperature.</w:t>
      </w:r>
      <w:r>
        <w:rPr>
          <w:lang w:val="en_US" w:bidi="en_US"/>
        </w:rPr>
      </w:r>
      <w:r>
        <w:rPr>
          <w:lang w:val="en_US" w:bidi="en_US"/>
        </w:rPr>
      </w:r>
    </w:p>
    <w:p>
      <w:pPr>
        <w:pStyle w:val="ListBullet"/>
        <w:spacing w:line="240" w:lineRule="auto"/>
        <w:ind w:left="720"/>
      </w:pPr>
      <w:r>
        <w:rPr>
          <w:lang w:val="en_US" w:bidi="en_US"/>
        </w:rPr>
      </w:r>
      <w:r>
        <w:rPr>
          <w:lang w:val="en_US" w:bidi="en_US"/>
        </w:rPr>
        <w:t>In ancient times, most furnaces were used for melting metals to make objects such as cooking pots, jewelry, weapons, and idols.</w:t>
      </w:r>
      <w:r>
        <w:rPr>
          <w:lang w:val="en_US" w:bidi="en_US"/>
        </w:rPr>
      </w:r>
    </w:p>
    <w:p>
      <w:pPr>
        <w:pStyle w:val="ListBullet"/>
        <w:spacing w:line="240" w:lineRule="auto"/>
        <w:ind w:left="720"/>
      </w:pPr>
      <w:r>
        <w:rPr>
          <w:lang w:val="en_US" w:bidi="en_US"/>
        </w:rPr>
      </w:r>
      <w:r>
        <w:rPr>
          <w:lang w:val="en_US" w:bidi="en_US"/>
        </w:rPr>
        <w:t>Furnaces were also used in the making of clay pottery.</w:t>
      </w:r>
      <w:r>
        <w:rPr>
          <w:lang w:val="en_US" w:bidi="en_US"/>
        </w:rPr>
      </w:r>
    </w:p>
    <w:p>
      <w:pPr>
        <w:pStyle w:val="ListBullet"/>
        <w:spacing w:line="240" w:lineRule="auto"/>
        <w:ind w:left="720"/>
      </w:pPr>
      <w:r>
        <w:rPr>
          <w:lang w:val="en_US" w:bidi="en_US"/>
        </w:rPr>
      </w:r>
      <w:r>
        <w:rPr>
          <w:lang w:val="en_US" w:bidi="en_US"/>
        </w:rPr>
        <w:t>Sometimes a furnace is referred to figuratively to explain that something is very hot.</w:t>
      </w:r>
      <w:r>
        <w:rPr>
          <w:lang w:val="en_US" w:bidi="en_US"/>
        </w:rPr>
      </w:r>
      <w:r>
        <w:rPr>
          <w:lang w:val="en_US" w:bidi="en_US"/>
        </w:rPr>
      </w:r>
    </w:p>
    <w:p>
      <w:pPr/>
      <w:r>
        <w:rPr>
          <w:lang w:val="en_US" w:bidi="en_US"/>
        </w:rPr>
      </w:r>
      <w:r>
        <w:rPr>
          <w:lang w:val="en_US" w:bidi="en_US"/>
        </w:rPr>
        <w:t xml:space="preserve">(See also: </w:t>
      </w:r>
      <w:r>
        <w:rPr>
          <w:lang w:val="en_US" w:bidi="en_US"/>
        </w:rPr>
        <w:t>false god</w:t>
      </w:r>
      <w:r>
        <w:rPr>
          <w:lang w:val="en_US" w:bidi="en_US"/>
        </w:rPr>
        <w:t xml:space="preserve">, </w:t>
      </w:r>
      <w:r>
        <w:rPr>
          <w:lang w:val="en_US" w:bidi="en_US"/>
        </w:rPr>
        <w:t>image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8:51</w:t>
      </w:r>
      <w:r>
        <w:rPr>
          <w:lang w:val="en_US" w:bidi="en_US"/>
        </w:rPr>
      </w:r>
    </w:p>
    <w:p>
      <w:pPr>
        <w:pStyle w:val="ListBullet"/>
        <w:spacing w:line="240" w:lineRule="auto"/>
        <w:ind w:left="720"/>
      </w:pPr>
      <w:r>
        <w:rPr>
          <w:lang w:val="en_US" w:bidi="en_US"/>
        </w:rPr>
      </w:r>
      <w:r>
        <w:rPr>
          <w:lang w:val="en_US" w:bidi="en_US"/>
        </w:rPr>
        <w:t>Genesis 19:28</w:t>
      </w:r>
      <w:r>
        <w:rPr>
          <w:lang w:val="en_US" w:bidi="en_US"/>
        </w:rPr>
      </w:r>
    </w:p>
    <w:p>
      <w:pPr>
        <w:pStyle w:val="ListBullet"/>
        <w:spacing w:line="240" w:lineRule="auto"/>
        <w:ind w:left="720"/>
      </w:pPr>
      <w:r>
        <w:rPr>
          <w:lang w:val="en_US" w:bidi="en_US"/>
        </w:rPr>
      </w:r>
      <w:r>
        <w:rPr>
          <w:lang w:val="en_US" w:bidi="en_US"/>
        </w:rPr>
        <w:t>Proverbs 17:3</w:t>
      </w:r>
      <w:r>
        <w:rPr>
          <w:lang w:val="en_US" w:bidi="en_US"/>
        </w:rPr>
      </w:r>
    </w:p>
    <w:p>
      <w:pPr>
        <w:pStyle w:val="ListBullet"/>
        <w:spacing w:line="240" w:lineRule="auto"/>
        <w:ind w:left="720"/>
      </w:pPr>
      <w:r>
        <w:rPr>
          <w:lang w:val="en_US" w:bidi="en_US"/>
        </w:rPr>
      </w:r>
      <w:r>
        <w:rPr>
          <w:lang w:val="en_US" w:bidi="en_US"/>
        </w:rPr>
        <w:t>Psalms 21:9</w:t>
      </w:r>
      <w:r>
        <w:rPr>
          <w:lang w:val="en_US" w:bidi="en_US"/>
        </w:rPr>
      </w:r>
    </w:p>
    <w:p>
      <w:pPr>
        <w:pStyle w:val="ListBullet"/>
        <w:spacing w:line="240" w:lineRule="auto"/>
        <w:ind w:left="720"/>
      </w:pPr>
      <w:r>
        <w:rPr>
          <w:lang w:val="en_US" w:bidi="en_US"/>
        </w:rPr>
      </w:r>
      <w:r>
        <w:rPr>
          <w:lang w:val="en_US" w:bidi="en_US"/>
        </w:rPr>
        <w:t>Revelation 9:2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H0861, H3536, H3564, H5948, H8574, G25750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