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21EF6" w14:textId="77777777" w:rsidR="001D33E4" w:rsidRPr="008A591F" w:rsidRDefault="001D33E4" w:rsidP="00AC6D9F">
      <w:pPr>
        <w:jc w:val="center"/>
        <w:rPr>
          <w:sz w:val="28"/>
          <w:szCs w:val="28"/>
        </w:rPr>
      </w:pPr>
    </w:p>
    <w:p w14:paraId="0EBAA873" w14:textId="77777777" w:rsidR="001D33E4" w:rsidRDefault="001D33E4" w:rsidP="00AC6D9F">
      <w:pPr>
        <w:jc w:val="center"/>
        <w:rPr>
          <w:sz w:val="52"/>
          <w:szCs w:val="52"/>
        </w:rPr>
      </w:pPr>
    </w:p>
    <w:p w14:paraId="29DCF887" w14:textId="77777777" w:rsidR="001D33E4" w:rsidRDefault="001D33E4" w:rsidP="00AC6D9F">
      <w:pPr>
        <w:jc w:val="center"/>
        <w:rPr>
          <w:sz w:val="52"/>
          <w:szCs w:val="52"/>
        </w:rPr>
      </w:pPr>
    </w:p>
    <w:p w14:paraId="1D372817" w14:textId="77777777" w:rsidR="001D33E4" w:rsidRDefault="001D33E4" w:rsidP="00AC6D9F">
      <w:pPr>
        <w:jc w:val="center"/>
        <w:rPr>
          <w:sz w:val="52"/>
          <w:szCs w:val="52"/>
        </w:rPr>
      </w:pPr>
    </w:p>
    <w:p w14:paraId="6809B40C" w14:textId="77777777" w:rsidR="001D33E4" w:rsidRDefault="001D33E4" w:rsidP="00AC6D9F">
      <w:pPr>
        <w:jc w:val="center"/>
        <w:rPr>
          <w:sz w:val="52"/>
          <w:szCs w:val="52"/>
        </w:rPr>
      </w:pPr>
    </w:p>
    <w:p w14:paraId="574D2B51" w14:textId="77777777" w:rsidR="001D33E4" w:rsidRDefault="001D33E4" w:rsidP="00AC6D9F">
      <w:pPr>
        <w:jc w:val="center"/>
        <w:rPr>
          <w:sz w:val="52"/>
          <w:szCs w:val="52"/>
        </w:rPr>
      </w:pPr>
    </w:p>
    <w:p w14:paraId="46839F09" w14:textId="77777777" w:rsidR="001D33E4" w:rsidRDefault="001D33E4" w:rsidP="00AC6D9F">
      <w:pPr>
        <w:jc w:val="center"/>
        <w:rPr>
          <w:sz w:val="52"/>
          <w:szCs w:val="52"/>
        </w:rPr>
      </w:pPr>
    </w:p>
    <w:p w14:paraId="42790997" w14:textId="77777777" w:rsidR="00026FF1" w:rsidRPr="001D33E4" w:rsidRDefault="00AC6D9F" w:rsidP="00AC6D9F">
      <w:pPr>
        <w:jc w:val="center"/>
        <w:rPr>
          <w:sz w:val="52"/>
          <w:szCs w:val="52"/>
        </w:rPr>
      </w:pPr>
      <w:r w:rsidRPr="001D33E4">
        <w:rPr>
          <w:sz w:val="52"/>
          <w:szCs w:val="52"/>
        </w:rPr>
        <w:t>Medical Bioinformatics</w:t>
      </w:r>
    </w:p>
    <w:p w14:paraId="3871C038" w14:textId="77777777" w:rsidR="001D33E4" w:rsidRDefault="001D33E4" w:rsidP="00AC6D9F">
      <w:pPr>
        <w:jc w:val="center"/>
        <w:rPr>
          <w:sz w:val="52"/>
          <w:szCs w:val="52"/>
        </w:rPr>
      </w:pPr>
      <w:r w:rsidRPr="001D33E4">
        <w:rPr>
          <w:sz w:val="52"/>
          <w:szCs w:val="52"/>
        </w:rPr>
        <w:t>Project</w:t>
      </w:r>
    </w:p>
    <w:p w14:paraId="7EE8006D" w14:textId="77777777" w:rsidR="001D33E4" w:rsidRPr="001D33E4" w:rsidRDefault="001D33E4" w:rsidP="00AC6D9F">
      <w:pPr>
        <w:jc w:val="center"/>
        <w:rPr>
          <w:sz w:val="52"/>
          <w:szCs w:val="52"/>
        </w:rPr>
      </w:pPr>
    </w:p>
    <w:p w14:paraId="25655EDE" w14:textId="77777777" w:rsidR="00AC6D9F" w:rsidRDefault="001D33E4" w:rsidP="00AC6D9F">
      <w:pPr>
        <w:jc w:val="center"/>
      </w:pPr>
      <w:r>
        <w:t>SS15</w:t>
      </w:r>
    </w:p>
    <w:p w14:paraId="3CF53B7F" w14:textId="77777777" w:rsidR="001D33E4" w:rsidRDefault="001D33E4" w:rsidP="00AC6D9F">
      <w:pPr>
        <w:jc w:val="center"/>
      </w:pPr>
      <w:r>
        <w:t xml:space="preserve">Stefan Jacob &amp; Zarin Shakibaei  </w:t>
      </w:r>
    </w:p>
    <w:p w14:paraId="0D8E946C" w14:textId="77777777" w:rsidR="00610951" w:rsidRDefault="00610951" w:rsidP="00AC6D9F">
      <w:pPr>
        <w:jc w:val="center"/>
      </w:pPr>
    </w:p>
    <w:p w14:paraId="31E0AB5B" w14:textId="77777777" w:rsidR="00610951" w:rsidRDefault="00610951" w:rsidP="00AC6D9F">
      <w:pPr>
        <w:jc w:val="center"/>
      </w:pPr>
    </w:p>
    <w:p w14:paraId="131A9DC6" w14:textId="77777777" w:rsidR="00610951" w:rsidRDefault="00610951" w:rsidP="00AC6D9F">
      <w:pPr>
        <w:jc w:val="center"/>
      </w:pPr>
    </w:p>
    <w:p w14:paraId="7F2374FD" w14:textId="77777777" w:rsidR="00610951" w:rsidRDefault="00610951" w:rsidP="00AC6D9F">
      <w:pPr>
        <w:jc w:val="center"/>
      </w:pPr>
    </w:p>
    <w:p w14:paraId="0E4C19BB" w14:textId="77777777" w:rsidR="00610951" w:rsidRDefault="00610951" w:rsidP="00AC6D9F">
      <w:pPr>
        <w:jc w:val="center"/>
      </w:pPr>
    </w:p>
    <w:p w14:paraId="1883CC50" w14:textId="77777777" w:rsidR="00610951" w:rsidRDefault="00610951" w:rsidP="00AC6D9F">
      <w:pPr>
        <w:jc w:val="center"/>
      </w:pPr>
    </w:p>
    <w:p w14:paraId="1341E771" w14:textId="77777777" w:rsidR="00610951" w:rsidRDefault="00610951" w:rsidP="00AC6D9F">
      <w:pPr>
        <w:jc w:val="center"/>
      </w:pPr>
    </w:p>
    <w:p w14:paraId="62588D60" w14:textId="77777777" w:rsidR="00610951" w:rsidRDefault="00610951" w:rsidP="00AC6D9F">
      <w:pPr>
        <w:jc w:val="center"/>
      </w:pPr>
    </w:p>
    <w:p w14:paraId="7A3485F8" w14:textId="77777777" w:rsidR="00610951" w:rsidRDefault="00610951" w:rsidP="00AC6D9F">
      <w:pPr>
        <w:jc w:val="center"/>
      </w:pPr>
    </w:p>
    <w:p w14:paraId="4C048317" w14:textId="77777777" w:rsidR="00610951" w:rsidRDefault="00610951" w:rsidP="00AC6D9F">
      <w:pPr>
        <w:jc w:val="center"/>
      </w:pPr>
    </w:p>
    <w:p w14:paraId="6425D6E8" w14:textId="77777777" w:rsidR="00610951" w:rsidRDefault="00610951" w:rsidP="00AC6D9F">
      <w:pPr>
        <w:jc w:val="center"/>
      </w:pPr>
    </w:p>
    <w:p w14:paraId="1AB25C0C" w14:textId="77777777" w:rsidR="00610951" w:rsidRDefault="00610951" w:rsidP="00AC6D9F">
      <w:pPr>
        <w:jc w:val="center"/>
      </w:pPr>
    </w:p>
    <w:p w14:paraId="47820310" w14:textId="77777777" w:rsidR="00610951" w:rsidRDefault="00610951" w:rsidP="00AC6D9F">
      <w:pPr>
        <w:jc w:val="center"/>
      </w:pPr>
    </w:p>
    <w:p w14:paraId="61BC5A52" w14:textId="77777777" w:rsidR="00610951" w:rsidRDefault="00610951" w:rsidP="00AC6D9F">
      <w:pPr>
        <w:jc w:val="center"/>
      </w:pPr>
    </w:p>
    <w:p w14:paraId="11E1F002" w14:textId="77777777" w:rsidR="00610951" w:rsidRDefault="00610951" w:rsidP="00AC6D9F">
      <w:pPr>
        <w:jc w:val="center"/>
      </w:pPr>
    </w:p>
    <w:p w14:paraId="23C125A4" w14:textId="77777777" w:rsidR="00610951" w:rsidRDefault="00610951" w:rsidP="00AC6D9F">
      <w:pPr>
        <w:jc w:val="center"/>
      </w:pPr>
    </w:p>
    <w:p w14:paraId="43CDBECC" w14:textId="77777777" w:rsidR="00610951" w:rsidRDefault="00610951" w:rsidP="00AC6D9F">
      <w:pPr>
        <w:jc w:val="center"/>
      </w:pPr>
    </w:p>
    <w:p w14:paraId="471D771E" w14:textId="77777777" w:rsidR="00610951" w:rsidRDefault="00610951" w:rsidP="00AC6D9F">
      <w:pPr>
        <w:jc w:val="center"/>
      </w:pPr>
    </w:p>
    <w:p w14:paraId="506FA006" w14:textId="77777777" w:rsidR="00610951" w:rsidRDefault="00610951" w:rsidP="00AC6D9F">
      <w:pPr>
        <w:jc w:val="center"/>
      </w:pPr>
    </w:p>
    <w:p w14:paraId="655AF61F" w14:textId="77777777" w:rsidR="00610951" w:rsidRDefault="00610951" w:rsidP="00AC6D9F">
      <w:pPr>
        <w:jc w:val="center"/>
      </w:pPr>
    </w:p>
    <w:p w14:paraId="6DA0EB56" w14:textId="77777777" w:rsidR="00610951" w:rsidRDefault="00610951" w:rsidP="00AC6D9F">
      <w:pPr>
        <w:jc w:val="center"/>
      </w:pPr>
    </w:p>
    <w:p w14:paraId="5171278B" w14:textId="6F1058E6" w:rsidR="00610951" w:rsidRDefault="00F2420B" w:rsidP="00610951">
      <w:pPr>
        <w:rPr>
          <w:sz w:val="48"/>
          <w:szCs w:val="48"/>
        </w:rPr>
      </w:pPr>
      <w:r w:rsidRPr="00F2420B">
        <w:rPr>
          <w:sz w:val="48"/>
          <w:szCs w:val="48"/>
        </w:rPr>
        <w:lastRenderedPageBreak/>
        <w:t>Outline</w:t>
      </w:r>
    </w:p>
    <w:p w14:paraId="101041C5" w14:textId="77777777" w:rsidR="00F2420B" w:rsidRDefault="00F2420B" w:rsidP="00610951">
      <w:pPr>
        <w:rPr>
          <w:sz w:val="48"/>
          <w:szCs w:val="48"/>
        </w:rPr>
      </w:pPr>
    </w:p>
    <w:p w14:paraId="365CB2C9" w14:textId="77777777" w:rsidR="00302EC8" w:rsidRDefault="00302EC8" w:rsidP="00610951">
      <w:pPr>
        <w:rPr>
          <w:sz w:val="48"/>
          <w:szCs w:val="48"/>
        </w:rPr>
      </w:pPr>
    </w:p>
    <w:p w14:paraId="1D43A196" w14:textId="77777777" w:rsidR="00302EC8" w:rsidRDefault="00302EC8" w:rsidP="00610951">
      <w:pPr>
        <w:rPr>
          <w:sz w:val="48"/>
          <w:szCs w:val="48"/>
        </w:rPr>
      </w:pPr>
    </w:p>
    <w:p w14:paraId="469AC5CB" w14:textId="77777777" w:rsidR="00302EC8" w:rsidRDefault="00302EC8" w:rsidP="00610951">
      <w:pPr>
        <w:rPr>
          <w:sz w:val="48"/>
          <w:szCs w:val="48"/>
        </w:rPr>
      </w:pPr>
    </w:p>
    <w:p w14:paraId="5AB7EEEB" w14:textId="77777777" w:rsidR="00F2420B" w:rsidRDefault="00F2420B" w:rsidP="00610951">
      <w:pPr>
        <w:rPr>
          <w:sz w:val="48"/>
          <w:szCs w:val="48"/>
        </w:rPr>
      </w:pPr>
    </w:p>
    <w:p w14:paraId="5D558ABB" w14:textId="77777777" w:rsidR="00F2420B" w:rsidRDefault="00F2420B" w:rsidP="00610951">
      <w:pPr>
        <w:rPr>
          <w:sz w:val="48"/>
          <w:szCs w:val="48"/>
        </w:rPr>
      </w:pPr>
    </w:p>
    <w:p w14:paraId="3AC424DB" w14:textId="484FE9B8" w:rsidR="00F2420B" w:rsidRDefault="00F2420B" w:rsidP="00F24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35B80E36" w14:textId="77777777" w:rsidR="00F2420B" w:rsidRDefault="00F2420B" w:rsidP="00F2420B">
      <w:pPr>
        <w:pStyle w:val="ListParagraph"/>
        <w:rPr>
          <w:sz w:val="28"/>
          <w:szCs w:val="28"/>
        </w:rPr>
      </w:pPr>
    </w:p>
    <w:p w14:paraId="0EFFC930" w14:textId="4DB3F1C2" w:rsidR="00F2420B" w:rsidRPr="00302EC8" w:rsidRDefault="00F2420B" w:rsidP="00F24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</w:p>
    <w:p w14:paraId="71060521" w14:textId="77777777" w:rsidR="00F2420B" w:rsidRDefault="00F2420B" w:rsidP="00F2420B">
      <w:pPr>
        <w:pStyle w:val="ListParagraph"/>
        <w:rPr>
          <w:sz w:val="28"/>
          <w:szCs w:val="28"/>
        </w:rPr>
      </w:pPr>
    </w:p>
    <w:p w14:paraId="3CC6252A" w14:textId="647B2DD9" w:rsidR="00F2420B" w:rsidRDefault="00F2420B" w:rsidP="00F24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Methods</w:t>
      </w:r>
    </w:p>
    <w:p w14:paraId="1302A130" w14:textId="77777777" w:rsidR="00F2420B" w:rsidRDefault="00F2420B" w:rsidP="00F2420B">
      <w:pPr>
        <w:pStyle w:val="ListParagraph"/>
        <w:rPr>
          <w:sz w:val="28"/>
          <w:szCs w:val="28"/>
        </w:rPr>
      </w:pPr>
    </w:p>
    <w:p w14:paraId="649AC0BC" w14:textId="1184CBB2" w:rsidR="00F2420B" w:rsidRDefault="00F2420B" w:rsidP="00F24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Results</w:t>
      </w:r>
    </w:p>
    <w:p w14:paraId="66EE69A1" w14:textId="77777777" w:rsidR="00F2420B" w:rsidRPr="00302EC8" w:rsidRDefault="00F2420B" w:rsidP="00302EC8">
      <w:pPr>
        <w:rPr>
          <w:sz w:val="28"/>
          <w:szCs w:val="28"/>
        </w:rPr>
      </w:pPr>
    </w:p>
    <w:p w14:paraId="1FE0E383" w14:textId="2E871A7F" w:rsidR="00F2420B" w:rsidRDefault="00F2420B" w:rsidP="00F24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34A5A306" w14:textId="023E5414" w:rsidR="00302EC8" w:rsidRDefault="00302EC8" w:rsidP="00F2420B">
      <w:pPr>
        <w:pStyle w:val="ListParagraph"/>
        <w:rPr>
          <w:sz w:val="28"/>
          <w:szCs w:val="28"/>
        </w:rPr>
      </w:pPr>
    </w:p>
    <w:p w14:paraId="2C2C30E6" w14:textId="77777777" w:rsidR="00302EC8" w:rsidRDefault="00302E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86036D" w14:textId="7E7CE1B8" w:rsidR="00F2420B" w:rsidRDefault="002C0FB1" w:rsidP="002C0FB1">
      <w:pPr>
        <w:pStyle w:val="ListParagraph"/>
        <w:numPr>
          <w:ilvl w:val="0"/>
          <w:numId w:val="2"/>
        </w:numPr>
        <w:ind w:right="432"/>
        <w:rPr>
          <w:sz w:val="40"/>
          <w:szCs w:val="40"/>
        </w:rPr>
      </w:pPr>
      <w:r>
        <w:rPr>
          <w:sz w:val="40"/>
          <w:szCs w:val="40"/>
        </w:rPr>
        <w:t>Introduction</w:t>
      </w:r>
    </w:p>
    <w:p w14:paraId="4306FF4C" w14:textId="77777777" w:rsidR="002C0FB1" w:rsidRDefault="002C0FB1" w:rsidP="002C0FB1">
      <w:pPr>
        <w:ind w:left="576" w:right="432"/>
        <w:rPr>
          <w:sz w:val="28"/>
          <w:szCs w:val="28"/>
        </w:rPr>
      </w:pPr>
    </w:p>
    <w:p w14:paraId="5FD92D12" w14:textId="77777777" w:rsidR="002C0FB1" w:rsidRDefault="002C0FB1" w:rsidP="002C0FB1">
      <w:pPr>
        <w:ind w:left="576" w:right="432"/>
        <w:rPr>
          <w:sz w:val="28"/>
          <w:szCs w:val="28"/>
        </w:rPr>
      </w:pPr>
    </w:p>
    <w:p w14:paraId="29A2FEB5" w14:textId="77777777" w:rsidR="002C0FB1" w:rsidRDefault="002C0FB1" w:rsidP="002C0FB1">
      <w:pPr>
        <w:ind w:left="576" w:right="432"/>
        <w:rPr>
          <w:sz w:val="28"/>
          <w:szCs w:val="28"/>
        </w:rPr>
      </w:pPr>
    </w:p>
    <w:p w14:paraId="6D122032" w14:textId="1FE2FAC9" w:rsidR="00A51020" w:rsidRDefault="00A51020" w:rsidP="002C0FB1">
      <w:pPr>
        <w:ind w:left="576" w:right="432"/>
        <w:rPr>
          <w:sz w:val="28"/>
          <w:szCs w:val="28"/>
        </w:rPr>
      </w:pPr>
    </w:p>
    <w:p w14:paraId="61BBA817" w14:textId="77777777" w:rsidR="00A51020" w:rsidRDefault="00A510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BD6545" w14:textId="69F8EACE" w:rsidR="002C0FB1" w:rsidRDefault="00A51020" w:rsidP="00A51020">
      <w:pPr>
        <w:pStyle w:val="ListParagraph"/>
        <w:numPr>
          <w:ilvl w:val="0"/>
          <w:numId w:val="2"/>
        </w:numPr>
        <w:ind w:right="432"/>
        <w:rPr>
          <w:sz w:val="40"/>
          <w:szCs w:val="40"/>
        </w:rPr>
      </w:pPr>
      <w:r>
        <w:rPr>
          <w:sz w:val="40"/>
          <w:szCs w:val="40"/>
        </w:rPr>
        <w:t>Data</w:t>
      </w:r>
    </w:p>
    <w:p w14:paraId="3F34DC6C" w14:textId="77777777" w:rsidR="00A51020" w:rsidRDefault="00A51020" w:rsidP="00A51020">
      <w:pPr>
        <w:ind w:left="576" w:right="432"/>
        <w:rPr>
          <w:sz w:val="28"/>
          <w:szCs w:val="28"/>
        </w:rPr>
      </w:pPr>
    </w:p>
    <w:p w14:paraId="52F5B773" w14:textId="77777777" w:rsidR="00F51F2D" w:rsidRDefault="006844F5" w:rsidP="00F51F2D">
      <w:pPr>
        <w:ind w:left="576" w:right="432"/>
        <w:rPr>
          <w:sz w:val="28"/>
          <w:szCs w:val="28"/>
        </w:rPr>
      </w:pPr>
      <w:r>
        <w:rPr>
          <w:sz w:val="28"/>
          <w:szCs w:val="28"/>
        </w:rPr>
        <w:t>Two different data archives have been downloaded</w:t>
      </w:r>
      <w:r w:rsidR="00F51F2D">
        <w:rPr>
          <w:sz w:val="28"/>
          <w:szCs w:val="28"/>
        </w:rPr>
        <w:t xml:space="preserve">. </w:t>
      </w:r>
    </w:p>
    <w:p w14:paraId="09B510DB" w14:textId="066F2702" w:rsidR="00F51F2D" w:rsidRDefault="00F51F2D" w:rsidP="00B4376D">
      <w:pPr>
        <w:ind w:left="576" w:right="432"/>
        <w:rPr>
          <w:sz w:val="28"/>
          <w:szCs w:val="28"/>
        </w:rPr>
      </w:pPr>
      <w:r>
        <w:rPr>
          <w:sz w:val="28"/>
          <w:szCs w:val="28"/>
        </w:rPr>
        <w:t xml:space="preserve">The first archive comes from the Genome Characterization Center (GCC) and contains txt files with gene samples and their corresponding expression level (log2 </w:t>
      </w:r>
      <w:proofErr w:type="spellStart"/>
      <w:r>
        <w:rPr>
          <w:sz w:val="28"/>
          <w:szCs w:val="28"/>
        </w:rPr>
        <w:t>lowess</w:t>
      </w:r>
      <w:proofErr w:type="spellEnd"/>
      <w:r>
        <w:rPr>
          <w:sz w:val="28"/>
          <w:szCs w:val="28"/>
        </w:rPr>
        <w:t xml:space="preserve"> normalized).</w:t>
      </w:r>
      <w:r w:rsidR="00B437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second archive which is provided by </w:t>
      </w:r>
      <w:proofErr w:type="spellStart"/>
      <w:r>
        <w:rPr>
          <w:sz w:val="28"/>
          <w:szCs w:val="28"/>
        </w:rPr>
        <w:t>Biospecimen</w:t>
      </w:r>
      <w:proofErr w:type="spellEnd"/>
      <w:r>
        <w:rPr>
          <w:sz w:val="28"/>
          <w:szCs w:val="28"/>
        </w:rPr>
        <w:t xml:space="preserve"> Core Resource(BCR) contains carefully catalog</w:t>
      </w:r>
      <w:r w:rsidR="00B4376D">
        <w:rPr>
          <w:sz w:val="28"/>
          <w:szCs w:val="28"/>
        </w:rPr>
        <w:t xml:space="preserve">ed tissue and </w:t>
      </w:r>
      <w:proofErr w:type="spellStart"/>
      <w:r>
        <w:rPr>
          <w:sz w:val="28"/>
          <w:szCs w:val="28"/>
        </w:rPr>
        <w:t>sampleinformation</w:t>
      </w:r>
      <w:proofErr w:type="spellEnd"/>
      <w:r>
        <w:rPr>
          <w:sz w:val="28"/>
          <w:szCs w:val="28"/>
        </w:rPr>
        <w:t xml:space="preserve"> with important medical information about the patient.</w:t>
      </w:r>
      <w:r w:rsidR="00B4376D">
        <w:rPr>
          <w:sz w:val="28"/>
          <w:szCs w:val="28"/>
        </w:rPr>
        <w:t xml:space="preserve"> </w:t>
      </w:r>
      <w:r w:rsidR="00BF0319">
        <w:rPr>
          <w:sz w:val="28"/>
          <w:szCs w:val="28"/>
        </w:rPr>
        <w:t xml:space="preserve">Each text file from the BCR contains other information e.g. the gender of the patient or </w:t>
      </w:r>
      <w:r w:rsidR="00B4376D">
        <w:rPr>
          <w:sz w:val="28"/>
          <w:szCs w:val="28"/>
        </w:rPr>
        <w:t>the treatment, used drug and some information about the tumor (size, site, location, etc.)</w:t>
      </w:r>
    </w:p>
    <w:p w14:paraId="71383D8F" w14:textId="77777777" w:rsidR="00B4376D" w:rsidRDefault="00B4376D" w:rsidP="00B4376D">
      <w:pPr>
        <w:ind w:left="576" w:right="432"/>
        <w:rPr>
          <w:sz w:val="28"/>
          <w:szCs w:val="28"/>
        </w:rPr>
      </w:pPr>
    </w:p>
    <w:p w14:paraId="159E7BE1" w14:textId="0BE02626" w:rsidR="00B4376D" w:rsidRDefault="00B4376D" w:rsidP="00B4376D">
      <w:pPr>
        <w:ind w:left="576" w:right="432"/>
        <w:rPr>
          <w:sz w:val="28"/>
          <w:szCs w:val="28"/>
        </w:rPr>
      </w:pPr>
      <w:r>
        <w:rPr>
          <w:sz w:val="28"/>
          <w:szCs w:val="28"/>
        </w:rPr>
        <w:t xml:space="preserve">Among the </w:t>
      </w:r>
      <w:proofErr w:type="spellStart"/>
      <w:r>
        <w:rPr>
          <w:sz w:val="28"/>
          <w:szCs w:val="28"/>
        </w:rPr>
        <w:t>biotab</w:t>
      </w:r>
      <w:proofErr w:type="spellEnd"/>
      <w:r>
        <w:rPr>
          <w:sz w:val="28"/>
          <w:szCs w:val="28"/>
        </w:rPr>
        <w:t xml:space="preserve"> txt files, eight contained useful information which have the following names:</w:t>
      </w:r>
    </w:p>
    <w:p w14:paraId="64C5D042" w14:textId="63D2BD07" w:rsidR="00C81BBD" w:rsidRDefault="00C81BBD" w:rsidP="00B4376D">
      <w:pPr>
        <w:ind w:left="576" w:right="432"/>
        <w:rPr>
          <w:sz w:val="28"/>
          <w:szCs w:val="28"/>
        </w:rPr>
      </w:pPr>
      <w:r w:rsidRPr="00C81BBD">
        <w:rPr>
          <w:sz w:val="28"/>
          <w:szCs w:val="28"/>
        </w:rPr>
        <w:t>nationwidechildrens.org_biospecimen_cqcf_luad.txt</w:t>
      </w:r>
    </w:p>
    <w:p w14:paraId="26AAB107" w14:textId="423977DC" w:rsidR="00C81BBD" w:rsidRDefault="00C81BBD" w:rsidP="00B4376D">
      <w:pPr>
        <w:ind w:left="576" w:right="432"/>
        <w:rPr>
          <w:sz w:val="28"/>
          <w:szCs w:val="28"/>
        </w:rPr>
      </w:pPr>
      <w:r w:rsidRPr="00C81BBD">
        <w:rPr>
          <w:sz w:val="28"/>
          <w:szCs w:val="28"/>
        </w:rPr>
        <w:t>nationwidechildrens.org_clinical_cqcf_luad.txt</w:t>
      </w:r>
      <w:bookmarkStart w:id="0" w:name="_GoBack"/>
      <w:bookmarkEnd w:id="0"/>
    </w:p>
    <w:p w14:paraId="6D771150" w14:textId="0A442970" w:rsidR="00B4376D" w:rsidRDefault="005309CC" w:rsidP="00B4376D">
      <w:pPr>
        <w:ind w:left="576" w:right="432"/>
        <w:rPr>
          <w:sz w:val="28"/>
          <w:szCs w:val="28"/>
        </w:rPr>
      </w:pPr>
      <w:proofErr w:type="spellStart"/>
      <w:r w:rsidRPr="005309CC">
        <w:rPr>
          <w:sz w:val="28"/>
          <w:szCs w:val="28"/>
        </w:rPr>
        <w:t>nationwidechildrens.org_biospecimen_tumor_sample_luad</w:t>
      </w:r>
      <w:proofErr w:type="spellEnd"/>
    </w:p>
    <w:p w14:paraId="73F6576B" w14:textId="77EF7A07" w:rsidR="005309CC" w:rsidRDefault="005309CC" w:rsidP="00B4376D">
      <w:pPr>
        <w:ind w:left="576" w:right="432"/>
        <w:rPr>
          <w:sz w:val="28"/>
          <w:szCs w:val="28"/>
        </w:rPr>
      </w:pPr>
      <w:r w:rsidRPr="005309CC">
        <w:rPr>
          <w:sz w:val="28"/>
          <w:szCs w:val="28"/>
        </w:rPr>
        <w:t>nationwidechildrens.org_clinical_cqcf_luad.</w:t>
      </w:r>
      <w:r>
        <w:rPr>
          <w:sz w:val="28"/>
          <w:szCs w:val="28"/>
        </w:rPr>
        <w:t>txt</w:t>
      </w:r>
    </w:p>
    <w:p w14:paraId="695B3C0B" w14:textId="0EA627A2" w:rsidR="00C81BBD" w:rsidRDefault="00C81BBD" w:rsidP="00B4376D">
      <w:pPr>
        <w:ind w:left="576" w:right="432"/>
        <w:rPr>
          <w:sz w:val="28"/>
          <w:szCs w:val="28"/>
        </w:rPr>
      </w:pPr>
      <w:r w:rsidRPr="00C81BBD">
        <w:rPr>
          <w:sz w:val="28"/>
          <w:szCs w:val="28"/>
        </w:rPr>
        <w:t>nationwidechildrens.org_clinical_follow_up_v1.0_luad.txt</w:t>
      </w:r>
    </w:p>
    <w:p w14:paraId="174B3271" w14:textId="52E918EF" w:rsidR="00C81BBD" w:rsidRDefault="00C81BBD" w:rsidP="00B4376D">
      <w:pPr>
        <w:ind w:left="576" w:right="432"/>
        <w:rPr>
          <w:sz w:val="28"/>
          <w:szCs w:val="28"/>
        </w:rPr>
      </w:pPr>
      <w:r w:rsidRPr="00C81BBD">
        <w:rPr>
          <w:sz w:val="28"/>
          <w:szCs w:val="28"/>
        </w:rPr>
        <w:t>nationwidechildrens.org_clinical_omf_v4.0_luad.txt</w:t>
      </w:r>
    </w:p>
    <w:p w14:paraId="4BDD502A" w14:textId="48B0FA28" w:rsidR="00C81BBD" w:rsidRDefault="00C81BBD" w:rsidP="00B4376D">
      <w:pPr>
        <w:ind w:left="576" w:right="432"/>
        <w:rPr>
          <w:sz w:val="28"/>
          <w:szCs w:val="28"/>
        </w:rPr>
      </w:pPr>
      <w:r w:rsidRPr="00C81BBD">
        <w:rPr>
          <w:sz w:val="28"/>
          <w:szCs w:val="28"/>
        </w:rPr>
        <w:t>nationwidechildrens.org_clinical_patient_luad.txt</w:t>
      </w:r>
    </w:p>
    <w:p w14:paraId="4879A533" w14:textId="02C4DC82" w:rsidR="00C81BBD" w:rsidRDefault="00C81BBD" w:rsidP="00B4376D">
      <w:pPr>
        <w:ind w:left="576" w:right="432"/>
        <w:rPr>
          <w:sz w:val="28"/>
          <w:szCs w:val="28"/>
        </w:rPr>
      </w:pPr>
      <w:r w:rsidRPr="00C81BBD">
        <w:rPr>
          <w:sz w:val="28"/>
          <w:szCs w:val="28"/>
        </w:rPr>
        <w:t>nationwidechildrens.org_clinical_radiation_luad.txt</w:t>
      </w:r>
    </w:p>
    <w:p w14:paraId="554C221F" w14:textId="77777777" w:rsidR="00C81BBD" w:rsidRDefault="00C81BBD" w:rsidP="00B4376D">
      <w:pPr>
        <w:ind w:left="576" w:right="432"/>
        <w:rPr>
          <w:sz w:val="28"/>
          <w:szCs w:val="28"/>
        </w:rPr>
      </w:pPr>
    </w:p>
    <w:p w14:paraId="0459316E" w14:textId="77777777" w:rsidR="00C81BBD" w:rsidRDefault="00C81BBD" w:rsidP="00B4376D">
      <w:pPr>
        <w:ind w:left="576" w:right="432"/>
        <w:rPr>
          <w:sz w:val="28"/>
          <w:szCs w:val="28"/>
        </w:rPr>
      </w:pPr>
    </w:p>
    <w:p w14:paraId="536E5C71" w14:textId="77777777" w:rsidR="00C81BBD" w:rsidRDefault="00C81BBD" w:rsidP="00B4376D">
      <w:pPr>
        <w:ind w:left="576" w:right="432"/>
        <w:rPr>
          <w:sz w:val="28"/>
          <w:szCs w:val="28"/>
        </w:rPr>
      </w:pPr>
    </w:p>
    <w:p w14:paraId="598F9E0F" w14:textId="77777777" w:rsidR="00B4376D" w:rsidRDefault="00B4376D" w:rsidP="00F51F2D">
      <w:pPr>
        <w:ind w:left="576" w:right="432"/>
        <w:rPr>
          <w:sz w:val="28"/>
          <w:szCs w:val="28"/>
        </w:rPr>
      </w:pPr>
    </w:p>
    <w:p w14:paraId="75AF929E" w14:textId="77777777" w:rsidR="00B4376D" w:rsidRDefault="00B4376D" w:rsidP="00F51F2D">
      <w:pPr>
        <w:ind w:left="576" w:right="432"/>
        <w:rPr>
          <w:sz w:val="28"/>
          <w:szCs w:val="28"/>
        </w:rPr>
      </w:pPr>
    </w:p>
    <w:p w14:paraId="6B98AA30" w14:textId="77777777" w:rsidR="00B4376D" w:rsidRPr="00A51020" w:rsidRDefault="00B4376D" w:rsidP="00F51F2D">
      <w:pPr>
        <w:ind w:left="576" w:right="432"/>
        <w:rPr>
          <w:sz w:val="28"/>
          <w:szCs w:val="28"/>
        </w:rPr>
      </w:pPr>
    </w:p>
    <w:sectPr w:rsidR="00B4376D" w:rsidRPr="00A51020" w:rsidSect="00ED15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B4A3B" w14:textId="77777777" w:rsidR="00F63A5B" w:rsidRDefault="00F63A5B" w:rsidP="00610951">
      <w:r>
        <w:separator/>
      </w:r>
    </w:p>
  </w:endnote>
  <w:endnote w:type="continuationSeparator" w:id="0">
    <w:p w14:paraId="5E51A9AF" w14:textId="77777777" w:rsidR="00F63A5B" w:rsidRDefault="00F63A5B" w:rsidP="00610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500B1" w14:textId="77777777" w:rsidR="00F63A5B" w:rsidRDefault="00F63A5B" w:rsidP="00610951">
      <w:r>
        <w:separator/>
      </w:r>
    </w:p>
  </w:footnote>
  <w:footnote w:type="continuationSeparator" w:id="0">
    <w:p w14:paraId="22C916F1" w14:textId="77777777" w:rsidR="00F63A5B" w:rsidRDefault="00F63A5B" w:rsidP="006109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F64FE" w14:textId="0FC47563" w:rsidR="00610951" w:rsidRDefault="00610951" w:rsidP="00610951">
    <w:pPr>
      <w:pStyle w:val="Header"/>
      <w:jc w:val="right"/>
    </w:pPr>
    <w:r>
      <w:t xml:space="preserve">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B2B94"/>
    <w:multiLevelType w:val="hybridMultilevel"/>
    <w:tmpl w:val="285CBC68"/>
    <w:lvl w:ilvl="0" w:tplc="EC88C82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67865201"/>
    <w:multiLevelType w:val="hybridMultilevel"/>
    <w:tmpl w:val="85B6F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9F"/>
    <w:rsid w:val="00014F08"/>
    <w:rsid w:val="00026FF1"/>
    <w:rsid w:val="001D33E4"/>
    <w:rsid w:val="002C0FB1"/>
    <w:rsid w:val="00302EC8"/>
    <w:rsid w:val="005309CC"/>
    <w:rsid w:val="00610951"/>
    <w:rsid w:val="006844F5"/>
    <w:rsid w:val="00713549"/>
    <w:rsid w:val="0071665B"/>
    <w:rsid w:val="008A591F"/>
    <w:rsid w:val="009D20D4"/>
    <w:rsid w:val="00A51020"/>
    <w:rsid w:val="00AC6D9F"/>
    <w:rsid w:val="00B4376D"/>
    <w:rsid w:val="00BD1F48"/>
    <w:rsid w:val="00BF0319"/>
    <w:rsid w:val="00C81BBD"/>
    <w:rsid w:val="00CE4B08"/>
    <w:rsid w:val="00ED15AA"/>
    <w:rsid w:val="00F2420B"/>
    <w:rsid w:val="00F51F2D"/>
    <w:rsid w:val="00F6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A4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9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951"/>
  </w:style>
  <w:style w:type="paragraph" w:styleId="Footer">
    <w:name w:val="footer"/>
    <w:basedOn w:val="Normal"/>
    <w:link w:val="FooterChar"/>
    <w:uiPriority w:val="99"/>
    <w:unhideWhenUsed/>
    <w:rsid w:val="006109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951"/>
  </w:style>
  <w:style w:type="paragraph" w:styleId="ListParagraph">
    <w:name w:val="List Paragraph"/>
    <w:basedOn w:val="Normal"/>
    <w:uiPriority w:val="34"/>
    <w:qFormat/>
    <w:rsid w:val="00F2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192</Words>
  <Characters>1100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RhaUVd4QoEjg97OS</dc:creator>
  <cp:keywords/>
  <dc:description/>
  <cp:lastModifiedBy>RhaUVd4QoEjg97OS</cp:lastModifiedBy>
  <cp:revision>13</cp:revision>
  <dcterms:created xsi:type="dcterms:W3CDTF">2015-09-11T16:37:00Z</dcterms:created>
  <dcterms:modified xsi:type="dcterms:W3CDTF">2015-09-14T12:26:00Z</dcterms:modified>
</cp:coreProperties>
</file>