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90A6D" w14:textId="77777777" w:rsidR="00530572" w:rsidRPr="00530572" w:rsidRDefault="00530572" w:rsidP="00530572">
      <w:pPr>
        <w:jc w:val="center"/>
        <w:rPr>
          <w:rFonts w:ascii="Helvetica Neue" w:hAnsi="Helvetica Neue" w:cs="Helvetica Neue"/>
          <w:sz w:val="26"/>
          <w:szCs w:val="26"/>
          <w:lang w:val="uk-UA"/>
        </w:rPr>
      </w:pPr>
      <w:r w:rsidRPr="00530572">
        <w:rPr>
          <w:rFonts w:ascii="Helvetica Neue" w:hAnsi="Helvetica Neue" w:cs="Helvetica Neue"/>
          <w:sz w:val="26"/>
          <w:szCs w:val="26"/>
          <w:lang w:val="uk-UA"/>
        </w:rPr>
        <w:t>Стерильність робочого місця</w:t>
      </w:r>
    </w:p>
    <w:p w14:paraId="2CB1A5C1" w14:textId="77777777" w:rsidR="00530572" w:rsidRPr="00530572" w:rsidRDefault="00530572" w:rsidP="00530572">
      <w:pPr>
        <w:jc w:val="center"/>
        <w:rPr>
          <w:rFonts w:ascii="Helvetica Neue" w:hAnsi="Helvetica Neue" w:cs="Helvetica Neue"/>
          <w:sz w:val="26"/>
          <w:szCs w:val="26"/>
          <w:lang w:val="uk-UA"/>
        </w:rPr>
      </w:pPr>
    </w:p>
    <w:p w14:paraId="3630B2C2" w14:textId="77777777" w:rsidR="00530572" w:rsidRPr="00530572" w:rsidRDefault="00530572" w:rsidP="00530572">
      <w:pPr>
        <w:jc w:val="center"/>
        <w:rPr>
          <w:rFonts w:ascii="Helvetica Neue" w:hAnsi="Helvetica Neue" w:cs="Helvetica Neue"/>
          <w:sz w:val="26"/>
          <w:szCs w:val="26"/>
          <w:lang w:val="uk-UA"/>
        </w:rPr>
      </w:pPr>
      <w:r w:rsidRPr="00530572">
        <w:rPr>
          <w:rFonts w:ascii="Helvetica Neue" w:hAnsi="Helvetica Neue" w:cs="Helvetica Neue"/>
          <w:sz w:val="26"/>
          <w:szCs w:val="26"/>
          <w:lang w:val="uk-UA"/>
        </w:rPr>
        <w:t>Головним правилом під час роботи з людьми є безпека здоров'я клієнта. Тому особливо важливо максимально виключити ймовірність інфекції.</w:t>
      </w:r>
    </w:p>
    <w:p w14:paraId="0546878F" w14:textId="77777777" w:rsidR="00530572" w:rsidRPr="00530572" w:rsidRDefault="00530572" w:rsidP="00530572">
      <w:pPr>
        <w:jc w:val="center"/>
        <w:rPr>
          <w:rFonts w:ascii="Helvetica Neue" w:hAnsi="Helvetica Neue" w:cs="Helvetica Neue"/>
          <w:sz w:val="26"/>
          <w:szCs w:val="26"/>
          <w:lang w:val="uk-UA"/>
        </w:rPr>
      </w:pPr>
      <w:r w:rsidRPr="00530572">
        <w:rPr>
          <w:rFonts w:ascii="Helvetica Neue" w:hAnsi="Helvetica Neue" w:cs="Helvetica Neue"/>
          <w:sz w:val="26"/>
          <w:szCs w:val="26"/>
          <w:lang w:val="uk-UA"/>
        </w:rPr>
        <w:t xml:space="preserve">   Перед кожним сеансом усі робочі поверхні (кушетка, лампи, стіл, машинка, тубуси з фарбою) мають бути оброблені антисептиками</w:t>
      </w:r>
    </w:p>
    <w:p w14:paraId="7DCB2C92" w14:textId="77777777" w:rsidR="00530572" w:rsidRPr="00530572" w:rsidRDefault="00530572" w:rsidP="00530572">
      <w:pPr>
        <w:jc w:val="center"/>
        <w:rPr>
          <w:rFonts w:ascii="Helvetica Neue" w:hAnsi="Helvetica Neue" w:cs="Helvetica Neue"/>
          <w:sz w:val="26"/>
          <w:szCs w:val="26"/>
          <w:lang w:val="uk-UA"/>
        </w:rPr>
      </w:pPr>
      <w:r w:rsidRPr="00530572">
        <w:rPr>
          <w:rFonts w:ascii="Helvetica Neue" w:hAnsi="Helvetica Neue" w:cs="Helvetica Neue"/>
          <w:sz w:val="26"/>
          <w:szCs w:val="26"/>
          <w:lang w:val="uk-UA"/>
        </w:rPr>
        <w:t>з якими контактує майстер, обмотують плівкою або бар'єрним захистом. Це захищає поверхні предметів від скупчення бактерій, крові та від перехресного зараження.</w:t>
      </w:r>
    </w:p>
    <w:p w14:paraId="7679E302" w14:textId="77777777" w:rsidR="00530572" w:rsidRPr="00530572" w:rsidRDefault="00530572" w:rsidP="00530572">
      <w:pPr>
        <w:jc w:val="center"/>
        <w:rPr>
          <w:rFonts w:ascii="Helvetica Neue" w:hAnsi="Helvetica Neue" w:cs="Helvetica Neue"/>
          <w:sz w:val="26"/>
          <w:szCs w:val="26"/>
          <w:lang w:val="uk-UA"/>
        </w:rPr>
      </w:pPr>
      <w:r w:rsidRPr="00530572">
        <w:rPr>
          <w:rFonts w:ascii="Helvetica Neue" w:hAnsi="Helvetica Neue" w:cs="Helvetica Neue"/>
          <w:sz w:val="26"/>
          <w:szCs w:val="26"/>
          <w:lang w:val="uk-UA"/>
        </w:rPr>
        <w:t xml:space="preserve">   Майстер обмотує все, куди під час роботи торкається його рука.</w:t>
      </w:r>
    </w:p>
    <w:p w14:paraId="3D06BB3D" w14:textId="40DAE42B" w:rsidR="00530572" w:rsidRPr="00530572" w:rsidRDefault="00530572" w:rsidP="00530572">
      <w:pPr>
        <w:jc w:val="center"/>
        <w:rPr>
          <w:rFonts w:ascii="Helvetica Neue" w:hAnsi="Helvetica Neue" w:cs="Helvetica Neue"/>
          <w:sz w:val="26"/>
          <w:szCs w:val="26"/>
          <w:lang w:val="uk-UA"/>
        </w:rPr>
      </w:pPr>
      <w:r w:rsidRPr="00530572">
        <w:rPr>
          <w:rFonts w:ascii="Helvetica Neue" w:hAnsi="Helvetica Neue" w:cs="Helvetica Neue"/>
          <w:sz w:val="26"/>
          <w:szCs w:val="26"/>
          <w:lang w:val="uk-UA"/>
        </w:rPr>
        <w:t>Під час процедури використовуються одноразові голки</w:t>
      </w:r>
      <w:r w:rsidR="00E74678">
        <w:rPr>
          <w:rFonts w:ascii="Helvetica Neue" w:hAnsi="Helvetica Neue" w:cs="Helvetica Neue"/>
          <w:sz w:val="26"/>
          <w:szCs w:val="26"/>
          <w:lang w:val="uk-UA"/>
        </w:rPr>
        <w:t xml:space="preserve"> </w:t>
      </w:r>
      <w:r w:rsidR="00E74678">
        <w:rPr>
          <w:lang w:val="uk-UA"/>
        </w:rPr>
        <w:t>(картридж</w:t>
      </w:r>
      <w:r w:rsidR="00E74678">
        <w:rPr>
          <w:lang w:val="uk-UA"/>
        </w:rPr>
        <w:t>і</w:t>
      </w:r>
      <w:r w:rsidR="00E74678">
        <w:rPr>
          <w:lang w:val="uk-UA"/>
        </w:rPr>
        <w:t>)</w:t>
      </w:r>
      <w:r w:rsidRPr="00530572">
        <w:rPr>
          <w:rFonts w:ascii="Helvetica Neue" w:hAnsi="Helvetica Neue" w:cs="Helvetica Neue"/>
          <w:sz w:val="26"/>
          <w:szCs w:val="26"/>
          <w:lang w:val="uk-UA"/>
        </w:rPr>
        <w:t>, рукавички та інші витратні матеріали.</w:t>
      </w:r>
    </w:p>
    <w:p w14:paraId="4649E236" w14:textId="77777777" w:rsidR="00530572" w:rsidRPr="00530572" w:rsidRDefault="00530572" w:rsidP="00530572">
      <w:pPr>
        <w:jc w:val="center"/>
        <w:rPr>
          <w:rFonts w:ascii="Helvetica Neue" w:hAnsi="Helvetica Neue" w:cs="Helvetica Neue"/>
          <w:sz w:val="26"/>
          <w:szCs w:val="26"/>
          <w:lang w:val="uk-UA"/>
        </w:rPr>
      </w:pPr>
    </w:p>
    <w:p w14:paraId="1B77FD4C" w14:textId="77777777" w:rsidR="00530572" w:rsidRPr="00530572" w:rsidRDefault="00530572" w:rsidP="00530572">
      <w:pPr>
        <w:jc w:val="center"/>
        <w:rPr>
          <w:rFonts w:ascii="Helvetica Neue" w:hAnsi="Helvetica Neue" w:cs="Helvetica Neue"/>
          <w:sz w:val="26"/>
          <w:szCs w:val="26"/>
          <w:lang w:val="uk-UA"/>
        </w:rPr>
      </w:pPr>
      <w:r w:rsidRPr="00530572">
        <w:rPr>
          <w:rFonts w:ascii="Helvetica Neue" w:hAnsi="Helvetica Neue" w:cs="Helvetica Neue"/>
          <w:sz w:val="26"/>
          <w:szCs w:val="26"/>
          <w:lang w:val="uk-UA"/>
        </w:rPr>
        <w:t>Стерилізація та утилізація</w:t>
      </w:r>
    </w:p>
    <w:p w14:paraId="653D119E" w14:textId="77777777" w:rsidR="00530572" w:rsidRPr="00530572" w:rsidRDefault="00530572" w:rsidP="00530572">
      <w:pPr>
        <w:jc w:val="center"/>
        <w:rPr>
          <w:rFonts w:ascii="Helvetica Neue" w:hAnsi="Helvetica Neue" w:cs="Helvetica Neue"/>
          <w:sz w:val="26"/>
          <w:szCs w:val="26"/>
          <w:lang w:val="uk-UA"/>
        </w:rPr>
      </w:pPr>
    </w:p>
    <w:p w14:paraId="72D9BF66" w14:textId="77777777" w:rsidR="00530572" w:rsidRPr="00530572" w:rsidRDefault="00530572" w:rsidP="00530572">
      <w:pPr>
        <w:jc w:val="center"/>
        <w:rPr>
          <w:rFonts w:ascii="Helvetica Neue" w:hAnsi="Helvetica Neue" w:cs="Helvetica Neue"/>
          <w:sz w:val="26"/>
          <w:szCs w:val="26"/>
          <w:lang w:val="uk-UA"/>
        </w:rPr>
      </w:pPr>
      <w:r w:rsidRPr="00530572">
        <w:rPr>
          <w:rFonts w:ascii="Helvetica Neue" w:hAnsi="Helvetica Neue" w:cs="Helvetica Neue"/>
          <w:sz w:val="26"/>
          <w:szCs w:val="26"/>
          <w:lang w:val="uk-UA"/>
        </w:rPr>
        <w:t xml:space="preserve">Повний цикл має такий вигляд: дезінфекція </w:t>
      </w:r>
      <w:r w:rsidRPr="00530572">
        <w:rPr>
          <w:rFonts w:ascii="Times New Roman" w:hAnsi="Times New Roman" w:cs="Times New Roman"/>
          <w:sz w:val="26"/>
          <w:szCs w:val="26"/>
          <w:lang w:val="uk-UA"/>
        </w:rPr>
        <w:t>→</w:t>
      </w:r>
      <w:r w:rsidRPr="00530572">
        <w:rPr>
          <w:rFonts w:ascii="Helvetica Neue" w:hAnsi="Helvetica Neue" w:cs="Helvetica Neue"/>
          <w:sz w:val="26"/>
          <w:szCs w:val="26"/>
          <w:lang w:val="uk-UA"/>
        </w:rPr>
        <w:t xml:space="preserve"> </w:t>
      </w:r>
      <w:proofErr w:type="spellStart"/>
      <w:r w:rsidRPr="00530572">
        <w:rPr>
          <w:rFonts w:ascii="Helvetica Neue" w:hAnsi="Helvetica Neue" w:cs="Helvetica Neue"/>
          <w:sz w:val="26"/>
          <w:szCs w:val="26"/>
          <w:lang w:val="uk-UA"/>
        </w:rPr>
        <w:t>передстерилізаційне</w:t>
      </w:r>
      <w:proofErr w:type="spellEnd"/>
      <w:r w:rsidRPr="00530572">
        <w:rPr>
          <w:rFonts w:ascii="Helvetica Neue" w:hAnsi="Helvetica Neue" w:cs="Helvetica Neue"/>
          <w:sz w:val="26"/>
          <w:szCs w:val="26"/>
          <w:lang w:val="uk-UA"/>
        </w:rPr>
        <w:t xml:space="preserve"> очищення </w:t>
      </w:r>
      <w:r w:rsidRPr="00530572">
        <w:rPr>
          <w:rFonts w:ascii="Times New Roman" w:hAnsi="Times New Roman" w:cs="Times New Roman"/>
          <w:sz w:val="26"/>
          <w:szCs w:val="26"/>
          <w:lang w:val="uk-UA"/>
        </w:rPr>
        <w:t>→</w:t>
      </w:r>
      <w:r w:rsidRPr="00530572">
        <w:rPr>
          <w:rFonts w:ascii="Helvetica Neue" w:hAnsi="Helvetica Neue" w:cs="Helvetica Neue"/>
          <w:sz w:val="26"/>
          <w:szCs w:val="26"/>
          <w:lang w:val="uk-UA"/>
        </w:rPr>
        <w:t xml:space="preserve"> упаковка </w:t>
      </w:r>
      <w:r w:rsidRPr="00530572">
        <w:rPr>
          <w:rFonts w:ascii="Times New Roman" w:hAnsi="Times New Roman" w:cs="Times New Roman"/>
          <w:sz w:val="26"/>
          <w:szCs w:val="26"/>
          <w:lang w:val="uk-UA"/>
        </w:rPr>
        <w:t>→</w:t>
      </w:r>
      <w:r w:rsidRPr="00530572">
        <w:rPr>
          <w:rFonts w:ascii="Helvetica Neue" w:hAnsi="Helvetica Neue" w:cs="Helvetica Neue"/>
          <w:sz w:val="26"/>
          <w:szCs w:val="26"/>
          <w:lang w:val="uk-UA"/>
        </w:rPr>
        <w:t xml:space="preserve"> </w:t>
      </w:r>
      <w:proofErr w:type="spellStart"/>
      <w:r w:rsidRPr="00530572">
        <w:rPr>
          <w:rFonts w:ascii="Helvetica Neue" w:hAnsi="Helvetica Neue" w:cs="Helvetica Neue"/>
          <w:sz w:val="26"/>
          <w:szCs w:val="26"/>
          <w:lang w:val="uk-UA"/>
        </w:rPr>
        <w:t>автоклавування</w:t>
      </w:r>
      <w:proofErr w:type="spellEnd"/>
      <w:r w:rsidRPr="00530572">
        <w:rPr>
          <w:rFonts w:ascii="Helvetica Neue" w:hAnsi="Helvetica Neue" w:cs="Helvetica Neue"/>
          <w:sz w:val="26"/>
          <w:szCs w:val="26"/>
          <w:lang w:val="uk-UA"/>
        </w:rPr>
        <w:t xml:space="preserve"> </w:t>
      </w:r>
      <w:r w:rsidRPr="00530572">
        <w:rPr>
          <w:rFonts w:ascii="Times New Roman" w:hAnsi="Times New Roman" w:cs="Times New Roman"/>
          <w:sz w:val="26"/>
          <w:szCs w:val="26"/>
          <w:lang w:val="uk-UA"/>
        </w:rPr>
        <w:t>→</w:t>
      </w:r>
      <w:r w:rsidRPr="00530572">
        <w:rPr>
          <w:rFonts w:ascii="Helvetica Neue" w:hAnsi="Helvetica Neue" w:cs="Helvetica Neue"/>
          <w:sz w:val="26"/>
          <w:szCs w:val="26"/>
          <w:lang w:val="uk-UA"/>
        </w:rPr>
        <w:t xml:space="preserve"> зберігання стерильного інструменту.</w:t>
      </w:r>
    </w:p>
    <w:p w14:paraId="2690A690" w14:textId="77777777" w:rsidR="00530572" w:rsidRPr="00530572" w:rsidRDefault="00530572" w:rsidP="00530572">
      <w:pPr>
        <w:jc w:val="center"/>
        <w:rPr>
          <w:rFonts w:ascii="Helvetica Neue" w:hAnsi="Helvetica Neue" w:cs="Helvetica Neue"/>
          <w:sz w:val="26"/>
          <w:szCs w:val="26"/>
          <w:lang w:val="uk-UA"/>
        </w:rPr>
      </w:pPr>
      <w:r w:rsidRPr="00530572">
        <w:rPr>
          <w:rFonts w:ascii="Helvetica Neue" w:hAnsi="Helvetica Neue" w:cs="Helvetica Neue"/>
          <w:sz w:val="26"/>
          <w:szCs w:val="26"/>
          <w:lang w:val="uk-UA"/>
        </w:rPr>
        <w:t xml:space="preserve">   Дезінфекція – після шкірного сеансу слід обробити інструмент дезінфікуючими засобами та перейти до </w:t>
      </w:r>
      <w:proofErr w:type="spellStart"/>
      <w:r w:rsidRPr="00530572">
        <w:rPr>
          <w:rFonts w:ascii="Helvetica Neue" w:hAnsi="Helvetica Neue" w:cs="Helvetica Neue"/>
          <w:sz w:val="26"/>
          <w:szCs w:val="26"/>
          <w:lang w:val="uk-UA"/>
        </w:rPr>
        <w:t>передстирилізаційної</w:t>
      </w:r>
      <w:proofErr w:type="spellEnd"/>
      <w:r w:rsidRPr="00530572">
        <w:rPr>
          <w:rFonts w:ascii="Helvetica Neue" w:hAnsi="Helvetica Neue" w:cs="Helvetica Neue"/>
          <w:sz w:val="26"/>
          <w:szCs w:val="26"/>
          <w:lang w:val="uk-UA"/>
        </w:rPr>
        <w:t xml:space="preserve"> очистки.</w:t>
      </w:r>
    </w:p>
    <w:p w14:paraId="1652BB8E" w14:textId="77777777" w:rsidR="00530572" w:rsidRPr="00530572" w:rsidRDefault="00530572" w:rsidP="00530572">
      <w:pPr>
        <w:jc w:val="center"/>
        <w:rPr>
          <w:rFonts w:ascii="Helvetica Neue" w:hAnsi="Helvetica Neue" w:cs="Helvetica Neue"/>
          <w:sz w:val="26"/>
          <w:szCs w:val="26"/>
          <w:lang w:val="uk-UA"/>
        </w:rPr>
      </w:pPr>
      <w:r w:rsidRPr="00530572">
        <w:rPr>
          <w:rFonts w:ascii="Helvetica Neue" w:hAnsi="Helvetica Neue" w:cs="Helvetica Neue"/>
          <w:sz w:val="26"/>
          <w:szCs w:val="26"/>
          <w:lang w:val="uk-UA"/>
        </w:rPr>
        <w:t xml:space="preserve">   </w:t>
      </w:r>
      <w:proofErr w:type="spellStart"/>
      <w:r w:rsidRPr="00530572">
        <w:rPr>
          <w:rFonts w:ascii="Helvetica Neue" w:hAnsi="Helvetica Neue" w:cs="Helvetica Neue"/>
          <w:sz w:val="26"/>
          <w:szCs w:val="26"/>
          <w:lang w:val="uk-UA"/>
        </w:rPr>
        <w:t>Передстерилізаційне</w:t>
      </w:r>
      <w:proofErr w:type="spellEnd"/>
      <w:r w:rsidRPr="00530572">
        <w:rPr>
          <w:rFonts w:ascii="Helvetica Neue" w:hAnsi="Helvetica Neue" w:cs="Helvetica Neue"/>
          <w:sz w:val="26"/>
          <w:szCs w:val="26"/>
          <w:lang w:val="uk-UA"/>
        </w:rPr>
        <w:t xml:space="preserve"> очищення - цей етап включає фізичне усунення залишків біологічних рідин і дезінфікуючого засобу безпосередньо перед стерилізацією.</w:t>
      </w:r>
    </w:p>
    <w:p w14:paraId="7EF1F6DF" w14:textId="77777777" w:rsidR="00530572" w:rsidRPr="00530572" w:rsidRDefault="00530572" w:rsidP="00530572">
      <w:pPr>
        <w:jc w:val="center"/>
        <w:rPr>
          <w:rFonts w:ascii="Helvetica Neue" w:hAnsi="Helvetica Neue" w:cs="Helvetica Neue"/>
          <w:sz w:val="26"/>
          <w:szCs w:val="26"/>
          <w:lang w:val="uk-UA"/>
        </w:rPr>
      </w:pPr>
      <w:r w:rsidRPr="00530572">
        <w:rPr>
          <w:rFonts w:ascii="Helvetica Neue" w:hAnsi="Helvetica Neue" w:cs="Helvetica Neue"/>
          <w:sz w:val="26"/>
          <w:szCs w:val="26"/>
          <w:lang w:val="uk-UA"/>
        </w:rPr>
        <w:t xml:space="preserve">   </w:t>
      </w:r>
      <w:proofErr w:type="spellStart"/>
      <w:r w:rsidRPr="00530572">
        <w:rPr>
          <w:rFonts w:ascii="Helvetica Neue" w:hAnsi="Helvetica Neue" w:cs="Helvetica Neue"/>
          <w:sz w:val="26"/>
          <w:szCs w:val="26"/>
          <w:lang w:val="uk-UA"/>
        </w:rPr>
        <w:t>Останім</w:t>
      </w:r>
      <w:proofErr w:type="spellEnd"/>
      <w:r w:rsidRPr="00530572">
        <w:rPr>
          <w:rFonts w:ascii="Helvetica Neue" w:hAnsi="Helvetica Neue" w:cs="Helvetica Neue"/>
          <w:sz w:val="26"/>
          <w:szCs w:val="26"/>
          <w:lang w:val="uk-UA"/>
        </w:rPr>
        <w:t xml:space="preserve"> етапом – стерилізація в автоклаві чи </w:t>
      </w:r>
      <w:proofErr w:type="spellStart"/>
      <w:r w:rsidRPr="00530572">
        <w:rPr>
          <w:rFonts w:ascii="Helvetica Neue" w:hAnsi="Helvetica Neue" w:cs="Helvetica Neue"/>
          <w:sz w:val="26"/>
          <w:szCs w:val="26"/>
          <w:lang w:val="uk-UA"/>
        </w:rPr>
        <w:t>сухожарі</w:t>
      </w:r>
      <w:proofErr w:type="spellEnd"/>
      <w:r w:rsidRPr="00530572">
        <w:rPr>
          <w:rFonts w:ascii="Helvetica Neue" w:hAnsi="Helvetica Neue" w:cs="Helvetica Neue"/>
          <w:sz w:val="26"/>
          <w:szCs w:val="26"/>
          <w:lang w:val="uk-UA"/>
        </w:rPr>
        <w:t xml:space="preserve">. Сухий інструмент запаковуємо в “Крафт пакети” та кладемо в </w:t>
      </w:r>
      <w:proofErr w:type="spellStart"/>
      <w:r w:rsidRPr="00530572">
        <w:rPr>
          <w:rFonts w:ascii="Helvetica Neue" w:hAnsi="Helvetica Neue" w:cs="Helvetica Neue"/>
          <w:sz w:val="26"/>
          <w:szCs w:val="26"/>
          <w:lang w:val="uk-UA"/>
        </w:rPr>
        <w:t>сухожар</w:t>
      </w:r>
      <w:proofErr w:type="spellEnd"/>
      <w:r w:rsidRPr="00530572">
        <w:rPr>
          <w:rFonts w:ascii="Helvetica Neue" w:hAnsi="Helvetica Neue" w:cs="Helvetica Neue"/>
          <w:sz w:val="26"/>
          <w:szCs w:val="26"/>
          <w:lang w:val="uk-UA"/>
        </w:rPr>
        <w:t xml:space="preserve"> не менше ніж на 1 годину та ставимо температуру 175 градусів (Якщо у вас держак пластиковий, його не рекомендується стерилізувати у </w:t>
      </w:r>
      <w:proofErr w:type="spellStart"/>
      <w:r w:rsidRPr="00530572">
        <w:rPr>
          <w:rFonts w:ascii="Helvetica Neue" w:hAnsi="Helvetica Neue" w:cs="Helvetica Neue"/>
          <w:sz w:val="26"/>
          <w:szCs w:val="26"/>
          <w:lang w:val="uk-UA"/>
        </w:rPr>
        <w:t>сухожарі</w:t>
      </w:r>
      <w:proofErr w:type="spellEnd"/>
      <w:r w:rsidRPr="00530572">
        <w:rPr>
          <w:rFonts w:ascii="Helvetica Neue" w:hAnsi="Helvetica Neue" w:cs="Helvetica Neue"/>
          <w:sz w:val="26"/>
          <w:szCs w:val="26"/>
          <w:lang w:val="uk-UA"/>
        </w:rPr>
        <w:t>, а краще використати автоклав).</w:t>
      </w:r>
    </w:p>
    <w:p w14:paraId="2398C35F" w14:textId="77777777" w:rsidR="00530572" w:rsidRPr="00530572" w:rsidRDefault="00530572" w:rsidP="00530572">
      <w:pPr>
        <w:jc w:val="center"/>
        <w:rPr>
          <w:rFonts w:ascii="Helvetica Neue" w:hAnsi="Helvetica Neue" w:cs="Helvetica Neue"/>
          <w:sz w:val="26"/>
          <w:szCs w:val="26"/>
          <w:lang w:val="uk-UA"/>
        </w:rPr>
      </w:pPr>
    </w:p>
    <w:p w14:paraId="16C773A3" w14:textId="368BDED1" w:rsidR="00EF25EF" w:rsidRPr="00FA3811" w:rsidRDefault="00530572" w:rsidP="00530572">
      <w:pPr>
        <w:jc w:val="center"/>
        <w:rPr>
          <w:rFonts w:ascii="Helvetica Neue" w:hAnsi="Helvetica Neue" w:cs="Helvetica Neue"/>
          <w:sz w:val="26"/>
          <w:szCs w:val="26"/>
          <w:lang w:val="uk-UA"/>
        </w:rPr>
      </w:pPr>
      <w:r w:rsidRPr="00530572">
        <w:rPr>
          <w:rFonts w:ascii="Helvetica Neue" w:hAnsi="Helvetica Neue" w:cs="Helvetica Neue"/>
          <w:sz w:val="26"/>
          <w:szCs w:val="26"/>
          <w:lang w:val="uk-UA"/>
        </w:rPr>
        <w:t xml:space="preserve">  Після закінчення процесу варто видалити плівку з робочих поверхонь, обробити всі контактні предмети, включаючи крісло, кушетку, робочий стіл, лампу, підлогу і </w:t>
      </w:r>
      <w:proofErr w:type="spellStart"/>
      <w:r w:rsidRPr="00530572">
        <w:rPr>
          <w:rFonts w:ascii="Helvetica Neue" w:hAnsi="Helvetica Neue" w:cs="Helvetica Neue"/>
          <w:sz w:val="26"/>
          <w:szCs w:val="26"/>
          <w:lang w:val="uk-UA"/>
        </w:rPr>
        <w:t>т.д</w:t>
      </w:r>
      <w:proofErr w:type="spellEnd"/>
      <w:r w:rsidRPr="00530572">
        <w:rPr>
          <w:rFonts w:ascii="Helvetica Neue" w:hAnsi="Helvetica Neue" w:cs="Helvetica Neue"/>
          <w:sz w:val="26"/>
          <w:szCs w:val="26"/>
          <w:lang w:val="uk-UA"/>
        </w:rPr>
        <w:t>. Усі одноразові інструменти, які були використані під час роботи: рукавички, голки, картриджі повинні бути правильно утилізовані.</w:t>
      </w:r>
    </w:p>
    <w:sectPr w:rsidR="00EF25EF" w:rsidRPr="00FA38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5AF"/>
    <w:rsid w:val="00077600"/>
    <w:rsid w:val="00530572"/>
    <w:rsid w:val="006E60F1"/>
    <w:rsid w:val="00AE7B22"/>
    <w:rsid w:val="00BC3DEA"/>
    <w:rsid w:val="00CF374E"/>
    <w:rsid w:val="00E305AF"/>
    <w:rsid w:val="00E74678"/>
    <w:rsid w:val="00EF25EF"/>
    <w:rsid w:val="00F92ADB"/>
    <w:rsid w:val="00FA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0DD3CB"/>
  <w15:chartTrackingRefBased/>
  <w15:docId w15:val="{045D8A32-8A44-8E4D-88B9-DF63EC3F2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Міша Білецький</dc:creator>
  <cp:keywords/>
  <dc:description/>
  <cp:lastModifiedBy>Міша Білецький</cp:lastModifiedBy>
  <cp:revision>3</cp:revision>
  <dcterms:created xsi:type="dcterms:W3CDTF">2022-12-04T11:17:00Z</dcterms:created>
  <dcterms:modified xsi:type="dcterms:W3CDTF">2022-12-07T19:54:00Z</dcterms:modified>
</cp:coreProperties>
</file>