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9C" w:rsidRDefault="00927B0E"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sWork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86" w:rsidRDefault="00BD3E86" w:rsidP="00BD3E86">
      <w:r>
        <w:t xml:space="preserve">Figure 1:  </w:t>
      </w:r>
      <w:r>
        <w:t>Section</w:t>
      </w:r>
      <w:r>
        <w:t xml:space="preserve"> Editor Screen</w:t>
      </w:r>
    </w:p>
    <w:p w:rsidR="00BD3E86" w:rsidRDefault="00BD3E86" w:rsidP="00BD3E86">
      <w:pPr>
        <w:pStyle w:val="ListParagraph"/>
        <w:numPr>
          <w:ilvl w:val="0"/>
          <w:numId w:val="1"/>
        </w:numPr>
      </w:pPr>
      <w:r>
        <w:t xml:space="preserve">Initial view is a list of defined </w:t>
      </w:r>
      <w:r>
        <w:t>Sections</w:t>
      </w:r>
      <w:r>
        <w:t xml:space="preserve"> viewable/selectable by the user.  Selection brings up contextual button selection for entry into Edit flow.  Selecting ‘Create New’ allows the user to create a new </w:t>
      </w:r>
      <w:r>
        <w:t>Section, composed of child Modules</w:t>
      </w:r>
      <w:r>
        <w:t>.  Both Edit and Create New will navigate the user to the Edit view.</w:t>
      </w:r>
    </w:p>
    <w:p w:rsidR="00BD3E86" w:rsidRDefault="00BD3E86" w:rsidP="00BD3E86">
      <w:pPr>
        <w:pStyle w:val="ListParagraph"/>
        <w:numPr>
          <w:ilvl w:val="0"/>
          <w:numId w:val="1"/>
        </w:numPr>
      </w:pPr>
      <w:r>
        <w:t xml:space="preserve">In the Edit view, the user can define </w:t>
      </w:r>
      <w:r>
        <w:t>Section</w:t>
      </w:r>
      <w:r>
        <w:t xml:space="preserve">-specific properties (Name, at this time), and build out the </w:t>
      </w:r>
      <w:r>
        <w:t>Section</w:t>
      </w:r>
      <w:r>
        <w:t xml:space="preserve"> by drag and drop of child Modules that will compose the defined </w:t>
      </w:r>
      <w:r>
        <w:t>Section</w:t>
      </w:r>
      <w:r>
        <w:t xml:space="preserve"> at the top level.  </w:t>
      </w:r>
    </w:p>
    <w:p w:rsidR="00BD3E86" w:rsidRDefault="00BD3E86" w:rsidP="00BD3E86">
      <w:pPr>
        <w:pStyle w:val="ListParagraph"/>
        <w:numPr>
          <w:ilvl w:val="0"/>
          <w:numId w:val="1"/>
        </w:numPr>
      </w:pPr>
      <w:r>
        <w:t xml:space="preserve">In the Edit flow, the </w:t>
      </w:r>
      <w:r>
        <w:t>u</w:t>
      </w:r>
      <w:r>
        <w:t xml:space="preserve">ser can reorder any dragged Module via a sortable drag operation.  The result will change the navigational order of the </w:t>
      </w:r>
      <w:r>
        <w:t>Section</w:t>
      </w:r>
      <w:r>
        <w:t xml:space="preserve">’s Modules for users taking the </w:t>
      </w:r>
      <w:r>
        <w:t xml:space="preserve">Section </w:t>
      </w:r>
      <w:r>
        <w:t>when it is sent to the server.</w:t>
      </w:r>
      <w:bookmarkStart w:id="0" w:name="_GoBack"/>
      <w:bookmarkEnd w:id="0"/>
    </w:p>
    <w:p w:rsidR="00BD3E86" w:rsidRDefault="00BD3E86"/>
    <w:sectPr w:rsidR="00BD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22C7"/>
    <w:multiLevelType w:val="hybridMultilevel"/>
    <w:tmpl w:val="F43ADE76"/>
    <w:lvl w:ilvl="0" w:tplc="3ED4A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0E"/>
    <w:rsid w:val="000154ED"/>
    <w:rsid w:val="000A7B0A"/>
    <w:rsid w:val="00143C69"/>
    <w:rsid w:val="00286AE9"/>
    <w:rsid w:val="003A785E"/>
    <w:rsid w:val="003C0BB6"/>
    <w:rsid w:val="007E46C2"/>
    <w:rsid w:val="00813AF6"/>
    <w:rsid w:val="00927B0E"/>
    <w:rsid w:val="00984D2B"/>
    <w:rsid w:val="00AC31AE"/>
    <w:rsid w:val="00AD1604"/>
    <w:rsid w:val="00BD3E86"/>
    <w:rsid w:val="00C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4CAC-6C24-4E05-ACA3-A0870329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Henderson</dc:creator>
  <cp:keywords/>
  <dc:description/>
  <cp:lastModifiedBy>Joseph Henderson</cp:lastModifiedBy>
  <cp:revision>2</cp:revision>
  <dcterms:created xsi:type="dcterms:W3CDTF">2014-03-28T03:07:00Z</dcterms:created>
  <dcterms:modified xsi:type="dcterms:W3CDTF">2014-03-28T14:32:00Z</dcterms:modified>
</cp:coreProperties>
</file>