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0764EF">
      <w:pPr>
        <w:rPr>
          <w:b/>
          <w:sz w:val="24"/>
          <w:szCs w:val="24"/>
        </w:rPr>
      </w:pPr>
      <w:r w:rsidRPr="000764EF">
        <w:rPr>
          <w:b/>
          <w:sz w:val="24"/>
          <w:szCs w:val="24"/>
        </w:rPr>
        <w:t xml:space="preserve">Result of </w:t>
      </w:r>
      <w:r w:rsidR="00577BF5">
        <w:rPr>
          <w:b/>
          <w:sz w:val="24"/>
          <w:szCs w:val="24"/>
        </w:rPr>
        <w:t xml:space="preserve">lab </w:t>
      </w:r>
      <w:r w:rsidRPr="000764EF">
        <w:rPr>
          <w:b/>
          <w:sz w:val="24"/>
          <w:szCs w:val="24"/>
        </w:rPr>
        <w:t>7:-</w:t>
      </w:r>
    </w:p>
    <w:p w:rsidR="000764EF" w:rsidRPr="000764EF" w:rsidRDefault="000764E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drawing>
          <wp:inline distT="0" distB="0" distL="0" distR="0">
            <wp:extent cx="5730140" cy="7940842"/>
            <wp:effectExtent l="19050" t="0" r="39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94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EF" w:rsidRPr="000764EF" w:rsidRDefault="000764EF">
      <w:pPr>
        <w:rPr>
          <w:b/>
        </w:rPr>
      </w:pPr>
    </w:p>
    <w:p w:rsidR="000764EF" w:rsidRDefault="000764EF"/>
    <w:p w:rsidR="000764EF" w:rsidRDefault="000764EF"/>
    <w:p w:rsidR="000764EF" w:rsidRDefault="000764EF">
      <w:r>
        <w:rPr>
          <w:noProof/>
          <w:lang w:bidi="ar-SA"/>
        </w:rPr>
        <w:drawing>
          <wp:inline distT="0" distB="0" distL="0" distR="0">
            <wp:extent cx="5101431" cy="7146757"/>
            <wp:effectExtent l="19050" t="0" r="39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71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EF" w:rsidRDefault="000764EF"/>
    <w:p w:rsidR="000764EF" w:rsidRDefault="000764EF"/>
    <w:p w:rsidR="000764EF" w:rsidRDefault="000764EF"/>
    <w:p w:rsidR="000764EF" w:rsidRDefault="000764EF"/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DATASET ACTIVATE DataSet0.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UNIANOVA Value BY 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block_Detergent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Water_row</w:t>
      </w:r>
      <w:proofErr w:type="spellEnd"/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/METHOD=</w:t>
      </w:r>
      <w:proofErr w:type="gram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SSTYPE(</w:t>
      </w:r>
      <w:proofErr w:type="gram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3)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/INTERCEPT=INCLUDE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/SAVE=PRED RESID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/POSTHOC=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block_Detergent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Water_</w:t>
      </w:r>
      <w:proofErr w:type="gram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row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(</w:t>
      </w:r>
      <w:proofErr w:type="gram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LSD)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/EMMEANS=</w:t>
      </w:r>
      <w:proofErr w:type="gram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TABLES(</w:t>
      </w:r>
      <w:proofErr w:type="spellStart"/>
      <w:proofErr w:type="gram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block_Detergent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)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/EMMEANS=</w:t>
      </w:r>
      <w:proofErr w:type="gram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TABLES(</w:t>
      </w:r>
      <w:proofErr w:type="spellStart"/>
      <w:proofErr w:type="gram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Water_row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)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/PRINT=DESCRIPTIVE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/CRITERIA=</w:t>
      </w:r>
      <w:proofErr w:type="gram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ALPHA(</w:t>
      </w:r>
      <w:proofErr w:type="gram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.05)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 /DESIGN=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block_Detergent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Water_row</w:t>
      </w:r>
      <w:proofErr w:type="spellEnd"/>
      <w:r w:rsidRPr="000764EF">
        <w:rPr>
          <w:rFonts w:ascii="Courier New" w:hAnsi="Courier New" w:cs="Courier New"/>
          <w:color w:val="000000"/>
          <w:sz w:val="28"/>
          <w:szCs w:val="28"/>
          <w:lang w:bidi="ar-SA"/>
        </w:rPr>
        <w:t>.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  <w:proofErr w:type="spellStart"/>
      <w:r w:rsidRPr="000764EF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Univariate</w:t>
      </w:r>
      <w:proofErr w:type="spellEnd"/>
      <w:r w:rsidRPr="000764EF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 xml:space="preserve"> Analysis of Variance</w:t>
      </w: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tbl>
      <w:tblPr>
        <w:tblpPr w:leftFromText="180" w:rightFromText="180" w:vertAnchor="text" w:horzAnchor="margin" w:tblpY="170"/>
        <w:tblW w:w="76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29"/>
        <w:gridCol w:w="1629"/>
        <w:gridCol w:w="1891"/>
      </w:tblGrid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7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Between-Subjects Factors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575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8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N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412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block_Detergent</w:t>
            </w:r>
            <w:proofErr w:type="spellEnd"/>
          </w:p>
        </w:tc>
        <w:tc>
          <w:tcPr>
            <w:tcW w:w="16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89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1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1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1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412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Water_row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12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12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4129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9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W w:w="89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4"/>
        <w:gridCol w:w="1871"/>
        <w:gridCol w:w="1536"/>
        <w:gridCol w:w="1728"/>
        <w:gridCol w:w="1201"/>
      </w:tblGrid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769"/>
        </w:trPr>
        <w:tc>
          <w:tcPr>
            <w:tcW w:w="89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Descriptive Statistics</w:t>
            </w: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89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Dependent Variable:   Value  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932"/>
        </w:trPr>
        <w:tc>
          <w:tcPr>
            <w:tcW w:w="26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block_Detergent</w:t>
            </w:r>
            <w:proofErr w:type="spellEnd"/>
          </w:p>
        </w:tc>
        <w:tc>
          <w:tcPr>
            <w:tcW w:w="1871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Water_row</w:t>
            </w:r>
            <w:proofErr w:type="spellEnd"/>
          </w:p>
        </w:tc>
        <w:tc>
          <w:tcPr>
            <w:tcW w:w="15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Mean</w:t>
            </w:r>
          </w:p>
        </w:tc>
        <w:tc>
          <w:tcPr>
            <w:tcW w:w="172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Std. Deviation</w:t>
            </w:r>
          </w:p>
        </w:tc>
        <w:tc>
          <w:tcPr>
            <w:tcW w:w="12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N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1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8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45.0000</w:t>
            </w:r>
          </w:p>
        </w:tc>
        <w:tc>
          <w:tcPr>
            <w:tcW w:w="1728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37.0000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42.0000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41.3333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4.04145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43.0000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40.0000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44.0000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42.3333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2.08167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55.0000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56.0000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46.0000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52.3333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5.50757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60.0000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62.0000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55.0000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59.0000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3.60555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50.7500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8.09835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48.7500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12.14839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46.7500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5.73730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48.7500</w:t>
            </w: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8.36796</w:t>
            </w: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12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261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3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2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W w:w="83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9"/>
        <w:gridCol w:w="986"/>
        <w:gridCol w:w="1419"/>
        <w:gridCol w:w="1400"/>
        <w:gridCol w:w="986"/>
      </w:tblGrid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Tests of Between-Subjects Effects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Dependent Variable:   Value  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1272"/>
        </w:trPr>
        <w:tc>
          <w:tcPr>
            <w:tcW w:w="2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Source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Type III Sum of Squares</w:t>
            </w:r>
          </w:p>
        </w:tc>
        <w:tc>
          <w:tcPr>
            <w:tcW w:w="9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Mean Square</w:t>
            </w:r>
          </w:p>
        </w:tc>
        <w:tc>
          <w:tcPr>
            <w:tcW w:w="14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F</w:t>
            </w:r>
          </w:p>
        </w:tc>
        <w:tc>
          <w:tcPr>
            <w:tcW w:w="9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Sig.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848"/>
        </w:trPr>
        <w:tc>
          <w:tcPr>
            <w:tcW w:w="215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Corrected Model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674.250</w:t>
            </w:r>
            <w:r w:rsidRPr="000764EF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a</w:t>
            </w:r>
          </w:p>
        </w:tc>
        <w:tc>
          <w:tcPr>
            <w:tcW w:w="98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134.850</w:t>
            </w:r>
          </w:p>
        </w:tc>
        <w:tc>
          <w:tcPr>
            <w:tcW w:w="140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8.428</w:t>
            </w:r>
          </w:p>
        </w:tc>
        <w:tc>
          <w:tcPr>
            <w:tcW w:w="98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.011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823"/>
        </w:trPr>
        <w:tc>
          <w:tcPr>
            <w:tcW w:w="21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Intercept</w:t>
            </w:r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28518.750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28518.750</w:t>
            </w: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1782.422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.000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1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block_Detergent</w:t>
            </w:r>
            <w:proofErr w:type="spellEnd"/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642.250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214.083</w:t>
            </w: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13.380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.005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1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proofErr w:type="spellStart"/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Water_row</w:t>
            </w:r>
            <w:proofErr w:type="spellEnd"/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32.000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16.000</w:t>
            </w: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.422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1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Error</w:t>
            </w:r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96.000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16.000</w:t>
            </w: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848"/>
        </w:trPr>
        <w:tc>
          <w:tcPr>
            <w:tcW w:w="21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29289.000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15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Corrected Total</w:t>
            </w:r>
          </w:p>
        </w:tc>
        <w:tc>
          <w:tcPr>
            <w:tcW w:w="141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770.250</w:t>
            </w: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41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0764E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a. R Squared = .875 (Adjusted R Squared = .772)</w:t>
            </w:r>
          </w:p>
        </w:tc>
      </w:tr>
      <w:tr w:rsidR="000764EF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bidi="ar-SA"/>
              </w:rPr>
            </w:pP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bidi="ar-SA"/>
              </w:rPr>
            </w:pPr>
            <w:r w:rsidRPr="000764EF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bidi="ar-SA"/>
              </w:rPr>
              <w:t>Estimated Marginal Means</w:t>
            </w:r>
          </w:p>
          <w:p w:rsid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tbl>
            <w:tblPr>
              <w:tblW w:w="814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335"/>
              <w:gridCol w:w="1221"/>
              <w:gridCol w:w="1501"/>
              <w:gridCol w:w="1544"/>
              <w:gridCol w:w="1544"/>
            </w:tblGrid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9"/>
              </w:trPr>
              <w:tc>
                <w:tcPr>
                  <w:tcW w:w="814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bidi="ar-SA"/>
                    </w:rPr>
                    <w:t xml:space="preserve">1. </w:t>
                  </w:r>
                  <w:proofErr w:type="spellStart"/>
                  <w:r w:rsidRPr="000764E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bidi="ar-SA"/>
                    </w:rPr>
                    <w:t>block_Detergent</w:t>
                  </w:r>
                  <w:proofErr w:type="spellEnd"/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489"/>
              </w:trPr>
              <w:tc>
                <w:tcPr>
                  <w:tcW w:w="814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rPr>
                      <w:rFonts w:ascii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  <w:lang w:bidi="ar-SA"/>
                    </w:rPr>
                    <w:t xml:space="preserve">Dependent Variable:   Value  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009"/>
              </w:trPr>
              <w:tc>
                <w:tcPr>
                  <w:tcW w:w="2335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proofErr w:type="spellStart"/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block_Detergent</w:t>
                  </w:r>
                  <w:proofErr w:type="spellEnd"/>
                </w:p>
              </w:tc>
              <w:tc>
                <w:tcPr>
                  <w:tcW w:w="1221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Mean</w:t>
                  </w:r>
                </w:p>
              </w:tc>
              <w:tc>
                <w:tcPr>
                  <w:tcW w:w="1501" w:type="dxa"/>
                  <w:vMerge w:val="restart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Std. Error</w:t>
                  </w:r>
                </w:p>
              </w:tc>
              <w:tc>
                <w:tcPr>
                  <w:tcW w:w="3087" w:type="dxa"/>
                  <w:gridSpan w:val="2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95% Confidence Interval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32"/>
              </w:trPr>
              <w:tc>
                <w:tcPr>
                  <w:tcW w:w="2335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221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501" w:type="dxa"/>
                  <w:vMerge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544" w:type="dxa"/>
                  <w:tcBorders>
                    <w:top w:val="single" w:sz="8" w:space="0" w:color="000000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Lower Bound</w:t>
                  </w:r>
                </w:p>
              </w:tc>
              <w:tc>
                <w:tcPr>
                  <w:tcW w:w="1544" w:type="dxa"/>
                  <w:tcBorders>
                    <w:top w:val="single" w:sz="8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Upper Bound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9"/>
              </w:trPr>
              <w:tc>
                <w:tcPr>
                  <w:tcW w:w="2335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A</w:t>
                  </w:r>
                </w:p>
              </w:tc>
              <w:tc>
                <w:tcPr>
                  <w:tcW w:w="1221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41.333</w:t>
                  </w:r>
                </w:p>
              </w:tc>
              <w:tc>
                <w:tcPr>
                  <w:tcW w:w="1501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2.309</w:t>
                  </w:r>
                </w:p>
              </w:tc>
              <w:tc>
                <w:tcPr>
                  <w:tcW w:w="1544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35.682</w:t>
                  </w:r>
                </w:p>
              </w:tc>
              <w:tc>
                <w:tcPr>
                  <w:tcW w:w="1544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46.984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9"/>
              </w:trPr>
              <w:tc>
                <w:tcPr>
                  <w:tcW w:w="2335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B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single" w:sz="16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42.333</w:t>
                  </w:r>
                </w:p>
              </w:tc>
              <w:tc>
                <w:tcPr>
                  <w:tcW w:w="1501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2.309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36.682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47.984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9"/>
              </w:trPr>
              <w:tc>
                <w:tcPr>
                  <w:tcW w:w="2335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C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single" w:sz="16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52.333</w:t>
                  </w:r>
                </w:p>
              </w:tc>
              <w:tc>
                <w:tcPr>
                  <w:tcW w:w="1501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2.309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46.682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57.984</w:t>
                  </w:r>
                </w:p>
              </w:tc>
            </w:tr>
            <w:tr w:rsidR="000764EF" w:rsidRPr="000764EF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9"/>
              </w:trPr>
              <w:tc>
                <w:tcPr>
                  <w:tcW w:w="2335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D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59.000</w:t>
                  </w:r>
                </w:p>
              </w:tc>
              <w:tc>
                <w:tcPr>
                  <w:tcW w:w="1501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2.309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53.349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764EF" w:rsidRPr="000764EF" w:rsidRDefault="000764EF" w:rsidP="000764E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0764EF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64.651</w:t>
                  </w:r>
                </w:p>
              </w:tc>
            </w:tr>
          </w:tbl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tbl>
            <w:tblPr>
              <w:tblW w:w="836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867"/>
              <w:gridCol w:w="1365"/>
              <w:gridCol w:w="1677"/>
              <w:gridCol w:w="1725"/>
              <w:gridCol w:w="1726"/>
            </w:tblGrid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774"/>
              </w:trPr>
              <w:tc>
                <w:tcPr>
                  <w:tcW w:w="835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bidi="ar-SA"/>
                    </w:rPr>
                    <w:t xml:space="preserve">2. </w:t>
                  </w:r>
                  <w:proofErr w:type="spellStart"/>
                  <w:r w:rsidRPr="00577BF5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bidi="ar-SA"/>
                    </w:rPr>
                    <w:t>Water_row</w:t>
                  </w:r>
                  <w:proofErr w:type="spellEnd"/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822"/>
              </w:trPr>
              <w:tc>
                <w:tcPr>
                  <w:tcW w:w="835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rPr>
                      <w:rFonts w:ascii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  <w:lang w:bidi="ar-SA"/>
                    </w:rPr>
                    <w:t xml:space="preserve">Dependent Variable:   Value  </w:t>
                  </w:r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645"/>
              </w:trPr>
              <w:tc>
                <w:tcPr>
                  <w:tcW w:w="1867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proofErr w:type="spellStart"/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Water_row</w:t>
                  </w:r>
                  <w:proofErr w:type="spellEnd"/>
                </w:p>
              </w:tc>
              <w:tc>
                <w:tcPr>
                  <w:tcW w:w="1365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Mean</w:t>
                  </w:r>
                </w:p>
              </w:tc>
              <w:tc>
                <w:tcPr>
                  <w:tcW w:w="1677" w:type="dxa"/>
                  <w:vMerge w:val="restart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Std. Error</w:t>
                  </w:r>
                </w:p>
              </w:tc>
              <w:tc>
                <w:tcPr>
                  <w:tcW w:w="3450" w:type="dxa"/>
                  <w:gridSpan w:val="2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95% Confidence Interval</w:t>
                  </w:r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69"/>
              </w:trPr>
              <w:tc>
                <w:tcPr>
                  <w:tcW w:w="1867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365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677" w:type="dxa"/>
                  <w:vMerge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Lower Bound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Upper Bound</w:t>
                  </w:r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822"/>
              </w:trPr>
              <w:tc>
                <w:tcPr>
                  <w:tcW w:w="1867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1.00</w:t>
                  </w:r>
                </w:p>
              </w:tc>
              <w:tc>
                <w:tcPr>
                  <w:tcW w:w="1365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50.750</w:t>
                  </w:r>
                </w:p>
              </w:tc>
              <w:tc>
                <w:tcPr>
                  <w:tcW w:w="1677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2.000</w:t>
                  </w:r>
                </w:p>
              </w:tc>
              <w:tc>
                <w:tcPr>
                  <w:tcW w:w="1725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45.856</w:t>
                  </w:r>
                </w:p>
              </w:tc>
              <w:tc>
                <w:tcPr>
                  <w:tcW w:w="1726" w:type="dxa"/>
                  <w:tcBorders>
                    <w:top w:val="single" w:sz="16" w:space="0" w:color="000000"/>
                    <w:left w:val="single" w:sz="8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55.644</w:t>
                  </w:r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822"/>
              </w:trPr>
              <w:tc>
                <w:tcPr>
                  <w:tcW w:w="1867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single" w:sz="16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48.750</w:t>
                  </w:r>
                </w:p>
              </w:tc>
              <w:tc>
                <w:tcPr>
                  <w:tcW w:w="1677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2.000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43.856</w:t>
                  </w:r>
                </w:p>
              </w:tc>
              <w:tc>
                <w:tcPr>
                  <w:tcW w:w="1726" w:type="dxa"/>
                  <w:tcBorders>
                    <w:top w:val="nil"/>
                    <w:left w:val="single" w:sz="8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53.644</w:t>
                  </w:r>
                </w:p>
              </w:tc>
            </w:tr>
            <w:tr w:rsidR="00577BF5" w:rsidRPr="00577BF5" w:rsidTr="00577BF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822"/>
              </w:trPr>
              <w:tc>
                <w:tcPr>
                  <w:tcW w:w="1867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3.00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46.750</w:t>
                  </w:r>
                </w:p>
              </w:tc>
              <w:tc>
                <w:tcPr>
                  <w:tcW w:w="1677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2.000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41.856</w:t>
                  </w:r>
                </w:p>
              </w:tc>
              <w:tc>
                <w:tcPr>
                  <w:tcW w:w="1726" w:type="dxa"/>
                  <w:tcBorders>
                    <w:top w:val="nil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577BF5" w:rsidRPr="00577BF5" w:rsidRDefault="00577BF5" w:rsidP="00577BF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 w:rsidRPr="00577BF5">
                    <w:rPr>
                      <w:rFonts w:ascii="Arial" w:hAnsi="Arial" w:cs="Arial"/>
                      <w:color w:val="000000"/>
                      <w:sz w:val="24"/>
                      <w:szCs w:val="24"/>
                      <w:lang w:bidi="ar-SA"/>
                    </w:rPr>
                    <w:t>51.644</w:t>
                  </w:r>
                </w:p>
              </w:tc>
            </w:tr>
          </w:tbl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36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0764EF" w:rsidRPr="000764EF" w:rsidRDefault="000764EF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</w:tr>
      <w:tr w:rsidR="00577BF5" w:rsidRPr="000764EF" w:rsidTr="000764EF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7BF5" w:rsidRDefault="00577BF5" w:rsidP="000764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  <w:r w:rsidRPr="00577BF5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Post Hoc Tests</w:t>
      </w:r>
    </w:p>
    <w:p w:rsid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  <w:proofErr w:type="spellStart"/>
      <w:r w:rsidRPr="00577BF5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block_Detergent</w:t>
      </w:r>
      <w:proofErr w:type="spellEnd"/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W w:w="95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9"/>
        <w:gridCol w:w="1989"/>
        <w:gridCol w:w="1193"/>
        <w:gridCol w:w="1160"/>
        <w:gridCol w:w="827"/>
        <w:gridCol w:w="1193"/>
        <w:gridCol w:w="1192"/>
      </w:tblGrid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9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Multiple Comparisons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9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Dependent Variable:   Value  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9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LSD  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876"/>
        </w:trPr>
        <w:tc>
          <w:tcPr>
            <w:tcW w:w="198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(I) </w:t>
            </w:r>
            <w:proofErr w:type="spell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block_Detergent</w:t>
            </w:r>
            <w:proofErr w:type="spellEnd"/>
          </w:p>
        </w:tc>
        <w:tc>
          <w:tcPr>
            <w:tcW w:w="198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(J) </w:t>
            </w:r>
            <w:proofErr w:type="spell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block_Detergent</w:t>
            </w:r>
            <w:proofErr w:type="spellEnd"/>
          </w:p>
        </w:tc>
        <w:tc>
          <w:tcPr>
            <w:tcW w:w="119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Mean Difference (I-J)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Std. Error</w:t>
            </w:r>
          </w:p>
        </w:tc>
        <w:tc>
          <w:tcPr>
            <w:tcW w:w="827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Sig.</w:t>
            </w:r>
          </w:p>
        </w:tc>
        <w:tc>
          <w:tcPr>
            <w:tcW w:w="2385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95% Confidence Interval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3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6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27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Lower Bound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Upper Bound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198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9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-1.0000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.770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-8.9916</w:t>
            </w:r>
          </w:p>
        </w:tc>
        <w:tc>
          <w:tcPr>
            <w:tcW w:w="119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6.9916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-11.0000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.015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-18.9916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-3.0084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-17.6667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-25.6582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-9.6751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1989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1.0000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.770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-6.9916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8.9916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-10.0000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.022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-17.9916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-2.0084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-16.6667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-24.6582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-8.6751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1989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11.0000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.015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3.0084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18.9916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10.0000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.022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2.0084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17.9916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-6.6667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.087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-14.6582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1.3249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38"/>
        </w:trPr>
        <w:tc>
          <w:tcPr>
            <w:tcW w:w="198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17.6667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9.6751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25.6582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16.6667</w:t>
            </w:r>
            <w:r w:rsidRPr="00577BF5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.002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8.6751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24.6582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198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6.6667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3.26599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.087</w:t>
            </w:r>
          </w:p>
        </w:tc>
        <w:tc>
          <w:tcPr>
            <w:tcW w:w="1193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-1.3249</w:t>
            </w:r>
          </w:p>
        </w:tc>
        <w:tc>
          <w:tcPr>
            <w:tcW w:w="119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14.6582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876"/>
        </w:trPr>
        <w:tc>
          <w:tcPr>
            <w:tcW w:w="9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Based on observed means.</w:t>
            </w:r>
          </w:p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 The error term is Mean </w:t>
            </w:r>
            <w:proofErr w:type="gram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Square(</w:t>
            </w:r>
            <w:proofErr w:type="gramEnd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Error) = 16.000.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9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*. The mean difference is significant at the .05 level.</w:t>
            </w:r>
          </w:p>
        </w:tc>
      </w:tr>
    </w:tbl>
    <w:p w:rsid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Pr="000764EF" w:rsidRDefault="000764EF" w:rsidP="000764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  <w:r w:rsidRPr="00577BF5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Homogeneous Subsets</w:t>
      </w: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bidi="ar-SA"/>
        </w:rPr>
      </w:pPr>
      <w:proofErr w:type="spellStart"/>
      <w:r w:rsidRPr="00577BF5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Water_row</w:t>
      </w:r>
      <w:proofErr w:type="spellEnd"/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W w:w="95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85"/>
        <w:gridCol w:w="1740"/>
        <w:gridCol w:w="1319"/>
        <w:gridCol w:w="1283"/>
        <w:gridCol w:w="916"/>
        <w:gridCol w:w="1319"/>
        <w:gridCol w:w="1320"/>
      </w:tblGrid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95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Multiple Comparisons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95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Dependent Variable:   Value  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95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LSD  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438"/>
        </w:trPr>
        <w:tc>
          <w:tcPr>
            <w:tcW w:w="16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(I) </w:t>
            </w:r>
            <w:proofErr w:type="spell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Water_row</w:t>
            </w:r>
            <w:proofErr w:type="spellEnd"/>
          </w:p>
        </w:tc>
        <w:tc>
          <w:tcPr>
            <w:tcW w:w="174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(J) </w:t>
            </w:r>
            <w:proofErr w:type="spell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Water_row</w:t>
            </w:r>
            <w:proofErr w:type="spellEnd"/>
          </w:p>
        </w:tc>
        <w:tc>
          <w:tcPr>
            <w:tcW w:w="131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Mean Difference (I-J)</w:t>
            </w:r>
          </w:p>
        </w:tc>
        <w:tc>
          <w:tcPr>
            <w:tcW w:w="1283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Std. Error</w:t>
            </w:r>
          </w:p>
        </w:tc>
        <w:tc>
          <w:tcPr>
            <w:tcW w:w="916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Sig.</w:t>
            </w:r>
          </w:p>
        </w:tc>
        <w:tc>
          <w:tcPr>
            <w:tcW w:w="263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95% Confidence Interval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6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19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83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16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Lower Bound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Upper Bound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16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74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31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2.0000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.506</w:t>
            </w:r>
          </w:p>
        </w:tc>
        <w:tc>
          <w:tcPr>
            <w:tcW w:w="131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-4.9209</w:t>
            </w:r>
          </w:p>
        </w:tc>
        <w:tc>
          <w:tcPr>
            <w:tcW w:w="13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68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319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4.0000</w:t>
            </w:r>
          </w:p>
        </w:tc>
        <w:tc>
          <w:tcPr>
            <w:tcW w:w="1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.207</w:t>
            </w:r>
          </w:p>
        </w:tc>
        <w:tc>
          <w:tcPr>
            <w:tcW w:w="1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-2.9209</w:t>
            </w:r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10.9209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1685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3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-2.0000</w:t>
            </w:r>
          </w:p>
        </w:tc>
        <w:tc>
          <w:tcPr>
            <w:tcW w:w="1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.506</w:t>
            </w:r>
          </w:p>
        </w:tc>
        <w:tc>
          <w:tcPr>
            <w:tcW w:w="13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-8.9209</w:t>
            </w:r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685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319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2.0000</w:t>
            </w:r>
          </w:p>
        </w:tc>
        <w:tc>
          <w:tcPr>
            <w:tcW w:w="1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.506</w:t>
            </w:r>
          </w:p>
        </w:tc>
        <w:tc>
          <w:tcPr>
            <w:tcW w:w="1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-4.9209</w:t>
            </w:r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8.9209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168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3.00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1.00</w:t>
            </w:r>
          </w:p>
        </w:tc>
        <w:tc>
          <w:tcPr>
            <w:tcW w:w="131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-4.0000</w:t>
            </w:r>
          </w:p>
        </w:tc>
        <w:tc>
          <w:tcPr>
            <w:tcW w:w="1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.207</w:t>
            </w:r>
          </w:p>
        </w:tc>
        <w:tc>
          <w:tcPr>
            <w:tcW w:w="13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-10.9209</w:t>
            </w:r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68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2.00</w:t>
            </w:r>
          </w:p>
        </w:tc>
        <w:tc>
          <w:tcPr>
            <w:tcW w:w="131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-2.0000</w:t>
            </w:r>
          </w:p>
        </w:tc>
        <w:tc>
          <w:tcPr>
            <w:tcW w:w="1283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2.82843</w:t>
            </w:r>
          </w:p>
        </w:tc>
        <w:tc>
          <w:tcPr>
            <w:tcW w:w="91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.506</w:t>
            </w:r>
          </w:p>
        </w:tc>
        <w:tc>
          <w:tcPr>
            <w:tcW w:w="131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-8.9209</w:t>
            </w:r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4.9209</w:t>
            </w:r>
          </w:p>
        </w:tc>
      </w:tr>
      <w:tr w:rsidR="00577BF5" w:rsidRPr="00577BF5" w:rsidTr="00577BF5">
        <w:tblPrEx>
          <w:tblCellMar>
            <w:top w:w="0" w:type="dxa"/>
            <w:bottom w:w="0" w:type="dxa"/>
          </w:tblCellMar>
        </w:tblPrEx>
        <w:trPr>
          <w:cantSplit/>
          <w:trHeight w:val="1438"/>
        </w:trPr>
        <w:tc>
          <w:tcPr>
            <w:tcW w:w="95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Based on observed means.</w:t>
            </w:r>
          </w:p>
          <w:p w:rsidR="00577BF5" w:rsidRPr="00577BF5" w:rsidRDefault="00577BF5" w:rsidP="00577B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 The error term is Mean </w:t>
            </w:r>
            <w:proofErr w:type="gramStart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Square(</w:t>
            </w:r>
            <w:proofErr w:type="gramEnd"/>
            <w:r w:rsidRPr="00577BF5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Error) = 16.000.</w:t>
            </w:r>
          </w:p>
        </w:tc>
      </w:tr>
    </w:tbl>
    <w:p w:rsidR="00577BF5" w:rsidRP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577BF5" w:rsidRPr="00577BF5" w:rsidRDefault="00577BF5" w:rsidP="00577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:rsidR="000764EF" w:rsidRDefault="000764EF"/>
    <w:sectPr w:rsidR="000764EF" w:rsidSect="000764E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64EF"/>
    <w:rsid w:val="000764EF"/>
    <w:rsid w:val="002C6A23"/>
    <w:rsid w:val="00577BF5"/>
    <w:rsid w:val="005D25C3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4E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E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2025-05-06T11:19:00Z</dcterms:created>
  <dcterms:modified xsi:type="dcterms:W3CDTF">2025-05-06T11:32:00Z</dcterms:modified>
</cp:coreProperties>
</file>