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75C7" w14:textId="77777777" w:rsidR="00ED43E8" w:rsidRDefault="00ED43E8" w:rsidP="00ED43E8">
      <w:pPr>
        <w:pStyle w:val="Title"/>
        <w:rPr>
          <w:rFonts w:eastAsia="Calibri Light"/>
        </w:rPr>
      </w:pPr>
      <w:r>
        <w:rPr>
          <w:rFonts w:eastAsia="Calibri Light"/>
        </w:rPr>
        <w:t>Descriptive Feature Title</w:t>
      </w:r>
    </w:p>
    <w:p w14:paraId="2473CA2A" w14:textId="441C3F88" w:rsidR="005A0A37" w:rsidRPr="00044EDF" w:rsidRDefault="00044EDF" w:rsidP="00044EDF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Engineering </w:t>
      </w:r>
      <w:r w:rsidR="00ED43E8">
        <w:rPr>
          <w:rFonts w:ascii="Calibri Light" w:eastAsia="Calibri Light" w:hAnsi="Calibri Light" w:cs="Calibri Light"/>
        </w:rPr>
        <w:t>Specification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7371"/>
      </w:tblGrid>
      <w:tr w:rsidR="00F92126" w14:paraId="7E6AE9F6" w14:textId="77777777" w:rsidTr="008559BD">
        <w:trPr>
          <w:trHeight w:val="279"/>
        </w:trPr>
        <w:tc>
          <w:tcPr>
            <w:tcW w:w="1975" w:type="dxa"/>
          </w:tcPr>
          <w:p w14:paraId="5FF1CDAB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Status</w:t>
            </w:r>
          </w:p>
        </w:tc>
        <w:tc>
          <w:tcPr>
            <w:tcW w:w="7371" w:type="dxa"/>
          </w:tcPr>
          <w:p w14:paraId="5A6C0E3C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DRAFT | SIGNED OFF</w:t>
            </w:r>
          </w:p>
        </w:tc>
      </w:tr>
      <w:tr w:rsidR="00F92126" w14:paraId="37ABBDB8" w14:textId="77777777" w:rsidTr="008559BD">
        <w:trPr>
          <w:trHeight w:val="267"/>
        </w:trPr>
        <w:tc>
          <w:tcPr>
            <w:tcW w:w="1975" w:type="dxa"/>
          </w:tcPr>
          <w:p w14:paraId="669E7E39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Version</w:t>
            </w:r>
          </w:p>
        </w:tc>
        <w:tc>
          <w:tcPr>
            <w:tcW w:w="7371" w:type="dxa"/>
          </w:tcPr>
          <w:p w14:paraId="695D3449" w14:textId="77777777" w:rsidR="00F92126" w:rsidRDefault="00F92126" w:rsidP="008559BD">
            <w:r>
              <w:rPr>
                <w:rFonts w:eastAsia="Calibri" w:cs="Calibri"/>
                <w:color w:val="000000" w:themeColor="text1"/>
              </w:rPr>
              <w:t>1</w:t>
            </w:r>
          </w:p>
        </w:tc>
      </w:tr>
      <w:tr w:rsidR="00F92126" w14:paraId="36AFBCF7" w14:textId="77777777" w:rsidTr="008559BD">
        <w:trPr>
          <w:trHeight w:val="279"/>
        </w:trPr>
        <w:tc>
          <w:tcPr>
            <w:tcW w:w="1975" w:type="dxa"/>
          </w:tcPr>
          <w:p w14:paraId="529A1695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Authored by</w:t>
            </w:r>
          </w:p>
        </w:tc>
        <w:tc>
          <w:tcPr>
            <w:tcW w:w="7371" w:type="dxa"/>
          </w:tcPr>
          <w:p w14:paraId="7C612AB1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&lt;alias&gt;, &lt;alias&gt;</w:t>
            </w:r>
          </w:p>
        </w:tc>
      </w:tr>
      <w:tr w:rsidR="00F92126" w14:paraId="7CF218C8" w14:textId="77777777" w:rsidTr="008559BD">
        <w:trPr>
          <w:trHeight w:val="267"/>
        </w:trPr>
        <w:tc>
          <w:tcPr>
            <w:tcW w:w="1975" w:type="dxa"/>
          </w:tcPr>
          <w:p w14:paraId="0EF12288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Reviewed by</w:t>
            </w:r>
          </w:p>
        </w:tc>
        <w:tc>
          <w:tcPr>
            <w:tcW w:w="7371" w:type="dxa"/>
          </w:tcPr>
          <w:p w14:paraId="53C663DE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&lt;alias&gt;, &lt;alias&gt;</w:t>
            </w:r>
          </w:p>
        </w:tc>
      </w:tr>
      <w:tr w:rsidR="00F92126" w14:paraId="0ADBD7C8" w14:textId="77777777" w:rsidTr="008559BD">
        <w:trPr>
          <w:trHeight w:val="279"/>
        </w:trPr>
        <w:tc>
          <w:tcPr>
            <w:tcW w:w="1975" w:type="dxa"/>
          </w:tcPr>
          <w:p w14:paraId="6EADA864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Signed-off by</w:t>
            </w:r>
          </w:p>
        </w:tc>
        <w:tc>
          <w:tcPr>
            <w:tcW w:w="7371" w:type="dxa"/>
          </w:tcPr>
          <w:p w14:paraId="1721E85C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&lt;alias&gt;, &lt;alias&gt;</w:t>
            </w:r>
          </w:p>
        </w:tc>
      </w:tr>
      <w:tr w:rsidR="00F92126" w14:paraId="0EFCB731" w14:textId="77777777" w:rsidTr="008559BD">
        <w:trPr>
          <w:trHeight w:val="279"/>
        </w:trPr>
        <w:tc>
          <w:tcPr>
            <w:tcW w:w="1975" w:type="dxa"/>
          </w:tcPr>
          <w:p w14:paraId="2EF1DCA3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Related Specs</w:t>
            </w:r>
          </w:p>
        </w:tc>
        <w:tc>
          <w:tcPr>
            <w:tcW w:w="7371" w:type="dxa"/>
          </w:tcPr>
          <w:p w14:paraId="0FAA2FE9" w14:textId="5E84B190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&lt;Link to Feature Specification&gt;, &lt;Link&gt;</w:t>
            </w:r>
          </w:p>
        </w:tc>
      </w:tr>
      <w:tr w:rsidR="00F92126" w14:paraId="072F49A2" w14:textId="77777777" w:rsidTr="008559BD">
        <w:trPr>
          <w:trHeight w:val="279"/>
        </w:trPr>
        <w:tc>
          <w:tcPr>
            <w:tcW w:w="1975" w:type="dxa"/>
          </w:tcPr>
          <w:p w14:paraId="100C9976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Backlog items</w:t>
            </w:r>
          </w:p>
        </w:tc>
        <w:tc>
          <w:tcPr>
            <w:tcW w:w="7371" w:type="dxa"/>
          </w:tcPr>
          <w:p w14:paraId="4E68025B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t>&lt;Link to Backlog item&gt;</w:t>
            </w:r>
          </w:p>
        </w:tc>
      </w:tr>
      <w:tr w:rsidR="00F92126" w14:paraId="1D1550C9" w14:textId="77777777" w:rsidTr="008559BD">
        <w:trPr>
          <w:trHeight w:val="279"/>
        </w:trPr>
        <w:tc>
          <w:tcPr>
            <w:tcW w:w="1975" w:type="dxa"/>
          </w:tcPr>
          <w:p w14:paraId="3C2886E5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Created at</w:t>
            </w:r>
          </w:p>
        </w:tc>
        <w:tc>
          <w:tcPr>
            <w:tcW w:w="7371" w:type="dxa"/>
          </w:tcPr>
          <w:p w14:paraId="79CBDE1F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&lt;Date&gt;</w:t>
            </w:r>
          </w:p>
        </w:tc>
      </w:tr>
      <w:tr w:rsidR="00F92126" w14:paraId="1858BF1B" w14:textId="77777777" w:rsidTr="008559BD">
        <w:trPr>
          <w:trHeight w:val="267"/>
        </w:trPr>
        <w:tc>
          <w:tcPr>
            <w:tcW w:w="1975" w:type="dxa"/>
          </w:tcPr>
          <w:p w14:paraId="55C8FCDE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Updated at</w:t>
            </w:r>
          </w:p>
        </w:tc>
        <w:tc>
          <w:tcPr>
            <w:tcW w:w="7371" w:type="dxa"/>
          </w:tcPr>
          <w:p w14:paraId="1A99C64A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&lt;Date&gt;</w:t>
            </w:r>
          </w:p>
        </w:tc>
      </w:tr>
      <w:tr w:rsidR="00F92126" w14:paraId="0C98E7A6" w14:textId="77777777" w:rsidTr="008559BD">
        <w:trPr>
          <w:trHeight w:val="267"/>
        </w:trPr>
        <w:tc>
          <w:tcPr>
            <w:tcW w:w="1975" w:type="dxa"/>
          </w:tcPr>
          <w:p w14:paraId="1FA82775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Signed-off at</w:t>
            </w:r>
          </w:p>
        </w:tc>
        <w:tc>
          <w:tcPr>
            <w:tcW w:w="7371" w:type="dxa"/>
          </w:tcPr>
          <w:p w14:paraId="10FE7345" w14:textId="77777777" w:rsidR="00F92126" w:rsidRDefault="00F92126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&lt;Date&gt;</w:t>
            </w:r>
          </w:p>
        </w:tc>
      </w:tr>
    </w:tbl>
    <w:p w14:paraId="02E2C852" w14:textId="77777777" w:rsidR="005A0A37" w:rsidRDefault="005A0A37" w:rsidP="005A0A37">
      <w:pPr>
        <w:pStyle w:val="Heading1"/>
        <w:rPr>
          <w:rFonts w:ascii="Calibri" w:eastAsia="Calibri" w:hAnsi="Calibri" w:cs="Calibri"/>
          <w:color w:val="000000" w:themeColor="text1"/>
        </w:rPr>
      </w:pPr>
      <w:r w:rsidRPr="22F3A381">
        <w:rPr>
          <w:rFonts w:ascii="Calibri Light" w:eastAsia="Calibri Light" w:hAnsi="Calibri Light" w:cs="Calibri Light"/>
        </w:rPr>
        <w:t>Purpose</w:t>
      </w:r>
    </w:p>
    <w:p w14:paraId="512B9587" w14:textId="1D005B90" w:rsidR="005A0A37" w:rsidRDefault="005A0A37" w:rsidP="005A0A37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[the purpose for this document]</w:t>
      </w:r>
    </w:p>
    <w:p w14:paraId="31C55D29" w14:textId="77777777" w:rsidR="00510D36" w:rsidRDefault="00510D36" w:rsidP="005A0A37">
      <w:pPr>
        <w:rPr>
          <w:rFonts w:eastAsia="Calibri" w:cs="Calibri"/>
          <w:color w:val="000000" w:themeColor="text1"/>
        </w:rPr>
      </w:pPr>
    </w:p>
    <w:p w14:paraId="1197B2E9" w14:textId="7B93AA0F" w:rsidR="00510D36" w:rsidRDefault="00510D36" w:rsidP="00510D36">
      <w:pPr>
        <w:pStyle w:val="Heading2"/>
      </w:pPr>
      <w:r>
        <w:t>Goals</w:t>
      </w:r>
    </w:p>
    <w:p w14:paraId="6AEFFC2E" w14:textId="77777777" w:rsidR="00510D36" w:rsidRPr="00510D36" w:rsidRDefault="00510D36" w:rsidP="00510D36"/>
    <w:p w14:paraId="430AAE5E" w14:textId="65879231" w:rsidR="00510D36" w:rsidRPr="00510D36" w:rsidRDefault="00510D36" w:rsidP="00510D36">
      <w:pPr>
        <w:pStyle w:val="Heading2"/>
      </w:pPr>
      <w:r>
        <w:t>Non-Goals</w:t>
      </w:r>
    </w:p>
    <w:p w14:paraId="0632B3BE" w14:textId="77777777" w:rsidR="0034543A" w:rsidRPr="002A04EB" w:rsidRDefault="0034543A" w:rsidP="0034543A">
      <w:pPr>
        <w:pStyle w:val="Heading1"/>
        <w:rPr>
          <w:rFonts w:ascii="Calibri Light" w:eastAsia="Calibri Light" w:hAnsi="Calibri Light" w:cs="Calibri Light"/>
        </w:rPr>
      </w:pPr>
      <w:r w:rsidRPr="2CA7E892">
        <w:rPr>
          <w:rFonts w:ascii="Calibri Light" w:eastAsia="Calibri Light" w:hAnsi="Calibri Light" w:cs="Calibri Light"/>
        </w:rPr>
        <w:t>Definition</w:t>
      </w:r>
      <w:r>
        <w:rPr>
          <w:rFonts w:ascii="Calibri Light" w:eastAsia="Calibri Light" w:hAnsi="Calibri Light" w:cs="Calibri Light"/>
        </w:rPr>
        <w:t>s</w:t>
      </w:r>
    </w:p>
    <w:p w14:paraId="6226422F" w14:textId="77777777" w:rsidR="0034543A" w:rsidRDefault="0034543A" w:rsidP="0034543A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[key terms and concepts definition and links to resources] </w:t>
      </w:r>
    </w:p>
    <w:tbl>
      <w:tblPr>
        <w:tblW w:w="93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8" w:type="dxa"/>
          <w:left w:w="0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34543A" w14:paraId="1215A4EC" w14:textId="77777777" w:rsidTr="008559BD">
        <w:tc>
          <w:tcPr>
            <w:tcW w:w="2685" w:type="dxa"/>
            <w:shd w:val="clear" w:color="auto" w:fill="auto"/>
            <w:hideMark/>
          </w:tcPr>
          <w:p w14:paraId="70C5EDD2" w14:textId="77777777" w:rsidR="0034543A" w:rsidRDefault="0034543A" w:rsidP="008664C2">
            <w:pPr>
              <w:pStyle w:val="paragraph"/>
              <w:spacing w:before="0" w:beforeAutospacing="0" w:after="0" w:afterAutospacing="0"/>
              <w:ind w:left="168" w:right="159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Calibri"/>
                <w:b/>
                <w:bCs/>
              </w:rPr>
              <w:t>Term, [synonym], …</w:t>
            </w:r>
          </w:p>
        </w:tc>
        <w:tc>
          <w:tcPr>
            <w:tcW w:w="6645" w:type="dxa"/>
            <w:shd w:val="clear" w:color="auto" w:fill="auto"/>
            <w:hideMark/>
          </w:tcPr>
          <w:p w14:paraId="74418EF1" w14:textId="77777777" w:rsidR="0034543A" w:rsidRDefault="0034543A" w:rsidP="008559BD">
            <w:pPr>
              <w:pStyle w:val="paragraph"/>
              <w:spacing w:before="0" w:beforeAutospacing="0" w:after="0" w:afterAutospacing="0"/>
              <w:ind w:left="189" w:right="156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Calibri"/>
              </w:rPr>
              <w:t>Definition</w:t>
            </w:r>
          </w:p>
        </w:tc>
      </w:tr>
    </w:tbl>
    <w:p w14:paraId="47A90DD5" w14:textId="77777777" w:rsidR="008664C2" w:rsidRPr="00CC2838" w:rsidRDefault="008664C2" w:rsidP="008664C2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Prerequisites and Dependencies</w:t>
      </w:r>
    </w:p>
    <w:p w14:paraId="3B846EF7" w14:textId="77777777" w:rsidR="008664C2" w:rsidRDefault="008664C2" w:rsidP="008664C2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[define all prerequisite or dependency, can use link to the backlog items to simplify the content] </w:t>
      </w:r>
    </w:p>
    <w:tbl>
      <w:tblPr>
        <w:tblW w:w="93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8" w:type="dxa"/>
          <w:left w:w="0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45"/>
      </w:tblGrid>
      <w:tr w:rsidR="008664C2" w14:paraId="059EED83" w14:textId="77777777" w:rsidTr="008559BD">
        <w:tc>
          <w:tcPr>
            <w:tcW w:w="2685" w:type="dxa"/>
            <w:shd w:val="clear" w:color="auto" w:fill="auto"/>
            <w:hideMark/>
          </w:tcPr>
          <w:p w14:paraId="62A1D85D" w14:textId="77777777" w:rsidR="008664C2" w:rsidRDefault="008664C2" w:rsidP="008664C2">
            <w:pPr>
              <w:pStyle w:val="paragraph"/>
              <w:spacing w:before="0" w:beforeAutospacing="0" w:after="0" w:afterAutospacing="0"/>
              <w:ind w:left="168" w:right="159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Calibri"/>
                <w:b/>
                <w:bCs/>
              </w:rPr>
              <w:t>Dependency short name</w:t>
            </w:r>
          </w:p>
        </w:tc>
        <w:tc>
          <w:tcPr>
            <w:tcW w:w="6645" w:type="dxa"/>
            <w:shd w:val="clear" w:color="auto" w:fill="auto"/>
            <w:hideMark/>
          </w:tcPr>
          <w:p w14:paraId="75F6516E" w14:textId="77777777" w:rsidR="008664C2" w:rsidRDefault="008664C2" w:rsidP="008559BD">
            <w:pPr>
              <w:pStyle w:val="paragraph"/>
              <w:spacing w:before="0" w:beforeAutospacing="0" w:after="0" w:afterAutospacing="0"/>
              <w:ind w:left="189" w:right="156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Calibri"/>
              </w:rPr>
              <w:t>Description and links</w:t>
            </w:r>
          </w:p>
        </w:tc>
      </w:tr>
    </w:tbl>
    <w:p w14:paraId="5CE6306D" w14:textId="2A9B1208" w:rsidR="005A0A37" w:rsidRPr="00A44A65" w:rsidRDefault="005A0A37" w:rsidP="00A44A65">
      <w:pPr>
        <w:pStyle w:val="Heading1"/>
        <w:rPr>
          <w:rStyle w:val="eop"/>
        </w:rPr>
      </w:pPr>
      <w:r w:rsidRPr="1381883D">
        <w:rPr>
          <w:rFonts w:ascii="Calibri Light" w:eastAsia="Calibri Light" w:hAnsi="Calibri Light" w:cs="Calibri Light"/>
        </w:rPr>
        <w:t>Requirements (optional)</w:t>
      </w:r>
    </w:p>
    <w:tbl>
      <w:tblPr>
        <w:tblStyle w:val="TableGridLight"/>
        <w:tblW w:w="935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700"/>
        <w:gridCol w:w="6715"/>
        <w:gridCol w:w="935"/>
      </w:tblGrid>
      <w:tr w:rsidR="00A44A65" w:rsidRPr="002A16F6" w14:paraId="3A226D0C" w14:textId="77777777" w:rsidTr="008559BD">
        <w:tc>
          <w:tcPr>
            <w:tcW w:w="1700" w:type="dxa"/>
          </w:tcPr>
          <w:p w14:paraId="222E2340" w14:textId="77777777" w:rsidR="00A44A65" w:rsidRPr="002A16F6" w:rsidRDefault="00A44A65" w:rsidP="008559BD">
            <w:pPr>
              <w:rPr>
                <w:rFonts w:eastAsia="Calibri Light"/>
                <w:color w:val="A6A6A6" w:themeColor="background1" w:themeShade="A6"/>
              </w:rPr>
            </w:pPr>
            <w:r w:rsidRPr="002A16F6">
              <w:rPr>
                <w:rFonts w:eastAsia="Calibri Light"/>
                <w:color w:val="A6A6A6" w:themeColor="background1" w:themeShade="A6"/>
              </w:rPr>
              <w:t>Name</w:t>
            </w:r>
          </w:p>
        </w:tc>
        <w:tc>
          <w:tcPr>
            <w:tcW w:w="6715" w:type="dxa"/>
          </w:tcPr>
          <w:p w14:paraId="5F0B1581" w14:textId="77777777" w:rsidR="00A44A65" w:rsidRPr="002A16F6" w:rsidRDefault="00A44A65" w:rsidP="008559BD">
            <w:pPr>
              <w:rPr>
                <w:rFonts w:eastAsia="Calibri Light"/>
                <w:color w:val="A6A6A6" w:themeColor="background1" w:themeShade="A6"/>
              </w:rPr>
            </w:pPr>
            <w:r w:rsidRPr="002A16F6">
              <w:rPr>
                <w:rFonts w:eastAsia="Calibri Light"/>
                <w:color w:val="A6A6A6" w:themeColor="background1" w:themeShade="A6"/>
              </w:rPr>
              <w:t>Description</w:t>
            </w:r>
          </w:p>
        </w:tc>
        <w:tc>
          <w:tcPr>
            <w:tcW w:w="935" w:type="dxa"/>
          </w:tcPr>
          <w:p w14:paraId="4744EC1A" w14:textId="77777777" w:rsidR="00A44A65" w:rsidRPr="002A16F6" w:rsidRDefault="00A44A65" w:rsidP="008559BD">
            <w:pPr>
              <w:rPr>
                <w:rFonts w:eastAsia="Calibri Light"/>
                <w:color w:val="A6A6A6" w:themeColor="background1" w:themeShade="A6"/>
              </w:rPr>
            </w:pPr>
            <w:r>
              <w:rPr>
                <w:rFonts w:eastAsia="Calibri Light"/>
                <w:color w:val="A6A6A6" w:themeColor="background1" w:themeShade="A6"/>
              </w:rPr>
              <w:t>Priority</w:t>
            </w:r>
          </w:p>
        </w:tc>
      </w:tr>
      <w:tr w:rsidR="00A44A65" w14:paraId="3F0D8C25" w14:textId="77777777" w:rsidTr="008559BD">
        <w:tc>
          <w:tcPr>
            <w:tcW w:w="1700" w:type="dxa"/>
          </w:tcPr>
          <w:p w14:paraId="55BE49C3" w14:textId="77777777" w:rsidR="00A44A65" w:rsidRDefault="00A44A65" w:rsidP="008559BD">
            <w:pPr>
              <w:rPr>
                <w:rFonts w:eastAsia="Calibri Light"/>
              </w:rPr>
            </w:pPr>
            <w:r>
              <w:rPr>
                <w:rFonts w:eastAsia="Calibri Light"/>
              </w:rPr>
              <w:t>Short requirement name</w:t>
            </w:r>
          </w:p>
        </w:tc>
        <w:tc>
          <w:tcPr>
            <w:tcW w:w="6715" w:type="dxa"/>
          </w:tcPr>
          <w:p w14:paraId="1C16018C" w14:textId="77777777" w:rsidR="00A44A65" w:rsidRPr="00A44A65" w:rsidRDefault="00A44A65" w:rsidP="00A44A65">
            <w:pPr>
              <w:rPr>
                <w:rFonts w:eastAsia="Calibri Light"/>
              </w:rPr>
            </w:pPr>
            <w:r w:rsidRPr="00A44A65">
              <w:rPr>
                <w:rFonts w:eastAsia="Calibri Light"/>
              </w:rPr>
              <w:t>Functional requirements from system perspective</w:t>
            </w:r>
          </w:p>
          <w:p w14:paraId="134623D7" w14:textId="77777777" w:rsidR="00A44A65" w:rsidRPr="00A44A65" w:rsidRDefault="00A44A65" w:rsidP="00A44A65">
            <w:pPr>
              <w:rPr>
                <w:rFonts w:eastAsia="Calibri Light"/>
              </w:rPr>
            </w:pPr>
            <w:r w:rsidRPr="00A44A65">
              <w:rPr>
                <w:rFonts w:eastAsia="Calibri Light"/>
              </w:rPr>
              <w:t xml:space="preserve">[optional precondition] [optional trigger event] the system shall [expected system response]. </w:t>
            </w:r>
          </w:p>
          <w:p w14:paraId="70557C2F" w14:textId="2D4D33A5" w:rsidR="00A44A65" w:rsidRPr="00A44A65" w:rsidRDefault="00A44A65" w:rsidP="00A44A65">
            <w:pPr>
              <w:rPr>
                <w:rFonts w:eastAsia="Calibri Light"/>
              </w:rPr>
            </w:pPr>
            <w:r w:rsidRPr="00A44A65">
              <w:rPr>
                <w:rFonts w:eastAsia="Calibri Light"/>
              </w:rPr>
              <w:lastRenderedPageBreak/>
              <w:t xml:space="preserve">If the requested chemical is found in the chemical stockroom, the system shall display a list of all containers of the chemical that are currently in the stockroom. </w:t>
            </w:r>
          </w:p>
        </w:tc>
        <w:tc>
          <w:tcPr>
            <w:tcW w:w="935" w:type="dxa"/>
          </w:tcPr>
          <w:p w14:paraId="1A8A19D4" w14:textId="77777777" w:rsidR="00A44A65" w:rsidRDefault="00A44A65" w:rsidP="008559BD">
            <w:pPr>
              <w:rPr>
                <w:rFonts w:eastAsia="Calibri Light"/>
              </w:rPr>
            </w:pPr>
            <w:r>
              <w:rPr>
                <w:rFonts w:eastAsia="Calibri Light"/>
              </w:rPr>
              <w:lastRenderedPageBreak/>
              <w:t>P1</w:t>
            </w:r>
          </w:p>
        </w:tc>
      </w:tr>
    </w:tbl>
    <w:p w14:paraId="07BE14BC" w14:textId="77777777" w:rsidR="00A44A65" w:rsidRDefault="00A44A65" w:rsidP="005A0A37">
      <w:pPr>
        <w:rPr>
          <w:rStyle w:val="eop"/>
          <w:rFonts w:cs="Calibri"/>
          <w:color w:val="000000"/>
          <w:sz w:val="22"/>
          <w:szCs w:val="22"/>
          <w:shd w:val="clear" w:color="auto" w:fill="FFFFFF"/>
        </w:rPr>
      </w:pPr>
    </w:p>
    <w:p w14:paraId="3799A686" w14:textId="77777777" w:rsidR="00371F00" w:rsidRDefault="00371F00" w:rsidP="00371F00">
      <w:pPr>
        <w:pStyle w:val="Heading2"/>
        <w:rPr>
          <w:rFonts w:eastAsia="Calibri Light"/>
        </w:rPr>
      </w:pPr>
      <w:r>
        <w:t xml:space="preserve">Short </w:t>
      </w:r>
      <w:r>
        <w:rPr>
          <w:rFonts w:eastAsia="Calibri Light"/>
        </w:rPr>
        <w:t>Requirement Name</w:t>
      </w:r>
    </w:p>
    <w:p w14:paraId="1C96407E" w14:textId="77777777" w:rsidR="00371F00" w:rsidRPr="00C75AF9" w:rsidRDefault="00371F00" w:rsidP="00371F00">
      <w:pPr>
        <w:rPr>
          <w:rFonts w:eastAsia="Calibri Light"/>
        </w:rPr>
      </w:pPr>
      <w:r>
        <w:rPr>
          <w:rFonts w:eastAsia="Calibri Light"/>
        </w:rPr>
        <w:t>[Detailed requirement description and notes]</w:t>
      </w:r>
    </w:p>
    <w:p w14:paraId="05DCA715" w14:textId="77777777" w:rsidR="005A0A37" w:rsidRPr="00C41D0B" w:rsidRDefault="005A0A37" w:rsidP="005A0A37"/>
    <w:p w14:paraId="7D02902A" w14:textId="77777777" w:rsidR="005A0A37" w:rsidRDefault="005A0A37" w:rsidP="005A0A37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Architecture and Logical Data/Control Flow Diagrams</w:t>
      </w:r>
    </w:p>
    <w:p w14:paraId="66619CA8" w14:textId="409A94CB" w:rsidR="005A0A37" w:rsidRDefault="005A0A37" w:rsidP="005A0A37">
      <w:r>
        <w:t>[optional architecture diagram and flow goes here]</w:t>
      </w:r>
    </w:p>
    <w:p w14:paraId="054B132E" w14:textId="2C2B809D" w:rsidR="00F62E5B" w:rsidRDefault="00F62E5B" w:rsidP="005A0A37"/>
    <w:p w14:paraId="1BF1C3A8" w14:textId="14CF11B4" w:rsidR="00F62E5B" w:rsidRDefault="00F62E5B" w:rsidP="00F62E5B">
      <w:pPr>
        <w:pStyle w:val="Heading2"/>
      </w:pPr>
      <w:r>
        <w:t>User scenarios</w:t>
      </w:r>
    </w:p>
    <w:p w14:paraId="49C3CD8B" w14:textId="77777777" w:rsidR="005A0A37" w:rsidRDefault="005A0A37" w:rsidP="005A0A37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Engineering Deliverables </w:t>
      </w:r>
    </w:p>
    <w:p w14:paraId="77B138A4" w14:textId="77777777" w:rsidR="005A0A37" w:rsidRDefault="005A0A37" w:rsidP="005A0A37">
      <w:r>
        <w:t>[Specify what are expected to deliver: the list of artifacts, e.g. a checked-in codes, build scripts, a demo, a doc, a README, a working deployed site/service, architecture diagram, built package, CLI/API/SDK….]</w:t>
      </w:r>
    </w:p>
    <w:p w14:paraId="64D6E20A" w14:textId="77777777" w:rsidR="005A0A37" w:rsidRPr="00C41D0B" w:rsidRDefault="005A0A37" w:rsidP="005A0A37">
      <w:pPr>
        <w:rPr>
          <w:rFonts w:asciiTheme="minorHAnsi" w:eastAsiaTheme="minorHAnsi" w:hAnsiTheme="minorHAnsi" w:cstheme="minorBidi"/>
        </w:rPr>
      </w:pPr>
      <w:r>
        <w:t>[How to measure also goes here]</w:t>
      </w:r>
    </w:p>
    <w:p w14:paraId="2F473737" w14:textId="2C9F0009" w:rsidR="005A0A37" w:rsidRDefault="00510D36" w:rsidP="005A0A37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Open Issues</w:t>
      </w:r>
    </w:p>
    <w:p w14:paraId="5A1E0631" w14:textId="77777777" w:rsidR="005A0A37" w:rsidRDefault="005A0A37" w:rsidP="005A0A37">
      <w:r>
        <w:t>[list known challenge/risk or challenge/risk to confirm.]</w:t>
      </w:r>
    </w:p>
    <w:p w14:paraId="26A44BD0" w14:textId="201D3969" w:rsidR="0017298E" w:rsidRDefault="008F665D"/>
    <w:p w14:paraId="7FBFE4FF" w14:textId="77777777" w:rsidR="00265F15" w:rsidRDefault="00265F15" w:rsidP="00265F15">
      <w:pPr>
        <w:rPr>
          <w:rFonts w:ascii="Calibri Light" w:eastAsia="Calibri Light" w:hAnsi="Calibri Light" w:cs="Calibri Light"/>
          <w:color w:val="B43412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B43412" w:themeColor="accent1" w:themeShade="BF"/>
          <w:sz w:val="32"/>
          <w:szCs w:val="32"/>
        </w:rPr>
        <w:t>Document History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47"/>
        <w:gridCol w:w="1238"/>
        <w:gridCol w:w="6565"/>
      </w:tblGrid>
      <w:tr w:rsidR="00265F15" w:rsidRPr="007655B1" w14:paraId="314B352F" w14:textId="77777777" w:rsidTr="008559BD">
        <w:trPr>
          <w:trHeight w:val="279"/>
        </w:trPr>
        <w:tc>
          <w:tcPr>
            <w:tcW w:w="1547" w:type="dxa"/>
          </w:tcPr>
          <w:p w14:paraId="7FC10B6F" w14:textId="77777777" w:rsidR="00265F15" w:rsidRPr="007655B1" w:rsidRDefault="00265F15" w:rsidP="008559BD">
            <w:pPr>
              <w:rPr>
                <w:rFonts w:eastAsia="Calibri" w:cs="Calibri"/>
                <w:color w:val="A6A6A6" w:themeColor="background1" w:themeShade="A6"/>
              </w:rPr>
            </w:pPr>
            <w:r w:rsidRPr="007655B1">
              <w:rPr>
                <w:rFonts w:eastAsia="Calibri" w:cs="Calibri"/>
                <w:color w:val="A6A6A6" w:themeColor="background1" w:themeShade="A6"/>
              </w:rPr>
              <w:t>Date</w:t>
            </w:r>
          </w:p>
        </w:tc>
        <w:tc>
          <w:tcPr>
            <w:tcW w:w="1238" w:type="dxa"/>
          </w:tcPr>
          <w:p w14:paraId="2BE0AAD2" w14:textId="77777777" w:rsidR="00265F15" w:rsidRPr="007655B1" w:rsidRDefault="00265F15" w:rsidP="008559BD">
            <w:pPr>
              <w:rPr>
                <w:rFonts w:eastAsia="Calibri" w:cs="Calibri"/>
                <w:color w:val="A6A6A6" w:themeColor="background1" w:themeShade="A6"/>
              </w:rPr>
            </w:pPr>
            <w:r w:rsidRPr="007655B1">
              <w:rPr>
                <w:rFonts w:eastAsia="Calibri" w:cs="Calibri"/>
                <w:color w:val="A6A6A6" w:themeColor="background1" w:themeShade="A6"/>
              </w:rPr>
              <w:t>Author</w:t>
            </w:r>
          </w:p>
        </w:tc>
        <w:tc>
          <w:tcPr>
            <w:tcW w:w="6565" w:type="dxa"/>
          </w:tcPr>
          <w:p w14:paraId="6505F9C0" w14:textId="77777777" w:rsidR="00265F15" w:rsidRPr="007655B1" w:rsidRDefault="00265F15" w:rsidP="008559BD">
            <w:pPr>
              <w:rPr>
                <w:rFonts w:eastAsia="Calibri" w:cs="Calibri"/>
                <w:color w:val="A6A6A6" w:themeColor="background1" w:themeShade="A6"/>
              </w:rPr>
            </w:pPr>
            <w:r w:rsidRPr="007655B1">
              <w:rPr>
                <w:rFonts w:eastAsia="Calibri" w:cs="Calibri"/>
                <w:color w:val="A6A6A6" w:themeColor="background1" w:themeShade="A6"/>
              </w:rPr>
              <w:t>Notes</w:t>
            </w:r>
          </w:p>
        </w:tc>
      </w:tr>
      <w:tr w:rsidR="00265F15" w14:paraId="5D96D47D" w14:textId="77777777" w:rsidTr="008559BD">
        <w:trPr>
          <w:trHeight w:val="279"/>
        </w:trPr>
        <w:tc>
          <w:tcPr>
            <w:tcW w:w="1547" w:type="dxa"/>
          </w:tcPr>
          <w:p w14:paraId="2D441E46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9/21/2020</w:t>
            </w:r>
          </w:p>
        </w:tc>
        <w:tc>
          <w:tcPr>
            <w:tcW w:w="1238" w:type="dxa"/>
          </w:tcPr>
          <w:p w14:paraId="294A20DF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zhshang</w:t>
            </w:r>
          </w:p>
        </w:tc>
        <w:tc>
          <w:tcPr>
            <w:tcW w:w="6565" w:type="dxa"/>
          </w:tcPr>
          <w:p w14:paraId="1BDBE2C1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Initial version</w:t>
            </w:r>
          </w:p>
        </w:tc>
      </w:tr>
      <w:tr w:rsidR="00265F15" w14:paraId="1EFB9972" w14:textId="77777777" w:rsidTr="008559BD">
        <w:trPr>
          <w:trHeight w:val="279"/>
        </w:trPr>
        <w:tc>
          <w:tcPr>
            <w:tcW w:w="1547" w:type="dxa"/>
          </w:tcPr>
          <w:p w14:paraId="7E629919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Date</w:t>
            </w:r>
          </w:p>
        </w:tc>
        <w:tc>
          <w:tcPr>
            <w:tcW w:w="1238" w:type="dxa"/>
          </w:tcPr>
          <w:p w14:paraId="27983E2F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&lt;alias&gt;</w:t>
            </w:r>
          </w:p>
        </w:tc>
        <w:tc>
          <w:tcPr>
            <w:tcW w:w="6565" w:type="dxa"/>
          </w:tcPr>
          <w:p w14:paraId="16964C58" w14:textId="77777777" w:rsidR="00265F15" w:rsidRDefault="00265F15" w:rsidP="008559BD">
            <w:pPr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Describe in bullet form what the key changes were to keep track of evolution of decisions</w:t>
            </w:r>
          </w:p>
        </w:tc>
      </w:tr>
    </w:tbl>
    <w:p w14:paraId="1C303076" w14:textId="77777777" w:rsidR="00265F15" w:rsidRDefault="00265F15"/>
    <w:sectPr w:rsidR="0026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1"/>
    <w:rsid w:val="00044EDF"/>
    <w:rsid w:val="000D6F31"/>
    <w:rsid w:val="00260936"/>
    <w:rsid w:val="00265F15"/>
    <w:rsid w:val="002A6AF9"/>
    <w:rsid w:val="002C4849"/>
    <w:rsid w:val="0034543A"/>
    <w:rsid w:val="00371F00"/>
    <w:rsid w:val="003D6C6E"/>
    <w:rsid w:val="004F7BA1"/>
    <w:rsid w:val="00510D36"/>
    <w:rsid w:val="005A0A37"/>
    <w:rsid w:val="008664C2"/>
    <w:rsid w:val="008F665D"/>
    <w:rsid w:val="009E54DD"/>
    <w:rsid w:val="00A44A65"/>
    <w:rsid w:val="00CF13C1"/>
    <w:rsid w:val="00D56ED8"/>
    <w:rsid w:val="00ED43E8"/>
    <w:rsid w:val="00F62E5B"/>
    <w:rsid w:val="00F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D803"/>
  <w15:chartTrackingRefBased/>
  <w15:docId w15:val="{38F178B0-F976-9645-A7A5-FB60484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E8"/>
    <w:rPr>
      <w:rFonts w:ascii="Calibri" w:eastAsia="Times New Roma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A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F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37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5A0A3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A0A37"/>
  </w:style>
  <w:style w:type="character" w:customStyle="1" w:styleId="eop">
    <w:name w:val="eop"/>
    <w:basedOn w:val="DefaultParagraphFont"/>
    <w:rsid w:val="005A0A37"/>
  </w:style>
  <w:style w:type="paragraph" w:styleId="Title">
    <w:name w:val="Title"/>
    <w:basedOn w:val="Normal"/>
    <w:next w:val="Normal"/>
    <w:link w:val="TitleChar"/>
    <w:uiPriority w:val="10"/>
    <w:qFormat/>
    <w:rsid w:val="00ED43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E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paragraph">
    <w:name w:val="paragraph"/>
    <w:basedOn w:val="Normal"/>
    <w:rsid w:val="0034543A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A44A65"/>
    <w:rPr>
      <w:rFonts w:eastAsiaTheme="minorEastAsia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1F00"/>
    <w:rPr>
      <w:rFonts w:asciiTheme="majorHAnsi" w:eastAsiaTheme="majorEastAsia" w:hAnsiTheme="majorHAnsi" w:cstheme="majorBidi"/>
      <w:color w:val="B43412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D683931DFA541B7F02B4657CC78C7" ma:contentTypeVersion="13" ma:contentTypeDescription="Create a new document." ma:contentTypeScope="" ma:versionID="6c707a21ee5eee8b077876705eb7b6fb">
  <xsd:schema xmlns:xsd="http://www.w3.org/2001/XMLSchema" xmlns:xs="http://www.w3.org/2001/XMLSchema" xmlns:p="http://schemas.microsoft.com/office/2006/metadata/properties" xmlns:ns1="http://schemas.microsoft.com/sharepoint/v3" xmlns:ns2="6be072b6-b8f9-440c-a6de-a1b317f4bc38" xmlns:ns3="3071ceeb-dbc8-4b7b-a7e7-db8c16c813dd" targetNamespace="http://schemas.microsoft.com/office/2006/metadata/properties" ma:root="true" ma:fieldsID="c6747fa17d0fb5f36677bc161381a735" ns1:_="" ns2:_="" ns3:_="">
    <xsd:import namespace="http://schemas.microsoft.com/sharepoint/v3"/>
    <xsd:import namespace="6be072b6-b8f9-440c-a6de-a1b317f4bc38"/>
    <xsd:import namespace="3071ceeb-dbc8-4b7b-a7e7-db8c16c813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072b6-b8f9-440c-a6de-a1b317f4b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1ceeb-dbc8-4b7b-a7e7-db8c16c813d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6be072b6-b8f9-440c-a6de-a1b317f4bc3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0E003A5-7A23-4EA9-B1AB-4EBD83E55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FB8D5-60E2-466A-BD04-12AC344F5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e072b6-b8f9-440c-a6de-a1b317f4bc38"/>
    <ds:schemaRef ds:uri="3071ceeb-dbc8-4b7b-a7e7-db8c16c81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18113C-DE9E-4897-A7CA-065A9C321C07}">
  <ds:schemaRefs>
    <ds:schemaRef ds:uri="http://schemas.microsoft.com/office/2006/metadata/properties"/>
    <ds:schemaRef ds:uri="http://schemas.microsoft.com/office/infopath/2007/PartnerControls"/>
    <ds:schemaRef ds:uri="6be072b6-b8f9-440c-a6de-a1b317f4bc38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Savchenko</dc:creator>
  <cp:keywords/>
  <dc:description/>
  <cp:lastModifiedBy>Di Lin</cp:lastModifiedBy>
  <cp:revision>19</cp:revision>
  <dcterms:created xsi:type="dcterms:W3CDTF">2020-09-22T22:06:00Z</dcterms:created>
  <dcterms:modified xsi:type="dcterms:W3CDTF">2021-07-12T01:25:00Z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2020-09-22T22:06:37Z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5141b9ac-f2d1-42fc-9504-37f7da6cceeb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0x010100FB9D683931DFA541B7F02B4657CC78C7</vt:lpwstr>
  </property>
</Properties>
</file>