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07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8075"/>
      </w:tblGrid>
      <w:tr w:rsidR="00F175FF" w14:paraId="07470DEF" w14:textId="77777777" w:rsidTr="001D41FD">
        <w:trPr>
          <w:trHeight w:val="500"/>
        </w:trPr>
        <w:tc>
          <w:tcPr>
            <w:tcW w:w="8075" w:type="dxa"/>
            <w:shd w:val="clear" w:color="auto" w:fill="FFD966" w:themeFill="accent4" w:themeFillTint="99"/>
            <w:vAlign w:val="center"/>
          </w:tcPr>
          <w:p w14:paraId="62C6FF8F" w14:textId="1DDFFB7B" w:rsidR="00F175FF" w:rsidRPr="00F175FF" w:rsidRDefault="00F175FF" w:rsidP="00F175FF">
            <w:pPr>
              <w:jc w:val="center"/>
              <w:rPr>
                <w:rFonts w:ascii="SVN-Arial 3" w:hAnsi="SVN-Arial 3"/>
                <w:b/>
                <w:bCs/>
              </w:rPr>
            </w:pPr>
            <w:r w:rsidRPr="00F175FF">
              <w:rPr>
                <w:rFonts w:ascii="SVN-Arial 3" w:hAnsi="SVN-Arial 3"/>
                <w:b/>
                <w:bCs/>
                <w:sz w:val="32"/>
                <w:szCs w:val="24"/>
              </w:rPr>
              <w:t>BOOTSTRAP 3</w:t>
            </w:r>
          </w:p>
        </w:tc>
      </w:tr>
      <w:tr w:rsidR="00F175FF" w14:paraId="0D900633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4BEE3C67" w14:textId="4DBA862E" w:rsidR="00F175FF" w:rsidRPr="00F175FF" w:rsidRDefault="00F175FF" w:rsidP="00F175FF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F175FF">
              <w:rPr>
                <w:rFonts w:ascii="SVN-Arial 3" w:hAnsi="SVN-Arial 3"/>
                <w:b/>
                <w:bCs/>
              </w:rPr>
              <w:t>1.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Tổng quan về Bootstrap 3</w:t>
            </w:r>
          </w:p>
        </w:tc>
      </w:tr>
      <w:tr w:rsidR="00F175FF" w14:paraId="6C9BD3AB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747CF8B0" w14:textId="390E0C10" w:rsidR="00F175FF" w:rsidRDefault="00F175FF" w:rsidP="00F175FF">
            <w:pPr>
              <w:ind w:left="313" w:hanging="313"/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    </w:t>
            </w:r>
            <w:r w:rsidR="003F7A84">
              <w:rPr>
                <w:rFonts w:ascii="SVN-Arial 3" w:hAnsi="SVN-Arial 3"/>
                <w:sz w:val="20"/>
                <w:szCs w:val="16"/>
              </w:rPr>
              <w:t xml:space="preserve">- </w:t>
            </w:r>
            <w:r>
              <w:rPr>
                <w:rFonts w:ascii="SVN-Arial 3" w:hAnsi="SVN-Arial 3"/>
                <w:sz w:val="20"/>
                <w:szCs w:val="16"/>
              </w:rPr>
              <w:t>BootStrap được trang bị với HTML, CSS, JS cho nhiều thành phần web</w:t>
            </w:r>
          </w:p>
          <w:p w14:paraId="31026F87" w14:textId="4ED98AC6" w:rsidR="003F7A84" w:rsidRDefault="003F7A84" w:rsidP="003F7A84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    - BootStrap là một khuôn khổ front-end dựa trên các mẫu thiết kế cho các thành phần giao diện người dùng như Typograph, Button, Navigation, Dropdown ….</w:t>
            </w:r>
          </w:p>
          <w:p w14:paraId="694A90A4" w14:textId="4576E64E" w:rsidR="003F7A84" w:rsidRPr="003F7A84" w:rsidRDefault="003F7A84" w:rsidP="003F7A84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    - Có khả năng mở rộng thêm với Javascipt</w:t>
            </w:r>
          </w:p>
        </w:tc>
      </w:tr>
      <w:tr w:rsidR="00F175FF" w:rsidRPr="00F175FF" w14:paraId="49DD73FC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0BC619EE" w14:textId="69042B7E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 w:rsidRPr="00F175FF">
              <w:rPr>
                <w:rFonts w:ascii="SVN-Arial 3" w:hAnsi="SVN-Arial 3"/>
                <w:b/>
                <w:bCs/>
                <w:sz w:val="24"/>
                <w:szCs w:val="20"/>
              </w:rPr>
              <w:t>2. Cài đặt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BootStrap</w:t>
            </w:r>
          </w:p>
        </w:tc>
      </w:tr>
      <w:tr w:rsidR="00F175FF" w:rsidRPr="00F175FF" w14:paraId="4B78C5C8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DB67989" w14:textId="77777777" w:rsidR="00F175FF" w:rsidRDefault="006F6A82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- Truy cập : </w:t>
            </w:r>
            <w:r w:rsidRPr="006F6A82">
              <w:rPr>
                <w:rFonts w:ascii="SVN-Arial 3" w:hAnsi="SVN-Arial 3"/>
                <w:sz w:val="20"/>
                <w:szCs w:val="16"/>
              </w:rPr>
              <w:t>https://getbootstrap.com/</w:t>
            </w:r>
            <w:r>
              <w:rPr>
                <w:rFonts w:ascii="SVN-Arial 3" w:hAnsi="SVN-Arial 3"/>
                <w:sz w:val="20"/>
                <w:szCs w:val="16"/>
              </w:rPr>
              <w:t xml:space="preserve">   </w:t>
            </w:r>
            <w:r w:rsidRPr="006F6A82">
              <w:rPr>
                <w:rFonts w:ascii="SVN-Arial 3" w:hAnsi="SVN-Arial 3"/>
                <w:sz w:val="20"/>
                <w:szCs w:val="16"/>
              </w:rPr>
              <w:sym w:font="Wingdings" w:char="F0E8"/>
            </w:r>
            <w:r>
              <w:rPr>
                <w:rFonts w:ascii="SVN-Arial 3" w:hAnsi="SVN-Arial 3"/>
                <w:sz w:val="20"/>
                <w:szCs w:val="16"/>
              </w:rPr>
              <w:t xml:space="preserve"> Tải về rồi nhúng</w:t>
            </w:r>
          </w:p>
          <w:p w14:paraId="6598F235" w14:textId="77777777" w:rsidR="006F6A82" w:rsidRDefault="006F6A82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- Nhúng trực tiếp:</w:t>
            </w:r>
          </w:p>
          <w:p w14:paraId="4FB7710C" w14:textId="28587BFA" w:rsidR="006F6A82" w:rsidRPr="00F175FF" w:rsidRDefault="006F6A82" w:rsidP="00D100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1FB42B55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48CDF170" w14:textId="23971108" w:rsidR="00F175FF" w:rsidRPr="00F175FF" w:rsidRDefault="006F6A82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3.</w:t>
            </w:r>
            <w:r w:rsidR="00C37EFE">
              <w:rPr>
                <w:rFonts w:ascii="SVN-Arial 3" w:hAnsi="SVN-Arial 3"/>
                <w:b/>
                <w:bCs/>
                <w:sz w:val="24"/>
                <w:szCs w:val="20"/>
              </w:rPr>
              <w:t>Grid System</w:t>
            </w:r>
          </w:p>
        </w:tc>
      </w:tr>
      <w:tr w:rsidR="00F175FF" w:rsidRPr="00F175FF" w14:paraId="3AB65EFE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7B3F4895" w14:textId="77777777" w:rsidR="00F175FF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Trong BootStrap , grid system được chia thành 12 cột</w:t>
            </w:r>
          </w:p>
          <w:p w14:paraId="02AA61A2" w14:textId="02CE3C6B" w:rsidR="00C37EFE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Mỗit thành phần trong BootStrap đều được gói trong 2 thành phần chính là </w:t>
            </w:r>
            <w:r w:rsidRPr="00C37EFE">
              <w:rPr>
                <w:rFonts w:ascii="SVN-Arial 3" w:hAnsi="SVN-Arial 3"/>
                <w:b/>
                <w:bCs/>
                <w:sz w:val="20"/>
                <w:szCs w:val="16"/>
              </w:rPr>
              <w:t>“.container</w:t>
            </w:r>
            <w:r>
              <w:rPr>
                <w:rFonts w:ascii="SVN-Arial 3" w:hAnsi="SVN-Arial 3"/>
                <w:sz w:val="20"/>
                <w:szCs w:val="16"/>
              </w:rPr>
              <w:t xml:space="preserve">” </w:t>
            </w:r>
            <w:r w:rsidRPr="00C37EFE">
              <w:rPr>
                <w:rFonts w:ascii="SVN-Arial 3" w:hAnsi="SVN-Arial 3"/>
                <w:sz w:val="20"/>
                <w:szCs w:val="16"/>
              </w:rPr>
              <w:sym w:font="Wingdings" w:char="F0E8"/>
            </w:r>
            <w:r>
              <w:rPr>
                <w:rFonts w:ascii="SVN-Arial 3" w:hAnsi="SVN-Arial 3"/>
                <w:sz w:val="20"/>
                <w:szCs w:val="16"/>
              </w:rPr>
              <w:t xml:space="preserve"> “ .</w:t>
            </w:r>
            <w:r w:rsidRPr="00C37EFE">
              <w:rPr>
                <w:rFonts w:ascii="SVN-Arial 3" w:hAnsi="SVN-Arial 3"/>
                <w:b/>
                <w:bCs/>
                <w:sz w:val="20"/>
                <w:szCs w:val="16"/>
              </w:rPr>
              <w:t>row</w:t>
            </w:r>
            <w:r>
              <w:rPr>
                <w:rFonts w:ascii="SVN-Arial 3" w:hAnsi="SVN-Arial 3"/>
                <w:sz w:val="20"/>
                <w:szCs w:val="16"/>
              </w:rPr>
              <w:t xml:space="preserve"> “</w:t>
            </w:r>
          </w:p>
          <w:p w14:paraId="7CFAE998" w14:textId="75124947" w:rsidR="00C37EFE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Các ký hiệu trong grid System:</w:t>
            </w:r>
          </w:p>
          <w:p w14:paraId="59922493" w14:textId="77777777" w:rsidR="00C37EFE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1942"/>
              <w:gridCol w:w="1942"/>
              <w:gridCol w:w="1943"/>
            </w:tblGrid>
            <w:tr w:rsidR="00C37EFE" w14:paraId="24B32582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6C164D49" w14:textId="71162BD6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2E9FD711" w14:textId="6556C747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Thiết bị hỗ trợ</w:t>
                  </w: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450A703B" w14:textId="36FD2A56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Độ rộng</w:t>
                  </w:r>
                </w:p>
              </w:tc>
              <w:tc>
                <w:tcPr>
                  <w:tcW w:w="1943" w:type="dxa"/>
                  <w:shd w:val="clear" w:color="auto" w:fill="9CC2E5" w:themeFill="accent5" w:themeFillTint="99"/>
                  <w:vAlign w:val="center"/>
                </w:tcPr>
                <w:p w14:paraId="3C806518" w14:textId="17CBB0C9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C37EFE" w14:paraId="39EB6FB3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7B2B343" w14:textId="07D78A73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.col-xs-$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D93CC4E" w14:textId="199962DD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Extra small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A11CAAA" w14:textId="031F7D58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&lt; 768px</w:t>
                  </w:r>
                </w:p>
              </w:tc>
              <w:tc>
                <w:tcPr>
                  <w:tcW w:w="1943" w:type="dxa"/>
                  <w:shd w:val="clear" w:color="auto" w:fill="E7E6E6" w:themeFill="background2"/>
                  <w:vAlign w:val="center"/>
                </w:tcPr>
                <w:p w14:paraId="7798BF2F" w14:textId="500CAAE3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Điện thoại</w:t>
                  </w:r>
                </w:p>
              </w:tc>
            </w:tr>
            <w:tr w:rsidR="00C37EFE" w14:paraId="496AB691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8290929" w14:textId="363B8B32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.col-sm</w:t>
                  </w: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softHyphen/>
                    <w:t>-$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9512948" w14:textId="3E93302C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Small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9A9A29F" w14:textId="785B51C8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&gt;= 768px</w:t>
                  </w:r>
                </w:p>
              </w:tc>
              <w:tc>
                <w:tcPr>
                  <w:tcW w:w="1943" w:type="dxa"/>
                  <w:shd w:val="clear" w:color="auto" w:fill="E7E6E6" w:themeFill="background2"/>
                  <w:vAlign w:val="center"/>
                </w:tcPr>
                <w:p w14:paraId="3BD08428" w14:textId="1DBE5814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Tablet</w:t>
                  </w:r>
                </w:p>
              </w:tc>
            </w:tr>
            <w:tr w:rsidR="00C37EFE" w14:paraId="7EA4DF2D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DEAAFD2" w14:textId="50CB4ECB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.col-md-$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F67C848" w14:textId="7A3D1211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Medium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B7B4673" w14:textId="50F0DEB1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&gt;= 992 px</w:t>
                  </w:r>
                </w:p>
              </w:tc>
              <w:tc>
                <w:tcPr>
                  <w:tcW w:w="1943" w:type="dxa"/>
                  <w:shd w:val="clear" w:color="auto" w:fill="E7E6E6" w:themeFill="background2"/>
                  <w:vAlign w:val="center"/>
                </w:tcPr>
                <w:p w14:paraId="234A90E1" w14:textId="38B5BA3B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Destop nhỏ</w:t>
                  </w:r>
                </w:p>
              </w:tc>
            </w:tr>
            <w:tr w:rsidR="00C37EFE" w14:paraId="1211BE6C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612C094" w14:textId="22D7B601" w:rsidR="00C37EFE" w:rsidRPr="00C37EFE" w:rsidRDefault="00C37EFE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.col-lg-$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872B1B9" w14:textId="664824A9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Large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318FCBF" w14:textId="0AADB088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&gt;= 1200 px</w:t>
                  </w:r>
                </w:p>
              </w:tc>
              <w:tc>
                <w:tcPr>
                  <w:tcW w:w="1943" w:type="dxa"/>
                  <w:shd w:val="clear" w:color="auto" w:fill="E7E6E6" w:themeFill="background2"/>
                  <w:vAlign w:val="center"/>
                </w:tcPr>
                <w:p w14:paraId="40A4EC80" w14:textId="27D7AC46" w:rsidR="00C37EFE" w:rsidRDefault="00C37EFE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Destop to</w:t>
                  </w:r>
                </w:p>
              </w:tc>
            </w:tr>
            <w:tr w:rsidR="00347960" w14:paraId="5426F591" w14:textId="77777777" w:rsidTr="00CB0BB6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6228ACA" w14:textId="4858B65A" w:rsidR="00347960" w:rsidRPr="00C37EFE" w:rsidRDefault="00347960" w:rsidP="00C37EF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347960">
                    <w:rPr>
                      <w:rFonts w:ascii="SVN-Arial 3" w:hAnsi="SVN-Arial 3"/>
                      <w:sz w:val="20"/>
                      <w:szCs w:val="16"/>
                    </w:rPr>
                    <w:t>.col-xs-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offset</w:t>
                  </w:r>
                  <w:r w:rsidRPr="00347960">
                    <w:rPr>
                      <w:rFonts w:ascii="SVN-Arial 3" w:hAnsi="SVN-Arial 3"/>
                      <w:sz w:val="20"/>
                      <w:szCs w:val="16"/>
                    </w:rPr>
                    <w:t>-$</w:t>
                  </w:r>
                </w:p>
              </w:tc>
              <w:tc>
                <w:tcPr>
                  <w:tcW w:w="5827" w:type="dxa"/>
                  <w:gridSpan w:val="3"/>
                  <w:shd w:val="clear" w:color="auto" w:fill="E7E6E6" w:themeFill="background2"/>
                  <w:vAlign w:val="center"/>
                </w:tcPr>
                <w:p w14:paraId="751F3A15" w14:textId="77777777" w:rsidR="00347960" w:rsidRDefault="00347960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Dùng canh lề trái cho cột</w:t>
                  </w:r>
                </w:p>
                <w:p w14:paraId="47BFD8A2" w14:textId="77777777" w:rsidR="001334CA" w:rsidRDefault="001334CA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vd: class= “</w:t>
                  </w:r>
                  <w:r w:rsidRPr="001334CA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col-xs-offset-2  col-xs-10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>”</w:t>
                  </w:r>
                </w:p>
                <w:p w14:paraId="445A3819" w14:textId="2DE5CB98" w:rsidR="001334CA" w:rsidRDefault="001334CA" w:rsidP="00C37EF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Sẽ tạo một thẻ nằm từ cột thứ 3 tới cột thứ 10 trong hàng</w:t>
                  </w:r>
                </w:p>
              </w:tc>
            </w:tr>
          </w:tbl>
          <w:p w14:paraId="4AC8238D" w14:textId="77777777" w:rsidR="00C37EFE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-- Ký hiệu $: 1 =&gt; 12 số lượng cột đối tượng chiếm trong tổng 12 cột</w:t>
            </w:r>
          </w:p>
          <w:p w14:paraId="5DEF26F5" w14:textId="5442D934" w:rsidR="00C37EFE" w:rsidRPr="00F175FF" w:rsidRDefault="00C37EFE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4BD97160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1174E09C" w14:textId="0F4DFECE" w:rsidR="00F175FF" w:rsidRPr="00F175FF" w:rsidRDefault="00C37EFE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4. Table</w:t>
            </w:r>
          </w:p>
        </w:tc>
      </w:tr>
      <w:tr w:rsidR="00F175FF" w:rsidRPr="00F175FF" w14:paraId="6636BAF0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5737"/>
            </w:tblGrid>
            <w:tr w:rsidR="00D100F3" w:rsidRPr="00C37EFE" w14:paraId="75331104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50CE1569" w14:textId="77777777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5737" w:type="dxa"/>
                  <w:shd w:val="clear" w:color="auto" w:fill="9CC2E5" w:themeFill="accent5" w:themeFillTint="99"/>
                  <w:vAlign w:val="center"/>
                </w:tcPr>
                <w:p w14:paraId="0D183843" w14:textId="0AB12086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D100F3" w14:paraId="2C17959D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9B685F1" w14:textId="717D0060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.table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4A3D489D" w14:textId="330A14F4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Dùng table của Bootstap</w:t>
                  </w:r>
                </w:p>
              </w:tc>
            </w:tr>
            <w:tr w:rsidR="00D100F3" w14:paraId="7D6CA371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320CCE0" w14:textId="1C45CDA5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table-striped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5C60821E" w14:textId="1585193A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Bảng kẻ sọc trắng đen</w:t>
                  </w:r>
                </w:p>
              </w:tc>
            </w:tr>
            <w:tr w:rsidR="00D100F3" w14:paraId="49337E61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BC7317E" w14:textId="769C21FC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table-bordered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33C289F6" w14:textId="72E4B6CD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Bao bọc bảng và bo góc</w:t>
                  </w:r>
                </w:p>
              </w:tc>
            </w:tr>
            <w:tr w:rsidR="00D100F3" w14:paraId="388C2684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7842B2D" w14:textId="657F4AD4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table-hover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04793252" w14:textId="3A690086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Hover vào dòng sẽ chuyển màu</w:t>
                  </w:r>
                </w:p>
              </w:tc>
            </w:tr>
            <w:tr w:rsidR="00D100F3" w14:paraId="5BA7FDF9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3AE6EAA" w14:textId="1A71738E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table-condensed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05D8725D" w14:textId="2C3EA631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Làm nhỏ bảng lại cho gọn</w:t>
                  </w:r>
                </w:p>
              </w:tc>
            </w:tr>
            <w:tr w:rsidR="00D100F3" w14:paraId="0256C1BD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F6494C9" w14:textId="6B7F8F4F" w:rsidR="00D100F3" w:rsidRPr="00C37EFE" w:rsidRDefault="00D100F3" w:rsidP="00D100F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lastRenderedPageBreak/>
                    <w:t>.table-responsive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00ACDAE9" w14:textId="0A1B5F05" w:rsidR="00D100F3" w:rsidRDefault="00D100F3" w:rsidP="00D100F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Bảng thu nhỏ theo trình duyệt</w:t>
                  </w:r>
                </w:p>
              </w:tc>
            </w:tr>
          </w:tbl>
          <w:p w14:paraId="37C07597" w14:textId="77777777" w:rsidR="00D100F3" w:rsidRDefault="00D100F3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6FDF57C3" w14:textId="48030AC1" w:rsidR="00D100F3" w:rsidRPr="00F175FF" w:rsidRDefault="00D100F3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Ở các dòng </w:t>
            </w:r>
            <w:r w:rsidRPr="00D100F3">
              <w:rPr>
                <w:rFonts w:ascii="SVN-Arial 3" w:hAnsi="SVN-Arial 3"/>
                <w:b/>
                <w:bCs/>
                <w:sz w:val="20"/>
                <w:szCs w:val="16"/>
              </w:rPr>
              <w:t>&lt;tr&gt;</w:t>
            </w:r>
            <w:r>
              <w:rPr>
                <w:rFonts w:ascii="SVN-Arial 3" w:hAnsi="SVN-Arial 3"/>
                <w:sz w:val="20"/>
                <w:szCs w:val="16"/>
              </w:rPr>
              <w:t xml:space="preserve"> có thể thêm màu sáng bằng các class: </w:t>
            </w:r>
            <w:r w:rsidRPr="00D100F3">
              <w:rPr>
                <w:rFonts w:ascii="SVN-Arial 3" w:hAnsi="SVN-Arial 3"/>
                <w:b/>
                <w:bCs/>
                <w:sz w:val="20"/>
                <w:szCs w:val="16"/>
                <w:highlight w:val="yellow"/>
              </w:rPr>
              <w:t>waring</w:t>
            </w:r>
            <w:r>
              <w:rPr>
                <w:rFonts w:ascii="SVN-Arial 3" w:hAnsi="SVN-Arial 3"/>
                <w:sz w:val="20"/>
                <w:szCs w:val="16"/>
              </w:rPr>
              <w:t xml:space="preserve">,  </w:t>
            </w:r>
            <w:r w:rsidRPr="00D100F3">
              <w:rPr>
                <w:rFonts w:ascii="SVN-Arial 3" w:hAnsi="SVN-Arial 3"/>
                <w:b/>
                <w:bCs/>
                <w:sz w:val="20"/>
                <w:szCs w:val="16"/>
                <w:highlight w:val="red"/>
              </w:rPr>
              <w:t>danger</w:t>
            </w:r>
            <w:r>
              <w:rPr>
                <w:rFonts w:ascii="SVN-Arial 3" w:hAnsi="SVN-Arial 3"/>
                <w:sz w:val="20"/>
                <w:szCs w:val="16"/>
              </w:rPr>
              <w:t xml:space="preserve">,  </w:t>
            </w:r>
            <w:r w:rsidRPr="00D100F3">
              <w:rPr>
                <w:rFonts w:ascii="SVN-Arial 3" w:hAnsi="SVN-Arial 3"/>
                <w:b/>
                <w:bCs/>
                <w:sz w:val="20"/>
                <w:szCs w:val="16"/>
                <w:highlight w:val="green"/>
              </w:rPr>
              <w:t>active</w:t>
            </w:r>
            <w:r>
              <w:rPr>
                <w:rFonts w:ascii="SVN-Arial 3" w:hAnsi="SVN-Arial 3"/>
                <w:sz w:val="20"/>
                <w:szCs w:val="16"/>
              </w:rPr>
              <w:t>,……</w:t>
            </w:r>
          </w:p>
        </w:tc>
      </w:tr>
      <w:tr w:rsidR="00F175FF" w:rsidRPr="00F175FF" w14:paraId="659929F2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194E22C9" w14:textId="0EB18DD6" w:rsidR="00F175FF" w:rsidRPr="00F175FF" w:rsidRDefault="001849A4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5. Breadcrumbs</w:t>
            </w:r>
          </w:p>
        </w:tc>
      </w:tr>
      <w:tr w:rsidR="00F175FF" w:rsidRPr="00F175FF" w14:paraId="39592F4F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6E259FE" w14:textId="77777777" w:rsidR="00F175FF" w:rsidRDefault="001849A4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Breadcrumbs : Tập hợp các đường link phân cấp : </w:t>
            </w:r>
          </w:p>
          <w:p w14:paraId="22EB3F12" w14:textId="77777777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&lt;div 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class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"row"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35DF5BBF" w14:textId="13463C93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1F1F1"/>
              </w:rPr>
              <w:t>      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&lt;ul 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class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"breadcrumb"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</w:t>
            </w:r>
          </w:p>
          <w:p w14:paraId="54CF8FCB" w14:textId="55B20F38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1F1F1"/>
              </w:rPr>
              <w:t>          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&lt;li&gt;&lt;a href=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"#"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&gt;Trang Chủ&lt;/a&gt;&lt;/li&gt;</w:t>
            </w:r>
          </w:p>
          <w:p w14:paraId="39CC3DAE" w14:textId="70E96350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1F1F1"/>
              </w:rPr>
              <w:t>          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&lt;li&gt;&lt;a href=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"#"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&gt;Bootstrap&lt;/a&gt;&lt;/li&gt;</w:t>
            </w:r>
          </w:p>
          <w:p w14:paraId="6B671B5E" w14:textId="404F5D82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1F1F1"/>
              </w:rPr>
              <w:t>          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&lt;li 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class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1849A4">
              <w:rPr>
                <w:rFonts w:ascii="Courier New" w:eastAsia="Times New Roman" w:hAnsi="Courier New" w:cs="Courier New"/>
                <w:color w:val="414141"/>
                <w:sz w:val="20"/>
                <w:szCs w:val="20"/>
                <w:shd w:val="clear" w:color="auto" w:fill="F1F1F1"/>
              </w:rPr>
              <w:t>"active"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&gt;Breadcrumb &amp; Images&lt;/li&gt;</w:t>
            </w:r>
          </w:p>
          <w:p w14:paraId="6D91D936" w14:textId="103D1A92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1F1F1"/>
              </w:rPr>
              <w:t>      </w:t>
            </w: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&lt;/ul&gt;</w:t>
            </w:r>
          </w:p>
          <w:p w14:paraId="0F46D465" w14:textId="6E27EE6B" w:rsidR="001849A4" w:rsidRPr="001849A4" w:rsidRDefault="001849A4" w:rsidP="001849A4">
            <w:pPr>
              <w:rPr>
                <w:rFonts w:ascii="Courier New" w:eastAsia="Times New Roman" w:hAnsi="Courier New" w:cs="Courier New"/>
                <w:color w:val="414141"/>
                <w:sz w:val="20"/>
                <w:szCs w:val="20"/>
              </w:rPr>
            </w:pPr>
            <w:r w:rsidRPr="001849A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&lt;/div&gt;</w:t>
            </w:r>
          </w:p>
          <w:p w14:paraId="65C48579" w14:textId="77777777" w:rsidR="001849A4" w:rsidRDefault="001849A4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inline distT="0" distB="0" distL="0" distR="0" wp14:anchorId="1E0B6A63" wp14:editId="534785D8">
                  <wp:extent cx="6642159" cy="257187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2974" cy="26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EB1A35" w14:textId="095D925C" w:rsidR="001849A4" w:rsidRPr="00F175FF" w:rsidRDefault="001849A4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094C20D7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2D78AB30" w14:textId="1B223374" w:rsidR="00F175FF" w:rsidRPr="00F175FF" w:rsidRDefault="001849A4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6. Images</w:t>
            </w:r>
          </w:p>
        </w:tc>
      </w:tr>
      <w:tr w:rsidR="00F175FF" w:rsidRPr="00F175FF" w14:paraId="05290B66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5737"/>
            </w:tblGrid>
            <w:tr w:rsidR="001849A4" w:rsidRPr="00C37EFE" w14:paraId="4ED05A03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48838378" w14:textId="77777777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5737" w:type="dxa"/>
                  <w:shd w:val="clear" w:color="auto" w:fill="9CC2E5" w:themeFill="accent5" w:themeFillTint="99"/>
                  <w:vAlign w:val="center"/>
                </w:tcPr>
                <w:p w14:paraId="7857792B" w14:textId="77777777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1849A4" w14:paraId="2083830D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A19F471" w14:textId="293F0221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.img-rounder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40C3543D" w14:textId="48F70ACF" w:rsidR="001849A4" w:rsidRDefault="001849A4" w:rsidP="001849A4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Bo góc cho ảnh</w:t>
                  </w:r>
                </w:p>
              </w:tc>
            </w:tr>
            <w:tr w:rsidR="001849A4" w14:paraId="0A7B2884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04749DC" w14:textId="4EC900AB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.img-circle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79E96957" w14:textId="07B8AEF4" w:rsidR="001849A4" w:rsidRDefault="001849A4" w:rsidP="001849A4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Ảnh nằm trong hình tròn</w:t>
                  </w:r>
                </w:p>
              </w:tc>
            </w:tr>
            <w:tr w:rsidR="001849A4" w14:paraId="68FFF680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1CE17D0" w14:textId="35C14115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.img-thumbnail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4A744175" w14:textId="6E457908" w:rsidR="001849A4" w:rsidRDefault="001849A4" w:rsidP="001849A4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Ảnh kiểu thumbnail ( thu nhỏ )</w:t>
                  </w:r>
                </w:p>
              </w:tc>
            </w:tr>
            <w:tr w:rsidR="001849A4" w14:paraId="73050064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EA073E7" w14:textId="4AEF8792" w:rsidR="001849A4" w:rsidRPr="00C37EFE" w:rsidRDefault="001849A4" w:rsidP="001849A4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.img-responsive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2C8B31DF" w14:textId="5E77A1A2" w:rsidR="001849A4" w:rsidRDefault="001849A4" w:rsidP="001849A4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Thu phóng ảnh theo trình duyệt</w:t>
                  </w:r>
                </w:p>
              </w:tc>
            </w:tr>
          </w:tbl>
          <w:p w14:paraId="489487C2" w14:textId="73404193" w:rsidR="001849A4" w:rsidRPr="00F175FF" w:rsidRDefault="001849A4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21A20015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51E6E312" w14:textId="2A4F6044" w:rsidR="00F175FF" w:rsidRPr="00F175FF" w:rsidRDefault="001849A4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7. Pagination</w:t>
            </w:r>
            <w:r w:rsidR="00CE1CA2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- Đánh số trang</w:t>
            </w:r>
          </w:p>
        </w:tc>
      </w:tr>
      <w:tr w:rsidR="00F175FF" w:rsidRPr="00F175FF" w14:paraId="50CC9DD8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3AE0DD35" w14:textId="2AD78414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33EE616D" wp14:editId="43B4D41E">
                  <wp:simplePos x="0" y="0"/>
                  <wp:positionH relativeFrom="column">
                    <wp:posOffset>3082925</wp:posOffset>
                  </wp:positionH>
                  <wp:positionV relativeFrom="paragraph">
                    <wp:posOffset>109220</wp:posOffset>
                  </wp:positionV>
                  <wp:extent cx="1945640" cy="9347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4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ul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class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"pagination"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5F930C86" w14:textId="5DFB52F0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&gt;&amp;laquo;&lt;/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27545B74" w14:textId="3E34B862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&gt;1&lt;/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6A4544C2" w14:textId="54082BBF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&gt;2&lt;/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7E6BBB96" w14:textId="54A7C900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&gt;3&lt;/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06086607" w14:textId="217BF0F4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&gt;4&lt;/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0B3EC9D4" w14:textId="44683B6F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&gt;5&lt;/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02D16EBC" w14:textId="288A6D33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</w:pPr>
            <w:r w:rsidRPr="00CE1CA2">
              <w:rPr>
                <w:rFonts w:ascii="Courier New" w:eastAsia="Times New Roman" w:hAnsi="Courier New" w:cs="Courier New"/>
                <w:color w:val="333333"/>
                <w:sz w:val="18"/>
                <w:szCs w:val="18"/>
                <w:highlight w:val="lightGray"/>
                <w:shd w:val="clear" w:color="auto" w:fill="F1F1F1"/>
              </w:rPr>
              <w:t>       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18"/>
                <w:szCs w:val="18"/>
                <w:highlight w:val="lightGray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&gt;&amp;raquo;&lt;/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p w14:paraId="3791D5EC" w14:textId="04457392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18"/>
                <w:szCs w:val="18"/>
                <w:highlight w:val="lightGray"/>
                <w:shd w:val="clear" w:color="auto" w:fill="F1F1F1"/>
              </w:rPr>
              <w:t>ul</w:t>
            </w:r>
            <w:r w:rsidRPr="00CE1C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lightGray"/>
              </w:rPr>
              <w:t>&gt;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5737"/>
            </w:tblGrid>
            <w:tr w:rsidR="00CE1CA2" w:rsidRPr="00C37EFE" w14:paraId="2500E6FD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050A5003" w14:textId="77777777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5737" w:type="dxa"/>
                  <w:shd w:val="clear" w:color="auto" w:fill="9CC2E5" w:themeFill="accent5" w:themeFillTint="99"/>
                  <w:vAlign w:val="center"/>
                </w:tcPr>
                <w:p w14:paraId="77AC3883" w14:textId="77777777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CE1CA2" w14:paraId="7CD711AB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EAA32E1" w14:textId="4D988D9B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.pagination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526EB9B4" w14:textId="006ADDC8" w:rsidR="00CE1CA2" w:rsidRDefault="00CE1CA2" w:rsidP="00CE1CA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Sử dụng pagination của BootStrap</w:t>
                  </w:r>
                </w:p>
              </w:tc>
            </w:tr>
            <w:tr w:rsidR="00CE1CA2" w14:paraId="70FEF64C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1CDC0CF" w14:textId="0B31FD85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.active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2D6AB06C" w14:textId="38CDF70E" w:rsidR="00CE1CA2" w:rsidRDefault="00CE1CA2" w:rsidP="00CE1CA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Các trang được click vào</w:t>
                  </w:r>
                </w:p>
              </w:tc>
            </w:tr>
            <w:tr w:rsidR="00CE1CA2" w14:paraId="72633957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03BC45D" w14:textId="0F3A50DB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.disable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0FE8D5EA" w14:textId="4F03D6A1" w:rsidR="00CE1CA2" w:rsidRDefault="00CE1CA2" w:rsidP="00CE1CA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Các trang không click vào được ( trang hiện tại )</w:t>
                  </w:r>
                </w:p>
              </w:tc>
            </w:tr>
          </w:tbl>
          <w:p w14:paraId="1C6BAF1D" w14:textId="7AD6B3B2" w:rsid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48470CD6" w14:textId="4A0B9B13" w:rsidR="00CE1CA2" w:rsidRDefault="00CE1CA2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 w:rsidRPr="00CE1CA2">
              <w:rPr>
                <w:rFonts w:ascii="SVN-Arial 3" w:hAnsi="SVN-Arial 3"/>
                <w:b/>
                <w:bCs/>
                <w:sz w:val="20"/>
                <w:szCs w:val="16"/>
              </w:rPr>
              <w:t>Tạo nút Previous page và Next page:</w:t>
            </w:r>
          </w:p>
          <w:p w14:paraId="69DC15B5" w14:textId="2AD2FDBA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ul</w:t>
            </w:r>
            <w:r w:rsidRPr="00CE1CA2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class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"pager"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3B39AFB9" w14:textId="7508E880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 xml:space="preserve">    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&gt;Previous&lt;/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2F17266C" w14:textId="04403FC4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lastRenderedPageBreak/>
              <w:t xml:space="preserve">    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CE1CA2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href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"#"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&gt;Next&lt;/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2629CB63" w14:textId="7D974013" w:rsidR="00CE1CA2" w:rsidRPr="00CE1CA2" w:rsidRDefault="00CE1CA2" w:rsidP="00CE1CA2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&lt;/</w:t>
            </w:r>
            <w:r w:rsidRPr="00CE1CA2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ul</w:t>
            </w:r>
            <w:r w:rsidRPr="00CE1CA2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5737"/>
            </w:tblGrid>
            <w:tr w:rsidR="00CE1CA2" w:rsidRPr="00C37EFE" w14:paraId="4278CE85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1ADB2ABB" w14:textId="7D974013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5737" w:type="dxa"/>
                  <w:shd w:val="clear" w:color="auto" w:fill="9CC2E5" w:themeFill="accent5" w:themeFillTint="99"/>
                  <w:vAlign w:val="center"/>
                </w:tcPr>
                <w:p w14:paraId="6503163B" w14:textId="77777777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CE1CA2" w14:paraId="0977FC86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F978C2D" w14:textId="46A78C1A" w:rsidR="00CE1CA2" w:rsidRPr="00C37EFE" w:rsidRDefault="00CE1CA2" w:rsidP="00CE1CA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.pager</w:t>
                  </w:r>
                </w:p>
              </w:tc>
              <w:tc>
                <w:tcPr>
                  <w:tcW w:w="5737" w:type="dxa"/>
                  <w:shd w:val="clear" w:color="auto" w:fill="E7E6E6" w:themeFill="background2"/>
                  <w:vAlign w:val="center"/>
                </w:tcPr>
                <w:p w14:paraId="63E9553D" w14:textId="7F5EB870" w:rsidR="00CE1CA2" w:rsidRDefault="00CE1CA2" w:rsidP="00CE1CA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nút điều hướng trang của BootStrap</w:t>
                  </w:r>
                </w:p>
              </w:tc>
            </w:tr>
          </w:tbl>
          <w:p w14:paraId="5EE9F799" w14:textId="47D4C2EE" w:rsidR="00CE1CA2" w:rsidRPr="00F175FF" w:rsidRDefault="00CE1CA2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55F013A7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54D04B92" w14:textId="65419212" w:rsidR="00F175FF" w:rsidRPr="00F175FF" w:rsidRDefault="00CE1CA2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 xml:space="preserve">8. </w:t>
            </w:r>
            <w:r w:rsidR="007E044E">
              <w:rPr>
                <w:rFonts w:ascii="SVN-Arial 3" w:hAnsi="SVN-Arial 3"/>
                <w:b/>
                <w:bCs/>
                <w:sz w:val="24"/>
                <w:szCs w:val="20"/>
              </w:rPr>
              <w:t>Labels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 -</w:t>
            </w:r>
            <w:r w:rsidR="007E044E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Dán nhãn 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</w:t>
            </w:r>
          </w:p>
        </w:tc>
      </w:tr>
      <w:tr w:rsidR="00F175FF" w:rsidRPr="00F175FF" w14:paraId="7D3825EB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4319"/>
            </w:tblGrid>
            <w:tr w:rsidR="007E044E" w:rsidRPr="00C37EFE" w14:paraId="2592D83E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444E2111" w14:textId="77777777" w:rsidR="007E044E" w:rsidRPr="00C37EF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04575635" w14:textId="77777777" w:rsidR="007E044E" w:rsidRPr="00C37EF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7E044E" w14:paraId="2992E4DE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D7E83B7" w14:textId="7962DEA1" w:rsidR="007E044E" w:rsidRPr="00C37EF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98FB801" w14:textId="03045213" w:rsidR="007E044E" w:rsidRDefault="007E044E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Sử dụng label của BootStrap</w:t>
                  </w:r>
                </w:p>
              </w:tc>
            </w:tr>
            <w:tr w:rsidR="007E044E" w14:paraId="2F3106E2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362DEB6" w14:textId="59D234D4" w:rsidR="007E044E" w:rsidRPr="00C37EF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.label-primary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306993A" w14:textId="46A0D0BF" w:rsidR="007E044E" w:rsidRDefault="00457B07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noProof/>
                      <w:sz w:val="20"/>
                      <w:szCs w:val="16"/>
                    </w:rPr>
                    <w:drawing>
                      <wp:anchor distT="0" distB="0" distL="114300" distR="114300" simplePos="0" relativeHeight="251660288" behindDoc="1" locked="0" layoutInCell="1" allowOverlap="1" wp14:anchorId="58420E80" wp14:editId="2EF0545B">
                        <wp:simplePos x="0" y="0"/>
                        <wp:positionH relativeFrom="column">
                          <wp:posOffset>2091690</wp:posOffset>
                        </wp:positionH>
                        <wp:positionV relativeFrom="paragraph">
                          <wp:posOffset>-282575</wp:posOffset>
                        </wp:positionV>
                        <wp:extent cx="3731260" cy="1518285"/>
                        <wp:effectExtent l="0" t="0" r="2540" b="5715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31260" cy="1518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7E044E">
                    <w:rPr>
                      <w:rFonts w:ascii="SVN-Arial 3" w:hAnsi="SVN-Arial 3"/>
                      <w:sz w:val="20"/>
                      <w:szCs w:val="16"/>
                    </w:rPr>
                    <w:t>Nhãn nguyên gốc - xanh dương đậm</w:t>
                  </w:r>
                </w:p>
              </w:tc>
            </w:tr>
            <w:tr w:rsidR="007E044E" w14:paraId="11FDB7BA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6E1EA84" w14:textId="49B7EAF0" w:rsidR="007E044E" w:rsidRPr="00C37EF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.label-success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3EE8F57" w14:textId="7E2DA585" w:rsidR="007E044E" w:rsidRDefault="007E044E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Nhãn thành công -  xanh lá</w:t>
                  </w:r>
                </w:p>
              </w:tc>
            </w:tr>
            <w:tr w:rsidR="007E044E" w14:paraId="0AE3FD81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418A78C" w14:textId="59B09847" w:rsidR="007E044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.label-warning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10E06088" w14:textId="19C21B5F" w:rsidR="007E044E" w:rsidRDefault="007E044E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Nhãn cảnh báo - cam</w:t>
                  </w:r>
                </w:p>
              </w:tc>
            </w:tr>
            <w:tr w:rsidR="007E044E" w14:paraId="57B25C07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8759532" w14:textId="749E5DF7" w:rsidR="007E044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softHyphen/>
                    <w:t>-info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1E98C25" w14:textId="61731E28" w:rsidR="007E044E" w:rsidRDefault="007E044E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Nhãn thông tin - xanh dương nhạt</w:t>
                  </w:r>
                </w:p>
              </w:tc>
            </w:tr>
            <w:tr w:rsidR="007E044E" w14:paraId="7BD76EE8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C439A51" w14:textId="4253E1AE" w:rsidR="007E044E" w:rsidRDefault="007E044E" w:rsidP="007E044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.label-danger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78840597" w14:textId="11F32C57" w:rsidR="007E044E" w:rsidRDefault="007E044E" w:rsidP="007E044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Nhãn Nguy Hiểm - đỏ</w:t>
                  </w:r>
                </w:p>
              </w:tc>
            </w:tr>
          </w:tbl>
          <w:p w14:paraId="762ED1EB" w14:textId="10D68983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2A11F110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277AB8D8" w14:textId="5553B901" w:rsidR="00F175FF" w:rsidRPr="00F175FF" w:rsidRDefault="00457B07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9. Panel - Các khối block sidebar</w:t>
            </w:r>
          </w:p>
        </w:tc>
      </w:tr>
      <w:tr w:rsidR="00F175FF" w:rsidRPr="00F175FF" w14:paraId="494C317F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9149447" w14:textId="3B02039F" w:rsidR="001E4C50" w:rsidRPr="001E4C50" w:rsidRDefault="001E4C50" w:rsidP="001E4C50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panel panel-default</w:t>
            </w:r>
            <w:r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 xml:space="preserve"> </w:t>
            </w:r>
            <w:r w:rsidRPr="001E4C50">
              <w:rPr>
                <w:rFonts w:ascii="Courier New" w:eastAsia="Times New Roman" w:hAnsi="Courier New" w:cs="Courier New"/>
                <w:i/>
                <w:iCs/>
                <w:color w:val="414141"/>
                <w:sz w:val="18"/>
                <w:szCs w:val="18"/>
                <w:shd w:val="clear" w:color="auto" w:fill="F1F1F1"/>
              </w:rPr>
              <w:t>hoặc</w:t>
            </w:r>
            <w:r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 xml:space="preserve"> </w:t>
            </w:r>
            <w:r w:rsidRPr="001E4C50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panel-</w:t>
            </w:r>
            <w:r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 xml:space="preserve">primary … 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35894A53" w14:textId="150F9F79" w:rsidR="001E4C50" w:rsidRPr="001E4C50" w:rsidRDefault="001E4C50" w:rsidP="001E4C50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E4C50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 xml:space="preserve">  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panel-heading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&gt;Học bootstrap 3 miễn phí tại freetuts&lt;/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6EF52685" w14:textId="442929B6" w:rsidR="001E4C50" w:rsidRPr="001E4C50" w:rsidRDefault="001E4C50" w:rsidP="001E4C50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E4C50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>  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panel-body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&gt;Đây là nội dung khóa học.....&lt;/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4DD3AA63" w14:textId="268F69A4" w:rsidR="001E4C50" w:rsidRPr="001E4C50" w:rsidRDefault="001E4C50" w:rsidP="001E4C50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</w:t>
            </w:r>
            <w:r w:rsidRPr="001E4C50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E4C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5C311897" w14:textId="77777777" w:rsidR="00F175FF" w:rsidRDefault="001E4C50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inline distT="0" distB="0" distL="0" distR="0" wp14:anchorId="0B1834C6" wp14:editId="172D88A7">
                  <wp:extent cx="4950460" cy="46799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0460" cy="4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4319"/>
            </w:tblGrid>
            <w:tr w:rsidR="001E4C50" w:rsidRPr="00C37EFE" w14:paraId="451B63D9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5D487876" w14:textId="77777777" w:rsidR="001E4C50" w:rsidRPr="00C37EFE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40422893" w14:textId="77777777" w:rsidR="001E4C50" w:rsidRPr="00C37EFE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1E4C50" w14:paraId="52922B36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6D24A82" w14:textId="74899D14" w:rsidR="001E4C50" w:rsidRPr="00C37EFE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C812C6E" w14:textId="681EEBE0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Sử dụng panel của BootStrap</w:t>
                  </w:r>
                </w:p>
              </w:tc>
            </w:tr>
            <w:tr w:rsidR="001E4C50" w14:paraId="1DF9BD00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A24067B" w14:textId="0B9D5C6C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.panel-heading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31955B5" w14:textId="5D2890E7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Tiêu đề của panel</w:t>
                  </w:r>
                </w:p>
              </w:tc>
            </w:tr>
            <w:tr w:rsidR="001E4C50" w14:paraId="1EE5F166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763AD53" w14:textId="3B2F4ACF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.panel-body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5FD3BA5" w14:textId="4AF9282C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Nội dung của panel</w:t>
                  </w:r>
                </w:p>
              </w:tc>
            </w:tr>
            <w:tr w:rsidR="001E4C50" w14:paraId="781EACE0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BC06A7C" w14:textId="21D9A399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.panel-default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FC1C7E6" w14:textId="73F25CD4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Xám</w:t>
                  </w:r>
                </w:p>
              </w:tc>
            </w:tr>
            <w:tr w:rsidR="001E4C50" w14:paraId="258ECF81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5DE26C9" w14:textId="3085A77F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.panel-primary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682DE16" w14:textId="55F3B36F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Xanh dương đậm</w:t>
                  </w:r>
                </w:p>
              </w:tc>
            </w:tr>
            <w:tr w:rsidR="001E4C50" w14:paraId="326EFE05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C9DA346" w14:textId="5DE385AD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.panel-warning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768DA139" w14:textId="4DA6A28E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Cam</w:t>
                  </w:r>
                </w:p>
              </w:tc>
            </w:tr>
            <w:tr w:rsidR="001E4C50" w14:paraId="385B29A0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FF5FA08" w14:textId="36D1F5E0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.panel-info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3A85C173" w14:textId="76CC9660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Xanh dương nhạt</w:t>
                  </w:r>
                </w:p>
              </w:tc>
            </w:tr>
            <w:tr w:rsidR="001E4C50" w14:paraId="5CA89C19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8E29A61" w14:textId="0CBF49C1" w:rsidR="001E4C50" w:rsidRDefault="001E4C50" w:rsidP="001E4C5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.panel-danger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8493CA6" w14:textId="4D975D10" w:rsidR="001E4C50" w:rsidRDefault="001E4C50" w:rsidP="001E4C5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Đỏ</w:t>
                  </w:r>
                </w:p>
              </w:tc>
            </w:tr>
          </w:tbl>
          <w:p w14:paraId="2557DA29" w14:textId="77777777" w:rsidR="001E4C50" w:rsidRDefault="001E4C50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0D59CE4E" w14:textId="7E2D27AC" w:rsidR="006711BE" w:rsidRPr="00F175FF" w:rsidRDefault="006711BE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0B049754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0B13A098" w14:textId="2C29886E" w:rsidR="00F175FF" w:rsidRPr="00F175FF" w:rsidRDefault="001E4C50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10. Typography</w:t>
            </w:r>
          </w:p>
        </w:tc>
      </w:tr>
      <w:tr w:rsidR="00F175FF" w:rsidRPr="00F175FF" w14:paraId="6514CF8D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B2FE212" w14:textId="77777777" w:rsidR="00F175FF" w:rsidRDefault="00BC36EA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Các thẻ &lt;h1&gt; &lt;h2&gt; …… có cùng kiểu hiển thị với thẻ có class=”h1” , “h2”….. </w:t>
            </w:r>
          </w:p>
          <w:p w14:paraId="5608BCF5" w14:textId="77777777" w:rsidR="00BC36EA" w:rsidRDefault="00BC36EA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Tuỳ trường hợp mà sử dụngc các class này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4319"/>
            </w:tblGrid>
            <w:tr w:rsidR="00BC36EA" w:rsidRPr="00C37EFE" w14:paraId="53370995" w14:textId="77777777" w:rsidTr="001D41FD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160B9B6E" w14:textId="77777777" w:rsidR="00BC36EA" w:rsidRPr="00C37EFE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lastRenderedPageBreak/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565698F6" w14:textId="77777777" w:rsidR="00BC36EA" w:rsidRPr="00C37EFE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BC36EA" w14:paraId="0EBE9703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1776868" w14:textId="763673CD" w:rsidR="00BC36EA" w:rsidRPr="00C37EFE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.text-left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CED1800" w14:textId="5A2A6606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Canh lề trái</w:t>
                  </w:r>
                </w:p>
              </w:tc>
            </w:tr>
            <w:tr w:rsidR="00BC36EA" w14:paraId="52BF26CC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9317677" w14:textId="6DA84DCD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.text-center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199A6270" w14:textId="15CD5512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Canh giữa</w:t>
                  </w:r>
                </w:p>
              </w:tc>
            </w:tr>
            <w:tr w:rsidR="00BC36EA" w14:paraId="4BC1A235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4DAEF27" w14:textId="47F3643F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.text-right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E158CA6" w14:textId="684DDE6F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Canh phải</w:t>
                  </w:r>
                </w:p>
              </w:tc>
            </w:tr>
            <w:tr w:rsidR="00BC36EA" w14:paraId="0CC41181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80D37EB" w14:textId="239164EE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.text-justify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E2717AD" w14:textId="3A17919B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Canh đều nội dung</w:t>
                  </w:r>
                </w:p>
              </w:tc>
            </w:tr>
            <w:tr w:rsidR="00BC36EA" w14:paraId="2E025305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0D1A824" w14:textId="39119D67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.text-lowercase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62C5694" w14:textId="7BD05E9D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in thường</w:t>
                  </w:r>
                </w:p>
              </w:tc>
            </w:tr>
            <w:tr w:rsidR="00BC36EA" w14:paraId="724C474E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7D84BA7" w14:textId="0C0E7871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.text-uppercase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FDB11F1" w14:textId="1312032E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IN HOA</w:t>
                  </w:r>
                </w:p>
              </w:tc>
            </w:tr>
            <w:tr w:rsidR="00BC36EA" w14:paraId="5D9620C1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89C9570" w14:textId="256F417D" w:rsidR="00BC36EA" w:rsidRDefault="00BC36EA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.text-capitalize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7A1DA028" w14:textId="6D863B20" w:rsidR="00BC36EA" w:rsidRDefault="00BC36EA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In Hoa Chữ Cái Đầu</w:t>
                  </w:r>
                </w:p>
              </w:tc>
            </w:tr>
            <w:tr w:rsidR="00A6685B" w14:paraId="38736BAF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FF5C4EE" w14:textId="4D2F691F" w:rsidR="00A6685B" w:rsidRDefault="00A6685B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.text-muted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7290CF73" w14:textId="55235F22" w:rsidR="00A6685B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xám</w:t>
                  </w:r>
                </w:p>
              </w:tc>
            </w:tr>
            <w:tr w:rsidR="00424D8D" w14:paraId="69F250E7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FE0F6D9" w14:textId="6EB8E1E3" w:rsidR="00424D8D" w:rsidRDefault="00424D8D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.text-important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46AA2BE" w14:textId="4E137AC7" w:rsidR="00424D8D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xanh nhạt</w:t>
                  </w:r>
                </w:p>
              </w:tc>
            </w:tr>
            <w:tr w:rsidR="00424D8D" w14:paraId="15B9C479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B23650C" w14:textId="3668EDBB" w:rsidR="00424D8D" w:rsidRDefault="00424D8D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.text-success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7E84C09" w14:textId="0667E1A3" w:rsidR="00424D8D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xanh lá cây</w:t>
                  </w:r>
                </w:p>
              </w:tc>
            </w:tr>
            <w:tr w:rsidR="00424D8D" w14:paraId="0F36C802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D74EB9D" w14:textId="40789EF7" w:rsidR="00424D8D" w:rsidRDefault="00424D8D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.text-note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97F99A9" w14:textId="4B91F8A9" w:rsidR="00424D8D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xanh đâm</w:t>
                  </w:r>
                </w:p>
              </w:tc>
            </w:tr>
            <w:tr w:rsidR="00424D8D" w14:paraId="784D4672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6E65B59" w14:textId="02D462F7" w:rsidR="00424D8D" w:rsidRDefault="00424D8D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.text-warning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E4B42C5" w14:textId="46FD6A0E" w:rsidR="00424D8D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nâu</w:t>
                  </w:r>
                </w:p>
              </w:tc>
            </w:tr>
            <w:tr w:rsidR="00424D8D" w14:paraId="13590D64" w14:textId="77777777" w:rsidTr="001D41FD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DE6F236" w14:textId="3C995CE2" w:rsidR="00424D8D" w:rsidRDefault="00424D8D" w:rsidP="00BC36EA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.text-error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3FE6C67A" w14:textId="1DD77DA8" w:rsidR="00424D8D" w:rsidRDefault="00424D8D" w:rsidP="00BC36EA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Chữ màu đỏ</w:t>
                  </w:r>
                </w:p>
              </w:tc>
            </w:tr>
          </w:tbl>
          <w:p w14:paraId="15453E44" w14:textId="77777777" w:rsidR="00BC36EA" w:rsidRDefault="00BC36EA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4A2E1628" w14:textId="3659274B" w:rsidR="006711BE" w:rsidRPr="00F175FF" w:rsidRDefault="006711BE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2E4E5C6A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6A6B37F3" w14:textId="794B493A" w:rsidR="00F175FF" w:rsidRPr="00F175FF" w:rsidRDefault="0098734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11. Form</w:t>
            </w:r>
          </w:p>
        </w:tc>
      </w:tr>
      <w:tr w:rsidR="00F175FF" w:rsidRPr="00F175FF" w14:paraId="10CAFCAE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E7EE63A" w14:textId="004F9488" w:rsidR="001D41FD" w:rsidRPr="001D41FD" w:rsidRDefault="001D41FD" w:rsidP="001D41FD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form</w:t>
            </w:r>
            <w:r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 xml:space="preserve"> class=”form-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75531CF4" w14:textId="754BF88F" w:rsidR="001D41FD" w:rsidRPr="001D41FD" w:rsidRDefault="001D41FD" w:rsidP="001D41FD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D41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>   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D41FD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D41FD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form-group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108AAD56" w14:textId="7828EF9E" w:rsidR="001D41FD" w:rsidRPr="001D41FD" w:rsidRDefault="001D41FD" w:rsidP="001D41FD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D41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>       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label</w:t>
            </w:r>
            <w:r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 xml:space="preserve"> 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control-label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&gt;&gt;Email&lt;/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label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332876EA" w14:textId="73915AEB" w:rsidR="001D41FD" w:rsidRPr="001D41FD" w:rsidRDefault="001D41FD" w:rsidP="001D41FD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D41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 xml:space="preserve">       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input</w:t>
            </w:r>
            <w:r w:rsidRPr="001D41FD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type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"email"</w:t>
            </w:r>
            <w:r w:rsidRPr="001D41FD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class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D41FD">
              <w:rPr>
                <w:rFonts w:ascii="Courier New" w:eastAsia="Times New Roman" w:hAnsi="Courier New" w:cs="Courier New"/>
                <w:b/>
                <w:bCs/>
                <w:color w:val="414141"/>
                <w:sz w:val="18"/>
                <w:szCs w:val="18"/>
                <w:shd w:val="clear" w:color="auto" w:fill="F1F1F1"/>
              </w:rPr>
              <w:t>form-control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</w:t>
            </w:r>
            <w:r w:rsidRPr="001D41FD"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  <w:t xml:space="preserve"> 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placeholder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"Email"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3266AB1A" w14:textId="08CE440F" w:rsidR="001D41FD" w:rsidRPr="001D41FD" w:rsidRDefault="001D41FD" w:rsidP="001D41FD">
            <w:pPr>
              <w:rPr>
                <w:rFonts w:ascii="Consolas" w:eastAsia="Times New Roman" w:hAnsi="Consolas" w:cs="Times New Roman"/>
                <w:color w:val="414141"/>
                <w:sz w:val="18"/>
                <w:szCs w:val="18"/>
              </w:rPr>
            </w:pPr>
            <w:r w:rsidRPr="001D41FD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1F1F1"/>
              </w:rPr>
              <w:t>   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&lt;/</w:t>
            </w:r>
            <w:r w:rsidRPr="001D41FD">
              <w:rPr>
                <w:rFonts w:ascii="Courier New" w:eastAsia="Times New Roman" w:hAnsi="Courier New" w:cs="Courier New"/>
                <w:color w:val="414141"/>
                <w:sz w:val="18"/>
                <w:szCs w:val="18"/>
                <w:shd w:val="clear" w:color="auto" w:fill="F1F1F1"/>
              </w:rPr>
              <w:t>div</w:t>
            </w:r>
            <w:r w:rsidRPr="001D41F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&gt;</w:t>
            </w:r>
          </w:p>
          <w:p w14:paraId="4B6596B4" w14:textId="77777777" w:rsidR="00F175FF" w:rsidRDefault="001D41FD" w:rsidP="001E4C50">
            <w:pPr>
              <w:rPr>
                <w:rStyle w:val="HTMLCode"/>
                <w:rFonts w:eastAsiaTheme="minorHAnsi"/>
                <w:color w:val="000000"/>
                <w:sz w:val="18"/>
                <w:szCs w:val="18"/>
              </w:rPr>
            </w:pPr>
            <w:r w:rsidRPr="001D41FD">
              <w:rPr>
                <w:rStyle w:val="HTMLCode"/>
                <w:rFonts w:eastAsiaTheme="minorHAnsi"/>
                <w:color w:val="000000"/>
                <w:sz w:val="18"/>
                <w:szCs w:val="18"/>
              </w:rPr>
              <w:t>&lt;/</w:t>
            </w:r>
            <w:r w:rsidRPr="001D41FD">
              <w:rPr>
                <w:rStyle w:val="HTMLCode"/>
                <w:rFonts w:eastAsiaTheme="minorHAnsi"/>
                <w:sz w:val="18"/>
                <w:szCs w:val="18"/>
                <w:shd w:val="clear" w:color="auto" w:fill="F1F1F1"/>
              </w:rPr>
              <w:t>form</w:t>
            </w:r>
            <w:r w:rsidRPr="001D41FD">
              <w:rPr>
                <w:rStyle w:val="HTMLCode"/>
                <w:rFonts w:eastAsiaTheme="minorHAnsi"/>
                <w:color w:val="000000"/>
                <w:sz w:val="18"/>
                <w:szCs w:val="18"/>
              </w:rPr>
              <w:t>&gt;</w:t>
            </w:r>
          </w:p>
          <w:p w14:paraId="7F6DEDEF" w14:textId="77777777" w:rsidR="001D41FD" w:rsidRDefault="001D41FD" w:rsidP="001E4C50">
            <w:pPr>
              <w:rPr>
                <w:rStyle w:val="HTMLCode"/>
                <w:rFonts w:eastAsiaTheme="minorHAnsi"/>
                <w:color w:val="000000"/>
              </w:rPr>
            </w:pPr>
          </w:p>
          <w:p w14:paraId="41ED51A6" w14:textId="4B5A22D9" w:rsidR="001D41FD" w:rsidRPr="00A0570B" w:rsidRDefault="001D41FD" w:rsidP="001E4C50">
            <w:pPr>
              <w:rPr>
                <w:rFonts w:ascii="SVN-Arial 3" w:hAnsi="SVN-Arial 3"/>
                <w:sz w:val="16"/>
                <w:szCs w:val="16"/>
              </w:rPr>
            </w:pPr>
            <w:r w:rsidRPr="00A0570B">
              <w:rPr>
                <w:rFonts w:ascii="SVN-Arial 3" w:hAnsi="SVN-Arial 3"/>
                <w:sz w:val="20"/>
                <w:szCs w:val="20"/>
              </w:rPr>
              <w:t>- Trong bootstrap các phần bên trong form đều nằm trong một thẻ có</w:t>
            </w:r>
            <w:r w:rsidR="00A0570B">
              <w:rPr>
                <w:rFonts w:ascii="SVN-Arial 3" w:hAnsi="SVN-Arial 3"/>
                <w:sz w:val="20"/>
                <w:szCs w:val="20"/>
              </w:rPr>
              <w:t xml:space="preserve"> </w:t>
            </w:r>
            <w:r w:rsidR="00A0570B" w:rsidRPr="001D41F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="00A0570B" w:rsidRPr="00A0570B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 xml:space="preserve"> </w:t>
            </w:r>
            <w:r w:rsidR="00A0570B" w:rsidRPr="001D41F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="00A0570B" w:rsidRPr="00A0570B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 xml:space="preserve"> </w:t>
            </w:r>
            <w:r w:rsidR="00A0570B" w:rsidRPr="001D41F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</w:t>
            </w:r>
            <w:r w:rsidR="00A0570B" w:rsidRPr="001D41FD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form-group</w:t>
            </w:r>
            <w:r w:rsidR="00A0570B" w:rsidRPr="001D41F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</w:t>
            </w:r>
            <w:r w:rsidR="00A0570B" w:rsidRPr="00A0570B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 xml:space="preserve"> </w:t>
            </w:r>
          </w:p>
          <w:p w14:paraId="242919E4" w14:textId="77777777" w:rsidR="00A0570B" w:rsidRDefault="00A0570B" w:rsidP="001E4C50">
            <w:pPr>
              <w:rPr>
                <w:rFonts w:ascii="SVN-Arial 3" w:hAnsi="SVN-Arial 3"/>
                <w:sz w:val="20"/>
                <w:szCs w:val="10"/>
              </w:rPr>
            </w:pPr>
            <w:r>
              <w:rPr>
                <w:rFonts w:ascii="SVN-Arial 3" w:hAnsi="SVN-Arial 3"/>
                <w:sz w:val="20"/>
                <w:szCs w:val="10"/>
              </w:rPr>
              <w:t xml:space="preserve">- </w:t>
            </w:r>
            <w:r w:rsidR="00347960">
              <w:rPr>
                <w:rFonts w:ascii="SVN-Arial 3" w:hAnsi="SVN-Arial 3"/>
                <w:sz w:val="20"/>
                <w:szCs w:val="10"/>
              </w:rPr>
              <w:t>Thêm class=”control-label” vào thẻ label để sử dụng được class col-xs-$</w:t>
            </w:r>
          </w:p>
          <w:tbl>
            <w:tblPr>
              <w:tblStyle w:val="TableGrid"/>
              <w:tblW w:w="6805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942"/>
              <w:gridCol w:w="3870"/>
            </w:tblGrid>
            <w:tr w:rsidR="00347960" w:rsidRPr="00C37EFE" w14:paraId="3638F678" w14:textId="77777777" w:rsidTr="00347960">
              <w:trPr>
                <w:trHeight w:val="355"/>
              </w:trPr>
              <w:tc>
                <w:tcPr>
                  <w:tcW w:w="993" w:type="dxa"/>
                  <w:shd w:val="clear" w:color="auto" w:fill="auto"/>
                </w:tcPr>
                <w:p w14:paraId="49B1E38C" w14:textId="77777777" w:rsidR="00347960" w:rsidRPr="00C37EFE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5F680CFD" w14:textId="7BA37AFB" w:rsidR="00347960" w:rsidRPr="00C37EFE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3870" w:type="dxa"/>
                  <w:shd w:val="clear" w:color="auto" w:fill="9CC2E5" w:themeFill="accent5" w:themeFillTint="99"/>
                  <w:vAlign w:val="center"/>
                </w:tcPr>
                <w:p w14:paraId="35C73495" w14:textId="77777777" w:rsidR="00347960" w:rsidRPr="00C37EFE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347960" w14:paraId="30555B08" w14:textId="77777777" w:rsidTr="00347960">
              <w:trPr>
                <w:trHeight w:val="367"/>
              </w:trPr>
              <w:tc>
                <w:tcPr>
                  <w:tcW w:w="993" w:type="dxa"/>
                  <w:vMerge w:val="restart"/>
                  <w:shd w:val="clear" w:color="auto" w:fill="FFF2CC" w:themeFill="accent4" w:themeFillTint="33"/>
                  <w:vAlign w:val="center"/>
                </w:tcPr>
                <w:p w14:paraId="0AB01DC1" w14:textId="1E79DB41" w:rsidR="00347960" w:rsidRDefault="00347960" w:rsidP="0034796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&lt;form&gt;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254383A" w14:textId="266B8A34" w:rsidR="00347960" w:rsidRPr="00C37EFE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.form-horizontal</w:t>
                  </w:r>
                </w:p>
              </w:tc>
              <w:tc>
                <w:tcPr>
                  <w:tcW w:w="3870" w:type="dxa"/>
                  <w:shd w:val="clear" w:color="auto" w:fill="E7E6E6" w:themeFill="background2"/>
                  <w:vAlign w:val="center"/>
                </w:tcPr>
                <w:p w14:paraId="33FDF2B8" w14:textId="77583442" w:rsidR="00347960" w:rsidRDefault="00347960" w:rsidP="0034796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Định dạng kiểu form ngang</w:t>
                  </w:r>
                </w:p>
              </w:tc>
            </w:tr>
            <w:tr w:rsidR="00347960" w14:paraId="13CE417E" w14:textId="77777777" w:rsidTr="00347960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33D0F76D" w14:textId="77777777" w:rsidR="00347960" w:rsidRDefault="00347960" w:rsidP="0034796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2A2F54B" w14:textId="06A1C6BC" w:rsidR="00347960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.form-inline</w:t>
                  </w:r>
                </w:p>
              </w:tc>
              <w:tc>
                <w:tcPr>
                  <w:tcW w:w="3870" w:type="dxa"/>
                  <w:shd w:val="clear" w:color="auto" w:fill="E7E6E6" w:themeFill="background2"/>
                  <w:vAlign w:val="center"/>
                </w:tcPr>
                <w:p w14:paraId="20A923C7" w14:textId="06500317" w:rsidR="00347960" w:rsidRDefault="00347960" w:rsidP="0034796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Định dạng form inline</w:t>
                  </w:r>
                </w:p>
              </w:tc>
            </w:tr>
            <w:tr w:rsidR="00347960" w14:paraId="4B3FD35D" w14:textId="77777777" w:rsidTr="00347960">
              <w:trPr>
                <w:trHeight w:val="367"/>
              </w:trPr>
              <w:tc>
                <w:tcPr>
                  <w:tcW w:w="993" w:type="dxa"/>
                  <w:shd w:val="clear" w:color="auto" w:fill="FFF2CC" w:themeFill="accent4" w:themeFillTint="33"/>
                  <w:vAlign w:val="center"/>
                </w:tcPr>
                <w:p w14:paraId="5CAB34E7" w14:textId="7C8EFB8C" w:rsidR="00347960" w:rsidRDefault="00347960" w:rsidP="0034796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&lt;div&gt;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F195996" w14:textId="0751C59C" w:rsidR="00347960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.form-group</w:t>
                  </w:r>
                </w:p>
              </w:tc>
              <w:tc>
                <w:tcPr>
                  <w:tcW w:w="3870" w:type="dxa"/>
                  <w:shd w:val="clear" w:color="auto" w:fill="E7E6E6" w:themeFill="background2"/>
                  <w:vAlign w:val="center"/>
                </w:tcPr>
                <w:p w14:paraId="7A8E96E5" w14:textId="1F845511" w:rsidR="00347960" w:rsidRDefault="00347960" w:rsidP="0034796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Xác định nội dung bên trong form</w:t>
                  </w:r>
                </w:p>
              </w:tc>
            </w:tr>
            <w:tr w:rsidR="00347960" w14:paraId="47B4ACD3" w14:textId="77777777" w:rsidTr="00347960">
              <w:trPr>
                <w:trHeight w:val="367"/>
              </w:trPr>
              <w:tc>
                <w:tcPr>
                  <w:tcW w:w="993" w:type="dxa"/>
                  <w:shd w:val="clear" w:color="auto" w:fill="FFF2CC" w:themeFill="accent4" w:themeFillTint="33"/>
                  <w:vAlign w:val="center"/>
                </w:tcPr>
                <w:p w14:paraId="5CD7D07C" w14:textId="62636B08" w:rsidR="00347960" w:rsidRDefault="00347960" w:rsidP="0034796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&lt;label&gt;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E660122" w14:textId="6716A4B2" w:rsidR="00347960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.form-label</w:t>
                  </w:r>
                </w:p>
              </w:tc>
              <w:tc>
                <w:tcPr>
                  <w:tcW w:w="3870" w:type="dxa"/>
                  <w:shd w:val="clear" w:color="auto" w:fill="E7E6E6" w:themeFill="background2"/>
                  <w:vAlign w:val="center"/>
                </w:tcPr>
                <w:p w14:paraId="0A465843" w14:textId="59B3C570" w:rsidR="00347960" w:rsidRDefault="00347960" w:rsidP="0034796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Xác định label </w:t>
                  </w:r>
                </w:p>
              </w:tc>
            </w:tr>
            <w:tr w:rsidR="00347960" w14:paraId="1DA9199C" w14:textId="77777777" w:rsidTr="00347960">
              <w:trPr>
                <w:trHeight w:val="367"/>
              </w:trPr>
              <w:tc>
                <w:tcPr>
                  <w:tcW w:w="993" w:type="dxa"/>
                  <w:shd w:val="clear" w:color="auto" w:fill="FFF2CC" w:themeFill="accent4" w:themeFillTint="33"/>
                  <w:vAlign w:val="center"/>
                </w:tcPr>
                <w:p w14:paraId="179DC64A" w14:textId="65B7711C" w:rsidR="00347960" w:rsidRDefault="00347960" w:rsidP="0034796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&lt;input&gt;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ACCD210" w14:textId="6AB93540" w:rsidR="00347960" w:rsidRDefault="00347960" w:rsidP="0034796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.form-control</w:t>
                  </w:r>
                </w:p>
              </w:tc>
              <w:tc>
                <w:tcPr>
                  <w:tcW w:w="3870" w:type="dxa"/>
                  <w:shd w:val="clear" w:color="auto" w:fill="E7E6E6" w:themeFill="background2"/>
                  <w:vAlign w:val="center"/>
                </w:tcPr>
                <w:p w14:paraId="3EA366BC" w14:textId="19AA1D26" w:rsidR="00347960" w:rsidRDefault="00347960" w:rsidP="0034796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Xác định thẻ input </w:t>
                  </w:r>
                </w:p>
              </w:tc>
            </w:tr>
          </w:tbl>
          <w:p w14:paraId="6F6295B9" w14:textId="77777777" w:rsidR="00347960" w:rsidRDefault="00347960" w:rsidP="001E4C50">
            <w:pPr>
              <w:rPr>
                <w:rFonts w:ascii="SVN-Arial 3" w:hAnsi="SVN-Arial 3"/>
                <w:sz w:val="20"/>
                <w:szCs w:val="10"/>
              </w:rPr>
            </w:pPr>
          </w:p>
          <w:p w14:paraId="0F3C2102" w14:textId="1C727E43" w:rsidR="006711BE" w:rsidRPr="00A0570B" w:rsidRDefault="006711BE" w:rsidP="001E4C50">
            <w:pPr>
              <w:rPr>
                <w:rFonts w:ascii="SVN-Arial 3" w:hAnsi="SVN-Arial 3"/>
                <w:sz w:val="20"/>
                <w:szCs w:val="10"/>
              </w:rPr>
            </w:pPr>
          </w:p>
        </w:tc>
      </w:tr>
      <w:tr w:rsidR="00F175FF" w:rsidRPr="00F175FF" w14:paraId="4C03D978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564C6677" w14:textId="4CC4E1DF" w:rsidR="00F175FF" w:rsidRPr="00F175FF" w:rsidRDefault="006711BE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12. Button</w:t>
            </w:r>
          </w:p>
        </w:tc>
      </w:tr>
      <w:tr w:rsidR="00F175FF" w:rsidRPr="00F175FF" w14:paraId="74070E91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76E293F0" w14:textId="0E6FC95F" w:rsidR="00F175FF" w:rsidRDefault="006711BE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Các thẻ button của BootStrap phải khai báo bằng class </w:t>
            </w:r>
            <w:r w:rsidRPr="006711BE">
              <w:rPr>
                <w:rFonts w:ascii="SVN-Arial 3" w:hAnsi="SVN-Arial 3"/>
                <w:b/>
                <w:bCs/>
                <w:sz w:val="20"/>
                <w:szCs w:val="16"/>
              </w:rPr>
              <w:t>.btn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4319"/>
            </w:tblGrid>
            <w:tr w:rsidR="006711BE" w:rsidRPr="00C37EFE" w14:paraId="3F31BA31" w14:textId="77777777" w:rsidTr="00CB0BB6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52516BC1" w14:textId="77777777" w:rsidR="006711BE" w:rsidRPr="00C37EF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189FA2B5" w14:textId="77777777" w:rsidR="006711BE" w:rsidRPr="00C37EF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6711BE" w14:paraId="27AEE8FC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1C0CBBB" w14:textId="223FEF54" w:rsidR="006711BE" w:rsidRPr="00C37EF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C54AE49" w14:textId="604F8980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Khai báo là button</w:t>
                  </w:r>
                </w:p>
              </w:tc>
            </w:tr>
            <w:tr w:rsidR="006711BE" w14:paraId="6BB25E35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C2CC371" w14:textId="6C42810A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.btn-primary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C52B338" w14:textId="05752384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xanh dương đậm</w:t>
                  </w:r>
                </w:p>
              </w:tc>
            </w:tr>
            <w:tr w:rsidR="006711BE" w14:paraId="3E02F13E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4D5028D" w14:textId="4307D173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.btn-success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ACFB941" w14:textId="0C7DCC88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màu xanh</w:t>
                  </w:r>
                </w:p>
              </w:tc>
            </w:tr>
            <w:tr w:rsidR="006711BE" w14:paraId="5F7C8134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1EDB077" w14:textId="422D1AED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.btn-info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6979002" w14:textId="0C3716A6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màu xanh dương</w:t>
                  </w:r>
                </w:p>
              </w:tc>
            </w:tr>
            <w:tr w:rsidR="006711BE" w14:paraId="4A14513A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67597FC" w14:textId="700BEC1B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.btn-warning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8546E33" w14:textId="1D6AE7A9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màu cam</w:t>
                  </w:r>
                </w:p>
              </w:tc>
            </w:tr>
            <w:tr w:rsidR="006711BE" w14:paraId="0A280258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87CE87A" w14:textId="463CFFDD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.btn-danger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3AEF51F5" w14:textId="4859B4E9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màu đỏ</w:t>
                  </w:r>
                </w:p>
              </w:tc>
            </w:tr>
            <w:tr w:rsidR="006711BE" w14:paraId="6630BCFC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BEE9162" w14:textId="785FF4EF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.btn-link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A4C24E8" w14:textId="7BCBF30E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có dạng click liên kết</w:t>
                  </w:r>
                </w:p>
              </w:tc>
            </w:tr>
            <w:tr w:rsidR="006711BE" w14:paraId="523B0DF4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FDC5BAE" w14:textId="730EF7EA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.btn-lg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63B5D862" w14:textId="4F13FC1E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size large</w:t>
                  </w:r>
                </w:p>
              </w:tc>
            </w:tr>
            <w:tr w:rsidR="006711BE" w14:paraId="4B0873F1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7146E472" w14:textId="54EE6453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.btn-sm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7B6CDF8" w14:textId="2D8E6C34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size small</w:t>
                  </w:r>
                </w:p>
              </w:tc>
            </w:tr>
            <w:tr w:rsidR="006711BE" w14:paraId="71A8718A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E88E973" w14:textId="55F05AD2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.btn-xs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570C0FD" w14:textId="457CF743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size extra small</w:t>
                  </w:r>
                </w:p>
              </w:tc>
            </w:tr>
            <w:tr w:rsidR="006711BE" w14:paraId="0D91581A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7A584F7" w14:textId="24610DAA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.btn-block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73EAB0E6" w14:textId="5EA7BF50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Nút dạng block</w:t>
                  </w:r>
                </w:p>
              </w:tc>
            </w:tr>
            <w:tr w:rsidR="006711BE" w14:paraId="4FD6665C" w14:textId="77777777" w:rsidTr="00CB0BB6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6F4AA13" w14:textId="1334C0AA" w:rsidR="006711BE" w:rsidRDefault="006711BE" w:rsidP="006711BE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.active và .disable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132D6708" w14:textId="3D0CDD3A" w:rsidR="006711BE" w:rsidRDefault="006711BE" w:rsidP="006711BE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Thể hiện nút được click hay không</w:t>
                  </w:r>
                </w:p>
              </w:tc>
            </w:tr>
          </w:tbl>
          <w:p w14:paraId="0D3200B2" w14:textId="39CE4DF1" w:rsidR="006711BE" w:rsidRPr="006711BE" w:rsidRDefault="006711BE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>
              <w:rPr>
                <w:rFonts w:ascii="SVN-Arial 3" w:hAnsi="SVN-Arial 3"/>
                <w:b/>
                <w:bCs/>
                <w:noProof/>
                <w:sz w:val="20"/>
                <w:szCs w:val="16"/>
              </w:rPr>
              <w:drawing>
                <wp:inline distT="0" distB="0" distL="0" distR="0" wp14:anchorId="553EDDA4" wp14:editId="65435F6C">
                  <wp:extent cx="3967566" cy="625501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1996" cy="645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CA997" w14:textId="3C525FDC" w:rsidR="000B2182" w:rsidRDefault="00CB0BB6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 w:rsidRPr="00CB0BB6">
              <w:rPr>
                <w:rFonts w:ascii="SVN-Arial 3" w:hAnsi="SVN-Arial 3"/>
                <w:b/>
                <w:bCs/>
                <w:sz w:val="20"/>
                <w:szCs w:val="16"/>
              </w:rPr>
              <w:t>- Butto</w:t>
            </w:r>
            <w:r w:rsidR="000B2182">
              <w:rPr>
                <w:rFonts w:ascii="SVN-Arial 3" w:hAnsi="SVN-Arial 3"/>
                <w:b/>
                <w:bCs/>
                <w:sz w:val="20"/>
                <w:szCs w:val="16"/>
              </w:rPr>
              <w:t>n</w:t>
            </w:r>
            <w:r w:rsidRPr="00CB0BB6">
              <w:rPr>
                <w:rFonts w:ascii="SVN-Arial 3" w:hAnsi="SVN-Arial 3"/>
                <w:b/>
                <w:bCs/>
                <w:sz w:val="20"/>
                <w:szCs w:val="16"/>
              </w:rPr>
              <w:t xml:space="preserve"> Group : Tạo nhóm các nút kế nhau</w:t>
            </w:r>
          </w:p>
          <w:p w14:paraId="3F344BC5" w14:textId="131C3C4E" w:rsidR="00DB4E7B" w:rsidRDefault="00DB4E7B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>
              <w:rPr>
                <w:rFonts w:ascii="SVN-Arial 3" w:hAnsi="SVN-Arial 3"/>
                <w:b/>
                <w:bCs/>
                <w:sz w:val="20"/>
                <w:szCs w:val="16"/>
              </w:rPr>
              <w:t xml:space="preserve"> Dùng 1 thẻ &lt;div class=”btn-group&gt; để bọc các thẻ &lt;button&gt;</w:t>
            </w:r>
          </w:p>
          <w:p w14:paraId="3D42380E" w14:textId="3347BD6D" w:rsidR="00DB4E7B" w:rsidRDefault="00DB4E7B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942"/>
              <w:gridCol w:w="4319"/>
            </w:tblGrid>
            <w:tr w:rsidR="000B2182" w:rsidRPr="00C37EFE" w14:paraId="005DD74F" w14:textId="77777777" w:rsidTr="000B2182">
              <w:trPr>
                <w:trHeight w:val="355"/>
              </w:trPr>
              <w:tc>
                <w:tcPr>
                  <w:tcW w:w="1304" w:type="dxa"/>
                  <w:shd w:val="clear" w:color="auto" w:fill="auto"/>
                </w:tcPr>
                <w:p w14:paraId="3785418B" w14:textId="77777777" w:rsidR="000B2182" w:rsidRPr="00C37EFE" w:rsidRDefault="000B2182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2A82DFEC" w14:textId="3FC9B082" w:rsidR="000B2182" w:rsidRPr="00C37EFE" w:rsidRDefault="000B2182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79D520F2" w14:textId="387BB766" w:rsidR="000B2182" w:rsidRPr="00C37EFE" w:rsidRDefault="000B2182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DB4E7B" w14:paraId="6AFA9BE6" w14:textId="77777777" w:rsidTr="000B2182">
              <w:trPr>
                <w:trHeight w:val="367"/>
              </w:trPr>
              <w:tc>
                <w:tcPr>
                  <w:tcW w:w="1304" w:type="dxa"/>
                  <w:vMerge w:val="restart"/>
                  <w:shd w:val="clear" w:color="auto" w:fill="F7CAAC" w:themeFill="accent2" w:themeFillTint="66"/>
                </w:tcPr>
                <w:p w14:paraId="6F36E35C" w14:textId="347E366A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&lt;div&gt;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B199AB0" w14:textId="0E3054EE" w:rsidR="00DB4E7B" w:rsidRPr="00C37EFE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.btn-group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10501321" w14:textId="30A8592F" w:rsidR="00DB4E7B" w:rsidRDefault="00DB4E7B" w:rsidP="000B218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Khai báo button group</w:t>
                  </w:r>
                </w:p>
              </w:tc>
            </w:tr>
            <w:tr w:rsidR="00DB4E7B" w14:paraId="2C4C7BB2" w14:textId="77777777" w:rsidTr="000B2182">
              <w:trPr>
                <w:trHeight w:val="367"/>
              </w:trPr>
              <w:tc>
                <w:tcPr>
                  <w:tcW w:w="1304" w:type="dxa"/>
                  <w:vMerge/>
                  <w:shd w:val="clear" w:color="auto" w:fill="F7CAAC" w:themeFill="accent2" w:themeFillTint="66"/>
                </w:tcPr>
                <w:p w14:paraId="1E03FE50" w14:textId="7777777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B3BA843" w14:textId="27BD236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.btn-toolbar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AB2E6C9" w14:textId="7C9B9E41" w:rsidR="00DB4E7B" w:rsidRDefault="00DB4E7B" w:rsidP="000B218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Các btn nằm ngang và dính nhau</w:t>
                  </w:r>
                </w:p>
              </w:tc>
            </w:tr>
            <w:tr w:rsidR="00DB4E7B" w14:paraId="3D0A8EDB" w14:textId="77777777" w:rsidTr="000B2182">
              <w:trPr>
                <w:trHeight w:val="367"/>
              </w:trPr>
              <w:tc>
                <w:tcPr>
                  <w:tcW w:w="1304" w:type="dxa"/>
                  <w:vMerge/>
                  <w:shd w:val="clear" w:color="auto" w:fill="F7CAAC" w:themeFill="accent2" w:themeFillTint="66"/>
                </w:tcPr>
                <w:p w14:paraId="2D8CC824" w14:textId="7777777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CE6C713" w14:textId="29FAB268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.btn-vertical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C6FEE03" w14:textId="36E44097" w:rsidR="00DB4E7B" w:rsidRDefault="00DB4E7B" w:rsidP="000B218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Button Group nằm dọc</w:t>
                  </w:r>
                </w:p>
              </w:tc>
            </w:tr>
            <w:tr w:rsidR="00DB4E7B" w14:paraId="08F10FB0" w14:textId="77777777" w:rsidTr="00C707C3">
              <w:trPr>
                <w:trHeight w:val="1121"/>
              </w:trPr>
              <w:tc>
                <w:tcPr>
                  <w:tcW w:w="1304" w:type="dxa"/>
                  <w:vMerge/>
                  <w:tcBorders>
                    <w:bottom w:val="single" w:sz="4" w:space="0" w:color="auto"/>
                  </w:tcBorders>
                  <w:shd w:val="clear" w:color="auto" w:fill="F7CAAC" w:themeFill="accent2" w:themeFillTint="66"/>
                </w:tcPr>
                <w:p w14:paraId="2340B98A" w14:textId="7777777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14:paraId="060C7110" w14:textId="7777777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.btn-group-lg</w:t>
                  </w:r>
                </w:p>
                <w:p w14:paraId="3C0DE2A8" w14:textId="77777777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.btn-group-sm</w:t>
                  </w:r>
                </w:p>
                <w:p w14:paraId="0D322ADE" w14:textId="653AD440" w:rsidR="00DB4E7B" w:rsidRDefault="00DB4E7B" w:rsidP="000B2182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.btn-group-xs</w:t>
                  </w:r>
                </w:p>
              </w:tc>
              <w:tc>
                <w:tcPr>
                  <w:tcW w:w="4319" w:type="dxa"/>
                  <w:tcBorders>
                    <w:bottom w:val="single" w:sz="4" w:space="0" w:color="auto"/>
                  </w:tcBorders>
                  <w:shd w:val="clear" w:color="auto" w:fill="E7E6E6" w:themeFill="background2"/>
                  <w:vAlign w:val="center"/>
                </w:tcPr>
                <w:p w14:paraId="58A339E6" w14:textId="381D12E4" w:rsidR="00DB4E7B" w:rsidRDefault="00DB4E7B" w:rsidP="000B2182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Kích thước của các button group</w:t>
                  </w:r>
                </w:p>
              </w:tc>
            </w:tr>
          </w:tbl>
          <w:p w14:paraId="6A8A2728" w14:textId="623ABA64" w:rsidR="000B2182" w:rsidRDefault="009874D3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  <w:r>
              <w:rPr>
                <w:rFonts w:ascii="SVN-Arial 3" w:hAnsi="SVN-Arial 3"/>
                <w:b/>
                <w:bCs/>
                <w:noProof/>
                <w:sz w:val="20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1A0FB847" wp14:editId="4B03964C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38735</wp:posOffset>
                  </wp:positionV>
                  <wp:extent cx="3329305" cy="562610"/>
                  <wp:effectExtent l="0" t="0" r="4445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30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7174EA8" w14:textId="77777777" w:rsidR="00DB4E7B" w:rsidRDefault="00DB4E7B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</w:p>
          <w:p w14:paraId="6382CE2B" w14:textId="77777777" w:rsidR="009874D3" w:rsidRDefault="009874D3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</w:p>
          <w:p w14:paraId="4ABA9C32" w14:textId="3431547B" w:rsidR="009874D3" w:rsidRPr="00CB0BB6" w:rsidRDefault="009874D3" w:rsidP="001E4C50">
            <w:pPr>
              <w:rPr>
                <w:rFonts w:ascii="SVN-Arial 3" w:hAnsi="SVN-Arial 3"/>
                <w:b/>
                <w:bCs/>
                <w:sz w:val="20"/>
                <w:szCs w:val="16"/>
              </w:rPr>
            </w:pPr>
          </w:p>
        </w:tc>
      </w:tr>
      <w:tr w:rsidR="00F175FF" w:rsidRPr="00F175FF" w14:paraId="5BD2C151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4DC6B9CD" w14:textId="2B999A31" w:rsidR="00F175FF" w:rsidRPr="00F175FF" w:rsidRDefault="00641CC4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13. List Group</w:t>
            </w:r>
          </w:p>
        </w:tc>
      </w:tr>
      <w:tr w:rsidR="00F175FF" w:rsidRPr="00F175FF" w14:paraId="5A28036F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7371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942"/>
              <w:gridCol w:w="4436"/>
            </w:tblGrid>
            <w:tr w:rsidR="00353820" w:rsidRPr="00C37EFE" w14:paraId="6374F35D" w14:textId="77777777" w:rsidTr="00CB0BB6">
              <w:trPr>
                <w:trHeight w:val="355"/>
              </w:trPr>
              <w:tc>
                <w:tcPr>
                  <w:tcW w:w="993" w:type="dxa"/>
                  <w:shd w:val="clear" w:color="auto" w:fill="auto"/>
                </w:tcPr>
                <w:p w14:paraId="38293DD6" w14:textId="77777777" w:rsidR="00353820" w:rsidRPr="00C37EFE" w:rsidRDefault="00353820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213616FB" w14:textId="77777777" w:rsidR="00353820" w:rsidRPr="00C37EFE" w:rsidRDefault="00353820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436" w:type="dxa"/>
                  <w:shd w:val="clear" w:color="auto" w:fill="9CC2E5" w:themeFill="accent5" w:themeFillTint="99"/>
                  <w:vAlign w:val="center"/>
                </w:tcPr>
                <w:p w14:paraId="331C65AA" w14:textId="77777777" w:rsidR="00353820" w:rsidRPr="00C37EFE" w:rsidRDefault="00353820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CB0BB6" w14:paraId="2AD51FBE" w14:textId="77777777" w:rsidTr="00CB0BB6">
              <w:trPr>
                <w:trHeight w:val="367"/>
              </w:trPr>
              <w:tc>
                <w:tcPr>
                  <w:tcW w:w="993" w:type="dxa"/>
                  <w:vMerge w:val="restart"/>
                  <w:shd w:val="clear" w:color="auto" w:fill="FFF2CC" w:themeFill="accent4" w:themeFillTint="33"/>
                  <w:vAlign w:val="center"/>
                </w:tcPr>
                <w:p w14:paraId="18A91100" w14:textId="57A348BD" w:rsidR="00CB0BB6" w:rsidRDefault="00CB0BB6" w:rsidP="0035382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&lt;ul&gt; / &lt;ol&gt;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8FDFB27" w14:textId="2A2EAEB2" w:rsidR="00CB0BB6" w:rsidRPr="00C37EFE" w:rsidRDefault="00CB0BB6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.list-unstyled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3298CBF4" w14:textId="58A45CDB" w:rsidR="00CB0BB6" w:rsidRDefault="00CB0BB6" w:rsidP="0035382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Bỏ các icon của list</w:t>
                  </w:r>
                </w:p>
              </w:tc>
            </w:tr>
            <w:tr w:rsidR="00CB0BB6" w14:paraId="733E4B25" w14:textId="77777777" w:rsidTr="00CB0BB6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4D2F762B" w14:textId="77777777" w:rsidR="00CB0BB6" w:rsidRDefault="00CB0BB6" w:rsidP="0035382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0D527AA" w14:textId="747E10AF" w:rsidR="00CB0BB6" w:rsidRDefault="00CB0BB6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.list-inline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7C5F68A4" w14:textId="5C7D7003" w:rsidR="00CB0BB6" w:rsidRDefault="00CB0BB6" w:rsidP="0035382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list nằm ngang</w:t>
                  </w:r>
                </w:p>
              </w:tc>
            </w:tr>
            <w:tr w:rsidR="00CB0BB6" w14:paraId="15F8F8EE" w14:textId="77777777" w:rsidTr="00CB0BB6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18040FCA" w14:textId="77777777" w:rsidR="00CB0BB6" w:rsidRDefault="00CB0BB6" w:rsidP="0035382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EDE7AC4" w14:textId="42A1DB0F" w:rsidR="00CB0BB6" w:rsidRDefault="00CB0BB6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.list-group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6818AEDB" w14:textId="2E656359" w:rsidR="00CB0BB6" w:rsidRDefault="00CB0BB6" w:rsidP="0035382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list group, phải đi kèm .list-group-item</w:t>
                  </w:r>
                </w:p>
              </w:tc>
            </w:tr>
            <w:tr w:rsidR="00353820" w14:paraId="1C42AB28" w14:textId="77777777" w:rsidTr="00CB0BB6">
              <w:trPr>
                <w:trHeight w:val="367"/>
              </w:trPr>
              <w:tc>
                <w:tcPr>
                  <w:tcW w:w="993" w:type="dxa"/>
                  <w:shd w:val="clear" w:color="auto" w:fill="FFF2CC" w:themeFill="accent4" w:themeFillTint="33"/>
                  <w:vAlign w:val="center"/>
                </w:tcPr>
                <w:p w14:paraId="37D5B61D" w14:textId="0C7AD079" w:rsidR="00353820" w:rsidRDefault="00CB0BB6" w:rsidP="00353820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&lt;li&gt;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CB85120" w14:textId="07E78DEC" w:rsidR="00353820" w:rsidRDefault="00CB0BB6" w:rsidP="00353820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.list-group-item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660D0340" w14:textId="72A3551F" w:rsidR="00353820" w:rsidRDefault="00CB0BB6" w:rsidP="00353820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Dùng trong thẻ &lt;ul class= “list-group” &gt;</w:t>
                  </w:r>
                </w:p>
              </w:tc>
            </w:tr>
            <w:tr w:rsidR="00CB0BB6" w14:paraId="4BD0632A" w14:textId="77777777" w:rsidTr="00CB0BB6">
              <w:trPr>
                <w:trHeight w:val="367"/>
              </w:trPr>
              <w:tc>
                <w:tcPr>
                  <w:tcW w:w="993" w:type="dxa"/>
                  <w:shd w:val="clear" w:color="auto" w:fill="FFF2CC" w:themeFill="accent4" w:themeFillTint="33"/>
                  <w:vAlign w:val="center"/>
                </w:tcPr>
                <w:p w14:paraId="44ACEF81" w14:textId="2DC90671" w:rsidR="00CB0BB6" w:rsidRDefault="00CB0BB6" w:rsidP="00CB0BB6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&lt;a&gt;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96CF6C3" w14:textId="6162700D" w:rsidR="00CB0BB6" w:rsidRDefault="00CB0BB6" w:rsidP="00CB0BB6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.list-group-item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24437AF2" w14:textId="1E3773F6" w:rsidR="00CB0BB6" w:rsidRDefault="00CB0BB6" w:rsidP="00CB0BB6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dánh sách liên kết dạng như list-group</w:t>
                  </w:r>
                </w:p>
              </w:tc>
            </w:tr>
          </w:tbl>
          <w:p w14:paraId="3704D5D0" w14:textId="77777777" w:rsid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3F4F2415" w14:textId="0B0E19EA" w:rsidR="009874D3" w:rsidRPr="00F175FF" w:rsidRDefault="009874D3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6CC03ED1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63166226" w14:textId="79994124" w:rsidR="00F175FF" w:rsidRPr="00F175FF" w:rsidRDefault="00DF3B68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1</w:t>
            </w:r>
            <w:r w:rsidR="00C707C3">
              <w:rPr>
                <w:rFonts w:ascii="SVN-Arial 3" w:hAnsi="SVN-Arial 3"/>
                <w:b/>
                <w:bCs/>
                <w:sz w:val="24"/>
                <w:szCs w:val="20"/>
              </w:rPr>
              <w:t>4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 xml:space="preserve">. Navs menu - </w:t>
            </w:r>
          </w:p>
        </w:tc>
      </w:tr>
      <w:tr w:rsidR="00F175FF" w:rsidRPr="00F175FF" w14:paraId="2002E7D7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33F65181" w14:textId="77777777" w:rsidR="00DF3B68" w:rsidRPr="00DF3B68" w:rsidRDefault="00DF3B68" w:rsidP="00DF3B68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ul</w:t>
            </w:r>
            <w:r w:rsidRPr="00DF3B68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class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"nav nav-tabs"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0BA19F4D" w14:textId="202A64F3" w:rsidR="00DF3B68" w:rsidRPr="00DF3B68" w:rsidRDefault="00DF3B68" w:rsidP="00DF3B68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DF3B68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>    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href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""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&gt;Trang chủ&lt;/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526913DB" w14:textId="156F88C2" w:rsidR="00DF3B68" w:rsidRPr="00DF3B68" w:rsidRDefault="00DF3B68" w:rsidP="00DF3B68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DF3B68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>    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href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""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&gt;Giới thiệu&lt;/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242B8BF5" w14:textId="72DE4314" w:rsidR="00DF3B68" w:rsidRPr="00DF3B68" w:rsidRDefault="00DF3B68" w:rsidP="00DF3B68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DF3B68">
              <w:rPr>
                <w:rFonts w:ascii="Courier New" w:eastAsia="Times New Roman" w:hAnsi="Courier New" w:cs="Courier New"/>
                <w:color w:val="333333"/>
                <w:sz w:val="23"/>
                <w:szCs w:val="23"/>
                <w:shd w:val="clear" w:color="auto" w:fill="F1F1F1"/>
              </w:rPr>
              <w:t>    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  <w:t xml:space="preserve"> 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href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=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""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&gt;Liên hệ&lt;/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a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li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35A4EFD9" w14:textId="53C056D7" w:rsidR="00DF3B68" w:rsidRPr="00DF3B68" w:rsidRDefault="00DF3B68" w:rsidP="00DF3B68">
            <w:pPr>
              <w:rPr>
                <w:rFonts w:ascii="Consolas" w:eastAsia="Times New Roman" w:hAnsi="Consolas" w:cs="Times New Roman"/>
                <w:color w:val="414141"/>
                <w:sz w:val="23"/>
                <w:szCs w:val="23"/>
              </w:rPr>
            </w:pP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&lt;/</w:t>
            </w:r>
            <w:r w:rsidRPr="00DF3B68">
              <w:rPr>
                <w:rFonts w:ascii="Courier New" w:eastAsia="Times New Roman" w:hAnsi="Courier New" w:cs="Courier New"/>
                <w:color w:val="414141"/>
                <w:sz w:val="23"/>
                <w:szCs w:val="23"/>
                <w:shd w:val="clear" w:color="auto" w:fill="F1F1F1"/>
              </w:rPr>
              <w:t>ul</w:t>
            </w:r>
            <w:r w:rsidRPr="00DF3B68">
              <w:rPr>
                <w:rFonts w:ascii="Courier New" w:eastAsia="Times New Roman" w:hAnsi="Courier New" w:cs="Courier New"/>
                <w:color w:val="000000"/>
                <w:sz w:val="23"/>
                <w:szCs w:val="23"/>
              </w:rPr>
              <w:t>&gt;</w:t>
            </w:r>
          </w:p>
          <w:p w14:paraId="52655149" w14:textId="77777777" w:rsidR="00F175FF" w:rsidRDefault="00DF3B68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inline distT="0" distB="0" distL="0" distR="0" wp14:anchorId="31E23CF5" wp14:editId="42E1CBBF">
                  <wp:extent cx="3797085" cy="566736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6342" cy="57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7371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942"/>
              <w:gridCol w:w="4436"/>
            </w:tblGrid>
            <w:tr w:rsidR="00AF6E08" w:rsidRPr="00C37EFE" w14:paraId="769FCABB" w14:textId="77777777" w:rsidTr="00C707C3">
              <w:trPr>
                <w:trHeight w:val="355"/>
              </w:trPr>
              <w:tc>
                <w:tcPr>
                  <w:tcW w:w="993" w:type="dxa"/>
                  <w:shd w:val="clear" w:color="auto" w:fill="auto"/>
                </w:tcPr>
                <w:p w14:paraId="53957E44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2919D796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436" w:type="dxa"/>
                  <w:shd w:val="clear" w:color="auto" w:fill="9CC2E5" w:themeFill="accent5" w:themeFillTint="99"/>
                  <w:vAlign w:val="center"/>
                </w:tcPr>
                <w:p w14:paraId="5F706A02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AF6E08" w14:paraId="532E97FD" w14:textId="77777777" w:rsidTr="00C707C3">
              <w:trPr>
                <w:trHeight w:val="367"/>
              </w:trPr>
              <w:tc>
                <w:tcPr>
                  <w:tcW w:w="993" w:type="dxa"/>
                  <w:vMerge w:val="restart"/>
                  <w:shd w:val="clear" w:color="auto" w:fill="FFF2CC" w:themeFill="accent4" w:themeFillTint="33"/>
                  <w:vAlign w:val="center"/>
                </w:tcPr>
                <w:p w14:paraId="6B31595F" w14:textId="5AC52D72" w:rsidR="00AF6E08" w:rsidRDefault="00AF6E08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 xml:space="preserve">&lt;ul&gt; 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F3E9203" w14:textId="19AF5CBA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7E746AB5" w14:textId="5FBC50F1" w:rsidR="00AF6E08" w:rsidRDefault="00AF6E08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Mặc định </w:t>
                  </w:r>
                </w:p>
              </w:tc>
            </w:tr>
            <w:tr w:rsidR="00AF6E08" w14:paraId="12B8D70D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3D89B707" w14:textId="77777777" w:rsidR="00AF6E08" w:rsidRDefault="00AF6E08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73F5385" w14:textId="2704D58C" w:rsidR="00AF6E08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.nav-tabs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0373F634" w14:textId="43513C6D" w:rsidR="00AF6E08" w:rsidRDefault="00AF6E08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Nav nằm ngang dính liền</w:t>
                  </w:r>
                </w:p>
              </w:tc>
            </w:tr>
            <w:tr w:rsidR="00AF6E08" w14:paraId="7E0E4E3D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581EBD00" w14:textId="77777777" w:rsidR="00AF6E08" w:rsidRDefault="00AF6E08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E459A71" w14:textId="53F1F130" w:rsidR="00AF6E08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.nav-pills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3F42BB0A" w14:textId="05338C7A" w:rsidR="00AF6E08" w:rsidRDefault="00AF6E08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Nav nằm ngang tách rời nhau</w:t>
                  </w:r>
                </w:p>
              </w:tc>
            </w:tr>
            <w:tr w:rsidR="00AF6E08" w14:paraId="18D92B2C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3955D42C" w14:textId="77777777" w:rsidR="00AF6E08" w:rsidRDefault="00AF6E08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CB95EE6" w14:textId="42FD9478" w:rsidR="00AF6E08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.nav-stacked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5E7A6748" w14:textId="227BC1F1" w:rsidR="00AF6E08" w:rsidRDefault="00AF6E08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Nav nằm dọc</w:t>
                  </w:r>
                </w:p>
              </w:tc>
            </w:tr>
          </w:tbl>
          <w:p w14:paraId="2636D129" w14:textId="1EEF037B" w:rsidR="00DF3B68" w:rsidRPr="00F175FF" w:rsidRDefault="00DF3B68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471FED2B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2A84E3B2" w14:textId="48DEB849" w:rsidR="00F175FF" w:rsidRPr="00F175FF" w:rsidRDefault="00AF6E08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1</w:t>
            </w:r>
            <w:r w:rsidR="00C707C3">
              <w:rPr>
                <w:rFonts w:ascii="SVN-Arial 3" w:hAnsi="SVN-Arial 3"/>
                <w:b/>
                <w:bCs/>
                <w:sz w:val="24"/>
                <w:szCs w:val="20"/>
              </w:rPr>
              <w:t>5</w:t>
            </w:r>
            <w:r>
              <w:rPr>
                <w:rFonts w:ascii="SVN-Arial 3" w:hAnsi="SVN-Arial 3"/>
                <w:b/>
                <w:bCs/>
                <w:sz w:val="24"/>
                <w:szCs w:val="20"/>
              </w:rPr>
              <w:t>. Navigation</w:t>
            </w:r>
          </w:p>
        </w:tc>
      </w:tr>
      <w:tr w:rsidR="00F175FF" w:rsidRPr="00F175FF" w14:paraId="0C63A7FF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7371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993"/>
              <w:gridCol w:w="1942"/>
              <w:gridCol w:w="4436"/>
            </w:tblGrid>
            <w:tr w:rsidR="00AF6E08" w:rsidRPr="00C37EFE" w14:paraId="589F0C78" w14:textId="77777777" w:rsidTr="00C707C3">
              <w:trPr>
                <w:trHeight w:val="355"/>
              </w:trPr>
              <w:tc>
                <w:tcPr>
                  <w:tcW w:w="993" w:type="dxa"/>
                  <w:shd w:val="clear" w:color="auto" w:fill="auto"/>
                </w:tcPr>
                <w:p w14:paraId="3B54A2FF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38FDE262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436" w:type="dxa"/>
                  <w:shd w:val="clear" w:color="auto" w:fill="9CC2E5" w:themeFill="accent5" w:themeFillTint="99"/>
                  <w:vAlign w:val="center"/>
                </w:tcPr>
                <w:p w14:paraId="7EE2A9F5" w14:textId="77777777" w:rsidR="00AF6E08" w:rsidRPr="00C37EFE" w:rsidRDefault="00AF6E08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C707C3" w14:paraId="137DE7BD" w14:textId="77777777" w:rsidTr="00C707C3">
              <w:trPr>
                <w:trHeight w:val="367"/>
              </w:trPr>
              <w:tc>
                <w:tcPr>
                  <w:tcW w:w="993" w:type="dxa"/>
                  <w:vMerge w:val="restart"/>
                  <w:shd w:val="clear" w:color="auto" w:fill="FFF2CC" w:themeFill="accent4" w:themeFillTint="33"/>
                  <w:vAlign w:val="center"/>
                </w:tcPr>
                <w:p w14:paraId="32ED3FC9" w14:textId="605F730E" w:rsidR="00C707C3" w:rsidRDefault="00C707C3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 xml:space="preserve">&lt;nav&gt; 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2B4DC75" w14:textId="021B3EF2" w:rsidR="00C707C3" w:rsidRDefault="00C707C3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7F7A578E" w14:textId="0B928D26" w:rsidR="00C707C3" w:rsidRPr="00C707C3" w:rsidRDefault="00C707C3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Mặc định</w:t>
                  </w:r>
                </w:p>
              </w:tc>
            </w:tr>
            <w:tr w:rsidR="00C707C3" w14:paraId="2B0F4DAF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68AE4A28" w14:textId="2A141B13" w:rsidR="00C707C3" w:rsidRDefault="00C707C3" w:rsidP="00AF6E08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15FD653" w14:textId="2F1C02A7" w:rsidR="00C707C3" w:rsidRPr="00C37EFE" w:rsidRDefault="00C707C3" w:rsidP="00AF6E08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.navbar-default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54ADCFF2" w14:textId="203BBF06" w:rsidR="00C707C3" w:rsidRPr="00C707C3" w:rsidRDefault="00C707C3" w:rsidP="00AF6E08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C707C3">
                    <w:rPr>
                      <w:rFonts w:ascii="SVN-Arial 3" w:hAnsi="SVN-Arial 3"/>
                      <w:sz w:val="20"/>
                      <w:szCs w:val="16"/>
                    </w:rPr>
                    <w:t>Navigation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trắng đen</w:t>
                  </w:r>
                </w:p>
              </w:tc>
            </w:tr>
            <w:tr w:rsidR="00C707C3" w14:paraId="6ACC5428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0523FE8E" w14:textId="77777777" w:rsidR="00C707C3" w:rsidRDefault="00C707C3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0E9481B" w14:textId="1768A2C2" w:rsidR="00C707C3" w:rsidRDefault="00C707C3" w:rsidP="00C707C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.navbar-inverse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20800854" w14:textId="0E1AFCDF" w:rsidR="00C707C3" w:rsidRDefault="00C707C3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C707C3">
                    <w:rPr>
                      <w:rFonts w:ascii="SVN-Arial 3" w:hAnsi="SVN-Arial 3"/>
                      <w:sz w:val="20"/>
                      <w:szCs w:val="16"/>
                    </w:rPr>
                    <w:t>Navigation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nền đen</w:t>
                  </w:r>
                </w:p>
              </w:tc>
            </w:tr>
            <w:tr w:rsidR="00C707C3" w14:paraId="32F2C51C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3BC573F9" w14:textId="77777777" w:rsidR="00C707C3" w:rsidRDefault="00C707C3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0FEF199" w14:textId="03973F1A" w:rsidR="00C707C3" w:rsidRDefault="00C707C3" w:rsidP="00C707C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.navbar-toggle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6F8741C3" w14:textId="5B0F4A09" w:rsidR="00C707C3" w:rsidRDefault="00C707C3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Navigation dạng xổ xuống</w:t>
                  </w:r>
                </w:p>
              </w:tc>
            </w:tr>
            <w:tr w:rsidR="00362CB2" w14:paraId="7910ADD6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31C6FE1E" w14:textId="77777777" w:rsidR="00362CB2" w:rsidRDefault="00362CB2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A0F9153" w14:textId="490EDE7D" w:rsidR="00362CB2" w:rsidRDefault="00362CB2" w:rsidP="00C707C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</w:t>
                  </w:r>
                  <w:r w:rsidR="008B2F4D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static-top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0247017C" w14:textId="112CA87D" w:rsidR="00362CB2" w:rsidRDefault="008B2F4D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Không bo tròn Navbar</w:t>
                  </w:r>
                </w:p>
              </w:tc>
            </w:tr>
            <w:tr w:rsidR="008B2F4D" w14:paraId="56BB8A0A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1EB5486F" w14:textId="77777777" w:rsidR="008B2F4D" w:rsidRDefault="008B2F4D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BA88B5D" w14:textId="65CAF533" w:rsidR="008B2F4D" w:rsidRDefault="008B2F4D" w:rsidP="00C707C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.navbar-fixed-top</w:t>
                  </w: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7BF73BBC" w14:textId="4E2F86B8" w:rsidR="008B2F4D" w:rsidRDefault="008B2F4D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Navbar dính trên top</w:t>
                  </w:r>
                </w:p>
              </w:tc>
            </w:tr>
            <w:tr w:rsidR="008B2F4D" w14:paraId="4E773ADE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19491D5F" w14:textId="77777777" w:rsidR="008B2F4D" w:rsidRDefault="008B2F4D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4F887D3" w14:textId="77777777" w:rsidR="008B2F4D" w:rsidRDefault="008B2F4D" w:rsidP="00C707C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4436" w:type="dxa"/>
                  <w:shd w:val="clear" w:color="auto" w:fill="E7E6E6" w:themeFill="background2"/>
                  <w:vAlign w:val="center"/>
                </w:tcPr>
                <w:p w14:paraId="6D7F79F9" w14:textId="77777777" w:rsidR="008B2F4D" w:rsidRDefault="008B2F4D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</w:p>
              </w:tc>
            </w:tr>
            <w:tr w:rsidR="00C707C3" w14:paraId="64E1A97C" w14:textId="77777777" w:rsidTr="00C707C3">
              <w:trPr>
                <w:trHeight w:val="367"/>
              </w:trPr>
              <w:tc>
                <w:tcPr>
                  <w:tcW w:w="993" w:type="dxa"/>
                  <w:vMerge/>
                  <w:shd w:val="clear" w:color="auto" w:fill="FFF2CC" w:themeFill="accent4" w:themeFillTint="33"/>
                  <w:vAlign w:val="center"/>
                </w:tcPr>
                <w:p w14:paraId="268092F9" w14:textId="77777777" w:rsidR="00C707C3" w:rsidRDefault="00C707C3" w:rsidP="00C707C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6378" w:type="dxa"/>
                  <w:gridSpan w:val="2"/>
                  <w:shd w:val="clear" w:color="auto" w:fill="E7E6E6" w:themeFill="background2"/>
                  <w:vAlign w:val="center"/>
                </w:tcPr>
                <w:p w14:paraId="001C9DE2" w14:textId="4E8EB366" w:rsidR="00C707C3" w:rsidRDefault="00C707C3" w:rsidP="00C707C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</w:p>
              </w:tc>
            </w:tr>
          </w:tbl>
          <w:p w14:paraId="5E0B182D" w14:textId="392672C3" w:rsidR="00F175FF" w:rsidRDefault="00C707C3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 xml:space="preserve">- Chia phần nội dung trong navigation thành 2 phần là : </w:t>
            </w:r>
            <w:r w:rsidRPr="0074429C">
              <w:rPr>
                <w:rFonts w:ascii="SVN-Arial 3" w:hAnsi="SVN-Arial 3"/>
                <w:b/>
                <w:bCs/>
                <w:sz w:val="20"/>
                <w:szCs w:val="16"/>
              </w:rPr>
              <w:t>nav</w:t>
            </w:r>
            <w:r w:rsidR="0074429C" w:rsidRPr="0074429C">
              <w:rPr>
                <w:rFonts w:ascii="SVN-Arial 3" w:hAnsi="SVN-Arial 3"/>
                <w:b/>
                <w:bCs/>
                <w:sz w:val="20"/>
                <w:szCs w:val="16"/>
              </w:rPr>
              <w:t>bar</w:t>
            </w:r>
            <w:r w:rsidRPr="0074429C">
              <w:rPr>
                <w:rFonts w:ascii="SVN-Arial 3" w:hAnsi="SVN-Arial 3"/>
                <w:b/>
                <w:bCs/>
                <w:sz w:val="20"/>
                <w:szCs w:val="16"/>
              </w:rPr>
              <w:t>-header</w:t>
            </w:r>
            <w:r>
              <w:rPr>
                <w:rFonts w:ascii="SVN-Arial 3" w:hAnsi="SVN-Arial 3"/>
                <w:sz w:val="20"/>
                <w:szCs w:val="16"/>
              </w:rPr>
              <w:t xml:space="preserve"> </w:t>
            </w:r>
            <w:r w:rsidR="0074429C">
              <w:rPr>
                <w:rFonts w:ascii="SVN-Arial 3" w:hAnsi="SVN-Arial 3"/>
                <w:sz w:val="20"/>
                <w:szCs w:val="16"/>
              </w:rPr>
              <w:t xml:space="preserve">chứa </w:t>
            </w:r>
            <w:r w:rsidR="0074429C" w:rsidRPr="0074429C">
              <w:rPr>
                <w:rFonts w:ascii="SVN-Arial 3" w:hAnsi="SVN-Arial 3"/>
                <w:b/>
                <w:bCs/>
                <w:sz w:val="20"/>
                <w:szCs w:val="16"/>
              </w:rPr>
              <w:t>navbar-brand</w:t>
            </w:r>
            <w:r w:rsidR="0074429C">
              <w:rPr>
                <w:rFonts w:ascii="SVN-Arial 3" w:hAnsi="SVN-Arial 3"/>
                <w:sz w:val="20"/>
                <w:szCs w:val="16"/>
              </w:rPr>
              <w:t xml:space="preserve">      và      </w:t>
            </w:r>
            <w:r w:rsidR="0074429C" w:rsidRPr="0074429C">
              <w:rPr>
                <w:rFonts w:ascii="SVN-Arial 3" w:hAnsi="SVN-Arial 3"/>
                <w:b/>
                <w:bCs/>
                <w:sz w:val="20"/>
                <w:szCs w:val="16"/>
              </w:rPr>
              <w:t>navbar-collapse</w:t>
            </w:r>
            <w:r w:rsidR="0074429C">
              <w:rPr>
                <w:rFonts w:ascii="SVN-Arial 3" w:hAnsi="SVN-Arial 3"/>
                <w:sz w:val="20"/>
                <w:szCs w:val="16"/>
              </w:rPr>
              <w:t xml:space="preserve"> chứa </w:t>
            </w:r>
            <w:r w:rsidR="0074429C" w:rsidRPr="0074429C">
              <w:rPr>
                <w:rFonts w:ascii="SVN-Arial 3" w:hAnsi="SVN-Arial 3"/>
                <w:b/>
                <w:bCs/>
                <w:sz w:val="20"/>
                <w:szCs w:val="16"/>
              </w:rPr>
              <w:t>nav navbar-nav</w:t>
            </w:r>
          </w:p>
          <w:p w14:paraId="349F9F25" w14:textId="17E2FF31" w:rsidR="00C707C3" w:rsidRDefault="00C707C3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2C579CA4" w14:textId="77777777" w:rsidR="0074429C" w:rsidRDefault="0074429C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408BA7C1" w14:textId="77777777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nav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class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"navbar navbar-inverse"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48AF6F01" w14:textId="3BF773C4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div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class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"navbar-header"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0D4255AE" w14:textId="1F20EAEA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class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"navbar-brand"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&gt;Freetuts.net&lt;/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44DD9F4B" w14:textId="4CE0DC23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div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0534EB19" w14:textId="77777777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> </w:t>
            </w:r>
          </w:p>
          <w:p w14:paraId="5A2BD24E" w14:textId="696A0F57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div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class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"navbar-collapse"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5E2FEB54" w14:textId="2A680658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ul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class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"nav navbar-nav</w:t>
            </w:r>
            <w:r w:rsid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”&gt;</w:t>
            </w:r>
          </w:p>
          <w:p w14:paraId="6F63CC0E" w14:textId="12FC86A0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&gt;Trang chủ&lt;/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62982D6B" w14:textId="7CC55F92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&gt;Giới thiệu&lt;/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0313574A" w14:textId="3AF04DC3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&gt;Tin tức&lt;/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18085733" w14:textId="2FE41712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&gt;Thương hiệu&lt;/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1306048B" w14:textId="5C55D039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  <w:t xml:space="preserve"> 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href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""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&gt;Liên hệ&lt;/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a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li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68E8F7C6" w14:textId="63220DDF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ul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4C76585F" w14:textId="2C7B04D2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333333"/>
                <w:sz w:val="16"/>
                <w:szCs w:val="16"/>
                <w:shd w:val="clear" w:color="auto" w:fill="F1F1F1"/>
              </w:rPr>
              <w:t>    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div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73290E7F" w14:textId="0674B9D8" w:rsidR="00C707C3" w:rsidRPr="0074429C" w:rsidRDefault="00C707C3" w:rsidP="00C707C3">
            <w:pPr>
              <w:rPr>
                <w:rFonts w:ascii="Consolas" w:eastAsia="Times New Roman" w:hAnsi="Consolas" w:cs="Times New Roman"/>
                <w:color w:val="414141"/>
                <w:sz w:val="16"/>
                <w:szCs w:val="16"/>
              </w:rPr>
            </w:pP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&lt;/</w:t>
            </w:r>
            <w:r w:rsidRPr="0074429C">
              <w:rPr>
                <w:rFonts w:ascii="Courier New" w:eastAsia="Times New Roman" w:hAnsi="Courier New" w:cs="Courier New"/>
                <w:color w:val="414141"/>
                <w:sz w:val="16"/>
                <w:szCs w:val="16"/>
                <w:shd w:val="clear" w:color="auto" w:fill="F1F1F1"/>
              </w:rPr>
              <w:t>nav</w:t>
            </w:r>
            <w:r w:rsidRPr="0074429C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&gt;</w:t>
            </w:r>
          </w:p>
          <w:p w14:paraId="054D09B8" w14:textId="27934530" w:rsidR="00C707C3" w:rsidRDefault="0074429C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inline distT="0" distB="0" distL="0" distR="0" wp14:anchorId="28DD39D2" wp14:editId="5CF6ED2D">
                  <wp:extent cx="4256868" cy="380242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96" cy="38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1F77C" w14:textId="77777777" w:rsidR="0074429C" w:rsidRDefault="0074429C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tbl>
            <w:tblPr>
              <w:tblStyle w:val="TableGrid"/>
              <w:tblW w:w="7470" w:type="dxa"/>
              <w:tblInd w:w="28" w:type="dxa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1942"/>
              <w:gridCol w:w="3586"/>
            </w:tblGrid>
            <w:tr w:rsidR="00362CB2" w:rsidRPr="00C37EFE" w14:paraId="070EF1B9" w14:textId="77777777" w:rsidTr="00362CB2">
              <w:trPr>
                <w:trHeight w:val="355"/>
              </w:trPr>
              <w:tc>
                <w:tcPr>
                  <w:tcW w:w="1942" w:type="dxa"/>
                  <w:shd w:val="clear" w:color="auto" w:fill="FFFFFF" w:themeFill="background1"/>
                </w:tcPr>
                <w:p w14:paraId="237E2BC0" w14:textId="77777777" w:rsidR="00362CB2" w:rsidRPr="00C37EFE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3FAB64CB" w14:textId="0A421076" w:rsidR="00362CB2" w:rsidRPr="00C37EFE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3586" w:type="dxa"/>
                  <w:shd w:val="clear" w:color="auto" w:fill="9CC2E5" w:themeFill="accent5" w:themeFillTint="99"/>
                  <w:vAlign w:val="center"/>
                </w:tcPr>
                <w:p w14:paraId="2D468FFF" w14:textId="77777777" w:rsidR="00362CB2" w:rsidRPr="00C37EFE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362CB2" w:rsidRPr="00C707C3" w14:paraId="6754D8D8" w14:textId="77777777" w:rsidTr="00362CB2">
              <w:trPr>
                <w:trHeight w:val="367"/>
              </w:trPr>
              <w:tc>
                <w:tcPr>
                  <w:tcW w:w="1942" w:type="dxa"/>
                  <w:vMerge w:val="restart"/>
                  <w:shd w:val="clear" w:color="auto" w:fill="F7CAAC" w:themeFill="accent2" w:themeFillTint="66"/>
                </w:tcPr>
                <w:p w14:paraId="3E88A597" w14:textId="6B609155" w:rsidR="00362CB2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&lt;ul class=“nav navbar-nav”&gt;</w:t>
                  </w: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59055193" w14:textId="3A613706" w:rsidR="00362CB2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.navbar-right</w:t>
                  </w:r>
                </w:p>
              </w:tc>
              <w:tc>
                <w:tcPr>
                  <w:tcW w:w="3586" w:type="dxa"/>
                  <w:shd w:val="clear" w:color="auto" w:fill="E7E6E6" w:themeFill="background2"/>
                  <w:vAlign w:val="center"/>
                </w:tcPr>
                <w:p w14:paraId="3C175CEE" w14:textId="2972F033" w:rsidR="00362CB2" w:rsidRPr="00C707C3" w:rsidRDefault="00362CB2" w:rsidP="0074429C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bay qua phải</w:t>
                  </w:r>
                </w:p>
              </w:tc>
            </w:tr>
            <w:tr w:rsidR="00362CB2" w:rsidRPr="00C707C3" w14:paraId="76D42610" w14:textId="77777777" w:rsidTr="00362CB2">
              <w:trPr>
                <w:trHeight w:val="367"/>
              </w:trPr>
              <w:tc>
                <w:tcPr>
                  <w:tcW w:w="1942" w:type="dxa"/>
                  <w:vMerge/>
                  <w:shd w:val="clear" w:color="auto" w:fill="F7CAAC" w:themeFill="accent2" w:themeFillTint="66"/>
                </w:tcPr>
                <w:p w14:paraId="5052C812" w14:textId="77777777" w:rsidR="00362CB2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23499A8E" w14:textId="1B45657A" w:rsidR="00362CB2" w:rsidRPr="00C37EFE" w:rsidRDefault="00362CB2" w:rsidP="0074429C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.collapse</w:t>
                  </w:r>
                </w:p>
              </w:tc>
              <w:tc>
                <w:tcPr>
                  <w:tcW w:w="3586" w:type="dxa"/>
                  <w:shd w:val="clear" w:color="auto" w:fill="E7E6E6" w:themeFill="background2"/>
                  <w:vAlign w:val="center"/>
                </w:tcPr>
                <w:p w14:paraId="59BB05A3" w14:textId="62DCBA37" w:rsidR="00362CB2" w:rsidRPr="00C707C3" w:rsidRDefault="00362CB2" w:rsidP="0074429C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Biến mất khi trình duyệt thu nhỏ</w:t>
                  </w:r>
                </w:p>
              </w:tc>
            </w:tr>
          </w:tbl>
          <w:p w14:paraId="7749F00D" w14:textId="77777777" w:rsidR="0074429C" w:rsidRDefault="0074429C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35587DCD" w14:textId="31A023A1" w:rsidR="00362CB2" w:rsidRDefault="00362CB2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Để sử dụng được tính năng biến mất ta phải tạo một nút ấn hiện ra khi trình duyệt thu nhỏ, khai báo trong thẻ &lt;div class=”navbar-header”&gt;</w:t>
            </w:r>
          </w:p>
          <w:p w14:paraId="7EC9CF7C" w14:textId="77777777" w:rsidR="00362CB2" w:rsidRPr="00362CB2" w:rsidRDefault="00362CB2" w:rsidP="00362CB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362CB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"navbar-header"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1F29D165" w14:textId="14FBEB3A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button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type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"button"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"navbar-toggle"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data-toggle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"collapse"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data-target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"#menu"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2252C139" w14:textId="01760A2D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"sr-only"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&gt;Toggle navigation&lt;/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5BCB5DA7" w14:textId="36329A21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>
              <w:rPr>
                <w:rFonts w:ascii="SVN-Arial 3" w:hAnsi="SVN-Arial 3"/>
                <w:noProof/>
                <w:sz w:val="20"/>
                <w:szCs w:val="16"/>
              </w:rPr>
              <w:drawing>
                <wp:anchor distT="0" distB="0" distL="114300" distR="114300" simplePos="0" relativeHeight="251662336" behindDoc="1" locked="0" layoutInCell="1" allowOverlap="1" wp14:anchorId="3BE8D0C3" wp14:editId="4FB72289">
                  <wp:simplePos x="0" y="0"/>
                  <wp:positionH relativeFrom="column">
                    <wp:posOffset>3251200</wp:posOffset>
                  </wp:positionH>
                  <wp:positionV relativeFrom="paragraph">
                    <wp:posOffset>5080</wp:posOffset>
                  </wp:positionV>
                  <wp:extent cx="1228090" cy="68961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09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"icon-bar"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&gt;&lt;/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23D4C77B" w14:textId="3D1734C5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"icon-bar"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&gt;&lt;/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34F57E2B" w14:textId="3A4A018D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"icon-bar"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&gt;&lt;/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48F61236" w14:textId="21615846" w:rsidR="00362CB2" w:rsidRPr="00362CB2" w:rsidRDefault="00362CB2" w:rsidP="00362CB2">
            <w:pPr>
              <w:rPr>
                <w:rFonts w:ascii="Consolas" w:eastAsia="Times New Roman" w:hAnsi="Consolas" w:cs="Times New Roman"/>
                <w:b/>
                <w:bCs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b/>
                <w:bCs/>
                <w:color w:val="333333"/>
                <w:sz w:val="14"/>
                <w:szCs w:val="14"/>
                <w:shd w:val="clear" w:color="auto" w:fill="F1F1F1"/>
              </w:rPr>
              <w:t>    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&lt;/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button</w:t>
            </w:r>
            <w:r w:rsidRPr="00362CB2">
              <w:rPr>
                <w:rFonts w:ascii="Courier New" w:eastAsia="Times New Roman" w:hAnsi="Courier New" w:cs="Courier New"/>
                <w:b/>
                <w:bCs/>
                <w:color w:val="000000"/>
                <w:sz w:val="14"/>
                <w:szCs w:val="14"/>
              </w:rPr>
              <w:t>&gt;</w:t>
            </w:r>
          </w:p>
          <w:p w14:paraId="23256C3F" w14:textId="2E8447B4" w:rsidR="00362CB2" w:rsidRPr="00362CB2" w:rsidRDefault="00362CB2" w:rsidP="00362CB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362CB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href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""</w:t>
            </w:r>
            <w:r w:rsidRPr="00362CB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"navbar-brand"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&gt;Freetuts.net&lt;/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6DB6836D" w14:textId="23BF88CD" w:rsidR="00362CB2" w:rsidRPr="00362CB2" w:rsidRDefault="00362CB2" w:rsidP="00362CB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362CB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362CB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6CCBD55B" w14:textId="77777777" w:rsidR="00362CB2" w:rsidRDefault="00362CB2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048BAD33" w14:textId="77777777" w:rsidR="008B2F4D" w:rsidRDefault="008B2F4D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- Sử dụng .navbar-form để làm khu vực tìm kiếm , đăng nhập ở navbar</w:t>
            </w:r>
          </w:p>
          <w:p w14:paraId="4474584B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form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action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""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</w:t>
            </w:r>
            <w:r w:rsidRPr="008B2F4D">
              <w:rPr>
                <w:rFonts w:ascii="Courier New" w:eastAsia="Times New Roman" w:hAnsi="Courier New" w:cs="Courier New"/>
                <w:b/>
                <w:bCs/>
                <w:color w:val="414141"/>
                <w:sz w:val="14"/>
                <w:szCs w:val="14"/>
                <w:shd w:val="clear" w:color="auto" w:fill="F1F1F1"/>
              </w:rPr>
              <w:t>navbar-form navbar-right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method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"post"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3E6C0E56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"form-group"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526ED1F5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input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type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"text"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"form-control"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placeholder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"Nhập email vào"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0079803F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50399500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"form-group"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4C160FF8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button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type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"submit"</w:t>
            </w:r>
            <w:r w:rsidRPr="008B2F4D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"btn btn-info"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&gt;Nhận Tin&lt;/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button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056F82C6" w14:textId="77777777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 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21F8AC11" w14:textId="45EEFA0F" w:rsidR="008B2F4D" w:rsidRPr="008B2F4D" w:rsidRDefault="008B2F4D" w:rsidP="008B2F4D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8B2F4D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form</w:t>
            </w:r>
            <w:r w:rsidRPr="008B2F4D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07D7E614" w14:textId="77777777" w:rsidR="008B2F4D" w:rsidRDefault="008B2F4D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6D9473EE" w14:textId="77777777" w:rsidR="008B2F4D" w:rsidRDefault="008B2F4D" w:rsidP="001E4C50">
            <w:pPr>
              <w:rPr>
                <w:rFonts w:ascii="SVN-Arial 3" w:hAnsi="SVN-Arial 3"/>
                <w:sz w:val="20"/>
                <w:szCs w:val="16"/>
              </w:rPr>
            </w:pPr>
          </w:p>
          <w:p w14:paraId="2EDA6BBB" w14:textId="00A24DEF" w:rsidR="008B2F4D" w:rsidRPr="00F175FF" w:rsidRDefault="008B2F4D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7419C592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6630AAEA" w14:textId="0BAF2BBA" w:rsidR="00F175FF" w:rsidRPr="00F175FF" w:rsidRDefault="008B2F4D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lastRenderedPageBreak/>
              <w:t>16. Dropdown menu</w:t>
            </w:r>
          </w:p>
        </w:tc>
      </w:tr>
      <w:tr w:rsidR="00F175FF" w:rsidRPr="00F175FF" w14:paraId="4C44F82C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0F33CEC4" w14:textId="77777777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"dropdown"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518FF3B1" w14:textId="6B3C30E3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data-toggle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"dropdown"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href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&gt;Tài khoản&lt;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"caret"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span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1A84B9E0" w14:textId="7F2C65D4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ul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"dropdown-menu"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70DB816A" w14:textId="654B6F79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href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"#"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&gt;Thông tin&lt;/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3000C4CE" w14:textId="1A005FBC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href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"#"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&gt;Đổi mật khẩu&lt;/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288AF212" w14:textId="1B655C8E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class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"divider"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div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75757135" w14:textId="1A9C8257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 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  <w:t xml:space="preserve"> 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href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=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"#"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&gt;Thoát&lt;/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a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3584E1D6" w14:textId="0140F36A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333333"/>
                <w:sz w:val="14"/>
                <w:szCs w:val="14"/>
                <w:shd w:val="clear" w:color="auto" w:fill="F1F1F1"/>
              </w:rPr>
              <w:t>   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ul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45D891A7" w14:textId="33C6D8A4" w:rsidR="00D21CA2" w:rsidRPr="00D21CA2" w:rsidRDefault="00D21CA2" w:rsidP="00D21CA2">
            <w:pPr>
              <w:rPr>
                <w:rFonts w:ascii="Consolas" w:eastAsia="Times New Roman" w:hAnsi="Consolas" w:cs="Times New Roman"/>
                <w:color w:val="414141"/>
                <w:sz w:val="14"/>
                <w:szCs w:val="14"/>
              </w:rPr>
            </w:pP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&lt;/</w:t>
            </w:r>
            <w:r w:rsidRPr="00D21CA2">
              <w:rPr>
                <w:rFonts w:ascii="Courier New" w:eastAsia="Times New Roman" w:hAnsi="Courier New" w:cs="Courier New"/>
                <w:color w:val="414141"/>
                <w:sz w:val="14"/>
                <w:szCs w:val="14"/>
                <w:shd w:val="clear" w:color="auto" w:fill="F1F1F1"/>
              </w:rPr>
              <w:t>li</w:t>
            </w:r>
            <w:r w:rsidRPr="00D21CA2">
              <w:rPr>
                <w:rFonts w:ascii="Courier New" w:eastAsia="Times New Roman" w:hAnsi="Courier New" w:cs="Courier New"/>
                <w:color w:val="000000"/>
                <w:sz w:val="14"/>
                <w:szCs w:val="14"/>
              </w:rPr>
              <w:t>&gt;</w:t>
            </w:r>
          </w:p>
          <w:p w14:paraId="1BBD67D4" w14:textId="325CEC48" w:rsidR="00F175FF" w:rsidRPr="00F175FF" w:rsidRDefault="00D21CA2" w:rsidP="001E4C50">
            <w:pPr>
              <w:rPr>
                <w:rFonts w:ascii="SVN-Arial 3" w:hAnsi="SVN-Arial 3"/>
                <w:sz w:val="20"/>
                <w:szCs w:val="16"/>
              </w:rPr>
            </w:pPr>
            <w:r>
              <w:rPr>
                <w:rFonts w:ascii="SVN-Arial 3" w:hAnsi="SVN-Arial 3"/>
                <w:sz w:val="20"/>
                <w:szCs w:val="16"/>
              </w:rPr>
              <w:t>Thường dùng dropdown menu trong phần navbar-collapse của thanh Navbar</w:t>
            </w:r>
          </w:p>
        </w:tc>
      </w:tr>
      <w:tr w:rsidR="00F175FF" w:rsidRPr="00F175FF" w14:paraId="28CB5AA1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0CF186C1" w14:textId="592F416A" w:rsidR="00F175FF" w:rsidRPr="00F175FF" w:rsidRDefault="00AF3235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17. Helper Class - Các class hỗ trợ</w:t>
            </w:r>
          </w:p>
        </w:tc>
      </w:tr>
      <w:tr w:rsidR="00F175FF" w:rsidRPr="00F175FF" w14:paraId="4041EC68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42"/>
              <w:gridCol w:w="4319"/>
            </w:tblGrid>
            <w:tr w:rsidR="00AF3235" w:rsidRPr="00C37EFE" w14:paraId="6F73B11E" w14:textId="77777777" w:rsidTr="00AF3235">
              <w:trPr>
                <w:trHeight w:val="355"/>
              </w:trPr>
              <w:tc>
                <w:tcPr>
                  <w:tcW w:w="1942" w:type="dxa"/>
                  <w:shd w:val="clear" w:color="auto" w:fill="9CC2E5" w:themeFill="accent5" w:themeFillTint="99"/>
                  <w:vAlign w:val="center"/>
                </w:tcPr>
                <w:p w14:paraId="1096BDBF" w14:textId="77777777" w:rsidR="00AF3235" w:rsidRPr="00C37EFE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319" w:type="dxa"/>
                  <w:shd w:val="clear" w:color="auto" w:fill="9CC2E5" w:themeFill="accent5" w:themeFillTint="99"/>
                  <w:vAlign w:val="center"/>
                </w:tcPr>
                <w:p w14:paraId="01FA03E2" w14:textId="77777777" w:rsidR="00AF3235" w:rsidRPr="00C37EFE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AF3235" w14:paraId="3C9035C6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45EB8B2" w14:textId="3D2D485B" w:rsidR="00AF3235" w:rsidRPr="00C37EFE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.bg-primary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0E06BB2" w14:textId="734718B1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  <w:highlight w:val="blue"/>
                    </w:rPr>
                    <w:t>Background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xanh dương</w:t>
                  </w:r>
                </w:p>
              </w:tc>
            </w:tr>
            <w:tr w:rsidR="00AF3235" w14:paraId="56733A2B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036BC9EC" w14:textId="33B403AD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.bg-success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92E0B45" w14:textId="7B321F58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  <w:highlight w:val="green"/>
                    </w:rPr>
                    <w:t>Background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xanh lá cây</w:t>
                  </w:r>
                </w:p>
              </w:tc>
            </w:tr>
            <w:tr w:rsidR="00AF3235" w14:paraId="23E956EA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1D8B773D" w14:textId="7BBC21D5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.bg-info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A6A1D0E" w14:textId="25DC33D6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  <w:highlight w:val="cyan"/>
                    </w:rPr>
                    <w:t>Background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xanh dương nhạt</w:t>
                  </w:r>
                </w:p>
              </w:tc>
            </w:tr>
            <w:tr w:rsidR="00AF3235" w14:paraId="55A20B10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9B804A8" w14:textId="632E83A2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.bg-warning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33977CF8" w14:textId="09F4BD1D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  <w:highlight w:val="yellow"/>
                    </w:rPr>
                    <w:t>Background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vàng</w:t>
                  </w:r>
                </w:p>
              </w:tc>
            </w:tr>
            <w:tr w:rsidR="00AF3235" w14:paraId="1E66E617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448F3DE7" w14:textId="5DBE53AC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.bg-danger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46469FA2" w14:textId="7E02D227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  <w:highlight w:val="red"/>
                    </w:rPr>
                    <w:t>Background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đỏ</w:t>
                  </w:r>
                </w:p>
              </w:tc>
            </w:tr>
            <w:tr w:rsidR="00AF3235" w14:paraId="4E4E321A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45E2039" w14:textId="1873743F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.center-block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0A071F73" w14:textId="6F51F9A8" w:rsidR="00AF3235" w:rsidRP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 w:rsidRPr="00AF3235">
                    <w:rPr>
                      <w:rFonts w:ascii="SVN-Arial 3" w:hAnsi="SVN-Arial 3"/>
                      <w:sz w:val="20"/>
                      <w:szCs w:val="16"/>
                    </w:rPr>
                    <w:t>Cho block nằm giữa</w:t>
                  </w:r>
                </w:p>
              </w:tc>
            </w:tr>
            <w:tr w:rsidR="00AF3235" w14:paraId="319A77E1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8204966" w14:textId="5DF866D5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.pull-left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39ACB4A2" w14:textId="397BF01F" w:rsidR="00AF3235" w:rsidRP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Giống float-left</w:t>
                  </w:r>
                </w:p>
              </w:tc>
            </w:tr>
            <w:tr w:rsidR="00AF3235" w14:paraId="38B3B074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3284D3E9" w14:textId="5A419563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.pull-right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2CC26544" w14:textId="2664E802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Giống float-right</w:t>
                  </w:r>
                </w:p>
              </w:tc>
            </w:tr>
            <w:tr w:rsidR="00AF3235" w14:paraId="4B245EBF" w14:textId="77777777" w:rsidTr="00AF3235">
              <w:trPr>
                <w:trHeight w:val="367"/>
              </w:trPr>
              <w:tc>
                <w:tcPr>
                  <w:tcW w:w="1942" w:type="dxa"/>
                  <w:shd w:val="clear" w:color="auto" w:fill="E7E6E6" w:themeFill="background2"/>
                  <w:vAlign w:val="center"/>
                </w:tcPr>
                <w:p w14:paraId="64CABC69" w14:textId="126B289F" w:rsidR="00AF3235" w:rsidRDefault="00AF3235" w:rsidP="00AF3235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.clear-fix</w:t>
                  </w:r>
                </w:p>
              </w:tc>
              <w:tc>
                <w:tcPr>
                  <w:tcW w:w="4319" w:type="dxa"/>
                  <w:shd w:val="clear" w:color="auto" w:fill="E7E6E6" w:themeFill="background2"/>
                  <w:vAlign w:val="center"/>
                </w:tcPr>
                <w:p w14:paraId="50AAFFCE" w14:textId="370CC3F0" w:rsidR="00AF3235" w:rsidRDefault="00AF3235" w:rsidP="00AF3235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Giống clear-both</w:t>
                  </w:r>
                </w:p>
              </w:tc>
            </w:tr>
          </w:tbl>
          <w:p w14:paraId="1C609507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6238CA2E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3C173AD5" w14:textId="15493505" w:rsidR="00F175FF" w:rsidRPr="00F175FF" w:rsidRDefault="00AF3235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  <w:r>
              <w:rPr>
                <w:rFonts w:ascii="SVN-Arial 3" w:hAnsi="SVN-Arial 3"/>
                <w:b/>
                <w:bCs/>
                <w:sz w:val="24"/>
                <w:szCs w:val="20"/>
              </w:rPr>
              <w:t>18. Jumbotron</w:t>
            </w:r>
            <w:r w:rsidR="00575833">
              <w:rPr>
                <w:rFonts w:ascii="SVN-Arial 3" w:hAnsi="SVN-Arial 3"/>
                <w:b/>
                <w:bCs/>
                <w:sz w:val="24"/>
                <w:szCs w:val="20"/>
              </w:rPr>
              <w:t xml:space="preserve">  -  Well  - Progress Bar</w:t>
            </w:r>
          </w:p>
        </w:tc>
      </w:tr>
      <w:tr w:rsidR="00F175FF" w:rsidRPr="00F175FF" w14:paraId="2245E6DF" w14:textId="77777777" w:rsidTr="001D41FD">
        <w:trPr>
          <w:trHeight w:val="434"/>
        </w:trPr>
        <w:tc>
          <w:tcPr>
            <w:tcW w:w="8075" w:type="dxa"/>
            <w:vAlign w:val="center"/>
          </w:tcPr>
          <w:tbl>
            <w:tblPr>
              <w:tblStyle w:val="TableGrid"/>
              <w:tblW w:w="7825" w:type="dxa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2410"/>
              <w:gridCol w:w="4536"/>
            </w:tblGrid>
            <w:tr w:rsidR="00575833" w:rsidRPr="00C37EFE" w14:paraId="26B24FD1" w14:textId="77777777" w:rsidTr="00575833">
              <w:trPr>
                <w:trHeight w:val="355"/>
              </w:trPr>
              <w:tc>
                <w:tcPr>
                  <w:tcW w:w="879" w:type="dxa"/>
                  <w:shd w:val="clear" w:color="auto" w:fill="auto"/>
                </w:tcPr>
                <w:p w14:paraId="61F1E564" w14:textId="77777777" w:rsidR="00575833" w:rsidRPr="00C37EFE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9CC2E5" w:themeFill="accent5" w:themeFillTint="99"/>
                  <w:vAlign w:val="center"/>
                </w:tcPr>
                <w:p w14:paraId="4C56854F" w14:textId="37E18681" w:rsidR="00575833" w:rsidRPr="00C37EFE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 w:rsidRPr="00C37EFE"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Ký hiệu Class</w:t>
                  </w:r>
                </w:p>
              </w:tc>
              <w:tc>
                <w:tcPr>
                  <w:tcW w:w="4536" w:type="dxa"/>
                  <w:shd w:val="clear" w:color="auto" w:fill="9CC2E5" w:themeFill="accent5" w:themeFillTint="99"/>
                  <w:vAlign w:val="center"/>
                </w:tcPr>
                <w:p w14:paraId="2E44F686" w14:textId="77777777" w:rsidR="00575833" w:rsidRPr="00C37EFE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Chú thích</w:t>
                  </w:r>
                </w:p>
              </w:tc>
            </w:tr>
            <w:tr w:rsidR="00575833" w14:paraId="422D6B1F" w14:textId="77777777" w:rsidTr="00575833">
              <w:trPr>
                <w:trHeight w:val="367"/>
              </w:trPr>
              <w:tc>
                <w:tcPr>
                  <w:tcW w:w="879" w:type="dxa"/>
                  <w:vMerge w:val="restart"/>
                  <w:shd w:val="clear" w:color="auto" w:fill="F7CAAC" w:themeFill="accent2" w:themeFillTint="66"/>
                  <w:vAlign w:val="center"/>
                </w:tcPr>
                <w:p w14:paraId="72DFB584" w14:textId="2875E541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&lt;div&gt;</w:t>
                  </w: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21ACD64D" w14:textId="75670F4C" w:rsidR="00575833" w:rsidRPr="00C37EFE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jumbotron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7EA6057C" w14:textId="28B0BF97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vùng nội dung màu xám như kiểu chú thích</w:t>
                  </w:r>
                </w:p>
              </w:tc>
            </w:tr>
            <w:tr w:rsidR="00575833" w14:paraId="36129808" w14:textId="77777777" w:rsidTr="00575833">
              <w:trPr>
                <w:trHeight w:val="367"/>
              </w:trPr>
              <w:tc>
                <w:tcPr>
                  <w:tcW w:w="879" w:type="dxa"/>
                  <w:vMerge/>
                  <w:shd w:val="clear" w:color="auto" w:fill="F7CAAC" w:themeFill="accent2" w:themeFillTint="66"/>
                  <w:vAlign w:val="center"/>
                </w:tcPr>
                <w:p w14:paraId="37F78075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63734E84" w14:textId="55F835B3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</w:t>
                  </w: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well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5997F804" w14:textId="17FD5999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Tạo vùng nội dung màu xám như kiểu chú thích</w:t>
                  </w:r>
                </w:p>
              </w:tc>
            </w:tr>
            <w:tr w:rsidR="00575833" w14:paraId="64DACE89" w14:textId="77777777" w:rsidTr="00575833">
              <w:trPr>
                <w:trHeight w:val="367"/>
              </w:trPr>
              <w:tc>
                <w:tcPr>
                  <w:tcW w:w="879" w:type="dxa"/>
                  <w:vMerge/>
                  <w:shd w:val="clear" w:color="auto" w:fill="F7CAAC" w:themeFill="accent2" w:themeFillTint="66"/>
                  <w:vAlign w:val="center"/>
                </w:tcPr>
                <w:p w14:paraId="1EAEE7BE" w14:textId="6DD7DB5C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025F37F0" w14:textId="0FD5C116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.progress-bar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19F19B2D" w14:textId="37B2A75D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Khai báo tạo ra progress bar</w:t>
                  </w:r>
                </w:p>
              </w:tc>
            </w:tr>
            <w:tr w:rsidR="00575833" w14:paraId="078043B7" w14:textId="77777777" w:rsidTr="00575833">
              <w:trPr>
                <w:trHeight w:val="367"/>
              </w:trPr>
              <w:tc>
                <w:tcPr>
                  <w:tcW w:w="879" w:type="dxa"/>
                  <w:shd w:val="clear" w:color="auto" w:fill="F7CAAC" w:themeFill="accent2" w:themeFillTint="66"/>
                  <w:vAlign w:val="center"/>
                </w:tcPr>
                <w:p w14:paraId="5AA20E01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16002963" w14:textId="4222FEB5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.progress-striped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1F407975" w14:textId="0E8CAD71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Thanh 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>progress bar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có sọc xanh dương</w:t>
                  </w:r>
                </w:p>
              </w:tc>
            </w:tr>
            <w:tr w:rsidR="00575833" w14:paraId="5935A1EA" w14:textId="77777777" w:rsidTr="00575833">
              <w:trPr>
                <w:trHeight w:val="367"/>
              </w:trPr>
              <w:tc>
                <w:tcPr>
                  <w:tcW w:w="879" w:type="dxa"/>
                  <w:shd w:val="clear" w:color="auto" w:fill="F7CAAC" w:themeFill="accent2" w:themeFillTint="66"/>
                  <w:vAlign w:val="center"/>
                </w:tcPr>
                <w:p w14:paraId="08A3CEB2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0F3D48CD" w14:textId="3249035B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.progress-bar-success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3D1E948C" w14:textId="2BC19B41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Thanh progress bar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xanh lá cây</w:t>
                  </w:r>
                </w:p>
              </w:tc>
            </w:tr>
            <w:tr w:rsidR="00575833" w14:paraId="3AC331D2" w14:textId="77777777" w:rsidTr="00575833">
              <w:trPr>
                <w:trHeight w:val="367"/>
              </w:trPr>
              <w:tc>
                <w:tcPr>
                  <w:tcW w:w="879" w:type="dxa"/>
                  <w:shd w:val="clear" w:color="auto" w:fill="F7CAAC" w:themeFill="accent2" w:themeFillTint="66"/>
                  <w:vAlign w:val="center"/>
                </w:tcPr>
                <w:p w14:paraId="7B495FDD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48EF9067" w14:textId="033B2652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.progress-bar-info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2983A7A5" w14:textId="1F180E0E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Thanh progress bar</w:t>
                  </w:r>
                  <w:r>
                    <w:rPr>
                      <w:rFonts w:ascii="SVN-Arial 3" w:hAnsi="SVN-Arial 3"/>
                      <w:sz w:val="20"/>
                      <w:szCs w:val="16"/>
                    </w:rPr>
                    <w:t xml:space="preserve"> màu xanh dương nhạt</w:t>
                  </w:r>
                </w:p>
              </w:tc>
            </w:tr>
            <w:tr w:rsidR="00575833" w14:paraId="61ECE038" w14:textId="77777777" w:rsidTr="00575833">
              <w:trPr>
                <w:trHeight w:val="367"/>
              </w:trPr>
              <w:tc>
                <w:tcPr>
                  <w:tcW w:w="879" w:type="dxa"/>
                  <w:shd w:val="clear" w:color="auto" w:fill="F7CAAC" w:themeFill="accent2" w:themeFillTint="66"/>
                  <w:vAlign w:val="center"/>
                </w:tcPr>
                <w:p w14:paraId="422691D0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5CB4C1D6" w14:textId="55271C2A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.progress-bar-warning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1D7D1073" w14:textId="1B6656F5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Màu cam</w:t>
                  </w:r>
                </w:p>
              </w:tc>
            </w:tr>
            <w:tr w:rsidR="00575833" w14:paraId="1688DCFD" w14:textId="77777777" w:rsidTr="00575833">
              <w:trPr>
                <w:trHeight w:val="367"/>
              </w:trPr>
              <w:tc>
                <w:tcPr>
                  <w:tcW w:w="879" w:type="dxa"/>
                  <w:shd w:val="clear" w:color="auto" w:fill="F7CAAC" w:themeFill="accent2" w:themeFillTint="66"/>
                  <w:vAlign w:val="center"/>
                </w:tcPr>
                <w:p w14:paraId="5AC24DDF" w14:textId="77777777" w:rsidR="00575833" w:rsidRDefault="00575833" w:rsidP="00575833">
                  <w:pPr>
                    <w:jc w:val="center"/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</w:p>
              </w:tc>
              <w:tc>
                <w:tcPr>
                  <w:tcW w:w="2410" w:type="dxa"/>
                  <w:shd w:val="clear" w:color="auto" w:fill="E7E6E6" w:themeFill="background2"/>
                  <w:vAlign w:val="center"/>
                </w:tcPr>
                <w:p w14:paraId="6B325959" w14:textId="22D3347F" w:rsidR="00575833" w:rsidRDefault="00575833" w:rsidP="00575833">
                  <w:pP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b/>
                      <w:bCs/>
                      <w:sz w:val="20"/>
                      <w:szCs w:val="16"/>
                    </w:rPr>
                    <w:t>.progress-bar-danger</w:t>
                  </w:r>
                </w:p>
              </w:tc>
              <w:tc>
                <w:tcPr>
                  <w:tcW w:w="4536" w:type="dxa"/>
                  <w:shd w:val="clear" w:color="auto" w:fill="E7E6E6" w:themeFill="background2"/>
                  <w:vAlign w:val="center"/>
                </w:tcPr>
                <w:p w14:paraId="059A9669" w14:textId="62EB24E1" w:rsidR="00575833" w:rsidRDefault="00575833" w:rsidP="00575833">
                  <w:pPr>
                    <w:rPr>
                      <w:rFonts w:ascii="SVN-Arial 3" w:hAnsi="SVN-Arial 3"/>
                      <w:sz w:val="20"/>
                      <w:szCs w:val="16"/>
                    </w:rPr>
                  </w:pPr>
                  <w:r>
                    <w:rPr>
                      <w:rFonts w:ascii="SVN-Arial 3" w:hAnsi="SVN-Arial 3"/>
                      <w:sz w:val="20"/>
                      <w:szCs w:val="16"/>
                    </w:rPr>
                    <w:t>Màu đỏ</w:t>
                  </w:r>
                </w:p>
              </w:tc>
            </w:tr>
          </w:tbl>
          <w:p w14:paraId="37B12785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71012935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6EB6AC69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3A3DD1C9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5496DA34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357A6546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457F089E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1C03E950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338BFA09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589AC66C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5D1A64D2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5412A0A9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4BAF9EC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44D7CEAD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69AA49A3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4CFC940A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2620A23C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6858FA0A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10C81EF9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39CD9B05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387D4BB1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457F5427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1FC0E0DD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762C71CA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0CC3C27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  <w:tr w:rsidR="00F175FF" w:rsidRPr="00F175FF" w14:paraId="4E738A57" w14:textId="77777777" w:rsidTr="001D41FD">
        <w:trPr>
          <w:trHeight w:val="447"/>
        </w:trPr>
        <w:tc>
          <w:tcPr>
            <w:tcW w:w="8075" w:type="dxa"/>
            <w:shd w:val="clear" w:color="auto" w:fill="FFF2CC" w:themeFill="accent4" w:themeFillTint="33"/>
            <w:vAlign w:val="center"/>
          </w:tcPr>
          <w:p w14:paraId="2216597B" w14:textId="77777777" w:rsidR="00F175FF" w:rsidRPr="00F175FF" w:rsidRDefault="00F175FF" w:rsidP="001E4C50">
            <w:pPr>
              <w:rPr>
                <w:rFonts w:ascii="SVN-Arial 3" w:hAnsi="SVN-Arial 3"/>
                <w:b/>
                <w:bCs/>
                <w:sz w:val="24"/>
                <w:szCs w:val="20"/>
              </w:rPr>
            </w:pPr>
          </w:p>
        </w:tc>
      </w:tr>
      <w:tr w:rsidR="00F175FF" w:rsidRPr="00F175FF" w14:paraId="28774514" w14:textId="77777777" w:rsidTr="001D41FD">
        <w:trPr>
          <w:trHeight w:val="434"/>
        </w:trPr>
        <w:tc>
          <w:tcPr>
            <w:tcW w:w="8075" w:type="dxa"/>
            <w:vAlign w:val="center"/>
          </w:tcPr>
          <w:p w14:paraId="418F1076" w14:textId="77777777" w:rsidR="00F175FF" w:rsidRPr="00F175FF" w:rsidRDefault="00F175FF" w:rsidP="001E4C50">
            <w:pPr>
              <w:rPr>
                <w:rFonts w:ascii="SVN-Arial 3" w:hAnsi="SVN-Arial 3"/>
                <w:sz w:val="20"/>
                <w:szCs w:val="16"/>
              </w:rPr>
            </w:pPr>
          </w:p>
        </w:tc>
      </w:tr>
    </w:tbl>
    <w:p w14:paraId="781FAE3A" w14:textId="77777777" w:rsidR="006B3A04" w:rsidRDefault="006B3A04" w:rsidP="00F175FF">
      <w:pPr>
        <w:ind w:left="-142"/>
      </w:pPr>
    </w:p>
    <w:sectPr w:rsidR="006B3A04" w:rsidSect="00F175FF">
      <w:pgSz w:w="8391" w:h="11906" w:code="11"/>
      <w:pgMar w:top="284" w:right="311" w:bottom="284" w:left="28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C8F8A" w14:textId="77777777" w:rsidR="00E86A74" w:rsidRDefault="00E86A74" w:rsidP="001849A4">
      <w:pPr>
        <w:spacing w:after="0" w:line="240" w:lineRule="auto"/>
      </w:pPr>
      <w:r>
        <w:separator/>
      </w:r>
    </w:p>
  </w:endnote>
  <w:endnote w:type="continuationSeparator" w:id="0">
    <w:p w14:paraId="3AFA6CE3" w14:textId="77777777" w:rsidR="00E86A74" w:rsidRDefault="00E86A74" w:rsidP="0018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VN-Arial 3">
    <w:panose1 w:val="02040603050506020204"/>
    <w:charset w:val="00"/>
    <w:family w:val="roman"/>
    <w:pitch w:val="variable"/>
    <w:sig w:usb0="A000002F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77FDF" w14:textId="77777777" w:rsidR="00E86A74" w:rsidRDefault="00E86A74" w:rsidP="001849A4">
      <w:pPr>
        <w:spacing w:after="0" w:line="240" w:lineRule="auto"/>
      </w:pPr>
      <w:r>
        <w:separator/>
      </w:r>
    </w:p>
  </w:footnote>
  <w:footnote w:type="continuationSeparator" w:id="0">
    <w:p w14:paraId="2DBF92CE" w14:textId="77777777" w:rsidR="00E86A74" w:rsidRDefault="00E86A74" w:rsidP="0018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06899"/>
    <w:multiLevelType w:val="hybridMultilevel"/>
    <w:tmpl w:val="0BA07050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F5"/>
    <w:rsid w:val="000B2182"/>
    <w:rsid w:val="001334CA"/>
    <w:rsid w:val="001849A4"/>
    <w:rsid w:val="001D41FD"/>
    <w:rsid w:val="001E4C50"/>
    <w:rsid w:val="0030494A"/>
    <w:rsid w:val="00347960"/>
    <w:rsid w:val="00353820"/>
    <w:rsid w:val="00362CB2"/>
    <w:rsid w:val="00387754"/>
    <w:rsid w:val="003F7A84"/>
    <w:rsid w:val="0041671D"/>
    <w:rsid w:val="00424D8D"/>
    <w:rsid w:val="00457B07"/>
    <w:rsid w:val="00575833"/>
    <w:rsid w:val="00641CC4"/>
    <w:rsid w:val="006711BE"/>
    <w:rsid w:val="00673E8D"/>
    <w:rsid w:val="006A2FF5"/>
    <w:rsid w:val="006B3A04"/>
    <w:rsid w:val="006F6A82"/>
    <w:rsid w:val="0074429C"/>
    <w:rsid w:val="007E044E"/>
    <w:rsid w:val="008B2F4D"/>
    <w:rsid w:val="0098734F"/>
    <w:rsid w:val="009874D3"/>
    <w:rsid w:val="00A0570B"/>
    <w:rsid w:val="00A6685B"/>
    <w:rsid w:val="00AF3235"/>
    <w:rsid w:val="00AF6E08"/>
    <w:rsid w:val="00B60A52"/>
    <w:rsid w:val="00BC36EA"/>
    <w:rsid w:val="00C37EFE"/>
    <w:rsid w:val="00C5286C"/>
    <w:rsid w:val="00C707C3"/>
    <w:rsid w:val="00CB0BB6"/>
    <w:rsid w:val="00CE1CA2"/>
    <w:rsid w:val="00D100F3"/>
    <w:rsid w:val="00D21CA2"/>
    <w:rsid w:val="00D237EF"/>
    <w:rsid w:val="00DB4E7B"/>
    <w:rsid w:val="00DE00CF"/>
    <w:rsid w:val="00DF3B68"/>
    <w:rsid w:val="00E86A74"/>
    <w:rsid w:val="00F175FF"/>
    <w:rsid w:val="00F6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0148"/>
  <w15:chartTrackingRefBased/>
  <w15:docId w15:val="{52C7E1F2-6421-4891-8F9A-E6DFB98F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5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A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A82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6F6A82"/>
  </w:style>
  <w:style w:type="character" w:customStyle="1" w:styleId="nt">
    <w:name w:val="nt"/>
    <w:basedOn w:val="DefaultParagraphFont"/>
    <w:rsid w:val="006F6A82"/>
  </w:style>
  <w:style w:type="character" w:customStyle="1" w:styleId="na">
    <w:name w:val="na"/>
    <w:basedOn w:val="DefaultParagraphFont"/>
    <w:rsid w:val="006F6A82"/>
  </w:style>
  <w:style w:type="character" w:customStyle="1" w:styleId="o">
    <w:name w:val="o"/>
    <w:basedOn w:val="DefaultParagraphFont"/>
    <w:rsid w:val="006F6A82"/>
  </w:style>
  <w:style w:type="character" w:customStyle="1" w:styleId="s">
    <w:name w:val="s"/>
    <w:basedOn w:val="DefaultParagraphFont"/>
    <w:rsid w:val="006F6A82"/>
  </w:style>
  <w:style w:type="paragraph" w:styleId="Header">
    <w:name w:val="header"/>
    <w:basedOn w:val="Normal"/>
    <w:link w:val="HeaderChar"/>
    <w:uiPriority w:val="99"/>
    <w:unhideWhenUsed/>
    <w:rsid w:val="0018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9A4"/>
  </w:style>
  <w:style w:type="paragraph" w:styleId="Footer">
    <w:name w:val="footer"/>
    <w:basedOn w:val="Normal"/>
    <w:link w:val="FooterChar"/>
    <w:uiPriority w:val="99"/>
    <w:unhideWhenUsed/>
    <w:rsid w:val="0018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52788-6729-48D2-8160-9643040F8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2021-11-08T08:31:00Z</dcterms:created>
  <dcterms:modified xsi:type="dcterms:W3CDTF">2021-11-10T10:54:00Z</dcterms:modified>
</cp:coreProperties>
</file>