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49EA8F" w14:textId="77777777" w:rsidR="00AD1F45" w:rsidRDefault="00AD1F45" w:rsidP="004A3020">
      <w:pPr>
        <w:jc w:val="center"/>
        <w:rPr>
          <w:b/>
          <w:sz w:val="28"/>
          <w:szCs w:val="28"/>
        </w:rPr>
      </w:pPr>
    </w:p>
    <w:p w14:paraId="75B85746" w14:textId="3648CDAE" w:rsidR="00232003" w:rsidRPr="00232003" w:rsidRDefault="00EC0482" w:rsidP="0023200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ENSAMBLAJE MICROSISTEMA FLUÍDICO DE GENERACIÓN CAPSULAR</w:t>
      </w:r>
    </w:p>
    <w:p w14:paraId="3BF904DA" w14:textId="77777777" w:rsidR="00AD1F45" w:rsidRDefault="00232003" w:rsidP="00232003">
      <w:pPr>
        <w:jc w:val="center"/>
        <w:rPr>
          <w:b/>
          <w:i/>
          <w:sz w:val="28"/>
          <w:szCs w:val="28"/>
        </w:rPr>
      </w:pPr>
      <w:r w:rsidRPr="00232003">
        <w:rPr>
          <w:b/>
          <w:i/>
          <w:sz w:val="28"/>
          <w:szCs w:val="28"/>
        </w:rPr>
        <w:t>Versión 1.0</w:t>
      </w:r>
    </w:p>
    <w:p w14:paraId="5B3BF2BD" w14:textId="56247A8E" w:rsidR="00AD1F45" w:rsidRPr="00232003" w:rsidRDefault="00232003" w:rsidP="00232003">
      <w:pPr>
        <w:jc w:val="right"/>
        <w:rPr>
          <w:b/>
          <w:sz w:val="26"/>
          <w:szCs w:val="26"/>
        </w:rPr>
      </w:pPr>
      <w:r w:rsidRPr="00232003">
        <w:rPr>
          <w:b/>
          <w:sz w:val="26"/>
          <w:szCs w:val="26"/>
        </w:rPr>
        <w:t>Elabor</w:t>
      </w:r>
      <w:r w:rsidR="00CA07D3">
        <w:rPr>
          <w:b/>
          <w:sz w:val="26"/>
          <w:szCs w:val="26"/>
        </w:rPr>
        <w:t xml:space="preserve">ó: </w:t>
      </w:r>
      <w:r w:rsidR="005D194B">
        <w:rPr>
          <w:b/>
          <w:sz w:val="26"/>
          <w:szCs w:val="26"/>
        </w:rPr>
        <w:t>D</w:t>
      </w:r>
      <w:r w:rsidR="00CF6C26">
        <w:rPr>
          <w:b/>
          <w:sz w:val="26"/>
          <w:szCs w:val="26"/>
        </w:rPr>
        <w:t>iana S</w:t>
      </w:r>
      <w:r w:rsidR="00283F5C">
        <w:rPr>
          <w:b/>
          <w:sz w:val="26"/>
          <w:szCs w:val="26"/>
        </w:rPr>
        <w:t>o</w:t>
      </w:r>
      <w:r w:rsidR="00CF6C26">
        <w:rPr>
          <w:b/>
          <w:sz w:val="26"/>
          <w:szCs w:val="26"/>
        </w:rPr>
        <w:t>telo</w:t>
      </w:r>
      <w:r w:rsidR="00EC0482">
        <w:rPr>
          <w:b/>
          <w:sz w:val="26"/>
          <w:szCs w:val="26"/>
        </w:rPr>
        <w:t xml:space="preserve"> &amp; Johann Osma</w:t>
      </w:r>
    </w:p>
    <w:p w14:paraId="25DC2ACF" w14:textId="77777777" w:rsidR="00AD1F45" w:rsidRDefault="00AD1F45" w:rsidP="004A3020">
      <w:pPr>
        <w:ind w:left="0"/>
      </w:pPr>
    </w:p>
    <w:p w14:paraId="0A62FB21" w14:textId="77777777" w:rsidR="0028650D" w:rsidRDefault="007A735D" w:rsidP="004A3020">
      <w:pPr>
        <w:ind w:left="0"/>
      </w:pPr>
      <w:r>
        <w:t xml:space="preserve">     </w:t>
      </w:r>
    </w:p>
    <w:p w14:paraId="1248CFBF" w14:textId="77777777" w:rsidR="00250922" w:rsidRPr="00F947AD" w:rsidRDefault="0028650D" w:rsidP="00250922">
      <w:pPr>
        <w:numPr>
          <w:ilvl w:val="0"/>
          <w:numId w:val="1"/>
        </w:numPr>
        <w:tabs>
          <w:tab w:val="num" w:pos="720"/>
        </w:tabs>
        <w:rPr>
          <w:b/>
          <w:bCs/>
        </w:rPr>
      </w:pPr>
      <w:r w:rsidRPr="00F947AD">
        <w:rPr>
          <w:b/>
          <w:bCs/>
        </w:rPr>
        <w:t>OBJETIVO</w:t>
      </w:r>
    </w:p>
    <w:p w14:paraId="0E56930E" w14:textId="0787BF0B" w:rsidR="00250922" w:rsidRPr="00F947AD" w:rsidRDefault="00A36E51" w:rsidP="00250922">
      <w:pPr>
        <w:tabs>
          <w:tab w:val="num" w:pos="720"/>
        </w:tabs>
        <w:ind w:left="0"/>
        <w:rPr>
          <w:bCs/>
        </w:rPr>
      </w:pPr>
      <w:r w:rsidRPr="00A36E51">
        <w:rPr>
          <w:bCs/>
        </w:rPr>
        <w:t>Mostrar a la comunidad del grupo de Microsystems el procedimiento a seguir para el ensamblaje de microsistemas fluídicos propuestos para la generación de cápsulas</w:t>
      </w:r>
      <w:r w:rsidR="00250922" w:rsidRPr="00F947AD">
        <w:rPr>
          <w:bCs/>
        </w:rPr>
        <w:t>.</w:t>
      </w:r>
    </w:p>
    <w:p w14:paraId="2A542A33" w14:textId="77777777" w:rsidR="0028650D" w:rsidRPr="00402C49" w:rsidRDefault="0028650D" w:rsidP="004A3020">
      <w:pPr>
        <w:ind w:left="0"/>
        <w:rPr>
          <w:highlight w:val="yellow"/>
        </w:rPr>
      </w:pPr>
    </w:p>
    <w:p w14:paraId="79E39D26" w14:textId="77777777" w:rsidR="0028650D" w:rsidRPr="00573D38" w:rsidRDefault="0028650D" w:rsidP="004A3020">
      <w:pPr>
        <w:numPr>
          <w:ilvl w:val="0"/>
          <w:numId w:val="1"/>
        </w:numPr>
        <w:tabs>
          <w:tab w:val="num" w:pos="720"/>
        </w:tabs>
        <w:rPr>
          <w:b/>
          <w:bCs/>
        </w:rPr>
      </w:pPr>
      <w:r w:rsidRPr="00573D38">
        <w:rPr>
          <w:b/>
          <w:bCs/>
        </w:rPr>
        <w:t xml:space="preserve">ALCANCE </w:t>
      </w:r>
    </w:p>
    <w:p w14:paraId="69DD365E" w14:textId="1929617B" w:rsidR="00D309C0" w:rsidRDefault="00250922" w:rsidP="00CA07D3">
      <w:pPr>
        <w:tabs>
          <w:tab w:val="left" w:pos="0"/>
        </w:tabs>
        <w:ind w:left="0"/>
        <w:rPr>
          <w:bCs/>
        </w:rPr>
      </w:pPr>
      <w:r w:rsidRPr="00573D38">
        <w:rPr>
          <w:bCs/>
        </w:rPr>
        <w:t xml:space="preserve">Dar a conocer </w:t>
      </w:r>
      <w:r w:rsidR="00D309C0">
        <w:rPr>
          <w:bCs/>
        </w:rPr>
        <w:t xml:space="preserve">a los interesados </w:t>
      </w:r>
      <w:r w:rsidR="00F17B6D">
        <w:rPr>
          <w:bCs/>
        </w:rPr>
        <w:t xml:space="preserve">los pasos requeridos </w:t>
      </w:r>
      <w:r w:rsidR="008B2A4C">
        <w:rPr>
          <w:bCs/>
        </w:rPr>
        <w:t xml:space="preserve">para </w:t>
      </w:r>
      <w:r w:rsidR="00D309C0">
        <w:rPr>
          <w:bCs/>
        </w:rPr>
        <w:t xml:space="preserve">ensamblar correctamente los sistemas de bajo costo que se trabajan en el grupo para </w:t>
      </w:r>
      <w:r w:rsidR="00A36E51">
        <w:rPr>
          <w:bCs/>
        </w:rPr>
        <w:t xml:space="preserve">la </w:t>
      </w:r>
      <w:r w:rsidR="00D309C0">
        <w:rPr>
          <w:bCs/>
        </w:rPr>
        <w:t xml:space="preserve">generación de cápsulas de tamaños pequeños. </w:t>
      </w:r>
    </w:p>
    <w:p w14:paraId="5178854D" w14:textId="77777777" w:rsidR="00740DAC" w:rsidRDefault="00D309C0" w:rsidP="00D309C0">
      <w:pPr>
        <w:numPr>
          <w:ilvl w:val="0"/>
          <w:numId w:val="1"/>
        </w:numPr>
        <w:tabs>
          <w:tab w:val="num" w:pos="720"/>
        </w:tabs>
        <w:rPr>
          <w:b/>
          <w:bCs/>
        </w:rPr>
      </w:pPr>
      <w:r w:rsidRPr="00D309C0">
        <w:rPr>
          <w:b/>
          <w:bCs/>
        </w:rPr>
        <w:t>MATERIALES</w:t>
      </w:r>
      <w:r w:rsidR="008B2A4C" w:rsidRPr="00D309C0">
        <w:rPr>
          <w:b/>
          <w:bCs/>
        </w:rPr>
        <w:t xml:space="preserve"> </w:t>
      </w:r>
    </w:p>
    <w:p w14:paraId="5CCD0BC4" w14:textId="77777777" w:rsidR="00E0670E" w:rsidRDefault="00E0670E" w:rsidP="00E0670E">
      <w:pPr>
        <w:pStyle w:val="ListParagraph"/>
        <w:numPr>
          <w:ilvl w:val="0"/>
          <w:numId w:val="32"/>
        </w:numPr>
        <w:tabs>
          <w:tab w:val="num" w:pos="720"/>
        </w:tabs>
      </w:pPr>
      <w:r>
        <w:t>Guantes de nitrilo</w:t>
      </w:r>
    </w:p>
    <w:p w14:paraId="47E7F0B2" w14:textId="77777777" w:rsidR="00E0670E" w:rsidRDefault="00E0670E" w:rsidP="00E0670E">
      <w:pPr>
        <w:pStyle w:val="ListParagraph"/>
        <w:numPr>
          <w:ilvl w:val="0"/>
          <w:numId w:val="32"/>
        </w:numPr>
        <w:tabs>
          <w:tab w:val="num" w:pos="720"/>
        </w:tabs>
      </w:pPr>
      <w:r>
        <w:t xml:space="preserve">Gafas </w:t>
      </w:r>
    </w:p>
    <w:p w14:paraId="6378C10F" w14:textId="168F5B3E" w:rsidR="00861B30" w:rsidRPr="00AC7173" w:rsidRDefault="00861B30" w:rsidP="00E0670E">
      <w:pPr>
        <w:pStyle w:val="ListParagraph"/>
        <w:numPr>
          <w:ilvl w:val="0"/>
          <w:numId w:val="32"/>
        </w:numPr>
        <w:tabs>
          <w:tab w:val="num" w:pos="720"/>
        </w:tabs>
      </w:pPr>
      <w:r w:rsidRPr="00AC7173">
        <w:t xml:space="preserve">Lamina de acrílico </w:t>
      </w:r>
      <w:r w:rsidR="00A36E51">
        <w:t>del grosor seleccionado</w:t>
      </w:r>
    </w:p>
    <w:p w14:paraId="4D0FF412" w14:textId="76EDF015" w:rsidR="00740DAC" w:rsidRPr="00AC7173" w:rsidRDefault="00861B30" w:rsidP="00E0670E">
      <w:pPr>
        <w:pStyle w:val="ListParagraph"/>
        <w:numPr>
          <w:ilvl w:val="0"/>
          <w:numId w:val="32"/>
        </w:numPr>
        <w:tabs>
          <w:tab w:val="num" w:pos="720"/>
        </w:tabs>
      </w:pPr>
      <w:r w:rsidRPr="00AC7173">
        <w:t xml:space="preserve">Cloruro de </w:t>
      </w:r>
      <w:r w:rsidRPr="00564616">
        <w:rPr>
          <w:color w:val="auto"/>
        </w:rPr>
        <w:t xml:space="preserve">metileno </w:t>
      </w:r>
      <w:r w:rsidRPr="00AC7173">
        <w:t>(Metacrilato)</w:t>
      </w:r>
    </w:p>
    <w:p w14:paraId="34BD3760" w14:textId="75ABCDAA" w:rsidR="00740DAC" w:rsidRPr="00AC7173" w:rsidRDefault="00861B30" w:rsidP="00E0670E">
      <w:pPr>
        <w:pStyle w:val="ListParagraph"/>
        <w:numPr>
          <w:ilvl w:val="0"/>
          <w:numId w:val="32"/>
        </w:numPr>
        <w:tabs>
          <w:tab w:val="num" w:pos="720"/>
        </w:tabs>
      </w:pPr>
      <w:r w:rsidRPr="00AC7173">
        <w:t>Jeringa de 3 o 5 mL</w:t>
      </w:r>
    </w:p>
    <w:p w14:paraId="5AFDDAFC" w14:textId="5DDD65A2" w:rsidR="00861B30" w:rsidRPr="00AC7173" w:rsidRDefault="00861B30" w:rsidP="00E0670E">
      <w:pPr>
        <w:pStyle w:val="ListParagraph"/>
        <w:numPr>
          <w:ilvl w:val="0"/>
          <w:numId w:val="32"/>
        </w:numPr>
        <w:tabs>
          <w:tab w:val="num" w:pos="720"/>
        </w:tabs>
      </w:pPr>
      <w:r w:rsidRPr="00AC7173">
        <w:t xml:space="preserve">Pegante (se recomienda super </w:t>
      </w:r>
      <w:proofErr w:type="spellStart"/>
      <w:r w:rsidRPr="00AC7173">
        <w:t>bonder</w:t>
      </w:r>
      <w:proofErr w:type="spellEnd"/>
      <w:r w:rsidRPr="00AC7173">
        <w:t xml:space="preserve"> o UHU)</w:t>
      </w:r>
    </w:p>
    <w:p w14:paraId="456F9E6E" w14:textId="7017D899" w:rsidR="00740DAC" w:rsidRPr="00AC7173" w:rsidRDefault="00861B30" w:rsidP="00E0670E">
      <w:pPr>
        <w:pStyle w:val="ListParagraph"/>
        <w:numPr>
          <w:ilvl w:val="0"/>
          <w:numId w:val="32"/>
        </w:numPr>
        <w:tabs>
          <w:tab w:val="num" w:pos="720"/>
        </w:tabs>
      </w:pPr>
      <w:r w:rsidRPr="00AC7173">
        <w:t xml:space="preserve">Conectores metálicos </w:t>
      </w:r>
    </w:p>
    <w:p w14:paraId="6B8C1DFE" w14:textId="2809A6EB" w:rsidR="00740DAC" w:rsidRDefault="00861B30" w:rsidP="00E0670E">
      <w:pPr>
        <w:pStyle w:val="ListParagraph"/>
        <w:numPr>
          <w:ilvl w:val="0"/>
          <w:numId w:val="32"/>
        </w:numPr>
        <w:tabs>
          <w:tab w:val="num" w:pos="720"/>
        </w:tabs>
      </w:pPr>
      <w:r w:rsidRPr="00AC7173">
        <w:t>Lamina de vidrio</w:t>
      </w:r>
    </w:p>
    <w:p w14:paraId="15555F70" w14:textId="427F6D9E" w:rsidR="00E0670E" w:rsidRPr="000D555D" w:rsidRDefault="00E0670E" w:rsidP="00E0670E">
      <w:pPr>
        <w:pStyle w:val="ListParagraph"/>
        <w:numPr>
          <w:ilvl w:val="0"/>
          <w:numId w:val="32"/>
        </w:numPr>
        <w:tabs>
          <w:tab w:val="num" w:pos="720"/>
        </w:tabs>
      </w:pPr>
      <w:r>
        <w:t xml:space="preserve">Peso </w:t>
      </w:r>
      <w:r w:rsidR="00564616">
        <w:t>(actualmente se usa el disponible en el laboratorio ML-006, de 2.375 Kg)</w:t>
      </w:r>
    </w:p>
    <w:p w14:paraId="5A6A76A5" w14:textId="4E27CC24" w:rsidR="000D555D" w:rsidRPr="00AC7173" w:rsidRDefault="000D555D" w:rsidP="000D555D">
      <w:pPr>
        <w:pStyle w:val="ListParagraph"/>
        <w:tabs>
          <w:tab w:val="num" w:pos="720"/>
        </w:tabs>
        <w:ind w:left="1440"/>
      </w:pPr>
    </w:p>
    <w:p w14:paraId="4197BBB1" w14:textId="77777777" w:rsidR="00861B30" w:rsidRDefault="00861B30" w:rsidP="00740DAC">
      <w:pPr>
        <w:tabs>
          <w:tab w:val="num" w:pos="720"/>
        </w:tabs>
        <w:ind w:left="720"/>
        <w:rPr>
          <w:b/>
          <w:bCs/>
        </w:rPr>
      </w:pPr>
    </w:p>
    <w:p w14:paraId="2C10A49B" w14:textId="7710D082" w:rsidR="00232003" w:rsidRDefault="000F313A" w:rsidP="00740DAC">
      <w:pPr>
        <w:tabs>
          <w:tab w:val="num" w:pos="720"/>
        </w:tabs>
        <w:ind w:left="720"/>
        <w:rPr>
          <w:b/>
          <w:bCs/>
        </w:rPr>
      </w:pPr>
      <w:r w:rsidRPr="00D309C0">
        <w:rPr>
          <w:b/>
          <w:bCs/>
        </w:rPr>
        <w:br w:type="page"/>
      </w:r>
    </w:p>
    <w:p w14:paraId="01D06327" w14:textId="77777777" w:rsidR="00740DAC" w:rsidRPr="00D309C0" w:rsidRDefault="00740DAC" w:rsidP="00740DAC">
      <w:pPr>
        <w:ind w:left="720"/>
        <w:rPr>
          <w:b/>
          <w:bCs/>
        </w:rPr>
      </w:pPr>
    </w:p>
    <w:p w14:paraId="15879412" w14:textId="77777777" w:rsidR="00CA07D3" w:rsidRPr="007519A9" w:rsidRDefault="00CA07D3" w:rsidP="00CA07D3">
      <w:pPr>
        <w:pStyle w:val="ListParagraph"/>
        <w:numPr>
          <w:ilvl w:val="0"/>
          <w:numId w:val="1"/>
        </w:numPr>
        <w:tabs>
          <w:tab w:val="num" w:pos="720"/>
        </w:tabs>
      </w:pPr>
      <w:r>
        <w:rPr>
          <w:b/>
        </w:rPr>
        <w:t>ESPECIFICACIONES Y RESTRICCIONES DE DISEÑO</w:t>
      </w:r>
    </w:p>
    <w:p w14:paraId="0D482E24" w14:textId="0FE9A40B" w:rsidR="007519A9" w:rsidRPr="00CA07D3" w:rsidRDefault="007519A9" w:rsidP="007519A9">
      <w:pPr>
        <w:pStyle w:val="ListParagraph"/>
        <w:tabs>
          <w:tab w:val="num" w:pos="720"/>
        </w:tabs>
      </w:pPr>
      <w:r>
        <w:rPr>
          <w:b/>
        </w:rPr>
        <w:t>Formato</w:t>
      </w:r>
    </w:p>
    <w:p w14:paraId="251EC604" w14:textId="1146FBA3" w:rsidR="00D03706" w:rsidRDefault="00492BBD" w:rsidP="00492BBD">
      <w:pPr>
        <w:pStyle w:val="ListParagraph"/>
        <w:jc w:val="center"/>
        <w:rPr>
          <w:lang w:val="es-ES_tradnl"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D006036" wp14:editId="6B30542F">
                <wp:simplePos x="0" y="0"/>
                <wp:positionH relativeFrom="margin">
                  <wp:align>center</wp:align>
                </wp:positionH>
                <wp:positionV relativeFrom="paragraph">
                  <wp:posOffset>2858</wp:posOffset>
                </wp:positionV>
                <wp:extent cx="3976370" cy="4481195"/>
                <wp:effectExtent l="0" t="0" r="5080" b="0"/>
                <wp:wrapSquare wrapText="bothSides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6370" cy="4481195"/>
                          <a:chOff x="0" y="0"/>
                          <a:chExt cx="5612130" cy="5523230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997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5725" y="2867025"/>
                            <a:ext cx="4181475" cy="26562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C8AB3A" id="Group 15" o:spid="_x0000_s1026" style="position:absolute;margin-left:0;margin-top:.25pt;width:313.1pt;height:352.85pt;z-index:251659264;mso-position-horizontal:center;mso-position-horizontal-relative:margin;mso-width-relative:margin;mso-height-relative:margin" coordsize="56121,552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PPI7iAIAAIgHAAAOAAAAZHJzL2Uyb0RvYy54bWzUVclu2zAQvRfoPxC6&#10;J7LkXYgdFE0TFAgao8sH0BQlEREXkPSSv+8jJTuLCzQI2kMOlmdEzvDNm8fRxeVetmTLrRNaLZLs&#10;fJAQrpguhaoXya+f12ezhDhPVUlbrfgieeAuuVx+/HCxMwXPdaPbkluCJMoVO7NIGu9NkaaONVxS&#10;d64NV1istJXUw7V1Wlq6Q3bZpvlgMEl32pbGasadw9urbjFZxvxVxZm/qyrHPWkXCbD5+LTxuQ7P&#10;dHlBi9pS0wjWw6BvQCGpUDj0mOqKeko2VpykkoJZ7XTlz5mWqa4qwXisAdVkgxfV3Fi9MbGWutjV&#10;5kgTqH3B05vTsm/blSWiRO/GCVFUokfxWAIf5OxMXWDPjTU/zMr2L+rOC/XuKyvDPyoh+0jrw5FW&#10;vveE4eVwPp0Mp2CfYW00mmXZPOamBWvQnZM41nzpI8eTLM+GfeR4nA9zOACRHg5OA74jHCNYgV/P&#10;E6wTnv6uJ0T5jeVJn0S+Koek9n5jztBSQ71Yi1b4hyhPNC+AUtuVYCvbOU8ozw+UYzmcSrI8lBdC&#10;wq4uhoaabjW7d0Tpzw1VNf/kDJSNnkUynm9Pg/vswHUrzLVo29CnYPel4Ra8UNEf2OkUeqXZRnLl&#10;uytneYsqtXKNMC4htuByzaEg+7XM0GRcdw8VGSuUD/ho4bzlnjXBrIDjO7B3TTwuRNCPOEMJDnoL&#10;Ea9R2DOd5PP5dDaMCjvqBBxa52+4liQYwAoMaA4t6PbW9WgOW6CvRwDRhNt1Bcb7UdfwRF3D960u&#10;XJf/rK7ZeJpjDmJO5bPJdAA7CvgwyUbZLBtNsSFMsnwynuSDf6+zONMw7uOY6z9N4Xvy1If99AO6&#10;/A0AAP//AwBQSwMECgAAAAAAAAAhAG9EWxCwagAAsGoAABQAAABkcnMvbWVkaWEvaW1hZ2UxLnBu&#10;Z4lQTkcNChoKAAAADUlIRFIAAAO8AAACSggCAAAAgJ3e0AAAAAFzUkdCAK7OHOkAAAAEZ0FNQQAA&#10;sY8L/GEFAAAACXBIWXMAACHVAAAh1QEEnLSdAABqRUlEQVR4Xu3dB3wTZePA8euAMssue6gIyBZR&#10;lgooliIOFF8RcfG6x1+RjagIynrB8SLO1wUKiAqCKKKyQTaCDNl7U0b3yuj/afIApZc2aXOX5El+&#10;38993rfPXdKGy+Xul3hJtGwAAAAABSKaAQAAADeIZgAAAMANohkAAABwg2gGAAAA3CCaAQAAADeI&#10;ZgAAAMANohlAkLE8fPMVmk6VRj1tjsXrp70mZ13Q77O1jiUAAOSLaAYQZGxvPHtns8sViwiv1PAu&#10;u2PxN8N6apGV5AKHCbO3OpYAAJAvohlAkLMk7CxXPPzO8Sucw5xorvl/zp8BAPAQ0QwguNl/e+8Z&#10;TYs6muE8O4NoBgAUBdEMIJjZrZld6pQtccMIOSaaAQBFQjQDCGYpRxZqmjZ90yk5dkZz2RtGOPyw&#10;7K8ki/NUZwAACkI0Awhmk+LqaRVbJ2fJczOEH157wPmhGU5lKjX4ZdsJuQwAgHwQzQCCV+YRkcXd&#10;Xvza9YvJ1vT9fy9qVEorXrXDpaYGAMAVohlA0Fo76SlNi1x0KFWOXVnx6UsirDemks0AgIIQzQCC&#10;VeatDSuXjL694Bw+smaKiOb5Jy1yDACAK0QzgOCUsG9puKYN/vWYHOdj+eQXRDQf492AAIACEc0A&#10;gtNHL96oaeWt9sty2G5LeeWbVXKQI7FimKY1e5JmBgAUjGgGEIzs6eU0Leb+sXJ4gc16qliEyORL&#10;ile45mBChlwMAEA+iGYAQch2cO5VV12zaPcZOc7Fnnrm1ymjrsrR9uf5i+VcAAAKRDQDAAAAbhDN&#10;AAAAgBtEMwAAAOAG0QwAAAC4QTQDAAAAbhDNqpqy7sSj03YwMTExMTGZNMnjDQAHollJe+JT645c&#10;rfVbysTExMTEZNL0+vz98qgDgGhW1MYjSXl2bUxMTExMTMZOcR//LY86AIhmRV2MZjkGAMA4r/6y&#10;n2gG8iCalUQ0AwDMQzQDekSzkohmAIB5iGZAj2hWEtEMADAP0QzoEc1KIpoBAOYhmgE9ollJRDMA&#10;wDxEM6BHNCuJaAYAmIdoBvSIZiURzQAA8xDNgB7RrCSiGQBgHqIZ0COalUQ0AwDMQzQDekSzkohm&#10;AIB5iGZAj2hWEtEMADAP0QzoEc1KIpoBAOYhmgE9ollJRDMAwDxEM6BHNCuJaAYAmIdoBvSIZiUR&#10;zQAA8xDNgB7RrCSiGQBgHqIZ0COalUQ0AwDMQzQDekSzkojm4JOVmrD9z9/mzJnz56ZdFjkvD8uq&#10;+XNWbT0sRwBgGqIZ0COalUQ0B5m/5/+3WnHtojKt7j+Zclk5p5099FTXxmJR22c+lLMAwDREM6BH&#10;NCuJaA4yo2++evxnP6XbbPas1K8G9xFx3HXwFLtcmH1g5XdXVixe//rbyxDNAHyCaAb0iGYlEc1B&#10;Lb20phWrf0/WhWruHR4x6sNZWVZ7TaIZgE8QzYAe0awkojm41dE0rVb3zAvRnJVldf5ANAPwDaIZ&#10;0COalUQ0B7Ws4ppW7baXbHJ4CdEMwDeIZkCPaFYS0RzEzm/4XNO0V77bIse5EM0AfINoBvSIZiUR&#10;zUHLntquXrmSFdpl2C6+D/ASohmAbxDNgB7RrCSiOVj9OOIBTdMWHkmV48sRzQB8g2gG9IhmJRHN&#10;wch+bssXopgHT98gZ+gQzQB8g2gG9IhmJRHNwSdh3x/hmtamxzgXp2VcQDQD8A2iGdAjmpVENAeZ&#10;zIRD11QpUaHuo/pPzMiNaAbgG0QzoEc0K4loDi72f7eprmkVZ/264PdcTqRmORcf3rDUOaeSpjXq&#10;/n85Py38M9PVOwUBwBBEM6BHNCuJaA4uloqaCxOWH3Mu/r+qJeSsiyJqH0uR33gCAIYjmgE9ollJ&#10;RDMAwDxEM6BHNCuJaAYAmIdoBvSIZiURzQAA8xDNgB7RrCSiGQBgHqIZ0COalUQ0O3V8fxOT0pO8&#10;IwEEGKIZ0COalUQ0C43HrXOuBCZ1p+d/2C3vTgCBhGgG9IhmJRHNgnMNnEzKZFJxErks7r67Ptsq&#10;704AgYRoBvSIZiURzQJrQGmDf9on7j6iGQhMRDOgRzQriWgWWANKI5qBQEY0A3pEs5KIZoE1oDSi&#10;GQhkRDOgRzQriWgWWANKI5qBQEY0A3pEs5KIZoE1oDSiGQhkRDOgRzQriWgWWANKI5qBQEY0A3pE&#10;s5KIZoE1oDSiGQhkRDOgRzQriWgWWANKI5qBQEY0A3pEs5KIZoE1oDSiGQhkRDOgRzQriWgWWANK&#10;I5qBQEY0A3pEs5KIZoE1oDSiGQhkRDOgRzQriWgWWANKI5qBQEY0A3pEs5KIZoE1oDSiGQpZ+Mkr&#10;JUtEaQ5RJUou2JckFwQvohnQI5qVRDQLrAGlEc1QhmVHRLGyb89cYc/OPrrppyphYVqxMofSrHJp&#10;kCKaAT2iWUlEs1C0NZB6/vThS46lpKbJBRdkJe8vpWm/7Dorx2qyWTLPnzoq/oWnzyXa5LzA4jKa&#10;7Xbb34u/1DTt++3+fCXPbsvaumhG+7plxC3p+9b/TiWnywWu2G3Ww5sXPnxz7ZwXIds989vGgyKt&#10;EMS2TX1R3NWv/bRLjoMU0QzoEc1KIpqFoq2BoVfXyombXBr0Hn4q8VIVpZ5cGq5po387IMe+YN24&#10;cePp5Ew58tr+DbNqyv+SnKPa7YNSswKunPXRnJV2flzfrs7b/OVf/nvSYre+/URnTQtr1LT5tde2&#10;rBJdXNPqnU53/bKi3W6d+GhHTYus37Dptdde26Lx1XU63k80Bzfr7h/EJvr4OyvlOEgRzYAe0awk&#10;olko2hoQ0Vy5wZ3On9MTTnz0Uu9oTSt59c2JWX78j60nxDH4rd/3ypHXBrWo+vyoz9JE0qWff/3O&#10;9uKXP/Leb4FWcnmjOSu+YXTJGg3bLVmQ80qzH6P5zI4F4gY8/8VfzmHKyU1lwrUKD051DvM4tGiM&#10;ppX4z6875RghIGHtR2ILGf7zbjkOUkQzoEc0K4loFoq2BnJHs9OJTd+V0rRrnvxGjv3A4Gi+XHKU&#10;eFZwbV9bgFVz3mhOP/bS2zPE/1v3/+LfaJ42+DZNq5PrlXnbE7ddo2lVLHKYm7V9tNai58jAPAEG&#10;5rCP6tZMiyi9J8nVFhFEiGZAj2hWEtEsFG0N6KNZpM+AuCaaVjbJkZWW1BPFNW3xkUTHouyzB7cM&#10;fP6hUuEi5KLue/ylI4lZzvmipZ6Kq99y9KIjm3+7t+3VmhZ+39PDT6dmWTLOjx/0hLh07WZdF/x9&#10;TF7W4djWpY8+1EMs0ko3Gz7x6zTHKRPz/9M3Z84Ftdo9IuPWkjppVP8WNUqKmXf3fXLVzhPO2dnZ&#10;GWFh2siFB78eP0gsuua+UW6LLed8lJo9rQEezRf4PZrvj9a01s/LgcN3z3YXN2l/pm4NZu4R8/+z&#10;+JAcIgQkHV5TLkJr//R0OQ5eRDOgRzQriWgWirYGXEVz9j+z3hD1M3t3ivg5K+Ww+HnO/vM5C2wn&#10;xc9tu/V+Y9SbI14dWL1sMa32XRci1fb4rXXL3dijRETZpwe+MqL/4+KSDe9+867rr2rZtc+oN0c1&#10;rV1WK1k/+cKl43f8Ub5kROvuvd98882hLzwmLtz55c/E/CMbf3vzzSFi2OXRl8Wij6b+nnNpm+XV&#10;+9tqWuXnBr325ptv3NHuSq1szV1nne9ZTBfRHPvwv8OrNx/15sjHh73vLpqzRHdX7jrQbVv7WMBG&#10;c3VNq9pnjBw4/PVlP3GT/jx98fmSlLF9hqYV+/N4xq4dW4bneHPbP0flMgQny2PX1dWqNnc+wQ5u&#10;RDOgRzQriWgWirYGXEZzyo45ooqGLDgsfr4smu0pS/7en/ODw4apQ8WibSnO/syJZjH87+//5Izs&#10;9okP3ySG1/Qc6nwJ+dSm2eGa9vFm+SkQz19ftXbn/hcPtRu+G6lpZS58ckfe0zOSDi3WtKj52087&#10;hzZLSruqUa2GznaMcqJZKxaz8sA5x9CNxC1TxC9/dbo8QzdwBGo0W8Rfv7n/FDly2Pvzm2LmL/vz&#10;fobGiSUTNC28zQ1NxdKL/j1qWggEVWiyffr4jVpkxXmX/xekYEU0A3pEs5KIZqFoa8BlNFuP5Hxi&#10;xtM/5mTrZdF8uaz9OW8Rm3/AGU+OaK7V3/Fzjh3zxomlBzMuvKSbdaJWMe3OKY6kzk4rJvJ68T7H&#10;zznST24VF15wxvnuw7zRvHhcnFazW+al05Dtrz18vVbyEcfPOdHc6fEvPSoze1rnK8uXjmmfZAm4&#10;kFMomg/+nnPP6qN5z+whmhbRf/zXh04kiGF6Ynz/TrW1iMr7zmU4L4AgYl/4wcvi6eqrX6+RM4Id&#10;0QzoEc1KIpqFoq0Bl9GctC3nM6QmrDglftZFs33XXyv+dXfXm4QbmolF8/bliua6rzp+zrH714li&#10;abwcieXx9UpoXT53RKEt5+RXvdnHne8lyhvNE2+p6rzA5f7lWJgTzXcOnO/4uWD2eWOfEIf5GZvk&#10;K9YBJVCj2S5WvcvTM9afz/v5KieXinu8+Ib4S6dtWBNXiUtO23zxBHQEiTPb55UtHv6vMT+Hzn9G&#10;IJoBPaJZSUSzULQ14DKaN345MKeKEnIS9vJoTm9Xr7oY5laUaLZsEovGzFq6/XIZ8rXkvNH8Sh1N&#10;axi3RV5K2nnI2b6eRnPiru+Ka9ozHy6S4wATsOc0311O01o+IwcOP758h7hJZ3S5lLljpqZFzN+b&#10;cyq8k912QFzyq43H5RjBIe1Q+RIRjbsOtNpDp5mJZsAFollJRLNQtDXgKpqtfTtfrWn1na/65o7m&#10;f75/RdPCZm89aXXUrfXQwrCiRXN2vFg0eu52x896eaP5mycba2VvvpDUeXgUzekn/owK05rGvhaw&#10;h/mAjeb/PtpE066SgxxZd10bo2l3uViPloPipj7zxQY5FPf5uYVizrJDOWdrIGjEL8k5P0fnioSL&#10;52IFI6IZ0COalUQ0C0VbA/poPrnhK3EAfPDLLc5h7mj+uV83LaLYxS/aPr9phlhUpGi2N9e0Cl2G&#10;OX7WOyeu+OqPl5L62KKcg/RfZ/J+xbeD+2i2Z5xtUrVkWERcIL8wFrDRfGTtVHEDnpgi747T23Le&#10;JNp/gXzx+NRfYunVSZnOUzXsHcWy2reky6c3lpxhtbbJlmBuqRBkz5+8RDAimgE9ollJRLNQtDUg&#10;orniVbHxDsf3bR1y77Wic6rf3PdiX+aO5hMrPxA/3/3G1NPx8b9//pYWHiGGRYrm7L9mvh6uaVc9&#10;/Nb+U+Ivn5o0+iVNu8a5SFy0ZmRYmZZ3njx9+tefForbYbektqtcXPy2H35ZIy69989ZHeqVHvjt&#10;NseF3Uaz/f861RH/poOOf+NFud5WGBDyRrPtdJWSOZ+GnVudDiPlUp+yPN75sg/EqHHLsxfzaPaQ&#10;NmLOH6dSncOkPfOKR1662eFRpX/effFseEBhRDOgRzQriWgWirYG3rj2Shk4QkRUjZp1/u/jX+Uy&#10;h6yUIznnYByQ6fOfPu2iS+X0a9Wa9Was3lw8IuzSp2d0qRfR8A3Hzzn2/v6uuNgZORLLz1xRKizu&#10;S2fpCvb5H7xYo3qM8w/Xql3n/QUXF2Xv/GlshVJRYkGT219w1lnmuf0tG9UrG5UTZKUqVmsa1ydF&#10;vrqZHhmm9XjlN8fPLllyfpHOxDWXblogyBvN9nPtWzZueLlb+nwkl/rc37/Nc96GRSsunX0hnNk+&#10;p2HDrhfuixwpp/c/3+EGccl+47/iFWYEDaIZ0COalUQ0C6wBpeV3egaAQEA0A3pEs5KIZoE1oDSi&#10;GQhkRDOgRzQriWgWWANKyxPNm44kf7LqWJ7p+4D8hGmEghOJmXm2xgKmz9YE4YcMEs2AHtGsJKJZ&#10;8OMaSEzJnLXmWBYfkuCF3NGckmmN/ehv5x2ae6r62p/rDiY6L+8b438/sPuIT/8iAtPTM3fl2RoL&#10;mCL7L1uww2+f92ISohnQI5qVRDQLflwD0xYfFH/6rz3Bdpj0pdzRfDo503lv6qf3lh5xXt43ogcv&#10;bzhylRwghOXZDt1Oz/+wW14zWBDNgB7RrCSiWfDjGkhJzxJ/etTPl76OBIXlMpqdiy4Sc3wZzcfi&#10;U8VffPpLTrNGIXYvD079R1ySaAZCAdGsJKJZ8O8aEH/61onr5ACFF4DR/M7CnP+AsPdYkhwjhLnc&#10;IF0imoHQQTQriWgW/LsG6g9ZLv46pzUXWQBGc9y7G/S3AaHJ5QbpEtEMhA6iWUlEs+DfNTBt+SHx&#10;18+nZMoxCinQojkzyxrRb2mjocvlGKHN5QbpEtEMhA6iWUlEs+DfNXDifLr463PXHpVjFFKgRfPJ&#10;hAzx577703cvbCOQudwgXSKagdBBNCuJaBb8uwYys6zirzcbxguTRRRo0Txh9k7x5xJTs+QYoc3l&#10;BukS0QyEDqJZSUSz4Pc1cOPYNSF+F3gjdzQHAnFjivdfarXZ5RihzfPdC9EMhA6iWUlEs+D3NTB4&#10;9m5xAzKzrHKMwgioaLZabeLGPPZVoBQ8/M7z3QvRDIQOollJRLPg9zWw+p94cQNmrzwsxyiMgIrm&#10;ZX+fFDfmp3VB+GXIKBrPdy9EMxA6iGYlEc2C39dARqY1vN/STpP+kmMURkBF803//UvclWnpFjlG&#10;yPN890I0A6GDaFYS0SwEwhqoMGR5vVdXygEKI6CiucawFZWGrZADgGgmmgFXiGYlEc1CIKyBrm+v&#10;F7chITlDjuGx3NGc36dnvPLz/j/3J8iBaY6cThF/+qXPiQNc4nKDdIloBkIH0awkolkIhDWwZvtp&#10;cRtW7Torx/CYJ9Es5vjgI+e+WX1M/KFjp1PkGCCaiWbAFaJZSUSzECBrQNyG12btkgN4LHCi+bbx&#10;a/V/GiHO5QbpEtEMhA6iWUlEsxAga0DchopD+IqTQgucaBZ/5YY3V8kB4OByg3SJaAZCB9GsJKJZ&#10;CJA18MhHf4X4HVE0ARLN5x1/+suVPvreQajC5QbpEtEMhA6iWUlEsxAga2D6uhPiZpxP4r2AhRMg&#10;0fzOrJxvzz5yihOacRmXG6RLRDMQOohmJRHNQoCsgaPxqeJmTPxhhxzDMwESzSUHLa8wcJkcABe4&#10;3CBdIpqB0EE0K4loFgJkDVhttoiXl5YZzGnNhZM7muOTMysP/1NMzkUXiQuYGs1Wmz2s39JukzfJ&#10;MXCB57sXohkIHUSzkohmIXDWQPuJ64u9HNL3RRHkjmZ/+W1jzqk189Yck2PgAs93L0QzEDqIZiUR&#10;zULgrIG3Zu0St2Tf8SQ5hgcCIZr7fLlV3IYsi1WOgQs8370QzUDoIJqVRDQLgbMGDpxIFrfkgz8O&#10;yjE84PdottnsMYOXh/iDCPnxfPdCNAOhg2hWEtEsBNQaELfkrg84NbYQ/B7N8YkZ4ga8Pn27HAO5&#10;eL57IZqB0EE0K4loFgJqDYhbUnHQMqvNLsdwx+/RPHvdcXEDTifwWYFwwfPdC9EMhA6iWUlEsxBQ&#10;a+CtmTkHzrN8WrPHckezXz5yrsWbq8Xvt1htcgzk4nKDdCm4o7nuyNUvzd7DpO4k704YhGhW0sVo&#10;/m8IC6g18Orod8SNGfju93IMd24d8Z1YY02HzRE/j35nsst7U8y5d9Q0OTCa+OVX9PtFDoDLudwg&#10;Xbpu+GxxyRtfC7bHfuyIb50rgUnpadIyvu7USESzqq699lotxDl3CgEiMirnxjz2jRzCrQ5P5ayx&#10;O9/K+blkOdf3ppjTsqf82VhXtMv55W37yiGQh8sN0qW44TmX7PSSHAaTJ36Q64FJ2en+r3jbhpGI&#10;ZlWJaA4PD38zhDn3CHLgd2+9FdN/cQDdnoB309CvxepqNHiW+HnoyHEu700x5/ZXPpcDQ13bP+d1&#10;7sFvvS/HwOVcbpAuNR+csy21GTJdjoNF3bp1IyMj5fEGCnpx9h6xZRLNxiKaVSWiuVixYnIQkpxH&#10;NTkIAM98vS2gbk+A8+85zVe+sarykOV2O2/chGsuN0iXgvWc5ptuuinEDzGqI5rNQDSrimj2/Kjm&#10;G786vl7u771n5RgF8mM0J6dlid/caPQaOQZ0XG6QLhHNCExEsxmIZlURzZ4f1Xzj1Lk0cXse+YhP&#10;a/aIH6N50ZZT4jev2n5KjgEdlxukS0QzAhPRbAaiWVVEs+dHNZ+pPHT5VW+skgMUKHc0n0nJrDty&#10;tZiciy4Scz5ffVwOjPPMVE6kgRue716IZgQmotkMRLOqiGbPj2o+02LMWnGTLBY++te93NHsS3a7&#10;XfzdMgOWyTHgiue7F6IZgYloNgPRrCqi2fOjms/MWHJQ3KQt+8/LMfLnr2i2WnOi+Y3vd8gx4Irn&#10;uxeiGYGJaDYD0awqotnzo5rPpKZbxE0a/es+OUb+/BXNv6w9Kv7unuPJcgy44vnuhWhGYCKazUA0&#10;q4po9vyo5kviJsVOWCcHyJ+/ornW4GXi76ZlWOQYcMXz3QvRjMBENJuBaFYV0ez5Uc2Xrnn9T3Gr&#10;+ABgt3JHc3KGZei8fWJyLrpIzFm5L0EODCL+6C3vbJADIB+e716IZgQmotkMRLOqiGbPj2q+9D/H&#10;ac02G9HsRu5o9tlHzu08lCB+59h5e+UYyIfLDdIlohmBiWg2A9GsKqLZ86OaL+0/mSJu1YL1R+UY&#10;+fBLNL8wY4f4nafPpckxkA+XG6RLRDMCE9FsBqJZVUSz50c1X0rNyHkvYNUhy+UY+fBLNLd8c3VY&#10;4G0zCEAuN0iXiGYEJqLZDESzqohmz49qPnb9mDWBecMCiu+jOTE156/cNppvn4F7LjdIl4hmBCai&#10;2QxEs6qIZs+Paj726Nc5B9HktCw5hiu+j+YVe8+LX7huR7wcA/lzuUG6RDQjMBHNZiCaVUU0e35U&#10;87FV206LG/bTaiPPKwg+vo/mF7/8W/8nAJdcbpAuEc0ITESzGYhmVRHNnh/VfE/csPs+2yIHcMX3&#10;0Sx+W1R/vj0bHnG5QbpENCMwEc1mIJpVRTR7flTzvbB+S+u/vpJPay5A7mjOT+Nx66auOyEH3smy&#10;2MSfGzE32MoGJvF890I0IzARzWYgmlVFNHt+VPO9O8avFbctISVTjqHjSTQb6NulOZ+fvWHPOTkG&#10;CuT57oVoRmAims1ANKuKaPb8qOZ7f+89K27bxv0Gf5tdMPFxNNd9Y3Xxl5dmZVnlGCiQ57sXohmB&#10;iWg2A9GsKqLZ86OaX4jbNmYOJwPky5fRbLXZSw5Y1nT0WjkG3PF890I0IzARzWYgmlVFNHt+VPML&#10;cdsqD+RtZ/nyZTRvO5DzYXOT5u2RY8Adz3cvRDMCE9FsBqJZVUSz50c1v+jz8aZAvnl+lzuakzMs&#10;Yv8uJueii8ScpXvOy4EXhs7JOXicS8qQY8Adz3cvRDMCE9FsBqJZVUSz50c1v5i68qi4eafOpckx&#10;Lpc7ms3+yLlmI/7U/3KgAC43SJeIZgQmotkMRLOqiGbPj2p+sf9Esrh547/fIce4nM+iOSPTKn7P&#10;vZM2yDHgAZcbpEtEMwIT0WwGollVRLPnRzW/sNns0QOXXvHGajnG5XwWzf8cSRS/Z8WuM3IMeMDl&#10;BukS0YzARDSbgWhWFdHs+VHNX5qMWVN2AO8FdM1n0fzvyRvF70lKy5JjwAMuN0iXiGYEJqLZDESz&#10;qohmz49q/jL6+x3iFh44kSzHyMVn0Sx+yVWvLOfbGVEoLjdIl4hmBCai2QxEc0Bz7riZijalp6ef&#10;OHHi4MGDW7Zs2ewPC5ZuEDfjzRlr5TiUiDUfHx+fmZnvdyL6JprTMizil7zw3U45BjzjcoN0iWhG&#10;YCKazUA0By7nXpupyNOECRP69+//5JNP9ujRo7ufiJtR85lv5SCUiDU/ZMiQt99++8MPP/z2229X&#10;r16dkHDZ9yP6Jpq/WHhA/JK1O+LlGPCMyw3SJaIZgYloNgPRXHRnjuz54J0RWo7yb7w7LSkz32/o&#10;/eixmxwXu+TLne4/icy5177+nY0up1L/nhLW++M8M0Nqyr1+Go9aVq3fj8Ue+Vx74KOLU5UqVWrV&#10;qtWsWbN2/hPZb4m4kW3btZfjkNGoUSOx8suXLx8WFla1atXOnTsPGzZsypQpa9asSUpKEpt37mg2&#10;T/u31xd72aP0AXJz7l7koEBEMwIT0WwGormobEc0LbJJq/bdunW7uW3zcE2r3uSRTJvr8yZ7X3dV&#10;VMWm4pIXLTqW73+2vqjgvTbnNDvXz/Hjxz/66KMnnnhChFq5cuXq1q175513DhkyZMSIEWL+l19+&#10;OXfu3CX+88zkFeJG/vr7YjkOGT/88INY+ZMmTRo5cuSzzz7boUOHSpUqVatW7dZbb3355Zd///33&#10;/rN3ijVjajRbrLbS/ZdWGLpCjgGPOXcvclAgohmBiWg2A9FcZGfnrLm4l7S91rG+pkX8vOOsnHE5&#10;Ec01O34qBx4reK9NNDvXz1NPPRXj0L17d9HK33777d9//52eni4v5G9bDud83tnGvefkOCTFx8cv&#10;W7ZMPId5/vnn27dvL7bb64WXPxNrxtRo3un4sLlvFu6XY8Bjzt3LXg/c9eFa54VDdjqbwkfTBCKi&#10;2QxEszHS1r2radroH/+R48sRzYYTxyrn+qlWrdpjjz02derUzZs3nz3r+kmLHyWnZYkb+dgHf8lx&#10;CLNYLMePH1+xYsXEiRNFM4ff/KxYMzf+Z1lKSoq8hNEm/ppzBkiWJd/zpoD8OHcvd3igxr8/dF44&#10;lCe51i6XdGLf959PEo/3hX/t5kHoe0SzGYhmYzij+b/LD8jx5YhmA2VkZEyfPv322293rp///ve/&#10;+/fvF0EmFwcYu91e65WcMzTkGNnZqampIp1vfmWaWC3lH5783HPPHTjg+oHjpXrDV7LmUTTO3cs1&#10;Hoi+/z/ikiF7eoZzRcnBJZYJA3s73r8jNY99yZrP6YswCdFsBqLZGDMeu0HTym066fqsABHNpard&#10;+LjDd4s3pFs92nfkszOSQjOaRRxPnTq1UaNGZcqUca6fPJ/JEIAe/nJrAfdjaLLZbC99n3MmaMle&#10;75QvX77z7T2c96ZcfIGY482nZ4irP/LRJjkACsO5Qa72QOw7y8UliebL2FMfvvvupVv2WsSPaecm&#10;PtxRdPOgX015boz8EM1mIJoNYE89FFMiol7H/jY5I6/nr7/a+WzbqVLtxtvOuT8JzPXO6ILQjOaf&#10;fvrpyiuvrFOnznfffVfw+gkcs1cfFbdzHZ96djnnp2fcPHFF3759I8pUdHlvijlFjuZ/Dp4XV/9j&#10;62k5BgrD5QbpUoi/EdCTFZVxdk9xTYtq974cwyeIZjMQzd6zvfvUbSKFt513/4EY2da0HevmxRTT&#10;yl5xT36FfVHBO6MQjOY5c+bUr1+/WbNmv/zyS1pamic760BwLilD3M6Hv9omx3C4+JFzJ06cGDJy&#10;rPPeXLhwoVzsIOYUOZpbjlkjrn4mMVDeEgq1jBw5UuzV5aBAOe+v0LRx48bJcbAwMJrtqaeixTrq&#10;MEmO4RNEsxmIZm/t/vmtSE0b+J3n7/Syf9irjRZWYn+Gm2wueGcUatH84YcfVqpUqU6dOr/++mtW&#10;VpbdbvdkZx0gSg5Y2nL0ajmAQ+7PaT5w8pzz3mzUqNHq1ZdWlJhT5GguM2h5wzdWyQFQSESzgdGc&#10;fmZXmKa1e3uNHMMniGYzEM1eSTu6uFiYdvND74uGk7M8sOq9RzUtakuim/cTF7wzCqlonjp1aoUK&#10;FcqWLTt79uyL7/nzZGcdIMoPXRHWb2laRoC+W9EvXH4jYNWqVdu0aeO8gCDmFC2aj59JFdft9vFm&#10;OQYKiWg2MJqXvPegWEWH09gB+hTRbAaiuehsqcevqFC8bJVebk+0uJz99VtbasXLJMphvgreGYVI&#10;NItnI2vXrq1SpYrY5+r/273bnXWA+GnVEXFTdx1xe5+HEJfRPGbMmKioqEceecT5LFTMKVo0f7X4&#10;oLju9oPn5RgoJKLZqGi2W4+K9dP2iff57AwfI5rNQDQXlc3SrUF08VJNXBZz1tHFmlZ68d6cY/b5&#10;nb9/PP+v9AzHO/9slmNb5hfXtBoPfJ4zLFDBO6MQieazZ8/edddd4eHhkydPttkuW9lud9YBRdzU&#10;DxYdlAPkE80nTpzo1KmTOMTOmDFD3N1iTtGiOe69DeK6cgAUHtFsSDTbrGm9r4gJL3/F0VQ+qdnX&#10;iGYzEM1FdH7Ra2JHmVfZrs6l/0x9QoyGfp3zcVent/5UPCLMudwhrGaLBz15cbrgnVGIRPO0adNK&#10;ly7dq1ev5ORkOeuCgtdPoBE3td2bnNZ8Se5oPpua1WTcOjGJnzdt2hQZGVm5cuXFixc3Hrv263Un&#10;HBcvhCyLVfzmcoOWyTFQeESz99Fst9u+HHCnppVaeCRVzoIPEc1mIJqLKG33j5307njFudR2flun&#10;TrdvO50mhwmH5n76muMSj6zZ6PpbA/UK2BkJoRDNmZmZdevWbd68+YkTLsqp4PUTaDo7PsxBDnB5&#10;NOcxZcoUsW136NChaF96cthxQvPUxXwoLIqOaPY+mjd9P0zTokbO+luO4VtEsxmI5sBVwM5ICPpo&#10;ttlsw4YNq1Chwo8//pjnxAyngtePYLfbrVarxWIR8Z3hb//5JWf/lZyaLsdBTaxwseaFAt4gW0A0&#10;i2v17t27XLlyEydOdHnXF+wDx7dnJ6W5/yh0ID9Es5fRfHD1DLFaeg39llOZ/YVoNkPwR7PzIc0U&#10;gtPZs2cXLVo0derUESNGDPW3JwaPFzfpvkGfyXFQGzNmzC+//LJixYrTp0+np6eLepaPxlwKiGbh&#10;yJEjtWvX7tix4/79++Usj4lfW7r/Umvhaxu4iGj2JpptqafqVyoRFl7rvQ8ucyaLhPYdotkMRDNT&#10;0E5ly5YNDw8X+/2oQFChas6tenK2HAa7yMhIsfKvvvrqgQMHrl27VqRznledC47mlJQUUSHR0dHz&#10;5s0r4OVql8Svffgz/oswvEI0exPNmWd3lxYrRWf5SQ++AgwGIZrNEOTR7Hw8T1p+NPimWt3/L7zV&#10;fXlmBs009Nt1ka3vL9ex79hfd+VZdHHS37lvLzzw4hdL6/ccVOz6XiXb9alQoUKnTp1efPHFsYGh&#10;av/fivdbJAfB7oEHHmjTpo143iICWhws33jjjePHj2dlXTplInc0J2VYXvhht5ici5y2bNlyzTXX&#10;3HPPPRkZGXKWB/7cdlr82m/XHJNjoEiIZu/PaYZ/Ec1mCIloloPgEsTnNFssll69ekVERIwePVrO&#10;ciXPnSvS6rvvvqtYsWLJkiU7duz4+eefHz58WC4LDI99vkXc4HNJhUhA1e3cuXPEiBFVq1YtXrx4&#10;q1atFi1adPG7aXJH88WPnHMuckpISBBzotr2KdQZGndO3iSulZTKC1rwijOaxdM8t8RG7tx6Q3mS&#10;aw2BhGg2A9GsqiCO5jVr1kRHR1epUuXcuXNyliu579y0tLSPP/64bNmyos/ef//9pKQk5/yAsnZH&#10;vLjBv6w/Lsch48iRI4899liJEiUaNGjw+++/O09xdhvNQs7Mlj2feOIJOfZAzVdWxryyQg6AonJG&#10;808e+PTTT51bb8hOszeflmsNgYRoNgPRrKogjubBgwcXL178jTfeKPhk1ot3bmZm5vjx48VVqlev&#10;/uOPPzqXBiCrzS5u8GNTtslxKElPT58wYUL58uUbNmy4YcMGMcfDaA679j7xDErcxXJWgU6eTRNX&#10;eZYTmuG1UaNGRXqueqN+oydvOpocTNO1sf8S/648M11OFitv7wtERLMZiGZVBWs0W63WuLi4iIiI&#10;o0ePehLNNptt1qxZVapUKVWq1Ny5c+WyQCVucKPXQvR10KSkJPHcRnTzddddl5qa6mE0176rX1hY&#10;mIf37BerjomrHDwZiP+dAWqZPn1698L47rvv5DWDhYfnNCNgEc1mIJpVFazRvHfv3saNG7do0UJ0&#10;lZyVD+edu2vXLnH5qKgoJQ5aD7yzTtzm1HR5Xm+oycjIeOmll8R2+/jjjw+cs1usCrfRfO+b0yMj&#10;I4cMGSJnFei+SRv1vwRAERDNqiOazUA0qypYo3np0qXVqlUbP358Vq5PWnDJeef279+/ZMmS7733&#10;ntvLB4LVO3NOa959KnS/VPbw4cNt2rQRd1m30XPEqnAbzSPmbClVqlTLli09uX/F5ZsM54RmwABE&#10;s+qIZjMQzaoKymi22WyfffaZKKqVK1e6/So4553bqFGjBx988PRpNd6JkpJuEbd54pxdchySxJ0r&#10;7uJinV8Qq8JtNL+39EirVq0qVKjgPBO6ABlZVnH5L1cckWMAXiCaVUc0m4FoVlVQRrPFYunXr9/V&#10;V1999uxZOSt/zju3UqVKy5cvd/mdcwHIarOX6B+026TnHnnkEa3DU2I9OKM5Pze8s3HGxlOjR48W&#10;kT1+/Hg5Nx/v/ZjzyV9H40P3VXzAQESz6ohmMxDNqgrKaE5PT7/nnnsefPDB5ORkOSt/zju3R48e&#10;J0+elLNU0PPDnA8SloNQtXfv3jJxA8R6KDianTZt2hQZGSk6W47zEf7y0lIDlomnJXIMwAtEs+qI&#10;ZjMQzaoKymhOTU3t2LHj0KFD09LS5Kz8Oe/cCRMmqPIys9P7iw+Jm30sPkWOQ5K4f2/o/7lYD55E&#10;s9gqwsPDY2Nj5diVLItN/LbuH26SYwDeIZpVRzSbgWhWVVBGc3Jy8jXXXPPuu+968rm8zjt3/vz5&#10;cqyIvUcTxc0eOyukT2vOysp68MOcu8+TaBbEpt6iRQs5cGXRppPit83+kxOaAWMQzaojms1ANKsq&#10;WKO5bt26U6dOvfhlywW455576tevX6jvWA4QJQYsu3bcOjkISXa7fc2aNTExMWPGjPHkYzHEHd24&#10;ceMCznTv9flW8UhPywjRz/IDDEc0q45oNgPRrKqgjObExMRSpUr98ccfBX+tiZPI6+bNm6enp8ux&#10;Omq9vqr0wGVyEKq2b9/esGHDl19+WTxTSkq39J2+U0xy2QVizu87c0K5Xbt2opt37sx7ASebzV55&#10;6IpgfaQDfkE0q45oNgPRrKqgjOaEhARN05Yu9egui4qKEitBDpQyYsZ2sVkeOun+zY5BbNeuXa1b&#10;t37xxReTkpIK/sg58cOjjz5ao0aN/E7FiU9IF5cc8CXfng0YhmhWHdFsBqJZVcEazRUrVly3zqNT&#10;F0Q033HHHXKglBNnUsVm+dWqY3Ickg4dOnT77bffe++9p06dchvNAwYMqFq16syZM53z85i17ri4&#10;5Klz7t88CsBDRLPqiGYzEM2qCtZorl69+qZNHn0Ggojmxx57TA5UIzbLvv/bLAch6ciRIz169OjW&#10;rdvx48e9jOauY9eIS9r4sDnAOESz6ohmMxDNqiKaRTQ//vjjcqAasVmGB+mW6SEDo1lcrM2oVZ6c&#10;Bw/AQ0Sz6ohmMxDNqiKalY7mkbNyvr5ODvzn3Llza9euXemxrVu3pqYa85V7RkXz+aQMcbG3Fx2S&#10;YwBGIJpVRzSbgWhWFdGsdDRvPJAgtsyt+8/JsZ8sWbKkUaNG5Tx299137927V17ZO0ZF8+CpOR82&#10;t+dIohwDMALRrDqi2QxEs6qIZqWj+Xxyzuuj/3p3vRz7ycKFC2vWrFmtWrW2bdu2L5C4QKVKlbp0&#10;6bJ79255Ze8YFc31RqyqODjUP78PMBzRrDqi2QxEs6qIZqWjWbhy+IqIl/28cTqj+amnnjp9+vT5&#10;Ap08efLee+81KZrlrPzlF81p6RbxAG83wc/PPYDgQzSrjmg2A9GsKqJZ9Wi+86PNYuO0WGxy7A/O&#10;aH7xxRfdfm95enr6Aw88EGjRvGzbabEOf1vv/jcAKBSiWXVEsxmIZlURzapH8w8rj4iNc82OeDn2&#10;B9Wj+dlvcr4mRg4AGIdoVh3RbAaiWVVEs+rRnJSacyJv/5muvxraN5SOZrvdHjN4OdEMmIFoVh3R&#10;bAaiWVVEs+rRLIiNs+24NXLgD0pHc3qmVazAN77bIccAjEM0q45oNgPRrCqiOQii+Yohy8T2KeJP&#10;jn0uQKK5aJ+esWTLKXGBnceS5RiAcYhm1RHNZiCaVUU0B0E0/7Q657TmAydT5NjnlI7makNXiAuk&#10;Z1rkGIBxiGbVEc1mIJpVRTQHQTSL4BPb55Tlh+XY55SOZrG044R1cgDAUESz6ohmMxDNqiKagyCa&#10;rTa72D6vfW2lHPucutG8+0iiWDruJ2O+nhBAHkSz6ohmMxDNqiKagyCa7Xb7rePX+nETVTeah327&#10;Qyw9cooTmgFTEM2qI5rNQDSrimgOgmgWxi7YLzZRm80ux76lbjS3eGt18f58ezZgFqJZdUSzGYhm&#10;VRHNwRHNm/aeFZvo98sOybFvqRXN3333nXN+SnqWWFTzVb+d1gIEPaJZdUSzGYhmVRHNwRHNGVnW&#10;iH5Lm4z1zxva/BvN99xzjzOaz6VmtXl3o5jksgsuRvPzzz8vbudvv/3mnL9qd84zjVXbTjmHAAxH&#10;NKuOaDYD0awqojk4olmoN2JV1WEr5MC3nNH89NNPx8fHJxbo1KlTPXv2NDCaT5482bdv306dOol6&#10;lrPyJy521VVXbdu2zTkcMG1bsD6ugQBBNKuOaDYD0awqojloornHB5vEVnouKUOOfcgZzR06dBg3&#10;btyEAo0ZM6ZFixYGRnNycvKoUaPEX3d7dyclJdWtW7dZs2YHDhxwzhGrq9IgTmgGTEQ0q45oNgPR&#10;rCqiOWiiec3202Ir/X2zH042WLZsmYjRyh7r2bPnvn375JW9Y7FYZs6cWaFChUmTJslZ+Zg6dWpk&#10;ZGTfvn2dQ4vFJlbX8B92OocAzEA0q45oNgPRrCqiOWiiWRBb6Ysz/pEDHzpw4MDkyZPHemzGjBln&#10;z56VV/ba9u3bO3bs2LJly82bN8tZOtu2bWvatKnYKhYsWOCc89OqnK9RXL/nnHMIwAxEs+qIZjMQ&#10;zaoimoMsmqsMWW63++eD5/wlPT39448/Ll++fPfu3ZcsWZKVlSUXONhsth07djz44IPijh48eHBa&#10;WppzfuORq8TqysiyOocAzEA0q45oNgPRrCqiOZii+alPc05rtlhtchwy4uPjBwwYULxcFf1D9fjx&#10;42JOVNs+Tz311IkTJ+Tc7OxSA5a2GLtWDgCYg2hWHdFshqJGc0JCdv/+2Q0aZEdGZmuanK6+Onv0&#10;aHmBwKA/EgcNojmYonnBlpzTmk+cky+mhpRjx479+/mX9Q/Vv//+W8zp9PL7uT9eY8ehBDFzzI/G&#10;vBkRQH6IZtURzWYoUjTfc89lrZxnqlgx+5B/vqlBT38kDhpEczBFc3xCuthQx870w2nNgeC3334r&#10;VarU0KFD5dhBRHP9+vXfeustq/XSmRiv/rRXrCixuuQYgDmIZtURzWYofDRXqpS3kvWTSOrUVHl5&#10;vyKa1RKy0Wy328WGGh6k26pbnkdz61E5JzTLAQDTEM2qI5rNUMhojo+/VMYREdkjR2Zv3569a1f2&#10;zz9ni0fXxUViat5cXsWviGa1hGw0C90m/RWyOehhNKdnWsQq6jpmtXMIwDxEs+qIZjMUMprPnMkJ&#10;4hIlsqdNk3Nyu+OOy7o5OVnON8KhrX9ULqaNWXlGji9nyzx/fd1oTdOWHLnsFW6iWS2hHM3v/rJP&#10;bKt7jibKcSjxMJq3H00Sq2jljnjnEIB5iGbVEc1mKPzpGQ89lG8NZ2bmnNB8MZrfeUfO9441M2XG&#10;W31FEAsDFxyXcy/367g+pctVEBf4fONlHyJLNKsllKP50Mlksa1OnLdX/Lx69epvL1i8ePHJkyed&#10;lwlWHkZz/y+3iFWUnHbZJ9MBMIOI5siYqzYfTWZyO+0+HRDno+ZBNJuhSG8ELMC9916K5ltvlTO9&#10;YU27p3Gt8nWumTH3pxL5RLM942S0FvnpL7OJZtWFcjQLEf2WXjX41969e7dq1Ur0olPz5s07deok&#10;glKUtLxc0PEwmsVjucKQ5c6fAaNYLJZ169YNHz58SC6DBw+WPwUqL2+h8/vwxUNPjnVq1aqlPfGD&#10;8xjKVPB0wzsbndtSQCGazWB0NK9adSmaO3eWM71hSR76ykSb3W47sy2faLZNfKB1jXZPWs5vIJoL&#10;RbSI6LApHvvmm2/++cfcj3fwYzSfOHFC/js988cff8hrGiQtLa1KvwURPf4j7taYmJgOHTo88sgj&#10;L7zwwh133CGCskKFCi1btvzkk08yMzPlFYKIJ9GcnmkVj+XnZuxwLgUMYbfbt27detttt1WsWFE8&#10;yi4qX768/ClQeXkLlyxZIv75o0ePlmOdiIgIotnz6ZNVx5xbVOAgms1gdDQfPmxwNF+QXzSnHF1b&#10;pljYbwdTs4nmQsrKynrllVfqeOzqq6/+4osv5JXN4cdoFs8f5L/TMw8//LC8phEsFstrr71Wo0aN&#10;atWqffzxx2vXrt2+ffvBgwePHj26e/fulStXDh48uHTp0uLvzpgxI/i+ONCTaJ6y8IB4LK/Z4fpd&#10;DUDRnD59unv37pUqVerbt+9/Q8P//d//RUdHO5/2v/rqqzVr1nz99dflslzq1q0rDqnOtYQCNBm3&#10;Tolozkw5t3re1++///6s31bneenlrx+/EPNzO5Qs//se8jD6IfHnn5eiuUsXOdMIrqPZbhnYtek1&#10;Pd/N+ZloLiQRzc8880y5cuXEMeMJd1q3bl2iRAmxJ5VXNocfo3nZsmURERHXXXed/Afn77777hP9&#10;GhcXJ69pBHHQEodtUcyff/55su49A6KST506JQ5yLVq0EHfE+vXrN6om91f66XkSzW3f3lDs5aVZ&#10;FjdfmigaSP5JwAM9e/Ysdcvz9R8e3ffT5S/P/PvilJjL27/tzL3IOcllDnkWOSe5zGHD3pN5lopJ&#10;LnP4fu2BPEvFJJc5jP91R56lYpr31yG5ODHx1NnzeZaKadvB03JxYuKa3SecM//1zvzSt77w0AeL&#10;Xp9/QERzs2bNtmzZ4rzMxSuKqdo9w7S2j01df9kjV1wlz7RyX4Jclp2dnGFxzvxiret3HwUlJaJ5&#10;0w9vVi0mEkmKuKrTvoRLbw5pEBEuF1zw8wE+C981o6N58uRL0TxwoJxpBJfRnHpkaTGt0j9nHd+j&#10;RjQXkjOar7rqqtmzZ4umKdjw4cN9EM07duwoVDTfddddcuA1Ec0lS5YU3Sb/wflbsWJFzZo1DYzm&#10;n376qUKFCqKYxQ9JSUlyro64v+bOnSva+sorrxT3mlqaNGkinm9s2LDB5eklbqM5y2orPWBZzPCV&#10;ctnlbDbbgQMHZs6cKf5E8+bN5Z8EPCAe9c7DRJ5JblsObd/N+TjIPJNc5pBnkXOSyxx+2X4mz1Ix&#10;yWUOA+bkfGtPnkkuc7h2woY8S8X05m8H5WJxAEzL+UDGPNOf+y8V7ay/c752NM8korlly5b79+93&#10;XibPUjHFffy3c5FTnqVi+s+iw3JZdvbJpEznzBojVq09mOuDgOzWhZ9P6BbXydFjZbv/64kTycHz&#10;dt480Xzu4Lped3aNKRMp/qnX3tztq6U7nfN9L3c0T4q95uOZi9MsVrs185f3BojbdsO/37n4nyxF&#10;NHcfMF8OUCCjo7l160vRvHatnGkEV9Fsua1O2bjBX8s7nmguJGc0N2zYcOlS96to3LhxPojme+65&#10;p0WLFnv35nyChFvt27cXUbVt2zY59o6IZtFtoz34HnhR9nXq1DEqmtPT02+77bbw8HDxpzMyMuTc&#10;fCQnJ0+aNOl51bRr106EvqgTUbTz5893vnKcm9to3ns858PmJs3dJZc5iNW1atWqESNGdOzYsV69&#10;ejExMeJPVKlS5e6775Z/GHDn5ZflV7jnmeRG5kA0X5RnqZhcRrOYvl5/6TN/zuyco2nl+736jnhm&#10;O2rgQ+JIXbXtExZbkJxmdlk02843KF/s+p7PTfl25sxvP2lcWvxby29Pc/Pfx0yS/znNGeU0LaLm&#10;rRkX7gGi2XOGRnNaWnZU1KVothm5oeij+eiy97ViJQ+mXDgAE82FFGjRvHr16uLFiz/++ONpYkPy&#10;wNy5c8XlRWtaLBY5ywv+iuYVK1ZUq1btxhtvLOA15ovsdntKSsp51Zw8efLAgQOvv/66iNq2bdse&#10;P573P926jebxv+Z8iHVaRs4dffTo0RkzZjz33HOtWrUSoVymTJnIyMi6dev26dNn2rRp+/bti4+P&#10;l38YcCchIcFm6KEq8Il9XY0aNS6e05w7mnMTD1VxSJWDwrhi1BrxaM0dzVnp54+dS5GDbNv4O+qJ&#10;Ztuf5OY1AlVc/kqzdff+XM8iNv8o1mHcl/55+3IBbwS8QtysGp3TiebCMzSav/rqUjH36iVnGkQf&#10;zXOfu0Xc767Uk5cgmgsUaNH84IMPij+xePFiD9/olpmZ2axZs27duomKkrO84K9ofu+990T6r1zp&#10;+sSDoCHuU5HO/fr1i4qKmjlzppx7gdtobvbaSvFAfv/998Vqr1y5sghl8XvE1tKhQwexZW7cuPHM&#10;mTPiWYfYJILvXZKAsXwfzXnsnzNE/OZfjxn59Wd+VMA5zbbzu0tp2vWTN8uxb+UfzZmRmlat41MX&#10;nywSzZ4zNJpzv8x87pycaRB9NGelJhzPbccC8Th8e8H248cvfWGY2GLEJAfBJfiiuXXr1iKGPHnB&#10;9SKxx7/++uv37Nkjx17wSzSnpqY+9dRTYrvVn7EQfETOrlixokmTJqJ3S19ObFr5RbN4RiEukPNA&#10;7jtD/BweHi6O9w8//PCXX34p7ve0tDSxGYfaK4WAN/wezf/MeF785g1nA/ELQYqggGg+vOor8S/9&#10;7oB//qX5RfO5DTm3qv+3W+T48jcCli1X4akJP8sF0DEumj/88FIx9+4tjpByvkFcvhHwMpyeUUiB&#10;Fs3inxMdHV2oVwo//vhj0a+iruTYC36JZvEMQfTfddddJ8fBLj09ffjw4Te50qVLF3Fvyss5iCbu&#10;3bu3XHzTzbfc2mXAgAErV650VrLYTgq1qQBw8ns0PxMTpmmNU7KC5LluftH8609fhIdpTe4d66/9&#10;lOtotqd1uCI6Iqq1Ndf+02qREo/+1fWGnI8a7DlxoVyGyxkUzefOXSrmsLDsxFxvm/WSLfXmGiVz&#10;nv7kVvkRuTQ3ormQAiqaRfhGRkbefvvtcuyZjRs3litXbq0Rbzn1SzSfPHkyNjb2oYcekmMAMJl/&#10;oznz2B/i1z48OnhOBtBF88mcSnFo1PnFTQdOydk+5yqa7T++0UsLi1xxsoAvybI0L1dCq3FdGq9K&#10;uGJENFut2a1aXYrmb76R8w1hT+9zY7P6ebQZIpfmlr5HLFl+9LL3kBHNBQioaN62bZuI5ttuu02O&#10;PSNyuXz58kpHc9euXXv37i3HISAtLc35ibB5JCUlpadf9smgVqs1OTlZLnZITU21WCy8wAx4w4/R&#10;bLMk33JVTLEqVycH0YM4v1eaT29fEVu7mliH/X9w8VY8H9BFs/3gssmaFj5k6ho5Ix/znm+laXWP&#10;pXPamwtGRPOQIZeK2dBvAfQe0VyAQDs9o2TJktHR0YU6P/XDDz+sV6/eli2Xzs0qMr9Es/P0jObN&#10;m8txsMvMzBw2bJg4GOt17Njxgw8+kJdz2L1793333ScXt2174403is117ty5R48ePXfunAjoUDgR&#10;HDCc2dGcP/ukf3fSIsv/ceTiJ2kEgwLOac62JF5Xs2xk6SsvfribL+WJ5tM7fo0K0266f6Lb2zLp&#10;tiu06KYJNLMrXj8kfv/9UjFXqJCdElgPBqK5AIEWzTfccEOZMmVED8mxBwYNGtSmTRsPP9e5YH6J&#10;5rS0tOeee04cmdx+QnMQEE+HFi5cKLa3mJgY+cUSF1SvXl2sfJdvBKxYsaK4wJVXXlm7dm3xc1RU&#10;lLjwv/71r/fee2/16tUioBMSEsSWLK8DwB0/RbN99ZcDNC1q/I8GvMYRUAqK5uzsd25rrUWUPuqP&#10;J/i5oznz/P5rYkrUaP6MvoTTzx44l3bp9mWc21c6KrJh3DD+i55L3j0k9u3LFt12MZoN+poJAxHN&#10;BQi0aH788cdFEs2fP9/D//6ekpLSuHHju+6660SBX9HsIb9EszB58mTxr16wYIEcBylRzAcPHnz6&#10;6adLly49e/ZsOfcCtx85J+zevfvzzz/v3bt3o0aNxCE/OjpaXEU80RJHfXH1Xbt2HTt2LDk5mU/S&#10;QGF9tvq4fpLLHH7aeibPUjHJZQ55FjknucwhzyLnJJc5rDmYmGepmOQyhx+3xOdZKia5zCHDYsuz&#10;VEwnky6dunrgbJpz5uApS8t1eLD/5wvFz7mj+c/9Cc4LOKcr73xBa5L3TSa5L+Cc/s71yXFpmVbn&#10;zF+2n5GzLjiwekZ4mNZ72IzgS7ECo9l6b6s64SWqJvpjt5Qrmu0Pt6qqaWX/88Enn+Wy83TOq5yb&#10;vx6oadGDXxsn5nz4zhsNa5TRSlyx4SRfo+2aF9Gcnp5du/alYp42Tc4PJERzAQItmjds2CCK6tFH&#10;HxU1LGcVaMaMGeImTZw40aLyl5usWbOmZs2abdq0OX36tJyVP/F04uzZs6IO1SKK9q+//urfv79Y&#10;w7fccsupU3nfGeM2muUsB/EcSWT3kCFDunTpcvXVV1euXLl48eK1a9fu2bPnhx9+uG7dOlEA8g8D&#10;7hw/ftx5mMgzya3NwftvBMyzyDnJZQ5F+0ZAuczB+28EfP6H3XmWisl53YvyLBWTy28E7DR5k5zl&#10;kHpqW83oYtfcNigon9Hmjuaz//zyr6cHbd3jfOU+Y97nIyI0re3jXzuGvpYrmq01NBdGL8j5tNas&#10;pBODn3/k+kY1xZziJWv1euT5fWco5nx5Ec3t2l0q5jfeMPwz5gzhfADLQXAJvmgWHn744WbNmnn4&#10;ucs33HBDo0aNdu405pv9/RXNGRkZd911V3h4uDh6uX22kJCQMHbs2H8HjL59+8qfCnT99dfXq1cv&#10;Ojq6Q4cOCxcuzBPBQqGi+SKx6tavXz9hwoQePXqIh8OVV14p/oRo6G7dusk/DLjz9NNPOw8TeSa5&#10;kTkQzRflWSomT6J56X97OyvtMiV7yMWKyx3NGfE7WlUuJ/+BDtff/lyKn+JI90ZAGKCo0fzss5eK&#10;uVMnY78x20DOB7AcBBejolmkxowZM8ROs2CDBw/2QTTv2rWrevXqmzZdtsPNT1RU1N133y0HXhPR&#10;LP6BAwYMkP/g/P3xxx/iRhoVzYJIxqpVq8bExEyfPl1ksZyrk5mZKe4pEYXiICfufbWIXH755Zc3&#10;b97s8vzjokXzRTab7fDhw3PmzBF/omPHjvJPAh4oU6ZMly5dtmzZEjon9vj+nOaz+9Z9qTdjtVys&#10;ON3pGVl7d/3t/CfuOHTMj1sV0WyGIj0kvv/+UjHXqZMdwO9hIpoL4Izm6Ojo2267rY87Ysfqg2gW&#10;yVioaH788cflwGviQBIREdGiRQv5D87fHXfcIQrPwGgWxo0bJ/7h1apV+/jjj8+fPy/nXmC320UU&#10;fv/9902bNhX1KdJTBKVa9Kdk5OZlNOd25swZ518EPPHYY49VqFDhgQce+Oeff86Ghnnz5oln6Rej&#10;WexV/vrrL7ksl9atW2uxw27/ZAtTwVOZIcsvj+ZAQTSbofDRHB9/qZjFdCbv+f4BhWgugIjmESNG&#10;NPRYs2bNpkyZIq9sDj9G87p16+S/0zNPPPGEvKYRLBbLmDFjrrjiCnEwmzBhwpIlS9auXbtjx479&#10;+/eLRP75559feOGF0qVLN2jQYPbs2cH3QcUGRjNQKPHx8f/6178qV64sunl0aHjyySfLli17MZrF&#10;LnfAgAFyWS61atXSnvjBeQxlcjsRzSGikNGclZUdHX2pmNetk/MDlXNrloPg4n00ixbZsGHDTI99&#10;//33u3fvllc2hx+j+dSpU/Lf6Zlly5bJaxokPT39s88+a9OmTfHixevVqyd+uP/++8U/MDY2VgSl&#10;OKh36NBh6tSpLk9vUB3RDH8RT0HFs9O77747JiZGPMpCh/OtLGPHjpVjncjISK1szL4zaUxup6Pn&#10;A/G/txPNZihkNA8adKmYxVS2rJtp4kR5RT8hmtXix2gOBBaLZdWqVU8//fSNN97Y9AJRz3feeeeb&#10;b765fv16ebmgQzTDj8TjbuPGjWPGjBmVy0gHOQhIXt68ffv2iX/74sWL5Vinbt26YWFhzlUEFRHN&#10;ZihkNPfqdVk0ezL5FdGslhCP5os2bNjw4wUrVqzw5NPolEY0A4HmpptuCr5DTEghms1QyKjt3Ttv&#10;E7ud/IpoVgvRHJqIZiDQEM2qI5rNUMio3bo1u0WLQkzjx8sr+gnRrBaiOTQRzUCgIZpVRzSbwc+v&#10;BJuNaFYL0RyaiGYg0BDNqiOazUA0q4poJpqDBtEMBBqiWXVEsxmIZlURzURzcDhw4MC9996bXzR3&#10;7tx57969chYAXyGaVUc0m4FoVhXRTDQHgePHjz/yyCPFixePi4tbs2aNnOtw5syZIUOGVKpU6e67&#10;7z58+LCcC8AniGbVEc1mIJpVRTQTzapLS0sbP358mTJlHnrooa1bt1osFrnAwWazHT169PnnnxdJ&#10;3bdv39TUVLkAgPmIZtURzWYgmlVFNBPN3tu5c+drr732oscmT5586tQpeWWviTu6TZs2HTp0OHjw&#10;oJylI7r5+uuvr1y58vfffy9nATAf0aw6otkMRLOqiGai2XtLliy5+uqrS3vsjjvu2LNnj7yydywW&#10;yzfffFOmTJmvvvpKzsrH/PnzIyIievXqJccAzEc0q45oNgPRrCqimWj23sKFC2vWrNm1a9epU6dO&#10;L9CUKVPatWvXpUuX3bt3yyt7Jykp6bXXXqtXr9727W726RkZGfXr12/YsOGuXbvkLAAmI5pVRzSb&#10;gWhWFdFMNHvPGc0vvPBCSkpKVoFE495///0GRvPx48cffvjh2NjYY8eOyVn5u+2226666qpt27bJ&#10;MQCTEc2qI5rNQDSrimgmmr3njOYXX3wxMzNTzspHenr6Aw88YGA0HzlypEePHt26dRP1LGflr3//&#10;/jVq1Pj555/lGIDJiGbVEc1mIJpVRTQTzd5TJZoHDBhQtWrVmTNnyjEAkxHNqiOazUA0q4poJpq9&#10;RzQDcIloVh3RbAaiWVVEM9HsPaIZgEtEs+qIZjMQzaoimolm7xHNAFwimlVHNJuBaFYV0Uw0e49o&#10;BuAS0aw6otkMRLOqiGai2XtEMwCXiGbVEc1mIJpVRTQTzd4jmgG4RDSrjmg2A9GsKqKZaPYe0QzA&#10;JaJZdUSzGYhmVRHNRLP3iGYALhHNqiOazUA0q4poJpq9RzQDcIloVh3RbAaiWVVEM9HsPaIZgEtE&#10;s+qIZjMQzaoimolm7zmj+emnnz516tS5Ap04ceLee+8lmoEQQTSrjmg2A9GsKqKZaPaeM5rFOm/T&#10;pk27AokLVKpUiWgGQgTRrDqi2QxEs6qIZqLZeytXrmzbtu0VHnvooYcOHDggr+wdohkIZESz6ohm&#10;MxDNqiKaiWbvJSYmbtmy5S+P7dmzJz09XV7ZO0QzEMiIZtURzWYgmlVFNBPNSiOagUBGNKuOaDYD&#10;0awqoploVhrRDAQyoll1RLMZiGZVBWs0ly1bds2aNXJcIBHNd9xxhxxANQcOHIiNje3du3d8fLyc&#10;lT+iGfAxoll1RLMZiGZVBWs0a5q2dKlHd5mIZrES5ACq2blzZ8uWLV988cWkpCQ5K3/33Xdf7dq1&#10;lyxZIscATEY0q45oNgPRrKqgjObExMTy5csvWLDAZrPJWflr3Lhxs2bNUlJS5BhK2b59e8OGDQcM&#10;GJCcnCxn5a9du3b169c36tPuALhFNKuOaDYD0ayqoIxm0U9XXHHF//73v6ysLDkrfw888MCVV165&#10;c+dOOYY6xJOiFStWiCdIb7/9tsVikXPzV6tWraZNm/IECfAZoll1RLMZiGZVBWs0N2nS5N1333X7&#10;rc7Ce++9V7FixdmzZ8sx1CHuX5HLVapU+f777+WsAkVERLRo0UIOAJiPaFYd0WwGollVQRnNaWlp&#10;t9122/Dhwz35MOCDBw+KNfDWW2958lIlAkpqamrPnj1bt279119/yVn5S0xMFNHMmz4BXyKaVUc0&#10;m4FoVlVQRrNoZdFSvXr18uQ8V6vV2qZNGxHZR44ckbOgiO3bt5cuXbpPnz6e3NGrVq2KjIx89NFH&#10;5RiA+Yhm1RHNZiCaVRWU0WyxWIYMGVKjRo2zZ8/KWQV6//33S5Uq9ccff4iAlrOggltvvbV69erf&#10;fvutJ+/4FJtEyZIlJ02aJMcAzEc0q45oNgPRrKqgjGa73f7VV19FRUVt3LjRk5zas2dPs2bN7rrr&#10;rhMnTshZCHiLFi2KiIgQh+SEhAQ5q0BNmjSpWLHi1q1b5RiA+Yhm1RHNZiCaVRWU0SwsW7asevXq&#10;Y8eO9eS9gGlpaQMGDBCRPXHiRE8+cAN+d+jQoeuuu65kyZI//PCDeI4k5+bv1KlTJUqUaNmyJWeu&#10;A75ENKuOaDYD0ayqYI3mPXv2NG7cWOyvRRDLWfkT1bVz585rrrlGdNWCBQvkXASqjIyMfv36FS9e&#10;vG/fvp48KRJ+/vnnyMjIwYMHyzEAnyCaVUc0m4FoVlWwRrPVau3atavopGPHjnnySqS4/KxZsypX&#10;rly6dOm5c+fKuQg8SUlJ7777bkxMTKtWrTz/xOWBAweGhYVxz8LHpk+ffkdhePjhiQohmlVHNJuB&#10;aFZVsEazMHjw4OLFi7/zzjueRLOQmZk5fvx4sTaqV68+Z84cOReBJD09/T//+U/58uUbNGiwfv16&#10;Odcd0dniGVSZMmU49wY+9uabb4qn7p4TuyB5zWBBNKuOaDYD0ayqII7mNWvWREdHx8TEnD9/Xs5y&#10;JyMj45NPPhF1Ja41adIkEVtyAQLAkSNHHn300aioKFHMCxcu9PyjThYvXly3bt0nn3xSjgFfGTly&#10;pKZp8zzw6aefikuOGzdOXjNYEM2qI5rNEBLRzBSa0+HDh+V2AD/ZuXPn66+/XrlyZXH0FU/zlixZ&#10;4vn7+cRTpv79+5cqVerAgQNyFuArzmgWm6tbYiMnmhGAiGYzEM1MQTtFR0fffPPNL7zwwhj43P33&#10;39+6dWuRvOK4K5Ji1KhRp06dKtTHaW/ZsqVhw4Y9e/b08C2DgIGc0SwHBdq7dy/RjABENJshyKNZ&#10;mP/P2aCcrrqld8RV7fPMDKYp7pnXtbo3PDv+qzzzPZnGzlgsrl6mTJnw8PDIyEix64ePRUREhIWF&#10;NWjQYNCgQRs3bhTh6+EZ6k4pKSljx44tW7bszz//XKgrAoYgmolm1RHNZgj+aA5WQXxOs9OePXui&#10;o6O7du167tw5OctjVqtVVFpycvLy5cunT58ujn+vwIfGjx+/YMGC1atXJyQkZGVlefI9NXkcPny4&#10;Zs2anTt35twM+AXRTDSrjmg2A9GsqqCPZrvd/uqrr5YvX3727NlFqC5B/AZxRUE0NHzMueaL9iKx&#10;uNb9999frly5t99+m5eZ4RdEM9GsOqLZDESzqoI+mgURTHXq1GnSpMnx48flLISAL774Ijw8vEOH&#10;DryVE/5CNBPNqiOazUA0qyoUoln47rvvSpcu3aNHj4SEBF50DHriLl67dq1IkOrVq69YsULOBXyO&#10;aCaaVUc0m4FoVlWIRLNo5T59+oSHh48ePTo9PV3ORTASxbx///62bduWKFGCrwCEfxHNRLPqiGYz&#10;EM2qCpFoFrZs2dK4ceOwsLApU6Z4/vXLUIvNZouPjx88eHDZsmXF/8q5gJ8QzUSz6ohmMxDNqgqd&#10;aBbmzp1bv3790qVLf/TRR8nJyXIugoXdbj969OiIESOqVq165513yrmA/xDNRLPqiGYzEM2qCqlo&#10;FmbMmNG0adMaNWp89dVXops5vzmYHD58eNCgQdHR0R07dty8ebOcC/gP0Uw0q45oNgPRrKpQi2Zh&#10;8eLF7du3b9CgwWeffZaYmEg3B4ft27c//fTTUVFR3bt3X7NmjZwL+BXRTDSrjmg2A9GsqhCMZmHJ&#10;kiWtW7euUaPGxIkTt2zZIudCTWlpaatWrbrnnntEMffp02fjxo1yAeBvhYtm3Xf4M7md5OqDaYhm&#10;MxDNqgrNaLZYLD/99FPbtm3LlClz9913z5w589SpU3IZ1GGz2URqTJ48+aabbqpSpcoTTzzBN/8h&#10;oDij+QcPiM04dwsyeT7JdQ1zEM1mIJpVFZrRLGRmZv72228is+rWrVu7du1hw4Zt3rw5KytLLkbA&#10;S0xMnDVr1oMPPli1atXmzZuPHj2aL69BoHFG8xUeqFWrlnbVTQ+98cmsv08H03TNnU9FNOyUZ6Yh&#10;08crjxHNPkA0m4FoVlXIRrPT0aNHp02bduedd8bExHTv3n3s2LFLly49efKkXIzAI57YHDhwYM6c&#10;OS+99FLjxo0rV67cp0+fuXPnpqamyksAAWPevHlPFsb8+fPlNYOFeec0HzybTjT7ANFsBqJZVSEe&#10;zU6bN29+/fXXa9WqVaFChfbt2z/00EPvvffen3/+SYcFFPEMR7Ty8OHD77333qZNm0ZGRnbp0uWz&#10;zz7btWuXxWKRFwICSWJi4pHCEJeX1wwWRLPqiGYzEM2qIpqdzpw5I4Lstddei42NFelctWpVUc8P&#10;PvjgY489Jnp6woQJX3/9tbgAfOzjjz8eN27c0KFD//3vf999992ilaOjo+vUqXPfffe9/fbb69ev&#10;54waIJARzaojms1ANPuIcx/BFGjTFe3vbAITiD6uUqVK2bJlw8LCatWq1aNHj8mTJ//+++87duxI&#10;S0uTjwoAgYpoVh3RbAai2Rc6Td7k3EcwBdrUuc+L98MEo0aNGj169Oeffz5r1izRytu2beOrHAGF&#10;EM2qI5rNQDT7gjOa5cAgnJ7hVkZGRnx8/LFjx3bv3r0LviXW/JkzZ9LT0+WdAUApRLPqiGYzEM2+&#10;QDQDABRCNKuOaDYD0ewLRDMAQCFEs+qIZjMQzb5ANAMAFEI0q45oNgPR7AtEMwBAIUSz6ohmMxDN&#10;vkA0AwAUQjSrjmg2A9HsC0QzAEAhPo/mtCY1ymiaNuD3Y3IGvEM0m4FoLgLr32sWdo/rGhvbY96i&#10;v+W8AhHNAACF+Dia57/es1yVptU17eHvD8pZ8A7RbAaiubBSGtatKp4NX9So7QCbXJQvohkAoBBf&#10;RrM95WC1EhETF269mmg2DtFsBqK5kOzH/z326/NJaXZ7ts2S8Ua3JppWbOHBVLk0H0QzAEAhPoxm&#10;+6Rnu2jNn7NlniWaDUQ0m4Fo9opl53eapk1ccVSO80E0AwAU4rNotmYciwjTFh04n000G4poNgPR&#10;7JXE9Z9qWviUjaflOB9mRHPLli0jIyOzHCwWi81ms9vtchkAAF648cYbxSFGDgx1eTTbX2sX06zH&#10;iJyjF9FsKKLZDERz0SWfP9a8dvnoWjdmyBn5MiOamzZtqmla+/btxa7tqaeemj9//vnz5zMzM+Vi&#10;AACKqm3btuIQIweGyh3NaYf+0LSoP4+l5ywgmg1FNJuBaC60lFObct4A6FD55r4pcnZBzIjmzp07&#10;V69evUqVKhUrVixVqlRYWFitWrU++OCDc+fOWSwWeSEAAArPF9Fsz+zRvOaVfafJBUSzoYhmMxDN&#10;hZaRcKCrQ4fWzYppWpm2feNT3USqGdHsdPDgwRUrVowcObJFixaVKlWKioq69957169fz0vOAIAi&#10;80E0n9nxq/gT3/zyq/TTdzU07ZZXpvz665J0i9tPpYIbRLMZiGav7Pr9A/GY7/zcpwWfTWxeNF+U&#10;mpo6derUZs2alSlTplWrVn/88QfdDAAoGh9E8+FVX4g/4UrFvWc5fnmLaDYD0ewl27XiAV4jLrPA&#10;avZBNDsdPHjwmWeeqVix4jXXXCO62Wq1ygUAAHjMN+c0X4bTMwxFNJuBaPZWzn6letcAiWYhPj7+&#10;9ddfj4mJqV279saNG+VcAAA8RjSrjmg2A9FcOGc2z9kX73ifr8PZbT+J3UqnZz72++kZuSUkJIhu&#10;LlWq1K233nr48GE5FwAAz7Rr1y4sLEwODEU0+wbRbAaiuXD2zeqvRRRvc/OtPXr0uKNbl7KlikeW&#10;qL3r7KWMdsnH0SycP3++Z8+eJUqUGDp0aEqKJ5/wAQCA5Muv0ZZsWQvnzt51jrOZjUE0m4FoLiRr&#10;+trffnzhXzdrQvGYVyf871hCmlyUP99Hs7Br166rr766YcOGS5f6+k8DAJTmh2iGoYhmMxDNvuCX&#10;aBYmTZpUpkyZgQMH8mIzAMBzRLPqiGYzEM2+4K9oPnbsWKtWrdq0abNlyxY5CwAAd4hm1RHNZiCa&#10;fcFf0ZyRkTFhwoQKFSrMmjXLZuOz4gEAHiGaVUc0m4Fo9gV/RbPdbl+2bFlMTMxbb72Vnu7m3YoA&#10;ADgRzaojms1ANPuCv6JZ2LlzZ+fOnXv16nX+/Hk5CwCAAhHNqiOazUA0+4Ifo/n06dNPPPFE+/bt&#10;T506JWcBAFAgoll1RLMZiGZfcEbzD5tP+376Zs3huwe+Xbtzn/8t2ZVnEZOY4lOy5J0EAIW39mBi&#10;nr1KcEzX3Pl0RMPOeWYaMn208pgzmvPMZzJ2uv2TLUSz4YhmX3BGM1MATnc+NewJACiqq57/Ms9e&#10;hYkpcCai2VhEs4/k2Y6ZAmWq3jTne2oAoGjihufdqzAxBcwkEwQGIZqD3759++bNm/cTAAAeEwcO&#10;eRQB4EA0AwAAAG4QzQAAAIAbRDMAAADgBtEMAAAAuEE0AwAAAG4QzQAAAIAbRDMAAADgBtEMAAAA&#10;uEE0AwAAAG4QzQAAAIAbRLPysrKyMgAAMJo8zABwIJqV99VXXw0BAMBQw4YNk4cZAA5Es/Li4uI0&#10;TSsJAIBBwsPDxZFFHmYAOPCQUJ4zmseOHfsfAACM0KBBA6IZyIOHhPK6d+9erFgxi8UixwAAeOf2&#10;228XRxY5AOBANCuPaAYAGItoBvSIZuURzQAAYxHNgB7RrDyiGQBgLKIZ0COalUc0AwCMRTQDekSz&#10;8ohmAICxiGZAj2hWHtEMADAW0QzoEc3KI5oBAMYimgE9oll5RDMAwFhEM6BHNCuPaAYAGItoBvSI&#10;ZuURzQAAYxHNgB7RrDyiGQBgLKIZ0COalUc0AwCMRTQDekSz8ohmAICxiGZAj2hWHtEMADAW0Qzo&#10;Ec3KI5oBAMYimgE9oll5RDMAwFhEM6BHNCuPaAYAGItoBvSIZuURzQAAYxHNgB7RrDyiGQBgLKIZ&#10;0COalUc0AwCMRTQDekSz8ohmAICxiGZAj2hWHtEMADAW0QzoEc3KI5oBAMYimgE9oll5RDMAwFhE&#10;M6BHNCuPaAYAGItoBvSIZuURzQAAYxHNgB7RrDyiGQBgLKIZ0COalUc0AwCMRTQDekSz8ohmAICx&#10;iGZAj2hWHtEMADAW0QzoEc3KE7u28PBwohkAjGKz2b4tjLlz58prBou4uDhxZJEDAA5Es/LErk3T&#10;NKIZAIxitVrrFMb1118vrxksYmNjxZFFDgA48JBQHtEMAMYS0Sz2q2XKlHnBA+KS1atXl9cMFkQz&#10;oMdDQnndunXj9AwAMFBmZqZIxmrVqp1w59ixY0EZzZyeAegRzcrjjYAAYKz09HSRwjVr1pTj/Nls&#10;tqCMZt4ICOgRzcojmgHAWEQz0QzoEc3KI5oBwFhEM9EM6BHNyiOaAcBYRDPRDOgRzcojmgHAWEQz&#10;0QzoEc3KI5oBwFhEM9EM6BHNyiOaAcBYRDPRDOgRzcojmgHAWEQz0QzoEc3KI5oBwFhEM9EM6BHN&#10;yiOaAcBYRDPRDOgRzcojmgHAWEQz0QzoEc3KI5oBwFhEM9EM6BHNyhO7toiICKIZAIySkZEhUjgm&#10;JmafO3v27AnKaO7WrZs4ssgBAAeiWXlxcXFil000A4BRrFar2K+Gh4e38kBQRnNsbKz4d8kBAAce&#10;EsojmgHAWCKamxXGLbfcIq8ZLIhmQI+HhPJENIeFhRHNAGAUu92+uTC2bdsmrxksRDSLI4scAHAg&#10;mpXHGwEBAMbijYCAHtGsPKIZAGAsohnQI5qVRzQDAIxFNAN6RLPyiGYAgLGIZkCPaFYe0QwAMBbR&#10;DOgRzcojmgEAxiKaAT2iWXlEMwDAWEQzoEc0K49oBgAYi2gG9Ihm5RHNAABjEc2AHtGsPKIZAGAs&#10;ohnQI5qVRzQDAIxFNAN6RLPyiGYAgLGIZkCPaFYe0QwAMBbRDOgRzcqLi4vTNI1oRpEdOnTo2Wef&#10;FcdID73yyitpaWnyygCCUWxsrDiyyAEABx4SyiOa4aUdO3Y0a9ZMbEUe6tKlS3JysrwygGBENAN6&#10;PCSURzTDS85o7tGjx++//77UnV69et16661EMxDciGZAj4eE8jinGV5yRvOzzz7ryUkXAwYMIJqB&#10;oHc75zQDOkSz8ohmeIloBpAH0QzoEc3KI5rhJaIZQB5EM6BHNCuPaIaXiGYAeRDNgB7RrDyiGV4i&#10;mgHkQTQDekSz8ohmeIloBpAH0QzoEc3KI5rhJaIZQB5EM6BHNCuPaIaXiGYAeRDNgB7RrDyiGV4i&#10;mgHkQTQDekSz8ohmeIloBpAH0QzoEc3KI5rhJaIZQB5EM6BHNCuPaIaXiGYAeRDNgB7RrDyiGV4i&#10;mgHkQTQDekSz8rp16xYeHk40o8ic0dyhQ4e33357kjudO3cmmoGg17VrV3FkkQMADkSz8uLi4jRN&#10;I5pRZM5oLlmyZExMTDV3SpUq1aVLF6IZCG6xsbHiyCIHABx4SCiPaIaXTp8+PXny5Nc89tVXX2Vk&#10;ZMgrAwhGRDOgx0NCed26dYuIiCCaUWRi4zl37twZjyUkJNhsNnllAMEoLi5OHFnkAIAD0aw83ggI&#10;ADAWbwQE9Ihm5RHNAABjEc2AHtGsPKIZAGAsohnQMyiaN2zI7tw5u1On7AkT5Bz4CtEMADAW0Qzo&#10;GRHNgwZlR0Rka5qc4FtEMwDAWEQzoOdd4yYnZ9erdymXiWZ/IJoBAMYimgE9Lxp3y5bssLC8xSwm&#10;+BbRDAAwFtEM6BWpcUWfPfropUoW6czpGf5DNAMAjEU0A3pFatzcp2RUqpS9aVN2bOylOfAt76PZ&#10;brenpKTEF0Z6erq8cnCx2WxJSUnyH+mBs2fPZmVlySsDQLAgmgG9IjXuxT5+8MFsZzEQzf7jfTRb&#10;rdZBgwZpHitRosT//vc/eeXgcubMmccee0z+Oz1Qt27dpUuXyisDQLAgmgG9okZz7drZa9bIoUA0&#10;+49R0RweHl6vXr1r3KlcuXLQR3NUVFTDhg3lPzh/1apVq1OnDtEMIPgQzYBekRp38WL5AvNFRLP/&#10;GBXN0dHRK1askLPyN3z48KCP5hYtWiQmJspZ+RArfNKkSUQzgKAUUtF89OgJ+ZMrVmv8t99+KwcI&#10;bQY1LtHsP0SzgYhmABB4pRnQI5qVRzQbiGgGAIFoBvSIZuURzQYimgFACKloTk5OlT8BBSKalUc0&#10;G4hoBgCBV5rhil3+f6gimpVHNBuIaAYAgWgObuJgJ39CYRDNyiOaDUQ0A4BANAcCu63oR3aYgWhW&#10;HtFsIKIZAASiGdAjmpVHNBuIaAYAgWguFLs91E/2DRFEs/KIZgMRzQAgEM2FYrUFeTSLQ158fLwc&#10;hDCiWXlEs4GIZgAQiGZAj2hWHtFsIKIZAASiGdAjmpVHNBuIaAYAgWgG9Ihm5RHNBiKaAUAgmgE9&#10;oll5RkVzeHh4gwYNWrlTrVq1oI/mkiVLim6W/+B8XHvttbVq1SKaAQQlohnQI5qVZ1Q0ax4L+miW&#10;/04P1K1bl2gGEHyIZkCPaFae99Fst9tFLO7z2P79+92evaAo8fzh9OnT8t/pgUOHDqWlpckrA0Cw&#10;IJoBPaJZed5HMwAAuRHNgB7RrDyiGQBgLKIZ0CtS4w4dmh0Tc9lUvPilaM6zCCYjmgEAxiKaAb0i&#10;RfPFPvZk2rNHXgvmIJoBAMYimgE986N57155LZiDaAYAGItoBvSKFM0jR2Y3aODpBJMRzQAAYxHN&#10;gB7v21Me0QwAMBbRDOgRzcojmgEAxiKaAT2iWXli1xYREUE0o8isVmtiYuI5jyUlJdntdnllAMEo&#10;Li5OHFnkAIAD0aw8sWvTNI1oRpHFx8d/8sknb3nsm2++yczMlFcGEIxiY2PFkUUOADjwkFAe0Qwv&#10;7dixo1mzZiVKlKhSpUqMOyVLluzSpUtycrK8MoBgRDQDejwklNetW7ewsDCiGUXmjOb27duPHz/+&#10;HXc6dep06623Es1AcOvatas4ssgBAAeiWXm8ERBeckbzs88+m5aWJmflb8CAAUQzEPR4IyCgRzQr&#10;j2iGl4hmAHkQzYAe0aw8ohleIpoB5EE0A3pEs/KIZniJaAaQB9EM6BHNyiOa4SWiGUAeRDOgRzQr&#10;j2iGl4hmAHkQzYAe0aw8ohleIpoB5EE0A3pEs/KIZniJaAaQB9EM6BHNyiOa4SWiGUAeRDOgRzQr&#10;j2iGl4hmAHkQzYAe0aw8ohleIpoB5EE0A3pEs/KIZniJaAaQB9EM6BHNyiOa4SWiGUAeRDOgRzQr&#10;j2iGl4hmAHkQzYAe0ay8uLg4TdOIZhSZM5ojIyNLe0AcR7t06UI0A8EtNjZWHFnkAIADDwnlEc3w&#10;0oEDBx555JEbPdavX7/U1FR5ZQDBiGgG9HhIKK979+6RkZFEM4rMXiTyygCCUbdu3cSRRQ4AOBDN&#10;yuOcZgCAsTinGdAjmpVHNAMAjEU0A3pEs/KIZgCAsYhmQI9oVh7RDAAwFtEM6BHNyiOaAQDGIpoB&#10;PaJZeUQzAMBYRDOgRzQrj2gGABiLaAb0iGblEc0AAGMRzYAe0aw8ohkAYCyiGdAjmpVHNAMAjEU0&#10;A3pEs/KIZgCAsYhmQI9oVh7RDAAwFtEM6BHNyiOaAQDGIpoBPaJZeXFxcZqmEc0AYBSr1dqiMLp0&#10;6SKvGSxiY2PFkUUOADjwkFAe0QwAxhLRLPar4eHh13lAXLJ69erymsGCaAb0eEgor3v37pGRkUQz&#10;ABglPT1dJGPVqlUPu3Pw4MGgjObbb79dHFnkAIAD0aw8zmkGAGM5o7lmzZpynD+bzRas0cw5zUAe&#10;RLPyiGYAMBbRTDQDekSz8ohmADAW0Uw0A3pEs/KIZgAwFtFMNAN6RLPyiGYAMBbRTDQDekSz8ohm&#10;ADAW0Uw0A3pEs/KIZgAwFtFMNAN6RLPyiGYAMBbRTDQDekSz8ohmADAW0Uw0A3pEs/KIZgAwFtFM&#10;NAN6RLPyiGYAMBbRTDQDekSz8ohmADAW0Uw0A3pEs/KIZgAwFtFMNAN6RLPyunXrFhERQTQDgFEy&#10;MjJECleoUGG6O9OmTQvKaI6LixNHFjkA4EA0K0/s2sQum2gGAKNYrdYahXHttdfKawaL2NhYcWSR&#10;AwAOPCSU161bt/DwcKIZAIxis9k+K4zp06fLawaLuLg4cWSRAwAORLPyOKcZAGAszmkG9Ihm5RHN&#10;AABjEc2AHtGsPKIZAGAsohnQI5qVRzQDAIxFNAN6RLPyiGYAgLGIZkCPaFYe0QwAMBbRDOgRzcoj&#10;mgEAxiKaAT2iWXlEMwDAWEQzoEc0K49oBgAYi2gG9Ihm5RHNAABjEc2AHtGsPKIZAGAsohnQI5qV&#10;RzQDAIxFNAN6RLPyiGYAgLGIZkCPaFYe0QwAMBbRDOgRzcojmgEAxiKaAT2iWXlxcXGapi1cuHDJ&#10;kiXbtm2TcwEAKKrY2FhxZJEDAA48JJTnjGaniIiIG2+8ccqUKXa7XS4GAKCQiGZAj4eE8qZPnz5s&#10;2LC+ffvecccd1apVCwsLE3u62rVrz5o1y2azUc8AgMIimgE9HhJBJTEx8dNPP23UqFGpUqXE/u7R&#10;Rx89c+aMXAYAgGeIZkCPh0QQSk1Nff/995s3b16mTJlXX301LS1NLgAAwAPdunWLjIyUAwAORHPQ&#10;io+Pv//++ytUqPDZZ5+JjJZzAQBwJzY2NiwsTA4AOBDNwezo0aM9e/YsUaKE6ObMzEw5FwCAAsXF&#10;xUVERMgBAAeiOcht3ry5Xr16lStX/vbbb61Wq5wLAED+unbtGh4eLgcAHIjm4DdlypRq1apdccUV&#10;mzZtkrMAAMgfX24C6BHNwS8rK+u9994LDw9/9tlnebEZAOAW0QzoEc3Bz263JyQk3HjjjfXr19+1&#10;a5ecCwBAPohmQI9oDgk2m23mzJklS5acNm2anAUAQD6IZkCPaA4JzhebK1euPHz4cM7QAAAUjGgG&#10;9IjmUGGxWHr27NmjR4/09HQ5CwAAV4hmQI9oDhVWq3XcuHEtWrRISUmRswAAcIVoBvSI5lBht9u/&#10;+eabevXqJSUliZ8BAMgP0QzoEc2hQuwEFy1aVKpUqSFDhrwOAED+rrzySk2jEIDL8JAIIZs2bRI7&#10;QQAAPCEPHgAceEiEkJMnT44cOXIEAADuiOOFPHgAcCCaAQAAADeIZgAAAMANohkAAABwg2gGAAAA&#10;3CCaAQAAADeIZgAAAMANohkAAABwg2gGAAAA3CCaAQAAADeIZgAAAMANohkAAABwg2gGAAAA3CCa&#10;AQAAADeIZgAAAMANohkAAABwg2gGAAAA3CCaAQAAADeIZgAAAMANohkAAABwg2gGAAAA3CCaAQAA&#10;ADeIZgAAAMANohkAAABwg2gGAAAA3CCaAQAAADeIZgAAAMANohkAAAAoUHb2/wPwDEeJ/nQ/bgAA&#10;AABJRU5ErkJgglBLAwQKAAAAAAAAACEAkD43udpWAADaVgAAFAAAAGRycy9tZWRpYS9pbWFnZTIu&#10;cG5niVBORw0KGgoAAAANSUhEUgAAAskAAAIHCAIAAADitVZ+AAAAAXNSR0IArs4c6QAAAARnQU1B&#10;AACxjwv8YQUAAAAJcEhZcwAAIdUAACHVAQSctJ0AAFZvSURBVHhe7d0HdBRVw4DhhfRKgJDQCdKb&#10;oUhRUBQQqaIoRSwUBX5RQUEQUIoVEBUEFBVEBCyoIEgX6U2K9B56QgkhIb1stvx3kvuRUJJsktmS&#10;nfc5czzcu5vIks3ed7bM6MwAAADqoS0AAICaaAsAAKAm2gIAAKiJtgAAAGqiLQAAgJpoCwAAoCba&#10;AgAAqIm2AAAAaqItAACAmmgLAACgJtoCAACoibYAAABqoi2KgK1bt3p4eLgCAKAGT09PucBYB21R&#10;BIi2cHFxCQ4ODgEAoHDc3NxEXsgFxjpoiyJAtIW4K6xdu1aOAQAoqLp164o1RQ6sg7YoAmgLAIBa&#10;aAsoaAsAgFpoCyhoCwCAWmgLKGgLAIBaaAsoaAsAgFpoCyhoCwCAWmgLKGgLAIBaaAsoaAsAgFpo&#10;CyhoCwCAWmgLKGgLAIBaaAsoaAsAgFpoCyhoCwCAWmgLKGgLAIBaaAsoaAsAgFpoCyhoCwCAWmgL&#10;KGgLAIBaaAsoaAsAgFpoCyhoCwCAWmgLKGgLAIBaaAsoaAsAgFpoCyhoCwCAWmgLKGgLAIBaaAso&#10;aAsAgFpoCyhoCwCAWmgLKGgLAIBaaAsoaAsAgFpoCyhoCwCAWmgLKGgLAIBaaAsoaAsAgFpoCyho&#10;CwCAWmgLKGgLAIBaaAsoaAsAgFpoCyhoCwCAWmgLKGgLAIBaaAsoaAsAgFpoCyhoCwCAWmgLKGgL&#10;AIBaaAsoaAsAgFpoCyhoCwCAWmgLKGgLAIBaaAsoaAsAgFpoCyhoCwCAWmgLKGgLAIBaaAsoaAsA&#10;gFpoCyhoCwCAWmgLKGgLAIBaaAsoaAsAgFpoCyhoCwCAWmgLKGgLAIBaaAsoaAsAgFpoCyhoCwCA&#10;WmgLKGgLAIBaaAsoaAsAgFpoCyhoCwCAWmgLKGgLAIBaaAsoaAsAgFpoCyhoCwCAWmgLKGgLAIBa&#10;aAsoaAsAgFpoCyhoCwCAWmgLKGgLAIBaaAsoaAsAgFpoCyhoCwCAWmgLKGgLAIBaaAsoaAsAgFpo&#10;CyhoCwCAWmgLKGgLAIBaaAsoaAsAgFpoCyhoCwCAWmgLKGgLAIBaaAsoaAsAgFpoCyhoCwCAWmgL&#10;KGgLAIBaaAsoaAsAgFpoCyhoCwCAWmgLKGgLAIBaaAsoaAsAgFpoCyhoCwCAWmgLKGgLAIBaaAso&#10;aAsAgFpoCyhoCwCAWmgLKGgLAIBaaAsoaAsAgFpoCyhoCwCAWjTfFkajOS7OfO6cOSxMbjEx5vR0&#10;ealm0BYAALVouC1EQGzYYK5UyazT3WP7+2+zwSCvqQG0BQBALVpti4sXzcWL39kTd2y1askrawBt&#10;AQBQiybbYseOvMMic+vaVX6Js6MtAABq0WRb9O17W0C8/rp5xQrzmjXmP/80h4bedpHYNm2SX+XU&#10;aAsAgFo02RYvvSS7Yf58882bcjKT0WhevjwrLMTWtq28yKlt3ry5WLFiq1evlmNnFB8ff+DAgeXL&#10;ly9cuHD9+vUXLlxI18Cbdk+dOiVu7OLFi1esWCFuvslkkhcAgNXUrFlTrClyYB2O1xbvvmseONB8&#10;7Zoc3u3//u+2vEhNlfPOS7SFTqdz1rYwGo3Tp09v3759o0aNatWqdd9994mmbt68eZ8+fTZu3Civ&#10;5FzS0tJ+++23Z555pmnTpvXq1atevXrt2rXFzW/Xrt2kSZOu5XLnB4BCq1GjhlhT5MA6HK8t8hQf&#10;f1tbxMbKeeflxG1x4cKFl156qUKFCi4uLgEBAS1atBArrlho3dzcvLy86tevP2XKlFTnysf4+Pgv&#10;v/xS3EZ3d3ex6yB2IDp27NisWTNvb2/xUy5btmy/fv3Onj0rrw0AaqMtcpC9Le543cQZOWtbHDly&#10;pEOHDp6enuKOPnv27G3bth09elQsqwcOHBA3dujQoaIwxFo7YcKEhIQE+TVFXHJy8qRJk8qVKxcU&#10;FDRu3Lj169fv37//9OnT4obv3LlT/COIyPD19e3Zs+elS5d4iQSANdAWOdBYW2zZskXs1q9Zs0aO&#10;nUJ4ePhTTz0l6qFr16779u1LTEw0Go3yMuX4JumRkZFLliypVq2aWIbnzp2r1+vlZUWWuIFffvll&#10;YGBgaGjo8uXLo6OjDbcfpkX8I4iueumll0qUKNGtW7eUlBR5AQCop3bt2mJNkQPrKPptkZQkJ52X&#10;8z1vIVbNCRMmeHp6jh07NioqKntVZJeWlib26Vu0aFGzZs1jx47J2SJr/fr1/v7+4rf6v//+EzdN&#10;zt5O/FNcu3atb9++3t7e77zzjpwFAPXwvMW9iDXmVliULKmFA3Ru2bLFyT6DevLkySpVqrRq1er6&#10;9etyKgdirV2xYoVYkocMGVKk33iRmJgYGhrq6+v7448/5tRSt5w5c6Z69ep+fn579+6VUwCgkjp1&#10;6ri6usqBdRS1thAPytkPBP7JJ3LeqTnf8xYzZ84Uq6yIhjxXWeHGjRu9evXy8fEJDw+XU0XQokWL&#10;xE3u1q2bHOdlzpw57u7uL730kiX/RABgOZ63uF16unnixKyw8PYWy468yKk537GznnjiiZYtW54+&#10;fVqO8/LFF194e3t/9913clzUiD4YMGCA2FGwPBBTU1NFTtWvXz/Pp3YAIF+0ej6R7Ewms15vTk42&#10;nzljfuihrLAoXtz811/yOs7OydpCLLT+/v7PPfdcVFSUnMrLn3/+GRwc3KNHDzkuauLi4lq3bu3i&#10;4nIzP289fuihhypVqrRhwwY5BgA1aLgtEhKyMuLuTfyjbN8ur6kBTtYW4eHhOp3unXfesfzImwcP&#10;Hsw8wJQcFzWnT59u2LBhtWrV5Ngyw4YNK1Wq1IIFC+QYANSg4bYQj6d39MStbdo05cURLXGytti3&#10;b5+Hh8eMGTMsP36D2N0Xa3NgYKAcFzWHDh0Sv8y9evWSY8v89NNP/v7+s2bNkmMAUIOG2+LXX+9M&#10;iuybv7950CDltRJtcLK2OHjwoKen58yZM+XYAgkJCY0bNy66bXH48OF69erlty1+/fVX2gKA6jTc&#10;FtHRd/bE3Vu5crmddsSJOFlbREZGuri4jB492vLXRMTaXKNGDZEXclzUXLhw4YEHHqhVq1a+DrU5&#10;cuTIMmXK/PLLL3IMAGrQcFtkl5SkbOHh5h9+MIs91zvyQgPHLnSythDra5UqVV544YVoUZCWWbly&#10;Zbly5V5//XU5LmqSkpI6d+4sfoix+Tn9Tdu2be+77z4OcQFAXbTFXeLjs07Cnrm98Ya8yHk5WVsI&#10;gwcPbtas2fHjxy3Zj9fr9Z9++qm/v/+6devkVBE0btw4T0/PP/74Q47zcvny5bJlyz7yyCP5yhEA&#10;yBNtkYMWLW7LC2fnfG2xYsWKoKCgGTNm5HmoTREf586da9OmTePGjfP1AU5Hs2fPnuDgYHFDIiIi&#10;5FTO0tLSxo8fL1pkypQpcgoAVEJb5CA8/La2sPgQTEXU5s2bixcv7kzH5QwPD3/wwQfvv//+o0eP&#10;yqkciFV25syZAQEBn3/+ueXvz3BA4ob06tVL5MKkSZNyOpnILRs2bKhcuXKNGjVEV8kpAFBJrVq1&#10;xJoiB9ZRNNvCYLitLb7+Ws47Kedri5SUlOnTp5csWbJ///6HDx+Ws3cRMbFs2bJGjRq1bt365MmT&#10;+XojpAPasWNHtWrVatasuXTp0uTkZDl7O4PBIP5BunXrVqJECT4hAsAaaIucZW+L99+Xk07K+dpC&#10;CA8PHzhwoK+vb+fOnf/666+7d+UjIyOnTp0qwiIkJOSPP/7Ic1/f8RmNxnnz5t13330NGzb85ptv&#10;ku46ha9oqQ0bNjz99NNlypQZNmxYfHy8vAAA1CP2cGiLHGRvC2d/Tdr5zlWW6eTJk6+99pqbm1v9&#10;+vWHDh06e/bsdevWHThwQJTExx9/3Lt379KlS1esWHHu3LlxcXHya4q45ORkkRdip6FKlSoDBgyY&#10;PHmyuLG7du1au3btzJkzxT9Cs2bNAgMDhw8ffunSpaL+PA0Ax8S5ynJwx2si69fLeSflrG0hRERE&#10;LFq0qHXr1r6+vuXLl69bt65YXKtVqxYQECD23QcOHLhp06bExER5baeQlJQkEqpXr17e3t6lSpUS&#10;N7ZRo0bihgcHB3t5eT344INz5sy5cuUKpz8FYCW0RQ6iom5rC2c/xIUTt4WQlpZ2/vz5JUuWvPrq&#10;q+3btxdt8fTTT3/88cf//vuvs54CVK/XX758efv27WPGjBE3tlWrVh06dBA3f+XKlWfPns3prRgA&#10;oArttcWRI+bOnZWDcubybLDYn2vQICssXF3lvPPasmWLk30G9W4Gg0GsqYmJiQkJCeK/qampTv+K&#10;gLiB4maKG5spJSWF5yoA2ID2PoO6aJEshs8/V174uHt1EQ++Ij5uhYXYfvpJXuS8nO/4FgAAe9Fw&#10;W4jN3d1cr5556VJzWJiyHTliHjfO7OmZdQWxVa2qhTOW0RYAALVory327bstHfLctHFkIdoCAKAW&#10;7bWFwWCeNevOgLjnVqGC+eJF+VXOjrYAAKhFe22R6fJl5f0Wd8TErS001Pzzz2YtvZeetgAAqEWr&#10;bZHJYFCemVi1Snm3Zua2ZYsyo7330tMWAAC1aLst8D+0BQBALbQFFLQFAEAttAUUtAUAQC20BRS0&#10;BQBALbQFFLQFAEAttAUUtAUAQC20BRS0BQBALbQFFLQFAEAttAUUtAUAQC20BRS0BQBALbQFFLQF&#10;AEAttAUUtAUAQC20BRS0BQBALbQFFLQFAEAttAUUtAUAQC20BRS0BQBALbQFFLQFAEAttAUUtAUA&#10;QC20BRS0BQBALbQFFLQFAEAttAUUtAUAQC20BRS0BQBALbQFFLQFAEAttAUUtAUAQC20BRS0BQBA&#10;LbQFFLQFAEAttAUUtAUAQC20BRS0BQBALbQFFLQFAEAttAUUtAUAQC20BRS0BQBALbQFFLQFAEAt&#10;tAUUtAUAQC20BRS0BQBALbQFFLQFAEAttAUUtAUAQC20BRS0BQBALbQFFLQFAEAttAUUtAUAQC20&#10;BRS0BQBALbQFFLQFAEAttAUUtAUAQC20BRS0BQBALbQFFLQFAEAttAUUtAUAQC20BRS0BQBALbQF&#10;FLQFAEAttAUUtAUAQC20BRS0BQBALbQFFLQFAEAttAUUtAUAQC20BRS0BQBALbQFFLQFAEAttAUU&#10;tAUAQC20BRS0BQBALbQFFLQFAEAttAUUtAUAQC20BRS0BQBALbQFFLQFAEAttAUUtAUAQC20BRS0&#10;BQBALbQFFLQFAEAttAUUtAUAQC20BRS0BQBALbQFFLQFAEAttAUUtAUAQC20BRS0BQBALbQFFJs3&#10;by5evPjrr78+e/bsuXPn/vvvv/Hx8fIyAADyo1atWmJNkQProC2KANEWOp2uVKlS5cuXr1y58qOP&#10;PjpkyJClS5empKTIawAAYJkaNWqINUUOrIO2KAIiIiK++uqryZMnjx49uk+fPiEhIe7u7qGhoe+9&#10;996ZM2fklQAAsABtgSzJyclRUVEnTpxYtmzZqFGjKleuHBAQ0L17923btslrAACQF9oC92A0Gq9f&#10;v758+XIRFi4uLu3bt//333/lZQAA5Iq2QI7S09PPnDkzbtw4Pz+/Dh06nDhxQl4AAEDOaAvkITo6&#10;+quvvgoKCho4cODNmzflLAAAOaAtkLekpKT333/f09Nz5syZBoNBzgIAcC8c3wIWiYiIeOyxx7y8&#10;vC5cuCCnAAC4F9oClvrxxx9LlCgxePBgk8kkpwAAuAttAUslJSWFhoaWKlXq1KlTcgoAgLvQFrCU&#10;yWSaP3++p6fnhx9+KKcAALgLbYF8SE1N9fPze/zxx3lHJwAgJ7QF8ufZZ5+tWbPm4cOH5RgAgNvR&#10;FsifuXPnBgYGLliwQI4BALgdbYH82bFjh5eX15QpU+QYAIDb0RbIn9OnT7u6uj7//PPLAQC4l0qV&#10;KomVQi4b1kFbOJVr164VK1ZMBwBAzmgL5EN8fHzv3r2fBQAgZz179pTLhnXQFgAAQE20BQAAUBNt&#10;AQAA1ERbAAAANdEWAABATbQFAABQE20BAADURFsAAAA10RYAAEBNtAUAAFATbeGI9Hp9JGAn8fHx&#10;8o54l9TUVHklwOaSk5PlHREOj7ZwRBcvXhwN2Mnq1avlHfEuR48elVcCbGvI9N9GLznyyfqLbGpt&#10;8rfaOmgLR/Tvv//qdLqAgIBgwIaCgoJcXFxGjhwp74h3+fPPP8UVAgMD5RcANlG6dGldt0m6Nzez&#10;qbjJ32rroC0cUWZbvPzyy18ANvTRRx+VK1cu97YoVarUmDFj5BcANvHOO+/omvZpNO6vZ+YdtcsW&#10;+unezPX4jvmiuNX8eDdtoVGZbfHXX3/JMWATMTExoaGhubfFfffdd/r0aTkGbOLEiRPiIfGbb76R&#10;Y5ubsTXCBuuxbYxcfpa20CjaAnZBW8Ax0RYqoi20i7aAXdAWcEy0hYpoC+2iLWAXtAUcE22hItpC&#10;u2gL2AVtAcdEW6iIttAu2gJ2QVvAMdEWKqIttIu2gF3QFnBMDt8WaTs3LW/epFFoaJMvf9uUZJKz&#10;jom20C7aAnZBW8AxOXJbJFz+r1aFUuKvd0vpyu0j4tPkxY6HttAu2gJ2QVvAMTlyW4T/+9PLY6ef&#10;Oh9pMpkN6fHfvdlF/FVfnbNTXux4aAvtoi1gF7QFHFMRer9F6tX9Xjpd+cHfOOwLI7SFdtEWsAva&#10;Ao6pCLVFetRRP52u1tAfaAs4HNoCdkFbwDEVmbYwGf/6fLBO5/bDTuueZbQwaAvtoi1gF7QFHJOD&#10;t0VS5OkfMrz6ck+dh3//9+bpHfijIrSFdtEWsAvaAo7Jwdvi9MpPxV8vU0iTZ2b8vC413Sgvczy0&#10;hXbRFrAL2gKOqai8JnLl8KZnGtQQf9XH31pgNDnocxe0hXbRFrAL2gKOqQi9l9OcfrNjzZI6XYmY&#10;NIOccTC0hXbRFrAL2gKOqSi1hdn865Bu4m+7NdZBD59FW2gXbQG7oC3gmIpUW5g+frG1+NvuT9TL&#10;CQdDW2gXbQG7oC3gmBy4LUzLvxl1ITpVjszmuAvbA1yK6QI66Q0O+nZO2kK7aAvYBW0Bx+TAbWGc&#10;/caDOlfPshUqi1+N+6pW8fd21+l8fv8vnGNnweHQFrAL2gKOyZFfE9Enx27+c9GrnRqKv6GuuOeo&#10;T2cevXDdgQ9vQVtoGG0Bu6At4JiK1ns5HRxtoV20BeyCtoBjUtqicc9m45c/v/C4XbYHPt9HW+QL&#10;beGIaAvYnslk2rt3b5kyZWgLOBSDwbBu3Tpdt0mZK6J9N/l3KspoC+2iLWB7Z8+effDBB0uXLj1n&#10;zhw5dRfaAra3YsWKpk2bOkJbyL9QEUdbaBdtARsLDw9v166dl5fXsGHDYmJi5OxdaAvY2MaNG6tU&#10;qRIQEDBp0qT4+Hg5i0KgLbSLtoAtXbhw4amnnnJzcxswYEBcXJycvRfaAra0f//++vXru7u7z5s3&#10;LzExUc6icGgL7aItYBsmk+ny5cu9e/cWYfHCCy/I2ZzRFrANcc8Ud7O2bduKsFi4cKGchRpoC+2i&#10;LWAbsbGxI0eOdHV1HTVqlCX7hbQFbECERXh4ePfu3UVYTJ482WBw0JN+FVG0hXbRFrCB1NTUTz/9&#10;tHjx4h07dhQP5XI2V7QFbEAkb9euXUXy9u3bNzo6Ws5CJbSFdtEWsDaxL/jtt9+Ku1mNGjXE/U3O&#10;5oW2gLXp9fp+/fqJ5H3yyScjIyPlLNRDW2gXbQFr27p1a1BQkJeX1/Lly00mS49QTFvA2qZNm+bm&#10;5lazZs0zZ85Yfs+E5WgL7aItYFXnz59v3bq1i4vLokWLjMZ8nK2RtoD1iJLYt29f9erVy5Qpc/jw&#10;YcLCSmgL7aItYD03b94cOXKkn5/f7Nmz5ZTFaAtYiSiJCxcuPP300yVLlly8eLGchRXQFtpFW8BK&#10;UlJS5s2bFxQU1Ldv31yOkZUT2gJWEhsb+84774iwmDp1ql6vl7OwAtpCu2gLWMmKFSvKly/fqlWr&#10;I0eOyKn8oC1gDSJ5v/nmm8DAwF69el29elXOwjpoC+2iLWANe/fubdasWbly5X755ZeC7RrSFrCG&#10;lStXirtlkyZNtm/fLqdgNbSFdtEWUF1ERMSzzz7r6+s7YcKEAh8+mbaA6v7777+WLVuWLl36hx9+&#10;SEtLk7OwGtpCu2gLqEvExOeff+7n5/fcc89dv35dzuYfbQF1RUZG9uvXTyTvmDFjOBWZbdAW2kVb&#10;QEVGo3H37t3169dv1arVwYMH5WyB0BZQkV6vX7x4cZkyZZ599lkOk2UztIV20RZQUVxc3IgRI8qV&#10;K7d8+fJ8Hc3ibrQFVHTp0qXOnTs3bNhw7969cgrWR1toF20BtRgMBnFHqlSp0iuvvHLz5k05W1C0&#10;BdSSmpo6ffr0wMDAmTNn8qFTW6IttIu2gFpu3LjRoEGD2rVrb9u2rZBPWgi0BVRhMpmOHz9erVq1&#10;tm3bXrhwQc7CJmgL7aItoArxCP7yyy/7+PhMmDBBlV1D2gKqMBgMrVq1Cg4O/umnnwqfvMgX2kK7&#10;aAsUngiLTZs2eXh4hIaGFvhDp3egLVB44p756aefuri49OnTJzk5Wc7CVmgL7aItUHjiUbtNmzbu&#10;7u6rVq0Sj+ZytnBoCxTe+fPny5UrFxAQcOzYMbXumbAcbaFdtAUKb/78+eLhu3Pnzioej4i2QOGN&#10;Hj3aw8Nj4sSJBoNBTsGGaAvtoi1QSBcuXOjUqVNwcPCpU6fklBpoCxTSgQMH7r///lq1aiUlJckp&#10;2BZtoV20BQrDaDQuX77cx8fns88+U/fTfbQFCiM1NXXKlCnFixdfunSpnILN0RbaRVugMGJiYvr0&#10;6VO3bt0TJ07IKZXQFigwk8l09uzZFi1a9OjRowDn94daaAvtoi1QYEajcfXq1b6+vuPGjRO7iXJW&#10;JbQFCiwtLe3rr7/28fH5448/+NypHdEW2kVboMASExMfe+yx6tWrb9y4UU6ph7ZAgV2+fLl27doP&#10;P/zw2bNn5RTsgbbQLtoCBbZ+/XpXV9d+/folJCTIKfXQFigYk8k0a9YsLy8vtQ7jhgKjLbSLtkDB&#10;xMfHt2vXLigoaO3atXJKVbQFCubq1at1Mxw9elROwU5oC+2iLVAwK1eu9PHxEXlhpcMd0hYomM8/&#10;/9zV1XXQoEFyDPuhLbSLtkABiJ544YUX/Pz8lixZIqfURlugAGJiYpo0aVKhQoVdu3bJKdgPbaFd&#10;tAUKYMeOHVWrVu3YsaMcWwFtgfwyGAzz58/39/cfOXKknIJd0RbaRVsgv5KSksaOHevn57dhwwY5&#10;ZQW0BfIrKirq6aefLleuHB8PcRC0hXbRFsivsLCwVq1ade3aVa1Tnt4TbYH82rx5c5UqVXjSwnHQ&#10;FtpFWyBfDAbDypUrAwICFixYkJ6eLmetgLZAvqSkpHz66afinvnff//JKdgbbaFdtAXyJTExcejQ&#10;odWrV9+/f79VT1pNWyBfrl692qFDh06dOkVFRckp2BttoV20BfJFPHDXqFGjV69eN27ckFPWQVvA&#10;ciJz9+3b5+PjM3nyZBVP9I9Coi20i7aA5cQj+MKFCwMCAr744guDwSBnrYO2gOX0ev2kSZPKly+/&#10;du1aqz6dhnyhLbSLtoDlRE906tSpatWqW7ZskVNWQ1vAcklJSQ0aNHj44YfPnz8vp+AAaAvtoi1g&#10;uYiICG9v77Zt24qHcjllNbQFLCdi19PTc/DgwZxAxKHQFtpFW8BykyZNEo/gU6ZMkWNroi1guT59&#10;+gQHB69evVqO4RhoC+2iLWAhg8FQp06doKCg8PBwOWVNtAUsdOnSJXd396ZNm8bHx8spOAbaQrto&#10;C1ho1apVJUqU6N27txxbGW0BC02bNk20xfvvvy/HcBi0hXbRFrDQ2LFjPT09ly1bJsdWRlvAEgaD&#10;oUuXLj4+PmFhYXIKDoO20C7aApZIT09/4oknRFvExcXJKSujLWCJa9euVa9eXdxV5BiOhLbQLtoC&#10;ljh//vwDDzzw2GOPybH10RawxLZt28qVKzdkyBA5hiOhLbSLtoAlNm7cWKVKlY8++kiOrY+2gCW+&#10;+eYbX1/fRYsWyTEcCW2hXbQF8mQymX788Ud/f39RGHLK+mgL5MlgMIwYMcLNzS06OlpOwZHQFtpF&#10;WyBPiYmJb7/9dkhISGRkpJyyPtoCeQoPD+/YsWOzZs2sfQR6FAxtoV20BfIkHsE7dOjQvXv32NhY&#10;OWV9tAXytHv37urVq7///vu0hWOiLbSLtkCeDh06VKFChSlTpqSmpsop66MtkDuj0bhs2TI/P7+N&#10;GzdyfjLHRFtoF22B3Ik9wqVLl/r7+69atcqWj+C0BXKXlJT08ccfh4SEnDlzRk7BwdAW2kVbIHfJ&#10;yclvvvlm7dq19+/fL6dsgrZA7qKiorp3796pUydbvg0I+UJbaBdtgdzFxcU9+uij7du3j4iIkFM2&#10;QVsgdxcvXgwJCXn77bdF/sopOBjaQrtoC+QuOjq6VKlSAwYMSElJkVM2QVsgFyaT6fDhw+7u7tOn&#10;TzcajXIWDoa20C7aArk7efKkq6vr6NGj5dhWaAvkwmAwLF++3N/fn6NmOTLaQrtoC+RC7B2uXbvW&#10;29v7s88+k1O2QlsgF+np6R999FHlypXXr18vp+B4aAvtoi2QC9EWU6ZMKVu2rM1Of3oLbYFc6PX6&#10;oUOH1qtXb+/evXIKjkfDbWEwmMPCzB9/bK5Z06zTya13b/Mvv5ijosQjq7ya86ItkAvRFgMHDhRr&#10;/K5du+SUrdAWyEVqamrTpk1btmx56dIlOQXHo9W2uHLFXKlSVlLcvWnglTzaArkQbdG8efM6deqE&#10;iQS3LdoCuUhJSSlfvnyXLl1s/BZj5IvDt4XRKDJVbmlpyrDwTp26syTuuc2aJa9feCaTWa/PuiG5&#10;b7Z6yoS2QC6MRqOfn5/ICzm2IdoCuUhKSipWrNjzzz8vx3BIubSF2G9J1+tTFWlG4+3rncmUlnFB&#10;dumGHNf9grZFerq5SRNzsWJysRd/EMNCEqnr6poVELlv4eHyqwrp4sV8/E+//15+lZXRFshFbGxs&#10;8eLFn3zySTm2IdoCuVi/fr2Hh8e7774rx3BIObVFYvTR1sFebq4uYvXR6Yp7Blc/HJn1/JMx7nxg&#10;sYxLsnll1lZ58V0K2haLFt257oqtkObMue27/fSTOTFReVJBbElJ5oULb7u0Qwf5VYW0efNt3zb3&#10;zVY9TlsgF7t27XJxcRk0aJAc2xBtgVzMmzfP399/jngkhwPLqS1GVHOt2qj7hj1HLl68OPuTV8Qa&#10;5FGtw029fPZCtEUpne69BVvEpbfEJOR4MqMCBUFamtnf/851V2yF5Oub9a3mzpWTt5hM5mHDsq5Q&#10;vbqcL6R8tcUXX8ivsjLaArkQj+Cenp7ffPONHNsQbYFcTJw4sXTp0suXL5djOKSc2uLGxbNpBlkS&#10;JpPhvScq63TFFx+Sx27PbIvP11r6Hq8CBcGPP9656GZuhZT9W93z3RvXrmVdoWRJOVlI2dti/frc&#10;to0blWdQbMLp2yIlJSU2NjYqKurq1auRkZHiDwkJCXpb/fPanslkSk1NvXnzZuZNvnbt2o0bN8RN&#10;LthJqMeNG+fj47Nq1So5tiGnb4vk5OSYmJjr169fuXJF/Ff8vBITE534XOHinilucnR09K1fRvHn&#10;pKSkgt3kdu3alS9f/vDhw3IMh2TZezlN22cPFMvQx38ezxzbpC1uLcZDh5rd3bOGhXTr+7RsKWfu&#10;Fhwsr+PpKWcKKXtbOAwnbgtRFWFhYV999VXPnj1DQ0PLlCkj1qrGjRuPGjVq2bJlly9fdr7H8bS0&#10;tOPHj8+dO/eZZ55p2LCh2LELCgpq2bLlsGHDVq9eLW5yenq6vKplevXq5efn999//8mxDTlxW4gF&#10;9cSJE1988UXHjh3r1q0r6q127dpNmzZ97733Nm/eLFZcJzuItagKkU2iA6ZOnfroo4/Wr1/f19dX&#10;/HAffvjh999//++//y7ATRbfp0KFCrb/+BLyxcK22Dyzn1iGZmw7nzm2fluMHZu1GN+4YZW2qFJF&#10;ztxB7Nfeuk5IiJwsJNrCVsRjmdhTX7p0afPmzb29vatVq3b//fc/8sgjDz30UJ06dcqWLSvWyxdf&#10;fHH//v3OlBdip1Csx6IkxAN3SEhIo0aNxE1u1aqVWLfEHp6Hh8dLL70kftz5es6GtlCXuGeKdXTe&#10;vHlifRX/sNWrV3/ggQfEMinuqLVq1RIhWK5cufHjx586dUp+QdEnbvL169e///77zNgVv4zNmjVr&#10;3bq1+GWsWbNmYGBgQEDAu+++K25yvvJC3KvFt5IDOCqL2sJkGN2qvE5X/sA1+XbOzLZ4sPNz/6cY&#10;snTz/oT03D44mc8FNTbW7OYmV+L33lNmrNEWYrvnHXrHjqwrqPUBPNrCVsR+odh3Fw/WYk3t27fv&#10;4sWLt2/ffuPGjQsXLqxZsyZzf1E8snft2nXr1hzfe1y0xMXFiZssbq/Qr1+/BQsW7N27Nyoq6vLl&#10;yytXrpw1a5boDHGT27VrJ37ilhdVz549/f397bLUOV9biFVW/JjEvntwcHCNGjXeeuutJUuWiL35&#10;mJgY8S+8YsWKKVOmiF158Q/+/PPPnz8v9+GKOtFS77//vgh6URJjxowRv4zHjx/P/GUUP+KPPvqo&#10;adOmXl5e4k6br5915j6DHMBRWdIW+hv7vHS6Bs9OvPWoZIy/WEEsS9kE39fin5M5nkk/nwvq4MFy&#10;GS5Z0hwfr8xYqS0SEuTkLamp5saNs66wdKmcLyTawlaWLVtWoUIF8fAtHqwT7vr5it2jsLAw0cNi&#10;n0ns5YvHOHlBkZWenr5o0SIfHx+xGE+aNEmsVfKC/xGr2tGjR1955RWxZyyKyvKb/MQTT5QsWdIu&#10;57B2vrZISUmZM2eOiL8HHnhg/vz5dz+BJGZ27tzZvXt3Dw+P11577erVq/KCIktU/meffebr69u4&#10;cWPRu3ffkUTmbtmy5amnnhK/jOJX8u67bk5oiyLBgrZIG/xAcHHv4F0RiXLidukJV379emxpN513&#10;jSdT0u/9zFZ+FtSICLOXl1yGM5+0EFRsi+7ds77V00/LyUwmk/mll7IurVBBzhcebWETJ0+eFA9k&#10;Ytfwm2++uTssbrly5Yp4+BYP4sOHDxe7VnK2aDp48GCTJk1EBMycOTM+M8TvJTIycsiQIWIfcezY&#10;sWlpaXI2V3Xq1ClVqpQc2JbztcXWrVtF8ord96VLl+by7y8qsG3btu7u7mJVLuoHnVy3bp24/4jK&#10;/+OPP3K6yaL1jx071qVLF5EgX3/9tZzNi2iLWrVqyQEcVV5tYVz16SCdrljfmf/IiXszTn/5MbFO&#10;7Yq+969DfhbUHj3kGlyiRNYnJlRsi2PHsr6V2KKi5HxqqnngwNsuOndOXlR4tIX1iT34oUOHurq6&#10;9u3bN5ewyBQWFla/fn1/f//ff/9dThVBYtfw7bffFkvR66+/nucTDKJCQkNDxU3evXu3nMpV1apV&#10;aQtViB9Tt27dRNh98skneYbdxo0bxT+7qJAifSKuGzduiJssIuALCz5Rv3r16qCgoJCQEEueVBO/&#10;2uLbPvroo3IMR5VrW5hOb5zjU1xX/+m87x5Hfx8v1qkfj8fJ8e0sXlDDwrLW4F9/lZOCim1hNJof&#10;eCDruz3xhDJ5/ry5XLmsSQ8P89q1GddWCW1hfWIpql27dvXq1S18++EPP/wgHu579+6dmHjvZ+Qc&#10;n9jNbdKkSePGjS9fviyncqbX66dPn+7p6dm/f385lSvaQi3r16/38/N7/PHHLfkxCSNGjChRosT4&#10;8ePz+9EexyFyoWzZsp06dbp586acypnoLRHHIpE//PBDOZWzU6dOiV/b5557To7hqHJpi5izWyq4&#10;64Lu623JO3i3fDlErFPbCvW8hclkfvJJuQB7e8vJTCq2hXD4cNZ3E9v48bcNxf960yZ5TbXQFtb3&#10;/fffi53y999/X47zIvYmW7VqVb9+/UOHDsmpokb87AICAr799luTZeegiYmJadCggdhBPGfBc3Ki&#10;LUS1yIFtOVlbDBs2TCycS5YskeO8iJ+O+Mfv2LHjtWvX5FSRIipWVIKrq6vlb5c+f/68h4fHQw89&#10;lOe7Lvbt20dbFAk5tUVaXHirEB/PEg9dS7z7Y2umhJhIfbYzjBj1cT1aVNa510lIu/eb0C1bUC9c&#10;yFqA73g+UN22ELK/6yL7VqmS+fp1eR0VZW+LBg2y/iy25s3NM2YoJxyx+T6Kk7XF8OHDixUrZvln&#10;Jo1G44QJE4KCgoroyyLJycmTJk0Sj8j5aqNBgwaVLFly2bJlcpyDixcvls841aQc25YztUVsbGzb&#10;tm1dXFzEH+RUXsRPtmfPnrVr196zZ4+cKlKioqJeeOEFkbB5vjR5i4jjevXqiaLK8wU72qKoyKEt&#10;TG8/HqLTlfjt39PifpLlRlzGDpJx3OPlKjTptu3IGTEXcXJrr5YVdDqXN+bslF99F8uC4NZyW6OG&#10;8hxGdqq3hbjT+/hkfc/MbdQoeekdxF8m+1YA2dsily0srIDfv0CcqS2SkpJefPFFb29vy1/gEG2x&#10;aNEiX1/f7777Tk4VKeKWjh07Vjwciw6QUxb47LPPxL/S5MmT5TgHR48eLVeuHG1ReJcuXcp83UqO&#10;LSD2+0U1li1bdsOGDXKqSDl37pzIqSeffNLyDxmJdeW1114TOZvncWBFW4g7MCcqc3w5tEW6WHTu&#10;pU5MilHcEY6v+VJOSB6Tlx2QX3ovFgTBiRNZS+y+fXLyFnXbIibGXLVq1jfM3D7/XF56N7H3kHmd&#10;YsWUv2cBWNgWYps4UX6J9TlTW0RGRorHsoYNG1r4IQhBPJyJB0HxL2DJq7wOSNzkZ555Riz/1/Pz&#10;TNu6des8PDzGjBkjxzmgLdSS2RY9e/aUYwukp6f//PPPwcHB//yT+1voHZT4tXrsscf69euXr7aY&#10;N2+euMl5Pom4ePFiLy+vadOmyTEcVU7PW8RG30tMfMbzFgpDuj4u9mbGZFyaPo+n8y0IgvLl5eL6&#10;+OPK2y3voGJbRESY/fyyvlv2LafPlO/alXWd4/Kw5/lz9mzWd8h9E/mS1z6lWpyvLSpVqpSvtti9&#10;e7eLi0ueO/GOKSYmZsCAAQ888ICF7xDMtGzZMtrCljLbonXr1nJsAdEWc+fOLept0b9/f8s/Rit+&#10;GceOHSvucnk+HK1fv160xfTp0+UYjiqX93KqKK8gWL48a3G954vHarVFZGTWwTPu3kqVUk6+erfs&#10;zzoUrC1Ekd24YQ4PN0dHm0XL39qioszi4SP751bE5uEhHpDkF1qTM7WFeDgeOHCgCIUb4t/ZMkaj&#10;8ccff/T39xeP43KqSElISBg1alTZsmXFQ7mcssCUKVN8fX2/+uorOc4BbaGWzLYQPyY5toBYkocO&#10;HSq+pIi2xcWLF5944olmzZpZ/gKlaItu3bqVL19+5cqVcioHe/bsEW3Rr18/OYajcoC2SE83V64s&#10;l9WHHpKTd1ClLfR6c5kyWd+nQwdzUpJYYLNmxPb44/LK2WU/I2t+9hEtJf4FxK7zrf+F2EaMkBdZ&#10;k5O9l3P06NGurq7btm2T47wYDAaxNou9Q8vfwO9Q9Hr9zJkzixcvfvLkSTllgaeeeqp06dKrV6+W&#10;4xxcuXKlYsWKtEXhiR9TmzZt3NzcxD+pnMpLUlLS448/3qhRoyNHjsipIuXmzZsi9EuWLBkXd+9j&#10;EtxNtEW1atXEDz3Po3rwXs6iwgHaYuZMuaC6uua4v65KW2Q/5uYDDyhhIZhM5vffz5oX2/jxGdfO&#10;pnPnrEstfso93zp2zPq/ZD9umNU4WVssWrRIPJyJ/XI5zkt6enrjxo0bNGhwuGierFk8HC9btqxE&#10;iRLTp08Xf5azuUpISBAP32LvUOxMy6kciPAKCQkRO9xybFvO1BaCSFgPD48FCxbIcV4uX75cuXJl&#10;EXZRt47sV6QYjcbPPvtM3GTLP+cibrLYMXj44YfzfE2Ttigq7N0WiYlZJzR/6ik5ebfCt0V0tHLC&#10;9FvfJPtbMsW9uWXLrIvE9scf8qJMt84wUreunLGG7B/BFZv1P9ruZG1x7tw5sSCVKlXKwtNrzZ07&#10;V+xN9u7du+geoejkyZPNmzcPCgqy5AhFwgcffCAe8bt37y4e/eVUzqpWrRoYGCgHtuVkbbFp0yY/&#10;Pz9RsRYer2L48OE+Pj4fffSRJT8mx7Rhw4YKFSq0atVKjvPSv39/8ctoyac/xH2etigS7N0Wixdn&#10;raa5vKm48G1x69kRsXXsKCdvuXFDebPFrSuIbf9+eVFcXFaUtG0rJ63EwyPrL2D9nWknawvhww8/&#10;FI9QeX74TTxkHzp0SOzxBwcHb9y4Uc4WTeLh2N3d/Zlnnsn9fXMmk+m///6rWbOmv79/RESEnM2V&#10;aAuOy6mWXr16iR/Ta6+9lvt+ucFg+Oeff4oVK1a3bt0iffPFvbFr164uLi6ikPS5PgUrbvLChQvF&#10;3bJOnTq5nBAnOxFeHTp0kAM4Knu3xYABWatpfrdhw+Q3scSt05SI7Z6fGg8Pz7pC5pb5sZHsb7ZY&#10;vz7jqlbj7Z31/9qxQ05ajfO1RUJCQv369UU0TJo0SezK33O3TzyWnTlzRuy7e3t7jxw5Us4WWSIU&#10;Gjdu7OHhMW3atOjo6Hu+OCJu8tmzZ/v16+fr6zt16lQ5m5fatWvTFmo5duyYaLWKFSv++uuviYmJ&#10;9/wxiezYu3ev+GmKhdaS03A4uD179pQvX17chZYuXSp+Me++yWJG3OSDBw8++OCDfn5+y5cvlxfk&#10;Rfzmch5Ux2fvtujZM2s1ze9Wpoz8JpZo3jzrC3N6U9WqVVnXEZu7u/J8xq0XRDw8rP4eCF/frP87&#10;bVEgBw4cqFWrlsgLsUN//vz57O9UF0us2DHat2+fCAux69OlSxcL95Mc3Pr168WDuOiGYcOGXbp0&#10;KSnzjUQZxC5jXFzc/v37xU6k6A+RF9kvzV3Pnj05x7paROb+8ccf5cqVEz+pOXPmREZGZv9BiCU2&#10;NjZ23bp1zZo1E3fdgQMHyguKuNmzZ5ctWzY4OPjLL7+8evVq9vtSSkpKTEzMmjVrWrRoIVoqzw9F&#10;Z0dbFAn2bovnn89aTfO71awpv4klLGkL4csvs64mNn//rD/n9BkWFWV/3uL8eTlpNU7ZFiIgxFor&#10;9rnd3Nyee+65+fPnHz58WKxSJ06c2L59+6xZsxo1aiTCQqy1+ToshIMTe8N169YVt+vFF19ctGjR&#10;oUOHTp06dfLkyQ0bNoiHdbFOi/IQN9mS80zeItpC7E1afgx1FTlfWwgiIH788cfKlSuLn8Wbb765&#10;cOHCI0eOiNt47NixVatWTZ06VayXAQEBr732muUfr3Bw4pdx3rx5oqjE7Ro6dOjixYvFL+OZM2fE&#10;TV66dOmUKVOCgoJES+X3JosWoS0cn73bYvdu5YmBPLdixbIW3VuTd7zjMnfZ2yL3T3Z98knWNbNv&#10;1v6FNxqVT8rc+t9FR8t5q3HKthDEI9q2bdtat25dqlQpV1dXsb9ev359sVYVL17c09OzYsWKYvc9&#10;zw9KFC3p6ekbN25s165d6dKlXVxcxC0VqSFusvizl5eXuMkDBgw4e/asvLZlaAvVJSYmzpkzJzQ0&#10;VKy14mckWvD+++8XPzLxayj2xatWrTpq1CgL35ZbVKSmpoqiatCggWgIcTPFL2PTpk3LlCkj/uzn&#10;518ppPpbb71l+adzM2Xet4vuW7A1wt5tYaHCv5fz1hlWxfbRR3IyJ71731YzYsvlMyxq2bIl63/n&#10;6SlWSDlvNc7aFpnCwsImTJjQsmXLKlWqiD0nQTx2P/XUU7/88ovlhwssWsLDw8W+YLNmzcTOsbi9&#10;5cuXDwkJ6dGjx88//2z5WaNuef7558Uedp7HG7AGZ22LTEePHhUNIZbbzB9ThQoVxF54r1691q1b&#10;J1ZieSXncvjw4REjRlSvXr1SpUriJovYrVKjbpnX/uoydYu8Rn60bdtW/NPlt0hgY5ppixEjsr5D&#10;+fJ5rNyiiMuWzbp+5mbVX3uj0VyrVtb/a/hwOW9Nzt0WmUwm0/Xr18XOt+CsD9x3EDdZRIa4veIB&#10;3fIDI95tzJgxYsd6zZo1cmxDzt0WmYxGo1gdxY/pxIkTRfezpvki7pmXLl0SN1n8ZJNTUotnLDyp&#10;+nzvRHXq1Kls2bL7b32UDw5JM21xxxk9hgyR83eLj1feyZH9ypmbl5dyiO4CEFkzb578c0769r3t&#10;/xUeLuetSQttgQL7/vvvPTw8Ps/lHH5Wo4W2wNjfT4iFZ8/ZfL8G9NprrwUGBuZ5xlTYl2baQmjU&#10;KOubiK1FC3lozltMJvO4cbcdZOKOzc3NvHatvLLlMr82IEApjLtfI7x69c7zidjqQMu0BXKxY8cO&#10;V1fXV199VY5tiLbQgmOXYsXC8/ysfL+hZ86cOb6+vjNmzJBjOCQttcX167e9WTJzq1zZXL26soWE&#10;3Hbgzsztl1/Mv/5652TVqubBg+X3tET2r/XxMVeqJP+PYqtQ4bZLxVa2rHVffMmGtkAubty4UaxY&#10;sfbt28uxDdEWWmAwGCuN2SrWHn16/l4S2rt3r5ub27B8Hd8INqelthCOHs36PnluBw7Ir1q16h5R&#10;YrkWLe782py2GjWUV2RshbZALkwmU4UKFRo2bGj5qWXVQltoxKCflJdFDpyNkWPLREVFiQeu3r17&#10;yzEcUlFri8Kf4CAszPzoo1nL+T23Dz803/G++hMnlKcrsl/HcomJ5kGDbvvae24ff2yD85NlR1sg&#10;F6ItHnnkkVq1ah0/flxO2QptoREnM14WqTUxf8cJTElJqV69eps2bYroudw0ooi0xaFD5rlzle3Y&#10;MTlTGAaDec8e5a0VTzyRtbTXrKm8wXP+/BwPLCES4d135ZnVCvA5jmvXzD/8YH799duexqhXz/zK&#10;K8r7MGy+ayjQFsiFaItBgwZVrlzZ9qdcoS20474JO/K7/KSmpnbo0KFp06YWnpUQdlFE2gJWQFsg&#10;F6ItZs2aVbp0actPDq4W2kI73v5VeVlk5b8WnT8vk16vf+WVV+rWrWuXg6/AQrSFdtEWyIVoi7Vr&#10;1/r4+Hz22WdyylZoC+2Iik0p9ubmkIk75dgC6enpX3/9ddmyZXnscmS0hXbRFshdeHh4sWLFhtvk&#10;SG7Z0Raa4vX2Fo+3NscnWfpuM6PR+Pfff4vqnT9/vpyC46EttIu2QO5u3rwZEhLSp08fG589i7bQ&#10;lB//PidWoFl/n5PjvJhMppMnT4rq/fLLL8Wf5SwcDG2hXbQFcpeQkNC1a9c2bdrk6wSqhUdbaI1Y&#10;gZpN3i0HFoiIiGjQoEH//v1jY2PlFBwMbaFdtAVyl5aW9tlnn4WEhOzenY/H/cKjLbSm9DvKQbQi&#10;om4/UHLObt68+fLLL7dq1UpEhpyCg6EttIu2QO6MRuM///zj4eGxatUqWz75TFtozeKd4WIR+miN&#10;pS+LpKamTps2LSAgwPYHX4GFaAvtoi2Qp0OHDpUvX/7jjz+25YnpaQutuZmQJhaheu9tszxh16xZ&#10;4+fnt3r1ao2cRbbIoS20i7ZAni5evPjEE088+eSTtnw7J22hNSIp2n+6W6xDV6OT5VRe9uzZU6tW&#10;rQ8//JC2cEy0hXbRFshTYmLiqFGjQkJCIiMj5ZT10RYatGTPVbEOfbXe0pdFLl++3Llz59atWxsM&#10;BjkFR0JbaBdtAUvMnTvXw8PDlkf+pi00KD5JL9YhnxFbLHxZRK/XDx061M/Pj4+KOCbaQrtoC1hi&#10;y5YtISEh7733nhxbH22hTR1n7hdLUVJquhznZc6cOaItFi9eLMdwJLSFdtEWsMTFixebNWv2wAMP&#10;yLH10RbatGLPFbEUvfX9QTnOy86dO8uXL//SSy/JMRwJbaFdtAUsodfre/To4ePjc+XKFTllZbSF&#10;NunTDf4jt1i+GsXExNSrV6969eoJCQlyCg6DttAu2gIW+vTTT729vb///ns5tjLaQrPaf7FPrEZn&#10;r8TLcV569uzp6em5adMmOYbDoC20i7aAhfbs2VOqVKlOnTqlpqbKKWuiLTTrQFi0WI2enrlfjvPy&#10;008/ubm5DR06VI7hMGgL7aItYKGEhISHHnqobNmyR44ckVPWRFtoWbE3N5d8Z6vBsqNWREVFlStX&#10;rmHDhhz829HQFtpFW8By06ZN8/DwmDhxohxbE22hZd2n7hEL0p6TN+Q4L0OGDClduvSvv/4qx3AM&#10;tIV20RawXHh4uHgEb9Wq1bVr1+SU1dAWWhYZkywWpGfmHJLjvOzZs8fX1/eVV15JTrb0mJ6wAdpC&#10;u2gLWM5oNL766qsVK1ZcvXq1nLIa2kLj3N/aXHLE5tQ0iw50ER8f/8gjjzRt2pTzljkU2kK7aAtY&#10;zmQyHThwoHjx4qNGjdLr9XLWOmgLjRv78zGxJm08fF2Oc2UwGBYuXOjn57dkyRJbnq0XuaMttIu2&#10;QL7cvHmzffv27dq1u3TpkpyyDtpC4y5EJok1qc/sA3Kcl/Pnz9eqVWvAgAHx8ZZ+eBXWRltoF22B&#10;fElJSZk6dWrJkiV37dolp6yDttA4g8FYcdSW4m9uTkyx6GWRmJiY/v3716tXj0+LOA7aQrtoC+SL&#10;yWTasmVLiRIlZs6cadWXRWgLTFxxRixLm05EyXGujEbjggULPDw8tm3bJqdgb7SFdtEWyK8LFy60&#10;a9euTZs2Vn3ymbbAuasJYllq+cFOOc7Lrl27atSoMXjwYDmGvdEW2kVbIL9SU1PHjx8vdhDXrFkj&#10;p6yAtoDRZGrwwU7LV6bY2NinnnpK3DPDw8PlFOyKttAu2gL5lfmySEhISOvWrdPTLT0Xdn7RFhDe&#10;/eOUWJmW77SoFcQ98/vvv/fz8xs8eLDRsmN6wqpoC+2iLVAAqamp/fv3d3d3X7lypZxSG20B4VrG&#10;QbQqvrNVjvOSlJTUsmVLX19f2xyZHrmjLbSLtkDB7Nixo1SpUq1atYqNjZVTqqItkKnKhB3F3tyc&#10;mmaQ47wsXLjQzc2tV69eHKPT7mgL7aItUGBdunQpUaLEokWL5FhVtAUyzVhxWixOs1adkeO8JCQk&#10;1KlTp3LlyiJ/5RTshLbQLtoCBbZt27aAgICnn346Li5OTqmHtkCmtHSDWJxqWvxpEZPJNH/+fFG9&#10;7777blpampyFPdAW2kVboMD0en337t2rVKmydu1a1d86R1vglsBRW8T6dC3G0tc44uPjGzVq1KpV&#10;q7Nnz8op2ANtoV20BQpM9MS6devEDuKIESMSExPlrEpoC9yy8eBVsT59+GeYHOdFVO9XX33l5+e3&#10;YMECg8HSN2pAdbSFdtEWKIyYmJhnn322QYMGhw8fVvepC9oCtxgMRrE+1Z+40/LzkJ05c6ZJkyZd&#10;u3a9ft2is53BGmgL7aItUBhip3DNmjUVK1YcPXq0uq9t0xbI7tGPdoklKizC0kPBpqSkfPHFF4GB&#10;gQsXLpRTsDnaQrtoCxSS2C/s27dv2bJl165dK6fUQFsgu79P3BBL1MRl+bg/nDhxokWLFvXq1Tt6&#10;9Kicgm3RFtpFW6CQDAbD5s2bK1Wq9NBDD924cUPOFhptgeziEtPEEuUxfIvBYOlLb3q9fubMmd7e&#10;3t26dUtKSpKzsCHaQrtoCxRecnLyyJEjvby8xowZI6cKjbbAHXrNPiBWqasxKXJsgejo6C5duvj6&#10;+orIkFOwIdpCu2gLqCIsLKxKlSpVq1b9+++/5VTh0Ba4w9qD18QqNXHxcTm2zIEDB3x8fB588MEz&#10;Zyw9+hbUQltoF20BVaSnpy9atMjV1bVPnz4xMTFythBoC9whNc1QaqRyoAs5toxerx8/frzIiylT&#10;pljv1Hq4J9pCu2gLqOXmzZvPPvts+fLlV61aJacKgbbA3Tp9rbwsEn49HwdTMZlM586dCw0Nbdq0&#10;6alTp+QsbIK20C7aAmoRD+J79+6tUKFCnz59Cv+mTtoCd/v3RJRYqDpM3yfHltHr9QsXLvT19X33&#10;3XdTUvLxdg0UEm2hXbQFVJSYmDhu3DhPT8/ly5dbfpije6ItcE8lR231GLFFDiwj7oqRkZEvvvhi&#10;UFAQ5163JdpCu2gLqEg8iIvH7ubNm5csWfLYsWOFyQvaAvfU7SvlZZGdx/J3tE1xV9ywYUOVKlUa&#10;NWokOkPOwspoC+2iLaC6xYsXlylTpkmTJhEREXIq/2gL3NOlyESxVj30xX9ybLGUlJQ33njD09Oz&#10;S5cuqp/+BvdEW2gXbQHVJScn9+vXz93dvXfv3gkJCXI2n2gL5ESsVSXe3pKqz/dJyMS9sXXr1t7e&#10;3uPHj09NTZWzsBraQrtoC1hDfHx848aNS5QoMW3aNL1eL2fzg7ZATsYsOCyWq+V7rshxfhw5cqRS&#10;pUpVq1Zdt24dp0i1NtpCu2gLWMmePXuCg4NDQ0P/+++/ApwilbZATuKT08Vy9czsA3KcH+KuuGzZ&#10;Mk9Pzw4dOoSHhxfyHcfIHW2hXbQFrCQ9PX3evHnFixfv37//zZs35azFaAvkxGgyFctYseITC3Lq&#10;3cTExFGjRom8mD9/PkfTsiraQrtoC1iPSIphw4b5+/sX4EGctkAupq46I1as3/dfk+P8MJlMZ86c&#10;ad++vZ+f39atWwvwpBosRFtoF20Bqzpx4sTjjz8uHsRXrVqVr7ygLZCLixmfFnnk411ynH9btmyp&#10;mWH79u08e2EltIV20Rawtr///ltUgngQF3lh+cdGaAvkwmQyNfxgp1i0EpML8k5hIS0tbcaMGUFB&#10;QaGhoZs2bSIvrIG20C7aAtYmHsS//vrrihUr1qtX76effrLws3+0BXL3+dpzYtFasbcgnxbJlJKS&#10;Mnny5DJlyrRu3Xrv3r28OKI62kK7aAvYgOiJOXPm1K5du2HDhmIf0ZLP/tEWyF1kTLJYtMq+s1WO&#10;CyQxMfGDDz4IDg7u0aPH0aNH+diIumgL7aItYBtpaWnz5s2rWrVq+/btjx07JmdzRlsgT40n7Rbr&#10;Vlr+D6J1i4iJqKioESNGiLx45plnLl68KC+AGmgL7aItYDOxsbEffvhhYGBgr169zpw5I2dzQFsg&#10;T9+uU14W+WJ5oc6cLvLi/Pnz//d//1eiRImXX3756tWr8gIUGm2hXbQFbCkiImLAgAG+vr7PPvvs&#10;oUOH5Oy90BbIU0Ky3vWtzaVGb5PjQhCx2717d29v72HDhl2/nr8ToSEntIV20RawsVOnTr366quu&#10;rq49evTI5dkL2gKWqDVhh8ubm6NiU+S4EA4fPvzII48EBARMnDgxLi5OzqIQaAvtoi1gexEREa+/&#10;/rqXl9enn34qp+5CW8ASf+2KEEvXe7+dlOPCOXjwYKtWrQIDA5csWSKnUAi0hXbRFrC9zFe4a9Wq&#10;NXLkSDl1F9oCFhJLV80JO4xqfMTDaDRu3bpVPCR+8803cgqFQFtoF20Bu4iJiQkNDaUtUHgtJ+4Q&#10;q1dYhDqvYpw4cYK2UAttoV20BeyCtoBa/jsXI1av4b8X6tMit9AWKqIttIu2gF3QFlBLmt4gVq8K&#10;o7Ya1DiwJm2hItpCu2gL2AVtAbWYTKZ+3x4QC9ixSyq8LEJbqIi20C7aAnZBW0BFu05FiwVs+KKj&#10;clwItIWKaAvtoi1gF7QFVJSali4WMM+3NqcbCvuyCG2hItpCuzLbYsmSJZacPgpQiyVtUbVq1SNH&#10;jsgxkKu+PxwRa9iZq5aexD8ntIWKaAvtymyLIUOGrF27du/evWfPnr158ybnGoa1WdIWgYGB77//&#10;vriLHjhw4Pz580lJSZymEjnZeSJKrGE9p+2V44KiLVREW2hX359OKD/719b6+vq6urq2bdv2gw8+&#10;2Lp1a3x8vLwGYAWztimHUxw5aZYc32XlypUlM3h6epYqVapr165fffXVvn37kpOT5TWAbAxGY9CY&#10;bYVfxmgLFdEW2pXZFq5v/jN8+PDOnTs3atRIPI7Xrl172rRpBw8eTE9Pl9cDVJVnWxw/fnxchkGD&#10;BnXs2LF+/fr+/v7NmzefN2/e2bNn5ZWAbF6Yc0jcqQ6cviHHBUJbqIi20K7MtvAaudVkMsXGxm7Y&#10;sGHMmDHiEdzFxUWkxubNm9PS0uRVAfXk2Ra3iHtmVFTUsmXLhg4dKqpXFIaojaNHj/IOIdzh3JV4&#10;cad66JPdclwgtIWKaAvtutUWcmw2i5gQhdG9e/eSJUs+9thjO3bs4NkLqM7ytrglLi5uwYIFbdq0&#10;KV269PPPPy/WAPICd/AeucV7xBZ9esHfMUZbqIi20K672yLT9evXhw0bVrFixU6dOh07dox3d0Jd&#10;BWiLTGFhYYMGDQoKCnrppZciIiLkLJDh7R8Oi/vV0p3hcpx/tIWKaAvtyqktTCZTdHT0xx9/XK5c&#10;uRdffDE2NlZeAKihwG0h7pnh4eFvvPFG6dKl33vvvdTUVHkBYDanZBzo4pEv9slx/tEWKqIttCun&#10;tsiU+exFiRIlJkyYIKcANRS4LTKdP3++c+fOgYGBc+fOlVNABs/hymIWn1jAN4rRFiqiLbQr97YQ&#10;zpw506ZNG/Eg/s8//8gpoNAK2RYGg2HPnj2VK1euWbOmuIvKWcBsnr/pvLhrLdhawJdFaAsV0Rba&#10;lWdbGI3GNWvWeHp6tm3bNikpSc4ChVPIthBEXsycOdPV1XXQoEFyCjCbb8SlirvWY5ML+GkR2kJF&#10;tIV25dkWgl6vf+yxx0qXLv3nn3/KKaBwCt8WgojdWhn2798vp6B5JpPp/nHbxb3rRlyKnMoP2kJF&#10;tIV2WdIWwvbt293c3N566y05BgpHlbYQq8j06dMDAgK+++47OQWYzTM2XhT3rp93FuRjRLSFimgL&#10;7bKwLRISEoKCgjp06BAdHS2ngEJQqy3Onz/v4+MzbNgwvV4vZ6F5V6OTxb2r7Nht4h4ipyxGW6iI&#10;ttAuC9siLS3t2WefbdSoEeelhCpUaQshNja2adOmnTt3vnLlipwCzObWU/eIO1ha/g+iRVuoiLbQ&#10;LgvbwmAwzJkzJzg4ePny5XIKKAS12iI5OXnEiBEtWrQICwuTU4DZ/N0m5WWRuWvz/Rki2kJFtIV2&#10;WdgWRqNx0aJFpUuX/uOPP8SfgUKauTVclbZIS0ubMWNGtWrV9u3bJ781YDTGJaZ5ZRzoQo4tduzY&#10;MdpCLbSFdlnYFoLYL/Ty8nrzzTeXAoU2cNYqVdpCr9fPnj27VKlSkydPlt8ayFBlzD/iPrbwtxVy&#10;bJmZM2fSFmqhLbTL8rY4c+aMJ6AStyY9xB1v9Kez5d2roMSO5j///CO/KZCNxyP/J+5jxZ6ZJscW&#10;K/70lMwVkU2tTf66Wgdt4Ygsb4tr1671BVTSbOAn4o73ze9r5d2rEE6fPi2/KXA73bBNHm+slQOL&#10;VRiy8NaiyKbKJn9XrYO2cESWtwWgosz3ch67mijHgBXcN36HuJudvMipFp0ZbeGIaAvYBW0BG9gf&#10;dkPczfr8eFSO4YxoC0dEW8AuaAvYhribVRi91WjM90G0UFTQFo6ItoBd0BawjX5f/SfuaYfOxsgx&#10;nA5t4YhoC9gFbQHbOHE5QdzThv5yTI7hdGgLR0RbwC5oC9hGmt4g7mlub21OTTPIKTgX2sIR0Raw&#10;C9oCNjP0p+Pizrb3PJ8WcU60hSOiLWAXtAVsZv+ZGHFn6/HlPjmGc6EtHBFtAbugLWAzBoOx8rvb&#10;xP1NjuFcaAtHRFvALmgL2NIbi46J+9thPi3ijGgLR0RbwC5oC9jS8Yux4v5W691tcgwnQls4ItoC&#10;dkFbwMYqvLtd3OXSDUY5hrOgLRwRbQG7oC1gY6MWHhV3uZW7L8sxnAVt4YhoC9gFbQEbi4lPFXe5&#10;ep/slmM4C9rCEdEWsAvaArbnM3yz51ub45PS5BhOgbZwRLQF7IK2gO3NXRMm7nXfrb8gx3AKtIUj&#10;oi1gF7QFbM9oMol7Xcspu00mTovqPGgLR0RbwC5oC9ieSIrao7eKO15kTLKcQtFHWzgi2gJ2QVvA&#10;LpbsvSLueDM28rKI86AtHBFtAbugLWAXN+KUT4vUeXeb0cjLIk6CtnBEtAXsgraAXZhMpsc+2yPu&#10;e5E3U+QUijjawhHRFrAL2gL2snBbuLjvfff3OTlGEUdbOCLaAnZBW8Be4hLTxH0vYMQWOUYRR1s4&#10;ItoCdkFbwI7e+PHI3E2X5ABFHG3hiGgL2AVtAUAVtIUjoi1gF7QFAFXQFo6ItoBd0BYAVEFbOCLa&#10;AnZBWwBQBW3hiGgL2AVtAUAVtIUjoi1gF7QFbE+fcONi+GUDJypzLrSFI6ItYBe0BdSkj+1UL1CX&#10;Jejz73+9Fpd8x/lOp9wnLvJbfzFVjos+ozH90v4Nw9tUEjcspOGze09d0eApXmkLR0RbwC5oC6gp&#10;5XKDjKa4TbHibUf+Jq+Q4fDsl1xLV72cYpBjm0puVa98pbf+kiN1pPZ5qIK8sVKxYT/ukxdqBm3h&#10;iGgL2AVtATVltEW7cUsyRyZjenxMxHPVy4nFtusUBzn+5s3Qcl66Xj/KkSpMie++NuRCZKzRpIg8&#10;ubGsuMFuFdM19tQFbeGIaAvYBW0BNd3eFpmMabEPuroU9yx/NDZdTtmTFdriToY3OilP3xxMoy1g&#10;b7QF7IK2gJru1RZC9NZPdLpi/b/dmzk8+GXHYt5VIv73ksi53cuaNqzr66K8llDuvlp9vlgpL1Ak&#10;islhK8+s+mLYfcH+4s8hdZr8/u8lszn12yHdKgW464q51mnx1NnbT6Z6fO23DerXUr5dMffaDVut&#10;OXw5c37jrMHKZBbXhQejMi/69ZPBNULKK3NupUKbdbuQlUFJYq7v7yfnjn7Bx8NF5xYovyBX43u2&#10;FF91RE9bwN5oC9gFbQE15dAWZtN1sdY26vJB5mjPlNY6j0oXM9vCcFZc9PBzby78fcmSJT/3blpB&#10;5MK3+65nXCYobVHp/sYunlU/+37R799PEUOf8g+++mK7YlUfWfjHH19/METM1O7xYfr/1vGwf+b4&#10;eRRv9tRA8e1+XTineZ2yOv+KYXHK+0bjIo4vWbKgiiiSlm+IS5cs+SsqSflLLH+nm+iM3sM/FlM/&#10;fPmB+IYBDTolGjO+XcZfoGG3Xq6lq3/94y9ff/xebOZ0bgwvt6+t0/kmGGkL2BttAbugLaCmnNrC&#10;bPDV6YIeei5zvb6tLUxxWw6fz/iTwpR0TqzlzZ+79ZqFsrTrfMv9eSAic7z5ixfFhGdI86NX45Wx&#10;Uf9e94Y6Xa1riRnPNBgSe9UtVeHh15LTZRqkRB0O8XVt9sH6zOE9XhNJPetSTNd+1JJbIRB97Bed&#10;zmXq5vCMUcZfwMV/7vazGcO8pUYeKuei82k+QmsfFaEtHBFtAbugLaCmHNvCXFGn82v65D3a4k6m&#10;Cjpd3VbvylHG0v7wgJ/kyGyOvbRBzIxeckiOzeadX7+p03mciEoSf06+dthdp/tw+bHMizIYHm9S&#10;Sef/mhzd1RYRa8aLb3g0NasDTKYUMdNt6LKMkfIXqNn2A0szwWT46v8eE7d1xZFIOaMZtIUjoi1g&#10;F7QF1JTz8xbeOl2VRwZlrtB3tYXpRkTYsl/mfJqhpE5Xu+Xb8pKMpb3Nq8vlyGyOu7xNzHz09xk5&#10;NpsPLByjxMF1pS0ij/0p/nwvL2Re+e62+HtsJ3mV23Xs/3PG5cpfoMlzv2b8OW/hu3/x1OlaDJ52&#10;6zUa7aAtHBFtAbugLaCmHN9vcU2s0K2em5U5ur0t9DNG981YzbMUuC3C/50r/vxgl14Dbvfm139n&#10;Xvnutvi5R6j4kj7yilkWbs38X+SjLfQ3T4bodEF1ul1OcIRPxNgabeGIMtvCfcSWPw9HsbHZbBu4&#10;+CRtAdXk0BYxWyfpdMXf+F2+VJG9LS5v+EQs3u2eH3/minyXpFieC9wWN06vFX/+ZOWJzIvu5c62&#10;2Db5GfElJ3L8vKilbWFIuto+2NXNq8bea7d9aEU7aAtHlNkWbGx22WgLqONebWHSxzZ1c3EtUeNK&#10;qnx/Zfa2+P7xkGJuntnuf8ZKhWgLfXSYl0738Gtzc34bZWxoeS/d09/LkWiNXTPFl49dfVGO72RR&#10;W5jSk957trFOV+LXo9FySntoCwdVd/KeOx7x2dhss8m7IFBIt7eFyaC/ceXc/zVTzrIxfP6BzEkh&#10;e1usHPaoTue68ny0iAF9SuLf370lrlzgthDfY1TXWjpd8F+HL2QcXcKUkhi3bfm3M7fLj5mYzakt&#10;a5fW6R5LSTem61PSDCJ34sp4FPMLbHn06s2MD42a4uJuLPhk9ParaRnXt6AtTIYF7/bQ6dxG/mXp&#10;Z0mcEm0BALCCjLa4g6unz5CZ2+UVMtz2foukY95uxeVVxfrs5f9Cq6BCtIU5LebE/YGeyvf6n2Lu&#10;Xl/vupp5qbB8THd5gU43Z+81MZMY9pu3R8ahu/7HzafK3ih9xtXzbou0awe9Mr/sDmWGy2toA20B&#10;ALCC9Lhujcq53lK+wc9/brr7nQyX/njdq1ydm/IVErMxPfqd55uLq/d97+tkvXHp0MbNen0tLzOn&#10;iPmXvv5Xjszm5BtHxczsHZfk2Gw+u+kbV9fSZ6Kzv8shffVf85S/gKv3qBm/3Ez53//pf1YvGCcu&#10;a/DgG9cS/veG0qQb3340JONLyi5dujpzMkNaBVfXblNze5d9eszJqhlfeaeKY+U1tIG2AAAAaqIt&#10;AACAmmgLAACgJtoCRVTK9m2rHlc8/fu6/+4+xaDJmL7uz3kZV+izfvc5OQsAsD7aAkXPjWOr65bx&#10;ke++zlDzwVezv0HLGHeqaa1geVmGdj2m3PkOLgCAddAWKHp2zx4xePTnYWeUD4wlx10e2raOqIeZ&#10;hzNOhKgw9GxWuVjxUgt2nDCZzSmxV8f0aKbTuXy44YK8HABgTbQFirz4I4tddLpqU/dlDvWXN/kU&#10;09UdsSpzqEhVztRc47GRcggAsCbaAkVe2tlV7jpd4xkHM4e7ZrwiSmJdZOaxbqTmOp1L+UZxd70t&#10;AwCgOtoCRZwp/buhXXQ6953R8mSDn3VvKdrijuP4T23io3MNOZ0kj40DALAe2gJFUsLl46tWrVq5&#10;fOkbL3bSeZd+ZcoKeYHZ9FqHUJ3O846IWPhCdZ0uaE9k5kkBAABWRFugSNoxtbfuf1r3fGPFruPy&#10;ArOx56M1dbpKcvQ//0xsqdOV2n45VY4BAFZDW6BIMx7f9luT4FKiMAb/dDhzprfSFmXveGfFmrHN&#10;dbrSO6/QFgBgdbQFir6UC5X93XW64PSMoBjZ5QGRGne8+DG3eyWdrtLxeN5vAQBWR1vACZjG33+f&#10;6InjGe/m/PXVx8WfT99+qKzXg3W6cg35nAgA2ABtAWfQvW5F0RMXMp6VOPPXRPHnCVtvZFySKaaY&#10;Tle35XjSAgBsgLZAkWP4+tsv45LlJ06F6//95u1STFfmpcx0MKaeC/ZycQlok5wxFFZ90F2nK/7F&#10;1qtyDACwJtoCRU5633bVdN6BdRs2ffDBB5s1aejv7a7T+e+6miQvN5s2f/6yTqcrE1JbXKFJaB0R&#10;HpW7f3T3+cwAANZAW6DoSYwOXzjtk2dCA0VA6NzLDpsw9dCF7K+ACOn7Vv/Q/eHq4nKfeo9Onbsy&#10;hbAAAFuhLQAAgJpoCwAAoCbaAgAAqIm2AAAAaqItAACAmmgLAACgJtoCAACoibYAAABqoi0AAICa&#10;aAsAAKAm2gIAAKiJtgAAAGqiLQAAgJpoCwAAoCbaAgAAqIm2AAAA6jGb/x/UdjlCXeURYQAAAABJ&#10;RU5ErkJgglBLAwQUAAYACAAAACEAWVhtgtwAAAAFAQAADwAAAGRycy9kb3ducmV2LnhtbEyPQUvD&#10;QBCF74L/YRnBm90k0igxm1KKeiqCrSDepsk0Cc3Ohuw2Sf+948ne5vEe732Tr2bbqZEG3zo2EC8i&#10;UMSlq1quDXzt3x6eQfmAXGHnmAxcyMOquL3JMavcxJ807kKtpIR9hgaaEPpMa182ZNEvXE8s3tEN&#10;FoPIodbVgJOU204nUZRqiy3LQoM9bRoqT7uzNfA+4bR+jF/H7em4ufzslx/f25iMub+b1y+gAs3h&#10;Pwx/+IIOhTAd3JkrrzoD8kgwsAQlXpqkCaiDgadIDl3k+pq++AU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BCPPI7iAIAAIgHAAAOAAAAAAAAAAAA&#10;AAAAADoCAABkcnMvZTJvRG9jLnhtbFBLAQItAAoAAAAAAAAAIQBvRFsQsGoAALBqAAAUAAAAAAAA&#10;AAAAAAAAAO4EAABkcnMvbWVkaWEvaW1hZ2UxLnBuZ1BLAQItAAoAAAAAAAAAIQCQPje52lYAANpW&#10;AAAUAAAAAAAAAAAAAAAAANBvAABkcnMvbWVkaWEvaW1hZ2UyLnBuZ1BLAQItABQABgAIAAAAIQBZ&#10;WG2C3AAAAAUBAAAPAAAAAAAAAAAAAAAAANzGAABkcnMvZG93bnJldi54bWxQSwECLQAUAAYACAAA&#10;ACEALmzwAMUAAAClAQAAGQAAAAAAAAAAAAAAAADlxwAAZHJzL19yZWxzL2Uyb0RvYy54bWwucmVs&#10;c1BLBQYAAAAABwAHAL4BAADhy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width:56121;height:29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zkmwgAAANsAAAAPAAAAZHJzL2Rvd25yZXYueG1sRE9Na8JA&#10;EL0X+h+WKXgpdWOgEqKrlIrFQyEYU89DdroJzc6G7NbEf+8WCt7m8T5nvZ1sJy40+NaxgsU8AUFc&#10;O92yUVCd9i8ZCB+QNXaOScGVPGw3jw9rzLUb+UiXMhgRQ9jnqKAJoc+l9HVDFv3c9cSR+3aDxRDh&#10;YKQecIzhtpNpkiylxZZjQ4M9vTdU/5S/VsFuSo2pPp5pV32+4tl/FdmyLpSaPU1vKxCBpnAX/7sP&#10;Os5P4e+XeIDc3AAAAP//AwBQSwECLQAUAAYACAAAACEA2+H2y+4AAACFAQAAEwAAAAAAAAAAAAAA&#10;AAAAAAAAW0NvbnRlbnRfVHlwZXNdLnhtbFBLAQItABQABgAIAAAAIQBa9CxbvwAAABUBAAALAAAA&#10;AAAAAAAAAAAAAB8BAABfcmVscy8ucmVsc1BLAQItABQABgAIAAAAIQDvPzkmwgAAANsAAAAPAAAA&#10;AAAAAAAAAAAAAAcCAABkcnMvZG93bnJldi54bWxQSwUGAAAAAAMAAwC3AAAA9gIAAAAA&#10;">
                  <v:imagedata r:id="rId10" o:title=""/>
                </v:shape>
                <v:shape id="Picture 13" o:spid="_x0000_s1028" type="#_x0000_t75" style="position:absolute;left:857;top:28670;width:41815;height:26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UypwAAAANsAAAAPAAAAZHJzL2Rvd25yZXYueG1sRE/NagIx&#10;EL4LvkOYQm+atRYpW7NSBNt61PYBhmTcXTeZrEnqrm9vCoXe5uP7nfVmdFZcKcTWs4LFvABBrL1p&#10;uVbw/bWbvYCICdmg9UwKbhRhU00nayyNH/hA12OqRQ7hWKKCJqW+lDLqhhzGue+JM3fywWHKMNTS&#10;BBxyuLPyqShW0mHLuaHBnrYN6e744xScb4dB294uP/SC31eX7nkfolfq8WF8ewWRaEz/4j/3p8nz&#10;l/D7Sz5AVncAAAD//wMAUEsBAi0AFAAGAAgAAAAhANvh9svuAAAAhQEAABMAAAAAAAAAAAAAAAAA&#10;AAAAAFtDb250ZW50X1R5cGVzXS54bWxQSwECLQAUAAYACAAAACEAWvQsW78AAAAVAQAACwAAAAAA&#10;AAAAAAAAAAAfAQAAX3JlbHMvLnJlbHNQSwECLQAUAAYACAAAACEAM0FMqcAAAADbAAAADwAAAAAA&#10;AAAAAAAAAAAHAgAAZHJzL2Rvd25yZXYueG1sUEsFBgAAAAADAAMAtwAAAPQCAAAAAA==&#10;">
                  <v:imagedata r:id="rId11" o:title=""/>
                </v:shape>
                <w10:wrap type="square" anchorx="margin"/>
              </v:group>
            </w:pict>
          </mc:Fallback>
        </mc:AlternateContent>
      </w:r>
    </w:p>
    <w:p w14:paraId="702675A5" w14:textId="3E57B33A" w:rsidR="00740DAC" w:rsidRDefault="00740DAC" w:rsidP="00492BBD">
      <w:pPr>
        <w:pStyle w:val="ListParagraph"/>
        <w:jc w:val="center"/>
        <w:rPr>
          <w:lang w:val="es-ES_tradnl"/>
        </w:rPr>
      </w:pPr>
    </w:p>
    <w:p w14:paraId="289F3E01" w14:textId="32A0401C" w:rsidR="008B2A4C" w:rsidRDefault="008B2A4C" w:rsidP="00492BBD">
      <w:pPr>
        <w:pStyle w:val="ListParagraph"/>
        <w:jc w:val="center"/>
        <w:rPr>
          <w:noProof/>
        </w:rPr>
      </w:pPr>
    </w:p>
    <w:p w14:paraId="74792001" w14:textId="77777777" w:rsidR="00492BBD" w:rsidRDefault="00492BBD" w:rsidP="00492BBD">
      <w:pPr>
        <w:pStyle w:val="ListParagraph"/>
        <w:jc w:val="center"/>
        <w:rPr>
          <w:noProof/>
        </w:rPr>
      </w:pPr>
    </w:p>
    <w:p w14:paraId="23446F0B" w14:textId="77777777" w:rsidR="00492BBD" w:rsidRDefault="00492BBD" w:rsidP="00492BBD">
      <w:pPr>
        <w:pStyle w:val="ListParagraph"/>
        <w:jc w:val="center"/>
        <w:rPr>
          <w:noProof/>
        </w:rPr>
      </w:pPr>
    </w:p>
    <w:p w14:paraId="1C58602B" w14:textId="77777777" w:rsidR="00492BBD" w:rsidRDefault="00492BBD" w:rsidP="00492BBD">
      <w:pPr>
        <w:pStyle w:val="ListParagraph"/>
        <w:jc w:val="center"/>
        <w:rPr>
          <w:noProof/>
        </w:rPr>
      </w:pPr>
    </w:p>
    <w:p w14:paraId="6C051C60" w14:textId="77777777" w:rsidR="00492BBD" w:rsidRDefault="00492BBD" w:rsidP="00492BBD">
      <w:pPr>
        <w:pStyle w:val="ListParagraph"/>
        <w:jc w:val="center"/>
        <w:rPr>
          <w:noProof/>
        </w:rPr>
      </w:pPr>
    </w:p>
    <w:p w14:paraId="7E1067D6" w14:textId="77777777" w:rsidR="00492BBD" w:rsidRDefault="00492BBD" w:rsidP="00492BBD">
      <w:pPr>
        <w:pStyle w:val="ListParagraph"/>
        <w:jc w:val="center"/>
        <w:rPr>
          <w:noProof/>
        </w:rPr>
      </w:pPr>
    </w:p>
    <w:p w14:paraId="17F1650B" w14:textId="77777777" w:rsidR="00492BBD" w:rsidRDefault="00492BBD" w:rsidP="00492BBD">
      <w:pPr>
        <w:pStyle w:val="ListParagraph"/>
        <w:jc w:val="center"/>
        <w:rPr>
          <w:noProof/>
        </w:rPr>
      </w:pPr>
    </w:p>
    <w:p w14:paraId="738A08C0" w14:textId="77777777" w:rsidR="00492BBD" w:rsidRDefault="00492BBD" w:rsidP="00492BBD">
      <w:pPr>
        <w:pStyle w:val="ListParagraph"/>
        <w:jc w:val="center"/>
        <w:rPr>
          <w:noProof/>
        </w:rPr>
      </w:pPr>
    </w:p>
    <w:p w14:paraId="423DAE53" w14:textId="77777777" w:rsidR="00492BBD" w:rsidRDefault="00492BBD" w:rsidP="00492BBD">
      <w:pPr>
        <w:pStyle w:val="ListParagraph"/>
        <w:jc w:val="center"/>
        <w:rPr>
          <w:noProof/>
        </w:rPr>
      </w:pPr>
    </w:p>
    <w:p w14:paraId="10D73390" w14:textId="77777777" w:rsidR="00492BBD" w:rsidRDefault="00492BBD" w:rsidP="00492BBD">
      <w:pPr>
        <w:pStyle w:val="ListParagraph"/>
        <w:jc w:val="center"/>
        <w:rPr>
          <w:noProof/>
        </w:rPr>
      </w:pPr>
    </w:p>
    <w:p w14:paraId="3481C4A6" w14:textId="77777777" w:rsidR="00492BBD" w:rsidRDefault="00492BBD" w:rsidP="00492BBD">
      <w:pPr>
        <w:pStyle w:val="ListParagraph"/>
        <w:jc w:val="center"/>
        <w:rPr>
          <w:noProof/>
        </w:rPr>
      </w:pPr>
    </w:p>
    <w:p w14:paraId="550272B9" w14:textId="77777777" w:rsidR="00492BBD" w:rsidRDefault="00492BBD" w:rsidP="00492BBD">
      <w:pPr>
        <w:pStyle w:val="ListParagraph"/>
        <w:jc w:val="center"/>
        <w:rPr>
          <w:noProof/>
        </w:rPr>
      </w:pPr>
    </w:p>
    <w:p w14:paraId="1D8A9ACE" w14:textId="77777777" w:rsidR="00492BBD" w:rsidRDefault="00492BBD" w:rsidP="00492BBD">
      <w:pPr>
        <w:pStyle w:val="ListParagraph"/>
        <w:jc w:val="center"/>
        <w:rPr>
          <w:noProof/>
        </w:rPr>
      </w:pPr>
    </w:p>
    <w:p w14:paraId="5E8DB22E" w14:textId="77777777" w:rsidR="00492BBD" w:rsidRDefault="00492BBD" w:rsidP="00492BBD">
      <w:pPr>
        <w:pStyle w:val="ListParagraph"/>
        <w:jc w:val="center"/>
        <w:rPr>
          <w:noProof/>
        </w:rPr>
      </w:pPr>
    </w:p>
    <w:p w14:paraId="088B6B1F" w14:textId="77777777" w:rsidR="00492BBD" w:rsidRDefault="00492BBD" w:rsidP="00492BBD">
      <w:pPr>
        <w:pStyle w:val="ListParagraph"/>
        <w:jc w:val="center"/>
        <w:rPr>
          <w:noProof/>
        </w:rPr>
      </w:pPr>
    </w:p>
    <w:p w14:paraId="7B4FA717" w14:textId="77777777" w:rsidR="00492BBD" w:rsidRDefault="00492BBD" w:rsidP="00492BBD">
      <w:pPr>
        <w:pStyle w:val="ListParagraph"/>
        <w:jc w:val="center"/>
        <w:rPr>
          <w:noProof/>
        </w:rPr>
      </w:pPr>
    </w:p>
    <w:p w14:paraId="169B2E34" w14:textId="77777777" w:rsidR="00492BBD" w:rsidRDefault="00492BBD" w:rsidP="00492BBD">
      <w:pPr>
        <w:pStyle w:val="ListParagraph"/>
        <w:jc w:val="center"/>
        <w:rPr>
          <w:noProof/>
        </w:rPr>
      </w:pPr>
    </w:p>
    <w:p w14:paraId="20E8167C" w14:textId="695EBDBF" w:rsidR="00492BBD" w:rsidRDefault="00492BBD" w:rsidP="00492BBD">
      <w:pPr>
        <w:pStyle w:val="Caption"/>
        <w:jc w:val="center"/>
        <w:rPr>
          <w:noProof/>
        </w:rPr>
      </w:pPr>
      <w:r>
        <w:t xml:space="preserve">Figura  </w:t>
      </w:r>
      <w:fldSimple w:instr=" SEQ Figura_ \* ARABIC ">
        <w:r w:rsidR="002B42AD">
          <w:rPr>
            <w:noProof/>
          </w:rPr>
          <w:t>1</w:t>
        </w:r>
      </w:fldSimple>
      <w:r>
        <w:t xml:space="preserve"> Planos del</w:t>
      </w:r>
      <w:r w:rsidR="005D194B">
        <w:t xml:space="preserve"> </w:t>
      </w:r>
      <w:r>
        <w:t xml:space="preserve">microsistema propuesto con el orden de posicionamiento a la izquierda. Medidas en </w:t>
      </w:r>
      <w:proofErr w:type="spellStart"/>
      <w:r>
        <w:t>mm.</w:t>
      </w:r>
      <w:proofErr w:type="spellEnd"/>
    </w:p>
    <w:p w14:paraId="23A0566E" w14:textId="77777777" w:rsidR="005B3D69" w:rsidRDefault="008B2A4C" w:rsidP="00CA07D3">
      <w:pPr>
        <w:pStyle w:val="ListParagraph"/>
        <w:rPr>
          <w:lang w:val="es-ES_tradnl"/>
        </w:rPr>
      </w:pPr>
      <w:r>
        <w:rPr>
          <w:lang w:val="es-ES_tradnl"/>
        </w:rPr>
        <w:t>Para la implementación adecuada del anterior diseño se</w:t>
      </w:r>
      <w:r w:rsidR="00622C20">
        <w:rPr>
          <w:lang w:val="es-ES_tradnl"/>
        </w:rPr>
        <w:t xml:space="preserve"> obtuvo una placa de acrílico con </w:t>
      </w:r>
      <w:r w:rsidR="005B3D69">
        <w:rPr>
          <w:lang w:val="es-ES_tradnl"/>
        </w:rPr>
        <w:t>2.</w:t>
      </w:r>
      <w:r w:rsidR="00622C20">
        <w:rPr>
          <w:lang w:val="es-ES_tradnl"/>
        </w:rPr>
        <w:t>5 mm de grosor. Posteriormente el diseño en formato .</w:t>
      </w:r>
      <w:r w:rsidR="005B3D69">
        <w:rPr>
          <w:lang w:val="es-ES_tradnl"/>
        </w:rPr>
        <w:t>PDF</w:t>
      </w:r>
      <w:r w:rsidR="00622C20">
        <w:rPr>
          <w:lang w:val="es-ES_tradnl"/>
        </w:rPr>
        <w:t xml:space="preserve"> fue suministrado a una máquina de corte laser para obtener </w:t>
      </w:r>
      <w:r w:rsidR="005B3D69">
        <w:rPr>
          <w:lang w:val="es-ES_tradnl"/>
        </w:rPr>
        <w:t>cada lamina cortada</w:t>
      </w:r>
      <w:r w:rsidR="00622C20">
        <w:rPr>
          <w:lang w:val="es-ES_tradnl"/>
        </w:rPr>
        <w:t>.</w:t>
      </w:r>
    </w:p>
    <w:p w14:paraId="179C7041" w14:textId="0156406E" w:rsidR="00622C20" w:rsidRDefault="005B3D69" w:rsidP="005D194B">
      <w:pPr>
        <w:pStyle w:val="ListParagraph"/>
        <w:rPr>
          <w:sz w:val="18"/>
          <w:szCs w:val="18"/>
        </w:rPr>
      </w:pPr>
      <w:r>
        <w:rPr>
          <w:lang w:val="es-ES_tradnl"/>
        </w:rPr>
        <w:lastRenderedPageBreak/>
        <w:t>Adicionalmente</w:t>
      </w:r>
      <w:r w:rsidR="00A36E51">
        <w:rPr>
          <w:lang w:val="es-ES_tradnl"/>
        </w:rPr>
        <w:t>,</w:t>
      </w:r>
      <w:r>
        <w:rPr>
          <w:lang w:val="es-ES_tradnl"/>
        </w:rPr>
        <w:t xml:space="preserve"> se cortaron los cuadros de referencia (columnas) del sistema en una </w:t>
      </w:r>
      <w:r w:rsidR="00353639">
        <w:rPr>
          <w:lang w:val="es-ES_tradnl"/>
        </w:rPr>
        <w:t>lámina</w:t>
      </w:r>
      <w:r>
        <w:rPr>
          <w:lang w:val="es-ES_tradnl"/>
        </w:rPr>
        <w:t xml:space="preserve"> de 2 mm de grosor, de tal forma que queden de 2x5x2 </w:t>
      </w:r>
      <w:proofErr w:type="spellStart"/>
      <w:r>
        <w:rPr>
          <w:lang w:val="es-ES_tradnl"/>
        </w:rPr>
        <w:t>mm</w:t>
      </w:r>
      <w:r w:rsidR="00A36E51">
        <w:rPr>
          <w:lang w:val="es-ES_tradnl"/>
        </w:rPr>
        <w:t>.</w:t>
      </w:r>
      <w:proofErr w:type="spellEnd"/>
      <w:r w:rsidR="00A36E51">
        <w:rPr>
          <w:lang w:val="es-ES_tradnl"/>
        </w:rPr>
        <w:t xml:space="preserve"> La longitud o altura</w:t>
      </w:r>
      <w:r w:rsidR="003468D6">
        <w:rPr>
          <w:lang w:val="es-ES_tradnl"/>
        </w:rPr>
        <w:t xml:space="preserve"> pu</w:t>
      </w:r>
      <w:r>
        <w:rPr>
          <w:lang w:val="es-ES_tradnl"/>
        </w:rPr>
        <w:t>ede variar dependiendo del alto de las 2 primeras laminas que se hayan usado.</w:t>
      </w:r>
    </w:p>
    <w:p w14:paraId="17064E1D" w14:textId="67EF7B1C" w:rsidR="005D194B" w:rsidRDefault="005D194B" w:rsidP="005D194B">
      <w:pPr>
        <w:pStyle w:val="ListParagraph"/>
        <w:rPr>
          <w:sz w:val="18"/>
          <w:szCs w:val="18"/>
        </w:rPr>
      </w:pPr>
    </w:p>
    <w:p w14:paraId="7BEC01B3" w14:textId="77777777" w:rsidR="007519A9" w:rsidRDefault="005A039C" w:rsidP="00CA07D3">
      <w:pPr>
        <w:pStyle w:val="ListParagraph"/>
        <w:tabs>
          <w:tab w:val="num" w:pos="720"/>
        </w:tabs>
        <w:rPr>
          <w:b/>
        </w:rPr>
      </w:pPr>
      <w:r>
        <w:rPr>
          <w:b/>
        </w:rPr>
        <w:t>Recuerde</w:t>
      </w:r>
    </w:p>
    <w:p w14:paraId="280A2D3C" w14:textId="72F08576" w:rsidR="00D03706" w:rsidRPr="005A039C" w:rsidRDefault="00FA2D9C" w:rsidP="005A039C">
      <w:pPr>
        <w:pStyle w:val="ListParagraph"/>
      </w:pPr>
      <w:r w:rsidRPr="005A039C">
        <w:rPr>
          <w:lang w:val="es-ES_tradnl"/>
        </w:rPr>
        <w:t xml:space="preserve">El diseño final es la superposición de </w:t>
      </w:r>
      <w:r w:rsidR="004C1CD4">
        <w:rPr>
          <w:lang w:val="es-ES_tradnl"/>
        </w:rPr>
        <w:t xml:space="preserve">las 3 </w:t>
      </w:r>
      <w:r w:rsidRPr="005A039C">
        <w:rPr>
          <w:lang w:val="es-ES_tradnl"/>
        </w:rPr>
        <w:t xml:space="preserve">capas </w:t>
      </w:r>
      <w:r w:rsidR="004C1CD4">
        <w:rPr>
          <w:lang w:val="es-ES_tradnl"/>
        </w:rPr>
        <w:t>fabricadas con el corte laser</w:t>
      </w:r>
      <w:r w:rsidR="005D194B">
        <w:rPr>
          <w:lang w:val="es-ES_tradnl"/>
        </w:rPr>
        <w:t xml:space="preserve"> y dos adicionales que permiten un mejor uso o facilidad de ubicación del microscopio USB enfocando la salida del sistema. </w:t>
      </w:r>
    </w:p>
    <w:p w14:paraId="29761E5B" w14:textId="2A42CB16" w:rsidR="00D03706" w:rsidRPr="005A039C" w:rsidRDefault="00FA2D9C" w:rsidP="005A039C">
      <w:pPr>
        <w:pStyle w:val="ListParagraph"/>
      </w:pPr>
      <w:r w:rsidRPr="005A039C">
        <w:rPr>
          <w:lang w:val="es-ES_tradnl"/>
        </w:rPr>
        <w:t>El</w:t>
      </w:r>
      <w:r w:rsidR="004C1CD4">
        <w:rPr>
          <w:lang w:val="es-ES_tradnl"/>
        </w:rPr>
        <w:t xml:space="preserve"> diseño debe contemplar las dimensiones originales</w:t>
      </w:r>
      <w:r w:rsidR="00C0700D">
        <w:rPr>
          <w:lang w:val="es-ES_tradnl"/>
        </w:rPr>
        <w:t xml:space="preserve">, </w:t>
      </w:r>
      <w:r w:rsidR="004C1CD4">
        <w:rPr>
          <w:lang w:val="es-ES_tradnl"/>
        </w:rPr>
        <w:t xml:space="preserve">cuyo formato </w:t>
      </w:r>
      <w:r w:rsidR="005D194B">
        <w:rPr>
          <w:lang w:val="es-ES_tradnl"/>
        </w:rPr>
        <w:t>está</w:t>
      </w:r>
      <w:r w:rsidR="004C1CD4">
        <w:rPr>
          <w:lang w:val="es-ES_tradnl"/>
        </w:rPr>
        <w:t xml:space="preserve"> en .</w:t>
      </w:r>
      <w:proofErr w:type="spellStart"/>
      <w:r w:rsidR="004C1CD4">
        <w:rPr>
          <w:lang w:val="es-ES_tradnl"/>
        </w:rPr>
        <w:t>dxf</w:t>
      </w:r>
      <w:proofErr w:type="spellEnd"/>
      <w:r w:rsidR="005D194B">
        <w:rPr>
          <w:lang w:val="es-ES_tradnl"/>
        </w:rPr>
        <w:t xml:space="preserve"> o .PDF</w:t>
      </w:r>
      <w:r w:rsidR="004C1CD4">
        <w:rPr>
          <w:lang w:val="es-ES_tradnl"/>
        </w:rPr>
        <w:t>.</w:t>
      </w:r>
    </w:p>
    <w:p w14:paraId="2762AACC" w14:textId="77777777" w:rsidR="005D194B" w:rsidRPr="007519A9" w:rsidRDefault="005D194B" w:rsidP="00CA07D3">
      <w:pPr>
        <w:pStyle w:val="ListParagraph"/>
        <w:tabs>
          <w:tab w:val="num" w:pos="720"/>
        </w:tabs>
      </w:pPr>
    </w:p>
    <w:p w14:paraId="03092689" w14:textId="77777777" w:rsidR="00CA07D3" w:rsidRPr="00CA07D3" w:rsidRDefault="00402C49" w:rsidP="00CA07D3">
      <w:pPr>
        <w:pStyle w:val="ListParagraph"/>
        <w:numPr>
          <w:ilvl w:val="0"/>
          <w:numId w:val="1"/>
        </w:numPr>
        <w:tabs>
          <w:tab w:val="num" w:pos="720"/>
        </w:tabs>
      </w:pPr>
      <w:r>
        <w:rPr>
          <w:b/>
          <w:bCs/>
        </w:rPr>
        <w:t>PASO A PASO</w:t>
      </w:r>
      <w:r w:rsidR="00722072">
        <w:rPr>
          <w:b/>
          <w:bCs/>
        </w:rPr>
        <w:t xml:space="preserve"> </w:t>
      </w:r>
    </w:p>
    <w:p w14:paraId="7B74BF8D" w14:textId="0375EA7F" w:rsidR="003D6890" w:rsidRDefault="00353639" w:rsidP="00423748">
      <w:pPr>
        <w:pStyle w:val="ListParagraph"/>
        <w:numPr>
          <w:ilvl w:val="0"/>
          <w:numId w:val="24"/>
        </w:numPr>
        <w:tabs>
          <w:tab w:val="num" w:pos="720"/>
        </w:tabs>
        <w:rPr>
          <w:noProof/>
        </w:rPr>
      </w:pPr>
      <w:r>
        <w:t xml:space="preserve">Se </w:t>
      </w:r>
      <w:r w:rsidR="000615CD">
        <w:t xml:space="preserve">coloca </w:t>
      </w:r>
      <w:r>
        <w:t>la lámina de base</w:t>
      </w:r>
      <w:r w:rsidR="000615CD">
        <w:t xml:space="preserve">, </w:t>
      </w:r>
      <w:r>
        <w:t xml:space="preserve">marcada como 1 </w:t>
      </w:r>
      <w:r w:rsidR="000615CD">
        <w:t xml:space="preserve">en la Figura 1 </w:t>
      </w:r>
      <w:r>
        <w:t>y se ubican las columnas</w:t>
      </w:r>
      <w:r w:rsidR="000615CD">
        <w:t xml:space="preserve"> en los respectivos cuadros de referencia</w:t>
      </w:r>
      <w:r>
        <w:t xml:space="preserve"> usando las pinzas y rodeando la base de cada cuadro con pegante</w:t>
      </w:r>
      <w:r w:rsidR="000615CD">
        <w:t>. D</w:t>
      </w:r>
      <w:r>
        <w:t>espués</w:t>
      </w:r>
      <w:r w:rsidR="000615CD">
        <w:t>,</w:t>
      </w:r>
      <w:r>
        <w:t xml:space="preserve"> se ubican en ca</w:t>
      </w:r>
      <w:r w:rsidR="000615CD">
        <w:t>d</w:t>
      </w:r>
      <w:r>
        <w:t xml:space="preserve">a orificio (lo más vertical posible), evitando que se pegue a la base de vidrio o a la mesa, y se deja secar en su totalidad. </w:t>
      </w:r>
    </w:p>
    <w:p w14:paraId="7D6E0BD7" w14:textId="59D528E5" w:rsidR="003D6890" w:rsidRDefault="003D6890" w:rsidP="00353639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7CF8ACA5" wp14:editId="6C6450D5">
            <wp:extent cx="4070996" cy="1537970"/>
            <wp:effectExtent l="0" t="0" r="571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3" t="36055" r="18533" b="27324"/>
                    <a:stretch/>
                  </pic:blipFill>
                  <pic:spPr bwMode="auto">
                    <a:xfrm>
                      <a:off x="0" y="0"/>
                      <a:ext cx="4071835" cy="153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EC16A" w14:textId="7E037A58" w:rsidR="00353639" w:rsidRDefault="00353639" w:rsidP="00353639">
      <w:pPr>
        <w:pStyle w:val="Caption"/>
        <w:jc w:val="center"/>
      </w:pPr>
      <w:r>
        <w:t xml:space="preserve">Figura  </w:t>
      </w:r>
      <w:r w:rsidR="004C25C1">
        <w:fldChar w:fldCharType="begin"/>
      </w:r>
      <w:r w:rsidR="004C25C1">
        <w:instrText xml:space="preserve"> SEQ Figura_ \* ARABIC </w:instrText>
      </w:r>
      <w:r w:rsidR="004C25C1">
        <w:fldChar w:fldCharType="separate"/>
      </w:r>
      <w:r w:rsidR="002B42AD">
        <w:rPr>
          <w:noProof/>
        </w:rPr>
        <w:t>2</w:t>
      </w:r>
      <w:r w:rsidR="004C25C1">
        <w:rPr>
          <w:noProof/>
        </w:rPr>
        <w:fldChar w:fldCharType="end"/>
      </w:r>
      <w:r>
        <w:t xml:space="preserve"> Lamina base con los cuadros de referencia ubicados.</w:t>
      </w:r>
    </w:p>
    <w:p w14:paraId="6A4AD0B8" w14:textId="7DDCA083" w:rsidR="005A5DDE" w:rsidRDefault="003F794D" w:rsidP="00AB75E3">
      <w:pPr>
        <w:pStyle w:val="ListParagraph"/>
        <w:numPr>
          <w:ilvl w:val="0"/>
          <w:numId w:val="24"/>
        </w:numPr>
        <w:tabs>
          <w:tab w:val="num" w:pos="720"/>
        </w:tabs>
      </w:pPr>
      <w:r>
        <w:t xml:space="preserve">Una vez </w:t>
      </w:r>
      <w:r w:rsidR="00DA20F6">
        <w:t xml:space="preserve">fijados los </w:t>
      </w:r>
      <w:r w:rsidR="00DC5CB1">
        <w:t>cuadros o columnas</w:t>
      </w:r>
      <w:r w:rsidR="00DA20F6">
        <w:t xml:space="preserve"> en </w:t>
      </w:r>
      <w:r w:rsidR="00DC5CB1">
        <w:t xml:space="preserve">la </w:t>
      </w:r>
      <w:r w:rsidR="005A5DDE">
        <w:t>lámina</w:t>
      </w:r>
      <w:r w:rsidR="00DC5CB1">
        <w:t xml:space="preserve"> base</w:t>
      </w:r>
      <w:r w:rsidR="00DA20F6">
        <w:t xml:space="preserve"> se procede a </w:t>
      </w:r>
      <w:r w:rsidR="005A5DDE">
        <w:t xml:space="preserve">agregar la parte aislada del segundo nivel. </w:t>
      </w:r>
      <w:r w:rsidR="00564616">
        <w:t>Alrededor</w:t>
      </w:r>
      <w:r w:rsidR="009A18BB">
        <w:t xml:space="preserve"> de los 3 cuadros correspondientes </w:t>
      </w:r>
      <w:r w:rsidR="009A18BB">
        <w:lastRenderedPageBreak/>
        <w:t>se agrega</w:t>
      </w:r>
      <w:r w:rsidR="005A3DAC">
        <w:t xml:space="preserve"> el metacrilato de manera homogénea, usando una jeringa</w:t>
      </w:r>
      <w:r w:rsidR="009A18BB">
        <w:t>, y se encaja la sección en los cuadros correspondientes, lo más rápido posible. Una vez se ha ubicado, se hace presión manual y se deja 5 min con el peso encima.</w:t>
      </w:r>
      <w:r w:rsidR="00ED6050">
        <w:t xml:space="preserve"> Recuerde que el metacrilato se empieza a evaporar rápidamente en cuanto reacciona con el </w:t>
      </w:r>
      <w:r w:rsidR="005A3DAC">
        <w:t>oxígeno</w:t>
      </w:r>
      <w:r w:rsidR="00ED6050">
        <w:t>.</w:t>
      </w:r>
    </w:p>
    <w:p w14:paraId="69F13BB6" w14:textId="77777777" w:rsidR="00704780" w:rsidRDefault="00704780" w:rsidP="009A18BB">
      <w:pPr>
        <w:pStyle w:val="ListParagraph"/>
        <w:ind w:left="1080"/>
        <w:rPr>
          <w:noProof/>
        </w:rPr>
      </w:pPr>
    </w:p>
    <w:p w14:paraId="4569BB0F" w14:textId="1DABFC0D" w:rsidR="009A18BB" w:rsidRDefault="00704780" w:rsidP="00704780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04A0CF49" wp14:editId="071115C9">
            <wp:extent cx="1851308" cy="2533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29" t="18974" r="24577" b="14866"/>
                    <a:stretch/>
                  </pic:blipFill>
                  <pic:spPr bwMode="auto">
                    <a:xfrm>
                      <a:off x="0" y="0"/>
                      <a:ext cx="1854543" cy="253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51982" w14:textId="7FC38833" w:rsidR="00704780" w:rsidRDefault="00704780" w:rsidP="00704780">
      <w:pPr>
        <w:pStyle w:val="Caption"/>
        <w:jc w:val="center"/>
      </w:pPr>
      <w:r>
        <w:t xml:space="preserve">Figura  </w:t>
      </w:r>
      <w:fldSimple w:instr=" SEQ Figura_ \* ARABIC ">
        <w:r w:rsidR="002B42AD">
          <w:rPr>
            <w:noProof/>
          </w:rPr>
          <w:t>3</w:t>
        </w:r>
      </w:fldSimple>
      <w:r>
        <w:t xml:space="preserve"> Vista frontal del peso ubicado sobre la sección aislada del segundo nivel.</w:t>
      </w:r>
    </w:p>
    <w:p w14:paraId="2255EF96" w14:textId="25E889A5" w:rsidR="00704780" w:rsidRDefault="00704780" w:rsidP="00704780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3508FFA0" wp14:editId="6FF6ED4A">
            <wp:extent cx="4333875" cy="20052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44" b="40249"/>
                    <a:stretch/>
                  </pic:blipFill>
                  <pic:spPr bwMode="auto">
                    <a:xfrm>
                      <a:off x="0" y="0"/>
                      <a:ext cx="4336986" cy="200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F2AEA" w14:textId="2C95442E" w:rsidR="00704780" w:rsidRDefault="00704780" w:rsidP="00704780">
      <w:pPr>
        <w:pStyle w:val="Caption"/>
        <w:jc w:val="center"/>
      </w:pPr>
      <w:r>
        <w:t xml:space="preserve">Figura  </w:t>
      </w:r>
      <w:fldSimple w:instr=" SEQ Figura_ \* ARABIC ">
        <w:r w:rsidR="002B42AD">
          <w:rPr>
            <w:noProof/>
          </w:rPr>
          <w:t>4</w:t>
        </w:r>
      </w:fldSimple>
      <w:r>
        <w:t xml:space="preserve"> Vista lateral del peso ubicado sobre la sección aislada del segundo nivel.</w:t>
      </w:r>
    </w:p>
    <w:p w14:paraId="37A3917D" w14:textId="77777777" w:rsidR="00704780" w:rsidRDefault="00704780" w:rsidP="00704780">
      <w:pPr>
        <w:pStyle w:val="ListParagraph"/>
        <w:ind w:left="1080"/>
        <w:jc w:val="center"/>
        <w:rPr>
          <w:noProof/>
        </w:rPr>
      </w:pPr>
    </w:p>
    <w:p w14:paraId="1FE5DEC0" w14:textId="5861B682" w:rsidR="00704780" w:rsidRDefault="00704780" w:rsidP="00704780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18ECEC62" wp14:editId="72378E79">
            <wp:extent cx="1661089" cy="3796277"/>
            <wp:effectExtent l="0" t="952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99" t="5335" r="21202" b="7435"/>
                    <a:stretch/>
                  </pic:blipFill>
                  <pic:spPr bwMode="auto">
                    <a:xfrm rot="16200000">
                      <a:off x="0" y="0"/>
                      <a:ext cx="1661555" cy="3797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E2055" w14:textId="102A7C14" w:rsidR="009A18BB" w:rsidRDefault="009A18BB" w:rsidP="00704780">
      <w:pPr>
        <w:pStyle w:val="Caption"/>
        <w:jc w:val="center"/>
      </w:pPr>
      <w:r>
        <w:t xml:space="preserve">Figura  </w:t>
      </w:r>
      <w:r w:rsidR="004C25C1">
        <w:fldChar w:fldCharType="begin"/>
      </w:r>
      <w:r w:rsidR="004C25C1">
        <w:instrText xml:space="preserve"> SEQ Figura_ \* ARABIC </w:instrText>
      </w:r>
      <w:r w:rsidR="004C25C1">
        <w:fldChar w:fldCharType="separate"/>
      </w:r>
      <w:r w:rsidR="002B42AD">
        <w:rPr>
          <w:noProof/>
        </w:rPr>
        <w:t>5</w:t>
      </w:r>
      <w:r w:rsidR="004C25C1">
        <w:rPr>
          <w:noProof/>
        </w:rPr>
        <w:fldChar w:fldCharType="end"/>
      </w:r>
      <w:r>
        <w:t xml:space="preserve"> </w:t>
      </w:r>
      <w:r w:rsidR="00704780">
        <w:t>sección</w:t>
      </w:r>
      <w:r>
        <w:t xml:space="preserve"> aislada del segundo nivel ubicada en el sistema.</w:t>
      </w:r>
    </w:p>
    <w:p w14:paraId="3B593E8C" w14:textId="404FD61F" w:rsidR="00AB75E3" w:rsidRDefault="00ED6050" w:rsidP="00AB75E3">
      <w:pPr>
        <w:pStyle w:val="ListParagraph"/>
        <w:numPr>
          <w:ilvl w:val="0"/>
          <w:numId w:val="24"/>
        </w:numPr>
        <w:tabs>
          <w:tab w:val="num" w:pos="720"/>
        </w:tabs>
      </w:pPr>
      <w:r>
        <w:t xml:space="preserve">Una vez se haya fijado la sección aislada, se toma el resto del segundo nivel y se rompe la unión del extremo final del canal con las pinzas. Posteriormente, </w:t>
      </w:r>
      <w:r w:rsidR="009B03A9">
        <w:t xml:space="preserve">se </w:t>
      </w:r>
      <w:r>
        <w:t xml:space="preserve">agrega metacrilato lo más uniformemente posible en el resto de la </w:t>
      </w:r>
      <w:r w:rsidR="00564616">
        <w:t>lámina</w:t>
      </w:r>
      <w:r>
        <w:t xml:space="preserve"> base y se encaja</w:t>
      </w:r>
      <w:r w:rsidR="009B03A9">
        <w:t xml:space="preserve"> la lámina externa del segundo nivel</w:t>
      </w:r>
      <w:r>
        <w:t>, usando los cuadros de referencia</w:t>
      </w:r>
      <w:r w:rsidR="009B03A9">
        <w:t>, N</w:t>
      </w:r>
      <w:r w:rsidR="0041410B">
        <w:t>uevamente se hace presión manual, se ubica el peso y se deja aprox. 5 min</w:t>
      </w:r>
      <w:r>
        <w:t>.</w:t>
      </w:r>
    </w:p>
    <w:p w14:paraId="746EDF52" w14:textId="7299CFB8" w:rsidR="0041410B" w:rsidRDefault="0041410B" w:rsidP="0041410B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66047AE0" wp14:editId="7C12A6E6">
            <wp:extent cx="4491037" cy="2562225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17" r="6060" b="39002"/>
                    <a:stretch/>
                  </pic:blipFill>
                  <pic:spPr bwMode="auto">
                    <a:xfrm>
                      <a:off x="0" y="0"/>
                      <a:ext cx="4491037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1CBBF" w14:textId="3F1905CB" w:rsidR="0041410B" w:rsidRDefault="0041410B" w:rsidP="0041410B">
      <w:pPr>
        <w:pStyle w:val="Caption"/>
        <w:jc w:val="center"/>
      </w:pPr>
      <w:r>
        <w:t xml:space="preserve">Figura  </w:t>
      </w:r>
      <w:r w:rsidR="004C25C1">
        <w:fldChar w:fldCharType="begin"/>
      </w:r>
      <w:r w:rsidR="004C25C1">
        <w:instrText xml:space="preserve"> SEQ Figura_ \* ARABIC </w:instrText>
      </w:r>
      <w:r w:rsidR="004C25C1">
        <w:fldChar w:fldCharType="separate"/>
      </w:r>
      <w:r w:rsidR="002B42AD">
        <w:rPr>
          <w:noProof/>
        </w:rPr>
        <w:t>6</w:t>
      </w:r>
      <w:r w:rsidR="004C25C1">
        <w:rPr>
          <w:noProof/>
        </w:rPr>
        <w:fldChar w:fldCharType="end"/>
      </w:r>
      <w:r>
        <w:t xml:space="preserve"> Adición del metacrilato usando la jeringa.</w:t>
      </w:r>
    </w:p>
    <w:p w14:paraId="60D4378C" w14:textId="77777777" w:rsidR="0041410B" w:rsidRDefault="0041410B" w:rsidP="0041410B">
      <w:pPr>
        <w:rPr>
          <w:noProof/>
        </w:rPr>
      </w:pPr>
    </w:p>
    <w:p w14:paraId="033C333B" w14:textId="7F50FBAE" w:rsidR="0041410B" w:rsidRDefault="0041410B" w:rsidP="0041410B">
      <w:pPr>
        <w:jc w:val="center"/>
      </w:pPr>
      <w:r>
        <w:rPr>
          <w:noProof/>
        </w:rPr>
        <w:lastRenderedPageBreak/>
        <w:drawing>
          <wp:inline distT="0" distB="0" distL="0" distR="0" wp14:anchorId="0B695834" wp14:editId="02AA3CDA">
            <wp:extent cx="3324225" cy="1632736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74" b="40136"/>
                    <a:stretch/>
                  </pic:blipFill>
                  <pic:spPr bwMode="auto">
                    <a:xfrm>
                      <a:off x="0" y="0"/>
                      <a:ext cx="3325430" cy="163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1541C" w14:textId="1ACBE2F2" w:rsidR="0041410B" w:rsidRPr="0041410B" w:rsidRDefault="0041410B" w:rsidP="0041410B">
      <w:pPr>
        <w:pStyle w:val="Caption"/>
        <w:jc w:val="center"/>
      </w:pPr>
      <w:r>
        <w:t xml:space="preserve">Figura  </w:t>
      </w:r>
      <w:r w:rsidR="004C25C1">
        <w:fldChar w:fldCharType="begin"/>
      </w:r>
      <w:r w:rsidR="004C25C1">
        <w:instrText xml:space="preserve"> SEQ Figura_ \* ARABIC </w:instrText>
      </w:r>
      <w:r w:rsidR="004C25C1">
        <w:fldChar w:fldCharType="separate"/>
      </w:r>
      <w:r w:rsidR="002B42AD">
        <w:rPr>
          <w:noProof/>
        </w:rPr>
        <w:t>7</w:t>
      </w:r>
      <w:r w:rsidR="004C25C1">
        <w:rPr>
          <w:noProof/>
        </w:rPr>
        <w:fldChar w:fldCharType="end"/>
      </w:r>
      <w:r>
        <w:t xml:space="preserve"> Peso ubicado sobre el segundo nivel.</w:t>
      </w:r>
    </w:p>
    <w:p w14:paraId="02134305" w14:textId="32CD8DDF" w:rsidR="002F1DC1" w:rsidRDefault="002F1DC1" w:rsidP="004B2995">
      <w:pPr>
        <w:pStyle w:val="ListParagraph"/>
        <w:numPr>
          <w:ilvl w:val="0"/>
          <w:numId w:val="24"/>
        </w:numPr>
        <w:tabs>
          <w:tab w:val="num" w:pos="720"/>
        </w:tabs>
      </w:pPr>
      <w:r>
        <w:t>Se ubica uno de los conectores metálicos a la salida del canal, por el lado más largo hacia adentro; a este se le agrega suficiente pegante, se encaja y se hace presión usando las pinzas</w:t>
      </w:r>
      <w:r w:rsidR="009B03A9">
        <w:t>. D</w:t>
      </w:r>
      <w:r>
        <w:t xml:space="preserve">ejar secar por completo. </w:t>
      </w:r>
    </w:p>
    <w:p w14:paraId="0236F3FE" w14:textId="0B508904" w:rsidR="002F1DC1" w:rsidRDefault="002F1DC1" w:rsidP="002F1DC1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54C09585" wp14:editId="184E34E9">
            <wp:extent cx="2514600" cy="3009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71" t="-486" r="18374" b="23749"/>
                    <a:stretch/>
                  </pic:blipFill>
                  <pic:spPr bwMode="auto">
                    <a:xfrm>
                      <a:off x="0" y="0"/>
                      <a:ext cx="2515701" cy="301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D3653" w14:textId="02867BA1" w:rsidR="002F1DC1" w:rsidRDefault="002F1DC1" w:rsidP="002F1DC1">
      <w:pPr>
        <w:pStyle w:val="Caption"/>
        <w:jc w:val="center"/>
      </w:pPr>
      <w:r>
        <w:t xml:space="preserve">Figura  </w:t>
      </w:r>
      <w:r w:rsidR="004C25C1">
        <w:fldChar w:fldCharType="begin"/>
      </w:r>
      <w:r w:rsidR="004C25C1">
        <w:instrText xml:space="preserve"> SEQ Figura_ \* ARABIC </w:instrText>
      </w:r>
      <w:r w:rsidR="004C25C1">
        <w:fldChar w:fldCharType="separate"/>
      </w:r>
      <w:r w:rsidR="002B42AD">
        <w:rPr>
          <w:noProof/>
        </w:rPr>
        <w:t>8</w:t>
      </w:r>
      <w:r w:rsidR="004C25C1">
        <w:rPr>
          <w:noProof/>
        </w:rPr>
        <w:fldChar w:fldCharType="end"/>
      </w:r>
      <w:r>
        <w:t xml:space="preserve"> Ubicación del conector de salida del sistema.</w:t>
      </w:r>
    </w:p>
    <w:p w14:paraId="12BF8CF8" w14:textId="598FB6A5" w:rsidR="002E7F7A" w:rsidRDefault="002E7F7A" w:rsidP="002E7F7A">
      <w:pPr>
        <w:pStyle w:val="ListParagraph"/>
        <w:ind w:left="1080"/>
      </w:pPr>
    </w:p>
    <w:p w14:paraId="29ABB3B2" w14:textId="5C81556A" w:rsidR="002E7F7A" w:rsidRDefault="002E7F7A" w:rsidP="002E7F7A">
      <w:pPr>
        <w:pStyle w:val="ListParagraph"/>
        <w:ind w:left="1080"/>
      </w:pPr>
    </w:p>
    <w:p w14:paraId="46F73F08" w14:textId="382ECE05" w:rsidR="002E7F7A" w:rsidRDefault="002E7F7A" w:rsidP="004B2995">
      <w:pPr>
        <w:pStyle w:val="ListParagraph"/>
        <w:numPr>
          <w:ilvl w:val="0"/>
          <w:numId w:val="24"/>
        </w:numPr>
        <w:tabs>
          <w:tab w:val="num" w:pos="720"/>
        </w:tabs>
      </w:pPr>
      <w:r>
        <w:lastRenderedPageBreak/>
        <w:t xml:space="preserve">Una vez este seco el pegante que fija el conector de salida se procede a unir el tercer nivel del sistema. Debe agregarse suficiente metacrilato, pero no en exceso, para que se pueda fijar la lámina correspondiente a este nivel sin generar un taponamiento de la </w:t>
      </w:r>
      <w:r w:rsidR="0004106D">
        <w:t>sección</w:t>
      </w:r>
      <w:r>
        <w:t xml:space="preserve"> de generación capsular</w:t>
      </w:r>
      <w:r w:rsidR="0004106D">
        <w:t>. N</w:t>
      </w:r>
      <w:r>
        <w:t xml:space="preserve">uevamente se hace presión manual, se ubica el peso y se deja aprox. 5 min. Tener en cuenta que un taponamiento en esta zona podría inutilizar el sistema. </w:t>
      </w:r>
    </w:p>
    <w:p w14:paraId="4705ABB0" w14:textId="355F18EB" w:rsidR="002E7F7A" w:rsidRDefault="002E7F7A" w:rsidP="0070101B">
      <w:pPr>
        <w:pStyle w:val="ListParagraph"/>
        <w:tabs>
          <w:tab w:val="num" w:pos="720"/>
        </w:tabs>
        <w:ind w:left="1080"/>
        <w:jc w:val="center"/>
      </w:pPr>
      <w:r>
        <w:rPr>
          <w:noProof/>
        </w:rPr>
        <w:drawing>
          <wp:inline distT="0" distB="0" distL="0" distR="0" wp14:anchorId="378FEE9D" wp14:editId="2D1C6518">
            <wp:extent cx="5086350" cy="19996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6" t="18934" r="3475" b="33443"/>
                    <a:stretch/>
                  </pic:blipFill>
                  <pic:spPr bwMode="auto">
                    <a:xfrm>
                      <a:off x="0" y="0"/>
                      <a:ext cx="5088441" cy="2000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0FCF8" w14:textId="7253F2AA" w:rsidR="002F1DC1" w:rsidRDefault="0070101B" w:rsidP="0070101B">
      <w:pPr>
        <w:pStyle w:val="Caption"/>
        <w:jc w:val="center"/>
      </w:pPr>
      <w:r>
        <w:t xml:space="preserve">Figura  </w:t>
      </w:r>
      <w:r w:rsidR="004C25C1">
        <w:fldChar w:fldCharType="begin"/>
      </w:r>
      <w:r w:rsidR="004C25C1">
        <w:instrText xml:space="preserve"> SEQ Figura_ \* ARABIC </w:instrText>
      </w:r>
      <w:r w:rsidR="004C25C1">
        <w:fldChar w:fldCharType="separate"/>
      </w:r>
      <w:r w:rsidR="002B42AD">
        <w:rPr>
          <w:noProof/>
        </w:rPr>
        <w:t>9</w:t>
      </w:r>
      <w:r w:rsidR="004C25C1">
        <w:rPr>
          <w:noProof/>
        </w:rPr>
        <w:fldChar w:fldCharType="end"/>
      </w:r>
      <w:r>
        <w:t xml:space="preserve"> Microsistema ensamblado hasta el tercer nivel.</w:t>
      </w:r>
    </w:p>
    <w:p w14:paraId="69E1AA57" w14:textId="724AFC30" w:rsidR="006D2BEE" w:rsidRDefault="006D2BEE" w:rsidP="003A4DC5">
      <w:pPr>
        <w:pStyle w:val="ListParagraph"/>
        <w:numPr>
          <w:ilvl w:val="0"/>
          <w:numId w:val="24"/>
        </w:numPr>
        <w:tabs>
          <w:tab w:val="num" w:pos="720"/>
        </w:tabs>
      </w:pPr>
      <w:r>
        <w:t xml:space="preserve">Se </w:t>
      </w:r>
      <w:r w:rsidR="00197C7C">
        <w:t xml:space="preserve">debe </w:t>
      </w:r>
      <w:r>
        <w:t>hace</w:t>
      </w:r>
      <w:r w:rsidR="00197C7C">
        <w:t>r</w:t>
      </w:r>
      <w:r>
        <w:t xml:space="preserve"> una revisión de fugas del sistema</w:t>
      </w:r>
      <w:r w:rsidR="00197C7C">
        <w:t>. P</w:t>
      </w:r>
      <w:r>
        <w:t>ara esto se usa una jeringa con una solución de agua tinturada</w:t>
      </w:r>
      <w:r w:rsidR="00DB3EC2">
        <w:t xml:space="preserve">. La jeringa se ubica en cada una de las entradas del sistema (tapando la otra) y se </w:t>
      </w:r>
      <w:r>
        <w:t xml:space="preserve">inyecta </w:t>
      </w:r>
      <w:r w:rsidR="00DB3EC2">
        <w:t xml:space="preserve">manualmente </w:t>
      </w:r>
      <w:r>
        <w:t>la solución con tinte</w:t>
      </w:r>
      <w:r w:rsidR="00783ACC">
        <w:t>. Posteriormente</w:t>
      </w:r>
      <w:r w:rsidR="00DB3EC2">
        <w:t xml:space="preserve">, </w:t>
      </w:r>
      <w:r w:rsidR="00197C7C">
        <w:t>s</w:t>
      </w:r>
      <w:r>
        <w:t xml:space="preserve">e </w:t>
      </w:r>
      <w:r w:rsidR="00197C7C">
        <w:t>revisa</w:t>
      </w:r>
      <w:r>
        <w:t xml:space="preserve"> si </w:t>
      </w:r>
      <w:r w:rsidR="00DB3EC2">
        <w:t>el agua</w:t>
      </w:r>
      <w:r w:rsidR="002B42AD">
        <w:t xml:space="preserve"> colorada</w:t>
      </w:r>
      <w:r w:rsidR="00DB3EC2">
        <w:t xml:space="preserve"> penetra entre las láminas o se sale por el lado del sistema. En caso de identificar fugas, se procede a curar el sistema, para lo cual se usa la jeringa con la que se añadió previamente el metacrilato y se inyecta el reactivo lentamente por las zonas </w:t>
      </w:r>
      <w:r w:rsidR="002B42AD">
        <w:t>d</w:t>
      </w:r>
      <w:r w:rsidR="00DB3EC2">
        <w:t>onde se identificaron las fugas. Por otro lado, si se presenta taponami</w:t>
      </w:r>
      <w:r>
        <w:t>ento</w:t>
      </w:r>
      <w:r w:rsidR="00197C7C">
        <w:t xml:space="preserve"> del canal</w:t>
      </w:r>
      <w:r w:rsidR="00DB3EC2">
        <w:t xml:space="preserve"> se recomienda inyectar un chorro a alta presión de agua para intentar recuperarlo</w:t>
      </w:r>
      <w:r w:rsidR="00F94CD9">
        <w:t>.</w:t>
      </w:r>
    </w:p>
    <w:p w14:paraId="6EBDD85C" w14:textId="0422411B" w:rsidR="00783ACC" w:rsidRDefault="00783ACC" w:rsidP="00783ACC">
      <w:pPr>
        <w:pStyle w:val="ListParagraph"/>
        <w:ind w:left="1080"/>
      </w:pPr>
    </w:p>
    <w:p w14:paraId="09EA02F3" w14:textId="77777777" w:rsidR="00783ACC" w:rsidRDefault="00783ACC" w:rsidP="00783ACC">
      <w:pPr>
        <w:pStyle w:val="ListParagraph"/>
        <w:ind w:left="1080"/>
        <w:jc w:val="center"/>
      </w:pPr>
      <w:r>
        <w:rPr>
          <w:noProof/>
        </w:rPr>
        <w:lastRenderedPageBreak/>
        <w:drawing>
          <wp:inline distT="0" distB="0" distL="0" distR="0" wp14:anchorId="7C45EE17" wp14:editId="21CBD30E">
            <wp:extent cx="1595623" cy="3302132"/>
            <wp:effectExtent l="3810" t="0" r="889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27" t="4018" r="14908" b="9922"/>
                    <a:stretch/>
                  </pic:blipFill>
                  <pic:spPr bwMode="auto">
                    <a:xfrm rot="16200000">
                      <a:off x="0" y="0"/>
                      <a:ext cx="1602954" cy="331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FDD38" w14:textId="4233D69D" w:rsidR="00783ACC" w:rsidRDefault="00783ACC" w:rsidP="00783ACC">
      <w:pPr>
        <w:pStyle w:val="Caption"/>
        <w:jc w:val="center"/>
      </w:pPr>
      <w:r>
        <w:t xml:space="preserve">Figura  </w:t>
      </w:r>
      <w:r w:rsidR="004C25C1">
        <w:fldChar w:fldCharType="begin"/>
      </w:r>
      <w:r w:rsidR="004C25C1">
        <w:instrText xml:space="preserve"> SEQ Figura_ \* ARABIC </w:instrText>
      </w:r>
      <w:r w:rsidR="004C25C1">
        <w:fldChar w:fldCharType="separate"/>
      </w:r>
      <w:r w:rsidR="002B42AD">
        <w:rPr>
          <w:noProof/>
        </w:rPr>
        <w:t>10</w:t>
      </w:r>
      <w:r w:rsidR="004C25C1">
        <w:rPr>
          <w:noProof/>
        </w:rPr>
        <w:fldChar w:fldCharType="end"/>
      </w:r>
      <w:r>
        <w:t xml:space="preserve"> Evaluación de fugas del sistema, vista lateral.</w:t>
      </w:r>
    </w:p>
    <w:p w14:paraId="5156AF58" w14:textId="77777777" w:rsidR="00783ACC" w:rsidRDefault="00783ACC" w:rsidP="00783ACC">
      <w:pPr>
        <w:jc w:val="center"/>
        <w:rPr>
          <w:noProof/>
        </w:rPr>
      </w:pPr>
    </w:p>
    <w:p w14:paraId="0591A282" w14:textId="77777777" w:rsidR="00783ACC" w:rsidRDefault="00783ACC" w:rsidP="00783ACC">
      <w:pPr>
        <w:jc w:val="center"/>
      </w:pPr>
      <w:r>
        <w:rPr>
          <w:noProof/>
        </w:rPr>
        <w:drawing>
          <wp:inline distT="0" distB="0" distL="0" distR="0" wp14:anchorId="236C8CBD" wp14:editId="16600189">
            <wp:extent cx="1381941" cy="3369023"/>
            <wp:effectExtent l="0" t="2858" r="6033" b="6032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73" t="5141" r="36988" b="18157"/>
                    <a:stretch/>
                  </pic:blipFill>
                  <pic:spPr bwMode="auto">
                    <a:xfrm rot="16200000">
                      <a:off x="0" y="0"/>
                      <a:ext cx="1386864" cy="338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3F90B" w14:textId="2E6FE3C8" w:rsidR="00783ACC" w:rsidRPr="00F94CD9" w:rsidRDefault="00783ACC" w:rsidP="00783ACC">
      <w:pPr>
        <w:pStyle w:val="Caption"/>
        <w:jc w:val="center"/>
      </w:pPr>
      <w:r>
        <w:t xml:space="preserve">Figura  </w:t>
      </w:r>
      <w:r w:rsidR="004C25C1">
        <w:fldChar w:fldCharType="begin"/>
      </w:r>
      <w:r w:rsidR="004C25C1">
        <w:instrText xml:space="preserve"> SEQ Figura_ \* ARABIC </w:instrText>
      </w:r>
      <w:r w:rsidR="004C25C1">
        <w:fldChar w:fldCharType="separate"/>
      </w:r>
      <w:r w:rsidR="002B42AD">
        <w:rPr>
          <w:noProof/>
        </w:rPr>
        <w:t>11</w:t>
      </w:r>
      <w:r w:rsidR="004C25C1">
        <w:rPr>
          <w:noProof/>
        </w:rPr>
        <w:fldChar w:fldCharType="end"/>
      </w:r>
      <w:r>
        <w:t xml:space="preserve"> </w:t>
      </w:r>
      <w:r w:rsidRPr="00B50D94">
        <w:t xml:space="preserve">Evaluación de fugas del sistema, vista </w:t>
      </w:r>
      <w:r>
        <w:t>superior.</w:t>
      </w:r>
    </w:p>
    <w:p w14:paraId="1DB35FAD" w14:textId="294F2157" w:rsidR="00F94CD9" w:rsidRDefault="00783ACC" w:rsidP="00783ACC">
      <w:pPr>
        <w:pStyle w:val="ListParagraph"/>
        <w:numPr>
          <w:ilvl w:val="0"/>
          <w:numId w:val="24"/>
        </w:numPr>
        <w:tabs>
          <w:tab w:val="num" w:pos="720"/>
        </w:tabs>
      </w:pPr>
      <w:r>
        <w:t>Una vez se confirma que no hay fugas en el sistema, debe lavarse y secarse el canal antes de continuar con el siguiente nivel</w:t>
      </w:r>
      <w:r w:rsidR="00F94CD9">
        <w:t xml:space="preserve">. </w:t>
      </w:r>
    </w:p>
    <w:p w14:paraId="05EF0DC2" w14:textId="1B23CC68" w:rsidR="002F1DC1" w:rsidRDefault="006D2BEE" w:rsidP="00AB75E3">
      <w:pPr>
        <w:pStyle w:val="ListParagraph"/>
        <w:numPr>
          <w:ilvl w:val="0"/>
          <w:numId w:val="24"/>
        </w:numPr>
        <w:tabs>
          <w:tab w:val="num" w:pos="720"/>
        </w:tabs>
      </w:pPr>
      <w:r>
        <w:t>A continuación, se adiciona el cuarto nivel</w:t>
      </w:r>
      <w:r w:rsidR="009F2D8B">
        <w:t>. E</w:t>
      </w:r>
      <w:r>
        <w:t>sta lamina (de distinta longitud a las demás) cumple la función de evitar que los conectores metálicos de entrada choquen con el tercer nivel</w:t>
      </w:r>
      <w:r w:rsidR="009F2D8B">
        <w:t xml:space="preserve">, además de funcionar </w:t>
      </w:r>
      <w:r>
        <w:t>como un eje de referencia para enfocar la zona de generación del sistema usando un microscopio USB</w:t>
      </w:r>
      <w:r w:rsidR="009F2D8B">
        <w:t>. A</w:t>
      </w:r>
      <w:r w:rsidR="003A7031">
        <w:t xml:space="preserve">l igual que los niveles anteriores, se adiciona metacrilato, se hace presión uniformemente y se deja el peso hasta que seque la unión. </w:t>
      </w:r>
    </w:p>
    <w:p w14:paraId="7D564657" w14:textId="0ADC4D80" w:rsidR="003A7031" w:rsidRDefault="003A7031" w:rsidP="003A7031">
      <w:pPr>
        <w:pStyle w:val="ListParagraph"/>
        <w:ind w:left="1080"/>
      </w:pPr>
      <w:r>
        <w:t xml:space="preserve">En este paso se puede </w:t>
      </w:r>
      <w:r w:rsidR="009F2D8B">
        <w:t>colocar</w:t>
      </w:r>
      <w:r>
        <w:t xml:space="preserve"> una </w:t>
      </w:r>
      <w:r w:rsidR="009F2D8B">
        <w:t>lámina adicional</w:t>
      </w:r>
      <w:r>
        <w:t xml:space="preserve"> </w:t>
      </w:r>
      <w:r w:rsidR="009F2D8B">
        <w:t xml:space="preserve">repitiendo el procedimiento anterior, </w:t>
      </w:r>
      <w:r>
        <w:t>para crear un quinto nivel</w:t>
      </w:r>
      <w:r w:rsidR="009F2D8B">
        <w:t xml:space="preserve">; esto dependerá de </w:t>
      </w:r>
      <w:r>
        <w:t>las preferencias del experimentador.</w:t>
      </w:r>
    </w:p>
    <w:p w14:paraId="2ED4F4CF" w14:textId="07965F5C" w:rsidR="003A7031" w:rsidRDefault="003A7031" w:rsidP="003A7031">
      <w:pPr>
        <w:pStyle w:val="ListParagraph"/>
        <w:ind w:left="1080"/>
        <w:jc w:val="center"/>
      </w:pPr>
      <w:r>
        <w:rPr>
          <w:noProof/>
        </w:rPr>
        <w:lastRenderedPageBreak/>
        <w:drawing>
          <wp:inline distT="0" distB="0" distL="0" distR="0" wp14:anchorId="610CAEB7" wp14:editId="648740E9">
            <wp:extent cx="2316357" cy="1928812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4" b="38748"/>
                    <a:stretch/>
                  </pic:blipFill>
                  <pic:spPr bwMode="auto">
                    <a:xfrm>
                      <a:off x="0" y="0"/>
                      <a:ext cx="2327556" cy="1938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30EA5" w14:textId="7CFB2179" w:rsidR="003A7031" w:rsidRDefault="003A7031" w:rsidP="003A7031">
      <w:pPr>
        <w:pStyle w:val="Caption"/>
        <w:jc w:val="center"/>
      </w:pPr>
      <w:r>
        <w:t xml:space="preserve">Figura  </w:t>
      </w:r>
      <w:r w:rsidR="004C25C1">
        <w:fldChar w:fldCharType="begin"/>
      </w:r>
      <w:r w:rsidR="004C25C1">
        <w:instrText xml:space="preserve"> SEQ Figura_ \* ARABIC </w:instrText>
      </w:r>
      <w:r w:rsidR="004C25C1">
        <w:fldChar w:fldCharType="separate"/>
      </w:r>
      <w:r w:rsidR="002B42AD">
        <w:rPr>
          <w:noProof/>
        </w:rPr>
        <w:t>12</w:t>
      </w:r>
      <w:r w:rsidR="004C25C1">
        <w:rPr>
          <w:noProof/>
        </w:rPr>
        <w:fldChar w:fldCharType="end"/>
      </w:r>
      <w:r>
        <w:t xml:space="preserve"> Ubicación del peso sobre el cuarto nivel del sistema.</w:t>
      </w:r>
    </w:p>
    <w:p w14:paraId="5FEBEA5F" w14:textId="77777777" w:rsidR="003A7031" w:rsidRDefault="003A7031" w:rsidP="003A7031">
      <w:pPr>
        <w:jc w:val="center"/>
        <w:rPr>
          <w:noProof/>
        </w:rPr>
      </w:pPr>
    </w:p>
    <w:p w14:paraId="635D9C7C" w14:textId="7154DE95" w:rsidR="003A7031" w:rsidRDefault="003A7031" w:rsidP="003A7031">
      <w:pPr>
        <w:jc w:val="center"/>
      </w:pPr>
      <w:r>
        <w:rPr>
          <w:noProof/>
        </w:rPr>
        <w:drawing>
          <wp:inline distT="0" distB="0" distL="0" distR="0" wp14:anchorId="61982FB2" wp14:editId="0EDA8CB6">
            <wp:extent cx="5204836" cy="196691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4" t="27778" r="5093" b="25392"/>
                    <a:stretch/>
                  </pic:blipFill>
                  <pic:spPr bwMode="auto">
                    <a:xfrm flipH="1">
                      <a:off x="0" y="0"/>
                      <a:ext cx="5205382" cy="196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1BC3E" w14:textId="16B42F26" w:rsidR="003A7031" w:rsidRPr="003A7031" w:rsidRDefault="003A7031" w:rsidP="003A7031">
      <w:pPr>
        <w:pStyle w:val="Caption"/>
        <w:jc w:val="center"/>
      </w:pPr>
      <w:r>
        <w:t xml:space="preserve">Figura  </w:t>
      </w:r>
      <w:r w:rsidR="004C25C1">
        <w:fldChar w:fldCharType="begin"/>
      </w:r>
      <w:r w:rsidR="004C25C1">
        <w:instrText xml:space="preserve"> SEQ Figura_ \* ARABIC </w:instrText>
      </w:r>
      <w:r w:rsidR="004C25C1">
        <w:fldChar w:fldCharType="separate"/>
      </w:r>
      <w:r w:rsidR="002B42AD">
        <w:rPr>
          <w:noProof/>
        </w:rPr>
        <w:t>13</w:t>
      </w:r>
      <w:r w:rsidR="004C25C1">
        <w:rPr>
          <w:noProof/>
        </w:rPr>
        <w:fldChar w:fldCharType="end"/>
      </w:r>
      <w:r>
        <w:t xml:space="preserve"> Lamina del cuarto nivel ubicada sobre el sistema.</w:t>
      </w:r>
    </w:p>
    <w:p w14:paraId="26211FB1" w14:textId="7214C72A" w:rsidR="003A7031" w:rsidRDefault="00547564" w:rsidP="00AB75E3">
      <w:pPr>
        <w:pStyle w:val="ListParagraph"/>
        <w:numPr>
          <w:ilvl w:val="0"/>
          <w:numId w:val="24"/>
        </w:numPr>
        <w:tabs>
          <w:tab w:val="num" w:pos="720"/>
        </w:tabs>
      </w:pPr>
      <w:r>
        <w:t xml:space="preserve">Por </w:t>
      </w:r>
      <w:r w:rsidR="00277A20">
        <w:t>último</w:t>
      </w:r>
      <w:r>
        <w:t>,</w:t>
      </w:r>
      <w:r w:rsidR="00277A20">
        <w:t xml:space="preserve"> se ubican los conectores en las entradas, con el lado </w:t>
      </w:r>
      <w:r w:rsidR="00564616">
        <w:t>más</w:t>
      </w:r>
      <w:r w:rsidR="00277A20">
        <w:t xml:space="preserve"> corto hacia abajo, y se cubren con suficiente pegante. Deben dejarse secar al menos durante 12 horas, </w:t>
      </w:r>
      <w:r w:rsidR="00352A91">
        <w:t xml:space="preserve">puesto que son </w:t>
      </w:r>
      <w:r w:rsidR="00277A20">
        <w:t>muy sensibles y se despegan fácilmente al momento de retirar las sondas</w:t>
      </w:r>
      <w:r w:rsidR="00352A91">
        <w:t xml:space="preserve"> que unen el sistema al equipo de inyección con el que se generarán las cápsulas. </w:t>
      </w:r>
      <w:r w:rsidR="00277A20">
        <w:t xml:space="preserve"> </w:t>
      </w:r>
    </w:p>
    <w:p w14:paraId="6A955867" w14:textId="7E6D56AF" w:rsidR="00547564" w:rsidRDefault="00547564" w:rsidP="00547564">
      <w:pPr>
        <w:pStyle w:val="ListParagraph"/>
        <w:ind w:left="1080"/>
      </w:pPr>
    </w:p>
    <w:p w14:paraId="43A36DA9" w14:textId="59CA3C50" w:rsidR="00547564" w:rsidRDefault="00547564" w:rsidP="00277A20">
      <w:pPr>
        <w:pStyle w:val="ListParagraph"/>
        <w:ind w:left="1080"/>
        <w:jc w:val="center"/>
      </w:pPr>
      <w:r>
        <w:rPr>
          <w:noProof/>
        </w:rPr>
        <w:lastRenderedPageBreak/>
        <w:drawing>
          <wp:inline distT="0" distB="0" distL="0" distR="0" wp14:anchorId="59E757AE" wp14:editId="7E4A4329">
            <wp:extent cx="4119245" cy="1885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93" t="21542" r="15903" b="33557"/>
                    <a:stretch/>
                  </pic:blipFill>
                  <pic:spPr bwMode="auto">
                    <a:xfrm>
                      <a:off x="0" y="0"/>
                      <a:ext cx="4119522" cy="188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2ABE2" w14:textId="0E16BD8B" w:rsidR="00547564" w:rsidRDefault="00277A20" w:rsidP="00277A20">
      <w:pPr>
        <w:pStyle w:val="Caption"/>
        <w:jc w:val="center"/>
      </w:pPr>
      <w:r>
        <w:t xml:space="preserve">Figura  </w:t>
      </w:r>
      <w:r w:rsidR="004C25C1">
        <w:fldChar w:fldCharType="begin"/>
      </w:r>
      <w:r w:rsidR="004C25C1">
        <w:instrText xml:space="preserve"> SEQ Figura_ \* ARABIC </w:instrText>
      </w:r>
      <w:r w:rsidR="004C25C1">
        <w:fldChar w:fldCharType="separate"/>
      </w:r>
      <w:r w:rsidR="002B42AD">
        <w:rPr>
          <w:noProof/>
        </w:rPr>
        <w:t>14</w:t>
      </w:r>
      <w:r w:rsidR="004C25C1">
        <w:rPr>
          <w:noProof/>
        </w:rPr>
        <w:fldChar w:fldCharType="end"/>
      </w:r>
      <w:r>
        <w:t xml:space="preserve"> Sistema ensamblado, vista lateral.</w:t>
      </w:r>
    </w:p>
    <w:p w14:paraId="238E5617" w14:textId="02A4C4EA" w:rsidR="00547564" w:rsidRDefault="00C02E56" w:rsidP="00277A20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57055774" wp14:editId="75E58ED0">
            <wp:extent cx="4838383" cy="217170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6" t="25624" r="7755" b="22673"/>
                    <a:stretch/>
                  </pic:blipFill>
                  <pic:spPr bwMode="auto">
                    <a:xfrm>
                      <a:off x="0" y="0"/>
                      <a:ext cx="4838679" cy="2171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4F6E8" w14:textId="0C15FF03" w:rsidR="002F1DC1" w:rsidRDefault="00277A20" w:rsidP="00277A20">
      <w:pPr>
        <w:pStyle w:val="Caption"/>
        <w:jc w:val="center"/>
      </w:pPr>
      <w:r>
        <w:t xml:space="preserve">Figura  </w:t>
      </w:r>
      <w:r w:rsidR="004C25C1">
        <w:fldChar w:fldCharType="begin"/>
      </w:r>
      <w:r w:rsidR="004C25C1">
        <w:instrText xml:space="preserve"> SEQ Figura_ \* ARABIC </w:instrText>
      </w:r>
      <w:r w:rsidR="004C25C1">
        <w:fldChar w:fldCharType="separate"/>
      </w:r>
      <w:r w:rsidR="002B42AD">
        <w:rPr>
          <w:noProof/>
        </w:rPr>
        <w:t>15</w:t>
      </w:r>
      <w:r w:rsidR="004C25C1">
        <w:rPr>
          <w:noProof/>
        </w:rPr>
        <w:fldChar w:fldCharType="end"/>
      </w:r>
      <w:r>
        <w:t xml:space="preserve"> </w:t>
      </w:r>
      <w:r w:rsidRPr="001E7319">
        <w:t xml:space="preserve">Sistema ensamblado, vista </w:t>
      </w:r>
      <w:r>
        <w:t>superior.</w:t>
      </w:r>
    </w:p>
    <w:p w14:paraId="72E7AB6A" w14:textId="3CA7F07A" w:rsidR="002F1DC1" w:rsidRDefault="002F1DC1" w:rsidP="002F1DC1">
      <w:pPr>
        <w:tabs>
          <w:tab w:val="num" w:pos="720"/>
        </w:tabs>
      </w:pPr>
    </w:p>
    <w:p w14:paraId="11C1529D" w14:textId="408AFFCA" w:rsidR="002F1DC1" w:rsidRDefault="002F1DC1" w:rsidP="002F1DC1">
      <w:pPr>
        <w:tabs>
          <w:tab w:val="num" w:pos="720"/>
        </w:tabs>
      </w:pPr>
    </w:p>
    <w:p w14:paraId="2044ABB3" w14:textId="77777777" w:rsidR="00722072" w:rsidRPr="00722072" w:rsidRDefault="00722072" w:rsidP="00722072">
      <w:pPr>
        <w:tabs>
          <w:tab w:val="left" w:pos="426"/>
          <w:tab w:val="num" w:pos="710"/>
        </w:tabs>
      </w:pPr>
    </w:p>
    <w:p w14:paraId="057BAA87" w14:textId="77777777" w:rsidR="00CE6E41" w:rsidRPr="000F313A" w:rsidRDefault="00CE6E41" w:rsidP="004A3020">
      <w:pPr>
        <w:numPr>
          <w:ilvl w:val="0"/>
          <w:numId w:val="1"/>
        </w:numPr>
        <w:tabs>
          <w:tab w:val="left" w:pos="426"/>
          <w:tab w:val="num" w:pos="710"/>
        </w:tabs>
        <w:rPr>
          <w:b/>
        </w:rPr>
      </w:pPr>
      <w:r w:rsidRPr="000F313A">
        <w:rPr>
          <w:b/>
        </w:rPr>
        <w:t>CONTROL DE CAMBIOS</w:t>
      </w:r>
    </w:p>
    <w:p w14:paraId="7449AEDE" w14:textId="77777777" w:rsidR="00CE6E41" w:rsidRPr="000F313A" w:rsidRDefault="00CE6E41" w:rsidP="004A3020">
      <w:pPr>
        <w:ind w:left="720"/>
        <w:rPr>
          <w:rFonts w:eastAsia="Times New Roman"/>
        </w:rPr>
      </w:pPr>
    </w:p>
    <w:tbl>
      <w:tblPr>
        <w:tblStyle w:val="TableGrid"/>
        <w:tblW w:w="10789" w:type="dxa"/>
        <w:jc w:val="center"/>
        <w:tblLook w:val="04A0" w:firstRow="1" w:lastRow="0" w:firstColumn="1" w:lastColumn="0" w:noHBand="0" w:noVBand="1"/>
      </w:tblPr>
      <w:tblGrid>
        <w:gridCol w:w="5512"/>
        <w:gridCol w:w="1364"/>
        <w:gridCol w:w="1207"/>
        <w:gridCol w:w="2706"/>
      </w:tblGrid>
      <w:tr w:rsidR="00CE6E41" w:rsidRPr="000F313A" w14:paraId="29D24C32" w14:textId="77777777" w:rsidTr="003B5F1E">
        <w:trPr>
          <w:trHeight w:val="315"/>
          <w:jc w:val="center"/>
        </w:trPr>
        <w:tc>
          <w:tcPr>
            <w:tcW w:w="5512" w:type="dxa"/>
            <w:shd w:val="clear" w:color="auto" w:fill="BFBFBF" w:themeFill="background1" w:themeFillShade="BF"/>
            <w:vAlign w:val="center"/>
          </w:tcPr>
          <w:p w14:paraId="49C672D5" w14:textId="77777777" w:rsidR="00CE6E41" w:rsidRPr="000F313A" w:rsidRDefault="00CE6E41" w:rsidP="004A3020">
            <w:pPr>
              <w:ind w:left="0"/>
              <w:jc w:val="center"/>
              <w:rPr>
                <w:b/>
              </w:rPr>
            </w:pPr>
            <w:r w:rsidRPr="000F313A">
              <w:rPr>
                <w:b/>
              </w:rPr>
              <w:t>DESCRIPCIÓN DEL CAMBIO</w:t>
            </w:r>
          </w:p>
        </w:tc>
        <w:tc>
          <w:tcPr>
            <w:tcW w:w="1364" w:type="dxa"/>
            <w:shd w:val="clear" w:color="auto" w:fill="BFBFBF" w:themeFill="background1" w:themeFillShade="BF"/>
            <w:vAlign w:val="center"/>
          </w:tcPr>
          <w:p w14:paraId="5D303CB4" w14:textId="77777777" w:rsidR="00CE6E41" w:rsidRPr="000F313A" w:rsidRDefault="00CE6E41" w:rsidP="004A3020">
            <w:pPr>
              <w:ind w:left="218" w:hanging="218"/>
              <w:jc w:val="center"/>
              <w:rPr>
                <w:b/>
              </w:rPr>
            </w:pPr>
            <w:r w:rsidRPr="000F313A">
              <w:rPr>
                <w:b/>
              </w:rPr>
              <w:t>FECHA</w:t>
            </w:r>
          </w:p>
        </w:tc>
        <w:tc>
          <w:tcPr>
            <w:tcW w:w="1207" w:type="dxa"/>
            <w:shd w:val="clear" w:color="auto" w:fill="BFBFBF" w:themeFill="background1" w:themeFillShade="BF"/>
            <w:vAlign w:val="center"/>
          </w:tcPr>
          <w:p w14:paraId="1E95B1BD" w14:textId="77777777" w:rsidR="00CE6E41" w:rsidRPr="000F313A" w:rsidRDefault="00CE6E41" w:rsidP="004A3020">
            <w:pPr>
              <w:ind w:left="0"/>
              <w:jc w:val="center"/>
              <w:rPr>
                <w:b/>
              </w:rPr>
            </w:pPr>
            <w:r w:rsidRPr="000F313A">
              <w:rPr>
                <w:b/>
              </w:rPr>
              <w:t>VERSIÓN</w:t>
            </w:r>
          </w:p>
        </w:tc>
        <w:tc>
          <w:tcPr>
            <w:tcW w:w="2706" w:type="dxa"/>
            <w:shd w:val="clear" w:color="auto" w:fill="BFBFBF" w:themeFill="background1" w:themeFillShade="BF"/>
            <w:vAlign w:val="center"/>
          </w:tcPr>
          <w:p w14:paraId="6FD06C29" w14:textId="77777777" w:rsidR="00CE6E41" w:rsidRPr="000F313A" w:rsidRDefault="00CE6E41" w:rsidP="004A3020">
            <w:pPr>
              <w:ind w:left="0"/>
              <w:jc w:val="center"/>
              <w:rPr>
                <w:b/>
              </w:rPr>
            </w:pPr>
            <w:r w:rsidRPr="000F313A">
              <w:rPr>
                <w:b/>
              </w:rPr>
              <w:t>APROBADO POR</w:t>
            </w:r>
          </w:p>
        </w:tc>
      </w:tr>
      <w:tr w:rsidR="00CE6E41" w:rsidRPr="000F313A" w14:paraId="04F94A42" w14:textId="77777777" w:rsidTr="003B5F1E">
        <w:trPr>
          <w:trHeight w:val="605"/>
          <w:jc w:val="center"/>
        </w:trPr>
        <w:tc>
          <w:tcPr>
            <w:tcW w:w="5512" w:type="dxa"/>
          </w:tcPr>
          <w:p w14:paraId="03C1D1D7" w14:textId="77777777" w:rsidR="003B5F1E" w:rsidRPr="000F313A" w:rsidRDefault="003B5F1E" w:rsidP="003B5F1E">
            <w:pPr>
              <w:ind w:left="0"/>
              <w:jc w:val="left"/>
            </w:pPr>
          </w:p>
        </w:tc>
        <w:tc>
          <w:tcPr>
            <w:tcW w:w="1364" w:type="dxa"/>
          </w:tcPr>
          <w:p w14:paraId="3D9BD702" w14:textId="77777777" w:rsidR="00CE6E41" w:rsidRPr="000F313A" w:rsidRDefault="00CE6E41" w:rsidP="003B5F1E">
            <w:pPr>
              <w:ind w:left="0"/>
              <w:jc w:val="center"/>
            </w:pPr>
          </w:p>
        </w:tc>
        <w:tc>
          <w:tcPr>
            <w:tcW w:w="1207" w:type="dxa"/>
          </w:tcPr>
          <w:p w14:paraId="1E944085" w14:textId="77777777" w:rsidR="00CE6E41" w:rsidRPr="000F313A" w:rsidRDefault="00CE6E41" w:rsidP="003B5F1E">
            <w:pPr>
              <w:ind w:left="0"/>
              <w:jc w:val="center"/>
            </w:pPr>
          </w:p>
        </w:tc>
        <w:tc>
          <w:tcPr>
            <w:tcW w:w="2706" w:type="dxa"/>
          </w:tcPr>
          <w:p w14:paraId="387BEB29" w14:textId="77777777" w:rsidR="00CE6E41" w:rsidRPr="000F313A" w:rsidRDefault="00CE6E41" w:rsidP="003B5F1E">
            <w:pPr>
              <w:ind w:left="0"/>
              <w:jc w:val="center"/>
            </w:pPr>
          </w:p>
        </w:tc>
      </w:tr>
    </w:tbl>
    <w:p w14:paraId="6AA26897" w14:textId="77777777" w:rsidR="00CE6E41" w:rsidRPr="000F313A" w:rsidRDefault="00CE6E41" w:rsidP="004A3020">
      <w:pPr>
        <w:ind w:left="720"/>
        <w:rPr>
          <w:rFonts w:eastAsia="Times New Roman"/>
          <w:color w:val="auto"/>
        </w:rPr>
      </w:pPr>
    </w:p>
    <w:sectPr w:rsidR="00CE6E41" w:rsidRPr="000F313A" w:rsidSect="008A5FF5">
      <w:headerReference w:type="default" r:id="rId26"/>
      <w:footerReference w:type="default" r:id="rId27"/>
      <w:headerReference w:type="first" r:id="rId28"/>
      <w:pgSz w:w="12240" w:h="15840" w:code="1"/>
      <w:pgMar w:top="1418" w:right="1701" w:bottom="1418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C73C72" w14:textId="77777777" w:rsidR="004C25C1" w:rsidRDefault="004C25C1" w:rsidP="007C002C">
      <w:pPr>
        <w:spacing w:line="240" w:lineRule="auto"/>
      </w:pPr>
      <w:r>
        <w:separator/>
      </w:r>
    </w:p>
  </w:endnote>
  <w:endnote w:type="continuationSeparator" w:id="0">
    <w:p w14:paraId="0C114D7E" w14:textId="77777777" w:rsidR="004C25C1" w:rsidRDefault="004C25C1" w:rsidP="007C002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828906" w14:textId="77777777" w:rsidR="00AF46DC" w:rsidRDefault="00AF46DC">
    <w:pPr>
      <w:spacing w:line="276" w:lineRule="auto"/>
      <w:ind w:left="0"/>
      <w:jc w:val="left"/>
    </w:pPr>
  </w:p>
  <w:tbl>
    <w:tblPr>
      <w:tblStyle w:val="TableGrid"/>
      <w:tblW w:w="11341" w:type="dxa"/>
      <w:tblInd w:w="-1168" w:type="dxa"/>
      <w:tblLook w:val="04A0" w:firstRow="1" w:lastRow="0" w:firstColumn="1" w:lastColumn="0" w:noHBand="0" w:noVBand="1"/>
    </w:tblPr>
    <w:tblGrid>
      <w:gridCol w:w="2977"/>
      <w:gridCol w:w="3119"/>
      <w:gridCol w:w="2678"/>
      <w:gridCol w:w="2567"/>
    </w:tblGrid>
    <w:tr w:rsidR="00AF46DC" w:rsidRPr="00476CEF" w14:paraId="20ACBEC6" w14:textId="77777777" w:rsidTr="008A5FF5">
      <w:trPr>
        <w:trHeight w:val="560"/>
      </w:trPr>
      <w:tc>
        <w:tcPr>
          <w:tcW w:w="2977" w:type="dxa"/>
        </w:tcPr>
        <w:p w14:paraId="31CF7D9A" w14:textId="77777777" w:rsidR="00AF46DC" w:rsidRPr="0083317D" w:rsidRDefault="00AF46DC" w:rsidP="00C32EC5">
          <w:pPr>
            <w:pStyle w:val="Footer"/>
            <w:ind w:left="0"/>
            <w:jc w:val="center"/>
            <w:rPr>
              <w:b/>
              <w:sz w:val="8"/>
              <w:szCs w:val="8"/>
            </w:rPr>
          </w:pPr>
        </w:p>
        <w:p w14:paraId="00124F4C" w14:textId="77777777" w:rsidR="00AF46DC" w:rsidRPr="0083317D" w:rsidRDefault="00AF46DC" w:rsidP="00C32EC5">
          <w:pPr>
            <w:pStyle w:val="Footer"/>
            <w:ind w:left="0"/>
            <w:jc w:val="center"/>
            <w:rPr>
              <w:b/>
              <w:sz w:val="18"/>
              <w:szCs w:val="18"/>
            </w:rPr>
          </w:pPr>
          <w:r w:rsidRPr="0083317D">
            <w:rPr>
              <w:b/>
              <w:sz w:val="18"/>
              <w:szCs w:val="18"/>
            </w:rPr>
            <w:t>ELABORADO POR:</w:t>
          </w:r>
        </w:p>
        <w:p w14:paraId="5978BB9F" w14:textId="539EED25" w:rsidR="00AF46DC" w:rsidRPr="00476CEF" w:rsidRDefault="005D194B" w:rsidP="00C32EC5">
          <w:pPr>
            <w:pStyle w:val="Footer"/>
            <w:ind w:left="0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Diana Sote</w:t>
          </w:r>
          <w:r w:rsidR="003D6890">
            <w:rPr>
              <w:sz w:val="18"/>
              <w:szCs w:val="18"/>
            </w:rPr>
            <w:t>l</w:t>
          </w:r>
          <w:r>
            <w:rPr>
              <w:sz w:val="18"/>
              <w:szCs w:val="18"/>
            </w:rPr>
            <w:t>o</w:t>
          </w:r>
        </w:p>
      </w:tc>
      <w:tc>
        <w:tcPr>
          <w:tcW w:w="3119" w:type="dxa"/>
        </w:tcPr>
        <w:p w14:paraId="07C2B8A1" w14:textId="77777777" w:rsidR="00AF46DC" w:rsidRPr="0083317D" w:rsidRDefault="00AF46DC" w:rsidP="00C35252">
          <w:pPr>
            <w:pStyle w:val="Footer"/>
            <w:ind w:left="0"/>
            <w:jc w:val="center"/>
            <w:rPr>
              <w:b/>
              <w:sz w:val="8"/>
              <w:szCs w:val="8"/>
            </w:rPr>
          </w:pPr>
        </w:p>
        <w:p w14:paraId="5431AEE3" w14:textId="77777777" w:rsidR="00AF46DC" w:rsidRPr="0083317D" w:rsidRDefault="00AF46DC" w:rsidP="00C35252">
          <w:pPr>
            <w:pStyle w:val="Footer"/>
            <w:ind w:left="0"/>
            <w:jc w:val="center"/>
            <w:rPr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t>INVESTIGADOR</w:t>
          </w:r>
          <w:r w:rsidRPr="0083317D">
            <w:rPr>
              <w:b/>
              <w:sz w:val="18"/>
              <w:szCs w:val="18"/>
            </w:rPr>
            <w:t>:</w:t>
          </w:r>
        </w:p>
        <w:p w14:paraId="110F0F5D" w14:textId="77777777" w:rsidR="00AF46DC" w:rsidRPr="0083317D" w:rsidRDefault="00AF46DC" w:rsidP="00573D38">
          <w:pPr>
            <w:pStyle w:val="Footer"/>
            <w:ind w:left="0"/>
            <w:jc w:val="center"/>
            <w:rPr>
              <w:b/>
              <w:sz w:val="8"/>
              <w:szCs w:val="8"/>
            </w:rPr>
          </w:pPr>
        </w:p>
      </w:tc>
      <w:tc>
        <w:tcPr>
          <w:tcW w:w="2678" w:type="dxa"/>
        </w:tcPr>
        <w:p w14:paraId="09CD0E8C" w14:textId="77777777" w:rsidR="00AF46DC" w:rsidRPr="0083317D" w:rsidRDefault="00AF46DC" w:rsidP="00C32EC5">
          <w:pPr>
            <w:pStyle w:val="Footer"/>
            <w:ind w:left="0"/>
            <w:jc w:val="center"/>
            <w:rPr>
              <w:b/>
              <w:sz w:val="8"/>
              <w:szCs w:val="8"/>
            </w:rPr>
          </w:pPr>
        </w:p>
        <w:p w14:paraId="1AB3C756" w14:textId="77777777" w:rsidR="00AF46DC" w:rsidRDefault="00AF46DC" w:rsidP="00C32EC5">
          <w:pPr>
            <w:pStyle w:val="Footer"/>
            <w:ind w:left="0"/>
            <w:jc w:val="center"/>
            <w:rPr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t>REVISADO POR:</w:t>
          </w:r>
        </w:p>
        <w:p w14:paraId="7DF2E3BD" w14:textId="77777777" w:rsidR="00AF46DC" w:rsidRPr="00323F58" w:rsidRDefault="00AF46DC" w:rsidP="008A5FF5">
          <w:pPr>
            <w:pStyle w:val="Footer"/>
            <w:tabs>
              <w:tab w:val="left" w:pos="34"/>
              <w:tab w:val="center" w:pos="1168"/>
            </w:tabs>
            <w:ind w:left="0"/>
            <w:jc w:val="left"/>
            <w:rPr>
              <w:sz w:val="18"/>
              <w:szCs w:val="18"/>
            </w:rPr>
          </w:pPr>
          <w:r>
            <w:rPr>
              <w:sz w:val="18"/>
              <w:szCs w:val="18"/>
            </w:rPr>
            <w:tab/>
          </w:r>
          <w:r>
            <w:rPr>
              <w:sz w:val="18"/>
              <w:szCs w:val="18"/>
            </w:rPr>
            <w:tab/>
            <w:t xml:space="preserve">Johann </w:t>
          </w:r>
          <w:proofErr w:type="spellStart"/>
          <w:r>
            <w:rPr>
              <w:sz w:val="18"/>
              <w:szCs w:val="18"/>
            </w:rPr>
            <w:t>Faccelo</w:t>
          </w:r>
          <w:proofErr w:type="spellEnd"/>
          <w:r>
            <w:rPr>
              <w:sz w:val="18"/>
              <w:szCs w:val="18"/>
            </w:rPr>
            <w:t xml:space="preserve"> Osma</w:t>
          </w:r>
        </w:p>
      </w:tc>
      <w:tc>
        <w:tcPr>
          <w:tcW w:w="2567" w:type="dxa"/>
        </w:tcPr>
        <w:p w14:paraId="6A17BE06" w14:textId="77777777" w:rsidR="00AF46DC" w:rsidRPr="0083317D" w:rsidRDefault="00AF46DC" w:rsidP="00C32EC5">
          <w:pPr>
            <w:pStyle w:val="Footer"/>
            <w:ind w:left="0"/>
            <w:jc w:val="center"/>
            <w:rPr>
              <w:b/>
              <w:sz w:val="8"/>
              <w:szCs w:val="8"/>
            </w:rPr>
          </w:pPr>
        </w:p>
        <w:p w14:paraId="2BE1C978" w14:textId="77777777" w:rsidR="00AF46DC" w:rsidRDefault="00AF46DC" w:rsidP="00C32EC5">
          <w:pPr>
            <w:pStyle w:val="Footer"/>
            <w:ind w:left="0"/>
            <w:jc w:val="center"/>
            <w:rPr>
              <w:sz w:val="18"/>
              <w:szCs w:val="18"/>
            </w:rPr>
          </w:pPr>
          <w:r>
            <w:rPr>
              <w:b/>
              <w:sz w:val="18"/>
              <w:szCs w:val="18"/>
            </w:rPr>
            <w:t>APROBADO POR:</w:t>
          </w:r>
        </w:p>
        <w:p w14:paraId="0FFAB98B" w14:textId="77777777" w:rsidR="00AF46DC" w:rsidRPr="00476CEF" w:rsidRDefault="00AF46DC" w:rsidP="00C32EC5">
          <w:pPr>
            <w:pStyle w:val="Footer"/>
            <w:ind w:left="0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Departamento de Ingeniería Eléctrica y Electrónica</w:t>
          </w:r>
        </w:p>
      </w:tc>
    </w:tr>
  </w:tbl>
  <w:p w14:paraId="1E1F6B07" w14:textId="77777777" w:rsidR="00AF46DC" w:rsidRDefault="00AF46DC" w:rsidP="00CE6E41">
    <w:pPr>
      <w:autoSpaceDE w:val="0"/>
      <w:autoSpaceDN w:val="0"/>
      <w:adjustRightInd w:val="0"/>
      <w:spacing w:line="240" w:lineRule="auto"/>
      <w:ind w:left="0"/>
      <w:jc w:val="center"/>
      <w:rPr>
        <w:rFonts w:eastAsiaTheme="minorHAnsi"/>
        <w:b/>
        <w:bCs/>
        <w:sz w:val="16"/>
        <w:szCs w:val="16"/>
        <w:lang w:eastAsia="en-US"/>
      </w:rPr>
    </w:pPr>
    <w:bookmarkStart w:id="0" w:name="OLE_LINK1"/>
    <w:r>
      <w:rPr>
        <w:rFonts w:eastAsiaTheme="minorHAnsi"/>
        <w:i/>
        <w:iCs/>
        <w:sz w:val="16"/>
        <w:szCs w:val="16"/>
        <w:lang w:eastAsia="en-US"/>
      </w:rPr>
      <w:t xml:space="preserve">La información contenida en el presente documento es de carácter </w:t>
    </w:r>
    <w:r>
      <w:rPr>
        <w:rFonts w:eastAsiaTheme="minorHAnsi"/>
        <w:b/>
        <w:i/>
        <w:iCs/>
        <w:sz w:val="16"/>
        <w:szCs w:val="16"/>
        <w:lang w:eastAsia="en-US"/>
      </w:rPr>
      <w:t xml:space="preserve">Confidencial </w:t>
    </w:r>
    <w:r>
      <w:rPr>
        <w:rFonts w:eastAsiaTheme="minorHAnsi"/>
        <w:i/>
        <w:iCs/>
        <w:sz w:val="16"/>
        <w:szCs w:val="16"/>
        <w:lang w:eastAsia="en-US"/>
      </w:rPr>
      <w:t xml:space="preserve">y de uso exclusivo de </w:t>
    </w:r>
    <w:r>
      <w:rPr>
        <w:rFonts w:eastAsiaTheme="minorHAnsi"/>
        <w:b/>
        <w:bCs/>
        <w:sz w:val="16"/>
        <w:szCs w:val="16"/>
        <w:lang w:eastAsia="en-US"/>
      </w:rPr>
      <w:t>La Universidad de</w:t>
    </w:r>
  </w:p>
  <w:p w14:paraId="3659AEC1" w14:textId="77777777" w:rsidR="00AF46DC" w:rsidRDefault="00AF46DC" w:rsidP="00CE6E41">
    <w:pPr>
      <w:autoSpaceDE w:val="0"/>
      <w:autoSpaceDN w:val="0"/>
      <w:adjustRightInd w:val="0"/>
      <w:spacing w:line="240" w:lineRule="auto"/>
      <w:ind w:left="0"/>
      <w:jc w:val="center"/>
    </w:pPr>
    <w:r>
      <w:rPr>
        <w:rFonts w:eastAsiaTheme="minorHAnsi"/>
        <w:b/>
        <w:bCs/>
        <w:sz w:val="16"/>
        <w:szCs w:val="16"/>
        <w:lang w:eastAsia="en-US"/>
      </w:rPr>
      <w:t>los Andes</w:t>
    </w:r>
    <w:r>
      <w:rPr>
        <w:rFonts w:eastAsiaTheme="minorHAnsi"/>
        <w:b/>
        <w:bCs/>
        <w:i/>
        <w:iCs/>
        <w:sz w:val="16"/>
        <w:szCs w:val="16"/>
        <w:lang w:eastAsia="en-US"/>
      </w:rPr>
      <w:t xml:space="preserve">. </w:t>
    </w:r>
    <w:r>
      <w:rPr>
        <w:rFonts w:eastAsiaTheme="minorHAnsi"/>
        <w:i/>
        <w:iCs/>
        <w:sz w:val="16"/>
        <w:szCs w:val="16"/>
        <w:lang w:eastAsia="en-US"/>
      </w:rPr>
      <w:t>Las personas que lo reciben son responsables por su seguridad y prevención del uso indebido</w:t>
    </w:r>
    <w:r>
      <w:rPr>
        <w:rFonts w:eastAsiaTheme="minorHAnsi"/>
        <w:sz w:val="16"/>
        <w:szCs w:val="16"/>
        <w:lang w:eastAsia="en-US"/>
      </w:rPr>
      <w:t>.</w:t>
    </w:r>
    <w:bookmarkEnd w:id="0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1AC604" w14:textId="77777777" w:rsidR="004C25C1" w:rsidRDefault="004C25C1" w:rsidP="007C002C">
      <w:pPr>
        <w:spacing w:line="240" w:lineRule="auto"/>
      </w:pPr>
      <w:r>
        <w:separator/>
      </w:r>
    </w:p>
  </w:footnote>
  <w:footnote w:type="continuationSeparator" w:id="0">
    <w:p w14:paraId="69B98904" w14:textId="77777777" w:rsidR="004C25C1" w:rsidRDefault="004C25C1" w:rsidP="007C002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9180" w:type="dxa"/>
      <w:jc w:val="center"/>
      <w:tblLook w:val="04A0" w:firstRow="1" w:lastRow="0" w:firstColumn="1" w:lastColumn="0" w:noHBand="0" w:noVBand="1"/>
    </w:tblPr>
    <w:tblGrid>
      <w:gridCol w:w="2723"/>
      <w:gridCol w:w="2152"/>
      <w:gridCol w:w="2152"/>
      <w:gridCol w:w="2153"/>
    </w:tblGrid>
    <w:tr w:rsidR="00AF46DC" w14:paraId="5806F40F" w14:textId="77777777" w:rsidTr="00C32EC5">
      <w:trPr>
        <w:trHeight w:val="253"/>
        <w:jc w:val="center"/>
      </w:trPr>
      <w:tc>
        <w:tcPr>
          <w:tcW w:w="2723" w:type="dxa"/>
          <w:vMerge w:val="restart"/>
          <w:vAlign w:val="center"/>
        </w:tcPr>
        <w:p w14:paraId="77378F08" w14:textId="77777777" w:rsidR="00AF46DC" w:rsidRPr="00D20B45" w:rsidRDefault="00AF46DC" w:rsidP="00C32EC5">
          <w:pPr>
            <w:pStyle w:val="Header"/>
            <w:jc w:val="center"/>
            <w:rPr>
              <w:noProof/>
              <w:lang w:val="es-ES"/>
            </w:rPr>
          </w:pPr>
          <w:r w:rsidRPr="00D20B45">
            <w:rPr>
              <w:noProof/>
            </w:rPr>
            <w:drawing>
              <wp:inline distT="0" distB="0" distL="0" distR="0" wp14:anchorId="3D64BB10" wp14:editId="5C69200A">
                <wp:extent cx="1337310" cy="514350"/>
                <wp:effectExtent l="19050" t="0" r="0" b="0"/>
                <wp:docPr id="1" name="0 Imagen" descr="cabezote_logo_uniande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abezote_logo_uniandes.png"/>
                        <pic:cNvPicPr/>
                      </pic:nvPicPr>
                      <pic:blipFill>
                        <a:blip r:embed="rId1"/>
                        <a:srcRect b="388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7310" cy="514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57" w:type="dxa"/>
          <w:gridSpan w:val="3"/>
          <w:vAlign w:val="center"/>
        </w:tcPr>
        <w:p w14:paraId="29771254" w14:textId="77777777" w:rsidR="00AF46DC" w:rsidRPr="006C0719" w:rsidRDefault="00AF46DC" w:rsidP="00C32EC5">
          <w:pPr>
            <w:pStyle w:val="Header"/>
            <w:jc w:val="center"/>
            <w:rPr>
              <w:b/>
            </w:rPr>
          </w:pPr>
          <w:r>
            <w:rPr>
              <w:b/>
            </w:rPr>
            <w:t>Departamento de Ingeniería Eléctrica y Electrónica</w:t>
          </w:r>
        </w:p>
      </w:tc>
    </w:tr>
    <w:tr w:rsidR="00AF46DC" w14:paraId="09DDE659" w14:textId="77777777" w:rsidTr="00C32EC5">
      <w:trPr>
        <w:trHeight w:val="253"/>
        <w:jc w:val="center"/>
      </w:trPr>
      <w:tc>
        <w:tcPr>
          <w:tcW w:w="2723" w:type="dxa"/>
          <w:vMerge/>
        </w:tcPr>
        <w:p w14:paraId="1DCDD199" w14:textId="77777777" w:rsidR="00AF46DC" w:rsidRDefault="00AF46DC" w:rsidP="00C32EC5">
          <w:pPr>
            <w:pStyle w:val="Header"/>
          </w:pPr>
        </w:p>
      </w:tc>
      <w:tc>
        <w:tcPr>
          <w:tcW w:w="6457" w:type="dxa"/>
          <w:gridSpan w:val="3"/>
          <w:vAlign w:val="center"/>
        </w:tcPr>
        <w:p w14:paraId="7BEE8E81" w14:textId="77777777" w:rsidR="00AF46DC" w:rsidRPr="006C0719" w:rsidRDefault="00AF46DC" w:rsidP="00C32EC5">
          <w:pPr>
            <w:pStyle w:val="Header"/>
            <w:jc w:val="center"/>
            <w:rPr>
              <w:b/>
            </w:rPr>
          </w:pPr>
          <w:r>
            <w:rPr>
              <w:b/>
            </w:rPr>
            <w:t>Laboratorio de Ingeniería Eléctrica y Electrónica</w:t>
          </w:r>
        </w:p>
      </w:tc>
    </w:tr>
    <w:tr w:rsidR="00AF46DC" w14:paraId="22635E29" w14:textId="77777777" w:rsidTr="00C32EC5">
      <w:trPr>
        <w:trHeight w:val="253"/>
        <w:jc w:val="center"/>
      </w:trPr>
      <w:tc>
        <w:tcPr>
          <w:tcW w:w="2723" w:type="dxa"/>
          <w:vMerge/>
        </w:tcPr>
        <w:p w14:paraId="20DAA4FF" w14:textId="77777777" w:rsidR="00AF46DC" w:rsidRDefault="00AF46DC" w:rsidP="00C32EC5">
          <w:pPr>
            <w:pStyle w:val="Header"/>
          </w:pPr>
        </w:p>
      </w:tc>
      <w:tc>
        <w:tcPr>
          <w:tcW w:w="6457" w:type="dxa"/>
          <w:gridSpan w:val="3"/>
          <w:vAlign w:val="center"/>
        </w:tcPr>
        <w:p w14:paraId="7EF89B1B" w14:textId="77777777" w:rsidR="00AF46DC" w:rsidRDefault="00AF46DC" w:rsidP="00C32EC5">
          <w:pPr>
            <w:pStyle w:val="Header"/>
            <w:jc w:val="center"/>
            <w:rPr>
              <w:b/>
            </w:rPr>
          </w:pPr>
          <w:r>
            <w:rPr>
              <w:b/>
            </w:rPr>
            <w:t>Centro de Microelectrónica Universidad de los Andes</w:t>
          </w:r>
        </w:p>
      </w:tc>
    </w:tr>
    <w:tr w:rsidR="00AF46DC" w14:paraId="417CED11" w14:textId="77777777" w:rsidTr="00C32EC5">
      <w:trPr>
        <w:trHeight w:val="253"/>
        <w:jc w:val="center"/>
      </w:trPr>
      <w:tc>
        <w:tcPr>
          <w:tcW w:w="2723" w:type="dxa"/>
          <w:vMerge/>
        </w:tcPr>
        <w:p w14:paraId="59200E67" w14:textId="77777777" w:rsidR="00AF46DC" w:rsidRDefault="00AF46DC" w:rsidP="00C32EC5">
          <w:pPr>
            <w:pStyle w:val="Header"/>
            <w:rPr>
              <w:noProof/>
            </w:rPr>
          </w:pPr>
        </w:p>
      </w:tc>
      <w:tc>
        <w:tcPr>
          <w:tcW w:w="6457" w:type="dxa"/>
          <w:gridSpan w:val="3"/>
          <w:vAlign w:val="center"/>
        </w:tcPr>
        <w:p w14:paraId="3DD57882" w14:textId="77777777" w:rsidR="00AF46DC" w:rsidRDefault="00AF46DC" w:rsidP="00C32EC5">
          <w:pPr>
            <w:pStyle w:val="Header"/>
            <w:jc w:val="center"/>
            <w:rPr>
              <w:b/>
            </w:rPr>
          </w:pPr>
          <w:r>
            <w:rPr>
              <w:b/>
            </w:rPr>
            <w:t>Línea de Biosensores y Microsistemas</w:t>
          </w:r>
        </w:p>
      </w:tc>
    </w:tr>
    <w:tr w:rsidR="00AF46DC" w14:paraId="67D62501" w14:textId="77777777" w:rsidTr="00C32EC5">
      <w:trPr>
        <w:trHeight w:val="253"/>
        <w:jc w:val="center"/>
      </w:trPr>
      <w:tc>
        <w:tcPr>
          <w:tcW w:w="2723" w:type="dxa"/>
          <w:vMerge/>
        </w:tcPr>
        <w:p w14:paraId="709F76D8" w14:textId="77777777" w:rsidR="00AF46DC" w:rsidRDefault="00AF46DC" w:rsidP="00C32EC5">
          <w:pPr>
            <w:pStyle w:val="Header"/>
            <w:rPr>
              <w:noProof/>
            </w:rPr>
          </w:pPr>
        </w:p>
      </w:tc>
      <w:tc>
        <w:tcPr>
          <w:tcW w:w="6457" w:type="dxa"/>
          <w:gridSpan w:val="3"/>
          <w:vAlign w:val="center"/>
        </w:tcPr>
        <w:p w14:paraId="309F3C39" w14:textId="77777777" w:rsidR="00AF46DC" w:rsidRPr="00D20B45" w:rsidRDefault="00AF46DC" w:rsidP="00C32EC5">
          <w:pPr>
            <w:pStyle w:val="Header"/>
            <w:jc w:val="center"/>
            <w:rPr>
              <w:b/>
            </w:rPr>
          </w:pPr>
          <w:r>
            <w:rPr>
              <w:b/>
            </w:rPr>
            <w:t xml:space="preserve">Protocolo de </w:t>
          </w:r>
          <w:proofErr w:type="spellStart"/>
          <w:r>
            <w:rPr>
              <w:b/>
            </w:rPr>
            <w:t>Microfabricación</w:t>
          </w:r>
          <w:proofErr w:type="spellEnd"/>
        </w:p>
      </w:tc>
    </w:tr>
    <w:tr w:rsidR="00AF46DC" w14:paraId="4AC54F1C" w14:textId="77777777" w:rsidTr="00C32EC5">
      <w:trPr>
        <w:trHeight w:val="253"/>
        <w:jc w:val="center"/>
      </w:trPr>
      <w:tc>
        <w:tcPr>
          <w:tcW w:w="2723" w:type="dxa"/>
          <w:vMerge/>
        </w:tcPr>
        <w:p w14:paraId="1D569073" w14:textId="77777777" w:rsidR="00AF46DC" w:rsidRDefault="00AF46DC" w:rsidP="00C32EC5">
          <w:pPr>
            <w:pStyle w:val="Header"/>
            <w:rPr>
              <w:noProof/>
            </w:rPr>
          </w:pPr>
        </w:p>
      </w:tc>
      <w:tc>
        <w:tcPr>
          <w:tcW w:w="6457" w:type="dxa"/>
          <w:gridSpan w:val="3"/>
          <w:vAlign w:val="center"/>
        </w:tcPr>
        <w:p w14:paraId="1CF053A3" w14:textId="0321C0DF" w:rsidR="00AF46DC" w:rsidRPr="00CA07D3" w:rsidRDefault="002E7F7A" w:rsidP="002D2EDC">
          <w:pPr>
            <w:pStyle w:val="Header"/>
            <w:jc w:val="center"/>
            <w:rPr>
              <w:b/>
            </w:rPr>
          </w:pPr>
          <w:r>
            <w:rPr>
              <w:b/>
            </w:rPr>
            <w:t>Ensamblaje microsistema fluídico de generación capsular</w:t>
          </w:r>
        </w:p>
      </w:tc>
    </w:tr>
    <w:tr w:rsidR="00AF46DC" w:rsidRPr="006C0719" w14:paraId="217F2F9C" w14:textId="77777777" w:rsidTr="00686B40">
      <w:trPr>
        <w:trHeight w:val="253"/>
        <w:jc w:val="center"/>
      </w:trPr>
      <w:tc>
        <w:tcPr>
          <w:tcW w:w="2723" w:type="dxa"/>
          <w:vAlign w:val="center"/>
        </w:tcPr>
        <w:p w14:paraId="0E78B62C" w14:textId="07A65069" w:rsidR="00AF46DC" w:rsidRPr="006C0719" w:rsidRDefault="00AF46DC" w:rsidP="00E067FD">
          <w:pPr>
            <w:pStyle w:val="Header"/>
            <w:ind w:left="0"/>
            <w:rPr>
              <w:sz w:val="16"/>
              <w:szCs w:val="16"/>
            </w:rPr>
          </w:pPr>
          <w:r w:rsidRPr="006C0719">
            <w:rPr>
              <w:sz w:val="16"/>
              <w:szCs w:val="16"/>
            </w:rPr>
            <w:t>Fecha:</w:t>
          </w:r>
          <w:r>
            <w:rPr>
              <w:sz w:val="16"/>
              <w:szCs w:val="16"/>
            </w:rPr>
            <w:t xml:space="preserve"> </w:t>
          </w:r>
          <w:r w:rsidR="002E7F7A">
            <w:rPr>
              <w:sz w:val="16"/>
              <w:szCs w:val="16"/>
            </w:rPr>
            <w:t xml:space="preserve">febrero </w:t>
          </w:r>
          <w:r w:rsidRPr="006C0719">
            <w:rPr>
              <w:sz w:val="16"/>
              <w:szCs w:val="16"/>
            </w:rPr>
            <w:t>de 20</w:t>
          </w:r>
          <w:r w:rsidR="002E7F7A">
            <w:rPr>
              <w:sz w:val="16"/>
              <w:szCs w:val="16"/>
            </w:rPr>
            <w:t>21</w:t>
          </w:r>
        </w:p>
      </w:tc>
      <w:tc>
        <w:tcPr>
          <w:tcW w:w="2152" w:type="dxa"/>
          <w:vAlign w:val="center"/>
        </w:tcPr>
        <w:p w14:paraId="47F17706" w14:textId="5260A575" w:rsidR="00AF46DC" w:rsidRPr="006C0719" w:rsidRDefault="00AF46DC" w:rsidP="00E067FD">
          <w:pPr>
            <w:pStyle w:val="Header"/>
            <w:ind w:left="0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Código: </w:t>
          </w:r>
        </w:p>
      </w:tc>
      <w:tc>
        <w:tcPr>
          <w:tcW w:w="2152" w:type="dxa"/>
          <w:vAlign w:val="center"/>
        </w:tcPr>
        <w:p w14:paraId="156FEE22" w14:textId="52FDCD40" w:rsidR="00AF46DC" w:rsidRPr="006C0719" w:rsidRDefault="00AF46DC" w:rsidP="00C32EC5">
          <w:pPr>
            <w:pStyle w:val="Header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Página: </w:t>
          </w:r>
          <w:r w:rsidR="00B6188B"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PAGE  \* Arabic  \* MERGEFORMAT </w:instrText>
          </w:r>
          <w:r w:rsidR="00B6188B">
            <w:rPr>
              <w:sz w:val="16"/>
              <w:szCs w:val="16"/>
            </w:rPr>
            <w:fldChar w:fldCharType="separate"/>
          </w:r>
          <w:r w:rsidR="00564616">
            <w:rPr>
              <w:noProof/>
              <w:sz w:val="16"/>
              <w:szCs w:val="16"/>
            </w:rPr>
            <w:t>10</w:t>
          </w:r>
          <w:r w:rsidR="00B6188B">
            <w:rPr>
              <w:sz w:val="16"/>
              <w:szCs w:val="16"/>
            </w:rPr>
            <w:fldChar w:fldCharType="end"/>
          </w:r>
          <w:r>
            <w:rPr>
              <w:sz w:val="16"/>
              <w:szCs w:val="16"/>
            </w:rPr>
            <w:t xml:space="preserve"> de </w:t>
          </w:r>
          <w:fldSimple w:instr=" NUMPAGES  \* Arabic  \* MERGEFORMAT ">
            <w:r w:rsidR="00564616" w:rsidRPr="00564616">
              <w:rPr>
                <w:noProof/>
                <w:sz w:val="16"/>
                <w:szCs w:val="16"/>
              </w:rPr>
              <w:t>10</w:t>
            </w:r>
          </w:fldSimple>
        </w:p>
      </w:tc>
      <w:tc>
        <w:tcPr>
          <w:tcW w:w="2153" w:type="dxa"/>
          <w:vAlign w:val="center"/>
        </w:tcPr>
        <w:p w14:paraId="020F56BD" w14:textId="77777777" w:rsidR="00AF46DC" w:rsidRPr="006C0719" w:rsidRDefault="00AF46DC" w:rsidP="00C32EC5">
          <w:pPr>
            <w:pStyle w:val="Header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Versión: 1.0</w:t>
          </w:r>
        </w:p>
      </w:tc>
    </w:tr>
  </w:tbl>
  <w:p w14:paraId="275227D3" w14:textId="77777777" w:rsidR="00AF46DC" w:rsidRDefault="00AF46DC">
    <w:pPr>
      <w:spacing w:line="240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16F5D6" w14:textId="77777777" w:rsidR="00AF46DC" w:rsidRDefault="00AF46DC" w:rsidP="00AD1F45">
    <w:pPr>
      <w:pStyle w:val="Header"/>
      <w:jc w:val="center"/>
    </w:pPr>
    <w:r w:rsidRPr="00AD1F45">
      <w:rPr>
        <w:noProof/>
      </w:rPr>
      <w:drawing>
        <wp:inline distT="0" distB="0" distL="0" distR="0" wp14:anchorId="47FF078F" wp14:editId="1DD1D051">
          <wp:extent cx="2834767" cy="1090295"/>
          <wp:effectExtent l="19050" t="0" r="3683" b="0"/>
          <wp:docPr id="2" name="0 Imagen" descr="cabezote_logo_uniande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abezote_logo_uniandes.png"/>
                  <pic:cNvPicPr/>
                </pic:nvPicPr>
                <pic:blipFill>
                  <a:blip r:embed="rId1"/>
                  <a:srcRect b="3881"/>
                  <a:stretch>
                    <a:fillRect/>
                  </a:stretch>
                </pic:blipFill>
                <pic:spPr>
                  <a:xfrm>
                    <a:off x="0" y="0"/>
                    <a:ext cx="2834767" cy="10902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F782CB66"/>
    <w:lvl w:ilvl="0" w:tplc="BA947688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Arial" w:eastAsia="Times New Roman" w:hAnsi="Arial" w:cs="Arial" w:hint="default"/>
        <w:b/>
        <w:bCs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decimal"/>
      <w:lvlText w:val="%2."/>
      <w:lvlJc w:val="left"/>
      <w:pPr>
        <w:tabs>
          <w:tab w:val="num" w:pos="0"/>
        </w:tabs>
        <w:ind w:left="720" w:firstLine="36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2" w:tplc="FFFFFFFF">
      <w:start w:val="1"/>
      <w:numFmt w:val="decimal"/>
      <w:lvlText w:val="%3."/>
      <w:lvlJc w:val="right"/>
      <w:pPr>
        <w:tabs>
          <w:tab w:val="num" w:pos="0"/>
        </w:tabs>
        <w:ind w:left="1080" w:firstLine="90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3" w:tplc="FFFFFFFF">
      <w:start w:val="1"/>
      <w:numFmt w:val="decimal"/>
      <w:lvlText w:val="%4."/>
      <w:lvlJc w:val="left"/>
      <w:pPr>
        <w:tabs>
          <w:tab w:val="num" w:pos="0"/>
        </w:tabs>
        <w:ind w:left="1080" w:firstLine="144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4" w:tplc="FFFFFFFF">
      <w:start w:val="1"/>
      <w:numFmt w:val="decimal"/>
      <w:lvlText w:val="%5."/>
      <w:lvlJc w:val="left"/>
      <w:pPr>
        <w:tabs>
          <w:tab w:val="num" w:pos="0"/>
        </w:tabs>
        <w:ind w:left="1440" w:firstLine="180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5" w:tplc="FFFFFFFF">
      <w:start w:val="1"/>
      <w:numFmt w:val="decimal"/>
      <w:lvlText w:val="%6."/>
      <w:lvlJc w:val="right"/>
      <w:pPr>
        <w:tabs>
          <w:tab w:val="num" w:pos="0"/>
        </w:tabs>
        <w:ind w:left="1440" w:firstLine="270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6" w:tplc="FFFFFFFF">
      <w:start w:val="1"/>
      <w:numFmt w:val="decimal"/>
      <w:lvlText w:val="%7."/>
      <w:lvlJc w:val="left"/>
      <w:pPr>
        <w:tabs>
          <w:tab w:val="num" w:pos="0"/>
        </w:tabs>
        <w:ind w:left="1800" w:firstLine="288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7" w:tplc="FFFFFFFF">
      <w:start w:val="1"/>
      <w:numFmt w:val="decimal"/>
      <w:lvlText w:val="%8."/>
      <w:lvlJc w:val="left"/>
      <w:pPr>
        <w:tabs>
          <w:tab w:val="num" w:pos="0"/>
        </w:tabs>
        <w:ind w:left="1800" w:firstLine="360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8" w:tplc="FFFFFFFF">
      <w:start w:val="1"/>
      <w:numFmt w:val="decimal"/>
      <w:lvlText w:val="%9."/>
      <w:lvlJc w:val="right"/>
      <w:pPr>
        <w:tabs>
          <w:tab w:val="num" w:pos="0"/>
        </w:tabs>
        <w:ind w:left="2160" w:firstLine="414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0"/>
        <w:szCs w:val="20"/>
        <w:u w:val="none"/>
      </w:rPr>
    </w:lvl>
  </w:abstractNum>
  <w:abstractNum w:abstractNumId="1" w15:restartNumberingAfterBreak="0">
    <w:nsid w:val="04CD4929"/>
    <w:multiLevelType w:val="hybridMultilevel"/>
    <w:tmpl w:val="09F0964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555D8"/>
    <w:multiLevelType w:val="hybridMultilevel"/>
    <w:tmpl w:val="9D9283B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556519"/>
    <w:multiLevelType w:val="hybridMultilevel"/>
    <w:tmpl w:val="1FC2B354"/>
    <w:lvl w:ilvl="0" w:tplc="9FDAF308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8E4842"/>
    <w:multiLevelType w:val="hybridMultilevel"/>
    <w:tmpl w:val="BCC2F42A"/>
    <w:lvl w:ilvl="0" w:tplc="70D660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6081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45E01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1A4B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D8EE3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B00B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D627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D0F4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C0EC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DE079BE"/>
    <w:multiLevelType w:val="hybridMultilevel"/>
    <w:tmpl w:val="D732103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  <w:i w:val="0"/>
        <w:u w:val="non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543482"/>
    <w:multiLevelType w:val="hybridMultilevel"/>
    <w:tmpl w:val="83BA1F9E"/>
    <w:lvl w:ilvl="0" w:tplc="F342CE4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46D4601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6211DE0"/>
    <w:multiLevelType w:val="hybridMultilevel"/>
    <w:tmpl w:val="546AFD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ED1E48"/>
    <w:multiLevelType w:val="hybridMultilevel"/>
    <w:tmpl w:val="17325420"/>
    <w:lvl w:ilvl="0" w:tplc="C078511A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8395911"/>
    <w:multiLevelType w:val="hybridMultilevel"/>
    <w:tmpl w:val="767C15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226717"/>
    <w:multiLevelType w:val="hybridMultilevel"/>
    <w:tmpl w:val="7A0470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E36461"/>
    <w:multiLevelType w:val="hybridMultilevel"/>
    <w:tmpl w:val="90DA82B2"/>
    <w:lvl w:ilvl="0" w:tplc="37BEE68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9A2E6F"/>
    <w:multiLevelType w:val="hybridMultilevel"/>
    <w:tmpl w:val="3364FC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CC16F0"/>
    <w:multiLevelType w:val="hybridMultilevel"/>
    <w:tmpl w:val="1832B1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4616FA"/>
    <w:multiLevelType w:val="hybridMultilevel"/>
    <w:tmpl w:val="5FCC7B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0D460E"/>
    <w:multiLevelType w:val="hybridMultilevel"/>
    <w:tmpl w:val="A71698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4605F6"/>
    <w:multiLevelType w:val="hybridMultilevel"/>
    <w:tmpl w:val="17325420"/>
    <w:lvl w:ilvl="0" w:tplc="C078511A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912500"/>
    <w:multiLevelType w:val="hybridMultilevel"/>
    <w:tmpl w:val="5328B3AC"/>
    <w:lvl w:ilvl="0" w:tplc="438CB2B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9C0474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774AF3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10A42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3FE0D1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DCBBB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1C2D15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38CEB7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5304D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4BC7345"/>
    <w:multiLevelType w:val="hybridMultilevel"/>
    <w:tmpl w:val="E8BCF906"/>
    <w:lvl w:ilvl="0" w:tplc="F6B4FA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556EF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0F855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824C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99059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6605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9CE1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5817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59CE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600116E"/>
    <w:multiLevelType w:val="hybridMultilevel"/>
    <w:tmpl w:val="BDE80B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DE617E"/>
    <w:multiLevelType w:val="hybridMultilevel"/>
    <w:tmpl w:val="546AFD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820C0C"/>
    <w:multiLevelType w:val="hybridMultilevel"/>
    <w:tmpl w:val="1FC2B354"/>
    <w:lvl w:ilvl="0" w:tplc="9FDAF308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DEB3C46"/>
    <w:multiLevelType w:val="hybridMultilevel"/>
    <w:tmpl w:val="FE663A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6F10B9"/>
    <w:multiLevelType w:val="hybridMultilevel"/>
    <w:tmpl w:val="19784FC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DD1596"/>
    <w:multiLevelType w:val="hybridMultilevel"/>
    <w:tmpl w:val="B1C08A7E"/>
    <w:lvl w:ilvl="0" w:tplc="7284B6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9BEFE8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79A679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A603F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A7EE61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21E1B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22CE5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1603ED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D44438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31A23F5"/>
    <w:multiLevelType w:val="hybridMultilevel"/>
    <w:tmpl w:val="CC2ADC66"/>
    <w:lvl w:ilvl="0" w:tplc="957C452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6BB436BE"/>
    <w:multiLevelType w:val="hybridMultilevel"/>
    <w:tmpl w:val="B6347C8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1406ECB"/>
    <w:multiLevelType w:val="hybridMultilevel"/>
    <w:tmpl w:val="546AFD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5225B3"/>
    <w:multiLevelType w:val="hybridMultilevel"/>
    <w:tmpl w:val="AF34C92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90345D"/>
    <w:multiLevelType w:val="hybridMultilevel"/>
    <w:tmpl w:val="296803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A3173DB"/>
    <w:multiLevelType w:val="hybridMultilevel"/>
    <w:tmpl w:val="7402CF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2"/>
  </w:num>
  <w:num w:numId="3">
    <w:abstractNumId w:val="14"/>
  </w:num>
  <w:num w:numId="4">
    <w:abstractNumId w:val="26"/>
  </w:num>
  <w:num w:numId="5">
    <w:abstractNumId w:val="29"/>
  </w:num>
  <w:num w:numId="6">
    <w:abstractNumId w:val="24"/>
  </w:num>
  <w:num w:numId="7">
    <w:abstractNumId w:val="2"/>
  </w:num>
  <w:num w:numId="8">
    <w:abstractNumId w:val="5"/>
  </w:num>
  <w:num w:numId="9">
    <w:abstractNumId w:val="20"/>
  </w:num>
  <w:num w:numId="10">
    <w:abstractNumId w:val="8"/>
  </w:num>
  <w:num w:numId="11">
    <w:abstractNumId w:val="1"/>
  </w:num>
  <w:num w:numId="12">
    <w:abstractNumId w:val="28"/>
  </w:num>
  <w:num w:numId="13">
    <w:abstractNumId w:val="31"/>
  </w:num>
  <w:num w:numId="14">
    <w:abstractNumId w:val="21"/>
  </w:num>
  <w:num w:numId="15">
    <w:abstractNumId w:val="23"/>
  </w:num>
  <w:num w:numId="16">
    <w:abstractNumId w:val="10"/>
  </w:num>
  <w:num w:numId="17">
    <w:abstractNumId w:val="15"/>
  </w:num>
  <w:num w:numId="18">
    <w:abstractNumId w:val="11"/>
  </w:num>
  <w:num w:numId="19">
    <w:abstractNumId w:val="16"/>
  </w:num>
  <w:num w:numId="20">
    <w:abstractNumId w:val="30"/>
  </w:num>
  <w:num w:numId="21">
    <w:abstractNumId w:val="13"/>
  </w:num>
  <w:num w:numId="22">
    <w:abstractNumId w:val="25"/>
  </w:num>
  <w:num w:numId="23">
    <w:abstractNumId w:val="7"/>
  </w:num>
  <w:num w:numId="24">
    <w:abstractNumId w:val="3"/>
  </w:num>
  <w:num w:numId="25">
    <w:abstractNumId w:val="18"/>
  </w:num>
  <w:num w:numId="26">
    <w:abstractNumId w:val="19"/>
  </w:num>
  <w:num w:numId="27">
    <w:abstractNumId w:val="4"/>
  </w:num>
  <w:num w:numId="28">
    <w:abstractNumId w:val="22"/>
  </w:num>
  <w:num w:numId="29">
    <w:abstractNumId w:val="6"/>
  </w:num>
  <w:num w:numId="30">
    <w:abstractNumId w:val="17"/>
  </w:num>
  <w:num w:numId="31">
    <w:abstractNumId w:val="9"/>
  </w:num>
  <w:num w:numId="32">
    <w:abstractNumId w:val="2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650D"/>
    <w:rsid w:val="00001737"/>
    <w:rsid w:val="00002908"/>
    <w:rsid w:val="00004F45"/>
    <w:rsid w:val="000104C0"/>
    <w:rsid w:val="00010639"/>
    <w:rsid w:val="00011B99"/>
    <w:rsid w:val="00014CDD"/>
    <w:rsid w:val="00017AD5"/>
    <w:rsid w:val="00017C8D"/>
    <w:rsid w:val="0002681A"/>
    <w:rsid w:val="00026D00"/>
    <w:rsid w:val="00026E88"/>
    <w:rsid w:val="00027D3B"/>
    <w:rsid w:val="00030141"/>
    <w:rsid w:val="0004106D"/>
    <w:rsid w:val="00052416"/>
    <w:rsid w:val="00057878"/>
    <w:rsid w:val="000615CD"/>
    <w:rsid w:val="0006640E"/>
    <w:rsid w:val="00072A3A"/>
    <w:rsid w:val="00077082"/>
    <w:rsid w:val="00077708"/>
    <w:rsid w:val="000837B9"/>
    <w:rsid w:val="00083897"/>
    <w:rsid w:val="00083C91"/>
    <w:rsid w:val="00084406"/>
    <w:rsid w:val="000845D2"/>
    <w:rsid w:val="000907AB"/>
    <w:rsid w:val="000949C7"/>
    <w:rsid w:val="000A1BF7"/>
    <w:rsid w:val="000A4CE2"/>
    <w:rsid w:val="000B6634"/>
    <w:rsid w:val="000C02A2"/>
    <w:rsid w:val="000C18F4"/>
    <w:rsid w:val="000C6F12"/>
    <w:rsid w:val="000D555D"/>
    <w:rsid w:val="000E5E73"/>
    <w:rsid w:val="000E7740"/>
    <w:rsid w:val="000F09A6"/>
    <w:rsid w:val="000F12CA"/>
    <w:rsid w:val="000F313A"/>
    <w:rsid w:val="001026A7"/>
    <w:rsid w:val="001057AE"/>
    <w:rsid w:val="0010763C"/>
    <w:rsid w:val="00110CC7"/>
    <w:rsid w:val="001176E8"/>
    <w:rsid w:val="00125DDA"/>
    <w:rsid w:val="0013413C"/>
    <w:rsid w:val="00137D87"/>
    <w:rsid w:val="00140A2E"/>
    <w:rsid w:val="00142452"/>
    <w:rsid w:val="00143ADC"/>
    <w:rsid w:val="001456FE"/>
    <w:rsid w:val="00163650"/>
    <w:rsid w:val="001665DB"/>
    <w:rsid w:val="00175422"/>
    <w:rsid w:val="00176D45"/>
    <w:rsid w:val="00176F49"/>
    <w:rsid w:val="001805FB"/>
    <w:rsid w:val="00187A36"/>
    <w:rsid w:val="00197C7C"/>
    <w:rsid w:val="00197CA6"/>
    <w:rsid w:val="001A2A3B"/>
    <w:rsid w:val="001B0E4C"/>
    <w:rsid w:val="001B1527"/>
    <w:rsid w:val="001B33AA"/>
    <w:rsid w:val="001B34EA"/>
    <w:rsid w:val="001B5A62"/>
    <w:rsid w:val="001B757B"/>
    <w:rsid w:val="001C04C3"/>
    <w:rsid w:val="001C53DD"/>
    <w:rsid w:val="001C5B9A"/>
    <w:rsid w:val="001D1513"/>
    <w:rsid w:val="001E63A5"/>
    <w:rsid w:val="001E6B25"/>
    <w:rsid w:val="001E7D68"/>
    <w:rsid w:val="001F2DF7"/>
    <w:rsid w:val="001F56BD"/>
    <w:rsid w:val="001F7F53"/>
    <w:rsid w:val="00201973"/>
    <w:rsid w:val="00202E99"/>
    <w:rsid w:val="0020400C"/>
    <w:rsid w:val="00214C2D"/>
    <w:rsid w:val="00220B29"/>
    <w:rsid w:val="00222D0E"/>
    <w:rsid w:val="0022406A"/>
    <w:rsid w:val="00232003"/>
    <w:rsid w:val="00235B00"/>
    <w:rsid w:val="00237F95"/>
    <w:rsid w:val="00244DE7"/>
    <w:rsid w:val="00250922"/>
    <w:rsid w:val="00256499"/>
    <w:rsid w:val="00261609"/>
    <w:rsid w:val="00270E1F"/>
    <w:rsid w:val="00277A20"/>
    <w:rsid w:val="00283F5C"/>
    <w:rsid w:val="0028650D"/>
    <w:rsid w:val="00287235"/>
    <w:rsid w:val="00294AAA"/>
    <w:rsid w:val="002A19D5"/>
    <w:rsid w:val="002A1C04"/>
    <w:rsid w:val="002A1E35"/>
    <w:rsid w:val="002B0B10"/>
    <w:rsid w:val="002B205A"/>
    <w:rsid w:val="002B42AD"/>
    <w:rsid w:val="002D1515"/>
    <w:rsid w:val="002D2EDC"/>
    <w:rsid w:val="002D4DFC"/>
    <w:rsid w:val="002D5840"/>
    <w:rsid w:val="002E37AC"/>
    <w:rsid w:val="002E51B8"/>
    <w:rsid w:val="002E7F7A"/>
    <w:rsid w:val="002F1DC1"/>
    <w:rsid w:val="0030635B"/>
    <w:rsid w:val="00307B4C"/>
    <w:rsid w:val="00311EB4"/>
    <w:rsid w:val="0032004A"/>
    <w:rsid w:val="00320319"/>
    <w:rsid w:val="003242C3"/>
    <w:rsid w:val="003265F0"/>
    <w:rsid w:val="0033511B"/>
    <w:rsid w:val="00336052"/>
    <w:rsid w:val="00342D51"/>
    <w:rsid w:val="003442D6"/>
    <w:rsid w:val="003468D6"/>
    <w:rsid w:val="00352A91"/>
    <w:rsid w:val="00353639"/>
    <w:rsid w:val="00360677"/>
    <w:rsid w:val="003748B2"/>
    <w:rsid w:val="00380FE6"/>
    <w:rsid w:val="00382EE1"/>
    <w:rsid w:val="003957C4"/>
    <w:rsid w:val="003A1B93"/>
    <w:rsid w:val="003A391F"/>
    <w:rsid w:val="003A6398"/>
    <w:rsid w:val="003A7031"/>
    <w:rsid w:val="003B2D1F"/>
    <w:rsid w:val="003B5F1E"/>
    <w:rsid w:val="003B6A0E"/>
    <w:rsid w:val="003B6B12"/>
    <w:rsid w:val="003B73FD"/>
    <w:rsid w:val="003D6890"/>
    <w:rsid w:val="003D700E"/>
    <w:rsid w:val="003E3342"/>
    <w:rsid w:val="003F05B0"/>
    <w:rsid w:val="003F10FA"/>
    <w:rsid w:val="003F369E"/>
    <w:rsid w:val="003F794D"/>
    <w:rsid w:val="00402C49"/>
    <w:rsid w:val="0040547D"/>
    <w:rsid w:val="00411553"/>
    <w:rsid w:val="00412BAB"/>
    <w:rsid w:val="00413808"/>
    <w:rsid w:val="0041410B"/>
    <w:rsid w:val="004146F8"/>
    <w:rsid w:val="00416B68"/>
    <w:rsid w:val="00423800"/>
    <w:rsid w:val="004239FA"/>
    <w:rsid w:val="00445572"/>
    <w:rsid w:val="00446011"/>
    <w:rsid w:val="00451064"/>
    <w:rsid w:val="00456FAD"/>
    <w:rsid w:val="00460E85"/>
    <w:rsid w:val="004615FB"/>
    <w:rsid w:val="004624A7"/>
    <w:rsid w:val="00463A64"/>
    <w:rsid w:val="00471CA6"/>
    <w:rsid w:val="00473164"/>
    <w:rsid w:val="00477DB7"/>
    <w:rsid w:val="00487A2D"/>
    <w:rsid w:val="0049239B"/>
    <w:rsid w:val="00492BBD"/>
    <w:rsid w:val="00495782"/>
    <w:rsid w:val="004A2697"/>
    <w:rsid w:val="004A3020"/>
    <w:rsid w:val="004A480B"/>
    <w:rsid w:val="004C1CD4"/>
    <w:rsid w:val="004C25C1"/>
    <w:rsid w:val="004C5949"/>
    <w:rsid w:val="004D223C"/>
    <w:rsid w:val="004D44D5"/>
    <w:rsid w:val="004E1654"/>
    <w:rsid w:val="004E466C"/>
    <w:rsid w:val="004F3BE4"/>
    <w:rsid w:val="004F7D6D"/>
    <w:rsid w:val="005111B0"/>
    <w:rsid w:val="005168C3"/>
    <w:rsid w:val="005172C9"/>
    <w:rsid w:val="005312A9"/>
    <w:rsid w:val="00533D7A"/>
    <w:rsid w:val="00535088"/>
    <w:rsid w:val="005350C7"/>
    <w:rsid w:val="005406E7"/>
    <w:rsid w:val="00540C1F"/>
    <w:rsid w:val="00544956"/>
    <w:rsid w:val="00546E48"/>
    <w:rsid w:val="005472DA"/>
    <w:rsid w:val="00547564"/>
    <w:rsid w:val="00560FD3"/>
    <w:rsid w:val="00564616"/>
    <w:rsid w:val="005667CC"/>
    <w:rsid w:val="0057341D"/>
    <w:rsid w:val="00573D38"/>
    <w:rsid w:val="00591797"/>
    <w:rsid w:val="00595BB3"/>
    <w:rsid w:val="00597FEB"/>
    <w:rsid w:val="005A039C"/>
    <w:rsid w:val="005A3DAC"/>
    <w:rsid w:val="005A4952"/>
    <w:rsid w:val="005A5DDE"/>
    <w:rsid w:val="005A6308"/>
    <w:rsid w:val="005B095C"/>
    <w:rsid w:val="005B3D69"/>
    <w:rsid w:val="005B60EC"/>
    <w:rsid w:val="005C2DAB"/>
    <w:rsid w:val="005C5C5C"/>
    <w:rsid w:val="005D04A3"/>
    <w:rsid w:val="005D194B"/>
    <w:rsid w:val="005D4D39"/>
    <w:rsid w:val="005D619C"/>
    <w:rsid w:val="005E03C5"/>
    <w:rsid w:val="005E2534"/>
    <w:rsid w:val="005E2BB5"/>
    <w:rsid w:val="005F1876"/>
    <w:rsid w:val="005F1F07"/>
    <w:rsid w:val="005F218E"/>
    <w:rsid w:val="005F2259"/>
    <w:rsid w:val="00602EC7"/>
    <w:rsid w:val="0060722D"/>
    <w:rsid w:val="00617E9A"/>
    <w:rsid w:val="006225ED"/>
    <w:rsid w:val="00622C20"/>
    <w:rsid w:val="006233E9"/>
    <w:rsid w:val="00626233"/>
    <w:rsid w:val="00633C7B"/>
    <w:rsid w:val="00646A7F"/>
    <w:rsid w:val="00651631"/>
    <w:rsid w:val="0065197D"/>
    <w:rsid w:val="006637E5"/>
    <w:rsid w:val="0066667E"/>
    <w:rsid w:val="006738F0"/>
    <w:rsid w:val="006809EF"/>
    <w:rsid w:val="00681AC5"/>
    <w:rsid w:val="00686B40"/>
    <w:rsid w:val="006926CA"/>
    <w:rsid w:val="006A1389"/>
    <w:rsid w:val="006B1936"/>
    <w:rsid w:val="006B4301"/>
    <w:rsid w:val="006C1B3D"/>
    <w:rsid w:val="006C3CDD"/>
    <w:rsid w:val="006C7C69"/>
    <w:rsid w:val="006D2BEE"/>
    <w:rsid w:val="006D5AA4"/>
    <w:rsid w:val="006E345B"/>
    <w:rsid w:val="006E7475"/>
    <w:rsid w:val="006E7A09"/>
    <w:rsid w:val="006F3207"/>
    <w:rsid w:val="006F3D61"/>
    <w:rsid w:val="006F4F31"/>
    <w:rsid w:val="006F6B76"/>
    <w:rsid w:val="0070101B"/>
    <w:rsid w:val="0070276C"/>
    <w:rsid w:val="00704780"/>
    <w:rsid w:val="00713676"/>
    <w:rsid w:val="007202D4"/>
    <w:rsid w:val="00721092"/>
    <w:rsid w:val="00721225"/>
    <w:rsid w:val="00722072"/>
    <w:rsid w:val="00722086"/>
    <w:rsid w:val="007233B1"/>
    <w:rsid w:val="00740D7B"/>
    <w:rsid w:val="00740DAC"/>
    <w:rsid w:val="007519A9"/>
    <w:rsid w:val="00763724"/>
    <w:rsid w:val="00763923"/>
    <w:rsid w:val="00773341"/>
    <w:rsid w:val="00783ACC"/>
    <w:rsid w:val="00784E1B"/>
    <w:rsid w:val="0079007B"/>
    <w:rsid w:val="00792CC6"/>
    <w:rsid w:val="007A20CF"/>
    <w:rsid w:val="007A5CEE"/>
    <w:rsid w:val="007A735D"/>
    <w:rsid w:val="007A7B59"/>
    <w:rsid w:val="007B4249"/>
    <w:rsid w:val="007B58A2"/>
    <w:rsid w:val="007B78C5"/>
    <w:rsid w:val="007C002C"/>
    <w:rsid w:val="007C1514"/>
    <w:rsid w:val="007C1EF4"/>
    <w:rsid w:val="007C35A0"/>
    <w:rsid w:val="007D1204"/>
    <w:rsid w:val="007D24A0"/>
    <w:rsid w:val="007D6309"/>
    <w:rsid w:val="007D77F7"/>
    <w:rsid w:val="007E2B74"/>
    <w:rsid w:val="007E3173"/>
    <w:rsid w:val="007E3546"/>
    <w:rsid w:val="007E3ED6"/>
    <w:rsid w:val="007F1DFA"/>
    <w:rsid w:val="007F7EC2"/>
    <w:rsid w:val="00801191"/>
    <w:rsid w:val="00807C96"/>
    <w:rsid w:val="00815339"/>
    <w:rsid w:val="008307C6"/>
    <w:rsid w:val="00831C8E"/>
    <w:rsid w:val="00832B17"/>
    <w:rsid w:val="00832F22"/>
    <w:rsid w:val="00835E36"/>
    <w:rsid w:val="008400CF"/>
    <w:rsid w:val="008412DE"/>
    <w:rsid w:val="00847D4F"/>
    <w:rsid w:val="00861451"/>
    <w:rsid w:val="00861B30"/>
    <w:rsid w:val="00862C49"/>
    <w:rsid w:val="008673F1"/>
    <w:rsid w:val="00881605"/>
    <w:rsid w:val="008A5601"/>
    <w:rsid w:val="008A5FF5"/>
    <w:rsid w:val="008A710B"/>
    <w:rsid w:val="008B0A5E"/>
    <w:rsid w:val="008B1EAC"/>
    <w:rsid w:val="008B2A4C"/>
    <w:rsid w:val="008B4DD2"/>
    <w:rsid w:val="008C3E59"/>
    <w:rsid w:val="008D12BD"/>
    <w:rsid w:val="008D4724"/>
    <w:rsid w:val="008D6C21"/>
    <w:rsid w:val="008E1845"/>
    <w:rsid w:val="008E43B8"/>
    <w:rsid w:val="008F33A4"/>
    <w:rsid w:val="00901E89"/>
    <w:rsid w:val="0090242E"/>
    <w:rsid w:val="00902A55"/>
    <w:rsid w:val="0091534B"/>
    <w:rsid w:val="009234B8"/>
    <w:rsid w:val="0093775B"/>
    <w:rsid w:val="00942252"/>
    <w:rsid w:val="009469D1"/>
    <w:rsid w:val="009545A4"/>
    <w:rsid w:val="00954A51"/>
    <w:rsid w:val="009600A8"/>
    <w:rsid w:val="00973D71"/>
    <w:rsid w:val="00974854"/>
    <w:rsid w:val="00977F75"/>
    <w:rsid w:val="009806F3"/>
    <w:rsid w:val="00983797"/>
    <w:rsid w:val="0098704A"/>
    <w:rsid w:val="009A18BB"/>
    <w:rsid w:val="009A1969"/>
    <w:rsid w:val="009A30B9"/>
    <w:rsid w:val="009B03A9"/>
    <w:rsid w:val="009B79FE"/>
    <w:rsid w:val="009C4D31"/>
    <w:rsid w:val="009D0652"/>
    <w:rsid w:val="009D3B8F"/>
    <w:rsid w:val="009D779E"/>
    <w:rsid w:val="009E070C"/>
    <w:rsid w:val="009E1A4D"/>
    <w:rsid w:val="009E2120"/>
    <w:rsid w:val="009E485E"/>
    <w:rsid w:val="009E6C0F"/>
    <w:rsid w:val="009E6E5B"/>
    <w:rsid w:val="009F1F23"/>
    <w:rsid w:val="009F2D8B"/>
    <w:rsid w:val="009F348A"/>
    <w:rsid w:val="009F4DEA"/>
    <w:rsid w:val="009F68AB"/>
    <w:rsid w:val="009F7FA8"/>
    <w:rsid w:val="00A04EE6"/>
    <w:rsid w:val="00A0648B"/>
    <w:rsid w:val="00A06B0F"/>
    <w:rsid w:val="00A1032E"/>
    <w:rsid w:val="00A168D9"/>
    <w:rsid w:val="00A3016F"/>
    <w:rsid w:val="00A32018"/>
    <w:rsid w:val="00A36E51"/>
    <w:rsid w:val="00A376D3"/>
    <w:rsid w:val="00A51DF9"/>
    <w:rsid w:val="00A52438"/>
    <w:rsid w:val="00A53851"/>
    <w:rsid w:val="00A55375"/>
    <w:rsid w:val="00A63046"/>
    <w:rsid w:val="00A63E30"/>
    <w:rsid w:val="00A70D7E"/>
    <w:rsid w:val="00A719C7"/>
    <w:rsid w:val="00A910EE"/>
    <w:rsid w:val="00AA0F81"/>
    <w:rsid w:val="00AA488A"/>
    <w:rsid w:val="00AB0370"/>
    <w:rsid w:val="00AB689C"/>
    <w:rsid w:val="00AB75E3"/>
    <w:rsid w:val="00AC1444"/>
    <w:rsid w:val="00AC2FE3"/>
    <w:rsid w:val="00AC7173"/>
    <w:rsid w:val="00AC7611"/>
    <w:rsid w:val="00AD1F45"/>
    <w:rsid w:val="00AF3FB0"/>
    <w:rsid w:val="00AF46DC"/>
    <w:rsid w:val="00B012D7"/>
    <w:rsid w:val="00B047EA"/>
    <w:rsid w:val="00B04BD5"/>
    <w:rsid w:val="00B06B46"/>
    <w:rsid w:val="00B10A4C"/>
    <w:rsid w:val="00B11C31"/>
    <w:rsid w:val="00B14005"/>
    <w:rsid w:val="00B41298"/>
    <w:rsid w:val="00B42F42"/>
    <w:rsid w:val="00B514E7"/>
    <w:rsid w:val="00B6188B"/>
    <w:rsid w:val="00B7348A"/>
    <w:rsid w:val="00B75836"/>
    <w:rsid w:val="00B85741"/>
    <w:rsid w:val="00B87618"/>
    <w:rsid w:val="00B935ED"/>
    <w:rsid w:val="00B93C3C"/>
    <w:rsid w:val="00B969F7"/>
    <w:rsid w:val="00BA47DE"/>
    <w:rsid w:val="00BA7FC1"/>
    <w:rsid w:val="00BB1C80"/>
    <w:rsid w:val="00BC7FB3"/>
    <w:rsid w:val="00BD1175"/>
    <w:rsid w:val="00BD6241"/>
    <w:rsid w:val="00BE4351"/>
    <w:rsid w:val="00BE4F4C"/>
    <w:rsid w:val="00BE63BC"/>
    <w:rsid w:val="00BF3F72"/>
    <w:rsid w:val="00BF55C3"/>
    <w:rsid w:val="00C00CDA"/>
    <w:rsid w:val="00C02E56"/>
    <w:rsid w:val="00C03565"/>
    <w:rsid w:val="00C0700D"/>
    <w:rsid w:val="00C07739"/>
    <w:rsid w:val="00C11F76"/>
    <w:rsid w:val="00C175CB"/>
    <w:rsid w:val="00C20845"/>
    <w:rsid w:val="00C26543"/>
    <w:rsid w:val="00C26B4C"/>
    <w:rsid w:val="00C30ECD"/>
    <w:rsid w:val="00C32EC5"/>
    <w:rsid w:val="00C35252"/>
    <w:rsid w:val="00C44A1E"/>
    <w:rsid w:val="00C5192F"/>
    <w:rsid w:val="00C53718"/>
    <w:rsid w:val="00C63217"/>
    <w:rsid w:val="00C63F1D"/>
    <w:rsid w:val="00C660D3"/>
    <w:rsid w:val="00C679ED"/>
    <w:rsid w:val="00C75C2E"/>
    <w:rsid w:val="00C77D33"/>
    <w:rsid w:val="00C8047E"/>
    <w:rsid w:val="00C8239A"/>
    <w:rsid w:val="00C83F2F"/>
    <w:rsid w:val="00C845BD"/>
    <w:rsid w:val="00C85CFA"/>
    <w:rsid w:val="00CA07D3"/>
    <w:rsid w:val="00CA138B"/>
    <w:rsid w:val="00CA4FCD"/>
    <w:rsid w:val="00CC0F9F"/>
    <w:rsid w:val="00CD460D"/>
    <w:rsid w:val="00CD49CB"/>
    <w:rsid w:val="00CD71A0"/>
    <w:rsid w:val="00CE1D0E"/>
    <w:rsid w:val="00CE4DE6"/>
    <w:rsid w:val="00CE6E41"/>
    <w:rsid w:val="00CF6C26"/>
    <w:rsid w:val="00D0204E"/>
    <w:rsid w:val="00D03706"/>
    <w:rsid w:val="00D15C33"/>
    <w:rsid w:val="00D174D4"/>
    <w:rsid w:val="00D21D44"/>
    <w:rsid w:val="00D26592"/>
    <w:rsid w:val="00D309C0"/>
    <w:rsid w:val="00D4760E"/>
    <w:rsid w:val="00D507A8"/>
    <w:rsid w:val="00D64975"/>
    <w:rsid w:val="00D66099"/>
    <w:rsid w:val="00D66903"/>
    <w:rsid w:val="00D67DBA"/>
    <w:rsid w:val="00D72E0D"/>
    <w:rsid w:val="00D851E6"/>
    <w:rsid w:val="00D86B47"/>
    <w:rsid w:val="00D91ED8"/>
    <w:rsid w:val="00D93DF1"/>
    <w:rsid w:val="00DA1365"/>
    <w:rsid w:val="00DA20F6"/>
    <w:rsid w:val="00DA4B4B"/>
    <w:rsid w:val="00DB1AD1"/>
    <w:rsid w:val="00DB2ACA"/>
    <w:rsid w:val="00DB3EC2"/>
    <w:rsid w:val="00DB7617"/>
    <w:rsid w:val="00DC0D76"/>
    <w:rsid w:val="00DC26BC"/>
    <w:rsid w:val="00DC46A0"/>
    <w:rsid w:val="00DC5CB1"/>
    <w:rsid w:val="00DD3CE7"/>
    <w:rsid w:val="00DD4C08"/>
    <w:rsid w:val="00DF28E2"/>
    <w:rsid w:val="00DF2A69"/>
    <w:rsid w:val="00E0670E"/>
    <w:rsid w:val="00E067FD"/>
    <w:rsid w:val="00E11EA2"/>
    <w:rsid w:val="00E2398A"/>
    <w:rsid w:val="00E24C10"/>
    <w:rsid w:val="00E2771E"/>
    <w:rsid w:val="00E30572"/>
    <w:rsid w:val="00E357F8"/>
    <w:rsid w:val="00E42009"/>
    <w:rsid w:val="00E451B9"/>
    <w:rsid w:val="00E57B66"/>
    <w:rsid w:val="00E60C02"/>
    <w:rsid w:val="00E635D5"/>
    <w:rsid w:val="00E6424F"/>
    <w:rsid w:val="00E710A2"/>
    <w:rsid w:val="00E71535"/>
    <w:rsid w:val="00E9661A"/>
    <w:rsid w:val="00EA41AF"/>
    <w:rsid w:val="00EA5B1B"/>
    <w:rsid w:val="00EA6380"/>
    <w:rsid w:val="00EC0482"/>
    <w:rsid w:val="00EC67A3"/>
    <w:rsid w:val="00EC722A"/>
    <w:rsid w:val="00ED1746"/>
    <w:rsid w:val="00ED5709"/>
    <w:rsid w:val="00ED6050"/>
    <w:rsid w:val="00EE3570"/>
    <w:rsid w:val="00EE598B"/>
    <w:rsid w:val="00EF0830"/>
    <w:rsid w:val="00EF2BD9"/>
    <w:rsid w:val="00EF48B2"/>
    <w:rsid w:val="00F116D3"/>
    <w:rsid w:val="00F136A3"/>
    <w:rsid w:val="00F17B6D"/>
    <w:rsid w:val="00F259DB"/>
    <w:rsid w:val="00F26B59"/>
    <w:rsid w:val="00F421C7"/>
    <w:rsid w:val="00F42C22"/>
    <w:rsid w:val="00F45813"/>
    <w:rsid w:val="00F47A09"/>
    <w:rsid w:val="00F50CF8"/>
    <w:rsid w:val="00F566FE"/>
    <w:rsid w:val="00F56822"/>
    <w:rsid w:val="00F57034"/>
    <w:rsid w:val="00F64707"/>
    <w:rsid w:val="00F80881"/>
    <w:rsid w:val="00F82A3D"/>
    <w:rsid w:val="00F8545B"/>
    <w:rsid w:val="00F85740"/>
    <w:rsid w:val="00F947AD"/>
    <w:rsid w:val="00F94CD9"/>
    <w:rsid w:val="00F954D8"/>
    <w:rsid w:val="00F97A96"/>
    <w:rsid w:val="00FA1431"/>
    <w:rsid w:val="00FA2D9C"/>
    <w:rsid w:val="00FA49F1"/>
    <w:rsid w:val="00FA59A4"/>
    <w:rsid w:val="00FB0A8D"/>
    <w:rsid w:val="00FC7733"/>
    <w:rsid w:val="00FD1F61"/>
    <w:rsid w:val="00FD2137"/>
    <w:rsid w:val="00FE146D"/>
    <w:rsid w:val="00FE174A"/>
    <w:rsid w:val="00FE25E7"/>
    <w:rsid w:val="00FF020C"/>
    <w:rsid w:val="00FF139E"/>
    <w:rsid w:val="00FF6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D48916"/>
  <w15:docId w15:val="{90DC75A4-A0CE-4220-B63B-860D7A7F8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650D"/>
    <w:pPr>
      <w:spacing w:after="0" w:line="360" w:lineRule="auto"/>
      <w:ind w:left="284"/>
      <w:jc w:val="both"/>
    </w:pPr>
    <w:rPr>
      <w:rFonts w:ascii="Arial" w:eastAsia="Arial" w:hAnsi="Arial" w:cs="Arial"/>
      <w:color w:val="000000"/>
      <w:lang w:eastAsia="es-CO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313A"/>
    <w:pPr>
      <w:keepNext/>
      <w:keepLines/>
      <w:spacing w:before="480" w:line="276" w:lineRule="auto"/>
      <w:ind w:left="0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MX" w:eastAsia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rsid w:val="0028650D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650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650D"/>
    <w:rPr>
      <w:rFonts w:ascii="Tahoma" w:eastAsia="Arial" w:hAnsi="Tahoma" w:cs="Tahoma"/>
      <w:color w:val="000000"/>
      <w:sz w:val="16"/>
      <w:szCs w:val="16"/>
      <w:lang w:eastAsia="es-CO"/>
    </w:rPr>
  </w:style>
  <w:style w:type="paragraph" w:styleId="Header">
    <w:name w:val="header"/>
    <w:basedOn w:val="Normal"/>
    <w:link w:val="HeaderChar"/>
    <w:uiPriority w:val="99"/>
    <w:unhideWhenUsed/>
    <w:rsid w:val="007C002C"/>
    <w:pPr>
      <w:tabs>
        <w:tab w:val="center" w:pos="4419"/>
        <w:tab w:val="right" w:pos="8838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002C"/>
    <w:rPr>
      <w:rFonts w:ascii="Arial" w:eastAsia="Arial" w:hAnsi="Arial" w:cs="Arial"/>
      <w:color w:val="000000"/>
      <w:lang w:eastAsia="es-CO"/>
    </w:rPr>
  </w:style>
  <w:style w:type="paragraph" w:styleId="Footer">
    <w:name w:val="footer"/>
    <w:basedOn w:val="Normal"/>
    <w:link w:val="FooterChar"/>
    <w:uiPriority w:val="99"/>
    <w:unhideWhenUsed/>
    <w:rsid w:val="007C002C"/>
    <w:pPr>
      <w:tabs>
        <w:tab w:val="center" w:pos="4419"/>
        <w:tab w:val="right" w:pos="8838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002C"/>
    <w:rPr>
      <w:rFonts w:ascii="Arial" w:eastAsia="Arial" w:hAnsi="Arial" w:cs="Arial"/>
      <w:color w:val="000000"/>
      <w:lang w:eastAsia="es-CO"/>
    </w:rPr>
  </w:style>
  <w:style w:type="paragraph" w:styleId="ListParagraph">
    <w:name w:val="List Paragraph"/>
    <w:basedOn w:val="Normal"/>
    <w:uiPriority w:val="34"/>
    <w:qFormat/>
    <w:rsid w:val="00713676"/>
    <w:pPr>
      <w:ind w:left="720"/>
      <w:contextualSpacing/>
    </w:pPr>
  </w:style>
  <w:style w:type="paragraph" w:styleId="CommentText">
    <w:name w:val="annotation text"/>
    <w:basedOn w:val="Normal"/>
    <w:link w:val="CommentTextChar"/>
    <w:unhideWhenUsed/>
    <w:rsid w:val="00C845B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C845BD"/>
    <w:rPr>
      <w:rFonts w:ascii="Arial" w:eastAsia="Arial" w:hAnsi="Arial" w:cs="Arial"/>
      <w:color w:val="000000"/>
      <w:sz w:val="20"/>
      <w:szCs w:val="20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0A1BF7"/>
    <w:pPr>
      <w:spacing w:before="100" w:beforeAutospacing="1" w:after="100" w:afterAutospacing="1" w:line="240" w:lineRule="auto"/>
      <w:ind w:left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styleId="TableGrid">
    <w:name w:val="Table Grid"/>
    <w:basedOn w:val="TableNormal"/>
    <w:uiPriority w:val="59"/>
    <w:rsid w:val="00533D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B2ACA"/>
    <w:pPr>
      <w:autoSpaceDE w:val="0"/>
      <w:autoSpaceDN w:val="0"/>
      <w:adjustRightInd w:val="0"/>
      <w:spacing w:after="0" w:line="240" w:lineRule="auto"/>
    </w:pPr>
    <w:rPr>
      <w:rFonts w:ascii="Wingdings" w:eastAsia="Times New Roman" w:hAnsi="Wingdings" w:cs="Wingdings"/>
      <w:color w:val="000000"/>
      <w:sz w:val="24"/>
      <w:szCs w:val="24"/>
      <w:lang w:eastAsia="es-CO"/>
    </w:rPr>
  </w:style>
  <w:style w:type="character" w:styleId="Hyperlink">
    <w:name w:val="Hyperlink"/>
    <w:uiPriority w:val="99"/>
    <w:rsid w:val="008A5601"/>
    <w:rPr>
      <w:color w:val="0000FF"/>
      <w:u w:val="single"/>
    </w:rPr>
  </w:style>
  <w:style w:type="paragraph" w:styleId="BodyText">
    <w:name w:val="Body Text"/>
    <w:basedOn w:val="Normal"/>
    <w:link w:val="BodyTextChar"/>
    <w:rsid w:val="000837B9"/>
    <w:pPr>
      <w:spacing w:line="240" w:lineRule="auto"/>
      <w:ind w:left="0"/>
    </w:pPr>
    <w:rPr>
      <w:rFonts w:ascii="Verdana" w:eastAsia="Times New Roman" w:hAnsi="Verdana" w:cs="Times New Roman"/>
      <w:color w:val="auto"/>
      <w:sz w:val="20"/>
      <w:szCs w:val="20"/>
      <w:lang w:val="es-MX" w:eastAsia="es-ES"/>
    </w:rPr>
  </w:style>
  <w:style w:type="character" w:customStyle="1" w:styleId="BodyTextChar">
    <w:name w:val="Body Text Char"/>
    <w:basedOn w:val="DefaultParagraphFont"/>
    <w:link w:val="BodyText"/>
    <w:rsid w:val="000837B9"/>
    <w:rPr>
      <w:rFonts w:ascii="Verdana" w:eastAsia="Times New Roman" w:hAnsi="Verdana" w:cs="Times New Roman"/>
      <w:sz w:val="20"/>
      <w:szCs w:val="20"/>
      <w:lang w:val="es-MX" w:eastAsia="es-E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6497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64975"/>
    <w:rPr>
      <w:rFonts w:ascii="Arial" w:eastAsia="Arial" w:hAnsi="Arial" w:cs="Arial"/>
      <w:b/>
      <w:bCs/>
      <w:color w:val="000000"/>
      <w:sz w:val="20"/>
      <w:szCs w:val="20"/>
      <w:lang w:eastAsia="es-CO"/>
    </w:rPr>
  </w:style>
  <w:style w:type="paragraph" w:styleId="NoSpacing">
    <w:name w:val="No Spacing"/>
    <w:link w:val="NoSpacingChar"/>
    <w:uiPriority w:val="1"/>
    <w:qFormat/>
    <w:rsid w:val="00AD1F45"/>
    <w:pPr>
      <w:spacing w:after="0" w:line="240" w:lineRule="auto"/>
    </w:pPr>
    <w:rPr>
      <w:rFonts w:eastAsiaTheme="minorEastAsia"/>
      <w:lang w:val="es-ES"/>
    </w:rPr>
  </w:style>
  <w:style w:type="character" w:customStyle="1" w:styleId="NoSpacingChar">
    <w:name w:val="No Spacing Char"/>
    <w:basedOn w:val="DefaultParagraphFont"/>
    <w:link w:val="NoSpacing"/>
    <w:uiPriority w:val="1"/>
    <w:rsid w:val="00AD1F45"/>
    <w:rPr>
      <w:rFonts w:eastAsiaTheme="minorEastAsia"/>
      <w:lang w:val="es-ES"/>
    </w:rPr>
  </w:style>
  <w:style w:type="paragraph" w:styleId="Revision">
    <w:name w:val="Revision"/>
    <w:hidden/>
    <w:uiPriority w:val="99"/>
    <w:semiHidden/>
    <w:rsid w:val="00B012D7"/>
    <w:pPr>
      <w:spacing w:after="0" w:line="240" w:lineRule="auto"/>
    </w:pPr>
    <w:rPr>
      <w:rFonts w:ascii="Arial" w:eastAsia="Arial" w:hAnsi="Arial" w:cs="Arial"/>
      <w:color w:val="000000"/>
      <w:lang w:eastAsia="es-CO"/>
    </w:rPr>
  </w:style>
  <w:style w:type="character" w:customStyle="1" w:styleId="Heading1Char">
    <w:name w:val="Heading 1 Char"/>
    <w:basedOn w:val="DefaultParagraphFont"/>
    <w:link w:val="Heading1"/>
    <w:uiPriority w:val="9"/>
    <w:rsid w:val="000F313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MX" w:eastAsia="es-MX"/>
    </w:rPr>
  </w:style>
  <w:style w:type="paragraph" w:styleId="Bibliography">
    <w:name w:val="Bibliography"/>
    <w:basedOn w:val="Normal"/>
    <w:next w:val="Normal"/>
    <w:uiPriority w:val="37"/>
    <w:unhideWhenUsed/>
    <w:rsid w:val="000F313A"/>
    <w:pPr>
      <w:spacing w:after="200" w:line="276" w:lineRule="auto"/>
      <w:ind w:left="0"/>
      <w:jc w:val="left"/>
    </w:pPr>
    <w:rPr>
      <w:rFonts w:asciiTheme="minorHAnsi" w:eastAsiaTheme="minorEastAsia" w:hAnsiTheme="minorHAnsi" w:cstheme="minorBidi"/>
      <w:color w:val="auto"/>
      <w:lang w:val="es-MX" w:eastAsia="es-MX"/>
    </w:rPr>
  </w:style>
  <w:style w:type="character" w:styleId="PlaceholderText">
    <w:name w:val="Placeholder Text"/>
    <w:basedOn w:val="DefaultParagraphFont"/>
    <w:uiPriority w:val="99"/>
    <w:semiHidden/>
    <w:rsid w:val="00F45813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492BBD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847436">
          <w:marLeft w:val="806"/>
          <w:marRight w:val="0"/>
          <w:marTop w:val="8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27768">
          <w:marLeft w:val="806"/>
          <w:marRight w:val="0"/>
          <w:marTop w:val="8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9655">
          <w:marLeft w:val="806"/>
          <w:marRight w:val="0"/>
          <w:marTop w:val="8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1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93455">
          <w:marLeft w:val="0"/>
          <w:marRight w:val="0"/>
          <w:marTop w:val="8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4561">
          <w:marLeft w:val="0"/>
          <w:marRight w:val="0"/>
          <w:marTop w:val="8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0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1527">
          <w:marLeft w:val="806"/>
          <w:marRight w:val="0"/>
          <w:marTop w:val="8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15446">
          <w:marLeft w:val="806"/>
          <w:marRight w:val="0"/>
          <w:marTop w:val="8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2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5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96426">
          <w:marLeft w:val="0"/>
          <w:marRight w:val="0"/>
          <w:marTop w:val="8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6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Ado12</b:Tag>
    <b:SourceType>InternetSite</b:SourceType>
    <b:Guid>{1B5256A5-A743-46E9-B57F-0B9006607DBE}</b:Guid>
    <b:Title>Adobe</b:Title>
    <b:Year>2012</b:Year>
    <b:Author>
      <b:Author>
        <b:Corporate>Adobe</b:Corporate>
      </b:Author>
    </b:Author>
    <b:InternetSiteTitle>Illustrator/Herramientas</b:InternetSiteTitle>
    <b:YearAccessed>2013</b:YearAccessed>
    <b:MonthAccessed>Agosto</b:MonthAccessed>
    <b:DayAccessed>2</b:DayAccessed>
    <b:URL>http://help.adobe.com/es_ES/illustrator/cs/using/WS714a382cdf7d304e7e07d0100196cbc5f-6337a.html</b:URL>
    <b:RefOrder>1</b:RefOrder>
  </b:Source>
</b:Sources>
</file>

<file path=customXml/itemProps1.xml><?xml version="1.0" encoding="utf-8"?>
<ds:datastoreItem xmlns:ds="http://schemas.openxmlformats.org/officeDocument/2006/customXml" ds:itemID="{59F0A488-7C73-4F6C-A31E-FB8E8FAF5B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1014</Words>
  <Characters>5780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6781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Sergio</dc:creator>
  <cp:lastModifiedBy>johann osma</cp:lastModifiedBy>
  <cp:revision>3</cp:revision>
  <cp:lastPrinted>2021-02-10T03:51:00Z</cp:lastPrinted>
  <dcterms:created xsi:type="dcterms:W3CDTF">2021-02-12T17:06:00Z</dcterms:created>
  <dcterms:modified xsi:type="dcterms:W3CDTF">2021-02-12T17:06:00Z</dcterms:modified>
</cp:coreProperties>
</file>