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97EC" w14:textId="77777777" w:rsidR="00723783" w:rsidRPr="00B30D9C" w:rsidRDefault="00EA1F3E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数据库</w:t>
      </w:r>
    </w:p>
    <w:p w14:paraId="6F682A30" w14:textId="3BF2209E" w:rsidR="00EA1F3E" w:rsidRPr="00B30D9C" w:rsidRDefault="00355781" w:rsidP="00723783">
      <w:pPr>
        <w:ind w:firstLineChars="200" w:firstLine="440"/>
        <w:rPr>
          <w:rFonts w:ascii="微软雅黑" w:eastAsia="微软雅黑" w:hAnsi="微软雅黑" w:hint="eastAsia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使用</w:t>
      </w:r>
      <w:proofErr w:type="spellStart"/>
      <w:r w:rsidR="00723783" w:rsidRPr="00B30D9C">
        <w:rPr>
          <w:rFonts w:ascii="微软雅黑" w:eastAsia="微软雅黑" w:hAnsi="微软雅黑" w:hint="eastAsia"/>
          <w:sz w:val="22"/>
          <w:szCs w:val="21"/>
        </w:rPr>
        <w:t>SQLite+SQLAlchemy</w:t>
      </w:r>
      <w:proofErr w:type="spellEnd"/>
      <w:r w:rsidRPr="00B30D9C">
        <w:rPr>
          <w:rFonts w:ascii="微软雅黑" w:eastAsia="微软雅黑" w:hAnsi="微软雅黑" w:hint="eastAsia"/>
          <w:sz w:val="22"/>
          <w:szCs w:val="21"/>
        </w:rPr>
        <w:t>实现数据库基本功能。</w:t>
      </w:r>
    </w:p>
    <w:p w14:paraId="58A56DB0" w14:textId="62B61651" w:rsidR="006E08E0" w:rsidRPr="00B30D9C" w:rsidRDefault="006E08E0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用户信息管理</w:t>
      </w:r>
    </w:p>
    <w:p w14:paraId="7E83096C" w14:textId="40E68D31" w:rsidR="006E08E0" w:rsidRPr="00B30D9C" w:rsidRDefault="006E08E0" w:rsidP="00DF247A">
      <w:pPr>
        <w:ind w:firstLine="48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用户可以在</w:t>
      </w:r>
      <w:r w:rsidR="00DF247A" w:rsidRPr="00B30D9C">
        <w:rPr>
          <w:rFonts w:ascii="微软雅黑" w:eastAsia="微软雅黑" w:hAnsi="微软雅黑" w:hint="eastAsia"/>
          <w:sz w:val="22"/>
          <w:szCs w:val="21"/>
        </w:rPr>
        <w:t>自己的账号界面修改自己的个人信息。</w:t>
      </w:r>
      <w:r w:rsidR="006F028E" w:rsidRPr="00B30D9C">
        <w:rPr>
          <w:rFonts w:ascii="微软雅黑" w:eastAsia="微软雅黑" w:hAnsi="微软雅黑" w:hint="eastAsia"/>
          <w:sz w:val="22"/>
          <w:szCs w:val="21"/>
        </w:rPr>
        <w:t>使用Flask-Login</w:t>
      </w:r>
      <w:r w:rsidR="006F028E" w:rsidRPr="00B30D9C">
        <w:rPr>
          <w:rFonts w:ascii="微软雅黑" w:eastAsia="微软雅黑" w:hAnsi="微软雅黑" w:hint="eastAsia"/>
          <w:sz w:val="22"/>
          <w:szCs w:val="21"/>
        </w:rPr>
        <w:t>管理</w:t>
      </w:r>
      <w:r w:rsidR="006F028E" w:rsidRPr="00B30D9C">
        <w:rPr>
          <w:rFonts w:ascii="微软雅黑" w:eastAsia="微软雅黑" w:hAnsi="微软雅黑" w:hint="eastAsia"/>
          <w:sz w:val="22"/>
          <w:szCs w:val="21"/>
        </w:rPr>
        <w:t>登录信息。</w:t>
      </w:r>
    </w:p>
    <w:p w14:paraId="7F0E735F" w14:textId="2E787CC0" w:rsidR="00DF247A" w:rsidRPr="00B30D9C" w:rsidRDefault="00DF247A" w:rsidP="00DF247A">
      <w:pPr>
        <w:ind w:firstLine="48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管理员可以对用户账号进行封锁等处理。被封锁的账号无法进行写信操作。</w:t>
      </w:r>
    </w:p>
    <w:p w14:paraId="54EC6F9E" w14:textId="51A62F0F" w:rsidR="00EA1F3E" w:rsidRPr="00B30D9C" w:rsidRDefault="00EA1F3E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用户数据加密</w:t>
      </w:r>
    </w:p>
    <w:p w14:paraId="4EB62650" w14:textId="20399D16" w:rsidR="00EA1F3E" w:rsidRPr="00B30D9C" w:rsidRDefault="005822D0" w:rsidP="00EA1F3E">
      <w:pPr>
        <w:ind w:firstLineChars="200" w:firstLine="44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为了防止</w:t>
      </w:r>
      <w:r w:rsidR="005C2D6E" w:rsidRPr="00B30D9C">
        <w:rPr>
          <w:rFonts w:ascii="微软雅黑" w:eastAsia="微软雅黑" w:hAnsi="微软雅黑" w:hint="eastAsia"/>
          <w:sz w:val="22"/>
          <w:szCs w:val="21"/>
        </w:rPr>
        <w:t>服务器数据泄漏，</w:t>
      </w:r>
      <w:r w:rsidR="00EA1F3E" w:rsidRPr="00B30D9C">
        <w:rPr>
          <w:rFonts w:ascii="微软雅黑" w:eastAsia="微软雅黑" w:hAnsi="微软雅黑" w:hint="eastAsia"/>
          <w:sz w:val="22"/>
          <w:szCs w:val="21"/>
        </w:rPr>
        <w:t>用户密码使用SHA加密存储。</w:t>
      </w:r>
      <w:r w:rsidR="00C12A36" w:rsidRPr="00B30D9C">
        <w:rPr>
          <w:rFonts w:ascii="微软雅黑" w:eastAsia="微软雅黑" w:hAnsi="微软雅黑" w:hint="eastAsia"/>
          <w:sz w:val="22"/>
          <w:szCs w:val="21"/>
        </w:rPr>
        <w:t>这里我们使用</w:t>
      </w:r>
      <w:proofErr w:type="spellStart"/>
      <w:r w:rsidR="00C12A36" w:rsidRPr="00B30D9C">
        <w:rPr>
          <w:rFonts w:ascii="微软雅黑" w:eastAsia="微软雅黑" w:hAnsi="微软雅黑" w:hint="eastAsia"/>
          <w:sz w:val="22"/>
          <w:szCs w:val="21"/>
        </w:rPr>
        <w:t>Werzeug</w:t>
      </w:r>
      <w:proofErr w:type="spellEnd"/>
      <w:r w:rsidR="00C12A36" w:rsidRPr="00B30D9C">
        <w:rPr>
          <w:rFonts w:ascii="微软雅黑" w:eastAsia="微软雅黑" w:hAnsi="微软雅黑" w:hint="eastAsia"/>
          <w:sz w:val="22"/>
          <w:szCs w:val="21"/>
        </w:rPr>
        <w:t>中的security模块生成密码散列。</w:t>
      </w:r>
    </w:p>
    <w:p w14:paraId="27DBFE7B" w14:textId="6B46E537" w:rsidR="00EA1F3E" w:rsidRPr="00B30D9C" w:rsidRDefault="00EA1F3E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邮箱验证</w:t>
      </w:r>
    </w:p>
    <w:p w14:paraId="19D45915" w14:textId="5ADBD081" w:rsidR="00EA1F3E" w:rsidRPr="00B30D9C" w:rsidRDefault="00EA1F3E" w:rsidP="00EA1F3E">
      <w:pPr>
        <w:ind w:firstLineChars="200" w:firstLine="44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用户需要通过邮箱来激活账号</w:t>
      </w:r>
      <w:r w:rsidR="00DF46E5" w:rsidRPr="00B30D9C">
        <w:rPr>
          <w:rFonts w:ascii="微软雅黑" w:eastAsia="微软雅黑" w:hAnsi="微软雅黑" w:hint="eastAsia"/>
          <w:sz w:val="22"/>
          <w:szCs w:val="21"/>
        </w:rPr>
        <w:t>。账号激活</w:t>
      </w:r>
      <w:r w:rsidR="00C12A36" w:rsidRPr="00B30D9C">
        <w:rPr>
          <w:rFonts w:ascii="微软雅黑" w:eastAsia="微软雅黑" w:hAnsi="微软雅黑" w:hint="eastAsia"/>
          <w:sz w:val="22"/>
          <w:szCs w:val="21"/>
        </w:rPr>
        <w:t>使用</w:t>
      </w:r>
      <w:proofErr w:type="spellStart"/>
      <w:r w:rsidR="00C12A36" w:rsidRPr="00B30D9C">
        <w:rPr>
          <w:rFonts w:ascii="微软雅黑" w:eastAsia="微软雅黑" w:hAnsi="微软雅黑" w:hint="eastAsia"/>
          <w:sz w:val="22"/>
          <w:szCs w:val="21"/>
        </w:rPr>
        <w:t>itsdangerous</w:t>
      </w:r>
      <w:proofErr w:type="spellEnd"/>
      <w:r w:rsidR="00C12A36" w:rsidRPr="00B30D9C">
        <w:rPr>
          <w:rFonts w:ascii="微软雅黑" w:eastAsia="微软雅黑" w:hAnsi="微软雅黑" w:hint="eastAsia"/>
          <w:sz w:val="22"/>
          <w:szCs w:val="21"/>
        </w:rPr>
        <w:t>包生成包含用户id的安全令牌，并将该地址发送到用户邮箱。</w:t>
      </w:r>
    </w:p>
    <w:p w14:paraId="3DDAC2D3" w14:textId="5BEA45C5" w:rsidR="00C12A36" w:rsidRPr="00B30D9C" w:rsidRDefault="00C12A36" w:rsidP="00C12A36">
      <w:pPr>
        <w:ind w:firstLineChars="200" w:firstLine="44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邮箱发送</w:t>
      </w:r>
      <w:r w:rsidR="00E126E6" w:rsidRPr="00B30D9C">
        <w:rPr>
          <w:rFonts w:ascii="微软雅黑" w:eastAsia="微软雅黑" w:hAnsi="微软雅黑" w:hint="eastAsia"/>
          <w:sz w:val="22"/>
          <w:szCs w:val="21"/>
        </w:rPr>
        <w:t>借助Flask-Mail，</w:t>
      </w:r>
      <w:r w:rsidRPr="00B30D9C">
        <w:rPr>
          <w:rFonts w:ascii="微软雅黑" w:eastAsia="微软雅黑" w:hAnsi="微软雅黑" w:hint="eastAsia"/>
          <w:sz w:val="22"/>
          <w:szCs w:val="21"/>
        </w:rPr>
        <w:t>采用</w:t>
      </w:r>
      <w:r w:rsidRPr="00B30D9C">
        <w:rPr>
          <w:rFonts w:ascii="微软雅黑" w:eastAsia="微软雅黑" w:hAnsi="微软雅黑" w:hint="eastAsia"/>
          <w:sz w:val="22"/>
          <w:szCs w:val="21"/>
        </w:rPr>
        <w:t>异步发送邮件</w:t>
      </w:r>
      <w:r w:rsidRPr="00B30D9C">
        <w:rPr>
          <w:rFonts w:ascii="微软雅黑" w:eastAsia="微软雅黑" w:hAnsi="微软雅黑" w:hint="eastAsia"/>
          <w:sz w:val="22"/>
          <w:szCs w:val="21"/>
        </w:rPr>
        <w:t>，使用后台</w:t>
      </w:r>
      <w:r w:rsidRPr="00B30D9C">
        <w:rPr>
          <w:rFonts w:ascii="微软雅黑" w:eastAsia="微软雅黑" w:hAnsi="微软雅黑" w:hint="eastAsia"/>
          <w:sz w:val="22"/>
          <w:szCs w:val="21"/>
        </w:rPr>
        <w:t>线程来实现邮件发送。</w:t>
      </w:r>
    </w:p>
    <w:p w14:paraId="33F9E673" w14:textId="56D3DCCC" w:rsidR="00620438" w:rsidRPr="00B30D9C" w:rsidRDefault="00620438" w:rsidP="00620438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内容检索</w:t>
      </w:r>
    </w:p>
    <w:p w14:paraId="18CA6E5B" w14:textId="6682D527" w:rsidR="00620438" w:rsidRPr="00B30D9C" w:rsidRDefault="00620438" w:rsidP="00CE38B4">
      <w:pPr>
        <w:ind w:firstLine="48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用户可以通过模糊匹配来查找过去的动态。</w:t>
      </w:r>
    </w:p>
    <w:p w14:paraId="44381C39" w14:textId="6B2DB86D" w:rsidR="00CE38B4" w:rsidRPr="00B30D9C" w:rsidRDefault="00CE38B4" w:rsidP="00CE38B4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金币系统</w:t>
      </w:r>
    </w:p>
    <w:p w14:paraId="412FEC23" w14:textId="54F1028D" w:rsidR="00CE38B4" w:rsidRPr="00B30D9C" w:rsidRDefault="00CE38B4" w:rsidP="00CE38B4">
      <w:pPr>
        <w:rPr>
          <w:rFonts w:ascii="微软雅黑" w:eastAsia="微软雅黑" w:hAnsi="微软雅黑" w:hint="eastAsia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 xml:space="preserve"> </w:t>
      </w:r>
      <w:r w:rsidRPr="00B30D9C">
        <w:rPr>
          <w:rFonts w:ascii="微软雅黑" w:eastAsia="微软雅黑" w:hAnsi="微软雅黑"/>
          <w:sz w:val="22"/>
          <w:szCs w:val="21"/>
        </w:rPr>
        <w:t xml:space="preserve">   </w:t>
      </w:r>
      <w:r w:rsidRPr="00B30D9C">
        <w:rPr>
          <w:rFonts w:ascii="微软雅黑" w:eastAsia="微软雅黑" w:hAnsi="微软雅黑" w:hint="eastAsia"/>
          <w:sz w:val="22"/>
          <w:szCs w:val="21"/>
        </w:rPr>
        <w:t>用户可以</w:t>
      </w:r>
      <w:r w:rsidRPr="00B30D9C">
        <w:rPr>
          <w:rFonts w:ascii="微软雅黑" w:eastAsia="微软雅黑" w:hAnsi="微软雅黑" w:hint="eastAsia"/>
          <w:sz w:val="22"/>
          <w:szCs w:val="21"/>
        </w:rPr>
        <w:t>在广场</w:t>
      </w:r>
      <w:r w:rsidR="00DF247A" w:rsidRPr="00B30D9C">
        <w:rPr>
          <w:rFonts w:ascii="微软雅黑" w:eastAsia="微软雅黑" w:hAnsi="微软雅黑" w:hint="eastAsia"/>
          <w:sz w:val="22"/>
          <w:szCs w:val="21"/>
        </w:rPr>
        <w:t>查看到所有人的动态</w:t>
      </w:r>
      <w:r w:rsidRPr="00B30D9C">
        <w:rPr>
          <w:rFonts w:ascii="微软雅黑" w:eastAsia="微软雅黑" w:hAnsi="微软雅黑" w:hint="eastAsia"/>
          <w:sz w:val="22"/>
          <w:szCs w:val="21"/>
        </w:rPr>
        <w:t>。</w:t>
      </w:r>
      <w:r w:rsidR="00723783" w:rsidRPr="00B30D9C">
        <w:rPr>
          <w:rFonts w:ascii="微软雅黑" w:eastAsia="微软雅黑" w:hAnsi="微软雅黑" w:hint="eastAsia"/>
          <w:sz w:val="22"/>
          <w:szCs w:val="21"/>
        </w:rPr>
        <w:t>在用户发送动态的时候会给予一定的金币奖励，可以购买</w:t>
      </w:r>
      <w:bookmarkStart w:id="0" w:name="_GoBack"/>
      <w:bookmarkEnd w:id="0"/>
      <w:r w:rsidR="00723783" w:rsidRPr="00B30D9C">
        <w:rPr>
          <w:rFonts w:ascii="微软雅黑" w:eastAsia="微软雅黑" w:hAnsi="微软雅黑" w:hint="eastAsia"/>
          <w:sz w:val="22"/>
          <w:szCs w:val="21"/>
        </w:rPr>
        <w:t>对应的高清图像查看权。</w:t>
      </w:r>
    </w:p>
    <w:p w14:paraId="34AB5A54" w14:textId="5CA03558" w:rsidR="00EA1F3E" w:rsidRPr="00B30D9C" w:rsidRDefault="00EA1F3E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数字水印</w:t>
      </w:r>
    </w:p>
    <w:p w14:paraId="092B553A" w14:textId="76034759" w:rsidR="005C2D6E" w:rsidRPr="00B30D9C" w:rsidRDefault="00620438">
      <w:pPr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 xml:space="preserve"> </w:t>
      </w:r>
      <w:r w:rsidRPr="00B30D9C">
        <w:rPr>
          <w:rFonts w:ascii="微软雅黑" w:eastAsia="微软雅黑" w:hAnsi="微软雅黑"/>
          <w:b/>
          <w:sz w:val="22"/>
          <w:szCs w:val="21"/>
        </w:rPr>
        <w:t xml:space="preserve">   </w:t>
      </w:r>
      <w:r w:rsidRPr="00B30D9C">
        <w:rPr>
          <w:rFonts w:ascii="微软雅黑" w:eastAsia="微软雅黑" w:hAnsi="微软雅黑" w:hint="eastAsia"/>
          <w:sz w:val="22"/>
          <w:szCs w:val="21"/>
        </w:rPr>
        <w:t>这里在</w:t>
      </w:r>
      <w:r w:rsidR="00DF247A" w:rsidRPr="00B30D9C">
        <w:rPr>
          <w:rFonts w:ascii="微软雅黑" w:eastAsia="微软雅黑" w:hAnsi="微软雅黑" w:hint="eastAsia"/>
          <w:sz w:val="22"/>
          <w:szCs w:val="21"/>
        </w:rPr>
        <w:t>用户上传文件的时候，存储两份文件，分别为增加水印后和无水印的原图。</w:t>
      </w:r>
    </w:p>
    <w:p w14:paraId="3AB99B34" w14:textId="6CC3A99C" w:rsidR="005C2D6E" w:rsidRPr="00B30D9C" w:rsidRDefault="00620438">
      <w:pPr>
        <w:rPr>
          <w:rFonts w:ascii="微软雅黑" w:eastAsia="微软雅黑" w:hAnsi="微软雅黑"/>
          <w:b/>
          <w:sz w:val="22"/>
          <w:szCs w:val="21"/>
        </w:rPr>
      </w:pPr>
      <w:r w:rsidRPr="00B30D9C">
        <w:rPr>
          <w:rFonts w:ascii="微软雅黑" w:eastAsia="微软雅黑" w:hAnsi="微软雅黑" w:hint="eastAsia"/>
          <w:b/>
          <w:sz w:val="22"/>
          <w:szCs w:val="21"/>
        </w:rPr>
        <w:t>媒体格式转换</w:t>
      </w:r>
    </w:p>
    <w:p w14:paraId="294EAE80" w14:textId="771C5166" w:rsidR="00620438" w:rsidRPr="00B30D9C" w:rsidRDefault="00620438" w:rsidP="001544B5">
      <w:pPr>
        <w:ind w:firstLine="480"/>
        <w:rPr>
          <w:rFonts w:ascii="微软雅黑" w:eastAsia="微软雅黑" w:hAnsi="微软雅黑"/>
          <w:sz w:val="22"/>
          <w:szCs w:val="21"/>
        </w:rPr>
      </w:pPr>
      <w:r w:rsidRPr="00B30D9C">
        <w:rPr>
          <w:rFonts w:ascii="微软雅黑" w:eastAsia="微软雅黑" w:hAnsi="微软雅黑" w:hint="eastAsia"/>
          <w:sz w:val="22"/>
          <w:szCs w:val="21"/>
        </w:rPr>
        <w:t>对于</w:t>
      </w:r>
      <w:r w:rsidR="00622405" w:rsidRPr="00B30D9C">
        <w:rPr>
          <w:rFonts w:ascii="微软雅黑" w:eastAsia="微软雅黑" w:hAnsi="微软雅黑" w:hint="eastAsia"/>
          <w:sz w:val="22"/>
          <w:szCs w:val="21"/>
        </w:rPr>
        <w:t>用户上传的</w:t>
      </w:r>
      <w:r w:rsidR="005D7ED6" w:rsidRPr="00B30D9C">
        <w:rPr>
          <w:rFonts w:ascii="微软雅黑" w:eastAsia="微软雅黑" w:hAnsi="微软雅黑" w:hint="eastAsia"/>
          <w:sz w:val="22"/>
          <w:szCs w:val="21"/>
        </w:rPr>
        <w:t>可接受的图像格式</w:t>
      </w:r>
      <w:r w:rsidR="00C96BFC" w:rsidRPr="00B30D9C">
        <w:rPr>
          <w:rFonts w:ascii="微软雅黑" w:eastAsia="微软雅黑" w:hAnsi="微软雅黑" w:hint="eastAsia"/>
          <w:sz w:val="22"/>
          <w:szCs w:val="21"/>
        </w:rPr>
        <w:t>，</w:t>
      </w:r>
      <w:r w:rsidR="00080E7B" w:rsidRPr="00B30D9C">
        <w:rPr>
          <w:rFonts w:ascii="微软雅黑" w:eastAsia="微软雅黑" w:hAnsi="微软雅黑" w:hint="eastAsia"/>
          <w:sz w:val="22"/>
          <w:szCs w:val="21"/>
        </w:rPr>
        <w:t>使用</w:t>
      </w:r>
      <w:r w:rsidR="00C96BFC" w:rsidRPr="00B30D9C">
        <w:rPr>
          <w:rFonts w:ascii="微软雅黑" w:eastAsia="微软雅黑" w:hAnsi="微软雅黑" w:hint="eastAsia"/>
          <w:sz w:val="22"/>
          <w:szCs w:val="21"/>
        </w:rPr>
        <w:t>PIL库</w:t>
      </w:r>
      <w:r w:rsidR="005D7ED6" w:rsidRPr="00B30D9C">
        <w:rPr>
          <w:rFonts w:ascii="微软雅黑" w:eastAsia="微软雅黑" w:hAnsi="微软雅黑" w:hint="eastAsia"/>
          <w:sz w:val="22"/>
          <w:szCs w:val="21"/>
        </w:rPr>
        <w:t>转换成</w:t>
      </w:r>
      <w:proofErr w:type="spellStart"/>
      <w:r w:rsidR="005D7ED6" w:rsidRPr="00B30D9C">
        <w:rPr>
          <w:rFonts w:ascii="微软雅黑" w:eastAsia="微软雅黑" w:hAnsi="微软雅黑" w:hint="eastAsia"/>
          <w:sz w:val="22"/>
          <w:szCs w:val="21"/>
        </w:rPr>
        <w:t>png</w:t>
      </w:r>
      <w:proofErr w:type="spellEnd"/>
      <w:r w:rsidR="005D7ED6" w:rsidRPr="00B30D9C">
        <w:rPr>
          <w:rFonts w:ascii="微软雅黑" w:eastAsia="微软雅黑" w:hAnsi="微软雅黑" w:hint="eastAsia"/>
          <w:sz w:val="22"/>
          <w:szCs w:val="21"/>
        </w:rPr>
        <w:t>统一格式。</w:t>
      </w:r>
    </w:p>
    <w:p w14:paraId="06B20952" w14:textId="77777777" w:rsidR="001544B5" w:rsidRPr="001544B5" w:rsidRDefault="001544B5" w:rsidP="001544B5">
      <w:pPr>
        <w:ind w:firstLine="480"/>
        <w:rPr>
          <w:rFonts w:ascii="微软雅黑" w:eastAsia="微软雅黑" w:hAnsi="微软雅黑" w:hint="eastAsia"/>
          <w:sz w:val="24"/>
          <w:szCs w:val="21"/>
        </w:rPr>
      </w:pPr>
    </w:p>
    <w:sectPr w:rsidR="001544B5" w:rsidRPr="0015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613CE"/>
    <w:rsid w:val="00080E7B"/>
    <w:rsid w:val="001544B5"/>
    <w:rsid w:val="00355781"/>
    <w:rsid w:val="005822D0"/>
    <w:rsid w:val="005C2D6E"/>
    <w:rsid w:val="005D7ED6"/>
    <w:rsid w:val="00620438"/>
    <w:rsid w:val="00622405"/>
    <w:rsid w:val="006E08E0"/>
    <w:rsid w:val="006F028E"/>
    <w:rsid w:val="00723783"/>
    <w:rsid w:val="00966778"/>
    <w:rsid w:val="00B30D9C"/>
    <w:rsid w:val="00C12A36"/>
    <w:rsid w:val="00C24279"/>
    <w:rsid w:val="00C7294E"/>
    <w:rsid w:val="00C96BFC"/>
    <w:rsid w:val="00CE38B4"/>
    <w:rsid w:val="00D613CE"/>
    <w:rsid w:val="00DF247A"/>
    <w:rsid w:val="00DF46E5"/>
    <w:rsid w:val="00E126E6"/>
    <w:rsid w:val="00EA1F3E"/>
    <w:rsid w:val="00F5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FEAD"/>
  <w15:chartTrackingRefBased/>
  <w15:docId w15:val="{E5DE0BE5-DA84-4E5C-A253-FE2D2D93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xiao</dc:creator>
  <cp:keywords/>
  <dc:description/>
  <cp:lastModifiedBy>yuan xiao</cp:lastModifiedBy>
  <cp:revision>15</cp:revision>
  <dcterms:created xsi:type="dcterms:W3CDTF">2017-11-30T04:15:00Z</dcterms:created>
  <dcterms:modified xsi:type="dcterms:W3CDTF">2017-11-30T14:19:00Z</dcterms:modified>
</cp:coreProperties>
</file>