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Calculate Renew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