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7A3B9" w14:textId="77777777" w:rsidR="00882E77" w:rsidRPr="00882E77" w:rsidRDefault="00133CCA" w:rsidP="00615B4F">
      <w:pPr>
        <w:spacing w:after="120"/>
        <w:rPr>
          <w:rFonts w:ascii="Geneva" w:hAnsi="Geneva"/>
          <w:b/>
          <w:sz w:val="22"/>
        </w:rPr>
      </w:pPr>
      <w:r>
        <w:rPr>
          <w:rFonts w:ascii="Geneva" w:hAnsi="Geneva"/>
          <w:b/>
          <w:sz w:val="22"/>
        </w:rPr>
        <w:t>Statistics 6</w:t>
      </w:r>
      <w:r w:rsidR="00944FB2" w:rsidRPr="00E844C5">
        <w:rPr>
          <w:rFonts w:ascii="Geneva" w:hAnsi="Geneva"/>
          <w:b/>
          <w:sz w:val="22"/>
        </w:rPr>
        <w:t xml:space="preserve">371 Final Exam </w:t>
      </w:r>
    </w:p>
    <w:p w14:paraId="67A0E16C" w14:textId="77777777" w:rsidR="00615B4F" w:rsidRPr="009E0B39" w:rsidRDefault="005E699F" w:rsidP="00615B4F">
      <w:pPr>
        <w:pStyle w:val="BodyText"/>
        <w:numPr>
          <w:ilvl w:val="0"/>
          <w:numId w:val="9"/>
        </w:numPr>
        <w:rPr>
          <w:szCs w:val="22"/>
        </w:rPr>
      </w:pPr>
      <w:r w:rsidRPr="009E0B39">
        <w:rPr>
          <w:szCs w:val="22"/>
        </w:rPr>
        <w:t xml:space="preserve">(8pts) </w:t>
      </w:r>
      <w:r w:rsidR="00615B4F" w:rsidRPr="009E0B39">
        <w:rPr>
          <w:szCs w:val="22"/>
        </w:rPr>
        <w:t>Suppose a researcher wants to design a new study with a power of 0.8 and a significance of 0.05 to test whether the caffeine content for a brand of coffee is really 100mg. A previous study gave a mean caffeine level for this brand of 110 mg and a standard deviation of 7 mg.  Use PROC POWER to determine how many cups of coffee need testing.</w:t>
      </w:r>
    </w:p>
    <w:p w14:paraId="21F4D7AF" w14:textId="77777777" w:rsidR="003F6501" w:rsidRPr="00BC2D14" w:rsidRDefault="00CF6C06" w:rsidP="003F6501">
      <w:pPr>
        <w:pStyle w:val="BodyText"/>
        <w:ind w:left="288"/>
        <w:rPr>
          <w:b/>
          <w:color w:val="FF0000"/>
          <w:sz w:val="20"/>
        </w:rPr>
      </w:pPr>
      <w:r w:rsidRPr="00BC2D14">
        <w:rPr>
          <w:b/>
          <w:noProof/>
          <w:color w:val="FF0000"/>
          <w:szCs w:val="22"/>
          <w:lang w:bidi="ar-SA"/>
        </w:rPr>
        <w:drawing>
          <wp:anchor distT="0" distB="0" distL="114300" distR="114300" simplePos="0" relativeHeight="251659264" behindDoc="0" locked="0" layoutInCell="1" allowOverlap="1" wp14:anchorId="72BC340B" wp14:editId="392572F9">
            <wp:simplePos x="0" y="0"/>
            <wp:positionH relativeFrom="column">
              <wp:posOffset>3037205</wp:posOffset>
            </wp:positionH>
            <wp:positionV relativeFrom="paragraph">
              <wp:posOffset>207010</wp:posOffset>
            </wp:positionV>
            <wp:extent cx="1683385" cy="3180715"/>
            <wp:effectExtent l="0" t="0" r="0" b="63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385" cy="3180715"/>
                    </a:xfrm>
                    <a:prstGeom prst="rect">
                      <a:avLst/>
                    </a:prstGeom>
                    <a:noFill/>
                    <a:ln>
                      <a:noFill/>
                    </a:ln>
                  </pic:spPr>
                </pic:pic>
              </a:graphicData>
            </a:graphic>
            <wp14:sizeRelH relativeFrom="page">
              <wp14:pctWidth>0</wp14:pctWidth>
            </wp14:sizeRelH>
            <wp14:sizeRelV relativeFrom="page">
              <wp14:pctHeight>0</wp14:pctHeight>
            </wp14:sizeRelV>
          </wp:anchor>
        </w:drawing>
      </w:r>
      <w:r w:rsidR="00AE3AD1" w:rsidRPr="00BC2D14">
        <w:rPr>
          <w:b/>
          <w:color w:val="FF0000"/>
          <w:szCs w:val="22"/>
        </w:rPr>
        <w:t>The results and the code are shown below</w:t>
      </w:r>
      <w:r w:rsidR="003C5F2C" w:rsidRPr="00BC2D14">
        <w:rPr>
          <w:b/>
          <w:color w:val="FF0000"/>
          <w:szCs w:val="22"/>
        </w:rPr>
        <w:t xml:space="preserve"> in Figure 1</w:t>
      </w:r>
      <w:r w:rsidR="00AE3AD1" w:rsidRPr="00BC2D14">
        <w:rPr>
          <w:b/>
          <w:color w:val="FF0000"/>
          <w:szCs w:val="22"/>
        </w:rPr>
        <w:t>.  You would need to include 7 cups of coffee in the sample</w:t>
      </w:r>
      <w:r w:rsidR="00AE3AD1" w:rsidRPr="00BC2D14">
        <w:rPr>
          <w:b/>
          <w:color w:val="FF0000"/>
          <w:sz w:val="20"/>
        </w:rPr>
        <w:t xml:space="preserve">. </w:t>
      </w:r>
    </w:p>
    <w:p w14:paraId="49031A2F" w14:textId="77777777" w:rsidR="00AE3AD1" w:rsidRPr="00BC2D14" w:rsidRDefault="00AE3AD1" w:rsidP="00AE3AD1">
      <w:pPr>
        <w:autoSpaceDE w:val="0"/>
        <w:autoSpaceDN w:val="0"/>
        <w:adjustRightInd w:val="0"/>
        <w:ind w:left="2160"/>
        <w:rPr>
          <w:rFonts w:ascii="Courier New" w:hAnsi="Courier New" w:cs="Courier New"/>
          <w:b/>
          <w:color w:val="FF0000"/>
          <w:sz w:val="20"/>
          <w:szCs w:val="20"/>
          <w:shd w:val="clear" w:color="auto" w:fill="FFFFFF"/>
        </w:rPr>
      </w:pPr>
      <w:r w:rsidRPr="00BC2D14">
        <w:rPr>
          <w:rFonts w:ascii="Courier New" w:hAnsi="Courier New" w:cs="Courier New"/>
          <w:b/>
          <w:bCs/>
          <w:color w:val="FF0000"/>
          <w:sz w:val="20"/>
          <w:szCs w:val="20"/>
          <w:shd w:val="clear" w:color="auto" w:fill="FFFFFF"/>
        </w:rPr>
        <w:t>proc</w:t>
      </w:r>
      <w:r w:rsidRPr="00BC2D14">
        <w:rPr>
          <w:rFonts w:ascii="Courier New" w:hAnsi="Courier New" w:cs="Courier New"/>
          <w:b/>
          <w:color w:val="FF0000"/>
          <w:sz w:val="20"/>
          <w:szCs w:val="20"/>
          <w:shd w:val="clear" w:color="auto" w:fill="FFFFFF"/>
        </w:rPr>
        <w:t xml:space="preserve"> </w:t>
      </w:r>
      <w:r w:rsidRPr="00BC2D14">
        <w:rPr>
          <w:rFonts w:ascii="Courier New" w:hAnsi="Courier New" w:cs="Courier New"/>
          <w:b/>
          <w:bCs/>
          <w:color w:val="FF0000"/>
          <w:sz w:val="20"/>
          <w:szCs w:val="20"/>
          <w:shd w:val="clear" w:color="auto" w:fill="FFFFFF"/>
        </w:rPr>
        <w:t>power</w:t>
      </w:r>
      <w:r w:rsidRPr="00BC2D14">
        <w:rPr>
          <w:rFonts w:ascii="Courier New" w:hAnsi="Courier New" w:cs="Courier New"/>
          <w:b/>
          <w:color w:val="FF0000"/>
          <w:sz w:val="20"/>
          <w:szCs w:val="20"/>
          <w:shd w:val="clear" w:color="auto" w:fill="FFFFFF"/>
        </w:rPr>
        <w:t>;</w:t>
      </w:r>
    </w:p>
    <w:p w14:paraId="17104D1A" w14:textId="77777777" w:rsidR="00AE3AD1" w:rsidRPr="00BC2D14" w:rsidRDefault="00AE3AD1" w:rsidP="00AE3AD1">
      <w:pPr>
        <w:autoSpaceDE w:val="0"/>
        <w:autoSpaceDN w:val="0"/>
        <w:adjustRightInd w:val="0"/>
        <w:ind w:left="2160"/>
        <w:rPr>
          <w:rFonts w:ascii="Courier New" w:hAnsi="Courier New" w:cs="Courier New"/>
          <w:b/>
          <w:color w:val="FF0000"/>
          <w:sz w:val="20"/>
          <w:szCs w:val="20"/>
          <w:shd w:val="clear" w:color="auto" w:fill="FFFFFF"/>
        </w:rPr>
      </w:pPr>
      <w:r w:rsidRPr="00BC2D14">
        <w:rPr>
          <w:rFonts w:ascii="Courier New" w:hAnsi="Courier New" w:cs="Courier New"/>
          <w:b/>
          <w:color w:val="FF0000"/>
          <w:sz w:val="20"/>
          <w:szCs w:val="20"/>
          <w:shd w:val="clear" w:color="auto" w:fill="FFFFFF"/>
        </w:rPr>
        <w:t>onesamplemeans</w:t>
      </w:r>
    </w:p>
    <w:p w14:paraId="676A919F" w14:textId="77777777" w:rsidR="00AE3AD1" w:rsidRPr="00BC2D14" w:rsidRDefault="00AE3AD1" w:rsidP="00AE3AD1">
      <w:pPr>
        <w:autoSpaceDE w:val="0"/>
        <w:autoSpaceDN w:val="0"/>
        <w:adjustRightInd w:val="0"/>
        <w:ind w:left="2160"/>
        <w:rPr>
          <w:rFonts w:ascii="Courier New" w:hAnsi="Courier New" w:cs="Courier New"/>
          <w:b/>
          <w:color w:val="FF0000"/>
          <w:sz w:val="20"/>
          <w:szCs w:val="20"/>
          <w:shd w:val="clear" w:color="auto" w:fill="FFFFFF"/>
        </w:rPr>
      </w:pPr>
      <w:r w:rsidRPr="00BC2D14">
        <w:rPr>
          <w:rFonts w:ascii="Courier New" w:hAnsi="Courier New" w:cs="Courier New"/>
          <w:b/>
          <w:color w:val="FF0000"/>
          <w:sz w:val="20"/>
          <w:szCs w:val="20"/>
          <w:shd w:val="clear" w:color="auto" w:fill="FFFFFF"/>
        </w:rPr>
        <w:t xml:space="preserve">alpha = </w:t>
      </w:r>
      <w:r w:rsidRPr="00BC2D14">
        <w:rPr>
          <w:rFonts w:ascii="Courier New" w:hAnsi="Courier New" w:cs="Courier New"/>
          <w:b/>
          <w:bCs/>
          <w:color w:val="FF0000"/>
          <w:sz w:val="20"/>
          <w:szCs w:val="20"/>
          <w:shd w:val="clear" w:color="auto" w:fill="FFFFFF"/>
        </w:rPr>
        <w:t>0.05</w:t>
      </w:r>
    </w:p>
    <w:p w14:paraId="7E615CEC" w14:textId="77777777" w:rsidR="00AE3AD1" w:rsidRPr="00BC2D14" w:rsidRDefault="00AE3AD1" w:rsidP="00AE3AD1">
      <w:pPr>
        <w:autoSpaceDE w:val="0"/>
        <w:autoSpaceDN w:val="0"/>
        <w:adjustRightInd w:val="0"/>
        <w:ind w:left="2160"/>
        <w:rPr>
          <w:rFonts w:ascii="Courier New" w:hAnsi="Courier New" w:cs="Courier New"/>
          <w:b/>
          <w:color w:val="FF0000"/>
          <w:sz w:val="20"/>
          <w:szCs w:val="20"/>
          <w:shd w:val="clear" w:color="auto" w:fill="FFFFFF"/>
        </w:rPr>
      </w:pPr>
      <w:r w:rsidRPr="00BC2D14">
        <w:rPr>
          <w:rFonts w:ascii="Courier New" w:hAnsi="Courier New" w:cs="Courier New"/>
          <w:b/>
          <w:color w:val="FF0000"/>
          <w:sz w:val="20"/>
          <w:szCs w:val="20"/>
          <w:shd w:val="clear" w:color="auto" w:fill="FFFFFF"/>
        </w:rPr>
        <w:t xml:space="preserve">nullmean = </w:t>
      </w:r>
      <w:r w:rsidRPr="00BC2D14">
        <w:rPr>
          <w:rFonts w:ascii="Courier New" w:hAnsi="Courier New" w:cs="Courier New"/>
          <w:b/>
          <w:bCs/>
          <w:color w:val="FF0000"/>
          <w:sz w:val="20"/>
          <w:szCs w:val="20"/>
          <w:shd w:val="clear" w:color="auto" w:fill="FFFFFF"/>
        </w:rPr>
        <w:t>100</w:t>
      </w:r>
    </w:p>
    <w:p w14:paraId="7836B39B" w14:textId="77777777" w:rsidR="00AE3AD1" w:rsidRPr="00BC2D14" w:rsidRDefault="00AE3AD1" w:rsidP="00AE3AD1">
      <w:pPr>
        <w:autoSpaceDE w:val="0"/>
        <w:autoSpaceDN w:val="0"/>
        <w:adjustRightInd w:val="0"/>
        <w:ind w:left="2160"/>
        <w:rPr>
          <w:rFonts w:ascii="Courier New" w:hAnsi="Courier New" w:cs="Courier New"/>
          <w:b/>
          <w:color w:val="FF0000"/>
          <w:sz w:val="20"/>
          <w:szCs w:val="20"/>
          <w:shd w:val="clear" w:color="auto" w:fill="FFFFFF"/>
        </w:rPr>
      </w:pPr>
      <w:r w:rsidRPr="00BC2D14">
        <w:rPr>
          <w:rFonts w:ascii="Courier New" w:hAnsi="Courier New" w:cs="Courier New"/>
          <w:b/>
          <w:color w:val="FF0000"/>
          <w:sz w:val="20"/>
          <w:szCs w:val="20"/>
          <w:shd w:val="clear" w:color="auto" w:fill="FFFFFF"/>
        </w:rPr>
        <w:t xml:space="preserve">mean = </w:t>
      </w:r>
      <w:r w:rsidRPr="00BC2D14">
        <w:rPr>
          <w:rFonts w:ascii="Courier New" w:hAnsi="Courier New" w:cs="Courier New"/>
          <w:b/>
          <w:bCs/>
          <w:color w:val="FF0000"/>
          <w:sz w:val="20"/>
          <w:szCs w:val="20"/>
          <w:shd w:val="clear" w:color="auto" w:fill="FFFFFF"/>
        </w:rPr>
        <w:t>110</w:t>
      </w:r>
    </w:p>
    <w:p w14:paraId="65953479" w14:textId="77777777" w:rsidR="00AE3AD1" w:rsidRPr="00BC2D14" w:rsidRDefault="00AE3AD1" w:rsidP="00AE3AD1">
      <w:pPr>
        <w:autoSpaceDE w:val="0"/>
        <w:autoSpaceDN w:val="0"/>
        <w:adjustRightInd w:val="0"/>
        <w:ind w:left="2160"/>
        <w:rPr>
          <w:rFonts w:ascii="Courier New" w:hAnsi="Courier New" w:cs="Courier New"/>
          <w:b/>
          <w:color w:val="FF0000"/>
          <w:sz w:val="20"/>
          <w:szCs w:val="20"/>
          <w:shd w:val="clear" w:color="auto" w:fill="FFFFFF"/>
        </w:rPr>
      </w:pPr>
      <w:r w:rsidRPr="00BC2D14">
        <w:rPr>
          <w:rFonts w:ascii="Courier New" w:hAnsi="Courier New" w:cs="Courier New"/>
          <w:b/>
          <w:color w:val="FF0000"/>
          <w:sz w:val="20"/>
          <w:szCs w:val="20"/>
          <w:shd w:val="clear" w:color="auto" w:fill="FFFFFF"/>
        </w:rPr>
        <w:t xml:space="preserve">stddev = </w:t>
      </w:r>
      <w:r w:rsidRPr="00BC2D14">
        <w:rPr>
          <w:rFonts w:ascii="Courier New" w:hAnsi="Courier New" w:cs="Courier New"/>
          <w:b/>
          <w:bCs/>
          <w:color w:val="FF0000"/>
          <w:sz w:val="20"/>
          <w:szCs w:val="20"/>
          <w:shd w:val="clear" w:color="auto" w:fill="FFFFFF"/>
        </w:rPr>
        <w:t>7</w:t>
      </w:r>
    </w:p>
    <w:p w14:paraId="280AE6D7" w14:textId="77777777" w:rsidR="00AE3AD1" w:rsidRPr="00BC2D14" w:rsidRDefault="00AE3AD1" w:rsidP="00AE3AD1">
      <w:pPr>
        <w:autoSpaceDE w:val="0"/>
        <w:autoSpaceDN w:val="0"/>
        <w:adjustRightInd w:val="0"/>
        <w:ind w:left="2160"/>
        <w:rPr>
          <w:rFonts w:ascii="Courier New" w:hAnsi="Courier New" w:cs="Courier New"/>
          <w:b/>
          <w:color w:val="FF0000"/>
          <w:sz w:val="20"/>
          <w:szCs w:val="20"/>
          <w:shd w:val="clear" w:color="auto" w:fill="FFFFFF"/>
        </w:rPr>
      </w:pPr>
      <w:r w:rsidRPr="00BC2D14">
        <w:rPr>
          <w:rFonts w:ascii="Courier New" w:hAnsi="Courier New" w:cs="Courier New"/>
          <w:b/>
          <w:color w:val="FF0000"/>
          <w:sz w:val="20"/>
          <w:szCs w:val="20"/>
          <w:shd w:val="clear" w:color="auto" w:fill="FFFFFF"/>
        </w:rPr>
        <w:t xml:space="preserve">power = </w:t>
      </w:r>
      <w:r w:rsidRPr="00BC2D14">
        <w:rPr>
          <w:rFonts w:ascii="Courier New" w:hAnsi="Courier New" w:cs="Courier New"/>
          <w:b/>
          <w:bCs/>
          <w:color w:val="FF0000"/>
          <w:sz w:val="20"/>
          <w:szCs w:val="20"/>
          <w:shd w:val="clear" w:color="auto" w:fill="FFFFFF"/>
        </w:rPr>
        <w:t>0.8</w:t>
      </w:r>
    </w:p>
    <w:p w14:paraId="45469AA0" w14:textId="77777777" w:rsidR="00AE3AD1" w:rsidRPr="00BC2D14" w:rsidRDefault="00AE3AD1" w:rsidP="00AE3AD1">
      <w:pPr>
        <w:autoSpaceDE w:val="0"/>
        <w:autoSpaceDN w:val="0"/>
        <w:adjustRightInd w:val="0"/>
        <w:ind w:left="2160"/>
        <w:rPr>
          <w:rFonts w:ascii="Courier New" w:hAnsi="Courier New" w:cs="Courier New"/>
          <w:b/>
          <w:color w:val="FF0000"/>
          <w:sz w:val="20"/>
          <w:szCs w:val="20"/>
          <w:shd w:val="clear" w:color="auto" w:fill="FFFFFF"/>
        </w:rPr>
      </w:pPr>
      <w:r w:rsidRPr="00BC2D14">
        <w:rPr>
          <w:rFonts w:ascii="Courier New" w:hAnsi="Courier New" w:cs="Courier New"/>
          <w:b/>
          <w:color w:val="FF0000"/>
          <w:sz w:val="20"/>
          <w:szCs w:val="20"/>
          <w:shd w:val="clear" w:color="auto" w:fill="FFFFFF"/>
        </w:rPr>
        <w:t xml:space="preserve">ntotal = </w:t>
      </w:r>
      <w:r w:rsidRPr="00BC2D14">
        <w:rPr>
          <w:rFonts w:ascii="Courier New" w:hAnsi="Courier New" w:cs="Courier New"/>
          <w:b/>
          <w:bCs/>
          <w:color w:val="FF0000"/>
          <w:sz w:val="20"/>
          <w:szCs w:val="20"/>
          <w:shd w:val="clear" w:color="auto" w:fill="FFFFFF"/>
        </w:rPr>
        <w:t>.</w:t>
      </w:r>
      <w:r w:rsidRPr="00BC2D14">
        <w:rPr>
          <w:rFonts w:ascii="Courier New" w:hAnsi="Courier New" w:cs="Courier New"/>
          <w:b/>
          <w:color w:val="FF0000"/>
          <w:sz w:val="20"/>
          <w:szCs w:val="20"/>
          <w:shd w:val="clear" w:color="auto" w:fill="FFFFFF"/>
        </w:rPr>
        <w:t>;</w:t>
      </w:r>
    </w:p>
    <w:p w14:paraId="40A6C1C5" w14:textId="77777777" w:rsidR="00AE3AD1" w:rsidRPr="00BC2D14" w:rsidRDefault="00AE3AD1" w:rsidP="00AE3AD1">
      <w:pPr>
        <w:pStyle w:val="BodyText"/>
        <w:ind w:left="2448"/>
        <w:rPr>
          <w:rFonts w:ascii="Courier New" w:hAnsi="Courier New" w:cs="Courier New"/>
          <w:b/>
          <w:color w:val="FF0000"/>
          <w:sz w:val="20"/>
          <w:shd w:val="clear" w:color="auto" w:fill="FFFFFF"/>
        </w:rPr>
      </w:pPr>
      <w:r w:rsidRPr="00BC2D14">
        <w:rPr>
          <w:rFonts w:ascii="Courier New" w:hAnsi="Courier New" w:cs="Courier New"/>
          <w:b/>
          <w:bCs/>
          <w:color w:val="FF0000"/>
          <w:sz w:val="20"/>
          <w:shd w:val="clear" w:color="auto" w:fill="FFFFFF"/>
        </w:rPr>
        <w:t>run</w:t>
      </w:r>
      <w:r w:rsidRPr="00BC2D14">
        <w:rPr>
          <w:rFonts w:ascii="Courier New" w:hAnsi="Courier New" w:cs="Courier New"/>
          <w:b/>
          <w:color w:val="FF0000"/>
          <w:sz w:val="20"/>
          <w:shd w:val="clear" w:color="auto" w:fill="FFFFFF"/>
        </w:rPr>
        <w:t>;</w:t>
      </w:r>
    </w:p>
    <w:p w14:paraId="58646DA5" w14:textId="77777777" w:rsidR="00AE3AD1" w:rsidRPr="00BC2D14" w:rsidRDefault="00AE3AD1" w:rsidP="00AE3AD1">
      <w:pPr>
        <w:pStyle w:val="BodyText"/>
        <w:ind w:left="288"/>
        <w:rPr>
          <w:b/>
          <w:color w:val="FF0000"/>
          <w:sz w:val="20"/>
        </w:rPr>
      </w:pPr>
    </w:p>
    <w:p w14:paraId="1FCF2CEF" w14:textId="77777777" w:rsidR="00AE3AD1" w:rsidRPr="00BC2D14" w:rsidRDefault="00AE3AD1" w:rsidP="00AE3AD1">
      <w:pPr>
        <w:pStyle w:val="BodyText"/>
        <w:ind w:left="288"/>
        <w:rPr>
          <w:b/>
          <w:color w:val="FF0000"/>
          <w:sz w:val="20"/>
        </w:rPr>
      </w:pPr>
    </w:p>
    <w:p w14:paraId="69FB8611" w14:textId="77777777" w:rsidR="00AE3AD1" w:rsidRPr="00BC2D14" w:rsidRDefault="00AE3AD1" w:rsidP="00AE3AD1">
      <w:pPr>
        <w:pStyle w:val="BodyText"/>
        <w:ind w:left="288"/>
        <w:rPr>
          <w:b/>
          <w:color w:val="FF0000"/>
          <w:sz w:val="20"/>
        </w:rPr>
      </w:pPr>
    </w:p>
    <w:p w14:paraId="715331AF" w14:textId="77777777" w:rsidR="00AE3AD1" w:rsidRPr="00BC2D14" w:rsidRDefault="00AE3AD1" w:rsidP="00AE3AD1">
      <w:pPr>
        <w:pStyle w:val="BodyText"/>
        <w:ind w:left="288"/>
        <w:rPr>
          <w:b/>
          <w:color w:val="FF0000"/>
          <w:sz w:val="20"/>
        </w:rPr>
      </w:pPr>
    </w:p>
    <w:p w14:paraId="1FA5FBEA" w14:textId="77777777" w:rsidR="00AE3AD1" w:rsidRPr="00BC2D14" w:rsidRDefault="00AE3AD1" w:rsidP="00AE3AD1">
      <w:pPr>
        <w:pStyle w:val="BodyText"/>
        <w:ind w:left="288"/>
        <w:rPr>
          <w:b/>
          <w:color w:val="FF0000"/>
          <w:sz w:val="20"/>
        </w:rPr>
      </w:pPr>
    </w:p>
    <w:p w14:paraId="3DBE04DE" w14:textId="77777777" w:rsidR="00AE3AD1" w:rsidRPr="00BC2D14" w:rsidRDefault="00AE3AD1" w:rsidP="00AE3AD1">
      <w:pPr>
        <w:pStyle w:val="BodyText"/>
        <w:ind w:left="288"/>
        <w:rPr>
          <w:b/>
          <w:color w:val="FF0000"/>
          <w:sz w:val="20"/>
        </w:rPr>
      </w:pPr>
    </w:p>
    <w:p w14:paraId="3DCD8FB7" w14:textId="77777777" w:rsidR="00AE3AD1" w:rsidRPr="00BC2D14" w:rsidRDefault="00AE3AD1" w:rsidP="00AE3AD1">
      <w:pPr>
        <w:pStyle w:val="BodyText"/>
        <w:ind w:left="288"/>
        <w:rPr>
          <w:b/>
          <w:color w:val="FF0000"/>
          <w:sz w:val="20"/>
        </w:rPr>
      </w:pPr>
    </w:p>
    <w:p w14:paraId="120F3BDF" w14:textId="77777777" w:rsidR="00AE3AD1" w:rsidRPr="00BC2D14" w:rsidRDefault="003C5F2C" w:rsidP="003C5F2C">
      <w:pPr>
        <w:pStyle w:val="BodyText"/>
        <w:ind w:left="288"/>
        <w:jc w:val="center"/>
        <w:rPr>
          <w:b/>
          <w:color w:val="FF0000"/>
          <w:sz w:val="20"/>
        </w:rPr>
      </w:pPr>
      <w:r w:rsidRPr="00BC2D14">
        <w:rPr>
          <w:b/>
          <w:color w:val="FF0000"/>
          <w:sz w:val="20"/>
        </w:rPr>
        <w:t>Figure 1 Proc Power SAS Code and Results</w:t>
      </w:r>
    </w:p>
    <w:p w14:paraId="6D788C10" w14:textId="77777777" w:rsidR="00746398" w:rsidRPr="003C5F2C" w:rsidRDefault="00746398" w:rsidP="00746398">
      <w:pPr>
        <w:pStyle w:val="BodyText"/>
        <w:numPr>
          <w:ilvl w:val="0"/>
          <w:numId w:val="9"/>
        </w:numPr>
        <w:jc w:val="left"/>
        <w:rPr>
          <w:b/>
          <w:sz w:val="20"/>
        </w:rPr>
      </w:pPr>
    </w:p>
    <w:p w14:paraId="44A2288A" w14:textId="77777777" w:rsidR="00746398" w:rsidRDefault="00746398" w:rsidP="00746398">
      <w:pPr>
        <w:widowControl w:val="0"/>
        <w:autoSpaceDE w:val="0"/>
        <w:autoSpaceDN w:val="0"/>
        <w:adjustRightInd w:val="0"/>
        <w:spacing w:after="120" w:line="264" w:lineRule="auto"/>
        <w:jc w:val="both"/>
        <w:rPr>
          <w:rFonts w:ascii="Geneva" w:hAnsi="Geneva"/>
          <w:sz w:val="22"/>
          <w:szCs w:val="22"/>
        </w:rPr>
      </w:pPr>
      <w:r>
        <w:rPr>
          <w:noProof/>
        </w:rPr>
        <w:lastRenderedPageBreak/>
        <w:drawing>
          <wp:inline distT="0" distB="0" distL="0" distR="0" wp14:anchorId="6CB8805D" wp14:editId="7D215BAE">
            <wp:extent cx="5867400" cy="6038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67400" cy="6038850"/>
                    </a:xfrm>
                    <a:prstGeom prst="rect">
                      <a:avLst/>
                    </a:prstGeom>
                  </pic:spPr>
                </pic:pic>
              </a:graphicData>
            </a:graphic>
          </wp:inline>
        </w:drawing>
      </w:r>
    </w:p>
    <w:p w14:paraId="1BFA112C" w14:textId="194E0FDE" w:rsidR="00746398" w:rsidRDefault="00746398" w:rsidP="00746398">
      <w:pPr>
        <w:widowControl w:val="0"/>
        <w:autoSpaceDE w:val="0"/>
        <w:autoSpaceDN w:val="0"/>
        <w:adjustRightInd w:val="0"/>
        <w:spacing w:after="120" w:line="264" w:lineRule="auto"/>
        <w:jc w:val="both"/>
        <w:rPr>
          <w:rFonts w:ascii="Geneva" w:hAnsi="Geneva"/>
          <w:sz w:val="22"/>
          <w:szCs w:val="22"/>
        </w:rPr>
      </w:pPr>
      <w:r>
        <w:rPr>
          <w:noProof/>
        </w:rPr>
        <w:drawing>
          <wp:inline distT="0" distB="0" distL="0" distR="0" wp14:anchorId="03C711A2" wp14:editId="06FC2B3A">
            <wp:extent cx="5638800" cy="504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38800" cy="504825"/>
                    </a:xfrm>
                    <a:prstGeom prst="rect">
                      <a:avLst/>
                    </a:prstGeom>
                  </pic:spPr>
                </pic:pic>
              </a:graphicData>
            </a:graphic>
          </wp:inline>
        </w:drawing>
      </w:r>
    </w:p>
    <w:p w14:paraId="62C3697A" w14:textId="5B502B73" w:rsidR="003C0539" w:rsidRDefault="003C0539" w:rsidP="003C0539">
      <w:pPr>
        <w:pStyle w:val="ListParagraph"/>
        <w:widowControl w:val="0"/>
        <w:numPr>
          <w:ilvl w:val="1"/>
          <w:numId w:val="9"/>
        </w:numPr>
        <w:autoSpaceDE w:val="0"/>
        <w:autoSpaceDN w:val="0"/>
        <w:adjustRightInd w:val="0"/>
        <w:spacing w:after="120" w:line="264" w:lineRule="auto"/>
        <w:jc w:val="both"/>
        <w:rPr>
          <w:rFonts w:ascii="Geneva" w:hAnsi="Geneva"/>
          <w:color w:val="FF0000"/>
          <w:sz w:val="22"/>
          <w:szCs w:val="22"/>
        </w:rPr>
      </w:pPr>
      <w:r>
        <w:rPr>
          <w:rFonts w:ascii="Geneva" w:hAnsi="Geneva"/>
          <w:color w:val="FF0000"/>
          <w:sz w:val="22"/>
          <w:szCs w:val="22"/>
        </w:rPr>
        <w:t>The factor is strategy. It has four levels: Ordinary, Discount, Promotion, and Both.</w:t>
      </w:r>
    </w:p>
    <w:p w14:paraId="2D9FD177" w14:textId="086ECD75" w:rsidR="003C0539" w:rsidRDefault="00832548" w:rsidP="003C0539">
      <w:pPr>
        <w:pStyle w:val="ListParagraph"/>
        <w:widowControl w:val="0"/>
        <w:numPr>
          <w:ilvl w:val="1"/>
          <w:numId w:val="9"/>
        </w:numPr>
        <w:autoSpaceDE w:val="0"/>
        <w:autoSpaceDN w:val="0"/>
        <w:adjustRightInd w:val="0"/>
        <w:spacing w:after="120" w:line="264" w:lineRule="auto"/>
        <w:jc w:val="both"/>
        <w:rPr>
          <w:rFonts w:ascii="Geneva" w:hAnsi="Geneva"/>
          <w:color w:val="FF0000"/>
          <w:sz w:val="22"/>
          <w:szCs w:val="22"/>
        </w:rPr>
      </w:pPr>
      <w:r>
        <w:rPr>
          <w:rFonts w:ascii="Geneva" w:hAnsi="Geneva"/>
          <w:color w:val="FF0000"/>
          <w:sz w:val="22"/>
          <w:szCs w:val="22"/>
        </w:rPr>
        <w:t>Because we do not know how the strategy was assigned each month (randomly or not), we cannot infer causality.</w:t>
      </w:r>
    </w:p>
    <w:p w14:paraId="1DCCC012" w14:textId="77777777" w:rsidR="00E13E11" w:rsidRDefault="00E13E11" w:rsidP="003C0539">
      <w:pPr>
        <w:pStyle w:val="ListParagraph"/>
        <w:widowControl w:val="0"/>
        <w:numPr>
          <w:ilvl w:val="1"/>
          <w:numId w:val="9"/>
        </w:numPr>
        <w:autoSpaceDE w:val="0"/>
        <w:autoSpaceDN w:val="0"/>
        <w:adjustRightInd w:val="0"/>
        <w:spacing w:after="120" w:line="264" w:lineRule="auto"/>
        <w:jc w:val="both"/>
        <w:rPr>
          <w:rFonts w:ascii="Geneva" w:hAnsi="Geneva"/>
          <w:color w:val="FF0000"/>
          <w:sz w:val="22"/>
          <w:szCs w:val="22"/>
        </w:rPr>
      </w:pPr>
    </w:p>
    <w:p w14:paraId="67512512" w14:textId="18DBB595" w:rsidR="00832548" w:rsidRPr="00832548" w:rsidRDefault="00F01C0F" w:rsidP="00832548">
      <w:pPr>
        <w:pStyle w:val="ListParagraph"/>
        <w:widowControl w:val="0"/>
        <w:autoSpaceDE w:val="0"/>
        <w:autoSpaceDN w:val="0"/>
        <w:adjustRightInd w:val="0"/>
        <w:spacing w:after="120" w:line="264" w:lineRule="auto"/>
        <w:jc w:val="both"/>
        <w:rPr>
          <w:rFonts w:ascii="Geneva" w:hAnsi="Geneva"/>
          <w:color w:val="FF0000"/>
          <w:sz w:val="22"/>
          <w:szCs w:val="22"/>
        </w:rPr>
      </w:pPr>
      <m:oMathPara>
        <m:oMath>
          <m:acc>
            <m:accPr>
              <m:chr m:val="̅"/>
              <m:ctrlPr>
                <w:rPr>
                  <w:rFonts w:ascii="Cambria Math" w:hAnsi="Cambria Math"/>
                  <w:i/>
                  <w:color w:val="FF0000"/>
                  <w:sz w:val="22"/>
                  <w:szCs w:val="22"/>
                </w:rPr>
              </m:ctrlPr>
            </m:accPr>
            <m:e>
              <m:r>
                <w:rPr>
                  <w:rFonts w:ascii="Cambria Math" w:hAnsi="Cambria Math"/>
                  <w:color w:val="FF0000"/>
                  <w:sz w:val="22"/>
                  <w:szCs w:val="22"/>
                </w:rPr>
                <m:t>Y</m:t>
              </m:r>
            </m:e>
          </m:acc>
          <m:r>
            <w:rPr>
              <w:rFonts w:ascii="Cambria Math" w:hAnsi="Cambria Math"/>
              <w:color w:val="FF0000"/>
              <w:sz w:val="22"/>
              <w:szCs w:val="22"/>
            </w:rPr>
            <m:t>=</m:t>
          </m:r>
          <m:f>
            <m:fPr>
              <m:ctrlPr>
                <w:rPr>
                  <w:rFonts w:ascii="Cambria Math" w:hAnsi="Cambria Math"/>
                  <w:i/>
                  <w:color w:val="FF0000"/>
                  <w:sz w:val="22"/>
                  <w:szCs w:val="22"/>
                </w:rPr>
              </m:ctrlPr>
            </m:fPr>
            <m:num>
              <m:sSub>
                <m:sSubPr>
                  <m:ctrlPr>
                    <w:rPr>
                      <w:rFonts w:ascii="Cambria Math" w:hAnsi="Cambria Math"/>
                      <w:i/>
                      <w:color w:val="FF0000"/>
                      <w:sz w:val="22"/>
                      <w:szCs w:val="22"/>
                    </w:rPr>
                  </m:ctrlPr>
                </m:sSubPr>
                <m:e>
                  <m:r>
                    <w:rPr>
                      <w:rFonts w:ascii="Cambria Math" w:hAnsi="Cambria Math"/>
                      <w:color w:val="FF0000"/>
                      <w:sz w:val="22"/>
                      <w:szCs w:val="22"/>
                    </w:rPr>
                    <m:t>n</m:t>
                  </m:r>
                </m:e>
                <m:sub>
                  <m:r>
                    <w:rPr>
                      <w:rFonts w:ascii="Cambria Math" w:hAnsi="Cambria Math"/>
                      <w:color w:val="FF0000"/>
                      <w:sz w:val="22"/>
                      <w:szCs w:val="22"/>
                    </w:rPr>
                    <m:t>1</m:t>
                  </m:r>
                </m:sub>
              </m:sSub>
              <m:acc>
                <m:accPr>
                  <m:chr m:val="̅"/>
                  <m:ctrlPr>
                    <w:rPr>
                      <w:rFonts w:ascii="Cambria Math" w:hAnsi="Cambria Math"/>
                      <w:i/>
                      <w:color w:val="FF0000"/>
                      <w:sz w:val="22"/>
                      <w:szCs w:val="22"/>
                    </w:rPr>
                  </m:ctrlPr>
                </m:accPr>
                <m:e>
                  <m:sSub>
                    <m:sSubPr>
                      <m:ctrlPr>
                        <w:rPr>
                          <w:rFonts w:ascii="Cambria Math" w:hAnsi="Cambria Math"/>
                          <w:i/>
                          <w:color w:val="FF0000"/>
                          <w:sz w:val="22"/>
                          <w:szCs w:val="22"/>
                        </w:rPr>
                      </m:ctrlPr>
                    </m:sSubPr>
                    <m:e>
                      <m:r>
                        <w:rPr>
                          <w:rFonts w:ascii="Cambria Math" w:hAnsi="Cambria Math"/>
                          <w:color w:val="FF0000"/>
                          <w:sz w:val="22"/>
                          <w:szCs w:val="22"/>
                        </w:rPr>
                        <m:t>Y</m:t>
                      </m:r>
                    </m:e>
                    <m:sub>
                      <m:r>
                        <w:rPr>
                          <w:rFonts w:ascii="Cambria Math" w:hAnsi="Cambria Math"/>
                          <w:color w:val="FF0000"/>
                          <w:sz w:val="22"/>
                          <w:szCs w:val="22"/>
                        </w:rPr>
                        <m:t>1</m:t>
                      </m:r>
                    </m:sub>
                  </m:sSub>
                </m:e>
              </m:acc>
              <m:r>
                <w:rPr>
                  <w:rFonts w:ascii="Cambria Math" w:hAnsi="Cambria Math"/>
                  <w:color w:val="FF0000"/>
                  <w:sz w:val="22"/>
                  <w:szCs w:val="22"/>
                </w:rPr>
                <m:t>+</m:t>
              </m:r>
              <m:sSub>
                <m:sSubPr>
                  <m:ctrlPr>
                    <w:rPr>
                      <w:rFonts w:ascii="Cambria Math" w:hAnsi="Cambria Math"/>
                      <w:i/>
                      <w:color w:val="FF0000"/>
                      <w:sz w:val="22"/>
                      <w:szCs w:val="22"/>
                    </w:rPr>
                  </m:ctrlPr>
                </m:sSubPr>
                <m:e>
                  <m:r>
                    <w:rPr>
                      <w:rFonts w:ascii="Cambria Math" w:hAnsi="Cambria Math"/>
                      <w:color w:val="FF0000"/>
                      <w:sz w:val="22"/>
                      <w:szCs w:val="22"/>
                    </w:rPr>
                    <m:t>n</m:t>
                  </m:r>
                </m:e>
                <m:sub>
                  <m:r>
                    <w:rPr>
                      <w:rFonts w:ascii="Cambria Math" w:hAnsi="Cambria Math"/>
                      <w:color w:val="FF0000"/>
                      <w:sz w:val="22"/>
                      <w:szCs w:val="22"/>
                    </w:rPr>
                    <m:t>2</m:t>
                  </m:r>
                </m:sub>
              </m:sSub>
              <m:acc>
                <m:accPr>
                  <m:chr m:val="̅"/>
                  <m:ctrlPr>
                    <w:rPr>
                      <w:rFonts w:ascii="Cambria Math" w:hAnsi="Cambria Math"/>
                      <w:i/>
                      <w:color w:val="FF0000"/>
                      <w:sz w:val="22"/>
                      <w:szCs w:val="22"/>
                    </w:rPr>
                  </m:ctrlPr>
                </m:accPr>
                <m:e>
                  <m:sSub>
                    <m:sSubPr>
                      <m:ctrlPr>
                        <w:rPr>
                          <w:rFonts w:ascii="Cambria Math" w:hAnsi="Cambria Math"/>
                          <w:i/>
                          <w:color w:val="FF0000"/>
                          <w:sz w:val="22"/>
                          <w:szCs w:val="22"/>
                        </w:rPr>
                      </m:ctrlPr>
                    </m:sSubPr>
                    <m:e>
                      <m:r>
                        <w:rPr>
                          <w:rFonts w:ascii="Cambria Math" w:hAnsi="Cambria Math"/>
                          <w:color w:val="FF0000"/>
                          <w:sz w:val="22"/>
                          <w:szCs w:val="22"/>
                        </w:rPr>
                        <m:t>Y</m:t>
                      </m:r>
                    </m:e>
                    <m:sub>
                      <m:r>
                        <w:rPr>
                          <w:rFonts w:ascii="Cambria Math" w:hAnsi="Cambria Math"/>
                          <w:color w:val="FF0000"/>
                          <w:sz w:val="22"/>
                          <w:szCs w:val="22"/>
                        </w:rPr>
                        <m:t>2</m:t>
                      </m:r>
                    </m:sub>
                  </m:sSub>
                </m:e>
              </m:acc>
              <m:r>
                <w:rPr>
                  <w:rFonts w:ascii="Cambria Math" w:hAnsi="Cambria Math"/>
                  <w:color w:val="FF0000"/>
                  <w:sz w:val="22"/>
                  <w:szCs w:val="22"/>
                </w:rPr>
                <m:t>+</m:t>
              </m:r>
              <m:sSub>
                <m:sSubPr>
                  <m:ctrlPr>
                    <w:rPr>
                      <w:rFonts w:ascii="Cambria Math" w:hAnsi="Cambria Math"/>
                      <w:i/>
                      <w:color w:val="FF0000"/>
                      <w:sz w:val="22"/>
                      <w:szCs w:val="22"/>
                    </w:rPr>
                  </m:ctrlPr>
                </m:sSubPr>
                <m:e>
                  <m:r>
                    <w:rPr>
                      <w:rFonts w:ascii="Cambria Math" w:hAnsi="Cambria Math"/>
                      <w:color w:val="FF0000"/>
                      <w:sz w:val="22"/>
                      <w:szCs w:val="22"/>
                    </w:rPr>
                    <m:t>n</m:t>
                  </m:r>
                </m:e>
                <m:sub>
                  <m:r>
                    <w:rPr>
                      <w:rFonts w:ascii="Cambria Math" w:hAnsi="Cambria Math"/>
                      <w:color w:val="FF0000"/>
                      <w:sz w:val="22"/>
                      <w:szCs w:val="22"/>
                    </w:rPr>
                    <m:t>3</m:t>
                  </m:r>
                </m:sub>
              </m:sSub>
              <m:acc>
                <m:accPr>
                  <m:chr m:val="̅"/>
                  <m:ctrlPr>
                    <w:rPr>
                      <w:rFonts w:ascii="Cambria Math" w:hAnsi="Cambria Math"/>
                      <w:i/>
                      <w:color w:val="FF0000"/>
                      <w:sz w:val="22"/>
                      <w:szCs w:val="22"/>
                    </w:rPr>
                  </m:ctrlPr>
                </m:accPr>
                <m:e>
                  <m:sSub>
                    <m:sSubPr>
                      <m:ctrlPr>
                        <w:rPr>
                          <w:rFonts w:ascii="Cambria Math" w:hAnsi="Cambria Math"/>
                          <w:i/>
                          <w:color w:val="FF0000"/>
                          <w:sz w:val="22"/>
                          <w:szCs w:val="22"/>
                        </w:rPr>
                      </m:ctrlPr>
                    </m:sSubPr>
                    <m:e>
                      <m:r>
                        <w:rPr>
                          <w:rFonts w:ascii="Cambria Math" w:hAnsi="Cambria Math"/>
                          <w:color w:val="FF0000"/>
                          <w:sz w:val="22"/>
                          <w:szCs w:val="22"/>
                        </w:rPr>
                        <m:t>Y</m:t>
                      </m:r>
                    </m:e>
                    <m:sub>
                      <m:r>
                        <w:rPr>
                          <w:rFonts w:ascii="Cambria Math" w:hAnsi="Cambria Math"/>
                          <w:color w:val="FF0000"/>
                          <w:sz w:val="22"/>
                          <w:szCs w:val="22"/>
                        </w:rPr>
                        <m:t>3</m:t>
                      </m:r>
                    </m:sub>
                  </m:sSub>
                </m:e>
              </m:acc>
              <m:r>
                <w:rPr>
                  <w:rFonts w:ascii="Cambria Math" w:hAnsi="Cambria Math"/>
                  <w:color w:val="FF0000"/>
                  <w:sz w:val="22"/>
                  <w:szCs w:val="22"/>
                </w:rPr>
                <m:t>+</m:t>
              </m:r>
              <m:sSub>
                <m:sSubPr>
                  <m:ctrlPr>
                    <w:rPr>
                      <w:rFonts w:ascii="Cambria Math" w:hAnsi="Cambria Math"/>
                      <w:i/>
                      <w:color w:val="FF0000"/>
                      <w:sz w:val="22"/>
                      <w:szCs w:val="22"/>
                    </w:rPr>
                  </m:ctrlPr>
                </m:sSubPr>
                <m:e>
                  <m:r>
                    <w:rPr>
                      <w:rFonts w:ascii="Cambria Math" w:hAnsi="Cambria Math"/>
                      <w:color w:val="FF0000"/>
                      <w:sz w:val="22"/>
                      <w:szCs w:val="22"/>
                    </w:rPr>
                    <m:t>n</m:t>
                  </m:r>
                </m:e>
                <m:sub>
                  <m:r>
                    <w:rPr>
                      <w:rFonts w:ascii="Cambria Math" w:hAnsi="Cambria Math"/>
                      <w:color w:val="FF0000"/>
                      <w:sz w:val="22"/>
                      <w:szCs w:val="22"/>
                    </w:rPr>
                    <m:t>4</m:t>
                  </m:r>
                </m:sub>
              </m:sSub>
              <m:acc>
                <m:accPr>
                  <m:chr m:val="̅"/>
                  <m:ctrlPr>
                    <w:rPr>
                      <w:rFonts w:ascii="Cambria Math" w:hAnsi="Cambria Math"/>
                      <w:i/>
                      <w:color w:val="FF0000"/>
                      <w:sz w:val="22"/>
                      <w:szCs w:val="22"/>
                    </w:rPr>
                  </m:ctrlPr>
                </m:accPr>
                <m:e>
                  <m:sSub>
                    <m:sSubPr>
                      <m:ctrlPr>
                        <w:rPr>
                          <w:rFonts w:ascii="Cambria Math" w:hAnsi="Cambria Math"/>
                          <w:i/>
                          <w:color w:val="FF0000"/>
                          <w:sz w:val="22"/>
                          <w:szCs w:val="22"/>
                        </w:rPr>
                      </m:ctrlPr>
                    </m:sSubPr>
                    <m:e>
                      <m:r>
                        <w:rPr>
                          <w:rFonts w:ascii="Cambria Math" w:hAnsi="Cambria Math"/>
                          <w:color w:val="FF0000"/>
                          <w:sz w:val="22"/>
                          <w:szCs w:val="22"/>
                        </w:rPr>
                        <m:t>Y</m:t>
                      </m:r>
                    </m:e>
                    <m:sub>
                      <m:r>
                        <w:rPr>
                          <w:rFonts w:ascii="Cambria Math" w:hAnsi="Cambria Math"/>
                          <w:color w:val="FF0000"/>
                          <w:sz w:val="22"/>
                          <w:szCs w:val="22"/>
                        </w:rPr>
                        <m:t>4</m:t>
                      </m:r>
                    </m:sub>
                  </m:sSub>
                </m:e>
              </m:acc>
            </m:num>
            <m:den>
              <m:sSub>
                <m:sSubPr>
                  <m:ctrlPr>
                    <w:rPr>
                      <w:rFonts w:ascii="Cambria Math" w:hAnsi="Cambria Math"/>
                      <w:i/>
                      <w:color w:val="FF0000"/>
                      <w:sz w:val="22"/>
                      <w:szCs w:val="22"/>
                    </w:rPr>
                  </m:ctrlPr>
                </m:sSubPr>
                <m:e>
                  <m:r>
                    <w:rPr>
                      <w:rFonts w:ascii="Cambria Math" w:hAnsi="Cambria Math"/>
                      <w:color w:val="FF0000"/>
                      <w:sz w:val="22"/>
                      <w:szCs w:val="22"/>
                    </w:rPr>
                    <m:t>n</m:t>
                  </m:r>
                </m:e>
                <m:sub>
                  <m:r>
                    <w:rPr>
                      <w:rFonts w:ascii="Cambria Math" w:hAnsi="Cambria Math"/>
                      <w:color w:val="FF0000"/>
                      <w:sz w:val="22"/>
                      <w:szCs w:val="22"/>
                    </w:rPr>
                    <m:t>T</m:t>
                  </m:r>
                </m:sub>
              </m:sSub>
            </m:den>
          </m:f>
        </m:oMath>
      </m:oMathPara>
    </w:p>
    <w:p w14:paraId="5C03880E" w14:textId="28CE528D" w:rsidR="005F01A2" w:rsidRPr="00BF4A1F" w:rsidRDefault="00F01C0F" w:rsidP="005F01A2">
      <w:pPr>
        <w:pStyle w:val="ListParagraph"/>
        <w:widowControl w:val="0"/>
        <w:autoSpaceDE w:val="0"/>
        <w:autoSpaceDN w:val="0"/>
        <w:adjustRightInd w:val="0"/>
        <w:spacing w:after="120" w:line="264" w:lineRule="auto"/>
        <w:jc w:val="both"/>
        <w:rPr>
          <w:rFonts w:ascii="Geneva" w:hAnsi="Geneva"/>
          <w:color w:val="FF0000"/>
          <w:sz w:val="22"/>
          <w:szCs w:val="22"/>
        </w:rPr>
      </w:pPr>
      <m:oMathPara>
        <m:oMath>
          <m:acc>
            <m:accPr>
              <m:chr m:val="̅"/>
              <m:ctrlPr>
                <w:rPr>
                  <w:rFonts w:ascii="Cambria Math" w:hAnsi="Cambria Math"/>
                  <w:i/>
                  <w:color w:val="FF0000"/>
                  <w:sz w:val="22"/>
                  <w:szCs w:val="22"/>
                </w:rPr>
              </m:ctrlPr>
            </m:accPr>
            <m:e>
              <m:r>
                <w:rPr>
                  <w:rFonts w:ascii="Cambria Math" w:hAnsi="Cambria Math"/>
                  <w:color w:val="FF0000"/>
                  <w:sz w:val="22"/>
                  <w:szCs w:val="22"/>
                </w:rPr>
                <m:t>Y</m:t>
              </m:r>
            </m:e>
          </m:acc>
          <m:r>
            <w:rPr>
              <w:rFonts w:ascii="Cambria Math" w:hAnsi="Cambria Math"/>
              <w:color w:val="FF0000"/>
              <w:sz w:val="22"/>
              <w:szCs w:val="22"/>
            </w:rPr>
            <m:t>=</m:t>
          </m:r>
          <m:f>
            <m:fPr>
              <m:ctrlPr>
                <w:rPr>
                  <w:rFonts w:ascii="Cambria Math" w:hAnsi="Cambria Math"/>
                  <w:i/>
                  <w:color w:val="FF0000"/>
                  <w:sz w:val="22"/>
                  <w:szCs w:val="22"/>
                </w:rPr>
              </m:ctrlPr>
            </m:fPr>
            <m:num>
              <m:r>
                <w:rPr>
                  <w:rFonts w:ascii="Cambria Math" w:hAnsi="Cambria Math"/>
                  <w:color w:val="FF0000"/>
                  <w:sz w:val="22"/>
                  <w:szCs w:val="22"/>
                </w:rPr>
                <m:t>8*2.40+7*2.42+8*2.74+13*2.90</m:t>
              </m:r>
            </m:num>
            <m:den>
              <m:r>
                <w:rPr>
                  <w:rFonts w:ascii="Cambria Math" w:hAnsi="Cambria Math"/>
                  <w:color w:val="FF0000"/>
                  <w:sz w:val="22"/>
                  <w:szCs w:val="22"/>
                </w:rPr>
                <m:t>36</m:t>
              </m:r>
            </m:den>
          </m:f>
          <m:r>
            <w:rPr>
              <w:rFonts w:ascii="Cambria Math" w:hAnsi="Cambria Math"/>
              <w:color w:val="FF0000"/>
              <w:sz w:val="22"/>
              <w:szCs w:val="22"/>
            </w:rPr>
            <m:t>=</m:t>
          </m:r>
          <m:f>
            <m:fPr>
              <m:ctrlPr>
                <w:rPr>
                  <w:rFonts w:ascii="Cambria Math" w:hAnsi="Cambria Math"/>
                  <w:i/>
                  <w:color w:val="FF0000"/>
                  <w:sz w:val="22"/>
                  <w:szCs w:val="22"/>
                </w:rPr>
              </m:ctrlPr>
            </m:fPr>
            <m:num>
              <m:r>
                <w:rPr>
                  <w:rFonts w:ascii="Cambria Math" w:hAnsi="Cambria Math"/>
                  <w:color w:val="FF0000"/>
                  <w:sz w:val="22"/>
                  <w:szCs w:val="22"/>
                </w:rPr>
                <m:t>19.2+16.94+21.92+37.7</m:t>
              </m:r>
            </m:num>
            <m:den>
              <m:r>
                <w:rPr>
                  <w:rFonts w:ascii="Cambria Math" w:hAnsi="Cambria Math"/>
                  <w:color w:val="FF0000"/>
                  <w:sz w:val="22"/>
                  <w:szCs w:val="22"/>
                </w:rPr>
                <m:t>36</m:t>
              </m:r>
            </m:den>
          </m:f>
          <m:r>
            <w:rPr>
              <w:rFonts w:ascii="Cambria Math" w:hAnsi="Cambria Math"/>
              <w:color w:val="FF0000"/>
              <w:sz w:val="22"/>
              <w:szCs w:val="22"/>
            </w:rPr>
            <m:t>=</m:t>
          </m:r>
          <m:f>
            <m:fPr>
              <m:ctrlPr>
                <w:rPr>
                  <w:rFonts w:ascii="Cambria Math" w:hAnsi="Cambria Math"/>
                  <w:i/>
                  <w:color w:val="FF0000"/>
                  <w:sz w:val="22"/>
                  <w:szCs w:val="22"/>
                </w:rPr>
              </m:ctrlPr>
            </m:fPr>
            <m:num>
              <m:r>
                <w:rPr>
                  <w:rFonts w:ascii="Cambria Math" w:hAnsi="Cambria Math"/>
                  <w:color w:val="FF0000"/>
                  <w:sz w:val="22"/>
                  <w:szCs w:val="22"/>
                </w:rPr>
                <m:t>95.76</m:t>
              </m:r>
            </m:num>
            <m:den>
              <m:r>
                <w:rPr>
                  <w:rFonts w:ascii="Cambria Math" w:hAnsi="Cambria Math"/>
                  <w:color w:val="FF0000"/>
                  <w:sz w:val="22"/>
                  <w:szCs w:val="22"/>
                </w:rPr>
                <m:t>36</m:t>
              </m:r>
            </m:den>
          </m:f>
          <m:r>
            <w:rPr>
              <w:rFonts w:ascii="Cambria Math" w:hAnsi="Cambria Math"/>
              <w:color w:val="FF0000"/>
              <w:sz w:val="22"/>
              <w:szCs w:val="22"/>
            </w:rPr>
            <m:t>=2.66</m:t>
          </m:r>
        </m:oMath>
      </m:oMathPara>
    </w:p>
    <w:p w14:paraId="516CE158" w14:textId="7ACEFC03" w:rsidR="00BF4A1F" w:rsidRPr="00832548" w:rsidRDefault="00F01C0F" w:rsidP="005F01A2">
      <w:pPr>
        <w:pStyle w:val="ListParagraph"/>
        <w:widowControl w:val="0"/>
        <w:autoSpaceDE w:val="0"/>
        <w:autoSpaceDN w:val="0"/>
        <w:adjustRightInd w:val="0"/>
        <w:spacing w:after="120" w:line="264" w:lineRule="auto"/>
        <w:jc w:val="both"/>
        <w:rPr>
          <w:rFonts w:ascii="Geneva" w:hAnsi="Geneva"/>
          <w:color w:val="FF0000"/>
          <w:sz w:val="22"/>
          <w:szCs w:val="22"/>
        </w:rPr>
      </w:pPr>
      <m:oMathPara>
        <m:oMath>
          <m:sSub>
            <m:sSubPr>
              <m:ctrlPr>
                <w:rPr>
                  <w:rFonts w:ascii="Cambria Math" w:hAnsi="Cambria Math"/>
                  <w:i/>
                  <w:color w:val="FF0000"/>
                  <w:sz w:val="22"/>
                  <w:szCs w:val="22"/>
                </w:rPr>
              </m:ctrlPr>
            </m:sSubPr>
            <m:e>
              <m:r>
                <w:rPr>
                  <w:rFonts w:ascii="Cambria Math" w:hAnsi="Cambria Math"/>
                  <w:color w:val="FF0000"/>
                  <w:sz w:val="22"/>
                  <w:szCs w:val="22"/>
                </w:rPr>
                <m:t>SS</m:t>
              </m:r>
            </m:e>
            <m:sub>
              <m:r>
                <w:rPr>
                  <w:rFonts w:ascii="Cambria Math" w:hAnsi="Cambria Math"/>
                  <w:color w:val="FF0000"/>
                  <w:sz w:val="22"/>
                  <w:szCs w:val="22"/>
                </w:rPr>
                <m:t>Model</m:t>
              </m:r>
            </m:sub>
          </m:sSub>
          <m:r>
            <w:rPr>
              <w:rFonts w:ascii="Cambria Math" w:hAnsi="Cambria Math"/>
              <w:color w:val="FF0000"/>
              <w:sz w:val="22"/>
              <w:szCs w:val="22"/>
            </w:rPr>
            <m:t>=</m:t>
          </m:r>
          <m:nary>
            <m:naryPr>
              <m:chr m:val="∑"/>
              <m:limLoc m:val="undOvr"/>
              <m:ctrlPr>
                <w:rPr>
                  <w:rFonts w:ascii="Cambria Math" w:hAnsi="Cambria Math"/>
                  <w:i/>
                  <w:color w:val="FF0000"/>
                  <w:sz w:val="22"/>
                  <w:szCs w:val="22"/>
                </w:rPr>
              </m:ctrlPr>
            </m:naryPr>
            <m:sub>
              <m:r>
                <w:rPr>
                  <w:rFonts w:ascii="Cambria Math" w:hAnsi="Cambria Math"/>
                  <w:color w:val="FF0000"/>
                  <w:sz w:val="22"/>
                  <w:szCs w:val="22"/>
                </w:rPr>
                <m:t>i=1</m:t>
              </m:r>
            </m:sub>
            <m:sup>
              <m:r>
                <w:rPr>
                  <w:rFonts w:ascii="Cambria Math" w:hAnsi="Cambria Math"/>
                  <w:color w:val="FF0000"/>
                  <w:sz w:val="22"/>
                  <w:szCs w:val="22"/>
                </w:rPr>
                <m:t>4</m:t>
              </m:r>
            </m:sup>
            <m:e>
              <m:sSub>
                <m:sSubPr>
                  <m:ctrlPr>
                    <w:rPr>
                      <w:rFonts w:ascii="Cambria Math" w:hAnsi="Cambria Math"/>
                      <w:i/>
                      <w:color w:val="FF0000"/>
                      <w:sz w:val="22"/>
                      <w:szCs w:val="22"/>
                    </w:rPr>
                  </m:ctrlPr>
                </m:sSubPr>
                <m:e>
                  <m:r>
                    <w:rPr>
                      <w:rFonts w:ascii="Cambria Math" w:hAnsi="Cambria Math"/>
                      <w:color w:val="FF0000"/>
                      <w:sz w:val="22"/>
                      <w:szCs w:val="22"/>
                    </w:rPr>
                    <m:t>n</m:t>
                  </m:r>
                </m:e>
                <m:sub>
                  <m:r>
                    <w:rPr>
                      <w:rFonts w:ascii="Cambria Math" w:hAnsi="Cambria Math"/>
                      <w:color w:val="FF0000"/>
                      <w:sz w:val="22"/>
                      <w:szCs w:val="22"/>
                    </w:rPr>
                    <m:t>i</m:t>
                  </m:r>
                </m:sub>
              </m:sSub>
              <m:sSup>
                <m:sSupPr>
                  <m:ctrlPr>
                    <w:rPr>
                      <w:rFonts w:ascii="Cambria Math" w:hAnsi="Cambria Math"/>
                      <w:i/>
                      <w:color w:val="FF0000"/>
                      <w:sz w:val="22"/>
                      <w:szCs w:val="22"/>
                    </w:rPr>
                  </m:ctrlPr>
                </m:sSupPr>
                <m:e>
                  <m:d>
                    <m:dPr>
                      <m:ctrlPr>
                        <w:rPr>
                          <w:rFonts w:ascii="Cambria Math" w:hAnsi="Cambria Math"/>
                          <w:i/>
                          <w:color w:val="FF0000"/>
                          <w:sz w:val="22"/>
                          <w:szCs w:val="22"/>
                        </w:rPr>
                      </m:ctrlPr>
                    </m:dPr>
                    <m:e>
                      <m:acc>
                        <m:accPr>
                          <m:chr m:val="̅"/>
                          <m:ctrlPr>
                            <w:rPr>
                              <w:rFonts w:ascii="Cambria Math" w:hAnsi="Cambria Math"/>
                              <w:i/>
                              <w:color w:val="FF0000"/>
                              <w:sz w:val="22"/>
                              <w:szCs w:val="22"/>
                            </w:rPr>
                          </m:ctrlPr>
                        </m:accPr>
                        <m:e>
                          <m:sSub>
                            <m:sSubPr>
                              <m:ctrlPr>
                                <w:rPr>
                                  <w:rFonts w:ascii="Cambria Math" w:hAnsi="Cambria Math"/>
                                  <w:i/>
                                  <w:color w:val="FF0000"/>
                                  <w:sz w:val="22"/>
                                  <w:szCs w:val="22"/>
                                </w:rPr>
                              </m:ctrlPr>
                            </m:sSubPr>
                            <m:e>
                              <m:r>
                                <w:rPr>
                                  <w:rFonts w:ascii="Cambria Math" w:hAnsi="Cambria Math"/>
                                  <w:color w:val="FF0000"/>
                                  <w:sz w:val="22"/>
                                  <w:szCs w:val="22"/>
                                </w:rPr>
                                <m:t>Y</m:t>
                              </m:r>
                            </m:e>
                            <m:sub>
                              <m:r>
                                <w:rPr>
                                  <w:rFonts w:ascii="Cambria Math" w:hAnsi="Cambria Math"/>
                                  <w:color w:val="FF0000"/>
                                  <w:sz w:val="22"/>
                                  <w:szCs w:val="22"/>
                                </w:rPr>
                                <m:t>i</m:t>
                              </m:r>
                            </m:sub>
                          </m:sSub>
                        </m:e>
                      </m:acc>
                      <m:r>
                        <w:rPr>
                          <w:rFonts w:ascii="Cambria Math" w:hAnsi="Cambria Math"/>
                          <w:color w:val="FF0000"/>
                          <w:sz w:val="22"/>
                          <w:szCs w:val="22"/>
                        </w:rPr>
                        <m:t>-</m:t>
                      </m:r>
                      <m:acc>
                        <m:accPr>
                          <m:chr m:val="̅"/>
                          <m:ctrlPr>
                            <w:rPr>
                              <w:rFonts w:ascii="Cambria Math" w:hAnsi="Cambria Math"/>
                              <w:i/>
                              <w:color w:val="FF0000"/>
                              <w:sz w:val="22"/>
                              <w:szCs w:val="22"/>
                            </w:rPr>
                          </m:ctrlPr>
                        </m:accPr>
                        <m:e>
                          <m:r>
                            <w:rPr>
                              <w:rFonts w:ascii="Cambria Math" w:hAnsi="Cambria Math"/>
                              <w:color w:val="FF0000"/>
                              <w:sz w:val="22"/>
                              <w:szCs w:val="22"/>
                            </w:rPr>
                            <m:t>Y</m:t>
                          </m:r>
                        </m:e>
                      </m:acc>
                    </m:e>
                  </m:d>
                </m:e>
                <m:sup>
                  <m:r>
                    <w:rPr>
                      <w:rFonts w:ascii="Cambria Math" w:hAnsi="Cambria Math"/>
                      <w:color w:val="FF0000"/>
                      <w:sz w:val="22"/>
                      <w:szCs w:val="22"/>
                    </w:rPr>
                    <m:t>2</m:t>
                  </m:r>
                </m:sup>
              </m:sSup>
            </m:e>
          </m:nary>
          <m:r>
            <w:rPr>
              <w:rFonts w:ascii="Cambria Math" w:hAnsi="Cambria Math"/>
              <w:color w:val="FF0000"/>
              <w:sz w:val="22"/>
              <w:szCs w:val="22"/>
            </w:rPr>
            <m:t>=</m:t>
          </m:r>
          <m:sSub>
            <m:sSubPr>
              <m:ctrlPr>
                <w:rPr>
                  <w:rFonts w:ascii="Cambria Math" w:hAnsi="Cambria Math"/>
                  <w:i/>
                  <w:color w:val="FF0000"/>
                  <w:sz w:val="22"/>
                  <w:szCs w:val="22"/>
                </w:rPr>
              </m:ctrlPr>
            </m:sSubPr>
            <m:e>
              <m:r>
                <w:rPr>
                  <w:rFonts w:ascii="Cambria Math" w:hAnsi="Cambria Math"/>
                  <w:color w:val="FF0000"/>
                  <w:sz w:val="22"/>
                  <w:szCs w:val="22"/>
                </w:rPr>
                <m:t>n</m:t>
              </m:r>
            </m:e>
            <m:sub>
              <m:r>
                <w:rPr>
                  <w:rFonts w:ascii="Cambria Math" w:hAnsi="Cambria Math"/>
                  <w:color w:val="FF0000"/>
                  <w:sz w:val="22"/>
                  <w:szCs w:val="22"/>
                </w:rPr>
                <m:t>1</m:t>
              </m:r>
            </m:sub>
          </m:sSub>
          <m:sSup>
            <m:sSupPr>
              <m:ctrlPr>
                <w:rPr>
                  <w:rFonts w:ascii="Cambria Math" w:hAnsi="Cambria Math"/>
                  <w:i/>
                  <w:color w:val="FF0000"/>
                  <w:sz w:val="22"/>
                  <w:szCs w:val="22"/>
                </w:rPr>
              </m:ctrlPr>
            </m:sSupPr>
            <m:e>
              <m:d>
                <m:dPr>
                  <m:ctrlPr>
                    <w:rPr>
                      <w:rFonts w:ascii="Cambria Math" w:hAnsi="Cambria Math"/>
                      <w:i/>
                      <w:color w:val="FF0000"/>
                      <w:sz w:val="22"/>
                      <w:szCs w:val="22"/>
                    </w:rPr>
                  </m:ctrlPr>
                </m:dPr>
                <m:e>
                  <m:acc>
                    <m:accPr>
                      <m:chr m:val="̅"/>
                      <m:ctrlPr>
                        <w:rPr>
                          <w:rFonts w:ascii="Cambria Math" w:hAnsi="Cambria Math"/>
                          <w:i/>
                          <w:color w:val="FF0000"/>
                          <w:sz w:val="22"/>
                          <w:szCs w:val="22"/>
                        </w:rPr>
                      </m:ctrlPr>
                    </m:accPr>
                    <m:e>
                      <m:sSub>
                        <m:sSubPr>
                          <m:ctrlPr>
                            <w:rPr>
                              <w:rFonts w:ascii="Cambria Math" w:hAnsi="Cambria Math"/>
                              <w:i/>
                              <w:color w:val="FF0000"/>
                              <w:sz w:val="22"/>
                              <w:szCs w:val="22"/>
                            </w:rPr>
                          </m:ctrlPr>
                        </m:sSubPr>
                        <m:e>
                          <m:r>
                            <w:rPr>
                              <w:rFonts w:ascii="Cambria Math" w:hAnsi="Cambria Math"/>
                              <w:color w:val="FF0000"/>
                              <w:sz w:val="22"/>
                              <w:szCs w:val="22"/>
                            </w:rPr>
                            <m:t>Y</m:t>
                          </m:r>
                        </m:e>
                        <m:sub>
                          <m:r>
                            <w:rPr>
                              <w:rFonts w:ascii="Cambria Math" w:hAnsi="Cambria Math"/>
                              <w:color w:val="FF0000"/>
                              <w:sz w:val="22"/>
                              <w:szCs w:val="22"/>
                            </w:rPr>
                            <m:t>1</m:t>
                          </m:r>
                        </m:sub>
                      </m:sSub>
                    </m:e>
                  </m:acc>
                  <m:r>
                    <w:rPr>
                      <w:rFonts w:ascii="Cambria Math" w:hAnsi="Cambria Math"/>
                      <w:color w:val="FF0000"/>
                      <w:sz w:val="22"/>
                      <w:szCs w:val="22"/>
                    </w:rPr>
                    <m:t>-</m:t>
                  </m:r>
                  <m:acc>
                    <m:accPr>
                      <m:chr m:val="̅"/>
                      <m:ctrlPr>
                        <w:rPr>
                          <w:rFonts w:ascii="Cambria Math" w:hAnsi="Cambria Math"/>
                          <w:i/>
                          <w:color w:val="FF0000"/>
                          <w:sz w:val="22"/>
                          <w:szCs w:val="22"/>
                        </w:rPr>
                      </m:ctrlPr>
                    </m:accPr>
                    <m:e>
                      <m:r>
                        <w:rPr>
                          <w:rFonts w:ascii="Cambria Math" w:hAnsi="Cambria Math"/>
                          <w:color w:val="FF0000"/>
                          <w:sz w:val="22"/>
                          <w:szCs w:val="22"/>
                        </w:rPr>
                        <m:t>Y</m:t>
                      </m:r>
                    </m:e>
                  </m:acc>
                </m:e>
              </m:d>
            </m:e>
            <m:sup>
              <m:r>
                <w:rPr>
                  <w:rFonts w:ascii="Cambria Math" w:hAnsi="Cambria Math"/>
                  <w:color w:val="FF0000"/>
                  <w:sz w:val="22"/>
                  <w:szCs w:val="22"/>
                </w:rPr>
                <m:t>2</m:t>
              </m:r>
            </m:sup>
          </m:sSup>
          <m:r>
            <w:rPr>
              <w:rFonts w:ascii="Cambria Math" w:hAnsi="Cambria Math"/>
              <w:color w:val="FF0000"/>
              <w:sz w:val="22"/>
              <w:szCs w:val="22"/>
            </w:rPr>
            <m:t>+</m:t>
          </m:r>
          <m:sSub>
            <m:sSubPr>
              <m:ctrlPr>
                <w:rPr>
                  <w:rFonts w:ascii="Cambria Math" w:hAnsi="Cambria Math"/>
                  <w:i/>
                  <w:color w:val="FF0000"/>
                  <w:sz w:val="22"/>
                  <w:szCs w:val="22"/>
                </w:rPr>
              </m:ctrlPr>
            </m:sSubPr>
            <m:e>
              <m:r>
                <w:rPr>
                  <w:rFonts w:ascii="Cambria Math" w:hAnsi="Cambria Math"/>
                  <w:color w:val="FF0000"/>
                  <w:sz w:val="22"/>
                  <w:szCs w:val="22"/>
                </w:rPr>
                <m:t>n</m:t>
              </m:r>
            </m:e>
            <m:sub>
              <m:r>
                <w:rPr>
                  <w:rFonts w:ascii="Cambria Math" w:hAnsi="Cambria Math"/>
                  <w:color w:val="FF0000"/>
                  <w:sz w:val="22"/>
                  <w:szCs w:val="22"/>
                </w:rPr>
                <m:t>2</m:t>
              </m:r>
            </m:sub>
          </m:sSub>
          <m:sSup>
            <m:sSupPr>
              <m:ctrlPr>
                <w:rPr>
                  <w:rFonts w:ascii="Cambria Math" w:hAnsi="Cambria Math"/>
                  <w:i/>
                  <w:color w:val="FF0000"/>
                  <w:sz w:val="22"/>
                  <w:szCs w:val="22"/>
                </w:rPr>
              </m:ctrlPr>
            </m:sSupPr>
            <m:e>
              <m:d>
                <m:dPr>
                  <m:ctrlPr>
                    <w:rPr>
                      <w:rFonts w:ascii="Cambria Math" w:hAnsi="Cambria Math"/>
                      <w:i/>
                      <w:color w:val="FF0000"/>
                      <w:sz w:val="22"/>
                      <w:szCs w:val="22"/>
                    </w:rPr>
                  </m:ctrlPr>
                </m:dPr>
                <m:e>
                  <m:acc>
                    <m:accPr>
                      <m:chr m:val="̅"/>
                      <m:ctrlPr>
                        <w:rPr>
                          <w:rFonts w:ascii="Cambria Math" w:hAnsi="Cambria Math"/>
                          <w:i/>
                          <w:color w:val="FF0000"/>
                          <w:sz w:val="22"/>
                          <w:szCs w:val="22"/>
                        </w:rPr>
                      </m:ctrlPr>
                    </m:accPr>
                    <m:e>
                      <m:sSub>
                        <m:sSubPr>
                          <m:ctrlPr>
                            <w:rPr>
                              <w:rFonts w:ascii="Cambria Math" w:hAnsi="Cambria Math"/>
                              <w:i/>
                              <w:color w:val="FF0000"/>
                              <w:sz w:val="22"/>
                              <w:szCs w:val="22"/>
                            </w:rPr>
                          </m:ctrlPr>
                        </m:sSubPr>
                        <m:e>
                          <m:r>
                            <w:rPr>
                              <w:rFonts w:ascii="Cambria Math" w:hAnsi="Cambria Math"/>
                              <w:color w:val="FF0000"/>
                              <w:sz w:val="22"/>
                              <w:szCs w:val="22"/>
                            </w:rPr>
                            <m:t>Y</m:t>
                          </m:r>
                        </m:e>
                        <m:sub>
                          <m:r>
                            <w:rPr>
                              <w:rFonts w:ascii="Cambria Math" w:hAnsi="Cambria Math"/>
                              <w:color w:val="FF0000"/>
                              <w:sz w:val="22"/>
                              <w:szCs w:val="22"/>
                            </w:rPr>
                            <m:t>2</m:t>
                          </m:r>
                        </m:sub>
                      </m:sSub>
                    </m:e>
                  </m:acc>
                  <m:r>
                    <w:rPr>
                      <w:rFonts w:ascii="Cambria Math" w:hAnsi="Cambria Math"/>
                      <w:color w:val="FF0000"/>
                      <w:sz w:val="22"/>
                      <w:szCs w:val="22"/>
                    </w:rPr>
                    <m:t>-</m:t>
                  </m:r>
                  <m:acc>
                    <m:accPr>
                      <m:chr m:val="̅"/>
                      <m:ctrlPr>
                        <w:rPr>
                          <w:rFonts w:ascii="Cambria Math" w:hAnsi="Cambria Math"/>
                          <w:i/>
                          <w:color w:val="FF0000"/>
                          <w:sz w:val="22"/>
                          <w:szCs w:val="22"/>
                        </w:rPr>
                      </m:ctrlPr>
                    </m:accPr>
                    <m:e>
                      <m:r>
                        <w:rPr>
                          <w:rFonts w:ascii="Cambria Math" w:hAnsi="Cambria Math"/>
                          <w:color w:val="FF0000"/>
                          <w:sz w:val="22"/>
                          <w:szCs w:val="22"/>
                        </w:rPr>
                        <m:t>Y</m:t>
                      </m:r>
                    </m:e>
                  </m:acc>
                </m:e>
              </m:d>
            </m:e>
            <m:sup>
              <m:r>
                <w:rPr>
                  <w:rFonts w:ascii="Cambria Math" w:hAnsi="Cambria Math"/>
                  <w:color w:val="FF0000"/>
                  <w:sz w:val="22"/>
                  <w:szCs w:val="22"/>
                </w:rPr>
                <m:t>2</m:t>
              </m:r>
            </m:sup>
          </m:sSup>
          <m:r>
            <w:rPr>
              <w:rFonts w:ascii="Cambria Math" w:hAnsi="Cambria Math"/>
              <w:color w:val="FF0000"/>
              <w:sz w:val="22"/>
              <w:szCs w:val="22"/>
            </w:rPr>
            <m:t>+</m:t>
          </m:r>
          <m:sSub>
            <m:sSubPr>
              <m:ctrlPr>
                <w:rPr>
                  <w:rFonts w:ascii="Cambria Math" w:hAnsi="Cambria Math"/>
                  <w:i/>
                  <w:color w:val="FF0000"/>
                  <w:sz w:val="22"/>
                  <w:szCs w:val="22"/>
                </w:rPr>
              </m:ctrlPr>
            </m:sSubPr>
            <m:e>
              <m:r>
                <w:rPr>
                  <w:rFonts w:ascii="Cambria Math" w:hAnsi="Cambria Math"/>
                  <w:color w:val="FF0000"/>
                  <w:sz w:val="22"/>
                  <w:szCs w:val="22"/>
                </w:rPr>
                <m:t>n</m:t>
              </m:r>
            </m:e>
            <m:sub>
              <m:r>
                <w:rPr>
                  <w:rFonts w:ascii="Cambria Math" w:hAnsi="Cambria Math"/>
                  <w:color w:val="FF0000"/>
                  <w:sz w:val="22"/>
                  <w:szCs w:val="22"/>
                </w:rPr>
                <m:t>3</m:t>
              </m:r>
            </m:sub>
          </m:sSub>
          <m:sSup>
            <m:sSupPr>
              <m:ctrlPr>
                <w:rPr>
                  <w:rFonts w:ascii="Cambria Math" w:hAnsi="Cambria Math"/>
                  <w:i/>
                  <w:color w:val="FF0000"/>
                  <w:sz w:val="22"/>
                  <w:szCs w:val="22"/>
                </w:rPr>
              </m:ctrlPr>
            </m:sSupPr>
            <m:e>
              <m:d>
                <m:dPr>
                  <m:ctrlPr>
                    <w:rPr>
                      <w:rFonts w:ascii="Cambria Math" w:hAnsi="Cambria Math"/>
                      <w:i/>
                      <w:color w:val="FF0000"/>
                      <w:sz w:val="22"/>
                      <w:szCs w:val="22"/>
                    </w:rPr>
                  </m:ctrlPr>
                </m:dPr>
                <m:e>
                  <m:acc>
                    <m:accPr>
                      <m:chr m:val="̅"/>
                      <m:ctrlPr>
                        <w:rPr>
                          <w:rFonts w:ascii="Cambria Math" w:hAnsi="Cambria Math"/>
                          <w:i/>
                          <w:color w:val="FF0000"/>
                          <w:sz w:val="22"/>
                          <w:szCs w:val="22"/>
                        </w:rPr>
                      </m:ctrlPr>
                    </m:accPr>
                    <m:e>
                      <m:sSub>
                        <m:sSubPr>
                          <m:ctrlPr>
                            <w:rPr>
                              <w:rFonts w:ascii="Cambria Math" w:hAnsi="Cambria Math"/>
                              <w:i/>
                              <w:color w:val="FF0000"/>
                              <w:sz w:val="22"/>
                              <w:szCs w:val="22"/>
                            </w:rPr>
                          </m:ctrlPr>
                        </m:sSubPr>
                        <m:e>
                          <m:r>
                            <w:rPr>
                              <w:rFonts w:ascii="Cambria Math" w:hAnsi="Cambria Math"/>
                              <w:color w:val="FF0000"/>
                              <w:sz w:val="22"/>
                              <w:szCs w:val="22"/>
                            </w:rPr>
                            <m:t>Y</m:t>
                          </m:r>
                        </m:e>
                        <m:sub>
                          <m:r>
                            <w:rPr>
                              <w:rFonts w:ascii="Cambria Math" w:hAnsi="Cambria Math"/>
                              <w:color w:val="FF0000"/>
                              <w:sz w:val="22"/>
                              <w:szCs w:val="22"/>
                            </w:rPr>
                            <m:t>3</m:t>
                          </m:r>
                        </m:sub>
                      </m:sSub>
                    </m:e>
                  </m:acc>
                  <m:r>
                    <w:rPr>
                      <w:rFonts w:ascii="Cambria Math" w:hAnsi="Cambria Math"/>
                      <w:color w:val="FF0000"/>
                      <w:sz w:val="22"/>
                      <w:szCs w:val="22"/>
                    </w:rPr>
                    <m:t>-</m:t>
                  </m:r>
                  <m:acc>
                    <m:accPr>
                      <m:chr m:val="̅"/>
                      <m:ctrlPr>
                        <w:rPr>
                          <w:rFonts w:ascii="Cambria Math" w:hAnsi="Cambria Math"/>
                          <w:i/>
                          <w:color w:val="FF0000"/>
                          <w:sz w:val="22"/>
                          <w:szCs w:val="22"/>
                        </w:rPr>
                      </m:ctrlPr>
                    </m:accPr>
                    <m:e>
                      <m:r>
                        <w:rPr>
                          <w:rFonts w:ascii="Cambria Math" w:hAnsi="Cambria Math"/>
                          <w:color w:val="FF0000"/>
                          <w:sz w:val="22"/>
                          <w:szCs w:val="22"/>
                        </w:rPr>
                        <m:t>Y</m:t>
                      </m:r>
                    </m:e>
                  </m:acc>
                </m:e>
              </m:d>
            </m:e>
            <m:sup>
              <m:r>
                <w:rPr>
                  <w:rFonts w:ascii="Cambria Math" w:hAnsi="Cambria Math"/>
                  <w:color w:val="FF0000"/>
                  <w:sz w:val="22"/>
                  <w:szCs w:val="22"/>
                </w:rPr>
                <m:t>2</m:t>
              </m:r>
            </m:sup>
          </m:sSup>
          <m:r>
            <w:rPr>
              <w:rFonts w:ascii="Cambria Math" w:hAnsi="Cambria Math"/>
              <w:color w:val="FF0000"/>
              <w:sz w:val="22"/>
              <w:szCs w:val="22"/>
            </w:rPr>
            <m:t>+</m:t>
          </m:r>
          <m:sSub>
            <m:sSubPr>
              <m:ctrlPr>
                <w:rPr>
                  <w:rFonts w:ascii="Cambria Math" w:hAnsi="Cambria Math"/>
                  <w:i/>
                  <w:color w:val="FF0000"/>
                  <w:sz w:val="22"/>
                  <w:szCs w:val="22"/>
                </w:rPr>
              </m:ctrlPr>
            </m:sSubPr>
            <m:e>
              <m:r>
                <w:rPr>
                  <w:rFonts w:ascii="Cambria Math" w:hAnsi="Cambria Math"/>
                  <w:color w:val="FF0000"/>
                  <w:sz w:val="22"/>
                  <w:szCs w:val="22"/>
                </w:rPr>
                <m:t>n</m:t>
              </m:r>
            </m:e>
            <m:sub>
              <m:r>
                <w:rPr>
                  <w:rFonts w:ascii="Cambria Math" w:hAnsi="Cambria Math"/>
                  <w:color w:val="FF0000"/>
                  <w:sz w:val="22"/>
                  <w:szCs w:val="22"/>
                </w:rPr>
                <m:t>4</m:t>
              </m:r>
            </m:sub>
          </m:sSub>
          <m:sSup>
            <m:sSupPr>
              <m:ctrlPr>
                <w:rPr>
                  <w:rFonts w:ascii="Cambria Math" w:hAnsi="Cambria Math"/>
                  <w:i/>
                  <w:color w:val="FF0000"/>
                  <w:sz w:val="22"/>
                  <w:szCs w:val="22"/>
                </w:rPr>
              </m:ctrlPr>
            </m:sSupPr>
            <m:e>
              <m:d>
                <m:dPr>
                  <m:ctrlPr>
                    <w:rPr>
                      <w:rFonts w:ascii="Cambria Math" w:hAnsi="Cambria Math"/>
                      <w:i/>
                      <w:color w:val="FF0000"/>
                      <w:sz w:val="22"/>
                      <w:szCs w:val="22"/>
                    </w:rPr>
                  </m:ctrlPr>
                </m:dPr>
                <m:e>
                  <m:acc>
                    <m:accPr>
                      <m:chr m:val="̅"/>
                      <m:ctrlPr>
                        <w:rPr>
                          <w:rFonts w:ascii="Cambria Math" w:hAnsi="Cambria Math"/>
                          <w:i/>
                          <w:color w:val="FF0000"/>
                          <w:sz w:val="22"/>
                          <w:szCs w:val="22"/>
                        </w:rPr>
                      </m:ctrlPr>
                    </m:accPr>
                    <m:e>
                      <m:sSub>
                        <m:sSubPr>
                          <m:ctrlPr>
                            <w:rPr>
                              <w:rFonts w:ascii="Cambria Math" w:hAnsi="Cambria Math"/>
                              <w:i/>
                              <w:color w:val="FF0000"/>
                              <w:sz w:val="22"/>
                              <w:szCs w:val="22"/>
                            </w:rPr>
                          </m:ctrlPr>
                        </m:sSubPr>
                        <m:e>
                          <m:r>
                            <w:rPr>
                              <w:rFonts w:ascii="Cambria Math" w:hAnsi="Cambria Math"/>
                              <w:color w:val="FF0000"/>
                              <w:sz w:val="22"/>
                              <w:szCs w:val="22"/>
                            </w:rPr>
                            <m:t>Y</m:t>
                          </m:r>
                        </m:e>
                        <m:sub>
                          <m:r>
                            <w:rPr>
                              <w:rFonts w:ascii="Cambria Math" w:hAnsi="Cambria Math"/>
                              <w:color w:val="FF0000"/>
                              <w:sz w:val="22"/>
                              <w:szCs w:val="22"/>
                            </w:rPr>
                            <m:t>4</m:t>
                          </m:r>
                        </m:sub>
                      </m:sSub>
                    </m:e>
                  </m:acc>
                  <m:r>
                    <w:rPr>
                      <w:rFonts w:ascii="Cambria Math" w:hAnsi="Cambria Math"/>
                      <w:color w:val="FF0000"/>
                      <w:sz w:val="22"/>
                      <w:szCs w:val="22"/>
                    </w:rPr>
                    <m:t>-</m:t>
                  </m:r>
                  <m:acc>
                    <m:accPr>
                      <m:chr m:val="̅"/>
                      <m:ctrlPr>
                        <w:rPr>
                          <w:rFonts w:ascii="Cambria Math" w:hAnsi="Cambria Math"/>
                          <w:i/>
                          <w:color w:val="FF0000"/>
                          <w:sz w:val="22"/>
                          <w:szCs w:val="22"/>
                        </w:rPr>
                      </m:ctrlPr>
                    </m:accPr>
                    <m:e>
                      <m:r>
                        <w:rPr>
                          <w:rFonts w:ascii="Cambria Math" w:hAnsi="Cambria Math"/>
                          <w:color w:val="FF0000"/>
                          <w:sz w:val="22"/>
                          <w:szCs w:val="22"/>
                        </w:rPr>
                        <m:t>Y</m:t>
                      </m:r>
                    </m:e>
                  </m:acc>
                </m:e>
              </m:d>
            </m:e>
            <m:sup>
              <m:r>
                <w:rPr>
                  <w:rFonts w:ascii="Cambria Math" w:hAnsi="Cambria Math"/>
                  <w:color w:val="FF0000"/>
                  <w:sz w:val="22"/>
                  <w:szCs w:val="22"/>
                </w:rPr>
                <m:t>2</m:t>
              </m:r>
            </m:sup>
          </m:sSup>
        </m:oMath>
      </m:oMathPara>
    </w:p>
    <w:p w14:paraId="18161673" w14:textId="7A9ECA67" w:rsidR="00BF4A1F" w:rsidRPr="00832548" w:rsidRDefault="00F01C0F" w:rsidP="00BF4A1F">
      <w:pPr>
        <w:pStyle w:val="ListParagraph"/>
        <w:widowControl w:val="0"/>
        <w:autoSpaceDE w:val="0"/>
        <w:autoSpaceDN w:val="0"/>
        <w:adjustRightInd w:val="0"/>
        <w:spacing w:after="120" w:line="264" w:lineRule="auto"/>
        <w:jc w:val="both"/>
        <w:rPr>
          <w:rFonts w:ascii="Geneva" w:hAnsi="Geneva"/>
          <w:color w:val="FF0000"/>
          <w:sz w:val="22"/>
          <w:szCs w:val="22"/>
        </w:rPr>
      </w:pPr>
      <m:oMathPara>
        <m:oMath>
          <m:sSub>
            <m:sSubPr>
              <m:ctrlPr>
                <w:rPr>
                  <w:rFonts w:ascii="Cambria Math" w:hAnsi="Cambria Math"/>
                  <w:i/>
                  <w:color w:val="FF0000"/>
                  <w:sz w:val="22"/>
                  <w:szCs w:val="22"/>
                </w:rPr>
              </m:ctrlPr>
            </m:sSubPr>
            <m:e>
              <m:r>
                <w:rPr>
                  <w:rFonts w:ascii="Cambria Math" w:hAnsi="Cambria Math"/>
                  <w:color w:val="FF0000"/>
                  <w:sz w:val="22"/>
                  <w:szCs w:val="22"/>
                </w:rPr>
                <m:t>SS</m:t>
              </m:r>
            </m:e>
            <m:sub>
              <m:r>
                <w:rPr>
                  <w:rFonts w:ascii="Cambria Math" w:hAnsi="Cambria Math"/>
                  <w:color w:val="FF0000"/>
                  <w:sz w:val="22"/>
                  <w:szCs w:val="22"/>
                </w:rPr>
                <m:t>Model</m:t>
              </m:r>
            </m:sub>
          </m:sSub>
          <m:r>
            <w:rPr>
              <w:rFonts w:ascii="Cambria Math" w:hAnsi="Cambria Math"/>
              <w:color w:val="FF0000"/>
              <w:sz w:val="22"/>
              <w:szCs w:val="22"/>
            </w:rPr>
            <m:t>=</m:t>
          </m:r>
          <m:r>
            <w:rPr>
              <w:rFonts w:ascii="Cambria Math" w:hAnsi="Cambria Math"/>
              <w:color w:val="FF0000"/>
              <w:sz w:val="22"/>
              <w:szCs w:val="22"/>
            </w:rPr>
            <m:t>8</m:t>
          </m:r>
          <m:sSup>
            <m:sSupPr>
              <m:ctrlPr>
                <w:rPr>
                  <w:rFonts w:ascii="Cambria Math" w:hAnsi="Cambria Math"/>
                  <w:i/>
                  <w:color w:val="FF0000"/>
                  <w:sz w:val="22"/>
                  <w:szCs w:val="22"/>
                </w:rPr>
              </m:ctrlPr>
            </m:sSupPr>
            <m:e>
              <m:d>
                <m:dPr>
                  <m:ctrlPr>
                    <w:rPr>
                      <w:rFonts w:ascii="Cambria Math" w:hAnsi="Cambria Math"/>
                      <w:i/>
                      <w:color w:val="FF0000"/>
                      <w:sz w:val="22"/>
                      <w:szCs w:val="22"/>
                    </w:rPr>
                  </m:ctrlPr>
                </m:dPr>
                <m:e>
                  <m:r>
                    <w:rPr>
                      <w:rFonts w:ascii="Cambria Math" w:hAnsi="Cambria Math"/>
                      <w:color w:val="FF0000"/>
                      <w:sz w:val="22"/>
                      <w:szCs w:val="22"/>
                    </w:rPr>
                    <m:t>2.40-2.66</m:t>
                  </m:r>
                </m:e>
              </m:d>
            </m:e>
            <m:sup>
              <m:r>
                <w:rPr>
                  <w:rFonts w:ascii="Cambria Math" w:hAnsi="Cambria Math"/>
                  <w:color w:val="FF0000"/>
                  <w:sz w:val="22"/>
                  <w:szCs w:val="22"/>
                </w:rPr>
                <m:t>2</m:t>
              </m:r>
            </m:sup>
          </m:sSup>
          <m:r>
            <w:rPr>
              <w:rFonts w:ascii="Cambria Math" w:hAnsi="Cambria Math"/>
              <w:color w:val="FF0000"/>
              <w:sz w:val="22"/>
              <w:szCs w:val="22"/>
            </w:rPr>
            <m:t>+</m:t>
          </m:r>
          <m:r>
            <w:rPr>
              <w:rFonts w:ascii="Cambria Math" w:hAnsi="Cambria Math"/>
              <w:color w:val="FF0000"/>
              <w:sz w:val="22"/>
              <w:szCs w:val="22"/>
            </w:rPr>
            <m:t>7</m:t>
          </m:r>
          <m:sSup>
            <m:sSupPr>
              <m:ctrlPr>
                <w:rPr>
                  <w:rFonts w:ascii="Cambria Math" w:hAnsi="Cambria Math"/>
                  <w:i/>
                  <w:color w:val="FF0000"/>
                  <w:sz w:val="22"/>
                  <w:szCs w:val="22"/>
                </w:rPr>
              </m:ctrlPr>
            </m:sSupPr>
            <m:e>
              <m:d>
                <m:dPr>
                  <m:ctrlPr>
                    <w:rPr>
                      <w:rFonts w:ascii="Cambria Math" w:hAnsi="Cambria Math"/>
                      <w:i/>
                      <w:color w:val="FF0000"/>
                      <w:sz w:val="22"/>
                      <w:szCs w:val="22"/>
                    </w:rPr>
                  </m:ctrlPr>
                </m:dPr>
                <m:e>
                  <m:r>
                    <w:rPr>
                      <w:rFonts w:ascii="Cambria Math" w:hAnsi="Cambria Math"/>
                      <w:color w:val="FF0000"/>
                      <w:sz w:val="22"/>
                      <w:szCs w:val="22"/>
                    </w:rPr>
                    <m:t>2.42-2.66</m:t>
                  </m:r>
                </m:e>
              </m:d>
            </m:e>
            <m:sup>
              <m:r>
                <w:rPr>
                  <w:rFonts w:ascii="Cambria Math" w:hAnsi="Cambria Math"/>
                  <w:color w:val="FF0000"/>
                  <w:sz w:val="22"/>
                  <w:szCs w:val="22"/>
                </w:rPr>
                <m:t>2</m:t>
              </m:r>
            </m:sup>
          </m:sSup>
          <m:r>
            <w:rPr>
              <w:rFonts w:ascii="Cambria Math" w:hAnsi="Cambria Math"/>
              <w:color w:val="FF0000"/>
              <w:sz w:val="22"/>
              <w:szCs w:val="22"/>
            </w:rPr>
            <m:t>+</m:t>
          </m:r>
          <m:r>
            <w:rPr>
              <w:rFonts w:ascii="Cambria Math" w:hAnsi="Cambria Math"/>
              <w:color w:val="FF0000"/>
              <w:sz w:val="22"/>
              <w:szCs w:val="22"/>
            </w:rPr>
            <m:t>8</m:t>
          </m:r>
          <m:sSup>
            <m:sSupPr>
              <m:ctrlPr>
                <w:rPr>
                  <w:rFonts w:ascii="Cambria Math" w:hAnsi="Cambria Math"/>
                  <w:i/>
                  <w:color w:val="FF0000"/>
                  <w:sz w:val="22"/>
                  <w:szCs w:val="22"/>
                </w:rPr>
              </m:ctrlPr>
            </m:sSupPr>
            <m:e>
              <m:d>
                <m:dPr>
                  <m:ctrlPr>
                    <w:rPr>
                      <w:rFonts w:ascii="Cambria Math" w:hAnsi="Cambria Math"/>
                      <w:i/>
                      <w:color w:val="FF0000"/>
                      <w:sz w:val="22"/>
                      <w:szCs w:val="22"/>
                    </w:rPr>
                  </m:ctrlPr>
                </m:dPr>
                <m:e>
                  <m:r>
                    <w:rPr>
                      <w:rFonts w:ascii="Cambria Math" w:hAnsi="Cambria Math"/>
                      <w:color w:val="FF0000"/>
                      <w:sz w:val="22"/>
                      <w:szCs w:val="22"/>
                    </w:rPr>
                    <m:t>2.74-2.66</m:t>
                  </m:r>
                </m:e>
              </m:d>
            </m:e>
            <m:sup>
              <m:r>
                <w:rPr>
                  <w:rFonts w:ascii="Cambria Math" w:hAnsi="Cambria Math"/>
                  <w:color w:val="FF0000"/>
                  <w:sz w:val="22"/>
                  <w:szCs w:val="22"/>
                </w:rPr>
                <m:t>2</m:t>
              </m:r>
            </m:sup>
          </m:sSup>
          <m:r>
            <w:rPr>
              <w:rFonts w:ascii="Cambria Math" w:hAnsi="Cambria Math"/>
              <w:color w:val="FF0000"/>
              <w:sz w:val="22"/>
              <w:szCs w:val="22"/>
            </w:rPr>
            <m:t>+</m:t>
          </m:r>
          <m:r>
            <w:rPr>
              <w:rFonts w:ascii="Cambria Math" w:hAnsi="Cambria Math"/>
              <w:color w:val="FF0000"/>
              <w:sz w:val="22"/>
              <w:szCs w:val="22"/>
            </w:rPr>
            <m:t>13</m:t>
          </m:r>
          <m:sSup>
            <m:sSupPr>
              <m:ctrlPr>
                <w:rPr>
                  <w:rFonts w:ascii="Cambria Math" w:hAnsi="Cambria Math"/>
                  <w:i/>
                  <w:color w:val="FF0000"/>
                  <w:sz w:val="22"/>
                  <w:szCs w:val="22"/>
                </w:rPr>
              </m:ctrlPr>
            </m:sSupPr>
            <m:e>
              <m:d>
                <m:dPr>
                  <m:ctrlPr>
                    <w:rPr>
                      <w:rFonts w:ascii="Cambria Math" w:hAnsi="Cambria Math"/>
                      <w:i/>
                      <w:color w:val="FF0000"/>
                      <w:sz w:val="22"/>
                      <w:szCs w:val="22"/>
                    </w:rPr>
                  </m:ctrlPr>
                </m:dPr>
                <m:e>
                  <m:r>
                    <w:rPr>
                      <w:rFonts w:ascii="Cambria Math" w:hAnsi="Cambria Math"/>
                      <w:color w:val="FF0000"/>
                      <w:sz w:val="22"/>
                      <w:szCs w:val="22"/>
                    </w:rPr>
                    <m:t>2.90-2.66</m:t>
                  </m:r>
                </m:e>
              </m:d>
            </m:e>
            <m:sup>
              <m:r>
                <w:rPr>
                  <w:rFonts w:ascii="Cambria Math" w:hAnsi="Cambria Math"/>
                  <w:color w:val="FF0000"/>
                  <w:sz w:val="22"/>
                  <w:szCs w:val="22"/>
                </w:rPr>
                <m:t>2</m:t>
              </m:r>
            </m:sup>
          </m:sSup>
        </m:oMath>
      </m:oMathPara>
    </w:p>
    <w:p w14:paraId="51977FB7" w14:textId="3CE0B23D" w:rsidR="00BF4A1F" w:rsidRPr="00832548" w:rsidRDefault="00F01C0F" w:rsidP="00BF4A1F">
      <w:pPr>
        <w:pStyle w:val="ListParagraph"/>
        <w:widowControl w:val="0"/>
        <w:autoSpaceDE w:val="0"/>
        <w:autoSpaceDN w:val="0"/>
        <w:adjustRightInd w:val="0"/>
        <w:spacing w:after="120" w:line="264" w:lineRule="auto"/>
        <w:jc w:val="both"/>
        <w:rPr>
          <w:rFonts w:ascii="Geneva" w:hAnsi="Geneva"/>
          <w:color w:val="FF0000"/>
          <w:sz w:val="22"/>
          <w:szCs w:val="22"/>
        </w:rPr>
      </w:pPr>
      <m:oMathPara>
        <m:oMath>
          <m:sSub>
            <m:sSubPr>
              <m:ctrlPr>
                <w:rPr>
                  <w:rFonts w:ascii="Cambria Math" w:hAnsi="Cambria Math"/>
                  <w:i/>
                  <w:color w:val="FF0000"/>
                  <w:sz w:val="22"/>
                  <w:szCs w:val="22"/>
                </w:rPr>
              </m:ctrlPr>
            </m:sSubPr>
            <m:e>
              <m:r>
                <w:rPr>
                  <w:rFonts w:ascii="Cambria Math" w:hAnsi="Cambria Math"/>
                  <w:color w:val="FF0000"/>
                  <w:sz w:val="22"/>
                  <w:szCs w:val="22"/>
                </w:rPr>
                <m:t>SS</m:t>
              </m:r>
            </m:e>
            <m:sub>
              <m:r>
                <w:rPr>
                  <w:rFonts w:ascii="Cambria Math" w:hAnsi="Cambria Math"/>
                  <w:color w:val="FF0000"/>
                  <w:sz w:val="22"/>
                  <w:szCs w:val="22"/>
                </w:rPr>
                <m:t>Model</m:t>
              </m:r>
            </m:sub>
          </m:sSub>
          <m:r>
            <w:rPr>
              <w:rFonts w:ascii="Cambria Math" w:hAnsi="Cambria Math"/>
              <w:color w:val="FF0000"/>
              <w:sz w:val="22"/>
              <w:szCs w:val="22"/>
            </w:rPr>
            <m:t>=</m:t>
          </m:r>
          <m:r>
            <w:rPr>
              <w:rFonts w:ascii="Cambria Math" w:hAnsi="Cambria Math"/>
              <w:color w:val="FF0000"/>
              <w:sz w:val="22"/>
              <w:szCs w:val="22"/>
            </w:rPr>
            <m:t>8</m:t>
          </m:r>
          <m:sSup>
            <m:sSupPr>
              <m:ctrlPr>
                <w:rPr>
                  <w:rFonts w:ascii="Cambria Math" w:hAnsi="Cambria Math"/>
                  <w:i/>
                  <w:color w:val="FF0000"/>
                  <w:sz w:val="22"/>
                  <w:szCs w:val="22"/>
                </w:rPr>
              </m:ctrlPr>
            </m:sSupPr>
            <m:e>
              <m:d>
                <m:dPr>
                  <m:ctrlPr>
                    <w:rPr>
                      <w:rFonts w:ascii="Cambria Math" w:hAnsi="Cambria Math"/>
                      <w:i/>
                      <w:color w:val="FF0000"/>
                      <w:sz w:val="22"/>
                      <w:szCs w:val="22"/>
                    </w:rPr>
                  </m:ctrlPr>
                </m:dPr>
                <m:e>
                  <m:r>
                    <w:rPr>
                      <w:rFonts w:ascii="Cambria Math" w:hAnsi="Cambria Math"/>
                      <w:color w:val="FF0000"/>
                      <w:sz w:val="22"/>
                      <w:szCs w:val="22"/>
                    </w:rPr>
                    <m:t>-0.26</m:t>
                  </m:r>
                </m:e>
              </m:d>
            </m:e>
            <m:sup>
              <m:r>
                <w:rPr>
                  <w:rFonts w:ascii="Cambria Math" w:hAnsi="Cambria Math"/>
                  <w:color w:val="FF0000"/>
                  <w:sz w:val="22"/>
                  <w:szCs w:val="22"/>
                </w:rPr>
                <m:t>2</m:t>
              </m:r>
            </m:sup>
          </m:sSup>
          <m:r>
            <w:rPr>
              <w:rFonts w:ascii="Cambria Math" w:hAnsi="Cambria Math"/>
              <w:color w:val="FF0000"/>
              <w:sz w:val="22"/>
              <w:szCs w:val="22"/>
            </w:rPr>
            <m:t>+</m:t>
          </m:r>
          <m:r>
            <w:rPr>
              <w:rFonts w:ascii="Cambria Math" w:hAnsi="Cambria Math"/>
              <w:color w:val="FF0000"/>
              <w:sz w:val="22"/>
              <w:szCs w:val="22"/>
            </w:rPr>
            <m:t>7</m:t>
          </m:r>
          <m:sSup>
            <m:sSupPr>
              <m:ctrlPr>
                <w:rPr>
                  <w:rFonts w:ascii="Cambria Math" w:hAnsi="Cambria Math"/>
                  <w:i/>
                  <w:color w:val="FF0000"/>
                  <w:sz w:val="22"/>
                  <w:szCs w:val="22"/>
                </w:rPr>
              </m:ctrlPr>
            </m:sSupPr>
            <m:e>
              <m:d>
                <m:dPr>
                  <m:ctrlPr>
                    <w:rPr>
                      <w:rFonts w:ascii="Cambria Math" w:hAnsi="Cambria Math"/>
                      <w:i/>
                      <w:color w:val="FF0000"/>
                      <w:sz w:val="22"/>
                      <w:szCs w:val="22"/>
                    </w:rPr>
                  </m:ctrlPr>
                </m:dPr>
                <m:e>
                  <m:r>
                    <w:rPr>
                      <w:rFonts w:ascii="Cambria Math" w:hAnsi="Cambria Math"/>
                      <w:color w:val="FF0000"/>
                      <w:sz w:val="22"/>
                      <w:szCs w:val="22"/>
                    </w:rPr>
                    <m:t>-0.24</m:t>
                  </m:r>
                </m:e>
              </m:d>
            </m:e>
            <m:sup>
              <m:r>
                <w:rPr>
                  <w:rFonts w:ascii="Cambria Math" w:hAnsi="Cambria Math"/>
                  <w:color w:val="FF0000"/>
                  <w:sz w:val="22"/>
                  <w:szCs w:val="22"/>
                </w:rPr>
                <m:t>2</m:t>
              </m:r>
            </m:sup>
          </m:sSup>
          <m:r>
            <w:rPr>
              <w:rFonts w:ascii="Cambria Math" w:hAnsi="Cambria Math"/>
              <w:color w:val="FF0000"/>
              <w:sz w:val="22"/>
              <w:szCs w:val="22"/>
            </w:rPr>
            <m:t>+</m:t>
          </m:r>
          <m:r>
            <w:rPr>
              <w:rFonts w:ascii="Cambria Math" w:hAnsi="Cambria Math"/>
              <w:color w:val="FF0000"/>
              <w:sz w:val="22"/>
              <w:szCs w:val="22"/>
            </w:rPr>
            <m:t>8</m:t>
          </m:r>
          <m:sSup>
            <m:sSupPr>
              <m:ctrlPr>
                <w:rPr>
                  <w:rFonts w:ascii="Cambria Math" w:hAnsi="Cambria Math"/>
                  <w:i/>
                  <w:color w:val="FF0000"/>
                  <w:sz w:val="22"/>
                  <w:szCs w:val="22"/>
                </w:rPr>
              </m:ctrlPr>
            </m:sSupPr>
            <m:e>
              <m:d>
                <m:dPr>
                  <m:ctrlPr>
                    <w:rPr>
                      <w:rFonts w:ascii="Cambria Math" w:hAnsi="Cambria Math"/>
                      <w:i/>
                      <w:color w:val="FF0000"/>
                      <w:sz w:val="22"/>
                      <w:szCs w:val="22"/>
                    </w:rPr>
                  </m:ctrlPr>
                </m:dPr>
                <m:e>
                  <m:r>
                    <w:rPr>
                      <w:rFonts w:ascii="Cambria Math" w:hAnsi="Cambria Math"/>
                      <w:color w:val="FF0000"/>
                      <w:sz w:val="22"/>
                      <w:szCs w:val="22"/>
                    </w:rPr>
                    <m:t>-0.08</m:t>
                  </m:r>
                </m:e>
              </m:d>
            </m:e>
            <m:sup>
              <m:r>
                <w:rPr>
                  <w:rFonts w:ascii="Cambria Math" w:hAnsi="Cambria Math"/>
                  <w:color w:val="FF0000"/>
                  <w:sz w:val="22"/>
                  <w:szCs w:val="22"/>
                </w:rPr>
                <m:t>2</m:t>
              </m:r>
            </m:sup>
          </m:sSup>
          <m:r>
            <w:rPr>
              <w:rFonts w:ascii="Cambria Math" w:hAnsi="Cambria Math"/>
              <w:color w:val="FF0000"/>
              <w:sz w:val="22"/>
              <w:szCs w:val="22"/>
            </w:rPr>
            <m:t>+</m:t>
          </m:r>
          <m:r>
            <w:rPr>
              <w:rFonts w:ascii="Cambria Math" w:hAnsi="Cambria Math"/>
              <w:color w:val="FF0000"/>
              <w:sz w:val="22"/>
              <w:szCs w:val="22"/>
            </w:rPr>
            <m:t>13</m:t>
          </m:r>
          <m:sSup>
            <m:sSupPr>
              <m:ctrlPr>
                <w:rPr>
                  <w:rFonts w:ascii="Cambria Math" w:hAnsi="Cambria Math"/>
                  <w:i/>
                  <w:color w:val="FF0000"/>
                  <w:sz w:val="22"/>
                  <w:szCs w:val="22"/>
                </w:rPr>
              </m:ctrlPr>
            </m:sSupPr>
            <m:e>
              <m:d>
                <m:dPr>
                  <m:ctrlPr>
                    <w:rPr>
                      <w:rFonts w:ascii="Cambria Math" w:hAnsi="Cambria Math"/>
                      <w:i/>
                      <w:color w:val="FF0000"/>
                      <w:sz w:val="22"/>
                      <w:szCs w:val="22"/>
                    </w:rPr>
                  </m:ctrlPr>
                </m:dPr>
                <m:e>
                  <m:r>
                    <w:rPr>
                      <w:rFonts w:ascii="Cambria Math" w:hAnsi="Cambria Math"/>
                      <w:color w:val="FF0000"/>
                      <w:sz w:val="22"/>
                      <w:szCs w:val="22"/>
                    </w:rPr>
                    <m:t>0.24</m:t>
                  </m:r>
                </m:e>
              </m:d>
            </m:e>
            <m:sup>
              <m:r>
                <w:rPr>
                  <w:rFonts w:ascii="Cambria Math" w:hAnsi="Cambria Math"/>
                  <w:color w:val="FF0000"/>
                  <w:sz w:val="22"/>
                  <w:szCs w:val="22"/>
                </w:rPr>
                <m:t>2</m:t>
              </m:r>
            </m:sup>
          </m:sSup>
          <m:r>
            <w:rPr>
              <w:rFonts w:ascii="Cambria Math" w:hAnsi="Cambria Math"/>
              <w:color w:val="FF0000"/>
              <w:sz w:val="22"/>
              <w:szCs w:val="22"/>
            </w:rPr>
            <m:t>=0.</m:t>
          </m:r>
          <m:r>
            <w:rPr>
              <w:rFonts w:ascii="Cambria Math" w:hAnsi="Cambria Math"/>
              <w:color w:val="FF0000"/>
              <w:sz w:val="22"/>
              <w:szCs w:val="22"/>
            </w:rPr>
            <m:t>5408</m:t>
          </m:r>
          <m:r>
            <w:rPr>
              <w:rFonts w:ascii="Cambria Math" w:hAnsi="Cambria Math"/>
              <w:color w:val="FF0000"/>
              <w:sz w:val="22"/>
              <w:szCs w:val="22"/>
            </w:rPr>
            <m:t>+0.</m:t>
          </m:r>
          <m:r>
            <w:rPr>
              <w:rFonts w:ascii="Cambria Math" w:hAnsi="Cambria Math"/>
              <w:color w:val="FF0000"/>
              <w:sz w:val="22"/>
              <w:szCs w:val="22"/>
            </w:rPr>
            <m:t>4032</m:t>
          </m:r>
          <m:r>
            <w:rPr>
              <w:rFonts w:ascii="Cambria Math" w:hAnsi="Cambria Math"/>
              <w:color w:val="FF0000"/>
              <w:sz w:val="22"/>
              <w:szCs w:val="22"/>
            </w:rPr>
            <m:t>+0.</m:t>
          </m:r>
          <m:r>
            <w:rPr>
              <w:rFonts w:ascii="Cambria Math" w:hAnsi="Cambria Math"/>
              <w:color w:val="FF0000"/>
              <w:sz w:val="22"/>
              <w:szCs w:val="22"/>
            </w:rPr>
            <m:t>0512</m:t>
          </m:r>
          <m:r>
            <w:rPr>
              <w:rFonts w:ascii="Cambria Math" w:hAnsi="Cambria Math"/>
              <w:color w:val="FF0000"/>
              <w:sz w:val="22"/>
              <w:szCs w:val="22"/>
            </w:rPr>
            <m:t>+0.</m:t>
          </m:r>
          <m:r>
            <w:rPr>
              <w:rFonts w:ascii="Cambria Math" w:hAnsi="Cambria Math"/>
              <w:color w:val="FF0000"/>
              <w:sz w:val="22"/>
              <w:szCs w:val="22"/>
            </w:rPr>
            <m:t>7488</m:t>
          </m:r>
          <m:r>
            <w:rPr>
              <w:rFonts w:ascii="Cambria Math" w:hAnsi="Cambria Math"/>
              <w:color w:val="FF0000"/>
              <w:sz w:val="22"/>
              <w:szCs w:val="22"/>
            </w:rPr>
            <m:t>=</m:t>
          </m:r>
          <m:r>
            <w:rPr>
              <w:rFonts w:ascii="Cambria Math" w:hAnsi="Cambria Math"/>
              <w:color w:val="FF0000"/>
              <w:sz w:val="22"/>
              <w:szCs w:val="22"/>
            </w:rPr>
            <m:t>1.744</m:t>
          </m:r>
        </m:oMath>
      </m:oMathPara>
    </w:p>
    <w:p w14:paraId="47A7A861" w14:textId="3E704398" w:rsidR="00832548" w:rsidRPr="002F2951" w:rsidRDefault="00F01C0F" w:rsidP="00832548">
      <w:pPr>
        <w:pStyle w:val="ListParagraph"/>
        <w:widowControl w:val="0"/>
        <w:autoSpaceDE w:val="0"/>
        <w:autoSpaceDN w:val="0"/>
        <w:adjustRightInd w:val="0"/>
        <w:spacing w:after="120" w:line="264" w:lineRule="auto"/>
        <w:jc w:val="both"/>
        <w:rPr>
          <w:rFonts w:ascii="Geneva" w:hAnsi="Geneva"/>
          <w:color w:val="FF0000"/>
          <w:sz w:val="22"/>
          <w:szCs w:val="22"/>
        </w:rPr>
      </w:pPr>
      <m:oMathPara>
        <m:oMath>
          <m:sSub>
            <m:sSubPr>
              <m:ctrlPr>
                <w:rPr>
                  <w:rFonts w:ascii="Cambria Math" w:hAnsi="Cambria Math"/>
                  <w:i/>
                  <w:color w:val="FF0000"/>
                  <w:sz w:val="22"/>
                  <w:szCs w:val="22"/>
                </w:rPr>
              </m:ctrlPr>
            </m:sSubPr>
            <m:e>
              <m:r>
                <w:rPr>
                  <w:rFonts w:ascii="Cambria Math" w:hAnsi="Cambria Math"/>
                  <w:color w:val="FF0000"/>
                  <w:sz w:val="22"/>
                  <w:szCs w:val="22"/>
                </w:rPr>
                <m:t>df</m:t>
              </m:r>
            </m:e>
            <m:sub>
              <m:r>
                <w:rPr>
                  <w:rFonts w:ascii="Cambria Math" w:hAnsi="Cambria Math"/>
                  <w:color w:val="FF0000"/>
                  <w:sz w:val="22"/>
                  <w:szCs w:val="22"/>
                </w:rPr>
                <m:t>Total</m:t>
              </m:r>
            </m:sub>
          </m:sSub>
          <m:r>
            <w:rPr>
              <w:rFonts w:ascii="Cambria Math" w:hAnsi="Cambria Math"/>
              <w:color w:val="FF0000"/>
              <w:sz w:val="22"/>
              <w:szCs w:val="22"/>
            </w:rPr>
            <m:t>=</m:t>
          </m:r>
          <m:sSub>
            <m:sSubPr>
              <m:ctrlPr>
                <w:rPr>
                  <w:rFonts w:ascii="Cambria Math" w:hAnsi="Cambria Math"/>
                  <w:i/>
                  <w:color w:val="FF0000"/>
                  <w:sz w:val="22"/>
                  <w:szCs w:val="22"/>
                </w:rPr>
              </m:ctrlPr>
            </m:sSubPr>
            <m:e>
              <m:r>
                <w:rPr>
                  <w:rFonts w:ascii="Cambria Math" w:hAnsi="Cambria Math"/>
                  <w:color w:val="FF0000"/>
                  <w:sz w:val="22"/>
                  <w:szCs w:val="22"/>
                </w:rPr>
                <m:t>n</m:t>
              </m:r>
            </m:e>
            <m:sub>
              <m:r>
                <w:rPr>
                  <w:rFonts w:ascii="Cambria Math" w:hAnsi="Cambria Math"/>
                  <w:color w:val="FF0000"/>
                  <w:sz w:val="22"/>
                  <w:szCs w:val="22"/>
                </w:rPr>
                <m:t>T</m:t>
              </m:r>
            </m:sub>
          </m:sSub>
          <m:r>
            <w:rPr>
              <w:rFonts w:ascii="Cambria Math" w:hAnsi="Cambria Math"/>
              <w:color w:val="FF0000"/>
              <w:sz w:val="22"/>
              <w:szCs w:val="22"/>
            </w:rPr>
            <m:t>-1=36-1=35</m:t>
          </m:r>
        </m:oMath>
      </m:oMathPara>
    </w:p>
    <w:p w14:paraId="419A3905" w14:textId="6B9D88A1" w:rsidR="002F2951" w:rsidRPr="002F2951" w:rsidRDefault="00F01C0F" w:rsidP="002F2951">
      <w:pPr>
        <w:pStyle w:val="ListParagraph"/>
        <w:widowControl w:val="0"/>
        <w:autoSpaceDE w:val="0"/>
        <w:autoSpaceDN w:val="0"/>
        <w:adjustRightInd w:val="0"/>
        <w:spacing w:after="120" w:line="264" w:lineRule="auto"/>
        <w:jc w:val="both"/>
        <w:rPr>
          <w:rFonts w:ascii="Geneva" w:hAnsi="Geneva"/>
          <w:color w:val="FF0000"/>
          <w:sz w:val="22"/>
          <w:szCs w:val="22"/>
        </w:rPr>
      </w:pPr>
      <m:oMathPara>
        <m:oMath>
          <m:sSub>
            <m:sSubPr>
              <m:ctrlPr>
                <w:rPr>
                  <w:rFonts w:ascii="Cambria Math" w:hAnsi="Cambria Math"/>
                  <w:i/>
                  <w:color w:val="FF0000"/>
                  <w:sz w:val="22"/>
                  <w:szCs w:val="22"/>
                </w:rPr>
              </m:ctrlPr>
            </m:sSubPr>
            <m:e>
              <m:r>
                <w:rPr>
                  <w:rFonts w:ascii="Cambria Math" w:hAnsi="Cambria Math"/>
                  <w:color w:val="FF0000"/>
                  <w:sz w:val="22"/>
                  <w:szCs w:val="22"/>
                </w:rPr>
                <m:t>df</m:t>
              </m:r>
            </m:e>
            <m:sub>
              <m:r>
                <w:rPr>
                  <w:rFonts w:ascii="Cambria Math" w:hAnsi="Cambria Math"/>
                  <w:color w:val="FF0000"/>
                  <w:sz w:val="22"/>
                  <w:szCs w:val="22"/>
                </w:rPr>
                <m:t>Model</m:t>
              </m:r>
            </m:sub>
          </m:sSub>
          <m:r>
            <w:rPr>
              <w:rFonts w:ascii="Cambria Math" w:hAnsi="Cambria Math"/>
              <w:color w:val="FF0000"/>
              <w:sz w:val="22"/>
              <w:szCs w:val="22"/>
            </w:rPr>
            <m:t>=</m:t>
          </m:r>
          <m:sSub>
            <m:sSubPr>
              <m:ctrlPr>
                <w:rPr>
                  <w:rFonts w:ascii="Cambria Math" w:hAnsi="Cambria Math"/>
                  <w:i/>
                  <w:color w:val="FF0000"/>
                  <w:sz w:val="22"/>
                  <w:szCs w:val="22"/>
                </w:rPr>
              </m:ctrlPr>
            </m:sSubPr>
            <m:e>
              <m:r>
                <w:rPr>
                  <w:rFonts w:ascii="Cambria Math" w:hAnsi="Cambria Math"/>
                  <w:color w:val="FF0000"/>
                  <w:sz w:val="22"/>
                  <w:szCs w:val="22"/>
                </w:rPr>
                <m:t>n</m:t>
              </m:r>
            </m:e>
            <m:sub>
              <m:r>
                <w:rPr>
                  <w:rFonts w:ascii="Cambria Math" w:hAnsi="Cambria Math"/>
                  <w:color w:val="FF0000"/>
                  <w:sz w:val="22"/>
                  <w:szCs w:val="22"/>
                </w:rPr>
                <m:t>G</m:t>
              </m:r>
            </m:sub>
          </m:sSub>
          <m:r>
            <w:rPr>
              <w:rFonts w:ascii="Cambria Math" w:hAnsi="Cambria Math"/>
              <w:color w:val="FF0000"/>
              <w:sz w:val="22"/>
              <w:szCs w:val="22"/>
            </w:rPr>
            <m:t>-1=4-1=3</m:t>
          </m:r>
        </m:oMath>
      </m:oMathPara>
    </w:p>
    <w:p w14:paraId="680C3381" w14:textId="676EB36A" w:rsidR="002F2951" w:rsidRPr="002F2951" w:rsidRDefault="00F01C0F" w:rsidP="002F2951">
      <w:pPr>
        <w:pStyle w:val="ListParagraph"/>
        <w:widowControl w:val="0"/>
        <w:autoSpaceDE w:val="0"/>
        <w:autoSpaceDN w:val="0"/>
        <w:adjustRightInd w:val="0"/>
        <w:spacing w:after="120" w:line="264" w:lineRule="auto"/>
        <w:jc w:val="both"/>
        <w:rPr>
          <w:rFonts w:ascii="Geneva" w:hAnsi="Geneva"/>
          <w:color w:val="FF0000"/>
          <w:sz w:val="22"/>
          <w:szCs w:val="22"/>
        </w:rPr>
      </w:pPr>
      <m:oMathPara>
        <m:oMath>
          <m:sSub>
            <m:sSubPr>
              <m:ctrlPr>
                <w:rPr>
                  <w:rFonts w:ascii="Cambria Math" w:hAnsi="Cambria Math"/>
                  <w:i/>
                  <w:color w:val="FF0000"/>
                  <w:sz w:val="22"/>
                  <w:szCs w:val="22"/>
                </w:rPr>
              </m:ctrlPr>
            </m:sSubPr>
            <m:e>
              <m:r>
                <w:rPr>
                  <w:rFonts w:ascii="Cambria Math" w:hAnsi="Cambria Math"/>
                  <w:color w:val="FF0000"/>
                  <w:sz w:val="22"/>
                  <w:szCs w:val="22"/>
                </w:rPr>
                <m:t>df</m:t>
              </m:r>
            </m:e>
            <m:sub>
              <m:r>
                <w:rPr>
                  <w:rFonts w:ascii="Cambria Math" w:hAnsi="Cambria Math"/>
                  <w:color w:val="FF0000"/>
                  <w:sz w:val="22"/>
                  <w:szCs w:val="22"/>
                </w:rPr>
                <m:t>Error</m:t>
              </m:r>
            </m:sub>
          </m:sSub>
          <m:r>
            <w:rPr>
              <w:rFonts w:ascii="Cambria Math" w:hAnsi="Cambria Math"/>
              <w:color w:val="FF0000"/>
              <w:sz w:val="22"/>
              <w:szCs w:val="22"/>
            </w:rPr>
            <m:t>=</m:t>
          </m:r>
          <m:sSub>
            <m:sSubPr>
              <m:ctrlPr>
                <w:rPr>
                  <w:rFonts w:ascii="Cambria Math" w:hAnsi="Cambria Math"/>
                  <w:i/>
                  <w:color w:val="FF0000"/>
                  <w:sz w:val="22"/>
                  <w:szCs w:val="22"/>
                </w:rPr>
              </m:ctrlPr>
            </m:sSubPr>
            <m:e>
              <m:r>
                <w:rPr>
                  <w:rFonts w:ascii="Cambria Math" w:hAnsi="Cambria Math"/>
                  <w:color w:val="FF0000"/>
                  <w:sz w:val="22"/>
                  <w:szCs w:val="22"/>
                </w:rPr>
                <m:t>df</m:t>
              </m:r>
            </m:e>
            <m:sub>
              <m:r>
                <w:rPr>
                  <w:rFonts w:ascii="Cambria Math" w:hAnsi="Cambria Math"/>
                  <w:color w:val="FF0000"/>
                  <w:sz w:val="22"/>
                  <w:szCs w:val="22"/>
                </w:rPr>
                <m:t>Total</m:t>
              </m:r>
            </m:sub>
          </m:sSub>
          <m:r>
            <w:rPr>
              <w:rFonts w:ascii="Cambria Math" w:hAnsi="Cambria Math"/>
              <w:color w:val="FF0000"/>
              <w:sz w:val="22"/>
              <w:szCs w:val="22"/>
            </w:rPr>
            <m:t>-</m:t>
          </m:r>
          <m:sSub>
            <m:sSubPr>
              <m:ctrlPr>
                <w:rPr>
                  <w:rFonts w:ascii="Cambria Math" w:hAnsi="Cambria Math"/>
                  <w:i/>
                  <w:color w:val="FF0000"/>
                  <w:sz w:val="22"/>
                  <w:szCs w:val="22"/>
                </w:rPr>
              </m:ctrlPr>
            </m:sSubPr>
            <m:e>
              <m:r>
                <w:rPr>
                  <w:rFonts w:ascii="Cambria Math" w:hAnsi="Cambria Math"/>
                  <w:color w:val="FF0000"/>
                  <w:sz w:val="22"/>
                  <w:szCs w:val="22"/>
                </w:rPr>
                <m:t>df</m:t>
              </m:r>
            </m:e>
            <m:sub>
              <m:r>
                <w:rPr>
                  <w:rFonts w:ascii="Cambria Math" w:hAnsi="Cambria Math"/>
                  <w:color w:val="FF0000"/>
                  <w:sz w:val="22"/>
                  <w:szCs w:val="22"/>
                </w:rPr>
                <m:t>Model</m:t>
              </m:r>
            </m:sub>
          </m:sSub>
          <m:r>
            <w:rPr>
              <w:rFonts w:ascii="Cambria Math" w:hAnsi="Cambria Math"/>
              <w:color w:val="FF0000"/>
              <w:sz w:val="22"/>
              <w:szCs w:val="22"/>
            </w:rPr>
            <m:t>=35-3=32</m:t>
          </m:r>
        </m:oMath>
      </m:oMathPara>
    </w:p>
    <w:p w14:paraId="2268770C" w14:textId="610B06B5" w:rsidR="002F2951" w:rsidRPr="0068692E" w:rsidRDefault="00F01C0F" w:rsidP="0068692E">
      <w:pPr>
        <w:pStyle w:val="ListParagraph"/>
        <w:widowControl w:val="0"/>
        <w:autoSpaceDE w:val="0"/>
        <w:autoSpaceDN w:val="0"/>
        <w:adjustRightInd w:val="0"/>
        <w:spacing w:after="120" w:line="264" w:lineRule="auto"/>
        <w:jc w:val="both"/>
        <w:rPr>
          <w:rFonts w:ascii="Geneva" w:hAnsi="Geneva"/>
          <w:color w:val="FF0000"/>
          <w:sz w:val="22"/>
          <w:szCs w:val="22"/>
        </w:rPr>
      </w:pPr>
      <m:oMathPara>
        <m:oMath>
          <m:sSub>
            <m:sSubPr>
              <m:ctrlPr>
                <w:rPr>
                  <w:rFonts w:ascii="Cambria Math" w:hAnsi="Cambria Math"/>
                  <w:i/>
                  <w:color w:val="FF0000"/>
                  <w:sz w:val="22"/>
                  <w:szCs w:val="22"/>
                </w:rPr>
              </m:ctrlPr>
            </m:sSubPr>
            <m:e>
              <m:r>
                <w:rPr>
                  <w:rFonts w:ascii="Cambria Math" w:hAnsi="Cambria Math"/>
                  <w:color w:val="FF0000"/>
                  <w:sz w:val="22"/>
                  <w:szCs w:val="22"/>
                </w:rPr>
                <m:t>SS</m:t>
              </m:r>
            </m:e>
            <m:sub>
              <m:r>
                <w:rPr>
                  <w:rFonts w:ascii="Cambria Math" w:hAnsi="Cambria Math"/>
                  <w:color w:val="FF0000"/>
                  <w:sz w:val="22"/>
                  <w:szCs w:val="22"/>
                </w:rPr>
                <m:t>Error</m:t>
              </m:r>
            </m:sub>
          </m:sSub>
          <m:r>
            <w:rPr>
              <w:rFonts w:ascii="Cambria Math" w:hAnsi="Cambria Math"/>
              <w:color w:val="FF0000"/>
              <w:sz w:val="22"/>
              <w:szCs w:val="22"/>
            </w:rPr>
            <m:t>=</m:t>
          </m:r>
          <m:nary>
            <m:naryPr>
              <m:chr m:val="∑"/>
              <m:limLoc m:val="undOvr"/>
              <m:ctrlPr>
                <w:rPr>
                  <w:rFonts w:ascii="Cambria Math" w:hAnsi="Cambria Math"/>
                  <w:i/>
                  <w:color w:val="FF0000"/>
                  <w:sz w:val="22"/>
                  <w:szCs w:val="22"/>
                </w:rPr>
              </m:ctrlPr>
            </m:naryPr>
            <m:sub>
              <m:r>
                <w:rPr>
                  <w:rFonts w:ascii="Cambria Math" w:hAnsi="Cambria Math"/>
                  <w:color w:val="FF0000"/>
                  <w:sz w:val="22"/>
                  <w:szCs w:val="22"/>
                </w:rPr>
                <m:t>i=1</m:t>
              </m:r>
            </m:sub>
            <m:sup>
              <m:r>
                <w:rPr>
                  <w:rFonts w:ascii="Cambria Math" w:hAnsi="Cambria Math"/>
                  <w:color w:val="FF0000"/>
                  <w:sz w:val="22"/>
                  <w:szCs w:val="22"/>
                </w:rPr>
                <m:t>4</m:t>
              </m:r>
            </m:sup>
            <m:e>
              <m:sSup>
                <m:sSupPr>
                  <m:ctrlPr>
                    <w:rPr>
                      <w:rFonts w:ascii="Cambria Math" w:hAnsi="Cambria Math"/>
                      <w:i/>
                      <w:color w:val="FF0000"/>
                      <w:sz w:val="22"/>
                      <w:szCs w:val="22"/>
                    </w:rPr>
                  </m:ctrlPr>
                </m:sSupPr>
                <m:e>
                  <m:sSub>
                    <m:sSubPr>
                      <m:ctrlPr>
                        <w:rPr>
                          <w:rFonts w:ascii="Cambria Math" w:hAnsi="Cambria Math"/>
                          <w:i/>
                          <w:color w:val="FF0000"/>
                          <w:sz w:val="22"/>
                          <w:szCs w:val="22"/>
                        </w:rPr>
                      </m:ctrlPr>
                    </m:sSubPr>
                    <m:e>
                      <m:r>
                        <w:rPr>
                          <w:rFonts w:ascii="Cambria Math" w:hAnsi="Cambria Math"/>
                          <w:color w:val="FF0000"/>
                          <w:sz w:val="22"/>
                          <w:szCs w:val="22"/>
                        </w:rPr>
                        <m:t>SD</m:t>
                      </m:r>
                    </m:e>
                    <m:sub>
                      <m:r>
                        <w:rPr>
                          <w:rFonts w:ascii="Cambria Math" w:hAnsi="Cambria Math"/>
                          <w:color w:val="FF0000"/>
                          <w:sz w:val="22"/>
                          <w:szCs w:val="22"/>
                        </w:rPr>
                        <m:t>i</m:t>
                      </m:r>
                    </m:sub>
                  </m:sSub>
                </m:e>
                <m:sup>
                  <m:r>
                    <w:rPr>
                      <w:rFonts w:ascii="Cambria Math" w:hAnsi="Cambria Math"/>
                      <w:color w:val="FF0000"/>
                      <w:sz w:val="22"/>
                      <w:szCs w:val="22"/>
                    </w:rPr>
                    <m:t>2</m:t>
                  </m:r>
                </m:sup>
              </m:sSup>
              <m:r>
                <w:rPr>
                  <w:rFonts w:ascii="Cambria Math" w:hAnsi="Cambria Math"/>
                  <w:color w:val="FF0000"/>
                  <w:sz w:val="22"/>
                  <w:szCs w:val="22"/>
                </w:rPr>
                <m:t>*</m:t>
              </m:r>
              <m:d>
                <m:dPr>
                  <m:ctrlPr>
                    <w:rPr>
                      <w:rFonts w:ascii="Cambria Math" w:hAnsi="Cambria Math"/>
                      <w:i/>
                      <w:color w:val="FF0000"/>
                      <w:sz w:val="22"/>
                      <w:szCs w:val="22"/>
                    </w:rPr>
                  </m:ctrlPr>
                </m:dPr>
                <m:e>
                  <m:sSub>
                    <m:sSubPr>
                      <m:ctrlPr>
                        <w:rPr>
                          <w:rFonts w:ascii="Cambria Math" w:hAnsi="Cambria Math"/>
                          <w:i/>
                          <w:color w:val="FF0000"/>
                          <w:sz w:val="22"/>
                          <w:szCs w:val="22"/>
                        </w:rPr>
                      </m:ctrlPr>
                    </m:sSubPr>
                    <m:e>
                      <m:r>
                        <w:rPr>
                          <w:rFonts w:ascii="Cambria Math" w:hAnsi="Cambria Math"/>
                          <w:color w:val="FF0000"/>
                          <w:sz w:val="22"/>
                          <w:szCs w:val="22"/>
                        </w:rPr>
                        <m:t>n</m:t>
                      </m:r>
                    </m:e>
                    <m:sub>
                      <m:r>
                        <w:rPr>
                          <w:rFonts w:ascii="Cambria Math" w:hAnsi="Cambria Math"/>
                          <w:color w:val="FF0000"/>
                          <w:sz w:val="22"/>
                          <w:szCs w:val="22"/>
                        </w:rPr>
                        <m:t>i</m:t>
                      </m:r>
                    </m:sub>
                  </m:sSub>
                  <m:r>
                    <w:rPr>
                      <w:rFonts w:ascii="Cambria Math" w:hAnsi="Cambria Math"/>
                      <w:color w:val="FF0000"/>
                      <w:sz w:val="22"/>
                      <w:szCs w:val="22"/>
                    </w:rPr>
                    <m:t>-1</m:t>
                  </m:r>
                </m:e>
              </m:d>
            </m:e>
          </m:nary>
          <m:r>
            <w:rPr>
              <w:rFonts w:ascii="Cambria Math" w:hAnsi="Cambria Math"/>
              <w:color w:val="FF0000"/>
              <w:sz w:val="22"/>
              <w:szCs w:val="22"/>
            </w:rPr>
            <m:t>=</m:t>
          </m:r>
          <m:sSup>
            <m:sSupPr>
              <m:ctrlPr>
                <w:rPr>
                  <w:rFonts w:ascii="Cambria Math" w:hAnsi="Cambria Math"/>
                  <w:i/>
                  <w:color w:val="FF0000"/>
                  <w:sz w:val="22"/>
                  <w:szCs w:val="22"/>
                </w:rPr>
              </m:ctrlPr>
            </m:sSupPr>
            <m:e>
              <m:sSub>
                <m:sSubPr>
                  <m:ctrlPr>
                    <w:rPr>
                      <w:rFonts w:ascii="Cambria Math" w:hAnsi="Cambria Math"/>
                      <w:i/>
                      <w:color w:val="FF0000"/>
                      <w:sz w:val="22"/>
                      <w:szCs w:val="22"/>
                    </w:rPr>
                  </m:ctrlPr>
                </m:sSubPr>
                <m:e>
                  <m:r>
                    <w:rPr>
                      <w:rFonts w:ascii="Cambria Math" w:hAnsi="Cambria Math"/>
                      <w:color w:val="FF0000"/>
                      <w:sz w:val="22"/>
                      <w:szCs w:val="22"/>
                    </w:rPr>
                    <m:t>SD</m:t>
                  </m:r>
                </m:e>
                <m:sub>
                  <m:r>
                    <w:rPr>
                      <w:rFonts w:ascii="Cambria Math" w:hAnsi="Cambria Math"/>
                      <w:color w:val="FF0000"/>
                      <w:sz w:val="22"/>
                      <w:szCs w:val="22"/>
                    </w:rPr>
                    <m:t>1</m:t>
                  </m:r>
                </m:sub>
              </m:sSub>
            </m:e>
            <m:sup>
              <m:r>
                <w:rPr>
                  <w:rFonts w:ascii="Cambria Math" w:hAnsi="Cambria Math"/>
                  <w:color w:val="FF0000"/>
                  <w:sz w:val="22"/>
                  <w:szCs w:val="22"/>
                </w:rPr>
                <m:t>2</m:t>
              </m:r>
            </m:sup>
          </m:sSup>
          <m:r>
            <w:rPr>
              <w:rFonts w:ascii="Cambria Math" w:hAnsi="Cambria Math"/>
              <w:color w:val="FF0000"/>
              <w:sz w:val="22"/>
              <w:szCs w:val="22"/>
            </w:rPr>
            <m:t>*</m:t>
          </m:r>
          <m:d>
            <m:dPr>
              <m:ctrlPr>
                <w:rPr>
                  <w:rFonts w:ascii="Cambria Math" w:hAnsi="Cambria Math"/>
                  <w:i/>
                  <w:color w:val="FF0000"/>
                  <w:sz w:val="22"/>
                  <w:szCs w:val="22"/>
                </w:rPr>
              </m:ctrlPr>
            </m:dPr>
            <m:e>
              <m:sSub>
                <m:sSubPr>
                  <m:ctrlPr>
                    <w:rPr>
                      <w:rFonts w:ascii="Cambria Math" w:hAnsi="Cambria Math"/>
                      <w:i/>
                      <w:color w:val="FF0000"/>
                      <w:sz w:val="22"/>
                      <w:szCs w:val="22"/>
                    </w:rPr>
                  </m:ctrlPr>
                </m:sSubPr>
                <m:e>
                  <m:r>
                    <w:rPr>
                      <w:rFonts w:ascii="Cambria Math" w:hAnsi="Cambria Math"/>
                      <w:color w:val="FF0000"/>
                      <w:sz w:val="22"/>
                      <w:szCs w:val="22"/>
                    </w:rPr>
                    <m:t>n</m:t>
                  </m:r>
                </m:e>
                <m:sub>
                  <m:r>
                    <w:rPr>
                      <w:rFonts w:ascii="Cambria Math" w:hAnsi="Cambria Math"/>
                      <w:color w:val="FF0000"/>
                      <w:sz w:val="22"/>
                      <w:szCs w:val="22"/>
                    </w:rPr>
                    <m:t>1</m:t>
                  </m:r>
                </m:sub>
              </m:sSub>
              <m:r>
                <w:rPr>
                  <w:rFonts w:ascii="Cambria Math" w:hAnsi="Cambria Math"/>
                  <w:color w:val="FF0000"/>
                  <w:sz w:val="22"/>
                  <w:szCs w:val="22"/>
                </w:rPr>
                <m:t>-1</m:t>
              </m:r>
            </m:e>
          </m:d>
          <m:r>
            <w:rPr>
              <w:rFonts w:ascii="Cambria Math" w:hAnsi="Cambria Math"/>
              <w:color w:val="FF0000"/>
              <w:sz w:val="22"/>
              <w:szCs w:val="22"/>
            </w:rPr>
            <m:t>+</m:t>
          </m:r>
          <m:sSup>
            <m:sSupPr>
              <m:ctrlPr>
                <w:rPr>
                  <w:rFonts w:ascii="Cambria Math" w:hAnsi="Cambria Math"/>
                  <w:i/>
                  <w:color w:val="FF0000"/>
                  <w:sz w:val="22"/>
                  <w:szCs w:val="22"/>
                </w:rPr>
              </m:ctrlPr>
            </m:sSupPr>
            <m:e>
              <m:sSub>
                <m:sSubPr>
                  <m:ctrlPr>
                    <w:rPr>
                      <w:rFonts w:ascii="Cambria Math" w:hAnsi="Cambria Math"/>
                      <w:i/>
                      <w:color w:val="FF0000"/>
                      <w:sz w:val="22"/>
                      <w:szCs w:val="22"/>
                    </w:rPr>
                  </m:ctrlPr>
                </m:sSubPr>
                <m:e>
                  <m:r>
                    <w:rPr>
                      <w:rFonts w:ascii="Cambria Math" w:hAnsi="Cambria Math"/>
                      <w:color w:val="FF0000"/>
                      <w:sz w:val="22"/>
                      <w:szCs w:val="22"/>
                    </w:rPr>
                    <m:t>SD</m:t>
                  </m:r>
                </m:e>
                <m:sub>
                  <m:r>
                    <w:rPr>
                      <w:rFonts w:ascii="Cambria Math" w:hAnsi="Cambria Math"/>
                      <w:color w:val="FF0000"/>
                      <w:sz w:val="22"/>
                      <w:szCs w:val="22"/>
                    </w:rPr>
                    <m:t>2</m:t>
                  </m:r>
                </m:sub>
              </m:sSub>
            </m:e>
            <m:sup>
              <m:r>
                <w:rPr>
                  <w:rFonts w:ascii="Cambria Math" w:hAnsi="Cambria Math"/>
                  <w:color w:val="FF0000"/>
                  <w:sz w:val="22"/>
                  <w:szCs w:val="22"/>
                </w:rPr>
                <m:t>2</m:t>
              </m:r>
            </m:sup>
          </m:sSup>
          <m:r>
            <w:rPr>
              <w:rFonts w:ascii="Cambria Math" w:hAnsi="Cambria Math"/>
              <w:color w:val="FF0000"/>
              <w:sz w:val="22"/>
              <w:szCs w:val="22"/>
            </w:rPr>
            <m:t>*</m:t>
          </m:r>
          <m:d>
            <m:dPr>
              <m:ctrlPr>
                <w:rPr>
                  <w:rFonts w:ascii="Cambria Math" w:hAnsi="Cambria Math"/>
                  <w:i/>
                  <w:color w:val="FF0000"/>
                  <w:sz w:val="22"/>
                  <w:szCs w:val="22"/>
                </w:rPr>
              </m:ctrlPr>
            </m:dPr>
            <m:e>
              <m:sSub>
                <m:sSubPr>
                  <m:ctrlPr>
                    <w:rPr>
                      <w:rFonts w:ascii="Cambria Math" w:hAnsi="Cambria Math"/>
                      <w:i/>
                      <w:color w:val="FF0000"/>
                      <w:sz w:val="22"/>
                      <w:szCs w:val="22"/>
                    </w:rPr>
                  </m:ctrlPr>
                </m:sSubPr>
                <m:e>
                  <m:r>
                    <w:rPr>
                      <w:rFonts w:ascii="Cambria Math" w:hAnsi="Cambria Math"/>
                      <w:color w:val="FF0000"/>
                      <w:sz w:val="22"/>
                      <w:szCs w:val="22"/>
                    </w:rPr>
                    <m:t>n</m:t>
                  </m:r>
                </m:e>
                <m:sub>
                  <m:r>
                    <w:rPr>
                      <w:rFonts w:ascii="Cambria Math" w:hAnsi="Cambria Math"/>
                      <w:color w:val="FF0000"/>
                      <w:sz w:val="22"/>
                      <w:szCs w:val="22"/>
                    </w:rPr>
                    <m:t>2</m:t>
                  </m:r>
                </m:sub>
              </m:sSub>
              <m:r>
                <w:rPr>
                  <w:rFonts w:ascii="Cambria Math" w:hAnsi="Cambria Math"/>
                  <w:color w:val="FF0000"/>
                  <w:sz w:val="22"/>
                  <w:szCs w:val="22"/>
                </w:rPr>
                <m:t>-1</m:t>
              </m:r>
            </m:e>
          </m:d>
          <m:r>
            <w:rPr>
              <w:rFonts w:ascii="Cambria Math" w:hAnsi="Cambria Math"/>
              <w:color w:val="FF0000"/>
              <w:sz w:val="22"/>
              <w:szCs w:val="22"/>
            </w:rPr>
            <m:t>+</m:t>
          </m:r>
          <m:sSup>
            <m:sSupPr>
              <m:ctrlPr>
                <w:rPr>
                  <w:rFonts w:ascii="Cambria Math" w:hAnsi="Cambria Math"/>
                  <w:i/>
                  <w:color w:val="FF0000"/>
                  <w:sz w:val="22"/>
                  <w:szCs w:val="22"/>
                </w:rPr>
              </m:ctrlPr>
            </m:sSupPr>
            <m:e>
              <m:sSub>
                <m:sSubPr>
                  <m:ctrlPr>
                    <w:rPr>
                      <w:rFonts w:ascii="Cambria Math" w:hAnsi="Cambria Math"/>
                      <w:i/>
                      <w:color w:val="FF0000"/>
                      <w:sz w:val="22"/>
                      <w:szCs w:val="22"/>
                    </w:rPr>
                  </m:ctrlPr>
                </m:sSubPr>
                <m:e>
                  <m:r>
                    <w:rPr>
                      <w:rFonts w:ascii="Cambria Math" w:hAnsi="Cambria Math"/>
                      <w:color w:val="FF0000"/>
                      <w:sz w:val="22"/>
                      <w:szCs w:val="22"/>
                    </w:rPr>
                    <m:t>SD</m:t>
                  </m:r>
                </m:e>
                <m:sub>
                  <m:r>
                    <w:rPr>
                      <w:rFonts w:ascii="Cambria Math" w:hAnsi="Cambria Math"/>
                      <w:color w:val="FF0000"/>
                      <w:sz w:val="22"/>
                      <w:szCs w:val="22"/>
                    </w:rPr>
                    <m:t>3</m:t>
                  </m:r>
                </m:sub>
              </m:sSub>
            </m:e>
            <m:sup>
              <m:r>
                <w:rPr>
                  <w:rFonts w:ascii="Cambria Math" w:hAnsi="Cambria Math"/>
                  <w:color w:val="FF0000"/>
                  <w:sz w:val="22"/>
                  <w:szCs w:val="22"/>
                </w:rPr>
                <m:t>2</m:t>
              </m:r>
            </m:sup>
          </m:sSup>
          <m:r>
            <w:rPr>
              <w:rFonts w:ascii="Cambria Math" w:hAnsi="Cambria Math"/>
              <w:color w:val="FF0000"/>
              <w:sz w:val="22"/>
              <w:szCs w:val="22"/>
            </w:rPr>
            <m:t>*</m:t>
          </m:r>
          <m:d>
            <m:dPr>
              <m:ctrlPr>
                <w:rPr>
                  <w:rFonts w:ascii="Cambria Math" w:hAnsi="Cambria Math"/>
                  <w:i/>
                  <w:color w:val="FF0000"/>
                  <w:sz w:val="22"/>
                  <w:szCs w:val="22"/>
                </w:rPr>
              </m:ctrlPr>
            </m:dPr>
            <m:e>
              <m:sSub>
                <m:sSubPr>
                  <m:ctrlPr>
                    <w:rPr>
                      <w:rFonts w:ascii="Cambria Math" w:hAnsi="Cambria Math"/>
                      <w:i/>
                      <w:color w:val="FF0000"/>
                      <w:sz w:val="22"/>
                      <w:szCs w:val="22"/>
                    </w:rPr>
                  </m:ctrlPr>
                </m:sSubPr>
                <m:e>
                  <m:r>
                    <w:rPr>
                      <w:rFonts w:ascii="Cambria Math" w:hAnsi="Cambria Math"/>
                      <w:color w:val="FF0000"/>
                      <w:sz w:val="22"/>
                      <w:szCs w:val="22"/>
                    </w:rPr>
                    <m:t>n</m:t>
                  </m:r>
                </m:e>
                <m:sub>
                  <m:r>
                    <w:rPr>
                      <w:rFonts w:ascii="Cambria Math" w:hAnsi="Cambria Math"/>
                      <w:color w:val="FF0000"/>
                      <w:sz w:val="22"/>
                      <w:szCs w:val="22"/>
                    </w:rPr>
                    <m:t>3</m:t>
                  </m:r>
                </m:sub>
              </m:sSub>
              <m:r>
                <w:rPr>
                  <w:rFonts w:ascii="Cambria Math" w:hAnsi="Cambria Math"/>
                  <w:color w:val="FF0000"/>
                  <w:sz w:val="22"/>
                  <w:szCs w:val="22"/>
                </w:rPr>
                <m:t>-1</m:t>
              </m:r>
            </m:e>
          </m:d>
          <m:r>
            <w:rPr>
              <w:rFonts w:ascii="Cambria Math" w:hAnsi="Cambria Math"/>
              <w:color w:val="FF0000"/>
              <w:sz w:val="22"/>
              <w:szCs w:val="22"/>
            </w:rPr>
            <m:t>+</m:t>
          </m:r>
          <m:sSup>
            <m:sSupPr>
              <m:ctrlPr>
                <w:rPr>
                  <w:rFonts w:ascii="Cambria Math" w:hAnsi="Cambria Math"/>
                  <w:i/>
                  <w:color w:val="FF0000"/>
                  <w:sz w:val="22"/>
                  <w:szCs w:val="22"/>
                </w:rPr>
              </m:ctrlPr>
            </m:sSupPr>
            <m:e>
              <m:sSub>
                <m:sSubPr>
                  <m:ctrlPr>
                    <w:rPr>
                      <w:rFonts w:ascii="Cambria Math" w:hAnsi="Cambria Math"/>
                      <w:i/>
                      <w:color w:val="FF0000"/>
                      <w:sz w:val="22"/>
                      <w:szCs w:val="22"/>
                    </w:rPr>
                  </m:ctrlPr>
                </m:sSubPr>
                <m:e>
                  <m:r>
                    <w:rPr>
                      <w:rFonts w:ascii="Cambria Math" w:hAnsi="Cambria Math"/>
                      <w:color w:val="FF0000"/>
                      <w:sz w:val="22"/>
                      <w:szCs w:val="22"/>
                    </w:rPr>
                    <m:t>SD</m:t>
                  </m:r>
                </m:e>
                <m:sub>
                  <m:r>
                    <w:rPr>
                      <w:rFonts w:ascii="Cambria Math" w:hAnsi="Cambria Math"/>
                      <w:color w:val="FF0000"/>
                      <w:sz w:val="22"/>
                      <w:szCs w:val="22"/>
                    </w:rPr>
                    <m:t>4</m:t>
                  </m:r>
                </m:sub>
              </m:sSub>
            </m:e>
            <m:sup>
              <m:r>
                <w:rPr>
                  <w:rFonts w:ascii="Cambria Math" w:hAnsi="Cambria Math"/>
                  <w:color w:val="FF0000"/>
                  <w:sz w:val="22"/>
                  <w:szCs w:val="22"/>
                </w:rPr>
                <m:t>2</m:t>
              </m:r>
            </m:sup>
          </m:sSup>
          <m:r>
            <w:rPr>
              <w:rFonts w:ascii="Cambria Math" w:hAnsi="Cambria Math"/>
              <w:color w:val="FF0000"/>
              <w:sz w:val="22"/>
              <w:szCs w:val="22"/>
            </w:rPr>
            <m:t>*</m:t>
          </m:r>
          <m:d>
            <m:dPr>
              <m:ctrlPr>
                <w:rPr>
                  <w:rFonts w:ascii="Cambria Math" w:hAnsi="Cambria Math"/>
                  <w:i/>
                  <w:color w:val="FF0000"/>
                  <w:sz w:val="22"/>
                  <w:szCs w:val="22"/>
                </w:rPr>
              </m:ctrlPr>
            </m:dPr>
            <m:e>
              <m:sSub>
                <m:sSubPr>
                  <m:ctrlPr>
                    <w:rPr>
                      <w:rFonts w:ascii="Cambria Math" w:hAnsi="Cambria Math"/>
                      <w:i/>
                      <w:color w:val="FF0000"/>
                      <w:sz w:val="22"/>
                      <w:szCs w:val="22"/>
                    </w:rPr>
                  </m:ctrlPr>
                </m:sSubPr>
                <m:e>
                  <m:r>
                    <w:rPr>
                      <w:rFonts w:ascii="Cambria Math" w:hAnsi="Cambria Math"/>
                      <w:color w:val="FF0000"/>
                      <w:sz w:val="22"/>
                      <w:szCs w:val="22"/>
                    </w:rPr>
                    <m:t>n</m:t>
                  </m:r>
                </m:e>
                <m:sub>
                  <m:r>
                    <w:rPr>
                      <w:rFonts w:ascii="Cambria Math" w:hAnsi="Cambria Math"/>
                      <w:color w:val="FF0000"/>
                      <w:sz w:val="22"/>
                      <w:szCs w:val="22"/>
                    </w:rPr>
                    <m:t>4</m:t>
                  </m:r>
                </m:sub>
              </m:sSub>
              <m:r>
                <w:rPr>
                  <w:rFonts w:ascii="Cambria Math" w:hAnsi="Cambria Math"/>
                  <w:color w:val="FF0000"/>
                  <w:sz w:val="22"/>
                  <w:szCs w:val="22"/>
                </w:rPr>
                <m:t>-1</m:t>
              </m:r>
            </m:e>
          </m:d>
          <m:r>
            <w:rPr>
              <w:rFonts w:ascii="Cambria Math" w:hAnsi="Cambria Math"/>
              <w:color w:val="FF0000"/>
              <w:sz w:val="22"/>
              <w:szCs w:val="22"/>
            </w:rPr>
            <m:t>=</m:t>
          </m:r>
          <m:sSup>
            <m:sSupPr>
              <m:ctrlPr>
                <w:rPr>
                  <w:rFonts w:ascii="Cambria Math" w:hAnsi="Cambria Math"/>
                  <w:i/>
                  <w:color w:val="FF0000"/>
                  <w:sz w:val="22"/>
                  <w:szCs w:val="22"/>
                </w:rPr>
              </m:ctrlPr>
            </m:sSupPr>
            <m:e>
              <m:r>
                <w:rPr>
                  <w:rFonts w:ascii="Cambria Math" w:hAnsi="Cambria Math"/>
                  <w:color w:val="FF0000"/>
                  <w:sz w:val="22"/>
                  <w:szCs w:val="22"/>
                </w:rPr>
                <m:t>0.12</m:t>
              </m:r>
            </m:e>
            <m:sup>
              <m:r>
                <w:rPr>
                  <w:rFonts w:ascii="Cambria Math" w:hAnsi="Cambria Math"/>
                  <w:color w:val="FF0000"/>
                  <w:sz w:val="22"/>
                  <w:szCs w:val="22"/>
                </w:rPr>
                <m:t>2</m:t>
              </m:r>
            </m:sup>
          </m:sSup>
          <m:r>
            <w:rPr>
              <w:rFonts w:ascii="Cambria Math" w:hAnsi="Cambria Math"/>
              <w:color w:val="FF0000"/>
              <w:sz w:val="22"/>
              <w:szCs w:val="22"/>
            </w:rPr>
            <m:t>*</m:t>
          </m:r>
          <m:d>
            <m:dPr>
              <m:ctrlPr>
                <w:rPr>
                  <w:rFonts w:ascii="Cambria Math" w:hAnsi="Cambria Math"/>
                  <w:i/>
                  <w:color w:val="FF0000"/>
                  <w:sz w:val="22"/>
                  <w:szCs w:val="22"/>
                </w:rPr>
              </m:ctrlPr>
            </m:dPr>
            <m:e>
              <m:r>
                <w:rPr>
                  <w:rFonts w:ascii="Cambria Math" w:hAnsi="Cambria Math"/>
                  <w:color w:val="FF0000"/>
                  <w:sz w:val="22"/>
                  <w:szCs w:val="22"/>
                </w:rPr>
                <m:t>8-1</m:t>
              </m:r>
            </m:e>
          </m:d>
          <m:r>
            <w:rPr>
              <w:rFonts w:ascii="Cambria Math" w:hAnsi="Cambria Math"/>
              <w:color w:val="FF0000"/>
              <w:sz w:val="22"/>
              <w:szCs w:val="22"/>
            </w:rPr>
            <m:t>+</m:t>
          </m:r>
          <m:sSup>
            <m:sSupPr>
              <m:ctrlPr>
                <w:rPr>
                  <w:rFonts w:ascii="Cambria Math" w:hAnsi="Cambria Math"/>
                  <w:i/>
                  <w:color w:val="FF0000"/>
                  <w:sz w:val="22"/>
                  <w:szCs w:val="22"/>
                </w:rPr>
              </m:ctrlPr>
            </m:sSupPr>
            <m:e>
              <m:r>
                <w:rPr>
                  <w:rFonts w:ascii="Cambria Math" w:hAnsi="Cambria Math"/>
                  <w:color w:val="FF0000"/>
                  <w:sz w:val="22"/>
                  <w:szCs w:val="22"/>
                </w:rPr>
                <m:t>0.11</m:t>
              </m:r>
            </m:e>
            <m:sup>
              <m:r>
                <w:rPr>
                  <w:rFonts w:ascii="Cambria Math" w:hAnsi="Cambria Math"/>
                  <w:color w:val="FF0000"/>
                  <w:sz w:val="22"/>
                  <w:szCs w:val="22"/>
                </w:rPr>
                <m:t>2</m:t>
              </m:r>
            </m:sup>
          </m:sSup>
          <m:r>
            <w:rPr>
              <w:rFonts w:ascii="Cambria Math" w:hAnsi="Cambria Math"/>
              <w:color w:val="FF0000"/>
              <w:sz w:val="22"/>
              <w:szCs w:val="22"/>
            </w:rPr>
            <m:t>*</m:t>
          </m:r>
          <m:d>
            <m:dPr>
              <m:ctrlPr>
                <w:rPr>
                  <w:rFonts w:ascii="Cambria Math" w:hAnsi="Cambria Math"/>
                  <w:i/>
                  <w:color w:val="FF0000"/>
                  <w:sz w:val="22"/>
                  <w:szCs w:val="22"/>
                </w:rPr>
              </m:ctrlPr>
            </m:dPr>
            <m:e>
              <m:r>
                <w:rPr>
                  <w:rFonts w:ascii="Cambria Math" w:hAnsi="Cambria Math"/>
                  <w:color w:val="FF0000"/>
                  <w:sz w:val="22"/>
                  <w:szCs w:val="22"/>
                </w:rPr>
                <m:t>7-1</m:t>
              </m:r>
            </m:e>
          </m:d>
          <m:r>
            <w:rPr>
              <w:rFonts w:ascii="Cambria Math" w:hAnsi="Cambria Math"/>
              <w:color w:val="FF0000"/>
              <w:sz w:val="22"/>
              <w:szCs w:val="22"/>
            </w:rPr>
            <m:t>+</m:t>
          </m:r>
          <m:sSup>
            <m:sSupPr>
              <m:ctrlPr>
                <w:rPr>
                  <w:rFonts w:ascii="Cambria Math" w:hAnsi="Cambria Math"/>
                  <w:i/>
                  <w:color w:val="FF0000"/>
                  <w:sz w:val="22"/>
                  <w:szCs w:val="22"/>
                </w:rPr>
              </m:ctrlPr>
            </m:sSupPr>
            <m:e>
              <m:r>
                <w:rPr>
                  <w:rFonts w:ascii="Cambria Math" w:hAnsi="Cambria Math"/>
                  <w:color w:val="FF0000"/>
                  <w:sz w:val="22"/>
                  <w:szCs w:val="22"/>
                </w:rPr>
                <m:t>0.18</m:t>
              </m:r>
            </m:e>
            <m:sup>
              <m:r>
                <w:rPr>
                  <w:rFonts w:ascii="Cambria Math" w:hAnsi="Cambria Math"/>
                  <w:color w:val="FF0000"/>
                  <w:sz w:val="22"/>
                  <w:szCs w:val="22"/>
                </w:rPr>
                <m:t>2</m:t>
              </m:r>
            </m:sup>
          </m:sSup>
          <m:r>
            <w:rPr>
              <w:rFonts w:ascii="Cambria Math" w:hAnsi="Cambria Math"/>
              <w:color w:val="FF0000"/>
              <w:sz w:val="22"/>
              <w:szCs w:val="22"/>
            </w:rPr>
            <m:t>*</m:t>
          </m:r>
          <m:d>
            <m:dPr>
              <m:ctrlPr>
                <w:rPr>
                  <w:rFonts w:ascii="Cambria Math" w:hAnsi="Cambria Math"/>
                  <w:i/>
                  <w:color w:val="FF0000"/>
                  <w:sz w:val="22"/>
                  <w:szCs w:val="22"/>
                </w:rPr>
              </m:ctrlPr>
            </m:dPr>
            <m:e>
              <m:r>
                <w:rPr>
                  <w:rFonts w:ascii="Cambria Math" w:hAnsi="Cambria Math"/>
                  <w:color w:val="FF0000"/>
                  <w:sz w:val="22"/>
                  <w:szCs w:val="22"/>
                </w:rPr>
                <m:t>8-1</m:t>
              </m:r>
            </m:e>
          </m:d>
          <m:r>
            <w:rPr>
              <w:rFonts w:ascii="Cambria Math" w:hAnsi="Cambria Math"/>
              <w:color w:val="FF0000"/>
              <w:sz w:val="22"/>
              <w:szCs w:val="22"/>
            </w:rPr>
            <m:t>+</m:t>
          </m:r>
          <m:sSup>
            <m:sSupPr>
              <m:ctrlPr>
                <w:rPr>
                  <w:rFonts w:ascii="Cambria Math" w:hAnsi="Cambria Math"/>
                  <w:i/>
                  <w:color w:val="FF0000"/>
                  <w:sz w:val="22"/>
                  <w:szCs w:val="22"/>
                </w:rPr>
              </m:ctrlPr>
            </m:sSupPr>
            <m:e>
              <m:r>
                <w:rPr>
                  <w:rFonts w:ascii="Cambria Math" w:hAnsi="Cambria Math"/>
                  <w:color w:val="FF0000"/>
                  <w:sz w:val="22"/>
                  <w:szCs w:val="22"/>
                </w:rPr>
                <m:t>0.18</m:t>
              </m:r>
            </m:e>
            <m:sup>
              <m:r>
                <w:rPr>
                  <w:rFonts w:ascii="Cambria Math" w:hAnsi="Cambria Math"/>
                  <w:color w:val="FF0000"/>
                  <w:sz w:val="22"/>
                  <w:szCs w:val="22"/>
                </w:rPr>
                <m:t>2</m:t>
              </m:r>
            </m:sup>
          </m:sSup>
          <m:r>
            <w:rPr>
              <w:rFonts w:ascii="Cambria Math" w:hAnsi="Cambria Math"/>
              <w:color w:val="FF0000"/>
              <w:sz w:val="22"/>
              <w:szCs w:val="22"/>
            </w:rPr>
            <m:t>*</m:t>
          </m:r>
          <m:d>
            <m:dPr>
              <m:ctrlPr>
                <w:rPr>
                  <w:rFonts w:ascii="Cambria Math" w:hAnsi="Cambria Math"/>
                  <w:i/>
                  <w:color w:val="FF0000"/>
                  <w:sz w:val="22"/>
                  <w:szCs w:val="22"/>
                </w:rPr>
              </m:ctrlPr>
            </m:dPr>
            <m:e>
              <m:r>
                <w:rPr>
                  <w:rFonts w:ascii="Cambria Math" w:hAnsi="Cambria Math"/>
                  <w:color w:val="FF0000"/>
                  <w:sz w:val="22"/>
                  <w:szCs w:val="22"/>
                </w:rPr>
                <m:t>13-1</m:t>
              </m:r>
            </m:e>
          </m:d>
          <m:r>
            <w:rPr>
              <w:rFonts w:ascii="Cambria Math" w:hAnsi="Cambria Math"/>
              <w:color w:val="FF0000"/>
              <w:sz w:val="22"/>
              <w:szCs w:val="22"/>
            </w:rPr>
            <m:t>=</m:t>
          </m:r>
          <m:d>
            <m:dPr>
              <m:ctrlPr>
                <w:rPr>
                  <w:rFonts w:ascii="Cambria Math" w:hAnsi="Cambria Math"/>
                  <w:i/>
                  <w:color w:val="FF0000"/>
                  <w:sz w:val="22"/>
                  <w:szCs w:val="22"/>
                </w:rPr>
              </m:ctrlPr>
            </m:dPr>
            <m:e>
              <m:r>
                <w:rPr>
                  <w:rFonts w:ascii="Cambria Math" w:hAnsi="Cambria Math"/>
                  <w:color w:val="FF0000"/>
                  <w:sz w:val="22"/>
                  <w:szCs w:val="22"/>
                </w:rPr>
                <m:t>7</m:t>
              </m:r>
            </m:e>
          </m:d>
          <m:r>
            <w:rPr>
              <w:rFonts w:ascii="Cambria Math" w:hAnsi="Cambria Math"/>
              <w:color w:val="FF0000"/>
              <w:sz w:val="22"/>
              <w:szCs w:val="22"/>
            </w:rPr>
            <m:t>0.0144+</m:t>
          </m:r>
          <m:d>
            <m:dPr>
              <m:ctrlPr>
                <w:rPr>
                  <w:rFonts w:ascii="Cambria Math" w:hAnsi="Cambria Math"/>
                  <w:i/>
                  <w:color w:val="FF0000"/>
                  <w:sz w:val="22"/>
                  <w:szCs w:val="22"/>
                </w:rPr>
              </m:ctrlPr>
            </m:dPr>
            <m:e>
              <m:r>
                <w:rPr>
                  <w:rFonts w:ascii="Cambria Math" w:hAnsi="Cambria Math"/>
                  <w:color w:val="FF0000"/>
                  <w:sz w:val="22"/>
                  <w:szCs w:val="22"/>
                </w:rPr>
                <m:t>6</m:t>
              </m:r>
            </m:e>
          </m:d>
          <m:r>
            <w:rPr>
              <w:rFonts w:ascii="Cambria Math" w:hAnsi="Cambria Math"/>
              <w:color w:val="FF0000"/>
              <w:sz w:val="22"/>
              <w:szCs w:val="22"/>
            </w:rPr>
            <m:t>0.0121+</m:t>
          </m:r>
          <m:d>
            <m:dPr>
              <m:ctrlPr>
                <w:rPr>
                  <w:rFonts w:ascii="Cambria Math" w:hAnsi="Cambria Math"/>
                  <w:i/>
                  <w:color w:val="FF0000"/>
                  <w:sz w:val="22"/>
                  <w:szCs w:val="22"/>
                </w:rPr>
              </m:ctrlPr>
            </m:dPr>
            <m:e>
              <m:r>
                <w:rPr>
                  <w:rFonts w:ascii="Cambria Math" w:hAnsi="Cambria Math"/>
                  <w:color w:val="FF0000"/>
                  <w:sz w:val="22"/>
                  <w:szCs w:val="22"/>
                </w:rPr>
                <m:t>7</m:t>
              </m:r>
            </m:e>
          </m:d>
          <m:r>
            <w:rPr>
              <w:rFonts w:ascii="Cambria Math" w:hAnsi="Cambria Math"/>
              <w:color w:val="FF0000"/>
              <w:sz w:val="22"/>
              <w:szCs w:val="22"/>
            </w:rPr>
            <m:t>0.0324+</m:t>
          </m:r>
          <m:d>
            <m:dPr>
              <m:ctrlPr>
                <w:rPr>
                  <w:rFonts w:ascii="Cambria Math" w:hAnsi="Cambria Math"/>
                  <w:i/>
                  <w:color w:val="FF0000"/>
                  <w:sz w:val="22"/>
                  <w:szCs w:val="22"/>
                </w:rPr>
              </m:ctrlPr>
            </m:dPr>
            <m:e>
              <m:r>
                <w:rPr>
                  <w:rFonts w:ascii="Cambria Math" w:hAnsi="Cambria Math"/>
                  <w:color w:val="FF0000"/>
                  <w:sz w:val="22"/>
                  <w:szCs w:val="22"/>
                </w:rPr>
                <m:t>12</m:t>
              </m:r>
            </m:e>
          </m:d>
          <m:r>
            <w:rPr>
              <w:rFonts w:ascii="Cambria Math" w:hAnsi="Cambria Math"/>
              <w:color w:val="FF0000"/>
              <w:sz w:val="22"/>
              <w:szCs w:val="22"/>
            </w:rPr>
            <m:t>0.0324=0.1008+0.0726+0.2268+0.3888=0.789</m:t>
          </m:r>
        </m:oMath>
      </m:oMathPara>
    </w:p>
    <w:p w14:paraId="464BFA1A" w14:textId="771E2EFF" w:rsidR="00673092" w:rsidRPr="00673092" w:rsidRDefault="00F01C0F" w:rsidP="002F2951">
      <w:pPr>
        <w:pStyle w:val="ListParagraph"/>
        <w:widowControl w:val="0"/>
        <w:autoSpaceDE w:val="0"/>
        <w:autoSpaceDN w:val="0"/>
        <w:adjustRightInd w:val="0"/>
        <w:spacing w:after="120" w:line="264" w:lineRule="auto"/>
        <w:jc w:val="both"/>
        <w:rPr>
          <w:rFonts w:ascii="Geneva" w:hAnsi="Geneva"/>
          <w:color w:val="FF0000"/>
          <w:sz w:val="22"/>
          <w:szCs w:val="22"/>
        </w:rPr>
      </w:pPr>
      <m:oMathPara>
        <m:oMath>
          <m:sSub>
            <m:sSubPr>
              <m:ctrlPr>
                <w:rPr>
                  <w:rFonts w:ascii="Cambria Math" w:hAnsi="Cambria Math"/>
                  <w:i/>
                  <w:color w:val="FF0000"/>
                  <w:sz w:val="22"/>
                  <w:szCs w:val="22"/>
                </w:rPr>
              </m:ctrlPr>
            </m:sSubPr>
            <m:e>
              <m:r>
                <w:rPr>
                  <w:rFonts w:ascii="Cambria Math" w:hAnsi="Cambria Math"/>
                  <w:color w:val="FF0000"/>
                  <w:sz w:val="22"/>
                  <w:szCs w:val="22"/>
                </w:rPr>
                <m:t>SS</m:t>
              </m:r>
            </m:e>
            <m:sub>
              <m:r>
                <w:rPr>
                  <w:rFonts w:ascii="Cambria Math" w:hAnsi="Cambria Math"/>
                  <w:color w:val="FF0000"/>
                  <w:sz w:val="22"/>
                  <w:szCs w:val="22"/>
                </w:rPr>
                <m:t>Total</m:t>
              </m:r>
            </m:sub>
          </m:sSub>
          <m:r>
            <w:rPr>
              <w:rFonts w:ascii="Cambria Math" w:hAnsi="Cambria Math"/>
              <w:color w:val="FF0000"/>
              <w:sz w:val="22"/>
              <w:szCs w:val="22"/>
            </w:rPr>
            <m:t>=</m:t>
          </m:r>
          <m:sSub>
            <m:sSubPr>
              <m:ctrlPr>
                <w:rPr>
                  <w:rFonts w:ascii="Cambria Math" w:hAnsi="Cambria Math"/>
                  <w:i/>
                  <w:color w:val="FF0000"/>
                  <w:sz w:val="22"/>
                  <w:szCs w:val="22"/>
                </w:rPr>
              </m:ctrlPr>
            </m:sSubPr>
            <m:e>
              <m:r>
                <w:rPr>
                  <w:rFonts w:ascii="Cambria Math" w:hAnsi="Cambria Math"/>
                  <w:color w:val="FF0000"/>
                  <w:sz w:val="22"/>
                  <w:szCs w:val="22"/>
                </w:rPr>
                <m:t>SS</m:t>
              </m:r>
            </m:e>
            <m:sub>
              <m:r>
                <w:rPr>
                  <w:rFonts w:ascii="Cambria Math" w:hAnsi="Cambria Math"/>
                  <w:color w:val="FF0000"/>
                  <w:sz w:val="22"/>
                  <w:szCs w:val="22"/>
                </w:rPr>
                <m:t>Error</m:t>
              </m:r>
            </m:sub>
          </m:sSub>
          <m:r>
            <w:rPr>
              <w:rFonts w:ascii="Cambria Math" w:hAnsi="Cambria Math"/>
              <w:color w:val="FF0000"/>
              <w:sz w:val="22"/>
              <w:szCs w:val="22"/>
            </w:rPr>
            <m:t>+</m:t>
          </m:r>
          <m:sSub>
            <m:sSubPr>
              <m:ctrlPr>
                <w:rPr>
                  <w:rFonts w:ascii="Cambria Math" w:hAnsi="Cambria Math"/>
                  <w:i/>
                  <w:color w:val="FF0000"/>
                  <w:sz w:val="22"/>
                  <w:szCs w:val="22"/>
                </w:rPr>
              </m:ctrlPr>
            </m:sSubPr>
            <m:e>
              <m:r>
                <w:rPr>
                  <w:rFonts w:ascii="Cambria Math" w:hAnsi="Cambria Math"/>
                  <w:color w:val="FF0000"/>
                  <w:sz w:val="22"/>
                  <w:szCs w:val="22"/>
                </w:rPr>
                <m:t>SS</m:t>
              </m:r>
            </m:e>
            <m:sub>
              <m:r>
                <w:rPr>
                  <w:rFonts w:ascii="Cambria Math" w:hAnsi="Cambria Math"/>
                  <w:color w:val="FF0000"/>
                  <w:sz w:val="22"/>
                  <w:szCs w:val="22"/>
                </w:rPr>
                <m:t>Model</m:t>
              </m:r>
            </m:sub>
          </m:sSub>
          <m:r>
            <w:rPr>
              <w:rFonts w:ascii="Cambria Math" w:hAnsi="Cambria Math"/>
              <w:color w:val="FF0000"/>
              <w:sz w:val="22"/>
              <w:szCs w:val="22"/>
            </w:rPr>
            <m:t>=0.789+</m:t>
          </m:r>
          <m:r>
            <w:rPr>
              <w:rFonts w:ascii="Cambria Math" w:hAnsi="Cambria Math"/>
              <w:color w:val="FF0000"/>
              <w:sz w:val="22"/>
              <w:szCs w:val="22"/>
            </w:rPr>
            <m:t>1.744</m:t>
          </m:r>
        </m:oMath>
      </m:oMathPara>
    </w:p>
    <w:p w14:paraId="4D55F05D" w14:textId="7F903967" w:rsidR="0068692E" w:rsidRPr="002F2951" w:rsidRDefault="0068692E" w:rsidP="002F2951">
      <w:pPr>
        <w:pStyle w:val="ListParagraph"/>
        <w:widowControl w:val="0"/>
        <w:autoSpaceDE w:val="0"/>
        <w:autoSpaceDN w:val="0"/>
        <w:adjustRightInd w:val="0"/>
        <w:spacing w:after="120" w:line="264" w:lineRule="auto"/>
        <w:jc w:val="both"/>
        <w:rPr>
          <w:rFonts w:ascii="Geneva" w:hAnsi="Geneva"/>
          <w:color w:val="FF0000"/>
          <w:sz w:val="22"/>
          <w:szCs w:val="22"/>
        </w:rPr>
      </w:pPr>
      <m:oMathPara>
        <m:oMath>
          <m:r>
            <w:rPr>
              <w:rFonts w:ascii="Cambria Math" w:hAnsi="Cambria Math"/>
              <w:color w:val="FF0000"/>
              <w:sz w:val="22"/>
              <w:szCs w:val="22"/>
            </w:rPr>
            <m:t>=</m:t>
          </m:r>
          <m:r>
            <w:rPr>
              <w:rFonts w:ascii="Cambria Math" w:hAnsi="Cambria Math"/>
              <w:color w:val="FF0000"/>
              <w:sz w:val="22"/>
              <w:szCs w:val="22"/>
            </w:rPr>
            <m:t>2.533</m:t>
          </m:r>
        </m:oMath>
      </m:oMathPara>
    </w:p>
    <w:p w14:paraId="625114A0" w14:textId="72173407" w:rsidR="002F2951" w:rsidRPr="002F2951" w:rsidRDefault="00F01C0F" w:rsidP="002F2951">
      <w:pPr>
        <w:pStyle w:val="ListParagraph"/>
        <w:widowControl w:val="0"/>
        <w:autoSpaceDE w:val="0"/>
        <w:autoSpaceDN w:val="0"/>
        <w:adjustRightInd w:val="0"/>
        <w:spacing w:after="120" w:line="264" w:lineRule="auto"/>
        <w:jc w:val="both"/>
        <w:rPr>
          <w:rFonts w:ascii="Geneva" w:hAnsi="Geneva"/>
          <w:color w:val="FF0000"/>
          <w:sz w:val="22"/>
          <w:szCs w:val="22"/>
        </w:rPr>
      </w:pPr>
      <m:oMathPara>
        <m:oMath>
          <m:sSub>
            <m:sSubPr>
              <m:ctrlPr>
                <w:rPr>
                  <w:rFonts w:ascii="Cambria Math" w:hAnsi="Cambria Math"/>
                  <w:i/>
                  <w:color w:val="FF0000"/>
                  <w:sz w:val="22"/>
                  <w:szCs w:val="22"/>
                </w:rPr>
              </m:ctrlPr>
            </m:sSubPr>
            <m:e>
              <m:r>
                <w:rPr>
                  <w:rFonts w:ascii="Cambria Math" w:hAnsi="Cambria Math"/>
                  <w:color w:val="FF0000"/>
                  <w:sz w:val="22"/>
                  <w:szCs w:val="22"/>
                </w:rPr>
                <m:t>MS</m:t>
              </m:r>
            </m:e>
            <m:sub>
              <m:r>
                <w:rPr>
                  <w:rFonts w:ascii="Cambria Math" w:hAnsi="Cambria Math"/>
                  <w:color w:val="FF0000"/>
                  <w:sz w:val="22"/>
                  <w:szCs w:val="22"/>
                </w:rPr>
                <m:t>Model</m:t>
              </m:r>
            </m:sub>
          </m:sSub>
          <m:r>
            <w:rPr>
              <w:rFonts w:ascii="Cambria Math" w:hAnsi="Cambria Math"/>
              <w:color w:val="FF0000"/>
              <w:sz w:val="22"/>
              <w:szCs w:val="22"/>
            </w:rPr>
            <m:t>=</m:t>
          </m:r>
          <m:f>
            <m:fPr>
              <m:ctrlPr>
                <w:rPr>
                  <w:rFonts w:ascii="Cambria Math" w:hAnsi="Cambria Math"/>
                  <w:i/>
                  <w:color w:val="FF0000"/>
                  <w:sz w:val="22"/>
                  <w:szCs w:val="22"/>
                </w:rPr>
              </m:ctrlPr>
            </m:fPr>
            <m:num>
              <m:sSub>
                <m:sSubPr>
                  <m:ctrlPr>
                    <w:rPr>
                      <w:rFonts w:ascii="Cambria Math" w:hAnsi="Cambria Math"/>
                      <w:i/>
                      <w:color w:val="FF0000"/>
                      <w:sz w:val="22"/>
                      <w:szCs w:val="22"/>
                    </w:rPr>
                  </m:ctrlPr>
                </m:sSubPr>
                <m:e>
                  <m:r>
                    <w:rPr>
                      <w:rFonts w:ascii="Cambria Math" w:hAnsi="Cambria Math"/>
                      <w:color w:val="FF0000"/>
                      <w:sz w:val="22"/>
                      <w:szCs w:val="22"/>
                    </w:rPr>
                    <m:t>SS</m:t>
                  </m:r>
                </m:e>
                <m:sub>
                  <m:r>
                    <w:rPr>
                      <w:rFonts w:ascii="Cambria Math" w:hAnsi="Cambria Math"/>
                      <w:color w:val="FF0000"/>
                      <w:sz w:val="22"/>
                      <w:szCs w:val="22"/>
                    </w:rPr>
                    <m:t>Model</m:t>
                  </m:r>
                </m:sub>
              </m:sSub>
            </m:num>
            <m:den>
              <m:sSub>
                <m:sSubPr>
                  <m:ctrlPr>
                    <w:rPr>
                      <w:rFonts w:ascii="Cambria Math" w:hAnsi="Cambria Math"/>
                      <w:i/>
                      <w:color w:val="FF0000"/>
                      <w:sz w:val="22"/>
                      <w:szCs w:val="22"/>
                    </w:rPr>
                  </m:ctrlPr>
                </m:sSubPr>
                <m:e>
                  <m:r>
                    <w:rPr>
                      <w:rFonts w:ascii="Cambria Math" w:hAnsi="Cambria Math"/>
                      <w:color w:val="FF0000"/>
                      <w:sz w:val="22"/>
                      <w:szCs w:val="22"/>
                    </w:rPr>
                    <m:t>df</m:t>
                  </m:r>
                </m:e>
                <m:sub>
                  <m:r>
                    <w:rPr>
                      <w:rFonts w:ascii="Cambria Math" w:hAnsi="Cambria Math"/>
                      <w:color w:val="FF0000"/>
                      <w:sz w:val="22"/>
                      <w:szCs w:val="22"/>
                    </w:rPr>
                    <m:t>Model</m:t>
                  </m:r>
                </m:sub>
              </m:sSub>
            </m:den>
          </m:f>
          <m:r>
            <w:rPr>
              <w:rFonts w:ascii="Cambria Math" w:hAnsi="Cambria Math"/>
              <w:color w:val="FF0000"/>
              <w:sz w:val="22"/>
              <w:szCs w:val="22"/>
            </w:rPr>
            <m:t>=</m:t>
          </m:r>
          <m:f>
            <m:fPr>
              <m:ctrlPr>
                <w:rPr>
                  <w:rFonts w:ascii="Cambria Math" w:hAnsi="Cambria Math"/>
                  <w:i/>
                  <w:color w:val="FF0000"/>
                  <w:sz w:val="22"/>
                  <w:szCs w:val="22"/>
                </w:rPr>
              </m:ctrlPr>
            </m:fPr>
            <m:num>
              <m:r>
                <w:rPr>
                  <w:rFonts w:ascii="Cambria Math" w:hAnsi="Cambria Math"/>
                  <w:color w:val="FF0000"/>
                  <w:sz w:val="22"/>
                  <w:szCs w:val="22"/>
                </w:rPr>
                <m:t>1.744</m:t>
              </m:r>
            </m:num>
            <m:den>
              <m:r>
                <w:rPr>
                  <w:rFonts w:ascii="Cambria Math" w:hAnsi="Cambria Math"/>
                  <w:color w:val="FF0000"/>
                  <w:sz w:val="22"/>
                  <w:szCs w:val="22"/>
                </w:rPr>
                <m:t>3</m:t>
              </m:r>
            </m:den>
          </m:f>
          <m:r>
            <w:rPr>
              <w:rFonts w:ascii="Cambria Math" w:hAnsi="Cambria Math"/>
              <w:color w:val="FF0000"/>
              <w:sz w:val="22"/>
              <w:szCs w:val="22"/>
            </w:rPr>
            <m:t>=0.</m:t>
          </m:r>
          <m:r>
            <w:rPr>
              <w:rFonts w:ascii="Cambria Math" w:hAnsi="Cambria Math"/>
              <w:color w:val="FF0000"/>
              <w:sz w:val="22"/>
              <w:szCs w:val="22"/>
            </w:rPr>
            <m:t>5813</m:t>
          </m:r>
        </m:oMath>
      </m:oMathPara>
    </w:p>
    <w:p w14:paraId="55E62164" w14:textId="53B7E46C" w:rsidR="0068692E" w:rsidRPr="002F2951" w:rsidRDefault="00F01C0F" w:rsidP="0068692E">
      <w:pPr>
        <w:pStyle w:val="ListParagraph"/>
        <w:widowControl w:val="0"/>
        <w:autoSpaceDE w:val="0"/>
        <w:autoSpaceDN w:val="0"/>
        <w:adjustRightInd w:val="0"/>
        <w:spacing w:after="120" w:line="264" w:lineRule="auto"/>
        <w:jc w:val="both"/>
        <w:rPr>
          <w:rFonts w:ascii="Geneva" w:hAnsi="Geneva"/>
          <w:color w:val="FF0000"/>
          <w:sz w:val="22"/>
          <w:szCs w:val="22"/>
        </w:rPr>
      </w:pPr>
      <m:oMathPara>
        <m:oMath>
          <m:sSub>
            <m:sSubPr>
              <m:ctrlPr>
                <w:rPr>
                  <w:rFonts w:ascii="Cambria Math" w:hAnsi="Cambria Math"/>
                  <w:i/>
                  <w:color w:val="FF0000"/>
                  <w:sz w:val="22"/>
                  <w:szCs w:val="22"/>
                </w:rPr>
              </m:ctrlPr>
            </m:sSubPr>
            <m:e>
              <m:r>
                <w:rPr>
                  <w:rFonts w:ascii="Cambria Math" w:hAnsi="Cambria Math"/>
                  <w:color w:val="FF0000"/>
                  <w:sz w:val="22"/>
                  <w:szCs w:val="22"/>
                </w:rPr>
                <m:t>MS</m:t>
              </m:r>
            </m:e>
            <m:sub>
              <m:r>
                <w:rPr>
                  <w:rFonts w:ascii="Cambria Math" w:hAnsi="Cambria Math"/>
                  <w:color w:val="FF0000"/>
                  <w:sz w:val="22"/>
                  <w:szCs w:val="22"/>
                </w:rPr>
                <m:t>Error</m:t>
              </m:r>
            </m:sub>
          </m:sSub>
          <m:r>
            <w:rPr>
              <w:rFonts w:ascii="Cambria Math" w:hAnsi="Cambria Math"/>
              <w:color w:val="FF0000"/>
              <w:sz w:val="22"/>
              <w:szCs w:val="22"/>
            </w:rPr>
            <m:t>=</m:t>
          </m:r>
          <m:f>
            <m:fPr>
              <m:ctrlPr>
                <w:rPr>
                  <w:rFonts w:ascii="Cambria Math" w:hAnsi="Cambria Math"/>
                  <w:i/>
                  <w:color w:val="FF0000"/>
                  <w:sz w:val="22"/>
                  <w:szCs w:val="22"/>
                </w:rPr>
              </m:ctrlPr>
            </m:fPr>
            <m:num>
              <m:sSub>
                <m:sSubPr>
                  <m:ctrlPr>
                    <w:rPr>
                      <w:rFonts w:ascii="Cambria Math" w:hAnsi="Cambria Math"/>
                      <w:i/>
                      <w:color w:val="FF0000"/>
                      <w:sz w:val="22"/>
                      <w:szCs w:val="22"/>
                    </w:rPr>
                  </m:ctrlPr>
                </m:sSubPr>
                <m:e>
                  <m:r>
                    <w:rPr>
                      <w:rFonts w:ascii="Cambria Math" w:hAnsi="Cambria Math"/>
                      <w:color w:val="FF0000"/>
                      <w:sz w:val="22"/>
                      <w:szCs w:val="22"/>
                    </w:rPr>
                    <m:t>SS</m:t>
                  </m:r>
                </m:e>
                <m:sub>
                  <m:r>
                    <w:rPr>
                      <w:rFonts w:ascii="Cambria Math" w:hAnsi="Cambria Math"/>
                      <w:color w:val="FF0000"/>
                      <w:sz w:val="22"/>
                      <w:szCs w:val="22"/>
                    </w:rPr>
                    <m:t>Error</m:t>
                  </m:r>
                </m:sub>
              </m:sSub>
            </m:num>
            <m:den>
              <m:sSub>
                <m:sSubPr>
                  <m:ctrlPr>
                    <w:rPr>
                      <w:rFonts w:ascii="Cambria Math" w:hAnsi="Cambria Math"/>
                      <w:i/>
                      <w:color w:val="FF0000"/>
                      <w:sz w:val="22"/>
                      <w:szCs w:val="22"/>
                    </w:rPr>
                  </m:ctrlPr>
                </m:sSubPr>
                <m:e>
                  <m:r>
                    <w:rPr>
                      <w:rFonts w:ascii="Cambria Math" w:hAnsi="Cambria Math"/>
                      <w:color w:val="FF0000"/>
                      <w:sz w:val="22"/>
                      <w:szCs w:val="22"/>
                    </w:rPr>
                    <m:t>df</m:t>
                  </m:r>
                </m:e>
                <m:sub>
                  <m:r>
                    <w:rPr>
                      <w:rFonts w:ascii="Cambria Math" w:hAnsi="Cambria Math"/>
                      <w:color w:val="FF0000"/>
                      <w:sz w:val="22"/>
                      <w:szCs w:val="22"/>
                    </w:rPr>
                    <m:t>Error</m:t>
                  </m:r>
                </m:sub>
              </m:sSub>
            </m:den>
          </m:f>
          <m:r>
            <w:rPr>
              <w:rFonts w:ascii="Cambria Math" w:hAnsi="Cambria Math"/>
              <w:color w:val="FF0000"/>
              <w:sz w:val="22"/>
              <w:szCs w:val="22"/>
            </w:rPr>
            <m:t>=</m:t>
          </m:r>
          <m:f>
            <m:fPr>
              <m:ctrlPr>
                <w:rPr>
                  <w:rFonts w:ascii="Cambria Math" w:hAnsi="Cambria Math"/>
                  <w:i/>
                  <w:color w:val="FF0000"/>
                  <w:sz w:val="22"/>
                  <w:szCs w:val="22"/>
                </w:rPr>
              </m:ctrlPr>
            </m:fPr>
            <m:num>
              <m:r>
                <w:rPr>
                  <w:rFonts w:ascii="Cambria Math" w:hAnsi="Cambria Math"/>
                  <w:color w:val="FF0000"/>
                  <w:sz w:val="22"/>
                  <w:szCs w:val="22"/>
                </w:rPr>
                <m:t>0.789</m:t>
              </m:r>
            </m:num>
            <m:den>
              <m:r>
                <w:rPr>
                  <w:rFonts w:ascii="Cambria Math" w:hAnsi="Cambria Math"/>
                  <w:color w:val="FF0000"/>
                  <w:sz w:val="22"/>
                  <w:szCs w:val="22"/>
                </w:rPr>
                <m:t>32</m:t>
              </m:r>
            </m:den>
          </m:f>
          <m:r>
            <w:rPr>
              <w:rFonts w:ascii="Cambria Math" w:hAnsi="Cambria Math"/>
              <w:color w:val="FF0000"/>
              <w:sz w:val="22"/>
              <w:szCs w:val="22"/>
            </w:rPr>
            <m:t>=0.024656</m:t>
          </m:r>
        </m:oMath>
      </m:oMathPara>
    </w:p>
    <w:p w14:paraId="0304F9FD" w14:textId="77777777" w:rsidR="002F2951" w:rsidRPr="00832548" w:rsidRDefault="002F2951" w:rsidP="00832548">
      <w:pPr>
        <w:pStyle w:val="ListParagraph"/>
        <w:widowControl w:val="0"/>
        <w:autoSpaceDE w:val="0"/>
        <w:autoSpaceDN w:val="0"/>
        <w:adjustRightInd w:val="0"/>
        <w:spacing w:after="120" w:line="264" w:lineRule="auto"/>
        <w:jc w:val="both"/>
        <w:rPr>
          <w:rFonts w:ascii="Geneva" w:hAnsi="Geneva"/>
          <w:color w:val="FF0000"/>
          <w:sz w:val="22"/>
          <w:szCs w:val="22"/>
        </w:rPr>
      </w:pPr>
    </w:p>
    <w:p w14:paraId="2918A164" w14:textId="4E9E76A1" w:rsidR="0068692E" w:rsidRPr="0068692E" w:rsidRDefault="0068692E" w:rsidP="0068692E">
      <w:pPr>
        <w:pStyle w:val="ListParagraph"/>
        <w:widowControl w:val="0"/>
        <w:autoSpaceDE w:val="0"/>
        <w:autoSpaceDN w:val="0"/>
        <w:adjustRightInd w:val="0"/>
        <w:spacing w:after="120" w:line="264" w:lineRule="auto"/>
        <w:jc w:val="both"/>
        <w:rPr>
          <w:rFonts w:ascii="Geneva" w:hAnsi="Geneva"/>
          <w:color w:val="7030A0"/>
          <w:sz w:val="22"/>
          <w:szCs w:val="22"/>
        </w:rPr>
      </w:pPr>
      <m:oMathPara>
        <m:oMath>
          <m:r>
            <w:rPr>
              <w:rFonts w:ascii="Cambria Math" w:hAnsi="Cambria Math"/>
              <w:color w:val="FF0000"/>
              <w:sz w:val="22"/>
              <w:szCs w:val="22"/>
            </w:rPr>
            <m:t>F=</m:t>
          </m:r>
          <m:f>
            <m:fPr>
              <m:ctrlPr>
                <w:rPr>
                  <w:rFonts w:ascii="Cambria Math" w:hAnsi="Cambria Math"/>
                  <w:i/>
                  <w:color w:val="FF0000"/>
                  <w:sz w:val="22"/>
                  <w:szCs w:val="22"/>
                </w:rPr>
              </m:ctrlPr>
            </m:fPr>
            <m:num>
              <m:sSub>
                <m:sSubPr>
                  <m:ctrlPr>
                    <w:rPr>
                      <w:rFonts w:ascii="Cambria Math" w:hAnsi="Cambria Math"/>
                      <w:i/>
                      <w:color w:val="FF0000"/>
                      <w:sz w:val="22"/>
                      <w:szCs w:val="22"/>
                    </w:rPr>
                  </m:ctrlPr>
                </m:sSubPr>
                <m:e>
                  <m:r>
                    <w:rPr>
                      <w:rFonts w:ascii="Cambria Math" w:hAnsi="Cambria Math"/>
                      <w:color w:val="FF0000"/>
                      <w:sz w:val="22"/>
                      <w:szCs w:val="22"/>
                    </w:rPr>
                    <m:t>MS</m:t>
                  </m:r>
                </m:e>
                <m:sub>
                  <m:r>
                    <w:rPr>
                      <w:rFonts w:ascii="Cambria Math" w:hAnsi="Cambria Math"/>
                      <w:color w:val="FF0000"/>
                      <w:sz w:val="22"/>
                      <w:szCs w:val="22"/>
                    </w:rPr>
                    <m:t>Model</m:t>
                  </m:r>
                </m:sub>
              </m:sSub>
            </m:num>
            <m:den>
              <m:sSub>
                <m:sSubPr>
                  <m:ctrlPr>
                    <w:rPr>
                      <w:rFonts w:ascii="Cambria Math" w:hAnsi="Cambria Math"/>
                      <w:i/>
                      <w:color w:val="FF0000"/>
                      <w:sz w:val="22"/>
                      <w:szCs w:val="22"/>
                    </w:rPr>
                  </m:ctrlPr>
                </m:sSubPr>
                <m:e>
                  <m:r>
                    <w:rPr>
                      <w:rFonts w:ascii="Cambria Math" w:hAnsi="Cambria Math"/>
                      <w:color w:val="FF0000"/>
                      <w:sz w:val="22"/>
                      <w:szCs w:val="22"/>
                    </w:rPr>
                    <m:t>MS</m:t>
                  </m:r>
                </m:e>
                <m:sub>
                  <m:r>
                    <w:rPr>
                      <w:rFonts w:ascii="Cambria Math" w:hAnsi="Cambria Math"/>
                      <w:color w:val="FF0000"/>
                      <w:sz w:val="22"/>
                      <w:szCs w:val="22"/>
                    </w:rPr>
                    <m:t>Error</m:t>
                  </m:r>
                </m:sub>
              </m:sSub>
            </m:den>
          </m:f>
          <m:r>
            <w:rPr>
              <w:rFonts w:ascii="Cambria Math" w:hAnsi="Cambria Math"/>
              <w:color w:val="FF0000"/>
              <w:sz w:val="22"/>
              <w:szCs w:val="22"/>
            </w:rPr>
            <m:t>=</m:t>
          </m:r>
          <m:f>
            <m:fPr>
              <m:ctrlPr>
                <w:rPr>
                  <w:rFonts w:ascii="Cambria Math" w:hAnsi="Cambria Math"/>
                  <w:i/>
                  <w:color w:val="FF0000"/>
                  <w:sz w:val="22"/>
                  <w:szCs w:val="22"/>
                </w:rPr>
              </m:ctrlPr>
            </m:fPr>
            <m:num>
              <m:r>
                <w:rPr>
                  <w:rFonts w:ascii="Cambria Math" w:hAnsi="Cambria Math"/>
                  <w:color w:val="FF0000"/>
                  <w:sz w:val="22"/>
                  <w:szCs w:val="22"/>
                </w:rPr>
                <m:t>0.</m:t>
              </m:r>
              <m:r>
                <w:rPr>
                  <w:rFonts w:ascii="Cambria Math" w:hAnsi="Cambria Math"/>
                  <w:color w:val="FF0000"/>
                  <w:sz w:val="22"/>
                  <w:szCs w:val="22"/>
                </w:rPr>
                <m:t>5813</m:t>
              </m:r>
            </m:num>
            <m:den>
              <m:r>
                <w:rPr>
                  <w:rFonts w:ascii="Cambria Math" w:hAnsi="Cambria Math"/>
                  <w:color w:val="FF0000"/>
                  <w:sz w:val="22"/>
                  <w:szCs w:val="22"/>
                </w:rPr>
                <m:t>0.024656</m:t>
              </m:r>
            </m:den>
          </m:f>
          <m:r>
            <w:rPr>
              <w:rFonts w:ascii="Cambria Math" w:hAnsi="Cambria Math"/>
              <w:color w:val="FF0000"/>
              <w:sz w:val="22"/>
              <w:szCs w:val="22"/>
            </w:rPr>
            <m:t>=</m:t>
          </m:r>
          <m:r>
            <w:rPr>
              <w:rFonts w:ascii="Cambria Math" w:hAnsi="Cambria Math"/>
              <w:color w:val="7030A0"/>
              <w:sz w:val="22"/>
              <w:szCs w:val="22"/>
            </w:rPr>
            <m:t>23.6</m:t>
          </m:r>
        </m:oMath>
      </m:oMathPara>
    </w:p>
    <w:p w14:paraId="5BDA7D6A" w14:textId="0F0BB53B" w:rsidR="0068692E" w:rsidRPr="00327A87" w:rsidRDefault="0068692E" w:rsidP="0068692E">
      <w:pPr>
        <w:pStyle w:val="ListParagraph"/>
        <w:widowControl w:val="0"/>
        <w:autoSpaceDE w:val="0"/>
        <w:autoSpaceDN w:val="0"/>
        <w:adjustRightInd w:val="0"/>
        <w:spacing w:after="120" w:line="264" w:lineRule="auto"/>
        <w:jc w:val="both"/>
        <w:rPr>
          <w:rFonts w:ascii="Geneva" w:hAnsi="Geneva"/>
          <w:color w:val="FF0000"/>
          <w:sz w:val="22"/>
          <w:szCs w:val="22"/>
        </w:rPr>
      </w:pPr>
      <w:r w:rsidRPr="00327A87">
        <w:rPr>
          <w:rFonts w:ascii="Geneva" w:hAnsi="Geneva"/>
          <w:color w:val="FF0000"/>
          <w:sz w:val="22"/>
          <w:szCs w:val="22"/>
        </w:rPr>
        <w:t xml:space="preserve">For completeness, </w:t>
      </w:r>
      <m:oMath>
        <m:r>
          <w:rPr>
            <w:rFonts w:ascii="Cambria Math" w:hAnsi="Cambria Math"/>
            <w:color w:val="FF0000"/>
            <w:sz w:val="22"/>
            <w:szCs w:val="22"/>
          </w:rPr>
          <m:t>p-value =1-pdfF</m:t>
        </m:r>
        <m:r>
          <w:rPr>
            <w:rFonts w:ascii="Cambria Math" w:hAnsi="Cambria Math"/>
            <w:color w:val="FF0000"/>
            <w:sz w:val="22"/>
            <w:szCs w:val="22"/>
          </w:rPr>
          <m:t>(2.58, 32, 3)=1-0.999999</m:t>
        </m:r>
        <m:r>
          <w:rPr>
            <w:rFonts w:ascii="Cambria Math" w:hAnsi="Cambria Math"/>
            <w:color w:val="FF0000"/>
            <w:sz w:val="22"/>
            <w:szCs w:val="22"/>
          </w:rPr>
          <m:t>=0.0</m:t>
        </m:r>
        <m:r>
          <w:rPr>
            <w:rFonts w:ascii="Cambria Math" w:hAnsi="Cambria Math"/>
            <w:color w:val="FF0000"/>
            <w:sz w:val="22"/>
            <w:szCs w:val="22"/>
          </w:rPr>
          <m:t>00001</m:t>
        </m:r>
      </m:oMath>
    </w:p>
    <w:p w14:paraId="6C2FEBFF" w14:textId="77777777" w:rsidR="0068692E" w:rsidRPr="0068692E" w:rsidRDefault="0068692E" w:rsidP="0068692E">
      <w:pPr>
        <w:pStyle w:val="ListParagraph"/>
        <w:widowControl w:val="0"/>
        <w:autoSpaceDE w:val="0"/>
        <w:autoSpaceDN w:val="0"/>
        <w:adjustRightInd w:val="0"/>
        <w:spacing w:after="120" w:line="264" w:lineRule="auto"/>
        <w:jc w:val="both"/>
        <w:rPr>
          <w:rFonts w:ascii="Geneva" w:hAnsi="Geneva"/>
          <w:color w:val="7030A0"/>
          <w:sz w:val="22"/>
          <w:szCs w:val="22"/>
        </w:rPr>
      </w:pPr>
    </w:p>
    <w:tbl>
      <w:tblPr>
        <w:tblStyle w:val="TableGrid"/>
        <w:tblW w:w="0" w:type="auto"/>
        <w:tblInd w:w="720" w:type="dxa"/>
        <w:tblLook w:val="04A0" w:firstRow="1" w:lastRow="0" w:firstColumn="1" w:lastColumn="0" w:noHBand="0" w:noVBand="1"/>
      </w:tblPr>
      <w:tblGrid>
        <w:gridCol w:w="1473"/>
        <w:gridCol w:w="1460"/>
        <w:gridCol w:w="1469"/>
        <w:gridCol w:w="1510"/>
        <w:gridCol w:w="1429"/>
        <w:gridCol w:w="1515"/>
      </w:tblGrid>
      <w:tr w:rsidR="00D45DF3" w14:paraId="15AD9514" w14:textId="77777777" w:rsidTr="00832548">
        <w:tc>
          <w:tcPr>
            <w:tcW w:w="1596" w:type="dxa"/>
          </w:tcPr>
          <w:p w14:paraId="1EDCCF4F" w14:textId="1333F2A9" w:rsidR="00832548" w:rsidRDefault="00327A87" w:rsidP="00327A87">
            <w:pPr>
              <w:pStyle w:val="ListParagraph"/>
              <w:keepLines/>
              <w:widowControl w:val="0"/>
              <w:autoSpaceDE w:val="0"/>
              <w:autoSpaceDN w:val="0"/>
              <w:adjustRightInd w:val="0"/>
              <w:spacing w:after="120" w:line="264" w:lineRule="auto"/>
              <w:ind w:left="0"/>
              <w:jc w:val="both"/>
              <w:rPr>
                <w:rFonts w:ascii="Geneva" w:hAnsi="Geneva"/>
                <w:color w:val="FF0000"/>
                <w:sz w:val="22"/>
                <w:szCs w:val="22"/>
              </w:rPr>
            </w:pPr>
            <w:r>
              <w:rPr>
                <w:rFonts w:ascii="Geneva" w:hAnsi="Geneva"/>
                <w:color w:val="FF0000"/>
                <w:sz w:val="22"/>
                <w:szCs w:val="22"/>
              </w:rPr>
              <w:t>Source</w:t>
            </w:r>
          </w:p>
        </w:tc>
        <w:tc>
          <w:tcPr>
            <w:tcW w:w="1596" w:type="dxa"/>
          </w:tcPr>
          <w:p w14:paraId="1809BE74" w14:textId="00CAF2D2" w:rsidR="00832548" w:rsidRPr="00832548" w:rsidRDefault="00832548" w:rsidP="00327A87">
            <w:pPr>
              <w:keepLines/>
              <w:widowControl w:val="0"/>
              <w:autoSpaceDE w:val="0"/>
              <w:autoSpaceDN w:val="0"/>
              <w:adjustRightInd w:val="0"/>
              <w:spacing w:after="120" w:line="264" w:lineRule="auto"/>
              <w:ind w:left="360"/>
              <w:jc w:val="both"/>
              <w:rPr>
                <w:rFonts w:ascii="Geneva" w:hAnsi="Geneva"/>
                <w:color w:val="FF0000"/>
                <w:sz w:val="22"/>
                <w:szCs w:val="22"/>
              </w:rPr>
            </w:pPr>
            <w:r>
              <w:rPr>
                <w:rFonts w:ascii="Geneva" w:hAnsi="Geneva"/>
                <w:color w:val="FF0000"/>
                <w:sz w:val="22"/>
                <w:szCs w:val="22"/>
              </w:rPr>
              <w:t>Df</w:t>
            </w:r>
          </w:p>
        </w:tc>
        <w:tc>
          <w:tcPr>
            <w:tcW w:w="1596" w:type="dxa"/>
          </w:tcPr>
          <w:p w14:paraId="48DC16D2" w14:textId="0B20EBCD" w:rsidR="00832548" w:rsidRDefault="00832548" w:rsidP="00327A87">
            <w:pPr>
              <w:pStyle w:val="ListParagraph"/>
              <w:keepLines/>
              <w:widowControl w:val="0"/>
              <w:autoSpaceDE w:val="0"/>
              <w:autoSpaceDN w:val="0"/>
              <w:adjustRightInd w:val="0"/>
              <w:spacing w:after="120" w:line="264" w:lineRule="auto"/>
              <w:ind w:left="0"/>
              <w:jc w:val="both"/>
              <w:rPr>
                <w:rFonts w:ascii="Geneva" w:hAnsi="Geneva"/>
                <w:color w:val="FF0000"/>
                <w:sz w:val="22"/>
                <w:szCs w:val="22"/>
              </w:rPr>
            </w:pPr>
            <w:r>
              <w:rPr>
                <w:rFonts w:ascii="Geneva" w:hAnsi="Geneva"/>
                <w:color w:val="FF0000"/>
                <w:sz w:val="22"/>
                <w:szCs w:val="22"/>
              </w:rPr>
              <w:t>SS</w:t>
            </w:r>
          </w:p>
        </w:tc>
        <w:tc>
          <w:tcPr>
            <w:tcW w:w="1596" w:type="dxa"/>
          </w:tcPr>
          <w:p w14:paraId="3E645659" w14:textId="4C90901E" w:rsidR="00832548" w:rsidRDefault="00832548" w:rsidP="00327A87">
            <w:pPr>
              <w:pStyle w:val="ListParagraph"/>
              <w:keepLines/>
              <w:widowControl w:val="0"/>
              <w:autoSpaceDE w:val="0"/>
              <w:autoSpaceDN w:val="0"/>
              <w:adjustRightInd w:val="0"/>
              <w:spacing w:after="120" w:line="264" w:lineRule="auto"/>
              <w:ind w:left="0"/>
              <w:jc w:val="both"/>
              <w:rPr>
                <w:rFonts w:ascii="Geneva" w:hAnsi="Geneva"/>
                <w:color w:val="FF0000"/>
                <w:sz w:val="22"/>
                <w:szCs w:val="22"/>
              </w:rPr>
            </w:pPr>
            <w:r>
              <w:rPr>
                <w:rFonts w:ascii="Geneva" w:hAnsi="Geneva"/>
                <w:color w:val="FF0000"/>
                <w:sz w:val="22"/>
                <w:szCs w:val="22"/>
              </w:rPr>
              <w:t>MS</w:t>
            </w:r>
          </w:p>
        </w:tc>
        <w:tc>
          <w:tcPr>
            <w:tcW w:w="1596" w:type="dxa"/>
          </w:tcPr>
          <w:p w14:paraId="2A5168ED" w14:textId="60F5BFA5" w:rsidR="00832548" w:rsidRDefault="00832548" w:rsidP="00327A87">
            <w:pPr>
              <w:pStyle w:val="ListParagraph"/>
              <w:keepLines/>
              <w:widowControl w:val="0"/>
              <w:autoSpaceDE w:val="0"/>
              <w:autoSpaceDN w:val="0"/>
              <w:adjustRightInd w:val="0"/>
              <w:spacing w:after="120" w:line="264" w:lineRule="auto"/>
              <w:ind w:left="0"/>
              <w:jc w:val="both"/>
              <w:rPr>
                <w:rFonts w:ascii="Geneva" w:hAnsi="Geneva"/>
                <w:color w:val="FF0000"/>
                <w:sz w:val="22"/>
                <w:szCs w:val="22"/>
              </w:rPr>
            </w:pPr>
            <w:r>
              <w:rPr>
                <w:rFonts w:ascii="Geneva" w:hAnsi="Geneva"/>
                <w:color w:val="FF0000"/>
                <w:sz w:val="22"/>
                <w:szCs w:val="22"/>
              </w:rPr>
              <w:t>F</w:t>
            </w:r>
          </w:p>
        </w:tc>
        <w:tc>
          <w:tcPr>
            <w:tcW w:w="1596" w:type="dxa"/>
          </w:tcPr>
          <w:p w14:paraId="103328B6" w14:textId="3B6608D3" w:rsidR="00832548" w:rsidRPr="00832548" w:rsidRDefault="00832548" w:rsidP="00327A87">
            <w:pPr>
              <w:keepLines/>
              <w:widowControl w:val="0"/>
              <w:autoSpaceDE w:val="0"/>
              <w:autoSpaceDN w:val="0"/>
              <w:adjustRightInd w:val="0"/>
              <w:spacing w:after="120" w:line="264" w:lineRule="auto"/>
              <w:ind w:left="360"/>
              <w:jc w:val="both"/>
              <w:rPr>
                <w:rFonts w:ascii="Geneva" w:hAnsi="Geneva"/>
                <w:color w:val="FF0000"/>
                <w:sz w:val="22"/>
                <w:szCs w:val="22"/>
              </w:rPr>
            </w:pPr>
            <w:r>
              <w:rPr>
                <w:rFonts w:ascii="Geneva" w:hAnsi="Geneva"/>
                <w:color w:val="FF0000"/>
                <w:sz w:val="22"/>
                <w:szCs w:val="22"/>
              </w:rPr>
              <w:t>P-value</w:t>
            </w:r>
          </w:p>
        </w:tc>
      </w:tr>
      <w:tr w:rsidR="00D45DF3" w14:paraId="05C53155" w14:textId="77777777" w:rsidTr="00832548">
        <w:tc>
          <w:tcPr>
            <w:tcW w:w="1596" w:type="dxa"/>
          </w:tcPr>
          <w:p w14:paraId="71D4DE97" w14:textId="427E3C66" w:rsidR="00832548" w:rsidRDefault="00832548" w:rsidP="00327A87">
            <w:pPr>
              <w:pStyle w:val="ListParagraph"/>
              <w:keepLines/>
              <w:widowControl w:val="0"/>
              <w:autoSpaceDE w:val="0"/>
              <w:autoSpaceDN w:val="0"/>
              <w:adjustRightInd w:val="0"/>
              <w:spacing w:after="120" w:line="264" w:lineRule="auto"/>
              <w:ind w:left="0"/>
              <w:jc w:val="both"/>
              <w:rPr>
                <w:rFonts w:ascii="Geneva" w:hAnsi="Geneva"/>
                <w:color w:val="FF0000"/>
                <w:sz w:val="22"/>
                <w:szCs w:val="22"/>
              </w:rPr>
            </w:pPr>
            <w:r>
              <w:rPr>
                <w:rFonts w:ascii="Geneva" w:hAnsi="Geneva"/>
                <w:color w:val="FF0000"/>
                <w:sz w:val="22"/>
                <w:szCs w:val="22"/>
              </w:rPr>
              <w:t>Model</w:t>
            </w:r>
          </w:p>
        </w:tc>
        <w:tc>
          <w:tcPr>
            <w:tcW w:w="1596" w:type="dxa"/>
          </w:tcPr>
          <w:p w14:paraId="0E6C3095" w14:textId="2D1C3671" w:rsidR="00832548" w:rsidRDefault="00673092" w:rsidP="00327A87">
            <w:pPr>
              <w:pStyle w:val="ListParagraph"/>
              <w:keepLines/>
              <w:widowControl w:val="0"/>
              <w:autoSpaceDE w:val="0"/>
              <w:autoSpaceDN w:val="0"/>
              <w:adjustRightInd w:val="0"/>
              <w:spacing w:after="120" w:line="264" w:lineRule="auto"/>
              <w:ind w:left="0"/>
              <w:jc w:val="both"/>
              <w:rPr>
                <w:rFonts w:ascii="Geneva" w:hAnsi="Geneva"/>
                <w:color w:val="FF0000"/>
                <w:sz w:val="22"/>
                <w:szCs w:val="22"/>
              </w:rPr>
            </w:pPr>
            <w:r>
              <w:rPr>
                <w:rFonts w:ascii="Geneva" w:hAnsi="Geneva"/>
                <w:color w:val="FF0000"/>
                <w:sz w:val="22"/>
                <w:szCs w:val="22"/>
              </w:rPr>
              <w:t>3</w:t>
            </w:r>
          </w:p>
        </w:tc>
        <w:tc>
          <w:tcPr>
            <w:tcW w:w="1596" w:type="dxa"/>
          </w:tcPr>
          <w:p w14:paraId="679082FE" w14:textId="58A5BA79" w:rsidR="00832548" w:rsidRDefault="00354BF3" w:rsidP="00327A87">
            <w:pPr>
              <w:pStyle w:val="ListParagraph"/>
              <w:keepLines/>
              <w:widowControl w:val="0"/>
              <w:autoSpaceDE w:val="0"/>
              <w:autoSpaceDN w:val="0"/>
              <w:adjustRightInd w:val="0"/>
              <w:spacing w:after="120" w:line="264" w:lineRule="auto"/>
              <w:ind w:left="0"/>
              <w:jc w:val="both"/>
              <w:rPr>
                <w:rFonts w:ascii="Geneva" w:hAnsi="Geneva"/>
                <w:color w:val="FF0000"/>
                <w:sz w:val="22"/>
                <w:szCs w:val="22"/>
              </w:rPr>
            </w:pPr>
            <w:r>
              <w:rPr>
                <w:rFonts w:ascii="Geneva" w:hAnsi="Geneva"/>
                <w:color w:val="FF0000"/>
                <w:sz w:val="22"/>
                <w:szCs w:val="22"/>
              </w:rPr>
              <w:t>1.744</w:t>
            </w:r>
          </w:p>
        </w:tc>
        <w:tc>
          <w:tcPr>
            <w:tcW w:w="1596" w:type="dxa"/>
          </w:tcPr>
          <w:p w14:paraId="2DFE3353" w14:textId="5734C5C4" w:rsidR="00832548" w:rsidRDefault="0068692E" w:rsidP="00327A87">
            <w:pPr>
              <w:pStyle w:val="ListParagraph"/>
              <w:keepLines/>
              <w:widowControl w:val="0"/>
              <w:autoSpaceDE w:val="0"/>
              <w:autoSpaceDN w:val="0"/>
              <w:adjustRightInd w:val="0"/>
              <w:spacing w:after="120" w:line="264" w:lineRule="auto"/>
              <w:ind w:left="0"/>
              <w:jc w:val="both"/>
              <w:rPr>
                <w:rFonts w:ascii="Geneva" w:hAnsi="Geneva"/>
                <w:color w:val="FF0000"/>
                <w:sz w:val="22"/>
                <w:szCs w:val="22"/>
              </w:rPr>
            </w:pPr>
            <w:r>
              <w:rPr>
                <w:rFonts w:ascii="Geneva" w:hAnsi="Geneva"/>
                <w:color w:val="FF0000"/>
                <w:sz w:val="22"/>
                <w:szCs w:val="22"/>
              </w:rPr>
              <w:t>0.</w:t>
            </w:r>
            <w:r w:rsidR="00354BF3">
              <w:rPr>
                <w:rFonts w:ascii="Geneva" w:hAnsi="Geneva"/>
                <w:color w:val="FF0000"/>
                <w:sz w:val="22"/>
                <w:szCs w:val="22"/>
              </w:rPr>
              <w:t>5813</w:t>
            </w:r>
          </w:p>
        </w:tc>
        <w:tc>
          <w:tcPr>
            <w:tcW w:w="1596" w:type="dxa"/>
          </w:tcPr>
          <w:p w14:paraId="0C03C3F5" w14:textId="2C6759B1" w:rsidR="00832548" w:rsidRPr="0068692E" w:rsidRDefault="00AE1591" w:rsidP="00327A87">
            <w:pPr>
              <w:pStyle w:val="ListParagraph"/>
              <w:keepLines/>
              <w:widowControl w:val="0"/>
              <w:autoSpaceDE w:val="0"/>
              <w:autoSpaceDN w:val="0"/>
              <w:adjustRightInd w:val="0"/>
              <w:spacing w:after="120" w:line="264" w:lineRule="auto"/>
              <w:ind w:left="0"/>
              <w:jc w:val="both"/>
              <w:rPr>
                <w:rFonts w:ascii="Geneva" w:hAnsi="Geneva"/>
                <w:b/>
                <w:color w:val="FF0000"/>
                <w:sz w:val="22"/>
                <w:szCs w:val="22"/>
              </w:rPr>
            </w:pPr>
            <w:r>
              <w:rPr>
                <w:rFonts w:ascii="Geneva" w:hAnsi="Geneva"/>
                <w:b/>
                <w:color w:val="7030A0"/>
                <w:sz w:val="22"/>
                <w:szCs w:val="22"/>
              </w:rPr>
              <w:t>2</w:t>
            </w:r>
            <w:r w:rsidR="00354BF3">
              <w:rPr>
                <w:rFonts w:ascii="Geneva" w:hAnsi="Geneva"/>
                <w:b/>
                <w:color w:val="7030A0"/>
                <w:sz w:val="22"/>
                <w:szCs w:val="22"/>
              </w:rPr>
              <w:t>3.6</w:t>
            </w:r>
          </w:p>
        </w:tc>
        <w:tc>
          <w:tcPr>
            <w:tcW w:w="1596" w:type="dxa"/>
          </w:tcPr>
          <w:p w14:paraId="07814874" w14:textId="70B7D3CC" w:rsidR="00832548" w:rsidRDefault="00354BF3" w:rsidP="00327A87">
            <w:pPr>
              <w:pStyle w:val="ListParagraph"/>
              <w:keepLines/>
              <w:widowControl w:val="0"/>
              <w:autoSpaceDE w:val="0"/>
              <w:autoSpaceDN w:val="0"/>
              <w:adjustRightInd w:val="0"/>
              <w:spacing w:after="120" w:line="264" w:lineRule="auto"/>
              <w:ind w:left="0"/>
              <w:jc w:val="both"/>
              <w:rPr>
                <w:rFonts w:ascii="Geneva" w:hAnsi="Geneva"/>
                <w:color w:val="FF0000"/>
                <w:sz w:val="22"/>
                <w:szCs w:val="22"/>
              </w:rPr>
            </w:pPr>
            <w:r>
              <w:rPr>
                <w:rFonts w:ascii="Geneva" w:hAnsi="Geneva"/>
                <w:color w:val="FF0000"/>
                <w:sz w:val="22"/>
                <w:szCs w:val="22"/>
              </w:rPr>
              <w:t>&lt;0.00001</w:t>
            </w:r>
          </w:p>
        </w:tc>
      </w:tr>
      <w:tr w:rsidR="00D45DF3" w:rsidRPr="00A47AEF" w14:paraId="0C1556E3" w14:textId="77777777" w:rsidTr="00832548">
        <w:tc>
          <w:tcPr>
            <w:tcW w:w="1596" w:type="dxa"/>
          </w:tcPr>
          <w:p w14:paraId="3F3CD444" w14:textId="5CD2087E" w:rsidR="00832548" w:rsidRPr="00A47AEF" w:rsidRDefault="00832548" w:rsidP="00327A87">
            <w:pPr>
              <w:pStyle w:val="ListParagraph"/>
              <w:keepLines/>
              <w:widowControl w:val="0"/>
              <w:autoSpaceDE w:val="0"/>
              <w:autoSpaceDN w:val="0"/>
              <w:adjustRightInd w:val="0"/>
              <w:spacing w:after="120" w:line="264" w:lineRule="auto"/>
              <w:ind w:left="0"/>
              <w:jc w:val="both"/>
              <w:rPr>
                <w:rFonts w:ascii="Geneva" w:hAnsi="Geneva"/>
                <w:color w:val="FF0000"/>
                <w:sz w:val="22"/>
                <w:szCs w:val="22"/>
              </w:rPr>
            </w:pPr>
            <w:r w:rsidRPr="00A47AEF">
              <w:rPr>
                <w:rFonts w:ascii="Geneva" w:hAnsi="Geneva"/>
                <w:color w:val="FF0000"/>
                <w:sz w:val="22"/>
                <w:szCs w:val="22"/>
              </w:rPr>
              <w:t>Error</w:t>
            </w:r>
          </w:p>
        </w:tc>
        <w:tc>
          <w:tcPr>
            <w:tcW w:w="1596" w:type="dxa"/>
          </w:tcPr>
          <w:p w14:paraId="1BA810CB" w14:textId="2E615ECD" w:rsidR="00832548" w:rsidRPr="00A47AEF" w:rsidRDefault="002F2951" w:rsidP="00327A87">
            <w:pPr>
              <w:pStyle w:val="ListParagraph"/>
              <w:keepLines/>
              <w:widowControl w:val="0"/>
              <w:autoSpaceDE w:val="0"/>
              <w:autoSpaceDN w:val="0"/>
              <w:adjustRightInd w:val="0"/>
              <w:spacing w:after="120" w:line="264" w:lineRule="auto"/>
              <w:ind w:left="0"/>
              <w:jc w:val="both"/>
              <w:rPr>
                <w:rFonts w:ascii="Geneva" w:hAnsi="Geneva"/>
                <w:color w:val="FF0000"/>
                <w:sz w:val="22"/>
                <w:szCs w:val="22"/>
              </w:rPr>
            </w:pPr>
            <w:r w:rsidRPr="00A47AEF">
              <w:rPr>
                <w:rFonts w:ascii="Geneva" w:hAnsi="Geneva"/>
                <w:color w:val="FF0000"/>
                <w:sz w:val="22"/>
                <w:szCs w:val="22"/>
              </w:rPr>
              <w:t>3</w:t>
            </w:r>
            <w:r w:rsidR="00AE1591" w:rsidRPr="00A47AEF">
              <w:rPr>
                <w:rFonts w:ascii="Geneva" w:hAnsi="Geneva"/>
                <w:color w:val="FF0000"/>
                <w:sz w:val="22"/>
                <w:szCs w:val="22"/>
              </w:rPr>
              <w:t>2</w:t>
            </w:r>
          </w:p>
        </w:tc>
        <w:tc>
          <w:tcPr>
            <w:tcW w:w="1596" w:type="dxa"/>
          </w:tcPr>
          <w:p w14:paraId="1998F84A" w14:textId="61D835F5" w:rsidR="00832548" w:rsidRPr="00A47AEF" w:rsidRDefault="0068692E" w:rsidP="00327A87">
            <w:pPr>
              <w:pStyle w:val="ListParagraph"/>
              <w:keepLines/>
              <w:widowControl w:val="0"/>
              <w:autoSpaceDE w:val="0"/>
              <w:autoSpaceDN w:val="0"/>
              <w:adjustRightInd w:val="0"/>
              <w:spacing w:after="120" w:line="264" w:lineRule="auto"/>
              <w:ind w:left="0"/>
              <w:jc w:val="both"/>
              <w:rPr>
                <w:rFonts w:ascii="Geneva" w:hAnsi="Geneva"/>
                <w:color w:val="FF0000"/>
                <w:sz w:val="22"/>
                <w:szCs w:val="22"/>
              </w:rPr>
            </w:pPr>
            <w:r w:rsidRPr="00A47AEF">
              <w:rPr>
                <w:rFonts w:ascii="Geneva" w:hAnsi="Geneva"/>
                <w:color w:val="FF0000"/>
                <w:sz w:val="22"/>
                <w:szCs w:val="22"/>
              </w:rPr>
              <w:t>0.789</w:t>
            </w:r>
          </w:p>
        </w:tc>
        <w:tc>
          <w:tcPr>
            <w:tcW w:w="1596" w:type="dxa"/>
          </w:tcPr>
          <w:p w14:paraId="1C79FFBC" w14:textId="288307D8" w:rsidR="00832548" w:rsidRPr="00A47AEF" w:rsidRDefault="0068692E" w:rsidP="00327A87">
            <w:pPr>
              <w:pStyle w:val="ListParagraph"/>
              <w:keepLines/>
              <w:widowControl w:val="0"/>
              <w:autoSpaceDE w:val="0"/>
              <w:autoSpaceDN w:val="0"/>
              <w:adjustRightInd w:val="0"/>
              <w:spacing w:after="120" w:line="264" w:lineRule="auto"/>
              <w:ind w:left="0"/>
              <w:jc w:val="both"/>
              <w:rPr>
                <w:rFonts w:ascii="Geneva" w:hAnsi="Geneva"/>
                <w:color w:val="FF0000"/>
                <w:sz w:val="22"/>
                <w:szCs w:val="22"/>
              </w:rPr>
            </w:pPr>
            <w:r w:rsidRPr="00A47AEF">
              <w:rPr>
                <w:rFonts w:ascii="Geneva" w:hAnsi="Geneva"/>
                <w:color w:val="FF0000"/>
                <w:sz w:val="22"/>
                <w:szCs w:val="22"/>
              </w:rPr>
              <w:t>0.</w:t>
            </w:r>
            <w:r w:rsidR="00AE1591" w:rsidRPr="00A47AEF">
              <w:rPr>
                <w:rFonts w:ascii="Geneva" w:hAnsi="Geneva"/>
                <w:color w:val="FF0000"/>
                <w:sz w:val="22"/>
                <w:szCs w:val="22"/>
              </w:rPr>
              <w:t>024656</w:t>
            </w:r>
          </w:p>
        </w:tc>
        <w:tc>
          <w:tcPr>
            <w:tcW w:w="1596" w:type="dxa"/>
          </w:tcPr>
          <w:p w14:paraId="0F548267" w14:textId="77777777" w:rsidR="00832548" w:rsidRPr="00A47AEF" w:rsidRDefault="00832548" w:rsidP="00327A87">
            <w:pPr>
              <w:pStyle w:val="ListParagraph"/>
              <w:keepLines/>
              <w:widowControl w:val="0"/>
              <w:autoSpaceDE w:val="0"/>
              <w:autoSpaceDN w:val="0"/>
              <w:adjustRightInd w:val="0"/>
              <w:spacing w:after="120" w:line="264" w:lineRule="auto"/>
              <w:ind w:left="0"/>
              <w:jc w:val="both"/>
              <w:rPr>
                <w:rFonts w:ascii="Geneva" w:hAnsi="Geneva"/>
                <w:color w:val="FF0000"/>
                <w:sz w:val="22"/>
                <w:szCs w:val="22"/>
              </w:rPr>
            </w:pPr>
          </w:p>
        </w:tc>
        <w:tc>
          <w:tcPr>
            <w:tcW w:w="1596" w:type="dxa"/>
          </w:tcPr>
          <w:p w14:paraId="381B5840" w14:textId="77777777" w:rsidR="00832548" w:rsidRPr="00A47AEF" w:rsidRDefault="00832548" w:rsidP="00327A87">
            <w:pPr>
              <w:pStyle w:val="ListParagraph"/>
              <w:keepLines/>
              <w:widowControl w:val="0"/>
              <w:autoSpaceDE w:val="0"/>
              <w:autoSpaceDN w:val="0"/>
              <w:adjustRightInd w:val="0"/>
              <w:spacing w:after="120" w:line="264" w:lineRule="auto"/>
              <w:ind w:left="0"/>
              <w:jc w:val="both"/>
              <w:rPr>
                <w:rFonts w:ascii="Geneva" w:hAnsi="Geneva"/>
                <w:color w:val="FF0000"/>
                <w:sz w:val="22"/>
                <w:szCs w:val="22"/>
              </w:rPr>
            </w:pPr>
          </w:p>
        </w:tc>
      </w:tr>
      <w:tr w:rsidR="00D45DF3" w:rsidRPr="00A47AEF" w14:paraId="6DBEC0FA" w14:textId="77777777" w:rsidTr="00832548">
        <w:tc>
          <w:tcPr>
            <w:tcW w:w="1596" w:type="dxa"/>
          </w:tcPr>
          <w:p w14:paraId="29B2E875" w14:textId="4879E816" w:rsidR="00832548" w:rsidRPr="00A47AEF" w:rsidRDefault="00832548" w:rsidP="00327A87">
            <w:pPr>
              <w:pStyle w:val="ListParagraph"/>
              <w:keepLines/>
              <w:widowControl w:val="0"/>
              <w:autoSpaceDE w:val="0"/>
              <w:autoSpaceDN w:val="0"/>
              <w:adjustRightInd w:val="0"/>
              <w:spacing w:after="120" w:line="264" w:lineRule="auto"/>
              <w:ind w:left="0"/>
              <w:jc w:val="both"/>
              <w:rPr>
                <w:rFonts w:ascii="Geneva" w:hAnsi="Geneva"/>
                <w:color w:val="FF0000"/>
                <w:sz w:val="22"/>
                <w:szCs w:val="22"/>
              </w:rPr>
            </w:pPr>
            <w:r w:rsidRPr="00A47AEF">
              <w:rPr>
                <w:rFonts w:ascii="Geneva" w:hAnsi="Geneva"/>
                <w:color w:val="FF0000"/>
                <w:sz w:val="22"/>
                <w:szCs w:val="22"/>
              </w:rPr>
              <w:t>Total</w:t>
            </w:r>
          </w:p>
        </w:tc>
        <w:tc>
          <w:tcPr>
            <w:tcW w:w="1596" w:type="dxa"/>
          </w:tcPr>
          <w:p w14:paraId="4F8C8780" w14:textId="43397EB0" w:rsidR="00832548" w:rsidRPr="00A47AEF" w:rsidRDefault="002F2951" w:rsidP="00327A87">
            <w:pPr>
              <w:pStyle w:val="ListParagraph"/>
              <w:keepLines/>
              <w:widowControl w:val="0"/>
              <w:autoSpaceDE w:val="0"/>
              <w:autoSpaceDN w:val="0"/>
              <w:adjustRightInd w:val="0"/>
              <w:spacing w:after="120" w:line="264" w:lineRule="auto"/>
              <w:ind w:left="0"/>
              <w:jc w:val="both"/>
              <w:rPr>
                <w:rFonts w:ascii="Geneva" w:hAnsi="Geneva"/>
                <w:color w:val="FF0000"/>
                <w:sz w:val="22"/>
                <w:szCs w:val="22"/>
              </w:rPr>
            </w:pPr>
            <w:r w:rsidRPr="00A47AEF">
              <w:rPr>
                <w:rFonts w:ascii="Geneva" w:hAnsi="Geneva"/>
                <w:color w:val="FF0000"/>
                <w:sz w:val="22"/>
                <w:szCs w:val="22"/>
              </w:rPr>
              <w:t>3</w:t>
            </w:r>
            <w:r w:rsidR="00673092" w:rsidRPr="00A47AEF">
              <w:rPr>
                <w:rFonts w:ascii="Geneva" w:hAnsi="Geneva"/>
                <w:color w:val="FF0000"/>
                <w:sz w:val="22"/>
                <w:szCs w:val="22"/>
              </w:rPr>
              <w:t>5</w:t>
            </w:r>
          </w:p>
        </w:tc>
        <w:tc>
          <w:tcPr>
            <w:tcW w:w="1596" w:type="dxa"/>
          </w:tcPr>
          <w:p w14:paraId="5D371FC7" w14:textId="6810A15B" w:rsidR="00832548" w:rsidRPr="00A47AEF" w:rsidRDefault="0068692E" w:rsidP="00327A87">
            <w:pPr>
              <w:pStyle w:val="ListParagraph"/>
              <w:keepLines/>
              <w:widowControl w:val="0"/>
              <w:autoSpaceDE w:val="0"/>
              <w:autoSpaceDN w:val="0"/>
              <w:adjustRightInd w:val="0"/>
              <w:spacing w:after="120" w:line="264" w:lineRule="auto"/>
              <w:ind w:left="0"/>
              <w:jc w:val="both"/>
              <w:rPr>
                <w:rFonts w:ascii="Geneva" w:hAnsi="Geneva"/>
                <w:color w:val="FF0000"/>
                <w:sz w:val="22"/>
                <w:szCs w:val="22"/>
              </w:rPr>
            </w:pPr>
            <w:r w:rsidRPr="00A47AEF">
              <w:rPr>
                <w:rFonts w:ascii="Geneva" w:hAnsi="Geneva"/>
                <w:color w:val="FF0000"/>
                <w:sz w:val="22"/>
                <w:szCs w:val="22"/>
              </w:rPr>
              <w:t>1.5326</w:t>
            </w:r>
          </w:p>
        </w:tc>
        <w:tc>
          <w:tcPr>
            <w:tcW w:w="1596" w:type="dxa"/>
          </w:tcPr>
          <w:p w14:paraId="26CAECD0" w14:textId="77777777" w:rsidR="00832548" w:rsidRPr="00A47AEF" w:rsidRDefault="00832548" w:rsidP="00327A87">
            <w:pPr>
              <w:pStyle w:val="ListParagraph"/>
              <w:keepLines/>
              <w:widowControl w:val="0"/>
              <w:autoSpaceDE w:val="0"/>
              <w:autoSpaceDN w:val="0"/>
              <w:adjustRightInd w:val="0"/>
              <w:spacing w:after="120" w:line="264" w:lineRule="auto"/>
              <w:ind w:left="0"/>
              <w:jc w:val="both"/>
              <w:rPr>
                <w:rFonts w:ascii="Geneva" w:hAnsi="Geneva"/>
                <w:color w:val="FF0000"/>
                <w:sz w:val="22"/>
                <w:szCs w:val="22"/>
              </w:rPr>
            </w:pPr>
          </w:p>
        </w:tc>
        <w:tc>
          <w:tcPr>
            <w:tcW w:w="1596" w:type="dxa"/>
          </w:tcPr>
          <w:p w14:paraId="51EBA108" w14:textId="77777777" w:rsidR="00832548" w:rsidRPr="00A47AEF" w:rsidRDefault="00832548" w:rsidP="00327A87">
            <w:pPr>
              <w:pStyle w:val="ListParagraph"/>
              <w:keepLines/>
              <w:widowControl w:val="0"/>
              <w:autoSpaceDE w:val="0"/>
              <w:autoSpaceDN w:val="0"/>
              <w:adjustRightInd w:val="0"/>
              <w:spacing w:after="120" w:line="264" w:lineRule="auto"/>
              <w:ind w:left="0"/>
              <w:jc w:val="both"/>
              <w:rPr>
                <w:rFonts w:ascii="Geneva" w:hAnsi="Geneva"/>
                <w:color w:val="FF0000"/>
                <w:sz w:val="22"/>
                <w:szCs w:val="22"/>
              </w:rPr>
            </w:pPr>
          </w:p>
        </w:tc>
        <w:tc>
          <w:tcPr>
            <w:tcW w:w="1596" w:type="dxa"/>
          </w:tcPr>
          <w:p w14:paraId="578D95F5" w14:textId="77777777" w:rsidR="00832548" w:rsidRPr="00A47AEF" w:rsidRDefault="00832548" w:rsidP="00327A87">
            <w:pPr>
              <w:pStyle w:val="ListParagraph"/>
              <w:keepLines/>
              <w:widowControl w:val="0"/>
              <w:autoSpaceDE w:val="0"/>
              <w:autoSpaceDN w:val="0"/>
              <w:adjustRightInd w:val="0"/>
              <w:spacing w:after="120" w:line="264" w:lineRule="auto"/>
              <w:ind w:left="0"/>
              <w:jc w:val="both"/>
              <w:rPr>
                <w:rFonts w:ascii="Geneva" w:hAnsi="Geneva"/>
                <w:color w:val="FF0000"/>
                <w:sz w:val="22"/>
                <w:szCs w:val="22"/>
              </w:rPr>
            </w:pPr>
          </w:p>
        </w:tc>
      </w:tr>
    </w:tbl>
    <w:p w14:paraId="1F286692" w14:textId="49F74C37" w:rsidR="00832548" w:rsidRPr="00A47AEF" w:rsidRDefault="00354BF3" w:rsidP="00832548">
      <w:pPr>
        <w:pStyle w:val="ListParagraph"/>
        <w:widowControl w:val="0"/>
        <w:autoSpaceDE w:val="0"/>
        <w:autoSpaceDN w:val="0"/>
        <w:adjustRightInd w:val="0"/>
        <w:spacing w:after="120" w:line="264" w:lineRule="auto"/>
        <w:jc w:val="both"/>
        <w:rPr>
          <w:rFonts w:ascii="Geneva" w:hAnsi="Geneva"/>
          <w:color w:val="FF0000"/>
          <w:sz w:val="22"/>
          <w:szCs w:val="22"/>
        </w:rPr>
      </w:pPr>
      <w:r>
        <w:rPr>
          <w:rFonts w:ascii="Geneva" w:hAnsi="Geneva"/>
          <w:color w:val="FF0000"/>
          <w:sz w:val="22"/>
          <w:szCs w:val="22"/>
        </w:rPr>
        <w:t xml:space="preserve">At p-value &lt; 0.00001, (alpha = 0.05), there is </w:t>
      </w:r>
      <w:bookmarkStart w:id="0" w:name="_GoBack"/>
      <w:bookmarkEnd w:id="0"/>
      <w:r w:rsidR="0060488B" w:rsidRPr="00A47AEF">
        <w:rPr>
          <w:rFonts w:ascii="Geneva" w:hAnsi="Geneva"/>
          <w:color w:val="FF0000"/>
          <w:sz w:val="22"/>
          <w:szCs w:val="22"/>
        </w:rPr>
        <w:t>sufficient evidence to reject the null hypothesis that all means are equal.</w:t>
      </w:r>
    </w:p>
    <w:p w14:paraId="474AC3A0" w14:textId="6A0420AD" w:rsidR="003C0539" w:rsidRPr="00A47AEF" w:rsidRDefault="00E13E11" w:rsidP="00E13E11">
      <w:pPr>
        <w:pStyle w:val="ListParagraph"/>
        <w:widowControl w:val="0"/>
        <w:numPr>
          <w:ilvl w:val="1"/>
          <w:numId w:val="9"/>
        </w:numPr>
        <w:autoSpaceDE w:val="0"/>
        <w:autoSpaceDN w:val="0"/>
        <w:adjustRightInd w:val="0"/>
        <w:spacing w:after="120" w:line="264" w:lineRule="auto"/>
        <w:jc w:val="both"/>
        <w:rPr>
          <w:rFonts w:ascii="Geneva" w:hAnsi="Geneva"/>
          <w:color w:val="FF0000"/>
          <w:sz w:val="22"/>
          <w:szCs w:val="22"/>
        </w:rPr>
      </w:pPr>
      <m:oMath>
        <m:r>
          <w:rPr>
            <w:rFonts w:ascii="Cambria Math" w:hAnsi="Cambria Math"/>
            <w:color w:val="FF0000"/>
            <w:sz w:val="22"/>
            <w:szCs w:val="22"/>
          </w:rPr>
          <m:t>g=-0.5</m:t>
        </m:r>
        <m:acc>
          <m:accPr>
            <m:chr m:val="̅"/>
            <m:ctrlPr>
              <w:rPr>
                <w:rFonts w:ascii="Cambria Math" w:hAnsi="Cambria Math"/>
                <w:i/>
                <w:color w:val="FF0000"/>
                <w:sz w:val="22"/>
                <w:szCs w:val="22"/>
              </w:rPr>
            </m:ctrlPr>
          </m:accPr>
          <m:e>
            <m:sSub>
              <m:sSubPr>
                <m:ctrlPr>
                  <w:rPr>
                    <w:rFonts w:ascii="Cambria Math" w:hAnsi="Cambria Math"/>
                    <w:i/>
                    <w:color w:val="FF0000"/>
                    <w:sz w:val="22"/>
                    <w:szCs w:val="22"/>
                  </w:rPr>
                </m:ctrlPr>
              </m:sSubPr>
              <m:e>
                <m:r>
                  <w:rPr>
                    <w:rFonts w:ascii="Cambria Math" w:hAnsi="Cambria Math"/>
                    <w:color w:val="FF0000"/>
                    <w:sz w:val="22"/>
                    <w:szCs w:val="22"/>
                  </w:rPr>
                  <m:t>Y</m:t>
                </m:r>
              </m:e>
              <m:sub>
                <m:r>
                  <w:rPr>
                    <w:rFonts w:ascii="Cambria Math" w:hAnsi="Cambria Math"/>
                    <w:color w:val="FF0000"/>
                    <w:sz w:val="22"/>
                    <w:szCs w:val="22"/>
                  </w:rPr>
                  <m:t>1</m:t>
                </m:r>
              </m:sub>
            </m:sSub>
          </m:e>
        </m:acc>
        <m:r>
          <w:rPr>
            <w:rFonts w:ascii="Cambria Math" w:hAnsi="Cambria Math"/>
            <w:color w:val="FF0000"/>
            <w:sz w:val="22"/>
            <w:szCs w:val="22"/>
          </w:rPr>
          <m:t>+0.5</m:t>
        </m:r>
        <m:acc>
          <m:accPr>
            <m:chr m:val="̅"/>
            <m:ctrlPr>
              <w:rPr>
                <w:rFonts w:ascii="Cambria Math" w:hAnsi="Cambria Math"/>
                <w:i/>
                <w:color w:val="FF0000"/>
                <w:sz w:val="22"/>
                <w:szCs w:val="22"/>
              </w:rPr>
            </m:ctrlPr>
          </m:accPr>
          <m:e>
            <m:sSub>
              <m:sSubPr>
                <m:ctrlPr>
                  <w:rPr>
                    <w:rFonts w:ascii="Cambria Math" w:hAnsi="Cambria Math"/>
                    <w:i/>
                    <w:color w:val="FF0000"/>
                    <w:sz w:val="22"/>
                    <w:szCs w:val="22"/>
                  </w:rPr>
                </m:ctrlPr>
              </m:sSubPr>
              <m:e>
                <m:r>
                  <w:rPr>
                    <w:rFonts w:ascii="Cambria Math" w:hAnsi="Cambria Math"/>
                    <w:color w:val="FF0000"/>
                    <w:sz w:val="22"/>
                    <w:szCs w:val="22"/>
                  </w:rPr>
                  <m:t>Y</m:t>
                </m:r>
              </m:e>
              <m:sub>
                <m:r>
                  <w:rPr>
                    <w:rFonts w:ascii="Cambria Math" w:hAnsi="Cambria Math"/>
                    <w:color w:val="FF0000"/>
                    <w:sz w:val="22"/>
                    <w:szCs w:val="22"/>
                  </w:rPr>
                  <m:t>2</m:t>
                </m:r>
              </m:sub>
            </m:sSub>
          </m:e>
        </m:acc>
        <m:r>
          <w:rPr>
            <w:rFonts w:ascii="Cambria Math" w:hAnsi="Cambria Math"/>
            <w:color w:val="FF0000"/>
            <w:sz w:val="22"/>
            <w:szCs w:val="22"/>
          </w:rPr>
          <m:t>-0.5</m:t>
        </m:r>
        <m:acc>
          <m:accPr>
            <m:chr m:val="̅"/>
            <m:ctrlPr>
              <w:rPr>
                <w:rFonts w:ascii="Cambria Math" w:hAnsi="Cambria Math"/>
                <w:i/>
                <w:color w:val="FF0000"/>
                <w:sz w:val="22"/>
                <w:szCs w:val="22"/>
              </w:rPr>
            </m:ctrlPr>
          </m:accPr>
          <m:e>
            <m:sSub>
              <m:sSubPr>
                <m:ctrlPr>
                  <w:rPr>
                    <w:rFonts w:ascii="Cambria Math" w:hAnsi="Cambria Math"/>
                    <w:i/>
                    <w:color w:val="FF0000"/>
                    <w:sz w:val="22"/>
                    <w:szCs w:val="22"/>
                  </w:rPr>
                </m:ctrlPr>
              </m:sSubPr>
              <m:e>
                <m:r>
                  <w:rPr>
                    <w:rFonts w:ascii="Cambria Math" w:hAnsi="Cambria Math"/>
                    <w:color w:val="FF0000"/>
                    <w:sz w:val="22"/>
                    <w:szCs w:val="22"/>
                  </w:rPr>
                  <m:t>Y</m:t>
                </m:r>
              </m:e>
              <m:sub>
                <m:r>
                  <w:rPr>
                    <w:rFonts w:ascii="Cambria Math" w:hAnsi="Cambria Math"/>
                    <w:color w:val="FF0000"/>
                    <w:sz w:val="22"/>
                    <w:szCs w:val="22"/>
                  </w:rPr>
                  <m:t>3</m:t>
                </m:r>
              </m:sub>
            </m:sSub>
          </m:e>
        </m:acc>
        <m:r>
          <w:rPr>
            <w:rFonts w:ascii="Cambria Math" w:hAnsi="Cambria Math"/>
            <w:color w:val="FF0000"/>
            <w:sz w:val="22"/>
            <w:szCs w:val="22"/>
          </w:rPr>
          <m:t>+0.5</m:t>
        </m:r>
        <m:acc>
          <m:accPr>
            <m:chr m:val="̅"/>
            <m:ctrlPr>
              <w:rPr>
                <w:rFonts w:ascii="Cambria Math" w:hAnsi="Cambria Math"/>
                <w:i/>
                <w:color w:val="FF0000"/>
                <w:sz w:val="22"/>
                <w:szCs w:val="22"/>
              </w:rPr>
            </m:ctrlPr>
          </m:accPr>
          <m:e>
            <m:sSub>
              <m:sSubPr>
                <m:ctrlPr>
                  <w:rPr>
                    <w:rFonts w:ascii="Cambria Math" w:hAnsi="Cambria Math"/>
                    <w:i/>
                    <w:color w:val="FF0000"/>
                    <w:sz w:val="22"/>
                    <w:szCs w:val="22"/>
                  </w:rPr>
                </m:ctrlPr>
              </m:sSubPr>
              <m:e>
                <m:r>
                  <w:rPr>
                    <w:rFonts w:ascii="Cambria Math" w:hAnsi="Cambria Math"/>
                    <w:color w:val="FF0000"/>
                    <w:sz w:val="22"/>
                    <w:szCs w:val="22"/>
                  </w:rPr>
                  <m:t>Y</m:t>
                </m:r>
              </m:e>
              <m:sub>
                <m:r>
                  <w:rPr>
                    <w:rFonts w:ascii="Cambria Math" w:hAnsi="Cambria Math"/>
                    <w:color w:val="FF0000"/>
                    <w:sz w:val="22"/>
                    <w:szCs w:val="22"/>
                  </w:rPr>
                  <m:t>4</m:t>
                </m:r>
              </m:sub>
            </m:sSub>
          </m:e>
        </m:acc>
        <m:r>
          <w:rPr>
            <w:rFonts w:ascii="Cambria Math" w:hAnsi="Cambria Math"/>
            <w:color w:val="FF0000"/>
            <w:sz w:val="22"/>
            <w:szCs w:val="22"/>
          </w:rPr>
          <m:t>=-0.5*2.40+0.5*2.42-0.5*2.74+0.5*2.90=-1.20+1.21-1.37+1.45=0.09</m:t>
        </m:r>
      </m:oMath>
    </w:p>
    <w:p w14:paraId="03246673" w14:textId="77777777" w:rsidR="00D45DF3" w:rsidRPr="00A47AEF" w:rsidRDefault="00F01C0F" w:rsidP="00D45DF3">
      <w:pPr>
        <w:widowControl w:val="0"/>
        <w:autoSpaceDE w:val="0"/>
        <w:autoSpaceDN w:val="0"/>
        <w:adjustRightInd w:val="0"/>
        <w:spacing w:after="120" w:line="264" w:lineRule="auto"/>
        <w:jc w:val="both"/>
        <w:rPr>
          <w:rFonts w:ascii="Geneva" w:hAnsi="Geneva"/>
          <w:color w:val="FF0000"/>
          <w:sz w:val="22"/>
          <w:szCs w:val="22"/>
        </w:rPr>
      </w:pPr>
      <m:oMathPara>
        <m:oMath>
          <m:sSub>
            <m:sSubPr>
              <m:ctrlPr>
                <w:rPr>
                  <w:rFonts w:ascii="Cambria Math" w:hAnsi="Cambria Math"/>
                  <w:i/>
                  <w:color w:val="FF0000"/>
                  <w:sz w:val="22"/>
                  <w:szCs w:val="22"/>
                </w:rPr>
              </m:ctrlPr>
            </m:sSubPr>
            <m:e>
              <m:r>
                <w:rPr>
                  <w:rFonts w:ascii="Cambria Math" w:hAnsi="Cambria Math"/>
                  <w:color w:val="FF0000"/>
                  <w:sz w:val="22"/>
                  <w:szCs w:val="22"/>
                </w:rPr>
                <m:t>s</m:t>
              </m:r>
            </m:e>
            <m:sub>
              <m:r>
                <w:rPr>
                  <w:rFonts w:ascii="Cambria Math" w:hAnsi="Cambria Math"/>
                  <w:color w:val="FF0000"/>
                  <w:sz w:val="22"/>
                  <w:szCs w:val="22"/>
                </w:rPr>
                <m:t>p</m:t>
              </m:r>
            </m:sub>
          </m:sSub>
          <m:r>
            <w:rPr>
              <w:rFonts w:ascii="Cambria Math" w:hAnsi="Cambria Math"/>
              <w:color w:val="FF0000"/>
              <w:sz w:val="22"/>
              <w:szCs w:val="22"/>
            </w:rPr>
            <m:t>=</m:t>
          </m:r>
          <m:rad>
            <m:radPr>
              <m:degHide m:val="1"/>
              <m:ctrlPr>
                <w:rPr>
                  <w:rFonts w:ascii="Cambria Math" w:hAnsi="Cambria Math"/>
                  <w:i/>
                  <w:color w:val="FF0000"/>
                  <w:sz w:val="22"/>
                  <w:szCs w:val="22"/>
                </w:rPr>
              </m:ctrlPr>
            </m:radPr>
            <m:deg/>
            <m:e>
              <m:f>
                <m:fPr>
                  <m:ctrlPr>
                    <w:rPr>
                      <w:rFonts w:ascii="Cambria Math" w:hAnsi="Cambria Math"/>
                      <w:i/>
                      <w:color w:val="FF0000"/>
                      <w:sz w:val="22"/>
                      <w:szCs w:val="22"/>
                    </w:rPr>
                  </m:ctrlPr>
                </m:fPr>
                <m:num>
                  <m:d>
                    <m:dPr>
                      <m:ctrlPr>
                        <w:rPr>
                          <w:rFonts w:ascii="Cambria Math" w:hAnsi="Cambria Math"/>
                          <w:i/>
                          <w:color w:val="FF0000"/>
                          <w:sz w:val="22"/>
                          <w:szCs w:val="22"/>
                        </w:rPr>
                      </m:ctrlPr>
                    </m:dPr>
                    <m:e>
                      <m:sSub>
                        <m:sSubPr>
                          <m:ctrlPr>
                            <w:rPr>
                              <w:rFonts w:ascii="Cambria Math" w:hAnsi="Cambria Math"/>
                              <w:i/>
                              <w:color w:val="FF0000"/>
                              <w:sz w:val="22"/>
                              <w:szCs w:val="22"/>
                            </w:rPr>
                          </m:ctrlPr>
                        </m:sSubPr>
                        <m:e>
                          <m:r>
                            <w:rPr>
                              <w:rFonts w:ascii="Cambria Math" w:hAnsi="Cambria Math"/>
                              <w:color w:val="FF0000"/>
                              <w:sz w:val="22"/>
                              <w:szCs w:val="22"/>
                            </w:rPr>
                            <m:t>n</m:t>
                          </m:r>
                        </m:e>
                        <m:sub>
                          <m:r>
                            <w:rPr>
                              <w:rFonts w:ascii="Cambria Math" w:hAnsi="Cambria Math"/>
                              <w:color w:val="FF0000"/>
                              <w:sz w:val="22"/>
                              <w:szCs w:val="22"/>
                            </w:rPr>
                            <m:t>1</m:t>
                          </m:r>
                        </m:sub>
                      </m:sSub>
                      <m:r>
                        <w:rPr>
                          <w:rFonts w:ascii="Cambria Math" w:hAnsi="Cambria Math"/>
                          <w:color w:val="FF0000"/>
                          <w:sz w:val="22"/>
                          <w:szCs w:val="22"/>
                        </w:rPr>
                        <m:t>-1</m:t>
                      </m:r>
                    </m:e>
                  </m:d>
                  <m:sSup>
                    <m:sSupPr>
                      <m:ctrlPr>
                        <w:rPr>
                          <w:rFonts w:ascii="Cambria Math" w:hAnsi="Cambria Math"/>
                          <w:i/>
                          <w:color w:val="FF0000"/>
                          <w:sz w:val="22"/>
                          <w:szCs w:val="22"/>
                        </w:rPr>
                      </m:ctrlPr>
                    </m:sSupPr>
                    <m:e>
                      <m:sSub>
                        <m:sSubPr>
                          <m:ctrlPr>
                            <w:rPr>
                              <w:rFonts w:ascii="Cambria Math" w:hAnsi="Cambria Math"/>
                              <w:i/>
                              <w:color w:val="FF0000"/>
                              <w:sz w:val="22"/>
                              <w:szCs w:val="22"/>
                            </w:rPr>
                          </m:ctrlPr>
                        </m:sSubPr>
                        <m:e>
                          <m:r>
                            <w:rPr>
                              <w:rFonts w:ascii="Cambria Math" w:hAnsi="Cambria Math"/>
                              <w:color w:val="FF0000"/>
                              <w:sz w:val="22"/>
                              <w:szCs w:val="22"/>
                            </w:rPr>
                            <m:t>s</m:t>
                          </m:r>
                        </m:e>
                        <m:sub>
                          <m:r>
                            <w:rPr>
                              <w:rFonts w:ascii="Cambria Math" w:hAnsi="Cambria Math"/>
                              <w:color w:val="FF0000"/>
                              <w:sz w:val="22"/>
                              <w:szCs w:val="22"/>
                            </w:rPr>
                            <m:t>1</m:t>
                          </m:r>
                        </m:sub>
                      </m:sSub>
                    </m:e>
                    <m:sup>
                      <m:r>
                        <w:rPr>
                          <w:rFonts w:ascii="Cambria Math" w:hAnsi="Cambria Math"/>
                          <w:color w:val="FF0000"/>
                          <w:sz w:val="22"/>
                          <w:szCs w:val="22"/>
                        </w:rPr>
                        <m:t>2</m:t>
                      </m:r>
                    </m:sup>
                  </m:sSup>
                  <m:r>
                    <w:rPr>
                      <w:rFonts w:ascii="Cambria Math" w:hAnsi="Cambria Math"/>
                      <w:color w:val="FF0000"/>
                      <w:sz w:val="22"/>
                      <w:szCs w:val="22"/>
                    </w:rPr>
                    <m:t>+</m:t>
                  </m:r>
                  <m:d>
                    <m:dPr>
                      <m:ctrlPr>
                        <w:rPr>
                          <w:rFonts w:ascii="Cambria Math" w:hAnsi="Cambria Math"/>
                          <w:i/>
                          <w:color w:val="FF0000"/>
                          <w:sz w:val="22"/>
                          <w:szCs w:val="22"/>
                        </w:rPr>
                      </m:ctrlPr>
                    </m:dPr>
                    <m:e>
                      <m:sSub>
                        <m:sSubPr>
                          <m:ctrlPr>
                            <w:rPr>
                              <w:rFonts w:ascii="Cambria Math" w:hAnsi="Cambria Math"/>
                              <w:i/>
                              <w:color w:val="FF0000"/>
                              <w:sz w:val="22"/>
                              <w:szCs w:val="22"/>
                            </w:rPr>
                          </m:ctrlPr>
                        </m:sSubPr>
                        <m:e>
                          <m:r>
                            <w:rPr>
                              <w:rFonts w:ascii="Cambria Math" w:hAnsi="Cambria Math"/>
                              <w:color w:val="FF0000"/>
                              <w:sz w:val="22"/>
                              <w:szCs w:val="22"/>
                            </w:rPr>
                            <m:t>n</m:t>
                          </m:r>
                        </m:e>
                        <m:sub>
                          <m:r>
                            <w:rPr>
                              <w:rFonts w:ascii="Cambria Math" w:hAnsi="Cambria Math"/>
                              <w:color w:val="FF0000"/>
                              <w:sz w:val="22"/>
                              <w:szCs w:val="22"/>
                            </w:rPr>
                            <m:t>2</m:t>
                          </m:r>
                        </m:sub>
                      </m:sSub>
                      <m:r>
                        <w:rPr>
                          <w:rFonts w:ascii="Cambria Math" w:hAnsi="Cambria Math"/>
                          <w:color w:val="FF0000"/>
                          <w:sz w:val="22"/>
                          <w:szCs w:val="22"/>
                        </w:rPr>
                        <m:t>-1</m:t>
                      </m:r>
                    </m:e>
                  </m:d>
                  <m:sSup>
                    <m:sSupPr>
                      <m:ctrlPr>
                        <w:rPr>
                          <w:rFonts w:ascii="Cambria Math" w:hAnsi="Cambria Math"/>
                          <w:i/>
                          <w:color w:val="FF0000"/>
                          <w:sz w:val="22"/>
                          <w:szCs w:val="22"/>
                        </w:rPr>
                      </m:ctrlPr>
                    </m:sSupPr>
                    <m:e>
                      <m:sSub>
                        <m:sSubPr>
                          <m:ctrlPr>
                            <w:rPr>
                              <w:rFonts w:ascii="Cambria Math" w:hAnsi="Cambria Math"/>
                              <w:i/>
                              <w:color w:val="FF0000"/>
                              <w:sz w:val="22"/>
                              <w:szCs w:val="22"/>
                            </w:rPr>
                          </m:ctrlPr>
                        </m:sSubPr>
                        <m:e>
                          <m:r>
                            <w:rPr>
                              <w:rFonts w:ascii="Cambria Math" w:hAnsi="Cambria Math"/>
                              <w:color w:val="FF0000"/>
                              <w:sz w:val="22"/>
                              <w:szCs w:val="22"/>
                            </w:rPr>
                            <m:t>s</m:t>
                          </m:r>
                        </m:e>
                        <m:sub>
                          <m:r>
                            <w:rPr>
                              <w:rFonts w:ascii="Cambria Math" w:hAnsi="Cambria Math"/>
                              <w:color w:val="FF0000"/>
                              <w:sz w:val="22"/>
                              <w:szCs w:val="22"/>
                            </w:rPr>
                            <m:t>2</m:t>
                          </m:r>
                        </m:sub>
                      </m:sSub>
                    </m:e>
                    <m:sup>
                      <m:r>
                        <w:rPr>
                          <w:rFonts w:ascii="Cambria Math" w:hAnsi="Cambria Math"/>
                          <w:color w:val="FF0000"/>
                          <w:sz w:val="22"/>
                          <w:szCs w:val="22"/>
                        </w:rPr>
                        <m:t>2</m:t>
                      </m:r>
                    </m:sup>
                  </m:sSup>
                  <m:r>
                    <w:rPr>
                      <w:rFonts w:ascii="Cambria Math" w:hAnsi="Cambria Math"/>
                      <w:color w:val="FF0000"/>
                      <w:sz w:val="22"/>
                      <w:szCs w:val="22"/>
                    </w:rPr>
                    <m:t>+</m:t>
                  </m:r>
                  <m:d>
                    <m:dPr>
                      <m:ctrlPr>
                        <w:rPr>
                          <w:rFonts w:ascii="Cambria Math" w:hAnsi="Cambria Math"/>
                          <w:i/>
                          <w:color w:val="FF0000"/>
                          <w:sz w:val="22"/>
                          <w:szCs w:val="22"/>
                        </w:rPr>
                      </m:ctrlPr>
                    </m:dPr>
                    <m:e>
                      <m:sSub>
                        <m:sSubPr>
                          <m:ctrlPr>
                            <w:rPr>
                              <w:rFonts w:ascii="Cambria Math" w:hAnsi="Cambria Math"/>
                              <w:i/>
                              <w:color w:val="FF0000"/>
                              <w:sz w:val="22"/>
                              <w:szCs w:val="22"/>
                            </w:rPr>
                          </m:ctrlPr>
                        </m:sSubPr>
                        <m:e>
                          <m:r>
                            <w:rPr>
                              <w:rFonts w:ascii="Cambria Math" w:hAnsi="Cambria Math"/>
                              <w:color w:val="FF0000"/>
                              <w:sz w:val="22"/>
                              <w:szCs w:val="22"/>
                            </w:rPr>
                            <m:t>n</m:t>
                          </m:r>
                        </m:e>
                        <m:sub>
                          <m:r>
                            <w:rPr>
                              <w:rFonts w:ascii="Cambria Math" w:hAnsi="Cambria Math"/>
                              <w:color w:val="FF0000"/>
                              <w:sz w:val="22"/>
                              <w:szCs w:val="22"/>
                            </w:rPr>
                            <m:t>3</m:t>
                          </m:r>
                        </m:sub>
                      </m:sSub>
                      <m:r>
                        <w:rPr>
                          <w:rFonts w:ascii="Cambria Math" w:hAnsi="Cambria Math"/>
                          <w:color w:val="FF0000"/>
                          <w:sz w:val="22"/>
                          <w:szCs w:val="22"/>
                        </w:rPr>
                        <m:t>-1</m:t>
                      </m:r>
                    </m:e>
                  </m:d>
                  <m:sSup>
                    <m:sSupPr>
                      <m:ctrlPr>
                        <w:rPr>
                          <w:rFonts w:ascii="Cambria Math" w:hAnsi="Cambria Math"/>
                          <w:i/>
                          <w:color w:val="FF0000"/>
                          <w:sz w:val="22"/>
                          <w:szCs w:val="22"/>
                        </w:rPr>
                      </m:ctrlPr>
                    </m:sSupPr>
                    <m:e>
                      <m:sSub>
                        <m:sSubPr>
                          <m:ctrlPr>
                            <w:rPr>
                              <w:rFonts w:ascii="Cambria Math" w:hAnsi="Cambria Math"/>
                              <w:i/>
                              <w:color w:val="FF0000"/>
                              <w:sz w:val="22"/>
                              <w:szCs w:val="22"/>
                            </w:rPr>
                          </m:ctrlPr>
                        </m:sSubPr>
                        <m:e>
                          <m:r>
                            <w:rPr>
                              <w:rFonts w:ascii="Cambria Math" w:hAnsi="Cambria Math"/>
                              <w:color w:val="FF0000"/>
                              <w:sz w:val="22"/>
                              <w:szCs w:val="22"/>
                            </w:rPr>
                            <m:t>s</m:t>
                          </m:r>
                        </m:e>
                        <m:sub>
                          <m:r>
                            <w:rPr>
                              <w:rFonts w:ascii="Cambria Math" w:hAnsi="Cambria Math"/>
                              <w:color w:val="FF0000"/>
                              <w:sz w:val="22"/>
                              <w:szCs w:val="22"/>
                            </w:rPr>
                            <m:t>3</m:t>
                          </m:r>
                        </m:sub>
                      </m:sSub>
                    </m:e>
                    <m:sup>
                      <m:r>
                        <w:rPr>
                          <w:rFonts w:ascii="Cambria Math" w:hAnsi="Cambria Math"/>
                          <w:color w:val="FF0000"/>
                          <w:sz w:val="22"/>
                          <w:szCs w:val="22"/>
                        </w:rPr>
                        <m:t>2</m:t>
                      </m:r>
                    </m:sup>
                  </m:sSup>
                  <m:r>
                    <w:rPr>
                      <w:rFonts w:ascii="Cambria Math" w:hAnsi="Cambria Math"/>
                      <w:color w:val="FF0000"/>
                      <w:sz w:val="22"/>
                      <w:szCs w:val="22"/>
                    </w:rPr>
                    <m:t>+</m:t>
                  </m:r>
                  <m:d>
                    <m:dPr>
                      <m:ctrlPr>
                        <w:rPr>
                          <w:rFonts w:ascii="Cambria Math" w:hAnsi="Cambria Math"/>
                          <w:i/>
                          <w:color w:val="FF0000"/>
                          <w:sz w:val="22"/>
                          <w:szCs w:val="22"/>
                        </w:rPr>
                      </m:ctrlPr>
                    </m:dPr>
                    <m:e>
                      <m:sSub>
                        <m:sSubPr>
                          <m:ctrlPr>
                            <w:rPr>
                              <w:rFonts w:ascii="Cambria Math" w:hAnsi="Cambria Math"/>
                              <w:i/>
                              <w:color w:val="FF0000"/>
                              <w:sz w:val="22"/>
                              <w:szCs w:val="22"/>
                            </w:rPr>
                          </m:ctrlPr>
                        </m:sSubPr>
                        <m:e>
                          <m:r>
                            <w:rPr>
                              <w:rFonts w:ascii="Cambria Math" w:hAnsi="Cambria Math"/>
                              <w:color w:val="FF0000"/>
                              <w:sz w:val="22"/>
                              <w:szCs w:val="22"/>
                            </w:rPr>
                            <m:t>n</m:t>
                          </m:r>
                        </m:e>
                        <m:sub>
                          <m:r>
                            <w:rPr>
                              <w:rFonts w:ascii="Cambria Math" w:hAnsi="Cambria Math"/>
                              <w:color w:val="FF0000"/>
                              <w:sz w:val="22"/>
                              <w:szCs w:val="22"/>
                            </w:rPr>
                            <m:t>4</m:t>
                          </m:r>
                        </m:sub>
                      </m:sSub>
                      <m:r>
                        <w:rPr>
                          <w:rFonts w:ascii="Cambria Math" w:hAnsi="Cambria Math"/>
                          <w:color w:val="FF0000"/>
                          <w:sz w:val="22"/>
                          <w:szCs w:val="22"/>
                        </w:rPr>
                        <m:t>-1</m:t>
                      </m:r>
                    </m:e>
                  </m:d>
                  <m:sSup>
                    <m:sSupPr>
                      <m:ctrlPr>
                        <w:rPr>
                          <w:rFonts w:ascii="Cambria Math" w:hAnsi="Cambria Math"/>
                          <w:i/>
                          <w:color w:val="FF0000"/>
                          <w:sz w:val="22"/>
                          <w:szCs w:val="22"/>
                        </w:rPr>
                      </m:ctrlPr>
                    </m:sSupPr>
                    <m:e>
                      <m:sSub>
                        <m:sSubPr>
                          <m:ctrlPr>
                            <w:rPr>
                              <w:rFonts w:ascii="Cambria Math" w:hAnsi="Cambria Math"/>
                              <w:i/>
                              <w:color w:val="FF0000"/>
                              <w:sz w:val="22"/>
                              <w:szCs w:val="22"/>
                            </w:rPr>
                          </m:ctrlPr>
                        </m:sSubPr>
                        <m:e>
                          <m:r>
                            <w:rPr>
                              <w:rFonts w:ascii="Cambria Math" w:hAnsi="Cambria Math"/>
                              <w:color w:val="FF0000"/>
                              <w:sz w:val="22"/>
                              <w:szCs w:val="22"/>
                            </w:rPr>
                            <m:t>s</m:t>
                          </m:r>
                        </m:e>
                        <m:sub>
                          <m:r>
                            <w:rPr>
                              <w:rFonts w:ascii="Cambria Math" w:hAnsi="Cambria Math"/>
                              <w:color w:val="FF0000"/>
                              <w:sz w:val="22"/>
                              <w:szCs w:val="22"/>
                            </w:rPr>
                            <m:t>4</m:t>
                          </m:r>
                        </m:sub>
                      </m:sSub>
                    </m:e>
                    <m:sup>
                      <m:r>
                        <w:rPr>
                          <w:rFonts w:ascii="Cambria Math" w:hAnsi="Cambria Math"/>
                          <w:color w:val="FF0000"/>
                          <w:sz w:val="22"/>
                          <w:szCs w:val="22"/>
                        </w:rPr>
                        <m:t>2</m:t>
                      </m:r>
                    </m:sup>
                  </m:sSup>
                </m:num>
                <m:den>
                  <m:d>
                    <m:dPr>
                      <m:ctrlPr>
                        <w:rPr>
                          <w:rFonts w:ascii="Cambria Math" w:hAnsi="Cambria Math"/>
                          <w:i/>
                          <w:color w:val="FF0000"/>
                          <w:sz w:val="22"/>
                          <w:szCs w:val="22"/>
                        </w:rPr>
                      </m:ctrlPr>
                    </m:dPr>
                    <m:e>
                      <m:sSub>
                        <m:sSubPr>
                          <m:ctrlPr>
                            <w:rPr>
                              <w:rFonts w:ascii="Cambria Math" w:hAnsi="Cambria Math"/>
                              <w:i/>
                              <w:color w:val="FF0000"/>
                              <w:sz w:val="22"/>
                              <w:szCs w:val="22"/>
                            </w:rPr>
                          </m:ctrlPr>
                        </m:sSubPr>
                        <m:e>
                          <m:r>
                            <w:rPr>
                              <w:rFonts w:ascii="Cambria Math" w:hAnsi="Cambria Math"/>
                              <w:color w:val="FF0000"/>
                              <w:sz w:val="22"/>
                              <w:szCs w:val="22"/>
                            </w:rPr>
                            <m:t>n</m:t>
                          </m:r>
                        </m:e>
                        <m:sub>
                          <m:r>
                            <w:rPr>
                              <w:rFonts w:ascii="Cambria Math" w:hAnsi="Cambria Math"/>
                              <w:color w:val="FF0000"/>
                              <w:sz w:val="22"/>
                              <w:szCs w:val="22"/>
                            </w:rPr>
                            <m:t>1</m:t>
                          </m:r>
                        </m:sub>
                      </m:sSub>
                      <m:r>
                        <w:rPr>
                          <w:rFonts w:ascii="Cambria Math" w:hAnsi="Cambria Math"/>
                          <w:color w:val="FF0000"/>
                          <w:sz w:val="22"/>
                          <w:szCs w:val="22"/>
                        </w:rPr>
                        <m:t>-1</m:t>
                      </m:r>
                    </m:e>
                  </m:d>
                  <m:r>
                    <w:rPr>
                      <w:rFonts w:ascii="Cambria Math" w:hAnsi="Cambria Math"/>
                      <w:color w:val="FF0000"/>
                      <w:sz w:val="22"/>
                      <w:szCs w:val="22"/>
                    </w:rPr>
                    <m:t>+</m:t>
                  </m:r>
                  <m:d>
                    <m:dPr>
                      <m:ctrlPr>
                        <w:rPr>
                          <w:rFonts w:ascii="Cambria Math" w:hAnsi="Cambria Math"/>
                          <w:i/>
                          <w:color w:val="FF0000"/>
                          <w:sz w:val="22"/>
                          <w:szCs w:val="22"/>
                        </w:rPr>
                      </m:ctrlPr>
                    </m:dPr>
                    <m:e>
                      <m:sSub>
                        <m:sSubPr>
                          <m:ctrlPr>
                            <w:rPr>
                              <w:rFonts w:ascii="Cambria Math" w:hAnsi="Cambria Math"/>
                              <w:i/>
                              <w:color w:val="FF0000"/>
                              <w:sz w:val="22"/>
                              <w:szCs w:val="22"/>
                            </w:rPr>
                          </m:ctrlPr>
                        </m:sSubPr>
                        <m:e>
                          <m:r>
                            <w:rPr>
                              <w:rFonts w:ascii="Cambria Math" w:hAnsi="Cambria Math"/>
                              <w:color w:val="FF0000"/>
                              <w:sz w:val="22"/>
                              <w:szCs w:val="22"/>
                            </w:rPr>
                            <m:t>n</m:t>
                          </m:r>
                        </m:e>
                        <m:sub>
                          <m:r>
                            <w:rPr>
                              <w:rFonts w:ascii="Cambria Math" w:hAnsi="Cambria Math"/>
                              <w:color w:val="FF0000"/>
                              <w:sz w:val="22"/>
                              <w:szCs w:val="22"/>
                            </w:rPr>
                            <m:t>2</m:t>
                          </m:r>
                        </m:sub>
                      </m:sSub>
                      <m:r>
                        <w:rPr>
                          <w:rFonts w:ascii="Cambria Math" w:hAnsi="Cambria Math"/>
                          <w:color w:val="FF0000"/>
                          <w:sz w:val="22"/>
                          <w:szCs w:val="22"/>
                        </w:rPr>
                        <m:t>-1</m:t>
                      </m:r>
                    </m:e>
                  </m:d>
                  <m:r>
                    <w:rPr>
                      <w:rFonts w:ascii="Cambria Math" w:hAnsi="Cambria Math"/>
                      <w:color w:val="FF0000"/>
                      <w:sz w:val="22"/>
                      <w:szCs w:val="22"/>
                    </w:rPr>
                    <m:t>+</m:t>
                  </m:r>
                  <m:d>
                    <m:dPr>
                      <m:ctrlPr>
                        <w:rPr>
                          <w:rFonts w:ascii="Cambria Math" w:hAnsi="Cambria Math"/>
                          <w:i/>
                          <w:color w:val="FF0000"/>
                          <w:sz w:val="22"/>
                          <w:szCs w:val="22"/>
                        </w:rPr>
                      </m:ctrlPr>
                    </m:dPr>
                    <m:e>
                      <m:sSub>
                        <m:sSubPr>
                          <m:ctrlPr>
                            <w:rPr>
                              <w:rFonts w:ascii="Cambria Math" w:hAnsi="Cambria Math"/>
                              <w:i/>
                              <w:color w:val="FF0000"/>
                              <w:sz w:val="22"/>
                              <w:szCs w:val="22"/>
                            </w:rPr>
                          </m:ctrlPr>
                        </m:sSubPr>
                        <m:e>
                          <m:r>
                            <w:rPr>
                              <w:rFonts w:ascii="Cambria Math" w:hAnsi="Cambria Math"/>
                              <w:color w:val="FF0000"/>
                              <w:sz w:val="22"/>
                              <w:szCs w:val="22"/>
                            </w:rPr>
                            <m:t>n</m:t>
                          </m:r>
                        </m:e>
                        <m:sub>
                          <m:r>
                            <w:rPr>
                              <w:rFonts w:ascii="Cambria Math" w:hAnsi="Cambria Math"/>
                              <w:color w:val="FF0000"/>
                              <w:sz w:val="22"/>
                              <w:szCs w:val="22"/>
                            </w:rPr>
                            <m:t>3</m:t>
                          </m:r>
                        </m:sub>
                      </m:sSub>
                      <m:r>
                        <w:rPr>
                          <w:rFonts w:ascii="Cambria Math" w:hAnsi="Cambria Math"/>
                          <w:color w:val="FF0000"/>
                          <w:sz w:val="22"/>
                          <w:szCs w:val="22"/>
                        </w:rPr>
                        <m:t>-1</m:t>
                      </m:r>
                    </m:e>
                  </m:d>
                  <m:r>
                    <w:rPr>
                      <w:rFonts w:ascii="Cambria Math" w:hAnsi="Cambria Math"/>
                      <w:color w:val="FF0000"/>
                      <w:sz w:val="22"/>
                      <w:szCs w:val="22"/>
                    </w:rPr>
                    <m:t>+</m:t>
                  </m:r>
                  <m:d>
                    <m:dPr>
                      <m:ctrlPr>
                        <w:rPr>
                          <w:rFonts w:ascii="Cambria Math" w:hAnsi="Cambria Math"/>
                          <w:i/>
                          <w:color w:val="FF0000"/>
                          <w:sz w:val="22"/>
                          <w:szCs w:val="22"/>
                        </w:rPr>
                      </m:ctrlPr>
                    </m:dPr>
                    <m:e>
                      <m:sSub>
                        <m:sSubPr>
                          <m:ctrlPr>
                            <w:rPr>
                              <w:rFonts w:ascii="Cambria Math" w:hAnsi="Cambria Math"/>
                              <w:i/>
                              <w:color w:val="FF0000"/>
                              <w:sz w:val="22"/>
                              <w:szCs w:val="22"/>
                            </w:rPr>
                          </m:ctrlPr>
                        </m:sSubPr>
                        <m:e>
                          <m:r>
                            <w:rPr>
                              <w:rFonts w:ascii="Cambria Math" w:hAnsi="Cambria Math"/>
                              <w:color w:val="FF0000"/>
                              <w:sz w:val="22"/>
                              <w:szCs w:val="22"/>
                            </w:rPr>
                            <m:t>n</m:t>
                          </m:r>
                        </m:e>
                        <m:sub>
                          <m:r>
                            <w:rPr>
                              <w:rFonts w:ascii="Cambria Math" w:hAnsi="Cambria Math"/>
                              <w:color w:val="FF0000"/>
                              <w:sz w:val="22"/>
                              <w:szCs w:val="22"/>
                            </w:rPr>
                            <m:t>4</m:t>
                          </m:r>
                        </m:sub>
                      </m:sSub>
                      <m:r>
                        <w:rPr>
                          <w:rFonts w:ascii="Cambria Math" w:hAnsi="Cambria Math"/>
                          <w:color w:val="FF0000"/>
                          <w:sz w:val="22"/>
                          <w:szCs w:val="22"/>
                        </w:rPr>
                        <m:t>-1</m:t>
                      </m:r>
                    </m:e>
                  </m:d>
                </m:den>
              </m:f>
            </m:e>
          </m:rad>
        </m:oMath>
      </m:oMathPara>
    </w:p>
    <w:p w14:paraId="267AFD41" w14:textId="77777777" w:rsidR="00D45DF3" w:rsidRPr="00A47AEF" w:rsidRDefault="00F01C0F" w:rsidP="00D45DF3">
      <w:pPr>
        <w:widowControl w:val="0"/>
        <w:autoSpaceDE w:val="0"/>
        <w:autoSpaceDN w:val="0"/>
        <w:adjustRightInd w:val="0"/>
        <w:spacing w:after="120" w:line="264" w:lineRule="auto"/>
        <w:jc w:val="both"/>
        <w:rPr>
          <w:rFonts w:ascii="Geneva" w:hAnsi="Geneva"/>
          <w:color w:val="FF0000"/>
          <w:sz w:val="22"/>
          <w:szCs w:val="22"/>
        </w:rPr>
      </w:pPr>
      <m:oMathPara>
        <m:oMath>
          <m:sSub>
            <m:sSubPr>
              <m:ctrlPr>
                <w:rPr>
                  <w:rFonts w:ascii="Cambria Math" w:hAnsi="Cambria Math"/>
                  <w:i/>
                  <w:color w:val="FF0000"/>
                  <w:sz w:val="22"/>
                  <w:szCs w:val="22"/>
                </w:rPr>
              </m:ctrlPr>
            </m:sSubPr>
            <m:e>
              <m:r>
                <w:rPr>
                  <w:rFonts w:ascii="Cambria Math" w:hAnsi="Cambria Math"/>
                  <w:color w:val="FF0000"/>
                  <w:sz w:val="22"/>
                  <w:szCs w:val="22"/>
                </w:rPr>
                <m:t>s</m:t>
              </m:r>
            </m:e>
            <m:sub>
              <m:r>
                <w:rPr>
                  <w:rFonts w:ascii="Cambria Math" w:hAnsi="Cambria Math"/>
                  <w:color w:val="FF0000"/>
                  <w:sz w:val="22"/>
                  <w:szCs w:val="22"/>
                </w:rPr>
                <m:t>p</m:t>
              </m:r>
            </m:sub>
          </m:sSub>
          <m:r>
            <w:rPr>
              <w:rFonts w:ascii="Cambria Math" w:hAnsi="Cambria Math"/>
              <w:color w:val="FF0000"/>
              <w:sz w:val="22"/>
              <w:szCs w:val="22"/>
            </w:rPr>
            <m:t>=</m:t>
          </m:r>
          <m:rad>
            <m:radPr>
              <m:degHide m:val="1"/>
              <m:ctrlPr>
                <w:rPr>
                  <w:rFonts w:ascii="Cambria Math" w:hAnsi="Cambria Math"/>
                  <w:i/>
                  <w:color w:val="FF0000"/>
                  <w:sz w:val="22"/>
                  <w:szCs w:val="22"/>
                </w:rPr>
              </m:ctrlPr>
            </m:radPr>
            <m:deg/>
            <m:e>
              <m:f>
                <m:fPr>
                  <m:ctrlPr>
                    <w:rPr>
                      <w:rFonts w:ascii="Cambria Math" w:hAnsi="Cambria Math"/>
                      <w:i/>
                      <w:color w:val="FF0000"/>
                      <w:sz w:val="22"/>
                      <w:szCs w:val="22"/>
                    </w:rPr>
                  </m:ctrlPr>
                </m:fPr>
                <m:num>
                  <m:d>
                    <m:dPr>
                      <m:ctrlPr>
                        <w:rPr>
                          <w:rFonts w:ascii="Cambria Math" w:hAnsi="Cambria Math"/>
                          <w:i/>
                          <w:color w:val="FF0000"/>
                          <w:sz w:val="22"/>
                          <w:szCs w:val="22"/>
                        </w:rPr>
                      </m:ctrlPr>
                    </m:dPr>
                    <m:e>
                      <m:r>
                        <w:rPr>
                          <w:rFonts w:ascii="Cambria Math" w:hAnsi="Cambria Math"/>
                          <w:color w:val="FF0000"/>
                          <w:sz w:val="22"/>
                          <w:szCs w:val="22"/>
                        </w:rPr>
                        <m:t>8-1</m:t>
                      </m:r>
                    </m:e>
                  </m:d>
                  <m:sSup>
                    <m:sSupPr>
                      <m:ctrlPr>
                        <w:rPr>
                          <w:rFonts w:ascii="Cambria Math" w:hAnsi="Cambria Math"/>
                          <w:i/>
                          <w:color w:val="FF0000"/>
                          <w:sz w:val="22"/>
                          <w:szCs w:val="22"/>
                        </w:rPr>
                      </m:ctrlPr>
                    </m:sSupPr>
                    <m:e>
                      <m:r>
                        <w:rPr>
                          <w:rFonts w:ascii="Cambria Math" w:hAnsi="Cambria Math"/>
                          <w:color w:val="FF0000"/>
                          <w:sz w:val="22"/>
                          <w:szCs w:val="22"/>
                        </w:rPr>
                        <m:t>0.12</m:t>
                      </m:r>
                    </m:e>
                    <m:sup>
                      <m:r>
                        <w:rPr>
                          <w:rFonts w:ascii="Cambria Math" w:hAnsi="Cambria Math"/>
                          <w:color w:val="FF0000"/>
                          <w:sz w:val="22"/>
                          <w:szCs w:val="22"/>
                        </w:rPr>
                        <m:t>2</m:t>
                      </m:r>
                    </m:sup>
                  </m:sSup>
                  <m:r>
                    <w:rPr>
                      <w:rFonts w:ascii="Cambria Math" w:hAnsi="Cambria Math"/>
                      <w:color w:val="FF0000"/>
                      <w:sz w:val="22"/>
                      <w:szCs w:val="22"/>
                    </w:rPr>
                    <m:t>+</m:t>
                  </m:r>
                  <m:d>
                    <m:dPr>
                      <m:ctrlPr>
                        <w:rPr>
                          <w:rFonts w:ascii="Cambria Math" w:hAnsi="Cambria Math"/>
                          <w:i/>
                          <w:color w:val="FF0000"/>
                          <w:sz w:val="22"/>
                          <w:szCs w:val="22"/>
                        </w:rPr>
                      </m:ctrlPr>
                    </m:dPr>
                    <m:e>
                      <m:r>
                        <w:rPr>
                          <w:rFonts w:ascii="Cambria Math" w:hAnsi="Cambria Math"/>
                          <w:color w:val="FF0000"/>
                          <w:sz w:val="22"/>
                          <w:szCs w:val="22"/>
                        </w:rPr>
                        <m:t>7-1</m:t>
                      </m:r>
                    </m:e>
                  </m:d>
                  <m:sSup>
                    <m:sSupPr>
                      <m:ctrlPr>
                        <w:rPr>
                          <w:rFonts w:ascii="Cambria Math" w:hAnsi="Cambria Math"/>
                          <w:i/>
                          <w:color w:val="FF0000"/>
                          <w:sz w:val="22"/>
                          <w:szCs w:val="22"/>
                        </w:rPr>
                      </m:ctrlPr>
                    </m:sSupPr>
                    <m:e>
                      <m:r>
                        <w:rPr>
                          <w:rFonts w:ascii="Cambria Math" w:hAnsi="Cambria Math"/>
                          <w:color w:val="FF0000"/>
                          <w:sz w:val="22"/>
                          <w:szCs w:val="22"/>
                        </w:rPr>
                        <m:t>0.11</m:t>
                      </m:r>
                    </m:e>
                    <m:sup>
                      <m:r>
                        <w:rPr>
                          <w:rFonts w:ascii="Cambria Math" w:hAnsi="Cambria Math"/>
                          <w:color w:val="FF0000"/>
                          <w:sz w:val="22"/>
                          <w:szCs w:val="22"/>
                        </w:rPr>
                        <m:t>2</m:t>
                      </m:r>
                    </m:sup>
                  </m:sSup>
                  <m:r>
                    <w:rPr>
                      <w:rFonts w:ascii="Cambria Math" w:hAnsi="Cambria Math"/>
                      <w:color w:val="FF0000"/>
                      <w:sz w:val="22"/>
                      <w:szCs w:val="22"/>
                    </w:rPr>
                    <m:t>+</m:t>
                  </m:r>
                  <m:d>
                    <m:dPr>
                      <m:ctrlPr>
                        <w:rPr>
                          <w:rFonts w:ascii="Cambria Math" w:hAnsi="Cambria Math"/>
                          <w:i/>
                          <w:color w:val="FF0000"/>
                          <w:sz w:val="22"/>
                          <w:szCs w:val="22"/>
                        </w:rPr>
                      </m:ctrlPr>
                    </m:dPr>
                    <m:e>
                      <m:r>
                        <w:rPr>
                          <w:rFonts w:ascii="Cambria Math" w:hAnsi="Cambria Math"/>
                          <w:color w:val="FF0000"/>
                          <w:sz w:val="22"/>
                          <w:szCs w:val="22"/>
                        </w:rPr>
                        <m:t>8-1</m:t>
                      </m:r>
                    </m:e>
                  </m:d>
                  <m:sSup>
                    <m:sSupPr>
                      <m:ctrlPr>
                        <w:rPr>
                          <w:rFonts w:ascii="Cambria Math" w:hAnsi="Cambria Math"/>
                          <w:i/>
                          <w:color w:val="FF0000"/>
                          <w:sz w:val="22"/>
                          <w:szCs w:val="22"/>
                        </w:rPr>
                      </m:ctrlPr>
                    </m:sSupPr>
                    <m:e>
                      <m:r>
                        <w:rPr>
                          <w:rFonts w:ascii="Cambria Math" w:hAnsi="Cambria Math"/>
                          <w:color w:val="FF0000"/>
                          <w:sz w:val="22"/>
                          <w:szCs w:val="22"/>
                        </w:rPr>
                        <m:t>0.18</m:t>
                      </m:r>
                    </m:e>
                    <m:sup>
                      <m:r>
                        <w:rPr>
                          <w:rFonts w:ascii="Cambria Math" w:hAnsi="Cambria Math"/>
                          <w:color w:val="FF0000"/>
                          <w:sz w:val="22"/>
                          <w:szCs w:val="22"/>
                        </w:rPr>
                        <m:t>2</m:t>
                      </m:r>
                    </m:sup>
                  </m:sSup>
                  <m:r>
                    <w:rPr>
                      <w:rFonts w:ascii="Cambria Math" w:hAnsi="Cambria Math"/>
                      <w:color w:val="FF0000"/>
                      <w:sz w:val="22"/>
                      <w:szCs w:val="22"/>
                    </w:rPr>
                    <m:t>+</m:t>
                  </m:r>
                  <m:d>
                    <m:dPr>
                      <m:ctrlPr>
                        <w:rPr>
                          <w:rFonts w:ascii="Cambria Math" w:hAnsi="Cambria Math"/>
                          <w:i/>
                          <w:color w:val="FF0000"/>
                          <w:sz w:val="22"/>
                          <w:szCs w:val="22"/>
                        </w:rPr>
                      </m:ctrlPr>
                    </m:dPr>
                    <m:e>
                      <m:r>
                        <w:rPr>
                          <w:rFonts w:ascii="Cambria Math" w:hAnsi="Cambria Math"/>
                          <w:color w:val="FF0000"/>
                          <w:sz w:val="22"/>
                          <w:szCs w:val="22"/>
                        </w:rPr>
                        <m:t>13-1</m:t>
                      </m:r>
                    </m:e>
                  </m:d>
                  <m:sSup>
                    <m:sSupPr>
                      <m:ctrlPr>
                        <w:rPr>
                          <w:rFonts w:ascii="Cambria Math" w:hAnsi="Cambria Math"/>
                          <w:i/>
                          <w:color w:val="FF0000"/>
                          <w:sz w:val="22"/>
                          <w:szCs w:val="22"/>
                        </w:rPr>
                      </m:ctrlPr>
                    </m:sSupPr>
                    <m:e>
                      <m:r>
                        <w:rPr>
                          <w:rFonts w:ascii="Cambria Math" w:hAnsi="Cambria Math"/>
                          <w:color w:val="FF0000"/>
                          <w:sz w:val="22"/>
                          <w:szCs w:val="22"/>
                        </w:rPr>
                        <m:t>0.18</m:t>
                      </m:r>
                    </m:e>
                    <m:sup>
                      <m:r>
                        <w:rPr>
                          <w:rFonts w:ascii="Cambria Math" w:hAnsi="Cambria Math"/>
                          <w:color w:val="FF0000"/>
                          <w:sz w:val="22"/>
                          <w:szCs w:val="22"/>
                        </w:rPr>
                        <m:t>2</m:t>
                      </m:r>
                    </m:sup>
                  </m:sSup>
                </m:num>
                <m:den>
                  <m:d>
                    <m:dPr>
                      <m:ctrlPr>
                        <w:rPr>
                          <w:rFonts w:ascii="Cambria Math" w:hAnsi="Cambria Math"/>
                          <w:i/>
                          <w:color w:val="FF0000"/>
                          <w:sz w:val="22"/>
                          <w:szCs w:val="22"/>
                        </w:rPr>
                      </m:ctrlPr>
                    </m:dPr>
                    <m:e>
                      <m:r>
                        <w:rPr>
                          <w:rFonts w:ascii="Cambria Math" w:hAnsi="Cambria Math"/>
                          <w:color w:val="FF0000"/>
                          <w:sz w:val="22"/>
                          <w:szCs w:val="22"/>
                        </w:rPr>
                        <m:t>8-1</m:t>
                      </m:r>
                    </m:e>
                  </m:d>
                  <m:r>
                    <w:rPr>
                      <w:rFonts w:ascii="Cambria Math" w:hAnsi="Cambria Math"/>
                      <w:color w:val="FF0000"/>
                      <w:sz w:val="22"/>
                      <w:szCs w:val="22"/>
                    </w:rPr>
                    <m:t>+</m:t>
                  </m:r>
                  <m:d>
                    <m:dPr>
                      <m:ctrlPr>
                        <w:rPr>
                          <w:rFonts w:ascii="Cambria Math" w:hAnsi="Cambria Math"/>
                          <w:i/>
                          <w:color w:val="FF0000"/>
                          <w:sz w:val="22"/>
                          <w:szCs w:val="22"/>
                        </w:rPr>
                      </m:ctrlPr>
                    </m:dPr>
                    <m:e>
                      <m:r>
                        <w:rPr>
                          <w:rFonts w:ascii="Cambria Math" w:hAnsi="Cambria Math"/>
                          <w:color w:val="FF0000"/>
                          <w:sz w:val="22"/>
                          <w:szCs w:val="22"/>
                        </w:rPr>
                        <m:t>7-1</m:t>
                      </m:r>
                    </m:e>
                  </m:d>
                  <m:r>
                    <w:rPr>
                      <w:rFonts w:ascii="Cambria Math" w:hAnsi="Cambria Math"/>
                      <w:color w:val="FF0000"/>
                      <w:sz w:val="22"/>
                      <w:szCs w:val="22"/>
                    </w:rPr>
                    <m:t>+</m:t>
                  </m:r>
                  <m:d>
                    <m:dPr>
                      <m:ctrlPr>
                        <w:rPr>
                          <w:rFonts w:ascii="Cambria Math" w:hAnsi="Cambria Math"/>
                          <w:i/>
                          <w:color w:val="FF0000"/>
                          <w:sz w:val="22"/>
                          <w:szCs w:val="22"/>
                        </w:rPr>
                      </m:ctrlPr>
                    </m:dPr>
                    <m:e>
                      <m:r>
                        <w:rPr>
                          <w:rFonts w:ascii="Cambria Math" w:hAnsi="Cambria Math"/>
                          <w:color w:val="FF0000"/>
                          <w:sz w:val="22"/>
                          <w:szCs w:val="22"/>
                        </w:rPr>
                        <m:t>8-1</m:t>
                      </m:r>
                    </m:e>
                  </m:d>
                  <m:r>
                    <w:rPr>
                      <w:rFonts w:ascii="Cambria Math" w:hAnsi="Cambria Math"/>
                      <w:color w:val="FF0000"/>
                      <w:sz w:val="22"/>
                      <w:szCs w:val="22"/>
                    </w:rPr>
                    <m:t>+</m:t>
                  </m:r>
                  <m:d>
                    <m:dPr>
                      <m:ctrlPr>
                        <w:rPr>
                          <w:rFonts w:ascii="Cambria Math" w:hAnsi="Cambria Math"/>
                          <w:i/>
                          <w:color w:val="FF0000"/>
                          <w:sz w:val="22"/>
                          <w:szCs w:val="22"/>
                        </w:rPr>
                      </m:ctrlPr>
                    </m:dPr>
                    <m:e>
                      <m:r>
                        <w:rPr>
                          <w:rFonts w:ascii="Cambria Math" w:hAnsi="Cambria Math"/>
                          <w:color w:val="FF0000"/>
                          <w:sz w:val="22"/>
                          <w:szCs w:val="22"/>
                        </w:rPr>
                        <m:t>13-1</m:t>
                      </m:r>
                    </m:e>
                  </m:d>
                </m:den>
              </m:f>
            </m:e>
          </m:rad>
        </m:oMath>
      </m:oMathPara>
    </w:p>
    <w:p w14:paraId="57527849" w14:textId="77777777" w:rsidR="00D45DF3" w:rsidRPr="00A47AEF" w:rsidRDefault="00F01C0F" w:rsidP="00D45DF3">
      <w:pPr>
        <w:pStyle w:val="ListParagraph"/>
        <w:widowControl w:val="0"/>
        <w:autoSpaceDE w:val="0"/>
        <w:autoSpaceDN w:val="0"/>
        <w:adjustRightInd w:val="0"/>
        <w:spacing w:after="120" w:line="264" w:lineRule="auto"/>
        <w:ind w:left="288"/>
        <w:jc w:val="both"/>
        <w:rPr>
          <w:rFonts w:ascii="Geneva" w:hAnsi="Geneva"/>
          <w:color w:val="FF0000"/>
          <w:sz w:val="22"/>
          <w:szCs w:val="22"/>
        </w:rPr>
      </w:pPr>
      <m:oMathPara>
        <m:oMath>
          <m:sSub>
            <m:sSubPr>
              <m:ctrlPr>
                <w:rPr>
                  <w:rFonts w:ascii="Cambria Math" w:hAnsi="Cambria Math"/>
                  <w:i/>
                  <w:color w:val="FF0000"/>
                  <w:sz w:val="22"/>
                  <w:szCs w:val="22"/>
                </w:rPr>
              </m:ctrlPr>
            </m:sSubPr>
            <m:e>
              <m:r>
                <w:rPr>
                  <w:rFonts w:ascii="Cambria Math" w:hAnsi="Cambria Math"/>
                  <w:color w:val="FF0000"/>
                  <w:sz w:val="22"/>
                  <w:szCs w:val="22"/>
                </w:rPr>
                <m:t>s</m:t>
              </m:r>
            </m:e>
            <m:sub>
              <m:r>
                <w:rPr>
                  <w:rFonts w:ascii="Cambria Math" w:hAnsi="Cambria Math"/>
                  <w:color w:val="FF0000"/>
                  <w:sz w:val="22"/>
                  <w:szCs w:val="22"/>
                </w:rPr>
                <m:t>p</m:t>
              </m:r>
            </m:sub>
          </m:sSub>
          <m:r>
            <w:rPr>
              <w:rFonts w:ascii="Cambria Math" w:hAnsi="Cambria Math"/>
              <w:color w:val="FF0000"/>
              <w:sz w:val="22"/>
              <w:szCs w:val="22"/>
            </w:rPr>
            <m:t>=</m:t>
          </m:r>
          <m:rad>
            <m:radPr>
              <m:degHide m:val="1"/>
              <m:ctrlPr>
                <w:rPr>
                  <w:rFonts w:ascii="Cambria Math" w:hAnsi="Cambria Math"/>
                  <w:i/>
                  <w:color w:val="FF0000"/>
                  <w:sz w:val="22"/>
                  <w:szCs w:val="22"/>
                </w:rPr>
              </m:ctrlPr>
            </m:radPr>
            <m:deg/>
            <m:e>
              <m:f>
                <m:fPr>
                  <m:ctrlPr>
                    <w:rPr>
                      <w:rFonts w:ascii="Cambria Math" w:hAnsi="Cambria Math"/>
                      <w:i/>
                      <w:color w:val="FF0000"/>
                      <w:sz w:val="22"/>
                      <w:szCs w:val="22"/>
                    </w:rPr>
                  </m:ctrlPr>
                </m:fPr>
                <m:num>
                  <m:d>
                    <m:dPr>
                      <m:ctrlPr>
                        <w:rPr>
                          <w:rFonts w:ascii="Cambria Math" w:hAnsi="Cambria Math"/>
                          <w:i/>
                          <w:color w:val="FF0000"/>
                          <w:sz w:val="22"/>
                          <w:szCs w:val="22"/>
                        </w:rPr>
                      </m:ctrlPr>
                    </m:dPr>
                    <m:e>
                      <m:r>
                        <w:rPr>
                          <w:rFonts w:ascii="Cambria Math" w:hAnsi="Cambria Math"/>
                          <w:color w:val="FF0000"/>
                          <w:sz w:val="22"/>
                          <w:szCs w:val="22"/>
                        </w:rPr>
                        <m:t>7</m:t>
                      </m:r>
                    </m:e>
                  </m:d>
                  <m:r>
                    <w:rPr>
                      <w:rFonts w:ascii="Cambria Math" w:hAnsi="Cambria Math"/>
                      <w:color w:val="FF0000"/>
                      <w:sz w:val="22"/>
                      <w:szCs w:val="22"/>
                    </w:rPr>
                    <m:t>0.0144+</m:t>
                  </m:r>
                  <m:d>
                    <m:dPr>
                      <m:ctrlPr>
                        <w:rPr>
                          <w:rFonts w:ascii="Cambria Math" w:hAnsi="Cambria Math"/>
                          <w:i/>
                          <w:color w:val="FF0000"/>
                          <w:sz w:val="22"/>
                          <w:szCs w:val="22"/>
                        </w:rPr>
                      </m:ctrlPr>
                    </m:dPr>
                    <m:e>
                      <m:r>
                        <w:rPr>
                          <w:rFonts w:ascii="Cambria Math" w:hAnsi="Cambria Math"/>
                          <w:color w:val="FF0000"/>
                          <w:sz w:val="22"/>
                          <w:szCs w:val="22"/>
                        </w:rPr>
                        <m:t>6</m:t>
                      </m:r>
                    </m:e>
                  </m:d>
                  <m:r>
                    <w:rPr>
                      <w:rFonts w:ascii="Cambria Math" w:hAnsi="Cambria Math"/>
                      <w:color w:val="FF0000"/>
                      <w:sz w:val="22"/>
                      <w:szCs w:val="22"/>
                    </w:rPr>
                    <m:t>0.0121+</m:t>
                  </m:r>
                  <m:d>
                    <m:dPr>
                      <m:ctrlPr>
                        <w:rPr>
                          <w:rFonts w:ascii="Cambria Math" w:hAnsi="Cambria Math"/>
                          <w:i/>
                          <w:color w:val="FF0000"/>
                          <w:sz w:val="22"/>
                          <w:szCs w:val="22"/>
                        </w:rPr>
                      </m:ctrlPr>
                    </m:dPr>
                    <m:e>
                      <m:r>
                        <w:rPr>
                          <w:rFonts w:ascii="Cambria Math" w:hAnsi="Cambria Math"/>
                          <w:color w:val="FF0000"/>
                          <w:sz w:val="22"/>
                          <w:szCs w:val="22"/>
                        </w:rPr>
                        <m:t>7</m:t>
                      </m:r>
                    </m:e>
                  </m:d>
                  <m:r>
                    <w:rPr>
                      <w:rFonts w:ascii="Cambria Math" w:hAnsi="Cambria Math"/>
                      <w:color w:val="FF0000"/>
                      <w:sz w:val="22"/>
                      <w:szCs w:val="22"/>
                    </w:rPr>
                    <m:t>0.0324+</m:t>
                  </m:r>
                  <m:d>
                    <m:dPr>
                      <m:ctrlPr>
                        <w:rPr>
                          <w:rFonts w:ascii="Cambria Math" w:hAnsi="Cambria Math"/>
                          <w:i/>
                          <w:color w:val="FF0000"/>
                          <w:sz w:val="22"/>
                          <w:szCs w:val="22"/>
                        </w:rPr>
                      </m:ctrlPr>
                    </m:dPr>
                    <m:e>
                      <m:r>
                        <w:rPr>
                          <w:rFonts w:ascii="Cambria Math" w:hAnsi="Cambria Math"/>
                          <w:color w:val="FF0000"/>
                          <w:sz w:val="22"/>
                          <w:szCs w:val="22"/>
                        </w:rPr>
                        <m:t>12</m:t>
                      </m:r>
                    </m:e>
                  </m:d>
                  <m:r>
                    <w:rPr>
                      <w:rFonts w:ascii="Cambria Math" w:hAnsi="Cambria Math"/>
                      <w:color w:val="FF0000"/>
                      <w:sz w:val="22"/>
                      <w:szCs w:val="22"/>
                    </w:rPr>
                    <m:t>0.0324</m:t>
                  </m:r>
                </m:num>
                <m:den>
                  <m:r>
                    <w:rPr>
                      <w:rFonts w:ascii="Cambria Math" w:hAnsi="Cambria Math"/>
                      <w:color w:val="FF0000"/>
                      <w:sz w:val="22"/>
                      <w:szCs w:val="22"/>
                    </w:rPr>
                    <m:t>7+6+7+12</m:t>
                  </m:r>
                </m:den>
              </m:f>
            </m:e>
          </m:rad>
        </m:oMath>
      </m:oMathPara>
    </w:p>
    <w:p w14:paraId="11DD78EA" w14:textId="77777777" w:rsidR="00D45DF3" w:rsidRPr="00A47AEF" w:rsidRDefault="00F01C0F" w:rsidP="00D45DF3">
      <w:pPr>
        <w:pStyle w:val="ListParagraph"/>
        <w:widowControl w:val="0"/>
        <w:autoSpaceDE w:val="0"/>
        <w:autoSpaceDN w:val="0"/>
        <w:adjustRightInd w:val="0"/>
        <w:spacing w:after="120" w:line="264" w:lineRule="auto"/>
        <w:ind w:left="288"/>
        <w:jc w:val="both"/>
        <w:rPr>
          <w:rFonts w:ascii="Geneva" w:hAnsi="Geneva"/>
          <w:color w:val="FF0000"/>
          <w:sz w:val="22"/>
          <w:szCs w:val="22"/>
        </w:rPr>
      </w:pPr>
      <m:oMathPara>
        <m:oMath>
          <m:sSub>
            <m:sSubPr>
              <m:ctrlPr>
                <w:rPr>
                  <w:rFonts w:ascii="Cambria Math" w:hAnsi="Cambria Math"/>
                  <w:i/>
                  <w:color w:val="FF0000"/>
                  <w:sz w:val="22"/>
                  <w:szCs w:val="22"/>
                </w:rPr>
              </m:ctrlPr>
            </m:sSubPr>
            <m:e>
              <m:r>
                <w:rPr>
                  <w:rFonts w:ascii="Cambria Math" w:hAnsi="Cambria Math"/>
                  <w:color w:val="FF0000"/>
                  <w:sz w:val="22"/>
                  <w:szCs w:val="22"/>
                </w:rPr>
                <m:t>s</m:t>
              </m:r>
            </m:e>
            <m:sub>
              <m:r>
                <w:rPr>
                  <w:rFonts w:ascii="Cambria Math" w:hAnsi="Cambria Math"/>
                  <w:color w:val="FF0000"/>
                  <w:sz w:val="22"/>
                  <w:szCs w:val="22"/>
                </w:rPr>
                <m:t>p</m:t>
              </m:r>
            </m:sub>
          </m:sSub>
          <m:r>
            <w:rPr>
              <w:rFonts w:ascii="Cambria Math" w:hAnsi="Cambria Math"/>
              <w:color w:val="FF0000"/>
              <w:sz w:val="22"/>
              <w:szCs w:val="22"/>
            </w:rPr>
            <m:t>=</m:t>
          </m:r>
          <m:rad>
            <m:radPr>
              <m:degHide m:val="1"/>
              <m:ctrlPr>
                <w:rPr>
                  <w:rFonts w:ascii="Cambria Math" w:hAnsi="Cambria Math"/>
                  <w:i/>
                  <w:color w:val="FF0000"/>
                  <w:sz w:val="22"/>
                  <w:szCs w:val="22"/>
                </w:rPr>
              </m:ctrlPr>
            </m:radPr>
            <m:deg/>
            <m:e>
              <m:f>
                <m:fPr>
                  <m:ctrlPr>
                    <w:rPr>
                      <w:rFonts w:ascii="Cambria Math" w:hAnsi="Cambria Math"/>
                      <w:i/>
                      <w:color w:val="FF0000"/>
                      <w:sz w:val="22"/>
                      <w:szCs w:val="22"/>
                    </w:rPr>
                  </m:ctrlPr>
                </m:fPr>
                <m:num>
                  <m:r>
                    <w:rPr>
                      <w:rFonts w:ascii="Cambria Math" w:hAnsi="Cambria Math"/>
                      <w:color w:val="FF0000"/>
                      <w:sz w:val="22"/>
                      <w:szCs w:val="22"/>
                    </w:rPr>
                    <m:t>0.1008+0.0726+0.2268+0.3888</m:t>
                  </m:r>
                </m:num>
                <m:den>
                  <m:r>
                    <w:rPr>
                      <w:rFonts w:ascii="Cambria Math" w:hAnsi="Cambria Math"/>
                      <w:color w:val="FF0000"/>
                      <w:sz w:val="22"/>
                      <w:szCs w:val="22"/>
                    </w:rPr>
                    <m:t>32</m:t>
                  </m:r>
                </m:den>
              </m:f>
            </m:e>
          </m:rad>
        </m:oMath>
      </m:oMathPara>
    </w:p>
    <w:p w14:paraId="78746E2A" w14:textId="77777777" w:rsidR="00D45DF3" w:rsidRPr="00A47AEF" w:rsidRDefault="00D45DF3" w:rsidP="00D45DF3">
      <w:pPr>
        <w:pStyle w:val="ListParagraph"/>
        <w:widowControl w:val="0"/>
        <w:autoSpaceDE w:val="0"/>
        <w:autoSpaceDN w:val="0"/>
        <w:adjustRightInd w:val="0"/>
        <w:spacing w:after="120" w:line="264" w:lineRule="auto"/>
        <w:ind w:left="288"/>
        <w:jc w:val="both"/>
        <w:rPr>
          <w:rFonts w:ascii="Geneva" w:hAnsi="Geneva"/>
          <w:color w:val="FF0000"/>
          <w:sz w:val="22"/>
          <w:szCs w:val="22"/>
        </w:rPr>
      </w:pPr>
    </w:p>
    <w:p w14:paraId="25B33433" w14:textId="77777777" w:rsidR="00D45DF3" w:rsidRPr="00A47AEF" w:rsidRDefault="00F01C0F" w:rsidP="00D45DF3">
      <w:pPr>
        <w:pStyle w:val="ListParagraph"/>
        <w:widowControl w:val="0"/>
        <w:autoSpaceDE w:val="0"/>
        <w:autoSpaceDN w:val="0"/>
        <w:adjustRightInd w:val="0"/>
        <w:spacing w:after="120" w:line="264" w:lineRule="auto"/>
        <w:ind w:left="288"/>
        <w:jc w:val="both"/>
        <w:rPr>
          <w:rFonts w:ascii="Geneva" w:hAnsi="Geneva"/>
          <w:color w:val="FF0000"/>
          <w:sz w:val="22"/>
          <w:szCs w:val="22"/>
        </w:rPr>
      </w:pPr>
      <m:oMathPara>
        <m:oMath>
          <m:sSub>
            <m:sSubPr>
              <m:ctrlPr>
                <w:rPr>
                  <w:rFonts w:ascii="Cambria Math" w:hAnsi="Cambria Math"/>
                  <w:i/>
                  <w:color w:val="FF0000"/>
                  <w:sz w:val="22"/>
                  <w:szCs w:val="22"/>
                </w:rPr>
              </m:ctrlPr>
            </m:sSubPr>
            <m:e>
              <m:r>
                <w:rPr>
                  <w:rFonts w:ascii="Cambria Math" w:hAnsi="Cambria Math"/>
                  <w:color w:val="FF0000"/>
                  <w:sz w:val="22"/>
                  <w:szCs w:val="22"/>
                </w:rPr>
                <m:t>s</m:t>
              </m:r>
            </m:e>
            <m:sub>
              <m:r>
                <w:rPr>
                  <w:rFonts w:ascii="Cambria Math" w:hAnsi="Cambria Math"/>
                  <w:color w:val="FF0000"/>
                  <w:sz w:val="22"/>
                  <w:szCs w:val="22"/>
                </w:rPr>
                <m:t>p</m:t>
              </m:r>
            </m:sub>
          </m:sSub>
          <m:r>
            <w:rPr>
              <w:rFonts w:ascii="Cambria Math" w:hAnsi="Cambria Math"/>
              <w:color w:val="FF0000"/>
              <w:sz w:val="22"/>
              <w:szCs w:val="22"/>
            </w:rPr>
            <m:t>=</m:t>
          </m:r>
          <m:rad>
            <m:radPr>
              <m:degHide m:val="1"/>
              <m:ctrlPr>
                <w:rPr>
                  <w:rFonts w:ascii="Cambria Math" w:hAnsi="Cambria Math"/>
                  <w:i/>
                  <w:color w:val="FF0000"/>
                  <w:sz w:val="22"/>
                  <w:szCs w:val="22"/>
                </w:rPr>
              </m:ctrlPr>
            </m:radPr>
            <m:deg/>
            <m:e>
              <m:f>
                <m:fPr>
                  <m:ctrlPr>
                    <w:rPr>
                      <w:rFonts w:ascii="Cambria Math" w:hAnsi="Cambria Math"/>
                      <w:i/>
                      <w:color w:val="FF0000"/>
                      <w:sz w:val="22"/>
                      <w:szCs w:val="22"/>
                    </w:rPr>
                  </m:ctrlPr>
                </m:fPr>
                <m:num>
                  <m:r>
                    <w:rPr>
                      <w:rFonts w:ascii="Cambria Math" w:hAnsi="Cambria Math"/>
                      <w:color w:val="FF0000"/>
                      <w:sz w:val="22"/>
                      <w:szCs w:val="22"/>
                    </w:rPr>
                    <m:t>0.789</m:t>
                  </m:r>
                </m:num>
                <m:den>
                  <m:r>
                    <w:rPr>
                      <w:rFonts w:ascii="Cambria Math" w:hAnsi="Cambria Math"/>
                      <w:color w:val="FF0000"/>
                      <w:sz w:val="22"/>
                      <w:szCs w:val="22"/>
                    </w:rPr>
                    <m:t>32</m:t>
                  </m:r>
                </m:den>
              </m:f>
            </m:e>
          </m:rad>
        </m:oMath>
      </m:oMathPara>
    </w:p>
    <w:p w14:paraId="66E65494" w14:textId="77777777" w:rsidR="00D45DF3" w:rsidRPr="00A47AEF" w:rsidRDefault="00F01C0F" w:rsidP="00D45DF3">
      <w:pPr>
        <w:pStyle w:val="ListParagraph"/>
        <w:widowControl w:val="0"/>
        <w:autoSpaceDE w:val="0"/>
        <w:autoSpaceDN w:val="0"/>
        <w:adjustRightInd w:val="0"/>
        <w:spacing w:after="120" w:line="264" w:lineRule="auto"/>
        <w:ind w:left="288"/>
        <w:jc w:val="both"/>
        <w:rPr>
          <w:rFonts w:ascii="Geneva" w:hAnsi="Geneva"/>
          <w:color w:val="FF0000"/>
          <w:sz w:val="22"/>
          <w:szCs w:val="22"/>
        </w:rPr>
      </w:pPr>
      <m:oMathPara>
        <m:oMath>
          <m:sSub>
            <m:sSubPr>
              <m:ctrlPr>
                <w:rPr>
                  <w:rFonts w:ascii="Cambria Math" w:hAnsi="Cambria Math"/>
                  <w:i/>
                  <w:color w:val="FF0000"/>
                  <w:sz w:val="22"/>
                  <w:szCs w:val="22"/>
                </w:rPr>
              </m:ctrlPr>
            </m:sSubPr>
            <m:e>
              <m:r>
                <w:rPr>
                  <w:rFonts w:ascii="Cambria Math" w:hAnsi="Cambria Math"/>
                  <w:color w:val="FF0000"/>
                  <w:sz w:val="22"/>
                  <w:szCs w:val="22"/>
                </w:rPr>
                <m:t>s</m:t>
              </m:r>
            </m:e>
            <m:sub>
              <m:r>
                <w:rPr>
                  <w:rFonts w:ascii="Cambria Math" w:hAnsi="Cambria Math"/>
                  <w:color w:val="FF0000"/>
                  <w:sz w:val="22"/>
                  <w:szCs w:val="22"/>
                </w:rPr>
                <m:t>p</m:t>
              </m:r>
            </m:sub>
          </m:sSub>
          <m:r>
            <w:rPr>
              <w:rFonts w:ascii="Cambria Math" w:hAnsi="Cambria Math"/>
              <w:color w:val="FF0000"/>
              <w:sz w:val="22"/>
              <w:szCs w:val="22"/>
            </w:rPr>
            <m:t>=</m:t>
          </m:r>
          <m:rad>
            <m:radPr>
              <m:degHide m:val="1"/>
              <m:ctrlPr>
                <w:rPr>
                  <w:rFonts w:ascii="Cambria Math" w:hAnsi="Cambria Math"/>
                  <w:i/>
                  <w:color w:val="FF0000"/>
                  <w:sz w:val="22"/>
                  <w:szCs w:val="22"/>
                </w:rPr>
              </m:ctrlPr>
            </m:radPr>
            <m:deg/>
            <m:e>
              <m:r>
                <w:rPr>
                  <w:rFonts w:ascii="Cambria Math" w:hAnsi="Cambria Math"/>
                  <w:color w:val="FF0000"/>
                  <w:sz w:val="22"/>
                  <w:szCs w:val="22"/>
                </w:rPr>
                <m:t>0.02466</m:t>
              </m:r>
            </m:e>
          </m:rad>
        </m:oMath>
      </m:oMathPara>
    </w:p>
    <w:p w14:paraId="2D47999E" w14:textId="77777777" w:rsidR="00D45DF3" w:rsidRPr="00A47AEF" w:rsidRDefault="00F01C0F" w:rsidP="00D45DF3">
      <w:pPr>
        <w:pStyle w:val="ListParagraph"/>
        <w:widowControl w:val="0"/>
        <w:autoSpaceDE w:val="0"/>
        <w:autoSpaceDN w:val="0"/>
        <w:adjustRightInd w:val="0"/>
        <w:spacing w:after="120" w:line="264" w:lineRule="auto"/>
        <w:ind w:left="288"/>
        <w:jc w:val="both"/>
        <w:rPr>
          <w:rFonts w:ascii="Geneva" w:hAnsi="Geneva"/>
          <w:color w:val="FF0000"/>
          <w:sz w:val="22"/>
          <w:szCs w:val="22"/>
        </w:rPr>
      </w:pPr>
      <m:oMathPara>
        <m:oMath>
          <m:sSub>
            <m:sSubPr>
              <m:ctrlPr>
                <w:rPr>
                  <w:rFonts w:ascii="Cambria Math" w:hAnsi="Cambria Math"/>
                  <w:i/>
                  <w:color w:val="FF0000"/>
                  <w:sz w:val="22"/>
                  <w:szCs w:val="22"/>
                </w:rPr>
              </m:ctrlPr>
            </m:sSubPr>
            <m:e>
              <m:r>
                <w:rPr>
                  <w:rFonts w:ascii="Cambria Math" w:hAnsi="Cambria Math"/>
                  <w:color w:val="FF0000"/>
                  <w:sz w:val="22"/>
                  <w:szCs w:val="22"/>
                </w:rPr>
                <m:t>s</m:t>
              </m:r>
            </m:e>
            <m:sub>
              <m:r>
                <w:rPr>
                  <w:rFonts w:ascii="Cambria Math" w:hAnsi="Cambria Math"/>
                  <w:color w:val="FF0000"/>
                  <w:sz w:val="22"/>
                  <w:szCs w:val="22"/>
                </w:rPr>
                <m:t>p</m:t>
              </m:r>
            </m:sub>
          </m:sSub>
          <m:r>
            <w:rPr>
              <w:rFonts w:ascii="Cambria Math" w:hAnsi="Cambria Math"/>
              <w:color w:val="FF0000"/>
              <w:sz w:val="22"/>
              <w:szCs w:val="22"/>
            </w:rPr>
            <m:t>=0.157</m:t>
          </m:r>
        </m:oMath>
      </m:oMathPara>
    </w:p>
    <w:p w14:paraId="7AAE1339" w14:textId="77777777" w:rsidR="00D45DF3" w:rsidRPr="00A47AEF" w:rsidRDefault="00D45DF3" w:rsidP="00D45DF3">
      <w:pPr>
        <w:pStyle w:val="ListParagraph"/>
        <w:widowControl w:val="0"/>
        <w:autoSpaceDE w:val="0"/>
        <w:autoSpaceDN w:val="0"/>
        <w:adjustRightInd w:val="0"/>
        <w:spacing w:after="120" w:line="264" w:lineRule="auto"/>
        <w:jc w:val="both"/>
        <w:rPr>
          <w:rFonts w:ascii="Geneva" w:hAnsi="Geneva"/>
          <w:color w:val="FF0000"/>
          <w:sz w:val="22"/>
          <w:szCs w:val="22"/>
        </w:rPr>
      </w:pPr>
    </w:p>
    <w:p w14:paraId="089C214B" w14:textId="195ECD97" w:rsidR="00E13E11" w:rsidRPr="00A47AEF" w:rsidRDefault="00E13E11" w:rsidP="00E13E11">
      <w:pPr>
        <w:pStyle w:val="ListParagraph"/>
        <w:widowControl w:val="0"/>
        <w:autoSpaceDE w:val="0"/>
        <w:autoSpaceDN w:val="0"/>
        <w:adjustRightInd w:val="0"/>
        <w:spacing w:after="120" w:line="264" w:lineRule="auto"/>
        <w:jc w:val="both"/>
        <w:rPr>
          <w:rFonts w:ascii="Geneva" w:hAnsi="Geneva"/>
          <w:color w:val="FF0000"/>
          <w:sz w:val="22"/>
          <w:szCs w:val="22"/>
        </w:rPr>
      </w:pPr>
      <m:oMathPara>
        <m:oMath>
          <m:r>
            <w:rPr>
              <w:rFonts w:ascii="Cambria Math" w:hAnsi="Cambria Math"/>
              <w:color w:val="FF0000"/>
              <w:sz w:val="22"/>
              <w:szCs w:val="22"/>
            </w:rPr>
            <m:t>SE</m:t>
          </m:r>
          <m:d>
            <m:dPr>
              <m:ctrlPr>
                <w:rPr>
                  <w:rFonts w:ascii="Cambria Math" w:hAnsi="Cambria Math"/>
                  <w:i/>
                  <w:color w:val="FF0000"/>
                  <w:sz w:val="22"/>
                  <w:szCs w:val="22"/>
                </w:rPr>
              </m:ctrlPr>
            </m:dPr>
            <m:e>
              <m:r>
                <w:rPr>
                  <w:rFonts w:ascii="Cambria Math" w:hAnsi="Cambria Math"/>
                  <w:color w:val="FF0000"/>
                  <w:sz w:val="22"/>
                  <w:szCs w:val="22"/>
                </w:rPr>
                <m:t>g</m:t>
              </m:r>
            </m:e>
          </m:d>
          <m:r>
            <w:rPr>
              <w:rFonts w:ascii="Cambria Math" w:hAnsi="Cambria Math"/>
              <w:color w:val="FF0000"/>
              <w:sz w:val="22"/>
              <w:szCs w:val="22"/>
            </w:rPr>
            <m:t>=</m:t>
          </m:r>
          <m:sSub>
            <m:sSubPr>
              <m:ctrlPr>
                <w:rPr>
                  <w:rFonts w:ascii="Cambria Math" w:hAnsi="Cambria Math"/>
                  <w:i/>
                  <w:color w:val="FF0000"/>
                  <w:sz w:val="22"/>
                  <w:szCs w:val="22"/>
                </w:rPr>
              </m:ctrlPr>
            </m:sSubPr>
            <m:e>
              <m:r>
                <w:rPr>
                  <w:rFonts w:ascii="Cambria Math" w:hAnsi="Cambria Math"/>
                  <w:color w:val="FF0000"/>
                  <w:sz w:val="22"/>
                  <w:szCs w:val="22"/>
                </w:rPr>
                <m:t>s</m:t>
              </m:r>
            </m:e>
            <m:sub>
              <m:r>
                <w:rPr>
                  <w:rFonts w:ascii="Cambria Math" w:hAnsi="Cambria Math"/>
                  <w:color w:val="FF0000"/>
                  <w:sz w:val="22"/>
                  <w:szCs w:val="22"/>
                </w:rPr>
                <m:t>p</m:t>
              </m:r>
            </m:sub>
          </m:sSub>
          <m:rad>
            <m:radPr>
              <m:degHide m:val="1"/>
              <m:ctrlPr>
                <w:rPr>
                  <w:rFonts w:ascii="Cambria Math" w:hAnsi="Cambria Math"/>
                  <w:i/>
                  <w:color w:val="FF0000"/>
                  <w:sz w:val="22"/>
                  <w:szCs w:val="22"/>
                </w:rPr>
              </m:ctrlPr>
            </m:radPr>
            <m:deg/>
            <m:e>
              <m:nary>
                <m:naryPr>
                  <m:chr m:val="∑"/>
                  <m:limLoc m:val="undOvr"/>
                  <m:ctrlPr>
                    <w:rPr>
                      <w:rFonts w:ascii="Cambria Math" w:hAnsi="Cambria Math"/>
                      <w:i/>
                      <w:color w:val="FF0000"/>
                      <w:sz w:val="22"/>
                      <w:szCs w:val="22"/>
                    </w:rPr>
                  </m:ctrlPr>
                </m:naryPr>
                <m:sub>
                  <m:r>
                    <w:rPr>
                      <w:rFonts w:ascii="Cambria Math" w:hAnsi="Cambria Math"/>
                      <w:color w:val="FF0000"/>
                      <w:sz w:val="22"/>
                      <w:szCs w:val="22"/>
                    </w:rPr>
                    <m:t>i=1</m:t>
                  </m:r>
                </m:sub>
                <m:sup>
                  <m:r>
                    <w:rPr>
                      <w:rFonts w:ascii="Cambria Math" w:hAnsi="Cambria Math"/>
                      <w:color w:val="FF0000"/>
                      <w:sz w:val="22"/>
                      <w:szCs w:val="22"/>
                    </w:rPr>
                    <m:t>4</m:t>
                  </m:r>
                </m:sup>
                <m:e>
                  <m:f>
                    <m:fPr>
                      <m:ctrlPr>
                        <w:rPr>
                          <w:rFonts w:ascii="Cambria Math" w:hAnsi="Cambria Math"/>
                          <w:i/>
                          <w:color w:val="FF0000"/>
                          <w:sz w:val="22"/>
                          <w:szCs w:val="22"/>
                        </w:rPr>
                      </m:ctrlPr>
                    </m:fPr>
                    <m:num>
                      <m:sSup>
                        <m:sSupPr>
                          <m:ctrlPr>
                            <w:rPr>
                              <w:rFonts w:ascii="Cambria Math" w:hAnsi="Cambria Math"/>
                              <w:i/>
                              <w:color w:val="FF0000"/>
                              <w:sz w:val="22"/>
                              <w:szCs w:val="22"/>
                            </w:rPr>
                          </m:ctrlPr>
                        </m:sSupPr>
                        <m:e>
                          <m:sSub>
                            <m:sSubPr>
                              <m:ctrlPr>
                                <w:rPr>
                                  <w:rFonts w:ascii="Cambria Math" w:hAnsi="Cambria Math"/>
                                  <w:i/>
                                  <w:color w:val="FF0000"/>
                                  <w:sz w:val="22"/>
                                  <w:szCs w:val="22"/>
                                </w:rPr>
                              </m:ctrlPr>
                            </m:sSubPr>
                            <m:e>
                              <m:r>
                                <w:rPr>
                                  <w:rFonts w:ascii="Cambria Math" w:hAnsi="Cambria Math"/>
                                  <w:color w:val="FF0000"/>
                                  <w:sz w:val="22"/>
                                  <w:szCs w:val="22"/>
                                </w:rPr>
                                <m:t>C</m:t>
                              </m:r>
                            </m:e>
                            <m:sub>
                              <m:r>
                                <w:rPr>
                                  <w:rFonts w:ascii="Cambria Math" w:hAnsi="Cambria Math"/>
                                  <w:color w:val="FF0000"/>
                                  <w:sz w:val="22"/>
                                  <w:szCs w:val="22"/>
                                </w:rPr>
                                <m:t>i</m:t>
                              </m:r>
                            </m:sub>
                          </m:sSub>
                        </m:e>
                        <m:sup>
                          <m:r>
                            <w:rPr>
                              <w:rFonts w:ascii="Cambria Math" w:hAnsi="Cambria Math"/>
                              <w:color w:val="FF0000"/>
                              <w:sz w:val="22"/>
                              <w:szCs w:val="22"/>
                            </w:rPr>
                            <m:t>2</m:t>
                          </m:r>
                        </m:sup>
                      </m:sSup>
                    </m:num>
                    <m:den>
                      <m:sSub>
                        <m:sSubPr>
                          <m:ctrlPr>
                            <w:rPr>
                              <w:rFonts w:ascii="Cambria Math" w:hAnsi="Cambria Math"/>
                              <w:i/>
                              <w:color w:val="FF0000"/>
                              <w:sz w:val="22"/>
                              <w:szCs w:val="22"/>
                            </w:rPr>
                          </m:ctrlPr>
                        </m:sSubPr>
                        <m:e>
                          <m:r>
                            <w:rPr>
                              <w:rFonts w:ascii="Cambria Math" w:hAnsi="Cambria Math"/>
                              <w:color w:val="FF0000"/>
                              <w:sz w:val="22"/>
                              <w:szCs w:val="22"/>
                            </w:rPr>
                            <m:t>n</m:t>
                          </m:r>
                        </m:e>
                        <m:sub>
                          <m:r>
                            <w:rPr>
                              <w:rFonts w:ascii="Cambria Math" w:hAnsi="Cambria Math"/>
                              <w:color w:val="FF0000"/>
                              <w:sz w:val="22"/>
                              <w:szCs w:val="22"/>
                            </w:rPr>
                            <m:t>i</m:t>
                          </m:r>
                        </m:sub>
                      </m:sSub>
                    </m:den>
                  </m:f>
                </m:e>
              </m:nary>
            </m:e>
          </m:rad>
          <m:r>
            <w:rPr>
              <w:rFonts w:ascii="Cambria Math" w:hAnsi="Cambria Math"/>
              <w:color w:val="FF0000"/>
              <w:sz w:val="22"/>
              <w:szCs w:val="22"/>
            </w:rPr>
            <m:t>=0.157</m:t>
          </m:r>
          <m:rad>
            <m:radPr>
              <m:degHide m:val="1"/>
              <m:ctrlPr>
                <w:rPr>
                  <w:rFonts w:ascii="Cambria Math" w:hAnsi="Cambria Math"/>
                  <w:i/>
                  <w:color w:val="FF0000"/>
                  <w:sz w:val="22"/>
                  <w:szCs w:val="22"/>
                </w:rPr>
              </m:ctrlPr>
            </m:radPr>
            <m:deg/>
            <m:e>
              <m:f>
                <m:fPr>
                  <m:ctrlPr>
                    <w:rPr>
                      <w:rFonts w:ascii="Cambria Math" w:hAnsi="Cambria Math"/>
                      <w:i/>
                      <w:color w:val="FF0000"/>
                      <w:sz w:val="22"/>
                      <w:szCs w:val="22"/>
                    </w:rPr>
                  </m:ctrlPr>
                </m:fPr>
                <m:num>
                  <m:sSup>
                    <m:sSupPr>
                      <m:ctrlPr>
                        <w:rPr>
                          <w:rFonts w:ascii="Cambria Math" w:hAnsi="Cambria Math"/>
                          <w:i/>
                          <w:color w:val="FF0000"/>
                          <w:sz w:val="22"/>
                          <w:szCs w:val="22"/>
                        </w:rPr>
                      </m:ctrlPr>
                    </m:sSupPr>
                    <m:e>
                      <m:d>
                        <m:dPr>
                          <m:ctrlPr>
                            <w:rPr>
                              <w:rFonts w:ascii="Cambria Math" w:hAnsi="Cambria Math"/>
                              <w:i/>
                              <w:color w:val="FF0000"/>
                              <w:sz w:val="22"/>
                              <w:szCs w:val="22"/>
                            </w:rPr>
                          </m:ctrlPr>
                        </m:dPr>
                        <m:e>
                          <m:r>
                            <w:rPr>
                              <w:rFonts w:ascii="Cambria Math" w:hAnsi="Cambria Math"/>
                              <w:color w:val="FF0000"/>
                              <w:sz w:val="22"/>
                              <w:szCs w:val="22"/>
                            </w:rPr>
                            <m:t>-0.5</m:t>
                          </m:r>
                        </m:e>
                      </m:d>
                    </m:e>
                    <m:sup>
                      <m:r>
                        <w:rPr>
                          <w:rFonts w:ascii="Cambria Math" w:hAnsi="Cambria Math"/>
                          <w:color w:val="FF0000"/>
                          <w:sz w:val="22"/>
                          <w:szCs w:val="22"/>
                        </w:rPr>
                        <m:t>2</m:t>
                      </m:r>
                    </m:sup>
                  </m:sSup>
                </m:num>
                <m:den>
                  <m:r>
                    <w:rPr>
                      <w:rFonts w:ascii="Cambria Math" w:hAnsi="Cambria Math"/>
                      <w:color w:val="FF0000"/>
                      <w:sz w:val="22"/>
                      <w:szCs w:val="22"/>
                    </w:rPr>
                    <m:t>8</m:t>
                  </m:r>
                </m:den>
              </m:f>
              <m:r>
                <w:rPr>
                  <w:rFonts w:ascii="Cambria Math" w:hAnsi="Cambria Math"/>
                  <w:color w:val="FF0000"/>
                  <w:sz w:val="22"/>
                  <w:szCs w:val="22"/>
                </w:rPr>
                <m:t>+</m:t>
              </m:r>
              <m:f>
                <m:fPr>
                  <m:ctrlPr>
                    <w:rPr>
                      <w:rFonts w:ascii="Cambria Math" w:hAnsi="Cambria Math"/>
                      <w:i/>
                      <w:color w:val="FF0000"/>
                      <w:sz w:val="22"/>
                      <w:szCs w:val="22"/>
                    </w:rPr>
                  </m:ctrlPr>
                </m:fPr>
                <m:num>
                  <m:sSup>
                    <m:sSupPr>
                      <m:ctrlPr>
                        <w:rPr>
                          <w:rFonts w:ascii="Cambria Math" w:hAnsi="Cambria Math"/>
                          <w:i/>
                          <w:color w:val="FF0000"/>
                          <w:sz w:val="22"/>
                          <w:szCs w:val="22"/>
                        </w:rPr>
                      </m:ctrlPr>
                    </m:sSupPr>
                    <m:e>
                      <m:d>
                        <m:dPr>
                          <m:ctrlPr>
                            <w:rPr>
                              <w:rFonts w:ascii="Cambria Math" w:hAnsi="Cambria Math"/>
                              <w:i/>
                              <w:color w:val="FF0000"/>
                              <w:sz w:val="22"/>
                              <w:szCs w:val="22"/>
                            </w:rPr>
                          </m:ctrlPr>
                        </m:dPr>
                        <m:e>
                          <m:r>
                            <w:rPr>
                              <w:rFonts w:ascii="Cambria Math" w:hAnsi="Cambria Math"/>
                              <w:color w:val="FF0000"/>
                              <w:sz w:val="22"/>
                              <w:szCs w:val="22"/>
                            </w:rPr>
                            <m:t>0.5</m:t>
                          </m:r>
                        </m:e>
                      </m:d>
                    </m:e>
                    <m:sup>
                      <m:r>
                        <w:rPr>
                          <w:rFonts w:ascii="Cambria Math" w:hAnsi="Cambria Math"/>
                          <w:color w:val="FF0000"/>
                          <w:sz w:val="22"/>
                          <w:szCs w:val="22"/>
                        </w:rPr>
                        <m:t>2</m:t>
                      </m:r>
                    </m:sup>
                  </m:sSup>
                </m:num>
                <m:den>
                  <m:r>
                    <w:rPr>
                      <w:rFonts w:ascii="Cambria Math" w:hAnsi="Cambria Math"/>
                      <w:color w:val="FF0000"/>
                      <w:sz w:val="22"/>
                      <w:szCs w:val="22"/>
                    </w:rPr>
                    <m:t>7</m:t>
                  </m:r>
                </m:den>
              </m:f>
              <m:r>
                <w:rPr>
                  <w:rFonts w:ascii="Cambria Math" w:hAnsi="Cambria Math"/>
                  <w:color w:val="FF0000"/>
                  <w:sz w:val="22"/>
                  <w:szCs w:val="22"/>
                </w:rPr>
                <m:t>+</m:t>
              </m:r>
              <m:f>
                <m:fPr>
                  <m:ctrlPr>
                    <w:rPr>
                      <w:rFonts w:ascii="Cambria Math" w:hAnsi="Cambria Math"/>
                      <w:i/>
                      <w:color w:val="FF0000"/>
                      <w:sz w:val="22"/>
                      <w:szCs w:val="22"/>
                    </w:rPr>
                  </m:ctrlPr>
                </m:fPr>
                <m:num>
                  <m:sSup>
                    <m:sSupPr>
                      <m:ctrlPr>
                        <w:rPr>
                          <w:rFonts w:ascii="Cambria Math" w:hAnsi="Cambria Math"/>
                          <w:i/>
                          <w:color w:val="FF0000"/>
                          <w:sz w:val="22"/>
                          <w:szCs w:val="22"/>
                        </w:rPr>
                      </m:ctrlPr>
                    </m:sSupPr>
                    <m:e>
                      <m:d>
                        <m:dPr>
                          <m:ctrlPr>
                            <w:rPr>
                              <w:rFonts w:ascii="Cambria Math" w:hAnsi="Cambria Math"/>
                              <w:i/>
                              <w:color w:val="FF0000"/>
                              <w:sz w:val="22"/>
                              <w:szCs w:val="22"/>
                            </w:rPr>
                          </m:ctrlPr>
                        </m:dPr>
                        <m:e>
                          <m:r>
                            <w:rPr>
                              <w:rFonts w:ascii="Cambria Math" w:hAnsi="Cambria Math"/>
                              <w:color w:val="FF0000"/>
                              <w:sz w:val="22"/>
                              <w:szCs w:val="22"/>
                            </w:rPr>
                            <m:t>-0.5</m:t>
                          </m:r>
                        </m:e>
                      </m:d>
                    </m:e>
                    <m:sup>
                      <m:r>
                        <w:rPr>
                          <w:rFonts w:ascii="Cambria Math" w:hAnsi="Cambria Math"/>
                          <w:color w:val="FF0000"/>
                          <w:sz w:val="22"/>
                          <w:szCs w:val="22"/>
                        </w:rPr>
                        <m:t>2</m:t>
                      </m:r>
                    </m:sup>
                  </m:sSup>
                </m:num>
                <m:den>
                  <m:r>
                    <w:rPr>
                      <w:rFonts w:ascii="Cambria Math" w:hAnsi="Cambria Math"/>
                      <w:color w:val="FF0000"/>
                      <w:sz w:val="22"/>
                      <w:szCs w:val="22"/>
                    </w:rPr>
                    <m:t>8</m:t>
                  </m:r>
                </m:den>
              </m:f>
              <m:r>
                <w:rPr>
                  <w:rFonts w:ascii="Cambria Math" w:hAnsi="Cambria Math"/>
                  <w:color w:val="FF0000"/>
                  <w:sz w:val="22"/>
                  <w:szCs w:val="22"/>
                </w:rPr>
                <m:t>+</m:t>
              </m:r>
              <m:f>
                <m:fPr>
                  <m:ctrlPr>
                    <w:rPr>
                      <w:rFonts w:ascii="Cambria Math" w:hAnsi="Cambria Math"/>
                      <w:i/>
                      <w:color w:val="FF0000"/>
                      <w:sz w:val="22"/>
                      <w:szCs w:val="22"/>
                    </w:rPr>
                  </m:ctrlPr>
                </m:fPr>
                <m:num>
                  <m:sSup>
                    <m:sSupPr>
                      <m:ctrlPr>
                        <w:rPr>
                          <w:rFonts w:ascii="Cambria Math" w:hAnsi="Cambria Math"/>
                          <w:i/>
                          <w:color w:val="FF0000"/>
                          <w:sz w:val="22"/>
                          <w:szCs w:val="22"/>
                        </w:rPr>
                      </m:ctrlPr>
                    </m:sSupPr>
                    <m:e>
                      <m:d>
                        <m:dPr>
                          <m:ctrlPr>
                            <w:rPr>
                              <w:rFonts w:ascii="Cambria Math" w:hAnsi="Cambria Math"/>
                              <w:i/>
                              <w:color w:val="FF0000"/>
                              <w:sz w:val="22"/>
                              <w:szCs w:val="22"/>
                            </w:rPr>
                          </m:ctrlPr>
                        </m:dPr>
                        <m:e>
                          <m:r>
                            <w:rPr>
                              <w:rFonts w:ascii="Cambria Math" w:hAnsi="Cambria Math"/>
                              <w:color w:val="FF0000"/>
                              <w:sz w:val="22"/>
                              <w:szCs w:val="22"/>
                            </w:rPr>
                            <m:t>0.5</m:t>
                          </m:r>
                        </m:e>
                      </m:d>
                    </m:e>
                    <m:sup>
                      <m:r>
                        <w:rPr>
                          <w:rFonts w:ascii="Cambria Math" w:hAnsi="Cambria Math"/>
                          <w:color w:val="FF0000"/>
                          <w:sz w:val="22"/>
                          <w:szCs w:val="22"/>
                        </w:rPr>
                        <m:t>2</m:t>
                      </m:r>
                    </m:sup>
                  </m:sSup>
                </m:num>
                <m:den>
                  <m:r>
                    <w:rPr>
                      <w:rFonts w:ascii="Cambria Math" w:hAnsi="Cambria Math"/>
                      <w:color w:val="FF0000"/>
                      <w:sz w:val="22"/>
                      <w:szCs w:val="22"/>
                    </w:rPr>
                    <m:t>13</m:t>
                  </m:r>
                </m:den>
              </m:f>
            </m:e>
          </m:rad>
          <m:r>
            <w:rPr>
              <w:rFonts w:ascii="Cambria Math" w:hAnsi="Cambria Math"/>
              <w:color w:val="FF0000"/>
              <w:sz w:val="22"/>
              <w:szCs w:val="22"/>
            </w:rPr>
            <m:t>=0.157</m:t>
          </m:r>
          <m:rad>
            <m:radPr>
              <m:degHide m:val="1"/>
              <m:ctrlPr>
                <w:rPr>
                  <w:rFonts w:ascii="Cambria Math" w:hAnsi="Cambria Math"/>
                  <w:i/>
                  <w:color w:val="FF0000"/>
                  <w:sz w:val="22"/>
                  <w:szCs w:val="22"/>
                </w:rPr>
              </m:ctrlPr>
            </m:radPr>
            <m:deg/>
            <m:e>
              <m:f>
                <m:fPr>
                  <m:ctrlPr>
                    <w:rPr>
                      <w:rFonts w:ascii="Cambria Math" w:hAnsi="Cambria Math"/>
                      <w:i/>
                      <w:color w:val="FF0000"/>
                      <w:sz w:val="22"/>
                      <w:szCs w:val="22"/>
                    </w:rPr>
                  </m:ctrlPr>
                </m:fPr>
                <m:num>
                  <m:r>
                    <w:rPr>
                      <w:rFonts w:ascii="Cambria Math" w:hAnsi="Cambria Math"/>
                      <w:color w:val="FF0000"/>
                      <w:sz w:val="22"/>
                      <w:szCs w:val="22"/>
                    </w:rPr>
                    <m:t>0.25</m:t>
                  </m:r>
                </m:num>
                <m:den>
                  <m:r>
                    <w:rPr>
                      <w:rFonts w:ascii="Cambria Math" w:hAnsi="Cambria Math"/>
                      <w:color w:val="FF0000"/>
                      <w:sz w:val="22"/>
                      <w:szCs w:val="22"/>
                    </w:rPr>
                    <m:t>8</m:t>
                  </m:r>
                </m:den>
              </m:f>
              <m:r>
                <w:rPr>
                  <w:rFonts w:ascii="Cambria Math" w:hAnsi="Cambria Math"/>
                  <w:color w:val="FF0000"/>
                  <w:sz w:val="22"/>
                  <w:szCs w:val="22"/>
                </w:rPr>
                <m:t>+</m:t>
              </m:r>
              <m:f>
                <m:fPr>
                  <m:ctrlPr>
                    <w:rPr>
                      <w:rFonts w:ascii="Cambria Math" w:hAnsi="Cambria Math"/>
                      <w:i/>
                      <w:color w:val="FF0000"/>
                      <w:sz w:val="22"/>
                      <w:szCs w:val="22"/>
                    </w:rPr>
                  </m:ctrlPr>
                </m:fPr>
                <m:num>
                  <m:r>
                    <w:rPr>
                      <w:rFonts w:ascii="Cambria Math" w:hAnsi="Cambria Math"/>
                      <w:color w:val="FF0000"/>
                      <w:sz w:val="22"/>
                      <w:szCs w:val="22"/>
                    </w:rPr>
                    <m:t>0.25</m:t>
                  </m:r>
                </m:num>
                <m:den>
                  <m:r>
                    <w:rPr>
                      <w:rFonts w:ascii="Cambria Math" w:hAnsi="Cambria Math"/>
                      <w:color w:val="FF0000"/>
                      <w:sz w:val="22"/>
                      <w:szCs w:val="22"/>
                    </w:rPr>
                    <m:t>7</m:t>
                  </m:r>
                </m:den>
              </m:f>
              <m:r>
                <w:rPr>
                  <w:rFonts w:ascii="Cambria Math" w:hAnsi="Cambria Math"/>
                  <w:color w:val="FF0000"/>
                  <w:sz w:val="22"/>
                  <w:szCs w:val="22"/>
                </w:rPr>
                <m:t>+</m:t>
              </m:r>
              <m:f>
                <m:fPr>
                  <m:ctrlPr>
                    <w:rPr>
                      <w:rFonts w:ascii="Cambria Math" w:hAnsi="Cambria Math"/>
                      <w:i/>
                      <w:color w:val="FF0000"/>
                      <w:sz w:val="22"/>
                      <w:szCs w:val="22"/>
                    </w:rPr>
                  </m:ctrlPr>
                </m:fPr>
                <m:num>
                  <m:r>
                    <w:rPr>
                      <w:rFonts w:ascii="Cambria Math" w:hAnsi="Cambria Math"/>
                      <w:color w:val="FF0000"/>
                      <w:sz w:val="22"/>
                      <w:szCs w:val="22"/>
                    </w:rPr>
                    <m:t>0.25</m:t>
                  </m:r>
                </m:num>
                <m:den>
                  <m:r>
                    <w:rPr>
                      <w:rFonts w:ascii="Cambria Math" w:hAnsi="Cambria Math"/>
                      <w:color w:val="FF0000"/>
                      <w:sz w:val="22"/>
                      <w:szCs w:val="22"/>
                    </w:rPr>
                    <m:t>8</m:t>
                  </m:r>
                </m:den>
              </m:f>
              <m:r>
                <w:rPr>
                  <w:rFonts w:ascii="Cambria Math" w:hAnsi="Cambria Math"/>
                  <w:color w:val="FF0000"/>
                  <w:sz w:val="22"/>
                  <w:szCs w:val="22"/>
                </w:rPr>
                <m:t>+</m:t>
              </m:r>
              <m:f>
                <m:fPr>
                  <m:ctrlPr>
                    <w:rPr>
                      <w:rFonts w:ascii="Cambria Math" w:hAnsi="Cambria Math"/>
                      <w:i/>
                      <w:color w:val="FF0000"/>
                      <w:sz w:val="22"/>
                      <w:szCs w:val="22"/>
                    </w:rPr>
                  </m:ctrlPr>
                </m:fPr>
                <m:num>
                  <m:r>
                    <w:rPr>
                      <w:rFonts w:ascii="Cambria Math" w:hAnsi="Cambria Math"/>
                      <w:color w:val="FF0000"/>
                      <w:sz w:val="22"/>
                      <w:szCs w:val="22"/>
                    </w:rPr>
                    <m:t>0.25</m:t>
                  </m:r>
                </m:num>
                <m:den>
                  <m:r>
                    <w:rPr>
                      <w:rFonts w:ascii="Cambria Math" w:hAnsi="Cambria Math"/>
                      <w:color w:val="FF0000"/>
                      <w:sz w:val="22"/>
                      <w:szCs w:val="22"/>
                    </w:rPr>
                    <m:t>13</m:t>
                  </m:r>
                </m:den>
              </m:f>
            </m:e>
          </m:rad>
          <m:r>
            <w:rPr>
              <w:rFonts w:ascii="Cambria Math" w:hAnsi="Cambria Math"/>
              <w:color w:val="FF0000"/>
              <w:sz w:val="22"/>
              <w:szCs w:val="22"/>
            </w:rPr>
            <m:t>=0.157</m:t>
          </m:r>
          <m:rad>
            <m:radPr>
              <m:degHide m:val="1"/>
              <m:ctrlPr>
                <w:rPr>
                  <w:rFonts w:ascii="Cambria Math" w:hAnsi="Cambria Math"/>
                  <w:i/>
                  <w:color w:val="FF0000"/>
                  <w:sz w:val="22"/>
                  <w:szCs w:val="22"/>
                </w:rPr>
              </m:ctrlPr>
            </m:radPr>
            <m:deg/>
            <m:e>
              <m:r>
                <w:rPr>
                  <w:rFonts w:ascii="Cambria Math" w:hAnsi="Cambria Math"/>
                  <w:color w:val="FF0000"/>
                  <w:sz w:val="22"/>
                  <w:szCs w:val="22"/>
                </w:rPr>
                <m:t>0.03125+0.035714+0.03125+0.019231</m:t>
              </m:r>
            </m:e>
          </m:rad>
          <m:r>
            <w:rPr>
              <w:rFonts w:ascii="Cambria Math" w:hAnsi="Cambria Math"/>
              <w:color w:val="FF0000"/>
              <w:sz w:val="22"/>
              <w:szCs w:val="22"/>
            </w:rPr>
            <m:t>=0.157</m:t>
          </m:r>
          <m:rad>
            <m:radPr>
              <m:degHide m:val="1"/>
              <m:ctrlPr>
                <w:rPr>
                  <w:rFonts w:ascii="Cambria Math" w:hAnsi="Cambria Math"/>
                  <w:i/>
                  <w:color w:val="FF0000"/>
                  <w:sz w:val="22"/>
                  <w:szCs w:val="22"/>
                </w:rPr>
              </m:ctrlPr>
            </m:radPr>
            <m:deg/>
            <m:e>
              <m:r>
                <w:rPr>
                  <w:rFonts w:ascii="Cambria Math" w:hAnsi="Cambria Math"/>
                  <w:color w:val="FF0000"/>
                  <w:sz w:val="22"/>
                  <w:szCs w:val="22"/>
                </w:rPr>
                <m:t>0.117445</m:t>
              </m:r>
            </m:e>
          </m:rad>
          <m:r>
            <w:rPr>
              <w:rFonts w:ascii="Cambria Math" w:hAnsi="Cambria Math"/>
              <w:color w:val="FF0000"/>
              <w:sz w:val="22"/>
              <w:szCs w:val="22"/>
            </w:rPr>
            <m:t>=0.157*0.3427=0.0538</m:t>
          </m:r>
        </m:oMath>
      </m:oMathPara>
    </w:p>
    <w:p w14:paraId="5D070864" w14:textId="4D57E330" w:rsidR="00E13E11" w:rsidRPr="00A47AEF" w:rsidRDefault="00D45DF3" w:rsidP="00E13E11">
      <w:pPr>
        <w:pStyle w:val="ListParagraph"/>
        <w:widowControl w:val="0"/>
        <w:autoSpaceDE w:val="0"/>
        <w:autoSpaceDN w:val="0"/>
        <w:adjustRightInd w:val="0"/>
        <w:spacing w:after="120" w:line="264" w:lineRule="auto"/>
        <w:jc w:val="both"/>
        <w:rPr>
          <w:rFonts w:ascii="Geneva" w:hAnsi="Geneva"/>
          <w:color w:val="FF0000"/>
          <w:sz w:val="22"/>
          <w:szCs w:val="22"/>
        </w:rPr>
      </w:pPr>
      <m:oMathPara>
        <m:oMath>
          <m:r>
            <w:rPr>
              <w:rFonts w:ascii="Cambria Math" w:hAnsi="Cambria Math"/>
              <w:color w:val="FF0000"/>
              <w:sz w:val="22"/>
              <w:szCs w:val="22"/>
            </w:rPr>
            <m:t>t-stat=</m:t>
          </m:r>
          <m:f>
            <m:fPr>
              <m:ctrlPr>
                <w:rPr>
                  <w:rFonts w:ascii="Cambria Math" w:hAnsi="Cambria Math"/>
                  <w:i/>
                  <w:color w:val="FF0000"/>
                  <w:sz w:val="22"/>
                  <w:szCs w:val="22"/>
                </w:rPr>
              </m:ctrlPr>
            </m:fPr>
            <m:num>
              <m:r>
                <w:rPr>
                  <w:rFonts w:ascii="Cambria Math" w:hAnsi="Cambria Math"/>
                  <w:color w:val="FF0000"/>
                  <w:sz w:val="22"/>
                  <w:szCs w:val="22"/>
                </w:rPr>
                <m:t>g-0</m:t>
              </m:r>
            </m:num>
            <m:den>
              <m:r>
                <w:rPr>
                  <w:rFonts w:ascii="Cambria Math" w:hAnsi="Cambria Math"/>
                  <w:color w:val="FF0000"/>
                  <w:sz w:val="22"/>
                  <w:szCs w:val="22"/>
                </w:rPr>
                <m:t>SE</m:t>
              </m:r>
              <m:d>
                <m:dPr>
                  <m:ctrlPr>
                    <w:rPr>
                      <w:rFonts w:ascii="Cambria Math" w:hAnsi="Cambria Math"/>
                      <w:i/>
                      <w:color w:val="FF0000"/>
                      <w:sz w:val="22"/>
                      <w:szCs w:val="22"/>
                    </w:rPr>
                  </m:ctrlPr>
                </m:dPr>
                <m:e>
                  <m:r>
                    <w:rPr>
                      <w:rFonts w:ascii="Cambria Math" w:hAnsi="Cambria Math"/>
                      <w:color w:val="FF0000"/>
                      <w:sz w:val="22"/>
                      <w:szCs w:val="22"/>
                    </w:rPr>
                    <m:t>g</m:t>
                  </m:r>
                </m:e>
              </m:d>
            </m:den>
          </m:f>
          <m:r>
            <w:rPr>
              <w:rFonts w:ascii="Cambria Math" w:hAnsi="Cambria Math"/>
              <w:color w:val="FF0000"/>
              <w:sz w:val="22"/>
              <w:szCs w:val="22"/>
            </w:rPr>
            <m:t>=</m:t>
          </m:r>
          <m:f>
            <m:fPr>
              <m:ctrlPr>
                <w:rPr>
                  <w:rFonts w:ascii="Cambria Math" w:hAnsi="Cambria Math"/>
                  <w:i/>
                  <w:color w:val="FF0000"/>
                  <w:sz w:val="22"/>
                  <w:szCs w:val="22"/>
                </w:rPr>
              </m:ctrlPr>
            </m:fPr>
            <m:num>
              <m:r>
                <w:rPr>
                  <w:rFonts w:ascii="Cambria Math" w:hAnsi="Cambria Math"/>
                  <w:color w:val="FF0000"/>
                  <w:sz w:val="22"/>
                  <w:szCs w:val="22"/>
                </w:rPr>
                <m:t>0.09</m:t>
              </m:r>
            </m:num>
            <m:den>
              <m:r>
                <w:rPr>
                  <w:rFonts w:ascii="Cambria Math" w:hAnsi="Cambria Math"/>
                  <w:color w:val="FF0000"/>
                  <w:sz w:val="22"/>
                  <w:szCs w:val="22"/>
                </w:rPr>
                <m:t>0.0538</m:t>
              </m:r>
            </m:den>
          </m:f>
          <m:r>
            <w:rPr>
              <w:rFonts w:ascii="Cambria Math" w:hAnsi="Cambria Math"/>
              <w:color w:val="FF0000"/>
              <w:sz w:val="22"/>
              <w:szCs w:val="22"/>
            </w:rPr>
            <m:t>=1.67</m:t>
          </m:r>
        </m:oMath>
      </m:oMathPara>
    </w:p>
    <w:p w14:paraId="3FB3923D" w14:textId="29957254" w:rsidR="00D45DF3" w:rsidRPr="00A47AEF" w:rsidRDefault="00D45DF3" w:rsidP="00E13E11">
      <w:pPr>
        <w:pStyle w:val="ListParagraph"/>
        <w:widowControl w:val="0"/>
        <w:autoSpaceDE w:val="0"/>
        <w:autoSpaceDN w:val="0"/>
        <w:adjustRightInd w:val="0"/>
        <w:spacing w:after="120" w:line="264" w:lineRule="auto"/>
        <w:jc w:val="both"/>
        <w:rPr>
          <w:rFonts w:ascii="Geneva" w:hAnsi="Geneva"/>
          <w:color w:val="FF0000"/>
          <w:sz w:val="22"/>
          <w:szCs w:val="22"/>
        </w:rPr>
      </w:pPr>
      <m:oMathPara>
        <m:oMath>
          <m:r>
            <w:rPr>
              <w:rFonts w:ascii="Cambria Math" w:hAnsi="Cambria Math"/>
              <w:color w:val="FF0000"/>
              <w:sz w:val="22"/>
              <w:szCs w:val="22"/>
            </w:rPr>
            <m:t>p-value =</m:t>
          </m:r>
          <m:d>
            <m:dPr>
              <m:begChr m:val="["/>
              <m:endChr m:val="]"/>
              <m:ctrlPr>
                <w:rPr>
                  <w:rFonts w:ascii="Cambria Math" w:hAnsi="Cambria Math"/>
                  <w:i/>
                  <w:color w:val="FF0000"/>
                  <w:sz w:val="22"/>
                  <w:szCs w:val="22"/>
                </w:rPr>
              </m:ctrlPr>
            </m:dPr>
            <m:e>
              <m:r>
                <w:rPr>
                  <w:rFonts w:ascii="Cambria Math" w:hAnsi="Cambria Math"/>
                  <w:color w:val="FF0000"/>
                  <w:sz w:val="22"/>
                  <w:szCs w:val="22"/>
                </w:rPr>
                <m:t>1-pdfT</m:t>
              </m:r>
              <m:d>
                <m:dPr>
                  <m:ctrlPr>
                    <w:rPr>
                      <w:rFonts w:ascii="Cambria Math" w:hAnsi="Cambria Math"/>
                      <w:i/>
                      <w:color w:val="FF0000"/>
                      <w:sz w:val="22"/>
                      <w:szCs w:val="22"/>
                    </w:rPr>
                  </m:ctrlPr>
                </m:dPr>
                <m:e>
                  <m:r>
                    <w:rPr>
                      <w:rFonts w:ascii="Cambria Math" w:hAnsi="Cambria Math"/>
                      <w:color w:val="FF0000"/>
                      <w:sz w:val="22"/>
                      <w:szCs w:val="22"/>
                    </w:rPr>
                    <m:t>1.67, 32</m:t>
                  </m:r>
                </m:e>
              </m:d>
            </m:e>
          </m:d>
          <m:r>
            <w:rPr>
              <w:rFonts w:ascii="Cambria Math" w:hAnsi="Cambria Math"/>
              <w:color w:val="FF0000"/>
              <w:sz w:val="22"/>
              <w:szCs w:val="22"/>
            </w:rPr>
            <m:t>*2=</m:t>
          </m:r>
          <m:d>
            <m:dPr>
              <m:begChr m:val="["/>
              <m:endChr m:val="]"/>
              <m:ctrlPr>
                <w:rPr>
                  <w:rFonts w:ascii="Cambria Math" w:hAnsi="Cambria Math"/>
                  <w:i/>
                  <w:color w:val="FF0000"/>
                  <w:sz w:val="22"/>
                  <w:szCs w:val="22"/>
                </w:rPr>
              </m:ctrlPr>
            </m:dPr>
            <m:e>
              <m:r>
                <w:rPr>
                  <w:rFonts w:ascii="Cambria Math" w:hAnsi="Cambria Math"/>
                  <w:color w:val="FF0000"/>
                  <w:sz w:val="22"/>
                  <w:szCs w:val="22"/>
                </w:rPr>
                <m:t>1-0.948</m:t>
              </m:r>
            </m:e>
          </m:d>
          <m:r>
            <w:rPr>
              <w:rFonts w:ascii="Cambria Math" w:hAnsi="Cambria Math"/>
              <w:color w:val="FF0000"/>
              <w:sz w:val="22"/>
              <w:szCs w:val="22"/>
            </w:rPr>
            <m:t>*2=0.052*2=0.104</m:t>
          </m:r>
        </m:oMath>
      </m:oMathPara>
    </w:p>
    <w:p w14:paraId="61ABC6A7" w14:textId="230C0E73" w:rsidR="00A47AEF" w:rsidRPr="00A47AEF" w:rsidRDefault="0060488B" w:rsidP="00A47AEF">
      <w:pPr>
        <w:pStyle w:val="ListParagraph"/>
        <w:widowControl w:val="0"/>
        <w:autoSpaceDE w:val="0"/>
        <w:autoSpaceDN w:val="0"/>
        <w:adjustRightInd w:val="0"/>
        <w:spacing w:after="120" w:line="264" w:lineRule="auto"/>
        <w:jc w:val="both"/>
        <w:rPr>
          <w:rFonts w:ascii="Geneva" w:hAnsi="Geneva"/>
          <w:color w:val="FF0000"/>
          <w:sz w:val="22"/>
          <w:szCs w:val="22"/>
        </w:rPr>
      </w:pPr>
      <w:r w:rsidRPr="00A47AEF">
        <w:rPr>
          <w:rFonts w:ascii="Geneva" w:hAnsi="Geneva"/>
          <w:color w:val="FF0000"/>
          <w:sz w:val="22"/>
          <w:szCs w:val="22"/>
        </w:rPr>
        <w:t>At significance level 0.05, there is insufficient evidence to reject the null hypothesis that the mean of the means of groups ordinary and promotion is significantly different from the mean of the means of groups discount and both.</w:t>
      </w:r>
    </w:p>
    <w:p w14:paraId="3CC31809" w14:textId="76D51983" w:rsidR="0060488B" w:rsidRPr="00A47AEF" w:rsidRDefault="0060488B" w:rsidP="0060488B">
      <w:pPr>
        <w:pStyle w:val="ListParagraph"/>
        <w:widowControl w:val="0"/>
        <w:numPr>
          <w:ilvl w:val="1"/>
          <w:numId w:val="9"/>
        </w:numPr>
        <w:autoSpaceDE w:val="0"/>
        <w:autoSpaceDN w:val="0"/>
        <w:adjustRightInd w:val="0"/>
        <w:spacing w:after="120" w:line="264" w:lineRule="auto"/>
        <w:jc w:val="both"/>
        <w:rPr>
          <w:rFonts w:ascii="Geneva" w:hAnsi="Geneva"/>
          <w:color w:val="FF0000"/>
          <w:sz w:val="22"/>
          <w:szCs w:val="22"/>
        </w:rPr>
      </w:pPr>
      <w:r w:rsidRPr="00A47AEF">
        <w:rPr>
          <w:rFonts w:ascii="Geneva" w:hAnsi="Geneva"/>
          <w:color w:val="FF0000"/>
          <w:sz w:val="22"/>
          <w:szCs w:val="22"/>
        </w:rPr>
        <w:t>The contrast measures the difference in the mean of the means of groups ordinary and promotion and the mean of the means of groups discount and both.</w:t>
      </w:r>
    </w:p>
    <w:p w14:paraId="551CD8C5" w14:textId="57F14A62" w:rsidR="0060488B" w:rsidRPr="00A47AEF" w:rsidRDefault="00F01C0F" w:rsidP="0060488B">
      <w:pPr>
        <w:pStyle w:val="ListParagraph"/>
        <w:widowControl w:val="0"/>
        <w:numPr>
          <w:ilvl w:val="1"/>
          <w:numId w:val="9"/>
        </w:numPr>
        <w:autoSpaceDE w:val="0"/>
        <w:autoSpaceDN w:val="0"/>
        <w:adjustRightInd w:val="0"/>
        <w:spacing w:after="120" w:line="264" w:lineRule="auto"/>
        <w:jc w:val="both"/>
        <w:rPr>
          <w:rFonts w:ascii="Geneva" w:hAnsi="Geneva"/>
          <w:color w:val="FF0000"/>
          <w:sz w:val="22"/>
          <w:szCs w:val="22"/>
        </w:rPr>
      </w:pPr>
      <m:oMath>
        <m:sSub>
          <m:sSubPr>
            <m:ctrlPr>
              <w:rPr>
                <w:rFonts w:ascii="Cambria Math" w:hAnsi="Cambria Math"/>
                <w:i/>
                <w:color w:val="FF0000"/>
                <w:sz w:val="22"/>
                <w:szCs w:val="22"/>
              </w:rPr>
            </m:ctrlPr>
          </m:sSubPr>
          <m:e>
            <m:r>
              <w:rPr>
                <w:rFonts w:ascii="Cambria Math" w:hAnsi="Cambria Math"/>
                <w:color w:val="FF0000"/>
                <w:sz w:val="22"/>
                <w:szCs w:val="22"/>
              </w:rPr>
              <m:t>t</m:t>
            </m:r>
          </m:e>
          <m:sub>
            <m:r>
              <w:rPr>
                <w:rFonts w:ascii="Cambria Math" w:hAnsi="Cambria Math"/>
                <w:color w:val="FF0000"/>
                <w:sz w:val="22"/>
                <w:szCs w:val="22"/>
              </w:rPr>
              <m:t>crit</m:t>
            </m:r>
          </m:sub>
        </m:sSub>
        <m:r>
          <w:rPr>
            <w:rFonts w:ascii="Cambria Math" w:hAnsi="Cambria Math"/>
            <w:color w:val="FF0000"/>
            <w:sz w:val="22"/>
            <w:szCs w:val="22"/>
          </w:rPr>
          <m:t>=</m:t>
        </m:r>
        <m:sSub>
          <m:sSubPr>
            <m:ctrlPr>
              <w:rPr>
                <w:rFonts w:ascii="Cambria Math" w:hAnsi="Cambria Math"/>
                <w:i/>
                <w:color w:val="FF0000"/>
                <w:sz w:val="22"/>
                <w:szCs w:val="22"/>
              </w:rPr>
            </m:ctrlPr>
          </m:sSubPr>
          <m:e>
            <m:r>
              <w:rPr>
                <w:rFonts w:ascii="Cambria Math" w:hAnsi="Cambria Math"/>
                <w:color w:val="FF0000"/>
                <w:sz w:val="22"/>
                <w:szCs w:val="22"/>
              </w:rPr>
              <m:t>t</m:t>
            </m:r>
          </m:e>
          <m:sub>
            <m:r>
              <w:rPr>
                <w:rFonts w:ascii="Cambria Math" w:hAnsi="Cambria Math"/>
                <w:color w:val="FF0000"/>
                <w:sz w:val="22"/>
                <w:szCs w:val="22"/>
              </w:rPr>
              <m:t>0.975, 32</m:t>
            </m:r>
          </m:sub>
        </m:sSub>
        <m:r>
          <w:rPr>
            <w:rFonts w:ascii="Cambria Math" w:hAnsi="Cambria Math"/>
            <w:color w:val="FF0000"/>
            <w:sz w:val="22"/>
            <w:szCs w:val="22"/>
          </w:rPr>
          <m:t>=2.04</m:t>
        </m:r>
      </m:oMath>
      <w:r w:rsidR="0060488B" w:rsidRPr="00A47AEF">
        <w:rPr>
          <w:rFonts w:ascii="Geneva" w:hAnsi="Geneva"/>
          <w:color w:val="FF0000"/>
          <w:sz w:val="22"/>
          <w:szCs w:val="22"/>
        </w:rPr>
        <w:t xml:space="preserve"> </w:t>
      </w:r>
    </w:p>
    <w:p w14:paraId="74F5A81E" w14:textId="77777777" w:rsidR="0060488B" w:rsidRPr="00A47AEF" w:rsidRDefault="0060488B" w:rsidP="0060488B">
      <w:pPr>
        <w:pStyle w:val="ListParagraph"/>
        <w:widowControl w:val="0"/>
        <w:autoSpaceDE w:val="0"/>
        <w:autoSpaceDN w:val="0"/>
        <w:adjustRightInd w:val="0"/>
        <w:spacing w:after="120" w:line="264" w:lineRule="auto"/>
        <w:jc w:val="both"/>
        <w:rPr>
          <w:rFonts w:ascii="Geneva" w:hAnsi="Geneva"/>
          <w:color w:val="FF0000"/>
          <w:sz w:val="22"/>
          <w:szCs w:val="22"/>
        </w:rPr>
      </w:pPr>
      <w:r w:rsidRPr="00A47AEF">
        <w:rPr>
          <w:rFonts w:ascii="Geneva" w:hAnsi="Geneva"/>
          <w:color w:val="FF0000"/>
          <w:sz w:val="22"/>
          <w:szCs w:val="22"/>
        </w:rPr>
        <w:t>A 95% confidence interval for the difference in the mean of the means is:</w:t>
      </w:r>
    </w:p>
    <w:p w14:paraId="5EE353DF" w14:textId="77777777" w:rsidR="0060488B" w:rsidRPr="00A47AEF" w:rsidRDefault="0060488B" w:rsidP="0060488B">
      <w:pPr>
        <w:pStyle w:val="ListParagraph"/>
        <w:widowControl w:val="0"/>
        <w:autoSpaceDE w:val="0"/>
        <w:autoSpaceDN w:val="0"/>
        <w:adjustRightInd w:val="0"/>
        <w:spacing w:after="120" w:line="264" w:lineRule="auto"/>
        <w:jc w:val="both"/>
        <w:rPr>
          <w:rFonts w:ascii="Geneva" w:hAnsi="Geneva"/>
          <w:color w:val="FF0000"/>
          <w:sz w:val="22"/>
          <w:szCs w:val="22"/>
        </w:rPr>
      </w:pPr>
      <m:oMathPara>
        <m:oMath>
          <m:r>
            <w:rPr>
              <w:rFonts w:ascii="Cambria Math" w:hAnsi="Cambria Math"/>
              <w:color w:val="FF0000"/>
              <w:sz w:val="22"/>
              <w:szCs w:val="22"/>
            </w:rPr>
            <m:t>g±</m:t>
          </m:r>
          <m:sSub>
            <m:sSubPr>
              <m:ctrlPr>
                <w:rPr>
                  <w:rFonts w:ascii="Cambria Math" w:hAnsi="Cambria Math"/>
                  <w:i/>
                  <w:color w:val="FF0000"/>
                  <w:sz w:val="22"/>
                  <w:szCs w:val="22"/>
                </w:rPr>
              </m:ctrlPr>
            </m:sSubPr>
            <m:e>
              <m:r>
                <w:rPr>
                  <w:rFonts w:ascii="Cambria Math" w:hAnsi="Cambria Math"/>
                  <w:color w:val="FF0000"/>
                  <w:sz w:val="22"/>
                  <w:szCs w:val="22"/>
                </w:rPr>
                <m:t>t</m:t>
              </m:r>
            </m:e>
            <m:sub>
              <m:r>
                <w:rPr>
                  <w:rFonts w:ascii="Cambria Math" w:hAnsi="Cambria Math"/>
                  <w:color w:val="FF0000"/>
                  <w:sz w:val="22"/>
                  <w:szCs w:val="22"/>
                </w:rPr>
                <m:t>crit</m:t>
              </m:r>
            </m:sub>
          </m:sSub>
          <m:r>
            <w:rPr>
              <w:rFonts w:ascii="Cambria Math" w:hAnsi="Cambria Math"/>
              <w:color w:val="FF0000"/>
              <w:sz w:val="22"/>
              <w:szCs w:val="22"/>
            </w:rPr>
            <m:t>*SE</m:t>
          </m:r>
          <m:d>
            <m:dPr>
              <m:ctrlPr>
                <w:rPr>
                  <w:rFonts w:ascii="Cambria Math" w:hAnsi="Cambria Math"/>
                  <w:i/>
                  <w:color w:val="FF0000"/>
                  <w:sz w:val="22"/>
                  <w:szCs w:val="22"/>
                </w:rPr>
              </m:ctrlPr>
            </m:dPr>
            <m:e>
              <m:r>
                <w:rPr>
                  <w:rFonts w:ascii="Cambria Math" w:hAnsi="Cambria Math"/>
                  <w:color w:val="FF0000"/>
                  <w:sz w:val="22"/>
                  <w:szCs w:val="22"/>
                </w:rPr>
                <m:t>g</m:t>
              </m:r>
            </m:e>
          </m:d>
        </m:oMath>
      </m:oMathPara>
    </w:p>
    <w:p w14:paraId="2367EC98" w14:textId="77777777" w:rsidR="0060488B" w:rsidRPr="00A47AEF" w:rsidRDefault="0060488B" w:rsidP="0060488B">
      <w:pPr>
        <w:pStyle w:val="ListParagraph"/>
        <w:widowControl w:val="0"/>
        <w:autoSpaceDE w:val="0"/>
        <w:autoSpaceDN w:val="0"/>
        <w:adjustRightInd w:val="0"/>
        <w:spacing w:after="120" w:line="264" w:lineRule="auto"/>
        <w:jc w:val="both"/>
        <w:rPr>
          <w:rFonts w:ascii="Geneva" w:hAnsi="Geneva"/>
          <w:color w:val="FF0000"/>
          <w:sz w:val="22"/>
          <w:szCs w:val="22"/>
        </w:rPr>
      </w:pPr>
      <m:oMathPara>
        <m:oMath>
          <m:r>
            <w:rPr>
              <w:rFonts w:ascii="Cambria Math" w:hAnsi="Cambria Math"/>
              <w:color w:val="FF0000"/>
              <w:sz w:val="22"/>
              <w:szCs w:val="22"/>
            </w:rPr>
            <m:t>0.09±2.04*1.67</m:t>
          </m:r>
        </m:oMath>
      </m:oMathPara>
    </w:p>
    <w:p w14:paraId="68409CCA" w14:textId="59A94591" w:rsidR="0060488B" w:rsidRPr="00A47AEF" w:rsidRDefault="0060488B" w:rsidP="0060488B">
      <w:pPr>
        <w:pStyle w:val="ListParagraph"/>
        <w:widowControl w:val="0"/>
        <w:autoSpaceDE w:val="0"/>
        <w:autoSpaceDN w:val="0"/>
        <w:adjustRightInd w:val="0"/>
        <w:spacing w:after="120" w:line="264" w:lineRule="auto"/>
        <w:jc w:val="center"/>
        <w:rPr>
          <w:rFonts w:ascii="Geneva" w:hAnsi="Geneva"/>
          <w:color w:val="FF0000"/>
          <w:sz w:val="22"/>
          <w:szCs w:val="22"/>
        </w:rPr>
      </w:pPr>
      <m:oMathPara>
        <m:oMath>
          <m:r>
            <w:rPr>
              <w:rFonts w:ascii="Cambria Math" w:hAnsi="Cambria Math"/>
              <w:color w:val="FF0000"/>
              <w:sz w:val="22"/>
              <w:szCs w:val="22"/>
            </w:rPr>
            <m:t>0.09±0.110</m:t>
          </m:r>
        </m:oMath>
      </m:oMathPara>
    </w:p>
    <w:p w14:paraId="3547ED02" w14:textId="20931D15" w:rsidR="0060488B" w:rsidRPr="00A47AEF" w:rsidRDefault="00F01C0F" w:rsidP="0060488B">
      <w:pPr>
        <w:pStyle w:val="ListParagraph"/>
        <w:widowControl w:val="0"/>
        <w:autoSpaceDE w:val="0"/>
        <w:autoSpaceDN w:val="0"/>
        <w:adjustRightInd w:val="0"/>
        <w:spacing w:after="120" w:line="264" w:lineRule="auto"/>
        <w:jc w:val="both"/>
        <w:rPr>
          <w:rFonts w:ascii="Geneva" w:hAnsi="Geneva"/>
          <w:color w:val="FF0000"/>
          <w:sz w:val="22"/>
          <w:szCs w:val="22"/>
        </w:rPr>
      </w:pPr>
      <m:oMathPara>
        <m:oMath>
          <m:d>
            <m:dPr>
              <m:ctrlPr>
                <w:rPr>
                  <w:rFonts w:ascii="Cambria Math" w:hAnsi="Cambria Math"/>
                  <w:i/>
                  <w:color w:val="FF0000"/>
                  <w:sz w:val="22"/>
                  <w:szCs w:val="22"/>
                </w:rPr>
              </m:ctrlPr>
            </m:dPr>
            <m:e>
              <m:r>
                <w:rPr>
                  <w:rFonts w:ascii="Cambria Math" w:hAnsi="Cambria Math"/>
                  <w:color w:val="FF0000"/>
                  <w:sz w:val="22"/>
                  <w:szCs w:val="22"/>
                </w:rPr>
                <m:t>-0.02, 0.20</m:t>
              </m:r>
            </m:e>
          </m:d>
        </m:oMath>
      </m:oMathPara>
    </w:p>
    <w:p w14:paraId="201B3324" w14:textId="009A98C6" w:rsidR="00A47AEF" w:rsidRPr="00A47AEF" w:rsidRDefault="00A47AEF" w:rsidP="00A47AEF">
      <w:pPr>
        <w:pStyle w:val="ListParagraph"/>
        <w:widowControl w:val="0"/>
        <w:numPr>
          <w:ilvl w:val="1"/>
          <w:numId w:val="9"/>
        </w:numPr>
        <w:autoSpaceDE w:val="0"/>
        <w:autoSpaceDN w:val="0"/>
        <w:adjustRightInd w:val="0"/>
        <w:spacing w:after="120" w:line="264" w:lineRule="auto"/>
        <w:jc w:val="both"/>
        <w:rPr>
          <w:rFonts w:ascii="Geneva" w:hAnsi="Geneva"/>
          <w:color w:val="FF0000"/>
          <w:sz w:val="22"/>
          <w:szCs w:val="22"/>
        </w:rPr>
      </w:pPr>
      <m:oMath>
        <m:r>
          <w:rPr>
            <w:rFonts w:ascii="Cambria Math" w:hAnsi="Cambria Math"/>
            <w:color w:val="FF0000"/>
            <w:sz w:val="22"/>
            <w:szCs w:val="22"/>
          </w:rPr>
          <m:t>g=0.5</m:t>
        </m:r>
        <m:acc>
          <m:accPr>
            <m:chr m:val="̅"/>
            <m:ctrlPr>
              <w:rPr>
                <w:rFonts w:ascii="Cambria Math" w:hAnsi="Cambria Math"/>
                <w:i/>
                <w:color w:val="FF0000"/>
                <w:sz w:val="22"/>
                <w:szCs w:val="22"/>
              </w:rPr>
            </m:ctrlPr>
          </m:accPr>
          <m:e>
            <m:sSub>
              <m:sSubPr>
                <m:ctrlPr>
                  <w:rPr>
                    <w:rFonts w:ascii="Cambria Math" w:hAnsi="Cambria Math"/>
                    <w:i/>
                    <w:color w:val="FF0000"/>
                    <w:sz w:val="22"/>
                    <w:szCs w:val="22"/>
                  </w:rPr>
                </m:ctrlPr>
              </m:sSubPr>
              <m:e>
                <m:r>
                  <w:rPr>
                    <w:rFonts w:ascii="Cambria Math" w:hAnsi="Cambria Math"/>
                    <w:color w:val="FF0000"/>
                    <w:sz w:val="22"/>
                    <w:szCs w:val="22"/>
                  </w:rPr>
                  <m:t>Y</m:t>
                </m:r>
              </m:e>
              <m:sub>
                <m:r>
                  <w:rPr>
                    <w:rFonts w:ascii="Cambria Math" w:hAnsi="Cambria Math"/>
                    <w:color w:val="FF0000"/>
                    <w:sz w:val="22"/>
                    <w:szCs w:val="22"/>
                  </w:rPr>
                  <m:t>1</m:t>
                </m:r>
              </m:sub>
            </m:sSub>
          </m:e>
        </m:acc>
        <m:r>
          <w:rPr>
            <w:rFonts w:ascii="Cambria Math" w:hAnsi="Cambria Math"/>
            <w:color w:val="FF0000"/>
            <w:sz w:val="22"/>
            <w:szCs w:val="22"/>
          </w:rPr>
          <m:t>+0.5</m:t>
        </m:r>
        <m:acc>
          <m:accPr>
            <m:chr m:val="̅"/>
            <m:ctrlPr>
              <w:rPr>
                <w:rFonts w:ascii="Cambria Math" w:hAnsi="Cambria Math"/>
                <w:i/>
                <w:color w:val="FF0000"/>
                <w:sz w:val="22"/>
                <w:szCs w:val="22"/>
              </w:rPr>
            </m:ctrlPr>
          </m:accPr>
          <m:e>
            <m:sSub>
              <m:sSubPr>
                <m:ctrlPr>
                  <w:rPr>
                    <w:rFonts w:ascii="Cambria Math" w:hAnsi="Cambria Math"/>
                    <w:i/>
                    <w:color w:val="FF0000"/>
                    <w:sz w:val="22"/>
                    <w:szCs w:val="22"/>
                  </w:rPr>
                </m:ctrlPr>
              </m:sSubPr>
              <m:e>
                <m:r>
                  <w:rPr>
                    <w:rFonts w:ascii="Cambria Math" w:hAnsi="Cambria Math"/>
                    <w:color w:val="FF0000"/>
                    <w:sz w:val="22"/>
                    <w:szCs w:val="22"/>
                  </w:rPr>
                  <m:t>Y</m:t>
                </m:r>
              </m:e>
              <m:sub>
                <m:r>
                  <w:rPr>
                    <w:rFonts w:ascii="Cambria Math" w:hAnsi="Cambria Math"/>
                    <w:color w:val="FF0000"/>
                    <w:sz w:val="22"/>
                    <w:szCs w:val="22"/>
                  </w:rPr>
                  <m:t>2</m:t>
                </m:r>
              </m:sub>
            </m:sSub>
          </m:e>
        </m:acc>
        <m:r>
          <w:rPr>
            <w:rFonts w:ascii="Cambria Math" w:hAnsi="Cambria Math"/>
            <w:color w:val="FF0000"/>
            <w:sz w:val="22"/>
            <w:szCs w:val="22"/>
          </w:rPr>
          <m:t>-0.5</m:t>
        </m:r>
        <m:acc>
          <m:accPr>
            <m:chr m:val="̅"/>
            <m:ctrlPr>
              <w:rPr>
                <w:rFonts w:ascii="Cambria Math" w:hAnsi="Cambria Math"/>
                <w:i/>
                <w:color w:val="FF0000"/>
                <w:sz w:val="22"/>
                <w:szCs w:val="22"/>
              </w:rPr>
            </m:ctrlPr>
          </m:accPr>
          <m:e>
            <m:sSub>
              <m:sSubPr>
                <m:ctrlPr>
                  <w:rPr>
                    <w:rFonts w:ascii="Cambria Math" w:hAnsi="Cambria Math"/>
                    <w:i/>
                    <w:color w:val="FF0000"/>
                    <w:sz w:val="22"/>
                    <w:szCs w:val="22"/>
                  </w:rPr>
                </m:ctrlPr>
              </m:sSubPr>
              <m:e>
                <m:r>
                  <w:rPr>
                    <w:rFonts w:ascii="Cambria Math" w:hAnsi="Cambria Math"/>
                    <w:color w:val="FF0000"/>
                    <w:sz w:val="22"/>
                    <w:szCs w:val="22"/>
                  </w:rPr>
                  <m:t>Y</m:t>
                </m:r>
              </m:e>
              <m:sub>
                <m:r>
                  <w:rPr>
                    <w:rFonts w:ascii="Cambria Math" w:hAnsi="Cambria Math"/>
                    <w:color w:val="FF0000"/>
                    <w:sz w:val="22"/>
                    <w:szCs w:val="22"/>
                  </w:rPr>
                  <m:t>3</m:t>
                </m:r>
              </m:sub>
            </m:sSub>
          </m:e>
        </m:acc>
        <m:r>
          <w:rPr>
            <w:rFonts w:ascii="Cambria Math" w:hAnsi="Cambria Math"/>
            <w:color w:val="FF0000"/>
            <w:sz w:val="22"/>
            <w:szCs w:val="22"/>
          </w:rPr>
          <m:t>-0.5</m:t>
        </m:r>
        <m:acc>
          <m:accPr>
            <m:chr m:val="̅"/>
            <m:ctrlPr>
              <w:rPr>
                <w:rFonts w:ascii="Cambria Math" w:hAnsi="Cambria Math"/>
                <w:i/>
                <w:color w:val="FF0000"/>
                <w:sz w:val="22"/>
                <w:szCs w:val="22"/>
              </w:rPr>
            </m:ctrlPr>
          </m:accPr>
          <m:e>
            <m:sSub>
              <m:sSubPr>
                <m:ctrlPr>
                  <w:rPr>
                    <w:rFonts w:ascii="Cambria Math" w:hAnsi="Cambria Math"/>
                    <w:i/>
                    <w:color w:val="FF0000"/>
                    <w:sz w:val="22"/>
                    <w:szCs w:val="22"/>
                  </w:rPr>
                </m:ctrlPr>
              </m:sSubPr>
              <m:e>
                <m:r>
                  <w:rPr>
                    <w:rFonts w:ascii="Cambria Math" w:hAnsi="Cambria Math"/>
                    <w:color w:val="FF0000"/>
                    <w:sz w:val="22"/>
                    <w:szCs w:val="22"/>
                  </w:rPr>
                  <m:t>Y</m:t>
                </m:r>
              </m:e>
              <m:sub>
                <m:r>
                  <w:rPr>
                    <w:rFonts w:ascii="Cambria Math" w:hAnsi="Cambria Math"/>
                    <w:color w:val="FF0000"/>
                    <w:sz w:val="22"/>
                    <w:szCs w:val="22"/>
                  </w:rPr>
                  <m:t>4</m:t>
                </m:r>
              </m:sub>
            </m:sSub>
          </m:e>
        </m:acc>
        <m:r>
          <w:rPr>
            <w:rFonts w:ascii="Cambria Math" w:hAnsi="Cambria Math"/>
            <w:color w:val="FF0000"/>
            <w:sz w:val="22"/>
            <w:szCs w:val="22"/>
          </w:rPr>
          <m:t>=0.5*2.40+0.5*2.42-0.5*2.74-0.5*2.90=1.20+1.21-1.37-1.45=-0.41</m:t>
        </m:r>
      </m:oMath>
    </w:p>
    <w:p w14:paraId="48446113" w14:textId="46AD2888" w:rsidR="00A47AEF" w:rsidRPr="00A47AEF" w:rsidRDefault="00A47AEF" w:rsidP="00A47AEF">
      <w:pPr>
        <w:pStyle w:val="ListParagraph"/>
        <w:widowControl w:val="0"/>
        <w:autoSpaceDE w:val="0"/>
        <w:autoSpaceDN w:val="0"/>
        <w:adjustRightInd w:val="0"/>
        <w:spacing w:after="120" w:line="264" w:lineRule="auto"/>
        <w:jc w:val="both"/>
        <w:rPr>
          <w:rFonts w:ascii="Geneva" w:hAnsi="Geneva"/>
          <w:color w:val="FF0000"/>
          <w:sz w:val="22"/>
          <w:szCs w:val="22"/>
        </w:rPr>
      </w:pPr>
      <m:oMathPara>
        <m:oMath>
          <m:r>
            <w:rPr>
              <w:rFonts w:ascii="Cambria Math" w:hAnsi="Cambria Math"/>
              <w:color w:val="FF0000"/>
              <w:sz w:val="22"/>
              <w:szCs w:val="22"/>
            </w:rPr>
            <w:lastRenderedPageBreak/>
            <m:t>SE</m:t>
          </m:r>
          <m:d>
            <m:dPr>
              <m:ctrlPr>
                <w:rPr>
                  <w:rFonts w:ascii="Cambria Math" w:hAnsi="Cambria Math"/>
                  <w:i/>
                  <w:color w:val="FF0000"/>
                  <w:sz w:val="22"/>
                  <w:szCs w:val="22"/>
                </w:rPr>
              </m:ctrlPr>
            </m:dPr>
            <m:e>
              <m:r>
                <w:rPr>
                  <w:rFonts w:ascii="Cambria Math" w:hAnsi="Cambria Math"/>
                  <w:color w:val="FF0000"/>
                  <w:sz w:val="22"/>
                  <w:szCs w:val="22"/>
                </w:rPr>
                <m:t>g</m:t>
              </m:r>
            </m:e>
          </m:d>
          <m:r>
            <w:rPr>
              <w:rFonts w:ascii="Cambria Math" w:hAnsi="Cambria Math"/>
              <w:color w:val="FF0000"/>
              <w:sz w:val="22"/>
              <w:szCs w:val="22"/>
            </w:rPr>
            <m:t>=</m:t>
          </m:r>
          <m:sSub>
            <m:sSubPr>
              <m:ctrlPr>
                <w:rPr>
                  <w:rFonts w:ascii="Cambria Math" w:hAnsi="Cambria Math"/>
                  <w:i/>
                  <w:color w:val="FF0000"/>
                  <w:sz w:val="22"/>
                  <w:szCs w:val="22"/>
                </w:rPr>
              </m:ctrlPr>
            </m:sSubPr>
            <m:e>
              <m:r>
                <w:rPr>
                  <w:rFonts w:ascii="Cambria Math" w:hAnsi="Cambria Math"/>
                  <w:color w:val="FF0000"/>
                  <w:sz w:val="22"/>
                  <w:szCs w:val="22"/>
                </w:rPr>
                <m:t>s</m:t>
              </m:r>
            </m:e>
            <m:sub>
              <m:r>
                <w:rPr>
                  <w:rFonts w:ascii="Cambria Math" w:hAnsi="Cambria Math"/>
                  <w:color w:val="FF0000"/>
                  <w:sz w:val="22"/>
                  <w:szCs w:val="22"/>
                </w:rPr>
                <m:t>p</m:t>
              </m:r>
            </m:sub>
          </m:sSub>
          <m:rad>
            <m:radPr>
              <m:degHide m:val="1"/>
              <m:ctrlPr>
                <w:rPr>
                  <w:rFonts w:ascii="Cambria Math" w:hAnsi="Cambria Math"/>
                  <w:i/>
                  <w:color w:val="FF0000"/>
                  <w:sz w:val="22"/>
                  <w:szCs w:val="22"/>
                </w:rPr>
              </m:ctrlPr>
            </m:radPr>
            <m:deg/>
            <m:e>
              <m:nary>
                <m:naryPr>
                  <m:chr m:val="∑"/>
                  <m:limLoc m:val="undOvr"/>
                  <m:ctrlPr>
                    <w:rPr>
                      <w:rFonts w:ascii="Cambria Math" w:hAnsi="Cambria Math"/>
                      <w:i/>
                      <w:color w:val="FF0000"/>
                      <w:sz w:val="22"/>
                      <w:szCs w:val="22"/>
                    </w:rPr>
                  </m:ctrlPr>
                </m:naryPr>
                <m:sub>
                  <m:r>
                    <w:rPr>
                      <w:rFonts w:ascii="Cambria Math" w:hAnsi="Cambria Math"/>
                      <w:color w:val="FF0000"/>
                      <w:sz w:val="22"/>
                      <w:szCs w:val="22"/>
                    </w:rPr>
                    <m:t>i=1</m:t>
                  </m:r>
                </m:sub>
                <m:sup>
                  <m:r>
                    <w:rPr>
                      <w:rFonts w:ascii="Cambria Math" w:hAnsi="Cambria Math"/>
                      <w:color w:val="FF0000"/>
                      <w:sz w:val="22"/>
                      <w:szCs w:val="22"/>
                    </w:rPr>
                    <m:t>4</m:t>
                  </m:r>
                </m:sup>
                <m:e>
                  <m:f>
                    <m:fPr>
                      <m:ctrlPr>
                        <w:rPr>
                          <w:rFonts w:ascii="Cambria Math" w:hAnsi="Cambria Math"/>
                          <w:i/>
                          <w:color w:val="FF0000"/>
                          <w:sz w:val="22"/>
                          <w:szCs w:val="22"/>
                        </w:rPr>
                      </m:ctrlPr>
                    </m:fPr>
                    <m:num>
                      <m:sSup>
                        <m:sSupPr>
                          <m:ctrlPr>
                            <w:rPr>
                              <w:rFonts w:ascii="Cambria Math" w:hAnsi="Cambria Math"/>
                              <w:i/>
                              <w:color w:val="FF0000"/>
                              <w:sz w:val="22"/>
                              <w:szCs w:val="22"/>
                            </w:rPr>
                          </m:ctrlPr>
                        </m:sSupPr>
                        <m:e>
                          <m:sSub>
                            <m:sSubPr>
                              <m:ctrlPr>
                                <w:rPr>
                                  <w:rFonts w:ascii="Cambria Math" w:hAnsi="Cambria Math"/>
                                  <w:i/>
                                  <w:color w:val="FF0000"/>
                                  <w:sz w:val="22"/>
                                  <w:szCs w:val="22"/>
                                </w:rPr>
                              </m:ctrlPr>
                            </m:sSubPr>
                            <m:e>
                              <m:r>
                                <w:rPr>
                                  <w:rFonts w:ascii="Cambria Math" w:hAnsi="Cambria Math"/>
                                  <w:color w:val="FF0000"/>
                                  <w:sz w:val="22"/>
                                  <w:szCs w:val="22"/>
                                </w:rPr>
                                <m:t>C</m:t>
                              </m:r>
                            </m:e>
                            <m:sub>
                              <m:r>
                                <w:rPr>
                                  <w:rFonts w:ascii="Cambria Math" w:hAnsi="Cambria Math"/>
                                  <w:color w:val="FF0000"/>
                                  <w:sz w:val="22"/>
                                  <w:szCs w:val="22"/>
                                </w:rPr>
                                <m:t>i</m:t>
                              </m:r>
                            </m:sub>
                          </m:sSub>
                        </m:e>
                        <m:sup>
                          <m:r>
                            <w:rPr>
                              <w:rFonts w:ascii="Cambria Math" w:hAnsi="Cambria Math"/>
                              <w:color w:val="FF0000"/>
                              <w:sz w:val="22"/>
                              <w:szCs w:val="22"/>
                            </w:rPr>
                            <m:t>2</m:t>
                          </m:r>
                        </m:sup>
                      </m:sSup>
                    </m:num>
                    <m:den>
                      <m:sSub>
                        <m:sSubPr>
                          <m:ctrlPr>
                            <w:rPr>
                              <w:rFonts w:ascii="Cambria Math" w:hAnsi="Cambria Math"/>
                              <w:i/>
                              <w:color w:val="FF0000"/>
                              <w:sz w:val="22"/>
                              <w:szCs w:val="22"/>
                            </w:rPr>
                          </m:ctrlPr>
                        </m:sSubPr>
                        <m:e>
                          <m:r>
                            <w:rPr>
                              <w:rFonts w:ascii="Cambria Math" w:hAnsi="Cambria Math"/>
                              <w:color w:val="FF0000"/>
                              <w:sz w:val="22"/>
                              <w:szCs w:val="22"/>
                            </w:rPr>
                            <m:t>n</m:t>
                          </m:r>
                        </m:e>
                        <m:sub>
                          <m:r>
                            <w:rPr>
                              <w:rFonts w:ascii="Cambria Math" w:hAnsi="Cambria Math"/>
                              <w:color w:val="FF0000"/>
                              <w:sz w:val="22"/>
                              <w:szCs w:val="22"/>
                            </w:rPr>
                            <m:t>i</m:t>
                          </m:r>
                        </m:sub>
                      </m:sSub>
                    </m:den>
                  </m:f>
                </m:e>
              </m:nary>
            </m:e>
          </m:rad>
          <m:r>
            <w:rPr>
              <w:rFonts w:ascii="Cambria Math" w:hAnsi="Cambria Math"/>
              <w:color w:val="FF0000"/>
              <w:sz w:val="22"/>
              <w:szCs w:val="22"/>
            </w:rPr>
            <m:t>=0.157</m:t>
          </m:r>
          <m:rad>
            <m:radPr>
              <m:degHide m:val="1"/>
              <m:ctrlPr>
                <w:rPr>
                  <w:rFonts w:ascii="Cambria Math" w:hAnsi="Cambria Math"/>
                  <w:i/>
                  <w:color w:val="FF0000"/>
                  <w:sz w:val="22"/>
                  <w:szCs w:val="22"/>
                </w:rPr>
              </m:ctrlPr>
            </m:radPr>
            <m:deg/>
            <m:e>
              <m:f>
                <m:fPr>
                  <m:ctrlPr>
                    <w:rPr>
                      <w:rFonts w:ascii="Cambria Math" w:hAnsi="Cambria Math"/>
                      <w:i/>
                      <w:color w:val="FF0000"/>
                      <w:sz w:val="22"/>
                      <w:szCs w:val="22"/>
                    </w:rPr>
                  </m:ctrlPr>
                </m:fPr>
                <m:num>
                  <m:sSup>
                    <m:sSupPr>
                      <m:ctrlPr>
                        <w:rPr>
                          <w:rFonts w:ascii="Cambria Math" w:hAnsi="Cambria Math"/>
                          <w:i/>
                          <w:color w:val="FF0000"/>
                          <w:sz w:val="22"/>
                          <w:szCs w:val="22"/>
                        </w:rPr>
                      </m:ctrlPr>
                    </m:sSupPr>
                    <m:e>
                      <m:d>
                        <m:dPr>
                          <m:ctrlPr>
                            <w:rPr>
                              <w:rFonts w:ascii="Cambria Math" w:hAnsi="Cambria Math"/>
                              <w:i/>
                              <w:color w:val="FF0000"/>
                              <w:sz w:val="22"/>
                              <w:szCs w:val="22"/>
                            </w:rPr>
                          </m:ctrlPr>
                        </m:dPr>
                        <m:e>
                          <m:r>
                            <w:rPr>
                              <w:rFonts w:ascii="Cambria Math" w:hAnsi="Cambria Math"/>
                              <w:color w:val="FF0000"/>
                              <w:sz w:val="22"/>
                              <w:szCs w:val="22"/>
                            </w:rPr>
                            <m:t>0.5</m:t>
                          </m:r>
                        </m:e>
                      </m:d>
                    </m:e>
                    <m:sup>
                      <m:r>
                        <w:rPr>
                          <w:rFonts w:ascii="Cambria Math" w:hAnsi="Cambria Math"/>
                          <w:color w:val="FF0000"/>
                          <w:sz w:val="22"/>
                          <w:szCs w:val="22"/>
                        </w:rPr>
                        <m:t>2</m:t>
                      </m:r>
                    </m:sup>
                  </m:sSup>
                </m:num>
                <m:den>
                  <m:r>
                    <w:rPr>
                      <w:rFonts w:ascii="Cambria Math" w:hAnsi="Cambria Math"/>
                      <w:color w:val="FF0000"/>
                      <w:sz w:val="22"/>
                      <w:szCs w:val="22"/>
                    </w:rPr>
                    <m:t>8</m:t>
                  </m:r>
                </m:den>
              </m:f>
              <m:r>
                <w:rPr>
                  <w:rFonts w:ascii="Cambria Math" w:hAnsi="Cambria Math"/>
                  <w:color w:val="FF0000"/>
                  <w:sz w:val="22"/>
                  <w:szCs w:val="22"/>
                </w:rPr>
                <m:t>+</m:t>
              </m:r>
              <m:f>
                <m:fPr>
                  <m:ctrlPr>
                    <w:rPr>
                      <w:rFonts w:ascii="Cambria Math" w:hAnsi="Cambria Math"/>
                      <w:i/>
                      <w:color w:val="FF0000"/>
                      <w:sz w:val="22"/>
                      <w:szCs w:val="22"/>
                    </w:rPr>
                  </m:ctrlPr>
                </m:fPr>
                <m:num>
                  <m:sSup>
                    <m:sSupPr>
                      <m:ctrlPr>
                        <w:rPr>
                          <w:rFonts w:ascii="Cambria Math" w:hAnsi="Cambria Math"/>
                          <w:i/>
                          <w:color w:val="FF0000"/>
                          <w:sz w:val="22"/>
                          <w:szCs w:val="22"/>
                        </w:rPr>
                      </m:ctrlPr>
                    </m:sSupPr>
                    <m:e>
                      <m:d>
                        <m:dPr>
                          <m:ctrlPr>
                            <w:rPr>
                              <w:rFonts w:ascii="Cambria Math" w:hAnsi="Cambria Math"/>
                              <w:i/>
                              <w:color w:val="FF0000"/>
                              <w:sz w:val="22"/>
                              <w:szCs w:val="22"/>
                            </w:rPr>
                          </m:ctrlPr>
                        </m:dPr>
                        <m:e>
                          <m:r>
                            <w:rPr>
                              <w:rFonts w:ascii="Cambria Math" w:hAnsi="Cambria Math"/>
                              <w:color w:val="FF0000"/>
                              <w:sz w:val="22"/>
                              <w:szCs w:val="22"/>
                            </w:rPr>
                            <m:t>0.5</m:t>
                          </m:r>
                        </m:e>
                      </m:d>
                    </m:e>
                    <m:sup>
                      <m:r>
                        <w:rPr>
                          <w:rFonts w:ascii="Cambria Math" w:hAnsi="Cambria Math"/>
                          <w:color w:val="FF0000"/>
                          <w:sz w:val="22"/>
                          <w:szCs w:val="22"/>
                        </w:rPr>
                        <m:t>2</m:t>
                      </m:r>
                    </m:sup>
                  </m:sSup>
                </m:num>
                <m:den>
                  <m:r>
                    <w:rPr>
                      <w:rFonts w:ascii="Cambria Math" w:hAnsi="Cambria Math"/>
                      <w:color w:val="FF0000"/>
                      <w:sz w:val="22"/>
                      <w:szCs w:val="22"/>
                    </w:rPr>
                    <m:t>7</m:t>
                  </m:r>
                </m:den>
              </m:f>
              <m:r>
                <w:rPr>
                  <w:rFonts w:ascii="Cambria Math" w:hAnsi="Cambria Math"/>
                  <w:color w:val="FF0000"/>
                  <w:sz w:val="22"/>
                  <w:szCs w:val="22"/>
                </w:rPr>
                <m:t>+</m:t>
              </m:r>
              <m:f>
                <m:fPr>
                  <m:ctrlPr>
                    <w:rPr>
                      <w:rFonts w:ascii="Cambria Math" w:hAnsi="Cambria Math"/>
                      <w:i/>
                      <w:color w:val="FF0000"/>
                      <w:sz w:val="22"/>
                      <w:szCs w:val="22"/>
                    </w:rPr>
                  </m:ctrlPr>
                </m:fPr>
                <m:num>
                  <m:sSup>
                    <m:sSupPr>
                      <m:ctrlPr>
                        <w:rPr>
                          <w:rFonts w:ascii="Cambria Math" w:hAnsi="Cambria Math"/>
                          <w:i/>
                          <w:color w:val="FF0000"/>
                          <w:sz w:val="22"/>
                          <w:szCs w:val="22"/>
                        </w:rPr>
                      </m:ctrlPr>
                    </m:sSupPr>
                    <m:e>
                      <m:d>
                        <m:dPr>
                          <m:ctrlPr>
                            <w:rPr>
                              <w:rFonts w:ascii="Cambria Math" w:hAnsi="Cambria Math"/>
                              <w:i/>
                              <w:color w:val="FF0000"/>
                              <w:sz w:val="22"/>
                              <w:szCs w:val="22"/>
                            </w:rPr>
                          </m:ctrlPr>
                        </m:dPr>
                        <m:e>
                          <m:r>
                            <w:rPr>
                              <w:rFonts w:ascii="Cambria Math" w:hAnsi="Cambria Math"/>
                              <w:color w:val="FF0000"/>
                              <w:sz w:val="22"/>
                              <w:szCs w:val="22"/>
                            </w:rPr>
                            <m:t>-0.5</m:t>
                          </m:r>
                        </m:e>
                      </m:d>
                    </m:e>
                    <m:sup>
                      <m:r>
                        <w:rPr>
                          <w:rFonts w:ascii="Cambria Math" w:hAnsi="Cambria Math"/>
                          <w:color w:val="FF0000"/>
                          <w:sz w:val="22"/>
                          <w:szCs w:val="22"/>
                        </w:rPr>
                        <m:t>2</m:t>
                      </m:r>
                    </m:sup>
                  </m:sSup>
                </m:num>
                <m:den>
                  <m:r>
                    <w:rPr>
                      <w:rFonts w:ascii="Cambria Math" w:hAnsi="Cambria Math"/>
                      <w:color w:val="FF0000"/>
                      <w:sz w:val="22"/>
                      <w:szCs w:val="22"/>
                    </w:rPr>
                    <m:t>8</m:t>
                  </m:r>
                </m:den>
              </m:f>
              <m:r>
                <w:rPr>
                  <w:rFonts w:ascii="Cambria Math" w:hAnsi="Cambria Math"/>
                  <w:color w:val="FF0000"/>
                  <w:sz w:val="22"/>
                  <w:szCs w:val="22"/>
                </w:rPr>
                <m:t>+</m:t>
              </m:r>
              <m:f>
                <m:fPr>
                  <m:ctrlPr>
                    <w:rPr>
                      <w:rFonts w:ascii="Cambria Math" w:hAnsi="Cambria Math"/>
                      <w:i/>
                      <w:color w:val="FF0000"/>
                      <w:sz w:val="22"/>
                      <w:szCs w:val="22"/>
                    </w:rPr>
                  </m:ctrlPr>
                </m:fPr>
                <m:num>
                  <m:sSup>
                    <m:sSupPr>
                      <m:ctrlPr>
                        <w:rPr>
                          <w:rFonts w:ascii="Cambria Math" w:hAnsi="Cambria Math"/>
                          <w:i/>
                          <w:color w:val="FF0000"/>
                          <w:sz w:val="22"/>
                          <w:szCs w:val="22"/>
                        </w:rPr>
                      </m:ctrlPr>
                    </m:sSupPr>
                    <m:e>
                      <m:d>
                        <m:dPr>
                          <m:ctrlPr>
                            <w:rPr>
                              <w:rFonts w:ascii="Cambria Math" w:hAnsi="Cambria Math"/>
                              <w:i/>
                              <w:color w:val="FF0000"/>
                              <w:sz w:val="22"/>
                              <w:szCs w:val="22"/>
                            </w:rPr>
                          </m:ctrlPr>
                        </m:dPr>
                        <m:e>
                          <m:r>
                            <w:rPr>
                              <w:rFonts w:ascii="Cambria Math" w:hAnsi="Cambria Math"/>
                              <w:color w:val="FF0000"/>
                              <w:sz w:val="22"/>
                              <w:szCs w:val="22"/>
                            </w:rPr>
                            <m:t>-0.5</m:t>
                          </m:r>
                        </m:e>
                      </m:d>
                    </m:e>
                    <m:sup>
                      <m:r>
                        <w:rPr>
                          <w:rFonts w:ascii="Cambria Math" w:hAnsi="Cambria Math"/>
                          <w:color w:val="FF0000"/>
                          <w:sz w:val="22"/>
                          <w:szCs w:val="22"/>
                        </w:rPr>
                        <m:t>2</m:t>
                      </m:r>
                    </m:sup>
                  </m:sSup>
                </m:num>
                <m:den>
                  <m:r>
                    <w:rPr>
                      <w:rFonts w:ascii="Cambria Math" w:hAnsi="Cambria Math"/>
                      <w:color w:val="FF0000"/>
                      <w:sz w:val="22"/>
                      <w:szCs w:val="22"/>
                    </w:rPr>
                    <m:t>13</m:t>
                  </m:r>
                </m:den>
              </m:f>
            </m:e>
          </m:rad>
          <m:r>
            <w:rPr>
              <w:rFonts w:ascii="Cambria Math" w:hAnsi="Cambria Math"/>
              <w:color w:val="FF0000"/>
              <w:sz w:val="22"/>
              <w:szCs w:val="22"/>
            </w:rPr>
            <m:t>=0.157</m:t>
          </m:r>
          <m:rad>
            <m:radPr>
              <m:degHide m:val="1"/>
              <m:ctrlPr>
                <w:rPr>
                  <w:rFonts w:ascii="Cambria Math" w:hAnsi="Cambria Math"/>
                  <w:i/>
                  <w:color w:val="FF0000"/>
                  <w:sz w:val="22"/>
                  <w:szCs w:val="22"/>
                </w:rPr>
              </m:ctrlPr>
            </m:radPr>
            <m:deg/>
            <m:e>
              <m:f>
                <m:fPr>
                  <m:ctrlPr>
                    <w:rPr>
                      <w:rFonts w:ascii="Cambria Math" w:hAnsi="Cambria Math"/>
                      <w:i/>
                      <w:color w:val="FF0000"/>
                      <w:sz w:val="22"/>
                      <w:szCs w:val="22"/>
                    </w:rPr>
                  </m:ctrlPr>
                </m:fPr>
                <m:num>
                  <m:r>
                    <w:rPr>
                      <w:rFonts w:ascii="Cambria Math" w:hAnsi="Cambria Math"/>
                      <w:color w:val="FF0000"/>
                      <w:sz w:val="22"/>
                      <w:szCs w:val="22"/>
                    </w:rPr>
                    <m:t>0.25</m:t>
                  </m:r>
                </m:num>
                <m:den>
                  <m:r>
                    <w:rPr>
                      <w:rFonts w:ascii="Cambria Math" w:hAnsi="Cambria Math"/>
                      <w:color w:val="FF0000"/>
                      <w:sz w:val="22"/>
                      <w:szCs w:val="22"/>
                    </w:rPr>
                    <m:t>8</m:t>
                  </m:r>
                </m:den>
              </m:f>
              <m:r>
                <w:rPr>
                  <w:rFonts w:ascii="Cambria Math" w:hAnsi="Cambria Math"/>
                  <w:color w:val="FF0000"/>
                  <w:sz w:val="22"/>
                  <w:szCs w:val="22"/>
                </w:rPr>
                <m:t>+</m:t>
              </m:r>
              <m:f>
                <m:fPr>
                  <m:ctrlPr>
                    <w:rPr>
                      <w:rFonts w:ascii="Cambria Math" w:hAnsi="Cambria Math"/>
                      <w:i/>
                      <w:color w:val="FF0000"/>
                      <w:sz w:val="22"/>
                      <w:szCs w:val="22"/>
                    </w:rPr>
                  </m:ctrlPr>
                </m:fPr>
                <m:num>
                  <m:r>
                    <w:rPr>
                      <w:rFonts w:ascii="Cambria Math" w:hAnsi="Cambria Math"/>
                      <w:color w:val="FF0000"/>
                      <w:sz w:val="22"/>
                      <w:szCs w:val="22"/>
                    </w:rPr>
                    <m:t>0.25</m:t>
                  </m:r>
                </m:num>
                <m:den>
                  <m:r>
                    <w:rPr>
                      <w:rFonts w:ascii="Cambria Math" w:hAnsi="Cambria Math"/>
                      <w:color w:val="FF0000"/>
                      <w:sz w:val="22"/>
                      <w:szCs w:val="22"/>
                    </w:rPr>
                    <m:t>7</m:t>
                  </m:r>
                </m:den>
              </m:f>
              <m:r>
                <w:rPr>
                  <w:rFonts w:ascii="Cambria Math" w:hAnsi="Cambria Math"/>
                  <w:color w:val="FF0000"/>
                  <w:sz w:val="22"/>
                  <w:szCs w:val="22"/>
                </w:rPr>
                <m:t>+</m:t>
              </m:r>
              <m:f>
                <m:fPr>
                  <m:ctrlPr>
                    <w:rPr>
                      <w:rFonts w:ascii="Cambria Math" w:hAnsi="Cambria Math"/>
                      <w:i/>
                      <w:color w:val="FF0000"/>
                      <w:sz w:val="22"/>
                      <w:szCs w:val="22"/>
                    </w:rPr>
                  </m:ctrlPr>
                </m:fPr>
                <m:num>
                  <m:r>
                    <w:rPr>
                      <w:rFonts w:ascii="Cambria Math" w:hAnsi="Cambria Math"/>
                      <w:color w:val="FF0000"/>
                      <w:sz w:val="22"/>
                      <w:szCs w:val="22"/>
                    </w:rPr>
                    <m:t>0.25</m:t>
                  </m:r>
                </m:num>
                <m:den>
                  <m:r>
                    <w:rPr>
                      <w:rFonts w:ascii="Cambria Math" w:hAnsi="Cambria Math"/>
                      <w:color w:val="FF0000"/>
                      <w:sz w:val="22"/>
                      <w:szCs w:val="22"/>
                    </w:rPr>
                    <m:t>8</m:t>
                  </m:r>
                </m:den>
              </m:f>
              <m:r>
                <w:rPr>
                  <w:rFonts w:ascii="Cambria Math" w:hAnsi="Cambria Math"/>
                  <w:color w:val="FF0000"/>
                  <w:sz w:val="22"/>
                  <w:szCs w:val="22"/>
                </w:rPr>
                <m:t>+</m:t>
              </m:r>
              <m:f>
                <m:fPr>
                  <m:ctrlPr>
                    <w:rPr>
                      <w:rFonts w:ascii="Cambria Math" w:hAnsi="Cambria Math"/>
                      <w:i/>
                      <w:color w:val="FF0000"/>
                      <w:sz w:val="22"/>
                      <w:szCs w:val="22"/>
                    </w:rPr>
                  </m:ctrlPr>
                </m:fPr>
                <m:num>
                  <m:r>
                    <w:rPr>
                      <w:rFonts w:ascii="Cambria Math" w:hAnsi="Cambria Math"/>
                      <w:color w:val="FF0000"/>
                      <w:sz w:val="22"/>
                      <w:szCs w:val="22"/>
                    </w:rPr>
                    <m:t>0.25</m:t>
                  </m:r>
                </m:num>
                <m:den>
                  <m:r>
                    <w:rPr>
                      <w:rFonts w:ascii="Cambria Math" w:hAnsi="Cambria Math"/>
                      <w:color w:val="FF0000"/>
                      <w:sz w:val="22"/>
                      <w:szCs w:val="22"/>
                    </w:rPr>
                    <m:t>13</m:t>
                  </m:r>
                </m:den>
              </m:f>
            </m:e>
          </m:rad>
          <m:r>
            <w:rPr>
              <w:rFonts w:ascii="Cambria Math" w:hAnsi="Cambria Math"/>
              <w:color w:val="FF0000"/>
              <w:sz w:val="22"/>
              <w:szCs w:val="22"/>
            </w:rPr>
            <m:t>=0.157</m:t>
          </m:r>
          <m:rad>
            <m:radPr>
              <m:degHide m:val="1"/>
              <m:ctrlPr>
                <w:rPr>
                  <w:rFonts w:ascii="Cambria Math" w:hAnsi="Cambria Math"/>
                  <w:i/>
                  <w:color w:val="FF0000"/>
                  <w:sz w:val="22"/>
                  <w:szCs w:val="22"/>
                </w:rPr>
              </m:ctrlPr>
            </m:radPr>
            <m:deg/>
            <m:e>
              <m:r>
                <w:rPr>
                  <w:rFonts w:ascii="Cambria Math" w:hAnsi="Cambria Math"/>
                  <w:color w:val="FF0000"/>
                  <w:sz w:val="22"/>
                  <w:szCs w:val="22"/>
                </w:rPr>
                <m:t>0.03125+0.035714+0.03125+0.019231</m:t>
              </m:r>
            </m:e>
          </m:rad>
          <m:r>
            <w:rPr>
              <w:rFonts w:ascii="Cambria Math" w:hAnsi="Cambria Math"/>
              <w:color w:val="FF0000"/>
              <w:sz w:val="22"/>
              <w:szCs w:val="22"/>
            </w:rPr>
            <m:t>=0.157</m:t>
          </m:r>
          <m:rad>
            <m:radPr>
              <m:degHide m:val="1"/>
              <m:ctrlPr>
                <w:rPr>
                  <w:rFonts w:ascii="Cambria Math" w:hAnsi="Cambria Math"/>
                  <w:i/>
                  <w:color w:val="FF0000"/>
                  <w:sz w:val="22"/>
                  <w:szCs w:val="22"/>
                </w:rPr>
              </m:ctrlPr>
            </m:radPr>
            <m:deg/>
            <m:e>
              <m:r>
                <w:rPr>
                  <w:rFonts w:ascii="Cambria Math" w:hAnsi="Cambria Math"/>
                  <w:color w:val="FF0000"/>
                  <w:sz w:val="22"/>
                  <w:szCs w:val="22"/>
                </w:rPr>
                <m:t>0.117445</m:t>
              </m:r>
            </m:e>
          </m:rad>
          <m:r>
            <w:rPr>
              <w:rFonts w:ascii="Cambria Math" w:hAnsi="Cambria Math"/>
              <w:color w:val="FF0000"/>
              <w:sz w:val="22"/>
              <w:szCs w:val="22"/>
            </w:rPr>
            <m:t>=0.157*0.3427=0.0538</m:t>
          </m:r>
        </m:oMath>
      </m:oMathPara>
    </w:p>
    <w:p w14:paraId="024CE5DB" w14:textId="0283C224" w:rsidR="00A47AEF" w:rsidRPr="00A47AEF" w:rsidRDefault="00A47AEF" w:rsidP="00A47AEF">
      <w:pPr>
        <w:pStyle w:val="ListParagraph"/>
        <w:widowControl w:val="0"/>
        <w:autoSpaceDE w:val="0"/>
        <w:autoSpaceDN w:val="0"/>
        <w:adjustRightInd w:val="0"/>
        <w:spacing w:after="120" w:line="264" w:lineRule="auto"/>
        <w:jc w:val="both"/>
        <w:rPr>
          <w:rFonts w:ascii="Geneva" w:hAnsi="Geneva"/>
          <w:color w:val="FF0000"/>
          <w:sz w:val="22"/>
          <w:szCs w:val="22"/>
        </w:rPr>
      </w:pPr>
      <m:oMathPara>
        <m:oMath>
          <m:r>
            <w:rPr>
              <w:rFonts w:ascii="Cambria Math" w:hAnsi="Cambria Math"/>
              <w:color w:val="FF0000"/>
              <w:sz w:val="22"/>
              <w:szCs w:val="22"/>
            </w:rPr>
            <m:t>t-stat=</m:t>
          </m:r>
          <m:f>
            <m:fPr>
              <m:ctrlPr>
                <w:rPr>
                  <w:rFonts w:ascii="Cambria Math" w:hAnsi="Cambria Math"/>
                  <w:i/>
                  <w:color w:val="FF0000"/>
                  <w:sz w:val="22"/>
                  <w:szCs w:val="22"/>
                </w:rPr>
              </m:ctrlPr>
            </m:fPr>
            <m:num>
              <m:r>
                <w:rPr>
                  <w:rFonts w:ascii="Cambria Math" w:hAnsi="Cambria Math"/>
                  <w:color w:val="FF0000"/>
                  <w:sz w:val="22"/>
                  <w:szCs w:val="22"/>
                </w:rPr>
                <m:t>g-0</m:t>
              </m:r>
            </m:num>
            <m:den>
              <m:r>
                <w:rPr>
                  <w:rFonts w:ascii="Cambria Math" w:hAnsi="Cambria Math"/>
                  <w:color w:val="FF0000"/>
                  <w:sz w:val="22"/>
                  <w:szCs w:val="22"/>
                </w:rPr>
                <m:t>SE</m:t>
              </m:r>
              <m:d>
                <m:dPr>
                  <m:ctrlPr>
                    <w:rPr>
                      <w:rFonts w:ascii="Cambria Math" w:hAnsi="Cambria Math"/>
                      <w:i/>
                      <w:color w:val="FF0000"/>
                      <w:sz w:val="22"/>
                      <w:szCs w:val="22"/>
                    </w:rPr>
                  </m:ctrlPr>
                </m:dPr>
                <m:e>
                  <m:r>
                    <w:rPr>
                      <w:rFonts w:ascii="Cambria Math" w:hAnsi="Cambria Math"/>
                      <w:color w:val="FF0000"/>
                      <w:sz w:val="22"/>
                      <w:szCs w:val="22"/>
                    </w:rPr>
                    <m:t>g</m:t>
                  </m:r>
                </m:e>
              </m:d>
            </m:den>
          </m:f>
          <m:r>
            <w:rPr>
              <w:rFonts w:ascii="Cambria Math" w:hAnsi="Cambria Math"/>
              <w:color w:val="FF0000"/>
              <w:sz w:val="22"/>
              <w:szCs w:val="22"/>
            </w:rPr>
            <m:t>=</m:t>
          </m:r>
          <m:f>
            <m:fPr>
              <m:ctrlPr>
                <w:rPr>
                  <w:rFonts w:ascii="Cambria Math" w:hAnsi="Cambria Math"/>
                  <w:i/>
                  <w:color w:val="FF0000"/>
                  <w:sz w:val="22"/>
                  <w:szCs w:val="22"/>
                </w:rPr>
              </m:ctrlPr>
            </m:fPr>
            <m:num>
              <m:r>
                <w:rPr>
                  <w:rFonts w:ascii="Cambria Math" w:hAnsi="Cambria Math"/>
                  <w:color w:val="FF0000"/>
                  <w:sz w:val="22"/>
                  <w:szCs w:val="22"/>
                </w:rPr>
                <m:t>-0.41</m:t>
              </m:r>
            </m:num>
            <m:den>
              <m:r>
                <w:rPr>
                  <w:rFonts w:ascii="Cambria Math" w:hAnsi="Cambria Math"/>
                  <w:color w:val="FF0000"/>
                  <w:sz w:val="22"/>
                  <w:szCs w:val="22"/>
                </w:rPr>
                <m:t>0.0538</m:t>
              </m:r>
            </m:den>
          </m:f>
          <m:r>
            <w:rPr>
              <w:rFonts w:ascii="Cambria Math" w:hAnsi="Cambria Math"/>
              <w:color w:val="FF0000"/>
              <w:sz w:val="22"/>
              <w:szCs w:val="22"/>
            </w:rPr>
            <m:t>=-7.62</m:t>
          </m:r>
        </m:oMath>
      </m:oMathPara>
    </w:p>
    <w:p w14:paraId="5B1AAEC4" w14:textId="46DF82EB" w:rsidR="00A47AEF" w:rsidRPr="00A47AEF" w:rsidRDefault="00A47AEF" w:rsidP="00A47AEF">
      <w:pPr>
        <w:pStyle w:val="ListParagraph"/>
        <w:widowControl w:val="0"/>
        <w:autoSpaceDE w:val="0"/>
        <w:autoSpaceDN w:val="0"/>
        <w:adjustRightInd w:val="0"/>
        <w:spacing w:after="120" w:line="264" w:lineRule="auto"/>
        <w:jc w:val="both"/>
        <w:rPr>
          <w:rFonts w:ascii="Geneva" w:hAnsi="Geneva"/>
          <w:color w:val="FF0000"/>
          <w:sz w:val="22"/>
          <w:szCs w:val="22"/>
        </w:rPr>
      </w:pPr>
      <m:oMathPara>
        <m:oMath>
          <m:r>
            <w:rPr>
              <w:rFonts w:ascii="Cambria Math" w:hAnsi="Cambria Math"/>
              <w:color w:val="FF0000"/>
              <w:sz w:val="22"/>
              <w:szCs w:val="22"/>
            </w:rPr>
            <m:t>p-value =pdfT</m:t>
          </m:r>
          <m:d>
            <m:dPr>
              <m:ctrlPr>
                <w:rPr>
                  <w:rFonts w:ascii="Cambria Math" w:hAnsi="Cambria Math"/>
                  <w:i/>
                  <w:color w:val="FF0000"/>
                  <w:sz w:val="22"/>
                  <w:szCs w:val="22"/>
                </w:rPr>
              </m:ctrlPr>
            </m:dPr>
            <m:e>
              <m:r>
                <w:rPr>
                  <w:rFonts w:ascii="Cambria Math" w:hAnsi="Cambria Math"/>
                  <w:color w:val="FF0000"/>
                  <w:sz w:val="22"/>
                  <w:szCs w:val="22"/>
                </w:rPr>
                <m:t>-7.62, 32</m:t>
              </m:r>
            </m:e>
          </m:d>
          <m:r>
            <w:rPr>
              <w:rFonts w:ascii="Cambria Math" w:hAnsi="Cambria Math"/>
              <w:color w:val="FF0000"/>
              <w:sz w:val="22"/>
              <w:szCs w:val="22"/>
            </w:rPr>
            <m:t>*2&lt;0.0001*2&lt;0.0002</m:t>
          </m:r>
        </m:oMath>
      </m:oMathPara>
    </w:p>
    <w:p w14:paraId="2486A7F3" w14:textId="290A276E" w:rsidR="00A47AEF" w:rsidRPr="00A47AEF" w:rsidRDefault="00A47AEF" w:rsidP="00A47AEF">
      <w:pPr>
        <w:pStyle w:val="ListParagraph"/>
        <w:widowControl w:val="0"/>
        <w:autoSpaceDE w:val="0"/>
        <w:autoSpaceDN w:val="0"/>
        <w:adjustRightInd w:val="0"/>
        <w:spacing w:after="120" w:line="264" w:lineRule="auto"/>
        <w:jc w:val="both"/>
        <w:rPr>
          <w:rFonts w:ascii="Geneva" w:hAnsi="Geneva"/>
          <w:color w:val="FF0000"/>
          <w:sz w:val="22"/>
          <w:szCs w:val="22"/>
        </w:rPr>
      </w:pPr>
      <w:r w:rsidRPr="00A47AEF">
        <w:rPr>
          <w:rFonts w:ascii="Geneva" w:hAnsi="Geneva"/>
          <w:color w:val="FF0000"/>
          <w:sz w:val="22"/>
          <w:szCs w:val="22"/>
        </w:rPr>
        <w:t>At significance level 0.05, there is sufficient evidence to reject the null hypothesis that the mean of the means of groups ordinary and discount is significantly different from the mean of the means of groups promotion and both.</w:t>
      </w:r>
    </w:p>
    <w:p w14:paraId="46CF7729" w14:textId="77777777" w:rsidR="00A47AEF" w:rsidRPr="0060488B" w:rsidRDefault="00A47AEF" w:rsidP="0060488B">
      <w:pPr>
        <w:pStyle w:val="ListParagraph"/>
        <w:widowControl w:val="0"/>
        <w:autoSpaceDE w:val="0"/>
        <w:autoSpaceDN w:val="0"/>
        <w:adjustRightInd w:val="0"/>
        <w:spacing w:after="120" w:line="264" w:lineRule="auto"/>
        <w:jc w:val="both"/>
        <w:rPr>
          <w:rFonts w:ascii="Geneva" w:hAnsi="Geneva"/>
          <w:sz w:val="22"/>
          <w:szCs w:val="22"/>
        </w:rPr>
      </w:pPr>
    </w:p>
    <w:p w14:paraId="6371930F" w14:textId="77777777" w:rsidR="004534D0" w:rsidRPr="00A55D64" w:rsidRDefault="00746398" w:rsidP="004534D0">
      <w:pPr>
        <w:widowControl w:val="0"/>
        <w:numPr>
          <w:ilvl w:val="0"/>
          <w:numId w:val="9"/>
        </w:numPr>
        <w:autoSpaceDE w:val="0"/>
        <w:autoSpaceDN w:val="0"/>
        <w:adjustRightInd w:val="0"/>
        <w:spacing w:after="120" w:line="264" w:lineRule="auto"/>
        <w:jc w:val="both"/>
        <w:rPr>
          <w:rFonts w:ascii="Geneva" w:hAnsi="Geneva"/>
          <w:sz w:val="22"/>
          <w:szCs w:val="22"/>
        </w:rPr>
      </w:pPr>
      <w:r w:rsidRPr="009E0B39">
        <w:rPr>
          <w:rFonts w:ascii="Geneva" w:hAnsi="Geneva"/>
          <w:sz w:val="22"/>
          <w:szCs w:val="22"/>
        </w:rPr>
        <w:t xml:space="preserve"> </w:t>
      </w:r>
      <w:r w:rsidR="005E699F" w:rsidRPr="009E0B39">
        <w:rPr>
          <w:rFonts w:ascii="Geneva" w:hAnsi="Geneva"/>
          <w:sz w:val="22"/>
          <w:szCs w:val="22"/>
        </w:rPr>
        <w:t>(</w:t>
      </w:r>
      <w:r w:rsidR="005E699F" w:rsidRPr="00A55D64">
        <w:rPr>
          <w:rFonts w:ascii="Geneva" w:hAnsi="Geneva"/>
          <w:sz w:val="22"/>
          <w:szCs w:val="22"/>
        </w:rPr>
        <w:t xml:space="preserve">12pts) </w:t>
      </w:r>
      <w:r w:rsidR="004534D0" w:rsidRPr="00A55D64">
        <w:rPr>
          <w:rFonts w:ascii="Geneva" w:hAnsi="Geneva"/>
          <w:sz w:val="22"/>
          <w:szCs w:val="22"/>
        </w:rPr>
        <w:t>It is suspected that an unnatural craving for substances such as paint might influence lead poisoning in children. A study was conducted to investigate this hypothesis. Ten of 20 rats were randomly assigned to a calcium-deficient diet (experimental group) and 10 to a regular diet (control group). Each of the rats occupied a separate cage and was monitored to determine the quantity of a 0.15% lead-acetate solution that they consumed during the study period. The amount each consumed is shown below.</w:t>
      </w:r>
      <w:r w:rsidR="00440EFD" w:rsidRPr="00A55D64">
        <w:rPr>
          <w:rFonts w:ascii="Geneva" w:hAnsi="Geneva"/>
          <w:sz w:val="22"/>
          <w:szCs w:val="22"/>
        </w:rPr>
        <w:t xml:space="preserve">  The researcher was interested in whether the calcium-deficient diet increased the consumption of the lead-acetate compared to the control group.  </w:t>
      </w:r>
    </w:p>
    <w:tbl>
      <w:tblPr>
        <w:tblW w:w="6240" w:type="dxa"/>
        <w:jc w:val="center"/>
        <w:tblCellMar>
          <w:left w:w="0" w:type="dxa"/>
          <w:right w:w="0" w:type="dxa"/>
        </w:tblCellMar>
        <w:tblLook w:val="0000" w:firstRow="0" w:lastRow="0" w:firstColumn="0" w:lastColumn="0" w:noHBand="0" w:noVBand="0"/>
      </w:tblPr>
      <w:tblGrid>
        <w:gridCol w:w="1403"/>
        <w:gridCol w:w="471"/>
        <w:gridCol w:w="471"/>
        <w:gridCol w:w="538"/>
        <w:gridCol w:w="470"/>
        <w:gridCol w:w="470"/>
        <w:gridCol w:w="470"/>
        <w:gridCol w:w="470"/>
        <w:gridCol w:w="470"/>
        <w:gridCol w:w="537"/>
        <w:gridCol w:w="470"/>
      </w:tblGrid>
      <w:tr w:rsidR="004534D0" w:rsidRPr="00A55D64" w14:paraId="1C0A1104" w14:textId="77777777" w:rsidTr="00C21DA3">
        <w:trPr>
          <w:trHeight w:val="255"/>
          <w:jc w:val="center"/>
        </w:trPr>
        <w:tc>
          <w:tcPr>
            <w:tcW w:w="140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7238AA2" w14:textId="77777777" w:rsidR="004534D0" w:rsidRPr="00A55D64" w:rsidRDefault="004534D0" w:rsidP="00C21DA3">
            <w:pPr>
              <w:spacing w:after="120"/>
              <w:jc w:val="center"/>
              <w:rPr>
                <w:rFonts w:ascii="Arial" w:hAnsi="Arial" w:cs="Arial"/>
                <w:b/>
                <w:bCs/>
                <w:i/>
                <w:iCs/>
                <w:sz w:val="22"/>
                <w:szCs w:val="22"/>
              </w:rPr>
            </w:pPr>
            <w:r w:rsidRPr="00A55D64">
              <w:rPr>
                <w:rFonts w:ascii="Geneva" w:hAnsi="Geneva" w:cs="Arial"/>
                <w:b/>
                <w:bCs/>
                <w:i/>
                <w:iCs/>
                <w:sz w:val="22"/>
                <w:szCs w:val="22"/>
              </w:rPr>
              <w:t>Rat</w:t>
            </w:r>
          </w:p>
        </w:tc>
        <w:tc>
          <w:tcPr>
            <w:tcW w:w="471" w:type="dxa"/>
            <w:tcBorders>
              <w:top w:val="nil"/>
              <w:left w:val="nil"/>
              <w:bottom w:val="single" w:sz="4" w:space="0" w:color="auto"/>
              <w:right w:val="nil"/>
            </w:tcBorders>
            <w:noWrap/>
            <w:tcMar>
              <w:top w:w="15" w:type="dxa"/>
              <w:left w:w="15" w:type="dxa"/>
              <w:bottom w:w="0" w:type="dxa"/>
              <w:right w:w="15" w:type="dxa"/>
            </w:tcMar>
            <w:vAlign w:val="bottom"/>
          </w:tcPr>
          <w:p w14:paraId="498A16B5" w14:textId="77777777" w:rsidR="004534D0" w:rsidRPr="00A55D64" w:rsidRDefault="004534D0" w:rsidP="00C21DA3">
            <w:pPr>
              <w:spacing w:after="120"/>
              <w:jc w:val="center"/>
              <w:rPr>
                <w:rFonts w:ascii="Arial" w:hAnsi="Arial" w:cs="Arial"/>
                <w:b/>
                <w:bCs/>
                <w:i/>
                <w:iCs/>
                <w:sz w:val="22"/>
                <w:szCs w:val="22"/>
              </w:rPr>
            </w:pPr>
            <w:r w:rsidRPr="00A55D64">
              <w:rPr>
                <w:rFonts w:ascii="Geneva" w:hAnsi="Geneva" w:cs="Arial"/>
                <w:b/>
                <w:bCs/>
                <w:i/>
                <w:iCs/>
                <w:sz w:val="22"/>
                <w:szCs w:val="22"/>
              </w:rPr>
              <w:t>1</w:t>
            </w:r>
          </w:p>
        </w:tc>
        <w:tc>
          <w:tcPr>
            <w:tcW w:w="471" w:type="dxa"/>
            <w:tcBorders>
              <w:top w:val="nil"/>
              <w:left w:val="nil"/>
              <w:bottom w:val="single" w:sz="4" w:space="0" w:color="auto"/>
              <w:right w:val="nil"/>
            </w:tcBorders>
            <w:noWrap/>
            <w:tcMar>
              <w:top w:w="15" w:type="dxa"/>
              <w:left w:w="15" w:type="dxa"/>
              <w:bottom w:w="0" w:type="dxa"/>
              <w:right w:w="15" w:type="dxa"/>
            </w:tcMar>
            <w:vAlign w:val="bottom"/>
          </w:tcPr>
          <w:p w14:paraId="5195FDE3" w14:textId="77777777" w:rsidR="004534D0" w:rsidRPr="00A55D64" w:rsidRDefault="004534D0" w:rsidP="00C21DA3">
            <w:pPr>
              <w:spacing w:after="120"/>
              <w:jc w:val="center"/>
              <w:rPr>
                <w:rFonts w:ascii="Arial" w:hAnsi="Arial" w:cs="Arial"/>
                <w:b/>
                <w:bCs/>
                <w:i/>
                <w:iCs/>
                <w:sz w:val="22"/>
                <w:szCs w:val="22"/>
              </w:rPr>
            </w:pPr>
            <w:r w:rsidRPr="00A55D64">
              <w:rPr>
                <w:rFonts w:ascii="Geneva" w:hAnsi="Geneva" w:cs="Arial"/>
                <w:b/>
                <w:bCs/>
                <w:i/>
                <w:iCs/>
                <w:sz w:val="22"/>
                <w:szCs w:val="22"/>
              </w:rPr>
              <w:t>2</w:t>
            </w:r>
          </w:p>
        </w:tc>
        <w:tc>
          <w:tcPr>
            <w:tcW w:w="538" w:type="dxa"/>
            <w:tcBorders>
              <w:top w:val="nil"/>
              <w:left w:val="nil"/>
              <w:bottom w:val="single" w:sz="4" w:space="0" w:color="auto"/>
              <w:right w:val="nil"/>
            </w:tcBorders>
            <w:noWrap/>
            <w:tcMar>
              <w:top w:w="15" w:type="dxa"/>
              <w:left w:w="15" w:type="dxa"/>
              <w:bottom w:w="0" w:type="dxa"/>
              <w:right w:w="15" w:type="dxa"/>
            </w:tcMar>
            <w:vAlign w:val="bottom"/>
          </w:tcPr>
          <w:p w14:paraId="0239C908" w14:textId="77777777" w:rsidR="004534D0" w:rsidRPr="00A55D64" w:rsidRDefault="004534D0" w:rsidP="00C21DA3">
            <w:pPr>
              <w:spacing w:after="120"/>
              <w:jc w:val="center"/>
              <w:rPr>
                <w:rFonts w:ascii="Arial" w:hAnsi="Arial" w:cs="Arial"/>
                <w:b/>
                <w:bCs/>
                <w:i/>
                <w:iCs/>
                <w:sz w:val="22"/>
                <w:szCs w:val="22"/>
              </w:rPr>
            </w:pPr>
            <w:r w:rsidRPr="00A55D64">
              <w:rPr>
                <w:rFonts w:ascii="Geneva" w:hAnsi="Geneva" w:cs="Arial"/>
                <w:b/>
                <w:bCs/>
                <w:i/>
                <w:iCs/>
                <w:sz w:val="22"/>
                <w:szCs w:val="22"/>
              </w:rPr>
              <w:t>3</w:t>
            </w:r>
          </w:p>
        </w:tc>
        <w:tc>
          <w:tcPr>
            <w:tcW w:w="470" w:type="dxa"/>
            <w:tcBorders>
              <w:top w:val="nil"/>
              <w:left w:val="nil"/>
              <w:bottom w:val="single" w:sz="4" w:space="0" w:color="auto"/>
              <w:right w:val="nil"/>
            </w:tcBorders>
            <w:noWrap/>
            <w:tcMar>
              <w:top w:w="15" w:type="dxa"/>
              <w:left w:w="15" w:type="dxa"/>
              <w:bottom w:w="0" w:type="dxa"/>
              <w:right w:w="15" w:type="dxa"/>
            </w:tcMar>
            <w:vAlign w:val="bottom"/>
          </w:tcPr>
          <w:p w14:paraId="7DE1EA08" w14:textId="77777777" w:rsidR="004534D0" w:rsidRPr="00A55D64" w:rsidRDefault="004534D0" w:rsidP="00C21DA3">
            <w:pPr>
              <w:spacing w:after="120"/>
              <w:jc w:val="center"/>
              <w:rPr>
                <w:rFonts w:ascii="Arial" w:hAnsi="Arial" w:cs="Arial"/>
                <w:b/>
                <w:bCs/>
                <w:i/>
                <w:iCs/>
                <w:sz w:val="22"/>
                <w:szCs w:val="22"/>
              </w:rPr>
            </w:pPr>
            <w:r w:rsidRPr="00A55D64">
              <w:rPr>
                <w:rFonts w:ascii="Geneva" w:hAnsi="Geneva" w:cs="Arial"/>
                <w:b/>
                <w:bCs/>
                <w:i/>
                <w:iCs/>
                <w:sz w:val="22"/>
                <w:szCs w:val="22"/>
              </w:rPr>
              <w:t>4</w:t>
            </w:r>
          </w:p>
        </w:tc>
        <w:tc>
          <w:tcPr>
            <w:tcW w:w="470" w:type="dxa"/>
            <w:tcBorders>
              <w:top w:val="nil"/>
              <w:left w:val="nil"/>
              <w:bottom w:val="single" w:sz="4" w:space="0" w:color="auto"/>
              <w:right w:val="nil"/>
            </w:tcBorders>
            <w:noWrap/>
            <w:tcMar>
              <w:top w:w="15" w:type="dxa"/>
              <w:left w:w="15" w:type="dxa"/>
              <w:bottom w:w="0" w:type="dxa"/>
              <w:right w:w="15" w:type="dxa"/>
            </w:tcMar>
            <w:vAlign w:val="bottom"/>
          </w:tcPr>
          <w:p w14:paraId="5EDC229A" w14:textId="77777777" w:rsidR="004534D0" w:rsidRPr="00A55D64" w:rsidRDefault="004534D0" w:rsidP="00C21DA3">
            <w:pPr>
              <w:spacing w:after="120"/>
              <w:jc w:val="center"/>
              <w:rPr>
                <w:rFonts w:ascii="Arial" w:hAnsi="Arial" w:cs="Arial"/>
                <w:b/>
                <w:bCs/>
                <w:i/>
                <w:iCs/>
                <w:sz w:val="22"/>
                <w:szCs w:val="22"/>
              </w:rPr>
            </w:pPr>
            <w:r w:rsidRPr="00A55D64">
              <w:rPr>
                <w:rFonts w:ascii="Geneva" w:hAnsi="Geneva" w:cs="Arial"/>
                <w:b/>
                <w:bCs/>
                <w:i/>
                <w:iCs/>
                <w:sz w:val="22"/>
                <w:szCs w:val="22"/>
              </w:rPr>
              <w:t>5</w:t>
            </w:r>
          </w:p>
        </w:tc>
        <w:tc>
          <w:tcPr>
            <w:tcW w:w="470" w:type="dxa"/>
            <w:tcBorders>
              <w:top w:val="nil"/>
              <w:left w:val="nil"/>
              <w:bottom w:val="single" w:sz="4" w:space="0" w:color="auto"/>
              <w:right w:val="nil"/>
            </w:tcBorders>
            <w:noWrap/>
            <w:tcMar>
              <w:top w:w="15" w:type="dxa"/>
              <w:left w:w="15" w:type="dxa"/>
              <w:bottom w:w="0" w:type="dxa"/>
              <w:right w:w="15" w:type="dxa"/>
            </w:tcMar>
            <w:vAlign w:val="bottom"/>
          </w:tcPr>
          <w:p w14:paraId="3E285BDE" w14:textId="77777777" w:rsidR="004534D0" w:rsidRPr="00A55D64" w:rsidRDefault="004534D0" w:rsidP="00C21DA3">
            <w:pPr>
              <w:spacing w:after="120"/>
              <w:jc w:val="center"/>
              <w:rPr>
                <w:rFonts w:ascii="Arial" w:hAnsi="Arial" w:cs="Arial"/>
                <w:b/>
                <w:bCs/>
                <w:i/>
                <w:iCs/>
                <w:sz w:val="22"/>
                <w:szCs w:val="22"/>
              </w:rPr>
            </w:pPr>
            <w:r w:rsidRPr="00A55D64">
              <w:rPr>
                <w:rFonts w:ascii="Geneva" w:hAnsi="Geneva" w:cs="Arial"/>
                <w:b/>
                <w:bCs/>
                <w:i/>
                <w:iCs/>
                <w:sz w:val="22"/>
                <w:szCs w:val="22"/>
              </w:rPr>
              <w:t>6</w:t>
            </w:r>
          </w:p>
        </w:tc>
        <w:tc>
          <w:tcPr>
            <w:tcW w:w="470" w:type="dxa"/>
            <w:tcBorders>
              <w:top w:val="nil"/>
              <w:left w:val="nil"/>
              <w:bottom w:val="single" w:sz="4" w:space="0" w:color="auto"/>
              <w:right w:val="nil"/>
            </w:tcBorders>
            <w:noWrap/>
            <w:tcMar>
              <w:top w:w="15" w:type="dxa"/>
              <w:left w:w="15" w:type="dxa"/>
              <w:bottom w:w="0" w:type="dxa"/>
              <w:right w:w="15" w:type="dxa"/>
            </w:tcMar>
            <w:vAlign w:val="bottom"/>
          </w:tcPr>
          <w:p w14:paraId="2D591909" w14:textId="77777777" w:rsidR="004534D0" w:rsidRPr="00A55D64" w:rsidRDefault="004534D0" w:rsidP="00C21DA3">
            <w:pPr>
              <w:spacing w:after="120"/>
              <w:jc w:val="center"/>
              <w:rPr>
                <w:rFonts w:ascii="Arial" w:hAnsi="Arial" w:cs="Arial"/>
                <w:b/>
                <w:bCs/>
                <w:i/>
                <w:iCs/>
                <w:sz w:val="22"/>
                <w:szCs w:val="22"/>
              </w:rPr>
            </w:pPr>
            <w:r w:rsidRPr="00A55D64">
              <w:rPr>
                <w:rFonts w:ascii="Geneva" w:hAnsi="Geneva" w:cs="Arial"/>
                <w:b/>
                <w:bCs/>
                <w:i/>
                <w:iCs/>
                <w:sz w:val="22"/>
                <w:szCs w:val="22"/>
              </w:rPr>
              <w:t>7</w:t>
            </w:r>
          </w:p>
        </w:tc>
        <w:tc>
          <w:tcPr>
            <w:tcW w:w="470" w:type="dxa"/>
            <w:tcBorders>
              <w:top w:val="nil"/>
              <w:left w:val="nil"/>
              <w:bottom w:val="single" w:sz="4" w:space="0" w:color="auto"/>
              <w:right w:val="nil"/>
            </w:tcBorders>
            <w:noWrap/>
            <w:tcMar>
              <w:top w:w="15" w:type="dxa"/>
              <w:left w:w="15" w:type="dxa"/>
              <w:bottom w:w="0" w:type="dxa"/>
              <w:right w:w="15" w:type="dxa"/>
            </w:tcMar>
            <w:vAlign w:val="bottom"/>
          </w:tcPr>
          <w:p w14:paraId="4E222963" w14:textId="77777777" w:rsidR="004534D0" w:rsidRPr="00A55D64" w:rsidRDefault="004534D0" w:rsidP="00C21DA3">
            <w:pPr>
              <w:spacing w:after="120"/>
              <w:jc w:val="center"/>
              <w:rPr>
                <w:rFonts w:ascii="Arial" w:hAnsi="Arial" w:cs="Arial"/>
                <w:b/>
                <w:bCs/>
                <w:i/>
                <w:iCs/>
                <w:sz w:val="22"/>
                <w:szCs w:val="22"/>
              </w:rPr>
            </w:pPr>
            <w:r w:rsidRPr="00A55D64">
              <w:rPr>
                <w:rFonts w:ascii="Geneva" w:hAnsi="Geneva" w:cs="Arial"/>
                <w:b/>
                <w:bCs/>
                <w:i/>
                <w:iCs/>
                <w:sz w:val="22"/>
                <w:szCs w:val="22"/>
              </w:rPr>
              <w:t>8</w:t>
            </w:r>
          </w:p>
        </w:tc>
        <w:tc>
          <w:tcPr>
            <w:tcW w:w="537" w:type="dxa"/>
            <w:tcBorders>
              <w:top w:val="nil"/>
              <w:left w:val="nil"/>
              <w:bottom w:val="single" w:sz="4" w:space="0" w:color="auto"/>
              <w:right w:val="nil"/>
            </w:tcBorders>
            <w:noWrap/>
            <w:tcMar>
              <w:top w:w="15" w:type="dxa"/>
              <w:left w:w="15" w:type="dxa"/>
              <w:bottom w:w="0" w:type="dxa"/>
              <w:right w:w="15" w:type="dxa"/>
            </w:tcMar>
            <w:vAlign w:val="bottom"/>
          </w:tcPr>
          <w:p w14:paraId="0F9AA0DF" w14:textId="77777777" w:rsidR="004534D0" w:rsidRPr="00A55D64" w:rsidRDefault="004534D0" w:rsidP="00C21DA3">
            <w:pPr>
              <w:spacing w:after="120"/>
              <w:jc w:val="center"/>
              <w:rPr>
                <w:rFonts w:ascii="Arial" w:hAnsi="Arial" w:cs="Arial"/>
                <w:b/>
                <w:bCs/>
                <w:i/>
                <w:iCs/>
                <w:sz w:val="22"/>
                <w:szCs w:val="22"/>
              </w:rPr>
            </w:pPr>
            <w:r w:rsidRPr="00A55D64">
              <w:rPr>
                <w:rFonts w:ascii="Geneva" w:hAnsi="Geneva" w:cs="Arial"/>
                <w:b/>
                <w:bCs/>
                <w:i/>
                <w:iCs/>
                <w:sz w:val="22"/>
                <w:szCs w:val="22"/>
              </w:rPr>
              <w:t>9</w:t>
            </w:r>
          </w:p>
        </w:tc>
        <w:tc>
          <w:tcPr>
            <w:tcW w:w="470" w:type="dxa"/>
            <w:tcBorders>
              <w:top w:val="nil"/>
              <w:left w:val="nil"/>
              <w:bottom w:val="single" w:sz="4" w:space="0" w:color="auto"/>
              <w:right w:val="nil"/>
            </w:tcBorders>
            <w:noWrap/>
            <w:tcMar>
              <w:top w:w="15" w:type="dxa"/>
              <w:left w:w="15" w:type="dxa"/>
              <w:bottom w:w="0" w:type="dxa"/>
              <w:right w:w="15" w:type="dxa"/>
            </w:tcMar>
            <w:vAlign w:val="bottom"/>
          </w:tcPr>
          <w:p w14:paraId="3A1A3FB0" w14:textId="77777777" w:rsidR="004534D0" w:rsidRPr="00A55D64" w:rsidRDefault="004534D0" w:rsidP="00C21DA3">
            <w:pPr>
              <w:spacing w:after="120"/>
              <w:jc w:val="center"/>
              <w:rPr>
                <w:rFonts w:ascii="Arial" w:hAnsi="Arial" w:cs="Arial"/>
                <w:b/>
                <w:bCs/>
                <w:i/>
                <w:iCs/>
                <w:sz w:val="22"/>
                <w:szCs w:val="22"/>
              </w:rPr>
            </w:pPr>
            <w:r w:rsidRPr="00A55D64">
              <w:rPr>
                <w:rFonts w:ascii="Geneva" w:hAnsi="Geneva" w:cs="Arial"/>
                <w:b/>
                <w:bCs/>
                <w:i/>
                <w:iCs/>
                <w:sz w:val="22"/>
                <w:szCs w:val="22"/>
              </w:rPr>
              <w:t>10</w:t>
            </w:r>
          </w:p>
        </w:tc>
      </w:tr>
      <w:tr w:rsidR="004534D0" w:rsidRPr="00A55D64" w14:paraId="790649F0" w14:textId="77777777" w:rsidTr="00C21DA3">
        <w:trPr>
          <w:trHeight w:val="255"/>
          <w:jc w:val="center"/>
        </w:trPr>
        <w:tc>
          <w:tcPr>
            <w:tcW w:w="0" w:type="auto"/>
            <w:tcBorders>
              <w:top w:val="nil"/>
              <w:left w:val="nil"/>
              <w:bottom w:val="nil"/>
              <w:right w:val="single" w:sz="4" w:space="0" w:color="auto"/>
            </w:tcBorders>
            <w:noWrap/>
            <w:tcMar>
              <w:top w:w="15" w:type="dxa"/>
              <w:left w:w="15" w:type="dxa"/>
              <w:bottom w:w="0" w:type="dxa"/>
              <w:right w:w="15" w:type="dxa"/>
            </w:tcMar>
            <w:vAlign w:val="bottom"/>
          </w:tcPr>
          <w:p w14:paraId="493B8445" w14:textId="77777777" w:rsidR="004534D0" w:rsidRPr="00A55D64" w:rsidRDefault="004534D0" w:rsidP="00C21DA3">
            <w:pPr>
              <w:spacing w:after="120"/>
              <w:jc w:val="center"/>
              <w:rPr>
                <w:rFonts w:ascii="Arial" w:hAnsi="Arial" w:cs="Arial"/>
                <w:b/>
                <w:bCs/>
                <w:i/>
                <w:iCs/>
                <w:sz w:val="22"/>
                <w:szCs w:val="22"/>
              </w:rPr>
            </w:pPr>
            <w:r w:rsidRPr="00A55D64">
              <w:rPr>
                <w:rFonts w:ascii="Geneva" w:hAnsi="Geneva" w:cs="Arial"/>
                <w:b/>
                <w:bCs/>
                <w:i/>
                <w:iCs/>
                <w:sz w:val="22"/>
                <w:szCs w:val="22"/>
              </w:rPr>
              <w:t>Control</w:t>
            </w:r>
          </w:p>
        </w:tc>
        <w:tc>
          <w:tcPr>
            <w:tcW w:w="0" w:type="auto"/>
            <w:tcBorders>
              <w:top w:val="nil"/>
              <w:left w:val="nil"/>
              <w:bottom w:val="nil"/>
              <w:right w:val="nil"/>
            </w:tcBorders>
            <w:noWrap/>
            <w:tcMar>
              <w:top w:w="15" w:type="dxa"/>
              <w:left w:w="15" w:type="dxa"/>
              <w:bottom w:w="0" w:type="dxa"/>
              <w:right w:w="15" w:type="dxa"/>
            </w:tcMar>
            <w:vAlign w:val="bottom"/>
          </w:tcPr>
          <w:p w14:paraId="0B4E1F4A" w14:textId="77777777" w:rsidR="004534D0" w:rsidRPr="00A55D64" w:rsidRDefault="004534D0" w:rsidP="00C21DA3">
            <w:pPr>
              <w:spacing w:after="120"/>
              <w:jc w:val="center"/>
              <w:rPr>
                <w:rFonts w:ascii="Arial" w:hAnsi="Arial" w:cs="Arial"/>
                <w:sz w:val="22"/>
                <w:szCs w:val="22"/>
              </w:rPr>
            </w:pPr>
            <w:r w:rsidRPr="00A55D64">
              <w:rPr>
                <w:rFonts w:ascii="Geneva" w:hAnsi="Geneva" w:cs="Arial"/>
                <w:sz w:val="22"/>
                <w:szCs w:val="22"/>
              </w:rPr>
              <w:t>5.4</w:t>
            </w:r>
          </w:p>
        </w:tc>
        <w:tc>
          <w:tcPr>
            <w:tcW w:w="0" w:type="auto"/>
            <w:tcBorders>
              <w:top w:val="nil"/>
              <w:left w:val="nil"/>
              <w:bottom w:val="nil"/>
              <w:right w:val="nil"/>
            </w:tcBorders>
            <w:noWrap/>
            <w:tcMar>
              <w:top w:w="15" w:type="dxa"/>
              <w:left w:w="15" w:type="dxa"/>
              <w:bottom w:w="0" w:type="dxa"/>
              <w:right w:w="15" w:type="dxa"/>
            </w:tcMar>
            <w:vAlign w:val="bottom"/>
          </w:tcPr>
          <w:p w14:paraId="4F1313A7" w14:textId="77777777" w:rsidR="004534D0" w:rsidRPr="00A55D64" w:rsidRDefault="004534D0" w:rsidP="00C21DA3">
            <w:pPr>
              <w:spacing w:after="120"/>
              <w:jc w:val="center"/>
              <w:rPr>
                <w:rFonts w:ascii="Arial" w:hAnsi="Arial" w:cs="Arial"/>
                <w:sz w:val="22"/>
                <w:szCs w:val="22"/>
              </w:rPr>
            </w:pPr>
            <w:r w:rsidRPr="00A55D64">
              <w:rPr>
                <w:rFonts w:ascii="Geneva" w:hAnsi="Geneva" w:cs="Arial"/>
                <w:sz w:val="22"/>
                <w:szCs w:val="22"/>
              </w:rPr>
              <w:t>6.2</w:t>
            </w:r>
          </w:p>
        </w:tc>
        <w:tc>
          <w:tcPr>
            <w:tcW w:w="0" w:type="auto"/>
            <w:tcBorders>
              <w:top w:val="nil"/>
              <w:left w:val="nil"/>
              <w:bottom w:val="nil"/>
              <w:right w:val="nil"/>
            </w:tcBorders>
            <w:noWrap/>
            <w:tcMar>
              <w:top w:w="15" w:type="dxa"/>
              <w:left w:w="15" w:type="dxa"/>
              <w:bottom w:w="0" w:type="dxa"/>
              <w:right w:w="15" w:type="dxa"/>
            </w:tcMar>
            <w:vAlign w:val="bottom"/>
          </w:tcPr>
          <w:p w14:paraId="29E5C93B" w14:textId="77777777" w:rsidR="004534D0" w:rsidRPr="00A55D64" w:rsidRDefault="004534D0" w:rsidP="00C21DA3">
            <w:pPr>
              <w:spacing w:after="120"/>
              <w:jc w:val="center"/>
              <w:rPr>
                <w:rFonts w:ascii="Arial" w:hAnsi="Arial" w:cs="Arial"/>
                <w:sz w:val="22"/>
                <w:szCs w:val="22"/>
              </w:rPr>
            </w:pPr>
            <w:r w:rsidRPr="00A55D64">
              <w:rPr>
                <w:rFonts w:ascii="Geneva" w:hAnsi="Geneva" w:cs="Arial"/>
                <w:sz w:val="22"/>
                <w:szCs w:val="22"/>
              </w:rPr>
              <w:t>3.1</w:t>
            </w:r>
          </w:p>
        </w:tc>
        <w:tc>
          <w:tcPr>
            <w:tcW w:w="0" w:type="auto"/>
            <w:tcBorders>
              <w:top w:val="nil"/>
              <w:left w:val="nil"/>
              <w:bottom w:val="nil"/>
              <w:right w:val="nil"/>
            </w:tcBorders>
            <w:noWrap/>
            <w:tcMar>
              <w:top w:w="15" w:type="dxa"/>
              <w:left w:w="15" w:type="dxa"/>
              <w:bottom w:w="0" w:type="dxa"/>
              <w:right w:w="15" w:type="dxa"/>
            </w:tcMar>
            <w:vAlign w:val="bottom"/>
          </w:tcPr>
          <w:p w14:paraId="6F65B4EC" w14:textId="77777777" w:rsidR="004534D0" w:rsidRPr="00A55D64" w:rsidRDefault="004534D0" w:rsidP="00C21DA3">
            <w:pPr>
              <w:spacing w:after="120"/>
              <w:jc w:val="center"/>
              <w:rPr>
                <w:rFonts w:ascii="Arial" w:hAnsi="Arial" w:cs="Arial"/>
                <w:sz w:val="22"/>
                <w:szCs w:val="22"/>
              </w:rPr>
            </w:pPr>
            <w:r w:rsidRPr="00A55D64">
              <w:rPr>
                <w:rFonts w:ascii="Geneva" w:hAnsi="Geneva" w:cs="Arial"/>
                <w:sz w:val="22"/>
                <w:szCs w:val="22"/>
              </w:rPr>
              <w:t>3.8</w:t>
            </w:r>
          </w:p>
        </w:tc>
        <w:tc>
          <w:tcPr>
            <w:tcW w:w="0" w:type="auto"/>
            <w:tcBorders>
              <w:top w:val="nil"/>
              <w:left w:val="nil"/>
              <w:bottom w:val="nil"/>
              <w:right w:val="nil"/>
            </w:tcBorders>
            <w:noWrap/>
            <w:tcMar>
              <w:top w:w="15" w:type="dxa"/>
              <w:left w:w="15" w:type="dxa"/>
              <w:bottom w:w="0" w:type="dxa"/>
              <w:right w:w="15" w:type="dxa"/>
            </w:tcMar>
            <w:vAlign w:val="bottom"/>
          </w:tcPr>
          <w:p w14:paraId="2BDAAF6E" w14:textId="77777777" w:rsidR="004534D0" w:rsidRPr="00A55D64" w:rsidRDefault="004534D0" w:rsidP="00C21DA3">
            <w:pPr>
              <w:spacing w:after="120"/>
              <w:jc w:val="center"/>
              <w:rPr>
                <w:rFonts w:ascii="Arial" w:hAnsi="Arial" w:cs="Arial"/>
                <w:sz w:val="22"/>
                <w:szCs w:val="22"/>
              </w:rPr>
            </w:pPr>
            <w:r w:rsidRPr="00A55D64">
              <w:rPr>
                <w:rFonts w:ascii="Geneva" w:hAnsi="Geneva" w:cs="Arial"/>
                <w:sz w:val="22"/>
                <w:szCs w:val="22"/>
              </w:rPr>
              <w:t>6.5</w:t>
            </w:r>
          </w:p>
        </w:tc>
        <w:tc>
          <w:tcPr>
            <w:tcW w:w="0" w:type="auto"/>
            <w:tcBorders>
              <w:top w:val="nil"/>
              <w:left w:val="nil"/>
              <w:bottom w:val="nil"/>
              <w:right w:val="nil"/>
            </w:tcBorders>
            <w:noWrap/>
            <w:tcMar>
              <w:top w:w="15" w:type="dxa"/>
              <w:left w:w="15" w:type="dxa"/>
              <w:bottom w:w="0" w:type="dxa"/>
              <w:right w:w="15" w:type="dxa"/>
            </w:tcMar>
            <w:vAlign w:val="bottom"/>
          </w:tcPr>
          <w:p w14:paraId="7F88E5CD" w14:textId="77777777" w:rsidR="004534D0" w:rsidRPr="00A55D64" w:rsidRDefault="004534D0" w:rsidP="00C21DA3">
            <w:pPr>
              <w:spacing w:after="120"/>
              <w:jc w:val="center"/>
              <w:rPr>
                <w:rFonts w:ascii="Arial" w:hAnsi="Arial" w:cs="Arial"/>
                <w:sz w:val="22"/>
                <w:szCs w:val="22"/>
              </w:rPr>
            </w:pPr>
            <w:r w:rsidRPr="00A55D64">
              <w:rPr>
                <w:rFonts w:ascii="Geneva" w:hAnsi="Geneva" w:cs="Arial"/>
                <w:sz w:val="22"/>
                <w:szCs w:val="22"/>
              </w:rPr>
              <w:t>5.8</w:t>
            </w:r>
          </w:p>
        </w:tc>
        <w:tc>
          <w:tcPr>
            <w:tcW w:w="0" w:type="auto"/>
            <w:tcBorders>
              <w:top w:val="nil"/>
              <w:left w:val="nil"/>
              <w:bottom w:val="nil"/>
              <w:right w:val="nil"/>
            </w:tcBorders>
            <w:noWrap/>
            <w:tcMar>
              <w:top w:w="15" w:type="dxa"/>
              <w:left w:w="15" w:type="dxa"/>
              <w:bottom w:w="0" w:type="dxa"/>
              <w:right w:w="15" w:type="dxa"/>
            </w:tcMar>
            <w:vAlign w:val="bottom"/>
          </w:tcPr>
          <w:p w14:paraId="41E4D751" w14:textId="77777777" w:rsidR="004534D0" w:rsidRPr="00A55D64" w:rsidRDefault="004534D0" w:rsidP="00C21DA3">
            <w:pPr>
              <w:spacing w:after="120"/>
              <w:jc w:val="center"/>
              <w:rPr>
                <w:rFonts w:ascii="Arial" w:hAnsi="Arial" w:cs="Arial"/>
                <w:sz w:val="22"/>
                <w:szCs w:val="22"/>
              </w:rPr>
            </w:pPr>
            <w:r w:rsidRPr="00A55D64">
              <w:rPr>
                <w:rFonts w:ascii="Geneva" w:hAnsi="Geneva" w:cs="Arial"/>
                <w:sz w:val="22"/>
                <w:szCs w:val="22"/>
              </w:rPr>
              <w:t>6.4</w:t>
            </w:r>
          </w:p>
        </w:tc>
        <w:tc>
          <w:tcPr>
            <w:tcW w:w="0" w:type="auto"/>
            <w:tcBorders>
              <w:top w:val="nil"/>
              <w:left w:val="nil"/>
              <w:bottom w:val="nil"/>
              <w:right w:val="nil"/>
            </w:tcBorders>
            <w:noWrap/>
            <w:tcMar>
              <w:top w:w="15" w:type="dxa"/>
              <w:left w:w="15" w:type="dxa"/>
              <w:bottom w:w="0" w:type="dxa"/>
              <w:right w:w="15" w:type="dxa"/>
            </w:tcMar>
            <w:vAlign w:val="bottom"/>
          </w:tcPr>
          <w:p w14:paraId="0325235C" w14:textId="77777777" w:rsidR="004534D0" w:rsidRPr="00A55D64" w:rsidRDefault="004534D0" w:rsidP="00C21DA3">
            <w:pPr>
              <w:spacing w:after="120"/>
              <w:jc w:val="center"/>
              <w:rPr>
                <w:rFonts w:ascii="Arial" w:hAnsi="Arial" w:cs="Arial"/>
                <w:sz w:val="22"/>
                <w:szCs w:val="22"/>
              </w:rPr>
            </w:pPr>
            <w:r w:rsidRPr="00A55D64">
              <w:rPr>
                <w:rFonts w:ascii="Geneva" w:hAnsi="Geneva" w:cs="Arial"/>
                <w:sz w:val="22"/>
                <w:szCs w:val="22"/>
              </w:rPr>
              <w:t>4.5</w:t>
            </w:r>
          </w:p>
        </w:tc>
        <w:tc>
          <w:tcPr>
            <w:tcW w:w="0" w:type="auto"/>
            <w:tcBorders>
              <w:top w:val="nil"/>
              <w:left w:val="nil"/>
              <w:bottom w:val="nil"/>
              <w:right w:val="nil"/>
            </w:tcBorders>
            <w:noWrap/>
            <w:tcMar>
              <w:top w:w="15" w:type="dxa"/>
              <w:left w:w="15" w:type="dxa"/>
              <w:bottom w:w="0" w:type="dxa"/>
              <w:right w:w="15" w:type="dxa"/>
            </w:tcMar>
            <w:vAlign w:val="bottom"/>
          </w:tcPr>
          <w:p w14:paraId="42CA273C" w14:textId="77777777" w:rsidR="004534D0" w:rsidRPr="00A55D64" w:rsidRDefault="004534D0" w:rsidP="00C21DA3">
            <w:pPr>
              <w:spacing w:after="120"/>
              <w:jc w:val="center"/>
              <w:rPr>
                <w:rFonts w:ascii="Arial" w:hAnsi="Arial" w:cs="Arial"/>
                <w:sz w:val="22"/>
                <w:szCs w:val="22"/>
              </w:rPr>
            </w:pPr>
            <w:r w:rsidRPr="00A55D64">
              <w:rPr>
                <w:rFonts w:ascii="Geneva" w:hAnsi="Geneva" w:cs="Arial"/>
                <w:sz w:val="22"/>
                <w:szCs w:val="22"/>
              </w:rPr>
              <w:t>4.9</w:t>
            </w:r>
          </w:p>
        </w:tc>
        <w:tc>
          <w:tcPr>
            <w:tcW w:w="0" w:type="auto"/>
            <w:tcBorders>
              <w:top w:val="nil"/>
              <w:left w:val="nil"/>
              <w:bottom w:val="nil"/>
              <w:right w:val="nil"/>
            </w:tcBorders>
            <w:noWrap/>
            <w:tcMar>
              <w:top w:w="15" w:type="dxa"/>
              <w:left w:w="15" w:type="dxa"/>
              <w:bottom w:w="0" w:type="dxa"/>
              <w:right w:w="15" w:type="dxa"/>
            </w:tcMar>
            <w:vAlign w:val="bottom"/>
          </w:tcPr>
          <w:p w14:paraId="60500615" w14:textId="77777777" w:rsidR="004534D0" w:rsidRPr="00A55D64" w:rsidRDefault="004534D0" w:rsidP="00C21DA3">
            <w:pPr>
              <w:spacing w:after="120"/>
              <w:jc w:val="center"/>
              <w:rPr>
                <w:rFonts w:ascii="Arial" w:hAnsi="Arial" w:cs="Arial"/>
                <w:sz w:val="22"/>
                <w:szCs w:val="22"/>
              </w:rPr>
            </w:pPr>
            <w:r w:rsidRPr="00A55D64">
              <w:rPr>
                <w:rFonts w:ascii="Geneva" w:hAnsi="Geneva" w:cs="Arial"/>
                <w:sz w:val="22"/>
                <w:szCs w:val="22"/>
              </w:rPr>
              <w:t>4.0</w:t>
            </w:r>
          </w:p>
        </w:tc>
      </w:tr>
      <w:tr w:rsidR="004534D0" w:rsidRPr="00A55D64" w14:paraId="21ECF31C" w14:textId="77777777" w:rsidTr="00C21DA3">
        <w:trPr>
          <w:trHeight w:val="255"/>
          <w:jc w:val="center"/>
        </w:trPr>
        <w:tc>
          <w:tcPr>
            <w:tcW w:w="0" w:type="auto"/>
            <w:tcBorders>
              <w:top w:val="nil"/>
              <w:left w:val="nil"/>
              <w:bottom w:val="nil"/>
              <w:right w:val="single" w:sz="4" w:space="0" w:color="auto"/>
            </w:tcBorders>
            <w:noWrap/>
            <w:tcMar>
              <w:top w:w="15" w:type="dxa"/>
              <w:left w:w="15" w:type="dxa"/>
              <w:bottom w:w="0" w:type="dxa"/>
              <w:right w:w="15" w:type="dxa"/>
            </w:tcMar>
            <w:vAlign w:val="bottom"/>
          </w:tcPr>
          <w:p w14:paraId="014F7520" w14:textId="77777777" w:rsidR="004534D0" w:rsidRPr="00A55D64" w:rsidRDefault="004534D0" w:rsidP="00C21DA3">
            <w:pPr>
              <w:spacing w:after="120"/>
              <w:jc w:val="center"/>
              <w:rPr>
                <w:rFonts w:ascii="Arial" w:hAnsi="Arial" w:cs="Arial"/>
                <w:b/>
                <w:bCs/>
                <w:i/>
                <w:iCs/>
                <w:sz w:val="22"/>
                <w:szCs w:val="22"/>
              </w:rPr>
            </w:pPr>
            <w:r w:rsidRPr="00A55D64">
              <w:rPr>
                <w:rFonts w:ascii="Geneva" w:hAnsi="Geneva" w:cs="Arial"/>
                <w:b/>
                <w:bCs/>
                <w:i/>
                <w:iCs/>
                <w:sz w:val="22"/>
                <w:szCs w:val="22"/>
              </w:rPr>
              <w:t>Experiment</w:t>
            </w:r>
          </w:p>
        </w:tc>
        <w:tc>
          <w:tcPr>
            <w:tcW w:w="0" w:type="auto"/>
            <w:tcBorders>
              <w:top w:val="nil"/>
              <w:left w:val="nil"/>
              <w:bottom w:val="nil"/>
              <w:right w:val="nil"/>
            </w:tcBorders>
            <w:noWrap/>
            <w:tcMar>
              <w:top w:w="15" w:type="dxa"/>
              <w:left w:w="15" w:type="dxa"/>
              <w:bottom w:w="0" w:type="dxa"/>
              <w:right w:w="15" w:type="dxa"/>
            </w:tcMar>
            <w:vAlign w:val="bottom"/>
          </w:tcPr>
          <w:p w14:paraId="604D06B1" w14:textId="77777777" w:rsidR="004534D0" w:rsidRPr="00A55D64" w:rsidRDefault="004534D0" w:rsidP="00C21DA3">
            <w:pPr>
              <w:spacing w:after="120"/>
              <w:jc w:val="center"/>
              <w:rPr>
                <w:rFonts w:ascii="Arial" w:hAnsi="Arial" w:cs="Arial"/>
                <w:sz w:val="22"/>
                <w:szCs w:val="22"/>
              </w:rPr>
            </w:pPr>
            <w:r w:rsidRPr="00A55D64">
              <w:rPr>
                <w:rFonts w:ascii="Geneva" w:hAnsi="Geneva" w:cs="Arial"/>
                <w:sz w:val="22"/>
                <w:szCs w:val="22"/>
              </w:rPr>
              <w:t>8.8</w:t>
            </w:r>
          </w:p>
        </w:tc>
        <w:tc>
          <w:tcPr>
            <w:tcW w:w="0" w:type="auto"/>
            <w:tcBorders>
              <w:top w:val="nil"/>
              <w:left w:val="nil"/>
              <w:bottom w:val="nil"/>
              <w:right w:val="nil"/>
            </w:tcBorders>
            <w:noWrap/>
            <w:tcMar>
              <w:top w:w="15" w:type="dxa"/>
              <w:left w:w="15" w:type="dxa"/>
              <w:bottom w:w="0" w:type="dxa"/>
              <w:right w:w="15" w:type="dxa"/>
            </w:tcMar>
            <w:vAlign w:val="bottom"/>
          </w:tcPr>
          <w:p w14:paraId="0606ABBE" w14:textId="77777777" w:rsidR="004534D0" w:rsidRPr="00A55D64" w:rsidRDefault="004534D0" w:rsidP="00C21DA3">
            <w:pPr>
              <w:spacing w:after="120"/>
              <w:jc w:val="center"/>
              <w:rPr>
                <w:rFonts w:ascii="Arial" w:hAnsi="Arial" w:cs="Arial"/>
                <w:sz w:val="22"/>
                <w:szCs w:val="22"/>
              </w:rPr>
            </w:pPr>
            <w:r w:rsidRPr="00A55D64">
              <w:rPr>
                <w:rFonts w:ascii="Geneva" w:hAnsi="Geneva" w:cs="Arial"/>
                <w:sz w:val="22"/>
                <w:szCs w:val="22"/>
              </w:rPr>
              <w:t>9.5</w:t>
            </w:r>
          </w:p>
        </w:tc>
        <w:tc>
          <w:tcPr>
            <w:tcW w:w="0" w:type="auto"/>
            <w:tcBorders>
              <w:top w:val="nil"/>
              <w:left w:val="nil"/>
              <w:bottom w:val="nil"/>
              <w:right w:val="nil"/>
            </w:tcBorders>
            <w:noWrap/>
            <w:tcMar>
              <w:top w:w="15" w:type="dxa"/>
              <w:left w:w="15" w:type="dxa"/>
              <w:bottom w:w="0" w:type="dxa"/>
              <w:right w:w="15" w:type="dxa"/>
            </w:tcMar>
            <w:vAlign w:val="bottom"/>
          </w:tcPr>
          <w:p w14:paraId="48F74521" w14:textId="77777777" w:rsidR="004534D0" w:rsidRPr="00A55D64" w:rsidRDefault="004534D0" w:rsidP="00C21DA3">
            <w:pPr>
              <w:spacing w:after="120"/>
              <w:jc w:val="center"/>
              <w:rPr>
                <w:rFonts w:ascii="Arial" w:hAnsi="Arial" w:cs="Arial"/>
                <w:sz w:val="22"/>
                <w:szCs w:val="22"/>
              </w:rPr>
            </w:pPr>
            <w:r w:rsidRPr="00A55D64">
              <w:rPr>
                <w:rFonts w:ascii="Geneva" w:hAnsi="Geneva" w:cs="Arial"/>
                <w:sz w:val="22"/>
                <w:szCs w:val="22"/>
              </w:rPr>
              <w:t>10.6</w:t>
            </w:r>
          </w:p>
        </w:tc>
        <w:tc>
          <w:tcPr>
            <w:tcW w:w="0" w:type="auto"/>
            <w:tcBorders>
              <w:top w:val="nil"/>
              <w:left w:val="nil"/>
              <w:bottom w:val="nil"/>
              <w:right w:val="nil"/>
            </w:tcBorders>
            <w:noWrap/>
            <w:tcMar>
              <w:top w:w="15" w:type="dxa"/>
              <w:left w:w="15" w:type="dxa"/>
              <w:bottom w:w="0" w:type="dxa"/>
              <w:right w:w="15" w:type="dxa"/>
            </w:tcMar>
            <w:vAlign w:val="bottom"/>
          </w:tcPr>
          <w:p w14:paraId="5123EA2A" w14:textId="77777777" w:rsidR="004534D0" w:rsidRPr="00A55D64" w:rsidRDefault="004534D0" w:rsidP="00C21DA3">
            <w:pPr>
              <w:spacing w:after="120"/>
              <w:jc w:val="center"/>
              <w:rPr>
                <w:rFonts w:ascii="Arial" w:hAnsi="Arial" w:cs="Arial"/>
                <w:sz w:val="22"/>
                <w:szCs w:val="22"/>
              </w:rPr>
            </w:pPr>
            <w:r w:rsidRPr="00A55D64">
              <w:rPr>
                <w:rFonts w:ascii="Geneva" w:hAnsi="Geneva" w:cs="Arial"/>
                <w:sz w:val="22"/>
                <w:szCs w:val="22"/>
              </w:rPr>
              <w:t>9.6</w:t>
            </w:r>
          </w:p>
        </w:tc>
        <w:tc>
          <w:tcPr>
            <w:tcW w:w="0" w:type="auto"/>
            <w:tcBorders>
              <w:top w:val="nil"/>
              <w:left w:val="nil"/>
              <w:bottom w:val="nil"/>
              <w:right w:val="nil"/>
            </w:tcBorders>
            <w:noWrap/>
            <w:tcMar>
              <w:top w:w="15" w:type="dxa"/>
              <w:left w:w="15" w:type="dxa"/>
              <w:bottom w:w="0" w:type="dxa"/>
              <w:right w:w="15" w:type="dxa"/>
            </w:tcMar>
            <w:vAlign w:val="bottom"/>
          </w:tcPr>
          <w:p w14:paraId="69DB2BAA" w14:textId="77777777" w:rsidR="004534D0" w:rsidRPr="00A55D64" w:rsidRDefault="004534D0" w:rsidP="00C21DA3">
            <w:pPr>
              <w:spacing w:after="120"/>
              <w:jc w:val="center"/>
              <w:rPr>
                <w:rFonts w:ascii="Arial" w:hAnsi="Arial" w:cs="Arial"/>
                <w:sz w:val="22"/>
                <w:szCs w:val="22"/>
              </w:rPr>
            </w:pPr>
            <w:r w:rsidRPr="00A55D64">
              <w:rPr>
                <w:rFonts w:ascii="Geneva" w:hAnsi="Geneva" w:cs="Arial"/>
                <w:sz w:val="22"/>
                <w:szCs w:val="22"/>
              </w:rPr>
              <w:t>7.5</w:t>
            </w:r>
          </w:p>
        </w:tc>
        <w:tc>
          <w:tcPr>
            <w:tcW w:w="0" w:type="auto"/>
            <w:tcBorders>
              <w:top w:val="nil"/>
              <w:left w:val="nil"/>
              <w:bottom w:val="nil"/>
              <w:right w:val="nil"/>
            </w:tcBorders>
            <w:noWrap/>
            <w:tcMar>
              <w:top w:w="15" w:type="dxa"/>
              <w:left w:w="15" w:type="dxa"/>
              <w:bottom w:w="0" w:type="dxa"/>
              <w:right w:w="15" w:type="dxa"/>
            </w:tcMar>
            <w:vAlign w:val="bottom"/>
          </w:tcPr>
          <w:p w14:paraId="182713DE" w14:textId="77777777" w:rsidR="004534D0" w:rsidRPr="00A55D64" w:rsidRDefault="004534D0" w:rsidP="00C21DA3">
            <w:pPr>
              <w:spacing w:after="120"/>
              <w:jc w:val="center"/>
              <w:rPr>
                <w:rFonts w:ascii="Arial" w:hAnsi="Arial" w:cs="Arial"/>
                <w:sz w:val="22"/>
                <w:szCs w:val="22"/>
              </w:rPr>
            </w:pPr>
            <w:r w:rsidRPr="00A55D64">
              <w:rPr>
                <w:rFonts w:ascii="Geneva" w:hAnsi="Geneva" w:cs="Arial"/>
                <w:sz w:val="22"/>
                <w:szCs w:val="22"/>
              </w:rPr>
              <w:t>6.9</w:t>
            </w:r>
          </w:p>
        </w:tc>
        <w:tc>
          <w:tcPr>
            <w:tcW w:w="0" w:type="auto"/>
            <w:tcBorders>
              <w:top w:val="nil"/>
              <w:left w:val="nil"/>
              <w:bottom w:val="nil"/>
              <w:right w:val="nil"/>
            </w:tcBorders>
            <w:noWrap/>
            <w:tcMar>
              <w:top w:w="15" w:type="dxa"/>
              <w:left w:w="15" w:type="dxa"/>
              <w:bottom w:w="0" w:type="dxa"/>
              <w:right w:w="15" w:type="dxa"/>
            </w:tcMar>
            <w:vAlign w:val="bottom"/>
          </w:tcPr>
          <w:p w14:paraId="2E31EFD6" w14:textId="77777777" w:rsidR="004534D0" w:rsidRPr="00A55D64" w:rsidRDefault="004534D0" w:rsidP="00C21DA3">
            <w:pPr>
              <w:spacing w:after="120"/>
              <w:jc w:val="center"/>
              <w:rPr>
                <w:rFonts w:ascii="Arial" w:hAnsi="Arial" w:cs="Arial"/>
                <w:sz w:val="22"/>
                <w:szCs w:val="22"/>
              </w:rPr>
            </w:pPr>
            <w:r w:rsidRPr="00A55D64">
              <w:rPr>
                <w:rFonts w:ascii="Geneva" w:hAnsi="Geneva" w:cs="Arial"/>
                <w:sz w:val="22"/>
                <w:szCs w:val="22"/>
              </w:rPr>
              <w:t>7.4</w:t>
            </w:r>
          </w:p>
        </w:tc>
        <w:tc>
          <w:tcPr>
            <w:tcW w:w="0" w:type="auto"/>
            <w:tcBorders>
              <w:top w:val="nil"/>
              <w:left w:val="nil"/>
              <w:bottom w:val="nil"/>
              <w:right w:val="nil"/>
            </w:tcBorders>
            <w:noWrap/>
            <w:tcMar>
              <w:top w:w="15" w:type="dxa"/>
              <w:left w:w="15" w:type="dxa"/>
              <w:bottom w:w="0" w:type="dxa"/>
              <w:right w:w="15" w:type="dxa"/>
            </w:tcMar>
            <w:vAlign w:val="bottom"/>
          </w:tcPr>
          <w:p w14:paraId="4CCAA375" w14:textId="77777777" w:rsidR="004534D0" w:rsidRPr="00A55D64" w:rsidRDefault="004534D0" w:rsidP="00C21DA3">
            <w:pPr>
              <w:spacing w:after="120"/>
              <w:jc w:val="center"/>
              <w:rPr>
                <w:rFonts w:ascii="Arial" w:hAnsi="Arial" w:cs="Arial"/>
                <w:sz w:val="22"/>
                <w:szCs w:val="22"/>
              </w:rPr>
            </w:pPr>
            <w:r w:rsidRPr="00A55D64">
              <w:rPr>
                <w:rFonts w:ascii="Geneva" w:hAnsi="Geneva" w:cs="Arial"/>
                <w:sz w:val="22"/>
                <w:szCs w:val="22"/>
              </w:rPr>
              <w:t>6.5</w:t>
            </w:r>
          </w:p>
        </w:tc>
        <w:tc>
          <w:tcPr>
            <w:tcW w:w="0" w:type="auto"/>
            <w:tcBorders>
              <w:top w:val="nil"/>
              <w:left w:val="nil"/>
              <w:bottom w:val="nil"/>
              <w:right w:val="nil"/>
            </w:tcBorders>
            <w:noWrap/>
            <w:tcMar>
              <w:top w:w="15" w:type="dxa"/>
              <w:left w:w="15" w:type="dxa"/>
              <w:bottom w:w="0" w:type="dxa"/>
              <w:right w:w="15" w:type="dxa"/>
            </w:tcMar>
            <w:vAlign w:val="bottom"/>
          </w:tcPr>
          <w:p w14:paraId="14ED9A9F" w14:textId="77777777" w:rsidR="004534D0" w:rsidRPr="00A55D64" w:rsidRDefault="004534D0" w:rsidP="00C21DA3">
            <w:pPr>
              <w:spacing w:after="120"/>
              <w:jc w:val="center"/>
              <w:rPr>
                <w:rFonts w:ascii="Arial" w:hAnsi="Arial" w:cs="Arial"/>
                <w:sz w:val="22"/>
                <w:szCs w:val="22"/>
              </w:rPr>
            </w:pPr>
            <w:r w:rsidRPr="00A55D64">
              <w:rPr>
                <w:rFonts w:ascii="Geneva" w:hAnsi="Geneva" w:cs="Arial"/>
                <w:sz w:val="22"/>
                <w:szCs w:val="22"/>
              </w:rPr>
              <w:t>10.5</w:t>
            </w:r>
          </w:p>
        </w:tc>
        <w:tc>
          <w:tcPr>
            <w:tcW w:w="0" w:type="auto"/>
            <w:tcBorders>
              <w:top w:val="nil"/>
              <w:left w:val="nil"/>
              <w:bottom w:val="nil"/>
              <w:right w:val="nil"/>
            </w:tcBorders>
            <w:noWrap/>
            <w:tcMar>
              <w:top w:w="15" w:type="dxa"/>
              <w:left w:w="15" w:type="dxa"/>
              <w:bottom w:w="0" w:type="dxa"/>
              <w:right w:w="15" w:type="dxa"/>
            </w:tcMar>
            <w:vAlign w:val="bottom"/>
          </w:tcPr>
          <w:p w14:paraId="7A517470" w14:textId="77777777" w:rsidR="004534D0" w:rsidRPr="00A55D64" w:rsidRDefault="004534D0" w:rsidP="00C21DA3">
            <w:pPr>
              <w:spacing w:after="120"/>
              <w:jc w:val="center"/>
              <w:rPr>
                <w:rFonts w:ascii="Arial" w:hAnsi="Arial" w:cs="Arial"/>
                <w:sz w:val="22"/>
                <w:szCs w:val="22"/>
              </w:rPr>
            </w:pPr>
            <w:r w:rsidRPr="00A55D64">
              <w:rPr>
                <w:rFonts w:ascii="Geneva" w:hAnsi="Geneva" w:cs="Arial"/>
                <w:sz w:val="22"/>
                <w:szCs w:val="22"/>
              </w:rPr>
              <w:t>8.3</w:t>
            </w:r>
          </w:p>
        </w:tc>
      </w:tr>
    </w:tbl>
    <w:p w14:paraId="1A374DEB" w14:textId="77777777" w:rsidR="004534D0" w:rsidRDefault="00440EFD" w:rsidP="00A5723A">
      <w:pPr>
        <w:spacing w:before="120" w:after="120"/>
        <w:rPr>
          <w:rFonts w:ascii="Geneva" w:hAnsi="Geneva"/>
          <w:sz w:val="22"/>
          <w:szCs w:val="22"/>
        </w:rPr>
      </w:pPr>
      <w:r w:rsidRPr="00A55D64">
        <w:rPr>
          <w:rFonts w:ascii="Geneva" w:hAnsi="Geneva"/>
          <w:sz w:val="22"/>
          <w:szCs w:val="22"/>
        </w:rPr>
        <w:t>Perform a c</w:t>
      </w:r>
      <w:r w:rsidR="00A5723A" w:rsidRPr="00A55D64">
        <w:rPr>
          <w:rFonts w:ascii="Geneva" w:hAnsi="Geneva"/>
          <w:sz w:val="22"/>
          <w:szCs w:val="22"/>
        </w:rPr>
        <w:t>omplete analysis of th</w:t>
      </w:r>
      <w:r w:rsidR="00341874">
        <w:rPr>
          <w:rFonts w:ascii="Geneva" w:hAnsi="Geneva"/>
          <w:sz w:val="22"/>
          <w:szCs w:val="22"/>
        </w:rPr>
        <w:t>e</w:t>
      </w:r>
      <w:r w:rsidR="00A5723A" w:rsidRPr="00A55D64">
        <w:rPr>
          <w:rFonts w:ascii="Geneva" w:hAnsi="Geneva"/>
          <w:sz w:val="22"/>
          <w:szCs w:val="22"/>
        </w:rPr>
        <w:t>s</w:t>
      </w:r>
      <w:r w:rsidR="00341874">
        <w:rPr>
          <w:rFonts w:ascii="Geneva" w:hAnsi="Geneva"/>
          <w:sz w:val="22"/>
          <w:szCs w:val="22"/>
        </w:rPr>
        <w:t>e</w:t>
      </w:r>
      <w:r w:rsidR="00A5723A" w:rsidRPr="00A55D64">
        <w:rPr>
          <w:rFonts w:ascii="Geneva" w:hAnsi="Geneva"/>
          <w:sz w:val="22"/>
          <w:szCs w:val="22"/>
        </w:rPr>
        <w:t xml:space="preserve"> data. (Show all 6 Steps.)</w:t>
      </w:r>
    </w:p>
    <w:p w14:paraId="56B4F48E" w14:textId="77777777" w:rsidR="00341874" w:rsidRPr="00BC2D14" w:rsidRDefault="00341874" w:rsidP="00A5723A">
      <w:pPr>
        <w:spacing w:before="120" w:after="120"/>
        <w:rPr>
          <w:rFonts w:ascii="Geneva" w:hAnsi="Geneva"/>
          <w:color w:val="FF0000"/>
          <w:sz w:val="22"/>
          <w:szCs w:val="22"/>
        </w:rPr>
      </w:pPr>
      <w:r w:rsidRPr="00BC2D14">
        <w:rPr>
          <w:rFonts w:ascii="Geneva" w:hAnsi="Geneva"/>
          <w:b/>
          <w:color w:val="FF0000"/>
          <w:sz w:val="22"/>
          <w:szCs w:val="22"/>
        </w:rPr>
        <w:t xml:space="preserve">Problem: </w:t>
      </w:r>
      <w:r w:rsidRPr="00BC2D14">
        <w:rPr>
          <w:rFonts w:ascii="Geneva" w:hAnsi="Geneva"/>
          <w:color w:val="FF0000"/>
          <w:sz w:val="22"/>
          <w:szCs w:val="22"/>
        </w:rPr>
        <w:t>Does placing rats on a calcium-deficient diet cause an increase in the consumption of lead-acetate solution?</w:t>
      </w:r>
    </w:p>
    <w:p w14:paraId="7716D0A9" w14:textId="77777777" w:rsidR="00341874" w:rsidRPr="00BC2D14" w:rsidRDefault="00341874" w:rsidP="00341874">
      <w:pPr>
        <w:widowControl w:val="0"/>
        <w:tabs>
          <w:tab w:val="num" w:pos="810"/>
        </w:tabs>
        <w:autoSpaceDE w:val="0"/>
        <w:autoSpaceDN w:val="0"/>
        <w:adjustRightInd w:val="0"/>
        <w:spacing w:before="40" w:after="40" w:line="264" w:lineRule="auto"/>
        <w:jc w:val="both"/>
        <w:rPr>
          <w:rFonts w:ascii="Geneva" w:hAnsi="Geneva"/>
          <w:b/>
          <w:color w:val="FF0000"/>
          <w:sz w:val="22"/>
        </w:rPr>
      </w:pPr>
      <w:r w:rsidRPr="00BC2D14">
        <w:rPr>
          <w:rFonts w:ascii="Geneva" w:hAnsi="Geneva"/>
          <w:b/>
          <w:color w:val="FF0000"/>
          <w:sz w:val="22"/>
        </w:rPr>
        <w:t>Inferential Limitations:</w:t>
      </w:r>
    </w:p>
    <w:p w14:paraId="414FE4DF" w14:textId="77777777" w:rsidR="00341874" w:rsidRPr="00BC2D14" w:rsidRDefault="00341874" w:rsidP="00341874">
      <w:pPr>
        <w:pStyle w:val="ListParagraph"/>
        <w:widowControl w:val="0"/>
        <w:numPr>
          <w:ilvl w:val="0"/>
          <w:numId w:val="18"/>
        </w:numPr>
        <w:tabs>
          <w:tab w:val="num" w:pos="810"/>
        </w:tabs>
        <w:autoSpaceDE w:val="0"/>
        <w:autoSpaceDN w:val="0"/>
        <w:adjustRightInd w:val="0"/>
        <w:spacing w:before="40" w:after="40" w:line="264" w:lineRule="auto"/>
        <w:jc w:val="both"/>
        <w:rPr>
          <w:rFonts w:ascii="Geneva" w:hAnsi="Geneva"/>
          <w:color w:val="FF0000"/>
          <w:sz w:val="22"/>
        </w:rPr>
      </w:pPr>
      <w:r w:rsidRPr="00BC2D14">
        <w:rPr>
          <w:rFonts w:ascii="Geneva" w:hAnsi="Geneva"/>
          <w:color w:val="FF0000"/>
          <w:sz w:val="22"/>
        </w:rPr>
        <w:t>This is a randomized experiment, so casual inference can be drawn as a result of this analysis.</w:t>
      </w:r>
    </w:p>
    <w:p w14:paraId="310C140E" w14:textId="553A738F" w:rsidR="00A5723A" w:rsidRPr="00BC2D14" w:rsidRDefault="00341874" w:rsidP="00A5723A">
      <w:pPr>
        <w:spacing w:before="120" w:after="120"/>
        <w:rPr>
          <w:rFonts w:ascii="Geneva" w:hAnsi="Geneva"/>
          <w:color w:val="FF0000"/>
          <w:sz w:val="22"/>
        </w:rPr>
      </w:pPr>
      <w:r w:rsidRPr="00BC2D14">
        <w:rPr>
          <w:rFonts w:ascii="Geneva" w:hAnsi="Geneva"/>
          <w:b/>
          <w:color w:val="FF0000"/>
          <w:sz w:val="22"/>
          <w:szCs w:val="22"/>
        </w:rPr>
        <w:t xml:space="preserve">Assumptions: </w:t>
      </w:r>
      <w:r w:rsidR="00937718" w:rsidRPr="00BC2D14">
        <w:rPr>
          <w:rFonts w:ascii="Geneva" w:hAnsi="Geneva"/>
          <w:color w:val="FF0000"/>
          <w:sz w:val="22"/>
        </w:rPr>
        <w:t xml:space="preserve">From an initial examination of the data, we find little evidence against normality in the two groups.  The histograms and boxplots in Figure </w:t>
      </w:r>
      <w:r w:rsidR="00DF0ABD" w:rsidRPr="00BC2D14">
        <w:rPr>
          <w:rFonts w:ascii="Geneva" w:hAnsi="Geneva"/>
          <w:color w:val="FF0000"/>
          <w:sz w:val="22"/>
        </w:rPr>
        <w:t xml:space="preserve">1 </w:t>
      </w:r>
      <w:r w:rsidR="00937718" w:rsidRPr="00BC2D14">
        <w:rPr>
          <w:rFonts w:ascii="Geneva" w:hAnsi="Geneva"/>
          <w:color w:val="FF0000"/>
          <w:sz w:val="22"/>
        </w:rPr>
        <w:t xml:space="preserve">are consistent with small sample size draws from a normally distributed population.  Additionally, the QQ Plots in Figure </w:t>
      </w:r>
      <w:r w:rsidR="00DF0ABD" w:rsidRPr="00BC2D14">
        <w:rPr>
          <w:rFonts w:ascii="Geneva" w:hAnsi="Geneva"/>
          <w:color w:val="FF0000"/>
          <w:sz w:val="22"/>
        </w:rPr>
        <w:t>1</w:t>
      </w:r>
      <w:r w:rsidR="00937718" w:rsidRPr="00BC2D14">
        <w:rPr>
          <w:rFonts w:ascii="Geneva" w:hAnsi="Geneva"/>
          <w:color w:val="FF0000"/>
          <w:sz w:val="22"/>
        </w:rPr>
        <w:t xml:space="preserve"> are fairly linear.  The sample standard deviations are close to each other, but just to be sure</w:t>
      </w:r>
      <w:r w:rsidR="00DF0ABD" w:rsidRPr="00BC2D14">
        <w:rPr>
          <w:rFonts w:ascii="Geneva" w:hAnsi="Geneva"/>
          <w:color w:val="FF0000"/>
          <w:sz w:val="22"/>
        </w:rPr>
        <w:t xml:space="preserve"> since the normality assumption</w:t>
      </w:r>
      <w:r w:rsidR="0097768D">
        <w:rPr>
          <w:rFonts w:ascii="Geneva" w:hAnsi="Geneva"/>
          <w:color w:val="FF0000"/>
          <w:sz w:val="22"/>
        </w:rPr>
        <w:t>,</w:t>
      </w:r>
      <w:r w:rsidR="00DF0ABD" w:rsidRPr="00BC2D14">
        <w:rPr>
          <w:rFonts w:ascii="Geneva" w:hAnsi="Geneva"/>
          <w:color w:val="FF0000"/>
          <w:sz w:val="22"/>
        </w:rPr>
        <w:t xml:space="preserve"> is met </w:t>
      </w:r>
      <w:r w:rsidR="00937718" w:rsidRPr="00BC2D14">
        <w:rPr>
          <w:rFonts w:ascii="Geneva" w:hAnsi="Geneva"/>
          <w:color w:val="FF0000"/>
          <w:sz w:val="22"/>
        </w:rPr>
        <w:t xml:space="preserve">we </w:t>
      </w:r>
      <w:r w:rsidR="00DF0ABD" w:rsidRPr="00BC2D14">
        <w:rPr>
          <w:rFonts w:ascii="Geneva" w:hAnsi="Geneva"/>
          <w:color w:val="FF0000"/>
          <w:sz w:val="22"/>
        </w:rPr>
        <w:t>will examine the results of</w:t>
      </w:r>
      <w:r w:rsidR="003E05B1" w:rsidRPr="00BC2D14">
        <w:rPr>
          <w:rFonts w:ascii="Geneva" w:hAnsi="Geneva"/>
          <w:color w:val="FF0000"/>
          <w:sz w:val="22"/>
        </w:rPr>
        <w:t xml:space="preserve"> the Equality of Variances test.  The test shows</w:t>
      </w:r>
      <w:r w:rsidR="00DF0ABD" w:rsidRPr="00BC2D14">
        <w:rPr>
          <w:rFonts w:ascii="Geneva" w:hAnsi="Geneva"/>
          <w:color w:val="FF0000"/>
          <w:sz w:val="22"/>
        </w:rPr>
        <w:t xml:space="preserve"> there is not </w:t>
      </w:r>
      <w:r w:rsidR="003E05B1" w:rsidRPr="00BC2D14">
        <w:rPr>
          <w:rFonts w:ascii="Geneva" w:hAnsi="Geneva"/>
          <w:color w:val="FF0000"/>
          <w:sz w:val="22"/>
        </w:rPr>
        <w:t xml:space="preserve">enough </w:t>
      </w:r>
      <w:r w:rsidR="00DF0ABD" w:rsidRPr="00BC2D14">
        <w:rPr>
          <w:rFonts w:ascii="Geneva" w:hAnsi="Geneva"/>
          <w:color w:val="FF0000"/>
          <w:sz w:val="22"/>
        </w:rPr>
        <w:t xml:space="preserve">evidence to reject the null hypothesis that the variances of the </w:t>
      </w:r>
      <w:r w:rsidR="00DF0ABD" w:rsidRPr="00BC2D14">
        <w:rPr>
          <w:rFonts w:ascii="Geneva" w:hAnsi="Geneva"/>
          <w:color w:val="FF0000"/>
          <w:sz w:val="22"/>
        </w:rPr>
        <w:lastRenderedPageBreak/>
        <w:t>two samples are equal</w:t>
      </w:r>
      <w:r w:rsidR="00445756">
        <w:rPr>
          <w:rFonts w:ascii="Geneva" w:hAnsi="Geneva"/>
          <w:color w:val="FF0000"/>
          <w:sz w:val="22"/>
        </w:rPr>
        <w:t xml:space="preserve"> (p</w:t>
      </w:r>
      <w:r w:rsidR="00A47AEF">
        <w:rPr>
          <w:rFonts w:ascii="Geneva" w:hAnsi="Geneva"/>
          <w:color w:val="FF0000"/>
          <w:sz w:val="22"/>
        </w:rPr>
        <w:t>-</w:t>
      </w:r>
      <w:r w:rsidR="00445756">
        <w:rPr>
          <w:rFonts w:ascii="Geneva" w:hAnsi="Geneva"/>
          <w:color w:val="FF0000"/>
          <w:sz w:val="22"/>
        </w:rPr>
        <w:t xml:space="preserve">value = </w:t>
      </w:r>
      <w:r w:rsidR="00A47AEF">
        <w:rPr>
          <w:rFonts w:ascii="Geneva" w:hAnsi="Geneva"/>
          <w:color w:val="FF0000"/>
          <w:sz w:val="22"/>
        </w:rPr>
        <w:t>0</w:t>
      </w:r>
      <w:r w:rsidR="00445756">
        <w:rPr>
          <w:rFonts w:ascii="Geneva" w:hAnsi="Geneva"/>
          <w:color w:val="FF0000"/>
          <w:sz w:val="22"/>
        </w:rPr>
        <w:t>.5356)</w:t>
      </w:r>
      <w:r w:rsidR="00DF0ABD" w:rsidRPr="00BC2D14">
        <w:rPr>
          <w:rFonts w:ascii="Geneva" w:hAnsi="Geneva"/>
          <w:color w:val="FF0000"/>
          <w:sz w:val="22"/>
        </w:rPr>
        <w:t>.  We will assume the observations are independent and proceed with the test.</w:t>
      </w:r>
    </w:p>
    <w:p w14:paraId="376A3D25" w14:textId="77777777" w:rsidR="00DF0ABD" w:rsidRPr="00BC2D14" w:rsidRDefault="00DF0ABD" w:rsidP="00DF0ABD">
      <w:pPr>
        <w:keepNext/>
        <w:spacing w:before="120" w:after="120"/>
        <w:rPr>
          <w:color w:val="FF0000"/>
        </w:rPr>
      </w:pPr>
      <w:r w:rsidRPr="00BC2D14">
        <w:rPr>
          <w:noProof/>
          <w:color w:val="FF0000"/>
        </w:rPr>
        <w:drawing>
          <wp:anchor distT="0" distB="0" distL="114300" distR="114300" simplePos="0" relativeHeight="251660288" behindDoc="0" locked="0" layoutInCell="1" allowOverlap="1" wp14:anchorId="13130C77" wp14:editId="5CD1F424">
            <wp:simplePos x="0" y="0"/>
            <wp:positionH relativeFrom="column">
              <wp:posOffset>4133850</wp:posOffset>
            </wp:positionH>
            <wp:positionV relativeFrom="paragraph">
              <wp:posOffset>5080</wp:posOffset>
            </wp:positionV>
            <wp:extent cx="1735409" cy="7905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35409" cy="790575"/>
                    </a:xfrm>
                    <a:prstGeom prst="rect">
                      <a:avLst/>
                    </a:prstGeom>
                  </pic:spPr>
                </pic:pic>
              </a:graphicData>
            </a:graphic>
            <wp14:sizeRelH relativeFrom="page">
              <wp14:pctWidth>0</wp14:pctWidth>
            </wp14:sizeRelH>
            <wp14:sizeRelV relativeFrom="page">
              <wp14:pctHeight>0</wp14:pctHeight>
            </wp14:sizeRelV>
          </wp:anchor>
        </w:drawing>
      </w:r>
      <w:r w:rsidR="00937718" w:rsidRPr="00BC2D14">
        <w:rPr>
          <w:noProof/>
          <w:color w:val="FF0000"/>
        </w:rPr>
        <w:drawing>
          <wp:inline distT="0" distB="0" distL="0" distR="0" wp14:anchorId="7D8FEAC8" wp14:editId="152EF577">
            <wp:extent cx="1743075" cy="1321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61298" cy="1335275"/>
                    </a:xfrm>
                    <a:prstGeom prst="rect">
                      <a:avLst/>
                    </a:prstGeom>
                  </pic:spPr>
                </pic:pic>
              </a:graphicData>
            </a:graphic>
          </wp:inline>
        </w:drawing>
      </w:r>
      <w:r w:rsidR="00937718" w:rsidRPr="00BC2D14">
        <w:rPr>
          <w:noProof/>
          <w:color w:val="FF0000"/>
        </w:rPr>
        <w:t xml:space="preserve"> </w:t>
      </w:r>
      <w:r w:rsidR="00937718" w:rsidRPr="00BC2D14">
        <w:rPr>
          <w:noProof/>
          <w:color w:val="FF0000"/>
        </w:rPr>
        <w:drawing>
          <wp:inline distT="0" distB="0" distL="0" distR="0" wp14:anchorId="458BA4FB" wp14:editId="1945075B">
            <wp:extent cx="2295525" cy="13047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9961" cy="1318610"/>
                    </a:xfrm>
                    <a:prstGeom prst="rect">
                      <a:avLst/>
                    </a:prstGeom>
                  </pic:spPr>
                </pic:pic>
              </a:graphicData>
            </a:graphic>
          </wp:inline>
        </w:drawing>
      </w:r>
      <w:r w:rsidRPr="00BC2D14">
        <w:rPr>
          <w:noProof/>
          <w:color w:val="FF0000"/>
        </w:rPr>
        <w:drawing>
          <wp:inline distT="0" distB="0" distL="0" distR="0" wp14:anchorId="0837DD31" wp14:editId="622D5DF1">
            <wp:extent cx="1830640" cy="555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8438" cy="585308"/>
                    </a:xfrm>
                    <a:prstGeom prst="rect">
                      <a:avLst/>
                    </a:prstGeom>
                  </pic:spPr>
                </pic:pic>
              </a:graphicData>
            </a:graphic>
          </wp:inline>
        </w:drawing>
      </w:r>
    </w:p>
    <w:p w14:paraId="01B8890A" w14:textId="77777777" w:rsidR="00DF0ABD" w:rsidRPr="00BC2D14" w:rsidRDefault="00DF0ABD" w:rsidP="00DF0ABD">
      <w:pPr>
        <w:pStyle w:val="BodyText"/>
        <w:ind w:left="288"/>
        <w:jc w:val="center"/>
        <w:rPr>
          <w:b/>
          <w:color w:val="FF0000"/>
          <w:sz w:val="20"/>
        </w:rPr>
      </w:pPr>
    </w:p>
    <w:p w14:paraId="1F6DFAE2" w14:textId="77777777" w:rsidR="00DF0ABD" w:rsidRPr="00BC2D14" w:rsidRDefault="00DF0ABD" w:rsidP="00DF0ABD">
      <w:pPr>
        <w:pStyle w:val="BodyText"/>
        <w:ind w:left="288"/>
        <w:jc w:val="center"/>
        <w:rPr>
          <w:b/>
          <w:color w:val="FF0000"/>
          <w:sz w:val="20"/>
        </w:rPr>
      </w:pPr>
      <w:r w:rsidRPr="00BC2D14">
        <w:rPr>
          <w:b/>
          <w:color w:val="FF0000"/>
          <w:sz w:val="20"/>
        </w:rPr>
        <w:t>Figure 2 Histograms, Boxplots, QQplots, Means and F-Test of Lead-Acetate Data</w:t>
      </w:r>
    </w:p>
    <w:p w14:paraId="593E770F" w14:textId="77777777" w:rsidR="00DF0ABD" w:rsidRPr="00BC2D14" w:rsidRDefault="00DF0ABD" w:rsidP="00DF0ABD">
      <w:pPr>
        <w:pStyle w:val="Caption"/>
        <w:tabs>
          <w:tab w:val="center" w:pos="4680"/>
        </w:tabs>
        <w:rPr>
          <w:color w:val="FF0000"/>
          <w:sz w:val="20"/>
        </w:rPr>
        <w:sectPr w:rsidR="00DF0ABD" w:rsidRPr="00BC2D14" w:rsidSect="00A5723A">
          <w:headerReference w:type="default" r:id="rId14"/>
          <w:pgSz w:w="12240" w:h="15840"/>
          <w:pgMar w:top="630" w:right="1440" w:bottom="1440" w:left="1440" w:header="720" w:footer="720" w:gutter="0"/>
          <w:cols w:space="720"/>
        </w:sectPr>
      </w:pPr>
      <w:r w:rsidRPr="00BC2D14">
        <w:rPr>
          <w:rFonts w:ascii="Geneva" w:hAnsi="Geneva"/>
          <w:b/>
          <w:i w:val="0"/>
          <w:color w:val="FF0000"/>
          <w:sz w:val="22"/>
        </w:rPr>
        <w:t xml:space="preserve">Test: </w:t>
      </w:r>
      <w:r w:rsidRPr="00BC2D14">
        <w:rPr>
          <w:rFonts w:ascii="Geneva" w:hAnsi="Geneva"/>
          <w:i w:val="0"/>
          <w:color w:val="FF0000"/>
          <w:sz w:val="22"/>
        </w:rPr>
        <w:t>A two-sample t-test to compare the means of a dependent vari</w:t>
      </w:r>
      <w:r w:rsidR="00DB395C" w:rsidRPr="00BC2D14">
        <w:rPr>
          <w:rFonts w:ascii="Geneva" w:hAnsi="Geneva"/>
          <w:i w:val="0"/>
          <w:color w:val="FF0000"/>
          <w:sz w:val="22"/>
        </w:rPr>
        <w:t xml:space="preserve">able for two independent groups, conducted at the </w:t>
      </w:r>
      <w:r w:rsidR="00DB395C" w:rsidRPr="00BC2D14">
        <w:rPr>
          <w:rFonts w:ascii="Arial" w:hAnsi="Arial" w:cs="Arial"/>
          <w:i w:val="0"/>
          <w:color w:val="FF0000"/>
          <w:sz w:val="22"/>
        </w:rPr>
        <w:t>α = 0.05 level of significance.</w:t>
      </w:r>
    </w:p>
    <w:p w14:paraId="4C6A6BD1" w14:textId="77777777" w:rsidR="00DF0ABD" w:rsidRPr="00BC2D14" w:rsidRDefault="00DF0ABD" w:rsidP="00DF0ABD">
      <w:pPr>
        <w:tabs>
          <w:tab w:val="left" w:pos="720"/>
          <w:tab w:val="left" w:pos="1080"/>
        </w:tabs>
        <w:rPr>
          <w:rFonts w:ascii="Geneva" w:hAnsi="Geneva"/>
          <w:color w:val="FF0000"/>
          <w:sz w:val="22"/>
          <w:szCs w:val="22"/>
        </w:rPr>
      </w:pPr>
      <w:r w:rsidRPr="00BC2D14">
        <w:rPr>
          <w:rFonts w:ascii="Geneva" w:hAnsi="Geneva"/>
          <w:b/>
          <w:color w:val="FF0000"/>
          <w:sz w:val="22"/>
          <w:szCs w:val="22"/>
        </w:rPr>
        <w:t>Step 1</w:t>
      </w:r>
      <w:r w:rsidRPr="00BC2D14">
        <w:rPr>
          <w:rFonts w:ascii="Geneva" w:hAnsi="Geneva"/>
          <w:color w:val="FF0000"/>
          <w:sz w:val="22"/>
          <w:szCs w:val="22"/>
        </w:rPr>
        <w:t>: Null and Alternative Hypothesis are below</w:t>
      </w:r>
    </w:p>
    <w:p w14:paraId="29B703F3" w14:textId="77777777" w:rsidR="00DF0ABD" w:rsidRPr="00BC2D14" w:rsidRDefault="00DF0ABD" w:rsidP="00DF0ABD">
      <w:pPr>
        <w:tabs>
          <w:tab w:val="left" w:pos="720"/>
          <w:tab w:val="left" w:pos="1080"/>
        </w:tabs>
        <w:ind w:left="720"/>
        <w:rPr>
          <w:rFonts w:ascii="Geneva" w:hAnsi="Geneva" w:cs="Helvetica"/>
          <w:color w:val="FF0000"/>
          <w:sz w:val="22"/>
          <w:szCs w:val="22"/>
        </w:rPr>
      </w:pPr>
      <w:r w:rsidRPr="00BC2D14">
        <w:rPr>
          <w:rFonts w:ascii="Geneva" w:hAnsi="Geneva"/>
          <w:color w:val="FF0000"/>
          <w:sz w:val="22"/>
          <w:szCs w:val="22"/>
        </w:rPr>
        <w:tab/>
        <w:t>H</w:t>
      </w:r>
      <w:r w:rsidRPr="00BC2D14">
        <w:rPr>
          <w:rFonts w:ascii="Geneva" w:hAnsi="Geneva"/>
          <w:color w:val="FF0000"/>
          <w:sz w:val="22"/>
          <w:szCs w:val="22"/>
          <w:vertAlign w:val="subscript"/>
        </w:rPr>
        <w:t>o</w:t>
      </w:r>
      <w:r w:rsidRPr="00BC2D14">
        <w:rPr>
          <w:rFonts w:ascii="Geneva" w:hAnsi="Geneva"/>
          <w:color w:val="FF0000"/>
          <w:sz w:val="22"/>
          <w:szCs w:val="22"/>
        </w:rPr>
        <w:t xml:space="preserve"> : </w:t>
      </w:r>
      <w:r w:rsidRPr="00BC2D14">
        <w:rPr>
          <w:rFonts w:ascii="Geneva" w:hAnsi="Geneva" w:cs="Helvetica"/>
          <w:color w:val="FF0000"/>
          <w:sz w:val="22"/>
          <w:szCs w:val="22"/>
        </w:rPr>
        <w:t>µ</w:t>
      </w:r>
      <w:r w:rsidRPr="00BC2D14">
        <w:rPr>
          <w:rFonts w:ascii="Geneva" w:hAnsi="Geneva" w:cs="Helvetica"/>
          <w:color w:val="FF0000"/>
          <w:sz w:val="22"/>
          <w:szCs w:val="22"/>
          <w:vertAlign w:val="subscript"/>
        </w:rPr>
        <w:t xml:space="preserve">E </w:t>
      </w:r>
      <w:r w:rsidRPr="00BC2D14">
        <w:rPr>
          <w:rFonts w:ascii="Geneva" w:hAnsi="Geneva" w:cs="Helvetica"/>
          <w:color w:val="FF0000"/>
          <w:sz w:val="22"/>
          <w:szCs w:val="22"/>
        </w:rPr>
        <w:t>-µ</w:t>
      </w:r>
      <w:r w:rsidRPr="00BC2D14">
        <w:rPr>
          <w:rFonts w:ascii="Geneva" w:hAnsi="Geneva" w:cs="Helvetica"/>
          <w:color w:val="FF0000"/>
          <w:sz w:val="22"/>
          <w:szCs w:val="22"/>
          <w:vertAlign w:val="subscript"/>
        </w:rPr>
        <w:t>C</w:t>
      </w:r>
      <w:r w:rsidRPr="00BC2D14">
        <w:rPr>
          <w:rFonts w:ascii="Geneva" w:hAnsi="Geneva"/>
          <w:color w:val="FF0000"/>
          <w:sz w:val="22"/>
          <w:szCs w:val="22"/>
        </w:rPr>
        <w:t xml:space="preserve"> =</w:t>
      </w:r>
      <w:r w:rsidRPr="00BC2D14">
        <w:rPr>
          <w:rFonts w:ascii="Geneva" w:hAnsi="Geneva" w:cs="Helvetica"/>
          <w:color w:val="FF0000"/>
          <w:sz w:val="22"/>
          <w:szCs w:val="22"/>
        </w:rPr>
        <w:t xml:space="preserve"> 0</w:t>
      </w:r>
    </w:p>
    <w:p w14:paraId="6D1F3EA4" w14:textId="77777777" w:rsidR="00DF0ABD" w:rsidRPr="00BC2D14" w:rsidRDefault="00DF0ABD" w:rsidP="00DF0ABD">
      <w:pPr>
        <w:tabs>
          <w:tab w:val="left" w:pos="720"/>
          <w:tab w:val="left" w:pos="1080"/>
        </w:tabs>
        <w:ind w:left="720"/>
        <w:rPr>
          <w:rFonts w:ascii="Geneva" w:hAnsi="Geneva" w:cs="Helvetica"/>
          <w:color w:val="FF0000"/>
          <w:sz w:val="22"/>
          <w:szCs w:val="22"/>
        </w:rPr>
      </w:pPr>
      <w:r w:rsidRPr="00BC2D14">
        <w:rPr>
          <w:rFonts w:ascii="Geneva" w:hAnsi="Geneva"/>
          <w:color w:val="FF0000"/>
          <w:sz w:val="22"/>
          <w:szCs w:val="22"/>
        </w:rPr>
        <w:tab/>
        <w:t>H</w:t>
      </w:r>
      <w:r w:rsidRPr="00BC2D14">
        <w:rPr>
          <w:rFonts w:ascii="Geneva" w:hAnsi="Geneva"/>
          <w:color w:val="FF0000"/>
          <w:sz w:val="22"/>
          <w:szCs w:val="22"/>
          <w:vertAlign w:val="subscript"/>
        </w:rPr>
        <w:t>a</w:t>
      </w:r>
      <w:r w:rsidRPr="00BC2D14">
        <w:rPr>
          <w:rFonts w:ascii="Geneva" w:hAnsi="Geneva"/>
          <w:color w:val="FF0000"/>
          <w:sz w:val="22"/>
          <w:szCs w:val="22"/>
        </w:rPr>
        <w:t xml:space="preserve"> : </w:t>
      </w:r>
      <w:r w:rsidRPr="00BC2D14">
        <w:rPr>
          <w:rFonts w:ascii="Geneva" w:hAnsi="Geneva" w:cs="Helvetica"/>
          <w:color w:val="FF0000"/>
          <w:sz w:val="22"/>
          <w:szCs w:val="22"/>
        </w:rPr>
        <w:t>µ</w:t>
      </w:r>
      <w:r w:rsidRPr="00BC2D14">
        <w:rPr>
          <w:rFonts w:ascii="Geneva" w:hAnsi="Geneva" w:cs="Helvetica"/>
          <w:color w:val="FF0000"/>
          <w:sz w:val="22"/>
          <w:szCs w:val="22"/>
          <w:vertAlign w:val="subscript"/>
        </w:rPr>
        <w:t xml:space="preserve">E </w:t>
      </w:r>
      <w:r w:rsidRPr="00BC2D14">
        <w:rPr>
          <w:rFonts w:ascii="Geneva" w:hAnsi="Geneva" w:cs="Helvetica"/>
          <w:color w:val="FF0000"/>
          <w:sz w:val="22"/>
          <w:szCs w:val="22"/>
        </w:rPr>
        <w:t>-µ</w:t>
      </w:r>
      <w:r w:rsidRPr="00BC2D14">
        <w:rPr>
          <w:rFonts w:ascii="Geneva" w:hAnsi="Geneva" w:cs="Helvetica"/>
          <w:color w:val="FF0000"/>
          <w:sz w:val="22"/>
          <w:szCs w:val="22"/>
          <w:vertAlign w:val="subscript"/>
        </w:rPr>
        <w:t>C</w:t>
      </w:r>
      <w:r w:rsidRPr="00BC2D14">
        <w:rPr>
          <w:rFonts w:ascii="Geneva" w:hAnsi="Geneva"/>
          <w:color w:val="FF0000"/>
          <w:sz w:val="22"/>
          <w:szCs w:val="22"/>
        </w:rPr>
        <w:t xml:space="preserve"> </w:t>
      </w:r>
      <w:r w:rsidRPr="00BC2D14">
        <w:rPr>
          <w:rFonts w:ascii="Geneva" w:hAnsi="Geneva" w:cs="Helvetica"/>
          <w:color w:val="FF0000"/>
          <w:sz w:val="22"/>
          <w:szCs w:val="22"/>
        </w:rPr>
        <w:t>&gt; 0</w:t>
      </w:r>
    </w:p>
    <w:p w14:paraId="62B310B6" w14:textId="77777777" w:rsidR="00DF0ABD" w:rsidRPr="00BC2D14" w:rsidRDefault="00DF0ABD" w:rsidP="00DF0ABD">
      <w:pPr>
        <w:tabs>
          <w:tab w:val="left" w:pos="720"/>
          <w:tab w:val="left" w:pos="1080"/>
        </w:tabs>
        <w:ind w:left="720"/>
        <w:rPr>
          <w:rFonts w:ascii="Geneva" w:hAnsi="Geneva" w:cs="Helvetica"/>
          <w:color w:val="FF0000"/>
          <w:sz w:val="22"/>
          <w:szCs w:val="22"/>
        </w:rPr>
      </w:pPr>
    </w:p>
    <w:p w14:paraId="0A950F21" w14:textId="77777777" w:rsidR="00DF0ABD" w:rsidRPr="00BC2D14" w:rsidRDefault="00DF0ABD" w:rsidP="00DF0ABD">
      <w:pPr>
        <w:tabs>
          <w:tab w:val="left" w:pos="720"/>
          <w:tab w:val="left" w:pos="1080"/>
        </w:tabs>
        <w:rPr>
          <w:rFonts w:ascii="Geneva" w:hAnsi="Geneva"/>
          <w:color w:val="FF0000"/>
          <w:sz w:val="22"/>
          <w:szCs w:val="22"/>
        </w:rPr>
      </w:pPr>
      <w:r w:rsidRPr="00BC2D14">
        <w:rPr>
          <w:rFonts w:ascii="Geneva" w:hAnsi="Geneva"/>
          <w:b/>
          <w:color w:val="FF0000"/>
          <w:sz w:val="22"/>
          <w:szCs w:val="22"/>
        </w:rPr>
        <w:t>Step 2</w:t>
      </w:r>
      <w:r w:rsidRPr="00BC2D14">
        <w:rPr>
          <w:rFonts w:ascii="Geneva" w:hAnsi="Geneva"/>
          <w:color w:val="FF0000"/>
          <w:sz w:val="22"/>
          <w:szCs w:val="22"/>
        </w:rPr>
        <w:t>: Determine t-critical</w:t>
      </w:r>
    </w:p>
    <w:p w14:paraId="137225E1" w14:textId="195823C5" w:rsidR="00DF0ABD" w:rsidRPr="00BC2D14" w:rsidRDefault="00DF0ABD" w:rsidP="00DF0ABD">
      <w:pPr>
        <w:tabs>
          <w:tab w:val="left" w:pos="720"/>
          <w:tab w:val="left" w:pos="1080"/>
        </w:tabs>
        <w:ind w:left="720"/>
        <w:rPr>
          <w:rFonts w:ascii="Geneva" w:hAnsi="Geneva"/>
          <w:color w:val="FF0000"/>
          <w:sz w:val="22"/>
          <w:szCs w:val="22"/>
        </w:rPr>
      </w:pPr>
      <w:r w:rsidRPr="00BC2D14">
        <w:rPr>
          <w:rFonts w:ascii="Geneva" w:hAnsi="Geneva"/>
          <w:color w:val="FF0000"/>
          <w:sz w:val="22"/>
          <w:szCs w:val="22"/>
        </w:rPr>
        <w:tab/>
        <w:t>t</w:t>
      </w:r>
      <w:r w:rsidRPr="00BC2D14">
        <w:rPr>
          <w:rFonts w:ascii="Geneva" w:hAnsi="Geneva"/>
          <w:color w:val="FF0000"/>
          <w:sz w:val="22"/>
          <w:szCs w:val="22"/>
          <w:vertAlign w:val="subscript"/>
        </w:rPr>
        <w:t>0.95</w:t>
      </w:r>
      <w:r w:rsidR="0097768D">
        <w:rPr>
          <w:rFonts w:ascii="Geneva" w:hAnsi="Geneva"/>
          <w:color w:val="FF0000"/>
          <w:sz w:val="22"/>
          <w:szCs w:val="22"/>
          <w:vertAlign w:val="subscript"/>
        </w:rPr>
        <w:t>, 20-2</w:t>
      </w:r>
      <w:r w:rsidRPr="00BC2D14">
        <w:rPr>
          <w:rFonts w:ascii="Geneva" w:hAnsi="Geneva"/>
          <w:color w:val="FF0000"/>
          <w:sz w:val="22"/>
          <w:szCs w:val="22"/>
          <w:vertAlign w:val="subscript"/>
        </w:rPr>
        <w:t xml:space="preserve"> </w:t>
      </w:r>
      <w:r w:rsidRPr="00BC2D14">
        <w:rPr>
          <w:rFonts w:ascii="Geneva" w:hAnsi="Geneva"/>
          <w:color w:val="FF0000"/>
          <w:sz w:val="22"/>
          <w:szCs w:val="22"/>
        </w:rPr>
        <w:t xml:space="preserve">= </w:t>
      </w:r>
      <w:r w:rsidR="0043472C" w:rsidRPr="00BC2D14">
        <w:rPr>
          <w:rFonts w:ascii="Geneva" w:hAnsi="Geneva"/>
          <w:color w:val="FF0000"/>
          <w:sz w:val="22"/>
          <w:szCs w:val="22"/>
        </w:rPr>
        <w:t>1.729</w:t>
      </w:r>
    </w:p>
    <w:p w14:paraId="1D23E7C1" w14:textId="77777777" w:rsidR="00DF0ABD" w:rsidRPr="00BC2D14" w:rsidRDefault="00DF0ABD" w:rsidP="00DF0ABD">
      <w:pPr>
        <w:tabs>
          <w:tab w:val="left" w:pos="720"/>
          <w:tab w:val="left" w:pos="1080"/>
        </w:tabs>
        <w:ind w:left="720"/>
        <w:rPr>
          <w:rFonts w:ascii="Geneva" w:hAnsi="Geneva"/>
          <w:color w:val="FF0000"/>
          <w:sz w:val="22"/>
          <w:szCs w:val="22"/>
        </w:rPr>
      </w:pPr>
    </w:p>
    <w:p w14:paraId="057EA7BD" w14:textId="77777777" w:rsidR="00DF0ABD" w:rsidRPr="00BC2D14" w:rsidRDefault="00DF0ABD" w:rsidP="00DF0ABD">
      <w:pPr>
        <w:tabs>
          <w:tab w:val="left" w:pos="720"/>
          <w:tab w:val="left" w:pos="1080"/>
        </w:tabs>
        <w:rPr>
          <w:rFonts w:ascii="Geneva" w:hAnsi="Geneva"/>
          <w:color w:val="FF0000"/>
          <w:sz w:val="22"/>
          <w:szCs w:val="22"/>
        </w:rPr>
      </w:pPr>
      <w:r w:rsidRPr="00BC2D14">
        <w:rPr>
          <w:rFonts w:ascii="Geneva" w:hAnsi="Geneva"/>
          <w:b/>
          <w:color w:val="FF0000"/>
          <w:sz w:val="22"/>
          <w:szCs w:val="22"/>
        </w:rPr>
        <w:t>Step 3</w:t>
      </w:r>
      <w:r w:rsidRPr="00BC2D14">
        <w:rPr>
          <w:rFonts w:ascii="Geneva" w:hAnsi="Geneva"/>
          <w:color w:val="FF0000"/>
          <w:sz w:val="22"/>
          <w:szCs w:val="22"/>
        </w:rPr>
        <w:t>: Calculate t-statistic based on the test statistic</w:t>
      </w:r>
    </w:p>
    <w:p w14:paraId="66F5C238" w14:textId="77777777" w:rsidR="00DF0ABD" w:rsidRPr="00BC2D14" w:rsidRDefault="00DF0ABD" w:rsidP="00DF0ABD">
      <w:pPr>
        <w:tabs>
          <w:tab w:val="left" w:pos="720"/>
          <w:tab w:val="left" w:pos="1080"/>
        </w:tabs>
        <w:rPr>
          <w:rFonts w:ascii="Geneva" w:hAnsi="Geneva"/>
          <w:color w:val="FF0000"/>
          <w:sz w:val="22"/>
          <w:szCs w:val="22"/>
        </w:rPr>
      </w:pPr>
    </w:p>
    <w:p w14:paraId="7D28BFE6" w14:textId="77777777" w:rsidR="00C974A8" w:rsidRPr="00BC2D14" w:rsidRDefault="00DF0ABD" w:rsidP="00DF0ABD">
      <w:pPr>
        <w:tabs>
          <w:tab w:val="left" w:pos="720"/>
          <w:tab w:val="left" w:pos="1080"/>
        </w:tabs>
        <w:rPr>
          <w:rFonts w:ascii="Geneva" w:hAnsi="Geneva"/>
          <w:color w:val="FF0000"/>
          <w:sz w:val="22"/>
          <w:szCs w:val="22"/>
        </w:rPr>
      </w:pPr>
      <w:r w:rsidRPr="00BC2D14">
        <w:rPr>
          <w:rFonts w:ascii="Geneva" w:hAnsi="Geneva"/>
          <w:color w:val="FF0000"/>
          <w:sz w:val="22"/>
          <w:szCs w:val="22"/>
        </w:rPr>
        <w:t xml:space="preserve">The sample mean difference is </w:t>
      </w:r>
      <w:r w:rsidR="00C974A8" w:rsidRPr="00BC2D14">
        <w:rPr>
          <w:rFonts w:ascii="Geneva" w:hAnsi="Geneva"/>
          <w:color w:val="FF0000"/>
          <w:sz w:val="22"/>
          <w:szCs w:val="22"/>
        </w:rPr>
        <w:t>3.500</w:t>
      </w:r>
    </w:p>
    <w:p w14:paraId="1F56C76E" w14:textId="77777777" w:rsidR="00DF0ABD" w:rsidRPr="00BC2D14" w:rsidRDefault="00DF0ABD" w:rsidP="00DF0ABD">
      <w:pPr>
        <w:tabs>
          <w:tab w:val="left" w:pos="720"/>
          <w:tab w:val="left" w:pos="1080"/>
        </w:tabs>
        <w:rPr>
          <w:rFonts w:ascii="Geneva" w:hAnsi="Geneva"/>
          <w:color w:val="FF0000"/>
          <w:sz w:val="22"/>
          <w:szCs w:val="22"/>
        </w:rPr>
      </w:pPr>
      <w:r w:rsidRPr="00BC2D14">
        <w:rPr>
          <w:rFonts w:ascii="Geneva" w:hAnsi="Geneva"/>
          <w:color w:val="FF0000"/>
          <w:sz w:val="22"/>
          <w:szCs w:val="22"/>
        </w:rPr>
        <w:t xml:space="preserve">The pooled sample standard deviation (used because standard deviations were nearly equal) is </w:t>
      </w:r>
      <w:r w:rsidR="00C974A8" w:rsidRPr="00BC2D14">
        <w:rPr>
          <w:rFonts w:ascii="Geneva" w:hAnsi="Geneva"/>
          <w:color w:val="FF0000"/>
          <w:sz w:val="22"/>
          <w:szCs w:val="22"/>
        </w:rPr>
        <w:t>1.338</w:t>
      </w:r>
      <w:r w:rsidRPr="00BC2D14">
        <w:rPr>
          <w:rFonts w:ascii="Geneva" w:hAnsi="Geneva"/>
          <w:color w:val="FF0000"/>
          <w:sz w:val="22"/>
          <w:szCs w:val="22"/>
        </w:rPr>
        <w:t xml:space="preserve">. </w:t>
      </w:r>
    </w:p>
    <w:p w14:paraId="5F2D7796" w14:textId="77777777" w:rsidR="00DF0ABD" w:rsidRPr="00BC2D14" w:rsidRDefault="00DF0ABD" w:rsidP="00DF0ABD">
      <w:pPr>
        <w:rPr>
          <w:rFonts w:ascii="Geneva" w:hAnsi="Geneva"/>
          <w:color w:val="FF0000"/>
          <w:sz w:val="22"/>
          <w:szCs w:val="22"/>
        </w:rPr>
      </w:pPr>
      <w:r w:rsidRPr="00BC2D14">
        <w:rPr>
          <w:rFonts w:ascii="Geneva" w:hAnsi="Geneva"/>
          <w:color w:val="FF0000"/>
          <w:sz w:val="22"/>
          <w:szCs w:val="22"/>
        </w:rPr>
        <w:t>Compute the standard error of the average:</w:t>
      </w:r>
    </w:p>
    <w:p w14:paraId="6E51B145" w14:textId="77777777" w:rsidR="00DF0ABD" w:rsidRPr="00BC2D14" w:rsidRDefault="00DF0ABD" w:rsidP="00DF0ABD">
      <w:pPr>
        <w:ind w:left="360"/>
        <w:rPr>
          <w:rFonts w:ascii="Geneva" w:eastAsiaTheme="minorEastAsia" w:hAnsi="Geneva"/>
          <w:color w:val="FF0000"/>
          <w:sz w:val="22"/>
          <w:szCs w:val="22"/>
        </w:rPr>
      </w:pPr>
      <m:oMath>
        <m:r>
          <w:rPr>
            <w:rFonts w:ascii="Cambria Math" w:hAnsi="Cambria Math"/>
            <w:color w:val="FF0000"/>
            <w:sz w:val="22"/>
            <w:szCs w:val="22"/>
          </w:rPr>
          <m:t>SE</m:t>
        </m:r>
        <m:d>
          <m:dPr>
            <m:ctrlPr>
              <w:rPr>
                <w:rFonts w:ascii="Cambria Math" w:hAnsi="Cambria Math"/>
                <w:i/>
                <w:color w:val="FF0000"/>
                <w:sz w:val="22"/>
                <w:szCs w:val="22"/>
              </w:rPr>
            </m:ctrlPr>
          </m:dPr>
          <m:e>
            <m:acc>
              <m:accPr>
                <m:chr m:val="̅"/>
                <m:ctrlPr>
                  <w:rPr>
                    <w:rFonts w:ascii="Cambria Math" w:hAnsi="Cambria Math"/>
                    <w:i/>
                    <w:color w:val="FF0000"/>
                    <w:sz w:val="22"/>
                    <w:szCs w:val="22"/>
                  </w:rPr>
                </m:ctrlPr>
              </m:accPr>
              <m:e>
                <m:r>
                  <w:rPr>
                    <w:rFonts w:ascii="Cambria Math" w:hAnsi="Cambria Math"/>
                    <w:color w:val="FF0000"/>
                    <w:sz w:val="22"/>
                    <w:szCs w:val="22"/>
                  </w:rPr>
                  <m:t>Y</m:t>
                </m:r>
              </m:e>
            </m:acc>
          </m:e>
        </m:d>
        <m:r>
          <w:rPr>
            <w:rFonts w:ascii="Cambria Math" w:hAnsi="Cambria Math"/>
            <w:color w:val="FF0000"/>
            <w:sz w:val="22"/>
            <w:szCs w:val="22"/>
          </w:rPr>
          <m:t>=</m:t>
        </m:r>
        <m:sSub>
          <m:sSubPr>
            <m:ctrlPr>
              <w:rPr>
                <w:rFonts w:ascii="Cambria Math" w:hAnsi="Cambria Math"/>
                <w:i/>
                <w:color w:val="FF0000"/>
                <w:sz w:val="22"/>
                <w:szCs w:val="22"/>
              </w:rPr>
            </m:ctrlPr>
          </m:sSubPr>
          <m:e>
            <m:r>
              <w:rPr>
                <w:rFonts w:ascii="Cambria Math" w:hAnsi="Cambria Math"/>
                <w:color w:val="FF0000"/>
                <w:sz w:val="22"/>
                <w:szCs w:val="22"/>
              </w:rPr>
              <m:t>s</m:t>
            </m:r>
          </m:e>
          <m:sub>
            <m:r>
              <w:rPr>
                <w:rFonts w:ascii="Cambria Math" w:hAnsi="Cambria Math"/>
                <w:color w:val="FF0000"/>
                <w:sz w:val="22"/>
                <w:szCs w:val="22"/>
              </w:rPr>
              <m:t>p</m:t>
            </m:r>
          </m:sub>
        </m:sSub>
        <m:rad>
          <m:radPr>
            <m:degHide m:val="1"/>
            <m:ctrlPr>
              <w:rPr>
                <w:rFonts w:ascii="Cambria Math" w:hAnsi="Cambria Math"/>
                <w:i/>
                <w:color w:val="FF0000"/>
                <w:sz w:val="22"/>
                <w:szCs w:val="22"/>
              </w:rPr>
            </m:ctrlPr>
          </m:radPr>
          <m:deg/>
          <m:e>
            <m:f>
              <m:fPr>
                <m:ctrlPr>
                  <w:rPr>
                    <w:rFonts w:ascii="Cambria Math" w:hAnsi="Cambria Math"/>
                    <w:i/>
                    <w:color w:val="FF0000"/>
                    <w:sz w:val="22"/>
                    <w:szCs w:val="22"/>
                  </w:rPr>
                </m:ctrlPr>
              </m:fPr>
              <m:num>
                <m:r>
                  <w:rPr>
                    <w:rFonts w:ascii="Cambria Math" w:hAnsi="Cambria Math"/>
                    <w:color w:val="FF0000"/>
                    <w:sz w:val="22"/>
                    <w:szCs w:val="22"/>
                  </w:rPr>
                  <m:t>1</m:t>
                </m:r>
              </m:num>
              <m:den>
                <m:sSub>
                  <m:sSubPr>
                    <m:ctrlPr>
                      <w:rPr>
                        <w:rFonts w:ascii="Cambria Math" w:hAnsi="Cambria Math"/>
                        <w:i/>
                        <w:color w:val="FF0000"/>
                        <w:sz w:val="22"/>
                        <w:szCs w:val="22"/>
                      </w:rPr>
                    </m:ctrlPr>
                  </m:sSubPr>
                  <m:e>
                    <m:r>
                      <w:rPr>
                        <w:rFonts w:ascii="Cambria Math" w:hAnsi="Cambria Math"/>
                        <w:color w:val="FF0000"/>
                        <w:sz w:val="22"/>
                        <w:szCs w:val="22"/>
                      </w:rPr>
                      <m:t>n</m:t>
                    </m:r>
                  </m:e>
                  <m:sub>
                    <m:r>
                      <w:rPr>
                        <w:rFonts w:ascii="Cambria Math" w:hAnsi="Cambria Math"/>
                        <w:color w:val="FF0000"/>
                        <w:sz w:val="22"/>
                        <w:szCs w:val="22"/>
                      </w:rPr>
                      <m:t>1</m:t>
                    </m:r>
                  </m:sub>
                </m:sSub>
              </m:den>
            </m:f>
            <m:r>
              <w:rPr>
                <w:rFonts w:ascii="Cambria Math" w:hAnsi="Cambria Math"/>
                <w:color w:val="FF0000"/>
                <w:sz w:val="22"/>
                <w:szCs w:val="22"/>
              </w:rPr>
              <m:t>+</m:t>
            </m:r>
            <m:f>
              <m:fPr>
                <m:ctrlPr>
                  <w:rPr>
                    <w:rFonts w:ascii="Cambria Math" w:hAnsi="Cambria Math"/>
                    <w:i/>
                    <w:color w:val="FF0000"/>
                    <w:sz w:val="22"/>
                    <w:szCs w:val="22"/>
                  </w:rPr>
                </m:ctrlPr>
              </m:fPr>
              <m:num>
                <m:r>
                  <w:rPr>
                    <w:rFonts w:ascii="Cambria Math" w:hAnsi="Cambria Math"/>
                    <w:color w:val="FF0000"/>
                    <w:sz w:val="22"/>
                    <w:szCs w:val="22"/>
                  </w:rPr>
                  <m:t>1</m:t>
                </m:r>
              </m:num>
              <m:den>
                <m:sSub>
                  <m:sSubPr>
                    <m:ctrlPr>
                      <w:rPr>
                        <w:rFonts w:ascii="Cambria Math" w:hAnsi="Cambria Math"/>
                        <w:i/>
                        <w:color w:val="FF0000"/>
                        <w:sz w:val="22"/>
                        <w:szCs w:val="22"/>
                      </w:rPr>
                    </m:ctrlPr>
                  </m:sSubPr>
                  <m:e>
                    <m:r>
                      <w:rPr>
                        <w:rFonts w:ascii="Cambria Math" w:hAnsi="Cambria Math"/>
                        <w:color w:val="FF0000"/>
                        <w:sz w:val="22"/>
                        <w:szCs w:val="22"/>
                      </w:rPr>
                      <m:t>n</m:t>
                    </m:r>
                  </m:e>
                  <m:sub>
                    <m:r>
                      <w:rPr>
                        <w:rFonts w:ascii="Cambria Math" w:hAnsi="Cambria Math"/>
                        <w:color w:val="FF0000"/>
                        <w:sz w:val="22"/>
                        <w:szCs w:val="22"/>
                      </w:rPr>
                      <m:t>2</m:t>
                    </m:r>
                  </m:sub>
                </m:sSub>
              </m:den>
            </m:f>
          </m:e>
        </m:rad>
      </m:oMath>
      <w:r w:rsidRPr="00BC2D14">
        <w:rPr>
          <w:rFonts w:ascii="Geneva" w:hAnsi="Geneva"/>
          <w:color w:val="FF0000"/>
          <w:sz w:val="22"/>
          <w:szCs w:val="22"/>
        </w:rPr>
        <w:t xml:space="preserve">   </w:t>
      </w:r>
      <m:oMath>
        <m:r>
          <w:rPr>
            <w:rFonts w:ascii="Cambria Math" w:hAnsi="Cambria Math"/>
            <w:color w:val="FF0000"/>
            <w:sz w:val="22"/>
            <w:szCs w:val="22"/>
          </w:rPr>
          <m:t>=0.5984</m:t>
        </m:r>
      </m:oMath>
    </w:p>
    <w:p w14:paraId="4F0AA6F7" w14:textId="77777777" w:rsidR="00C974A8" w:rsidRPr="00BC2D14" w:rsidRDefault="00C974A8" w:rsidP="00DF0ABD">
      <w:pPr>
        <w:rPr>
          <w:rFonts w:ascii="Geneva" w:eastAsiaTheme="minorEastAsia" w:hAnsi="Geneva"/>
          <w:color w:val="FF0000"/>
          <w:sz w:val="22"/>
          <w:szCs w:val="22"/>
        </w:rPr>
      </w:pPr>
    </w:p>
    <w:p w14:paraId="66B43828" w14:textId="77777777" w:rsidR="00DF0ABD" w:rsidRPr="00BC2D14" w:rsidRDefault="00DF0ABD" w:rsidP="00DF0ABD">
      <w:pPr>
        <w:rPr>
          <w:rFonts w:ascii="Geneva" w:eastAsiaTheme="minorEastAsia" w:hAnsi="Geneva"/>
          <w:color w:val="FF0000"/>
          <w:sz w:val="22"/>
          <w:szCs w:val="22"/>
        </w:rPr>
      </w:pPr>
      <w:r w:rsidRPr="00BC2D14">
        <w:rPr>
          <w:rFonts w:ascii="Geneva" w:eastAsiaTheme="minorEastAsia" w:hAnsi="Geneva"/>
          <w:color w:val="FF0000"/>
          <w:sz w:val="22"/>
          <w:szCs w:val="22"/>
        </w:rPr>
        <w:t xml:space="preserve">The standard error is </w:t>
      </w:r>
      <w:r w:rsidR="00C974A8" w:rsidRPr="00BC2D14">
        <w:rPr>
          <w:rFonts w:ascii="Geneva" w:eastAsiaTheme="minorEastAsia" w:hAnsi="Geneva"/>
          <w:color w:val="FF0000"/>
          <w:sz w:val="22"/>
          <w:szCs w:val="22"/>
        </w:rPr>
        <w:t>0.5984</w:t>
      </w:r>
      <w:r w:rsidRPr="00BC2D14">
        <w:rPr>
          <w:rFonts w:ascii="Geneva" w:eastAsiaTheme="minorEastAsia" w:hAnsi="Geneva"/>
          <w:color w:val="FF0000"/>
          <w:sz w:val="22"/>
          <w:szCs w:val="22"/>
        </w:rPr>
        <w:t xml:space="preserve"> with </w:t>
      </w:r>
      <w:r w:rsidR="00C974A8" w:rsidRPr="00BC2D14">
        <w:rPr>
          <w:rFonts w:ascii="Geneva" w:eastAsiaTheme="minorEastAsia" w:hAnsi="Geneva"/>
          <w:color w:val="FF0000"/>
          <w:sz w:val="22"/>
          <w:szCs w:val="22"/>
        </w:rPr>
        <w:t>19</w:t>
      </w:r>
      <w:r w:rsidRPr="00BC2D14">
        <w:rPr>
          <w:rFonts w:ascii="Geneva" w:eastAsiaTheme="minorEastAsia" w:hAnsi="Geneva"/>
          <w:color w:val="FF0000"/>
          <w:sz w:val="22"/>
          <w:szCs w:val="22"/>
        </w:rPr>
        <w:t xml:space="preserve"> degrees of freedom.</w:t>
      </w:r>
    </w:p>
    <w:p w14:paraId="2ADB3BFC" w14:textId="77777777" w:rsidR="00C974A8" w:rsidRPr="00BC2D14" w:rsidRDefault="00C974A8" w:rsidP="00DF0ABD">
      <w:pPr>
        <w:rPr>
          <w:rFonts w:ascii="Geneva" w:eastAsiaTheme="minorEastAsia" w:hAnsi="Geneva"/>
          <w:color w:val="FF0000"/>
          <w:sz w:val="22"/>
          <w:szCs w:val="22"/>
        </w:rPr>
      </w:pPr>
    </w:p>
    <w:p w14:paraId="37990A24" w14:textId="77777777" w:rsidR="00DF0ABD" w:rsidRPr="00BC2D14" w:rsidRDefault="00DF0ABD" w:rsidP="00DF0ABD">
      <w:pPr>
        <w:rPr>
          <w:rFonts w:ascii="Geneva" w:eastAsiaTheme="minorEastAsia" w:hAnsi="Geneva"/>
          <w:color w:val="FF0000"/>
          <w:sz w:val="22"/>
          <w:szCs w:val="22"/>
        </w:rPr>
      </w:pPr>
      <w:r w:rsidRPr="00BC2D14">
        <w:rPr>
          <w:rFonts w:ascii="Geneva" w:eastAsiaTheme="minorEastAsia" w:hAnsi="Geneva"/>
          <w:color w:val="FF0000"/>
          <w:sz w:val="22"/>
          <w:szCs w:val="22"/>
        </w:rPr>
        <w:tab/>
      </w:r>
      <m:oMath>
        <m:r>
          <w:rPr>
            <w:rFonts w:ascii="Cambria Math" w:eastAsiaTheme="minorEastAsia" w:hAnsi="Cambria Math"/>
            <w:color w:val="FF0000"/>
            <w:sz w:val="22"/>
            <w:szCs w:val="22"/>
          </w:rPr>
          <m:t>t=</m:t>
        </m:r>
        <m:f>
          <m:fPr>
            <m:ctrlPr>
              <w:rPr>
                <w:rFonts w:ascii="Cambria Math" w:hAnsi="Cambria Math"/>
                <w:i/>
                <w:color w:val="FF0000"/>
                <w:sz w:val="22"/>
                <w:szCs w:val="22"/>
              </w:rPr>
            </m:ctrlPr>
          </m:fPr>
          <m:num>
            <m:r>
              <w:rPr>
                <w:rFonts w:ascii="Cambria Math" w:hAnsi="Cambria Math"/>
                <w:color w:val="FF0000"/>
                <w:sz w:val="22"/>
                <w:szCs w:val="22"/>
              </w:rPr>
              <m:t>(</m:t>
            </m:r>
            <m:acc>
              <m:accPr>
                <m:chr m:val="̅"/>
                <m:ctrlPr>
                  <w:rPr>
                    <w:rFonts w:ascii="Cambria Math" w:hAnsi="Cambria Math"/>
                    <w:i/>
                    <w:color w:val="FF0000"/>
                    <w:sz w:val="22"/>
                    <w:szCs w:val="22"/>
                  </w:rPr>
                </m:ctrlPr>
              </m:accPr>
              <m:e>
                <m:r>
                  <w:rPr>
                    <w:rFonts w:ascii="Cambria Math" w:hAnsi="Cambria Math"/>
                    <w:color w:val="FF0000"/>
                    <w:sz w:val="22"/>
                    <w:szCs w:val="22"/>
                  </w:rPr>
                  <m:t>Y2</m:t>
                </m:r>
              </m:e>
            </m:acc>
            <m:r>
              <w:rPr>
                <w:rFonts w:ascii="Cambria Math" w:hAnsi="Cambria Math"/>
                <w:color w:val="FF0000"/>
                <w:sz w:val="22"/>
                <w:szCs w:val="22"/>
              </w:rPr>
              <m:t>-</m:t>
            </m:r>
            <m:bar>
              <m:barPr>
                <m:pos m:val="top"/>
                <m:ctrlPr>
                  <w:rPr>
                    <w:rFonts w:ascii="Cambria Math" w:eastAsiaTheme="minorHAnsi" w:hAnsi="Cambria Math" w:cstheme="minorBidi"/>
                    <w:i/>
                    <w:color w:val="FF0000"/>
                    <w:sz w:val="22"/>
                    <w:szCs w:val="22"/>
                  </w:rPr>
                </m:ctrlPr>
              </m:barPr>
              <m:e>
                <m:r>
                  <w:rPr>
                    <w:rFonts w:ascii="Cambria Math" w:hAnsi="Cambria Math"/>
                    <w:color w:val="FF0000"/>
                    <w:sz w:val="22"/>
                    <w:szCs w:val="22"/>
                  </w:rPr>
                  <m:t>Y1</m:t>
                </m:r>
              </m:e>
            </m:bar>
            <m:r>
              <w:rPr>
                <w:rFonts w:ascii="Cambria Math" w:hAnsi="Cambria Math"/>
                <w:color w:val="FF0000"/>
                <w:sz w:val="22"/>
                <w:szCs w:val="22"/>
              </w:rPr>
              <m:t>)-0</m:t>
            </m:r>
          </m:num>
          <m:den>
            <m:r>
              <w:rPr>
                <w:rFonts w:ascii="Cambria Math" w:hAnsi="Cambria Math"/>
                <w:color w:val="FF0000"/>
                <w:sz w:val="22"/>
                <w:szCs w:val="22"/>
              </w:rPr>
              <m:t>SE</m:t>
            </m:r>
            <m:d>
              <m:dPr>
                <m:ctrlPr>
                  <w:rPr>
                    <w:rFonts w:ascii="Cambria Math" w:hAnsi="Cambria Math"/>
                    <w:i/>
                    <w:color w:val="FF0000"/>
                    <w:sz w:val="22"/>
                    <w:szCs w:val="22"/>
                  </w:rPr>
                </m:ctrlPr>
              </m:dPr>
              <m:e>
                <m:acc>
                  <m:accPr>
                    <m:chr m:val="̅"/>
                    <m:ctrlPr>
                      <w:rPr>
                        <w:rFonts w:ascii="Cambria Math" w:hAnsi="Cambria Math"/>
                        <w:i/>
                        <w:color w:val="FF0000"/>
                        <w:sz w:val="22"/>
                        <w:szCs w:val="22"/>
                      </w:rPr>
                    </m:ctrlPr>
                  </m:accPr>
                  <m:e>
                    <m:r>
                      <w:rPr>
                        <w:rFonts w:ascii="Cambria Math" w:hAnsi="Cambria Math"/>
                        <w:color w:val="FF0000"/>
                        <w:sz w:val="22"/>
                        <w:szCs w:val="22"/>
                      </w:rPr>
                      <m:t>Y</m:t>
                    </m:r>
                  </m:e>
                </m:acc>
              </m:e>
            </m:d>
          </m:den>
        </m:f>
        <m:r>
          <w:rPr>
            <w:rFonts w:ascii="Cambria Math" w:hAnsi="Cambria Math"/>
            <w:color w:val="FF0000"/>
            <w:sz w:val="22"/>
            <w:szCs w:val="22"/>
          </w:rPr>
          <m:t>=</m:t>
        </m:r>
        <m:f>
          <m:fPr>
            <m:ctrlPr>
              <w:rPr>
                <w:rFonts w:ascii="Cambria Math" w:hAnsi="Cambria Math"/>
                <w:i/>
                <w:color w:val="FF0000"/>
                <w:sz w:val="22"/>
                <w:szCs w:val="22"/>
              </w:rPr>
            </m:ctrlPr>
          </m:fPr>
          <m:num>
            <m:r>
              <w:rPr>
                <w:rFonts w:ascii="Cambria Math" w:hAnsi="Cambria Math"/>
                <w:color w:val="FF0000"/>
                <w:sz w:val="22"/>
                <w:szCs w:val="22"/>
              </w:rPr>
              <m:t>3.5-0</m:t>
            </m:r>
          </m:num>
          <m:den>
            <m:r>
              <w:rPr>
                <w:rFonts w:ascii="Cambria Math" w:hAnsi="Cambria Math"/>
                <w:color w:val="FF0000"/>
                <w:sz w:val="22"/>
                <w:szCs w:val="22"/>
              </w:rPr>
              <m:t>0.5984</m:t>
            </m:r>
          </m:den>
        </m:f>
        <m:r>
          <w:rPr>
            <w:rFonts w:ascii="Cambria Math" w:hAnsi="Cambria Math"/>
            <w:color w:val="FF0000"/>
            <w:sz w:val="22"/>
            <w:szCs w:val="22"/>
          </w:rPr>
          <m:t>= 5.85</m:t>
        </m:r>
      </m:oMath>
    </w:p>
    <w:p w14:paraId="0526C785" w14:textId="77777777" w:rsidR="00DF0ABD" w:rsidRPr="00BC2D14" w:rsidRDefault="00DF0ABD" w:rsidP="00DF0ABD">
      <w:pPr>
        <w:rPr>
          <w:rFonts w:ascii="Geneva" w:hAnsi="Geneva"/>
          <w:color w:val="FF0000"/>
          <w:sz w:val="22"/>
          <w:szCs w:val="22"/>
        </w:rPr>
      </w:pPr>
    </w:p>
    <w:p w14:paraId="3BC0F4E3" w14:textId="77777777" w:rsidR="00DF0ABD" w:rsidRPr="00BC2D14" w:rsidRDefault="00DF0ABD" w:rsidP="00DF0ABD">
      <w:pPr>
        <w:rPr>
          <w:rFonts w:ascii="Geneva" w:hAnsi="Geneva"/>
          <w:color w:val="FF0000"/>
          <w:sz w:val="22"/>
          <w:szCs w:val="22"/>
        </w:rPr>
      </w:pPr>
      <w:r w:rsidRPr="00BC2D14">
        <w:rPr>
          <w:rFonts w:ascii="Geneva" w:hAnsi="Geneva"/>
          <w:color w:val="FF0000"/>
          <w:sz w:val="22"/>
          <w:szCs w:val="22"/>
        </w:rPr>
        <w:t xml:space="preserve">t-statistic = </w:t>
      </w:r>
      <w:r w:rsidR="00C974A8" w:rsidRPr="00BC2D14">
        <w:rPr>
          <w:rFonts w:ascii="Geneva" w:hAnsi="Geneva"/>
          <w:color w:val="FF0000"/>
          <w:sz w:val="22"/>
          <w:szCs w:val="22"/>
        </w:rPr>
        <w:t>5.85</w:t>
      </w:r>
    </w:p>
    <w:p w14:paraId="747F6B73" w14:textId="77777777" w:rsidR="00DF0ABD" w:rsidRPr="00BC2D14" w:rsidRDefault="00DF0ABD" w:rsidP="00DF0ABD">
      <w:pPr>
        <w:rPr>
          <w:rFonts w:ascii="Geneva" w:eastAsiaTheme="minorEastAsia" w:hAnsi="Geneva"/>
          <w:color w:val="FF0000"/>
          <w:sz w:val="22"/>
          <w:szCs w:val="22"/>
        </w:rPr>
      </w:pPr>
    </w:p>
    <w:p w14:paraId="574A0373" w14:textId="77777777" w:rsidR="00DF0ABD" w:rsidRPr="00BC2D14" w:rsidRDefault="00DF0ABD" w:rsidP="00DF0ABD">
      <w:pPr>
        <w:tabs>
          <w:tab w:val="left" w:pos="720"/>
          <w:tab w:val="left" w:pos="1080"/>
        </w:tabs>
        <w:rPr>
          <w:rFonts w:ascii="Geneva" w:hAnsi="Geneva"/>
          <w:color w:val="FF0000"/>
          <w:sz w:val="22"/>
          <w:szCs w:val="22"/>
        </w:rPr>
      </w:pPr>
      <w:r w:rsidRPr="00BC2D14">
        <w:rPr>
          <w:rFonts w:ascii="Geneva" w:hAnsi="Geneva"/>
          <w:b/>
          <w:color w:val="FF0000"/>
          <w:sz w:val="22"/>
          <w:szCs w:val="22"/>
        </w:rPr>
        <w:t>Step 4</w:t>
      </w:r>
      <w:r w:rsidRPr="00BC2D14">
        <w:rPr>
          <w:rFonts w:ascii="Geneva" w:hAnsi="Geneva"/>
          <w:color w:val="FF0000"/>
          <w:sz w:val="22"/>
          <w:szCs w:val="22"/>
        </w:rPr>
        <w:t>:Calculate p-value</w:t>
      </w:r>
    </w:p>
    <w:p w14:paraId="4D73498A" w14:textId="77777777" w:rsidR="00C974A8" w:rsidRPr="00BC2D14" w:rsidRDefault="00C974A8" w:rsidP="00DF0ABD">
      <w:pPr>
        <w:tabs>
          <w:tab w:val="left" w:pos="720"/>
          <w:tab w:val="left" w:pos="1080"/>
        </w:tabs>
        <w:rPr>
          <w:rFonts w:ascii="Geneva" w:hAnsi="Geneva"/>
          <w:color w:val="FF0000"/>
          <w:sz w:val="22"/>
          <w:szCs w:val="22"/>
        </w:rPr>
      </w:pPr>
    </w:p>
    <w:p w14:paraId="5AD90926" w14:textId="77777777" w:rsidR="00DF0ABD" w:rsidRPr="00BC2D14" w:rsidRDefault="00DF0ABD" w:rsidP="00DF0ABD">
      <w:pPr>
        <w:tabs>
          <w:tab w:val="left" w:pos="720"/>
          <w:tab w:val="left" w:pos="1080"/>
        </w:tabs>
        <w:rPr>
          <w:rFonts w:ascii="Geneva" w:hAnsi="Geneva"/>
          <w:color w:val="FF0000"/>
          <w:sz w:val="22"/>
          <w:szCs w:val="22"/>
        </w:rPr>
      </w:pPr>
      <w:r w:rsidRPr="00BC2D14">
        <w:rPr>
          <w:rFonts w:ascii="Geneva" w:hAnsi="Geneva"/>
          <w:color w:val="FF0000"/>
          <w:sz w:val="22"/>
          <w:szCs w:val="22"/>
        </w:rPr>
        <w:t xml:space="preserve">p-value = &lt;0.0001 from Figure </w:t>
      </w:r>
      <w:r w:rsidR="0043472C" w:rsidRPr="00BC2D14">
        <w:rPr>
          <w:rFonts w:ascii="Geneva" w:hAnsi="Geneva"/>
          <w:color w:val="FF0000"/>
          <w:sz w:val="22"/>
          <w:szCs w:val="22"/>
        </w:rPr>
        <w:t>3</w:t>
      </w:r>
    </w:p>
    <w:p w14:paraId="5340E4B9" w14:textId="77777777" w:rsidR="00DF0ABD" w:rsidRPr="00BC2D14" w:rsidRDefault="0043472C" w:rsidP="00DF0ABD">
      <w:pPr>
        <w:pStyle w:val="BodyText"/>
        <w:ind w:left="288"/>
        <w:rPr>
          <w:b/>
          <w:color w:val="FF0000"/>
          <w:sz w:val="20"/>
        </w:rPr>
      </w:pPr>
      <w:r w:rsidRPr="00BC2D14">
        <w:rPr>
          <w:noProof/>
          <w:color w:val="FF0000"/>
          <w:lang w:bidi="ar-SA"/>
        </w:rPr>
        <w:drawing>
          <wp:inline distT="0" distB="0" distL="0" distR="0" wp14:anchorId="0179C8C9" wp14:editId="38187F84">
            <wp:extent cx="2743200" cy="786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786130"/>
                    </a:xfrm>
                    <a:prstGeom prst="rect">
                      <a:avLst/>
                    </a:prstGeom>
                  </pic:spPr>
                </pic:pic>
              </a:graphicData>
            </a:graphic>
          </wp:inline>
        </w:drawing>
      </w:r>
    </w:p>
    <w:p w14:paraId="7B9378F3" w14:textId="77777777" w:rsidR="00DF0ABD" w:rsidRPr="00BC2D14" w:rsidRDefault="0043472C" w:rsidP="0043472C">
      <w:pPr>
        <w:spacing w:before="120" w:after="120"/>
        <w:ind w:left="720" w:firstLine="720"/>
        <w:rPr>
          <w:rFonts w:ascii="Geneva" w:hAnsi="Geneva"/>
          <w:color w:val="FF0000"/>
          <w:sz w:val="20"/>
          <w:szCs w:val="20"/>
        </w:rPr>
        <w:sectPr w:rsidR="00DF0ABD" w:rsidRPr="00BC2D14" w:rsidSect="00DF0ABD">
          <w:type w:val="continuous"/>
          <w:pgSz w:w="12240" w:h="15840"/>
          <w:pgMar w:top="630" w:right="1440" w:bottom="1440" w:left="1440" w:header="720" w:footer="720" w:gutter="0"/>
          <w:cols w:num="2" w:space="720"/>
        </w:sectPr>
      </w:pPr>
      <w:r w:rsidRPr="00BC2D14">
        <w:rPr>
          <w:b/>
          <w:color w:val="FF0000"/>
          <w:sz w:val="20"/>
        </w:rPr>
        <w:t>Figure 3 T-Test results</w:t>
      </w:r>
    </w:p>
    <w:p w14:paraId="63940A1F" w14:textId="77777777" w:rsidR="0043472C" w:rsidRPr="00BC2D14" w:rsidRDefault="0043472C" w:rsidP="0043472C">
      <w:pPr>
        <w:tabs>
          <w:tab w:val="left" w:pos="720"/>
          <w:tab w:val="left" w:pos="1080"/>
        </w:tabs>
        <w:rPr>
          <w:rFonts w:ascii="Geneva" w:hAnsi="Geneva"/>
          <w:b/>
          <w:color w:val="FF0000"/>
          <w:sz w:val="22"/>
          <w:szCs w:val="22"/>
        </w:rPr>
      </w:pPr>
      <w:r w:rsidRPr="00BC2D14">
        <w:rPr>
          <w:rFonts w:ascii="Geneva" w:hAnsi="Geneva"/>
          <w:b/>
          <w:color w:val="FF0000"/>
          <w:sz w:val="22"/>
          <w:szCs w:val="22"/>
        </w:rPr>
        <w:t>Step 5: Conclusion</w:t>
      </w:r>
    </w:p>
    <w:p w14:paraId="41552D3D" w14:textId="77777777" w:rsidR="0043472C" w:rsidRPr="00BC2D14" w:rsidRDefault="0043472C" w:rsidP="0043472C">
      <w:pPr>
        <w:tabs>
          <w:tab w:val="left" w:pos="720"/>
          <w:tab w:val="left" w:pos="1080"/>
        </w:tabs>
        <w:rPr>
          <w:rFonts w:ascii="Geneva" w:hAnsi="Geneva"/>
          <w:b/>
          <w:color w:val="FF0000"/>
          <w:sz w:val="22"/>
          <w:szCs w:val="22"/>
        </w:rPr>
      </w:pPr>
      <w:r w:rsidRPr="00BC2D14">
        <w:rPr>
          <w:rFonts w:ascii="Geneva" w:hAnsi="Geneva"/>
          <w:color w:val="FF0000"/>
          <w:sz w:val="22"/>
          <w:szCs w:val="22"/>
        </w:rPr>
        <w:t>0.0001 &lt; 0.05, Reject H</w:t>
      </w:r>
      <w:r w:rsidRPr="00BC2D14">
        <w:rPr>
          <w:rFonts w:ascii="Geneva" w:hAnsi="Geneva"/>
          <w:color w:val="FF0000"/>
          <w:sz w:val="22"/>
          <w:szCs w:val="22"/>
          <w:vertAlign w:val="subscript"/>
        </w:rPr>
        <w:t>o</w:t>
      </w:r>
      <w:r w:rsidRPr="00BC2D14">
        <w:rPr>
          <w:rFonts w:ascii="Geneva" w:hAnsi="Geneva"/>
          <w:b/>
          <w:color w:val="FF0000"/>
          <w:sz w:val="22"/>
          <w:szCs w:val="22"/>
        </w:rPr>
        <w:t xml:space="preserve"> </w:t>
      </w:r>
    </w:p>
    <w:p w14:paraId="7BB55F2A" w14:textId="77777777" w:rsidR="0043472C" w:rsidRPr="00BC2D14" w:rsidRDefault="0043472C" w:rsidP="0043472C">
      <w:pPr>
        <w:tabs>
          <w:tab w:val="left" w:pos="720"/>
          <w:tab w:val="left" w:pos="1080"/>
        </w:tabs>
        <w:rPr>
          <w:rFonts w:ascii="Geneva" w:hAnsi="Geneva"/>
          <w:b/>
          <w:color w:val="FF0000"/>
          <w:sz w:val="22"/>
          <w:szCs w:val="22"/>
        </w:rPr>
      </w:pPr>
    </w:p>
    <w:p w14:paraId="7810BE92" w14:textId="77777777" w:rsidR="0043472C" w:rsidRPr="00BC2D14" w:rsidRDefault="0043472C" w:rsidP="0043472C">
      <w:pPr>
        <w:tabs>
          <w:tab w:val="left" w:pos="720"/>
          <w:tab w:val="left" w:pos="1080"/>
        </w:tabs>
        <w:rPr>
          <w:rFonts w:ascii="Geneva" w:hAnsi="Geneva"/>
          <w:b/>
          <w:color w:val="FF0000"/>
          <w:sz w:val="22"/>
          <w:szCs w:val="22"/>
        </w:rPr>
      </w:pPr>
      <w:r w:rsidRPr="00BC2D14">
        <w:rPr>
          <w:rFonts w:ascii="Geneva" w:hAnsi="Geneva"/>
          <w:b/>
          <w:color w:val="FF0000"/>
          <w:sz w:val="22"/>
          <w:szCs w:val="22"/>
        </w:rPr>
        <w:t>Step 6: Relevant Conclusion:</w:t>
      </w:r>
    </w:p>
    <w:p w14:paraId="356BF208" w14:textId="77777777" w:rsidR="00937718" w:rsidRPr="00BC2D14" w:rsidRDefault="0043472C" w:rsidP="0043472C">
      <w:pPr>
        <w:tabs>
          <w:tab w:val="left" w:pos="720"/>
          <w:tab w:val="left" w:pos="1080"/>
        </w:tabs>
        <w:rPr>
          <w:rFonts w:ascii="Geneva" w:hAnsi="Geneva"/>
          <w:color w:val="FF0000"/>
          <w:sz w:val="22"/>
          <w:szCs w:val="22"/>
        </w:rPr>
      </w:pPr>
      <w:r w:rsidRPr="00BC2D14">
        <w:rPr>
          <w:rFonts w:ascii="Geneva" w:hAnsi="Geneva"/>
          <w:color w:val="FF0000"/>
          <w:sz w:val="22"/>
          <w:szCs w:val="22"/>
        </w:rPr>
        <w:t xml:space="preserve">There is strong evidence to suggest at the </w:t>
      </w:r>
      <w:r w:rsidRPr="00BC2D14">
        <w:rPr>
          <w:rFonts w:ascii="Arial" w:hAnsi="Arial" w:cs="Arial"/>
          <w:color w:val="FF0000"/>
          <w:sz w:val="22"/>
          <w:szCs w:val="22"/>
        </w:rPr>
        <w:t>α</w:t>
      </w:r>
      <w:r w:rsidRPr="00BC2D14">
        <w:rPr>
          <w:rFonts w:ascii="Geneva" w:hAnsi="Geneva"/>
          <w:color w:val="FF0000"/>
          <w:sz w:val="22"/>
          <w:szCs w:val="22"/>
        </w:rPr>
        <w:t xml:space="preserve"> = .05 level of significance (p-value = &lt;.0001, n = </w:t>
      </w:r>
      <w:r w:rsidR="00DB395C" w:rsidRPr="00BC2D14">
        <w:rPr>
          <w:rFonts w:ascii="Geneva" w:hAnsi="Geneva"/>
          <w:color w:val="FF0000"/>
          <w:sz w:val="22"/>
          <w:szCs w:val="22"/>
        </w:rPr>
        <w:t>20</w:t>
      </w:r>
      <w:r w:rsidRPr="00BC2D14">
        <w:rPr>
          <w:rFonts w:ascii="Geneva" w:hAnsi="Geneva"/>
          <w:color w:val="FF0000"/>
          <w:sz w:val="22"/>
          <w:szCs w:val="22"/>
        </w:rPr>
        <w:t xml:space="preserve">) that a calcium-deficient diet in rats caused an increase in the consumption of lead-acetate of </w:t>
      </w:r>
      <w:r w:rsidR="00231884" w:rsidRPr="00BC2D14">
        <w:rPr>
          <w:rFonts w:ascii="Geneva" w:hAnsi="Geneva"/>
          <w:color w:val="FF0000"/>
          <w:sz w:val="22"/>
          <w:szCs w:val="22"/>
        </w:rPr>
        <w:t>3.5 units</w:t>
      </w:r>
      <w:r w:rsidRPr="00BC2D14">
        <w:rPr>
          <w:rFonts w:ascii="Geneva" w:hAnsi="Geneva"/>
          <w:color w:val="FF0000"/>
          <w:sz w:val="22"/>
          <w:szCs w:val="22"/>
        </w:rPr>
        <w:t>.  A 90% confidence interval for th</w:t>
      </w:r>
      <w:r w:rsidR="003E05B1" w:rsidRPr="00BC2D14">
        <w:rPr>
          <w:rFonts w:ascii="Geneva" w:hAnsi="Geneva"/>
          <w:color w:val="FF0000"/>
          <w:sz w:val="22"/>
          <w:szCs w:val="22"/>
        </w:rPr>
        <w:t>e</w:t>
      </w:r>
      <w:r w:rsidRPr="00BC2D14">
        <w:rPr>
          <w:rFonts w:ascii="Geneva" w:hAnsi="Geneva"/>
          <w:color w:val="FF0000"/>
          <w:sz w:val="22"/>
          <w:szCs w:val="22"/>
        </w:rPr>
        <w:t xml:space="preserve"> </w:t>
      </w:r>
      <w:r w:rsidR="003E05B1" w:rsidRPr="00BC2D14">
        <w:rPr>
          <w:rFonts w:ascii="Geneva" w:hAnsi="Geneva"/>
          <w:color w:val="FF0000"/>
          <w:sz w:val="22"/>
          <w:szCs w:val="22"/>
        </w:rPr>
        <w:t>increase</w:t>
      </w:r>
      <w:r w:rsidRPr="00BC2D14">
        <w:rPr>
          <w:rFonts w:ascii="Geneva" w:hAnsi="Geneva"/>
          <w:color w:val="FF0000"/>
          <w:sz w:val="22"/>
          <w:szCs w:val="22"/>
        </w:rPr>
        <w:t xml:space="preserve"> is</w:t>
      </w:r>
      <w:r w:rsidR="003E05B1" w:rsidRPr="00BC2D14">
        <w:rPr>
          <w:rFonts w:ascii="Geneva" w:hAnsi="Geneva"/>
          <w:color w:val="FF0000"/>
          <w:sz w:val="22"/>
          <w:szCs w:val="22"/>
        </w:rPr>
        <w:t xml:space="preserve"> [2.465</w:t>
      </w:r>
      <w:r w:rsidRPr="00BC2D14">
        <w:rPr>
          <w:rFonts w:ascii="Geneva" w:hAnsi="Geneva"/>
          <w:color w:val="FF0000"/>
          <w:sz w:val="22"/>
          <w:szCs w:val="22"/>
        </w:rPr>
        <w:t xml:space="preserve">, 4.535].  </w:t>
      </w:r>
    </w:p>
    <w:p w14:paraId="0930F4A7" w14:textId="77777777" w:rsidR="00746398" w:rsidRPr="00746398" w:rsidRDefault="00746398" w:rsidP="00746398">
      <w:pPr>
        <w:widowControl w:val="0"/>
        <w:autoSpaceDE w:val="0"/>
        <w:autoSpaceDN w:val="0"/>
        <w:adjustRightInd w:val="0"/>
        <w:spacing w:after="120" w:line="264" w:lineRule="auto"/>
        <w:ind w:left="288"/>
        <w:jc w:val="both"/>
        <w:rPr>
          <w:rFonts w:ascii="Geneva" w:hAnsi="Geneva"/>
          <w:sz w:val="20"/>
          <w:szCs w:val="20"/>
        </w:rPr>
      </w:pPr>
    </w:p>
    <w:p w14:paraId="362652AE" w14:textId="77777777" w:rsidR="00296DD4" w:rsidRDefault="005E699F" w:rsidP="00296DD4">
      <w:pPr>
        <w:widowControl w:val="0"/>
        <w:numPr>
          <w:ilvl w:val="0"/>
          <w:numId w:val="9"/>
        </w:numPr>
        <w:autoSpaceDE w:val="0"/>
        <w:autoSpaceDN w:val="0"/>
        <w:adjustRightInd w:val="0"/>
        <w:spacing w:after="120" w:line="264" w:lineRule="auto"/>
        <w:jc w:val="both"/>
        <w:rPr>
          <w:rFonts w:ascii="Geneva" w:hAnsi="Geneva"/>
          <w:sz w:val="20"/>
          <w:szCs w:val="20"/>
        </w:rPr>
      </w:pPr>
      <w:r>
        <w:rPr>
          <w:rFonts w:ascii="Geneva" w:hAnsi="Geneva"/>
          <w:sz w:val="20"/>
          <w:szCs w:val="20"/>
        </w:rPr>
        <w:t xml:space="preserve">(24 pts) </w:t>
      </w:r>
      <w:r w:rsidR="00296DD4" w:rsidRPr="00296DD4">
        <w:rPr>
          <w:rFonts w:ascii="Geneva" w:hAnsi="Geneva"/>
          <w:sz w:val="20"/>
          <w:szCs w:val="20"/>
        </w:rPr>
        <w:t xml:space="preserve">As cheese ages, various chemical processes take place that determine the taste of the final product. This dataset contains concentrations of various chemicals in 30 samples of mature cheddar cheese, and a subjective measure of taste for each sample (variable taste – where a larger score is </w:t>
      </w:r>
      <w:r w:rsidR="00296DD4" w:rsidRPr="00296DD4">
        <w:rPr>
          <w:rFonts w:ascii="Geneva" w:hAnsi="Geneva"/>
          <w:sz w:val="20"/>
          <w:szCs w:val="20"/>
        </w:rPr>
        <w:lastRenderedPageBreak/>
        <w:t xml:space="preserve">better). The variables "Acetic" and "H2S" are the natural logarithm of the concentration of acetic acid and hydrogen sulfide respectively. </w:t>
      </w:r>
    </w:p>
    <w:p w14:paraId="773EB6E6" w14:textId="77777777" w:rsidR="006E355C" w:rsidRPr="006E355C" w:rsidRDefault="006E355C" w:rsidP="006E355C">
      <w:pPr>
        <w:widowControl w:val="0"/>
        <w:autoSpaceDE w:val="0"/>
        <w:autoSpaceDN w:val="0"/>
        <w:adjustRightInd w:val="0"/>
        <w:ind w:right="-720"/>
        <w:rPr>
          <w:rFonts w:ascii="Courier New" w:eastAsia="Cambria" w:hAnsi="Courier New" w:cs="Courier New"/>
          <w:sz w:val="20"/>
          <w:szCs w:val="20"/>
        </w:rPr>
      </w:pPr>
      <w:r w:rsidRPr="006E355C">
        <w:rPr>
          <w:rFonts w:ascii="Courier New" w:eastAsia="Cambria" w:hAnsi="Courier New" w:cs="Courier New"/>
          <w:sz w:val="20"/>
          <w:szCs w:val="20"/>
        </w:rPr>
        <w:t>data cheese;</w:t>
      </w:r>
    </w:p>
    <w:p w14:paraId="3BFB7FA7" w14:textId="77777777" w:rsidR="006E355C" w:rsidRPr="006E355C" w:rsidRDefault="006E355C" w:rsidP="006E355C">
      <w:pPr>
        <w:widowControl w:val="0"/>
        <w:autoSpaceDE w:val="0"/>
        <w:autoSpaceDN w:val="0"/>
        <w:adjustRightInd w:val="0"/>
        <w:ind w:right="-720"/>
        <w:rPr>
          <w:rFonts w:ascii="Courier New" w:eastAsia="Cambria" w:hAnsi="Courier New" w:cs="Courier New"/>
          <w:sz w:val="20"/>
          <w:szCs w:val="20"/>
        </w:rPr>
      </w:pPr>
      <w:r w:rsidRPr="006E355C">
        <w:rPr>
          <w:rFonts w:ascii="Courier New" w:eastAsia="Cambria" w:hAnsi="Courier New" w:cs="Courier New"/>
          <w:sz w:val="20"/>
          <w:szCs w:val="20"/>
        </w:rPr>
        <w:t>input Case taste Acetic</w:t>
      </w:r>
      <w:r w:rsidRPr="006E355C">
        <w:rPr>
          <w:rFonts w:ascii="Courier New" w:eastAsia="Cambria" w:hAnsi="Courier New" w:cs="Courier New"/>
          <w:sz w:val="20"/>
          <w:szCs w:val="20"/>
        </w:rPr>
        <w:tab/>
        <w:t>H2S;</w:t>
      </w:r>
      <w:r w:rsidRPr="006E355C">
        <w:rPr>
          <w:rFonts w:ascii="Courier New" w:eastAsia="Cambria" w:hAnsi="Courier New" w:cs="Courier New"/>
          <w:sz w:val="20"/>
          <w:szCs w:val="20"/>
        </w:rPr>
        <w:tab/>
      </w:r>
    </w:p>
    <w:p w14:paraId="3A5D0B4D" w14:textId="77777777" w:rsidR="006E355C" w:rsidRPr="006E355C" w:rsidRDefault="006E355C" w:rsidP="006E355C">
      <w:pPr>
        <w:widowControl w:val="0"/>
        <w:autoSpaceDE w:val="0"/>
        <w:autoSpaceDN w:val="0"/>
        <w:adjustRightInd w:val="0"/>
        <w:ind w:right="-720"/>
        <w:rPr>
          <w:rFonts w:ascii="Courier New" w:eastAsia="Cambria" w:hAnsi="Courier New" w:cs="Courier New"/>
          <w:sz w:val="20"/>
          <w:szCs w:val="20"/>
        </w:rPr>
      </w:pPr>
      <w:r w:rsidRPr="006E355C">
        <w:rPr>
          <w:rFonts w:ascii="Courier New" w:eastAsia="Cambria" w:hAnsi="Courier New" w:cs="Courier New"/>
          <w:sz w:val="20"/>
          <w:szCs w:val="20"/>
        </w:rPr>
        <w:t>datalines;</w:t>
      </w:r>
    </w:p>
    <w:p w14:paraId="1E875673" w14:textId="77777777" w:rsidR="006E355C" w:rsidRPr="006E355C" w:rsidRDefault="006E355C" w:rsidP="006E355C">
      <w:pPr>
        <w:widowControl w:val="0"/>
        <w:autoSpaceDE w:val="0"/>
        <w:autoSpaceDN w:val="0"/>
        <w:adjustRightInd w:val="0"/>
        <w:ind w:right="-720"/>
        <w:rPr>
          <w:rFonts w:ascii="Courier New" w:eastAsia="Cambria" w:hAnsi="Courier New" w:cs="Courier New"/>
          <w:sz w:val="20"/>
          <w:szCs w:val="20"/>
        </w:rPr>
      </w:pPr>
      <w:r w:rsidRPr="006E355C">
        <w:rPr>
          <w:rFonts w:ascii="Courier New" w:eastAsia="Cambria" w:hAnsi="Courier New" w:cs="Courier New"/>
          <w:sz w:val="20"/>
          <w:szCs w:val="20"/>
        </w:rPr>
        <w:t>1</w:t>
      </w:r>
      <w:r w:rsidRPr="006E355C">
        <w:rPr>
          <w:rFonts w:ascii="Courier New" w:eastAsia="Cambria" w:hAnsi="Courier New" w:cs="Courier New"/>
          <w:sz w:val="20"/>
          <w:szCs w:val="20"/>
        </w:rPr>
        <w:tab/>
        <w:t>12.3</w:t>
      </w:r>
      <w:r w:rsidRPr="006E355C">
        <w:rPr>
          <w:rFonts w:ascii="Courier New" w:eastAsia="Cambria" w:hAnsi="Courier New" w:cs="Courier New"/>
          <w:sz w:val="20"/>
          <w:szCs w:val="20"/>
        </w:rPr>
        <w:tab/>
        <w:t>4.543</w:t>
      </w:r>
      <w:r w:rsidRPr="006E355C">
        <w:rPr>
          <w:rFonts w:ascii="Courier New" w:eastAsia="Cambria" w:hAnsi="Courier New" w:cs="Courier New"/>
          <w:sz w:val="20"/>
          <w:szCs w:val="20"/>
        </w:rPr>
        <w:tab/>
        <w:t>3.135</w:t>
      </w:r>
      <w:r w:rsidRPr="006E355C">
        <w:rPr>
          <w:rFonts w:ascii="Courier New" w:eastAsia="Cambria" w:hAnsi="Courier New" w:cs="Courier New"/>
          <w:sz w:val="20"/>
          <w:szCs w:val="20"/>
        </w:rPr>
        <w:tab/>
      </w:r>
    </w:p>
    <w:p w14:paraId="490C4C93" w14:textId="77777777" w:rsidR="006E355C" w:rsidRPr="006E355C" w:rsidRDefault="006E355C" w:rsidP="006E355C">
      <w:pPr>
        <w:widowControl w:val="0"/>
        <w:autoSpaceDE w:val="0"/>
        <w:autoSpaceDN w:val="0"/>
        <w:adjustRightInd w:val="0"/>
        <w:ind w:right="-720"/>
        <w:rPr>
          <w:rFonts w:ascii="Courier New" w:eastAsia="Cambria" w:hAnsi="Courier New" w:cs="Courier New"/>
          <w:sz w:val="20"/>
          <w:szCs w:val="20"/>
        </w:rPr>
      </w:pPr>
      <w:r w:rsidRPr="006E355C">
        <w:rPr>
          <w:rFonts w:ascii="Courier New" w:eastAsia="Cambria" w:hAnsi="Courier New" w:cs="Courier New"/>
          <w:sz w:val="20"/>
          <w:szCs w:val="20"/>
        </w:rPr>
        <w:t>2</w:t>
      </w:r>
      <w:r w:rsidRPr="006E355C">
        <w:rPr>
          <w:rFonts w:ascii="Courier New" w:eastAsia="Cambria" w:hAnsi="Courier New" w:cs="Courier New"/>
          <w:sz w:val="20"/>
          <w:szCs w:val="20"/>
        </w:rPr>
        <w:tab/>
        <w:t>20.9</w:t>
      </w:r>
      <w:r w:rsidRPr="006E355C">
        <w:rPr>
          <w:rFonts w:ascii="Courier New" w:eastAsia="Cambria" w:hAnsi="Courier New" w:cs="Courier New"/>
          <w:sz w:val="20"/>
          <w:szCs w:val="20"/>
        </w:rPr>
        <w:tab/>
        <w:t>5.159</w:t>
      </w:r>
      <w:r w:rsidRPr="006E355C">
        <w:rPr>
          <w:rFonts w:ascii="Courier New" w:eastAsia="Cambria" w:hAnsi="Courier New" w:cs="Courier New"/>
          <w:sz w:val="20"/>
          <w:szCs w:val="20"/>
        </w:rPr>
        <w:tab/>
        <w:t>5.043</w:t>
      </w:r>
      <w:r w:rsidRPr="006E355C">
        <w:rPr>
          <w:rFonts w:ascii="Courier New" w:eastAsia="Cambria" w:hAnsi="Courier New" w:cs="Courier New"/>
          <w:sz w:val="20"/>
          <w:szCs w:val="20"/>
        </w:rPr>
        <w:tab/>
      </w:r>
    </w:p>
    <w:p w14:paraId="77E27239" w14:textId="77777777" w:rsidR="006E355C" w:rsidRPr="006E355C" w:rsidRDefault="006E355C" w:rsidP="006E355C">
      <w:pPr>
        <w:widowControl w:val="0"/>
        <w:autoSpaceDE w:val="0"/>
        <w:autoSpaceDN w:val="0"/>
        <w:adjustRightInd w:val="0"/>
        <w:ind w:right="-720"/>
        <w:rPr>
          <w:rFonts w:ascii="Courier New" w:eastAsia="Cambria" w:hAnsi="Courier New" w:cs="Courier New"/>
          <w:sz w:val="20"/>
          <w:szCs w:val="20"/>
        </w:rPr>
      </w:pPr>
      <w:r w:rsidRPr="006E355C">
        <w:rPr>
          <w:rFonts w:ascii="Courier New" w:eastAsia="Cambria" w:hAnsi="Courier New" w:cs="Courier New"/>
          <w:sz w:val="20"/>
          <w:szCs w:val="20"/>
        </w:rPr>
        <w:t>3</w:t>
      </w:r>
      <w:r w:rsidRPr="006E355C">
        <w:rPr>
          <w:rFonts w:ascii="Courier New" w:eastAsia="Cambria" w:hAnsi="Courier New" w:cs="Courier New"/>
          <w:sz w:val="20"/>
          <w:szCs w:val="20"/>
        </w:rPr>
        <w:tab/>
        <w:t>39</w:t>
      </w:r>
      <w:r w:rsidRPr="006E355C">
        <w:rPr>
          <w:rFonts w:ascii="Courier New" w:eastAsia="Cambria" w:hAnsi="Courier New" w:cs="Courier New"/>
          <w:sz w:val="20"/>
          <w:szCs w:val="20"/>
        </w:rPr>
        <w:tab/>
        <w:t>5.366</w:t>
      </w:r>
      <w:r w:rsidRPr="006E355C">
        <w:rPr>
          <w:rFonts w:ascii="Courier New" w:eastAsia="Cambria" w:hAnsi="Courier New" w:cs="Courier New"/>
          <w:sz w:val="20"/>
          <w:szCs w:val="20"/>
        </w:rPr>
        <w:tab/>
        <w:t>5.438</w:t>
      </w:r>
      <w:r w:rsidRPr="006E355C">
        <w:rPr>
          <w:rFonts w:ascii="Courier New" w:eastAsia="Cambria" w:hAnsi="Courier New" w:cs="Courier New"/>
          <w:sz w:val="20"/>
          <w:szCs w:val="20"/>
        </w:rPr>
        <w:tab/>
      </w:r>
    </w:p>
    <w:p w14:paraId="4544F835" w14:textId="77777777" w:rsidR="006E355C" w:rsidRPr="006E355C" w:rsidRDefault="006E355C" w:rsidP="006E355C">
      <w:pPr>
        <w:widowControl w:val="0"/>
        <w:autoSpaceDE w:val="0"/>
        <w:autoSpaceDN w:val="0"/>
        <w:adjustRightInd w:val="0"/>
        <w:ind w:right="-720"/>
        <w:rPr>
          <w:rFonts w:ascii="Courier New" w:eastAsia="Cambria" w:hAnsi="Courier New" w:cs="Courier New"/>
          <w:sz w:val="20"/>
          <w:szCs w:val="20"/>
        </w:rPr>
      </w:pPr>
      <w:r w:rsidRPr="006E355C">
        <w:rPr>
          <w:rFonts w:ascii="Courier New" w:eastAsia="Cambria" w:hAnsi="Courier New" w:cs="Courier New"/>
          <w:sz w:val="20"/>
          <w:szCs w:val="20"/>
        </w:rPr>
        <w:t>4</w:t>
      </w:r>
      <w:r w:rsidRPr="006E355C">
        <w:rPr>
          <w:rFonts w:ascii="Courier New" w:eastAsia="Cambria" w:hAnsi="Courier New" w:cs="Courier New"/>
          <w:sz w:val="20"/>
          <w:szCs w:val="20"/>
        </w:rPr>
        <w:tab/>
        <w:t>47.9</w:t>
      </w:r>
      <w:r w:rsidRPr="006E355C">
        <w:rPr>
          <w:rFonts w:ascii="Courier New" w:eastAsia="Cambria" w:hAnsi="Courier New" w:cs="Courier New"/>
          <w:sz w:val="20"/>
          <w:szCs w:val="20"/>
        </w:rPr>
        <w:tab/>
        <w:t>5.759</w:t>
      </w:r>
      <w:r w:rsidRPr="006E355C">
        <w:rPr>
          <w:rFonts w:ascii="Courier New" w:eastAsia="Cambria" w:hAnsi="Courier New" w:cs="Courier New"/>
          <w:sz w:val="20"/>
          <w:szCs w:val="20"/>
        </w:rPr>
        <w:tab/>
        <w:t>7.496</w:t>
      </w:r>
      <w:r w:rsidRPr="006E355C">
        <w:rPr>
          <w:rFonts w:ascii="Courier New" w:eastAsia="Cambria" w:hAnsi="Courier New" w:cs="Courier New"/>
          <w:sz w:val="20"/>
          <w:szCs w:val="20"/>
        </w:rPr>
        <w:tab/>
      </w:r>
    </w:p>
    <w:p w14:paraId="01F2DAB4" w14:textId="77777777" w:rsidR="006E355C" w:rsidRPr="006E355C" w:rsidRDefault="006E355C" w:rsidP="006E355C">
      <w:pPr>
        <w:widowControl w:val="0"/>
        <w:autoSpaceDE w:val="0"/>
        <w:autoSpaceDN w:val="0"/>
        <w:adjustRightInd w:val="0"/>
        <w:ind w:right="-720"/>
        <w:rPr>
          <w:rFonts w:ascii="Courier New" w:eastAsia="Cambria" w:hAnsi="Courier New" w:cs="Courier New"/>
          <w:sz w:val="20"/>
          <w:szCs w:val="20"/>
        </w:rPr>
      </w:pPr>
      <w:r w:rsidRPr="006E355C">
        <w:rPr>
          <w:rFonts w:ascii="Courier New" w:eastAsia="Cambria" w:hAnsi="Courier New" w:cs="Courier New"/>
          <w:sz w:val="20"/>
          <w:szCs w:val="20"/>
        </w:rPr>
        <w:t>5</w:t>
      </w:r>
      <w:r w:rsidRPr="006E355C">
        <w:rPr>
          <w:rFonts w:ascii="Courier New" w:eastAsia="Cambria" w:hAnsi="Courier New" w:cs="Courier New"/>
          <w:sz w:val="20"/>
          <w:szCs w:val="20"/>
        </w:rPr>
        <w:tab/>
        <w:t>5.6</w:t>
      </w:r>
      <w:r w:rsidRPr="006E355C">
        <w:rPr>
          <w:rFonts w:ascii="Courier New" w:eastAsia="Cambria" w:hAnsi="Courier New" w:cs="Courier New"/>
          <w:sz w:val="20"/>
          <w:szCs w:val="20"/>
        </w:rPr>
        <w:tab/>
        <w:t>4.663</w:t>
      </w:r>
      <w:r w:rsidRPr="006E355C">
        <w:rPr>
          <w:rFonts w:ascii="Courier New" w:eastAsia="Cambria" w:hAnsi="Courier New" w:cs="Courier New"/>
          <w:sz w:val="20"/>
          <w:szCs w:val="20"/>
        </w:rPr>
        <w:tab/>
        <w:t>3.807</w:t>
      </w:r>
      <w:r w:rsidRPr="006E355C">
        <w:rPr>
          <w:rFonts w:ascii="Courier New" w:eastAsia="Cambria" w:hAnsi="Courier New" w:cs="Courier New"/>
          <w:sz w:val="20"/>
          <w:szCs w:val="20"/>
        </w:rPr>
        <w:tab/>
      </w:r>
    </w:p>
    <w:p w14:paraId="5CBCEFE0" w14:textId="77777777" w:rsidR="006E355C" w:rsidRPr="006E355C" w:rsidRDefault="006E355C" w:rsidP="006E355C">
      <w:pPr>
        <w:widowControl w:val="0"/>
        <w:autoSpaceDE w:val="0"/>
        <w:autoSpaceDN w:val="0"/>
        <w:adjustRightInd w:val="0"/>
        <w:ind w:right="-720"/>
        <w:rPr>
          <w:rFonts w:ascii="Courier New" w:eastAsia="Cambria" w:hAnsi="Courier New" w:cs="Courier New"/>
          <w:sz w:val="20"/>
          <w:szCs w:val="20"/>
        </w:rPr>
      </w:pPr>
      <w:r w:rsidRPr="006E355C">
        <w:rPr>
          <w:rFonts w:ascii="Courier New" w:eastAsia="Cambria" w:hAnsi="Courier New" w:cs="Courier New"/>
          <w:sz w:val="20"/>
          <w:szCs w:val="20"/>
        </w:rPr>
        <w:t>6</w:t>
      </w:r>
      <w:r w:rsidRPr="006E355C">
        <w:rPr>
          <w:rFonts w:ascii="Courier New" w:eastAsia="Cambria" w:hAnsi="Courier New" w:cs="Courier New"/>
          <w:sz w:val="20"/>
          <w:szCs w:val="20"/>
        </w:rPr>
        <w:tab/>
        <w:t>25.9</w:t>
      </w:r>
      <w:r w:rsidRPr="006E355C">
        <w:rPr>
          <w:rFonts w:ascii="Courier New" w:eastAsia="Cambria" w:hAnsi="Courier New" w:cs="Courier New"/>
          <w:sz w:val="20"/>
          <w:szCs w:val="20"/>
        </w:rPr>
        <w:tab/>
        <w:t>5.697</w:t>
      </w:r>
      <w:r w:rsidRPr="006E355C">
        <w:rPr>
          <w:rFonts w:ascii="Courier New" w:eastAsia="Cambria" w:hAnsi="Courier New" w:cs="Courier New"/>
          <w:sz w:val="20"/>
          <w:szCs w:val="20"/>
        </w:rPr>
        <w:tab/>
        <w:t>7.601</w:t>
      </w:r>
      <w:r w:rsidRPr="006E355C">
        <w:rPr>
          <w:rFonts w:ascii="Courier New" w:eastAsia="Cambria" w:hAnsi="Courier New" w:cs="Courier New"/>
          <w:sz w:val="20"/>
          <w:szCs w:val="20"/>
        </w:rPr>
        <w:tab/>
      </w:r>
    </w:p>
    <w:p w14:paraId="574B3EF7" w14:textId="77777777" w:rsidR="006E355C" w:rsidRPr="006E355C" w:rsidRDefault="006E355C" w:rsidP="006E355C">
      <w:pPr>
        <w:widowControl w:val="0"/>
        <w:autoSpaceDE w:val="0"/>
        <w:autoSpaceDN w:val="0"/>
        <w:adjustRightInd w:val="0"/>
        <w:ind w:right="-720"/>
        <w:rPr>
          <w:rFonts w:ascii="Courier New" w:eastAsia="Cambria" w:hAnsi="Courier New" w:cs="Courier New"/>
          <w:sz w:val="20"/>
          <w:szCs w:val="20"/>
        </w:rPr>
      </w:pPr>
      <w:r w:rsidRPr="006E355C">
        <w:rPr>
          <w:rFonts w:ascii="Courier New" w:eastAsia="Cambria" w:hAnsi="Courier New" w:cs="Courier New"/>
          <w:sz w:val="20"/>
          <w:szCs w:val="20"/>
        </w:rPr>
        <w:t>7</w:t>
      </w:r>
      <w:r w:rsidRPr="006E355C">
        <w:rPr>
          <w:rFonts w:ascii="Courier New" w:eastAsia="Cambria" w:hAnsi="Courier New" w:cs="Courier New"/>
          <w:sz w:val="20"/>
          <w:szCs w:val="20"/>
        </w:rPr>
        <w:tab/>
        <w:t>37.3</w:t>
      </w:r>
      <w:r w:rsidRPr="006E355C">
        <w:rPr>
          <w:rFonts w:ascii="Courier New" w:eastAsia="Cambria" w:hAnsi="Courier New" w:cs="Courier New"/>
          <w:sz w:val="20"/>
          <w:szCs w:val="20"/>
        </w:rPr>
        <w:tab/>
        <w:t>5.892</w:t>
      </w:r>
      <w:r w:rsidRPr="006E355C">
        <w:rPr>
          <w:rFonts w:ascii="Courier New" w:eastAsia="Cambria" w:hAnsi="Courier New" w:cs="Courier New"/>
          <w:sz w:val="20"/>
          <w:szCs w:val="20"/>
        </w:rPr>
        <w:tab/>
        <w:t>8.726</w:t>
      </w:r>
      <w:r w:rsidRPr="006E355C">
        <w:rPr>
          <w:rFonts w:ascii="Courier New" w:eastAsia="Cambria" w:hAnsi="Courier New" w:cs="Courier New"/>
          <w:sz w:val="20"/>
          <w:szCs w:val="20"/>
        </w:rPr>
        <w:tab/>
      </w:r>
    </w:p>
    <w:p w14:paraId="7CBB6B5C" w14:textId="77777777" w:rsidR="006E355C" w:rsidRPr="006E355C" w:rsidRDefault="006E355C" w:rsidP="006E355C">
      <w:pPr>
        <w:widowControl w:val="0"/>
        <w:autoSpaceDE w:val="0"/>
        <w:autoSpaceDN w:val="0"/>
        <w:adjustRightInd w:val="0"/>
        <w:ind w:right="-720"/>
        <w:rPr>
          <w:rFonts w:ascii="Courier New" w:eastAsia="Cambria" w:hAnsi="Courier New" w:cs="Courier New"/>
          <w:sz w:val="20"/>
          <w:szCs w:val="20"/>
        </w:rPr>
      </w:pPr>
      <w:r w:rsidRPr="006E355C">
        <w:rPr>
          <w:rFonts w:ascii="Courier New" w:eastAsia="Cambria" w:hAnsi="Courier New" w:cs="Courier New"/>
          <w:sz w:val="20"/>
          <w:szCs w:val="20"/>
        </w:rPr>
        <w:t>8</w:t>
      </w:r>
      <w:r w:rsidRPr="006E355C">
        <w:rPr>
          <w:rFonts w:ascii="Courier New" w:eastAsia="Cambria" w:hAnsi="Courier New" w:cs="Courier New"/>
          <w:sz w:val="20"/>
          <w:szCs w:val="20"/>
        </w:rPr>
        <w:tab/>
        <w:t>21.9</w:t>
      </w:r>
      <w:r w:rsidRPr="006E355C">
        <w:rPr>
          <w:rFonts w:ascii="Courier New" w:eastAsia="Cambria" w:hAnsi="Courier New" w:cs="Courier New"/>
          <w:sz w:val="20"/>
          <w:szCs w:val="20"/>
        </w:rPr>
        <w:tab/>
        <w:t>6.078</w:t>
      </w:r>
      <w:r w:rsidRPr="006E355C">
        <w:rPr>
          <w:rFonts w:ascii="Courier New" w:eastAsia="Cambria" w:hAnsi="Courier New" w:cs="Courier New"/>
          <w:sz w:val="20"/>
          <w:szCs w:val="20"/>
        </w:rPr>
        <w:tab/>
        <w:t>7.966</w:t>
      </w:r>
      <w:r w:rsidRPr="006E355C">
        <w:rPr>
          <w:rFonts w:ascii="Courier New" w:eastAsia="Cambria" w:hAnsi="Courier New" w:cs="Courier New"/>
          <w:sz w:val="20"/>
          <w:szCs w:val="20"/>
        </w:rPr>
        <w:tab/>
      </w:r>
    </w:p>
    <w:p w14:paraId="3D129C43" w14:textId="77777777" w:rsidR="006E355C" w:rsidRPr="006E355C" w:rsidRDefault="006E355C" w:rsidP="006E355C">
      <w:pPr>
        <w:widowControl w:val="0"/>
        <w:autoSpaceDE w:val="0"/>
        <w:autoSpaceDN w:val="0"/>
        <w:adjustRightInd w:val="0"/>
        <w:ind w:right="-720"/>
        <w:rPr>
          <w:rFonts w:ascii="Courier New" w:eastAsia="Cambria" w:hAnsi="Courier New" w:cs="Courier New"/>
          <w:sz w:val="20"/>
          <w:szCs w:val="20"/>
        </w:rPr>
      </w:pPr>
      <w:r w:rsidRPr="006E355C">
        <w:rPr>
          <w:rFonts w:ascii="Courier New" w:eastAsia="Cambria" w:hAnsi="Courier New" w:cs="Courier New"/>
          <w:sz w:val="20"/>
          <w:szCs w:val="20"/>
        </w:rPr>
        <w:t>9</w:t>
      </w:r>
      <w:r w:rsidRPr="006E355C">
        <w:rPr>
          <w:rFonts w:ascii="Courier New" w:eastAsia="Cambria" w:hAnsi="Courier New" w:cs="Courier New"/>
          <w:sz w:val="20"/>
          <w:szCs w:val="20"/>
        </w:rPr>
        <w:tab/>
        <w:t>18.1</w:t>
      </w:r>
      <w:r w:rsidRPr="006E355C">
        <w:rPr>
          <w:rFonts w:ascii="Courier New" w:eastAsia="Cambria" w:hAnsi="Courier New" w:cs="Courier New"/>
          <w:sz w:val="20"/>
          <w:szCs w:val="20"/>
        </w:rPr>
        <w:tab/>
        <w:t>4.898</w:t>
      </w:r>
      <w:r w:rsidRPr="006E355C">
        <w:rPr>
          <w:rFonts w:ascii="Courier New" w:eastAsia="Cambria" w:hAnsi="Courier New" w:cs="Courier New"/>
          <w:sz w:val="20"/>
          <w:szCs w:val="20"/>
        </w:rPr>
        <w:tab/>
        <w:t>3.85</w:t>
      </w:r>
      <w:r w:rsidRPr="006E355C">
        <w:rPr>
          <w:rFonts w:ascii="Courier New" w:eastAsia="Cambria" w:hAnsi="Courier New" w:cs="Courier New"/>
          <w:sz w:val="20"/>
          <w:szCs w:val="20"/>
        </w:rPr>
        <w:tab/>
      </w:r>
    </w:p>
    <w:p w14:paraId="0E01894A" w14:textId="77777777" w:rsidR="006E355C" w:rsidRPr="006E355C" w:rsidRDefault="006E355C" w:rsidP="006E355C">
      <w:pPr>
        <w:widowControl w:val="0"/>
        <w:autoSpaceDE w:val="0"/>
        <w:autoSpaceDN w:val="0"/>
        <w:adjustRightInd w:val="0"/>
        <w:ind w:right="-720"/>
        <w:rPr>
          <w:rFonts w:ascii="Courier New" w:eastAsia="Cambria" w:hAnsi="Courier New" w:cs="Courier New"/>
          <w:sz w:val="20"/>
          <w:szCs w:val="20"/>
        </w:rPr>
      </w:pPr>
      <w:r w:rsidRPr="006E355C">
        <w:rPr>
          <w:rFonts w:ascii="Courier New" w:eastAsia="Cambria" w:hAnsi="Courier New" w:cs="Courier New"/>
          <w:sz w:val="20"/>
          <w:szCs w:val="20"/>
        </w:rPr>
        <w:t>10</w:t>
      </w:r>
      <w:r w:rsidRPr="006E355C">
        <w:rPr>
          <w:rFonts w:ascii="Courier New" w:eastAsia="Cambria" w:hAnsi="Courier New" w:cs="Courier New"/>
          <w:sz w:val="20"/>
          <w:szCs w:val="20"/>
        </w:rPr>
        <w:tab/>
        <w:t>21</w:t>
      </w:r>
      <w:r w:rsidRPr="006E355C">
        <w:rPr>
          <w:rFonts w:ascii="Courier New" w:eastAsia="Cambria" w:hAnsi="Courier New" w:cs="Courier New"/>
          <w:sz w:val="20"/>
          <w:szCs w:val="20"/>
        </w:rPr>
        <w:tab/>
        <w:t>5.242</w:t>
      </w:r>
      <w:r w:rsidRPr="006E355C">
        <w:rPr>
          <w:rFonts w:ascii="Courier New" w:eastAsia="Cambria" w:hAnsi="Courier New" w:cs="Courier New"/>
          <w:sz w:val="20"/>
          <w:szCs w:val="20"/>
        </w:rPr>
        <w:tab/>
        <w:t>4.174</w:t>
      </w:r>
      <w:r w:rsidRPr="006E355C">
        <w:rPr>
          <w:rFonts w:ascii="Courier New" w:eastAsia="Cambria" w:hAnsi="Courier New" w:cs="Courier New"/>
          <w:sz w:val="20"/>
          <w:szCs w:val="20"/>
        </w:rPr>
        <w:tab/>
      </w:r>
    </w:p>
    <w:p w14:paraId="6BFC9247" w14:textId="77777777" w:rsidR="006E355C" w:rsidRPr="006E355C" w:rsidRDefault="006E355C" w:rsidP="006E355C">
      <w:pPr>
        <w:widowControl w:val="0"/>
        <w:autoSpaceDE w:val="0"/>
        <w:autoSpaceDN w:val="0"/>
        <w:adjustRightInd w:val="0"/>
        <w:ind w:right="-720"/>
        <w:rPr>
          <w:rFonts w:ascii="Courier New" w:eastAsia="Cambria" w:hAnsi="Courier New" w:cs="Courier New"/>
          <w:sz w:val="20"/>
          <w:szCs w:val="20"/>
        </w:rPr>
      </w:pPr>
      <w:r w:rsidRPr="006E355C">
        <w:rPr>
          <w:rFonts w:ascii="Courier New" w:eastAsia="Cambria" w:hAnsi="Courier New" w:cs="Courier New"/>
          <w:sz w:val="20"/>
          <w:szCs w:val="20"/>
        </w:rPr>
        <w:t>11</w:t>
      </w:r>
      <w:r w:rsidRPr="006E355C">
        <w:rPr>
          <w:rFonts w:ascii="Courier New" w:eastAsia="Cambria" w:hAnsi="Courier New" w:cs="Courier New"/>
          <w:sz w:val="20"/>
          <w:szCs w:val="20"/>
        </w:rPr>
        <w:tab/>
        <w:t>34.9</w:t>
      </w:r>
      <w:r w:rsidRPr="006E355C">
        <w:rPr>
          <w:rFonts w:ascii="Courier New" w:eastAsia="Cambria" w:hAnsi="Courier New" w:cs="Courier New"/>
          <w:sz w:val="20"/>
          <w:szCs w:val="20"/>
        </w:rPr>
        <w:tab/>
        <w:t>5.74</w:t>
      </w:r>
      <w:r w:rsidRPr="006E355C">
        <w:rPr>
          <w:rFonts w:ascii="Courier New" w:eastAsia="Cambria" w:hAnsi="Courier New" w:cs="Courier New"/>
          <w:sz w:val="20"/>
          <w:szCs w:val="20"/>
        </w:rPr>
        <w:tab/>
        <w:t>6.142</w:t>
      </w:r>
      <w:r w:rsidRPr="006E355C">
        <w:rPr>
          <w:rFonts w:ascii="Courier New" w:eastAsia="Cambria" w:hAnsi="Courier New" w:cs="Courier New"/>
          <w:sz w:val="20"/>
          <w:szCs w:val="20"/>
        </w:rPr>
        <w:tab/>
      </w:r>
    </w:p>
    <w:p w14:paraId="5384A90D" w14:textId="77777777" w:rsidR="006E355C" w:rsidRPr="006E355C" w:rsidRDefault="006E355C" w:rsidP="006E355C">
      <w:pPr>
        <w:widowControl w:val="0"/>
        <w:autoSpaceDE w:val="0"/>
        <w:autoSpaceDN w:val="0"/>
        <w:adjustRightInd w:val="0"/>
        <w:ind w:right="-720"/>
        <w:rPr>
          <w:rFonts w:ascii="Courier New" w:eastAsia="Cambria" w:hAnsi="Courier New" w:cs="Courier New"/>
          <w:sz w:val="20"/>
          <w:szCs w:val="20"/>
        </w:rPr>
      </w:pPr>
      <w:r w:rsidRPr="006E355C">
        <w:rPr>
          <w:rFonts w:ascii="Courier New" w:eastAsia="Cambria" w:hAnsi="Courier New" w:cs="Courier New"/>
          <w:sz w:val="20"/>
          <w:szCs w:val="20"/>
        </w:rPr>
        <w:t>12</w:t>
      </w:r>
      <w:r w:rsidRPr="006E355C">
        <w:rPr>
          <w:rFonts w:ascii="Courier New" w:eastAsia="Cambria" w:hAnsi="Courier New" w:cs="Courier New"/>
          <w:sz w:val="20"/>
          <w:szCs w:val="20"/>
        </w:rPr>
        <w:tab/>
        <w:t>57.2</w:t>
      </w:r>
      <w:r w:rsidRPr="006E355C">
        <w:rPr>
          <w:rFonts w:ascii="Courier New" w:eastAsia="Cambria" w:hAnsi="Courier New" w:cs="Courier New"/>
          <w:sz w:val="20"/>
          <w:szCs w:val="20"/>
        </w:rPr>
        <w:tab/>
        <w:t>6.446</w:t>
      </w:r>
      <w:r w:rsidRPr="006E355C">
        <w:rPr>
          <w:rFonts w:ascii="Courier New" w:eastAsia="Cambria" w:hAnsi="Courier New" w:cs="Courier New"/>
          <w:sz w:val="20"/>
          <w:szCs w:val="20"/>
        </w:rPr>
        <w:tab/>
        <w:t>7.908</w:t>
      </w:r>
      <w:r w:rsidRPr="006E355C">
        <w:rPr>
          <w:rFonts w:ascii="Courier New" w:eastAsia="Cambria" w:hAnsi="Courier New" w:cs="Courier New"/>
          <w:sz w:val="20"/>
          <w:szCs w:val="20"/>
        </w:rPr>
        <w:tab/>
      </w:r>
    </w:p>
    <w:p w14:paraId="235629EC" w14:textId="77777777" w:rsidR="006E355C" w:rsidRPr="006E355C" w:rsidRDefault="006E355C" w:rsidP="006E355C">
      <w:pPr>
        <w:widowControl w:val="0"/>
        <w:autoSpaceDE w:val="0"/>
        <w:autoSpaceDN w:val="0"/>
        <w:adjustRightInd w:val="0"/>
        <w:ind w:right="-720"/>
        <w:rPr>
          <w:rFonts w:ascii="Courier New" w:eastAsia="Cambria" w:hAnsi="Courier New" w:cs="Courier New"/>
          <w:sz w:val="20"/>
          <w:szCs w:val="20"/>
        </w:rPr>
      </w:pPr>
      <w:r w:rsidRPr="006E355C">
        <w:rPr>
          <w:rFonts w:ascii="Courier New" w:eastAsia="Cambria" w:hAnsi="Courier New" w:cs="Courier New"/>
          <w:sz w:val="20"/>
          <w:szCs w:val="20"/>
        </w:rPr>
        <w:t>13</w:t>
      </w:r>
      <w:r w:rsidRPr="006E355C">
        <w:rPr>
          <w:rFonts w:ascii="Courier New" w:eastAsia="Cambria" w:hAnsi="Courier New" w:cs="Courier New"/>
          <w:sz w:val="20"/>
          <w:szCs w:val="20"/>
        </w:rPr>
        <w:tab/>
        <w:t>0.7</w:t>
      </w:r>
      <w:r w:rsidRPr="006E355C">
        <w:rPr>
          <w:rFonts w:ascii="Courier New" w:eastAsia="Cambria" w:hAnsi="Courier New" w:cs="Courier New"/>
          <w:sz w:val="20"/>
          <w:szCs w:val="20"/>
        </w:rPr>
        <w:tab/>
        <w:t>4.477</w:t>
      </w:r>
      <w:r w:rsidRPr="006E355C">
        <w:rPr>
          <w:rFonts w:ascii="Courier New" w:eastAsia="Cambria" w:hAnsi="Courier New" w:cs="Courier New"/>
          <w:sz w:val="20"/>
          <w:szCs w:val="20"/>
        </w:rPr>
        <w:tab/>
        <w:t>2.996</w:t>
      </w:r>
      <w:r w:rsidRPr="006E355C">
        <w:rPr>
          <w:rFonts w:ascii="Courier New" w:eastAsia="Cambria" w:hAnsi="Courier New" w:cs="Courier New"/>
          <w:sz w:val="20"/>
          <w:szCs w:val="20"/>
        </w:rPr>
        <w:tab/>
      </w:r>
    </w:p>
    <w:p w14:paraId="3B93002D" w14:textId="77777777" w:rsidR="006E355C" w:rsidRPr="006E355C" w:rsidRDefault="006E355C" w:rsidP="006E355C">
      <w:pPr>
        <w:widowControl w:val="0"/>
        <w:autoSpaceDE w:val="0"/>
        <w:autoSpaceDN w:val="0"/>
        <w:adjustRightInd w:val="0"/>
        <w:ind w:right="-720"/>
        <w:rPr>
          <w:rFonts w:ascii="Courier New" w:eastAsia="Cambria" w:hAnsi="Courier New" w:cs="Courier New"/>
          <w:sz w:val="20"/>
          <w:szCs w:val="20"/>
        </w:rPr>
      </w:pPr>
      <w:r w:rsidRPr="006E355C">
        <w:rPr>
          <w:rFonts w:ascii="Courier New" w:eastAsia="Cambria" w:hAnsi="Courier New" w:cs="Courier New"/>
          <w:sz w:val="20"/>
          <w:szCs w:val="20"/>
        </w:rPr>
        <w:t>14</w:t>
      </w:r>
      <w:r w:rsidRPr="006E355C">
        <w:rPr>
          <w:rFonts w:ascii="Courier New" w:eastAsia="Cambria" w:hAnsi="Courier New" w:cs="Courier New"/>
          <w:sz w:val="20"/>
          <w:szCs w:val="20"/>
        </w:rPr>
        <w:tab/>
        <w:t>25.9</w:t>
      </w:r>
      <w:r w:rsidRPr="006E355C">
        <w:rPr>
          <w:rFonts w:ascii="Courier New" w:eastAsia="Cambria" w:hAnsi="Courier New" w:cs="Courier New"/>
          <w:sz w:val="20"/>
          <w:szCs w:val="20"/>
        </w:rPr>
        <w:tab/>
        <w:t>5.236</w:t>
      </w:r>
      <w:r w:rsidRPr="006E355C">
        <w:rPr>
          <w:rFonts w:ascii="Courier New" w:eastAsia="Cambria" w:hAnsi="Courier New" w:cs="Courier New"/>
          <w:sz w:val="20"/>
          <w:szCs w:val="20"/>
        </w:rPr>
        <w:tab/>
        <w:t>4.942</w:t>
      </w:r>
      <w:r w:rsidRPr="006E355C">
        <w:rPr>
          <w:rFonts w:ascii="Courier New" w:eastAsia="Cambria" w:hAnsi="Courier New" w:cs="Courier New"/>
          <w:sz w:val="20"/>
          <w:szCs w:val="20"/>
        </w:rPr>
        <w:tab/>
      </w:r>
    </w:p>
    <w:p w14:paraId="117A9618" w14:textId="77777777" w:rsidR="006E355C" w:rsidRPr="006E355C" w:rsidRDefault="006E355C" w:rsidP="006E355C">
      <w:pPr>
        <w:widowControl w:val="0"/>
        <w:autoSpaceDE w:val="0"/>
        <w:autoSpaceDN w:val="0"/>
        <w:adjustRightInd w:val="0"/>
        <w:ind w:right="-720"/>
        <w:rPr>
          <w:rFonts w:ascii="Courier New" w:eastAsia="Cambria" w:hAnsi="Courier New" w:cs="Courier New"/>
          <w:sz w:val="20"/>
          <w:szCs w:val="20"/>
        </w:rPr>
      </w:pPr>
      <w:r w:rsidRPr="006E355C">
        <w:rPr>
          <w:rFonts w:ascii="Courier New" w:eastAsia="Cambria" w:hAnsi="Courier New" w:cs="Courier New"/>
          <w:sz w:val="20"/>
          <w:szCs w:val="20"/>
        </w:rPr>
        <w:t>15</w:t>
      </w:r>
      <w:r w:rsidRPr="006E355C">
        <w:rPr>
          <w:rFonts w:ascii="Courier New" w:eastAsia="Cambria" w:hAnsi="Courier New" w:cs="Courier New"/>
          <w:sz w:val="20"/>
          <w:szCs w:val="20"/>
        </w:rPr>
        <w:tab/>
        <w:t>54.9</w:t>
      </w:r>
      <w:r w:rsidRPr="006E355C">
        <w:rPr>
          <w:rFonts w:ascii="Courier New" w:eastAsia="Cambria" w:hAnsi="Courier New" w:cs="Courier New"/>
          <w:sz w:val="20"/>
          <w:szCs w:val="20"/>
        </w:rPr>
        <w:tab/>
        <w:t>6.151</w:t>
      </w:r>
      <w:r w:rsidRPr="006E355C">
        <w:rPr>
          <w:rFonts w:ascii="Courier New" w:eastAsia="Cambria" w:hAnsi="Courier New" w:cs="Courier New"/>
          <w:sz w:val="20"/>
          <w:szCs w:val="20"/>
        </w:rPr>
        <w:tab/>
        <w:t>6.752</w:t>
      </w:r>
      <w:r w:rsidRPr="006E355C">
        <w:rPr>
          <w:rFonts w:ascii="Courier New" w:eastAsia="Cambria" w:hAnsi="Courier New" w:cs="Courier New"/>
          <w:sz w:val="20"/>
          <w:szCs w:val="20"/>
        </w:rPr>
        <w:tab/>
      </w:r>
    </w:p>
    <w:p w14:paraId="26DCBEBB" w14:textId="77777777" w:rsidR="006E355C" w:rsidRPr="006E355C" w:rsidRDefault="006E355C" w:rsidP="006E355C">
      <w:pPr>
        <w:widowControl w:val="0"/>
        <w:autoSpaceDE w:val="0"/>
        <w:autoSpaceDN w:val="0"/>
        <w:adjustRightInd w:val="0"/>
        <w:ind w:right="-720"/>
        <w:rPr>
          <w:rFonts w:ascii="Courier New" w:eastAsia="Cambria" w:hAnsi="Courier New" w:cs="Courier New"/>
          <w:sz w:val="20"/>
          <w:szCs w:val="20"/>
        </w:rPr>
      </w:pPr>
      <w:r w:rsidRPr="006E355C">
        <w:rPr>
          <w:rFonts w:ascii="Courier New" w:eastAsia="Cambria" w:hAnsi="Courier New" w:cs="Courier New"/>
          <w:sz w:val="20"/>
          <w:szCs w:val="20"/>
        </w:rPr>
        <w:t>16</w:t>
      </w:r>
      <w:r w:rsidRPr="006E355C">
        <w:rPr>
          <w:rFonts w:ascii="Courier New" w:eastAsia="Cambria" w:hAnsi="Courier New" w:cs="Courier New"/>
          <w:sz w:val="20"/>
          <w:szCs w:val="20"/>
        </w:rPr>
        <w:tab/>
        <w:t>40.9</w:t>
      </w:r>
      <w:r w:rsidRPr="006E355C">
        <w:rPr>
          <w:rFonts w:ascii="Courier New" w:eastAsia="Cambria" w:hAnsi="Courier New" w:cs="Courier New"/>
          <w:sz w:val="20"/>
          <w:szCs w:val="20"/>
        </w:rPr>
        <w:tab/>
        <w:t>6.365</w:t>
      </w:r>
      <w:r w:rsidRPr="006E355C">
        <w:rPr>
          <w:rFonts w:ascii="Courier New" w:eastAsia="Cambria" w:hAnsi="Courier New" w:cs="Courier New"/>
          <w:sz w:val="20"/>
          <w:szCs w:val="20"/>
        </w:rPr>
        <w:tab/>
        <w:t>9.588</w:t>
      </w:r>
      <w:r w:rsidRPr="006E355C">
        <w:rPr>
          <w:rFonts w:ascii="Courier New" w:eastAsia="Cambria" w:hAnsi="Courier New" w:cs="Courier New"/>
          <w:sz w:val="20"/>
          <w:szCs w:val="20"/>
        </w:rPr>
        <w:tab/>
      </w:r>
    </w:p>
    <w:p w14:paraId="7D8DE59F" w14:textId="77777777" w:rsidR="006E355C" w:rsidRPr="006E355C" w:rsidRDefault="006E355C" w:rsidP="006E355C">
      <w:pPr>
        <w:widowControl w:val="0"/>
        <w:autoSpaceDE w:val="0"/>
        <w:autoSpaceDN w:val="0"/>
        <w:adjustRightInd w:val="0"/>
        <w:ind w:right="-720"/>
        <w:rPr>
          <w:rFonts w:ascii="Courier New" w:eastAsia="Cambria" w:hAnsi="Courier New" w:cs="Courier New"/>
          <w:sz w:val="20"/>
          <w:szCs w:val="20"/>
        </w:rPr>
      </w:pPr>
      <w:r w:rsidRPr="006E355C">
        <w:rPr>
          <w:rFonts w:ascii="Courier New" w:eastAsia="Cambria" w:hAnsi="Courier New" w:cs="Courier New"/>
          <w:sz w:val="20"/>
          <w:szCs w:val="20"/>
        </w:rPr>
        <w:t>17</w:t>
      </w:r>
      <w:r w:rsidRPr="006E355C">
        <w:rPr>
          <w:rFonts w:ascii="Courier New" w:eastAsia="Cambria" w:hAnsi="Courier New" w:cs="Courier New"/>
          <w:sz w:val="20"/>
          <w:szCs w:val="20"/>
        </w:rPr>
        <w:tab/>
        <w:t>15.9</w:t>
      </w:r>
      <w:r w:rsidRPr="006E355C">
        <w:rPr>
          <w:rFonts w:ascii="Courier New" w:eastAsia="Cambria" w:hAnsi="Courier New" w:cs="Courier New"/>
          <w:sz w:val="20"/>
          <w:szCs w:val="20"/>
        </w:rPr>
        <w:tab/>
        <w:t>4.787</w:t>
      </w:r>
      <w:r w:rsidRPr="006E355C">
        <w:rPr>
          <w:rFonts w:ascii="Courier New" w:eastAsia="Cambria" w:hAnsi="Courier New" w:cs="Courier New"/>
          <w:sz w:val="20"/>
          <w:szCs w:val="20"/>
        </w:rPr>
        <w:tab/>
        <w:t>3.912</w:t>
      </w:r>
      <w:r w:rsidRPr="006E355C">
        <w:rPr>
          <w:rFonts w:ascii="Courier New" w:eastAsia="Cambria" w:hAnsi="Courier New" w:cs="Courier New"/>
          <w:sz w:val="20"/>
          <w:szCs w:val="20"/>
        </w:rPr>
        <w:tab/>
      </w:r>
    </w:p>
    <w:p w14:paraId="47AEEEDC" w14:textId="77777777" w:rsidR="006E355C" w:rsidRPr="006E355C" w:rsidRDefault="006E355C" w:rsidP="006E355C">
      <w:pPr>
        <w:widowControl w:val="0"/>
        <w:autoSpaceDE w:val="0"/>
        <w:autoSpaceDN w:val="0"/>
        <w:adjustRightInd w:val="0"/>
        <w:ind w:right="-720"/>
        <w:rPr>
          <w:rFonts w:ascii="Courier New" w:eastAsia="Cambria" w:hAnsi="Courier New" w:cs="Courier New"/>
          <w:sz w:val="20"/>
          <w:szCs w:val="20"/>
        </w:rPr>
      </w:pPr>
      <w:r w:rsidRPr="006E355C">
        <w:rPr>
          <w:rFonts w:ascii="Courier New" w:eastAsia="Cambria" w:hAnsi="Courier New" w:cs="Courier New"/>
          <w:sz w:val="20"/>
          <w:szCs w:val="20"/>
        </w:rPr>
        <w:t>18</w:t>
      </w:r>
      <w:r w:rsidRPr="006E355C">
        <w:rPr>
          <w:rFonts w:ascii="Courier New" w:eastAsia="Cambria" w:hAnsi="Courier New" w:cs="Courier New"/>
          <w:sz w:val="20"/>
          <w:szCs w:val="20"/>
        </w:rPr>
        <w:tab/>
        <w:t>6.4</w:t>
      </w:r>
      <w:r w:rsidRPr="006E355C">
        <w:rPr>
          <w:rFonts w:ascii="Courier New" w:eastAsia="Cambria" w:hAnsi="Courier New" w:cs="Courier New"/>
          <w:sz w:val="20"/>
          <w:szCs w:val="20"/>
        </w:rPr>
        <w:tab/>
        <w:t>5.412</w:t>
      </w:r>
      <w:r w:rsidRPr="006E355C">
        <w:rPr>
          <w:rFonts w:ascii="Courier New" w:eastAsia="Cambria" w:hAnsi="Courier New" w:cs="Courier New"/>
          <w:sz w:val="20"/>
          <w:szCs w:val="20"/>
        </w:rPr>
        <w:tab/>
        <w:t>4.7</w:t>
      </w:r>
      <w:r w:rsidRPr="006E355C">
        <w:rPr>
          <w:rFonts w:ascii="Courier New" w:eastAsia="Cambria" w:hAnsi="Courier New" w:cs="Courier New"/>
          <w:sz w:val="20"/>
          <w:szCs w:val="20"/>
        </w:rPr>
        <w:tab/>
      </w:r>
    </w:p>
    <w:p w14:paraId="1D0E4F8E" w14:textId="77777777" w:rsidR="006E355C" w:rsidRPr="006E355C" w:rsidRDefault="006E355C" w:rsidP="006E355C">
      <w:pPr>
        <w:widowControl w:val="0"/>
        <w:autoSpaceDE w:val="0"/>
        <w:autoSpaceDN w:val="0"/>
        <w:adjustRightInd w:val="0"/>
        <w:ind w:right="-720"/>
        <w:rPr>
          <w:rFonts w:ascii="Courier New" w:eastAsia="Cambria" w:hAnsi="Courier New" w:cs="Courier New"/>
          <w:sz w:val="20"/>
          <w:szCs w:val="20"/>
        </w:rPr>
      </w:pPr>
      <w:r w:rsidRPr="006E355C">
        <w:rPr>
          <w:rFonts w:ascii="Courier New" w:eastAsia="Cambria" w:hAnsi="Courier New" w:cs="Courier New"/>
          <w:sz w:val="20"/>
          <w:szCs w:val="20"/>
        </w:rPr>
        <w:t>19</w:t>
      </w:r>
      <w:r w:rsidRPr="006E355C">
        <w:rPr>
          <w:rFonts w:ascii="Courier New" w:eastAsia="Cambria" w:hAnsi="Courier New" w:cs="Courier New"/>
          <w:sz w:val="20"/>
          <w:szCs w:val="20"/>
        </w:rPr>
        <w:tab/>
        <w:t>18</w:t>
      </w:r>
      <w:r w:rsidRPr="006E355C">
        <w:rPr>
          <w:rFonts w:ascii="Courier New" w:eastAsia="Cambria" w:hAnsi="Courier New" w:cs="Courier New"/>
          <w:sz w:val="20"/>
          <w:szCs w:val="20"/>
        </w:rPr>
        <w:tab/>
        <w:t>5.247</w:t>
      </w:r>
      <w:r w:rsidRPr="006E355C">
        <w:rPr>
          <w:rFonts w:ascii="Courier New" w:eastAsia="Cambria" w:hAnsi="Courier New" w:cs="Courier New"/>
          <w:sz w:val="20"/>
          <w:szCs w:val="20"/>
        </w:rPr>
        <w:tab/>
        <w:t>6.174</w:t>
      </w:r>
      <w:r w:rsidRPr="006E355C">
        <w:rPr>
          <w:rFonts w:ascii="Courier New" w:eastAsia="Cambria" w:hAnsi="Courier New" w:cs="Courier New"/>
          <w:sz w:val="20"/>
          <w:szCs w:val="20"/>
        </w:rPr>
        <w:tab/>
      </w:r>
    </w:p>
    <w:p w14:paraId="490EC810" w14:textId="77777777" w:rsidR="006E355C" w:rsidRPr="006E355C" w:rsidRDefault="006E355C" w:rsidP="006E355C">
      <w:pPr>
        <w:widowControl w:val="0"/>
        <w:autoSpaceDE w:val="0"/>
        <w:autoSpaceDN w:val="0"/>
        <w:adjustRightInd w:val="0"/>
        <w:ind w:right="-720"/>
        <w:rPr>
          <w:rFonts w:ascii="Courier New" w:eastAsia="Cambria" w:hAnsi="Courier New" w:cs="Courier New"/>
          <w:sz w:val="20"/>
          <w:szCs w:val="20"/>
        </w:rPr>
      </w:pPr>
      <w:r w:rsidRPr="006E355C">
        <w:rPr>
          <w:rFonts w:ascii="Courier New" w:eastAsia="Cambria" w:hAnsi="Courier New" w:cs="Courier New"/>
          <w:sz w:val="20"/>
          <w:szCs w:val="20"/>
        </w:rPr>
        <w:t>20</w:t>
      </w:r>
      <w:r w:rsidRPr="006E355C">
        <w:rPr>
          <w:rFonts w:ascii="Courier New" w:eastAsia="Cambria" w:hAnsi="Courier New" w:cs="Courier New"/>
          <w:sz w:val="20"/>
          <w:szCs w:val="20"/>
        </w:rPr>
        <w:tab/>
        <w:t>38.9</w:t>
      </w:r>
      <w:r w:rsidRPr="006E355C">
        <w:rPr>
          <w:rFonts w:ascii="Courier New" w:eastAsia="Cambria" w:hAnsi="Courier New" w:cs="Courier New"/>
          <w:sz w:val="20"/>
          <w:szCs w:val="20"/>
        </w:rPr>
        <w:tab/>
        <w:t>5.438</w:t>
      </w:r>
      <w:r w:rsidRPr="006E355C">
        <w:rPr>
          <w:rFonts w:ascii="Courier New" w:eastAsia="Cambria" w:hAnsi="Courier New" w:cs="Courier New"/>
          <w:sz w:val="20"/>
          <w:szCs w:val="20"/>
        </w:rPr>
        <w:tab/>
        <w:t>9.064</w:t>
      </w:r>
      <w:r w:rsidRPr="006E355C">
        <w:rPr>
          <w:rFonts w:ascii="Courier New" w:eastAsia="Cambria" w:hAnsi="Courier New" w:cs="Courier New"/>
          <w:sz w:val="20"/>
          <w:szCs w:val="20"/>
        </w:rPr>
        <w:tab/>
      </w:r>
    </w:p>
    <w:p w14:paraId="571DE09B" w14:textId="77777777" w:rsidR="006E355C" w:rsidRPr="006E355C" w:rsidRDefault="006E355C" w:rsidP="006E355C">
      <w:pPr>
        <w:widowControl w:val="0"/>
        <w:autoSpaceDE w:val="0"/>
        <w:autoSpaceDN w:val="0"/>
        <w:adjustRightInd w:val="0"/>
        <w:ind w:right="-720"/>
        <w:rPr>
          <w:rFonts w:ascii="Courier New" w:eastAsia="Cambria" w:hAnsi="Courier New" w:cs="Courier New"/>
          <w:sz w:val="20"/>
          <w:szCs w:val="20"/>
        </w:rPr>
      </w:pPr>
      <w:r w:rsidRPr="006E355C">
        <w:rPr>
          <w:rFonts w:ascii="Courier New" w:eastAsia="Cambria" w:hAnsi="Courier New" w:cs="Courier New"/>
          <w:sz w:val="20"/>
          <w:szCs w:val="20"/>
        </w:rPr>
        <w:t>21</w:t>
      </w:r>
      <w:r w:rsidRPr="006E355C">
        <w:rPr>
          <w:rFonts w:ascii="Courier New" w:eastAsia="Cambria" w:hAnsi="Courier New" w:cs="Courier New"/>
          <w:sz w:val="20"/>
          <w:szCs w:val="20"/>
        </w:rPr>
        <w:tab/>
        <w:t>14</w:t>
      </w:r>
      <w:r w:rsidRPr="006E355C">
        <w:rPr>
          <w:rFonts w:ascii="Courier New" w:eastAsia="Cambria" w:hAnsi="Courier New" w:cs="Courier New"/>
          <w:sz w:val="20"/>
          <w:szCs w:val="20"/>
        </w:rPr>
        <w:tab/>
        <w:t>4.564</w:t>
      </w:r>
      <w:r w:rsidRPr="006E355C">
        <w:rPr>
          <w:rFonts w:ascii="Courier New" w:eastAsia="Cambria" w:hAnsi="Courier New" w:cs="Courier New"/>
          <w:sz w:val="20"/>
          <w:szCs w:val="20"/>
        </w:rPr>
        <w:tab/>
        <w:t>4.949</w:t>
      </w:r>
      <w:r w:rsidRPr="006E355C">
        <w:rPr>
          <w:rFonts w:ascii="Courier New" w:eastAsia="Cambria" w:hAnsi="Courier New" w:cs="Courier New"/>
          <w:sz w:val="20"/>
          <w:szCs w:val="20"/>
        </w:rPr>
        <w:tab/>
      </w:r>
    </w:p>
    <w:p w14:paraId="303E8F7F" w14:textId="77777777" w:rsidR="006E355C" w:rsidRPr="006E355C" w:rsidRDefault="006E355C" w:rsidP="006E355C">
      <w:pPr>
        <w:widowControl w:val="0"/>
        <w:autoSpaceDE w:val="0"/>
        <w:autoSpaceDN w:val="0"/>
        <w:adjustRightInd w:val="0"/>
        <w:ind w:right="-720"/>
        <w:rPr>
          <w:rFonts w:ascii="Courier New" w:eastAsia="Cambria" w:hAnsi="Courier New" w:cs="Courier New"/>
          <w:sz w:val="20"/>
          <w:szCs w:val="20"/>
        </w:rPr>
      </w:pPr>
      <w:r w:rsidRPr="006E355C">
        <w:rPr>
          <w:rFonts w:ascii="Courier New" w:eastAsia="Cambria" w:hAnsi="Courier New" w:cs="Courier New"/>
          <w:sz w:val="20"/>
          <w:szCs w:val="20"/>
        </w:rPr>
        <w:t>22</w:t>
      </w:r>
      <w:r w:rsidRPr="006E355C">
        <w:rPr>
          <w:rFonts w:ascii="Courier New" w:eastAsia="Cambria" w:hAnsi="Courier New" w:cs="Courier New"/>
          <w:sz w:val="20"/>
          <w:szCs w:val="20"/>
        </w:rPr>
        <w:tab/>
        <w:t>15.2</w:t>
      </w:r>
      <w:r w:rsidRPr="006E355C">
        <w:rPr>
          <w:rFonts w:ascii="Courier New" w:eastAsia="Cambria" w:hAnsi="Courier New" w:cs="Courier New"/>
          <w:sz w:val="20"/>
          <w:szCs w:val="20"/>
        </w:rPr>
        <w:tab/>
        <w:t>5.298</w:t>
      </w:r>
      <w:r w:rsidRPr="006E355C">
        <w:rPr>
          <w:rFonts w:ascii="Courier New" w:eastAsia="Cambria" w:hAnsi="Courier New" w:cs="Courier New"/>
          <w:sz w:val="20"/>
          <w:szCs w:val="20"/>
        </w:rPr>
        <w:tab/>
        <w:t>5.22</w:t>
      </w:r>
      <w:r w:rsidRPr="006E355C">
        <w:rPr>
          <w:rFonts w:ascii="Courier New" w:eastAsia="Cambria" w:hAnsi="Courier New" w:cs="Courier New"/>
          <w:sz w:val="20"/>
          <w:szCs w:val="20"/>
        </w:rPr>
        <w:tab/>
      </w:r>
    </w:p>
    <w:p w14:paraId="6B13D845" w14:textId="77777777" w:rsidR="006E355C" w:rsidRPr="006E355C" w:rsidRDefault="006E355C" w:rsidP="006E355C">
      <w:pPr>
        <w:widowControl w:val="0"/>
        <w:autoSpaceDE w:val="0"/>
        <w:autoSpaceDN w:val="0"/>
        <w:adjustRightInd w:val="0"/>
        <w:ind w:right="-720"/>
        <w:rPr>
          <w:rFonts w:ascii="Courier New" w:eastAsia="Cambria" w:hAnsi="Courier New" w:cs="Courier New"/>
          <w:sz w:val="20"/>
          <w:szCs w:val="20"/>
        </w:rPr>
      </w:pPr>
      <w:r w:rsidRPr="006E355C">
        <w:rPr>
          <w:rFonts w:ascii="Courier New" w:eastAsia="Cambria" w:hAnsi="Courier New" w:cs="Courier New"/>
          <w:sz w:val="20"/>
          <w:szCs w:val="20"/>
        </w:rPr>
        <w:t>23</w:t>
      </w:r>
      <w:r w:rsidRPr="006E355C">
        <w:rPr>
          <w:rFonts w:ascii="Courier New" w:eastAsia="Cambria" w:hAnsi="Courier New" w:cs="Courier New"/>
          <w:sz w:val="20"/>
          <w:szCs w:val="20"/>
        </w:rPr>
        <w:tab/>
        <w:t>32</w:t>
      </w:r>
      <w:r w:rsidRPr="006E355C">
        <w:rPr>
          <w:rFonts w:ascii="Courier New" w:eastAsia="Cambria" w:hAnsi="Courier New" w:cs="Courier New"/>
          <w:sz w:val="20"/>
          <w:szCs w:val="20"/>
        </w:rPr>
        <w:tab/>
        <w:t>5.455</w:t>
      </w:r>
      <w:r w:rsidRPr="006E355C">
        <w:rPr>
          <w:rFonts w:ascii="Courier New" w:eastAsia="Cambria" w:hAnsi="Courier New" w:cs="Courier New"/>
          <w:sz w:val="20"/>
          <w:szCs w:val="20"/>
        </w:rPr>
        <w:tab/>
        <w:t>9.242</w:t>
      </w:r>
      <w:r w:rsidRPr="006E355C">
        <w:rPr>
          <w:rFonts w:ascii="Courier New" w:eastAsia="Cambria" w:hAnsi="Courier New" w:cs="Courier New"/>
          <w:sz w:val="20"/>
          <w:szCs w:val="20"/>
        </w:rPr>
        <w:tab/>
      </w:r>
    </w:p>
    <w:p w14:paraId="735CC6CD" w14:textId="77777777" w:rsidR="006E355C" w:rsidRPr="006E355C" w:rsidRDefault="006E355C" w:rsidP="006E355C">
      <w:pPr>
        <w:widowControl w:val="0"/>
        <w:autoSpaceDE w:val="0"/>
        <w:autoSpaceDN w:val="0"/>
        <w:adjustRightInd w:val="0"/>
        <w:ind w:right="-720"/>
        <w:rPr>
          <w:rFonts w:ascii="Courier New" w:eastAsia="Cambria" w:hAnsi="Courier New" w:cs="Courier New"/>
          <w:sz w:val="20"/>
          <w:szCs w:val="20"/>
        </w:rPr>
      </w:pPr>
      <w:r w:rsidRPr="006E355C">
        <w:rPr>
          <w:rFonts w:ascii="Courier New" w:eastAsia="Cambria" w:hAnsi="Courier New" w:cs="Courier New"/>
          <w:sz w:val="20"/>
          <w:szCs w:val="20"/>
        </w:rPr>
        <w:t>24</w:t>
      </w:r>
      <w:r w:rsidRPr="006E355C">
        <w:rPr>
          <w:rFonts w:ascii="Courier New" w:eastAsia="Cambria" w:hAnsi="Courier New" w:cs="Courier New"/>
          <w:sz w:val="20"/>
          <w:szCs w:val="20"/>
        </w:rPr>
        <w:tab/>
        <w:t>56.7</w:t>
      </w:r>
      <w:r w:rsidRPr="006E355C">
        <w:rPr>
          <w:rFonts w:ascii="Courier New" w:eastAsia="Cambria" w:hAnsi="Courier New" w:cs="Courier New"/>
          <w:sz w:val="20"/>
          <w:szCs w:val="20"/>
        </w:rPr>
        <w:tab/>
        <w:t>5.855</w:t>
      </w:r>
      <w:r w:rsidRPr="006E355C">
        <w:rPr>
          <w:rFonts w:ascii="Courier New" w:eastAsia="Cambria" w:hAnsi="Courier New" w:cs="Courier New"/>
          <w:sz w:val="20"/>
          <w:szCs w:val="20"/>
        </w:rPr>
        <w:tab/>
        <w:t>10.199</w:t>
      </w:r>
    </w:p>
    <w:p w14:paraId="49438A80" w14:textId="77777777" w:rsidR="006E355C" w:rsidRPr="006E355C" w:rsidRDefault="006E355C" w:rsidP="006E355C">
      <w:pPr>
        <w:widowControl w:val="0"/>
        <w:autoSpaceDE w:val="0"/>
        <w:autoSpaceDN w:val="0"/>
        <w:adjustRightInd w:val="0"/>
        <w:ind w:right="-720"/>
        <w:rPr>
          <w:rFonts w:ascii="Courier New" w:eastAsia="Cambria" w:hAnsi="Courier New" w:cs="Courier New"/>
          <w:sz w:val="20"/>
          <w:szCs w:val="20"/>
        </w:rPr>
      </w:pPr>
      <w:r w:rsidRPr="006E355C">
        <w:rPr>
          <w:rFonts w:ascii="Courier New" w:eastAsia="Cambria" w:hAnsi="Courier New" w:cs="Courier New"/>
          <w:sz w:val="20"/>
          <w:szCs w:val="20"/>
        </w:rPr>
        <w:t>25</w:t>
      </w:r>
      <w:r w:rsidRPr="006E355C">
        <w:rPr>
          <w:rFonts w:ascii="Courier New" w:eastAsia="Cambria" w:hAnsi="Courier New" w:cs="Courier New"/>
          <w:sz w:val="20"/>
          <w:szCs w:val="20"/>
        </w:rPr>
        <w:tab/>
        <w:t>16.8</w:t>
      </w:r>
      <w:r w:rsidRPr="006E355C">
        <w:rPr>
          <w:rFonts w:ascii="Courier New" w:eastAsia="Cambria" w:hAnsi="Courier New" w:cs="Courier New"/>
          <w:sz w:val="20"/>
          <w:szCs w:val="20"/>
        </w:rPr>
        <w:tab/>
        <w:t>5.366</w:t>
      </w:r>
      <w:r w:rsidRPr="006E355C">
        <w:rPr>
          <w:rFonts w:ascii="Courier New" w:eastAsia="Cambria" w:hAnsi="Courier New" w:cs="Courier New"/>
          <w:sz w:val="20"/>
          <w:szCs w:val="20"/>
        </w:rPr>
        <w:tab/>
        <w:t>3.664</w:t>
      </w:r>
      <w:r w:rsidRPr="006E355C">
        <w:rPr>
          <w:rFonts w:ascii="Courier New" w:eastAsia="Cambria" w:hAnsi="Courier New" w:cs="Courier New"/>
          <w:sz w:val="20"/>
          <w:szCs w:val="20"/>
        </w:rPr>
        <w:tab/>
      </w:r>
    </w:p>
    <w:p w14:paraId="3F253D39" w14:textId="77777777" w:rsidR="006E355C" w:rsidRPr="006E355C" w:rsidRDefault="006E355C" w:rsidP="006E355C">
      <w:pPr>
        <w:widowControl w:val="0"/>
        <w:autoSpaceDE w:val="0"/>
        <w:autoSpaceDN w:val="0"/>
        <w:adjustRightInd w:val="0"/>
        <w:ind w:right="-720"/>
        <w:rPr>
          <w:rFonts w:ascii="Courier New" w:eastAsia="Cambria" w:hAnsi="Courier New" w:cs="Courier New"/>
          <w:sz w:val="20"/>
          <w:szCs w:val="20"/>
        </w:rPr>
      </w:pPr>
      <w:r w:rsidRPr="006E355C">
        <w:rPr>
          <w:rFonts w:ascii="Courier New" w:eastAsia="Cambria" w:hAnsi="Courier New" w:cs="Courier New"/>
          <w:sz w:val="20"/>
          <w:szCs w:val="20"/>
        </w:rPr>
        <w:t>26</w:t>
      </w:r>
      <w:r w:rsidRPr="006E355C">
        <w:rPr>
          <w:rFonts w:ascii="Courier New" w:eastAsia="Cambria" w:hAnsi="Courier New" w:cs="Courier New"/>
          <w:sz w:val="20"/>
          <w:szCs w:val="20"/>
        </w:rPr>
        <w:tab/>
        <w:t>11.6</w:t>
      </w:r>
      <w:r w:rsidRPr="006E355C">
        <w:rPr>
          <w:rFonts w:ascii="Courier New" w:eastAsia="Cambria" w:hAnsi="Courier New" w:cs="Courier New"/>
          <w:sz w:val="20"/>
          <w:szCs w:val="20"/>
        </w:rPr>
        <w:tab/>
        <w:t>6.043</w:t>
      </w:r>
      <w:r w:rsidRPr="006E355C">
        <w:rPr>
          <w:rFonts w:ascii="Courier New" w:eastAsia="Cambria" w:hAnsi="Courier New" w:cs="Courier New"/>
          <w:sz w:val="20"/>
          <w:szCs w:val="20"/>
        </w:rPr>
        <w:tab/>
        <w:t>3.219</w:t>
      </w:r>
      <w:r w:rsidRPr="006E355C">
        <w:rPr>
          <w:rFonts w:ascii="Courier New" w:eastAsia="Cambria" w:hAnsi="Courier New" w:cs="Courier New"/>
          <w:sz w:val="20"/>
          <w:szCs w:val="20"/>
        </w:rPr>
        <w:tab/>
      </w:r>
    </w:p>
    <w:p w14:paraId="12AA7CB1" w14:textId="77777777" w:rsidR="006E355C" w:rsidRPr="006E355C" w:rsidRDefault="006E355C" w:rsidP="006E355C">
      <w:pPr>
        <w:widowControl w:val="0"/>
        <w:autoSpaceDE w:val="0"/>
        <w:autoSpaceDN w:val="0"/>
        <w:adjustRightInd w:val="0"/>
        <w:ind w:right="-720"/>
        <w:rPr>
          <w:rFonts w:ascii="Courier New" w:eastAsia="Cambria" w:hAnsi="Courier New" w:cs="Courier New"/>
          <w:sz w:val="20"/>
          <w:szCs w:val="20"/>
        </w:rPr>
      </w:pPr>
      <w:r w:rsidRPr="006E355C">
        <w:rPr>
          <w:rFonts w:ascii="Courier New" w:eastAsia="Cambria" w:hAnsi="Courier New" w:cs="Courier New"/>
          <w:sz w:val="20"/>
          <w:szCs w:val="20"/>
        </w:rPr>
        <w:t>27</w:t>
      </w:r>
      <w:r w:rsidRPr="006E355C">
        <w:rPr>
          <w:rFonts w:ascii="Courier New" w:eastAsia="Cambria" w:hAnsi="Courier New" w:cs="Courier New"/>
          <w:sz w:val="20"/>
          <w:szCs w:val="20"/>
        </w:rPr>
        <w:tab/>
        <w:t>26.5</w:t>
      </w:r>
      <w:r w:rsidRPr="006E355C">
        <w:rPr>
          <w:rFonts w:ascii="Courier New" w:eastAsia="Cambria" w:hAnsi="Courier New" w:cs="Courier New"/>
          <w:sz w:val="20"/>
          <w:szCs w:val="20"/>
        </w:rPr>
        <w:tab/>
        <w:t>6.458</w:t>
      </w:r>
      <w:r w:rsidRPr="006E355C">
        <w:rPr>
          <w:rFonts w:ascii="Courier New" w:eastAsia="Cambria" w:hAnsi="Courier New" w:cs="Courier New"/>
          <w:sz w:val="20"/>
          <w:szCs w:val="20"/>
        </w:rPr>
        <w:tab/>
        <w:t>6.962</w:t>
      </w:r>
      <w:r w:rsidRPr="006E355C">
        <w:rPr>
          <w:rFonts w:ascii="Courier New" w:eastAsia="Cambria" w:hAnsi="Courier New" w:cs="Courier New"/>
          <w:sz w:val="20"/>
          <w:szCs w:val="20"/>
        </w:rPr>
        <w:tab/>
      </w:r>
    </w:p>
    <w:p w14:paraId="317E42A1" w14:textId="77777777" w:rsidR="006E355C" w:rsidRPr="006E355C" w:rsidRDefault="006E355C" w:rsidP="006E355C">
      <w:pPr>
        <w:widowControl w:val="0"/>
        <w:autoSpaceDE w:val="0"/>
        <w:autoSpaceDN w:val="0"/>
        <w:adjustRightInd w:val="0"/>
        <w:ind w:right="-720"/>
        <w:rPr>
          <w:rFonts w:ascii="Courier New" w:eastAsia="Cambria" w:hAnsi="Courier New" w:cs="Courier New"/>
          <w:sz w:val="20"/>
          <w:szCs w:val="20"/>
        </w:rPr>
      </w:pPr>
      <w:r w:rsidRPr="006E355C">
        <w:rPr>
          <w:rFonts w:ascii="Courier New" w:eastAsia="Cambria" w:hAnsi="Courier New" w:cs="Courier New"/>
          <w:sz w:val="20"/>
          <w:szCs w:val="20"/>
        </w:rPr>
        <w:t>28</w:t>
      </w:r>
      <w:r w:rsidRPr="006E355C">
        <w:rPr>
          <w:rFonts w:ascii="Courier New" w:eastAsia="Cambria" w:hAnsi="Courier New" w:cs="Courier New"/>
          <w:sz w:val="20"/>
          <w:szCs w:val="20"/>
        </w:rPr>
        <w:tab/>
        <w:t>0.7</w:t>
      </w:r>
      <w:r w:rsidRPr="006E355C">
        <w:rPr>
          <w:rFonts w:ascii="Courier New" w:eastAsia="Cambria" w:hAnsi="Courier New" w:cs="Courier New"/>
          <w:sz w:val="20"/>
          <w:szCs w:val="20"/>
        </w:rPr>
        <w:tab/>
        <w:t>5.328</w:t>
      </w:r>
      <w:r w:rsidRPr="006E355C">
        <w:rPr>
          <w:rFonts w:ascii="Courier New" w:eastAsia="Cambria" w:hAnsi="Courier New" w:cs="Courier New"/>
          <w:sz w:val="20"/>
          <w:szCs w:val="20"/>
        </w:rPr>
        <w:tab/>
        <w:t>3.912</w:t>
      </w:r>
      <w:r w:rsidRPr="006E355C">
        <w:rPr>
          <w:rFonts w:ascii="Courier New" w:eastAsia="Cambria" w:hAnsi="Courier New" w:cs="Courier New"/>
          <w:sz w:val="20"/>
          <w:szCs w:val="20"/>
        </w:rPr>
        <w:tab/>
      </w:r>
    </w:p>
    <w:p w14:paraId="53CEFA65" w14:textId="77777777" w:rsidR="006E355C" w:rsidRPr="006E355C" w:rsidRDefault="006E355C" w:rsidP="006E355C">
      <w:pPr>
        <w:widowControl w:val="0"/>
        <w:autoSpaceDE w:val="0"/>
        <w:autoSpaceDN w:val="0"/>
        <w:adjustRightInd w:val="0"/>
        <w:ind w:right="-720"/>
        <w:rPr>
          <w:rFonts w:ascii="Courier New" w:eastAsia="Cambria" w:hAnsi="Courier New" w:cs="Courier New"/>
          <w:sz w:val="20"/>
          <w:szCs w:val="20"/>
        </w:rPr>
      </w:pPr>
      <w:r w:rsidRPr="006E355C">
        <w:rPr>
          <w:rFonts w:ascii="Courier New" w:eastAsia="Cambria" w:hAnsi="Courier New" w:cs="Courier New"/>
          <w:sz w:val="20"/>
          <w:szCs w:val="20"/>
        </w:rPr>
        <w:t>29</w:t>
      </w:r>
      <w:r w:rsidRPr="006E355C">
        <w:rPr>
          <w:rFonts w:ascii="Courier New" w:eastAsia="Cambria" w:hAnsi="Courier New" w:cs="Courier New"/>
          <w:sz w:val="20"/>
          <w:szCs w:val="20"/>
        </w:rPr>
        <w:tab/>
        <w:t>13.4</w:t>
      </w:r>
      <w:r w:rsidRPr="006E355C">
        <w:rPr>
          <w:rFonts w:ascii="Courier New" w:eastAsia="Cambria" w:hAnsi="Courier New" w:cs="Courier New"/>
          <w:sz w:val="20"/>
          <w:szCs w:val="20"/>
        </w:rPr>
        <w:tab/>
        <w:t>5.802</w:t>
      </w:r>
      <w:r w:rsidRPr="006E355C">
        <w:rPr>
          <w:rFonts w:ascii="Courier New" w:eastAsia="Cambria" w:hAnsi="Courier New" w:cs="Courier New"/>
          <w:sz w:val="20"/>
          <w:szCs w:val="20"/>
        </w:rPr>
        <w:tab/>
        <w:t>6.685</w:t>
      </w:r>
      <w:r w:rsidRPr="006E355C">
        <w:rPr>
          <w:rFonts w:ascii="Courier New" w:eastAsia="Cambria" w:hAnsi="Courier New" w:cs="Courier New"/>
          <w:sz w:val="20"/>
          <w:szCs w:val="20"/>
        </w:rPr>
        <w:tab/>
      </w:r>
    </w:p>
    <w:p w14:paraId="4668E1B6" w14:textId="77777777" w:rsidR="006E355C" w:rsidRPr="006E355C" w:rsidRDefault="006E355C" w:rsidP="006E355C">
      <w:pPr>
        <w:widowControl w:val="0"/>
        <w:autoSpaceDE w:val="0"/>
        <w:autoSpaceDN w:val="0"/>
        <w:adjustRightInd w:val="0"/>
        <w:ind w:right="-720"/>
        <w:rPr>
          <w:rFonts w:ascii="Courier New" w:eastAsia="Cambria" w:hAnsi="Courier New" w:cs="Courier New"/>
          <w:sz w:val="20"/>
          <w:szCs w:val="20"/>
        </w:rPr>
      </w:pPr>
      <w:r>
        <w:rPr>
          <w:rFonts w:ascii="Courier New" w:eastAsia="Cambria" w:hAnsi="Courier New" w:cs="Courier New"/>
          <w:sz w:val="20"/>
          <w:szCs w:val="20"/>
        </w:rPr>
        <w:t xml:space="preserve">30    </w:t>
      </w:r>
      <w:r w:rsidRPr="006E355C">
        <w:rPr>
          <w:rFonts w:ascii="Courier New" w:eastAsia="Cambria" w:hAnsi="Courier New" w:cs="Courier New"/>
          <w:sz w:val="20"/>
          <w:szCs w:val="20"/>
        </w:rPr>
        <w:t>5.5</w:t>
      </w:r>
      <w:r w:rsidRPr="006E355C">
        <w:rPr>
          <w:rFonts w:ascii="Courier New" w:eastAsia="Cambria" w:hAnsi="Courier New" w:cs="Courier New"/>
          <w:sz w:val="20"/>
          <w:szCs w:val="20"/>
        </w:rPr>
        <w:tab/>
        <w:t>6.176</w:t>
      </w:r>
      <w:r w:rsidRPr="006E355C">
        <w:rPr>
          <w:rFonts w:ascii="Courier New" w:eastAsia="Cambria" w:hAnsi="Courier New" w:cs="Courier New"/>
          <w:sz w:val="20"/>
          <w:szCs w:val="20"/>
        </w:rPr>
        <w:tab/>
        <w:t>4.787</w:t>
      </w:r>
      <w:r w:rsidRPr="006E355C">
        <w:rPr>
          <w:rFonts w:ascii="Courier New" w:eastAsia="Cambria" w:hAnsi="Courier New" w:cs="Courier New"/>
          <w:sz w:val="20"/>
          <w:szCs w:val="20"/>
        </w:rPr>
        <w:tab/>
      </w:r>
    </w:p>
    <w:p w14:paraId="40A7E7F9" w14:textId="77777777" w:rsidR="006E355C" w:rsidRDefault="006E355C" w:rsidP="006E355C">
      <w:pPr>
        <w:widowControl w:val="0"/>
        <w:autoSpaceDE w:val="0"/>
        <w:autoSpaceDN w:val="0"/>
        <w:adjustRightInd w:val="0"/>
        <w:ind w:right="-720"/>
        <w:rPr>
          <w:rFonts w:ascii="Courier New" w:eastAsia="Cambria" w:hAnsi="Courier New" w:cs="Courier New"/>
          <w:sz w:val="20"/>
          <w:szCs w:val="20"/>
        </w:rPr>
      </w:pPr>
      <w:r w:rsidRPr="006E355C">
        <w:rPr>
          <w:rFonts w:ascii="Courier New" w:eastAsia="Cambria" w:hAnsi="Courier New" w:cs="Courier New"/>
          <w:sz w:val="20"/>
          <w:szCs w:val="20"/>
        </w:rPr>
        <w:t>;</w:t>
      </w:r>
    </w:p>
    <w:p w14:paraId="047B01AB" w14:textId="77777777" w:rsidR="006E355C" w:rsidRDefault="006E355C" w:rsidP="006E355C">
      <w:pPr>
        <w:widowControl w:val="0"/>
        <w:autoSpaceDE w:val="0"/>
        <w:autoSpaceDN w:val="0"/>
        <w:adjustRightInd w:val="0"/>
        <w:ind w:right="-720"/>
        <w:rPr>
          <w:rFonts w:ascii="Courier New" w:eastAsia="Cambria" w:hAnsi="Courier New" w:cs="Courier New"/>
          <w:sz w:val="20"/>
          <w:szCs w:val="20"/>
        </w:rPr>
      </w:pPr>
    </w:p>
    <w:p w14:paraId="7DFBB829" w14:textId="77777777" w:rsidR="00615B4F" w:rsidRPr="0053700E" w:rsidRDefault="00615B4F" w:rsidP="00615B4F">
      <w:pPr>
        <w:widowControl w:val="0"/>
        <w:numPr>
          <w:ilvl w:val="1"/>
          <w:numId w:val="9"/>
        </w:numPr>
        <w:autoSpaceDE w:val="0"/>
        <w:autoSpaceDN w:val="0"/>
        <w:adjustRightInd w:val="0"/>
        <w:spacing w:after="120" w:line="264" w:lineRule="auto"/>
        <w:jc w:val="both"/>
        <w:rPr>
          <w:rFonts w:ascii="Geneva" w:hAnsi="Geneva"/>
          <w:sz w:val="22"/>
          <w:szCs w:val="22"/>
        </w:rPr>
      </w:pPr>
      <w:r w:rsidRPr="0053700E">
        <w:rPr>
          <w:rFonts w:ascii="Geneva" w:hAnsi="Geneva"/>
          <w:sz w:val="22"/>
          <w:szCs w:val="22"/>
        </w:rPr>
        <w:t>Which variable is the response variable?</w:t>
      </w:r>
    </w:p>
    <w:p w14:paraId="3CD50231" w14:textId="0D647198" w:rsidR="0043472C" w:rsidRPr="00BC2D14" w:rsidRDefault="0043472C" w:rsidP="0043472C">
      <w:pPr>
        <w:widowControl w:val="0"/>
        <w:autoSpaceDE w:val="0"/>
        <w:autoSpaceDN w:val="0"/>
        <w:adjustRightInd w:val="0"/>
        <w:spacing w:after="120" w:line="264" w:lineRule="auto"/>
        <w:ind w:left="720"/>
        <w:jc w:val="both"/>
        <w:rPr>
          <w:rFonts w:ascii="Geneva" w:hAnsi="Geneva"/>
          <w:color w:val="FF0000"/>
          <w:sz w:val="22"/>
          <w:szCs w:val="22"/>
        </w:rPr>
      </w:pPr>
      <w:r w:rsidRPr="00BC2D14">
        <w:rPr>
          <w:rFonts w:ascii="Geneva" w:hAnsi="Geneva"/>
          <w:color w:val="FF0000"/>
          <w:sz w:val="22"/>
          <w:szCs w:val="22"/>
        </w:rPr>
        <w:t>The subjectively scored variable “Taste</w:t>
      </w:r>
      <w:r w:rsidR="0097768D">
        <w:rPr>
          <w:rFonts w:ascii="Geneva" w:hAnsi="Geneva"/>
          <w:color w:val="FF0000"/>
          <w:sz w:val="22"/>
          <w:szCs w:val="22"/>
        </w:rPr>
        <w:t>.</w:t>
      </w:r>
      <w:r w:rsidRPr="00BC2D14">
        <w:rPr>
          <w:rFonts w:ascii="Geneva" w:hAnsi="Geneva"/>
          <w:color w:val="FF0000"/>
          <w:sz w:val="22"/>
          <w:szCs w:val="22"/>
        </w:rPr>
        <w:t>”</w:t>
      </w:r>
      <w:r w:rsidR="001D5D22" w:rsidRPr="00BC2D14">
        <w:rPr>
          <w:rFonts w:ascii="Geneva" w:hAnsi="Geneva"/>
          <w:color w:val="FF0000"/>
          <w:sz w:val="22"/>
          <w:szCs w:val="22"/>
        </w:rPr>
        <w:t xml:space="preserve"> The larger score indicates better tasting cheese.</w:t>
      </w:r>
    </w:p>
    <w:p w14:paraId="52C1F109" w14:textId="77777777" w:rsidR="00615B4F" w:rsidRPr="0053700E" w:rsidRDefault="00615B4F" w:rsidP="00615B4F">
      <w:pPr>
        <w:widowControl w:val="0"/>
        <w:numPr>
          <w:ilvl w:val="1"/>
          <w:numId w:val="9"/>
        </w:numPr>
        <w:autoSpaceDE w:val="0"/>
        <w:autoSpaceDN w:val="0"/>
        <w:adjustRightInd w:val="0"/>
        <w:spacing w:after="120" w:line="264" w:lineRule="auto"/>
        <w:jc w:val="both"/>
        <w:rPr>
          <w:rFonts w:ascii="Geneva" w:hAnsi="Geneva"/>
          <w:sz w:val="22"/>
          <w:szCs w:val="22"/>
        </w:rPr>
      </w:pPr>
      <w:r w:rsidRPr="0053700E">
        <w:rPr>
          <w:rFonts w:ascii="Geneva" w:hAnsi="Geneva"/>
          <w:sz w:val="22"/>
          <w:szCs w:val="22"/>
        </w:rPr>
        <w:t>What is the equation of the regression line?</w:t>
      </w:r>
    </w:p>
    <w:p w14:paraId="7548BAF0" w14:textId="77777777" w:rsidR="00452EE3" w:rsidRPr="00BC2D14" w:rsidRDefault="00452EE3" w:rsidP="00452EE3">
      <w:pPr>
        <w:widowControl w:val="0"/>
        <w:autoSpaceDE w:val="0"/>
        <w:autoSpaceDN w:val="0"/>
        <w:adjustRightInd w:val="0"/>
        <w:spacing w:after="120" w:line="264" w:lineRule="auto"/>
        <w:ind w:left="360" w:firstLine="360"/>
        <w:jc w:val="both"/>
        <w:rPr>
          <w:rFonts w:ascii="Geneva" w:hAnsi="Geneva"/>
          <w:color w:val="FF0000"/>
          <w:sz w:val="22"/>
          <w:szCs w:val="22"/>
        </w:rPr>
      </w:pPr>
      <w:r w:rsidRPr="00BC2D14">
        <w:rPr>
          <w:rFonts w:ascii="Geneva" w:hAnsi="Geneva"/>
          <w:color w:val="FF0000"/>
          <w:sz w:val="22"/>
          <w:szCs w:val="22"/>
        </w:rPr>
        <w:t xml:space="preserve">Regression Results from SAS are shown in </w:t>
      </w:r>
      <w:r w:rsidR="00391044" w:rsidRPr="00BC2D14">
        <w:rPr>
          <w:rFonts w:ascii="Geneva" w:hAnsi="Geneva"/>
          <w:color w:val="FF0000"/>
          <w:sz w:val="22"/>
          <w:szCs w:val="22"/>
        </w:rPr>
        <w:t>Figure</w:t>
      </w:r>
      <w:r w:rsidRPr="00BC2D14">
        <w:rPr>
          <w:rFonts w:ascii="Geneva" w:hAnsi="Geneva"/>
          <w:color w:val="FF0000"/>
          <w:sz w:val="22"/>
          <w:szCs w:val="22"/>
        </w:rPr>
        <w:t xml:space="preserve"> </w:t>
      </w:r>
      <w:r w:rsidR="003E05B1" w:rsidRPr="00BC2D14">
        <w:rPr>
          <w:rFonts w:ascii="Geneva" w:hAnsi="Geneva"/>
          <w:color w:val="FF0000"/>
          <w:sz w:val="22"/>
          <w:szCs w:val="22"/>
        </w:rPr>
        <w:t>4</w:t>
      </w:r>
    </w:p>
    <w:p w14:paraId="02386CC5" w14:textId="77777777" w:rsidR="00452EE3" w:rsidRPr="00BC2D14" w:rsidRDefault="00452EE3" w:rsidP="00C66791">
      <w:pPr>
        <w:widowControl w:val="0"/>
        <w:autoSpaceDE w:val="0"/>
        <w:autoSpaceDN w:val="0"/>
        <w:adjustRightInd w:val="0"/>
        <w:spacing w:after="120" w:line="264" w:lineRule="auto"/>
        <w:ind w:left="360" w:firstLine="360"/>
        <w:jc w:val="center"/>
        <w:rPr>
          <w:rFonts w:ascii="Geneva" w:hAnsi="Geneva"/>
          <w:color w:val="FF0000"/>
          <w:sz w:val="22"/>
          <w:szCs w:val="22"/>
        </w:rPr>
      </w:pPr>
      <w:r w:rsidRPr="00BC2D14">
        <w:rPr>
          <w:rFonts w:ascii="Geneva" w:hAnsi="Geneva"/>
          <w:noProof/>
          <w:color w:val="FF0000"/>
          <w:sz w:val="22"/>
          <w:szCs w:val="22"/>
        </w:rPr>
        <w:drawing>
          <wp:inline distT="0" distB="0" distL="0" distR="0" wp14:anchorId="1EE0C326" wp14:editId="2FAB3FBA">
            <wp:extent cx="3067050" cy="1371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7050" cy="1371600"/>
                    </a:xfrm>
                    <a:prstGeom prst="rect">
                      <a:avLst/>
                    </a:prstGeom>
                  </pic:spPr>
                </pic:pic>
              </a:graphicData>
            </a:graphic>
          </wp:inline>
        </w:drawing>
      </w:r>
    </w:p>
    <w:p w14:paraId="49B1847A" w14:textId="77777777" w:rsidR="00F67C4A" w:rsidRPr="00BC2D14" w:rsidRDefault="00F67C4A" w:rsidP="00F67C4A">
      <w:pPr>
        <w:pStyle w:val="ListParagraph"/>
        <w:spacing w:after="200"/>
        <w:ind w:left="288" w:firstLine="432"/>
        <w:jc w:val="center"/>
        <w:rPr>
          <w:rFonts w:ascii="Geneva" w:hAnsi="Geneva"/>
          <w:b/>
          <w:color w:val="FF0000"/>
          <w:sz w:val="22"/>
          <w:szCs w:val="22"/>
        </w:rPr>
      </w:pPr>
      <w:r w:rsidRPr="00BC2D14">
        <w:rPr>
          <w:rFonts w:ascii="Geneva" w:hAnsi="Geneva"/>
          <w:b/>
          <w:color w:val="FF0000"/>
          <w:sz w:val="22"/>
          <w:szCs w:val="22"/>
        </w:rPr>
        <w:t xml:space="preserve">Figure </w:t>
      </w:r>
      <w:r w:rsidR="003E05B1" w:rsidRPr="00BC2D14">
        <w:rPr>
          <w:rFonts w:ascii="Geneva" w:hAnsi="Geneva"/>
          <w:b/>
          <w:color w:val="FF0000"/>
          <w:sz w:val="22"/>
          <w:szCs w:val="22"/>
        </w:rPr>
        <w:t>4</w:t>
      </w:r>
      <w:r w:rsidRPr="00BC2D14">
        <w:rPr>
          <w:rFonts w:ascii="Geneva" w:hAnsi="Geneva"/>
          <w:b/>
          <w:color w:val="FF0000"/>
          <w:sz w:val="22"/>
          <w:szCs w:val="22"/>
        </w:rPr>
        <w:t xml:space="preserve"> Parameter Estimates </w:t>
      </w:r>
      <w:r w:rsidR="003E05B1" w:rsidRPr="00BC2D14">
        <w:rPr>
          <w:rFonts w:ascii="Geneva" w:hAnsi="Geneva"/>
          <w:b/>
          <w:color w:val="FF0000"/>
          <w:sz w:val="22"/>
          <w:szCs w:val="22"/>
        </w:rPr>
        <w:t>from</w:t>
      </w:r>
      <w:r w:rsidRPr="00BC2D14">
        <w:rPr>
          <w:rFonts w:ascii="Geneva" w:hAnsi="Geneva"/>
          <w:b/>
          <w:color w:val="FF0000"/>
          <w:sz w:val="22"/>
          <w:szCs w:val="22"/>
        </w:rPr>
        <w:t xml:space="preserve"> PROC REG</w:t>
      </w:r>
    </w:p>
    <w:p w14:paraId="3A341E08" w14:textId="77777777" w:rsidR="00F67C4A" w:rsidRPr="00BC2D14" w:rsidRDefault="00F67C4A" w:rsidP="00452EE3">
      <w:pPr>
        <w:widowControl w:val="0"/>
        <w:autoSpaceDE w:val="0"/>
        <w:autoSpaceDN w:val="0"/>
        <w:adjustRightInd w:val="0"/>
        <w:spacing w:after="120" w:line="264" w:lineRule="auto"/>
        <w:ind w:left="360" w:firstLine="360"/>
        <w:jc w:val="both"/>
        <w:rPr>
          <w:rFonts w:ascii="Geneva" w:hAnsi="Geneva"/>
          <w:color w:val="FF0000"/>
          <w:sz w:val="22"/>
          <w:szCs w:val="22"/>
        </w:rPr>
      </w:pPr>
    </w:p>
    <w:p w14:paraId="7C70DDFD" w14:textId="77777777" w:rsidR="00452EE3" w:rsidRPr="00BC2D14" w:rsidRDefault="00452EE3" w:rsidP="00452EE3">
      <w:pPr>
        <w:pStyle w:val="ListParagraph"/>
        <w:rPr>
          <w:rFonts w:ascii="Geneva" w:hAnsi="Geneva" w:cs="Helvetica"/>
          <w:color w:val="FF0000"/>
          <w:sz w:val="22"/>
          <w:szCs w:val="22"/>
        </w:rPr>
      </w:pPr>
      <w:r w:rsidRPr="00BC2D14">
        <w:rPr>
          <w:rFonts w:ascii="Geneva" w:hAnsi="Geneva" w:cs="Helvetica"/>
          <w:color w:val="FF0000"/>
          <w:sz w:val="22"/>
          <w:szCs w:val="22"/>
        </w:rPr>
        <w:t>µ{taste | Acetic, H2S} : taste = β</w:t>
      </w:r>
      <w:r w:rsidRPr="00BC2D14">
        <w:rPr>
          <w:rFonts w:ascii="Geneva" w:hAnsi="Geneva" w:cs="Helvetica"/>
          <w:color w:val="FF0000"/>
          <w:sz w:val="22"/>
          <w:szCs w:val="22"/>
          <w:vertAlign w:val="subscript"/>
        </w:rPr>
        <w:t>0</w:t>
      </w:r>
      <w:r w:rsidRPr="00BC2D14">
        <w:rPr>
          <w:rFonts w:ascii="Geneva" w:hAnsi="Geneva" w:cs="Helvetica"/>
          <w:color w:val="FF0000"/>
          <w:sz w:val="22"/>
          <w:szCs w:val="22"/>
        </w:rPr>
        <w:t xml:space="preserve"> + β</w:t>
      </w:r>
      <w:r w:rsidRPr="00BC2D14">
        <w:rPr>
          <w:rFonts w:ascii="Geneva" w:hAnsi="Geneva" w:cs="Helvetica"/>
          <w:color w:val="FF0000"/>
          <w:sz w:val="22"/>
          <w:szCs w:val="22"/>
          <w:vertAlign w:val="subscript"/>
        </w:rPr>
        <w:t>1</w:t>
      </w:r>
      <w:r w:rsidRPr="00BC2D14">
        <w:rPr>
          <w:rFonts w:ascii="Geneva" w:hAnsi="Geneva" w:cs="Helvetica"/>
          <w:color w:val="FF0000"/>
          <w:sz w:val="22"/>
          <w:szCs w:val="22"/>
        </w:rPr>
        <w:t>(Acetic) + β</w:t>
      </w:r>
      <w:r w:rsidRPr="00BC2D14">
        <w:rPr>
          <w:rFonts w:ascii="Geneva" w:hAnsi="Geneva" w:cs="Helvetica"/>
          <w:color w:val="FF0000"/>
          <w:sz w:val="22"/>
          <w:szCs w:val="22"/>
          <w:vertAlign w:val="subscript"/>
        </w:rPr>
        <w:t>2</w:t>
      </w:r>
      <w:r w:rsidRPr="00BC2D14">
        <w:rPr>
          <w:rFonts w:ascii="Geneva" w:hAnsi="Geneva" w:cs="Helvetica"/>
          <w:color w:val="FF0000"/>
          <w:sz w:val="22"/>
          <w:szCs w:val="22"/>
        </w:rPr>
        <w:t xml:space="preserve">(H2S) </w:t>
      </w:r>
    </w:p>
    <w:p w14:paraId="11011EE3" w14:textId="77777777" w:rsidR="00452EE3" w:rsidRPr="00BC2D14" w:rsidRDefault="00452EE3" w:rsidP="00452EE3">
      <w:pPr>
        <w:widowControl w:val="0"/>
        <w:autoSpaceDE w:val="0"/>
        <w:autoSpaceDN w:val="0"/>
        <w:adjustRightInd w:val="0"/>
        <w:spacing w:after="120" w:line="264" w:lineRule="auto"/>
        <w:ind w:left="720"/>
        <w:jc w:val="both"/>
        <w:rPr>
          <w:rFonts w:ascii="Geneva" w:hAnsi="Geneva"/>
          <w:color w:val="FF0000"/>
          <w:sz w:val="22"/>
          <w:szCs w:val="22"/>
        </w:rPr>
      </w:pPr>
    </w:p>
    <w:p w14:paraId="730A9432" w14:textId="77777777" w:rsidR="00452EE3" w:rsidRPr="00BC2D14" w:rsidRDefault="00452EE3" w:rsidP="00452EE3">
      <w:pPr>
        <w:pStyle w:val="ListParagraph"/>
        <w:rPr>
          <w:rFonts w:ascii="Geneva" w:hAnsi="Geneva" w:cs="Helvetica"/>
          <w:color w:val="FF0000"/>
          <w:sz w:val="22"/>
          <w:szCs w:val="22"/>
        </w:rPr>
      </w:pPr>
      <w:r w:rsidRPr="00BC2D14">
        <w:rPr>
          <w:rFonts w:ascii="Geneva" w:hAnsi="Geneva" w:cs="Helvetica"/>
          <w:color w:val="FF0000"/>
          <w:sz w:val="22"/>
          <w:szCs w:val="22"/>
        </w:rPr>
        <w:t xml:space="preserve">µ{taste | Acetic, H2S} : taste = -26.94 + 3.80(Acetic) + 5.146(H2S) </w:t>
      </w:r>
    </w:p>
    <w:p w14:paraId="77E44908" w14:textId="77777777" w:rsidR="00452EE3" w:rsidRPr="0053700E" w:rsidRDefault="00452EE3" w:rsidP="00452EE3">
      <w:pPr>
        <w:widowControl w:val="0"/>
        <w:autoSpaceDE w:val="0"/>
        <w:autoSpaceDN w:val="0"/>
        <w:adjustRightInd w:val="0"/>
        <w:spacing w:after="120" w:line="264" w:lineRule="auto"/>
        <w:ind w:left="720"/>
        <w:jc w:val="both"/>
        <w:rPr>
          <w:rFonts w:ascii="Geneva" w:hAnsi="Geneva"/>
          <w:sz w:val="22"/>
          <w:szCs w:val="22"/>
        </w:rPr>
      </w:pPr>
    </w:p>
    <w:p w14:paraId="0BD2B650" w14:textId="77777777" w:rsidR="00615B4F" w:rsidRPr="0053700E" w:rsidRDefault="00615B4F" w:rsidP="00F70130">
      <w:pPr>
        <w:widowControl w:val="0"/>
        <w:numPr>
          <w:ilvl w:val="1"/>
          <w:numId w:val="9"/>
        </w:numPr>
        <w:autoSpaceDE w:val="0"/>
        <w:autoSpaceDN w:val="0"/>
        <w:adjustRightInd w:val="0"/>
        <w:spacing w:before="120" w:after="120" w:line="264" w:lineRule="auto"/>
        <w:jc w:val="both"/>
        <w:rPr>
          <w:rFonts w:ascii="Geneva" w:hAnsi="Geneva"/>
          <w:sz w:val="22"/>
          <w:szCs w:val="22"/>
        </w:rPr>
      </w:pPr>
      <w:r w:rsidRPr="0053700E">
        <w:rPr>
          <w:rFonts w:ascii="Geneva" w:hAnsi="Geneva"/>
          <w:sz w:val="22"/>
          <w:szCs w:val="22"/>
        </w:rPr>
        <w:t>Is the overall regression equation significant?</w:t>
      </w:r>
    </w:p>
    <w:p w14:paraId="2DA8DF06" w14:textId="77777777" w:rsidR="001D5D22" w:rsidRPr="00BC2D14" w:rsidRDefault="00452EE3" w:rsidP="001D5D22">
      <w:pPr>
        <w:pStyle w:val="ListParagraph"/>
        <w:rPr>
          <w:rFonts w:ascii="Geneva" w:hAnsi="Geneva"/>
          <w:color w:val="FF0000"/>
          <w:sz w:val="22"/>
          <w:szCs w:val="22"/>
        </w:rPr>
      </w:pPr>
      <w:r w:rsidRPr="00BC2D14">
        <w:rPr>
          <w:rFonts w:ascii="Geneva" w:hAnsi="Geneva"/>
          <w:color w:val="FF0000"/>
          <w:sz w:val="22"/>
          <w:szCs w:val="22"/>
        </w:rPr>
        <w:t>The overall regr</w:t>
      </w:r>
      <w:r w:rsidR="00F67C4A" w:rsidRPr="00BC2D14">
        <w:rPr>
          <w:rFonts w:ascii="Geneva" w:hAnsi="Geneva"/>
          <w:color w:val="FF0000"/>
          <w:sz w:val="22"/>
          <w:szCs w:val="22"/>
        </w:rPr>
        <w:t xml:space="preserve">ession equation is significant, based on the p-value shown in </w:t>
      </w:r>
      <w:r w:rsidR="00391044" w:rsidRPr="00BC2D14">
        <w:rPr>
          <w:rFonts w:ascii="Geneva" w:hAnsi="Geneva"/>
          <w:color w:val="FF0000"/>
          <w:sz w:val="22"/>
          <w:szCs w:val="22"/>
        </w:rPr>
        <w:t>Figure</w:t>
      </w:r>
      <w:r w:rsidR="00F67C4A" w:rsidRPr="00BC2D14">
        <w:rPr>
          <w:rFonts w:ascii="Geneva" w:hAnsi="Geneva"/>
          <w:color w:val="FF0000"/>
          <w:sz w:val="22"/>
          <w:szCs w:val="22"/>
        </w:rPr>
        <w:t xml:space="preserve"> </w:t>
      </w:r>
      <w:r w:rsidR="003E05B1" w:rsidRPr="00BC2D14">
        <w:rPr>
          <w:rFonts w:ascii="Geneva" w:hAnsi="Geneva"/>
          <w:color w:val="FF0000"/>
          <w:sz w:val="22"/>
          <w:szCs w:val="22"/>
        </w:rPr>
        <w:t>5</w:t>
      </w:r>
      <w:r w:rsidR="00F67C4A" w:rsidRPr="00BC2D14">
        <w:rPr>
          <w:rFonts w:ascii="Geneva" w:hAnsi="Geneva"/>
          <w:color w:val="FF0000"/>
          <w:sz w:val="22"/>
          <w:szCs w:val="22"/>
        </w:rPr>
        <w:t>.  This shows that the model does a better job describing the varia</w:t>
      </w:r>
      <w:r w:rsidR="003E05B1" w:rsidRPr="00BC2D14">
        <w:rPr>
          <w:rFonts w:ascii="Geneva" w:hAnsi="Geneva"/>
          <w:color w:val="FF0000"/>
          <w:sz w:val="22"/>
          <w:szCs w:val="22"/>
        </w:rPr>
        <w:t>tion in the response</w:t>
      </w:r>
      <w:r w:rsidR="00F67C4A" w:rsidRPr="00BC2D14">
        <w:rPr>
          <w:rFonts w:ascii="Geneva" w:hAnsi="Geneva"/>
          <w:color w:val="FF0000"/>
          <w:sz w:val="22"/>
          <w:szCs w:val="22"/>
        </w:rPr>
        <w:t xml:space="preserve"> than the </w:t>
      </w:r>
      <w:r w:rsidR="00B42A1B" w:rsidRPr="00BC2D14">
        <w:rPr>
          <w:rFonts w:ascii="Geneva" w:hAnsi="Geneva"/>
          <w:color w:val="FF0000"/>
          <w:sz w:val="22"/>
          <w:szCs w:val="22"/>
        </w:rPr>
        <w:t>single</w:t>
      </w:r>
      <w:r w:rsidR="00F67C4A" w:rsidRPr="00BC2D14">
        <w:rPr>
          <w:rFonts w:ascii="Geneva" w:hAnsi="Geneva"/>
          <w:color w:val="FF0000"/>
          <w:sz w:val="22"/>
          <w:szCs w:val="22"/>
        </w:rPr>
        <w:t xml:space="preserve"> parameter </w:t>
      </w:r>
      <w:r w:rsidR="00B42A1B" w:rsidRPr="00BC2D14">
        <w:rPr>
          <w:rFonts w:ascii="Geneva" w:hAnsi="Geneva"/>
          <w:color w:val="FF0000"/>
          <w:sz w:val="22"/>
          <w:szCs w:val="22"/>
        </w:rPr>
        <w:t>(</w:t>
      </w:r>
      <w:r w:rsidR="00F67C4A" w:rsidRPr="00BC2D14">
        <w:rPr>
          <w:rFonts w:ascii="Geneva" w:hAnsi="Geneva"/>
          <w:color w:val="FF0000"/>
          <w:sz w:val="22"/>
          <w:szCs w:val="22"/>
        </w:rPr>
        <w:t>equal means</w:t>
      </w:r>
      <w:r w:rsidR="00B42A1B" w:rsidRPr="00BC2D14">
        <w:rPr>
          <w:rFonts w:ascii="Geneva" w:hAnsi="Geneva"/>
          <w:color w:val="FF0000"/>
          <w:sz w:val="22"/>
          <w:szCs w:val="22"/>
        </w:rPr>
        <w:t>)</w:t>
      </w:r>
      <w:r w:rsidR="00F67C4A" w:rsidRPr="00BC2D14">
        <w:rPr>
          <w:rFonts w:ascii="Geneva" w:hAnsi="Geneva"/>
          <w:color w:val="FF0000"/>
          <w:sz w:val="22"/>
          <w:szCs w:val="22"/>
        </w:rPr>
        <w:t xml:space="preserve"> model. </w:t>
      </w:r>
    </w:p>
    <w:p w14:paraId="4280B95A" w14:textId="77777777" w:rsidR="00452EE3" w:rsidRPr="00BC2D14" w:rsidRDefault="00452EE3" w:rsidP="00C66791">
      <w:pPr>
        <w:pStyle w:val="ListParagraph"/>
        <w:jc w:val="center"/>
        <w:rPr>
          <w:rFonts w:ascii="Geneva" w:hAnsi="Geneva"/>
          <w:color w:val="FF0000"/>
          <w:sz w:val="22"/>
          <w:szCs w:val="22"/>
        </w:rPr>
      </w:pPr>
      <w:r w:rsidRPr="00BC2D14">
        <w:rPr>
          <w:rFonts w:ascii="Geneva" w:hAnsi="Geneva"/>
          <w:noProof/>
          <w:color w:val="FF0000"/>
          <w:sz w:val="22"/>
          <w:szCs w:val="22"/>
        </w:rPr>
        <w:drawing>
          <wp:inline distT="0" distB="0" distL="0" distR="0" wp14:anchorId="57B8A1E1" wp14:editId="61271060">
            <wp:extent cx="3581400" cy="14573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400" cy="1457325"/>
                    </a:xfrm>
                    <a:prstGeom prst="rect">
                      <a:avLst/>
                    </a:prstGeom>
                  </pic:spPr>
                </pic:pic>
              </a:graphicData>
            </a:graphic>
          </wp:inline>
        </w:drawing>
      </w:r>
    </w:p>
    <w:p w14:paraId="5F53992B" w14:textId="77777777" w:rsidR="00F67C4A" w:rsidRPr="00BC2D14" w:rsidRDefault="00F67C4A" w:rsidP="00F67C4A">
      <w:pPr>
        <w:pStyle w:val="ListParagraph"/>
        <w:spacing w:after="200"/>
        <w:ind w:left="288" w:firstLine="432"/>
        <w:jc w:val="center"/>
        <w:rPr>
          <w:rFonts w:ascii="Geneva" w:hAnsi="Geneva"/>
          <w:b/>
          <w:color w:val="FF0000"/>
          <w:sz w:val="22"/>
          <w:szCs w:val="22"/>
        </w:rPr>
      </w:pPr>
      <w:r w:rsidRPr="00BC2D14">
        <w:rPr>
          <w:rFonts w:ascii="Geneva" w:hAnsi="Geneva"/>
          <w:b/>
          <w:color w:val="FF0000"/>
          <w:sz w:val="22"/>
          <w:szCs w:val="22"/>
        </w:rPr>
        <w:t xml:space="preserve">Figure </w:t>
      </w:r>
      <w:r w:rsidR="003E05B1" w:rsidRPr="00BC2D14">
        <w:rPr>
          <w:rFonts w:ascii="Geneva" w:hAnsi="Geneva"/>
          <w:b/>
          <w:color w:val="FF0000"/>
          <w:sz w:val="22"/>
          <w:szCs w:val="22"/>
        </w:rPr>
        <w:t>5</w:t>
      </w:r>
      <w:r w:rsidRPr="00BC2D14">
        <w:rPr>
          <w:rFonts w:ascii="Geneva" w:hAnsi="Geneva"/>
          <w:b/>
          <w:color w:val="FF0000"/>
          <w:sz w:val="22"/>
          <w:szCs w:val="22"/>
        </w:rPr>
        <w:t xml:space="preserve"> P-value for Overall Regression Equation</w:t>
      </w:r>
    </w:p>
    <w:p w14:paraId="252800E8" w14:textId="77777777" w:rsidR="00F67C4A" w:rsidRPr="0053700E" w:rsidRDefault="00F67C4A" w:rsidP="001D5D22">
      <w:pPr>
        <w:pStyle w:val="ListParagraph"/>
        <w:rPr>
          <w:rFonts w:ascii="Geneva" w:hAnsi="Geneva"/>
          <w:sz w:val="22"/>
          <w:szCs w:val="22"/>
        </w:rPr>
      </w:pPr>
    </w:p>
    <w:p w14:paraId="0AB7888B" w14:textId="77777777" w:rsidR="001D5D22" w:rsidRPr="0053700E" w:rsidRDefault="001D5D22" w:rsidP="001D5D22">
      <w:pPr>
        <w:widowControl w:val="0"/>
        <w:autoSpaceDE w:val="0"/>
        <w:autoSpaceDN w:val="0"/>
        <w:adjustRightInd w:val="0"/>
        <w:spacing w:before="120" w:after="120" w:line="264" w:lineRule="auto"/>
        <w:ind w:left="720"/>
        <w:jc w:val="both"/>
        <w:rPr>
          <w:rFonts w:ascii="Geneva" w:hAnsi="Geneva"/>
          <w:sz w:val="22"/>
          <w:szCs w:val="22"/>
        </w:rPr>
      </w:pPr>
    </w:p>
    <w:p w14:paraId="3DFE022E" w14:textId="77777777" w:rsidR="00615B4F" w:rsidRPr="0053700E" w:rsidRDefault="00615B4F" w:rsidP="00615B4F">
      <w:pPr>
        <w:widowControl w:val="0"/>
        <w:numPr>
          <w:ilvl w:val="1"/>
          <w:numId w:val="9"/>
        </w:numPr>
        <w:autoSpaceDE w:val="0"/>
        <w:autoSpaceDN w:val="0"/>
        <w:adjustRightInd w:val="0"/>
        <w:spacing w:after="120" w:line="264" w:lineRule="auto"/>
        <w:jc w:val="both"/>
        <w:rPr>
          <w:rFonts w:ascii="Geneva" w:hAnsi="Geneva"/>
          <w:sz w:val="22"/>
          <w:szCs w:val="22"/>
        </w:rPr>
      </w:pPr>
      <w:r w:rsidRPr="0053700E">
        <w:rPr>
          <w:rFonts w:ascii="Geneva" w:hAnsi="Geneva"/>
          <w:sz w:val="22"/>
          <w:szCs w:val="22"/>
        </w:rPr>
        <w:t>Are the slopes of the regression line statistically significant? Explain your answer.</w:t>
      </w:r>
    </w:p>
    <w:p w14:paraId="54A675B4" w14:textId="77777777" w:rsidR="00B42A1B" w:rsidRPr="00BC2D14" w:rsidRDefault="00B42A1B" w:rsidP="00B42A1B">
      <w:pPr>
        <w:widowControl w:val="0"/>
        <w:autoSpaceDE w:val="0"/>
        <w:autoSpaceDN w:val="0"/>
        <w:adjustRightInd w:val="0"/>
        <w:spacing w:after="120" w:line="264" w:lineRule="auto"/>
        <w:ind w:left="720"/>
        <w:jc w:val="both"/>
        <w:rPr>
          <w:rFonts w:ascii="Geneva" w:hAnsi="Geneva"/>
          <w:color w:val="FF0000"/>
          <w:sz w:val="22"/>
          <w:szCs w:val="22"/>
        </w:rPr>
      </w:pPr>
      <w:r w:rsidRPr="00BC2D14">
        <w:rPr>
          <w:rFonts w:ascii="Geneva" w:hAnsi="Geneva"/>
          <w:color w:val="FF0000"/>
          <w:sz w:val="22"/>
          <w:szCs w:val="22"/>
        </w:rPr>
        <w:t xml:space="preserve">Referring to </w:t>
      </w:r>
      <w:r w:rsidR="00391044" w:rsidRPr="00BC2D14">
        <w:rPr>
          <w:rFonts w:ascii="Geneva" w:hAnsi="Geneva"/>
          <w:color w:val="FF0000"/>
          <w:sz w:val="22"/>
          <w:szCs w:val="22"/>
        </w:rPr>
        <w:t>Figure</w:t>
      </w:r>
      <w:r w:rsidRPr="00BC2D14">
        <w:rPr>
          <w:rFonts w:ascii="Geneva" w:hAnsi="Geneva"/>
          <w:color w:val="FF0000"/>
          <w:sz w:val="22"/>
          <w:szCs w:val="22"/>
        </w:rPr>
        <w:t xml:space="preserve"> </w:t>
      </w:r>
      <w:r w:rsidR="003E05B1" w:rsidRPr="00BC2D14">
        <w:rPr>
          <w:rFonts w:ascii="Geneva" w:hAnsi="Geneva"/>
          <w:color w:val="FF0000"/>
          <w:sz w:val="22"/>
          <w:szCs w:val="22"/>
        </w:rPr>
        <w:t>4</w:t>
      </w:r>
      <w:r w:rsidRPr="00BC2D14">
        <w:rPr>
          <w:rFonts w:ascii="Geneva" w:hAnsi="Geneva"/>
          <w:color w:val="FF0000"/>
          <w:sz w:val="22"/>
          <w:szCs w:val="22"/>
        </w:rPr>
        <w:t xml:space="preserve"> the slope of the H2S variable is significant, with a p-value of 0.0002, meaning that the slope is significantly different than 0 at an </w:t>
      </w:r>
      <w:r w:rsidRPr="00BC2D14">
        <w:rPr>
          <w:rFonts w:ascii="Geneva" w:hAnsi="Geneva" w:cs="Arial"/>
          <w:color w:val="FF0000"/>
          <w:sz w:val="22"/>
          <w:szCs w:val="22"/>
        </w:rPr>
        <w:t>α</w:t>
      </w:r>
      <w:r w:rsidRPr="00BC2D14">
        <w:rPr>
          <w:rFonts w:ascii="Geneva" w:hAnsi="Geneva"/>
          <w:color w:val="FF0000"/>
          <w:sz w:val="22"/>
          <w:szCs w:val="22"/>
        </w:rPr>
        <w:t xml:space="preserve"> = 0.05.  The slope of Acetic variable is not significant, with a p-value of 0.4062, meaning that the slope is not significantly different than 0 at an </w:t>
      </w:r>
      <w:r w:rsidRPr="00BC2D14">
        <w:rPr>
          <w:rFonts w:ascii="Geneva" w:hAnsi="Geneva" w:cs="Arial"/>
          <w:color w:val="FF0000"/>
          <w:sz w:val="22"/>
          <w:szCs w:val="22"/>
        </w:rPr>
        <w:t>α</w:t>
      </w:r>
      <w:r w:rsidRPr="00BC2D14">
        <w:rPr>
          <w:rFonts w:ascii="Geneva" w:hAnsi="Geneva"/>
          <w:color w:val="FF0000"/>
          <w:sz w:val="22"/>
          <w:szCs w:val="22"/>
        </w:rPr>
        <w:t xml:space="preserve"> = 0.05.  These p-values are calculated by a hypothesis test where the null hypothesis is that the slope parameter is equal 0 and the alternative hypothesis is that the slope parameter is not equal to zero. </w:t>
      </w:r>
    </w:p>
    <w:p w14:paraId="10FE4FD0" w14:textId="77777777" w:rsidR="00B42A1B" w:rsidRPr="00BC2D14" w:rsidRDefault="00B42A1B" w:rsidP="00B42A1B">
      <w:pPr>
        <w:widowControl w:val="0"/>
        <w:autoSpaceDE w:val="0"/>
        <w:autoSpaceDN w:val="0"/>
        <w:adjustRightInd w:val="0"/>
        <w:spacing w:after="120" w:line="264" w:lineRule="auto"/>
        <w:ind w:left="720"/>
        <w:jc w:val="both"/>
        <w:rPr>
          <w:rFonts w:ascii="Geneva" w:hAnsi="Geneva"/>
          <w:color w:val="FF0000"/>
          <w:sz w:val="22"/>
          <w:szCs w:val="22"/>
        </w:rPr>
      </w:pPr>
      <w:r w:rsidRPr="00BC2D14">
        <w:rPr>
          <w:rFonts w:ascii="Geneva" w:hAnsi="Geneva"/>
          <w:color w:val="FF0000"/>
          <w:sz w:val="22"/>
          <w:szCs w:val="22"/>
        </w:rPr>
        <w:t>Practically, this means that we can eliminate the Acetic variable from the model without impacting the fit of the model.  A quick comparison of R</w:t>
      </w:r>
      <w:r w:rsidRPr="00BC2D14">
        <w:rPr>
          <w:rFonts w:ascii="Geneva" w:hAnsi="Geneva"/>
          <w:color w:val="FF0000"/>
          <w:sz w:val="22"/>
          <w:szCs w:val="22"/>
          <w:vertAlign w:val="superscript"/>
        </w:rPr>
        <w:t>2</w:t>
      </w:r>
      <w:r w:rsidRPr="00BC2D14">
        <w:rPr>
          <w:rFonts w:ascii="Geneva" w:hAnsi="Geneva"/>
          <w:color w:val="FF0000"/>
          <w:sz w:val="22"/>
          <w:szCs w:val="22"/>
        </w:rPr>
        <w:t xml:space="preserve"> for both the 3 parameter model (with Acetic included) and the 2 parameter model (a simple linear regression based on H2S) </w:t>
      </w:r>
      <w:r w:rsidR="00D104C1" w:rsidRPr="00BC2D14">
        <w:rPr>
          <w:rFonts w:ascii="Geneva" w:hAnsi="Geneva"/>
          <w:color w:val="FF0000"/>
          <w:sz w:val="22"/>
          <w:szCs w:val="22"/>
        </w:rPr>
        <w:t xml:space="preserve">in </w:t>
      </w:r>
      <w:r w:rsidR="00391044" w:rsidRPr="00BC2D14">
        <w:rPr>
          <w:rFonts w:ascii="Geneva" w:hAnsi="Geneva"/>
          <w:color w:val="FF0000"/>
          <w:sz w:val="22"/>
          <w:szCs w:val="22"/>
        </w:rPr>
        <w:t>Figure</w:t>
      </w:r>
      <w:r w:rsidR="00D104C1" w:rsidRPr="00BC2D14">
        <w:rPr>
          <w:rFonts w:ascii="Geneva" w:hAnsi="Geneva"/>
          <w:color w:val="FF0000"/>
          <w:sz w:val="22"/>
          <w:szCs w:val="22"/>
        </w:rPr>
        <w:t xml:space="preserve"> </w:t>
      </w:r>
      <w:r w:rsidR="003E05B1" w:rsidRPr="00BC2D14">
        <w:rPr>
          <w:rFonts w:ascii="Geneva" w:hAnsi="Geneva"/>
          <w:color w:val="FF0000"/>
          <w:sz w:val="22"/>
          <w:szCs w:val="22"/>
        </w:rPr>
        <w:t>6</w:t>
      </w:r>
      <w:r w:rsidR="00D104C1" w:rsidRPr="00BC2D14">
        <w:rPr>
          <w:rFonts w:ascii="Geneva" w:hAnsi="Geneva"/>
          <w:color w:val="FF0000"/>
          <w:sz w:val="22"/>
          <w:szCs w:val="22"/>
        </w:rPr>
        <w:t xml:space="preserve"> </w:t>
      </w:r>
      <w:r w:rsidRPr="00BC2D14">
        <w:rPr>
          <w:rFonts w:ascii="Geneva" w:hAnsi="Geneva"/>
          <w:color w:val="FF0000"/>
          <w:sz w:val="22"/>
          <w:szCs w:val="22"/>
        </w:rPr>
        <w:t>shows this is true.</w:t>
      </w:r>
    </w:p>
    <w:p w14:paraId="074894BD" w14:textId="77777777" w:rsidR="00B42A1B" w:rsidRPr="00BC2D14" w:rsidRDefault="00B42A1B" w:rsidP="00B42A1B">
      <w:pPr>
        <w:widowControl w:val="0"/>
        <w:autoSpaceDE w:val="0"/>
        <w:autoSpaceDN w:val="0"/>
        <w:adjustRightInd w:val="0"/>
        <w:spacing w:after="120" w:line="264" w:lineRule="auto"/>
        <w:ind w:left="720"/>
        <w:jc w:val="center"/>
        <w:rPr>
          <w:rFonts w:ascii="Geneva" w:hAnsi="Geneva"/>
          <w:color w:val="FF0000"/>
          <w:sz w:val="22"/>
          <w:szCs w:val="22"/>
        </w:rPr>
      </w:pPr>
      <w:r w:rsidRPr="00BC2D14">
        <w:rPr>
          <w:rFonts w:ascii="Geneva" w:hAnsi="Geneva"/>
          <w:noProof/>
          <w:color w:val="FF0000"/>
          <w:sz w:val="22"/>
          <w:szCs w:val="22"/>
        </w:rPr>
        <w:drawing>
          <wp:inline distT="0" distB="0" distL="0" distR="0" wp14:anchorId="32AC1256" wp14:editId="0E483075">
            <wp:extent cx="1114425" cy="9620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14425" cy="962025"/>
                    </a:xfrm>
                    <a:prstGeom prst="rect">
                      <a:avLst/>
                    </a:prstGeom>
                  </pic:spPr>
                </pic:pic>
              </a:graphicData>
            </a:graphic>
          </wp:inline>
        </w:drawing>
      </w:r>
      <w:r w:rsidRPr="00BC2D14">
        <w:rPr>
          <w:rFonts w:ascii="Geneva" w:hAnsi="Geneva"/>
          <w:noProof/>
          <w:color w:val="FF0000"/>
          <w:sz w:val="22"/>
          <w:szCs w:val="22"/>
        </w:rPr>
        <w:drawing>
          <wp:inline distT="0" distB="0" distL="0" distR="0" wp14:anchorId="0277A95C" wp14:editId="43A8F262">
            <wp:extent cx="1228725" cy="10096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504"/>
                    <a:stretch/>
                  </pic:blipFill>
                  <pic:spPr bwMode="auto">
                    <a:xfrm>
                      <a:off x="0" y="0"/>
                      <a:ext cx="1228725" cy="1009650"/>
                    </a:xfrm>
                    <a:prstGeom prst="rect">
                      <a:avLst/>
                    </a:prstGeom>
                    <a:ln>
                      <a:noFill/>
                    </a:ln>
                    <a:extLst>
                      <a:ext uri="{53640926-AAD7-44D8-BBD7-CCE9431645EC}">
                        <a14:shadowObscured xmlns:a14="http://schemas.microsoft.com/office/drawing/2010/main"/>
                      </a:ext>
                    </a:extLst>
                  </pic:spPr>
                </pic:pic>
              </a:graphicData>
            </a:graphic>
          </wp:inline>
        </w:drawing>
      </w:r>
    </w:p>
    <w:p w14:paraId="067ED6A7" w14:textId="77777777" w:rsidR="00D104C1" w:rsidRPr="00BC2D14" w:rsidRDefault="00D104C1" w:rsidP="00D104C1">
      <w:pPr>
        <w:pStyle w:val="ListParagraph"/>
        <w:spacing w:after="200"/>
        <w:ind w:left="288" w:firstLine="432"/>
        <w:jc w:val="center"/>
        <w:rPr>
          <w:rFonts w:ascii="Geneva" w:hAnsi="Geneva"/>
          <w:b/>
          <w:color w:val="FF0000"/>
          <w:sz w:val="22"/>
          <w:szCs w:val="22"/>
        </w:rPr>
      </w:pPr>
      <w:r w:rsidRPr="00BC2D14">
        <w:rPr>
          <w:rFonts w:ascii="Geneva" w:hAnsi="Geneva"/>
          <w:b/>
          <w:color w:val="FF0000"/>
          <w:sz w:val="22"/>
          <w:szCs w:val="22"/>
        </w:rPr>
        <w:t>Figure</w:t>
      </w:r>
      <w:r w:rsidR="003E05B1" w:rsidRPr="00BC2D14">
        <w:rPr>
          <w:rFonts w:ascii="Geneva" w:hAnsi="Geneva"/>
          <w:b/>
          <w:color w:val="FF0000"/>
          <w:sz w:val="22"/>
          <w:szCs w:val="22"/>
        </w:rPr>
        <w:t xml:space="preserve"> 6</w:t>
      </w:r>
      <w:r w:rsidRPr="00BC2D14">
        <w:rPr>
          <w:rFonts w:ascii="Geneva" w:hAnsi="Geneva"/>
          <w:b/>
          <w:color w:val="FF0000"/>
          <w:sz w:val="22"/>
          <w:szCs w:val="22"/>
        </w:rPr>
        <w:t xml:space="preserve"> Comparison of R</w:t>
      </w:r>
      <w:r w:rsidRPr="00BC2D14">
        <w:rPr>
          <w:rFonts w:ascii="Geneva" w:hAnsi="Geneva"/>
          <w:b/>
          <w:color w:val="FF0000"/>
          <w:sz w:val="22"/>
          <w:szCs w:val="22"/>
          <w:vertAlign w:val="superscript"/>
        </w:rPr>
        <w:t>2</w:t>
      </w:r>
      <w:r w:rsidRPr="00BC2D14">
        <w:rPr>
          <w:rFonts w:ascii="Geneva" w:hAnsi="Geneva"/>
          <w:b/>
          <w:color w:val="FF0000"/>
          <w:sz w:val="22"/>
          <w:szCs w:val="22"/>
        </w:rPr>
        <w:t xml:space="preserve"> for 3 Parameter and 2 Parameter Model</w:t>
      </w:r>
    </w:p>
    <w:p w14:paraId="4AFD7CCA" w14:textId="77777777" w:rsidR="00B42A1B" w:rsidRPr="0053700E" w:rsidRDefault="00B42A1B" w:rsidP="00B42A1B">
      <w:pPr>
        <w:widowControl w:val="0"/>
        <w:autoSpaceDE w:val="0"/>
        <w:autoSpaceDN w:val="0"/>
        <w:adjustRightInd w:val="0"/>
        <w:spacing w:after="120" w:line="264" w:lineRule="auto"/>
        <w:ind w:left="720"/>
        <w:jc w:val="both"/>
        <w:rPr>
          <w:rFonts w:ascii="Geneva" w:hAnsi="Geneva"/>
          <w:sz w:val="22"/>
          <w:szCs w:val="22"/>
        </w:rPr>
      </w:pPr>
    </w:p>
    <w:p w14:paraId="79A92D18" w14:textId="77777777" w:rsidR="00615B4F" w:rsidRPr="0053700E" w:rsidRDefault="00615B4F" w:rsidP="00615B4F">
      <w:pPr>
        <w:widowControl w:val="0"/>
        <w:numPr>
          <w:ilvl w:val="1"/>
          <w:numId w:val="9"/>
        </w:numPr>
        <w:autoSpaceDE w:val="0"/>
        <w:autoSpaceDN w:val="0"/>
        <w:adjustRightInd w:val="0"/>
        <w:spacing w:after="120" w:line="264" w:lineRule="auto"/>
        <w:jc w:val="both"/>
        <w:rPr>
          <w:rFonts w:ascii="Geneva" w:hAnsi="Geneva"/>
          <w:sz w:val="22"/>
          <w:szCs w:val="22"/>
        </w:rPr>
      </w:pPr>
      <w:r w:rsidRPr="0053700E">
        <w:rPr>
          <w:rFonts w:ascii="Geneva" w:hAnsi="Geneva"/>
          <w:sz w:val="22"/>
          <w:szCs w:val="22"/>
        </w:rPr>
        <w:lastRenderedPageBreak/>
        <w:t>Interpret each slope.</w:t>
      </w:r>
    </w:p>
    <w:p w14:paraId="6A33D825" w14:textId="77777777" w:rsidR="00D104C1" w:rsidRPr="00BC2D14" w:rsidRDefault="00C66791" w:rsidP="00D104C1">
      <w:pPr>
        <w:widowControl w:val="0"/>
        <w:autoSpaceDE w:val="0"/>
        <w:autoSpaceDN w:val="0"/>
        <w:adjustRightInd w:val="0"/>
        <w:spacing w:after="120" w:line="264" w:lineRule="auto"/>
        <w:ind w:left="720"/>
        <w:jc w:val="both"/>
        <w:rPr>
          <w:rFonts w:ascii="Geneva" w:hAnsi="Geneva"/>
          <w:color w:val="FF0000"/>
          <w:sz w:val="22"/>
          <w:szCs w:val="22"/>
        </w:rPr>
      </w:pPr>
      <w:r w:rsidRPr="00BC2D14">
        <w:rPr>
          <w:rFonts w:ascii="Geneva" w:hAnsi="Geneva"/>
          <w:color w:val="FF0000"/>
          <w:sz w:val="22"/>
          <w:szCs w:val="22"/>
        </w:rPr>
        <w:t xml:space="preserve">Of the two explanatory variables, the concentration of H2S is a statistically significant predictor of taste while the concentration of Acetic is not.  Because the variable is log-transformed, </w:t>
      </w:r>
      <w:r w:rsidR="006760EB" w:rsidRPr="00BC2D14">
        <w:rPr>
          <w:rFonts w:ascii="Geneva" w:hAnsi="Geneva"/>
          <w:color w:val="FF0000"/>
          <w:sz w:val="22"/>
          <w:szCs w:val="22"/>
        </w:rPr>
        <w:t xml:space="preserve">holding the value of Acetic constant, </w:t>
      </w:r>
      <w:r w:rsidRPr="00BC2D14">
        <w:rPr>
          <w:rFonts w:ascii="Geneva" w:hAnsi="Geneva"/>
          <w:color w:val="FF0000"/>
          <w:sz w:val="22"/>
          <w:szCs w:val="22"/>
        </w:rPr>
        <w:t xml:space="preserve">a doubling of the concentration of H2S is associated with an increase of </w:t>
      </w:r>
      <w:r w:rsidR="000C1E0A" w:rsidRPr="00BC2D14">
        <w:rPr>
          <w:rFonts w:ascii="Geneva" w:hAnsi="Geneva"/>
          <w:color w:val="FF0000"/>
          <w:sz w:val="22"/>
          <w:szCs w:val="22"/>
        </w:rPr>
        <w:t>3.567</w:t>
      </w:r>
      <w:r w:rsidRPr="00BC2D14">
        <w:rPr>
          <w:rFonts w:ascii="Geneva" w:hAnsi="Geneva"/>
          <w:color w:val="FF0000"/>
          <w:sz w:val="22"/>
          <w:szCs w:val="22"/>
        </w:rPr>
        <w:t xml:space="preserve"> </w:t>
      </w:r>
      <w:r w:rsidR="000C1E0A" w:rsidRPr="00BC2D14">
        <w:rPr>
          <w:rFonts w:ascii="Geneva" w:hAnsi="Geneva"/>
          <w:color w:val="FF0000"/>
          <w:sz w:val="22"/>
          <w:szCs w:val="22"/>
        </w:rPr>
        <w:t xml:space="preserve">in the mean of taste. </w:t>
      </w:r>
      <w:r w:rsidR="006760EB" w:rsidRPr="00BC2D14">
        <w:rPr>
          <w:rFonts w:ascii="Geneva" w:hAnsi="Geneva"/>
          <w:color w:val="FF0000"/>
          <w:sz w:val="22"/>
          <w:szCs w:val="22"/>
        </w:rPr>
        <w:t xml:space="preserve">While not statistically significant in this model, the best estimate of effect of increasing the Acetic concentration </w:t>
      </w:r>
      <w:r w:rsidR="003E05B1" w:rsidRPr="00BC2D14">
        <w:rPr>
          <w:rFonts w:ascii="Geneva" w:hAnsi="Geneva"/>
          <w:color w:val="FF0000"/>
          <w:sz w:val="22"/>
          <w:szCs w:val="22"/>
        </w:rPr>
        <w:t xml:space="preserve">while holding the value of H2S constant </w:t>
      </w:r>
      <w:r w:rsidR="006760EB" w:rsidRPr="00BC2D14">
        <w:rPr>
          <w:rFonts w:ascii="Geneva" w:hAnsi="Geneva"/>
          <w:color w:val="FF0000"/>
          <w:sz w:val="22"/>
          <w:szCs w:val="22"/>
        </w:rPr>
        <w:t>is that a doubling of the concentration is associated with an increase of 2.634 in the mean of taste.</w:t>
      </w:r>
    </w:p>
    <w:p w14:paraId="61F7E8F8" w14:textId="77777777" w:rsidR="00615B4F" w:rsidRPr="0053700E" w:rsidRDefault="00615B4F" w:rsidP="00615B4F">
      <w:pPr>
        <w:widowControl w:val="0"/>
        <w:numPr>
          <w:ilvl w:val="1"/>
          <w:numId w:val="9"/>
        </w:numPr>
        <w:autoSpaceDE w:val="0"/>
        <w:autoSpaceDN w:val="0"/>
        <w:adjustRightInd w:val="0"/>
        <w:spacing w:after="120" w:line="264" w:lineRule="auto"/>
        <w:jc w:val="both"/>
        <w:rPr>
          <w:rFonts w:ascii="Geneva" w:hAnsi="Geneva"/>
          <w:sz w:val="22"/>
          <w:szCs w:val="22"/>
        </w:rPr>
      </w:pPr>
      <w:r w:rsidRPr="0053700E">
        <w:rPr>
          <w:rFonts w:ascii="Geneva" w:hAnsi="Geneva"/>
          <w:sz w:val="22"/>
          <w:szCs w:val="22"/>
        </w:rPr>
        <w:t>Obtain partial correlations for each variable and interpret their meanings.</w:t>
      </w:r>
    </w:p>
    <w:p w14:paraId="7EB150A6" w14:textId="77777777" w:rsidR="000C1E0A" w:rsidRPr="00BC2D14" w:rsidRDefault="00191AFB" w:rsidP="000C1E0A">
      <w:pPr>
        <w:widowControl w:val="0"/>
        <w:autoSpaceDE w:val="0"/>
        <w:autoSpaceDN w:val="0"/>
        <w:adjustRightInd w:val="0"/>
        <w:spacing w:after="120" w:line="264" w:lineRule="auto"/>
        <w:ind w:left="720"/>
        <w:jc w:val="both"/>
        <w:rPr>
          <w:rFonts w:ascii="Geneva" w:hAnsi="Geneva" w:cs="Helvetica"/>
          <w:color w:val="FF0000"/>
          <w:sz w:val="22"/>
          <w:szCs w:val="22"/>
        </w:rPr>
      </w:pPr>
      <w:r w:rsidRPr="00BC2D14">
        <w:rPr>
          <w:rFonts w:ascii="Geneva" w:hAnsi="Geneva"/>
          <w:color w:val="FF0000"/>
          <w:sz w:val="22"/>
          <w:szCs w:val="22"/>
        </w:rPr>
        <w:t>pres</w:t>
      </w:r>
      <w:r w:rsidRPr="00BC2D14">
        <w:rPr>
          <w:rFonts w:ascii="Geneva" w:hAnsi="Geneva"/>
          <w:color w:val="FF0000"/>
          <w:sz w:val="22"/>
          <w:szCs w:val="22"/>
          <w:vertAlign w:val="subscript"/>
        </w:rPr>
        <w:t>H2S</w:t>
      </w:r>
      <w:r w:rsidRPr="00BC2D14">
        <w:rPr>
          <w:rFonts w:ascii="Geneva" w:hAnsi="Geneva"/>
          <w:color w:val="FF0000"/>
          <w:sz w:val="22"/>
          <w:szCs w:val="22"/>
        </w:rPr>
        <w:t xml:space="preserve"> = taste - </w:t>
      </w:r>
      <w:r w:rsidRPr="00BC2D14">
        <w:rPr>
          <w:rFonts w:ascii="Geneva" w:hAnsi="Geneva" w:cs="Helvetica"/>
          <w:color w:val="FF0000"/>
          <w:sz w:val="22"/>
          <w:szCs w:val="22"/>
        </w:rPr>
        <w:t>β</w:t>
      </w:r>
      <w:r w:rsidRPr="00BC2D14">
        <w:rPr>
          <w:rFonts w:ascii="Geneva" w:hAnsi="Geneva" w:cs="Helvetica"/>
          <w:color w:val="FF0000"/>
          <w:sz w:val="22"/>
          <w:szCs w:val="22"/>
          <w:vertAlign w:val="subscript"/>
        </w:rPr>
        <w:t>0</w:t>
      </w:r>
      <w:r w:rsidRPr="00BC2D14">
        <w:rPr>
          <w:rFonts w:ascii="Geneva" w:hAnsi="Geneva" w:cs="Helvetica"/>
          <w:color w:val="FF0000"/>
          <w:sz w:val="22"/>
          <w:szCs w:val="22"/>
        </w:rPr>
        <w:t xml:space="preserve"> </w:t>
      </w:r>
      <w:r w:rsidR="0053700E" w:rsidRPr="00BC2D14">
        <w:rPr>
          <w:rFonts w:ascii="Geneva" w:hAnsi="Geneva" w:cs="Helvetica"/>
          <w:color w:val="FF0000"/>
          <w:sz w:val="22"/>
          <w:szCs w:val="22"/>
        </w:rPr>
        <w:t>-</w:t>
      </w:r>
      <w:r w:rsidRPr="00BC2D14">
        <w:rPr>
          <w:rFonts w:ascii="Geneva" w:hAnsi="Geneva" w:cs="Helvetica"/>
          <w:color w:val="FF0000"/>
          <w:sz w:val="22"/>
          <w:szCs w:val="22"/>
        </w:rPr>
        <w:t xml:space="preserve"> β</w:t>
      </w:r>
      <w:r w:rsidRPr="00BC2D14">
        <w:rPr>
          <w:rFonts w:ascii="Geneva" w:hAnsi="Geneva" w:cs="Helvetica"/>
          <w:color w:val="FF0000"/>
          <w:sz w:val="22"/>
          <w:szCs w:val="22"/>
          <w:vertAlign w:val="subscript"/>
        </w:rPr>
        <w:t>1</w:t>
      </w:r>
      <w:r w:rsidRPr="00BC2D14">
        <w:rPr>
          <w:rFonts w:ascii="Geneva" w:hAnsi="Geneva" w:cs="Helvetica"/>
          <w:color w:val="FF0000"/>
          <w:sz w:val="22"/>
          <w:szCs w:val="22"/>
        </w:rPr>
        <w:t>(Acetic)</w:t>
      </w:r>
      <w:r w:rsidR="0053700E" w:rsidRPr="00BC2D14">
        <w:rPr>
          <w:rFonts w:ascii="Geneva" w:hAnsi="Geneva" w:cs="Helvetica"/>
          <w:color w:val="FF0000"/>
          <w:sz w:val="22"/>
          <w:szCs w:val="22"/>
        </w:rPr>
        <w:t xml:space="preserve"> = taste + 26.94 - 3.80*Acetic;</w:t>
      </w:r>
    </w:p>
    <w:p w14:paraId="736FF959" w14:textId="77777777" w:rsidR="0053700E" w:rsidRPr="00BC2D14" w:rsidRDefault="00191AFB" w:rsidP="0053700E">
      <w:pPr>
        <w:widowControl w:val="0"/>
        <w:autoSpaceDE w:val="0"/>
        <w:autoSpaceDN w:val="0"/>
        <w:adjustRightInd w:val="0"/>
        <w:spacing w:after="120" w:line="264" w:lineRule="auto"/>
        <w:ind w:left="720"/>
        <w:jc w:val="both"/>
        <w:rPr>
          <w:rFonts w:ascii="Geneva" w:hAnsi="Geneva" w:cs="Helvetica"/>
          <w:color w:val="FF0000"/>
          <w:sz w:val="22"/>
          <w:szCs w:val="22"/>
        </w:rPr>
      </w:pPr>
      <w:r w:rsidRPr="00BC2D14">
        <w:rPr>
          <w:rFonts w:ascii="Geneva" w:hAnsi="Geneva"/>
          <w:color w:val="FF0000"/>
          <w:sz w:val="22"/>
          <w:szCs w:val="22"/>
        </w:rPr>
        <w:t>pres</w:t>
      </w:r>
      <w:r w:rsidRPr="00BC2D14">
        <w:rPr>
          <w:rFonts w:ascii="Geneva" w:hAnsi="Geneva"/>
          <w:color w:val="FF0000"/>
          <w:sz w:val="22"/>
          <w:szCs w:val="22"/>
          <w:vertAlign w:val="subscript"/>
        </w:rPr>
        <w:t>acetic</w:t>
      </w:r>
      <w:r w:rsidRPr="00BC2D14">
        <w:rPr>
          <w:rFonts w:ascii="Geneva" w:hAnsi="Geneva"/>
          <w:color w:val="FF0000"/>
          <w:sz w:val="22"/>
          <w:szCs w:val="22"/>
        </w:rPr>
        <w:t xml:space="preserve"> = taste - </w:t>
      </w:r>
      <w:r w:rsidRPr="00BC2D14">
        <w:rPr>
          <w:rFonts w:ascii="Geneva" w:hAnsi="Geneva" w:cs="Helvetica"/>
          <w:color w:val="FF0000"/>
          <w:sz w:val="22"/>
          <w:szCs w:val="22"/>
        </w:rPr>
        <w:t>β</w:t>
      </w:r>
      <w:r w:rsidRPr="00BC2D14">
        <w:rPr>
          <w:rFonts w:ascii="Geneva" w:hAnsi="Geneva" w:cs="Helvetica"/>
          <w:color w:val="FF0000"/>
          <w:sz w:val="22"/>
          <w:szCs w:val="22"/>
          <w:vertAlign w:val="subscript"/>
        </w:rPr>
        <w:t>0</w:t>
      </w:r>
      <w:r w:rsidRPr="00BC2D14">
        <w:rPr>
          <w:rFonts w:ascii="Geneva" w:hAnsi="Geneva" w:cs="Helvetica"/>
          <w:color w:val="FF0000"/>
          <w:sz w:val="22"/>
          <w:szCs w:val="22"/>
        </w:rPr>
        <w:t xml:space="preserve"> </w:t>
      </w:r>
      <w:r w:rsidR="0053700E" w:rsidRPr="00BC2D14">
        <w:rPr>
          <w:rFonts w:ascii="Geneva" w:hAnsi="Geneva" w:cs="Helvetica"/>
          <w:color w:val="FF0000"/>
          <w:sz w:val="22"/>
          <w:szCs w:val="22"/>
        </w:rPr>
        <w:t>-</w:t>
      </w:r>
      <w:r w:rsidRPr="00BC2D14">
        <w:rPr>
          <w:rFonts w:ascii="Geneva" w:hAnsi="Geneva" w:cs="Helvetica"/>
          <w:color w:val="FF0000"/>
          <w:sz w:val="22"/>
          <w:szCs w:val="22"/>
        </w:rPr>
        <w:t xml:space="preserve"> β</w:t>
      </w:r>
      <w:r w:rsidRPr="00BC2D14">
        <w:rPr>
          <w:rFonts w:ascii="Geneva" w:hAnsi="Geneva" w:cs="Helvetica"/>
          <w:color w:val="FF0000"/>
          <w:sz w:val="22"/>
          <w:szCs w:val="22"/>
          <w:vertAlign w:val="subscript"/>
        </w:rPr>
        <w:t>2</w:t>
      </w:r>
      <w:r w:rsidRPr="00BC2D14">
        <w:rPr>
          <w:rFonts w:ascii="Geneva" w:hAnsi="Geneva" w:cs="Helvetica"/>
          <w:color w:val="FF0000"/>
          <w:sz w:val="22"/>
          <w:szCs w:val="22"/>
        </w:rPr>
        <w:t>(H2S)</w:t>
      </w:r>
      <w:r w:rsidR="0053700E" w:rsidRPr="00BC2D14">
        <w:rPr>
          <w:rFonts w:ascii="Geneva" w:hAnsi="Geneva" w:cs="Helvetica"/>
          <w:color w:val="FF0000"/>
          <w:sz w:val="22"/>
          <w:szCs w:val="22"/>
        </w:rPr>
        <w:t xml:space="preserve"> = taste + 26.94 - 5.146*H2S;</w:t>
      </w:r>
    </w:p>
    <w:p w14:paraId="29BDADB7" w14:textId="77777777" w:rsidR="0053700E" w:rsidRPr="00BC2D14" w:rsidRDefault="0053700E" w:rsidP="00191AFB">
      <w:pPr>
        <w:widowControl w:val="0"/>
        <w:autoSpaceDE w:val="0"/>
        <w:autoSpaceDN w:val="0"/>
        <w:adjustRightInd w:val="0"/>
        <w:spacing w:after="120" w:line="264" w:lineRule="auto"/>
        <w:ind w:left="720"/>
        <w:jc w:val="both"/>
        <w:rPr>
          <w:rFonts w:ascii="Geneva" w:hAnsi="Geneva" w:cs="Helvetica"/>
          <w:color w:val="FF0000"/>
          <w:sz w:val="22"/>
          <w:szCs w:val="22"/>
        </w:rPr>
      </w:pPr>
      <w:r w:rsidRPr="00BC2D14">
        <w:rPr>
          <w:rFonts w:ascii="Geneva" w:hAnsi="Geneva" w:cs="Helvetica"/>
          <w:color w:val="FF0000"/>
          <w:sz w:val="22"/>
          <w:szCs w:val="22"/>
        </w:rPr>
        <w:t xml:space="preserve">After computing the partial residual of both Acetic and H2S we are able to see clear evidence that the variation in taste is almost completely explained by the concentration of H2S, and that there is a much lower association between the concentration of Acetic and the taste response variable. The partial residual scatter plots show this in </w:t>
      </w:r>
      <w:r w:rsidR="00391044" w:rsidRPr="00BC2D14">
        <w:rPr>
          <w:rFonts w:ascii="Geneva" w:hAnsi="Geneva" w:cs="Helvetica"/>
          <w:color w:val="FF0000"/>
          <w:sz w:val="22"/>
          <w:szCs w:val="22"/>
        </w:rPr>
        <w:t>Figure</w:t>
      </w:r>
      <w:r w:rsidRPr="00BC2D14">
        <w:rPr>
          <w:rFonts w:ascii="Geneva" w:hAnsi="Geneva" w:cs="Helvetica"/>
          <w:color w:val="FF0000"/>
          <w:sz w:val="22"/>
          <w:szCs w:val="22"/>
        </w:rPr>
        <w:t xml:space="preserve"> </w:t>
      </w:r>
      <w:r w:rsidR="003E05B1" w:rsidRPr="00BC2D14">
        <w:rPr>
          <w:rFonts w:ascii="Geneva" w:hAnsi="Geneva" w:cs="Helvetica"/>
          <w:color w:val="FF0000"/>
          <w:sz w:val="22"/>
          <w:szCs w:val="22"/>
        </w:rPr>
        <w:t>7</w:t>
      </w:r>
      <w:r w:rsidRPr="00BC2D14">
        <w:rPr>
          <w:rFonts w:ascii="Geneva" w:hAnsi="Geneva" w:cs="Helvetica"/>
          <w:color w:val="FF0000"/>
          <w:sz w:val="22"/>
          <w:szCs w:val="22"/>
        </w:rPr>
        <w:t xml:space="preserve">, where the partial residual of Acetic </w:t>
      </w:r>
      <w:r w:rsidR="00CF19ED" w:rsidRPr="00BC2D14">
        <w:rPr>
          <w:rFonts w:ascii="Geneva" w:hAnsi="Geneva" w:cs="Helvetica"/>
          <w:color w:val="FF0000"/>
          <w:sz w:val="22"/>
          <w:szCs w:val="22"/>
        </w:rPr>
        <w:t xml:space="preserve">on the left </w:t>
      </w:r>
      <w:r w:rsidRPr="00BC2D14">
        <w:rPr>
          <w:rFonts w:ascii="Geneva" w:hAnsi="Geneva" w:cs="Helvetica"/>
          <w:color w:val="FF0000"/>
          <w:sz w:val="22"/>
          <w:szCs w:val="22"/>
        </w:rPr>
        <w:t xml:space="preserve">is a random cloud, while the partial residual for H2S </w:t>
      </w:r>
      <w:r w:rsidR="00CF19ED" w:rsidRPr="00BC2D14">
        <w:rPr>
          <w:rFonts w:ascii="Geneva" w:hAnsi="Geneva" w:cs="Helvetica"/>
          <w:color w:val="FF0000"/>
          <w:sz w:val="22"/>
          <w:szCs w:val="22"/>
        </w:rPr>
        <w:t xml:space="preserve">on the right </w:t>
      </w:r>
      <w:r w:rsidRPr="00BC2D14">
        <w:rPr>
          <w:rFonts w:ascii="Geneva" w:hAnsi="Geneva" w:cs="Helvetica"/>
          <w:color w:val="FF0000"/>
          <w:sz w:val="22"/>
          <w:szCs w:val="22"/>
        </w:rPr>
        <w:t>still demon</w:t>
      </w:r>
      <w:r w:rsidR="00CF19ED" w:rsidRPr="00BC2D14">
        <w:rPr>
          <w:rFonts w:ascii="Geneva" w:hAnsi="Geneva" w:cs="Helvetica"/>
          <w:color w:val="FF0000"/>
          <w:sz w:val="22"/>
          <w:szCs w:val="22"/>
        </w:rPr>
        <w:t xml:space="preserve">strates a linear relationship. The calculation of the correlation coefficient shown in </w:t>
      </w:r>
      <w:r w:rsidR="00391044" w:rsidRPr="00BC2D14">
        <w:rPr>
          <w:rFonts w:ascii="Geneva" w:hAnsi="Geneva" w:cs="Helvetica"/>
          <w:color w:val="FF0000"/>
          <w:sz w:val="22"/>
          <w:szCs w:val="22"/>
        </w:rPr>
        <w:t>Figure</w:t>
      </w:r>
      <w:r w:rsidR="00CF19ED" w:rsidRPr="00BC2D14">
        <w:rPr>
          <w:rFonts w:ascii="Geneva" w:hAnsi="Geneva" w:cs="Helvetica"/>
          <w:color w:val="FF0000"/>
          <w:sz w:val="22"/>
          <w:szCs w:val="22"/>
        </w:rPr>
        <w:t xml:space="preserve"> </w:t>
      </w:r>
      <w:r w:rsidR="003E05B1" w:rsidRPr="00BC2D14">
        <w:rPr>
          <w:rFonts w:ascii="Geneva" w:hAnsi="Geneva" w:cs="Helvetica"/>
          <w:color w:val="FF0000"/>
          <w:sz w:val="22"/>
          <w:szCs w:val="22"/>
        </w:rPr>
        <w:t>8</w:t>
      </w:r>
      <w:r w:rsidR="00CF19ED" w:rsidRPr="00BC2D14">
        <w:rPr>
          <w:rFonts w:ascii="Geneva" w:hAnsi="Geneva" w:cs="Helvetica"/>
          <w:color w:val="FF0000"/>
          <w:sz w:val="22"/>
          <w:szCs w:val="22"/>
        </w:rPr>
        <w:t xml:space="preserve"> between the partial residuals and the explanatory variables also shows this discrepancy, with values of 0.2022 and 0.7214 respectively.  Clearly there is a much stronger relationship between the concentration of H2S than the concentration of Acetic.</w:t>
      </w:r>
    </w:p>
    <w:p w14:paraId="6CBE0BFC" w14:textId="77777777" w:rsidR="0053700E" w:rsidRPr="00BC2D14" w:rsidRDefault="0053700E" w:rsidP="00191AFB">
      <w:pPr>
        <w:widowControl w:val="0"/>
        <w:autoSpaceDE w:val="0"/>
        <w:autoSpaceDN w:val="0"/>
        <w:adjustRightInd w:val="0"/>
        <w:spacing w:after="120" w:line="264" w:lineRule="auto"/>
        <w:ind w:left="720"/>
        <w:jc w:val="both"/>
        <w:rPr>
          <w:rFonts w:cs="Helvetica"/>
          <w:color w:val="FF0000"/>
        </w:rPr>
      </w:pPr>
    </w:p>
    <w:p w14:paraId="51DEBFD4" w14:textId="77777777" w:rsidR="0053700E" w:rsidRPr="00BC2D14" w:rsidRDefault="0053700E" w:rsidP="0053700E">
      <w:pPr>
        <w:widowControl w:val="0"/>
        <w:autoSpaceDE w:val="0"/>
        <w:autoSpaceDN w:val="0"/>
        <w:adjustRightInd w:val="0"/>
        <w:spacing w:after="120" w:line="264" w:lineRule="auto"/>
        <w:ind w:left="720"/>
        <w:jc w:val="center"/>
        <w:rPr>
          <w:rFonts w:cs="Helvetica"/>
          <w:color w:val="FF0000"/>
        </w:rPr>
      </w:pPr>
      <w:r w:rsidRPr="00BC2D14">
        <w:rPr>
          <w:noProof/>
          <w:color w:val="FF0000"/>
        </w:rPr>
        <w:drawing>
          <wp:inline distT="0" distB="0" distL="0" distR="0" wp14:anchorId="436769C7" wp14:editId="7151CF68">
            <wp:extent cx="2405350" cy="18192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5350" cy="1819275"/>
                    </a:xfrm>
                    <a:prstGeom prst="rect">
                      <a:avLst/>
                    </a:prstGeom>
                  </pic:spPr>
                </pic:pic>
              </a:graphicData>
            </a:graphic>
          </wp:inline>
        </w:drawing>
      </w:r>
      <w:r w:rsidRPr="00BC2D14">
        <w:rPr>
          <w:noProof/>
          <w:color w:val="FF0000"/>
        </w:rPr>
        <w:drawing>
          <wp:inline distT="0" distB="0" distL="0" distR="0" wp14:anchorId="6A8EB9FF" wp14:editId="0082572A">
            <wp:extent cx="2411296" cy="1833245"/>
            <wp:effectExtent l="0" t="0" r="825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9686" cy="1839623"/>
                    </a:xfrm>
                    <a:prstGeom prst="rect">
                      <a:avLst/>
                    </a:prstGeom>
                  </pic:spPr>
                </pic:pic>
              </a:graphicData>
            </a:graphic>
          </wp:inline>
        </w:drawing>
      </w:r>
    </w:p>
    <w:p w14:paraId="6971F677" w14:textId="77777777" w:rsidR="0053700E" w:rsidRPr="00BC2D14" w:rsidRDefault="0053700E" w:rsidP="00CF19ED">
      <w:pPr>
        <w:pStyle w:val="ListParagraph"/>
        <w:spacing w:after="200"/>
        <w:ind w:left="288" w:firstLine="432"/>
        <w:jc w:val="center"/>
        <w:rPr>
          <w:rFonts w:ascii="Geneva" w:hAnsi="Geneva"/>
          <w:b/>
          <w:color w:val="FF0000"/>
          <w:sz w:val="22"/>
          <w:szCs w:val="22"/>
        </w:rPr>
      </w:pPr>
      <w:r w:rsidRPr="00BC2D14">
        <w:rPr>
          <w:rFonts w:ascii="Geneva" w:hAnsi="Geneva"/>
          <w:b/>
          <w:color w:val="FF0000"/>
          <w:sz w:val="22"/>
          <w:szCs w:val="22"/>
        </w:rPr>
        <w:t xml:space="preserve">Figure 7 </w:t>
      </w:r>
      <w:r w:rsidR="00CF19ED" w:rsidRPr="00BC2D14">
        <w:rPr>
          <w:rFonts w:ascii="Geneva" w:hAnsi="Geneva"/>
          <w:b/>
          <w:color w:val="FF0000"/>
          <w:sz w:val="22"/>
          <w:szCs w:val="22"/>
        </w:rPr>
        <w:t>Partial Residuals for Acetic (left) and H2S (right)</w:t>
      </w:r>
      <w:r w:rsidR="00170C06" w:rsidRPr="00BC2D14">
        <w:rPr>
          <w:b/>
          <w:color w:val="FF0000"/>
          <w:lang w:bidi="x-none"/>
        </w:rPr>
        <w:t xml:space="preserve"> REALLY GOOD!</w:t>
      </w:r>
    </w:p>
    <w:p w14:paraId="540913E3" w14:textId="77777777" w:rsidR="0053700E" w:rsidRPr="00BC2D14" w:rsidRDefault="0053700E" w:rsidP="00191AFB">
      <w:pPr>
        <w:widowControl w:val="0"/>
        <w:autoSpaceDE w:val="0"/>
        <w:autoSpaceDN w:val="0"/>
        <w:adjustRightInd w:val="0"/>
        <w:spacing w:after="120" w:line="264" w:lineRule="auto"/>
        <w:ind w:left="720"/>
        <w:jc w:val="both"/>
        <w:rPr>
          <w:rFonts w:cs="Helvetica"/>
          <w:color w:val="FF0000"/>
        </w:rPr>
      </w:pPr>
    </w:p>
    <w:p w14:paraId="7B4CD170" w14:textId="77777777" w:rsidR="0053700E" w:rsidRPr="00BC2D14" w:rsidRDefault="0053700E" w:rsidP="00191AFB">
      <w:pPr>
        <w:widowControl w:val="0"/>
        <w:autoSpaceDE w:val="0"/>
        <w:autoSpaceDN w:val="0"/>
        <w:adjustRightInd w:val="0"/>
        <w:spacing w:after="120" w:line="264" w:lineRule="auto"/>
        <w:ind w:left="720"/>
        <w:jc w:val="both"/>
        <w:rPr>
          <w:noProof/>
          <w:color w:val="FF0000"/>
        </w:rPr>
      </w:pPr>
      <w:r w:rsidRPr="00BC2D14">
        <w:rPr>
          <w:noProof/>
          <w:color w:val="FF0000"/>
        </w:rPr>
        <w:lastRenderedPageBreak/>
        <w:drawing>
          <wp:inline distT="0" distB="0" distL="0" distR="0" wp14:anchorId="23568C79" wp14:editId="4A57C9DC">
            <wp:extent cx="2590800" cy="195230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13791" cy="1969634"/>
                    </a:xfrm>
                    <a:prstGeom prst="rect">
                      <a:avLst/>
                    </a:prstGeom>
                  </pic:spPr>
                </pic:pic>
              </a:graphicData>
            </a:graphic>
          </wp:inline>
        </w:drawing>
      </w:r>
      <w:r w:rsidRPr="00BC2D14">
        <w:rPr>
          <w:noProof/>
          <w:color w:val="FF0000"/>
        </w:rPr>
        <w:t xml:space="preserve"> </w:t>
      </w:r>
      <w:r w:rsidRPr="00BC2D14">
        <w:rPr>
          <w:noProof/>
          <w:color w:val="FF0000"/>
        </w:rPr>
        <w:drawing>
          <wp:inline distT="0" distB="0" distL="0" distR="0" wp14:anchorId="24E7E257" wp14:editId="6EE2E47E">
            <wp:extent cx="2542868" cy="190563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1196" cy="1919370"/>
                    </a:xfrm>
                    <a:prstGeom prst="rect">
                      <a:avLst/>
                    </a:prstGeom>
                  </pic:spPr>
                </pic:pic>
              </a:graphicData>
            </a:graphic>
          </wp:inline>
        </w:drawing>
      </w:r>
    </w:p>
    <w:p w14:paraId="4D0BBE0E" w14:textId="77777777" w:rsidR="00191AFB" w:rsidRPr="00BC2D14" w:rsidRDefault="00CF19ED" w:rsidP="00CF19ED">
      <w:pPr>
        <w:pStyle w:val="ListParagraph"/>
        <w:spacing w:after="200"/>
        <w:ind w:left="288" w:firstLine="432"/>
        <w:jc w:val="center"/>
        <w:rPr>
          <w:rFonts w:ascii="Geneva" w:hAnsi="Geneva"/>
          <w:b/>
          <w:color w:val="FF0000"/>
          <w:sz w:val="22"/>
          <w:szCs w:val="22"/>
        </w:rPr>
      </w:pPr>
      <w:r w:rsidRPr="00BC2D14">
        <w:rPr>
          <w:rFonts w:ascii="Geneva" w:hAnsi="Geneva"/>
          <w:b/>
          <w:color w:val="FF0000"/>
          <w:sz w:val="22"/>
          <w:szCs w:val="22"/>
        </w:rPr>
        <w:t xml:space="preserve">Figure </w:t>
      </w:r>
      <w:r w:rsidR="003E05B1" w:rsidRPr="00BC2D14">
        <w:rPr>
          <w:rFonts w:ascii="Geneva" w:hAnsi="Geneva"/>
          <w:b/>
          <w:color w:val="FF0000"/>
          <w:sz w:val="22"/>
          <w:szCs w:val="22"/>
        </w:rPr>
        <w:t>8</w:t>
      </w:r>
      <w:r w:rsidRPr="00BC2D14">
        <w:rPr>
          <w:rFonts w:ascii="Geneva" w:hAnsi="Geneva"/>
          <w:b/>
          <w:color w:val="FF0000"/>
          <w:sz w:val="22"/>
          <w:szCs w:val="22"/>
        </w:rPr>
        <w:t xml:space="preserve"> Correlation Coefficients for Acetic (left) and H2S (right)</w:t>
      </w:r>
    </w:p>
    <w:p w14:paraId="56870F67" w14:textId="33B418C8" w:rsidR="003C6BC5" w:rsidRPr="00B87641" w:rsidRDefault="003C6BC5" w:rsidP="00615B4F">
      <w:pPr>
        <w:widowControl w:val="0"/>
        <w:numPr>
          <w:ilvl w:val="1"/>
          <w:numId w:val="9"/>
        </w:numPr>
        <w:autoSpaceDE w:val="0"/>
        <w:autoSpaceDN w:val="0"/>
        <w:adjustRightInd w:val="0"/>
        <w:spacing w:after="120" w:line="264" w:lineRule="auto"/>
        <w:jc w:val="both"/>
        <w:rPr>
          <w:rFonts w:ascii="Geneva" w:hAnsi="Geneva"/>
          <w:sz w:val="20"/>
        </w:rPr>
      </w:pPr>
      <w:r>
        <w:t xml:space="preserve">Obtain a 90% confidence interval for population slope of the variable “H2S”. Interpret the interval.  </w:t>
      </w:r>
    </w:p>
    <w:p w14:paraId="4879776A" w14:textId="4A5A21CA" w:rsidR="00B87641" w:rsidRPr="00B87641" w:rsidRDefault="00B87641" w:rsidP="00B87641">
      <w:pPr>
        <w:widowControl w:val="0"/>
        <w:autoSpaceDE w:val="0"/>
        <w:autoSpaceDN w:val="0"/>
        <w:adjustRightInd w:val="0"/>
        <w:spacing w:after="120" w:line="264" w:lineRule="auto"/>
        <w:ind w:left="720"/>
        <w:jc w:val="both"/>
        <w:rPr>
          <w:rFonts w:ascii="Geneva" w:hAnsi="Geneva"/>
          <w:color w:val="FF0000"/>
          <w:sz w:val="20"/>
        </w:rPr>
      </w:pPr>
      <w:r w:rsidRPr="00B87641">
        <w:rPr>
          <w:rFonts w:ascii="Geneva" w:hAnsi="Geneva"/>
          <w:color w:val="FF0000"/>
          <w:sz w:val="20"/>
        </w:rPr>
        <w:t xml:space="preserve">A 90% CI for </w:t>
      </w:r>
      <w:r w:rsidRPr="00B87641">
        <w:rPr>
          <w:rFonts w:ascii="Geneva" w:hAnsi="Geneva" w:cs="Helvetica"/>
          <w:color w:val="FF0000"/>
          <w:sz w:val="22"/>
          <w:szCs w:val="22"/>
        </w:rPr>
        <w:t>β</w:t>
      </w:r>
      <w:r w:rsidRPr="00B87641">
        <w:rPr>
          <w:rFonts w:ascii="Geneva" w:hAnsi="Geneva" w:cs="Helvetica"/>
          <w:color w:val="FF0000"/>
          <w:sz w:val="22"/>
          <w:szCs w:val="22"/>
          <w:vertAlign w:val="subscript"/>
        </w:rPr>
        <w:t>1</w:t>
      </w:r>
      <w:r w:rsidRPr="00B87641">
        <w:rPr>
          <w:rFonts w:ascii="Geneva" w:hAnsi="Geneva"/>
          <w:color w:val="FF0000"/>
          <w:sz w:val="20"/>
        </w:rPr>
        <w:t xml:space="preserve"> is (-3.9, 11.5). A 90% CI for </w:t>
      </w:r>
      <w:r w:rsidRPr="00B87641">
        <w:rPr>
          <w:rFonts w:ascii="Geneva" w:hAnsi="Geneva" w:cs="Helvetica"/>
          <w:color w:val="FF0000"/>
          <w:sz w:val="22"/>
          <w:szCs w:val="22"/>
        </w:rPr>
        <w:t>β</w:t>
      </w:r>
      <w:r w:rsidRPr="00B87641">
        <w:rPr>
          <w:rFonts w:ascii="Geneva" w:hAnsi="Geneva" w:cs="Helvetica"/>
          <w:color w:val="FF0000"/>
          <w:sz w:val="22"/>
          <w:szCs w:val="22"/>
          <w:vertAlign w:val="subscript"/>
        </w:rPr>
        <w:t>2</w:t>
      </w:r>
      <w:r w:rsidRPr="00B87641">
        <w:rPr>
          <w:rFonts w:ascii="Geneva" w:hAnsi="Geneva"/>
          <w:color w:val="FF0000"/>
          <w:sz w:val="20"/>
        </w:rPr>
        <w:t xml:space="preserve"> is (3.1, 7.2).</w:t>
      </w:r>
    </w:p>
    <w:p w14:paraId="1F277D63" w14:textId="49547781" w:rsidR="00B87641" w:rsidRDefault="00B87641" w:rsidP="00B87641">
      <w:pPr>
        <w:widowControl w:val="0"/>
        <w:autoSpaceDE w:val="0"/>
        <w:autoSpaceDN w:val="0"/>
        <w:adjustRightInd w:val="0"/>
        <w:spacing w:after="120" w:line="264" w:lineRule="auto"/>
        <w:ind w:left="720"/>
        <w:jc w:val="both"/>
        <w:rPr>
          <w:rFonts w:ascii="Geneva" w:hAnsi="Geneva"/>
          <w:sz w:val="20"/>
        </w:rPr>
      </w:pPr>
    </w:p>
    <w:p w14:paraId="1666C6F9" w14:textId="77777777" w:rsidR="00615B4F" w:rsidRDefault="00F25135" w:rsidP="00615B4F">
      <w:pPr>
        <w:widowControl w:val="0"/>
        <w:numPr>
          <w:ilvl w:val="1"/>
          <w:numId w:val="9"/>
        </w:numPr>
        <w:autoSpaceDE w:val="0"/>
        <w:autoSpaceDN w:val="0"/>
        <w:adjustRightInd w:val="0"/>
        <w:spacing w:after="120" w:line="264" w:lineRule="auto"/>
        <w:jc w:val="both"/>
        <w:rPr>
          <w:rFonts w:ascii="Geneva" w:hAnsi="Geneva"/>
          <w:sz w:val="20"/>
        </w:rPr>
      </w:pPr>
      <w:r>
        <w:rPr>
          <w:rFonts w:ascii="Geneva" w:hAnsi="Geneva"/>
          <w:sz w:val="20"/>
        </w:rPr>
        <w:t>Identify any leverage points in the data using any measure you like. Give a definition of the measure you chose. If you make your decision on the basis of several measures, then explain only one of them. If there are no leverage points, then explain why you came to that conclusion.</w:t>
      </w:r>
    </w:p>
    <w:p w14:paraId="7FEC0F27" w14:textId="77777777" w:rsidR="008409F9" w:rsidRPr="00BC2D14" w:rsidRDefault="003E05B1" w:rsidP="008409F9">
      <w:pPr>
        <w:widowControl w:val="0"/>
        <w:autoSpaceDE w:val="0"/>
        <w:autoSpaceDN w:val="0"/>
        <w:adjustRightInd w:val="0"/>
        <w:spacing w:after="120" w:line="264" w:lineRule="auto"/>
        <w:ind w:left="720"/>
        <w:jc w:val="both"/>
        <w:rPr>
          <w:rFonts w:ascii="Geneva" w:hAnsi="Geneva"/>
          <w:color w:val="FF0000"/>
          <w:sz w:val="20"/>
        </w:rPr>
      </w:pPr>
      <w:r w:rsidRPr="00BC2D14">
        <w:rPr>
          <w:rFonts w:ascii="Geneva" w:hAnsi="Geneva"/>
          <w:color w:val="FF0000"/>
          <w:sz w:val="20"/>
        </w:rPr>
        <w:t>As shown in</w:t>
      </w:r>
      <w:r w:rsidR="008409F9" w:rsidRPr="00BC2D14">
        <w:rPr>
          <w:rFonts w:ascii="Geneva" w:hAnsi="Geneva"/>
          <w:color w:val="FF0000"/>
          <w:sz w:val="20"/>
        </w:rPr>
        <w:t xml:space="preserve"> the Cook’s Distance graph in </w:t>
      </w:r>
      <w:r w:rsidR="00391044" w:rsidRPr="00BC2D14">
        <w:rPr>
          <w:rFonts w:ascii="Geneva" w:hAnsi="Geneva"/>
          <w:color w:val="FF0000"/>
          <w:sz w:val="20"/>
        </w:rPr>
        <w:t>Figure</w:t>
      </w:r>
      <w:r w:rsidR="008409F9" w:rsidRPr="00BC2D14">
        <w:rPr>
          <w:rFonts w:ascii="Geneva" w:hAnsi="Geneva"/>
          <w:color w:val="FF0000"/>
          <w:sz w:val="20"/>
        </w:rPr>
        <w:t xml:space="preserve"> </w:t>
      </w:r>
      <w:r w:rsidRPr="00BC2D14">
        <w:rPr>
          <w:rFonts w:ascii="Geneva" w:hAnsi="Geneva"/>
          <w:color w:val="FF0000"/>
          <w:sz w:val="20"/>
        </w:rPr>
        <w:t>9</w:t>
      </w:r>
      <w:r w:rsidR="008409F9" w:rsidRPr="00BC2D14">
        <w:rPr>
          <w:rFonts w:ascii="Geneva" w:hAnsi="Geneva"/>
          <w:color w:val="FF0000"/>
          <w:sz w:val="20"/>
        </w:rPr>
        <w:t xml:space="preserve">, observations 12, 15, and 30 all have significant influence on the regression coefficients.  Two of these are extremely large taste values, and one is an extremely low taste value.  The threshold we are using for Cook’s Distance is 4/n, which equates to roughly 0.1333 for this 30 observation sample.  Cook’s Distance is measure of overall influence on the regression coefficients, its numerator measures how much the fitted values change when the observation is deleted, and </w:t>
      </w:r>
      <w:r w:rsidRPr="00BC2D14">
        <w:rPr>
          <w:rFonts w:ascii="Geneva" w:hAnsi="Geneva"/>
          <w:color w:val="FF0000"/>
          <w:sz w:val="20"/>
        </w:rPr>
        <w:t xml:space="preserve">its </w:t>
      </w:r>
      <w:r w:rsidR="008409F9" w:rsidRPr="00BC2D14">
        <w:rPr>
          <w:rFonts w:ascii="Geneva" w:hAnsi="Geneva"/>
          <w:color w:val="FF0000"/>
          <w:sz w:val="20"/>
        </w:rPr>
        <w:t>denominator scales this difference based on the variance an</w:t>
      </w:r>
      <w:r w:rsidRPr="00BC2D14">
        <w:rPr>
          <w:rFonts w:ascii="Geneva" w:hAnsi="Geneva"/>
          <w:color w:val="FF0000"/>
          <w:sz w:val="20"/>
        </w:rPr>
        <w:t>d</w:t>
      </w:r>
      <w:r w:rsidR="008409F9" w:rsidRPr="00BC2D14">
        <w:rPr>
          <w:rFonts w:ascii="Geneva" w:hAnsi="Geneva"/>
          <w:color w:val="FF0000"/>
          <w:sz w:val="20"/>
        </w:rPr>
        <w:t xml:space="preserve"> the number of parameters in the model.  Since each of these points is above the threshold, they could be problematic and should be investigated further.  The fact that the taste variable was a subjective measure</w:t>
      </w:r>
      <w:r w:rsidRPr="00BC2D14">
        <w:rPr>
          <w:rFonts w:ascii="Geneva" w:hAnsi="Geneva"/>
          <w:color w:val="FF0000"/>
          <w:sz w:val="20"/>
        </w:rPr>
        <w:t xml:space="preserve"> means</w:t>
      </w:r>
      <w:r w:rsidR="008409F9" w:rsidRPr="00BC2D14">
        <w:rPr>
          <w:rFonts w:ascii="Geneva" w:hAnsi="Geneva"/>
          <w:color w:val="FF0000"/>
          <w:sz w:val="20"/>
        </w:rPr>
        <w:t xml:space="preserve"> possible that these unusually large positive and negative responses could </w:t>
      </w:r>
      <w:r w:rsidRPr="00BC2D14">
        <w:rPr>
          <w:rFonts w:ascii="Geneva" w:hAnsi="Geneva"/>
          <w:color w:val="FF0000"/>
          <w:sz w:val="20"/>
        </w:rPr>
        <w:t>be biased due to the influence of the taster</w:t>
      </w:r>
      <w:r w:rsidR="008409F9" w:rsidRPr="00BC2D14">
        <w:rPr>
          <w:rFonts w:ascii="Geneva" w:hAnsi="Geneva"/>
          <w:color w:val="FF0000"/>
          <w:sz w:val="20"/>
        </w:rPr>
        <w:t>.</w:t>
      </w:r>
    </w:p>
    <w:p w14:paraId="1E0E3D10" w14:textId="77777777" w:rsidR="00CF19ED" w:rsidRPr="00BC2D14" w:rsidRDefault="008409F9" w:rsidP="008409F9">
      <w:pPr>
        <w:widowControl w:val="0"/>
        <w:autoSpaceDE w:val="0"/>
        <w:autoSpaceDN w:val="0"/>
        <w:adjustRightInd w:val="0"/>
        <w:spacing w:after="120" w:line="264" w:lineRule="auto"/>
        <w:ind w:left="720"/>
        <w:jc w:val="center"/>
        <w:rPr>
          <w:rFonts w:ascii="Geneva" w:hAnsi="Geneva"/>
          <w:color w:val="FF0000"/>
          <w:sz w:val="20"/>
        </w:rPr>
      </w:pPr>
      <w:r w:rsidRPr="00BC2D14">
        <w:rPr>
          <w:noProof/>
          <w:color w:val="FF0000"/>
        </w:rPr>
        <w:drawing>
          <wp:inline distT="0" distB="0" distL="0" distR="0" wp14:anchorId="11649B28" wp14:editId="5BA0F7DD">
            <wp:extent cx="2194560" cy="2206296"/>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28481" cy="2240399"/>
                    </a:xfrm>
                    <a:prstGeom prst="rect">
                      <a:avLst/>
                    </a:prstGeom>
                  </pic:spPr>
                </pic:pic>
              </a:graphicData>
            </a:graphic>
          </wp:inline>
        </w:drawing>
      </w:r>
    </w:p>
    <w:p w14:paraId="234945E3" w14:textId="77777777" w:rsidR="003E05B1" w:rsidRPr="00BC2D14" w:rsidRDefault="003E05B1" w:rsidP="003E05B1">
      <w:pPr>
        <w:pStyle w:val="ListParagraph"/>
        <w:spacing w:after="200"/>
        <w:ind w:left="288" w:firstLine="432"/>
        <w:jc w:val="center"/>
        <w:rPr>
          <w:rFonts w:ascii="Geneva" w:hAnsi="Geneva"/>
          <w:b/>
          <w:color w:val="FF0000"/>
          <w:sz w:val="22"/>
          <w:szCs w:val="22"/>
        </w:rPr>
      </w:pPr>
      <w:r w:rsidRPr="00BC2D14">
        <w:rPr>
          <w:rFonts w:ascii="Geneva" w:hAnsi="Geneva"/>
          <w:b/>
          <w:color w:val="FF0000"/>
          <w:sz w:val="22"/>
          <w:szCs w:val="22"/>
        </w:rPr>
        <w:lastRenderedPageBreak/>
        <w:t>Figure 9 Cook’s Distance for Cheese Study</w:t>
      </w:r>
    </w:p>
    <w:p w14:paraId="4D0ADC59" w14:textId="77777777" w:rsidR="003E05B1" w:rsidRDefault="003E05B1">
      <w:pPr>
        <w:rPr>
          <w:rFonts w:ascii="Geneva" w:hAnsi="Geneva"/>
          <w:sz w:val="20"/>
        </w:rPr>
      </w:pPr>
    </w:p>
    <w:p w14:paraId="34B415BA" w14:textId="77777777" w:rsidR="00440EFD" w:rsidRDefault="00440EFD" w:rsidP="00615B4F">
      <w:pPr>
        <w:widowControl w:val="0"/>
        <w:numPr>
          <w:ilvl w:val="1"/>
          <w:numId w:val="9"/>
        </w:numPr>
        <w:autoSpaceDE w:val="0"/>
        <w:autoSpaceDN w:val="0"/>
        <w:adjustRightInd w:val="0"/>
        <w:spacing w:after="120" w:line="264" w:lineRule="auto"/>
        <w:jc w:val="both"/>
        <w:rPr>
          <w:rFonts w:ascii="Geneva" w:hAnsi="Geneva"/>
          <w:sz w:val="20"/>
        </w:rPr>
      </w:pPr>
      <w:r>
        <w:rPr>
          <w:rFonts w:ascii="Geneva" w:hAnsi="Geneva"/>
          <w:sz w:val="20"/>
        </w:rPr>
        <w:t xml:space="preserve">Assume we want to test the significance of Acetic and H2S. Perform an extra sum of squares F-test to simultaneously test the significance of these variables together. </w:t>
      </w:r>
    </w:p>
    <w:p w14:paraId="7BB260C6" w14:textId="77777777" w:rsidR="001D5D22" w:rsidRPr="00BC2D14" w:rsidRDefault="001D5D22" w:rsidP="001D5D22">
      <w:pPr>
        <w:pStyle w:val="ListParagraph"/>
        <w:spacing w:after="200"/>
        <w:ind w:left="288"/>
        <w:rPr>
          <w:rFonts w:ascii="Geneva" w:hAnsi="Geneva"/>
          <w:color w:val="FF0000"/>
        </w:rPr>
      </w:pPr>
      <w:r w:rsidRPr="00BC2D14">
        <w:rPr>
          <w:rFonts w:ascii="Geneva" w:hAnsi="Geneva"/>
          <w:b/>
          <w:color w:val="FF0000"/>
        </w:rPr>
        <w:t xml:space="preserve">Problem:  </w:t>
      </w:r>
      <w:r w:rsidRPr="00BC2D14">
        <w:rPr>
          <w:rFonts w:ascii="Geneva" w:hAnsi="Geneva"/>
          <w:color w:val="FF0000"/>
        </w:rPr>
        <w:t>Perform an extra sum of squares F-test to simultaneously test the significance of these variables together.</w:t>
      </w:r>
    </w:p>
    <w:p w14:paraId="053794D4" w14:textId="77777777" w:rsidR="001D5D22" w:rsidRPr="00BC2D14" w:rsidRDefault="001D5D22" w:rsidP="001D5D22">
      <w:pPr>
        <w:pStyle w:val="ListParagraph"/>
        <w:spacing w:after="200"/>
        <w:ind w:left="288"/>
        <w:rPr>
          <w:rFonts w:ascii="Geneva" w:hAnsi="Geneva"/>
          <w:color w:val="FF0000"/>
        </w:rPr>
      </w:pPr>
    </w:p>
    <w:p w14:paraId="40553719" w14:textId="77777777" w:rsidR="001D5D22" w:rsidRPr="00BC2D14" w:rsidRDefault="001D5D22" w:rsidP="001D5D22">
      <w:pPr>
        <w:pStyle w:val="ListParagraph"/>
        <w:spacing w:after="200"/>
        <w:ind w:left="288"/>
        <w:rPr>
          <w:rFonts w:ascii="Geneva" w:hAnsi="Geneva"/>
          <w:b/>
          <w:color w:val="FF0000"/>
        </w:rPr>
      </w:pPr>
      <w:r w:rsidRPr="00BC2D14">
        <w:rPr>
          <w:rFonts w:ascii="Geneva" w:hAnsi="Geneva"/>
          <w:b/>
          <w:color w:val="FF0000"/>
        </w:rPr>
        <w:t xml:space="preserve">Assumptions: </w:t>
      </w:r>
      <w:r w:rsidRPr="00BC2D14">
        <w:rPr>
          <w:rFonts w:ascii="Geneva" w:hAnsi="Geneva"/>
          <w:color w:val="FF0000"/>
        </w:rPr>
        <w:t xml:space="preserve">Based on the scatter matrix in </w:t>
      </w:r>
      <w:r w:rsidR="00391044" w:rsidRPr="00BC2D14">
        <w:rPr>
          <w:rFonts w:ascii="Geneva" w:hAnsi="Geneva"/>
          <w:color w:val="FF0000"/>
        </w:rPr>
        <w:t>Figure</w:t>
      </w:r>
      <w:r w:rsidRPr="00BC2D14">
        <w:rPr>
          <w:rFonts w:ascii="Geneva" w:hAnsi="Geneva"/>
          <w:color w:val="FF0000"/>
        </w:rPr>
        <w:t xml:space="preserve"> </w:t>
      </w:r>
      <w:r w:rsidR="003E05B1" w:rsidRPr="00BC2D14">
        <w:rPr>
          <w:rFonts w:ascii="Geneva" w:hAnsi="Geneva"/>
          <w:color w:val="FF0000"/>
        </w:rPr>
        <w:t>10</w:t>
      </w:r>
      <w:r w:rsidRPr="00BC2D14">
        <w:rPr>
          <w:rFonts w:ascii="Geneva" w:hAnsi="Geneva"/>
          <w:color w:val="FF0000"/>
        </w:rPr>
        <w:t>, there is not sufficient evidence against a linear relationship between taste and each of the explanatory variables Acetic and H2S. Based on the residual plots, residual histograms and re</w:t>
      </w:r>
      <w:r w:rsidR="00F77B2E" w:rsidRPr="00BC2D14">
        <w:rPr>
          <w:rFonts w:ascii="Geneva" w:hAnsi="Geneva"/>
          <w:color w:val="FF0000"/>
        </w:rPr>
        <w:t xml:space="preserve">sidual QQ plots in </w:t>
      </w:r>
      <w:r w:rsidR="00391044" w:rsidRPr="00BC2D14">
        <w:rPr>
          <w:rFonts w:ascii="Geneva" w:hAnsi="Geneva"/>
          <w:color w:val="FF0000"/>
        </w:rPr>
        <w:t>Figure</w:t>
      </w:r>
      <w:r w:rsidR="00F77B2E" w:rsidRPr="00BC2D14">
        <w:rPr>
          <w:rFonts w:ascii="Geneva" w:hAnsi="Geneva"/>
          <w:color w:val="FF0000"/>
        </w:rPr>
        <w:t xml:space="preserve">s </w:t>
      </w:r>
      <w:r w:rsidR="003E05B1" w:rsidRPr="00BC2D14">
        <w:rPr>
          <w:rFonts w:ascii="Geneva" w:hAnsi="Geneva"/>
          <w:color w:val="FF0000"/>
        </w:rPr>
        <w:t>10</w:t>
      </w:r>
      <w:r w:rsidRPr="00BC2D14">
        <w:rPr>
          <w:rFonts w:ascii="Geneva" w:hAnsi="Geneva"/>
          <w:color w:val="FF0000"/>
        </w:rPr>
        <w:t>, we see little evidence against normality</w:t>
      </w:r>
      <w:r w:rsidR="00F77B2E" w:rsidRPr="00BC2D14">
        <w:rPr>
          <w:rFonts w:ascii="Geneva" w:hAnsi="Geneva"/>
          <w:color w:val="FF0000"/>
        </w:rPr>
        <w:t xml:space="preserve"> except the double peak of the residual histogram, which may be cause for concern.  Similarly, the residuals appear to have constant variance, but there is an outlier with a predicted value of over 20 (and a studentized residual over 2) that we will investigate further. </w:t>
      </w:r>
      <w:r w:rsidRPr="00BC2D14">
        <w:rPr>
          <w:rFonts w:ascii="Geneva" w:hAnsi="Geneva"/>
          <w:color w:val="FF0000"/>
        </w:rPr>
        <w:t xml:space="preserve"> We will assume the residuals are independent of each other and proceed with an extra sum of squares test to determine which model is appropriate. </w:t>
      </w:r>
      <w:r w:rsidR="000C1E0A" w:rsidRPr="00BC2D14">
        <w:rPr>
          <w:rFonts w:ascii="Geneva" w:hAnsi="Geneva"/>
          <w:color w:val="FF0000"/>
        </w:rPr>
        <w:t>For the reduced model</w:t>
      </w:r>
      <w:r w:rsidR="00391044" w:rsidRPr="00BC2D14">
        <w:rPr>
          <w:rFonts w:ascii="Geneva" w:hAnsi="Geneva"/>
          <w:color w:val="FF0000"/>
        </w:rPr>
        <w:t xml:space="preserve"> (shown in Figure 11)</w:t>
      </w:r>
      <w:r w:rsidR="000C1E0A" w:rsidRPr="00BC2D14">
        <w:rPr>
          <w:rFonts w:ascii="Geneva" w:hAnsi="Geneva"/>
          <w:color w:val="FF0000"/>
        </w:rPr>
        <w:t xml:space="preserve"> we also find little evidence against the residuals being normally distributed</w:t>
      </w:r>
      <w:r w:rsidR="006760EB" w:rsidRPr="00BC2D14">
        <w:rPr>
          <w:rFonts w:ascii="Geneva" w:hAnsi="Geneva"/>
          <w:color w:val="FF0000"/>
        </w:rPr>
        <w:t xml:space="preserve"> with constant variance.</w:t>
      </w:r>
    </w:p>
    <w:p w14:paraId="202F88C2" w14:textId="77777777" w:rsidR="001D5D22" w:rsidRPr="00BC2D14" w:rsidRDefault="00F77B2E" w:rsidP="001D5D22">
      <w:pPr>
        <w:pStyle w:val="ListParagraph"/>
        <w:spacing w:after="200"/>
        <w:ind w:left="288"/>
        <w:rPr>
          <w:noProof/>
          <w:color w:val="FF0000"/>
        </w:rPr>
      </w:pPr>
      <w:r w:rsidRPr="00BC2D14">
        <w:rPr>
          <w:noProof/>
          <w:color w:val="FF0000"/>
        </w:rPr>
        <w:drawing>
          <wp:anchor distT="0" distB="0" distL="114300" distR="114300" simplePos="0" relativeHeight="251662336" behindDoc="0" locked="0" layoutInCell="1" allowOverlap="1" wp14:anchorId="4951CB2D" wp14:editId="61EC5AC8">
            <wp:simplePos x="0" y="0"/>
            <wp:positionH relativeFrom="column">
              <wp:posOffset>4171950</wp:posOffset>
            </wp:positionH>
            <wp:positionV relativeFrom="paragraph">
              <wp:posOffset>9525</wp:posOffset>
            </wp:positionV>
            <wp:extent cx="1219835" cy="1233170"/>
            <wp:effectExtent l="0" t="0" r="0" b="508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219835" cy="1233170"/>
                    </a:xfrm>
                    <a:prstGeom prst="rect">
                      <a:avLst/>
                    </a:prstGeom>
                  </pic:spPr>
                </pic:pic>
              </a:graphicData>
            </a:graphic>
            <wp14:sizeRelH relativeFrom="page">
              <wp14:pctWidth>0</wp14:pctWidth>
            </wp14:sizeRelH>
            <wp14:sizeRelV relativeFrom="page">
              <wp14:pctHeight>0</wp14:pctHeight>
            </wp14:sizeRelV>
          </wp:anchor>
        </w:drawing>
      </w:r>
      <w:r w:rsidRPr="00BC2D14">
        <w:rPr>
          <w:noProof/>
          <w:color w:val="FF0000"/>
        </w:rPr>
        <w:drawing>
          <wp:anchor distT="0" distB="0" distL="114300" distR="114300" simplePos="0" relativeHeight="251661312" behindDoc="0" locked="0" layoutInCell="1" allowOverlap="1" wp14:anchorId="436397E7" wp14:editId="5EC74C50">
            <wp:simplePos x="0" y="0"/>
            <wp:positionH relativeFrom="column">
              <wp:posOffset>2809875</wp:posOffset>
            </wp:positionH>
            <wp:positionV relativeFrom="paragraph">
              <wp:posOffset>9525</wp:posOffset>
            </wp:positionV>
            <wp:extent cx="1304833" cy="1284121"/>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304833" cy="1284121"/>
                    </a:xfrm>
                    <a:prstGeom prst="rect">
                      <a:avLst/>
                    </a:prstGeom>
                  </pic:spPr>
                </pic:pic>
              </a:graphicData>
            </a:graphic>
            <wp14:sizeRelH relativeFrom="page">
              <wp14:pctWidth>0</wp14:pctWidth>
            </wp14:sizeRelH>
            <wp14:sizeRelV relativeFrom="page">
              <wp14:pctHeight>0</wp14:pctHeight>
            </wp14:sizeRelV>
          </wp:anchor>
        </w:drawing>
      </w:r>
      <w:r w:rsidR="001D5D22" w:rsidRPr="00BC2D14">
        <w:rPr>
          <w:noProof/>
          <w:color w:val="FF0000"/>
        </w:rPr>
        <w:drawing>
          <wp:inline distT="0" distB="0" distL="0" distR="0" wp14:anchorId="1EC77946" wp14:editId="65842E98">
            <wp:extent cx="2514600" cy="2510338"/>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22638" cy="2518363"/>
                    </a:xfrm>
                    <a:prstGeom prst="rect">
                      <a:avLst/>
                    </a:prstGeom>
                  </pic:spPr>
                </pic:pic>
              </a:graphicData>
            </a:graphic>
          </wp:inline>
        </w:drawing>
      </w:r>
      <w:r w:rsidRPr="00BC2D14">
        <w:rPr>
          <w:noProof/>
          <w:color w:val="FF0000"/>
        </w:rPr>
        <w:t xml:space="preserve"> </w:t>
      </w:r>
      <w:r w:rsidRPr="00BC2D14">
        <w:rPr>
          <w:noProof/>
          <w:color w:val="FF0000"/>
        </w:rPr>
        <w:drawing>
          <wp:inline distT="0" distB="0" distL="0" distR="0" wp14:anchorId="1AFC77F4" wp14:editId="62929358">
            <wp:extent cx="1238250" cy="126473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53313" cy="1280121"/>
                    </a:xfrm>
                    <a:prstGeom prst="rect">
                      <a:avLst/>
                    </a:prstGeom>
                  </pic:spPr>
                </pic:pic>
              </a:graphicData>
            </a:graphic>
          </wp:inline>
        </w:drawing>
      </w:r>
      <w:r w:rsidRPr="00BC2D14">
        <w:rPr>
          <w:noProof/>
          <w:color w:val="FF0000"/>
        </w:rPr>
        <w:t xml:space="preserve"> </w:t>
      </w:r>
      <w:r w:rsidRPr="00BC2D14">
        <w:rPr>
          <w:noProof/>
          <w:color w:val="FF0000"/>
        </w:rPr>
        <w:drawing>
          <wp:inline distT="0" distB="0" distL="0" distR="0" wp14:anchorId="2C2B90A7" wp14:editId="1E592FE9">
            <wp:extent cx="1276350" cy="1249620"/>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94384" cy="1267276"/>
                    </a:xfrm>
                    <a:prstGeom prst="rect">
                      <a:avLst/>
                    </a:prstGeom>
                  </pic:spPr>
                </pic:pic>
              </a:graphicData>
            </a:graphic>
          </wp:inline>
        </w:drawing>
      </w:r>
    </w:p>
    <w:p w14:paraId="5A9E49AD" w14:textId="77777777" w:rsidR="001D5D22" w:rsidRPr="00BC2D14" w:rsidRDefault="00391044" w:rsidP="00F77B2E">
      <w:pPr>
        <w:pStyle w:val="ListParagraph"/>
        <w:spacing w:after="200"/>
        <w:ind w:left="288" w:firstLine="432"/>
        <w:rPr>
          <w:b/>
          <w:color w:val="FF0000"/>
          <w:sz w:val="20"/>
        </w:rPr>
      </w:pPr>
      <w:r w:rsidRPr="00BC2D14">
        <w:rPr>
          <w:b/>
          <w:color w:val="FF0000"/>
          <w:sz w:val="20"/>
        </w:rPr>
        <w:t>Figure</w:t>
      </w:r>
      <w:r w:rsidR="00F77B2E" w:rsidRPr="00BC2D14">
        <w:rPr>
          <w:b/>
          <w:color w:val="FF0000"/>
          <w:sz w:val="20"/>
        </w:rPr>
        <w:t xml:space="preserve"> </w:t>
      </w:r>
      <w:r w:rsidR="003E05B1" w:rsidRPr="00BC2D14">
        <w:rPr>
          <w:b/>
          <w:color w:val="FF0000"/>
          <w:sz w:val="20"/>
        </w:rPr>
        <w:t>10</w:t>
      </w:r>
      <w:r w:rsidR="00F77B2E" w:rsidRPr="00BC2D14">
        <w:rPr>
          <w:b/>
          <w:color w:val="FF0000"/>
          <w:sz w:val="20"/>
        </w:rPr>
        <w:t xml:space="preserve"> Scatter Matrix and Residuals and QQ Plot/Histogram of Residuals for Full Model</w:t>
      </w:r>
    </w:p>
    <w:p w14:paraId="057D4B77" w14:textId="77777777" w:rsidR="00F77B2E" w:rsidRPr="00BC2D14" w:rsidRDefault="00F77B2E" w:rsidP="00F77B2E">
      <w:pPr>
        <w:pStyle w:val="ListParagraph"/>
        <w:spacing w:after="200"/>
        <w:ind w:left="288" w:firstLine="432"/>
        <w:rPr>
          <w:b/>
          <w:color w:val="FF0000"/>
          <w:sz w:val="20"/>
        </w:rPr>
      </w:pPr>
    </w:p>
    <w:p w14:paraId="32C4D100" w14:textId="77777777" w:rsidR="00F77B2E" w:rsidRPr="00BC2D14" w:rsidRDefault="00F77B2E" w:rsidP="00F77B2E">
      <w:pPr>
        <w:pStyle w:val="ListParagraph"/>
        <w:spacing w:after="200"/>
        <w:ind w:left="288" w:firstLine="432"/>
        <w:rPr>
          <w:rFonts w:ascii="Geneva" w:hAnsi="Geneva"/>
          <w:color w:val="FF0000"/>
          <w:sz w:val="20"/>
        </w:rPr>
      </w:pPr>
    </w:p>
    <w:p w14:paraId="4392AC64" w14:textId="77777777" w:rsidR="000C1E0A" w:rsidRPr="00BC2D14" w:rsidRDefault="000C1E0A" w:rsidP="006760EB">
      <w:pPr>
        <w:pStyle w:val="ListParagraph"/>
        <w:spacing w:after="200"/>
        <w:ind w:left="288" w:firstLine="72"/>
        <w:rPr>
          <w:rFonts w:ascii="Geneva" w:hAnsi="Geneva"/>
          <w:color w:val="FF0000"/>
          <w:sz w:val="20"/>
        </w:rPr>
      </w:pPr>
      <w:r w:rsidRPr="00BC2D14">
        <w:rPr>
          <w:rFonts w:ascii="Geneva" w:hAnsi="Geneva"/>
          <w:noProof/>
          <w:color w:val="FF0000"/>
          <w:sz w:val="20"/>
        </w:rPr>
        <w:lastRenderedPageBreak/>
        <w:drawing>
          <wp:inline distT="0" distB="0" distL="0" distR="0" wp14:anchorId="5E8FBDEE" wp14:editId="4B764DD2">
            <wp:extent cx="1776730" cy="17049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t="-2" b="-21009"/>
                    <a:stretch/>
                  </pic:blipFill>
                  <pic:spPr bwMode="auto">
                    <a:xfrm>
                      <a:off x="0" y="0"/>
                      <a:ext cx="1799913" cy="1727222"/>
                    </a:xfrm>
                    <a:prstGeom prst="rect">
                      <a:avLst/>
                    </a:prstGeom>
                    <a:noFill/>
                    <a:ln>
                      <a:noFill/>
                    </a:ln>
                    <a:extLst>
                      <a:ext uri="{53640926-AAD7-44D8-BBD7-CCE9431645EC}">
                        <a14:shadowObscured xmlns:a14="http://schemas.microsoft.com/office/drawing/2010/main"/>
                      </a:ext>
                    </a:extLst>
                  </pic:spPr>
                </pic:pic>
              </a:graphicData>
            </a:graphic>
          </wp:inline>
        </w:drawing>
      </w:r>
      <w:r w:rsidRPr="00BC2D14">
        <w:rPr>
          <w:noProof/>
          <w:color w:val="FF0000"/>
        </w:rPr>
        <w:drawing>
          <wp:inline distT="0" distB="0" distL="0" distR="0" wp14:anchorId="14943C85" wp14:editId="15E27BE2">
            <wp:extent cx="1828800" cy="18097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28800" cy="1809750"/>
                    </a:xfrm>
                    <a:prstGeom prst="rect">
                      <a:avLst/>
                    </a:prstGeom>
                  </pic:spPr>
                </pic:pic>
              </a:graphicData>
            </a:graphic>
          </wp:inline>
        </w:drawing>
      </w:r>
      <w:r w:rsidRPr="00BC2D14">
        <w:rPr>
          <w:noProof/>
          <w:color w:val="FF0000"/>
        </w:rPr>
        <w:drawing>
          <wp:inline distT="0" distB="0" distL="0" distR="0" wp14:anchorId="2CB73E1B" wp14:editId="0CD663B5">
            <wp:extent cx="1819275" cy="1847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19275" cy="1847850"/>
                    </a:xfrm>
                    <a:prstGeom prst="rect">
                      <a:avLst/>
                    </a:prstGeom>
                  </pic:spPr>
                </pic:pic>
              </a:graphicData>
            </a:graphic>
          </wp:inline>
        </w:drawing>
      </w:r>
    </w:p>
    <w:p w14:paraId="6CEC456D" w14:textId="77777777" w:rsidR="006760EB" w:rsidRPr="00BC2D14" w:rsidRDefault="00391044" w:rsidP="00CF19ED">
      <w:pPr>
        <w:pStyle w:val="ListParagraph"/>
        <w:spacing w:after="200"/>
        <w:rPr>
          <w:b/>
          <w:color w:val="FF0000"/>
          <w:sz w:val="20"/>
        </w:rPr>
        <w:sectPr w:rsidR="006760EB" w:rsidRPr="00BC2D14" w:rsidSect="00DF0ABD">
          <w:type w:val="continuous"/>
          <w:pgSz w:w="12240" w:h="15840"/>
          <w:pgMar w:top="630" w:right="1440" w:bottom="1440" w:left="1440" w:header="720" w:footer="720" w:gutter="0"/>
          <w:cols w:space="720"/>
        </w:sectPr>
      </w:pPr>
      <w:r w:rsidRPr="00BC2D14">
        <w:rPr>
          <w:b/>
          <w:color w:val="FF0000"/>
          <w:sz w:val="20"/>
        </w:rPr>
        <w:t>Figure</w:t>
      </w:r>
      <w:r w:rsidR="003E05B1" w:rsidRPr="00BC2D14">
        <w:rPr>
          <w:b/>
          <w:color w:val="FF0000"/>
          <w:sz w:val="20"/>
        </w:rPr>
        <w:t xml:space="preserve"> 11</w:t>
      </w:r>
      <w:r w:rsidR="000C1E0A" w:rsidRPr="00BC2D14">
        <w:rPr>
          <w:b/>
          <w:color w:val="FF0000"/>
          <w:sz w:val="20"/>
        </w:rPr>
        <w:t xml:space="preserve"> Scatter Matrix and Residuals and QQ Plot/Histogram of Residuals for Reduced (Equal Means) Model</w:t>
      </w:r>
    </w:p>
    <w:p w14:paraId="3F306347" w14:textId="77777777" w:rsidR="006760EB" w:rsidRPr="00BC2D14" w:rsidRDefault="006760EB" w:rsidP="006760EB">
      <w:pPr>
        <w:tabs>
          <w:tab w:val="left" w:pos="720"/>
          <w:tab w:val="left" w:pos="1080"/>
        </w:tabs>
        <w:rPr>
          <w:rFonts w:ascii="Geneva" w:hAnsi="Geneva"/>
          <w:color w:val="FF0000"/>
        </w:rPr>
      </w:pPr>
      <w:r w:rsidRPr="00BC2D14">
        <w:rPr>
          <w:rFonts w:ascii="Geneva" w:hAnsi="Geneva"/>
          <w:b/>
          <w:color w:val="FF0000"/>
        </w:rPr>
        <w:t>Step 1</w:t>
      </w:r>
      <w:r w:rsidRPr="00BC2D14">
        <w:rPr>
          <w:rFonts w:ascii="Geneva" w:hAnsi="Geneva"/>
          <w:color w:val="FF0000"/>
        </w:rPr>
        <w:t>: Null and Alternative Hypothesis are below</w:t>
      </w:r>
    </w:p>
    <w:p w14:paraId="3E5D7E39" w14:textId="77777777" w:rsidR="006760EB" w:rsidRPr="00BC2D14" w:rsidRDefault="006760EB" w:rsidP="006760EB">
      <w:pPr>
        <w:tabs>
          <w:tab w:val="left" w:pos="720"/>
          <w:tab w:val="left" w:pos="1080"/>
        </w:tabs>
        <w:rPr>
          <w:rFonts w:ascii="Geneva" w:hAnsi="Geneva" w:cs="Helvetica"/>
          <w:color w:val="FF0000"/>
        </w:rPr>
      </w:pPr>
      <w:r w:rsidRPr="00BC2D14">
        <w:rPr>
          <w:rFonts w:ascii="Geneva" w:hAnsi="Geneva"/>
          <w:color w:val="FF0000"/>
        </w:rPr>
        <w:t>H</w:t>
      </w:r>
      <w:r w:rsidRPr="00BC2D14">
        <w:rPr>
          <w:rFonts w:ascii="Geneva" w:hAnsi="Geneva"/>
          <w:color w:val="FF0000"/>
          <w:vertAlign w:val="subscript"/>
        </w:rPr>
        <w:t>o</w:t>
      </w:r>
      <w:r w:rsidRPr="00BC2D14">
        <w:rPr>
          <w:rFonts w:ascii="Geneva" w:hAnsi="Geneva"/>
          <w:color w:val="FF0000"/>
        </w:rPr>
        <w:t xml:space="preserve"> : </w:t>
      </w:r>
      <w:r w:rsidRPr="00BC2D14">
        <w:rPr>
          <w:rFonts w:ascii="Arial" w:hAnsi="Arial" w:cs="Arial"/>
          <w:color w:val="FF0000"/>
        </w:rPr>
        <w:t>β</w:t>
      </w:r>
      <w:r w:rsidRPr="00BC2D14">
        <w:rPr>
          <w:rFonts w:ascii="Arial" w:hAnsi="Arial" w:cs="Arial"/>
          <w:color w:val="FF0000"/>
          <w:vertAlign w:val="subscript"/>
        </w:rPr>
        <w:t>Acetic</w:t>
      </w:r>
      <w:r w:rsidRPr="00BC2D14">
        <w:rPr>
          <w:rFonts w:ascii="Geneva" w:hAnsi="Geneva" w:cs="Helvetica"/>
          <w:color w:val="FF0000"/>
        </w:rPr>
        <w:t xml:space="preserve"> = </w:t>
      </w:r>
      <w:r w:rsidRPr="00BC2D14">
        <w:rPr>
          <w:rFonts w:ascii="Arial" w:hAnsi="Arial" w:cs="Arial"/>
          <w:color w:val="FF0000"/>
        </w:rPr>
        <w:t>β</w:t>
      </w:r>
      <w:r w:rsidRPr="00BC2D14">
        <w:rPr>
          <w:rFonts w:ascii="Arial" w:hAnsi="Arial" w:cs="Arial"/>
          <w:color w:val="FF0000"/>
          <w:vertAlign w:val="subscript"/>
        </w:rPr>
        <w:t xml:space="preserve">H2S </w:t>
      </w:r>
      <w:r w:rsidRPr="00BC2D14">
        <w:rPr>
          <w:rFonts w:ascii="Arial" w:hAnsi="Arial" w:cs="Arial"/>
          <w:color w:val="FF0000"/>
        </w:rPr>
        <w:t>= 0</w:t>
      </w:r>
      <w:r w:rsidRPr="00BC2D14">
        <w:rPr>
          <w:rFonts w:ascii="Geneva" w:hAnsi="Geneva" w:cs="Helvetica"/>
          <w:color w:val="FF0000"/>
        </w:rPr>
        <w:t>;</w:t>
      </w:r>
    </w:p>
    <w:p w14:paraId="23C02BF9" w14:textId="77777777" w:rsidR="006760EB" w:rsidRPr="00BC2D14" w:rsidRDefault="006760EB" w:rsidP="006760EB">
      <w:pPr>
        <w:tabs>
          <w:tab w:val="left" w:pos="720"/>
          <w:tab w:val="left" w:pos="1080"/>
        </w:tabs>
        <w:rPr>
          <w:rFonts w:ascii="Geneva" w:hAnsi="Geneva" w:cs="Helvetica"/>
          <w:color w:val="FF0000"/>
        </w:rPr>
      </w:pPr>
      <w:r w:rsidRPr="00BC2D14">
        <w:rPr>
          <w:rFonts w:ascii="Geneva" w:hAnsi="Geneva"/>
          <w:color w:val="FF0000"/>
        </w:rPr>
        <w:t>H</w:t>
      </w:r>
      <w:r w:rsidRPr="00BC2D14">
        <w:rPr>
          <w:rFonts w:ascii="Geneva" w:hAnsi="Geneva"/>
          <w:color w:val="FF0000"/>
          <w:vertAlign w:val="subscript"/>
        </w:rPr>
        <w:t>a</w:t>
      </w:r>
      <w:r w:rsidRPr="00BC2D14">
        <w:rPr>
          <w:rFonts w:ascii="Geneva" w:hAnsi="Geneva"/>
          <w:color w:val="FF0000"/>
        </w:rPr>
        <w:t xml:space="preserve"> : </w:t>
      </w:r>
      <w:r w:rsidRPr="00BC2D14">
        <w:rPr>
          <w:rFonts w:ascii="Arial" w:hAnsi="Arial" w:cs="Arial"/>
          <w:color w:val="FF0000"/>
        </w:rPr>
        <w:t>β</w:t>
      </w:r>
      <w:r w:rsidRPr="00BC2D14">
        <w:rPr>
          <w:rFonts w:ascii="Arial" w:hAnsi="Arial" w:cs="Arial"/>
          <w:color w:val="FF0000"/>
          <w:vertAlign w:val="subscript"/>
        </w:rPr>
        <w:t>Acetic</w:t>
      </w:r>
      <w:r w:rsidRPr="00BC2D14">
        <w:rPr>
          <w:rFonts w:ascii="Geneva" w:hAnsi="Geneva" w:cs="Helvetica"/>
          <w:color w:val="FF0000"/>
        </w:rPr>
        <w:t>,</w:t>
      </w:r>
      <w:r w:rsidRPr="00BC2D14">
        <w:rPr>
          <w:rFonts w:ascii="Arial" w:hAnsi="Arial" w:cs="Arial"/>
          <w:color w:val="FF0000"/>
        </w:rPr>
        <w:t>β</w:t>
      </w:r>
      <w:r w:rsidRPr="00BC2D14">
        <w:rPr>
          <w:rFonts w:ascii="Arial" w:hAnsi="Arial" w:cs="Arial"/>
          <w:color w:val="FF0000"/>
          <w:vertAlign w:val="subscript"/>
        </w:rPr>
        <w:t xml:space="preserve">H2S  </w:t>
      </w:r>
      <w:r w:rsidRPr="00BC2D14">
        <w:rPr>
          <w:rFonts w:ascii="Arial" w:hAnsi="Arial" w:cs="Arial"/>
          <w:color w:val="FF0000"/>
        </w:rPr>
        <w:t>≠ 0</w:t>
      </w:r>
      <w:r w:rsidRPr="00BC2D14">
        <w:rPr>
          <w:rFonts w:ascii="Geneva" w:hAnsi="Geneva" w:cs="Helvetica"/>
          <w:color w:val="FF0000"/>
        </w:rPr>
        <w:t>;</w:t>
      </w:r>
    </w:p>
    <w:p w14:paraId="1E63AC14" w14:textId="77777777" w:rsidR="006760EB" w:rsidRPr="00BC2D14" w:rsidRDefault="006760EB" w:rsidP="006760EB">
      <w:pPr>
        <w:tabs>
          <w:tab w:val="left" w:pos="720"/>
          <w:tab w:val="left" w:pos="1080"/>
        </w:tabs>
        <w:rPr>
          <w:rFonts w:ascii="Geneva" w:hAnsi="Geneva" w:cs="Helvetica"/>
          <w:color w:val="FF0000"/>
        </w:rPr>
      </w:pPr>
    </w:p>
    <w:p w14:paraId="70CD2CB7" w14:textId="77777777" w:rsidR="006760EB" w:rsidRPr="00BC2D14" w:rsidRDefault="006760EB" w:rsidP="006760EB">
      <w:pPr>
        <w:tabs>
          <w:tab w:val="left" w:pos="720"/>
          <w:tab w:val="left" w:pos="1080"/>
        </w:tabs>
        <w:rPr>
          <w:rFonts w:ascii="Geneva" w:hAnsi="Geneva"/>
          <w:color w:val="FF0000"/>
        </w:rPr>
      </w:pPr>
      <w:r w:rsidRPr="00BC2D14">
        <w:rPr>
          <w:rFonts w:ascii="Geneva" w:hAnsi="Geneva"/>
          <w:b/>
          <w:color w:val="FF0000"/>
        </w:rPr>
        <w:t>Step 2</w:t>
      </w:r>
      <w:r w:rsidRPr="00BC2D14">
        <w:rPr>
          <w:rFonts w:ascii="Geneva" w:hAnsi="Geneva"/>
          <w:color w:val="FF0000"/>
        </w:rPr>
        <w:t>: Full Model from SAS:</w:t>
      </w:r>
    </w:p>
    <w:p w14:paraId="0A396431" w14:textId="77777777" w:rsidR="006760EB" w:rsidRPr="00BC2D14" w:rsidRDefault="006760EB" w:rsidP="006760EB">
      <w:pPr>
        <w:tabs>
          <w:tab w:val="left" w:pos="720"/>
          <w:tab w:val="left" w:pos="1080"/>
        </w:tabs>
        <w:rPr>
          <w:rFonts w:ascii="Geneva" w:hAnsi="Geneva"/>
          <w:color w:val="FF0000"/>
        </w:rPr>
      </w:pPr>
      <w:r w:rsidRPr="00BC2D14">
        <w:rPr>
          <w:rFonts w:ascii="Geneva" w:hAnsi="Geneva"/>
          <w:noProof/>
          <w:color w:val="FF0000"/>
        </w:rPr>
        <w:drawing>
          <wp:inline distT="0" distB="0" distL="0" distR="0" wp14:anchorId="17BBDEB0" wp14:editId="1D5AC7CD">
            <wp:extent cx="2924175" cy="11334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24175" cy="1133475"/>
                    </a:xfrm>
                    <a:prstGeom prst="rect">
                      <a:avLst/>
                    </a:prstGeom>
                    <a:noFill/>
                    <a:ln>
                      <a:noFill/>
                    </a:ln>
                  </pic:spPr>
                </pic:pic>
              </a:graphicData>
            </a:graphic>
          </wp:inline>
        </w:drawing>
      </w:r>
    </w:p>
    <w:p w14:paraId="56C55B14" w14:textId="77777777" w:rsidR="006760EB" w:rsidRPr="00BC2D14" w:rsidRDefault="006760EB" w:rsidP="00CF19ED">
      <w:pPr>
        <w:rPr>
          <w:rFonts w:ascii="Geneva" w:hAnsi="Geneva"/>
          <w:color w:val="FF0000"/>
        </w:rPr>
      </w:pPr>
      <w:r w:rsidRPr="00BC2D14">
        <w:rPr>
          <w:rFonts w:ascii="Geneva" w:hAnsi="Geneva"/>
          <w:b/>
          <w:color w:val="FF0000"/>
        </w:rPr>
        <w:t>Step 3:</w:t>
      </w:r>
      <w:r w:rsidRPr="00BC2D14">
        <w:rPr>
          <w:rFonts w:ascii="Geneva" w:hAnsi="Geneva"/>
          <w:color w:val="FF0000"/>
        </w:rPr>
        <w:t xml:space="preserve"> Reduced Model from SAS:</w:t>
      </w:r>
    </w:p>
    <w:p w14:paraId="6C43FFB4" w14:textId="77777777" w:rsidR="006760EB" w:rsidRPr="00BC2D14" w:rsidRDefault="006760EB">
      <w:pPr>
        <w:rPr>
          <w:rFonts w:ascii="Geneva" w:hAnsi="Geneva"/>
          <w:color w:val="FF0000"/>
        </w:rPr>
      </w:pPr>
    </w:p>
    <w:p w14:paraId="07B59CBF" w14:textId="77777777" w:rsidR="006760EB" w:rsidRPr="00BC2D14" w:rsidRDefault="006760EB" w:rsidP="006760EB">
      <w:pPr>
        <w:tabs>
          <w:tab w:val="left" w:pos="720"/>
          <w:tab w:val="left" w:pos="1080"/>
        </w:tabs>
        <w:rPr>
          <w:rFonts w:ascii="Geneva" w:hAnsi="Geneva"/>
          <w:color w:val="FF0000"/>
        </w:rPr>
      </w:pPr>
    </w:p>
    <w:p w14:paraId="5D4B04B5" w14:textId="77777777" w:rsidR="006760EB" w:rsidRPr="00BC2D14" w:rsidRDefault="006760EB" w:rsidP="006760EB">
      <w:pPr>
        <w:tabs>
          <w:tab w:val="left" w:pos="720"/>
          <w:tab w:val="left" w:pos="1080"/>
        </w:tabs>
        <w:rPr>
          <w:rFonts w:ascii="Geneva" w:hAnsi="Geneva"/>
          <w:color w:val="FF0000"/>
        </w:rPr>
      </w:pPr>
    </w:p>
    <w:p w14:paraId="22006BDF" w14:textId="77777777" w:rsidR="006760EB" w:rsidRPr="00BC2D14" w:rsidRDefault="006760EB" w:rsidP="006760EB">
      <w:pPr>
        <w:tabs>
          <w:tab w:val="left" w:pos="720"/>
          <w:tab w:val="left" w:pos="1080"/>
        </w:tabs>
        <w:rPr>
          <w:rFonts w:ascii="Geneva" w:hAnsi="Geneva"/>
          <w:color w:val="FF0000"/>
        </w:rPr>
      </w:pPr>
    </w:p>
    <w:p w14:paraId="053714DE" w14:textId="77777777" w:rsidR="006760EB" w:rsidRPr="00BC2D14" w:rsidRDefault="006760EB" w:rsidP="006760EB">
      <w:pPr>
        <w:tabs>
          <w:tab w:val="left" w:pos="720"/>
          <w:tab w:val="left" w:pos="1080"/>
        </w:tabs>
        <w:rPr>
          <w:rFonts w:ascii="Geneva" w:hAnsi="Geneva"/>
          <w:color w:val="FF0000"/>
        </w:rPr>
      </w:pPr>
      <w:r w:rsidRPr="00BC2D14">
        <w:rPr>
          <w:rFonts w:ascii="Geneva" w:hAnsi="Geneva"/>
          <w:color w:val="FF0000"/>
        </w:rPr>
        <w:t xml:space="preserve">  </w:t>
      </w:r>
    </w:p>
    <w:p w14:paraId="2D284DBC" w14:textId="77777777" w:rsidR="006760EB" w:rsidRPr="00BC2D14" w:rsidRDefault="006760EB" w:rsidP="006760EB">
      <w:pPr>
        <w:tabs>
          <w:tab w:val="left" w:pos="720"/>
          <w:tab w:val="left" w:pos="1080"/>
        </w:tabs>
        <w:rPr>
          <w:rFonts w:ascii="Geneva" w:hAnsi="Geneva"/>
          <w:color w:val="FF0000"/>
        </w:rPr>
        <w:sectPr w:rsidR="006760EB" w:rsidRPr="00BC2D14" w:rsidSect="005F362E">
          <w:type w:val="continuous"/>
          <w:pgSz w:w="12240" w:h="15840"/>
          <w:pgMar w:top="1440" w:right="720" w:bottom="720" w:left="1440" w:header="720" w:footer="720" w:gutter="0"/>
          <w:cols w:num="2" w:space="720"/>
          <w:docGrid w:linePitch="360"/>
        </w:sectPr>
      </w:pPr>
    </w:p>
    <w:p w14:paraId="7E3AEAE7" w14:textId="77777777" w:rsidR="006760EB" w:rsidRPr="00BC2D14" w:rsidRDefault="001F4AF5" w:rsidP="006760EB">
      <w:pPr>
        <w:widowControl w:val="0"/>
        <w:tabs>
          <w:tab w:val="num" w:pos="810"/>
        </w:tabs>
        <w:autoSpaceDE w:val="0"/>
        <w:autoSpaceDN w:val="0"/>
        <w:adjustRightInd w:val="0"/>
        <w:spacing w:before="40" w:after="40" w:line="264" w:lineRule="auto"/>
        <w:jc w:val="both"/>
        <w:rPr>
          <w:rFonts w:ascii="Geneva" w:hAnsi="Geneva"/>
          <w:b/>
          <w:color w:val="FF0000"/>
        </w:rPr>
        <w:sectPr w:rsidR="006760EB" w:rsidRPr="00BC2D14" w:rsidSect="005F362E">
          <w:type w:val="continuous"/>
          <w:pgSz w:w="12240" w:h="15840"/>
          <w:pgMar w:top="1440" w:right="1440" w:bottom="1440" w:left="1440" w:header="720" w:footer="720" w:gutter="0"/>
          <w:cols w:space="720"/>
          <w:docGrid w:linePitch="360"/>
        </w:sectPr>
      </w:pPr>
      <w:r w:rsidRPr="00BC2D14">
        <w:rPr>
          <w:rFonts w:ascii="Geneva" w:hAnsi="Geneva"/>
          <w:noProof/>
          <w:color w:val="FF0000"/>
        </w:rPr>
        <w:drawing>
          <wp:inline distT="0" distB="0" distL="0" distR="0" wp14:anchorId="3EAFD059" wp14:editId="79D8CE1B">
            <wp:extent cx="2924175" cy="11430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24175" cy="1143000"/>
                    </a:xfrm>
                    <a:prstGeom prst="rect">
                      <a:avLst/>
                    </a:prstGeom>
                    <a:noFill/>
                    <a:ln>
                      <a:noFill/>
                    </a:ln>
                  </pic:spPr>
                </pic:pic>
              </a:graphicData>
            </a:graphic>
          </wp:inline>
        </w:drawing>
      </w:r>
    </w:p>
    <w:p w14:paraId="3552964E" w14:textId="77777777" w:rsidR="006760EB" w:rsidRPr="00BC2D14" w:rsidRDefault="006760EB" w:rsidP="006760EB">
      <w:pPr>
        <w:widowControl w:val="0"/>
        <w:tabs>
          <w:tab w:val="num" w:pos="810"/>
        </w:tabs>
        <w:autoSpaceDE w:val="0"/>
        <w:autoSpaceDN w:val="0"/>
        <w:adjustRightInd w:val="0"/>
        <w:spacing w:before="40" w:after="40" w:line="264" w:lineRule="auto"/>
        <w:jc w:val="both"/>
        <w:rPr>
          <w:rFonts w:ascii="Geneva" w:hAnsi="Geneva"/>
          <w:b/>
          <w:color w:val="FF0000"/>
        </w:rPr>
      </w:pPr>
      <w:r w:rsidRPr="00BC2D14">
        <w:rPr>
          <w:rFonts w:ascii="Geneva" w:hAnsi="Geneva"/>
          <w:b/>
          <w:color w:val="FF0000"/>
        </w:rPr>
        <w:t>Step 4: F-Test Table</w:t>
      </w:r>
      <w:r w:rsidR="00191AFB" w:rsidRPr="00BC2D14">
        <w:rPr>
          <w:rFonts w:ascii="Geneva" w:hAnsi="Geneva"/>
          <w:b/>
          <w:color w:val="FF0000"/>
        </w:rPr>
        <w:t xml:space="preserve"> (Identical to Table</w:t>
      </w:r>
      <w:r w:rsidR="00391044" w:rsidRPr="00BC2D14">
        <w:rPr>
          <w:rFonts w:ascii="Geneva" w:hAnsi="Geneva"/>
          <w:b/>
          <w:color w:val="FF0000"/>
        </w:rPr>
        <w:t>s</w:t>
      </w:r>
      <w:r w:rsidR="00191AFB" w:rsidRPr="00BC2D14">
        <w:rPr>
          <w:rFonts w:ascii="Geneva" w:hAnsi="Geneva"/>
          <w:b/>
          <w:color w:val="FF0000"/>
        </w:rPr>
        <w:t xml:space="preserve"> in steps 2 and 3)</w:t>
      </w:r>
      <w:r w:rsidRPr="00BC2D14">
        <w:rPr>
          <w:rFonts w:ascii="Geneva" w:hAnsi="Geneva"/>
          <w:b/>
          <w:color w:val="FF0000"/>
        </w:rPr>
        <w:t xml:space="preserve">: </w:t>
      </w:r>
    </w:p>
    <w:tbl>
      <w:tblPr>
        <w:tblStyle w:val="TableGrid"/>
        <w:tblW w:w="0" w:type="auto"/>
        <w:tblLook w:val="04A0" w:firstRow="1" w:lastRow="0" w:firstColumn="1" w:lastColumn="0" w:noHBand="0" w:noVBand="1"/>
      </w:tblPr>
      <w:tblGrid>
        <w:gridCol w:w="918"/>
        <w:gridCol w:w="599"/>
        <w:gridCol w:w="748"/>
        <w:gridCol w:w="748"/>
        <w:gridCol w:w="797"/>
        <w:gridCol w:w="1063"/>
      </w:tblGrid>
      <w:tr w:rsidR="00BC2D14" w:rsidRPr="00BC2D14" w14:paraId="569E43E4" w14:textId="77777777" w:rsidTr="005F362E">
        <w:trPr>
          <w:trHeight w:val="256"/>
        </w:trPr>
        <w:tc>
          <w:tcPr>
            <w:tcW w:w="718" w:type="dxa"/>
          </w:tcPr>
          <w:p w14:paraId="3C5D07E0" w14:textId="77777777" w:rsidR="006760EB" w:rsidRPr="00BC2D14" w:rsidRDefault="006760EB" w:rsidP="005F362E">
            <w:pPr>
              <w:pStyle w:val="ListParagraph"/>
              <w:ind w:left="0"/>
              <w:jc w:val="center"/>
              <w:rPr>
                <w:color w:val="FF0000"/>
              </w:rPr>
            </w:pPr>
            <w:r w:rsidRPr="00BC2D14">
              <w:rPr>
                <w:color w:val="FF0000"/>
              </w:rPr>
              <w:t>Source</w:t>
            </w:r>
          </w:p>
        </w:tc>
        <w:tc>
          <w:tcPr>
            <w:tcW w:w="599" w:type="dxa"/>
          </w:tcPr>
          <w:p w14:paraId="5803F889" w14:textId="77777777" w:rsidR="006760EB" w:rsidRPr="00BC2D14" w:rsidRDefault="006760EB" w:rsidP="005F362E">
            <w:pPr>
              <w:pStyle w:val="ListParagraph"/>
              <w:ind w:left="0"/>
              <w:jc w:val="center"/>
              <w:rPr>
                <w:color w:val="FF0000"/>
              </w:rPr>
            </w:pPr>
            <w:r w:rsidRPr="00BC2D14">
              <w:rPr>
                <w:color w:val="FF0000"/>
              </w:rPr>
              <w:t>DF</w:t>
            </w:r>
          </w:p>
        </w:tc>
        <w:tc>
          <w:tcPr>
            <w:tcW w:w="600" w:type="dxa"/>
          </w:tcPr>
          <w:p w14:paraId="2B6289A5" w14:textId="77777777" w:rsidR="006760EB" w:rsidRPr="00BC2D14" w:rsidRDefault="006760EB" w:rsidP="005F362E">
            <w:pPr>
              <w:pStyle w:val="ListParagraph"/>
              <w:ind w:left="0"/>
              <w:jc w:val="center"/>
              <w:rPr>
                <w:color w:val="FF0000"/>
              </w:rPr>
            </w:pPr>
            <w:r w:rsidRPr="00BC2D14">
              <w:rPr>
                <w:color w:val="FF0000"/>
              </w:rPr>
              <w:t>SS</w:t>
            </w:r>
          </w:p>
        </w:tc>
        <w:tc>
          <w:tcPr>
            <w:tcW w:w="599" w:type="dxa"/>
          </w:tcPr>
          <w:p w14:paraId="7E474BAA" w14:textId="77777777" w:rsidR="006760EB" w:rsidRPr="00BC2D14" w:rsidRDefault="006760EB" w:rsidP="005F362E">
            <w:pPr>
              <w:pStyle w:val="ListParagraph"/>
              <w:ind w:left="0"/>
              <w:jc w:val="center"/>
              <w:rPr>
                <w:color w:val="FF0000"/>
              </w:rPr>
            </w:pPr>
            <w:r w:rsidRPr="00BC2D14">
              <w:rPr>
                <w:color w:val="FF0000"/>
              </w:rPr>
              <w:t>MS</w:t>
            </w:r>
          </w:p>
        </w:tc>
        <w:tc>
          <w:tcPr>
            <w:tcW w:w="762" w:type="dxa"/>
          </w:tcPr>
          <w:p w14:paraId="102EB8F7" w14:textId="77777777" w:rsidR="006760EB" w:rsidRPr="00BC2D14" w:rsidRDefault="006760EB" w:rsidP="005F362E">
            <w:pPr>
              <w:pStyle w:val="ListParagraph"/>
              <w:ind w:left="0"/>
              <w:jc w:val="center"/>
              <w:rPr>
                <w:color w:val="FF0000"/>
              </w:rPr>
            </w:pPr>
            <w:r w:rsidRPr="00BC2D14">
              <w:rPr>
                <w:color w:val="FF0000"/>
              </w:rPr>
              <w:t>F</w:t>
            </w:r>
          </w:p>
        </w:tc>
        <w:tc>
          <w:tcPr>
            <w:tcW w:w="980" w:type="dxa"/>
          </w:tcPr>
          <w:p w14:paraId="6B7A871D" w14:textId="77777777" w:rsidR="006760EB" w:rsidRPr="00BC2D14" w:rsidRDefault="006760EB" w:rsidP="005F362E">
            <w:pPr>
              <w:pStyle w:val="ListParagraph"/>
              <w:ind w:left="0"/>
              <w:jc w:val="center"/>
              <w:rPr>
                <w:color w:val="FF0000"/>
              </w:rPr>
            </w:pPr>
            <w:r w:rsidRPr="00BC2D14">
              <w:rPr>
                <w:color w:val="FF0000"/>
              </w:rPr>
              <w:t>Pr &gt; F</w:t>
            </w:r>
          </w:p>
        </w:tc>
      </w:tr>
      <w:tr w:rsidR="00BC2D14" w:rsidRPr="00BC2D14" w14:paraId="52591AE7" w14:textId="77777777" w:rsidTr="005F362E">
        <w:trPr>
          <w:trHeight w:val="243"/>
        </w:trPr>
        <w:tc>
          <w:tcPr>
            <w:tcW w:w="718" w:type="dxa"/>
          </w:tcPr>
          <w:p w14:paraId="109F7273" w14:textId="77777777" w:rsidR="006760EB" w:rsidRPr="00BC2D14" w:rsidRDefault="006760EB" w:rsidP="005F362E">
            <w:pPr>
              <w:pStyle w:val="ListParagraph"/>
              <w:ind w:left="0"/>
              <w:jc w:val="center"/>
              <w:rPr>
                <w:color w:val="FF0000"/>
              </w:rPr>
            </w:pPr>
            <w:r w:rsidRPr="00BC2D14">
              <w:rPr>
                <w:color w:val="FF0000"/>
              </w:rPr>
              <w:t>Model</w:t>
            </w:r>
          </w:p>
        </w:tc>
        <w:tc>
          <w:tcPr>
            <w:tcW w:w="599" w:type="dxa"/>
          </w:tcPr>
          <w:p w14:paraId="4FF6597A" w14:textId="77777777" w:rsidR="006760EB" w:rsidRPr="00BC2D14" w:rsidRDefault="00191AFB" w:rsidP="005F362E">
            <w:pPr>
              <w:pStyle w:val="ListParagraph"/>
              <w:ind w:left="0"/>
              <w:jc w:val="center"/>
              <w:rPr>
                <w:color w:val="FF0000"/>
              </w:rPr>
            </w:pPr>
            <w:r w:rsidRPr="00BC2D14">
              <w:rPr>
                <w:color w:val="FF0000"/>
              </w:rPr>
              <w:t>2</w:t>
            </w:r>
          </w:p>
        </w:tc>
        <w:tc>
          <w:tcPr>
            <w:tcW w:w="600" w:type="dxa"/>
          </w:tcPr>
          <w:p w14:paraId="38D383E6" w14:textId="77777777" w:rsidR="006760EB" w:rsidRPr="00BC2D14" w:rsidRDefault="00191AFB" w:rsidP="00191AFB">
            <w:pPr>
              <w:pStyle w:val="ListParagraph"/>
              <w:ind w:left="0"/>
              <w:jc w:val="center"/>
              <w:rPr>
                <w:color w:val="FF0000"/>
              </w:rPr>
            </w:pPr>
            <w:r w:rsidRPr="00BC2D14">
              <w:rPr>
                <w:color w:val="FF0000"/>
              </w:rPr>
              <w:t>4461</w:t>
            </w:r>
          </w:p>
        </w:tc>
        <w:tc>
          <w:tcPr>
            <w:tcW w:w="599" w:type="dxa"/>
          </w:tcPr>
          <w:p w14:paraId="2577DB95" w14:textId="77777777" w:rsidR="006760EB" w:rsidRPr="00BC2D14" w:rsidRDefault="00191AFB" w:rsidP="005F362E">
            <w:pPr>
              <w:pStyle w:val="ListParagraph"/>
              <w:ind w:left="0"/>
              <w:jc w:val="center"/>
              <w:rPr>
                <w:color w:val="FF0000"/>
              </w:rPr>
            </w:pPr>
            <w:r w:rsidRPr="00BC2D14">
              <w:rPr>
                <w:color w:val="FF0000"/>
              </w:rPr>
              <w:t>2230</w:t>
            </w:r>
          </w:p>
        </w:tc>
        <w:tc>
          <w:tcPr>
            <w:tcW w:w="762" w:type="dxa"/>
          </w:tcPr>
          <w:p w14:paraId="022FB27B" w14:textId="77777777" w:rsidR="006760EB" w:rsidRPr="00BC2D14" w:rsidRDefault="00191AFB" w:rsidP="005F362E">
            <w:pPr>
              <w:pStyle w:val="ListParagraph"/>
              <w:ind w:left="0"/>
              <w:jc w:val="center"/>
              <w:rPr>
                <w:color w:val="FF0000"/>
              </w:rPr>
            </w:pPr>
            <w:r w:rsidRPr="00BC2D14">
              <w:rPr>
                <w:color w:val="FF0000"/>
              </w:rPr>
              <w:t>18.81</w:t>
            </w:r>
          </w:p>
        </w:tc>
        <w:tc>
          <w:tcPr>
            <w:tcW w:w="980" w:type="dxa"/>
          </w:tcPr>
          <w:p w14:paraId="7ADED9DE" w14:textId="77777777" w:rsidR="006760EB" w:rsidRPr="00BC2D14" w:rsidRDefault="00191AFB" w:rsidP="005F362E">
            <w:pPr>
              <w:pStyle w:val="ListParagraph"/>
              <w:ind w:left="0"/>
              <w:jc w:val="center"/>
              <w:rPr>
                <w:color w:val="FF0000"/>
              </w:rPr>
            </w:pPr>
            <w:r w:rsidRPr="00BC2D14">
              <w:rPr>
                <w:color w:val="FF0000"/>
              </w:rPr>
              <w:t>&lt;</w:t>
            </w:r>
            <w:r w:rsidR="006760EB" w:rsidRPr="00BC2D14">
              <w:rPr>
                <w:color w:val="FF0000"/>
              </w:rPr>
              <w:t>0.0</w:t>
            </w:r>
            <w:r w:rsidRPr="00BC2D14">
              <w:rPr>
                <w:color w:val="FF0000"/>
              </w:rPr>
              <w:t>001</w:t>
            </w:r>
          </w:p>
        </w:tc>
      </w:tr>
      <w:tr w:rsidR="00BC2D14" w:rsidRPr="00BC2D14" w14:paraId="27B0B2BE" w14:textId="77777777" w:rsidTr="005F362E">
        <w:trPr>
          <w:trHeight w:val="256"/>
        </w:trPr>
        <w:tc>
          <w:tcPr>
            <w:tcW w:w="718" w:type="dxa"/>
          </w:tcPr>
          <w:p w14:paraId="3F69E70F" w14:textId="77777777" w:rsidR="006760EB" w:rsidRPr="00BC2D14" w:rsidRDefault="006760EB" w:rsidP="005F362E">
            <w:pPr>
              <w:pStyle w:val="ListParagraph"/>
              <w:ind w:left="0"/>
              <w:jc w:val="center"/>
              <w:rPr>
                <w:color w:val="FF0000"/>
              </w:rPr>
            </w:pPr>
            <w:r w:rsidRPr="00BC2D14">
              <w:rPr>
                <w:color w:val="FF0000"/>
              </w:rPr>
              <w:t>Error</w:t>
            </w:r>
          </w:p>
        </w:tc>
        <w:tc>
          <w:tcPr>
            <w:tcW w:w="599" w:type="dxa"/>
          </w:tcPr>
          <w:p w14:paraId="5CD20DCD" w14:textId="77777777" w:rsidR="006760EB" w:rsidRPr="00BC2D14" w:rsidRDefault="00191AFB" w:rsidP="005F362E">
            <w:pPr>
              <w:pStyle w:val="ListParagraph"/>
              <w:ind w:left="0"/>
              <w:jc w:val="center"/>
              <w:rPr>
                <w:color w:val="FF0000"/>
              </w:rPr>
            </w:pPr>
            <w:r w:rsidRPr="00BC2D14">
              <w:rPr>
                <w:color w:val="FF0000"/>
              </w:rPr>
              <w:t>27</w:t>
            </w:r>
          </w:p>
        </w:tc>
        <w:tc>
          <w:tcPr>
            <w:tcW w:w="600" w:type="dxa"/>
          </w:tcPr>
          <w:p w14:paraId="01686C22" w14:textId="77777777" w:rsidR="006760EB" w:rsidRPr="00BC2D14" w:rsidRDefault="00191AFB" w:rsidP="00191AFB">
            <w:pPr>
              <w:pStyle w:val="ListParagraph"/>
              <w:ind w:left="0"/>
              <w:jc w:val="center"/>
              <w:rPr>
                <w:color w:val="FF0000"/>
              </w:rPr>
            </w:pPr>
            <w:r w:rsidRPr="00BC2D14">
              <w:rPr>
                <w:color w:val="FF0000"/>
              </w:rPr>
              <w:t>3201</w:t>
            </w:r>
          </w:p>
        </w:tc>
        <w:tc>
          <w:tcPr>
            <w:tcW w:w="599" w:type="dxa"/>
          </w:tcPr>
          <w:p w14:paraId="1E091518" w14:textId="77777777" w:rsidR="006760EB" w:rsidRPr="00BC2D14" w:rsidRDefault="00191AFB" w:rsidP="005F362E">
            <w:pPr>
              <w:pStyle w:val="ListParagraph"/>
              <w:ind w:left="0"/>
              <w:jc w:val="center"/>
              <w:rPr>
                <w:color w:val="FF0000"/>
              </w:rPr>
            </w:pPr>
            <w:r w:rsidRPr="00BC2D14">
              <w:rPr>
                <w:color w:val="FF0000"/>
              </w:rPr>
              <w:t>118</w:t>
            </w:r>
          </w:p>
        </w:tc>
        <w:tc>
          <w:tcPr>
            <w:tcW w:w="762" w:type="dxa"/>
          </w:tcPr>
          <w:p w14:paraId="5D7AEACC" w14:textId="77777777" w:rsidR="006760EB" w:rsidRPr="00BC2D14" w:rsidRDefault="006760EB" w:rsidP="005F362E">
            <w:pPr>
              <w:pStyle w:val="ListParagraph"/>
              <w:ind w:left="0"/>
              <w:jc w:val="center"/>
              <w:rPr>
                <w:color w:val="FF0000"/>
              </w:rPr>
            </w:pPr>
          </w:p>
        </w:tc>
        <w:tc>
          <w:tcPr>
            <w:tcW w:w="980" w:type="dxa"/>
          </w:tcPr>
          <w:p w14:paraId="4F8E787A" w14:textId="77777777" w:rsidR="006760EB" w:rsidRPr="00BC2D14" w:rsidRDefault="006760EB" w:rsidP="005F362E">
            <w:pPr>
              <w:pStyle w:val="ListParagraph"/>
              <w:ind w:left="0"/>
              <w:jc w:val="center"/>
              <w:rPr>
                <w:color w:val="FF0000"/>
              </w:rPr>
            </w:pPr>
          </w:p>
        </w:tc>
      </w:tr>
      <w:tr w:rsidR="006760EB" w:rsidRPr="00BC2D14" w14:paraId="43523A62" w14:textId="77777777" w:rsidTr="005F362E">
        <w:trPr>
          <w:trHeight w:val="256"/>
        </w:trPr>
        <w:tc>
          <w:tcPr>
            <w:tcW w:w="718" w:type="dxa"/>
          </w:tcPr>
          <w:p w14:paraId="40C5F55F" w14:textId="77777777" w:rsidR="006760EB" w:rsidRPr="00BC2D14" w:rsidRDefault="006760EB" w:rsidP="005F362E">
            <w:pPr>
              <w:pStyle w:val="ListParagraph"/>
              <w:ind w:left="0"/>
              <w:jc w:val="center"/>
              <w:rPr>
                <w:color w:val="FF0000"/>
              </w:rPr>
            </w:pPr>
            <w:r w:rsidRPr="00BC2D14">
              <w:rPr>
                <w:color w:val="FF0000"/>
              </w:rPr>
              <w:t>Total</w:t>
            </w:r>
          </w:p>
        </w:tc>
        <w:tc>
          <w:tcPr>
            <w:tcW w:w="599" w:type="dxa"/>
          </w:tcPr>
          <w:p w14:paraId="056308E5" w14:textId="77777777" w:rsidR="006760EB" w:rsidRPr="00BC2D14" w:rsidRDefault="006760EB" w:rsidP="00191AFB">
            <w:pPr>
              <w:pStyle w:val="ListParagraph"/>
              <w:ind w:left="0"/>
              <w:jc w:val="center"/>
              <w:rPr>
                <w:color w:val="FF0000"/>
              </w:rPr>
            </w:pPr>
            <w:r w:rsidRPr="00BC2D14">
              <w:rPr>
                <w:color w:val="FF0000"/>
              </w:rPr>
              <w:t>2</w:t>
            </w:r>
            <w:r w:rsidR="00191AFB" w:rsidRPr="00BC2D14">
              <w:rPr>
                <w:color w:val="FF0000"/>
              </w:rPr>
              <w:t>9</w:t>
            </w:r>
          </w:p>
        </w:tc>
        <w:tc>
          <w:tcPr>
            <w:tcW w:w="600" w:type="dxa"/>
          </w:tcPr>
          <w:p w14:paraId="4358E254" w14:textId="77777777" w:rsidR="006760EB" w:rsidRPr="00BC2D14" w:rsidRDefault="00191AFB" w:rsidP="005F362E">
            <w:pPr>
              <w:pStyle w:val="ListParagraph"/>
              <w:ind w:left="0"/>
              <w:jc w:val="center"/>
              <w:rPr>
                <w:color w:val="FF0000"/>
              </w:rPr>
            </w:pPr>
            <w:r w:rsidRPr="00BC2D14">
              <w:rPr>
                <w:color w:val="FF0000"/>
              </w:rPr>
              <w:t>7662</w:t>
            </w:r>
          </w:p>
        </w:tc>
        <w:tc>
          <w:tcPr>
            <w:tcW w:w="599" w:type="dxa"/>
          </w:tcPr>
          <w:p w14:paraId="43EF7FA4" w14:textId="77777777" w:rsidR="006760EB" w:rsidRPr="00BC2D14" w:rsidRDefault="006760EB" w:rsidP="005F362E">
            <w:pPr>
              <w:pStyle w:val="ListParagraph"/>
              <w:ind w:left="0"/>
              <w:jc w:val="center"/>
              <w:rPr>
                <w:color w:val="FF0000"/>
              </w:rPr>
            </w:pPr>
          </w:p>
        </w:tc>
        <w:tc>
          <w:tcPr>
            <w:tcW w:w="762" w:type="dxa"/>
          </w:tcPr>
          <w:p w14:paraId="56008939" w14:textId="77777777" w:rsidR="006760EB" w:rsidRPr="00BC2D14" w:rsidRDefault="006760EB" w:rsidP="005F362E">
            <w:pPr>
              <w:pStyle w:val="ListParagraph"/>
              <w:ind w:left="0"/>
              <w:jc w:val="center"/>
              <w:rPr>
                <w:color w:val="FF0000"/>
              </w:rPr>
            </w:pPr>
          </w:p>
        </w:tc>
        <w:tc>
          <w:tcPr>
            <w:tcW w:w="980" w:type="dxa"/>
          </w:tcPr>
          <w:p w14:paraId="6D9D36F5" w14:textId="77777777" w:rsidR="006760EB" w:rsidRPr="00BC2D14" w:rsidRDefault="006760EB" w:rsidP="005F362E">
            <w:pPr>
              <w:pStyle w:val="ListParagraph"/>
              <w:ind w:left="0"/>
              <w:jc w:val="center"/>
              <w:rPr>
                <w:color w:val="FF0000"/>
              </w:rPr>
            </w:pPr>
          </w:p>
        </w:tc>
      </w:tr>
    </w:tbl>
    <w:p w14:paraId="4496924D" w14:textId="77777777" w:rsidR="006760EB" w:rsidRPr="00BC2D14" w:rsidRDefault="006760EB" w:rsidP="006760EB">
      <w:pPr>
        <w:tabs>
          <w:tab w:val="left" w:pos="720"/>
          <w:tab w:val="left" w:pos="1080"/>
        </w:tabs>
        <w:rPr>
          <w:rFonts w:ascii="Geneva" w:hAnsi="Geneva"/>
          <w:b/>
          <w:color w:val="FF0000"/>
        </w:rPr>
      </w:pPr>
    </w:p>
    <w:p w14:paraId="5F775F80" w14:textId="77777777" w:rsidR="006760EB" w:rsidRPr="00BC2D14" w:rsidRDefault="006760EB" w:rsidP="006760EB">
      <w:pPr>
        <w:tabs>
          <w:tab w:val="left" w:pos="720"/>
          <w:tab w:val="left" w:pos="1080"/>
        </w:tabs>
        <w:rPr>
          <w:rFonts w:ascii="Geneva" w:hAnsi="Geneva"/>
          <w:b/>
          <w:color w:val="FF0000"/>
        </w:rPr>
        <w:sectPr w:rsidR="006760EB" w:rsidRPr="00BC2D14" w:rsidSect="005F362E">
          <w:type w:val="continuous"/>
          <w:pgSz w:w="12240" w:h="15840"/>
          <w:pgMar w:top="1440" w:right="1440" w:bottom="1440" w:left="1440" w:header="720" w:footer="720" w:gutter="0"/>
          <w:cols w:space="720"/>
          <w:docGrid w:linePitch="360"/>
        </w:sectPr>
      </w:pPr>
    </w:p>
    <w:p w14:paraId="01978EF1" w14:textId="77777777" w:rsidR="006760EB" w:rsidRPr="00BC2D14" w:rsidRDefault="006760EB" w:rsidP="006760EB">
      <w:pPr>
        <w:tabs>
          <w:tab w:val="left" w:pos="720"/>
          <w:tab w:val="left" w:pos="1080"/>
        </w:tabs>
        <w:rPr>
          <w:rFonts w:ascii="Geneva" w:hAnsi="Geneva"/>
          <w:b/>
          <w:color w:val="FF0000"/>
        </w:rPr>
      </w:pPr>
      <w:r w:rsidRPr="00BC2D14">
        <w:rPr>
          <w:rFonts w:ascii="Geneva" w:hAnsi="Geneva"/>
          <w:b/>
          <w:color w:val="FF0000"/>
        </w:rPr>
        <w:t>Step 5: Conclusion</w:t>
      </w:r>
    </w:p>
    <w:p w14:paraId="2E535412" w14:textId="77777777" w:rsidR="006760EB" w:rsidRPr="00BC2D14" w:rsidRDefault="006760EB" w:rsidP="006760EB">
      <w:pPr>
        <w:tabs>
          <w:tab w:val="left" w:pos="720"/>
          <w:tab w:val="left" w:pos="1080"/>
        </w:tabs>
        <w:rPr>
          <w:rFonts w:ascii="Geneva" w:hAnsi="Geneva"/>
          <w:b/>
          <w:color w:val="FF0000"/>
        </w:rPr>
      </w:pPr>
    </w:p>
    <w:p w14:paraId="4DCD09EF" w14:textId="77777777" w:rsidR="006760EB" w:rsidRPr="00BC2D14" w:rsidRDefault="00191AFB" w:rsidP="006760EB">
      <w:pPr>
        <w:tabs>
          <w:tab w:val="left" w:pos="720"/>
          <w:tab w:val="left" w:pos="1080"/>
        </w:tabs>
        <w:rPr>
          <w:rFonts w:ascii="Geneva" w:hAnsi="Geneva"/>
          <w:color w:val="FF0000"/>
          <w:vertAlign w:val="subscript"/>
        </w:rPr>
      </w:pPr>
      <w:r w:rsidRPr="00BC2D14">
        <w:rPr>
          <w:rFonts w:ascii="Geneva" w:hAnsi="Geneva"/>
          <w:color w:val="FF0000"/>
        </w:rPr>
        <w:t>0.0001</w:t>
      </w:r>
      <w:r w:rsidR="006760EB" w:rsidRPr="00BC2D14">
        <w:rPr>
          <w:rFonts w:ascii="Geneva" w:hAnsi="Geneva"/>
          <w:color w:val="FF0000"/>
        </w:rPr>
        <w:t xml:space="preserve"> &lt; 0.05 Reject H</w:t>
      </w:r>
      <w:r w:rsidR="006760EB" w:rsidRPr="00BC2D14">
        <w:rPr>
          <w:rFonts w:ascii="Geneva" w:hAnsi="Geneva"/>
          <w:color w:val="FF0000"/>
          <w:vertAlign w:val="subscript"/>
        </w:rPr>
        <w:t>o</w:t>
      </w:r>
    </w:p>
    <w:p w14:paraId="4E030188" w14:textId="77777777" w:rsidR="00191AFB" w:rsidRPr="00BC2D14" w:rsidRDefault="00191AFB" w:rsidP="006760EB">
      <w:pPr>
        <w:tabs>
          <w:tab w:val="left" w:pos="720"/>
          <w:tab w:val="left" w:pos="1080"/>
        </w:tabs>
        <w:rPr>
          <w:rFonts w:ascii="Geneva" w:hAnsi="Geneva"/>
          <w:color w:val="FF0000"/>
          <w:vertAlign w:val="subscript"/>
        </w:rPr>
      </w:pPr>
    </w:p>
    <w:p w14:paraId="645EAF8C" w14:textId="77777777" w:rsidR="006760EB" w:rsidRPr="00BC2D14" w:rsidRDefault="00191AFB" w:rsidP="006760EB">
      <w:pPr>
        <w:tabs>
          <w:tab w:val="left" w:pos="720"/>
          <w:tab w:val="left" w:pos="1080"/>
        </w:tabs>
        <w:rPr>
          <w:rFonts w:ascii="Geneva" w:hAnsi="Geneva"/>
          <w:b/>
          <w:color w:val="FF0000"/>
        </w:rPr>
      </w:pPr>
      <w:r w:rsidRPr="00BC2D14">
        <w:rPr>
          <w:rFonts w:ascii="Geneva" w:hAnsi="Geneva"/>
          <w:b/>
          <w:color w:val="FF0000"/>
        </w:rPr>
        <w:br w:type="column"/>
      </w:r>
      <w:r w:rsidR="006760EB" w:rsidRPr="00BC2D14">
        <w:rPr>
          <w:rFonts w:ascii="Geneva" w:hAnsi="Geneva"/>
          <w:b/>
          <w:color w:val="FF0000"/>
        </w:rPr>
        <w:t>Step 6: Conclusion in Context</w:t>
      </w:r>
    </w:p>
    <w:p w14:paraId="1F817257" w14:textId="77777777" w:rsidR="006760EB" w:rsidRPr="00BC2D14" w:rsidRDefault="006760EB" w:rsidP="006760EB">
      <w:pPr>
        <w:spacing w:after="200"/>
        <w:rPr>
          <w:rFonts w:ascii="Geneva" w:hAnsi="Geneva"/>
          <w:color w:val="FF0000"/>
        </w:rPr>
      </w:pPr>
      <w:r w:rsidRPr="00BC2D14">
        <w:rPr>
          <w:rFonts w:ascii="Geneva" w:hAnsi="Geneva"/>
          <w:color w:val="FF0000"/>
        </w:rPr>
        <w:t xml:space="preserve">There is strong evidence to suggest at the </w:t>
      </w:r>
      <w:r w:rsidRPr="00BC2D14">
        <w:rPr>
          <w:rFonts w:ascii="Arial" w:hAnsi="Arial" w:cs="Arial"/>
          <w:color w:val="FF0000"/>
        </w:rPr>
        <w:t>α</w:t>
      </w:r>
      <w:r w:rsidRPr="00BC2D14">
        <w:rPr>
          <w:rFonts w:ascii="Geneva" w:hAnsi="Geneva"/>
          <w:color w:val="FF0000"/>
        </w:rPr>
        <w:t xml:space="preserve"> = .05 level of significance (p-value = &lt;.0</w:t>
      </w:r>
      <w:r w:rsidR="00191AFB" w:rsidRPr="00BC2D14">
        <w:rPr>
          <w:rFonts w:ascii="Geneva" w:hAnsi="Geneva"/>
          <w:color w:val="FF0000"/>
        </w:rPr>
        <w:t>001</w:t>
      </w:r>
      <w:r w:rsidRPr="00BC2D14">
        <w:rPr>
          <w:rFonts w:ascii="Geneva" w:hAnsi="Geneva"/>
          <w:color w:val="FF0000"/>
        </w:rPr>
        <w:t xml:space="preserve">, n = </w:t>
      </w:r>
      <w:r w:rsidR="00191AFB" w:rsidRPr="00BC2D14">
        <w:rPr>
          <w:rFonts w:ascii="Geneva" w:hAnsi="Geneva"/>
          <w:color w:val="FF0000"/>
        </w:rPr>
        <w:t>30</w:t>
      </w:r>
      <w:r w:rsidRPr="00BC2D14">
        <w:rPr>
          <w:rFonts w:ascii="Geneva" w:hAnsi="Geneva"/>
          <w:color w:val="FF0000"/>
        </w:rPr>
        <w:t xml:space="preserve">) that the variation in the model is better explained by the </w:t>
      </w:r>
      <w:r w:rsidRPr="00BC2D14">
        <w:rPr>
          <w:rFonts w:ascii="Geneva" w:hAnsi="Geneva"/>
          <w:color w:val="FF0000"/>
        </w:rPr>
        <w:lastRenderedPageBreak/>
        <w:t xml:space="preserve">regression model that includes </w:t>
      </w:r>
      <w:r w:rsidR="00191AFB" w:rsidRPr="00BC2D14">
        <w:rPr>
          <w:rFonts w:ascii="Geneva" w:hAnsi="Geneva"/>
          <w:color w:val="FF0000"/>
        </w:rPr>
        <w:t xml:space="preserve">Acetic </w:t>
      </w:r>
      <w:r w:rsidR="00191AFB" w:rsidRPr="00BC2D14">
        <w:rPr>
          <w:rFonts w:ascii="Geneva" w:hAnsi="Geneva"/>
          <w:color w:val="FF0000"/>
        </w:rPr>
        <w:t>and H2S than the equal means model.</w:t>
      </w:r>
      <w:r w:rsidR="00CF19ED" w:rsidRPr="00BC2D14">
        <w:rPr>
          <w:rFonts w:ascii="Geneva" w:hAnsi="Geneva"/>
          <w:color w:val="FF0000"/>
        </w:rPr>
        <w:t xml:space="preserve"> </w:t>
      </w:r>
      <w:r w:rsidR="00191AFB" w:rsidRPr="00BC2D14">
        <w:rPr>
          <w:rFonts w:ascii="Geneva" w:hAnsi="Geneva"/>
          <w:color w:val="FF0000"/>
        </w:rPr>
        <w:t xml:space="preserve"> </w:t>
      </w:r>
    </w:p>
    <w:p w14:paraId="440C3D56" w14:textId="77777777" w:rsidR="006760EB" w:rsidRPr="00BC2D14" w:rsidRDefault="006760EB" w:rsidP="000C1E0A">
      <w:pPr>
        <w:pStyle w:val="ListParagraph"/>
        <w:spacing w:after="200"/>
        <w:rPr>
          <w:b/>
          <w:color w:val="FF0000"/>
          <w:sz w:val="20"/>
        </w:rPr>
        <w:sectPr w:rsidR="006760EB" w:rsidRPr="00BC2D14" w:rsidSect="006760EB">
          <w:type w:val="continuous"/>
          <w:pgSz w:w="12240" w:h="15840"/>
          <w:pgMar w:top="630" w:right="1440" w:bottom="1440" w:left="1440" w:header="720" w:footer="720" w:gutter="0"/>
          <w:cols w:num="2" w:space="720"/>
        </w:sectPr>
      </w:pPr>
    </w:p>
    <w:p w14:paraId="2499DBE5" w14:textId="77777777" w:rsidR="000C1E0A" w:rsidRPr="00BC2D14" w:rsidRDefault="000C1E0A" w:rsidP="000C1E0A">
      <w:pPr>
        <w:pStyle w:val="ListParagraph"/>
        <w:spacing w:after="200"/>
        <w:rPr>
          <w:b/>
          <w:color w:val="FF0000"/>
          <w:sz w:val="20"/>
        </w:rPr>
      </w:pPr>
    </w:p>
    <w:p w14:paraId="3D9596E4" w14:textId="77777777" w:rsidR="000C1E0A" w:rsidRDefault="000C1E0A" w:rsidP="000C1E0A">
      <w:pPr>
        <w:pStyle w:val="ListParagraph"/>
        <w:spacing w:after="200"/>
        <w:rPr>
          <w:b/>
          <w:sz w:val="20"/>
        </w:rPr>
      </w:pPr>
    </w:p>
    <w:p w14:paraId="2ECA733C" w14:textId="77777777" w:rsidR="003C6BC5" w:rsidRDefault="003C6BC5" w:rsidP="000C1E0A">
      <w:pPr>
        <w:pStyle w:val="ListParagraph"/>
        <w:spacing w:after="200"/>
        <w:rPr>
          <w:b/>
          <w:sz w:val="20"/>
        </w:rPr>
      </w:pPr>
    </w:p>
    <w:p w14:paraId="27B38670" w14:textId="77777777" w:rsidR="00BC2D14" w:rsidRPr="009E0B39" w:rsidRDefault="00BC2D14" w:rsidP="00BC2D14">
      <w:pPr>
        <w:widowControl w:val="0"/>
        <w:numPr>
          <w:ilvl w:val="0"/>
          <w:numId w:val="9"/>
        </w:numPr>
        <w:autoSpaceDE w:val="0"/>
        <w:autoSpaceDN w:val="0"/>
        <w:adjustRightInd w:val="0"/>
        <w:spacing w:after="120" w:line="264" w:lineRule="auto"/>
        <w:jc w:val="both"/>
        <w:rPr>
          <w:rFonts w:ascii="Geneva" w:hAnsi="Geneva"/>
          <w:sz w:val="22"/>
          <w:szCs w:val="22"/>
        </w:rPr>
      </w:pPr>
      <w:r w:rsidRPr="009E0B39">
        <w:rPr>
          <w:rFonts w:ascii="Geneva" w:hAnsi="Geneva"/>
          <w:sz w:val="22"/>
          <w:szCs w:val="22"/>
        </w:rPr>
        <w:t>In one weight-loss study 89 sedentary men were randomly assigned to either a special diet or exercise for a year. Forty-two men were placed on a diet and they lost an average of 7.2 kg with a standard deviation of 3.7 kg. The other 47 men were put on an exercise program and they lost an average of 5.3 kg with a standard deviation of 3.9 kg. For these data, researchers calculated three confidence intervals. They are given in the table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04"/>
        <w:gridCol w:w="1836"/>
        <w:gridCol w:w="1980"/>
      </w:tblGrid>
      <w:tr w:rsidR="00BC2D14" w:rsidRPr="007B066E" w14:paraId="5FBCAA96" w14:textId="77777777" w:rsidTr="00832548">
        <w:trPr>
          <w:jc w:val="center"/>
        </w:trPr>
        <w:tc>
          <w:tcPr>
            <w:tcW w:w="2304" w:type="dxa"/>
          </w:tcPr>
          <w:p w14:paraId="2D392EA9" w14:textId="77777777" w:rsidR="00BC2D14" w:rsidRPr="007B066E" w:rsidRDefault="00BC2D14" w:rsidP="00832548">
            <w:pPr>
              <w:pStyle w:val="BodyText2"/>
              <w:spacing w:before="40" w:after="40"/>
              <w:jc w:val="center"/>
              <w:rPr>
                <w:sz w:val="20"/>
              </w:rPr>
            </w:pPr>
            <w:r w:rsidRPr="007B066E">
              <w:rPr>
                <w:sz w:val="20"/>
              </w:rPr>
              <w:t>Confidence Level</w:t>
            </w:r>
          </w:p>
        </w:tc>
        <w:tc>
          <w:tcPr>
            <w:tcW w:w="1836" w:type="dxa"/>
          </w:tcPr>
          <w:p w14:paraId="05BFD72D" w14:textId="77777777" w:rsidR="00BC2D14" w:rsidRPr="007B066E" w:rsidRDefault="00BC2D14" w:rsidP="00832548">
            <w:pPr>
              <w:pStyle w:val="BodyText2"/>
              <w:spacing w:before="40" w:after="40"/>
              <w:jc w:val="center"/>
              <w:rPr>
                <w:sz w:val="20"/>
              </w:rPr>
            </w:pPr>
            <w:r w:rsidRPr="007B066E">
              <w:rPr>
                <w:sz w:val="20"/>
              </w:rPr>
              <w:t>Lower Limit</w:t>
            </w:r>
          </w:p>
        </w:tc>
        <w:tc>
          <w:tcPr>
            <w:tcW w:w="1980" w:type="dxa"/>
          </w:tcPr>
          <w:p w14:paraId="2BAE7B4B" w14:textId="77777777" w:rsidR="00BC2D14" w:rsidRPr="007B066E" w:rsidRDefault="00BC2D14" w:rsidP="00832548">
            <w:pPr>
              <w:pStyle w:val="BodyText2"/>
              <w:spacing w:before="40" w:after="40"/>
              <w:jc w:val="center"/>
              <w:rPr>
                <w:sz w:val="20"/>
              </w:rPr>
            </w:pPr>
            <w:r w:rsidRPr="007B066E">
              <w:rPr>
                <w:sz w:val="20"/>
              </w:rPr>
              <w:t>Upper Limit</w:t>
            </w:r>
          </w:p>
        </w:tc>
      </w:tr>
      <w:tr w:rsidR="00BC2D14" w:rsidRPr="007B066E" w14:paraId="1A50203E" w14:textId="77777777" w:rsidTr="00832548">
        <w:trPr>
          <w:jc w:val="center"/>
        </w:trPr>
        <w:tc>
          <w:tcPr>
            <w:tcW w:w="2304" w:type="dxa"/>
          </w:tcPr>
          <w:p w14:paraId="63E91B20" w14:textId="77777777" w:rsidR="00BC2D14" w:rsidRPr="007B066E" w:rsidRDefault="00BC2D14" w:rsidP="00832548">
            <w:pPr>
              <w:pStyle w:val="BodyText2"/>
              <w:spacing w:before="40" w:after="40"/>
              <w:jc w:val="center"/>
              <w:rPr>
                <w:sz w:val="20"/>
              </w:rPr>
            </w:pPr>
            <w:r w:rsidRPr="007B066E">
              <w:rPr>
                <w:sz w:val="20"/>
              </w:rPr>
              <w:t>90%</w:t>
            </w:r>
          </w:p>
        </w:tc>
        <w:tc>
          <w:tcPr>
            <w:tcW w:w="1836" w:type="dxa"/>
          </w:tcPr>
          <w:p w14:paraId="00C28447" w14:textId="77777777" w:rsidR="00BC2D14" w:rsidRPr="007B066E" w:rsidRDefault="00BC2D14" w:rsidP="00832548">
            <w:pPr>
              <w:pStyle w:val="BodyText2"/>
              <w:spacing w:before="40" w:after="40"/>
              <w:jc w:val="center"/>
              <w:rPr>
                <w:sz w:val="20"/>
              </w:rPr>
            </w:pPr>
            <w:r w:rsidRPr="007B066E">
              <w:rPr>
                <w:sz w:val="20"/>
              </w:rPr>
              <w:t>0.6</w:t>
            </w:r>
          </w:p>
        </w:tc>
        <w:tc>
          <w:tcPr>
            <w:tcW w:w="1980" w:type="dxa"/>
          </w:tcPr>
          <w:p w14:paraId="41594F9D" w14:textId="77777777" w:rsidR="00BC2D14" w:rsidRPr="007B066E" w:rsidRDefault="00BC2D14" w:rsidP="00832548">
            <w:pPr>
              <w:pStyle w:val="BodyText2"/>
              <w:spacing w:before="40" w:after="40"/>
              <w:jc w:val="center"/>
              <w:rPr>
                <w:sz w:val="20"/>
              </w:rPr>
            </w:pPr>
            <w:r w:rsidRPr="007B066E">
              <w:rPr>
                <w:sz w:val="20"/>
              </w:rPr>
              <w:t>3.2</w:t>
            </w:r>
          </w:p>
        </w:tc>
      </w:tr>
      <w:tr w:rsidR="00BC2D14" w:rsidRPr="007B066E" w14:paraId="7DFA677A" w14:textId="77777777" w:rsidTr="00832548">
        <w:trPr>
          <w:jc w:val="center"/>
        </w:trPr>
        <w:tc>
          <w:tcPr>
            <w:tcW w:w="2304" w:type="dxa"/>
          </w:tcPr>
          <w:p w14:paraId="0EF1A02D" w14:textId="77777777" w:rsidR="00BC2D14" w:rsidRPr="007B066E" w:rsidRDefault="00BC2D14" w:rsidP="00832548">
            <w:pPr>
              <w:pStyle w:val="BodyText2"/>
              <w:spacing w:before="40" w:after="40"/>
              <w:jc w:val="center"/>
              <w:rPr>
                <w:sz w:val="20"/>
              </w:rPr>
            </w:pPr>
            <w:r w:rsidRPr="007B066E">
              <w:rPr>
                <w:sz w:val="20"/>
              </w:rPr>
              <w:t>95%</w:t>
            </w:r>
          </w:p>
        </w:tc>
        <w:tc>
          <w:tcPr>
            <w:tcW w:w="1836" w:type="dxa"/>
          </w:tcPr>
          <w:p w14:paraId="669A93EB" w14:textId="77777777" w:rsidR="00BC2D14" w:rsidRPr="007B066E" w:rsidRDefault="00BC2D14" w:rsidP="00832548">
            <w:pPr>
              <w:pStyle w:val="BodyText2"/>
              <w:spacing w:before="40" w:after="40"/>
              <w:jc w:val="center"/>
              <w:rPr>
                <w:sz w:val="20"/>
              </w:rPr>
            </w:pPr>
            <w:r w:rsidRPr="007B066E">
              <w:rPr>
                <w:sz w:val="20"/>
              </w:rPr>
              <w:t>0.3</w:t>
            </w:r>
          </w:p>
        </w:tc>
        <w:tc>
          <w:tcPr>
            <w:tcW w:w="1980" w:type="dxa"/>
          </w:tcPr>
          <w:p w14:paraId="532999B4" w14:textId="77777777" w:rsidR="00BC2D14" w:rsidRPr="007B066E" w:rsidRDefault="00BC2D14" w:rsidP="00832548">
            <w:pPr>
              <w:pStyle w:val="BodyText2"/>
              <w:spacing w:before="40" w:after="40"/>
              <w:jc w:val="center"/>
              <w:rPr>
                <w:sz w:val="20"/>
              </w:rPr>
            </w:pPr>
            <w:r w:rsidRPr="007B066E">
              <w:rPr>
                <w:sz w:val="20"/>
              </w:rPr>
              <w:t>3.5</w:t>
            </w:r>
          </w:p>
        </w:tc>
      </w:tr>
      <w:tr w:rsidR="00BC2D14" w:rsidRPr="007B066E" w14:paraId="244ABA2E" w14:textId="77777777" w:rsidTr="00832548">
        <w:trPr>
          <w:jc w:val="center"/>
        </w:trPr>
        <w:tc>
          <w:tcPr>
            <w:tcW w:w="2304" w:type="dxa"/>
          </w:tcPr>
          <w:p w14:paraId="0A60B267" w14:textId="77777777" w:rsidR="00BC2D14" w:rsidRPr="007B066E" w:rsidRDefault="00BC2D14" w:rsidP="00832548">
            <w:pPr>
              <w:pStyle w:val="BodyText2"/>
              <w:spacing w:before="40" w:after="40"/>
              <w:jc w:val="center"/>
              <w:rPr>
                <w:sz w:val="20"/>
              </w:rPr>
            </w:pPr>
            <w:r w:rsidRPr="007B066E">
              <w:rPr>
                <w:sz w:val="20"/>
              </w:rPr>
              <w:t>99%</w:t>
            </w:r>
          </w:p>
        </w:tc>
        <w:tc>
          <w:tcPr>
            <w:tcW w:w="1836" w:type="dxa"/>
          </w:tcPr>
          <w:p w14:paraId="3AA8CF4B" w14:textId="77777777" w:rsidR="00BC2D14" w:rsidRPr="007B066E" w:rsidRDefault="00BC2D14" w:rsidP="00832548">
            <w:pPr>
              <w:pStyle w:val="BodyText2"/>
              <w:spacing w:before="40" w:after="40"/>
              <w:jc w:val="center"/>
              <w:rPr>
                <w:sz w:val="20"/>
              </w:rPr>
            </w:pPr>
            <w:r w:rsidRPr="007B066E">
              <w:rPr>
                <w:sz w:val="20"/>
              </w:rPr>
              <w:t>-0.2</w:t>
            </w:r>
          </w:p>
        </w:tc>
        <w:tc>
          <w:tcPr>
            <w:tcW w:w="1980" w:type="dxa"/>
          </w:tcPr>
          <w:p w14:paraId="79253AB9" w14:textId="77777777" w:rsidR="00BC2D14" w:rsidRPr="007B066E" w:rsidRDefault="00BC2D14" w:rsidP="00832548">
            <w:pPr>
              <w:pStyle w:val="BodyText2"/>
              <w:spacing w:before="40" w:after="40"/>
              <w:jc w:val="center"/>
              <w:rPr>
                <w:sz w:val="20"/>
              </w:rPr>
            </w:pPr>
            <w:r w:rsidRPr="007B066E">
              <w:rPr>
                <w:sz w:val="20"/>
              </w:rPr>
              <w:t>4.0</w:t>
            </w:r>
          </w:p>
        </w:tc>
      </w:tr>
    </w:tbl>
    <w:p w14:paraId="61D52AA2" w14:textId="77777777" w:rsidR="00BC2D14" w:rsidRPr="009E0B39" w:rsidRDefault="00BC2D14" w:rsidP="00BC2D14">
      <w:pPr>
        <w:numPr>
          <w:ilvl w:val="1"/>
          <w:numId w:val="9"/>
        </w:numPr>
        <w:tabs>
          <w:tab w:val="num" w:pos="810"/>
        </w:tabs>
        <w:spacing w:before="120" w:after="120"/>
        <w:jc w:val="both"/>
        <w:rPr>
          <w:rFonts w:ascii="Geneva" w:hAnsi="Geneva" w:cs="font344"/>
          <w:sz w:val="22"/>
          <w:szCs w:val="22"/>
          <w:lang w:bidi="en-US"/>
        </w:rPr>
      </w:pPr>
      <w:r w:rsidRPr="009E0B39">
        <w:rPr>
          <w:rFonts w:ascii="Geneva" w:hAnsi="Geneva"/>
          <w:sz w:val="22"/>
          <w:szCs w:val="22"/>
        </w:rPr>
        <w:t>Use</w:t>
      </w:r>
      <w:r w:rsidRPr="009E0B39">
        <w:rPr>
          <w:rFonts w:ascii="Geneva" w:hAnsi="Geneva" w:cs="font344"/>
          <w:sz w:val="22"/>
          <w:szCs w:val="22"/>
          <w:lang w:bidi="en-US"/>
        </w:rPr>
        <w:t xml:space="preserve"> the CI results to tell what p-value would be obtained in a two-sample t-test. (Hint: You can't give a precise value, only an interval. You can do the test to check but should report the answer to the question that is asked!)</w:t>
      </w:r>
    </w:p>
    <w:p w14:paraId="2FB45222" w14:textId="69C290A7" w:rsidR="00BC2D14" w:rsidRPr="00BC2D14" w:rsidRDefault="00BC2D14" w:rsidP="00BC2D14">
      <w:pPr>
        <w:tabs>
          <w:tab w:val="num" w:pos="810"/>
        </w:tabs>
        <w:spacing w:before="120" w:after="120"/>
        <w:ind w:left="720"/>
        <w:jc w:val="both"/>
        <w:rPr>
          <w:rFonts w:ascii="Geneva" w:hAnsi="Geneva" w:cs="font344"/>
          <w:b/>
          <w:color w:val="FF0000"/>
          <w:sz w:val="20"/>
          <w:lang w:bidi="en-US"/>
        </w:rPr>
      </w:pPr>
      <w:r w:rsidRPr="00BC2D14">
        <w:rPr>
          <w:rFonts w:ascii="Geneva" w:hAnsi="Geneva" w:cs="font344"/>
          <w:b/>
          <w:color w:val="FF0000"/>
          <w:sz w:val="20"/>
          <w:lang w:bidi="en-US"/>
        </w:rPr>
        <w:t>THE 90 AND 95% CONFIDENCE INTERVALS REJECTED AND THE 99% FTR.  THEREFORE</w:t>
      </w:r>
      <w:r w:rsidR="00B87641">
        <w:rPr>
          <w:rFonts w:ascii="Geneva" w:hAnsi="Geneva" w:cs="font344"/>
          <w:b/>
          <w:color w:val="FF0000"/>
          <w:sz w:val="20"/>
          <w:lang w:bidi="en-US"/>
        </w:rPr>
        <w:t>,</w:t>
      </w:r>
      <w:r w:rsidRPr="00BC2D14">
        <w:rPr>
          <w:rFonts w:ascii="Geneva" w:hAnsi="Geneva" w:cs="font344"/>
          <w:b/>
          <w:color w:val="FF0000"/>
          <w:sz w:val="20"/>
          <w:lang w:bidi="en-US"/>
        </w:rPr>
        <w:t xml:space="preserve"> THE TWO SIDED PVALUE SHOULD BE BETWEEN .05 AND .01. </w:t>
      </w:r>
    </w:p>
    <w:p w14:paraId="33BFBFB7" w14:textId="77777777" w:rsidR="00BC2D14" w:rsidRPr="007B066E" w:rsidRDefault="00BC2D14" w:rsidP="00BC2D14">
      <w:pPr>
        <w:tabs>
          <w:tab w:val="num" w:pos="810"/>
        </w:tabs>
        <w:spacing w:before="120" w:after="120"/>
        <w:ind w:left="720"/>
        <w:jc w:val="both"/>
        <w:rPr>
          <w:rFonts w:ascii="Geneva" w:hAnsi="Geneva" w:cs="font344"/>
          <w:sz w:val="20"/>
          <w:lang w:bidi="en-US"/>
        </w:rPr>
      </w:pPr>
    </w:p>
    <w:p w14:paraId="5E2A8F65" w14:textId="77777777" w:rsidR="00BC2D14" w:rsidRDefault="00BC2D14" w:rsidP="00BC2D14">
      <w:pPr>
        <w:numPr>
          <w:ilvl w:val="1"/>
          <w:numId w:val="9"/>
        </w:numPr>
        <w:tabs>
          <w:tab w:val="num" w:pos="810"/>
        </w:tabs>
        <w:spacing w:after="120"/>
        <w:jc w:val="both"/>
        <w:rPr>
          <w:rFonts w:ascii="Geneva" w:hAnsi="Geneva"/>
          <w:sz w:val="22"/>
          <w:szCs w:val="22"/>
        </w:rPr>
      </w:pPr>
      <w:r w:rsidRPr="009E0B39">
        <w:rPr>
          <w:rFonts w:ascii="Geneva" w:hAnsi="Geneva"/>
          <w:sz w:val="22"/>
          <w:szCs w:val="22"/>
        </w:rPr>
        <w:t>A critic complains that beginning weight is strongly associated with the amount of weight lost and that this experimental design does not control for this important factor. The physician conducting the study says that he doesn't need to worry about the weight of a subject at the beginning of the study. What feature of the experimental design guarantees that the conclusion is still valid even though the study did not account for beginning weight? Explain.</w:t>
      </w:r>
    </w:p>
    <w:p w14:paraId="21CBED36" w14:textId="77777777" w:rsidR="00BC2D14" w:rsidRPr="00BC2D14" w:rsidRDefault="00BC2D14" w:rsidP="00BC2D14">
      <w:pPr>
        <w:tabs>
          <w:tab w:val="num" w:pos="810"/>
        </w:tabs>
        <w:spacing w:after="120"/>
        <w:ind w:left="720"/>
        <w:jc w:val="both"/>
        <w:rPr>
          <w:rFonts w:ascii="Geneva" w:hAnsi="Geneva"/>
          <w:color w:val="FF0000"/>
          <w:sz w:val="22"/>
          <w:szCs w:val="22"/>
        </w:rPr>
      </w:pPr>
      <w:r w:rsidRPr="00BC2D14">
        <w:rPr>
          <w:rFonts w:ascii="Geneva" w:hAnsi="Geneva"/>
          <w:color w:val="FF0000"/>
          <w:sz w:val="22"/>
          <w:szCs w:val="22"/>
        </w:rPr>
        <w:t xml:space="preserve">This was a randomized experiment, with each subject randomly assigned to the two treatment groups.  We can assume that any confounding variables, such as starting weight, would be randomly distributed between the two groups and thus not an issue. </w:t>
      </w:r>
    </w:p>
    <w:p w14:paraId="2757EA17" w14:textId="77777777" w:rsidR="003C6BC5" w:rsidRDefault="003C6BC5" w:rsidP="000C1E0A">
      <w:pPr>
        <w:pStyle w:val="ListParagraph"/>
        <w:spacing w:after="200"/>
        <w:rPr>
          <w:b/>
          <w:sz w:val="20"/>
        </w:rPr>
      </w:pPr>
    </w:p>
    <w:sectPr w:rsidR="003C6BC5" w:rsidSect="00DB395C">
      <w:type w:val="continuous"/>
      <w:pgSz w:w="12240" w:h="15840"/>
      <w:pgMar w:top="63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BC6B6" w14:textId="77777777" w:rsidR="00F01C0F" w:rsidRDefault="00F01C0F" w:rsidP="008409F9">
      <w:r>
        <w:separator/>
      </w:r>
    </w:p>
  </w:endnote>
  <w:endnote w:type="continuationSeparator" w:id="0">
    <w:p w14:paraId="6D10FD2A" w14:textId="77777777" w:rsidR="00F01C0F" w:rsidRDefault="00F01C0F" w:rsidP="00840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neva">
    <w:altName w:val="Segoe UI Symbol"/>
    <w:charset w:val="00"/>
    <w:family w:val="swiss"/>
    <w:pitch w:val="variable"/>
    <w:sig w:usb0="E00002FF" w:usb1="5200205F" w:usb2="00A0C000" w:usb3="00000000" w:csb0="0000019F" w:csb1="00000000"/>
  </w:font>
  <w:font w:name="font344">
    <w:altName w:val="Times New Roman"/>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4A378" w14:textId="77777777" w:rsidR="00F01C0F" w:rsidRDefault="00F01C0F" w:rsidP="008409F9">
      <w:r>
        <w:separator/>
      </w:r>
    </w:p>
  </w:footnote>
  <w:footnote w:type="continuationSeparator" w:id="0">
    <w:p w14:paraId="1DFC1448" w14:textId="77777777" w:rsidR="00F01C0F" w:rsidRDefault="00F01C0F" w:rsidP="008409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3E6B7" w14:textId="77777777" w:rsidR="00412938" w:rsidRPr="00D27CA8" w:rsidRDefault="00412938" w:rsidP="00D27CA8">
    <w:pPr>
      <w:pStyle w:val="Header"/>
      <w:jc w:val="center"/>
      <w:rPr>
        <w:sz w:val="40"/>
      </w:rPr>
    </w:pPr>
    <w:r w:rsidRPr="00D27CA8">
      <w:rPr>
        <w:rFonts w:ascii="Geneva" w:hAnsi="Geneva"/>
        <w:sz w:val="36"/>
        <w:szCs w:val="22"/>
      </w:rPr>
      <w:t>MSDS 6371 Review Problem for Final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E2496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B0166"/>
    <w:multiLevelType w:val="multilevel"/>
    <w:tmpl w:val="CE1A6294"/>
    <w:lvl w:ilvl="0">
      <w:start w:val="1"/>
      <w:numFmt w:val="decimal"/>
      <w:lvlText w:val="%1."/>
      <w:lvlJc w:val="left"/>
      <w:pPr>
        <w:tabs>
          <w:tab w:val="num" w:pos="0"/>
        </w:tabs>
        <w:ind w:left="504" w:hanging="504"/>
      </w:pPr>
      <w:rPr>
        <w:rFonts w:hint="default"/>
      </w:rPr>
    </w:lvl>
    <w:lvl w:ilvl="1">
      <w:start w:val="1"/>
      <w:numFmt w:val="lowerLetter"/>
      <w:lvlText w:val="%2."/>
      <w:lvlJc w:val="left"/>
      <w:pPr>
        <w:tabs>
          <w:tab w:val="num" w:pos="432"/>
        </w:tabs>
        <w:ind w:left="720" w:hanging="288"/>
      </w:pPr>
      <w:rPr>
        <w:rFonts w:hint="default"/>
      </w:rPr>
    </w:lvl>
    <w:lvl w:ilvl="2">
      <w:start w:val="1"/>
      <w:numFmt w:val="lowerRoman"/>
      <w:lvlText w:val="%3."/>
      <w:lvlJc w:val="right"/>
      <w:pPr>
        <w:tabs>
          <w:tab w:val="num" w:pos="1584"/>
        </w:tabs>
        <w:ind w:left="1584" w:hanging="144"/>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06872727"/>
    <w:multiLevelType w:val="hybridMultilevel"/>
    <w:tmpl w:val="CB889B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B145A"/>
    <w:multiLevelType w:val="hybridMultilevel"/>
    <w:tmpl w:val="FDBCA4D6"/>
    <w:lvl w:ilvl="0" w:tplc="000F0409">
      <w:start w:val="1"/>
      <w:numFmt w:val="decimal"/>
      <w:lvlText w:val="%1."/>
      <w:lvlJc w:val="left"/>
      <w:pPr>
        <w:tabs>
          <w:tab w:val="num" w:pos="360"/>
        </w:tabs>
        <w:ind w:left="36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15:restartNumberingAfterBreak="0">
    <w:nsid w:val="0C216D0C"/>
    <w:multiLevelType w:val="multilevel"/>
    <w:tmpl w:val="6C3A50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08"/>
        </w:tabs>
        <w:ind w:left="1368" w:hanging="936"/>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0D8B2DF8"/>
    <w:multiLevelType w:val="multilevel"/>
    <w:tmpl w:val="CE1A6294"/>
    <w:lvl w:ilvl="0">
      <w:start w:val="1"/>
      <w:numFmt w:val="decimal"/>
      <w:lvlText w:val="%1."/>
      <w:lvlJc w:val="left"/>
      <w:pPr>
        <w:tabs>
          <w:tab w:val="num" w:pos="0"/>
        </w:tabs>
        <w:ind w:left="504" w:hanging="504"/>
      </w:pPr>
      <w:rPr>
        <w:rFonts w:hint="default"/>
      </w:rPr>
    </w:lvl>
    <w:lvl w:ilvl="1">
      <w:start w:val="1"/>
      <w:numFmt w:val="lowerLetter"/>
      <w:lvlText w:val="%2."/>
      <w:lvlJc w:val="left"/>
      <w:pPr>
        <w:tabs>
          <w:tab w:val="num" w:pos="432"/>
        </w:tabs>
        <w:ind w:left="720" w:hanging="288"/>
      </w:pPr>
      <w:rPr>
        <w:rFonts w:hint="default"/>
      </w:rPr>
    </w:lvl>
    <w:lvl w:ilvl="2">
      <w:start w:val="1"/>
      <w:numFmt w:val="lowerRoman"/>
      <w:lvlText w:val="%3."/>
      <w:lvlJc w:val="right"/>
      <w:pPr>
        <w:tabs>
          <w:tab w:val="num" w:pos="1584"/>
        </w:tabs>
        <w:ind w:left="1584" w:hanging="144"/>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0E0879FE"/>
    <w:multiLevelType w:val="multilevel"/>
    <w:tmpl w:val="8BF6FC6C"/>
    <w:lvl w:ilvl="0">
      <w:start w:val="1"/>
      <w:numFmt w:val="decimal"/>
      <w:lvlText w:val="%1."/>
      <w:lvlJc w:val="left"/>
      <w:pPr>
        <w:tabs>
          <w:tab w:val="num" w:pos="360"/>
        </w:tabs>
        <w:ind w:left="360" w:hanging="360"/>
      </w:pPr>
    </w:lvl>
    <w:lvl w:ilvl="1">
      <w:start w:val="1"/>
      <w:numFmt w:val="upperLetter"/>
      <w:lvlText w:val="%2."/>
      <w:lvlJc w:val="left"/>
      <w:pPr>
        <w:tabs>
          <w:tab w:val="num" w:pos="1008"/>
        </w:tabs>
        <w:ind w:left="1008" w:hanging="288"/>
      </w:pPr>
      <w:rPr>
        <w:rFonts w:hint="default"/>
      </w:rPr>
    </w:lvl>
    <w:lvl w:ilvl="2">
      <w:start w:val="1"/>
      <w:numFmt w:val="decimal"/>
      <w:lvlText w:val="%3"/>
      <w:lvlJc w:val="left"/>
      <w:pPr>
        <w:tabs>
          <w:tab w:val="num" w:pos="2060"/>
        </w:tabs>
        <w:ind w:left="2060" w:hanging="44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1CAB0E9C"/>
    <w:multiLevelType w:val="hybridMultilevel"/>
    <w:tmpl w:val="A3441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3A7543"/>
    <w:multiLevelType w:val="hybridMultilevel"/>
    <w:tmpl w:val="DE60AF66"/>
    <w:lvl w:ilvl="0" w:tplc="235810B4">
      <w:start w:val="1"/>
      <w:numFmt w:val="decimal"/>
      <w:lvlText w:val="%1."/>
      <w:lvlJc w:val="left"/>
      <w:pPr>
        <w:tabs>
          <w:tab w:val="num" w:pos="288"/>
        </w:tabs>
        <w:ind w:left="288" w:hanging="288"/>
      </w:pPr>
      <w:rPr>
        <w:rFonts w:hint="default"/>
      </w:rPr>
    </w:lvl>
    <w:lvl w:ilvl="1" w:tplc="00190409">
      <w:start w:val="1"/>
      <w:numFmt w:val="lowerLetter"/>
      <w:lvlText w:val="%2."/>
      <w:lvlJc w:val="left"/>
      <w:pPr>
        <w:tabs>
          <w:tab w:val="num" w:pos="720"/>
        </w:tabs>
        <w:ind w:left="720" w:hanging="360"/>
      </w:pPr>
    </w:lvl>
    <w:lvl w:ilvl="2" w:tplc="001B0409">
      <w:start w:val="1"/>
      <w:numFmt w:val="lowerRoman"/>
      <w:lvlText w:val="%3."/>
      <w:lvlJc w:val="right"/>
      <w:pPr>
        <w:tabs>
          <w:tab w:val="num" w:pos="1440"/>
        </w:tabs>
        <w:ind w:left="1440" w:hanging="180"/>
      </w:p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9" w15:restartNumberingAfterBreak="0">
    <w:nsid w:val="2860197B"/>
    <w:multiLevelType w:val="multilevel"/>
    <w:tmpl w:val="9918C3A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2EAE02DE"/>
    <w:multiLevelType w:val="hybridMultilevel"/>
    <w:tmpl w:val="A3441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F51E0F"/>
    <w:multiLevelType w:val="multilevel"/>
    <w:tmpl w:val="16AE6100"/>
    <w:lvl w:ilvl="0">
      <w:start w:val="1"/>
      <w:numFmt w:val="decimal"/>
      <w:lvlText w:val="%1."/>
      <w:lvlJc w:val="left"/>
      <w:pPr>
        <w:tabs>
          <w:tab w:val="num" w:pos="360"/>
        </w:tabs>
        <w:ind w:left="360" w:hanging="360"/>
      </w:pPr>
    </w:lvl>
    <w:lvl w:ilvl="1">
      <w:start w:val="1"/>
      <w:numFmt w:val="upperLetter"/>
      <w:lvlText w:val="%2."/>
      <w:lvlJc w:val="left"/>
      <w:pPr>
        <w:tabs>
          <w:tab w:val="num" w:pos="1008"/>
        </w:tabs>
        <w:ind w:left="1008" w:hanging="288"/>
      </w:pPr>
      <w:rPr>
        <w:rFonts w:hint="default"/>
      </w:rPr>
    </w:lvl>
    <w:lvl w:ilvl="2">
      <w:start w:val="1"/>
      <w:numFmt w:val="decimal"/>
      <w:lvlText w:val="%3"/>
      <w:lvlJc w:val="left"/>
      <w:pPr>
        <w:tabs>
          <w:tab w:val="num" w:pos="2060"/>
        </w:tabs>
        <w:ind w:left="2060" w:hanging="44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2F4E781F"/>
    <w:multiLevelType w:val="multilevel"/>
    <w:tmpl w:val="D1D2EC2E"/>
    <w:lvl w:ilvl="0">
      <w:start w:val="1"/>
      <w:numFmt w:val="decimal"/>
      <w:lvlText w:val="%1."/>
      <w:lvlJc w:val="left"/>
      <w:pPr>
        <w:tabs>
          <w:tab w:val="num" w:pos="360"/>
        </w:tabs>
        <w:ind w:left="360" w:hanging="360"/>
      </w:pPr>
    </w:lvl>
    <w:lvl w:ilvl="1">
      <w:start w:val="1"/>
      <w:numFmt w:val="lowerLetter"/>
      <w:lvlText w:val="(%2)"/>
      <w:lvlJc w:val="left"/>
      <w:pPr>
        <w:tabs>
          <w:tab w:val="num" w:pos="1120"/>
        </w:tabs>
        <w:ind w:left="1120" w:hanging="400"/>
      </w:pPr>
      <w:rPr>
        <w:rFonts w:hint="default"/>
      </w:rPr>
    </w:lvl>
    <w:lvl w:ilvl="2">
      <w:start w:val="1"/>
      <w:numFmt w:val="decimal"/>
      <w:lvlText w:val="%3"/>
      <w:lvlJc w:val="left"/>
      <w:pPr>
        <w:tabs>
          <w:tab w:val="num" w:pos="2060"/>
        </w:tabs>
        <w:ind w:left="2060" w:hanging="44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356E08CB"/>
    <w:multiLevelType w:val="hybridMultilevel"/>
    <w:tmpl w:val="90D0E8F2"/>
    <w:lvl w:ilvl="0" w:tplc="000F0409">
      <w:start w:val="1"/>
      <w:numFmt w:val="decimal"/>
      <w:lvlText w:val="%1."/>
      <w:lvlJc w:val="left"/>
      <w:pPr>
        <w:tabs>
          <w:tab w:val="num" w:pos="360"/>
        </w:tabs>
        <w:ind w:left="360" w:hanging="360"/>
      </w:pPr>
    </w:lvl>
    <w:lvl w:ilvl="1" w:tplc="00190409">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4" w15:restartNumberingAfterBreak="0">
    <w:nsid w:val="3A057E76"/>
    <w:multiLevelType w:val="hybridMultilevel"/>
    <w:tmpl w:val="A3441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7F0A13"/>
    <w:multiLevelType w:val="multilevel"/>
    <w:tmpl w:val="CE1A6294"/>
    <w:lvl w:ilvl="0">
      <w:start w:val="1"/>
      <w:numFmt w:val="decimal"/>
      <w:lvlText w:val="%1."/>
      <w:lvlJc w:val="left"/>
      <w:pPr>
        <w:tabs>
          <w:tab w:val="num" w:pos="0"/>
        </w:tabs>
        <w:ind w:left="504" w:hanging="504"/>
      </w:pPr>
      <w:rPr>
        <w:rFonts w:hint="default"/>
      </w:rPr>
    </w:lvl>
    <w:lvl w:ilvl="1">
      <w:start w:val="1"/>
      <w:numFmt w:val="lowerLetter"/>
      <w:lvlText w:val="%2."/>
      <w:lvlJc w:val="left"/>
      <w:pPr>
        <w:tabs>
          <w:tab w:val="num" w:pos="432"/>
        </w:tabs>
        <w:ind w:left="720" w:hanging="288"/>
      </w:pPr>
      <w:rPr>
        <w:rFonts w:hint="default"/>
      </w:rPr>
    </w:lvl>
    <w:lvl w:ilvl="2">
      <w:start w:val="1"/>
      <w:numFmt w:val="lowerRoman"/>
      <w:lvlText w:val="%3."/>
      <w:lvlJc w:val="right"/>
      <w:pPr>
        <w:tabs>
          <w:tab w:val="num" w:pos="1584"/>
        </w:tabs>
        <w:ind w:left="1584" w:hanging="144"/>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15:restartNumberingAfterBreak="0">
    <w:nsid w:val="55BF4663"/>
    <w:multiLevelType w:val="hybridMultilevel"/>
    <w:tmpl w:val="FEBC3576"/>
    <w:lvl w:ilvl="0" w:tplc="235810B4">
      <w:start w:val="1"/>
      <w:numFmt w:val="upperLetter"/>
      <w:lvlText w:val="%1."/>
      <w:lvlJc w:val="left"/>
      <w:pPr>
        <w:tabs>
          <w:tab w:val="num" w:pos="288"/>
        </w:tabs>
        <w:ind w:left="288" w:hanging="288"/>
      </w:pPr>
      <w:rPr>
        <w:rFonts w:hint="default"/>
      </w:rPr>
    </w:lvl>
    <w:lvl w:ilvl="1" w:tplc="00190409" w:tentative="1">
      <w:start w:val="1"/>
      <w:numFmt w:val="lowerLetter"/>
      <w:lvlText w:val="%2."/>
      <w:lvlJc w:val="left"/>
      <w:pPr>
        <w:tabs>
          <w:tab w:val="num" w:pos="720"/>
        </w:tabs>
        <w:ind w:left="720" w:hanging="360"/>
      </w:pPr>
    </w:lvl>
    <w:lvl w:ilvl="2" w:tplc="001B0409" w:tentative="1">
      <w:start w:val="1"/>
      <w:numFmt w:val="lowerRoman"/>
      <w:lvlText w:val="%3."/>
      <w:lvlJc w:val="right"/>
      <w:pPr>
        <w:tabs>
          <w:tab w:val="num" w:pos="1440"/>
        </w:tabs>
        <w:ind w:left="1440" w:hanging="180"/>
      </w:p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17" w15:restartNumberingAfterBreak="0">
    <w:nsid w:val="56E255C8"/>
    <w:multiLevelType w:val="hybridMultilevel"/>
    <w:tmpl w:val="8BF6FC6C"/>
    <w:lvl w:ilvl="0" w:tplc="000F0409">
      <w:start w:val="1"/>
      <w:numFmt w:val="decimal"/>
      <w:lvlText w:val="%1."/>
      <w:lvlJc w:val="left"/>
      <w:pPr>
        <w:tabs>
          <w:tab w:val="num" w:pos="360"/>
        </w:tabs>
        <w:ind w:left="360" w:hanging="360"/>
      </w:pPr>
    </w:lvl>
    <w:lvl w:ilvl="1" w:tplc="235810B4">
      <w:start w:val="1"/>
      <w:numFmt w:val="upperLetter"/>
      <w:lvlText w:val="%2."/>
      <w:lvlJc w:val="left"/>
      <w:pPr>
        <w:tabs>
          <w:tab w:val="num" w:pos="1008"/>
        </w:tabs>
        <w:ind w:left="1008" w:hanging="288"/>
      </w:pPr>
      <w:rPr>
        <w:rFonts w:hint="default"/>
      </w:rPr>
    </w:lvl>
    <w:lvl w:ilvl="2" w:tplc="DF76414E">
      <w:start w:val="1"/>
      <w:numFmt w:val="decimal"/>
      <w:lvlText w:val="%3"/>
      <w:lvlJc w:val="left"/>
      <w:pPr>
        <w:tabs>
          <w:tab w:val="num" w:pos="2060"/>
        </w:tabs>
        <w:ind w:left="2060" w:hanging="440"/>
      </w:pPr>
      <w:rPr>
        <w:rFonts w:hint="default"/>
      </w:r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8" w15:restartNumberingAfterBreak="0">
    <w:nsid w:val="5A6A6484"/>
    <w:multiLevelType w:val="hybridMultilevel"/>
    <w:tmpl w:val="0B82EF02"/>
    <w:lvl w:ilvl="0" w:tplc="000F0409">
      <w:start w:val="1"/>
      <w:numFmt w:val="decimal"/>
      <w:lvlText w:val="%1."/>
      <w:lvlJc w:val="left"/>
      <w:pPr>
        <w:tabs>
          <w:tab w:val="num" w:pos="360"/>
        </w:tabs>
        <w:ind w:left="360" w:hanging="360"/>
      </w:pPr>
    </w:lvl>
    <w:lvl w:ilvl="1" w:tplc="00190409">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9" w15:restartNumberingAfterBreak="0">
    <w:nsid w:val="647A6DCB"/>
    <w:multiLevelType w:val="hybridMultilevel"/>
    <w:tmpl w:val="07F472EE"/>
    <w:lvl w:ilvl="0" w:tplc="BC802A9C">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65E84810"/>
    <w:multiLevelType w:val="hybridMultilevel"/>
    <w:tmpl w:val="A3441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02644B"/>
    <w:multiLevelType w:val="hybridMultilevel"/>
    <w:tmpl w:val="5F9422DE"/>
    <w:lvl w:ilvl="0" w:tplc="000F0409">
      <w:start w:val="1"/>
      <w:numFmt w:val="decimal"/>
      <w:lvlText w:val="%1."/>
      <w:lvlJc w:val="left"/>
      <w:pPr>
        <w:tabs>
          <w:tab w:val="num" w:pos="360"/>
        </w:tabs>
        <w:ind w:left="360" w:hanging="360"/>
      </w:pPr>
    </w:lvl>
    <w:lvl w:ilvl="1" w:tplc="DD1EBB82">
      <w:start w:val="1"/>
      <w:numFmt w:val="lowerLetter"/>
      <w:lvlText w:val="%2."/>
      <w:lvlJc w:val="left"/>
      <w:pPr>
        <w:tabs>
          <w:tab w:val="num" w:pos="648"/>
        </w:tabs>
        <w:ind w:left="648" w:hanging="288"/>
      </w:pPr>
      <w:rPr>
        <w:rFonts w:hint="default"/>
      </w:r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22" w15:restartNumberingAfterBreak="0">
    <w:nsid w:val="7B856878"/>
    <w:multiLevelType w:val="hybridMultilevel"/>
    <w:tmpl w:val="2F4E26F0"/>
    <w:lvl w:ilvl="0" w:tplc="45D0AE96">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7"/>
  </w:num>
  <w:num w:numId="3">
    <w:abstractNumId w:val="12"/>
  </w:num>
  <w:num w:numId="4">
    <w:abstractNumId w:val="11"/>
  </w:num>
  <w:num w:numId="5">
    <w:abstractNumId w:val="5"/>
  </w:num>
  <w:num w:numId="6">
    <w:abstractNumId w:val="1"/>
  </w:num>
  <w:num w:numId="7">
    <w:abstractNumId w:val="6"/>
  </w:num>
  <w:num w:numId="8">
    <w:abstractNumId w:val="16"/>
  </w:num>
  <w:num w:numId="9">
    <w:abstractNumId w:val="8"/>
  </w:num>
  <w:num w:numId="10">
    <w:abstractNumId w:val="9"/>
  </w:num>
  <w:num w:numId="11">
    <w:abstractNumId w:val="21"/>
  </w:num>
  <w:num w:numId="12">
    <w:abstractNumId w:val="4"/>
  </w:num>
  <w:num w:numId="13">
    <w:abstractNumId w:val="3"/>
  </w:num>
  <w:num w:numId="14">
    <w:abstractNumId w:val="18"/>
  </w:num>
  <w:num w:numId="15">
    <w:abstractNumId w:val="2"/>
  </w:num>
  <w:num w:numId="16">
    <w:abstractNumId w:val="19"/>
  </w:num>
  <w:num w:numId="17">
    <w:abstractNumId w:val="0"/>
  </w:num>
  <w:num w:numId="18">
    <w:abstractNumId w:val="14"/>
  </w:num>
  <w:num w:numId="19">
    <w:abstractNumId w:val="10"/>
  </w:num>
  <w:num w:numId="20">
    <w:abstractNumId w:val="20"/>
  </w:num>
  <w:num w:numId="21">
    <w:abstractNumId w:val="13"/>
  </w:num>
  <w:num w:numId="22">
    <w:abstractNumId w:val="7"/>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F11"/>
    <w:rsid w:val="000058F6"/>
    <w:rsid w:val="00050E12"/>
    <w:rsid w:val="00061CBA"/>
    <w:rsid w:val="000C07E2"/>
    <w:rsid w:val="000C1E0A"/>
    <w:rsid w:val="000C7860"/>
    <w:rsid w:val="00133CCA"/>
    <w:rsid w:val="00170C06"/>
    <w:rsid w:val="00191AFB"/>
    <w:rsid w:val="001B51F5"/>
    <w:rsid w:val="001C1078"/>
    <w:rsid w:val="001D5D22"/>
    <w:rsid w:val="001E257A"/>
    <w:rsid w:val="001F4AF5"/>
    <w:rsid w:val="00231884"/>
    <w:rsid w:val="002412EC"/>
    <w:rsid w:val="00256B5E"/>
    <w:rsid w:val="002575DE"/>
    <w:rsid w:val="00286560"/>
    <w:rsid w:val="0029017E"/>
    <w:rsid w:val="00296DD4"/>
    <w:rsid w:val="002B3079"/>
    <w:rsid w:val="002F2951"/>
    <w:rsid w:val="00325B73"/>
    <w:rsid w:val="00327A87"/>
    <w:rsid w:val="00330317"/>
    <w:rsid w:val="00334993"/>
    <w:rsid w:val="00341874"/>
    <w:rsid w:val="00354BF3"/>
    <w:rsid w:val="00363C89"/>
    <w:rsid w:val="00391044"/>
    <w:rsid w:val="003B1E6C"/>
    <w:rsid w:val="003C0539"/>
    <w:rsid w:val="003C5F2C"/>
    <w:rsid w:val="003C6BC5"/>
    <w:rsid w:val="003E05B1"/>
    <w:rsid w:val="003F6501"/>
    <w:rsid w:val="00412938"/>
    <w:rsid w:val="0043472C"/>
    <w:rsid w:val="00440EFD"/>
    <w:rsid w:val="00445756"/>
    <w:rsid w:val="00452EE3"/>
    <w:rsid w:val="004534D0"/>
    <w:rsid w:val="004A3C09"/>
    <w:rsid w:val="00512BD2"/>
    <w:rsid w:val="0053700E"/>
    <w:rsid w:val="00586819"/>
    <w:rsid w:val="005A5965"/>
    <w:rsid w:val="005B242F"/>
    <w:rsid w:val="005E699F"/>
    <w:rsid w:val="005F01A2"/>
    <w:rsid w:val="005F362E"/>
    <w:rsid w:val="0060488B"/>
    <w:rsid w:val="00615B4F"/>
    <w:rsid w:val="006661F6"/>
    <w:rsid w:val="00673092"/>
    <w:rsid w:val="006760EB"/>
    <w:rsid w:val="0068692E"/>
    <w:rsid w:val="006B15BB"/>
    <w:rsid w:val="006E355C"/>
    <w:rsid w:val="006E4D4B"/>
    <w:rsid w:val="00746398"/>
    <w:rsid w:val="007B4F51"/>
    <w:rsid w:val="00830B06"/>
    <w:rsid w:val="00832548"/>
    <w:rsid w:val="008409F9"/>
    <w:rsid w:val="00846924"/>
    <w:rsid w:val="00882E77"/>
    <w:rsid w:val="008D0487"/>
    <w:rsid w:val="00937718"/>
    <w:rsid w:val="00944FB2"/>
    <w:rsid w:val="0097768D"/>
    <w:rsid w:val="009834B1"/>
    <w:rsid w:val="00997FF8"/>
    <w:rsid w:val="009C3F2F"/>
    <w:rsid w:val="009D40F4"/>
    <w:rsid w:val="009E0B39"/>
    <w:rsid w:val="009F18D8"/>
    <w:rsid w:val="00A34042"/>
    <w:rsid w:val="00A47AEF"/>
    <w:rsid w:val="00A55D64"/>
    <w:rsid w:val="00A5723A"/>
    <w:rsid w:val="00A60722"/>
    <w:rsid w:val="00AE1591"/>
    <w:rsid w:val="00AE3AD1"/>
    <w:rsid w:val="00B1221F"/>
    <w:rsid w:val="00B17DC3"/>
    <w:rsid w:val="00B42A1B"/>
    <w:rsid w:val="00B43991"/>
    <w:rsid w:val="00B741B0"/>
    <w:rsid w:val="00B87641"/>
    <w:rsid w:val="00B91E32"/>
    <w:rsid w:val="00BB08D0"/>
    <w:rsid w:val="00BC1EEF"/>
    <w:rsid w:val="00BC2D14"/>
    <w:rsid w:val="00BC68E6"/>
    <w:rsid w:val="00BF4A1F"/>
    <w:rsid w:val="00C21DA3"/>
    <w:rsid w:val="00C21DB3"/>
    <w:rsid w:val="00C55C59"/>
    <w:rsid w:val="00C66791"/>
    <w:rsid w:val="00C96340"/>
    <w:rsid w:val="00C974A8"/>
    <w:rsid w:val="00CF19ED"/>
    <w:rsid w:val="00CF6C06"/>
    <w:rsid w:val="00D045F2"/>
    <w:rsid w:val="00D104C1"/>
    <w:rsid w:val="00D22C73"/>
    <w:rsid w:val="00D27CA8"/>
    <w:rsid w:val="00D37F11"/>
    <w:rsid w:val="00D42612"/>
    <w:rsid w:val="00D45DF3"/>
    <w:rsid w:val="00D65EE5"/>
    <w:rsid w:val="00D70D62"/>
    <w:rsid w:val="00DB395C"/>
    <w:rsid w:val="00DB71FF"/>
    <w:rsid w:val="00DF0ABD"/>
    <w:rsid w:val="00E13E11"/>
    <w:rsid w:val="00E71A7C"/>
    <w:rsid w:val="00E87413"/>
    <w:rsid w:val="00F01C0F"/>
    <w:rsid w:val="00F25135"/>
    <w:rsid w:val="00F67C4A"/>
    <w:rsid w:val="00F70130"/>
    <w:rsid w:val="00F7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510BEF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67AF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43EB5"/>
    <w:pPr>
      <w:widowControl w:val="0"/>
      <w:autoSpaceDE w:val="0"/>
      <w:autoSpaceDN w:val="0"/>
      <w:adjustRightInd w:val="0"/>
      <w:spacing w:after="120" w:line="264" w:lineRule="auto"/>
      <w:jc w:val="both"/>
    </w:pPr>
    <w:rPr>
      <w:rFonts w:ascii="Geneva" w:hAnsi="Geneva" w:cs="font344"/>
      <w:sz w:val="22"/>
      <w:szCs w:val="20"/>
      <w:lang w:bidi="en-US"/>
    </w:rPr>
  </w:style>
  <w:style w:type="table" w:styleId="TableGrid">
    <w:name w:val="Table Grid"/>
    <w:basedOn w:val="TableNormal"/>
    <w:uiPriority w:val="59"/>
    <w:rsid w:val="00743E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743EB5"/>
    <w:pPr>
      <w:spacing w:after="120"/>
    </w:pPr>
    <w:rPr>
      <w:rFonts w:ascii="Geneva" w:hAnsi="Geneva"/>
      <w:sz w:val="22"/>
    </w:rPr>
  </w:style>
  <w:style w:type="paragraph" w:customStyle="1" w:styleId="ColorfulList-Accent11">
    <w:name w:val="Colorful List - Accent 11"/>
    <w:basedOn w:val="Normal"/>
    <w:uiPriority w:val="34"/>
    <w:qFormat/>
    <w:rsid w:val="00830B06"/>
    <w:pPr>
      <w:spacing w:after="200" w:line="276" w:lineRule="auto"/>
      <w:ind w:left="720"/>
      <w:contextualSpacing/>
    </w:pPr>
    <w:rPr>
      <w:rFonts w:ascii="Calibri" w:eastAsia="Calibri" w:hAnsi="Calibri"/>
      <w:sz w:val="22"/>
      <w:szCs w:val="22"/>
    </w:rPr>
  </w:style>
  <w:style w:type="paragraph" w:styleId="ListParagraph">
    <w:name w:val="List Paragraph"/>
    <w:basedOn w:val="Normal"/>
    <w:uiPriority w:val="34"/>
    <w:qFormat/>
    <w:rsid w:val="00341874"/>
    <w:pPr>
      <w:ind w:left="720"/>
      <w:contextualSpacing/>
    </w:pPr>
    <w:rPr>
      <w:rFonts w:ascii="Cambria" w:eastAsia="Cambria" w:hAnsi="Cambria"/>
    </w:rPr>
  </w:style>
  <w:style w:type="paragraph" w:styleId="Caption">
    <w:name w:val="caption"/>
    <w:basedOn w:val="Normal"/>
    <w:next w:val="Normal"/>
    <w:uiPriority w:val="35"/>
    <w:unhideWhenUsed/>
    <w:qFormat/>
    <w:rsid w:val="00DF0ABD"/>
    <w:pPr>
      <w:spacing w:after="200"/>
    </w:pPr>
    <w:rPr>
      <w:i/>
      <w:iCs/>
      <w:color w:val="44546A" w:themeColor="text2"/>
      <w:sz w:val="18"/>
      <w:szCs w:val="18"/>
    </w:rPr>
  </w:style>
  <w:style w:type="paragraph" w:styleId="Header">
    <w:name w:val="header"/>
    <w:basedOn w:val="Normal"/>
    <w:link w:val="HeaderChar"/>
    <w:rsid w:val="008409F9"/>
    <w:pPr>
      <w:tabs>
        <w:tab w:val="center" w:pos="4680"/>
        <w:tab w:val="right" w:pos="9360"/>
      </w:tabs>
    </w:pPr>
  </w:style>
  <w:style w:type="character" w:customStyle="1" w:styleId="HeaderChar">
    <w:name w:val="Header Char"/>
    <w:basedOn w:val="DefaultParagraphFont"/>
    <w:link w:val="Header"/>
    <w:rsid w:val="008409F9"/>
    <w:rPr>
      <w:sz w:val="24"/>
      <w:szCs w:val="24"/>
    </w:rPr>
  </w:style>
  <w:style w:type="paragraph" w:styleId="Footer">
    <w:name w:val="footer"/>
    <w:basedOn w:val="Normal"/>
    <w:link w:val="FooterChar"/>
    <w:rsid w:val="008409F9"/>
    <w:pPr>
      <w:tabs>
        <w:tab w:val="center" w:pos="4680"/>
        <w:tab w:val="right" w:pos="9360"/>
      </w:tabs>
    </w:pPr>
  </w:style>
  <w:style w:type="character" w:customStyle="1" w:styleId="FooterChar">
    <w:name w:val="Footer Char"/>
    <w:basedOn w:val="DefaultParagraphFont"/>
    <w:link w:val="Footer"/>
    <w:rsid w:val="008409F9"/>
    <w:rPr>
      <w:sz w:val="24"/>
      <w:szCs w:val="24"/>
    </w:rPr>
  </w:style>
  <w:style w:type="paragraph" w:styleId="BalloonText">
    <w:name w:val="Balloon Text"/>
    <w:basedOn w:val="Normal"/>
    <w:link w:val="BalloonTextChar"/>
    <w:rsid w:val="005F362E"/>
    <w:rPr>
      <w:rFonts w:ascii="Tahoma" w:hAnsi="Tahoma" w:cs="Tahoma"/>
      <w:sz w:val="16"/>
      <w:szCs w:val="16"/>
    </w:rPr>
  </w:style>
  <w:style w:type="character" w:customStyle="1" w:styleId="BalloonTextChar">
    <w:name w:val="Balloon Text Char"/>
    <w:basedOn w:val="DefaultParagraphFont"/>
    <w:link w:val="BalloonText"/>
    <w:rsid w:val="005F362E"/>
    <w:rPr>
      <w:rFonts w:ascii="Tahoma" w:hAnsi="Tahoma" w:cs="Tahoma"/>
      <w:sz w:val="16"/>
      <w:szCs w:val="16"/>
    </w:rPr>
  </w:style>
  <w:style w:type="character" w:styleId="PlaceholderText">
    <w:name w:val="Placeholder Text"/>
    <w:basedOn w:val="DefaultParagraphFont"/>
    <w:rsid w:val="008325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564259">
      <w:bodyDiv w:val="1"/>
      <w:marLeft w:val="0"/>
      <w:marRight w:val="0"/>
      <w:marTop w:val="0"/>
      <w:marBottom w:val="0"/>
      <w:divBdr>
        <w:top w:val="none" w:sz="0" w:space="0" w:color="auto"/>
        <w:left w:val="none" w:sz="0" w:space="0" w:color="auto"/>
        <w:bottom w:val="none" w:sz="0" w:space="0" w:color="auto"/>
        <w:right w:val="none" w:sz="0" w:space="0" w:color="auto"/>
      </w:divBdr>
    </w:div>
    <w:div w:id="209816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13</Pages>
  <Words>2556</Words>
  <Characters>14574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Part II: Use R or SAS to answer the following question</vt:lpstr>
    </vt:vector>
  </TitlesOfParts>
  <Company>SMU</Company>
  <LinksUpToDate>false</LinksUpToDate>
  <CharactersWithSpaces>17096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II: Use R or SAS to answer the following question</dc:title>
  <dc:creator>Monnie McGee</dc:creator>
  <cp:lastModifiedBy>User</cp:lastModifiedBy>
  <cp:revision>5</cp:revision>
  <dcterms:created xsi:type="dcterms:W3CDTF">2017-12-04T20:42:00Z</dcterms:created>
  <dcterms:modified xsi:type="dcterms:W3CDTF">2018-04-21T01:54:00Z</dcterms:modified>
</cp:coreProperties>
</file>