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70DF8BDB" w:rsidR="0008750D" w:rsidRDefault="002622CA" w:rsidP="00CD232E">
      <w:pPr>
        <w:rPr>
          <w:b/>
        </w:rPr>
      </w:pPr>
      <w:r>
        <w:rPr>
          <w:b/>
        </w:rPr>
        <w:t>Final</w:t>
      </w:r>
      <w:r w:rsidR="00871DB5">
        <w:rPr>
          <w:b/>
        </w:rPr>
        <w:t xml:space="preserve"> </w:t>
      </w:r>
      <w:r>
        <w:rPr>
          <w:b/>
        </w:rPr>
        <w:t>1-28</w:t>
      </w:r>
      <w:r w:rsidR="00871DB5">
        <w:rPr>
          <w:b/>
        </w:rPr>
        <w:t>-2018</w:t>
      </w:r>
    </w:p>
    <w:p w14:paraId="7A5584F3" w14:textId="4EB9AD84" w:rsidR="00FE7DE2" w:rsidRDefault="00FE7DE2" w:rsidP="00B86AD9">
      <w:pPr>
        <w:spacing w:after="0"/>
      </w:pPr>
      <w:r>
        <w:t xml:space="preserve">Harvard Extension </w:t>
      </w:r>
      <w:r w:rsidR="008A4B65">
        <w:t>Spring 2019</w:t>
      </w:r>
    </w:p>
    <w:p w14:paraId="3DDA62C0" w14:textId="6B45C86F" w:rsidR="00206C00" w:rsidRDefault="00871DB5" w:rsidP="00B86AD9">
      <w:pPr>
        <w:spacing w:after="0"/>
      </w:pPr>
      <w:r>
        <w:t xml:space="preserve">Dates: </w:t>
      </w:r>
      <w:r w:rsidR="008A4B65">
        <w:t>January 28 – May 18, 2019</w:t>
      </w:r>
    </w:p>
    <w:p w14:paraId="7E0B3EFB" w14:textId="181B261A" w:rsidR="00CD232E" w:rsidRDefault="00CD232E" w:rsidP="00B86AD9">
      <w:pPr>
        <w:spacing w:after="0"/>
      </w:pPr>
      <w:r>
        <w:t xml:space="preserve">Time: </w:t>
      </w:r>
      <w:r w:rsidR="008A4B65">
        <w:t>Weds</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E36CAB9"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p>
    <w:p w14:paraId="6BD37A52" w14:textId="60427545" w:rsidR="00FE7DE2" w:rsidRDefault="00FE7DE2" w:rsidP="00B86AD9">
      <w:pPr>
        <w:spacing w:after="0"/>
      </w:pPr>
      <w:r>
        <w:t xml:space="preserve">Office </w:t>
      </w:r>
      <w:r w:rsidR="00D823B7">
        <w:t>Hrs: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621A76E0" w14:textId="77777777" w:rsidR="002661CF" w:rsidRDefault="009135A0" w:rsidP="009135A0">
      <w:pPr>
        <w:rPr>
          <w:rStyle w:val="Hyperlink"/>
        </w:rPr>
      </w:pPr>
      <w:r w:rsidRPr="009135A0">
        <w:rPr>
          <w:b/>
          <w:u w:val="single"/>
        </w:rPr>
        <w:t>Piazza</w:t>
      </w:r>
      <w:r w:rsidRPr="009135A0">
        <w:rPr>
          <w:b/>
          <w:u w:val="single"/>
        </w:rPr>
        <w:br/>
      </w:r>
      <w:hyperlink r:id="rId7" w:tgtFrame="_blank" w:history="1">
        <w:r w:rsidRPr="009135A0">
          <w:rPr>
            <w:rStyle w:val="Hyperlink"/>
          </w:rPr>
          <w:t>https://piazza.com/class/jr99m5oqf5m6zi</w:t>
        </w:r>
      </w:hyperlink>
    </w:p>
    <w:p w14:paraId="3442D4CA" w14:textId="39DF0557" w:rsidR="009135A0" w:rsidRPr="009135A0" w:rsidRDefault="009135A0" w:rsidP="009135A0">
      <w:r w:rsidRPr="009135A0">
        <w:rPr>
          <w:b/>
          <w:u w:val="single"/>
        </w:rPr>
        <w:t>Canvas</w:t>
      </w:r>
      <w:r w:rsidRPr="009135A0">
        <w:rPr>
          <w:b/>
          <w:u w:val="single"/>
        </w:rPr>
        <w:br/>
      </w:r>
      <w:hyperlink r:id="rId8" w:tgtFrame="_blank" w:history="1">
        <w:r w:rsidRPr="009135A0">
          <w:rPr>
            <w:rStyle w:val="Hyperlink"/>
          </w:rPr>
          <w:t>https://canvas.harvard.edu/courses/54698</w:t>
        </w:r>
      </w:hyperlink>
      <w:r w:rsidRPr="009135A0">
        <w:rPr>
          <w:rStyle w:val="Hyperlink"/>
        </w:rPr>
        <w:br/>
      </w:r>
      <w:r>
        <w:rPr>
          <w:rFonts w:ascii="Arial" w:hAnsi="Arial" w:cs="Arial"/>
          <w:color w:val="222222"/>
        </w:rPr>
        <w:br/>
      </w:r>
      <w:r w:rsidRPr="009135A0">
        <w:rPr>
          <w:b/>
          <w:u w:val="single"/>
        </w:rPr>
        <w:t>Canvas Chat (only for distance students</w:t>
      </w:r>
      <w:proofErr w:type="gramStart"/>
      <w:r w:rsidRPr="009135A0">
        <w:rPr>
          <w:b/>
          <w:u w:val="single"/>
        </w:rPr>
        <w:t>)</w:t>
      </w:r>
      <w:proofErr w:type="gramEnd"/>
      <w:r w:rsidRPr="009135A0">
        <w:rPr>
          <w:b/>
          <w:u w:val="single"/>
        </w:rPr>
        <w:br/>
      </w:r>
      <w:hyperlink r:id="rId9" w:tgtFrame="_blank" w:history="1">
        <w:r w:rsidRPr="009135A0">
          <w:rPr>
            <w:rStyle w:val="Hyperlink"/>
          </w:rPr>
          <w:t>https://canvas.harvard.edu/courses/54698/external_tools/1</w:t>
        </w:r>
      </w:hyperlink>
      <w:r w:rsidRPr="009135A0">
        <w:rPr>
          <w:rStyle w:val="Hyperlink"/>
        </w:rPr>
        <w:br/>
      </w:r>
      <w:r w:rsidRPr="009135A0">
        <w:t xml:space="preserve">Canvas Chat is only for remote live participants to ask questions. </w:t>
      </w:r>
      <w:r w:rsidRPr="009135A0">
        <w:rPr>
          <w:b/>
        </w:rPr>
        <w:t>This </w:t>
      </w:r>
      <w:r w:rsidRPr="009135A0">
        <w:rPr>
          <w:b/>
        </w:rPr>
        <w:br/>
        <w:t>Chat will be monitored (and responded) only during lecture hours.</w:t>
      </w:r>
      <w:r w:rsidRPr="009135A0">
        <w:t>  All </w:t>
      </w:r>
      <w:r w:rsidRPr="009135A0">
        <w:br/>
        <w:t>questions outside the actual lecture hours must be asked via Piazza posts.</w:t>
      </w:r>
    </w:p>
    <w:p w14:paraId="29D6A6D7" w14:textId="7473DAC1" w:rsidR="0064661D" w:rsidRDefault="0064661D" w:rsidP="0064661D">
      <w:pPr>
        <w:spacing w:after="0"/>
        <w:rPr>
          <w:b/>
          <w:u w:val="single"/>
        </w:rPr>
      </w:pPr>
      <w:r w:rsidRPr="0064661D">
        <w:rPr>
          <w:b/>
          <w:u w:val="single"/>
        </w:rPr>
        <w:t>Streaming Information:</w:t>
      </w:r>
    </w:p>
    <w:p w14:paraId="508CB3E9" w14:textId="4C037E01" w:rsidR="00C45F89" w:rsidRPr="00C45F89" w:rsidRDefault="00C45F89" w:rsidP="0064661D">
      <w:pPr>
        <w:spacing w:after="0"/>
      </w:pPr>
      <w:r w:rsidRPr="00C45F89">
        <w:t xml:space="preserve">Maxwell Dworkin G115 does not use Zoom to stream lectures, rather it is streamed via Opencast. Students will be able to access the live stream </w:t>
      </w:r>
      <w:r w:rsidR="009135A0">
        <w:t xml:space="preserve">or recorded lecture </w:t>
      </w:r>
      <w:r w:rsidRPr="00C45F89">
        <w:t>via a link on the Lecture Video page</w:t>
      </w:r>
      <w:r w:rsidR="009135A0">
        <w:t xml:space="preserve">.  Recordings are </w:t>
      </w:r>
      <w:r w:rsidR="008A4B65">
        <w:t xml:space="preserve">usually </w:t>
      </w:r>
      <w:r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Pr="00C45F89">
        <w:t>becomes</w:t>
      </w:r>
      <w:r w:rsidR="009135A0">
        <w:t xml:space="preserve"> active </w:t>
      </w:r>
      <w:r w:rsidRPr="00C45F89">
        <w:t>a</w:t>
      </w:r>
      <w:r w:rsidR="009135A0">
        <w:t xml:space="preserve">pproximately </w:t>
      </w:r>
      <w:r w:rsidRPr="00C45F89">
        <w:t xml:space="preserve">minute before the start of class. </w:t>
      </w:r>
    </w:p>
    <w:p w14:paraId="20399A51" w14:textId="77777777" w:rsidR="008A4B65" w:rsidRDefault="008A4B65" w:rsidP="0064661D">
      <w:pPr>
        <w:spacing w:after="0"/>
        <w:rPr>
          <w:rStyle w:val="Hyperlink"/>
        </w:rPr>
      </w:pPr>
    </w:p>
    <w:p w14:paraId="6A667CD2" w14:textId="77777777" w:rsidR="00F76A7C" w:rsidRPr="00F76A7C" w:rsidRDefault="008A4B65" w:rsidP="0064661D">
      <w:pPr>
        <w:spacing w:after="0"/>
      </w:pPr>
      <w:r w:rsidRPr="00F76A7C">
        <w:t>TBD</w:t>
      </w:r>
      <w:r w:rsidR="002D768A" w:rsidRPr="00F76A7C">
        <w:t xml:space="preserve"> something like </w:t>
      </w:r>
      <w:proofErr w:type="gramStart"/>
      <w:r w:rsidR="002D768A" w:rsidRPr="00F76A7C">
        <w:t>this</w:t>
      </w:r>
      <w:r w:rsidRPr="00F76A7C">
        <w:t xml:space="preserve"> :</w:t>
      </w:r>
      <w:proofErr w:type="gramEnd"/>
      <w:r w:rsidRPr="00F76A7C">
        <w:t xml:space="preserve"> </w:t>
      </w:r>
    </w:p>
    <w:p w14:paraId="14313092" w14:textId="78CF8038" w:rsidR="0064661D" w:rsidRDefault="0003370D" w:rsidP="0064661D">
      <w:pPr>
        <w:spacing w:after="0"/>
        <w:rPr>
          <w:rStyle w:val="Hyperlink"/>
        </w:rPr>
      </w:pPr>
      <w:hyperlink r:id="rId10" w:history="1">
        <w:r w:rsidR="0064661D" w:rsidRPr="000E1C45">
          <w:rPr>
            <w:rStyle w:val="Hyperlink"/>
          </w:rPr>
          <w:t>https://canvas.harvard.edu/courses/53027/external_tools/22940</w:t>
        </w:r>
      </w:hyperlink>
    </w:p>
    <w:p w14:paraId="4B76CED1" w14:textId="77777777" w:rsidR="00F76A7C" w:rsidRDefault="00F76A7C" w:rsidP="0064661D">
      <w:pPr>
        <w:spacing w:after="0"/>
      </w:pPr>
    </w:p>
    <w:p w14:paraId="6C121B32" w14:textId="561F86A8" w:rsidR="00C45F89" w:rsidRPr="00C45F89" w:rsidRDefault="00C45F89" w:rsidP="0064661D">
      <w:pPr>
        <w:spacing w:after="0"/>
      </w:pPr>
      <w:r w:rsidRPr="00C45F89">
        <w:t>Week 1 lecture will also be posted here:</w:t>
      </w:r>
    </w:p>
    <w:p w14:paraId="0DAA377E" w14:textId="31A66D17" w:rsidR="00C45F89" w:rsidRDefault="008A4B65" w:rsidP="0064661D">
      <w:pPr>
        <w:spacing w:after="0"/>
        <w:rPr>
          <w:rStyle w:val="Hyperlink"/>
        </w:rPr>
      </w:pPr>
      <w:r w:rsidRPr="00F76A7C">
        <w:t>TBD</w:t>
      </w:r>
      <w:r w:rsidR="002D768A" w:rsidRPr="00F76A7C">
        <w:t xml:space="preserve"> something like this</w:t>
      </w:r>
      <w:r w:rsidRPr="00F76A7C">
        <w:t>:</w:t>
      </w:r>
      <w:r>
        <w:rPr>
          <w:rStyle w:val="Hyperlink"/>
        </w:rPr>
        <w:t xml:space="preserve"> </w:t>
      </w:r>
      <w:r w:rsidR="00C45F89" w:rsidRPr="00C45F89">
        <w:rPr>
          <w:rStyle w:val="Hyperlink"/>
        </w:rPr>
        <w:t>https://matterhorn.dce.harvard.edu/engage/ui/index.html#/2019/01/15736</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r w:rsidRPr="00880D7E">
        <w:rPr>
          <w:b/>
        </w:rPr>
        <w:t>Github</w:t>
      </w:r>
      <w:r>
        <w:rPr>
          <w:b/>
        </w:rPr>
        <w:t xml:space="preserve"> </w:t>
      </w:r>
      <w:r w:rsidRPr="00880D7E">
        <w:rPr>
          <w:b/>
        </w:rPr>
        <w:t>Repo:</w:t>
      </w:r>
    </w:p>
    <w:p w14:paraId="503ECC51" w14:textId="79DF15A5" w:rsidR="0064661D" w:rsidRDefault="0003370D" w:rsidP="0064661D">
      <w:pPr>
        <w:spacing w:after="0"/>
      </w:pPr>
      <w:hyperlink r:id="rId11" w:history="1">
        <w:r w:rsidR="00CD24FC" w:rsidRPr="00CD24FC">
          <w:rPr>
            <w:rStyle w:val="Hyperlink"/>
          </w:rPr>
          <w:t>https://github.com/kwartler/HarvardSpringStudent2019</w:t>
        </w:r>
      </w:hyperlink>
    </w:p>
    <w:p w14:paraId="7E4E4F00" w14:textId="77777777" w:rsidR="00CD24FC" w:rsidRPr="0064661D" w:rsidRDefault="00CD24FC" w:rsidP="0064661D">
      <w:pPr>
        <w:spacing w:after="0"/>
      </w:pPr>
    </w:p>
    <w:p w14:paraId="044111DB" w14:textId="77777777" w:rsidR="00FE7DE2" w:rsidRPr="00FE7DE2" w:rsidRDefault="00C746DF" w:rsidP="003B5F63">
      <w:pPr>
        <w:pStyle w:val="Heading2"/>
      </w:pPr>
      <w:r>
        <w:lastRenderedPageBreak/>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222D097E" w:rsidR="00645631" w:rsidRDefault="004A47C6" w:rsidP="00645631">
      <w:pPr>
        <w:shd w:val="clear" w:color="auto" w:fill="FFFFFF"/>
        <w:spacing w:after="0" w:line="240" w:lineRule="auto"/>
        <w:rPr>
          <w:rFonts w:ascii="Calibri" w:hAnsi="Calibri"/>
          <w:sz w:val="22"/>
        </w:rPr>
      </w:pPr>
      <w:r w:rsidRPr="00D823B7">
        <w:t xml:space="preserve">Harvard Coop Bookstore link for the book: </w:t>
      </w:r>
      <w:r w:rsidR="00AA3B93">
        <w:rPr>
          <w:color w:val="1155CC"/>
          <w:u w:val="single"/>
          <w:shd w:val="clear" w:color="auto" w:fill="FFFFFF"/>
        </w:rPr>
        <w:t>https://tinyurl.com/300-W19-CSCI-E-96-1</w:t>
      </w:r>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683252FC"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5FB58DC4" w:rsidR="008A4B65" w:rsidRDefault="008A4B65" w:rsidP="008A4B65">
      <w:pPr>
        <w:numPr>
          <w:ilvl w:val="0"/>
          <w:numId w:val="3"/>
        </w:numPr>
        <w:shd w:val="clear" w:color="auto" w:fill="FFFFFF"/>
        <w:spacing w:after="0" w:line="240" w:lineRule="auto"/>
      </w:pPr>
      <w:r>
        <w:t xml:space="preserve">This semester we will be using </w:t>
      </w:r>
      <w:hyperlink r:id="rId12" w:history="1">
        <w:r w:rsidRPr="007B1AD5">
          <w:rPr>
            <w:rStyle w:val="Hyperlink"/>
          </w:rPr>
          <w:t>https://rstudio.cloud/</w:t>
        </w:r>
      </w:hyperlink>
      <w:r>
        <w:t xml:space="preserve"> as a trial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lastRenderedPageBreak/>
        <w:t>Code of conduct</w:t>
      </w:r>
      <w:r w:rsidRPr="00FE7DE2">
        <w:t>:</w:t>
      </w:r>
    </w:p>
    <w:p w14:paraId="13072E31" w14:textId="2620911D" w:rsidR="005A10E9" w:rsidRDefault="00B86AD9">
      <w:r>
        <w:t xml:space="preserve">This course expects you to uphold and report violations of the Extension School code of conduct found </w:t>
      </w:r>
      <w:hyperlink r:id="rId13"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4"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w:t>
      </w:r>
      <w:r w:rsidR="00B05B1B">
        <w:lastRenderedPageBreak/>
        <w:t xml:space="preserve">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32FDAFD5" w:rsidR="004109AE" w:rsidRDefault="00AD01C0" w:rsidP="004109AE">
      <w:pPr>
        <w:pStyle w:val="ListParagraph"/>
        <w:numPr>
          <w:ilvl w:val="0"/>
          <w:numId w:val="3"/>
        </w:numPr>
      </w:pPr>
      <w:r>
        <w:t>Homework Assignments 20</w:t>
      </w:r>
      <w:r w:rsidR="00A012D5">
        <w:t>% of final grade</w:t>
      </w:r>
      <w:r w:rsidR="009135A0">
        <w:t xml:space="preserve">.  Homework will be due the Thursday after it is assigned ie </w:t>
      </w:r>
      <w:r w:rsidR="009135A0" w:rsidRPr="009135A0">
        <w:t>Thursdays (11:59 pm)</w:t>
      </w:r>
      <w:r w:rsidR="009135A0">
        <w:t>.</w:t>
      </w:r>
      <w:r w:rsidR="004109AE">
        <w:t xml:space="preserve">  Homework will be formatted according to this video concerning markdown and “knitr”: </w:t>
      </w:r>
      <w:hyperlink r:id="rId17" w:history="1">
        <w:r w:rsidR="004109AE" w:rsidRPr="00FE16DC">
          <w:rPr>
            <w:rStyle w:val="Hyperlink"/>
          </w:rPr>
          <w:t>https://piazza.com/class/jr99m5oqf5m6zi</w:t>
        </w:r>
      </w:hyperlink>
      <w:r w:rsidR="004109AE">
        <w:t xml:space="preserve"> </w:t>
      </w:r>
      <w:proofErr w:type="gramStart"/>
      <w:r w:rsidR="004109AE">
        <w:t>Poorly</w:t>
      </w:r>
      <w:proofErr w:type="gramEnd"/>
      <w:r w:rsidR="004109AE">
        <w:t xml:space="preserve">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lastRenderedPageBreak/>
        <w:t>Group Case Presentations</w:t>
      </w:r>
    </w:p>
    <w:p w14:paraId="796BE1A9" w14:textId="09C142A2" w:rsidR="00D740B7" w:rsidRDefault="00C76AEA" w:rsidP="00B13D6E">
      <w:r>
        <w:t>Students are expected to form groups of 3 or 4 by Feb 10 to work on case studies.  T</w:t>
      </w:r>
      <w:r w:rsidRPr="00C76AEA">
        <w:t>he teaching </w:t>
      </w:r>
      <w:r w:rsidRPr="00C76AEA">
        <w:br/>
        <w:t>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3C63A466" w14:textId="20B7FFD4" w:rsidR="007F77CA" w:rsidRDefault="007F77CA" w:rsidP="00B13D6E">
      <w:r>
        <w:t xml:space="preserve">Once you join a case group you are not permitted to leave and join another.  You are not permitted to work by yourself in a group of one.  If you need help getting into a group, reach out to a TF.  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19"/>
        <w:gridCol w:w="1699"/>
        <w:gridCol w:w="1894"/>
        <w:gridCol w:w="1159"/>
        <w:gridCol w:w="3715"/>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7A352AEB" w:rsidR="00661856" w:rsidRDefault="00661856" w:rsidP="0003370D">
            <w:r>
              <w:t>Assignments Due</w:t>
            </w:r>
            <w:r w:rsidR="009135A0">
              <w:t xml:space="preserve"> by Thursday end of day</w:t>
            </w:r>
            <w:bookmarkStart w:id="0" w:name="_GoBack"/>
            <w:bookmarkEnd w:id="0"/>
            <w:r w:rsidR="009135A0">
              <w:rPr>
                <w:rFonts w:ascii="Arial" w:hAnsi="Arial" w:cs="Arial"/>
                <w:color w:val="222222"/>
                <w:shd w:val="clear" w:color="auto" w:fill="FFFFFF"/>
              </w:rPr>
              <w:t xml:space="preserve"> (11:59 pm)</w:t>
            </w:r>
          </w:p>
        </w:tc>
      </w:tr>
      <w:tr w:rsidR="00F02F85" w14:paraId="0EC07970" w14:textId="77777777" w:rsidTr="00183B06">
        <w:tc>
          <w:tcPr>
            <w:tcW w:w="1185" w:type="dxa"/>
          </w:tcPr>
          <w:p w14:paraId="69AFC77D" w14:textId="67D7C500" w:rsidR="00F02F85" w:rsidRDefault="00FD1CC9" w:rsidP="00F02F85">
            <w:r>
              <w:t xml:space="preserve">Jan 30 </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2083D4B1" w14:textId="47FBD6E0" w:rsidR="00F02F85" w:rsidRPr="00F02F85" w:rsidRDefault="00FD1CC9" w:rsidP="00F02F85">
            <w:pPr>
              <w:rPr>
                <w:i/>
              </w:rPr>
            </w:pPr>
            <w:r>
              <w:t>Feb 6</w:t>
            </w:r>
          </w:p>
        </w:tc>
        <w:tc>
          <w:tcPr>
            <w:tcW w:w="3360" w:type="dxa"/>
            <w:gridSpan w:val="2"/>
          </w:tcPr>
          <w:p w14:paraId="54894E93" w14:textId="7035671D" w:rsidR="00F02F85" w:rsidRPr="00430AF1" w:rsidRDefault="00F02F85" w:rsidP="00183B06">
            <w:r>
              <w:t>Intro to R</w:t>
            </w:r>
            <w:r w:rsidR="00AA0658">
              <w:rPr>
                <w:i/>
              </w:rPr>
              <w:t xml:space="preserve"> </w:t>
            </w:r>
            <w:r w:rsidR="00430AF1">
              <w:t>&amp; EDA</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754094E1" w14:textId="40805D0D" w:rsidR="001133D5" w:rsidRDefault="00AE3760" w:rsidP="001133D5">
            <w:pPr>
              <w:rPr>
                <w:sz w:val="22"/>
              </w:rPr>
            </w:pPr>
            <w:r>
              <w:rPr>
                <w:sz w:val="22"/>
              </w:rPr>
              <w:t>1.</w:t>
            </w:r>
            <w:r w:rsidR="001133D5">
              <w:t xml:space="preserve"> </w:t>
            </w:r>
            <w:r w:rsidR="00A46504">
              <w:rPr>
                <w:sz w:val="22"/>
              </w:rPr>
              <w:t>Piazza introduction post</w:t>
            </w:r>
          </w:p>
          <w:p w14:paraId="1ED149BF" w14:textId="700C1BD1" w:rsidR="00373152" w:rsidRPr="005E3909" w:rsidRDefault="00373152" w:rsidP="001133D5">
            <w:pPr>
              <w:rPr>
                <w:sz w:val="22"/>
              </w:rPr>
            </w:pPr>
            <w:r>
              <w:rPr>
                <w:sz w:val="22"/>
              </w:rPr>
              <w:t>2. Initial Reflection essay (12-15 sentences)</w:t>
            </w:r>
          </w:p>
          <w:p w14:paraId="499C81EF" w14:textId="6F9E53F2" w:rsidR="001133D5" w:rsidRPr="00A93498" w:rsidRDefault="00373152" w:rsidP="001133D5">
            <w:pPr>
              <w:rPr>
                <w:sz w:val="22"/>
              </w:rPr>
            </w:pPr>
            <w:r>
              <w:rPr>
                <w:sz w:val="22"/>
              </w:rPr>
              <w:t>3</w:t>
            </w:r>
            <w:r w:rsidR="001133D5" w:rsidRPr="00A93498">
              <w:rPr>
                <w:sz w:val="22"/>
              </w:rPr>
              <w:t>. C2.1 Data Mining Techniques</w:t>
            </w:r>
          </w:p>
          <w:p w14:paraId="143193F4" w14:textId="3B7D9F7F" w:rsidR="001133D5" w:rsidRPr="00A93498" w:rsidRDefault="00373152" w:rsidP="001133D5">
            <w:pPr>
              <w:rPr>
                <w:sz w:val="22"/>
              </w:rPr>
            </w:pPr>
            <w:r>
              <w:rPr>
                <w:sz w:val="22"/>
              </w:rPr>
              <w:t>4</w:t>
            </w:r>
            <w:r w:rsidR="001133D5" w:rsidRPr="00A93498">
              <w:rPr>
                <w:sz w:val="22"/>
              </w:rPr>
              <w:t>. C2.2 Data Partition</w:t>
            </w:r>
          </w:p>
          <w:p w14:paraId="4D05C138" w14:textId="45B6420E" w:rsidR="001133D5" w:rsidRDefault="00373152" w:rsidP="001133D5">
            <w:pPr>
              <w:rPr>
                <w:sz w:val="22"/>
              </w:rPr>
            </w:pPr>
            <w:r>
              <w:rPr>
                <w:sz w:val="22"/>
              </w:rPr>
              <w:t>5</w:t>
            </w:r>
            <w:r w:rsidR="001133D5" w:rsidRPr="00A93498">
              <w:rPr>
                <w:sz w:val="22"/>
              </w:rPr>
              <w:t>. C2.3 Data Sample</w:t>
            </w:r>
          </w:p>
          <w:p w14:paraId="13166803" w14:textId="2E1C4BC4" w:rsidR="00F02F85" w:rsidRPr="00183B06" w:rsidRDefault="00373152" w:rsidP="001133D5">
            <w:pPr>
              <w:rPr>
                <w:sz w:val="22"/>
              </w:rPr>
            </w:pPr>
            <w:r>
              <w:rPr>
                <w:sz w:val="22"/>
              </w:rPr>
              <w:t>6</w:t>
            </w:r>
            <w:r w:rsidR="001133D5">
              <w:rPr>
                <w:sz w:val="22"/>
              </w:rPr>
              <w:t>. C2.4 Modeling Steps</w:t>
            </w:r>
          </w:p>
        </w:tc>
      </w:tr>
      <w:tr w:rsidR="00F02F85" w14:paraId="2C008759" w14:textId="77777777" w:rsidTr="00183B06">
        <w:tc>
          <w:tcPr>
            <w:tcW w:w="1185" w:type="dxa"/>
          </w:tcPr>
          <w:p w14:paraId="689522DE" w14:textId="57A3FBF1" w:rsidR="00F02F85" w:rsidRDefault="00FD1CC9" w:rsidP="00F02F85">
            <w:r>
              <w:t>Feb 13</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4B12D19E" w14:textId="4809EB58" w:rsidR="00F02F85" w:rsidRPr="00183B06" w:rsidRDefault="00373152" w:rsidP="008E1E47">
            <w:pPr>
              <w:rPr>
                <w:sz w:val="22"/>
              </w:rPr>
            </w:pPr>
            <w:r>
              <w:rPr>
                <w:sz w:val="22"/>
              </w:rPr>
              <w:t>7</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844FD7A" w:rsidR="00F02F85" w:rsidRDefault="00FD1CC9" w:rsidP="00F02F85">
            <w:r>
              <w:t>Feb 20</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F57C90B" w14:textId="77777777" w:rsidTr="00183B06">
        <w:tc>
          <w:tcPr>
            <w:tcW w:w="1185" w:type="dxa"/>
          </w:tcPr>
          <w:p w14:paraId="46F47A87" w14:textId="6653636D" w:rsidR="00753364" w:rsidRDefault="00FD1CC9" w:rsidP="00753364">
            <w:r>
              <w:t>Feb 27</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081D206D" w:rsidR="00753364" w:rsidRDefault="00373152" w:rsidP="00753364">
            <w:pPr>
              <w:rPr>
                <w:sz w:val="22"/>
              </w:rPr>
            </w:pPr>
            <w:r>
              <w:rPr>
                <w:sz w:val="22"/>
              </w:rPr>
              <w:t>8</w:t>
            </w:r>
            <w:r w:rsidR="00753364">
              <w:rPr>
                <w:sz w:val="22"/>
              </w:rPr>
              <w:t>. C6.1 Predicting Boston Housing Prices</w:t>
            </w:r>
          </w:p>
          <w:p w14:paraId="72B9AA28" w14:textId="3DA00D2E" w:rsidR="00506FEA" w:rsidRPr="00506FEA" w:rsidRDefault="00506FEA" w:rsidP="00753364">
            <w:pPr>
              <w:rPr>
                <w:sz w:val="22"/>
              </w:rPr>
            </w:pPr>
            <w:r w:rsidRPr="00506FEA">
              <w:rPr>
                <w:sz w:val="22"/>
              </w:rPr>
              <w:t>Only do a, &amp; b</w:t>
            </w:r>
          </w:p>
          <w:p w14:paraId="40268377" w14:textId="05083D37" w:rsidR="00753364" w:rsidRDefault="00373152" w:rsidP="002A79B3">
            <w:pPr>
              <w:rPr>
                <w:sz w:val="22"/>
              </w:rPr>
            </w:pPr>
            <w:r>
              <w:rPr>
                <w:sz w:val="22"/>
              </w:rPr>
              <w:t>9</w:t>
            </w:r>
            <w:r w:rsidR="00753364">
              <w:rPr>
                <w:sz w:val="22"/>
              </w:rPr>
              <w:t>. C10.</w:t>
            </w:r>
            <w:r w:rsidR="002A79B3">
              <w:rPr>
                <w:sz w:val="22"/>
              </w:rPr>
              <w:t>3</w:t>
            </w:r>
            <w:r w:rsidR="00753364">
              <w:rPr>
                <w:sz w:val="22"/>
              </w:rPr>
              <w:t xml:space="preserve"> </w:t>
            </w:r>
            <w:r w:rsidR="002A79B3">
              <w:rPr>
                <w:sz w:val="22"/>
              </w:rPr>
              <w:t>Sales of Riding Mowers</w:t>
            </w:r>
          </w:p>
          <w:p w14:paraId="4BE01A25" w14:textId="208E3955" w:rsidR="00506FEA" w:rsidRPr="00506FEA" w:rsidRDefault="00506FEA" w:rsidP="002A79B3">
            <w:pPr>
              <w:rPr>
                <w:i/>
              </w:rPr>
            </w:pPr>
            <w:r w:rsidRPr="00506FEA">
              <w:rPr>
                <w:sz w:val="22"/>
              </w:rPr>
              <w:t>Only do a, b,c &amp; d</w:t>
            </w:r>
          </w:p>
        </w:tc>
      </w:tr>
      <w:tr w:rsidR="00FD1CC9" w14:paraId="7B15AC27" w14:textId="77777777" w:rsidTr="00183B06">
        <w:tc>
          <w:tcPr>
            <w:tcW w:w="1185" w:type="dxa"/>
          </w:tcPr>
          <w:p w14:paraId="26B9BB38" w14:textId="1A38B0CB" w:rsidR="00FD1CC9" w:rsidRDefault="00FD1CC9" w:rsidP="00FD1CC9">
            <w:r>
              <w:t>Mar 6</w:t>
            </w:r>
          </w:p>
        </w:tc>
        <w:tc>
          <w:tcPr>
            <w:tcW w:w="1722" w:type="dxa"/>
          </w:tcPr>
          <w:p w14:paraId="3E501641" w14:textId="573BA9E3" w:rsidR="00FD1CC9" w:rsidRDefault="00FD1CC9" w:rsidP="00FD1CC9">
            <w:r>
              <w:t>Decision Tree</w:t>
            </w:r>
          </w:p>
        </w:tc>
        <w:tc>
          <w:tcPr>
            <w:tcW w:w="1638" w:type="dxa"/>
          </w:tcPr>
          <w:p w14:paraId="21729D52" w14:textId="26F142B5" w:rsidR="00FD1CC9" w:rsidRDefault="00FD1CC9" w:rsidP="00FD1CC9">
            <w:r>
              <w:t>Random Forest</w:t>
            </w:r>
          </w:p>
        </w:tc>
        <w:tc>
          <w:tcPr>
            <w:tcW w:w="1198" w:type="dxa"/>
          </w:tcPr>
          <w:p w14:paraId="450A273C" w14:textId="1098DA0C" w:rsidR="00FD1CC9" w:rsidRPr="005E3909" w:rsidRDefault="00FD1CC9" w:rsidP="00FD1CC9">
            <w:pPr>
              <w:rPr>
                <w:sz w:val="22"/>
              </w:rPr>
            </w:pPr>
            <w:r w:rsidRPr="005E3909">
              <w:rPr>
                <w:sz w:val="22"/>
              </w:rPr>
              <w:t>Chapter 9</w:t>
            </w:r>
          </w:p>
        </w:tc>
        <w:tc>
          <w:tcPr>
            <w:tcW w:w="3843" w:type="dxa"/>
          </w:tcPr>
          <w:p w14:paraId="52F1ABFD" w14:textId="1779DDC4" w:rsidR="00FD1CC9" w:rsidRDefault="00373152" w:rsidP="00FD1CC9">
            <w:pPr>
              <w:rPr>
                <w:sz w:val="22"/>
              </w:rPr>
            </w:pPr>
            <w:r>
              <w:rPr>
                <w:sz w:val="22"/>
              </w:rPr>
              <w:t>10</w:t>
            </w:r>
            <w:r w:rsidR="002904C2">
              <w:rPr>
                <w:sz w:val="22"/>
              </w:rPr>
              <w:t>. C7.2 Personal Loan Acceptance</w:t>
            </w:r>
          </w:p>
          <w:p w14:paraId="318FF779" w14:textId="77777777" w:rsidR="00FD1CC9" w:rsidRDefault="00FD1CC9" w:rsidP="00FD1CC9">
            <w:pPr>
              <w:rPr>
                <w:sz w:val="22"/>
              </w:rPr>
            </w:pPr>
          </w:p>
        </w:tc>
      </w:tr>
      <w:tr w:rsidR="00FD1CC9" w14:paraId="72E457F8" w14:textId="77777777" w:rsidTr="00183B06">
        <w:tc>
          <w:tcPr>
            <w:tcW w:w="1185" w:type="dxa"/>
          </w:tcPr>
          <w:p w14:paraId="711F69FF" w14:textId="5D324A3B" w:rsidR="00FD1CC9" w:rsidRDefault="00FD1CC9" w:rsidP="00FD1CC9">
            <w:r>
              <w:lastRenderedPageBreak/>
              <w:t>Mar 13</w:t>
            </w:r>
            <w:r w:rsidR="0062383F">
              <w:t>*</w:t>
            </w:r>
          </w:p>
          <w:p w14:paraId="52A36748" w14:textId="6D56972B" w:rsidR="0062383F" w:rsidRPr="0062383F" w:rsidRDefault="0062383F" w:rsidP="00FD1CC9">
            <w:pPr>
              <w:rPr>
                <w:i/>
              </w:rPr>
            </w:pPr>
            <w:r w:rsidRPr="0062383F">
              <w:rPr>
                <w:i/>
              </w:rPr>
              <w:t>Taught by TF</w:t>
            </w:r>
          </w:p>
        </w:tc>
        <w:tc>
          <w:tcPr>
            <w:tcW w:w="1722" w:type="dxa"/>
          </w:tcPr>
          <w:p w14:paraId="61BE2865" w14:textId="1C5FFA81" w:rsidR="00FD1CC9" w:rsidRDefault="00FD1CC9" w:rsidP="00FD1CC9">
            <w:r>
              <w:t>Time Series Forecasting</w:t>
            </w:r>
          </w:p>
        </w:tc>
        <w:tc>
          <w:tcPr>
            <w:tcW w:w="1638" w:type="dxa"/>
          </w:tcPr>
          <w:p w14:paraId="57209277" w14:textId="2919E86D" w:rsidR="00FD1CC9" w:rsidRDefault="00FD1CC9" w:rsidP="00FD1CC9">
            <w:r>
              <w:t>Equity Trading</w:t>
            </w:r>
          </w:p>
        </w:tc>
        <w:tc>
          <w:tcPr>
            <w:tcW w:w="1198" w:type="dxa"/>
          </w:tcPr>
          <w:p w14:paraId="61F674F6" w14:textId="77777777" w:rsidR="00FD1CC9" w:rsidRDefault="00FD1CC9" w:rsidP="00FD1CC9">
            <w:pPr>
              <w:rPr>
                <w:sz w:val="22"/>
              </w:rPr>
            </w:pPr>
            <w:r w:rsidRPr="005E3909">
              <w:rPr>
                <w:sz w:val="22"/>
              </w:rPr>
              <w:t>Chapter 16</w:t>
            </w:r>
          </w:p>
          <w:p w14:paraId="46F1F9A1" w14:textId="77777777" w:rsidR="00FD1CC9" w:rsidRDefault="00FD1CC9" w:rsidP="00FD1CC9">
            <w:pPr>
              <w:rPr>
                <w:sz w:val="22"/>
              </w:rPr>
            </w:pPr>
            <w:r>
              <w:rPr>
                <w:sz w:val="22"/>
              </w:rPr>
              <w:t>Chapter</w:t>
            </w:r>
            <w:r w:rsidRPr="005E3909">
              <w:rPr>
                <w:sz w:val="22"/>
              </w:rPr>
              <w:t xml:space="preserve"> 17</w:t>
            </w:r>
          </w:p>
          <w:p w14:paraId="179FCF07" w14:textId="28ADC59D" w:rsidR="00FD1CC9" w:rsidRDefault="00FD1CC9" w:rsidP="00FD1CC9"/>
        </w:tc>
        <w:tc>
          <w:tcPr>
            <w:tcW w:w="3843" w:type="dxa"/>
          </w:tcPr>
          <w:p w14:paraId="4C025D6B" w14:textId="05820B81" w:rsidR="00FD1CC9" w:rsidRDefault="00373152" w:rsidP="00FD1CC9">
            <w:pPr>
              <w:rPr>
                <w:sz w:val="22"/>
              </w:rPr>
            </w:pPr>
            <w:r>
              <w:rPr>
                <w:sz w:val="22"/>
              </w:rPr>
              <w:t>11</w:t>
            </w:r>
            <w:r w:rsidR="00FD1CC9">
              <w:rPr>
                <w:sz w:val="22"/>
              </w:rPr>
              <w:t>. C9.3 Predicting Prices of Used Cars</w:t>
            </w:r>
          </w:p>
          <w:p w14:paraId="5925ED5C" w14:textId="0467BC7E" w:rsidR="00FD1CC9" w:rsidRDefault="002904C2" w:rsidP="00FD1CC9">
            <w:pPr>
              <w:rPr>
                <w:sz w:val="22"/>
              </w:rPr>
            </w:pPr>
            <w:r>
              <w:rPr>
                <w:sz w:val="22"/>
              </w:rPr>
              <w:t>Only do a</w:t>
            </w:r>
          </w:p>
          <w:p w14:paraId="68D5F351" w14:textId="11C6BA19" w:rsidR="00C002A6" w:rsidRDefault="00C002A6" w:rsidP="00FD1CC9"/>
        </w:tc>
      </w:tr>
      <w:tr w:rsidR="00FD1CC9" w14:paraId="7DB1E5C8" w14:textId="77777777" w:rsidTr="00FD70C7">
        <w:tc>
          <w:tcPr>
            <w:tcW w:w="1185" w:type="dxa"/>
          </w:tcPr>
          <w:p w14:paraId="28C3C7CA" w14:textId="16A05D98" w:rsidR="00FD1CC9" w:rsidRPr="00FD1CC9" w:rsidRDefault="00FD1CC9" w:rsidP="00FD1CC9">
            <w:pPr>
              <w:rPr>
                <w:b/>
              </w:rPr>
            </w:pPr>
            <w:r w:rsidRPr="00FD1CC9">
              <w:rPr>
                <w:b/>
              </w:rPr>
              <w:t>Mar 20</w:t>
            </w:r>
          </w:p>
        </w:tc>
        <w:tc>
          <w:tcPr>
            <w:tcW w:w="8401" w:type="dxa"/>
            <w:gridSpan w:val="4"/>
          </w:tcPr>
          <w:p w14:paraId="3E632C93" w14:textId="3E099E00" w:rsidR="00FD1CC9" w:rsidRPr="00FD1CC9" w:rsidRDefault="00FD1CC9" w:rsidP="00FD1CC9">
            <w:pPr>
              <w:tabs>
                <w:tab w:val="left" w:pos="3510"/>
              </w:tabs>
              <w:rPr>
                <w:b/>
              </w:rPr>
            </w:pPr>
            <w:r w:rsidRPr="00FD1CC9">
              <w:rPr>
                <w:b/>
              </w:rPr>
              <w:t>Spring Break No Class</w:t>
            </w:r>
            <w:r w:rsidRPr="00FD1CC9">
              <w:rPr>
                <w:b/>
              </w:rPr>
              <w:tab/>
            </w:r>
          </w:p>
        </w:tc>
      </w:tr>
      <w:tr w:rsidR="00FD1CC9" w14:paraId="1F123F79" w14:textId="77777777" w:rsidTr="00183B06">
        <w:tc>
          <w:tcPr>
            <w:tcW w:w="1185" w:type="dxa"/>
          </w:tcPr>
          <w:p w14:paraId="22BA69FC" w14:textId="49175A0C" w:rsidR="00FD1CC9" w:rsidRDefault="00FD1CC9" w:rsidP="00FD1CC9">
            <w:r>
              <w:t>Mar 27</w:t>
            </w:r>
          </w:p>
        </w:tc>
        <w:tc>
          <w:tcPr>
            <w:tcW w:w="1722" w:type="dxa"/>
          </w:tcPr>
          <w:p w14:paraId="6480B4F9" w14:textId="7C7CC6D5" w:rsidR="00FD1CC9" w:rsidRDefault="00FD1CC9" w:rsidP="00FD1CC9">
            <w:r>
              <w:t>Financial Risk Modeling</w:t>
            </w:r>
          </w:p>
        </w:tc>
        <w:tc>
          <w:tcPr>
            <w:tcW w:w="1638" w:type="dxa"/>
          </w:tcPr>
          <w:p w14:paraId="35774CD8" w14:textId="77777777" w:rsidR="00FD1CC9" w:rsidRDefault="00FD1CC9" w:rsidP="00FD1CC9">
            <w:r>
              <w:t>Non-Traditional Investment Modeling</w:t>
            </w:r>
          </w:p>
          <w:p w14:paraId="38AB98C9" w14:textId="0FBAD31E" w:rsidR="00FD1CC9" w:rsidRDefault="00851E8D" w:rsidP="00FD1CC9">
            <w:pPr>
              <w:pStyle w:val="ListParagraph"/>
              <w:numPr>
                <w:ilvl w:val="0"/>
                <w:numId w:val="12"/>
              </w:numPr>
              <w:ind w:left="232" w:hanging="180"/>
            </w:pPr>
            <w:r>
              <w:rPr>
                <w:sz w:val="20"/>
                <w:szCs w:val="20"/>
              </w:rPr>
              <w:t>Tentative Guest: Daniel Chang, VintageMagic.com</w:t>
            </w:r>
          </w:p>
        </w:tc>
        <w:tc>
          <w:tcPr>
            <w:tcW w:w="1198" w:type="dxa"/>
          </w:tcPr>
          <w:p w14:paraId="2A11392D" w14:textId="532236EC" w:rsidR="00FD1CC9" w:rsidRDefault="00FD1CC9" w:rsidP="00FD1CC9">
            <w:r>
              <w:rPr>
                <w:sz w:val="22"/>
              </w:rPr>
              <w:t xml:space="preserve">Chapter </w:t>
            </w:r>
            <w:r w:rsidRPr="005E3909">
              <w:rPr>
                <w:sz w:val="22"/>
              </w:rPr>
              <w:t>18</w:t>
            </w:r>
          </w:p>
        </w:tc>
        <w:tc>
          <w:tcPr>
            <w:tcW w:w="3843" w:type="dxa"/>
          </w:tcPr>
          <w:p w14:paraId="508E46CF" w14:textId="0DA1D40C" w:rsidR="008B306B" w:rsidRDefault="00373152" w:rsidP="00FD1CC9">
            <w:pPr>
              <w:rPr>
                <w:sz w:val="22"/>
              </w:rPr>
            </w:pPr>
            <w:r>
              <w:rPr>
                <w:sz w:val="22"/>
              </w:rPr>
              <w:t>12</w:t>
            </w:r>
            <w:r w:rsidR="00FD1CC9">
              <w:rPr>
                <w:sz w:val="22"/>
              </w:rPr>
              <w:t>. C16.1 Impact of 9/11 on Air Travel</w:t>
            </w:r>
          </w:p>
          <w:p w14:paraId="4BCBEF77" w14:textId="4E364D80" w:rsidR="00FD1CC9" w:rsidRDefault="008B306B" w:rsidP="00FD1CC9">
            <w:pPr>
              <w:rPr>
                <w:sz w:val="22"/>
              </w:rPr>
            </w:pPr>
            <w:r>
              <w:rPr>
                <w:sz w:val="22"/>
              </w:rPr>
              <w:t>*use Sept11Travel_REVISED.csv</w:t>
            </w:r>
            <w:r w:rsidR="00FD1CC9">
              <w:rPr>
                <w:sz w:val="22"/>
              </w:rPr>
              <w:t xml:space="preserve"> </w:t>
            </w:r>
          </w:p>
          <w:p w14:paraId="3254721A" w14:textId="72FD9675" w:rsidR="00C002A6" w:rsidRDefault="00373152" w:rsidP="00FD1CC9">
            <w:pPr>
              <w:rPr>
                <w:sz w:val="22"/>
              </w:rPr>
            </w:pPr>
            <w:r>
              <w:rPr>
                <w:sz w:val="22"/>
              </w:rPr>
              <w:t>13</w:t>
            </w:r>
            <w:r w:rsidR="00C002A6" w:rsidRPr="006C1F86">
              <w:rPr>
                <w:sz w:val="22"/>
              </w:rPr>
              <w:t xml:space="preserve">. </w:t>
            </w:r>
            <w:r w:rsidR="00C002A6" w:rsidRPr="00022F1C">
              <w:rPr>
                <w:sz w:val="22"/>
              </w:rPr>
              <w:t>1_REVISED_TTR_homework</w:t>
            </w:r>
            <w:r w:rsidR="00C002A6">
              <w:rPr>
                <w:sz w:val="22"/>
              </w:rPr>
              <w:t>.R for any equity not covered in class</w:t>
            </w:r>
            <w:r w:rsidR="00C002A6" w:rsidRPr="006C1F86">
              <w:rPr>
                <w:sz w:val="22"/>
              </w:rPr>
              <w:t>.</w:t>
            </w:r>
            <w:r w:rsidR="00C002A6">
              <w:rPr>
                <w:sz w:val="22"/>
              </w:rPr>
              <w:t>*</w:t>
            </w:r>
          </w:p>
          <w:p w14:paraId="71CB4B3C" w14:textId="0D0B40BD" w:rsidR="00FD1CC9" w:rsidRDefault="00FD1CC9" w:rsidP="00FD1CC9"/>
        </w:tc>
      </w:tr>
      <w:tr w:rsidR="00FD1CC9" w14:paraId="200C13D1" w14:textId="77777777" w:rsidTr="00183B06">
        <w:tc>
          <w:tcPr>
            <w:tcW w:w="1185" w:type="dxa"/>
          </w:tcPr>
          <w:p w14:paraId="21AD9904" w14:textId="64ACB8DC" w:rsidR="00FD1CC9" w:rsidRDefault="00FD1CC9" w:rsidP="00FD1CC9">
            <w:r>
              <w:t>Apr 3</w:t>
            </w:r>
          </w:p>
        </w:tc>
        <w:tc>
          <w:tcPr>
            <w:tcW w:w="1722" w:type="dxa"/>
          </w:tcPr>
          <w:p w14:paraId="1BD4005A" w14:textId="22296DC9" w:rsidR="00FD1CC9" w:rsidRDefault="00FD1CC9" w:rsidP="00FD1CC9">
            <w:r>
              <w:t>Data Sources with R - APIs</w:t>
            </w:r>
          </w:p>
        </w:tc>
        <w:tc>
          <w:tcPr>
            <w:tcW w:w="1638" w:type="dxa"/>
          </w:tcPr>
          <w:p w14:paraId="2F1E44A1" w14:textId="05C643F3" w:rsidR="00FD1CC9" w:rsidRDefault="00FD1CC9" w:rsidP="00FD1CC9">
            <w:r>
              <w:t>Reporting Automation</w:t>
            </w:r>
          </w:p>
        </w:tc>
        <w:tc>
          <w:tcPr>
            <w:tcW w:w="1198" w:type="dxa"/>
          </w:tcPr>
          <w:p w14:paraId="373B965A" w14:textId="3018404D" w:rsidR="00FD1CC9" w:rsidRDefault="00FD1CC9" w:rsidP="00FD1CC9">
            <w:r>
              <w:t>NA</w:t>
            </w:r>
          </w:p>
        </w:tc>
        <w:tc>
          <w:tcPr>
            <w:tcW w:w="3843" w:type="dxa"/>
          </w:tcPr>
          <w:p w14:paraId="03BF42D8" w14:textId="5AACE100" w:rsidR="00FD1CC9" w:rsidRDefault="00C002A6" w:rsidP="00FD1CC9">
            <w:pPr>
              <w:rPr>
                <w:sz w:val="22"/>
              </w:rPr>
            </w:pPr>
            <w:r>
              <w:rPr>
                <w:sz w:val="22"/>
              </w:rPr>
              <w:t>14</w:t>
            </w:r>
            <w:r w:rsidR="00FD1CC9">
              <w:rPr>
                <w:sz w:val="22"/>
              </w:rPr>
              <w:t>. C18.9 Australia Wine Sales</w:t>
            </w:r>
          </w:p>
          <w:p w14:paraId="62BD6A83" w14:textId="3D204B62" w:rsidR="00FD1CC9" w:rsidRDefault="00FD1CC9" w:rsidP="00FD1CC9">
            <w:pPr>
              <w:rPr>
                <w:sz w:val="22"/>
              </w:rPr>
            </w:pPr>
            <w:r>
              <w:rPr>
                <w:sz w:val="22"/>
              </w:rPr>
              <w:t>Only do a, &amp; b</w:t>
            </w:r>
          </w:p>
          <w:p w14:paraId="0403C793" w14:textId="2D455DA2" w:rsidR="00FD1CC9" w:rsidRPr="003C5D41" w:rsidRDefault="00FD1CC9" w:rsidP="00FD1CC9">
            <w:pPr>
              <w:rPr>
                <w:sz w:val="22"/>
              </w:rPr>
            </w:pPr>
          </w:p>
        </w:tc>
      </w:tr>
      <w:tr w:rsidR="00FD1CC9" w14:paraId="42406C8B" w14:textId="77777777" w:rsidTr="00183B06">
        <w:tc>
          <w:tcPr>
            <w:tcW w:w="1185" w:type="dxa"/>
          </w:tcPr>
          <w:p w14:paraId="7637F88F" w14:textId="1DF42FC9" w:rsidR="00FD1CC9" w:rsidRDefault="00FD1CC9" w:rsidP="00FD1CC9">
            <w:r>
              <w:t>Apr 10</w:t>
            </w:r>
          </w:p>
        </w:tc>
        <w:tc>
          <w:tcPr>
            <w:tcW w:w="1722" w:type="dxa"/>
          </w:tcPr>
          <w:p w14:paraId="5C478ED8" w14:textId="622A16B3" w:rsidR="00FD1CC9" w:rsidRDefault="00FD1CC9" w:rsidP="00FD1CC9">
            <w:r>
              <w:t>Collaborative Filtering</w:t>
            </w:r>
          </w:p>
        </w:tc>
        <w:tc>
          <w:tcPr>
            <w:tcW w:w="1638" w:type="dxa"/>
          </w:tcPr>
          <w:p w14:paraId="403FC8EA" w14:textId="03B5ACAB" w:rsidR="00FD1CC9" w:rsidRDefault="00FD1CC9" w:rsidP="00FD1CC9">
            <w:r>
              <w:t>Association Rules</w:t>
            </w:r>
          </w:p>
        </w:tc>
        <w:tc>
          <w:tcPr>
            <w:tcW w:w="1198" w:type="dxa"/>
          </w:tcPr>
          <w:p w14:paraId="6A0B87AE" w14:textId="6BADD537" w:rsidR="00FD1CC9" w:rsidRDefault="00FD1CC9" w:rsidP="00FD1CC9">
            <w:r>
              <w:t>Chapter 14</w:t>
            </w:r>
          </w:p>
        </w:tc>
        <w:tc>
          <w:tcPr>
            <w:tcW w:w="3843" w:type="dxa"/>
          </w:tcPr>
          <w:p w14:paraId="70A609DB" w14:textId="737C3679" w:rsidR="00FD1CC9" w:rsidRDefault="002904C2" w:rsidP="002904C2">
            <w:r>
              <w:t>1</w:t>
            </w:r>
            <w:r w:rsidR="00C002A6">
              <w:t>5</w:t>
            </w:r>
            <w:r w:rsidR="00FD1CC9">
              <w:t xml:space="preserve">. Create a script to construct a powerpoint with lib(officer) </w:t>
            </w:r>
          </w:p>
          <w:p w14:paraId="576113C6" w14:textId="71EBB7B7" w:rsidR="00FD1CC9" w:rsidRDefault="00C002A6" w:rsidP="002904C2">
            <w:r>
              <w:t>16</w:t>
            </w:r>
            <w:r w:rsidR="00FD1CC9">
              <w:t xml:space="preserve">. Create a script to construct a flexdashboard </w:t>
            </w:r>
          </w:p>
        </w:tc>
      </w:tr>
      <w:tr w:rsidR="00FD1CC9" w14:paraId="6E4823E2" w14:textId="77777777" w:rsidTr="00183B06">
        <w:tc>
          <w:tcPr>
            <w:tcW w:w="1185" w:type="dxa"/>
          </w:tcPr>
          <w:p w14:paraId="2D59E728" w14:textId="32A79AE7" w:rsidR="00FD1CC9" w:rsidRDefault="00FD1CC9" w:rsidP="00FD1CC9">
            <w:r>
              <w:t>Apr 17</w:t>
            </w:r>
          </w:p>
        </w:tc>
        <w:tc>
          <w:tcPr>
            <w:tcW w:w="1722" w:type="dxa"/>
          </w:tcPr>
          <w:p w14:paraId="6D05AF36" w14:textId="280AA62B" w:rsidR="00FD1CC9" w:rsidRDefault="00FD1CC9" w:rsidP="00FD1CC9">
            <w:r>
              <w:t>Text Mining</w:t>
            </w:r>
          </w:p>
        </w:tc>
        <w:tc>
          <w:tcPr>
            <w:tcW w:w="1638" w:type="dxa"/>
          </w:tcPr>
          <w:p w14:paraId="0E1FA7FA" w14:textId="6AD74F25" w:rsidR="00FD1CC9" w:rsidRDefault="00FD1CC9" w:rsidP="00FD1CC9">
            <w:r>
              <w:t>Text Mining</w:t>
            </w:r>
          </w:p>
        </w:tc>
        <w:tc>
          <w:tcPr>
            <w:tcW w:w="1198" w:type="dxa"/>
          </w:tcPr>
          <w:p w14:paraId="6F7BD0F3" w14:textId="63B81A7C" w:rsidR="00FD1CC9" w:rsidRDefault="00FD1CC9" w:rsidP="00FD1CC9">
            <w:r>
              <w:rPr>
                <w:sz w:val="22"/>
              </w:rPr>
              <w:t>Chapter 20</w:t>
            </w:r>
          </w:p>
        </w:tc>
        <w:tc>
          <w:tcPr>
            <w:tcW w:w="3843" w:type="dxa"/>
          </w:tcPr>
          <w:p w14:paraId="7C0BDDC7" w14:textId="77711452" w:rsidR="00FD1CC9" w:rsidRPr="00753364" w:rsidRDefault="00C002A6" w:rsidP="00FD1CC9">
            <w:pPr>
              <w:rPr>
                <w:sz w:val="22"/>
              </w:rPr>
            </w:pPr>
            <w:r>
              <w:rPr>
                <w:sz w:val="22"/>
              </w:rPr>
              <w:t>17</w:t>
            </w:r>
            <w:r w:rsidR="00FD1CC9">
              <w:rPr>
                <w:sz w:val="22"/>
              </w:rPr>
              <w:t>. C14.2 Identifying Course Combinations</w:t>
            </w:r>
          </w:p>
        </w:tc>
      </w:tr>
      <w:tr w:rsidR="00FD1CC9" w14:paraId="29FA3763" w14:textId="77777777" w:rsidTr="00183B06">
        <w:tc>
          <w:tcPr>
            <w:tcW w:w="1185" w:type="dxa"/>
          </w:tcPr>
          <w:p w14:paraId="4A5100E1" w14:textId="6E117805" w:rsidR="00FD1CC9" w:rsidRDefault="00FD1CC9" w:rsidP="00FD1CC9">
            <w:r>
              <w:t>Apr 24</w:t>
            </w:r>
          </w:p>
        </w:tc>
        <w:tc>
          <w:tcPr>
            <w:tcW w:w="1722" w:type="dxa"/>
          </w:tcPr>
          <w:p w14:paraId="209BA164" w14:textId="242228E2" w:rsidR="00FD1CC9" w:rsidRDefault="00FD1CC9" w:rsidP="00FD1CC9">
            <w:r>
              <w:t>Ethical considerations of Data mining</w:t>
            </w:r>
          </w:p>
        </w:tc>
        <w:tc>
          <w:tcPr>
            <w:tcW w:w="1638" w:type="dxa"/>
          </w:tcPr>
          <w:p w14:paraId="0D8B3127" w14:textId="374613D5" w:rsidR="00FD1CC9" w:rsidRDefault="00FD1CC9" w:rsidP="00FD1CC9">
            <w:r>
              <w:t>Ethical considerations of Data mining</w:t>
            </w:r>
          </w:p>
        </w:tc>
        <w:tc>
          <w:tcPr>
            <w:tcW w:w="1198" w:type="dxa"/>
          </w:tcPr>
          <w:p w14:paraId="2FE96502" w14:textId="56611C1D" w:rsidR="00FD1CC9" w:rsidRDefault="00FD1CC9" w:rsidP="00FD1CC9">
            <w:r>
              <w:t>Ethics Articles</w:t>
            </w:r>
          </w:p>
        </w:tc>
        <w:tc>
          <w:tcPr>
            <w:tcW w:w="3843" w:type="dxa"/>
          </w:tcPr>
          <w:p w14:paraId="69001739" w14:textId="4387CADC" w:rsidR="00373152" w:rsidRDefault="00C002A6" w:rsidP="00FD1CC9">
            <w:pPr>
              <w:rPr>
                <w:sz w:val="22"/>
              </w:rPr>
            </w:pPr>
            <w:r>
              <w:rPr>
                <w:sz w:val="22"/>
              </w:rPr>
              <w:t>18</w:t>
            </w:r>
            <w:r w:rsidR="00FD1CC9">
              <w:rPr>
                <w:sz w:val="22"/>
              </w:rPr>
              <w:t xml:space="preserve">. Post </w:t>
            </w:r>
            <w:r w:rsidRPr="00C002A6">
              <w:rPr>
                <w:i/>
                <w:sz w:val="22"/>
              </w:rPr>
              <w:t>new</w:t>
            </w:r>
            <w:r>
              <w:rPr>
                <w:sz w:val="22"/>
              </w:rPr>
              <w:t xml:space="preserve"> </w:t>
            </w:r>
            <w:r w:rsidR="00FD1CC9">
              <w:rPr>
                <w:sz w:val="22"/>
              </w:rPr>
              <w:t>a</w:t>
            </w:r>
            <w:r>
              <w:rPr>
                <w:sz w:val="22"/>
              </w:rPr>
              <w:t>n</w:t>
            </w:r>
            <w:r w:rsidR="00FD1CC9">
              <w:rPr>
                <w:sz w:val="22"/>
              </w:rPr>
              <w:t xml:space="preserve"> ethical and data related article and 6 sentence summary to Piazza.</w:t>
            </w:r>
          </w:p>
          <w:p w14:paraId="4B7E3C01" w14:textId="77777777" w:rsidR="00373152" w:rsidRDefault="00C002A6" w:rsidP="00FD1CC9">
            <w:pPr>
              <w:rPr>
                <w:sz w:val="22"/>
              </w:rPr>
            </w:pPr>
            <w:r>
              <w:rPr>
                <w:sz w:val="22"/>
              </w:rPr>
              <w:t>19</w:t>
            </w:r>
            <w:r w:rsidR="00FD1CC9">
              <w:rPr>
                <w:sz w:val="22"/>
              </w:rPr>
              <w:t>. Using text data provided, build a wordcloud, comparison.cloud and commonality cloud</w:t>
            </w:r>
          </w:p>
          <w:p w14:paraId="27D4CE47" w14:textId="17E0A7F4" w:rsidR="00373152" w:rsidRPr="00373152" w:rsidRDefault="00373152" w:rsidP="00FD1CC9">
            <w:pPr>
              <w:rPr>
                <w:sz w:val="22"/>
              </w:rPr>
            </w:pPr>
            <w:r>
              <w:rPr>
                <w:sz w:val="22"/>
              </w:rPr>
              <w:t>20. Final reflection essay (12-15 sentences)</w:t>
            </w:r>
          </w:p>
        </w:tc>
      </w:tr>
      <w:tr w:rsidR="00FD1CC9" w14:paraId="3072F16C" w14:textId="77777777" w:rsidTr="008B4A81">
        <w:tc>
          <w:tcPr>
            <w:tcW w:w="1185" w:type="dxa"/>
          </w:tcPr>
          <w:p w14:paraId="208969F2" w14:textId="4F12D538" w:rsidR="00FD1CC9" w:rsidRDefault="00FD1CC9" w:rsidP="00FD1CC9">
            <w:r>
              <w:t>May 1</w:t>
            </w:r>
          </w:p>
        </w:tc>
        <w:tc>
          <w:tcPr>
            <w:tcW w:w="3360" w:type="dxa"/>
            <w:gridSpan w:val="2"/>
          </w:tcPr>
          <w:p w14:paraId="3868ECCD" w14:textId="05D236CB" w:rsidR="00FD1CC9" w:rsidRPr="00742148" w:rsidRDefault="00FD1CC9" w:rsidP="00FD1CC9">
            <w:pPr>
              <w:rPr>
                <w:i/>
                <w:sz w:val="22"/>
              </w:rPr>
            </w:pPr>
            <w:r>
              <w:t>Guest Speakers</w:t>
            </w:r>
            <w:r w:rsidR="00742148">
              <w:t xml:space="preserve">, </w:t>
            </w:r>
            <w:r w:rsidR="00742148" w:rsidRPr="00742148">
              <w:rPr>
                <w:i/>
                <w:sz w:val="22"/>
              </w:rPr>
              <w:t>awaiting confirmation</w:t>
            </w:r>
          </w:p>
          <w:p w14:paraId="0D0519FC" w14:textId="77777777" w:rsidR="00742148" w:rsidRDefault="00742148" w:rsidP="007E1127">
            <w:pPr>
              <w:pStyle w:val="ListParagraph"/>
              <w:numPr>
                <w:ilvl w:val="0"/>
                <w:numId w:val="12"/>
              </w:numPr>
              <w:ind w:left="232" w:hanging="180"/>
            </w:pPr>
            <w:r>
              <w:t xml:space="preserve">Shannon Thomas, </w:t>
            </w:r>
          </w:p>
          <w:p w14:paraId="6C8CCC0E" w14:textId="0F45C19A" w:rsidR="00742148" w:rsidRPr="00742148" w:rsidRDefault="00742148" w:rsidP="00742148">
            <w:pPr>
              <w:pStyle w:val="ListParagraph"/>
              <w:numPr>
                <w:ilvl w:val="1"/>
                <w:numId w:val="12"/>
              </w:numPr>
              <w:ind w:left="322" w:hanging="180"/>
              <w:rPr>
                <w:sz w:val="20"/>
                <w:szCs w:val="20"/>
              </w:rPr>
            </w:pPr>
            <w:r>
              <w:rPr>
                <w:sz w:val="20"/>
                <w:szCs w:val="20"/>
              </w:rPr>
              <w:t>Operations Executive, AmazonGO</w:t>
            </w:r>
          </w:p>
          <w:p w14:paraId="688A234D" w14:textId="77777777" w:rsidR="00742148" w:rsidRPr="00742148" w:rsidRDefault="007E1127" w:rsidP="007E1127">
            <w:pPr>
              <w:pStyle w:val="ListParagraph"/>
              <w:numPr>
                <w:ilvl w:val="0"/>
                <w:numId w:val="12"/>
              </w:numPr>
              <w:ind w:left="232" w:hanging="180"/>
            </w:pPr>
            <w:r>
              <w:rPr>
                <w:sz w:val="20"/>
                <w:szCs w:val="20"/>
              </w:rPr>
              <w:t xml:space="preserve">Angela Chow </w:t>
            </w:r>
          </w:p>
          <w:p w14:paraId="2A1FC316" w14:textId="0079C83F" w:rsidR="007E1127" w:rsidRPr="007E1127" w:rsidRDefault="007E1127" w:rsidP="00742148">
            <w:pPr>
              <w:pStyle w:val="ListParagraph"/>
              <w:numPr>
                <w:ilvl w:val="1"/>
                <w:numId w:val="12"/>
              </w:numPr>
              <w:ind w:left="322" w:hanging="180"/>
            </w:pPr>
            <w:r>
              <w:rPr>
                <w:sz w:val="20"/>
                <w:szCs w:val="20"/>
              </w:rPr>
              <w:t xml:space="preserve"> </w:t>
            </w:r>
            <w:r w:rsidR="00742148">
              <w:rPr>
                <w:sz w:val="20"/>
                <w:szCs w:val="20"/>
              </w:rPr>
              <w:t>A</w:t>
            </w:r>
            <w:r>
              <w:rPr>
                <w:sz w:val="20"/>
                <w:szCs w:val="20"/>
              </w:rPr>
              <w:t xml:space="preserve">nalytics </w:t>
            </w:r>
            <w:r w:rsidR="00742148">
              <w:rPr>
                <w:sz w:val="20"/>
                <w:szCs w:val="20"/>
              </w:rPr>
              <w:t>M</w:t>
            </w:r>
            <w:r>
              <w:rPr>
                <w:sz w:val="20"/>
                <w:szCs w:val="20"/>
              </w:rPr>
              <w:t>anger, Wayfair.com</w:t>
            </w:r>
          </w:p>
          <w:p w14:paraId="151CA0B6" w14:textId="77777777" w:rsidR="00742148" w:rsidRPr="00742148" w:rsidRDefault="007E1127" w:rsidP="007E1127">
            <w:pPr>
              <w:pStyle w:val="ListParagraph"/>
              <w:numPr>
                <w:ilvl w:val="0"/>
                <w:numId w:val="12"/>
              </w:numPr>
              <w:ind w:left="232" w:hanging="180"/>
            </w:pPr>
            <w:r w:rsidRPr="007E1127">
              <w:rPr>
                <w:sz w:val="20"/>
                <w:szCs w:val="20"/>
              </w:rPr>
              <w:t>Bob Spina</w:t>
            </w:r>
            <w:r>
              <w:rPr>
                <w:sz w:val="20"/>
                <w:szCs w:val="20"/>
              </w:rPr>
              <w:t xml:space="preserve"> </w:t>
            </w:r>
          </w:p>
          <w:p w14:paraId="1D04D81D" w14:textId="4AC4A54A" w:rsidR="007E1127" w:rsidRPr="00742148" w:rsidRDefault="007E1127" w:rsidP="00742148">
            <w:pPr>
              <w:pStyle w:val="ListParagraph"/>
              <w:numPr>
                <w:ilvl w:val="1"/>
                <w:numId w:val="12"/>
              </w:numPr>
              <w:ind w:left="322" w:hanging="180"/>
              <w:rPr>
                <w:sz w:val="20"/>
                <w:szCs w:val="20"/>
              </w:rPr>
            </w:pPr>
            <w:r>
              <w:rPr>
                <w:sz w:val="20"/>
                <w:szCs w:val="20"/>
              </w:rPr>
              <w:t>CTO, homesite.com</w:t>
            </w:r>
          </w:p>
          <w:p w14:paraId="7505F6C6" w14:textId="77777777" w:rsidR="00742148" w:rsidRPr="00742148" w:rsidRDefault="007E1127" w:rsidP="007E1127">
            <w:pPr>
              <w:pStyle w:val="ListParagraph"/>
              <w:numPr>
                <w:ilvl w:val="0"/>
                <w:numId w:val="12"/>
              </w:numPr>
              <w:ind w:left="232" w:hanging="180"/>
            </w:pPr>
            <w:r>
              <w:rPr>
                <w:sz w:val="20"/>
                <w:szCs w:val="20"/>
              </w:rPr>
              <w:t xml:space="preserve">Ross Leav </w:t>
            </w:r>
          </w:p>
          <w:p w14:paraId="32BB66F2" w14:textId="77777777" w:rsidR="007E1127" w:rsidRPr="00742148" w:rsidRDefault="007E1127" w:rsidP="00742148">
            <w:pPr>
              <w:pStyle w:val="ListParagraph"/>
              <w:numPr>
                <w:ilvl w:val="1"/>
                <w:numId w:val="12"/>
              </w:numPr>
              <w:ind w:left="322" w:hanging="180"/>
            </w:pPr>
            <w:r>
              <w:rPr>
                <w:sz w:val="20"/>
                <w:szCs w:val="20"/>
              </w:rPr>
              <w:t xml:space="preserve">Venture </w:t>
            </w:r>
            <w:r w:rsidR="00742148">
              <w:rPr>
                <w:sz w:val="20"/>
                <w:szCs w:val="20"/>
              </w:rPr>
              <w:t>Capitalist, Presidio Ventures</w:t>
            </w:r>
          </w:p>
          <w:p w14:paraId="1684D3AA" w14:textId="75F77E76" w:rsidR="00742148" w:rsidRDefault="00742148" w:rsidP="00742148"/>
        </w:tc>
        <w:tc>
          <w:tcPr>
            <w:tcW w:w="1198" w:type="dxa"/>
          </w:tcPr>
          <w:p w14:paraId="00B8F009" w14:textId="19D1EB5D" w:rsidR="00FD1CC9" w:rsidRDefault="00FD1CC9" w:rsidP="00FD1CC9">
            <w:r>
              <w:t>NA</w:t>
            </w:r>
          </w:p>
        </w:tc>
        <w:tc>
          <w:tcPr>
            <w:tcW w:w="3843" w:type="dxa"/>
          </w:tcPr>
          <w:p w14:paraId="51DD437D" w14:textId="629EF022" w:rsidR="00FD1CC9" w:rsidRPr="00183B06" w:rsidRDefault="00FD1CC9" w:rsidP="00FD1CC9">
            <w:pPr>
              <w:rPr>
                <w:b/>
              </w:rPr>
            </w:pPr>
          </w:p>
        </w:tc>
      </w:tr>
      <w:tr w:rsidR="00FD1CC9" w14:paraId="498AA3C4" w14:textId="77777777" w:rsidTr="00183B06">
        <w:tc>
          <w:tcPr>
            <w:tcW w:w="1185" w:type="dxa"/>
          </w:tcPr>
          <w:p w14:paraId="2B7BCB15" w14:textId="5DE38BE0" w:rsidR="00FD1CC9" w:rsidRDefault="00FD1CC9" w:rsidP="00FD1CC9">
            <w:r>
              <w:t>May 8</w:t>
            </w:r>
          </w:p>
        </w:tc>
        <w:tc>
          <w:tcPr>
            <w:tcW w:w="3360" w:type="dxa"/>
            <w:gridSpan w:val="2"/>
          </w:tcPr>
          <w:p w14:paraId="4AA0D862" w14:textId="04D16F29" w:rsidR="00FD1CC9" w:rsidRDefault="00851E8D" w:rsidP="00FD1CC9">
            <w:r>
              <w:t>Study Week – No class</w:t>
            </w:r>
          </w:p>
        </w:tc>
        <w:tc>
          <w:tcPr>
            <w:tcW w:w="1198" w:type="dxa"/>
          </w:tcPr>
          <w:p w14:paraId="1799FA7A" w14:textId="443FD769" w:rsidR="00FD1CC9" w:rsidRDefault="00FD1CC9" w:rsidP="00FD1CC9">
            <w:r>
              <w:t>NA</w:t>
            </w:r>
          </w:p>
        </w:tc>
        <w:tc>
          <w:tcPr>
            <w:tcW w:w="3843" w:type="dxa"/>
          </w:tcPr>
          <w:p w14:paraId="092AC9C1" w14:textId="066F45BF" w:rsidR="00FD1CC9" w:rsidRPr="00183B06" w:rsidRDefault="00C76AEA" w:rsidP="00FD1CC9">
            <w:pPr>
              <w:rPr>
                <w:b/>
              </w:rPr>
            </w:pPr>
            <w:r w:rsidRPr="00183B06">
              <w:rPr>
                <w:b/>
              </w:rPr>
              <w:t>CASE II. Banking Case Upload</w:t>
            </w:r>
          </w:p>
        </w:tc>
      </w:tr>
      <w:tr w:rsidR="00851E8D" w14:paraId="3FC22D8C" w14:textId="77777777" w:rsidTr="00183B06">
        <w:tc>
          <w:tcPr>
            <w:tcW w:w="1185" w:type="dxa"/>
          </w:tcPr>
          <w:p w14:paraId="3B43E920" w14:textId="236F5354" w:rsidR="00851E8D" w:rsidRDefault="00C76AEA" w:rsidP="00C76AEA">
            <w:r>
              <w:t xml:space="preserve">May 12 to </w:t>
            </w:r>
            <w:r w:rsidRPr="00C76AEA">
              <w:t xml:space="preserve">13 </w:t>
            </w:r>
          </w:p>
        </w:tc>
        <w:tc>
          <w:tcPr>
            <w:tcW w:w="3360" w:type="dxa"/>
            <w:gridSpan w:val="2"/>
          </w:tcPr>
          <w:p w14:paraId="37533ACE" w14:textId="00DC786A" w:rsidR="00851E8D" w:rsidRDefault="00851E8D" w:rsidP="00FD1CC9">
            <w:r>
              <w:t xml:space="preserve">Remote Proctored </w:t>
            </w:r>
            <w:r w:rsidRPr="00C76AEA">
              <w:rPr>
                <w:b/>
              </w:rPr>
              <w:t>Final Exam</w:t>
            </w:r>
            <w:r w:rsidR="00C76AEA">
              <w:t xml:space="preserve"> allowing for one weekend and weekday examination period</w:t>
            </w:r>
          </w:p>
        </w:tc>
        <w:tc>
          <w:tcPr>
            <w:tcW w:w="1198" w:type="dxa"/>
          </w:tcPr>
          <w:p w14:paraId="0F03C3EF" w14:textId="77777777" w:rsidR="00851E8D" w:rsidRDefault="00851E8D" w:rsidP="00FD1CC9"/>
        </w:tc>
        <w:tc>
          <w:tcPr>
            <w:tcW w:w="3843" w:type="dxa"/>
          </w:tcPr>
          <w:p w14:paraId="1E806C29" w14:textId="3160A4DE" w:rsidR="00851E8D" w:rsidRPr="00183B06" w:rsidRDefault="00C76AEA" w:rsidP="00FD1CC9">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lastRenderedPageBreak/>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416F6DA4"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3370D"/>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B1712"/>
    <w:rsid w:val="001B3612"/>
    <w:rsid w:val="00206C00"/>
    <w:rsid w:val="002622CA"/>
    <w:rsid w:val="00263A15"/>
    <w:rsid w:val="002661CF"/>
    <w:rsid w:val="002904C2"/>
    <w:rsid w:val="002A79B3"/>
    <w:rsid w:val="002C1AEF"/>
    <w:rsid w:val="002C5773"/>
    <w:rsid w:val="002C7FFD"/>
    <w:rsid w:val="002D4A60"/>
    <w:rsid w:val="002D768A"/>
    <w:rsid w:val="002E2D3B"/>
    <w:rsid w:val="002F7C0E"/>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746DF"/>
    <w:rsid w:val="00C76AEA"/>
    <w:rsid w:val="00C9367C"/>
    <w:rsid w:val="00CC3AD5"/>
    <w:rsid w:val="00CD01C6"/>
    <w:rsid w:val="00CD1B1E"/>
    <w:rsid w:val="00CD232E"/>
    <w:rsid w:val="00CD24FC"/>
    <w:rsid w:val="00CE531D"/>
    <w:rsid w:val="00D14802"/>
    <w:rsid w:val="00D453A2"/>
    <w:rsid w:val="00D740B7"/>
    <w:rsid w:val="00D8151A"/>
    <w:rsid w:val="00D823B7"/>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76A7C"/>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4698"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class/jr99m5oqf5m6zi" TargetMode="External"/><Relationship Id="rId12" Type="http://schemas.openxmlformats.org/officeDocument/2006/relationships/hyperlink" Target="https://rstudio.cloud/" TargetMode="External"/><Relationship Id="rId17" Type="http://schemas.openxmlformats.org/officeDocument/2006/relationships/hyperlink" Target="https://piazza.com/class/jr99m5oqf5m6z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github.com/kwartler/HarvardSpringStudent2019"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53027/external_tools/229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harvard.edu/courses/54698/external_tools/1"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D33D5-95A7-4E7D-8B37-9F6AEE30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7</cp:revision>
  <cp:lastPrinted>2018-03-03T02:40:00Z</cp:lastPrinted>
  <dcterms:created xsi:type="dcterms:W3CDTF">2019-01-29T01:21:00Z</dcterms:created>
  <dcterms:modified xsi:type="dcterms:W3CDTF">2019-02-06T23:29:00Z</dcterms:modified>
</cp:coreProperties>
</file>