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«ПОВОЛЖСКИЙ ГОСУДАРСТВЕННЫЙ ТЕХНОЛОГИЧЕСКИЙ УНИВЕРСИТЕТ»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ИиСП</w:t>
      </w:r>
      <w:proofErr w:type="spellEnd"/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334C" w:rsidRDefault="0099334C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A07385" w:rsidRDefault="00A07385" w:rsidP="00A073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A07385" w:rsidRDefault="00A07385" w:rsidP="00A073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«Конечные автоматы»</w:t>
      </w:r>
    </w:p>
    <w:p w:rsidR="00B6075F" w:rsidRDefault="00B6075F" w:rsidP="00A073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«Операционные системы»</w:t>
      </w:r>
    </w:p>
    <w:p w:rsidR="00B6075F" w:rsidRDefault="00B6075F" w:rsidP="00B607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3 курса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 «ПС»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«ПС-31»</w:t>
      </w:r>
    </w:p>
    <w:p w:rsidR="00B6075F" w:rsidRPr="0022234F" w:rsidRDefault="00B6075F" w:rsidP="00B6075F">
      <w:pPr>
        <w:jc w:val="right"/>
      </w:pPr>
      <w:proofErr w:type="spellStart"/>
      <w:r>
        <w:rPr>
          <w:rFonts w:ascii="Times New Roman" w:hAnsi="Times New Roman" w:cs="Times New Roman"/>
          <w:sz w:val="28"/>
          <w:szCs w:val="28"/>
        </w:rPr>
        <w:t>Садовин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А</w:t>
      </w:r>
      <w:r w:rsidR="00CC3D8A">
        <w:rPr>
          <w:rFonts w:ascii="Times New Roman" w:hAnsi="Times New Roman" w:cs="Times New Roman"/>
          <w:sz w:val="28"/>
          <w:szCs w:val="28"/>
        </w:rPr>
        <w:t>льбертович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  __________________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Нехорошкова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Людмила Георгиевна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Подпись: ______________</w:t>
      </w:r>
    </w:p>
    <w:p w:rsidR="00B6075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_________________</w:t>
      </w:r>
    </w:p>
    <w:p w:rsidR="00B6075F" w:rsidRPr="0022234F" w:rsidRDefault="00B6075F" w:rsidP="00B6075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6075F" w:rsidRDefault="00B6075F" w:rsidP="00B6075F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Йошкар-Ола</w:t>
      </w:r>
    </w:p>
    <w:p w:rsidR="0032536A" w:rsidRDefault="00B6075F" w:rsidP="0099334C">
      <w:pPr>
        <w:pStyle w:val="a3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2022 год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66300400"/>
        <w:docPartObj>
          <w:docPartGallery w:val="Table of Contents"/>
          <w:docPartUnique/>
        </w:docPartObj>
      </w:sdtPr>
      <w:sdtEndPr/>
      <w:sdtContent>
        <w:p w:rsidR="00617AD3" w:rsidRPr="00617AD3" w:rsidRDefault="00617AD3" w:rsidP="00617AD3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</w:rPr>
          </w:pPr>
          <w:r w:rsidRPr="00617AD3">
            <w:rPr>
              <w:rFonts w:ascii="Times New Roman" w:hAnsi="Times New Roman" w:cs="Times New Roman"/>
              <w:b w:val="0"/>
              <w:color w:val="000000" w:themeColor="text1"/>
              <w:sz w:val="32"/>
              <w:szCs w:val="32"/>
            </w:rPr>
            <w:t>Содержание</w:t>
          </w:r>
        </w:p>
        <w:p w:rsidR="006E528F" w:rsidRDefault="00617AD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72586" w:history="1">
            <w:r w:rsidR="006E528F" w:rsidRPr="00564BD9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6E528F">
              <w:rPr>
                <w:noProof/>
                <w:webHidden/>
              </w:rPr>
              <w:tab/>
            </w:r>
            <w:r w:rsidR="006E528F">
              <w:rPr>
                <w:noProof/>
                <w:webHidden/>
              </w:rPr>
              <w:fldChar w:fldCharType="begin"/>
            </w:r>
            <w:r w:rsidR="006E528F">
              <w:rPr>
                <w:noProof/>
                <w:webHidden/>
              </w:rPr>
              <w:instrText xml:space="preserve"> PAGEREF _Toc103172586 \h </w:instrText>
            </w:r>
            <w:r w:rsidR="006E528F">
              <w:rPr>
                <w:noProof/>
                <w:webHidden/>
              </w:rPr>
            </w:r>
            <w:r w:rsidR="006E528F">
              <w:rPr>
                <w:noProof/>
                <w:webHidden/>
              </w:rPr>
              <w:fldChar w:fldCharType="separate"/>
            </w:r>
            <w:r w:rsidR="006E528F">
              <w:rPr>
                <w:noProof/>
                <w:webHidden/>
              </w:rPr>
              <w:t>3</w:t>
            </w:r>
            <w:r w:rsidR="006E528F">
              <w:rPr>
                <w:noProof/>
                <w:webHidden/>
              </w:rPr>
              <w:fldChar w:fldCharType="end"/>
            </w:r>
          </w:hyperlink>
        </w:p>
        <w:p w:rsidR="006E528F" w:rsidRDefault="006E528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172587" w:history="1">
            <w:r w:rsidRPr="00564BD9">
              <w:rPr>
                <w:rStyle w:val="ad"/>
                <w:rFonts w:ascii="Times New Roman" w:hAnsi="Times New Roman"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28F" w:rsidRDefault="006E528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172588" w:history="1">
            <w:r w:rsidRPr="00564BD9">
              <w:rPr>
                <w:rStyle w:val="ad"/>
                <w:rFonts w:ascii="Times New Roman" w:hAnsi="Times New Roman" w:cs="Times New Roman"/>
                <w:noProof/>
              </w:rPr>
              <w:t>Минимизация автоматов Мили и Мура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28F" w:rsidRDefault="006E528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172589" w:history="1">
            <w:r w:rsidRPr="00564BD9">
              <w:rPr>
                <w:rStyle w:val="ad"/>
                <w:rFonts w:ascii="Times New Roman" w:hAnsi="Times New Roman" w:cs="Times New Roman"/>
                <w:noProof/>
              </w:rPr>
              <w:t>Детерминирование конечного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28F" w:rsidRDefault="006E528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172590" w:history="1">
            <w:r w:rsidRPr="00564BD9">
              <w:rPr>
                <w:rStyle w:val="ad"/>
                <w:rFonts w:ascii="Times New Roman" w:hAnsi="Times New Roman" w:cs="Times New Roman"/>
                <w:noProof/>
              </w:rPr>
              <w:t>Перевод регулярного выражения в  детерминированный конечный автомат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28F" w:rsidRDefault="006E528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3172591" w:history="1">
            <w:r w:rsidRPr="00564BD9">
              <w:rPr>
                <w:rStyle w:val="ad"/>
                <w:rFonts w:ascii="Times New Roman" w:hAnsi="Times New Roman" w:cs="Times New Roman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28F" w:rsidRDefault="006E528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3172592" w:history="1">
            <w:r w:rsidRPr="00564BD9">
              <w:rPr>
                <w:rStyle w:val="ad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_Toc103172592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AD3" w:rsidRDefault="00617AD3">
          <w:r>
            <w:rPr>
              <w:b/>
              <w:bCs/>
            </w:rPr>
            <w:fldChar w:fldCharType="end"/>
          </w:r>
        </w:p>
      </w:sdtContent>
    </w:sdt>
    <w:p w:rsidR="00CE56D5" w:rsidRDefault="0032536A">
      <w:pPr>
        <w:spacing w:after="200" w:line="276" w:lineRule="auto"/>
      </w:pPr>
      <w:r>
        <w:br w:type="page"/>
      </w:r>
    </w:p>
    <w:p w:rsidR="006F2B81" w:rsidRDefault="0032536A" w:rsidP="006F2B81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0" w:name="_Toc103172586"/>
      <w:r w:rsidRPr="00617AD3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Введение</w:t>
      </w:r>
      <w:bookmarkEnd w:id="0"/>
    </w:p>
    <w:p w:rsidR="002F057B" w:rsidRPr="006F2B81" w:rsidRDefault="00C23FA3" w:rsidP="00E4765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FA3">
        <w:rPr>
          <w:rFonts w:ascii="Times New Roman" w:hAnsi="Times New Roman" w:cs="Times New Roman"/>
          <w:sz w:val="28"/>
          <w:szCs w:val="28"/>
        </w:rPr>
        <w:t>Целью данной курсовой работы является изучени</w:t>
      </w:r>
      <w:r>
        <w:rPr>
          <w:rFonts w:ascii="Times New Roman" w:hAnsi="Times New Roman" w:cs="Times New Roman"/>
          <w:sz w:val="28"/>
          <w:szCs w:val="28"/>
        </w:rPr>
        <w:t xml:space="preserve">е теории автоматов и формальных </w:t>
      </w:r>
      <w:r w:rsidRPr="00491604">
        <w:rPr>
          <w:rFonts w:ascii="Times New Roman" w:hAnsi="Times New Roman" w:cs="Times New Roman"/>
          <w:sz w:val="28"/>
          <w:szCs w:val="28"/>
        </w:rPr>
        <w:t>языков</w:t>
      </w:r>
      <w:r w:rsidR="007B7334" w:rsidRPr="00491604">
        <w:rPr>
          <w:rFonts w:ascii="Times New Roman" w:hAnsi="Times New Roman" w:cs="Times New Roman"/>
          <w:sz w:val="28"/>
          <w:szCs w:val="28"/>
        </w:rPr>
        <w:t xml:space="preserve">, </w:t>
      </w:r>
      <w:r w:rsidRPr="00491604">
        <w:rPr>
          <w:rFonts w:ascii="Times New Roman" w:hAnsi="Times New Roman" w:cs="Times New Roman"/>
          <w:sz w:val="28"/>
          <w:szCs w:val="28"/>
        </w:rPr>
        <w:t>алгоритмов преобразования автоматов,</w:t>
      </w:r>
      <w:r w:rsidR="007B7334" w:rsidRPr="00491604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491604">
        <w:rPr>
          <w:rFonts w:ascii="Times New Roman" w:hAnsi="Times New Roman" w:cs="Times New Roman"/>
          <w:sz w:val="28"/>
          <w:szCs w:val="28"/>
        </w:rPr>
        <w:t xml:space="preserve"> лексического и синтаксического анализа. </w:t>
      </w:r>
      <w:r w:rsidRPr="00C23FA3">
        <w:rPr>
          <w:rFonts w:ascii="Times New Roman" w:hAnsi="Times New Roman" w:cs="Times New Roman"/>
          <w:sz w:val="28"/>
          <w:szCs w:val="28"/>
        </w:rPr>
        <w:t>Данная теория широко используется при разработке языков программирования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FA3">
        <w:rPr>
          <w:rFonts w:ascii="Times New Roman" w:hAnsi="Times New Roman" w:cs="Times New Roman"/>
          <w:sz w:val="28"/>
          <w:szCs w:val="28"/>
        </w:rPr>
        <w:t xml:space="preserve">компиляторов, которые являются неотъемлемой </w:t>
      </w:r>
      <w:r>
        <w:rPr>
          <w:rFonts w:ascii="Times New Roman" w:hAnsi="Times New Roman" w:cs="Times New Roman"/>
          <w:sz w:val="28"/>
          <w:szCs w:val="28"/>
        </w:rPr>
        <w:t xml:space="preserve">частью современных операционных </w:t>
      </w:r>
      <w:r w:rsidRPr="00C23FA3">
        <w:rPr>
          <w:rFonts w:ascii="Times New Roman" w:hAnsi="Times New Roman" w:cs="Times New Roman"/>
          <w:sz w:val="28"/>
          <w:szCs w:val="28"/>
        </w:rPr>
        <w:t>систем.</w:t>
      </w:r>
    </w:p>
    <w:p w:rsidR="002F057B" w:rsidRDefault="002F057B" w:rsidP="002F05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F057B">
        <w:rPr>
          <w:rFonts w:ascii="Times New Roman" w:hAnsi="Times New Roman" w:cs="Times New Roman"/>
          <w:sz w:val="28"/>
          <w:szCs w:val="28"/>
        </w:rPr>
        <w:t>Теория автоматов лежит в основе всех цифровых технологий и программного обеспечения, так, например, компьютер является частным случаем практической реализации конечного автомата</w:t>
      </w:r>
      <w:r w:rsidR="00C62EF3">
        <w:rPr>
          <w:rFonts w:ascii="Times New Roman" w:hAnsi="Times New Roman" w:cs="Times New Roman"/>
          <w:sz w:val="28"/>
          <w:szCs w:val="28"/>
        </w:rPr>
        <w:t>.</w:t>
      </w:r>
    </w:p>
    <w:p w:rsidR="002F057B" w:rsidRDefault="002F057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57B" w:rsidRPr="00617AD3" w:rsidRDefault="002F057B" w:rsidP="00617AD3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bookmarkStart w:id="1" w:name="_Toc103172587"/>
      <w:r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Основная часть</w:t>
      </w:r>
      <w:bookmarkEnd w:id="1"/>
    </w:p>
    <w:p w:rsidR="00C62EF3" w:rsidRDefault="002F057B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Конечный автомат (КА) — математическая абстракция, модель дискретного устройства, имеющего один вход, один выход и в каждый момент времени находящегося в одном состоянии из множества возможных.</w:t>
      </w:r>
    </w:p>
    <w:p w:rsid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Формально КА определяется как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2EF3">
        <w:rPr>
          <w:rFonts w:ascii="Times New Roman" w:hAnsi="Times New Roman" w:cs="Times New Roman"/>
          <w:color w:val="000000"/>
          <w:sz w:val="28"/>
          <w:szCs w:val="28"/>
        </w:rPr>
        <w:t>A = (S, X, Y, δ, λ), где:</w:t>
      </w:r>
    </w:p>
    <w:p w:rsidR="00C62EF3" w:rsidRP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S – конечное множество состояний автомата;</w:t>
      </w:r>
    </w:p>
    <w:p w:rsidR="00C62EF3" w:rsidRP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X, Y – конечные входной и выходной алфавиты соответственно, из которых формируются</w:t>
      </w:r>
    </w:p>
    <w:p w:rsidR="00C62EF3" w:rsidRP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строки, считываемые и выдаваемые автоматом;</w:t>
      </w:r>
    </w:p>
    <w:p w:rsidR="00C62EF3" w:rsidRP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δ: S × X → S – функция переходов;</w:t>
      </w:r>
    </w:p>
    <w:p w:rsidR="00C62EF3" w:rsidRDefault="00C62EF3" w:rsidP="00C62EF3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2EF3">
        <w:rPr>
          <w:rFonts w:ascii="Times New Roman" w:hAnsi="Times New Roman" w:cs="Times New Roman"/>
          <w:color w:val="000000"/>
          <w:sz w:val="28"/>
          <w:szCs w:val="28"/>
        </w:rPr>
        <w:t>λ: S × X → Y – функция выходов.</w:t>
      </w:r>
      <w:r w:rsidR="002F057B" w:rsidRPr="00D74C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C3D8A" w:rsidRDefault="00C62EF3" w:rsidP="00C62EF3">
      <w:pPr>
        <w:spacing w:before="240" w:after="0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62E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Различают два класса КА:</w:t>
      </w:r>
    </w:p>
    <w:p w:rsidR="00C62EF3" w:rsidRPr="00C62EF3" w:rsidRDefault="00C62EF3" w:rsidP="00C62EF3">
      <w:pPr>
        <w:pStyle w:val="a7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62EF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Автомат </w:t>
      </w:r>
      <w:proofErr w:type="gramStart"/>
      <w:r w:rsidRPr="00C62EF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Мура</w:t>
      </w:r>
      <w:proofErr w:type="gramEnd"/>
      <w:r w:rsidRPr="00C62E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 КА, у которых выходной сигнал зависит только от внутреннего состояния</w:t>
      </w:r>
    </w:p>
    <w:p w:rsidR="00C62EF3" w:rsidRPr="00C62EF3" w:rsidRDefault="00C62EF3" w:rsidP="00C62EF3">
      <w:pPr>
        <w:pStyle w:val="a7"/>
        <w:numPr>
          <w:ilvl w:val="0"/>
          <w:numId w:val="7"/>
        </w:numPr>
        <w:spacing w:before="24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62EF3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Автомат Милли</w:t>
      </w:r>
      <w:r w:rsidRPr="00C62EF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 выходной сигнал зависит как от внутреннего состояния, так и от состояния входа.</w:t>
      </w:r>
    </w:p>
    <w:p w:rsidR="00C62EF3" w:rsidRDefault="00C62EF3" w:rsidP="00C62EF3">
      <w:pPr>
        <w:pStyle w:val="a3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  <w:r w:rsidRPr="00C62EF3">
        <w:rPr>
          <w:color w:val="202122"/>
          <w:sz w:val="28"/>
          <w:szCs w:val="28"/>
        </w:rPr>
        <w:t xml:space="preserve">Конечные автоматы подразделяются </w:t>
      </w:r>
      <w:proofErr w:type="gramStart"/>
      <w:r>
        <w:rPr>
          <w:color w:val="202122"/>
          <w:sz w:val="28"/>
          <w:szCs w:val="28"/>
        </w:rPr>
        <w:t>на</w:t>
      </w:r>
      <w:proofErr w:type="gramEnd"/>
      <w:r>
        <w:rPr>
          <w:color w:val="202122"/>
          <w:sz w:val="28"/>
          <w:szCs w:val="28"/>
        </w:rPr>
        <w:t xml:space="preserve"> </w:t>
      </w:r>
      <w:r w:rsidRPr="00C62EF3">
        <w:rPr>
          <w:rFonts w:eastAsiaTheme="majorEastAsia"/>
          <w:color w:val="202122"/>
          <w:sz w:val="28"/>
          <w:szCs w:val="28"/>
        </w:rPr>
        <w:t>детерминированные</w:t>
      </w:r>
      <w:r>
        <w:rPr>
          <w:color w:val="202122"/>
          <w:sz w:val="28"/>
          <w:szCs w:val="28"/>
        </w:rPr>
        <w:t xml:space="preserve"> </w:t>
      </w:r>
      <w:r w:rsidRPr="00C62EF3">
        <w:rPr>
          <w:color w:val="202122"/>
          <w:sz w:val="28"/>
          <w:szCs w:val="28"/>
        </w:rPr>
        <w:t>и</w:t>
      </w:r>
      <w:r>
        <w:rPr>
          <w:color w:val="202122"/>
          <w:sz w:val="28"/>
          <w:szCs w:val="28"/>
        </w:rPr>
        <w:t xml:space="preserve"> </w:t>
      </w:r>
      <w:r w:rsidRPr="00C62EF3">
        <w:rPr>
          <w:rFonts w:eastAsiaTheme="majorEastAsia"/>
          <w:color w:val="202122"/>
          <w:sz w:val="28"/>
          <w:szCs w:val="28"/>
        </w:rPr>
        <w:t>недетерминированные</w:t>
      </w:r>
      <w:r w:rsidRPr="00C62EF3">
        <w:rPr>
          <w:color w:val="202122"/>
          <w:sz w:val="28"/>
          <w:szCs w:val="28"/>
        </w:rPr>
        <w:t>.</w:t>
      </w:r>
    </w:p>
    <w:p w:rsidR="00C62EF3" w:rsidRPr="00C62EF3" w:rsidRDefault="00C62EF3" w:rsidP="00C62EF3">
      <w:pPr>
        <w:numPr>
          <w:ilvl w:val="0"/>
          <w:numId w:val="8"/>
        </w:num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C62EF3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Детерминированным конечным автоматом</w:t>
      </w:r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(ДКА) называется такой автомат, в котором нет дуг с меткой </w:t>
      </w:r>
      <w:r w:rsidRPr="00C62EF3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ε</w:t>
      </w:r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(предложение, не содержащее ни одного символа), и из любого состояния по любому символу возможен переход не более</w:t>
      </w:r>
      <w:proofErr w:type="gramStart"/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</w:t>
      </w:r>
      <w:proofErr w:type="gramEnd"/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чем в одно состояние.</w:t>
      </w:r>
    </w:p>
    <w:p w:rsidR="00080424" w:rsidRPr="00080424" w:rsidRDefault="00C62EF3" w:rsidP="00080424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C62EF3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Недетерминированный конечный автомат</w:t>
      </w:r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(НКА) является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обобщением </w:t>
      </w:r>
      <w:proofErr w:type="gram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детерминированного</w:t>
      </w:r>
      <w:proofErr w:type="gram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r w:rsidRPr="00C62EF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Недетерминированность автоматов может достигаться двумя способами: либо могут существовать переходы из состояния в состояние, вызываемые пустой цепочкой символов, то есть самопроизвольные переходы без внешних воздействий, либо из одного состояния КА может переходить в разные состояния под воздействием одного и того же символа.</w:t>
      </w:r>
    </w:p>
    <w:p w:rsidR="00D74C32" w:rsidRPr="00D74C32" w:rsidRDefault="00D74C32" w:rsidP="00080424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4C32">
        <w:rPr>
          <w:rFonts w:ascii="Times New Roman" w:hAnsi="Times New Roman" w:cs="Times New Roman"/>
          <w:sz w:val="28"/>
          <w:szCs w:val="28"/>
        </w:rPr>
        <w:t>Для изучения и закрепления материала данного курса был выполнены следующие лабораторные работы</w:t>
      </w:r>
      <w:r w:rsidR="00080424">
        <w:rPr>
          <w:rFonts w:ascii="Times New Roman" w:hAnsi="Times New Roman" w:cs="Times New Roman"/>
          <w:sz w:val="28"/>
          <w:szCs w:val="28"/>
        </w:rPr>
        <w:t xml:space="preserve"> </w:t>
      </w:r>
      <w:r w:rsidR="00080424" w:rsidRPr="00D74C32">
        <w:rPr>
          <w:rFonts w:ascii="Times New Roman" w:hAnsi="Times New Roman" w:cs="Times New Roman"/>
          <w:sz w:val="28"/>
          <w:szCs w:val="28"/>
        </w:rPr>
        <w:t>на языке программирования</w:t>
      </w:r>
      <w:proofErr w:type="gramStart"/>
      <w:r w:rsidR="0008042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080424">
        <w:rPr>
          <w:rFonts w:ascii="Times New Roman" w:hAnsi="Times New Roman" w:cs="Times New Roman"/>
          <w:sz w:val="28"/>
          <w:szCs w:val="28"/>
        </w:rPr>
        <w:t>++</w:t>
      </w:r>
      <w:r w:rsidRPr="00D74C32">
        <w:rPr>
          <w:rFonts w:ascii="Times New Roman" w:hAnsi="Times New Roman" w:cs="Times New Roman"/>
          <w:sz w:val="28"/>
          <w:szCs w:val="28"/>
        </w:rPr>
        <w:t>: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 xml:space="preserve">Минимизация автоматов Мили и </w:t>
      </w:r>
      <w:proofErr w:type="gramStart"/>
      <w:r w:rsidRPr="00D74C32">
        <w:rPr>
          <w:rFonts w:ascii="Times New Roman" w:hAnsi="Times New Roman" w:cs="Times New Roman"/>
          <w:color w:val="000000"/>
          <w:sz w:val="28"/>
          <w:szCs w:val="28"/>
        </w:rPr>
        <w:t>Мура</w:t>
      </w:r>
      <w:proofErr w:type="gramEnd"/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74C32">
        <w:rPr>
          <w:rFonts w:ascii="Times New Roman" w:hAnsi="Times New Roman" w:cs="Times New Roman"/>
          <w:color w:val="000000"/>
          <w:sz w:val="28"/>
          <w:szCs w:val="28"/>
        </w:rPr>
        <w:t>Детерминирование</w:t>
      </w:r>
      <w:proofErr w:type="spellEnd"/>
      <w:r w:rsidRPr="00D74C32">
        <w:rPr>
          <w:rFonts w:ascii="Times New Roman" w:hAnsi="Times New Roman" w:cs="Times New Roman"/>
          <w:color w:val="000000"/>
          <w:sz w:val="28"/>
          <w:szCs w:val="28"/>
        </w:rPr>
        <w:t xml:space="preserve"> конечного автомата</w:t>
      </w:r>
    </w:p>
    <w:p w:rsidR="00D74C32" w:rsidRPr="00D74C32" w:rsidRDefault="00D74C32" w:rsidP="00D74C3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4C32">
        <w:rPr>
          <w:rFonts w:ascii="Times New Roman" w:hAnsi="Times New Roman" w:cs="Times New Roman"/>
          <w:color w:val="000000"/>
          <w:sz w:val="28"/>
          <w:szCs w:val="28"/>
        </w:rPr>
        <w:t>Перевод регулярного выражения в детерминированный конечный автомат</w:t>
      </w:r>
    </w:p>
    <w:p w:rsidR="00E22EB0" w:rsidRDefault="00D74C32" w:rsidP="00E22EB0">
      <w:pPr>
        <w:pStyle w:val="a7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22EB0">
        <w:rPr>
          <w:rFonts w:ascii="Times New Roman" w:hAnsi="Times New Roman" w:cs="Times New Roman"/>
          <w:sz w:val="28"/>
          <w:szCs w:val="28"/>
        </w:rPr>
        <w:t>Лексический анализатор</w:t>
      </w:r>
    </w:p>
    <w:p w:rsidR="00E22EB0" w:rsidRDefault="00E22EB0">
      <w:pPr>
        <w:spacing w:after="200"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:rsidR="00D74C32" w:rsidRPr="00E22EB0" w:rsidRDefault="004026D7" w:rsidP="00E22EB0">
      <w:pPr>
        <w:pStyle w:val="2"/>
        <w:spacing w:after="24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103172588"/>
      <w:r w:rsidRPr="00E22EB0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 xml:space="preserve">Минимизация автоматов Мили и </w:t>
      </w:r>
      <w:proofErr w:type="gramStart"/>
      <w:r w:rsidRPr="00E22EB0">
        <w:rPr>
          <w:rFonts w:ascii="Times New Roman" w:hAnsi="Times New Roman" w:cs="Times New Roman"/>
          <w:b w:val="0"/>
          <w:color w:val="000000"/>
          <w:sz w:val="32"/>
          <w:szCs w:val="32"/>
        </w:rPr>
        <w:t>Мура</w:t>
      </w:r>
      <w:bookmarkEnd w:id="2"/>
      <w:proofErr w:type="gramEnd"/>
    </w:p>
    <w:p w:rsidR="008051CD" w:rsidRDefault="00080424" w:rsidP="008051C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80424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Минимальный автомат</w:t>
      </w:r>
      <w:r w:rsidRPr="0008042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это автомат, </w:t>
      </w:r>
      <w:r w:rsidR="008D37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имеющий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наименьшее  число состояний.</w:t>
      </w:r>
    </w:p>
    <w:p w:rsidR="0030470D" w:rsidRDefault="0030470D" w:rsidP="0030470D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80424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Минимизация</w:t>
      </w:r>
      <w:r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– построение автомата эквивалентного </w:t>
      </w:r>
      <w:proofErr w:type="gram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исходному</w:t>
      </w:r>
      <w:proofErr w:type="gram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имеющего наименьшее  число состояний.</w:t>
      </w:r>
    </w:p>
    <w:p w:rsidR="00744146" w:rsidRPr="00434562" w:rsidRDefault="007D352E" w:rsidP="008051CD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352E">
        <w:rPr>
          <w:rFonts w:ascii="Times New Roman" w:hAnsi="Times New Roman" w:cs="Times New Roman"/>
          <w:b/>
          <w:color w:val="000000"/>
          <w:sz w:val="28"/>
          <w:szCs w:val="28"/>
        </w:rPr>
        <w:t>Класс эквивалентности</w:t>
      </w:r>
      <w:r w:rsidRPr="007D352E">
        <w:rPr>
          <w:rFonts w:ascii="Times New Roman" w:hAnsi="Times New Roman" w:cs="Times New Roman"/>
          <w:color w:val="000000"/>
          <w:sz w:val="28"/>
          <w:szCs w:val="28"/>
        </w:rPr>
        <w:t xml:space="preserve"> – множество состояний автомата, которые имеют одинаковое поведение для всех входных последовательностей.</w:t>
      </w:r>
    </w:p>
    <w:p w:rsidR="0030470D" w:rsidRPr="003D1278" w:rsidRDefault="0030470D" w:rsidP="0030470D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D12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n</w:t>
      </w:r>
      <w:r w:rsidRPr="003D12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– </w:t>
      </w:r>
      <w:proofErr w:type="gramStart"/>
      <w:r w:rsidRPr="003D12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эквивалентные</w:t>
      </w:r>
      <w:proofErr w:type="gramEnd"/>
      <w:r w:rsidRPr="003D127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состояния</w:t>
      </w:r>
      <w:r w:rsidRPr="003D12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состояния которые </w:t>
      </w:r>
      <w:r w:rsidR="003D1278" w:rsidRPr="003D1278">
        <w:rPr>
          <w:rFonts w:ascii="Times New Roman" w:hAnsi="Times New Roman" w:cs="Times New Roman"/>
          <w:color w:val="000000"/>
          <w:sz w:val="28"/>
          <w:szCs w:val="28"/>
        </w:rPr>
        <w:t>для произвольной входной цепочки длиной n символов выходные цепочки символов совпадают</w:t>
      </w:r>
      <w:r w:rsidR="003D127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470D" w:rsidRPr="0030470D" w:rsidRDefault="007D352E" w:rsidP="0030470D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D35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04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Алгоритм состоит в последовательном построении разбиения множества состояний на нул</w:t>
      </w:r>
      <w:proofErr w:type="gramStart"/>
      <w:r w:rsidR="00304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ь-</w:t>
      </w:r>
      <w:proofErr w:type="gramEnd"/>
      <w:r w:rsidR="0030470D" w:rsidRPr="00304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3047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одно-, два-, три- и так далее эквивалентные. Если текущее разбиение совпадает с предыдущим, то полученные классы  эквивалентности и определяют минимальный автомат.</w:t>
      </w:r>
    </w:p>
    <w:p w:rsidR="00A91D45" w:rsidRPr="00491604" w:rsidRDefault="00491604" w:rsidP="00491604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1604">
        <w:rPr>
          <w:rFonts w:ascii="Times New Roman" w:hAnsi="Times New Roman" w:cs="Times New Roman"/>
          <w:sz w:val="28"/>
          <w:szCs w:val="28"/>
        </w:rPr>
        <w:t>Структура автомата состоит из элементов, которые содержат группу, номер состояния и выходной символ.</w:t>
      </w:r>
    </w:p>
    <w:p w:rsidR="00A91D45" w:rsidRPr="00491604" w:rsidRDefault="00A91D45" w:rsidP="00A91D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минимизации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1604" w:rsidRDefault="00491604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тип автомата из файла</w:t>
      </w:r>
    </w:p>
    <w:p w:rsidR="006F63CC" w:rsidRPr="00491604" w:rsidRDefault="00491604" w:rsidP="00491604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91604">
        <w:rPr>
          <w:rFonts w:ascii="Times New Roman" w:hAnsi="Times New Roman" w:cs="Times New Roman"/>
          <w:sz w:val="28"/>
          <w:szCs w:val="28"/>
        </w:rPr>
        <w:t>зависимости от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1604">
        <w:rPr>
          <w:rFonts w:ascii="Times New Roman" w:hAnsi="Times New Roman" w:cs="Times New Roman"/>
          <w:sz w:val="28"/>
          <w:szCs w:val="28"/>
        </w:rPr>
        <w:t xml:space="preserve">(Милли и </w:t>
      </w:r>
      <w:proofErr w:type="gramStart"/>
      <w:r w:rsidRPr="0049160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ура</w:t>
      </w:r>
      <w:proofErr w:type="gramEnd"/>
      <w:r w:rsidRPr="00491604">
        <w:rPr>
          <w:rFonts w:ascii="Times New Roman" w:hAnsi="Times New Roman" w:cs="Times New Roman"/>
          <w:sz w:val="28"/>
          <w:szCs w:val="28"/>
        </w:rPr>
        <w:t>) заполняем структуру автомата нужным образом.</w:t>
      </w:r>
      <w:r w:rsidR="00A91D45" w:rsidRPr="004916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E3F" w:rsidRPr="00491604" w:rsidRDefault="006F63CC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1604">
        <w:rPr>
          <w:rFonts w:ascii="Times New Roman" w:hAnsi="Times New Roman" w:cs="Times New Roman"/>
          <w:sz w:val="28"/>
          <w:szCs w:val="28"/>
        </w:rPr>
        <w:t>Запомина</w:t>
      </w:r>
      <w:r w:rsidR="00491604" w:rsidRPr="00491604">
        <w:rPr>
          <w:rFonts w:ascii="Times New Roman" w:hAnsi="Times New Roman" w:cs="Times New Roman"/>
          <w:sz w:val="28"/>
          <w:szCs w:val="28"/>
        </w:rPr>
        <w:t>ние</w:t>
      </w:r>
      <w:r w:rsidR="00C74E3F" w:rsidRPr="00491604">
        <w:rPr>
          <w:rFonts w:ascii="Times New Roman" w:hAnsi="Times New Roman" w:cs="Times New Roman"/>
          <w:sz w:val="28"/>
          <w:szCs w:val="28"/>
        </w:rPr>
        <w:t xml:space="preserve"> кол-во текущих состояний</w:t>
      </w:r>
      <w:r w:rsidR="00491604">
        <w:rPr>
          <w:rFonts w:ascii="Times New Roman" w:hAnsi="Times New Roman" w:cs="Times New Roman"/>
          <w:sz w:val="28"/>
          <w:szCs w:val="28"/>
        </w:rPr>
        <w:t>.</w:t>
      </w:r>
    </w:p>
    <w:p w:rsidR="005C60C7" w:rsidRDefault="005C60C7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491604" w:rsidRPr="00491604">
        <w:rPr>
          <w:rFonts w:ascii="Times New Roman" w:hAnsi="Times New Roman" w:cs="Times New Roman"/>
          <w:sz w:val="28"/>
          <w:szCs w:val="28"/>
        </w:rPr>
        <w:t>передан</w:t>
      </w:r>
      <w:r w:rsidR="00491604">
        <w:rPr>
          <w:rFonts w:ascii="Times New Roman" w:hAnsi="Times New Roman" w:cs="Times New Roman"/>
          <w:sz w:val="28"/>
          <w:szCs w:val="28"/>
        </w:rPr>
        <w:t xml:space="preserve">ному </w:t>
      </w:r>
      <w:r>
        <w:rPr>
          <w:rFonts w:ascii="Times New Roman" w:hAnsi="Times New Roman" w:cs="Times New Roman"/>
          <w:sz w:val="28"/>
          <w:szCs w:val="28"/>
        </w:rPr>
        <w:t xml:space="preserve">автомату и </w:t>
      </w:r>
      <w:r w:rsidR="00491604">
        <w:rPr>
          <w:rFonts w:ascii="Times New Roman" w:hAnsi="Times New Roman" w:cs="Times New Roman"/>
          <w:sz w:val="28"/>
          <w:szCs w:val="28"/>
        </w:rPr>
        <w:t xml:space="preserve">кол-во текущих </w:t>
      </w:r>
      <w:r w:rsidR="00C74E3F">
        <w:rPr>
          <w:rFonts w:ascii="Times New Roman" w:hAnsi="Times New Roman" w:cs="Times New Roman"/>
          <w:sz w:val="28"/>
          <w:szCs w:val="28"/>
        </w:rPr>
        <w:t>состояниям разбиваем множества состояний на классы эквивалентности</w:t>
      </w:r>
      <w:r w:rsidR="001A2B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74E3F" w:rsidRDefault="00C74E3F" w:rsidP="00A91D45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кол-во состо</w:t>
      </w:r>
      <w:r w:rsidR="00491604">
        <w:rPr>
          <w:rFonts w:ascii="Times New Roman" w:hAnsi="Times New Roman" w:cs="Times New Roman"/>
          <w:sz w:val="28"/>
          <w:szCs w:val="28"/>
        </w:rPr>
        <w:t>яний не изменилось, то переходим</w:t>
      </w:r>
      <w:r>
        <w:rPr>
          <w:rFonts w:ascii="Times New Roman" w:hAnsi="Times New Roman" w:cs="Times New Roman"/>
          <w:sz w:val="28"/>
          <w:szCs w:val="28"/>
        </w:rPr>
        <w:t xml:space="preserve"> к п.6, иначе возвращаемся к п.3</w:t>
      </w:r>
    </w:p>
    <w:p w:rsidR="00971C00" w:rsidRDefault="00C74E3F" w:rsidP="00971C00">
      <w:pPr>
        <w:pStyle w:val="a7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Выводим автомат в файл в нужном формате.</w:t>
      </w:r>
    </w:p>
    <w:p w:rsidR="00C74E3F" w:rsidRPr="001A2B94" w:rsidRDefault="00971C00" w:rsidP="00971C0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8"/>
        <w:tblpPr w:leftFromText="180" w:rightFromText="180" w:vertAnchor="text" w:horzAnchor="margin" w:tblpXSpec="center" w:tblpY="543"/>
        <w:tblOverlap w:val="never"/>
        <w:tblW w:w="8188" w:type="dxa"/>
        <w:tblLook w:val="04A0" w:firstRow="1" w:lastRow="0" w:firstColumn="1" w:lastColumn="0" w:noHBand="0" w:noVBand="1"/>
      </w:tblPr>
      <w:tblGrid>
        <w:gridCol w:w="3794"/>
        <w:gridCol w:w="4394"/>
      </w:tblGrid>
      <w:tr w:rsidR="00F73209" w:rsidRPr="00A91D45" w:rsidTr="00B45FCB">
        <w:trPr>
          <w:trHeight w:val="445"/>
        </w:trPr>
        <w:tc>
          <w:tcPr>
            <w:tcW w:w="3794" w:type="dxa"/>
            <w:vAlign w:val="center"/>
          </w:tcPr>
          <w:p w:rsidR="00F73209" w:rsidRPr="00A91D45" w:rsidRDefault="00F73209" w:rsidP="00F73209">
            <w:pPr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Автомат</w:t>
            </w:r>
            <w:r w:rsidRPr="00A9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Мили</w:t>
            </w:r>
          </w:p>
        </w:tc>
        <w:tc>
          <w:tcPr>
            <w:tcW w:w="4394" w:type="dxa"/>
          </w:tcPr>
          <w:p w:rsidR="00F73209" w:rsidRPr="00A91D45" w:rsidRDefault="00F73209" w:rsidP="00F73209">
            <w:pPr>
              <w:tabs>
                <w:tab w:val="left" w:pos="1183"/>
              </w:tabs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Автомат</w:t>
            </w:r>
            <w:r w:rsidRPr="00A91D4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Мура</w:t>
            </w:r>
            <w:proofErr w:type="gramEnd"/>
          </w:p>
        </w:tc>
      </w:tr>
      <w:tr w:rsidR="00F73209" w:rsidRPr="006E528F" w:rsidTr="00B45FCB">
        <w:trPr>
          <w:trHeight w:val="2717"/>
        </w:trPr>
        <w:tc>
          <w:tcPr>
            <w:tcW w:w="3794" w:type="dxa"/>
          </w:tcPr>
          <w:p w:rsidR="00B45FCB" w:rsidRPr="00B45FCB" w:rsidRDefault="00B45FCB" w:rsidP="00B45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proofErr w:type="spellStart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</w:rPr>
              <w:t>Ml</w:t>
            </w:r>
            <w:proofErr w:type="spellEnd"/>
          </w:p>
          <w:p w:rsidR="00B45FCB" w:rsidRPr="00B45FCB" w:rsidRDefault="00B45FCB" w:rsidP="00B45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</w:rPr>
              <w:t>6</w:t>
            </w:r>
          </w:p>
          <w:p w:rsidR="00B45FCB" w:rsidRPr="00B45FCB" w:rsidRDefault="00B45FCB" w:rsidP="00B45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2</w:t>
            </w:r>
          </w:p>
          <w:p w:rsidR="00B45FCB" w:rsidRPr="00B45FCB" w:rsidRDefault="00B45FCB" w:rsidP="00B45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2</w:t>
            </w:r>
          </w:p>
          <w:p w:rsidR="00B45FCB" w:rsidRPr="00B45FCB" w:rsidRDefault="00B45FCB" w:rsidP="00B45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S3 S4 S3 S4 S1 S2</w:t>
            </w:r>
          </w:p>
          <w:p w:rsidR="00B45FCB" w:rsidRPr="00B45FCB" w:rsidRDefault="00B45FCB" w:rsidP="00B45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Y1 </w:t>
            </w:r>
            <w:proofErr w:type="spellStart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Y1</w:t>
            </w:r>
            <w:proofErr w:type="spellEnd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Y1</w:t>
            </w:r>
            <w:proofErr w:type="spellEnd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Y1</w:t>
            </w:r>
            <w:proofErr w:type="spellEnd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Y1</w:t>
            </w:r>
            <w:proofErr w:type="spellEnd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Y1</w:t>
            </w:r>
            <w:proofErr w:type="spellEnd"/>
          </w:p>
          <w:p w:rsidR="00B45FCB" w:rsidRPr="00B45FCB" w:rsidRDefault="00B45FCB" w:rsidP="00B45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</w:rPr>
              <w:t>S5 S6 S5 S6 S3 S4</w:t>
            </w:r>
          </w:p>
          <w:p w:rsidR="00F73209" w:rsidRPr="004E06D8" w:rsidRDefault="00B45FCB" w:rsidP="00B45F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Y1 </w:t>
            </w:r>
            <w:proofErr w:type="spellStart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</w:rPr>
              <w:t>Y1</w:t>
            </w:r>
            <w:proofErr w:type="spellEnd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Y2 </w:t>
            </w:r>
            <w:proofErr w:type="spellStart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</w:rPr>
              <w:t>Y2</w:t>
            </w:r>
            <w:proofErr w:type="spellEnd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</w:rPr>
              <w:t xml:space="preserve"> Y1 </w:t>
            </w:r>
            <w:proofErr w:type="spellStart"/>
            <w:r w:rsidRPr="00B45FCB">
              <w:rPr>
                <w:rFonts w:ascii="Courier New" w:hAnsi="Courier New" w:cs="Courier New"/>
                <w:color w:val="000000"/>
                <w:sz w:val="28"/>
                <w:szCs w:val="28"/>
              </w:rPr>
              <w:t>Y1</w:t>
            </w:r>
            <w:proofErr w:type="spellEnd"/>
          </w:p>
        </w:tc>
        <w:tc>
          <w:tcPr>
            <w:tcW w:w="4394" w:type="dxa"/>
          </w:tcPr>
          <w:p w:rsidR="00B00073" w:rsidRPr="00B00073" w:rsidRDefault="00B00073" w:rsidP="00B00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proofErr w:type="spellStart"/>
            <w:r w:rsidRPr="00B0007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Mr</w:t>
            </w:r>
            <w:proofErr w:type="spellEnd"/>
          </w:p>
          <w:p w:rsidR="00B00073" w:rsidRPr="00B00073" w:rsidRDefault="00B00073" w:rsidP="00B00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B0007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7</w:t>
            </w:r>
          </w:p>
          <w:p w:rsidR="00B00073" w:rsidRPr="00B00073" w:rsidRDefault="00B00073" w:rsidP="00B00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B0007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3</w:t>
            </w:r>
          </w:p>
          <w:p w:rsidR="00B00073" w:rsidRPr="00B00073" w:rsidRDefault="00B00073" w:rsidP="00B00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B0007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2</w:t>
            </w:r>
          </w:p>
          <w:p w:rsidR="00B00073" w:rsidRPr="00B00073" w:rsidRDefault="00B00073" w:rsidP="00B00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B0007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Y1 Y2 Y3 Y1 Y2 </w:t>
            </w:r>
            <w:proofErr w:type="spellStart"/>
            <w:r w:rsidRPr="00B0007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Y2</w:t>
            </w:r>
            <w:proofErr w:type="spellEnd"/>
            <w:r w:rsidRPr="00B0007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 xml:space="preserve"> Y3</w:t>
            </w:r>
          </w:p>
          <w:p w:rsidR="00B00073" w:rsidRPr="00B00073" w:rsidRDefault="00B00073" w:rsidP="00B00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</w:pPr>
            <w:r w:rsidRPr="00B00073">
              <w:rPr>
                <w:rFonts w:ascii="Courier New" w:hAnsi="Courier New" w:cs="Courier New"/>
                <w:color w:val="000000"/>
                <w:sz w:val="28"/>
                <w:szCs w:val="28"/>
                <w:lang w:val="en-US"/>
              </w:rPr>
              <w:t>S5 S4 S5 S3 S4 S2 S5</w:t>
            </w:r>
          </w:p>
          <w:p w:rsidR="00F73209" w:rsidRPr="00F73209" w:rsidRDefault="00B00073" w:rsidP="00B00073">
            <w:pPr>
              <w:rPr>
                <w:rFonts w:ascii="Courier New" w:eastAsia="Times New Roman" w:hAnsi="Courier New" w:cs="Courier New"/>
                <w:color w:val="080808"/>
                <w:sz w:val="28"/>
                <w:szCs w:val="28"/>
                <w:lang w:val="en-US" w:eastAsia="ru-RU"/>
              </w:rPr>
            </w:pPr>
            <w:r w:rsidRPr="00B00073">
              <w:rPr>
                <w:rFonts w:ascii="Courier New" w:hAnsi="Courier New" w:cs="Courier New"/>
                <w:color w:val="000000"/>
                <w:sz w:val="28"/>
                <w:szCs w:val="28"/>
              </w:rPr>
              <w:t>S7 S1 S4 S2 S1 S3 S4</w:t>
            </w:r>
          </w:p>
        </w:tc>
      </w:tr>
    </w:tbl>
    <w:p w:rsidR="00F73209" w:rsidRPr="001A2B94" w:rsidRDefault="00F73209" w:rsidP="00971C0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456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E06D8" w:rsidRPr="00080424">
        <w:rPr>
          <w:rFonts w:ascii="Times New Roman" w:hAnsi="Times New Roman" w:cs="Times New Roman"/>
          <w:color w:val="000000"/>
          <w:sz w:val="28"/>
          <w:szCs w:val="28"/>
        </w:rPr>
        <w:t>Примеры</w:t>
      </w:r>
      <w:r w:rsidR="004E06D8" w:rsidRPr="004345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06D8" w:rsidRPr="00080424">
        <w:rPr>
          <w:rFonts w:ascii="Times New Roman" w:hAnsi="Times New Roman" w:cs="Times New Roman"/>
          <w:color w:val="000000"/>
          <w:sz w:val="28"/>
          <w:szCs w:val="28"/>
        </w:rPr>
        <w:t>входных</w:t>
      </w:r>
      <w:r w:rsidR="004E06D8" w:rsidRPr="004345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06D8" w:rsidRPr="00080424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4E06D8" w:rsidRPr="0043456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74E3F" w:rsidRPr="00C74E3F" w:rsidRDefault="00A91D45" w:rsidP="00971C00">
      <w:pPr>
        <w:spacing w:before="24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входных данных по</w:t>
      </w:r>
      <w:r w:rsidR="00CC2311">
        <w:rPr>
          <w:rFonts w:ascii="Times New Roman" w:hAnsi="Times New Roman" w:cs="Times New Roman"/>
          <w:sz w:val="28"/>
          <w:szCs w:val="28"/>
        </w:rPr>
        <w:t>строчно: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 автомата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CC2311">
        <w:rPr>
          <w:rFonts w:ascii="Times New Roman" w:hAnsi="Times New Roman" w:cs="Times New Roman"/>
          <w:color w:val="000000"/>
          <w:sz w:val="28"/>
          <w:szCs w:val="28"/>
        </w:rPr>
        <w:t>оличество начальных состояний</w:t>
      </w:r>
    </w:p>
    <w:p w:rsidR="00CC2311" w:rsidRPr="00CC2311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входных символов</w:t>
      </w:r>
    </w:p>
    <w:p w:rsidR="00CC2311" w:rsidRPr="00A91D45" w:rsidRDefault="00CC2311" w:rsidP="00CC231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Количество выходных символов</w:t>
      </w:r>
    </w:p>
    <w:p w:rsidR="00CC2311" w:rsidRDefault="00CC2311" w:rsidP="00F73209">
      <w:pPr>
        <w:jc w:val="both"/>
      </w:pPr>
      <w:r w:rsidRPr="004E06D8">
        <w:rPr>
          <w:rFonts w:ascii="Times New Roman" w:hAnsi="Times New Roman" w:cs="Times New Roman"/>
          <w:color w:val="000000"/>
          <w:sz w:val="28"/>
          <w:szCs w:val="28"/>
        </w:rPr>
        <w:t xml:space="preserve">Примеры </w:t>
      </w:r>
      <w:r>
        <w:rPr>
          <w:rFonts w:ascii="Times New Roman" w:hAnsi="Times New Roman" w:cs="Times New Roman"/>
          <w:color w:val="000000"/>
          <w:sz w:val="28"/>
          <w:szCs w:val="28"/>
        </w:rPr>
        <w:t>выходных</w:t>
      </w:r>
      <w:r w:rsidRPr="004E06D8">
        <w:rPr>
          <w:rFonts w:ascii="Times New Roman" w:hAnsi="Times New Roman" w:cs="Times New Roman"/>
          <w:color w:val="000000"/>
          <w:sz w:val="28"/>
          <w:szCs w:val="28"/>
        </w:rPr>
        <w:t xml:space="preserve"> данных:</w:t>
      </w:r>
    </w:p>
    <w:tbl>
      <w:tblPr>
        <w:tblStyle w:val="a8"/>
        <w:tblW w:w="0" w:type="auto"/>
        <w:tblInd w:w="810" w:type="dxa"/>
        <w:tblLook w:val="04A0" w:firstRow="1" w:lastRow="0" w:firstColumn="1" w:lastColumn="0" w:noHBand="0" w:noVBand="1"/>
      </w:tblPr>
      <w:tblGrid>
        <w:gridCol w:w="3628"/>
        <w:gridCol w:w="3261"/>
      </w:tblGrid>
      <w:tr w:rsidR="00CC2311" w:rsidTr="00B45FCB">
        <w:tc>
          <w:tcPr>
            <w:tcW w:w="3628" w:type="dxa"/>
          </w:tcPr>
          <w:p w:rsidR="00CC2311" w:rsidRDefault="00CC2311" w:rsidP="00CC2311">
            <w:pPr>
              <w:jc w:val="both"/>
            </w:pPr>
            <w:r>
              <w:rPr>
                <w:color w:val="000000"/>
                <w:sz w:val="28"/>
                <w:szCs w:val="28"/>
              </w:rPr>
              <w:t>Автомат Мили</w:t>
            </w:r>
          </w:p>
        </w:tc>
        <w:tc>
          <w:tcPr>
            <w:tcW w:w="3261" w:type="dxa"/>
          </w:tcPr>
          <w:p w:rsidR="00CC2311" w:rsidRDefault="00CC2311" w:rsidP="00CC2311">
            <w:pPr>
              <w:jc w:val="both"/>
            </w:pPr>
            <w:r>
              <w:rPr>
                <w:color w:val="000000"/>
                <w:sz w:val="28"/>
                <w:szCs w:val="28"/>
              </w:rPr>
              <w:t xml:space="preserve">Автомат </w:t>
            </w:r>
            <w:proofErr w:type="gramStart"/>
            <w:r>
              <w:rPr>
                <w:color w:val="000000"/>
                <w:sz w:val="28"/>
                <w:szCs w:val="28"/>
              </w:rPr>
              <w:t>Мура</w:t>
            </w:r>
            <w:proofErr w:type="gramEnd"/>
          </w:p>
        </w:tc>
      </w:tr>
      <w:tr w:rsidR="00CC2311" w:rsidRPr="00F73209" w:rsidTr="00B45FCB">
        <w:trPr>
          <w:trHeight w:val="1210"/>
        </w:trPr>
        <w:tc>
          <w:tcPr>
            <w:tcW w:w="3628" w:type="dxa"/>
          </w:tcPr>
          <w:p w:rsidR="00B45FCB" w:rsidRPr="00B45FCB" w:rsidRDefault="00B45FCB" w:rsidP="00B45FC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45FCB">
              <w:rPr>
                <w:rFonts w:cstheme="minorHAnsi"/>
                <w:color w:val="000000"/>
              </w:rPr>
              <w:t xml:space="preserve">   </w:t>
            </w:r>
            <w:r>
              <w:rPr>
                <w:rFonts w:cstheme="minorHAnsi"/>
                <w:color w:val="000000"/>
                <w:lang w:val="en-US"/>
              </w:rPr>
              <w:t xml:space="preserve">   </w:t>
            </w:r>
            <w:r w:rsidRPr="00B45FCB">
              <w:rPr>
                <w:rFonts w:cstheme="minorHAnsi"/>
                <w:color w:val="000000"/>
              </w:rPr>
              <w:t xml:space="preserve">S1 </w:t>
            </w:r>
            <w:r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B45FCB">
              <w:rPr>
                <w:rFonts w:cstheme="minorHAnsi"/>
                <w:color w:val="000000"/>
              </w:rPr>
              <w:t xml:space="preserve">S2 </w:t>
            </w:r>
            <w:r>
              <w:rPr>
                <w:rFonts w:cstheme="minorHAnsi"/>
                <w:color w:val="000000"/>
                <w:lang w:val="en-US"/>
              </w:rPr>
              <w:t xml:space="preserve">         </w:t>
            </w:r>
            <w:bookmarkStart w:id="3" w:name="_GoBack"/>
            <w:bookmarkEnd w:id="3"/>
            <w:r w:rsidRPr="00B45FCB">
              <w:rPr>
                <w:rFonts w:cstheme="minorHAnsi"/>
                <w:color w:val="000000"/>
              </w:rPr>
              <w:t>S3</w:t>
            </w:r>
          </w:p>
          <w:p w:rsidR="00B45FCB" w:rsidRPr="00B45FCB" w:rsidRDefault="00B45FCB" w:rsidP="00B45FC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45FCB">
              <w:rPr>
                <w:rFonts w:cstheme="minorHAnsi"/>
                <w:color w:val="000000"/>
              </w:rPr>
              <w:t>X1 [S3, Y1] [S1, Y1] [S3, Y1]</w:t>
            </w:r>
          </w:p>
          <w:p w:rsidR="00CC2311" w:rsidRPr="00CC2311" w:rsidRDefault="00B45FCB" w:rsidP="00B45FCB">
            <w:pPr>
              <w:spacing w:after="0"/>
              <w:jc w:val="both"/>
              <w:rPr>
                <w:lang w:val="en-US"/>
              </w:rPr>
            </w:pPr>
            <w:r w:rsidRPr="00B45FCB">
              <w:rPr>
                <w:rFonts w:cstheme="minorHAnsi"/>
                <w:color w:val="000000"/>
              </w:rPr>
              <w:t>X2 [S2, Y1] [S3, Y1] [S2, Y2]</w:t>
            </w:r>
          </w:p>
        </w:tc>
        <w:tc>
          <w:tcPr>
            <w:tcW w:w="3261" w:type="dxa"/>
          </w:tcPr>
          <w:p w:rsidR="00B00073" w:rsidRPr="00B45FCB" w:rsidRDefault="00B00073" w:rsidP="00B0007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45FCB">
              <w:rPr>
                <w:rFonts w:cstheme="minorHAnsi"/>
                <w:color w:val="000000"/>
              </w:rPr>
              <w:t xml:space="preserve">  </w:t>
            </w:r>
            <w:r w:rsidR="00B45FC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B45FCB">
              <w:rPr>
                <w:rFonts w:cstheme="minorHAnsi"/>
                <w:color w:val="000000"/>
              </w:rPr>
              <w:t xml:space="preserve">Y1 </w:t>
            </w:r>
            <w:r w:rsidR="00B45FCB">
              <w:rPr>
                <w:rFonts w:cstheme="minorHAnsi"/>
                <w:color w:val="000000"/>
                <w:lang w:val="en-US"/>
              </w:rPr>
              <w:t xml:space="preserve">   </w:t>
            </w:r>
            <w:proofErr w:type="spellStart"/>
            <w:r w:rsidRPr="00B45FCB">
              <w:rPr>
                <w:rFonts w:cstheme="minorHAnsi"/>
                <w:color w:val="000000"/>
              </w:rPr>
              <w:t>Y1</w:t>
            </w:r>
            <w:proofErr w:type="spellEnd"/>
            <w:r w:rsidRPr="00B45FCB">
              <w:rPr>
                <w:rFonts w:cstheme="minorHAnsi"/>
                <w:color w:val="000000"/>
              </w:rPr>
              <w:t xml:space="preserve"> </w:t>
            </w:r>
            <w:r w:rsidR="00B45FCB">
              <w:rPr>
                <w:rFonts w:cstheme="minorHAnsi"/>
                <w:color w:val="000000"/>
                <w:lang w:val="en-US"/>
              </w:rPr>
              <w:t xml:space="preserve">   </w:t>
            </w:r>
            <w:r w:rsidRPr="00B45FCB">
              <w:rPr>
                <w:rFonts w:cstheme="minorHAnsi"/>
                <w:color w:val="000000"/>
              </w:rPr>
              <w:t xml:space="preserve">Y2 </w:t>
            </w:r>
            <w:r w:rsidR="00B45FCB">
              <w:rPr>
                <w:rFonts w:cstheme="minorHAnsi"/>
                <w:color w:val="000000"/>
                <w:lang w:val="en-US"/>
              </w:rPr>
              <w:t xml:space="preserve">  </w:t>
            </w:r>
            <w:proofErr w:type="spellStart"/>
            <w:r w:rsidRPr="00B45FCB">
              <w:rPr>
                <w:rFonts w:cstheme="minorHAnsi"/>
                <w:color w:val="000000"/>
              </w:rPr>
              <w:t>Y2</w:t>
            </w:r>
            <w:proofErr w:type="spellEnd"/>
            <w:r w:rsidRPr="00B45FCB">
              <w:rPr>
                <w:rFonts w:cstheme="minorHAnsi"/>
                <w:color w:val="000000"/>
              </w:rPr>
              <w:t xml:space="preserve"> </w:t>
            </w:r>
            <w:r w:rsidR="00B45FCB">
              <w:rPr>
                <w:rFonts w:cstheme="minorHAnsi"/>
                <w:color w:val="000000"/>
                <w:lang w:val="en-US"/>
              </w:rPr>
              <w:t xml:space="preserve">  </w:t>
            </w:r>
            <w:r w:rsidRPr="00B45FCB">
              <w:rPr>
                <w:rFonts w:cstheme="minorHAnsi"/>
                <w:color w:val="000000"/>
              </w:rPr>
              <w:t>Y3</w:t>
            </w:r>
          </w:p>
          <w:p w:rsidR="00B00073" w:rsidRPr="00B45FCB" w:rsidRDefault="00B00073" w:rsidP="00B0007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 w:rsidRPr="00B45FCB">
              <w:rPr>
                <w:rFonts w:cstheme="minorHAnsi"/>
                <w:color w:val="000000"/>
              </w:rPr>
              <w:t xml:space="preserve">  </w:t>
            </w:r>
            <w:r w:rsidR="00B45FCB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B45FCB">
              <w:rPr>
                <w:rFonts w:cstheme="minorHAnsi"/>
                <w:color w:val="000000"/>
              </w:rPr>
              <w:t xml:space="preserve">S1 </w:t>
            </w:r>
            <w:r w:rsidR="00B45FCB">
              <w:rPr>
                <w:rFonts w:cstheme="minorHAnsi"/>
                <w:color w:val="000000"/>
                <w:lang w:val="en-US"/>
              </w:rPr>
              <w:t xml:space="preserve">   </w:t>
            </w:r>
            <w:r w:rsidRPr="00B45FCB">
              <w:rPr>
                <w:rFonts w:cstheme="minorHAnsi"/>
                <w:color w:val="000000"/>
              </w:rPr>
              <w:t xml:space="preserve">S2 </w:t>
            </w:r>
            <w:r w:rsidR="00B45FCB">
              <w:rPr>
                <w:rFonts w:cstheme="minorHAnsi"/>
                <w:color w:val="000000"/>
                <w:lang w:val="en-US"/>
              </w:rPr>
              <w:t xml:space="preserve">   </w:t>
            </w:r>
            <w:r w:rsidRPr="00B45FCB">
              <w:rPr>
                <w:rFonts w:cstheme="minorHAnsi"/>
                <w:color w:val="000000"/>
              </w:rPr>
              <w:t xml:space="preserve">S3 </w:t>
            </w:r>
            <w:r w:rsidR="00B45FCB">
              <w:rPr>
                <w:rFonts w:cstheme="minorHAnsi"/>
                <w:color w:val="000000"/>
                <w:lang w:val="en-US"/>
              </w:rPr>
              <w:t xml:space="preserve">  </w:t>
            </w:r>
            <w:r w:rsidRPr="00B45FCB">
              <w:rPr>
                <w:rFonts w:cstheme="minorHAnsi"/>
                <w:color w:val="000000"/>
              </w:rPr>
              <w:t xml:space="preserve">S4 </w:t>
            </w:r>
            <w:r w:rsidR="00B45FCB">
              <w:rPr>
                <w:rFonts w:cstheme="minorHAnsi"/>
                <w:color w:val="000000"/>
                <w:lang w:val="en-US"/>
              </w:rPr>
              <w:t xml:space="preserve">  </w:t>
            </w:r>
            <w:r w:rsidRPr="00B45FCB">
              <w:rPr>
                <w:rFonts w:cstheme="minorHAnsi"/>
                <w:color w:val="000000"/>
              </w:rPr>
              <w:t>S5</w:t>
            </w:r>
          </w:p>
          <w:p w:rsidR="00B00073" w:rsidRPr="00B45FCB" w:rsidRDefault="00B45FCB" w:rsidP="00B0007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X1</w:t>
            </w:r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r w:rsidR="00B00073" w:rsidRPr="00B45FCB">
              <w:rPr>
                <w:rFonts w:cstheme="minorHAnsi"/>
                <w:color w:val="000000"/>
              </w:rPr>
              <w:t>[S3] [S5] [S2] [S3] [S5]</w:t>
            </w:r>
          </w:p>
          <w:p w:rsidR="00CC2311" w:rsidRPr="00B45FCB" w:rsidRDefault="00B00073" w:rsidP="00B45F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45FCB">
              <w:rPr>
                <w:rFonts w:cstheme="minorHAnsi"/>
                <w:color w:val="000000"/>
              </w:rPr>
              <w:t>X2</w:t>
            </w:r>
            <w:r w:rsidR="00B45FCB">
              <w:rPr>
                <w:rFonts w:cstheme="minorHAnsi"/>
                <w:color w:val="000000"/>
                <w:lang w:val="en-US"/>
              </w:rPr>
              <w:t xml:space="preserve"> </w:t>
            </w:r>
            <w:r w:rsidRPr="00B45FCB">
              <w:rPr>
                <w:rFonts w:cstheme="minorHAnsi"/>
                <w:color w:val="000000"/>
              </w:rPr>
              <w:t>[S5] [S3] [S1] [S5] [S</w:t>
            </w:r>
            <w:r w:rsidR="00B45FCB">
              <w:rPr>
                <w:rFonts w:cstheme="minorHAnsi"/>
                <w:color w:val="000000"/>
                <w:lang w:val="en-US"/>
              </w:rPr>
              <w:t>2]</w:t>
            </w:r>
          </w:p>
        </w:tc>
      </w:tr>
    </w:tbl>
    <w:p w:rsidR="0099507D" w:rsidRDefault="0099507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302DB4" w:rsidRPr="00617AD3" w:rsidRDefault="00E22EB0" w:rsidP="00617AD3">
      <w:pPr>
        <w:pStyle w:val="2"/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03172589"/>
      <w:proofErr w:type="spellStart"/>
      <w:r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lastRenderedPageBreak/>
        <w:t>Детерминирование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 xml:space="preserve"> конечного автомата</w:t>
      </w:r>
      <w:bookmarkEnd w:id="4"/>
    </w:p>
    <w:p w:rsidR="00D52578" w:rsidRDefault="00E22EB0" w:rsidP="00D52578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Toc100160878"/>
      <w:proofErr w:type="spellStart"/>
      <w:r w:rsidRPr="00E22EB0">
        <w:rPr>
          <w:rFonts w:ascii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етерминирование</w:t>
      </w:r>
      <w:proofErr w:type="spellEnd"/>
      <w:r w:rsidRPr="00E22EB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конечного автомата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02DB4" w:rsidRPr="00302DB4">
        <w:rPr>
          <w:rFonts w:ascii="Times New Roman" w:hAnsi="Times New Roman" w:cs="Times New Roman"/>
          <w:color w:val="000000"/>
          <w:sz w:val="28"/>
          <w:szCs w:val="28"/>
        </w:rPr>
        <w:t xml:space="preserve">— </w:t>
      </w:r>
      <w:bookmarkEnd w:id="5"/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перевод недетерминированного конечного автомата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детерминированный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D52578" w:rsidRPr="00D52578" w:rsidRDefault="00D52578" w:rsidP="00D52578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52578">
        <w:rPr>
          <w:rFonts w:ascii="Times New Roman" w:hAnsi="Times New Roman" w:cs="Times New Roman"/>
          <w:color w:val="000000"/>
          <w:sz w:val="28"/>
          <w:szCs w:val="28"/>
        </w:rPr>
        <w:t xml:space="preserve">Преобразование недетерминированного конечного автомата в </w:t>
      </w:r>
      <w:proofErr w:type="gramStart"/>
      <w:r w:rsidRPr="00D52578">
        <w:rPr>
          <w:rFonts w:ascii="Times New Roman" w:hAnsi="Times New Roman" w:cs="Times New Roman"/>
          <w:color w:val="000000"/>
          <w:sz w:val="28"/>
          <w:szCs w:val="28"/>
        </w:rPr>
        <w:t>детерминированный</w:t>
      </w:r>
      <w:proofErr w:type="gramEnd"/>
      <w:r w:rsidRPr="00D52578">
        <w:rPr>
          <w:rFonts w:ascii="Times New Roman" w:hAnsi="Times New Roman" w:cs="Times New Roman"/>
          <w:color w:val="000000"/>
          <w:sz w:val="28"/>
          <w:szCs w:val="28"/>
        </w:rPr>
        <w:t xml:space="preserve"> основано на замене альтернативных состояний одним, эквивалентным этим состояниям</w:t>
      </w:r>
    </w:p>
    <w:p w:rsidR="00C07817" w:rsidRDefault="00C07817" w:rsidP="004A358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C07817">
        <w:rPr>
          <w:rFonts w:ascii="Times New Roman" w:hAnsi="Times New Roman" w:cs="Times New Roman"/>
          <w:b/>
          <w:color w:val="000000"/>
          <w:sz w:val="28"/>
          <w:szCs w:val="28"/>
        </w:rPr>
        <w:t>Формальная грамматика</w:t>
      </w:r>
      <w:r w:rsidRPr="00C07817">
        <w:rPr>
          <w:rFonts w:ascii="Times New Roman" w:hAnsi="Times New Roman" w:cs="Times New Roman"/>
          <w:color w:val="000000"/>
          <w:sz w:val="28"/>
          <w:szCs w:val="28"/>
        </w:rPr>
        <w:t xml:space="preserve"> или просто грамматика в теории формальных языков – способ описания формального языка, то есть выделения некоторого подмножества из множества всех слов некоторого конечного алфавита.</w:t>
      </w:r>
    </w:p>
    <w:p w:rsidR="004A358C" w:rsidRDefault="004A358C" w:rsidP="00C07817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>Грамматика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определяется следующими характеристиками:</w:t>
      </w:r>
    </w:p>
    <w:p w:rsidR="004A358C" w:rsidRPr="004A358C" w:rsidRDefault="004A358C" w:rsidP="004A358C">
      <w:pPr>
        <w:pStyle w:val="a7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Σ – набор (алфавит) терминальных символов;</w:t>
      </w:r>
    </w:p>
    <w:p w:rsidR="004A358C" w:rsidRPr="004A358C" w:rsidRDefault="004A358C" w:rsidP="004A358C">
      <w:pPr>
        <w:pStyle w:val="a7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N – набор (алфавит) нетерминальных символов;</w:t>
      </w:r>
    </w:p>
    <w:p w:rsidR="004A358C" w:rsidRDefault="004A358C" w:rsidP="004A358C">
      <w:pPr>
        <w:pStyle w:val="a7"/>
        <w:numPr>
          <w:ilvl w:val="0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P – набор правил вида: «левая часть» → «правая часть», где:</w:t>
      </w:r>
    </w:p>
    <w:p w:rsidR="004A358C" w:rsidRPr="004A358C" w:rsidRDefault="004A358C" w:rsidP="004A358C">
      <w:pPr>
        <w:pStyle w:val="a7"/>
        <w:numPr>
          <w:ilvl w:val="1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«левая часть» – непустая последовательность терминалов и </w:t>
      </w:r>
      <w:proofErr w:type="spellStart"/>
      <w:r w:rsidRPr="004A358C">
        <w:rPr>
          <w:rFonts w:ascii="Times New Roman" w:hAnsi="Times New Roman" w:cs="Times New Roman"/>
          <w:color w:val="000000"/>
          <w:sz w:val="28"/>
          <w:szCs w:val="28"/>
        </w:rPr>
        <w:t>нетерминалов</w:t>
      </w:r>
      <w:proofErr w:type="spellEnd"/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, содержащая хотя бы один </w:t>
      </w:r>
      <w:proofErr w:type="spellStart"/>
      <w:r w:rsidRPr="004A358C">
        <w:rPr>
          <w:rFonts w:ascii="Times New Roman" w:hAnsi="Times New Roman" w:cs="Times New Roman"/>
          <w:color w:val="000000"/>
          <w:sz w:val="28"/>
          <w:szCs w:val="28"/>
        </w:rPr>
        <w:t>нетерминал</w:t>
      </w:r>
      <w:proofErr w:type="spellEnd"/>
      <w:r w:rsidRPr="004A358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358C" w:rsidRPr="004A358C" w:rsidRDefault="004A358C" w:rsidP="004A358C">
      <w:pPr>
        <w:pStyle w:val="a7"/>
        <w:numPr>
          <w:ilvl w:val="1"/>
          <w:numId w:val="17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«правая часть» – любая последовательность терминалов и </w:t>
      </w:r>
      <w:proofErr w:type="spellStart"/>
      <w:r w:rsidRPr="004A358C">
        <w:rPr>
          <w:rFonts w:ascii="Times New Roman" w:hAnsi="Times New Roman" w:cs="Times New Roman"/>
          <w:color w:val="000000"/>
          <w:sz w:val="28"/>
          <w:szCs w:val="28"/>
        </w:rPr>
        <w:t>нетерминалов</w:t>
      </w:r>
      <w:proofErr w:type="spellEnd"/>
      <w:r w:rsidRPr="004A358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A358C" w:rsidRPr="004A358C" w:rsidRDefault="004A358C" w:rsidP="004A358C">
      <w:pPr>
        <w:pStyle w:val="a7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S – стартовый (или начальный) символ грамматики из набора </w:t>
      </w:r>
      <w:proofErr w:type="spellStart"/>
      <w:r w:rsidRPr="004A358C">
        <w:rPr>
          <w:rFonts w:ascii="Times New Roman" w:hAnsi="Times New Roman" w:cs="Times New Roman"/>
          <w:color w:val="000000"/>
          <w:sz w:val="28"/>
          <w:szCs w:val="28"/>
        </w:rPr>
        <w:t>нетерминалов</w:t>
      </w:r>
      <w:proofErr w:type="spellEnd"/>
      <w:r w:rsidRPr="004A358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358C" w:rsidRDefault="004A358C" w:rsidP="004A358C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" w:name="_Toc100160880"/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>Регулярные грамматики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 – более простые, определяют в точности все регулярные языки, и поэтому эквивалентны конечным автоматам и регулярным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выражениям.</w:t>
      </w:r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A358C" w:rsidRDefault="004A358C" w:rsidP="004A358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Регулярная грамматика может быть задана набором правил как левая или правая регулярная грамматика.</w:t>
      </w:r>
    </w:p>
    <w:p w:rsidR="004A358C" w:rsidRPr="004A358C" w:rsidRDefault="004A358C" w:rsidP="004A358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>Правая регулярная грамматика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, или</w:t>
      </w:r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>праволин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ейная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грамматика,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– все правила могут быть в одной из следующих форм:</w:t>
      </w:r>
    </w:p>
    <w:p w:rsidR="004A358C" w:rsidRPr="004A358C" w:rsidRDefault="004A358C" w:rsidP="004A358C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A → a</w:t>
      </w:r>
    </w:p>
    <w:p w:rsidR="004A358C" w:rsidRPr="002D44A9" w:rsidRDefault="004A358C" w:rsidP="002D44A9">
      <w:pPr>
        <w:pStyle w:val="a7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A → </w:t>
      </w:r>
      <w:proofErr w:type="spellStart"/>
      <w:r w:rsidRPr="004A358C">
        <w:rPr>
          <w:rFonts w:ascii="Times New Roman" w:hAnsi="Times New Roman" w:cs="Times New Roman"/>
          <w:color w:val="000000"/>
          <w:sz w:val="28"/>
          <w:szCs w:val="28"/>
        </w:rPr>
        <w:t>aB</w:t>
      </w:r>
      <w:proofErr w:type="spellEnd"/>
    </w:p>
    <w:p w:rsidR="004A358C" w:rsidRPr="004A358C" w:rsidRDefault="004A358C" w:rsidP="004A358C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>Левая регулярная грамматика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, или</w:t>
      </w:r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>леволинейная</w:t>
      </w:r>
      <w:proofErr w:type="spellEnd"/>
      <w:r w:rsidRPr="004A35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грамматика, </w:t>
      </w:r>
      <w:r w:rsidRPr="004A358C">
        <w:rPr>
          <w:rFonts w:ascii="Times New Roman" w:hAnsi="Times New Roman" w:cs="Times New Roman"/>
          <w:color w:val="000000"/>
          <w:sz w:val="28"/>
          <w:szCs w:val="28"/>
        </w:rPr>
        <w:t>– все правила могут быть в одной из следующих форм:</w:t>
      </w:r>
    </w:p>
    <w:p w:rsidR="004A358C" w:rsidRPr="004A358C" w:rsidRDefault="004A358C" w:rsidP="004A358C">
      <w:pPr>
        <w:pStyle w:val="a7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  <w:lang w:val="en-US"/>
        </w:rPr>
        <w:t>A → a</w:t>
      </w:r>
    </w:p>
    <w:p w:rsidR="004A358C" w:rsidRPr="002D44A9" w:rsidRDefault="004A358C" w:rsidP="002D44A9">
      <w:pPr>
        <w:pStyle w:val="a7"/>
        <w:numPr>
          <w:ilvl w:val="0"/>
          <w:numId w:val="19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  <w:lang w:val="en-US"/>
        </w:rPr>
        <w:t>A → Ba</w:t>
      </w:r>
    </w:p>
    <w:p w:rsidR="004A358C" w:rsidRPr="004A358C" w:rsidRDefault="004A358C" w:rsidP="004A358C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>Обозначения</w:t>
      </w:r>
      <w:r w:rsidRPr="004A358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A358C" w:rsidRPr="004A358C" w:rsidRDefault="004A358C" w:rsidP="004A358C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заглавные буквы (A, B) – </w:t>
      </w:r>
      <w:proofErr w:type="spellStart"/>
      <w:r w:rsidRPr="004A358C">
        <w:rPr>
          <w:rFonts w:ascii="Times New Roman" w:hAnsi="Times New Roman" w:cs="Times New Roman"/>
          <w:color w:val="000000"/>
          <w:sz w:val="28"/>
          <w:szCs w:val="28"/>
        </w:rPr>
        <w:t>нетерминалы</w:t>
      </w:r>
      <w:proofErr w:type="spellEnd"/>
      <w:r w:rsidRPr="004A358C">
        <w:rPr>
          <w:rFonts w:ascii="Times New Roman" w:hAnsi="Times New Roman" w:cs="Times New Roman"/>
          <w:color w:val="000000"/>
          <w:sz w:val="28"/>
          <w:szCs w:val="28"/>
        </w:rPr>
        <w:t xml:space="preserve"> из множества N</w:t>
      </w:r>
    </w:p>
    <w:p w:rsidR="004A358C" w:rsidRPr="00A07385" w:rsidRDefault="004A358C" w:rsidP="00A07385">
      <w:pPr>
        <w:pStyle w:val="a7"/>
        <w:numPr>
          <w:ilvl w:val="0"/>
          <w:numId w:val="2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A358C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строчные буквы (a, b) – терминалы из множества Σ</w:t>
      </w:r>
    </w:p>
    <w:p w:rsidR="00302DB4" w:rsidRPr="004A358C" w:rsidRDefault="009B464B" w:rsidP="004A358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вход программе подается грамматика, которая переводится в конечный автомат. </w:t>
      </w:r>
      <w:r w:rsidR="00302DB4" w:rsidRPr="00302DB4">
        <w:rPr>
          <w:rFonts w:ascii="Times New Roman" w:hAnsi="Times New Roman" w:cs="Times New Roman"/>
          <w:color w:val="000000"/>
          <w:sz w:val="28"/>
          <w:szCs w:val="28"/>
        </w:rPr>
        <w:t>Для распознавания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типа</w:t>
      </w:r>
      <w:r w:rsidR="00302DB4" w:rsidRPr="00302DB4">
        <w:rPr>
          <w:rFonts w:ascii="Times New Roman" w:hAnsi="Times New Roman" w:cs="Times New Roman"/>
          <w:color w:val="000000"/>
          <w:sz w:val="28"/>
          <w:szCs w:val="28"/>
        </w:rPr>
        <w:t xml:space="preserve"> грамматики первой строкой в файле указывается тип грамматики, а второй строкой идет количество состояний.</w:t>
      </w:r>
      <w:bookmarkEnd w:id="6"/>
    </w:p>
    <w:p w:rsidR="00E22EB0" w:rsidRPr="00C07817" w:rsidRDefault="00E22EB0" w:rsidP="00C07817">
      <w:pPr>
        <w:autoSpaceDE w:val="0"/>
        <w:autoSpaceDN w:val="0"/>
        <w:adjustRightInd w:val="0"/>
        <w:spacing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программе данные хранятся в виде</w:t>
      </w:r>
      <w:r w:rsidR="00BF4CB6">
        <w:rPr>
          <w:rFonts w:ascii="Times New Roman" w:hAnsi="Times New Roman" w:cs="Times New Roman"/>
          <w:color w:val="000000"/>
          <w:sz w:val="28"/>
          <w:szCs w:val="28"/>
        </w:rPr>
        <w:t xml:space="preserve"> словаря, который в качестве ключа использует состо</w:t>
      </w:r>
      <w:r w:rsidR="00A07385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BF4CB6">
        <w:rPr>
          <w:rFonts w:ascii="Times New Roman" w:hAnsi="Times New Roman" w:cs="Times New Roman"/>
          <w:color w:val="000000"/>
          <w:sz w:val="28"/>
          <w:szCs w:val="28"/>
        </w:rPr>
        <w:t>ние, а значение – список путей из этого состояния с выходными символами.</w:t>
      </w:r>
    </w:p>
    <w:p w:rsidR="00E22EB0" w:rsidRPr="004A358C" w:rsidRDefault="00E22EB0" w:rsidP="00E22E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детерминизации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358C" w:rsidRDefault="004A358C" w:rsidP="004A358C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тип грамматики  из файла</w:t>
      </w:r>
    </w:p>
    <w:p w:rsidR="00BF4CB6" w:rsidRPr="00BC0DC7" w:rsidRDefault="004A358C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DC7">
        <w:rPr>
          <w:rFonts w:ascii="Times New Roman" w:hAnsi="Times New Roman" w:cs="Times New Roman"/>
          <w:sz w:val="28"/>
          <w:szCs w:val="28"/>
        </w:rPr>
        <w:t>В зависимости от типа (</w:t>
      </w:r>
      <w:proofErr w:type="spellStart"/>
      <w:r w:rsidR="0041060B" w:rsidRPr="00BC0DC7">
        <w:rPr>
          <w:rFonts w:ascii="Times New Roman" w:hAnsi="Times New Roman" w:cs="Times New Roman"/>
          <w:color w:val="000000"/>
          <w:sz w:val="28"/>
          <w:szCs w:val="28"/>
        </w:rPr>
        <w:t>леволинейной</w:t>
      </w:r>
      <w:proofErr w:type="spellEnd"/>
      <w:r w:rsidR="0041060B" w:rsidRPr="00BC0DC7">
        <w:rPr>
          <w:rFonts w:ascii="Times New Roman" w:hAnsi="Times New Roman" w:cs="Times New Roman"/>
          <w:sz w:val="28"/>
          <w:szCs w:val="28"/>
        </w:rPr>
        <w:t xml:space="preserve"> </w:t>
      </w:r>
      <w:r w:rsidRPr="00BC0DC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1060B" w:rsidRPr="00BC0DC7">
        <w:rPr>
          <w:rFonts w:ascii="Times New Roman" w:hAnsi="Times New Roman" w:cs="Times New Roman"/>
          <w:color w:val="000000"/>
          <w:sz w:val="28"/>
          <w:szCs w:val="28"/>
        </w:rPr>
        <w:t>праволинейной</w:t>
      </w:r>
      <w:proofErr w:type="spellEnd"/>
      <w:r w:rsidRPr="00BC0DC7">
        <w:rPr>
          <w:rFonts w:ascii="Times New Roman" w:hAnsi="Times New Roman" w:cs="Times New Roman"/>
          <w:sz w:val="28"/>
          <w:szCs w:val="28"/>
        </w:rPr>
        <w:t>)</w:t>
      </w:r>
      <w:r w:rsidR="00A07385">
        <w:rPr>
          <w:rFonts w:ascii="Times New Roman" w:hAnsi="Times New Roman" w:cs="Times New Roman"/>
          <w:sz w:val="28"/>
          <w:szCs w:val="28"/>
        </w:rPr>
        <w:t xml:space="preserve"> преобразуем грамматику в конечный автомат</w:t>
      </w:r>
      <w:r w:rsidR="00E22EB0" w:rsidRPr="00BC0DC7">
        <w:rPr>
          <w:rFonts w:ascii="Times New Roman" w:hAnsi="Times New Roman" w:cs="Times New Roman"/>
          <w:sz w:val="28"/>
          <w:szCs w:val="28"/>
        </w:rPr>
        <w:t>,</w:t>
      </w:r>
      <w:r w:rsidR="00BC0DC7">
        <w:rPr>
          <w:rFonts w:ascii="Times New Roman" w:hAnsi="Times New Roman" w:cs="Times New Roman"/>
          <w:sz w:val="28"/>
          <w:szCs w:val="28"/>
        </w:rPr>
        <w:t xml:space="preserve"> </w:t>
      </w:r>
      <w:r w:rsidR="00E22EB0" w:rsidRPr="00BC0DC7">
        <w:rPr>
          <w:rFonts w:ascii="Times New Roman" w:hAnsi="Times New Roman" w:cs="Times New Roman"/>
          <w:sz w:val="28"/>
          <w:szCs w:val="28"/>
        </w:rPr>
        <w:t xml:space="preserve">где </w:t>
      </w:r>
      <w:r w:rsidR="00BF4CB6" w:rsidRPr="00BC0DC7">
        <w:rPr>
          <w:rFonts w:ascii="Times New Roman" w:hAnsi="Times New Roman" w:cs="Times New Roman"/>
          <w:sz w:val="28"/>
          <w:szCs w:val="28"/>
        </w:rPr>
        <w:t xml:space="preserve">разница между </w:t>
      </w:r>
      <w:proofErr w:type="spellStart"/>
      <w:r w:rsidR="00BF4CB6" w:rsidRPr="00BC0DC7">
        <w:rPr>
          <w:rFonts w:ascii="Times New Roman" w:hAnsi="Times New Roman" w:cs="Times New Roman"/>
          <w:color w:val="000000"/>
          <w:sz w:val="28"/>
          <w:szCs w:val="28"/>
        </w:rPr>
        <w:t>праволинейной</w:t>
      </w:r>
      <w:proofErr w:type="spellEnd"/>
      <w:r w:rsidR="00BF4CB6" w:rsidRPr="00BC0DC7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BF4CB6" w:rsidRPr="00BC0DC7">
        <w:rPr>
          <w:rFonts w:ascii="Times New Roman" w:hAnsi="Times New Roman" w:cs="Times New Roman"/>
          <w:sz w:val="28"/>
          <w:szCs w:val="28"/>
        </w:rPr>
        <w:t>л</w:t>
      </w:r>
      <w:r w:rsidR="00BF4CB6" w:rsidRPr="00BC0DC7">
        <w:rPr>
          <w:rFonts w:ascii="Times New Roman" w:hAnsi="Times New Roman" w:cs="Times New Roman"/>
          <w:color w:val="000000"/>
          <w:sz w:val="28"/>
          <w:szCs w:val="28"/>
        </w:rPr>
        <w:t>еволинейной</w:t>
      </w:r>
      <w:proofErr w:type="spellEnd"/>
      <w:r w:rsidR="00BF4CB6" w:rsidRPr="00BC0DC7">
        <w:rPr>
          <w:rFonts w:ascii="Times New Roman" w:hAnsi="Times New Roman" w:cs="Times New Roman"/>
          <w:color w:val="000000"/>
          <w:sz w:val="28"/>
          <w:szCs w:val="28"/>
        </w:rPr>
        <w:t xml:space="preserve"> граммати</w:t>
      </w:r>
      <w:r w:rsidR="00BC0DC7">
        <w:rPr>
          <w:rFonts w:ascii="Times New Roman" w:hAnsi="Times New Roman" w:cs="Times New Roman"/>
          <w:color w:val="000000"/>
          <w:sz w:val="28"/>
          <w:szCs w:val="28"/>
        </w:rPr>
        <w:t>ками только в том, что в первом случае</w:t>
      </w:r>
      <w:r w:rsidR="00BF4CB6" w:rsidRPr="00BC0DC7">
        <w:rPr>
          <w:rFonts w:ascii="Times New Roman" w:hAnsi="Times New Roman" w:cs="Times New Roman"/>
          <w:color w:val="000000"/>
          <w:sz w:val="28"/>
          <w:szCs w:val="28"/>
        </w:rPr>
        <w:t xml:space="preserve"> сначала </w:t>
      </w:r>
      <w:proofErr w:type="gramStart"/>
      <w:r w:rsidR="00BF4CB6" w:rsidRPr="00BC0DC7">
        <w:rPr>
          <w:rFonts w:ascii="Times New Roman" w:hAnsi="Times New Roman" w:cs="Times New Roman"/>
          <w:color w:val="000000"/>
          <w:sz w:val="28"/>
          <w:szCs w:val="28"/>
        </w:rPr>
        <w:t>стоит символ–</w:t>
      </w:r>
      <w:proofErr w:type="spellStart"/>
      <w:r w:rsidR="00BF4CB6" w:rsidRPr="00BC0DC7">
        <w:rPr>
          <w:rFonts w:ascii="Times New Roman" w:hAnsi="Times New Roman" w:cs="Times New Roman"/>
          <w:color w:val="000000"/>
          <w:sz w:val="28"/>
          <w:szCs w:val="28"/>
        </w:rPr>
        <w:t>состоние</w:t>
      </w:r>
      <w:proofErr w:type="spellEnd"/>
      <w:r w:rsidR="00BF4CB6" w:rsidRPr="00BC0DC7">
        <w:rPr>
          <w:rFonts w:ascii="Times New Roman" w:hAnsi="Times New Roman" w:cs="Times New Roman"/>
          <w:color w:val="000000"/>
          <w:sz w:val="28"/>
          <w:szCs w:val="28"/>
        </w:rPr>
        <w:t xml:space="preserve"> из которого исходят</w:t>
      </w:r>
      <w:proofErr w:type="gramEnd"/>
      <w:r w:rsidR="00BF4CB6" w:rsidRPr="00BC0DC7">
        <w:rPr>
          <w:rFonts w:ascii="Times New Roman" w:hAnsi="Times New Roman" w:cs="Times New Roman"/>
          <w:color w:val="000000"/>
          <w:sz w:val="28"/>
          <w:szCs w:val="28"/>
        </w:rPr>
        <w:t xml:space="preserve"> пути, а во втором тот, в которых входят.</w:t>
      </w:r>
    </w:p>
    <w:p w:rsidR="00BF4CB6" w:rsidRPr="00BF4CB6" w:rsidRDefault="00BF4CB6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Выбираем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символ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которого начинать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детерминизировать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автомат.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праволинейной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BF4CB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>еволинейной</w:t>
      </w:r>
      <w:proofErr w:type="spellEnd"/>
      <w:r w:rsidRPr="00BF4CB6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BF4CB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F4CB6" w:rsidRPr="00BF4CB6" w:rsidRDefault="00BF4CB6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Записываем в </w:t>
      </w:r>
      <w:r w:rsidR="001C5E4E">
        <w:rPr>
          <w:rFonts w:ascii="Times New Roman" w:hAnsi="Times New Roman" w:cs="Times New Roman"/>
          <w:color w:val="000000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существующие состояния.</w:t>
      </w:r>
    </w:p>
    <w:p w:rsidR="00BF4CB6" w:rsidRDefault="008D0B5E" w:rsidP="00BF4CB6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Берет из стека следующее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состоний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D0B5E" w:rsidRDefault="008D0B5E" w:rsidP="008D0B5E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0B5E">
        <w:rPr>
          <w:rFonts w:ascii="Times New Roman" w:hAnsi="Times New Roman" w:cs="Times New Roman"/>
          <w:sz w:val="28"/>
          <w:szCs w:val="28"/>
        </w:rPr>
        <w:t>Для каждого входного символа</w:t>
      </w:r>
      <w:r>
        <w:rPr>
          <w:rFonts w:ascii="Times New Roman" w:hAnsi="Times New Roman" w:cs="Times New Roman"/>
          <w:sz w:val="28"/>
          <w:szCs w:val="28"/>
        </w:rPr>
        <w:t xml:space="preserve"> формируем</w:t>
      </w:r>
      <w:r w:rsidRPr="008D0B5E">
        <w:rPr>
          <w:rFonts w:ascii="Times New Roman" w:hAnsi="Times New Roman" w:cs="Times New Roman"/>
          <w:sz w:val="28"/>
          <w:szCs w:val="28"/>
        </w:rPr>
        <w:t xml:space="preserve"> множество состояний, в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B5E">
        <w:rPr>
          <w:rFonts w:ascii="Times New Roman" w:hAnsi="Times New Roman" w:cs="Times New Roman"/>
          <w:sz w:val="28"/>
          <w:szCs w:val="28"/>
        </w:rPr>
        <w:t>можно перейти из какого-либо состояния</w:t>
      </w:r>
      <w:r>
        <w:rPr>
          <w:rFonts w:ascii="Times New Roman" w:hAnsi="Times New Roman" w:cs="Times New Roman"/>
          <w:sz w:val="28"/>
          <w:szCs w:val="28"/>
        </w:rPr>
        <w:t xml:space="preserve"> множества.</w:t>
      </w:r>
    </w:p>
    <w:p w:rsidR="008D0B5E" w:rsidRDefault="008D0B5E" w:rsidP="008D0B5E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D0B5E">
        <w:rPr>
          <w:rFonts w:ascii="Times New Roman" w:hAnsi="Times New Roman" w:cs="Times New Roman"/>
          <w:sz w:val="28"/>
          <w:szCs w:val="28"/>
        </w:rPr>
        <w:t>Непустым</w:t>
      </w:r>
      <w:proofErr w:type="gramEnd"/>
      <w:r w:rsidRPr="008D0B5E">
        <w:rPr>
          <w:rFonts w:ascii="Times New Roman" w:hAnsi="Times New Roman" w:cs="Times New Roman"/>
          <w:sz w:val="28"/>
          <w:szCs w:val="28"/>
        </w:rPr>
        <w:t xml:space="preserve"> из полученных множеств присваиваются идентификаторы,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0B5E">
        <w:rPr>
          <w:rFonts w:ascii="Times New Roman" w:hAnsi="Times New Roman" w:cs="Times New Roman"/>
          <w:sz w:val="28"/>
          <w:szCs w:val="28"/>
        </w:rPr>
        <w:t xml:space="preserve">добавляются в </w:t>
      </w:r>
      <w:r w:rsidR="001C5E4E">
        <w:rPr>
          <w:rFonts w:ascii="Times New Roman" w:hAnsi="Times New Roman" w:cs="Times New Roman"/>
          <w:sz w:val="28"/>
          <w:szCs w:val="28"/>
        </w:rPr>
        <w:t>очередь</w:t>
      </w:r>
      <w:r w:rsidRPr="008D0B5E">
        <w:rPr>
          <w:rFonts w:ascii="Times New Roman" w:hAnsi="Times New Roman" w:cs="Times New Roman"/>
          <w:sz w:val="28"/>
          <w:szCs w:val="28"/>
        </w:rPr>
        <w:t>;</w:t>
      </w:r>
    </w:p>
    <w:p w:rsidR="008D0B5E" w:rsidRDefault="008D0B5E" w:rsidP="008D0B5E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1C5E4E">
        <w:rPr>
          <w:rFonts w:ascii="Times New Roman" w:hAnsi="Times New Roman" w:cs="Times New Roman"/>
          <w:sz w:val="28"/>
          <w:szCs w:val="28"/>
        </w:rPr>
        <w:t>очередь не пустая</w:t>
      </w:r>
      <w:r>
        <w:rPr>
          <w:rFonts w:ascii="Times New Roman" w:hAnsi="Times New Roman" w:cs="Times New Roman"/>
          <w:sz w:val="28"/>
          <w:szCs w:val="28"/>
        </w:rPr>
        <w:t xml:space="preserve"> то, переходим в состояние 5.</w:t>
      </w:r>
    </w:p>
    <w:p w:rsidR="008D0B5E" w:rsidRDefault="008D0B5E" w:rsidP="008D0B5E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автомат в файл.</w:t>
      </w:r>
    </w:p>
    <w:p w:rsidR="008D0B5E" w:rsidRPr="002D44A9" w:rsidRDefault="008D0B5E" w:rsidP="008D0B5E">
      <w:pPr>
        <w:spacing w:before="24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02DB4">
        <w:rPr>
          <w:rFonts w:ascii="Times New Roman" w:hAnsi="Times New Roman" w:cs="Times New Roman"/>
          <w:color w:val="000000"/>
          <w:sz w:val="28"/>
          <w:szCs w:val="28"/>
        </w:rPr>
        <w:t>Пример входного файла</w:t>
      </w:r>
      <w:r w:rsidRPr="002D44A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D0B5E" w:rsidTr="00FB17DC">
        <w:tc>
          <w:tcPr>
            <w:tcW w:w="4785" w:type="dxa"/>
          </w:tcPr>
          <w:p w:rsidR="008D0B5E" w:rsidRPr="00302DB4" w:rsidRDefault="008D0B5E" w:rsidP="00FB17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Праволи</w:t>
            </w:r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нейная</w:t>
            </w:r>
            <w:proofErr w:type="spellEnd"/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грамматика</w:t>
            </w:r>
          </w:p>
        </w:tc>
        <w:tc>
          <w:tcPr>
            <w:tcW w:w="4786" w:type="dxa"/>
          </w:tcPr>
          <w:p w:rsidR="008D0B5E" w:rsidRPr="00302DB4" w:rsidRDefault="008D0B5E" w:rsidP="00FB17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Леволинейная</w:t>
            </w:r>
            <w:proofErr w:type="spellEnd"/>
            <w:r w:rsidRPr="00302D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грамматика</w:t>
            </w:r>
          </w:p>
        </w:tc>
      </w:tr>
      <w:tr w:rsidR="008D0B5E" w:rsidRPr="006E528F" w:rsidTr="00FB17DC">
        <w:tc>
          <w:tcPr>
            <w:tcW w:w="4785" w:type="dxa"/>
          </w:tcPr>
          <w:p w:rsidR="008D0B5E" w:rsidRPr="00302DB4" w:rsidRDefault="008D0B5E" w:rsidP="00FB17DC">
            <w:pPr>
              <w:numPr>
                <w:ilvl w:val="0"/>
                <w:numId w:val="5"/>
              </w:numPr>
              <w:shd w:val="clear" w:color="auto" w:fill="FFFFFF"/>
              <w:spacing w:after="0" w:line="270" w:lineRule="atLeast"/>
              <w:ind w:left="10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S:aS|aB|cS|c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B:bB|aB|a</w:t>
            </w:r>
          </w:p>
        </w:tc>
        <w:tc>
          <w:tcPr>
            <w:tcW w:w="4786" w:type="dxa"/>
          </w:tcPr>
          <w:p w:rsidR="008D0B5E" w:rsidRPr="00302DB4" w:rsidRDefault="008D0B5E" w:rsidP="00FB17DC">
            <w:pPr>
              <w:numPr>
                <w:ilvl w:val="0"/>
                <w:numId w:val="4"/>
              </w:numPr>
              <w:shd w:val="clear" w:color="auto" w:fill="FFFFFF"/>
              <w:spacing w:after="0" w:line="270" w:lineRule="atLeast"/>
              <w:ind w:left="10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S:Ab|b</w:t>
            </w:r>
            <w:r w:rsidRPr="00302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  <w:t>A:Sc|c|Aa</w:t>
            </w:r>
          </w:p>
        </w:tc>
      </w:tr>
    </w:tbl>
    <w:p w:rsidR="008D0B5E" w:rsidRPr="00302DB4" w:rsidRDefault="008D0B5E" w:rsidP="008D0B5E">
      <w:pPr>
        <w:spacing w:before="24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302DB4">
        <w:rPr>
          <w:rFonts w:ascii="Times New Roman" w:hAnsi="Times New Roman" w:cs="Times New Roman"/>
          <w:color w:val="000000"/>
          <w:sz w:val="28"/>
          <w:szCs w:val="28"/>
        </w:rPr>
        <w:t>Пример в</w:t>
      </w:r>
      <w:r w:rsidR="002D44A9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302DB4">
        <w:rPr>
          <w:rFonts w:ascii="Times New Roman" w:hAnsi="Times New Roman" w:cs="Times New Roman"/>
          <w:color w:val="000000"/>
          <w:sz w:val="28"/>
          <w:szCs w:val="28"/>
        </w:rPr>
        <w:t>ходного файла:</w:t>
      </w:r>
    </w:p>
    <w:p w:rsidR="008D0B5E" w:rsidRPr="00302DB4" w:rsidRDefault="008D0B5E" w:rsidP="008D0B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H -&gt;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bS</w:t>
      </w:r>
      <w:proofErr w:type="spellEnd"/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 |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cA</w:t>
      </w:r>
      <w:proofErr w:type="spellEnd"/>
    </w:p>
    <w:p w:rsidR="008D0B5E" w:rsidRPr="00302DB4" w:rsidRDefault="008D0B5E" w:rsidP="008D0B5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S -&gt;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cA</w:t>
      </w:r>
      <w:proofErr w:type="spellEnd"/>
    </w:p>
    <w:p w:rsidR="006E528F" w:rsidRDefault="008D0B5E" w:rsidP="006E528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A -&gt;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aA</w:t>
      </w:r>
      <w:proofErr w:type="spellEnd"/>
      <w:r w:rsidRPr="00302DB4">
        <w:rPr>
          <w:rFonts w:ascii="Courier New" w:hAnsi="Courier New" w:cs="Courier New"/>
          <w:color w:val="000000"/>
          <w:sz w:val="28"/>
          <w:szCs w:val="28"/>
        </w:rPr>
        <w:t xml:space="preserve"> | </w:t>
      </w:r>
      <w:proofErr w:type="spellStart"/>
      <w:r w:rsidRPr="00302DB4">
        <w:rPr>
          <w:rFonts w:ascii="Courier New" w:hAnsi="Courier New" w:cs="Courier New"/>
          <w:color w:val="000000"/>
          <w:sz w:val="28"/>
          <w:szCs w:val="28"/>
        </w:rPr>
        <w:t>bS</w:t>
      </w:r>
      <w:proofErr w:type="spellEnd"/>
    </w:p>
    <w:p w:rsidR="00302DB4" w:rsidRPr="006E528F" w:rsidRDefault="00302DB4" w:rsidP="006E528F">
      <w:pPr>
        <w:pStyle w:val="2"/>
        <w:jc w:val="center"/>
        <w:rPr>
          <w:rFonts w:ascii="Times New Roman" w:hAnsi="Times New Roman" w:cs="Times New Roman"/>
          <w:b w:val="0"/>
          <w:sz w:val="32"/>
          <w:szCs w:val="32"/>
        </w:rPr>
      </w:pPr>
      <w:bookmarkStart w:id="7" w:name="_Toc100160881"/>
      <w:bookmarkStart w:id="8" w:name="_Toc103172590"/>
      <w:r w:rsidRPr="006E528F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Перевод регулярного выражения</w:t>
      </w:r>
      <w:bookmarkStart w:id="9" w:name="_Toc100160882"/>
      <w:bookmarkEnd w:id="7"/>
      <w:r w:rsidR="00617AD3" w:rsidRPr="006E528F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Pr="006E528F">
        <w:rPr>
          <w:rFonts w:ascii="Times New Roman" w:hAnsi="Times New Roman" w:cs="Times New Roman"/>
          <w:b w:val="0"/>
          <w:color w:val="000000"/>
          <w:sz w:val="32"/>
          <w:szCs w:val="32"/>
        </w:rPr>
        <w:t xml:space="preserve">в </w:t>
      </w:r>
      <w:r w:rsidR="00617AD3" w:rsidRPr="006E528F">
        <w:rPr>
          <w:rFonts w:ascii="Times New Roman" w:hAnsi="Times New Roman" w:cs="Times New Roman"/>
          <w:b w:val="0"/>
          <w:color w:val="000000"/>
          <w:sz w:val="32"/>
          <w:szCs w:val="32"/>
        </w:rPr>
        <w:br/>
      </w:r>
      <w:r w:rsidRPr="006E528F">
        <w:rPr>
          <w:rFonts w:ascii="Times New Roman" w:hAnsi="Times New Roman" w:cs="Times New Roman"/>
          <w:b w:val="0"/>
          <w:color w:val="000000"/>
          <w:sz w:val="32"/>
          <w:szCs w:val="32"/>
        </w:rPr>
        <w:t>детерминированный конечный автомат</w:t>
      </w:r>
      <w:bookmarkEnd w:id="8"/>
      <w:bookmarkEnd w:id="9"/>
    </w:p>
    <w:p w:rsidR="008A7E2D" w:rsidRDefault="008A7E2D" w:rsidP="008A7E2D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0B5E">
        <w:rPr>
          <w:rFonts w:ascii="Times New Roman" w:hAnsi="Times New Roman" w:cs="Times New Roman"/>
          <w:b/>
          <w:sz w:val="28"/>
          <w:szCs w:val="28"/>
        </w:rPr>
        <w:t>Регулярные выражения</w:t>
      </w:r>
      <w:r w:rsidR="008D0B5E">
        <w:rPr>
          <w:rFonts w:ascii="Times New Roman" w:hAnsi="Times New Roman" w:cs="Times New Roman"/>
          <w:sz w:val="28"/>
          <w:szCs w:val="28"/>
        </w:rPr>
        <w:t xml:space="preserve"> — </w:t>
      </w:r>
      <w:r>
        <w:rPr>
          <w:rFonts w:ascii="Times New Roman" w:hAnsi="Times New Roman" w:cs="Times New Roman"/>
          <w:sz w:val="28"/>
          <w:szCs w:val="28"/>
        </w:rPr>
        <w:t>используемый в компьютерных программах, работающих с текстом, формальный язык поиска и осуществления манипуляций с подстроками в тексте, основанный на использовании метасимволов. Для поиска используется строка-образец, состоящая из символов и метасимволов и задающая правило поиска. Для манипуляций с текстом дополнительно задаётся строка замены, которая также может содержать в себе специальные символы.</w:t>
      </w:r>
    </w:p>
    <w:p w:rsidR="00302DB4" w:rsidRPr="0022234F" w:rsidRDefault="008A7E2D" w:rsidP="008A7E2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Чтобы преобразовать регулярное выражение в ДКА, нужно:</w:t>
      </w:r>
    </w:p>
    <w:p w:rsidR="008A7E2D" w:rsidRPr="008A7E2D" w:rsidRDefault="008A7E2D" w:rsidP="008A7E2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 xml:space="preserve">Преобразовать регулярное выражение в НКА с </w:t>
      </w:r>
      <w:proofErr w:type="gramStart"/>
      <w:r w:rsidRPr="008A7E2D">
        <w:rPr>
          <w:rFonts w:ascii="Times New Roman" w:hAnsi="Times New Roman" w:cs="Times New Roman"/>
          <w:color w:val="000000"/>
          <w:sz w:val="28"/>
          <w:szCs w:val="28"/>
        </w:rPr>
        <w:t>ε-</w:t>
      </w:r>
      <w:proofErr w:type="gramEnd"/>
      <w:r w:rsidRPr="008A7E2D">
        <w:rPr>
          <w:rFonts w:ascii="Times New Roman" w:hAnsi="Times New Roman" w:cs="Times New Roman"/>
          <w:color w:val="000000"/>
          <w:sz w:val="28"/>
          <w:szCs w:val="28"/>
        </w:rPr>
        <w:t>переходами</w:t>
      </w:r>
    </w:p>
    <w:p w:rsidR="008A7E2D" w:rsidRPr="008A7E2D" w:rsidRDefault="008A7E2D" w:rsidP="008A7E2D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 xml:space="preserve">Устранить </w:t>
      </w:r>
      <w:proofErr w:type="gramStart"/>
      <w:r w:rsidRPr="008A7E2D">
        <w:rPr>
          <w:rFonts w:ascii="Times New Roman" w:hAnsi="Times New Roman" w:cs="Times New Roman"/>
          <w:color w:val="000000"/>
          <w:sz w:val="28"/>
          <w:szCs w:val="28"/>
        </w:rPr>
        <w:t>ε-</w:t>
      </w:r>
      <w:proofErr w:type="gramEnd"/>
      <w:r w:rsidRPr="008A7E2D">
        <w:rPr>
          <w:rFonts w:ascii="Times New Roman" w:hAnsi="Times New Roman" w:cs="Times New Roman"/>
          <w:color w:val="000000"/>
          <w:sz w:val="28"/>
          <w:szCs w:val="28"/>
        </w:rPr>
        <w:t>переходы</w:t>
      </w:r>
    </w:p>
    <w:p w:rsidR="008D0B5E" w:rsidRPr="00BF4930" w:rsidRDefault="008A7E2D" w:rsidP="00BF4930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Построить по НКА эквивалентный ДКА</w:t>
      </w:r>
    </w:p>
    <w:p w:rsidR="008D0B5E" w:rsidRDefault="008D0B5E" w:rsidP="008D0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перевода регулярного выражения в </w:t>
      </w:r>
      <w:r w:rsidR="00EF0A66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BF4930" w:rsidRPr="008A7E2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EF0A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0A66" w:rsidRPr="008A7E2D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proofErr w:type="gramStart"/>
      <w:r w:rsidR="00EF0A66" w:rsidRPr="008A7E2D">
        <w:rPr>
          <w:rFonts w:ascii="Times New Roman" w:hAnsi="Times New Roman" w:cs="Times New Roman"/>
          <w:color w:val="000000"/>
          <w:sz w:val="28"/>
          <w:szCs w:val="28"/>
        </w:rPr>
        <w:t>ε-</w:t>
      </w:r>
      <w:proofErr w:type="gramEnd"/>
      <w:r w:rsidR="00EF0A66" w:rsidRPr="008A7E2D">
        <w:rPr>
          <w:rFonts w:ascii="Times New Roman" w:hAnsi="Times New Roman" w:cs="Times New Roman"/>
          <w:color w:val="000000"/>
          <w:sz w:val="28"/>
          <w:szCs w:val="28"/>
        </w:rPr>
        <w:t>переходами</w:t>
      </w:r>
      <w:r w:rsidRPr="008D0B5E">
        <w:rPr>
          <w:rFonts w:ascii="Times New Roman" w:hAnsi="Times New Roman" w:cs="Times New Roman"/>
          <w:sz w:val="28"/>
          <w:szCs w:val="28"/>
        </w:rPr>
        <w:t>:</w:t>
      </w:r>
    </w:p>
    <w:p w:rsidR="008D0B5E" w:rsidRDefault="008D0B5E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регулярное выражение из файла.</w:t>
      </w:r>
    </w:p>
    <w:p w:rsidR="008D0B5E" w:rsidRDefault="008D0B5E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класс </w:t>
      </w:r>
      <w:r w:rsidRPr="008D0B5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D0B5E">
        <w:rPr>
          <w:rFonts w:ascii="Times New Roman" w:hAnsi="Times New Roman" w:cs="Times New Roman"/>
          <w:sz w:val="28"/>
          <w:szCs w:val="28"/>
        </w:rPr>
        <w:t>RegexMachine</w:t>
      </w:r>
      <w:proofErr w:type="spellEnd"/>
      <w:r w:rsidRPr="008D0B5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куда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конструктор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передаем регулярное выражение.</w:t>
      </w:r>
    </w:p>
    <w:p w:rsidR="008D0B5E" w:rsidRDefault="008D0B5E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конструкторе класса про</w:t>
      </w:r>
      <w:r w:rsidR="00BF4930">
        <w:rPr>
          <w:rFonts w:ascii="Times New Roman" w:hAnsi="Times New Roman" w:cs="Times New Roman"/>
          <w:sz w:val="28"/>
          <w:szCs w:val="28"/>
        </w:rPr>
        <w:t>исходит дробление регулярного выражения</w:t>
      </w:r>
    </w:p>
    <w:p w:rsidR="00BF4930" w:rsidRDefault="00BF4930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Сохраняем начальное кол-во путей.</w:t>
      </w:r>
    </w:p>
    <w:p w:rsidR="003B668D" w:rsidRDefault="00BF4930" w:rsidP="008D0B5E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конкатенацию путей автомат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РВ).</w:t>
      </w:r>
      <w:r w:rsidR="006032F7" w:rsidRPr="006032F7">
        <w:rPr>
          <w:rFonts w:ascii="Times New Roman" w:hAnsi="Times New Roman" w:cs="Times New Roman"/>
          <w:sz w:val="28"/>
          <w:szCs w:val="28"/>
        </w:rPr>
        <w:t xml:space="preserve"> </w:t>
      </w:r>
      <w:r w:rsidR="006032F7" w:rsidRPr="006032F7">
        <w:rPr>
          <w:rFonts w:ascii="Times New Roman" w:hAnsi="Times New Roman" w:cs="Times New Roman"/>
          <w:sz w:val="28"/>
          <w:szCs w:val="28"/>
        </w:rPr>
        <w:br/>
      </w:r>
      <w:r w:rsidR="006032F7">
        <w:rPr>
          <w:rFonts w:ascii="Times New Roman" w:hAnsi="Times New Roman" w:cs="Times New Roman"/>
          <w:sz w:val="28"/>
          <w:szCs w:val="28"/>
        </w:rPr>
        <w:t>Например</w:t>
      </w:r>
      <w:r w:rsidR="006032F7" w:rsidRPr="006032F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B668D" w:rsidRPr="003B668D" w:rsidRDefault="003B668D" w:rsidP="003B668D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0 -&gt;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xy</w:t>
      </w:r>
      <w:proofErr w:type="spellEnd"/>
      <w:r w:rsidRPr="003B668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преобразуется в</w:t>
      </w:r>
      <w:r w:rsidRPr="003B668D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0 -&gt;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3B668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>1</w:t>
      </w:r>
      <w:r w:rsidRPr="003B668D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1 -&gt; </w:t>
      </w:r>
      <w:r>
        <w:rPr>
          <w:rFonts w:ascii="Courier New" w:hAnsi="Courier New" w:cs="Courier New"/>
          <w:sz w:val="28"/>
          <w:szCs w:val="28"/>
          <w:lang w:val="en-US"/>
        </w:rPr>
        <w:t>y</w:t>
      </w:r>
      <w:r w:rsidRPr="003B668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>2</w:t>
      </w:r>
    </w:p>
    <w:p w:rsidR="00BF4930" w:rsidRDefault="003B668D" w:rsidP="003B668D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q0 -</w:t>
      </w:r>
      <w:r w:rsidRPr="003B668D">
        <w:rPr>
          <w:rFonts w:ascii="Courier New" w:hAnsi="Courier New" w:cs="Courier New"/>
          <w:sz w:val="28"/>
          <w:szCs w:val="28"/>
        </w:rPr>
        <w:t xml:space="preserve">&gt; </w:t>
      </w:r>
      <w:r w:rsidR="006032F7" w:rsidRPr="006032F7">
        <w:rPr>
          <w:rFonts w:ascii="Courier New" w:hAnsi="Courier New" w:cs="Courier New"/>
          <w:sz w:val="28"/>
          <w:szCs w:val="28"/>
        </w:rPr>
        <w:t>(</w:t>
      </w:r>
      <w:r w:rsidR="006032F7">
        <w:rPr>
          <w:rFonts w:ascii="Courier New" w:hAnsi="Courier New" w:cs="Courier New"/>
          <w:sz w:val="28"/>
          <w:szCs w:val="28"/>
          <w:lang w:val="en-US"/>
        </w:rPr>
        <w:t>x</w:t>
      </w:r>
      <w:r w:rsidR="006032F7" w:rsidRPr="006032F7">
        <w:rPr>
          <w:rFonts w:ascii="Courier New" w:hAnsi="Courier New" w:cs="Courier New"/>
          <w:sz w:val="28"/>
          <w:szCs w:val="28"/>
        </w:rPr>
        <w:t>|</w:t>
      </w:r>
      <w:r w:rsidR="006032F7">
        <w:rPr>
          <w:rFonts w:ascii="Courier New" w:hAnsi="Courier New" w:cs="Courier New"/>
          <w:sz w:val="28"/>
          <w:szCs w:val="28"/>
          <w:lang w:val="en-US"/>
        </w:rPr>
        <w:t>a</w:t>
      </w:r>
      <w:r w:rsidR="006032F7" w:rsidRPr="006032F7">
        <w:rPr>
          <w:rFonts w:ascii="Courier New" w:hAnsi="Courier New" w:cs="Courier New"/>
          <w:sz w:val="28"/>
          <w:szCs w:val="28"/>
        </w:rPr>
        <w:t>)(</w:t>
      </w:r>
      <w:r w:rsidR="006032F7">
        <w:rPr>
          <w:rFonts w:ascii="Courier New" w:hAnsi="Courier New" w:cs="Courier New"/>
          <w:sz w:val="28"/>
          <w:szCs w:val="28"/>
          <w:lang w:val="en-US"/>
        </w:rPr>
        <w:t>a</w:t>
      </w:r>
      <w:r w:rsidR="006032F7" w:rsidRPr="006032F7">
        <w:rPr>
          <w:rFonts w:ascii="Courier New" w:hAnsi="Courier New" w:cs="Courier New"/>
          <w:sz w:val="28"/>
          <w:szCs w:val="28"/>
        </w:rPr>
        <w:t>*</w:t>
      </w:r>
      <w:r w:rsidRPr="003B668D">
        <w:rPr>
          <w:rFonts w:ascii="Courier New" w:hAnsi="Courier New" w:cs="Courier New"/>
          <w:sz w:val="28"/>
          <w:szCs w:val="28"/>
        </w:rPr>
        <w:t>|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3B668D">
        <w:rPr>
          <w:rFonts w:ascii="Courier New" w:hAnsi="Courier New" w:cs="Courier New"/>
          <w:sz w:val="28"/>
          <w:szCs w:val="28"/>
        </w:rPr>
        <w:t>*</w:t>
      </w:r>
      <w:r w:rsidR="006032F7" w:rsidRPr="006032F7">
        <w:rPr>
          <w:rFonts w:ascii="Courier New" w:hAnsi="Courier New" w:cs="Courier New"/>
          <w:sz w:val="28"/>
          <w:szCs w:val="28"/>
        </w:rPr>
        <w:t>)</w:t>
      </w:r>
      <w:r w:rsidRPr="003B668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преобразуется в</w:t>
      </w:r>
      <w:r w:rsidRPr="003B66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0 -&gt;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6032F7">
        <w:rPr>
          <w:rFonts w:ascii="Courier New" w:hAnsi="Courier New" w:cs="Courier New"/>
          <w:sz w:val="28"/>
          <w:szCs w:val="28"/>
        </w:rPr>
        <w:t>|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3B668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>1</w:t>
      </w:r>
      <w:r w:rsidRPr="003B668D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1 -&gt;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6032F7">
        <w:rPr>
          <w:rFonts w:ascii="Courier New" w:hAnsi="Courier New" w:cs="Courier New"/>
          <w:sz w:val="28"/>
          <w:szCs w:val="28"/>
        </w:rPr>
        <w:t>*</w:t>
      </w:r>
      <w:r w:rsidRPr="003B668D">
        <w:rPr>
          <w:rFonts w:ascii="Courier New" w:hAnsi="Courier New" w:cs="Courier New"/>
          <w:sz w:val="28"/>
          <w:szCs w:val="28"/>
        </w:rPr>
        <w:t>|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3B668D">
        <w:rPr>
          <w:rFonts w:ascii="Courier New" w:hAnsi="Courier New" w:cs="Courier New"/>
          <w:sz w:val="28"/>
          <w:szCs w:val="28"/>
        </w:rPr>
        <w:t xml:space="preserve">*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>2</w:t>
      </w:r>
      <w:r w:rsidR="006032F7" w:rsidRPr="006032F7">
        <w:rPr>
          <w:rFonts w:ascii="Courier New" w:hAnsi="Courier New" w:cs="Courier New"/>
          <w:sz w:val="28"/>
          <w:szCs w:val="28"/>
        </w:rPr>
        <w:br/>
      </w:r>
    </w:p>
    <w:p w:rsidR="003B668D" w:rsidRPr="003B668D" w:rsidRDefault="00BF4930" w:rsidP="003B668D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объединения путей автомат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РВ).</w:t>
      </w:r>
      <w:r w:rsidR="003B668D">
        <w:rPr>
          <w:rFonts w:ascii="Times New Roman" w:hAnsi="Times New Roman" w:cs="Times New Roman"/>
          <w:sz w:val="28"/>
          <w:szCs w:val="28"/>
        </w:rPr>
        <w:br/>
        <w:t>Например</w:t>
      </w:r>
      <w:r w:rsidR="003B668D" w:rsidRPr="003B668D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3B668D" w:rsidRPr="003B668D" w:rsidRDefault="003B668D" w:rsidP="003B668D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>0</w:t>
      </w:r>
      <w:r>
        <w:rPr>
          <w:rFonts w:ascii="Courier New" w:hAnsi="Courier New" w:cs="Courier New"/>
          <w:sz w:val="28"/>
          <w:szCs w:val="28"/>
        </w:rPr>
        <w:t xml:space="preserve"> –</w:t>
      </w:r>
      <w:r w:rsidRPr="003B668D">
        <w:rPr>
          <w:rFonts w:ascii="Courier New" w:hAnsi="Courier New" w:cs="Courier New"/>
          <w:sz w:val="28"/>
          <w:szCs w:val="28"/>
        </w:rPr>
        <w:t xml:space="preserve">&gt; </w:t>
      </w:r>
      <w:proofErr w:type="spellStart"/>
      <w:r w:rsidRPr="003B668D">
        <w:rPr>
          <w:rFonts w:ascii="Courier New" w:hAnsi="Courier New" w:cs="Courier New"/>
          <w:sz w:val="28"/>
          <w:szCs w:val="28"/>
          <w:lang w:val="en-US"/>
        </w:rPr>
        <w:t>xy</w:t>
      </w:r>
      <w:proofErr w:type="spellEnd"/>
      <w:r w:rsidRPr="003B668D">
        <w:rPr>
          <w:rFonts w:ascii="Courier New" w:hAnsi="Courier New" w:cs="Courier New"/>
          <w:sz w:val="28"/>
          <w:szCs w:val="28"/>
        </w:rPr>
        <w:t>|</w:t>
      </w:r>
      <w:proofErr w:type="spellStart"/>
      <w:r w:rsidRPr="003B668D">
        <w:rPr>
          <w:rFonts w:ascii="Courier New" w:hAnsi="Courier New" w:cs="Courier New"/>
          <w:sz w:val="28"/>
          <w:szCs w:val="28"/>
          <w:lang w:val="en-US"/>
        </w:rPr>
        <w:t>ab</w:t>
      </w:r>
      <w:proofErr w:type="spellEnd"/>
      <w:r w:rsidRPr="003B668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1 </w:t>
      </w:r>
      <w:proofErr w:type="spellStart"/>
      <w:r>
        <w:rPr>
          <w:rFonts w:ascii="Courier New" w:hAnsi="Courier New" w:cs="Courier New"/>
          <w:sz w:val="28"/>
          <w:szCs w:val="28"/>
        </w:rPr>
        <w:t>преобрауется</w:t>
      </w:r>
      <w:proofErr w:type="spellEnd"/>
      <w:r w:rsidRPr="003B66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0 -&gt; </w:t>
      </w:r>
      <w:proofErr w:type="spellStart"/>
      <w:r w:rsidRPr="003B668D">
        <w:rPr>
          <w:rFonts w:ascii="Courier New" w:hAnsi="Courier New" w:cs="Courier New"/>
          <w:sz w:val="28"/>
          <w:szCs w:val="28"/>
          <w:lang w:val="en-US"/>
        </w:rPr>
        <w:t>xy</w:t>
      </w:r>
      <w:proofErr w:type="spellEnd"/>
      <w:r w:rsidRPr="003B668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>1</w:t>
      </w:r>
      <w:r w:rsidRPr="003B668D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1 -&gt;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ab</w:t>
      </w:r>
      <w:proofErr w:type="spellEnd"/>
      <w:r w:rsidRPr="003B668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>2</w:t>
      </w:r>
    </w:p>
    <w:p w:rsidR="00BF4930" w:rsidRPr="003B668D" w:rsidRDefault="00BF4930" w:rsidP="00BF4930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3B668D">
        <w:rPr>
          <w:rFonts w:ascii="Times New Roman" w:hAnsi="Times New Roman" w:cs="Times New Roman"/>
          <w:sz w:val="28"/>
          <w:szCs w:val="28"/>
        </w:rPr>
        <w:t xml:space="preserve">еобразуем пути с символами </w:t>
      </w:r>
      <w:r w:rsidR="003B668D" w:rsidRPr="003B668D">
        <w:rPr>
          <w:rFonts w:ascii="Times New Roman" w:hAnsi="Times New Roman" w:cs="Times New Roman"/>
          <w:sz w:val="28"/>
          <w:szCs w:val="28"/>
        </w:rPr>
        <w:t>+</w:t>
      </w:r>
      <w:r w:rsidR="003B668D">
        <w:rPr>
          <w:rFonts w:ascii="Times New Roman" w:hAnsi="Times New Roman" w:cs="Times New Roman"/>
          <w:sz w:val="28"/>
          <w:szCs w:val="28"/>
        </w:rPr>
        <w:t xml:space="preserve"> и </w:t>
      </w:r>
      <w:r w:rsidR="003B668D" w:rsidRPr="003B668D">
        <w:rPr>
          <w:rFonts w:ascii="Times New Roman" w:hAnsi="Times New Roman" w:cs="Times New Roman"/>
          <w:sz w:val="28"/>
          <w:szCs w:val="28"/>
        </w:rPr>
        <w:t xml:space="preserve"> *</w:t>
      </w:r>
      <w:r w:rsidRPr="00BF4930">
        <w:rPr>
          <w:rFonts w:ascii="Times New Roman" w:hAnsi="Times New Roman" w:cs="Times New Roman"/>
          <w:sz w:val="28"/>
          <w:szCs w:val="28"/>
        </w:rPr>
        <w:t>.</w:t>
      </w:r>
      <w:r w:rsidR="00B102A3">
        <w:rPr>
          <w:rFonts w:ascii="Times New Roman" w:hAnsi="Times New Roman" w:cs="Times New Roman"/>
          <w:sz w:val="28"/>
          <w:szCs w:val="28"/>
        </w:rPr>
        <w:br/>
      </w:r>
      <w:r w:rsidR="00B102A3">
        <w:rPr>
          <w:rFonts w:ascii="Times New Roman" w:hAnsi="Times New Roman" w:cs="Times New Roman"/>
          <w:sz w:val="28"/>
          <w:szCs w:val="28"/>
        </w:rPr>
        <w:t>Например</w:t>
      </w:r>
      <w:r w:rsidR="00B102A3" w:rsidRPr="003B668D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EF0A66" w:rsidRPr="00EF0A66" w:rsidRDefault="003B668D" w:rsidP="00EF0A6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q0 -</w:t>
      </w:r>
      <w:r w:rsidRPr="003B668D">
        <w:rPr>
          <w:rFonts w:ascii="Courier New" w:hAnsi="Courier New" w:cs="Courier New"/>
          <w:sz w:val="28"/>
          <w:szCs w:val="28"/>
        </w:rPr>
        <w:t xml:space="preserve">&gt;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3B668D">
        <w:rPr>
          <w:rFonts w:ascii="Courier New" w:hAnsi="Courier New" w:cs="Courier New"/>
          <w:sz w:val="28"/>
          <w:szCs w:val="28"/>
        </w:rPr>
        <w:t xml:space="preserve">+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преобразуется в</w:t>
      </w:r>
      <w:r w:rsidRPr="003B66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0 -&gt; </w:t>
      </w:r>
      <w:r w:rsidR="00EF0A66" w:rsidRPr="00EF0A66">
        <w:rPr>
          <w:rFonts w:ascii="Times New Roman" w:hAnsi="Times New Roman" w:cs="Times New Roman"/>
          <w:color w:val="000000"/>
          <w:sz w:val="27"/>
          <w:szCs w:val="27"/>
          <w:shd w:val="clear" w:color="auto" w:fill="FEFEFE"/>
        </w:rPr>
        <w:t>ε</w:t>
      </w:r>
      <w:r w:rsidRPr="003B668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>1</w:t>
      </w:r>
      <w:r w:rsidRPr="003B668D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lastRenderedPageBreak/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1 -&gt;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EF0A66" w:rsidRPr="00EF0A66">
        <w:rPr>
          <w:rFonts w:ascii="Courier New" w:hAnsi="Courier New" w:cs="Courier New"/>
          <w:sz w:val="28"/>
          <w:szCs w:val="28"/>
        </w:rPr>
        <w:t xml:space="preserve"> </w:t>
      </w:r>
      <w:r w:rsidRPr="003B668D">
        <w:rPr>
          <w:rFonts w:ascii="Courier New" w:hAnsi="Courier New" w:cs="Courier New"/>
          <w:sz w:val="28"/>
          <w:szCs w:val="28"/>
        </w:rPr>
        <w:t xml:space="preserve">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="00EF0A66" w:rsidRPr="00EF0A66">
        <w:rPr>
          <w:rFonts w:ascii="Courier New" w:hAnsi="Courier New" w:cs="Courier New"/>
          <w:sz w:val="28"/>
          <w:szCs w:val="28"/>
        </w:rPr>
        <w:t>1</w:t>
      </w:r>
      <w:r w:rsidR="00EF0A66" w:rsidRPr="00EF0A66">
        <w:rPr>
          <w:rFonts w:ascii="Courier New" w:hAnsi="Courier New" w:cs="Courier New"/>
          <w:sz w:val="28"/>
          <w:szCs w:val="28"/>
        </w:rPr>
        <w:br/>
      </w:r>
      <w:r w:rsidR="00EF0A66">
        <w:rPr>
          <w:rFonts w:ascii="Courier New" w:hAnsi="Courier New" w:cs="Courier New"/>
          <w:sz w:val="28"/>
          <w:szCs w:val="28"/>
          <w:lang w:val="en-US"/>
        </w:rPr>
        <w:t>q</w:t>
      </w:r>
      <w:r w:rsidR="00EF0A66" w:rsidRPr="00EF0A66">
        <w:rPr>
          <w:rFonts w:ascii="Courier New" w:hAnsi="Courier New" w:cs="Courier New"/>
          <w:sz w:val="28"/>
          <w:szCs w:val="28"/>
        </w:rPr>
        <w:t>1 -&gt;</w:t>
      </w:r>
      <w:r w:rsidR="00EF0A66">
        <w:rPr>
          <w:rFonts w:ascii="Courier New" w:hAnsi="Courier New" w:cs="Courier New"/>
          <w:sz w:val="28"/>
          <w:szCs w:val="28"/>
          <w:lang w:val="en-US"/>
        </w:rPr>
        <w:t xml:space="preserve"> a -&gt; q2</w:t>
      </w:r>
    </w:p>
    <w:p w:rsidR="00EF0A66" w:rsidRPr="00EF0A66" w:rsidRDefault="00EF0A66" w:rsidP="00EF0A66">
      <w:pPr>
        <w:pStyle w:val="a7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q0 -</w:t>
      </w:r>
      <w:r w:rsidRPr="003B668D">
        <w:rPr>
          <w:rFonts w:ascii="Courier New" w:hAnsi="Courier New" w:cs="Courier New"/>
          <w:sz w:val="28"/>
          <w:szCs w:val="28"/>
        </w:rPr>
        <w:t xml:space="preserve">&gt;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EF0A66">
        <w:rPr>
          <w:rFonts w:ascii="Courier New" w:hAnsi="Courier New" w:cs="Courier New"/>
          <w:sz w:val="28"/>
          <w:szCs w:val="28"/>
        </w:rPr>
        <w:t>*</w:t>
      </w:r>
      <w:r w:rsidRPr="003B668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преобразуется в</w:t>
      </w:r>
      <w:r w:rsidRPr="003B668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0 -&gt; </w:t>
      </w:r>
      <w:r w:rsidRPr="00EF0A66">
        <w:rPr>
          <w:rFonts w:ascii="Times New Roman" w:hAnsi="Times New Roman" w:cs="Times New Roman"/>
          <w:color w:val="000000"/>
          <w:sz w:val="27"/>
          <w:szCs w:val="27"/>
          <w:shd w:val="clear" w:color="auto" w:fill="FEFEFE"/>
        </w:rPr>
        <w:t>ε</w:t>
      </w:r>
      <w:r w:rsidRPr="003B668D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>1</w:t>
      </w:r>
      <w:r w:rsidRPr="003B668D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3B668D">
        <w:rPr>
          <w:rFonts w:ascii="Courier New" w:hAnsi="Courier New" w:cs="Courier New"/>
          <w:sz w:val="28"/>
          <w:szCs w:val="28"/>
        </w:rPr>
        <w:t xml:space="preserve">1 -&gt;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EF0A66">
        <w:rPr>
          <w:rFonts w:ascii="Courier New" w:hAnsi="Courier New" w:cs="Courier New"/>
          <w:sz w:val="28"/>
          <w:szCs w:val="28"/>
        </w:rPr>
        <w:t xml:space="preserve"> </w:t>
      </w:r>
      <w:r w:rsidRPr="003B668D">
        <w:rPr>
          <w:rFonts w:ascii="Courier New" w:hAnsi="Courier New" w:cs="Courier New"/>
          <w:sz w:val="28"/>
          <w:szCs w:val="28"/>
        </w:rPr>
        <w:t xml:space="preserve">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EF0A66">
        <w:rPr>
          <w:rFonts w:ascii="Courier New" w:hAnsi="Courier New" w:cs="Courier New"/>
          <w:sz w:val="28"/>
          <w:szCs w:val="28"/>
        </w:rPr>
        <w:t>1</w:t>
      </w:r>
      <w:r w:rsidRPr="00EF0A66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EF0A66">
        <w:rPr>
          <w:rFonts w:ascii="Courier New" w:hAnsi="Courier New" w:cs="Courier New"/>
          <w:sz w:val="28"/>
          <w:szCs w:val="28"/>
        </w:rPr>
        <w:t xml:space="preserve">1 -&gt; </w:t>
      </w:r>
      <w:r w:rsidRPr="00EF0A66">
        <w:rPr>
          <w:rFonts w:ascii="Times New Roman" w:hAnsi="Times New Roman" w:cs="Times New Roman"/>
          <w:color w:val="000000"/>
          <w:sz w:val="27"/>
          <w:szCs w:val="27"/>
          <w:shd w:val="clear" w:color="auto" w:fill="FEFEFE"/>
        </w:rPr>
        <w:t>ε</w:t>
      </w:r>
      <w:r w:rsidRPr="00EF0A66">
        <w:rPr>
          <w:rFonts w:ascii="Courier New" w:hAnsi="Courier New" w:cs="Courier New"/>
          <w:sz w:val="28"/>
          <w:szCs w:val="28"/>
        </w:rPr>
        <w:t xml:space="preserve"> -&gt; </w:t>
      </w:r>
      <w:r>
        <w:rPr>
          <w:rFonts w:ascii="Courier New" w:hAnsi="Courier New" w:cs="Courier New"/>
          <w:sz w:val="28"/>
          <w:szCs w:val="28"/>
          <w:lang w:val="en-US"/>
        </w:rPr>
        <w:t>q</w:t>
      </w:r>
      <w:r w:rsidRPr="00EF0A66">
        <w:rPr>
          <w:rFonts w:ascii="Courier New" w:hAnsi="Courier New" w:cs="Courier New"/>
          <w:sz w:val="28"/>
          <w:szCs w:val="28"/>
        </w:rPr>
        <w:t>2</w:t>
      </w:r>
    </w:p>
    <w:p w:rsidR="00EF0A66" w:rsidRDefault="00BF4930" w:rsidP="00EF0A66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кол-вол путей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изменилось тогда переходим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пункту 9, иначе возвращаемся ко 4.</w:t>
      </w:r>
    </w:p>
    <w:p w:rsidR="00EF0A66" w:rsidRDefault="00EF0A66" w:rsidP="00EF0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избавления от пустых переходов</w:t>
      </w:r>
      <w:r w:rsidRPr="008D0B5E">
        <w:rPr>
          <w:rFonts w:ascii="Times New Roman" w:hAnsi="Times New Roman" w:cs="Times New Roman"/>
          <w:sz w:val="28"/>
          <w:szCs w:val="28"/>
        </w:rPr>
        <w:t>:</w:t>
      </w:r>
    </w:p>
    <w:p w:rsidR="00EF0A66" w:rsidRDefault="006F6FAA" w:rsidP="006F6FAA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054BC">
        <w:rPr>
          <w:rFonts w:ascii="Times New Roman" w:hAnsi="Times New Roman" w:cs="Times New Roman"/>
          <w:sz w:val="28"/>
          <w:szCs w:val="28"/>
        </w:rPr>
        <w:t xml:space="preserve">оздаем </w:t>
      </w:r>
      <w:r>
        <w:rPr>
          <w:rFonts w:ascii="Times New Roman" w:hAnsi="Times New Roman" w:cs="Times New Roman"/>
          <w:sz w:val="28"/>
          <w:szCs w:val="28"/>
        </w:rPr>
        <w:t>очередь из состояний</w:t>
      </w:r>
      <w:r w:rsidR="00F054BC">
        <w:rPr>
          <w:rFonts w:ascii="Times New Roman" w:hAnsi="Times New Roman" w:cs="Times New Roman"/>
          <w:sz w:val="28"/>
          <w:szCs w:val="28"/>
        </w:rPr>
        <w:t xml:space="preserve"> и кладем в него новое состояние.</w:t>
      </w:r>
      <w:r w:rsidR="007E6EEF">
        <w:rPr>
          <w:rFonts w:ascii="Times New Roman" w:hAnsi="Times New Roman" w:cs="Times New Roman"/>
          <w:sz w:val="28"/>
          <w:szCs w:val="28"/>
        </w:rPr>
        <w:t xml:space="preserve"> Где начальное замкнутое состояние  </w:t>
      </w:r>
      <w:r w:rsidR="007E6EE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E6EEF" w:rsidRPr="007E6EEF">
        <w:rPr>
          <w:rFonts w:ascii="Times New Roman" w:hAnsi="Times New Roman" w:cs="Times New Roman"/>
          <w:sz w:val="28"/>
          <w:szCs w:val="28"/>
        </w:rPr>
        <w:t>0.</w:t>
      </w:r>
    </w:p>
    <w:p w:rsidR="00F054BC" w:rsidRDefault="00F054BC" w:rsidP="007E6EEF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</w:t>
      </w:r>
      <w:r w:rsidR="007E6EEF">
        <w:rPr>
          <w:rFonts w:ascii="Times New Roman" w:hAnsi="Times New Roman" w:cs="Times New Roman"/>
          <w:sz w:val="28"/>
          <w:szCs w:val="28"/>
        </w:rPr>
        <w:t>состояние из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54BC" w:rsidRDefault="00F054BC" w:rsidP="006F6FAA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Проходимся по все всем путям нашего автомата и добавляем замкнутые состояния, т.е. состояния в которые мы можем попасть по пустым переходам.</w:t>
      </w:r>
    </w:p>
    <w:p w:rsidR="00F054BC" w:rsidRPr="00883281" w:rsidRDefault="00F054BC" w:rsidP="006F6FAA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Проходимся по всем замкнутым состояниям. </w:t>
      </w:r>
      <w:r w:rsidR="007E6EEF">
        <w:rPr>
          <w:rFonts w:ascii="Times New Roman" w:hAnsi="Times New Roman" w:cs="Times New Roman"/>
          <w:sz w:val="28"/>
          <w:szCs w:val="28"/>
        </w:rPr>
        <w:t xml:space="preserve">В зависимости от того по какому символу мы </w:t>
      </w:r>
      <w:proofErr w:type="gramStart"/>
      <w:r w:rsidR="007E6EEF">
        <w:rPr>
          <w:rFonts w:ascii="Times New Roman" w:hAnsi="Times New Roman" w:cs="Times New Roman"/>
          <w:sz w:val="28"/>
          <w:szCs w:val="28"/>
        </w:rPr>
        <w:t>переходим</w:t>
      </w:r>
      <w:proofErr w:type="gramEnd"/>
      <w:r w:rsidR="007E6EEF">
        <w:rPr>
          <w:rFonts w:ascii="Times New Roman" w:hAnsi="Times New Roman" w:cs="Times New Roman"/>
          <w:sz w:val="28"/>
          <w:szCs w:val="28"/>
        </w:rPr>
        <w:t xml:space="preserve"> создаем новое склеенное замкнутое состояние. И кладем его в очередь</w:t>
      </w:r>
      <w:r w:rsidR="008832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83281" w:rsidRDefault="00883281" w:rsidP="00883281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очередь пустая то переходим к пункту 6, иначе к пункту 2.</w:t>
      </w:r>
    </w:p>
    <w:p w:rsidR="00883281" w:rsidRPr="00883281" w:rsidRDefault="00883281" w:rsidP="00883281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Обновляем пути </w:t>
      </w:r>
      <w:r w:rsidR="0084037B">
        <w:rPr>
          <w:rFonts w:ascii="Times New Roman" w:hAnsi="Times New Roman" w:cs="Times New Roman"/>
          <w:sz w:val="28"/>
          <w:szCs w:val="28"/>
        </w:rPr>
        <w:t>нашего автомата новыми состояниями</w:t>
      </w:r>
      <w:r>
        <w:rPr>
          <w:rFonts w:ascii="Times New Roman" w:hAnsi="Times New Roman" w:cs="Times New Roman"/>
          <w:sz w:val="28"/>
          <w:szCs w:val="28"/>
        </w:rPr>
        <w:t xml:space="preserve"> без пустых переходов.</w:t>
      </w:r>
    </w:p>
    <w:p w:rsidR="008A7E2D" w:rsidRPr="008D0B5E" w:rsidRDefault="008A7E2D" w:rsidP="008A7E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7E2D">
        <w:rPr>
          <w:rFonts w:ascii="Times New Roman" w:hAnsi="Times New Roman" w:cs="Times New Roman"/>
          <w:sz w:val="28"/>
          <w:szCs w:val="28"/>
        </w:rPr>
        <w:t>Пример входных данных:</w:t>
      </w:r>
    </w:p>
    <w:p w:rsidR="008A7E2D" w:rsidRPr="006032F7" w:rsidRDefault="006032F7" w:rsidP="008A7E2D">
      <w:pPr>
        <w:ind w:firstLine="708"/>
        <w:rPr>
          <w:rFonts w:ascii="Courier New" w:hAnsi="Courier New" w:cs="Courier New"/>
          <w:sz w:val="28"/>
          <w:szCs w:val="28"/>
        </w:rPr>
      </w:pPr>
      <w:proofErr w:type="spellStart"/>
      <w:r w:rsidRPr="006032F7">
        <w:rPr>
          <w:rFonts w:ascii="Courier New" w:hAnsi="Courier New" w:cs="Courier New"/>
          <w:color w:val="000000"/>
          <w:sz w:val="28"/>
          <w:szCs w:val="28"/>
        </w:rPr>
        <w:t>xy</w:t>
      </w:r>
      <w:proofErr w:type="spellEnd"/>
      <w:r w:rsidRPr="006032F7">
        <w:rPr>
          <w:rFonts w:ascii="Courier New" w:hAnsi="Courier New" w:cs="Courier New"/>
          <w:color w:val="000000"/>
          <w:sz w:val="28"/>
          <w:szCs w:val="28"/>
        </w:rPr>
        <w:t>*|</w:t>
      </w:r>
      <w:proofErr w:type="spellStart"/>
      <w:r w:rsidRPr="006032F7">
        <w:rPr>
          <w:rFonts w:ascii="Courier New" w:hAnsi="Courier New" w:cs="Courier New"/>
          <w:color w:val="000000"/>
          <w:sz w:val="28"/>
          <w:szCs w:val="28"/>
        </w:rPr>
        <w:t>ab</w:t>
      </w:r>
      <w:proofErr w:type="spellEnd"/>
      <w:r w:rsidRPr="006032F7">
        <w:rPr>
          <w:rFonts w:ascii="Courier New" w:hAnsi="Courier New" w:cs="Courier New"/>
          <w:color w:val="000000"/>
          <w:sz w:val="28"/>
          <w:szCs w:val="28"/>
        </w:rPr>
        <w:t>|(</w:t>
      </w:r>
      <w:proofErr w:type="spellStart"/>
      <w:r w:rsidRPr="006032F7">
        <w:rPr>
          <w:rFonts w:ascii="Courier New" w:hAnsi="Courier New" w:cs="Courier New"/>
          <w:color w:val="000000"/>
          <w:sz w:val="28"/>
          <w:szCs w:val="28"/>
        </w:rPr>
        <w:t>x|a</w:t>
      </w:r>
      <w:proofErr w:type="spellEnd"/>
      <w:r w:rsidRPr="006032F7">
        <w:rPr>
          <w:rFonts w:ascii="Courier New" w:hAnsi="Courier New" w:cs="Courier New"/>
          <w:color w:val="000000"/>
          <w:sz w:val="28"/>
          <w:szCs w:val="28"/>
        </w:rPr>
        <w:t>*)</w:t>
      </w:r>
    </w:p>
    <w:p w:rsidR="008A7E2D" w:rsidRPr="0022234F" w:rsidRDefault="008A7E2D" w:rsidP="008A7E2D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8A7E2D">
        <w:rPr>
          <w:rFonts w:ascii="Times New Roman" w:hAnsi="Times New Roman" w:cs="Times New Roman"/>
          <w:color w:val="000000"/>
          <w:sz w:val="28"/>
          <w:szCs w:val="28"/>
        </w:rPr>
        <w:t>Пример выходного файла для этого регулярного выражения:</w:t>
      </w:r>
    </w:p>
    <w:p w:rsidR="006032F7" w:rsidRPr="006032F7" w:rsidRDefault="006032F7" w:rsidP="006032F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032F7">
        <w:rPr>
          <w:rFonts w:ascii="Courier New" w:hAnsi="Courier New" w:cs="Courier New"/>
          <w:color w:val="000000"/>
          <w:sz w:val="28"/>
          <w:szCs w:val="28"/>
          <w:lang w:val="en-US"/>
        </w:rPr>
        <w:t>0 -&gt; x1</w:t>
      </w:r>
    </w:p>
    <w:p w:rsidR="006032F7" w:rsidRPr="006032F7" w:rsidRDefault="006032F7" w:rsidP="006032F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032F7">
        <w:rPr>
          <w:rFonts w:ascii="Courier New" w:hAnsi="Courier New" w:cs="Courier New"/>
          <w:color w:val="000000"/>
          <w:sz w:val="28"/>
          <w:szCs w:val="28"/>
          <w:lang w:val="en-US"/>
        </w:rPr>
        <w:t>1 -&gt; a2 | b3 | x3 | y4</w:t>
      </w:r>
    </w:p>
    <w:p w:rsidR="006032F7" w:rsidRPr="006032F7" w:rsidRDefault="006032F7" w:rsidP="006032F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032F7">
        <w:rPr>
          <w:rFonts w:ascii="Courier New" w:hAnsi="Courier New" w:cs="Courier New"/>
          <w:color w:val="000000"/>
          <w:sz w:val="28"/>
          <w:szCs w:val="28"/>
          <w:lang w:val="en-US"/>
        </w:rPr>
        <w:t>2 -&gt; a5 | b3 | x3</w:t>
      </w:r>
    </w:p>
    <w:p w:rsidR="006032F7" w:rsidRPr="006032F7" w:rsidRDefault="006032F7" w:rsidP="006032F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032F7">
        <w:rPr>
          <w:rFonts w:ascii="Courier New" w:hAnsi="Courier New" w:cs="Courier New"/>
          <w:color w:val="000000"/>
          <w:sz w:val="28"/>
          <w:szCs w:val="28"/>
          <w:lang w:val="en-US"/>
        </w:rPr>
        <w:t>4 -&gt; a5 | b3 | x3 | y4</w:t>
      </w:r>
    </w:p>
    <w:p w:rsidR="006032F7" w:rsidRPr="006032F7" w:rsidRDefault="006032F7" w:rsidP="006032F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8"/>
          <w:szCs w:val="28"/>
        </w:rPr>
      </w:pPr>
      <w:r w:rsidRPr="006032F7">
        <w:rPr>
          <w:rFonts w:ascii="Courier New" w:hAnsi="Courier New" w:cs="Courier New"/>
          <w:color w:val="000000"/>
          <w:sz w:val="28"/>
          <w:szCs w:val="28"/>
        </w:rPr>
        <w:t>5 -&gt; a5</w:t>
      </w:r>
    </w:p>
    <w:p w:rsidR="008A7E2D" w:rsidRPr="006032F7" w:rsidRDefault="008A7E2D">
      <w:pPr>
        <w:spacing w:after="200" w:line="276" w:lineRule="auto"/>
        <w:rPr>
          <w:rFonts w:ascii="Times New Roman" w:hAnsi="Times New Roman" w:cs="Times New Roman"/>
        </w:rPr>
      </w:pPr>
      <w:r w:rsidRPr="0022234F">
        <w:rPr>
          <w:rFonts w:ascii="Times New Roman" w:hAnsi="Times New Roman" w:cs="Times New Roman"/>
        </w:rPr>
        <w:br w:type="page"/>
      </w:r>
    </w:p>
    <w:p w:rsidR="008A7E2D" w:rsidRPr="00617AD3" w:rsidRDefault="008A7E2D" w:rsidP="00617AD3">
      <w:pPr>
        <w:pStyle w:val="2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bookmarkStart w:id="10" w:name="_Toc103172591"/>
      <w:r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Лексический анализатор</w:t>
      </w:r>
      <w:bookmarkEnd w:id="10"/>
    </w:p>
    <w:p w:rsidR="008A7E2D" w:rsidRDefault="008A7E2D" w:rsidP="00CC3D8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  <w:r w:rsidRPr="008A7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8A7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 аналитического разбора входной последовательности символов на распознанные группы — лексемы — с целью получения на выходе идентифицированных последовател</w:t>
      </w:r>
      <w:r w:rsidR="00BF4930">
        <w:rPr>
          <w:rFonts w:ascii="Times New Roman" w:hAnsi="Times New Roman" w:cs="Times New Roman"/>
          <w:sz w:val="28"/>
          <w:szCs w:val="28"/>
        </w:rPr>
        <w:t>ьностей, называемых «</w:t>
      </w:r>
      <w:proofErr w:type="spellStart"/>
      <w:r w:rsidR="00BF4930">
        <w:rPr>
          <w:rFonts w:ascii="Times New Roman" w:hAnsi="Times New Roman" w:cs="Times New Roman"/>
          <w:sz w:val="28"/>
          <w:szCs w:val="28"/>
        </w:rPr>
        <w:t>токенами</w:t>
      </w:r>
      <w:proofErr w:type="spellEnd"/>
      <w:r w:rsidR="00BF4930">
        <w:rPr>
          <w:rFonts w:ascii="Times New Roman" w:hAnsi="Times New Roman" w:cs="Times New Roman"/>
          <w:sz w:val="28"/>
          <w:szCs w:val="28"/>
        </w:rPr>
        <w:t>».</w:t>
      </w:r>
    </w:p>
    <w:p w:rsidR="003B1865" w:rsidRDefault="003B1865" w:rsidP="003B18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865">
        <w:rPr>
          <w:rFonts w:ascii="Times New Roman" w:hAnsi="Times New Roman" w:cs="Times New Roman"/>
          <w:sz w:val="28"/>
          <w:szCs w:val="28"/>
        </w:rPr>
        <w:t>Анализатор считывает программу на языке</w:t>
      </w:r>
      <w:proofErr w:type="gramStart"/>
      <w:r w:rsidRPr="003B1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 с файла и </w:t>
      </w:r>
      <w:r w:rsidRPr="003B1865">
        <w:rPr>
          <w:rFonts w:ascii="Times New Roman" w:hAnsi="Times New Roman" w:cs="Times New Roman"/>
          <w:sz w:val="28"/>
          <w:szCs w:val="28"/>
        </w:rPr>
        <w:t xml:space="preserve">выводит списки идентификаторов и </w:t>
      </w:r>
      <w:proofErr w:type="spellStart"/>
      <w:r w:rsidRPr="003B1865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3B1865">
        <w:rPr>
          <w:rFonts w:ascii="Times New Roman" w:hAnsi="Times New Roman" w:cs="Times New Roman"/>
          <w:sz w:val="28"/>
          <w:szCs w:val="28"/>
        </w:rPr>
        <w:t>.</w:t>
      </w:r>
    </w:p>
    <w:p w:rsidR="003B1865" w:rsidRPr="003B1865" w:rsidRDefault="003B1865" w:rsidP="003B186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Входные данные – текст, содержащий:</w:t>
      </w:r>
    </w:p>
    <w:p w:rsidR="003B1865" w:rsidRP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Пробельные символы;</w:t>
      </w:r>
    </w:p>
    <w:p w:rsidR="003B1865" w:rsidRP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Все лексемы языка</w:t>
      </w:r>
      <w:proofErr w:type="gramStart"/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++ 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(ключевые слова, идентификаторы, операторы, целые, десятичные числа);</w:t>
      </w:r>
    </w:p>
    <w:p w:rsidR="003B1865" w:rsidRP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Дробные числа;</w:t>
      </w:r>
    </w:p>
    <w:p w:rsidR="003B1865" w:rsidRP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Строковые литералы;</w:t>
      </w:r>
    </w:p>
    <w:p w:rsidR="003B1865" w:rsidRDefault="003B1865" w:rsidP="003B1865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Блочные и строчные комментарии;</w:t>
      </w:r>
    </w:p>
    <w:p w:rsidR="0022650D" w:rsidRPr="00434562" w:rsidRDefault="003B1865" w:rsidP="00D5257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работы анализатора о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бъявля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ем класс, который будет анализировать 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 В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него добавлены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токены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языка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B186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++ в формате словаря, где хранятся пары </w:t>
      </w:r>
      <w:proofErr w:type="spellStart"/>
      <w:r w:rsidRPr="003B1865">
        <w:rPr>
          <w:rFonts w:ascii="Times New Roman" w:hAnsi="Times New Roman" w:cs="Times New Roman"/>
          <w:color w:val="000000"/>
          <w:sz w:val="28"/>
          <w:szCs w:val="28"/>
        </w:rPr>
        <w:t>токен</w:t>
      </w:r>
      <w:proofErr w:type="spellEnd"/>
      <w:r w:rsidRPr="003B1865">
        <w:rPr>
          <w:rFonts w:ascii="Times New Roman" w:hAnsi="Times New Roman" w:cs="Times New Roman"/>
          <w:color w:val="000000"/>
          <w:sz w:val="28"/>
          <w:szCs w:val="28"/>
        </w:rPr>
        <w:t xml:space="preserve"> – значение. </w:t>
      </w:r>
      <w:r w:rsidR="0022650D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считывает посимвольно входные данные и </w:t>
      </w:r>
      <w:proofErr w:type="gramStart"/>
      <w:r w:rsidR="0022650D">
        <w:rPr>
          <w:rFonts w:ascii="Times New Roman" w:hAnsi="Times New Roman" w:cs="Times New Roman"/>
          <w:color w:val="000000"/>
          <w:sz w:val="28"/>
          <w:szCs w:val="28"/>
        </w:rPr>
        <w:t>при</w:t>
      </w:r>
      <w:proofErr w:type="gramEnd"/>
      <w:r w:rsidR="0022650D">
        <w:rPr>
          <w:rFonts w:ascii="Times New Roman" w:hAnsi="Times New Roman" w:cs="Times New Roman"/>
          <w:color w:val="000000"/>
          <w:sz w:val="28"/>
          <w:szCs w:val="28"/>
        </w:rPr>
        <w:t xml:space="preserve"> нахождение какого-либо </w:t>
      </w:r>
      <w:proofErr w:type="spellStart"/>
      <w:r w:rsidR="0022650D">
        <w:rPr>
          <w:rFonts w:ascii="Times New Roman" w:hAnsi="Times New Roman" w:cs="Times New Roman"/>
          <w:color w:val="000000"/>
          <w:sz w:val="28"/>
          <w:szCs w:val="28"/>
        </w:rPr>
        <w:t>токена</w:t>
      </w:r>
      <w:proofErr w:type="spellEnd"/>
      <w:r w:rsidR="0022650D">
        <w:rPr>
          <w:rFonts w:ascii="Times New Roman" w:hAnsi="Times New Roman" w:cs="Times New Roman"/>
          <w:color w:val="000000"/>
          <w:sz w:val="28"/>
          <w:szCs w:val="28"/>
        </w:rPr>
        <w:t xml:space="preserve"> запишет это в файл указывает его позицию в файле. При нахождении блочного, строчного комментария, а так же строки анализатор перейдет в соответствующее состояние, корректно его обработав.</w:t>
      </w:r>
    </w:p>
    <w:p w:rsidR="00D52578" w:rsidRPr="00434562" w:rsidRDefault="009F0979" w:rsidP="00D52578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2578">
        <w:rPr>
          <w:rFonts w:ascii="Times New Roman" w:hAnsi="Times New Roman" w:cs="Times New Roman"/>
          <w:color w:val="000000"/>
          <w:sz w:val="28"/>
          <w:szCs w:val="28"/>
        </w:rPr>
        <w:t>Пример входного файла:</w:t>
      </w:r>
    </w:p>
    <w:p w:rsidR="00D52578" w:rsidRPr="00434562" w:rsidRDefault="00D52578" w:rsidP="00D5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D52578">
        <w:rPr>
          <w:rFonts w:ascii="Courier New" w:hAnsi="Courier New" w:cs="Courier New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3456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52578">
        <w:rPr>
          <w:rFonts w:ascii="Courier New" w:hAnsi="Courier New" w:cs="Courier New"/>
          <w:color w:val="000000"/>
          <w:sz w:val="28"/>
          <w:szCs w:val="28"/>
          <w:lang w:val="en-US"/>
        </w:rPr>
        <w:t>main</w:t>
      </w:r>
      <w:r w:rsidRPr="00434562"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D52578" w:rsidRPr="00434562" w:rsidRDefault="00D52578" w:rsidP="00D5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434562"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D52578" w:rsidRPr="00434562" w:rsidRDefault="00D52578" w:rsidP="00D525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43456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52578">
        <w:rPr>
          <w:rFonts w:ascii="Courier New" w:hAnsi="Courier New" w:cs="Courier New"/>
          <w:color w:val="000000"/>
          <w:sz w:val="28"/>
          <w:szCs w:val="28"/>
          <w:lang w:val="en-US"/>
        </w:rPr>
        <w:t>float</w:t>
      </w:r>
      <w:proofErr w:type="gramEnd"/>
      <w:r w:rsidRPr="0043456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52578">
        <w:rPr>
          <w:rFonts w:ascii="Courier New" w:hAnsi="Courier New" w:cs="Courier New"/>
          <w:color w:val="000000"/>
          <w:sz w:val="28"/>
          <w:szCs w:val="28"/>
          <w:lang w:val="en-US"/>
        </w:rPr>
        <w:t>f</w:t>
      </w:r>
      <w:r w:rsidRPr="00434562">
        <w:rPr>
          <w:rFonts w:ascii="Courier New" w:hAnsi="Courier New" w:cs="Courier New"/>
          <w:color w:val="000000"/>
          <w:sz w:val="28"/>
          <w:szCs w:val="28"/>
        </w:rPr>
        <w:t xml:space="preserve"> = .0</w:t>
      </w:r>
      <w:r w:rsidRPr="00D52578">
        <w:rPr>
          <w:rFonts w:ascii="Courier New" w:hAnsi="Courier New" w:cs="Courier New"/>
          <w:color w:val="000000"/>
          <w:sz w:val="28"/>
          <w:szCs w:val="28"/>
          <w:lang w:val="en-US"/>
        </w:rPr>
        <w:t>f</w:t>
      </w:r>
      <w:r w:rsidRPr="0043456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52578" w:rsidRPr="00434562" w:rsidRDefault="00D52578" w:rsidP="00D52578">
      <w:pPr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D52578"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8A7E2D" w:rsidRPr="009F0979" w:rsidRDefault="008A7E2D" w:rsidP="003B18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1865">
        <w:rPr>
          <w:rFonts w:ascii="Times New Roman" w:hAnsi="Times New Roman" w:cs="Times New Roman"/>
          <w:color w:val="000000"/>
          <w:sz w:val="28"/>
          <w:szCs w:val="28"/>
        </w:rPr>
        <w:t>Пример</w:t>
      </w:r>
      <w:r w:rsidRPr="009F09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выходного</w:t>
      </w:r>
      <w:r w:rsidRPr="009F09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B1865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9F097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F0979" w:rsidRPr="009F0979" w:rsidRDefault="009F0979" w:rsidP="009F0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</w:rPr>
        <w:t xml:space="preserve">              </w:t>
      </w: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TOKEN             VALUE </w:t>
      </w:r>
      <w:proofErr w:type="gramStart"/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>LINE  POS</w:t>
      </w:r>
      <w:proofErr w:type="gramEnd"/>
    </w:p>
    <w:p w:rsidR="009F0979" w:rsidRPr="009F0979" w:rsidRDefault="009F0979" w:rsidP="009F0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INT               </w:t>
      </w:r>
      <w:proofErr w:type="spellStart"/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>int</w:t>
      </w:r>
      <w:proofErr w:type="spellEnd"/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0     0</w:t>
      </w:r>
    </w:p>
    <w:p w:rsidR="009F0979" w:rsidRPr="009F0979" w:rsidRDefault="009F0979" w:rsidP="009F0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IDENTIFIER              main 0     4</w:t>
      </w:r>
    </w:p>
    <w:p w:rsidR="009F0979" w:rsidRPr="009F0979" w:rsidRDefault="009F0979" w:rsidP="009F0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OPEN_PARENTHESIS                 </w:t>
      </w:r>
      <w:proofErr w:type="gramStart"/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>( 0</w:t>
      </w:r>
      <w:proofErr w:type="gramEnd"/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8</w:t>
      </w:r>
    </w:p>
    <w:p w:rsidR="009F0979" w:rsidRPr="009F0979" w:rsidRDefault="009F0979" w:rsidP="009F0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CLOSE_PARENTHESIS                 ) 0     9</w:t>
      </w:r>
    </w:p>
    <w:p w:rsidR="009F0979" w:rsidRPr="009F0979" w:rsidRDefault="009F0979" w:rsidP="009F0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OPEN_CURLY_BRACKET                 </w:t>
      </w:r>
      <w:proofErr w:type="gramStart"/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>{ 1</w:t>
      </w:r>
      <w:proofErr w:type="gramEnd"/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0</w:t>
      </w:r>
    </w:p>
    <w:p w:rsidR="009F0979" w:rsidRPr="009F0979" w:rsidRDefault="009F0979" w:rsidP="009F0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FLOAT             </w:t>
      </w:r>
      <w:proofErr w:type="spellStart"/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>float</w:t>
      </w:r>
      <w:proofErr w:type="spellEnd"/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2     4</w:t>
      </w:r>
    </w:p>
    <w:p w:rsidR="009F0979" w:rsidRPr="009F0979" w:rsidRDefault="009F0979" w:rsidP="009F0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IDENTIFIER                 f 2    10</w:t>
      </w:r>
    </w:p>
    <w:p w:rsidR="009F0979" w:rsidRPr="009F0979" w:rsidRDefault="009F0979" w:rsidP="009F0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ASSIGN                 = 2    12</w:t>
      </w:r>
    </w:p>
    <w:p w:rsidR="009F0979" w:rsidRPr="009F0979" w:rsidRDefault="009F0979" w:rsidP="009F0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>DOT                 .</w:t>
      </w:r>
      <w:proofErr w:type="gramEnd"/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2    14</w:t>
      </w:r>
    </w:p>
    <w:p w:rsidR="009F0979" w:rsidRPr="009F0979" w:rsidRDefault="009F0979" w:rsidP="009F0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NUMBER                0f 2    15</w:t>
      </w:r>
    </w:p>
    <w:p w:rsidR="009F0979" w:rsidRPr="009F0979" w:rsidRDefault="009F0979" w:rsidP="009F09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SEMI_COLON                 ; 2    17</w:t>
      </w:r>
    </w:p>
    <w:p w:rsidR="00CC3D8A" w:rsidRPr="009F0979" w:rsidRDefault="009F0979" w:rsidP="009F097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F0979">
        <w:rPr>
          <w:rFonts w:ascii="Courier New" w:hAnsi="Courier New" w:cs="Courier New"/>
          <w:color w:val="000000"/>
          <w:sz w:val="28"/>
          <w:szCs w:val="28"/>
          <w:lang w:val="en-US"/>
        </w:rPr>
        <w:t>CLOSE_CURLY_BRACKET                 } 3     0</w:t>
      </w:r>
      <w:r w:rsidR="00CC3D8A" w:rsidRPr="009F0979">
        <w:rPr>
          <w:rFonts w:ascii="Courier New" w:hAnsi="Courier New" w:cs="Courier New"/>
          <w:sz w:val="28"/>
          <w:szCs w:val="28"/>
          <w:lang w:val="en-US"/>
        </w:rPr>
        <w:br w:type="page"/>
      </w:r>
    </w:p>
    <w:p w:rsidR="00CC3D8A" w:rsidRDefault="00CC3D8A" w:rsidP="00617AD3">
      <w:pPr>
        <w:pStyle w:val="1"/>
        <w:spacing w:after="240"/>
        <w:jc w:val="center"/>
        <w:rPr>
          <w:rFonts w:ascii="Times New Roman" w:hAnsi="Times New Roman" w:cs="Times New Roman"/>
          <w:b w:val="0"/>
          <w:color w:val="000000"/>
          <w:sz w:val="32"/>
          <w:szCs w:val="32"/>
        </w:rPr>
      </w:pPr>
      <w:bookmarkStart w:id="11" w:name="_Toc103172592"/>
      <w:r w:rsidRPr="00617AD3">
        <w:rPr>
          <w:rFonts w:ascii="Times New Roman" w:hAnsi="Times New Roman" w:cs="Times New Roman"/>
          <w:b w:val="0"/>
          <w:color w:val="000000"/>
          <w:sz w:val="32"/>
          <w:szCs w:val="32"/>
        </w:rPr>
        <w:lastRenderedPageBreak/>
        <w:t>Заключение</w:t>
      </w:r>
      <w:bookmarkEnd w:id="11"/>
    </w:p>
    <w:p w:rsidR="003177D0" w:rsidRDefault="003177D0" w:rsidP="003177D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FA3">
        <w:rPr>
          <w:rFonts w:ascii="Times New Roman" w:hAnsi="Times New Roman" w:cs="Times New Roman"/>
          <w:sz w:val="28"/>
          <w:szCs w:val="28"/>
        </w:rPr>
        <w:t>Целью данной курсовой работы явля</w:t>
      </w:r>
      <w:r>
        <w:rPr>
          <w:rFonts w:ascii="Times New Roman" w:hAnsi="Times New Roman" w:cs="Times New Roman"/>
          <w:sz w:val="28"/>
          <w:szCs w:val="28"/>
        </w:rPr>
        <w:t>лось</w:t>
      </w:r>
      <w:r w:rsidRPr="00C23FA3">
        <w:rPr>
          <w:rFonts w:ascii="Times New Roman" w:hAnsi="Times New Roman" w:cs="Times New Roman"/>
          <w:sz w:val="28"/>
          <w:szCs w:val="28"/>
        </w:rPr>
        <w:t xml:space="preserve"> изучени</w:t>
      </w:r>
      <w:r>
        <w:rPr>
          <w:rFonts w:ascii="Times New Roman" w:hAnsi="Times New Roman" w:cs="Times New Roman"/>
          <w:sz w:val="28"/>
          <w:szCs w:val="28"/>
        </w:rPr>
        <w:t xml:space="preserve">е теории автоматов и формальных </w:t>
      </w:r>
      <w:r w:rsidRPr="00C23FA3">
        <w:rPr>
          <w:rFonts w:ascii="Times New Roman" w:hAnsi="Times New Roman" w:cs="Times New Roman"/>
          <w:sz w:val="28"/>
          <w:szCs w:val="28"/>
        </w:rPr>
        <w:t>языков, а также алгоритмов преобразования автоматов, лексического и синтаксического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FA3">
        <w:rPr>
          <w:rFonts w:ascii="Times New Roman" w:hAnsi="Times New Roman" w:cs="Times New Roman"/>
          <w:sz w:val="28"/>
          <w:szCs w:val="28"/>
        </w:rPr>
        <w:t>анализа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77D0" w:rsidRPr="003177D0" w:rsidRDefault="003177D0" w:rsidP="003177D0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D8A">
        <w:rPr>
          <w:rFonts w:ascii="Times New Roman" w:hAnsi="Times New Roman" w:cs="Times New Roman"/>
          <w:color w:val="000000"/>
          <w:sz w:val="28"/>
          <w:szCs w:val="28"/>
        </w:rPr>
        <w:t>В процессе курсовой работы были написаны программы для взаимодействия и преобразования разных типов грамматик, конечных автоматов, использование регулярных выражений.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Изучены такие темы как конечные автоматы</w:t>
      </w:r>
      <w:r w:rsidRPr="003177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 xml:space="preserve">недетерминированные и детерминированные автоматы, </w:t>
      </w:r>
      <w:proofErr w:type="spellStart"/>
      <w:r w:rsidRPr="00CC3D8A">
        <w:rPr>
          <w:rFonts w:ascii="Times New Roman" w:hAnsi="Times New Roman" w:cs="Times New Roman"/>
          <w:color w:val="000000"/>
          <w:sz w:val="28"/>
          <w:szCs w:val="28"/>
        </w:rPr>
        <w:t>леволинейная</w:t>
      </w:r>
      <w:proofErr w:type="spellEnd"/>
      <w:r w:rsidRPr="00CC3D8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CC3D8A">
        <w:rPr>
          <w:rFonts w:ascii="Times New Roman" w:hAnsi="Times New Roman" w:cs="Times New Roman"/>
          <w:color w:val="000000"/>
          <w:sz w:val="28"/>
          <w:szCs w:val="28"/>
        </w:rPr>
        <w:t>праволинейная</w:t>
      </w:r>
      <w:proofErr w:type="spellEnd"/>
      <w:r w:rsidRPr="00CC3D8A">
        <w:rPr>
          <w:rFonts w:ascii="Times New Roman" w:hAnsi="Times New Roman" w:cs="Times New Roman"/>
          <w:color w:val="000000"/>
          <w:sz w:val="28"/>
          <w:szCs w:val="28"/>
        </w:rPr>
        <w:t xml:space="preserve"> грамматика, перевод автомата Мили в Мура и наоборот, минимизация автоматов, перевод недетерминированного автомата в детерминированный, перевод регулярного выражения в детерминированный конечный</w:t>
      </w:r>
      <w:r w:rsidRPr="003177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D8A">
        <w:rPr>
          <w:rFonts w:ascii="Times New Roman" w:hAnsi="Times New Roman" w:cs="Times New Roman"/>
          <w:color w:val="000000"/>
          <w:sz w:val="28"/>
          <w:szCs w:val="28"/>
        </w:rPr>
        <w:t>автомат, лекс</w:t>
      </w:r>
      <w:r>
        <w:rPr>
          <w:rFonts w:ascii="Times New Roman" w:hAnsi="Times New Roman" w:cs="Times New Roman"/>
          <w:color w:val="000000"/>
          <w:sz w:val="28"/>
          <w:szCs w:val="28"/>
        </w:rPr>
        <w:t>ический анализатор для языка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3177D0">
        <w:rPr>
          <w:rFonts w:ascii="Times New Roman" w:hAnsi="Times New Roman" w:cs="Times New Roman"/>
          <w:color w:val="000000"/>
          <w:sz w:val="28"/>
          <w:szCs w:val="28"/>
        </w:rPr>
        <w:t>+.</w:t>
      </w:r>
    </w:p>
    <w:p w:rsidR="00CC3D8A" w:rsidRPr="00CC3D8A" w:rsidRDefault="00CC3D8A" w:rsidP="003177D0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практическая работа оказалась очень ценной и необходимой для развития навыков программирования.</w:t>
      </w:r>
    </w:p>
    <w:p w:rsidR="00CC3D8A" w:rsidRPr="00CC3D8A" w:rsidRDefault="00CC3D8A" w:rsidP="003177D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D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Поставленная цель достигнута.</w:t>
      </w:r>
    </w:p>
    <w:p w:rsidR="00CC3D8A" w:rsidRPr="00CC3D8A" w:rsidRDefault="00CC3D8A" w:rsidP="00CC3D8A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sectPr w:rsidR="00CC3D8A" w:rsidRPr="00CC3D8A" w:rsidSect="00BA402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F78" w:rsidRDefault="00550F78" w:rsidP="0022234F">
      <w:pPr>
        <w:spacing w:after="0" w:line="240" w:lineRule="auto"/>
      </w:pPr>
      <w:r>
        <w:separator/>
      </w:r>
    </w:p>
  </w:endnote>
  <w:endnote w:type="continuationSeparator" w:id="0">
    <w:p w:rsidR="00550F78" w:rsidRDefault="00550F78" w:rsidP="00222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1476753"/>
      <w:docPartObj>
        <w:docPartGallery w:val="Page Numbers (Bottom of Page)"/>
        <w:docPartUnique/>
      </w:docPartObj>
    </w:sdtPr>
    <w:sdtEndPr/>
    <w:sdtContent>
      <w:p w:rsidR="00BA4020" w:rsidRDefault="00BA402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FCB">
          <w:rPr>
            <w:noProof/>
          </w:rPr>
          <w:t>6</w:t>
        </w:r>
        <w:r>
          <w:fldChar w:fldCharType="end"/>
        </w:r>
      </w:p>
    </w:sdtContent>
  </w:sdt>
  <w:p w:rsidR="00BA4020" w:rsidRDefault="00BA402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F78" w:rsidRDefault="00550F78" w:rsidP="0022234F">
      <w:pPr>
        <w:spacing w:after="0" w:line="240" w:lineRule="auto"/>
      </w:pPr>
      <w:r>
        <w:separator/>
      </w:r>
    </w:p>
  </w:footnote>
  <w:footnote w:type="continuationSeparator" w:id="0">
    <w:p w:rsidR="00550F78" w:rsidRDefault="00550F78" w:rsidP="00222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77304"/>
    <w:multiLevelType w:val="hybridMultilevel"/>
    <w:tmpl w:val="47F021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906D61"/>
    <w:multiLevelType w:val="hybridMultilevel"/>
    <w:tmpl w:val="F8E8A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9F33EA4"/>
    <w:multiLevelType w:val="hybridMultilevel"/>
    <w:tmpl w:val="95C2A3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8640C1"/>
    <w:multiLevelType w:val="hybridMultilevel"/>
    <w:tmpl w:val="C24C53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C51888"/>
    <w:multiLevelType w:val="hybridMultilevel"/>
    <w:tmpl w:val="3E3C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06F56"/>
    <w:multiLevelType w:val="multilevel"/>
    <w:tmpl w:val="F360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2C24BC"/>
    <w:multiLevelType w:val="hybridMultilevel"/>
    <w:tmpl w:val="CF7447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98E0700"/>
    <w:multiLevelType w:val="hybridMultilevel"/>
    <w:tmpl w:val="EAD0D6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C214DD0"/>
    <w:multiLevelType w:val="multilevel"/>
    <w:tmpl w:val="DFC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776060"/>
    <w:multiLevelType w:val="hybridMultilevel"/>
    <w:tmpl w:val="15EEAC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17E1FE0"/>
    <w:multiLevelType w:val="hybridMultilevel"/>
    <w:tmpl w:val="8188C618"/>
    <w:lvl w:ilvl="0" w:tplc="2C9CD81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FE7E74"/>
    <w:multiLevelType w:val="multilevel"/>
    <w:tmpl w:val="FD94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686427"/>
    <w:multiLevelType w:val="hybridMultilevel"/>
    <w:tmpl w:val="7D9C56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9B6A29"/>
    <w:multiLevelType w:val="hybridMultilevel"/>
    <w:tmpl w:val="02FE38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E1809FE"/>
    <w:multiLevelType w:val="hybridMultilevel"/>
    <w:tmpl w:val="A8BA53B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A511AD"/>
    <w:multiLevelType w:val="hybridMultilevel"/>
    <w:tmpl w:val="A8BA53B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F310A80"/>
    <w:multiLevelType w:val="multilevel"/>
    <w:tmpl w:val="EE0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953039"/>
    <w:multiLevelType w:val="hybridMultilevel"/>
    <w:tmpl w:val="6FDA6F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1CD1309"/>
    <w:multiLevelType w:val="hybridMultilevel"/>
    <w:tmpl w:val="D1925D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36D6EB7"/>
    <w:multiLevelType w:val="hybridMultilevel"/>
    <w:tmpl w:val="58284C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45E7881"/>
    <w:multiLevelType w:val="hybridMultilevel"/>
    <w:tmpl w:val="5DF05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0"/>
  </w:num>
  <w:num w:numId="4">
    <w:abstractNumId w:val="5"/>
  </w:num>
  <w:num w:numId="5">
    <w:abstractNumId w:val="16"/>
  </w:num>
  <w:num w:numId="6">
    <w:abstractNumId w:val="10"/>
  </w:num>
  <w:num w:numId="7">
    <w:abstractNumId w:val="18"/>
  </w:num>
  <w:num w:numId="8">
    <w:abstractNumId w:val="13"/>
  </w:num>
  <w:num w:numId="9">
    <w:abstractNumId w:val="8"/>
  </w:num>
  <w:num w:numId="10">
    <w:abstractNumId w:val="11"/>
  </w:num>
  <w:num w:numId="11">
    <w:abstractNumId w:val="19"/>
  </w:num>
  <w:num w:numId="12">
    <w:abstractNumId w:val="15"/>
  </w:num>
  <w:num w:numId="13">
    <w:abstractNumId w:val="12"/>
  </w:num>
  <w:num w:numId="14">
    <w:abstractNumId w:val="14"/>
  </w:num>
  <w:num w:numId="15">
    <w:abstractNumId w:val="17"/>
  </w:num>
  <w:num w:numId="16">
    <w:abstractNumId w:val="1"/>
  </w:num>
  <w:num w:numId="17">
    <w:abstractNumId w:val="7"/>
  </w:num>
  <w:num w:numId="18">
    <w:abstractNumId w:val="0"/>
  </w:num>
  <w:num w:numId="19">
    <w:abstractNumId w:val="9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5E"/>
    <w:rsid w:val="000000F2"/>
    <w:rsid w:val="00080424"/>
    <w:rsid w:val="000D53E0"/>
    <w:rsid w:val="001841DB"/>
    <w:rsid w:val="001A2B94"/>
    <w:rsid w:val="001C5E4E"/>
    <w:rsid w:val="0022234F"/>
    <w:rsid w:val="0022650D"/>
    <w:rsid w:val="002D44A9"/>
    <w:rsid w:val="002F057B"/>
    <w:rsid w:val="00302DB4"/>
    <w:rsid w:val="0030470D"/>
    <w:rsid w:val="003177D0"/>
    <w:rsid w:val="0032536A"/>
    <w:rsid w:val="0033209F"/>
    <w:rsid w:val="003B1865"/>
    <w:rsid w:val="003B668D"/>
    <w:rsid w:val="003D1278"/>
    <w:rsid w:val="004026D7"/>
    <w:rsid w:val="0041060B"/>
    <w:rsid w:val="00434562"/>
    <w:rsid w:val="00491604"/>
    <w:rsid w:val="004944F2"/>
    <w:rsid w:val="004A358C"/>
    <w:rsid w:val="004E06D8"/>
    <w:rsid w:val="00503AAE"/>
    <w:rsid w:val="00550F78"/>
    <w:rsid w:val="00584389"/>
    <w:rsid w:val="005B64E8"/>
    <w:rsid w:val="005C60C7"/>
    <w:rsid w:val="006032F7"/>
    <w:rsid w:val="00617AD3"/>
    <w:rsid w:val="006E528F"/>
    <w:rsid w:val="006F2B81"/>
    <w:rsid w:val="006F63CC"/>
    <w:rsid w:val="006F6FAA"/>
    <w:rsid w:val="0070299E"/>
    <w:rsid w:val="00744146"/>
    <w:rsid w:val="00775E0F"/>
    <w:rsid w:val="007A5F5E"/>
    <w:rsid w:val="007B7334"/>
    <w:rsid w:val="007D352E"/>
    <w:rsid w:val="007E6EEF"/>
    <w:rsid w:val="008051CD"/>
    <w:rsid w:val="0084037B"/>
    <w:rsid w:val="00883281"/>
    <w:rsid w:val="008A7E2D"/>
    <w:rsid w:val="008D0B5E"/>
    <w:rsid w:val="008D3761"/>
    <w:rsid w:val="0093140D"/>
    <w:rsid w:val="009718A2"/>
    <w:rsid w:val="00971C00"/>
    <w:rsid w:val="0099334C"/>
    <w:rsid w:val="0099507D"/>
    <w:rsid w:val="009B464B"/>
    <w:rsid w:val="009F0979"/>
    <w:rsid w:val="00A07385"/>
    <w:rsid w:val="00A230C1"/>
    <w:rsid w:val="00A73206"/>
    <w:rsid w:val="00A91D45"/>
    <w:rsid w:val="00B00073"/>
    <w:rsid w:val="00B102A3"/>
    <w:rsid w:val="00B13FE1"/>
    <w:rsid w:val="00B45FCB"/>
    <w:rsid w:val="00B6075F"/>
    <w:rsid w:val="00BA4020"/>
    <w:rsid w:val="00BC0DC7"/>
    <w:rsid w:val="00BF4930"/>
    <w:rsid w:val="00BF4CB6"/>
    <w:rsid w:val="00C07817"/>
    <w:rsid w:val="00C23FA3"/>
    <w:rsid w:val="00C62EF3"/>
    <w:rsid w:val="00C74E3F"/>
    <w:rsid w:val="00CC2311"/>
    <w:rsid w:val="00CC3D8A"/>
    <w:rsid w:val="00CE56D5"/>
    <w:rsid w:val="00D52578"/>
    <w:rsid w:val="00D74C32"/>
    <w:rsid w:val="00E22EB0"/>
    <w:rsid w:val="00E47653"/>
    <w:rsid w:val="00EB412F"/>
    <w:rsid w:val="00EF0A66"/>
    <w:rsid w:val="00F054BC"/>
    <w:rsid w:val="00F7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75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2536A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2536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2536A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3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74C32"/>
    <w:pPr>
      <w:ind w:left="720"/>
      <w:contextualSpacing/>
    </w:pPr>
  </w:style>
  <w:style w:type="table" w:styleId="a8">
    <w:name w:val="Table Grid"/>
    <w:basedOn w:val="a1"/>
    <w:uiPriority w:val="59"/>
    <w:rsid w:val="004E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9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234F"/>
  </w:style>
  <w:style w:type="paragraph" w:styleId="ab">
    <w:name w:val="footer"/>
    <w:basedOn w:val="a"/>
    <w:link w:val="ac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234F"/>
  </w:style>
  <w:style w:type="character" w:styleId="ad">
    <w:name w:val="Hyperlink"/>
    <w:basedOn w:val="a0"/>
    <w:uiPriority w:val="99"/>
    <w:unhideWhenUsed/>
    <w:rsid w:val="002223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75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2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2536A"/>
    <w:pPr>
      <w:spacing w:line="276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2536A"/>
    <w:pPr>
      <w:spacing w:after="100" w:line="276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2536A"/>
    <w:pPr>
      <w:spacing w:after="100" w:line="276" w:lineRule="auto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2536A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3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74C32"/>
    <w:pPr>
      <w:ind w:left="720"/>
      <w:contextualSpacing/>
    </w:pPr>
  </w:style>
  <w:style w:type="table" w:styleId="a8">
    <w:name w:val="Table Grid"/>
    <w:basedOn w:val="a1"/>
    <w:uiPriority w:val="59"/>
    <w:rsid w:val="004E06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9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234F"/>
  </w:style>
  <w:style w:type="paragraph" w:styleId="ab">
    <w:name w:val="footer"/>
    <w:basedOn w:val="a"/>
    <w:link w:val="ac"/>
    <w:uiPriority w:val="99"/>
    <w:unhideWhenUsed/>
    <w:rsid w:val="00222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234F"/>
  </w:style>
  <w:style w:type="character" w:styleId="ad">
    <w:name w:val="Hyperlink"/>
    <w:basedOn w:val="a0"/>
    <w:uiPriority w:val="99"/>
    <w:unhideWhenUsed/>
    <w:rsid w:val="002223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14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63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51261-1077-473A-81EF-DC25DC39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13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Sadovin</dc:creator>
  <cp:keywords/>
  <dc:description/>
  <cp:lastModifiedBy>Alexei Sadovin</cp:lastModifiedBy>
  <cp:revision>25</cp:revision>
  <dcterms:created xsi:type="dcterms:W3CDTF">2022-04-06T11:55:00Z</dcterms:created>
  <dcterms:modified xsi:type="dcterms:W3CDTF">2022-05-11T16:05:00Z</dcterms:modified>
</cp:coreProperties>
</file>