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CD18C3" w:rsidRPr="00B60831">
        <w:rPr>
          <w:sz w:val="28"/>
        </w:rPr>
        <w:t>1</w:t>
      </w:r>
      <w:r w:rsidR="002D6449">
        <w:rPr>
          <w:sz w:val="28"/>
        </w:rPr>
        <w:t>8</w:t>
      </w:r>
      <w:r w:rsidR="00FB0ED0" w:rsidRPr="00B60831">
        <w:rPr>
          <w:sz w:val="28"/>
        </w:rPr>
        <w:t>/18</w:t>
      </w:r>
    </w:p>
    <w:p w:rsidR="00804C21" w:rsidRDefault="00DD20BE" w:rsidP="00804C21">
      <w:pPr>
        <w:spacing w:after="158"/>
        <w:ind w:left="-5"/>
      </w:pPr>
      <w:r>
        <w:t xml:space="preserve">Construction @ end of Heffernan will continue for the time being. Moira </w:t>
      </w:r>
      <w:r w:rsidR="00DA051C">
        <w:t>has posted</w:t>
      </w:r>
      <w:r>
        <w:t xml:space="preserve"> signs to help direct folks to our site.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DA051C" w:rsidRDefault="00DA051C" w:rsidP="00747779">
      <w:pPr>
        <w:spacing w:after="0"/>
        <w:ind w:left="-5"/>
      </w:pPr>
      <w:r>
        <w:t>Akel W, Don S on vacation 9/17-9/21</w:t>
      </w:r>
      <w:bookmarkStart w:id="0" w:name="_GoBack"/>
      <w:bookmarkEnd w:id="0"/>
    </w:p>
    <w:p w:rsidR="009572D4" w:rsidRDefault="009572D4" w:rsidP="00747779">
      <w:pPr>
        <w:spacing w:after="0"/>
        <w:ind w:left="-5"/>
      </w:pPr>
      <w:r>
        <w:t>Alice W will be traveling 9/18 &amp; 9/19</w:t>
      </w:r>
    </w:p>
    <w:p w:rsidR="009572D4" w:rsidRDefault="00D9796A" w:rsidP="00747779">
      <w:pPr>
        <w:spacing w:after="0"/>
        <w:ind w:left="-5"/>
      </w:pPr>
      <w:r>
        <w:t xml:space="preserve">Katrina out today </w:t>
      </w:r>
    </w:p>
    <w:p w:rsidR="00D9796A" w:rsidRDefault="00D9796A" w:rsidP="00747779">
      <w:pPr>
        <w:spacing w:after="0"/>
        <w:ind w:left="-5"/>
      </w:pPr>
      <w:r>
        <w:t>Ray on vacation</w:t>
      </w:r>
    </w:p>
    <w:p w:rsidR="00E80632" w:rsidRPr="000E7665" w:rsidRDefault="002D6449" w:rsidP="00E458C6">
      <w:pPr>
        <w:spacing w:after="0"/>
        <w:ind w:left="-5"/>
        <w:rPr>
          <w:u w:color="000000"/>
        </w:rPr>
      </w:pPr>
      <w:r>
        <w:t>Patricia out sick</w:t>
      </w: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2D6449" w:rsidRDefault="002D6449">
      <w:pPr>
        <w:spacing w:after="0"/>
        <w:ind w:left="0" w:firstLine="0"/>
        <w:rPr>
          <w:u w:color="000000"/>
        </w:rPr>
      </w:pPr>
      <w:r>
        <w:rPr>
          <w:u w:color="000000"/>
        </w:rPr>
        <w:t>11:30 am – Jim, Tom, Bob and Mike</w:t>
      </w:r>
    </w:p>
    <w:p w:rsidR="00D9796A" w:rsidRDefault="002D6449">
      <w:pPr>
        <w:spacing w:after="0"/>
        <w:ind w:left="0" w:firstLine="0"/>
        <w:rPr>
          <w:u w:color="000000"/>
        </w:rPr>
      </w:pPr>
      <w:r>
        <w:rPr>
          <w:u w:color="000000"/>
        </w:rPr>
        <w:t>1 p</w:t>
      </w:r>
      <w:r w:rsidR="00D9796A">
        <w:rPr>
          <w:u w:color="000000"/>
        </w:rPr>
        <w:t xml:space="preserve">m – </w:t>
      </w:r>
      <w:r>
        <w:rPr>
          <w:u w:color="000000"/>
        </w:rPr>
        <w:t>Webinar for exporting to Mexico</w:t>
      </w:r>
    </w:p>
    <w:p w:rsidR="00D9796A" w:rsidRDefault="00D9796A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1:30 pm – </w:t>
      </w:r>
      <w:r w:rsidR="002D6449">
        <w:rPr>
          <w:u w:color="000000"/>
        </w:rPr>
        <w:t>Obsolete inventory</w:t>
      </w:r>
    </w:p>
    <w:p w:rsidR="00D9796A" w:rsidRDefault="002D6449">
      <w:pPr>
        <w:spacing w:after="0"/>
        <w:ind w:left="0" w:firstLine="0"/>
        <w:rPr>
          <w:u w:color="000000"/>
        </w:rPr>
      </w:pPr>
      <w:r>
        <w:rPr>
          <w:u w:color="000000"/>
        </w:rPr>
        <w:t>3:30 pm – Conf. call with Post – Tom T.</w:t>
      </w:r>
    </w:p>
    <w:p w:rsidR="00DA051C" w:rsidRDefault="00DA051C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Updates</w:t>
      </w:r>
    </w:p>
    <w:p w:rsidR="00DA051C" w:rsidRDefault="00DA051C" w:rsidP="00804C21">
      <w:pPr>
        <w:spacing w:after="0"/>
        <w:ind w:left="0" w:firstLine="0"/>
        <w:rPr>
          <w:u w:color="000000"/>
        </w:rPr>
      </w:pPr>
      <w:r>
        <w:rPr>
          <w:u w:color="000000"/>
        </w:rPr>
        <w:t>F080001 Folic Acid</w:t>
      </w:r>
      <w:r w:rsidR="00804C21">
        <w:rPr>
          <w:u w:color="000000"/>
        </w:rPr>
        <w:t xml:space="preserve"> metal SL100—</w:t>
      </w:r>
      <w:r w:rsidR="002D6449">
        <w:rPr>
          <w:u w:color="000000"/>
        </w:rPr>
        <w:t>have sifted everything but still missing pieces. Will be put on hold</w:t>
      </w:r>
    </w:p>
    <w:p w:rsidR="00D9796A" w:rsidRDefault="00D9796A" w:rsidP="00804C21">
      <w:pPr>
        <w:spacing w:after="0"/>
        <w:ind w:left="0" w:firstLine="0"/>
        <w:rPr>
          <w:u w:color="000000"/>
        </w:rPr>
      </w:pPr>
      <w:r>
        <w:rPr>
          <w:u w:color="000000"/>
        </w:rPr>
        <w:t>Process improvement engineers are here</w:t>
      </w:r>
    </w:p>
    <w:p w:rsidR="00AD6F85" w:rsidRDefault="002D6449" w:rsidP="00DA051C">
      <w:pPr>
        <w:spacing w:after="0"/>
        <w:ind w:left="0" w:firstLine="0"/>
      </w:pPr>
      <w:r>
        <w:rPr>
          <w:u w:color="000000"/>
        </w:rPr>
        <w:t>F080230 – couple batches failed particle size</w:t>
      </w:r>
    </w:p>
    <w:p w:rsidR="002D6449" w:rsidRDefault="002D6449">
      <w:pPr>
        <w:spacing w:after="0"/>
        <w:ind w:left="0" w:firstLine="0"/>
        <w:rPr>
          <w:b/>
          <w:u w:val="single"/>
        </w:rPr>
      </w:pPr>
    </w:p>
    <w:p w:rsidR="00AD6F85" w:rsidRDefault="00AD6F85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QC Updates</w:t>
      </w:r>
    </w:p>
    <w:p w:rsidR="00D9796A" w:rsidRDefault="002D6449">
      <w:pPr>
        <w:spacing w:after="0"/>
        <w:ind w:left="0" w:firstLine="0"/>
      </w:pPr>
      <w:r>
        <w:t>F073241 – pending assay</w:t>
      </w:r>
    </w:p>
    <w:p w:rsidR="002D6449" w:rsidRDefault="002D6449">
      <w:pPr>
        <w:spacing w:after="0"/>
        <w:ind w:left="0" w:firstLine="0"/>
      </w:pPr>
      <w:r>
        <w:t>F073240 – pending assay</w:t>
      </w:r>
    </w:p>
    <w:p w:rsidR="002D6449" w:rsidRDefault="002D6449">
      <w:pPr>
        <w:spacing w:after="0"/>
        <w:ind w:left="0" w:firstLine="0"/>
      </w:pPr>
      <w:r>
        <w:t>F080332 – passed</w:t>
      </w:r>
    </w:p>
    <w:p w:rsidR="002D6449" w:rsidRDefault="002D6449">
      <w:pPr>
        <w:spacing w:after="0"/>
        <w:ind w:left="0" w:firstLine="0"/>
      </w:pPr>
      <w:r>
        <w:t>F073246 – passed and released</w:t>
      </w:r>
    </w:p>
    <w:p w:rsidR="002D6449" w:rsidRDefault="002D6449">
      <w:pPr>
        <w:spacing w:after="0"/>
        <w:ind w:left="0" w:firstLine="0"/>
      </w:pPr>
    </w:p>
    <w:p w:rsidR="002D6449" w:rsidRPr="002D6449" w:rsidRDefault="002D6449">
      <w:pPr>
        <w:spacing w:after="0"/>
        <w:ind w:left="0" w:firstLine="0"/>
        <w:rPr>
          <w:b/>
          <w:u w:val="single"/>
        </w:rPr>
      </w:pPr>
      <w:r w:rsidRPr="002D6449">
        <w:rPr>
          <w:b/>
          <w:u w:val="single"/>
        </w:rPr>
        <w:t>Ship date changes:</w:t>
      </w:r>
    </w:p>
    <w:p w:rsidR="002D6449" w:rsidRDefault="002D6449">
      <w:pPr>
        <w:spacing w:after="0"/>
        <w:ind w:left="0" w:firstLine="0"/>
      </w:pPr>
      <w:r>
        <w:t>Nexgen – moved date to 9/24</w:t>
      </w:r>
    </w:p>
    <w:p w:rsidR="002D6449" w:rsidRPr="00D9796A" w:rsidRDefault="002D6449">
      <w:pPr>
        <w:spacing w:after="0"/>
        <w:ind w:left="0" w:firstLine="0"/>
      </w:pPr>
      <w:r>
        <w:t xml:space="preserve">Glucosamine – moved date to 9/28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2D6449"/>
    <w:rsid w:val="003229DA"/>
    <w:rsid w:val="003F2408"/>
    <w:rsid w:val="0044157E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2018-09-10T16:38:00Z</cp:lastPrinted>
  <dcterms:created xsi:type="dcterms:W3CDTF">2018-09-18T13:48:00Z</dcterms:created>
  <dcterms:modified xsi:type="dcterms:W3CDTF">2018-09-18T13:48:00Z</dcterms:modified>
</cp:coreProperties>
</file>