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REGISTRO DE PRUEBAS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Indice</w:t>
      </w:r>
    </w:p>
    <w:p>
      <w:pPr>
        <w:pStyle w:val="Ttulodelndicedeusuariouser"/>
        <w:suppressLineNumbers/>
        <w:bidi w:val="0"/>
        <w:ind w:hanging="0" w:start="0"/>
        <w:jc w:val="start"/>
        <w:rPr/>
      </w:pPr>
      <w:r>
        <w:rPr/>
        <w:t>Índice de Blanconomicon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fldChar w:fldCharType="begin"/>
      </w:r>
      <w:r>
        <w:rPr/>
        <w:instrText xml:space="preserve"> INDEX \f "Índice personalizado"\e "</w:instrText>
        <w:tab/>
        <w:instrText xml:space="preserve">" </w:instrText>
      </w:r>
      <w:r>
        <w:rPr/>
        <w:fldChar w:fldCharType="separate"/>
      </w:r>
      <w:r>
        <w:rPr/>
        <w:t>Introducción</w:t>
        <w:tab/>
        <w:t>3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rPr/>
        <w:t>Desarrollo</w:t>
        <w:tab/>
        <w:t>4</w:t>
      </w:r>
    </w:p>
    <w:p>
      <w:pPr>
        <w:pStyle w:val="ndicedeusuario2"/>
        <w:tabs>
          <w:tab w:val="clear" w:pos="9355"/>
          <w:tab w:val="right" w:pos="9637" w:leader="dot"/>
        </w:tabs>
        <w:rPr/>
      </w:pPr>
      <w:r>
        <w:rPr/>
        <w:t>Servidor</w:t>
        <w:tab/>
        <w:t>4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Montar la red</w:t>
        <w:tab/>
        <w:t>4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Desplegar web</w:t>
        <w:tab/>
        <w:t>5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Desplegar base de datos (local)</w:t>
        <w:tab/>
        <w:t>6</w:t>
      </w:r>
    </w:p>
    <w:p>
      <w:pPr>
        <w:pStyle w:val="ndicedeusuario4"/>
        <w:tabs>
          <w:tab w:val="clear" w:pos="8788"/>
          <w:tab w:val="right" w:pos="9637" w:leader="dot"/>
        </w:tabs>
        <w:rPr/>
      </w:pPr>
      <w:r>
        <w:rPr/>
        <w:t>Creación de tablas</w:t>
        <w:tab/>
        <w:t>6</w:t>
      </w:r>
    </w:p>
    <w:p>
      <w:pPr>
        <w:pStyle w:val="ndicedeusuario4"/>
        <w:tabs>
          <w:tab w:val="clear" w:pos="8788"/>
          <w:tab w:val="right" w:pos="9637" w:leader="dot"/>
        </w:tabs>
        <w:rPr/>
      </w:pPr>
      <w:r>
        <w:rPr/>
        <w:t>Dump de información</w:t>
        <w:tab/>
        <w:t>7</w:t>
      </w:r>
    </w:p>
    <w:p>
      <w:pPr>
        <w:pStyle w:val="ndicedeusuario2"/>
        <w:tabs>
          <w:tab w:val="clear" w:pos="9355"/>
          <w:tab w:val="right" w:pos="9637" w:leader="dot"/>
        </w:tabs>
        <w:rPr/>
      </w:pPr>
      <w:r>
        <w:rPr/>
        <w:t>WEB</w:t>
        <w:tab/>
        <w:t>8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Login con usuario válido</w:t>
        <w:tab/>
        <w:t>8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Login con contraseña incorrecta inválido</w:t>
        <w:tab/>
        <w:t>10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Registrar usuario valido</w:t>
        <w:tab/>
        <w:t>11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Registrar usuario inválido</w:t>
        <w:tab/>
        <w:t>12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Crear un grupo</w:t>
        <w:tab/>
        <w:t>13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Borrar un grupo</w:t>
        <w:tab/>
        <w:t>14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Añadir usuario a grupo</w:t>
        <w:tab/>
        <w:t>15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Salir de un grupo</w:t>
        <w:tab/>
        <w:t>16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Crear un personaje</w:t>
        <w:tab/>
        <w:t>17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Ver un personaje</w:t>
        <w:tab/>
        <w:t>20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Eliminar un personaje</w:t>
        <w:tab/>
        <w:t>21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rPr/>
        <w:t>Bibliografia</w:t>
        <w:tab/>
        <w:t>22</w:t>
      </w:r>
      <w:r>
        <w:rPr/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fldChar w:fldCharType="begin"/>
      </w:r>
      <w:r>
        <w:rPr>
          <w:b/>
          <w:bCs/>
          <w:sz w:val="52"/>
          <w:szCs w:val="52"/>
          <w:shd w:fill="auto" w:val="clear"/>
        </w:rPr>
        <w:instrText xml:space="preserve"> XE "Introducción" \f "Índice personalizado" </w:instrText>
      </w:r>
      <w:r>
        <w:rPr>
          <w:b/>
          <w:bCs/>
          <w:sz w:val="52"/>
          <w:szCs w:val="52"/>
          <w:shd w:fill="auto" w:val="clear"/>
        </w:rPr>
        <w:fldChar w:fldCharType="separate"/>
      </w:r>
      <w:r>
        <w:rPr>
          <w:b/>
          <w:bCs/>
          <w:sz w:val="52"/>
          <w:szCs w:val="52"/>
          <w:shd w:fill="auto" w:val="clear"/>
        </w:rPr>
      </w:r>
      <w:r>
        <w:rPr>
          <w:b/>
          <w:bCs/>
          <w:sz w:val="52"/>
          <w:szCs w:val="52"/>
          <w:shd w:fill="auto" w:val="clear"/>
        </w:rPr>
        <w:fldChar w:fldCharType="end"/>
      </w:r>
      <w:r>
        <w:rPr>
          <w:b/>
          <w:bCs/>
          <w:sz w:val="52"/>
          <w:szCs w:val="52"/>
          <w:shd w:fill="auto" w:val="clear"/>
        </w:rPr>
        <w:t>Introducción</w:t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rPr>
          <w:b/>
          <w:bCs/>
          <w:sz w:val="52"/>
          <w:szCs w:val="52"/>
          <w:shd w:fill="auto" w:val="clear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Registro de pruebas de Blanconomicon, una aplicación web que permite a los usuarios crear y ver los personajes de Dragones y Mazmorras 5.5e (2024). Esta web permite a los usuarios crear personajes con estas normas de manera fácil y en castellano.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"Desarrollo"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Desarrollo</w:t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fldChar w:fldCharType="begin"/>
      </w:r>
      <w:r>
        <w:rPr>
          <w:sz w:val="52"/>
          <w:szCs w:val="52"/>
        </w:rPr>
        <w:instrText xml:space="preserve"> XE "Servidor" \f "Índice personalizado" </w:instrText>
      </w:r>
      <w:r>
        <w:rPr>
          <w:sz w:val="52"/>
          <w:szCs w:val="52"/>
        </w:rPr>
        <w:fldChar w:fldCharType="separate"/>
      </w:r>
      <w:r>
        <w:rPr>
          <w:sz w:val="52"/>
          <w:szCs w:val="52"/>
        </w:rPr>
      </w:r>
      <w:r>
        <w:rPr>
          <w:sz w:val="52"/>
          <w:szCs w:val="52"/>
        </w:rPr>
        <w:fldChar w:fldCharType="end"/>
      </w:r>
      <w:r>
        <w:rPr>
          <w:sz w:val="52"/>
          <w:szCs w:val="52"/>
        </w:rPr>
        <w:t>Levantar entorno Físico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ab/>
        <w:tab/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"Montar la red"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Montar la red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6265"/>
            <wp:effectExtent l="0" t="0" r="0" b="0"/>
            <wp:wrapSquare wrapText="largest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6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"Desplegar web"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Desplegar web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68650"/>
            <wp:effectExtent l="0" t="0" r="0" b="0"/>
            <wp:wrapSquare wrapText="largest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6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TEXTOOOOOOOOOOOO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"Desplegar base de datos (local)"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Desplegar base de datos (local)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"Creación de tablas"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Creación de tablas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106930"/>
            <wp:effectExtent l="0" t="0" r="0" b="0"/>
            <wp:wrapSquare wrapText="largest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0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"Dump de información"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Dump de información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51760"/>
            <wp:effectExtent l="0" t="0" r="0" b="0"/>
            <wp:wrapSquare wrapText="largest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"WEB"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Web</w:t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"Login con usuario válido"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Login con usuario válido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realizar un login con un usuario válido</w:t>
      </w:r>
    </w:p>
    <w:p>
      <w:pPr>
        <w:pStyle w:val="Normal"/>
        <w:bidi w:val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6395"/>
            <wp:effectExtent l="0" t="0" r="0" b="0"/>
            <wp:wrapSquare wrapText="largest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6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meter los datos y pulsar el botón de login debe redirigir a la página principal y poner que usuario es el que ha iniciado sesión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89250"/>
            <wp:effectExtent l="0" t="0" r="0" b="0"/>
            <wp:wrapSquare wrapText="largest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Resultado correcto </w:t>
      </w:r>
    </w:p>
    <w:p>
      <w:pPr>
        <w:pStyle w:val="Normal"/>
        <w:bidi w:val="0"/>
        <w:jc w:val="center"/>
        <w:rPr/>
      </w:pPr>
      <w:r>
        <w:fldChar w:fldCharType="begin"/>
      </w:r>
      <w:r>
        <w:rPr>
          <w:b/>
          <w:bCs/>
          <w:sz w:val="44"/>
          <w:szCs w:val="44"/>
        </w:rPr>
        <w:instrText xml:space="preserve"> XE ""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/>
      </w:pPr>
      <w:r>
        <w:fldChar w:fldCharType="begin"/>
      </w:r>
      <w:r>
        <w:rPr>
          <w:b/>
          <w:bCs/>
          <w:sz w:val="44"/>
          <w:szCs w:val="44"/>
        </w:rPr>
        <w:instrText xml:space="preserve"> XE ""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fldChar w:fldCharType="end"/>
      </w:r>
      <w:r>
        <w:br w:type="page"/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"Login con contraseña incorrecta inválido"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 xml:space="preserve">Login con </w:t>
      </w:r>
      <w:r>
        <w:rPr>
          <w:b/>
          <w:bCs/>
          <w:sz w:val="44"/>
          <w:szCs w:val="44"/>
        </w:rPr>
        <w:fldChar w:fldCharType="end"/>
      </w:r>
      <w:r>
        <w:rPr>
          <w:b/>
          <w:bCs/>
          <w:sz w:val="44"/>
          <w:szCs w:val="44"/>
        </w:rPr>
        <w:t>contraseña incorrecta</w:t>
      </w:r>
      <w:r>
        <w:rPr>
          <w:b/>
          <w:bCs/>
          <w:sz w:val="44"/>
          <w:szCs w:val="44"/>
        </w:rPr>
        <w:t xml:space="preserve"> inválido</w:t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realizar un login con un usuario válido</w:t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6395"/>
            <wp:effectExtent l="0" t="0" r="0" b="0"/>
            <wp:wrapSquare wrapText="largest"/>
            <wp:docPr id="7" name="Imagen5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5 Copia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6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Tras meter los datos y pulsar el botón de login debe </w:t>
      </w:r>
      <w:r>
        <w:rPr>
          <w:b w:val="false"/>
          <w:bCs w:val="false"/>
          <w:sz w:val="36"/>
          <w:szCs w:val="36"/>
        </w:rPr>
        <w:t>mostrar un mensaje de error y se vacían los campos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89250"/>
            <wp:effectExtent l="0" t="0" r="0" b="0"/>
            <wp:wrapSquare wrapText="largest"/>
            <wp:docPr id="8" name="Imagen6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6 Copia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Resultado correcto</w:t>
      </w:r>
      <w:r>
        <w:br w:type="page"/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"Registrar usuario valido"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Registrar usuario valido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registrar un usuario válido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8300"/>
            <wp:effectExtent l="0" t="0" r="0" b="0"/>
            <wp:wrapSquare wrapText="largest"/>
            <wp:docPr id="9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36"/>
          <w:szCs w:val="36"/>
        </w:rPr>
        <w:t>Tras meter los datos y pulsar el botón de registrarse, se creará el usuario, d</w:t>
      </w:r>
      <w:r>
        <w:rPr>
          <w:b w:val="false"/>
          <w:bCs w:val="false"/>
          <w:sz w:val="36"/>
          <w:szCs w:val="36"/>
        </w:rPr>
        <w:t>ebe redirigir a la página principal y poner que usuario es el que ha iniciado sesión</w:t>
      </w:r>
    </w:p>
    <w:p>
      <w:pPr>
        <w:pStyle w:val="Normal"/>
        <w:bidi w:val="0"/>
        <w:jc w:val="center"/>
        <w:rPr/>
      </w:pPr>
      <w:r>
        <w:fldChar w:fldCharType="begin"/>
      </w:r>
      <w:r>
        <w:rPr>
          <w:b/>
          <w:bCs/>
          <w:sz w:val="44"/>
          <w:szCs w:val="44"/>
        </w:rPr>
        <w:instrText xml:space="preserve"> XE ""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3695"/>
            <wp:effectExtent l="0" t="0" r="0" b="0"/>
            <wp:wrapSquare wrapText="largest"/>
            <wp:docPr id="10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3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Resultado correcto </w:t>
      </w:r>
      <w:r>
        <w:br w:type="page"/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"Registrar usuario inválido"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Registrar usuario inválido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registrar un usuario inválido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8300"/>
            <wp:effectExtent l="0" t="0" r="0" b="0"/>
            <wp:wrapSquare wrapText="largest"/>
            <wp:docPr id="11" name="Imagen7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7 Copia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36"/>
          <w:szCs w:val="36"/>
        </w:rPr>
        <w:t>Tras meter los datos y pulsar el botón de registrarse, se mostrará un mensaje de error</w:t>
      </w:r>
    </w:p>
    <w:p>
      <w:pPr>
        <w:pStyle w:val="Normal"/>
        <w:bidi w:val="0"/>
        <w:jc w:val="center"/>
        <w:rPr/>
      </w:pPr>
      <w:r>
        <w:fldChar w:fldCharType="begin"/>
      </w:r>
      <w:r>
        <w:rPr>
          <w:b/>
          <w:bCs/>
          <w:sz w:val="44"/>
          <w:szCs w:val="44"/>
        </w:rPr>
        <w:instrText xml:space="preserve"> XE ""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3695"/>
            <wp:effectExtent l="0" t="0" r="0" b="0"/>
            <wp:wrapSquare wrapText="largest"/>
            <wp:docPr id="12" name="Imagen8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8 Copia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3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Resultado correcto </w:t>
      </w:r>
      <w:r>
        <w:br w:type="page"/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"Crear un grupo"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Crear un grupo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crear un nuevo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0045"/>
            <wp:effectExtent l="0" t="0" r="0" b="0"/>
            <wp:wrapSquare wrapText="largest"/>
            <wp:docPr id="13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botón de crear, se creará un grupo con ese nombre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15285"/>
            <wp:effectExtent l="0" t="0" r="0" b="0"/>
            <wp:wrapSquare wrapText="largest"/>
            <wp:docPr id="14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Resultado correcto </w:t>
      </w:r>
      <w:r>
        <w:br w:type="page"/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"Borrar un grupo"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Borrar un grupo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borrar un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15285"/>
            <wp:effectExtent l="0" t="0" r="0" b="0"/>
            <wp:wrapSquare wrapText="largest"/>
            <wp:docPr id="15" name="Imagen10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0 Copia 1 Copia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botón de ELIMINAR, se eliminará el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15285"/>
            <wp:effectExtent l="0" t="0" r="0" b="0"/>
            <wp:wrapSquare wrapText="largest"/>
            <wp:docPr id="16" name="Imagen10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0 Copia 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Resultado correcto </w:t>
      </w:r>
      <w:r>
        <w:br w:type="page"/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"Añadir usuario a grupo"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Añadir usuario a grupo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añadir un usuario a un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8300"/>
            <wp:effectExtent l="0" t="0" r="0" b="0"/>
            <wp:wrapSquare wrapText="largest"/>
            <wp:docPr id="17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botón de añadir, se añadirá el usuario al grupo con el rol de Jugador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7505"/>
            <wp:effectExtent l="0" t="0" r="0" b="0"/>
            <wp:wrapSquare wrapText="largest"/>
            <wp:docPr id="18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Resultado correcto </w:t>
      </w:r>
      <w:r>
        <w:br w:type="page"/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"Salir de un grupo"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Salir de un grupo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salir de un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8300"/>
            <wp:effectExtent l="0" t="0" r="0" b="0"/>
            <wp:wrapSquare wrapText="largest"/>
            <wp:docPr id="19" name="Imagen1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1 Copia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botón de SALIR, se eliminará el grupo de la lista de grupos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7505"/>
            <wp:effectExtent l="0" t="0" r="0" b="0"/>
            <wp:wrapSquare wrapText="largest"/>
            <wp:docPr id="20" name="Imagen12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12 Copia 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Resultado correcto </w:t>
      </w:r>
      <w:r>
        <w:br w:type="page"/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"Crear un personaje"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Crear un personaje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eliminar un personaje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8300"/>
            <wp:effectExtent l="0" t="0" r="0" b="0"/>
            <wp:wrapSquare wrapText="largest"/>
            <wp:docPr id="21" name="Imagen11 Copia 1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11 Copia 1 Copia 1 Copia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botón de Nuevo Personaje, se dirigirá a la primera página de creación de personajes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7505"/>
            <wp:effectExtent l="0" t="0" r="0" b="0"/>
            <wp:wrapSquare wrapText="largest"/>
            <wp:docPr id="22" name="Imagen12 Copia 1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12 Copia 1 Copia 1 Copia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botón de Siguiente, se dirigirá a la segunda página de creación de personajes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0045"/>
            <wp:effectExtent l="0" t="0" r="0" b="0"/>
            <wp:wrapSquare wrapText="largest"/>
            <wp:docPr id="23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1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botón de Siguiente, se dirigirá a la tercera página de creación de personajes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0045"/>
            <wp:effectExtent l="0" t="0" r="0" b="0"/>
            <wp:wrapSquare wrapText="largest"/>
            <wp:docPr id="24" name="Imagen13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13 Copia 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botón de Siguiente, se dirigirá a la última página de creación de personajes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9410"/>
            <wp:effectExtent l="0" t="0" r="0" b="0"/>
            <wp:wrapSquare wrapText="largest"/>
            <wp:docPr id="25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1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botón de Finalizar, se dirigirá a la página con la lista de personajes con el personaje nuevo añadido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drawing>
          <wp:anchor distT="0" distB="0" distL="0" distR="0" simplePos="0" relativeHeight="2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7505"/>
            <wp:effectExtent l="0" t="0" r="0" b="0"/>
            <wp:wrapSquare wrapText="largest"/>
            <wp:docPr id="26" name="Imagen12 Copia 1 Cop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12 Copia 1 Copia 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9410"/>
            <wp:effectExtent l="0" t="0" r="0" b="0"/>
            <wp:wrapSquare wrapText="largest"/>
            <wp:docPr id="27" name="Imagen14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14 Copia 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36"/>
          <w:szCs w:val="36"/>
        </w:rPr>
        <w:br/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Resultado correcto </w:t>
      </w:r>
      <w:r>
        <w:br w:type="page"/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"Ver un personaje"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Ver un personaje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ver la información un personaje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3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9410"/>
            <wp:effectExtent l="0" t="0" r="0" b="0"/>
            <wp:wrapSquare wrapText="largest"/>
            <wp:docPr id="28" name="Imagen14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14 Copia 1 Copia 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nombre del personaje, se mostrará una hoja de personaje con la información del personaje seleccionado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3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7505"/>
            <wp:effectExtent l="0" t="0" r="0" b="0"/>
            <wp:wrapSquare wrapText="largest"/>
            <wp:docPr id="29" name="Imagen12 Copia 1 Copia 1 Cop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12 Copia 1 Copia 1 Copia 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Resultado correcto </w:t>
      </w:r>
      <w:r>
        <w:br w:type="page"/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"Eliminar un personaje"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  <w:t>Eliminar un personaje</w:t>
      </w:r>
      <w:r>
        <w:rPr>
          <w:b/>
          <w:bCs/>
          <w:sz w:val="44"/>
          <w:szCs w:val="44"/>
        </w:rPr>
        <w:fldChar w:fldCharType="end"/>
      </w:r>
    </w:p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07/05/2026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va a eliminar un personaje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08300"/>
            <wp:effectExtent l="0" t="0" r="0" b="0"/>
            <wp:wrapSquare wrapText="largest"/>
            <wp:docPr id="30" name="Imagen11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11 Copia 1 Copia 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Tras pulsar el botón de ELIMINAR, se eliminará el personaje de la lista de personajes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7505"/>
            <wp:effectExtent l="0" t="0" r="0" b="0"/>
            <wp:wrapSquare wrapText="largest"/>
            <wp:docPr id="31" name="Imagen12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12 Copia 1 Copia 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Resultado correcto </w:t>
      </w:r>
      <w:r>
        <w:br w:type="page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"Bibliografia"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Bibliografia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TODO PONER BIBLIOGRAFIA</w:t>
      </w:r>
    </w:p>
    <w:sectPr>
      <w:headerReference w:type="default" r:id="rId33"/>
      <w:footerReference w:type="even" r:id="rId34"/>
      <w:footerReference w:type="default" r:id="rId35"/>
      <w:footerReference w:type="first" r:id="rId36"/>
      <w:type w:val="nextPage"/>
      <w:pgSz w:w="11906" w:h="16838"/>
      <w:pgMar w:left="1134" w:right="1134" w:gutter="0" w:header="1134" w:top="1693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</w:t>
    </w:r>
    <w:r>
      <w:rPr/>
      <w:t>7</w:t>
    </w:r>
    <w:r>
      <w:rPr/>
      <w:t>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</w:t>
    </w:r>
    <w:r>
      <w:rPr/>
      <w:t>7</w:t>
    </w:r>
    <w:r>
      <w:rPr/>
      <w:t>/04/2026</w:t>
      <w:tab/>
      <w:tab/>
      <w:t>Daniel Alvarez y Aketza González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user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user"/>
    <w:pPr>
      <w:suppressLineNumbers/>
    </w:pPr>
    <w:rPr/>
  </w:style>
  <w:style w:type="paragraph" w:styleId="IndexHeading">
    <w:name w:val="index heading"/>
    <w:basedOn w:val="Ttulouser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user">
    <w:name w:val="Título del índice de usuario (user)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user">
    <w:name w:val="Índice de usuario 1 (user)"/>
    <w:basedOn w:val="ndiceuser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">
    <w:name w:val="Índice de usuario 2"/>
    <w:basedOn w:val="ndice"/>
    <w:qFormat/>
    <w:pPr>
      <w:tabs>
        <w:tab w:val="clear" w:pos="709"/>
        <w:tab w:val="right" w:pos="9355" w:leader="dot"/>
      </w:tabs>
      <w:ind w:hanging="0" w:start="283"/>
    </w:pPr>
    <w:rPr/>
  </w:style>
  <w:style w:type="paragraph" w:styleId="ndicedeusuario3">
    <w:name w:val="Índice de usuario 3"/>
    <w:basedOn w:val="ndice"/>
    <w:qFormat/>
    <w:pPr>
      <w:tabs>
        <w:tab w:val="clear" w:pos="709"/>
        <w:tab w:val="right" w:pos="9071" w:leader="dot"/>
      </w:tabs>
      <w:ind w:hanging="0" w:start="567"/>
    </w:pPr>
    <w:rPr/>
  </w:style>
  <w:style w:type="paragraph" w:styleId="ndicedeusuario4">
    <w:name w:val="Índice de usuario 4"/>
    <w:basedOn w:val="ndice"/>
    <w:qFormat/>
    <w:pPr>
      <w:tabs>
        <w:tab w:val="clear" w:pos="709"/>
        <w:tab w:val="right" w:pos="8788" w:leader="dot"/>
      </w:tabs>
      <w:ind w:hanging="0" w:start="850"/>
    </w:pPr>
    <w:rPr/>
  </w:style>
  <w:style w:type="paragraph" w:styleId="Header">
    <w:name w:val="header"/>
    <w:basedOn w:val="Cabeceraypie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5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8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17.png"/><Relationship Id="rId28" Type="http://schemas.openxmlformats.org/officeDocument/2006/relationships/image" Target="media/image23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18.png"/><Relationship Id="rId32" Type="http://schemas.openxmlformats.org/officeDocument/2006/relationships/image" Target="media/image25.png"/><Relationship Id="rId33" Type="http://schemas.openxmlformats.org/officeDocument/2006/relationships/header" Target="header1.xml"/><Relationship Id="rId34" Type="http://schemas.openxmlformats.org/officeDocument/2006/relationships/footer" Target="footer1.xml"/><Relationship Id="rId35" Type="http://schemas.openxmlformats.org/officeDocument/2006/relationships/footer" Target="footer2.xml"/><Relationship Id="rId36" Type="http://schemas.openxmlformats.org/officeDocument/2006/relationships/footer" Target="footer3.xml"/><Relationship Id="rId37" Type="http://schemas.openxmlformats.org/officeDocument/2006/relationships/numbering" Target="numbering.xml"/><Relationship Id="rId38" Type="http://schemas.openxmlformats.org/officeDocument/2006/relationships/fontTable" Target="fontTable.xml"/><Relationship Id="rId39" Type="http://schemas.openxmlformats.org/officeDocument/2006/relationships/settings" Target="settings.xml"/><Relationship Id="rId4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77</TotalTime>
  <Application>LibreOffice/25.8.5.2$Windows_X86_64 LibreOffice_project/9c8b85f387cc00a89945a79c9e6239f32e450ac2</Application>
  <AppVersion>15.0000</AppVersion>
  <Pages>22</Pages>
  <Words>596</Words>
  <Characters>2936</Characters>
  <CharactersWithSpaces>3449</CharactersWithSpaces>
  <Paragraphs>101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dcterms:modified xsi:type="dcterms:W3CDTF">2026-05-07T23:58:40Z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