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4411A" w:rsidRDefault="005827A8" w:rsidP="00E50691">
      <w:pPr>
        <w:pBdr>
          <w:top w:val="single" w:sz="4" w:space="1" w:color="000000"/>
          <w:left w:val="none" w:sz="0" w:space="0" w:color="000000"/>
          <w:bottom w:val="none" w:sz="0" w:space="0" w:color="000000"/>
          <w:right w:val="none" w:sz="0" w:space="0" w:color="000000"/>
        </w:pBdr>
        <w:jc w:val="right"/>
        <w:rPr>
          <w:rFonts w:ascii="Arial" w:hAnsi="Arial" w:cs="Arial"/>
          <w:b/>
          <w:color w:val="0000FF"/>
          <w:sz w:val="36"/>
        </w:rPr>
      </w:pPr>
      <w:r>
        <w:rPr>
          <w:noProof/>
          <w:lang w:val="es-ES" w:bidi="ar-SA"/>
        </w:rPr>
        <w:drawing>
          <wp:anchor distT="0" distB="0" distL="0" distR="0" simplePos="0" relativeHeight="251657216" behindDoc="1" locked="0" layoutInCell="1" allowOverlap="1">
            <wp:simplePos x="0" y="0"/>
            <wp:positionH relativeFrom="column">
              <wp:posOffset>3253105</wp:posOffset>
            </wp:positionH>
            <wp:positionV relativeFrom="paragraph">
              <wp:posOffset>111760</wp:posOffset>
            </wp:positionV>
            <wp:extent cx="2895600" cy="4743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3838" t="36018" r="30472" b="47244"/>
                    <a:stretch>
                      <a:fillRect/>
                    </a:stretch>
                  </pic:blipFill>
                  <pic:spPr bwMode="auto">
                    <a:xfrm>
                      <a:off x="0" y="0"/>
                      <a:ext cx="2895600" cy="474345"/>
                    </a:xfrm>
                    <a:prstGeom prst="rect">
                      <a:avLst/>
                    </a:prstGeom>
                    <a:solidFill>
                      <a:srgbClr val="FFFFFF"/>
                    </a:solidFill>
                    <a:ln>
                      <a:noFill/>
                    </a:ln>
                  </pic:spPr>
                </pic:pic>
              </a:graphicData>
            </a:graphic>
          </wp:anchor>
        </w:drawing>
      </w:r>
    </w:p>
    <w:p w:rsidR="000D38DC" w:rsidRDefault="000D38DC">
      <w:pPr>
        <w:pBdr>
          <w:top w:val="none" w:sz="0" w:space="0" w:color="000000"/>
          <w:left w:val="none" w:sz="0" w:space="0" w:color="000000"/>
          <w:bottom w:val="single" w:sz="4" w:space="1" w:color="000000"/>
          <w:right w:val="none" w:sz="0" w:space="0" w:color="000000"/>
        </w:pBdr>
        <w:rPr>
          <w:rFonts w:ascii="Arial" w:hAnsi="Arial" w:cs="Arial"/>
          <w:b/>
          <w:color w:val="0000FF"/>
          <w:sz w:val="36"/>
        </w:rPr>
      </w:pPr>
    </w:p>
    <w:p w:rsidR="00E50691" w:rsidRDefault="00E50691">
      <w:pPr>
        <w:pBdr>
          <w:top w:val="none" w:sz="0" w:space="0" w:color="000000"/>
          <w:left w:val="none" w:sz="0" w:space="0" w:color="000000"/>
          <w:bottom w:val="single" w:sz="4" w:space="1" w:color="000000"/>
          <w:right w:val="none" w:sz="0" w:space="0" w:color="000000"/>
        </w:pBdr>
        <w:rPr>
          <w:rFonts w:ascii="Arial" w:hAnsi="Arial" w:cs="Arial"/>
          <w:b/>
          <w:color w:val="0000FF"/>
          <w:sz w:val="36"/>
        </w:rPr>
      </w:pPr>
    </w:p>
    <w:p w:rsidR="0094411A" w:rsidRDefault="0094411A">
      <w:pPr>
        <w:pStyle w:val="Encabezado1"/>
        <w:jc w:val="left"/>
        <w:rPr>
          <w:i/>
          <w:iCs/>
        </w:rPr>
      </w:pPr>
    </w:p>
    <w:p w:rsidR="0094411A" w:rsidRDefault="0094411A">
      <w:pPr>
        <w:rPr>
          <w:b/>
          <w:i/>
          <w:iCs/>
          <w:sz w:val="36"/>
        </w:rPr>
      </w:pPr>
    </w:p>
    <w:p w:rsidR="0094411A" w:rsidRDefault="00DA70F3" w:rsidP="00DA70F3">
      <w:pPr>
        <w:tabs>
          <w:tab w:val="left" w:pos="8445"/>
        </w:tabs>
        <w:rPr>
          <w:b/>
          <w:i/>
          <w:iCs/>
          <w:sz w:val="36"/>
        </w:rPr>
      </w:pPr>
      <w:r>
        <w:rPr>
          <w:b/>
          <w:i/>
          <w:iCs/>
          <w:sz w:val="36"/>
        </w:rPr>
        <w:tab/>
      </w:r>
    </w:p>
    <w:p w:rsidR="00DA70F3" w:rsidRDefault="00DA70F3" w:rsidP="00DA70F3">
      <w:pPr>
        <w:tabs>
          <w:tab w:val="left" w:pos="8445"/>
        </w:tabs>
        <w:rPr>
          <w:b/>
          <w:i/>
          <w:iCs/>
          <w:sz w:val="36"/>
        </w:rPr>
      </w:pPr>
    </w:p>
    <w:p w:rsidR="00DA70F3" w:rsidRDefault="00DA70F3" w:rsidP="00DA70F3">
      <w:pPr>
        <w:tabs>
          <w:tab w:val="left" w:pos="8445"/>
        </w:tabs>
        <w:rPr>
          <w:b/>
          <w:i/>
          <w:iCs/>
          <w:sz w:val="36"/>
        </w:rPr>
      </w:pPr>
    </w:p>
    <w:p w:rsidR="00DA70F3" w:rsidRDefault="00DA70F3" w:rsidP="00DA70F3">
      <w:pPr>
        <w:tabs>
          <w:tab w:val="left" w:pos="8445"/>
        </w:tabs>
        <w:rPr>
          <w:b/>
          <w:i/>
          <w:iCs/>
          <w:sz w:val="36"/>
        </w:rPr>
      </w:pPr>
    </w:p>
    <w:p w:rsidR="00DA70F3" w:rsidRDefault="00DA70F3" w:rsidP="00DA70F3">
      <w:pPr>
        <w:tabs>
          <w:tab w:val="left" w:pos="8445"/>
        </w:tabs>
        <w:rPr>
          <w:b/>
          <w:i/>
          <w:iCs/>
          <w:sz w:val="36"/>
        </w:rPr>
      </w:pPr>
    </w:p>
    <w:p w:rsidR="00DA70F3" w:rsidRDefault="00DA70F3" w:rsidP="00DA70F3">
      <w:pPr>
        <w:tabs>
          <w:tab w:val="left" w:pos="8445"/>
        </w:tabs>
        <w:rPr>
          <w:b/>
          <w:i/>
          <w:iCs/>
          <w:sz w:val="36"/>
        </w:rPr>
      </w:pPr>
    </w:p>
    <w:p w:rsidR="0094411A" w:rsidRDefault="000F31FF">
      <w:pPr>
        <w:pStyle w:val="Encabezado1"/>
        <w:jc w:val="right"/>
        <w:rPr>
          <w:i/>
          <w:iCs/>
          <w:highlight w:val="white"/>
        </w:rPr>
      </w:pPr>
      <w:r>
        <w:rPr>
          <w:i/>
          <w:iCs/>
          <w:highlight w:val="white"/>
        </w:rPr>
        <w:fldChar w:fldCharType="begin"/>
      </w:r>
      <w:r w:rsidR="0094411A">
        <w:rPr>
          <w:i/>
          <w:iCs/>
          <w:highlight w:val="white"/>
        </w:rPr>
        <w:instrText xml:space="preserve"> TITLE </w:instrText>
      </w:r>
      <w:r>
        <w:rPr>
          <w:i/>
          <w:iCs/>
          <w:highlight w:val="white"/>
        </w:rPr>
        <w:fldChar w:fldCharType="separate"/>
      </w:r>
      <w:r w:rsidR="0094411A">
        <w:rPr>
          <w:i/>
          <w:iCs/>
          <w:highlight w:val="white"/>
        </w:rPr>
        <w:t>Visión del Sistema</w:t>
      </w:r>
      <w:r>
        <w:rPr>
          <w:i/>
          <w:iCs/>
          <w:highlight w:val="white"/>
        </w:rPr>
        <w:fldChar w:fldCharType="end"/>
      </w:r>
    </w:p>
    <w:p w:rsidR="0094411A" w:rsidRDefault="0094411A">
      <w:pPr>
        <w:jc w:val="right"/>
        <w:rPr>
          <w:b/>
          <w:i/>
          <w:iCs/>
          <w:sz w:val="36"/>
          <w:highlight w:val="white"/>
        </w:rPr>
      </w:pPr>
    </w:p>
    <w:p w:rsidR="0094411A" w:rsidRDefault="0094411A">
      <w:pPr>
        <w:pStyle w:val="Encabezado1"/>
        <w:jc w:val="right"/>
      </w:pPr>
      <w:r>
        <w:rPr>
          <w:bCs/>
          <w:szCs w:val="36"/>
        </w:rPr>
        <w:t>Proyecto: Desarrollo de la Página Web Chocosfera</w:t>
      </w:r>
    </w:p>
    <w:p w:rsidR="0094411A" w:rsidRDefault="0094411A">
      <w:pPr>
        <w:pStyle w:val="Encabezado1"/>
        <w:jc w:val="right"/>
        <w:rPr>
          <w:bCs/>
          <w:color w:val="0000FF"/>
          <w:szCs w:val="36"/>
        </w:rPr>
      </w:pPr>
    </w:p>
    <w:p w:rsidR="0094411A" w:rsidRDefault="0094411A">
      <w:pPr>
        <w:pStyle w:val="Encabezado1"/>
        <w:jc w:val="right"/>
      </w:pPr>
      <w:r>
        <w:rPr>
          <w:bCs/>
          <w:sz w:val="28"/>
        </w:rPr>
        <w:t>Versión: 1.</w:t>
      </w:r>
      <w:r w:rsidR="00DA70F3">
        <w:rPr>
          <w:bCs/>
          <w:sz w:val="28"/>
        </w:rPr>
        <w:t>1</w:t>
      </w:r>
    </w:p>
    <w:p w:rsidR="0094411A" w:rsidRDefault="0094411A">
      <w:pPr>
        <w:rPr>
          <w:rFonts w:ascii="Arial" w:hAnsi="Arial" w:cs="Arial"/>
          <w:sz w:val="28"/>
        </w:rPr>
      </w:pPr>
    </w:p>
    <w:p w:rsidR="0094411A" w:rsidRDefault="0094411A">
      <w:pPr>
        <w:rPr>
          <w:rFonts w:ascii="Times New Roman" w:hAnsi="Times New Roman" w:cs="Times New Roman"/>
          <w:sz w:val="28"/>
        </w:rPr>
      </w:pPr>
    </w:p>
    <w:p w:rsidR="0094411A" w:rsidRDefault="0094411A">
      <w:pPr>
        <w:rPr>
          <w:rFonts w:ascii="Times New Roman" w:hAnsi="Times New Roman" w:cs="Times New Roman"/>
          <w:sz w:val="28"/>
        </w:rPr>
      </w:pPr>
    </w:p>
    <w:p w:rsidR="0094411A" w:rsidRDefault="0094411A">
      <w:pPr>
        <w:pStyle w:val="InfoBlue"/>
        <w:rPr>
          <w:iCs/>
          <w:sz w:val="24"/>
        </w:rPr>
      </w:pPr>
    </w:p>
    <w:p w:rsidR="0094411A" w:rsidRDefault="0094411A">
      <w:pPr>
        <w:rPr>
          <w:rFonts w:ascii="Arial" w:hAnsi="Arial" w:cs="Arial"/>
          <w:i/>
          <w:iCs/>
          <w:color w:val="0000FF"/>
          <w:sz w:val="28"/>
          <w:szCs w:val="28"/>
        </w:rPr>
        <w:sectPr w:rsidR="0094411A">
          <w:footerReference w:type="default" r:id="rId9"/>
          <w:pgSz w:w="12240" w:h="15840"/>
          <w:pgMar w:top="1417" w:right="1134" w:bottom="1734" w:left="1417" w:header="720" w:footer="1134" w:gutter="0"/>
          <w:cols w:space="720"/>
          <w:docGrid w:linePitch="360"/>
        </w:sectPr>
      </w:pPr>
    </w:p>
    <w:p w:rsidR="0094411A" w:rsidRDefault="0094411A">
      <w:pPr>
        <w:pStyle w:val="Textoindependiente"/>
        <w:rPr>
          <w:szCs w:val="28"/>
        </w:rPr>
      </w:pPr>
    </w:p>
    <w:p w:rsidR="0094411A" w:rsidRDefault="0094411A">
      <w:pPr>
        <w:pStyle w:val="Encabezado1"/>
      </w:pPr>
      <w:r>
        <w:t>Historial de Revisiones</w:t>
      </w:r>
    </w:p>
    <w:p w:rsidR="0094411A" w:rsidRDefault="0094411A">
      <w:pPr>
        <w:rPr>
          <w:rFonts w:ascii="Arial" w:hAnsi="Arial" w:cs="Arial"/>
          <w:b/>
          <w:sz w:val="36"/>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84"/>
        <w:gridCol w:w="1367"/>
        <w:gridCol w:w="2448"/>
        <w:gridCol w:w="4394"/>
      </w:tblGrid>
      <w:tr w:rsidR="0094411A" w:rsidTr="00DA70F3">
        <w:trPr>
          <w:tblHeader/>
        </w:trPr>
        <w:tc>
          <w:tcPr>
            <w:tcW w:w="1484" w:type="dxa"/>
            <w:shd w:val="clear" w:color="auto" w:fill="C0C0C0"/>
          </w:tcPr>
          <w:p w:rsidR="0094411A" w:rsidRDefault="0094411A">
            <w:pPr>
              <w:pStyle w:val="TableContents"/>
              <w:jc w:val="center"/>
            </w:pPr>
            <w:r>
              <w:rPr>
                <w:rFonts w:ascii="Arial" w:hAnsi="Arial" w:cs="Arial"/>
                <w:b/>
                <w:bCs/>
                <w:sz w:val="20"/>
                <w:szCs w:val="20"/>
              </w:rPr>
              <w:t>Versión</w:t>
            </w:r>
          </w:p>
        </w:tc>
        <w:tc>
          <w:tcPr>
            <w:tcW w:w="1367" w:type="dxa"/>
            <w:shd w:val="clear" w:color="auto" w:fill="C0C0C0"/>
          </w:tcPr>
          <w:p w:rsidR="0094411A" w:rsidRDefault="0094411A">
            <w:pPr>
              <w:pStyle w:val="TableContents"/>
              <w:jc w:val="center"/>
            </w:pPr>
            <w:r>
              <w:rPr>
                <w:rFonts w:ascii="Arial" w:hAnsi="Arial" w:cs="Arial"/>
                <w:b/>
                <w:bCs/>
                <w:sz w:val="20"/>
                <w:szCs w:val="20"/>
              </w:rPr>
              <w:t>Fecha</w:t>
            </w:r>
          </w:p>
        </w:tc>
        <w:tc>
          <w:tcPr>
            <w:tcW w:w="2448" w:type="dxa"/>
            <w:shd w:val="clear" w:color="auto" w:fill="C0C0C0"/>
          </w:tcPr>
          <w:p w:rsidR="0094411A" w:rsidRDefault="0094411A">
            <w:pPr>
              <w:pStyle w:val="TableContents"/>
              <w:jc w:val="center"/>
            </w:pPr>
            <w:r>
              <w:rPr>
                <w:rFonts w:ascii="Arial" w:hAnsi="Arial" w:cs="Arial"/>
                <w:b/>
                <w:bCs/>
                <w:sz w:val="20"/>
                <w:szCs w:val="20"/>
              </w:rPr>
              <w:t>Autor</w:t>
            </w:r>
          </w:p>
        </w:tc>
        <w:tc>
          <w:tcPr>
            <w:tcW w:w="4394" w:type="dxa"/>
            <w:shd w:val="clear" w:color="auto" w:fill="C0C0C0"/>
          </w:tcPr>
          <w:p w:rsidR="0094411A" w:rsidRDefault="0094411A">
            <w:pPr>
              <w:pStyle w:val="TableContents"/>
              <w:jc w:val="center"/>
            </w:pPr>
            <w:r>
              <w:rPr>
                <w:rFonts w:ascii="Arial" w:hAnsi="Arial" w:cs="Arial"/>
                <w:b/>
                <w:bCs/>
                <w:sz w:val="20"/>
                <w:szCs w:val="20"/>
              </w:rPr>
              <w:t>Descripción</w:t>
            </w:r>
          </w:p>
        </w:tc>
      </w:tr>
      <w:tr w:rsidR="0094411A" w:rsidTr="00DA70F3">
        <w:trPr>
          <w:trHeight w:val="367"/>
        </w:trPr>
        <w:tc>
          <w:tcPr>
            <w:tcW w:w="1484" w:type="dxa"/>
            <w:shd w:val="clear" w:color="auto" w:fill="auto"/>
          </w:tcPr>
          <w:p w:rsidR="0094411A" w:rsidRDefault="0094411A">
            <w:pPr>
              <w:pStyle w:val="InfoBlue"/>
            </w:pPr>
            <w:r>
              <w:rPr>
                <w:color w:val="000000"/>
                <w:lang w:val="es-ES"/>
              </w:rPr>
              <w:t>1.0</w:t>
            </w:r>
          </w:p>
        </w:tc>
        <w:tc>
          <w:tcPr>
            <w:tcW w:w="1367" w:type="dxa"/>
            <w:shd w:val="clear" w:color="auto" w:fill="auto"/>
          </w:tcPr>
          <w:p w:rsidR="0094411A" w:rsidRDefault="0094411A">
            <w:pPr>
              <w:pStyle w:val="InfoBlue"/>
            </w:pPr>
            <w:r>
              <w:rPr>
                <w:color w:val="000000"/>
              </w:rPr>
              <w:t>01-08-2018</w:t>
            </w:r>
          </w:p>
        </w:tc>
        <w:tc>
          <w:tcPr>
            <w:tcW w:w="2448" w:type="dxa"/>
            <w:shd w:val="clear" w:color="auto" w:fill="auto"/>
          </w:tcPr>
          <w:p w:rsidR="0094411A" w:rsidRDefault="0094411A">
            <w:pPr>
              <w:pStyle w:val="InfoBlue"/>
            </w:pPr>
            <w:r>
              <w:rPr>
                <w:color w:val="000000"/>
                <w:lang w:val="es-ES"/>
              </w:rPr>
              <w:t>Rosmary Rabelo</w:t>
            </w:r>
          </w:p>
        </w:tc>
        <w:tc>
          <w:tcPr>
            <w:tcW w:w="4394" w:type="dxa"/>
            <w:shd w:val="clear" w:color="auto" w:fill="auto"/>
          </w:tcPr>
          <w:p w:rsidR="0094411A" w:rsidRDefault="0094411A">
            <w:pPr>
              <w:pStyle w:val="InfoBlue"/>
            </w:pPr>
            <w:r>
              <w:rPr>
                <w:color w:val="000000"/>
              </w:rPr>
              <w:t>Desarrollo del documento Parte 1 Sprint 2</w:t>
            </w:r>
          </w:p>
        </w:tc>
      </w:tr>
      <w:tr w:rsidR="00DA70F3" w:rsidTr="00DA70F3">
        <w:trPr>
          <w:trHeight w:val="367"/>
        </w:trPr>
        <w:tc>
          <w:tcPr>
            <w:tcW w:w="1484" w:type="dxa"/>
            <w:shd w:val="clear" w:color="auto" w:fill="auto"/>
          </w:tcPr>
          <w:p w:rsidR="00DA70F3" w:rsidRDefault="00DA70F3" w:rsidP="00DA70F3">
            <w:pPr>
              <w:pStyle w:val="InfoBlue"/>
            </w:pPr>
            <w:r>
              <w:rPr>
                <w:color w:val="000000"/>
                <w:lang w:val="es-ES"/>
              </w:rPr>
              <w:t>1.1</w:t>
            </w:r>
          </w:p>
        </w:tc>
        <w:tc>
          <w:tcPr>
            <w:tcW w:w="1367" w:type="dxa"/>
            <w:shd w:val="clear" w:color="auto" w:fill="auto"/>
          </w:tcPr>
          <w:p w:rsidR="00DA70F3" w:rsidRDefault="00DA70F3" w:rsidP="00DA70F3">
            <w:pPr>
              <w:pStyle w:val="InfoBlue"/>
            </w:pPr>
            <w:r>
              <w:rPr>
                <w:color w:val="000000"/>
              </w:rPr>
              <w:t>28-08-2018</w:t>
            </w:r>
          </w:p>
        </w:tc>
        <w:tc>
          <w:tcPr>
            <w:tcW w:w="2448" w:type="dxa"/>
            <w:shd w:val="clear" w:color="auto" w:fill="auto"/>
          </w:tcPr>
          <w:p w:rsidR="00DA70F3" w:rsidRDefault="00DA70F3" w:rsidP="00DA70F3">
            <w:pPr>
              <w:pStyle w:val="InfoBlue"/>
            </w:pPr>
            <w:r>
              <w:rPr>
                <w:color w:val="000000"/>
                <w:lang w:val="es-ES"/>
              </w:rPr>
              <w:t>Rosmary Rabelo</w:t>
            </w:r>
          </w:p>
        </w:tc>
        <w:tc>
          <w:tcPr>
            <w:tcW w:w="4394" w:type="dxa"/>
            <w:shd w:val="clear" w:color="auto" w:fill="auto"/>
          </w:tcPr>
          <w:p w:rsidR="00DA70F3" w:rsidRDefault="00DA70F3" w:rsidP="005D1019">
            <w:pPr>
              <w:pStyle w:val="InfoBlue"/>
            </w:pPr>
            <w:r>
              <w:rPr>
                <w:color w:val="000000"/>
              </w:rPr>
              <w:t>Desarrollo del documento Parte 2 Sprint 3</w:t>
            </w:r>
          </w:p>
        </w:tc>
      </w:tr>
      <w:tr w:rsidR="00DA70F3" w:rsidTr="00DA70F3">
        <w:trPr>
          <w:trHeight w:val="367"/>
        </w:trPr>
        <w:tc>
          <w:tcPr>
            <w:tcW w:w="1484" w:type="dxa"/>
            <w:shd w:val="clear" w:color="auto" w:fill="auto"/>
          </w:tcPr>
          <w:p w:rsidR="00DA70F3" w:rsidRDefault="00DA70F3">
            <w:pPr>
              <w:pStyle w:val="InfoBlue"/>
              <w:rPr>
                <w:color w:val="000000"/>
                <w:lang w:val="es-ES"/>
              </w:rPr>
            </w:pPr>
          </w:p>
        </w:tc>
        <w:tc>
          <w:tcPr>
            <w:tcW w:w="1367" w:type="dxa"/>
            <w:shd w:val="clear" w:color="auto" w:fill="auto"/>
          </w:tcPr>
          <w:p w:rsidR="00DA70F3" w:rsidRDefault="00DA70F3">
            <w:pPr>
              <w:pStyle w:val="InfoBlue"/>
              <w:rPr>
                <w:color w:val="000000"/>
              </w:rPr>
            </w:pPr>
          </w:p>
        </w:tc>
        <w:tc>
          <w:tcPr>
            <w:tcW w:w="2448" w:type="dxa"/>
            <w:shd w:val="clear" w:color="auto" w:fill="auto"/>
          </w:tcPr>
          <w:p w:rsidR="00DA70F3" w:rsidRDefault="00DA70F3">
            <w:pPr>
              <w:pStyle w:val="InfoBlue"/>
              <w:rPr>
                <w:color w:val="000000"/>
                <w:lang w:val="es-ES"/>
              </w:rPr>
            </w:pPr>
          </w:p>
        </w:tc>
        <w:tc>
          <w:tcPr>
            <w:tcW w:w="4394" w:type="dxa"/>
            <w:shd w:val="clear" w:color="auto" w:fill="auto"/>
          </w:tcPr>
          <w:p w:rsidR="00DA70F3" w:rsidRDefault="00DA70F3">
            <w:pPr>
              <w:pStyle w:val="InfoBlue"/>
              <w:rPr>
                <w:color w:val="000000"/>
              </w:rPr>
            </w:pPr>
          </w:p>
        </w:tc>
      </w:tr>
    </w:tbl>
    <w:p w:rsidR="0094411A" w:rsidRDefault="0094411A">
      <w:pPr>
        <w:pStyle w:val="Textoindependiente"/>
        <w:pageBreakBefore/>
        <w:rPr>
          <w:sz w:val="28"/>
          <w:szCs w:val="28"/>
        </w:rPr>
      </w:pPr>
    </w:p>
    <w:p w:rsidR="0094411A" w:rsidRDefault="0094411A">
      <w:pPr>
        <w:pStyle w:val="Encabezado1"/>
      </w:pPr>
      <w:r>
        <w:rPr>
          <w:bCs/>
          <w:szCs w:val="36"/>
        </w:rPr>
        <w:t>Índice de Contenido</w:t>
      </w:r>
    </w:p>
    <w:p w:rsidR="0094411A" w:rsidRDefault="0094411A">
      <w:pPr>
        <w:jc w:val="center"/>
        <w:rPr>
          <w:rFonts w:ascii="Arial" w:hAnsi="Arial" w:cs="Arial"/>
          <w:b/>
          <w:bCs/>
        </w:rPr>
      </w:pPr>
    </w:p>
    <w:p w:rsidR="0094411A" w:rsidRDefault="000F31FF">
      <w:pPr>
        <w:pStyle w:val="TDC1"/>
        <w:tabs>
          <w:tab w:val="clear" w:pos="9637"/>
          <w:tab w:val="right" w:leader="dot" w:pos="9689"/>
        </w:tabs>
      </w:pPr>
      <w:r>
        <w:fldChar w:fldCharType="begin"/>
      </w:r>
      <w:r w:rsidR="0094411A">
        <w:instrText xml:space="preserve"> TOC \f \o "1-8" \h</w:instrText>
      </w:r>
      <w:r>
        <w:fldChar w:fldCharType="separate"/>
      </w:r>
      <w:hyperlink w:anchor="__RefHeading___Toc281_119498368" w:history="1">
        <w:r w:rsidR="0094411A">
          <w:rPr>
            <w:rStyle w:val="Enlacedelndice"/>
          </w:rPr>
          <w:t>Introducción</w:t>
        </w:r>
        <w:r w:rsidR="0094411A">
          <w:rPr>
            <w:rStyle w:val="Enlacedelndice"/>
          </w:rPr>
          <w:tab/>
          <w:t>5</w:t>
        </w:r>
      </w:hyperlink>
    </w:p>
    <w:p w:rsidR="0094411A" w:rsidRDefault="00BD0F75">
      <w:pPr>
        <w:pStyle w:val="TDC2"/>
        <w:tabs>
          <w:tab w:val="clear" w:pos="9637"/>
          <w:tab w:val="right" w:leader="dot" w:pos="9689"/>
        </w:tabs>
      </w:pPr>
      <w:hyperlink w:anchor="__RefHeading___Toc283_119498368" w:history="1">
        <w:r w:rsidR="0094411A">
          <w:rPr>
            <w:rStyle w:val="Enlacedelndice"/>
          </w:rPr>
          <w:t>1 Alcance.</w:t>
        </w:r>
        <w:r w:rsidR="0094411A">
          <w:rPr>
            <w:rStyle w:val="Enlacedelndice"/>
          </w:rPr>
          <w:tab/>
          <w:t>5</w:t>
        </w:r>
      </w:hyperlink>
    </w:p>
    <w:p w:rsidR="0094411A" w:rsidRDefault="00BD0F75">
      <w:pPr>
        <w:pStyle w:val="TDC2"/>
        <w:tabs>
          <w:tab w:val="clear" w:pos="9637"/>
          <w:tab w:val="right" w:leader="dot" w:pos="9689"/>
        </w:tabs>
      </w:pPr>
      <w:hyperlink w:anchor="__RefHeading___Toc285_119498368" w:history="1">
        <w:r w:rsidR="0094411A">
          <w:rPr>
            <w:rStyle w:val="Enlacedelndice"/>
          </w:rPr>
          <w:t>2 Definiciones, Acrónimos y Abreviaturas.</w:t>
        </w:r>
        <w:r w:rsidR="0094411A">
          <w:rPr>
            <w:rStyle w:val="Enlacedelndice"/>
          </w:rPr>
          <w:tab/>
          <w:t>5</w:t>
        </w:r>
      </w:hyperlink>
    </w:p>
    <w:p w:rsidR="0094411A" w:rsidRDefault="00BD0F75">
      <w:pPr>
        <w:pStyle w:val="TDC2"/>
        <w:tabs>
          <w:tab w:val="clear" w:pos="9637"/>
          <w:tab w:val="right" w:leader="dot" w:pos="9689"/>
        </w:tabs>
      </w:pPr>
      <w:hyperlink w:anchor="__RefHeading___Toc287_119498368" w:history="1">
        <w:r w:rsidR="0094411A">
          <w:rPr>
            <w:rStyle w:val="Enlacedelndice"/>
          </w:rPr>
          <w:t>3 Documentos relacionados.</w:t>
        </w:r>
        <w:r w:rsidR="0094411A">
          <w:rPr>
            <w:rStyle w:val="Enlacedelndice"/>
          </w:rPr>
          <w:tab/>
          <w:t>5</w:t>
        </w:r>
      </w:hyperlink>
    </w:p>
    <w:p w:rsidR="0094411A" w:rsidRDefault="00BD0F75">
      <w:pPr>
        <w:pStyle w:val="TDC1"/>
        <w:tabs>
          <w:tab w:val="clear" w:pos="9637"/>
          <w:tab w:val="right" w:leader="dot" w:pos="9689"/>
        </w:tabs>
      </w:pPr>
      <w:hyperlink w:anchor="__RefHeading___Toc289_119498368" w:history="1">
        <w:r w:rsidR="0094411A">
          <w:rPr>
            <w:rStyle w:val="Enlacedelndice"/>
          </w:rPr>
          <w:t>Aspectos del Problema</w:t>
        </w:r>
        <w:r w:rsidR="0094411A">
          <w:rPr>
            <w:rStyle w:val="Enlacedelndice"/>
          </w:rPr>
          <w:tab/>
          <w:t>5</w:t>
        </w:r>
      </w:hyperlink>
    </w:p>
    <w:p w:rsidR="0094411A" w:rsidRDefault="00BD0F75">
      <w:pPr>
        <w:pStyle w:val="TDC2"/>
        <w:tabs>
          <w:tab w:val="clear" w:pos="9637"/>
          <w:tab w:val="right" w:leader="dot" w:pos="9689"/>
        </w:tabs>
      </w:pPr>
      <w:hyperlink w:anchor="__RefHeading___Toc291_119498368" w:history="1">
        <w:r w:rsidR="0094411A">
          <w:rPr>
            <w:rStyle w:val="Enlacedelndice"/>
          </w:rPr>
          <w:t>1  Definición del Problema.</w:t>
        </w:r>
        <w:r w:rsidR="0094411A">
          <w:rPr>
            <w:rStyle w:val="Enlacedelndice"/>
          </w:rPr>
          <w:tab/>
          <w:t>5</w:t>
        </w:r>
      </w:hyperlink>
    </w:p>
    <w:p w:rsidR="0094411A" w:rsidRDefault="00BD0F75">
      <w:pPr>
        <w:pStyle w:val="TDC3"/>
        <w:tabs>
          <w:tab w:val="clear" w:pos="10035"/>
          <w:tab w:val="right" w:leader="dot" w:pos="9689"/>
        </w:tabs>
      </w:pPr>
      <w:hyperlink w:anchor="__RefHeading___Toc293_119498368" w:history="1">
        <w:r w:rsidR="0094411A">
          <w:rPr>
            <w:rStyle w:val="Enlacedelndice"/>
          </w:rPr>
          <w:t>El Problema</w:t>
        </w:r>
        <w:r w:rsidR="0094411A">
          <w:rPr>
            <w:rStyle w:val="Enlacedelndice"/>
          </w:rPr>
          <w:tab/>
          <w:t>5</w:t>
        </w:r>
      </w:hyperlink>
    </w:p>
    <w:p w:rsidR="0094411A" w:rsidRDefault="00BD0F75">
      <w:pPr>
        <w:pStyle w:val="TDC3"/>
        <w:tabs>
          <w:tab w:val="clear" w:pos="10035"/>
          <w:tab w:val="right" w:leader="dot" w:pos="9689"/>
        </w:tabs>
      </w:pPr>
      <w:hyperlink w:anchor="__RefHeading___Toc295_119498368" w:history="1">
        <w:r w:rsidR="0094411A">
          <w:rPr>
            <w:rStyle w:val="Enlacedelndice"/>
          </w:rPr>
          <w:t>Del Impacto</w:t>
        </w:r>
        <w:r w:rsidR="0094411A">
          <w:rPr>
            <w:rStyle w:val="Enlacedelndice"/>
          </w:rPr>
          <w:tab/>
          <w:t>5</w:t>
        </w:r>
      </w:hyperlink>
    </w:p>
    <w:p w:rsidR="0094411A" w:rsidRDefault="00BD0F75">
      <w:pPr>
        <w:pStyle w:val="TDC3"/>
        <w:tabs>
          <w:tab w:val="clear" w:pos="10035"/>
          <w:tab w:val="right" w:leader="dot" w:pos="9689"/>
        </w:tabs>
      </w:pPr>
      <w:hyperlink w:anchor="__RefHeading___Toc297_119498368" w:history="1">
        <w:r w:rsidR="0094411A">
          <w:rPr>
            <w:rStyle w:val="Enlacedelndice"/>
          </w:rPr>
          <w:t>De los Afectados</w:t>
        </w:r>
        <w:r w:rsidR="0094411A">
          <w:rPr>
            <w:rStyle w:val="Enlacedelndice"/>
          </w:rPr>
          <w:tab/>
          <w:t>6</w:t>
        </w:r>
      </w:hyperlink>
    </w:p>
    <w:p w:rsidR="0094411A" w:rsidRDefault="00BD0F75">
      <w:pPr>
        <w:pStyle w:val="TDC3"/>
        <w:tabs>
          <w:tab w:val="clear" w:pos="10035"/>
          <w:tab w:val="right" w:leader="dot" w:pos="9689"/>
        </w:tabs>
      </w:pPr>
      <w:hyperlink w:anchor="__RefHeading___Toc299_119498368" w:history="1">
        <w:r w:rsidR="0094411A">
          <w:rPr>
            <w:rStyle w:val="Enlacedelndice"/>
          </w:rPr>
          <w:t>De la Solución</w:t>
        </w:r>
        <w:r w:rsidR="0094411A">
          <w:rPr>
            <w:rStyle w:val="Enlacedelndice"/>
          </w:rPr>
          <w:tab/>
          <w:t>6</w:t>
        </w:r>
      </w:hyperlink>
    </w:p>
    <w:p w:rsidR="0094411A" w:rsidRDefault="00BD0F75">
      <w:pPr>
        <w:pStyle w:val="TDC2"/>
        <w:tabs>
          <w:tab w:val="clear" w:pos="9637"/>
          <w:tab w:val="right" w:leader="dot" w:pos="9689"/>
        </w:tabs>
      </w:pPr>
      <w:hyperlink w:anchor="__RefHeading___Toc301_119498368" w:history="1">
        <w:r w:rsidR="0094411A">
          <w:rPr>
            <w:rStyle w:val="Enlacedelndice"/>
          </w:rPr>
          <w:t>2  Postura del Sistema.</w:t>
        </w:r>
        <w:r w:rsidR="0094411A">
          <w:rPr>
            <w:rStyle w:val="Enlacedelndice"/>
          </w:rPr>
          <w:tab/>
          <w:t>6</w:t>
        </w:r>
      </w:hyperlink>
    </w:p>
    <w:p w:rsidR="0094411A" w:rsidRDefault="00BD0F75">
      <w:pPr>
        <w:pStyle w:val="TDC3"/>
        <w:tabs>
          <w:tab w:val="clear" w:pos="10035"/>
          <w:tab w:val="right" w:leader="dot" w:pos="9689"/>
        </w:tabs>
      </w:pPr>
      <w:hyperlink w:anchor="__RefHeading___Toc303_119498368" w:history="1">
        <w:r w:rsidR="0094411A">
          <w:rPr>
            <w:rStyle w:val="Enlacedelndice"/>
          </w:rPr>
          <w:t>Identificación del Segmento del Mercado</w:t>
        </w:r>
        <w:r w:rsidR="0094411A">
          <w:rPr>
            <w:rStyle w:val="Enlacedelndice"/>
          </w:rPr>
          <w:tab/>
          <w:t>6</w:t>
        </w:r>
      </w:hyperlink>
    </w:p>
    <w:p w:rsidR="0094411A" w:rsidRDefault="00BD0F75">
      <w:pPr>
        <w:pStyle w:val="TDC3"/>
        <w:tabs>
          <w:tab w:val="clear" w:pos="10035"/>
          <w:tab w:val="right" w:leader="dot" w:pos="9689"/>
        </w:tabs>
      </w:pPr>
      <w:hyperlink w:anchor="__RefHeading___Toc305_119498368" w:history="1">
        <w:r w:rsidR="0094411A">
          <w:rPr>
            <w:rStyle w:val="Enlacedelndice"/>
          </w:rPr>
          <w:t>Público Objetivo</w:t>
        </w:r>
        <w:r w:rsidR="0094411A">
          <w:rPr>
            <w:rStyle w:val="Enlacedelndice"/>
          </w:rPr>
          <w:tab/>
          <w:t>7</w:t>
        </w:r>
      </w:hyperlink>
    </w:p>
    <w:p w:rsidR="0094411A" w:rsidRDefault="00BD0F75">
      <w:pPr>
        <w:pStyle w:val="TDC3"/>
        <w:tabs>
          <w:tab w:val="clear" w:pos="10035"/>
          <w:tab w:val="right" w:leader="dot" w:pos="9689"/>
        </w:tabs>
      </w:pPr>
      <w:hyperlink w:anchor="__RefHeading___Toc307_119498368" w:history="1">
        <w:r w:rsidR="0094411A">
          <w:rPr>
            <w:rStyle w:val="Enlacedelndice"/>
          </w:rPr>
          <w:t>Tamaño del Mercado (Necesito consultar con el equipo de marqueting este punto)</w:t>
        </w:r>
        <w:r w:rsidR="0094411A">
          <w:rPr>
            <w:rStyle w:val="Enlacedelndice"/>
          </w:rPr>
          <w:tab/>
          <w:t>7</w:t>
        </w:r>
      </w:hyperlink>
    </w:p>
    <w:p w:rsidR="0094411A" w:rsidRDefault="00BD0F75">
      <w:pPr>
        <w:pStyle w:val="TDC3"/>
        <w:tabs>
          <w:tab w:val="clear" w:pos="10035"/>
          <w:tab w:val="right" w:leader="dot" w:pos="9689"/>
        </w:tabs>
      </w:pPr>
      <w:hyperlink w:anchor="__RefHeading___Toc309_119498368" w:history="1">
        <w:r w:rsidR="0094411A">
          <w:rPr>
            <w:rStyle w:val="Enlacedelndice"/>
          </w:rPr>
          <w:t>Competidores (Necesito consultar con equipo de investigación este punto)</w:t>
        </w:r>
        <w:r w:rsidR="0094411A">
          <w:rPr>
            <w:rStyle w:val="Enlacedelndice"/>
          </w:rPr>
          <w:tab/>
          <w:t>7</w:t>
        </w:r>
      </w:hyperlink>
    </w:p>
    <w:p w:rsidR="0094411A" w:rsidRDefault="00BD0F75">
      <w:pPr>
        <w:pStyle w:val="TDC3"/>
        <w:tabs>
          <w:tab w:val="clear" w:pos="10035"/>
          <w:tab w:val="right" w:leader="dot" w:pos="9689"/>
        </w:tabs>
      </w:pPr>
      <w:hyperlink w:anchor="__RefHeading___Toc311_119498368" w:history="1">
        <w:r w:rsidR="0094411A">
          <w:rPr>
            <w:rStyle w:val="Enlacedelndice"/>
          </w:rPr>
          <w:t>Características del Sistema</w:t>
        </w:r>
        <w:r w:rsidR="0094411A">
          <w:rPr>
            <w:rStyle w:val="Enlacedelndice"/>
          </w:rPr>
          <w:tab/>
          <w:t>8</w:t>
        </w:r>
      </w:hyperlink>
    </w:p>
    <w:p w:rsidR="0094411A" w:rsidRDefault="00BD0F75">
      <w:pPr>
        <w:pStyle w:val="TDC3"/>
        <w:tabs>
          <w:tab w:val="clear" w:pos="10035"/>
          <w:tab w:val="right" w:leader="dot" w:pos="9689"/>
        </w:tabs>
      </w:pPr>
      <w:hyperlink w:anchor="__RefHeading___Toc313_119498368" w:history="1">
        <w:r w:rsidR="0094411A">
          <w:rPr>
            <w:rStyle w:val="Enlacedelndice"/>
          </w:rPr>
          <w:t>Beneficios del Sistema</w:t>
        </w:r>
        <w:r w:rsidR="0094411A">
          <w:rPr>
            <w:rStyle w:val="Enlacedelndice"/>
          </w:rPr>
          <w:tab/>
          <w:t>8</w:t>
        </w:r>
      </w:hyperlink>
    </w:p>
    <w:p w:rsidR="0094411A" w:rsidRDefault="00BD0F75">
      <w:pPr>
        <w:pStyle w:val="TDC2"/>
        <w:tabs>
          <w:tab w:val="clear" w:pos="9637"/>
          <w:tab w:val="right" w:leader="dot" w:pos="9689"/>
        </w:tabs>
      </w:pPr>
      <w:hyperlink w:anchor="__RefHeading___Toc315_119498368" w:history="1">
        <w:r w:rsidR="0094411A">
          <w:rPr>
            <w:rStyle w:val="Enlacedelndice"/>
          </w:rPr>
          <w:t>3  Ventajas del Negocio.</w:t>
        </w:r>
        <w:r w:rsidR="0094411A">
          <w:rPr>
            <w:rStyle w:val="Enlacedelndice"/>
          </w:rPr>
          <w:tab/>
          <w:t>8</w:t>
        </w:r>
      </w:hyperlink>
    </w:p>
    <w:p w:rsidR="0094411A" w:rsidRDefault="00BD0F75">
      <w:pPr>
        <w:pStyle w:val="TDC1"/>
        <w:tabs>
          <w:tab w:val="clear" w:pos="9637"/>
          <w:tab w:val="right" w:leader="dot" w:pos="9689"/>
        </w:tabs>
      </w:pPr>
      <w:hyperlink w:anchor="__RefHeading___Toc317_119498368" w:history="1">
        <w:r w:rsidR="0094411A">
          <w:rPr>
            <w:rStyle w:val="Enlacedelndice"/>
          </w:rPr>
          <w:t>Parte 2. El Sistema</w:t>
        </w:r>
        <w:r w:rsidR="0094411A">
          <w:rPr>
            <w:rStyle w:val="Enlacedelndice"/>
          </w:rPr>
          <w:tab/>
          <w:t>8</w:t>
        </w:r>
      </w:hyperlink>
    </w:p>
    <w:p w:rsidR="0094411A" w:rsidRDefault="00BD0F75">
      <w:pPr>
        <w:pStyle w:val="TDC2"/>
        <w:tabs>
          <w:tab w:val="clear" w:pos="9637"/>
          <w:tab w:val="right" w:leader="dot" w:pos="9689"/>
        </w:tabs>
      </w:pPr>
      <w:hyperlink w:anchor="__RefHeading___Toc319_119498368" w:history="1">
        <w:r w:rsidR="0094411A">
          <w:rPr>
            <w:rStyle w:val="Enlacedelndice"/>
          </w:rPr>
          <w:t>1 Aspectos del Sistema</w:t>
        </w:r>
        <w:r w:rsidR="0094411A">
          <w:rPr>
            <w:rStyle w:val="Enlacedelndice"/>
          </w:rPr>
          <w:tab/>
          <w:t>8</w:t>
        </w:r>
      </w:hyperlink>
    </w:p>
    <w:p w:rsidR="0094411A" w:rsidRDefault="00BD0F75">
      <w:pPr>
        <w:pStyle w:val="TDC2"/>
        <w:tabs>
          <w:tab w:val="clear" w:pos="9637"/>
          <w:tab w:val="right" w:leader="dot" w:pos="9689"/>
        </w:tabs>
      </w:pPr>
      <w:hyperlink w:anchor="__RefHeading___Toc321_119498368" w:history="1">
        <w:r w:rsidR="0094411A">
          <w:rPr>
            <w:rStyle w:val="Enlacedelndice"/>
          </w:rPr>
          <w:t>2 Capacidades</w:t>
        </w:r>
        <w:r w:rsidR="0094411A">
          <w:rPr>
            <w:rStyle w:val="Enlacedelndice"/>
          </w:rPr>
          <w:tab/>
          <w:t>9</w:t>
        </w:r>
      </w:hyperlink>
    </w:p>
    <w:p w:rsidR="0094411A" w:rsidRDefault="00BD0F75">
      <w:pPr>
        <w:pStyle w:val="TDC2"/>
        <w:tabs>
          <w:tab w:val="clear" w:pos="9637"/>
          <w:tab w:val="right" w:leader="dot" w:pos="9689"/>
        </w:tabs>
      </w:pPr>
      <w:hyperlink w:anchor="__RefHeading___Toc323_119498368" w:history="1">
        <w:r w:rsidR="0094411A">
          <w:rPr>
            <w:rStyle w:val="Enlacedelndice"/>
          </w:rPr>
          <w:t>3 Aspectos Aceptados y Dependencias del Sistema</w:t>
        </w:r>
        <w:r w:rsidR="0094411A">
          <w:rPr>
            <w:rStyle w:val="Enlacedelndice"/>
          </w:rPr>
          <w:tab/>
          <w:t>9</w:t>
        </w:r>
      </w:hyperlink>
    </w:p>
    <w:p w:rsidR="0094411A" w:rsidRDefault="00BD0F75">
      <w:pPr>
        <w:pStyle w:val="TDC2"/>
        <w:tabs>
          <w:tab w:val="clear" w:pos="9637"/>
          <w:tab w:val="right" w:leader="dot" w:pos="9689"/>
        </w:tabs>
      </w:pPr>
      <w:hyperlink w:anchor="__RefHeading___Toc325_119498368" w:history="1">
        <w:r w:rsidR="0094411A">
          <w:rPr>
            <w:rStyle w:val="Enlacedelndice"/>
          </w:rPr>
          <w:t>4 Instalación</w:t>
        </w:r>
        <w:r w:rsidR="0094411A">
          <w:rPr>
            <w:rStyle w:val="Enlacedelndice"/>
          </w:rPr>
          <w:tab/>
          <w:t>9</w:t>
        </w:r>
      </w:hyperlink>
    </w:p>
    <w:p w:rsidR="0094411A" w:rsidRDefault="00BD0F75">
      <w:pPr>
        <w:pStyle w:val="TDC2"/>
        <w:tabs>
          <w:tab w:val="clear" w:pos="9637"/>
          <w:tab w:val="right" w:leader="dot" w:pos="9689"/>
        </w:tabs>
      </w:pPr>
      <w:hyperlink w:anchor="__RefHeading___Toc327_119498368" w:history="1">
        <w:r w:rsidR="0094411A">
          <w:rPr>
            <w:rStyle w:val="Enlacedelndice"/>
          </w:rPr>
          <w:t>5 Costos y Precios</w:t>
        </w:r>
        <w:r w:rsidR="0094411A">
          <w:rPr>
            <w:rStyle w:val="Enlacedelndice"/>
          </w:rPr>
          <w:tab/>
          <w:t>9</w:t>
        </w:r>
      </w:hyperlink>
    </w:p>
    <w:p w:rsidR="0094411A" w:rsidRDefault="00BD0F75">
      <w:pPr>
        <w:pStyle w:val="TDC1"/>
        <w:tabs>
          <w:tab w:val="clear" w:pos="9637"/>
          <w:tab w:val="right" w:leader="dot" w:pos="9689"/>
        </w:tabs>
      </w:pPr>
      <w:hyperlink w:anchor="__RefHeading___Toc329_119498368" w:history="1">
        <w:r w:rsidR="0094411A">
          <w:rPr>
            <w:rStyle w:val="Enlacedelndice"/>
          </w:rPr>
          <w:t>Cualidades del Sistema</w:t>
        </w:r>
        <w:r w:rsidR="0094411A">
          <w:rPr>
            <w:rStyle w:val="Enlacedelndice"/>
          </w:rPr>
          <w:tab/>
          <w:t>9</w:t>
        </w:r>
      </w:hyperlink>
    </w:p>
    <w:p w:rsidR="0094411A" w:rsidRDefault="00BD0F75">
      <w:pPr>
        <w:pStyle w:val="TDC1"/>
        <w:tabs>
          <w:tab w:val="clear" w:pos="9637"/>
          <w:tab w:val="right" w:leader="dot" w:pos="9689"/>
        </w:tabs>
      </w:pPr>
      <w:hyperlink w:anchor="__RefHeading___Toc331_119498368" w:history="1">
        <w:r w:rsidR="0094411A">
          <w:rPr>
            <w:rStyle w:val="Enlacedelndice"/>
          </w:rPr>
          <w:t>Niveles de Calidad</w:t>
        </w:r>
        <w:r w:rsidR="0094411A">
          <w:rPr>
            <w:rStyle w:val="Enlacedelndice"/>
          </w:rPr>
          <w:tab/>
          <w:t>10</w:t>
        </w:r>
      </w:hyperlink>
    </w:p>
    <w:p w:rsidR="0094411A" w:rsidRDefault="00BD0F75">
      <w:pPr>
        <w:pStyle w:val="TDC1"/>
        <w:tabs>
          <w:tab w:val="clear" w:pos="9637"/>
          <w:tab w:val="right" w:leader="dot" w:pos="9689"/>
        </w:tabs>
      </w:pPr>
      <w:hyperlink w:anchor="__RefHeading___Toc333_119498368" w:history="1">
        <w:r w:rsidR="0094411A">
          <w:rPr>
            <w:rStyle w:val="Enlacedelndice"/>
          </w:rPr>
          <w:t>Limitaciones</w:t>
        </w:r>
        <w:r w:rsidR="0094411A">
          <w:rPr>
            <w:rStyle w:val="Enlacedelndice"/>
          </w:rPr>
          <w:tab/>
          <w:t>1</w:t>
        </w:r>
        <w:bookmarkStart w:id="0" w:name="_GoBack"/>
        <w:bookmarkEnd w:id="0"/>
        <w:r w:rsidR="0094411A">
          <w:rPr>
            <w:rStyle w:val="Enlacedelndice"/>
          </w:rPr>
          <w:t>0</w:t>
        </w:r>
      </w:hyperlink>
    </w:p>
    <w:p w:rsidR="0094411A" w:rsidRDefault="00BD0F75">
      <w:pPr>
        <w:pStyle w:val="TDC1"/>
        <w:tabs>
          <w:tab w:val="clear" w:pos="9637"/>
          <w:tab w:val="right" w:leader="dot" w:pos="9689"/>
        </w:tabs>
      </w:pPr>
      <w:hyperlink w:anchor="__RefHeading___Toc335_119498368" w:history="1">
        <w:r w:rsidR="0094411A">
          <w:rPr>
            <w:rStyle w:val="Enlacedelndice"/>
          </w:rPr>
          <w:t>Descripciones de los Involucrados</w:t>
        </w:r>
        <w:r w:rsidR="0094411A">
          <w:rPr>
            <w:rStyle w:val="Enlacedelndice"/>
          </w:rPr>
          <w:tab/>
          <w:t>10</w:t>
        </w:r>
      </w:hyperlink>
    </w:p>
    <w:p w:rsidR="0094411A" w:rsidRDefault="00BD0F75">
      <w:pPr>
        <w:pStyle w:val="TDC2"/>
        <w:tabs>
          <w:tab w:val="clear" w:pos="9637"/>
          <w:tab w:val="right" w:leader="dot" w:pos="9689"/>
        </w:tabs>
      </w:pPr>
      <w:hyperlink w:anchor="__RefHeading___Toc337_119498368" w:history="1">
        <w:r w:rsidR="0094411A">
          <w:rPr>
            <w:rStyle w:val="Enlacedelndice"/>
          </w:rPr>
          <w:t>1 Ambiente del Usuario</w:t>
        </w:r>
        <w:r w:rsidR="0094411A">
          <w:rPr>
            <w:rStyle w:val="Enlacedelndice"/>
          </w:rPr>
          <w:tab/>
          <w:t>10</w:t>
        </w:r>
      </w:hyperlink>
    </w:p>
    <w:p w:rsidR="0094411A" w:rsidRDefault="00BD0F75">
      <w:pPr>
        <w:pStyle w:val="TDC2"/>
        <w:tabs>
          <w:tab w:val="clear" w:pos="9637"/>
          <w:tab w:val="right" w:leader="dot" w:pos="9689"/>
        </w:tabs>
      </w:pPr>
      <w:hyperlink w:anchor="__RefHeading___Toc339_119498368" w:history="1">
        <w:r w:rsidR="0094411A">
          <w:rPr>
            <w:rStyle w:val="Enlacedelndice"/>
          </w:rPr>
          <w:t>2 Perfil de los Involucrados</w:t>
        </w:r>
        <w:r w:rsidR="0094411A">
          <w:rPr>
            <w:rStyle w:val="Enlacedelndice"/>
          </w:rPr>
          <w:tab/>
          <w:t>10</w:t>
        </w:r>
      </w:hyperlink>
    </w:p>
    <w:p w:rsidR="0094411A" w:rsidRDefault="00BD0F75">
      <w:pPr>
        <w:pStyle w:val="TDC1"/>
        <w:tabs>
          <w:tab w:val="clear" w:pos="9637"/>
          <w:tab w:val="right" w:leader="dot" w:pos="9689"/>
        </w:tabs>
      </w:pPr>
      <w:hyperlink w:anchor="__RefHeading___Toc341_119498368" w:history="1">
        <w:r w:rsidR="0094411A">
          <w:rPr>
            <w:rStyle w:val="Enlacedelndice"/>
          </w:rPr>
          <w:t>Otros Requerimientos del Sistema</w:t>
        </w:r>
        <w:r w:rsidR="0094411A">
          <w:rPr>
            <w:rStyle w:val="Enlacedelndice"/>
          </w:rPr>
          <w:tab/>
          <w:t>11</w:t>
        </w:r>
      </w:hyperlink>
    </w:p>
    <w:p w:rsidR="0094411A" w:rsidRDefault="00BD0F75">
      <w:pPr>
        <w:pStyle w:val="TDC2"/>
        <w:tabs>
          <w:tab w:val="clear" w:pos="9637"/>
          <w:tab w:val="right" w:leader="dot" w:pos="9689"/>
        </w:tabs>
      </w:pPr>
      <w:hyperlink w:anchor="__RefHeading___Toc343_119498368" w:history="1">
        <w:r w:rsidR="0094411A">
          <w:rPr>
            <w:rStyle w:val="Enlacedelndice"/>
          </w:rPr>
          <w:t>1 Ambientales</w:t>
        </w:r>
        <w:r w:rsidR="0094411A">
          <w:rPr>
            <w:rStyle w:val="Enlacedelndice"/>
          </w:rPr>
          <w:tab/>
          <w:t>11</w:t>
        </w:r>
      </w:hyperlink>
    </w:p>
    <w:p w:rsidR="0094411A" w:rsidRDefault="00BD0F75">
      <w:pPr>
        <w:pStyle w:val="TDC2"/>
        <w:tabs>
          <w:tab w:val="clear" w:pos="9637"/>
          <w:tab w:val="right" w:leader="dot" w:pos="9689"/>
        </w:tabs>
      </w:pPr>
      <w:hyperlink w:anchor="__RefHeading___Toc345_119498368" w:history="1">
        <w:r w:rsidR="0094411A">
          <w:rPr>
            <w:rStyle w:val="Enlacedelndice"/>
          </w:rPr>
          <w:t>2 Desempeño</w:t>
        </w:r>
        <w:r w:rsidR="0094411A">
          <w:rPr>
            <w:rStyle w:val="Enlacedelndice"/>
          </w:rPr>
          <w:tab/>
          <w:t>11</w:t>
        </w:r>
      </w:hyperlink>
    </w:p>
    <w:p w:rsidR="0094411A" w:rsidRDefault="00BD0F75">
      <w:pPr>
        <w:pStyle w:val="TDC2"/>
        <w:tabs>
          <w:tab w:val="clear" w:pos="9637"/>
          <w:tab w:val="right" w:leader="dot" w:pos="9689"/>
        </w:tabs>
      </w:pPr>
      <w:hyperlink w:anchor="__RefHeading___Toc347_119498368" w:history="1">
        <w:r w:rsidR="0094411A">
          <w:rPr>
            <w:rStyle w:val="Enlacedelndice"/>
          </w:rPr>
          <w:t>3 Hardware</w:t>
        </w:r>
        <w:r w:rsidR="0094411A">
          <w:rPr>
            <w:rStyle w:val="Enlacedelndice"/>
          </w:rPr>
          <w:tab/>
          <w:t>11</w:t>
        </w:r>
      </w:hyperlink>
    </w:p>
    <w:p w:rsidR="0094411A" w:rsidRDefault="00BD0F75">
      <w:pPr>
        <w:pStyle w:val="TDC2"/>
        <w:tabs>
          <w:tab w:val="clear" w:pos="9637"/>
          <w:tab w:val="right" w:leader="dot" w:pos="9689"/>
        </w:tabs>
      </w:pPr>
      <w:hyperlink w:anchor="__RefHeading___Toc349_119498368" w:history="1">
        <w:r w:rsidR="0094411A">
          <w:rPr>
            <w:rStyle w:val="Enlacedelndice"/>
          </w:rPr>
          <w:t>4 Software</w:t>
        </w:r>
        <w:r w:rsidR="0094411A">
          <w:rPr>
            <w:rStyle w:val="Enlacedelndice"/>
          </w:rPr>
          <w:tab/>
          <w:t>11</w:t>
        </w:r>
      </w:hyperlink>
    </w:p>
    <w:p w:rsidR="0094411A" w:rsidRDefault="00BD0F75">
      <w:pPr>
        <w:pStyle w:val="TDC2"/>
        <w:tabs>
          <w:tab w:val="clear" w:pos="9637"/>
          <w:tab w:val="right" w:leader="dot" w:pos="9689"/>
        </w:tabs>
      </w:pPr>
      <w:hyperlink w:anchor="__RefHeading___Toc351_119498368" w:history="1">
        <w:r w:rsidR="0094411A">
          <w:rPr>
            <w:rStyle w:val="Enlacedelndice"/>
          </w:rPr>
          <w:t>5 Estándares Aplicables</w:t>
        </w:r>
        <w:r w:rsidR="0094411A">
          <w:rPr>
            <w:rStyle w:val="Enlacedelndice"/>
          </w:rPr>
          <w:tab/>
          <w:t>12</w:t>
        </w:r>
      </w:hyperlink>
    </w:p>
    <w:p w:rsidR="0094411A" w:rsidRDefault="00BD0F75">
      <w:pPr>
        <w:pStyle w:val="TDC1"/>
        <w:tabs>
          <w:tab w:val="clear" w:pos="9637"/>
          <w:tab w:val="right" w:leader="dot" w:pos="9689"/>
        </w:tabs>
      </w:pPr>
      <w:hyperlink w:anchor="__RefHeading___Toc353_119498368" w:history="1">
        <w:r w:rsidR="0094411A">
          <w:rPr>
            <w:rStyle w:val="Enlacedelndice"/>
          </w:rPr>
          <w:t>Documentación Requerida</w:t>
        </w:r>
        <w:r w:rsidR="0094411A">
          <w:rPr>
            <w:rStyle w:val="Enlacedelndice"/>
          </w:rPr>
          <w:tab/>
          <w:t>12</w:t>
        </w:r>
      </w:hyperlink>
    </w:p>
    <w:p w:rsidR="0094411A" w:rsidRDefault="000F31FF">
      <w:pPr>
        <w:sectPr w:rsidR="0094411A">
          <w:headerReference w:type="default" r:id="rId10"/>
          <w:footerReference w:type="even" r:id="rId11"/>
          <w:footerReference w:type="default" r:id="rId12"/>
          <w:headerReference w:type="first" r:id="rId13"/>
          <w:footerReference w:type="first" r:id="rId14"/>
          <w:pgSz w:w="12240" w:h="15840"/>
          <w:pgMar w:top="2422" w:right="1134" w:bottom="1787" w:left="1417" w:header="1417" w:footer="1134" w:gutter="0"/>
          <w:cols w:space="720"/>
          <w:docGrid w:linePitch="360"/>
        </w:sectPr>
      </w:pPr>
      <w:r>
        <w:fldChar w:fldCharType="end"/>
      </w:r>
    </w:p>
    <w:p w:rsidR="0094411A" w:rsidRDefault="0094411A">
      <w:pPr>
        <w:pStyle w:val="Textoindependiente"/>
        <w:tabs>
          <w:tab w:val="right" w:leader="dot" w:pos="9689"/>
        </w:tabs>
        <w:spacing w:before="238" w:after="62"/>
        <w:rPr>
          <w:sz w:val="28"/>
          <w:szCs w:val="28"/>
        </w:rPr>
      </w:pPr>
    </w:p>
    <w:p w:rsidR="0094411A" w:rsidRDefault="0094411A">
      <w:pPr>
        <w:pStyle w:val="Textoindependiente"/>
        <w:pageBreakBefore/>
        <w:rPr>
          <w:sz w:val="28"/>
          <w:szCs w:val="28"/>
        </w:rPr>
      </w:pPr>
    </w:p>
    <w:p w:rsidR="0094411A" w:rsidRDefault="000F31FF">
      <w:pPr>
        <w:pStyle w:val="Encabezado1"/>
        <w:rPr>
          <w:rFonts w:cs="DejaVu Sans"/>
          <w:bCs/>
          <w:sz w:val="24"/>
          <w:szCs w:val="32"/>
        </w:rPr>
      </w:pPr>
      <w:r>
        <w:rPr>
          <w:highlight w:val="white"/>
        </w:rPr>
        <w:fldChar w:fldCharType="begin"/>
      </w:r>
      <w:r w:rsidR="0094411A">
        <w:rPr>
          <w:highlight w:val="white"/>
        </w:rPr>
        <w:instrText xml:space="preserve"> TITLE </w:instrText>
      </w:r>
      <w:r>
        <w:rPr>
          <w:highlight w:val="white"/>
        </w:rPr>
        <w:fldChar w:fldCharType="separate"/>
      </w:r>
      <w:r w:rsidR="0094411A">
        <w:rPr>
          <w:highlight w:val="white"/>
        </w:rPr>
        <w:t>Visión del Sistema</w:t>
      </w:r>
      <w:r>
        <w:rPr>
          <w:highlight w:val="white"/>
        </w:rPr>
        <w:fldChar w:fldCharType="end"/>
      </w:r>
    </w:p>
    <w:p w:rsidR="0094411A" w:rsidRDefault="0094411A">
      <w:pPr>
        <w:pStyle w:val="Ttulo1"/>
        <w:tabs>
          <w:tab w:val="left" w:pos="363"/>
        </w:tabs>
        <w:ind w:left="363" w:hanging="363"/>
      </w:pPr>
      <w:bookmarkStart w:id="1" w:name="__RefHeading___Toc281_119498368"/>
      <w:bookmarkEnd w:id="1"/>
      <w:r>
        <w:rPr>
          <w:rFonts w:cs="DejaVu Sans"/>
        </w:rPr>
        <w:t>Introducción</w:t>
      </w:r>
    </w:p>
    <w:p w:rsidR="0094411A" w:rsidRDefault="0094411A">
      <w:pPr>
        <w:pStyle w:val="Ttulo2"/>
        <w:tabs>
          <w:tab w:val="left" w:pos="723"/>
        </w:tabs>
        <w:ind w:left="723" w:hanging="360"/>
      </w:pPr>
      <w:bookmarkStart w:id="2" w:name="__RefHeading___Toc283_119498368"/>
      <w:bookmarkEnd w:id="2"/>
      <w:r>
        <w:t>Alcance.</w:t>
      </w:r>
    </w:p>
    <w:p w:rsidR="0094411A" w:rsidRDefault="0094411A">
      <w:pPr>
        <w:pStyle w:val="InfoBlue"/>
        <w:tabs>
          <w:tab w:val="clear" w:pos="426"/>
          <w:tab w:val="left" w:pos="780"/>
        </w:tabs>
        <w:ind w:left="780"/>
      </w:pPr>
      <w:r>
        <w:rPr>
          <w:i w:val="0"/>
          <w:color w:val="000000"/>
        </w:rPr>
        <w:t>El propósito de este documento es brindar una visión general de los principales aspectos que constituyen el desarrollo del la página web Chocosfera</w:t>
      </w:r>
      <w:r>
        <w:rPr>
          <w:i w:val="0"/>
          <w:color w:val="000000"/>
          <w:szCs w:val="20"/>
        </w:rPr>
        <w:t xml:space="preserve">. Por medio de este tipo de canal se buscará llegar a todos los usuarios mediante una </w:t>
      </w:r>
      <w:r w:rsidR="005D1019">
        <w:rPr>
          <w:i w:val="0"/>
          <w:color w:val="000000"/>
          <w:szCs w:val="20"/>
        </w:rPr>
        <w:t>interacción</w:t>
      </w:r>
      <w:r>
        <w:rPr>
          <w:i w:val="0"/>
          <w:color w:val="000000"/>
          <w:szCs w:val="20"/>
        </w:rPr>
        <w:t xml:space="preserve"> directa. Con base a esto, se partiera otros proyectos principales como el desarrollo de los registro de cacaultores, juego Choco-Git y catalago de productos. Este documento podrá ser el pilar para el desarrollo del proyecto como también para futuras secciones que se desean incluir en la página web.</w:t>
      </w:r>
    </w:p>
    <w:p w:rsidR="0094411A" w:rsidRDefault="0094411A">
      <w:pPr>
        <w:pStyle w:val="Textoindependiente"/>
        <w:rPr>
          <w:i/>
          <w:color w:val="0000FF"/>
        </w:rPr>
      </w:pPr>
    </w:p>
    <w:p w:rsidR="0094411A" w:rsidRDefault="0094411A">
      <w:pPr>
        <w:pStyle w:val="Ttulo2"/>
        <w:tabs>
          <w:tab w:val="left" w:pos="723"/>
        </w:tabs>
        <w:ind w:left="723" w:hanging="360"/>
      </w:pPr>
      <w:bookmarkStart w:id="3" w:name="__RefHeading___Toc285_119498368"/>
      <w:bookmarkEnd w:id="3"/>
      <w:r>
        <w:t>Definiciones, Acrónimos y Abreviaturas.</w:t>
      </w:r>
    </w:p>
    <w:p w:rsidR="0094411A" w:rsidRDefault="0094411A">
      <w:pPr>
        <w:pStyle w:val="InfoBlue"/>
        <w:tabs>
          <w:tab w:val="clear" w:pos="426"/>
          <w:tab w:val="left" w:pos="780"/>
        </w:tabs>
        <w:ind w:left="780"/>
        <w:rPr>
          <w:color w:val="000000"/>
        </w:rPr>
      </w:pPr>
    </w:p>
    <w:p w:rsidR="0094411A" w:rsidRDefault="0094411A">
      <w:pPr>
        <w:pStyle w:val="InfoBlue"/>
        <w:tabs>
          <w:tab w:val="clear" w:pos="426"/>
          <w:tab w:val="left" w:pos="780"/>
        </w:tabs>
        <w:ind w:left="780"/>
      </w:pPr>
      <w:r>
        <w:rPr>
          <w:b/>
          <w:bCs/>
          <w:i w:val="0"/>
          <w:color w:val="000000"/>
        </w:rPr>
        <w:t xml:space="preserve">Cacaocultores: </w:t>
      </w:r>
      <w:r>
        <w:rPr>
          <w:i w:val="0"/>
          <w:color w:val="000000"/>
        </w:rPr>
        <w:t>productores de cacao.</w:t>
      </w:r>
    </w:p>
    <w:p w:rsidR="0094411A" w:rsidRDefault="0094411A">
      <w:pPr>
        <w:pStyle w:val="Textoindependiente1"/>
        <w:tabs>
          <w:tab w:val="left" w:pos="780"/>
        </w:tabs>
        <w:ind w:left="780"/>
        <w:jc w:val="both"/>
        <w:rPr>
          <w:color w:val="000000"/>
          <w:sz w:val="20"/>
        </w:rPr>
      </w:pPr>
    </w:p>
    <w:p w:rsidR="0094411A" w:rsidRDefault="0094411A">
      <w:pPr>
        <w:pStyle w:val="InfoBlue"/>
        <w:tabs>
          <w:tab w:val="clear" w:pos="426"/>
          <w:tab w:val="left" w:pos="825"/>
        </w:tabs>
        <w:ind w:left="709"/>
      </w:pPr>
      <w:r>
        <w:rPr>
          <w:b/>
          <w:bCs/>
          <w:i w:val="0"/>
          <w:color w:val="000000"/>
        </w:rPr>
        <w:t xml:space="preserve"> Crytomoneda:</w:t>
      </w:r>
      <w:r>
        <w:rPr>
          <w:b/>
          <w:bCs/>
          <w:iCs/>
          <w:color w:val="000000"/>
        </w:rPr>
        <w:t xml:space="preserve"> </w:t>
      </w:r>
      <w:r>
        <w:rPr>
          <w:i w:val="0"/>
          <w:color w:val="000000"/>
        </w:rPr>
        <w:t xml:space="preserve">Una </w:t>
      </w:r>
      <w:r>
        <w:rPr>
          <w:b/>
          <w:i w:val="0"/>
          <w:color w:val="000000"/>
        </w:rPr>
        <w:t>criptomoneda</w:t>
      </w:r>
      <w:r>
        <w:rPr>
          <w:i w:val="0"/>
          <w:color w:val="000000"/>
        </w:rPr>
        <w:t xml:space="preserve">, </w:t>
      </w:r>
      <w:r>
        <w:rPr>
          <w:b/>
          <w:i w:val="0"/>
          <w:color w:val="000000"/>
        </w:rPr>
        <w:t>criptodivisa</w:t>
      </w:r>
      <w:r>
        <w:rPr>
          <w:i w:val="0"/>
          <w:color w:val="000000"/>
        </w:rPr>
        <w:t xml:space="preserve"> (del inglés cryptocurrency) o </w:t>
      </w:r>
      <w:r>
        <w:rPr>
          <w:b/>
          <w:i w:val="0"/>
          <w:color w:val="000000"/>
        </w:rPr>
        <w:t>criptoactivo</w:t>
      </w:r>
      <w:r>
        <w:rPr>
          <w:i w:val="0"/>
          <w:color w:val="000000"/>
        </w:rPr>
        <w:t xml:space="preserve"> es un medio digital de intercambio</w:t>
      </w:r>
    </w:p>
    <w:p w:rsidR="0094411A" w:rsidRDefault="0094411A">
      <w:pPr>
        <w:pStyle w:val="Textoindependiente1"/>
        <w:tabs>
          <w:tab w:val="left" w:pos="780"/>
        </w:tabs>
        <w:ind w:left="780"/>
        <w:jc w:val="both"/>
        <w:rPr>
          <w:color w:val="000000"/>
        </w:rPr>
      </w:pPr>
    </w:p>
    <w:p w:rsidR="0094411A" w:rsidRPr="005D1019" w:rsidRDefault="0094411A">
      <w:pPr>
        <w:pStyle w:val="Ttulo2"/>
        <w:tabs>
          <w:tab w:val="left" w:pos="723"/>
        </w:tabs>
        <w:ind w:left="723" w:hanging="360"/>
        <w:rPr>
          <w:color w:val="FF0000"/>
        </w:rPr>
      </w:pPr>
      <w:bookmarkStart w:id="4" w:name="__RefHeading___Toc287_119498368"/>
      <w:bookmarkEnd w:id="4"/>
      <w:r w:rsidRPr="005D1019">
        <w:rPr>
          <w:color w:val="FF0000"/>
        </w:rPr>
        <w:t>Documentos relacionados.</w:t>
      </w:r>
    </w:p>
    <w:p w:rsidR="0094411A" w:rsidRDefault="0094411A">
      <w:pPr>
        <w:pStyle w:val="InfoBlue"/>
        <w:tabs>
          <w:tab w:val="clear" w:pos="426"/>
          <w:tab w:val="left" w:pos="780"/>
        </w:tabs>
        <w:ind w:left="78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12"/>
        <w:gridCol w:w="2213"/>
        <w:gridCol w:w="2213"/>
        <w:gridCol w:w="2218"/>
      </w:tblGrid>
      <w:tr w:rsidR="0094411A">
        <w:trPr>
          <w:tblHeader/>
        </w:trPr>
        <w:tc>
          <w:tcPr>
            <w:tcW w:w="2212"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Título</w:t>
            </w:r>
          </w:p>
        </w:tc>
        <w:tc>
          <w:tcPr>
            <w:tcW w:w="2213"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Fecha</w:t>
            </w:r>
          </w:p>
        </w:tc>
        <w:tc>
          <w:tcPr>
            <w:tcW w:w="2213"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Organización</w:t>
            </w:r>
          </w:p>
        </w:tc>
        <w:tc>
          <w:tcPr>
            <w:tcW w:w="2218"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Identificador del documento</w:t>
            </w:r>
          </w:p>
        </w:tc>
      </w:tr>
      <w:tr w:rsidR="0094411A">
        <w:tc>
          <w:tcPr>
            <w:tcW w:w="2212" w:type="dxa"/>
            <w:tcBorders>
              <w:left w:val="single" w:sz="1" w:space="0" w:color="000000"/>
              <w:bottom w:val="single" w:sz="1" w:space="0" w:color="000000"/>
            </w:tcBorders>
            <w:shd w:val="clear" w:color="auto" w:fill="auto"/>
          </w:tcPr>
          <w:p w:rsidR="0094411A" w:rsidRDefault="0094411A">
            <w:pPr>
              <w:pStyle w:val="Textoindependiente"/>
              <w:spacing w:after="0"/>
              <w:rPr>
                <w:b/>
                <w:color w:val="000000"/>
              </w:rPr>
            </w:pPr>
          </w:p>
        </w:tc>
        <w:tc>
          <w:tcPr>
            <w:tcW w:w="2213" w:type="dxa"/>
            <w:tcBorders>
              <w:left w:val="single" w:sz="1" w:space="0" w:color="000000"/>
              <w:bottom w:val="single" w:sz="1" w:space="0" w:color="000000"/>
            </w:tcBorders>
            <w:shd w:val="clear" w:color="auto" w:fill="auto"/>
          </w:tcPr>
          <w:p w:rsidR="0094411A" w:rsidRDefault="0094411A">
            <w:pPr>
              <w:pStyle w:val="InfoBlue"/>
              <w:rPr>
                <w:i w:val="0"/>
                <w:color w:val="000000"/>
                <w:lang w:val="es-ES"/>
              </w:rPr>
            </w:pPr>
          </w:p>
        </w:tc>
        <w:tc>
          <w:tcPr>
            <w:tcW w:w="2213" w:type="dxa"/>
            <w:tcBorders>
              <w:left w:val="single" w:sz="1" w:space="0" w:color="000000"/>
              <w:bottom w:val="single" w:sz="1" w:space="0" w:color="000000"/>
            </w:tcBorders>
            <w:shd w:val="clear" w:color="auto" w:fill="auto"/>
          </w:tcPr>
          <w:p w:rsidR="0094411A" w:rsidRDefault="0094411A">
            <w:pPr>
              <w:pStyle w:val="InfoBlue"/>
              <w:rPr>
                <w:i w:val="0"/>
                <w:color w:val="000000"/>
                <w:lang w:val="es-ES"/>
              </w:rPr>
            </w:pPr>
          </w:p>
        </w:tc>
        <w:tc>
          <w:tcPr>
            <w:tcW w:w="2218" w:type="dxa"/>
            <w:tcBorders>
              <w:left w:val="single" w:sz="1" w:space="0" w:color="000000"/>
              <w:bottom w:val="single" w:sz="1" w:space="0" w:color="000000"/>
              <w:right w:val="single" w:sz="1" w:space="0" w:color="000000"/>
            </w:tcBorders>
            <w:shd w:val="clear" w:color="auto" w:fill="auto"/>
          </w:tcPr>
          <w:p w:rsidR="0094411A" w:rsidRDefault="0094411A">
            <w:pPr>
              <w:pStyle w:val="InfoBlue"/>
              <w:rPr>
                <w:i w:val="0"/>
                <w:color w:val="000000"/>
                <w:lang w:val="es-ES"/>
              </w:rPr>
            </w:pPr>
          </w:p>
        </w:tc>
      </w:tr>
      <w:tr w:rsidR="0094411A">
        <w:tc>
          <w:tcPr>
            <w:tcW w:w="2212" w:type="dxa"/>
            <w:tcBorders>
              <w:left w:val="single" w:sz="1" w:space="0" w:color="000000"/>
              <w:bottom w:val="single" w:sz="1" w:space="0" w:color="000000"/>
            </w:tcBorders>
            <w:shd w:val="clear" w:color="auto" w:fill="auto"/>
          </w:tcPr>
          <w:p w:rsidR="0094411A" w:rsidRDefault="0094411A">
            <w:pPr>
              <w:pStyle w:val="Textoindependiente"/>
              <w:spacing w:after="0"/>
              <w:rPr>
                <w:b/>
              </w:rPr>
            </w:pPr>
          </w:p>
        </w:tc>
        <w:tc>
          <w:tcPr>
            <w:tcW w:w="2213" w:type="dxa"/>
            <w:tcBorders>
              <w:left w:val="single" w:sz="1" w:space="0" w:color="000000"/>
              <w:bottom w:val="single" w:sz="1" w:space="0" w:color="000000"/>
            </w:tcBorders>
            <w:shd w:val="clear" w:color="auto" w:fill="auto"/>
          </w:tcPr>
          <w:p w:rsidR="0094411A" w:rsidRDefault="0094411A">
            <w:pPr>
              <w:pStyle w:val="InfoBlue"/>
              <w:rPr>
                <w:i w:val="0"/>
                <w:color w:val="000000"/>
                <w:lang w:val="es-ES"/>
              </w:rPr>
            </w:pPr>
          </w:p>
        </w:tc>
        <w:tc>
          <w:tcPr>
            <w:tcW w:w="2213" w:type="dxa"/>
            <w:tcBorders>
              <w:left w:val="single" w:sz="1" w:space="0" w:color="000000"/>
              <w:bottom w:val="single" w:sz="1" w:space="0" w:color="000000"/>
            </w:tcBorders>
            <w:shd w:val="clear" w:color="auto" w:fill="auto"/>
          </w:tcPr>
          <w:p w:rsidR="0094411A" w:rsidRDefault="0094411A">
            <w:pPr>
              <w:pStyle w:val="InfoBlue"/>
              <w:rPr>
                <w:i w:val="0"/>
                <w:color w:val="000000"/>
                <w:lang w:val="es-ES"/>
              </w:rPr>
            </w:pPr>
          </w:p>
        </w:tc>
        <w:tc>
          <w:tcPr>
            <w:tcW w:w="2218" w:type="dxa"/>
            <w:tcBorders>
              <w:left w:val="single" w:sz="1" w:space="0" w:color="000000"/>
              <w:bottom w:val="single" w:sz="1" w:space="0" w:color="000000"/>
              <w:right w:val="single" w:sz="1" w:space="0" w:color="000000"/>
            </w:tcBorders>
            <w:shd w:val="clear" w:color="auto" w:fill="auto"/>
          </w:tcPr>
          <w:p w:rsidR="0094411A" w:rsidRDefault="0094411A">
            <w:pPr>
              <w:pStyle w:val="InfoBlue"/>
              <w:rPr>
                <w:i w:val="0"/>
                <w:color w:val="000000"/>
                <w:lang w:val="es-ES"/>
              </w:rPr>
            </w:pPr>
          </w:p>
        </w:tc>
      </w:tr>
    </w:tbl>
    <w:p w:rsidR="0094411A" w:rsidRDefault="0094411A">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5D1019" w:rsidRDefault="005D1019">
      <w:pPr>
        <w:pStyle w:val="Textoindependiente"/>
      </w:pPr>
    </w:p>
    <w:p w:rsidR="0094411A" w:rsidRDefault="0094411A">
      <w:pPr>
        <w:pStyle w:val="Ttulo1"/>
        <w:tabs>
          <w:tab w:val="left" w:pos="363"/>
        </w:tabs>
        <w:ind w:left="363" w:hanging="363"/>
      </w:pPr>
      <w:bookmarkStart w:id="5" w:name="__RefHeading___Toc289_119498368"/>
      <w:bookmarkEnd w:id="5"/>
      <w:r>
        <w:rPr>
          <w:rFonts w:cs="DejaVu Sans"/>
        </w:rPr>
        <w:lastRenderedPageBreak/>
        <w:t>Parte 1. Aspectos del Problema</w:t>
      </w:r>
    </w:p>
    <w:p w:rsidR="0094411A" w:rsidRDefault="0094411A">
      <w:pPr>
        <w:pStyle w:val="Ttulo2"/>
        <w:tabs>
          <w:tab w:val="left" w:pos="723"/>
        </w:tabs>
        <w:spacing w:after="170"/>
        <w:ind w:left="723" w:hanging="360"/>
      </w:pPr>
      <w:bookmarkStart w:id="6" w:name="__RefHeading___Toc291_119498368"/>
      <w:bookmarkEnd w:id="6"/>
      <w:r>
        <w:rPr>
          <w:rFonts w:eastAsia="Arial" w:cs="Arial"/>
        </w:rPr>
        <w:t xml:space="preserve"> </w:t>
      </w:r>
      <w:r>
        <w:t>Definición del Problema.</w:t>
      </w:r>
    </w:p>
    <w:p w:rsidR="0094411A" w:rsidRDefault="0094411A">
      <w:pPr>
        <w:pStyle w:val="Ttulo3"/>
        <w:tabs>
          <w:tab w:val="left" w:pos="1074"/>
        </w:tabs>
        <w:ind w:left="1074" w:hanging="360"/>
      </w:pPr>
      <w:bookmarkStart w:id="7" w:name="__RefHeading___Toc293_119498368"/>
      <w:bookmarkEnd w:id="7"/>
      <w:r>
        <w:t>El Problema</w:t>
      </w:r>
    </w:p>
    <w:p w:rsidR="0094411A" w:rsidRDefault="0094411A">
      <w:pPr>
        <w:pStyle w:val="InfoBlue"/>
        <w:ind w:left="1290"/>
      </w:pPr>
      <w:r>
        <w:rPr>
          <w:i w:val="0"/>
          <w:color w:val="000000"/>
        </w:rPr>
        <w:t xml:space="preserve">La fundación Bit&amp;Nibs requiere dar a conocer el proyecto Chocosfera, todo sobre el cacao en Venezuela y sus detalles para garantizar un canal de comercialización entre productor y el consumidor. </w:t>
      </w:r>
    </w:p>
    <w:p w:rsidR="0094411A" w:rsidRDefault="0094411A">
      <w:pPr>
        <w:pStyle w:val="ListContents"/>
        <w:rPr>
          <w:i/>
          <w:color w:val="0000FF"/>
          <w:sz w:val="20"/>
        </w:rPr>
      </w:pPr>
    </w:p>
    <w:p w:rsidR="0094411A" w:rsidRDefault="0094411A">
      <w:pPr>
        <w:pStyle w:val="Ttulo3"/>
        <w:tabs>
          <w:tab w:val="left" w:pos="1074"/>
        </w:tabs>
        <w:ind w:left="1074" w:hanging="360"/>
      </w:pPr>
      <w:bookmarkStart w:id="8" w:name="__RefHeading___Toc295_119498368"/>
      <w:bookmarkEnd w:id="8"/>
      <w:r>
        <w:t xml:space="preserve">Del Impacto </w:t>
      </w:r>
    </w:p>
    <w:p w:rsidR="0094411A" w:rsidRDefault="0094411A">
      <w:pPr>
        <w:pStyle w:val="InfoBlue"/>
        <w:ind w:left="1290"/>
      </w:pPr>
      <w:r>
        <w:rPr>
          <w:i w:val="0"/>
          <w:color w:val="000000"/>
        </w:rPr>
        <w:t xml:space="preserve">Que los consumidores de cacao </w:t>
      </w:r>
      <w:r w:rsidR="00452DC4">
        <w:rPr>
          <w:i w:val="0"/>
          <w:color w:val="000000"/>
        </w:rPr>
        <w:t>específicamente</w:t>
      </w:r>
      <w:r>
        <w:rPr>
          <w:i w:val="0"/>
          <w:color w:val="000000"/>
        </w:rPr>
        <w:t xml:space="preserve"> internacionales, </w:t>
      </w:r>
      <w:r w:rsidR="00452DC4">
        <w:rPr>
          <w:i w:val="0"/>
          <w:color w:val="000000"/>
        </w:rPr>
        <w:t>conozcan</w:t>
      </w:r>
      <w:r>
        <w:rPr>
          <w:i w:val="0"/>
          <w:color w:val="000000"/>
        </w:rPr>
        <w:t xml:space="preserve"> el producto y su ubicación, con el fin de distribuir y comercializar la venta de cacao Venezolano en Europa.</w:t>
      </w:r>
    </w:p>
    <w:p w:rsidR="0094411A" w:rsidRDefault="0094411A">
      <w:pPr>
        <w:pStyle w:val="ListContents"/>
        <w:rPr>
          <w:i/>
          <w:color w:val="0000FF"/>
          <w:sz w:val="20"/>
        </w:rPr>
      </w:pPr>
    </w:p>
    <w:p w:rsidR="0094411A" w:rsidRDefault="0094411A">
      <w:pPr>
        <w:pStyle w:val="Ttulo3"/>
        <w:tabs>
          <w:tab w:val="left" w:pos="1074"/>
        </w:tabs>
        <w:ind w:left="1074" w:hanging="360"/>
      </w:pPr>
      <w:bookmarkStart w:id="9" w:name="__RefHeading___Toc297_119498368"/>
      <w:bookmarkEnd w:id="9"/>
      <w:r>
        <w:t>De los Afectados</w:t>
      </w:r>
    </w:p>
    <w:p w:rsidR="0094411A" w:rsidRDefault="0094411A">
      <w:pPr>
        <w:pStyle w:val="InfoBlue"/>
        <w:ind w:left="1290"/>
      </w:pPr>
      <w:r>
        <w:rPr>
          <w:i w:val="0"/>
          <w:color w:val="000000"/>
        </w:rPr>
        <w:t xml:space="preserve">Venezuela posee el cultivo de cacao con mayor sabor y aroma en el mundo. Los productores de cacao (cacaocultores) no son conocidos internacionalmente por los consumidores Europeos, lo que evita tener grandes ventas en esas área del mercado. </w:t>
      </w:r>
    </w:p>
    <w:p w:rsidR="0094411A" w:rsidRDefault="0094411A">
      <w:pPr>
        <w:pStyle w:val="ListContents"/>
        <w:ind w:left="1290"/>
        <w:rPr>
          <w:i/>
          <w:color w:val="0000FF"/>
          <w:sz w:val="20"/>
        </w:rPr>
      </w:pPr>
    </w:p>
    <w:p w:rsidR="0094411A" w:rsidRDefault="0094411A">
      <w:pPr>
        <w:pStyle w:val="Ttulo3"/>
        <w:tabs>
          <w:tab w:val="left" w:pos="1074"/>
        </w:tabs>
        <w:ind w:left="1074" w:hanging="360"/>
      </w:pPr>
      <w:bookmarkStart w:id="10" w:name="__RefHeading___Toc299_119498368"/>
      <w:bookmarkEnd w:id="10"/>
      <w:r>
        <w:t>De la Solución</w:t>
      </w:r>
    </w:p>
    <w:p w:rsidR="0094411A" w:rsidRDefault="0094411A">
      <w:pPr>
        <w:pStyle w:val="Textoindependiente1"/>
        <w:ind w:left="1290"/>
        <w:jc w:val="both"/>
      </w:pPr>
      <w:r>
        <w:rPr>
          <w:rFonts w:ascii="Arial" w:hAnsi="Arial" w:cs="Arial"/>
          <w:color w:val="000000"/>
          <w:sz w:val="20"/>
        </w:rPr>
        <w:t xml:space="preserve">Para asegurar la fidelidad tanto del productor como del consumidor, pues al primero se le aseguraría mayores beneficios por su trabajo, y al segundo se le garantizaría la calidad y genuinidad del producto que consume. La fundación Bit&amp;Nibs, en su proyecto pretende, por medio de la tecnología y el trabajo dedicado, curvar el espacio en el mercado, con el fin de acercar productores y consumidores. </w:t>
      </w:r>
      <w:r>
        <w:rPr>
          <w:rFonts w:ascii="Arial" w:hAnsi="Arial"/>
          <w:sz w:val="20"/>
          <w:szCs w:val="20"/>
        </w:rPr>
        <w:t xml:space="preserve">Para un proyecto que basa su modelo de negocio en la intermediación entre productor y consumidor, intentar acortar la distancia entre ellos podría parecer contraproducente, sin embargo, otorga muchos beneficios que se traducen en una gran capacidad competitiva. </w:t>
      </w:r>
      <w:r>
        <w:rPr>
          <w:rFonts w:ascii="Arial" w:hAnsi="Arial" w:cs="Arial"/>
          <w:color w:val="000000"/>
          <w:sz w:val="20"/>
        </w:rPr>
        <w:t xml:space="preserve"> Aunado a esto, se requiere una Página Web que me permita</w:t>
      </w:r>
      <w:r>
        <w:rPr>
          <w:rFonts w:ascii="Arial" w:hAnsi="Arial" w:cs="Arial"/>
          <w:color w:val="000000"/>
          <w:sz w:val="20"/>
          <w:szCs w:val="20"/>
        </w:rPr>
        <w:t xml:space="preserve"> dar a conocer el portafolio de la Chocosfera que ofrece la fundación a los consumidores y productores.</w:t>
      </w:r>
    </w:p>
    <w:p w:rsidR="0094411A" w:rsidRDefault="0094411A">
      <w:pPr>
        <w:pStyle w:val="Textoindependiente1"/>
        <w:ind w:left="1290"/>
        <w:jc w:val="both"/>
        <w:rPr>
          <w:color w:val="000000"/>
          <w:sz w:val="20"/>
        </w:rPr>
      </w:pPr>
    </w:p>
    <w:p w:rsidR="0094411A" w:rsidRDefault="0094411A">
      <w:pPr>
        <w:pStyle w:val="Ttulo2"/>
        <w:tabs>
          <w:tab w:val="left" w:pos="723"/>
        </w:tabs>
        <w:spacing w:after="170"/>
        <w:ind w:left="723" w:hanging="360"/>
      </w:pPr>
      <w:bookmarkStart w:id="11" w:name="__RefHeading___Toc301_119498368"/>
      <w:bookmarkEnd w:id="11"/>
      <w:r>
        <w:rPr>
          <w:rFonts w:eastAsia="Arial" w:cs="Arial"/>
        </w:rPr>
        <w:t xml:space="preserve"> </w:t>
      </w:r>
      <w:r>
        <w:t>Postura del Sistema.</w:t>
      </w:r>
    </w:p>
    <w:p w:rsidR="0094411A" w:rsidRDefault="0094411A">
      <w:pPr>
        <w:pStyle w:val="InfoBlue"/>
        <w:tabs>
          <w:tab w:val="clear" w:pos="426"/>
          <w:tab w:val="left" w:pos="825"/>
        </w:tabs>
        <w:ind w:left="825"/>
      </w:pPr>
      <w:r>
        <w:rPr>
          <w:i w:val="0"/>
          <w:color w:val="000000"/>
        </w:rPr>
        <w:t xml:space="preserve">Ofrecer al cliente una página web donde podrá </w:t>
      </w:r>
      <w:r w:rsidR="00452DC4">
        <w:rPr>
          <w:i w:val="0"/>
          <w:color w:val="000000"/>
        </w:rPr>
        <w:t>interactuar</w:t>
      </w:r>
      <w:r>
        <w:rPr>
          <w:i w:val="0"/>
          <w:color w:val="000000"/>
        </w:rPr>
        <w:t xml:space="preserve"> y evaluar con profundidad (y de manera entretenida) nuestra propuesta de valor, permitirá la interacción del consumidor europeo conocer </w:t>
      </w:r>
      <w:r w:rsidR="005D1019">
        <w:rPr>
          <w:i w:val="0"/>
          <w:color w:val="000000"/>
        </w:rPr>
        <w:t>la ubicación</w:t>
      </w:r>
      <w:r>
        <w:rPr>
          <w:i w:val="0"/>
          <w:color w:val="000000"/>
        </w:rPr>
        <w:t xml:space="preserve">, calidad y variedad del producto venezolano, las cuales por un lado motivaran la fidelidad del cliente y otra ampliaran </w:t>
      </w:r>
      <w:r w:rsidR="005D1019">
        <w:rPr>
          <w:i w:val="0"/>
          <w:color w:val="000000"/>
        </w:rPr>
        <w:t>las posibilidades</w:t>
      </w:r>
      <w:r>
        <w:rPr>
          <w:i w:val="0"/>
          <w:color w:val="000000"/>
        </w:rPr>
        <w:t xml:space="preserve"> de crear nueva fuentes de ingresos para la fundación. Esta página web ofrecerá un conjunto de nuestros productos y los productos de terceros, además de ofrecer servicios y productos bajo la distinción de utilizar una </w:t>
      </w:r>
      <w:r>
        <w:rPr>
          <w:iCs/>
          <w:color w:val="000000"/>
        </w:rPr>
        <w:t>Crytomoneda</w:t>
      </w:r>
      <w:r>
        <w:rPr>
          <w:i w:val="0"/>
          <w:color w:val="000000"/>
        </w:rPr>
        <w:t xml:space="preserve"> como herramienta de mercado.</w:t>
      </w:r>
    </w:p>
    <w:p w:rsidR="0094411A" w:rsidRDefault="0094411A">
      <w:pPr>
        <w:pStyle w:val="Textoindependiente"/>
        <w:rPr>
          <w:i/>
          <w:color w:val="0000FF"/>
        </w:rPr>
      </w:pPr>
    </w:p>
    <w:p w:rsidR="0094411A" w:rsidRDefault="0094411A">
      <w:pPr>
        <w:pStyle w:val="Ttulo3"/>
        <w:tabs>
          <w:tab w:val="left" w:pos="1074"/>
        </w:tabs>
        <w:ind w:left="1074" w:hanging="360"/>
      </w:pPr>
      <w:bookmarkStart w:id="12" w:name="__RefHeading___Toc303_119498368"/>
      <w:bookmarkEnd w:id="12"/>
      <w:r>
        <w:t xml:space="preserve">Identificación del Segmento del Mercado  </w:t>
      </w:r>
    </w:p>
    <w:p w:rsidR="0094411A" w:rsidRDefault="0094411A">
      <w:pPr>
        <w:pStyle w:val="Textoindependiente"/>
        <w:ind w:left="1304"/>
        <w:jc w:val="both"/>
      </w:pPr>
      <w:r>
        <w:t xml:space="preserve">El mercado que enfrenta este proyecto se categoriza en dos el mercado del Cacao y mercado del Chocolate. Para un proyecto que basa su modelo de negocio en la intermediación entre productor y consumidor, intentar acortar la distancia entre ellos podría parecer contraproducente, sin embargo, otorga muchos beneficios que se traducen en una gran capacidad competitiva.  Uno de los retos es asegurar la fidelidad tanto del productor como del </w:t>
      </w:r>
      <w:r>
        <w:lastRenderedPageBreak/>
        <w:t>consumidor, pues al primero se le aseguraría mayores beneficios por su trabajo, y al segundo se le garantizaría la calidad y genuinidad del producto que consume.</w:t>
      </w:r>
    </w:p>
    <w:p w:rsidR="0094411A" w:rsidRDefault="0094411A">
      <w:pPr>
        <w:pStyle w:val="Textoindependiente"/>
        <w:ind w:left="1304"/>
        <w:jc w:val="both"/>
      </w:pPr>
      <w:r>
        <w:t>Desde este enfoque particular, tanto productor como consumidor son clientes, pues nuestra forma de participar en el ejercicio es a través de la retribución de comisiones, generadas en cada transacción efectuada. De este modo, el principal objetivo es focalizar el esfuerzo en generar un volumen alto de transacciones de baja comisión.</w:t>
      </w:r>
    </w:p>
    <w:p w:rsidR="0094411A" w:rsidRDefault="0094411A">
      <w:pPr>
        <w:pStyle w:val="Textoindependiente"/>
        <w:ind w:left="1304"/>
        <w:jc w:val="both"/>
      </w:pPr>
      <w:r>
        <w:t>Con el fin de asegurar el volumen de ventas deseado, se diversificará en la medida de lo posible los segmentos de mercados con los cuales trabajar.</w:t>
      </w:r>
      <w:r w:rsidR="005D1019">
        <w:t xml:space="preserve"> A continuación, los segmentos mercados definidos para este proyecto por la fundación Bit&amp;Nibs.</w:t>
      </w:r>
    </w:p>
    <w:p w:rsidR="0094411A" w:rsidRDefault="0094411A">
      <w:pPr>
        <w:pStyle w:val="Textoindependiente"/>
        <w:ind w:left="1304"/>
        <w:jc w:val="both"/>
      </w:pPr>
    </w:p>
    <w:p w:rsidR="0094411A" w:rsidRDefault="0094411A">
      <w:pPr>
        <w:pStyle w:val="Textoindependiente"/>
        <w:ind w:left="1304"/>
        <w:jc w:val="both"/>
      </w:pP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372"/>
        <w:gridCol w:w="2156"/>
        <w:gridCol w:w="2415"/>
        <w:gridCol w:w="2095"/>
        <w:gridCol w:w="1651"/>
      </w:tblGrid>
      <w:tr w:rsidR="0094411A" w:rsidTr="00336DA7">
        <w:tc>
          <w:tcPr>
            <w:tcW w:w="1372" w:type="dxa"/>
            <w:shd w:val="clear" w:color="auto" w:fill="CC9966"/>
            <w:vAlign w:val="center"/>
          </w:tcPr>
          <w:p w:rsidR="0094411A" w:rsidRDefault="0094411A">
            <w:pPr>
              <w:pStyle w:val="Encabezadodelatabla"/>
            </w:pPr>
            <w:r>
              <w:rPr>
                <w:rStyle w:val="Textoennegrita"/>
                <w:rFonts w:ascii="Arial" w:hAnsi="Arial"/>
                <w:sz w:val="20"/>
                <w:szCs w:val="20"/>
              </w:rPr>
              <w:t>Mercado de Masas</w:t>
            </w:r>
          </w:p>
        </w:tc>
        <w:tc>
          <w:tcPr>
            <w:tcW w:w="2156" w:type="dxa"/>
            <w:shd w:val="clear" w:color="auto" w:fill="CC9966"/>
            <w:vAlign w:val="center"/>
          </w:tcPr>
          <w:p w:rsidR="0094411A" w:rsidRDefault="0094411A">
            <w:pPr>
              <w:pStyle w:val="Encabezadodelatabla"/>
            </w:pPr>
            <w:r>
              <w:rPr>
                <w:rStyle w:val="Textoennegrita"/>
                <w:rFonts w:ascii="Arial" w:hAnsi="Arial"/>
                <w:sz w:val="20"/>
                <w:szCs w:val="20"/>
              </w:rPr>
              <w:t>Mercado segmentado</w:t>
            </w:r>
          </w:p>
        </w:tc>
        <w:tc>
          <w:tcPr>
            <w:tcW w:w="2415" w:type="dxa"/>
            <w:shd w:val="clear" w:color="auto" w:fill="CC9966"/>
            <w:vAlign w:val="center"/>
          </w:tcPr>
          <w:p w:rsidR="0094411A" w:rsidRDefault="0094411A">
            <w:pPr>
              <w:pStyle w:val="Encabezadodelatabla"/>
            </w:pPr>
            <w:r>
              <w:rPr>
                <w:rStyle w:val="Textoennegrita"/>
                <w:rFonts w:ascii="Arial" w:hAnsi="Arial"/>
                <w:sz w:val="20"/>
                <w:szCs w:val="20"/>
              </w:rPr>
              <w:t>Mercado de Nicho</w:t>
            </w:r>
          </w:p>
        </w:tc>
        <w:tc>
          <w:tcPr>
            <w:tcW w:w="2095" w:type="dxa"/>
            <w:shd w:val="clear" w:color="auto" w:fill="CC9966"/>
            <w:vAlign w:val="center"/>
          </w:tcPr>
          <w:p w:rsidR="0094411A" w:rsidRDefault="0094411A">
            <w:pPr>
              <w:pStyle w:val="Encabezadodelatabla"/>
            </w:pPr>
            <w:r>
              <w:rPr>
                <w:rStyle w:val="Textoennegrita"/>
                <w:rFonts w:ascii="Arial" w:hAnsi="Arial"/>
                <w:sz w:val="20"/>
                <w:szCs w:val="20"/>
              </w:rPr>
              <w:t>Mercado diversificado</w:t>
            </w:r>
          </w:p>
        </w:tc>
        <w:tc>
          <w:tcPr>
            <w:tcW w:w="1651" w:type="dxa"/>
            <w:shd w:val="clear" w:color="auto" w:fill="CC9966"/>
            <w:vAlign w:val="center"/>
          </w:tcPr>
          <w:p w:rsidR="0094411A" w:rsidRDefault="0094411A">
            <w:pPr>
              <w:pStyle w:val="Encabezadodelatabla"/>
            </w:pPr>
            <w:r>
              <w:rPr>
                <w:rStyle w:val="Textoennegrita"/>
                <w:rFonts w:ascii="Arial" w:hAnsi="Arial"/>
                <w:sz w:val="20"/>
                <w:szCs w:val="20"/>
              </w:rPr>
              <w:t>Plataformas multilaterales</w:t>
            </w:r>
          </w:p>
        </w:tc>
      </w:tr>
      <w:tr w:rsidR="0094411A" w:rsidTr="00336DA7">
        <w:tc>
          <w:tcPr>
            <w:tcW w:w="1372" w:type="dxa"/>
            <w:shd w:val="clear" w:color="auto" w:fill="auto"/>
            <w:vAlign w:val="center"/>
          </w:tcPr>
          <w:p w:rsidR="0094411A" w:rsidRDefault="0094411A">
            <w:pPr>
              <w:pStyle w:val="Contenidodelatabla"/>
            </w:pPr>
            <w:r>
              <w:rPr>
                <w:rFonts w:ascii="Arial" w:hAnsi="Arial"/>
                <w:sz w:val="20"/>
                <w:szCs w:val="20"/>
              </w:rPr>
              <w:t>Apuntamos a todo pùblico. Todos sin excepción comen chocolate</w:t>
            </w:r>
          </w:p>
        </w:tc>
        <w:tc>
          <w:tcPr>
            <w:tcW w:w="2156" w:type="dxa"/>
            <w:shd w:val="clear" w:color="auto" w:fill="auto"/>
            <w:vAlign w:val="center"/>
          </w:tcPr>
          <w:p w:rsidR="0094411A" w:rsidRDefault="0094411A">
            <w:pPr>
              <w:pStyle w:val="Contenidodelatabla"/>
            </w:pPr>
            <w:r>
              <w:rPr>
                <w:rFonts w:ascii="Arial" w:hAnsi="Arial"/>
                <w:sz w:val="20"/>
                <w:szCs w:val="20"/>
              </w:rPr>
              <w:t>El cacao latinoamericano, en especial el cacao venezolano, es muy apreciado por los chefs que buscan crear productos para paladares exigentes.</w:t>
            </w:r>
          </w:p>
        </w:tc>
        <w:tc>
          <w:tcPr>
            <w:tcW w:w="2415" w:type="dxa"/>
            <w:shd w:val="clear" w:color="auto" w:fill="auto"/>
            <w:vAlign w:val="center"/>
          </w:tcPr>
          <w:p w:rsidR="0094411A" w:rsidRDefault="0094411A">
            <w:pPr>
              <w:pStyle w:val="Contenidodelatabla"/>
            </w:pPr>
            <w:r>
              <w:rPr>
                <w:rFonts w:ascii="Arial" w:hAnsi="Arial"/>
                <w:sz w:val="20"/>
                <w:szCs w:val="20"/>
              </w:rPr>
              <w:t xml:space="preserve">Podemos también crear productos y servicios destinados a diferentes segmentos del mercado. De hecho, crear productos para el incipiente mercado de los </w:t>
            </w:r>
            <w:r>
              <w:rPr>
                <w:rStyle w:val="nfasis"/>
                <w:rFonts w:ascii="Arial" w:hAnsi="Arial"/>
                <w:sz w:val="20"/>
                <w:szCs w:val="20"/>
              </w:rPr>
              <w:t>prosumidores</w:t>
            </w:r>
            <w:r>
              <w:rPr>
                <w:rFonts w:ascii="Arial" w:hAnsi="Arial"/>
                <w:sz w:val="20"/>
                <w:szCs w:val="20"/>
              </w:rPr>
              <w:t xml:space="preserve"> implica, necesariamente, aplicar una estrategia de mercados segmentados.</w:t>
            </w:r>
          </w:p>
        </w:tc>
        <w:tc>
          <w:tcPr>
            <w:tcW w:w="2095" w:type="dxa"/>
            <w:shd w:val="clear" w:color="auto" w:fill="auto"/>
            <w:vAlign w:val="center"/>
          </w:tcPr>
          <w:p w:rsidR="0094411A" w:rsidRDefault="0094411A">
            <w:pPr>
              <w:pStyle w:val="Contenidodelatabla"/>
            </w:pPr>
            <w:r>
              <w:rPr>
                <w:rFonts w:ascii="Arial" w:hAnsi="Arial"/>
                <w:sz w:val="20"/>
                <w:szCs w:val="20"/>
              </w:rPr>
              <w:t>En principio todas nuestras actividades giraran en torno al chocolate, pero fácilmente podríamos diversificar el mercado, satisfaciendo otros deseos de nuestros clientes tradicionales.</w:t>
            </w:r>
          </w:p>
        </w:tc>
        <w:tc>
          <w:tcPr>
            <w:tcW w:w="1651" w:type="dxa"/>
            <w:shd w:val="clear" w:color="auto" w:fill="auto"/>
            <w:vAlign w:val="center"/>
          </w:tcPr>
          <w:p w:rsidR="0094411A" w:rsidRDefault="0094411A">
            <w:pPr>
              <w:pStyle w:val="Contenidodelatabla"/>
            </w:pPr>
            <w:r>
              <w:rPr>
                <w:rFonts w:ascii="Arial" w:hAnsi="Arial"/>
                <w:sz w:val="20"/>
                <w:szCs w:val="20"/>
              </w:rPr>
              <w:t>Ponemos en contacto directo productores y consumidores.</w:t>
            </w:r>
          </w:p>
        </w:tc>
      </w:tr>
    </w:tbl>
    <w:p w:rsidR="0094411A" w:rsidRDefault="0094411A">
      <w:pPr>
        <w:pStyle w:val="Textoindependiente"/>
        <w:ind w:left="1304"/>
        <w:jc w:val="both"/>
      </w:pPr>
    </w:p>
    <w:p w:rsidR="0094411A" w:rsidRDefault="0094411A">
      <w:pPr>
        <w:pStyle w:val="Textoindependiente1"/>
        <w:tabs>
          <w:tab w:val="left" w:pos="1716"/>
        </w:tabs>
        <w:ind w:left="1290"/>
        <w:jc w:val="both"/>
      </w:pPr>
      <w:r>
        <w:rPr>
          <w:rFonts w:ascii="Arial" w:hAnsi="Arial"/>
          <w:i/>
          <w:color w:val="000000"/>
          <w:sz w:val="20"/>
        </w:rPr>
        <w:t xml:space="preserve"> </w:t>
      </w:r>
    </w:p>
    <w:p w:rsidR="0094411A" w:rsidRDefault="0094411A">
      <w:pPr>
        <w:pStyle w:val="Textoindependiente1"/>
        <w:tabs>
          <w:tab w:val="left" w:pos="1716"/>
        </w:tabs>
        <w:ind w:left="1290"/>
        <w:jc w:val="both"/>
      </w:pPr>
      <w:r>
        <w:rPr>
          <w:rFonts w:ascii="Arial" w:hAnsi="Arial"/>
          <w:color w:val="000000"/>
          <w:sz w:val="20"/>
        </w:rPr>
        <w:t xml:space="preserve">Este proyecto dentro del mundo de las tecnologías, se encuentra en la </w:t>
      </w:r>
      <w:r w:rsidR="000E5029">
        <w:rPr>
          <w:rFonts w:ascii="Arial" w:hAnsi="Arial"/>
          <w:color w:val="000000"/>
          <w:sz w:val="20"/>
        </w:rPr>
        <w:t>categoría</w:t>
      </w:r>
      <w:r>
        <w:rPr>
          <w:rFonts w:ascii="Arial" w:hAnsi="Arial"/>
          <w:color w:val="000000"/>
          <w:sz w:val="20"/>
        </w:rPr>
        <w:t xml:space="preserve"> de</w:t>
      </w:r>
      <w:r>
        <w:rPr>
          <w:rFonts w:ascii="Arial" w:hAnsi="Arial"/>
          <w:color w:val="000000"/>
          <w:sz w:val="20"/>
          <w:szCs w:val="20"/>
        </w:rPr>
        <w:t xml:space="preserve"> </w:t>
      </w:r>
      <w:r>
        <w:rPr>
          <w:rFonts w:ascii="Arial" w:hAnsi="Arial"/>
          <w:b/>
          <w:color w:val="000000"/>
          <w:sz w:val="20"/>
          <w:szCs w:val="20"/>
        </w:rPr>
        <w:t>página web</w:t>
      </w:r>
      <w:r>
        <w:rPr>
          <w:rFonts w:ascii="Arial" w:hAnsi="Arial"/>
          <w:color w:val="000000"/>
          <w:sz w:val="20"/>
          <w:szCs w:val="20"/>
        </w:rPr>
        <w:t xml:space="preserve">, o </w:t>
      </w:r>
      <w:r>
        <w:rPr>
          <w:rFonts w:ascii="Arial" w:hAnsi="Arial"/>
          <w:b/>
          <w:color w:val="000000"/>
          <w:sz w:val="20"/>
          <w:szCs w:val="20"/>
        </w:rPr>
        <w:t>página electrónica</w:t>
      </w:r>
      <w:r>
        <w:rPr>
          <w:rFonts w:ascii="Arial" w:hAnsi="Arial"/>
          <w:color w:val="000000"/>
          <w:sz w:val="20"/>
          <w:szCs w:val="20"/>
        </w:rPr>
        <w:t xml:space="preserve">, </w:t>
      </w:r>
      <w:r>
        <w:rPr>
          <w:rFonts w:ascii="Arial" w:hAnsi="Arial"/>
          <w:b/>
          <w:color w:val="000000"/>
          <w:sz w:val="20"/>
          <w:szCs w:val="20"/>
        </w:rPr>
        <w:t>página digital</w:t>
      </w:r>
      <w:r>
        <w:rPr>
          <w:rFonts w:ascii="Arial" w:hAnsi="Arial"/>
          <w:color w:val="000000"/>
          <w:sz w:val="20"/>
          <w:szCs w:val="20"/>
        </w:rPr>
        <w:t xml:space="preserve">, o </w:t>
      </w:r>
      <w:r>
        <w:rPr>
          <w:rFonts w:ascii="Arial" w:hAnsi="Arial"/>
          <w:b/>
          <w:color w:val="000000"/>
          <w:sz w:val="20"/>
          <w:szCs w:val="20"/>
        </w:rPr>
        <w:t xml:space="preserve">ciberpágina </w:t>
      </w:r>
      <w:r>
        <w:rPr>
          <w:rFonts w:ascii="Arial" w:hAnsi="Arial"/>
          <w:color w:val="000000"/>
          <w:sz w:val="20"/>
          <w:szCs w:val="20"/>
        </w:rPr>
        <w:t xml:space="preserve">es un documento o información electrónica capaz de contener texto, sonido, vídeo, programas, enlaces, imágenes y muchas otras cosas, adaptada para la llamada World Wide Web (WWW) y que puede ser accedida mediante un navegador web. </w:t>
      </w:r>
    </w:p>
    <w:p w:rsidR="0094411A" w:rsidRDefault="0094411A">
      <w:pPr>
        <w:pStyle w:val="Textoindependiente1"/>
        <w:tabs>
          <w:tab w:val="left" w:pos="1716"/>
        </w:tabs>
        <w:ind w:left="1290"/>
        <w:jc w:val="both"/>
      </w:pPr>
    </w:p>
    <w:p w:rsidR="0094411A" w:rsidRDefault="0094411A">
      <w:pPr>
        <w:pStyle w:val="Textoindependiente1"/>
        <w:tabs>
          <w:tab w:val="left" w:pos="1716"/>
        </w:tabs>
        <w:ind w:left="1290"/>
        <w:jc w:val="both"/>
      </w:pPr>
      <w:r>
        <w:rPr>
          <w:rFonts w:ascii="Arial" w:hAnsi="Arial"/>
          <w:color w:val="000000"/>
          <w:sz w:val="20"/>
          <w:szCs w:val="20"/>
        </w:rPr>
        <w:t>Esta información se encuentra generalmente en formato HTML o XHTML, y puede proporcionar acceso a otras páginas web mediante enlaces de hipertexto.</w:t>
      </w:r>
    </w:p>
    <w:p w:rsidR="0094411A" w:rsidRDefault="0094411A">
      <w:pPr>
        <w:pStyle w:val="Textoindependiente1"/>
        <w:tabs>
          <w:tab w:val="left" w:pos="1716"/>
        </w:tabs>
        <w:ind w:left="1290"/>
        <w:jc w:val="both"/>
      </w:pPr>
      <w:r>
        <w:rPr>
          <w:rFonts w:ascii="Arial" w:hAnsi="Arial"/>
          <w:color w:val="000000"/>
          <w:sz w:val="20"/>
          <w:szCs w:val="20"/>
        </w:rPr>
        <w:t xml:space="preserve">Una página web está compuesta principalmente por información de un tema factible (solo texto y/o módulos multimedia) así como por hiperenlaces; además puede contener o asociar hoja de estilo, datos de estilo para especificar cómo debe visualizarse, y también aplicaciones embebidas para así permitir interacción. </w:t>
      </w:r>
    </w:p>
    <w:p w:rsidR="0094411A" w:rsidRDefault="0094411A">
      <w:pPr>
        <w:pStyle w:val="Textoindependiente1"/>
        <w:tabs>
          <w:tab w:val="left" w:pos="1716"/>
        </w:tabs>
        <w:ind w:left="1290"/>
        <w:jc w:val="both"/>
        <w:rPr>
          <w:i/>
          <w:color w:val="0000FF"/>
          <w:sz w:val="20"/>
        </w:rPr>
      </w:pPr>
    </w:p>
    <w:p w:rsidR="0094411A" w:rsidRDefault="0094411A">
      <w:pPr>
        <w:pStyle w:val="Textoindependiente"/>
        <w:rPr>
          <w:i/>
          <w:color w:val="0000FF"/>
        </w:rPr>
      </w:pPr>
    </w:p>
    <w:p w:rsidR="0094411A" w:rsidRDefault="0094411A">
      <w:pPr>
        <w:pStyle w:val="Ttulo3"/>
        <w:tabs>
          <w:tab w:val="left" w:pos="1074"/>
        </w:tabs>
        <w:ind w:left="1074" w:hanging="360"/>
      </w:pPr>
      <w:bookmarkStart w:id="13" w:name="__RefHeading___Toc305_119498368"/>
      <w:bookmarkEnd w:id="13"/>
      <w:r>
        <w:t xml:space="preserve">Público Objetivo </w:t>
      </w:r>
    </w:p>
    <w:p w:rsidR="0094411A" w:rsidRDefault="0094411A">
      <w:pPr>
        <w:pStyle w:val="Textoindependiente"/>
        <w:ind w:left="1290"/>
      </w:pPr>
      <w:r>
        <w:rPr>
          <w:color w:val="000000"/>
        </w:rPr>
        <w:t>La página web debe estar estructurada de modo que cada usuario pueda interactuar con el resto de los usuarios de la plataforma. La página web también será un espacio que incentive la creación artística. Cada usuario dispondrá de un espacio o galería en la que podrá mostrar sus trabajos artísticos y recibir feedback de otros usuarios, así como la posibilidad de realizar ventas, intercambios o donativos por su obra.</w:t>
      </w:r>
    </w:p>
    <w:p w:rsidR="0094411A" w:rsidRDefault="0094411A">
      <w:pPr>
        <w:pStyle w:val="Textoindependiente"/>
        <w:rPr>
          <w:i/>
          <w:color w:val="0000FF"/>
        </w:rPr>
      </w:pPr>
    </w:p>
    <w:p w:rsidR="00C9326B" w:rsidRDefault="0094411A">
      <w:pPr>
        <w:pStyle w:val="Ttulo3"/>
        <w:tabs>
          <w:tab w:val="left" w:pos="1074"/>
        </w:tabs>
        <w:ind w:left="1074" w:hanging="360"/>
      </w:pPr>
      <w:bookmarkStart w:id="14" w:name="__RefHeading___Toc307_119498368"/>
      <w:bookmarkEnd w:id="14"/>
      <w:r>
        <w:t>Tamaño del Mercado</w:t>
      </w:r>
    </w:p>
    <w:p w:rsidR="0094411A" w:rsidRDefault="00C9326B">
      <w:pPr>
        <w:pStyle w:val="Ttulo3"/>
        <w:tabs>
          <w:tab w:val="left" w:pos="1074"/>
        </w:tabs>
        <w:ind w:left="1074" w:hanging="360"/>
      </w:pPr>
      <w:r>
        <w:t xml:space="preserve">         </w:t>
      </w:r>
      <w:r w:rsidR="0094411A">
        <w:rPr>
          <w:highlight w:val="red"/>
        </w:rPr>
        <w:t>(Necesito consultar con el equipo de marqueting este punto)</w:t>
      </w:r>
    </w:p>
    <w:p w:rsidR="0094411A" w:rsidRDefault="0094411A">
      <w:pPr>
        <w:pStyle w:val="InfoBlue"/>
        <w:ind w:left="1290"/>
      </w:pPr>
      <w:r>
        <w:t xml:space="preserve">Debe responder: </w:t>
      </w:r>
    </w:p>
    <w:p w:rsidR="0094411A" w:rsidRDefault="0094411A">
      <w:pPr>
        <w:pStyle w:val="InfoBlue"/>
        <w:ind w:left="1290"/>
      </w:pPr>
      <w:r>
        <w:t xml:space="preserve">¿Cuál es el tamaño del mercado total disponible? Cite referencias si las usa. </w:t>
      </w:r>
    </w:p>
    <w:p w:rsidR="0094411A" w:rsidRDefault="0094411A">
      <w:pPr>
        <w:pStyle w:val="InfoBlue"/>
        <w:ind w:left="1290"/>
      </w:pPr>
      <w:r>
        <w:t xml:space="preserve">10,000 usuarios [artículo de revista]. </w:t>
      </w:r>
    </w:p>
    <w:p w:rsidR="0094411A" w:rsidRDefault="0094411A">
      <w:pPr>
        <w:pStyle w:val="InfoBlue"/>
        <w:ind w:left="1290"/>
      </w:pPr>
      <w:r>
        <w:t xml:space="preserve">100 millones, con una tasa de crecimiento anual del 4% [análisis de la industria]. </w:t>
      </w:r>
    </w:p>
    <w:p w:rsidR="0094411A" w:rsidRDefault="0094411A">
      <w:pPr>
        <w:pStyle w:val="Textoindependiente"/>
        <w:rPr>
          <w:i/>
          <w:color w:val="0000FF"/>
        </w:rPr>
      </w:pPr>
    </w:p>
    <w:p w:rsidR="00C9326B" w:rsidRDefault="0094411A">
      <w:pPr>
        <w:pStyle w:val="Ttulo3"/>
        <w:tabs>
          <w:tab w:val="left" w:pos="1074"/>
        </w:tabs>
        <w:ind w:left="1074" w:hanging="360"/>
      </w:pPr>
      <w:bookmarkStart w:id="15" w:name="__RefHeading___Toc309_119498368"/>
      <w:bookmarkEnd w:id="15"/>
      <w:r>
        <w:t>Competidores</w:t>
      </w:r>
    </w:p>
    <w:p w:rsidR="0094411A" w:rsidRDefault="00C9326B">
      <w:pPr>
        <w:pStyle w:val="Ttulo3"/>
        <w:tabs>
          <w:tab w:val="left" w:pos="1074"/>
        </w:tabs>
        <w:ind w:left="1074" w:hanging="360"/>
      </w:pPr>
      <w:r>
        <w:t xml:space="preserve">        </w:t>
      </w:r>
      <w:r w:rsidR="0094411A">
        <w:t xml:space="preserve"> </w:t>
      </w:r>
      <w:r w:rsidR="0094411A">
        <w:rPr>
          <w:highlight w:val="red"/>
        </w:rPr>
        <w:t>(Necesito consultar con equipo de investigación este punto)</w:t>
      </w:r>
    </w:p>
    <w:p w:rsidR="0094411A" w:rsidRDefault="0094411A">
      <w:pPr>
        <w:pStyle w:val="InfoBlue"/>
        <w:ind w:left="1290"/>
      </w:pPr>
      <w:r>
        <w:t xml:space="preserve">Debe responder: </w:t>
      </w:r>
    </w:p>
    <w:p w:rsidR="0094411A" w:rsidRDefault="0094411A">
      <w:pPr>
        <w:pStyle w:val="InfoBlue"/>
        <w:ind w:left="1290"/>
      </w:pPr>
      <w:bookmarkStart w:id="16" w:name="_Hlk523293130"/>
      <w:r>
        <w:t xml:space="preserve">¿Cuáles son otras opciones con las que cuentan los usuarios o que productos comerciales ya atienden estas mismas necesidades? </w:t>
      </w:r>
    </w:p>
    <w:bookmarkEnd w:id="16"/>
    <w:p w:rsidR="0094411A" w:rsidRDefault="0094411A">
      <w:pPr>
        <w:pStyle w:val="InfoBlue"/>
        <w:numPr>
          <w:ilvl w:val="0"/>
          <w:numId w:val="2"/>
        </w:numPr>
        <w:tabs>
          <w:tab w:val="clear" w:pos="426"/>
          <w:tab w:val="left" w:pos="1573"/>
        </w:tabs>
        <w:ind w:left="1573"/>
      </w:pPr>
      <w:r>
        <w:t xml:space="preserve">Competidor No. 1 </w:t>
      </w:r>
    </w:p>
    <w:p w:rsidR="0094411A" w:rsidRDefault="0094411A">
      <w:pPr>
        <w:pStyle w:val="InfoBlue"/>
        <w:numPr>
          <w:ilvl w:val="0"/>
          <w:numId w:val="2"/>
        </w:numPr>
        <w:tabs>
          <w:tab w:val="clear" w:pos="426"/>
          <w:tab w:val="left" w:pos="1573"/>
        </w:tabs>
        <w:ind w:left="1573"/>
      </w:pPr>
      <w:r>
        <w:t xml:space="preserve">Competidor No. 2 </w:t>
      </w:r>
    </w:p>
    <w:p w:rsidR="0094411A" w:rsidRDefault="0094411A">
      <w:pPr>
        <w:pStyle w:val="InfoBlue"/>
        <w:numPr>
          <w:ilvl w:val="0"/>
          <w:numId w:val="2"/>
        </w:numPr>
        <w:tabs>
          <w:tab w:val="clear" w:pos="426"/>
          <w:tab w:val="left" w:pos="1573"/>
        </w:tabs>
        <w:ind w:left="1573"/>
      </w:pPr>
      <w:r>
        <w:t xml:space="preserve">Soluciones "hágalo-Ud.-mismo" </w:t>
      </w:r>
    </w:p>
    <w:p w:rsidR="0094411A" w:rsidRDefault="0094411A">
      <w:pPr>
        <w:pStyle w:val="Textoindependiente1"/>
        <w:tabs>
          <w:tab w:val="left" w:pos="1290"/>
        </w:tabs>
        <w:ind w:left="1290"/>
        <w:rPr>
          <w:i/>
          <w:color w:val="0000FF"/>
          <w:sz w:val="20"/>
        </w:rPr>
      </w:pPr>
    </w:p>
    <w:p w:rsidR="0094411A" w:rsidRDefault="0094411A">
      <w:pPr>
        <w:pStyle w:val="Textoindependiente1"/>
        <w:tabs>
          <w:tab w:val="left" w:pos="1573"/>
        </w:tabs>
        <w:ind w:left="1573"/>
        <w:rPr>
          <w:i/>
          <w:color w:val="0000FF"/>
          <w:sz w:val="20"/>
        </w:rPr>
      </w:pPr>
    </w:p>
    <w:p w:rsidR="0094411A" w:rsidRDefault="0094411A">
      <w:pPr>
        <w:pStyle w:val="Ttulo3"/>
        <w:tabs>
          <w:tab w:val="left" w:pos="1074"/>
        </w:tabs>
        <w:ind w:left="1074" w:hanging="360"/>
      </w:pPr>
      <w:bookmarkStart w:id="17" w:name="__RefHeading___Toc311_119498368"/>
      <w:bookmarkEnd w:id="17"/>
      <w:r>
        <w:t xml:space="preserve">Características del Sistema </w:t>
      </w:r>
    </w:p>
    <w:p w:rsidR="001D035F" w:rsidRDefault="001D035F">
      <w:pPr>
        <w:pStyle w:val="InfoBlue"/>
        <w:tabs>
          <w:tab w:val="clear" w:pos="426"/>
          <w:tab w:val="left" w:pos="1716"/>
        </w:tabs>
        <w:ind w:left="1290"/>
        <w:rPr>
          <w:i w:val="0"/>
          <w:color w:val="000000"/>
        </w:rPr>
      </w:pPr>
    </w:p>
    <w:p w:rsidR="0094411A" w:rsidRDefault="001D035F">
      <w:pPr>
        <w:pStyle w:val="InfoBlue"/>
        <w:tabs>
          <w:tab w:val="clear" w:pos="426"/>
          <w:tab w:val="left" w:pos="1716"/>
        </w:tabs>
        <w:ind w:left="1290"/>
      </w:pPr>
      <w:r>
        <w:rPr>
          <w:i w:val="0"/>
          <w:color w:val="000000"/>
        </w:rPr>
        <w:t>La página Web que desarrollar</w:t>
      </w:r>
      <w:r w:rsidR="0094411A">
        <w:rPr>
          <w:i w:val="0"/>
          <w:color w:val="000000"/>
        </w:rPr>
        <w:t xml:space="preserve"> deberá tener las siguientes </w:t>
      </w:r>
      <w:r>
        <w:rPr>
          <w:i w:val="0"/>
          <w:color w:val="000000"/>
        </w:rPr>
        <w:t>características</w:t>
      </w:r>
      <w:r w:rsidR="0094411A">
        <w:rPr>
          <w:i w:val="0"/>
          <w:color w:val="000000"/>
        </w:rPr>
        <w:t>:</w:t>
      </w:r>
    </w:p>
    <w:p w:rsidR="0094411A" w:rsidRDefault="0094411A">
      <w:pPr>
        <w:pStyle w:val="Textoindependiente1"/>
        <w:tabs>
          <w:tab w:val="left" w:pos="1716"/>
        </w:tabs>
        <w:ind w:left="1290"/>
        <w:jc w:val="both"/>
        <w:rPr>
          <w:color w:val="000000"/>
          <w:sz w:val="20"/>
        </w:rPr>
      </w:pPr>
    </w:p>
    <w:p w:rsidR="0094411A" w:rsidRDefault="0094411A">
      <w:pPr>
        <w:pStyle w:val="Textoindependiente"/>
        <w:tabs>
          <w:tab w:val="left" w:pos="1716"/>
        </w:tabs>
        <w:spacing w:after="0"/>
        <w:ind w:left="1290"/>
        <w:jc w:val="both"/>
      </w:pPr>
      <w:r>
        <w:rPr>
          <w:rStyle w:val="Textoennegrita"/>
          <w:color w:val="000000"/>
        </w:rPr>
        <w:t>Asistencia Personal y asistencia personal exclusiva:</w:t>
      </w:r>
      <w:r w:rsidR="001D035F">
        <w:rPr>
          <w:rStyle w:val="Textoennegrita"/>
          <w:color w:val="000000"/>
        </w:rPr>
        <w:t xml:space="preserve"> </w:t>
      </w:r>
      <w:r>
        <w:t>Es el tipo de relación que se establecerá con los clientes que requieran de una asesoría personalizada para realizar su compra. Ubicamos en este nivel a los clientes que adquieran nuestros productos para producir los suyos propios a gran escala.</w:t>
      </w:r>
    </w:p>
    <w:p w:rsidR="0094411A" w:rsidRDefault="0094411A">
      <w:pPr>
        <w:pStyle w:val="Textoindependiente"/>
        <w:tabs>
          <w:tab w:val="left" w:pos="1716"/>
        </w:tabs>
        <w:spacing w:after="0"/>
        <w:ind w:left="1290"/>
        <w:jc w:val="both"/>
      </w:pPr>
      <w:r>
        <w:rPr>
          <w:rStyle w:val="Textoennegrita"/>
        </w:rPr>
        <w:t>Servicios automáticos:</w:t>
      </w:r>
      <w:r w:rsidR="001D035F">
        <w:rPr>
          <w:rStyle w:val="Textoennegrita"/>
        </w:rPr>
        <w:t xml:space="preserve"> </w:t>
      </w:r>
      <w:r>
        <w:t>El tipo de servicio surgirá de la interacción del cliente con la sección de venta de la página web.</w:t>
      </w:r>
    </w:p>
    <w:p w:rsidR="0094411A" w:rsidRDefault="0094411A">
      <w:pPr>
        <w:pStyle w:val="Textoindependiente"/>
        <w:tabs>
          <w:tab w:val="left" w:pos="1716"/>
        </w:tabs>
        <w:spacing w:after="0"/>
        <w:ind w:left="1290"/>
        <w:jc w:val="both"/>
      </w:pPr>
      <w:r>
        <w:rPr>
          <w:rStyle w:val="Textoennegrita"/>
        </w:rPr>
        <w:t>Comunidades:</w:t>
      </w:r>
      <w:r w:rsidR="001D035F">
        <w:rPr>
          <w:rStyle w:val="Textoennegrita"/>
        </w:rPr>
        <w:t xml:space="preserve"> </w:t>
      </w:r>
      <w:r>
        <w:t>La página web se estructurará de modo que cada usuario pueda interactuar con el resto de los usuarios de la plataforma.</w:t>
      </w:r>
    </w:p>
    <w:p w:rsidR="0094411A" w:rsidRDefault="0094411A">
      <w:pPr>
        <w:pStyle w:val="Textoindependiente"/>
        <w:tabs>
          <w:tab w:val="left" w:pos="1716"/>
        </w:tabs>
        <w:spacing w:after="0"/>
        <w:ind w:left="1290"/>
        <w:jc w:val="both"/>
      </w:pPr>
      <w:r>
        <w:rPr>
          <w:rStyle w:val="Textoennegrita"/>
        </w:rPr>
        <w:t>Creación Colectiva:</w:t>
      </w:r>
      <w:r w:rsidR="001D035F">
        <w:rPr>
          <w:rStyle w:val="Textoennegrita"/>
        </w:rPr>
        <w:t xml:space="preserve"> </w:t>
      </w:r>
      <w:r>
        <w:t>La página web también será un espacio que incentive la creación artística. Cada usuario dispondrá de un espacio o galería en la que podrá mostrar sus trabajos artísticos y recibir feedback de otros usuarios, así como la posibilidad de realizar ventas, intercambios o donativos por su obra.</w:t>
      </w:r>
    </w:p>
    <w:p w:rsidR="0094411A" w:rsidRDefault="0094411A">
      <w:pPr>
        <w:pStyle w:val="Textoindependiente1"/>
        <w:tabs>
          <w:tab w:val="left" w:pos="1716"/>
        </w:tabs>
        <w:ind w:left="1290"/>
        <w:jc w:val="both"/>
        <w:rPr>
          <w:color w:val="000000"/>
          <w:sz w:val="20"/>
        </w:rPr>
      </w:pPr>
    </w:p>
    <w:p w:rsidR="0094411A" w:rsidRDefault="0094411A">
      <w:pPr>
        <w:pStyle w:val="Textoindependiente1"/>
        <w:tabs>
          <w:tab w:val="left" w:pos="1716"/>
        </w:tabs>
        <w:ind w:left="1290"/>
        <w:jc w:val="both"/>
        <w:rPr>
          <w:color w:val="000000"/>
          <w:sz w:val="20"/>
        </w:rPr>
      </w:pPr>
    </w:p>
    <w:p w:rsidR="0094411A" w:rsidRDefault="0094411A">
      <w:pPr>
        <w:pStyle w:val="Ttulo3"/>
        <w:tabs>
          <w:tab w:val="left" w:pos="1074"/>
        </w:tabs>
        <w:ind w:left="1074" w:hanging="360"/>
      </w:pPr>
      <w:bookmarkStart w:id="18" w:name="__RefHeading___Toc313_119498368"/>
      <w:bookmarkEnd w:id="18"/>
      <w:r>
        <w:t>Beneficios del Sistema</w:t>
      </w:r>
    </w:p>
    <w:p w:rsidR="0094411A" w:rsidRDefault="0094411A">
      <w:pPr>
        <w:pStyle w:val="Textoindependiente1"/>
        <w:ind w:left="1290"/>
        <w:jc w:val="both"/>
      </w:pPr>
      <w:r>
        <w:rPr>
          <w:rFonts w:ascii="Arial" w:hAnsi="Arial"/>
          <w:color w:val="000000"/>
          <w:sz w:val="20"/>
        </w:rPr>
        <w:t>El beneficio principal radica en la dimensión humana que queremos llegar a alcanzar mediante el uso de conceptos y tecnologías disruptivas, como la cadena de bloques y los contratos inteligentes. Partiendo que la tecnología puede para cambiar el mundo, así como cambiará el mundo en lo que se denomina la tercera revolución industrial.</w:t>
      </w:r>
    </w:p>
    <w:p w:rsidR="0094411A" w:rsidRDefault="0094411A">
      <w:pPr>
        <w:pStyle w:val="Textoindependiente"/>
        <w:rPr>
          <w:i/>
          <w:color w:val="0000FF"/>
        </w:rPr>
      </w:pPr>
    </w:p>
    <w:p w:rsidR="0094411A" w:rsidRDefault="0094411A">
      <w:pPr>
        <w:pStyle w:val="Ttulo2"/>
        <w:tabs>
          <w:tab w:val="left" w:pos="723"/>
        </w:tabs>
        <w:spacing w:after="170"/>
        <w:ind w:left="723" w:hanging="360"/>
      </w:pPr>
      <w:bookmarkStart w:id="19" w:name="__RefHeading___Toc315_119498368"/>
      <w:bookmarkEnd w:id="19"/>
      <w:r>
        <w:rPr>
          <w:rFonts w:eastAsia="Arial" w:cs="Arial"/>
        </w:rPr>
        <w:t xml:space="preserve"> </w:t>
      </w:r>
      <w:r>
        <w:t>Ventajas del Negocio.</w:t>
      </w:r>
    </w:p>
    <w:p w:rsidR="0094411A" w:rsidRDefault="0094411A">
      <w:pPr>
        <w:pStyle w:val="Textoindependiente"/>
        <w:tabs>
          <w:tab w:val="left" w:pos="723"/>
        </w:tabs>
        <w:spacing w:after="170"/>
        <w:ind w:left="723" w:hanging="360"/>
        <w:jc w:val="both"/>
      </w:pPr>
      <w:r>
        <w:rPr>
          <w:rFonts w:cs="DejaVu Sans"/>
          <w:b/>
          <w:bCs/>
          <w:szCs w:val="36"/>
        </w:rPr>
        <w:t xml:space="preserve">    </w:t>
      </w:r>
      <w:r w:rsidR="001D035F">
        <w:rPr>
          <w:rFonts w:cs="DejaVu Sans"/>
          <w:b/>
          <w:bCs/>
          <w:szCs w:val="36"/>
        </w:rPr>
        <w:t xml:space="preserve">  </w:t>
      </w:r>
      <w:r>
        <w:rPr>
          <w:rFonts w:cs="DejaVu Sans"/>
          <w:szCs w:val="36"/>
        </w:rPr>
        <w:t xml:space="preserve"> Ofrecer a productores latinoamericanos de cacao y sus derivados, a través de una infraestructura propia y una red de servicios, la posibilidad de ubicar sus productos en el mercado europeo. </w:t>
      </w:r>
      <w:r>
        <w:rPr>
          <w:rStyle w:val="Textoennegrita"/>
        </w:rPr>
        <w:t xml:space="preserve"> </w:t>
      </w:r>
      <w:r>
        <w:t xml:space="preserve">La </w:t>
      </w:r>
      <w:r>
        <w:lastRenderedPageBreak/>
        <w:t xml:space="preserve">creación de la página web con todas las funcionalidades que tienen proyectadas permitirá la interacción del cliente con un universo de posibilidades, las cuales por un lado motivaran la fidelización de cliente y por otra ampliaran nuestras posibilidades de crear </w:t>
      </w:r>
      <w:r w:rsidR="000E5029">
        <w:t>nuevas fuentes</w:t>
      </w:r>
      <w:r>
        <w:t xml:space="preserve"> de ingresos; por ejemplo el </w:t>
      </w:r>
      <w:r>
        <w:rPr>
          <w:rStyle w:val="nfasis"/>
        </w:rPr>
        <w:t>merchandising.</w:t>
      </w:r>
      <w:r>
        <w:t xml:space="preserve"> </w:t>
      </w:r>
    </w:p>
    <w:p w:rsidR="0094411A" w:rsidRDefault="0094411A">
      <w:pPr>
        <w:pStyle w:val="Textoindependiente"/>
        <w:tabs>
          <w:tab w:val="left" w:pos="723"/>
        </w:tabs>
        <w:spacing w:after="170"/>
        <w:ind w:left="723" w:hanging="360"/>
        <w:jc w:val="both"/>
      </w:pPr>
      <w:r>
        <w:rPr>
          <w:rStyle w:val="Textoennegrita"/>
        </w:rPr>
        <w:t xml:space="preserve">    </w:t>
      </w:r>
      <w:r w:rsidR="001D035F">
        <w:rPr>
          <w:rStyle w:val="Textoennegrita"/>
        </w:rPr>
        <w:t xml:space="preserve">  </w:t>
      </w:r>
      <w:r>
        <w:rPr>
          <w:rStyle w:val="Textoennegrita"/>
        </w:rPr>
        <w:t xml:space="preserve"> </w:t>
      </w:r>
      <w:r>
        <w:t>La fuente de ingresos del proyecto se dará por la venta de productos a los consumidores mediante precios fijos. También se contempla la entrada de ingresos por los servicios ofrecidos a los productores entre ellos, como publicidad dentro de nuestra página web.</w:t>
      </w:r>
    </w:p>
    <w:p w:rsidR="0094411A" w:rsidRDefault="0094411A">
      <w:pPr>
        <w:pStyle w:val="Textoindependiente"/>
        <w:tabs>
          <w:tab w:val="left" w:pos="723"/>
        </w:tabs>
        <w:spacing w:after="170"/>
        <w:ind w:left="723" w:hanging="360"/>
        <w:jc w:val="both"/>
      </w:pPr>
    </w:p>
    <w:p w:rsidR="0094411A" w:rsidRDefault="0094411A">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5D1019" w:rsidRDefault="005D1019">
      <w:pPr>
        <w:pStyle w:val="Textoindependiente"/>
        <w:tabs>
          <w:tab w:val="left" w:pos="723"/>
        </w:tabs>
        <w:spacing w:after="170"/>
        <w:ind w:left="723" w:hanging="360"/>
      </w:pPr>
    </w:p>
    <w:p w:rsidR="0094411A" w:rsidRDefault="0094411A">
      <w:pPr>
        <w:pStyle w:val="InfoBlue"/>
        <w:tabs>
          <w:tab w:val="clear" w:pos="426"/>
          <w:tab w:val="left" w:pos="810"/>
        </w:tabs>
        <w:ind w:left="810"/>
        <w:rPr>
          <w:rFonts w:cs="DejaVu Sans"/>
          <w:b/>
          <w:bCs/>
          <w:sz w:val="24"/>
          <w:szCs w:val="32"/>
        </w:rPr>
      </w:pPr>
    </w:p>
    <w:p w:rsidR="0094411A" w:rsidRDefault="0094411A">
      <w:pPr>
        <w:pStyle w:val="Textoindependiente1"/>
        <w:tabs>
          <w:tab w:val="left" w:pos="810"/>
        </w:tabs>
        <w:ind w:left="810"/>
        <w:jc w:val="both"/>
        <w:rPr>
          <w:b/>
          <w:bCs/>
          <w:szCs w:val="32"/>
        </w:rPr>
      </w:pPr>
    </w:p>
    <w:p w:rsidR="0094411A" w:rsidRDefault="0094411A">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5D1019" w:rsidRDefault="005D1019">
      <w:pPr>
        <w:pStyle w:val="Textoindependiente1"/>
        <w:tabs>
          <w:tab w:val="left" w:pos="810"/>
        </w:tabs>
        <w:ind w:left="810"/>
        <w:jc w:val="both"/>
        <w:rPr>
          <w:b/>
          <w:bCs/>
          <w:szCs w:val="32"/>
        </w:rPr>
      </w:pPr>
    </w:p>
    <w:p w:rsidR="0094411A" w:rsidRDefault="0094411A">
      <w:pPr>
        <w:pStyle w:val="Ttulo1"/>
        <w:tabs>
          <w:tab w:val="left" w:pos="363"/>
        </w:tabs>
        <w:ind w:left="363" w:hanging="363"/>
      </w:pPr>
      <w:bookmarkStart w:id="20" w:name="__RefHeading___Toc317_119498368"/>
      <w:bookmarkEnd w:id="20"/>
      <w:r>
        <w:rPr>
          <w:rFonts w:cs="DejaVu Sans"/>
        </w:rPr>
        <w:t xml:space="preserve">Parte 2. </w:t>
      </w:r>
      <w:r w:rsidR="005827A8">
        <w:rPr>
          <w:rFonts w:cs="DejaVu Sans"/>
        </w:rPr>
        <w:t>Página Web</w:t>
      </w:r>
    </w:p>
    <w:p w:rsidR="0094411A" w:rsidRDefault="0094411A">
      <w:pPr>
        <w:pStyle w:val="Ttulo2"/>
        <w:tabs>
          <w:tab w:val="left" w:pos="723"/>
        </w:tabs>
        <w:ind w:left="723" w:hanging="360"/>
      </w:pPr>
      <w:bookmarkStart w:id="21" w:name="__RefHeading___Toc319_119498368"/>
      <w:bookmarkEnd w:id="21"/>
      <w:r>
        <w:t>Aspectos de</w:t>
      </w:r>
      <w:r w:rsidR="005827A8">
        <w:t xml:space="preserve"> la Pagina Web</w:t>
      </w:r>
    </w:p>
    <w:p w:rsidR="00F77EE5" w:rsidRPr="00F77EE5" w:rsidRDefault="00F77EE5" w:rsidP="00F77EE5">
      <w:pPr>
        <w:pStyle w:val="Prrafodelista"/>
        <w:numPr>
          <w:ilvl w:val="3"/>
          <w:numId w:val="1"/>
        </w:numPr>
        <w:shd w:val="clear" w:color="auto" w:fill="FFFFFF"/>
        <w:suppressAutoHyphens w:val="0"/>
        <w:jc w:val="both"/>
        <w:rPr>
          <w:rFonts w:ascii="Arial" w:eastAsia="Times New Roman" w:hAnsi="Arial" w:cs="Arial"/>
          <w:sz w:val="22"/>
          <w:szCs w:val="22"/>
          <w:lang w:val="es-ES" w:eastAsia="en-US" w:bidi="ar-SA"/>
        </w:rPr>
      </w:pPr>
      <w:r>
        <w:rPr>
          <w:rFonts w:ascii="Arial" w:hAnsi="Arial" w:cs="Arial"/>
          <w:b/>
          <w:bCs/>
          <w:sz w:val="22"/>
          <w:szCs w:val="22"/>
        </w:rPr>
        <w:t xml:space="preserve">        </w:t>
      </w:r>
    </w:p>
    <w:p w:rsidR="00217F5E" w:rsidRPr="005D1019" w:rsidRDefault="00F77EE5" w:rsidP="00F77EE5">
      <w:pPr>
        <w:pStyle w:val="Prrafodelista"/>
        <w:numPr>
          <w:ilvl w:val="3"/>
          <w:numId w:val="1"/>
        </w:numPr>
        <w:shd w:val="clear" w:color="auto" w:fill="FFFFFF"/>
        <w:suppressAutoHyphens w:val="0"/>
        <w:jc w:val="both"/>
        <w:rPr>
          <w:rFonts w:ascii="Arial" w:eastAsia="Times New Roman" w:hAnsi="Arial" w:cs="Arial"/>
          <w:sz w:val="20"/>
          <w:szCs w:val="20"/>
          <w:lang w:val="es-ES" w:eastAsia="en-US" w:bidi="ar-SA"/>
        </w:rPr>
      </w:pPr>
      <w:r>
        <w:rPr>
          <w:rFonts w:ascii="Arial" w:hAnsi="Arial" w:cs="Arial"/>
          <w:b/>
          <w:bCs/>
          <w:sz w:val="22"/>
          <w:szCs w:val="22"/>
          <w:lang w:val="es-ES"/>
        </w:rPr>
        <w:t xml:space="preserve">       </w:t>
      </w:r>
      <w:r w:rsidR="00217F5E" w:rsidRPr="005D1019">
        <w:rPr>
          <w:rFonts w:ascii="Arial" w:hAnsi="Arial" w:cs="Arial"/>
          <w:b/>
          <w:bCs/>
          <w:sz w:val="20"/>
          <w:szCs w:val="20"/>
        </w:rPr>
        <w:t>- Innovación: </w:t>
      </w:r>
      <w:r w:rsidR="00217F5E" w:rsidRPr="005D1019">
        <w:rPr>
          <w:rFonts w:ascii="Arial" w:hAnsi="Arial" w:cs="Arial"/>
          <w:sz w:val="20"/>
          <w:szCs w:val="20"/>
        </w:rPr>
        <w:br/>
        <w:t xml:space="preserve">Las personas que visiten </w:t>
      </w:r>
      <w:r w:rsidRPr="005D1019">
        <w:rPr>
          <w:rFonts w:ascii="Arial" w:hAnsi="Arial" w:cs="Arial"/>
          <w:sz w:val="20"/>
          <w:szCs w:val="20"/>
        </w:rPr>
        <w:t>el</w:t>
      </w:r>
      <w:r w:rsidR="00217F5E" w:rsidRPr="005D1019">
        <w:rPr>
          <w:rFonts w:ascii="Arial" w:hAnsi="Arial" w:cs="Arial"/>
          <w:sz w:val="20"/>
          <w:szCs w:val="20"/>
        </w:rPr>
        <w:t xml:space="preserve"> portal pueden ser posibles clientes, por ello:</w:t>
      </w:r>
    </w:p>
    <w:p w:rsidR="00217F5E" w:rsidRPr="005D1019" w:rsidRDefault="00F77EE5" w:rsidP="00F77EE5">
      <w:pPr>
        <w:pStyle w:val="Prrafodelista"/>
        <w:numPr>
          <w:ilvl w:val="3"/>
          <w:numId w:val="1"/>
        </w:numPr>
        <w:shd w:val="clear" w:color="auto" w:fill="FFFFFF"/>
        <w:jc w:val="both"/>
        <w:rPr>
          <w:rFonts w:ascii="Arial" w:hAnsi="Arial" w:cs="Arial"/>
          <w:sz w:val="20"/>
          <w:szCs w:val="20"/>
        </w:rPr>
      </w:pPr>
      <w:r w:rsidRPr="005D1019">
        <w:rPr>
          <w:rFonts w:ascii="Arial" w:hAnsi="Arial" w:cs="Arial"/>
          <w:sz w:val="20"/>
          <w:szCs w:val="20"/>
        </w:rPr>
        <w:t xml:space="preserve">             </w:t>
      </w:r>
      <w:r w:rsidR="005D1019">
        <w:rPr>
          <w:rFonts w:ascii="Arial" w:hAnsi="Arial" w:cs="Arial"/>
          <w:sz w:val="20"/>
          <w:szCs w:val="20"/>
        </w:rPr>
        <w:t xml:space="preserve">   </w:t>
      </w:r>
      <w:r w:rsidRPr="005D1019">
        <w:rPr>
          <w:rFonts w:ascii="Arial" w:hAnsi="Arial" w:cs="Arial"/>
          <w:sz w:val="20"/>
          <w:szCs w:val="20"/>
        </w:rPr>
        <w:t xml:space="preserve"> </w:t>
      </w:r>
      <w:r w:rsidR="00217F5E" w:rsidRPr="005D1019">
        <w:rPr>
          <w:rFonts w:ascii="Arial" w:hAnsi="Arial" w:cs="Arial"/>
          <w:sz w:val="20"/>
          <w:szCs w:val="20"/>
        </w:rPr>
        <w:t>- Es necesario diferenciarse de la competencia.</w:t>
      </w:r>
      <w:r w:rsidR="00217F5E" w:rsidRPr="005D1019">
        <w:rPr>
          <w:rFonts w:ascii="Arial" w:hAnsi="Arial" w:cs="Arial"/>
          <w:sz w:val="20"/>
          <w:szCs w:val="20"/>
        </w:rPr>
        <w:br/>
      </w:r>
      <w:r w:rsidR="005D1019">
        <w:rPr>
          <w:rFonts w:ascii="Arial" w:hAnsi="Arial" w:cs="Arial"/>
          <w:sz w:val="20"/>
          <w:szCs w:val="20"/>
        </w:rPr>
        <w:t xml:space="preserve">  </w:t>
      </w:r>
      <w:r w:rsidR="00217F5E" w:rsidRPr="005D1019">
        <w:rPr>
          <w:rFonts w:ascii="Arial" w:hAnsi="Arial" w:cs="Arial"/>
          <w:sz w:val="20"/>
          <w:szCs w:val="20"/>
        </w:rPr>
        <w:t>- Ofrecer información clara y precisa.</w:t>
      </w:r>
      <w:r w:rsidR="00217F5E" w:rsidRPr="005D1019">
        <w:rPr>
          <w:rFonts w:ascii="Arial" w:hAnsi="Arial" w:cs="Arial"/>
          <w:sz w:val="20"/>
          <w:szCs w:val="20"/>
        </w:rPr>
        <w:br/>
      </w:r>
      <w:r w:rsidR="005D1019">
        <w:rPr>
          <w:rFonts w:ascii="Arial" w:hAnsi="Arial" w:cs="Arial"/>
          <w:sz w:val="20"/>
          <w:szCs w:val="20"/>
        </w:rPr>
        <w:t xml:space="preserve">  </w:t>
      </w:r>
      <w:r w:rsidR="00217F5E" w:rsidRPr="005D1019">
        <w:rPr>
          <w:rFonts w:ascii="Arial" w:hAnsi="Arial" w:cs="Arial"/>
          <w:sz w:val="20"/>
          <w:szCs w:val="20"/>
        </w:rPr>
        <w:t xml:space="preserve">- No tener un sitio estático, valerse de las herramientas tecnológicas para hacer que </w:t>
      </w:r>
      <w:r w:rsidRPr="005D1019">
        <w:rPr>
          <w:rFonts w:ascii="Arial" w:hAnsi="Arial" w:cs="Arial"/>
          <w:sz w:val="20"/>
          <w:szCs w:val="20"/>
        </w:rPr>
        <w:t>la p</w:t>
      </w:r>
      <w:r w:rsidR="00217F5E" w:rsidRPr="005D1019">
        <w:rPr>
          <w:rFonts w:ascii="Arial" w:hAnsi="Arial" w:cs="Arial"/>
          <w:sz w:val="20"/>
          <w:szCs w:val="20"/>
        </w:rPr>
        <w:t>ágina web sea dinámica, moderna y original.</w:t>
      </w:r>
    </w:p>
    <w:p w:rsidR="00217F5E" w:rsidRPr="005D1019" w:rsidRDefault="00CB35CD" w:rsidP="00F77EE5">
      <w:pPr>
        <w:pStyle w:val="Prrafodelista"/>
        <w:numPr>
          <w:ilvl w:val="3"/>
          <w:numId w:val="1"/>
        </w:numPr>
        <w:shd w:val="clear" w:color="auto" w:fill="FFFFFF"/>
        <w:jc w:val="both"/>
        <w:rPr>
          <w:rFonts w:ascii="Arial" w:hAnsi="Arial" w:cs="Arial"/>
          <w:sz w:val="20"/>
          <w:szCs w:val="20"/>
        </w:rPr>
      </w:pPr>
      <w:r w:rsidRPr="005D1019">
        <w:rPr>
          <w:rFonts w:ascii="Arial" w:hAnsi="Arial" w:cs="Arial"/>
          <w:b/>
          <w:bCs/>
          <w:sz w:val="20"/>
          <w:szCs w:val="20"/>
        </w:rPr>
        <w:t xml:space="preserve">      </w:t>
      </w:r>
      <w:r w:rsidR="00217F5E" w:rsidRPr="005D1019">
        <w:rPr>
          <w:rFonts w:ascii="Arial" w:hAnsi="Arial" w:cs="Arial"/>
          <w:b/>
          <w:bCs/>
          <w:sz w:val="20"/>
          <w:szCs w:val="20"/>
        </w:rPr>
        <w:t xml:space="preserve">- Una imagen vale </w:t>
      </w:r>
      <w:r w:rsidRPr="005D1019">
        <w:rPr>
          <w:rFonts w:ascii="Arial" w:hAnsi="Arial" w:cs="Arial"/>
          <w:b/>
          <w:bCs/>
          <w:sz w:val="20"/>
          <w:szCs w:val="20"/>
        </w:rPr>
        <w:t>más</w:t>
      </w:r>
      <w:r w:rsidR="00217F5E" w:rsidRPr="005D1019">
        <w:rPr>
          <w:rFonts w:ascii="Arial" w:hAnsi="Arial" w:cs="Arial"/>
          <w:b/>
          <w:bCs/>
          <w:sz w:val="20"/>
          <w:szCs w:val="20"/>
        </w:rPr>
        <w:t xml:space="preserve"> que 1000 palabras:</w:t>
      </w:r>
      <w:r w:rsidR="00217F5E" w:rsidRPr="005D1019">
        <w:rPr>
          <w:rFonts w:ascii="Arial" w:hAnsi="Arial" w:cs="Arial"/>
          <w:sz w:val="20"/>
          <w:szCs w:val="20"/>
        </w:rPr>
        <w:br/>
        <w:t>Una de las ventajas de poseer un sitio web es la posibilidad para acompañar el texto con imágenes y gráficos. Éstas son una herramienta fundamental, así consigue reflejar de una manera sencilla y más directa un mensaje claro y conducente.</w:t>
      </w:r>
    </w:p>
    <w:p w:rsidR="00217F5E" w:rsidRPr="005D1019" w:rsidRDefault="00DA1881" w:rsidP="00F77EE5">
      <w:pPr>
        <w:pStyle w:val="Prrafodelista"/>
        <w:numPr>
          <w:ilvl w:val="3"/>
          <w:numId w:val="1"/>
        </w:numPr>
        <w:shd w:val="clear" w:color="auto" w:fill="FFFFFF"/>
        <w:jc w:val="both"/>
        <w:rPr>
          <w:rFonts w:ascii="Arial" w:hAnsi="Arial" w:cs="Arial"/>
          <w:sz w:val="20"/>
          <w:szCs w:val="20"/>
        </w:rPr>
      </w:pPr>
      <w:r w:rsidRPr="005D1019">
        <w:rPr>
          <w:rFonts w:ascii="Arial" w:hAnsi="Arial" w:cs="Arial"/>
          <w:b/>
          <w:bCs/>
          <w:sz w:val="20"/>
          <w:szCs w:val="20"/>
        </w:rPr>
        <w:t xml:space="preserve">      </w:t>
      </w:r>
      <w:r w:rsidR="00217F5E" w:rsidRPr="005D1019">
        <w:rPr>
          <w:rFonts w:ascii="Arial" w:hAnsi="Arial" w:cs="Arial"/>
          <w:b/>
          <w:bCs/>
          <w:sz w:val="20"/>
          <w:szCs w:val="20"/>
        </w:rPr>
        <w:t>- Contenido actualizado:</w:t>
      </w:r>
      <w:r w:rsidR="005D1019">
        <w:rPr>
          <w:rFonts w:ascii="Arial" w:hAnsi="Arial" w:cs="Arial"/>
          <w:sz w:val="20"/>
          <w:szCs w:val="20"/>
        </w:rPr>
        <w:br/>
        <w:t>Una vez creado el</w:t>
      </w:r>
      <w:r w:rsidR="00217F5E" w:rsidRPr="005D1019">
        <w:rPr>
          <w:rFonts w:ascii="Arial" w:hAnsi="Arial" w:cs="Arial"/>
          <w:sz w:val="20"/>
          <w:szCs w:val="20"/>
        </w:rPr>
        <w:t xml:space="preserve"> sitio web es importante actualizar la información. </w:t>
      </w:r>
      <w:r w:rsidR="005D1019">
        <w:rPr>
          <w:rFonts w:ascii="Arial" w:hAnsi="Arial" w:cs="Arial"/>
          <w:sz w:val="20"/>
          <w:szCs w:val="20"/>
        </w:rPr>
        <w:t>Por lo tanto, se debe tener un equipo de soporte de página</w:t>
      </w:r>
      <w:r w:rsidR="00CE7543">
        <w:rPr>
          <w:rFonts w:ascii="Arial" w:hAnsi="Arial" w:cs="Arial"/>
          <w:sz w:val="20"/>
          <w:szCs w:val="20"/>
        </w:rPr>
        <w:t xml:space="preserve"> web que mantenga al día el contenido del sitio web.</w:t>
      </w:r>
      <w:r w:rsidR="005D1019">
        <w:rPr>
          <w:rFonts w:ascii="Arial" w:hAnsi="Arial" w:cs="Arial"/>
          <w:sz w:val="20"/>
          <w:szCs w:val="20"/>
        </w:rPr>
        <w:t xml:space="preserve"> Ya que u</w:t>
      </w:r>
      <w:r w:rsidR="00217F5E" w:rsidRPr="005D1019">
        <w:rPr>
          <w:rFonts w:ascii="Arial" w:hAnsi="Arial" w:cs="Arial"/>
          <w:sz w:val="20"/>
          <w:szCs w:val="20"/>
        </w:rPr>
        <w:t>na página web que no varíe su contenido se torna aburrida para los usuarios, en consecuencia sus visitas disminuyen.</w:t>
      </w:r>
    </w:p>
    <w:p w:rsidR="00217F5E" w:rsidRPr="005D1019" w:rsidRDefault="00DA1881" w:rsidP="00F77EE5">
      <w:pPr>
        <w:pStyle w:val="Prrafodelista"/>
        <w:numPr>
          <w:ilvl w:val="3"/>
          <w:numId w:val="1"/>
        </w:numPr>
        <w:shd w:val="clear" w:color="auto" w:fill="FFFFFF"/>
        <w:jc w:val="both"/>
        <w:rPr>
          <w:rFonts w:ascii="Arial" w:hAnsi="Arial" w:cs="Arial"/>
          <w:sz w:val="20"/>
          <w:szCs w:val="20"/>
        </w:rPr>
      </w:pPr>
      <w:r w:rsidRPr="005D1019">
        <w:rPr>
          <w:rFonts w:ascii="Arial" w:hAnsi="Arial" w:cs="Arial"/>
          <w:b/>
          <w:bCs/>
          <w:sz w:val="20"/>
          <w:szCs w:val="20"/>
        </w:rPr>
        <w:t xml:space="preserve">      </w:t>
      </w:r>
      <w:r w:rsidR="00217F5E" w:rsidRPr="005D1019">
        <w:rPr>
          <w:rFonts w:ascii="Arial" w:hAnsi="Arial" w:cs="Arial"/>
          <w:b/>
          <w:bCs/>
          <w:sz w:val="20"/>
          <w:szCs w:val="20"/>
        </w:rPr>
        <w:t>- Rapidez de carga:</w:t>
      </w:r>
      <w:r w:rsidR="00CE7543">
        <w:rPr>
          <w:rFonts w:ascii="Arial" w:hAnsi="Arial" w:cs="Arial"/>
          <w:sz w:val="20"/>
          <w:szCs w:val="20"/>
        </w:rPr>
        <w:br/>
        <w:t>Se busca que el</w:t>
      </w:r>
      <w:r w:rsidR="00217F5E" w:rsidRPr="005D1019">
        <w:rPr>
          <w:rFonts w:ascii="Arial" w:hAnsi="Arial" w:cs="Arial"/>
          <w:sz w:val="20"/>
          <w:szCs w:val="20"/>
        </w:rPr>
        <w:t xml:space="preserve"> sitio web puede ser perfecto, contar con la información adecuada, imágenes, ser dinámico, entre otros aspectos, pero si las páginas se cargan lentamente los usuarios no pasarán mucho tiempo en el mismo. Evitar en lo posible elementos, aplicaciones o imágenes que aumenten la velocidad de carga de la página. </w:t>
      </w:r>
      <w:r w:rsidR="00CE7543" w:rsidRPr="005D1019">
        <w:rPr>
          <w:rFonts w:ascii="Arial" w:hAnsi="Arial" w:cs="Arial"/>
          <w:sz w:val="20"/>
          <w:szCs w:val="20"/>
        </w:rPr>
        <w:t>Construir</w:t>
      </w:r>
      <w:r w:rsidR="00217F5E" w:rsidRPr="005D1019">
        <w:rPr>
          <w:rFonts w:ascii="Arial" w:hAnsi="Arial" w:cs="Arial"/>
          <w:sz w:val="20"/>
          <w:szCs w:val="20"/>
        </w:rPr>
        <w:t xml:space="preserve"> un sitio completo en flash es una limitante, por la carga lenta y por la restricción de lectura en dispositivos móviles</w:t>
      </w:r>
      <w:r w:rsidR="00CE7543">
        <w:rPr>
          <w:rFonts w:ascii="Arial" w:hAnsi="Arial" w:cs="Arial"/>
          <w:sz w:val="20"/>
          <w:szCs w:val="20"/>
        </w:rPr>
        <w:t>.</w:t>
      </w:r>
    </w:p>
    <w:p w:rsidR="00217F5E" w:rsidRPr="005D1019" w:rsidRDefault="00DA1881" w:rsidP="00CE7543">
      <w:pPr>
        <w:pStyle w:val="Prrafodelista"/>
        <w:numPr>
          <w:ilvl w:val="3"/>
          <w:numId w:val="1"/>
        </w:numPr>
        <w:shd w:val="clear" w:color="auto" w:fill="FFFFFF"/>
        <w:spacing w:after="240"/>
        <w:ind w:right="240"/>
        <w:jc w:val="both"/>
        <w:rPr>
          <w:rFonts w:ascii="Arial" w:hAnsi="Arial" w:cs="Arial"/>
          <w:sz w:val="20"/>
          <w:szCs w:val="20"/>
        </w:rPr>
      </w:pPr>
      <w:r w:rsidRPr="005D1019">
        <w:rPr>
          <w:rFonts w:ascii="Arial" w:hAnsi="Arial" w:cs="Arial"/>
          <w:b/>
          <w:bCs/>
          <w:sz w:val="20"/>
          <w:szCs w:val="20"/>
        </w:rPr>
        <w:t xml:space="preserve">     </w:t>
      </w:r>
      <w:r w:rsidR="00217F5E" w:rsidRPr="005D1019">
        <w:rPr>
          <w:rFonts w:ascii="Arial" w:hAnsi="Arial" w:cs="Arial"/>
          <w:b/>
          <w:bCs/>
          <w:sz w:val="20"/>
          <w:szCs w:val="20"/>
        </w:rPr>
        <w:t>- Usabilidad:</w:t>
      </w:r>
      <w:r w:rsidR="00217F5E" w:rsidRPr="005D1019">
        <w:rPr>
          <w:rFonts w:ascii="Arial" w:hAnsi="Arial" w:cs="Arial"/>
          <w:sz w:val="20"/>
          <w:szCs w:val="20"/>
        </w:rPr>
        <w:br/>
      </w:r>
      <w:r w:rsidR="00CE7543">
        <w:rPr>
          <w:rFonts w:ascii="Arial" w:hAnsi="Arial" w:cs="Arial"/>
          <w:sz w:val="20"/>
          <w:szCs w:val="20"/>
        </w:rPr>
        <w:t>Los</w:t>
      </w:r>
      <w:r w:rsidR="00217F5E" w:rsidRPr="005D1019">
        <w:rPr>
          <w:rFonts w:ascii="Arial" w:hAnsi="Arial" w:cs="Arial"/>
          <w:sz w:val="20"/>
          <w:szCs w:val="20"/>
        </w:rPr>
        <w:t xml:space="preserve"> mensaje debe ser claro y la información debe estar distribuida para que se acceda a ella de una forma sencilla, intuitiva y mecánica.</w:t>
      </w:r>
    </w:p>
    <w:p w:rsidR="00217F5E" w:rsidRPr="00CE7543" w:rsidRDefault="00CE7543" w:rsidP="00CE7543">
      <w:pPr>
        <w:pStyle w:val="Prrafodelista"/>
        <w:numPr>
          <w:ilvl w:val="3"/>
          <w:numId w:val="1"/>
        </w:numPr>
        <w:jc w:val="both"/>
        <w:rPr>
          <w:rFonts w:ascii="Arial" w:hAnsi="Arial" w:cs="Arial"/>
          <w:sz w:val="20"/>
          <w:szCs w:val="20"/>
        </w:rPr>
      </w:pPr>
      <w:r w:rsidRPr="00CE7543">
        <w:rPr>
          <w:rFonts w:ascii="Arial" w:hAnsi="Arial" w:cs="Arial"/>
          <w:b/>
          <w:bCs/>
          <w:sz w:val="20"/>
          <w:szCs w:val="20"/>
          <w:shd w:val="clear" w:color="auto" w:fill="FFFFFF"/>
        </w:rPr>
        <w:t xml:space="preserve">     </w:t>
      </w:r>
      <w:r w:rsidR="00217F5E" w:rsidRPr="00CE7543">
        <w:rPr>
          <w:rFonts w:ascii="Arial" w:hAnsi="Arial" w:cs="Arial"/>
          <w:b/>
          <w:bCs/>
          <w:sz w:val="20"/>
          <w:szCs w:val="20"/>
          <w:shd w:val="clear" w:color="auto" w:fill="FFFFFF"/>
        </w:rPr>
        <w:t>- Soluciones:</w:t>
      </w:r>
      <w:r w:rsidR="00217F5E" w:rsidRPr="00CE7543">
        <w:rPr>
          <w:rFonts w:ascii="Arial" w:hAnsi="Arial" w:cs="Arial"/>
          <w:sz w:val="20"/>
          <w:szCs w:val="20"/>
        </w:rPr>
        <w:br/>
      </w:r>
      <w:r>
        <w:rPr>
          <w:rFonts w:ascii="Arial" w:hAnsi="Arial" w:cs="Arial"/>
          <w:sz w:val="20"/>
          <w:szCs w:val="20"/>
          <w:shd w:val="clear" w:color="auto" w:fill="FFFFFF"/>
        </w:rPr>
        <w:t>La</w:t>
      </w:r>
      <w:r w:rsidR="00217F5E" w:rsidRPr="00CE7543">
        <w:rPr>
          <w:rFonts w:ascii="Arial" w:hAnsi="Arial" w:cs="Arial"/>
          <w:sz w:val="20"/>
          <w:szCs w:val="20"/>
          <w:shd w:val="clear" w:color="auto" w:fill="FFFFFF"/>
        </w:rPr>
        <w:t xml:space="preserve"> página web debe aportar soluciones, las soluciones que el internauta cuando accede ella necesita. Cuanto más facilitemos las cosas mayor será el éxito de </w:t>
      </w:r>
      <w:r>
        <w:rPr>
          <w:rFonts w:ascii="Arial" w:hAnsi="Arial" w:cs="Arial"/>
          <w:sz w:val="20"/>
          <w:szCs w:val="20"/>
          <w:shd w:val="clear" w:color="auto" w:fill="FFFFFF"/>
        </w:rPr>
        <w:t>nuestra página web. Usando para</w:t>
      </w:r>
      <w:r w:rsidR="00217F5E" w:rsidRPr="00CE7543">
        <w:rPr>
          <w:rFonts w:ascii="Arial" w:hAnsi="Arial" w:cs="Arial"/>
          <w:sz w:val="20"/>
          <w:szCs w:val="20"/>
          <w:shd w:val="clear" w:color="auto" w:fill="FFFFFF"/>
        </w:rPr>
        <w:t xml:space="preserve"> ello una interfaz limpia, tipografía clara y mensajes concretos. </w:t>
      </w:r>
      <w:r w:rsidR="00217F5E" w:rsidRPr="00CE7543">
        <w:rPr>
          <w:rFonts w:ascii="Arial" w:hAnsi="Arial" w:cs="Arial"/>
          <w:b/>
          <w:bCs/>
          <w:sz w:val="20"/>
          <w:szCs w:val="20"/>
          <w:shd w:val="clear" w:color="auto" w:fill="FFFFFF"/>
        </w:rPr>
        <w:t>(adecuados a nuestro Target</w:t>
      </w:r>
      <w:r w:rsidR="00217F5E" w:rsidRPr="00CE7543">
        <w:rPr>
          <w:rFonts w:ascii="Arial" w:hAnsi="Arial" w:cs="Arial"/>
          <w:sz w:val="20"/>
          <w:szCs w:val="20"/>
          <w:shd w:val="clear" w:color="auto" w:fill="FFFFFF"/>
        </w:rPr>
        <w:t>)</w:t>
      </w:r>
    </w:p>
    <w:p w:rsidR="00217F5E" w:rsidRPr="005D1019" w:rsidRDefault="00CE7543" w:rsidP="00F77EE5">
      <w:pPr>
        <w:pStyle w:val="Prrafodelista"/>
        <w:numPr>
          <w:ilvl w:val="3"/>
          <w:numId w:val="1"/>
        </w:numPr>
        <w:shd w:val="clear" w:color="auto" w:fill="FFFFFF"/>
        <w:jc w:val="both"/>
        <w:rPr>
          <w:rFonts w:ascii="Arial" w:hAnsi="Arial" w:cs="Arial"/>
          <w:sz w:val="20"/>
          <w:szCs w:val="20"/>
        </w:rPr>
      </w:pPr>
      <w:r>
        <w:rPr>
          <w:rFonts w:ascii="Arial" w:hAnsi="Arial" w:cs="Arial"/>
          <w:b/>
          <w:bCs/>
          <w:sz w:val="20"/>
          <w:szCs w:val="20"/>
        </w:rPr>
        <w:t xml:space="preserve">    </w:t>
      </w:r>
      <w:r w:rsidR="00217F5E" w:rsidRPr="005D1019">
        <w:rPr>
          <w:rFonts w:ascii="Arial" w:hAnsi="Arial" w:cs="Arial"/>
          <w:b/>
          <w:bCs/>
          <w:sz w:val="20"/>
          <w:szCs w:val="20"/>
        </w:rPr>
        <w:t>- Mensaje:</w:t>
      </w:r>
      <w:r>
        <w:rPr>
          <w:rFonts w:ascii="Arial" w:hAnsi="Arial" w:cs="Arial"/>
          <w:sz w:val="20"/>
          <w:szCs w:val="20"/>
        </w:rPr>
        <w:br/>
        <w:t>La</w:t>
      </w:r>
      <w:r w:rsidR="00217F5E" w:rsidRPr="005D1019">
        <w:rPr>
          <w:rFonts w:ascii="Arial" w:hAnsi="Arial" w:cs="Arial"/>
          <w:sz w:val="20"/>
          <w:szCs w:val="20"/>
        </w:rPr>
        <w:t xml:space="preserve"> página web debe ser un espacio para ofrecer un mensaje, y no un escaparate para lucimientos artísticos y tecnológicos del diseñador web. Recuerde, en diseño, menos es más.</w:t>
      </w:r>
    </w:p>
    <w:p w:rsidR="00217F5E" w:rsidRPr="005D1019" w:rsidRDefault="00CE7543" w:rsidP="00F77EE5">
      <w:pPr>
        <w:pStyle w:val="Prrafodelista"/>
        <w:numPr>
          <w:ilvl w:val="3"/>
          <w:numId w:val="1"/>
        </w:numPr>
        <w:shd w:val="clear" w:color="auto" w:fill="FFFFFF"/>
        <w:jc w:val="both"/>
        <w:rPr>
          <w:rFonts w:ascii="Arial" w:hAnsi="Arial" w:cs="Arial"/>
          <w:sz w:val="20"/>
          <w:szCs w:val="20"/>
        </w:rPr>
      </w:pPr>
      <w:r>
        <w:rPr>
          <w:rFonts w:ascii="Arial" w:hAnsi="Arial" w:cs="Arial"/>
          <w:b/>
          <w:bCs/>
          <w:sz w:val="20"/>
          <w:szCs w:val="20"/>
        </w:rPr>
        <w:t xml:space="preserve">    </w:t>
      </w:r>
      <w:r w:rsidR="00217F5E" w:rsidRPr="005D1019">
        <w:rPr>
          <w:rFonts w:ascii="Arial" w:hAnsi="Arial" w:cs="Arial"/>
          <w:b/>
          <w:bCs/>
          <w:sz w:val="20"/>
          <w:szCs w:val="20"/>
        </w:rPr>
        <w:t>- Contacto:</w:t>
      </w:r>
      <w:r w:rsidR="00217F5E" w:rsidRPr="005D1019">
        <w:rPr>
          <w:rFonts w:ascii="Arial" w:hAnsi="Arial" w:cs="Arial"/>
          <w:sz w:val="20"/>
          <w:szCs w:val="20"/>
        </w:rPr>
        <w:br/>
        <w:t>Facilita la comunicación, Reflejando de una manera clara sus datos de contacto, ofreciendo además al usuario la utilización de formularios. Así la relación cliente- proveedor, es más cercana.</w:t>
      </w:r>
    </w:p>
    <w:p w:rsidR="00217F5E" w:rsidRPr="005D1019" w:rsidRDefault="00CE7543" w:rsidP="00F77EE5">
      <w:pPr>
        <w:pStyle w:val="Prrafodelista"/>
        <w:numPr>
          <w:ilvl w:val="3"/>
          <w:numId w:val="1"/>
        </w:numPr>
        <w:shd w:val="clear" w:color="auto" w:fill="FFFFFF"/>
        <w:jc w:val="both"/>
        <w:rPr>
          <w:rFonts w:ascii="Arial" w:hAnsi="Arial" w:cs="Arial"/>
          <w:sz w:val="20"/>
          <w:szCs w:val="20"/>
        </w:rPr>
      </w:pPr>
      <w:r>
        <w:rPr>
          <w:rFonts w:ascii="Arial" w:hAnsi="Arial" w:cs="Arial"/>
          <w:b/>
          <w:bCs/>
          <w:sz w:val="20"/>
          <w:szCs w:val="20"/>
        </w:rPr>
        <w:t xml:space="preserve">    </w:t>
      </w:r>
      <w:r w:rsidR="00217F5E" w:rsidRPr="005D1019">
        <w:rPr>
          <w:rFonts w:ascii="Arial" w:hAnsi="Arial" w:cs="Arial"/>
          <w:b/>
          <w:bCs/>
          <w:sz w:val="20"/>
          <w:szCs w:val="20"/>
        </w:rPr>
        <w:t>- Publicitar:</w:t>
      </w:r>
      <w:r w:rsidR="00217F5E" w:rsidRPr="005D1019">
        <w:rPr>
          <w:rFonts w:ascii="Arial" w:hAnsi="Arial" w:cs="Arial"/>
          <w:sz w:val="20"/>
          <w:szCs w:val="20"/>
        </w:rPr>
        <w:br/>
        <w:t>- Ampliación de información con apoyo de un blog y con la participación en redes sociales. Sitios don</w:t>
      </w:r>
      <w:r>
        <w:rPr>
          <w:rFonts w:ascii="Arial" w:hAnsi="Arial" w:cs="Arial"/>
          <w:sz w:val="20"/>
          <w:szCs w:val="20"/>
        </w:rPr>
        <w:t>de al mismo tiempo promocionara el</w:t>
      </w:r>
      <w:r w:rsidR="00217F5E" w:rsidRPr="005D1019">
        <w:rPr>
          <w:rFonts w:ascii="Arial" w:hAnsi="Arial" w:cs="Arial"/>
          <w:sz w:val="20"/>
          <w:szCs w:val="20"/>
        </w:rPr>
        <w:t xml:space="preserve"> portal.</w:t>
      </w:r>
      <w:r w:rsidR="00217F5E" w:rsidRPr="005D1019">
        <w:rPr>
          <w:rFonts w:ascii="Arial" w:hAnsi="Arial" w:cs="Arial"/>
          <w:sz w:val="20"/>
          <w:szCs w:val="20"/>
        </w:rPr>
        <w:br/>
        <w:t xml:space="preserve">- Ingresar en buscadores, </w:t>
      </w:r>
      <w:r w:rsidR="006701AB">
        <w:rPr>
          <w:rFonts w:ascii="Arial" w:hAnsi="Arial" w:cs="Arial"/>
          <w:sz w:val="20"/>
          <w:szCs w:val="20"/>
        </w:rPr>
        <w:t xml:space="preserve">en sitios web de las alianzas comerciales, </w:t>
      </w:r>
      <w:r w:rsidR="00217F5E" w:rsidRPr="005D1019">
        <w:rPr>
          <w:rFonts w:ascii="Arial" w:hAnsi="Arial" w:cs="Arial"/>
          <w:sz w:val="20"/>
          <w:szCs w:val="20"/>
        </w:rPr>
        <w:t>directorios de empresas</w:t>
      </w:r>
      <w:r w:rsidR="006701AB">
        <w:rPr>
          <w:rFonts w:ascii="Arial" w:hAnsi="Arial" w:cs="Arial"/>
          <w:sz w:val="20"/>
          <w:szCs w:val="20"/>
        </w:rPr>
        <w:t>, entre otros.</w:t>
      </w:r>
    </w:p>
    <w:p w:rsidR="0094411A" w:rsidRPr="006701AB" w:rsidRDefault="006701AB" w:rsidP="006701AB">
      <w:pPr>
        <w:pStyle w:val="Prrafodelista"/>
        <w:numPr>
          <w:ilvl w:val="3"/>
          <w:numId w:val="1"/>
        </w:numPr>
        <w:shd w:val="clear" w:color="auto" w:fill="FFFFFF"/>
        <w:jc w:val="both"/>
        <w:rPr>
          <w:rFonts w:ascii="Arial" w:hAnsi="Arial" w:cs="Arial"/>
          <w:i/>
          <w:color w:val="0000FF"/>
          <w:sz w:val="20"/>
          <w:szCs w:val="20"/>
        </w:rPr>
      </w:pPr>
      <w:r w:rsidRPr="006701AB">
        <w:rPr>
          <w:rFonts w:ascii="Arial" w:hAnsi="Arial" w:cs="Arial"/>
          <w:b/>
          <w:bCs/>
          <w:sz w:val="20"/>
          <w:szCs w:val="20"/>
        </w:rPr>
        <w:t xml:space="preserve">    </w:t>
      </w:r>
      <w:r w:rsidR="00217F5E" w:rsidRPr="006701AB">
        <w:rPr>
          <w:rFonts w:ascii="Arial" w:hAnsi="Arial" w:cs="Arial"/>
          <w:b/>
          <w:bCs/>
          <w:sz w:val="20"/>
          <w:szCs w:val="20"/>
        </w:rPr>
        <w:t>- Honestidad:</w:t>
      </w:r>
      <w:r w:rsidR="00217F5E" w:rsidRPr="006701AB">
        <w:rPr>
          <w:rFonts w:ascii="Arial" w:hAnsi="Arial" w:cs="Arial"/>
          <w:sz w:val="20"/>
          <w:szCs w:val="20"/>
        </w:rPr>
        <w:br/>
        <w:t xml:space="preserve">Mostrar productos o servicios de una manera sencilla, directa y clara. Los servicios que vaya a recibir el usuario serán los que realmente </w:t>
      </w:r>
      <w:r>
        <w:rPr>
          <w:rFonts w:ascii="Arial" w:hAnsi="Arial" w:cs="Arial"/>
          <w:sz w:val="20"/>
          <w:szCs w:val="20"/>
        </w:rPr>
        <w:t xml:space="preserve">propongan en el </w:t>
      </w:r>
      <w:r w:rsidR="00217F5E" w:rsidRPr="006701AB">
        <w:rPr>
          <w:rFonts w:ascii="Arial" w:hAnsi="Arial" w:cs="Arial"/>
          <w:sz w:val="20"/>
          <w:szCs w:val="20"/>
        </w:rPr>
        <w:t xml:space="preserve">portal. </w:t>
      </w:r>
      <w:r>
        <w:rPr>
          <w:rFonts w:ascii="Arial" w:hAnsi="Arial" w:cs="Arial"/>
          <w:sz w:val="20"/>
          <w:szCs w:val="20"/>
        </w:rPr>
        <w:t>Ya que u</w:t>
      </w:r>
      <w:r w:rsidR="00217F5E" w:rsidRPr="006701AB">
        <w:rPr>
          <w:rFonts w:ascii="Arial" w:hAnsi="Arial" w:cs="Arial"/>
          <w:sz w:val="20"/>
          <w:szCs w:val="20"/>
        </w:rPr>
        <w:t>na campaña viral en contra repercute muy negati</w:t>
      </w:r>
      <w:r>
        <w:rPr>
          <w:rFonts w:ascii="Arial" w:hAnsi="Arial" w:cs="Arial"/>
          <w:sz w:val="20"/>
          <w:szCs w:val="20"/>
        </w:rPr>
        <w:t>vamente. Tomando en consideración que normalmente</w:t>
      </w:r>
      <w:r w:rsidR="00217F5E" w:rsidRPr="006701AB">
        <w:rPr>
          <w:rFonts w:ascii="Arial" w:hAnsi="Arial" w:cs="Arial"/>
          <w:sz w:val="20"/>
          <w:szCs w:val="20"/>
        </w:rPr>
        <w:t xml:space="preserve"> un buen </w:t>
      </w:r>
      <w:r w:rsidR="00217F5E" w:rsidRPr="006701AB">
        <w:rPr>
          <w:rFonts w:ascii="Arial" w:hAnsi="Arial" w:cs="Arial"/>
          <w:sz w:val="20"/>
          <w:szCs w:val="20"/>
        </w:rPr>
        <w:lastRenderedPageBreak/>
        <w:t>servicio no se habla tanto como de un mal servicio, ya que lo habitual, lo correcto, es hacer las cosas bien y como se merece el cliente.</w:t>
      </w:r>
      <w:r w:rsidRPr="006701AB">
        <w:rPr>
          <w:rFonts w:ascii="Arial" w:hAnsi="Arial" w:cs="Arial"/>
          <w:sz w:val="20"/>
          <w:szCs w:val="20"/>
        </w:rPr>
        <w:t xml:space="preserve"> </w:t>
      </w:r>
    </w:p>
    <w:p w:rsidR="006701AB" w:rsidRPr="005D1019" w:rsidRDefault="006701AB" w:rsidP="006701AB">
      <w:pPr>
        <w:pStyle w:val="Ttulo3"/>
      </w:pPr>
    </w:p>
    <w:p w:rsidR="0094411A" w:rsidRDefault="0094411A">
      <w:pPr>
        <w:pStyle w:val="Ttulo2"/>
        <w:tabs>
          <w:tab w:val="left" w:pos="723"/>
        </w:tabs>
        <w:ind w:left="723" w:hanging="360"/>
      </w:pPr>
      <w:bookmarkStart w:id="22" w:name="__RefHeading___Toc321_119498368"/>
      <w:bookmarkStart w:id="23" w:name="4.2"/>
      <w:bookmarkEnd w:id="22"/>
      <w:r>
        <w:t>Capacidades</w:t>
      </w:r>
      <w:bookmarkEnd w:id="23"/>
    </w:p>
    <w:p w:rsidR="0094411A" w:rsidRDefault="0094411A">
      <w:pPr>
        <w:pStyle w:val="Textoindependiente"/>
        <w:rPr>
          <w:i/>
          <w:color w:val="0000FF"/>
        </w:rPr>
      </w:pPr>
    </w:p>
    <w:tbl>
      <w:tblPr>
        <w:tblW w:w="0" w:type="auto"/>
        <w:tblInd w:w="278" w:type="dxa"/>
        <w:tblLayout w:type="fixed"/>
        <w:tblCellMar>
          <w:top w:w="55" w:type="dxa"/>
          <w:left w:w="55" w:type="dxa"/>
          <w:bottom w:w="55" w:type="dxa"/>
          <w:right w:w="55" w:type="dxa"/>
        </w:tblCellMar>
        <w:tblLook w:val="0000" w:firstRow="0" w:lastRow="0" w:firstColumn="0" w:lastColumn="0" w:noHBand="0" w:noVBand="0"/>
      </w:tblPr>
      <w:tblGrid>
        <w:gridCol w:w="2474"/>
        <w:gridCol w:w="6382"/>
      </w:tblGrid>
      <w:tr w:rsidR="0094411A" w:rsidTr="004D0D98">
        <w:trPr>
          <w:tblHeader/>
        </w:trPr>
        <w:tc>
          <w:tcPr>
            <w:tcW w:w="2474" w:type="dxa"/>
            <w:tcBorders>
              <w:top w:val="single" w:sz="1" w:space="0" w:color="000000"/>
              <w:left w:val="single" w:sz="1" w:space="0" w:color="000000"/>
              <w:bottom w:val="single" w:sz="1" w:space="0" w:color="000000"/>
            </w:tcBorders>
            <w:shd w:val="clear" w:color="auto" w:fill="E6E6E6"/>
          </w:tcPr>
          <w:p w:rsidR="0094411A" w:rsidRDefault="0094411A">
            <w:pPr>
              <w:pStyle w:val="TableContents"/>
            </w:pPr>
            <w:r>
              <w:rPr>
                <w:rFonts w:ascii="Arial" w:hAnsi="Arial" w:cs="Arial"/>
                <w:sz w:val="20"/>
                <w:szCs w:val="20"/>
              </w:rPr>
              <w:t>Necesidades del Cliente:</w:t>
            </w:r>
          </w:p>
        </w:tc>
        <w:tc>
          <w:tcPr>
            <w:tcW w:w="6382" w:type="dxa"/>
            <w:tcBorders>
              <w:top w:val="single" w:sz="1" w:space="0" w:color="000000"/>
              <w:left w:val="single" w:sz="1" w:space="0" w:color="000000"/>
              <w:bottom w:val="single" w:sz="1" w:space="0" w:color="000000"/>
              <w:right w:val="single" w:sz="1" w:space="0" w:color="000000"/>
            </w:tcBorders>
            <w:shd w:val="clear" w:color="auto" w:fill="auto"/>
          </w:tcPr>
          <w:p w:rsidR="007D737B" w:rsidRPr="007A50ED" w:rsidRDefault="007D737B" w:rsidP="007D737B">
            <w:pPr>
              <w:pStyle w:val="InfoBlue"/>
              <w:numPr>
                <w:ilvl w:val="0"/>
                <w:numId w:val="3"/>
              </w:numPr>
              <w:tabs>
                <w:tab w:val="clear" w:pos="283"/>
                <w:tab w:val="clear" w:pos="426"/>
                <w:tab w:val="left" w:pos="273"/>
              </w:tabs>
              <w:ind w:right="5"/>
              <w:rPr>
                <w:i w:val="0"/>
                <w:color w:val="000000" w:themeColor="text1"/>
              </w:rPr>
            </w:pPr>
            <w:r w:rsidRPr="007A50ED">
              <w:rPr>
                <w:i w:val="0"/>
                <w:color w:val="000000" w:themeColor="text1"/>
              </w:rPr>
              <w:t xml:space="preserve">Dar a conocer el proyecto </w:t>
            </w:r>
            <w:r w:rsidR="006701AB" w:rsidRPr="007A50ED">
              <w:rPr>
                <w:i w:val="0"/>
                <w:color w:val="000000" w:themeColor="text1"/>
              </w:rPr>
              <w:t>chocosfera a través del sitio web, que incluya</w:t>
            </w:r>
            <w:r w:rsidR="00D834FB" w:rsidRPr="007A50ED">
              <w:rPr>
                <w:i w:val="0"/>
                <w:color w:val="000000" w:themeColor="text1"/>
              </w:rPr>
              <w:t xml:space="preserve"> el</w:t>
            </w:r>
            <w:r w:rsidRPr="007A50ED">
              <w:rPr>
                <w:i w:val="0"/>
                <w:color w:val="000000" w:themeColor="text1"/>
              </w:rPr>
              <w:t xml:space="preserve"> catálogo de p</w:t>
            </w:r>
            <w:r w:rsidR="006701AB" w:rsidRPr="007A50ED">
              <w:rPr>
                <w:i w:val="0"/>
                <w:color w:val="000000" w:themeColor="text1"/>
              </w:rPr>
              <w:t>roductos de venta al consumidor, el juego choco_git y</w:t>
            </w:r>
            <w:r w:rsidR="00D834FB" w:rsidRPr="007A50ED">
              <w:rPr>
                <w:i w:val="0"/>
                <w:color w:val="000000" w:themeColor="text1"/>
              </w:rPr>
              <w:t xml:space="preserve"> que </w:t>
            </w:r>
            <w:r w:rsidRPr="007A50ED">
              <w:rPr>
                <w:i w:val="0"/>
                <w:color w:val="000000" w:themeColor="text1"/>
              </w:rPr>
              <w:t>cada usuario pueda interactuar con el resto de los usuarios de la plataforma.</w:t>
            </w:r>
          </w:p>
          <w:p w:rsidR="005827A8" w:rsidRPr="007A50ED" w:rsidRDefault="005827A8" w:rsidP="007D737B">
            <w:pPr>
              <w:pStyle w:val="InfoBlue"/>
              <w:tabs>
                <w:tab w:val="clear" w:pos="426"/>
                <w:tab w:val="left" w:pos="273"/>
              </w:tabs>
              <w:ind w:left="-10" w:right="5"/>
              <w:rPr>
                <w:i w:val="0"/>
                <w:color w:val="000000" w:themeColor="text1"/>
              </w:rPr>
            </w:pPr>
          </w:p>
        </w:tc>
      </w:tr>
      <w:tr w:rsidR="0094411A" w:rsidTr="004D0D98">
        <w:trPr>
          <w:trHeight w:val="553"/>
        </w:trPr>
        <w:tc>
          <w:tcPr>
            <w:tcW w:w="2474" w:type="dxa"/>
            <w:tcBorders>
              <w:left w:val="single" w:sz="1" w:space="0" w:color="000000"/>
              <w:bottom w:val="single" w:sz="1" w:space="0" w:color="000000"/>
            </w:tcBorders>
            <w:shd w:val="clear" w:color="auto" w:fill="E6E6E6"/>
          </w:tcPr>
          <w:p w:rsidR="0094411A" w:rsidRDefault="0094411A">
            <w:pPr>
              <w:pStyle w:val="TableContents"/>
            </w:pPr>
            <w:r>
              <w:rPr>
                <w:rFonts w:ascii="Arial" w:hAnsi="Arial" w:cs="Arial"/>
                <w:sz w:val="20"/>
                <w:szCs w:val="20"/>
              </w:rPr>
              <w:t>Macro-Características de</w:t>
            </w:r>
            <w:r w:rsidR="00D834FB">
              <w:rPr>
                <w:rFonts w:ascii="Arial" w:hAnsi="Arial" w:cs="Arial"/>
                <w:sz w:val="20"/>
                <w:szCs w:val="20"/>
              </w:rPr>
              <w:t xml:space="preserve"> la página web</w:t>
            </w:r>
            <w:r>
              <w:rPr>
                <w:rFonts w:ascii="Arial" w:hAnsi="Arial" w:cs="Arial"/>
                <w:sz w:val="20"/>
                <w:szCs w:val="20"/>
              </w:rPr>
              <w:t>:</w:t>
            </w:r>
          </w:p>
        </w:tc>
        <w:tc>
          <w:tcPr>
            <w:tcW w:w="6382" w:type="dxa"/>
            <w:tcBorders>
              <w:left w:val="single" w:sz="1" w:space="0" w:color="000000"/>
              <w:bottom w:val="single" w:sz="1" w:space="0" w:color="000000"/>
              <w:right w:val="single" w:sz="1" w:space="0" w:color="000000"/>
            </w:tcBorders>
            <w:shd w:val="clear" w:color="auto" w:fill="auto"/>
          </w:tcPr>
          <w:p w:rsidR="0094411A" w:rsidRPr="007A50ED" w:rsidRDefault="007A50ED">
            <w:pPr>
              <w:pStyle w:val="InfoBlue"/>
              <w:numPr>
                <w:ilvl w:val="0"/>
                <w:numId w:val="3"/>
              </w:numPr>
              <w:tabs>
                <w:tab w:val="clear" w:pos="283"/>
                <w:tab w:val="clear" w:pos="426"/>
                <w:tab w:val="left" w:pos="273"/>
              </w:tabs>
              <w:ind w:left="273" w:right="5"/>
              <w:rPr>
                <w:i w:val="0"/>
                <w:color w:val="000000" w:themeColor="text1"/>
                <w:szCs w:val="20"/>
              </w:rPr>
            </w:pPr>
            <w:r>
              <w:rPr>
                <w:i w:val="0"/>
                <w:color w:val="000000" w:themeColor="text1"/>
                <w:szCs w:val="20"/>
              </w:rPr>
              <w:t xml:space="preserve">Sección </w:t>
            </w:r>
            <w:r w:rsidRPr="007A50ED">
              <w:rPr>
                <w:i w:val="0"/>
                <w:color w:val="000000" w:themeColor="text1"/>
                <w:szCs w:val="20"/>
              </w:rPr>
              <w:t>de registro de productores</w:t>
            </w:r>
            <w:r w:rsidR="00B0106D">
              <w:rPr>
                <w:i w:val="0"/>
                <w:color w:val="000000" w:themeColor="text1"/>
                <w:szCs w:val="20"/>
              </w:rPr>
              <w:t>.</w:t>
            </w:r>
          </w:p>
          <w:p w:rsidR="007A50ED" w:rsidRPr="007A50ED" w:rsidRDefault="00B0106D" w:rsidP="007A50ED">
            <w:pPr>
              <w:pStyle w:val="Textoindependiente1"/>
              <w:numPr>
                <w:ilvl w:val="0"/>
                <w:numId w:val="3"/>
              </w:numPr>
              <w:rPr>
                <w:rFonts w:ascii="Arial" w:hAnsi="Arial" w:cs="Arial"/>
                <w:color w:val="000000" w:themeColor="text1"/>
                <w:sz w:val="20"/>
                <w:szCs w:val="20"/>
              </w:rPr>
            </w:pPr>
            <w:r>
              <w:rPr>
                <w:rFonts w:ascii="Arial" w:hAnsi="Arial" w:cs="Arial"/>
                <w:color w:val="000000" w:themeColor="text1"/>
                <w:sz w:val="20"/>
                <w:szCs w:val="20"/>
              </w:rPr>
              <w:t xml:space="preserve">Juego </w:t>
            </w:r>
            <w:r w:rsidR="007A50ED" w:rsidRPr="007A50ED">
              <w:rPr>
                <w:rFonts w:ascii="Arial" w:hAnsi="Arial" w:cs="Arial"/>
                <w:color w:val="000000" w:themeColor="text1"/>
                <w:sz w:val="20"/>
                <w:szCs w:val="20"/>
              </w:rPr>
              <w:t>Choco_Git</w:t>
            </w:r>
            <w:r>
              <w:rPr>
                <w:rFonts w:ascii="Arial" w:hAnsi="Arial" w:cs="Arial"/>
                <w:color w:val="000000" w:themeColor="text1"/>
                <w:sz w:val="20"/>
                <w:szCs w:val="20"/>
              </w:rPr>
              <w:t>.</w:t>
            </w:r>
          </w:p>
          <w:p w:rsidR="007A50ED" w:rsidRPr="007A50ED" w:rsidRDefault="007A50ED" w:rsidP="007A50ED">
            <w:pPr>
              <w:pStyle w:val="Textoindependiente1"/>
              <w:numPr>
                <w:ilvl w:val="0"/>
                <w:numId w:val="3"/>
              </w:numPr>
            </w:pPr>
            <w:r w:rsidRPr="007A50ED">
              <w:rPr>
                <w:rFonts w:ascii="Arial" w:hAnsi="Arial" w:cs="Arial"/>
                <w:color w:val="000000" w:themeColor="text1"/>
                <w:sz w:val="20"/>
                <w:szCs w:val="20"/>
              </w:rPr>
              <w:t>Sección de información y entrevistas</w:t>
            </w:r>
            <w:r w:rsidR="00B0106D">
              <w:rPr>
                <w:rFonts w:ascii="Arial" w:hAnsi="Arial" w:cs="Arial"/>
                <w:color w:val="000000" w:themeColor="text1"/>
                <w:sz w:val="20"/>
                <w:szCs w:val="20"/>
              </w:rPr>
              <w:t>.</w:t>
            </w:r>
          </w:p>
          <w:p w:rsidR="007A50ED" w:rsidRPr="00B0106D" w:rsidRDefault="00B0106D" w:rsidP="007A50ED">
            <w:pPr>
              <w:pStyle w:val="Textoindependiente1"/>
              <w:numPr>
                <w:ilvl w:val="0"/>
                <w:numId w:val="3"/>
              </w:numPr>
            </w:pPr>
            <w:r>
              <w:rPr>
                <w:rFonts w:ascii="Arial" w:hAnsi="Arial" w:cs="Arial"/>
                <w:color w:val="000000" w:themeColor="text1"/>
                <w:sz w:val="20"/>
                <w:szCs w:val="20"/>
              </w:rPr>
              <w:t>Sección</w:t>
            </w:r>
            <w:r w:rsidR="007A50ED">
              <w:rPr>
                <w:rFonts w:ascii="Arial" w:hAnsi="Arial" w:cs="Arial"/>
                <w:color w:val="000000" w:themeColor="text1"/>
                <w:sz w:val="20"/>
                <w:szCs w:val="20"/>
              </w:rPr>
              <w:t xml:space="preserve"> de registro de consumidores</w:t>
            </w:r>
            <w:r>
              <w:rPr>
                <w:rFonts w:ascii="Arial" w:hAnsi="Arial" w:cs="Arial"/>
                <w:color w:val="000000" w:themeColor="text1"/>
                <w:sz w:val="20"/>
                <w:szCs w:val="20"/>
              </w:rPr>
              <w:t>.</w:t>
            </w:r>
          </w:p>
          <w:p w:rsidR="00B0106D" w:rsidRPr="007A50ED" w:rsidRDefault="00B0106D" w:rsidP="007A50ED">
            <w:pPr>
              <w:pStyle w:val="Textoindependiente1"/>
              <w:numPr>
                <w:ilvl w:val="0"/>
                <w:numId w:val="3"/>
              </w:numPr>
            </w:pPr>
            <w:r>
              <w:rPr>
                <w:rFonts w:ascii="Arial" w:hAnsi="Arial" w:cs="Arial"/>
                <w:color w:val="000000" w:themeColor="text1"/>
                <w:sz w:val="20"/>
                <w:szCs w:val="20"/>
              </w:rPr>
              <w:t>Catalogo de productos.</w:t>
            </w:r>
          </w:p>
          <w:p w:rsidR="007A50ED" w:rsidRPr="007A50ED" w:rsidRDefault="00B0106D" w:rsidP="00B0106D">
            <w:pPr>
              <w:pStyle w:val="InfoBlue"/>
              <w:numPr>
                <w:ilvl w:val="0"/>
                <w:numId w:val="4"/>
              </w:numPr>
              <w:tabs>
                <w:tab w:val="clear" w:pos="283"/>
                <w:tab w:val="clear" w:pos="426"/>
                <w:tab w:val="left" w:pos="273"/>
              </w:tabs>
              <w:ind w:left="273" w:right="5"/>
              <w:rPr>
                <w:i w:val="0"/>
              </w:rPr>
            </w:pPr>
            <w:r w:rsidRPr="007A50ED">
              <w:rPr>
                <w:i w:val="0"/>
                <w:color w:val="000000" w:themeColor="text1"/>
              </w:rPr>
              <w:t>Compra y venta de productos cacao y chocolate</w:t>
            </w:r>
            <w:r>
              <w:rPr>
                <w:i w:val="0"/>
                <w:color w:val="000000" w:themeColor="text1"/>
              </w:rPr>
              <w:t>.</w:t>
            </w:r>
          </w:p>
        </w:tc>
      </w:tr>
    </w:tbl>
    <w:p w:rsidR="0094411A" w:rsidRDefault="0094411A">
      <w:pPr>
        <w:pStyle w:val="Ttulo2"/>
        <w:numPr>
          <w:ilvl w:val="0"/>
          <w:numId w:val="0"/>
        </w:numPr>
        <w:ind w:left="723"/>
        <w:rPr>
          <w:lang w:val="es-ES"/>
        </w:rPr>
      </w:pPr>
    </w:p>
    <w:p w:rsidR="0094411A" w:rsidRDefault="0094411A">
      <w:pPr>
        <w:pStyle w:val="Ttulo2"/>
        <w:tabs>
          <w:tab w:val="left" w:pos="723"/>
        </w:tabs>
        <w:ind w:left="723" w:hanging="360"/>
      </w:pPr>
      <w:bookmarkStart w:id="24" w:name="__RefHeading___Toc323_119498368"/>
      <w:bookmarkEnd w:id="24"/>
      <w:r>
        <w:t xml:space="preserve">Aspectos Aceptados y Dependencias del Sistema </w:t>
      </w:r>
    </w:p>
    <w:p w:rsidR="0094411A" w:rsidRDefault="0094411A">
      <w:pPr>
        <w:pStyle w:val="Textoindependiente1"/>
        <w:tabs>
          <w:tab w:val="left" w:pos="765"/>
        </w:tabs>
        <w:ind w:left="765"/>
        <w:jc w:val="both"/>
        <w:rPr>
          <w:rFonts w:ascii="Arial" w:hAnsi="Arial" w:cs="Arial"/>
          <w:i/>
          <w:color w:val="0000FF"/>
          <w:sz w:val="20"/>
        </w:rPr>
      </w:pPr>
    </w:p>
    <w:tbl>
      <w:tblPr>
        <w:tblW w:w="0" w:type="auto"/>
        <w:tblInd w:w="270" w:type="dxa"/>
        <w:tblLayout w:type="fixed"/>
        <w:tblCellMar>
          <w:top w:w="55" w:type="dxa"/>
          <w:left w:w="55" w:type="dxa"/>
          <w:bottom w:w="55" w:type="dxa"/>
          <w:right w:w="55" w:type="dxa"/>
        </w:tblCellMar>
        <w:tblLook w:val="0000" w:firstRow="0" w:lastRow="0" w:firstColumn="0" w:lastColumn="0" w:noHBand="0" w:noVBand="0"/>
      </w:tblPr>
      <w:tblGrid>
        <w:gridCol w:w="2775"/>
        <w:gridCol w:w="6081"/>
      </w:tblGrid>
      <w:tr w:rsidR="0094411A" w:rsidTr="004D0D98">
        <w:trPr>
          <w:tblHeader/>
        </w:trPr>
        <w:tc>
          <w:tcPr>
            <w:tcW w:w="2775" w:type="dxa"/>
            <w:tcBorders>
              <w:top w:val="single" w:sz="1" w:space="0" w:color="000000"/>
              <w:left w:val="single" w:sz="1" w:space="0" w:color="000000"/>
              <w:bottom w:val="single" w:sz="1" w:space="0" w:color="000000"/>
            </w:tcBorders>
            <w:shd w:val="clear" w:color="auto" w:fill="C0C0C0"/>
          </w:tcPr>
          <w:p w:rsidR="0094411A" w:rsidRDefault="0094411A">
            <w:pPr>
              <w:pStyle w:val="Textoindependiente"/>
              <w:jc w:val="center"/>
            </w:pPr>
            <w:r>
              <w:rPr>
                <w:b/>
                <w:bCs/>
              </w:rPr>
              <w:t xml:space="preserve">Dependencia </w:t>
            </w:r>
          </w:p>
        </w:tc>
        <w:tc>
          <w:tcPr>
            <w:tcW w:w="6081"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extoindependiente"/>
              <w:jc w:val="center"/>
            </w:pPr>
            <w:r>
              <w:rPr>
                <w:b/>
                <w:bCs/>
              </w:rPr>
              <w:t xml:space="preserve">Descripción </w:t>
            </w:r>
          </w:p>
        </w:tc>
      </w:tr>
      <w:tr w:rsidR="0094411A" w:rsidTr="004D0D98">
        <w:tc>
          <w:tcPr>
            <w:tcW w:w="2775" w:type="dxa"/>
            <w:tcBorders>
              <w:left w:val="single" w:sz="1" w:space="0" w:color="000000"/>
              <w:bottom w:val="single" w:sz="1" w:space="0" w:color="000000"/>
            </w:tcBorders>
            <w:shd w:val="clear" w:color="auto" w:fill="auto"/>
          </w:tcPr>
          <w:p w:rsidR="0094411A" w:rsidRPr="00B0106D" w:rsidRDefault="00B0106D">
            <w:pPr>
              <w:pStyle w:val="InfoBlue"/>
              <w:rPr>
                <w:b/>
                <w:color w:val="000000" w:themeColor="text1"/>
              </w:rPr>
            </w:pPr>
            <w:r w:rsidRPr="00B0106D">
              <w:rPr>
                <w:b/>
                <w:bCs/>
                <w:color w:val="000000" w:themeColor="text1"/>
              </w:rPr>
              <w:t>Innovación</w:t>
            </w:r>
          </w:p>
        </w:tc>
        <w:tc>
          <w:tcPr>
            <w:tcW w:w="6081" w:type="dxa"/>
            <w:tcBorders>
              <w:left w:val="single" w:sz="1" w:space="0" w:color="000000"/>
              <w:bottom w:val="single" w:sz="1" w:space="0" w:color="000000"/>
              <w:right w:val="single" w:sz="1" w:space="0" w:color="000000"/>
            </w:tcBorders>
            <w:shd w:val="clear" w:color="auto" w:fill="auto"/>
          </w:tcPr>
          <w:p w:rsidR="0094411A" w:rsidRPr="00B0106D" w:rsidRDefault="00B0106D">
            <w:pPr>
              <w:pStyle w:val="InfoBlue"/>
              <w:rPr>
                <w:i w:val="0"/>
                <w:color w:val="000000" w:themeColor="text1"/>
              </w:rPr>
            </w:pPr>
            <w:r w:rsidRPr="00B0106D">
              <w:rPr>
                <w:i w:val="0"/>
                <w:color w:val="000000" w:themeColor="text1"/>
              </w:rPr>
              <w:t>Las herramientas tecnológi</w:t>
            </w:r>
            <w:r>
              <w:rPr>
                <w:i w:val="0"/>
                <w:color w:val="000000" w:themeColor="text1"/>
              </w:rPr>
              <w:t xml:space="preserve">cas brindarán el apoyo </w:t>
            </w:r>
            <w:r w:rsidRPr="00B0106D">
              <w:rPr>
                <w:i w:val="0"/>
                <w:color w:val="000000" w:themeColor="text1"/>
              </w:rPr>
              <w:t>para hacer que la página web sea dinámica, moderna y original.</w:t>
            </w:r>
            <w:r>
              <w:rPr>
                <w:i w:val="0"/>
                <w:color w:val="000000" w:themeColor="text1"/>
              </w:rPr>
              <w:t xml:space="preserve"> Unos de </w:t>
            </w:r>
            <w:r w:rsidR="004D0D98">
              <w:rPr>
                <w:i w:val="0"/>
                <w:color w:val="000000" w:themeColor="text1"/>
              </w:rPr>
              <w:t>las principales herramientas</w:t>
            </w:r>
            <w:r>
              <w:rPr>
                <w:i w:val="0"/>
                <w:color w:val="000000" w:themeColor="text1"/>
              </w:rPr>
              <w:t xml:space="preserve"> son los Contratos Inteligentes y la Chocoin (Criptomoneda).</w:t>
            </w:r>
          </w:p>
        </w:tc>
      </w:tr>
    </w:tbl>
    <w:p w:rsidR="0094411A" w:rsidRDefault="0094411A">
      <w:pPr>
        <w:pStyle w:val="Textoindependiente1"/>
        <w:tabs>
          <w:tab w:val="left" w:pos="0"/>
        </w:tabs>
        <w:jc w:val="both"/>
        <w:rPr>
          <w:rFonts w:ascii="Arial" w:hAnsi="Arial" w:cs="Arial"/>
          <w:i/>
          <w:color w:val="0000FF"/>
          <w:sz w:val="20"/>
        </w:rPr>
      </w:pPr>
      <w:bookmarkStart w:id="25" w:name="4.5"/>
    </w:p>
    <w:p w:rsidR="0094411A" w:rsidRDefault="0094411A">
      <w:pPr>
        <w:pStyle w:val="Textoindependiente1"/>
        <w:tabs>
          <w:tab w:val="left" w:pos="765"/>
        </w:tabs>
        <w:ind w:left="765"/>
        <w:jc w:val="both"/>
        <w:rPr>
          <w:rFonts w:ascii="Arial" w:hAnsi="Arial" w:cs="Arial"/>
          <w:i/>
          <w:color w:val="0000FF"/>
          <w:sz w:val="20"/>
        </w:rPr>
      </w:pPr>
    </w:p>
    <w:p w:rsidR="0094411A" w:rsidRDefault="0094411A">
      <w:pPr>
        <w:pStyle w:val="Ttulo2"/>
        <w:tabs>
          <w:tab w:val="left" w:pos="723"/>
        </w:tabs>
        <w:ind w:left="723" w:hanging="360"/>
      </w:pPr>
      <w:bookmarkStart w:id="26" w:name="__RefHeading___Toc325_119498368"/>
      <w:bookmarkEnd w:id="26"/>
      <w:r>
        <w:rPr>
          <w:lang w:val="es-ES"/>
        </w:rPr>
        <w:t>Instalación</w:t>
      </w:r>
      <w:bookmarkEnd w:id="25"/>
    </w:p>
    <w:p w:rsidR="0094411A" w:rsidRPr="004D0D98" w:rsidRDefault="0094411A" w:rsidP="004D0D98">
      <w:pPr>
        <w:ind w:left="709"/>
        <w:rPr>
          <w:rFonts w:ascii="Arial" w:hAnsi="Arial" w:cs="Arial"/>
          <w:sz w:val="20"/>
          <w:szCs w:val="20"/>
        </w:rPr>
      </w:pPr>
    </w:p>
    <w:p w:rsidR="004D0D98" w:rsidRDefault="004D0D98" w:rsidP="00324FC4">
      <w:pPr>
        <w:ind w:left="709"/>
        <w:jc w:val="both"/>
        <w:rPr>
          <w:rFonts w:ascii="Arial" w:hAnsi="Arial" w:cs="Arial"/>
          <w:sz w:val="20"/>
          <w:szCs w:val="20"/>
        </w:rPr>
      </w:pPr>
      <w:r>
        <w:rPr>
          <w:rFonts w:ascii="Arial" w:hAnsi="Arial" w:cs="Arial"/>
          <w:sz w:val="20"/>
          <w:szCs w:val="20"/>
        </w:rPr>
        <w:t xml:space="preserve">Luego que se realice el diseño del desarrollo </w:t>
      </w:r>
      <w:r w:rsidRPr="004D0D98">
        <w:rPr>
          <w:rFonts w:ascii="Arial" w:hAnsi="Arial" w:cs="Arial"/>
          <w:sz w:val="20"/>
          <w:szCs w:val="20"/>
        </w:rPr>
        <w:t>web</w:t>
      </w:r>
      <w:r>
        <w:rPr>
          <w:rFonts w:ascii="Arial" w:hAnsi="Arial" w:cs="Arial"/>
          <w:sz w:val="20"/>
          <w:szCs w:val="20"/>
        </w:rPr>
        <w:t xml:space="preserve"> y u</w:t>
      </w:r>
      <w:r w:rsidRPr="004D0D98">
        <w:rPr>
          <w:rFonts w:ascii="Arial" w:hAnsi="Arial" w:cs="Arial"/>
          <w:sz w:val="20"/>
          <w:szCs w:val="20"/>
        </w:rPr>
        <w:t xml:space="preserve">na vez que el nuevo sitio está listo, debemos considerar una serie de pasos para poder tener el sitio web publicado en internet. A continuación, </w:t>
      </w:r>
      <w:r w:rsidR="009A31C2">
        <w:rPr>
          <w:rFonts w:ascii="Arial" w:hAnsi="Arial" w:cs="Arial"/>
          <w:sz w:val="20"/>
          <w:szCs w:val="20"/>
        </w:rPr>
        <w:t>se mencionan los pasos que se deben seguir al momento de la publicación web:</w:t>
      </w:r>
    </w:p>
    <w:p w:rsidR="004D0D98" w:rsidRPr="004D0D98" w:rsidRDefault="004D0D98" w:rsidP="004D0D98">
      <w:pPr>
        <w:pStyle w:val="Prrafodelista"/>
        <w:numPr>
          <w:ilvl w:val="0"/>
          <w:numId w:val="8"/>
        </w:numPr>
        <w:rPr>
          <w:rFonts w:ascii="Arial" w:hAnsi="Arial" w:cs="Arial"/>
          <w:sz w:val="20"/>
          <w:szCs w:val="20"/>
          <w:lang w:val="es-ES"/>
        </w:rPr>
      </w:pPr>
      <w:r w:rsidRPr="004D0D98">
        <w:rPr>
          <w:rFonts w:ascii="Arial" w:hAnsi="Arial" w:cs="Arial"/>
          <w:sz w:val="20"/>
          <w:szCs w:val="20"/>
        </w:rPr>
        <w:t>Elegir el hospedaje web</w:t>
      </w:r>
      <w:r>
        <w:rPr>
          <w:rFonts w:ascii="Arial" w:hAnsi="Arial" w:cs="Arial"/>
          <w:sz w:val="20"/>
          <w:szCs w:val="20"/>
        </w:rPr>
        <w:t>.</w:t>
      </w:r>
    </w:p>
    <w:p w:rsidR="004D0D98" w:rsidRDefault="004D0D98" w:rsidP="004D0D98">
      <w:pPr>
        <w:pStyle w:val="Prrafodelista"/>
        <w:numPr>
          <w:ilvl w:val="0"/>
          <w:numId w:val="8"/>
        </w:numPr>
        <w:rPr>
          <w:rFonts w:ascii="Arial" w:hAnsi="Arial" w:cs="Arial"/>
          <w:sz w:val="20"/>
          <w:szCs w:val="20"/>
          <w:lang w:val="es-ES"/>
        </w:rPr>
      </w:pPr>
      <w:r w:rsidRPr="004D0D98">
        <w:rPr>
          <w:rFonts w:ascii="Arial" w:hAnsi="Arial" w:cs="Arial"/>
          <w:sz w:val="20"/>
          <w:szCs w:val="20"/>
          <w:lang w:val="es-ES"/>
        </w:rPr>
        <w:t>Subir el sitio web al servicio de hospedaje web</w:t>
      </w:r>
      <w:r>
        <w:rPr>
          <w:rFonts w:ascii="Arial" w:hAnsi="Arial" w:cs="Arial"/>
          <w:sz w:val="20"/>
          <w:szCs w:val="20"/>
          <w:lang w:val="es-ES"/>
        </w:rPr>
        <w:t>.</w:t>
      </w:r>
    </w:p>
    <w:p w:rsidR="004D0D98" w:rsidRDefault="004D0D98" w:rsidP="004D0D98">
      <w:pPr>
        <w:pStyle w:val="Prrafodelista"/>
        <w:numPr>
          <w:ilvl w:val="0"/>
          <w:numId w:val="8"/>
        </w:numPr>
        <w:rPr>
          <w:rFonts w:ascii="Arial" w:hAnsi="Arial" w:cs="Arial"/>
          <w:sz w:val="20"/>
          <w:szCs w:val="20"/>
          <w:lang w:val="es-ES"/>
        </w:rPr>
      </w:pPr>
      <w:r w:rsidRPr="004D0D98">
        <w:rPr>
          <w:rFonts w:ascii="Arial" w:hAnsi="Arial" w:cs="Arial"/>
          <w:sz w:val="20"/>
          <w:szCs w:val="20"/>
          <w:lang w:val="es-ES"/>
        </w:rPr>
        <w:t>Registrar el nombre de dominio</w:t>
      </w:r>
      <w:r>
        <w:rPr>
          <w:rFonts w:ascii="Arial" w:hAnsi="Arial" w:cs="Arial"/>
          <w:sz w:val="20"/>
          <w:szCs w:val="20"/>
          <w:lang w:val="es-ES"/>
        </w:rPr>
        <w:t>.</w:t>
      </w:r>
    </w:p>
    <w:p w:rsidR="004D0D98" w:rsidRDefault="004D0D98" w:rsidP="004D0D98">
      <w:pPr>
        <w:pStyle w:val="Prrafodelista"/>
        <w:numPr>
          <w:ilvl w:val="0"/>
          <w:numId w:val="8"/>
        </w:numPr>
        <w:rPr>
          <w:rFonts w:ascii="Arial" w:hAnsi="Arial" w:cs="Arial"/>
          <w:sz w:val="20"/>
          <w:szCs w:val="20"/>
          <w:lang w:val="es-ES"/>
        </w:rPr>
      </w:pPr>
      <w:r w:rsidRPr="004D0D98">
        <w:rPr>
          <w:rFonts w:ascii="Arial" w:hAnsi="Arial" w:cs="Arial"/>
          <w:sz w:val="20"/>
          <w:szCs w:val="20"/>
          <w:lang w:val="es-ES"/>
        </w:rPr>
        <w:t>Apuntar el dominio al servidor donde se encuentra sitio web (por medio de los servidores DNS)</w:t>
      </w:r>
      <w:r w:rsidR="009A31C2">
        <w:rPr>
          <w:rFonts w:ascii="Arial" w:hAnsi="Arial" w:cs="Arial"/>
          <w:sz w:val="20"/>
          <w:szCs w:val="20"/>
          <w:lang w:val="es-ES"/>
        </w:rPr>
        <w:t>.</w:t>
      </w:r>
    </w:p>
    <w:p w:rsidR="009A31C2" w:rsidRDefault="009A31C2" w:rsidP="009A31C2">
      <w:pPr>
        <w:pStyle w:val="Prrafodelista"/>
        <w:numPr>
          <w:ilvl w:val="0"/>
          <w:numId w:val="8"/>
        </w:numPr>
        <w:rPr>
          <w:rFonts w:ascii="Arial" w:hAnsi="Arial" w:cs="Arial"/>
          <w:sz w:val="20"/>
          <w:szCs w:val="20"/>
          <w:lang w:val="es-ES"/>
        </w:rPr>
      </w:pPr>
      <w:r w:rsidRPr="009A31C2">
        <w:rPr>
          <w:rFonts w:ascii="Arial" w:hAnsi="Arial" w:cs="Arial"/>
          <w:sz w:val="20"/>
          <w:szCs w:val="20"/>
          <w:lang w:val="es-ES"/>
        </w:rPr>
        <w:t>Crear los buzones de e-mail</w:t>
      </w:r>
      <w:r>
        <w:rPr>
          <w:rFonts w:ascii="Arial" w:hAnsi="Arial" w:cs="Arial"/>
          <w:sz w:val="20"/>
          <w:szCs w:val="20"/>
          <w:lang w:val="es-ES"/>
        </w:rPr>
        <w:t>.</w:t>
      </w:r>
    </w:p>
    <w:p w:rsidR="009A31C2" w:rsidRPr="004D0D98" w:rsidRDefault="009A31C2" w:rsidP="009A31C2">
      <w:pPr>
        <w:pStyle w:val="Prrafodelista"/>
        <w:numPr>
          <w:ilvl w:val="0"/>
          <w:numId w:val="8"/>
        </w:numPr>
        <w:rPr>
          <w:rFonts w:ascii="Arial" w:hAnsi="Arial" w:cs="Arial"/>
          <w:sz w:val="20"/>
          <w:szCs w:val="20"/>
          <w:lang w:val="es-ES"/>
        </w:rPr>
      </w:pPr>
      <w:r w:rsidRPr="009A31C2">
        <w:rPr>
          <w:rFonts w:ascii="Arial" w:hAnsi="Arial" w:cs="Arial"/>
          <w:sz w:val="20"/>
          <w:szCs w:val="20"/>
          <w:lang w:val="es-ES"/>
        </w:rPr>
        <w:t>Respald</w:t>
      </w:r>
      <w:r>
        <w:rPr>
          <w:rFonts w:ascii="Arial" w:hAnsi="Arial" w:cs="Arial"/>
          <w:sz w:val="20"/>
          <w:szCs w:val="20"/>
          <w:lang w:val="es-ES"/>
        </w:rPr>
        <w:t>o todas las fuentes.</w:t>
      </w:r>
    </w:p>
    <w:p w:rsidR="004D0D98" w:rsidRDefault="004D0D98" w:rsidP="004D0D98">
      <w:pPr>
        <w:ind w:left="709"/>
        <w:rPr>
          <w:rFonts w:ascii="Arial" w:hAnsi="Arial" w:cs="Arial"/>
          <w:sz w:val="20"/>
          <w:szCs w:val="20"/>
        </w:rPr>
      </w:pPr>
    </w:p>
    <w:p w:rsidR="004D0D98" w:rsidRPr="004D0D98" w:rsidRDefault="004D0D98" w:rsidP="004D0D98">
      <w:pPr>
        <w:ind w:left="709"/>
        <w:rPr>
          <w:rFonts w:ascii="Arial" w:hAnsi="Arial" w:cs="Arial"/>
          <w:sz w:val="20"/>
          <w:szCs w:val="20"/>
          <w:lang w:val="es-ES"/>
        </w:rPr>
      </w:pPr>
    </w:p>
    <w:p w:rsidR="0094411A" w:rsidRDefault="0094411A">
      <w:pPr>
        <w:pStyle w:val="Ttulo2"/>
        <w:tabs>
          <w:tab w:val="left" w:pos="723"/>
        </w:tabs>
        <w:ind w:left="723" w:hanging="360"/>
      </w:pPr>
      <w:bookmarkStart w:id="27" w:name="__RefHeading___Toc327_119498368"/>
      <w:bookmarkStart w:id="28" w:name="4.4"/>
      <w:bookmarkEnd w:id="27"/>
      <w:r>
        <w:t>Costos y Precios</w:t>
      </w:r>
    </w:p>
    <w:p w:rsidR="00EF7D25" w:rsidRPr="00EF7D25" w:rsidRDefault="00B0106D" w:rsidP="00EF7D25">
      <w:pPr>
        <w:pStyle w:val="InfoBlue"/>
        <w:tabs>
          <w:tab w:val="left" w:pos="780"/>
        </w:tabs>
        <w:ind w:left="780"/>
        <w:rPr>
          <w:i w:val="0"/>
          <w:color w:val="000000" w:themeColor="text1"/>
          <w:lang w:val="es-ES_tradnl"/>
        </w:rPr>
      </w:pPr>
      <w:r w:rsidRPr="00EF7D25">
        <w:rPr>
          <w:i w:val="0"/>
          <w:color w:val="000000" w:themeColor="text1"/>
          <w:lang w:val="es-ES"/>
        </w:rPr>
        <w:t>L</w:t>
      </w:r>
      <w:r w:rsidR="0094411A" w:rsidRPr="00EF7D25">
        <w:rPr>
          <w:i w:val="0"/>
          <w:color w:val="000000" w:themeColor="text1"/>
          <w:lang w:val="es-ES"/>
        </w:rPr>
        <w:t xml:space="preserve">os costos </w:t>
      </w:r>
      <w:r w:rsidR="00EF7D25">
        <w:rPr>
          <w:i w:val="0"/>
          <w:color w:val="000000" w:themeColor="text1"/>
          <w:lang w:val="es-ES"/>
        </w:rPr>
        <w:t xml:space="preserve">y precio </w:t>
      </w:r>
      <w:r w:rsidR="0094411A" w:rsidRPr="00EF7D25">
        <w:rPr>
          <w:i w:val="0"/>
          <w:color w:val="000000" w:themeColor="text1"/>
          <w:lang w:val="es-ES"/>
        </w:rPr>
        <w:t>que puede llegar a alca</w:t>
      </w:r>
      <w:r w:rsidRPr="00EF7D25">
        <w:rPr>
          <w:i w:val="0"/>
          <w:color w:val="000000" w:themeColor="text1"/>
          <w:lang w:val="es-ES"/>
        </w:rPr>
        <w:t>nzar el desarrollo del proyecto serán llevados a cabo por los Contratos Inteligentes</w:t>
      </w:r>
      <w:r w:rsidR="00EF7D25" w:rsidRPr="00EF7D25">
        <w:rPr>
          <w:i w:val="0"/>
          <w:color w:val="000000" w:themeColor="text1"/>
          <w:lang w:val="es-ES_tradnl"/>
        </w:rPr>
        <w:t>.</w:t>
      </w:r>
      <w:r w:rsidR="00EF7D25">
        <w:rPr>
          <w:i w:val="0"/>
          <w:color w:val="000000" w:themeColor="text1"/>
          <w:lang w:val="es-ES_tradnl"/>
        </w:rPr>
        <w:t xml:space="preserve"> </w:t>
      </w:r>
      <w:r w:rsidR="00EF7D25" w:rsidRPr="00EF7D25">
        <w:rPr>
          <w:i w:val="0"/>
          <w:color w:val="000000" w:themeColor="text1"/>
          <w:lang w:val="es-ES_tradnl"/>
        </w:rPr>
        <w:t xml:space="preserve">Un programa inteligente, si bien no piensa, es muy eficiente en hacer lo </w:t>
      </w:r>
      <w:r w:rsidR="00EF7D25" w:rsidRPr="00EF7D25">
        <w:rPr>
          <w:i w:val="0"/>
          <w:color w:val="000000" w:themeColor="text1"/>
          <w:lang w:val="es-ES_tradnl"/>
        </w:rPr>
        <w:lastRenderedPageBreak/>
        <w:t>que se le pide:</w:t>
      </w:r>
      <w:r w:rsidR="00EF7D25">
        <w:rPr>
          <w:i w:val="0"/>
          <w:color w:val="000000" w:themeColor="text1"/>
          <w:lang w:val="es-ES_tradnl"/>
        </w:rPr>
        <w:t xml:space="preserve"> s</w:t>
      </w:r>
      <w:r w:rsidR="00EF7D25" w:rsidRPr="00EF7D25">
        <w:rPr>
          <w:i w:val="0"/>
          <w:color w:val="000000" w:themeColor="text1"/>
          <w:lang w:val="es-ES_tradnl"/>
        </w:rPr>
        <w:t>on muy determinados. Cuando le damos un input podemos prever el output, es decir, saber con antelación los datos exactos que nos dará de salida.</w:t>
      </w:r>
    </w:p>
    <w:p w:rsidR="00EF7D25" w:rsidRPr="00EF7D25" w:rsidRDefault="00EF7D25" w:rsidP="00EF7D25">
      <w:pPr>
        <w:pStyle w:val="InfoBlue"/>
        <w:tabs>
          <w:tab w:val="left" w:pos="780"/>
        </w:tabs>
        <w:ind w:left="780"/>
        <w:rPr>
          <w:i w:val="0"/>
          <w:color w:val="000000" w:themeColor="text1"/>
          <w:lang w:val="es-ES_tradnl"/>
        </w:rPr>
      </w:pPr>
    </w:p>
    <w:p w:rsidR="00EF7D25" w:rsidRPr="00EF7D25" w:rsidRDefault="00EF7D25" w:rsidP="00EF7D25">
      <w:pPr>
        <w:pStyle w:val="InfoBlue"/>
        <w:tabs>
          <w:tab w:val="left" w:pos="780"/>
        </w:tabs>
        <w:ind w:left="780"/>
        <w:rPr>
          <w:i w:val="0"/>
          <w:color w:val="000000" w:themeColor="text1"/>
          <w:lang w:val="es-ES_tradnl"/>
        </w:rPr>
      </w:pPr>
      <w:r w:rsidRPr="00EF7D25">
        <w:rPr>
          <w:i w:val="0"/>
          <w:color w:val="000000" w:themeColor="text1"/>
          <w:lang w:val="es-ES_tradnl"/>
        </w:rPr>
        <w:t>Es un trabajador incansable, pues una vez implementado en la cadena de bloques estará activo 24 horas los 365 días del año. Cada vez que se agregue un dato nuevo dará una respuesta aproximadamente cada 15 segundos, y muestra casi de inmediato los datos almacenados que han sido dispuestos a ser mostrados al público.</w:t>
      </w:r>
    </w:p>
    <w:p w:rsidR="0094411A" w:rsidRDefault="0094411A">
      <w:pPr>
        <w:pStyle w:val="InfoBlue"/>
        <w:tabs>
          <w:tab w:val="clear" w:pos="426"/>
          <w:tab w:val="left" w:pos="780"/>
        </w:tabs>
        <w:ind w:left="780"/>
        <w:rPr>
          <w:i w:val="0"/>
          <w:color w:val="000000" w:themeColor="text1"/>
        </w:rPr>
      </w:pPr>
    </w:p>
    <w:p w:rsidR="00EF7D25" w:rsidRPr="00C9326B" w:rsidRDefault="00EF7D25" w:rsidP="00EF7D25">
      <w:pPr>
        <w:pStyle w:val="Textoindependiente1"/>
        <w:rPr>
          <w:rFonts w:ascii="Arial" w:hAnsi="Arial" w:cs="Arial"/>
          <w:b/>
          <w:sz w:val="20"/>
          <w:szCs w:val="20"/>
        </w:rPr>
      </w:pPr>
      <w:r w:rsidRPr="00C9326B">
        <w:rPr>
          <w:rFonts w:ascii="Arial" w:hAnsi="Arial" w:cs="Arial"/>
          <w:sz w:val="20"/>
          <w:szCs w:val="20"/>
        </w:rPr>
        <w:t xml:space="preserve">            </w:t>
      </w:r>
      <w:r w:rsidR="009D0F9E" w:rsidRPr="00C9326B">
        <w:rPr>
          <w:rFonts w:ascii="Arial" w:hAnsi="Arial" w:cs="Arial"/>
          <w:b/>
          <w:sz w:val="20"/>
          <w:szCs w:val="20"/>
        </w:rPr>
        <w:t>5.1</w:t>
      </w:r>
      <w:r w:rsidR="009D0F9E" w:rsidRPr="00C9326B">
        <w:rPr>
          <w:rFonts w:ascii="Arial" w:hAnsi="Arial" w:cs="Arial"/>
          <w:sz w:val="20"/>
          <w:szCs w:val="20"/>
        </w:rPr>
        <w:t xml:space="preserve"> </w:t>
      </w:r>
      <w:r w:rsidRPr="00C9326B">
        <w:rPr>
          <w:rFonts w:ascii="Arial" w:hAnsi="Arial" w:cs="Arial"/>
          <w:sz w:val="20"/>
          <w:szCs w:val="20"/>
        </w:rPr>
        <w:t xml:space="preserve"> </w:t>
      </w:r>
      <w:r w:rsidRPr="00C9326B">
        <w:rPr>
          <w:rFonts w:ascii="Arial" w:hAnsi="Arial" w:cs="Arial"/>
          <w:b/>
          <w:sz w:val="20"/>
          <w:szCs w:val="20"/>
        </w:rPr>
        <w:t>Características del contrato inteligente:</w:t>
      </w:r>
    </w:p>
    <w:p w:rsidR="00EF7D25" w:rsidRPr="00C9326B" w:rsidRDefault="00EF7D25" w:rsidP="00EF7D25">
      <w:pPr>
        <w:pStyle w:val="Textoindependiente1"/>
        <w:rPr>
          <w:rFonts w:ascii="Arial" w:hAnsi="Arial" w:cs="Arial"/>
          <w:b/>
          <w:sz w:val="20"/>
          <w:szCs w:val="20"/>
        </w:rPr>
      </w:pPr>
    </w:p>
    <w:p w:rsidR="00EF7D25" w:rsidRPr="00C9326B" w:rsidRDefault="00EF7D25" w:rsidP="00EF7D25">
      <w:pPr>
        <w:pStyle w:val="Textoindependiente1"/>
        <w:ind w:left="709"/>
        <w:rPr>
          <w:rFonts w:ascii="Arial" w:hAnsi="Arial" w:cs="Arial"/>
          <w:b/>
          <w:sz w:val="20"/>
          <w:szCs w:val="20"/>
          <w:lang w:val="es-ES_tradnl"/>
        </w:rPr>
      </w:pPr>
      <w:r w:rsidRPr="00C9326B">
        <w:rPr>
          <w:rFonts w:ascii="Arial" w:hAnsi="Arial" w:cs="Arial"/>
          <w:b/>
          <w:bCs/>
          <w:sz w:val="20"/>
          <w:szCs w:val="20"/>
        </w:rPr>
        <w:t xml:space="preserve">- </w:t>
      </w:r>
      <w:r w:rsidRPr="00C9326B">
        <w:rPr>
          <w:rFonts w:ascii="Arial" w:hAnsi="Arial" w:cs="Arial"/>
          <w:b/>
          <w:sz w:val="20"/>
          <w:szCs w:val="20"/>
          <w:lang w:val="es-ES_tradnl"/>
        </w:rPr>
        <w:t>Transparencia:</w:t>
      </w:r>
    </w:p>
    <w:p w:rsidR="00EF7D25" w:rsidRPr="00C9326B" w:rsidRDefault="00EF7D25" w:rsidP="00EF7D25">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Si bien podemos decir que el contrato inteligente es transparente, pues todos los datos que registra en la cadena de bloques son de acceso público, debemos también tener presente que están basados en la criptografía, de modo no es tan clara de entender para quienes intentan leer y entender dicha información. La fundación Bit&amp;Nibs, una de sus misiones es enseñar a la gente a usar esta tecnología, para que la sociedad pueda sacarle provecho desde ahora a un avance que ha sido tan disruptivo como lo fue la llegada del Internet.</w:t>
      </w:r>
    </w:p>
    <w:p w:rsidR="00EF7D25" w:rsidRPr="00C9326B" w:rsidRDefault="00EF7D25" w:rsidP="00EF7D25">
      <w:pPr>
        <w:pStyle w:val="Textoindependiente1"/>
        <w:ind w:left="709"/>
        <w:rPr>
          <w:rFonts w:ascii="Arial" w:hAnsi="Arial" w:cs="Arial"/>
          <w:sz w:val="20"/>
          <w:szCs w:val="20"/>
          <w:lang w:val="es-ES_tradnl"/>
        </w:rPr>
      </w:pPr>
      <w:r w:rsidRPr="00C9326B">
        <w:rPr>
          <w:rFonts w:ascii="Arial" w:hAnsi="Arial" w:cs="Arial"/>
          <w:b/>
          <w:bCs/>
          <w:sz w:val="20"/>
          <w:szCs w:val="20"/>
        </w:rPr>
        <w:t xml:space="preserve">-  </w:t>
      </w:r>
      <w:r w:rsidRPr="00C9326B">
        <w:rPr>
          <w:rFonts w:ascii="Arial" w:hAnsi="Arial" w:cs="Arial"/>
          <w:b/>
          <w:sz w:val="20"/>
          <w:szCs w:val="20"/>
          <w:lang w:val="es-ES_tradnl"/>
        </w:rPr>
        <w:t>Usos:</w:t>
      </w:r>
    </w:p>
    <w:p w:rsidR="00EF7D25" w:rsidRPr="00C9326B" w:rsidRDefault="00EF7D25" w:rsidP="00EF7D25">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Un contrato inteligente es una unidad de abstracción que puede representar cualquier cosa que acepte números y tenga unidades de valor como el dinero, puntos de viajero, puntos de fidelidad, acciones de compañía e incluso artículos con un precio colocados a la venta.</w:t>
      </w:r>
    </w:p>
    <w:p w:rsidR="00EF7D25" w:rsidRPr="00C9326B" w:rsidRDefault="00EF7D25" w:rsidP="00EF7D25">
      <w:pPr>
        <w:pStyle w:val="Textoindependiente1"/>
        <w:ind w:left="709"/>
        <w:rPr>
          <w:rFonts w:ascii="Arial" w:hAnsi="Arial" w:cs="Arial"/>
          <w:sz w:val="20"/>
          <w:szCs w:val="20"/>
          <w:lang w:val="es-ES_tradnl"/>
        </w:rPr>
      </w:pPr>
    </w:p>
    <w:p w:rsidR="00EF7D25" w:rsidRPr="00C9326B" w:rsidRDefault="00EF7D25" w:rsidP="00EF7D25">
      <w:pPr>
        <w:pStyle w:val="Textoindependiente1"/>
        <w:ind w:left="709"/>
        <w:rPr>
          <w:rFonts w:ascii="Arial" w:hAnsi="Arial" w:cs="Arial"/>
          <w:sz w:val="20"/>
          <w:szCs w:val="20"/>
          <w:lang w:val="es-ES_tradnl"/>
        </w:rPr>
      </w:pPr>
      <w:r w:rsidRPr="00C9326B">
        <w:rPr>
          <w:rFonts w:ascii="Arial" w:hAnsi="Arial" w:cs="Arial"/>
          <w:sz w:val="20"/>
          <w:szCs w:val="20"/>
          <w:lang w:val="es-ES_tradnl"/>
        </w:rPr>
        <w:t>Con un contrato inteligente se pueden hacer:</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Subastas.</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 xml:space="preserve"> Apuestas.</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Fideicomisos.</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Venta de artículos.</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Venta de acciones de empresas (ICO).</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Campañas de recolección de fondos.</w:t>
      </w:r>
    </w:p>
    <w:p w:rsidR="00EF7D25" w:rsidRPr="00C9326B" w:rsidRDefault="00EF7D25" w:rsidP="00EF7D25">
      <w:pPr>
        <w:pStyle w:val="Textoindependiente1"/>
        <w:numPr>
          <w:ilvl w:val="0"/>
          <w:numId w:val="5"/>
        </w:numPr>
        <w:ind w:left="1429"/>
        <w:rPr>
          <w:rFonts w:ascii="Arial" w:hAnsi="Arial" w:cs="Arial"/>
          <w:sz w:val="20"/>
          <w:szCs w:val="20"/>
          <w:lang w:val="es-ES_tradnl"/>
        </w:rPr>
      </w:pPr>
      <w:r w:rsidRPr="00C9326B">
        <w:rPr>
          <w:rFonts w:ascii="Arial" w:hAnsi="Arial" w:cs="Arial"/>
          <w:sz w:val="20"/>
          <w:szCs w:val="20"/>
          <w:lang w:val="es-ES_tradnl"/>
        </w:rPr>
        <w:t xml:space="preserve"> Juegos de colección de objetos y personajes virtuales.</w:t>
      </w:r>
    </w:p>
    <w:p w:rsidR="00EF7D25" w:rsidRPr="00C9326B" w:rsidRDefault="00EF7D25" w:rsidP="00EF7D25">
      <w:pPr>
        <w:pStyle w:val="Textoindependiente1"/>
        <w:rPr>
          <w:rFonts w:ascii="Arial" w:hAnsi="Arial" w:cs="Arial"/>
          <w:b/>
          <w:sz w:val="20"/>
          <w:szCs w:val="20"/>
        </w:rPr>
      </w:pPr>
    </w:p>
    <w:p w:rsidR="00EF7D25" w:rsidRPr="00C9326B" w:rsidRDefault="00EF7D25" w:rsidP="00EF7D25">
      <w:pPr>
        <w:pStyle w:val="Textoindependiente1"/>
        <w:rPr>
          <w:rFonts w:ascii="Arial" w:hAnsi="Arial" w:cs="Arial"/>
          <w:b/>
          <w:sz w:val="20"/>
          <w:szCs w:val="20"/>
          <w:lang w:val="es-ES_tradnl"/>
        </w:rPr>
      </w:pPr>
      <w:r w:rsidRPr="00C9326B">
        <w:rPr>
          <w:rFonts w:ascii="Arial" w:hAnsi="Arial" w:cs="Arial"/>
          <w:sz w:val="20"/>
          <w:szCs w:val="20"/>
        </w:rPr>
        <w:t xml:space="preserve">       </w:t>
      </w:r>
      <w:r w:rsidR="009D0F9E" w:rsidRPr="00C9326B">
        <w:rPr>
          <w:rFonts w:ascii="Arial" w:hAnsi="Arial" w:cs="Arial"/>
          <w:sz w:val="20"/>
          <w:szCs w:val="20"/>
        </w:rPr>
        <w:t xml:space="preserve">     </w:t>
      </w:r>
      <w:r w:rsidR="009D0F9E" w:rsidRPr="00C9326B">
        <w:rPr>
          <w:rFonts w:ascii="Arial" w:hAnsi="Arial" w:cs="Arial"/>
          <w:b/>
          <w:sz w:val="20"/>
          <w:szCs w:val="20"/>
        </w:rPr>
        <w:t xml:space="preserve">5.2 </w:t>
      </w:r>
      <w:r w:rsidRPr="00C9326B">
        <w:rPr>
          <w:rFonts w:ascii="Arial" w:hAnsi="Arial" w:cs="Arial"/>
          <w:b/>
          <w:sz w:val="20"/>
          <w:szCs w:val="20"/>
          <w:lang w:val="es-ES_tradnl"/>
        </w:rPr>
        <w:t>Contrato inteligente = Fábrica de chocolate</w:t>
      </w:r>
    </w:p>
    <w:p w:rsidR="009D0F9E" w:rsidRPr="00C9326B" w:rsidRDefault="009D0F9E" w:rsidP="00EF7D25">
      <w:pPr>
        <w:pStyle w:val="Textoindependiente1"/>
        <w:rPr>
          <w:rFonts w:ascii="Arial" w:hAnsi="Arial" w:cs="Arial"/>
          <w:b/>
          <w:sz w:val="20"/>
          <w:szCs w:val="20"/>
          <w:lang w:val="es-ES_tradnl"/>
        </w:rPr>
      </w:pPr>
    </w:p>
    <w:p w:rsidR="00EF7D25" w:rsidRPr="00C9326B" w:rsidRDefault="009D0F9E" w:rsidP="009732E6">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La fundación e</w:t>
      </w:r>
      <w:r w:rsidR="00EF7D25" w:rsidRPr="00C9326B">
        <w:rPr>
          <w:rFonts w:ascii="Arial" w:hAnsi="Arial" w:cs="Arial"/>
          <w:sz w:val="20"/>
          <w:szCs w:val="20"/>
          <w:lang w:val="es-ES_tradnl"/>
        </w:rPr>
        <w:t xml:space="preserve">n el marco de los eventos del ChocoPowerDay, </w:t>
      </w:r>
      <w:r w:rsidRPr="00C9326B">
        <w:rPr>
          <w:rFonts w:ascii="Arial" w:hAnsi="Arial" w:cs="Arial"/>
          <w:sz w:val="20"/>
          <w:szCs w:val="20"/>
          <w:lang w:val="es-ES_tradnl"/>
        </w:rPr>
        <w:t xml:space="preserve">un evento que Tecnologico, Marketing y Chocolate, propone </w:t>
      </w:r>
      <w:r w:rsidR="00EF7D25" w:rsidRPr="00C9326B">
        <w:rPr>
          <w:rFonts w:ascii="Arial" w:hAnsi="Arial" w:cs="Arial"/>
          <w:sz w:val="20"/>
          <w:szCs w:val="20"/>
          <w:lang w:val="es-ES_tradnl"/>
        </w:rPr>
        <w:t xml:space="preserve">diseñar </w:t>
      </w:r>
      <w:r w:rsidRPr="00C9326B">
        <w:rPr>
          <w:rFonts w:ascii="Arial" w:hAnsi="Arial" w:cs="Arial"/>
          <w:sz w:val="20"/>
          <w:szCs w:val="20"/>
          <w:lang w:val="es-ES_tradnl"/>
        </w:rPr>
        <w:t xml:space="preserve">un contrato inteligente que </w:t>
      </w:r>
      <w:r w:rsidR="00EF7D25" w:rsidRPr="00C9326B">
        <w:rPr>
          <w:rFonts w:ascii="Arial" w:hAnsi="Arial" w:cs="Arial"/>
          <w:sz w:val="20"/>
          <w:szCs w:val="20"/>
          <w:lang w:val="es-ES_tradnl"/>
        </w:rPr>
        <w:t>sirva de base para la metodología de trabajo</w:t>
      </w:r>
      <w:r w:rsidRPr="00C9326B">
        <w:rPr>
          <w:rFonts w:ascii="Arial" w:hAnsi="Arial" w:cs="Arial"/>
          <w:sz w:val="20"/>
          <w:szCs w:val="20"/>
          <w:lang w:val="es-ES_tradnl"/>
        </w:rPr>
        <w:t xml:space="preserve"> en el desarrollo de la chocosfera</w:t>
      </w:r>
      <w:r w:rsidR="00EF7D25" w:rsidRPr="00C9326B">
        <w:rPr>
          <w:rFonts w:ascii="Arial" w:hAnsi="Arial" w:cs="Arial"/>
          <w:sz w:val="20"/>
          <w:szCs w:val="20"/>
          <w:lang w:val="es-ES_tradnl"/>
        </w:rPr>
        <w:t>.</w:t>
      </w:r>
    </w:p>
    <w:p w:rsidR="00EF7D25" w:rsidRPr="00C9326B" w:rsidRDefault="00EF7D25" w:rsidP="009732E6">
      <w:pPr>
        <w:pStyle w:val="Textoindependiente1"/>
        <w:ind w:left="709"/>
        <w:jc w:val="both"/>
        <w:rPr>
          <w:rFonts w:ascii="Arial" w:hAnsi="Arial" w:cs="Arial"/>
          <w:sz w:val="20"/>
          <w:szCs w:val="20"/>
          <w:lang w:val="es-ES_tradnl"/>
        </w:rPr>
      </w:pPr>
    </w:p>
    <w:p w:rsidR="00EF7D25" w:rsidRPr="00C9326B" w:rsidRDefault="009D0F9E" w:rsidP="009732E6">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Como se menciono en el punto anterior</w:t>
      </w:r>
      <w:r w:rsidR="00EF7D25" w:rsidRPr="00C9326B">
        <w:rPr>
          <w:rFonts w:ascii="Arial" w:hAnsi="Arial" w:cs="Arial"/>
          <w:sz w:val="20"/>
          <w:szCs w:val="20"/>
          <w:lang w:val="es-ES_tradnl"/>
        </w:rPr>
        <w:t>, un contrato inteligente es una abstracción que puede representar muchísimas cosas y nuestra área de interés es el chocolate.</w:t>
      </w:r>
    </w:p>
    <w:p w:rsidR="00EF7D25" w:rsidRPr="00C9326B" w:rsidRDefault="00EF7D25" w:rsidP="009732E6">
      <w:pPr>
        <w:pStyle w:val="Textoindependiente1"/>
        <w:ind w:left="709"/>
        <w:jc w:val="both"/>
        <w:rPr>
          <w:rFonts w:ascii="Arial" w:hAnsi="Arial" w:cs="Arial"/>
          <w:sz w:val="20"/>
          <w:szCs w:val="20"/>
          <w:lang w:val="es-ES_tradnl"/>
        </w:rPr>
      </w:pPr>
    </w:p>
    <w:p w:rsidR="00EF7D25" w:rsidRPr="00C9326B" w:rsidRDefault="009D0F9E" w:rsidP="009732E6">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 xml:space="preserve">Visualizando el </w:t>
      </w:r>
      <w:r w:rsidR="00EF7D25" w:rsidRPr="00C9326B">
        <w:rPr>
          <w:rFonts w:ascii="Arial" w:hAnsi="Arial" w:cs="Arial"/>
          <w:sz w:val="20"/>
          <w:szCs w:val="20"/>
          <w:lang w:val="es-ES_tradnl"/>
        </w:rPr>
        <w:t>contrato inteligente como una fábrica de chocolate que, por una parte, ofrece acciones a disposición de inversores; por otra, ofrece productos a clientes potenciales y, por otra parte, recompensa el trabajo de los colaboradores que ayudan en la creación de los productos que la fábrica produce y pone en venta.</w:t>
      </w:r>
    </w:p>
    <w:p w:rsidR="00EF7D25" w:rsidRPr="00C9326B" w:rsidRDefault="00EF7D25" w:rsidP="009732E6">
      <w:pPr>
        <w:pStyle w:val="Textoindependiente1"/>
        <w:ind w:left="709"/>
        <w:jc w:val="both"/>
        <w:rPr>
          <w:rFonts w:ascii="Arial" w:hAnsi="Arial" w:cs="Arial"/>
          <w:sz w:val="20"/>
          <w:szCs w:val="20"/>
          <w:lang w:val="es-ES_tradnl"/>
        </w:rPr>
      </w:pPr>
    </w:p>
    <w:p w:rsidR="00EF7D25" w:rsidRPr="00C9326B" w:rsidRDefault="00EF7D25" w:rsidP="009732E6">
      <w:pPr>
        <w:pStyle w:val="Textoindependiente1"/>
        <w:ind w:left="709"/>
        <w:jc w:val="both"/>
        <w:rPr>
          <w:rFonts w:ascii="Arial" w:hAnsi="Arial" w:cs="Arial"/>
          <w:sz w:val="20"/>
          <w:szCs w:val="20"/>
          <w:lang w:val="es-ES_tradnl"/>
        </w:rPr>
      </w:pPr>
      <w:r w:rsidRPr="00C9326B">
        <w:rPr>
          <w:rFonts w:ascii="Arial" w:hAnsi="Arial" w:cs="Arial"/>
          <w:sz w:val="20"/>
          <w:szCs w:val="20"/>
          <w:lang w:val="es-ES_tradnl"/>
        </w:rPr>
        <w:t>Viéndolo así, es un contrato que implica mucha organización y su desarrollo no será fácil. Antes de hacer una implementación real de nuestro contrato inteligente, deberemos hacer muchas pruebas de arquitectura y funcionalidad.</w:t>
      </w:r>
    </w:p>
    <w:p w:rsidR="00EF7D25" w:rsidRPr="00C9326B" w:rsidRDefault="00EF7D25" w:rsidP="009D0F9E">
      <w:pPr>
        <w:pStyle w:val="Textoindependiente1"/>
        <w:ind w:left="709"/>
        <w:rPr>
          <w:rFonts w:ascii="Arial" w:hAnsi="Arial" w:cs="Arial"/>
          <w:sz w:val="20"/>
          <w:szCs w:val="20"/>
          <w:lang w:val="es-ES_tradnl"/>
        </w:rPr>
      </w:pPr>
    </w:p>
    <w:p w:rsidR="00EF7D25" w:rsidRPr="00C9326B" w:rsidRDefault="00EF7D25" w:rsidP="009D0F9E">
      <w:pPr>
        <w:pStyle w:val="Textoindependiente1"/>
        <w:ind w:left="709"/>
        <w:rPr>
          <w:rFonts w:ascii="Arial" w:hAnsi="Arial" w:cs="Arial"/>
          <w:sz w:val="20"/>
          <w:szCs w:val="20"/>
          <w:lang w:val="es-ES_tradnl"/>
        </w:rPr>
      </w:pPr>
    </w:p>
    <w:p w:rsidR="00EF7D25" w:rsidRPr="00C9326B" w:rsidRDefault="00C9326B" w:rsidP="009D0F9E">
      <w:pPr>
        <w:pStyle w:val="Textoindependiente1"/>
        <w:ind w:left="709"/>
        <w:rPr>
          <w:rFonts w:ascii="Arial" w:hAnsi="Arial" w:cs="Arial"/>
          <w:b/>
          <w:sz w:val="20"/>
          <w:szCs w:val="20"/>
          <w:lang w:val="es-ES_tradnl"/>
        </w:rPr>
      </w:pPr>
      <w:r w:rsidRPr="00C9326B">
        <w:rPr>
          <w:rFonts w:ascii="Arial" w:hAnsi="Arial" w:cs="Arial"/>
          <w:b/>
          <w:sz w:val="20"/>
          <w:szCs w:val="20"/>
          <w:lang w:val="es-ES_tradnl"/>
        </w:rPr>
        <w:lastRenderedPageBreak/>
        <w:t xml:space="preserve">5.3 </w:t>
      </w:r>
      <w:r w:rsidR="00EF7D25" w:rsidRPr="00C9326B">
        <w:rPr>
          <w:rFonts w:ascii="Arial" w:hAnsi="Arial" w:cs="Arial"/>
          <w:b/>
          <w:sz w:val="20"/>
          <w:szCs w:val="20"/>
          <w:lang w:val="es-ES_tradnl"/>
        </w:rPr>
        <w:t>Funcionalidad</w:t>
      </w:r>
    </w:p>
    <w:p w:rsidR="00C9326B" w:rsidRPr="00C9326B" w:rsidRDefault="00C9326B" w:rsidP="009D0F9E">
      <w:pPr>
        <w:pStyle w:val="Textoindependiente1"/>
        <w:ind w:left="709"/>
        <w:rPr>
          <w:rFonts w:ascii="Arial" w:hAnsi="Arial" w:cs="Arial"/>
          <w:b/>
          <w:sz w:val="20"/>
          <w:szCs w:val="20"/>
          <w:lang w:val="es-ES_tradnl"/>
        </w:rPr>
      </w:pPr>
    </w:p>
    <w:p w:rsidR="00EF7D25" w:rsidRPr="00C9326B" w:rsidRDefault="00EF7D25" w:rsidP="009D0F9E">
      <w:pPr>
        <w:pStyle w:val="Textoindependiente1"/>
        <w:ind w:left="709"/>
        <w:rPr>
          <w:rFonts w:ascii="Arial" w:hAnsi="Arial" w:cs="Arial"/>
          <w:sz w:val="20"/>
          <w:szCs w:val="20"/>
          <w:lang w:val="es-ES_tradnl"/>
        </w:rPr>
      </w:pPr>
      <w:r w:rsidRPr="00C9326B">
        <w:rPr>
          <w:rFonts w:ascii="Arial" w:hAnsi="Arial" w:cs="Arial"/>
          <w:sz w:val="20"/>
          <w:szCs w:val="20"/>
          <w:lang w:val="es-ES_tradnl"/>
        </w:rPr>
        <w:t xml:space="preserve">Pero una vez que tengamos </w:t>
      </w:r>
      <w:r w:rsidR="00C9326B" w:rsidRPr="00C9326B">
        <w:rPr>
          <w:rFonts w:ascii="Arial" w:hAnsi="Arial" w:cs="Arial"/>
          <w:sz w:val="20"/>
          <w:szCs w:val="20"/>
          <w:lang w:val="es-ES_tradnl"/>
        </w:rPr>
        <w:t>muy bien diseñado y programado el</w:t>
      </w:r>
      <w:r w:rsidRPr="00C9326B">
        <w:rPr>
          <w:rFonts w:ascii="Arial" w:hAnsi="Arial" w:cs="Arial"/>
          <w:sz w:val="20"/>
          <w:szCs w:val="20"/>
          <w:lang w:val="es-ES_tradnl"/>
        </w:rPr>
        <w:t xml:space="preserve"> contrato inteligente este nos servirá para: </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Crear y ordenar una serie de tareas a realizar y otorgarles una recompensa expresada en una unidad interna que llamaremos ChocoDólares.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Crear y ordenar una lista de personas autorizadas a realizar alguna de estas tareas, clasificándolas por áreas de especialización.</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Pagar a las personas que resuelvan las tareas la cantidad de ChocoDólares correspondientes.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Las personas podrán consultar los ChocoDólares ganados.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El contrato inteligente pondrá a disposición de inversionistas venta de títulos de propiedad de nuestra fábrica virtual, en forma de acciones que llamaremos ChocoBonos. (Los ChocoBonos al ser comprados por los inversionistas darán la liquides necesaria para pagar a los colaboradores y financiar la creación de los productos que la fábrica realizará).</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Exportará los fondos recogidos, por concepto de venta de los bonos, a un exchange internacional en donde estos bonos serán cambiados inmediatamente por dólares americanos.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Lamentablemente el cambio de recursos por dólares debe hacerse de forma manual y es un punto opaco del proceso. Pero este punto lo resolveremos con una API del lado del banco que retiene los dólares de la fábrica para poder así comunicar 24/24, tanto a inversionistas como a colaboradores, la liquidez con la que cuenta el proyecto.</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Expresará los fondos a disposición en el exchage para permitir la recompra de los ChocoDólares emitidos.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El contrato inteligente debe llevar el registro de cuantos ChocoBonos son vendidos, cuales son las cuentas que poseen ChocoBonos y cuantos poseen. Además de regular si los Chocobonos pueden ser transferidos de cuenta o no.</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Distribuirá en términos de porcentaje los recursos que entren por la vía de la venta de ChocoBonos. Un porcentaje para comprar los ChocoDólares a los colaboradores y otro porcentaje para financiar la creación de productos.</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Poner a la venta, a cualquier cliente potencial, los productos que produce la fábrica de chocolate. (Barras de chocolate y cacao fermentado con el método BMP; incluso merchandising, juguetes, afiches, herramientas DIY para hacer chocolate en casa).</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Distribuir el dinero procedente de las ventas en un porcentaje para inversionistas por tenencia de ChocoBonos, pago a colaboradores, investigación, desarrollo y costos de producción.</w:t>
      </w:r>
    </w:p>
    <w:p w:rsidR="00EF7D25" w:rsidRPr="00C9326B" w:rsidRDefault="00EF7D25" w:rsidP="009D0F9E">
      <w:pPr>
        <w:pStyle w:val="Textoindependiente1"/>
        <w:numPr>
          <w:ilvl w:val="0"/>
          <w:numId w:val="6"/>
        </w:numPr>
        <w:ind w:left="1429"/>
        <w:rPr>
          <w:rFonts w:ascii="Arial" w:hAnsi="Arial" w:cs="Arial"/>
          <w:sz w:val="20"/>
          <w:szCs w:val="20"/>
          <w:lang w:val="es-ES_tradnl"/>
        </w:rPr>
      </w:pPr>
      <w:r w:rsidRPr="00C9326B">
        <w:rPr>
          <w:rFonts w:ascii="Arial" w:hAnsi="Arial" w:cs="Arial"/>
          <w:sz w:val="20"/>
          <w:szCs w:val="20"/>
          <w:lang w:val="es-ES_tradnl"/>
        </w:rPr>
        <w:t>Permitir el cambio directo de ChocoDólares por ChocoBonos. De modo que los colaboradores que deseen participar en el porcentaje de ganancias para inversionistas puedan hacerlo sin necesidad de tener que cambiar los ChocoDólares a dólares y luego comprar los ChocoBonos. Esto nos permitirá ahorrar pago de comisiones a la cadena de bloques.</w:t>
      </w:r>
    </w:p>
    <w:p w:rsidR="00EF7D25" w:rsidRPr="00C9326B" w:rsidRDefault="00EF7D25" w:rsidP="009D0F9E">
      <w:pPr>
        <w:pStyle w:val="Textoindependiente1"/>
        <w:ind w:left="709"/>
        <w:rPr>
          <w:rFonts w:ascii="Arial" w:hAnsi="Arial" w:cs="Arial"/>
          <w:sz w:val="20"/>
          <w:szCs w:val="20"/>
          <w:lang w:val="es-ES_tradnl"/>
        </w:rPr>
      </w:pPr>
    </w:p>
    <w:p w:rsidR="00EF7D25" w:rsidRPr="00C9326B" w:rsidRDefault="00EF7D25" w:rsidP="009D0F9E">
      <w:pPr>
        <w:pStyle w:val="Textoindependiente1"/>
        <w:ind w:left="709"/>
        <w:rPr>
          <w:rFonts w:ascii="Arial" w:hAnsi="Arial" w:cs="Arial"/>
          <w:sz w:val="20"/>
          <w:szCs w:val="20"/>
          <w:lang w:val="es-ES_tradnl"/>
        </w:rPr>
      </w:pPr>
      <w:r w:rsidRPr="00C9326B">
        <w:rPr>
          <w:rFonts w:ascii="Arial" w:hAnsi="Arial" w:cs="Arial"/>
          <w:sz w:val="20"/>
          <w:szCs w:val="20"/>
          <w:lang w:val="es-ES_tradnl"/>
        </w:rPr>
        <w:t>Todo lo mencionado es suficiente para una prueba de una primera versión del contrato inteligente. Sin embargo, queda pendiente para una segunda versión:</w:t>
      </w:r>
    </w:p>
    <w:p w:rsidR="00EF7D25" w:rsidRPr="00C9326B" w:rsidRDefault="00EF7D25" w:rsidP="009D0F9E">
      <w:pPr>
        <w:pStyle w:val="Textoindependiente1"/>
        <w:ind w:left="709"/>
        <w:rPr>
          <w:rFonts w:ascii="Arial" w:hAnsi="Arial" w:cs="Arial"/>
          <w:sz w:val="20"/>
          <w:szCs w:val="20"/>
          <w:lang w:val="es-ES_tradnl"/>
        </w:rPr>
      </w:pPr>
    </w:p>
    <w:p w:rsidR="00EF7D25" w:rsidRPr="00C9326B" w:rsidRDefault="00EF7D25" w:rsidP="009D0F9E">
      <w:pPr>
        <w:pStyle w:val="Textoindependiente1"/>
        <w:numPr>
          <w:ilvl w:val="0"/>
          <w:numId w:val="7"/>
        </w:numPr>
        <w:ind w:left="1429"/>
        <w:rPr>
          <w:rFonts w:ascii="Arial" w:hAnsi="Arial" w:cs="Arial"/>
          <w:sz w:val="20"/>
          <w:szCs w:val="20"/>
          <w:lang w:val="es-ES_tradnl"/>
        </w:rPr>
      </w:pPr>
      <w:r w:rsidRPr="00C9326B">
        <w:rPr>
          <w:rFonts w:ascii="Arial" w:hAnsi="Arial" w:cs="Arial"/>
          <w:sz w:val="20"/>
          <w:szCs w:val="20"/>
          <w:lang w:val="es-ES_tradnl"/>
        </w:rPr>
        <w:t>Otorgar a los cacaocultores una dirección para la recepción de comisiones, producto de las ventas del chocolate que se realice con el cacao que pusieron a la venta en la plataforma del contrato inteligente.</w:t>
      </w:r>
    </w:p>
    <w:p w:rsidR="00EF7D25" w:rsidRPr="00C9326B" w:rsidRDefault="00EF7D25" w:rsidP="009D0F9E">
      <w:pPr>
        <w:pStyle w:val="Textoindependiente1"/>
        <w:numPr>
          <w:ilvl w:val="0"/>
          <w:numId w:val="7"/>
        </w:numPr>
        <w:ind w:left="1429"/>
        <w:rPr>
          <w:rFonts w:ascii="Arial" w:hAnsi="Arial" w:cs="Arial"/>
          <w:sz w:val="20"/>
          <w:szCs w:val="20"/>
          <w:lang w:val="es-ES_tradnl"/>
        </w:rPr>
      </w:pPr>
      <w:r w:rsidRPr="00C9326B">
        <w:rPr>
          <w:rFonts w:ascii="Arial" w:hAnsi="Arial" w:cs="Arial"/>
          <w:sz w:val="20"/>
          <w:szCs w:val="20"/>
          <w:lang w:val="es-ES_tradnl"/>
        </w:rPr>
        <w:lastRenderedPageBreak/>
        <w:t>Permitir la trazabilidad del cacao fermentado con el método BMP. Es decir, que un lote de cacao que se venda desde la plataforma del contrato debe dar un acceso al comprador limitado en el tiempo y en cantidad según el volumen de cacao comprado.</w:t>
      </w:r>
    </w:p>
    <w:p w:rsidR="00EF7D25" w:rsidRPr="00C9326B" w:rsidRDefault="00EF7D25" w:rsidP="009D0F9E">
      <w:pPr>
        <w:pStyle w:val="Textoindependiente1"/>
        <w:numPr>
          <w:ilvl w:val="0"/>
          <w:numId w:val="7"/>
        </w:numPr>
        <w:ind w:left="1429"/>
        <w:rPr>
          <w:rFonts w:ascii="Arial" w:hAnsi="Arial" w:cs="Arial"/>
          <w:sz w:val="20"/>
          <w:szCs w:val="20"/>
          <w:lang w:val="es-ES_tradnl"/>
        </w:rPr>
      </w:pPr>
      <w:r w:rsidRPr="00C9326B">
        <w:rPr>
          <w:rFonts w:ascii="Arial" w:hAnsi="Arial" w:cs="Arial"/>
          <w:sz w:val="20"/>
          <w:szCs w:val="20"/>
          <w:lang w:val="es-ES_tradnl"/>
        </w:rPr>
        <w:t>Permitir a terceros (que dispongan de la autorización de acceso generada anteriormente) poner en venta productos dentro del contrato inteligente.</w:t>
      </w:r>
    </w:p>
    <w:p w:rsidR="00EF7D25" w:rsidRPr="00C9326B" w:rsidRDefault="00EF7D25" w:rsidP="009D0F9E">
      <w:pPr>
        <w:pStyle w:val="Textoindependiente1"/>
        <w:numPr>
          <w:ilvl w:val="0"/>
          <w:numId w:val="7"/>
        </w:numPr>
        <w:ind w:left="1429"/>
        <w:rPr>
          <w:rFonts w:ascii="Arial" w:hAnsi="Arial" w:cs="Arial"/>
          <w:sz w:val="20"/>
          <w:szCs w:val="20"/>
          <w:lang w:val="es-ES_tradnl"/>
        </w:rPr>
      </w:pPr>
      <w:r w:rsidRPr="00C9326B">
        <w:rPr>
          <w:rFonts w:ascii="Arial" w:hAnsi="Arial" w:cs="Arial"/>
          <w:sz w:val="20"/>
          <w:szCs w:val="20"/>
          <w:lang w:val="es-ES_tradnl"/>
        </w:rPr>
        <w:t>El chocolate puesto a la venta dentro del contrato inteligente, realizado con cacao fermentado, paga una comisión que se reparte al cacaocultor y al departamento encargado de las certificaciones.</w:t>
      </w:r>
    </w:p>
    <w:p w:rsidR="00EF7D25" w:rsidRPr="00C9326B" w:rsidRDefault="00EF7D25" w:rsidP="009D0F9E">
      <w:pPr>
        <w:pStyle w:val="Textoindependiente1"/>
        <w:numPr>
          <w:ilvl w:val="0"/>
          <w:numId w:val="7"/>
        </w:numPr>
        <w:ind w:left="1429"/>
        <w:rPr>
          <w:rFonts w:ascii="Arial" w:hAnsi="Arial" w:cs="Arial"/>
          <w:sz w:val="20"/>
          <w:szCs w:val="20"/>
          <w:lang w:val="es-ES_tradnl"/>
        </w:rPr>
      </w:pPr>
      <w:r w:rsidRPr="00C9326B">
        <w:rPr>
          <w:rFonts w:ascii="Arial" w:hAnsi="Arial" w:cs="Arial"/>
          <w:sz w:val="20"/>
          <w:szCs w:val="20"/>
          <w:lang w:val="es-ES_tradnl"/>
        </w:rPr>
        <w:t>Permitir a terceros (que no dispongan de la autorización de acceso) poner en venta productos dentro del contrato inteligente cobrándoles una comisión más alta, que si bien no puede ser distribuida a cacaocultores, irá destinada al departamento de certificaciones y al pago de colaboradores.</w:t>
      </w:r>
    </w:p>
    <w:p w:rsidR="00EF7D25" w:rsidRDefault="00EF7D25" w:rsidP="0092138A">
      <w:pPr>
        <w:pStyle w:val="Textoindependiente1"/>
        <w:jc w:val="center"/>
      </w:pPr>
    </w:p>
    <w:p w:rsidR="0094411A" w:rsidRDefault="0094411A">
      <w:pPr>
        <w:pStyle w:val="Ttulo1"/>
        <w:tabs>
          <w:tab w:val="left" w:pos="363"/>
        </w:tabs>
        <w:ind w:left="363" w:hanging="363"/>
      </w:pPr>
      <w:bookmarkStart w:id="29" w:name="__RefHeading___Toc329_119498368"/>
      <w:bookmarkEnd w:id="29"/>
      <w:r>
        <w:rPr>
          <w:rFonts w:cs="DejaVu Sans"/>
          <w:lang w:val="es-ES"/>
        </w:rPr>
        <w:t>Cualidades del Sistema</w:t>
      </w:r>
    </w:p>
    <w:p w:rsidR="009732E6" w:rsidRPr="0092138A" w:rsidRDefault="009732E6" w:rsidP="009732E6">
      <w:pPr>
        <w:pStyle w:val="NormalWeb"/>
        <w:shd w:val="clear" w:color="auto" w:fill="FFFFFF"/>
        <w:spacing w:before="0" w:beforeAutospacing="0" w:after="300" w:afterAutospacing="0"/>
        <w:jc w:val="both"/>
        <w:rPr>
          <w:rFonts w:ascii="Arial" w:hAnsi="Arial" w:cs="Arial"/>
          <w:color w:val="000000" w:themeColor="text1"/>
          <w:sz w:val="20"/>
          <w:szCs w:val="20"/>
          <w:lang w:val="es-ES"/>
        </w:rPr>
      </w:pPr>
      <w:r w:rsidRPr="0092138A">
        <w:rPr>
          <w:rFonts w:ascii="Arial" w:hAnsi="Arial" w:cs="Arial"/>
          <w:color w:val="000000" w:themeColor="text1"/>
          <w:sz w:val="20"/>
          <w:szCs w:val="20"/>
          <w:lang w:val="es-ES"/>
        </w:rPr>
        <w:t xml:space="preserve">Una página web es una herramienta corporativa que permite a las empresas tener un contacto directo con clientes potenciales, proveedores e incluso como medio de comunicación interna, por lo tanto, la presencia en la nube es imprescindible para alcanzar las metas propuestas de la organización. Sin embargo, en la actualidad nos encontramos en una era digital donde las exigencias han aumentado con el pasar del tiempo, </w:t>
      </w:r>
      <w:r w:rsidR="0092138A" w:rsidRPr="0092138A">
        <w:rPr>
          <w:rFonts w:ascii="Arial" w:hAnsi="Arial" w:cs="Arial"/>
          <w:color w:val="000000" w:themeColor="text1"/>
          <w:sz w:val="20"/>
          <w:szCs w:val="20"/>
          <w:lang w:val="es-ES"/>
        </w:rPr>
        <w:t>y,</w:t>
      </w:r>
      <w:r w:rsidRPr="0092138A">
        <w:rPr>
          <w:rFonts w:ascii="Arial" w:hAnsi="Arial" w:cs="Arial"/>
          <w:color w:val="000000" w:themeColor="text1"/>
          <w:sz w:val="20"/>
          <w:szCs w:val="20"/>
          <w:lang w:val="es-ES"/>
        </w:rPr>
        <w:t xml:space="preserve"> por lo tanto, se requiere de personal calificado para satisfacer las necesidades de los visitantes.</w:t>
      </w:r>
    </w:p>
    <w:p w:rsidR="009732E6" w:rsidRPr="0092138A" w:rsidRDefault="009732E6" w:rsidP="009732E6">
      <w:pPr>
        <w:pStyle w:val="NormalWeb"/>
        <w:shd w:val="clear" w:color="auto" w:fill="FFFFFF"/>
        <w:spacing w:before="0" w:beforeAutospacing="0" w:after="300" w:afterAutospacing="0"/>
        <w:jc w:val="both"/>
        <w:rPr>
          <w:rFonts w:ascii="Arial" w:hAnsi="Arial" w:cs="Arial"/>
          <w:color w:val="000000" w:themeColor="text1"/>
          <w:sz w:val="20"/>
          <w:szCs w:val="20"/>
          <w:lang w:val="es-ES"/>
        </w:rPr>
      </w:pPr>
      <w:r w:rsidRPr="0092138A">
        <w:rPr>
          <w:rFonts w:ascii="Arial" w:hAnsi="Arial" w:cs="Arial"/>
          <w:color w:val="000000" w:themeColor="text1"/>
          <w:sz w:val="20"/>
          <w:szCs w:val="20"/>
          <w:lang w:val="es-ES"/>
        </w:rPr>
        <w:t>Aunque con el tiempo las tendencias cambian, existen características comunes que debe tener una página web profesional, de las cuales se mencionan:</w:t>
      </w:r>
    </w:p>
    <w:p w:rsidR="0094411A" w:rsidRDefault="0094411A">
      <w:pPr>
        <w:pStyle w:val="InfoBlue"/>
        <w:tabs>
          <w:tab w:val="clear" w:pos="426"/>
          <w:tab w:val="left" w:pos="705"/>
        </w:tabs>
        <w:ind w:left="705"/>
      </w:pPr>
      <w:r>
        <w:rPr>
          <w:rFonts w:eastAsia="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22"/>
        <w:gridCol w:w="2283"/>
        <w:gridCol w:w="3604"/>
        <w:gridCol w:w="1020"/>
        <w:gridCol w:w="1417"/>
      </w:tblGrid>
      <w:tr w:rsidR="00D170B8" w:rsidRPr="00D170B8" w:rsidTr="00BF0152">
        <w:trPr>
          <w:tblHeader/>
        </w:trPr>
        <w:tc>
          <w:tcPr>
            <w:tcW w:w="922" w:type="dxa"/>
            <w:shd w:val="clear" w:color="auto" w:fill="C0C0C0"/>
          </w:tcPr>
          <w:p w:rsidR="0094411A" w:rsidRPr="00D170B8" w:rsidRDefault="0094411A">
            <w:pPr>
              <w:pStyle w:val="TableContents"/>
              <w:jc w:val="center"/>
              <w:rPr>
                <w:rFonts w:ascii="Arial" w:hAnsi="Arial" w:cs="Arial"/>
                <w:color w:val="000000" w:themeColor="text1"/>
                <w:sz w:val="20"/>
                <w:szCs w:val="20"/>
              </w:rPr>
            </w:pPr>
            <w:r w:rsidRPr="00D170B8">
              <w:rPr>
                <w:rFonts w:ascii="Arial" w:hAnsi="Arial" w:cs="Arial"/>
                <w:b/>
                <w:bCs/>
                <w:color w:val="000000" w:themeColor="text1"/>
                <w:sz w:val="20"/>
                <w:szCs w:val="20"/>
              </w:rPr>
              <w:t>Nº</w:t>
            </w:r>
          </w:p>
        </w:tc>
        <w:tc>
          <w:tcPr>
            <w:tcW w:w="2283" w:type="dxa"/>
            <w:shd w:val="clear" w:color="auto" w:fill="C0C0C0"/>
          </w:tcPr>
          <w:p w:rsidR="0094411A" w:rsidRPr="00D170B8" w:rsidRDefault="0094411A">
            <w:pPr>
              <w:pStyle w:val="TableContents"/>
              <w:jc w:val="center"/>
              <w:rPr>
                <w:rFonts w:ascii="Arial" w:hAnsi="Arial" w:cs="Arial"/>
                <w:color w:val="000000" w:themeColor="text1"/>
                <w:sz w:val="20"/>
                <w:szCs w:val="20"/>
              </w:rPr>
            </w:pPr>
            <w:r w:rsidRPr="00D170B8">
              <w:rPr>
                <w:rFonts w:ascii="Arial" w:hAnsi="Arial" w:cs="Arial"/>
                <w:b/>
                <w:bCs/>
                <w:color w:val="000000" w:themeColor="text1"/>
                <w:sz w:val="20"/>
                <w:szCs w:val="20"/>
              </w:rPr>
              <w:t>Cualidad</w:t>
            </w:r>
          </w:p>
        </w:tc>
        <w:tc>
          <w:tcPr>
            <w:tcW w:w="3604" w:type="dxa"/>
            <w:shd w:val="clear" w:color="auto" w:fill="C0C0C0"/>
          </w:tcPr>
          <w:p w:rsidR="0094411A" w:rsidRPr="00D170B8" w:rsidRDefault="0094411A">
            <w:pPr>
              <w:pStyle w:val="TableContents"/>
              <w:jc w:val="center"/>
              <w:rPr>
                <w:rFonts w:ascii="Arial" w:hAnsi="Arial" w:cs="Arial"/>
                <w:color w:val="000000" w:themeColor="text1"/>
                <w:sz w:val="20"/>
                <w:szCs w:val="20"/>
              </w:rPr>
            </w:pPr>
            <w:r w:rsidRPr="00D170B8">
              <w:rPr>
                <w:rFonts w:ascii="Arial" w:hAnsi="Arial" w:cs="Arial"/>
                <w:b/>
                <w:bCs/>
                <w:color w:val="000000" w:themeColor="text1"/>
                <w:sz w:val="20"/>
                <w:szCs w:val="20"/>
              </w:rPr>
              <w:t>Descripción</w:t>
            </w:r>
          </w:p>
        </w:tc>
        <w:tc>
          <w:tcPr>
            <w:tcW w:w="1020" w:type="dxa"/>
            <w:shd w:val="clear" w:color="auto" w:fill="C0C0C0"/>
          </w:tcPr>
          <w:p w:rsidR="0094411A" w:rsidRPr="00D170B8" w:rsidRDefault="0094411A">
            <w:pPr>
              <w:pStyle w:val="TableContents"/>
              <w:jc w:val="center"/>
              <w:rPr>
                <w:rFonts w:ascii="Arial" w:hAnsi="Arial" w:cs="Arial"/>
                <w:color w:val="000000" w:themeColor="text1"/>
                <w:sz w:val="20"/>
                <w:szCs w:val="20"/>
              </w:rPr>
            </w:pPr>
            <w:r w:rsidRPr="00D170B8">
              <w:rPr>
                <w:rFonts w:ascii="Arial" w:hAnsi="Arial" w:cs="Arial"/>
                <w:b/>
                <w:bCs/>
                <w:color w:val="000000" w:themeColor="text1"/>
                <w:sz w:val="20"/>
                <w:szCs w:val="20"/>
              </w:rPr>
              <w:t>Prioridad</w:t>
            </w:r>
          </w:p>
        </w:tc>
        <w:tc>
          <w:tcPr>
            <w:tcW w:w="1417" w:type="dxa"/>
            <w:shd w:val="clear" w:color="auto" w:fill="C0C0C0"/>
          </w:tcPr>
          <w:p w:rsidR="0094411A" w:rsidRPr="00D170B8" w:rsidRDefault="0094411A">
            <w:pPr>
              <w:pStyle w:val="TableContents"/>
              <w:jc w:val="center"/>
              <w:rPr>
                <w:rFonts w:ascii="Arial" w:hAnsi="Arial" w:cs="Arial"/>
                <w:color w:val="000000" w:themeColor="text1"/>
                <w:sz w:val="20"/>
                <w:szCs w:val="20"/>
              </w:rPr>
            </w:pPr>
            <w:r w:rsidRPr="00D170B8">
              <w:rPr>
                <w:rFonts w:ascii="Arial" w:hAnsi="Arial" w:cs="Arial"/>
                <w:b/>
                <w:bCs/>
                <w:color w:val="000000" w:themeColor="text1"/>
                <w:sz w:val="20"/>
                <w:szCs w:val="20"/>
              </w:rPr>
              <w:t>Precedencia</w:t>
            </w:r>
          </w:p>
        </w:tc>
      </w:tr>
      <w:tr w:rsidR="00D170B8" w:rsidRPr="00D170B8" w:rsidTr="00BF0152">
        <w:tc>
          <w:tcPr>
            <w:tcW w:w="922" w:type="dxa"/>
            <w:shd w:val="clear" w:color="auto" w:fill="auto"/>
          </w:tcPr>
          <w:p w:rsidR="0094411A" w:rsidRPr="00D170B8" w:rsidRDefault="0092138A" w:rsidP="0092138A">
            <w:pPr>
              <w:pStyle w:val="TableContents"/>
              <w:snapToGrid w:val="0"/>
              <w:jc w:val="center"/>
              <w:rPr>
                <w:rFonts w:ascii="Arial" w:hAnsi="Arial" w:cs="Arial"/>
                <w:b/>
                <w:bCs/>
                <w:color w:val="000000" w:themeColor="text1"/>
                <w:sz w:val="20"/>
                <w:szCs w:val="20"/>
              </w:rPr>
            </w:pPr>
            <w:r w:rsidRPr="00D170B8">
              <w:rPr>
                <w:rFonts w:ascii="Arial" w:hAnsi="Arial" w:cs="Arial"/>
                <w:b/>
                <w:bCs/>
                <w:color w:val="000000" w:themeColor="text1"/>
                <w:sz w:val="20"/>
                <w:szCs w:val="20"/>
              </w:rPr>
              <w:t>1</w:t>
            </w:r>
          </w:p>
        </w:tc>
        <w:tc>
          <w:tcPr>
            <w:tcW w:w="2283" w:type="dxa"/>
            <w:shd w:val="clear" w:color="auto" w:fill="auto"/>
          </w:tcPr>
          <w:p w:rsidR="0094411A" w:rsidRPr="00D170B8" w:rsidRDefault="0092138A" w:rsidP="0092138A">
            <w:pPr>
              <w:pStyle w:val="TableContents"/>
              <w:snapToGrid w:val="0"/>
              <w:rPr>
                <w:rFonts w:ascii="Arial" w:hAnsi="Arial" w:cs="Arial"/>
                <w:b/>
                <w:bCs/>
                <w:color w:val="000000" w:themeColor="text1"/>
                <w:sz w:val="20"/>
                <w:szCs w:val="20"/>
                <w:lang w:val="es-ES"/>
              </w:rPr>
            </w:pPr>
            <w:r w:rsidRPr="00D170B8">
              <w:rPr>
                <w:rFonts w:ascii="Arial" w:hAnsi="Arial" w:cs="Arial"/>
                <w:b/>
                <w:bCs/>
                <w:color w:val="000000" w:themeColor="text1"/>
                <w:sz w:val="20"/>
                <w:szCs w:val="20"/>
                <w:lang w:val="es-ES"/>
              </w:rPr>
              <w:t>Diseño gráfico de gran impacto visual</w:t>
            </w:r>
          </w:p>
        </w:tc>
        <w:tc>
          <w:tcPr>
            <w:tcW w:w="3604" w:type="dxa"/>
            <w:shd w:val="clear" w:color="auto" w:fill="auto"/>
          </w:tcPr>
          <w:p w:rsidR="0094411A" w:rsidRPr="00D170B8" w:rsidRDefault="0092138A">
            <w:pPr>
              <w:pStyle w:val="TableContents"/>
              <w:snapToGrid w:val="0"/>
              <w:jc w:val="both"/>
              <w:rPr>
                <w:rFonts w:ascii="Arial" w:hAnsi="Arial" w:cs="Arial"/>
                <w:color w:val="000000" w:themeColor="text1"/>
                <w:sz w:val="20"/>
                <w:szCs w:val="20"/>
              </w:rPr>
            </w:pPr>
            <w:r w:rsidRPr="00D170B8">
              <w:rPr>
                <w:rFonts w:ascii="Arial" w:hAnsi="Arial" w:cs="Arial"/>
                <w:color w:val="000000" w:themeColor="text1"/>
                <w:sz w:val="20"/>
                <w:szCs w:val="20"/>
                <w:shd w:val="clear" w:color="auto" w:fill="FFFFFF"/>
              </w:rPr>
              <w:t>Elementos visuales que garanticen que el mensaje pueda ser percibido. Imágenes de alta calidad, mezcla de colores, espaciado y distribución del texto.</w:t>
            </w:r>
          </w:p>
        </w:tc>
        <w:tc>
          <w:tcPr>
            <w:tcW w:w="1020" w:type="dxa"/>
            <w:shd w:val="clear" w:color="auto" w:fill="auto"/>
          </w:tcPr>
          <w:p w:rsidR="0094411A" w:rsidRPr="00D170B8" w:rsidRDefault="0092138A">
            <w:pPr>
              <w:pStyle w:val="TableContents"/>
              <w:snapToGrid w:val="0"/>
              <w:jc w:val="both"/>
              <w:rPr>
                <w:rFonts w:ascii="Arial" w:hAnsi="Arial" w:cs="Arial"/>
                <w:color w:val="000000" w:themeColor="text1"/>
                <w:sz w:val="20"/>
                <w:szCs w:val="20"/>
              </w:rPr>
            </w:pPr>
            <w:r w:rsidRPr="00D170B8">
              <w:rPr>
                <w:rFonts w:ascii="Arial" w:hAnsi="Arial" w:cs="Arial"/>
                <w:color w:val="000000" w:themeColor="text1"/>
                <w:sz w:val="20"/>
                <w:szCs w:val="20"/>
              </w:rPr>
              <w:t>ALTA</w:t>
            </w:r>
          </w:p>
        </w:tc>
        <w:tc>
          <w:tcPr>
            <w:tcW w:w="1417" w:type="dxa"/>
            <w:shd w:val="clear" w:color="auto" w:fill="auto"/>
          </w:tcPr>
          <w:p w:rsidR="0094411A" w:rsidRPr="00BF0152" w:rsidRDefault="004A25D4" w:rsidP="00BF0152">
            <w:pPr>
              <w:pStyle w:val="TableContents"/>
              <w:snapToGrid w:val="0"/>
              <w:jc w:val="center"/>
              <w:rPr>
                <w:rFonts w:ascii="Arial" w:hAnsi="Arial" w:cs="Arial"/>
                <w:color w:val="000000" w:themeColor="text1"/>
                <w:sz w:val="20"/>
                <w:szCs w:val="20"/>
              </w:rPr>
            </w:pPr>
            <w:r>
              <w:rPr>
                <w:rFonts w:ascii="Arial" w:hAnsi="Arial" w:cs="Arial"/>
                <w:color w:val="000000" w:themeColor="text1"/>
                <w:sz w:val="20"/>
                <w:szCs w:val="20"/>
              </w:rPr>
              <w:t>N/A</w:t>
            </w:r>
          </w:p>
        </w:tc>
      </w:tr>
      <w:tr w:rsidR="00D170B8" w:rsidRPr="00D170B8" w:rsidTr="00BF0152">
        <w:tc>
          <w:tcPr>
            <w:tcW w:w="922" w:type="dxa"/>
            <w:shd w:val="clear" w:color="auto" w:fill="auto"/>
          </w:tcPr>
          <w:p w:rsidR="0092138A" w:rsidRPr="00D170B8" w:rsidRDefault="0092138A" w:rsidP="0092138A">
            <w:pPr>
              <w:pStyle w:val="TableContents"/>
              <w:snapToGrid w:val="0"/>
              <w:jc w:val="center"/>
              <w:rPr>
                <w:rFonts w:ascii="Arial" w:hAnsi="Arial" w:cs="Arial"/>
                <w:b/>
                <w:bCs/>
                <w:color w:val="000000" w:themeColor="text1"/>
                <w:sz w:val="20"/>
                <w:szCs w:val="20"/>
              </w:rPr>
            </w:pPr>
            <w:r w:rsidRPr="00D170B8">
              <w:rPr>
                <w:rFonts w:ascii="Arial" w:hAnsi="Arial" w:cs="Arial"/>
                <w:b/>
                <w:bCs/>
                <w:color w:val="000000" w:themeColor="text1"/>
                <w:sz w:val="20"/>
                <w:szCs w:val="20"/>
              </w:rPr>
              <w:t>2</w:t>
            </w:r>
          </w:p>
        </w:tc>
        <w:tc>
          <w:tcPr>
            <w:tcW w:w="2283" w:type="dxa"/>
            <w:shd w:val="clear" w:color="auto" w:fill="auto"/>
          </w:tcPr>
          <w:p w:rsidR="0092138A" w:rsidRPr="00D170B8" w:rsidRDefault="0092138A" w:rsidP="0092138A">
            <w:pPr>
              <w:pStyle w:val="TableContents"/>
              <w:snapToGrid w:val="0"/>
              <w:rPr>
                <w:rFonts w:ascii="Arial" w:hAnsi="Arial" w:cs="Arial"/>
                <w:b/>
                <w:bCs/>
                <w:color w:val="000000" w:themeColor="text1"/>
                <w:sz w:val="20"/>
                <w:szCs w:val="20"/>
                <w:lang w:val="es-ES"/>
              </w:rPr>
            </w:pPr>
            <w:r w:rsidRPr="00D170B8">
              <w:rPr>
                <w:rFonts w:ascii="Arial" w:hAnsi="Arial" w:cs="Arial"/>
                <w:b/>
                <w:bCs/>
                <w:color w:val="000000" w:themeColor="text1"/>
                <w:sz w:val="20"/>
                <w:szCs w:val="20"/>
                <w:lang w:val="es-ES"/>
              </w:rPr>
              <w:t>Navegación intuitiva</w:t>
            </w:r>
          </w:p>
        </w:tc>
        <w:tc>
          <w:tcPr>
            <w:tcW w:w="3604" w:type="dxa"/>
            <w:shd w:val="clear" w:color="auto" w:fill="auto"/>
          </w:tcPr>
          <w:p w:rsidR="0092138A" w:rsidRPr="00D170B8" w:rsidRDefault="00486FFC" w:rsidP="00486FFC">
            <w:pPr>
              <w:pStyle w:val="TableContents"/>
              <w:snapToGrid w:val="0"/>
              <w:jc w:val="both"/>
              <w:rPr>
                <w:rFonts w:ascii="Arial" w:hAnsi="Arial" w:cs="Arial"/>
                <w:color w:val="000000" w:themeColor="text1"/>
                <w:sz w:val="20"/>
                <w:szCs w:val="20"/>
                <w:shd w:val="clear" w:color="auto" w:fill="FFFFFF"/>
              </w:rPr>
            </w:pPr>
            <w:r w:rsidRPr="00D170B8">
              <w:rPr>
                <w:rFonts w:ascii="Arial" w:hAnsi="Arial" w:cs="Arial"/>
                <w:color w:val="000000" w:themeColor="text1"/>
                <w:sz w:val="20"/>
                <w:szCs w:val="20"/>
                <w:shd w:val="clear" w:color="auto" w:fill="FFFFFF"/>
              </w:rPr>
              <w:t>Proporcionar una información organizada en secciones e incorporar elementos como botones, menús, formularios, entre otros, que le permita al visitante la sensación del control en la información que desea leer y que de seamos transmitir</w:t>
            </w:r>
          </w:p>
        </w:tc>
        <w:tc>
          <w:tcPr>
            <w:tcW w:w="1020" w:type="dxa"/>
            <w:shd w:val="clear" w:color="auto" w:fill="auto"/>
          </w:tcPr>
          <w:p w:rsidR="0092138A" w:rsidRPr="00D170B8" w:rsidRDefault="00BF0152">
            <w:pPr>
              <w:pStyle w:val="TableContents"/>
              <w:snapToGrid w:val="0"/>
              <w:jc w:val="both"/>
              <w:rPr>
                <w:rFonts w:ascii="Arial" w:hAnsi="Arial" w:cs="Arial"/>
                <w:color w:val="000000" w:themeColor="text1"/>
                <w:sz w:val="20"/>
                <w:szCs w:val="20"/>
              </w:rPr>
            </w:pPr>
            <w:r>
              <w:rPr>
                <w:rFonts w:ascii="Arial" w:hAnsi="Arial" w:cs="Arial"/>
                <w:color w:val="000000" w:themeColor="text1"/>
                <w:sz w:val="20"/>
                <w:szCs w:val="20"/>
              </w:rPr>
              <w:t>ALTA</w:t>
            </w:r>
          </w:p>
        </w:tc>
        <w:tc>
          <w:tcPr>
            <w:tcW w:w="1417" w:type="dxa"/>
            <w:shd w:val="clear" w:color="auto" w:fill="auto"/>
          </w:tcPr>
          <w:p w:rsidR="00BF0152" w:rsidRPr="00BF0152" w:rsidRDefault="00BF0152" w:rsidP="00BF0152">
            <w:pPr>
              <w:pStyle w:val="TableContents"/>
              <w:snapToGrid w:val="0"/>
              <w:jc w:val="center"/>
              <w:rPr>
                <w:rFonts w:ascii="Arial" w:hAnsi="Arial" w:cs="Arial"/>
                <w:color w:val="000000" w:themeColor="text1"/>
                <w:sz w:val="20"/>
                <w:szCs w:val="20"/>
              </w:rPr>
            </w:pPr>
          </w:p>
          <w:p w:rsidR="00BF0152" w:rsidRPr="00BF0152" w:rsidRDefault="00BF0152" w:rsidP="00BF0152">
            <w:pPr>
              <w:jc w:val="center"/>
            </w:pPr>
          </w:p>
          <w:p w:rsidR="0092138A" w:rsidRPr="00BF0152" w:rsidRDefault="00BF0152" w:rsidP="00BF0152">
            <w:pPr>
              <w:jc w:val="center"/>
              <w:rPr>
                <w:rFonts w:ascii="Arial" w:hAnsi="Arial" w:cs="Arial"/>
                <w:sz w:val="20"/>
                <w:szCs w:val="20"/>
              </w:rPr>
            </w:pPr>
            <w:r w:rsidRPr="00BF0152">
              <w:rPr>
                <w:rFonts w:ascii="Arial" w:hAnsi="Arial" w:cs="Arial"/>
                <w:sz w:val="20"/>
                <w:szCs w:val="20"/>
              </w:rPr>
              <w:t>1</w:t>
            </w:r>
          </w:p>
        </w:tc>
      </w:tr>
      <w:tr w:rsidR="00D170B8" w:rsidRPr="00D170B8" w:rsidTr="00BF0152">
        <w:tc>
          <w:tcPr>
            <w:tcW w:w="922" w:type="dxa"/>
            <w:shd w:val="clear" w:color="auto" w:fill="auto"/>
          </w:tcPr>
          <w:p w:rsidR="0092138A" w:rsidRPr="00D170B8" w:rsidRDefault="00486FFC" w:rsidP="0092138A">
            <w:pPr>
              <w:pStyle w:val="TableContents"/>
              <w:snapToGrid w:val="0"/>
              <w:jc w:val="center"/>
              <w:rPr>
                <w:rFonts w:ascii="Arial" w:hAnsi="Arial" w:cs="Arial"/>
                <w:b/>
                <w:bCs/>
                <w:color w:val="000000" w:themeColor="text1"/>
                <w:sz w:val="20"/>
                <w:szCs w:val="20"/>
              </w:rPr>
            </w:pPr>
            <w:r w:rsidRPr="00D170B8">
              <w:rPr>
                <w:rFonts w:ascii="Arial" w:hAnsi="Arial" w:cs="Arial"/>
                <w:b/>
                <w:bCs/>
                <w:color w:val="000000" w:themeColor="text1"/>
                <w:sz w:val="20"/>
                <w:szCs w:val="20"/>
              </w:rPr>
              <w:t>3</w:t>
            </w:r>
          </w:p>
        </w:tc>
        <w:tc>
          <w:tcPr>
            <w:tcW w:w="2283" w:type="dxa"/>
            <w:shd w:val="clear" w:color="auto" w:fill="auto"/>
          </w:tcPr>
          <w:p w:rsidR="0092138A" w:rsidRPr="00D170B8" w:rsidRDefault="00486FFC" w:rsidP="00BF0152">
            <w:pPr>
              <w:pStyle w:val="Ttulo5"/>
              <w:shd w:val="clear" w:color="auto" w:fill="FFFFFF"/>
              <w:spacing w:before="401" w:after="401"/>
              <w:jc w:val="both"/>
              <w:rPr>
                <w:rFonts w:ascii="Arial" w:hAnsi="Arial" w:cs="Arial"/>
                <w:b/>
                <w:bCs/>
                <w:color w:val="000000" w:themeColor="text1"/>
                <w:sz w:val="20"/>
                <w:szCs w:val="20"/>
                <w:lang w:val="es-ES"/>
              </w:rPr>
            </w:pPr>
            <w:r w:rsidRPr="00D170B8">
              <w:rPr>
                <w:rFonts w:ascii="Arial" w:hAnsi="Arial" w:cs="Arial"/>
                <w:b/>
                <w:bCs/>
                <w:color w:val="000000" w:themeColor="text1"/>
                <w:sz w:val="20"/>
                <w:szCs w:val="20"/>
              </w:rPr>
              <w:t>Visualización en diferentes dispositivos móviles</w:t>
            </w:r>
          </w:p>
        </w:tc>
        <w:tc>
          <w:tcPr>
            <w:tcW w:w="3604" w:type="dxa"/>
            <w:shd w:val="clear" w:color="auto" w:fill="auto"/>
          </w:tcPr>
          <w:p w:rsidR="0092138A" w:rsidRPr="00D170B8" w:rsidRDefault="00486FFC">
            <w:pPr>
              <w:pStyle w:val="TableContents"/>
              <w:snapToGrid w:val="0"/>
              <w:jc w:val="both"/>
              <w:rPr>
                <w:rFonts w:ascii="Arial" w:hAnsi="Arial" w:cs="Arial"/>
                <w:color w:val="000000" w:themeColor="text1"/>
                <w:sz w:val="20"/>
                <w:szCs w:val="20"/>
                <w:shd w:val="clear" w:color="auto" w:fill="FFFFFF"/>
                <w:lang w:val="es-ES"/>
              </w:rPr>
            </w:pPr>
            <w:r w:rsidRPr="00D170B8">
              <w:rPr>
                <w:rFonts w:ascii="Arial" w:hAnsi="Arial" w:cs="Arial"/>
                <w:color w:val="000000" w:themeColor="text1"/>
                <w:sz w:val="20"/>
                <w:szCs w:val="20"/>
                <w:shd w:val="clear" w:color="auto" w:fill="FFFFFF"/>
              </w:rPr>
              <w:t>La página web puede ser accedida por cualquier dispositivo móvil con acceso a internet. El diseño responsive el cuál se adapte a cualquier resolución, podrá sacar un mayor provecho a los visitantes</w:t>
            </w:r>
            <w:r w:rsidR="00957A0E" w:rsidRPr="00D170B8">
              <w:rPr>
                <w:rFonts w:ascii="Arial" w:hAnsi="Arial" w:cs="Arial"/>
                <w:color w:val="000000" w:themeColor="text1"/>
                <w:sz w:val="20"/>
                <w:szCs w:val="20"/>
                <w:shd w:val="clear" w:color="auto" w:fill="FFFFFF"/>
              </w:rPr>
              <w:t>.</w:t>
            </w:r>
          </w:p>
        </w:tc>
        <w:tc>
          <w:tcPr>
            <w:tcW w:w="1020" w:type="dxa"/>
            <w:shd w:val="clear" w:color="auto" w:fill="auto"/>
          </w:tcPr>
          <w:p w:rsidR="0092138A" w:rsidRPr="00D170B8" w:rsidRDefault="00BF0152">
            <w:pPr>
              <w:pStyle w:val="TableContents"/>
              <w:snapToGrid w:val="0"/>
              <w:jc w:val="both"/>
              <w:rPr>
                <w:rFonts w:ascii="Arial" w:hAnsi="Arial" w:cs="Arial"/>
                <w:color w:val="000000" w:themeColor="text1"/>
                <w:sz w:val="20"/>
                <w:szCs w:val="20"/>
              </w:rPr>
            </w:pPr>
            <w:r>
              <w:rPr>
                <w:rFonts w:ascii="Arial" w:hAnsi="Arial" w:cs="Arial"/>
                <w:color w:val="000000" w:themeColor="text1"/>
                <w:sz w:val="20"/>
                <w:szCs w:val="20"/>
              </w:rPr>
              <w:t>MEDIA</w:t>
            </w:r>
          </w:p>
        </w:tc>
        <w:tc>
          <w:tcPr>
            <w:tcW w:w="1417" w:type="dxa"/>
            <w:shd w:val="clear" w:color="auto" w:fill="auto"/>
          </w:tcPr>
          <w:p w:rsidR="0092138A" w:rsidRPr="00BF0152" w:rsidRDefault="00BF0152" w:rsidP="00BF0152">
            <w:pPr>
              <w:pStyle w:val="TableContents"/>
              <w:snapToGrid w:val="0"/>
              <w:jc w:val="center"/>
              <w:rPr>
                <w:rFonts w:ascii="Arial" w:hAnsi="Arial" w:cs="Arial"/>
                <w:color w:val="000000" w:themeColor="text1"/>
                <w:sz w:val="20"/>
                <w:szCs w:val="20"/>
              </w:rPr>
            </w:pPr>
            <w:r w:rsidRPr="00BF0152">
              <w:rPr>
                <w:rFonts w:ascii="Arial" w:hAnsi="Arial" w:cs="Arial"/>
                <w:color w:val="000000" w:themeColor="text1"/>
                <w:sz w:val="20"/>
                <w:szCs w:val="20"/>
              </w:rPr>
              <w:t>1, 2</w:t>
            </w:r>
          </w:p>
        </w:tc>
      </w:tr>
      <w:tr w:rsidR="00D170B8" w:rsidRPr="00D170B8" w:rsidTr="00BF0152">
        <w:tc>
          <w:tcPr>
            <w:tcW w:w="922" w:type="dxa"/>
            <w:shd w:val="clear" w:color="auto" w:fill="auto"/>
          </w:tcPr>
          <w:p w:rsidR="00957A0E" w:rsidRPr="00D170B8" w:rsidRDefault="00BF0152" w:rsidP="0092138A">
            <w:pPr>
              <w:pStyle w:val="TableContents"/>
              <w:snapToGrid w:val="0"/>
              <w:jc w:val="center"/>
              <w:rPr>
                <w:rFonts w:ascii="Arial" w:hAnsi="Arial" w:cs="Arial"/>
                <w:b/>
                <w:bCs/>
                <w:color w:val="000000" w:themeColor="text1"/>
                <w:sz w:val="20"/>
                <w:szCs w:val="20"/>
              </w:rPr>
            </w:pPr>
            <w:r>
              <w:rPr>
                <w:rFonts w:ascii="Arial" w:hAnsi="Arial" w:cs="Arial"/>
                <w:b/>
                <w:bCs/>
                <w:color w:val="000000" w:themeColor="text1"/>
                <w:sz w:val="20"/>
                <w:szCs w:val="20"/>
              </w:rPr>
              <w:lastRenderedPageBreak/>
              <w:t>4</w:t>
            </w:r>
          </w:p>
        </w:tc>
        <w:tc>
          <w:tcPr>
            <w:tcW w:w="2283" w:type="dxa"/>
            <w:shd w:val="clear" w:color="auto" w:fill="auto"/>
          </w:tcPr>
          <w:p w:rsidR="00957A0E" w:rsidRPr="00D170B8" w:rsidRDefault="00957A0E" w:rsidP="00BF0152">
            <w:pPr>
              <w:pStyle w:val="Ttulo5"/>
              <w:shd w:val="clear" w:color="auto" w:fill="FFFFFF"/>
              <w:spacing w:before="401" w:after="401"/>
              <w:rPr>
                <w:rFonts w:ascii="Arial" w:hAnsi="Arial" w:cs="Arial"/>
                <w:b/>
                <w:bCs/>
                <w:color w:val="000000" w:themeColor="text1"/>
                <w:sz w:val="20"/>
                <w:szCs w:val="20"/>
                <w:lang w:val="es-ES"/>
              </w:rPr>
            </w:pPr>
            <w:r w:rsidRPr="00D170B8">
              <w:rPr>
                <w:rFonts w:ascii="Arial" w:hAnsi="Arial" w:cs="Arial"/>
                <w:b/>
                <w:bCs/>
                <w:color w:val="000000" w:themeColor="text1"/>
                <w:sz w:val="20"/>
                <w:szCs w:val="20"/>
              </w:rPr>
              <w:t>Optimización para posicionar el proyecto chocosfera en los principales buscadores del mundo</w:t>
            </w:r>
          </w:p>
        </w:tc>
        <w:tc>
          <w:tcPr>
            <w:tcW w:w="3604" w:type="dxa"/>
            <w:shd w:val="clear" w:color="auto" w:fill="auto"/>
          </w:tcPr>
          <w:p w:rsidR="00957A0E" w:rsidRPr="00D170B8" w:rsidRDefault="00957A0E">
            <w:pPr>
              <w:pStyle w:val="TableContents"/>
              <w:snapToGrid w:val="0"/>
              <w:jc w:val="both"/>
              <w:rPr>
                <w:rFonts w:ascii="Arial" w:hAnsi="Arial" w:cs="Arial"/>
                <w:color w:val="000000" w:themeColor="text1"/>
                <w:sz w:val="20"/>
                <w:szCs w:val="20"/>
                <w:shd w:val="clear" w:color="auto" w:fill="FFFFFF"/>
              </w:rPr>
            </w:pPr>
            <w:r w:rsidRPr="00D170B8">
              <w:rPr>
                <w:rFonts w:ascii="Arial" w:hAnsi="Arial" w:cs="Arial"/>
                <w:color w:val="000000" w:themeColor="text1"/>
                <w:sz w:val="20"/>
                <w:szCs w:val="20"/>
                <w:shd w:val="clear" w:color="auto" w:fill="FFFFFF"/>
              </w:rPr>
              <w:t>Poseer una estructura óptima donde los robots de los buscadores puedan identificar las palabras claves que se asocien a Chocosfera.</w:t>
            </w:r>
          </w:p>
        </w:tc>
        <w:tc>
          <w:tcPr>
            <w:tcW w:w="1020" w:type="dxa"/>
            <w:shd w:val="clear" w:color="auto" w:fill="auto"/>
          </w:tcPr>
          <w:p w:rsidR="00957A0E" w:rsidRPr="00D170B8" w:rsidRDefault="00BF0152">
            <w:pPr>
              <w:pStyle w:val="TableContents"/>
              <w:snapToGrid w:val="0"/>
              <w:jc w:val="both"/>
              <w:rPr>
                <w:rFonts w:ascii="Arial" w:hAnsi="Arial" w:cs="Arial"/>
                <w:color w:val="000000" w:themeColor="text1"/>
                <w:sz w:val="20"/>
                <w:szCs w:val="20"/>
              </w:rPr>
            </w:pPr>
            <w:r>
              <w:rPr>
                <w:rFonts w:ascii="Arial" w:hAnsi="Arial" w:cs="Arial"/>
                <w:color w:val="000000" w:themeColor="text1"/>
                <w:sz w:val="20"/>
                <w:szCs w:val="20"/>
              </w:rPr>
              <w:t>MEDIA</w:t>
            </w:r>
          </w:p>
        </w:tc>
        <w:tc>
          <w:tcPr>
            <w:tcW w:w="1417" w:type="dxa"/>
            <w:shd w:val="clear" w:color="auto" w:fill="auto"/>
          </w:tcPr>
          <w:p w:rsidR="00957A0E" w:rsidRPr="00BF0152" w:rsidRDefault="00BF0152" w:rsidP="00BF0152">
            <w:pPr>
              <w:pStyle w:val="TableContents"/>
              <w:snapToGrid w:val="0"/>
              <w:jc w:val="center"/>
              <w:rPr>
                <w:rFonts w:ascii="Arial" w:hAnsi="Arial" w:cs="Arial"/>
                <w:color w:val="000000" w:themeColor="text1"/>
                <w:sz w:val="20"/>
                <w:szCs w:val="20"/>
              </w:rPr>
            </w:pPr>
            <w:r>
              <w:rPr>
                <w:rFonts w:ascii="Arial" w:hAnsi="Arial" w:cs="Arial"/>
                <w:color w:val="000000" w:themeColor="text1"/>
                <w:sz w:val="20"/>
                <w:szCs w:val="20"/>
              </w:rPr>
              <w:t>2</w:t>
            </w:r>
          </w:p>
        </w:tc>
      </w:tr>
      <w:tr w:rsidR="00D170B8" w:rsidRPr="00D170B8" w:rsidTr="00BF0152">
        <w:tc>
          <w:tcPr>
            <w:tcW w:w="922" w:type="dxa"/>
            <w:shd w:val="clear" w:color="auto" w:fill="auto"/>
          </w:tcPr>
          <w:p w:rsidR="00957A0E" w:rsidRPr="00D170B8" w:rsidRDefault="00BF0152" w:rsidP="0092138A">
            <w:pPr>
              <w:pStyle w:val="TableContents"/>
              <w:snapToGrid w:val="0"/>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83" w:type="dxa"/>
            <w:shd w:val="clear" w:color="auto" w:fill="auto"/>
          </w:tcPr>
          <w:p w:rsidR="00957A0E" w:rsidRPr="00D170B8" w:rsidRDefault="00957A0E" w:rsidP="00BF0152">
            <w:pPr>
              <w:pStyle w:val="Ttulo5"/>
              <w:shd w:val="clear" w:color="auto" w:fill="FFFFFF"/>
              <w:spacing w:before="401" w:after="401"/>
              <w:jc w:val="both"/>
              <w:rPr>
                <w:rFonts w:ascii="Arial" w:hAnsi="Arial" w:cs="Arial"/>
                <w:b/>
                <w:bCs/>
                <w:color w:val="000000" w:themeColor="text1"/>
                <w:sz w:val="20"/>
                <w:szCs w:val="20"/>
              </w:rPr>
            </w:pPr>
            <w:r w:rsidRPr="00D170B8">
              <w:rPr>
                <w:rFonts w:ascii="Arial" w:hAnsi="Arial" w:cs="Arial"/>
                <w:b/>
                <w:bCs/>
                <w:color w:val="000000" w:themeColor="text1"/>
                <w:sz w:val="20"/>
                <w:szCs w:val="20"/>
              </w:rPr>
              <w:t>Independencia</w:t>
            </w:r>
          </w:p>
        </w:tc>
        <w:tc>
          <w:tcPr>
            <w:tcW w:w="3604" w:type="dxa"/>
            <w:shd w:val="clear" w:color="auto" w:fill="auto"/>
          </w:tcPr>
          <w:p w:rsidR="00957A0E" w:rsidRPr="00D170B8" w:rsidRDefault="00957A0E">
            <w:pPr>
              <w:pStyle w:val="TableContents"/>
              <w:snapToGrid w:val="0"/>
              <w:jc w:val="both"/>
              <w:rPr>
                <w:rFonts w:ascii="Arial" w:hAnsi="Arial" w:cs="Arial"/>
                <w:color w:val="000000" w:themeColor="text1"/>
                <w:sz w:val="20"/>
                <w:szCs w:val="20"/>
                <w:shd w:val="clear" w:color="auto" w:fill="FFFFFF"/>
              </w:rPr>
            </w:pPr>
            <w:r w:rsidRPr="00D170B8">
              <w:rPr>
                <w:rFonts w:ascii="Arial" w:hAnsi="Arial" w:cs="Arial"/>
                <w:color w:val="000000" w:themeColor="text1"/>
                <w:sz w:val="20"/>
                <w:szCs w:val="20"/>
                <w:shd w:val="clear" w:color="auto" w:fill="FFFFFF"/>
              </w:rPr>
              <w:t xml:space="preserve">Una página web autoadministrable permitirá tener el control de la información </w:t>
            </w:r>
            <w:r w:rsidR="00D170B8" w:rsidRPr="00D170B8">
              <w:rPr>
                <w:rFonts w:ascii="Arial" w:hAnsi="Arial" w:cs="Arial"/>
                <w:color w:val="000000" w:themeColor="text1"/>
                <w:sz w:val="20"/>
                <w:szCs w:val="20"/>
                <w:shd w:val="clear" w:color="auto" w:fill="FFFFFF"/>
              </w:rPr>
              <w:t xml:space="preserve">que se </w:t>
            </w:r>
            <w:r w:rsidR="00BF0152" w:rsidRPr="00D170B8">
              <w:rPr>
                <w:rFonts w:ascii="Arial" w:hAnsi="Arial" w:cs="Arial"/>
                <w:color w:val="000000" w:themeColor="text1"/>
                <w:sz w:val="20"/>
                <w:szCs w:val="20"/>
                <w:shd w:val="clear" w:color="auto" w:fill="FFFFFF"/>
              </w:rPr>
              <w:t>publicará</w:t>
            </w:r>
            <w:r w:rsidRPr="00D170B8">
              <w:rPr>
                <w:rFonts w:ascii="Arial" w:hAnsi="Arial" w:cs="Arial"/>
                <w:color w:val="000000" w:themeColor="text1"/>
                <w:sz w:val="20"/>
                <w:szCs w:val="20"/>
                <w:shd w:val="clear" w:color="auto" w:fill="FFFFFF"/>
              </w:rPr>
              <w:t>. Obteniendo la independencia que requiere, sin necesidad de contactar a los diseñadores por cada cambio.</w:t>
            </w:r>
          </w:p>
        </w:tc>
        <w:tc>
          <w:tcPr>
            <w:tcW w:w="1020" w:type="dxa"/>
            <w:shd w:val="clear" w:color="auto" w:fill="auto"/>
          </w:tcPr>
          <w:p w:rsidR="00957A0E" w:rsidRPr="00D170B8" w:rsidRDefault="00BF0152">
            <w:pPr>
              <w:pStyle w:val="TableContents"/>
              <w:snapToGrid w:val="0"/>
              <w:jc w:val="both"/>
              <w:rPr>
                <w:rFonts w:ascii="Arial" w:hAnsi="Arial" w:cs="Arial"/>
                <w:color w:val="000000" w:themeColor="text1"/>
                <w:sz w:val="20"/>
                <w:szCs w:val="20"/>
              </w:rPr>
            </w:pPr>
            <w:r>
              <w:rPr>
                <w:rFonts w:ascii="Arial" w:hAnsi="Arial" w:cs="Arial"/>
                <w:color w:val="000000" w:themeColor="text1"/>
                <w:sz w:val="20"/>
                <w:szCs w:val="20"/>
              </w:rPr>
              <w:t>BAJA</w:t>
            </w:r>
          </w:p>
        </w:tc>
        <w:tc>
          <w:tcPr>
            <w:tcW w:w="1417" w:type="dxa"/>
            <w:shd w:val="clear" w:color="auto" w:fill="auto"/>
          </w:tcPr>
          <w:p w:rsidR="00957A0E" w:rsidRPr="00BF0152" w:rsidRDefault="00BF0152" w:rsidP="00BF0152">
            <w:pPr>
              <w:pStyle w:val="TableContents"/>
              <w:snapToGrid w:val="0"/>
              <w:jc w:val="center"/>
              <w:rPr>
                <w:rFonts w:ascii="Arial" w:hAnsi="Arial" w:cs="Arial"/>
                <w:color w:val="000000" w:themeColor="text1"/>
                <w:sz w:val="20"/>
                <w:szCs w:val="20"/>
              </w:rPr>
            </w:pPr>
            <w:r>
              <w:rPr>
                <w:rFonts w:ascii="Arial" w:hAnsi="Arial" w:cs="Arial"/>
                <w:color w:val="000000" w:themeColor="text1"/>
                <w:sz w:val="20"/>
                <w:szCs w:val="20"/>
              </w:rPr>
              <w:t>1,2,3</w:t>
            </w:r>
          </w:p>
        </w:tc>
      </w:tr>
      <w:tr w:rsidR="00D170B8" w:rsidRPr="00D170B8" w:rsidTr="00BF0152">
        <w:tc>
          <w:tcPr>
            <w:tcW w:w="922" w:type="dxa"/>
            <w:shd w:val="clear" w:color="auto" w:fill="auto"/>
          </w:tcPr>
          <w:p w:rsidR="00957A0E" w:rsidRPr="00D170B8" w:rsidRDefault="00BF0152" w:rsidP="0092138A">
            <w:pPr>
              <w:pStyle w:val="TableContents"/>
              <w:snapToGrid w:val="0"/>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83" w:type="dxa"/>
            <w:shd w:val="clear" w:color="auto" w:fill="auto"/>
          </w:tcPr>
          <w:p w:rsidR="00957A0E" w:rsidRPr="00D170B8" w:rsidRDefault="00957A0E" w:rsidP="00BF0152">
            <w:pPr>
              <w:pStyle w:val="Ttulo5"/>
              <w:shd w:val="clear" w:color="auto" w:fill="FFFFFF"/>
              <w:spacing w:before="401" w:after="401"/>
              <w:jc w:val="both"/>
              <w:rPr>
                <w:rFonts w:ascii="Arial" w:hAnsi="Arial" w:cs="Arial"/>
                <w:b/>
                <w:bCs/>
                <w:color w:val="000000" w:themeColor="text1"/>
                <w:sz w:val="20"/>
                <w:szCs w:val="20"/>
                <w:lang w:val="es-ES"/>
              </w:rPr>
            </w:pPr>
            <w:r w:rsidRPr="00D170B8">
              <w:rPr>
                <w:rFonts w:ascii="Arial" w:hAnsi="Arial" w:cs="Arial"/>
                <w:b/>
                <w:bCs/>
                <w:color w:val="000000" w:themeColor="text1"/>
                <w:sz w:val="20"/>
                <w:szCs w:val="20"/>
              </w:rPr>
              <w:t>Monitoreo usando métricas relevantes para futuras estrategias comerciale</w:t>
            </w:r>
            <w:r w:rsidR="00BF0152">
              <w:rPr>
                <w:rFonts w:ascii="Arial" w:hAnsi="Arial" w:cs="Arial"/>
                <w:b/>
                <w:bCs/>
                <w:color w:val="000000" w:themeColor="text1"/>
                <w:sz w:val="20"/>
                <w:szCs w:val="20"/>
              </w:rPr>
              <w:t>s</w:t>
            </w:r>
            <w:r w:rsidRPr="00D170B8">
              <w:rPr>
                <w:rFonts w:ascii="Arial" w:hAnsi="Arial" w:cs="Arial"/>
                <w:b/>
                <w:bCs/>
                <w:color w:val="000000" w:themeColor="text1"/>
                <w:sz w:val="20"/>
                <w:szCs w:val="20"/>
              </w:rPr>
              <w:t xml:space="preserve"> </w:t>
            </w:r>
          </w:p>
        </w:tc>
        <w:tc>
          <w:tcPr>
            <w:tcW w:w="3604" w:type="dxa"/>
            <w:shd w:val="clear" w:color="auto" w:fill="auto"/>
          </w:tcPr>
          <w:p w:rsidR="00957A0E" w:rsidRPr="00D170B8" w:rsidRDefault="00957A0E">
            <w:pPr>
              <w:pStyle w:val="TableContents"/>
              <w:snapToGrid w:val="0"/>
              <w:jc w:val="both"/>
              <w:rPr>
                <w:rFonts w:ascii="Arial" w:hAnsi="Arial" w:cs="Arial"/>
                <w:color w:val="000000" w:themeColor="text1"/>
                <w:sz w:val="20"/>
                <w:szCs w:val="20"/>
                <w:shd w:val="clear" w:color="auto" w:fill="FFFFFF"/>
              </w:rPr>
            </w:pPr>
            <w:r w:rsidRPr="00D170B8">
              <w:rPr>
                <w:rFonts w:ascii="Arial" w:hAnsi="Arial" w:cs="Arial"/>
                <w:color w:val="000000" w:themeColor="text1"/>
                <w:sz w:val="20"/>
                <w:szCs w:val="20"/>
                <w:shd w:val="clear" w:color="auto" w:fill="FFFFFF"/>
              </w:rPr>
              <w:t>Toda estrategia corporativa debe ser medible para garantizar la efectividad de esta, a través del marketing digital existen herramientas online que permitirá analizar los diferentes indicadores de la página web, tales como: número de visitantes, frecuencia de visitas, ubicación e incluso las secciones más visitadas. Lo cual, proporcionará una retroalimentación para futuras acciones.</w:t>
            </w:r>
            <w:r w:rsidR="00BF0152">
              <w:rPr>
                <w:rFonts w:ascii="Arial" w:hAnsi="Arial" w:cs="Arial"/>
                <w:color w:val="000000" w:themeColor="text1"/>
                <w:sz w:val="20"/>
                <w:szCs w:val="20"/>
                <w:shd w:val="clear" w:color="auto" w:fill="FFFFFF"/>
              </w:rPr>
              <w:t xml:space="preserve"> </w:t>
            </w:r>
            <w:r w:rsidR="00BF0152" w:rsidRPr="00BF0152">
              <w:rPr>
                <w:rFonts w:ascii="Arial" w:hAnsi="Arial" w:cs="Arial"/>
                <w:color w:val="000000" w:themeColor="text1"/>
                <w:sz w:val="20"/>
                <w:szCs w:val="20"/>
                <w:shd w:val="clear" w:color="auto" w:fill="FFFFFF"/>
              </w:rPr>
              <w:t>U</w:t>
            </w:r>
            <w:r w:rsidR="00BF0152" w:rsidRPr="00BF0152">
              <w:rPr>
                <w:rFonts w:ascii="Arial" w:hAnsi="Arial" w:cs="Arial"/>
                <w:bCs/>
                <w:color w:val="000000" w:themeColor="text1"/>
                <w:sz w:val="20"/>
                <w:szCs w:val="20"/>
              </w:rPr>
              <w:t>tilizando herramientas como Google Analytics y Google Webmaster Tools.</w:t>
            </w:r>
          </w:p>
        </w:tc>
        <w:tc>
          <w:tcPr>
            <w:tcW w:w="1020" w:type="dxa"/>
            <w:shd w:val="clear" w:color="auto" w:fill="auto"/>
          </w:tcPr>
          <w:p w:rsidR="00957A0E" w:rsidRPr="00D170B8" w:rsidRDefault="00BF0152">
            <w:pPr>
              <w:pStyle w:val="TableContents"/>
              <w:snapToGrid w:val="0"/>
              <w:jc w:val="both"/>
              <w:rPr>
                <w:rFonts w:ascii="Arial" w:hAnsi="Arial" w:cs="Arial"/>
                <w:color w:val="000000" w:themeColor="text1"/>
                <w:sz w:val="20"/>
                <w:szCs w:val="20"/>
              </w:rPr>
            </w:pPr>
            <w:r>
              <w:rPr>
                <w:rFonts w:ascii="Arial" w:hAnsi="Arial" w:cs="Arial"/>
                <w:color w:val="000000" w:themeColor="text1"/>
                <w:sz w:val="20"/>
                <w:szCs w:val="20"/>
              </w:rPr>
              <w:t>BAJA</w:t>
            </w:r>
          </w:p>
        </w:tc>
        <w:tc>
          <w:tcPr>
            <w:tcW w:w="1417" w:type="dxa"/>
            <w:shd w:val="clear" w:color="auto" w:fill="auto"/>
          </w:tcPr>
          <w:p w:rsidR="00957A0E" w:rsidRPr="00BF0152" w:rsidRDefault="00BF0152" w:rsidP="00BF0152">
            <w:pPr>
              <w:pStyle w:val="TableContents"/>
              <w:snapToGrid w:val="0"/>
              <w:jc w:val="center"/>
              <w:rPr>
                <w:rFonts w:ascii="Arial" w:hAnsi="Arial" w:cs="Arial"/>
                <w:color w:val="000000" w:themeColor="text1"/>
                <w:sz w:val="20"/>
                <w:szCs w:val="20"/>
              </w:rPr>
            </w:pPr>
            <w:r>
              <w:rPr>
                <w:rFonts w:ascii="Arial" w:hAnsi="Arial" w:cs="Arial"/>
                <w:color w:val="000000" w:themeColor="text1"/>
                <w:sz w:val="20"/>
                <w:szCs w:val="20"/>
              </w:rPr>
              <w:t>2,3,4</w:t>
            </w:r>
          </w:p>
        </w:tc>
      </w:tr>
    </w:tbl>
    <w:p w:rsidR="0094411A" w:rsidRDefault="0094411A">
      <w:pPr>
        <w:pStyle w:val="Textoindependiente"/>
        <w:ind w:left="363"/>
      </w:pPr>
    </w:p>
    <w:p w:rsidR="0094411A" w:rsidRDefault="0094411A">
      <w:pPr>
        <w:pStyle w:val="Ttulo1"/>
        <w:tabs>
          <w:tab w:val="left" w:pos="363"/>
        </w:tabs>
        <w:ind w:left="363" w:hanging="363"/>
        <w:rPr>
          <w:rFonts w:cs="DejaVu Sans"/>
          <w:lang w:val="es-ES"/>
        </w:rPr>
      </w:pPr>
      <w:bookmarkStart w:id="30" w:name="__RefHeading___Toc331_119498368"/>
      <w:bookmarkEnd w:id="30"/>
      <w:r>
        <w:rPr>
          <w:rFonts w:cs="DejaVu Sans"/>
          <w:lang w:val="es-ES"/>
        </w:rPr>
        <w:t>Niveles de Calidad</w:t>
      </w:r>
    </w:p>
    <w:p w:rsidR="00BD0F75" w:rsidRDefault="00263A3D" w:rsidP="00263A3D">
      <w:pPr>
        <w:pStyle w:val="Textoindependiente"/>
        <w:jc w:val="both"/>
        <w:rPr>
          <w:lang w:val="es-ES"/>
        </w:rPr>
      </w:pPr>
      <w:r>
        <w:rPr>
          <w:lang w:val="es-ES"/>
        </w:rPr>
        <w:t>Tomando en consideración el e</w:t>
      </w:r>
      <w:r w:rsidRPr="00263A3D">
        <w:rPr>
          <w:lang w:val="es-ES"/>
        </w:rPr>
        <w:t xml:space="preserve">stándar de calidad </w:t>
      </w:r>
      <w:r w:rsidR="00CD0F3B">
        <w:t>ISO 9126 (ISO 9126 International Standard ISO/IEC 9126: Software Engineering - Product Quality, 2001) detalla un modelo de calidad para</w:t>
      </w:r>
      <w:r w:rsidR="00F61E37">
        <w:t xml:space="preserve"> las paginas web</w:t>
      </w:r>
      <w:r>
        <w:rPr>
          <w:lang w:val="es-ES"/>
        </w:rPr>
        <w:t>, donde distinguen los niveles de calidad en características y sub</w:t>
      </w:r>
      <w:r>
        <w:rPr>
          <w:lang w:val="es-ES"/>
        </w:rPr>
        <w:t>características</w:t>
      </w:r>
      <w:r>
        <w:rPr>
          <w:lang w:val="es-ES"/>
        </w:rPr>
        <w:t>,</w:t>
      </w:r>
      <w:r w:rsidR="00F516A8">
        <w:rPr>
          <w:lang w:val="es-ES"/>
        </w:rPr>
        <w:t xml:space="preserve"> en función de los objetivos propuesto para este proyecto, se obtiene</w:t>
      </w:r>
      <w:r>
        <w:rPr>
          <w:lang w:val="es-ES"/>
        </w:rPr>
        <w:t xml:space="preserve"> los requerimientos no funcionales que debe poseer </w:t>
      </w:r>
      <w:r w:rsidR="00F516A8">
        <w:rPr>
          <w:lang w:val="es-ES"/>
        </w:rPr>
        <w:t>la</w:t>
      </w:r>
      <w:r>
        <w:rPr>
          <w:lang w:val="es-ES"/>
        </w:rPr>
        <w:t xml:space="preserve"> página web:</w:t>
      </w:r>
    </w:p>
    <w:p w:rsidR="00E8276B" w:rsidRPr="00BD0F75" w:rsidRDefault="00E8276B" w:rsidP="00263A3D">
      <w:pPr>
        <w:pStyle w:val="Textoindependiente"/>
        <w:jc w:val="both"/>
        <w:rPr>
          <w:lang w:val="es-ES"/>
        </w:rPr>
      </w:pPr>
    </w:p>
    <w:p w:rsidR="0094411A" w:rsidRDefault="00E23D82" w:rsidP="00256A5A">
      <w:pPr>
        <w:pStyle w:val="Textoindependiente"/>
        <w:numPr>
          <w:ilvl w:val="0"/>
          <w:numId w:val="9"/>
        </w:numPr>
        <w:jc w:val="both"/>
      </w:pPr>
      <w:r w:rsidRPr="00F516A8">
        <w:rPr>
          <w:b/>
        </w:rPr>
        <w:t>U</w:t>
      </w:r>
      <w:r w:rsidR="0087270A">
        <w:rPr>
          <w:b/>
        </w:rPr>
        <w:t>SABILIDAD</w:t>
      </w:r>
      <w:r w:rsidR="00BD0F75" w:rsidRPr="00F516A8">
        <w:rPr>
          <w:b/>
        </w:rPr>
        <w:t>:</w:t>
      </w:r>
      <w:r w:rsidR="00BD0F75">
        <w:t xml:space="preserve"> </w:t>
      </w:r>
      <w:r w:rsidR="00256A5A">
        <w:t xml:space="preserve">Se debe considerar la usabilidad al momento </w:t>
      </w:r>
      <w:r w:rsidR="00256A5A" w:rsidRPr="00256A5A">
        <w:t>de diseñar, desarrollar y optimizar un sitio web</w:t>
      </w:r>
      <w:r w:rsidR="00C7745A">
        <w:t>, de esta forma,</w:t>
      </w:r>
      <w:r w:rsidR="00256A5A" w:rsidRPr="00256A5A">
        <w:t xml:space="preserve"> aporta</w:t>
      </w:r>
      <w:r w:rsidR="00C7745A">
        <w:t>ra</w:t>
      </w:r>
      <w:r w:rsidR="00256A5A" w:rsidRPr="00256A5A">
        <w:t xml:space="preserve"> </w:t>
      </w:r>
      <w:r w:rsidR="00C7745A">
        <w:t>los siguientes</w:t>
      </w:r>
      <w:r w:rsidR="00256A5A" w:rsidRPr="00256A5A">
        <w:t xml:space="preserve"> beneficios</w:t>
      </w:r>
      <w:r w:rsidR="00C7745A">
        <w:t>:</w:t>
      </w:r>
    </w:p>
    <w:p w:rsidR="00256A5A" w:rsidRDefault="00256A5A" w:rsidP="00256A5A">
      <w:pPr>
        <w:pStyle w:val="Textoindependiente"/>
        <w:numPr>
          <w:ilvl w:val="0"/>
          <w:numId w:val="10"/>
        </w:numPr>
        <w:jc w:val="both"/>
      </w:pPr>
      <w:r>
        <w:t>Mejorar la experiencia y satisfacción de los visitantes.</w:t>
      </w:r>
    </w:p>
    <w:p w:rsidR="00256A5A" w:rsidRDefault="00256A5A" w:rsidP="00256A5A">
      <w:pPr>
        <w:pStyle w:val="Textoindependiente"/>
        <w:numPr>
          <w:ilvl w:val="0"/>
          <w:numId w:val="10"/>
        </w:numPr>
        <w:jc w:val="both"/>
      </w:pPr>
      <w:r>
        <w:t>Lograr una mayor comunicación y feedback con el usuario.</w:t>
      </w:r>
    </w:p>
    <w:p w:rsidR="00256A5A" w:rsidRDefault="00256A5A" w:rsidP="00256A5A">
      <w:pPr>
        <w:pStyle w:val="Textoindependiente"/>
        <w:numPr>
          <w:ilvl w:val="0"/>
          <w:numId w:val="10"/>
        </w:numPr>
        <w:jc w:val="both"/>
      </w:pPr>
      <w:r>
        <w:t>Conseguir más tráfico.</w:t>
      </w:r>
    </w:p>
    <w:p w:rsidR="00256A5A" w:rsidRDefault="00256A5A" w:rsidP="00256A5A">
      <w:pPr>
        <w:pStyle w:val="Textoindependiente"/>
        <w:numPr>
          <w:ilvl w:val="0"/>
          <w:numId w:val="10"/>
        </w:numPr>
        <w:jc w:val="both"/>
      </w:pPr>
      <w:r>
        <w:lastRenderedPageBreak/>
        <w:t>Aumentar la duración de las visitas.</w:t>
      </w:r>
    </w:p>
    <w:p w:rsidR="00256A5A" w:rsidRDefault="00256A5A" w:rsidP="00256A5A">
      <w:pPr>
        <w:pStyle w:val="Textoindependiente"/>
        <w:numPr>
          <w:ilvl w:val="0"/>
          <w:numId w:val="10"/>
        </w:numPr>
        <w:jc w:val="both"/>
      </w:pPr>
      <w:r>
        <w:t>Disminuir el porcentaje de rebote.</w:t>
      </w:r>
    </w:p>
    <w:p w:rsidR="00256A5A" w:rsidRDefault="00256A5A" w:rsidP="00256A5A">
      <w:pPr>
        <w:pStyle w:val="Textoindependiente"/>
        <w:numPr>
          <w:ilvl w:val="0"/>
          <w:numId w:val="10"/>
        </w:numPr>
        <w:jc w:val="both"/>
      </w:pPr>
      <w:r>
        <w:t>Fidelizar a los usuarios, logrando que nos vuelvan a visitar la web.</w:t>
      </w:r>
    </w:p>
    <w:p w:rsidR="00256A5A" w:rsidRDefault="00256A5A" w:rsidP="00256A5A">
      <w:pPr>
        <w:pStyle w:val="Textoindependiente"/>
        <w:numPr>
          <w:ilvl w:val="0"/>
          <w:numId w:val="10"/>
        </w:numPr>
        <w:jc w:val="both"/>
      </w:pPr>
      <w:r>
        <w:t>Facilitar que los usuarios recomienden la web, generando más visitas adicionales.</w:t>
      </w:r>
    </w:p>
    <w:p w:rsidR="00256A5A" w:rsidRDefault="00256A5A" w:rsidP="00256A5A">
      <w:pPr>
        <w:pStyle w:val="Textoindependiente"/>
        <w:numPr>
          <w:ilvl w:val="0"/>
          <w:numId w:val="10"/>
        </w:numPr>
        <w:jc w:val="both"/>
      </w:pPr>
      <w:r>
        <w:t>Lograr que el usuario se familiarice antes con la página y que su manejo sea fácil e intuitivo.</w:t>
      </w:r>
    </w:p>
    <w:p w:rsidR="00256A5A" w:rsidRDefault="00256A5A" w:rsidP="00256A5A">
      <w:pPr>
        <w:pStyle w:val="Textoindependiente"/>
        <w:numPr>
          <w:ilvl w:val="0"/>
          <w:numId w:val="10"/>
        </w:numPr>
        <w:jc w:val="both"/>
      </w:pPr>
      <w:r>
        <w:t>Aumentar los ingresos y las ventas a través de la página</w:t>
      </w:r>
    </w:p>
    <w:p w:rsidR="00C7745A" w:rsidRDefault="00C7745A" w:rsidP="00C7745A">
      <w:pPr>
        <w:pStyle w:val="Textoindependiente"/>
        <w:ind w:left="1440"/>
        <w:jc w:val="both"/>
      </w:pPr>
    </w:p>
    <w:p w:rsidR="00C7745A" w:rsidRPr="00C7745A" w:rsidRDefault="00C7745A" w:rsidP="00C7745A">
      <w:pPr>
        <w:pStyle w:val="Textoindependiente"/>
        <w:ind w:left="1080"/>
        <w:jc w:val="both"/>
        <w:rPr>
          <w:lang w:val="es-ES"/>
        </w:rPr>
      </w:pPr>
      <w:r w:rsidRPr="00C7745A">
        <w:rPr>
          <w:lang w:val="es-ES"/>
        </w:rPr>
        <w:t xml:space="preserve">Las principales claves para lograr optimizar </w:t>
      </w:r>
      <w:r>
        <w:rPr>
          <w:lang w:val="es-ES"/>
        </w:rPr>
        <w:t>Chocosfera a</w:t>
      </w:r>
      <w:r w:rsidRPr="00C7745A">
        <w:rPr>
          <w:lang w:val="es-ES"/>
        </w:rPr>
        <w:t xml:space="preserve"> nivel de usabilidad son:</w:t>
      </w:r>
    </w:p>
    <w:p w:rsidR="00C7745A" w:rsidRPr="00C7745A" w:rsidRDefault="00C7745A" w:rsidP="00C7745A">
      <w:pPr>
        <w:pStyle w:val="Textoindependiente"/>
        <w:ind w:left="1080"/>
        <w:jc w:val="both"/>
        <w:rPr>
          <w:lang w:val="es-ES"/>
        </w:rPr>
      </w:pPr>
    </w:p>
    <w:p w:rsidR="00C7745A" w:rsidRPr="00C7745A" w:rsidRDefault="00C7745A" w:rsidP="00C7745A">
      <w:pPr>
        <w:pStyle w:val="Textoindependiente"/>
        <w:numPr>
          <w:ilvl w:val="0"/>
          <w:numId w:val="11"/>
        </w:numPr>
        <w:jc w:val="both"/>
        <w:rPr>
          <w:lang w:val="es-ES"/>
        </w:rPr>
      </w:pPr>
      <w:r w:rsidRPr="00C7745A">
        <w:rPr>
          <w:lang w:val="es-ES"/>
        </w:rPr>
        <w:t>Estructurar muy bien los contenidos y organizarlos de acuerdo con una jerarquía perfectamente definida.</w:t>
      </w:r>
    </w:p>
    <w:p w:rsidR="00C7745A" w:rsidRPr="00C7745A" w:rsidRDefault="00C7745A" w:rsidP="00C7745A">
      <w:pPr>
        <w:pStyle w:val="Textoindependiente"/>
        <w:numPr>
          <w:ilvl w:val="0"/>
          <w:numId w:val="11"/>
        </w:numPr>
        <w:jc w:val="both"/>
        <w:rPr>
          <w:lang w:val="es-ES"/>
        </w:rPr>
      </w:pPr>
      <w:r w:rsidRPr="00C7745A">
        <w:rPr>
          <w:lang w:val="es-ES"/>
        </w:rPr>
        <w:t>El diseño debe ser “limpio”, con una utilización de los textos, tipografía, imágenes y recursos gráficos que faciliten la labor del usuario a la hora de encontrar lo que busca, procurando que los distintos contenidos (artículos, bloques de contenidos…) se muestren separados y con una clasificación lógica.</w:t>
      </w:r>
    </w:p>
    <w:p w:rsidR="00C7745A" w:rsidRPr="00C7745A" w:rsidRDefault="00C7745A" w:rsidP="00C7745A">
      <w:pPr>
        <w:pStyle w:val="Textoindependiente"/>
        <w:numPr>
          <w:ilvl w:val="0"/>
          <w:numId w:val="11"/>
        </w:numPr>
        <w:jc w:val="both"/>
        <w:rPr>
          <w:lang w:val="es-ES"/>
        </w:rPr>
      </w:pPr>
      <w:r w:rsidRPr="00C7745A">
        <w:rPr>
          <w:lang w:val="es-ES"/>
        </w:rPr>
        <w:t>Ceder el control al usuario. Para que su experiencia sea positiva, el usuario de nuestra página no debe sentirse perdido en ningún momento. Siempre debe saber dónde se encuentra y cómo acceder a otro enlace. Para ello, el menú debe ser muy accesible y visible, y los títulos de los contenidos de cada apartado deben ser muy claros y estar estratégicamente colocados.</w:t>
      </w:r>
    </w:p>
    <w:p w:rsidR="00C7745A" w:rsidRPr="00C7745A" w:rsidRDefault="00C7745A" w:rsidP="00C7745A">
      <w:pPr>
        <w:pStyle w:val="Textoindependiente"/>
        <w:numPr>
          <w:ilvl w:val="0"/>
          <w:numId w:val="11"/>
        </w:numPr>
        <w:jc w:val="both"/>
        <w:rPr>
          <w:lang w:val="es-ES"/>
        </w:rPr>
      </w:pPr>
      <w:r w:rsidRPr="00C7745A">
        <w:rPr>
          <w:lang w:val="es-ES"/>
        </w:rPr>
        <w:t>Facilitar la interactuación. También es muy importante que el usuario pueda hacer muchas cosas de forma fácil e intuitiva: desplegar menús, descargar información, ampliar fotos o gráficos, etc.</w:t>
      </w:r>
    </w:p>
    <w:p w:rsidR="00C7745A" w:rsidRPr="00C7745A" w:rsidRDefault="00C7745A" w:rsidP="00C7745A">
      <w:pPr>
        <w:pStyle w:val="Textoindependiente"/>
        <w:numPr>
          <w:ilvl w:val="0"/>
          <w:numId w:val="11"/>
        </w:numPr>
        <w:jc w:val="both"/>
        <w:rPr>
          <w:lang w:val="es-ES"/>
        </w:rPr>
      </w:pPr>
      <w:r w:rsidRPr="00C7745A">
        <w:rPr>
          <w:lang w:val="es-ES"/>
        </w:rPr>
        <w:t>Simplificar y sintetizar. Toda información superflua debe eliminarse o reducirse al máximo. Para esto hay una regla básica: “todo lo que no es necesario sobra”.</w:t>
      </w:r>
    </w:p>
    <w:p w:rsidR="00C7745A" w:rsidRDefault="00C7745A" w:rsidP="00C7745A">
      <w:pPr>
        <w:pStyle w:val="Textoindependiente"/>
        <w:numPr>
          <w:ilvl w:val="0"/>
          <w:numId w:val="11"/>
        </w:numPr>
        <w:jc w:val="both"/>
        <w:rPr>
          <w:lang w:val="es-ES"/>
        </w:rPr>
      </w:pPr>
      <w:r w:rsidRPr="00C7745A">
        <w:rPr>
          <w:lang w:val="es-ES"/>
        </w:rPr>
        <w:t xml:space="preserve">Adaptar la web a todo tipo de dispositivos: Otro elemento básico es la adecuar la web a móviles y tablets porque, cada vez, son </w:t>
      </w:r>
      <w:r w:rsidRPr="00C7745A">
        <w:rPr>
          <w:lang w:val="es-ES"/>
        </w:rPr>
        <w:t>más</w:t>
      </w:r>
      <w:r w:rsidRPr="00C7745A">
        <w:rPr>
          <w:lang w:val="es-ES"/>
        </w:rPr>
        <w:t xml:space="preserve"> los usuarios que utilizan estos dispositivos para navegar por la red</w:t>
      </w:r>
    </w:p>
    <w:p w:rsidR="00C7745A" w:rsidRDefault="00C7745A" w:rsidP="00C7745A">
      <w:pPr>
        <w:pStyle w:val="Textoindependiente"/>
        <w:ind w:left="1800"/>
        <w:jc w:val="both"/>
        <w:rPr>
          <w:lang w:val="es-ES"/>
        </w:rPr>
      </w:pPr>
    </w:p>
    <w:p w:rsidR="00C7745A" w:rsidRDefault="004171B4" w:rsidP="000E11D5">
      <w:pPr>
        <w:pStyle w:val="Textoindependiente"/>
        <w:ind w:left="1069"/>
        <w:jc w:val="both"/>
      </w:pPr>
      <w:r>
        <w:t>Puntos importantes</w:t>
      </w:r>
      <w:r w:rsidR="000E11D5">
        <w:t xml:space="preserve"> que se deben considerar</w:t>
      </w:r>
      <w:r w:rsidR="00C7745A">
        <w:t xml:space="preserve"> </w:t>
      </w:r>
      <w:r w:rsidR="000E11D5">
        <w:t xml:space="preserve">para la página </w:t>
      </w:r>
      <w:r w:rsidR="00C7745A">
        <w:t>web sea más usable</w:t>
      </w:r>
      <w:r w:rsidR="000E11D5">
        <w:t>:</w:t>
      </w:r>
    </w:p>
    <w:p w:rsidR="000E11D5" w:rsidRDefault="000E11D5" w:rsidP="000E11D5">
      <w:pPr>
        <w:pStyle w:val="Textoindependiente"/>
        <w:ind w:left="1069"/>
        <w:jc w:val="both"/>
      </w:pPr>
    </w:p>
    <w:p w:rsidR="00C7745A" w:rsidRDefault="00C7745A" w:rsidP="000E11D5">
      <w:pPr>
        <w:pStyle w:val="Textoindependiente"/>
        <w:numPr>
          <w:ilvl w:val="0"/>
          <w:numId w:val="12"/>
        </w:numPr>
        <w:ind w:left="1789"/>
        <w:jc w:val="both"/>
      </w:pPr>
      <w:r>
        <w:t xml:space="preserve">Colocar menús de navegación en todas las páginas, ya que los usuarios no siempre entran por </w:t>
      </w:r>
      <w:r w:rsidR="004171B4">
        <w:t>el home</w:t>
      </w:r>
      <w:r>
        <w:t>.</w:t>
      </w:r>
    </w:p>
    <w:p w:rsidR="00C7745A" w:rsidRDefault="00C7745A" w:rsidP="000E11D5">
      <w:pPr>
        <w:pStyle w:val="Textoindependiente"/>
        <w:numPr>
          <w:ilvl w:val="0"/>
          <w:numId w:val="12"/>
        </w:numPr>
        <w:ind w:left="1789"/>
        <w:jc w:val="both"/>
      </w:pPr>
      <w:r>
        <w:t>No abusar de las ventanas emergentes (pop-ups).</w:t>
      </w:r>
    </w:p>
    <w:p w:rsidR="00C7745A" w:rsidRDefault="00C7745A" w:rsidP="000E11D5">
      <w:pPr>
        <w:pStyle w:val="Textoindependiente"/>
        <w:numPr>
          <w:ilvl w:val="0"/>
          <w:numId w:val="12"/>
        </w:numPr>
        <w:ind w:left="1789"/>
        <w:jc w:val="both"/>
      </w:pPr>
      <w:r>
        <w:t>Añadir un mapa del sitio web para guiar al usuario y a los rastreadores de Google, especialmente si la web contiene mucho contenido. Puedes aprender más cómo hacerlo, aquí.</w:t>
      </w:r>
    </w:p>
    <w:p w:rsidR="00C7745A" w:rsidRDefault="00C7745A" w:rsidP="000E11D5">
      <w:pPr>
        <w:pStyle w:val="Textoindependiente"/>
        <w:numPr>
          <w:ilvl w:val="0"/>
          <w:numId w:val="12"/>
        </w:numPr>
        <w:ind w:left="1789"/>
        <w:jc w:val="both"/>
      </w:pPr>
      <w:r>
        <w:t>No abusar de las animaciones u otros elementos que puedan distraer al usuario.</w:t>
      </w:r>
    </w:p>
    <w:p w:rsidR="00C7745A" w:rsidRDefault="00C7745A" w:rsidP="000E11D5">
      <w:pPr>
        <w:pStyle w:val="Textoindependiente"/>
        <w:numPr>
          <w:ilvl w:val="0"/>
          <w:numId w:val="12"/>
        </w:numPr>
        <w:ind w:left="1789"/>
        <w:jc w:val="both"/>
      </w:pPr>
      <w:r>
        <w:lastRenderedPageBreak/>
        <w:t>Mantener un diseño coherente en toda la web y sus distintos enlaces.</w:t>
      </w:r>
    </w:p>
    <w:p w:rsidR="00C7745A" w:rsidRPr="00C7745A" w:rsidRDefault="00C7745A" w:rsidP="000E11D5">
      <w:pPr>
        <w:pStyle w:val="Textoindependiente"/>
        <w:numPr>
          <w:ilvl w:val="0"/>
          <w:numId w:val="12"/>
        </w:numPr>
        <w:jc w:val="both"/>
      </w:pPr>
      <w:r>
        <w:t>Revisar y adaptar la versión móvil de todas las páginas de la web.</w:t>
      </w:r>
    </w:p>
    <w:p w:rsidR="00256A5A" w:rsidRDefault="00256A5A" w:rsidP="00256A5A">
      <w:pPr>
        <w:pStyle w:val="Textoindependiente"/>
        <w:ind w:left="1440"/>
        <w:jc w:val="both"/>
      </w:pPr>
    </w:p>
    <w:p w:rsidR="00300815" w:rsidRDefault="00B179C1" w:rsidP="00300815">
      <w:pPr>
        <w:pStyle w:val="Textoindependiente"/>
        <w:numPr>
          <w:ilvl w:val="0"/>
          <w:numId w:val="9"/>
        </w:numPr>
        <w:jc w:val="both"/>
      </w:pPr>
      <w:r w:rsidRPr="00F516A8">
        <w:rPr>
          <w:b/>
        </w:rPr>
        <w:t>PERFORMANCE</w:t>
      </w:r>
      <w:r w:rsidR="00E23D82" w:rsidRPr="00F516A8">
        <w:rPr>
          <w:b/>
        </w:rPr>
        <w:t>:</w:t>
      </w:r>
      <w:r w:rsidR="00E23D82">
        <w:t xml:space="preserve"> </w:t>
      </w:r>
      <w:r w:rsidR="00263A3D">
        <w:t>(</w:t>
      </w:r>
      <w:r w:rsidR="00E23D82">
        <w:t>Subcaracteristica de la eficiencia</w:t>
      </w:r>
      <w:r w:rsidR="00263A3D">
        <w:t>)</w:t>
      </w:r>
      <w:r w:rsidR="00300815">
        <w:t>.</w:t>
      </w:r>
      <w:r w:rsidR="00300815" w:rsidRPr="00300815">
        <w:t xml:space="preserve"> Reducir el tiempo de respuesta de la dirección del sitio web en las aplicaciones de los usuarios, haciendo del sitio web un lugar más rápido y permitiendo un acceso transparente a los temporales o a la pantalla</w:t>
      </w:r>
      <w:r>
        <w:t>.</w:t>
      </w:r>
    </w:p>
    <w:p w:rsidR="00300815" w:rsidRDefault="00300815" w:rsidP="00300815">
      <w:pPr>
        <w:pStyle w:val="Textoindependiente"/>
        <w:ind w:left="720"/>
      </w:pPr>
      <w:r>
        <w:rPr>
          <w:b/>
        </w:rPr>
        <w:t xml:space="preserve">Es importante </w:t>
      </w:r>
      <w:r w:rsidRPr="00300815">
        <w:rPr>
          <w:b/>
        </w:rPr>
        <w:t>definir una herramienta que mida el rendimiento de la página web.</w:t>
      </w:r>
    </w:p>
    <w:p w:rsidR="00E23D82" w:rsidRDefault="00300815" w:rsidP="00300815">
      <w:pPr>
        <w:pStyle w:val="Textoindependiente"/>
        <w:ind w:left="720"/>
      </w:pPr>
      <w:r>
        <w:t xml:space="preserve"> A continuación, los criterios que se deben tomar en consideración:</w:t>
      </w:r>
    </w:p>
    <w:p w:rsidR="00300815" w:rsidRDefault="00284865" w:rsidP="00B179C1">
      <w:pPr>
        <w:pStyle w:val="Textoindependiente"/>
        <w:numPr>
          <w:ilvl w:val="0"/>
          <w:numId w:val="17"/>
        </w:numPr>
      </w:pPr>
      <w:r>
        <w:t xml:space="preserve">Velocidad de procesamiento </w:t>
      </w:r>
    </w:p>
    <w:p w:rsidR="00300815" w:rsidRDefault="00284865" w:rsidP="00B179C1">
      <w:pPr>
        <w:pStyle w:val="Textoindependiente"/>
        <w:numPr>
          <w:ilvl w:val="0"/>
          <w:numId w:val="17"/>
        </w:numPr>
      </w:pPr>
      <w:r>
        <w:t>Tiempo de respuesta</w:t>
      </w:r>
    </w:p>
    <w:p w:rsidR="00300815" w:rsidRDefault="00284865" w:rsidP="00B179C1">
      <w:pPr>
        <w:pStyle w:val="Textoindependiente"/>
        <w:numPr>
          <w:ilvl w:val="0"/>
          <w:numId w:val="17"/>
        </w:numPr>
      </w:pPr>
      <w:r>
        <w:t>Consumo de recursos</w:t>
      </w:r>
    </w:p>
    <w:p w:rsidR="00300815" w:rsidRDefault="00284865" w:rsidP="00B179C1">
      <w:pPr>
        <w:pStyle w:val="Textoindependiente"/>
        <w:numPr>
          <w:ilvl w:val="0"/>
          <w:numId w:val="17"/>
        </w:numPr>
      </w:pPr>
      <w:r>
        <w:t>Rendimiento efectivo total</w:t>
      </w:r>
    </w:p>
    <w:p w:rsidR="00284865" w:rsidRDefault="00284865" w:rsidP="00B179C1">
      <w:pPr>
        <w:pStyle w:val="Textoindependiente"/>
        <w:numPr>
          <w:ilvl w:val="0"/>
          <w:numId w:val="17"/>
        </w:numPr>
      </w:pPr>
      <w:r>
        <w:t>Eficacia</w:t>
      </w:r>
    </w:p>
    <w:p w:rsidR="00B114E6" w:rsidRDefault="00B114E6" w:rsidP="00B114E6">
      <w:pPr>
        <w:pStyle w:val="Textoindependiente"/>
        <w:ind w:left="1440"/>
      </w:pPr>
    </w:p>
    <w:p w:rsidR="004171B4" w:rsidRDefault="004171B4" w:rsidP="004171B4">
      <w:pPr>
        <w:pStyle w:val="Textoindependiente"/>
        <w:numPr>
          <w:ilvl w:val="0"/>
          <w:numId w:val="9"/>
        </w:numPr>
        <w:jc w:val="both"/>
      </w:pPr>
      <w:r w:rsidRPr="004171B4">
        <w:rPr>
          <w:b/>
        </w:rPr>
        <w:t>SEGURIDAD</w:t>
      </w:r>
      <w:r w:rsidR="00E23D82" w:rsidRPr="004171B4">
        <w:rPr>
          <w:b/>
        </w:rPr>
        <w:t>:</w:t>
      </w:r>
      <w:r w:rsidR="00E23D82">
        <w:t xml:space="preserve"> </w:t>
      </w:r>
      <w:r w:rsidR="00263A3D">
        <w:t>(</w:t>
      </w:r>
      <w:r w:rsidR="00E23D82">
        <w:t>Subcaracterisitica de la funcionalidad</w:t>
      </w:r>
      <w:r w:rsidR="00263A3D">
        <w:t>)</w:t>
      </w:r>
      <w:r w:rsidR="001514CF">
        <w:t xml:space="preserve"> </w:t>
      </w:r>
      <w:r w:rsidR="007160AF">
        <w:t>Entre las medias de seguridad de carácter técnico se encuentran</w:t>
      </w:r>
      <w:r w:rsidR="007160AF">
        <w:t>:</w:t>
      </w:r>
    </w:p>
    <w:p w:rsidR="004171B4" w:rsidRDefault="007160AF" w:rsidP="00625F20">
      <w:pPr>
        <w:pStyle w:val="Textoindependiente"/>
        <w:numPr>
          <w:ilvl w:val="1"/>
          <w:numId w:val="9"/>
        </w:numPr>
        <w:jc w:val="both"/>
      </w:pPr>
      <w:r>
        <w:t xml:space="preserve"> </w:t>
      </w:r>
      <w:r>
        <w:t>Identificación y autenticación de usuarios</w:t>
      </w:r>
      <w:r>
        <w:t xml:space="preserve">: </w:t>
      </w:r>
      <w:r w:rsidR="004171B4">
        <w:t>P</w:t>
      </w:r>
      <w:r w:rsidR="001514CF" w:rsidRPr="001514CF">
        <w:t xml:space="preserve">ermitir a los usuarios comprobar que están conectando de forma segura </w:t>
      </w:r>
      <w:r w:rsidR="001514CF">
        <w:t>a la chocosfera</w:t>
      </w:r>
      <w:r w:rsidR="001514CF" w:rsidRPr="001514CF">
        <w:t xml:space="preserve"> y de esta manera incentivar el uso de la </w:t>
      </w:r>
      <w:r w:rsidR="001514CF">
        <w:t>compra y venta de productos</w:t>
      </w:r>
      <w:r w:rsidR="004171B4">
        <w:t>. L</w:t>
      </w:r>
      <w:r w:rsidR="004171B4" w:rsidRPr="004171B4">
        <w:t xml:space="preserve">ograr prevenir el acceso no autorizado, bien sea accidental o deliberado a programas y datos; y la subdivide en: </w:t>
      </w:r>
    </w:p>
    <w:p w:rsidR="004171B4" w:rsidRDefault="004171B4" w:rsidP="004171B4">
      <w:pPr>
        <w:pStyle w:val="Textoindependiente"/>
        <w:numPr>
          <w:ilvl w:val="2"/>
          <w:numId w:val="20"/>
        </w:numPr>
        <w:jc w:val="both"/>
      </w:pPr>
      <w:r w:rsidRPr="004171B4">
        <w:t>Integridad, protegiendo los datos e información de manera que no sean modificadas por accesos no autorizados</w:t>
      </w:r>
      <w:r>
        <w:t>.</w:t>
      </w:r>
    </w:p>
    <w:p w:rsidR="004171B4" w:rsidRDefault="004171B4" w:rsidP="004171B4">
      <w:pPr>
        <w:pStyle w:val="Textoindependiente"/>
        <w:numPr>
          <w:ilvl w:val="2"/>
          <w:numId w:val="20"/>
        </w:numPr>
        <w:jc w:val="both"/>
      </w:pPr>
      <w:r w:rsidRPr="004171B4">
        <w:t>Confidencialidad, enfocadas en mantener la privacidad de los usuarios</w:t>
      </w:r>
      <w:r>
        <w:t>.</w:t>
      </w:r>
    </w:p>
    <w:p w:rsidR="004171B4" w:rsidRDefault="004171B4" w:rsidP="004171B4">
      <w:pPr>
        <w:pStyle w:val="Textoindependiente"/>
        <w:numPr>
          <w:ilvl w:val="0"/>
          <w:numId w:val="19"/>
        </w:numPr>
        <w:jc w:val="both"/>
      </w:pPr>
      <w:r w:rsidRPr="004171B4">
        <w:t>Tolerancia a fallos, brindando una respuesta al usuario frente a situaciones de fallos, errores o ataques. Se enfoca en la primera página de acceso al Home Banking, donde el usuario pueda comprobar la política de seguridad</w:t>
      </w:r>
      <w:r>
        <w:t xml:space="preserve"> </w:t>
      </w:r>
      <w:r w:rsidRPr="004171B4">
        <w:t>y evaluar la utilización de mecanismos de autenticación de los usuarios.</w:t>
      </w:r>
    </w:p>
    <w:p w:rsidR="007160AF" w:rsidRDefault="007160AF" w:rsidP="007160AF">
      <w:pPr>
        <w:pStyle w:val="Textoindependiente"/>
        <w:numPr>
          <w:ilvl w:val="0"/>
          <w:numId w:val="19"/>
        </w:numPr>
        <w:jc w:val="both"/>
      </w:pPr>
      <w:r>
        <w:t>Control de accesos.</w:t>
      </w:r>
    </w:p>
    <w:p w:rsidR="007160AF" w:rsidRDefault="007160AF" w:rsidP="007160AF">
      <w:pPr>
        <w:pStyle w:val="Textoindependiente"/>
        <w:numPr>
          <w:ilvl w:val="0"/>
          <w:numId w:val="19"/>
        </w:numPr>
        <w:jc w:val="both"/>
      </w:pPr>
      <w:r>
        <w:t>Control de flujo en la información.</w:t>
      </w:r>
    </w:p>
    <w:p w:rsidR="007160AF" w:rsidRDefault="007160AF" w:rsidP="007160AF">
      <w:pPr>
        <w:pStyle w:val="Textoindependiente"/>
        <w:numPr>
          <w:ilvl w:val="0"/>
          <w:numId w:val="19"/>
        </w:numPr>
        <w:jc w:val="both"/>
      </w:pPr>
      <w:r>
        <w:t>Auditori</w:t>
      </w:r>
      <w:r>
        <w:t>a</w:t>
      </w:r>
    </w:p>
    <w:p w:rsidR="007160AF" w:rsidRDefault="007160AF" w:rsidP="007160AF">
      <w:pPr>
        <w:pStyle w:val="Textoindependiente"/>
        <w:ind w:left="1440"/>
        <w:jc w:val="both"/>
      </w:pPr>
    </w:p>
    <w:p w:rsidR="00E23D82" w:rsidRDefault="0003690C" w:rsidP="00E23D82">
      <w:pPr>
        <w:pStyle w:val="Textoindependiente"/>
        <w:numPr>
          <w:ilvl w:val="0"/>
          <w:numId w:val="9"/>
        </w:numPr>
        <w:rPr>
          <w:b/>
        </w:rPr>
      </w:pPr>
      <w:r w:rsidRPr="00F516A8">
        <w:rPr>
          <w:b/>
        </w:rPr>
        <w:t>MANTENIBILIDAD:</w:t>
      </w:r>
    </w:p>
    <w:p w:rsidR="00452473" w:rsidRDefault="00452473" w:rsidP="00452473">
      <w:pPr>
        <w:pStyle w:val="Textoindependiente"/>
        <w:ind w:left="720"/>
        <w:jc w:val="both"/>
        <w:rPr>
          <w:b/>
        </w:rPr>
      </w:pPr>
      <w:r>
        <w:t xml:space="preserve">Modularidad en el código puede ser evidenciada de diferentes formas dependiendo del nivel de abstracción con el que se analice el código. Si se analiza desde el punto de vista del patrón o arquitectura seguida durante la implementación, se encontrará modularidad al nivel de los componentes básicos esenciales de la aplicación web, es decir, si una aplicación web separa de manera adecuada los componentes implementados, por ejemplo, usando un diseño por capas </w:t>
      </w:r>
      <w:r>
        <w:lastRenderedPageBreak/>
        <w:t>(MVC, MVVM, MVP, entre otros</w:t>
      </w:r>
      <w:r>
        <w:t>)</w:t>
      </w:r>
      <w:r>
        <w:t xml:space="preserve"> brindando así modularidad suficiente como para reconocer los componentes principales de la aplicación web e inclusive, cómo interaccionan entre ellos.</w:t>
      </w:r>
    </w:p>
    <w:p w:rsidR="00F61E37" w:rsidRPr="00F61E37" w:rsidRDefault="00F61E37" w:rsidP="00F61E37">
      <w:pPr>
        <w:pStyle w:val="Textoindependiente"/>
        <w:numPr>
          <w:ilvl w:val="1"/>
          <w:numId w:val="9"/>
        </w:numPr>
        <w:jc w:val="both"/>
        <w:rPr>
          <w:b/>
        </w:rPr>
      </w:pPr>
      <w:r>
        <w:t xml:space="preserve"> Facilidad de análisis</w:t>
      </w:r>
      <w:r>
        <w:t xml:space="preserve">: </w:t>
      </w:r>
      <w:r>
        <w:t xml:space="preserve">La facilidad de análisis puede encontrarse en múltiples etapas de un proyecto de </w:t>
      </w:r>
      <w:r>
        <w:t>página web</w:t>
      </w:r>
      <w:r>
        <w:t xml:space="preserve">, desde la documentación y diseño, hasta el desarrollo e implementación de </w:t>
      </w:r>
      <w:r>
        <w:t xml:space="preserve">esta. </w:t>
      </w:r>
      <w:r>
        <w:t xml:space="preserve">En términos generales, la facilidad de análisis se puede ver como la facilidad para diagnosticar fallos en </w:t>
      </w:r>
      <w:r>
        <w:t>la pagina</w:t>
      </w:r>
      <w:r w:rsidR="0003690C">
        <w:t xml:space="preserve"> (</w:t>
      </w:r>
      <w:r w:rsidR="0003690C">
        <w:t>el desarrollo o implementación del código fuente)</w:t>
      </w:r>
      <w:r w:rsidR="0003690C">
        <w:t>.</w:t>
      </w:r>
    </w:p>
    <w:p w:rsidR="00F61E37" w:rsidRPr="00F61E37" w:rsidRDefault="00F61E37" w:rsidP="0003690C">
      <w:pPr>
        <w:pStyle w:val="Textoindependiente"/>
        <w:numPr>
          <w:ilvl w:val="1"/>
          <w:numId w:val="9"/>
        </w:numPr>
        <w:jc w:val="both"/>
        <w:rPr>
          <w:b/>
        </w:rPr>
      </w:pPr>
      <w:r>
        <w:t xml:space="preserve"> Facilidad de modificación</w:t>
      </w:r>
      <w:r w:rsidR="0003690C">
        <w:t xml:space="preserve">: </w:t>
      </w:r>
      <w:r w:rsidR="0003690C">
        <w:t>la facilidad de modificación va de la mano con la escalabilidad, pues se entiende que una aplicación de</w:t>
      </w:r>
      <w:r w:rsidR="0003690C">
        <w:t xml:space="preserve"> web</w:t>
      </w:r>
      <w:r w:rsidR="0003690C">
        <w:t xml:space="preserve"> es de fácil modificación si no se deben llevar a cabo muchos cambios en la estructura existente de tal aplicación, con la finalidad, ya sea de cambiar el funcionamiento actual o de introducir nuevas características</w:t>
      </w:r>
      <w:r w:rsidR="0003690C">
        <w:t>.</w:t>
      </w:r>
    </w:p>
    <w:p w:rsidR="00F61E37" w:rsidRPr="00F61E37" w:rsidRDefault="00F61E37" w:rsidP="0003690C">
      <w:pPr>
        <w:pStyle w:val="Textoindependiente"/>
        <w:numPr>
          <w:ilvl w:val="1"/>
          <w:numId w:val="9"/>
        </w:numPr>
        <w:jc w:val="both"/>
        <w:rPr>
          <w:b/>
        </w:rPr>
      </w:pPr>
      <w:r>
        <w:t xml:space="preserve"> Estabilidad</w:t>
      </w:r>
      <w:r w:rsidR="0003690C">
        <w:t xml:space="preserve">: </w:t>
      </w:r>
      <w:r w:rsidR="0003690C">
        <w:t>La estabilidad se refiere a la capacidad de</w:t>
      </w:r>
      <w:r w:rsidR="0003690C">
        <w:t xml:space="preserve"> la página web</w:t>
      </w:r>
      <w:r w:rsidR="0003690C">
        <w:t>, para evitar efectos inesperados al momento de introducir cambios en el mismo</w:t>
      </w:r>
      <w:r w:rsidR="0003690C">
        <w:t xml:space="preserve">. </w:t>
      </w:r>
      <w:r w:rsidR="0003690C">
        <w:t>Básicamente</w:t>
      </w:r>
      <w:r w:rsidR="0003690C">
        <w:t xml:space="preserve">, </w:t>
      </w:r>
      <w:r w:rsidR="0003690C">
        <w:t xml:space="preserve">se entiende </w:t>
      </w:r>
      <w:r w:rsidR="0003690C">
        <w:t>que,</w:t>
      </w:r>
      <w:r w:rsidR="0003690C">
        <w:t xml:space="preserve"> si </w:t>
      </w:r>
      <w:r w:rsidR="0003690C">
        <w:t>una página</w:t>
      </w:r>
      <w:r w:rsidR="0003690C">
        <w:t xml:space="preserve"> sigue funcionando de forma correcta después de realizar un cambio, entonces es estable</w:t>
      </w:r>
      <w:r w:rsidR="0003690C">
        <w:t>.</w:t>
      </w:r>
    </w:p>
    <w:p w:rsidR="00F61E37" w:rsidRPr="0003690C" w:rsidRDefault="00F61E37" w:rsidP="0003690C">
      <w:pPr>
        <w:pStyle w:val="Textoindependiente"/>
        <w:numPr>
          <w:ilvl w:val="1"/>
          <w:numId w:val="9"/>
        </w:numPr>
        <w:jc w:val="both"/>
        <w:rPr>
          <w:b/>
        </w:rPr>
      </w:pPr>
      <w:r>
        <w:t xml:space="preserve"> Facilidad de pruebas</w:t>
      </w:r>
      <w:r w:rsidR="0003690C">
        <w:t xml:space="preserve">: </w:t>
      </w:r>
      <w:r w:rsidR="0003690C">
        <w:t>La facilidad de pruebas se refiere, principalmente, a qué tan fácil o difícil es validar o corroborar el correcto funcionamiento de</w:t>
      </w:r>
      <w:r w:rsidR="0003690C">
        <w:t xml:space="preserve"> la página web</w:t>
      </w:r>
      <w:r w:rsidR="0003690C">
        <w:t>, a partir de criterios de aceptación definidos</w:t>
      </w:r>
    </w:p>
    <w:p w:rsidR="0003690C" w:rsidRDefault="0003690C" w:rsidP="0003690C">
      <w:pPr>
        <w:pStyle w:val="Textoindependiente"/>
        <w:ind w:left="1440"/>
        <w:rPr>
          <w:b/>
        </w:rPr>
      </w:pPr>
    </w:p>
    <w:p w:rsidR="00452473" w:rsidRPr="004A25D4" w:rsidRDefault="00452473" w:rsidP="00452473">
      <w:pPr>
        <w:pStyle w:val="Textoindependiente"/>
        <w:numPr>
          <w:ilvl w:val="0"/>
          <w:numId w:val="22"/>
        </w:numPr>
        <w:jc w:val="both"/>
        <w:rPr>
          <w:b/>
        </w:rPr>
      </w:pPr>
      <w:r w:rsidRPr="00452473">
        <w:rPr>
          <w:b/>
        </w:rPr>
        <w:t>CONSISTENCIA:</w:t>
      </w:r>
      <w:r>
        <w:t xml:space="preserve"> </w:t>
      </w:r>
      <w:r>
        <w:t>Se refiere a la uniformidad en la notación, terminología y simbología. El adecuado uso de convenciones de nombres, manejo de excepciones, acoplamiento de módulos</w:t>
      </w:r>
      <w:r>
        <w:t xml:space="preserve">, </w:t>
      </w:r>
      <w:r>
        <w:t>uso adecuado de un patrón definido. También se le conoce como estandarización</w:t>
      </w:r>
      <w:r>
        <w:t>.</w:t>
      </w:r>
    </w:p>
    <w:p w:rsidR="004A25D4" w:rsidRPr="00452473" w:rsidRDefault="004A25D4" w:rsidP="004A25D4">
      <w:pPr>
        <w:pStyle w:val="Textoindependiente"/>
        <w:ind w:left="720"/>
        <w:jc w:val="both"/>
        <w:rPr>
          <w:b/>
        </w:rPr>
      </w:pPr>
    </w:p>
    <w:p w:rsidR="00452473" w:rsidRPr="004A25D4" w:rsidRDefault="00452473" w:rsidP="00452473">
      <w:pPr>
        <w:pStyle w:val="Textoindependiente"/>
        <w:numPr>
          <w:ilvl w:val="0"/>
          <w:numId w:val="22"/>
        </w:numPr>
        <w:jc w:val="both"/>
        <w:rPr>
          <w:b/>
        </w:rPr>
      </w:pPr>
      <w:r w:rsidRPr="00452473">
        <w:rPr>
          <w:b/>
        </w:rPr>
        <w:t>SIMPLICIDAD:</w:t>
      </w:r>
      <w:r>
        <w:t xml:space="preserve"> Se refiere a la inexistencia de complejidad, ya sea en el funcionamiento o en la comprensión de la organización, lenguaje y técnicas de implementación. Se refleja en el uso de conceptos singulares y estructuras básica</w:t>
      </w:r>
      <w:r>
        <w:t>.</w:t>
      </w:r>
    </w:p>
    <w:p w:rsidR="004A25D4" w:rsidRPr="00452473" w:rsidRDefault="004A25D4" w:rsidP="004A25D4">
      <w:pPr>
        <w:pStyle w:val="Textoindependiente"/>
        <w:jc w:val="both"/>
        <w:rPr>
          <w:b/>
        </w:rPr>
      </w:pPr>
    </w:p>
    <w:p w:rsidR="00452473" w:rsidRPr="004A25D4" w:rsidRDefault="00452473" w:rsidP="00452473">
      <w:pPr>
        <w:pStyle w:val="Textoindependiente"/>
        <w:numPr>
          <w:ilvl w:val="0"/>
          <w:numId w:val="22"/>
        </w:numPr>
        <w:jc w:val="both"/>
        <w:rPr>
          <w:b/>
        </w:rPr>
      </w:pPr>
      <w:r w:rsidRPr="00452473">
        <w:rPr>
          <w:b/>
        </w:rPr>
        <w:t>FACILIDAD DE LECTURA:</w:t>
      </w:r>
      <w:r>
        <w:t xml:space="preserve"> </w:t>
      </w:r>
      <w:r>
        <w:t>El grado con el cual un “lector “pueda entender el código fuente y la lógica del funcionamiento de la aplicación (o módulo).</w:t>
      </w:r>
    </w:p>
    <w:p w:rsidR="004A25D4" w:rsidRPr="00F516A8" w:rsidRDefault="004A25D4" w:rsidP="004A25D4">
      <w:pPr>
        <w:pStyle w:val="Textoindependiente"/>
        <w:jc w:val="both"/>
        <w:rPr>
          <w:b/>
        </w:rPr>
      </w:pPr>
    </w:p>
    <w:p w:rsidR="00452473" w:rsidRDefault="00452473" w:rsidP="00452473">
      <w:pPr>
        <w:pStyle w:val="Textoindependiente"/>
        <w:numPr>
          <w:ilvl w:val="0"/>
          <w:numId w:val="9"/>
        </w:numPr>
        <w:jc w:val="both"/>
      </w:pPr>
      <w:r w:rsidRPr="00452473">
        <w:rPr>
          <w:b/>
        </w:rPr>
        <w:t>PROMEDIO DE “VARIABLES VIVAS”:</w:t>
      </w:r>
      <w:r>
        <w:t xml:space="preserve"> </w:t>
      </w:r>
      <w:r>
        <w:t>Se refiere a las variables que son usadas con frecuencia tanto por sentencias anteriores o posteriores. Se obtiene a partir de la cantidad de “variables vivas” dividido por la cantidad de sentencias ejecutables. Entre mayor sea este promedio, más complejo será el desarrollo y la mantenibilidad de la aplicación</w:t>
      </w:r>
      <w:r>
        <w:t>.</w:t>
      </w:r>
      <w:r>
        <w:t xml:space="preserve"> </w:t>
      </w:r>
    </w:p>
    <w:p w:rsidR="004A25D4" w:rsidRDefault="004A25D4" w:rsidP="004A25D4">
      <w:pPr>
        <w:pStyle w:val="Textoindependiente"/>
        <w:ind w:left="720"/>
        <w:jc w:val="both"/>
      </w:pPr>
    </w:p>
    <w:p w:rsidR="00452473" w:rsidRDefault="00452473" w:rsidP="00452473">
      <w:pPr>
        <w:pStyle w:val="Textoindependiente"/>
        <w:numPr>
          <w:ilvl w:val="0"/>
          <w:numId w:val="9"/>
        </w:numPr>
        <w:jc w:val="both"/>
      </w:pPr>
      <w:r w:rsidRPr="00452473">
        <w:rPr>
          <w:b/>
        </w:rPr>
        <w:t>PROPORCIÓN DE COMENTARIOS:</w:t>
      </w:r>
      <w:r>
        <w:t xml:space="preserve"> Es la proporción entre la cantidad de líneas de código y las líneas de comentarios. Entre menor sea esta proporción, se entiende que mayor será la facilidad de lectura del código y por ende será mejor la mantenibilidad. </w:t>
      </w:r>
    </w:p>
    <w:p w:rsidR="004A25D4" w:rsidRDefault="004A25D4" w:rsidP="004A25D4">
      <w:pPr>
        <w:pStyle w:val="Textoindependiente"/>
        <w:jc w:val="both"/>
      </w:pPr>
    </w:p>
    <w:p w:rsidR="00452473" w:rsidRDefault="00452473" w:rsidP="00452473">
      <w:pPr>
        <w:pStyle w:val="Textoindependiente"/>
        <w:numPr>
          <w:ilvl w:val="0"/>
          <w:numId w:val="9"/>
        </w:numPr>
        <w:jc w:val="both"/>
      </w:pPr>
      <w:r w:rsidRPr="00452473">
        <w:rPr>
          <w:b/>
        </w:rPr>
        <w:t>COMENTARIOS APROPIADOS</w:t>
      </w:r>
      <w:r>
        <w:t xml:space="preserve">: Se refiere a que los comentarios sean expresivos y significativos, de modo que el código se pueda leer e interpretar con mayor facilidad. Cabe resaltar que este factor no busca medir la cantidad de comentarios, sino la idoneidad y eficacia de cada uno. </w:t>
      </w:r>
    </w:p>
    <w:p w:rsidR="004A25D4" w:rsidRDefault="004A25D4" w:rsidP="004A25D4">
      <w:pPr>
        <w:pStyle w:val="Prrafodelista"/>
      </w:pPr>
    </w:p>
    <w:p w:rsidR="00E23D82" w:rsidRDefault="00452473" w:rsidP="00452473">
      <w:pPr>
        <w:pStyle w:val="Textoindependiente"/>
        <w:numPr>
          <w:ilvl w:val="0"/>
          <w:numId w:val="9"/>
        </w:numPr>
        <w:jc w:val="both"/>
      </w:pPr>
      <w:r w:rsidRPr="00452473">
        <w:rPr>
          <w:b/>
        </w:rPr>
        <w:t>OBJETOS Y CLASES:</w:t>
      </w:r>
      <w:r>
        <w:t xml:space="preserve"> </w:t>
      </w:r>
      <w:r>
        <w:t>La trazabilidad entre las clases de los requerimientos de la aplicación y el código debería ser simple</w:t>
      </w:r>
      <w:r>
        <w:t>.</w:t>
      </w:r>
    </w:p>
    <w:p w:rsidR="00284865" w:rsidRDefault="00284865" w:rsidP="00263A3D">
      <w:pPr>
        <w:pStyle w:val="Textoindependiente"/>
        <w:ind w:left="720"/>
      </w:pPr>
    </w:p>
    <w:p w:rsidR="0094411A" w:rsidRDefault="0094411A">
      <w:pPr>
        <w:pStyle w:val="Ttulo1"/>
        <w:tabs>
          <w:tab w:val="left" w:pos="363"/>
        </w:tabs>
        <w:ind w:left="363" w:hanging="363"/>
      </w:pPr>
      <w:bookmarkStart w:id="31" w:name="__RefHeading___Toc333_119498368"/>
      <w:bookmarkEnd w:id="31"/>
      <w:r>
        <w:rPr>
          <w:rFonts w:cs="DejaVu Sans"/>
          <w:lang w:val="es-ES"/>
        </w:rPr>
        <w:t>Limitaciones</w:t>
      </w:r>
      <w:bookmarkStart w:id="32" w:name="61"/>
      <w:bookmarkStart w:id="33" w:name="62"/>
    </w:p>
    <w:bookmarkEnd w:id="32"/>
    <w:bookmarkEnd w:id="33"/>
    <w:p w:rsidR="0094411A" w:rsidRDefault="00284865" w:rsidP="00284865">
      <w:pPr>
        <w:pStyle w:val="Textoindependiente"/>
        <w:ind w:left="363"/>
      </w:pPr>
      <w:r>
        <w:t>N/A</w:t>
      </w:r>
    </w:p>
    <w:p w:rsidR="00E8276B" w:rsidRPr="00E8276B" w:rsidRDefault="00E8276B">
      <w:pPr>
        <w:pStyle w:val="Ttulo1"/>
        <w:tabs>
          <w:tab w:val="left" w:pos="363"/>
        </w:tabs>
        <w:ind w:left="363" w:hanging="363"/>
        <w:rPr>
          <w:color w:val="FF0000"/>
        </w:rPr>
      </w:pPr>
      <w:bookmarkStart w:id="34" w:name="__RefHeading___Toc335_119498368"/>
      <w:bookmarkEnd w:id="34"/>
    </w:p>
    <w:p w:rsidR="0094411A" w:rsidRPr="00284865" w:rsidRDefault="0094411A">
      <w:pPr>
        <w:pStyle w:val="Ttulo1"/>
        <w:tabs>
          <w:tab w:val="left" w:pos="363"/>
        </w:tabs>
        <w:ind w:left="363" w:hanging="363"/>
        <w:rPr>
          <w:color w:val="FF0000"/>
        </w:rPr>
      </w:pPr>
      <w:r>
        <w:rPr>
          <w:rFonts w:cs="DejaVu Sans"/>
        </w:rPr>
        <w:t>Descripciones de los I</w:t>
      </w:r>
      <w:bookmarkStart w:id="35" w:name="3"/>
      <w:r>
        <w:rPr>
          <w:rFonts w:cs="DejaVu Sans"/>
        </w:rPr>
        <w:t xml:space="preserve">nvolucrados </w:t>
      </w:r>
      <w:bookmarkEnd w:id="35"/>
      <w:r w:rsidR="00284865" w:rsidRPr="00284865">
        <w:rPr>
          <w:rFonts w:cs="DejaVu Sans"/>
          <w:color w:val="FF0000"/>
        </w:rPr>
        <w:t>(Verificar con cada Equipo EDI, EDM, EDT, las tareas de cada personal</w:t>
      </w:r>
      <w:r w:rsidR="00E8276B">
        <w:rPr>
          <w:rFonts w:cs="DejaVu Sans"/>
          <w:color w:val="FF0000"/>
        </w:rPr>
        <w:t xml:space="preserve"> para este proyecto</w:t>
      </w:r>
      <w:r w:rsidR="00284865" w:rsidRPr="00284865">
        <w:rPr>
          <w:rFonts w:cs="DejaVu Sans"/>
          <w:color w:val="FF0000"/>
        </w:rPr>
        <w:t>)</w:t>
      </w:r>
    </w:p>
    <w:p w:rsidR="0094411A" w:rsidRDefault="0094411A">
      <w:pPr>
        <w:pStyle w:val="Ttulo2"/>
        <w:tabs>
          <w:tab w:val="left" w:pos="723"/>
        </w:tabs>
        <w:spacing w:after="170"/>
        <w:ind w:left="723" w:hanging="360"/>
      </w:pPr>
      <w:bookmarkStart w:id="36" w:name="__RefHeading___Toc337_119498368"/>
      <w:bookmarkStart w:id="37" w:name="3.4"/>
      <w:bookmarkEnd w:id="36"/>
      <w:r>
        <w:t>Ambiente del Usuario</w:t>
      </w:r>
      <w:bookmarkEnd w:id="37"/>
    </w:p>
    <w:p w:rsidR="0094411A" w:rsidRDefault="0094411A">
      <w:pPr>
        <w:pStyle w:val="InfoBlue"/>
        <w:tabs>
          <w:tab w:val="clear" w:pos="426"/>
          <w:tab w:val="left" w:pos="780"/>
        </w:tabs>
        <w:ind w:left="780"/>
      </w:pPr>
      <w:r>
        <w:t>Se debe especificar el ambiente de trabajo del usuario. Reflejar el número de personas responsables de una tarea ¿Cuánto tiempo toma una actividad del ciclo? ¿Cantidad de tiempo que se toma cada iteración?</w:t>
      </w:r>
    </w:p>
    <w:p w:rsidR="0094411A" w:rsidRDefault="0094411A">
      <w:pPr>
        <w:pStyle w:val="InfoBlue"/>
        <w:tabs>
          <w:tab w:val="clear" w:pos="426"/>
          <w:tab w:val="left" w:pos="780"/>
        </w:tabs>
        <w:ind w:left="780"/>
      </w:pPr>
    </w:p>
    <w:p w:rsidR="0094411A" w:rsidRDefault="0094411A">
      <w:pPr>
        <w:pStyle w:val="Textoindependiente1"/>
        <w:tabs>
          <w:tab w:val="left" w:pos="780"/>
        </w:tabs>
        <w:ind w:left="780"/>
        <w:jc w:val="both"/>
        <w:rPr>
          <w:rFonts w:ascii="Arial" w:hAnsi="Arial" w:cs="Arial"/>
          <w:i/>
          <w:color w:val="0000FF"/>
          <w:sz w:val="20"/>
        </w:rPr>
      </w:pPr>
    </w:p>
    <w:p w:rsidR="0094411A" w:rsidRDefault="0094411A">
      <w:pPr>
        <w:pStyle w:val="Textoindependiente1"/>
        <w:tabs>
          <w:tab w:val="left" w:pos="780"/>
        </w:tabs>
        <w:ind w:left="780"/>
        <w:jc w:val="both"/>
        <w:rPr>
          <w:rFonts w:ascii="Arial" w:hAnsi="Arial" w:cs="Arial"/>
          <w:i/>
          <w:color w:val="0000FF"/>
          <w:sz w:val="20"/>
        </w:rPr>
      </w:pPr>
    </w:p>
    <w:p w:rsidR="0094411A" w:rsidRDefault="0094411A">
      <w:pPr>
        <w:pStyle w:val="InfoBlue"/>
        <w:tabs>
          <w:tab w:val="clear" w:pos="426"/>
          <w:tab w:val="left" w:pos="780"/>
        </w:tabs>
        <w:ind w:left="780"/>
      </w:pPr>
      <w:r>
        <w:t xml:space="preserve">Adicionalmente incluya Las limitaciones comunes: ambientes móviles, tecnologías </w:t>
      </w:r>
      <w:r w:rsidRPr="000D38DC">
        <w:rPr>
          <w:lang w:val="es-ES"/>
        </w:rPr>
        <w:t>inalámbricas</w:t>
      </w:r>
      <w:r>
        <w:t xml:space="preserve">   fuera de la empresa, etc. Mencionar las plataformas que son usadas hoy y las que se usarán en el futuro, las otras aplicaciones que están en uso y si este desarrollo requiere integrarlas. </w:t>
      </w:r>
    </w:p>
    <w:p w:rsidR="0094411A" w:rsidRDefault="0094411A">
      <w:pPr>
        <w:pStyle w:val="Textoindependiente1"/>
        <w:tabs>
          <w:tab w:val="left" w:pos="705"/>
        </w:tabs>
        <w:ind w:left="705"/>
        <w:jc w:val="both"/>
        <w:rPr>
          <w:rFonts w:ascii="Arial" w:hAnsi="Arial" w:cs="Arial"/>
          <w:i/>
          <w:color w:val="0000FF"/>
          <w:sz w:val="20"/>
        </w:rPr>
      </w:pPr>
    </w:p>
    <w:p w:rsidR="0094411A" w:rsidRDefault="0094411A">
      <w:pPr>
        <w:pStyle w:val="Ttulo2"/>
        <w:tabs>
          <w:tab w:val="left" w:pos="723"/>
        </w:tabs>
        <w:ind w:left="723" w:hanging="360"/>
      </w:pPr>
      <w:bookmarkStart w:id="38" w:name="__RefHeading___Toc339_119498368"/>
      <w:bookmarkStart w:id="39" w:name="3.5"/>
      <w:bookmarkEnd w:id="38"/>
      <w:r>
        <w:t xml:space="preserve">Perfil de los </w:t>
      </w:r>
      <w:bookmarkEnd w:id="39"/>
      <w:r>
        <w:t>Involucrados</w:t>
      </w:r>
    </w:p>
    <w:p w:rsidR="0094411A" w:rsidRDefault="0094411A">
      <w:pPr>
        <w:pStyle w:val="InfoBlue"/>
        <w:tabs>
          <w:tab w:val="clear" w:pos="426"/>
          <w:tab w:val="left" w:pos="780"/>
        </w:tabs>
        <w:ind w:left="780"/>
      </w:pPr>
      <w:r>
        <w:t>Se describe cada involucrado que  participa en el sistema, los cuales pueden ser un usuario, departamentos y desarrolladores. El perfil en que debe estar basado en cada uno de los involucrados debe contener como mínimo los siguientes aspectos:</w:t>
      </w:r>
    </w:p>
    <w:p w:rsidR="0094411A" w:rsidRDefault="0094411A">
      <w:pPr>
        <w:pStyle w:val="Textoindependiente"/>
        <w:ind w:left="780"/>
        <w:rPr>
          <w:i/>
          <w:color w:val="0000FF"/>
        </w:rPr>
      </w:pPr>
    </w:p>
    <w:tbl>
      <w:tblPr>
        <w:tblW w:w="0" w:type="auto"/>
        <w:tblInd w:w="884" w:type="dxa"/>
        <w:tblLayout w:type="fixed"/>
        <w:tblLook w:val="0000" w:firstRow="0" w:lastRow="0" w:firstColumn="0" w:lastColumn="0" w:noHBand="0" w:noVBand="0"/>
      </w:tblPr>
      <w:tblGrid>
        <w:gridCol w:w="1916"/>
        <w:gridCol w:w="6843"/>
      </w:tblGrid>
      <w:tr w:rsidR="0094411A">
        <w:trPr>
          <w:trHeight w:val="300"/>
        </w:trPr>
        <w:tc>
          <w:tcPr>
            <w:tcW w:w="1916" w:type="dxa"/>
            <w:tcBorders>
              <w:top w:val="single" w:sz="4" w:space="0" w:color="000000"/>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Nombre:</w:t>
            </w:r>
          </w:p>
        </w:tc>
        <w:tc>
          <w:tcPr>
            <w:tcW w:w="6843" w:type="dxa"/>
            <w:tcBorders>
              <w:top w:val="single" w:sz="4" w:space="0" w:color="000000"/>
              <w:left w:val="single" w:sz="4" w:space="0" w:color="000000"/>
              <w:bottom w:val="single" w:sz="4" w:space="0" w:color="000000"/>
              <w:right w:val="single" w:sz="4" w:space="0" w:color="000000"/>
            </w:tcBorders>
            <w:shd w:val="clear" w:color="auto" w:fill="auto"/>
          </w:tcPr>
          <w:p w:rsidR="0094411A" w:rsidRDefault="0094411A">
            <w:pPr>
              <w:pStyle w:val="InfoBlue"/>
            </w:pPr>
            <w:r>
              <w:t xml:space="preserve">Nombre del Involucrado </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Tipo:</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pPr>
            <w:r>
              <w:t>Calificar la experiencia del involucrado, conocimiento técnico y grado de refinamiento, el líder del negocio, usuario experto, usuario casual, y otros.</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Descripción:</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pPr>
            <w:r>
              <w:t>Debe describir el tipo de involucrado, su responsabilidad y el interés que tiene con el sistema</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Actividades:</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pPr>
            <w:r>
              <w:rPr>
                <w:lang w:val="es-ES"/>
              </w:rPr>
              <w:t xml:space="preserve">Debe mencionar el conjunto de actividades en las cuales esté involucrado participará en el desarrollo del proyecto. </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Criterios de Éxito:</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pPr>
            <w:r>
              <w:rPr>
                <w:lang w:val="es-ES"/>
              </w:rPr>
              <w:t>Especificar cuál es el criterio de aceptación del proyecto para este involucrado.</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Objetos:</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pPr>
            <w:r>
              <w:t>Debe especificar los nombres de los objetos en los cuales interviene el involucrado.</w:t>
            </w:r>
          </w:p>
        </w:tc>
      </w:tr>
      <w:tr w:rsidR="0094411A">
        <w:tc>
          <w:tcPr>
            <w:tcW w:w="1916" w:type="dxa"/>
            <w:tcBorders>
              <w:left w:val="single" w:sz="4" w:space="0" w:color="000000"/>
              <w:bottom w:val="single" w:sz="4" w:space="0" w:color="000000"/>
            </w:tcBorders>
            <w:shd w:val="clear" w:color="auto" w:fill="E6E6E6"/>
          </w:tcPr>
          <w:p w:rsidR="0094411A" w:rsidRDefault="0094411A">
            <w:pPr>
              <w:pStyle w:val="TableContents"/>
            </w:pPr>
            <w:r>
              <w:rPr>
                <w:rFonts w:ascii="Arial" w:hAnsi="Arial" w:cs="Arial"/>
                <w:sz w:val="20"/>
                <w:szCs w:val="20"/>
              </w:rPr>
              <w:t>Comentarios:</w:t>
            </w:r>
          </w:p>
        </w:tc>
        <w:tc>
          <w:tcPr>
            <w:tcW w:w="6843" w:type="dxa"/>
            <w:tcBorders>
              <w:left w:val="single" w:sz="4" w:space="0" w:color="000000"/>
              <w:bottom w:val="single" w:sz="4" w:space="0" w:color="000000"/>
              <w:right w:val="single" w:sz="4" w:space="0" w:color="000000"/>
            </w:tcBorders>
            <w:shd w:val="clear" w:color="auto" w:fill="auto"/>
          </w:tcPr>
          <w:p w:rsidR="0094411A" w:rsidRDefault="0094411A">
            <w:pPr>
              <w:pStyle w:val="InfoBlue"/>
              <w:snapToGrid w:val="0"/>
            </w:pPr>
            <w:r>
              <w:t>Reflejar cualquier información importante referente a la labor a realizar por el involucrado.</w:t>
            </w:r>
          </w:p>
        </w:tc>
      </w:tr>
    </w:tbl>
    <w:p w:rsidR="0094411A" w:rsidRDefault="0094411A">
      <w:pPr>
        <w:pStyle w:val="Textoindependiente"/>
      </w:pPr>
    </w:p>
    <w:p w:rsidR="0094411A" w:rsidRDefault="0094411A">
      <w:pPr>
        <w:pStyle w:val="Textoindependiente1"/>
        <w:tabs>
          <w:tab w:val="left" w:pos="1290"/>
        </w:tabs>
        <w:ind w:left="1290"/>
        <w:jc w:val="both"/>
      </w:pPr>
    </w:p>
    <w:p w:rsidR="0094411A" w:rsidRDefault="0094411A">
      <w:pPr>
        <w:pStyle w:val="Ttulo1"/>
        <w:tabs>
          <w:tab w:val="left" w:pos="363"/>
        </w:tabs>
        <w:ind w:left="363" w:hanging="363"/>
      </w:pPr>
      <w:bookmarkStart w:id="40" w:name="__RefHeading___Toc341_119498368"/>
      <w:bookmarkStart w:id="41" w:name="81"/>
      <w:bookmarkStart w:id="42" w:name="91"/>
      <w:bookmarkEnd w:id="40"/>
      <w:r>
        <w:rPr>
          <w:rFonts w:cs="DejaVu Sans"/>
          <w:lang w:val="es-ES"/>
        </w:rPr>
        <w:t>Otros Requerimientos del Sistema</w:t>
      </w:r>
    </w:p>
    <w:bookmarkEnd w:id="41"/>
    <w:bookmarkEnd w:id="42"/>
    <w:p w:rsidR="0094411A" w:rsidRDefault="0094411A">
      <w:pPr>
        <w:pStyle w:val="InfoBlue"/>
        <w:tabs>
          <w:tab w:val="clear" w:pos="426"/>
          <w:tab w:val="left" w:pos="375"/>
        </w:tabs>
        <w:ind w:left="375"/>
      </w:pPr>
      <w:r>
        <w:rPr>
          <w:rStyle w:val="InfoBlueCar"/>
        </w:rPr>
        <w:t>En esta sección se listan los estándares aplicables, requerimientos de hardware o de plataforma, requerimientos de desempeño y requerimientos del ambiente.</w:t>
      </w:r>
    </w:p>
    <w:p w:rsidR="0094411A" w:rsidRDefault="0094411A">
      <w:pPr>
        <w:pStyle w:val="Textoindependiente1"/>
        <w:tabs>
          <w:tab w:val="left" w:pos="375"/>
        </w:tabs>
        <w:ind w:left="375"/>
        <w:jc w:val="both"/>
      </w:pPr>
    </w:p>
    <w:p w:rsidR="0094411A" w:rsidRDefault="0094411A">
      <w:pPr>
        <w:pStyle w:val="Textoindependiente1"/>
        <w:tabs>
          <w:tab w:val="left" w:pos="375"/>
        </w:tabs>
        <w:ind w:left="375"/>
        <w:jc w:val="both"/>
      </w:pPr>
    </w:p>
    <w:p w:rsidR="0094411A" w:rsidRDefault="0094411A">
      <w:pPr>
        <w:pStyle w:val="Ttulo2"/>
        <w:tabs>
          <w:tab w:val="left" w:pos="723"/>
        </w:tabs>
        <w:ind w:left="723" w:hanging="360"/>
      </w:pPr>
      <w:bookmarkStart w:id="43" w:name="__RefHeading___Toc343_119498368"/>
      <w:bookmarkEnd w:id="43"/>
      <w:r>
        <w:t>Ambientales</w:t>
      </w:r>
    </w:p>
    <w:p w:rsidR="0094411A" w:rsidRDefault="0094411A">
      <w:pPr>
        <w:pStyle w:val="InfoBlue"/>
        <w:tabs>
          <w:tab w:val="clear" w:pos="426"/>
          <w:tab w:val="left" w:pos="765"/>
        </w:tabs>
        <w:ind w:left="765"/>
      </w:pPr>
      <w:r>
        <w:t>Describa los Requerimientos Ambientales. Para los sistemas basados en hardware, las condiciones ambientales requeridas pueden ser: temperatura, radiación, entre otros. Para los usos del software los factores ambientales pueden incluir ambiente de usuario, condiciones del uso,  manejo de errores y restauración, etc. Se debe llenar la siguiente tabla:</w:t>
      </w:r>
    </w:p>
    <w:p w:rsidR="0094411A" w:rsidRDefault="0094411A">
      <w:pPr>
        <w:pStyle w:val="Textoindependiente"/>
        <w:rPr>
          <w:i/>
          <w:color w:val="0000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35"/>
        <w:gridCol w:w="4821"/>
      </w:tblGrid>
      <w:tr w:rsidR="0094411A">
        <w:trPr>
          <w:tblHeader/>
        </w:trPr>
        <w:tc>
          <w:tcPr>
            <w:tcW w:w="4035"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Requerimiento Ambiental</w:t>
            </w:r>
          </w:p>
        </w:tc>
        <w:tc>
          <w:tcPr>
            <w:tcW w:w="4821"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4035"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4821" w:type="dxa"/>
            <w:tcBorders>
              <w:left w:val="single" w:sz="1" w:space="0" w:color="000000"/>
              <w:bottom w:val="single" w:sz="1" w:space="0" w:color="000000"/>
              <w:right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r>
    </w:tbl>
    <w:p w:rsidR="0094411A" w:rsidRDefault="0094411A">
      <w:pPr>
        <w:pStyle w:val="Textoindependiente"/>
      </w:pPr>
    </w:p>
    <w:p w:rsidR="0094411A" w:rsidRDefault="0094411A">
      <w:pPr>
        <w:pStyle w:val="Ttulo2"/>
        <w:tabs>
          <w:tab w:val="left" w:pos="723"/>
        </w:tabs>
        <w:ind w:left="723" w:hanging="360"/>
      </w:pPr>
      <w:bookmarkStart w:id="44" w:name="__RefHeading___Toc345_119498368"/>
      <w:bookmarkEnd w:id="44"/>
      <w:r>
        <w:t>Desempeño</w:t>
      </w:r>
    </w:p>
    <w:p w:rsidR="0094411A" w:rsidRPr="00275360" w:rsidRDefault="0094411A">
      <w:pPr>
        <w:pStyle w:val="InfoBlue"/>
        <w:tabs>
          <w:tab w:val="clear" w:pos="426"/>
          <w:tab w:val="left" w:pos="780"/>
        </w:tabs>
        <w:ind w:left="780"/>
        <w:rPr>
          <w:color w:val="FF0000"/>
        </w:rPr>
      </w:pPr>
      <w:r w:rsidRPr="00275360">
        <w:rPr>
          <w:color w:val="FF0000"/>
        </w:rPr>
        <w:t>En este apartado se debe especificar el desempeño que se desea alcanzar con el sistema. Esto debe reflejar aspectos como el ancho de banda,  tiempo de respuestas, etc. Se debe llenar la siguiente tabla:</w:t>
      </w:r>
    </w:p>
    <w:p w:rsidR="0094411A" w:rsidRDefault="0094411A">
      <w:pPr>
        <w:pStyle w:val="Textoindependiente"/>
        <w:rPr>
          <w:i/>
          <w:color w:val="0000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35"/>
        <w:gridCol w:w="4821"/>
      </w:tblGrid>
      <w:tr w:rsidR="0094411A">
        <w:trPr>
          <w:tblHeader/>
        </w:trPr>
        <w:tc>
          <w:tcPr>
            <w:tcW w:w="4035"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Requerimiento</w:t>
            </w:r>
          </w:p>
        </w:tc>
        <w:tc>
          <w:tcPr>
            <w:tcW w:w="4821"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4035"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4821" w:type="dxa"/>
            <w:tcBorders>
              <w:left w:val="single" w:sz="1" w:space="0" w:color="000000"/>
              <w:bottom w:val="single" w:sz="1" w:space="0" w:color="000000"/>
              <w:right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r>
    </w:tbl>
    <w:p w:rsidR="0094411A" w:rsidRDefault="0094411A">
      <w:pPr>
        <w:pStyle w:val="Textoindependiente"/>
      </w:pPr>
    </w:p>
    <w:p w:rsidR="0094411A" w:rsidRDefault="0094411A">
      <w:pPr>
        <w:pStyle w:val="Ttulo2"/>
        <w:tabs>
          <w:tab w:val="left" w:pos="723"/>
        </w:tabs>
        <w:ind w:left="723" w:hanging="360"/>
      </w:pPr>
      <w:bookmarkStart w:id="45" w:name="__RefHeading___Toc347_119498368"/>
      <w:bookmarkEnd w:id="45"/>
      <w:r>
        <w:t>Hardware</w:t>
      </w:r>
    </w:p>
    <w:p w:rsidR="0094411A" w:rsidRPr="00275360" w:rsidRDefault="0094411A">
      <w:pPr>
        <w:pStyle w:val="InfoBlue"/>
        <w:tabs>
          <w:tab w:val="clear" w:pos="426"/>
          <w:tab w:val="left" w:pos="780"/>
        </w:tabs>
        <w:ind w:left="780"/>
        <w:rPr>
          <w:color w:val="FF0000"/>
        </w:rPr>
      </w:pPr>
      <w:r w:rsidRPr="00275360">
        <w:rPr>
          <w:color w:val="FF0000"/>
        </w:rPr>
        <w:t>Se debe definir los requerimientos de hardware del sistema que sirvan de apoyo a la aplicación. Puede contener requerimientos de memoria, periféricos, etc. Hay que llenar la siguiente tabla:</w:t>
      </w:r>
    </w:p>
    <w:p w:rsidR="0094411A" w:rsidRPr="00275360" w:rsidRDefault="0094411A">
      <w:pPr>
        <w:pStyle w:val="Textoindependiente"/>
        <w:rPr>
          <w:i/>
          <w:color w:val="FF0000"/>
        </w:rPr>
      </w:pPr>
    </w:p>
    <w:tbl>
      <w:tblPr>
        <w:tblW w:w="0" w:type="auto"/>
        <w:tblInd w:w="793" w:type="dxa"/>
        <w:tblLayout w:type="fixed"/>
        <w:tblCellMar>
          <w:top w:w="55" w:type="dxa"/>
          <w:left w:w="55" w:type="dxa"/>
          <w:bottom w:w="55" w:type="dxa"/>
          <w:right w:w="55" w:type="dxa"/>
        </w:tblCellMar>
        <w:tblLook w:val="0000" w:firstRow="0" w:lastRow="0" w:firstColumn="0" w:lastColumn="0" w:noHBand="0" w:noVBand="0"/>
      </w:tblPr>
      <w:tblGrid>
        <w:gridCol w:w="2982"/>
        <w:gridCol w:w="2983"/>
        <w:gridCol w:w="2986"/>
      </w:tblGrid>
      <w:tr w:rsidR="0094411A">
        <w:trPr>
          <w:tblHeader/>
        </w:trPr>
        <w:tc>
          <w:tcPr>
            <w:tcW w:w="2982"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Requerimiento</w:t>
            </w:r>
          </w:p>
        </w:tc>
        <w:tc>
          <w:tcPr>
            <w:tcW w:w="2983"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Cantidad</w:t>
            </w:r>
          </w:p>
        </w:tc>
        <w:tc>
          <w:tcPr>
            <w:tcW w:w="2986"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2982"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2983"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2986" w:type="dxa"/>
            <w:tcBorders>
              <w:left w:val="single" w:sz="1" w:space="0" w:color="000000"/>
              <w:bottom w:val="single" w:sz="1" w:space="0" w:color="000000"/>
              <w:right w:val="single" w:sz="1" w:space="0" w:color="000000"/>
            </w:tcBorders>
            <w:shd w:val="clear" w:color="auto" w:fill="auto"/>
          </w:tcPr>
          <w:p w:rsidR="0094411A" w:rsidRDefault="0094411A">
            <w:pPr>
              <w:pStyle w:val="TableContents"/>
              <w:snapToGrid w:val="0"/>
              <w:jc w:val="both"/>
            </w:pPr>
          </w:p>
        </w:tc>
      </w:tr>
    </w:tbl>
    <w:p w:rsidR="0094411A" w:rsidRDefault="0094411A">
      <w:pPr>
        <w:pStyle w:val="Textoindependiente"/>
      </w:pPr>
    </w:p>
    <w:p w:rsidR="0094411A" w:rsidRDefault="0094411A">
      <w:pPr>
        <w:pStyle w:val="Ttulo2"/>
        <w:tabs>
          <w:tab w:val="left" w:pos="723"/>
        </w:tabs>
        <w:ind w:left="723" w:hanging="360"/>
      </w:pPr>
      <w:bookmarkStart w:id="46" w:name="__RefHeading___Toc349_119498368"/>
      <w:bookmarkEnd w:id="46"/>
      <w:r>
        <w:t>Software</w:t>
      </w:r>
    </w:p>
    <w:p w:rsidR="0094411A" w:rsidRDefault="0094411A">
      <w:pPr>
        <w:pStyle w:val="InfoBlue"/>
        <w:tabs>
          <w:tab w:val="clear" w:pos="426"/>
          <w:tab w:val="left" w:pos="780"/>
        </w:tabs>
        <w:ind w:left="780"/>
      </w:pPr>
      <w:r w:rsidRPr="00275360">
        <w:rPr>
          <w:color w:val="FF0000"/>
        </w:rPr>
        <w:t>Se debe definir los requerimientos de software del sistema que sirvan de apoyo a la aplicación para su correcto funcionamiento. Hay que llenar la siguiente tabla</w:t>
      </w:r>
      <w:r>
        <w:t>:</w:t>
      </w:r>
    </w:p>
    <w:p w:rsidR="0094411A" w:rsidRDefault="0094411A">
      <w:pPr>
        <w:pStyle w:val="Textoindependiente"/>
        <w:rPr>
          <w:i/>
          <w:color w:val="0000FF"/>
        </w:rPr>
      </w:pPr>
    </w:p>
    <w:tbl>
      <w:tblPr>
        <w:tblW w:w="0" w:type="auto"/>
        <w:tblInd w:w="839" w:type="dxa"/>
        <w:tblLayout w:type="fixed"/>
        <w:tblCellMar>
          <w:top w:w="55" w:type="dxa"/>
          <w:left w:w="55" w:type="dxa"/>
          <w:bottom w:w="55" w:type="dxa"/>
          <w:right w:w="55" w:type="dxa"/>
        </w:tblCellMar>
        <w:tblLook w:val="0000" w:firstRow="0" w:lastRow="0" w:firstColumn="0" w:lastColumn="0" w:noHBand="0" w:noVBand="0"/>
      </w:tblPr>
      <w:tblGrid>
        <w:gridCol w:w="1977"/>
        <w:gridCol w:w="935"/>
        <w:gridCol w:w="2068"/>
        <w:gridCol w:w="3925"/>
      </w:tblGrid>
      <w:tr w:rsidR="0094411A">
        <w:trPr>
          <w:tblHeader/>
        </w:trPr>
        <w:tc>
          <w:tcPr>
            <w:tcW w:w="1977"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Requerimiento</w:t>
            </w:r>
          </w:p>
        </w:tc>
        <w:tc>
          <w:tcPr>
            <w:tcW w:w="935"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 xml:space="preserve">Versión </w:t>
            </w:r>
          </w:p>
        </w:tc>
        <w:tc>
          <w:tcPr>
            <w:tcW w:w="2068"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Fabricante</w:t>
            </w:r>
          </w:p>
        </w:tc>
        <w:tc>
          <w:tcPr>
            <w:tcW w:w="3925"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1977"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935"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2068" w:type="dxa"/>
            <w:tcBorders>
              <w:left w:val="single" w:sz="1" w:space="0" w:color="000000"/>
              <w:bottom w:val="single" w:sz="1" w:space="0" w:color="000000"/>
            </w:tcBorders>
            <w:shd w:val="clear" w:color="auto" w:fill="auto"/>
          </w:tcPr>
          <w:p w:rsidR="0094411A" w:rsidRDefault="0094411A">
            <w:pPr>
              <w:pStyle w:val="TableContents"/>
              <w:snapToGrid w:val="0"/>
              <w:jc w:val="both"/>
            </w:pPr>
          </w:p>
        </w:tc>
        <w:tc>
          <w:tcPr>
            <w:tcW w:w="3925" w:type="dxa"/>
            <w:tcBorders>
              <w:left w:val="single" w:sz="1" w:space="0" w:color="000000"/>
              <w:bottom w:val="single" w:sz="1" w:space="0" w:color="000000"/>
              <w:right w:val="single" w:sz="1" w:space="0" w:color="000000"/>
            </w:tcBorders>
            <w:shd w:val="clear" w:color="auto" w:fill="auto"/>
          </w:tcPr>
          <w:p w:rsidR="0094411A" w:rsidRDefault="0094411A">
            <w:pPr>
              <w:pStyle w:val="TableContents"/>
              <w:snapToGrid w:val="0"/>
              <w:jc w:val="both"/>
            </w:pPr>
          </w:p>
        </w:tc>
      </w:tr>
    </w:tbl>
    <w:p w:rsidR="0094411A" w:rsidRDefault="0094411A">
      <w:pPr>
        <w:pStyle w:val="Textoindependiente"/>
      </w:pPr>
    </w:p>
    <w:p w:rsidR="0094411A" w:rsidRDefault="0094411A">
      <w:pPr>
        <w:pStyle w:val="Ttulo2"/>
        <w:tabs>
          <w:tab w:val="left" w:pos="723"/>
        </w:tabs>
        <w:ind w:left="723" w:hanging="360"/>
      </w:pPr>
      <w:bookmarkStart w:id="47" w:name="__RefHeading___Toc351_119498368"/>
      <w:bookmarkEnd w:id="47"/>
      <w:r>
        <w:lastRenderedPageBreak/>
        <w:t xml:space="preserve">Estándares </w:t>
      </w:r>
      <w:r>
        <w:rPr>
          <w:lang w:val="es-ES"/>
        </w:rPr>
        <w:t>Aplicables</w:t>
      </w:r>
    </w:p>
    <w:p w:rsidR="0094411A" w:rsidRDefault="0094411A">
      <w:pPr>
        <w:pStyle w:val="InfoBlue"/>
        <w:tabs>
          <w:tab w:val="clear" w:pos="426"/>
          <w:tab w:val="left" w:pos="780"/>
        </w:tabs>
        <w:ind w:left="780"/>
      </w:pPr>
      <w:r w:rsidRPr="00275360">
        <w:rPr>
          <w:color w:val="FF0000"/>
        </w:rPr>
        <w:t>Completar la tabla con todos los estándares que el sistema debe satisfacer. Debe reflejar   estándares legales, regulatorios, de calidad</w:t>
      </w:r>
      <w:r>
        <w:t xml:space="preserve"> (</w:t>
      </w:r>
      <w:r w:rsidRPr="000D38DC">
        <w:rPr>
          <w:rFonts w:ascii="Times New Roman" w:hAnsi="Times New Roman" w:cs="Times New Roman"/>
          <w:lang w:val="es-ES"/>
        </w:rPr>
        <w:t>ISO, ITIL</w:t>
      </w:r>
      <w:r>
        <w:t xml:space="preserve">), de comunicación </w:t>
      </w:r>
      <w:r w:rsidRPr="000D38DC">
        <w:rPr>
          <w:rFonts w:ascii="Times New Roman" w:hAnsi="Times New Roman" w:cs="Times New Roman"/>
          <w:lang w:val="es-ES"/>
        </w:rPr>
        <w:t>(</w:t>
      </w:r>
      <w:r>
        <w:t>TCP/IP, Frame Relay, X.25</w:t>
      </w:r>
      <w:r w:rsidRPr="000D38DC">
        <w:rPr>
          <w:rFonts w:ascii="Times New Roman" w:hAnsi="Times New Roman" w:cs="Times New Roman"/>
          <w:lang w:val="es-ES"/>
        </w:rPr>
        <w:t>)</w:t>
      </w:r>
      <w:r>
        <w:t>, etc.</w:t>
      </w:r>
    </w:p>
    <w:p w:rsidR="0094411A" w:rsidRDefault="0094411A">
      <w:pPr>
        <w:pStyle w:val="Textoindependiente"/>
        <w:rPr>
          <w:i/>
          <w:color w:val="0000FF"/>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50"/>
        <w:gridCol w:w="4821"/>
      </w:tblGrid>
      <w:tr w:rsidR="0094411A">
        <w:trPr>
          <w:tblHeader/>
        </w:trPr>
        <w:tc>
          <w:tcPr>
            <w:tcW w:w="4050"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Estándar</w:t>
            </w:r>
          </w:p>
        </w:tc>
        <w:tc>
          <w:tcPr>
            <w:tcW w:w="4821"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4050" w:type="dxa"/>
            <w:tcBorders>
              <w:left w:val="single" w:sz="1" w:space="0" w:color="000000"/>
              <w:bottom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c>
          <w:tcPr>
            <w:tcW w:w="4821" w:type="dxa"/>
            <w:tcBorders>
              <w:left w:val="single" w:sz="1" w:space="0" w:color="000000"/>
              <w:bottom w:val="single" w:sz="1" w:space="0" w:color="000000"/>
              <w:right w:val="single" w:sz="1" w:space="0" w:color="000000"/>
            </w:tcBorders>
            <w:shd w:val="clear" w:color="auto" w:fill="auto"/>
          </w:tcPr>
          <w:p w:rsidR="0094411A" w:rsidRDefault="0094411A">
            <w:pPr>
              <w:pStyle w:val="TableContents"/>
              <w:snapToGrid w:val="0"/>
              <w:jc w:val="both"/>
              <w:rPr>
                <w:rFonts w:ascii="Arial" w:hAnsi="Arial" w:cs="Arial"/>
                <w:b/>
                <w:bCs/>
                <w:sz w:val="20"/>
                <w:szCs w:val="20"/>
              </w:rPr>
            </w:pPr>
          </w:p>
        </w:tc>
      </w:tr>
      <w:bookmarkEnd w:id="28"/>
    </w:tbl>
    <w:p w:rsidR="0094411A" w:rsidRDefault="0094411A">
      <w:pPr>
        <w:pStyle w:val="Textoindependiente"/>
      </w:pPr>
    </w:p>
    <w:p w:rsidR="0094411A" w:rsidRDefault="0094411A">
      <w:pPr>
        <w:pStyle w:val="Ttulo1"/>
        <w:tabs>
          <w:tab w:val="left" w:pos="363"/>
        </w:tabs>
        <w:ind w:left="363" w:hanging="363"/>
      </w:pPr>
      <w:bookmarkStart w:id="48" w:name="__RefHeading___Toc353_119498368"/>
      <w:bookmarkEnd w:id="48"/>
      <w:r>
        <w:rPr>
          <w:rFonts w:cs="DejaVu Sans"/>
          <w:lang w:val="es-ES"/>
        </w:rPr>
        <w:t xml:space="preserve">Documentación Requerida </w:t>
      </w:r>
    </w:p>
    <w:p w:rsidR="0094411A" w:rsidRDefault="0094411A">
      <w:pPr>
        <w:pStyle w:val="InfoBlue"/>
        <w:ind w:left="375"/>
      </w:pPr>
      <w:r>
        <w:t xml:space="preserve">Hacer una lista detallada con </w:t>
      </w:r>
      <w:r>
        <w:rPr>
          <w:rStyle w:val="InfoBlueCar"/>
        </w:rPr>
        <w:t>todos los documentos que hay que elaborar para soportar el desarrollo del sistema, tales documentos suelen ser el manual del sistema, manual de usuario, etc. Se debe l</w:t>
      </w:r>
      <w:r>
        <w:t>lenar la tabla que se muestra a continuación:</w:t>
      </w:r>
    </w:p>
    <w:p w:rsidR="0094411A" w:rsidRDefault="0094411A">
      <w:pPr>
        <w:pStyle w:val="Textoindependiente1"/>
        <w:ind w:left="363"/>
        <w:rPr>
          <w:i/>
          <w:color w:val="0000FF"/>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64"/>
        <w:gridCol w:w="7580"/>
      </w:tblGrid>
      <w:tr w:rsidR="0094411A">
        <w:trPr>
          <w:tblHeader/>
        </w:trPr>
        <w:tc>
          <w:tcPr>
            <w:tcW w:w="1664" w:type="dxa"/>
            <w:tcBorders>
              <w:top w:val="single" w:sz="1" w:space="0" w:color="000000"/>
              <w:left w:val="single" w:sz="1" w:space="0" w:color="000000"/>
              <w:bottom w:val="single" w:sz="1" w:space="0" w:color="000000"/>
            </w:tcBorders>
            <w:shd w:val="clear" w:color="auto" w:fill="C0C0C0"/>
          </w:tcPr>
          <w:p w:rsidR="0094411A" w:rsidRDefault="0094411A">
            <w:pPr>
              <w:pStyle w:val="TableContents"/>
              <w:jc w:val="center"/>
            </w:pPr>
            <w:r>
              <w:rPr>
                <w:rFonts w:ascii="Arial" w:hAnsi="Arial" w:cs="Arial"/>
                <w:b/>
                <w:bCs/>
                <w:sz w:val="20"/>
                <w:szCs w:val="20"/>
              </w:rPr>
              <w:t>Documento</w:t>
            </w:r>
          </w:p>
        </w:tc>
        <w:tc>
          <w:tcPr>
            <w:tcW w:w="7580" w:type="dxa"/>
            <w:tcBorders>
              <w:top w:val="single" w:sz="1" w:space="0" w:color="000000"/>
              <w:left w:val="single" w:sz="1" w:space="0" w:color="000000"/>
              <w:bottom w:val="single" w:sz="1" w:space="0" w:color="000000"/>
              <w:right w:val="single" w:sz="1" w:space="0" w:color="000000"/>
            </w:tcBorders>
            <w:shd w:val="clear" w:color="auto" w:fill="C0C0C0"/>
          </w:tcPr>
          <w:p w:rsidR="0094411A" w:rsidRDefault="0094411A">
            <w:pPr>
              <w:pStyle w:val="TableContents"/>
              <w:jc w:val="center"/>
            </w:pPr>
            <w:r>
              <w:rPr>
                <w:rFonts w:ascii="Arial" w:hAnsi="Arial" w:cs="Arial"/>
                <w:b/>
                <w:bCs/>
                <w:sz w:val="20"/>
                <w:szCs w:val="20"/>
              </w:rPr>
              <w:t>Descripción</w:t>
            </w:r>
          </w:p>
        </w:tc>
      </w:tr>
      <w:tr w:rsidR="0094411A">
        <w:tc>
          <w:tcPr>
            <w:tcW w:w="1664" w:type="dxa"/>
            <w:tcBorders>
              <w:left w:val="single" w:sz="1" w:space="0" w:color="000000"/>
              <w:bottom w:val="single" w:sz="1" w:space="0" w:color="000000"/>
            </w:tcBorders>
            <w:shd w:val="clear" w:color="auto" w:fill="auto"/>
          </w:tcPr>
          <w:p w:rsidR="0094411A" w:rsidRDefault="0094411A">
            <w:pPr>
              <w:pStyle w:val="InfoBlue"/>
            </w:pPr>
            <w:r>
              <w:t>Nombre</w:t>
            </w:r>
          </w:p>
        </w:tc>
        <w:tc>
          <w:tcPr>
            <w:tcW w:w="7580" w:type="dxa"/>
            <w:tcBorders>
              <w:left w:val="single" w:sz="1" w:space="0" w:color="000000"/>
              <w:bottom w:val="single" w:sz="1" w:space="0" w:color="000000"/>
              <w:right w:val="single" w:sz="1" w:space="0" w:color="000000"/>
            </w:tcBorders>
            <w:shd w:val="clear" w:color="auto" w:fill="auto"/>
          </w:tcPr>
          <w:p w:rsidR="0094411A" w:rsidRDefault="0094411A">
            <w:pPr>
              <w:pStyle w:val="InfoBlue"/>
            </w:pPr>
            <w:r>
              <w:t>Descripción Breve</w:t>
            </w:r>
          </w:p>
        </w:tc>
      </w:tr>
    </w:tbl>
    <w:p w:rsidR="0094411A" w:rsidRDefault="0094411A">
      <w:pPr>
        <w:pStyle w:val="Textoindependiente"/>
        <w:tabs>
          <w:tab w:val="left" w:pos="375"/>
        </w:tabs>
        <w:spacing w:after="0"/>
        <w:ind w:left="375"/>
        <w:jc w:val="both"/>
      </w:pPr>
    </w:p>
    <w:p w:rsidR="0094411A" w:rsidRDefault="0094411A">
      <w:pPr>
        <w:pStyle w:val="Ttulo2"/>
        <w:numPr>
          <w:ilvl w:val="0"/>
          <w:numId w:val="0"/>
        </w:numPr>
        <w:spacing w:before="238" w:after="238"/>
        <w:ind w:left="723"/>
      </w:pPr>
    </w:p>
    <w:p w:rsidR="0094411A" w:rsidRDefault="0094411A">
      <w:pPr>
        <w:pStyle w:val="Ttulo2"/>
        <w:numPr>
          <w:ilvl w:val="0"/>
          <w:numId w:val="0"/>
        </w:numPr>
        <w:spacing w:after="170"/>
        <w:ind w:left="723"/>
      </w:pPr>
    </w:p>
    <w:p w:rsidR="0094411A" w:rsidRDefault="0094411A">
      <w:pPr>
        <w:sectPr w:rsidR="0094411A">
          <w:type w:val="continuous"/>
          <w:pgSz w:w="12240" w:h="15840"/>
          <w:pgMar w:top="2422" w:right="1134" w:bottom="1787" w:left="1417" w:header="1417" w:footer="1134" w:gutter="0"/>
          <w:cols w:space="720"/>
          <w:docGrid w:linePitch="360"/>
        </w:sectPr>
      </w:pPr>
    </w:p>
    <w:p w:rsidR="0094411A" w:rsidRDefault="0094411A">
      <w:pPr>
        <w:pStyle w:val="Textoindependiente"/>
        <w:spacing w:after="170"/>
        <w:rPr>
          <w:rFonts w:cs="DejaVu Sans"/>
          <w:b/>
          <w:bCs/>
          <w:szCs w:val="36"/>
        </w:rPr>
      </w:pPr>
    </w:p>
    <w:p w:rsidR="0094411A" w:rsidRDefault="0094411A">
      <w:pPr>
        <w:pStyle w:val="Textoindependiente"/>
        <w:rPr>
          <w:rFonts w:cs="DejaVu Sans"/>
          <w:b/>
          <w:bCs/>
          <w:szCs w:val="36"/>
        </w:rPr>
      </w:pPr>
    </w:p>
    <w:p w:rsidR="0094411A" w:rsidRDefault="0094411A">
      <w:pPr>
        <w:pStyle w:val="Textoindependiente"/>
      </w:pPr>
    </w:p>
    <w:p w:rsidR="0094411A" w:rsidRDefault="0094411A">
      <w:pPr>
        <w:pStyle w:val="Textoindependiente"/>
      </w:pPr>
    </w:p>
    <w:p w:rsidR="0094411A" w:rsidRDefault="0094411A">
      <w:pPr>
        <w:pStyle w:val="Textoindependiente"/>
      </w:pPr>
    </w:p>
    <w:p w:rsidR="0094411A" w:rsidRDefault="00820FBD">
      <w:pPr>
        <w:pStyle w:val="Textoindependiente"/>
      </w:pPr>
      <w:r>
        <w:rPr>
          <w:noProof/>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2078990</wp:posOffset>
                </wp:positionV>
                <wp:extent cx="6154420" cy="114363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420" cy="1143635"/>
                        </a:xfrm>
                        <a:prstGeom prst="rect">
                          <a:avLst/>
                        </a:prstGeom>
                        <a:solidFill>
                          <a:srgbClr val="99CCFF">
                            <a:alpha val="50000"/>
                          </a:srgbClr>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D0F75" w:rsidRDefault="00BD0F75">
                            <w:pPr>
                              <w:ind w:left="57" w:right="57"/>
                              <w:jc w:val="center"/>
                              <w:rPr>
                                <w:rFonts w:cs="Arial"/>
                                <w:i/>
                                <w:iCs/>
                                <w:color w:val="0000FF"/>
                                <w:kern w:val="1"/>
                              </w:rPr>
                            </w:pPr>
                            <w:r>
                              <w:rPr>
                                <w:rFonts w:cs="Arial"/>
                                <w:i/>
                                <w:iCs/>
                                <w:color w:val="0000FF"/>
                                <w:kern w:val="1"/>
                              </w:rPr>
                              <w:t>Copyright (C) 2006 CNTI. Todos los derechos reservados.</w:t>
                            </w:r>
                          </w:p>
                          <w:p w:rsidR="00BD0F75" w:rsidRDefault="00BD0F75">
                            <w:pPr>
                              <w:ind w:left="57" w:right="57"/>
                              <w:jc w:val="center"/>
                              <w:rPr>
                                <w:rFonts w:ascii="Liberation Serif" w:eastAsia="Noto Sans CJK SC Regular" w:hAnsi="Liberation Serif" w:cs="FreeSans"/>
                                <w:kern w:val="1"/>
                                <w:lang w:eastAsia="zh-CN" w:bidi="hi-IN"/>
                              </w:rPr>
                            </w:pPr>
                          </w:p>
                          <w:p w:rsidR="00BD0F75" w:rsidRDefault="00BD0F75">
                            <w:pPr>
                              <w:ind w:left="57" w:right="57"/>
                              <w:rPr>
                                <w:rFonts w:cs="Arial"/>
                                <w:iCs/>
                                <w:color w:val="0000FF"/>
                                <w:kern w:val="1"/>
                              </w:rPr>
                            </w:pPr>
                            <w:r>
                              <w:rPr>
                                <w:rFonts w:cs="Arial"/>
                                <w:i/>
                                <w:iCs/>
                                <w:color w:val="0000FF"/>
                                <w:kern w:val="1"/>
                              </w:rPr>
                              <w:t>La redistribución y el uso de las plantillas, con o sin modificación, están permitidas siempre que se cumplan las siguientes condiciones expuestas en:</w:t>
                            </w:r>
                            <w:r>
                              <w:rPr>
                                <w:rFonts w:cs="Arial"/>
                                <w:iCs/>
                                <w:color w:val="0000FF"/>
                                <w:kern w:val="1"/>
                              </w:rPr>
                              <w:t xml:space="preserve"> </w:t>
                            </w:r>
                          </w:p>
                          <w:p w:rsidR="00BD0F75" w:rsidRDefault="00BD0F75">
                            <w:pPr>
                              <w:ind w:left="57" w:right="57"/>
                              <w:rPr>
                                <w:rFonts w:ascii="Liberation Serif" w:eastAsia="Noto Sans CJK SC Regular" w:hAnsi="Liberation Serif" w:cs="FreeSans"/>
                                <w:kern w:val="1"/>
                                <w:lang w:eastAsia="zh-CN" w:bidi="hi-IN"/>
                              </w:rPr>
                            </w:pPr>
                          </w:p>
                          <w:p w:rsidR="00BD0F75" w:rsidRDefault="00BD0F75">
                            <w:pPr>
                              <w:ind w:left="57" w:right="57"/>
                              <w:jc w:val="center"/>
                              <w:rPr>
                                <w:rFonts w:cs="Arial"/>
                                <w:iCs/>
                                <w:color w:val="0000FF"/>
                                <w:kern w:val="1"/>
                              </w:rPr>
                            </w:pPr>
                            <w:r>
                              <w:rPr>
                                <w:rFonts w:cs="Arial"/>
                                <w:iCs/>
                                <w:color w:val="0000FF"/>
                                <w:kern w:val="1"/>
                              </w:rPr>
                              <w:t>http://merinde.rinde.gob.ve/index.php?option=com_remository&amp;Itemid=37&amp;func=fileinfo&amp;id=1</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pt;margin-top:163.7pt;width:484.6pt;height:9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" fillcolor="#9cf" stroked="f" strokecolor="#3465a4">
                <v:fill opacity="32896f"/>
                <v:stroke joinstyle="round"/>
                <v:textbox inset="0,0,0,0">
                  <w:txbxContent>
                    <w:p w:rsidR="00BD0F75" w:rsidRDefault="00BD0F75">
                      <w:pPr>
                        <w:ind w:left="57" w:right="57"/>
                        <w:jc w:val="center"/>
                        <w:rPr>
                          <w:rFonts w:cs="Arial"/>
                          <w:i/>
                          <w:iCs/>
                          <w:color w:val="0000FF"/>
                          <w:kern w:val="1"/>
                        </w:rPr>
                      </w:pPr>
                      <w:r>
                        <w:rPr>
                          <w:rFonts w:cs="Arial"/>
                          <w:i/>
                          <w:iCs/>
                          <w:color w:val="0000FF"/>
                          <w:kern w:val="1"/>
                        </w:rPr>
                        <w:t>Copyright (C) 2006 CNTI. Todos los derechos reservados.</w:t>
                      </w:r>
                    </w:p>
                    <w:p w:rsidR="00BD0F75" w:rsidRDefault="00BD0F75">
                      <w:pPr>
                        <w:ind w:left="57" w:right="57"/>
                        <w:jc w:val="center"/>
                        <w:rPr>
                          <w:rFonts w:ascii="Liberation Serif" w:eastAsia="Noto Sans CJK SC Regular" w:hAnsi="Liberation Serif" w:cs="FreeSans"/>
                          <w:kern w:val="1"/>
                          <w:lang w:eastAsia="zh-CN" w:bidi="hi-IN"/>
                        </w:rPr>
                      </w:pPr>
                    </w:p>
                    <w:p w:rsidR="00BD0F75" w:rsidRDefault="00BD0F75">
                      <w:pPr>
                        <w:ind w:left="57" w:right="57"/>
                        <w:rPr>
                          <w:rFonts w:cs="Arial"/>
                          <w:iCs/>
                          <w:color w:val="0000FF"/>
                          <w:kern w:val="1"/>
                        </w:rPr>
                      </w:pPr>
                      <w:r>
                        <w:rPr>
                          <w:rFonts w:cs="Arial"/>
                          <w:i/>
                          <w:iCs/>
                          <w:color w:val="0000FF"/>
                          <w:kern w:val="1"/>
                        </w:rPr>
                        <w:t>La redistribución y el uso de las plantillas, con o sin modificación, están permitidas siempre que se cumplan las siguientes condiciones expuestas en:</w:t>
                      </w:r>
                      <w:r>
                        <w:rPr>
                          <w:rFonts w:cs="Arial"/>
                          <w:iCs/>
                          <w:color w:val="0000FF"/>
                          <w:kern w:val="1"/>
                        </w:rPr>
                        <w:t xml:space="preserve"> </w:t>
                      </w:r>
                    </w:p>
                    <w:p w:rsidR="00BD0F75" w:rsidRDefault="00BD0F75">
                      <w:pPr>
                        <w:ind w:left="57" w:right="57"/>
                        <w:rPr>
                          <w:rFonts w:ascii="Liberation Serif" w:eastAsia="Noto Sans CJK SC Regular" w:hAnsi="Liberation Serif" w:cs="FreeSans"/>
                          <w:kern w:val="1"/>
                          <w:lang w:eastAsia="zh-CN" w:bidi="hi-IN"/>
                        </w:rPr>
                      </w:pPr>
                    </w:p>
                    <w:p w:rsidR="00BD0F75" w:rsidRDefault="00BD0F75">
                      <w:pPr>
                        <w:ind w:left="57" w:right="57"/>
                        <w:jc w:val="center"/>
                        <w:rPr>
                          <w:rFonts w:cs="Arial"/>
                          <w:iCs/>
                          <w:color w:val="0000FF"/>
                          <w:kern w:val="1"/>
                        </w:rPr>
                      </w:pPr>
                      <w:r>
                        <w:rPr>
                          <w:rFonts w:cs="Arial"/>
                          <w:iCs/>
                          <w:color w:val="0000FF"/>
                          <w:kern w:val="1"/>
                        </w:rPr>
                        <w:t>http://merinde.rinde.gob.ve/index.php?option=com_remository&amp;Itemid=37&amp;func=fileinfo&amp;id=1</w:t>
                      </w:r>
                    </w:p>
                  </w:txbxContent>
                </v:textbox>
              </v:shape>
            </w:pict>
          </mc:Fallback>
        </mc:AlternateContent>
      </w:r>
    </w:p>
    <w:sectPr w:rsidR="0094411A" w:rsidSect="000F31FF">
      <w:headerReference w:type="even" r:id="rId15"/>
      <w:headerReference w:type="default" r:id="rId16"/>
      <w:footerReference w:type="even" r:id="rId17"/>
      <w:footerReference w:type="default" r:id="rId18"/>
      <w:headerReference w:type="first" r:id="rId19"/>
      <w:footerReference w:type="first" r:id="rId20"/>
      <w:pgSz w:w="12240" w:h="15840"/>
      <w:pgMar w:top="1417" w:right="1134"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F75" w:rsidRDefault="00BD0F75">
      <w:r>
        <w:separator/>
      </w:r>
    </w:p>
  </w:endnote>
  <w:endnote w:type="continuationSeparator" w:id="0">
    <w:p w:rsidR="00BD0F75" w:rsidRDefault="00BD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Verdana"/>
    <w:charset w:val="01"/>
    <w:family w:val="auto"/>
    <w:pitch w:val="variable"/>
  </w:font>
  <w:font w:name="Nimbus Roman No9 L">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Nimbus Sans L">
    <w:altName w:val="Arial"/>
    <w:charset w:val="01"/>
    <w:family w:val="swiss"/>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1"/>
    <w:family w:val="auto"/>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6"/>
      <w:gridCol w:w="6793"/>
    </w:tblGrid>
    <w:tr w:rsidR="00BD0F75">
      <w:trPr>
        <w:tblHeader/>
      </w:trPr>
      <w:tc>
        <w:tcPr>
          <w:tcW w:w="2896" w:type="dxa"/>
          <w:shd w:val="clear" w:color="auto" w:fill="auto"/>
        </w:tcPr>
        <w:p w:rsidR="00BD0F75" w:rsidRDefault="00BD0F75">
          <w:pPr>
            <w:pStyle w:val="TableContents"/>
          </w:pPr>
          <w:r>
            <w:rPr>
              <w:rFonts w:ascii="Arial" w:hAnsi="Arial" w:cs="Arial"/>
              <w:b/>
              <w:bCs/>
              <w:sz w:val="20"/>
              <w:szCs w:val="20"/>
              <w:lang w:val="es-ES"/>
            </w:rPr>
            <w:t>Identificador del documento:</w:t>
          </w:r>
        </w:p>
      </w:tc>
      <w:tc>
        <w:tcPr>
          <w:tcW w:w="6793" w:type="dxa"/>
          <w:shd w:val="clear" w:color="auto" w:fill="auto"/>
        </w:tcPr>
        <w:p w:rsidR="00BD0F75" w:rsidRDefault="00BD0F75">
          <w:pPr>
            <w:pStyle w:val="InfoBlue"/>
          </w:pPr>
          <w:r>
            <w:rPr>
              <w:i w:val="0"/>
              <w:color w:val="000000"/>
            </w:rPr>
            <w:t>EDT03_VS1.1</w:t>
          </w:r>
        </w:p>
      </w:tc>
    </w:tr>
  </w:tbl>
  <w:p w:rsidR="00BD0F75" w:rsidRDefault="00BD0F75">
    <w:pPr>
      <w:pStyle w:val="TableContents"/>
      <w:jc w:val="right"/>
    </w:pPr>
    <w:r>
      <w:rPr>
        <w:rFonts w:ascii="Arial" w:eastAsia="Arial" w:hAnsi="Arial" w:cs="Arial"/>
        <w:b/>
        <w:bCs/>
        <w:sz w:val="20"/>
        <w:szCs w:val="20"/>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1" w:type="dxa"/>
      <w:tblLayout w:type="fixed"/>
      <w:tblCellMar>
        <w:top w:w="55" w:type="dxa"/>
        <w:left w:w="55" w:type="dxa"/>
        <w:bottom w:w="55" w:type="dxa"/>
        <w:right w:w="55" w:type="dxa"/>
      </w:tblCellMar>
      <w:tblLook w:val="0000" w:firstRow="0" w:lastRow="0" w:firstColumn="0" w:lastColumn="0" w:noHBand="0" w:noVBand="0"/>
    </w:tblPr>
    <w:tblGrid>
      <w:gridCol w:w="7783"/>
      <w:gridCol w:w="1900"/>
    </w:tblGrid>
    <w:tr w:rsidR="00BD0F75">
      <w:trPr>
        <w:tblHeader/>
      </w:trPr>
      <w:tc>
        <w:tcPr>
          <w:tcW w:w="7783" w:type="dxa"/>
          <w:shd w:val="clear" w:color="auto" w:fill="auto"/>
        </w:tcPr>
        <w:p w:rsidR="00BD0F75" w:rsidRDefault="00BD0F75">
          <w:pPr>
            <w:pStyle w:val="InfoBlue"/>
          </w:pPr>
          <w:r>
            <w:rPr>
              <w:color w:val="000000"/>
              <w:lang w:val="es-ES"/>
            </w:rPr>
            <w:t>BitNibs, 2018</w:t>
          </w:r>
        </w:p>
      </w:tc>
      <w:tc>
        <w:tcPr>
          <w:tcW w:w="1900" w:type="dxa"/>
          <w:shd w:val="clear" w:color="auto" w:fill="auto"/>
        </w:tcPr>
        <w:p w:rsidR="00BD0F75" w:rsidRDefault="00BD0F75">
          <w:pPr>
            <w:pStyle w:val="TableContents"/>
            <w:jc w:val="right"/>
          </w:pPr>
          <w:r>
            <w:t xml:space="preserve">Pág. </w:t>
          </w:r>
          <w:r>
            <w:rPr>
              <w:noProof/>
            </w:rPr>
            <w:fldChar w:fldCharType="begin"/>
          </w:r>
          <w:r>
            <w:rPr>
              <w:noProof/>
            </w:rPr>
            <w:instrText xml:space="preserve"> PAGE </w:instrText>
          </w:r>
          <w:r>
            <w:rPr>
              <w:noProof/>
            </w:rPr>
            <w:fldChar w:fldCharType="separate"/>
          </w:r>
          <w:r>
            <w:rPr>
              <w:noProof/>
            </w:rPr>
            <w:t>14</w:t>
          </w:r>
          <w:r>
            <w:rPr>
              <w:noProof/>
            </w:rPr>
            <w:fldChar w:fldCharType="end"/>
          </w:r>
          <w:r>
            <w:t xml:space="preserve"> de </w:t>
          </w:r>
          <w:r>
            <w:rPr>
              <w:noProof/>
            </w:rPr>
            <w:fldChar w:fldCharType="begin"/>
          </w:r>
          <w:r>
            <w:rPr>
              <w:noProof/>
            </w:rPr>
            <w:instrText xml:space="preserve"> NUMPAGES \* ARABIC </w:instrText>
          </w:r>
          <w:r>
            <w:rPr>
              <w:noProof/>
            </w:rPr>
            <w:fldChar w:fldCharType="separate"/>
          </w:r>
          <w:r>
            <w:rPr>
              <w:noProof/>
            </w:rPr>
            <w:t>17</w:t>
          </w:r>
          <w:r>
            <w:rPr>
              <w:noProof/>
            </w:rPr>
            <w:fldChar w:fldCharType="end"/>
          </w:r>
          <w:r>
            <w:t xml:space="preserve"> </w:t>
          </w:r>
        </w:p>
      </w:tc>
    </w:tr>
  </w:tbl>
  <w:p w:rsidR="00BD0F75" w:rsidRDefault="00BD0F7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F75" w:rsidRDefault="00BD0F75">
      <w:r>
        <w:separator/>
      </w:r>
    </w:p>
  </w:footnote>
  <w:footnote w:type="continuationSeparator" w:id="0">
    <w:p w:rsidR="00BD0F75" w:rsidRDefault="00BD0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41" w:type="dxa"/>
      <w:tblLayout w:type="fixed"/>
      <w:tblLook w:val="0000" w:firstRow="0" w:lastRow="0" w:firstColumn="0" w:lastColumn="0" w:noHBand="0" w:noVBand="0"/>
    </w:tblPr>
    <w:tblGrid>
      <w:gridCol w:w="7500"/>
      <w:gridCol w:w="2150"/>
    </w:tblGrid>
    <w:tr w:rsidR="00BD0F75">
      <w:trPr>
        <w:trHeight w:val="345"/>
      </w:trPr>
      <w:tc>
        <w:tcPr>
          <w:tcW w:w="9650" w:type="dxa"/>
          <w:gridSpan w:val="2"/>
          <w:tcBorders>
            <w:top w:val="single" w:sz="4" w:space="0" w:color="000000"/>
            <w:left w:val="single" w:sz="4" w:space="0" w:color="000000"/>
            <w:bottom w:val="single" w:sz="4" w:space="0" w:color="000000"/>
            <w:right w:val="single" w:sz="4" w:space="0" w:color="000000"/>
          </w:tcBorders>
          <w:shd w:val="clear" w:color="auto" w:fill="auto"/>
        </w:tcPr>
        <w:p w:rsidR="00BD0F75" w:rsidRDefault="00BD0F75">
          <w:pPr>
            <w:snapToGrid w:val="0"/>
          </w:pPr>
          <w:r>
            <w:rPr>
              <w:rFonts w:ascii="Arial" w:hAnsi="Arial" w:cs="Arial"/>
              <w:b/>
              <w:bCs/>
              <w:sz w:val="20"/>
              <w:szCs w:val="20"/>
            </w:rPr>
            <w:t>Visión del Sistema</w:t>
          </w:r>
          <w:r>
            <w:rPr>
              <w:rFonts w:ascii="Arial" w:hAnsi="Arial" w:cs="Arial"/>
              <w:b/>
              <w:bCs/>
              <w:sz w:val="20"/>
              <w:szCs w:val="20"/>
              <w:highlight w:val="white"/>
            </w:rPr>
            <w:t xml:space="preserve"> </w:t>
          </w:r>
        </w:p>
      </w:tc>
    </w:tr>
    <w:tr w:rsidR="00BD0F75">
      <w:trPr>
        <w:trHeight w:val="330"/>
      </w:trPr>
      <w:tc>
        <w:tcPr>
          <w:tcW w:w="7500" w:type="dxa"/>
          <w:tcBorders>
            <w:left w:val="single" w:sz="4" w:space="0" w:color="000000"/>
            <w:bottom w:val="single" w:sz="4" w:space="0" w:color="000000"/>
          </w:tcBorders>
          <w:shd w:val="clear" w:color="auto" w:fill="auto"/>
        </w:tcPr>
        <w:p w:rsidR="00BD0F75" w:rsidRDefault="00BD0F75">
          <w:pPr>
            <w:pStyle w:val="Encabezado1"/>
            <w:jc w:val="left"/>
          </w:pPr>
          <w:r>
            <w:rPr>
              <w:bCs/>
              <w:sz w:val="20"/>
              <w:szCs w:val="20"/>
            </w:rPr>
            <w:t>Página Web Chocosfera</w:t>
          </w:r>
        </w:p>
      </w:tc>
      <w:tc>
        <w:tcPr>
          <w:tcW w:w="2150" w:type="dxa"/>
          <w:tcBorders>
            <w:left w:val="single" w:sz="4" w:space="0" w:color="000000"/>
            <w:bottom w:val="single" w:sz="4" w:space="0" w:color="000000"/>
            <w:right w:val="single" w:sz="4" w:space="0" w:color="000000"/>
          </w:tcBorders>
          <w:shd w:val="clear" w:color="auto" w:fill="auto"/>
        </w:tcPr>
        <w:p w:rsidR="00BD0F75" w:rsidRDefault="00BD0F75">
          <w:r>
            <w:rPr>
              <w:b/>
              <w:bCs/>
              <w:sz w:val="22"/>
              <w:szCs w:val="22"/>
              <w:lang w:val="es-ES"/>
            </w:rPr>
            <w:t>Versión: 1.1</w:t>
          </w:r>
        </w:p>
      </w:tc>
    </w:tr>
  </w:tbl>
  <w:p w:rsidR="00BD0F75" w:rsidRDefault="00BD0F75">
    <w:pPr>
      <w:rPr>
        <w:rFonts w:ascii="Arial" w:hAnsi="Arial"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F75" w:rsidRDefault="00BD0F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decimal"/>
      <w:pStyle w:val="Ttulo2"/>
      <w:lvlText w:val="%2"/>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Ttulo8"/>
      <w:suff w:val="nothing"/>
      <w:lvlText w:val=""/>
      <w:lvlJc w:val="left"/>
      <w:pPr>
        <w:tabs>
          <w:tab w:val="num" w:pos="0"/>
        </w:tabs>
        <w:ind w:left="0" w:firstLine="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283"/>
        </w:tabs>
        <w:ind w:left="283" w:hanging="283"/>
      </w:pPr>
      <w:rPr>
        <w:rFonts w:ascii="Symbol" w:hAnsi="Symbol" w:cs="StarSymbol"/>
        <w:color w:val="0000FF"/>
        <w:sz w:val="18"/>
        <w:szCs w:val="18"/>
        <w:lang w:val="es-VE"/>
      </w:rPr>
    </w:lvl>
    <w:lvl w:ilvl="1">
      <w:start w:val="1"/>
      <w:numFmt w:val="bullet"/>
      <w:lvlText w:val=""/>
      <w:lvlJc w:val="left"/>
      <w:pPr>
        <w:tabs>
          <w:tab w:val="num" w:pos="1414"/>
        </w:tabs>
        <w:ind w:left="1414" w:hanging="283"/>
      </w:pPr>
      <w:rPr>
        <w:rFonts w:ascii="Symbol" w:hAnsi="Symbol" w:cs="StarSymbol"/>
        <w:color w:val="0000FF"/>
        <w:sz w:val="18"/>
        <w:szCs w:val="18"/>
        <w:lang w:val="es-VE"/>
      </w:rPr>
    </w:lvl>
    <w:lvl w:ilvl="2">
      <w:start w:val="1"/>
      <w:numFmt w:val="bullet"/>
      <w:lvlText w:val=""/>
      <w:lvlJc w:val="left"/>
      <w:pPr>
        <w:tabs>
          <w:tab w:val="num" w:pos="2121"/>
        </w:tabs>
        <w:ind w:left="2121" w:hanging="283"/>
      </w:pPr>
      <w:rPr>
        <w:rFonts w:ascii="Symbol" w:hAnsi="Symbol" w:cs="StarSymbol"/>
        <w:color w:val="0000FF"/>
        <w:sz w:val="18"/>
        <w:szCs w:val="18"/>
        <w:lang w:val="es-VE"/>
      </w:rPr>
    </w:lvl>
    <w:lvl w:ilvl="3">
      <w:start w:val="1"/>
      <w:numFmt w:val="bullet"/>
      <w:lvlText w:val=""/>
      <w:lvlJc w:val="left"/>
      <w:pPr>
        <w:tabs>
          <w:tab w:val="num" w:pos="2828"/>
        </w:tabs>
        <w:ind w:left="2828" w:hanging="283"/>
      </w:pPr>
      <w:rPr>
        <w:rFonts w:ascii="Symbol" w:hAnsi="Symbol" w:cs="StarSymbol"/>
        <w:color w:val="0000FF"/>
        <w:sz w:val="18"/>
        <w:szCs w:val="18"/>
        <w:lang w:val="es-VE"/>
      </w:rPr>
    </w:lvl>
    <w:lvl w:ilvl="4">
      <w:start w:val="1"/>
      <w:numFmt w:val="bullet"/>
      <w:lvlText w:val=""/>
      <w:lvlJc w:val="left"/>
      <w:pPr>
        <w:tabs>
          <w:tab w:val="num" w:pos="3535"/>
        </w:tabs>
        <w:ind w:left="3535" w:hanging="283"/>
      </w:pPr>
      <w:rPr>
        <w:rFonts w:ascii="Symbol" w:hAnsi="Symbol" w:cs="StarSymbol"/>
        <w:color w:val="0000FF"/>
        <w:sz w:val="18"/>
        <w:szCs w:val="18"/>
        <w:lang w:val="es-VE"/>
      </w:rPr>
    </w:lvl>
    <w:lvl w:ilvl="5">
      <w:start w:val="1"/>
      <w:numFmt w:val="bullet"/>
      <w:lvlText w:val=""/>
      <w:lvlJc w:val="left"/>
      <w:pPr>
        <w:tabs>
          <w:tab w:val="num" w:pos="4242"/>
        </w:tabs>
        <w:ind w:left="4242" w:hanging="283"/>
      </w:pPr>
      <w:rPr>
        <w:rFonts w:ascii="Symbol" w:hAnsi="Symbol" w:cs="StarSymbol"/>
        <w:color w:val="0000FF"/>
        <w:sz w:val="18"/>
        <w:szCs w:val="18"/>
        <w:lang w:val="es-VE"/>
      </w:rPr>
    </w:lvl>
    <w:lvl w:ilvl="6">
      <w:start w:val="1"/>
      <w:numFmt w:val="bullet"/>
      <w:lvlText w:val=""/>
      <w:lvlJc w:val="left"/>
      <w:pPr>
        <w:tabs>
          <w:tab w:val="num" w:pos="4949"/>
        </w:tabs>
        <w:ind w:left="4949" w:hanging="283"/>
      </w:pPr>
      <w:rPr>
        <w:rFonts w:ascii="Symbol" w:hAnsi="Symbol" w:cs="StarSymbol"/>
        <w:color w:val="0000FF"/>
        <w:sz w:val="18"/>
        <w:szCs w:val="18"/>
        <w:lang w:val="es-VE"/>
      </w:rPr>
    </w:lvl>
    <w:lvl w:ilvl="7">
      <w:start w:val="1"/>
      <w:numFmt w:val="bullet"/>
      <w:lvlText w:val=""/>
      <w:lvlJc w:val="left"/>
      <w:pPr>
        <w:tabs>
          <w:tab w:val="num" w:pos="5656"/>
        </w:tabs>
        <w:ind w:left="5656" w:hanging="283"/>
      </w:pPr>
      <w:rPr>
        <w:rFonts w:ascii="Symbol" w:hAnsi="Symbol" w:cs="StarSymbol"/>
        <w:color w:val="0000FF"/>
        <w:sz w:val="18"/>
        <w:szCs w:val="18"/>
        <w:lang w:val="es-VE"/>
      </w:rPr>
    </w:lvl>
    <w:lvl w:ilvl="8">
      <w:start w:val="1"/>
      <w:numFmt w:val="bullet"/>
      <w:lvlText w:val=""/>
      <w:lvlJc w:val="left"/>
      <w:pPr>
        <w:tabs>
          <w:tab w:val="num" w:pos="6363"/>
        </w:tabs>
        <w:ind w:left="6363" w:hanging="283"/>
      </w:pPr>
      <w:rPr>
        <w:rFonts w:ascii="Symbol" w:hAnsi="Symbol" w:cs="StarSymbol"/>
        <w:color w:val="0000FF"/>
        <w:sz w:val="18"/>
        <w:szCs w:val="18"/>
        <w:lang w:val="es-VE"/>
      </w:rPr>
    </w:lvl>
  </w:abstractNum>
  <w:abstractNum w:abstractNumId="4" w15:restartNumberingAfterBreak="0">
    <w:nsid w:val="02856165"/>
    <w:multiLevelType w:val="hybridMultilevel"/>
    <w:tmpl w:val="5EE877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200166"/>
    <w:multiLevelType w:val="hybridMultilevel"/>
    <w:tmpl w:val="C47C3ED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06034D07"/>
    <w:multiLevelType w:val="hybridMultilevel"/>
    <w:tmpl w:val="AB2EB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04025A"/>
    <w:multiLevelType w:val="hybridMultilevel"/>
    <w:tmpl w:val="5D26D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3850D95"/>
    <w:multiLevelType w:val="hybridMultilevel"/>
    <w:tmpl w:val="5E78AA46"/>
    <w:lvl w:ilvl="0" w:tplc="04E8AEEE">
      <w:numFmt w:val="bullet"/>
      <w:lvlText w:val="-"/>
      <w:lvlJc w:val="left"/>
      <w:pPr>
        <w:ind w:left="720" w:hanging="360"/>
      </w:pPr>
      <w:rPr>
        <w:rFonts w:ascii="Arial" w:eastAsia="DejaVu Sans" w:hAnsi="Arial" w:cs="Aria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045E2"/>
    <w:multiLevelType w:val="hybridMultilevel"/>
    <w:tmpl w:val="492474B4"/>
    <w:lvl w:ilvl="0" w:tplc="04E8AEEE">
      <w:numFmt w:val="bullet"/>
      <w:lvlText w:val="-"/>
      <w:lvlJc w:val="left"/>
      <w:pPr>
        <w:ind w:left="720" w:hanging="360"/>
      </w:pPr>
      <w:rPr>
        <w:rFonts w:ascii="Arial" w:eastAsia="DejaVu San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707A3"/>
    <w:multiLevelType w:val="hybridMultilevel"/>
    <w:tmpl w:val="50CC0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FA6210"/>
    <w:multiLevelType w:val="hybridMultilevel"/>
    <w:tmpl w:val="8A94DD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301109"/>
    <w:multiLevelType w:val="hybridMultilevel"/>
    <w:tmpl w:val="78F6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923F61"/>
    <w:multiLevelType w:val="hybridMultilevel"/>
    <w:tmpl w:val="4EF8D2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2833CF"/>
    <w:multiLevelType w:val="hybridMultilevel"/>
    <w:tmpl w:val="9758A4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20741"/>
    <w:multiLevelType w:val="hybridMultilevel"/>
    <w:tmpl w:val="E2987760"/>
    <w:lvl w:ilvl="0" w:tplc="04E8AEEE">
      <w:numFmt w:val="bullet"/>
      <w:lvlText w:val="-"/>
      <w:lvlJc w:val="left"/>
      <w:pPr>
        <w:ind w:left="720" w:hanging="360"/>
      </w:pPr>
      <w:rPr>
        <w:rFonts w:ascii="Arial" w:eastAsia="DejaVu Sans"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37099"/>
    <w:multiLevelType w:val="hybridMultilevel"/>
    <w:tmpl w:val="E4868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CBE7413"/>
    <w:multiLevelType w:val="hybridMultilevel"/>
    <w:tmpl w:val="AD2E5EF8"/>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6E114113"/>
    <w:multiLevelType w:val="hybridMultilevel"/>
    <w:tmpl w:val="562AF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09011E6"/>
    <w:multiLevelType w:val="hybridMultilevel"/>
    <w:tmpl w:val="A2B4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931D7"/>
    <w:multiLevelType w:val="hybridMultilevel"/>
    <w:tmpl w:val="14C4F55A"/>
    <w:lvl w:ilvl="0" w:tplc="04E8AEEE">
      <w:numFmt w:val="bullet"/>
      <w:lvlText w:val="-"/>
      <w:lvlJc w:val="left"/>
      <w:pPr>
        <w:ind w:left="720" w:hanging="360"/>
      </w:pPr>
      <w:rPr>
        <w:rFonts w:ascii="Arial" w:eastAsia="DejaVu Sans" w:hAnsi="Arial" w:cs="Aria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A3D86"/>
    <w:multiLevelType w:val="hybridMultilevel"/>
    <w:tmpl w:val="D998350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7"/>
  </w:num>
  <w:num w:numId="7">
    <w:abstractNumId w:val="16"/>
  </w:num>
  <w:num w:numId="8">
    <w:abstractNumId w:val="5"/>
  </w:num>
  <w:num w:numId="9">
    <w:abstractNumId w:val="20"/>
  </w:num>
  <w:num w:numId="10">
    <w:abstractNumId w:val="6"/>
  </w:num>
  <w:num w:numId="11">
    <w:abstractNumId w:val="14"/>
  </w:num>
  <w:num w:numId="12">
    <w:abstractNumId w:val="17"/>
  </w:num>
  <w:num w:numId="13">
    <w:abstractNumId w:val="19"/>
  </w:num>
  <w:num w:numId="14">
    <w:abstractNumId w:val="4"/>
  </w:num>
  <w:num w:numId="15">
    <w:abstractNumId w:val="12"/>
  </w:num>
  <w:num w:numId="16">
    <w:abstractNumId w:val="10"/>
  </w:num>
  <w:num w:numId="17">
    <w:abstractNumId w:val="11"/>
  </w:num>
  <w:num w:numId="18">
    <w:abstractNumId w:val="15"/>
  </w:num>
  <w:num w:numId="19">
    <w:abstractNumId w:val="13"/>
  </w:num>
  <w:num w:numId="20">
    <w:abstractNumId w:val="8"/>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DC"/>
    <w:rsid w:val="0003690C"/>
    <w:rsid w:val="000D38DC"/>
    <w:rsid w:val="000E11D5"/>
    <w:rsid w:val="000E5029"/>
    <w:rsid w:val="000F31FF"/>
    <w:rsid w:val="001514CF"/>
    <w:rsid w:val="001D035F"/>
    <w:rsid w:val="001E6B2A"/>
    <w:rsid w:val="00217F5E"/>
    <w:rsid w:val="0025017F"/>
    <w:rsid w:val="00256A5A"/>
    <w:rsid w:val="00263A3D"/>
    <w:rsid w:val="00275360"/>
    <w:rsid w:val="00284865"/>
    <w:rsid w:val="002D13F6"/>
    <w:rsid w:val="00300815"/>
    <w:rsid w:val="00324FC4"/>
    <w:rsid w:val="00336DA7"/>
    <w:rsid w:val="004171B4"/>
    <w:rsid w:val="0044437B"/>
    <w:rsid w:val="00452473"/>
    <w:rsid w:val="00452DC4"/>
    <w:rsid w:val="00483BC8"/>
    <w:rsid w:val="00486FFC"/>
    <w:rsid w:val="004A25D4"/>
    <w:rsid w:val="004D0D98"/>
    <w:rsid w:val="00533254"/>
    <w:rsid w:val="005827A8"/>
    <w:rsid w:val="005B0E8B"/>
    <w:rsid w:val="005D1019"/>
    <w:rsid w:val="006701AB"/>
    <w:rsid w:val="007160AF"/>
    <w:rsid w:val="00791C9B"/>
    <w:rsid w:val="007A50ED"/>
    <w:rsid w:val="007D737B"/>
    <w:rsid w:val="00820FBD"/>
    <w:rsid w:val="00871675"/>
    <w:rsid w:val="0087270A"/>
    <w:rsid w:val="0092138A"/>
    <w:rsid w:val="0094411A"/>
    <w:rsid w:val="00957A0E"/>
    <w:rsid w:val="009732E6"/>
    <w:rsid w:val="009A31C2"/>
    <w:rsid w:val="009D0F9E"/>
    <w:rsid w:val="00A64A6B"/>
    <w:rsid w:val="00B0106D"/>
    <w:rsid w:val="00B114E6"/>
    <w:rsid w:val="00B179C1"/>
    <w:rsid w:val="00BD0F75"/>
    <w:rsid w:val="00BF0152"/>
    <w:rsid w:val="00C7745A"/>
    <w:rsid w:val="00C9326B"/>
    <w:rsid w:val="00CB35CD"/>
    <w:rsid w:val="00CD0F3B"/>
    <w:rsid w:val="00CE7543"/>
    <w:rsid w:val="00D170B8"/>
    <w:rsid w:val="00D834FB"/>
    <w:rsid w:val="00DA1881"/>
    <w:rsid w:val="00DA70F3"/>
    <w:rsid w:val="00E23D82"/>
    <w:rsid w:val="00E50691"/>
    <w:rsid w:val="00E8276B"/>
    <w:rsid w:val="00EB18F5"/>
    <w:rsid w:val="00EF7D25"/>
    <w:rsid w:val="00F516A8"/>
    <w:rsid w:val="00F61E37"/>
    <w:rsid w:val="00F7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2A8E8B0"/>
  <w15:docId w15:val="{491C1DAE-9D93-455F-85EB-DDBE15E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1FF"/>
    <w:pPr>
      <w:suppressAutoHyphens/>
    </w:pPr>
    <w:rPr>
      <w:rFonts w:ascii="Nimbus Roman No9 L" w:eastAsia="DejaVu Sans" w:hAnsi="Nimbus Roman No9 L" w:cs="DejaVu Sans"/>
      <w:sz w:val="24"/>
      <w:szCs w:val="24"/>
      <w:lang w:val="es-VE" w:eastAsia="es-ES" w:bidi="es-ES"/>
    </w:rPr>
  </w:style>
  <w:style w:type="paragraph" w:styleId="Ttulo1">
    <w:name w:val="heading 1"/>
    <w:basedOn w:val="Heading"/>
    <w:next w:val="Textoindependiente"/>
    <w:qFormat/>
    <w:rsid w:val="000F31FF"/>
    <w:pPr>
      <w:numPr>
        <w:numId w:val="1"/>
      </w:numPr>
      <w:spacing w:before="238" w:after="238"/>
      <w:outlineLvl w:val="0"/>
    </w:pPr>
    <w:rPr>
      <w:rFonts w:ascii="Arial" w:hAnsi="Arial" w:cs="Arial"/>
      <w:b/>
      <w:bCs/>
      <w:sz w:val="24"/>
      <w:szCs w:val="32"/>
    </w:rPr>
  </w:style>
  <w:style w:type="paragraph" w:styleId="Ttulo2">
    <w:name w:val="heading 2"/>
    <w:basedOn w:val="Heading"/>
    <w:next w:val="Textoindependiente"/>
    <w:qFormat/>
    <w:rsid w:val="000F31FF"/>
    <w:pPr>
      <w:numPr>
        <w:ilvl w:val="1"/>
        <w:numId w:val="1"/>
      </w:numPr>
      <w:spacing w:before="0" w:after="119"/>
      <w:outlineLvl w:val="1"/>
    </w:pPr>
    <w:rPr>
      <w:rFonts w:ascii="Arial" w:hAnsi="Arial"/>
      <w:b/>
      <w:bCs/>
      <w:sz w:val="20"/>
      <w:szCs w:val="36"/>
    </w:rPr>
  </w:style>
  <w:style w:type="paragraph" w:styleId="Ttulo3">
    <w:name w:val="heading 3"/>
    <w:basedOn w:val="Heading"/>
    <w:next w:val="Textoindependiente"/>
    <w:qFormat/>
    <w:rsid w:val="000F31FF"/>
    <w:pPr>
      <w:numPr>
        <w:ilvl w:val="2"/>
        <w:numId w:val="1"/>
      </w:numPr>
      <w:spacing w:before="0" w:after="119"/>
      <w:outlineLvl w:val="2"/>
    </w:pPr>
    <w:rPr>
      <w:rFonts w:ascii="Arial" w:hAnsi="Arial"/>
      <w:b/>
      <w:bCs/>
      <w:sz w:val="20"/>
    </w:rPr>
  </w:style>
  <w:style w:type="paragraph" w:styleId="Ttulo5">
    <w:name w:val="heading 5"/>
    <w:basedOn w:val="Normal"/>
    <w:next w:val="Normal"/>
    <w:link w:val="Ttulo5Car"/>
    <w:uiPriority w:val="9"/>
    <w:unhideWhenUsed/>
    <w:qFormat/>
    <w:rsid w:val="0092138A"/>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rsid w:val="000F31FF"/>
    <w:pPr>
      <w:numPr>
        <w:ilvl w:val="7"/>
        <w:numId w:val="1"/>
      </w:numPr>
      <w:outlineLvl w:val="7"/>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0F31FF"/>
  </w:style>
  <w:style w:type="character" w:customStyle="1" w:styleId="WW8Num1z1">
    <w:name w:val="WW8Num1z1"/>
    <w:rsid w:val="000F31FF"/>
  </w:style>
  <w:style w:type="character" w:customStyle="1" w:styleId="WW8Num1z2">
    <w:name w:val="WW8Num1z2"/>
    <w:rsid w:val="000F31FF"/>
  </w:style>
  <w:style w:type="character" w:customStyle="1" w:styleId="WW8Num1z3">
    <w:name w:val="WW8Num1z3"/>
    <w:rsid w:val="000F31FF"/>
  </w:style>
  <w:style w:type="character" w:customStyle="1" w:styleId="WW8Num1z4">
    <w:name w:val="WW8Num1z4"/>
    <w:rsid w:val="000F31FF"/>
  </w:style>
  <w:style w:type="character" w:customStyle="1" w:styleId="WW8Num1z5">
    <w:name w:val="WW8Num1z5"/>
    <w:rsid w:val="000F31FF"/>
  </w:style>
  <w:style w:type="character" w:customStyle="1" w:styleId="WW8Num1z6">
    <w:name w:val="WW8Num1z6"/>
    <w:rsid w:val="000F31FF"/>
  </w:style>
  <w:style w:type="character" w:customStyle="1" w:styleId="WW8Num1z7">
    <w:name w:val="WW8Num1z7"/>
    <w:rsid w:val="000F31FF"/>
  </w:style>
  <w:style w:type="character" w:customStyle="1" w:styleId="WW8Num1z8">
    <w:name w:val="WW8Num1z8"/>
    <w:rsid w:val="000F31FF"/>
  </w:style>
  <w:style w:type="character" w:customStyle="1" w:styleId="WW8Num2z0">
    <w:name w:val="WW8Num2z0"/>
    <w:rsid w:val="000F31FF"/>
    <w:rPr>
      <w:rFonts w:ascii="Symbol" w:hAnsi="Symbol" w:cs="StarSymbol"/>
      <w:sz w:val="18"/>
      <w:szCs w:val="18"/>
    </w:rPr>
  </w:style>
  <w:style w:type="character" w:customStyle="1" w:styleId="WW8Num3z0">
    <w:name w:val="WW8Num3z0"/>
    <w:rsid w:val="000F31FF"/>
    <w:rPr>
      <w:rFonts w:ascii="Symbol" w:hAnsi="Symbol" w:cs="StarSymbol"/>
      <w:sz w:val="18"/>
      <w:szCs w:val="18"/>
    </w:rPr>
  </w:style>
  <w:style w:type="character" w:customStyle="1" w:styleId="WW8Num4z0">
    <w:name w:val="WW8Num4z0"/>
    <w:rsid w:val="000F31FF"/>
    <w:rPr>
      <w:rFonts w:ascii="Symbol" w:hAnsi="Symbol" w:cs="StarSymbol"/>
      <w:color w:val="0000FF"/>
      <w:sz w:val="18"/>
      <w:szCs w:val="18"/>
      <w:lang w:val="es-VE"/>
    </w:rPr>
  </w:style>
  <w:style w:type="character" w:customStyle="1" w:styleId="WW8Num5z0">
    <w:name w:val="WW8Num5z0"/>
    <w:rsid w:val="000F31FF"/>
    <w:rPr>
      <w:rFonts w:ascii="Wingdings" w:hAnsi="Wingdings" w:cs="Wingdings"/>
      <w:color w:val="000000"/>
      <w:sz w:val="20"/>
      <w:lang w:val="es-VE"/>
    </w:rPr>
  </w:style>
  <w:style w:type="character" w:customStyle="1" w:styleId="WW8Num2z1">
    <w:name w:val="WW8Num2z1"/>
    <w:rsid w:val="000F31FF"/>
  </w:style>
  <w:style w:type="character" w:customStyle="1" w:styleId="WW8Num2z2">
    <w:name w:val="WW8Num2z2"/>
    <w:rsid w:val="000F31FF"/>
  </w:style>
  <w:style w:type="character" w:customStyle="1" w:styleId="WW8Num2z3">
    <w:name w:val="WW8Num2z3"/>
    <w:rsid w:val="000F31FF"/>
  </w:style>
  <w:style w:type="character" w:customStyle="1" w:styleId="WW8Num2z4">
    <w:name w:val="WW8Num2z4"/>
    <w:rsid w:val="000F31FF"/>
  </w:style>
  <w:style w:type="character" w:customStyle="1" w:styleId="WW8Num2z5">
    <w:name w:val="WW8Num2z5"/>
    <w:rsid w:val="000F31FF"/>
  </w:style>
  <w:style w:type="character" w:customStyle="1" w:styleId="WW8Num2z6">
    <w:name w:val="WW8Num2z6"/>
    <w:rsid w:val="000F31FF"/>
  </w:style>
  <w:style w:type="character" w:customStyle="1" w:styleId="WW8Num2z7">
    <w:name w:val="WW8Num2z7"/>
    <w:rsid w:val="000F31FF"/>
  </w:style>
  <w:style w:type="character" w:customStyle="1" w:styleId="WW8Num2z8">
    <w:name w:val="WW8Num2z8"/>
    <w:rsid w:val="000F31FF"/>
  </w:style>
  <w:style w:type="character" w:customStyle="1" w:styleId="WW8Num4z1">
    <w:name w:val="WW8Num4z1"/>
    <w:rsid w:val="000F31FF"/>
  </w:style>
  <w:style w:type="character" w:customStyle="1" w:styleId="WW8Num4z2">
    <w:name w:val="WW8Num4z2"/>
    <w:rsid w:val="000F31FF"/>
  </w:style>
  <w:style w:type="character" w:customStyle="1" w:styleId="WW8Num4z3">
    <w:name w:val="WW8Num4z3"/>
    <w:rsid w:val="000F31FF"/>
  </w:style>
  <w:style w:type="character" w:customStyle="1" w:styleId="WW8Num4z4">
    <w:name w:val="WW8Num4z4"/>
    <w:rsid w:val="000F31FF"/>
  </w:style>
  <w:style w:type="character" w:customStyle="1" w:styleId="WW8Num4z5">
    <w:name w:val="WW8Num4z5"/>
    <w:rsid w:val="000F31FF"/>
  </w:style>
  <w:style w:type="character" w:customStyle="1" w:styleId="WW8Num4z6">
    <w:name w:val="WW8Num4z6"/>
    <w:rsid w:val="000F31FF"/>
  </w:style>
  <w:style w:type="character" w:customStyle="1" w:styleId="WW8Num4z7">
    <w:name w:val="WW8Num4z7"/>
    <w:rsid w:val="000F31FF"/>
  </w:style>
  <w:style w:type="character" w:customStyle="1" w:styleId="WW8Num4z8">
    <w:name w:val="WW8Num4z8"/>
    <w:rsid w:val="000F31FF"/>
  </w:style>
  <w:style w:type="character" w:customStyle="1" w:styleId="WW8Num6z0">
    <w:name w:val="WW8Num6z0"/>
    <w:rsid w:val="000F31FF"/>
    <w:rPr>
      <w:rFonts w:ascii="Symbol" w:hAnsi="Symbol" w:cs="StarSymbol"/>
      <w:color w:val="0000FF"/>
      <w:sz w:val="18"/>
      <w:szCs w:val="18"/>
      <w:lang w:val="es-VE"/>
    </w:rPr>
  </w:style>
  <w:style w:type="character" w:customStyle="1" w:styleId="Absatz-Standardschriftart">
    <w:name w:val="Absatz-Standardschriftart"/>
    <w:rsid w:val="000F31FF"/>
  </w:style>
  <w:style w:type="character" w:customStyle="1" w:styleId="NumberingSymbols">
    <w:name w:val="Numbering Symbols"/>
    <w:rsid w:val="000F31FF"/>
  </w:style>
  <w:style w:type="character" w:customStyle="1" w:styleId="Bullets">
    <w:name w:val="Bullets"/>
    <w:rsid w:val="000F31FF"/>
    <w:rPr>
      <w:rFonts w:ascii="StarSymbol" w:eastAsia="StarSymbol" w:hAnsi="StarSymbol" w:cs="StarSymbol"/>
      <w:sz w:val="18"/>
      <w:szCs w:val="18"/>
    </w:rPr>
  </w:style>
  <w:style w:type="character" w:styleId="Hipervnculo">
    <w:name w:val="Hyperlink"/>
    <w:uiPriority w:val="99"/>
    <w:rsid w:val="000F31FF"/>
    <w:rPr>
      <w:color w:val="000080"/>
      <w:u w:val="single"/>
    </w:rPr>
  </w:style>
  <w:style w:type="character" w:styleId="Hipervnculovisitado">
    <w:name w:val="FollowedHyperlink"/>
    <w:rsid w:val="000F31FF"/>
    <w:rPr>
      <w:color w:val="800000"/>
      <w:u w:val="single"/>
    </w:rPr>
  </w:style>
  <w:style w:type="character" w:styleId="Textoennegrita">
    <w:name w:val="Strong"/>
    <w:uiPriority w:val="22"/>
    <w:qFormat/>
    <w:rsid w:val="000F31FF"/>
    <w:rPr>
      <w:b/>
      <w:bCs/>
    </w:rPr>
  </w:style>
  <w:style w:type="character" w:customStyle="1" w:styleId="Fuentedeprrafopredeter1">
    <w:name w:val="Fuente de párrafo predeter.1"/>
    <w:rsid w:val="000F31FF"/>
  </w:style>
  <w:style w:type="character" w:customStyle="1" w:styleId="Refdecomentario1">
    <w:name w:val="Ref. de comentario1"/>
    <w:rsid w:val="000F31FF"/>
    <w:rPr>
      <w:sz w:val="16"/>
      <w:szCs w:val="16"/>
    </w:rPr>
  </w:style>
  <w:style w:type="character" w:customStyle="1" w:styleId="InfoBlueCar">
    <w:name w:val="InfoBlue Car"/>
    <w:rsid w:val="000F31FF"/>
    <w:rPr>
      <w:rFonts w:ascii="Arial" w:hAnsi="Arial" w:cs="Arial"/>
      <w:i/>
      <w:color w:val="0000FF"/>
      <w:lang w:val="es-VE" w:bidi="ar-SA"/>
    </w:rPr>
  </w:style>
  <w:style w:type="character" w:customStyle="1" w:styleId="Enlacedelndice">
    <w:name w:val="Enlace del índice"/>
    <w:rsid w:val="000F31FF"/>
  </w:style>
  <w:style w:type="character" w:customStyle="1" w:styleId="Smbolosdenumeracin">
    <w:name w:val="Símbolos de numeración"/>
    <w:rsid w:val="000F31FF"/>
  </w:style>
  <w:style w:type="character" w:styleId="nfasis">
    <w:name w:val="Emphasis"/>
    <w:qFormat/>
    <w:rsid w:val="000F31FF"/>
    <w:rPr>
      <w:i/>
      <w:iCs/>
    </w:rPr>
  </w:style>
  <w:style w:type="paragraph" w:customStyle="1" w:styleId="Encabezado1">
    <w:name w:val="Encabezado1"/>
    <w:basedOn w:val="Normal"/>
    <w:next w:val="Normal"/>
    <w:rsid w:val="000F31FF"/>
    <w:pPr>
      <w:spacing w:line="100" w:lineRule="atLeast"/>
      <w:jc w:val="center"/>
    </w:pPr>
    <w:rPr>
      <w:rFonts w:ascii="Arial" w:hAnsi="Arial" w:cs="Arial"/>
      <w:b/>
      <w:sz w:val="36"/>
    </w:rPr>
  </w:style>
  <w:style w:type="paragraph" w:styleId="Textoindependiente">
    <w:name w:val="Body Text"/>
    <w:basedOn w:val="Normal"/>
    <w:rsid w:val="000F31FF"/>
    <w:pPr>
      <w:spacing w:after="120"/>
    </w:pPr>
    <w:rPr>
      <w:rFonts w:ascii="Arial" w:hAnsi="Arial" w:cs="Arial"/>
      <w:sz w:val="20"/>
    </w:rPr>
  </w:style>
  <w:style w:type="paragraph" w:styleId="Lista">
    <w:name w:val="List"/>
    <w:basedOn w:val="Textoindependiente"/>
    <w:rsid w:val="000F31FF"/>
  </w:style>
  <w:style w:type="paragraph" w:styleId="Descripcin">
    <w:name w:val="caption"/>
    <w:basedOn w:val="Normal"/>
    <w:qFormat/>
    <w:rsid w:val="000F31FF"/>
    <w:pPr>
      <w:suppressLineNumbers/>
      <w:spacing w:before="120" w:after="120"/>
    </w:pPr>
    <w:rPr>
      <w:rFonts w:cs="FreeSans"/>
      <w:i/>
      <w:iCs/>
    </w:rPr>
  </w:style>
  <w:style w:type="paragraph" w:customStyle="1" w:styleId="ndice">
    <w:name w:val="Índice"/>
    <w:basedOn w:val="Normal"/>
    <w:rsid w:val="000F31FF"/>
    <w:pPr>
      <w:suppressLineNumbers/>
    </w:pPr>
    <w:rPr>
      <w:rFonts w:cs="FreeSans"/>
    </w:rPr>
  </w:style>
  <w:style w:type="paragraph" w:customStyle="1" w:styleId="Heading">
    <w:name w:val="Heading"/>
    <w:basedOn w:val="Normal"/>
    <w:next w:val="Textoindependiente"/>
    <w:rsid w:val="000F31FF"/>
    <w:pPr>
      <w:keepNext/>
      <w:spacing w:before="240" w:after="120"/>
    </w:pPr>
    <w:rPr>
      <w:rFonts w:ascii="Nimbus Sans L" w:hAnsi="Nimbus Sans L"/>
      <w:sz w:val="28"/>
      <w:szCs w:val="28"/>
    </w:rPr>
  </w:style>
  <w:style w:type="paragraph" w:styleId="Encabezado">
    <w:name w:val="header"/>
    <w:basedOn w:val="Normal"/>
    <w:rsid w:val="000F31FF"/>
    <w:pPr>
      <w:suppressLineNumbers/>
      <w:tabs>
        <w:tab w:val="center" w:pos="4818"/>
        <w:tab w:val="right" w:pos="9637"/>
      </w:tabs>
    </w:pPr>
  </w:style>
  <w:style w:type="paragraph" w:styleId="Piedepgina">
    <w:name w:val="footer"/>
    <w:basedOn w:val="Normal"/>
    <w:rsid w:val="000F31FF"/>
    <w:pPr>
      <w:suppressLineNumbers/>
      <w:tabs>
        <w:tab w:val="center" w:pos="4818"/>
        <w:tab w:val="right" w:pos="9637"/>
      </w:tabs>
    </w:pPr>
  </w:style>
  <w:style w:type="paragraph" w:customStyle="1" w:styleId="TableContents">
    <w:name w:val="Table Contents"/>
    <w:basedOn w:val="Normal"/>
    <w:rsid w:val="000F31FF"/>
    <w:pPr>
      <w:suppressLineNumbers/>
    </w:pPr>
  </w:style>
  <w:style w:type="paragraph" w:customStyle="1" w:styleId="TableHeading">
    <w:name w:val="Table Heading"/>
    <w:basedOn w:val="TableContents"/>
    <w:rsid w:val="000F31FF"/>
    <w:pPr>
      <w:jc w:val="center"/>
    </w:pPr>
    <w:rPr>
      <w:b/>
      <w:bCs/>
      <w:i/>
      <w:iCs/>
    </w:rPr>
  </w:style>
  <w:style w:type="paragraph" w:customStyle="1" w:styleId="Descripcin1">
    <w:name w:val="Descripción1"/>
    <w:basedOn w:val="Normal"/>
    <w:rsid w:val="000F31FF"/>
    <w:pPr>
      <w:suppressLineNumbers/>
      <w:spacing w:before="120" w:after="120"/>
    </w:pPr>
    <w:rPr>
      <w:i/>
      <w:iCs/>
    </w:rPr>
  </w:style>
  <w:style w:type="paragraph" w:customStyle="1" w:styleId="Table">
    <w:name w:val="Table"/>
    <w:basedOn w:val="Descripcin1"/>
    <w:rsid w:val="000F31FF"/>
  </w:style>
  <w:style w:type="paragraph" w:customStyle="1" w:styleId="Text">
    <w:name w:val="Text"/>
    <w:basedOn w:val="Descripcin1"/>
    <w:rsid w:val="000F31FF"/>
  </w:style>
  <w:style w:type="paragraph" w:customStyle="1" w:styleId="Index">
    <w:name w:val="Index"/>
    <w:basedOn w:val="Normal"/>
    <w:rsid w:val="000F31FF"/>
    <w:pPr>
      <w:suppressLineNumbers/>
    </w:pPr>
  </w:style>
  <w:style w:type="paragraph" w:customStyle="1" w:styleId="ContentsHeading">
    <w:name w:val="Contents Heading"/>
    <w:basedOn w:val="Heading"/>
    <w:rsid w:val="000F31FF"/>
    <w:pPr>
      <w:suppressLineNumbers/>
    </w:pPr>
    <w:rPr>
      <w:b/>
      <w:bCs/>
      <w:sz w:val="32"/>
      <w:szCs w:val="32"/>
    </w:rPr>
  </w:style>
  <w:style w:type="paragraph" w:styleId="TDC1">
    <w:name w:val="toc 1"/>
    <w:basedOn w:val="Index"/>
    <w:uiPriority w:val="39"/>
    <w:rsid w:val="000F31FF"/>
    <w:pPr>
      <w:tabs>
        <w:tab w:val="right" w:leader="dot" w:pos="9637"/>
      </w:tabs>
      <w:spacing w:before="238" w:after="62"/>
    </w:pPr>
    <w:rPr>
      <w:rFonts w:ascii="Arial" w:hAnsi="Arial" w:cs="Arial"/>
      <w:sz w:val="20"/>
    </w:rPr>
  </w:style>
  <w:style w:type="paragraph" w:styleId="TDC2">
    <w:name w:val="toc 2"/>
    <w:basedOn w:val="Index"/>
    <w:uiPriority w:val="39"/>
    <w:rsid w:val="000F31FF"/>
    <w:pPr>
      <w:tabs>
        <w:tab w:val="right" w:leader="dot" w:pos="9637"/>
      </w:tabs>
      <w:ind w:left="283"/>
    </w:pPr>
    <w:rPr>
      <w:rFonts w:ascii="Arial" w:hAnsi="Arial" w:cs="Arial"/>
      <w:sz w:val="20"/>
    </w:rPr>
  </w:style>
  <w:style w:type="paragraph" w:styleId="TDC3">
    <w:name w:val="toc 3"/>
    <w:basedOn w:val="Index"/>
    <w:uiPriority w:val="39"/>
    <w:rsid w:val="000F31FF"/>
    <w:pPr>
      <w:tabs>
        <w:tab w:val="right" w:leader="dot" w:pos="10035"/>
      </w:tabs>
      <w:ind w:left="964"/>
    </w:pPr>
    <w:rPr>
      <w:rFonts w:ascii="Arial" w:hAnsi="Arial" w:cs="Arial"/>
      <w:sz w:val="20"/>
    </w:rPr>
  </w:style>
  <w:style w:type="paragraph" w:styleId="Subttulo">
    <w:name w:val="Subtitle"/>
    <w:basedOn w:val="Heading"/>
    <w:next w:val="Textoindependiente"/>
    <w:qFormat/>
    <w:rsid w:val="000F31FF"/>
    <w:pPr>
      <w:jc w:val="center"/>
    </w:pPr>
    <w:rPr>
      <w:i/>
      <w:iCs/>
    </w:rPr>
  </w:style>
  <w:style w:type="paragraph" w:customStyle="1" w:styleId="ListContents">
    <w:name w:val="List Contents"/>
    <w:basedOn w:val="Normal"/>
    <w:rsid w:val="000F31FF"/>
    <w:pPr>
      <w:ind w:left="567"/>
    </w:pPr>
  </w:style>
  <w:style w:type="paragraph" w:customStyle="1" w:styleId="ListHeading">
    <w:name w:val="List Heading"/>
    <w:basedOn w:val="Normal"/>
    <w:next w:val="ListContents"/>
    <w:rsid w:val="000F31FF"/>
  </w:style>
  <w:style w:type="paragraph" w:customStyle="1" w:styleId="InfoBlue">
    <w:name w:val="InfoBlue"/>
    <w:basedOn w:val="Normal"/>
    <w:next w:val="Textoindependiente1"/>
    <w:rsid w:val="000F31FF"/>
    <w:pPr>
      <w:tabs>
        <w:tab w:val="left" w:pos="426"/>
      </w:tabs>
      <w:jc w:val="both"/>
    </w:pPr>
    <w:rPr>
      <w:rFonts w:ascii="Arial" w:hAnsi="Arial" w:cs="Arial"/>
      <w:i/>
      <w:color w:val="0000FF"/>
      <w:sz w:val="20"/>
    </w:rPr>
  </w:style>
  <w:style w:type="paragraph" w:customStyle="1" w:styleId="NfoAzul">
    <w:name w:val="NfoAzul"/>
    <w:basedOn w:val="InfoBlue"/>
    <w:rsid w:val="000F31FF"/>
    <w:rPr>
      <w:color w:val="0047FF"/>
      <w:sz w:val="14"/>
    </w:rPr>
  </w:style>
  <w:style w:type="paragraph" w:customStyle="1" w:styleId="Textoindependiente1">
    <w:name w:val="Texto independiente1"/>
    <w:basedOn w:val="Normal"/>
    <w:rsid w:val="000F31FF"/>
  </w:style>
  <w:style w:type="paragraph" w:customStyle="1" w:styleId="Contenidodelatabla">
    <w:name w:val="Contenido de la tabla"/>
    <w:basedOn w:val="Normal"/>
    <w:rsid w:val="000F31FF"/>
    <w:pPr>
      <w:suppressLineNumbers/>
    </w:pPr>
  </w:style>
  <w:style w:type="paragraph" w:customStyle="1" w:styleId="Encabezadodelatabla">
    <w:name w:val="Encabezado de la tabla"/>
    <w:basedOn w:val="Contenidodelatabla"/>
    <w:rsid w:val="000F31FF"/>
    <w:pPr>
      <w:jc w:val="center"/>
    </w:pPr>
    <w:rPr>
      <w:b/>
      <w:bCs/>
    </w:rPr>
  </w:style>
  <w:style w:type="paragraph" w:styleId="Prrafodelista">
    <w:name w:val="List Paragraph"/>
    <w:basedOn w:val="Normal"/>
    <w:uiPriority w:val="34"/>
    <w:qFormat/>
    <w:rsid w:val="00217F5E"/>
    <w:pPr>
      <w:ind w:left="720"/>
      <w:contextualSpacing/>
    </w:pPr>
  </w:style>
  <w:style w:type="paragraph" w:styleId="Textodeglobo">
    <w:name w:val="Balloon Text"/>
    <w:basedOn w:val="Normal"/>
    <w:link w:val="TextodegloboCar"/>
    <w:uiPriority w:val="99"/>
    <w:semiHidden/>
    <w:unhideWhenUsed/>
    <w:rsid w:val="005D1019"/>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019"/>
    <w:rPr>
      <w:rFonts w:ascii="Tahoma" w:eastAsia="DejaVu Sans" w:hAnsi="Tahoma" w:cs="Tahoma"/>
      <w:sz w:val="16"/>
      <w:szCs w:val="16"/>
      <w:lang w:val="es-VE" w:eastAsia="es-ES" w:bidi="es-ES"/>
    </w:rPr>
  </w:style>
  <w:style w:type="paragraph" w:styleId="NormalWeb">
    <w:name w:val="Normal (Web)"/>
    <w:basedOn w:val="Normal"/>
    <w:uiPriority w:val="99"/>
    <w:unhideWhenUsed/>
    <w:rsid w:val="009732E6"/>
    <w:pPr>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Ttulo5Car">
    <w:name w:val="Título 5 Car"/>
    <w:basedOn w:val="Fuentedeprrafopredeter"/>
    <w:link w:val="Ttulo5"/>
    <w:uiPriority w:val="9"/>
    <w:rsid w:val="0092138A"/>
    <w:rPr>
      <w:rFonts w:asciiTheme="majorHAnsi" w:eastAsiaTheme="majorEastAsia" w:hAnsiTheme="majorHAnsi" w:cstheme="majorBidi"/>
      <w:color w:val="2F5496" w:themeColor="accent1" w:themeShade="BF"/>
      <w:sz w:val="24"/>
      <w:szCs w:val="24"/>
      <w:lang w:val="es-VE" w:eastAsia="es-ES" w:bidi="es-ES"/>
    </w:rPr>
  </w:style>
  <w:style w:type="paragraph" w:styleId="TDC5">
    <w:name w:val="toc 5"/>
    <w:basedOn w:val="Normal"/>
    <w:next w:val="Normal"/>
    <w:autoRedefine/>
    <w:uiPriority w:val="39"/>
    <w:unhideWhenUsed/>
    <w:rsid w:val="00A64A6B"/>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2171">
      <w:bodyDiv w:val="1"/>
      <w:marLeft w:val="0"/>
      <w:marRight w:val="0"/>
      <w:marTop w:val="0"/>
      <w:marBottom w:val="0"/>
      <w:divBdr>
        <w:top w:val="none" w:sz="0" w:space="0" w:color="auto"/>
        <w:left w:val="none" w:sz="0" w:space="0" w:color="auto"/>
        <w:bottom w:val="none" w:sz="0" w:space="0" w:color="auto"/>
        <w:right w:val="none" w:sz="0" w:space="0" w:color="auto"/>
      </w:divBdr>
    </w:div>
    <w:div w:id="267935610">
      <w:bodyDiv w:val="1"/>
      <w:marLeft w:val="0"/>
      <w:marRight w:val="0"/>
      <w:marTop w:val="0"/>
      <w:marBottom w:val="0"/>
      <w:divBdr>
        <w:top w:val="none" w:sz="0" w:space="0" w:color="auto"/>
        <w:left w:val="none" w:sz="0" w:space="0" w:color="auto"/>
        <w:bottom w:val="none" w:sz="0" w:space="0" w:color="auto"/>
        <w:right w:val="none" w:sz="0" w:space="0" w:color="auto"/>
      </w:divBdr>
    </w:div>
    <w:div w:id="300884853">
      <w:bodyDiv w:val="1"/>
      <w:marLeft w:val="0"/>
      <w:marRight w:val="0"/>
      <w:marTop w:val="0"/>
      <w:marBottom w:val="0"/>
      <w:divBdr>
        <w:top w:val="none" w:sz="0" w:space="0" w:color="auto"/>
        <w:left w:val="none" w:sz="0" w:space="0" w:color="auto"/>
        <w:bottom w:val="none" w:sz="0" w:space="0" w:color="auto"/>
        <w:right w:val="none" w:sz="0" w:space="0" w:color="auto"/>
      </w:divBdr>
    </w:div>
    <w:div w:id="327908594">
      <w:bodyDiv w:val="1"/>
      <w:marLeft w:val="0"/>
      <w:marRight w:val="0"/>
      <w:marTop w:val="0"/>
      <w:marBottom w:val="0"/>
      <w:divBdr>
        <w:top w:val="none" w:sz="0" w:space="0" w:color="auto"/>
        <w:left w:val="none" w:sz="0" w:space="0" w:color="auto"/>
        <w:bottom w:val="none" w:sz="0" w:space="0" w:color="auto"/>
        <w:right w:val="none" w:sz="0" w:space="0" w:color="auto"/>
      </w:divBdr>
      <w:divsChild>
        <w:div w:id="190649189">
          <w:marLeft w:val="0"/>
          <w:marRight w:val="240"/>
          <w:marTop w:val="0"/>
          <w:marBottom w:val="240"/>
          <w:divBdr>
            <w:top w:val="none" w:sz="0" w:space="0" w:color="auto"/>
            <w:left w:val="none" w:sz="0" w:space="0" w:color="auto"/>
            <w:bottom w:val="none" w:sz="0" w:space="0" w:color="auto"/>
            <w:right w:val="none" w:sz="0" w:space="0" w:color="auto"/>
          </w:divBdr>
        </w:div>
      </w:divsChild>
    </w:div>
    <w:div w:id="337007002">
      <w:bodyDiv w:val="1"/>
      <w:marLeft w:val="0"/>
      <w:marRight w:val="0"/>
      <w:marTop w:val="0"/>
      <w:marBottom w:val="0"/>
      <w:divBdr>
        <w:top w:val="none" w:sz="0" w:space="0" w:color="auto"/>
        <w:left w:val="none" w:sz="0" w:space="0" w:color="auto"/>
        <w:bottom w:val="none" w:sz="0" w:space="0" w:color="auto"/>
        <w:right w:val="none" w:sz="0" w:space="0" w:color="auto"/>
      </w:divBdr>
    </w:div>
    <w:div w:id="498154373">
      <w:bodyDiv w:val="1"/>
      <w:marLeft w:val="0"/>
      <w:marRight w:val="0"/>
      <w:marTop w:val="0"/>
      <w:marBottom w:val="0"/>
      <w:divBdr>
        <w:top w:val="none" w:sz="0" w:space="0" w:color="auto"/>
        <w:left w:val="none" w:sz="0" w:space="0" w:color="auto"/>
        <w:bottom w:val="none" w:sz="0" w:space="0" w:color="auto"/>
        <w:right w:val="none" w:sz="0" w:space="0" w:color="auto"/>
      </w:divBdr>
    </w:div>
    <w:div w:id="611938951">
      <w:bodyDiv w:val="1"/>
      <w:marLeft w:val="0"/>
      <w:marRight w:val="0"/>
      <w:marTop w:val="0"/>
      <w:marBottom w:val="0"/>
      <w:divBdr>
        <w:top w:val="none" w:sz="0" w:space="0" w:color="auto"/>
        <w:left w:val="none" w:sz="0" w:space="0" w:color="auto"/>
        <w:bottom w:val="none" w:sz="0" w:space="0" w:color="auto"/>
        <w:right w:val="none" w:sz="0" w:space="0" w:color="auto"/>
      </w:divBdr>
    </w:div>
    <w:div w:id="820390354">
      <w:bodyDiv w:val="1"/>
      <w:marLeft w:val="0"/>
      <w:marRight w:val="0"/>
      <w:marTop w:val="0"/>
      <w:marBottom w:val="0"/>
      <w:divBdr>
        <w:top w:val="none" w:sz="0" w:space="0" w:color="auto"/>
        <w:left w:val="none" w:sz="0" w:space="0" w:color="auto"/>
        <w:bottom w:val="none" w:sz="0" w:space="0" w:color="auto"/>
        <w:right w:val="none" w:sz="0" w:space="0" w:color="auto"/>
      </w:divBdr>
    </w:div>
    <w:div w:id="846868849">
      <w:bodyDiv w:val="1"/>
      <w:marLeft w:val="0"/>
      <w:marRight w:val="0"/>
      <w:marTop w:val="0"/>
      <w:marBottom w:val="0"/>
      <w:divBdr>
        <w:top w:val="none" w:sz="0" w:space="0" w:color="auto"/>
        <w:left w:val="none" w:sz="0" w:space="0" w:color="auto"/>
        <w:bottom w:val="none" w:sz="0" w:space="0" w:color="auto"/>
        <w:right w:val="none" w:sz="0" w:space="0" w:color="auto"/>
      </w:divBdr>
    </w:div>
    <w:div w:id="907114368">
      <w:bodyDiv w:val="1"/>
      <w:marLeft w:val="0"/>
      <w:marRight w:val="0"/>
      <w:marTop w:val="0"/>
      <w:marBottom w:val="0"/>
      <w:divBdr>
        <w:top w:val="none" w:sz="0" w:space="0" w:color="auto"/>
        <w:left w:val="none" w:sz="0" w:space="0" w:color="auto"/>
        <w:bottom w:val="none" w:sz="0" w:space="0" w:color="auto"/>
        <w:right w:val="none" w:sz="0" w:space="0" w:color="auto"/>
      </w:divBdr>
    </w:div>
    <w:div w:id="1052844858">
      <w:bodyDiv w:val="1"/>
      <w:marLeft w:val="0"/>
      <w:marRight w:val="0"/>
      <w:marTop w:val="0"/>
      <w:marBottom w:val="0"/>
      <w:divBdr>
        <w:top w:val="none" w:sz="0" w:space="0" w:color="auto"/>
        <w:left w:val="none" w:sz="0" w:space="0" w:color="auto"/>
        <w:bottom w:val="none" w:sz="0" w:space="0" w:color="auto"/>
        <w:right w:val="none" w:sz="0" w:space="0" w:color="auto"/>
      </w:divBdr>
    </w:div>
    <w:div w:id="1079137294">
      <w:bodyDiv w:val="1"/>
      <w:marLeft w:val="0"/>
      <w:marRight w:val="0"/>
      <w:marTop w:val="0"/>
      <w:marBottom w:val="0"/>
      <w:divBdr>
        <w:top w:val="none" w:sz="0" w:space="0" w:color="auto"/>
        <w:left w:val="none" w:sz="0" w:space="0" w:color="auto"/>
        <w:bottom w:val="none" w:sz="0" w:space="0" w:color="auto"/>
        <w:right w:val="none" w:sz="0" w:space="0" w:color="auto"/>
      </w:divBdr>
    </w:div>
    <w:div w:id="1094744473">
      <w:bodyDiv w:val="1"/>
      <w:marLeft w:val="0"/>
      <w:marRight w:val="0"/>
      <w:marTop w:val="0"/>
      <w:marBottom w:val="0"/>
      <w:divBdr>
        <w:top w:val="none" w:sz="0" w:space="0" w:color="auto"/>
        <w:left w:val="none" w:sz="0" w:space="0" w:color="auto"/>
        <w:bottom w:val="none" w:sz="0" w:space="0" w:color="auto"/>
        <w:right w:val="none" w:sz="0" w:space="0" w:color="auto"/>
      </w:divBdr>
    </w:div>
    <w:div w:id="1188524400">
      <w:bodyDiv w:val="1"/>
      <w:marLeft w:val="0"/>
      <w:marRight w:val="0"/>
      <w:marTop w:val="0"/>
      <w:marBottom w:val="0"/>
      <w:divBdr>
        <w:top w:val="none" w:sz="0" w:space="0" w:color="auto"/>
        <w:left w:val="none" w:sz="0" w:space="0" w:color="auto"/>
        <w:bottom w:val="none" w:sz="0" w:space="0" w:color="auto"/>
        <w:right w:val="none" w:sz="0" w:space="0" w:color="auto"/>
      </w:divBdr>
    </w:div>
    <w:div w:id="1272006286">
      <w:bodyDiv w:val="1"/>
      <w:marLeft w:val="0"/>
      <w:marRight w:val="0"/>
      <w:marTop w:val="0"/>
      <w:marBottom w:val="0"/>
      <w:divBdr>
        <w:top w:val="none" w:sz="0" w:space="0" w:color="auto"/>
        <w:left w:val="none" w:sz="0" w:space="0" w:color="auto"/>
        <w:bottom w:val="none" w:sz="0" w:space="0" w:color="auto"/>
        <w:right w:val="none" w:sz="0" w:space="0" w:color="auto"/>
      </w:divBdr>
    </w:div>
    <w:div w:id="1379550967">
      <w:bodyDiv w:val="1"/>
      <w:marLeft w:val="0"/>
      <w:marRight w:val="0"/>
      <w:marTop w:val="0"/>
      <w:marBottom w:val="0"/>
      <w:divBdr>
        <w:top w:val="none" w:sz="0" w:space="0" w:color="auto"/>
        <w:left w:val="none" w:sz="0" w:space="0" w:color="auto"/>
        <w:bottom w:val="none" w:sz="0" w:space="0" w:color="auto"/>
        <w:right w:val="none" w:sz="0" w:space="0" w:color="auto"/>
      </w:divBdr>
    </w:div>
    <w:div w:id="1458910210">
      <w:bodyDiv w:val="1"/>
      <w:marLeft w:val="0"/>
      <w:marRight w:val="0"/>
      <w:marTop w:val="0"/>
      <w:marBottom w:val="0"/>
      <w:divBdr>
        <w:top w:val="none" w:sz="0" w:space="0" w:color="auto"/>
        <w:left w:val="none" w:sz="0" w:space="0" w:color="auto"/>
        <w:bottom w:val="none" w:sz="0" w:space="0" w:color="auto"/>
        <w:right w:val="none" w:sz="0" w:space="0" w:color="auto"/>
      </w:divBdr>
    </w:div>
    <w:div w:id="1478524753">
      <w:bodyDiv w:val="1"/>
      <w:marLeft w:val="0"/>
      <w:marRight w:val="0"/>
      <w:marTop w:val="0"/>
      <w:marBottom w:val="0"/>
      <w:divBdr>
        <w:top w:val="none" w:sz="0" w:space="0" w:color="auto"/>
        <w:left w:val="none" w:sz="0" w:space="0" w:color="auto"/>
        <w:bottom w:val="none" w:sz="0" w:space="0" w:color="auto"/>
        <w:right w:val="none" w:sz="0" w:space="0" w:color="auto"/>
      </w:divBdr>
    </w:div>
    <w:div w:id="1499037594">
      <w:bodyDiv w:val="1"/>
      <w:marLeft w:val="0"/>
      <w:marRight w:val="0"/>
      <w:marTop w:val="0"/>
      <w:marBottom w:val="0"/>
      <w:divBdr>
        <w:top w:val="none" w:sz="0" w:space="0" w:color="auto"/>
        <w:left w:val="none" w:sz="0" w:space="0" w:color="auto"/>
        <w:bottom w:val="none" w:sz="0" w:space="0" w:color="auto"/>
        <w:right w:val="none" w:sz="0" w:space="0" w:color="auto"/>
      </w:divBdr>
    </w:div>
    <w:div w:id="1528832078">
      <w:bodyDiv w:val="1"/>
      <w:marLeft w:val="0"/>
      <w:marRight w:val="0"/>
      <w:marTop w:val="0"/>
      <w:marBottom w:val="0"/>
      <w:divBdr>
        <w:top w:val="none" w:sz="0" w:space="0" w:color="auto"/>
        <w:left w:val="none" w:sz="0" w:space="0" w:color="auto"/>
        <w:bottom w:val="none" w:sz="0" w:space="0" w:color="auto"/>
        <w:right w:val="none" w:sz="0" w:space="0" w:color="auto"/>
      </w:divBdr>
    </w:div>
    <w:div w:id="1612470547">
      <w:bodyDiv w:val="1"/>
      <w:marLeft w:val="0"/>
      <w:marRight w:val="0"/>
      <w:marTop w:val="0"/>
      <w:marBottom w:val="0"/>
      <w:divBdr>
        <w:top w:val="none" w:sz="0" w:space="0" w:color="auto"/>
        <w:left w:val="none" w:sz="0" w:space="0" w:color="auto"/>
        <w:bottom w:val="none" w:sz="0" w:space="0" w:color="auto"/>
        <w:right w:val="none" w:sz="0" w:space="0" w:color="auto"/>
      </w:divBdr>
    </w:div>
    <w:div w:id="1747258989">
      <w:bodyDiv w:val="1"/>
      <w:marLeft w:val="0"/>
      <w:marRight w:val="0"/>
      <w:marTop w:val="0"/>
      <w:marBottom w:val="0"/>
      <w:divBdr>
        <w:top w:val="none" w:sz="0" w:space="0" w:color="auto"/>
        <w:left w:val="none" w:sz="0" w:space="0" w:color="auto"/>
        <w:bottom w:val="none" w:sz="0" w:space="0" w:color="auto"/>
        <w:right w:val="none" w:sz="0" w:space="0" w:color="auto"/>
      </w:divBdr>
    </w:div>
    <w:div w:id="191458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8356-C6F0-4FAF-97B0-71ADE387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5643</Words>
  <Characters>32166</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Visión del Sistema</vt:lpstr>
    </vt:vector>
  </TitlesOfParts>
  <Company/>
  <LinksUpToDate>false</LinksUpToDate>
  <CharactersWithSpaces>37734</CharactersWithSpaces>
  <SharedDoc>false</SharedDoc>
  <HLinks>
    <vt:vector size="222" baseType="variant">
      <vt:variant>
        <vt:i4>1310793</vt:i4>
      </vt:variant>
      <vt:variant>
        <vt:i4>113</vt:i4>
      </vt:variant>
      <vt:variant>
        <vt:i4>0</vt:i4>
      </vt:variant>
      <vt:variant>
        <vt:i4>5</vt:i4>
      </vt:variant>
      <vt:variant>
        <vt:lpwstr/>
      </vt:variant>
      <vt:variant>
        <vt:lpwstr>__RefHeading___Toc353_119498368</vt:lpwstr>
      </vt:variant>
      <vt:variant>
        <vt:i4>1310795</vt:i4>
      </vt:variant>
      <vt:variant>
        <vt:i4>110</vt:i4>
      </vt:variant>
      <vt:variant>
        <vt:i4>0</vt:i4>
      </vt:variant>
      <vt:variant>
        <vt:i4>5</vt:i4>
      </vt:variant>
      <vt:variant>
        <vt:lpwstr/>
      </vt:variant>
      <vt:variant>
        <vt:lpwstr>__RefHeading___Toc351_119498368</vt:lpwstr>
      </vt:variant>
      <vt:variant>
        <vt:i4>1376323</vt:i4>
      </vt:variant>
      <vt:variant>
        <vt:i4>107</vt:i4>
      </vt:variant>
      <vt:variant>
        <vt:i4>0</vt:i4>
      </vt:variant>
      <vt:variant>
        <vt:i4>5</vt:i4>
      </vt:variant>
      <vt:variant>
        <vt:lpwstr/>
      </vt:variant>
      <vt:variant>
        <vt:lpwstr>__RefHeading___Toc349_119498368</vt:lpwstr>
      </vt:variant>
      <vt:variant>
        <vt:i4>1376333</vt:i4>
      </vt:variant>
      <vt:variant>
        <vt:i4>104</vt:i4>
      </vt:variant>
      <vt:variant>
        <vt:i4>0</vt:i4>
      </vt:variant>
      <vt:variant>
        <vt:i4>5</vt:i4>
      </vt:variant>
      <vt:variant>
        <vt:lpwstr/>
      </vt:variant>
      <vt:variant>
        <vt:lpwstr>__RefHeading___Toc347_119498368</vt:lpwstr>
      </vt:variant>
      <vt:variant>
        <vt:i4>1376335</vt:i4>
      </vt:variant>
      <vt:variant>
        <vt:i4>101</vt:i4>
      </vt:variant>
      <vt:variant>
        <vt:i4>0</vt:i4>
      </vt:variant>
      <vt:variant>
        <vt:i4>5</vt:i4>
      </vt:variant>
      <vt:variant>
        <vt:lpwstr/>
      </vt:variant>
      <vt:variant>
        <vt:lpwstr>__RefHeading___Toc345_119498368</vt:lpwstr>
      </vt:variant>
      <vt:variant>
        <vt:i4>1376329</vt:i4>
      </vt:variant>
      <vt:variant>
        <vt:i4>98</vt:i4>
      </vt:variant>
      <vt:variant>
        <vt:i4>0</vt:i4>
      </vt:variant>
      <vt:variant>
        <vt:i4>5</vt:i4>
      </vt:variant>
      <vt:variant>
        <vt:lpwstr/>
      </vt:variant>
      <vt:variant>
        <vt:lpwstr>__RefHeading___Toc343_119498368</vt:lpwstr>
      </vt:variant>
      <vt:variant>
        <vt:i4>1376331</vt:i4>
      </vt:variant>
      <vt:variant>
        <vt:i4>95</vt:i4>
      </vt:variant>
      <vt:variant>
        <vt:i4>0</vt:i4>
      </vt:variant>
      <vt:variant>
        <vt:i4>5</vt:i4>
      </vt:variant>
      <vt:variant>
        <vt:lpwstr/>
      </vt:variant>
      <vt:variant>
        <vt:lpwstr>__RefHeading___Toc341_119498368</vt:lpwstr>
      </vt:variant>
      <vt:variant>
        <vt:i4>1179715</vt:i4>
      </vt:variant>
      <vt:variant>
        <vt:i4>92</vt:i4>
      </vt:variant>
      <vt:variant>
        <vt:i4>0</vt:i4>
      </vt:variant>
      <vt:variant>
        <vt:i4>5</vt:i4>
      </vt:variant>
      <vt:variant>
        <vt:lpwstr/>
      </vt:variant>
      <vt:variant>
        <vt:lpwstr>__RefHeading___Toc339_119498368</vt:lpwstr>
      </vt:variant>
      <vt:variant>
        <vt:i4>1179725</vt:i4>
      </vt:variant>
      <vt:variant>
        <vt:i4>89</vt:i4>
      </vt:variant>
      <vt:variant>
        <vt:i4>0</vt:i4>
      </vt:variant>
      <vt:variant>
        <vt:i4>5</vt:i4>
      </vt:variant>
      <vt:variant>
        <vt:lpwstr/>
      </vt:variant>
      <vt:variant>
        <vt:lpwstr>__RefHeading___Toc337_119498368</vt:lpwstr>
      </vt:variant>
      <vt:variant>
        <vt:i4>1179727</vt:i4>
      </vt:variant>
      <vt:variant>
        <vt:i4>86</vt:i4>
      </vt:variant>
      <vt:variant>
        <vt:i4>0</vt:i4>
      </vt:variant>
      <vt:variant>
        <vt:i4>5</vt:i4>
      </vt:variant>
      <vt:variant>
        <vt:lpwstr/>
      </vt:variant>
      <vt:variant>
        <vt:lpwstr>__RefHeading___Toc335_119498368</vt:lpwstr>
      </vt:variant>
      <vt:variant>
        <vt:i4>1179721</vt:i4>
      </vt:variant>
      <vt:variant>
        <vt:i4>83</vt:i4>
      </vt:variant>
      <vt:variant>
        <vt:i4>0</vt:i4>
      </vt:variant>
      <vt:variant>
        <vt:i4>5</vt:i4>
      </vt:variant>
      <vt:variant>
        <vt:lpwstr/>
      </vt:variant>
      <vt:variant>
        <vt:lpwstr>__RefHeading___Toc333_119498368</vt:lpwstr>
      </vt:variant>
      <vt:variant>
        <vt:i4>1179723</vt:i4>
      </vt:variant>
      <vt:variant>
        <vt:i4>80</vt:i4>
      </vt:variant>
      <vt:variant>
        <vt:i4>0</vt:i4>
      </vt:variant>
      <vt:variant>
        <vt:i4>5</vt:i4>
      </vt:variant>
      <vt:variant>
        <vt:lpwstr/>
      </vt:variant>
      <vt:variant>
        <vt:lpwstr>__RefHeading___Toc331_119498368</vt:lpwstr>
      </vt:variant>
      <vt:variant>
        <vt:i4>1245251</vt:i4>
      </vt:variant>
      <vt:variant>
        <vt:i4>77</vt:i4>
      </vt:variant>
      <vt:variant>
        <vt:i4>0</vt:i4>
      </vt:variant>
      <vt:variant>
        <vt:i4>5</vt:i4>
      </vt:variant>
      <vt:variant>
        <vt:lpwstr/>
      </vt:variant>
      <vt:variant>
        <vt:lpwstr>__RefHeading___Toc329_119498368</vt:lpwstr>
      </vt:variant>
      <vt:variant>
        <vt:i4>1245261</vt:i4>
      </vt:variant>
      <vt:variant>
        <vt:i4>74</vt:i4>
      </vt:variant>
      <vt:variant>
        <vt:i4>0</vt:i4>
      </vt:variant>
      <vt:variant>
        <vt:i4>5</vt:i4>
      </vt:variant>
      <vt:variant>
        <vt:lpwstr/>
      </vt:variant>
      <vt:variant>
        <vt:lpwstr>__RefHeading___Toc327_119498368</vt:lpwstr>
      </vt:variant>
      <vt:variant>
        <vt:i4>1245263</vt:i4>
      </vt:variant>
      <vt:variant>
        <vt:i4>71</vt:i4>
      </vt:variant>
      <vt:variant>
        <vt:i4>0</vt:i4>
      </vt:variant>
      <vt:variant>
        <vt:i4>5</vt:i4>
      </vt:variant>
      <vt:variant>
        <vt:lpwstr/>
      </vt:variant>
      <vt:variant>
        <vt:lpwstr>__RefHeading___Toc325_119498368</vt:lpwstr>
      </vt:variant>
      <vt:variant>
        <vt:i4>1245257</vt:i4>
      </vt:variant>
      <vt:variant>
        <vt:i4>68</vt:i4>
      </vt:variant>
      <vt:variant>
        <vt:i4>0</vt:i4>
      </vt:variant>
      <vt:variant>
        <vt:i4>5</vt:i4>
      </vt:variant>
      <vt:variant>
        <vt:lpwstr/>
      </vt:variant>
      <vt:variant>
        <vt:lpwstr>__RefHeading___Toc323_119498368</vt:lpwstr>
      </vt:variant>
      <vt:variant>
        <vt:i4>1245259</vt:i4>
      </vt:variant>
      <vt:variant>
        <vt:i4>65</vt:i4>
      </vt:variant>
      <vt:variant>
        <vt:i4>0</vt:i4>
      </vt:variant>
      <vt:variant>
        <vt:i4>5</vt:i4>
      </vt:variant>
      <vt:variant>
        <vt:lpwstr/>
      </vt:variant>
      <vt:variant>
        <vt:lpwstr>__RefHeading___Toc321_119498368</vt:lpwstr>
      </vt:variant>
      <vt:variant>
        <vt:i4>1048643</vt:i4>
      </vt:variant>
      <vt:variant>
        <vt:i4>62</vt:i4>
      </vt:variant>
      <vt:variant>
        <vt:i4>0</vt:i4>
      </vt:variant>
      <vt:variant>
        <vt:i4>5</vt:i4>
      </vt:variant>
      <vt:variant>
        <vt:lpwstr/>
      </vt:variant>
      <vt:variant>
        <vt:lpwstr>__RefHeading___Toc319_119498368</vt:lpwstr>
      </vt:variant>
      <vt:variant>
        <vt:i4>1048653</vt:i4>
      </vt:variant>
      <vt:variant>
        <vt:i4>59</vt:i4>
      </vt:variant>
      <vt:variant>
        <vt:i4>0</vt:i4>
      </vt:variant>
      <vt:variant>
        <vt:i4>5</vt:i4>
      </vt:variant>
      <vt:variant>
        <vt:lpwstr/>
      </vt:variant>
      <vt:variant>
        <vt:lpwstr>__RefHeading___Toc317_119498368</vt:lpwstr>
      </vt:variant>
      <vt:variant>
        <vt:i4>1048655</vt:i4>
      </vt:variant>
      <vt:variant>
        <vt:i4>56</vt:i4>
      </vt:variant>
      <vt:variant>
        <vt:i4>0</vt:i4>
      </vt:variant>
      <vt:variant>
        <vt:i4>5</vt:i4>
      </vt:variant>
      <vt:variant>
        <vt:lpwstr/>
      </vt:variant>
      <vt:variant>
        <vt:lpwstr>__RefHeading___Toc315_119498368</vt:lpwstr>
      </vt:variant>
      <vt:variant>
        <vt:i4>1048649</vt:i4>
      </vt:variant>
      <vt:variant>
        <vt:i4>53</vt:i4>
      </vt:variant>
      <vt:variant>
        <vt:i4>0</vt:i4>
      </vt:variant>
      <vt:variant>
        <vt:i4>5</vt:i4>
      </vt:variant>
      <vt:variant>
        <vt:lpwstr/>
      </vt:variant>
      <vt:variant>
        <vt:lpwstr>__RefHeading___Toc313_119498368</vt:lpwstr>
      </vt:variant>
      <vt:variant>
        <vt:i4>1048651</vt:i4>
      </vt:variant>
      <vt:variant>
        <vt:i4>50</vt:i4>
      </vt:variant>
      <vt:variant>
        <vt:i4>0</vt:i4>
      </vt:variant>
      <vt:variant>
        <vt:i4>5</vt:i4>
      </vt:variant>
      <vt:variant>
        <vt:lpwstr/>
      </vt:variant>
      <vt:variant>
        <vt:lpwstr>__RefHeading___Toc311_119498368</vt:lpwstr>
      </vt:variant>
      <vt:variant>
        <vt:i4>1114179</vt:i4>
      </vt:variant>
      <vt:variant>
        <vt:i4>47</vt:i4>
      </vt:variant>
      <vt:variant>
        <vt:i4>0</vt:i4>
      </vt:variant>
      <vt:variant>
        <vt:i4>5</vt:i4>
      </vt:variant>
      <vt:variant>
        <vt:lpwstr/>
      </vt:variant>
      <vt:variant>
        <vt:lpwstr>__RefHeading___Toc309_119498368</vt:lpwstr>
      </vt:variant>
      <vt:variant>
        <vt:i4>1114189</vt:i4>
      </vt:variant>
      <vt:variant>
        <vt:i4>44</vt:i4>
      </vt:variant>
      <vt:variant>
        <vt:i4>0</vt:i4>
      </vt:variant>
      <vt:variant>
        <vt:i4>5</vt:i4>
      </vt:variant>
      <vt:variant>
        <vt:lpwstr/>
      </vt:variant>
      <vt:variant>
        <vt:lpwstr>__RefHeading___Toc307_119498368</vt:lpwstr>
      </vt:variant>
      <vt:variant>
        <vt:i4>1114191</vt:i4>
      </vt:variant>
      <vt:variant>
        <vt:i4>41</vt:i4>
      </vt:variant>
      <vt:variant>
        <vt:i4>0</vt:i4>
      </vt:variant>
      <vt:variant>
        <vt:i4>5</vt:i4>
      </vt:variant>
      <vt:variant>
        <vt:lpwstr/>
      </vt:variant>
      <vt:variant>
        <vt:lpwstr>__RefHeading___Toc305_119498368</vt:lpwstr>
      </vt:variant>
      <vt:variant>
        <vt:i4>1114185</vt:i4>
      </vt:variant>
      <vt:variant>
        <vt:i4>38</vt:i4>
      </vt:variant>
      <vt:variant>
        <vt:i4>0</vt:i4>
      </vt:variant>
      <vt:variant>
        <vt:i4>5</vt:i4>
      </vt:variant>
      <vt:variant>
        <vt:lpwstr/>
      </vt:variant>
      <vt:variant>
        <vt:lpwstr>__RefHeading___Toc303_119498368</vt:lpwstr>
      </vt:variant>
      <vt:variant>
        <vt:i4>1114187</vt:i4>
      </vt:variant>
      <vt:variant>
        <vt:i4>35</vt:i4>
      </vt:variant>
      <vt:variant>
        <vt:i4>0</vt:i4>
      </vt:variant>
      <vt:variant>
        <vt:i4>5</vt:i4>
      </vt:variant>
      <vt:variant>
        <vt:lpwstr/>
      </vt:variant>
      <vt:variant>
        <vt:lpwstr>__RefHeading___Toc301_119498368</vt:lpwstr>
      </vt:variant>
      <vt:variant>
        <vt:i4>1572930</vt:i4>
      </vt:variant>
      <vt:variant>
        <vt:i4>32</vt:i4>
      </vt:variant>
      <vt:variant>
        <vt:i4>0</vt:i4>
      </vt:variant>
      <vt:variant>
        <vt:i4>5</vt:i4>
      </vt:variant>
      <vt:variant>
        <vt:lpwstr/>
      </vt:variant>
      <vt:variant>
        <vt:lpwstr>__RefHeading___Toc299_119498368</vt:lpwstr>
      </vt:variant>
      <vt:variant>
        <vt:i4>1572940</vt:i4>
      </vt:variant>
      <vt:variant>
        <vt:i4>29</vt:i4>
      </vt:variant>
      <vt:variant>
        <vt:i4>0</vt:i4>
      </vt:variant>
      <vt:variant>
        <vt:i4>5</vt:i4>
      </vt:variant>
      <vt:variant>
        <vt:lpwstr/>
      </vt:variant>
      <vt:variant>
        <vt:lpwstr>__RefHeading___Toc297_119498368</vt:lpwstr>
      </vt:variant>
      <vt:variant>
        <vt:i4>1572942</vt:i4>
      </vt:variant>
      <vt:variant>
        <vt:i4>26</vt:i4>
      </vt:variant>
      <vt:variant>
        <vt:i4>0</vt:i4>
      </vt:variant>
      <vt:variant>
        <vt:i4>5</vt:i4>
      </vt:variant>
      <vt:variant>
        <vt:lpwstr/>
      </vt:variant>
      <vt:variant>
        <vt:lpwstr>__RefHeading___Toc295_119498368</vt:lpwstr>
      </vt:variant>
      <vt:variant>
        <vt:i4>1572936</vt:i4>
      </vt:variant>
      <vt:variant>
        <vt:i4>23</vt:i4>
      </vt:variant>
      <vt:variant>
        <vt:i4>0</vt:i4>
      </vt:variant>
      <vt:variant>
        <vt:i4>5</vt:i4>
      </vt:variant>
      <vt:variant>
        <vt:lpwstr/>
      </vt:variant>
      <vt:variant>
        <vt:lpwstr>__RefHeading___Toc293_119498368</vt:lpwstr>
      </vt:variant>
      <vt:variant>
        <vt:i4>1572938</vt:i4>
      </vt:variant>
      <vt:variant>
        <vt:i4>20</vt:i4>
      </vt:variant>
      <vt:variant>
        <vt:i4>0</vt:i4>
      </vt:variant>
      <vt:variant>
        <vt:i4>5</vt:i4>
      </vt:variant>
      <vt:variant>
        <vt:lpwstr/>
      </vt:variant>
      <vt:variant>
        <vt:lpwstr>__RefHeading___Toc291_119498368</vt:lpwstr>
      </vt:variant>
      <vt:variant>
        <vt:i4>1638466</vt:i4>
      </vt:variant>
      <vt:variant>
        <vt:i4>17</vt:i4>
      </vt:variant>
      <vt:variant>
        <vt:i4>0</vt:i4>
      </vt:variant>
      <vt:variant>
        <vt:i4>5</vt:i4>
      </vt:variant>
      <vt:variant>
        <vt:lpwstr/>
      </vt:variant>
      <vt:variant>
        <vt:lpwstr>__RefHeading___Toc289_119498368</vt:lpwstr>
      </vt:variant>
      <vt:variant>
        <vt:i4>1638476</vt:i4>
      </vt:variant>
      <vt:variant>
        <vt:i4>14</vt:i4>
      </vt:variant>
      <vt:variant>
        <vt:i4>0</vt:i4>
      </vt:variant>
      <vt:variant>
        <vt:i4>5</vt:i4>
      </vt:variant>
      <vt:variant>
        <vt:lpwstr/>
      </vt:variant>
      <vt:variant>
        <vt:lpwstr>__RefHeading___Toc287_119498368</vt:lpwstr>
      </vt:variant>
      <vt:variant>
        <vt:i4>1638478</vt:i4>
      </vt:variant>
      <vt:variant>
        <vt:i4>11</vt:i4>
      </vt:variant>
      <vt:variant>
        <vt:i4>0</vt:i4>
      </vt:variant>
      <vt:variant>
        <vt:i4>5</vt:i4>
      </vt:variant>
      <vt:variant>
        <vt:lpwstr/>
      </vt:variant>
      <vt:variant>
        <vt:lpwstr>__RefHeading___Toc285_119498368</vt:lpwstr>
      </vt:variant>
      <vt:variant>
        <vt:i4>1638472</vt:i4>
      </vt:variant>
      <vt:variant>
        <vt:i4>8</vt:i4>
      </vt:variant>
      <vt:variant>
        <vt:i4>0</vt:i4>
      </vt:variant>
      <vt:variant>
        <vt:i4>5</vt:i4>
      </vt:variant>
      <vt:variant>
        <vt:lpwstr/>
      </vt:variant>
      <vt:variant>
        <vt:lpwstr>__RefHeading___Toc283_119498368</vt:lpwstr>
      </vt:variant>
      <vt:variant>
        <vt:i4>1638474</vt:i4>
      </vt:variant>
      <vt:variant>
        <vt:i4>5</vt:i4>
      </vt:variant>
      <vt:variant>
        <vt:i4>0</vt:i4>
      </vt:variant>
      <vt:variant>
        <vt:i4>5</vt:i4>
      </vt:variant>
      <vt:variant>
        <vt:lpwstr/>
      </vt:variant>
      <vt:variant>
        <vt:lpwstr>__RefHeading___Toc281_119498368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del Sistema</dc:title>
  <dc:subject>&lt;Nombre del Proyecto&gt;</dc:subject>
  <dc:creator>Rosmary Rabelo</dc:creator>
  <cp:keywords/>
  <dc:description/>
  <cp:lastModifiedBy>Rosmary Rabelo</cp:lastModifiedBy>
  <cp:revision>2</cp:revision>
  <cp:lastPrinted>2113-01-01T04:00:00Z</cp:lastPrinted>
  <dcterms:created xsi:type="dcterms:W3CDTF">2018-08-30T21:05:00Z</dcterms:created>
  <dcterms:modified xsi:type="dcterms:W3CDTF">2018-08-30T21:05:00Z</dcterms:modified>
</cp:coreProperties>
</file>