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My Life Planner v51</w:t>
      </w:r>
    </w:p>
    <w:p>
      <w:pPr>
        <w:jc w:val="center"/>
      </w:pPr>
      <w:r>
        <w:rPr>
          <w:i/>
          <w:sz w:val="22"/>
        </w:rPr>
        <w:t>User Guide - production release</w:t>
      </w:r>
    </w:p>
    <w:p>
      <w:pPr>
        <w:jc w:val="center"/>
      </w:pPr>
      <w:r>
        <w:rPr>
          <w:b/>
        </w:rPr>
        <w:t>Blue Zebra 77</w:t>
      </w:r>
    </w:p>
    <w:p/>
    <w:p>
      <w:pPr>
        <w:pStyle w:val="Heading1"/>
      </w:pPr>
      <w:r>
        <w:t>1. What the planner is for</w:t>
      </w:r>
    </w:p>
    <w:p>
      <w:r>
        <w:t>My Life Planner brings quick daily jobs, dated commitments, recurring responsibilities, projects, lists and captured thoughts into one calm local application. The recommended approach is to capture quickly, then organise only when useful.</w:t>
      </w:r>
    </w:p>
    <w:p>
      <w:pPr>
        <w:pStyle w:val="Heading1"/>
      </w:pPr>
      <w:r>
        <w:t>2. Home - your working view</w:t>
      </w:r>
    </w:p>
    <w:p>
      <w:pPr>
        <w:pStyle w:val="Heading2"/>
      </w:pPr>
      <w:r>
        <w:t>Today</w:t>
      </w:r>
    </w:p>
    <w:p>
      <w:r>
        <w:t>Fixed-time and date-sensitive items that matter now.</w:t>
      </w:r>
    </w:p>
    <w:p>
      <w:pPr>
        <w:pStyle w:val="Heading2"/>
      </w:pPr>
      <w:r>
        <w:t>Needs Attention</w:t>
      </w:r>
    </w:p>
    <w:p>
      <w:r>
        <w:t>Saved items that are overdue or need action, plus three task-choice buttons.</w:t>
      </w:r>
    </w:p>
    <w:p>
      <w:pPr>
        <w:pStyle w:val="Heading2"/>
      </w:pPr>
      <w:r>
        <w:t>Today's Focus</w:t>
      </w:r>
    </w:p>
    <w:p>
      <w:r>
        <w:t>Fast one-off jobs for the current day. Type and press Return. Open an item to add notes, an estimate, pin it, reorder it, start a timer or convert it.</w:t>
      </w:r>
    </w:p>
    <w:p>
      <w:pPr>
        <w:pStyle w:val="Heading2"/>
      </w:pPr>
      <w:r>
        <w:t>Projects</w:t>
      </w:r>
    </w:p>
    <w:p>
      <w:r>
        <w:t>Open a project to reveal its steps without leaving Home.</w:t>
      </w:r>
    </w:p>
    <w:p>
      <w:pPr>
        <w:pStyle w:val="Heading2"/>
      </w:pPr>
      <w:r>
        <w:t>Waiting For</w:t>
      </w:r>
    </w:p>
    <w:p>
      <w:r>
        <w:t>Items dependent on someone else that still need monitoring.</w:t>
      </w:r>
    </w:p>
    <w:p>
      <w:pPr>
        <w:pStyle w:val="Heading2"/>
      </w:pPr>
      <w:r>
        <w:t>Brain Inbox</w:t>
      </w:r>
    </w:p>
    <w:p>
      <w:r>
        <w:t>Capture thoughts before deciding where they belong.</w:t>
      </w:r>
    </w:p>
    <w:p>
      <w:pPr>
        <w:pStyle w:val="Heading2"/>
      </w:pPr>
      <w:r>
        <w:t>Recurring Tasks</w:t>
      </w:r>
    </w:p>
    <w:p>
      <w:r>
        <w:t>Repeating obligations that remain due until completed.</w:t>
      </w:r>
    </w:p>
    <w:p>
      <w:pPr>
        <w:pStyle w:val="Heading2"/>
      </w:pPr>
      <w:r>
        <w:t>Daily Rhythm and Gentle close-down</w:t>
      </w:r>
    </w:p>
    <w:p>
      <w:r>
        <w:t>Editable personal routine checklists.</w:t>
      </w:r>
    </w:p>
    <w:p>
      <w:pPr>
        <w:pStyle w:val="Heading1"/>
      </w:pPr>
      <w:r>
        <w:t>3. Today’s Focus tools</w:t>
      </w:r>
    </w:p>
    <w:p>
      <w:pPr>
        <w:pStyle w:val="ListBullet"/>
      </w:pPr>
      <w:r>
        <w:t>Pin important items to the top.</w:t>
      </w:r>
    </w:p>
    <w:p>
      <w:pPr>
        <w:pStyle w:val="ListBullet"/>
      </w:pPr>
      <w:r>
        <w:t>Move items up, down, to top or to bottom.</w:t>
      </w:r>
    </w:p>
    <w:p>
      <w:pPr>
        <w:pStyle w:val="ListBullet"/>
      </w:pPr>
      <w:r>
        <w:t>Add notes and estimated minutes.</w:t>
      </w:r>
    </w:p>
    <w:p>
      <w:pPr>
        <w:pStyle w:val="ListBullet"/>
      </w:pPr>
      <w:r>
        <w:t>Start a focus timer, minimise it and continue using the planner.</w:t>
      </w:r>
    </w:p>
    <w:p>
      <w:pPr>
        <w:pStyle w:val="ListBullet"/>
      </w:pPr>
      <w:r>
        <w:t>Convert an item into a To-do, Cleaning Task, Recurring Task, Appointment, Project or Waiting For item.</w:t>
      </w:r>
    </w:p>
    <w:p>
      <w:pPr>
        <w:pStyle w:val="Heading1"/>
      </w:pPr>
      <w:r>
        <w:t>4. Recurring tasks</w:t>
      </w:r>
    </w:p>
    <w:p>
      <w:r>
        <w:t>Recurring tasks differ from appointments: they stay visible when overdue and only advance when completed. Supported patterns include daily, weekly, monthly, yearly, every-N periods, and weekday-position rules such as the second Thursday or last Friday of a month.</w:t>
      </w:r>
    </w:p>
    <w:p>
      <w:pPr>
        <w:pStyle w:val="Heading1"/>
      </w:pPr>
      <w:r>
        <w:t>5. Lists and search</w:t>
      </w:r>
    </w:p>
    <w:p>
      <w:r>
        <w:t>Lists contains the full management views for To-dos, Appointments, Recurring Tasks, Brain Inbox, Waiting For, Birthdays, Projects, Cleaning and Custom Lists. Search accepts partial wording and tags. The side Lists control jumps directly to a section.</w:t>
      </w:r>
    </w:p>
    <w:p>
      <w:pPr>
        <w:pStyle w:val="Heading1"/>
      </w:pPr>
      <w:r>
        <w:t>6. Timeline</w:t>
      </w:r>
    </w:p>
    <w:p>
      <w:r>
        <w:t>Timeline is the single date-oriented view. Use Today, Tomorrow, Next 7 days, This month or All upcoming. It shows dated items without creating duplicate records.</w:t>
      </w:r>
    </w:p>
    <w:p>
      <w:pPr>
        <w:pStyle w:val="Heading1"/>
      </w:pPr>
      <w:r>
        <w:t>7. Quick Add</w:t>
      </w:r>
    </w:p>
    <w:p>
      <w:r>
        <w:t>Use the floating + button to add an item without navigating away. On desktop, Ctrl+K or Cmd+K opens Quick Add. The last-used choice is remembered.</w:t>
      </w:r>
    </w:p>
    <w:p>
      <w:pPr>
        <w:pStyle w:val="Heading1"/>
      </w:pPr>
      <w:r>
        <w:t>8. Planner Health</w:t>
      </w:r>
    </w:p>
    <w:p>
      <w:r>
        <w:t>Planner Health shows one helpful suggestion at a time, such as an inactive project or an older Brain Inbox item. Suggestions can be opened, snoozed or dismissed. The feature is designed to prompt review rather than judge progress.</w:t>
      </w:r>
    </w:p>
    <w:p>
      <w:pPr>
        <w:pStyle w:val="Heading1"/>
      </w:pPr>
      <w:r>
        <w:t>9. Settings and backup</w:t>
      </w:r>
    </w:p>
    <w:p>
      <w:r>
        <w:t>Settings sections collapse independently and remember their state. Use Backup and restore to export data regularly. App maintenance checks for updates. Developer Dashboard shows version, cache and storage diagnostics.</w:t>
      </w:r>
    </w:p>
    <w:p>
      <w:pPr>
        <w:pStyle w:val="Heading1"/>
      </w:pPr>
      <w:r>
        <w:t>10. Updating safely</w:t>
      </w:r>
    </w:p>
    <w:p>
      <w:pPr>
        <w:pStyle w:val="ListBullet"/>
      </w:pPr>
      <w:r>
        <w:t>Export a backup before a major update.</w:t>
      </w:r>
    </w:p>
    <w:p>
      <w:pPr>
        <w:pStyle w:val="ListBullet"/>
      </w:pPr>
      <w:r>
        <w:t>Upload all release files to the GitHub Pages repository root.</w:t>
      </w:r>
    </w:p>
    <w:p>
      <w:pPr>
        <w:pStyle w:val="ListBullet"/>
      </w:pPr>
      <w:r>
        <w:t>Use Check for updates.</w:t>
      </w:r>
    </w:p>
    <w:p>
      <w:pPr>
        <w:pStyle w:val="ListBullet"/>
      </w:pPr>
      <w:r>
        <w:t>Confirm the same version in Header, About and Developer Dashboard.</w:t>
      </w:r>
    </w:p>
    <w:p>
      <w:pPr>
        <w:pStyle w:val="ListBullet"/>
      </w:pPr>
      <w:r>
        <w:t>Run the release checklist.</w:t>
      </w:r>
    </w:p>
    <w:p>
      <w:pPr>
        <w:pStyle w:val="Heading1"/>
      </w:pPr>
      <w:r>
        <w:t>11. Important limitations</w:t>
      </w:r>
    </w:p>
    <w:p>
      <w:pPr>
        <w:pStyle w:val="ListBullet"/>
      </w:pPr>
      <w:r>
        <w:t>Data is browser-local unless exported.</w:t>
      </w:r>
    </w:p>
    <w:p>
      <w:pPr>
        <w:pStyle w:val="ListBullet"/>
      </w:pPr>
      <w:r>
        <w:t>iOS may suspend a web app in the background; the timer recalculates when reopened.</w:t>
      </w:r>
    </w:p>
    <w:p>
      <w:pPr>
        <w:pStyle w:val="ListBullet"/>
      </w:pPr>
      <w:r>
        <w:t>Voice capture depends on browser support.</w:t>
      </w:r>
    </w:p>
    <w:p>
      <w:pPr>
        <w:pStyle w:val="ListBullet"/>
      </w:pPr>
      <w:r>
        <w:t>The progress bar remains under usefulness review.</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