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CFFC0" w14:textId="6473BD81" w:rsidR="00122958" w:rsidRDefault="00DE30FE" w:rsidP="00122958">
      <w:r>
        <w:t xml:space="preserve">Feature </w:t>
      </w:r>
      <w:r w:rsidR="001359D9">
        <w:t>T</w:t>
      </w:r>
      <w:r>
        <w:t>ables</w:t>
      </w:r>
    </w:p>
    <w:tbl>
      <w:tblPr>
        <w:tblStyle w:val="TableGrid"/>
        <w:tblW w:w="8635" w:type="dxa"/>
        <w:tblLook w:val="04A0" w:firstRow="1" w:lastRow="0" w:firstColumn="1" w:lastColumn="0" w:noHBand="0" w:noVBand="1"/>
      </w:tblPr>
      <w:tblGrid>
        <w:gridCol w:w="1160"/>
        <w:gridCol w:w="2705"/>
        <w:gridCol w:w="2861"/>
        <w:gridCol w:w="1139"/>
        <w:gridCol w:w="917"/>
      </w:tblGrid>
      <w:tr w:rsidR="00DE30FE" w:rsidRPr="00DE30FE" w14:paraId="736C6B9A" w14:textId="77777777" w:rsidTr="00CA35BE">
        <w:trPr>
          <w:trHeight w:val="300"/>
        </w:trPr>
        <w:tc>
          <w:tcPr>
            <w:tcW w:w="1160" w:type="dxa"/>
            <w:noWrap/>
            <w:hideMark/>
          </w:tcPr>
          <w:p w14:paraId="7EEB0257" w14:textId="77777777" w:rsidR="00DE30FE" w:rsidRPr="00DE30FE" w:rsidRDefault="00DE30FE" w:rsidP="00DE30FE">
            <w:pPr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14:ligatures w14:val="none"/>
              </w:rPr>
            </w:pPr>
            <w:r w:rsidRPr="00DE30FE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14:ligatures w14:val="none"/>
              </w:rPr>
              <w:t>ID</w:t>
            </w:r>
          </w:p>
        </w:tc>
        <w:tc>
          <w:tcPr>
            <w:tcW w:w="2705" w:type="dxa"/>
            <w:noWrap/>
            <w:hideMark/>
          </w:tcPr>
          <w:p w14:paraId="18C5B49A" w14:textId="77777777" w:rsidR="00DE30FE" w:rsidRPr="00DE30FE" w:rsidRDefault="00DE30FE" w:rsidP="00DE30FE">
            <w:pPr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14:ligatures w14:val="none"/>
              </w:rPr>
            </w:pPr>
            <w:r w:rsidRPr="00DE30FE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14:ligatures w14:val="none"/>
              </w:rPr>
              <w:t>Feature</w:t>
            </w:r>
          </w:p>
        </w:tc>
        <w:tc>
          <w:tcPr>
            <w:tcW w:w="2861" w:type="dxa"/>
            <w:noWrap/>
            <w:hideMark/>
          </w:tcPr>
          <w:p w14:paraId="73AE281F" w14:textId="77777777" w:rsidR="00DE30FE" w:rsidRPr="00DE30FE" w:rsidRDefault="00DE30FE" w:rsidP="00DE30FE">
            <w:pPr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14:ligatures w14:val="none"/>
              </w:rPr>
            </w:pPr>
            <w:r w:rsidRPr="00DE30FE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14:ligatures w14:val="none"/>
              </w:rPr>
              <w:t>User story</w:t>
            </w:r>
          </w:p>
        </w:tc>
        <w:tc>
          <w:tcPr>
            <w:tcW w:w="1139" w:type="dxa"/>
            <w:noWrap/>
            <w:hideMark/>
          </w:tcPr>
          <w:p w14:paraId="7B462598" w14:textId="77777777" w:rsidR="00DE30FE" w:rsidRPr="00DE30FE" w:rsidRDefault="00DE30FE" w:rsidP="00DE30FE">
            <w:pPr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14:ligatures w14:val="none"/>
              </w:rPr>
            </w:pPr>
            <w:r w:rsidRPr="00DE30FE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14:ligatures w14:val="none"/>
              </w:rPr>
              <w:t>Actor</w:t>
            </w:r>
          </w:p>
        </w:tc>
        <w:tc>
          <w:tcPr>
            <w:tcW w:w="770" w:type="dxa"/>
            <w:noWrap/>
            <w:hideMark/>
          </w:tcPr>
          <w:p w14:paraId="4D1D2DA2" w14:textId="77777777" w:rsidR="00DE30FE" w:rsidRPr="00DE30FE" w:rsidRDefault="00DE30FE" w:rsidP="00DE30FE">
            <w:pPr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14:ligatures w14:val="none"/>
              </w:rPr>
            </w:pPr>
            <w:r w:rsidRPr="00DE30FE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14:ligatures w14:val="none"/>
              </w:rPr>
              <w:t>Priority</w:t>
            </w:r>
          </w:p>
        </w:tc>
      </w:tr>
      <w:tr w:rsidR="00DE30FE" w:rsidRPr="00DE30FE" w14:paraId="0344633D" w14:textId="77777777" w:rsidTr="00CA35BE">
        <w:trPr>
          <w:trHeight w:val="510"/>
        </w:trPr>
        <w:tc>
          <w:tcPr>
            <w:tcW w:w="1160" w:type="dxa"/>
            <w:hideMark/>
          </w:tcPr>
          <w:p w14:paraId="2168E54A" w14:textId="77777777" w:rsidR="00DE30FE" w:rsidRPr="00DE30FE" w:rsidRDefault="00DE30FE" w:rsidP="00DE30FE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E30FE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LOAN-01</w:t>
            </w:r>
          </w:p>
        </w:tc>
        <w:tc>
          <w:tcPr>
            <w:tcW w:w="2705" w:type="dxa"/>
            <w:hideMark/>
          </w:tcPr>
          <w:p w14:paraId="5031028D" w14:textId="77777777" w:rsidR="00DE30FE" w:rsidRPr="00DE30FE" w:rsidRDefault="00DE30FE" w:rsidP="00DE30FE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E30FE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Loan application</w:t>
            </w:r>
          </w:p>
        </w:tc>
        <w:tc>
          <w:tcPr>
            <w:tcW w:w="2861" w:type="dxa"/>
            <w:hideMark/>
          </w:tcPr>
          <w:p w14:paraId="033BBDAF" w14:textId="77777777" w:rsidR="00DE30FE" w:rsidRPr="00DE30FE" w:rsidRDefault="00DE30FE" w:rsidP="00DE30FE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E30FE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As a customer, I want to submit a loan application (amount, term, purpose, income) and track its status so that I know whether the bank will lend to me.</w:t>
            </w:r>
          </w:p>
        </w:tc>
        <w:tc>
          <w:tcPr>
            <w:tcW w:w="1139" w:type="dxa"/>
            <w:hideMark/>
          </w:tcPr>
          <w:p w14:paraId="25E8899D" w14:textId="77777777" w:rsidR="00DE30FE" w:rsidRPr="00DE30FE" w:rsidRDefault="00DE30FE" w:rsidP="00DE30FE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E30FE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Customer</w:t>
            </w:r>
          </w:p>
        </w:tc>
        <w:tc>
          <w:tcPr>
            <w:tcW w:w="770" w:type="dxa"/>
            <w:noWrap/>
            <w:hideMark/>
          </w:tcPr>
          <w:p w14:paraId="64F417DD" w14:textId="77777777" w:rsidR="00DE30FE" w:rsidRPr="00DE30FE" w:rsidRDefault="00DE30FE" w:rsidP="00DE30FE">
            <w:pPr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E30FE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Must</w:t>
            </w:r>
          </w:p>
        </w:tc>
      </w:tr>
      <w:tr w:rsidR="00DE30FE" w:rsidRPr="00DE30FE" w14:paraId="06E70609" w14:textId="77777777" w:rsidTr="00CA35BE">
        <w:trPr>
          <w:trHeight w:val="765"/>
        </w:trPr>
        <w:tc>
          <w:tcPr>
            <w:tcW w:w="1160" w:type="dxa"/>
            <w:hideMark/>
          </w:tcPr>
          <w:p w14:paraId="719FC87D" w14:textId="77777777" w:rsidR="00DE30FE" w:rsidRPr="00DE30FE" w:rsidRDefault="00DE30FE" w:rsidP="00DE30FE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E30FE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LOAN-02</w:t>
            </w:r>
          </w:p>
        </w:tc>
        <w:tc>
          <w:tcPr>
            <w:tcW w:w="2705" w:type="dxa"/>
            <w:hideMark/>
          </w:tcPr>
          <w:p w14:paraId="19DB5F7F" w14:textId="77777777" w:rsidR="00DE30FE" w:rsidRPr="00DE30FE" w:rsidRDefault="00DE30FE" w:rsidP="00DE30FE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E30FE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Credit scoring and decision</w:t>
            </w:r>
          </w:p>
        </w:tc>
        <w:tc>
          <w:tcPr>
            <w:tcW w:w="2861" w:type="dxa"/>
            <w:hideMark/>
          </w:tcPr>
          <w:p w14:paraId="0FEB4DE7" w14:textId="3A6BFA58" w:rsidR="00DE30FE" w:rsidRPr="00DE30FE" w:rsidRDefault="00DE30FE" w:rsidP="00DE30FE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E30FE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As the bank, I want every application </w:t>
            </w:r>
            <w:r w:rsidR="008C5C77" w:rsidRPr="00DE30FE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to be scored</w:t>
            </w:r>
            <w:r w:rsidRPr="00DE30FE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automatically so that low scores are rejected, high scores approved, and borderline cases reviewed by a loan officer who approves (creating an offer) or rejects.</w:t>
            </w:r>
          </w:p>
        </w:tc>
        <w:tc>
          <w:tcPr>
            <w:tcW w:w="1139" w:type="dxa"/>
            <w:hideMark/>
          </w:tcPr>
          <w:p w14:paraId="51184453" w14:textId="77777777" w:rsidR="00DE30FE" w:rsidRPr="00DE30FE" w:rsidRDefault="00DE30FE" w:rsidP="00DE30FE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E30FE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System, Loan officer</w:t>
            </w:r>
          </w:p>
        </w:tc>
        <w:tc>
          <w:tcPr>
            <w:tcW w:w="770" w:type="dxa"/>
            <w:noWrap/>
            <w:hideMark/>
          </w:tcPr>
          <w:p w14:paraId="2B0200D7" w14:textId="77777777" w:rsidR="00DE30FE" w:rsidRPr="00DE30FE" w:rsidRDefault="00DE30FE" w:rsidP="00DE30FE">
            <w:pPr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E30FE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Must</w:t>
            </w:r>
          </w:p>
        </w:tc>
      </w:tr>
      <w:tr w:rsidR="00DE30FE" w:rsidRPr="00DE30FE" w14:paraId="3E157A36" w14:textId="77777777" w:rsidTr="00CA35BE">
        <w:trPr>
          <w:trHeight w:val="510"/>
        </w:trPr>
        <w:tc>
          <w:tcPr>
            <w:tcW w:w="1160" w:type="dxa"/>
            <w:hideMark/>
          </w:tcPr>
          <w:p w14:paraId="67DF3726" w14:textId="77777777" w:rsidR="00DE30FE" w:rsidRPr="00DE30FE" w:rsidRDefault="00DE30FE" w:rsidP="00DE30FE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E30FE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LOAN-03</w:t>
            </w:r>
          </w:p>
        </w:tc>
        <w:tc>
          <w:tcPr>
            <w:tcW w:w="2705" w:type="dxa"/>
            <w:hideMark/>
          </w:tcPr>
          <w:p w14:paraId="79538943" w14:textId="77777777" w:rsidR="00DE30FE" w:rsidRPr="00DE30FE" w:rsidRDefault="00DE30FE" w:rsidP="00DE30FE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E30FE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Offer, e-signing and payout</w:t>
            </w:r>
          </w:p>
        </w:tc>
        <w:tc>
          <w:tcPr>
            <w:tcW w:w="2861" w:type="dxa"/>
            <w:hideMark/>
          </w:tcPr>
          <w:p w14:paraId="14C5D517" w14:textId="77777777" w:rsidR="00DE30FE" w:rsidRPr="00DE30FE" w:rsidRDefault="00DE30FE" w:rsidP="00DE30FE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E30FE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As a customer, I want to review the offer, sign it electronically (or decline it) and receive the money on my account right after signing.</w:t>
            </w:r>
          </w:p>
        </w:tc>
        <w:tc>
          <w:tcPr>
            <w:tcW w:w="1139" w:type="dxa"/>
            <w:hideMark/>
          </w:tcPr>
          <w:p w14:paraId="048C8FAD" w14:textId="77777777" w:rsidR="00DE30FE" w:rsidRPr="00DE30FE" w:rsidRDefault="00DE30FE" w:rsidP="00DE30FE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E30FE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Customer, System</w:t>
            </w:r>
          </w:p>
        </w:tc>
        <w:tc>
          <w:tcPr>
            <w:tcW w:w="770" w:type="dxa"/>
            <w:noWrap/>
            <w:hideMark/>
          </w:tcPr>
          <w:p w14:paraId="1F709BCB" w14:textId="77777777" w:rsidR="00DE30FE" w:rsidRPr="00DE30FE" w:rsidRDefault="00DE30FE" w:rsidP="00DE30FE">
            <w:pPr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E30FE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Must</w:t>
            </w:r>
          </w:p>
        </w:tc>
      </w:tr>
      <w:tr w:rsidR="00DE30FE" w:rsidRPr="00DE30FE" w14:paraId="420E3486" w14:textId="77777777" w:rsidTr="00CA35BE">
        <w:trPr>
          <w:trHeight w:val="510"/>
        </w:trPr>
        <w:tc>
          <w:tcPr>
            <w:tcW w:w="1160" w:type="dxa"/>
            <w:hideMark/>
          </w:tcPr>
          <w:p w14:paraId="58FE3DAF" w14:textId="77777777" w:rsidR="00DE30FE" w:rsidRPr="00DE30FE" w:rsidRDefault="00DE30FE" w:rsidP="00DE30FE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E30FE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LOAN-04</w:t>
            </w:r>
          </w:p>
        </w:tc>
        <w:tc>
          <w:tcPr>
            <w:tcW w:w="2705" w:type="dxa"/>
            <w:hideMark/>
          </w:tcPr>
          <w:p w14:paraId="2C915B23" w14:textId="77777777" w:rsidR="00DE30FE" w:rsidRPr="00DE30FE" w:rsidRDefault="00DE30FE" w:rsidP="00DE30FE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E30FE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Installment schedule and collection</w:t>
            </w:r>
          </w:p>
        </w:tc>
        <w:tc>
          <w:tcPr>
            <w:tcW w:w="2861" w:type="dxa"/>
            <w:hideMark/>
          </w:tcPr>
          <w:p w14:paraId="5F620B28" w14:textId="77777777" w:rsidR="00DE30FE" w:rsidRPr="00DE30FE" w:rsidRDefault="00DE30FE" w:rsidP="00DE30FE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E30FE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As a customer, I want to see my installment schedule (date, principal, interest, total) and have installments debited automatically on the due date.</w:t>
            </w:r>
          </w:p>
        </w:tc>
        <w:tc>
          <w:tcPr>
            <w:tcW w:w="1139" w:type="dxa"/>
            <w:hideMark/>
          </w:tcPr>
          <w:p w14:paraId="4F52D546" w14:textId="77777777" w:rsidR="00DE30FE" w:rsidRPr="00DE30FE" w:rsidRDefault="00DE30FE" w:rsidP="00DE30FE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E30FE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Customer, System</w:t>
            </w:r>
          </w:p>
        </w:tc>
        <w:tc>
          <w:tcPr>
            <w:tcW w:w="770" w:type="dxa"/>
            <w:noWrap/>
            <w:hideMark/>
          </w:tcPr>
          <w:p w14:paraId="37CCACCE" w14:textId="77777777" w:rsidR="00DE30FE" w:rsidRPr="00DE30FE" w:rsidRDefault="00DE30FE" w:rsidP="00DE30FE">
            <w:pPr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E30FE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Should</w:t>
            </w:r>
          </w:p>
        </w:tc>
      </w:tr>
      <w:tr w:rsidR="00DE30FE" w:rsidRPr="00DE30FE" w14:paraId="6F72090B" w14:textId="77777777" w:rsidTr="00CA35BE">
        <w:trPr>
          <w:trHeight w:val="300"/>
        </w:trPr>
        <w:tc>
          <w:tcPr>
            <w:tcW w:w="1160" w:type="dxa"/>
            <w:hideMark/>
          </w:tcPr>
          <w:p w14:paraId="3601E2C7" w14:textId="77777777" w:rsidR="00DE30FE" w:rsidRPr="00DE30FE" w:rsidRDefault="00DE30FE" w:rsidP="00DE30FE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E30FE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LOAN-05</w:t>
            </w:r>
          </w:p>
        </w:tc>
        <w:tc>
          <w:tcPr>
            <w:tcW w:w="2705" w:type="dxa"/>
            <w:hideMark/>
          </w:tcPr>
          <w:p w14:paraId="0165CDEE" w14:textId="77777777" w:rsidR="00DE30FE" w:rsidRPr="00DE30FE" w:rsidRDefault="00DE30FE" w:rsidP="00DE30FE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E30FE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Late payment handling</w:t>
            </w:r>
          </w:p>
        </w:tc>
        <w:tc>
          <w:tcPr>
            <w:tcW w:w="2861" w:type="dxa"/>
            <w:hideMark/>
          </w:tcPr>
          <w:p w14:paraId="3999CA93" w14:textId="77777777" w:rsidR="00DE30FE" w:rsidRPr="00DE30FE" w:rsidRDefault="00DE30FE" w:rsidP="00DE30FE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E30FE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As the bank, I want missed installments marked late and reminders sent after 3 and 7 days.</w:t>
            </w:r>
          </w:p>
        </w:tc>
        <w:tc>
          <w:tcPr>
            <w:tcW w:w="1139" w:type="dxa"/>
            <w:hideMark/>
          </w:tcPr>
          <w:p w14:paraId="5BFD3C33" w14:textId="77777777" w:rsidR="00DE30FE" w:rsidRPr="00DE30FE" w:rsidRDefault="00DE30FE" w:rsidP="00DE30FE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E30FE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System</w:t>
            </w:r>
          </w:p>
        </w:tc>
        <w:tc>
          <w:tcPr>
            <w:tcW w:w="770" w:type="dxa"/>
            <w:noWrap/>
            <w:hideMark/>
          </w:tcPr>
          <w:p w14:paraId="1CFB4AD2" w14:textId="77777777" w:rsidR="00DE30FE" w:rsidRPr="00DE30FE" w:rsidRDefault="00DE30FE" w:rsidP="00DE30FE">
            <w:pPr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E30FE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Should</w:t>
            </w:r>
          </w:p>
        </w:tc>
      </w:tr>
      <w:tr w:rsidR="00DE30FE" w:rsidRPr="00DE30FE" w14:paraId="4E36FA3D" w14:textId="77777777" w:rsidTr="00CA35BE">
        <w:trPr>
          <w:trHeight w:val="510"/>
        </w:trPr>
        <w:tc>
          <w:tcPr>
            <w:tcW w:w="1160" w:type="dxa"/>
            <w:hideMark/>
          </w:tcPr>
          <w:p w14:paraId="04D1D207" w14:textId="77777777" w:rsidR="00DE30FE" w:rsidRPr="00DE30FE" w:rsidRDefault="00DE30FE" w:rsidP="00DE30FE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E30FE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LOAN-06</w:t>
            </w:r>
          </w:p>
        </w:tc>
        <w:tc>
          <w:tcPr>
            <w:tcW w:w="2705" w:type="dxa"/>
            <w:hideMark/>
          </w:tcPr>
          <w:p w14:paraId="007300BB" w14:textId="77777777" w:rsidR="00DE30FE" w:rsidRPr="00DE30FE" w:rsidRDefault="00DE30FE" w:rsidP="00DE30FE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E30FE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Loan calculator</w:t>
            </w:r>
          </w:p>
        </w:tc>
        <w:tc>
          <w:tcPr>
            <w:tcW w:w="2861" w:type="dxa"/>
            <w:hideMark/>
          </w:tcPr>
          <w:p w14:paraId="56EFC386" w14:textId="77777777" w:rsidR="00DE30FE" w:rsidRPr="00DE30FE" w:rsidRDefault="00DE30FE" w:rsidP="00DE30FE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E30FE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As a prospective customer, I want to enter amount and term and see the estimated monthly payment before applying.</w:t>
            </w:r>
          </w:p>
        </w:tc>
        <w:tc>
          <w:tcPr>
            <w:tcW w:w="1139" w:type="dxa"/>
            <w:hideMark/>
          </w:tcPr>
          <w:p w14:paraId="472CD15C" w14:textId="77777777" w:rsidR="00DE30FE" w:rsidRPr="00DE30FE" w:rsidRDefault="00DE30FE" w:rsidP="00DE30FE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E30FE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Customer</w:t>
            </w:r>
          </w:p>
        </w:tc>
        <w:tc>
          <w:tcPr>
            <w:tcW w:w="770" w:type="dxa"/>
            <w:noWrap/>
            <w:hideMark/>
          </w:tcPr>
          <w:p w14:paraId="1D688805" w14:textId="77777777" w:rsidR="00DE30FE" w:rsidRPr="00DE30FE" w:rsidRDefault="00DE30FE" w:rsidP="00DE30FE">
            <w:pPr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DE30FE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Could</w:t>
            </w:r>
          </w:p>
        </w:tc>
      </w:tr>
    </w:tbl>
    <w:p w14:paraId="1A33D3BE" w14:textId="66B9283D" w:rsidR="008A3CD0" w:rsidRDefault="008A3CD0" w:rsidP="00122958"/>
    <w:p w14:paraId="6849A910" w14:textId="77777777" w:rsidR="008A3CD0" w:rsidRDefault="008A3CD0">
      <w:r>
        <w:br w:type="page"/>
      </w:r>
    </w:p>
    <w:p w14:paraId="66C32040" w14:textId="77777777" w:rsidR="00DE30FE" w:rsidRDefault="00DE30FE" w:rsidP="00122958"/>
    <w:tbl>
      <w:tblPr>
        <w:tblStyle w:val="TableGrid"/>
        <w:tblW w:w="8220" w:type="dxa"/>
        <w:tblLook w:val="04A0" w:firstRow="1" w:lastRow="0" w:firstColumn="1" w:lastColumn="0" w:noHBand="0" w:noVBand="1"/>
      </w:tblPr>
      <w:tblGrid>
        <w:gridCol w:w="1160"/>
        <w:gridCol w:w="2940"/>
        <w:gridCol w:w="2716"/>
        <w:gridCol w:w="1217"/>
        <w:gridCol w:w="1160"/>
      </w:tblGrid>
      <w:tr w:rsidR="0055790B" w:rsidRPr="0055790B" w14:paraId="6B57DC59" w14:textId="77777777" w:rsidTr="00B07BF2">
        <w:trPr>
          <w:trHeight w:val="300"/>
        </w:trPr>
        <w:tc>
          <w:tcPr>
            <w:tcW w:w="1160" w:type="dxa"/>
            <w:noWrap/>
            <w:hideMark/>
          </w:tcPr>
          <w:p w14:paraId="6DF1628E" w14:textId="77777777" w:rsidR="0055790B" w:rsidRPr="00B07BF2" w:rsidRDefault="0055790B" w:rsidP="0055790B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07BF2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ID</w:t>
            </w:r>
          </w:p>
        </w:tc>
        <w:tc>
          <w:tcPr>
            <w:tcW w:w="2940" w:type="dxa"/>
            <w:noWrap/>
            <w:hideMark/>
          </w:tcPr>
          <w:p w14:paraId="605ECE9B" w14:textId="77777777" w:rsidR="0055790B" w:rsidRPr="00B07BF2" w:rsidRDefault="0055790B" w:rsidP="0055790B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07BF2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Feature</w:t>
            </w:r>
          </w:p>
        </w:tc>
        <w:tc>
          <w:tcPr>
            <w:tcW w:w="2716" w:type="dxa"/>
            <w:noWrap/>
            <w:hideMark/>
          </w:tcPr>
          <w:p w14:paraId="3028F53D" w14:textId="77777777" w:rsidR="0055790B" w:rsidRPr="00B07BF2" w:rsidRDefault="0055790B" w:rsidP="0055790B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07BF2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User story</w:t>
            </w:r>
          </w:p>
        </w:tc>
        <w:tc>
          <w:tcPr>
            <w:tcW w:w="244" w:type="dxa"/>
            <w:noWrap/>
            <w:hideMark/>
          </w:tcPr>
          <w:p w14:paraId="2E54F256" w14:textId="77777777" w:rsidR="0055790B" w:rsidRPr="00B07BF2" w:rsidRDefault="0055790B" w:rsidP="0055790B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07BF2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Actor</w:t>
            </w:r>
          </w:p>
        </w:tc>
        <w:tc>
          <w:tcPr>
            <w:tcW w:w="1160" w:type="dxa"/>
            <w:noWrap/>
            <w:hideMark/>
          </w:tcPr>
          <w:p w14:paraId="0BE1AA88" w14:textId="77777777" w:rsidR="0055790B" w:rsidRPr="00B07BF2" w:rsidRDefault="0055790B" w:rsidP="0055790B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07BF2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Priority</w:t>
            </w:r>
          </w:p>
        </w:tc>
      </w:tr>
      <w:tr w:rsidR="0055790B" w:rsidRPr="0055790B" w14:paraId="60F446F5" w14:textId="77777777" w:rsidTr="00B07BF2">
        <w:trPr>
          <w:trHeight w:val="510"/>
        </w:trPr>
        <w:tc>
          <w:tcPr>
            <w:tcW w:w="1160" w:type="dxa"/>
            <w:hideMark/>
          </w:tcPr>
          <w:p w14:paraId="24AD4456" w14:textId="77777777" w:rsidR="0055790B" w:rsidRPr="00B07BF2" w:rsidRDefault="0055790B" w:rsidP="0055790B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B07BF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ACC-01</w:t>
            </w:r>
          </w:p>
        </w:tc>
        <w:tc>
          <w:tcPr>
            <w:tcW w:w="2940" w:type="dxa"/>
            <w:hideMark/>
          </w:tcPr>
          <w:p w14:paraId="2623506A" w14:textId="77777777" w:rsidR="0055790B" w:rsidRPr="00B07BF2" w:rsidRDefault="0055790B" w:rsidP="0055790B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B07BF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End-of-day ledger posting</w:t>
            </w:r>
          </w:p>
        </w:tc>
        <w:tc>
          <w:tcPr>
            <w:tcW w:w="2716" w:type="dxa"/>
            <w:hideMark/>
          </w:tcPr>
          <w:p w14:paraId="33D0BCB0" w14:textId="5364749F" w:rsidR="0055790B" w:rsidRPr="00B07BF2" w:rsidRDefault="0055790B" w:rsidP="0055790B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B07BF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As an accountant, I want </w:t>
            </w:r>
            <w:r w:rsidR="00B07BF2" w:rsidRPr="00B07BF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all</w:t>
            </w:r>
            <w:r w:rsidRPr="00B07BF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the day's money movements (transfers, card transactions, loan payouts, installments) posted as balanced debit/credit entries in one nightly batch.</w:t>
            </w:r>
          </w:p>
        </w:tc>
        <w:tc>
          <w:tcPr>
            <w:tcW w:w="244" w:type="dxa"/>
            <w:hideMark/>
          </w:tcPr>
          <w:p w14:paraId="69E37F08" w14:textId="77777777" w:rsidR="0055790B" w:rsidRPr="00B07BF2" w:rsidRDefault="0055790B" w:rsidP="0055790B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B07BF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System</w:t>
            </w:r>
          </w:p>
        </w:tc>
        <w:tc>
          <w:tcPr>
            <w:tcW w:w="1160" w:type="dxa"/>
            <w:noWrap/>
            <w:hideMark/>
          </w:tcPr>
          <w:p w14:paraId="578D409A" w14:textId="77777777" w:rsidR="0055790B" w:rsidRPr="00B07BF2" w:rsidRDefault="0055790B" w:rsidP="0055790B">
            <w:pPr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B07BF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Must</w:t>
            </w:r>
          </w:p>
        </w:tc>
      </w:tr>
      <w:tr w:rsidR="0055790B" w:rsidRPr="0055790B" w14:paraId="098AE4A5" w14:textId="77777777" w:rsidTr="00B07BF2">
        <w:trPr>
          <w:trHeight w:val="300"/>
        </w:trPr>
        <w:tc>
          <w:tcPr>
            <w:tcW w:w="1160" w:type="dxa"/>
            <w:hideMark/>
          </w:tcPr>
          <w:p w14:paraId="16531E3E" w14:textId="77777777" w:rsidR="0055790B" w:rsidRPr="00B07BF2" w:rsidRDefault="0055790B" w:rsidP="0055790B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B07BF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ACC-02</w:t>
            </w:r>
          </w:p>
        </w:tc>
        <w:tc>
          <w:tcPr>
            <w:tcW w:w="2940" w:type="dxa"/>
            <w:hideMark/>
          </w:tcPr>
          <w:p w14:paraId="0DBBDFF5" w14:textId="77777777" w:rsidR="0055790B" w:rsidRPr="00B07BF2" w:rsidRDefault="0055790B" w:rsidP="0055790B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B07BF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General ledger view</w:t>
            </w:r>
          </w:p>
        </w:tc>
        <w:tc>
          <w:tcPr>
            <w:tcW w:w="2716" w:type="dxa"/>
            <w:hideMark/>
          </w:tcPr>
          <w:p w14:paraId="7B8B6CA7" w14:textId="77777777" w:rsidR="0055790B" w:rsidRPr="00B07BF2" w:rsidRDefault="0055790B" w:rsidP="0055790B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B07BF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As an accountant, I want to browse and filter ledger entries by account, date and transaction.</w:t>
            </w:r>
          </w:p>
        </w:tc>
        <w:tc>
          <w:tcPr>
            <w:tcW w:w="244" w:type="dxa"/>
            <w:hideMark/>
          </w:tcPr>
          <w:p w14:paraId="2ED43AC8" w14:textId="77777777" w:rsidR="0055790B" w:rsidRPr="00B07BF2" w:rsidRDefault="0055790B" w:rsidP="0055790B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B07BF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Accountant</w:t>
            </w:r>
          </w:p>
        </w:tc>
        <w:tc>
          <w:tcPr>
            <w:tcW w:w="1160" w:type="dxa"/>
            <w:noWrap/>
            <w:hideMark/>
          </w:tcPr>
          <w:p w14:paraId="1EDFC4BA" w14:textId="77777777" w:rsidR="0055790B" w:rsidRPr="00B07BF2" w:rsidRDefault="0055790B" w:rsidP="0055790B">
            <w:pPr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B07BF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Must</w:t>
            </w:r>
          </w:p>
        </w:tc>
      </w:tr>
      <w:tr w:rsidR="0055790B" w:rsidRPr="0055790B" w14:paraId="3E5AB56E" w14:textId="77777777" w:rsidTr="00B07BF2">
        <w:trPr>
          <w:trHeight w:val="510"/>
        </w:trPr>
        <w:tc>
          <w:tcPr>
            <w:tcW w:w="1160" w:type="dxa"/>
            <w:hideMark/>
          </w:tcPr>
          <w:p w14:paraId="307255F3" w14:textId="77777777" w:rsidR="0055790B" w:rsidRPr="00B07BF2" w:rsidRDefault="0055790B" w:rsidP="0055790B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B07BF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ACC-03</w:t>
            </w:r>
          </w:p>
        </w:tc>
        <w:tc>
          <w:tcPr>
            <w:tcW w:w="2940" w:type="dxa"/>
            <w:hideMark/>
          </w:tcPr>
          <w:p w14:paraId="2D58141C" w14:textId="77777777" w:rsidR="0055790B" w:rsidRPr="00B07BF2" w:rsidRDefault="0055790B" w:rsidP="0055790B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B07BF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Reconciliation and discrepancy handling</w:t>
            </w:r>
          </w:p>
        </w:tc>
        <w:tc>
          <w:tcPr>
            <w:tcW w:w="2716" w:type="dxa"/>
            <w:hideMark/>
          </w:tcPr>
          <w:p w14:paraId="27083EEE" w14:textId="77777777" w:rsidR="0055790B" w:rsidRPr="00B07BF2" w:rsidRDefault="0055790B" w:rsidP="0055790B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B07BF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As an accountant, I want total debits compared with total credits daily and any discrepancy sent to me with details so that I can investigate it.</w:t>
            </w:r>
          </w:p>
        </w:tc>
        <w:tc>
          <w:tcPr>
            <w:tcW w:w="244" w:type="dxa"/>
            <w:hideMark/>
          </w:tcPr>
          <w:p w14:paraId="0262F241" w14:textId="77777777" w:rsidR="0055790B" w:rsidRPr="00B07BF2" w:rsidRDefault="0055790B" w:rsidP="0055790B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B07BF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System, Accountant</w:t>
            </w:r>
          </w:p>
        </w:tc>
        <w:tc>
          <w:tcPr>
            <w:tcW w:w="1160" w:type="dxa"/>
            <w:noWrap/>
            <w:hideMark/>
          </w:tcPr>
          <w:p w14:paraId="28F44729" w14:textId="77777777" w:rsidR="0055790B" w:rsidRPr="00B07BF2" w:rsidRDefault="0055790B" w:rsidP="0055790B">
            <w:pPr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B07BF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Must</w:t>
            </w:r>
          </w:p>
        </w:tc>
      </w:tr>
      <w:tr w:rsidR="0055790B" w:rsidRPr="0055790B" w14:paraId="2CF04E07" w14:textId="77777777" w:rsidTr="00B07BF2">
        <w:trPr>
          <w:trHeight w:val="510"/>
        </w:trPr>
        <w:tc>
          <w:tcPr>
            <w:tcW w:w="1160" w:type="dxa"/>
            <w:hideMark/>
          </w:tcPr>
          <w:p w14:paraId="38EF1D05" w14:textId="77777777" w:rsidR="0055790B" w:rsidRPr="00B07BF2" w:rsidRDefault="0055790B" w:rsidP="0055790B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B07BF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ACC-04</w:t>
            </w:r>
          </w:p>
        </w:tc>
        <w:tc>
          <w:tcPr>
            <w:tcW w:w="2940" w:type="dxa"/>
            <w:hideMark/>
          </w:tcPr>
          <w:p w14:paraId="48391D69" w14:textId="77777777" w:rsidR="0055790B" w:rsidRPr="00B07BF2" w:rsidRDefault="0055790B" w:rsidP="0055790B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B07BF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Financial reports</w:t>
            </w:r>
          </w:p>
        </w:tc>
        <w:tc>
          <w:tcPr>
            <w:tcW w:w="2716" w:type="dxa"/>
            <w:hideMark/>
          </w:tcPr>
          <w:p w14:paraId="522A21C1" w14:textId="77777777" w:rsidR="0055790B" w:rsidRPr="00B07BF2" w:rsidRDefault="0055790B" w:rsidP="0055790B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B07BF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As an accountant, I want to generate a balance sheet and income statement for a chosen period and export them.</w:t>
            </w:r>
          </w:p>
        </w:tc>
        <w:tc>
          <w:tcPr>
            <w:tcW w:w="244" w:type="dxa"/>
            <w:hideMark/>
          </w:tcPr>
          <w:p w14:paraId="355DD66F" w14:textId="77777777" w:rsidR="0055790B" w:rsidRPr="00B07BF2" w:rsidRDefault="0055790B" w:rsidP="0055790B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B07BF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Accountant</w:t>
            </w:r>
          </w:p>
        </w:tc>
        <w:tc>
          <w:tcPr>
            <w:tcW w:w="1160" w:type="dxa"/>
            <w:noWrap/>
            <w:hideMark/>
          </w:tcPr>
          <w:p w14:paraId="6BF83AAF" w14:textId="77777777" w:rsidR="0055790B" w:rsidRPr="00B07BF2" w:rsidRDefault="0055790B" w:rsidP="0055790B">
            <w:pPr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B07BF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Should</w:t>
            </w:r>
          </w:p>
        </w:tc>
      </w:tr>
      <w:tr w:rsidR="0055790B" w:rsidRPr="0055790B" w14:paraId="7413E637" w14:textId="77777777" w:rsidTr="00B07BF2">
        <w:trPr>
          <w:trHeight w:val="510"/>
        </w:trPr>
        <w:tc>
          <w:tcPr>
            <w:tcW w:w="1160" w:type="dxa"/>
            <w:hideMark/>
          </w:tcPr>
          <w:p w14:paraId="19EE1F2A" w14:textId="77777777" w:rsidR="0055790B" w:rsidRPr="00B07BF2" w:rsidRDefault="0055790B" w:rsidP="0055790B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B07BF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ACC-05</w:t>
            </w:r>
          </w:p>
        </w:tc>
        <w:tc>
          <w:tcPr>
            <w:tcW w:w="2940" w:type="dxa"/>
            <w:hideMark/>
          </w:tcPr>
          <w:p w14:paraId="5F2E3FB5" w14:textId="77777777" w:rsidR="0055790B" w:rsidRPr="00B07BF2" w:rsidRDefault="0055790B" w:rsidP="0055790B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B07BF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Chart of accounts management</w:t>
            </w:r>
          </w:p>
        </w:tc>
        <w:tc>
          <w:tcPr>
            <w:tcW w:w="2716" w:type="dxa"/>
            <w:hideMark/>
          </w:tcPr>
          <w:p w14:paraId="0C4EFE77" w14:textId="77777777" w:rsidR="0055790B" w:rsidRPr="00B07BF2" w:rsidRDefault="0055790B" w:rsidP="0055790B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B07BF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As an accountant, I want to add or deactivate ledger accounts so that the chart matches the bank's needs.</w:t>
            </w:r>
          </w:p>
        </w:tc>
        <w:tc>
          <w:tcPr>
            <w:tcW w:w="244" w:type="dxa"/>
            <w:hideMark/>
          </w:tcPr>
          <w:p w14:paraId="4D84CA6F" w14:textId="77777777" w:rsidR="0055790B" w:rsidRPr="00B07BF2" w:rsidRDefault="0055790B" w:rsidP="0055790B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B07BF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Accountant</w:t>
            </w:r>
          </w:p>
        </w:tc>
        <w:tc>
          <w:tcPr>
            <w:tcW w:w="1160" w:type="dxa"/>
            <w:noWrap/>
            <w:hideMark/>
          </w:tcPr>
          <w:p w14:paraId="7A56EECB" w14:textId="77777777" w:rsidR="0055790B" w:rsidRPr="00B07BF2" w:rsidRDefault="0055790B" w:rsidP="0055790B">
            <w:pPr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B07BF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Should</w:t>
            </w:r>
          </w:p>
        </w:tc>
      </w:tr>
      <w:tr w:rsidR="0055790B" w:rsidRPr="0055790B" w14:paraId="1EDB0906" w14:textId="77777777" w:rsidTr="00B07BF2">
        <w:trPr>
          <w:trHeight w:val="300"/>
        </w:trPr>
        <w:tc>
          <w:tcPr>
            <w:tcW w:w="1160" w:type="dxa"/>
            <w:hideMark/>
          </w:tcPr>
          <w:p w14:paraId="3A73D194" w14:textId="77777777" w:rsidR="0055790B" w:rsidRPr="00B07BF2" w:rsidRDefault="0055790B" w:rsidP="0055790B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B07BF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ACC-06</w:t>
            </w:r>
          </w:p>
        </w:tc>
        <w:tc>
          <w:tcPr>
            <w:tcW w:w="2940" w:type="dxa"/>
            <w:hideMark/>
          </w:tcPr>
          <w:p w14:paraId="083BEF83" w14:textId="77777777" w:rsidR="0055790B" w:rsidRPr="00B07BF2" w:rsidRDefault="0055790B" w:rsidP="0055790B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B07BF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Customer monthly statement</w:t>
            </w:r>
          </w:p>
        </w:tc>
        <w:tc>
          <w:tcPr>
            <w:tcW w:w="2716" w:type="dxa"/>
            <w:hideMark/>
          </w:tcPr>
          <w:p w14:paraId="7E6038C5" w14:textId="77777777" w:rsidR="0055790B" w:rsidRPr="00B07BF2" w:rsidRDefault="0055790B" w:rsidP="0055790B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B07BF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As a customer, I want a monthly statement of my account activity.</w:t>
            </w:r>
          </w:p>
        </w:tc>
        <w:tc>
          <w:tcPr>
            <w:tcW w:w="244" w:type="dxa"/>
            <w:hideMark/>
          </w:tcPr>
          <w:p w14:paraId="4C6EE902" w14:textId="77777777" w:rsidR="0055790B" w:rsidRPr="00B07BF2" w:rsidRDefault="0055790B" w:rsidP="0055790B">
            <w:pPr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B07BF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Customer</w:t>
            </w:r>
          </w:p>
        </w:tc>
        <w:tc>
          <w:tcPr>
            <w:tcW w:w="1160" w:type="dxa"/>
            <w:noWrap/>
            <w:hideMark/>
          </w:tcPr>
          <w:p w14:paraId="55EDCCEA" w14:textId="77777777" w:rsidR="0055790B" w:rsidRPr="00B07BF2" w:rsidRDefault="0055790B" w:rsidP="0055790B">
            <w:pPr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B07BF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Could</w:t>
            </w:r>
          </w:p>
        </w:tc>
      </w:tr>
    </w:tbl>
    <w:p w14:paraId="53C73BA2" w14:textId="77777777" w:rsidR="00FC2CAC" w:rsidRDefault="00FC2CAC" w:rsidP="00122958"/>
    <w:p w14:paraId="28B3B524" w14:textId="77777777" w:rsidR="00AC587F" w:rsidRDefault="00AC587F">
      <w:r>
        <w:br w:type="page"/>
      </w:r>
    </w:p>
    <w:p w14:paraId="0115FFA2" w14:textId="77777777" w:rsidR="003C130E" w:rsidRDefault="003C130E" w:rsidP="00122958">
      <w:r>
        <w:lastRenderedPageBreak/>
        <w:t>Business Flows</w:t>
      </w:r>
    </w:p>
    <w:p w14:paraId="482FE7C0" w14:textId="04F912A1" w:rsidR="00D55833" w:rsidRDefault="00D55833" w:rsidP="00122958">
      <w:r w:rsidRPr="00D55833">
        <w:t>Loan application</w:t>
      </w:r>
    </w:p>
    <w:p w14:paraId="2B655C85" w14:textId="53207032" w:rsidR="00027C3C" w:rsidRDefault="0071224B" w:rsidP="00122958">
      <w:r w:rsidRPr="0071224B">
        <w:t xml:space="preserve">A customer with approved KYC submits a loan application. The system validates it and calculates a credit score. A low score (below 400) is rejected automatically, and a high score (above </w:t>
      </w:r>
      <w:r>
        <w:t>700</w:t>
      </w:r>
      <w:r w:rsidRPr="0071224B">
        <w:t>) is approved automatically. A score in between goes to a loan officer, who approves it or rejects it with a reason. Once approved, the customer reviews the offer and either signs or declines it. After signing, the system asks CBS to pay out the money, and the installment schedule is created.</w:t>
      </w:r>
    </w:p>
    <w:p w14:paraId="093704FD" w14:textId="4EECF5B5" w:rsidR="0012227E" w:rsidRDefault="0046018F" w:rsidP="00122958">
      <w:r>
        <w:rPr>
          <w:noProof/>
        </w:rPr>
        <w:lastRenderedPageBreak/>
        <w:drawing>
          <wp:inline distT="0" distB="0" distL="0" distR="0" wp14:anchorId="322635E0" wp14:editId="3E6BF6EF">
            <wp:extent cx="5038725" cy="8229600"/>
            <wp:effectExtent l="0" t="0" r="9525" b="0"/>
            <wp:docPr id="1613123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489DD0" w14:textId="42272BCC" w:rsidR="0074213C" w:rsidRDefault="00904810" w:rsidP="00122958">
      <w:r w:rsidRPr="00904810">
        <w:lastRenderedPageBreak/>
        <w:t>End-of-day posting and reconciliation</w:t>
      </w:r>
    </w:p>
    <w:p w14:paraId="018FF22D" w14:textId="426B3B0C" w:rsidR="00904810" w:rsidRDefault="00904810" w:rsidP="00122958">
      <w:r w:rsidRPr="00904810">
        <w:t xml:space="preserve">Every night the batch job collects the day’s completed transactions from CBS and posts each one to the ledger as a debit entry and a credit entry, using the posting rules. Transactions without a rule are skipped and flagged. The system then compares total debits with total credits. If they match, the run </w:t>
      </w:r>
      <w:r w:rsidR="00E81A62" w:rsidRPr="00904810">
        <w:t>is complete</w:t>
      </w:r>
      <w:r w:rsidRPr="00904810">
        <w:t>. If not, the Notification system alerts the accountant, who investigates and resolves the discrepancy.</w:t>
      </w:r>
    </w:p>
    <w:p w14:paraId="4A02E61B" w14:textId="4924A782" w:rsidR="00904810" w:rsidRDefault="009F274D" w:rsidP="00122958">
      <w:r>
        <w:rPr>
          <w:noProof/>
        </w:rPr>
        <w:drawing>
          <wp:inline distT="0" distB="0" distL="0" distR="0" wp14:anchorId="1C9D3A73" wp14:editId="4705EB67">
            <wp:extent cx="5943600" cy="5105400"/>
            <wp:effectExtent l="0" t="0" r="0" b="0"/>
            <wp:docPr id="89297298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0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3E3459" w14:textId="77777777" w:rsidR="00AD7917" w:rsidRDefault="00AD7917">
      <w:r>
        <w:br w:type="page"/>
      </w:r>
    </w:p>
    <w:p w14:paraId="6F57842B" w14:textId="4236328D" w:rsidR="001566F2" w:rsidRDefault="001359D9" w:rsidP="00122958">
      <w:r>
        <w:lastRenderedPageBreak/>
        <w:t>Non-F</w:t>
      </w:r>
      <w:r w:rsidR="00176B18">
        <w:t xml:space="preserve">unctional </w:t>
      </w:r>
      <w:r>
        <w:t>R</w:t>
      </w:r>
      <w:r w:rsidR="00176B18">
        <w:t>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4"/>
        <w:gridCol w:w="1552"/>
        <w:gridCol w:w="4571"/>
        <w:gridCol w:w="2333"/>
      </w:tblGrid>
      <w:tr w:rsidR="005555F6" w14:paraId="0AB5280B" w14:textId="77777777" w:rsidTr="00E27F9B">
        <w:trPr>
          <w:trHeight w:val="350"/>
        </w:trPr>
        <w:tc>
          <w:tcPr>
            <w:tcW w:w="894" w:type="dxa"/>
            <w:vAlign w:val="center"/>
          </w:tcPr>
          <w:p w14:paraId="41FA43FB" w14:textId="1314882B" w:rsidR="005555F6" w:rsidRDefault="005555F6" w:rsidP="005555F6">
            <w:r>
              <w:t>NFR-1</w:t>
            </w:r>
          </w:p>
        </w:tc>
        <w:tc>
          <w:tcPr>
            <w:tcW w:w="1552" w:type="dxa"/>
            <w:vAlign w:val="center"/>
          </w:tcPr>
          <w:p w14:paraId="390EDC2F" w14:textId="15B89E55" w:rsidR="005555F6" w:rsidRDefault="005555F6" w:rsidP="005555F6">
            <w:r>
              <w:t>Performance</w:t>
            </w:r>
          </w:p>
        </w:tc>
        <w:tc>
          <w:tcPr>
            <w:tcW w:w="4571" w:type="dxa"/>
            <w:vAlign w:val="center"/>
          </w:tcPr>
          <w:p w14:paraId="0A21D56A" w14:textId="0F58517C" w:rsidR="005555F6" w:rsidRDefault="005555F6" w:rsidP="005555F6">
            <w:r>
              <w:t xml:space="preserve">The EOD batch posts and reconciles </w:t>
            </w:r>
            <w:r w:rsidR="00BE468B">
              <w:t>all</w:t>
            </w:r>
            <w:r>
              <w:t xml:space="preserve"> the day’s transactions.</w:t>
            </w:r>
          </w:p>
        </w:tc>
        <w:tc>
          <w:tcPr>
            <w:tcW w:w="2333" w:type="dxa"/>
            <w:vAlign w:val="center"/>
          </w:tcPr>
          <w:p w14:paraId="4F04EAEB" w14:textId="79D0ED5A" w:rsidR="005555F6" w:rsidRDefault="005555F6" w:rsidP="005555F6">
            <w:r>
              <w:t>Within 1 hour for up to 100,000 transactions</w:t>
            </w:r>
          </w:p>
        </w:tc>
      </w:tr>
      <w:tr w:rsidR="005555F6" w14:paraId="3AFD5715" w14:textId="77777777" w:rsidTr="00E27F9B">
        <w:trPr>
          <w:trHeight w:val="350"/>
        </w:trPr>
        <w:tc>
          <w:tcPr>
            <w:tcW w:w="894" w:type="dxa"/>
            <w:vAlign w:val="center"/>
          </w:tcPr>
          <w:p w14:paraId="2082A3AF" w14:textId="19BF45B9" w:rsidR="005555F6" w:rsidRDefault="005555F6" w:rsidP="005555F6">
            <w:r>
              <w:t>NFR-2</w:t>
            </w:r>
          </w:p>
        </w:tc>
        <w:tc>
          <w:tcPr>
            <w:tcW w:w="1552" w:type="dxa"/>
            <w:vAlign w:val="center"/>
          </w:tcPr>
          <w:p w14:paraId="4ECE2F97" w14:textId="59E28DF1" w:rsidR="005555F6" w:rsidRDefault="005555F6" w:rsidP="005555F6">
            <w:r>
              <w:t>Accuracy</w:t>
            </w:r>
          </w:p>
        </w:tc>
        <w:tc>
          <w:tcPr>
            <w:tcW w:w="4571" w:type="dxa"/>
            <w:vAlign w:val="center"/>
          </w:tcPr>
          <w:p w14:paraId="5704847A" w14:textId="636C382E" w:rsidR="005555F6" w:rsidRDefault="005555F6" w:rsidP="005555F6">
            <w:r>
              <w:t>Debits equal credits for every posted transaction. Money amounts are stored as Decimal with 2 decimal places, never as floating point.</w:t>
            </w:r>
          </w:p>
        </w:tc>
        <w:tc>
          <w:tcPr>
            <w:tcW w:w="2333" w:type="dxa"/>
            <w:vAlign w:val="center"/>
          </w:tcPr>
          <w:p w14:paraId="635B273E" w14:textId="49B4308D" w:rsidR="005555F6" w:rsidRDefault="005555F6" w:rsidP="005555F6">
            <w:r>
              <w:t>0 unbalanced transactions</w:t>
            </w:r>
          </w:p>
        </w:tc>
      </w:tr>
      <w:tr w:rsidR="00E27F9B" w14:paraId="14A1EE3E" w14:textId="77777777" w:rsidTr="00E27F9B">
        <w:trPr>
          <w:trHeight w:val="350"/>
        </w:trPr>
        <w:tc>
          <w:tcPr>
            <w:tcW w:w="894" w:type="dxa"/>
            <w:vAlign w:val="center"/>
          </w:tcPr>
          <w:p w14:paraId="0233486E" w14:textId="16F9AD42" w:rsidR="00E27F9B" w:rsidRDefault="00E27F9B" w:rsidP="00E27F9B">
            <w:r>
              <w:t>NFR-3</w:t>
            </w:r>
          </w:p>
        </w:tc>
        <w:tc>
          <w:tcPr>
            <w:tcW w:w="1552" w:type="dxa"/>
            <w:vAlign w:val="center"/>
          </w:tcPr>
          <w:p w14:paraId="046E429D" w14:textId="42B4D351" w:rsidR="00E27F9B" w:rsidRDefault="00E27F9B" w:rsidP="00E27F9B">
            <w:r>
              <w:t>Audit</w:t>
            </w:r>
          </w:p>
        </w:tc>
        <w:tc>
          <w:tcPr>
            <w:tcW w:w="4571" w:type="dxa"/>
            <w:vAlign w:val="center"/>
          </w:tcPr>
          <w:p w14:paraId="14FE3050" w14:textId="73C789E6" w:rsidR="00E27F9B" w:rsidRDefault="00E27F9B" w:rsidP="00E27F9B">
            <w:r>
              <w:t>Every loan decision (auto or officer) and every discrepancy resolution is logged with user, time, and old and new status.</w:t>
            </w:r>
          </w:p>
        </w:tc>
        <w:tc>
          <w:tcPr>
            <w:tcW w:w="2333" w:type="dxa"/>
            <w:vAlign w:val="center"/>
          </w:tcPr>
          <w:p w14:paraId="76903082" w14:textId="77154275" w:rsidR="00E27F9B" w:rsidRDefault="00E27F9B" w:rsidP="00E27F9B">
            <w:r>
              <w:t>100% of decisions and resolutions logged</w:t>
            </w:r>
          </w:p>
        </w:tc>
      </w:tr>
      <w:tr w:rsidR="005555F6" w14:paraId="77D7C1E2" w14:textId="77777777" w:rsidTr="00E27F9B">
        <w:trPr>
          <w:trHeight w:val="350"/>
        </w:trPr>
        <w:tc>
          <w:tcPr>
            <w:tcW w:w="894" w:type="dxa"/>
            <w:vAlign w:val="center"/>
          </w:tcPr>
          <w:p w14:paraId="233D77E6" w14:textId="1D171214" w:rsidR="005555F6" w:rsidRDefault="005555F6" w:rsidP="005555F6">
            <w:r>
              <w:t>NFR-4</w:t>
            </w:r>
          </w:p>
        </w:tc>
        <w:tc>
          <w:tcPr>
            <w:tcW w:w="1552" w:type="dxa"/>
            <w:vAlign w:val="center"/>
          </w:tcPr>
          <w:p w14:paraId="082D6EF3" w14:textId="191D419D" w:rsidR="005555F6" w:rsidRDefault="005555F6" w:rsidP="005555F6">
            <w:r>
              <w:t>Security</w:t>
            </w:r>
          </w:p>
        </w:tc>
        <w:tc>
          <w:tcPr>
            <w:tcW w:w="4571" w:type="dxa"/>
            <w:vAlign w:val="center"/>
          </w:tcPr>
          <w:p w14:paraId="52062330" w14:textId="126AEE4B" w:rsidR="005555F6" w:rsidRDefault="005555F6" w:rsidP="005555F6">
            <w:r>
              <w:t>Posted ledger entries cannot be edited or deleted. Corrections are only possible through a new entry.</w:t>
            </w:r>
          </w:p>
        </w:tc>
        <w:tc>
          <w:tcPr>
            <w:tcW w:w="2333" w:type="dxa"/>
            <w:vAlign w:val="center"/>
          </w:tcPr>
          <w:p w14:paraId="5080CA25" w14:textId="768A9ACC" w:rsidR="005555F6" w:rsidRDefault="005555F6" w:rsidP="005555F6">
            <w:r>
              <w:t>No update or delete operation exists</w:t>
            </w:r>
          </w:p>
        </w:tc>
      </w:tr>
      <w:tr w:rsidR="005555F6" w14:paraId="007C9F7B" w14:textId="77777777" w:rsidTr="00E27F9B">
        <w:trPr>
          <w:trHeight w:val="350"/>
        </w:trPr>
        <w:tc>
          <w:tcPr>
            <w:tcW w:w="894" w:type="dxa"/>
            <w:vAlign w:val="center"/>
          </w:tcPr>
          <w:p w14:paraId="53F59451" w14:textId="7A2E387D" w:rsidR="005555F6" w:rsidRDefault="005555F6" w:rsidP="005555F6">
            <w:r>
              <w:t>NFR-5</w:t>
            </w:r>
          </w:p>
        </w:tc>
        <w:tc>
          <w:tcPr>
            <w:tcW w:w="1552" w:type="dxa"/>
            <w:vAlign w:val="center"/>
          </w:tcPr>
          <w:p w14:paraId="0F47BA73" w14:textId="5A3A06CC" w:rsidR="005555F6" w:rsidRDefault="005555F6" w:rsidP="005555F6">
            <w:r>
              <w:t>Security</w:t>
            </w:r>
          </w:p>
        </w:tc>
        <w:tc>
          <w:tcPr>
            <w:tcW w:w="4571" w:type="dxa"/>
            <w:vAlign w:val="center"/>
          </w:tcPr>
          <w:p w14:paraId="4DC88B25" w14:textId="7F23B5D1" w:rsidR="005555F6" w:rsidRDefault="005555F6" w:rsidP="005555F6">
            <w:r>
              <w:t>Access depends on role: LOAN_OFFICER sees review screens, ACCOUNTANT sees the ledger and discrepancies, customers see only their own loans.</w:t>
            </w:r>
          </w:p>
        </w:tc>
        <w:tc>
          <w:tcPr>
            <w:tcW w:w="2333" w:type="dxa"/>
            <w:vAlign w:val="center"/>
          </w:tcPr>
          <w:p w14:paraId="218EDB37" w14:textId="180320D8" w:rsidR="005555F6" w:rsidRDefault="005555F6" w:rsidP="005555F6">
            <w:r>
              <w:t>Role checked on every request</w:t>
            </w:r>
          </w:p>
        </w:tc>
      </w:tr>
    </w:tbl>
    <w:p w14:paraId="7DF1DCDB" w14:textId="1105F42C" w:rsidR="001359D9" w:rsidRDefault="001359D9" w:rsidP="00122958"/>
    <w:p w14:paraId="34398149" w14:textId="618E0D94" w:rsidR="00442BA4" w:rsidRDefault="006701DC" w:rsidP="00122958">
      <w:r>
        <w:t>UI/UI Wireframes</w:t>
      </w:r>
    </w:p>
    <w:p w14:paraId="7F0C09F4" w14:textId="77777777" w:rsidR="004735A6" w:rsidRDefault="004735A6" w:rsidP="00122958">
      <w:r w:rsidRPr="004735A6">
        <w:t>Customer</w:t>
      </w:r>
    </w:p>
    <w:p w14:paraId="723E8CBA" w14:textId="115695D4" w:rsidR="004735A6" w:rsidRDefault="004735A6" w:rsidP="00122958">
      <w:r w:rsidRPr="004735A6">
        <w:t xml:space="preserve">Loans menu </w:t>
      </w:r>
      <w:r w:rsidR="00847A0E">
        <w:t>-&gt;</w:t>
      </w:r>
      <w:r w:rsidRPr="004735A6">
        <w:t xml:space="preserve"> Loan application</w:t>
      </w:r>
      <w:r w:rsidR="00847A0E">
        <w:t xml:space="preserve"> -&gt; </w:t>
      </w:r>
      <w:r w:rsidRPr="004735A6">
        <w:t>Submit</w:t>
      </w:r>
      <w:r w:rsidR="00B24B9A">
        <w:t xml:space="preserve"> -&gt; </w:t>
      </w:r>
      <w:r w:rsidRPr="004735A6">
        <w:t>offer ready</w:t>
      </w:r>
      <w:r w:rsidR="00AE57BF">
        <w:t xml:space="preserve"> (when ready)</w:t>
      </w:r>
      <w:r w:rsidR="002C4657">
        <w:t xml:space="preserve"> -&gt;</w:t>
      </w:r>
      <w:r w:rsidR="00252E36">
        <w:t xml:space="preserve"> </w:t>
      </w:r>
      <w:r w:rsidR="00F8168F">
        <w:t>Your loan offer</w:t>
      </w:r>
      <w:r w:rsidR="00257853">
        <w:t xml:space="preserve"> -&gt; </w:t>
      </w:r>
      <w:r w:rsidRPr="004735A6">
        <w:t xml:space="preserve">Sign offer or Decline </w:t>
      </w:r>
      <w:r w:rsidR="001D245C">
        <w:t>-&gt;</w:t>
      </w:r>
      <w:r w:rsidRPr="004735A6">
        <w:t xml:space="preserve"> Loans menu</w:t>
      </w:r>
    </w:p>
    <w:p w14:paraId="552E2A4C" w14:textId="77777777" w:rsidR="006701DC" w:rsidRDefault="006701DC" w:rsidP="00122958"/>
    <w:p w14:paraId="5BA22943" w14:textId="1C35D306" w:rsidR="006701DC" w:rsidRDefault="006701DC" w:rsidP="00122958">
      <w:r w:rsidRPr="006701DC">
        <w:rPr>
          <w:noProof/>
        </w:rPr>
        <w:lastRenderedPageBreak/>
        <w:drawing>
          <wp:inline distT="0" distB="0" distL="0" distR="0" wp14:anchorId="57ED4407" wp14:editId="53A8D332">
            <wp:extent cx="5943600" cy="3350895"/>
            <wp:effectExtent l="0" t="0" r="0" b="1905"/>
            <wp:docPr id="2056940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9403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808EE" w14:textId="77777777" w:rsidR="006701DC" w:rsidRDefault="006701DC" w:rsidP="00122958"/>
    <w:p w14:paraId="3E9BDB02" w14:textId="67E7905A" w:rsidR="006701DC" w:rsidRDefault="006701DC" w:rsidP="00122958">
      <w:r w:rsidRPr="006701DC">
        <w:rPr>
          <w:noProof/>
        </w:rPr>
        <w:drawing>
          <wp:inline distT="0" distB="0" distL="0" distR="0" wp14:anchorId="3999C8DA" wp14:editId="07F970FE">
            <wp:extent cx="5943600" cy="3349625"/>
            <wp:effectExtent l="0" t="0" r="0" b="3175"/>
            <wp:docPr id="1292262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2623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EA4D8" w14:textId="77777777" w:rsidR="00A46291" w:rsidRDefault="00176F5F" w:rsidP="00122958">
      <w:r w:rsidRPr="00176F5F">
        <w:t>Loan officer</w:t>
      </w:r>
    </w:p>
    <w:p w14:paraId="7F595BD4" w14:textId="3ADE1696" w:rsidR="006701DC" w:rsidRDefault="00CF48A3" w:rsidP="00122958">
      <w:r w:rsidRPr="00176F5F">
        <w:t>Back-office</w:t>
      </w:r>
      <w:r w:rsidR="00176F5F" w:rsidRPr="00176F5F">
        <w:t xml:space="preserve"> login </w:t>
      </w:r>
      <w:r w:rsidR="00B11329">
        <w:t>-&gt;</w:t>
      </w:r>
      <w:r w:rsidR="00176F5F" w:rsidRPr="00176F5F">
        <w:t xml:space="preserve"> Loan review </w:t>
      </w:r>
      <w:r w:rsidR="006F3D88">
        <w:t>-&gt;</w:t>
      </w:r>
      <w:r w:rsidR="00176F5F" w:rsidRPr="00176F5F">
        <w:t xml:space="preserve"> Approve or Reject </w:t>
      </w:r>
      <w:r w:rsidR="00E743D8">
        <w:t>-&gt;</w:t>
      </w:r>
      <w:r w:rsidR="00176F5F" w:rsidRPr="00176F5F">
        <w:t xml:space="preserve"> </w:t>
      </w:r>
      <w:r w:rsidR="00874C50">
        <w:t>list refreshes</w:t>
      </w:r>
    </w:p>
    <w:p w14:paraId="7A10B889" w14:textId="66290815" w:rsidR="006701DC" w:rsidRDefault="006701DC" w:rsidP="00122958">
      <w:r w:rsidRPr="006701DC">
        <w:rPr>
          <w:noProof/>
        </w:rPr>
        <w:lastRenderedPageBreak/>
        <w:drawing>
          <wp:inline distT="0" distB="0" distL="0" distR="0" wp14:anchorId="4F28024B" wp14:editId="7DDAEF9A">
            <wp:extent cx="5943600" cy="3351530"/>
            <wp:effectExtent l="0" t="0" r="0" b="1270"/>
            <wp:docPr id="569878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8787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43D28" w14:textId="77777777" w:rsidR="000508DF" w:rsidRDefault="000508DF" w:rsidP="00122958">
      <w:r w:rsidRPr="000508DF">
        <w:t>Accountant</w:t>
      </w:r>
    </w:p>
    <w:p w14:paraId="7D7A7C6C" w14:textId="5A64985C" w:rsidR="006701DC" w:rsidRDefault="000508DF" w:rsidP="00122958">
      <w:r w:rsidRPr="000508DF">
        <w:t xml:space="preserve">Email alert </w:t>
      </w:r>
      <w:r w:rsidR="00191B34">
        <w:t>-&gt;</w:t>
      </w:r>
      <w:r w:rsidRPr="000508DF">
        <w:t xml:space="preserve"> General ledger</w:t>
      </w:r>
      <w:r w:rsidR="00191B34">
        <w:t xml:space="preserve"> </w:t>
      </w:r>
      <w:r w:rsidR="00191B34">
        <w:t>-&gt;</w:t>
      </w:r>
      <w:r w:rsidR="00191B34">
        <w:t xml:space="preserve"> </w:t>
      </w:r>
      <w:r w:rsidRPr="000508DF">
        <w:t xml:space="preserve">Retry posting or Mark resolved </w:t>
      </w:r>
      <w:r w:rsidR="00191B34">
        <w:t>-&gt;</w:t>
      </w:r>
      <w:r w:rsidRPr="000508DF">
        <w:t xml:space="preserve">  </w:t>
      </w:r>
      <w:r w:rsidR="0082398A">
        <w:t>table refreshes</w:t>
      </w:r>
    </w:p>
    <w:p w14:paraId="149004CC" w14:textId="47AC3219" w:rsidR="006701DC" w:rsidRDefault="00C108EC" w:rsidP="00122958">
      <w:r w:rsidRPr="00C108EC">
        <w:rPr>
          <w:noProof/>
        </w:rPr>
        <w:drawing>
          <wp:inline distT="0" distB="0" distL="0" distR="0" wp14:anchorId="340ABAFB" wp14:editId="60880568">
            <wp:extent cx="5943600" cy="3327400"/>
            <wp:effectExtent l="0" t="0" r="0" b="6350"/>
            <wp:docPr id="152677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772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7F65B" w14:textId="5C5CDCB9" w:rsidR="006701DC" w:rsidRDefault="00061457" w:rsidP="00122958">
      <w:r>
        <w:t>Data model</w:t>
      </w:r>
    </w:p>
    <w:p w14:paraId="38EF5EA2" w14:textId="5E90D980" w:rsidR="00061457" w:rsidRDefault="00061457" w:rsidP="00122958">
      <w:r>
        <w:t>Loan:</w:t>
      </w:r>
    </w:p>
    <w:p w14:paraId="524B9131" w14:textId="773CD48D" w:rsidR="00061457" w:rsidRDefault="00061457" w:rsidP="00122958">
      <w:r>
        <w:rPr>
          <w:noProof/>
        </w:rPr>
        <w:lastRenderedPageBreak/>
        <w:drawing>
          <wp:inline distT="0" distB="0" distL="0" distR="0" wp14:anchorId="28A845CB" wp14:editId="716628EC">
            <wp:extent cx="5937885" cy="6982460"/>
            <wp:effectExtent l="0" t="0" r="5715" b="8890"/>
            <wp:docPr id="864043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698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AA2FA0" w14:textId="47D7C914" w:rsidR="00061457" w:rsidRDefault="00061457" w:rsidP="00122958">
      <w:r>
        <w:t>Accounting:</w:t>
      </w:r>
    </w:p>
    <w:p w14:paraId="7B47678B" w14:textId="7AA937E9" w:rsidR="00061457" w:rsidRPr="00122958" w:rsidRDefault="00061457" w:rsidP="00122958">
      <w:r>
        <w:rPr>
          <w:noProof/>
        </w:rPr>
        <w:lastRenderedPageBreak/>
        <w:drawing>
          <wp:inline distT="0" distB="0" distL="0" distR="0" wp14:anchorId="469B8457" wp14:editId="4D831C52">
            <wp:extent cx="5943600" cy="4834255"/>
            <wp:effectExtent l="0" t="0" r="0" b="4445"/>
            <wp:docPr id="8891271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3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61457" w:rsidRPr="001229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43983"/>
    <w:multiLevelType w:val="hybridMultilevel"/>
    <w:tmpl w:val="51685B9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E277140"/>
    <w:multiLevelType w:val="hybridMultilevel"/>
    <w:tmpl w:val="1D3270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53065ED8"/>
    <w:multiLevelType w:val="hybridMultilevel"/>
    <w:tmpl w:val="BE64A6C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77B81F58"/>
    <w:multiLevelType w:val="hybridMultilevel"/>
    <w:tmpl w:val="480ED5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2091593">
    <w:abstractNumId w:val="2"/>
  </w:num>
  <w:num w:numId="2" w16cid:durableId="990255498">
    <w:abstractNumId w:val="0"/>
  </w:num>
  <w:num w:numId="3" w16cid:durableId="1769547494">
    <w:abstractNumId w:val="3"/>
  </w:num>
  <w:num w:numId="4" w16cid:durableId="11879098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6E0"/>
    <w:rsid w:val="00006904"/>
    <w:rsid w:val="000132CD"/>
    <w:rsid w:val="00017703"/>
    <w:rsid w:val="00026B69"/>
    <w:rsid w:val="00027C3C"/>
    <w:rsid w:val="000362D7"/>
    <w:rsid w:val="0004641E"/>
    <w:rsid w:val="000508DF"/>
    <w:rsid w:val="0005164F"/>
    <w:rsid w:val="00061457"/>
    <w:rsid w:val="0006528F"/>
    <w:rsid w:val="00072336"/>
    <w:rsid w:val="00074DB3"/>
    <w:rsid w:val="00075731"/>
    <w:rsid w:val="000955C6"/>
    <w:rsid w:val="000A5A77"/>
    <w:rsid w:val="000B7713"/>
    <w:rsid w:val="000C6634"/>
    <w:rsid w:val="000F0ED6"/>
    <w:rsid w:val="000F6149"/>
    <w:rsid w:val="00106613"/>
    <w:rsid w:val="00107FD2"/>
    <w:rsid w:val="00110732"/>
    <w:rsid w:val="00120EFD"/>
    <w:rsid w:val="0012227E"/>
    <w:rsid w:val="00122958"/>
    <w:rsid w:val="0012648E"/>
    <w:rsid w:val="001359D9"/>
    <w:rsid w:val="001566F2"/>
    <w:rsid w:val="00156E9D"/>
    <w:rsid w:val="001665E6"/>
    <w:rsid w:val="0017292D"/>
    <w:rsid w:val="00176485"/>
    <w:rsid w:val="00176B18"/>
    <w:rsid w:val="00176F5F"/>
    <w:rsid w:val="00191B34"/>
    <w:rsid w:val="00195D9D"/>
    <w:rsid w:val="001B1E9A"/>
    <w:rsid w:val="001D245C"/>
    <w:rsid w:val="001D4453"/>
    <w:rsid w:val="001E18EE"/>
    <w:rsid w:val="001E4FB1"/>
    <w:rsid w:val="00200134"/>
    <w:rsid w:val="002300BC"/>
    <w:rsid w:val="0023259D"/>
    <w:rsid w:val="00236D74"/>
    <w:rsid w:val="00252E36"/>
    <w:rsid w:val="00257853"/>
    <w:rsid w:val="00267C07"/>
    <w:rsid w:val="00277E61"/>
    <w:rsid w:val="00285A53"/>
    <w:rsid w:val="002A159E"/>
    <w:rsid w:val="002C4657"/>
    <w:rsid w:val="002D6B62"/>
    <w:rsid w:val="00301E48"/>
    <w:rsid w:val="0030551C"/>
    <w:rsid w:val="00306F5D"/>
    <w:rsid w:val="00315009"/>
    <w:rsid w:val="003275D4"/>
    <w:rsid w:val="00335824"/>
    <w:rsid w:val="0038138A"/>
    <w:rsid w:val="003A44AD"/>
    <w:rsid w:val="003C130E"/>
    <w:rsid w:val="003D2721"/>
    <w:rsid w:val="003F722A"/>
    <w:rsid w:val="003F7E31"/>
    <w:rsid w:val="0042387D"/>
    <w:rsid w:val="00425E94"/>
    <w:rsid w:val="00442BA4"/>
    <w:rsid w:val="00445258"/>
    <w:rsid w:val="0046018F"/>
    <w:rsid w:val="004735A6"/>
    <w:rsid w:val="00475EE5"/>
    <w:rsid w:val="004A1BC5"/>
    <w:rsid w:val="004A4519"/>
    <w:rsid w:val="004A60CA"/>
    <w:rsid w:val="004D0F53"/>
    <w:rsid w:val="004F3500"/>
    <w:rsid w:val="00506650"/>
    <w:rsid w:val="00506964"/>
    <w:rsid w:val="005447CC"/>
    <w:rsid w:val="005555F6"/>
    <w:rsid w:val="0055790B"/>
    <w:rsid w:val="005705E0"/>
    <w:rsid w:val="005B2AD3"/>
    <w:rsid w:val="005E0032"/>
    <w:rsid w:val="00610B09"/>
    <w:rsid w:val="0063793C"/>
    <w:rsid w:val="006700EB"/>
    <w:rsid w:val="006701DC"/>
    <w:rsid w:val="00687E75"/>
    <w:rsid w:val="00690C77"/>
    <w:rsid w:val="00695EA0"/>
    <w:rsid w:val="006A5B19"/>
    <w:rsid w:val="006E342D"/>
    <w:rsid w:val="006F3D88"/>
    <w:rsid w:val="006F4652"/>
    <w:rsid w:val="0071224B"/>
    <w:rsid w:val="007354D6"/>
    <w:rsid w:val="0074213C"/>
    <w:rsid w:val="00785270"/>
    <w:rsid w:val="007A1C2B"/>
    <w:rsid w:val="007B1CD3"/>
    <w:rsid w:val="007D20B8"/>
    <w:rsid w:val="007E64D8"/>
    <w:rsid w:val="007F3D2E"/>
    <w:rsid w:val="00800D17"/>
    <w:rsid w:val="008075BE"/>
    <w:rsid w:val="0082398A"/>
    <w:rsid w:val="00845277"/>
    <w:rsid w:val="00847A0E"/>
    <w:rsid w:val="00874C50"/>
    <w:rsid w:val="008A3CD0"/>
    <w:rsid w:val="008C13C1"/>
    <w:rsid w:val="008C5C77"/>
    <w:rsid w:val="008E259D"/>
    <w:rsid w:val="008F26FA"/>
    <w:rsid w:val="008F4999"/>
    <w:rsid w:val="00904810"/>
    <w:rsid w:val="00905DEB"/>
    <w:rsid w:val="00923F09"/>
    <w:rsid w:val="009338F6"/>
    <w:rsid w:val="00934902"/>
    <w:rsid w:val="00936CDE"/>
    <w:rsid w:val="00973363"/>
    <w:rsid w:val="00976D2B"/>
    <w:rsid w:val="009953E8"/>
    <w:rsid w:val="009B56E0"/>
    <w:rsid w:val="009E5061"/>
    <w:rsid w:val="009F274D"/>
    <w:rsid w:val="00A044AB"/>
    <w:rsid w:val="00A07C2C"/>
    <w:rsid w:val="00A231F6"/>
    <w:rsid w:val="00A27AEF"/>
    <w:rsid w:val="00A40ED3"/>
    <w:rsid w:val="00A46291"/>
    <w:rsid w:val="00A50317"/>
    <w:rsid w:val="00A60AA5"/>
    <w:rsid w:val="00A66829"/>
    <w:rsid w:val="00A851FF"/>
    <w:rsid w:val="00A94A30"/>
    <w:rsid w:val="00AB6EE5"/>
    <w:rsid w:val="00AC587F"/>
    <w:rsid w:val="00AD7917"/>
    <w:rsid w:val="00AE0270"/>
    <w:rsid w:val="00AE57BF"/>
    <w:rsid w:val="00AF47BE"/>
    <w:rsid w:val="00B07BF2"/>
    <w:rsid w:val="00B11329"/>
    <w:rsid w:val="00B14039"/>
    <w:rsid w:val="00B24B9A"/>
    <w:rsid w:val="00B5517B"/>
    <w:rsid w:val="00B83779"/>
    <w:rsid w:val="00BA4E5A"/>
    <w:rsid w:val="00BE468B"/>
    <w:rsid w:val="00C108EC"/>
    <w:rsid w:val="00C42FFF"/>
    <w:rsid w:val="00C64E23"/>
    <w:rsid w:val="00C73C87"/>
    <w:rsid w:val="00C8309F"/>
    <w:rsid w:val="00C96BC2"/>
    <w:rsid w:val="00CA35BE"/>
    <w:rsid w:val="00CC37BE"/>
    <w:rsid w:val="00CC6ED1"/>
    <w:rsid w:val="00CD4570"/>
    <w:rsid w:val="00CD7900"/>
    <w:rsid w:val="00CD7C1E"/>
    <w:rsid w:val="00CF48A3"/>
    <w:rsid w:val="00D07A3B"/>
    <w:rsid w:val="00D36067"/>
    <w:rsid w:val="00D37C0E"/>
    <w:rsid w:val="00D55833"/>
    <w:rsid w:val="00D64EFF"/>
    <w:rsid w:val="00D72C55"/>
    <w:rsid w:val="00D97694"/>
    <w:rsid w:val="00DC60F6"/>
    <w:rsid w:val="00DE1AC0"/>
    <w:rsid w:val="00DE30FE"/>
    <w:rsid w:val="00E27F9B"/>
    <w:rsid w:val="00E303D3"/>
    <w:rsid w:val="00E37B4D"/>
    <w:rsid w:val="00E62129"/>
    <w:rsid w:val="00E65914"/>
    <w:rsid w:val="00E743D8"/>
    <w:rsid w:val="00E81A62"/>
    <w:rsid w:val="00E81F40"/>
    <w:rsid w:val="00EA2BAF"/>
    <w:rsid w:val="00EE4201"/>
    <w:rsid w:val="00EE53F3"/>
    <w:rsid w:val="00F15FEC"/>
    <w:rsid w:val="00F226E8"/>
    <w:rsid w:val="00F277D7"/>
    <w:rsid w:val="00F51A2C"/>
    <w:rsid w:val="00F62DE1"/>
    <w:rsid w:val="00F76F43"/>
    <w:rsid w:val="00F80EE6"/>
    <w:rsid w:val="00F8168F"/>
    <w:rsid w:val="00FA309F"/>
    <w:rsid w:val="00FA71CA"/>
    <w:rsid w:val="00FC2CAC"/>
    <w:rsid w:val="00FF16DB"/>
    <w:rsid w:val="00FF7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6BD745"/>
  <w15:chartTrackingRefBased/>
  <w15:docId w15:val="{86092064-AD82-42CB-8049-E93647C28D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56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B56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56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56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56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56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56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56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56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56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B56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56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56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56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56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56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56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56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56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56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56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56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56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56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56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56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56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56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56E0"/>
    <w:rPr>
      <w:b/>
      <w:bCs/>
      <w:smallCaps/>
      <w:color w:val="0F4761" w:themeColor="accent1" w:themeShade="BF"/>
      <w:spacing w:val="5"/>
    </w:rPr>
  </w:style>
  <w:style w:type="table" w:styleId="GridTable1Light">
    <w:name w:val="Grid Table 1 Light"/>
    <w:basedOn w:val="TableNormal"/>
    <w:uiPriority w:val="46"/>
    <w:rsid w:val="00425E94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0B7713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0B7713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5">
    <w:name w:val="Plain Table 5"/>
    <w:basedOn w:val="TableNormal"/>
    <w:uiPriority w:val="45"/>
    <w:rsid w:val="000B7713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Grid">
    <w:name w:val="Table Grid"/>
    <w:basedOn w:val="TableNormal"/>
    <w:uiPriority w:val="39"/>
    <w:rsid w:val="00267C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C5E92C-3A26-4A9F-BE5E-41B0407E80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10</Pages>
  <Words>670</Words>
  <Characters>3821</Characters>
  <Application>Microsoft Office Word</Application>
  <DocSecurity>0</DocSecurity>
  <Lines>31</Lines>
  <Paragraphs>8</Paragraphs>
  <ScaleCrop>false</ScaleCrop>
  <Company/>
  <LinksUpToDate>false</LinksUpToDate>
  <CharactersWithSpaces>4483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Šatkevič</dc:creator>
  <cp:keywords/>
  <dc:description/>
  <cp:lastModifiedBy>Robert Šatkevič</cp:lastModifiedBy>
  <cp:revision>359</cp:revision>
  <dcterms:created xsi:type="dcterms:W3CDTF">2026-10-07T15:12:00Z</dcterms:created>
  <dcterms:modified xsi:type="dcterms:W3CDTF">2026-10-11T12:09:00Z</dcterms:modified>
</cp:coreProperties>
</file>