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34709D" w:rsidP="002F0987">
      <w:pPr>
        <w:jc w:val="center"/>
        <w:rPr>
          <w:b/>
          <w:sz w:val="32"/>
          <w:szCs w:val="32"/>
        </w:rPr>
      </w:pPr>
      <w:commentRangeStart w:id="0"/>
      <w:commentRangeEnd w:id="0"/>
      <w:r>
        <w:rPr>
          <w:rStyle w:val="Heading7Char"/>
          <w:rFonts w:eastAsia="Batang"/>
          <w:lang w:val="x-none"/>
        </w:rPr>
        <w:commentReference w:id="0"/>
      </w:r>
    </w:p>
    <w:p w14:paraId="71DC7AA7" w14:textId="77777777" w:rsidR="002F0987" w:rsidRPr="00296531" w:rsidRDefault="002F0987" w:rsidP="002F0987">
      <w:pPr>
        <w:jc w:val="center"/>
        <w:rPr>
          <w:b/>
          <w:sz w:val="32"/>
          <w:szCs w:val="32"/>
        </w:rPr>
      </w:pPr>
    </w:p>
    <w:p w14:paraId="325A5533" w14:textId="77777777" w:rsidR="002F0987" w:rsidRPr="00296531" w:rsidRDefault="002F0987" w:rsidP="002F0987">
      <w:pPr>
        <w:jc w:val="center"/>
        <w:rPr>
          <w:b/>
          <w:sz w:val="32"/>
          <w:szCs w:val="32"/>
        </w:rPr>
      </w:pPr>
    </w:p>
    <w:p w14:paraId="4E835B2B" w14:textId="77777777" w:rsidR="002F0987" w:rsidRPr="00296531" w:rsidRDefault="002F0987" w:rsidP="002F0987">
      <w:pPr>
        <w:jc w:val="center"/>
        <w:rPr>
          <w:b/>
          <w:sz w:val="32"/>
          <w:szCs w:val="32"/>
        </w:rPr>
      </w:pPr>
    </w:p>
    <w:p w14:paraId="204D7211" w14:textId="77777777" w:rsidR="002F0987" w:rsidRPr="00296531" w:rsidRDefault="002F0987" w:rsidP="002F0987">
      <w:pPr>
        <w:jc w:val="center"/>
        <w:rPr>
          <w:b/>
          <w:sz w:val="32"/>
          <w:szCs w:val="32"/>
        </w:rPr>
      </w:pPr>
    </w:p>
    <w:p w14:paraId="561DA9CD" w14:textId="77777777" w:rsidR="002F0987" w:rsidRPr="00296531" w:rsidRDefault="002F0987" w:rsidP="002F0987">
      <w:pPr>
        <w:jc w:val="center"/>
        <w:rPr>
          <w:b/>
          <w:sz w:val="32"/>
          <w:szCs w:val="32"/>
        </w:rPr>
      </w:pPr>
    </w:p>
    <w:p w14:paraId="4B07FD15" w14:textId="5FC4737C" w:rsidR="002F0987" w:rsidRPr="00296531" w:rsidRDefault="00931D93" w:rsidP="00695189">
      <w:pPr>
        <w:ind w:firstLine="0"/>
        <w:jc w:val="center"/>
      </w:pPr>
      <w:r>
        <w:rPr>
          <w:b/>
          <w:sz w:val="32"/>
          <w:szCs w:val="32"/>
        </w:rPr>
        <w:t>TRASABILITATEA PRODUSELOR ALIMENTARE FOLOSIND BLOCKCHAIN</w:t>
      </w:r>
    </w:p>
    <w:p w14:paraId="0C84DFC8" w14:textId="77777777" w:rsidR="002F0987" w:rsidRPr="00296531" w:rsidRDefault="002F0987" w:rsidP="00695189">
      <w:pPr>
        <w:ind w:firstLine="0"/>
        <w:jc w:val="center"/>
      </w:pPr>
    </w:p>
    <w:p w14:paraId="6089A444" w14:textId="77777777" w:rsidR="002F0987" w:rsidRPr="00296531" w:rsidRDefault="002F0987" w:rsidP="00695189">
      <w:pPr>
        <w:ind w:firstLine="0"/>
      </w:pPr>
    </w:p>
    <w:p w14:paraId="1B6FAFC7" w14:textId="77777777" w:rsidR="002F0987" w:rsidRPr="00296531" w:rsidRDefault="002F0987" w:rsidP="00695189">
      <w:pPr>
        <w:ind w:firstLine="0"/>
        <w:jc w:val="center"/>
      </w:pPr>
      <w:r w:rsidRPr="00296531">
        <w:t xml:space="preserve"> LUCRARE DE LICENŢĂ</w:t>
      </w:r>
    </w:p>
    <w:p w14:paraId="26B72E6D" w14:textId="77777777" w:rsidR="002F0987" w:rsidRPr="00296531" w:rsidRDefault="002F0987" w:rsidP="002F0987">
      <w:pPr>
        <w:jc w:val="center"/>
      </w:pPr>
    </w:p>
    <w:p w14:paraId="5C7CC9DD" w14:textId="77777777" w:rsidR="002F0987" w:rsidRPr="00296531" w:rsidRDefault="002F0987" w:rsidP="002F0987">
      <w:pPr>
        <w:jc w:val="center"/>
      </w:pPr>
    </w:p>
    <w:p w14:paraId="3A58FAF4" w14:textId="77777777" w:rsidR="002F0987" w:rsidRPr="00296531" w:rsidRDefault="002F0987" w:rsidP="002F0987">
      <w:pPr>
        <w:jc w:val="center"/>
      </w:pPr>
    </w:p>
    <w:p w14:paraId="02A02A0D" w14:textId="77777777" w:rsidR="002F0987" w:rsidRPr="00296531" w:rsidRDefault="002F0987" w:rsidP="002F0987">
      <w:pPr>
        <w:jc w:val="center"/>
      </w:pPr>
    </w:p>
    <w:p w14:paraId="5579EC2B" w14:textId="77777777" w:rsidR="002F0987" w:rsidRPr="00296531" w:rsidRDefault="002F0987" w:rsidP="002F0987">
      <w:pPr>
        <w:jc w:val="center"/>
      </w:pPr>
    </w:p>
    <w:p w14:paraId="41661759" w14:textId="77777777" w:rsidR="002F0987" w:rsidRPr="00296531" w:rsidRDefault="002F0987" w:rsidP="002F0987">
      <w:pPr>
        <w:jc w:val="center"/>
      </w:pPr>
    </w:p>
    <w:p w14:paraId="049A8721" w14:textId="77777777" w:rsidR="002F0987" w:rsidRPr="00296531" w:rsidRDefault="002F0987" w:rsidP="002F0987">
      <w:pPr>
        <w:ind w:left="3600"/>
      </w:pPr>
      <w:r w:rsidRPr="00296531">
        <w:t xml:space="preserve">          </w:t>
      </w:r>
    </w:p>
    <w:p w14:paraId="373EAFA4" w14:textId="77777777" w:rsidR="002F0987" w:rsidRPr="00296531" w:rsidRDefault="002F0987" w:rsidP="002F0987">
      <w:pPr>
        <w:ind w:left="3600"/>
      </w:pPr>
    </w:p>
    <w:p w14:paraId="7AE4F852" w14:textId="77777777" w:rsidR="002F0987" w:rsidRPr="00296531" w:rsidRDefault="002F0987" w:rsidP="002F0987">
      <w:pPr>
        <w:ind w:left="3600"/>
      </w:pPr>
    </w:p>
    <w:p w14:paraId="3D176883" w14:textId="77777777" w:rsidR="002F0987" w:rsidRPr="00296531" w:rsidRDefault="002F0987" w:rsidP="002F0987">
      <w:pPr>
        <w:ind w:left="3600"/>
      </w:pPr>
    </w:p>
    <w:p w14:paraId="461133D8" w14:textId="77777777" w:rsidR="002F0987" w:rsidRPr="00296531" w:rsidRDefault="002F0987" w:rsidP="002F0987">
      <w:pPr>
        <w:ind w:left="3600"/>
      </w:pPr>
    </w:p>
    <w:p w14:paraId="1CFEBF89" w14:textId="77777777" w:rsidR="002F0987" w:rsidRPr="00296531" w:rsidRDefault="002F0987" w:rsidP="002F0987">
      <w:pPr>
        <w:ind w:left="3600"/>
      </w:pPr>
    </w:p>
    <w:p w14:paraId="7406AAFB" w14:textId="77777777" w:rsidR="002F0987" w:rsidRPr="00296531" w:rsidRDefault="002F0987" w:rsidP="002F0987">
      <w:pPr>
        <w:ind w:left="3600"/>
      </w:pPr>
    </w:p>
    <w:p w14:paraId="3EDA5293"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pPr>
          </w:p>
        </w:tc>
        <w:tc>
          <w:tcPr>
            <w:tcW w:w="2551" w:type="dxa"/>
          </w:tcPr>
          <w:p w14:paraId="5889CD4D" w14:textId="77777777" w:rsidR="002F0987" w:rsidRPr="00296531" w:rsidRDefault="002F0987" w:rsidP="006350F3">
            <w:pPr>
              <w:snapToGrid w:val="0"/>
              <w:ind w:firstLine="34"/>
              <w:jc w:val="right"/>
            </w:pPr>
            <w:r w:rsidRPr="00296531">
              <w:t>Absolvent:</w:t>
            </w:r>
          </w:p>
        </w:tc>
        <w:tc>
          <w:tcPr>
            <w:tcW w:w="4678" w:type="dxa"/>
          </w:tcPr>
          <w:p w14:paraId="3995DDDD" w14:textId="7F94ECDF" w:rsidR="002F0987" w:rsidRPr="00296531" w:rsidRDefault="00E269A8" w:rsidP="00695189">
            <w:pPr>
              <w:snapToGrid w:val="0"/>
              <w:ind w:firstLine="33"/>
            </w:pPr>
            <w:r>
              <w:rPr>
                <w:b/>
              </w:rPr>
              <w:t>Bogdan-Nicolae</w:t>
            </w:r>
            <w:commentRangeStart w:id="1"/>
            <w:r w:rsidR="002F0987" w:rsidRPr="00296531">
              <w:rPr>
                <w:b/>
              </w:rPr>
              <w:t xml:space="preserve">  </w:t>
            </w:r>
            <w:r>
              <w:rPr>
                <w:b/>
              </w:rPr>
              <w:t>PUPEZĂ</w:t>
            </w:r>
            <w:r w:rsidR="002F0987" w:rsidRPr="00296531">
              <w:rPr>
                <w:b/>
              </w:rPr>
              <w:t xml:space="preserve"> </w:t>
            </w:r>
            <w:commentRangeEnd w:id="1"/>
            <w:r w:rsidR="009B6D0B">
              <w:rPr>
                <w:rStyle w:val="Heading7Char"/>
                <w:rFonts w:eastAsia="Batang"/>
                <w:lang w:val="x-none"/>
              </w:rPr>
              <w:commentReference w:id="1"/>
            </w:r>
          </w:p>
        </w:tc>
      </w:tr>
      <w:tr w:rsidR="002F0987" w:rsidRPr="00296531" w14:paraId="1639CA56" w14:textId="77777777" w:rsidTr="00333BFA">
        <w:tc>
          <w:tcPr>
            <w:tcW w:w="1526" w:type="dxa"/>
          </w:tcPr>
          <w:p w14:paraId="078E46A9" w14:textId="77777777" w:rsidR="002F0987" w:rsidRPr="00296531" w:rsidRDefault="002F0987" w:rsidP="00CB0D87">
            <w:pPr>
              <w:snapToGrid w:val="0"/>
            </w:pPr>
          </w:p>
        </w:tc>
        <w:tc>
          <w:tcPr>
            <w:tcW w:w="2551" w:type="dxa"/>
          </w:tcPr>
          <w:p w14:paraId="78396E80" w14:textId="77777777" w:rsidR="002F0987" w:rsidRPr="00296531" w:rsidRDefault="002F0987" w:rsidP="00CB0D87">
            <w:pPr>
              <w:snapToGrid w:val="0"/>
              <w:jc w:val="right"/>
            </w:pPr>
          </w:p>
        </w:tc>
        <w:tc>
          <w:tcPr>
            <w:tcW w:w="4678" w:type="dxa"/>
          </w:tcPr>
          <w:p w14:paraId="4E510BAD" w14:textId="77777777" w:rsidR="002F0987" w:rsidRPr="00296531" w:rsidRDefault="002F0987" w:rsidP="00CB0D87">
            <w:pPr>
              <w:snapToGrid w:val="0"/>
            </w:pPr>
          </w:p>
        </w:tc>
      </w:tr>
      <w:tr w:rsidR="002F0987" w:rsidRPr="00296531" w14:paraId="74696D23" w14:textId="77777777" w:rsidTr="00333BFA">
        <w:tc>
          <w:tcPr>
            <w:tcW w:w="1526" w:type="dxa"/>
          </w:tcPr>
          <w:p w14:paraId="4213FA97" w14:textId="77777777" w:rsidR="002F0987" w:rsidRPr="00296531" w:rsidRDefault="002F0987" w:rsidP="00CB0D87">
            <w:pPr>
              <w:snapToGrid w:val="0"/>
            </w:pPr>
          </w:p>
        </w:tc>
        <w:tc>
          <w:tcPr>
            <w:tcW w:w="2551" w:type="dxa"/>
          </w:tcPr>
          <w:p w14:paraId="13815949" w14:textId="4F7C777F" w:rsidR="002F0987" w:rsidRPr="00296531" w:rsidRDefault="002F0987" w:rsidP="00CB0D87">
            <w:pPr>
              <w:snapToGrid w:val="0"/>
              <w:jc w:val="right"/>
              <w:rPr>
                <w:b/>
              </w:rPr>
            </w:pPr>
            <w:r w:rsidRPr="00296531">
              <w:t xml:space="preserve">Coordonator </w:t>
            </w:r>
            <w:r w:rsidR="00280109" w:rsidRPr="00296531">
              <w:t>științific</w:t>
            </w:r>
            <w:r w:rsidRPr="00296531">
              <w:t>:</w:t>
            </w:r>
            <w:r w:rsidRPr="00296531">
              <w:rPr>
                <w:b/>
              </w:rPr>
              <w:t xml:space="preserve"> </w:t>
            </w:r>
          </w:p>
        </w:tc>
        <w:tc>
          <w:tcPr>
            <w:tcW w:w="4678" w:type="dxa"/>
          </w:tcPr>
          <w:p w14:paraId="427C5C38" w14:textId="0B660BA7" w:rsidR="00931D93" w:rsidRDefault="00E269A8" w:rsidP="00695189">
            <w:pPr>
              <w:snapToGrid w:val="0"/>
              <w:ind w:firstLine="33"/>
              <w:rPr>
                <w:b/>
              </w:rPr>
            </w:pPr>
            <w:r>
              <w:rPr>
                <w:b/>
              </w:rPr>
              <w:t xml:space="preserve">Prof. </w:t>
            </w:r>
            <w:r w:rsidR="00931D93">
              <w:rPr>
                <w:b/>
              </w:rPr>
              <w:t>d</w:t>
            </w:r>
            <w:r>
              <w:rPr>
                <w:b/>
              </w:rPr>
              <w:t xml:space="preserve">r. </w:t>
            </w:r>
            <w:r w:rsidR="00931D93">
              <w:rPr>
                <w:b/>
              </w:rPr>
              <w:t>i</w:t>
            </w:r>
            <w:r>
              <w:rPr>
                <w:b/>
              </w:rPr>
              <w:t>ng</w:t>
            </w:r>
            <w:r w:rsidR="00931D93">
              <w:rPr>
                <w:b/>
              </w:rPr>
              <w:t xml:space="preserve">. </w:t>
            </w:r>
            <w:commentRangeStart w:id="2"/>
          </w:p>
          <w:p w14:paraId="644B049B" w14:textId="0A14292D" w:rsidR="002F0987" w:rsidRPr="00296531" w:rsidRDefault="00931D93" w:rsidP="00695189">
            <w:pPr>
              <w:snapToGrid w:val="0"/>
              <w:ind w:firstLine="33"/>
              <w:rPr>
                <w:b/>
              </w:rPr>
            </w:pPr>
            <w:r>
              <w:rPr>
                <w:b/>
              </w:rPr>
              <w:t>Sebestyen-Pal</w:t>
            </w:r>
            <w:r w:rsidR="002F0987" w:rsidRPr="00296531">
              <w:rPr>
                <w:b/>
              </w:rPr>
              <w:t xml:space="preserve"> </w:t>
            </w:r>
            <w:commentRangeEnd w:id="2"/>
            <w:r>
              <w:rPr>
                <w:b/>
              </w:rPr>
              <w:t>GHEORGHE</w:t>
            </w:r>
            <w:r w:rsidR="009B6D0B">
              <w:rPr>
                <w:rStyle w:val="Heading7Char"/>
                <w:rFonts w:eastAsia="Batang"/>
                <w:lang w:val="x-none"/>
              </w:rPr>
              <w:commentReference w:id="2"/>
            </w:r>
          </w:p>
          <w:p w14:paraId="2CFCAC44" w14:textId="77777777" w:rsidR="002330C1" w:rsidRPr="00296531" w:rsidRDefault="002330C1" w:rsidP="00695189">
            <w:pPr>
              <w:snapToGrid w:val="0"/>
              <w:ind w:firstLine="33"/>
              <w:rPr>
                <w:b/>
              </w:rPr>
            </w:pPr>
          </w:p>
        </w:tc>
      </w:tr>
    </w:tbl>
    <w:p w14:paraId="0B8CE003" w14:textId="77777777" w:rsidR="002F0987" w:rsidRPr="00296531" w:rsidRDefault="002F0987" w:rsidP="002F0987">
      <w:pPr>
        <w:ind w:left="3600"/>
        <w:rPr>
          <w:b/>
        </w:rPr>
      </w:pPr>
      <w:r w:rsidRPr="00296531">
        <w:rPr>
          <w:b/>
        </w:rPr>
        <w:tab/>
      </w:r>
    </w:p>
    <w:p w14:paraId="367A9627" w14:textId="77777777" w:rsidR="002F0987" w:rsidRPr="00296531" w:rsidRDefault="002F0987" w:rsidP="002F0987">
      <w:pPr>
        <w:ind w:left="4320"/>
      </w:pPr>
      <w:r w:rsidRPr="00296531">
        <w:t xml:space="preserve">          </w:t>
      </w:r>
    </w:p>
    <w:p w14:paraId="17DF1F73" w14:textId="77777777" w:rsidR="002F0987" w:rsidRPr="00296531" w:rsidRDefault="002F0987" w:rsidP="002F0987">
      <w:pPr>
        <w:ind w:left="3600"/>
        <w:rPr>
          <w:b/>
        </w:rPr>
      </w:pPr>
    </w:p>
    <w:p w14:paraId="65C64AFA" w14:textId="77777777" w:rsidR="002F0987" w:rsidRPr="00296531" w:rsidRDefault="002F0987" w:rsidP="002F0987"/>
    <w:p w14:paraId="03374E9D" w14:textId="77777777" w:rsidR="002F0987" w:rsidRPr="00296531" w:rsidRDefault="002F0987" w:rsidP="002F0987"/>
    <w:p w14:paraId="7BCF7ED3" w14:textId="77777777" w:rsidR="002F0987" w:rsidRPr="00296531" w:rsidRDefault="002F0987" w:rsidP="002F0987"/>
    <w:p w14:paraId="624161C8" w14:textId="0DCB1CD2" w:rsidR="002F0987" w:rsidRPr="00296531" w:rsidRDefault="00BA15FE" w:rsidP="00695189">
      <w:pPr>
        <w:ind w:firstLine="0"/>
        <w:jc w:val="center"/>
      </w:pPr>
      <w:commentRangeStart w:id="3"/>
      <w:r>
        <w:rPr>
          <w:b/>
        </w:rPr>
        <w:t>202</w:t>
      </w:r>
      <w:commentRangeEnd w:id="3"/>
      <w:r w:rsidR="0034709D">
        <w:rPr>
          <w:rStyle w:val="Heading7Char"/>
          <w:rFonts w:eastAsia="Batang"/>
          <w:lang w:val="x-none"/>
        </w:rPr>
        <w:commentReference w:id="3"/>
      </w:r>
      <w:r w:rsidR="00E269A8">
        <w:rPr>
          <w:b/>
        </w:rPr>
        <w:t>4</w:t>
      </w:r>
    </w:p>
    <w:p w14:paraId="0151339D" w14:textId="77777777" w:rsidR="002F0987" w:rsidRPr="00296531" w:rsidRDefault="002F0987" w:rsidP="002F0987"/>
    <w:p w14:paraId="2335CE7A" w14:textId="77777777" w:rsidR="002F0987" w:rsidRPr="00296531" w:rsidRDefault="002F0987">
      <w:pPr>
        <w:suppressAutoHyphens w:val="0"/>
        <w:spacing w:after="200" w:line="276" w:lineRule="auto"/>
      </w:pPr>
      <w:r w:rsidRPr="00296531">
        <w:br w:type="page"/>
      </w:r>
    </w:p>
    <w:p w14:paraId="623ED9E3"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tc>
        <w:tc>
          <w:tcPr>
            <w:tcW w:w="1703" w:type="dxa"/>
            <w:gridSpan w:val="2"/>
          </w:tcPr>
          <w:p w14:paraId="64ACCA59" w14:textId="77777777" w:rsidR="00523705" w:rsidRPr="00296531" w:rsidRDefault="00523705" w:rsidP="00523705"/>
        </w:tc>
        <w:tc>
          <w:tcPr>
            <w:tcW w:w="3622" w:type="dxa"/>
            <w:gridSpan w:val="2"/>
          </w:tcPr>
          <w:p w14:paraId="53DB98C4" w14:textId="77777777" w:rsidR="00523705" w:rsidRPr="00296531" w:rsidRDefault="00523705" w:rsidP="00523705"/>
        </w:tc>
      </w:tr>
      <w:tr w:rsidR="00523705" w:rsidRPr="00296531" w14:paraId="28099782" w14:textId="77777777" w:rsidTr="006350F3">
        <w:tc>
          <w:tcPr>
            <w:tcW w:w="3560" w:type="dxa"/>
          </w:tcPr>
          <w:p w14:paraId="1B2D33CD" w14:textId="77777777" w:rsidR="00523705" w:rsidRPr="00296531" w:rsidRDefault="00523705" w:rsidP="00523705">
            <w:r w:rsidRPr="00296531">
              <w:t>DECAN,</w:t>
            </w:r>
          </w:p>
        </w:tc>
        <w:tc>
          <w:tcPr>
            <w:tcW w:w="1703" w:type="dxa"/>
            <w:gridSpan w:val="2"/>
          </w:tcPr>
          <w:p w14:paraId="3029084E" w14:textId="77777777" w:rsidR="00523705" w:rsidRPr="00296531" w:rsidRDefault="00523705" w:rsidP="00523705"/>
        </w:tc>
        <w:tc>
          <w:tcPr>
            <w:tcW w:w="3622" w:type="dxa"/>
            <w:gridSpan w:val="2"/>
          </w:tcPr>
          <w:p w14:paraId="31306118" w14:textId="77777777" w:rsidR="00523705" w:rsidRPr="00296531" w:rsidRDefault="00523705" w:rsidP="00695189">
            <w:pPr>
              <w:ind w:firstLine="0"/>
            </w:pPr>
            <w:r w:rsidRPr="00296531">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6C72303F" w14:textId="77777777" w:rsidR="00523705" w:rsidRPr="00296531" w:rsidRDefault="00523705" w:rsidP="00523705"/>
        </w:tc>
        <w:tc>
          <w:tcPr>
            <w:tcW w:w="3686" w:type="dxa"/>
            <w:gridSpan w:val="2"/>
          </w:tcPr>
          <w:p w14:paraId="73B1D04D" w14:textId="77777777" w:rsidR="00523705" w:rsidRPr="00296531" w:rsidRDefault="00523705" w:rsidP="006350F3">
            <w:pPr>
              <w:ind w:firstLine="0"/>
            </w:pPr>
            <w:r w:rsidRPr="00296531">
              <w:rPr>
                <w:b/>
              </w:rPr>
              <w:t>Prof. dr. ing. Rodica  POTOLEA</w:t>
            </w:r>
            <w:r w:rsidRPr="00296531">
              <w:t xml:space="preserve">                   </w:t>
            </w:r>
          </w:p>
        </w:tc>
      </w:tr>
    </w:tbl>
    <w:p w14:paraId="653B7B5E" w14:textId="77777777" w:rsidR="00523705" w:rsidRPr="00296531" w:rsidRDefault="00523705" w:rsidP="00523705"/>
    <w:p w14:paraId="35F8B564" w14:textId="1BB7D3A7" w:rsidR="00523705" w:rsidRPr="00296531" w:rsidRDefault="00523705" w:rsidP="00523705">
      <w:r w:rsidRPr="00296531">
        <w:t xml:space="preserve">  </w:t>
      </w:r>
      <w:r w:rsidRPr="00296531">
        <w:tab/>
      </w:r>
      <w:r w:rsidRPr="00296531">
        <w:tab/>
      </w:r>
      <w:r w:rsidRPr="00296531">
        <w:tab/>
      </w:r>
      <w:r w:rsidRPr="00296531">
        <w:tab/>
      </w:r>
      <w:commentRangeStart w:id="4"/>
      <w:commentRangeEnd w:id="4"/>
      <w:r w:rsidR="0034709D">
        <w:rPr>
          <w:rStyle w:val="Heading7Char"/>
          <w:rFonts w:eastAsia="Batang"/>
          <w:lang w:val="x-none"/>
        </w:rPr>
        <w:commentReference w:id="4"/>
      </w:r>
    </w:p>
    <w:p w14:paraId="21539AEA" w14:textId="77777777" w:rsidR="00523705" w:rsidRPr="00296531" w:rsidRDefault="00523705" w:rsidP="00523705"/>
    <w:p w14:paraId="1F6AD7D4" w14:textId="77777777" w:rsidR="00523705" w:rsidRPr="00296531" w:rsidRDefault="00523705" w:rsidP="00523705"/>
    <w:p w14:paraId="60E6AB2B" w14:textId="77777777" w:rsidR="00523705" w:rsidRPr="00296531" w:rsidRDefault="00523705" w:rsidP="00523705"/>
    <w:p w14:paraId="0C417195" w14:textId="6051A992" w:rsidR="00523705" w:rsidRPr="00296531" w:rsidRDefault="00523705" w:rsidP="00695189">
      <w:pPr>
        <w:ind w:firstLine="0"/>
        <w:jc w:val="center"/>
        <w:rPr>
          <w:b/>
        </w:rPr>
      </w:pPr>
      <w:r w:rsidRPr="00296531">
        <w:t xml:space="preserve">Absolvent:  </w:t>
      </w:r>
      <w:r w:rsidR="00556FCE">
        <w:rPr>
          <w:b/>
        </w:rPr>
        <w:t xml:space="preserve">Bogdan-Nicolae </w:t>
      </w:r>
      <w:commentRangeStart w:id="5"/>
      <w:commentRangeEnd w:id="5"/>
      <w:r w:rsidR="0034709D">
        <w:rPr>
          <w:rStyle w:val="Heading7Char"/>
          <w:rFonts w:eastAsia="Batang"/>
          <w:lang w:val="x-none"/>
        </w:rPr>
        <w:commentReference w:id="5"/>
      </w:r>
      <w:r w:rsidR="00556FCE">
        <w:rPr>
          <w:b/>
        </w:rPr>
        <w:t>PUPEZĂ</w:t>
      </w:r>
    </w:p>
    <w:p w14:paraId="45AF1641" w14:textId="77777777" w:rsidR="00523705" w:rsidRPr="00296531" w:rsidRDefault="00523705" w:rsidP="00695189">
      <w:pPr>
        <w:ind w:firstLine="0"/>
        <w:jc w:val="center"/>
        <w:rPr>
          <w:b/>
        </w:rPr>
      </w:pPr>
    </w:p>
    <w:p w14:paraId="68F58D22" w14:textId="77777777" w:rsidR="00523705" w:rsidRPr="00296531" w:rsidRDefault="00523705" w:rsidP="00695189">
      <w:pPr>
        <w:ind w:firstLine="0"/>
        <w:jc w:val="center"/>
        <w:rPr>
          <w:b/>
        </w:rPr>
      </w:pPr>
    </w:p>
    <w:p w14:paraId="2F34432B" w14:textId="3129374E" w:rsidR="00523705" w:rsidRPr="00296531" w:rsidRDefault="0034709D" w:rsidP="00695189">
      <w:pPr>
        <w:ind w:firstLine="0"/>
        <w:jc w:val="center"/>
        <w:rPr>
          <w:b/>
        </w:rPr>
      </w:pPr>
      <w:commentRangeStart w:id="6"/>
      <w:commentRangeEnd w:id="6"/>
      <w:r>
        <w:rPr>
          <w:rStyle w:val="Heading7Char"/>
          <w:rFonts w:eastAsia="Batang"/>
          <w:lang w:val="x-none"/>
        </w:rPr>
        <w:commentReference w:id="6"/>
      </w:r>
      <w:r w:rsidR="00556FCE">
        <w:rPr>
          <w:b/>
        </w:rPr>
        <w:t>TRASABILITATEA PRODUSELOR ALIMENTARE FOLOSIND BLOCKCHAIN</w:t>
      </w:r>
    </w:p>
    <w:p w14:paraId="03019F18" w14:textId="77777777" w:rsidR="00523705" w:rsidRPr="00296531" w:rsidRDefault="00523705" w:rsidP="00523705">
      <w:pPr>
        <w:jc w:val="center"/>
        <w:rPr>
          <w:b/>
        </w:rPr>
      </w:pPr>
    </w:p>
    <w:p w14:paraId="7041005B" w14:textId="77777777" w:rsidR="00523705" w:rsidRPr="00296531" w:rsidRDefault="00523705" w:rsidP="00523705">
      <w:pPr>
        <w:rPr>
          <w:b/>
        </w:rPr>
      </w:pPr>
    </w:p>
    <w:p w14:paraId="08B79C73" w14:textId="6E0E9828" w:rsidR="00523705" w:rsidRPr="00296531" w:rsidRDefault="00280109" w:rsidP="00523705">
      <w:pPr>
        <w:numPr>
          <w:ilvl w:val="0"/>
          <w:numId w:val="1"/>
        </w:numPr>
      </w:pPr>
      <w:r w:rsidRPr="00296531">
        <w:rPr>
          <w:b/>
        </w:rPr>
        <w:t>Enunțul</w:t>
      </w:r>
      <w:r w:rsidR="00523705" w:rsidRPr="00296531">
        <w:rPr>
          <w:b/>
        </w:rPr>
        <w:t xml:space="preserve"> temei:</w:t>
      </w:r>
      <w:r w:rsidR="00523705" w:rsidRPr="00296531">
        <w:rPr>
          <w:i/>
        </w:rPr>
        <w:t xml:space="preserve"> </w:t>
      </w:r>
      <w:commentRangeStart w:id="7"/>
      <w:r w:rsidR="00523705" w:rsidRPr="00296531">
        <w:rPr>
          <w:i/>
        </w:rPr>
        <w:t xml:space="preserve">Scurtă descriere a temei lucrării de </w:t>
      </w:r>
      <w:r w:rsidRPr="00296531">
        <w:rPr>
          <w:i/>
        </w:rPr>
        <w:t>licență</w:t>
      </w:r>
      <w:r w:rsidR="00523705" w:rsidRPr="00296531">
        <w:rPr>
          <w:i/>
        </w:rPr>
        <w:t xml:space="preserve"> </w:t>
      </w:r>
      <w:r w:rsidRPr="00296531">
        <w:rPr>
          <w:i/>
        </w:rPr>
        <w:t>și</w:t>
      </w:r>
      <w:r w:rsidR="00523705" w:rsidRPr="00296531">
        <w:rPr>
          <w:i/>
        </w:rPr>
        <w:t xml:space="preserve"> datele </w:t>
      </w:r>
      <w:r w:rsidR="002330C1" w:rsidRPr="00296531">
        <w:rPr>
          <w:i/>
        </w:rPr>
        <w:t>inițiale</w:t>
      </w:r>
      <w:commentRangeEnd w:id="7"/>
      <w:r w:rsidR="009B6D0B">
        <w:rPr>
          <w:rStyle w:val="Heading7Char"/>
          <w:rFonts w:eastAsia="Batang"/>
          <w:lang w:val="x-none"/>
        </w:rPr>
        <w:commentReference w:id="7"/>
      </w:r>
    </w:p>
    <w:p w14:paraId="06F995DD" w14:textId="77777777" w:rsidR="00523705" w:rsidRPr="00296531" w:rsidRDefault="00523705" w:rsidP="00523705"/>
    <w:p w14:paraId="2FF6E799" w14:textId="77777777" w:rsidR="00523705" w:rsidRPr="00296531" w:rsidRDefault="00523705" w:rsidP="00523705"/>
    <w:p w14:paraId="2E1FA7C8" w14:textId="548B6341" w:rsidR="00523705" w:rsidRPr="00296531" w:rsidRDefault="00280109" w:rsidP="00523705">
      <w:pPr>
        <w:numPr>
          <w:ilvl w:val="0"/>
          <w:numId w:val="1"/>
        </w:numPr>
      </w:pPr>
      <w:r w:rsidRPr="00296531">
        <w:rPr>
          <w:b/>
        </w:rPr>
        <w:t>Conținutul</w:t>
      </w:r>
      <w:r w:rsidR="00523705" w:rsidRPr="00296531">
        <w:rPr>
          <w:b/>
        </w:rPr>
        <w:t xml:space="preserve"> lucrării:</w:t>
      </w:r>
      <w:r w:rsidR="00523705" w:rsidRPr="00296531">
        <w:rPr>
          <w:i/>
        </w:rPr>
        <w:t xml:space="preserve"> </w:t>
      </w:r>
      <w:commentRangeStart w:id="8"/>
      <w:r w:rsidR="00254511" w:rsidRPr="00296531">
        <w:rPr>
          <w:i/>
        </w:rPr>
        <w:t xml:space="preserve">(enumerarea </w:t>
      </w:r>
      <w:r w:rsidRPr="00296531">
        <w:rPr>
          <w:i/>
        </w:rPr>
        <w:t>pârților</w:t>
      </w:r>
      <w:r w:rsidR="00254511" w:rsidRPr="00296531">
        <w:rPr>
          <w:i/>
        </w:rPr>
        <w:t xml:space="preserve"> componente) Exemplu: </w:t>
      </w:r>
      <w:r w:rsidR="00523705" w:rsidRPr="00296531">
        <w:rPr>
          <w:i/>
        </w:rPr>
        <w:t>Pagina de prezentare, aprecierile coordonatorului de lucrare,  titlul capitolului 1, titlul capitolului 2,… titlul capitolului n, bibliografie, anexe.</w:t>
      </w:r>
      <w:commentRangeEnd w:id="8"/>
      <w:r w:rsidR="009B6D0B">
        <w:rPr>
          <w:rStyle w:val="Heading7Char"/>
          <w:rFonts w:eastAsia="Batang"/>
          <w:lang w:val="x-none"/>
        </w:rPr>
        <w:commentReference w:id="8"/>
      </w:r>
    </w:p>
    <w:p w14:paraId="0F747D46" w14:textId="77777777" w:rsidR="00523705" w:rsidRPr="00296531" w:rsidRDefault="00523705" w:rsidP="00523705"/>
    <w:p w14:paraId="02F6A333" w14:textId="7EDD96A8" w:rsidR="00523705" w:rsidRPr="00296531" w:rsidRDefault="00523705" w:rsidP="002330C1">
      <w:pPr>
        <w:numPr>
          <w:ilvl w:val="0"/>
          <w:numId w:val="1"/>
        </w:numPr>
      </w:pPr>
      <w:r w:rsidRPr="00296531">
        <w:rPr>
          <w:b/>
        </w:rPr>
        <w:t>Locul documentării</w:t>
      </w:r>
      <w:r w:rsidRPr="00296531">
        <w:t xml:space="preserve">: </w:t>
      </w:r>
      <w:commentRangeStart w:id="9"/>
      <w:r w:rsidR="002330C1" w:rsidRPr="00296531">
        <w:t xml:space="preserve">Universitatea Tehnică din Cluj-Napoca, Departamentul </w:t>
      </w:r>
      <w:commentRangeEnd w:id="9"/>
      <w:r w:rsidR="00556FCE">
        <w:t>Tehnologia Informa</w:t>
      </w:r>
      <w:r w:rsidR="009B6D0B">
        <w:rPr>
          <w:rStyle w:val="Heading7Char"/>
          <w:rFonts w:eastAsia="Batang"/>
          <w:lang w:val="x-none"/>
        </w:rPr>
        <w:commentReference w:id="9"/>
      </w:r>
      <w:r w:rsidR="00556FCE">
        <w:t>ției</w:t>
      </w:r>
    </w:p>
    <w:p w14:paraId="4ADF9AEB" w14:textId="77777777" w:rsidR="00523705" w:rsidRPr="00296531" w:rsidRDefault="00523705" w:rsidP="00523705"/>
    <w:p w14:paraId="7F46F679" w14:textId="6F74AB6E" w:rsidR="00523705" w:rsidRPr="00296531" w:rsidRDefault="00280109" w:rsidP="00523705">
      <w:pPr>
        <w:numPr>
          <w:ilvl w:val="0"/>
          <w:numId w:val="1"/>
        </w:numPr>
      </w:pPr>
      <w:r w:rsidRPr="00296531">
        <w:rPr>
          <w:b/>
        </w:rPr>
        <w:t>Consultanți</w:t>
      </w:r>
      <w:r w:rsidR="00523705" w:rsidRPr="00296531">
        <w:t>:</w:t>
      </w:r>
      <w:r w:rsidR="00931D93">
        <w:t xml:space="preserve"> Prof. dr. ing. Sebestyen-Pal Gheorghe</w:t>
      </w:r>
    </w:p>
    <w:p w14:paraId="606A6D47" w14:textId="77777777" w:rsidR="00523705" w:rsidRPr="00296531" w:rsidRDefault="00523705" w:rsidP="00523705"/>
    <w:p w14:paraId="6DEF173B" w14:textId="64A30803" w:rsidR="00523705" w:rsidRPr="00296531" w:rsidRDefault="00523705" w:rsidP="00523705">
      <w:pPr>
        <w:numPr>
          <w:ilvl w:val="0"/>
          <w:numId w:val="1"/>
        </w:numPr>
      </w:pPr>
      <w:r w:rsidRPr="00296531">
        <w:rPr>
          <w:b/>
        </w:rPr>
        <w:t xml:space="preserve">Data emiterii temei:  </w:t>
      </w:r>
      <w:commentRangeStart w:id="10"/>
      <w:r w:rsidR="00803B56">
        <w:t>1 noiembrie 20</w:t>
      </w:r>
      <w:r w:rsidR="00B731F7">
        <w:t>2</w:t>
      </w:r>
      <w:r w:rsidR="00931D93">
        <w:t>3</w:t>
      </w:r>
      <w:r w:rsidRPr="00296531">
        <w:rPr>
          <w:b/>
        </w:rPr>
        <w:t xml:space="preserve">   </w:t>
      </w:r>
      <w:commentRangeEnd w:id="10"/>
      <w:r w:rsidR="0034709D">
        <w:rPr>
          <w:rStyle w:val="Heading7Char"/>
          <w:rFonts w:eastAsia="Batang"/>
          <w:lang w:val="x-none"/>
        </w:rPr>
        <w:commentReference w:id="10"/>
      </w:r>
    </w:p>
    <w:p w14:paraId="085B157E" w14:textId="77777777" w:rsidR="00523705" w:rsidRPr="00296531" w:rsidRDefault="00523705" w:rsidP="00523705"/>
    <w:p w14:paraId="29543B59" w14:textId="4901EE00" w:rsidR="00523705" w:rsidRPr="00296531" w:rsidRDefault="00523705" w:rsidP="00523705">
      <w:pPr>
        <w:numPr>
          <w:ilvl w:val="0"/>
          <w:numId w:val="1"/>
        </w:numPr>
      </w:pPr>
      <w:r w:rsidRPr="00296531">
        <w:rPr>
          <w:b/>
        </w:rPr>
        <w:t>Data predării:</w:t>
      </w:r>
      <w:r w:rsidR="00803B56">
        <w:t xml:space="preserve">  </w:t>
      </w:r>
      <w:commentRangeStart w:id="11"/>
      <w:r w:rsidR="00BB2D92">
        <w:t>8</w:t>
      </w:r>
      <w:r w:rsidR="00585815">
        <w:t xml:space="preserve"> </w:t>
      </w:r>
      <w:r w:rsidR="00BB2D92">
        <w:t>iulie</w:t>
      </w:r>
      <w:r w:rsidRPr="00296531">
        <w:t xml:space="preserve"> 20</w:t>
      </w:r>
      <w:r w:rsidR="00BA15FE">
        <w:t>2</w:t>
      </w:r>
      <w:r w:rsidR="00931D93">
        <w:t>4</w:t>
      </w:r>
      <w:r w:rsidR="00695189" w:rsidRPr="00296531">
        <w:t xml:space="preserve"> </w:t>
      </w:r>
      <w:commentRangeEnd w:id="11"/>
      <w:r w:rsidR="009B6D0B">
        <w:rPr>
          <w:rStyle w:val="Heading7Char"/>
          <w:rFonts w:eastAsia="Batang"/>
          <w:lang w:val="x-none"/>
        </w:rPr>
        <w:commentReference w:id="11"/>
      </w:r>
    </w:p>
    <w:p w14:paraId="1F757E21" w14:textId="77777777" w:rsidR="00523705" w:rsidRPr="00296531" w:rsidRDefault="00523705" w:rsidP="00523705"/>
    <w:p w14:paraId="797485B0" w14:textId="77777777" w:rsidR="00523705" w:rsidRPr="00296531" w:rsidRDefault="00523705" w:rsidP="00523705"/>
    <w:p w14:paraId="063998A4" w14:textId="77777777" w:rsidR="00523705" w:rsidRPr="00296531" w:rsidRDefault="00523705" w:rsidP="00523705"/>
    <w:p w14:paraId="6AA18E0A" w14:textId="77777777" w:rsidR="00523705" w:rsidRPr="00296531" w:rsidRDefault="00523705" w:rsidP="00523705"/>
    <w:p w14:paraId="52D2F3E4"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0EB3ECEF" w14:textId="77777777" w:rsidTr="006350F3">
        <w:trPr>
          <w:trHeight w:val="294"/>
        </w:trPr>
        <w:tc>
          <w:tcPr>
            <w:tcW w:w="4786" w:type="dxa"/>
          </w:tcPr>
          <w:p w14:paraId="01E35F01" w14:textId="77777777" w:rsidR="00523705" w:rsidRPr="00296531" w:rsidRDefault="00523705" w:rsidP="00695189">
            <w:pPr>
              <w:ind w:firstLine="0"/>
              <w:jc w:val="right"/>
            </w:pPr>
            <w:r w:rsidRPr="00296531">
              <w:t>Absolvent:</w:t>
            </w:r>
          </w:p>
        </w:tc>
        <w:tc>
          <w:tcPr>
            <w:tcW w:w="3651" w:type="dxa"/>
          </w:tcPr>
          <w:p w14:paraId="0AC04F6E" w14:textId="77777777" w:rsidR="00523705" w:rsidRPr="00296531" w:rsidRDefault="00523705" w:rsidP="00695189">
            <w:pPr>
              <w:ind w:firstLine="0"/>
              <w:jc w:val="right"/>
            </w:pPr>
            <w:r w:rsidRPr="00296531">
              <w:t>____________________________</w:t>
            </w:r>
          </w:p>
        </w:tc>
      </w:tr>
      <w:tr w:rsidR="00523705" w:rsidRPr="00296531" w14:paraId="094C8F5C" w14:textId="77777777" w:rsidTr="006350F3">
        <w:trPr>
          <w:trHeight w:val="280"/>
        </w:trPr>
        <w:tc>
          <w:tcPr>
            <w:tcW w:w="4786" w:type="dxa"/>
          </w:tcPr>
          <w:p w14:paraId="27953940" w14:textId="77777777" w:rsidR="00523705" w:rsidRPr="00296531" w:rsidRDefault="00523705" w:rsidP="00523705">
            <w:pPr>
              <w:jc w:val="right"/>
            </w:pPr>
          </w:p>
        </w:tc>
        <w:tc>
          <w:tcPr>
            <w:tcW w:w="3651" w:type="dxa"/>
          </w:tcPr>
          <w:p w14:paraId="22C20BD4" w14:textId="77777777" w:rsidR="00523705" w:rsidRPr="00296531" w:rsidRDefault="00523705" w:rsidP="00523705">
            <w:pPr>
              <w:jc w:val="right"/>
            </w:pPr>
          </w:p>
        </w:tc>
      </w:tr>
      <w:tr w:rsidR="00523705" w:rsidRPr="00296531" w14:paraId="0151C99C" w14:textId="77777777" w:rsidTr="006350F3">
        <w:trPr>
          <w:trHeight w:val="294"/>
        </w:trPr>
        <w:tc>
          <w:tcPr>
            <w:tcW w:w="4786" w:type="dxa"/>
          </w:tcPr>
          <w:p w14:paraId="59247541" w14:textId="33F099BF" w:rsidR="00523705" w:rsidRPr="00296531" w:rsidRDefault="00523705" w:rsidP="00523705">
            <w:pPr>
              <w:jc w:val="right"/>
            </w:pPr>
            <w:r w:rsidRPr="00296531">
              <w:t xml:space="preserve">Coordonator </w:t>
            </w:r>
            <w:r w:rsidR="00280109" w:rsidRPr="00296531">
              <w:t>științific</w:t>
            </w:r>
            <w:r w:rsidRPr="00296531">
              <w:t>:</w:t>
            </w:r>
          </w:p>
        </w:tc>
        <w:tc>
          <w:tcPr>
            <w:tcW w:w="3651" w:type="dxa"/>
          </w:tcPr>
          <w:p w14:paraId="66B322FA" w14:textId="77777777" w:rsidR="00523705" w:rsidRPr="00296531" w:rsidRDefault="00523705" w:rsidP="00695189">
            <w:pPr>
              <w:ind w:firstLine="10"/>
              <w:jc w:val="right"/>
            </w:pPr>
            <w:r w:rsidRPr="00296531">
              <w:t>____________________________</w:t>
            </w:r>
          </w:p>
        </w:tc>
      </w:tr>
    </w:tbl>
    <w:p w14:paraId="39B011A8" w14:textId="77777777" w:rsidR="00523705" w:rsidRPr="00296531" w:rsidRDefault="00523705" w:rsidP="002F0987"/>
    <w:p w14:paraId="32A22569" w14:textId="77777777" w:rsidR="00523705" w:rsidRPr="00296531" w:rsidRDefault="002F0987" w:rsidP="002F0987">
      <w:r w:rsidRPr="00296531">
        <w:tab/>
      </w:r>
      <w:r w:rsidRPr="00296531">
        <w:tab/>
      </w:r>
      <w:r w:rsidRPr="00296531">
        <w:tab/>
      </w:r>
      <w:r w:rsidRPr="00296531">
        <w:tab/>
      </w:r>
      <w:r w:rsidRPr="00296531">
        <w:tab/>
      </w:r>
      <w:r w:rsidRPr="00296531">
        <w:tab/>
      </w:r>
      <w:r w:rsidRPr="00296531">
        <w:tab/>
      </w:r>
    </w:p>
    <w:p w14:paraId="1182081C" w14:textId="77777777" w:rsidR="00523705" w:rsidRPr="00296531" w:rsidRDefault="00523705">
      <w:pPr>
        <w:suppressAutoHyphens w:val="0"/>
        <w:spacing w:after="200" w:line="276" w:lineRule="auto"/>
      </w:pPr>
      <w:r w:rsidRPr="00296531">
        <w:br w:type="page"/>
      </w:r>
    </w:p>
    <w:p w14:paraId="447DE147" w14:textId="77777777" w:rsidR="00523705" w:rsidRPr="00296531" w:rsidRDefault="00523705" w:rsidP="002F0987"/>
    <w:p w14:paraId="2C384918" w14:textId="77777777" w:rsidR="00A51155" w:rsidRPr="00296531" w:rsidRDefault="0034709D" w:rsidP="002F0987">
      <w:commentRangeStart w:id="12"/>
      <w:commentRangeEnd w:id="12"/>
      <w:r>
        <w:rPr>
          <w:rStyle w:val="Heading7Char"/>
          <w:rFonts w:eastAsia="Batang"/>
          <w:lang w:val="x-none"/>
        </w:rPr>
        <w:commentReference w:id="12"/>
      </w:r>
    </w:p>
    <w:p w14:paraId="0658F191" w14:textId="77777777" w:rsidR="00A51155" w:rsidRPr="00296531" w:rsidRDefault="00A51155" w:rsidP="002F0987"/>
    <w:p w14:paraId="1D3804F8" w14:textId="0D8A01EE" w:rsidR="00523705" w:rsidRPr="00296531" w:rsidRDefault="00280109" w:rsidP="00695189">
      <w:pPr>
        <w:suppressAutoHyphens w:val="0"/>
        <w:ind w:firstLine="0"/>
        <w:jc w:val="center"/>
        <w:rPr>
          <w:b/>
          <w:szCs w:val="28"/>
          <w:lang w:eastAsia="ko-KR"/>
        </w:rPr>
      </w:pPr>
      <w:bookmarkStart w:id="13" w:name="_Hlk66602275"/>
      <w:r w:rsidRPr="00296531">
        <w:rPr>
          <w:b/>
          <w:szCs w:val="28"/>
          <w:lang w:eastAsia="ko-KR"/>
        </w:rPr>
        <w:t>Declarație</w:t>
      </w:r>
      <w:r w:rsidR="00523705" w:rsidRPr="00296531">
        <w:rPr>
          <w:b/>
          <w:szCs w:val="28"/>
          <w:lang w:eastAsia="ko-KR"/>
        </w:rPr>
        <w:t xml:space="preserve"> pe propri</w:t>
      </w:r>
      <w:r w:rsidR="00C6358B">
        <w:rPr>
          <w:b/>
          <w:szCs w:val="28"/>
          <w:lang w:eastAsia="ko-KR"/>
        </w:rPr>
        <w:t>a</w:t>
      </w:r>
      <w:r w:rsidR="00523705" w:rsidRPr="00296531">
        <w:rPr>
          <w:b/>
          <w:szCs w:val="28"/>
          <w:lang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eastAsia="ko-KR"/>
        </w:rPr>
      </w:pPr>
      <w:r w:rsidRPr="00296531">
        <w:rPr>
          <w:b/>
          <w:szCs w:val="28"/>
          <w:lang w:eastAsia="ko-KR"/>
        </w:rPr>
        <w:t xml:space="preserve">autenticitatea lucrării de </w:t>
      </w:r>
      <w:r w:rsidR="00280109" w:rsidRPr="00296531">
        <w:rPr>
          <w:b/>
          <w:szCs w:val="28"/>
          <w:lang w:eastAsia="ko-KR"/>
        </w:rPr>
        <w:t>licență</w:t>
      </w:r>
    </w:p>
    <w:p w14:paraId="2E55B92C" w14:textId="77777777" w:rsidR="00523705" w:rsidRPr="00296531" w:rsidRDefault="00523705" w:rsidP="00523705">
      <w:pPr>
        <w:suppressAutoHyphens w:val="0"/>
        <w:jc w:val="center"/>
        <w:rPr>
          <w:highlight w:val="green"/>
          <w:lang w:eastAsia="ko-KR"/>
        </w:rPr>
      </w:pPr>
    </w:p>
    <w:p w14:paraId="29ADA5ED" w14:textId="77777777" w:rsidR="00523705" w:rsidRPr="00296531" w:rsidRDefault="00523705" w:rsidP="00523705">
      <w:pPr>
        <w:suppressAutoHyphens w:val="0"/>
        <w:jc w:val="center"/>
        <w:rPr>
          <w:highlight w:val="green"/>
          <w:lang w:eastAsia="ko-KR"/>
        </w:rPr>
      </w:pPr>
    </w:p>
    <w:p w14:paraId="05C33FE1" w14:textId="77777777" w:rsidR="00523705" w:rsidRPr="00296531" w:rsidRDefault="00523705" w:rsidP="00523705">
      <w:pPr>
        <w:suppressAutoHyphens w:val="0"/>
        <w:jc w:val="center"/>
        <w:rPr>
          <w:highlight w:val="green"/>
          <w:lang w:eastAsia="ko-KR"/>
        </w:rPr>
      </w:pPr>
    </w:p>
    <w:p w14:paraId="2E7658DB" w14:textId="77777777" w:rsidR="00523705" w:rsidRPr="00296531" w:rsidRDefault="00523705" w:rsidP="00523705">
      <w:pPr>
        <w:suppressAutoHyphens w:val="0"/>
        <w:jc w:val="center"/>
        <w:rPr>
          <w:highlight w:val="green"/>
          <w:lang w:eastAsia="ko-KR"/>
        </w:rPr>
      </w:pPr>
    </w:p>
    <w:p w14:paraId="0D3B934B" w14:textId="1C66018F" w:rsidR="00523705" w:rsidRPr="00296531" w:rsidRDefault="00523705" w:rsidP="00523705">
      <w:pPr>
        <w:suppressAutoHyphens w:val="0"/>
        <w:ind w:firstLine="426"/>
        <w:rPr>
          <w:b/>
          <w:lang w:eastAsia="ko-KR"/>
        </w:rPr>
      </w:pPr>
      <w:r w:rsidRPr="00296531">
        <w:rPr>
          <w:lang w:eastAsia="ko-KR"/>
        </w:rPr>
        <w:t>Subsemnatul(a)</w:t>
      </w:r>
      <w:r w:rsidRPr="00296531">
        <w:rPr>
          <w:b/>
          <w:lang w:eastAsia="ko-KR"/>
        </w:rPr>
        <w:t>________________________________________________________________________________________________________________________</w:t>
      </w:r>
      <w:r w:rsidRPr="00296531">
        <w:rPr>
          <w:lang w:eastAsia="ko-KR"/>
        </w:rPr>
        <w:t xml:space="preserve">, legitimat(ă) cu _______________ seria _______ nr. ___________________________ </w:t>
      </w:r>
      <w:r w:rsidRPr="00296531">
        <w:rPr>
          <w:lang w:eastAsia="ko-KR"/>
        </w:rPr>
        <w:br/>
        <w:t xml:space="preserve">CNP </w:t>
      </w:r>
      <w:r w:rsidRPr="00296531">
        <w:rPr>
          <w:rFonts w:ascii="Arial" w:eastAsia="Calibri" w:hAnsi="Arial" w:cs="Arial"/>
          <w:sz w:val="22"/>
          <w:szCs w:val="22"/>
          <w:lang w:eastAsia="en-US"/>
        </w:rPr>
        <w:t>_______________________________________________</w:t>
      </w:r>
      <w:r w:rsidRPr="00296531">
        <w:rPr>
          <w:lang w:eastAsia="ko-KR"/>
        </w:rPr>
        <w:t xml:space="preserve">, autorul lucrării ____________________________________________________________________________________________________________________________________________________________________________________________elaborată în vederea </w:t>
      </w:r>
      <w:r w:rsidR="00280109" w:rsidRPr="00296531">
        <w:rPr>
          <w:lang w:eastAsia="ko-KR"/>
        </w:rPr>
        <w:t>susținerii</w:t>
      </w:r>
      <w:r w:rsidRPr="00296531">
        <w:rPr>
          <w:lang w:eastAsia="ko-KR"/>
        </w:rPr>
        <w:t xml:space="preserve"> examenului de finalizare a studiilor de licență la Facultatea de Automatică și Calculatoare, Specializarea ________________________________________ din cadrul </w:t>
      </w:r>
      <w:r w:rsidR="00280109" w:rsidRPr="00296531">
        <w:rPr>
          <w:lang w:eastAsia="ko-KR"/>
        </w:rPr>
        <w:t>Universității</w:t>
      </w:r>
      <w:r w:rsidRPr="00296531">
        <w:rPr>
          <w:lang w:eastAsia="ko-KR"/>
        </w:rPr>
        <w:t xml:space="preserve"> Tehnice din Cluj-Napoca, sesiunea _________________ a anului universitar __________, declar pe propri</w:t>
      </w:r>
      <w:r w:rsidR="009857D0">
        <w:rPr>
          <w:lang w:eastAsia="ko-KR"/>
        </w:rPr>
        <w:t>a</w:t>
      </w:r>
      <w:r w:rsidRPr="00296531">
        <w:rPr>
          <w:lang w:eastAsia="ko-KR"/>
        </w:rPr>
        <w:t xml:space="preserve"> răspundere că această lucrare este rezultatul propriei </w:t>
      </w:r>
      <w:r w:rsidR="00280109" w:rsidRPr="00296531">
        <w:rPr>
          <w:lang w:eastAsia="ko-KR"/>
        </w:rPr>
        <w:t>activități</w:t>
      </w:r>
      <w:r w:rsidRPr="00296531">
        <w:rPr>
          <w:lang w:eastAsia="ko-KR"/>
        </w:rPr>
        <w:t xml:space="preserve"> intelectuale, pe baza cercetărilor mele </w:t>
      </w:r>
      <w:r w:rsidR="00280109" w:rsidRPr="00296531">
        <w:rPr>
          <w:lang w:eastAsia="ko-KR"/>
        </w:rPr>
        <w:t>și</w:t>
      </w:r>
      <w:r w:rsidRPr="00296531">
        <w:rPr>
          <w:lang w:eastAsia="ko-KR"/>
        </w:rPr>
        <w:t xml:space="preserve"> pe baza </w:t>
      </w:r>
      <w:r w:rsidR="00280109" w:rsidRPr="00296531">
        <w:rPr>
          <w:lang w:eastAsia="ko-KR"/>
        </w:rPr>
        <w:t>informațiilor</w:t>
      </w:r>
      <w:r w:rsidRPr="00296531">
        <w:rPr>
          <w:lang w:eastAsia="ko-KR"/>
        </w:rPr>
        <w:t xml:space="preserve"> </w:t>
      </w:r>
      <w:r w:rsidR="00280109" w:rsidRPr="00296531">
        <w:rPr>
          <w:lang w:eastAsia="ko-KR"/>
        </w:rPr>
        <w:t>obținute</w:t>
      </w:r>
      <w:r w:rsidRPr="00296531">
        <w:rPr>
          <w:lang w:eastAsia="ko-KR"/>
        </w:rPr>
        <w:t xml:space="preserve"> din surse care au fost citate, în textul lucrării, </w:t>
      </w:r>
      <w:r w:rsidR="00280109" w:rsidRPr="00296531">
        <w:rPr>
          <w:lang w:eastAsia="ko-KR"/>
        </w:rPr>
        <w:t>și</w:t>
      </w:r>
      <w:r w:rsidRPr="00296531">
        <w:rPr>
          <w:lang w:eastAsia="ko-KR"/>
        </w:rPr>
        <w:t xml:space="preserve"> în bibliografie.</w:t>
      </w:r>
    </w:p>
    <w:p w14:paraId="418E4D88" w14:textId="4BD6543E" w:rsidR="00523705" w:rsidRPr="00296531" w:rsidRDefault="00523705" w:rsidP="00523705">
      <w:pPr>
        <w:suppressAutoHyphens w:val="0"/>
        <w:ind w:firstLine="426"/>
        <w:rPr>
          <w:lang w:eastAsia="ko-KR"/>
        </w:rPr>
      </w:pPr>
      <w:r w:rsidRPr="00296531">
        <w:rPr>
          <w:lang w:eastAsia="ko-KR"/>
        </w:rPr>
        <w:t xml:space="preserve">Declar că această lucrare nu </w:t>
      </w:r>
      <w:r w:rsidR="00280109" w:rsidRPr="00296531">
        <w:rPr>
          <w:lang w:eastAsia="ko-KR"/>
        </w:rPr>
        <w:t>conține</w:t>
      </w:r>
      <w:r w:rsidRPr="00296531">
        <w:rPr>
          <w:lang w:eastAsia="ko-KR"/>
        </w:rPr>
        <w:t xml:space="preserve"> </w:t>
      </w:r>
      <w:r w:rsidR="00280109" w:rsidRPr="00296531">
        <w:rPr>
          <w:lang w:eastAsia="ko-KR"/>
        </w:rPr>
        <w:t>porțiuni</w:t>
      </w:r>
      <w:r w:rsidRPr="00296531">
        <w:rPr>
          <w:lang w:eastAsia="ko-KR"/>
        </w:rPr>
        <w:t xml:space="preserve"> plagiate, iar sursele bibliografice au fost folosite cu respectarea </w:t>
      </w:r>
      <w:r w:rsidR="00280109" w:rsidRPr="00296531">
        <w:rPr>
          <w:lang w:eastAsia="ko-KR"/>
        </w:rPr>
        <w:t>legislației</w:t>
      </w:r>
      <w:r w:rsidRPr="00296531">
        <w:rPr>
          <w:lang w:eastAsia="ko-KR"/>
        </w:rPr>
        <w:t xml:space="preserve"> române </w:t>
      </w:r>
      <w:r w:rsidR="00280109" w:rsidRPr="00296531">
        <w:rPr>
          <w:lang w:eastAsia="ko-KR"/>
        </w:rPr>
        <w:t>și</w:t>
      </w:r>
      <w:r w:rsidRPr="00296531">
        <w:rPr>
          <w:lang w:eastAsia="ko-KR"/>
        </w:rPr>
        <w:t xml:space="preserve"> a </w:t>
      </w:r>
      <w:r w:rsidR="00280109" w:rsidRPr="00296531">
        <w:rPr>
          <w:lang w:eastAsia="ko-KR"/>
        </w:rPr>
        <w:t>convențiilor</w:t>
      </w:r>
      <w:r w:rsidRPr="00296531">
        <w:rPr>
          <w:lang w:eastAsia="ko-KR"/>
        </w:rPr>
        <w:t xml:space="preserve"> </w:t>
      </w:r>
      <w:r w:rsidR="00280109" w:rsidRPr="00296531">
        <w:rPr>
          <w:lang w:eastAsia="ko-KR"/>
        </w:rPr>
        <w:t>internaționale</w:t>
      </w:r>
      <w:r w:rsidRPr="00296531">
        <w:rPr>
          <w:lang w:eastAsia="ko-KR"/>
        </w:rPr>
        <w:t xml:space="preserve"> privind drepturile de autor.</w:t>
      </w:r>
    </w:p>
    <w:p w14:paraId="0B413779" w14:textId="468B1CF3" w:rsidR="00523705" w:rsidRPr="00296531" w:rsidRDefault="00523705" w:rsidP="00523705">
      <w:pPr>
        <w:suppressAutoHyphens w:val="0"/>
        <w:ind w:firstLine="426"/>
        <w:rPr>
          <w:lang w:eastAsia="ko-KR"/>
        </w:rPr>
      </w:pPr>
      <w:r w:rsidRPr="00296531">
        <w:rPr>
          <w:lang w:eastAsia="ko-KR"/>
        </w:rPr>
        <w:t xml:space="preserve">Declar, de asemenea, că această lucrare nu a mai fost prezentată în </w:t>
      </w:r>
      <w:r w:rsidR="00280109" w:rsidRPr="00296531">
        <w:rPr>
          <w:lang w:eastAsia="ko-KR"/>
        </w:rPr>
        <w:t>fa</w:t>
      </w:r>
      <w:r w:rsidR="00650C88">
        <w:rPr>
          <w:lang w:eastAsia="ko-KR"/>
        </w:rPr>
        <w:t>ț</w:t>
      </w:r>
      <w:r w:rsidR="00280109" w:rsidRPr="00296531">
        <w:rPr>
          <w:lang w:eastAsia="ko-KR"/>
        </w:rPr>
        <w:t>a</w:t>
      </w:r>
      <w:r w:rsidRPr="00296531">
        <w:rPr>
          <w:lang w:eastAsia="ko-KR"/>
        </w:rPr>
        <w:t xml:space="preserve"> unei alte comisii de examen de </w:t>
      </w:r>
      <w:r w:rsidR="00280109" w:rsidRPr="00296531">
        <w:rPr>
          <w:lang w:eastAsia="ko-KR"/>
        </w:rPr>
        <w:t>licență</w:t>
      </w:r>
      <w:r w:rsidRPr="00296531">
        <w:rPr>
          <w:lang w:eastAsia="ko-KR"/>
        </w:rPr>
        <w:t>.</w:t>
      </w:r>
    </w:p>
    <w:p w14:paraId="5FF9C0FF" w14:textId="74A29710" w:rsidR="00523705" w:rsidRPr="00296531" w:rsidRDefault="00523705" w:rsidP="00523705">
      <w:pPr>
        <w:suppressAutoHyphens w:val="0"/>
        <w:ind w:firstLine="426"/>
        <w:rPr>
          <w:lang w:eastAsia="ko-KR"/>
        </w:rPr>
      </w:pPr>
      <w:r w:rsidRPr="00296531">
        <w:rPr>
          <w:lang w:eastAsia="ko-KR"/>
        </w:rPr>
        <w:t xml:space="preserve">In cazul constatării ulterioare a unor </w:t>
      </w:r>
      <w:r w:rsidR="00280109" w:rsidRPr="00296531">
        <w:rPr>
          <w:lang w:eastAsia="ko-KR"/>
        </w:rPr>
        <w:t>declarații</w:t>
      </w:r>
      <w:r w:rsidRPr="00296531">
        <w:rPr>
          <w:lang w:eastAsia="ko-KR"/>
        </w:rPr>
        <w:t xml:space="preserve"> false, voi suporta </w:t>
      </w:r>
      <w:r w:rsidR="00280109" w:rsidRPr="00296531">
        <w:rPr>
          <w:lang w:eastAsia="ko-KR"/>
        </w:rPr>
        <w:t>sancțiunile</w:t>
      </w:r>
      <w:r w:rsidRPr="00296531">
        <w:rPr>
          <w:lang w:eastAsia="ko-KR"/>
        </w:rPr>
        <w:t xml:space="preserve"> administrative, respectiv, </w:t>
      </w:r>
      <w:r w:rsidRPr="00296531">
        <w:rPr>
          <w:i/>
          <w:lang w:eastAsia="ko-KR"/>
        </w:rPr>
        <w:t xml:space="preserve">anularea examenului de </w:t>
      </w:r>
      <w:r w:rsidR="00280109" w:rsidRPr="00296531">
        <w:rPr>
          <w:i/>
          <w:lang w:eastAsia="ko-KR"/>
        </w:rPr>
        <w:t>licență</w:t>
      </w:r>
      <w:r w:rsidRPr="00296531">
        <w:rPr>
          <w:lang w:eastAsia="ko-KR"/>
        </w:rPr>
        <w:t>.</w:t>
      </w:r>
    </w:p>
    <w:p w14:paraId="0B6DDEA4" w14:textId="77777777" w:rsidR="00523705" w:rsidRPr="00296531" w:rsidRDefault="00523705" w:rsidP="00523705">
      <w:pPr>
        <w:suppressAutoHyphens w:val="0"/>
        <w:rPr>
          <w:lang w:eastAsia="ko-KR"/>
        </w:rPr>
      </w:pPr>
    </w:p>
    <w:p w14:paraId="1102F18E" w14:textId="77777777" w:rsidR="00523705" w:rsidRPr="00296531" w:rsidRDefault="00523705" w:rsidP="00523705">
      <w:pPr>
        <w:suppressAutoHyphens w:val="0"/>
        <w:rPr>
          <w:lang w:eastAsia="ko-KR"/>
        </w:rPr>
      </w:pPr>
    </w:p>
    <w:p w14:paraId="38F97C00" w14:textId="77777777" w:rsidR="00523705" w:rsidRPr="00296531" w:rsidRDefault="00523705" w:rsidP="00523705">
      <w:pPr>
        <w:suppressAutoHyphens w:val="0"/>
        <w:rPr>
          <w:lang w:eastAsia="ko-KR"/>
        </w:rPr>
      </w:pPr>
    </w:p>
    <w:p w14:paraId="5616D44E" w14:textId="77777777" w:rsidR="00523705" w:rsidRPr="00296531" w:rsidRDefault="00523705" w:rsidP="00523705">
      <w:pPr>
        <w:suppressAutoHyphens w:val="0"/>
        <w:rPr>
          <w:lang w:eastAsia="ko-KR"/>
        </w:rPr>
      </w:pPr>
    </w:p>
    <w:p w14:paraId="44DB990A"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eastAsia="ko-KR"/>
              </w:rPr>
            </w:pPr>
            <w:r w:rsidRPr="00296531">
              <w:rPr>
                <w:lang w:eastAsia="ko-KR"/>
              </w:rPr>
              <w:t>Data</w:t>
            </w:r>
          </w:p>
          <w:p w14:paraId="68A3615A" w14:textId="77777777" w:rsidR="00E92AF9" w:rsidRPr="00296531" w:rsidRDefault="00E92AF9" w:rsidP="00523705">
            <w:pPr>
              <w:suppressAutoHyphens w:val="0"/>
              <w:rPr>
                <w:lang w:eastAsia="ko-KR"/>
              </w:rPr>
            </w:pPr>
          </w:p>
          <w:p w14:paraId="5EDA97E1"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030178F2" w14:textId="77777777" w:rsidR="00523705" w:rsidRPr="00296531" w:rsidRDefault="00523705" w:rsidP="00523705">
            <w:pPr>
              <w:suppressAutoHyphens w:val="0"/>
              <w:rPr>
                <w:lang w:eastAsia="ko-KR"/>
              </w:rPr>
            </w:pPr>
          </w:p>
        </w:tc>
        <w:tc>
          <w:tcPr>
            <w:tcW w:w="3207" w:type="dxa"/>
          </w:tcPr>
          <w:p w14:paraId="6A898619" w14:textId="77777777" w:rsidR="00523705" w:rsidRPr="00296531" w:rsidRDefault="00523705" w:rsidP="00523705">
            <w:pPr>
              <w:suppressAutoHyphens w:val="0"/>
              <w:rPr>
                <w:lang w:eastAsia="ko-KR"/>
              </w:rPr>
            </w:pPr>
            <w:r w:rsidRPr="00296531">
              <w:rPr>
                <w:lang w:eastAsia="ko-KR"/>
              </w:rPr>
              <w:t>Nume, Prenume</w:t>
            </w:r>
          </w:p>
          <w:p w14:paraId="38EA510A" w14:textId="77777777" w:rsidR="00E92AF9" w:rsidRPr="00296531" w:rsidRDefault="00E92AF9" w:rsidP="00695189">
            <w:pPr>
              <w:suppressAutoHyphens w:val="0"/>
              <w:ind w:firstLine="0"/>
              <w:rPr>
                <w:lang w:eastAsia="ko-KR"/>
              </w:rPr>
            </w:pPr>
          </w:p>
          <w:p w14:paraId="1033C2F4" w14:textId="77777777" w:rsidR="00523705" w:rsidRPr="00296531" w:rsidRDefault="00523705" w:rsidP="00695189">
            <w:pPr>
              <w:suppressAutoHyphens w:val="0"/>
              <w:ind w:firstLine="0"/>
              <w:rPr>
                <w:lang w:eastAsia="ko-KR"/>
              </w:rPr>
            </w:pPr>
            <w:r w:rsidRPr="00296531">
              <w:rPr>
                <w:lang w:eastAsia="ko-KR"/>
              </w:rPr>
              <w:t>_______________________________</w:t>
            </w:r>
          </w:p>
          <w:p w14:paraId="2CCAC7B5" w14:textId="77777777" w:rsidR="00523705" w:rsidRPr="00296531" w:rsidRDefault="00523705" w:rsidP="00523705">
            <w:pPr>
              <w:suppressAutoHyphens w:val="0"/>
              <w:rPr>
                <w:lang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eastAsia="ko-KR"/>
              </w:rPr>
            </w:pPr>
          </w:p>
        </w:tc>
        <w:tc>
          <w:tcPr>
            <w:tcW w:w="3207" w:type="dxa"/>
          </w:tcPr>
          <w:p w14:paraId="5B8C7C37" w14:textId="77777777" w:rsidR="00523705" w:rsidRPr="00296531" w:rsidRDefault="00523705" w:rsidP="00523705">
            <w:pPr>
              <w:suppressAutoHyphens w:val="0"/>
              <w:rPr>
                <w:lang w:eastAsia="ko-KR"/>
              </w:rPr>
            </w:pPr>
          </w:p>
        </w:tc>
        <w:tc>
          <w:tcPr>
            <w:tcW w:w="3207" w:type="dxa"/>
          </w:tcPr>
          <w:p w14:paraId="3786264B" w14:textId="77777777" w:rsidR="00523705" w:rsidRPr="00296531" w:rsidRDefault="00523705" w:rsidP="00523705">
            <w:pPr>
              <w:suppressAutoHyphens w:val="0"/>
              <w:rPr>
                <w:lang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eastAsia="ko-KR"/>
              </w:rPr>
            </w:pPr>
          </w:p>
        </w:tc>
        <w:tc>
          <w:tcPr>
            <w:tcW w:w="3207" w:type="dxa"/>
          </w:tcPr>
          <w:p w14:paraId="02B45566" w14:textId="77777777" w:rsidR="00523705" w:rsidRPr="00296531" w:rsidRDefault="00523705" w:rsidP="00523705">
            <w:pPr>
              <w:suppressAutoHyphens w:val="0"/>
              <w:rPr>
                <w:lang w:eastAsia="ko-KR"/>
              </w:rPr>
            </w:pPr>
          </w:p>
        </w:tc>
        <w:tc>
          <w:tcPr>
            <w:tcW w:w="3207" w:type="dxa"/>
          </w:tcPr>
          <w:p w14:paraId="5B3CCE52" w14:textId="77777777" w:rsidR="00523705" w:rsidRPr="00296531" w:rsidRDefault="00523705" w:rsidP="00523705">
            <w:pPr>
              <w:suppressAutoHyphens w:val="0"/>
              <w:rPr>
                <w:lang w:eastAsia="ko-KR"/>
              </w:rPr>
            </w:pPr>
            <w:r w:rsidRPr="00296531">
              <w:rPr>
                <w:lang w:eastAsia="ko-KR"/>
              </w:rPr>
              <w:t>Semnătura</w:t>
            </w:r>
          </w:p>
        </w:tc>
      </w:tr>
      <w:bookmarkEnd w:id="13"/>
    </w:tbl>
    <w:p w14:paraId="68871208" w14:textId="77777777" w:rsidR="00254511" w:rsidRPr="00296531" w:rsidRDefault="00254511" w:rsidP="006060DB">
      <w:pPr>
        <w:suppressAutoHyphens w:val="0"/>
        <w:ind w:firstLine="0"/>
        <w:rPr>
          <w:lang w:eastAsia="ko-KR"/>
        </w:rPr>
        <w:sectPr w:rsidR="00254511" w:rsidRPr="00296531" w:rsidSect="00517FCD">
          <w:headerReference w:type="default" r:id="rId15"/>
          <w:footerReference w:type="first" r:id="rId16"/>
          <w:pgSz w:w="11906" w:h="16838" w:code="9"/>
          <w:pgMar w:top="1440" w:right="1440" w:bottom="1440" w:left="1440" w:header="142" w:footer="720" w:gutter="0"/>
          <w:cols w:space="720"/>
          <w:docGrid w:linePitch="360"/>
        </w:sectPr>
      </w:pPr>
    </w:p>
    <w:p w14:paraId="7EC7AD41" w14:textId="2BF96EAA" w:rsidR="00695189" w:rsidRPr="00931EF2" w:rsidRDefault="00931EF2" w:rsidP="003F5EEB">
      <w:pPr>
        <w:pStyle w:val="TOC1"/>
      </w:pPr>
      <w:r>
        <w:lastRenderedPageBreak/>
        <w:t>Cuprins</w:t>
      </w:r>
    </w:p>
    <w:p w14:paraId="75FD2613" w14:textId="77777777" w:rsidR="00931EF2" w:rsidRPr="00931EF2" w:rsidRDefault="00931EF2" w:rsidP="00931EF2"/>
    <w:p w14:paraId="0C6FFB1F" w14:textId="3D3DFFA6" w:rsidR="003F6E25" w:rsidRDefault="00F83CFA">
      <w:pPr>
        <w:pStyle w:val="TOC1"/>
        <w:rPr>
          <w:rFonts w:asciiTheme="minorHAnsi" w:eastAsiaTheme="minorEastAsia" w:hAnsiTheme="minorHAnsi" w:cstheme="minorBidi"/>
          <w:b w:val="0"/>
          <w:noProof/>
          <w:sz w:val="22"/>
          <w:szCs w:val="22"/>
          <w:lang w:val="en-US" w:eastAsia="en-US"/>
        </w:rPr>
      </w:pPr>
      <w:r>
        <w:rPr>
          <w:sz w:val="32"/>
        </w:rPr>
        <w:fldChar w:fldCharType="begin"/>
      </w:r>
      <w:r>
        <w:instrText xml:space="preserve"> TOC \o "1-3" \h \z \u </w:instrText>
      </w:r>
      <w:r>
        <w:rPr>
          <w:sz w:val="32"/>
        </w:rPr>
        <w:fldChar w:fldCharType="separate"/>
      </w:r>
      <w:hyperlink w:anchor="_Toc171166610" w:history="1">
        <w:r w:rsidR="003F6E25" w:rsidRPr="007A094E">
          <w:rPr>
            <w:rStyle w:val="Hyperlink"/>
            <w:noProof/>
          </w:rPr>
          <w:t>Capitolul 1. Introducere</w:t>
        </w:r>
        <w:r w:rsidR="003F6E25">
          <w:rPr>
            <w:noProof/>
            <w:webHidden/>
          </w:rPr>
          <w:tab/>
        </w:r>
        <w:r w:rsidR="003F6E25">
          <w:rPr>
            <w:noProof/>
            <w:webHidden/>
          </w:rPr>
          <w:fldChar w:fldCharType="begin"/>
        </w:r>
        <w:r w:rsidR="003F6E25">
          <w:rPr>
            <w:noProof/>
            <w:webHidden/>
          </w:rPr>
          <w:instrText xml:space="preserve"> PAGEREF _Toc171166610 \h </w:instrText>
        </w:r>
        <w:r w:rsidR="003F6E25">
          <w:rPr>
            <w:noProof/>
            <w:webHidden/>
          </w:rPr>
        </w:r>
        <w:r w:rsidR="003F6E25">
          <w:rPr>
            <w:noProof/>
            <w:webHidden/>
          </w:rPr>
          <w:fldChar w:fldCharType="separate"/>
        </w:r>
        <w:r w:rsidR="003F6E25">
          <w:rPr>
            <w:noProof/>
            <w:webHidden/>
          </w:rPr>
          <w:t>1</w:t>
        </w:r>
        <w:r w:rsidR="003F6E25">
          <w:rPr>
            <w:noProof/>
            <w:webHidden/>
          </w:rPr>
          <w:fldChar w:fldCharType="end"/>
        </w:r>
      </w:hyperlink>
    </w:p>
    <w:p w14:paraId="3F017E12" w14:textId="70204027" w:rsidR="003F6E25" w:rsidRDefault="00E86338">
      <w:pPr>
        <w:pStyle w:val="TOC1"/>
        <w:rPr>
          <w:rFonts w:asciiTheme="minorHAnsi" w:eastAsiaTheme="minorEastAsia" w:hAnsiTheme="minorHAnsi" w:cstheme="minorBidi"/>
          <w:b w:val="0"/>
          <w:noProof/>
          <w:sz w:val="22"/>
          <w:szCs w:val="22"/>
          <w:lang w:val="en-US" w:eastAsia="en-US"/>
        </w:rPr>
      </w:pPr>
      <w:hyperlink w:anchor="_Toc171166611" w:history="1">
        <w:r w:rsidR="003F6E25" w:rsidRPr="007A094E">
          <w:rPr>
            <w:rStyle w:val="Hyperlink"/>
            <w:noProof/>
          </w:rPr>
          <w:t>Capitolul 2. Obiectivele proiectului</w:t>
        </w:r>
        <w:r w:rsidR="003F6E25">
          <w:rPr>
            <w:noProof/>
            <w:webHidden/>
          </w:rPr>
          <w:tab/>
        </w:r>
        <w:r w:rsidR="003F6E25">
          <w:rPr>
            <w:noProof/>
            <w:webHidden/>
          </w:rPr>
          <w:fldChar w:fldCharType="begin"/>
        </w:r>
        <w:r w:rsidR="003F6E25">
          <w:rPr>
            <w:noProof/>
            <w:webHidden/>
          </w:rPr>
          <w:instrText xml:space="preserve"> PAGEREF _Toc171166611 \h </w:instrText>
        </w:r>
        <w:r w:rsidR="003F6E25">
          <w:rPr>
            <w:noProof/>
            <w:webHidden/>
          </w:rPr>
        </w:r>
        <w:r w:rsidR="003F6E25">
          <w:rPr>
            <w:noProof/>
            <w:webHidden/>
          </w:rPr>
          <w:fldChar w:fldCharType="separate"/>
        </w:r>
        <w:r w:rsidR="003F6E25">
          <w:rPr>
            <w:noProof/>
            <w:webHidden/>
          </w:rPr>
          <w:t>3</w:t>
        </w:r>
        <w:r w:rsidR="003F6E25">
          <w:rPr>
            <w:noProof/>
            <w:webHidden/>
          </w:rPr>
          <w:fldChar w:fldCharType="end"/>
        </w:r>
      </w:hyperlink>
    </w:p>
    <w:p w14:paraId="374E6004" w14:textId="71E44542" w:rsidR="003F6E25" w:rsidRDefault="00E86338">
      <w:pPr>
        <w:pStyle w:val="TOC3"/>
        <w:rPr>
          <w:rFonts w:asciiTheme="minorHAnsi" w:eastAsiaTheme="minorEastAsia" w:hAnsiTheme="minorHAnsi" w:cstheme="minorBidi"/>
          <w:noProof/>
          <w:sz w:val="22"/>
          <w:szCs w:val="22"/>
          <w:lang w:val="en-US" w:eastAsia="en-US"/>
        </w:rPr>
      </w:pPr>
      <w:hyperlink w:anchor="_Toc171166612" w:history="1">
        <w:r w:rsidR="003F6E25" w:rsidRPr="007A094E">
          <w:rPr>
            <w:rStyle w:val="Hyperlink"/>
            <w:b/>
            <w:noProof/>
          </w:rPr>
          <w:t>2.1.1.</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Obiectivul principal</w:t>
        </w:r>
        <w:r w:rsidR="003F6E25">
          <w:rPr>
            <w:noProof/>
            <w:webHidden/>
          </w:rPr>
          <w:tab/>
        </w:r>
        <w:r w:rsidR="003F6E25">
          <w:rPr>
            <w:noProof/>
            <w:webHidden/>
          </w:rPr>
          <w:fldChar w:fldCharType="begin"/>
        </w:r>
        <w:r w:rsidR="003F6E25">
          <w:rPr>
            <w:noProof/>
            <w:webHidden/>
          </w:rPr>
          <w:instrText xml:space="preserve"> PAGEREF _Toc171166612 \h </w:instrText>
        </w:r>
        <w:r w:rsidR="003F6E25">
          <w:rPr>
            <w:noProof/>
            <w:webHidden/>
          </w:rPr>
        </w:r>
        <w:r w:rsidR="003F6E25">
          <w:rPr>
            <w:noProof/>
            <w:webHidden/>
          </w:rPr>
          <w:fldChar w:fldCharType="separate"/>
        </w:r>
        <w:r w:rsidR="003F6E25">
          <w:rPr>
            <w:noProof/>
            <w:webHidden/>
          </w:rPr>
          <w:t>3</w:t>
        </w:r>
        <w:r w:rsidR="003F6E25">
          <w:rPr>
            <w:noProof/>
            <w:webHidden/>
          </w:rPr>
          <w:fldChar w:fldCharType="end"/>
        </w:r>
      </w:hyperlink>
    </w:p>
    <w:p w14:paraId="54C64D5F" w14:textId="09A5F674" w:rsidR="003F6E25" w:rsidRDefault="00E86338">
      <w:pPr>
        <w:pStyle w:val="TOC3"/>
        <w:rPr>
          <w:rFonts w:asciiTheme="minorHAnsi" w:eastAsiaTheme="minorEastAsia" w:hAnsiTheme="minorHAnsi" w:cstheme="minorBidi"/>
          <w:noProof/>
          <w:sz w:val="22"/>
          <w:szCs w:val="22"/>
          <w:lang w:val="en-US" w:eastAsia="en-US"/>
        </w:rPr>
      </w:pPr>
      <w:hyperlink w:anchor="_Toc171166613" w:history="1">
        <w:r w:rsidR="003F6E25" w:rsidRPr="007A094E">
          <w:rPr>
            <w:rStyle w:val="Hyperlink"/>
            <w:b/>
            <w:noProof/>
          </w:rPr>
          <w:t>2.1.2.</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Obiective secundare</w:t>
        </w:r>
        <w:r w:rsidR="003F6E25">
          <w:rPr>
            <w:noProof/>
            <w:webHidden/>
          </w:rPr>
          <w:tab/>
        </w:r>
        <w:r w:rsidR="003F6E25">
          <w:rPr>
            <w:noProof/>
            <w:webHidden/>
          </w:rPr>
          <w:fldChar w:fldCharType="begin"/>
        </w:r>
        <w:r w:rsidR="003F6E25">
          <w:rPr>
            <w:noProof/>
            <w:webHidden/>
          </w:rPr>
          <w:instrText xml:space="preserve"> PAGEREF _Toc171166613 \h </w:instrText>
        </w:r>
        <w:r w:rsidR="003F6E25">
          <w:rPr>
            <w:noProof/>
            <w:webHidden/>
          </w:rPr>
        </w:r>
        <w:r w:rsidR="003F6E25">
          <w:rPr>
            <w:noProof/>
            <w:webHidden/>
          </w:rPr>
          <w:fldChar w:fldCharType="separate"/>
        </w:r>
        <w:r w:rsidR="003F6E25">
          <w:rPr>
            <w:noProof/>
            <w:webHidden/>
          </w:rPr>
          <w:t>3</w:t>
        </w:r>
        <w:r w:rsidR="003F6E25">
          <w:rPr>
            <w:noProof/>
            <w:webHidden/>
          </w:rPr>
          <w:fldChar w:fldCharType="end"/>
        </w:r>
      </w:hyperlink>
    </w:p>
    <w:p w14:paraId="56932022" w14:textId="66DC59DE" w:rsidR="003F6E25" w:rsidRDefault="00E86338">
      <w:pPr>
        <w:pStyle w:val="TOC3"/>
        <w:rPr>
          <w:rFonts w:asciiTheme="minorHAnsi" w:eastAsiaTheme="minorEastAsia" w:hAnsiTheme="minorHAnsi" w:cstheme="minorBidi"/>
          <w:noProof/>
          <w:sz w:val="22"/>
          <w:szCs w:val="22"/>
          <w:lang w:val="en-US" w:eastAsia="en-US"/>
        </w:rPr>
      </w:pPr>
      <w:hyperlink w:anchor="_Toc171166614" w:history="1">
        <w:r w:rsidR="003F6E25" w:rsidRPr="007A094E">
          <w:rPr>
            <w:rStyle w:val="Hyperlink"/>
            <w:b/>
            <w:noProof/>
          </w:rPr>
          <w:t>2.1.3.</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Cerinte functionale</w:t>
        </w:r>
        <w:r w:rsidR="003F6E25">
          <w:rPr>
            <w:noProof/>
            <w:webHidden/>
          </w:rPr>
          <w:tab/>
        </w:r>
        <w:r w:rsidR="003F6E25">
          <w:rPr>
            <w:noProof/>
            <w:webHidden/>
          </w:rPr>
          <w:fldChar w:fldCharType="begin"/>
        </w:r>
        <w:r w:rsidR="003F6E25">
          <w:rPr>
            <w:noProof/>
            <w:webHidden/>
          </w:rPr>
          <w:instrText xml:space="preserve"> PAGEREF _Toc171166614 \h </w:instrText>
        </w:r>
        <w:r w:rsidR="003F6E25">
          <w:rPr>
            <w:noProof/>
            <w:webHidden/>
          </w:rPr>
        </w:r>
        <w:r w:rsidR="003F6E25">
          <w:rPr>
            <w:noProof/>
            <w:webHidden/>
          </w:rPr>
          <w:fldChar w:fldCharType="separate"/>
        </w:r>
        <w:r w:rsidR="003F6E25">
          <w:rPr>
            <w:noProof/>
            <w:webHidden/>
          </w:rPr>
          <w:t>3</w:t>
        </w:r>
        <w:r w:rsidR="003F6E25">
          <w:rPr>
            <w:noProof/>
            <w:webHidden/>
          </w:rPr>
          <w:fldChar w:fldCharType="end"/>
        </w:r>
      </w:hyperlink>
    </w:p>
    <w:p w14:paraId="6544A465" w14:textId="79665169" w:rsidR="003F6E25" w:rsidRDefault="00E86338">
      <w:pPr>
        <w:pStyle w:val="TOC3"/>
        <w:rPr>
          <w:rFonts w:asciiTheme="minorHAnsi" w:eastAsiaTheme="minorEastAsia" w:hAnsiTheme="minorHAnsi" w:cstheme="minorBidi"/>
          <w:noProof/>
          <w:sz w:val="22"/>
          <w:szCs w:val="22"/>
          <w:lang w:val="en-US" w:eastAsia="en-US"/>
        </w:rPr>
      </w:pPr>
      <w:hyperlink w:anchor="_Toc171166615" w:history="1">
        <w:r w:rsidR="003F6E25" w:rsidRPr="007A094E">
          <w:rPr>
            <w:rStyle w:val="Hyperlink"/>
            <w:b/>
            <w:noProof/>
          </w:rPr>
          <w:t>2.1.4.</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Cerinte non-functionale</w:t>
        </w:r>
        <w:r w:rsidR="003F6E25">
          <w:rPr>
            <w:noProof/>
            <w:webHidden/>
          </w:rPr>
          <w:tab/>
        </w:r>
        <w:r w:rsidR="003F6E25">
          <w:rPr>
            <w:noProof/>
            <w:webHidden/>
          </w:rPr>
          <w:fldChar w:fldCharType="begin"/>
        </w:r>
        <w:r w:rsidR="003F6E25">
          <w:rPr>
            <w:noProof/>
            <w:webHidden/>
          </w:rPr>
          <w:instrText xml:space="preserve"> PAGEREF _Toc171166615 \h </w:instrText>
        </w:r>
        <w:r w:rsidR="003F6E25">
          <w:rPr>
            <w:noProof/>
            <w:webHidden/>
          </w:rPr>
        </w:r>
        <w:r w:rsidR="003F6E25">
          <w:rPr>
            <w:noProof/>
            <w:webHidden/>
          </w:rPr>
          <w:fldChar w:fldCharType="separate"/>
        </w:r>
        <w:r w:rsidR="003F6E25">
          <w:rPr>
            <w:noProof/>
            <w:webHidden/>
          </w:rPr>
          <w:t>4</w:t>
        </w:r>
        <w:r w:rsidR="003F6E25">
          <w:rPr>
            <w:noProof/>
            <w:webHidden/>
          </w:rPr>
          <w:fldChar w:fldCharType="end"/>
        </w:r>
      </w:hyperlink>
    </w:p>
    <w:p w14:paraId="1563B40D" w14:textId="15A76F72" w:rsidR="003F6E25" w:rsidRDefault="00E86338">
      <w:pPr>
        <w:pStyle w:val="TOC1"/>
        <w:rPr>
          <w:rFonts w:asciiTheme="minorHAnsi" w:eastAsiaTheme="minorEastAsia" w:hAnsiTheme="minorHAnsi" w:cstheme="minorBidi"/>
          <w:b w:val="0"/>
          <w:noProof/>
          <w:sz w:val="22"/>
          <w:szCs w:val="22"/>
          <w:lang w:val="en-US" w:eastAsia="en-US"/>
        </w:rPr>
      </w:pPr>
      <w:hyperlink w:anchor="_Toc171166616" w:history="1">
        <w:r w:rsidR="003F6E25" w:rsidRPr="007A094E">
          <w:rPr>
            <w:rStyle w:val="Hyperlink"/>
            <w:noProof/>
          </w:rPr>
          <w:t>Capitolul 3. Studiu bibliografic</w:t>
        </w:r>
        <w:r w:rsidR="003F6E25">
          <w:rPr>
            <w:noProof/>
            <w:webHidden/>
          </w:rPr>
          <w:tab/>
        </w:r>
        <w:r w:rsidR="003F6E25">
          <w:rPr>
            <w:noProof/>
            <w:webHidden/>
          </w:rPr>
          <w:fldChar w:fldCharType="begin"/>
        </w:r>
        <w:r w:rsidR="003F6E25">
          <w:rPr>
            <w:noProof/>
            <w:webHidden/>
          </w:rPr>
          <w:instrText xml:space="preserve"> PAGEREF _Toc171166616 \h </w:instrText>
        </w:r>
        <w:r w:rsidR="003F6E25">
          <w:rPr>
            <w:noProof/>
            <w:webHidden/>
          </w:rPr>
        </w:r>
        <w:r w:rsidR="003F6E25">
          <w:rPr>
            <w:noProof/>
            <w:webHidden/>
          </w:rPr>
          <w:fldChar w:fldCharType="separate"/>
        </w:r>
        <w:r w:rsidR="003F6E25">
          <w:rPr>
            <w:noProof/>
            <w:webHidden/>
          </w:rPr>
          <w:t>5</w:t>
        </w:r>
        <w:r w:rsidR="003F6E25">
          <w:rPr>
            <w:noProof/>
            <w:webHidden/>
          </w:rPr>
          <w:fldChar w:fldCharType="end"/>
        </w:r>
      </w:hyperlink>
    </w:p>
    <w:p w14:paraId="2CFF05C7" w14:textId="42A304AF" w:rsidR="003F6E25" w:rsidRDefault="00E86338">
      <w:pPr>
        <w:pStyle w:val="TOC2"/>
        <w:rPr>
          <w:rFonts w:asciiTheme="minorHAnsi" w:eastAsiaTheme="minorEastAsia" w:hAnsiTheme="minorHAnsi" w:cstheme="minorBidi"/>
          <w:noProof/>
          <w:sz w:val="22"/>
          <w:szCs w:val="22"/>
          <w:lang w:val="en-US" w:eastAsia="en-US"/>
        </w:rPr>
      </w:pPr>
      <w:hyperlink w:anchor="_Toc171166617" w:history="1">
        <w:r w:rsidR="003F6E25" w:rsidRPr="007A094E">
          <w:rPr>
            <w:rStyle w:val="Hyperlink"/>
            <w:noProof/>
          </w:rPr>
          <w:t>3.1.</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Sisteme de trasabilitate traditionale</w:t>
        </w:r>
        <w:r w:rsidR="003F6E25">
          <w:rPr>
            <w:noProof/>
            <w:webHidden/>
          </w:rPr>
          <w:tab/>
        </w:r>
        <w:r w:rsidR="003F6E25">
          <w:rPr>
            <w:noProof/>
            <w:webHidden/>
          </w:rPr>
          <w:fldChar w:fldCharType="begin"/>
        </w:r>
        <w:r w:rsidR="003F6E25">
          <w:rPr>
            <w:noProof/>
            <w:webHidden/>
          </w:rPr>
          <w:instrText xml:space="preserve"> PAGEREF _Toc171166617 \h </w:instrText>
        </w:r>
        <w:r w:rsidR="003F6E25">
          <w:rPr>
            <w:noProof/>
            <w:webHidden/>
          </w:rPr>
        </w:r>
        <w:r w:rsidR="003F6E25">
          <w:rPr>
            <w:noProof/>
            <w:webHidden/>
          </w:rPr>
          <w:fldChar w:fldCharType="separate"/>
        </w:r>
        <w:r w:rsidR="003F6E25">
          <w:rPr>
            <w:noProof/>
            <w:webHidden/>
          </w:rPr>
          <w:t>5</w:t>
        </w:r>
        <w:r w:rsidR="003F6E25">
          <w:rPr>
            <w:noProof/>
            <w:webHidden/>
          </w:rPr>
          <w:fldChar w:fldCharType="end"/>
        </w:r>
      </w:hyperlink>
    </w:p>
    <w:p w14:paraId="4E8D7FD4" w14:textId="1A83C9AE" w:rsidR="003F6E25" w:rsidRDefault="00E86338">
      <w:pPr>
        <w:pStyle w:val="TOC2"/>
        <w:rPr>
          <w:rFonts w:asciiTheme="minorHAnsi" w:eastAsiaTheme="minorEastAsia" w:hAnsiTheme="minorHAnsi" w:cstheme="minorBidi"/>
          <w:noProof/>
          <w:sz w:val="22"/>
          <w:szCs w:val="22"/>
          <w:lang w:val="en-US" w:eastAsia="en-US"/>
        </w:rPr>
      </w:pPr>
      <w:hyperlink w:anchor="_Toc171166618" w:history="1">
        <w:r w:rsidR="003F6E25" w:rsidRPr="007A094E">
          <w:rPr>
            <w:rStyle w:val="Hyperlink"/>
            <w:noProof/>
          </w:rPr>
          <w:t>3.2.</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Sisteme de trasabilitate bazate pe Blockchain</w:t>
        </w:r>
        <w:r w:rsidR="003F6E25">
          <w:rPr>
            <w:noProof/>
            <w:webHidden/>
          </w:rPr>
          <w:tab/>
        </w:r>
        <w:r w:rsidR="003F6E25">
          <w:rPr>
            <w:noProof/>
            <w:webHidden/>
          </w:rPr>
          <w:fldChar w:fldCharType="begin"/>
        </w:r>
        <w:r w:rsidR="003F6E25">
          <w:rPr>
            <w:noProof/>
            <w:webHidden/>
          </w:rPr>
          <w:instrText xml:space="preserve"> PAGEREF _Toc171166618 \h </w:instrText>
        </w:r>
        <w:r w:rsidR="003F6E25">
          <w:rPr>
            <w:noProof/>
            <w:webHidden/>
          </w:rPr>
        </w:r>
        <w:r w:rsidR="003F6E25">
          <w:rPr>
            <w:noProof/>
            <w:webHidden/>
          </w:rPr>
          <w:fldChar w:fldCharType="separate"/>
        </w:r>
        <w:r w:rsidR="003F6E25">
          <w:rPr>
            <w:noProof/>
            <w:webHidden/>
          </w:rPr>
          <w:t>5</w:t>
        </w:r>
        <w:r w:rsidR="003F6E25">
          <w:rPr>
            <w:noProof/>
            <w:webHidden/>
          </w:rPr>
          <w:fldChar w:fldCharType="end"/>
        </w:r>
      </w:hyperlink>
    </w:p>
    <w:p w14:paraId="256DCE5F" w14:textId="51B7A771" w:rsidR="003F6E25" w:rsidRDefault="00E86338">
      <w:pPr>
        <w:pStyle w:val="TOC3"/>
        <w:rPr>
          <w:rFonts w:asciiTheme="minorHAnsi" w:eastAsiaTheme="minorEastAsia" w:hAnsiTheme="minorHAnsi" w:cstheme="minorBidi"/>
          <w:noProof/>
          <w:sz w:val="22"/>
          <w:szCs w:val="22"/>
          <w:lang w:val="en-US" w:eastAsia="en-US"/>
        </w:rPr>
      </w:pPr>
      <w:hyperlink w:anchor="_Toc171166619" w:history="1">
        <w:r w:rsidR="003F6E25" w:rsidRPr="007A094E">
          <w:rPr>
            <w:rStyle w:val="Hyperlink"/>
            <w:b/>
            <w:noProof/>
          </w:rPr>
          <w:t>3.2.1.</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Integrarea tehnologiei blockchain in pasii procesului de trasabilitate</w:t>
        </w:r>
        <w:r w:rsidR="003F6E25">
          <w:rPr>
            <w:noProof/>
            <w:webHidden/>
          </w:rPr>
          <w:tab/>
        </w:r>
        <w:r w:rsidR="003F6E25">
          <w:rPr>
            <w:noProof/>
            <w:webHidden/>
          </w:rPr>
          <w:fldChar w:fldCharType="begin"/>
        </w:r>
        <w:r w:rsidR="003F6E25">
          <w:rPr>
            <w:noProof/>
            <w:webHidden/>
          </w:rPr>
          <w:instrText xml:space="preserve"> PAGEREF _Toc171166619 \h </w:instrText>
        </w:r>
        <w:r w:rsidR="003F6E25">
          <w:rPr>
            <w:noProof/>
            <w:webHidden/>
          </w:rPr>
        </w:r>
        <w:r w:rsidR="003F6E25">
          <w:rPr>
            <w:noProof/>
            <w:webHidden/>
          </w:rPr>
          <w:fldChar w:fldCharType="separate"/>
        </w:r>
        <w:r w:rsidR="003F6E25">
          <w:rPr>
            <w:noProof/>
            <w:webHidden/>
          </w:rPr>
          <w:t>5</w:t>
        </w:r>
        <w:r w:rsidR="003F6E25">
          <w:rPr>
            <w:noProof/>
            <w:webHidden/>
          </w:rPr>
          <w:fldChar w:fldCharType="end"/>
        </w:r>
      </w:hyperlink>
    </w:p>
    <w:p w14:paraId="0092CAA3" w14:textId="038D87AF" w:rsidR="003F6E25" w:rsidRDefault="00E86338">
      <w:pPr>
        <w:pStyle w:val="TOC3"/>
        <w:rPr>
          <w:rFonts w:asciiTheme="minorHAnsi" w:eastAsiaTheme="minorEastAsia" w:hAnsiTheme="minorHAnsi" w:cstheme="minorBidi"/>
          <w:noProof/>
          <w:sz w:val="22"/>
          <w:szCs w:val="22"/>
          <w:lang w:val="en-US" w:eastAsia="en-US"/>
        </w:rPr>
      </w:pPr>
      <w:hyperlink w:anchor="_Toc171166620" w:history="1">
        <w:r w:rsidR="003F6E25" w:rsidRPr="007A094E">
          <w:rPr>
            <w:rStyle w:val="Hyperlink"/>
            <w:b/>
            <w:noProof/>
          </w:rPr>
          <w:t>3.2.2.</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Arhitecturi folosite in sistemele de trasabilitate</w:t>
        </w:r>
        <w:r w:rsidR="003F6E25">
          <w:rPr>
            <w:noProof/>
            <w:webHidden/>
          </w:rPr>
          <w:tab/>
        </w:r>
        <w:r w:rsidR="003F6E25">
          <w:rPr>
            <w:noProof/>
            <w:webHidden/>
          </w:rPr>
          <w:fldChar w:fldCharType="begin"/>
        </w:r>
        <w:r w:rsidR="003F6E25">
          <w:rPr>
            <w:noProof/>
            <w:webHidden/>
          </w:rPr>
          <w:instrText xml:space="preserve"> PAGEREF _Toc171166620 \h </w:instrText>
        </w:r>
        <w:r w:rsidR="003F6E25">
          <w:rPr>
            <w:noProof/>
            <w:webHidden/>
          </w:rPr>
        </w:r>
        <w:r w:rsidR="003F6E25">
          <w:rPr>
            <w:noProof/>
            <w:webHidden/>
          </w:rPr>
          <w:fldChar w:fldCharType="separate"/>
        </w:r>
        <w:r w:rsidR="003F6E25">
          <w:rPr>
            <w:noProof/>
            <w:webHidden/>
          </w:rPr>
          <w:t>6</w:t>
        </w:r>
        <w:r w:rsidR="003F6E25">
          <w:rPr>
            <w:noProof/>
            <w:webHidden/>
          </w:rPr>
          <w:fldChar w:fldCharType="end"/>
        </w:r>
      </w:hyperlink>
    </w:p>
    <w:p w14:paraId="1A748491" w14:textId="42D65A10" w:rsidR="003F6E25" w:rsidRDefault="00E86338">
      <w:pPr>
        <w:pStyle w:val="TOC3"/>
        <w:rPr>
          <w:rFonts w:asciiTheme="minorHAnsi" w:eastAsiaTheme="minorEastAsia" w:hAnsiTheme="minorHAnsi" w:cstheme="minorBidi"/>
          <w:noProof/>
          <w:sz w:val="22"/>
          <w:szCs w:val="22"/>
          <w:lang w:val="en-US" w:eastAsia="en-US"/>
        </w:rPr>
      </w:pPr>
      <w:hyperlink w:anchor="_Toc171166621" w:history="1">
        <w:r w:rsidR="003F6E25" w:rsidRPr="007A094E">
          <w:rPr>
            <w:rStyle w:val="Hyperlink"/>
            <w:b/>
            <w:noProof/>
          </w:rPr>
          <w:t>3.2.3.</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Studii de caz si aplicatii blockchain practice in sistemele de trasabilitate</w:t>
        </w:r>
        <w:r w:rsidR="003F6E25">
          <w:rPr>
            <w:noProof/>
            <w:webHidden/>
          </w:rPr>
          <w:tab/>
        </w:r>
        <w:r w:rsidR="003F6E25">
          <w:rPr>
            <w:noProof/>
            <w:webHidden/>
          </w:rPr>
          <w:fldChar w:fldCharType="begin"/>
        </w:r>
        <w:r w:rsidR="003F6E25">
          <w:rPr>
            <w:noProof/>
            <w:webHidden/>
          </w:rPr>
          <w:instrText xml:space="preserve"> PAGEREF _Toc171166621 \h </w:instrText>
        </w:r>
        <w:r w:rsidR="003F6E25">
          <w:rPr>
            <w:noProof/>
            <w:webHidden/>
          </w:rPr>
        </w:r>
        <w:r w:rsidR="003F6E25">
          <w:rPr>
            <w:noProof/>
            <w:webHidden/>
          </w:rPr>
          <w:fldChar w:fldCharType="separate"/>
        </w:r>
        <w:r w:rsidR="003F6E25">
          <w:rPr>
            <w:noProof/>
            <w:webHidden/>
          </w:rPr>
          <w:t>7</w:t>
        </w:r>
        <w:r w:rsidR="003F6E25">
          <w:rPr>
            <w:noProof/>
            <w:webHidden/>
          </w:rPr>
          <w:fldChar w:fldCharType="end"/>
        </w:r>
      </w:hyperlink>
    </w:p>
    <w:p w14:paraId="030E6EBF" w14:textId="318A4AE9" w:rsidR="003F6E25" w:rsidRDefault="00E86338">
      <w:pPr>
        <w:pStyle w:val="TOC3"/>
        <w:rPr>
          <w:rFonts w:asciiTheme="minorHAnsi" w:eastAsiaTheme="minorEastAsia" w:hAnsiTheme="minorHAnsi" w:cstheme="minorBidi"/>
          <w:noProof/>
          <w:sz w:val="22"/>
          <w:szCs w:val="22"/>
          <w:lang w:val="en-US" w:eastAsia="en-US"/>
        </w:rPr>
      </w:pPr>
      <w:hyperlink w:anchor="_Toc171166622" w:history="1">
        <w:r w:rsidR="003F6E25" w:rsidRPr="007A094E">
          <w:rPr>
            <w:rStyle w:val="Hyperlink"/>
            <w:b/>
            <w:noProof/>
          </w:rPr>
          <w:t>3.2.4.</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Integrarea blockchain-ului cu alte tehnologii</w:t>
        </w:r>
        <w:r w:rsidR="003F6E25">
          <w:rPr>
            <w:noProof/>
            <w:webHidden/>
          </w:rPr>
          <w:tab/>
        </w:r>
        <w:r w:rsidR="003F6E25">
          <w:rPr>
            <w:noProof/>
            <w:webHidden/>
          </w:rPr>
          <w:fldChar w:fldCharType="begin"/>
        </w:r>
        <w:r w:rsidR="003F6E25">
          <w:rPr>
            <w:noProof/>
            <w:webHidden/>
          </w:rPr>
          <w:instrText xml:space="preserve"> PAGEREF _Toc171166622 \h </w:instrText>
        </w:r>
        <w:r w:rsidR="003F6E25">
          <w:rPr>
            <w:noProof/>
            <w:webHidden/>
          </w:rPr>
        </w:r>
        <w:r w:rsidR="003F6E25">
          <w:rPr>
            <w:noProof/>
            <w:webHidden/>
          </w:rPr>
          <w:fldChar w:fldCharType="separate"/>
        </w:r>
        <w:r w:rsidR="003F6E25">
          <w:rPr>
            <w:noProof/>
            <w:webHidden/>
          </w:rPr>
          <w:t>9</w:t>
        </w:r>
        <w:r w:rsidR="003F6E25">
          <w:rPr>
            <w:noProof/>
            <w:webHidden/>
          </w:rPr>
          <w:fldChar w:fldCharType="end"/>
        </w:r>
      </w:hyperlink>
    </w:p>
    <w:p w14:paraId="5BBB399D" w14:textId="2DEDBBBB" w:rsidR="003F6E25" w:rsidRDefault="00E86338">
      <w:pPr>
        <w:pStyle w:val="TOC3"/>
        <w:rPr>
          <w:rFonts w:asciiTheme="minorHAnsi" w:eastAsiaTheme="minorEastAsia" w:hAnsiTheme="minorHAnsi" w:cstheme="minorBidi"/>
          <w:noProof/>
          <w:sz w:val="22"/>
          <w:szCs w:val="22"/>
          <w:lang w:val="en-US" w:eastAsia="en-US"/>
        </w:rPr>
      </w:pPr>
      <w:hyperlink w:anchor="_Toc171166623" w:history="1">
        <w:r w:rsidR="003F6E25" w:rsidRPr="007A094E">
          <w:rPr>
            <w:rStyle w:val="Hyperlink"/>
            <w:b/>
            <w:noProof/>
          </w:rPr>
          <w:t>3.2.5.</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Provocari si vulnerabilitati intalnite</w:t>
        </w:r>
        <w:r w:rsidR="003F6E25">
          <w:rPr>
            <w:noProof/>
            <w:webHidden/>
          </w:rPr>
          <w:tab/>
        </w:r>
        <w:r w:rsidR="003F6E25">
          <w:rPr>
            <w:noProof/>
            <w:webHidden/>
          </w:rPr>
          <w:fldChar w:fldCharType="begin"/>
        </w:r>
        <w:r w:rsidR="003F6E25">
          <w:rPr>
            <w:noProof/>
            <w:webHidden/>
          </w:rPr>
          <w:instrText xml:space="preserve"> PAGEREF _Toc171166623 \h </w:instrText>
        </w:r>
        <w:r w:rsidR="003F6E25">
          <w:rPr>
            <w:noProof/>
            <w:webHidden/>
          </w:rPr>
        </w:r>
        <w:r w:rsidR="003F6E25">
          <w:rPr>
            <w:noProof/>
            <w:webHidden/>
          </w:rPr>
          <w:fldChar w:fldCharType="separate"/>
        </w:r>
        <w:r w:rsidR="003F6E25">
          <w:rPr>
            <w:noProof/>
            <w:webHidden/>
          </w:rPr>
          <w:t>9</w:t>
        </w:r>
        <w:r w:rsidR="003F6E25">
          <w:rPr>
            <w:noProof/>
            <w:webHidden/>
          </w:rPr>
          <w:fldChar w:fldCharType="end"/>
        </w:r>
      </w:hyperlink>
    </w:p>
    <w:p w14:paraId="389E2247" w14:textId="4477F9E3" w:rsidR="003F6E25" w:rsidRDefault="00E86338">
      <w:pPr>
        <w:pStyle w:val="TOC3"/>
        <w:rPr>
          <w:rFonts w:asciiTheme="minorHAnsi" w:eastAsiaTheme="minorEastAsia" w:hAnsiTheme="minorHAnsi" w:cstheme="minorBidi"/>
          <w:noProof/>
          <w:sz w:val="22"/>
          <w:szCs w:val="22"/>
          <w:lang w:val="en-US" w:eastAsia="en-US"/>
        </w:rPr>
      </w:pPr>
      <w:hyperlink w:anchor="_Toc171166624" w:history="1">
        <w:r w:rsidR="003F6E25" w:rsidRPr="007A094E">
          <w:rPr>
            <w:rStyle w:val="Hyperlink"/>
            <w:b/>
            <w:noProof/>
          </w:rPr>
          <w:t>3.2.6.</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Concluzia rezultata pe baza articolelor in ceea ce priveste utilizarea tehnologiei blockchain in sistemele de trasabilitate</w:t>
        </w:r>
        <w:r w:rsidR="003F6E25">
          <w:rPr>
            <w:noProof/>
            <w:webHidden/>
          </w:rPr>
          <w:tab/>
        </w:r>
        <w:r w:rsidR="003F6E25">
          <w:rPr>
            <w:noProof/>
            <w:webHidden/>
          </w:rPr>
          <w:fldChar w:fldCharType="begin"/>
        </w:r>
        <w:r w:rsidR="003F6E25">
          <w:rPr>
            <w:noProof/>
            <w:webHidden/>
          </w:rPr>
          <w:instrText xml:space="preserve"> PAGEREF _Toc171166624 \h </w:instrText>
        </w:r>
        <w:r w:rsidR="003F6E25">
          <w:rPr>
            <w:noProof/>
            <w:webHidden/>
          </w:rPr>
        </w:r>
        <w:r w:rsidR="003F6E25">
          <w:rPr>
            <w:noProof/>
            <w:webHidden/>
          </w:rPr>
          <w:fldChar w:fldCharType="separate"/>
        </w:r>
        <w:r w:rsidR="003F6E25">
          <w:rPr>
            <w:noProof/>
            <w:webHidden/>
          </w:rPr>
          <w:t>9</w:t>
        </w:r>
        <w:r w:rsidR="003F6E25">
          <w:rPr>
            <w:noProof/>
            <w:webHidden/>
          </w:rPr>
          <w:fldChar w:fldCharType="end"/>
        </w:r>
      </w:hyperlink>
    </w:p>
    <w:p w14:paraId="2595D59C" w14:textId="1644F8AD" w:rsidR="003F6E25" w:rsidRDefault="00E86338">
      <w:pPr>
        <w:pStyle w:val="TOC1"/>
        <w:rPr>
          <w:rFonts w:asciiTheme="minorHAnsi" w:eastAsiaTheme="minorEastAsia" w:hAnsiTheme="minorHAnsi" w:cstheme="minorBidi"/>
          <w:b w:val="0"/>
          <w:noProof/>
          <w:sz w:val="22"/>
          <w:szCs w:val="22"/>
          <w:lang w:val="en-US" w:eastAsia="en-US"/>
        </w:rPr>
      </w:pPr>
      <w:hyperlink w:anchor="_Toc171166625" w:history="1">
        <w:r w:rsidR="003F6E25" w:rsidRPr="007A094E">
          <w:rPr>
            <w:rStyle w:val="Hyperlink"/>
            <w:noProof/>
          </w:rPr>
          <w:t>Capitolul 4. Analiză și fundamentare Teoretică</w:t>
        </w:r>
        <w:r w:rsidR="003F6E25">
          <w:rPr>
            <w:noProof/>
            <w:webHidden/>
          </w:rPr>
          <w:tab/>
        </w:r>
        <w:r w:rsidR="003F6E25">
          <w:rPr>
            <w:noProof/>
            <w:webHidden/>
          </w:rPr>
          <w:fldChar w:fldCharType="begin"/>
        </w:r>
        <w:r w:rsidR="003F6E25">
          <w:rPr>
            <w:noProof/>
            <w:webHidden/>
          </w:rPr>
          <w:instrText xml:space="preserve"> PAGEREF _Toc171166625 \h </w:instrText>
        </w:r>
        <w:r w:rsidR="003F6E25">
          <w:rPr>
            <w:noProof/>
            <w:webHidden/>
          </w:rPr>
        </w:r>
        <w:r w:rsidR="003F6E25">
          <w:rPr>
            <w:noProof/>
            <w:webHidden/>
          </w:rPr>
          <w:fldChar w:fldCharType="separate"/>
        </w:r>
        <w:r w:rsidR="003F6E25">
          <w:rPr>
            <w:noProof/>
            <w:webHidden/>
          </w:rPr>
          <w:t>11</w:t>
        </w:r>
        <w:r w:rsidR="003F6E25">
          <w:rPr>
            <w:noProof/>
            <w:webHidden/>
          </w:rPr>
          <w:fldChar w:fldCharType="end"/>
        </w:r>
      </w:hyperlink>
    </w:p>
    <w:p w14:paraId="00309705" w14:textId="70A23FE8" w:rsidR="003F6E25" w:rsidRDefault="00E86338">
      <w:pPr>
        <w:pStyle w:val="TOC2"/>
        <w:rPr>
          <w:rFonts w:asciiTheme="minorHAnsi" w:eastAsiaTheme="minorEastAsia" w:hAnsiTheme="minorHAnsi" w:cstheme="minorBidi"/>
          <w:noProof/>
          <w:sz w:val="22"/>
          <w:szCs w:val="22"/>
          <w:lang w:val="en-US" w:eastAsia="en-US"/>
        </w:rPr>
      </w:pPr>
      <w:hyperlink w:anchor="_Toc171166626" w:history="1">
        <w:r w:rsidR="003F6E25" w:rsidRPr="007A094E">
          <w:rPr>
            <w:rStyle w:val="Hyperlink"/>
            <w:noProof/>
          </w:rPr>
          <w:t>4.1.</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Concepte de baza in trasabilitate</w:t>
        </w:r>
        <w:r w:rsidR="003F6E25">
          <w:rPr>
            <w:noProof/>
            <w:webHidden/>
          </w:rPr>
          <w:tab/>
        </w:r>
        <w:r w:rsidR="003F6E25">
          <w:rPr>
            <w:noProof/>
            <w:webHidden/>
          </w:rPr>
          <w:fldChar w:fldCharType="begin"/>
        </w:r>
        <w:r w:rsidR="003F6E25">
          <w:rPr>
            <w:noProof/>
            <w:webHidden/>
          </w:rPr>
          <w:instrText xml:space="preserve"> PAGEREF _Toc171166626 \h </w:instrText>
        </w:r>
        <w:r w:rsidR="003F6E25">
          <w:rPr>
            <w:noProof/>
            <w:webHidden/>
          </w:rPr>
        </w:r>
        <w:r w:rsidR="003F6E25">
          <w:rPr>
            <w:noProof/>
            <w:webHidden/>
          </w:rPr>
          <w:fldChar w:fldCharType="separate"/>
        </w:r>
        <w:r w:rsidR="003F6E25">
          <w:rPr>
            <w:noProof/>
            <w:webHidden/>
          </w:rPr>
          <w:t>11</w:t>
        </w:r>
        <w:r w:rsidR="003F6E25">
          <w:rPr>
            <w:noProof/>
            <w:webHidden/>
          </w:rPr>
          <w:fldChar w:fldCharType="end"/>
        </w:r>
      </w:hyperlink>
    </w:p>
    <w:p w14:paraId="631E4A05" w14:textId="569C8CF9" w:rsidR="003F6E25" w:rsidRDefault="00E86338">
      <w:pPr>
        <w:pStyle w:val="TOC2"/>
        <w:rPr>
          <w:rFonts w:asciiTheme="minorHAnsi" w:eastAsiaTheme="minorEastAsia" w:hAnsiTheme="minorHAnsi" w:cstheme="minorBidi"/>
          <w:noProof/>
          <w:sz w:val="22"/>
          <w:szCs w:val="22"/>
          <w:lang w:val="en-US" w:eastAsia="en-US"/>
        </w:rPr>
      </w:pPr>
      <w:hyperlink w:anchor="_Toc171166627" w:history="1">
        <w:r w:rsidR="003F6E25" w:rsidRPr="007A094E">
          <w:rPr>
            <w:rStyle w:val="Hyperlink"/>
            <w:noProof/>
          </w:rPr>
          <w:t>4.2.</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Cazuri de utilizare ale sistemului de trasabilitate</w:t>
        </w:r>
        <w:r w:rsidR="003F6E25">
          <w:rPr>
            <w:noProof/>
            <w:webHidden/>
          </w:rPr>
          <w:tab/>
        </w:r>
        <w:r w:rsidR="003F6E25">
          <w:rPr>
            <w:noProof/>
            <w:webHidden/>
          </w:rPr>
          <w:fldChar w:fldCharType="begin"/>
        </w:r>
        <w:r w:rsidR="003F6E25">
          <w:rPr>
            <w:noProof/>
            <w:webHidden/>
          </w:rPr>
          <w:instrText xml:space="preserve"> PAGEREF _Toc171166627 \h </w:instrText>
        </w:r>
        <w:r w:rsidR="003F6E25">
          <w:rPr>
            <w:noProof/>
            <w:webHidden/>
          </w:rPr>
        </w:r>
        <w:r w:rsidR="003F6E25">
          <w:rPr>
            <w:noProof/>
            <w:webHidden/>
          </w:rPr>
          <w:fldChar w:fldCharType="separate"/>
        </w:r>
        <w:r w:rsidR="003F6E25">
          <w:rPr>
            <w:noProof/>
            <w:webHidden/>
          </w:rPr>
          <w:t>11</w:t>
        </w:r>
        <w:r w:rsidR="003F6E25">
          <w:rPr>
            <w:noProof/>
            <w:webHidden/>
          </w:rPr>
          <w:fldChar w:fldCharType="end"/>
        </w:r>
      </w:hyperlink>
    </w:p>
    <w:p w14:paraId="1C0A8C4B" w14:textId="4B7CF353" w:rsidR="003F6E25" w:rsidRDefault="00E86338">
      <w:pPr>
        <w:pStyle w:val="TOC2"/>
        <w:rPr>
          <w:rFonts w:asciiTheme="minorHAnsi" w:eastAsiaTheme="minorEastAsia" w:hAnsiTheme="minorHAnsi" w:cstheme="minorBidi"/>
          <w:noProof/>
          <w:sz w:val="22"/>
          <w:szCs w:val="22"/>
          <w:lang w:val="en-US" w:eastAsia="en-US"/>
        </w:rPr>
      </w:pPr>
      <w:hyperlink w:anchor="_Toc171166628" w:history="1">
        <w:r w:rsidR="003F6E25" w:rsidRPr="007A094E">
          <w:rPr>
            <w:rStyle w:val="Hyperlink"/>
            <w:noProof/>
          </w:rPr>
          <w:t>4.3.</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Arhitectura aplicatiei</w:t>
        </w:r>
        <w:r w:rsidR="003F6E25">
          <w:rPr>
            <w:noProof/>
            <w:webHidden/>
          </w:rPr>
          <w:tab/>
        </w:r>
        <w:r w:rsidR="003F6E25">
          <w:rPr>
            <w:noProof/>
            <w:webHidden/>
          </w:rPr>
          <w:fldChar w:fldCharType="begin"/>
        </w:r>
        <w:r w:rsidR="003F6E25">
          <w:rPr>
            <w:noProof/>
            <w:webHidden/>
          </w:rPr>
          <w:instrText xml:space="preserve"> PAGEREF _Toc171166628 \h </w:instrText>
        </w:r>
        <w:r w:rsidR="003F6E25">
          <w:rPr>
            <w:noProof/>
            <w:webHidden/>
          </w:rPr>
        </w:r>
        <w:r w:rsidR="003F6E25">
          <w:rPr>
            <w:noProof/>
            <w:webHidden/>
          </w:rPr>
          <w:fldChar w:fldCharType="separate"/>
        </w:r>
        <w:r w:rsidR="003F6E25">
          <w:rPr>
            <w:noProof/>
            <w:webHidden/>
          </w:rPr>
          <w:t>12</w:t>
        </w:r>
        <w:r w:rsidR="003F6E25">
          <w:rPr>
            <w:noProof/>
            <w:webHidden/>
          </w:rPr>
          <w:fldChar w:fldCharType="end"/>
        </w:r>
      </w:hyperlink>
    </w:p>
    <w:p w14:paraId="5BB4DF61" w14:textId="5F63FCF9" w:rsidR="003F6E25" w:rsidRDefault="00E86338">
      <w:pPr>
        <w:pStyle w:val="TOC2"/>
        <w:rPr>
          <w:rFonts w:asciiTheme="minorHAnsi" w:eastAsiaTheme="minorEastAsia" w:hAnsiTheme="minorHAnsi" w:cstheme="minorBidi"/>
          <w:noProof/>
          <w:sz w:val="22"/>
          <w:szCs w:val="22"/>
          <w:lang w:val="en-US" w:eastAsia="en-US"/>
        </w:rPr>
      </w:pPr>
      <w:hyperlink w:anchor="_Toc171166629" w:history="1">
        <w:r w:rsidR="003F6E25" w:rsidRPr="007A094E">
          <w:rPr>
            <w:rStyle w:val="Hyperlink"/>
            <w:noProof/>
          </w:rPr>
          <w:t>4.4.</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Salvarea elementelor de date cheie in contractele inteligente</w:t>
        </w:r>
        <w:r w:rsidR="003F6E25">
          <w:rPr>
            <w:noProof/>
            <w:webHidden/>
          </w:rPr>
          <w:tab/>
        </w:r>
        <w:r w:rsidR="003F6E25">
          <w:rPr>
            <w:noProof/>
            <w:webHidden/>
          </w:rPr>
          <w:fldChar w:fldCharType="begin"/>
        </w:r>
        <w:r w:rsidR="003F6E25">
          <w:rPr>
            <w:noProof/>
            <w:webHidden/>
          </w:rPr>
          <w:instrText xml:space="preserve"> PAGEREF _Toc171166629 \h </w:instrText>
        </w:r>
        <w:r w:rsidR="003F6E25">
          <w:rPr>
            <w:noProof/>
            <w:webHidden/>
          </w:rPr>
        </w:r>
        <w:r w:rsidR="003F6E25">
          <w:rPr>
            <w:noProof/>
            <w:webHidden/>
          </w:rPr>
          <w:fldChar w:fldCharType="separate"/>
        </w:r>
        <w:r w:rsidR="003F6E25">
          <w:rPr>
            <w:noProof/>
            <w:webHidden/>
          </w:rPr>
          <w:t>14</w:t>
        </w:r>
        <w:r w:rsidR="003F6E25">
          <w:rPr>
            <w:noProof/>
            <w:webHidden/>
          </w:rPr>
          <w:fldChar w:fldCharType="end"/>
        </w:r>
      </w:hyperlink>
    </w:p>
    <w:p w14:paraId="44EA66AD" w14:textId="2BE4FD46" w:rsidR="003F6E25" w:rsidRDefault="00E86338">
      <w:pPr>
        <w:pStyle w:val="TOC2"/>
        <w:rPr>
          <w:rFonts w:asciiTheme="minorHAnsi" w:eastAsiaTheme="minorEastAsia" w:hAnsiTheme="minorHAnsi" w:cstheme="minorBidi"/>
          <w:noProof/>
          <w:sz w:val="22"/>
          <w:szCs w:val="22"/>
          <w:lang w:val="en-US" w:eastAsia="en-US"/>
        </w:rPr>
      </w:pPr>
      <w:hyperlink w:anchor="_Toc171166630" w:history="1">
        <w:r w:rsidR="003F6E25" w:rsidRPr="007A094E">
          <w:rPr>
            <w:rStyle w:val="Hyperlink"/>
            <w:noProof/>
          </w:rPr>
          <w:t>4.5.</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Etapa de transformare a materiilor prime in produse</w:t>
        </w:r>
        <w:r w:rsidR="003F6E25">
          <w:rPr>
            <w:noProof/>
            <w:webHidden/>
          </w:rPr>
          <w:tab/>
        </w:r>
        <w:r w:rsidR="003F6E25">
          <w:rPr>
            <w:noProof/>
            <w:webHidden/>
          </w:rPr>
          <w:fldChar w:fldCharType="begin"/>
        </w:r>
        <w:r w:rsidR="003F6E25">
          <w:rPr>
            <w:noProof/>
            <w:webHidden/>
          </w:rPr>
          <w:instrText xml:space="preserve"> PAGEREF _Toc171166630 \h </w:instrText>
        </w:r>
        <w:r w:rsidR="003F6E25">
          <w:rPr>
            <w:noProof/>
            <w:webHidden/>
          </w:rPr>
        </w:r>
        <w:r w:rsidR="003F6E25">
          <w:rPr>
            <w:noProof/>
            <w:webHidden/>
          </w:rPr>
          <w:fldChar w:fldCharType="separate"/>
        </w:r>
        <w:r w:rsidR="003F6E25">
          <w:rPr>
            <w:noProof/>
            <w:webHidden/>
          </w:rPr>
          <w:t>15</w:t>
        </w:r>
        <w:r w:rsidR="003F6E25">
          <w:rPr>
            <w:noProof/>
            <w:webHidden/>
          </w:rPr>
          <w:fldChar w:fldCharType="end"/>
        </w:r>
      </w:hyperlink>
    </w:p>
    <w:p w14:paraId="6F71DDE6" w14:textId="30E1FFB0" w:rsidR="003F6E25" w:rsidRDefault="00E86338">
      <w:pPr>
        <w:pStyle w:val="TOC2"/>
        <w:rPr>
          <w:rFonts w:asciiTheme="minorHAnsi" w:eastAsiaTheme="minorEastAsia" w:hAnsiTheme="minorHAnsi" w:cstheme="minorBidi"/>
          <w:noProof/>
          <w:sz w:val="22"/>
          <w:szCs w:val="22"/>
          <w:lang w:val="en-US" w:eastAsia="en-US"/>
        </w:rPr>
      </w:pPr>
      <w:hyperlink w:anchor="_Toc171166631" w:history="1">
        <w:r w:rsidR="003F6E25" w:rsidRPr="007A094E">
          <w:rPr>
            <w:rStyle w:val="Hyperlink"/>
            <w:noProof/>
          </w:rPr>
          <w:t>4.6.</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Inregistrarea unui transfer de proprietate</w:t>
        </w:r>
        <w:r w:rsidR="003F6E25">
          <w:rPr>
            <w:noProof/>
            <w:webHidden/>
          </w:rPr>
          <w:tab/>
        </w:r>
        <w:r w:rsidR="003F6E25">
          <w:rPr>
            <w:noProof/>
            <w:webHidden/>
          </w:rPr>
          <w:fldChar w:fldCharType="begin"/>
        </w:r>
        <w:r w:rsidR="003F6E25">
          <w:rPr>
            <w:noProof/>
            <w:webHidden/>
          </w:rPr>
          <w:instrText xml:space="preserve"> PAGEREF _Toc171166631 \h </w:instrText>
        </w:r>
        <w:r w:rsidR="003F6E25">
          <w:rPr>
            <w:noProof/>
            <w:webHidden/>
          </w:rPr>
        </w:r>
        <w:r w:rsidR="003F6E25">
          <w:rPr>
            <w:noProof/>
            <w:webHidden/>
          </w:rPr>
          <w:fldChar w:fldCharType="separate"/>
        </w:r>
        <w:r w:rsidR="003F6E25">
          <w:rPr>
            <w:noProof/>
            <w:webHidden/>
          </w:rPr>
          <w:t>17</w:t>
        </w:r>
        <w:r w:rsidR="003F6E25">
          <w:rPr>
            <w:noProof/>
            <w:webHidden/>
          </w:rPr>
          <w:fldChar w:fldCharType="end"/>
        </w:r>
      </w:hyperlink>
    </w:p>
    <w:p w14:paraId="7E5AC5B3" w14:textId="54C42406" w:rsidR="003F6E25" w:rsidRDefault="00E86338">
      <w:pPr>
        <w:pStyle w:val="TOC2"/>
        <w:rPr>
          <w:rFonts w:asciiTheme="minorHAnsi" w:eastAsiaTheme="minorEastAsia" w:hAnsiTheme="minorHAnsi" w:cstheme="minorBidi"/>
          <w:noProof/>
          <w:sz w:val="22"/>
          <w:szCs w:val="22"/>
          <w:lang w:val="en-US" w:eastAsia="en-US"/>
        </w:rPr>
      </w:pPr>
      <w:hyperlink w:anchor="_Toc171166632" w:history="1">
        <w:r w:rsidR="003F6E25" w:rsidRPr="007A094E">
          <w:rPr>
            <w:rStyle w:val="Hyperlink"/>
            <w:noProof/>
          </w:rPr>
          <w:t>4.7.</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Functia de reconstructie a traseului unui produs</w:t>
        </w:r>
        <w:r w:rsidR="003F6E25">
          <w:rPr>
            <w:noProof/>
            <w:webHidden/>
          </w:rPr>
          <w:tab/>
        </w:r>
        <w:r w:rsidR="003F6E25">
          <w:rPr>
            <w:noProof/>
            <w:webHidden/>
          </w:rPr>
          <w:fldChar w:fldCharType="begin"/>
        </w:r>
        <w:r w:rsidR="003F6E25">
          <w:rPr>
            <w:noProof/>
            <w:webHidden/>
          </w:rPr>
          <w:instrText xml:space="preserve"> PAGEREF _Toc171166632 \h </w:instrText>
        </w:r>
        <w:r w:rsidR="003F6E25">
          <w:rPr>
            <w:noProof/>
            <w:webHidden/>
          </w:rPr>
        </w:r>
        <w:r w:rsidR="003F6E25">
          <w:rPr>
            <w:noProof/>
            <w:webHidden/>
          </w:rPr>
          <w:fldChar w:fldCharType="separate"/>
        </w:r>
        <w:r w:rsidR="003F6E25">
          <w:rPr>
            <w:noProof/>
            <w:webHidden/>
          </w:rPr>
          <w:t>18</w:t>
        </w:r>
        <w:r w:rsidR="003F6E25">
          <w:rPr>
            <w:noProof/>
            <w:webHidden/>
          </w:rPr>
          <w:fldChar w:fldCharType="end"/>
        </w:r>
      </w:hyperlink>
    </w:p>
    <w:p w14:paraId="7B5F5BAF" w14:textId="6C9B5D64" w:rsidR="003F6E25" w:rsidRDefault="00E86338">
      <w:pPr>
        <w:pStyle w:val="TOC2"/>
        <w:rPr>
          <w:rFonts w:asciiTheme="minorHAnsi" w:eastAsiaTheme="minorEastAsia" w:hAnsiTheme="minorHAnsi" w:cstheme="minorBidi"/>
          <w:noProof/>
          <w:sz w:val="22"/>
          <w:szCs w:val="22"/>
          <w:lang w:val="en-US" w:eastAsia="en-US"/>
        </w:rPr>
      </w:pPr>
      <w:hyperlink w:anchor="_Toc171166633" w:history="1">
        <w:r w:rsidR="003F6E25" w:rsidRPr="007A094E">
          <w:rPr>
            <w:rStyle w:val="Hyperlink"/>
            <w:noProof/>
          </w:rPr>
          <w:t>4.8.</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Verificarile din cadrul sistemului de trasabilitate</w:t>
        </w:r>
        <w:r w:rsidR="003F6E25">
          <w:rPr>
            <w:noProof/>
            <w:webHidden/>
          </w:rPr>
          <w:tab/>
        </w:r>
        <w:r w:rsidR="003F6E25">
          <w:rPr>
            <w:noProof/>
            <w:webHidden/>
          </w:rPr>
          <w:fldChar w:fldCharType="begin"/>
        </w:r>
        <w:r w:rsidR="003F6E25">
          <w:rPr>
            <w:noProof/>
            <w:webHidden/>
          </w:rPr>
          <w:instrText xml:space="preserve"> PAGEREF _Toc171166633 \h </w:instrText>
        </w:r>
        <w:r w:rsidR="003F6E25">
          <w:rPr>
            <w:noProof/>
            <w:webHidden/>
          </w:rPr>
        </w:r>
        <w:r w:rsidR="003F6E25">
          <w:rPr>
            <w:noProof/>
            <w:webHidden/>
          </w:rPr>
          <w:fldChar w:fldCharType="separate"/>
        </w:r>
        <w:r w:rsidR="003F6E25">
          <w:rPr>
            <w:noProof/>
            <w:webHidden/>
          </w:rPr>
          <w:t>20</w:t>
        </w:r>
        <w:r w:rsidR="003F6E25">
          <w:rPr>
            <w:noProof/>
            <w:webHidden/>
          </w:rPr>
          <w:fldChar w:fldCharType="end"/>
        </w:r>
      </w:hyperlink>
    </w:p>
    <w:p w14:paraId="144D4BED" w14:textId="6634595D" w:rsidR="003F6E25" w:rsidRDefault="00E86338">
      <w:pPr>
        <w:pStyle w:val="TOC2"/>
        <w:rPr>
          <w:rFonts w:asciiTheme="minorHAnsi" w:eastAsiaTheme="minorEastAsia" w:hAnsiTheme="minorHAnsi" w:cstheme="minorBidi"/>
          <w:noProof/>
          <w:sz w:val="22"/>
          <w:szCs w:val="22"/>
          <w:lang w:val="en-US" w:eastAsia="en-US"/>
        </w:rPr>
      </w:pPr>
      <w:hyperlink w:anchor="_Toc171166634" w:history="1">
        <w:r w:rsidR="003F6E25" w:rsidRPr="007A094E">
          <w:rPr>
            <w:rStyle w:val="Hyperlink"/>
            <w:noProof/>
          </w:rPr>
          <w:t>4.9.</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Anularea unei actiuni</w:t>
        </w:r>
        <w:r w:rsidR="003F6E25">
          <w:rPr>
            <w:noProof/>
            <w:webHidden/>
          </w:rPr>
          <w:tab/>
        </w:r>
        <w:r w:rsidR="003F6E25">
          <w:rPr>
            <w:noProof/>
            <w:webHidden/>
          </w:rPr>
          <w:fldChar w:fldCharType="begin"/>
        </w:r>
        <w:r w:rsidR="003F6E25">
          <w:rPr>
            <w:noProof/>
            <w:webHidden/>
          </w:rPr>
          <w:instrText xml:space="preserve"> PAGEREF _Toc171166634 \h </w:instrText>
        </w:r>
        <w:r w:rsidR="003F6E25">
          <w:rPr>
            <w:noProof/>
            <w:webHidden/>
          </w:rPr>
        </w:r>
        <w:r w:rsidR="003F6E25">
          <w:rPr>
            <w:noProof/>
            <w:webHidden/>
          </w:rPr>
          <w:fldChar w:fldCharType="separate"/>
        </w:r>
        <w:r w:rsidR="003F6E25">
          <w:rPr>
            <w:noProof/>
            <w:webHidden/>
          </w:rPr>
          <w:t>21</w:t>
        </w:r>
        <w:r w:rsidR="003F6E25">
          <w:rPr>
            <w:noProof/>
            <w:webHidden/>
          </w:rPr>
          <w:fldChar w:fldCharType="end"/>
        </w:r>
      </w:hyperlink>
    </w:p>
    <w:p w14:paraId="7466869B" w14:textId="6ACCE733" w:rsidR="003F6E25" w:rsidRDefault="00E86338">
      <w:pPr>
        <w:pStyle w:val="TOC2"/>
        <w:rPr>
          <w:rFonts w:asciiTheme="minorHAnsi" w:eastAsiaTheme="minorEastAsia" w:hAnsiTheme="minorHAnsi" w:cstheme="minorBidi"/>
          <w:noProof/>
          <w:sz w:val="22"/>
          <w:szCs w:val="22"/>
          <w:lang w:val="en-US" w:eastAsia="en-US"/>
        </w:rPr>
      </w:pPr>
      <w:hyperlink w:anchor="_Toc171166635" w:history="1">
        <w:r w:rsidR="003F6E25" w:rsidRPr="007A094E">
          <w:rPr>
            <w:rStyle w:val="Hyperlink"/>
            <w:noProof/>
          </w:rPr>
          <w:t>4.10.</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Semnalarea unui produs contaminat in sistemul de trasabilitate</w:t>
        </w:r>
        <w:r w:rsidR="003F6E25">
          <w:rPr>
            <w:noProof/>
            <w:webHidden/>
          </w:rPr>
          <w:tab/>
        </w:r>
        <w:r w:rsidR="003F6E25">
          <w:rPr>
            <w:noProof/>
            <w:webHidden/>
          </w:rPr>
          <w:fldChar w:fldCharType="begin"/>
        </w:r>
        <w:r w:rsidR="003F6E25">
          <w:rPr>
            <w:noProof/>
            <w:webHidden/>
          </w:rPr>
          <w:instrText xml:space="preserve"> PAGEREF _Toc171166635 \h </w:instrText>
        </w:r>
        <w:r w:rsidR="003F6E25">
          <w:rPr>
            <w:noProof/>
            <w:webHidden/>
          </w:rPr>
        </w:r>
        <w:r w:rsidR="003F6E25">
          <w:rPr>
            <w:noProof/>
            <w:webHidden/>
          </w:rPr>
          <w:fldChar w:fldCharType="separate"/>
        </w:r>
        <w:r w:rsidR="003F6E25">
          <w:rPr>
            <w:noProof/>
            <w:webHidden/>
          </w:rPr>
          <w:t>21</w:t>
        </w:r>
        <w:r w:rsidR="003F6E25">
          <w:rPr>
            <w:noProof/>
            <w:webHidden/>
          </w:rPr>
          <w:fldChar w:fldCharType="end"/>
        </w:r>
      </w:hyperlink>
    </w:p>
    <w:p w14:paraId="1C46DB67" w14:textId="59C0FCFF" w:rsidR="003F6E25" w:rsidRDefault="00E86338">
      <w:pPr>
        <w:pStyle w:val="TOC1"/>
        <w:rPr>
          <w:rFonts w:asciiTheme="minorHAnsi" w:eastAsiaTheme="minorEastAsia" w:hAnsiTheme="minorHAnsi" w:cstheme="minorBidi"/>
          <w:b w:val="0"/>
          <w:noProof/>
          <w:sz w:val="22"/>
          <w:szCs w:val="22"/>
          <w:lang w:val="en-US" w:eastAsia="en-US"/>
        </w:rPr>
      </w:pPr>
      <w:hyperlink w:anchor="_Toc171166636" w:history="1">
        <w:r w:rsidR="003F6E25" w:rsidRPr="007A094E">
          <w:rPr>
            <w:rStyle w:val="Hyperlink"/>
            <w:noProof/>
          </w:rPr>
          <w:t>Capitolul 5. Proiectare de detaliu și implementare</w:t>
        </w:r>
        <w:r w:rsidR="003F6E25">
          <w:rPr>
            <w:noProof/>
            <w:webHidden/>
          </w:rPr>
          <w:tab/>
        </w:r>
        <w:r w:rsidR="003F6E25">
          <w:rPr>
            <w:noProof/>
            <w:webHidden/>
          </w:rPr>
          <w:fldChar w:fldCharType="begin"/>
        </w:r>
        <w:r w:rsidR="003F6E25">
          <w:rPr>
            <w:noProof/>
            <w:webHidden/>
          </w:rPr>
          <w:instrText xml:space="preserve"> PAGEREF _Toc171166636 \h </w:instrText>
        </w:r>
        <w:r w:rsidR="003F6E25">
          <w:rPr>
            <w:noProof/>
            <w:webHidden/>
          </w:rPr>
        </w:r>
        <w:r w:rsidR="003F6E25">
          <w:rPr>
            <w:noProof/>
            <w:webHidden/>
          </w:rPr>
          <w:fldChar w:fldCharType="separate"/>
        </w:r>
        <w:r w:rsidR="003F6E25">
          <w:rPr>
            <w:noProof/>
            <w:webHidden/>
          </w:rPr>
          <w:t>24</w:t>
        </w:r>
        <w:r w:rsidR="003F6E25">
          <w:rPr>
            <w:noProof/>
            <w:webHidden/>
          </w:rPr>
          <w:fldChar w:fldCharType="end"/>
        </w:r>
      </w:hyperlink>
    </w:p>
    <w:p w14:paraId="655BB1E4" w14:textId="010934C1" w:rsidR="003F6E25" w:rsidRDefault="00E86338">
      <w:pPr>
        <w:pStyle w:val="TOC2"/>
        <w:rPr>
          <w:rFonts w:asciiTheme="minorHAnsi" w:eastAsiaTheme="minorEastAsia" w:hAnsiTheme="minorHAnsi" w:cstheme="minorBidi"/>
          <w:noProof/>
          <w:sz w:val="22"/>
          <w:szCs w:val="22"/>
          <w:lang w:val="en-US" w:eastAsia="en-US"/>
        </w:rPr>
      </w:pPr>
      <w:hyperlink w:anchor="_Toc171166637" w:history="1">
        <w:r w:rsidR="003F6E25" w:rsidRPr="007A094E">
          <w:rPr>
            <w:rStyle w:val="Hyperlink"/>
            <w:noProof/>
          </w:rPr>
          <w:t>5.1.</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Back-end: Contractele inteligente ale sistemului de trasabilitate</w:t>
        </w:r>
        <w:r w:rsidR="003F6E25">
          <w:rPr>
            <w:noProof/>
            <w:webHidden/>
          </w:rPr>
          <w:tab/>
        </w:r>
        <w:r w:rsidR="003F6E25">
          <w:rPr>
            <w:noProof/>
            <w:webHidden/>
          </w:rPr>
          <w:fldChar w:fldCharType="begin"/>
        </w:r>
        <w:r w:rsidR="003F6E25">
          <w:rPr>
            <w:noProof/>
            <w:webHidden/>
          </w:rPr>
          <w:instrText xml:space="preserve"> PAGEREF _Toc171166637 \h </w:instrText>
        </w:r>
        <w:r w:rsidR="003F6E25">
          <w:rPr>
            <w:noProof/>
            <w:webHidden/>
          </w:rPr>
        </w:r>
        <w:r w:rsidR="003F6E25">
          <w:rPr>
            <w:noProof/>
            <w:webHidden/>
          </w:rPr>
          <w:fldChar w:fldCharType="separate"/>
        </w:r>
        <w:r w:rsidR="003F6E25">
          <w:rPr>
            <w:noProof/>
            <w:webHidden/>
          </w:rPr>
          <w:t>24</w:t>
        </w:r>
        <w:r w:rsidR="003F6E25">
          <w:rPr>
            <w:noProof/>
            <w:webHidden/>
          </w:rPr>
          <w:fldChar w:fldCharType="end"/>
        </w:r>
      </w:hyperlink>
    </w:p>
    <w:p w14:paraId="09C46FDE" w14:textId="0AF2654B" w:rsidR="003F6E25" w:rsidRDefault="00E86338">
      <w:pPr>
        <w:pStyle w:val="TOC3"/>
        <w:rPr>
          <w:rFonts w:asciiTheme="minorHAnsi" w:eastAsiaTheme="minorEastAsia" w:hAnsiTheme="minorHAnsi" w:cstheme="minorBidi"/>
          <w:noProof/>
          <w:sz w:val="22"/>
          <w:szCs w:val="22"/>
          <w:lang w:val="en-US" w:eastAsia="en-US"/>
        </w:rPr>
      </w:pPr>
      <w:hyperlink w:anchor="_Toc171166638" w:history="1">
        <w:r w:rsidR="003F6E25" w:rsidRPr="007A094E">
          <w:rPr>
            <w:rStyle w:val="Hyperlink"/>
            <w:b/>
            <w:noProof/>
          </w:rPr>
          <w:t>5.1.1.</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Relatia intre contractele inteligente ale sistemului de trasabilitate</w:t>
        </w:r>
        <w:r w:rsidR="003F6E25">
          <w:rPr>
            <w:noProof/>
            <w:webHidden/>
          </w:rPr>
          <w:tab/>
        </w:r>
        <w:r w:rsidR="003F6E25">
          <w:rPr>
            <w:noProof/>
            <w:webHidden/>
          </w:rPr>
          <w:fldChar w:fldCharType="begin"/>
        </w:r>
        <w:r w:rsidR="003F6E25">
          <w:rPr>
            <w:noProof/>
            <w:webHidden/>
          </w:rPr>
          <w:instrText xml:space="preserve"> PAGEREF _Toc171166638 \h </w:instrText>
        </w:r>
        <w:r w:rsidR="003F6E25">
          <w:rPr>
            <w:noProof/>
            <w:webHidden/>
          </w:rPr>
        </w:r>
        <w:r w:rsidR="003F6E25">
          <w:rPr>
            <w:noProof/>
            <w:webHidden/>
          </w:rPr>
          <w:fldChar w:fldCharType="separate"/>
        </w:r>
        <w:r w:rsidR="003F6E25">
          <w:rPr>
            <w:noProof/>
            <w:webHidden/>
          </w:rPr>
          <w:t>24</w:t>
        </w:r>
        <w:r w:rsidR="003F6E25">
          <w:rPr>
            <w:noProof/>
            <w:webHidden/>
          </w:rPr>
          <w:fldChar w:fldCharType="end"/>
        </w:r>
      </w:hyperlink>
    </w:p>
    <w:p w14:paraId="50044AAD" w14:textId="2D22EDDF" w:rsidR="003F6E25" w:rsidRDefault="00E86338">
      <w:pPr>
        <w:pStyle w:val="TOC3"/>
        <w:rPr>
          <w:rFonts w:asciiTheme="minorHAnsi" w:eastAsiaTheme="minorEastAsia" w:hAnsiTheme="minorHAnsi" w:cstheme="minorBidi"/>
          <w:noProof/>
          <w:sz w:val="22"/>
          <w:szCs w:val="22"/>
          <w:lang w:val="en-US" w:eastAsia="en-US"/>
        </w:rPr>
      </w:pPr>
      <w:hyperlink w:anchor="_Toc171166639" w:history="1">
        <w:r w:rsidR="003F6E25" w:rsidRPr="007A094E">
          <w:rPr>
            <w:rStyle w:val="Hyperlink"/>
            <w:b/>
            <w:noProof/>
          </w:rPr>
          <w:t>5.1.2.</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Definirea structurilor de date necesare pentru sistemul de trasabilitate</w:t>
        </w:r>
        <w:r w:rsidR="003F6E25">
          <w:rPr>
            <w:noProof/>
            <w:webHidden/>
          </w:rPr>
          <w:tab/>
        </w:r>
        <w:r w:rsidR="003F6E25">
          <w:rPr>
            <w:noProof/>
            <w:webHidden/>
          </w:rPr>
          <w:fldChar w:fldCharType="begin"/>
        </w:r>
        <w:r w:rsidR="003F6E25">
          <w:rPr>
            <w:noProof/>
            <w:webHidden/>
          </w:rPr>
          <w:instrText xml:space="preserve"> PAGEREF _Toc171166639 \h </w:instrText>
        </w:r>
        <w:r w:rsidR="003F6E25">
          <w:rPr>
            <w:noProof/>
            <w:webHidden/>
          </w:rPr>
        </w:r>
        <w:r w:rsidR="003F6E25">
          <w:rPr>
            <w:noProof/>
            <w:webHidden/>
          </w:rPr>
          <w:fldChar w:fldCharType="separate"/>
        </w:r>
        <w:r w:rsidR="003F6E25">
          <w:rPr>
            <w:noProof/>
            <w:webHidden/>
          </w:rPr>
          <w:t>25</w:t>
        </w:r>
        <w:r w:rsidR="003F6E25">
          <w:rPr>
            <w:noProof/>
            <w:webHidden/>
          </w:rPr>
          <w:fldChar w:fldCharType="end"/>
        </w:r>
      </w:hyperlink>
    </w:p>
    <w:p w14:paraId="4FB19D12" w14:textId="74AFB3A1" w:rsidR="003F6E25" w:rsidRDefault="00E86338">
      <w:pPr>
        <w:pStyle w:val="TOC3"/>
        <w:rPr>
          <w:rFonts w:asciiTheme="minorHAnsi" w:eastAsiaTheme="minorEastAsia" w:hAnsiTheme="minorHAnsi" w:cstheme="minorBidi"/>
          <w:noProof/>
          <w:sz w:val="22"/>
          <w:szCs w:val="22"/>
          <w:lang w:val="en-US" w:eastAsia="en-US"/>
        </w:rPr>
      </w:pPr>
      <w:hyperlink w:anchor="_Toc171166640" w:history="1">
        <w:r w:rsidR="003F6E25" w:rsidRPr="007A094E">
          <w:rPr>
            <w:rStyle w:val="Hyperlink"/>
            <w:b/>
            <w:noProof/>
          </w:rPr>
          <w:t>5.1.3.</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Contractul inteligent „Lant de aprovizionare” - SupplyChain</w:t>
        </w:r>
        <w:r w:rsidR="003F6E25">
          <w:rPr>
            <w:noProof/>
            <w:webHidden/>
          </w:rPr>
          <w:tab/>
        </w:r>
        <w:r w:rsidR="003F6E25">
          <w:rPr>
            <w:noProof/>
            <w:webHidden/>
          </w:rPr>
          <w:fldChar w:fldCharType="begin"/>
        </w:r>
        <w:r w:rsidR="003F6E25">
          <w:rPr>
            <w:noProof/>
            <w:webHidden/>
          </w:rPr>
          <w:instrText xml:space="preserve"> PAGEREF _Toc171166640 \h </w:instrText>
        </w:r>
        <w:r w:rsidR="003F6E25">
          <w:rPr>
            <w:noProof/>
            <w:webHidden/>
          </w:rPr>
        </w:r>
        <w:r w:rsidR="003F6E25">
          <w:rPr>
            <w:noProof/>
            <w:webHidden/>
          </w:rPr>
          <w:fldChar w:fldCharType="separate"/>
        </w:r>
        <w:r w:rsidR="003F6E25">
          <w:rPr>
            <w:noProof/>
            <w:webHidden/>
          </w:rPr>
          <w:t>28</w:t>
        </w:r>
        <w:r w:rsidR="003F6E25">
          <w:rPr>
            <w:noProof/>
            <w:webHidden/>
          </w:rPr>
          <w:fldChar w:fldCharType="end"/>
        </w:r>
      </w:hyperlink>
    </w:p>
    <w:p w14:paraId="6BE3ADA7" w14:textId="53178465" w:rsidR="003F6E25" w:rsidRDefault="00E86338">
      <w:pPr>
        <w:pStyle w:val="TOC3"/>
        <w:rPr>
          <w:rFonts w:asciiTheme="minorHAnsi" w:eastAsiaTheme="minorEastAsia" w:hAnsiTheme="minorHAnsi" w:cstheme="minorBidi"/>
          <w:noProof/>
          <w:sz w:val="22"/>
          <w:szCs w:val="22"/>
          <w:lang w:val="en-US" w:eastAsia="en-US"/>
        </w:rPr>
      </w:pPr>
      <w:hyperlink w:anchor="_Toc171166641" w:history="1">
        <w:r w:rsidR="003F6E25" w:rsidRPr="007A094E">
          <w:rPr>
            <w:rStyle w:val="Hyperlink"/>
            <w:b/>
            <w:noProof/>
          </w:rPr>
          <w:t>5.1.4.</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Contractul inteligent destinat pentru conturile actorilor - Users</w:t>
        </w:r>
        <w:r w:rsidR="003F6E25">
          <w:rPr>
            <w:noProof/>
            <w:webHidden/>
          </w:rPr>
          <w:tab/>
        </w:r>
        <w:r w:rsidR="003F6E25">
          <w:rPr>
            <w:noProof/>
            <w:webHidden/>
          </w:rPr>
          <w:fldChar w:fldCharType="begin"/>
        </w:r>
        <w:r w:rsidR="003F6E25">
          <w:rPr>
            <w:noProof/>
            <w:webHidden/>
          </w:rPr>
          <w:instrText xml:space="preserve"> PAGEREF _Toc171166641 \h </w:instrText>
        </w:r>
        <w:r w:rsidR="003F6E25">
          <w:rPr>
            <w:noProof/>
            <w:webHidden/>
          </w:rPr>
        </w:r>
        <w:r w:rsidR="003F6E25">
          <w:rPr>
            <w:noProof/>
            <w:webHidden/>
          </w:rPr>
          <w:fldChar w:fldCharType="separate"/>
        </w:r>
        <w:r w:rsidR="003F6E25">
          <w:rPr>
            <w:noProof/>
            <w:webHidden/>
          </w:rPr>
          <w:t>29</w:t>
        </w:r>
        <w:r w:rsidR="003F6E25">
          <w:rPr>
            <w:noProof/>
            <w:webHidden/>
          </w:rPr>
          <w:fldChar w:fldCharType="end"/>
        </w:r>
      </w:hyperlink>
    </w:p>
    <w:p w14:paraId="1889D203" w14:textId="1EE25A03" w:rsidR="003F6E25" w:rsidRDefault="00E86338">
      <w:pPr>
        <w:pStyle w:val="TOC3"/>
        <w:rPr>
          <w:rFonts w:asciiTheme="minorHAnsi" w:eastAsiaTheme="minorEastAsia" w:hAnsiTheme="minorHAnsi" w:cstheme="minorBidi"/>
          <w:noProof/>
          <w:sz w:val="22"/>
          <w:szCs w:val="22"/>
          <w:lang w:val="en-US" w:eastAsia="en-US"/>
        </w:rPr>
      </w:pPr>
      <w:hyperlink w:anchor="_Toc171166642" w:history="1">
        <w:r w:rsidR="003F6E25" w:rsidRPr="007A094E">
          <w:rPr>
            <w:rStyle w:val="Hyperlink"/>
            <w:b/>
            <w:noProof/>
          </w:rPr>
          <w:t>5.1.5.</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Contractul inteligent destinat administrarii produselor – Products</w:t>
        </w:r>
        <w:r w:rsidR="003F6E25">
          <w:rPr>
            <w:noProof/>
            <w:webHidden/>
          </w:rPr>
          <w:tab/>
        </w:r>
        <w:r w:rsidR="003F6E25">
          <w:rPr>
            <w:noProof/>
            <w:webHidden/>
          </w:rPr>
          <w:fldChar w:fldCharType="begin"/>
        </w:r>
        <w:r w:rsidR="003F6E25">
          <w:rPr>
            <w:noProof/>
            <w:webHidden/>
          </w:rPr>
          <w:instrText xml:space="preserve"> PAGEREF _Toc171166642 \h </w:instrText>
        </w:r>
        <w:r w:rsidR="003F6E25">
          <w:rPr>
            <w:noProof/>
            <w:webHidden/>
          </w:rPr>
        </w:r>
        <w:r w:rsidR="003F6E25">
          <w:rPr>
            <w:noProof/>
            <w:webHidden/>
          </w:rPr>
          <w:fldChar w:fldCharType="separate"/>
        </w:r>
        <w:r w:rsidR="003F6E25">
          <w:rPr>
            <w:noProof/>
            <w:webHidden/>
          </w:rPr>
          <w:t>32</w:t>
        </w:r>
        <w:r w:rsidR="003F6E25">
          <w:rPr>
            <w:noProof/>
            <w:webHidden/>
          </w:rPr>
          <w:fldChar w:fldCharType="end"/>
        </w:r>
      </w:hyperlink>
    </w:p>
    <w:p w14:paraId="7A4A77C1" w14:textId="14D0CA06" w:rsidR="003F6E25" w:rsidRDefault="00E86338">
      <w:pPr>
        <w:pStyle w:val="TOC2"/>
        <w:rPr>
          <w:rFonts w:asciiTheme="minorHAnsi" w:eastAsiaTheme="minorEastAsia" w:hAnsiTheme="minorHAnsi" w:cstheme="minorBidi"/>
          <w:noProof/>
          <w:sz w:val="22"/>
          <w:szCs w:val="22"/>
          <w:lang w:val="en-US" w:eastAsia="en-US"/>
        </w:rPr>
      </w:pPr>
      <w:hyperlink w:anchor="_Toc171166643" w:history="1">
        <w:r w:rsidR="003F6E25" w:rsidRPr="007A094E">
          <w:rPr>
            <w:rStyle w:val="Hyperlink"/>
            <w:noProof/>
          </w:rPr>
          <w:t>5.2.</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Front-end: Interfata aplicatiei de trasabilitate</w:t>
        </w:r>
        <w:r w:rsidR="003F6E25">
          <w:rPr>
            <w:noProof/>
            <w:webHidden/>
          </w:rPr>
          <w:tab/>
        </w:r>
        <w:r w:rsidR="003F6E25">
          <w:rPr>
            <w:noProof/>
            <w:webHidden/>
          </w:rPr>
          <w:fldChar w:fldCharType="begin"/>
        </w:r>
        <w:r w:rsidR="003F6E25">
          <w:rPr>
            <w:noProof/>
            <w:webHidden/>
          </w:rPr>
          <w:instrText xml:space="preserve"> PAGEREF _Toc171166643 \h </w:instrText>
        </w:r>
        <w:r w:rsidR="003F6E25">
          <w:rPr>
            <w:noProof/>
            <w:webHidden/>
          </w:rPr>
        </w:r>
        <w:r w:rsidR="003F6E25">
          <w:rPr>
            <w:noProof/>
            <w:webHidden/>
          </w:rPr>
          <w:fldChar w:fldCharType="separate"/>
        </w:r>
        <w:r w:rsidR="003F6E25">
          <w:rPr>
            <w:noProof/>
            <w:webHidden/>
          </w:rPr>
          <w:t>38</w:t>
        </w:r>
        <w:r w:rsidR="003F6E25">
          <w:rPr>
            <w:noProof/>
            <w:webHidden/>
          </w:rPr>
          <w:fldChar w:fldCharType="end"/>
        </w:r>
      </w:hyperlink>
    </w:p>
    <w:p w14:paraId="15E12FEF" w14:textId="26F190EF" w:rsidR="003F6E25" w:rsidRDefault="00E86338">
      <w:pPr>
        <w:pStyle w:val="TOC3"/>
        <w:rPr>
          <w:rFonts w:asciiTheme="minorHAnsi" w:eastAsiaTheme="minorEastAsia" w:hAnsiTheme="minorHAnsi" w:cstheme="minorBidi"/>
          <w:noProof/>
          <w:sz w:val="22"/>
          <w:szCs w:val="22"/>
          <w:lang w:val="en-US" w:eastAsia="en-US"/>
        </w:rPr>
      </w:pPr>
      <w:hyperlink w:anchor="_Toc171166644" w:history="1">
        <w:r w:rsidR="003F6E25" w:rsidRPr="007A094E">
          <w:rPr>
            <w:rStyle w:val="Hyperlink"/>
            <w:b/>
            <w:noProof/>
          </w:rPr>
          <w:t>5.2.1.</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Clase folosite pentru definirea de obiecte utilizate in comunicarea cu contractele inteligente – modulul models</w:t>
        </w:r>
        <w:r w:rsidR="003F6E25">
          <w:rPr>
            <w:noProof/>
            <w:webHidden/>
          </w:rPr>
          <w:tab/>
        </w:r>
        <w:r w:rsidR="003F6E25">
          <w:rPr>
            <w:noProof/>
            <w:webHidden/>
          </w:rPr>
          <w:fldChar w:fldCharType="begin"/>
        </w:r>
        <w:r w:rsidR="003F6E25">
          <w:rPr>
            <w:noProof/>
            <w:webHidden/>
          </w:rPr>
          <w:instrText xml:space="preserve"> PAGEREF _Toc171166644 \h </w:instrText>
        </w:r>
        <w:r w:rsidR="003F6E25">
          <w:rPr>
            <w:noProof/>
            <w:webHidden/>
          </w:rPr>
        </w:r>
        <w:r w:rsidR="003F6E25">
          <w:rPr>
            <w:noProof/>
            <w:webHidden/>
          </w:rPr>
          <w:fldChar w:fldCharType="separate"/>
        </w:r>
        <w:r w:rsidR="003F6E25">
          <w:rPr>
            <w:noProof/>
            <w:webHidden/>
          </w:rPr>
          <w:t>38</w:t>
        </w:r>
        <w:r w:rsidR="003F6E25">
          <w:rPr>
            <w:noProof/>
            <w:webHidden/>
          </w:rPr>
          <w:fldChar w:fldCharType="end"/>
        </w:r>
      </w:hyperlink>
    </w:p>
    <w:p w14:paraId="7AF8B15F" w14:textId="33568DD7" w:rsidR="003F6E25" w:rsidRDefault="00E86338">
      <w:pPr>
        <w:pStyle w:val="TOC3"/>
        <w:rPr>
          <w:rFonts w:asciiTheme="minorHAnsi" w:eastAsiaTheme="minorEastAsia" w:hAnsiTheme="minorHAnsi" w:cstheme="minorBidi"/>
          <w:noProof/>
          <w:sz w:val="22"/>
          <w:szCs w:val="22"/>
          <w:lang w:val="en-US" w:eastAsia="en-US"/>
        </w:rPr>
      </w:pPr>
      <w:hyperlink w:anchor="_Toc171166645" w:history="1">
        <w:r w:rsidR="003F6E25" w:rsidRPr="007A094E">
          <w:rPr>
            <w:rStyle w:val="Hyperlink"/>
            <w:b/>
            <w:noProof/>
          </w:rPr>
          <w:t>5.2.2.</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Clase utilizate pentru apelarea functiilor din contractele inteligente – modulul contracts</w:t>
        </w:r>
        <w:r w:rsidR="003F6E25">
          <w:rPr>
            <w:noProof/>
            <w:webHidden/>
          </w:rPr>
          <w:tab/>
        </w:r>
        <w:r w:rsidR="003F6E25">
          <w:rPr>
            <w:noProof/>
            <w:webHidden/>
          </w:rPr>
          <w:fldChar w:fldCharType="begin"/>
        </w:r>
        <w:r w:rsidR="003F6E25">
          <w:rPr>
            <w:noProof/>
            <w:webHidden/>
          </w:rPr>
          <w:instrText xml:space="preserve"> PAGEREF _Toc171166645 \h </w:instrText>
        </w:r>
        <w:r w:rsidR="003F6E25">
          <w:rPr>
            <w:noProof/>
            <w:webHidden/>
          </w:rPr>
        </w:r>
        <w:r w:rsidR="003F6E25">
          <w:rPr>
            <w:noProof/>
            <w:webHidden/>
          </w:rPr>
          <w:fldChar w:fldCharType="separate"/>
        </w:r>
        <w:r w:rsidR="003F6E25">
          <w:rPr>
            <w:noProof/>
            <w:webHidden/>
          </w:rPr>
          <w:t>38</w:t>
        </w:r>
        <w:r w:rsidR="003F6E25">
          <w:rPr>
            <w:noProof/>
            <w:webHidden/>
          </w:rPr>
          <w:fldChar w:fldCharType="end"/>
        </w:r>
      </w:hyperlink>
    </w:p>
    <w:p w14:paraId="31B989A4" w14:textId="6826B2E5" w:rsidR="003F6E25" w:rsidRDefault="00E86338">
      <w:pPr>
        <w:pStyle w:val="TOC3"/>
        <w:rPr>
          <w:rFonts w:asciiTheme="minorHAnsi" w:eastAsiaTheme="minorEastAsia" w:hAnsiTheme="minorHAnsi" w:cstheme="minorBidi"/>
          <w:noProof/>
          <w:sz w:val="22"/>
          <w:szCs w:val="22"/>
          <w:lang w:val="en-US" w:eastAsia="en-US"/>
        </w:rPr>
      </w:pPr>
      <w:hyperlink w:anchor="_Toc171166646" w:history="1">
        <w:r w:rsidR="003F6E25" w:rsidRPr="007A094E">
          <w:rPr>
            <w:rStyle w:val="Hyperlink"/>
            <w:b/>
            <w:noProof/>
          </w:rPr>
          <w:t>5.2.3.</w:t>
        </w:r>
        <w:r w:rsidR="003F6E25">
          <w:rPr>
            <w:rFonts w:asciiTheme="minorHAnsi" w:eastAsiaTheme="minorEastAsia" w:hAnsiTheme="minorHAnsi" w:cstheme="minorBidi"/>
            <w:noProof/>
            <w:sz w:val="22"/>
            <w:szCs w:val="22"/>
            <w:lang w:val="en-US" w:eastAsia="en-US"/>
          </w:rPr>
          <w:tab/>
        </w:r>
        <w:r w:rsidR="003F6E25" w:rsidRPr="007A094E">
          <w:rPr>
            <w:rStyle w:val="Hyperlink"/>
            <w:noProof/>
          </w:rPr>
          <w:t>Elemente de prezentare din interfata utilizator</w:t>
        </w:r>
        <w:r w:rsidR="003F6E25">
          <w:rPr>
            <w:noProof/>
            <w:webHidden/>
          </w:rPr>
          <w:tab/>
        </w:r>
        <w:r w:rsidR="003F6E25">
          <w:rPr>
            <w:noProof/>
            <w:webHidden/>
          </w:rPr>
          <w:fldChar w:fldCharType="begin"/>
        </w:r>
        <w:r w:rsidR="003F6E25">
          <w:rPr>
            <w:noProof/>
            <w:webHidden/>
          </w:rPr>
          <w:instrText xml:space="preserve"> PAGEREF _Toc171166646 \h </w:instrText>
        </w:r>
        <w:r w:rsidR="003F6E25">
          <w:rPr>
            <w:noProof/>
            <w:webHidden/>
          </w:rPr>
        </w:r>
        <w:r w:rsidR="003F6E25">
          <w:rPr>
            <w:noProof/>
            <w:webHidden/>
          </w:rPr>
          <w:fldChar w:fldCharType="separate"/>
        </w:r>
        <w:r w:rsidR="003F6E25">
          <w:rPr>
            <w:noProof/>
            <w:webHidden/>
          </w:rPr>
          <w:t>40</w:t>
        </w:r>
        <w:r w:rsidR="003F6E25">
          <w:rPr>
            <w:noProof/>
            <w:webHidden/>
          </w:rPr>
          <w:fldChar w:fldCharType="end"/>
        </w:r>
      </w:hyperlink>
    </w:p>
    <w:p w14:paraId="35E2236F" w14:textId="6B9A7389" w:rsidR="003F6E25" w:rsidRDefault="00E86338">
      <w:pPr>
        <w:pStyle w:val="TOC1"/>
        <w:rPr>
          <w:rFonts w:asciiTheme="minorHAnsi" w:eastAsiaTheme="minorEastAsia" w:hAnsiTheme="minorHAnsi" w:cstheme="minorBidi"/>
          <w:b w:val="0"/>
          <w:noProof/>
          <w:sz w:val="22"/>
          <w:szCs w:val="22"/>
          <w:lang w:val="en-US" w:eastAsia="en-US"/>
        </w:rPr>
      </w:pPr>
      <w:hyperlink w:anchor="_Toc171166647" w:history="1">
        <w:r w:rsidR="003F6E25" w:rsidRPr="007A094E">
          <w:rPr>
            <w:rStyle w:val="Hyperlink"/>
            <w:noProof/>
          </w:rPr>
          <w:t>Capitolul 6. Testare și validare</w:t>
        </w:r>
        <w:r w:rsidR="003F6E25">
          <w:rPr>
            <w:noProof/>
            <w:webHidden/>
          </w:rPr>
          <w:tab/>
        </w:r>
        <w:r w:rsidR="003F6E25">
          <w:rPr>
            <w:noProof/>
            <w:webHidden/>
          </w:rPr>
          <w:fldChar w:fldCharType="begin"/>
        </w:r>
        <w:r w:rsidR="003F6E25">
          <w:rPr>
            <w:noProof/>
            <w:webHidden/>
          </w:rPr>
          <w:instrText xml:space="preserve"> PAGEREF _Toc171166647 \h </w:instrText>
        </w:r>
        <w:r w:rsidR="003F6E25">
          <w:rPr>
            <w:noProof/>
            <w:webHidden/>
          </w:rPr>
        </w:r>
        <w:r w:rsidR="003F6E25">
          <w:rPr>
            <w:noProof/>
            <w:webHidden/>
          </w:rPr>
          <w:fldChar w:fldCharType="separate"/>
        </w:r>
        <w:r w:rsidR="003F6E25">
          <w:rPr>
            <w:noProof/>
            <w:webHidden/>
          </w:rPr>
          <w:t>42</w:t>
        </w:r>
        <w:r w:rsidR="003F6E25">
          <w:rPr>
            <w:noProof/>
            <w:webHidden/>
          </w:rPr>
          <w:fldChar w:fldCharType="end"/>
        </w:r>
      </w:hyperlink>
    </w:p>
    <w:p w14:paraId="3F761E69" w14:textId="71A81DD0" w:rsidR="003F6E25" w:rsidRDefault="00E86338">
      <w:pPr>
        <w:pStyle w:val="TOC1"/>
        <w:rPr>
          <w:rFonts w:asciiTheme="minorHAnsi" w:eastAsiaTheme="minorEastAsia" w:hAnsiTheme="minorHAnsi" w:cstheme="minorBidi"/>
          <w:b w:val="0"/>
          <w:noProof/>
          <w:sz w:val="22"/>
          <w:szCs w:val="22"/>
          <w:lang w:val="en-US" w:eastAsia="en-US"/>
        </w:rPr>
      </w:pPr>
      <w:hyperlink w:anchor="_Toc171166648" w:history="1">
        <w:r w:rsidR="003F6E25" w:rsidRPr="007A094E">
          <w:rPr>
            <w:rStyle w:val="Hyperlink"/>
            <w:noProof/>
          </w:rPr>
          <w:t>Capitolul 7. Manual de instalare si utilizare</w:t>
        </w:r>
        <w:r w:rsidR="003F6E25">
          <w:rPr>
            <w:noProof/>
            <w:webHidden/>
          </w:rPr>
          <w:tab/>
        </w:r>
        <w:r w:rsidR="003F6E25">
          <w:rPr>
            <w:noProof/>
            <w:webHidden/>
          </w:rPr>
          <w:fldChar w:fldCharType="begin"/>
        </w:r>
        <w:r w:rsidR="003F6E25">
          <w:rPr>
            <w:noProof/>
            <w:webHidden/>
          </w:rPr>
          <w:instrText xml:space="preserve"> PAGEREF _Toc171166648 \h </w:instrText>
        </w:r>
        <w:r w:rsidR="003F6E25">
          <w:rPr>
            <w:noProof/>
            <w:webHidden/>
          </w:rPr>
        </w:r>
        <w:r w:rsidR="003F6E25">
          <w:rPr>
            <w:noProof/>
            <w:webHidden/>
          </w:rPr>
          <w:fldChar w:fldCharType="separate"/>
        </w:r>
        <w:r w:rsidR="003F6E25">
          <w:rPr>
            <w:noProof/>
            <w:webHidden/>
          </w:rPr>
          <w:t>44</w:t>
        </w:r>
        <w:r w:rsidR="003F6E25">
          <w:rPr>
            <w:noProof/>
            <w:webHidden/>
          </w:rPr>
          <w:fldChar w:fldCharType="end"/>
        </w:r>
      </w:hyperlink>
    </w:p>
    <w:p w14:paraId="317967C1" w14:textId="656DDFE2" w:rsidR="003F6E25" w:rsidRDefault="00E86338">
      <w:pPr>
        <w:pStyle w:val="TOC1"/>
        <w:rPr>
          <w:rFonts w:asciiTheme="minorHAnsi" w:eastAsiaTheme="minorEastAsia" w:hAnsiTheme="minorHAnsi" w:cstheme="minorBidi"/>
          <w:b w:val="0"/>
          <w:noProof/>
          <w:sz w:val="22"/>
          <w:szCs w:val="22"/>
          <w:lang w:val="en-US" w:eastAsia="en-US"/>
        </w:rPr>
      </w:pPr>
      <w:hyperlink w:anchor="_Toc171166649" w:history="1">
        <w:r w:rsidR="003F6E25" w:rsidRPr="007A094E">
          <w:rPr>
            <w:rStyle w:val="Hyperlink"/>
            <w:noProof/>
          </w:rPr>
          <w:t>Capitolul 8. Concluzii</w:t>
        </w:r>
        <w:r w:rsidR="003F6E25">
          <w:rPr>
            <w:noProof/>
            <w:webHidden/>
          </w:rPr>
          <w:tab/>
        </w:r>
        <w:r w:rsidR="003F6E25">
          <w:rPr>
            <w:noProof/>
            <w:webHidden/>
          </w:rPr>
          <w:fldChar w:fldCharType="begin"/>
        </w:r>
        <w:r w:rsidR="003F6E25">
          <w:rPr>
            <w:noProof/>
            <w:webHidden/>
          </w:rPr>
          <w:instrText xml:space="preserve"> PAGEREF _Toc171166649 \h </w:instrText>
        </w:r>
        <w:r w:rsidR="003F6E25">
          <w:rPr>
            <w:noProof/>
            <w:webHidden/>
          </w:rPr>
        </w:r>
        <w:r w:rsidR="003F6E25">
          <w:rPr>
            <w:noProof/>
            <w:webHidden/>
          </w:rPr>
          <w:fldChar w:fldCharType="separate"/>
        </w:r>
        <w:r w:rsidR="003F6E25">
          <w:rPr>
            <w:noProof/>
            <w:webHidden/>
          </w:rPr>
          <w:t>46</w:t>
        </w:r>
        <w:r w:rsidR="003F6E25">
          <w:rPr>
            <w:noProof/>
            <w:webHidden/>
          </w:rPr>
          <w:fldChar w:fldCharType="end"/>
        </w:r>
      </w:hyperlink>
    </w:p>
    <w:p w14:paraId="198E2724" w14:textId="32B40DD3" w:rsidR="003F6E25" w:rsidRDefault="00E86338">
      <w:pPr>
        <w:pStyle w:val="TOC1"/>
        <w:rPr>
          <w:rFonts w:asciiTheme="minorHAnsi" w:eastAsiaTheme="minorEastAsia" w:hAnsiTheme="minorHAnsi" w:cstheme="minorBidi"/>
          <w:b w:val="0"/>
          <w:noProof/>
          <w:sz w:val="22"/>
          <w:szCs w:val="22"/>
          <w:lang w:val="en-US" w:eastAsia="en-US"/>
        </w:rPr>
      </w:pPr>
      <w:hyperlink w:anchor="_Toc171166650" w:history="1">
        <w:r w:rsidR="003F6E25" w:rsidRPr="007A094E">
          <w:rPr>
            <w:rStyle w:val="Hyperlink"/>
            <w:noProof/>
          </w:rPr>
          <w:t>Bibliografie</w:t>
        </w:r>
        <w:r w:rsidR="003F6E25">
          <w:rPr>
            <w:noProof/>
            <w:webHidden/>
          </w:rPr>
          <w:tab/>
        </w:r>
        <w:r w:rsidR="003F6E25">
          <w:rPr>
            <w:noProof/>
            <w:webHidden/>
          </w:rPr>
          <w:fldChar w:fldCharType="begin"/>
        </w:r>
        <w:r w:rsidR="003F6E25">
          <w:rPr>
            <w:noProof/>
            <w:webHidden/>
          </w:rPr>
          <w:instrText xml:space="preserve"> PAGEREF _Toc171166650 \h </w:instrText>
        </w:r>
        <w:r w:rsidR="003F6E25">
          <w:rPr>
            <w:noProof/>
            <w:webHidden/>
          </w:rPr>
        </w:r>
        <w:r w:rsidR="003F6E25">
          <w:rPr>
            <w:noProof/>
            <w:webHidden/>
          </w:rPr>
          <w:fldChar w:fldCharType="separate"/>
        </w:r>
        <w:r w:rsidR="003F6E25">
          <w:rPr>
            <w:noProof/>
            <w:webHidden/>
          </w:rPr>
          <w:t>48</w:t>
        </w:r>
        <w:r w:rsidR="003F6E25">
          <w:rPr>
            <w:noProof/>
            <w:webHidden/>
          </w:rPr>
          <w:fldChar w:fldCharType="end"/>
        </w:r>
      </w:hyperlink>
    </w:p>
    <w:p w14:paraId="7D804340" w14:textId="5867F4BB" w:rsidR="003F6E25" w:rsidRDefault="00E86338">
      <w:pPr>
        <w:pStyle w:val="TOC1"/>
        <w:rPr>
          <w:rFonts w:asciiTheme="minorHAnsi" w:eastAsiaTheme="minorEastAsia" w:hAnsiTheme="minorHAnsi" w:cstheme="minorBidi"/>
          <w:b w:val="0"/>
          <w:noProof/>
          <w:sz w:val="22"/>
          <w:szCs w:val="22"/>
          <w:lang w:val="en-US" w:eastAsia="en-US"/>
        </w:rPr>
      </w:pPr>
      <w:hyperlink w:anchor="_Toc171166651" w:history="1">
        <w:r w:rsidR="003F6E25" w:rsidRPr="007A094E">
          <w:rPr>
            <w:rStyle w:val="Hyperlink"/>
            <w:noProof/>
          </w:rPr>
          <w:t>Anexa 1</w:t>
        </w:r>
        <w:r w:rsidR="003F6E25">
          <w:rPr>
            <w:noProof/>
            <w:webHidden/>
          </w:rPr>
          <w:tab/>
        </w:r>
        <w:r w:rsidR="003F6E25">
          <w:rPr>
            <w:noProof/>
            <w:webHidden/>
          </w:rPr>
          <w:fldChar w:fldCharType="begin"/>
        </w:r>
        <w:r w:rsidR="003F6E25">
          <w:rPr>
            <w:noProof/>
            <w:webHidden/>
          </w:rPr>
          <w:instrText xml:space="preserve"> PAGEREF _Toc171166651 \h </w:instrText>
        </w:r>
        <w:r w:rsidR="003F6E25">
          <w:rPr>
            <w:noProof/>
            <w:webHidden/>
          </w:rPr>
        </w:r>
        <w:r w:rsidR="003F6E25">
          <w:rPr>
            <w:noProof/>
            <w:webHidden/>
          </w:rPr>
          <w:fldChar w:fldCharType="separate"/>
        </w:r>
        <w:r w:rsidR="003F6E25">
          <w:rPr>
            <w:noProof/>
            <w:webHidden/>
          </w:rPr>
          <w:t>50</w:t>
        </w:r>
        <w:r w:rsidR="003F6E25">
          <w:rPr>
            <w:noProof/>
            <w:webHidden/>
          </w:rPr>
          <w:fldChar w:fldCharType="end"/>
        </w:r>
      </w:hyperlink>
    </w:p>
    <w:p w14:paraId="3CA0F0C7" w14:textId="77935D3A" w:rsidR="003F6E25" w:rsidRDefault="00E86338">
      <w:pPr>
        <w:pStyle w:val="TOC1"/>
        <w:rPr>
          <w:rFonts w:asciiTheme="minorHAnsi" w:eastAsiaTheme="minorEastAsia" w:hAnsiTheme="minorHAnsi" w:cstheme="minorBidi"/>
          <w:b w:val="0"/>
          <w:noProof/>
          <w:sz w:val="22"/>
          <w:szCs w:val="22"/>
          <w:lang w:val="en-US" w:eastAsia="en-US"/>
        </w:rPr>
      </w:pPr>
      <w:hyperlink w:anchor="_Toc171166652" w:history="1">
        <w:r w:rsidR="003F6E25" w:rsidRPr="007A094E">
          <w:rPr>
            <w:rStyle w:val="Hyperlink"/>
            <w:noProof/>
          </w:rPr>
          <w:t>Anexa 2</w:t>
        </w:r>
        <w:r w:rsidR="003F6E25">
          <w:rPr>
            <w:noProof/>
            <w:webHidden/>
          </w:rPr>
          <w:tab/>
        </w:r>
        <w:r w:rsidR="003F6E25">
          <w:rPr>
            <w:noProof/>
            <w:webHidden/>
          </w:rPr>
          <w:fldChar w:fldCharType="begin"/>
        </w:r>
        <w:r w:rsidR="003F6E25">
          <w:rPr>
            <w:noProof/>
            <w:webHidden/>
          </w:rPr>
          <w:instrText xml:space="preserve"> PAGEREF _Toc171166652 \h </w:instrText>
        </w:r>
        <w:r w:rsidR="003F6E25">
          <w:rPr>
            <w:noProof/>
            <w:webHidden/>
          </w:rPr>
        </w:r>
        <w:r w:rsidR="003F6E25">
          <w:rPr>
            <w:noProof/>
            <w:webHidden/>
          </w:rPr>
          <w:fldChar w:fldCharType="separate"/>
        </w:r>
        <w:r w:rsidR="003F6E25">
          <w:rPr>
            <w:noProof/>
            <w:webHidden/>
          </w:rPr>
          <w:t>51</w:t>
        </w:r>
        <w:r w:rsidR="003F6E25">
          <w:rPr>
            <w:noProof/>
            <w:webHidden/>
          </w:rPr>
          <w:fldChar w:fldCharType="end"/>
        </w:r>
      </w:hyperlink>
    </w:p>
    <w:p w14:paraId="0541C5F5" w14:textId="1B6FC0E5" w:rsidR="003F6E25" w:rsidRDefault="00E86338">
      <w:pPr>
        <w:pStyle w:val="TOC1"/>
        <w:rPr>
          <w:rFonts w:asciiTheme="minorHAnsi" w:eastAsiaTheme="minorEastAsia" w:hAnsiTheme="minorHAnsi" w:cstheme="minorBidi"/>
          <w:b w:val="0"/>
          <w:noProof/>
          <w:sz w:val="22"/>
          <w:szCs w:val="22"/>
          <w:lang w:val="en-US" w:eastAsia="en-US"/>
        </w:rPr>
      </w:pPr>
      <w:hyperlink w:anchor="_Toc171166653" w:history="1">
        <w:r w:rsidR="003F6E25" w:rsidRPr="007A094E">
          <w:rPr>
            <w:rStyle w:val="Hyperlink"/>
            <w:noProof/>
          </w:rPr>
          <w:t>Anexa 3</w:t>
        </w:r>
        <w:r w:rsidR="003F6E25">
          <w:rPr>
            <w:noProof/>
            <w:webHidden/>
          </w:rPr>
          <w:tab/>
        </w:r>
        <w:r w:rsidR="003F6E25">
          <w:rPr>
            <w:noProof/>
            <w:webHidden/>
          </w:rPr>
          <w:fldChar w:fldCharType="begin"/>
        </w:r>
        <w:r w:rsidR="003F6E25">
          <w:rPr>
            <w:noProof/>
            <w:webHidden/>
          </w:rPr>
          <w:instrText xml:space="preserve"> PAGEREF _Toc171166653 \h </w:instrText>
        </w:r>
        <w:r w:rsidR="003F6E25">
          <w:rPr>
            <w:noProof/>
            <w:webHidden/>
          </w:rPr>
        </w:r>
        <w:r w:rsidR="003F6E25">
          <w:rPr>
            <w:noProof/>
            <w:webHidden/>
          </w:rPr>
          <w:fldChar w:fldCharType="separate"/>
        </w:r>
        <w:r w:rsidR="003F6E25">
          <w:rPr>
            <w:noProof/>
            <w:webHidden/>
          </w:rPr>
          <w:t>52</w:t>
        </w:r>
        <w:r w:rsidR="003F6E25">
          <w:rPr>
            <w:noProof/>
            <w:webHidden/>
          </w:rPr>
          <w:fldChar w:fldCharType="end"/>
        </w:r>
      </w:hyperlink>
    </w:p>
    <w:p w14:paraId="7A620158" w14:textId="4753FC4E" w:rsidR="00CB61AE" w:rsidRDefault="00F83CFA" w:rsidP="00AA547F">
      <w:pPr>
        <w:ind w:firstLine="0"/>
        <w:rPr>
          <w:b/>
          <w:szCs w:val="28"/>
        </w:rPr>
      </w:pPr>
      <w:r>
        <w:rPr>
          <w:b/>
          <w:szCs w:val="28"/>
        </w:rPr>
        <w:fldChar w:fldCharType="end"/>
      </w:r>
    </w:p>
    <w:p w14:paraId="1CDA8EAC" w14:textId="59B17A09" w:rsidR="00FE230F" w:rsidRPr="00296531" w:rsidRDefault="00CB61AE" w:rsidP="002254D6">
      <w:pPr>
        <w:suppressAutoHyphens w:val="0"/>
        <w:ind w:firstLine="0"/>
        <w:jc w:val="left"/>
      </w:pPr>
      <w:r>
        <w:rPr>
          <w:b/>
          <w:szCs w:val="28"/>
        </w:rPr>
        <w:br w:type="page"/>
      </w:r>
    </w:p>
    <w:p w14:paraId="07A02026" w14:textId="77777777" w:rsidR="002543DF" w:rsidRPr="00296531" w:rsidRDefault="002543DF" w:rsidP="000305E5">
      <w:pPr>
        <w:sectPr w:rsidR="002543DF" w:rsidRPr="00296531" w:rsidSect="00BB699B">
          <w:headerReference w:type="default" r:id="rId17"/>
          <w:footerReference w:type="default" r:id="rId18"/>
          <w:type w:val="oddPage"/>
          <w:pgSz w:w="11906" w:h="16838" w:code="9"/>
          <w:pgMar w:top="1440" w:right="1800" w:bottom="1440" w:left="1800" w:header="709" w:footer="720" w:gutter="0"/>
          <w:pgNumType w:fmt="lowerRoman" w:start="1"/>
          <w:cols w:space="720"/>
          <w:titlePg/>
          <w:docGrid w:linePitch="360"/>
        </w:sectPr>
      </w:pPr>
    </w:p>
    <w:p w14:paraId="4165C300" w14:textId="01871050" w:rsidR="006C2AFF" w:rsidRDefault="00A47B94" w:rsidP="006C2AFF">
      <w:pPr>
        <w:pStyle w:val="Heading1"/>
      </w:pPr>
      <w:bookmarkStart w:id="14" w:name="_Toc255879983"/>
      <w:bookmarkStart w:id="15" w:name="_Toc255889034"/>
      <w:bookmarkStart w:id="16" w:name="_Toc294769673"/>
      <w:bookmarkStart w:id="17" w:name="_Toc384978571"/>
      <w:bookmarkStart w:id="18" w:name="_Toc384978585"/>
      <w:bookmarkStart w:id="19" w:name="_Toc384979757"/>
      <w:bookmarkStart w:id="20" w:name="_Ref66943831"/>
      <w:bookmarkStart w:id="21" w:name="_Ref66944061"/>
      <w:bookmarkStart w:id="22" w:name="_Ref66944100"/>
      <w:bookmarkStart w:id="23" w:name="_Ref66944222"/>
      <w:bookmarkStart w:id="24" w:name="_Ref66944236"/>
      <w:bookmarkStart w:id="25" w:name="_Ref66944410"/>
      <w:bookmarkStart w:id="26" w:name="_Ref66944695"/>
      <w:bookmarkStart w:id="27" w:name="_Toc171166610"/>
      <w:commentRangeStart w:id="28"/>
      <w:r w:rsidRPr="00296531">
        <w:lastRenderedPageBreak/>
        <w:t>Introducere</w:t>
      </w:r>
      <w:bookmarkEnd w:id="14"/>
      <w:bookmarkEnd w:id="15"/>
      <w:bookmarkEnd w:id="16"/>
      <w:bookmarkEnd w:id="17"/>
      <w:bookmarkEnd w:id="18"/>
      <w:bookmarkEnd w:id="19"/>
      <w:bookmarkEnd w:id="20"/>
      <w:bookmarkEnd w:id="21"/>
      <w:bookmarkEnd w:id="22"/>
      <w:bookmarkEnd w:id="23"/>
      <w:bookmarkEnd w:id="24"/>
      <w:bookmarkEnd w:id="25"/>
      <w:bookmarkEnd w:id="26"/>
      <w:commentRangeEnd w:id="28"/>
      <w:r w:rsidR="00737ABD">
        <w:rPr>
          <w:rStyle w:val="Heading7Char"/>
          <w:rFonts w:eastAsia="Batang"/>
          <w:b w:val="0"/>
          <w:lang w:val="x-none"/>
        </w:rPr>
        <w:commentReference w:id="28"/>
      </w:r>
      <w:bookmarkEnd w:id="27"/>
    </w:p>
    <w:p w14:paraId="5C9BA402" w14:textId="0B88E1E3" w:rsidR="006C2AFF" w:rsidRDefault="00680ABF" w:rsidP="00ED60A2">
      <w:r>
        <w:t xml:space="preserve">De-a lungul timpului s-au observat probleme in legatura cu natura alimentelor consumate, </w:t>
      </w:r>
      <w:r w:rsidR="00AA4E43">
        <w:t>multiple</w:t>
      </w:r>
      <w:r>
        <w:t xml:space="preserve"> </w:t>
      </w:r>
      <w:r w:rsidRPr="00D076E6">
        <w:t>accidente alimentare grave</w:t>
      </w:r>
      <w:r w:rsidR="00AA4E43">
        <w:t xml:space="preserve"> au aparut in diverse locuri ale lumii</w:t>
      </w:r>
      <w:r w:rsidR="00ED60A2">
        <w:t xml:space="preserve"> </w:t>
      </w:r>
      <w:sdt>
        <w:sdtPr>
          <w:id w:val="-205023949"/>
          <w:citation/>
        </w:sdtPr>
        <w:sdtEndPr/>
        <w:sdtContent>
          <w:r w:rsidR="00AA4E43">
            <w:fldChar w:fldCharType="begin"/>
          </w:r>
          <w:r w:rsidR="00AA4E43">
            <w:rPr>
              <w:lang w:val="en-US"/>
            </w:rPr>
            <w:instrText xml:space="preserve"> CITATION Ash23 \l 1033 </w:instrText>
          </w:r>
          <w:r w:rsidR="00AA4E43">
            <w:fldChar w:fldCharType="separate"/>
          </w:r>
          <w:r w:rsidR="00AA4E43" w:rsidRPr="00D03D46">
            <w:rPr>
              <w:noProof/>
              <w:lang w:val="en-US"/>
            </w:rPr>
            <w:t>[1]</w:t>
          </w:r>
          <w:r w:rsidR="00AA4E43">
            <w:fldChar w:fldCharType="end"/>
          </w:r>
        </w:sdtContent>
      </w:sdt>
      <w:r w:rsidR="00ED60A2">
        <w:t>.</w:t>
      </w:r>
      <w:r w:rsidR="00AA4E43">
        <w:t xml:space="preserve"> Consecintele au aparut asupra sanatatii publice, economiei si increderii consumatorilor.</w:t>
      </w:r>
      <w:r w:rsidR="00ED60A2">
        <w:t xml:space="preserve"> </w:t>
      </w:r>
      <w:r w:rsidR="006C2AFF" w:rsidRPr="004D3A39">
        <w:t>Problemele nerezolvate, atrag atentia si in prezent, avand in vedere ca in fiecare an, aproximativ 420.000 de persoane mor și alte 600 milioane se îmbolnăvesc din cauza consumului de alimente contaminate</w:t>
      </w:r>
      <w:r w:rsidR="00ED60A2">
        <w:t xml:space="preserve"> </w:t>
      </w:r>
      <w:sdt>
        <w:sdtPr>
          <w:id w:val="1087500577"/>
          <w:citation/>
        </w:sdtPr>
        <w:sdtEndPr/>
        <w:sdtContent>
          <w:r w:rsidR="006C2AFF">
            <w:fldChar w:fldCharType="begin"/>
          </w:r>
          <w:r w:rsidR="006C2AFF">
            <w:rPr>
              <w:lang w:val="en-US"/>
            </w:rPr>
            <w:instrText xml:space="preserve">CITATION Hor23 \l 1033 </w:instrText>
          </w:r>
          <w:r w:rsidR="006C2AFF">
            <w:fldChar w:fldCharType="separate"/>
          </w:r>
          <w:r w:rsidR="006C2AFF" w:rsidRPr="00D03D46">
            <w:rPr>
              <w:noProof/>
              <w:lang w:val="en-US"/>
            </w:rPr>
            <w:t>[2]</w:t>
          </w:r>
          <w:r w:rsidR="006C2AFF">
            <w:fldChar w:fldCharType="end"/>
          </w:r>
        </w:sdtContent>
      </w:sdt>
      <w:r w:rsidR="00ED60A2">
        <w:t>.</w:t>
      </w:r>
    </w:p>
    <w:p w14:paraId="1D4E783D" w14:textId="521D5241" w:rsidR="00306060" w:rsidRPr="00306060" w:rsidRDefault="00306060" w:rsidP="00306060">
      <w:pPr>
        <w:rPr>
          <w:rFonts w:eastAsia="Times New Roman"/>
          <w:lang w:val="en-US" w:eastAsia="en-US"/>
        </w:rPr>
      </w:pPr>
      <w:r w:rsidRPr="00306060">
        <w:t xml:space="preserve">In contextul unei populații mondiale în creștere și al cerinței de a dubla producția de alimente până în 2050, lanțurile de aprovizionare agroalimentare se confruntă cu numeroase ineficiențe și probleme socio-economice și de mediu. </w:t>
      </w:r>
      <w:sdt>
        <w:sdtPr>
          <w:id w:val="-1702388466"/>
          <w:citation/>
        </w:sdtPr>
        <w:sdtEndPr/>
        <w:sdtContent>
          <w:r w:rsidRPr="00306060">
            <w:fldChar w:fldCharType="begin"/>
          </w:r>
          <w:r w:rsidRPr="00306060">
            <w:rPr>
              <w:lang w:val="en-US"/>
            </w:rPr>
            <w:instrText xml:space="preserve"> CITATION UND21 \l 1033 </w:instrText>
          </w:r>
          <w:r w:rsidRPr="00306060">
            <w:fldChar w:fldCharType="separate"/>
          </w:r>
          <w:r w:rsidRPr="00306060">
            <w:rPr>
              <w:noProof/>
              <w:lang w:val="en-US"/>
            </w:rPr>
            <w:t>[3]</w:t>
          </w:r>
          <w:r w:rsidRPr="00306060">
            <w:fldChar w:fldCharType="end"/>
          </w:r>
        </w:sdtContent>
      </w:sdt>
    </w:p>
    <w:p w14:paraId="59EFC20F" w14:textId="27F87EB2" w:rsidR="006C2AFF" w:rsidRDefault="006C2AFF" w:rsidP="006C2AFF">
      <w:r w:rsidRPr="00304802">
        <w:t>Integritatea lanțurilor de aprovizionare agroalimentare este adesea compromisă prin incidente de siguranță alimentară rezultate din adulterare, diluare, modificare sau contrafacere. Frauda alimentară cauzează daune de până la 40 de miliarde de dolari anual</w:t>
      </w:r>
      <w:r>
        <w:t xml:space="preserve"> </w:t>
      </w:r>
      <w:sdt>
        <w:sdtPr>
          <w:id w:val="-395818554"/>
          <w:citation/>
        </w:sdtPr>
        <w:sdtEndPr/>
        <w:sdtContent>
          <w:r>
            <w:fldChar w:fldCharType="begin"/>
          </w:r>
          <w:r>
            <w:rPr>
              <w:lang w:val="en-US"/>
            </w:rPr>
            <w:instrText xml:space="preserve"> CITATION UND21 \l 1033 </w:instrText>
          </w:r>
          <w:r>
            <w:fldChar w:fldCharType="separate"/>
          </w:r>
          <w:r w:rsidR="00ED60A2" w:rsidRPr="00ED60A2">
            <w:rPr>
              <w:noProof/>
              <w:lang w:val="en-US"/>
            </w:rPr>
            <w:t>[3]</w:t>
          </w:r>
          <w:r>
            <w:fldChar w:fldCharType="end"/>
          </w:r>
        </w:sdtContent>
      </w:sdt>
      <w:r>
        <w:t xml:space="preserve">. </w:t>
      </w:r>
      <w:r w:rsidRPr="00304802">
        <w:t>Calitatea alimentelor influențează reputația și valoarea de piață a întreprinderilor, iar incidentele legate de siguranța alimentelor sunt tratate lent din cauza transparenței reduse și a sortării ineficiente a loturilor</w:t>
      </w:r>
      <w:r>
        <w:t xml:space="preserve"> </w:t>
      </w:r>
      <w:sdt>
        <w:sdtPr>
          <w:id w:val="-1192062494"/>
          <w:citation/>
        </w:sdtPr>
        <w:sdtEndPr/>
        <w:sdtContent>
          <w:r>
            <w:fldChar w:fldCharType="begin"/>
          </w:r>
          <w:r>
            <w:rPr>
              <w:lang w:val="en-US"/>
            </w:rPr>
            <w:instrText xml:space="preserve">CITATION QiT23 \l 1033 </w:instrText>
          </w:r>
          <w:r>
            <w:fldChar w:fldCharType="separate"/>
          </w:r>
          <w:r w:rsidR="00ED60A2" w:rsidRPr="00ED60A2">
            <w:rPr>
              <w:noProof/>
              <w:lang w:val="en-US"/>
            </w:rPr>
            <w:t>[4]</w:t>
          </w:r>
          <w:r>
            <w:fldChar w:fldCharType="end"/>
          </w:r>
        </w:sdtContent>
      </w:sdt>
      <w:r w:rsidR="00ED60A2">
        <w:t>.</w:t>
      </w:r>
    </w:p>
    <w:p w14:paraId="71411177" w14:textId="2678AC2C" w:rsidR="00BB6BDF" w:rsidRDefault="00E62CFC" w:rsidP="00E62CFC">
      <w:r>
        <w:t xml:space="preserve">In anii 1990 trasabilitatea a fost introdusa in domeniile sanatatii, spatial si militar. Adoptia acesteia in industria alimentara a fost stimulata de cresterea numarului de pericole alimentare. Definitia trasabilitatii este: </w:t>
      </w:r>
      <w:r w:rsidR="006C2AFF" w:rsidRPr="00304802">
        <w:t xml:space="preserve"> </w:t>
      </w:r>
      <w:r w:rsidR="006C2AFF">
        <w:t>„</w:t>
      </w:r>
      <w:r w:rsidR="00306060" w:rsidRPr="00306060">
        <w:rPr>
          <w:i/>
          <w:iCs/>
        </w:rPr>
        <w:t>capacitatea de a urmări mișcarea unui furaj sau a unui aliment prin etapele specificate de producție, procesare și distribuție</w:t>
      </w:r>
      <w:r w:rsidR="006C2AFF">
        <w:t>”</w:t>
      </w:r>
      <w:r w:rsidR="00306060">
        <w:t xml:space="preserve"> </w:t>
      </w:r>
      <w:r w:rsidR="006C2AFF" w:rsidRPr="00304802">
        <w:t xml:space="preserve"> </w:t>
      </w:r>
      <w:sdt>
        <w:sdtPr>
          <w:id w:val="1880970712"/>
          <w:citation/>
        </w:sdtPr>
        <w:sdtEndPr/>
        <w:sdtContent>
          <w:r w:rsidR="007C0D2C">
            <w:fldChar w:fldCharType="begin"/>
          </w:r>
          <w:r w:rsidR="007C0D2C">
            <w:rPr>
              <w:lang w:val="en-US"/>
            </w:rPr>
            <w:instrText xml:space="preserve"> CITATION ISO07 \l 1033 </w:instrText>
          </w:r>
          <w:r w:rsidR="007C0D2C">
            <w:fldChar w:fldCharType="separate"/>
          </w:r>
          <w:r w:rsidR="007C0D2C" w:rsidRPr="007C0D2C">
            <w:rPr>
              <w:noProof/>
              <w:lang w:val="en-US"/>
            </w:rPr>
            <w:t>[5]</w:t>
          </w:r>
          <w:r w:rsidR="007C0D2C">
            <w:fldChar w:fldCharType="end"/>
          </w:r>
        </w:sdtContent>
      </w:sdt>
      <w:r w:rsidR="00306060">
        <w:t>.</w:t>
      </w:r>
      <w:r>
        <w:t xml:space="preserve"> </w:t>
      </w:r>
    </w:p>
    <w:p w14:paraId="6E0B30B3" w14:textId="6FB7C9B9" w:rsidR="00BB6BDF" w:rsidRDefault="00BB6BDF" w:rsidP="00E62CFC">
      <w:r>
        <w:t>P</w:t>
      </w:r>
      <w:r w:rsidR="00E62CFC">
        <w:t>rincipale</w:t>
      </w:r>
      <w:r>
        <w:t>le componente care formeaza trasabilitatatea sunt</w:t>
      </w:r>
      <w:r w:rsidR="00E62CFC">
        <w:t xml:space="preserve">: </w:t>
      </w:r>
    </w:p>
    <w:p w14:paraId="237DFDAF" w14:textId="3A65CD28" w:rsidR="00E62CFC" w:rsidRDefault="00BB6BDF" w:rsidP="00BB6BDF">
      <w:pPr>
        <w:pStyle w:val="ListParagraph"/>
        <w:numPr>
          <w:ilvl w:val="0"/>
          <w:numId w:val="23"/>
        </w:numPr>
      </w:pPr>
      <w:r>
        <w:t>Pastrarea inregistrarilor: permite colectarea datelor si recuperarea informatiilor necesare</w:t>
      </w:r>
    </w:p>
    <w:p w14:paraId="7B2D7253" w14:textId="291FC380" w:rsidR="00BB6BDF" w:rsidRDefault="00BB6BDF" w:rsidP="00BB6BDF">
      <w:pPr>
        <w:pStyle w:val="ListParagraph"/>
        <w:numPr>
          <w:ilvl w:val="0"/>
          <w:numId w:val="23"/>
        </w:numPr>
      </w:pPr>
      <w:r>
        <w:t xml:space="preserve">Urmarirea </w:t>
      </w:r>
      <w:r w:rsidR="0009313A">
        <w:t>inapoi (tracing back)</w:t>
      </w:r>
      <w:r>
        <w:t xml:space="preserve"> si </w:t>
      </w:r>
      <w:r w:rsidR="0009313A">
        <w:t>urmarirea inainte (tracking forward):</w:t>
      </w:r>
      <w:r>
        <w:t xml:space="preserve"> </w:t>
      </w:r>
      <w:r w:rsidR="0009313A">
        <w:t>permit accesarea si verificarea informatiilor despre produse in orice etapa a lantului de aprovizionare</w:t>
      </w:r>
    </w:p>
    <w:p w14:paraId="67D1E86E" w14:textId="2CAD5676" w:rsidR="000E41C3" w:rsidRDefault="0009313A" w:rsidP="000E41C3">
      <w:r>
        <w:t>Trasabilitate nu garanteaza siguranta alimentara, dar in momentul in care este integrata cu alte sisteme de asigurare a calitatii</w:t>
      </w:r>
      <w:r w:rsidR="000E41C3">
        <w:t>, cum ar fi HACCP, ajuta la reducerea problemelor de natura alimentara</w:t>
      </w:r>
      <w:r w:rsidR="007C0D2C">
        <w:t xml:space="preserve"> </w:t>
      </w:r>
      <w:sdt>
        <w:sdtPr>
          <w:id w:val="1638689461"/>
          <w:citation/>
        </w:sdtPr>
        <w:sdtEndPr/>
        <w:sdtContent>
          <w:r w:rsidR="007C0D2C">
            <w:fldChar w:fldCharType="begin"/>
          </w:r>
          <w:r w:rsidR="007C0D2C">
            <w:rPr>
              <w:lang w:val="en-US"/>
            </w:rPr>
            <w:instrText xml:space="preserve"> CITATION Che23 \l 1033 </w:instrText>
          </w:r>
          <w:r w:rsidR="007C0D2C">
            <w:fldChar w:fldCharType="separate"/>
          </w:r>
          <w:r w:rsidR="007C0D2C" w:rsidRPr="007C0D2C">
            <w:rPr>
              <w:noProof/>
              <w:lang w:val="en-US"/>
            </w:rPr>
            <w:t>[6]</w:t>
          </w:r>
          <w:r w:rsidR="007C0D2C">
            <w:fldChar w:fldCharType="end"/>
          </w:r>
        </w:sdtContent>
      </w:sdt>
      <w:r w:rsidR="000E41C3">
        <w:t>.</w:t>
      </w:r>
    </w:p>
    <w:p w14:paraId="5670B08A" w14:textId="0BF18D85" w:rsidR="000E41C3" w:rsidRDefault="000E41C3" w:rsidP="000E41C3">
      <w:r w:rsidRPr="00304802">
        <w:t>Un sistem eficient de trasabilitate permite partenerilor din sistemul alimentar să urmărească produsele alimentare și ingredientele lor, de la recoltare până la procesare și, în final, până la piață</w:t>
      </w:r>
      <w:r>
        <w:t xml:space="preserve"> </w:t>
      </w:r>
      <w:sdt>
        <w:sdtPr>
          <w:id w:val="549344754"/>
          <w:citation/>
        </w:sdtPr>
        <w:sdtEndPr/>
        <w:sdtContent>
          <w:r>
            <w:fldChar w:fldCharType="begin"/>
          </w:r>
          <w:r>
            <w:rPr>
              <w:lang w:val="en-US"/>
            </w:rPr>
            <w:instrText xml:space="preserve"> CITATION Rob23 \l 1033 </w:instrText>
          </w:r>
          <w:r>
            <w:fldChar w:fldCharType="separate"/>
          </w:r>
          <w:r w:rsidR="007C0D2C" w:rsidRPr="007C0D2C">
            <w:rPr>
              <w:noProof/>
              <w:lang w:val="en-US"/>
            </w:rPr>
            <w:t>[7]</w:t>
          </w:r>
          <w:r>
            <w:fldChar w:fldCharType="end"/>
          </w:r>
        </w:sdtContent>
      </w:sdt>
      <w:r>
        <w:t xml:space="preserve">. </w:t>
      </w:r>
      <w:r w:rsidRPr="00304802">
        <w:t>O transparență și o trasabilitate mai bune pot răspunde cererii globale crescânde pentru produse agroalimentare obținute sustenabil și pot facilita identificarea și retragerea rapidă a loturilor contaminate în caz de contaminare</w:t>
      </w:r>
      <w:r>
        <w:t xml:space="preserve"> alimentara </w:t>
      </w:r>
      <w:sdt>
        <w:sdtPr>
          <w:id w:val="2097825624"/>
          <w:citation/>
        </w:sdtPr>
        <w:sdtEndPr/>
        <w:sdtContent>
          <w:r>
            <w:fldChar w:fldCharType="begin"/>
          </w:r>
          <w:r>
            <w:rPr>
              <w:lang w:val="en-US"/>
            </w:rPr>
            <w:instrText xml:space="preserve"> CITATION UND21 \l 1033 </w:instrText>
          </w:r>
          <w:r>
            <w:fldChar w:fldCharType="separate"/>
          </w:r>
          <w:r w:rsidR="007C0D2C" w:rsidRPr="007C0D2C">
            <w:rPr>
              <w:noProof/>
              <w:lang w:val="en-US"/>
            </w:rPr>
            <w:t>[3]</w:t>
          </w:r>
          <w:r>
            <w:fldChar w:fldCharType="end"/>
          </w:r>
        </w:sdtContent>
      </w:sdt>
      <w:r>
        <w:t>.</w:t>
      </w:r>
    </w:p>
    <w:p w14:paraId="45F7BA11" w14:textId="0390F2D0" w:rsidR="006C2AFF" w:rsidRDefault="003975F1" w:rsidP="006C2AFF">
      <w:r>
        <w:t>R</w:t>
      </w:r>
      <w:r w:rsidR="006C2AFF">
        <w:t>eglementările și standardele, inițiativele, mandatele clienților și obiectivele corporative</w:t>
      </w:r>
      <w:r>
        <w:t xml:space="preserve"> sunt principalele influente pentru adoptarea tehnologiilor de diminuare a problemelor de natura alimentara</w:t>
      </w:r>
      <w:r w:rsidR="006C2AFF">
        <w:t xml:space="preserve">. Reglementări precum Food Safety Modernization Act (FSMA) și inițiative precum New Era of Smarter Food Safety și Global Dialogue on Seafood Traceability au stimulat companiile să exploreze investiții tehnologice pentru a îmbunătăți trasabilitatea, siguranța alimentară și transparența lanțului de aprovizionare </w:t>
      </w:r>
      <w:sdt>
        <w:sdtPr>
          <w:id w:val="-1240635761"/>
          <w:citation/>
        </w:sdtPr>
        <w:sdtEndPr/>
        <w:sdtContent>
          <w:r w:rsidR="006C2AFF">
            <w:fldChar w:fldCharType="begin"/>
          </w:r>
          <w:r w:rsidR="006C2AFF">
            <w:rPr>
              <w:lang w:val="en-US"/>
            </w:rPr>
            <w:instrText xml:space="preserve"> CITATION Rob23 \l 1033 </w:instrText>
          </w:r>
          <w:r w:rsidR="006C2AFF">
            <w:fldChar w:fldCharType="separate"/>
          </w:r>
          <w:r w:rsidR="007C0D2C" w:rsidRPr="007C0D2C">
            <w:rPr>
              <w:noProof/>
              <w:lang w:val="en-US"/>
            </w:rPr>
            <w:t>[7]</w:t>
          </w:r>
          <w:r w:rsidR="006C2AFF">
            <w:fldChar w:fldCharType="end"/>
          </w:r>
        </w:sdtContent>
      </w:sdt>
      <w:r>
        <w:t>.</w:t>
      </w:r>
    </w:p>
    <w:p w14:paraId="265B7B92" w14:textId="3F71A2C2" w:rsidR="00557808" w:rsidRDefault="0080218E" w:rsidP="0080218E">
      <w:pPr>
        <w:suppressAutoHyphens w:val="0"/>
      </w:pPr>
      <w:r>
        <w:t>Cu toate ca majoritatea a</w:t>
      </w:r>
      <w:r w:rsidR="007D76AE">
        <w:t>c</w:t>
      </w:r>
      <w:r>
        <w:t>torilor din lantul de aprovizionre sunt orientati spre maximizarea profiturilor, se observa o schimbare</w:t>
      </w:r>
      <w:r w:rsidR="007D76AE">
        <w:t xml:space="preserve"> in ceea ce priveste transparenta si informarea consumatorilor pentru a putea face decizii in legatura cu consumul de </w:t>
      </w:r>
      <w:r w:rsidR="007D76AE">
        <w:lastRenderedPageBreak/>
        <w:t xml:space="preserve">produse. </w:t>
      </w:r>
      <w:r>
        <w:t xml:space="preserve">Studiile din </w:t>
      </w:r>
      <w:sdt>
        <w:sdtPr>
          <w:id w:val="1764493324"/>
          <w:citation/>
        </w:sdtPr>
        <w:sdtEndPr/>
        <w:sdtContent>
          <w:r>
            <w:fldChar w:fldCharType="begin"/>
          </w:r>
          <w:r>
            <w:rPr>
              <w:lang w:val="en-US"/>
            </w:rPr>
            <w:instrText xml:space="preserve"> CITATION And23 \l 1033 </w:instrText>
          </w:r>
          <w:r>
            <w:fldChar w:fldCharType="separate"/>
          </w:r>
          <w:r w:rsidR="007C0D2C" w:rsidRPr="007C0D2C">
            <w:rPr>
              <w:noProof/>
              <w:lang w:val="en-US"/>
            </w:rPr>
            <w:t>[8]</w:t>
          </w:r>
          <w:r>
            <w:fldChar w:fldCharType="end"/>
          </w:r>
        </w:sdtContent>
      </w:sdt>
      <w:r>
        <w:t xml:space="preserve"> arata ca atat consumatorii, cat si participantii lantului de aprovizionare au o perceptie pozitiva asupra unui sistem de trasabilitate, evidentiind increderea, siguranta si sanatatea ca factori semnificativi.</w:t>
      </w:r>
    </w:p>
    <w:p w14:paraId="05F45F60" w14:textId="355E8FA5" w:rsidR="007D76AE" w:rsidRPr="0080218E" w:rsidRDefault="007D76AE" w:rsidP="0080218E">
      <w:pPr>
        <w:suppressAutoHyphens w:val="0"/>
        <w:rPr>
          <w:rFonts w:eastAsia="Times New Roman"/>
          <w:lang w:val="en-US" w:eastAsia="en-US"/>
        </w:rPr>
      </w:pPr>
      <w:r>
        <w:t xml:space="preserve">Perceptiile consumatorilor sunt influentate de utilizarea unui sistem de trasabilitate care ofera transparenta. Spre exemplu, studiul din </w:t>
      </w:r>
      <w:sdt>
        <w:sdtPr>
          <w:id w:val="1902939401"/>
          <w:citation/>
        </w:sdtPr>
        <w:sdtEndPr/>
        <w:sdtContent>
          <w:r w:rsidR="007C0D2C">
            <w:fldChar w:fldCharType="begin"/>
          </w:r>
          <w:r w:rsidR="007C0D2C">
            <w:rPr>
              <w:lang w:val="en-US"/>
            </w:rPr>
            <w:instrText xml:space="preserve">CITATION Hor23 \l 1033 </w:instrText>
          </w:r>
          <w:r w:rsidR="007C0D2C">
            <w:fldChar w:fldCharType="separate"/>
          </w:r>
          <w:r w:rsidR="007C0D2C" w:rsidRPr="007C0D2C">
            <w:rPr>
              <w:noProof/>
              <w:lang w:val="en-US"/>
            </w:rPr>
            <w:t>[2]</w:t>
          </w:r>
          <w:r w:rsidR="007C0D2C">
            <w:fldChar w:fldCharType="end"/>
          </w:r>
        </w:sdtContent>
      </w:sdt>
      <w:r w:rsidR="007C0D2C">
        <w:t xml:space="preserve"> </w:t>
      </w:r>
      <w:r>
        <w:t>ilustreaza cum etichetele de trasabilitate bazate pe blockchain au crescut perceptiile consumatorilor asupra calitatii produselor</w:t>
      </w:r>
      <w:r w:rsidR="007C0D2C">
        <w:t xml:space="preserve"> si, in consecinta, intentia de cumparare.</w:t>
      </w:r>
    </w:p>
    <w:p w14:paraId="63CA23A8" w14:textId="76D7C326" w:rsidR="006C2AFF" w:rsidRDefault="007C0D2C" w:rsidP="006C2AFF">
      <w:r>
        <w:t>Astfel nevoia sistemelor de trasabilitate este data de</w:t>
      </w:r>
      <w:r w:rsidR="00C93FF5">
        <w:t xml:space="preserve"> reducerea</w:t>
      </w:r>
      <w:r>
        <w:t xml:space="preserve"> posibile</w:t>
      </w:r>
      <w:r w:rsidR="00C93FF5">
        <w:t>lor</w:t>
      </w:r>
      <w:r>
        <w:t xml:space="preserve"> incidente alimentare, </w:t>
      </w:r>
      <w:r w:rsidR="00C93FF5">
        <w:t xml:space="preserve">dorinta de a </w:t>
      </w:r>
      <w:r>
        <w:t>reduc</w:t>
      </w:r>
      <w:r w:rsidR="00C93FF5">
        <w:t>e</w:t>
      </w:r>
      <w:r>
        <w:t xml:space="preserve"> fraudel</w:t>
      </w:r>
      <w:r w:rsidR="00C93FF5">
        <w:t>e</w:t>
      </w:r>
      <w:r>
        <w:t xml:space="preserve"> si</w:t>
      </w:r>
      <w:r w:rsidR="00C93FF5">
        <w:t xml:space="preserve"> cererea consumatorilor de a oferi</w:t>
      </w:r>
      <w:r>
        <w:t xml:space="preserve"> transparenta.</w:t>
      </w:r>
    </w:p>
    <w:p w14:paraId="509D4A23" w14:textId="7C3FEBEF" w:rsidR="00C93FF5" w:rsidRDefault="00C93FF5" w:rsidP="00C93FF5">
      <w:r>
        <w:t xml:space="preserve">Sistemele de trasabilitate traditionale existente pana in acest moment </w:t>
      </w:r>
      <w:r w:rsidR="00597A06">
        <w:t>sunt o solutie in ceea ce inseamna problemele alimentare</w:t>
      </w:r>
      <w:r w:rsidR="00556C65">
        <w:t>.</w:t>
      </w:r>
      <w:r w:rsidR="00597A06">
        <w:t xml:space="preserve"> Cu toate astea, sistemele centralizate prezinta anumite vulnerabilitati si limitari:</w:t>
      </w:r>
    </w:p>
    <w:p w14:paraId="65CAB0E8" w14:textId="2B3AADF7" w:rsidR="007A644D" w:rsidRDefault="007A644D" w:rsidP="007A644D">
      <w:pPr>
        <w:pStyle w:val="ListParagraph"/>
        <w:numPr>
          <w:ilvl w:val="0"/>
          <w:numId w:val="17"/>
        </w:numPr>
      </w:pPr>
      <w:r>
        <w:t>Lipsa de transparenta</w:t>
      </w:r>
      <w:r w:rsidR="007E6061">
        <w:t>.</w:t>
      </w:r>
      <w:r>
        <w:t xml:space="preserve"> Intr-un sistem centralizat, datele sunt controlate de o singura entitate sau grup restrans de entitati, ceea ce poate duce la lipsa de transparenta si la posibile manipulari ale datelor.</w:t>
      </w:r>
    </w:p>
    <w:p w14:paraId="0119C0B2" w14:textId="09B6F99A" w:rsidR="007A644D" w:rsidRDefault="007A644D" w:rsidP="007A644D">
      <w:pPr>
        <w:pStyle w:val="ListParagraph"/>
        <w:numPr>
          <w:ilvl w:val="0"/>
          <w:numId w:val="17"/>
        </w:numPr>
      </w:pPr>
      <w:r>
        <w:t>Securitate limitata</w:t>
      </w:r>
      <w:r w:rsidR="007E6061">
        <w:t>.</w:t>
      </w:r>
      <w:r>
        <w:t xml:space="preserve"> Centralizarea datelor ceeaza un punct unic de esec care poate fi tinta atacurilor cibernetice, punand in pericol securitatea informatiilor.</w:t>
      </w:r>
    </w:p>
    <w:p w14:paraId="051D1F3D" w14:textId="7A9C1074" w:rsidR="007A644D" w:rsidRDefault="007A644D" w:rsidP="007A644D">
      <w:pPr>
        <w:pStyle w:val="ListParagraph"/>
        <w:numPr>
          <w:ilvl w:val="0"/>
          <w:numId w:val="17"/>
        </w:numPr>
      </w:pPr>
      <w:r>
        <w:t>Costuri ridicate</w:t>
      </w:r>
      <w:r w:rsidR="007E6061">
        <w:t>.</w:t>
      </w:r>
      <w:r>
        <w:t xml:space="preserve"> Mentinerea si administrarea unui sistem centralizat poate fi costisitoare, implicand infrastructuri complexe si resurse umane dedicate.</w:t>
      </w:r>
    </w:p>
    <w:p w14:paraId="476E12AD" w14:textId="7D9437A2" w:rsidR="007A644D" w:rsidRDefault="007A644D" w:rsidP="007A644D">
      <w:pPr>
        <w:pStyle w:val="ListParagraph"/>
        <w:numPr>
          <w:ilvl w:val="0"/>
          <w:numId w:val="17"/>
        </w:numPr>
      </w:pPr>
      <w:r>
        <w:t>Eficienta scazuta</w:t>
      </w:r>
      <w:r w:rsidR="007E6061">
        <w:t>.</w:t>
      </w:r>
      <w:r>
        <w:t xml:space="preserve"> Verificarea datelor intre multiple entitati pot fi procese lente si laborioase.</w:t>
      </w:r>
    </w:p>
    <w:p w14:paraId="6D40402A" w14:textId="64ED4F37" w:rsidR="007A644D" w:rsidRDefault="007A644D" w:rsidP="007A644D">
      <w:r>
        <w:t>Tehnologia blockchain ofera o solutie la aceste probleme prin descentralizarea si securizarea datelor intr-un mod transparent si imutabil. Blokchain-ul este un registru distribuit care inregistreaza tranzactii intr-un mod securizat si verificabil, eliminand nevoia de incredere intr-un singur punct central. Fiecare tranzactie este ciptografi</w:t>
      </w:r>
      <w:r w:rsidR="00597A06">
        <w:t xml:space="preserve">c </w:t>
      </w:r>
      <w:r>
        <w:t>sigilata si legata de tranzactiile anterioare, formand astfel un lant continuu de blocuri.</w:t>
      </w:r>
    </w:p>
    <w:p w14:paraId="315DF0DA" w14:textId="39CF3FFF" w:rsidR="007A644D" w:rsidRDefault="007A644D" w:rsidP="007A644D">
      <w:r>
        <w:t>Ethereum, una dintre cele mai populare platforme blockchain, ofera functionalitati prin contractele inteligente (smart contracts), care permit automatizarea si securizarea proceselor complexe fara interventia intermediarilor. Aceste contracte inteligente sunt programe auto-executabile care ruleaza pe blockchain si pot gestiona tranzactii, stoca informatii si aplica reguli predefinite.</w:t>
      </w:r>
    </w:p>
    <w:p w14:paraId="5ED6F499" w14:textId="42A4E3FB" w:rsidR="007A644D" w:rsidRDefault="007A644D" w:rsidP="007A644D">
      <w:r>
        <w:t>Implementarea unui sistem de trasabilitate</w:t>
      </w:r>
      <w:r w:rsidR="00FD2F16">
        <w:t xml:space="preserve"> pe</w:t>
      </w:r>
      <w:r>
        <w:t xml:space="preserve"> blockchain</w:t>
      </w:r>
      <w:r w:rsidR="00FD2F16">
        <w:t>-ul Ethereum</w:t>
      </w:r>
      <w:r>
        <w:t xml:space="preserve"> aduce multiple avantaje</w:t>
      </w:r>
      <w:r w:rsidR="00FD2F16">
        <w:t>:</w:t>
      </w:r>
    </w:p>
    <w:p w14:paraId="2E6D1876" w14:textId="4C6383DA" w:rsidR="00FD2F16" w:rsidRDefault="00FD2F16" w:rsidP="00FD2F16">
      <w:pPr>
        <w:pStyle w:val="ListParagraph"/>
        <w:numPr>
          <w:ilvl w:val="0"/>
          <w:numId w:val="17"/>
        </w:numPr>
      </w:pPr>
      <w:r>
        <w:t>Transparenta</w:t>
      </w:r>
      <w:r w:rsidR="007E6061">
        <w:t>.</w:t>
      </w:r>
      <w:r>
        <w:t xml:space="preserve"> To</w:t>
      </w:r>
      <w:r w:rsidR="00665DB9">
        <w:t>a</w:t>
      </w:r>
      <w:r>
        <w:t>te tranzactiile si datele sunt vizibile pentru toti participantii la retea, asigurand transparenta si incredere.</w:t>
      </w:r>
    </w:p>
    <w:p w14:paraId="29CCE0C4" w14:textId="5D3C28A2" w:rsidR="00FD2F16" w:rsidRDefault="00FD2F16" w:rsidP="00FD2F16">
      <w:pPr>
        <w:pStyle w:val="ListParagraph"/>
        <w:numPr>
          <w:ilvl w:val="0"/>
          <w:numId w:val="17"/>
        </w:numPr>
      </w:pPr>
      <w:r>
        <w:t>Imutabilitate</w:t>
      </w:r>
      <w:r w:rsidR="007E6061">
        <w:t>.</w:t>
      </w:r>
      <w:r>
        <w:t xml:space="preserve"> Odata inregistrate, datele nu pot fi modificate sau sterse, ceea ce garanteaza integritatea si autenticitatea informatiilor.</w:t>
      </w:r>
    </w:p>
    <w:p w14:paraId="09166DE4" w14:textId="0F7199A9" w:rsidR="00FD2F16" w:rsidRDefault="00FD2F16" w:rsidP="00FD2F16">
      <w:pPr>
        <w:pStyle w:val="ListParagraph"/>
        <w:numPr>
          <w:ilvl w:val="0"/>
          <w:numId w:val="17"/>
        </w:numPr>
      </w:pPr>
      <w:r>
        <w:t>Securitatea sporita</w:t>
      </w:r>
      <w:r w:rsidR="007E6061">
        <w:t>.</w:t>
      </w:r>
      <w:r>
        <w:t xml:space="preserve"> Datorita naturii distribuite si criptografiei, blockchain-ul este rezistent la atacuri cibernetice si la manipulari.</w:t>
      </w:r>
    </w:p>
    <w:p w14:paraId="52A391A8" w14:textId="728DC30C" w:rsidR="007A644D" w:rsidRDefault="005A1514" w:rsidP="009752BE">
      <w:pPr>
        <w:pStyle w:val="ListParagraph"/>
        <w:numPr>
          <w:ilvl w:val="0"/>
          <w:numId w:val="17"/>
        </w:numPr>
      </w:pPr>
      <w:r>
        <w:t>Accesibilitate si inclusivitate</w:t>
      </w:r>
      <w:r w:rsidR="007E6061">
        <w:t>.</w:t>
      </w:r>
      <w:r>
        <w:t xml:space="preserve"> Toti participantii la lantul de aprovizionare au acces egal la date, ceea ce promoveaza o colaborare mai stransa si o distributie echitabila a informatiilor.</w:t>
      </w:r>
    </w:p>
    <w:p w14:paraId="056BD075" w14:textId="0F8C20CF" w:rsidR="008F47A2" w:rsidRDefault="008F47A2" w:rsidP="002605BE">
      <w:pPr>
        <w:ind w:firstLine="0"/>
      </w:pPr>
    </w:p>
    <w:p w14:paraId="0DD35202" w14:textId="14C1D7B2" w:rsidR="008F47A2" w:rsidRDefault="008F47A2" w:rsidP="002605BE">
      <w:pPr>
        <w:ind w:firstLine="0"/>
      </w:pPr>
    </w:p>
    <w:p w14:paraId="6B7C8747" w14:textId="76A7518B" w:rsidR="008F47A2" w:rsidRDefault="008F47A2" w:rsidP="002605BE">
      <w:pPr>
        <w:ind w:firstLine="0"/>
      </w:pPr>
    </w:p>
    <w:p w14:paraId="0BF03663" w14:textId="37B43A0F" w:rsidR="008F47A2" w:rsidRDefault="008F47A2" w:rsidP="002605BE">
      <w:pPr>
        <w:ind w:firstLine="0"/>
      </w:pPr>
    </w:p>
    <w:p w14:paraId="18242E10" w14:textId="4A7AC92E" w:rsidR="008F47A2" w:rsidRDefault="008F47A2" w:rsidP="002605BE">
      <w:pPr>
        <w:ind w:firstLine="0"/>
      </w:pPr>
    </w:p>
    <w:p w14:paraId="40DE89C9" w14:textId="1EE78E57" w:rsidR="008F47A2" w:rsidRDefault="008F47A2" w:rsidP="002605BE">
      <w:pPr>
        <w:ind w:firstLine="0"/>
      </w:pPr>
    </w:p>
    <w:p w14:paraId="257D2EEE" w14:textId="77777777" w:rsidR="009543FA" w:rsidRDefault="009543FA" w:rsidP="002605BE">
      <w:pPr>
        <w:ind w:firstLine="0"/>
        <w:sectPr w:rsidR="009543FA" w:rsidSect="006060DB">
          <w:headerReference w:type="default" r:id="rId19"/>
          <w:pgSz w:w="11906" w:h="16838" w:code="9"/>
          <w:pgMar w:top="1440" w:right="1800" w:bottom="1440" w:left="1800" w:header="709" w:footer="720" w:gutter="0"/>
          <w:pgNumType w:start="1"/>
          <w:cols w:space="720"/>
          <w:titlePg/>
          <w:docGrid w:linePitch="360"/>
        </w:sectPr>
      </w:pPr>
    </w:p>
    <w:p w14:paraId="400945EF" w14:textId="2C4A8B57" w:rsidR="006C2AFF" w:rsidRDefault="0088186E" w:rsidP="00597A06">
      <w:pPr>
        <w:pStyle w:val="Heading1"/>
      </w:pPr>
      <w:bookmarkStart w:id="29" w:name="_Toc255879984"/>
      <w:bookmarkStart w:id="30" w:name="_Toc255889037"/>
      <w:bookmarkStart w:id="31" w:name="_Toc294769675"/>
      <w:bookmarkStart w:id="32" w:name="_Toc384978574"/>
      <w:bookmarkStart w:id="33" w:name="_Toc384978588"/>
      <w:bookmarkStart w:id="34" w:name="_Toc384979760"/>
      <w:bookmarkStart w:id="35" w:name="_Ref66943934"/>
      <w:bookmarkStart w:id="36" w:name="_Toc171166611"/>
      <w:commentRangeStart w:id="37"/>
      <w:r w:rsidRPr="00296531">
        <w:lastRenderedPageBreak/>
        <w:t xml:space="preserve">Obiectivele </w:t>
      </w:r>
      <w:r w:rsidR="00A16312">
        <w:t>p</w:t>
      </w:r>
      <w:r w:rsidRPr="009E1F9F">
        <w:t>roiectului</w:t>
      </w:r>
      <w:bookmarkEnd w:id="29"/>
      <w:bookmarkEnd w:id="30"/>
      <w:bookmarkEnd w:id="31"/>
      <w:bookmarkEnd w:id="32"/>
      <w:bookmarkEnd w:id="33"/>
      <w:bookmarkEnd w:id="34"/>
      <w:bookmarkEnd w:id="35"/>
      <w:commentRangeEnd w:id="37"/>
      <w:r w:rsidR="006233F8">
        <w:rPr>
          <w:rStyle w:val="Heading7Char"/>
          <w:rFonts w:eastAsia="Batang"/>
          <w:b w:val="0"/>
          <w:lang w:val="x-none"/>
        </w:rPr>
        <w:commentReference w:id="37"/>
      </w:r>
      <w:bookmarkEnd w:id="36"/>
      <w:r w:rsidR="00FB24F4" w:rsidRPr="006233F8">
        <w:tab/>
      </w:r>
    </w:p>
    <w:p w14:paraId="7087505E" w14:textId="18BF4C7A" w:rsidR="00BB55BF" w:rsidRDefault="00BB55BF" w:rsidP="00BB55BF">
      <w:pPr>
        <w:suppressAutoHyphens w:val="0"/>
      </w:pPr>
      <w:r>
        <w:t>Tema propriu zisa consta in proiectarea</w:t>
      </w:r>
      <w:r w:rsidR="00597A06">
        <w:t xml:space="preserve"> si implementarea</w:t>
      </w:r>
      <w:r>
        <w:t xml:space="preserve"> unui sistem de trasabilitate a produselor alimentare sub forma unei aplicatii distribuite care ofera utilizatorilor functionalitatile de baza necesare pentru monitorizarea produselor pe parcursul lantului de </w:t>
      </w:r>
      <w:r w:rsidR="00906D84">
        <w:t>aprovizionare</w:t>
      </w:r>
      <w:r>
        <w:t>.</w:t>
      </w:r>
    </w:p>
    <w:p w14:paraId="0C28758D" w14:textId="12B74010" w:rsidR="008724E5" w:rsidRDefault="008724E5" w:rsidP="008724E5">
      <w:pPr>
        <w:pStyle w:val="Heading3"/>
        <w:numPr>
          <w:ilvl w:val="2"/>
          <w:numId w:val="5"/>
        </w:numPr>
        <w:tabs>
          <w:tab w:val="num" w:pos="720"/>
        </w:tabs>
        <w:ind w:left="357" w:hanging="357"/>
      </w:pPr>
      <w:bookmarkStart w:id="38" w:name="_Toc171166612"/>
      <w:r>
        <w:t>Obiectivul principal</w:t>
      </w:r>
      <w:bookmarkEnd w:id="38"/>
    </w:p>
    <w:p w14:paraId="1BF86E6E" w14:textId="46B0EAB1" w:rsidR="007E6061" w:rsidRDefault="00BB55BF" w:rsidP="007E6061">
      <w:pPr>
        <w:suppressAutoHyphens w:val="0"/>
      </w:pPr>
      <w:r>
        <w:t>Obiectivul principal este de a oferi consumator</w:t>
      </w:r>
      <w:r w:rsidR="00906D84">
        <w:t>ilor</w:t>
      </w:r>
      <w:r>
        <w:t xml:space="preserve"> final</w:t>
      </w:r>
      <w:r w:rsidR="00906D84">
        <w:t>i</w:t>
      </w:r>
      <w:r>
        <w:t xml:space="preserve"> o modalitate de a verifica originea ingredientelor</w:t>
      </w:r>
      <w:r w:rsidR="00906D84">
        <w:t xml:space="preserve"> unui</w:t>
      </w:r>
      <w:r>
        <w:t xml:space="preserve"> </w:t>
      </w:r>
      <w:r w:rsidR="00906D84">
        <w:t>produs</w:t>
      </w:r>
      <w:r>
        <w:t xml:space="preserve"> cumparat</w:t>
      </w:r>
      <w:r w:rsidR="007E6061">
        <w:t>, asigurand ca datele acestuia sunt in conformitate cu realitatea</w:t>
      </w:r>
      <w:r>
        <w:t xml:space="preserve">. </w:t>
      </w:r>
      <w:r w:rsidR="007E6061">
        <w:t>Realizarea obiectivului se va face cu utilizarea tehnologiei blockchain si a contractelor inteligente pentru a realiza un sistem independent, in care datele inregistrate vor fi imutabile pentru a asigura transparenta fata de consumator.</w:t>
      </w:r>
    </w:p>
    <w:p w14:paraId="0F67E7DE" w14:textId="4DECD3F3" w:rsidR="00906D84" w:rsidRDefault="007E6061" w:rsidP="007E6061">
      <w:pPr>
        <w:suppressAutoHyphens w:val="0"/>
      </w:pPr>
      <w:r>
        <w:t>De asemenea</w:t>
      </w:r>
      <w:r w:rsidR="00416078">
        <w:t>, pentru atingerea obiectivului,</w:t>
      </w:r>
      <w:r>
        <w:t xml:space="preserve"> sistemul </w:t>
      </w:r>
      <w:r w:rsidR="00416078">
        <w:t>este nevoit sa</w:t>
      </w:r>
      <w:r>
        <w:t xml:space="preserve"> interacti</w:t>
      </w:r>
      <w:r w:rsidR="00416078">
        <w:t xml:space="preserve">oneze </w:t>
      </w:r>
      <w:r>
        <w:t xml:space="preserve">cu actorii lantului de aprovizionare al produselor. Participantii trebuie sa fie capabili sa inregistreze modificarile din lantul de </w:t>
      </w:r>
      <w:r w:rsidR="0038706B">
        <w:t>aprovizionare</w:t>
      </w:r>
      <w:r>
        <w:t xml:space="preserve"> si sa ofere o imagine care sa reflecte realitatea. </w:t>
      </w:r>
      <w:r w:rsidR="00BB55BF">
        <w:t xml:space="preserve">Sistemul trebuie sa fie capabil sa ofere o trasabilitate pe tot parcursul lantului de </w:t>
      </w:r>
      <w:r>
        <w:t>aprovizionare</w:t>
      </w:r>
      <w:r w:rsidR="00BB55BF">
        <w:t>, si nu doar intre pasul anterior si cel imediat urmator.</w:t>
      </w:r>
    </w:p>
    <w:p w14:paraId="5B8480D8" w14:textId="554FCDE5" w:rsidR="008724E5" w:rsidRDefault="008724E5" w:rsidP="008724E5">
      <w:pPr>
        <w:pStyle w:val="Heading3"/>
        <w:numPr>
          <w:ilvl w:val="2"/>
          <w:numId w:val="5"/>
        </w:numPr>
        <w:tabs>
          <w:tab w:val="num" w:pos="720"/>
        </w:tabs>
        <w:ind w:left="357" w:hanging="357"/>
      </w:pPr>
      <w:bookmarkStart w:id="39" w:name="_Toc171166613"/>
      <w:r>
        <w:t>Obiective secundare</w:t>
      </w:r>
      <w:bookmarkEnd w:id="39"/>
    </w:p>
    <w:p w14:paraId="7D60F190" w14:textId="339618DF" w:rsidR="0038706B" w:rsidRPr="00500C64" w:rsidRDefault="0038706B" w:rsidP="009B35CB">
      <w:pPr>
        <w:pStyle w:val="ListParagraph"/>
        <w:numPr>
          <w:ilvl w:val="0"/>
          <w:numId w:val="17"/>
        </w:numPr>
        <w:suppressAutoHyphens w:val="0"/>
      </w:pPr>
      <w:r w:rsidRPr="00500C64">
        <w:t>Studiul solutiilor existente in blockchain pentru solutionarea problemei de trasabilitate in lantul de aprovizionare al produselor alimentare.</w:t>
      </w:r>
    </w:p>
    <w:p w14:paraId="48C46C5A" w14:textId="439B7B57" w:rsidR="0038706B" w:rsidRPr="00500C64" w:rsidRDefault="0038706B" w:rsidP="009B35CB">
      <w:pPr>
        <w:pStyle w:val="ListParagraph"/>
        <w:numPr>
          <w:ilvl w:val="0"/>
          <w:numId w:val="17"/>
        </w:numPr>
        <w:suppressAutoHyphens w:val="0"/>
      </w:pPr>
      <w:r w:rsidRPr="00500C64">
        <w:t xml:space="preserve">Proiectarea si implementarea unor contracte inteligente care </w:t>
      </w:r>
      <w:r w:rsidR="00BD2B83">
        <w:t xml:space="preserve">permit </w:t>
      </w:r>
      <w:r w:rsidR="00500C64" w:rsidRPr="00500C64">
        <w:t>inregistrea</w:t>
      </w:r>
      <w:r w:rsidRPr="00500C64">
        <w:t xml:space="preserve"> </w:t>
      </w:r>
      <w:r w:rsidR="00500C64" w:rsidRPr="00500C64">
        <w:t xml:space="preserve">produsele </w:t>
      </w:r>
      <w:r w:rsidR="00BD2B83">
        <w:t>in</w:t>
      </w:r>
      <w:r w:rsidR="00500C64" w:rsidRPr="00500C64">
        <w:t xml:space="preserve"> blockchain.</w:t>
      </w:r>
    </w:p>
    <w:p w14:paraId="07F2E928" w14:textId="3F287E34" w:rsidR="00500C64" w:rsidRDefault="00500C64" w:rsidP="00500C64">
      <w:pPr>
        <w:pStyle w:val="ListParagraph"/>
        <w:numPr>
          <w:ilvl w:val="0"/>
          <w:numId w:val="17"/>
        </w:numPr>
        <w:suppressAutoHyphens w:val="0"/>
      </w:pPr>
      <w:r>
        <w:t>Proiectarea unor structuri de date pentru memorarea datelor</w:t>
      </w:r>
      <w:r w:rsidR="00BD2B83">
        <w:t>.</w:t>
      </w:r>
    </w:p>
    <w:p w14:paraId="0DBDD0C7" w14:textId="2DD99731" w:rsidR="00500C64" w:rsidRDefault="00500C64" w:rsidP="009B35CB">
      <w:pPr>
        <w:pStyle w:val="ListParagraph"/>
        <w:numPr>
          <w:ilvl w:val="0"/>
          <w:numId w:val="17"/>
        </w:numPr>
        <w:suppressAutoHyphens w:val="0"/>
      </w:pPr>
      <w:r>
        <w:t>Implementarea unor algoritmi de trasabilitate</w:t>
      </w:r>
      <w:r w:rsidR="00BD2B83">
        <w:t>.</w:t>
      </w:r>
    </w:p>
    <w:p w14:paraId="0F8A0D8B" w14:textId="06F8A28C" w:rsidR="00BD2B83" w:rsidRDefault="00BD2B83" w:rsidP="00BD2B83">
      <w:pPr>
        <w:pStyle w:val="ListParagraph"/>
        <w:numPr>
          <w:ilvl w:val="0"/>
          <w:numId w:val="17"/>
        </w:numPr>
        <w:suppressAutoHyphens w:val="0"/>
      </w:pPr>
      <w:r w:rsidRPr="00500C64">
        <w:t>Evaluarea solutiei utilizate din punctul de vedere al costului operatiilor, dimensiunea  datelor si nivelul</w:t>
      </w:r>
      <w:r>
        <w:t>ui</w:t>
      </w:r>
      <w:r w:rsidRPr="00500C64">
        <w:t xml:space="preserve"> de vulnerabilitati existente in solutie.</w:t>
      </w:r>
    </w:p>
    <w:p w14:paraId="66FD5FB9" w14:textId="20F42FC4" w:rsidR="009B35CB" w:rsidRDefault="00BD2B83" w:rsidP="00BD2B83">
      <w:pPr>
        <w:pStyle w:val="ListParagraph"/>
        <w:numPr>
          <w:ilvl w:val="0"/>
          <w:numId w:val="17"/>
        </w:numPr>
        <w:suppressAutoHyphens w:val="0"/>
      </w:pPr>
      <w:r>
        <w:t>Implementarea interfetei utilizator intuitive.</w:t>
      </w:r>
    </w:p>
    <w:p w14:paraId="3C723F83" w14:textId="66ABCB06" w:rsidR="008724E5" w:rsidRDefault="008724E5" w:rsidP="008724E5">
      <w:pPr>
        <w:pStyle w:val="Heading3"/>
        <w:numPr>
          <w:ilvl w:val="2"/>
          <w:numId w:val="5"/>
        </w:numPr>
        <w:tabs>
          <w:tab w:val="num" w:pos="720"/>
        </w:tabs>
        <w:ind w:left="357" w:hanging="357"/>
      </w:pPr>
      <w:bookmarkStart w:id="40" w:name="_Toc171166614"/>
      <w:r>
        <w:t>Cerinte functionale</w:t>
      </w:r>
      <w:bookmarkEnd w:id="40"/>
    </w:p>
    <w:p w14:paraId="22396EFE" w14:textId="17A8E67C" w:rsidR="007E6061" w:rsidRDefault="007E6061" w:rsidP="007E6061">
      <w:pPr>
        <w:suppressAutoHyphens w:val="0"/>
        <w:ind w:firstLine="0"/>
      </w:pPr>
      <w:r>
        <w:tab/>
        <w:t xml:space="preserve">Cerintele functionale ale proiectului </w:t>
      </w:r>
      <w:r w:rsidR="00416078">
        <w:t>descriu functiile specifice pe care sistemul trebuie sa le execute pentru</w:t>
      </w:r>
      <w:r>
        <w:t xml:space="preserve"> </w:t>
      </w:r>
      <w:r w:rsidR="00416078">
        <w:t xml:space="preserve">a indeplinii obiectivele principale si </w:t>
      </w:r>
      <w:r>
        <w:t>nevoile actorilor</w:t>
      </w:r>
      <w:r w:rsidR="00416078">
        <w:t xml:space="preserve"> din lantul de aprovizionare</w:t>
      </w:r>
      <w:r>
        <w:t xml:space="preserve">, cat si </w:t>
      </w:r>
      <w:r w:rsidR="00416078">
        <w:t>nevoile</w:t>
      </w:r>
      <w:r>
        <w:t xml:space="preserve"> consumatorilor</w:t>
      </w:r>
      <w:r w:rsidR="0038706B">
        <w:t>. Sistemul are urmatoarele cerinte functionale:</w:t>
      </w:r>
    </w:p>
    <w:p w14:paraId="52DA60BD" w14:textId="74D3823B" w:rsidR="00906D84" w:rsidRDefault="00906D84" w:rsidP="006130BD">
      <w:pPr>
        <w:pStyle w:val="ListParagraph"/>
        <w:numPr>
          <w:ilvl w:val="0"/>
          <w:numId w:val="24"/>
        </w:numPr>
        <w:suppressAutoHyphens w:val="0"/>
      </w:pPr>
      <w:r>
        <w:t>Asigurarea ca datele sunt imutabile</w:t>
      </w:r>
      <w:r w:rsidR="007E6061">
        <w:t>. Toate datele introduse in sistem trebuie sa nu poata fi modificate fara ca acest lucru sa fie semnalat. Ace</w:t>
      </w:r>
      <w:r w:rsidR="00CF1BC4">
        <w:t>asta cerinta asigura ca datele transmise intre actori sunt valide si ca ceea ce poate vizualiza consumatorul respecta realitatea si ii ofera incredere.</w:t>
      </w:r>
    </w:p>
    <w:p w14:paraId="5EA07B7E" w14:textId="0636DF75" w:rsidR="000363A1" w:rsidRDefault="000363A1" w:rsidP="006130BD">
      <w:pPr>
        <w:pStyle w:val="ListParagraph"/>
        <w:numPr>
          <w:ilvl w:val="0"/>
          <w:numId w:val="24"/>
        </w:numPr>
        <w:suppressAutoHyphens w:val="0"/>
      </w:pPr>
      <w:r>
        <w:t>Inregistrarea de produse in lantul de trasabilitate</w:t>
      </w:r>
      <w:r w:rsidR="00CF1BC4">
        <w:t xml:space="preserve">. </w:t>
      </w:r>
      <w:r w:rsidR="00A95387">
        <w:t>Sistemul trebuie sa permita actorilor de tip producator primar sa inregistreze date despre produsele pe care le creeaza. Datele trebuie sa includa informatii relevante pentru trasabilitate. Aceste inregistrari vor reprezenta punctul de plecare pentru produsele compuse si vor fi afisate ca noduri funza in interogarile privind trasabilitatea produselor compuse.</w:t>
      </w:r>
      <w:r w:rsidR="00A95387" w:rsidRPr="00A95387">
        <w:rPr>
          <w:highlight w:val="yellow"/>
        </w:rPr>
        <w:t xml:space="preserve"> </w:t>
      </w:r>
    </w:p>
    <w:p w14:paraId="0F01ADF0" w14:textId="651D6067" w:rsidR="000363A1" w:rsidRDefault="000363A1" w:rsidP="006130BD">
      <w:pPr>
        <w:pStyle w:val="ListParagraph"/>
        <w:numPr>
          <w:ilvl w:val="0"/>
          <w:numId w:val="24"/>
        </w:numPr>
        <w:suppressAutoHyphens w:val="0"/>
      </w:pPr>
      <w:r>
        <w:lastRenderedPageBreak/>
        <w:t>Inregistrarea procesului de fabricare a produselor</w:t>
      </w:r>
      <w:r w:rsidR="00CF1BC4">
        <w:t>.</w:t>
      </w:r>
      <w:r w:rsidR="00416078">
        <w:t xml:space="preserve"> La fel ca produsele de baza, si p</w:t>
      </w:r>
      <w:r w:rsidR="00CF1BC4">
        <w:t>rodusele compuse trebuie sa fie inregistrate in sistem</w:t>
      </w:r>
      <w:r w:rsidR="00A95387">
        <w:t>, dar de data aceasta functionalitatea nu presupune introducerea de date, ci utilizarea unor date deja disponibile pentru a se realiza transformarea unor produse din stoc.</w:t>
      </w:r>
      <w:r w:rsidR="00CF1BC4">
        <w:t xml:space="preserve"> Prin aceasta actiune se dovedeste atat existenta unui nou produs, cat si utilizarea </w:t>
      </w:r>
      <w:r w:rsidR="002447AC">
        <w:t>altor</w:t>
      </w:r>
      <w:r w:rsidR="00CF1BC4">
        <w:t xml:space="preserve"> produse</w:t>
      </w:r>
      <w:r w:rsidR="00416078">
        <w:t xml:space="preserve"> pentru realizarea acestuia</w:t>
      </w:r>
      <w:r w:rsidR="002447AC">
        <w:t>.</w:t>
      </w:r>
    </w:p>
    <w:p w14:paraId="2E40C95E" w14:textId="3572FA83" w:rsidR="000363A1" w:rsidRDefault="000363A1" w:rsidP="006130BD">
      <w:pPr>
        <w:pStyle w:val="ListParagraph"/>
        <w:numPr>
          <w:ilvl w:val="0"/>
          <w:numId w:val="24"/>
        </w:numPr>
        <w:suppressAutoHyphens w:val="0"/>
      </w:pPr>
      <w:r>
        <w:t>Gestionarea produselor din stocul utilizatorului</w:t>
      </w:r>
      <w:r w:rsidR="00CF1BC4">
        <w:t xml:space="preserve">. </w:t>
      </w:r>
      <w:r w:rsidR="00A95387">
        <w:t>Sistemul trebuie sa permita fiecarui participant</w:t>
      </w:r>
      <w:r w:rsidR="002447AC">
        <w:t xml:space="preserve"> să poată vizualiza stocul în timp real si</w:t>
      </w:r>
      <w:r w:rsidR="00A95387">
        <w:t xml:space="preserve"> sa gestioneze stocul de produse</w:t>
      </w:r>
      <w:r w:rsidR="002447AC">
        <w:t xml:space="preserve"> cu conditia ca</w:t>
      </w:r>
      <w:r w:rsidR="00A95387">
        <w:t xml:space="preserve"> </w:t>
      </w:r>
      <w:r w:rsidR="002447AC">
        <w:t>m</w:t>
      </w:r>
      <w:r w:rsidR="00A95387">
        <w:t xml:space="preserve">odificarile efectuate asupra stocului sa fie </w:t>
      </w:r>
      <w:r w:rsidR="002447AC">
        <w:t>monitorizate</w:t>
      </w:r>
      <w:r w:rsidR="00A95387">
        <w:t xml:space="preserve"> pentru a asigura </w:t>
      </w:r>
      <w:r w:rsidR="002447AC">
        <w:t>transparenta fata de ceilalti participanti.</w:t>
      </w:r>
    </w:p>
    <w:p w14:paraId="304CADA0" w14:textId="0D3C4130" w:rsidR="00CF1BC4" w:rsidRDefault="00CF1BC4" w:rsidP="006130BD">
      <w:pPr>
        <w:pStyle w:val="ListParagraph"/>
        <w:numPr>
          <w:ilvl w:val="0"/>
          <w:numId w:val="24"/>
        </w:numPr>
        <w:suppressAutoHyphens w:val="0"/>
      </w:pPr>
      <w:r>
        <w:t>Gestionarea transferurilor de produse</w:t>
      </w:r>
      <w:r w:rsidR="00416078">
        <w:t xml:space="preserve">. </w:t>
      </w:r>
      <w:r w:rsidR="002447AC">
        <w:t>Sistemul trebuie să permită urmărirea transferurilor de produse între utilizatori pentru a asigura transparența și pentru a actualiza stocurile atât ale expeditorului, cât și ale destinatarului. Fiecare transfer trebuie să fie înregistrat cu detalii precum data transferului, cantitatea transferată și identificarea clară a expeditorului și destinatarului.</w:t>
      </w:r>
    </w:p>
    <w:p w14:paraId="5B9D7F11" w14:textId="55AE455A" w:rsidR="002447AC" w:rsidRDefault="002447AC" w:rsidP="006130BD">
      <w:pPr>
        <w:pStyle w:val="ListParagraph"/>
        <w:numPr>
          <w:ilvl w:val="0"/>
          <w:numId w:val="24"/>
        </w:numPr>
        <w:suppressAutoHyphens w:val="0"/>
      </w:pPr>
      <w:r>
        <w:t xml:space="preserve">Trasabilitatea unui produs. </w:t>
      </w:r>
      <w:r w:rsidR="009B1D98">
        <w:t>Sistemul va permite identificarea și urmărirea completă a oricărui produs prin intermediul unui cod de bare unic. Fiecare produs înregistrat în sistem va avea un cod de bare asociat, care va permite accesul la un istoric detaliat al tuturor transformărilor suferite de acesta și de ingredientele sale de la introducerea în sistem.</w:t>
      </w:r>
    </w:p>
    <w:p w14:paraId="19A76284" w14:textId="3EA58260" w:rsidR="008724E5" w:rsidRDefault="008724E5" w:rsidP="008724E5">
      <w:pPr>
        <w:pStyle w:val="Heading3"/>
        <w:numPr>
          <w:ilvl w:val="2"/>
          <w:numId w:val="5"/>
        </w:numPr>
        <w:tabs>
          <w:tab w:val="num" w:pos="720"/>
        </w:tabs>
        <w:ind w:left="357" w:hanging="357"/>
      </w:pPr>
      <w:bookmarkStart w:id="41" w:name="_Toc171166615"/>
      <w:r>
        <w:t>Cerinte non-functionale</w:t>
      </w:r>
      <w:bookmarkEnd w:id="41"/>
    </w:p>
    <w:p w14:paraId="4788AA2B" w14:textId="5D79A243" w:rsidR="00D00E4C" w:rsidRDefault="007671A9" w:rsidP="00F8100D">
      <w:pPr>
        <w:ind w:firstLine="360"/>
      </w:pPr>
      <w:r>
        <w:t>Cerinte</w:t>
      </w:r>
      <w:r w:rsidR="00124B3D">
        <w:t>le</w:t>
      </w:r>
      <w:r>
        <w:t xml:space="preserve"> non-functionale</w:t>
      </w:r>
      <w:r w:rsidR="00124B3D">
        <w:t xml:space="preserve"> ale proiectului sunt menite sa asigure standarde de calitate si functionalitatea adecvata a sistemului pentru a satisface nevoile utilizatorilor</w:t>
      </w:r>
      <w:r w:rsidR="0038706B">
        <w:t>. Sistemul prezinta urmatoarele cerinte de acest fel:</w:t>
      </w:r>
    </w:p>
    <w:p w14:paraId="5D4B7649" w14:textId="684CFEC8" w:rsidR="009B35CB" w:rsidRDefault="009B35CB" w:rsidP="009B35CB">
      <w:pPr>
        <w:pStyle w:val="ListParagraph"/>
        <w:numPr>
          <w:ilvl w:val="0"/>
          <w:numId w:val="17"/>
        </w:numPr>
      </w:pPr>
      <w:r>
        <w:t>Securitatea datelor. Sistemul trebuie sa asigure integritatea si autenticitatea datelor salvate in blockchain. Toate tranzactiile si modificarile intregistrate in blockchain trebuie sa fie securizate impotriva accesului neautorizat.</w:t>
      </w:r>
    </w:p>
    <w:p w14:paraId="6CD71A5E" w14:textId="282A0788" w:rsidR="00BD2B83" w:rsidRDefault="00BD2B83" w:rsidP="009B35CB">
      <w:pPr>
        <w:pStyle w:val="ListParagraph"/>
        <w:numPr>
          <w:ilvl w:val="0"/>
          <w:numId w:val="17"/>
        </w:numPr>
      </w:pPr>
      <w:r>
        <w:t>Scalabilitate. Sistemul trebuie sa fie proiectat sa suporte o crestere a volumului de tranzactii si a numarului de utilizatori fara a compromite performanta si timpul de raspuns.</w:t>
      </w:r>
    </w:p>
    <w:p w14:paraId="2806F36F" w14:textId="73EA2043" w:rsidR="009B35CB" w:rsidRDefault="007671A9" w:rsidP="009B35CB">
      <w:pPr>
        <w:pStyle w:val="ListParagraph"/>
        <w:numPr>
          <w:ilvl w:val="0"/>
          <w:numId w:val="17"/>
        </w:numPr>
        <w:rPr>
          <w:lang w:eastAsia="ko-KR"/>
        </w:rPr>
      </w:pPr>
      <w:r>
        <w:rPr>
          <w:lang w:eastAsia="ko-KR"/>
        </w:rPr>
        <w:t xml:space="preserve">Usurinta in utilizare. </w:t>
      </w:r>
      <w:r w:rsidR="009B35CB">
        <w:rPr>
          <w:lang w:eastAsia="ko-KR"/>
        </w:rPr>
        <w:t>Interfata utilizator trebuie sa fie intuitiva si accesibila pentru persoane fara cunostinte tehnice avansate.</w:t>
      </w:r>
    </w:p>
    <w:p w14:paraId="5CC22654" w14:textId="77777777" w:rsidR="00D00E4C" w:rsidRDefault="00D00E4C" w:rsidP="00D00E4C">
      <w:pPr>
        <w:suppressAutoHyphens w:val="0"/>
      </w:pPr>
    </w:p>
    <w:p w14:paraId="31CF3A7E" w14:textId="3C5D2786" w:rsidR="00D00E4C" w:rsidRPr="00296531" w:rsidRDefault="00D00E4C" w:rsidP="00D00E4C">
      <w:pPr>
        <w:suppressAutoHyphens w:val="0"/>
        <w:sectPr w:rsidR="00D00E4C" w:rsidRPr="00296531" w:rsidSect="009543FA">
          <w:pgSz w:w="11906" w:h="16838" w:code="9"/>
          <w:pgMar w:top="1440" w:right="1800" w:bottom="1440" w:left="1800" w:header="709" w:footer="720" w:gutter="0"/>
          <w:cols w:space="720"/>
          <w:titlePg/>
          <w:docGrid w:linePitch="360"/>
        </w:sectPr>
      </w:pPr>
    </w:p>
    <w:p w14:paraId="15605BDE" w14:textId="105C59A6" w:rsidR="00753A5F" w:rsidRPr="00753A5F" w:rsidRDefault="008F1B9F" w:rsidP="006C2AFF">
      <w:pPr>
        <w:pStyle w:val="Heading1"/>
      </w:pPr>
      <w:bookmarkStart w:id="42" w:name="_Toc384978575"/>
      <w:bookmarkStart w:id="43" w:name="_Toc384978589"/>
      <w:bookmarkStart w:id="44" w:name="_Toc384979761"/>
      <w:bookmarkStart w:id="45" w:name="_Ref66944124"/>
      <w:bookmarkStart w:id="46" w:name="_Ref66944137"/>
      <w:bookmarkStart w:id="47" w:name="_Toc171166616"/>
      <w:commentRangeStart w:id="48"/>
      <w:r w:rsidRPr="00296531">
        <w:lastRenderedPageBreak/>
        <w:t xml:space="preserve">Studiu </w:t>
      </w:r>
      <w:r w:rsidR="003D513F">
        <w:t>b</w:t>
      </w:r>
      <w:r w:rsidRPr="00296531">
        <w:t>ibliografic</w:t>
      </w:r>
      <w:bookmarkEnd w:id="42"/>
      <w:bookmarkEnd w:id="43"/>
      <w:bookmarkEnd w:id="44"/>
      <w:bookmarkEnd w:id="45"/>
      <w:bookmarkEnd w:id="46"/>
      <w:commentRangeEnd w:id="48"/>
      <w:r w:rsidR="001078DB">
        <w:rPr>
          <w:rStyle w:val="Heading7Char"/>
          <w:rFonts w:eastAsia="Batang"/>
          <w:b w:val="0"/>
          <w:lang w:val="x-none"/>
        </w:rPr>
        <w:commentReference w:id="48"/>
      </w:r>
      <w:bookmarkEnd w:id="47"/>
    </w:p>
    <w:p w14:paraId="21A34668" w14:textId="118701FF" w:rsidR="002D1FEF" w:rsidRDefault="002D1FEF" w:rsidP="002D1FEF">
      <w:pPr>
        <w:pStyle w:val="Heading2"/>
        <w:numPr>
          <w:ilvl w:val="1"/>
          <w:numId w:val="5"/>
        </w:numPr>
        <w:tabs>
          <w:tab w:val="num" w:pos="720"/>
        </w:tabs>
        <w:ind w:left="578" w:hanging="578"/>
        <w:rPr>
          <w:lang w:val="ro-RO"/>
        </w:rPr>
      </w:pPr>
      <w:bookmarkStart w:id="49" w:name="_Toc171166617"/>
      <w:r>
        <w:rPr>
          <w:lang w:val="ro-RO"/>
        </w:rPr>
        <w:t>Sisteme de trasabilitate traditionale</w:t>
      </w:r>
      <w:bookmarkEnd w:id="49"/>
    </w:p>
    <w:p w14:paraId="2C707181" w14:textId="0477007F" w:rsidR="009C5F54" w:rsidRDefault="009C5F54" w:rsidP="009C5F54">
      <w:r w:rsidRPr="009C5F54">
        <w:t>Primul sistem de coduri de bare, brevetat în 1952, a fost adus la viață în anii 1970 datorită invenției laserului și miniaturizării progresive a calculatoarelor. Utilizarea codurilor de bare a generat date valoroase despre identificarea și mișcarea produselor, stimulând adoptarea rapidă a acestei tehnologii</w:t>
      </w:r>
      <w:r w:rsidR="00680AB4">
        <w:t xml:space="preserve"> </w:t>
      </w:r>
      <w:sdt>
        <w:sdtPr>
          <w:id w:val="407349594"/>
          <w:citation/>
        </w:sdtPr>
        <w:sdtEndPr/>
        <w:sdtContent>
          <w:r w:rsidR="00680AB4">
            <w:fldChar w:fldCharType="begin"/>
          </w:r>
          <w:r w:rsidR="00680AB4">
            <w:rPr>
              <w:lang w:val="en-US"/>
            </w:rPr>
            <w:instrText xml:space="preserve"> CITATION Rob23 \l 1033 </w:instrText>
          </w:r>
          <w:r w:rsidR="00680AB4">
            <w:fldChar w:fldCharType="separate"/>
          </w:r>
          <w:r w:rsidR="00B33238" w:rsidRPr="00B33238">
            <w:rPr>
              <w:noProof/>
              <w:lang w:val="en-US"/>
            </w:rPr>
            <w:t>[7]</w:t>
          </w:r>
          <w:r w:rsidR="00680AB4">
            <w:fldChar w:fldCharType="end"/>
          </w:r>
        </w:sdtContent>
      </w:sdt>
      <w:r w:rsidRPr="009C5F54">
        <w:t>.</w:t>
      </w:r>
      <w:r w:rsidR="00680AB4">
        <w:t xml:space="preserve"> </w:t>
      </w:r>
    </w:p>
    <w:p w14:paraId="693FD91F" w14:textId="13DD50C6" w:rsidR="002D1FEF" w:rsidRDefault="002D1FEF" w:rsidP="002D1FEF">
      <w:pPr>
        <w:rPr>
          <w:lang w:eastAsia="ko-KR"/>
        </w:rPr>
      </w:pPr>
      <w:r>
        <w:rPr>
          <w:lang w:eastAsia="ko-KR"/>
        </w:rPr>
        <w:t>Sistemele de trasabilitate traditionale se bazeaza pe procese manuale si tehnologii simple, cum ar fi codurile de bare si documentele de transport. In aceste sisteme, produsele sunt etichetate cu coduri de bare care sunt scanate la diferite punct din lantul de aprovizionare, iar informatiile colectate sunt stocate intr-o baza de date centralizata. Aceste date sunt actualizate manual sau semi-automat in jurnale electronice, asigurand inregistrarea miscarii produselor. Documentele de transport contin informarii despre loturile de produse si ajuta la actualizarea registrelor centralizate la fiecare punct de control.</w:t>
      </w:r>
    </w:p>
    <w:p w14:paraId="3C8B6810" w14:textId="4BDDB8A3" w:rsidR="00342523" w:rsidRDefault="002D1FEF" w:rsidP="00505C36">
      <w:pPr>
        <w:rPr>
          <w:lang w:eastAsia="ko-KR"/>
        </w:rPr>
      </w:pPr>
      <w:r>
        <w:rPr>
          <w:lang w:eastAsia="ko-KR"/>
        </w:rPr>
        <w:t>Cu toate acestea, sisteme</w:t>
      </w:r>
      <w:r w:rsidR="00435C68">
        <w:rPr>
          <w:lang w:eastAsia="ko-KR"/>
        </w:rPr>
        <w:t>le traditionale</w:t>
      </w:r>
      <w:r>
        <w:rPr>
          <w:lang w:eastAsia="ko-KR"/>
        </w:rPr>
        <w:t xml:space="preserve"> se confrunta cu numeroase dezavantaje. Introducerea manuala a datelor creste riscul de erori umane, ceea ce poate afecta acuratetea si consistenta informatiilor. In plus, lipsa unei ac</w:t>
      </w:r>
      <w:r w:rsidR="00505C36">
        <w:rPr>
          <w:lang w:eastAsia="ko-KR"/>
        </w:rPr>
        <w:t>a</w:t>
      </w:r>
      <w:r>
        <w:rPr>
          <w:lang w:eastAsia="ko-KR"/>
        </w:rPr>
        <w:t>tlizari in timp real a datelor poate duce la intarzieri in identificarea si rezolvarea problemelor, afectand eficienta generala a alantului de aprovizionare. De asemenea, transparenta este limitata, deoarece accesul la date este adesea restrictionat si distribuit intre diferiti actori ai lantului, facand dificila obtinerea unei viziuni de ansamblu complete. Securitatea datelor este un punct slab, deoarece documentele fizice si inregistrarile manuale sunt mai vulnerabile la manipulare si frauda</w:t>
      </w:r>
      <w:r w:rsidR="000F2627">
        <w:rPr>
          <w:lang w:eastAsia="ko-KR"/>
        </w:rPr>
        <w:t xml:space="preserve"> </w:t>
      </w:r>
      <w:sdt>
        <w:sdtPr>
          <w:rPr>
            <w:lang w:eastAsia="ko-KR"/>
          </w:rPr>
          <w:id w:val="388242425"/>
          <w:citation/>
        </w:sdtPr>
        <w:sdtEndPr/>
        <w:sdtContent>
          <w:r w:rsidR="000F2627">
            <w:rPr>
              <w:lang w:eastAsia="ko-KR"/>
            </w:rPr>
            <w:fldChar w:fldCharType="begin"/>
          </w:r>
          <w:r w:rsidR="00DE6F31">
            <w:rPr>
              <w:lang w:val="en-US" w:eastAsia="ko-KR"/>
            </w:rPr>
            <w:instrText xml:space="preserve">CITATION Jos23 \l 1033 </w:instrText>
          </w:r>
          <w:r w:rsidR="000F2627">
            <w:rPr>
              <w:lang w:eastAsia="ko-KR"/>
            </w:rPr>
            <w:fldChar w:fldCharType="separate"/>
          </w:r>
          <w:r w:rsidR="00B33238" w:rsidRPr="00B33238">
            <w:rPr>
              <w:noProof/>
              <w:lang w:val="en-US" w:eastAsia="ko-KR"/>
            </w:rPr>
            <w:t>[9]</w:t>
          </w:r>
          <w:r w:rsidR="000F2627">
            <w:rPr>
              <w:lang w:eastAsia="ko-KR"/>
            </w:rPr>
            <w:fldChar w:fldCharType="end"/>
          </w:r>
        </w:sdtContent>
      </w:sdt>
      <w:r w:rsidR="00342523">
        <w:rPr>
          <w:lang w:eastAsia="ko-KR"/>
        </w:rPr>
        <w:t>.</w:t>
      </w:r>
    </w:p>
    <w:p w14:paraId="6283FCAF" w14:textId="7D0A9757" w:rsidR="00A42E58" w:rsidRPr="002D1FEF" w:rsidRDefault="00505C36" w:rsidP="00342523">
      <w:pPr>
        <w:ind w:firstLine="578"/>
      </w:pPr>
      <w:r>
        <w:t>Pe de alta parte, majoritatea dintre sistemele tradiționale de trasabilitate sunt centralizate, monopolizate, asimetrice și opace, ceea ce duce la crize de încredere</w:t>
      </w:r>
      <w:r w:rsidR="000F2627">
        <w:t xml:space="preserve"> </w:t>
      </w:r>
      <w:sdt>
        <w:sdtPr>
          <w:id w:val="-735234120"/>
          <w:citation/>
        </w:sdtPr>
        <w:sdtEndPr/>
        <w:sdtContent>
          <w:r w:rsidR="000F2627">
            <w:fldChar w:fldCharType="begin"/>
          </w:r>
          <w:r w:rsidR="000F2627">
            <w:rPr>
              <w:lang w:val="en-US"/>
            </w:rPr>
            <w:instrText xml:space="preserve"> CITATION QiT23 \l 1033 </w:instrText>
          </w:r>
          <w:r w:rsidR="000F2627">
            <w:fldChar w:fldCharType="separate"/>
          </w:r>
          <w:r w:rsidR="00B33238" w:rsidRPr="00B33238">
            <w:rPr>
              <w:noProof/>
              <w:lang w:val="en-US"/>
            </w:rPr>
            <w:t>[4]</w:t>
          </w:r>
          <w:r w:rsidR="000F2627">
            <w:fldChar w:fldCharType="end"/>
          </w:r>
        </w:sdtContent>
      </w:sdt>
      <w:r w:rsidR="000F2627">
        <w:t xml:space="preserve">. </w:t>
      </w:r>
      <w:r w:rsidR="00342523" w:rsidRPr="00342523">
        <w:t xml:space="preserve">In articolul </w:t>
      </w:r>
      <w:sdt>
        <w:sdtPr>
          <w:id w:val="1059368291"/>
          <w:citation/>
        </w:sdtPr>
        <w:sdtEndPr/>
        <w:sdtContent>
          <w:r w:rsidR="00255CD9">
            <w:fldChar w:fldCharType="begin"/>
          </w:r>
          <w:r w:rsidR="00255CD9">
            <w:rPr>
              <w:lang w:val="en-US"/>
            </w:rPr>
            <w:instrText xml:space="preserve"> CITATION Ash23 \l 1033 </w:instrText>
          </w:r>
          <w:r w:rsidR="00255CD9">
            <w:fldChar w:fldCharType="separate"/>
          </w:r>
          <w:r w:rsidR="00B33238" w:rsidRPr="00B33238">
            <w:rPr>
              <w:noProof/>
              <w:lang w:val="en-US"/>
            </w:rPr>
            <w:t>[1]</w:t>
          </w:r>
          <w:r w:rsidR="00255CD9">
            <w:fldChar w:fldCharType="end"/>
          </w:r>
        </w:sdtContent>
      </w:sdt>
      <w:r w:rsidR="00255CD9">
        <w:t xml:space="preserve"> </w:t>
      </w:r>
      <w:r w:rsidR="00342523" w:rsidRPr="00342523">
        <w:t>este mentrionat ca ca mai multe tari au adoptat numeroase reglementari pentru a spori masurile siguantei alimentare, dar arhitecturile folosite sunt centralizate sau distribuite, iar un atac asupra unui singur nod poate duce la falsificarea sau dezvaluirea datelor.</w:t>
      </w:r>
    </w:p>
    <w:p w14:paraId="63B06667" w14:textId="4CDA6705" w:rsidR="007D226C" w:rsidRDefault="007D226C" w:rsidP="007D226C">
      <w:pPr>
        <w:pStyle w:val="Heading2"/>
        <w:numPr>
          <w:ilvl w:val="1"/>
          <w:numId w:val="5"/>
        </w:numPr>
        <w:tabs>
          <w:tab w:val="num" w:pos="720"/>
        </w:tabs>
        <w:ind w:left="578" w:hanging="578"/>
        <w:rPr>
          <w:lang w:val="ro-RO"/>
        </w:rPr>
      </w:pPr>
      <w:r>
        <w:t xml:space="preserve"> </w:t>
      </w:r>
      <w:bookmarkStart w:id="50" w:name="_Toc171166618"/>
      <w:r>
        <w:rPr>
          <w:lang w:val="ro-RO"/>
        </w:rPr>
        <w:t>Sisteme de trasabilitate bazate p</w:t>
      </w:r>
      <w:r w:rsidR="0073477A">
        <w:rPr>
          <w:lang w:val="ro-RO"/>
        </w:rPr>
        <w:t>e</w:t>
      </w:r>
      <w:r>
        <w:rPr>
          <w:lang w:val="ro-RO"/>
        </w:rPr>
        <w:t xml:space="preserve"> Blockchain</w:t>
      </w:r>
      <w:bookmarkEnd w:id="50"/>
    </w:p>
    <w:p w14:paraId="2A53C6D7" w14:textId="0E1D6E73" w:rsidR="008C31D5" w:rsidRDefault="008C31D5" w:rsidP="00E7718C">
      <w:pPr>
        <w:pStyle w:val="Heading3"/>
        <w:numPr>
          <w:ilvl w:val="2"/>
          <w:numId w:val="5"/>
        </w:numPr>
        <w:tabs>
          <w:tab w:val="num" w:pos="720"/>
        </w:tabs>
        <w:ind w:left="357" w:hanging="357"/>
      </w:pPr>
      <w:bookmarkStart w:id="51" w:name="_Toc171166619"/>
      <w:r>
        <w:t>Integrarea tehnologiei blockchain in pasii procesului de trasabilitate</w:t>
      </w:r>
      <w:bookmarkEnd w:id="51"/>
    </w:p>
    <w:p w14:paraId="4CFFB5A8" w14:textId="5AAAA55C" w:rsidR="00520F9E" w:rsidRPr="00520F9E" w:rsidRDefault="00520F9E" w:rsidP="00520F9E">
      <w:pPr>
        <w:ind w:firstLine="357"/>
        <w:rPr>
          <w:lang w:eastAsia="ko-KR"/>
        </w:rPr>
      </w:pPr>
      <w:r>
        <w:t>Blockchain-ul îmbunătățește semnificativ fiecare pas din procesul de trasabilitate, oferind posibilitatea monitorizarii și verificarea fiecărei etape de la producție până la consumul final</w:t>
      </w:r>
      <w:r w:rsidR="00A50709">
        <w:t>. Acest lucru nu numai că asigură conformitatea și calitatea produselor, dar și sporește încrederea consumatorilor prin oferirea de informații detaliate și verificabile despre produsele pe care le achiziționează .</w:t>
      </w:r>
    </w:p>
    <w:p w14:paraId="55A6E0F7" w14:textId="1C9BE87B" w:rsidR="008C31D5" w:rsidRDefault="0038180A" w:rsidP="0038180A">
      <w:pPr>
        <w:rPr>
          <w:lang w:eastAsia="ko-KR"/>
        </w:rPr>
      </w:pPr>
      <w:r>
        <w:rPr>
          <w:lang w:eastAsia="ko-KR"/>
        </w:rPr>
        <w:t>P</w:t>
      </w:r>
      <w:r w:rsidR="008C31D5">
        <w:rPr>
          <w:lang w:eastAsia="ko-KR"/>
        </w:rPr>
        <w:t xml:space="preserve">rocesul de trasabilitate incepe cu </w:t>
      </w:r>
      <w:r>
        <w:rPr>
          <w:lang w:eastAsia="ko-KR"/>
        </w:rPr>
        <w:t>fabricarea produselor, continua cu procesarea acestora, dupa care se ajunge la etapa de distributie si cea de vanzare. In etapa finala a trasabilitatii produsele ajung la consumator. Fiecare etapa este identificata si descrisa, evidentiind implementarile realizate in articolele studiate.</w:t>
      </w:r>
    </w:p>
    <w:p w14:paraId="36564F90" w14:textId="2C00BB19" w:rsidR="008C31D5" w:rsidRDefault="008C31D5" w:rsidP="008C31D5">
      <w:pPr>
        <w:pStyle w:val="ListParagraph"/>
        <w:numPr>
          <w:ilvl w:val="0"/>
          <w:numId w:val="17"/>
        </w:numPr>
        <w:rPr>
          <w:lang w:eastAsia="ko-KR"/>
        </w:rPr>
      </w:pPr>
      <w:r>
        <w:rPr>
          <w:lang w:eastAsia="ko-KR"/>
        </w:rPr>
        <w:t xml:space="preserve">Identificarea si inregistrarea initiala. </w:t>
      </w:r>
      <w:r>
        <w:t xml:space="preserve">Fiecare lot de produse sau materii prime este identificat unic și înregistrat pe blockchain. Aceasta poate include detalii precum data și locul de producție, materialele utilizate și specificațiile tehnice. </w:t>
      </w:r>
      <w:r>
        <w:lastRenderedPageBreak/>
        <w:t xml:space="preserve">Articolul </w:t>
      </w:r>
      <w:sdt>
        <w:sdtPr>
          <w:id w:val="-1184515754"/>
          <w:citation/>
        </w:sdtPr>
        <w:sdtEndPr/>
        <w:sdtContent>
          <w:r w:rsidR="0038180A">
            <w:fldChar w:fldCharType="begin"/>
          </w:r>
          <w:r w:rsidR="0038180A">
            <w:rPr>
              <w:lang w:val="en-US"/>
            </w:rPr>
            <w:instrText xml:space="preserve"> CITATION Tou23 \l 1033 </w:instrText>
          </w:r>
          <w:r w:rsidR="0038180A">
            <w:fldChar w:fldCharType="separate"/>
          </w:r>
          <w:r w:rsidR="00B33238" w:rsidRPr="00B33238">
            <w:rPr>
              <w:noProof/>
              <w:lang w:val="en-US"/>
            </w:rPr>
            <w:t>[10]</w:t>
          </w:r>
          <w:r w:rsidR="0038180A">
            <w:fldChar w:fldCharType="end"/>
          </w:r>
        </w:sdtContent>
      </w:sdt>
      <w:r w:rsidR="0038180A">
        <w:t xml:space="preserve"> </w:t>
      </w:r>
      <w:r>
        <w:t>descrie cum fiecare lot de semințe este identificat prin coduri QR unice și ambalate la diferite niveluri, iar fermierii verifică autenticitatea semințelor prin scanarea acestor coduri QR.</w:t>
      </w:r>
    </w:p>
    <w:p w14:paraId="685849E1" w14:textId="62BC35BC" w:rsidR="008C31D5" w:rsidRDefault="008C31D5" w:rsidP="008C31D5">
      <w:pPr>
        <w:pStyle w:val="ListParagraph"/>
        <w:numPr>
          <w:ilvl w:val="0"/>
          <w:numId w:val="17"/>
        </w:numPr>
        <w:rPr>
          <w:lang w:eastAsia="ko-KR"/>
        </w:rPr>
      </w:pPr>
      <w:r>
        <w:t>Monitorizare si inregistrare. În timpul procesării, toate etapele sunt monitorizate și înregistrate pe blockchain. Acest lucru include detalii despre fiecare etapă de procesare, mașinile utilizate, parametrii de procesare și personalul implicat. În articolul</w:t>
      </w:r>
      <w:r w:rsidR="00B33238">
        <w:t xml:space="preserve"> </w:t>
      </w:r>
      <w:sdt>
        <w:sdtPr>
          <w:id w:val="563618866"/>
          <w:citation/>
        </w:sdtPr>
        <w:sdtEndPr/>
        <w:sdtContent>
          <w:r w:rsidR="00B33238">
            <w:fldChar w:fldCharType="begin"/>
          </w:r>
          <w:r w:rsidR="00B33238">
            <w:rPr>
              <w:lang w:val="en-US"/>
            </w:rPr>
            <w:instrText xml:space="preserve"> CITATION Eri23 \l 1033 </w:instrText>
          </w:r>
          <w:r w:rsidR="00B33238">
            <w:fldChar w:fldCharType="separate"/>
          </w:r>
          <w:r w:rsidR="00B33238" w:rsidRPr="00B33238">
            <w:rPr>
              <w:noProof/>
              <w:lang w:val="en-US"/>
            </w:rPr>
            <w:t>[11]</w:t>
          </w:r>
          <w:r w:rsidR="00B33238">
            <w:fldChar w:fldCharType="end"/>
          </w:r>
        </w:sdtContent>
      </w:sdt>
      <w:r w:rsidR="00520F9E">
        <w:t xml:space="preserve"> </w:t>
      </w:r>
      <w:r>
        <w:t>procesarea include captarea datelor despre material, mașină, QA și post-procesare, care sunt documentate și stocate atât centralizat, cât și descentralizat .</w:t>
      </w:r>
    </w:p>
    <w:p w14:paraId="38902162" w14:textId="21EE5D71" w:rsidR="008C31D5" w:rsidRDefault="008C31D5" w:rsidP="008C31D5">
      <w:pPr>
        <w:pStyle w:val="ListParagraph"/>
        <w:numPr>
          <w:ilvl w:val="0"/>
          <w:numId w:val="17"/>
        </w:numPr>
        <w:rPr>
          <w:lang w:eastAsia="ko-KR"/>
        </w:rPr>
      </w:pPr>
      <w:r>
        <w:t xml:space="preserve">Controlul calitatii. </w:t>
      </w:r>
      <w:r w:rsidR="0038180A">
        <w:t xml:space="preserve">Rezultatele </w:t>
      </w:r>
      <w:r>
        <w:t xml:space="preserve">testelor de calitate sunt, de asemenea, înregistrate pe blockchain, permițând urmărirea conformității produselor procesate cu specificațiile standard. Aceeași abordare este evidențiată și în articolul </w:t>
      </w:r>
      <w:sdt>
        <w:sdtPr>
          <w:id w:val="-925027020"/>
          <w:citation/>
        </w:sdtPr>
        <w:sdtEndPr/>
        <w:sdtContent>
          <w:r w:rsidR="00B33238">
            <w:fldChar w:fldCharType="begin"/>
          </w:r>
          <w:r w:rsidR="00B33238">
            <w:rPr>
              <w:lang w:val="en-US"/>
            </w:rPr>
            <w:instrText xml:space="preserve"> CITATION Ash231 \l 1033 </w:instrText>
          </w:r>
          <w:r w:rsidR="00B33238">
            <w:fldChar w:fldCharType="separate"/>
          </w:r>
          <w:r w:rsidR="00B33238" w:rsidRPr="00B33238">
            <w:rPr>
              <w:noProof/>
              <w:lang w:val="en-US"/>
            </w:rPr>
            <w:t>[12]</w:t>
          </w:r>
          <w:r w:rsidR="00B33238">
            <w:fldChar w:fldCharType="end"/>
          </w:r>
        </w:sdtContent>
      </w:sdt>
      <w:r w:rsidR="00B33238">
        <w:t xml:space="preserve"> </w:t>
      </w:r>
      <w:r>
        <w:t>unde rezultatele testelor de calitate sunt monitorizate prin senzori IoT și înregistrate în blockchain.</w:t>
      </w:r>
    </w:p>
    <w:p w14:paraId="22EECE79" w14:textId="172B9145" w:rsidR="00520F9E" w:rsidRDefault="008C31D5" w:rsidP="0027198B">
      <w:pPr>
        <w:pStyle w:val="ListParagraph"/>
        <w:numPr>
          <w:ilvl w:val="0"/>
          <w:numId w:val="17"/>
        </w:numPr>
        <w:rPr>
          <w:lang w:eastAsia="ko-KR"/>
        </w:rPr>
      </w:pPr>
      <w:r>
        <w:t>Logistica si transportul</w:t>
      </w:r>
      <w:r w:rsidR="0038180A">
        <w:t>.</w:t>
      </w:r>
      <w:r w:rsidR="00520F9E" w:rsidRPr="00520F9E">
        <w:t xml:space="preserve"> </w:t>
      </w:r>
      <w:r w:rsidR="00520F9E">
        <w:t>Datele despre transport, inclusiv timpul de tranzit, condițiile de transport (temperatură, umiditate etc.) și traseul urmat sunt stocate pe blockchain. Aceasta asigură transparența și permite monitorizarea în timp real a produselor în tranzit. Articolul</w:t>
      </w:r>
      <w:r w:rsidR="00B33238">
        <w:t xml:space="preserve"> </w:t>
      </w:r>
      <w:sdt>
        <w:sdtPr>
          <w:id w:val="-383029010"/>
          <w:citation/>
        </w:sdtPr>
        <w:sdtEndPr/>
        <w:sdtContent>
          <w:r w:rsidR="00B33238">
            <w:fldChar w:fldCharType="begin"/>
          </w:r>
          <w:r w:rsidR="00B33238">
            <w:rPr>
              <w:lang w:val="en-US"/>
            </w:rPr>
            <w:instrText xml:space="preserve"> CITATION Hua22 \l 1033 </w:instrText>
          </w:r>
          <w:r w:rsidR="00B33238">
            <w:fldChar w:fldCharType="separate"/>
          </w:r>
          <w:r w:rsidR="00B33238" w:rsidRPr="00B33238">
            <w:rPr>
              <w:noProof/>
              <w:lang w:val="en-US"/>
            </w:rPr>
            <w:t>[13]</w:t>
          </w:r>
          <w:r w:rsidR="00B33238">
            <w:fldChar w:fldCharType="end"/>
          </w:r>
        </w:sdtContent>
      </w:sdt>
      <w:r w:rsidR="00520F9E">
        <w:t xml:space="preserve"> menționează utilizarea blockchain-ului pentru monitorizarea transportului în lanțurile de aprovizionare, asigurând că toate datele sunt vizibile pentru toți participanții din rețea .</w:t>
      </w:r>
    </w:p>
    <w:p w14:paraId="5A4717E7" w14:textId="7FC91754" w:rsidR="008C31D5" w:rsidRDefault="008C31D5" w:rsidP="0027198B">
      <w:pPr>
        <w:pStyle w:val="ListParagraph"/>
        <w:numPr>
          <w:ilvl w:val="0"/>
          <w:numId w:val="17"/>
        </w:numPr>
        <w:rPr>
          <w:lang w:eastAsia="ko-KR"/>
        </w:rPr>
      </w:pPr>
      <w:r>
        <w:t>Verificarea autenticitaii la receptie.</w:t>
      </w:r>
      <w:r w:rsidR="00520F9E">
        <w:t xml:space="preserve"> La fiecare punct de transfer sau recepție, produsele sunt verificate prin scanarea codurilor QR sau RFID, actualizând astfel blockchain-ul cu noi informații despre starea și locația produselor. Aceasta este o practică comună menționată și în </w:t>
      </w:r>
      <w:sdt>
        <w:sdtPr>
          <w:id w:val="147710518"/>
          <w:citation/>
        </w:sdtPr>
        <w:sdtEndPr/>
        <w:sdtContent>
          <w:r w:rsidR="00B33238">
            <w:fldChar w:fldCharType="begin"/>
          </w:r>
          <w:r w:rsidR="00B33238">
            <w:rPr>
              <w:lang w:val="en-US"/>
            </w:rPr>
            <w:instrText xml:space="preserve"> CITATION Tou23 \l 1033 </w:instrText>
          </w:r>
          <w:r w:rsidR="00B33238">
            <w:fldChar w:fldCharType="separate"/>
          </w:r>
          <w:r w:rsidR="00B33238" w:rsidRPr="0038180A">
            <w:rPr>
              <w:noProof/>
              <w:lang w:val="en-US"/>
            </w:rPr>
            <w:t>[10]</w:t>
          </w:r>
          <w:r w:rsidR="00B33238">
            <w:fldChar w:fldCharType="end"/>
          </w:r>
        </w:sdtContent>
      </w:sdt>
      <w:r w:rsidR="00B33238">
        <w:t xml:space="preserve"> </w:t>
      </w:r>
      <w:r w:rsidR="00520F9E">
        <w:t>pentru verificarea autenticității produselor agricole pe parcursul lanțului de aprovizionare.</w:t>
      </w:r>
    </w:p>
    <w:p w14:paraId="6671E84D" w14:textId="00D15DC1" w:rsidR="00520F9E" w:rsidRDefault="00520F9E" w:rsidP="00520F9E">
      <w:pPr>
        <w:pStyle w:val="ListParagraph"/>
        <w:numPr>
          <w:ilvl w:val="0"/>
          <w:numId w:val="17"/>
        </w:numPr>
        <w:rPr>
          <w:lang w:eastAsia="ko-KR"/>
        </w:rPr>
      </w:pPr>
      <w:r>
        <w:t xml:space="preserve">Stocare si afisare. Retailerii pot utiliza blockchain-ul pentru a afișa detalii despre proveniența produselor, autenticitatea și istoricul procesării către consumatori, prin scanarea unui cod QR de pe ambalaj. Aceasta este o metodă eficientă menționată in </w:t>
      </w:r>
      <w:sdt>
        <w:sdtPr>
          <w:id w:val="714702495"/>
          <w:citation/>
        </w:sdtPr>
        <w:sdtEndPr/>
        <w:sdtContent>
          <w:r w:rsidR="00B33238">
            <w:fldChar w:fldCharType="begin"/>
          </w:r>
          <w:r w:rsidR="00B33238">
            <w:rPr>
              <w:lang w:val="en-US"/>
            </w:rPr>
            <w:instrText xml:space="preserve"> CITATION Eri23 \l 1033 </w:instrText>
          </w:r>
          <w:r w:rsidR="00B33238">
            <w:fldChar w:fldCharType="separate"/>
          </w:r>
          <w:r w:rsidR="00B33238" w:rsidRPr="00B33238">
            <w:rPr>
              <w:noProof/>
              <w:lang w:val="en-US"/>
            </w:rPr>
            <w:t>[11]</w:t>
          </w:r>
          <w:r w:rsidR="00B33238">
            <w:fldChar w:fldCharType="end"/>
          </w:r>
        </w:sdtContent>
      </w:sdt>
      <w:r w:rsidR="00B33238">
        <w:t xml:space="preserve"> </w:t>
      </w:r>
      <w:r>
        <w:t>unde retailerii pot afișa detalii despre produse pentru consumatori.</w:t>
      </w:r>
    </w:p>
    <w:p w14:paraId="203D74AC" w14:textId="71F3C79B" w:rsidR="00520F9E" w:rsidRPr="00520F9E" w:rsidRDefault="00520F9E" w:rsidP="00520F9E">
      <w:pPr>
        <w:pStyle w:val="ListParagraph"/>
        <w:numPr>
          <w:ilvl w:val="0"/>
          <w:numId w:val="17"/>
        </w:numPr>
        <w:rPr>
          <w:lang w:eastAsia="ko-KR"/>
        </w:rPr>
      </w:pPr>
      <w:r>
        <w:t xml:space="preserve">Gestiunea stocurilor. </w:t>
      </w:r>
      <w:r w:rsidRPr="00520F9E">
        <w:rPr>
          <w:rFonts w:eastAsia="Times New Roman"/>
          <w:lang w:val="en-US" w:eastAsia="en-US"/>
        </w:rPr>
        <w:t xml:space="preserve">Stocurile sunt gestionate eficient, cu actualizări automate ale inventarului pe baza vânzărilor și aprovizionării în timp real, permițând astfel o planificare mai bună și reducerea pierderilor. Articolul </w:t>
      </w:r>
      <w:sdt>
        <w:sdtPr>
          <w:id w:val="528610061"/>
          <w:citation/>
        </w:sdtPr>
        <w:sdtEndPr/>
        <w:sdtContent>
          <w:r w:rsidR="00B33238">
            <w:fldChar w:fldCharType="begin"/>
          </w:r>
          <w:r w:rsidR="00B33238">
            <w:rPr>
              <w:lang w:val="en-US"/>
            </w:rPr>
            <w:instrText xml:space="preserve"> CITATION Ash231 \l 1033 </w:instrText>
          </w:r>
          <w:r w:rsidR="00B33238">
            <w:fldChar w:fldCharType="separate"/>
          </w:r>
          <w:r w:rsidR="00B33238" w:rsidRPr="00B33238">
            <w:rPr>
              <w:noProof/>
              <w:lang w:val="en-US"/>
            </w:rPr>
            <w:t>[12]</w:t>
          </w:r>
          <w:r w:rsidR="00B33238">
            <w:fldChar w:fldCharType="end"/>
          </w:r>
        </w:sdtContent>
      </w:sdt>
      <w:r w:rsidR="00B33238" w:rsidRPr="00520F9E">
        <w:rPr>
          <w:rFonts w:eastAsia="Times New Roman"/>
          <w:lang w:val="en-US" w:eastAsia="en-US"/>
        </w:rPr>
        <w:t xml:space="preserve"> </w:t>
      </w:r>
      <w:r w:rsidRPr="00520F9E">
        <w:rPr>
          <w:rFonts w:eastAsia="Times New Roman"/>
          <w:lang w:val="en-US" w:eastAsia="en-US"/>
        </w:rPr>
        <w:t>subliniază cum blockchain-ul poate facilita gestionarea inventarului prin actualizări automate și transparente .</w:t>
      </w:r>
    </w:p>
    <w:p w14:paraId="7E4732D2" w14:textId="3FF741B4" w:rsidR="00520F9E" w:rsidRDefault="00520F9E" w:rsidP="00520F9E">
      <w:pPr>
        <w:pStyle w:val="ListParagraph"/>
        <w:numPr>
          <w:ilvl w:val="0"/>
          <w:numId w:val="17"/>
        </w:numPr>
        <w:rPr>
          <w:lang w:eastAsia="ko-KR"/>
        </w:rPr>
      </w:pPr>
      <w:r>
        <w:rPr>
          <w:lang w:eastAsia="ko-KR"/>
        </w:rPr>
        <w:t xml:space="preserve">Transparenta si increderea. </w:t>
      </w:r>
      <w:r>
        <w:t xml:space="preserve">onsumatorii pot verifica detaliile complete ale produselor pe care le achiziționează, inclusiv originea, procesarea și transportul, crescând astfel încrederea în produse. Aceasta este evidențiată în articolul </w:t>
      </w:r>
      <w:sdt>
        <w:sdtPr>
          <w:id w:val="1874495767"/>
          <w:citation/>
        </w:sdtPr>
        <w:sdtEndPr/>
        <w:sdtContent>
          <w:r w:rsidR="00B33238">
            <w:fldChar w:fldCharType="begin"/>
          </w:r>
          <w:r w:rsidR="00B33238">
            <w:rPr>
              <w:lang w:val="en-US"/>
            </w:rPr>
            <w:instrText xml:space="preserve"> CITATION Hua22 \l 1033 </w:instrText>
          </w:r>
          <w:r w:rsidR="00B33238">
            <w:fldChar w:fldCharType="separate"/>
          </w:r>
          <w:r w:rsidR="00B33238" w:rsidRPr="00B33238">
            <w:rPr>
              <w:noProof/>
              <w:lang w:val="en-US"/>
            </w:rPr>
            <w:t>[13]</w:t>
          </w:r>
          <w:r w:rsidR="00B33238">
            <w:fldChar w:fldCharType="end"/>
          </w:r>
        </w:sdtContent>
      </w:sdt>
      <w:r w:rsidR="00B33238">
        <w:t xml:space="preserve"> </w:t>
      </w:r>
      <w:r>
        <w:t>care discută despre cum transparența blockchain-ului poate îmbunătăți încrederea consumatorilor.</w:t>
      </w:r>
    </w:p>
    <w:p w14:paraId="02DAB217" w14:textId="11C301C5" w:rsidR="00520F9E" w:rsidRPr="008C31D5" w:rsidRDefault="00520F9E" w:rsidP="00520F9E">
      <w:pPr>
        <w:pStyle w:val="ListParagraph"/>
        <w:numPr>
          <w:ilvl w:val="0"/>
          <w:numId w:val="17"/>
        </w:numPr>
        <w:rPr>
          <w:lang w:eastAsia="ko-KR"/>
        </w:rPr>
      </w:pPr>
      <w:r>
        <w:t xml:space="preserve">Siguranta produselor. În cazul unor rechemări sau probleme de siguranță, blockchain-ul permite identificarea rapidă și precisă a loturilor afectate, reducând astfel riscurile pentru consumatori și facilitând acțiunile corective rapide. Articolul </w:t>
      </w:r>
      <w:sdt>
        <w:sdtPr>
          <w:id w:val="1473643062"/>
          <w:citation/>
        </w:sdtPr>
        <w:sdtEndPr/>
        <w:sdtContent>
          <w:r w:rsidR="00B33238">
            <w:fldChar w:fldCharType="begin"/>
          </w:r>
          <w:r w:rsidR="00B33238">
            <w:rPr>
              <w:lang w:val="en-US"/>
            </w:rPr>
            <w:instrText xml:space="preserve"> CITATION Eri23 \l 1033 </w:instrText>
          </w:r>
          <w:r w:rsidR="00B33238">
            <w:fldChar w:fldCharType="separate"/>
          </w:r>
          <w:r w:rsidR="00B33238" w:rsidRPr="00B33238">
            <w:rPr>
              <w:noProof/>
              <w:lang w:val="en-US"/>
            </w:rPr>
            <w:t>[11]</w:t>
          </w:r>
          <w:r w:rsidR="00B33238">
            <w:fldChar w:fldCharType="end"/>
          </w:r>
        </w:sdtContent>
      </w:sdt>
      <w:r w:rsidR="00B33238">
        <w:t xml:space="preserve"> </w:t>
      </w:r>
      <w:r>
        <w:t>subliniază importanța acestui aspect în gestionarea rechemărilor și asigurarea siguranței produselor .</w:t>
      </w:r>
    </w:p>
    <w:p w14:paraId="5DF42F6A" w14:textId="454CB1F4" w:rsidR="0086498E" w:rsidRPr="00521C15" w:rsidRDefault="0086498E" w:rsidP="0086498E">
      <w:pPr>
        <w:pStyle w:val="Heading3"/>
        <w:numPr>
          <w:ilvl w:val="2"/>
          <w:numId w:val="5"/>
        </w:numPr>
        <w:tabs>
          <w:tab w:val="num" w:pos="720"/>
        </w:tabs>
        <w:ind w:left="357" w:hanging="357"/>
      </w:pPr>
      <w:bookmarkStart w:id="52" w:name="_Toc171166620"/>
      <w:r>
        <w:t>Arhitecturi folosite in sistemele de trasabilitate</w:t>
      </w:r>
      <w:bookmarkEnd w:id="52"/>
    </w:p>
    <w:p w14:paraId="51FBBE82" w14:textId="15E0D498" w:rsidR="00351D8A" w:rsidRDefault="0086498E" w:rsidP="0086498E">
      <w:pPr>
        <w:ind w:firstLine="357"/>
        <w:rPr>
          <w:lang w:eastAsia="ko-KR"/>
        </w:rPr>
      </w:pPr>
      <w:r>
        <w:rPr>
          <w:lang w:eastAsia="ko-KR"/>
        </w:rPr>
        <w:t>Aici pot sa spun despre arhitecturile folosite in general pentru a realiza un sistem, mai departe pot folosi aceste date ca referinta pentru implementarea mea</w:t>
      </w:r>
    </w:p>
    <w:p w14:paraId="6D4888BC" w14:textId="79E7ED7B" w:rsidR="007C29CB" w:rsidRDefault="007C29CB" w:rsidP="0086498E">
      <w:pPr>
        <w:ind w:firstLine="357"/>
      </w:pPr>
      <w:r>
        <w:lastRenderedPageBreak/>
        <w:t xml:space="preserve">Hyperledger Fabric este o platformă care oferă soluții de registru distribuit, având o arhitectură modulară care asigură un grad ridicat de confidențialitate, reziliență, flexibilitate și scalabilitate. Aceasta elimină conceptul de mining, dar păstrează caracteristicile pozitive ale blockchain-urilor tipice, cum ar fi imutabilitatea blocurilor și determinismul ordinii evenimentelor. Arhitectura propusă în articolul </w:t>
      </w:r>
      <w:sdt>
        <w:sdtPr>
          <w:id w:val="667297331"/>
          <w:citation/>
        </w:sdtPr>
        <w:sdtEndPr/>
        <w:sdtContent>
          <w:r w:rsidR="00B33238">
            <w:fldChar w:fldCharType="begin"/>
          </w:r>
          <w:r w:rsidR="00B33238">
            <w:rPr>
              <w:lang w:val="en-US"/>
            </w:rPr>
            <w:instrText xml:space="preserve"> CITATION Mue21 \l 1033 </w:instrText>
          </w:r>
          <w:r w:rsidR="00B33238">
            <w:fldChar w:fldCharType="separate"/>
          </w:r>
          <w:r w:rsidR="00B33238" w:rsidRPr="00B33238">
            <w:rPr>
              <w:noProof/>
              <w:lang w:val="en-US"/>
            </w:rPr>
            <w:t>[14]</w:t>
          </w:r>
          <w:r w:rsidR="00B33238">
            <w:fldChar w:fldCharType="end"/>
          </w:r>
        </w:sdtContent>
      </w:sdt>
      <w:r>
        <w:t xml:space="preserve"> oferă un design inițial al unui sistem blockchain pentru trasabilitatea medicamentelor, identificând diferiți actori din lanțul de aprovizionare farmaceutic și stabilind relațiile dintre aceștia folosind canale diferite pentru a maximiza confidențialitatea și securitatea datelor.</w:t>
      </w:r>
    </w:p>
    <w:p w14:paraId="55B5334A" w14:textId="15584C1F" w:rsidR="00C471A8" w:rsidRDefault="00C471A8" w:rsidP="0086498E">
      <w:pPr>
        <w:ind w:firstLine="357"/>
      </w:pPr>
      <w:r>
        <w:t xml:space="preserve">Hyperledger Besu este o soluție de registru distribuit compatibilă cu Ethereum, care sprijină construirea de rețele private și integrarea cu blockchain-urile publice. Arhitectura permite trasabilitatea eficientă a medicamentelor, asigurând atât execuția privată a tranzacțiilor, cât și flexibilitatea arhitecturală și un debit ridicat al tranzacțiilor. Hyperledger Besu utilizează contracte inteligente și gestionarea cheilor private/publice pentru a semna și verifica tranzacțiile, menținând în același timp confidențialitatea și permisiunile complexe de gestionare​ </w:t>
      </w:r>
      <w:sdt>
        <w:sdtPr>
          <w:id w:val="1291020642"/>
          <w:citation/>
        </w:sdtPr>
        <w:sdtEndPr/>
        <w:sdtContent>
          <w:r w:rsidR="00B33238">
            <w:fldChar w:fldCharType="begin"/>
          </w:r>
          <w:r w:rsidR="00B33238">
            <w:rPr>
              <w:lang w:val="en-US"/>
            </w:rPr>
            <w:instrText xml:space="preserve"> CITATION Mue21 \l 1033 </w:instrText>
          </w:r>
          <w:r w:rsidR="00B33238">
            <w:fldChar w:fldCharType="separate"/>
          </w:r>
          <w:r w:rsidR="00B33238" w:rsidRPr="00B33238">
            <w:rPr>
              <w:noProof/>
              <w:lang w:val="en-US"/>
            </w:rPr>
            <w:t>[14]</w:t>
          </w:r>
          <w:r w:rsidR="00B33238">
            <w:fldChar w:fldCharType="end"/>
          </w:r>
        </w:sdtContent>
      </w:sdt>
      <w:r>
        <w:t>.</w:t>
      </w:r>
    </w:p>
    <w:p w14:paraId="5F4CDFAC" w14:textId="49F754ED" w:rsidR="00C471A8" w:rsidRDefault="00C471A8" w:rsidP="0086498E">
      <w:pPr>
        <w:ind w:firstLine="357"/>
      </w:pPr>
      <w:r>
        <w:t xml:space="preserve">Articolul </w:t>
      </w:r>
      <w:sdt>
        <w:sdtPr>
          <w:id w:val="1894379827"/>
          <w:citation/>
        </w:sdtPr>
        <w:sdtEndPr/>
        <w:sdtContent>
          <w:r w:rsidR="00B33238">
            <w:fldChar w:fldCharType="begin"/>
          </w:r>
          <w:r w:rsidR="00B33238">
            <w:rPr>
              <w:lang w:val="en-US"/>
            </w:rPr>
            <w:instrText xml:space="preserve"> CITATION Mue21 \l 1033 </w:instrText>
          </w:r>
          <w:r w:rsidR="00B33238">
            <w:fldChar w:fldCharType="separate"/>
          </w:r>
          <w:r w:rsidR="00B33238" w:rsidRPr="00B33238">
            <w:rPr>
              <w:noProof/>
              <w:lang w:val="en-US"/>
            </w:rPr>
            <w:t>[14]</w:t>
          </w:r>
          <w:r w:rsidR="00B33238">
            <w:fldChar w:fldCharType="end"/>
          </w:r>
        </w:sdtContent>
      </w:sdt>
      <w:r>
        <w:t xml:space="preserve"> prezintă o comparație tehnică detaliată între platformele Ethereum, Hyperledger Fabric și Hyperledger Besu, evidențiind avantajele și dezavantajele fiecărei platforme. De exemplu, Hyperledger Fabric și Besu sunt orientate spre rețele private, permise, în timp ce Ethereum este mai orientat spre rețele publice. Fabric și Besu oferă o reconciliere mai rapidă a stării și o viteză superioară de execuție a tranzacțiilor.</w:t>
      </w:r>
    </w:p>
    <w:p w14:paraId="603CBC6F" w14:textId="3504A70A" w:rsidR="00C471A8" w:rsidRDefault="00C471A8" w:rsidP="0086498E">
      <w:pPr>
        <w:ind w:firstLine="357"/>
      </w:pPr>
      <w:r>
        <w:t xml:space="preserve">Articolul </w:t>
      </w:r>
      <w:sdt>
        <w:sdtPr>
          <w:id w:val="1888602835"/>
          <w:citation/>
        </w:sdtPr>
        <w:sdtEndPr/>
        <w:sdtContent>
          <w:r w:rsidR="00B33238">
            <w:fldChar w:fldCharType="begin"/>
          </w:r>
          <w:r w:rsidR="00B33238">
            <w:rPr>
              <w:lang w:val="en-US"/>
            </w:rPr>
            <w:instrText xml:space="preserve"> CITATION Eri23 \l 1033 </w:instrText>
          </w:r>
          <w:r w:rsidR="00B33238">
            <w:fldChar w:fldCharType="separate"/>
          </w:r>
          <w:r w:rsidR="00B33238" w:rsidRPr="00B33238">
            <w:rPr>
              <w:noProof/>
              <w:lang w:val="en-US"/>
            </w:rPr>
            <w:t>[11]</w:t>
          </w:r>
          <w:r w:rsidR="00B33238">
            <w:fldChar w:fldCharType="end"/>
          </w:r>
        </w:sdtContent>
      </w:sdt>
      <w:r>
        <w:t xml:space="preserve"> dezvoltă un concept de asigurare a calității pentru procesul de extrudare a materialului metalic, care permite o reprezentare digitală a lanțului valoric în forma unui registru de piese. Soluția descentralizată propusă constă dintr-o aplicație web pentru achiziția datelor, o soluție de stocare descentralizată pentru stocarea datelor de volum mare, un contract inteligent pentru captarea evenimentelor de fabricație și blockchain-ul Ethereum pentru stocarea transparentă și securizată a datelor.</w:t>
      </w:r>
    </w:p>
    <w:p w14:paraId="15971F3F" w14:textId="66C88217" w:rsidR="00C471A8" w:rsidRDefault="00C471A8" w:rsidP="0086498E">
      <w:pPr>
        <w:ind w:firstLine="357"/>
      </w:pPr>
      <w:r>
        <w:t xml:space="preserve">Arhitectura propusă in </w:t>
      </w:r>
      <w:sdt>
        <w:sdtPr>
          <w:id w:val="-460498534"/>
          <w:citation/>
        </w:sdtPr>
        <w:sdtEndPr/>
        <w:sdtContent>
          <w:r w:rsidR="00B33238">
            <w:fldChar w:fldCharType="begin"/>
          </w:r>
          <w:r w:rsidR="00B33238">
            <w:rPr>
              <w:lang w:val="en-US"/>
            </w:rPr>
            <w:instrText xml:space="preserve"> CITATION Eri23 \l 1033 </w:instrText>
          </w:r>
          <w:r w:rsidR="00B33238">
            <w:fldChar w:fldCharType="separate"/>
          </w:r>
          <w:r w:rsidR="00B33238" w:rsidRPr="00B33238">
            <w:rPr>
              <w:noProof/>
              <w:lang w:val="en-US"/>
            </w:rPr>
            <w:t>[11]</w:t>
          </w:r>
          <w:r w:rsidR="00B33238">
            <w:fldChar w:fldCharType="end"/>
          </w:r>
        </w:sdtContent>
      </w:sdt>
      <w:r>
        <w:t xml:space="preserve"> combină procesele fizice și digitale de fabricație, documentându-le într-un registru digital. Acesta include captarea datelor din procesele de dezvoltare, fabricație, sinterizare și control, stocarea acestora în baza de date MySQL și în sistemul descentralizat IPFS, și utilizarea unui contract inteligent pe blockchain-ul Ethereum pentru stocarea și accesul transparent la aceste date.</w:t>
      </w:r>
    </w:p>
    <w:p w14:paraId="0CB6D42F" w14:textId="59E16B90" w:rsidR="00C471A8" w:rsidRDefault="00C471A8" w:rsidP="0086498E">
      <w:pPr>
        <w:ind w:firstLine="357"/>
      </w:pPr>
      <w:r>
        <w:t>Solutia propusă a fost implementată și testată într-un studiu demonstrativ. Toate aplicațiile și procesele dezvoltate (aplicație web, stocare descentralizată, contract inteligent, acces la date prin Etherscan) au fost testate și validate în acest context.</w:t>
      </w:r>
    </w:p>
    <w:p w14:paraId="28646EF2" w14:textId="77777777" w:rsidR="00C471A8" w:rsidRPr="00173E4A" w:rsidRDefault="00C471A8" w:rsidP="0086498E">
      <w:pPr>
        <w:ind w:firstLine="357"/>
        <w:rPr>
          <w:lang w:eastAsia="ko-KR"/>
        </w:rPr>
      </w:pPr>
    </w:p>
    <w:p w14:paraId="314EB1B8" w14:textId="79ED9FC2" w:rsidR="00521C15" w:rsidRPr="00521C15" w:rsidRDefault="00521C15" w:rsidP="00AD5A5F">
      <w:pPr>
        <w:pStyle w:val="Heading3"/>
        <w:numPr>
          <w:ilvl w:val="2"/>
          <w:numId w:val="5"/>
        </w:numPr>
        <w:tabs>
          <w:tab w:val="num" w:pos="720"/>
        </w:tabs>
        <w:ind w:left="357" w:hanging="357"/>
      </w:pPr>
      <w:bookmarkStart w:id="53" w:name="_Toc171166621"/>
      <w:r>
        <w:t xml:space="preserve">Studii </w:t>
      </w:r>
      <w:r w:rsidR="00351D8A">
        <w:t xml:space="preserve">de caz </w:t>
      </w:r>
      <w:r>
        <w:t xml:space="preserve">si </w:t>
      </w:r>
      <w:r w:rsidR="00351D8A">
        <w:t xml:space="preserve">aplicatii </w:t>
      </w:r>
      <w:r w:rsidR="00D772D3">
        <w:t xml:space="preserve">blockchain </w:t>
      </w:r>
      <w:r w:rsidR="00351D8A">
        <w:t xml:space="preserve">practice </w:t>
      </w:r>
      <w:r w:rsidR="00D772D3">
        <w:t>in sistemele de trasabilitate</w:t>
      </w:r>
      <w:bookmarkEnd w:id="53"/>
    </w:p>
    <w:p w14:paraId="1AE1BDBD" w14:textId="5FB48C88" w:rsidR="007D226C" w:rsidRDefault="007D226C" w:rsidP="007D226C">
      <w:pPr>
        <w:rPr>
          <w:lang w:eastAsia="ko-KR"/>
        </w:rPr>
      </w:pPr>
      <w:r>
        <w:rPr>
          <w:lang w:eastAsia="ko-KR"/>
        </w:rPr>
        <w:t>Tehnologia blockchain ofera o solutie robusta pentru trasabilitatea alimentelor, asigurand imutabilitatea, transparenta si securitatea datelor. Blockchain permite inregistrarea tranzactiilor intr-u</w:t>
      </w:r>
      <w:r w:rsidR="000D70DE">
        <w:rPr>
          <w:lang w:eastAsia="ko-KR"/>
        </w:rPr>
        <w:t>n</w:t>
      </w:r>
      <w:r>
        <w:rPr>
          <w:lang w:eastAsia="ko-KR"/>
        </w:rPr>
        <w:t xml:space="preserve"> registru distribuit, care poate fi accesat de toate partile implicate in lantul de aprovizionare. Fiecare tranzactie este inregistrata intr-un registru distribuit care poate fi verificat de toti participantii, eliminand riscul de manipulare a datelor. Contractele inteligente automatizeaza si verifica tranzactiile pe baza unor conditii prestabilite.</w:t>
      </w:r>
    </w:p>
    <w:p w14:paraId="113E550D" w14:textId="7520F8EC" w:rsidR="0099429C" w:rsidRDefault="007D226C" w:rsidP="004827E6">
      <w:pPr>
        <w:ind w:firstLine="0"/>
        <w:rPr>
          <w:lang w:eastAsia="ko-KR"/>
        </w:rPr>
      </w:pPr>
      <w:r>
        <w:rPr>
          <w:lang w:eastAsia="ko-KR"/>
        </w:rPr>
        <w:tab/>
      </w:r>
      <w:bookmarkStart w:id="54" w:name="_Hlk170629726"/>
      <w:r w:rsidR="00513E9D" w:rsidRPr="004827E6">
        <w:rPr>
          <w:lang w:eastAsia="ko-KR"/>
        </w:rPr>
        <w:t>In aricolul</w:t>
      </w:r>
      <w:r w:rsidR="00D32956">
        <w:rPr>
          <w:lang w:eastAsia="ko-KR"/>
        </w:rPr>
        <w:t xml:space="preserve"> </w:t>
      </w:r>
      <w:sdt>
        <w:sdtPr>
          <w:rPr>
            <w:lang w:eastAsia="ko-KR"/>
          </w:rPr>
          <w:id w:val="1160038301"/>
          <w:citation/>
        </w:sdtPr>
        <w:sdtEndPr/>
        <w:sdtContent>
          <w:r w:rsidR="00D32956">
            <w:rPr>
              <w:lang w:eastAsia="ko-KR"/>
            </w:rPr>
            <w:fldChar w:fldCharType="begin"/>
          </w:r>
          <w:r w:rsidR="00DE6F31">
            <w:rPr>
              <w:lang w:val="en-US" w:eastAsia="ko-KR"/>
            </w:rPr>
            <w:instrText xml:space="preserve">CITATION van20 \l 1033 </w:instrText>
          </w:r>
          <w:r w:rsidR="00D32956">
            <w:rPr>
              <w:lang w:eastAsia="ko-KR"/>
            </w:rPr>
            <w:fldChar w:fldCharType="separate"/>
          </w:r>
          <w:r w:rsidR="00B33238" w:rsidRPr="00B33238">
            <w:rPr>
              <w:noProof/>
              <w:lang w:val="en-US" w:eastAsia="ko-KR"/>
            </w:rPr>
            <w:t>[15]</w:t>
          </w:r>
          <w:r w:rsidR="00D32956">
            <w:rPr>
              <w:lang w:eastAsia="ko-KR"/>
            </w:rPr>
            <w:fldChar w:fldCharType="end"/>
          </w:r>
        </w:sdtContent>
      </w:sdt>
      <w:bookmarkStart w:id="55" w:name="_Hlk170651998"/>
      <w:r w:rsidR="002E5361">
        <w:rPr>
          <w:lang w:eastAsia="ko-KR"/>
        </w:rPr>
        <w:t xml:space="preserve"> </w:t>
      </w:r>
      <w:bookmarkEnd w:id="55"/>
      <w:r w:rsidR="0073477A">
        <w:rPr>
          <w:lang w:eastAsia="ko-KR"/>
        </w:rPr>
        <w:t>se evalueaza patru proiecte blockchain pentru succesul lor in imbunatatirea trasabilitatii alimentelor organice.</w:t>
      </w:r>
      <w:bookmarkStart w:id="56" w:name="_Hlk170629768"/>
      <w:bookmarkEnd w:id="54"/>
      <w:r w:rsidR="004827E6">
        <w:rPr>
          <w:lang w:eastAsia="ko-KR"/>
        </w:rPr>
        <w:t xml:space="preserve"> </w:t>
      </w:r>
      <w:r w:rsidR="0073477A">
        <w:rPr>
          <w:lang w:eastAsia="ko-KR"/>
        </w:rPr>
        <w:t xml:space="preserve">Primul </w:t>
      </w:r>
      <w:r w:rsidR="0099429C">
        <w:rPr>
          <w:lang w:eastAsia="ko-KR"/>
        </w:rPr>
        <w:t>proiect</w:t>
      </w:r>
      <w:r w:rsidR="0073477A">
        <w:rPr>
          <w:lang w:eastAsia="ko-KR"/>
        </w:rPr>
        <w:t xml:space="preserve"> de studiu este Fairfood „Back to the Origin”, o solutie blockchain, open-source, publicata pentru a urmarii nucsoara de comert echitabil si organic de la ferma pana la consumator. Solutia o</w:t>
      </w:r>
      <w:r w:rsidR="0099429C">
        <w:rPr>
          <w:lang w:eastAsia="ko-KR"/>
        </w:rPr>
        <w:t>f</w:t>
      </w:r>
      <w:r w:rsidR="0073477A">
        <w:rPr>
          <w:lang w:eastAsia="ko-KR"/>
        </w:rPr>
        <w:t xml:space="preserve">era </w:t>
      </w:r>
      <w:r w:rsidR="0073477A">
        <w:rPr>
          <w:lang w:eastAsia="ko-KR"/>
        </w:rPr>
        <w:lastRenderedPageBreak/>
        <w:t>trasabilitate pentru multiple parti interesate</w:t>
      </w:r>
      <w:bookmarkEnd w:id="56"/>
      <w:r w:rsidR="002E5361">
        <w:rPr>
          <w:lang w:eastAsia="ko-KR"/>
        </w:rPr>
        <w:t xml:space="preserve">. </w:t>
      </w:r>
      <w:r w:rsidR="008C70D3">
        <w:rPr>
          <w:lang w:eastAsia="ko-KR"/>
        </w:rPr>
        <w:t xml:space="preserve">Blockchain-ul permite fermierilor sa confirme tranzactiile printr-o aplicatie pe dispozitivul mobil, asigurand astfel o trasabilitate completa si transparenta. </w:t>
      </w:r>
    </w:p>
    <w:p w14:paraId="47E63C41" w14:textId="4D9B9E6A" w:rsidR="0099429C" w:rsidRDefault="008C70D3" w:rsidP="0099429C">
      <w:pPr>
        <w:rPr>
          <w:lang w:eastAsia="ko-KR"/>
        </w:rPr>
      </w:pPr>
      <w:r>
        <w:rPr>
          <w:lang w:eastAsia="ko-KR"/>
        </w:rPr>
        <w:t xml:space="preserve">Al doilea </w:t>
      </w:r>
      <w:r w:rsidR="0099429C">
        <w:rPr>
          <w:lang w:eastAsia="ko-KR"/>
        </w:rPr>
        <w:t>proiect abordat</w:t>
      </w:r>
      <w:r>
        <w:rPr>
          <w:lang w:eastAsia="ko-KR"/>
        </w:rPr>
        <w:t>, FishTales, urmareste tonul pescuit la undita de la pescari pana la consumator. Solutia a fost creata pentru a asigura trasabilitatea tonului de comert echitabil, dar proiectul nu a depasit faza conceptuala din cauza problemelor de adoptie si dificulta</w:t>
      </w:r>
      <w:r w:rsidR="0099429C">
        <w:rPr>
          <w:lang w:eastAsia="ko-KR"/>
        </w:rPr>
        <w:t>ti</w:t>
      </w:r>
      <w:r>
        <w:rPr>
          <w:lang w:eastAsia="ko-KR"/>
        </w:rPr>
        <w:t xml:space="preserve">i in interfatarea cu procesele pe hartie existente. </w:t>
      </w:r>
    </w:p>
    <w:p w14:paraId="0522FDE8" w14:textId="05E2FAEF" w:rsidR="0099429C" w:rsidRDefault="008C70D3" w:rsidP="0099429C">
      <w:pPr>
        <w:rPr>
          <w:lang w:eastAsia="ko-KR"/>
        </w:rPr>
      </w:pPr>
      <w:r>
        <w:rPr>
          <w:lang w:eastAsia="ko-KR"/>
        </w:rPr>
        <w:t xml:space="preserve">Cel de al treilea </w:t>
      </w:r>
      <w:r w:rsidR="0099429C">
        <w:rPr>
          <w:lang w:eastAsia="ko-KR"/>
        </w:rPr>
        <w:t xml:space="preserve">proiect </w:t>
      </w:r>
      <w:r w:rsidR="009C650C">
        <w:rPr>
          <w:lang w:eastAsia="ko-KR"/>
        </w:rPr>
        <w:t xml:space="preserve">apartine unui </w:t>
      </w:r>
      <w:r w:rsidR="00435C68">
        <w:rPr>
          <w:lang w:eastAsia="ko-KR"/>
        </w:rPr>
        <w:t>r</w:t>
      </w:r>
      <w:r w:rsidR="009C650C">
        <w:rPr>
          <w:lang w:eastAsia="ko-KR"/>
        </w:rPr>
        <w:t xml:space="preserve">etailer </w:t>
      </w:r>
      <w:r w:rsidR="00435C68">
        <w:rPr>
          <w:lang w:eastAsia="ko-KR"/>
        </w:rPr>
        <w:t>a</w:t>
      </w:r>
      <w:r w:rsidR="009C650C">
        <w:rPr>
          <w:lang w:eastAsia="ko-KR"/>
        </w:rPr>
        <w:t>nonim si</w:t>
      </w:r>
      <w:r>
        <w:rPr>
          <w:lang w:eastAsia="ko-KR"/>
        </w:rPr>
        <w:t xml:space="preserve"> este orietat spre productia de fructe citrice in care blockchain-ul folosit este unul privat.</w:t>
      </w:r>
      <w:r w:rsidR="009C650C">
        <w:rPr>
          <w:lang w:eastAsia="ko-KR"/>
        </w:rPr>
        <w:t xml:space="preserve"> </w:t>
      </w:r>
      <w:r>
        <w:rPr>
          <w:lang w:eastAsia="ko-KR"/>
        </w:rPr>
        <w:t xml:space="preserve">Consumatorii pot scana un cod QR pe eticheta unui produs pentru a obtine informatii despre produs si trasabilitate. Solutia blockchain ofera transparenta si informatii detaliate despre originea produsului pentru consumatori. </w:t>
      </w:r>
    </w:p>
    <w:p w14:paraId="41F4BB17" w14:textId="1C8808C8" w:rsidR="0099429C" w:rsidRDefault="008C70D3" w:rsidP="0099429C">
      <w:pPr>
        <w:rPr>
          <w:lang w:eastAsia="ko-KR"/>
        </w:rPr>
      </w:pPr>
      <w:r>
        <w:rPr>
          <w:lang w:eastAsia="ko-KR"/>
        </w:rPr>
        <w:t xml:space="preserve">Ultimul </w:t>
      </w:r>
      <w:r w:rsidR="0099429C">
        <w:rPr>
          <w:lang w:eastAsia="ko-KR"/>
        </w:rPr>
        <w:t>proiect evaluat in articol</w:t>
      </w:r>
      <w:r>
        <w:rPr>
          <w:lang w:eastAsia="ko-KR"/>
        </w:rPr>
        <w:t xml:space="preserve"> este realizat de un ONG </w:t>
      </w:r>
      <w:r w:rsidR="0099429C">
        <w:rPr>
          <w:lang w:eastAsia="ko-KR"/>
        </w:rPr>
        <w:t>A</w:t>
      </w:r>
      <w:r>
        <w:rPr>
          <w:lang w:eastAsia="ko-KR"/>
        </w:rPr>
        <w:t>nonim, proiectul pilot blockchain public ur</w:t>
      </w:r>
      <w:r w:rsidR="0099429C">
        <w:rPr>
          <w:lang w:eastAsia="ko-KR"/>
        </w:rPr>
        <w:t>m</w:t>
      </w:r>
      <w:r>
        <w:rPr>
          <w:lang w:eastAsia="ko-KR"/>
        </w:rPr>
        <w:t xml:space="preserve">areste orezul organic si de comert echitabil de-a lungul lantului valoric. Desi proiectul nu a continuat, initiativa a urmarit sa asigure trasabilitatea completa de la ferma la consumator, concentrandu-se pe transparenta lantului de aprovizionare si pe validarea originii produselor. </w:t>
      </w:r>
    </w:p>
    <w:p w14:paraId="7FDCA09A" w14:textId="44BCB91C" w:rsidR="00D55A0A" w:rsidRDefault="008C70D3" w:rsidP="0099429C">
      <w:pPr>
        <w:rPr>
          <w:lang w:eastAsia="ko-KR"/>
        </w:rPr>
      </w:pPr>
      <w:r>
        <w:rPr>
          <w:lang w:eastAsia="ko-KR"/>
        </w:rPr>
        <w:t xml:space="preserve">Proiectele care au avut succes, Farifood si </w:t>
      </w:r>
      <w:r w:rsidR="00435C68">
        <w:rPr>
          <w:lang w:eastAsia="ko-KR"/>
        </w:rPr>
        <w:t>r</w:t>
      </w:r>
      <w:r w:rsidR="009C650C">
        <w:rPr>
          <w:lang w:eastAsia="ko-KR"/>
        </w:rPr>
        <w:t xml:space="preserve">etailerul </w:t>
      </w:r>
      <w:r w:rsidR="00435C68">
        <w:rPr>
          <w:lang w:eastAsia="ko-KR"/>
        </w:rPr>
        <w:t>a</w:t>
      </w:r>
      <w:r w:rsidR="009C650C">
        <w:rPr>
          <w:lang w:eastAsia="ko-KR"/>
        </w:rPr>
        <w:t>nonim, au demonstrat imbunatatiri semnificative in trasabilitatea pe intregul lant de aprovizionare</w:t>
      </w:r>
      <w:r w:rsidR="0099429C">
        <w:rPr>
          <w:lang w:eastAsia="ko-KR"/>
        </w:rPr>
        <w:t>, iar</w:t>
      </w:r>
      <w:r w:rsidR="009C650C">
        <w:rPr>
          <w:lang w:eastAsia="ko-KR"/>
        </w:rPr>
        <w:t xml:space="preserve"> FishTales si ONG-ul Anonim, desi nu au avut succes, au fost proiecte care au evidentiat importanta transparentei intre partenerii lantului de aprovizionare.</w:t>
      </w:r>
    </w:p>
    <w:p w14:paraId="0D69F361" w14:textId="16889B07" w:rsidR="00462006" w:rsidRDefault="00462006" w:rsidP="0099429C">
      <w:pPr>
        <w:rPr>
          <w:lang w:eastAsia="ko-KR"/>
        </w:rPr>
      </w:pPr>
      <w:r w:rsidRPr="00462006">
        <w:rPr>
          <w:lang w:eastAsia="ko-KR"/>
        </w:rPr>
        <w:t>Beneficiile evidentiate de proiectele care au avut succes sunt verificarea usoara a datelor de certificare, responsabilitatea crescuta in lantul de aprovizionare si simplificarea colectarii si schimbului de date.</w:t>
      </w:r>
    </w:p>
    <w:p w14:paraId="11B026D9" w14:textId="2446A79B" w:rsidR="002E5361" w:rsidRDefault="002E5361" w:rsidP="002E5361">
      <w:r>
        <w:t>O alta implementarea de succes o reprezinta Walmart, care a colaborat cu IBM și Universitatea Tsinghua pentru a crea un sistem de securitate alimentară bazat pe blockchain, vizând trasabilitatea și prevenirea fraudei alimentare. Într-un studiu pilot, timpul de urmărire a mango-urilor a scăzut de la 7 zile la 2,2 secunde folosind blockchain. Centrul de colaborare pentru siguranța alimentară din China permite clienților să acceseze informații detaliate despre produsele achiziționate, demonstrând autenticitatea acestora. Datorită succesului, în septembrie 2019, Walmart a impus furnizorilor de legume cu frunze să folosească blockchain, planificând extinderea sistemului și pentru alte produse proaspete</w:t>
      </w:r>
      <w:r w:rsidR="00D32956">
        <w:t xml:space="preserve"> </w:t>
      </w:r>
      <w:sdt>
        <w:sdtPr>
          <w:id w:val="298572082"/>
          <w:citation/>
        </w:sdtPr>
        <w:sdtEndPr/>
        <w:sdtContent>
          <w:r w:rsidR="00D32956">
            <w:fldChar w:fldCharType="begin"/>
          </w:r>
          <w:r w:rsidR="00D32956">
            <w:rPr>
              <w:lang w:val="en-US"/>
            </w:rPr>
            <w:instrText xml:space="preserve"> CITATION Che23 \l 1033 </w:instrText>
          </w:r>
          <w:r w:rsidR="00D32956">
            <w:fldChar w:fldCharType="separate"/>
          </w:r>
          <w:r w:rsidR="00B33238" w:rsidRPr="00B33238">
            <w:rPr>
              <w:noProof/>
              <w:lang w:val="en-US"/>
            </w:rPr>
            <w:t>[6]</w:t>
          </w:r>
          <w:r w:rsidR="00D32956">
            <w:fldChar w:fldCharType="end"/>
          </w:r>
        </w:sdtContent>
      </w:sdt>
      <w:r w:rsidR="00D32956">
        <w:t>.</w:t>
      </w:r>
    </w:p>
    <w:p w14:paraId="7442F1D8" w14:textId="375CF0B9" w:rsidR="004A5E83" w:rsidRDefault="00890DEF" w:rsidP="00890DEF">
      <w:pPr>
        <w:ind w:firstLine="578"/>
      </w:pPr>
      <w:r>
        <w:t>Un s</w:t>
      </w:r>
      <w:r w:rsidR="004A5E83">
        <w:t xml:space="preserve">istem implementat pentru </w:t>
      </w:r>
      <w:r>
        <w:t xml:space="preserve">obtinerea </w:t>
      </w:r>
      <w:r w:rsidR="004A5E83">
        <w:t>trasabilitat</w:t>
      </w:r>
      <w:r>
        <w:t>ii</w:t>
      </w:r>
      <w:r w:rsidR="004A5E83">
        <w:t xml:space="preserve"> in industria de cafea</w:t>
      </w:r>
      <w:r>
        <w:t xml:space="preserve">, se poate observa in </w:t>
      </w:r>
      <w:sdt>
        <w:sdtPr>
          <w:id w:val="513740120"/>
          <w:citation/>
        </w:sdtPr>
        <w:sdtEndPr/>
        <w:sdtContent>
          <w:r w:rsidR="00D32956">
            <w:fldChar w:fldCharType="begin"/>
          </w:r>
          <w:r w:rsidR="00D03D46">
            <w:rPr>
              <w:lang w:val="en-US"/>
            </w:rPr>
            <w:instrText xml:space="preserve">CITATION And23 \l 1033 </w:instrText>
          </w:r>
          <w:r w:rsidR="00D32956">
            <w:fldChar w:fldCharType="separate"/>
          </w:r>
          <w:r w:rsidR="00B33238" w:rsidRPr="00B33238">
            <w:rPr>
              <w:noProof/>
              <w:lang w:val="en-US"/>
            </w:rPr>
            <w:t>[8]</w:t>
          </w:r>
          <w:r w:rsidR="00D32956">
            <w:fldChar w:fldCharType="end"/>
          </w:r>
        </w:sdtContent>
      </w:sdt>
      <w:r>
        <w:t xml:space="preserve">. </w:t>
      </w:r>
      <w:r w:rsidR="004A5E83">
        <w:t>Autorii utilizeaza Polygon ca infrastructură blockchain. Blockchain-ul Polygon are avantaje în ceea ce privește compatibilitatea cu Ethereum, scalabilitatea ridicată, taxele de tranzacție reduse și ușurința în personalizarea aspectelor precum mecanismul de consens, dimensiunea blocurilor, timpul de generare a blocurilor și contractele inteligente configurabile. Aplicația este dezvoltată folosind Next.js, un framework pentru aplicații React</w:t>
      </w:r>
      <w:r w:rsidR="001458A0">
        <w:t>, iar</w:t>
      </w:r>
      <w:r w:rsidR="004A5E83">
        <w:t xml:space="preserve"> </w:t>
      </w:r>
      <w:r w:rsidR="001458A0">
        <w:t>p</w:t>
      </w:r>
      <w:r w:rsidR="004A5E83">
        <w:t>entru baza de date, se utilizeaza MySQL.</w:t>
      </w:r>
    </w:p>
    <w:p w14:paraId="059823F2" w14:textId="08D6BB9D" w:rsidR="002E5361" w:rsidRDefault="004A5E83" w:rsidP="00890DEF">
      <w:pPr>
        <w:ind w:firstLine="578"/>
      </w:pPr>
      <w:r>
        <w:t>Sistemul</w:t>
      </w:r>
      <w:r w:rsidR="001458A0">
        <w:t xml:space="preserve"> din</w:t>
      </w:r>
      <w:r>
        <w:t xml:space="preserve"> </w:t>
      </w:r>
      <w:sdt>
        <w:sdtPr>
          <w:id w:val="-1226990025"/>
          <w:citation/>
        </w:sdtPr>
        <w:sdtEndPr/>
        <w:sdtContent>
          <w:r w:rsidR="00B83607">
            <w:fldChar w:fldCharType="begin"/>
          </w:r>
          <w:r w:rsidR="00D03D46">
            <w:rPr>
              <w:lang w:val="en-US"/>
            </w:rPr>
            <w:instrText xml:space="preserve">CITATION And23 \l 1033 </w:instrText>
          </w:r>
          <w:r w:rsidR="00B83607">
            <w:fldChar w:fldCharType="separate"/>
          </w:r>
          <w:r w:rsidR="00B33238" w:rsidRPr="00B33238">
            <w:rPr>
              <w:noProof/>
              <w:lang w:val="en-US"/>
            </w:rPr>
            <w:t>[8]</w:t>
          </w:r>
          <w:r w:rsidR="00B83607">
            <w:fldChar w:fldCharType="end"/>
          </w:r>
        </w:sdtContent>
      </w:sdt>
      <w:r>
        <w:t xml:space="preserve"> procesează aproximativ 10-20 de operațiuni paralele pe secundă, deși blockchain-ul Polygon pe care îl utilizează poate gestiona până la 65.000 de tranzacții pe secundă. Evaluarea rentabilității se face prin calcularea costului total pentru fiecare flux al lanțului de aprovizionare, inclusiv costurile de scriere și execuție. În timpul testării, taxele de tranzacție pe Polygon au variat între 0,0005 și 0,2 dolari. Evaluarea adoptării de către utilizatori, bazată pe chestionare, a arătat că 75% dintre părțile interesate consideră sistemul ușor de utilizat, dar necesită îmbunătățiri ale interfeței pentru a spori experiența utilizatorului și rata de adoptare.</w:t>
      </w:r>
    </w:p>
    <w:p w14:paraId="4FDB5AAE" w14:textId="2EC63418" w:rsidR="00435C68" w:rsidRDefault="00435C68" w:rsidP="00435C68">
      <w:pPr>
        <w:pStyle w:val="Heading3"/>
        <w:numPr>
          <w:ilvl w:val="2"/>
          <w:numId w:val="5"/>
        </w:numPr>
        <w:tabs>
          <w:tab w:val="num" w:pos="720"/>
        </w:tabs>
        <w:ind w:left="357" w:hanging="357"/>
      </w:pPr>
      <w:bookmarkStart w:id="57" w:name="_Toc171166622"/>
      <w:r>
        <w:lastRenderedPageBreak/>
        <w:t>Integrarea blockchain-ului cu alte tehnologii</w:t>
      </w:r>
      <w:bookmarkEnd w:id="57"/>
    </w:p>
    <w:p w14:paraId="1C803E9D" w14:textId="657B4F79" w:rsidR="00435C68" w:rsidRDefault="00435C68" w:rsidP="001458A0">
      <w:pPr>
        <w:rPr>
          <w:lang w:eastAsia="ko-KR"/>
        </w:rPr>
      </w:pPr>
      <w:r>
        <w:rPr>
          <w:lang w:eastAsia="ko-KR"/>
        </w:rPr>
        <w:t xml:space="preserve">Articolul </w:t>
      </w:r>
      <w:sdt>
        <w:sdtPr>
          <w:rPr>
            <w:lang w:eastAsia="ko-KR"/>
          </w:rPr>
          <w:id w:val="1107225948"/>
          <w:citation/>
        </w:sdtPr>
        <w:sdtEndPr/>
        <w:sdtContent>
          <w:r>
            <w:rPr>
              <w:lang w:eastAsia="ko-KR"/>
            </w:rPr>
            <w:fldChar w:fldCharType="begin"/>
          </w:r>
          <w:r>
            <w:rPr>
              <w:lang w:val="en-US" w:eastAsia="ko-KR"/>
            </w:rPr>
            <w:instrText xml:space="preserve">CITATION Jia21 \l 1033 </w:instrText>
          </w:r>
          <w:r>
            <w:rPr>
              <w:lang w:eastAsia="ko-KR"/>
            </w:rPr>
            <w:fldChar w:fldCharType="separate"/>
          </w:r>
          <w:r w:rsidR="00B33238" w:rsidRPr="00B33238">
            <w:rPr>
              <w:noProof/>
              <w:lang w:val="en-US" w:eastAsia="ko-KR"/>
            </w:rPr>
            <w:t>[16]</w:t>
          </w:r>
          <w:r>
            <w:rPr>
              <w:lang w:eastAsia="ko-KR"/>
            </w:rPr>
            <w:fldChar w:fldCharType="end"/>
          </w:r>
        </w:sdtContent>
      </w:sdt>
      <w:r>
        <w:rPr>
          <w:lang w:eastAsia="ko-KR"/>
        </w:rPr>
        <w:t xml:space="preserve"> evidentiaza integrarea tehnologiei blockchain cu IoT pentru a colecta si a intregistra automat datele despre produse. Sistemul propus este compus din trei componente pricipale, clientul, serverul si blokchain-ul. Responsabilitatea clientului este sa colecteze date prin dispozitive IoT. Serverul gestioneaza procesarea pentru logica de business, inclusiv managementul angajatilor si al dispozitivelor, parametrii sistemului si securitatea. Blockchain-ul asigura stocarea datelor, consensul, criptarea si decriptarea.</w:t>
      </w:r>
    </w:p>
    <w:p w14:paraId="171F0BDC" w14:textId="625699B5" w:rsidR="0099429C" w:rsidRDefault="00D55A0A" w:rsidP="00AD5A5F">
      <w:pPr>
        <w:pStyle w:val="Heading3"/>
        <w:numPr>
          <w:ilvl w:val="2"/>
          <w:numId w:val="5"/>
        </w:numPr>
        <w:tabs>
          <w:tab w:val="num" w:pos="720"/>
        </w:tabs>
        <w:ind w:left="357" w:hanging="357"/>
      </w:pPr>
      <w:bookmarkStart w:id="58" w:name="_Toc171166623"/>
      <w:r>
        <w:t>Provocari si vulnerabilitati</w:t>
      </w:r>
      <w:r w:rsidR="002C0AEF">
        <w:t xml:space="preserve"> intalnite</w:t>
      </w:r>
      <w:bookmarkEnd w:id="58"/>
    </w:p>
    <w:p w14:paraId="37671578" w14:textId="0B40B42A" w:rsidR="003D0880" w:rsidRDefault="009C650C" w:rsidP="003D0880">
      <w:pPr>
        <w:rPr>
          <w:lang w:eastAsia="ko-KR"/>
        </w:rPr>
      </w:pPr>
      <w:r>
        <w:rPr>
          <w:lang w:eastAsia="ko-KR"/>
        </w:rPr>
        <w:t>Provocarile comune din toate proiectele</w:t>
      </w:r>
      <w:r w:rsidR="00462006">
        <w:rPr>
          <w:lang w:eastAsia="ko-KR"/>
        </w:rPr>
        <w:t xml:space="preserve"> analizate in articolul</w:t>
      </w:r>
      <w:r w:rsidR="00D32956">
        <w:rPr>
          <w:lang w:eastAsia="ko-KR"/>
        </w:rPr>
        <w:t xml:space="preserve"> </w:t>
      </w:r>
      <w:sdt>
        <w:sdtPr>
          <w:rPr>
            <w:lang w:eastAsia="ko-KR"/>
          </w:rPr>
          <w:id w:val="1144385205"/>
          <w:citation/>
        </w:sdtPr>
        <w:sdtEndPr/>
        <w:sdtContent>
          <w:r w:rsidR="00D32956">
            <w:rPr>
              <w:lang w:eastAsia="ko-KR"/>
            </w:rPr>
            <w:fldChar w:fldCharType="begin"/>
          </w:r>
          <w:r w:rsidR="00DE6F31">
            <w:rPr>
              <w:lang w:val="en-US" w:eastAsia="ko-KR"/>
            </w:rPr>
            <w:instrText xml:space="preserve">CITATION van20 \l 1033 </w:instrText>
          </w:r>
          <w:r w:rsidR="00D32956">
            <w:rPr>
              <w:lang w:eastAsia="ko-KR"/>
            </w:rPr>
            <w:fldChar w:fldCharType="separate"/>
          </w:r>
          <w:r w:rsidR="00B33238" w:rsidRPr="00B33238">
            <w:rPr>
              <w:noProof/>
              <w:lang w:val="en-US" w:eastAsia="ko-KR"/>
            </w:rPr>
            <w:t>[15]</w:t>
          </w:r>
          <w:r w:rsidR="00D32956">
            <w:rPr>
              <w:lang w:eastAsia="ko-KR"/>
            </w:rPr>
            <w:fldChar w:fldCharType="end"/>
          </w:r>
        </w:sdtContent>
      </w:sdt>
      <w:r>
        <w:rPr>
          <w:lang w:eastAsia="ko-KR"/>
        </w:rPr>
        <w:t xml:space="preserve"> sunt confidentialitatea datelor, adoptarea tehnologiei, validarea datelor si interoperabilitatea.</w:t>
      </w:r>
      <w:r w:rsidR="003D0880">
        <w:rPr>
          <w:lang w:eastAsia="ko-KR"/>
        </w:rPr>
        <w:t xml:space="preserve"> </w:t>
      </w:r>
      <w:r w:rsidR="003D0880">
        <w:t>Scalabilitatea este una dintre principalele probleme ale blockchain-ului. blockchain-urile tradiționale, precum Bitcoin și Ethereum, pot procesa un număr limitat de tranzacții pe secundă, ceea ce poate duce la întârzieri și la costuri mai mari pe măsură ce numărul de tranzacții crește. Aceasta provocare este intalnita in articolele</w:t>
      </w:r>
      <w:r w:rsidR="003D0880">
        <w:rPr>
          <w:lang w:eastAsia="ko-KR"/>
        </w:rPr>
        <w:t xml:space="preserve"> </w:t>
      </w:r>
      <w:sdt>
        <w:sdtPr>
          <w:rPr>
            <w:lang w:eastAsia="ko-KR"/>
          </w:rPr>
          <w:id w:val="-771704793"/>
          <w:citation/>
        </w:sdtPr>
        <w:sdtEndPr/>
        <w:sdtContent>
          <w:r w:rsidR="003D0880" w:rsidRPr="00255CD9">
            <w:rPr>
              <w:lang w:eastAsia="ko-KR"/>
            </w:rPr>
            <w:fldChar w:fldCharType="begin"/>
          </w:r>
          <w:r w:rsidR="003D0880">
            <w:rPr>
              <w:lang w:val="en-US" w:eastAsia="ko-KR"/>
            </w:rPr>
            <w:instrText xml:space="preserve">CITATION Hor23 \l 1033 </w:instrText>
          </w:r>
          <w:r w:rsidR="003D0880" w:rsidRPr="00255CD9">
            <w:rPr>
              <w:lang w:eastAsia="ko-KR"/>
            </w:rPr>
            <w:fldChar w:fldCharType="separate"/>
          </w:r>
          <w:r w:rsidR="003D0880" w:rsidRPr="00B33238">
            <w:rPr>
              <w:noProof/>
              <w:lang w:val="en-US" w:eastAsia="ko-KR"/>
            </w:rPr>
            <w:t>[2]</w:t>
          </w:r>
          <w:r w:rsidR="003D0880" w:rsidRPr="00255CD9">
            <w:rPr>
              <w:lang w:eastAsia="ko-KR"/>
            </w:rPr>
            <w:fldChar w:fldCharType="end"/>
          </w:r>
        </w:sdtContent>
      </w:sdt>
      <w:r w:rsidR="003D0880">
        <w:rPr>
          <w:lang w:eastAsia="ko-KR"/>
        </w:rPr>
        <w:t xml:space="preserve"> si</w:t>
      </w:r>
      <w:r w:rsidR="00BC64F0">
        <w:t xml:space="preserve"> </w:t>
      </w:r>
      <w:sdt>
        <w:sdtPr>
          <w:id w:val="1046419017"/>
          <w:citation/>
        </w:sdtPr>
        <w:sdtEndPr/>
        <w:sdtContent>
          <w:r w:rsidR="00B55652" w:rsidRPr="00B55652">
            <w:fldChar w:fldCharType="begin"/>
          </w:r>
          <w:r w:rsidR="00B55652" w:rsidRPr="00B55652">
            <w:rPr>
              <w:lang w:val="en-US"/>
            </w:rPr>
            <w:instrText xml:space="preserve"> CITATION Mue21 \l 1033 </w:instrText>
          </w:r>
          <w:r w:rsidR="00B55652" w:rsidRPr="00B55652">
            <w:fldChar w:fldCharType="separate"/>
          </w:r>
          <w:r w:rsidR="00B55652" w:rsidRPr="00B55652">
            <w:rPr>
              <w:noProof/>
              <w:lang w:val="en-US"/>
            </w:rPr>
            <w:t>[14]</w:t>
          </w:r>
          <w:r w:rsidR="00B55652" w:rsidRPr="00B55652">
            <w:fldChar w:fldCharType="end"/>
          </w:r>
        </w:sdtContent>
      </w:sdt>
      <w:r w:rsidR="003D0880">
        <w:t>.</w:t>
      </w:r>
    </w:p>
    <w:p w14:paraId="4BF67CCE" w14:textId="6422FB3E" w:rsidR="0099429C" w:rsidRDefault="00342523" w:rsidP="0099429C">
      <w:r>
        <w:rPr>
          <w:lang w:eastAsia="ko-KR"/>
        </w:rPr>
        <w:t xml:space="preserve">De asemenea, </w:t>
      </w:r>
      <w:r w:rsidR="003D0880">
        <w:rPr>
          <w:lang w:eastAsia="ko-KR"/>
        </w:rPr>
        <w:t xml:space="preserve">si </w:t>
      </w:r>
      <w:r>
        <w:rPr>
          <w:lang w:eastAsia="ko-KR"/>
        </w:rPr>
        <w:t>a</w:t>
      </w:r>
      <w:r w:rsidR="00462006">
        <w:rPr>
          <w:lang w:eastAsia="ko-KR"/>
        </w:rPr>
        <w:t xml:space="preserve">rticolul </w:t>
      </w:r>
      <w:sdt>
        <w:sdtPr>
          <w:rPr>
            <w:lang w:eastAsia="ko-KR"/>
          </w:rPr>
          <w:id w:val="-1309941943"/>
          <w:citation/>
        </w:sdtPr>
        <w:sdtEndPr/>
        <w:sdtContent>
          <w:r w:rsidR="00B83607">
            <w:rPr>
              <w:lang w:eastAsia="ko-KR"/>
            </w:rPr>
            <w:fldChar w:fldCharType="begin"/>
          </w:r>
          <w:r w:rsidR="00D03D46">
            <w:rPr>
              <w:lang w:val="en-US" w:eastAsia="ko-KR"/>
            </w:rPr>
            <w:instrText xml:space="preserve">CITATION Sim19 \l 1033 </w:instrText>
          </w:r>
          <w:r w:rsidR="00B83607">
            <w:rPr>
              <w:lang w:eastAsia="ko-KR"/>
            </w:rPr>
            <w:fldChar w:fldCharType="separate"/>
          </w:r>
          <w:r w:rsidR="003D0880" w:rsidRPr="003D0880">
            <w:rPr>
              <w:noProof/>
              <w:lang w:val="en-US" w:eastAsia="ko-KR"/>
            </w:rPr>
            <w:t>[17]</w:t>
          </w:r>
          <w:r w:rsidR="00B83607">
            <w:rPr>
              <w:lang w:eastAsia="ko-KR"/>
            </w:rPr>
            <w:fldChar w:fldCharType="end"/>
          </w:r>
        </w:sdtContent>
      </w:sdt>
      <w:r w:rsidR="00B83607">
        <w:rPr>
          <w:lang w:eastAsia="ko-KR"/>
        </w:rPr>
        <w:t xml:space="preserve"> </w:t>
      </w:r>
      <w:r w:rsidR="00462006">
        <w:rPr>
          <w:lang w:eastAsia="ko-KR"/>
        </w:rPr>
        <w:t xml:space="preserve">specifica ca </w:t>
      </w:r>
      <w:r w:rsidR="003945D5">
        <w:t>s</w:t>
      </w:r>
      <w:r w:rsidR="00462006">
        <w:t xml:space="preserve">calabilitatea blockchain-ului este o provocare majoră, având în vedere dimensiunea vastă a lanțului global de aprovizionare alimentară. Sistemele blockchain alimentare nu necesită mineritul asociat cu criptomonedele, dar volumul de date generat poate fi semnificativ. Comparativ cu platformele globale de date individuale, lanțul de aprovizionare alimentară ar putea ajunge la scară de Petabytes pe an. </w:t>
      </w:r>
    </w:p>
    <w:p w14:paraId="654ADCAB" w14:textId="16F5D42C" w:rsidR="003D0880" w:rsidRDefault="003D0880" w:rsidP="003D0880">
      <w:r>
        <w:rPr>
          <w:lang w:eastAsia="ko-KR"/>
        </w:rPr>
        <w:t xml:space="preserve">Autorii din </w:t>
      </w:r>
      <w:sdt>
        <w:sdtPr>
          <w:rPr>
            <w:lang w:eastAsia="ko-KR"/>
          </w:rPr>
          <w:id w:val="229202934"/>
          <w:citation/>
        </w:sdtPr>
        <w:sdtEndPr/>
        <w:sdtContent>
          <w:r>
            <w:rPr>
              <w:lang w:eastAsia="ko-KR"/>
            </w:rPr>
            <w:fldChar w:fldCharType="begin"/>
          </w:r>
          <w:r>
            <w:rPr>
              <w:lang w:val="en-US" w:eastAsia="ko-KR"/>
            </w:rPr>
            <w:instrText xml:space="preserve">CITATION Jia21 \l 1033 </w:instrText>
          </w:r>
          <w:r>
            <w:rPr>
              <w:lang w:eastAsia="ko-KR"/>
            </w:rPr>
            <w:fldChar w:fldCharType="separate"/>
          </w:r>
          <w:r w:rsidRPr="003D0880">
            <w:rPr>
              <w:noProof/>
              <w:lang w:val="en-US" w:eastAsia="ko-KR"/>
            </w:rPr>
            <w:t>[16]</w:t>
          </w:r>
          <w:r>
            <w:rPr>
              <w:lang w:eastAsia="ko-KR"/>
            </w:rPr>
            <w:fldChar w:fldCharType="end"/>
          </w:r>
        </w:sdtContent>
      </w:sdt>
      <w:r>
        <w:rPr>
          <w:lang w:eastAsia="ko-KR"/>
        </w:rPr>
        <w:t xml:space="preserve"> ajung la concluzia ca blockchain-ul are probleme legate de spatiul de stocare si rata de procesare a tranzactiilor, si considera disponibilitatea publica a continutului tranzactiilor ca fiind o problema de confidentialitate. </w:t>
      </w:r>
      <w:r>
        <w:t xml:space="preserve">Într-un sistem de trasabilitate, anumite informații pot fi sensibile și nu ar trebui să fie accesibile tuturor participanților. În articolul </w:t>
      </w:r>
      <w:sdt>
        <w:sdtPr>
          <w:id w:val="323708394"/>
          <w:citation/>
        </w:sdtPr>
        <w:sdtEndPr/>
        <w:sdtContent>
          <w:r>
            <w:fldChar w:fldCharType="begin"/>
          </w:r>
          <w:r>
            <w:rPr>
              <w:lang w:val="en-US"/>
            </w:rPr>
            <w:instrText xml:space="preserve"> CITATION Eri23 \l 1033 </w:instrText>
          </w:r>
          <w:r>
            <w:fldChar w:fldCharType="separate"/>
          </w:r>
          <w:r w:rsidRPr="003D0880">
            <w:rPr>
              <w:noProof/>
              <w:lang w:val="en-US"/>
            </w:rPr>
            <w:t>[11]</w:t>
          </w:r>
          <w:r>
            <w:fldChar w:fldCharType="end"/>
          </w:r>
        </w:sdtContent>
      </w:sdt>
      <w:r>
        <w:t>, se menționează necesitatea protejării datelor confidențiale în contextul unui registru distribuit.</w:t>
      </w:r>
    </w:p>
    <w:p w14:paraId="6FD95514" w14:textId="773A30EC" w:rsidR="003D0880" w:rsidRDefault="003D0880" w:rsidP="003D0880">
      <w:r>
        <w:t xml:space="preserve">Lipsa de interoperabilitate între diferitele platforme blockchain și sistemele tradiționale de trasabilitate poate reprezenta o problemă majoră. În articolul </w:t>
      </w:r>
      <w:sdt>
        <w:sdtPr>
          <w:id w:val="1120498202"/>
          <w:citation/>
        </w:sdtPr>
        <w:sdtEndPr/>
        <w:sdtContent>
          <w:r>
            <w:fldChar w:fldCharType="begin"/>
          </w:r>
          <w:r>
            <w:rPr>
              <w:lang w:val="en-US"/>
            </w:rPr>
            <w:instrText xml:space="preserve"> CITATION Tou23 \l 1033 </w:instrText>
          </w:r>
          <w:r>
            <w:fldChar w:fldCharType="separate"/>
          </w:r>
          <w:r w:rsidRPr="003D0880">
            <w:rPr>
              <w:noProof/>
              <w:lang w:val="en-US"/>
            </w:rPr>
            <w:t>[10]</w:t>
          </w:r>
          <w:r>
            <w:fldChar w:fldCharType="end"/>
          </w:r>
        </w:sdtContent>
      </w:sdt>
      <w:r>
        <w:t>, se discută despre provocările legate de interoperabilitatea între diferitele soluții tehnologice existente în lanțurile de aprovizionare.</w:t>
      </w:r>
    </w:p>
    <w:p w14:paraId="5DAE2A1F" w14:textId="40A67FBA" w:rsidR="00934A3F" w:rsidRDefault="00934A3F" w:rsidP="0099429C">
      <w:r>
        <w:t>In articolul</w:t>
      </w:r>
      <w:r w:rsidR="00426420">
        <w:t xml:space="preserve"> </w:t>
      </w:r>
      <w:sdt>
        <w:sdtPr>
          <w:id w:val="1288239648"/>
          <w:citation/>
        </w:sdtPr>
        <w:sdtEndPr/>
        <w:sdtContent>
          <w:r w:rsidR="00426420">
            <w:fldChar w:fldCharType="begin"/>
          </w:r>
          <w:r w:rsidR="00426420">
            <w:rPr>
              <w:lang w:val="en-US"/>
            </w:rPr>
            <w:instrText xml:space="preserve"> CITATION Ash23 \l 1033 </w:instrText>
          </w:r>
          <w:r w:rsidR="00426420">
            <w:fldChar w:fldCharType="separate"/>
          </w:r>
          <w:r w:rsidR="003D0880" w:rsidRPr="003D0880">
            <w:rPr>
              <w:noProof/>
              <w:lang w:val="en-US"/>
            </w:rPr>
            <w:t>[1]</w:t>
          </w:r>
          <w:r w:rsidR="00426420">
            <w:fldChar w:fldCharType="end"/>
          </w:r>
        </w:sdtContent>
      </w:sdt>
      <w:r w:rsidR="00426420">
        <w:t xml:space="preserve"> </w:t>
      </w:r>
      <w:r>
        <w:t>sunt prezentate mai multe</w:t>
      </w:r>
      <w:r w:rsidR="002E5361">
        <w:t xml:space="preserve"> vulnerabilitati si</w:t>
      </w:r>
      <w:r>
        <w:t xml:space="preserve"> tipuri de atacuri posibile</w:t>
      </w:r>
      <w:r w:rsidR="00AD5A5F">
        <w:t>, printre care</w:t>
      </w:r>
      <w:r w:rsidR="002E5361">
        <w:t>:</w:t>
      </w:r>
    </w:p>
    <w:p w14:paraId="7FEE364E" w14:textId="28F52E02" w:rsidR="002E5361" w:rsidRDefault="002E5361" w:rsidP="008B3486">
      <w:pPr>
        <w:pStyle w:val="ListParagraph"/>
        <w:numPr>
          <w:ilvl w:val="0"/>
          <w:numId w:val="20"/>
        </w:numPr>
        <w:rPr>
          <w:lang w:eastAsia="ko-KR"/>
        </w:rPr>
      </w:pPr>
      <w:r w:rsidRPr="002E5361">
        <w:rPr>
          <w:rStyle w:val="Strong"/>
          <w:b w:val="0"/>
          <w:bCs w:val="0"/>
        </w:rPr>
        <w:t xml:space="preserve">Vulnerabilități ale </w:t>
      </w:r>
      <w:r w:rsidR="001458A0">
        <w:rPr>
          <w:rStyle w:val="Strong"/>
          <w:b w:val="0"/>
          <w:bCs w:val="0"/>
        </w:rPr>
        <w:t>c</w:t>
      </w:r>
      <w:r w:rsidRPr="002E5361">
        <w:rPr>
          <w:rStyle w:val="Strong"/>
          <w:b w:val="0"/>
          <w:bCs w:val="0"/>
        </w:rPr>
        <w:t xml:space="preserve">ontractelor </w:t>
      </w:r>
      <w:r w:rsidR="001458A0">
        <w:rPr>
          <w:rStyle w:val="Strong"/>
          <w:b w:val="0"/>
          <w:bCs w:val="0"/>
        </w:rPr>
        <w:t>i</w:t>
      </w:r>
      <w:r w:rsidRPr="002E5361">
        <w:rPr>
          <w:rStyle w:val="Strong"/>
          <w:b w:val="0"/>
          <w:bCs w:val="0"/>
        </w:rPr>
        <w:t>nteligente</w:t>
      </w:r>
      <w:r w:rsidR="001458A0">
        <w:rPr>
          <w:rStyle w:val="Strong"/>
          <w:b w:val="0"/>
          <w:bCs w:val="0"/>
        </w:rPr>
        <w:t>.</w:t>
      </w:r>
      <w:r>
        <w:t xml:space="preserve"> Contractele inteligente sunt susceptibile la erori de codare și vulnerabilități care pot fi exploatate de atacatori.</w:t>
      </w:r>
    </w:p>
    <w:p w14:paraId="723AD25A" w14:textId="0C4DFD26" w:rsidR="002E5361" w:rsidRDefault="002E5361" w:rsidP="008B3486">
      <w:pPr>
        <w:pStyle w:val="ListParagraph"/>
        <w:numPr>
          <w:ilvl w:val="0"/>
          <w:numId w:val="20"/>
        </w:numPr>
        <w:rPr>
          <w:lang w:eastAsia="ko-KR"/>
        </w:rPr>
      </w:pPr>
      <w:r w:rsidRPr="002E5361">
        <w:rPr>
          <w:rStyle w:val="Strong"/>
          <w:b w:val="0"/>
          <w:bCs w:val="0"/>
        </w:rPr>
        <w:t xml:space="preserve">Centralizarea </w:t>
      </w:r>
      <w:r w:rsidR="001458A0">
        <w:rPr>
          <w:rStyle w:val="Strong"/>
          <w:b w:val="0"/>
          <w:bCs w:val="0"/>
        </w:rPr>
        <w:t>r</w:t>
      </w:r>
      <w:r w:rsidRPr="002E5361">
        <w:rPr>
          <w:rStyle w:val="Strong"/>
          <w:b w:val="0"/>
          <w:bCs w:val="0"/>
        </w:rPr>
        <w:t>elativă</w:t>
      </w:r>
      <w:r w:rsidR="001458A0">
        <w:rPr>
          <w:rStyle w:val="Strong"/>
          <w:b w:val="0"/>
          <w:bCs w:val="0"/>
        </w:rPr>
        <w:t>.</w:t>
      </w:r>
      <w:r>
        <w:t xml:space="preserve"> Deși blockchain-ul este o tehnologie descentralizată, implementările specifice pot suferi de centralizare relativă, unde un număr mic de noduri sau participanți controlează rețeaua.</w:t>
      </w:r>
    </w:p>
    <w:p w14:paraId="21B38D39" w14:textId="55F4722E" w:rsidR="009601F3" w:rsidRDefault="002E5361" w:rsidP="008B3486">
      <w:pPr>
        <w:pStyle w:val="ListParagraph"/>
        <w:numPr>
          <w:ilvl w:val="0"/>
          <w:numId w:val="20"/>
        </w:numPr>
        <w:rPr>
          <w:lang w:eastAsia="ko-KR"/>
        </w:rPr>
      </w:pPr>
      <w:r w:rsidRPr="002E5361">
        <w:rPr>
          <w:rStyle w:val="Strong"/>
          <w:b w:val="0"/>
          <w:bCs w:val="0"/>
        </w:rPr>
        <w:t>Atacul 51%</w:t>
      </w:r>
      <w:r w:rsidR="001458A0">
        <w:rPr>
          <w:rStyle w:val="Strong"/>
          <w:b w:val="0"/>
          <w:bCs w:val="0"/>
        </w:rPr>
        <w:t>.</w:t>
      </w:r>
      <w:r>
        <w:t xml:space="preserve"> Dacă un atacator sau un grup de atacatori controlează mai mult de 50% din puterea de calcul a rețelei blockchain, aceștia pot manipula blockchain-ul, inversa tranzacții și dubla cheltuieli.</w:t>
      </w:r>
    </w:p>
    <w:p w14:paraId="54145F30" w14:textId="7916585C" w:rsidR="002C0AEF" w:rsidRDefault="002C0AEF" w:rsidP="002C0AEF">
      <w:pPr>
        <w:pStyle w:val="Heading3"/>
        <w:numPr>
          <w:ilvl w:val="2"/>
          <w:numId w:val="5"/>
        </w:numPr>
        <w:tabs>
          <w:tab w:val="num" w:pos="720"/>
        </w:tabs>
        <w:ind w:left="357" w:hanging="357"/>
      </w:pPr>
      <w:bookmarkStart w:id="59" w:name="_Toc171166624"/>
      <w:r>
        <w:t>Concluzi</w:t>
      </w:r>
      <w:r w:rsidR="003D0880">
        <w:t>a rezultata pe baza articolelor in ceea ce priveste</w:t>
      </w:r>
      <w:r>
        <w:t xml:space="preserve"> utilizar</w:t>
      </w:r>
      <w:r w:rsidR="003D0880">
        <w:t>ea</w:t>
      </w:r>
      <w:r>
        <w:t xml:space="preserve"> tehnologiei blockchain in sistemele de trasabilitate</w:t>
      </w:r>
      <w:bookmarkEnd w:id="59"/>
    </w:p>
    <w:p w14:paraId="302A0680" w14:textId="354A3C73" w:rsidR="002C0AEF" w:rsidRDefault="002C0AEF" w:rsidP="002C0AEF">
      <w:r>
        <w:t xml:space="preserve">Problemele de scalabilitate, costurile de implementare și operare, complexitatea tehnică, interoperabilitatea și confidențialitatea datelor sunt aspecte care pot încetini adoptarea pe scară largă a blockchain-ului. De exemplu, scalabilitatea limitată a </w:t>
      </w:r>
      <w:r>
        <w:lastRenderedPageBreak/>
        <w:t>blockchain-urilor tradiționale poate duce la întârzieri și costuri ridicate pe măsură ce volumul tranzacțiilor creste</w:t>
      </w:r>
      <w:r w:rsidR="00F758AD">
        <w:t xml:space="preserve"> </w:t>
      </w:r>
      <w:sdt>
        <w:sdtPr>
          <w:id w:val="-1956403478"/>
          <w:citation/>
        </w:sdtPr>
        <w:sdtEndPr/>
        <w:sdtContent>
          <w:r w:rsidR="00F758AD" w:rsidRPr="00F758AD">
            <w:fldChar w:fldCharType="begin"/>
          </w:r>
          <w:r w:rsidR="00F758AD" w:rsidRPr="00F758AD">
            <w:rPr>
              <w:lang w:val="en-US"/>
            </w:rPr>
            <w:instrText xml:space="preserve"> CITATION Mue21 \l 1033 </w:instrText>
          </w:r>
          <w:r w:rsidR="00F758AD" w:rsidRPr="00F758AD">
            <w:fldChar w:fldCharType="separate"/>
          </w:r>
          <w:r w:rsidR="00F758AD" w:rsidRPr="00F758AD">
            <w:rPr>
              <w:noProof/>
              <w:lang w:val="en-US"/>
            </w:rPr>
            <w:t>[14]</w:t>
          </w:r>
          <w:r w:rsidR="00F758AD" w:rsidRPr="00F758AD">
            <w:fldChar w:fldCharType="end"/>
          </w:r>
        </w:sdtContent>
      </w:sdt>
      <w:r>
        <w:t>.</w:t>
      </w:r>
      <w:r w:rsidRPr="002C0AEF">
        <w:t xml:space="preserve"> </w:t>
      </w:r>
      <w:r>
        <w:t>Totuși, cercetările și dezvoltările continue în domeniul blockchain-ului sugerează că aceste probleme pot fi depășite în timp. Tehnologii emergente, cum ar fi algoritmii de consens mai eficienți și soluțiile de scalabilitate de nivel doi (e.g., sidechains, sharding), promit să îmbunătățească performanța și eficiența blockchain-ului​</w:t>
      </w:r>
      <w:r w:rsidR="00F758AD" w:rsidRPr="00F758AD">
        <w:t xml:space="preserve"> </w:t>
      </w:r>
      <w:sdt>
        <w:sdtPr>
          <w:id w:val="314226300"/>
          <w:citation/>
        </w:sdtPr>
        <w:sdtEndPr/>
        <w:sdtContent>
          <w:r w:rsidR="00F758AD" w:rsidRPr="00F758AD">
            <w:fldChar w:fldCharType="begin"/>
          </w:r>
          <w:r w:rsidR="00F758AD" w:rsidRPr="00F758AD">
            <w:rPr>
              <w:lang w:val="en-US"/>
            </w:rPr>
            <w:instrText xml:space="preserve"> CITATION Mue21 \l 1033 </w:instrText>
          </w:r>
          <w:r w:rsidR="00F758AD" w:rsidRPr="00F758AD">
            <w:fldChar w:fldCharType="separate"/>
          </w:r>
          <w:r w:rsidR="00F758AD" w:rsidRPr="00F758AD">
            <w:rPr>
              <w:noProof/>
              <w:lang w:val="en-US"/>
            </w:rPr>
            <w:t>[14]</w:t>
          </w:r>
          <w:r w:rsidR="00F758AD" w:rsidRPr="00F758AD">
            <w:fldChar w:fldCharType="end"/>
          </w:r>
        </w:sdtContent>
      </w:sdt>
      <w:r>
        <w:t>.</w:t>
      </w:r>
      <w:r w:rsidRPr="002C0AEF">
        <w:t xml:space="preserve"> </w:t>
      </w:r>
    </w:p>
    <w:p w14:paraId="3CC498FD" w14:textId="0DDD9C71" w:rsidR="002C0AEF" w:rsidRDefault="002C0AEF" w:rsidP="002C0AEF">
      <w:r>
        <w:t>În ciuda acestor provocări, avantajele unui sistem de trasabilitate descentralizat bazat pe blockchain depășesc clar dezavantajele. Un sistem descentralizat elimină necesitatea unei entități centralizate de încredere, reducând riscurile de manipulare a datelor și oferind un nivel ridicat de transparență și securitate. Toți participanții din lanțul de aprovizionare pot verifica și valida tranzacțiile, asigurând integritatea datelor și sporind încrederea în sistem</w:t>
      </w:r>
      <w:r w:rsidR="003D0880">
        <w:t xml:space="preserve"> </w:t>
      </w:r>
      <w:sdt>
        <w:sdtPr>
          <w:id w:val="1747445815"/>
          <w:citation/>
        </w:sdtPr>
        <w:sdtEndPr/>
        <w:sdtContent>
          <w:r w:rsidR="00F758AD" w:rsidRPr="00F758AD">
            <w:fldChar w:fldCharType="begin"/>
          </w:r>
          <w:r w:rsidR="00F758AD" w:rsidRPr="00F758AD">
            <w:rPr>
              <w:lang w:val="en-US"/>
            </w:rPr>
            <w:instrText xml:space="preserve"> CITATION Mue21 \l 1033 </w:instrText>
          </w:r>
          <w:r w:rsidR="00F758AD" w:rsidRPr="00F758AD">
            <w:fldChar w:fldCharType="separate"/>
          </w:r>
          <w:r w:rsidR="00F758AD" w:rsidRPr="00F758AD">
            <w:rPr>
              <w:noProof/>
              <w:lang w:val="en-US"/>
            </w:rPr>
            <w:t>[14]</w:t>
          </w:r>
          <w:r w:rsidR="00F758AD" w:rsidRPr="00F758AD">
            <w:fldChar w:fldCharType="end"/>
          </w:r>
        </w:sdtContent>
      </w:sdt>
      <w:r w:rsidR="00F758AD">
        <w:t xml:space="preserve"> </w:t>
      </w:r>
      <w:sdt>
        <w:sdtPr>
          <w:id w:val="-1574030667"/>
          <w:citation/>
        </w:sdtPr>
        <w:sdtEndPr/>
        <w:sdtContent>
          <w:r w:rsidR="00F758AD">
            <w:fldChar w:fldCharType="begin"/>
          </w:r>
          <w:r w:rsidR="00F758AD">
            <w:rPr>
              <w:lang w:val="en-US"/>
            </w:rPr>
            <w:instrText xml:space="preserve"> CITATION Hua22 \l 1033 </w:instrText>
          </w:r>
          <w:r w:rsidR="00F758AD">
            <w:fldChar w:fldCharType="separate"/>
          </w:r>
          <w:r w:rsidR="00F758AD" w:rsidRPr="00F758AD">
            <w:rPr>
              <w:noProof/>
              <w:lang w:val="en-US"/>
            </w:rPr>
            <w:t>[13]</w:t>
          </w:r>
          <w:r w:rsidR="00F758AD">
            <w:fldChar w:fldCharType="end"/>
          </w:r>
        </w:sdtContent>
      </w:sdt>
      <w:r>
        <w:t>.</w:t>
      </w:r>
      <w:r w:rsidR="003D0880">
        <w:t xml:space="preserve"> </w:t>
      </w:r>
    </w:p>
    <w:p w14:paraId="640B7BBD" w14:textId="373286B0" w:rsidR="002C0AEF" w:rsidRDefault="002C0AEF" w:rsidP="002C0AEF">
      <w:r>
        <w:t>În concluzie, deși tehnologia blockchain întâmpină anumite probleme și dezavantaje, acestea sunt gestionabile și pot fi depășite prin inovații tehnologice și adoptarea de noi soluții. Soluția descentralizată oferită de blockchain este superioară unui sistem controlat de o singură entitate, asigurând un nivel mai mare de încredere, securitate și transparență pentru toți participanții din lanțurile de aprovizionare. Pe măsură ce tehnologia evoluează, blockchain-ul va juca un rol din ce în ce mai important în asigurarea trasabilității și conformității produselor în diverse industrii.</w:t>
      </w:r>
    </w:p>
    <w:p w14:paraId="0F888FF5" w14:textId="77777777" w:rsidR="002C0AEF" w:rsidRDefault="002C0AEF" w:rsidP="002C0AEF">
      <w:pPr>
        <w:rPr>
          <w:lang w:eastAsia="ko-KR"/>
        </w:rPr>
      </w:pPr>
    </w:p>
    <w:p w14:paraId="5BA749A9" w14:textId="77777777" w:rsidR="008B3486" w:rsidRDefault="008B3486" w:rsidP="00934A3F">
      <w:pPr>
        <w:ind w:firstLine="0"/>
        <w:rPr>
          <w:lang w:eastAsia="ko-KR"/>
        </w:rPr>
      </w:pPr>
    </w:p>
    <w:p w14:paraId="4525947C" w14:textId="26F9E3DD" w:rsidR="00F8100D" w:rsidRPr="00296531" w:rsidRDefault="00F8100D" w:rsidP="00934A3F">
      <w:pPr>
        <w:ind w:firstLine="0"/>
        <w:rPr>
          <w:lang w:eastAsia="ko-KR"/>
        </w:rPr>
        <w:sectPr w:rsidR="00F8100D" w:rsidRPr="00296531" w:rsidSect="00BB699B">
          <w:headerReference w:type="default" r:id="rId20"/>
          <w:pgSz w:w="11906" w:h="16838" w:code="9"/>
          <w:pgMar w:top="1440" w:right="1800" w:bottom="1440" w:left="1800" w:header="709" w:footer="720" w:gutter="0"/>
          <w:cols w:space="720"/>
          <w:titlePg/>
          <w:docGrid w:linePitch="360"/>
        </w:sectPr>
      </w:pPr>
    </w:p>
    <w:p w14:paraId="4DBE23D3" w14:textId="43D18D99" w:rsidR="008F1B9F" w:rsidRDefault="009601F3" w:rsidP="009601F3">
      <w:pPr>
        <w:pStyle w:val="Heading1"/>
      </w:pPr>
      <w:bookmarkStart w:id="60" w:name="_Toc255879986"/>
      <w:bookmarkStart w:id="61" w:name="_Toc255889039"/>
      <w:bookmarkStart w:id="62" w:name="_Toc294769677"/>
      <w:bookmarkStart w:id="63" w:name="_Toc384978576"/>
      <w:bookmarkStart w:id="64" w:name="_Toc384978590"/>
      <w:bookmarkStart w:id="65" w:name="_Toc384979762"/>
      <w:bookmarkStart w:id="66" w:name="_Ref66944189"/>
      <w:bookmarkStart w:id="67" w:name="_Ref66944199"/>
      <w:bookmarkStart w:id="68" w:name="_Toc171166625"/>
      <w:commentRangeStart w:id="69"/>
      <w:commentRangeStart w:id="70"/>
      <w:commentRangeStart w:id="71"/>
      <w:r w:rsidRPr="00296531">
        <w:lastRenderedPageBreak/>
        <w:t>Analiză</w:t>
      </w:r>
      <w:commentRangeEnd w:id="69"/>
      <w:r w:rsidR="001078DB">
        <w:rPr>
          <w:rStyle w:val="Heading7Char"/>
          <w:rFonts w:eastAsia="Batang"/>
          <w:b w:val="0"/>
          <w:lang w:val="x-none"/>
        </w:rPr>
        <w:commentReference w:id="69"/>
      </w:r>
      <w:r w:rsidRPr="00296531">
        <w:t xml:space="preserve"> </w:t>
      </w:r>
      <w:r w:rsidR="00280109" w:rsidRPr="00296531">
        <w:t>și</w:t>
      </w:r>
      <w:r w:rsidRPr="00296531">
        <w:t xml:space="preserve"> </w:t>
      </w:r>
      <w:bookmarkEnd w:id="60"/>
      <w:bookmarkEnd w:id="61"/>
      <w:r w:rsidR="00C96AE9">
        <w:t>f</w:t>
      </w:r>
      <w:r w:rsidRPr="00296531">
        <w:t xml:space="preserve">undamentare </w:t>
      </w:r>
      <w:r w:rsidR="00504716" w:rsidRPr="00296531">
        <w:t>T</w:t>
      </w:r>
      <w:r w:rsidRPr="00296531">
        <w:t>eoretic</w:t>
      </w:r>
      <w:bookmarkEnd w:id="62"/>
      <w:r w:rsidRPr="00296531">
        <w:t>ă</w:t>
      </w:r>
      <w:bookmarkEnd w:id="63"/>
      <w:bookmarkEnd w:id="64"/>
      <w:bookmarkEnd w:id="65"/>
      <w:bookmarkEnd w:id="66"/>
      <w:bookmarkEnd w:id="67"/>
      <w:commentRangeEnd w:id="70"/>
      <w:r w:rsidR="00C542CA">
        <w:rPr>
          <w:rStyle w:val="Heading7Char"/>
          <w:rFonts w:eastAsia="Batang"/>
          <w:b w:val="0"/>
          <w:lang w:val="x-none"/>
        </w:rPr>
        <w:commentReference w:id="70"/>
      </w:r>
      <w:commentRangeEnd w:id="71"/>
      <w:r w:rsidR="001078DB">
        <w:rPr>
          <w:rStyle w:val="Heading7Char"/>
          <w:rFonts w:eastAsia="Batang"/>
          <w:b w:val="0"/>
          <w:lang w:val="x-none"/>
        </w:rPr>
        <w:commentReference w:id="71"/>
      </w:r>
      <w:bookmarkEnd w:id="68"/>
    </w:p>
    <w:p w14:paraId="7C3D41BF" w14:textId="17078113" w:rsidR="002328C3" w:rsidRDefault="00117A11" w:rsidP="002328C3">
      <w:pPr>
        <w:pStyle w:val="Heading2"/>
        <w:numPr>
          <w:ilvl w:val="1"/>
          <w:numId w:val="5"/>
        </w:numPr>
        <w:tabs>
          <w:tab w:val="num" w:pos="720"/>
        </w:tabs>
        <w:ind w:left="578" w:hanging="578"/>
        <w:rPr>
          <w:lang w:val="ro-RO"/>
        </w:rPr>
      </w:pPr>
      <w:bookmarkStart w:id="75" w:name="_Toc171166626"/>
      <w:r>
        <w:rPr>
          <w:lang w:val="ro-RO"/>
        </w:rPr>
        <w:t>Concepte de baza in trasabilitate</w:t>
      </w:r>
      <w:bookmarkEnd w:id="75"/>
    </w:p>
    <w:p w14:paraId="15EF6662" w14:textId="79D3CCE0" w:rsidR="008B3486" w:rsidRPr="008B3486" w:rsidRDefault="00871898" w:rsidP="008B3486">
      <w:pPr>
        <w:rPr>
          <w:lang w:eastAsia="ko-KR"/>
        </w:rPr>
      </w:pPr>
      <w:r>
        <w:rPr>
          <w:highlight w:val="yellow"/>
          <w:lang w:eastAsia="ko-KR"/>
        </w:rPr>
        <w:t xml:space="preserve">Introducere / </w:t>
      </w:r>
      <w:r w:rsidR="008B3486" w:rsidRPr="008B3486">
        <w:rPr>
          <w:highlight w:val="yellow"/>
          <w:lang w:eastAsia="ko-KR"/>
        </w:rPr>
        <w:t>Descrie Trasabilitate</w:t>
      </w:r>
    </w:p>
    <w:p w14:paraId="65EC7FED" w14:textId="277945B6" w:rsidR="00117A11" w:rsidRPr="00117A11" w:rsidRDefault="00117A11" w:rsidP="00117A11">
      <w:pPr>
        <w:rPr>
          <w:lang w:eastAsia="ko-KR"/>
        </w:rPr>
      </w:pPr>
      <w:r w:rsidRPr="00117A11">
        <w:rPr>
          <w:lang w:eastAsia="ko-KR"/>
        </w:rPr>
        <w:t xml:space="preserve">Exista trei concepte de baza care ajuta la succesul unui sistem de trasabilitate, iar acestea sunt: Elemente de date cheie, Evenimente critice de urmarire si Interoperabilitatea. </w:t>
      </w:r>
    </w:p>
    <w:p w14:paraId="3CF49671" w14:textId="77777777" w:rsidR="00117A11" w:rsidRPr="00117A11" w:rsidRDefault="00117A11" w:rsidP="00117A11">
      <w:pPr>
        <w:ind w:firstLine="578"/>
      </w:pPr>
      <w:r w:rsidRPr="00117A11">
        <w:rPr>
          <w:lang w:eastAsia="ko-KR"/>
        </w:rPr>
        <w:t>Elementele de date cheie sunt e</w:t>
      </w:r>
      <w:r w:rsidRPr="00117A11">
        <w:t xml:space="preserve">lemente de baza ale metadatelor necesare pentru a realiza cu succes cazurile de utilizare ale unui sistem de trasabilitate. Cu alte cuvinte aceste elemente sunt atributele inregistrate pentru a aborda domeniile de trasabilitate, cum ar fi autenticitatea si siguranta alimentara. Pentru trasabilitate infomatiile necesare sunt minime, datele necesare fiind: data de productie, data de expirare, cantitatea, expeditorul, destinatarul si identificatori. </w:t>
      </w:r>
    </w:p>
    <w:p w14:paraId="78D0115A" w14:textId="7C51BD9B" w:rsidR="00C67E69" w:rsidRDefault="00117A11" w:rsidP="00AD5A5F">
      <w:pPr>
        <w:ind w:firstLine="578"/>
      </w:pPr>
      <w:r w:rsidRPr="00117A11">
        <w:t>Evenimentele critice de urmarire sunt puncte pe parcursul lantului de distributie unde elementele de date cheie trebuie sa fie transferate, transformate sau verificate. In general exista trei tipuri de evenimente: transport, transformare si epuizare. Transportul este transferul unui produs intre doua locatii si poate fi extern sau intern. Transformarea este un proces in care o schimbare substantiala si ireversibila se intampla unui produs si este necesara documentarea pentru a mentine trasabilitatea. Tranformarea are ca inputuri i</w:t>
      </w:r>
      <w:r w:rsidR="008B3486">
        <w:t>n</w:t>
      </w:r>
      <w:r w:rsidRPr="00117A11">
        <w:t>grediente si inregistreaza un output care captureaza producatorii, lotul, id-ul produsuluii astfel incat sa poata fi folosit in pasi ulteriori. Epuizarea depinde de consumarea sau aruncarea unui produs. In functie de produs, pot exista consideratii unice in ceea ce priveste cele mai bune practici pentru anumite evenimente critice de urmarire.</w:t>
      </w:r>
    </w:p>
    <w:p w14:paraId="66E3DD84" w14:textId="65474D7C" w:rsidR="008B3486" w:rsidRDefault="008B3486" w:rsidP="00AD5A5F">
      <w:pPr>
        <w:ind w:firstLine="578"/>
        <w:rPr>
          <w:lang w:eastAsia="ko-KR"/>
        </w:rPr>
      </w:pPr>
      <w:r w:rsidRPr="008B3486">
        <w:rPr>
          <w:highlight w:val="yellow"/>
          <w:lang w:eastAsia="ko-KR"/>
        </w:rPr>
        <w:t>Interoperabilitatea</w:t>
      </w:r>
    </w:p>
    <w:p w14:paraId="7B747632" w14:textId="6E2135F5" w:rsidR="008B3486" w:rsidRDefault="008B3486" w:rsidP="00AD5A5F">
      <w:pPr>
        <w:ind w:firstLine="578"/>
        <w:rPr>
          <w:lang w:eastAsia="ko-KR"/>
        </w:rPr>
      </w:pPr>
      <w:r w:rsidRPr="008B3486">
        <w:rPr>
          <w:highlight w:val="yellow"/>
          <w:lang w:eastAsia="ko-KR"/>
        </w:rPr>
        <w:t>O mica concluzie</w:t>
      </w:r>
    </w:p>
    <w:p w14:paraId="2C0B2E87" w14:textId="3CAAA1FB" w:rsidR="001C4C7D" w:rsidRDefault="008B3486" w:rsidP="001C4C7D">
      <w:pPr>
        <w:ind w:firstLine="578"/>
        <w:rPr>
          <w:lang w:eastAsia="ko-KR"/>
        </w:rPr>
      </w:pPr>
      <w:r w:rsidRPr="00117A11">
        <w:rPr>
          <w:lang w:eastAsia="ko-KR"/>
        </w:rPr>
        <w:t xml:space="preserve">Avand in vedere ca acest proiect presupune implementarea unui singur sistem de trasabilitate, doar primele doua concepte vor fi </w:t>
      </w:r>
      <w:r>
        <w:rPr>
          <w:lang w:eastAsia="ko-KR"/>
        </w:rPr>
        <w:t>utilizate</w:t>
      </w:r>
      <w:r w:rsidRPr="00117A11">
        <w:rPr>
          <w:lang w:eastAsia="ko-KR"/>
        </w:rPr>
        <w:t>.</w:t>
      </w:r>
    </w:p>
    <w:p w14:paraId="1E77C3BC" w14:textId="67C0FFAA" w:rsidR="00470F05" w:rsidRPr="00D97D9C" w:rsidRDefault="00470F05" w:rsidP="00470F05">
      <w:pPr>
        <w:pStyle w:val="Heading2"/>
        <w:numPr>
          <w:ilvl w:val="1"/>
          <w:numId w:val="5"/>
        </w:numPr>
        <w:tabs>
          <w:tab w:val="num" w:pos="720"/>
        </w:tabs>
        <w:ind w:left="578" w:hanging="578"/>
        <w:rPr>
          <w:lang w:val="ro-RO"/>
        </w:rPr>
      </w:pPr>
      <w:r>
        <w:rPr>
          <w:lang w:val="ro-RO"/>
        </w:rPr>
        <w:t>Interactiuni dintre participantii lantului de aprovizionare</w:t>
      </w:r>
    </w:p>
    <w:p w14:paraId="79150028" w14:textId="77777777" w:rsidR="00470F05" w:rsidRDefault="00470F05" w:rsidP="00470F05">
      <w:pPr>
        <w:ind w:firstLine="0"/>
        <w:rPr>
          <w:lang w:eastAsia="ko-KR"/>
        </w:rPr>
      </w:pPr>
    </w:p>
    <w:p w14:paraId="1072B045" w14:textId="144C77EB" w:rsidR="00D97D9C" w:rsidRPr="00D97D9C" w:rsidRDefault="00D97D9C" w:rsidP="00D97D9C">
      <w:pPr>
        <w:pStyle w:val="Heading2"/>
        <w:numPr>
          <w:ilvl w:val="1"/>
          <w:numId w:val="5"/>
        </w:numPr>
        <w:tabs>
          <w:tab w:val="num" w:pos="720"/>
        </w:tabs>
        <w:ind w:left="578" w:hanging="578"/>
        <w:rPr>
          <w:lang w:val="ro-RO"/>
        </w:rPr>
      </w:pPr>
      <w:bookmarkStart w:id="76" w:name="_Toc171166627"/>
      <w:r>
        <w:rPr>
          <w:lang w:val="ro-RO"/>
        </w:rPr>
        <w:t>Cazuri de utilizare ale sistemului de trasabilitate</w:t>
      </w:r>
      <w:bookmarkEnd w:id="76"/>
    </w:p>
    <w:p w14:paraId="24EF7321" w14:textId="77777777" w:rsidR="00D97D9C" w:rsidRDefault="00D97D9C" w:rsidP="00D97D9C">
      <w:r>
        <w:t xml:space="preserve">Cazurile de utilizare conceptualizeaza modul in care obiectivele sunt atinse prin actorii externi care utilizeaza sistemul. </w:t>
      </w:r>
      <w:r>
        <w:rPr>
          <w:lang w:eastAsia="ko-KR"/>
        </w:rPr>
        <w:t>Pentru acest proiect am considerat implementarea unui sistem care indeplineste functiile de baza ale unui sistem de trasabilitate</w:t>
      </w:r>
      <w:bookmarkStart w:id="77" w:name="_Hlk170844910"/>
      <w:r>
        <w:rPr>
          <w:lang w:eastAsia="ko-KR"/>
        </w:rPr>
        <w:t xml:space="preserve">. </w:t>
      </w:r>
      <w:bookmarkEnd w:id="77"/>
      <w:r>
        <w:rPr>
          <w:lang w:eastAsia="ko-KR"/>
        </w:rPr>
        <w:t>In functie de nevoie producatorilor aceste functionalitati pot fi nevoite sa aiba o complexitate mai mare. Astfel, pentru un sistem de trasabilitate de baza, am stabilit urmaroarele cazuri de utilizare:</w:t>
      </w:r>
    </w:p>
    <w:p w14:paraId="11206FFD" w14:textId="14BC7DF1" w:rsidR="00D97D9C" w:rsidRDefault="00D97D9C" w:rsidP="00D97D9C">
      <w:pPr>
        <w:pStyle w:val="ListParagraph"/>
        <w:numPr>
          <w:ilvl w:val="0"/>
          <w:numId w:val="2"/>
        </w:numPr>
        <w:rPr>
          <w:lang w:eastAsia="ko-KR"/>
        </w:rPr>
      </w:pPr>
      <w:r>
        <w:rPr>
          <w:lang w:eastAsia="ko-KR"/>
        </w:rPr>
        <w:t>Introducerea produselor de materie prima</w:t>
      </w:r>
      <w:r w:rsidR="00FE3C6D">
        <w:rPr>
          <w:lang w:eastAsia="ko-KR"/>
        </w:rPr>
        <w:t>.</w:t>
      </w:r>
      <w:r>
        <w:rPr>
          <w:lang w:eastAsia="ko-KR"/>
        </w:rPr>
        <w:t xml:space="preserve"> </w:t>
      </w:r>
      <w:r w:rsidR="00FE3C6D">
        <w:rPr>
          <w:lang w:eastAsia="ko-KR"/>
        </w:rPr>
        <w:t>A</w:t>
      </w:r>
      <w:r>
        <w:rPr>
          <w:lang w:eastAsia="ko-KR"/>
        </w:rPr>
        <w:t>cestea sunt punctele de plecare pentru orice produs care contine ingrediente, pot fi folosite de catre  actorul care le-a introdus pentru creearea unui produs compus sau pot fi distribuite mai departe. In momentul introducerii detaliilor despre produs sunt colectate date despre cantitatea produsului, data de producere si data de expirare.</w:t>
      </w:r>
    </w:p>
    <w:p w14:paraId="2474FCD3" w14:textId="435911A6" w:rsidR="00D97D9C" w:rsidRDefault="00D97D9C" w:rsidP="00D97D9C">
      <w:pPr>
        <w:pStyle w:val="ListParagraph"/>
        <w:numPr>
          <w:ilvl w:val="0"/>
          <w:numId w:val="2"/>
        </w:numPr>
        <w:rPr>
          <w:lang w:eastAsia="ko-KR"/>
        </w:rPr>
      </w:pPr>
      <w:r>
        <w:rPr>
          <w:lang w:eastAsia="ko-KR"/>
        </w:rPr>
        <w:lastRenderedPageBreak/>
        <w:t>Crearea unui nou produs pe baza unei retete</w:t>
      </w:r>
      <w:r w:rsidR="00FE3C6D">
        <w:rPr>
          <w:lang w:eastAsia="ko-KR"/>
        </w:rPr>
        <w:t>.</w:t>
      </w:r>
      <w:r>
        <w:rPr>
          <w:lang w:eastAsia="ko-KR"/>
        </w:rPr>
        <w:t xml:space="preserve"> </w:t>
      </w:r>
      <w:r w:rsidR="00FE3C6D">
        <w:rPr>
          <w:lang w:eastAsia="ko-KR"/>
        </w:rPr>
        <w:t>A</w:t>
      </w:r>
      <w:r>
        <w:rPr>
          <w:lang w:eastAsia="ko-KR"/>
        </w:rPr>
        <w:t>vand in vedere stocul utilizatorului, acesta poate crea un produs nou pe baza ingredientelor pe care le detine folosind o anumita reteta.</w:t>
      </w:r>
    </w:p>
    <w:p w14:paraId="3714022B" w14:textId="0E09DA06" w:rsidR="00D97D9C" w:rsidRDefault="00D97D9C" w:rsidP="00D97D9C">
      <w:pPr>
        <w:pStyle w:val="ListParagraph"/>
        <w:numPr>
          <w:ilvl w:val="0"/>
          <w:numId w:val="2"/>
        </w:numPr>
        <w:rPr>
          <w:lang w:eastAsia="ko-KR"/>
        </w:rPr>
      </w:pPr>
      <w:r>
        <w:rPr>
          <w:lang w:eastAsia="ko-KR"/>
        </w:rPr>
        <w:t>Vanzarea sau cumpararea unui produs</w:t>
      </w:r>
      <w:r w:rsidR="00FE3C6D">
        <w:rPr>
          <w:lang w:eastAsia="ko-KR"/>
        </w:rPr>
        <w:t>.</w:t>
      </w:r>
      <w:r>
        <w:rPr>
          <w:lang w:eastAsia="ko-KR"/>
        </w:rPr>
        <w:t xml:space="preserve"> </w:t>
      </w:r>
      <w:r w:rsidR="00FE3C6D">
        <w:rPr>
          <w:lang w:eastAsia="ko-KR"/>
        </w:rPr>
        <w:t>A</w:t>
      </w:r>
      <w:r>
        <w:rPr>
          <w:lang w:eastAsia="ko-KR"/>
        </w:rPr>
        <w:t>cest pas presupune stabilirea cantitatii de produs ce se doreste a fi vandut sau cumparat, dupa care se creeaza o cerere de transfer pe care celalalt utilizator poate sa o accepte sau sa o respinga, iar in functie de statusul transferului, produsul poate sa fie scazut din stocul expeditorului si adaugat in stocul destinatarului.</w:t>
      </w:r>
    </w:p>
    <w:p w14:paraId="15A40B75" w14:textId="5BC5BFB3" w:rsidR="00D97D9C" w:rsidRDefault="00D97D9C" w:rsidP="00D97D9C">
      <w:pPr>
        <w:pStyle w:val="ListParagraph"/>
        <w:numPr>
          <w:ilvl w:val="0"/>
          <w:numId w:val="2"/>
        </w:numPr>
        <w:rPr>
          <w:lang w:eastAsia="ko-KR"/>
        </w:rPr>
      </w:pPr>
      <w:r>
        <w:rPr>
          <w:lang w:eastAsia="ko-KR"/>
        </w:rPr>
        <w:t>Trasarea pasilor pentru creerea unui produs pe baza codului de bare</w:t>
      </w:r>
      <w:r w:rsidR="00FE3C6D">
        <w:rPr>
          <w:lang w:eastAsia="ko-KR"/>
        </w:rPr>
        <w:t>.</w:t>
      </w:r>
      <w:r>
        <w:rPr>
          <w:lang w:eastAsia="ko-KR"/>
        </w:rPr>
        <w:t xml:space="preserve"> </w:t>
      </w:r>
      <w:r w:rsidR="00FE3C6D">
        <w:rPr>
          <w:lang w:eastAsia="ko-KR"/>
        </w:rPr>
        <w:t>P</w:t>
      </w:r>
      <w:r>
        <w:rPr>
          <w:lang w:eastAsia="ko-KR"/>
        </w:rPr>
        <w:t>rocedura fundamentala a sistemului, verifica istoricul produsului si a ingredientelor acestuia, pana la produsele de baza. Ar trebui sa furnizeze date despre data la care ingredientele au fost create, data lor de expirare, cine le-a produs si codul de bare pentru identificarea lor.</w:t>
      </w:r>
    </w:p>
    <w:p w14:paraId="51584731" w14:textId="6D9E9849" w:rsidR="00D97D9C" w:rsidRDefault="00D97D9C" w:rsidP="00D97D9C">
      <w:pPr>
        <w:pStyle w:val="ListParagraph"/>
        <w:numPr>
          <w:ilvl w:val="0"/>
          <w:numId w:val="2"/>
        </w:numPr>
        <w:rPr>
          <w:lang w:eastAsia="ko-KR"/>
        </w:rPr>
      </w:pPr>
      <w:r>
        <w:rPr>
          <w:lang w:eastAsia="ko-KR"/>
        </w:rPr>
        <w:t>Anularea unei operatiuni</w:t>
      </w:r>
      <w:r w:rsidR="00FE3C6D">
        <w:rPr>
          <w:lang w:eastAsia="ko-KR"/>
        </w:rPr>
        <w:t>.</w:t>
      </w:r>
      <w:r>
        <w:rPr>
          <w:lang w:eastAsia="ko-KR"/>
        </w:rPr>
        <w:t xml:space="preserve"> </w:t>
      </w:r>
      <w:r w:rsidR="00FE3C6D">
        <w:rPr>
          <w:lang w:eastAsia="ko-KR"/>
        </w:rPr>
        <w:t>A</w:t>
      </w:r>
      <w:r>
        <w:rPr>
          <w:lang w:eastAsia="ko-KR"/>
        </w:rPr>
        <w:t>vand in vedere ca oamenii sunt utilizatorii acestui sistem, anumite greseli nedorite pot sa apara, astfel anularea unei creeri a unui produs sau a unui transfer se poate realiza cat timp evenimentul este ultimul creat si nu s-au creat alte evenimente care sa depinda de acesta.</w:t>
      </w:r>
    </w:p>
    <w:p w14:paraId="443F8EA8" w14:textId="290BCE3D" w:rsidR="00D97D9C" w:rsidRDefault="00D97D9C" w:rsidP="00D97D9C">
      <w:pPr>
        <w:pStyle w:val="ListParagraph"/>
        <w:numPr>
          <w:ilvl w:val="0"/>
          <w:numId w:val="2"/>
        </w:numPr>
        <w:rPr>
          <w:lang w:eastAsia="ko-KR"/>
        </w:rPr>
      </w:pPr>
      <w:r>
        <w:rPr>
          <w:lang w:eastAsia="ko-KR"/>
        </w:rPr>
        <w:t>Blocarea unui produs si retragerea acestuia</w:t>
      </w:r>
      <w:r w:rsidR="00FE3C6D">
        <w:rPr>
          <w:lang w:eastAsia="ko-KR"/>
        </w:rPr>
        <w:t>.</w:t>
      </w:r>
      <w:r>
        <w:rPr>
          <w:lang w:eastAsia="ko-KR"/>
        </w:rPr>
        <w:t xml:space="preserve"> </w:t>
      </w:r>
      <w:r w:rsidR="00FE3C6D">
        <w:rPr>
          <w:lang w:eastAsia="ko-KR"/>
        </w:rPr>
        <w:t>I</w:t>
      </w:r>
      <w:r>
        <w:rPr>
          <w:lang w:eastAsia="ko-KR"/>
        </w:rPr>
        <w:t xml:space="preserve">n momentul unei </w:t>
      </w:r>
      <w:r w:rsidR="00FE3C6D">
        <w:rPr>
          <w:lang w:eastAsia="ko-KR"/>
        </w:rPr>
        <w:t>probleme</w:t>
      </w:r>
      <w:r>
        <w:rPr>
          <w:lang w:eastAsia="ko-KR"/>
        </w:rPr>
        <w:t xml:space="preserve"> alimentare si in urma identificarii cauzei acesteia, o autoritate sau un producator trebuie sa anunte toti utilizatorii care detin un produs infectat</w:t>
      </w:r>
      <w:r w:rsidR="00FE3C6D">
        <w:rPr>
          <w:lang w:eastAsia="ko-KR"/>
        </w:rPr>
        <w:t xml:space="preserve">. Asfel ceilalti participanti </w:t>
      </w:r>
      <w:r>
        <w:rPr>
          <w:lang w:eastAsia="ko-KR"/>
        </w:rPr>
        <w:t xml:space="preserve">nu </w:t>
      </w:r>
      <w:r w:rsidR="00FE3C6D">
        <w:rPr>
          <w:lang w:eastAsia="ko-KR"/>
        </w:rPr>
        <w:t xml:space="preserve">vor </w:t>
      </w:r>
      <w:r>
        <w:rPr>
          <w:lang w:eastAsia="ko-KR"/>
        </w:rPr>
        <w:t>utiliza</w:t>
      </w:r>
      <w:r w:rsidR="00FE3C6D">
        <w:rPr>
          <w:lang w:eastAsia="ko-KR"/>
        </w:rPr>
        <w:t xml:space="preserve"> produsul respectiv.</w:t>
      </w:r>
    </w:p>
    <w:p w14:paraId="6A67A0B8" w14:textId="77777777" w:rsidR="00284B52" w:rsidRPr="00284B52" w:rsidRDefault="00284B52" w:rsidP="00284B52">
      <w:pPr>
        <w:pStyle w:val="Heading2"/>
        <w:numPr>
          <w:ilvl w:val="1"/>
          <w:numId w:val="5"/>
        </w:numPr>
        <w:tabs>
          <w:tab w:val="num" w:pos="720"/>
        </w:tabs>
        <w:ind w:left="578" w:hanging="578"/>
        <w:rPr>
          <w:lang w:val="ro-RO"/>
        </w:rPr>
      </w:pPr>
      <w:bookmarkStart w:id="78" w:name="_Toc171166628"/>
      <w:r w:rsidRPr="00284B52">
        <w:rPr>
          <w:lang w:val="ro-RO"/>
        </w:rPr>
        <w:t>Arhitectura aplicatiei</w:t>
      </w:r>
      <w:bookmarkEnd w:id="78"/>
    </w:p>
    <w:p w14:paraId="248D91A1" w14:textId="77777777" w:rsidR="00284B52" w:rsidRDefault="00284B52" w:rsidP="00284B52">
      <w:pPr>
        <w:ind w:firstLine="578"/>
      </w:pPr>
      <w:r>
        <w:t xml:space="preserve">Aceasta aplicatie consta in crearea de contracte inteligente, programe care vor rula in blockchain, acestea comunica intre ele si permit conexiunea din exterior a utilizatorilor. Contractele inteligente definesc structuri de date, variabile care memoreaza date in blockchain si functii, toate fiind necesare pentru a dezvolta un sistem de trasabilitate intr-un lant de aprovizionare al alimentelor. </w:t>
      </w:r>
    </w:p>
    <w:p w14:paraId="66189EB5" w14:textId="77777777" w:rsidR="00284B52" w:rsidRDefault="00284B52" w:rsidP="00284B52">
      <w:pPr>
        <w:ind w:firstLine="578"/>
      </w:pPr>
      <w:r>
        <w:t>Pentru o usoara interactiune a utilizatorilor, este nevoie de o aplicatie client care apeleaza functiile din contractele inteligente. Aceasta aplicatie poate fi una desktop, web sau mobile, pentru acest proiect am ales dezvoltarea unei aplicatii web pentru ca poate fii accesata atat de pe un dispozitiv mobile, cat si de pe un laptop sau calculator.</w:t>
      </w:r>
    </w:p>
    <w:p w14:paraId="598D820F" w14:textId="77777777" w:rsidR="00284B52" w:rsidRDefault="00284B52" w:rsidP="00284B52">
      <w:pPr>
        <w:ind w:firstLine="578"/>
      </w:pPr>
      <w:r>
        <w:t>Comunicarea dintre aplicatia client si contractele inteligente se poate realiza prin configurarea propriului nod care ruleaza software-ul Ethereum blockchain sau prin utilizarea unor noduri furnizate de servicii terte, cum ar fi Infura, Alchemy sau Quicknode.</w:t>
      </w:r>
    </w:p>
    <w:p w14:paraId="24C36067" w14:textId="5DA5387E" w:rsidR="00284B52" w:rsidRDefault="00284B52" w:rsidP="00284B52">
      <w:pPr>
        <w:ind w:firstLine="578"/>
      </w:pPr>
      <w:r>
        <w:t>Furnizorii (providers) sunt nodurile la care aplicatia client se conecteaza pentru a putea interactiona cu blockchain-ul, acestea pot fi noduri proprii sau noduri deja create de catre furnizori. Fiecare client Ethereum, furnizorii spre exemplu, implementeaza o specificatie JSON-RPC, un protocol de apel de procedura la distanta, care defineste mai multe structuri de date si regulile de procesare a acestora. Principalul avantaj al acestui protocol este ca poate folosii orice mod de transport al mesajelor, spre exemplu http sau sockets.</w:t>
      </w:r>
    </w:p>
    <w:p w14:paraId="410A8A87" w14:textId="77777777" w:rsidR="00284B52" w:rsidRDefault="00284B52" w:rsidP="00284B52">
      <w:pPr>
        <w:ind w:firstLine="578"/>
      </w:pPr>
      <w:r>
        <w:t xml:space="preserve">Odata ce s-a stabilit conexiunea la blockchain printr-un furnizor, aplicatia client poate citii starea salvata in blockchain. Citirea din blockchain nu necesita ca utilizatorul sa semneze tranzactia, dar daca acesta doreste sa creeze un nou produs folosind aplicatia client, aplicatia distribuita o sa ceara utilizatorului sa semneze tranzactia cu cheia sa privata, abia atunci aplicatia va transmite tranzactia spre blockchain, altfel tranzactia va fi respinsa de catre noduri. </w:t>
      </w:r>
    </w:p>
    <w:p w14:paraId="2675226A" w14:textId="77777777" w:rsidR="00284B52" w:rsidRDefault="00284B52" w:rsidP="00284B52">
      <w:pPr>
        <w:ind w:firstLine="578"/>
      </w:pPr>
    </w:p>
    <w:p w14:paraId="765618EB" w14:textId="77777777" w:rsidR="00284B52" w:rsidRDefault="00284B52" w:rsidP="00284B52">
      <w:pPr>
        <w:ind w:firstLine="578"/>
      </w:pPr>
    </w:p>
    <w:p w14:paraId="6006F6D7" w14:textId="77777777" w:rsidR="00284B52" w:rsidRDefault="00284B52" w:rsidP="00284B52">
      <w:pPr>
        <w:keepNext/>
        <w:ind w:firstLine="578"/>
      </w:pPr>
      <w:r w:rsidRPr="00E10C51">
        <w:rPr>
          <w:noProof/>
        </w:rPr>
        <w:drawing>
          <wp:anchor distT="0" distB="0" distL="114300" distR="114300" simplePos="0" relativeHeight="251664384" behindDoc="0" locked="0" layoutInCell="1" allowOverlap="1" wp14:anchorId="6D63AC95" wp14:editId="23E0B728">
            <wp:simplePos x="0" y="0"/>
            <wp:positionH relativeFrom="margin">
              <wp:posOffset>323850</wp:posOffset>
            </wp:positionH>
            <wp:positionV relativeFrom="paragraph">
              <wp:posOffset>0</wp:posOffset>
            </wp:positionV>
            <wp:extent cx="5224780" cy="82524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24780" cy="825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87F89" w14:textId="02246A15" w:rsidR="00284B52" w:rsidRDefault="00284B52" w:rsidP="00284B52">
      <w:pPr>
        <w:pStyle w:val="Caption"/>
        <w:ind w:left="1440"/>
        <w:jc w:val="both"/>
      </w:pPr>
      <w:bookmarkStart w:id="79" w:name="_Ref170243002"/>
      <w:bookmarkStart w:id="80" w:name="_Ref168136761"/>
      <w:r>
        <w:t xml:space="preserve">Figura </w:t>
      </w:r>
      <w:r w:rsidR="00A054EB">
        <w:fldChar w:fldCharType="begin"/>
      </w:r>
      <w:r w:rsidR="00A054EB">
        <w:instrText xml:space="preserve"> STYLEREF 1 \s </w:instrText>
      </w:r>
      <w:r w:rsidR="00A054EB">
        <w:fldChar w:fldCharType="separate"/>
      </w:r>
      <w:r w:rsidR="00A054EB">
        <w:rPr>
          <w:noProof/>
        </w:rPr>
        <w:t>4</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1</w:t>
      </w:r>
      <w:r w:rsidR="00A054EB">
        <w:fldChar w:fldCharType="end"/>
      </w:r>
      <w:bookmarkEnd w:id="79"/>
      <w:r>
        <w:t xml:space="preserve"> Diagrama conceptuala a proiectului</w:t>
      </w:r>
      <w:bookmarkEnd w:id="80"/>
    </w:p>
    <w:p w14:paraId="5733A580" w14:textId="1B7A4B32" w:rsidR="00284B52" w:rsidRDefault="00470F05" w:rsidP="00470F05">
      <w:pPr>
        <w:ind w:firstLine="578"/>
      </w:pPr>
      <w:r>
        <w:lastRenderedPageBreak/>
        <w:t xml:space="preserve">Pentru semnarea tranzactiilor se poate folosii instrumentul Metamask. Acesta salveaza cheia privata a utilizatorului in browser, si oricand aplicatia client are nevoie ca utilizatorul sa semneze o tranzactie, apeleaza la Metamask. </w:t>
      </w:r>
      <w:r w:rsidR="00284B52">
        <w:t xml:space="preserve">De asemenea, instrumentul ofera si o conexiune la blockchain, in calitate de furnizor, deoarece are deja o conexiune la nodurile furnizate de Infura, de care are nevoie pentru a semna tranzactiile. Astfel, Metamask are un rol dublu, fiind atat un furnizor cat si un semnatar. Aacest lucru se poate observa si in  </w:t>
      </w:r>
      <w:r w:rsidR="00284B52">
        <w:fldChar w:fldCharType="begin"/>
      </w:r>
      <w:r w:rsidR="00284B52">
        <w:instrText xml:space="preserve"> REF _Ref170243002 \h </w:instrText>
      </w:r>
      <w:r w:rsidR="00284B52">
        <w:fldChar w:fldCharType="separate"/>
      </w:r>
      <w:r w:rsidR="00284B52">
        <w:t xml:space="preserve">Figura </w:t>
      </w:r>
      <w:r w:rsidR="00284B52">
        <w:rPr>
          <w:noProof/>
        </w:rPr>
        <w:t>4</w:t>
      </w:r>
      <w:r w:rsidR="00284B52">
        <w:t>.</w:t>
      </w:r>
      <w:r w:rsidR="00284B52">
        <w:rPr>
          <w:noProof/>
        </w:rPr>
        <w:t>8</w:t>
      </w:r>
      <w:r w:rsidR="00284B52">
        <w:fldChar w:fldCharType="end"/>
      </w:r>
      <w:r w:rsidR="00284B52">
        <w:t xml:space="preserve"> in care este prezentata diagrama conceptuala a acestui proiect. </w:t>
      </w:r>
    </w:p>
    <w:p w14:paraId="73610E04" w14:textId="77777777" w:rsidR="00284B52" w:rsidRDefault="00284B52" w:rsidP="00284B52">
      <w:pPr>
        <w:ind w:firstLine="578"/>
      </w:pPr>
      <w:r>
        <w:t>Avantajul acestei solutii fata de o solutie centralizata este controlul, care nu apartine unei institutii sau unei autoritati, ci acesta este oferit tuturor participantilor. Astfel, posibilitatea de a produce vreo frauda din punctul de vedere al informatiilor este redus, deoarece datele salvate intr-un blockchain sunt imutabile, adica nimeni nu le poate modifica o data ce acestea au fost salvate. De asemenea, transparenta tuturor tranzactiilor realizate in blockchain aduce incredere consumatorilor, acestia fiind capabili sa verifice fiecare tranzactie.</w:t>
      </w:r>
    </w:p>
    <w:p w14:paraId="5463B201" w14:textId="77777777" w:rsidR="00284B52" w:rsidRDefault="00284B52" w:rsidP="00284B52">
      <w:pPr>
        <w:ind w:firstLine="0"/>
        <w:rPr>
          <w:lang w:eastAsia="ko-KR"/>
        </w:rPr>
      </w:pPr>
    </w:p>
    <w:p w14:paraId="68CCC955" w14:textId="41F25799" w:rsidR="00063C13" w:rsidRPr="00392F08" w:rsidRDefault="00063C13" w:rsidP="00063C13">
      <w:pPr>
        <w:pStyle w:val="Heading2"/>
        <w:numPr>
          <w:ilvl w:val="1"/>
          <w:numId w:val="5"/>
        </w:numPr>
        <w:tabs>
          <w:tab w:val="num" w:pos="720"/>
        </w:tabs>
        <w:ind w:left="578" w:hanging="578"/>
        <w:rPr>
          <w:lang w:val="ro-RO"/>
        </w:rPr>
      </w:pPr>
      <w:bookmarkStart w:id="81" w:name="_Toc171166629"/>
      <w:r w:rsidRPr="00392F08">
        <w:rPr>
          <w:lang w:val="ro-RO"/>
        </w:rPr>
        <w:t>Salvarea elementelor de date cheie in contractele inteligente</w:t>
      </w:r>
      <w:bookmarkEnd w:id="81"/>
    </w:p>
    <w:p w14:paraId="2181BD46" w14:textId="2020B770" w:rsidR="00CA0714" w:rsidRDefault="00A942E3" w:rsidP="00CA0714">
      <w:pPr>
        <w:rPr>
          <w:lang w:eastAsia="ko-KR"/>
        </w:rPr>
      </w:pPr>
      <w:r>
        <w:rPr>
          <w:lang w:eastAsia="ko-KR"/>
        </w:rPr>
        <w:t>Un contract inteligent salveaza datele in blockchain prin scrierea si executarea codului sau pe reteaua blockchain, unde fiecare nod din retea valideaza si inregistreaza aceste tranzactii</w:t>
      </w:r>
      <w:r w:rsidR="008F0320">
        <w:rPr>
          <w:lang w:eastAsia="ko-KR"/>
        </w:rPr>
        <w:t>.</w:t>
      </w:r>
    </w:p>
    <w:p w14:paraId="7561E15E" w14:textId="77777777" w:rsidR="009667DE" w:rsidRDefault="00CA0714" w:rsidP="00CA0714">
      <w:pPr>
        <w:rPr>
          <w:lang w:eastAsia="ko-KR"/>
        </w:rPr>
      </w:pPr>
      <w:r>
        <w:rPr>
          <w:lang w:eastAsia="ko-KR"/>
        </w:rPr>
        <w:t>Codul contractului inteligent poate sa fie scris utilizant limbaje de programare specifice blockchain-ului respectiv, cum ar fi Solididty pentru Ethereum.</w:t>
      </w:r>
    </w:p>
    <w:p w14:paraId="33DD2983" w14:textId="77777777" w:rsidR="009667DE" w:rsidRDefault="00CA0714" w:rsidP="00CA0714">
      <w:pPr>
        <w:rPr>
          <w:lang w:eastAsia="ko-KR"/>
        </w:rPr>
      </w:pPr>
      <w:r>
        <w:rPr>
          <w:lang w:eastAsia="ko-KR"/>
        </w:rPr>
        <w:t xml:space="preserve">Mai departe contractul inteligent este implementat (deployed) pe blockchain, astfel codul contractului inteligent si datele initiale devin parte a lantului de blocuri odata ce tranzactia este confirmata. </w:t>
      </w:r>
    </w:p>
    <w:p w14:paraId="46C7CB85" w14:textId="77777777" w:rsidR="009667DE" w:rsidRDefault="009667DE" w:rsidP="00CA0714">
      <w:pPr>
        <w:rPr>
          <w:lang w:eastAsia="ko-KR"/>
        </w:rPr>
      </w:pPr>
      <w:r>
        <w:rPr>
          <w:lang w:eastAsia="ko-KR"/>
        </w:rPr>
        <w:t>Din momentul in care</w:t>
      </w:r>
      <w:r w:rsidR="00CA0714">
        <w:rPr>
          <w:lang w:eastAsia="ko-KR"/>
        </w:rPr>
        <w:t xml:space="preserve"> contractul este disponibil, utilizatorii pot sa trimita tranzactii pentru a apela functii din contractul inteligent. Aceste tranzactii sunt validatede nodurile retelei, mai exact fiecare nod executa codul contractului inteligent intr-un mediu virtual securizat (de exemplu, Ethereum Virtual Machine - EVM), pentru a se asigura ca regulile contractului sunt respectate si ca tranzactia este valida. </w:t>
      </w:r>
    </w:p>
    <w:p w14:paraId="0DBB8B47" w14:textId="5344F7E8" w:rsidR="00CA0714" w:rsidRDefault="00CA0714" w:rsidP="00CA0714">
      <w:pPr>
        <w:rPr>
          <w:lang w:eastAsia="ko-KR"/>
        </w:rPr>
      </w:pPr>
      <w:r>
        <w:rPr>
          <w:lang w:eastAsia="ko-KR"/>
        </w:rPr>
        <w:t>Odata ce o tranzactie este valida, rezultatul executiei este inregistrat intr-un nou bloc din blockchain. Datele stocate pot include orice tip de informatie definita in contract, de la stari simple, precum numere si siruri de caractere, pana la structuri de date mai complexe</w:t>
      </w:r>
      <w:r w:rsidR="008F0320">
        <w:rPr>
          <w:lang w:eastAsia="ko-KR"/>
        </w:rPr>
        <w:t xml:space="preserve"> </w:t>
      </w:r>
      <w:sdt>
        <w:sdtPr>
          <w:rPr>
            <w:lang w:eastAsia="ko-KR"/>
          </w:rPr>
          <w:id w:val="2143696320"/>
          <w:citation/>
        </w:sdtPr>
        <w:sdtEndPr/>
        <w:sdtContent>
          <w:r w:rsidR="008F0320">
            <w:rPr>
              <w:lang w:eastAsia="ko-KR"/>
            </w:rPr>
            <w:fldChar w:fldCharType="begin"/>
          </w:r>
          <w:r w:rsidR="008F0320">
            <w:rPr>
              <w:lang w:val="en-US" w:eastAsia="ko-KR"/>
            </w:rPr>
            <w:instrText xml:space="preserve"> CITATION Vik17 \l 1033 </w:instrText>
          </w:r>
          <w:r w:rsidR="008F0320">
            <w:rPr>
              <w:lang w:eastAsia="ko-KR"/>
            </w:rPr>
            <w:fldChar w:fldCharType="separate"/>
          </w:r>
          <w:r w:rsidR="00F82EB7" w:rsidRPr="00F82EB7">
            <w:rPr>
              <w:noProof/>
              <w:lang w:val="en-US" w:eastAsia="ko-KR"/>
            </w:rPr>
            <w:t>[18]</w:t>
          </w:r>
          <w:r w:rsidR="008F0320">
            <w:rPr>
              <w:lang w:eastAsia="ko-KR"/>
            </w:rPr>
            <w:fldChar w:fldCharType="end"/>
          </w:r>
        </w:sdtContent>
      </w:sdt>
      <w:r>
        <w:rPr>
          <w:lang w:eastAsia="ko-KR"/>
        </w:rPr>
        <w:t xml:space="preserve">. </w:t>
      </w:r>
    </w:p>
    <w:p w14:paraId="34667D2C" w14:textId="6A585EFA" w:rsidR="005867CE" w:rsidRPr="00A942E3" w:rsidRDefault="009667DE" w:rsidP="009667DE">
      <w:pPr>
        <w:ind w:firstLine="0"/>
        <w:rPr>
          <w:lang w:eastAsia="ko-KR"/>
        </w:rPr>
      </w:pPr>
      <w:r>
        <w:rPr>
          <w:lang w:eastAsia="ko-KR"/>
        </w:rPr>
        <w:tab/>
        <w:t xml:space="preserve">Urmatorul exemplu de contract permite unui utilizator sa salveze un intreg in variabila de stare </w:t>
      </w:r>
      <w:r w:rsidR="005867CE">
        <w:rPr>
          <w:lang w:eastAsia="ko-KR"/>
        </w:rPr>
        <w:t>produsSalvat si sa modifice sau sa obtina valoarea acesteia folosind functiile salvareProdus() sau obtinereProdus().</w:t>
      </w:r>
    </w:p>
    <w:p w14:paraId="43803E8A" w14:textId="6F970002" w:rsidR="00685D51" w:rsidRDefault="00685D51" w:rsidP="00685D51">
      <w:pPr>
        <w:ind w:firstLine="0"/>
        <w:rPr>
          <w:rFonts w:ascii="Consolas" w:eastAsia="Times New Roman" w:hAnsi="Consolas"/>
          <w:b/>
          <w:bCs/>
          <w:sz w:val="23"/>
          <w:szCs w:val="23"/>
          <w:lang w:val="en-US" w:eastAsia="en-US"/>
        </w:rPr>
      </w:pPr>
      <w:r w:rsidRPr="00685D51">
        <w:rPr>
          <w:rFonts w:ascii="Consolas" w:eastAsia="Times New Roman" w:hAnsi="Consolas"/>
          <w:b/>
          <w:bCs/>
          <w:sz w:val="23"/>
          <w:szCs w:val="23"/>
          <w:lang w:val="en-US" w:eastAsia="en-US"/>
        </w:rPr>
        <w:t xml:space="preserve">/* </w:t>
      </w:r>
      <w:r>
        <w:rPr>
          <w:rFonts w:ascii="Consolas" w:eastAsia="Times New Roman" w:hAnsi="Consolas"/>
          <w:b/>
          <w:bCs/>
          <w:sz w:val="23"/>
          <w:szCs w:val="23"/>
          <w:lang w:val="en-US" w:eastAsia="en-US"/>
        </w:rPr>
        <w:t>De</w:t>
      </w:r>
      <w:r w:rsidRPr="00685D51">
        <w:rPr>
          <w:rFonts w:ascii="Consolas" w:eastAsia="Times New Roman" w:hAnsi="Consolas"/>
          <w:b/>
          <w:bCs/>
          <w:sz w:val="23"/>
          <w:szCs w:val="23"/>
          <w:lang w:val="en-US" w:eastAsia="en-US"/>
        </w:rPr>
        <w:t>fini</w:t>
      </w:r>
      <w:r w:rsidR="00A942E3">
        <w:rPr>
          <w:rFonts w:ascii="Consolas" w:eastAsia="Times New Roman" w:hAnsi="Consolas"/>
          <w:b/>
          <w:bCs/>
          <w:sz w:val="23"/>
          <w:szCs w:val="23"/>
          <w:lang w:val="en-US" w:eastAsia="en-US"/>
        </w:rPr>
        <w:t>rea</w:t>
      </w:r>
      <w:r w:rsidRPr="00685D51">
        <w:rPr>
          <w:rFonts w:ascii="Consolas" w:eastAsia="Times New Roman" w:hAnsi="Consolas"/>
          <w:b/>
          <w:bCs/>
          <w:sz w:val="23"/>
          <w:szCs w:val="23"/>
          <w:lang w:val="en-US" w:eastAsia="en-US"/>
        </w:rPr>
        <w:t xml:space="preserve"> unui contract inteligent */</w:t>
      </w:r>
    </w:p>
    <w:p w14:paraId="7E9A51CE" w14:textId="08785FE2" w:rsidR="00685D51" w:rsidRDefault="00685D51" w:rsidP="00685D51">
      <w:pPr>
        <w:ind w:firstLine="0"/>
        <w:rPr>
          <w:rFonts w:ascii="Consolas" w:eastAsia="Times New Roman" w:hAnsi="Consolas"/>
          <w:sz w:val="23"/>
          <w:szCs w:val="23"/>
          <w:lang w:val="en-US" w:eastAsia="en-US"/>
        </w:rPr>
      </w:pPr>
      <w:r>
        <w:rPr>
          <w:rFonts w:ascii="Consolas" w:eastAsia="Times New Roman" w:hAnsi="Consolas"/>
          <w:sz w:val="23"/>
          <w:szCs w:val="23"/>
          <w:lang w:val="en-US" w:eastAsia="en-US"/>
        </w:rPr>
        <w:t>contract ExempluStocareDate {</w:t>
      </w:r>
    </w:p>
    <w:p w14:paraId="0D031A6D" w14:textId="081A081C" w:rsidR="00A942E3" w:rsidRPr="00A942E3" w:rsidRDefault="00A942E3" w:rsidP="00A942E3">
      <w:pPr>
        <w:rPr>
          <w:rFonts w:ascii="Consolas" w:eastAsia="Times New Roman" w:hAnsi="Consolas"/>
          <w:b/>
          <w:bCs/>
          <w:sz w:val="23"/>
          <w:szCs w:val="23"/>
          <w:lang w:val="en-US" w:eastAsia="en-US"/>
        </w:rPr>
      </w:pPr>
      <w:r>
        <w:rPr>
          <w:rFonts w:ascii="Consolas" w:eastAsia="Times New Roman" w:hAnsi="Consolas"/>
          <w:sz w:val="23"/>
          <w:szCs w:val="23"/>
          <w:lang w:val="en-US" w:eastAsia="en-US"/>
        </w:rPr>
        <w:t>//</w:t>
      </w:r>
      <w:r>
        <w:rPr>
          <w:rFonts w:ascii="Consolas" w:eastAsia="Times New Roman" w:hAnsi="Consolas"/>
          <w:b/>
          <w:bCs/>
          <w:sz w:val="23"/>
          <w:szCs w:val="23"/>
          <w:lang w:val="en-US" w:eastAsia="en-US"/>
        </w:rPr>
        <w:t xml:space="preserve"> o variabila de stare de tip intreg fara semn</w:t>
      </w:r>
    </w:p>
    <w:p w14:paraId="07B161E2" w14:textId="7BE9DA41" w:rsidR="00685D51" w:rsidRDefault="00685D51" w:rsidP="00685D51">
      <w:pPr>
        <w:ind w:firstLine="0"/>
        <w:rPr>
          <w:rFonts w:ascii="Consolas" w:eastAsia="Times New Roman" w:hAnsi="Consolas"/>
          <w:b/>
          <w:bCs/>
          <w:sz w:val="23"/>
          <w:szCs w:val="23"/>
          <w:lang w:val="en-US" w:eastAsia="en-US"/>
        </w:rPr>
      </w:pPr>
      <w:r>
        <w:rPr>
          <w:rFonts w:ascii="Consolas" w:eastAsia="Times New Roman" w:hAnsi="Consolas"/>
          <w:sz w:val="23"/>
          <w:szCs w:val="23"/>
          <w:lang w:val="en-US" w:eastAsia="en-US"/>
        </w:rPr>
        <w:tab/>
        <w:t xml:space="preserve">uint </w:t>
      </w:r>
      <w:r w:rsidR="00A942E3">
        <w:rPr>
          <w:rFonts w:ascii="Consolas" w:eastAsia="Times New Roman" w:hAnsi="Consolas"/>
          <w:sz w:val="23"/>
          <w:szCs w:val="23"/>
          <w:lang w:val="en-US" w:eastAsia="en-US"/>
        </w:rPr>
        <w:t>produsSalvat</w:t>
      </w:r>
      <w:r>
        <w:rPr>
          <w:rFonts w:ascii="Consolas" w:eastAsia="Times New Roman" w:hAnsi="Consolas"/>
          <w:sz w:val="23"/>
          <w:szCs w:val="23"/>
          <w:lang w:val="en-US" w:eastAsia="en-US"/>
        </w:rPr>
        <w:t xml:space="preserve">; </w:t>
      </w:r>
    </w:p>
    <w:p w14:paraId="0EC17E3A" w14:textId="011441F5" w:rsidR="00685D51" w:rsidRDefault="00685D51" w:rsidP="00685D51">
      <w:pPr>
        <w:ind w:firstLine="0"/>
        <w:rPr>
          <w:rFonts w:ascii="Consolas" w:eastAsia="Times New Roman" w:hAnsi="Consolas"/>
          <w:b/>
          <w:bCs/>
          <w:sz w:val="23"/>
          <w:szCs w:val="23"/>
          <w:lang w:val="en-US" w:eastAsia="en-US"/>
        </w:rPr>
      </w:pPr>
    </w:p>
    <w:p w14:paraId="0132F367" w14:textId="5AA6BF5A" w:rsidR="00685D51" w:rsidRDefault="00685D51" w:rsidP="00685D51">
      <w:pPr>
        <w:ind w:firstLine="0"/>
        <w:rPr>
          <w:rFonts w:ascii="Consolas" w:eastAsia="Times New Roman" w:hAnsi="Consolas"/>
          <w:b/>
          <w:bCs/>
          <w:sz w:val="23"/>
          <w:szCs w:val="23"/>
          <w:lang w:val="en-US" w:eastAsia="en-US"/>
        </w:rPr>
      </w:pPr>
      <w:r>
        <w:rPr>
          <w:rFonts w:ascii="Consolas" w:eastAsia="Times New Roman" w:hAnsi="Consolas"/>
          <w:b/>
          <w:bCs/>
          <w:sz w:val="23"/>
          <w:szCs w:val="23"/>
          <w:lang w:val="en-US" w:eastAsia="en-US"/>
        </w:rPr>
        <w:t xml:space="preserve">/* Functie </w:t>
      </w:r>
      <w:r w:rsidR="00A942E3">
        <w:rPr>
          <w:rFonts w:ascii="Consolas" w:eastAsia="Times New Roman" w:hAnsi="Consolas"/>
          <w:b/>
          <w:bCs/>
          <w:sz w:val="23"/>
          <w:szCs w:val="23"/>
          <w:lang w:val="en-US" w:eastAsia="en-US"/>
        </w:rPr>
        <w:t xml:space="preserve">de salvare care </w:t>
      </w:r>
      <w:r>
        <w:rPr>
          <w:rFonts w:ascii="Consolas" w:eastAsia="Times New Roman" w:hAnsi="Consolas"/>
          <w:b/>
          <w:bCs/>
          <w:sz w:val="23"/>
          <w:szCs w:val="23"/>
          <w:lang w:val="en-US" w:eastAsia="en-US"/>
        </w:rPr>
        <w:t>poate modifica variabila de stare */</w:t>
      </w:r>
    </w:p>
    <w:p w14:paraId="37181F8E" w14:textId="04B4AD1B" w:rsidR="00685D51" w:rsidRDefault="00685D51" w:rsidP="00685D51">
      <w:pPr>
        <w:ind w:firstLine="0"/>
        <w:rPr>
          <w:rFonts w:ascii="Consolas" w:eastAsia="Times New Roman" w:hAnsi="Consolas"/>
          <w:sz w:val="23"/>
          <w:szCs w:val="23"/>
          <w:lang w:val="en-US" w:eastAsia="en-US"/>
        </w:rPr>
      </w:pPr>
      <w:r>
        <w:rPr>
          <w:rFonts w:ascii="Consolas" w:eastAsia="Times New Roman" w:hAnsi="Consolas"/>
          <w:b/>
          <w:bCs/>
          <w:sz w:val="23"/>
          <w:szCs w:val="23"/>
          <w:lang w:val="en-US" w:eastAsia="en-US"/>
        </w:rPr>
        <w:tab/>
      </w:r>
      <w:r>
        <w:rPr>
          <w:rFonts w:ascii="Consolas" w:eastAsia="Times New Roman" w:hAnsi="Consolas"/>
          <w:sz w:val="23"/>
          <w:szCs w:val="23"/>
          <w:lang w:val="en-US" w:eastAsia="en-US"/>
        </w:rPr>
        <w:t xml:space="preserve">function </w:t>
      </w:r>
      <w:r w:rsidR="00A942E3">
        <w:rPr>
          <w:rFonts w:ascii="Consolas" w:eastAsia="Times New Roman" w:hAnsi="Consolas"/>
          <w:sz w:val="23"/>
          <w:szCs w:val="23"/>
          <w:lang w:val="en-US" w:eastAsia="en-US"/>
        </w:rPr>
        <w:t>salvareProdus</w:t>
      </w:r>
      <w:r>
        <w:rPr>
          <w:rFonts w:ascii="Consolas" w:eastAsia="Times New Roman" w:hAnsi="Consolas"/>
          <w:sz w:val="23"/>
          <w:szCs w:val="23"/>
          <w:lang w:val="en-US" w:eastAsia="en-US"/>
        </w:rPr>
        <w:t>(</w:t>
      </w:r>
      <w:r w:rsidR="00A942E3">
        <w:rPr>
          <w:rFonts w:ascii="Consolas" w:eastAsia="Times New Roman" w:hAnsi="Consolas"/>
          <w:sz w:val="23"/>
          <w:szCs w:val="23"/>
          <w:lang w:val="en-US" w:eastAsia="en-US"/>
        </w:rPr>
        <w:t>uint produs) {</w:t>
      </w:r>
    </w:p>
    <w:p w14:paraId="007ADA34" w14:textId="4BD0BBF4" w:rsidR="00A942E3" w:rsidRDefault="00A942E3" w:rsidP="00685D51">
      <w:pPr>
        <w:ind w:firstLine="0"/>
        <w:rPr>
          <w:rFonts w:ascii="Consolas" w:eastAsia="Times New Roman" w:hAnsi="Consolas"/>
          <w:sz w:val="23"/>
          <w:szCs w:val="23"/>
          <w:lang w:val="en-US" w:eastAsia="en-US"/>
        </w:rPr>
      </w:pPr>
      <w:r>
        <w:rPr>
          <w:rFonts w:ascii="Consolas" w:eastAsia="Times New Roman" w:hAnsi="Consolas"/>
          <w:sz w:val="23"/>
          <w:szCs w:val="23"/>
          <w:lang w:val="en-US" w:eastAsia="en-US"/>
        </w:rPr>
        <w:tab/>
      </w:r>
      <w:r>
        <w:rPr>
          <w:rFonts w:ascii="Consolas" w:eastAsia="Times New Roman" w:hAnsi="Consolas"/>
          <w:sz w:val="23"/>
          <w:szCs w:val="23"/>
          <w:lang w:val="en-US" w:eastAsia="en-US"/>
        </w:rPr>
        <w:tab/>
        <w:t>produsSalvat = produs;</w:t>
      </w:r>
    </w:p>
    <w:p w14:paraId="070D9C49" w14:textId="5C3F51E1" w:rsidR="00A942E3" w:rsidRDefault="00A942E3" w:rsidP="00685D51">
      <w:pPr>
        <w:ind w:firstLine="0"/>
        <w:rPr>
          <w:rFonts w:ascii="Consolas" w:eastAsia="Times New Roman" w:hAnsi="Consolas"/>
          <w:sz w:val="23"/>
          <w:szCs w:val="23"/>
          <w:lang w:val="en-US" w:eastAsia="en-US"/>
        </w:rPr>
      </w:pPr>
      <w:r>
        <w:rPr>
          <w:rFonts w:ascii="Consolas" w:eastAsia="Times New Roman" w:hAnsi="Consolas"/>
          <w:sz w:val="23"/>
          <w:szCs w:val="23"/>
          <w:lang w:val="en-US" w:eastAsia="en-US"/>
        </w:rPr>
        <w:tab/>
        <w:t>}</w:t>
      </w:r>
    </w:p>
    <w:p w14:paraId="043505ED" w14:textId="77777777" w:rsidR="00A942E3" w:rsidRDefault="00A942E3" w:rsidP="00685D51">
      <w:pPr>
        <w:ind w:firstLine="0"/>
        <w:rPr>
          <w:rFonts w:ascii="Consolas" w:eastAsia="Times New Roman" w:hAnsi="Consolas"/>
          <w:sz w:val="23"/>
          <w:szCs w:val="23"/>
          <w:lang w:val="en-US" w:eastAsia="en-US"/>
        </w:rPr>
      </w:pPr>
    </w:p>
    <w:p w14:paraId="4CE8977A" w14:textId="7F691A60" w:rsidR="00A942E3" w:rsidRDefault="00A942E3" w:rsidP="00A942E3">
      <w:pPr>
        <w:ind w:firstLine="0"/>
        <w:rPr>
          <w:rFonts w:ascii="Consolas" w:eastAsia="Times New Roman" w:hAnsi="Consolas"/>
          <w:b/>
          <w:bCs/>
          <w:sz w:val="23"/>
          <w:szCs w:val="23"/>
          <w:lang w:val="en-US" w:eastAsia="en-US"/>
        </w:rPr>
      </w:pPr>
      <w:r>
        <w:rPr>
          <w:rFonts w:ascii="Consolas" w:eastAsia="Times New Roman" w:hAnsi="Consolas"/>
          <w:b/>
          <w:bCs/>
          <w:sz w:val="23"/>
          <w:szCs w:val="23"/>
          <w:lang w:val="en-US" w:eastAsia="en-US"/>
        </w:rPr>
        <w:t>/* Functie care returneaza valoarea variabilei de stare */</w:t>
      </w:r>
    </w:p>
    <w:p w14:paraId="106D45DF" w14:textId="426AA542" w:rsidR="00A942E3" w:rsidRDefault="00A942E3" w:rsidP="00685D51">
      <w:pPr>
        <w:ind w:firstLine="0"/>
        <w:rPr>
          <w:rFonts w:ascii="Consolas" w:eastAsia="Times New Roman" w:hAnsi="Consolas"/>
          <w:sz w:val="23"/>
          <w:szCs w:val="23"/>
          <w:lang w:val="en-US" w:eastAsia="en-US"/>
        </w:rPr>
      </w:pPr>
      <w:r>
        <w:rPr>
          <w:rFonts w:ascii="Consolas" w:eastAsia="Times New Roman" w:hAnsi="Consolas"/>
          <w:sz w:val="23"/>
          <w:szCs w:val="23"/>
          <w:lang w:val="en-US" w:eastAsia="en-US"/>
        </w:rPr>
        <w:tab/>
        <w:t>fun</w:t>
      </w:r>
      <w:r w:rsidR="00774978">
        <w:rPr>
          <w:rFonts w:ascii="Consolas" w:eastAsia="Times New Roman" w:hAnsi="Consolas"/>
          <w:sz w:val="23"/>
          <w:szCs w:val="23"/>
          <w:lang w:val="en-US" w:eastAsia="en-US"/>
        </w:rPr>
        <w:t>c</w:t>
      </w:r>
      <w:r>
        <w:rPr>
          <w:rFonts w:ascii="Consolas" w:eastAsia="Times New Roman" w:hAnsi="Consolas"/>
          <w:sz w:val="23"/>
          <w:szCs w:val="23"/>
          <w:lang w:val="en-US" w:eastAsia="en-US"/>
        </w:rPr>
        <w:t>tion obtinereProdus() returns (uint) {</w:t>
      </w:r>
    </w:p>
    <w:p w14:paraId="1569D244" w14:textId="36570B2B" w:rsidR="00A942E3" w:rsidRDefault="00A942E3" w:rsidP="00685D51">
      <w:pPr>
        <w:ind w:firstLine="0"/>
        <w:rPr>
          <w:rFonts w:ascii="Consolas" w:eastAsia="Times New Roman" w:hAnsi="Consolas"/>
          <w:sz w:val="23"/>
          <w:szCs w:val="23"/>
          <w:lang w:val="en-US" w:eastAsia="en-US"/>
        </w:rPr>
      </w:pPr>
      <w:r>
        <w:rPr>
          <w:rFonts w:ascii="Consolas" w:eastAsia="Times New Roman" w:hAnsi="Consolas"/>
          <w:sz w:val="23"/>
          <w:szCs w:val="23"/>
          <w:lang w:val="en-US" w:eastAsia="en-US"/>
        </w:rPr>
        <w:lastRenderedPageBreak/>
        <w:tab/>
      </w:r>
      <w:r>
        <w:rPr>
          <w:rFonts w:ascii="Consolas" w:eastAsia="Times New Roman" w:hAnsi="Consolas"/>
          <w:sz w:val="23"/>
          <w:szCs w:val="23"/>
          <w:lang w:val="en-US" w:eastAsia="en-US"/>
        </w:rPr>
        <w:tab/>
        <w:t>return produsSalvat;</w:t>
      </w:r>
    </w:p>
    <w:p w14:paraId="5899B4AB" w14:textId="00B3216E" w:rsidR="00A942E3" w:rsidRDefault="00A942E3" w:rsidP="00685D51">
      <w:pPr>
        <w:ind w:firstLine="0"/>
        <w:rPr>
          <w:rFonts w:ascii="Consolas" w:eastAsia="Times New Roman" w:hAnsi="Consolas"/>
          <w:sz w:val="23"/>
          <w:szCs w:val="23"/>
          <w:lang w:val="en-US" w:eastAsia="en-US"/>
        </w:rPr>
      </w:pPr>
      <w:r>
        <w:rPr>
          <w:rFonts w:ascii="Consolas" w:eastAsia="Times New Roman" w:hAnsi="Consolas"/>
          <w:sz w:val="23"/>
          <w:szCs w:val="23"/>
          <w:lang w:val="en-US" w:eastAsia="en-US"/>
        </w:rPr>
        <w:tab/>
        <w:t>}</w:t>
      </w:r>
    </w:p>
    <w:p w14:paraId="73161F52" w14:textId="5F015521" w:rsidR="00A942E3" w:rsidRDefault="00A942E3" w:rsidP="00685D51">
      <w:pPr>
        <w:ind w:firstLine="0"/>
        <w:rPr>
          <w:rFonts w:ascii="Consolas" w:eastAsia="Times New Roman" w:hAnsi="Consolas"/>
          <w:sz w:val="23"/>
          <w:szCs w:val="23"/>
          <w:lang w:val="en-US" w:eastAsia="en-US"/>
        </w:rPr>
      </w:pPr>
      <w:r>
        <w:rPr>
          <w:rFonts w:ascii="Consolas" w:eastAsia="Times New Roman" w:hAnsi="Consolas"/>
          <w:sz w:val="23"/>
          <w:szCs w:val="23"/>
          <w:lang w:val="en-US" w:eastAsia="en-US"/>
        </w:rPr>
        <w:t>}</w:t>
      </w:r>
    </w:p>
    <w:p w14:paraId="512BC76D" w14:textId="0A098C59" w:rsidR="005867CE" w:rsidRDefault="005867CE" w:rsidP="00685D51">
      <w:pPr>
        <w:ind w:firstLine="0"/>
        <w:rPr>
          <w:rFonts w:ascii="Consolas" w:eastAsia="Times New Roman" w:hAnsi="Consolas"/>
          <w:sz w:val="23"/>
          <w:szCs w:val="23"/>
          <w:lang w:val="en-US" w:eastAsia="en-US"/>
        </w:rPr>
      </w:pPr>
    </w:p>
    <w:p w14:paraId="2B59DE77" w14:textId="31BBCC12" w:rsidR="005867CE" w:rsidRDefault="005867CE" w:rsidP="005867CE">
      <w:pPr>
        <w:ind w:firstLine="578"/>
        <w:rPr>
          <w:lang w:eastAsia="ko-KR"/>
        </w:rPr>
      </w:pPr>
      <w:r>
        <w:rPr>
          <w:lang w:eastAsia="ko-KR"/>
        </w:rPr>
        <w:t>Pe baza acestui exemplu se pot dezvolta contracte inteligente care sa salveze informatii despre orice element necesar unui sistem de trasabilitate. Se pot memora date despre actorii lantului de aprovizionare, produse, posibile transformari ale produselor</w:t>
      </w:r>
      <w:r w:rsidR="008F0320">
        <w:rPr>
          <w:lang w:eastAsia="ko-KR"/>
        </w:rPr>
        <w:t xml:space="preserve"> si</w:t>
      </w:r>
      <w:r>
        <w:rPr>
          <w:lang w:eastAsia="ko-KR"/>
        </w:rPr>
        <w:t xml:space="preserve"> transferurile realizate</w:t>
      </w:r>
      <w:r w:rsidR="008F0320">
        <w:rPr>
          <w:lang w:eastAsia="ko-KR"/>
        </w:rPr>
        <w:t xml:space="preserve"> intre participanti. </w:t>
      </w:r>
    </w:p>
    <w:p w14:paraId="3324C5A6" w14:textId="77777777" w:rsidR="008F0320" w:rsidRDefault="008F0320" w:rsidP="00685D51">
      <w:pPr>
        <w:ind w:firstLine="0"/>
        <w:rPr>
          <w:lang w:eastAsia="ko-KR"/>
        </w:rPr>
      </w:pPr>
      <w:r>
        <w:rPr>
          <w:lang w:eastAsia="ko-KR"/>
        </w:rPr>
        <w:tab/>
        <w:t>De asemenea, proiectarea contratelor inteligente trebuie sa ia in considerare costurile de tranzactie si limitarile gazului pentru a asigura ca functioarea contractului este viabila economic pe blockchain.</w:t>
      </w:r>
    </w:p>
    <w:p w14:paraId="69D14AF6" w14:textId="0D0DA00F" w:rsidR="005867CE" w:rsidRPr="00685D51" w:rsidRDefault="008F0320" w:rsidP="00685D51">
      <w:pPr>
        <w:ind w:firstLine="0"/>
        <w:rPr>
          <w:rFonts w:ascii="Consolas" w:eastAsia="Times New Roman" w:hAnsi="Consolas"/>
          <w:sz w:val="23"/>
          <w:szCs w:val="23"/>
          <w:lang w:val="en-US" w:eastAsia="en-US"/>
        </w:rPr>
      </w:pPr>
      <w:r>
        <w:rPr>
          <w:lang w:eastAsia="ko-KR"/>
        </w:rPr>
        <w:tab/>
        <w:t xml:space="preserve">Datele esentiale pentru monitorizarea actiunilor realizate de actorii lantului de aprovizionare nu ar trebui sa ocupe foarte mult spatiu. Cu toate astea, in cazul in care </w:t>
      </w:r>
      <w:r w:rsidR="00A71DE4">
        <w:rPr>
          <w:lang w:eastAsia="ko-KR"/>
        </w:rPr>
        <w:t xml:space="preserve">structura de date ar creste si s-ar adauga detalii care nu ar fi triviale pentru functionarea sistemului ar trebui ca datele sa fie salvate intr-un sistem separat, nu in blockchain. Implementarea acestui lucru este posibila cu ajutorul protocolului IPFS, care permite stocarea si partajarea datelor intr-un mod distribuit. </w:t>
      </w:r>
    </w:p>
    <w:p w14:paraId="10C36CE3" w14:textId="2A3BDF6F" w:rsidR="00D6130F" w:rsidRPr="001C4C7D" w:rsidRDefault="001C4C7D" w:rsidP="001C4C7D">
      <w:pPr>
        <w:pStyle w:val="Heading2"/>
        <w:numPr>
          <w:ilvl w:val="1"/>
          <w:numId w:val="5"/>
        </w:numPr>
        <w:tabs>
          <w:tab w:val="num" w:pos="720"/>
        </w:tabs>
        <w:ind w:left="578" w:hanging="578"/>
        <w:rPr>
          <w:lang w:val="ro-RO"/>
        </w:rPr>
      </w:pPr>
      <w:bookmarkStart w:id="82" w:name="_Toc171166630"/>
      <w:r>
        <w:rPr>
          <w:lang w:val="ro-RO"/>
        </w:rPr>
        <w:t>E</w:t>
      </w:r>
      <w:r w:rsidR="00D97D9C" w:rsidRPr="001C4C7D">
        <w:rPr>
          <w:lang w:val="ro-RO"/>
        </w:rPr>
        <w:t>tap</w:t>
      </w:r>
      <w:r>
        <w:rPr>
          <w:lang w:val="ro-RO"/>
        </w:rPr>
        <w:t>a</w:t>
      </w:r>
      <w:r w:rsidR="00D97D9C" w:rsidRPr="001C4C7D">
        <w:rPr>
          <w:lang w:val="ro-RO"/>
        </w:rPr>
        <w:t xml:space="preserve"> de transformare a materiilor prime in produse</w:t>
      </w:r>
      <w:bookmarkEnd w:id="82"/>
    </w:p>
    <w:p w14:paraId="5F8556B7" w14:textId="3E631D4A" w:rsidR="0086120F" w:rsidRDefault="0086120F" w:rsidP="0086120F">
      <w:r>
        <w:t>Reteta este un element de date cheie care defineste</w:t>
      </w:r>
      <w:r w:rsidR="001C4C7D">
        <w:t xml:space="preserve"> procesul de</w:t>
      </w:r>
      <w:r>
        <w:t xml:space="preserve"> transformare</w:t>
      </w:r>
      <w:r w:rsidR="001C4C7D">
        <w:t xml:space="preserve"> in fabricarea produselor</w:t>
      </w:r>
      <w:r>
        <w:t>. Primeste ca input un produs sau a mai mule produse intr-o cantitate bine stabilita si are ca output un anumit numar de produse, rezultate in urma transformarii. O reteta poate defini transformari sub forma unui blackbox, fara sa se urmareasca toate transformarile pe care ingredientele le sufera, sau poate fi folosita pentru a definii clar fiecare pas intermediar in procesul de productie. Aceasta functionalitate poate fi exploatata pentru a intalnii nevoile fiecarui producator pentru atingerea scopurilor si obiectivelor proprii.</w:t>
      </w:r>
    </w:p>
    <w:p w14:paraId="47B5191A" w14:textId="08B47B9F" w:rsidR="0086120F" w:rsidRDefault="0086120F" w:rsidP="0086120F">
      <w:r>
        <w:t xml:space="preserve">Fiecare </w:t>
      </w:r>
      <w:r w:rsidR="001C4C7D">
        <w:t>actor</w:t>
      </w:r>
      <w:r>
        <w:t xml:space="preserve"> are un stoc de produse, acestea pot sa provina de la alti </w:t>
      </w:r>
      <w:r w:rsidR="001C4C7D">
        <w:t>actori</w:t>
      </w:r>
      <w:r>
        <w:t xml:space="preserve"> sau sa fie produse de baza in cazul in care </w:t>
      </w:r>
      <w:r w:rsidR="001C4C7D">
        <w:t>actorul</w:t>
      </w:r>
      <w:r>
        <w:t xml:space="preserve"> este si un producator primar. In functie de ce se doreste a fi creat, </w:t>
      </w:r>
      <w:r w:rsidR="001C4C7D">
        <w:t>actorul</w:t>
      </w:r>
      <w:r>
        <w:t xml:space="preserve"> poate creea un nou produs folosind o reteta, ingredientele disponibile in stocul utilizatorului sunt modificate, cantitatea acestora fiind scazuta, iar produsul nou rezultat in urma transformarii este introdus in stoc. Acest proces trebuie sa fie in conformitate cu realitatea pentru ca sistemul de trasabilitate sa fie unul de succes. Inainte de a se realiza orice modificare sistemul verifica daca produsele sunt in stoc si daca acestea sunt in cantitatea necesara pentru a se realiza transformarea. De asemenea o reteta nu poate fi modificata de un utilizator in momentul folosirii acesteia, retetele fiind bine stabilite dinainte, ele pot fi doar vizualizate si folosite pentru creearea altor produse.</w:t>
      </w:r>
    </w:p>
    <w:p w14:paraId="1B03AF94" w14:textId="6A2EDDE5" w:rsidR="00B10651" w:rsidRDefault="00B10651" w:rsidP="00B10651">
      <w:pPr>
        <w:rPr>
          <w:lang w:eastAsia="ko-KR"/>
        </w:rPr>
      </w:pPr>
      <w:r>
        <w:rPr>
          <w:lang w:eastAsia="ko-KR"/>
        </w:rPr>
        <w:t xml:space="preserve">Aplicatia este responsabila de crearea unor produse, unele introduse direct de catre utilizatori, altele pe baza unor retete, dar indiferent de felul de creare al unui produs, acesta primeste un cod de bare unic, generat in formatul EAN13. </w:t>
      </w:r>
    </w:p>
    <w:p w14:paraId="0F26174A" w14:textId="64FE5F74" w:rsidR="000617FA" w:rsidRDefault="00B10651" w:rsidP="00B10651">
      <w:r>
        <w:t xml:space="preserve">Algoritmul de creare a unui produs pe baza unei retete, folosind ingrediente din stocul existent al producatorului presupune identificarea retetei care se doreste a fi folosita, aceasta poate fi transmisa ca parametru, sau se poate transmite doar id-ul unei retete. Pentru a simplifica necesitatea de a transmite date, </w:t>
      </w:r>
      <w:r w:rsidR="00B64755">
        <w:t xml:space="preserve">s-a folosit </w:t>
      </w:r>
      <w:r>
        <w:t>transmiterea doar a id-ul retetei deoarece retetele ar trebui sa fie salvate in blockchain si sa fie usor de accesat, de asemenea se evita compararea retetei din functie cu cea care este deja salvata in blockchain.</w:t>
      </w:r>
    </w:p>
    <w:p w14:paraId="71AEF271" w14:textId="5A51CCAE" w:rsidR="00B10651" w:rsidRDefault="000617FA" w:rsidP="00B10651">
      <w:r w:rsidRPr="000617FA">
        <w:lastRenderedPageBreak/>
        <w:t xml:space="preserve"> </w:t>
      </w:r>
      <w:r w:rsidRPr="00BF015A">
        <w:rPr>
          <w:noProof/>
        </w:rPr>
        <w:drawing>
          <wp:inline distT="0" distB="0" distL="0" distR="0" wp14:anchorId="410C953E" wp14:editId="31E8B898">
            <wp:extent cx="5274310" cy="3599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99815"/>
                    </a:xfrm>
                    <a:prstGeom prst="rect">
                      <a:avLst/>
                    </a:prstGeom>
                  </pic:spPr>
                </pic:pic>
              </a:graphicData>
            </a:graphic>
          </wp:inline>
        </w:drawing>
      </w:r>
    </w:p>
    <w:p w14:paraId="6831C16C" w14:textId="79A81DEC" w:rsidR="00B10651" w:rsidRDefault="00B10651" w:rsidP="00B10651">
      <w:pPr>
        <w:keepNext/>
      </w:pPr>
    </w:p>
    <w:p w14:paraId="20E6E730" w14:textId="70A34AC7" w:rsidR="00B10651" w:rsidRDefault="00B10651" w:rsidP="000617FA">
      <w:pPr>
        <w:pStyle w:val="Caption"/>
      </w:pPr>
      <w:r>
        <w:t xml:space="preserve">Figura </w:t>
      </w:r>
      <w:r w:rsidR="00A054EB">
        <w:fldChar w:fldCharType="begin"/>
      </w:r>
      <w:r w:rsidR="00A054EB">
        <w:instrText xml:space="preserve"> STYLEREF 1 \s </w:instrText>
      </w:r>
      <w:r w:rsidR="00A054EB">
        <w:fldChar w:fldCharType="separate"/>
      </w:r>
      <w:r w:rsidR="00A054EB">
        <w:rPr>
          <w:noProof/>
        </w:rPr>
        <w:t>4</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2</w:t>
      </w:r>
      <w:r w:rsidR="00A054EB">
        <w:fldChar w:fldCharType="end"/>
      </w:r>
      <w:r>
        <w:t xml:space="preserve"> Algoritmul de creare unui produs pe baza unei retete</w:t>
      </w:r>
    </w:p>
    <w:p w14:paraId="4576A6F5" w14:textId="77777777" w:rsidR="000617FA" w:rsidRPr="000617FA" w:rsidRDefault="000617FA" w:rsidP="000617FA">
      <w:pPr>
        <w:rPr>
          <w:lang w:eastAsia="ko-KR"/>
        </w:rPr>
      </w:pPr>
    </w:p>
    <w:p w14:paraId="6E66E5E7" w14:textId="6B76E6CC" w:rsidR="00B10651" w:rsidRDefault="00B10651" w:rsidP="00255CD9">
      <w:r>
        <w:t>Dupa obtinerea retetei, urmeaza iterarea prin stocul curent al producatorului, unde pentru fiecare produs se face o iterare prin reteta in care se verifica daca produsul respecta cantitatea necesara specificata de ingredient, daca are acelasi tip de produs ca ingredientul si daca produsul nu a fost deja selectat anterior. Daca toate verificarile sunt indeplinite, se descreste cantitatea produsului din stoc cu cantitatea de  ingredient folosita, se incrementeaza contorul ingredientelor gasite, si se salveza produsul ca fiind utilizat. Dupa toate parcurgerile se verifica contorul produselor gasite, daca acesta nu este egal cu numarul de ingrediente care este specificat in reteta, toate schimbarile realizate pana in acest moment sunt anulate. In caz contrar, daca totul continua cu succes, un produs nou este creat si salvat in blockchain. De asemenea produsul poate fi salvat in stocul utilizatorului, iar produsele care au fost marcate ca utilizate se pot stoca pentru a fi folosite in functionalitatea de trasabilitate.</w:t>
      </w:r>
    </w:p>
    <w:p w14:paraId="13F36044" w14:textId="775D357D" w:rsidR="000617FA" w:rsidRDefault="00B10651" w:rsidP="00B10651">
      <w:r>
        <w:t xml:space="preserve">Algoritmul de generare al codului de bare </w:t>
      </w:r>
      <w:r w:rsidR="00FE3C6D">
        <w:t xml:space="preserve">in format </w:t>
      </w:r>
      <w:r>
        <w:t>EAN13</w:t>
      </w:r>
      <w:r w:rsidR="00FE3C6D">
        <w:t xml:space="preserve">, </w:t>
      </w:r>
      <w:r>
        <w:t xml:space="preserve">are nevoie de </w:t>
      </w:r>
      <w:r w:rsidR="00FE3C6D">
        <w:t>trei</w:t>
      </w:r>
      <w:r>
        <w:t xml:space="preserve"> parametrii de intrare, codul de regiune, codul producatorului si codul produsului. Se preiau ultimele </w:t>
      </w:r>
      <w:r w:rsidR="00FE3C6D">
        <w:t>5</w:t>
      </w:r>
      <w:r>
        <w:t xml:space="preserve"> cifre din codul producatorului si se salveaza intr-o lista de </w:t>
      </w:r>
      <w:r w:rsidR="00FE3C6D">
        <w:t>5</w:t>
      </w:r>
      <w:r>
        <w:t xml:space="preserve"> elemente, o sa o numim manufacturerDigits, de asemnea se salveaza intr-o alta lista, productDigits, ultimele </w:t>
      </w:r>
      <w:r w:rsidR="00FE3C6D">
        <w:t>5</w:t>
      </w:r>
      <w:r>
        <w:t xml:space="preserve"> cifre din codul produsului.</w:t>
      </w:r>
    </w:p>
    <w:p w14:paraId="2053E8A6" w14:textId="0E32169C" w:rsidR="00B10651" w:rsidRDefault="00B10651" w:rsidP="000617FA">
      <w:r>
        <w:lastRenderedPageBreak/>
        <w:t xml:space="preserve"> </w:t>
      </w:r>
      <w:r w:rsidR="000617FA" w:rsidRPr="00F05E16">
        <w:rPr>
          <w:noProof/>
        </w:rPr>
        <w:drawing>
          <wp:inline distT="0" distB="0" distL="0" distR="0" wp14:anchorId="529F2975" wp14:editId="3422041E">
            <wp:extent cx="5274310" cy="3513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13455"/>
                    </a:xfrm>
                    <a:prstGeom prst="rect">
                      <a:avLst/>
                    </a:prstGeom>
                  </pic:spPr>
                </pic:pic>
              </a:graphicData>
            </a:graphic>
          </wp:inline>
        </w:drawing>
      </w:r>
    </w:p>
    <w:p w14:paraId="4E10F4BB" w14:textId="10D723CF" w:rsidR="00B10651" w:rsidRDefault="00B10651" w:rsidP="00B10651">
      <w:pPr>
        <w:pStyle w:val="Caption"/>
      </w:pPr>
      <w:r>
        <w:t xml:space="preserve">Figura </w:t>
      </w:r>
      <w:r w:rsidR="00A054EB">
        <w:fldChar w:fldCharType="begin"/>
      </w:r>
      <w:r w:rsidR="00A054EB">
        <w:instrText xml:space="preserve"> STYLEREF 1 \s </w:instrText>
      </w:r>
      <w:r w:rsidR="00A054EB">
        <w:fldChar w:fldCharType="separate"/>
      </w:r>
      <w:r w:rsidR="00A054EB">
        <w:rPr>
          <w:noProof/>
        </w:rPr>
        <w:t>4</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3</w:t>
      </w:r>
      <w:r w:rsidR="00A054EB">
        <w:fldChar w:fldCharType="end"/>
      </w:r>
      <w:r>
        <w:t xml:space="preserve"> Algoritmul de generare al codului de bare</w:t>
      </w:r>
    </w:p>
    <w:p w14:paraId="64125C4B" w14:textId="77777777" w:rsidR="00B10651" w:rsidRDefault="00B10651" w:rsidP="00B10651"/>
    <w:p w14:paraId="7EBA74F5" w14:textId="7A740B8B" w:rsidR="00B10651" w:rsidRPr="0086120F" w:rsidRDefault="00B10651" w:rsidP="00505C36">
      <w:r>
        <w:t>Mai departe se initializeaza o lista de cifre de lungime 13, digits. In primele doua pozitii ale listei digits se salveaza codul de regiune, care se preiau din primul parametru al functiei. Mai departe se face o parcurgere cu 5 iteratii care permite salvarea pe urmatoarele 5 pozitii din digits, adica pozitiile 2-6, valorillor din manufacturerDigits si pe urmatoarele 5, adica pozitiile 7-11, se salveaza valorile din productDigits. In final, pe pozitia 12 se salveaza cifra de control a codului de bare, acesta se genereaza pe baza cifrelor generate pana acum, se face suma elementelor de pe pozitie para, si suma elementelor de pe pozitia impara, dupa care se calculeaza o valoare cu formula (suma elementelor de pe pozitie para * 3 + suma elementelor de pe pozitie impara) % 10, daca aceasta valoare este 0 se returneaza 0, altfel se returneaza diferenta dintre 10 si  valoarea rezultata.</w:t>
      </w:r>
    </w:p>
    <w:p w14:paraId="0F0415D1" w14:textId="4FC5223D" w:rsidR="009F46F6" w:rsidRDefault="0064010A" w:rsidP="009F46F6">
      <w:pPr>
        <w:pStyle w:val="Heading2"/>
        <w:numPr>
          <w:ilvl w:val="1"/>
          <w:numId w:val="5"/>
        </w:numPr>
        <w:tabs>
          <w:tab w:val="num" w:pos="720"/>
        </w:tabs>
        <w:ind w:left="578" w:hanging="578"/>
        <w:rPr>
          <w:lang w:val="ro-RO"/>
        </w:rPr>
      </w:pPr>
      <w:bookmarkStart w:id="83" w:name="_Toc171166631"/>
      <w:r>
        <w:rPr>
          <w:lang w:val="ro-RO"/>
        </w:rPr>
        <w:t>Inregistrarea unui transfer de proprietate</w:t>
      </w:r>
      <w:bookmarkEnd w:id="83"/>
    </w:p>
    <w:p w14:paraId="3EE486F9" w14:textId="656F6170" w:rsidR="00D36389" w:rsidRDefault="00D36389" w:rsidP="00D36389">
      <w:r>
        <w:t>Utilizatorul care doreste sa trimita un produs catre alt utilizator poate face asta prin initierea unui transfer. Transferul va aparea ca fiind in asteptare pentru utilizatorul destinatar, acesta fiind capabil sa accepte sau sa refuze transferul. Daca transferul este acceptat, atunci produsul este scazut din stocul expeditorului si este adaugat in stocul destinatarului</w:t>
      </w:r>
      <w:r w:rsidR="0082407F">
        <w:t xml:space="preserve">, procesul se poate observa reprezentat in </w:t>
      </w:r>
      <w:r w:rsidR="0082407F">
        <w:fldChar w:fldCharType="begin"/>
      </w:r>
      <w:r w:rsidR="0082407F">
        <w:instrText xml:space="preserve"> REF _Ref170416648 \h </w:instrText>
      </w:r>
      <w:r w:rsidR="0082407F">
        <w:fldChar w:fldCharType="separate"/>
      </w:r>
      <w:r w:rsidR="00AD5A5F">
        <w:t xml:space="preserve">Figura </w:t>
      </w:r>
      <w:r w:rsidR="00AD5A5F">
        <w:rPr>
          <w:noProof/>
        </w:rPr>
        <w:t>4</w:t>
      </w:r>
      <w:r w:rsidR="00AD5A5F">
        <w:t>.</w:t>
      </w:r>
      <w:r w:rsidR="00AD5A5F">
        <w:rPr>
          <w:noProof/>
        </w:rPr>
        <w:t>3</w:t>
      </w:r>
      <w:r w:rsidR="0082407F">
        <w:fldChar w:fldCharType="end"/>
      </w:r>
      <w:r w:rsidR="0082407F">
        <w:t xml:space="preserve">. </w:t>
      </w:r>
      <w:r>
        <w:t xml:space="preserve"> Pentru realizarea acestui proces se poate creea o lista de transferuri, unde ar fi salvate toate transferurile facute utilizatori. Utilizatorul destinatar ar initia transferul, astfel se adauga un transfer in lista, acesta avand statusul in asteptare, iar destinatarul poate accepta transferul, statusul schimbandu-se in acceptat, in momentul acceptari se realizeaza si modificarile stocurilor celor doi utilizatori. In momentul in care se refuza transferul, atunci statusul se schimba in refuzat si atunci nimic nu este modificat.</w:t>
      </w:r>
    </w:p>
    <w:p w14:paraId="33F8FC2D" w14:textId="77777777" w:rsidR="0082407F" w:rsidRDefault="0082407F" w:rsidP="002F1CFB">
      <w:pPr>
        <w:ind w:firstLine="0"/>
      </w:pPr>
    </w:p>
    <w:p w14:paraId="63177A35" w14:textId="77777777" w:rsidR="0082407F" w:rsidRDefault="00AF00D6" w:rsidP="0082407F">
      <w:pPr>
        <w:keepNext/>
        <w:suppressAutoHyphens w:val="0"/>
        <w:ind w:firstLine="0"/>
        <w:jc w:val="left"/>
      </w:pPr>
      <w:r w:rsidRPr="00AF00D6">
        <w:rPr>
          <w:noProof/>
          <w:lang w:eastAsia="ko-KR"/>
        </w:rPr>
        <w:lastRenderedPageBreak/>
        <w:drawing>
          <wp:inline distT="0" distB="0" distL="0" distR="0" wp14:anchorId="61A8596C" wp14:editId="566CAECB">
            <wp:extent cx="5162550" cy="2013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162550" cy="2013489"/>
                    </a:xfrm>
                    <a:prstGeom prst="rect">
                      <a:avLst/>
                    </a:prstGeom>
                    <a:noFill/>
                    <a:ln>
                      <a:noFill/>
                    </a:ln>
                  </pic:spPr>
                </pic:pic>
              </a:graphicData>
            </a:graphic>
          </wp:inline>
        </w:drawing>
      </w:r>
    </w:p>
    <w:p w14:paraId="127B6A84" w14:textId="12580C97" w:rsidR="00AF00D6" w:rsidRPr="00AF00D6" w:rsidRDefault="0082407F" w:rsidP="0082407F">
      <w:pPr>
        <w:pStyle w:val="Caption"/>
        <w:rPr>
          <w:lang w:val="en-US" w:eastAsia="en-US"/>
        </w:rPr>
      </w:pPr>
      <w:bookmarkStart w:id="84" w:name="_Ref170416648"/>
      <w:bookmarkStart w:id="85" w:name="_Ref170416543"/>
      <w:r>
        <w:t xml:space="preserve">Figura </w:t>
      </w:r>
      <w:r w:rsidR="00A054EB">
        <w:fldChar w:fldCharType="begin"/>
      </w:r>
      <w:r w:rsidR="00A054EB">
        <w:instrText xml:space="preserve"> STYLEREF 1 \s </w:instrText>
      </w:r>
      <w:r w:rsidR="00A054EB">
        <w:fldChar w:fldCharType="separate"/>
      </w:r>
      <w:r w:rsidR="00A054EB">
        <w:rPr>
          <w:noProof/>
        </w:rPr>
        <w:t>4</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4</w:t>
      </w:r>
      <w:r w:rsidR="00A054EB">
        <w:fldChar w:fldCharType="end"/>
      </w:r>
      <w:bookmarkEnd w:id="84"/>
      <w:r>
        <w:t xml:space="preserve"> Transferul unui produs</w:t>
      </w:r>
      <w:bookmarkEnd w:id="85"/>
    </w:p>
    <w:p w14:paraId="1687B4D4" w14:textId="77777777" w:rsidR="00D36389" w:rsidRPr="00D36389" w:rsidRDefault="00D36389" w:rsidP="00D36389">
      <w:pPr>
        <w:rPr>
          <w:lang w:eastAsia="ko-KR"/>
        </w:rPr>
      </w:pPr>
    </w:p>
    <w:p w14:paraId="6A34FFB2" w14:textId="62DC9725" w:rsidR="009F46F6" w:rsidRDefault="00D97D9C" w:rsidP="009F46F6">
      <w:pPr>
        <w:pStyle w:val="Heading2"/>
        <w:numPr>
          <w:ilvl w:val="1"/>
          <w:numId w:val="5"/>
        </w:numPr>
        <w:tabs>
          <w:tab w:val="num" w:pos="720"/>
        </w:tabs>
        <w:ind w:left="578" w:hanging="578"/>
        <w:rPr>
          <w:lang w:val="ro-RO"/>
        </w:rPr>
      </w:pPr>
      <w:bookmarkStart w:id="86" w:name="_Ref170805985"/>
      <w:bookmarkStart w:id="87" w:name="_Toc171166632"/>
      <w:r>
        <w:rPr>
          <w:lang w:val="ro-RO"/>
        </w:rPr>
        <w:t>Functia de r</w:t>
      </w:r>
      <w:r w:rsidR="009F46F6">
        <w:rPr>
          <w:lang w:val="ro-RO"/>
        </w:rPr>
        <w:t>econstructi</w:t>
      </w:r>
      <w:r>
        <w:rPr>
          <w:lang w:val="ro-RO"/>
        </w:rPr>
        <w:t>e a</w:t>
      </w:r>
      <w:r w:rsidR="009F46F6">
        <w:rPr>
          <w:lang w:val="ro-RO"/>
        </w:rPr>
        <w:t xml:space="preserve"> traseului</w:t>
      </w:r>
      <w:r w:rsidR="00D36389">
        <w:rPr>
          <w:lang w:val="ro-RO"/>
        </w:rPr>
        <w:t xml:space="preserve"> unui produs</w:t>
      </w:r>
      <w:bookmarkEnd w:id="86"/>
      <w:bookmarkEnd w:id="87"/>
    </w:p>
    <w:p w14:paraId="28CCF36B" w14:textId="15C54797" w:rsidR="00D36389" w:rsidRDefault="002B78DC" w:rsidP="00D36389">
      <w:pPr>
        <w:rPr>
          <w:lang w:eastAsia="ko-KR"/>
        </w:rPr>
      </w:pPr>
      <w:r>
        <w:rPr>
          <w:lang w:eastAsia="ko-KR"/>
        </w:rPr>
        <w:t>Traseul produselor este un proces care ofera detaliile unui produs intr-un mod amanuntit, aratand sub o forma arborescenta compozitia ingredientelor</w:t>
      </w:r>
      <w:r w:rsidR="00B10651">
        <w:rPr>
          <w:lang w:eastAsia="ko-KR"/>
        </w:rPr>
        <w:t xml:space="preserve"> </w:t>
      </w:r>
      <w:r>
        <w:rPr>
          <w:lang w:eastAsia="ko-KR"/>
        </w:rPr>
        <w:t xml:space="preserve">pana la produsele de baza care au fost folosite. Aceasta functionalitate poate fi obtinuta prin salvarea </w:t>
      </w:r>
      <w:r w:rsidR="00503DCA">
        <w:rPr>
          <w:lang w:eastAsia="ko-KR"/>
        </w:rPr>
        <w:t>identificatorilor ingredientelor fiecarui produs care a fost creat vreodata. Cu aceasta abordare se poate face o cautare recursiva pana se intalnesc produsele de baza care au fost folosite.</w:t>
      </w:r>
      <w:r w:rsidR="00B10651">
        <w:rPr>
          <w:lang w:eastAsia="ko-KR"/>
        </w:rPr>
        <w:t xml:space="preserve"> </w:t>
      </w:r>
    </w:p>
    <w:p w14:paraId="5BCA2B5E" w14:textId="7A7AF04C" w:rsidR="00D61E74" w:rsidRDefault="00D61E74" w:rsidP="00AF00D6">
      <w:pPr>
        <w:keepNext/>
        <w:ind w:firstLine="0"/>
      </w:pPr>
      <w:r>
        <w:rPr>
          <w:lang w:eastAsia="ko-KR"/>
        </w:rPr>
        <w:br/>
      </w:r>
      <w:r w:rsidRPr="006B0ABE">
        <w:rPr>
          <w:rFonts w:eastAsia="Times New Roman"/>
          <w:noProof/>
          <w:lang w:val="en-US" w:eastAsia="en-US"/>
        </w:rPr>
        <w:drawing>
          <wp:inline distT="0" distB="0" distL="0" distR="0" wp14:anchorId="411714C4" wp14:editId="2D848583">
            <wp:extent cx="508635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6350" cy="3067050"/>
                    </a:xfrm>
                    <a:prstGeom prst="rect">
                      <a:avLst/>
                    </a:prstGeom>
                    <a:noFill/>
                    <a:ln>
                      <a:noFill/>
                    </a:ln>
                  </pic:spPr>
                </pic:pic>
              </a:graphicData>
            </a:graphic>
          </wp:inline>
        </w:drawing>
      </w:r>
    </w:p>
    <w:p w14:paraId="79334B9E" w14:textId="73BA0870" w:rsidR="00B10651" w:rsidRDefault="00D61E74" w:rsidP="00871898">
      <w:pPr>
        <w:pStyle w:val="Caption"/>
        <w:jc w:val="left"/>
      </w:pPr>
      <w:bookmarkStart w:id="88" w:name="_Ref170241064"/>
      <w:r>
        <w:t xml:space="preserve">Figura </w:t>
      </w:r>
      <w:r w:rsidR="00A054EB">
        <w:fldChar w:fldCharType="begin"/>
      </w:r>
      <w:r w:rsidR="00A054EB">
        <w:instrText xml:space="preserve"> STYLEREF 1 \s </w:instrText>
      </w:r>
      <w:r w:rsidR="00A054EB">
        <w:fldChar w:fldCharType="separate"/>
      </w:r>
      <w:r w:rsidR="00A054EB">
        <w:rPr>
          <w:noProof/>
        </w:rPr>
        <w:t>4</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5</w:t>
      </w:r>
      <w:r w:rsidR="00A054EB">
        <w:fldChar w:fldCharType="end"/>
      </w:r>
      <w:bookmarkEnd w:id="88"/>
      <w:r>
        <w:t xml:space="preserve"> Structura de date a listei de produse si a listei de parinti</w:t>
      </w:r>
    </w:p>
    <w:p w14:paraId="3FE8E928" w14:textId="77777777" w:rsidR="00B10651" w:rsidRDefault="00B10651" w:rsidP="00B10651">
      <w:pPr>
        <w:rPr>
          <w:rFonts w:eastAsia="Times New Roman"/>
          <w:lang w:eastAsia="ko-KR"/>
        </w:rPr>
      </w:pPr>
    </w:p>
    <w:p w14:paraId="20102B2C" w14:textId="2C65338D" w:rsidR="00B10651" w:rsidRPr="006A62D5" w:rsidRDefault="003D258D" w:rsidP="003D258D">
      <w:pPr>
        <w:keepNext/>
        <w:rPr>
          <w:lang w:eastAsia="ko-KR"/>
        </w:rPr>
      </w:pPr>
      <w:r>
        <w:rPr>
          <w:lang w:eastAsia="ko-KR"/>
        </w:rPr>
        <w:t xml:space="preserve">In primul rand, trebuie sa stabilim structura datelor salvate pe care urmeaza sa folosim algoritmul de restaurare a traseului unui produs. Structura datelor se poate observa in </w:t>
      </w:r>
      <w:r>
        <w:rPr>
          <w:lang w:eastAsia="ko-KR"/>
        </w:rPr>
        <w:fldChar w:fldCharType="begin"/>
      </w:r>
      <w:r>
        <w:rPr>
          <w:lang w:eastAsia="ko-KR"/>
        </w:rPr>
        <w:instrText xml:space="preserve"> REF _Ref170241064 \h </w:instrText>
      </w:r>
      <w:r>
        <w:rPr>
          <w:lang w:eastAsia="ko-KR"/>
        </w:rPr>
      </w:r>
      <w:r>
        <w:rPr>
          <w:lang w:eastAsia="ko-KR"/>
        </w:rPr>
        <w:fldChar w:fldCharType="separate"/>
      </w:r>
      <w:r>
        <w:t xml:space="preserve">Figura </w:t>
      </w:r>
      <w:r>
        <w:rPr>
          <w:noProof/>
        </w:rPr>
        <w:t>4</w:t>
      </w:r>
      <w:r>
        <w:t>.</w:t>
      </w:r>
      <w:r>
        <w:rPr>
          <w:noProof/>
        </w:rPr>
        <w:t>4</w:t>
      </w:r>
      <w:r>
        <w:rPr>
          <w:lang w:eastAsia="ko-KR"/>
        </w:rPr>
        <w:fldChar w:fldCharType="end"/>
      </w:r>
      <w:r>
        <w:rPr>
          <w:lang w:eastAsia="ko-KR"/>
        </w:rPr>
        <w:t xml:space="preserve"> sub o reprezentare simpla. Produsele sunt salvate intr-o lista, acestea fiind identificate dupa codul lor de bare, iar parintii produsului sau ingredientele unui produs sunt date care sunt salvate separat de produse, acestea fiind stocate intr-o lista in care fiecare nod este identificat unic de codul de bare al produsului. </w:t>
      </w:r>
      <w:r w:rsidR="00B10651">
        <w:rPr>
          <w:lang w:eastAsia="ko-KR"/>
        </w:rPr>
        <w:t xml:space="preserve">Un element din aceasta lista contine o lista de coduri de bare care sunt identificatorii produselor </w:t>
      </w:r>
      <w:r w:rsidR="00B10651">
        <w:rPr>
          <w:lang w:eastAsia="ko-KR"/>
        </w:rPr>
        <w:lastRenderedPageBreak/>
        <w:t>ingrediente. Aceasta modalitate de stocare a parintilor este usor de gestionat si ocupa putina memorie, evitandu-se salvarea de obiecte mari sau de date irelevante.</w:t>
      </w:r>
    </w:p>
    <w:p w14:paraId="27550BA8" w14:textId="10308703" w:rsidR="00B10651" w:rsidRDefault="00B10651" w:rsidP="00B10651">
      <w:pPr>
        <w:ind w:firstLine="0"/>
        <w:rPr>
          <w:lang w:val="en-US" w:eastAsia="ko-KR"/>
        </w:rPr>
      </w:pPr>
      <w:r>
        <w:rPr>
          <w:lang w:val="en-US" w:eastAsia="ko-KR"/>
        </w:rPr>
        <w:tab/>
        <w:t xml:space="preserve">Algoritmul foloseste structurile de date mentionate mai sus pentru a cauta informatii despre compozitia unui produs, ca intr-un final sa creeze o structura de date arborescenta cum se poate oberva in </w:t>
      </w:r>
      <w:r>
        <w:rPr>
          <w:lang w:val="en-US" w:eastAsia="ko-KR"/>
        </w:rPr>
        <w:fldChar w:fldCharType="begin"/>
      </w:r>
      <w:r>
        <w:rPr>
          <w:lang w:val="en-US" w:eastAsia="ko-KR"/>
        </w:rPr>
        <w:instrText xml:space="preserve"> REF _Ref170241523 \h </w:instrText>
      </w:r>
      <w:r>
        <w:rPr>
          <w:lang w:val="en-US" w:eastAsia="ko-KR"/>
        </w:rPr>
      </w:r>
      <w:r>
        <w:rPr>
          <w:lang w:val="en-US" w:eastAsia="ko-KR"/>
        </w:rPr>
        <w:fldChar w:fldCharType="separate"/>
      </w:r>
      <w:r w:rsidR="00AD5A5F">
        <w:t xml:space="preserve">Figura </w:t>
      </w:r>
      <w:r w:rsidR="00AD5A5F">
        <w:rPr>
          <w:noProof/>
        </w:rPr>
        <w:t>4</w:t>
      </w:r>
      <w:r w:rsidR="00AD5A5F">
        <w:t>.</w:t>
      </w:r>
      <w:r w:rsidR="00AD5A5F">
        <w:rPr>
          <w:noProof/>
        </w:rPr>
        <w:t>5</w:t>
      </w:r>
      <w:r>
        <w:rPr>
          <w:lang w:val="en-US" w:eastAsia="ko-KR"/>
        </w:rPr>
        <w:fldChar w:fldCharType="end"/>
      </w:r>
      <w:r>
        <w:rPr>
          <w:lang w:val="en-US" w:eastAsia="ko-KR"/>
        </w:rPr>
        <w:t>. In aceasta structura un nod contine doua elemente produsul si o lista de noduri de acelasi tip care indica spre ingredientele produsului. Se poate observa ca frunzele unei astfel de structuri sunt noduri care contin doar produse, acestea sunt produse de baza care nu au fost formate din alte ingrediente si sunt componente din inceputul lantului de distributie.</w:t>
      </w:r>
    </w:p>
    <w:p w14:paraId="04ACE940" w14:textId="77777777" w:rsidR="00B10651" w:rsidRDefault="00B10651" w:rsidP="00B10651">
      <w:pPr>
        <w:ind w:firstLine="0"/>
        <w:rPr>
          <w:lang w:val="en-US" w:eastAsia="ko-KR"/>
        </w:rPr>
      </w:pPr>
    </w:p>
    <w:p w14:paraId="787CFF15" w14:textId="77777777" w:rsidR="00B10651" w:rsidRDefault="00B10651" w:rsidP="00B10651">
      <w:pPr>
        <w:keepNext/>
        <w:suppressAutoHyphens w:val="0"/>
        <w:ind w:firstLine="0"/>
        <w:jc w:val="left"/>
      </w:pPr>
      <w:r w:rsidRPr="00971713">
        <w:rPr>
          <w:noProof/>
          <w:lang w:val="en-US" w:eastAsia="ko-KR"/>
        </w:rPr>
        <w:drawing>
          <wp:inline distT="0" distB="0" distL="0" distR="0" wp14:anchorId="79813FF0" wp14:editId="6E7EC542">
            <wp:extent cx="5528931" cy="37473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8091" cy="3753554"/>
                    </a:xfrm>
                    <a:prstGeom prst="rect">
                      <a:avLst/>
                    </a:prstGeom>
                    <a:noFill/>
                    <a:ln>
                      <a:noFill/>
                    </a:ln>
                  </pic:spPr>
                </pic:pic>
              </a:graphicData>
            </a:graphic>
          </wp:inline>
        </w:drawing>
      </w:r>
    </w:p>
    <w:p w14:paraId="6E52C9BA" w14:textId="3B281876" w:rsidR="00B10651" w:rsidRPr="00971713" w:rsidRDefault="00B10651" w:rsidP="00B10651">
      <w:pPr>
        <w:pStyle w:val="Caption"/>
        <w:rPr>
          <w:lang w:val="en-US" w:eastAsia="en-US"/>
        </w:rPr>
      </w:pPr>
      <w:bookmarkStart w:id="89" w:name="_Ref170241523"/>
      <w:r>
        <w:t xml:space="preserve">Figura </w:t>
      </w:r>
      <w:r w:rsidR="00A054EB">
        <w:fldChar w:fldCharType="begin"/>
      </w:r>
      <w:r w:rsidR="00A054EB">
        <w:instrText xml:space="preserve"> STYLEREF 1 \s </w:instrText>
      </w:r>
      <w:r w:rsidR="00A054EB">
        <w:fldChar w:fldCharType="separate"/>
      </w:r>
      <w:r w:rsidR="00A054EB">
        <w:rPr>
          <w:noProof/>
        </w:rPr>
        <w:t>4</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6</w:t>
      </w:r>
      <w:r w:rsidR="00A054EB">
        <w:fldChar w:fldCharType="end"/>
      </w:r>
      <w:bookmarkEnd w:id="89"/>
      <w:r>
        <w:t xml:space="preserve"> Arborele unui produs care ofera detalii despre compozitia acestuia</w:t>
      </w:r>
    </w:p>
    <w:p w14:paraId="7911E392" w14:textId="77777777" w:rsidR="00B10651" w:rsidRDefault="00B10651" w:rsidP="00B10651">
      <w:pPr>
        <w:ind w:firstLine="0"/>
        <w:rPr>
          <w:lang w:val="en-US" w:eastAsia="ko-KR"/>
        </w:rPr>
      </w:pPr>
    </w:p>
    <w:p w14:paraId="54A6D7E6" w14:textId="25CE62D9" w:rsidR="000617FA" w:rsidRDefault="00B10651" w:rsidP="00B10651">
      <w:pPr>
        <w:ind w:firstLine="0"/>
        <w:rPr>
          <w:lang w:val="en-US" w:eastAsia="ko-KR"/>
        </w:rPr>
      </w:pPr>
      <w:r>
        <w:rPr>
          <w:lang w:val="en-US" w:eastAsia="ko-KR"/>
        </w:rPr>
        <w:tab/>
        <w:t xml:space="preserve">Refacerea traseului unui produs se realizeaza prin parcurgerea listei de parinti a produsului. In pseudocodul din </w:t>
      </w:r>
      <w:r>
        <w:rPr>
          <w:lang w:val="en-US" w:eastAsia="ko-KR"/>
        </w:rPr>
        <w:fldChar w:fldCharType="begin"/>
      </w:r>
      <w:r>
        <w:rPr>
          <w:lang w:val="en-US" w:eastAsia="ko-KR"/>
        </w:rPr>
        <w:instrText xml:space="preserve"> REF _Ref170243007 \h </w:instrText>
      </w:r>
      <w:r>
        <w:rPr>
          <w:lang w:val="en-US" w:eastAsia="ko-KR"/>
        </w:rPr>
      </w:r>
      <w:r>
        <w:rPr>
          <w:lang w:val="en-US" w:eastAsia="ko-KR"/>
        </w:rPr>
        <w:fldChar w:fldCharType="separate"/>
      </w:r>
      <w:r>
        <w:t xml:space="preserve">Figura </w:t>
      </w:r>
      <w:r>
        <w:rPr>
          <w:noProof/>
        </w:rPr>
        <w:t>4</w:t>
      </w:r>
      <w:r>
        <w:t>.</w:t>
      </w:r>
      <w:r>
        <w:rPr>
          <w:noProof/>
        </w:rPr>
        <w:t>6</w:t>
      </w:r>
      <w:r>
        <w:rPr>
          <w:lang w:val="en-US" w:eastAsia="ko-KR"/>
        </w:rPr>
        <w:fldChar w:fldCharType="end"/>
      </w:r>
      <w:r>
        <w:rPr>
          <w:lang w:val="en-US" w:eastAsia="ko-KR"/>
        </w:rPr>
        <w:t xml:space="preserve"> am folosit functia GetProduct pentru accesarea un produs din lista de produse, si functia GetIngredientBarcode pentru accesarea listei de coduri de bare ale produselor parinte, respectiv ingredientele produsului, structurile acestor date au fost explicate anterior si pot fi vizualizare in </w:t>
      </w:r>
      <w:r>
        <w:rPr>
          <w:lang w:val="en-US" w:eastAsia="ko-KR"/>
        </w:rPr>
        <w:fldChar w:fldCharType="begin"/>
      </w:r>
      <w:r>
        <w:rPr>
          <w:lang w:val="en-US" w:eastAsia="ko-KR"/>
        </w:rPr>
        <w:instrText xml:space="preserve"> REF _Ref170241064 \h </w:instrText>
      </w:r>
      <w:r>
        <w:rPr>
          <w:lang w:val="en-US" w:eastAsia="ko-KR"/>
        </w:rPr>
      </w:r>
      <w:r>
        <w:rPr>
          <w:lang w:val="en-US" w:eastAsia="ko-KR"/>
        </w:rPr>
        <w:fldChar w:fldCharType="separate"/>
      </w:r>
      <w:r w:rsidR="00AD5A5F">
        <w:t xml:space="preserve">Figura </w:t>
      </w:r>
      <w:r w:rsidR="00AD5A5F">
        <w:rPr>
          <w:noProof/>
        </w:rPr>
        <w:t>4</w:t>
      </w:r>
      <w:r w:rsidR="00AD5A5F">
        <w:t>.</w:t>
      </w:r>
      <w:r w:rsidR="00AD5A5F">
        <w:rPr>
          <w:noProof/>
        </w:rPr>
        <w:t>4</w:t>
      </w:r>
      <w:r>
        <w:rPr>
          <w:lang w:val="en-US" w:eastAsia="ko-KR"/>
        </w:rPr>
        <w:fldChar w:fldCharType="end"/>
      </w:r>
      <w:r>
        <w:rPr>
          <w:lang w:val="en-US" w:eastAsia="ko-KR"/>
        </w:rPr>
        <w:t xml:space="preserve">. </w:t>
      </w:r>
    </w:p>
    <w:p w14:paraId="2EEC7FDF" w14:textId="77777777" w:rsidR="000A41C8" w:rsidRDefault="000A41C8" w:rsidP="00B10651">
      <w:pPr>
        <w:ind w:firstLine="0"/>
        <w:rPr>
          <w:lang w:val="en-US" w:eastAsia="ko-KR"/>
        </w:rPr>
      </w:pPr>
    </w:p>
    <w:p w14:paraId="51E4DEC4" w14:textId="77777777" w:rsidR="000617FA" w:rsidRDefault="000617FA" w:rsidP="000617FA">
      <w:pPr>
        <w:keepNext/>
        <w:ind w:firstLine="0"/>
      </w:pPr>
      <w:r w:rsidRPr="00E442BC">
        <w:rPr>
          <w:noProof/>
          <w:lang w:val="en-US" w:eastAsia="ko-KR"/>
        </w:rPr>
        <w:lastRenderedPageBreak/>
        <w:drawing>
          <wp:inline distT="0" distB="0" distL="0" distR="0" wp14:anchorId="24485C9C" wp14:editId="07159728">
            <wp:extent cx="5274310" cy="2064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4385"/>
                    </a:xfrm>
                    <a:prstGeom prst="rect">
                      <a:avLst/>
                    </a:prstGeom>
                  </pic:spPr>
                </pic:pic>
              </a:graphicData>
            </a:graphic>
          </wp:inline>
        </w:drawing>
      </w:r>
    </w:p>
    <w:p w14:paraId="5442DDEB" w14:textId="4F429F04" w:rsidR="000617FA" w:rsidRDefault="000617FA" w:rsidP="000617FA">
      <w:pPr>
        <w:pStyle w:val="Caption"/>
      </w:pPr>
      <w:bookmarkStart w:id="90" w:name="_Ref170243007"/>
      <w:r>
        <w:t xml:space="preserve">Figura </w:t>
      </w:r>
      <w:r w:rsidR="00A054EB">
        <w:fldChar w:fldCharType="begin"/>
      </w:r>
      <w:r w:rsidR="00A054EB">
        <w:instrText xml:space="preserve"> STYLEREF 1 \s </w:instrText>
      </w:r>
      <w:r w:rsidR="00A054EB">
        <w:fldChar w:fldCharType="separate"/>
      </w:r>
      <w:r w:rsidR="00A054EB">
        <w:rPr>
          <w:noProof/>
        </w:rPr>
        <w:t>4</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7</w:t>
      </w:r>
      <w:r w:rsidR="00A054EB">
        <w:fldChar w:fldCharType="end"/>
      </w:r>
      <w:bookmarkEnd w:id="90"/>
      <w:r>
        <w:t xml:space="preserve"> Algoritmul de refacere a traseului unui produs</w:t>
      </w:r>
    </w:p>
    <w:p w14:paraId="5F6927B4" w14:textId="77777777" w:rsidR="000617FA" w:rsidRDefault="000617FA" w:rsidP="000617FA">
      <w:pPr>
        <w:ind w:firstLine="578"/>
        <w:rPr>
          <w:lang w:val="en-US" w:eastAsia="ko-KR"/>
        </w:rPr>
      </w:pPr>
    </w:p>
    <w:p w14:paraId="3E5453BF" w14:textId="07082B13" w:rsidR="00B10651" w:rsidRDefault="00B10651" w:rsidP="000617FA">
      <w:pPr>
        <w:ind w:firstLine="578"/>
        <w:rPr>
          <w:lang w:val="en-US" w:eastAsia="ko-KR"/>
        </w:rPr>
      </w:pPr>
      <w:r>
        <w:rPr>
          <w:lang w:val="en-US" w:eastAsia="ko-KR"/>
        </w:rPr>
        <w:t xml:space="preserve">Pasii algoritmului incep cu identificarea produsului de start dupa codul sau de bare si identificarea listei de coduri de bare a produselor parinte, dupa care urmeaza iterarea acestei liste, in timpur iteratiilor se identifica ingredientul accesand lista de produse. Ulterior, pentru a reusii sa cream structura arborescenta, este nevoie sa apelam recursiv functia pentru a salva lista de produse parinte </w:t>
      </w:r>
      <w:proofErr w:type="gramStart"/>
      <w:r>
        <w:rPr>
          <w:lang w:val="en-US" w:eastAsia="ko-KR"/>
        </w:rPr>
        <w:t>a</w:t>
      </w:r>
      <w:proofErr w:type="gramEnd"/>
      <w:r>
        <w:rPr>
          <w:lang w:val="en-US" w:eastAsia="ko-KR"/>
        </w:rPr>
        <w:t xml:space="preserve"> </w:t>
      </w:r>
      <w:r w:rsidRPr="004A0EB6">
        <w:rPr>
          <w:lang w:eastAsia="ko-KR"/>
        </w:rPr>
        <w:t>ingredientului</w:t>
      </w:r>
      <w:r>
        <w:rPr>
          <w:lang w:val="en-US" w:eastAsia="ko-KR"/>
        </w:rPr>
        <w:t xml:space="preserve">. Mai </w:t>
      </w:r>
      <w:r w:rsidRPr="004A0EB6">
        <w:rPr>
          <w:lang w:eastAsia="ko-KR"/>
        </w:rPr>
        <w:t>departe</w:t>
      </w:r>
      <w:r>
        <w:rPr>
          <w:lang w:val="en-US" w:eastAsia="ko-KR"/>
        </w:rPr>
        <w:t xml:space="preserve">, dupa revenirea din recursivitate, se salveaza ingredientul, </w:t>
      </w:r>
      <w:r w:rsidRPr="004A0EB6">
        <w:rPr>
          <w:lang w:eastAsia="ko-KR"/>
        </w:rPr>
        <w:t>impreuna cu lista</w:t>
      </w:r>
      <w:r>
        <w:rPr>
          <w:lang w:eastAsia="ko-KR"/>
        </w:rPr>
        <w:t xml:space="preserve"> sa</w:t>
      </w:r>
      <w:r w:rsidRPr="004A0EB6">
        <w:rPr>
          <w:lang w:eastAsia="ko-KR"/>
        </w:rPr>
        <w:t xml:space="preserve"> de produse parinte intr-un nod, iar la final se returneaza lista de parinti a produsului.</w:t>
      </w:r>
      <w:r>
        <w:rPr>
          <w:lang w:eastAsia="ko-KR"/>
        </w:rPr>
        <w:t xml:space="preserve"> In final se va obtine un rezultat ca in </w:t>
      </w:r>
      <w:r>
        <w:rPr>
          <w:lang w:eastAsia="ko-KR"/>
        </w:rPr>
        <w:fldChar w:fldCharType="begin"/>
      </w:r>
      <w:r>
        <w:rPr>
          <w:lang w:eastAsia="ko-KR"/>
        </w:rPr>
        <w:instrText xml:space="preserve"> REF _Ref170241523 \h </w:instrText>
      </w:r>
      <w:r>
        <w:rPr>
          <w:lang w:eastAsia="ko-KR"/>
        </w:rPr>
      </w:r>
      <w:r>
        <w:rPr>
          <w:lang w:eastAsia="ko-KR"/>
        </w:rPr>
        <w:fldChar w:fldCharType="separate"/>
      </w:r>
      <w:r>
        <w:t xml:space="preserve">Figura </w:t>
      </w:r>
      <w:r>
        <w:rPr>
          <w:noProof/>
        </w:rPr>
        <w:t>4</w:t>
      </w:r>
      <w:r>
        <w:t>.</w:t>
      </w:r>
      <w:r>
        <w:rPr>
          <w:noProof/>
        </w:rPr>
        <w:t>5</w:t>
      </w:r>
      <w:r>
        <w:rPr>
          <w:lang w:eastAsia="ko-KR"/>
        </w:rPr>
        <w:fldChar w:fldCharType="end"/>
      </w:r>
      <w:r>
        <w:rPr>
          <w:lang w:eastAsia="ko-KR"/>
        </w:rPr>
        <w:t>, aceasta strucura ne permite sa afisam datele intr-un mod usor de urmarit de catre utilizatori.</w:t>
      </w:r>
      <w:r w:rsidRPr="004A0EB6">
        <w:rPr>
          <w:lang w:eastAsia="ko-KR"/>
        </w:rPr>
        <w:tab/>
      </w:r>
    </w:p>
    <w:p w14:paraId="4C5829BF" w14:textId="3C67F47B" w:rsidR="00B10651" w:rsidRPr="00D36389" w:rsidRDefault="00B10651" w:rsidP="000617FA">
      <w:pPr>
        <w:keepNext/>
        <w:ind w:firstLine="0"/>
      </w:pPr>
    </w:p>
    <w:p w14:paraId="127B299F" w14:textId="0A861213" w:rsidR="009F46F6" w:rsidRPr="005C1EF8" w:rsidRDefault="005C1EF8" w:rsidP="009F46F6">
      <w:pPr>
        <w:pStyle w:val="Heading2"/>
        <w:numPr>
          <w:ilvl w:val="1"/>
          <w:numId w:val="5"/>
        </w:numPr>
        <w:tabs>
          <w:tab w:val="num" w:pos="720"/>
        </w:tabs>
        <w:ind w:left="578" w:hanging="578"/>
        <w:rPr>
          <w:lang w:val="ro-RO"/>
        </w:rPr>
      </w:pPr>
      <w:bookmarkStart w:id="91" w:name="_Toc171166633"/>
      <w:r w:rsidRPr="005C1EF8">
        <w:rPr>
          <w:lang w:val="ro-RO"/>
        </w:rPr>
        <w:t>Verificarile din cadrul sistemului de trasabilitate</w:t>
      </w:r>
      <w:bookmarkEnd w:id="91"/>
    </w:p>
    <w:p w14:paraId="677A85F3" w14:textId="0F3C7202" w:rsidR="002B78DC" w:rsidRDefault="00AF111D" w:rsidP="002B78DC">
      <w:pPr>
        <w:rPr>
          <w:lang w:eastAsia="ko-KR"/>
        </w:rPr>
      </w:pPr>
      <w:r>
        <w:rPr>
          <w:lang w:eastAsia="ko-KR"/>
        </w:rPr>
        <w:t xml:space="preserve">Verificarile in cadrul utilizatorilor asigura ca functiile care se doresc sa fie </w:t>
      </w:r>
      <w:r w:rsidR="00CE6FE6">
        <w:rPr>
          <w:lang w:eastAsia="ko-KR"/>
        </w:rPr>
        <w:t xml:space="preserve">utilizate sunt apelate de catre utilizatori reali. </w:t>
      </w:r>
      <w:r w:rsidR="00D36389">
        <w:rPr>
          <w:lang w:eastAsia="ko-KR"/>
        </w:rPr>
        <w:t xml:space="preserve">Daca </w:t>
      </w:r>
      <w:r w:rsidR="008834C9">
        <w:rPr>
          <w:lang w:eastAsia="ko-KR"/>
        </w:rPr>
        <w:t>un utilizator</w:t>
      </w:r>
      <w:r w:rsidR="00D36389">
        <w:rPr>
          <w:lang w:eastAsia="ko-KR"/>
        </w:rPr>
        <w:t xml:space="preserve"> ar dorii sa faca actiuni in numele alt</w:t>
      </w:r>
      <w:r w:rsidR="008834C9">
        <w:rPr>
          <w:lang w:eastAsia="ko-KR"/>
        </w:rPr>
        <w:t>ui utilizator</w:t>
      </w:r>
      <w:r w:rsidR="00D36389">
        <w:rPr>
          <w:lang w:eastAsia="ko-KR"/>
        </w:rPr>
        <w:t>, acest lucru ar face ca operatiunea care se dorea sa sa efectueze sa fie anulata instant, astfel starea datelor raman nemodificate</w:t>
      </w:r>
      <w:r w:rsidR="008834C9">
        <w:rPr>
          <w:lang w:eastAsia="ko-KR"/>
        </w:rPr>
        <w:t xml:space="preserve">. </w:t>
      </w:r>
      <w:r w:rsidR="00CE6FE6">
        <w:rPr>
          <w:lang w:eastAsia="ko-KR"/>
        </w:rPr>
        <w:t>R</w:t>
      </w:r>
      <w:r w:rsidR="008834C9">
        <w:rPr>
          <w:lang w:eastAsia="ko-KR"/>
        </w:rPr>
        <w:t>olul unui utilizator</w:t>
      </w:r>
      <w:r w:rsidR="00CE6FE6">
        <w:rPr>
          <w:lang w:eastAsia="ko-KR"/>
        </w:rPr>
        <w:t xml:space="preserve"> este o alta verificare pe care o poate realiza sistemul de trasabilitate</w:t>
      </w:r>
      <w:r w:rsidR="008834C9">
        <w:rPr>
          <w:lang w:eastAsia="ko-KR"/>
        </w:rPr>
        <w:t>, aceasta fiind responsabila de autorizarea utilizatorilor in folosirea anumitor functii speciale, precum creearea unui produs.</w:t>
      </w:r>
      <w:r w:rsidR="00CE6FE6">
        <w:rPr>
          <w:lang w:eastAsia="ko-KR"/>
        </w:rPr>
        <w:t xml:space="preserve"> In ceea ce priveste trasferul unui produs de la un utilizator la altul, verificarea identitatii utilizatorului este necesara pentru acceptarea sau refuzul tranzactiei, daca aceasta verificare nu ar exista, atunci oricine ar putea refuza sau accepta un transfer in locul altui utilizator. </w:t>
      </w:r>
    </w:p>
    <w:p w14:paraId="344257E6" w14:textId="36C265FE" w:rsidR="00505C36" w:rsidRDefault="002B78DC" w:rsidP="008C1F6B">
      <w:pPr>
        <w:ind w:firstLine="578"/>
        <w:rPr>
          <w:lang w:eastAsia="ko-KR"/>
        </w:rPr>
      </w:pPr>
      <w:r>
        <w:rPr>
          <w:lang w:eastAsia="ko-KR"/>
        </w:rPr>
        <w:t xml:space="preserve">In cadrul produselor, </w:t>
      </w:r>
      <w:r w:rsidR="005C1EF8">
        <w:rPr>
          <w:lang w:eastAsia="ko-KR"/>
        </w:rPr>
        <w:t>verificarea</w:t>
      </w:r>
      <w:r>
        <w:rPr>
          <w:lang w:eastAsia="ko-KR"/>
        </w:rPr>
        <w:t xml:space="preserve"> joaca un rol important pentru trasabilitate. </w:t>
      </w:r>
      <w:r w:rsidR="00503DCA">
        <w:rPr>
          <w:lang w:eastAsia="ko-KR"/>
        </w:rPr>
        <w:t>Spre exemplu, i</w:t>
      </w:r>
      <w:r>
        <w:rPr>
          <w:lang w:eastAsia="ko-KR"/>
        </w:rPr>
        <w:t xml:space="preserve">n momentul creari unui produs pe baza unor ingrediente, </w:t>
      </w:r>
      <w:r w:rsidR="00503DCA">
        <w:rPr>
          <w:lang w:eastAsia="ko-KR"/>
        </w:rPr>
        <w:t>sistemul</w:t>
      </w:r>
      <w:r>
        <w:rPr>
          <w:lang w:eastAsia="ko-KR"/>
        </w:rPr>
        <w:t xml:space="preserve"> identifica ingredientele din stocul utilizatorului si </w:t>
      </w:r>
      <w:r w:rsidR="00503DCA">
        <w:rPr>
          <w:lang w:eastAsia="ko-KR"/>
        </w:rPr>
        <w:t xml:space="preserve">verifica </w:t>
      </w:r>
      <w:r>
        <w:rPr>
          <w:lang w:eastAsia="ko-KR"/>
        </w:rPr>
        <w:t xml:space="preserve"> </w:t>
      </w:r>
      <w:r w:rsidR="00503DCA">
        <w:rPr>
          <w:lang w:eastAsia="ko-KR"/>
        </w:rPr>
        <w:t xml:space="preserve">daca acestea sunt valabile, dupa care se verifica daca toate ingredientele au fost gasite. In cazul in care </w:t>
      </w:r>
      <w:r w:rsidR="000D64F2">
        <w:rPr>
          <w:lang w:eastAsia="ko-KR"/>
        </w:rPr>
        <w:t xml:space="preserve">numarul de </w:t>
      </w:r>
      <w:r w:rsidR="00503DCA">
        <w:rPr>
          <w:lang w:eastAsia="ko-KR"/>
        </w:rPr>
        <w:t xml:space="preserve">ingredientele gasite </w:t>
      </w:r>
      <w:r w:rsidR="000D64F2">
        <w:rPr>
          <w:lang w:eastAsia="ko-KR"/>
        </w:rPr>
        <w:t>este mai mic decat numarul de ingrediente necesare, atunci</w:t>
      </w:r>
      <w:r w:rsidR="00503DCA">
        <w:rPr>
          <w:lang w:eastAsia="ko-KR"/>
        </w:rPr>
        <w:t xml:space="preserve"> sistemul renunta la creearea produsului si starea datelor revin</w:t>
      </w:r>
      <w:r w:rsidR="000D64F2">
        <w:rPr>
          <w:lang w:eastAsia="ko-KR"/>
        </w:rPr>
        <w:t>e</w:t>
      </w:r>
      <w:r w:rsidR="00503DCA">
        <w:rPr>
          <w:lang w:eastAsia="ko-KR"/>
        </w:rPr>
        <w:t xml:space="preserve"> la ceea initiala.</w:t>
      </w:r>
    </w:p>
    <w:p w14:paraId="78C13520" w14:textId="2CBDDC4E" w:rsidR="005C1EF8" w:rsidRDefault="00351A16" w:rsidP="008C1F6B">
      <w:pPr>
        <w:ind w:firstLine="578"/>
        <w:rPr>
          <w:lang w:eastAsia="ko-KR"/>
        </w:rPr>
      </w:pPr>
      <w:r>
        <w:t>De asemenea, verificările făcute asupra datelor înainte de a ajunge în cadrul contractelor inteligente reduc erorile din sistem și procesarea datelor invalide, asigurând o funcționare mai eficientă și mai sigură a rețelei blockchain. Aceste verificări preliminare sunt esențiale pentru menținerea integrității și credibilității sistemului, evitând costurile și complicațiile asociate cu corectarea problemelor ulterior.</w:t>
      </w:r>
    </w:p>
    <w:p w14:paraId="4BF8E04D" w14:textId="5BF862A1" w:rsidR="0086120F" w:rsidRDefault="0086120F" w:rsidP="0086120F">
      <w:pPr>
        <w:pStyle w:val="Heading2"/>
        <w:numPr>
          <w:ilvl w:val="1"/>
          <w:numId w:val="5"/>
        </w:numPr>
        <w:tabs>
          <w:tab w:val="num" w:pos="720"/>
        </w:tabs>
        <w:ind w:left="578" w:hanging="578"/>
        <w:rPr>
          <w:lang w:val="ro-RO"/>
        </w:rPr>
      </w:pPr>
      <w:bookmarkStart w:id="92" w:name="_Toc171166634"/>
      <w:r>
        <w:rPr>
          <w:lang w:val="ro-RO"/>
        </w:rPr>
        <w:lastRenderedPageBreak/>
        <w:t>Anularea unei actiuni</w:t>
      </w:r>
      <w:bookmarkEnd w:id="92"/>
    </w:p>
    <w:p w14:paraId="4C5E709C" w14:textId="23BC9BAA" w:rsidR="00FB470A" w:rsidRDefault="00FB470A" w:rsidP="00FB470A">
      <w:pPr>
        <w:rPr>
          <w:lang w:eastAsia="ko-KR"/>
        </w:rPr>
      </w:pPr>
      <w:r w:rsidRPr="00FB470A">
        <w:rPr>
          <w:noProof/>
          <w:lang w:eastAsia="ko-KR"/>
        </w:rPr>
        <w:drawing>
          <wp:anchor distT="0" distB="0" distL="114300" distR="114300" simplePos="0" relativeHeight="251662336" behindDoc="0" locked="0" layoutInCell="1" allowOverlap="1" wp14:anchorId="188C572A" wp14:editId="3D3BA9BA">
            <wp:simplePos x="0" y="0"/>
            <wp:positionH relativeFrom="margin">
              <wp:align>center</wp:align>
            </wp:positionH>
            <wp:positionV relativeFrom="paragraph">
              <wp:posOffset>1174292</wp:posOffset>
            </wp:positionV>
            <wp:extent cx="3721100" cy="25838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1100" cy="2583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325">
        <w:rPr>
          <w:lang w:eastAsia="ko-KR"/>
        </w:rPr>
        <w:t>Anularea unei actiuni</w:t>
      </w:r>
      <w:r w:rsidR="000A41C8">
        <w:rPr>
          <w:lang w:eastAsia="ko-KR"/>
        </w:rPr>
        <w:t xml:space="preserve"> este o functionalitate care trebuie </w:t>
      </w:r>
      <w:r w:rsidR="00961325">
        <w:rPr>
          <w:lang w:eastAsia="ko-KR"/>
        </w:rPr>
        <w:t>aplicat</w:t>
      </w:r>
      <w:r w:rsidR="000A41C8">
        <w:rPr>
          <w:lang w:eastAsia="ko-KR"/>
        </w:rPr>
        <w:t>a</w:t>
      </w:r>
      <w:r w:rsidR="00961325">
        <w:rPr>
          <w:lang w:eastAsia="ko-KR"/>
        </w:rPr>
        <w:t xml:space="preserve"> pentru fiecare </w:t>
      </w:r>
      <w:r w:rsidR="000A41C8">
        <w:rPr>
          <w:lang w:eastAsia="ko-KR"/>
        </w:rPr>
        <w:t>actiune</w:t>
      </w:r>
      <w:r w:rsidR="00961325">
        <w:rPr>
          <w:lang w:eastAsia="ko-KR"/>
        </w:rPr>
        <w:t xml:space="preserve"> in parte, nu poate fi implementat ca ceva general</w:t>
      </w:r>
      <w:r w:rsidR="000A41C8">
        <w:rPr>
          <w:lang w:eastAsia="ko-KR"/>
        </w:rPr>
        <w:t xml:space="preserve">. In cel mai fericit caz putem sa abordam acest subiect ca o implementare a unei interfete. Sa presupunem ca exista clasele CreareProdus si TransferProdus care implementeaza interfata Actiune, aceste clase au functionalitati diferite, dar putem spune ca acestea </w:t>
      </w:r>
      <w:r w:rsidR="00DE6B76">
        <w:rPr>
          <w:lang w:eastAsia="ko-KR"/>
        </w:rPr>
        <w:t>implementeaza functia realizareActiune() din interfata Actiune.</w:t>
      </w:r>
    </w:p>
    <w:p w14:paraId="06DB8AB4" w14:textId="00E8A64F" w:rsidR="00FB470A" w:rsidRDefault="00FB470A" w:rsidP="00FB470A">
      <w:pPr>
        <w:pStyle w:val="Caption"/>
      </w:pPr>
      <w:r>
        <w:t xml:space="preserve">Figura </w:t>
      </w:r>
      <w:r w:rsidR="00A054EB">
        <w:fldChar w:fldCharType="begin"/>
      </w:r>
      <w:r w:rsidR="00A054EB">
        <w:instrText xml:space="preserve"> STYLEREF 1 \s </w:instrText>
      </w:r>
      <w:r w:rsidR="00A054EB">
        <w:fldChar w:fldCharType="separate"/>
      </w:r>
      <w:r w:rsidR="00A054EB">
        <w:rPr>
          <w:noProof/>
        </w:rPr>
        <w:t>4</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8</w:t>
      </w:r>
      <w:r w:rsidR="00A054EB">
        <w:fldChar w:fldCharType="end"/>
      </w:r>
      <w:r>
        <w:t xml:space="preserve"> Reprezentarea implementarii interfetei „Actiune”</w:t>
      </w:r>
    </w:p>
    <w:p w14:paraId="1F983C26" w14:textId="77777777" w:rsidR="00FB470A" w:rsidRDefault="00FB470A" w:rsidP="00D36389">
      <w:pPr>
        <w:rPr>
          <w:lang w:eastAsia="ko-KR"/>
        </w:rPr>
      </w:pPr>
    </w:p>
    <w:p w14:paraId="444F709D" w14:textId="4BEF114D" w:rsidR="00FB470A" w:rsidRPr="00FB470A" w:rsidRDefault="00DE6B76" w:rsidP="00FB470A">
      <w:pPr>
        <w:rPr>
          <w:rFonts w:eastAsia="Times New Roman"/>
          <w:lang w:val="en-US" w:eastAsia="en-US"/>
        </w:rPr>
      </w:pPr>
      <w:r>
        <w:rPr>
          <w:lang w:eastAsia="ko-KR"/>
        </w:rPr>
        <w:t>Folosind acelasi principiu, putem sa spunem ca anularea unei tranzactii presupune implementarea unei functii, anulareActiune() care trebuie sa trateze anularea unei actiuni in functie de ce a fost realizat in cadrul functiei care a modificat starea sistemului.</w:t>
      </w:r>
    </w:p>
    <w:p w14:paraId="6A4CC479" w14:textId="33D383A0" w:rsidR="00B045AB" w:rsidRDefault="00470F05" w:rsidP="00D36389">
      <w:pPr>
        <w:rPr>
          <w:lang w:eastAsia="ko-KR"/>
        </w:rPr>
      </w:pPr>
      <w:r>
        <w:rPr>
          <w:lang w:eastAsia="ko-KR"/>
        </w:rPr>
        <w:t>Exemple de anulari ale actiunilor din sistemul de trasabilitate</w:t>
      </w:r>
      <w:r w:rsidR="00B045AB">
        <w:rPr>
          <w:lang w:eastAsia="ko-KR"/>
        </w:rPr>
        <w:t xml:space="preserve">: </w:t>
      </w:r>
    </w:p>
    <w:p w14:paraId="769A747A" w14:textId="0DED94B0" w:rsidR="000A41C8" w:rsidRDefault="00B045AB" w:rsidP="00AF1E77">
      <w:pPr>
        <w:pStyle w:val="ListParagraph"/>
        <w:numPr>
          <w:ilvl w:val="0"/>
          <w:numId w:val="21"/>
        </w:numPr>
        <w:rPr>
          <w:lang w:eastAsia="ko-KR"/>
        </w:rPr>
      </w:pPr>
      <w:r>
        <w:rPr>
          <w:lang w:eastAsia="ko-KR"/>
        </w:rPr>
        <w:t xml:space="preserve">Anularea </w:t>
      </w:r>
      <w:r w:rsidR="006130BD">
        <w:rPr>
          <w:lang w:eastAsia="ko-KR"/>
        </w:rPr>
        <w:t xml:space="preserve">inregistrarii </w:t>
      </w:r>
      <w:r>
        <w:rPr>
          <w:lang w:eastAsia="ko-KR"/>
        </w:rPr>
        <w:t xml:space="preserve">ultimului produs </w:t>
      </w:r>
      <w:r w:rsidR="003F47E7">
        <w:rPr>
          <w:lang w:eastAsia="ko-KR"/>
        </w:rPr>
        <w:t>introdus</w:t>
      </w:r>
      <w:r w:rsidR="006130BD">
        <w:rPr>
          <w:lang w:eastAsia="ko-KR"/>
        </w:rPr>
        <w:t xml:space="preserve"> in sistem</w:t>
      </w:r>
      <w:r w:rsidR="00FE3C6D">
        <w:rPr>
          <w:lang w:eastAsia="ko-KR"/>
        </w:rPr>
        <w:t>.</w:t>
      </w:r>
      <w:r>
        <w:rPr>
          <w:lang w:eastAsia="ko-KR"/>
        </w:rPr>
        <w:t xml:space="preserve"> </w:t>
      </w:r>
      <w:r w:rsidR="00FE3C6D">
        <w:rPr>
          <w:lang w:eastAsia="ko-KR"/>
        </w:rPr>
        <w:t>Se</w:t>
      </w:r>
      <w:r>
        <w:rPr>
          <w:lang w:eastAsia="ko-KR"/>
        </w:rPr>
        <w:t xml:space="preserve"> </w:t>
      </w:r>
      <w:r w:rsidR="006130BD">
        <w:rPr>
          <w:lang w:eastAsia="ko-KR"/>
        </w:rPr>
        <w:t>verifica</w:t>
      </w:r>
      <w:r>
        <w:rPr>
          <w:lang w:eastAsia="ko-KR"/>
        </w:rPr>
        <w:t xml:space="preserve"> </w:t>
      </w:r>
      <w:r w:rsidR="00FE3C6D">
        <w:rPr>
          <w:lang w:eastAsia="ko-KR"/>
        </w:rPr>
        <w:t>daca</w:t>
      </w:r>
      <w:r>
        <w:rPr>
          <w:lang w:eastAsia="ko-KR"/>
        </w:rPr>
        <w:t xml:space="preserve"> produsul a fost folosit in realizarea altor produse sau </w:t>
      </w:r>
      <w:r w:rsidR="006130BD">
        <w:rPr>
          <w:lang w:eastAsia="ko-KR"/>
        </w:rPr>
        <w:t xml:space="preserve">daca </w:t>
      </w:r>
      <w:r>
        <w:rPr>
          <w:lang w:eastAsia="ko-KR"/>
        </w:rPr>
        <w:t>a fost folosit pentru realizarea unui transfer. Daca totul este in regula,</w:t>
      </w:r>
      <w:r w:rsidR="006130BD">
        <w:rPr>
          <w:lang w:eastAsia="ko-KR"/>
        </w:rPr>
        <w:t xml:space="preserve"> adica produsul nu a suferit nici o modificare,</w:t>
      </w:r>
      <w:r>
        <w:rPr>
          <w:lang w:eastAsia="ko-KR"/>
        </w:rPr>
        <w:t xml:space="preserve"> atunci anularea se poate face cu succes.</w:t>
      </w:r>
    </w:p>
    <w:p w14:paraId="5D9C02D0" w14:textId="399A880F" w:rsidR="00B045AB" w:rsidRPr="00D36389" w:rsidRDefault="00B045AB" w:rsidP="00AF1E77">
      <w:pPr>
        <w:pStyle w:val="ListParagraph"/>
        <w:numPr>
          <w:ilvl w:val="0"/>
          <w:numId w:val="21"/>
        </w:numPr>
        <w:rPr>
          <w:lang w:eastAsia="ko-KR"/>
        </w:rPr>
      </w:pPr>
      <w:r>
        <w:rPr>
          <w:lang w:eastAsia="ko-KR"/>
        </w:rPr>
        <w:t>Anularea</w:t>
      </w:r>
      <w:r w:rsidR="006130BD">
        <w:rPr>
          <w:lang w:eastAsia="ko-KR"/>
        </w:rPr>
        <w:t xml:space="preserve"> initierii</w:t>
      </w:r>
      <w:r>
        <w:rPr>
          <w:lang w:eastAsia="ko-KR"/>
        </w:rPr>
        <w:t xml:space="preserve"> </w:t>
      </w:r>
      <w:r w:rsidR="006130BD">
        <w:rPr>
          <w:lang w:eastAsia="ko-KR"/>
        </w:rPr>
        <w:t>unui transfer. Daca s-a initializat un transfer spre un utilizator, iar intre timp expeditorul se razgandeste, atunci acesta poate anula transferul cat timp destinatarul nu l-a acceptat.</w:t>
      </w:r>
    </w:p>
    <w:p w14:paraId="76711E82" w14:textId="3692D926" w:rsidR="00D36389" w:rsidRPr="00D36389" w:rsidRDefault="00D3048D" w:rsidP="00D36389">
      <w:pPr>
        <w:pStyle w:val="Heading2"/>
        <w:numPr>
          <w:ilvl w:val="1"/>
          <w:numId w:val="5"/>
        </w:numPr>
        <w:tabs>
          <w:tab w:val="num" w:pos="720"/>
        </w:tabs>
        <w:ind w:left="578" w:hanging="578"/>
        <w:rPr>
          <w:lang w:val="ro-RO"/>
        </w:rPr>
      </w:pPr>
      <w:bookmarkStart w:id="93" w:name="_Toc171166635"/>
      <w:r>
        <w:rPr>
          <w:lang w:val="ro-RO"/>
        </w:rPr>
        <w:t>Semnalarea</w:t>
      </w:r>
      <w:r w:rsidR="00D36389">
        <w:rPr>
          <w:lang w:val="ro-RO"/>
        </w:rPr>
        <w:t xml:space="preserve"> unui produs</w:t>
      </w:r>
      <w:r>
        <w:rPr>
          <w:lang w:val="ro-RO"/>
        </w:rPr>
        <w:t xml:space="preserve"> contaminat in sistemul de trasabilitate</w:t>
      </w:r>
      <w:bookmarkEnd w:id="93"/>
    </w:p>
    <w:p w14:paraId="7CFF757B" w14:textId="68D6BA12" w:rsidR="008C1F6B" w:rsidRDefault="008C1F6B" w:rsidP="0086120F">
      <w:pPr>
        <w:rPr>
          <w:lang w:eastAsia="ko-KR"/>
        </w:rPr>
      </w:pPr>
      <w:r>
        <w:rPr>
          <w:lang w:eastAsia="ko-KR"/>
        </w:rPr>
        <w:t>In momentul in care se detecteaza o neregula in legatura cu vreun produs, o autoritate poate sa atraga atentia tuturor celorlalti actori ai sistemului si sa blocheze produsul din a mai fi utilizat. Spre exemplu</w:t>
      </w:r>
      <w:r w:rsidR="00351A16">
        <w:rPr>
          <w:lang w:eastAsia="ko-KR"/>
        </w:rPr>
        <w:t>,</w:t>
      </w:r>
      <w:r>
        <w:rPr>
          <w:lang w:eastAsia="ko-KR"/>
        </w:rPr>
        <w:t xml:space="preserve"> daca o autoritate blocheaza produsul cu codul „1”, iar un producator doreste sa creeze un produs pe baza acestuia sau sa il transfere altei entitati, acest lucru nu va fi posibil, pentru ca sistemul va identifica ca produsul cu codul „1” este pe lista neagra si producatorul ar trebui sa scoata produsul din utilizare.</w:t>
      </w:r>
    </w:p>
    <w:p w14:paraId="4522DD3F" w14:textId="19DA45CD" w:rsidR="008C1F6B" w:rsidRPr="0086120F" w:rsidRDefault="008C1F6B" w:rsidP="0086120F">
      <w:pPr>
        <w:rPr>
          <w:lang w:eastAsia="ko-KR"/>
        </w:rPr>
      </w:pPr>
      <w:r w:rsidRPr="00702A37">
        <w:rPr>
          <w:lang w:eastAsia="ko-KR"/>
        </w:rPr>
        <w:t xml:space="preserve">Aceasta functionalitate ar trebui sa fie una </w:t>
      </w:r>
      <w:r w:rsidR="00AF1E77" w:rsidRPr="00702A37">
        <w:rPr>
          <w:lang w:eastAsia="ko-KR"/>
        </w:rPr>
        <w:t>necesara</w:t>
      </w:r>
      <w:r w:rsidR="00702A37" w:rsidRPr="00702A37">
        <w:rPr>
          <w:lang w:eastAsia="ko-KR"/>
        </w:rPr>
        <w:t>,</w:t>
      </w:r>
      <w:r w:rsidRPr="00702A37">
        <w:rPr>
          <w:lang w:eastAsia="ko-KR"/>
        </w:rPr>
        <w:t xml:space="preserve"> in care sistemul memoreaza o lista de coduri de bare in care sunt introduse produsele contaminate sau cu defecte, iar inainte de momentul utilizarii vreunui produs, sistemul ar trebui sa verifice ca acel </w:t>
      </w:r>
      <w:r w:rsidRPr="00702A37">
        <w:rPr>
          <w:lang w:eastAsia="ko-KR"/>
        </w:rPr>
        <w:lastRenderedPageBreak/>
        <w:t xml:space="preserve">produs sa nu fie in lista respectiva, in caz contrar orice operatiune ar trebui </w:t>
      </w:r>
      <w:r w:rsidR="00351A16">
        <w:rPr>
          <w:lang w:eastAsia="ko-KR"/>
        </w:rPr>
        <w:t>anulata</w:t>
      </w:r>
      <w:r w:rsidRPr="00702A37">
        <w:rPr>
          <w:lang w:eastAsia="ko-KR"/>
        </w:rPr>
        <w:t xml:space="preserve"> si starea sistemului sa nu fie modificata.</w:t>
      </w:r>
    </w:p>
    <w:p w14:paraId="082AECF3" w14:textId="77777777" w:rsidR="004C6682" w:rsidRPr="004C6682" w:rsidRDefault="004C6682" w:rsidP="004C6682">
      <w:pPr>
        <w:rPr>
          <w:lang w:eastAsia="ko-KR"/>
        </w:rPr>
      </w:pPr>
    </w:p>
    <w:p w14:paraId="3A37FA31" w14:textId="26BD4F36" w:rsidR="001078DB" w:rsidRDefault="001078DB" w:rsidP="006655C6">
      <w:pPr>
        <w:ind w:firstLine="0"/>
        <w:rPr>
          <w:lang w:eastAsia="ko-KR"/>
        </w:rPr>
      </w:pPr>
    </w:p>
    <w:p w14:paraId="479491B9" w14:textId="0AD93DE1" w:rsidR="006655C6" w:rsidRDefault="006655C6" w:rsidP="006655C6">
      <w:pPr>
        <w:ind w:firstLine="0"/>
        <w:rPr>
          <w:lang w:eastAsia="ko-KR"/>
        </w:rPr>
      </w:pPr>
      <w:r w:rsidRPr="006655C6">
        <w:rPr>
          <w:highlight w:val="yellow"/>
          <w:lang w:eastAsia="ko-KR"/>
        </w:rPr>
        <w:t>Use this:</w:t>
      </w:r>
    </w:p>
    <w:p w14:paraId="4B2792B7" w14:textId="31A70AC9" w:rsidR="00470F05" w:rsidRDefault="00470F05" w:rsidP="006655C6">
      <w:pPr>
        <w:ind w:firstLine="0"/>
        <w:rPr>
          <w:lang w:eastAsia="ko-KR"/>
        </w:rPr>
      </w:pPr>
    </w:p>
    <w:p w14:paraId="70557FCF" w14:textId="05EFAAC2" w:rsidR="00470F05" w:rsidRPr="001078DB" w:rsidRDefault="00470F05" w:rsidP="00470F05">
      <w:pPr>
        <w:rPr>
          <w:lang w:eastAsia="ko-KR"/>
        </w:rPr>
      </w:pPr>
      <w:r>
        <w:rPr>
          <w:lang w:eastAsia="ko-KR"/>
        </w:rPr>
        <w:t xml:space="preserve">Actorii lantului de aprovizionare </w:t>
      </w:r>
      <w:r w:rsidR="007447A1">
        <w:rPr>
          <w:lang w:eastAsia="ko-KR"/>
        </w:rPr>
        <w:t>realizeaza transferuri intre ei</w:t>
      </w:r>
    </w:p>
    <w:p w14:paraId="7E02BB85" w14:textId="77777777" w:rsidR="006B0ABE" w:rsidRPr="006B0ABE" w:rsidRDefault="006B0ABE" w:rsidP="006B0ABE">
      <w:pPr>
        <w:rPr>
          <w:lang w:val="en-US" w:eastAsia="ko-KR"/>
        </w:rPr>
      </w:pPr>
    </w:p>
    <w:p w14:paraId="10EF68E6" w14:textId="6588FC47" w:rsidR="00091191" w:rsidRPr="00091191" w:rsidRDefault="00091191" w:rsidP="00091191">
      <w:pPr>
        <w:suppressAutoHyphens w:val="0"/>
        <w:ind w:firstLine="0"/>
        <w:jc w:val="left"/>
        <w:rPr>
          <w:rFonts w:eastAsia="Times New Roman"/>
          <w:lang w:val="en-US" w:eastAsia="en-US"/>
        </w:rPr>
      </w:pPr>
      <w:r w:rsidRPr="00091191">
        <w:rPr>
          <w:noProof/>
        </w:rPr>
        <w:drawing>
          <wp:inline distT="0" distB="0" distL="0" distR="0" wp14:anchorId="10831CAA" wp14:editId="1B7B556D">
            <wp:extent cx="5274310" cy="4429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429760"/>
                    </a:xfrm>
                    <a:prstGeom prst="rect">
                      <a:avLst/>
                    </a:prstGeom>
                    <a:noFill/>
                    <a:ln>
                      <a:noFill/>
                    </a:ln>
                  </pic:spPr>
                </pic:pic>
              </a:graphicData>
            </a:graphic>
          </wp:inline>
        </w:drawing>
      </w:r>
    </w:p>
    <w:p w14:paraId="2E240FB8" w14:textId="06A3083C" w:rsidR="009601F3" w:rsidRDefault="009601F3" w:rsidP="0088186E">
      <w:pPr>
        <w:suppressAutoHyphens w:val="0"/>
        <w:spacing w:after="200" w:line="276" w:lineRule="auto"/>
        <w:ind w:firstLine="0"/>
      </w:pPr>
    </w:p>
    <w:p w14:paraId="377F94DA" w14:textId="4CA3C041" w:rsidR="006655C6" w:rsidRDefault="006655C6" w:rsidP="0088186E">
      <w:pPr>
        <w:suppressAutoHyphens w:val="0"/>
        <w:spacing w:after="200" w:line="276" w:lineRule="auto"/>
        <w:ind w:firstLine="0"/>
      </w:pPr>
    </w:p>
    <w:p w14:paraId="41135FEB" w14:textId="1898D5DF" w:rsidR="006655C6" w:rsidRDefault="006655C6" w:rsidP="0088186E">
      <w:pPr>
        <w:suppressAutoHyphens w:val="0"/>
        <w:spacing w:after="200" w:line="276" w:lineRule="auto"/>
        <w:ind w:firstLine="0"/>
      </w:pPr>
    </w:p>
    <w:p w14:paraId="3A518196" w14:textId="0C531B49" w:rsidR="006655C6" w:rsidRDefault="006655C6" w:rsidP="0088186E">
      <w:pPr>
        <w:suppressAutoHyphens w:val="0"/>
        <w:spacing w:after="200" w:line="276" w:lineRule="auto"/>
        <w:ind w:firstLine="0"/>
      </w:pPr>
    </w:p>
    <w:p w14:paraId="6B4A6A27" w14:textId="33A4402B" w:rsidR="006655C6" w:rsidRDefault="006655C6" w:rsidP="0088186E">
      <w:pPr>
        <w:suppressAutoHyphens w:val="0"/>
        <w:spacing w:after="200" w:line="276" w:lineRule="auto"/>
        <w:ind w:firstLine="0"/>
      </w:pPr>
    </w:p>
    <w:p w14:paraId="3F3E828B" w14:textId="24EED42D" w:rsidR="006655C6" w:rsidRDefault="006655C6" w:rsidP="0088186E">
      <w:pPr>
        <w:suppressAutoHyphens w:val="0"/>
        <w:spacing w:after="200" w:line="276" w:lineRule="auto"/>
        <w:ind w:firstLine="0"/>
      </w:pPr>
    </w:p>
    <w:p w14:paraId="794E8568" w14:textId="1467B2B1" w:rsidR="006655C6" w:rsidRDefault="006655C6" w:rsidP="0088186E">
      <w:pPr>
        <w:suppressAutoHyphens w:val="0"/>
        <w:spacing w:after="200" w:line="276" w:lineRule="auto"/>
        <w:ind w:firstLine="0"/>
      </w:pPr>
    </w:p>
    <w:p w14:paraId="693EF0F6" w14:textId="306CF2D6" w:rsidR="006655C6" w:rsidRDefault="006655C6" w:rsidP="0088186E">
      <w:pPr>
        <w:suppressAutoHyphens w:val="0"/>
        <w:spacing w:after="200" w:line="276" w:lineRule="auto"/>
        <w:ind w:firstLine="0"/>
      </w:pPr>
    </w:p>
    <w:p w14:paraId="5EACCB8A" w14:textId="4D069C80" w:rsidR="006655C6" w:rsidRDefault="006655C6" w:rsidP="0088186E">
      <w:pPr>
        <w:suppressAutoHyphens w:val="0"/>
        <w:spacing w:after="200" w:line="276" w:lineRule="auto"/>
        <w:ind w:firstLine="0"/>
      </w:pPr>
    </w:p>
    <w:p w14:paraId="11AEB9BD" w14:textId="5D1404C6" w:rsidR="006655C6" w:rsidRDefault="006655C6" w:rsidP="0088186E">
      <w:pPr>
        <w:suppressAutoHyphens w:val="0"/>
        <w:spacing w:after="200" w:line="276" w:lineRule="auto"/>
        <w:ind w:firstLine="0"/>
      </w:pPr>
    </w:p>
    <w:p w14:paraId="6408060E" w14:textId="565094D6" w:rsidR="006655C6" w:rsidRDefault="006655C6" w:rsidP="0088186E">
      <w:pPr>
        <w:suppressAutoHyphens w:val="0"/>
        <w:spacing w:after="200" w:line="276" w:lineRule="auto"/>
        <w:ind w:firstLine="0"/>
      </w:pPr>
      <w:r w:rsidRPr="006655C6">
        <w:rPr>
          <w:highlight w:val="yellow"/>
        </w:rPr>
        <w:t>Also use this</w:t>
      </w:r>
    </w:p>
    <w:p w14:paraId="76C19C35" w14:textId="08F2ECF4" w:rsidR="008F7964" w:rsidRPr="008F7964" w:rsidRDefault="008F7964" w:rsidP="008F7964">
      <w:pPr>
        <w:suppressAutoHyphens w:val="0"/>
        <w:ind w:firstLine="0"/>
        <w:jc w:val="left"/>
        <w:rPr>
          <w:rFonts w:eastAsia="Times New Roman"/>
          <w:lang w:val="en-US" w:eastAsia="en-US"/>
        </w:rPr>
      </w:pPr>
      <w:r w:rsidRPr="008F7964">
        <w:rPr>
          <w:noProof/>
        </w:rPr>
        <w:drawing>
          <wp:inline distT="0" distB="0" distL="0" distR="0" wp14:anchorId="7DAD2717" wp14:editId="1DD5BDE8">
            <wp:extent cx="5270470" cy="3850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70470" cy="3850005"/>
                    </a:xfrm>
                    <a:prstGeom prst="rect">
                      <a:avLst/>
                    </a:prstGeom>
                    <a:noFill/>
                    <a:ln>
                      <a:noFill/>
                    </a:ln>
                  </pic:spPr>
                </pic:pic>
              </a:graphicData>
            </a:graphic>
          </wp:inline>
        </w:drawing>
      </w:r>
    </w:p>
    <w:p w14:paraId="5C821F42" w14:textId="70BA177D" w:rsidR="008F7964" w:rsidRPr="000617FA" w:rsidRDefault="008F7964" w:rsidP="0088186E">
      <w:pPr>
        <w:suppressAutoHyphens w:val="0"/>
        <w:spacing w:after="200" w:line="276" w:lineRule="auto"/>
        <w:ind w:firstLine="0"/>
        <w:sectPr w:rsidR="008F7964" w:rsidRPr="000617FA" w:rsidSect="00BB699B">
          <w:headerReference w:type="default" r:id="rId31"/>
          <w:pgSz w:w="11906" w:h="16838" w:code="9"/>
          <w:pgMar w:top="1440" w:right="1800" w:bottom="1440" w:left="1800" w:header="709" w:footer="720" w:gutter="0"/>
          <w:cols w:space="720"/>
          <w:titlePg/>
          <w:docGrid w:linePitch="360"/>
        </w:sectPr>
      </w:pPr>
    </w:p>
    <w:p w14:paraId="57BC0CC4" w14:textId="43D551F8" w:rsidR="00EA20FF" w:rsidRPr="006233F8" w:rsidRDefault="009601F3" w:rsidP="006233F8">
      <w:pPr>
        <w:pStyle w:val="Heading1"/>
      </w:pPr>
      <w:bookmarkStart w:id="94" w:name="_Toc255879987"/>
      <w:bookmarkStart w:id="95" w:name="_Toc255889040"/>
      <w:bookmarkStart w:id="96" w:name="_Toc294769678"/>
      <w:bookmarkStart w:id="97" w:name="_Toc384978577"/>
      <w:bookmarkStart w:id="98" w:name="_Toc384978591"/>
      <w:bookmarkStart w:id="99" w:name="_Toc384979763"/>
      <w:bookmarkStart w:id="100" w:name="_Ref66944277"/>
      <w:bookmarkStart w:id="101" w:name="_Ref66944289"/>
      <w:bookmarkStart w:id="102" w:name="_Toc171166636"/>
      <w:commentRangeStart w:id="103"/>
      <w:r w:rsidRPr="00296531">
        <w:lastRenderedPageBreak/>
        <w:t xml:space="preserve">Proiectare de </w:t>
      </w:r>
      <w:r w:rsidR="00C96AE9">
        <w:t>d</w:t>
      </w:r>
      <w:r w:rsidRPr="00296531">
        <w:t xml:space="preserve">etaliu </w:t>
      </w:r>
      <w:r w:rsidR="00C96AE9">
        <w:t>ș</w:t>
      </w:r>
      <w:r w:rsidRPr="00296531">
        <w:t xml:space="preserve">i </w:t>
      </w:r>
      <w:r w:rsidR="00C96AE9">
        <w:t>i</w:t>
      </w:r>
      <w:r w:rsidRPr="00296531">
        <w:t>mplementare</w:t>
      </w:r>
      <w:bookmarkEnd w:id="94"/>
      <w:bookmarkEnd w:id="95"/>
      <w:bookmarkEnd w:id="96"/>
      <w:bookmarkEnd w:id="97"/>
      <w:bookmarkEnd w:id="98"/>
      <w:bookmarkEnd w:id="99"/>
      <w:bookmarkEnd w:id="100"/>
      <w:bookmarkEnd w:id="101"/>
      <w:commentRangeEnd w:id="103"/>
      <w:r w:rsidR="006233F8">
        <w:rPr>
          <w:rStyle w:val="Heading7Char"/>
          <w:rFonts w:eastAsia="Batang"/>
          <w:b w:val="0"/>
          <w:lang w:val="x-none"/>
        </w:rPr>
        <w:commentReference w:id="103"/>
      </w:r>
      <w:bookmarkEnd w:id="102"/>
    </w:p>
    <w:p w14:paraId="675EE855" w14:textId="12F9647A" w:rsidR="00D6130F" w:rsidRPr="00726257" w:rsidRDefault="00985046" w:rsidP="00726257">
      <w:pPr>
        <w:pStyle w:val="Heading2"/>
        <w:numPr>
          <w:ilvl w:val="1"/>
          <w:numId w:val="5"/>
        </w:numPr>
        <w:tabs>
          <w:tab w:val="num" w:pos="720"/>
        </w:tabs>
        <w:ind w:left="578" w:hanging="578"/>
        <w:rPr>
          <w:lang w:val="ro-RO"/>
        </w:rPr>
      </w:pPr>
      <w:bookmarkStart w:id="104" w:name="_Toc171166637"/>
      <w:r>
        <w:rPr>
          <w:lang w:val="ro-RO"/>
        </w:rPr>
        <w:t xml:space="preserve">Back-end: </w:t>
      </w:r>
      <w:r w:rsidR="00BF2941">
        <w:rPr>
          <w:lang w:val="ro-RO"/>
        </w:rPr>
        <w:t>Contractele inteligente</w:t>
      </w:r>
      <w:r w:rsidR="001C4C7D">
        <w:rPr>
          <w:lang w:val="ro-RO"/>
        </w:rPr>
        <w:t xml:space="preserve"> ale sistemului de trasabilitate</w:t>
      </w:r>
      <w:bookmarkEnd w:id="104"/>
    </w:p>
    <w:p w14:paraId="6D745AF8" w14:textId="0BD66F6C" w:rsidR="00726257" w:rsidRPr="00726257" w:rsidRDefault="00BF2941" w:rsidP="00D6130F">
      <w:pPr>
        <w:pStyle w:val="Heading3"/>
        <w:numPr>
          <w:ilvl w:val="2"/>
          <w:numId w:val="16"/>
        </w:numPr>
        <w:tabs>
          <w:tab w:val="num" w:pos="720"/>
        </w:tabs>
      </w:pPr>
      <w:bookmarkStart w:id="105" w:name="_Ref170656848"/>
      <w:bookmarkStart w:id="106" w:name="_Ref170656858"/>
      <w:bookmarkStart w:id="107" w:name="_Toc171166638"/>
      <w:r>
        <w:t>Relatia intre contractele inteligente</w:t>
      </w:r>
      <w:bookmarkEnd w:id="105"/>
      <w:bookmarkEnd w:id="106"/>
      <w:r w:rsidR="001C4C7D">
        <w:t xml:space="preserve"> ale sistemului de trasabilitate</w:t>
      </w:r>
      <w:bookmarkEnd w:id="107"/>
    </w:p>
    <w:p w14:paraId="6A50DA35" w14:textId="231B1202" w:rsidR="00AF1E77" w:rsidRDefault="00726257" w:rsidP="00726257">
      <w:pPr>
        <w:suppressAutoHyphens w:val="0"/>
      </w:pPr>
      <w:r>
        <w:t xml:space="preserve">Initial am creat un singur contract inteligent SupplyChain, in care aveam date despre produse si utilizatori. In timp ce aplicatia a crescut, am impartit contractul in trei parti, SupplyChain, Users si Products, care erau conectate folosind o relatie de mostenire, SuplyChain extinzand atat Users, cat si Products. </w:t>
      </w:r>
    </w:p>
    <w:p w14:paraId="7B05DB32" w14:textId="77777777" w:rsidR="00AF1E77" w:rsidRDefault="00726257" w:rsidP="00726257">
      <w:pPr>
        <w:suppressAutoHyphens w:val="0"/>
      </w:pPr>
      <w:r>
        <w:t>Din punct de vedere al codului, proiectul era usor de gestionat, dar dupa un timp, din cauza cresterii complexitatii, in momentul compilarii dimensiunea contractului inteligent a devenit prea mare, ceea ce era un impediment. Acest ultim aspect m-a facut sa folosesc conceptul de compozitie si cel de interfata</w:t>
      </w:r>
      <w:r w:rsidR="00985046">
        <w:t xml:space="preserve">, care poate fi observat in </w:t>
      </w:r>
      <w:r w:rsidR="00985046">
        <w:fldChar w:fldCharType="begin"/>
      </w:r>
      <w:r w:rsidR="00985046">
        <w:instrText xml:space="preserve"> REF _Ref170655313 \h </w:instrText>
      </w:r>
      <w:r w:rsidR="00985046">
        <w:fldChar w:fldCharType="separate"/>
      </w:r>
      <w:r w:rsidR="00985046">
        <w:t xml:space="preserve">Figura </w:t>
      </w:r>
      <w:r w:rsidR="00985046">
        <w:rPr>
          <w:noProof/>
        </w:rPr>
        <w:t>5</w:t>
      </w:r>
      <w:r w:rsidR="00985046">
        <w:t>.</w:t>
      </w:r>
      <w:r w:rsidR="00985046">
        <w:rPr>
          <w:noProof/>
        </w:rPr>
        <w:t>1</w:t>
      </w:r>
      <w:r w:rsidR="00985046">
        <w:fldChar w:fldCharType="end"/>
      </w:r>
      <w:r>
        <w:t xml:space="preserve">. </w:t>
      </w:r>
    </w:p>
    <w:p w14:paraId="7D865E0C" w14:textId="49EEDB1F" w:rsidR="00726257" w:rsidRDefault="00726257" w:rsidP="00726257">
      <w:pPr>
        <w:suppressAutoHyphens w:val="0"/>
      </w:pPr>
      <w:r>
        <w:t>Contractele inteligente Users si Products implementeaza interfetele UsersInterface, respectiv ProductsInterface, iar contractul inteligent SupplyChain contine doua obiecte, users (UsersInterface) si products (ProductsInterface). Legatura intre interfete si contractele inteligente se face in constructorul din SupplyChain care primeste ca parametrii adresele contractelor inteligente si le transmite mai departe, in momentul initializarii obiectelor users si products, spre constructorii interfetelor, ceea ce permite utilizarea contractelor inteligente Users si Products.</w:t>
      </w:r>
    </w:p>
    <w:p w14:paraId="02FB8F4E" w14:textId="77777777" w:rsidR="00726257" w:rsidRDefault="00726257" w:rsidP="00726257">
      <w:pPr>
        <w:suppressAutoHyphens w:val="0"/>
        <w:ind w:firstLine="0"/>
        <w:jc w:val="left"/>
      </w:pPr>
    </w:p>
    <w:p w14:paraId="07B56008" w14:textId="10F46975" w:rsidR="00726257" w:rsidRDefault="00AF1E77" w:rsidP="00726257">
      <w:pPr>
        <w:suppressAutoHyphens w:val="0"/>
        <w:ind w:firstLine="0"/>
        <w:jc w:val="left"/>
      </w:pPr>
      <w:r>
        <w:rPr>
          <w:noProof/>
        </w:rPr>
        <mc:AlternateContent>
          <mc:Choice Requires="wps">
            <w:drawing>
              <wp:anchor distT="0" distB="0" distL="114300" distR="114300" simplePos="0" relativeHeight="251661312" behindDoc="0" locked="0" layoutInCell="1" allowOverlap="1" wp14:anchorId="78E6C2C6" wp14:editId="63C48DE1">
                <wp:simplePos x="0" y="0"/>
                <wp:positionH relativeFrom="margin">
                  <wp:posOffset>711200</wp:posOffset>
                </wp:positionH>
                <wp:positionV relativeFrom="paragraph">
                  <wp:posOffset>3731508</wp:posOffset>
                </wp:positionV>
                <wp:extent cx="38512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851275" cy="635"/>
                        </a:xfrm>
                        <a:prstGeom prst="rect">
                          <a:avLst/>
                        </a:prstGeom>
                        <a:solidFill>
                          <a:prstClr val="white"/>
                        </a:solidFill>
                        <a:ln>
                          <a:noFill/>
                        </a:ln>
                      </wps:spPr>
                      <wps:txbx>
                        <w:txbxContent>
                          <w:p w14:paraId="142EF039" w14:textId="083F7D06" w:rsidR="00BF2941" w:rsidRPr="00145160" w:rsidRDefault="00BF2941" w:rsidP="00BF2941">
                            <w:pPr>
                              <w:pStyle w:val="Caption"/>
                              <w:rPr>
                                <w:rFonts w:eastAsia="Batang"/>
                                <w:noProof/>
                                <w:lang w:eastAsia="ar-SA"/>
                              </w:rPr>
                            </w:pPr>
                            <w:bookmarkStart w:id="108" w:name="_Ref170655313"/>
                            <w:r>
                              <w:t xml:space="preserve">Figura </w:t>
                            </w:r>
                            <w:r w:rsidR="00A054EB">
                              <w:fldChar w:fldCharType="begin"/>
                            </w:r>
                            <w:r w:rsidR="00A054EB">
                              <w:instrText xml:space="preserve"> STYLEREF 1 \s </w:instrText>
                            </w:r>
                            <w:r w:rsidR="00A054EB">
                              <w:fldChar w:fldCharType="separate"/>
                            </w:r>
                            <w:r w:rsidR="00A054EB">
                              <w:rPr>
                                <w:noProof/>
                              </w:rPr>
                              <w:t>5</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1</w:t>
                            </w:r>
                            <w:r w:rsidR="00A054EB">
                              <w:fldChar w:fldCharType="end"/>
                            </w:r>
                            <w:bookmarkEnd w:id="108"/>
                            <w:r>
                              <w:t xml:space="preserve"> Diagrama UML a contractelor inteligente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E6C2C6" id="_x0000_t202" coordsize="21600,21600" o:spt="202" path="m,l,21600r21600,l21600,xe">
                <v:stroke joinstyle="miter"/>
                <v:path gradientshapeok="t" o:connecttype="rect"/>
              </v:shapetype>
              <v:shape id="Text Box 18" o:spid="_x0000_s1026" type="#_x0000_t202" style="position:absolute;margin-left:56pt;margin-top:293.8pt;width:303.25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" stroked="f">
                <v:textbox style="mso-fit-shape-to-text:t" inset="0,0,0,0">
                  <w:txbxContent>
                    <w:p w14:paraId="142EF039" w14:textId="083F7D06" w:rsidR="00BF2941" w:rsidRPr="00145160" w:rsidRDefault="00BF2941" w:rsidP="00BF2941">
                      <w:pPr>
                        <w:pStyle w:val="Caption"/>
                        <w:rPr>
                          <w:rFonts w:eastAsia="Batang"/>
                          <w:noProof/>
                          <w:lang w:eastAsia="ar-SA"/>
                        </w:rPr>
                      </w:pPr>
                      <w:bookmarkStart w:id="109" w:name="_Ref170655313"/>
                      <w:r>
                        <w:t xml:space="preserve">Figura </w:t>
                      </w:r>
                      <w:r w:rsidR="00A054EB">
                        <w:fldChar w:fldCharType="begin"/>
                      </w:r>
                      <w:r w:rsidR="00A054EB">
                        <w:instrText xml:space="preserve"> STYLEREF 1 \s </w:instrText>
                      </w:r>
                      <w:r w:rsidR="00A054EB">
                        <w:fldChar w:fldCharType="separate"/>
                      </w:r>
                      <w:r w:rsidR="00A054EB">
                        <w:rPr>
                          <w:noProof/>
                        </w:rPr>
                        <w:t>5</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1</w:t>
                      </w:r>
                      <w:r w:rsidR="00A054EB">
                        <w:fldChar w:fldCharType="end"/>
                      </w:r>
                      <w:bookmarkEnd w:id="109"/>
                      <w:r>
                        <w:t xml:space="preserve"> Diagrama UML a contractelor inteligente</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5431CB54" wp14:editId="3525003F">
            <wp:simplePos x="0" y="0"/>
            <wp:positionH relativeFrom="margin">
              <wp:align>center</wp:align>
            </wp:positionH>
            <wp:positionV relativeFrom="paragraph">
              <wp:posOffset>6350</wp:posOffset>
            </wp:positionV>
            <wp:extent cx="3257550" cy="35026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3502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257">
        <w:br w:type="page"/>
      </w:r>
    </w:p>
    <w:p w14:paraId="6759F112" w14:textId="40B00499" w:rsidR="00985046" w:rsidRDefault="00802A1C" w:rsidP="00D00E4C">
      <w:pPr>
        <w:pStyle w:val="Heading3"/>
        <w:numPr>
          <w:ilvl w:val="2"/>
          <w:numId w:val="16"/>
        </w:numPr>
        <w:tabs>
          <w:tab w:val="num" w:pos="720"/>
        </w:tabs>
      </w:pPr>
      <w:bookmarkStart w:id="110" w:name="_Ref170755933"/>
      <w:bookmarkStart w:id="111" w:name="_Toc171166639"/>
      <w:r>
        <w:lastRenderedPageBreak/>
        <w:t>Definirea structurilor de date necesare pentru sistemul de trasabilitate</w:t>
      </w:r>
      <w:bookmarkEnd w:id="110"/>
      <w:bookmarkEnd w:id="111"/>
      <w:r>
        <w:t xml:space="preserve"> </w:t>
      </w:r>
    </w:p>
    <w:p w14:paraId="1FDCCD4F" w14:textId="4B0E997A" w:rsidR="00985046" w:rsidRDefault="00802A1C" w:rsidP="00985046">
      <w:pPr>
        <w:suppressAutoHyphens w:val="0"/>
      </w:pPr>
      <w:r>
        <w:t>Biblioteca</w:t>
      </w:r>
      <w:r w:rsidR="00985046">
        <w:t xml:space="preserve"> Types</w:t>
      </w:r>
      <w:r w:rsidRPr="00802A1C">
        <w:t xml:space="preserve"> </w:t>
      </w:r>
      <w:r>
        <w:t>este un tip special de contract inteligent care este utilizat in toate celelalte contracte inteligente. Aceasta</w:t>
      </w:r>
      <w:r w:rsidR="00985046">
        <w:t xml:space="preserve"> defineste majoritatea structurilor de date care sunt folosite </w:t>
      </w:r>
      <w:r>
        <w:t>in sistemul de trasabilitate</w:t>
      </w:r>
      <w:r w:rsidR="00985046">
        <w:t xml:space="preserve">. </w:t>
      </w:r>
    </w:p>
    <w:p w14:paraId="0A22CD57" w14:textId="62C25463" w:rsidR="006A673A" w:rsidRPr="006A673A" w:rsidRDefault="00C15539" w:rsidP="004113A0">
      <w:pPr>
        <w:pStyle w:val="Heading4"/>
        <w:ind w:left="862" w:hanging="862"/>
        <w:rPr>
          <w:i w:val="0"/>
          <w:iCs/>
          <w:sz w:val="24"/>
          <w:szCs w:val="24"/>
        </w:rPr>
      </w:pPr>
      <w:bookmarkStart w:id="112" w:name="_Hlk170847057"/>
      <w:r>
        <w:rPr>
          <w:i w:val="0"/>
          <w:iCs/>
          <w:sz w:val="24"/>
          <w:szCs w:val="24"/>
        </w:rPr>
        <w:t>Structuri de date pentru definirea</w:t>
      </w:r>
      <w:r w:rsidR="006A673A">
        <w:rPr>
          <w:i w:val="0"/>
          <w:iCs/>
          <w:sz w:val="24"/>
          <w:szCs w:val="24"/>
        </w:rPr>
        <w:t xml:space="preserve"> actorilor din lanul de distributie</w:t>
      </w:r>
    </w:p>
    <w:bookmarkEnd w:id="112"/>
    <w:p w14:paraId="38EBA896" w14:textId="23E09BF7" w:rsidR="006A673A" w:rsidRDefault="006A673A" w:rsidP="00985046">
      <w:pPr>
        <w:suppressAutoHyphens w:val="0"/>
      </w:pPr>
      <w:r>
        <w:t xml:space="preserve">Rolurile actorilor din lantul de distributie sunt definite in structura de date de tip enumerare </w:t>
      </w:r>
      <w:r w:rsidR="00985046">
        <w:t>UserRole</w:t>
      </w:r>
      <w:r>
        <w:t>:</w:t>
      </w:r>
    </w:p>
    <w:p w14:paraId="3D9C97CE" w14:textId="77777777" w:rsidR="006A673A" w:rsidRDefault="00985046" w:rsidP="006A673A">
      <w:pPr>
        <w:pStyle w:val="ListParagraph"/>
        <w:numPr>
          <w:ilvl w:val="0"/>
          <w:numId w:val="17"/>
        </w:numPr>
        <w:suppressAutoHyphens w:val="0"/>
      </w:pPr>
      <w:r>
        <w:t>Admin – administrator sau autoritate</w:t>
      </w:r>
    </w:p>
    <w:p w14:paraId="181CC50D" w14:textId="77777777" w:rsidR="006A673A" w:rsidRDefault="00985046" w:rsidP="006A673A">
      <w:pPr>
        <w:pStyle w:val="ListParagraph"/>
        <w:numPr>
          <w:ilvl w:val="0"/>
          <w:numId w:val="17"/>
        </w:numPr>
        <w:suppressAutoHyphens w:val="0"/>
      </w:pPr>
      <w:r>
        <w:t xml:space="preserve">Manufacturer – producator, poate fi unul primar sau unul care sa produca produse pe baza </w:t>
      </w:r>
      <w:r w:rsidR="006A673A">
        <w:t>altor produse</w:t>
      </w:r>
    </w:p>
    <w:p w14:paraId="60DAE0CD" w14:textId="0885A06B" w:rsidR="006A673A" w:rsidRDefault="00985046" w:rsidP="006A673A">
      <w:pPr>
        <w:pStyle w:val="ListParagraph"/>
        <w:numPr>
          <w:ilvl w:val="0"/>
          <w:numId w:val="17"/>
        </w:numPr>
        <w:suppressAutoHyphens w:val="0"/>
      </w:pPr>
      <w:r>
        <w:t>Supplier</w:t>
      </w:r>
      <w:r w:rsidR="00232D24">
        <w:t xml:space="preserve"> –  </w:t>
      </w:r>
      <w:r>
        <w:t>distribuitor</w:t>
      </w:r>
      <w:r w:rsidR="006A673A">
        <w:t xml:space="preserve"> de produse</w:t>
      </w:r>
    </w:p>
    <w:p w14:paraId="089833D4" w14:textId="5BA2358F" w:rsidR="006A673A" w:rsidRDefault="00985046" w:rsidP="006A673A">
      <w:pPr>
        <w:pStyle w:val="ListParagraph"/>
        <w:numPr>
          <w:ilvl w:val="0"/>
          <w:numId w:val="17"/>
        </w:numPr>
        <w:suppressAutoHyphens w:val="0"/>
      </w:pPr>
      <w:r>
        <w:t xml:space="preserve">Vendor </w:t>
      </w:r>
      <w:r w:rsidR="00232D24">
        <w:t xml:space="preserve">– </w:t>
      </w:r>
      <w:r>
        <w:t>vanzator</w:t>
      </w:r>
      <w:r w:rsidR="006A673A">
        <w:t xml:space="preserve"> de produse</w:t>
      </w:r>
    </w:p>
    <w:p w14:paraId="2B18BD43" w14:textId="0C0BD50A" w:rsidR="00C15539" w:rsidRDefault="00985046" w:rsidP="00C15539">
      <w:pPr>
        <w:pStyle w:val="ListParagraph"/>
        <w:numPr>
          <w:ilvl w:val="0"/>
          <w:numId w:val="17"/>
        </w:numPr>
        <w:suppressAutoHyphens w:val="0"/>
      </w:pPr>
      <w:r>
        <w:t xml:space="preserve">Customer </w:t>
      </w:r>
      <w:r w:rsidR="006A673A">
        <w:t xml:space="preserve">– </w:t>
      </w:r>
      <w:r>
        <w:t>consumatorul unui produs, clientul final din lantul de distributie</w:t>
      </w:r>
    </w:p>
    <w:p w14:paraId="2E922FA3" w14:textId="2CBA9D34" w:rsidR="00C15539" w:rsidRDefault="00C15539" w:rsidP="00C15539">
      <w:pPr>
        <w:suppressAutoHyphens w:val="0"/>
        <w:ind w:firstLine="0"/>
      </w:pPr>
      <w:r>
        <w:t>Aceasta structura de date stabileste permisiunile pe care le are un anumit participant in cadrul sistemului de trasabilitate.</w:t>
      </w:r>
    </w:p>
    <w:p w14:paraId="62F59839" w14:textId="12A5926C" w:rsidR="00985046" w:rsidRDefault="00985046" w:rsidP="00985046">
      <w:pPr>
        <w:suppressAutoHyphens w:val="0"/>
      </w:pPr>
      <w:r>
        <w:t xml:space="preserve">UserDetails este o structura folosita pentru a memora date despre </w:t>
      </w:r>
      <w:r w:rsidR="00C15539">
        <w:t>actorii inregistrati in sistem</w:t>
      </w:r>
      <w:r>
        <w:t xml:space="preserve">, </w:t>
      </w:r>
      <w:r w:rsidR="00C15539">
        <w:t xml:space="preserve">aceasta </w:t>
      </w:r>
      <w:r>
        <w:t>contine</w:t>
      </w:r>
      <w:r w:rsidR="00C15539">
        <w:t xml:space="preserve"> urmatoarele</w:t>
      </w:r>
      <w:r>
        <w:t xml:space="preserve"> campuri:</w:t>
      </w:r>
    </w:p>
    <w:p w14:paraId="02DDAC36" w14:textId="47DAD460" w:rsidR="00985046" w:rsidRDefault="00985046" w:rsidP="00985046">
      <w:pPr>
        <w:pStyle w:val="ListParagraph"/>
        <w:numPr>
          <w:ilvl w:val="0"/>
          <w:numId w:val="8"/>
        </w:numPr>
        <w:suppressAutoHyphens w:val="0"/>
      </w:pPr>
      <w:r>
        <w:t xml:space="preserve">id – </w:t>
      </w:r>
      <w:r w:rsidR="00C15539">
        <w:t xml:space="preserve">identificatorul actorului, </w:t>
      </w:r>
      <w:r>
        <w:t>adresa publica a portofelului digital al utilizatorului</w:t>
      </w:r>
      <w:r w:rsidR="00C15539">
        <w:t>, este un obiect de tip address</w:t>
      </w:r>
    </w:p>
    <w:p w14:paraId="0D243D81" w14:textId="054367CE" w:rsidR="00985046" w:rsidRDefault="00985046" w:rsidP="00985046">
      <w:pPr>
        <w:pStyle w:val="ListParagraph"/>
        <w:numPr>
          <w:ilvl w:val="0"/>
          <w:numId w:val="8"/>
        </w:numPr>
        <w:suppressAutoHyphens w:val="0"/>
      </w:pPr>
      <w:r>
        <w:t xml:space="preserve">name – numele </w:t>
      </w:r>
      <w:r w:rsidR="00C15539">
        <w:t>actorului, este un obiect de tip string</w:t>
      </w:r>
    </w:p>
    <w:p w14:paraId="425845F2" w14:textId="5885345D" w:rsidR="00985046" w:rsidRDefault="00985046" w:rsidP="00985046">
      <w:pPr>
        <w:pStyle w:val="ListParagraph"/>
        <w:numPr>
          <w:ilvl w:val="0"/>
          <w:numId w:val="8"/>
        </w:numPr>
        <w:suppressAutoHyphens w:val="0"/>
      </w:pPr>
      <w:r>
        <w:t xml:space="preserve">email – email-ul </w:t>
      </w:r>
      <w:r w:rsidR="00C15539">
        <w:t>de contact al actorului, este un obiect de tip string</w:t>
      </w:r>
    </w:p>
    <w:p w14:paraId="4F803BB5" w14:textId="6435132E" w:rsidR="00985046" w:rsidRDefault="00985046" w:rsidP="00985046">
      <w:pPr>
        <w:pStyle w:val="ListParagraph"/>
        <w:numPr>
          <w:ilvl w:val="0"/>
          <w:numId w:val="8"/>
        </w:numPr>
        <w:suppressAutoHyphens w:val="0"/>
      </w:pPr>
      <w:r>
        <w:t xml:space="preserve">role – rolul </w:t>
      </w:r>
      <w:r w:rsidR="00C15539">
        <w:t>actorului, este de tipul UserRole, care a fost descris anterior</w:t>
      </w:r>
    </w:p>
    <w:p w14:paraId="5E162EB6" w14:textId="565D0CCB" w:rsidR="00985046" w:rsidRDefault="00C15539" w:rsidP="0084118F">
      <w:pPr>
        <w:suppressAutoHyphens w:val="0"/>
      </w:pPr>
      <w:r>
        <w:t>P</w:t>
      </w:r>
      <w:r w:rsidR="00985046">
        <w:t>entru a memora date specifice pentru un producator</w:t>
      </w:r>
      <w:r>
        <w:t>, am creat structura de date ManufactuerDetails</w:t>
      </w:r>
      <w:r w:rsidR="00985046">
        <w:t>:</w:t>
      </w:r>
    </w:p>
    <w:p w14:paraId="140AF31C" w14:textId="7AB7D701" w:rsidR="00985046" w:rsidRPr="00C40476" w:rsidRDefault="00985046" w:rsidP="00985046">
      <w:pPr>
        <w:pStyle w:val="ListParagraph"/>
        <w:numPr>
          <w:ilvl w:val="0"/>
          <w:numId w:val="8"/>
        </w:numPr>
        <w:suppressAutoHyphens w:val="0"/>
      </w:pPr>
      <w:r>
        <w:t xml:space="preserve">code – </w:t>
      </w:r>
      <w:r w:rsidRPr="00C40476">
        <w:t>codul asignat unui producator</w:t>
      </w:r>
      <w:r w:rsidR="00105D45">
        <w:t>,</w:t>
      </w:r>
      <w:r w:rsidR="001C0687">
        <w:t xml:space="preserve"> este de tip uint</w:t>
      </w:r>
    </w:p>
    <w:p w14:paraId="031D2E60" w14:textId="1F43C049" w:rsidR="00985046" w:rsidRDefault="00985046" w:rsidP="00985046">
      <w:pPr>
        <w:pStyle w:val="ListParagraph"/>
        <w:numPr>
          <w:ilvl w:val="0"/>
          <w:numId w:val="8"/>
        </w:numPr>
        <w:suppressAutoHyphens w:val="0"/>
      </w:pPr>
      <w:r>
        <w:t xml:space="preserve">region – </w:t>
      </w:r>
      <w:r w:rsidRPr="00C40476">
        <w:t>regiunea producatorului</w:t>
      </w:r>
      <w:r w:rsidR="001C0687">
        <w:t>, este de tip uint</w:t>
      </w:r>
    </w:p>
    <w:p w14:paraId="7EEC6A9C" w14:textId="30E97F70" w:rsidR="00C15539" w:rsidRDefault="00C15539" w:rsidP="00C15539">
      <w:pPr>
        <w:suppressAutoHyphens w:val="0"/>
        <w:ind w:firstLine="0"/>
      </w:pPr>
      <w:r>
        <w:t>Aceasta structura va fi folosita in momentul inregistrarii unui produs in sistem, in special pentru generarea codului de bare al produsului.</w:t>
      </w:r>
    </w:p>
    <w:p w14:paraId="08CAB8B8" w14:textId="1A857F14" w:rsidR="00C15539" w:rsidRPr="00C15539" w:rsidRDefault="00C15539" w:rsidP="00C15539">
      <w:pPr>
        <w:pStyle w:val="Heading4"/>
        <w:numPr>
          <w:ilvl w:val="3"/>
          <w:numId w:val="5"/>
        </w:numPr>
        <w:ind w:left="862" w:hanging="862"/>
        <w:rPr>
          <w:i w:val="0"/>
          <w:iCs/>
          <w:sz w:val="24"/>
          <w:szCs w:val="24"/>
        </w:rPr>
      </w:pPr>
      <w:r>
        <w:rPr>
          <w:i w:val="0"/>
          <w:iCs/>
          <w:sz w:val="24"/>
          <w:szCs w:val="24"/>
        </w:rPr>
        <w:t xml:space="preserve">Structuri de date pentru </w:t>
      </w:r>
      <w:r w:rsidR="00060477">
        <w:rPr>
          <w:i w:val="0"/>
          <w:iCs/>
          <w:sz w:val="24"/>
          <w:szCs w:val="24"/>
        </w:rPr>
        <w:t>gestionarea</w:t>
      </w:r>
      <w:r>
        <w:rPr>
          <w:i w:val="0"/>
          <w:iCs/>
          <w:sz w:val="24"/>
          <w:szCs w:val="24"/>
        </w:rPr>
        <w:t xml:space="preserve"> </w:t>
      </w:r>
      <w:r w:rsidR="00105D45">
        <w:rPr>
          <w:i w:val="0"/>
          <w:iCs/>
          <w:sz w:val="24"/>
          <w:szCs w:val="24"/>
        </w:rPr>
        <w:t>produselor</w:t>
      </w:r>
      <w:r>
        <w:rPr>
          <w:i w:val="0"/>
          <w:iCs/>
          <w:sz w:val="24"/>
          <w:szCs w:val="24"/>
        </w:rPr>
        <w:t xml:space="preserve"> </w:t>
      </w:r>
      <w:r w:rsidR="00105D45">
        <w:rPr>
          <w:i w:val="0"/>
          <w:iCs/>
          <w:sz w:val="24"/>
          <w:szCs w:val="24"/>
        </w:rPr>
        <w:t>in sistemul de trasabilitate</w:t>
      </w:r>
    </w:p>
    <w:p w14:paraId="114E1683" w14:textId="26F820C9" w:rsidR="00985046" w:rsidRDefault="00105D45" w:rsidP="0084118F">
      <w:pPr>
        <w:suppressAutoHyphens w:val="0"/>
      </w:pPr>
      <w:r>
        <w:t>S</w:t>
      </w:r>
      <w:r w:rsidR="00985046">
        <w:t>tructura care defineste tipul de produs</w:t>
      </w:r>
      <w:r>
        <w:t xml:space="preserve"> este ProductType</w:t>
      </w:r>
      <w:r w:rsidR="0084118F">
        <w:t xml:space="preserve">, </w:t>
      </w:r>
      <w:r>
        <w:t>aceasta</w:t>
      </w:r>
      <w:r w:rsidR="0084118F">
        <w:t xml:space="preserve"> contine:</w:t>
      </w:r>
    </w:p>
    <w:p w14:paraId="7BC25E00" w14:textId="727D4BDF" w:rsidR="00985046" w:rsidRPr="00C40476" w:rsidRDefault="00985046" w:rsidP="00985046">
      <w:pPr>
        <w:pStyle w:val="ListParagraph"/>
        <w:numPr>
          <w:ilvl w:val="0"/>
          <w:numId w:val="8"/>
        </w:numPr>
        <w:suppressAutoHyphens w:val="0"/>
      </w:pPr>
      <w:r>
        <w:t>id – identificator unic</w:t>
      </w:r>
      <w:r w:rsidR="0084118F">
        <w:t xml:space="preserve"> al tipului de produs</w:t>
      </w:r>
      <w:r w:rsidR="001C0687">
        <w:t>, este de tip uint</w:t>
      </w:r>
    </w:p>
    <w:p w14:paraId="6A9D31F7" w14:textId="67B1A8DB" w:rsidR="00985046" w:rsidRPr="00C40476" w:rsidRDefault="00985046" w:rsidP="00985046">
      <w:pPr>
        <w:pStyle w:val="ListParagraph"/>
        <w:numPr>
          <w:ilvl w:val="0"/>
          <w:numId w:val="8"/>
        </w:numPr>
        <w:suppressAutoHyphens w:val="0"/>
      </w:pPr>
      <w:r>
        <w:t>name – denumirea</w:t>
      </w:r>
      <w:r w:rsidR="0084118F">
        <w:t xml:space="preserve"> tipului de produs</w:t>
      </w:r>
      <w:r w:rsidR="001C0687">
        <w:t>, este de tip string</w:t>
      </w:r>
    </w:p>
    <w:p w14:paraId="3666E089" w14:textId="747ED76E" w:rsidR="00985046" w:rsidRDefault="00985046" w:rsidP="00105D45">
      <w:pPr>
        <w:pStyle w:val="ListParagraph"/>
        <w:numPr>
          <w:ilvl w:val="0"/>
          <w:numId w:val="8"/>
        </w:numPr>
        <w:suppressAutoHyphens w:val="0"/>
      </w:pPr>
      <w:r>
        <w:t xml:space="preserve">details – </w:t>
      </w:r>
      <w:r w:rsidR="001C0687">
        <w:t xml:space="preserve">element de tip string, in care sunt salvate </w:t>
      </w:r>
      <w:r w:rsidR="00105D45">
        <w:t>alte informatii, spre exemplu:</w:t>
      </w:r>
      <w:r>
        <w:t xml:space="preserve"> compozitie chimica, descrierea aspectului</w:t>
      </w:r>
    </w:p>
    <w:p w14:paraId="6F42C42E" w14:textId="3C6DAB5D" w:rsidR="00105D45" w:rsidRDefault="00105D45" w:rsidP="00105D45">
      <w:pPr>
        <w:suppressAutoHyphens w:val="0"/>
        <w:ind w:firstLine="0"/>
      </w:pPr>
      <w:r>
        <w:t>Obiectele care folosesc acest tip de date definesc ce produse pot fi create si reduce cantitatea de informatie din obiectul unui produs.</w:t>
      </w:r>
    </w:p>
    <w:p w14:paraId="440CA9CC" w14:textId="6D4D72FA" w:rsidR="008E64AA" w:rsidRDefault="00105D45" w:rsidP="008E64AA">
      <w:pPr>
        <w:suppressAutoHyphens w:val="0"/>
      </w:pPr>
      <w:r>
        <w:t>P</w:t>
      </w:r>
      <w:r w:rsidR="008E64AA">
        <w:t>entru a adauga un obiect de tipul ProductType</w:t>
      </w:r>
      <w:r>
        <w:t xml:space="preserve"> in sistemul de trasabilitate, am definit structura de date de tip transfer ProductTypeAddDTO:</w:t>
      </w:r>
    </w:p>
    <w:p w14:paraId="447213D8" w14:textId="3ECC9C91" w:rsidR="008E64AA" w:rsidRPr="00C40476" w:rsidRDefault="008E64AA" w:rsidP="008E64AA">
      <w:pPr>
        <w:pStyle w:val="ListParagraph"/>
        <w:numPr>
          <w:ilvl w:val="0"/>
          <w:numId w:val="8"/>
        </w:numPr>
        <w:suppressAutoHyphens w:val="0"/>
      </w:pPr>
      <w:r>
        <w:t>name – denumirea tipului de produs</w:t>
      </w:r>
      <w:r w:rsidR="001C0687">
        <w:t>, este de tip string</w:t>
      </w:r>
    </w:p>
    <w:p w14:paraId="1B4BEB99" w14:textId="4757368F" w:rsidR="008E64AA" w:rsidRDefault="008E64AA" w:rsidP="008E64AA">
      <w:pPr>
        <w:pStyle w:val="ListParagraph"/>
        <w:numPr>
          <w:ilvl w:val="0"/>
          <w:numId w:val="8"/>
        </w:numPr>
        <w:suppressAutoHyphens w:val="0"/>
      </w:pPr>
      <w:r>
        <w:t>details – detalii</w:t>
      </w:r>
      <w:r w:rsidR="001C0687">
        <w:t>, este de tip string</w:t>
      </w:r>
    </w:p>
    <w:p w14:paraId="21D30A6F" w14:textId="3E916C1B" w:rsidR="00105D45" w:rsidRPr="00451B06" w:rsidRDefault="00105D45" w:rsidP="00105D45">
      <w:pPr>
        <w:suppressAutoHyphens w:val="0"/>
        <w:ind w:firstLine="0"/>
      </w:pPr>
      <w:r>
        <w:t xml:space="preserve">Folosirea structurii ProductTypeAddDTO in locul structurii ProductType este necesara pentru a evita transferul inutil de date, identificatorul obiectelor de tip ProductType fiind stabilit in contractul inteligent. </w:t>
      </w:r>
    </w:p>
    <w:p w14:paraId="788E37C8" w14:textId="77777777" w:rsidR="00105D45" w:rsidRDefault="00105D45" w:rsidP="0084118F">
      <w:pPr>
        <w:suppressAutoHyphens w:val="0"/>
      </w:pPr>
    </w:p>
    <w:p w14:paraId="49146F9A" w14:textId="77777777" w:rsidR="00105D45" w:rsidRDefault="00105D45" w:rsidP="0084118F">
      <w:pPr>
        <w:suppressAutoHyphens w:val="0"/>
      </w:pPr>
    </w:p>
    <w:p w14:paraId="36238016" w14:textId="60662132" w:rsidR="00985046" w:rsidRDefault="0084118F" w:rsidP="0084118F">
      <w:pPr>
        <w:suppressAutoHyphens w:val="0"/>
      </w:pPr>
      <w:r>
        <w:lastRenderedPageBreak/>
        <w:t xml:space="preserve">Elementul principal al proiectului este reprezentat de structura </w:t>
      </w:r>
      <w:r w:rsidR="00105D45">
        <w:t xml:space="preserve">de date </w:t>
      </w:r>
      <w:r>
        <w:t xml:space="preserve">Product, care </w:t>
      </w:r>
      <w:r w:rsidR="00985046">
        <w:t xml:space="preserve">contine datele unui produs </w:t>
      </w:r>
      <w:r w:rsidR="00105D45">
        <w:t>iserat in sistemul de trasabilitate</w:t>
      </w:r>
      <w:r w:rsidR="00985046">
        <w:t xml:space="preserve"> de catre un producator</w:t>
      </w:r>
      <w:r w:rsidR="00105D45">
        <w:t>. Structura contine urmatoarele informatii</w:t>
      </w:r>
      <w:r w:rsidR="00985046">
        <w:t>:</w:t>
      </w:r>
    </w:p>
    <w:p w14:paraId="0AF58B76" w14:textId="19388870" w:rsidR="00985046" w:rsidRDefault="00985046" w:rsidP="00985046">
      <w:pPr>
        <w:pStyle w:val="ListParagraph"/>
        <w:numPr>
          <w:ilvl w:val="0"/>
          <w:numId w:val="8"/>
        </w:numPr>
        <w:suppressAutoHyphens w:val="0"/>
      </w:pPr>
      <w:r>
        <w:t>name – denumirea produsului</w:t>
      </w:r>
      <w:r w:rsidR="001C0687">
        <w:t>, este un obiect de tip string</w:t>
      </w:r>
    </w:p>
    <w:p w14:paraId="08F3DB94" w14:textId="266952C6" w:rsidR="00985046" w:rsidRPr="00C40476" w:rsidRDefault="00985046" w:rsidP="00985046">
      <w:pPr>
        <w:pStyle w:val="ListParagraph"/>
        <w:numPr>
          <w:ilvl w:val="0"/>
          <w:numId w:val="8"/>
        </w:numPr>
        <w:suppressAutoHyphens w:val="0"/>
      </w:pPr>
      <w:r>
        <w:t>barcodeId – codul de bare al produsului</w:t>
      </w:r>
      <w:r w:rsidR="001C0687">
        <w:t xml:space="preserve"> este un element de tip string</w:t>
      </w:r>
      <w:r w:rsidR="0084118F">
        <w:t xml:space="preserve">, </w:t>
      </w:r>
      <w:r>
        <w:t>unic</w:t>
      </w:r>
      <w:r w:rsidR="0084118F">
        <w:t xml:space="preserve"> pentru fiecare </w:t>
      </w:r>
      <w:r>
        <w:t>produs creat</w:t>
      </w:r>
      <w:r w:rsidR="0084118F">
        <w:t>, ajuta la identificarea produselor in orice punct al sistemului</w:t>
      </w:r>
    </w:p>
    <w:p w14:paraId="0E3B689A" w14:textId="07C6D3B0" w:rsidR="00985046" w:rsidRDefault="00985046" w:rsidP="00985046">
      <w:pPr>
        <w:pStyle w:val="ListParagraph"/>
        <w:numPr>
          <w:ilvl w:val="0"/>
          <w:numId w:val="8"/>
        </w:numPr>
        <w:suppressAutoHyphens w:val="0"/>
      </w:pPr>
      <w:r>
        <w:t>productTypeId – id</w:t>
      </w:r>
      <w:r w:rsidR="001C0687">
        <w:t>entificatorul</w:t>
      </w:r>
      <w:r>
        <w:t xml:space="preserve"> tipului de produs</w:t>
      </w:r>
      <w:r w:rsidR="001C0687">
        <w:t>, este de tip uint</w:t>
      </w:r>
      <w:r w:rsidR="0084118F">
        <w:t>, acesta leaga produsul de tipul sau de produs</w:t>
      </w:r>
    </w:p>
    <w:p w14:paraId="78C5D00F" w14:textId="65693362" w:rsidR="0084118F" w:rsidRDefault="0084118F" w:rsidP="0084118F">
      <w:pPr>
        <w:pStyle w:val="ListParagraph"/>
        <w:numPr>
          <w:ilvl w:val="0"/>
          <w:numId w:val="8"/>
        </w:numPr>
        <w:suppressAutoHyphens w:val="0"/>
      </w:pPr>
      <w:r>
        <w:t>rec</w:t>
      </w:r>
      <w:r w:rsidR="00556AD4">
        <w:t>i</w:t>
      </w:r>
      <w:r>
        <w:t xml:space="preserve">peId – </w:t>
      </w:r>
      <w:r w:rsidR="001C0687">
        <w:t>element de tip uint, este identificator</w:t>
      </w:r>
      <w:r>
        <w:t xml:space="preserve">ul retei care a creat produsul, leaga produsul de reteta folosita </w:t>
      </w:r>
      <w:r w:rsidR="001C0687">
        <w:t>in</w:t>
      </w:r>
      <w:r>
        <w:t xml:space="preserve"> crearea </w:t>
      </w:r>
      <w:r w:rsidR="001C0687">
        <w:t>acestuia</w:t>
      </w:r>
    </w:p>
    <w:p w14:paraId="30189419" w14:textId="67DAC904" w:rsidR="0084118F" w:rsidRPr="00C40476" w:rsidRDefault="0084118F" w:rsidP="0084118F">
      <w:pPr>
        <w:pStyle w:val="ListParagraph"/>
        <w:numPr>
          <w:ilvl w:val="0"/>
          <w:numId w:val="8"/>
        </w:numPr>
        <w:suppressAutoHyphens w:val="0"/>
        <w:jc w:val="left"/>
      </w:pPr>
      <w:r>
        <w:t>ingredientsCount – numarul de ingrediente pe care produsul il contine</w:t>
      </w:r>
      <w:r w:rsidR="001C0687">
        <w:t>, este de tip uint</w:t>
      </w:r>
    </w:p>
    <w:p w14:paraId="18289964" w14:textId="184ED9E1" w:rsidR="00985046" w:rsidRDefault="00985046" w:rsidP="00985046">
      <w:pPr>
        <w:pStyle w:val="ListParagraph"/>
        <w:numPr>
          <w:ilvl w:val="0"/>
          <w:numId w:val="8"/>
        </w:numPr>
        <w:suppressAutoHyphens w:val="0"/>
      </w:pPr>
      <w:r>
        <w:t>manufacturerId – id</w:t>
      </w:r>
      <w:r w:rsidR="001C0687">
        <w:t>entificatorul</w:t>
      </w:r>
      <w:r>
        <w:t xml:space="preserve"> producatorului</w:t>
      </w:r>
      <w:r w:rsidR="0084118F">
        <w:t>,</w:t>
      </w:r>
      <w:r w:rsidR="001C0687">
        <w:t xml:space="preserve"> este un obiect de tip address,</w:t>
      </w:r>
      <w:r w:rsidR="0084118F">
        <w:t xml:space="preserve"> acesta este necesar pentru a stabili trasabilitatea</w:t>
      </w:r>
    </w:p>
    <w:p w14:paraId="5C18794D" w14:textId="256D9790" w:rsidR="0084118F" w:rsidRDefault="0084118F" w:rsidP="0084118F">
      <w:pPr>
        <w:pStyle w:val="ListParagraph"/>
        <w:numPr>
          <w:ilvl w:val="0"/>
          <w:numId w:val="8"/>
        </w:numPr>
        <w:suppressAutoHyphens w:val="0"/>
        <w:jc w:val="left"/>
      </w:pPr>
      <w:r>
        <w:t>manufacturerName – numele producatorului</w:t>
      </w:r>
      <w:r w:rsidR="001C0687">
        <w:t>, este un obiect de tip string</w:t>
      </w:r>
    </w:p>
    <w:p w14:paraId="6035BDF2" w14:textId="531C3841" w:rsidR="00985046" w:rsidRDefault="00985046" w:rsidP="00985046">
      <w:pPr>
        <w:pStyle w:val="ListParagraph"/>
        <w:numPr>
          <w:ilvl w:val="0"/>
          <w:numId w:val="8"/>
        </w:numPr>
        <w:suppressAutoHyphens w:val="0"/>
        <w:jc w:val="left"/>
      </w:pPr>
      <w:r>
        <w:t>manufacturingDate – data de producere</w:t>
      </w:r>
      <w:r w:rsidR="001C0687">
        <w:t xml:space="preserve"> a produsului, este un obiect de tip uint si </w:t>
      </w:r>
      <w:r w:rsidR="00060477">
        <w:t>este reprezentata in unix timestamp</w:t>
      </w:r>
    </w:p>
    <w:p w14:paraId="08C4CE8D" w14:textId="17FB5664" w:rsidR="00985046" w:rsidRDefault="00985046" w:rsidP="00985046">
      <w:pPr>
        <w:pStyle w:val="ListParagraph"/>
        <w:numPr>
          <w:ilvl w:val="0"/>
          <w:numId w:val="8"/>
        </w:numPr>
        <w:suppressAutoHyphens w:val="0"/>
        <w:jc w:val="left"/>
      </w:pPr>
      <w:r>
        <w:t>expirationDate – data de expirare</w:t>
      </w:r>
      <w:r w:rsidR="001C0687">
        <w:t xml:space="preserve"> a produsului, este un obiect de tip</w:t>
      </w:r>
      <w:r w:rsidR="00060477">
        <w:t xml:space="preserve"> uint si este reprezentata in unix timestamp</w:t>
      </w:r>
    </w:p>
    <w:p w14:paraId="19635656" w14:textId="6E059D41" w:rsidR="000E7062" w:rsidRDefault="000E7062" w:rsidP="000E7062">
      <w:pPr>
        <w:suppressAutoHyphens w:val="0"/>
        <w:jc w:val="left"/>
      </w:pPr>
      <w:r>
        <w:t>In momentul introducerii unui obiect nou, fara ca acesta sa fie creat pe baza altor produse, se va folosi structura de date ProductAddDTO:</w:t>
      </w:r>
    </w:p>
    <w:p w14:paraId="21422A29" w14:textId="3FC71E49" w:rsidR="000E7062" w:rsidRDefault="000E7062" w:rsidP="000E7062">
      <w:pPr>
        <w:pStyle w:val="ListParagraph"/>
        <w:numPr>
          <w:ilvl w:val="0"/>
          <w:numId w:val="8"/>
        </w:numPr>
        <w:suppressAutoHyphens w:val="0"/>
      </w:pPr>
      <w:r>
        <w:t>productTypeId – id</w:t>
      </w:r>
      <w:r w:rsidR="00060477">
        <w:t>entificatorul</w:t>
      </w:r>
      <w:r>
        <w:t xml:space="preserve"> tipului de produs</w:t>
      </w:r>
      <w:r w:rsidR="00060477">
        <w:t>, obiect de tip uint</w:t>
      </w:r>
    </w:p>
    <w:p w14:paraId="7FC831CB" w14:textId="56B59C87" w:rsidR="000E7062" w:rsidRDefault="000E7062" w:rsidP="00060477">
      <w:pPr>
        <w:pStyle w:val="ListParagraph"/>
        <w:numPr>
          <w:ilvl w:val="0"/>
          <w:numId w:val="8"/>
        </w:numPr>
        <w:suppressAutoHyphens w:val="0"/>
      </w:pPr>
      <w:r>
        <w:t>manufacturingDate – data de producere a produsului</w:t>
      </w:r>
      <w:r w:rsidR="00060477">
        <w:t>, obiect de tip uint</w:t>
      </w:r>
    </w:p>
    <w:p w14:paraId="22A4A17B" w14:textId="067B8F6E" w:rsidR="000E7062" w:rsidRDefault="000E7062" w:rsidP="00060477">
      <w:pPr>
        <w:pStyle w:val="ListParagraph"/>
        <w:numPr>
          <w:ilvl w:val="0"/>
          <w:numId w:val="8"/>
        </w:numPr>
        <w:suppressAutoHyphens w:val="0"/>
      </w:pPr>
      <w:r>
        <w:t>expirationDate – data de expirare a produsului</w:t>
      </w:r>
      <w:r w:rsidR="00060477">
        <w:t>, obiect de tip uint</w:t>
      </w:r>
    </w:p>
    <w:p w14:paraId="4A1A047E" w14:textId="55CC8F8A" w:rsidR="0084118F" w:rsidRDefault="0084118F" w:rsidP="0084118F">
      <w:pPr>
        <w:suppressAutoHyphens w:val="0"/>
        <w:jc w:val="left"/>
      </w:pPr>
      <w:r>
        <w:t xml:space="preserve">Pentru definirea unei retete care </w:t>
      </w:r>
      <w:r w:rsidR="00060477">
        <w:t>exprima</w:t>
      </w:r>
      <w:r>
        <w:t xml:space="preserve"> transforamrea produselor </w:t>
      </w:r>
      <w:r w:rsidR="00060477">
        <w:t>in</w:t>
      </w:r>
      <w:r>
        <w:t xml:space="preserve"> alt</w:t>
      </w:r>
      <w:r w:rsidR="00060477">
        <w:t>e</w:t>
      </w:r>
      <w:r>
        <w:t xml:space="preserve"> produs</w:t>
      </w:r>
      <w:r w:rsidR="00060477">
        <w:t>s</w:t>
      </w:r>
      <w:r>
        <w:t xml:space="preserve">, s-a folosit structura de date </w:t>
      </w:r>
      <w:r w:rsidR="00985046">
        <w:t>Rec</w:t>
      </w:r>
      <w:r w:rsidR="00060477">
        <w:t>i</w:t>
      </w:r>
      <w:r w:rsidR="00985046">
        <w:t>p</w:t>
      </w:r>
      <w:r w:rsidR="00060477">
        <w:t>e</w:t>
      </w:r>
      <w:r w:rsidR="00985046">
        <w:t>:</w:t>
      </w:r>
    </w:p>
    <w:p w14:paraId="715F7A75" w14:textId="2966E5B9" w:rsidR="00985046" w:rsidRDefault="00985046" w:rsidP="0084118F">
      <w:pPr>
        <w:pStyle w:val="ListParagraph"/>
        <w:numPr>
          <w:ilvl w:val="0"/>
          <w:numId w:val="8"/>
        </w:numPr>
        <w:suppressAutoHyphens w:val="0"/>
        <w:jc w:val="left"/>
      </w:pPr>
      <w:r>
        <w:t xml:space="preserve">id – </w:t>
      </w:r>
      <w:r w:rsidR="00232D24">
        <w:t>identificatorul</w:t>
      </w:r>
      <w:r>
        <w:t xml:space="preserve"> retetei</w:t>
      </w:r>
      <w:r w:rsidR="00060477">
        <w:t>, este un obiect de tip uint</w:t>
      </w:r>
    </w:p>
    <w:p w14:paraId="76E9C31A" w14:textId="0DBF0600" w:rsidR="00985046" w:rsidRDefault="00985046" w:rsidP="00985046">
      <w:pPr>
        <w:pStyle w:val="ListParagraph"/>
        <w:numPr>
          <w:ilvl w:val="0"/>
          <w:numId w:val="8"/>
        </w:numPr>
        <w:suppressAutoHyphens w:val="0"/>
        <w:jc w:val="left"/>
      </w:pPr>
      <w:r>
        <w:t>resultTypeId – tipul de produs care va rezulta</w:t>
      </w:r>
      <w:r w:rsidR="00060477">
        <w:t>, referinta spre un obiect de tip ProductType, este un obiect de tip uint</w:t>
      </w:r>
      <w:r>
        <w:t xml:space="preserve"> </w:t>
      </w:r>
    </w:p>
    <w:p w14:paraId="00EEAC2B" w14:textId="5EE290E7" w:rsidR="00985046" w:rsidRDefault="00985046" w:rsidP="00060477">
      <w:pPr>
        <w:pStyle w:val="ListParagraph"/>
        <w:numPr>
          <w:ilvl w:val="0"/>
          <w:numId w:val="8"/>
        </w:numPr>
        <w:suppressAutoHyphens w:val="0"/>
        <w:jc w:val="left"/>
      </w:pPr>
      <w:r>
        <w:t>resultTypeName – denumirea produsului rezultat</w:t>
      </w:r>
      <w:r w:rsidR="00060477">
        <w:t xml:space="preserve">, un obiect de tip string </w:t>
      </w:r>
    </w:p>
    <w:p w14:paraId="5F4F9A80" w14:textId="3CE2F02C" w:rsidR="00985046" w:rsidRPr="00BB464E" w:rsidRDefault="00985046" w:rsidP="00985046">
      <w:pPr>
        <w:pStyle w:val="ListParagraph"/>
        <w:numPr>
          <w:ilvl w:val="0"/>
          <w:numId w:val="8"/>
        </w:numPr>
        <w:suppressAutoHyphens w:val="0"/>
        <w:jc w:val="left"/>
      </w:pPr>
      <w:r>
        <w:t xml:space="preserve">quantityResult – </w:t>
      </w:r>
      <w:r w:rsidR="00060477">
        <w:t xml:space="preserve">un obiect de tip uint care specifica </w:t>
      </w:r>
      <w:r>
        <w:t>numarul de produse care vor rezulta</w:t>
      </w:r>
      <w:r w:rsidR="00060477">
        <w:t xml:space="preserve"> in urma transformarii</w:t>
      </w:r>
    </w:p>
    <w:p w14:paraId="4FB2108A" w14:textId="63CA9ED8" w:rsidR="00232D24" w:rsidRDefault="00232D24" w:rsidP="00232D24">
      <w:pPr>
        <w:suppressAutoHyphens w:val="0"/>
        <w:jc w:val="left"/>
      </w:pPr>
      <w:r>
        <w:t>Pentru a usura crearea unei retete si a imbunatatii utilizarea memoriei, am creat structura care reprezinta un ingredient folosit intr-o reteta</w:t>
      </w:r>
      <w:r w:rsidR="00060477">
        <w:t>. Aceasta are denumirea</w:t>
      </w:r>
      <w:r>
        <w:t xml:space="preserve"> Rec</w:t>
      </w:r>
      <w:r w:rsidR="00060477">
        <w:t>i</w:t>
      </w:r>
      <w:r>
        <w:t>peIngredient</w:t>
      </w:r>
      <w:r w:rsidR="00060477">
        <w:t>, si are urmatoarele proprietati</w:t>
      </w:r>
      <w:r>
        <w:t>:</w:t>
      </w:r>
    </w:p>
    <w:p w14:paraId="3BAE2375" w14:textId="6F7AA518" w:rsidR="00985046" w:rsidRDefault="00985046" w:rsidP="00985046">
      <w:pPr>
        <w:pStyle w:val="ListParagraph"/>
        <w:numPr>
          <w:ilvl w:val="0"/>
          <w:numId w:val="8"/>
        </w:numPr>
        <w:suppressAutoHyphens w:val="0"/>
        <w:jc w:val="left"/>
      </w:pPr>
      <w:r>
        <w:t>rec</w:t>
      </w:r>
      <w:r w:rsidR="00060477">
        <w:t>i</w:t>
      </w:r>
      <w:r>
        <w:t>p</w:t>
      </w:r>
      <w:r w:rsidR="00232D24">
        <w:t>e</w:t>
      </w:r>
      <w:r>
        <w:t xml:space="preserve">Id – </w:t>
      </w:r>
      <w:r w:rsidR="00060477">
        <w:t xml:space="preserve">un obiect de tip uint, </w:t>
      </w:r>
      <w:r w:rsidR="00232D24">
        <w:t xml:space="preserve">identificatorul </w:t>
      </w:r>
      <w:r>
        <w:t>retetei</w:t>
      </w:r>
      <w:r w:rsidR="00232D24">
        <w:t>,</w:t>
      </w:r>
      <w:r w:rsidR="00060477">
        <w:t xml:space="preserve"> acesta</w:t>
      </w:r>
      <w:r w:rsidR="00232D24">
        <w:t xml:space="preserve"> permite fiecarui ingredient sa stie din ce reteta face parte</w:t>
      </w:r>
    </w:p>
    <w:p w14:paraId="229323E9" w14:textId="1D0B8BB1" w:rsidR="00985046" w:rsidRDefault="00985046" w:rsidP="00985046">
      <w:pPr>
        <w:pStyle w:val="ListParagraph"/>
        <w:numPr>
          <w:ilvl w:val="0"/>
          <w:numId w:val="8"/>
        </w:numPr>
        <w:suppressAutoHyphens w:val="0"/>
        <w:jc w:val="left"/>
      </w:pPr>
      <w:r>
        <w:t xml:space="preserve">productTypeId – </w:t>
      </w:r>
      <w:r w:rsidR="00060477">
        <w:t xml:space="preserve">un obiect de tip uint, </w:t>
      </w:r>
      <w:r>
        <w:t>id</w:t>
      </w:r>
      <w:r w:rsidR="00060477">
        <w:t>entificatorul</w:t>
      </w:r>
      <w:r>
        <w:t xml:space="preserve"> tipului de produs </w:t>
      </w:r>
      <w:r w:rsidR="00060477">
        <w:t>al ingredientului</w:t>
      </w:r>
    </w:p>
    <w:p w14:paraId="32EDDC5B" w14:textId="3F2879BA" w:rsidR="00060477" w:rsidRDefault="00985046" w:rsidP="005250A4">
      <w:pPr>
        <w:pStyle w:val="ListParagraph"/>
        <w:numPr>
          <w:ilvl w:val="0"/>
          <w:numId w:val="8"/>
        </w:numPr>
        <w:suppressAutoHyphens w:val="0"/>
        <w:jc w:val="left"/>
      </w:pPr>
      <w:r>
        <w:t xml:space="preserve">productQuantity – </w:t>
      </w:r>
      <w:r w:rsidR="00060477">
        <w:t>un obiect de tip uint, specifica cantitatea de produs ingredient necesar in reteta</w:t>
      </w:r>
    </w:p>
    <w:p w14:paraId="4369A6E9" w14:textId="74CA29FB" w:rsidR="00985046" w:rsidRDefault="0095701C" w:rsidP="00060477">
      <w:pPr>
        <w:suppressAutoHyphens w:val="0"/>
        <w:jc w:val="left"/>
      </w:pPr>
      <w:r>
        <w:t>S</w:t>
      </w:r>
      <w:r w:rsidR="00985046">
        <w:t>tructura care reprezinta un produs prezent in stocul unui utilizator</w:t>
      </w:r>
      <w:r>
        <w:t xml:space="preserve"> este StockItem, aceasta determina produsul si  cantitatea in care este disponibil</w:t>
      </w:r>
      <w:r w:rsidR="00985046">
        <w:t>:</w:t>
      </w:r>
    </w:p>
    <w:p w14:paraId="47351D93" w14:textId="10DF8CF3" w:rsidR="00985046" w:rsidRDefault="00985046" w:rsidP="00985046">
      <w:pPr>
        <w:pStyle w:val="ListParagraph"/>
        <w:numPr>
          <w:ilvl w:val="0"/>
          <w:numId w:val="8"/>
        </w:numPr>
        <w:suppressAutoHyphens w:val="0"/>
        <w:jc w:val="left"/>
      </w:pPr>
      <w:r>
        <w:t>barcodeId –</w:t>
      </w:r>
      <w:r w:rsidR="0095701C">
        <w:t xml:space="preserve"> </w:t>
      </w:r>
      <w:r>
        <w:t>codul de bare al produsului</w:t>
      </w:r>
      <w:r w:rsidR="0095701C">
        <w:t>, un obiect de tip string</w:t>
      </w:r>
    </w:p>
    <w:p w14:paraId="645ED40D" w14:textId="7987DF05" w:rsidR="00985046" w:rsidRDefault="00985046" w:rsidP="00232D24">
      <w:pPr>
        <w:pStyle w:val="ListParagraph"/>
        <w:numPr>
          <w:ilvl w:val="0"/>
          <w:numId w:val="8"/>
        </w:numPr>
        <w:suppressAutoHyphens w:val="0"/>
        <w:jc w:val="left"/>
      </w:pPr>
      <w:r>
        <w:t>quantity – numarul de produse in stoc</w:t>
      </w:r>
      <w:r w:rsidR="0095701C">
        <w:t>, un obiect de tip uint</w:t>
      </w:r>
    </w:p>
    <w:p w14:paraId="2FF6450E" w14:textId="77777777" w:rsidR="0095701C" w:rsidRDefault="0095701C" w:rsidP="00232D24">
      <w:pPr>
        <w:suppressAutoHyphens w:val="0"/>
        <w:jc w:val="left"/>
      </w:pPr>
    </w:p>
    <w:p w14:paraId="657AC553" w14:textId="1F8998F2" w:rsidR="0095701C" w:rsidRPr="0095701C" w:rsidRDefault="0095701C" w:rsidP="0095701C">
      <w:pPr>
        <w:pStyle w:val="Heading4"/>
        <w:numPr>
          <w:ilvl w:val="3"/>
          <w:numId w:val="5"/>
        </w:numPr>
        <w:tabs>
          <w:tab w:val="num" w:pos="720"/>
        </w:tabs>
        <w:ind w:left="862" w:hanging="862"/>
        <w:rPr>
          <w:i w:val="0"/>
          <w:iCs/>
          <w:sz w:val="24"/>
          <w:szCs w:val="24"/>
        </w:rPr>
      </w:pPr>
      <w:r>
        <w:rPr>
          <w:i w:val="0"/>
          <w:iCs/>
          <w:sz w:val="24"/>
          <w:szCs w:val="24"/>
        </w:rPr>
        <w:lastRenderedPageBreak/>
        <w:t>Structuri de date pentru monitorizarea comercializarii de produs intre actorii sistemului de trasabilitate</w:t>
      </w:r>
    </w:p>
    <w:p w14:paraId="392821E0" w14:textId="5C8BC746" w:rsidR="0095701C" w:rsidRDefault="0095701C" w:rsidP="00232D24">
      <w:pPr>
        <w:suppressAutoHyphens w:val="0"/>
        <w:jc w:val="left"/>
      </w:pPr>
      <w:r>
        <w:t>Structura de date care</w:t>
      </w:r>
      <w:r w:rsidR="00985046">
        <w:t xml:space="preserve"> identifica statusul unui transfer</w:t>
      </w:r>
      <w:r>
        <w:t xml:space="preserve"> de produse este ObjectStatus, aceasta este o enumerare ce contine urmatoarele posibile valori</w:t>
      </w:r>
      <w:r w:rsidR="00985046">
        <w:t xml:space="preserve">: </w:t>
      </w:r>
    </w:p>
    <w:p w14:paraId="3B2CCF76" w14:textId="77777777" w:rsidR="0095701C" w:rsidRDefault="00985046" w:rsidP="0095701C">
      <w:pPr>
        <w:pStyle w:val="ListParagraph"/>
        <w:numPr>
          <w:ilvl w:val="0"/>
          <w:numId w:val="8"/>
        </w:numPr>
        <w:suppressAutoHyphens w:val="0"/>
        <w:jc w:val="left"/>
      </w:pPr>
      <w:r>
        <w:t>Pending</w:t>
      </w:r>
      <w:r w:rsidR="00232D24">
        <w:t xml:space="preserve"> – transferul este in asteptare</w:t>
      </w:r>
    </w:p>
    <w:p w14:paraId="17278BB8" w14:textId="77777777" w:rsidR="0095701C" w:rsidRDefault="00985046" w:rsidP="0095701C">
      <w:pPr>
        <w:pStyle w:val="ListParagraph"/>
        <w:numPr>
          <w:ilvl w:val="0"/>
          <w:numId w:val="8"/>
        </w:numPr>
        <w:suppressAutoHyphens w:val="0"/>
        <w:jc w:val="left"/>
      </w:pPr>
      <w:r>
        <w:t>Accepted</w:t>
      </w:r>
      <w:r w:rsidR="00232D24">
        <w:t xml:space="preserve"> – transferul a fost acceptat</w:t>
      </w:r>
    </w:p>
    <w:p w14:paraId="1E329B1D" w14:textId="301B01F9" w:rsidR="00232D24" w:rsidRDefault="00985046" w:rsidP="0095701C">
      <w:pPr>
        <w:pStyle w:val="ListParagraph"/>
        <w:numPr>
          <w:ilvl w:val="0"/>
          <w:numId w:val="8"/>
        </w:numPr>
        <w:suppressAutoHyphens w:val="0"/>
        <w:jc w:val="left"/>
      </w:pPr>
      <w:r>
        <w:t>Refused</w:t>
      </w:r>
      <w:r w:rsidR="00232D24">
        <w:t xml:space="preserve"> – transferul a fost refuzat</w:t>
      </w:r>
      <w:r>
        <w:t>.</w:t>
      </w:r>
    </w:p>
    <w:p w14:paraId="110EEE33" w14:textId="709E4C14" w:rsidR="00985046" w:rsidRDefault="00985046" w:rsidP="00232D24">
      <w:pPr>
        <w:suppressAutoHyphens w:val="0"/>
        <w:jc w:val="left"/>
      </w:pPr>
      <w:r>
        <w:t xml:space="preserve">Structura care contine datele unui transfer de produs intre </w:t>
      </w:r>
      <w:r w:rsidR="0095701C">
        <w:t xml:space="preserve">doi actori ai lantului de distributie </w:t>
      </w:r>
      <w:r w:rsidR="00232D24">
        <w:t>este</w:t>
      </w:r>
      <w:r w:rsidR="0095701C">
        <w:t xml:space="preserve"> </w:t>
      </w:r>
      <w:r w:rsidR="00232D24">
        <w:t>Transfer</w:t>
      </w:r>
      <w:r w:rsidR="0095701C">
        <w:t>, aceasta contine</w:t>
      </w:r>
      <w:r>
        <w:t>:</w:t>
      </w:r>
    </w:p>
    <w:p w14:paraId="04D4DE7E" w14:textId="17D84D8C" w:rsidR="00985046" w:rsidRDefault="00985046" w:rsidP="00985046">
      <w:pPr>
        <w:pStyle w:val="ListParagraph"/>
        <w:numPr>
          <w:ilvl w:val="0"/>
          <w:numId w:val="8"/>
        </w:numPr>
        <w:suppressAutoHyphens w:val="0"/>
        <w:jc w:val="left"/>
      </w:pPr>
      <w:r>
        <w:t>id – i</w:t>
      </w:r>
      <w:r w:rsidR="00232D24">
        <w:t>dentificatorul</w:t>
      </w:r>
      <w:r>
        <w:t xml:space="preserve"> transferului</w:t>
      </w:r>
      <w:r w:rsidR="00556AD4">
        <w:t>, obiect de tip uint</w:t>
      </w:r>
    </w:p>
    <w:p w14:paraId="75683195" w14:textId="2BEA6F17" w:rsidR="00985046" w:rsidRDefault="00985046" w:rsidP="00985046">
      <w:pPr>
        <w:pStyle w:val="ListParagraph"/>
        <w:numPr>
          <w:ilvl w:val="0"/>
          <w:numId w:val="8"/>
        </w:numPr>
        <w:suppressAutoHyphens w:val="0"/>
        <w:jc w:val="left"/>
      </w:pPr>
      <w:r>
        <w:t xml:space="preserve">sender – </w:t>
      </w:r>
      <w:r w:rsidR="00556AD4">
        <w:t>identificatorul</w:t>
      </w:r>
      <w:r>
        <w:t xml:space="preserve"> </w:t>
      </w:r>
      <w:r w:rsidR="00556AD4">
        <w:t>actorului</w:t>
      </w:r>
      <w:r>
        <w:t xml:space="preserve"> care a initiat transferul</w:t>
      </w:r>
      <w:r w:rsidR="00232D24">
        <w:t>, expeditorul</w:t>
      </w:r>
      <w:r w:rsidR="00556AD4">
        <w:t>, un obiect de tip address</w:t>
      </w:r>
    </w:p>
    <w:p w14:paraId="3943089B" w14:textId="56E31A50" w:rsidR="00985046" w:rsidRDefault="00985046" w:rsidP="00985046">
      <w:pPr>
        <w:pStyle w:val="ListParagraph"/>
        <w:numPr>
          <w:ilvl w:val="0"/>
          <w:numId w:val="8"/>
        </w:numPr>
        <w:suppressAutoHyphens w:val="0"/>
        <w:jc w:val="left"/>
      </w:pPr>
      <w:r>
        <w:t xml:space="preserve">receiver – </w:t>
      </w:r>
      <w:r w:rsidR="00556AD4">
        <w:t>identificatorul</w:t>
      </w:r>
      <w:r>
        <w:t xml:space="preserve"> </w:t>
      </w:r>
      <w:r w:rsidR="00556AD4">
        <w:t>actorului</w:t>
      </w:r>
      <w:r w:rsidR="00232D24">
        <w:t xml:space="preserve"> destinatar</w:t>
      </w:r>
      <w:r w:rsidR="00556AD4">
        <w:t>, un obiect de tip address</w:t>
      </w:r>
    </w:p>
    <w:p w14:paraId="5BADF64D" w14:textId="2F789C67" w:rsidR="00985046" w:rsidRDefault="00985046" w:rsidP="00985046">
      <w:pPr>
        <w:pStyle w:val="ListParagraph"/>
        <w:numPr>
          <w:ilvl w:val="0"/>
          <w:numId w:val="8"/>
        </w:numPr>
        <w:suppressAutoHyphens w:val="0"/>
        <w:jc w:val="left"/>
      </w:pPr>
      <w:r>
        <w:t>barcodeId – codul de bare al produsului care se doreste a se transfera</w:t>
      </w:r>
      <w:r w:rsidR="00556AD4">
        <w:t>, un obiect de tip string</w:t>
      </w:r>
    </w:p>
    <w:p w14:paraId="67343832" w14:textId="03AE68ED" w:rsidR="00252997" w:rsidRDefault="00985046" w:rsidP="00556AD4">
      <w:pPr>
        <w:pStyle w:val="ListParagraph"/>
        <w:numPr>
          <w:ilvl w:val="0"/>
          <w:numId w:val="8"/>
        </w:numPr>
        <w:suppressAutoHyphens w:val="0"/>
        <w:jc w:val="left"/>
      </w:pPr>
      <w:r>
        <w:t>status – statusul transferului</w:t>
      </w:r>
      <w:r w:rsidR="00556AD4">
        <w:t>, un obiect de tip ObjectStatus, structura definita anterior</w:t>
      </w:r>
    </w:p>
    <w:p w14:paraId="3626CFB3" w14:textId="2B731BF0" w:rsidR="00C95690" w:rsidRDefault="00252997" w:rsidP="00C95690">
      <w:pPr>
        <w:suppressAutoHyphens w:val="0"/>
      </w:pPr>
      <w:r>
        <w:t xml:space="preserve">Relatiile principale dintre structurile de date mentionate mai sus, pot fi vizualizate in </w:t>
      </w:r>
      <w:r w:rsidR="00C95690">
        <w:fldChar w:fldCharType="begin"/>
      </w:r>
      <w:r w:rsidR="00C95690">
        <w:instrText xml:space="preserve"> REF _Ref170676236 \h </w:instrText>
      </w:r>
      <w:r w:rsidR="00C95690">
        <w:fldChar w:fldCharType="separate"/>
      </w:r>
      <w:r w:rsidR="00C95690">
        <w:t xml:space="preserve">Figura </w:t>
      </w:r>
      <w:r w:rsidR="00C95690">
        <w:rPr>
          <w:noProof/>
        </w:rPr>
        <w:t>5</w:t>
      </w:r>
      <w:r w:rsidR="00C95690">
        <w:t>.</w:t>
      </w:r>
      <w:r w:rsidR="00C95690">
        <w:rPr>
          <w:noProof/>
        </w:rPr>
        <w:t>2</w:t>
      </w:r>
      <w:r w:rsidR="00C95690">
        <w:fldChar w:fldCharType="end"/>
      </w:r>
      <w:r w:rsidR="00C95690">
        <w:t xml:space="preserve"> </w:t>
      </w:r>
      <w:r w:rsidR="00201BDF">
        <w:t>pentru o intelere mai usoara in ceea ce priveste folosirea acestora pe parcursul proiectului.</w:t>
      </w:r>
      <w:r w:rsidR="00C95690">
        <w:t xml:space="preserve"> </w:t>
      </w:r>
      <w:r w:rsidR="00201BDF">
        <w:t>Se observa ca</w:t>
      </w:r>
      <w:r w:rsidR="00556AD4">
        <w:t xml:space="preserve"> elementul</w:t>
      </w:r>
      <w:r w:rsidR="00201BDF">
        <w:t xml:space="preserve"> </w:t>
      </w:r>
      <w:r w:rsidR="00556AD4">
        <w:t>central</w:t>
      </w:r>
      <w:r w:rsidR="00201BDF">
        <w:t xml:space="preserve"> este Product, acesta avand o legatura cu aproape toate structurile din reprezentarea grafica. </w:t>
      </w:r>
    </w:p>
    <w:p w14:paraId="377228C1" w14:textId="2634E458" w:rsidR="00201BDF" w:rsidRDefault="00201BDF" w:rsidP="00C95690">
      <w:pPr>
        <w:suppressAutoHyphens w:val="0"/>
      </w:pPr>
      <w:r>
        <w:t>Transferu</w:t>
      </w:r>
      <w:r w:rsidR="00C95690">
        <w:t>l</w:t>
      </w:r>
      <w:r>
        <w:t xml:space="preserve"> este legat de Product si de UserDetails, un utilizator poate crea si primi mai multe transferuri, iar un singur produs poate fi folosit in mai multe transferuri. Relatia dintre StockItem si Product este una many-to-one, fiind posibila existenta mai multor obiecte de tip StockItem care sa contin</w:t>
      </w:r>
      <w:r w:rsidR="00556AD4">
        <w:t>a</w:t>
      </w:r>
      <w:r>
        <w:t xml:space="preserve"> acelasi produs. Rec</w:t>
      </w:r>
      <w:r w:rsidR="00556AD4">
        <w:t>i</w:t>
      </w:r>
      <w:r>
        <w:t>pe este intr-o relatie de many-to-one cu Product, o reteta fiind folosita pentru crearea mai multor produse. ProductType este intr-o relatie tot one-to-many cu Product</w:t>
      </w:r>
      <w:r w:rsidR="00C95690">
        <w:t xml:space="preserve"> pentru ca un tip de produs poate fi intalnit in multe produse. In final, RecipeIngredient este intr-o relatie many-to-one atat cu ProductType, cat si cu Recipe, fiind posibila crearea mai multor obiecte de tipul RecipeIngredient care sa foloseasca acelasi tip de produs sau sa fie prezente intr-o reteta.</w:t>
      </w:r>
    </w:p>
    <w:p w14:paraId="6AAD65DB" w14:textId="77777777" w:rsidR="00252997" w:rsidRDefault="00252997" w:rsidP="00252997">
      <w:pPr>
        <w:keepNext/>
        <w:suppressAutoHyphens w:val="0"/>
        <w:ind w:firstLine="0"/>
        <w:jc w:val="left"/>
      </w:pPr>
      <w:r>
        <w:rPr>
          <w:noProof/>
        </w:rPr>
        <w:drawing>
          <wp:inline distT="0" distB="0" distL="0" distR="0" wp14:anchorId="249B1050" wp14:editId="393A8FA3">
            <wp:extent cx="5165299" cy="2917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165299" cy="2917190"/>
                    </a:xfrm>
                    <a:prstGeom prst="rect">
                      <a:avLst/>
                    </a:prstGeom>
                    <a:noFill/>
                    <a:ln>
                      <a:noFill/>
                    </a:ln>
                  </pic:spPr>
                </pic:pic>
              </a:graphicData>
            </a:graphic>
          </wp:inline>
        </w:drawing>
      </w:r>
    </w:p>
    <w:p w14:paraId="640313C0" w14:textId="06EF0DDE" w:rsidR="00252997" w:rsidRDefault="00252997" w:rsidP="00252997">
      <w:pPr>
        <w:suppressAutoHyphens w:val="0"/>
        <w:ind w:firstLine="0"/>
        <w:jc w:val="center"/>
      </w:pPr>
      <w:bookmarkStart w:id="113" w:name="_Ref170676236"/>
      <w:bookmarkStart w:id="114" w:name="_Ref170676230"/>
      <w:r>
        <w:t xml:space="preserve">Figura </w:t>
      </w:r>
      <w:r w:rsidR="00A054EB">
        <w:fldChar w:fldCharType="begin"/>
      </w:r>
      <w:r w:rsidR="00A054EB">
        <w:instrText xml:space="preserve"> STYLEREF 1 \s </w:instrText>
      </w:r>
      <w:r w:rsidR="00A054EB">
        <w:fldChar w:fldCharType="separate"/>
      </w:r>
      <w:r w:rsidR="00A054EB">
        <w:rPr>
          <w:noProof/>
        </w:rPr>
        <w:t>5</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2</w:t>
      </w:r>
      <w:r w:rsidR="00A054EB">
        <w:fldChar w:fldCharType="end"/>
      </w:r>
      <w:bookmarkEnd w:id="113"/>
      <w:r>
        <w:t xml:space="preserve"> Diagrama </w:t>
      </w:r>
      <w:r w:rsidR="00556AD4">
        <w:t>conceptuala care ilustreaza relatiile</w:t>
      </w:r>
      <w:r>
        <w:t xml:space="preserve"> </w:t>
      </w:r>
      <w:r w:rsidR="00556AD4">
        <w:t xml:space="preserve">dintre </w:t>
      </w:r>
      <w:r>
        <w:t>principale</w:t>
      </w:r>
      <w:bookmarkEnd w:id="114"/>
      <w:r w:rsidR="00556AD4">
        <w:t>le structuri de date din sistemul de trasabilitate</w:t>
      </w:r>
    </w:p>
    <w:p w14:paraId="48DAFFDF" w14:textId="77777777" w:rsidR="00C95690" w:rsidRPr="00985046" w:rsidRDefault="00C95690" w:rsidP="00C95690">
      <w:pPr>
        <w:suppressAutoHyphens w:val="0"/>
        <w:ind w:firstLine="0"/>
      </w:pPr>
    </w:p>
    <w:p w14:paraId="247F569E" w14:textId="26452422" w:rsidR="00234F6F" w:rsidRDefault="00234F6F" w:rsidP="00234F6F">
      <w:pPr>
        <w:pStyle w:val="Heading3"/>
        <w:numPr>
          <w:ilvl w:val="2"/>
          <w:numId w:val="16"/>
        </w:numPr>
      </w:pPr>
      <w:bookmarkStart w:id="115" w:name="_Toc171166640"/>
      <w:r>
        <w:t xml:space="preserve">Contractul inteligent </w:t>
      </w:r>
      <w:r w:rsidR="00CD17EF">
        <w:t xml:space="preserve">„Lant de </w:t>
      </w:r>
      <w:r w:rsidR="001D28FB">
        <w:t>aprovizionare</w:t>
      </w:r>
      <w:r w:rsidR="00CD17EF">
        <w:t xml:space="preserve">” - </w:t>
      </w:r>
      <w:r>
        <w:t>SupplyChain</w:t>
      </w:r>
      <w:bookmarkEnd w:id="115"/>
    </w:p>
    <w:p w14:paraId="35A684B0" w14:textId="47784A6B" w:rsidR="00783936" w:rsidRDefault="00783936" w:rsidP="00791D9B">
      <w:pPr>
        <w:rPr>
          <w:lang w:eastAsia="ko-KR"/>
        </w:rPr>
      </w:pPr>
      <w:r>
        <w:rPr>
          <w:lang w:eastAsia="ko-KR"/>
        </w:rPr>
        <w:t xml:space="preserve">Dupa cum am specificat si mai sus, la punctul </w:t>
      </w:r>
      <w:r>
        <w:rPr>
          <w:lang w:eastAsia="ko-KR"/>
        </w:rPr>
        <w:fldChar w:fldCharType="begin"/>
      </w:r>
      <w:r>
        <w:rPr>
          <w:lang w:eastAsia="ko-KR"/>
        </w:rPr>
        <w:instrText xml:space="preserve"> REF _Ref170656858 \r \h </w:instrText>
      </w:r>
      <w:r>
        <w:rPr>
          <w:lang w:eastAsia="ko-KR"/>
        </w:rPr>
      </w:r>
      <w:r>
        <w:rPr>
          <w:lang w:eastAsia="ko-KR"/>
        </w:rPr>
        <w:fldChar w:fldCharType="separate"/>
      </w:r>
      <w:r>
        <w:rPr>
          <w:lang w:eastAsia="ko-KR"/>
        </w:rPr>
        <w:t>5.1.1</w:t>
      </w:r>
      <w:r>
        <w:rPr>
          <w:lang w:eastAsia="ko-KR"/>
        </w:rPr>
        <w:fldChar w:fldCharType="end"/>
      </w:r>
      <w:r>
        <w:rPr>
          <w:lang w:eastAsia="ko-KR"/>
        </w:rPr>
        <w:t>, contractul inteligent SupplyChain face legatura dintre contractele inteligente Users si Products.</w:t>
      </w:r>
      <w:r w:rsidR="00791D9B">
        <w:rPr>
          <w:lang w:eastAsia="ko-KR"/>
        </w:rPr>
        <w:t xml:space="preserve"> Ceea ce inseamna ca acesta implementeaza </w:t>
      </w:r>
      <w:r>
        <w:rPr>
          <w:lang w:eastAsia="ko-KR"/>
        </w:rPr>
        <w:t>functii care apele</w:t>
      </w:r>
      <w:r w:rsidR="00791D9B">
        <w:rPr>
          <w:lang w:eastAsia="ko-KR"/>
        </w:rPr>
        <w:t>a</w:t>
      </w:r>
      <w:r>
        <w:rPr>
          <w:lang w:eastAsia="ko-KR"/>
        </w:rPr>
        <w:t>z</w:t>
      </w:r>
      <w:r w:rsidR="00791D9B">
        <w:rPr>
          <w:lang w:eastAsia="ko-KR"/>
        </w:rPr>
        <w:t>a</w:t>
      </w:r>
      <w:r>
        <w:rPr>
          <w:lang w:eastAsia="ko-KR"/>
        </w:rPr>
        <w:t xml:space="preserve"> alte functii din contractele inteligente Users si Products</w:t>
      </w:r>
      <w:r w:rsidR="00791D9B">
        <w:rPr>
          <w:lang w:eastAsia="ko-KR"/>
        </w:rPr>
        <w:t>.</w:t>
      </w:r>
      <w:r>
        <w:rPr>
          <w:lang w:eastAsia="ko-KR"/>
        </w:rPr>
        <w:t xml:space="preserve"> </w:t>
      </w:r>
      <w:r w:rsidR="00791D9B">
        <w:rPr>
          <w:lang w:eastAsia="ko-KR"/>
        </w:rPr>
        <w:t>Cu toatea acestea, i</w:t>
      </w:r>
      <w:r>
        <w:rPr>
          <w:lang w:eastAsia="ko-KR"/>
        </w:rPr>
        <w:t>nainte de a realiza apeluri aprofundate se pot face verificari la acest nivel</w:t>
      </w:r>
      <w:r w:rsidR="00791D9B">
        <w:rPr>
          <w:lang w:eastAsia="ko-KR"/>
        </w:rPr>
        <w:t xml:space="preserve"> pentru a se evita consumul de resurse</w:t>
      </w:r>
      <w:r>
        <w:rPr>
          <w:lang w:eastAsia="ko-KR"/>
        </w:rPr>
        <w:t>.</w:t>
      </w:r>
    </w:p>
    <w:p w14:paraId="6CCBC468" w14:textId="7D187E3B" w:rsidR="00791D9B" w:rsidRPr="00791D9B" w:rsidRDefault="00791D9B" w:rsidP="00791D9B">
      <w:pPr>
        <w:pStyle w:val="Heading4"/>
        <w:numPr>
          <w:ilvl w:val="3"/>
          <w:numId w:val="5"/>
        </w:numPr>
        <w:tabs>
          <w:tab w:val="num" w:pos="720"/>
        </w:tabs>
        <w:ind w:left="862" w:hanging="862"/>
        <w:rPr>
          <w:i w:val="0"/>
          <w:iCs/>
          <w:sz w:val="24"/>
          <w:szCs w:val="24"/>
        </w:rPr>
      </w:pPr>
      <w:r>
        <w:rPr>
          <w:i w:val="0"/>
          <w:iCs/>
          <w:sz w:val="24"/>
          <w:szCs w:val="24"/>
        </w:rPr>
        <w:t>Functii pentru gestionarea conturilor actorilor din lantul de distributie</w:t>
      </w:r>
    </w:p>
    <w:p w14:paraId="157BD97F" w14:textId="6C30BC45" w:rsidR="000E7062" w:rsidRDefault="000E7062" w:rsidP="00783936">
      <w:pPr>
        <w:rPr>
          <w:lang w:eastAsia="ko-KR"/>
        </w:rPr>
      </w:pPr>
      <w:r>
        <w:rPr>
          <w:lang w:eastAsia="ko-KR"/>
        </w:rPr>
        <w:t xml:space="preserve">Functia </w:t>
      </w:r>
      <w:r w:rsidR="00DB0859">
        <w:rPr>
          <w:lang w:eastAsia="ko-KR"/>
        </w:rPr>
        <w:t xml:space="preserve">de inserare a unui cont de utilizator este addUser. Aceasta </w:t>
      </w:r>
      <w:r>
        <w:rPr>
          <w:lang w:eastAsia="ko-KR"/>
        </w:rPr>
        <w:t xml:space="preserve">primeste ca parametru un obiect </w:t>
      </w:r>
      <w:r w:rsidR="00791D9B">
        <w:rPr>
          <w:lang w:eastAsia="ko-KR"/>
        </w:rPr>
        <w:t>care reprezinta detaliile actorului adaugat in sistem, user_ (</w:t>
      </w:r>
      <w:r>
        <w:rPr>
          <w:lang w:eastAsia="ko-KR"/>
        </w:rPr>
        <w:t>UserDetails</w:t>
      </w:r>
      <w:r w:rsidR="00791D9B">
        <w:rPr>
          <w:lang w:eastAsia="ko-KR"/>
        </w:rPr>
        <w:t>)</w:t>
      </w:r>
      <w:r>
        <w:rPr>
          <w:lang w:eastAsia="ko-KR"/>
        </w:rPr>
        <w:t xml:space="preserve"> si apeleaza mai departe functia _addUser</w:t>
      </w:r>
      <w:r w:rsidR="00791D9B">
        <w:rPr>
          <w:lang w:eastAsia="ko-KR"/>
        </w:rPr>
        <w:t xml:space="preserve">, </w:t>
      </w:r>
      <w:r>
        <w:rPr>
          <w:lang w:eastAsia="ko-KR"/>
        </w:rPr>
        <w:t>din contractul inteligent Users, cu doi parametrii, primul</w:t>
      </w:r>
      <w:r w:rsidR="006206B4">
        <w:rPr>
          <w:lang w:eastAsia="ko-KR"/>
        </w:rPr>
        <w:t xml:space="preserve"> fiind</w:t>
      </w:r>
      <w:r>
        <w:rPr>
          <w:lang w:eastAsia="ko-KR"/>
        </w:rPr>
        <w:t xml:space="preserve"> obiectul user_ si al doilea msg.sender care contine detalii despre </w:t>
      </w:r>
      <w:r w:rsidR="006206B4">
        <w:rPr>
          <w:lang w:eastAsia="ko-KR"/>
        </w:rPr>
        <w:t>contul de Ethereum</w:t>
      </w:r>
      <w:r>
        <w:rPr>
          <w:lang w:eastAsia="ko-KR"/>
        </w:rPr>
        <w:t xml:space="preserve"> care a apelat aceasta functie.</w:t>
      </w:r>
    </w:p>
    <w:p w14:paraId="4ECFC384" w14:textId="42AA08C2" w:rsidR="000E7062" w:rsidRDefault="000E7062" w:rsidP="00783936">
      <w:pPr>
        <w:rPr>
          <w:lang w:eastAsia="ko-KR"/>
        </w:rPr>
      </w:pPr>
      <w:r>
        <w:rPr>
          <w:lang w:eastAsia="ko-KR"/>
        </w:rPr>
        <w:t xml:space="preserve">Functia </w:t>
      </w:r>
      <w:r w:rsidR="00DB0859">
        <w:rPr>
          <w:lang w:eastAsia="ko-KR"/>
        </w:rPr>
        <w:t xml:space="preserve">de obtinere a unui cont de utilizator, getUser, </w:t>
      </w:r>
      <w:r>
        <w:rPr>
          <w:lang w:eastAsia="ko-KR"/>
        </w:rPr>
        <w:t xml:space="preserve">primeste ca parametru </w:t>
      </w:r>
      <w:r w:rsidR="006206B4">
        <w:rPr>
          <w:lang w:eastAsia="ko-KR"/>
        </w:rPr>
        <w:t xml:space="preserve">identificatorul unui cont, userAddres (address), si </w:t>
      </w:r>
      <w:r>
        <w:rPr>
          <w:lang w:eastAsia="ko-KR"/>
        </w:rPr>
        <w:t>returneaza un obiect</w:t>
      </w:r>
      <w:r w:rsidR="006206B4">
        <w:rPr>
          <w:lang w:eastAsia="ko-KR"/>
        </w:rPr>
        <w:t xml:space="preserve"> care contine detaliile contului, un obiect de tip</w:t>
      </w:r>
      <w:r>
        <w:rPr>
          <w:lang w:eastAsia="ko-KR"/>
        </w:rPr>
        <w:t xml:space="preserve"> UserDetails care este rezultatul apelului functiei get din contractul inteligent Users.</w:t>
      </w:r>
    </w:p>
    <w:p w14:paraId="45EA1564" w14:textId="422E700F" w:rsidR="00DB0859" w:rsidRDefault="00791D9B" w:rsidP="00791D9B">
      <w:pPr>
        <w:ind w:firstLine="0"/>
        <w:rPr>
          <w:lang w:eastAsia="ko-KR"/>
        </w:rPr>
      </w:pPr>
      <w:r>
        <w:rPr>
          <w:lang w:eastAsia="ko-KR"/>
        </w:rPr>
        <w:tab/>
        <w:t>Modificatorul</w:t>
      </w:r>
      <w:r w:rsidR="00DB0859">
        <w:rPr>
          <w:lang w:eastAsia="ko-KR"/>
        </w:rPr>
        <w:t xml:space="preserve"> este</w:t>
      </w:r>
      <w:r w:rsidR="006206B4">
        <w:rPr>
          <w:lang w:eastAsia="ko-KR"/>
        </w:rPr>
        <w:t xml:space="preserve"> o functie speciala ce poate fi atribuita unei alte functii pentru a impune restrictii</w:t>
      </w:r>
      <w:r w:rsidR="00DB0859">
        <w:rPr>
          <w:lang w:eastAsia="ko-KR"/>
        </w:rPr>
        <w:t xml:space="preserve">. In acest contract inteligent este definit un modificator care permite apelul unor functii sa fie facut doar de un producator. Modificatorul este </w:t>
      </w:r>
      <w:r>
        <w:rPr>
          <w:lang w:eastAsia="ko-KR"/>
        </w:rPr>
        <w:t>onlyManufactuer</w:t>
      </w:r>
      <w:r w:rsidR="00DB0859">
        <w:rPr>
          <w:lang w:eastAsia="ko-KR"/>
        </w:rPr>
        <w:t>, iar acesta</w:t>
      </w:r>
      <w:r w:rsidR="006206B4">
        <w:rPr>
          <w:lang w:eastAsia="ko-KR"/>
        </w:rPr>
        <w:t xml:space="preserve"> verifica daca apelul functiei s-a facut de catre cineva cu o adresa de Ethereum valida si </w:t>
      </w:r>
      <w:r w:rsidR="00DB0859">
        <w:rPr>
          <w:lang w:eastAsia="ko-KR"/>
        </w:rPr>
        <w:t>daca</w:t>
      </w:r>
      <w:r w:rsidR="006206B4">
        <w:rPr>
          <w:lang w:eastAsia="ko-KR"/>
        </w:rPr>
        <w:t xml:space="preserve"> contul identificat de aceasta adresa are rolul UserRole.Manufacturer. In caz de eroare orice apel de functie va fi intrerupt.</w:t>
      </w:r>
    </w:p>
    <w:p w14:paraId="1DD434E9" w14:textId="5F49094E" w:rsidR="00791D9B" w:rsidRPr="00791D9B" w:rsidRDefault="00791D9B" w:rsidP="00791D9B">
      <w:pPr>
        <w:pStyle w:val="Heading4"/>
        <w:numPr>
          <w:ilvl w:val="3"/>
          <w:numId w:val="5"/>
        </w:numPr>
        <w:tabs>
          <w:tab w:val="num" w:pos="720"/>
        </w:tabs>
        <w:ind w:left="862" w:hanging="862"/>
        <w:rPr>
          <w:i w:val="0"/>
          <w:iCs/>
          <w:sz w:val="24"/>
          <w:szCs w:val="24"/>
        </w:rPr>
      </w:pPr>
      <w:r>
        <w:rPr>
          <w:i w:val="0"/>
          <w:iCs/>
          <w:sz w:val="24"/>
          <w:szCs w:val="24"/>
        </w:rPr>
        <w:t>Functii pentru gestionarea  produselor din sistemul de trasabilitate</w:t>
      </w:r>
    </w:p>
    <w:p w14:paraId="2FBDC129" w14:textId="1D7CF29F" w:rsidR="00503A32" w:rsidRDefault="000E7062" w:rsidP="000E7062">
      <w:pPr>
        <w:rPr>
          <w:lang w:eastAsia="ko-KR"/>
        </w:rPr>
      </w:pPr>
      <w:r>
        <w:rPr>
          <w:lang w:eastAsia="ko-KR"/>
        </w:rPr>
        <w:t xml:space="preserve">Functia </w:t>
      </w:r>
      <w:r w:rsidR="00DB0859">
        <w:rPr>
          <w:lang w:eastAsia="ko-KR"/>
        </w:rPr>
        <w:t xml:space="preserve">folosita pentru adaugarea unui produs in sistem este addProduct, aceasta </w:t>
      </w:r>
      <w:r>
        <w:rPr>
          <w:lang w:eastAsia="ko-KR"/>
        </w:rPr>
        <w:t>primeste ca parametru un obiect</w:t>
      </w:r>
      <w:r w:rsidR="006206B4">
        <w:rPr>
          <w:lang w:eastAsia="ko-KR"/>
        </w:rPr>
        <w:t xml:space="preserve"> care</w:t>
      </w:r>
      <w:r>
        <w:rPr>
          <w:lang w:eastAsia="ko-KR"/>
        </w:rPr>
        <w:t xml:space="preserve"> </w:t>
      </w:r>
      <w:r w:rsidR="00DB0859">
        <w:rPr>
          <w:lang w:eastAsia="ko-KR"/>
        </w:rPr>
        <w:t xml:space="preserve">reprezinta un produs, product_(ProductAddDTO), </w:t>
      </w:r>
      <w:r w:rsidR="008E64AA">
        <w:rPr>
          <w:lang w:eastAsia="ko-KR"/>
        </w:rPr>
        <w:t xml:space="preserve">si apeleaza mai departe functia _addProduct din contractul inteligent Products. </w:t>
      </w:r>
      <w:r w:rsidR="00DB0859">
        <w:rPr>
          <w:lang w:eastAsia="ko-KR"/>
        </w:rPr>
        <w:t>In implementarea acestei functii</w:t>
      </w:r>
      <w:r w:rsidR="008E64AA">
        <w:rPr>
          <w:lang w:eastAsia="ko-KR"/>
        </w:rPr>
        <w:t xml:space="preserve"> se poate observa cum SupplyChain poate evita o apelare inutila a functiei din contrac</w:t>
      </w:r>
      <w:r w:rsidR="00DB0859">
        <w:rPr>
          <w:lang w:eastAsia="ko-KR"/>
        </w:rPr>
        <w:t>tul</w:t>
      </w:r>
      <w:r w:rsidR="008E64AA">
        <w:rPr>
          <w:lang w:eastAsia="ko-KR"/>
        </w:rPr>
        <w:t xml:space="preserve"> inteligent Products pentru ca </w:t>
      </w:r>
      <w:r w:rsidR="00DB0859">
        <w:rPr>
          <w:lang w:eastAsia="ko-KR"/>
        </w:rPr>
        <w:t>in descrierea functiei</w:t>
      </w:r>
      <w:r w:rsidR="008E64AA">
        <w:rPr>
          <w:lang w:eastAsia="ko-KR"/>
        </w:rPr>
        <w:t xml:space="preserve"> addProducts este </w:t>
      </w:r>
      <w:r w:rsidR="00DB0859">
        <w:rPr>
          <w:lang w:eastAsia="ko-KR"/>
        </w:rPr>
        <w:t>utilizat modificatorul onlyManufacturer.</w:t>
      </w:r>
      <w:r w:rsidR="008E64AA">
        <w:rPr>
          <w:lang w:eastAsia="ko-KR"/>
        </w:rPr>
        <w:t xml:space="preserve"> </w:t>
      </w:r>
    </w:p>
    <w:p w14:paraId="72E3E4AA" w14:textId="73C7351C" w:rsidR="00CE3E9E" w:rsidRDefault="00CE3E9E" w:rsidP="000E7062">
      <w:pPr>
        <w:rPr>
          <w:lang w:eastAsia="ko-KR"/>
        </w:rPr>
      </w:pPr>
      <w:r>
        <w:rPr>
          <w:lang w:eastAsia="ko-KR"/>
        </w:rPr>
        <w:t>Functia</w:t>
      </w:r>
      <w:r w:rsidR="00563B65">
        <w:rPr>
          <w:lang w:eastAsia="ko-KR"/>
        </w:rPr>
        <w:t xml:space="preserve"> </w:t>
      </w:r>
      <w:r w:rsidR="00DB0859">
        <w:rPr>
          <w:lang w:eastAsia="ko-KR"/>
        </w:rPr>
        <w:t xml:space="preserve">pentru adaugarea tipurilor de produse este addProductType, aceasta </w:t>
      </w:r>
      <w:r>
        <w:rPr>
          <w:lang w:eastAsia="ko-KR"/>
        </w:rPr>
        <w:t>primeste ca parametru un obiect de tipul ProductTypeAddDTO si apeleaza mai departe functia _addProductType din contractul inteligent Products pentru a se adauga un nou tip de produs</w:t>
      </w:r>
      <w:r w:rsidR="00DB0859">
        <w:rPr>
          <w:lang w:eastAsia="ko-KR"/>
        </w:rPr>
        <w:t xml:space="preserve"> in sistem</w:t>
      </w:r>
      <w:r>
        <w:rPr>
          <w:lang w:eastAsia="ko-KR"/>
        </w:rPr>
        <w:t>.</w:t>
      </w:r>
    </w:p>
    <w:p w14:paraId="5BDD9D29" w14:textId="60FABDBE" w:rsidR="00563B65" w:rsidRDefault="00563B65" w:rsidP="001D56F0">
      <w:r>
        <w:rPr>
          <w:lang w:eastAsia="ko-KR"/>
        </w:rPr>
        <w:t>Functia pentru crearea unui transfer intre doi utilizatori</w:t>
      </w:r>
      <w:r w:rsidR="00DB0859">
        <w:rPr>
          <w:lang w:eastAsia="ko-KR"/>
        </w:rPr>
        <w:t xml:space="preserve"> este createSellRequest</w:t>
      </w:r>
      <w:r>
        <w:rPr>
          <w:lang w:eastAsia="ko-KR"/>
        </w:rPr>
        <w:t>. Functia primeste ca parametrii</w:t>
      </w:r>
      <w:r>
        <w:t xml:space="preserve"> adresa cumparatorului</w:t>
      </w:r>
      <w:r w:rsidR="001D56F0">
        <w:t xml:space="preserve">, </w:t>
      </w:r>
      <w:r w:rsidR="001D56F0">
        <w:rPr>
          <w:lang w:eastAsia="ko-KR"/>
        </w:rPr>
        <w:t>buyerId (address)</w:t>
      </w:r>
      <w:r>
        <w:t>,</w:t>
      </w:r>
      <w:r w:rsidR="001D56F0">
        <w:t xml:space="preserve"> </w:t>
      </w:r>
      <w:r>
        <w:t>codul de bare al produsului ce se doreste a fi transferat</w:t>
      </w:r>
      <w:r w:rsidR="001D56F0">
        <w:t>, barcodeId (string)</w:t>
      </w:r>
      <w:r>
        <w:t>, timpul curent al initiatorului</w:t>
      </w:r>
      <w:r w:rsidR="001D56F0">
        <w:t>, currentTime(uint) si</w:t>
      </w:r>
      <w:r>
        <w:t xml:space="preserve"> cantitatea de produs ce se va trans</w:t>
      </w:r>
      <w:r w:rsidR="003662EE">
        <w:t>fera</w:t>
      </w:r>
      <w:r w:rsidR="001D56F0">
        <w:t>, quantity(uint)</w:t>
      </w:r>
      <w:r w:rsidR="003662EE">
        <w:t xml:space="preserve">. </w:t>
      </w:r>
      <w:r w:rsidR="001D56F0">
        <w:t>P</w:t>
      </w:r>
      <w:r w:rsidR="003662EE">
        <w:t xml:space="preserve">entru a prelua datele </w:t>
      </w:r>
      <w:r w:rsidR="001D56F0">
        <w:t xml:space="preserve">conturilor de </w:t>
      </w:r>
      <w:r w:rsidR="003662EE">
        <w:t>utilizato</w:t>
      </w:r>
      <w:r w:rsidR="001D56F0">
        <w:t>r</w:t>
      </w:r>
      <w:r w:rsidR="003662EE">
        <w:t xml:space="preserve"> </w:t>
      </w:r>
      <w:r w:rsidR="001D56F0">
        <w:t>se apeleaza de doua ori functia get din contractul inteligent Users cu parametrii identificatorii conturilor, dupa care rezultatele sunt salvatate</w:t>
      </w:r>
      <w:r w:rsidR="003662EE">
        <w:t xml:space="preserve"> in </w:t>
      </w:r>
      <w:r w:rsidR="001D56F0">
        <w:t xml:space="preserve">obiectele </w:t>
      </w:r>
      <w:r w:rsidR="003662EE">
        <w:t>buyer si seller</w:t>
      </w:r>
      <w:r w:rsidR="001D56F0">
        <w:t>, de tip UserDetails</w:t>
      </w:r>
      <w:r w:rsidR="003662EE">
        <w:t>. Mai departe</w:t>
      </w:r>
      <w:r w:rsidR="001D56F0">
        <w:t xml:space="preserve"> urmeaza sa se salveze un obiect de tip Transfer in sistemul de trasabilitate, pentru a obtine acest luctu</w:t>
      </w:r>
      <w:r w:rsidR="003662EE">
        <w:t xml:space="preserve"> se apeleaza functia _createSellRequest din contractul inteligent Products care primeste ca parametrii barcodeId, buyer, seller, currentTime si quantity.</w:t>
      </w:r>
    </w:p>
    <w:p w14:paraId="125D6DB3" w14:textId="3DDA12FF" w:rsidR="003662EE" w:rsidRDefault="003662EE" w:rsidP="000E7062">
      <w:r>
        <w:t>Functia pentru acceptarea</w:t>
      </w:r>
      <w:r w:rsidR="001D56F0">
        <w:t xml:space="preserve"> sau refuzarea</w:t>
      </w:r>
      <w:r>
        <w:t xml:space="preserve"> unui transfer </w:t>
      </w:r>
      <w:r w:rsidR="001D56F0">
        <w:t>este acceptSellRequest</w:t>
      </w:r>
      <w:r>
        <w:t xml:space="preserve">. Aceasta functie este apelata de catre un </w:t>
      </w:r>
      <w:r w:rsidR="001D56F0">
        <w:t>actor</w:t>
      </w:r>
      <w:r>
        <w:t xml:space="preserve"> destinatar/cumparator.</w:t>
      </w:r>
    </w:p>
    <w:p w14:paraId="4F44D3F3" w14:textId="08AC83B6" w:rsidR="003662EE" w:rsidRDefault="003662EE" w:rsidP="003662EE">
      <w:pPr>
        <w:ind w:firstLine="0"/>
        <w:rPr>
          <w:lang w:eastAsia="ko-KR"/>
        </w:rPr>
      </w:pPr>
      <w:r>
        <w:lastRenderedPageBreak/>
        <w:t>Parametrii functiei sunt adresa vanzatorului</w:t>
      </w:r>
      <w:r w:rsidR="001D56F0">
        <w:t>, sellerId(address)</w:t>
      </w:r>
      <w:r>
        <w:t>, codul de bare al produsului procesat pentru transfer</w:t>
      </w:r>
      <w:r w:rsidR="001D56F0">
        <w:t>, barcodeId(string)</w:t>
      </w:r>
      <w:r>
        <w:t>, timpul curent</w:t>
      </w:r>
      <w:r w:rsidR="001D56F0">
        <w:t xml:space="preserve">, currentTime(uint) si </w:t>
      </w:r>
      <w:r>
        <w:t>raspunsul destinatarului la transferul inititat</w:t>
      </w:r>
      <w:r w:rsidR="001D56F0">
        <w:t>, acceptSell(bool)</w:t>
      </w:r>
      <w:r>
        <w:t xml:space="preserve">. La fel ca in functia </w:t>
      </w:r>
      <w:r>
        <w:rPr>
          <w:lang w:eastAsia="ko-KR"/>
        </w:rPr>
        <w:t xml:space="preserve">createSellRequest, datele utilizatorilor participanti sunt </w:t>
      </w:r>
      <w:r w:rsidR="001D56F0">
        <w:rPr>
          <w:lang w:eastAsia="ko-KR"/>
        </w:rPr>
        <w:t>obtinute</w:t>
      </w:r>
      <w:r>
        <w:rPr>
          <w:lang w:eastAsia="ko-KR"/>
        </w:rPr>
        <w:t xml:space="preserve"> cu ajutorul functiei get din</w:t>
      </w:r>
      <w:r w:rsidR="001D56F0">
        <w:rPr>
          <w:lang w:eastAsia="ko-KR"/>
        </w:rPr>
        <w:t xml:space="preserve"> contractul inteligent</w:t>
      </w:r>
      <w:r>
        <w:rPr>
          <w:lang w:eastAsia="ko-KR"/>
        </w:rPr>
        <w:t xml:space="preserve"> Users si salvate in </w:t>
      </w:r>
      <w:r w:rsidR="001D56F0">
        <w:rPr>
          <w:lang w:eastAsia="ko-KR"/>
        </w:rPr>
        <w:t xml:space="preserve">obiectele </w:t>
      </w:r>
      <w:r>
        <w:rPr>
          <w:lang w:eastAsia="ko-KR"/>
        </w:rPr>
        <w:t>buyer si seller</w:t>
      </w:r>
      <w:r w:rsidR="00006E46">
        <w:rPr>
          <w:lang w:eastAsia="ko-KR"/>
        </w:rPr>
        <w:t xml:space="preserve">, dar de data aceasta </w:t>
      </w:r>
      <w:r w:rsidR="001D56F0">
        <w:rPr>
          <w:lang w:eastAsia="ko-KR"/>
        </w:rPr>
        <w:t>participantii</w:t>
      </w:r>
      <w:r w:rsidR="00006E46">
        <w:rPr>
          <w:lang w:eastAsia="ko-KR"/>
        </w:rPr>
        <w:t xml:space="preserve"> au rolurile </w:t>
      </w:r>
      <w:r w:rsidR="001D56F0">
        <w:rPr>
          <w:lang w:eastAsia="ko-KR"/>
        </w:rPr>
        <w:t>inversate</w:t>
      </w:r>
      <w:r w:rsidR="00006E46">
        <w:rPr>
          <w:lang w:eastAsia="ko-KR"/>
        </w:rPr>
        <w:t xml:space="preserve">. </w:t>
      </w:r>
      <w:r w:rsidR="001D56F0">
        <w:rPr>
          <w:lang w:eastAsia="ko-KR"/>
        </w:rPr>
        <w:t xml:space="preserve">Pentru finalizarea actiunii </w:t>
      </w:r>
      <w:r w:rsidR="00006E46">
        <w:rPr>
          <w:lang w:eastAsia="ko-KR"/>
        </w:rPr>
        <w:t>se apeleaza functia _acceptSellRequest din contractul inteligent Products.</w:t>
      </w:r>
    </w:p>
    <w:p w14:paraId="7570BFF4" w14:textId="77777777" w:rsidR="00577507" w:rsidRDefault="00006E46" w:rsidP="003662EE">
      <w:pPr>
        <w:ind w:firstLine="0"/>
        <w:rPr>
          <w:lang w:eastAsia="ko-KR"/>
        </w:rPr>
      </w:pPr>
      <w:r>
        <w:rPr>
          <w:lang w:eastAsia="ko-KR"/>
        </w:rPr>
        <w:tab/>
        <w:t xml:space="preserve">Functia folosita pentru crearea unui produs pe baza unei retete </w:t>
      </w:r>
      <w:r w:rsidR="001D56F0">
        <w:rPr>
          <w:lang w:eastAsia="ko-KR"/>
        </w:rPr>
        <w:t>este createProduct. Identificarea retetei se realizeaza</w:t>
      </w:r>
      <w:r>
        <w:rPr>
          <w:lang w:eastAsia="ko-KR"/>
        </w:rPr>
        <w:t xml:space="preserve"> prin identificatorul primit ca parametru, recipeId</w:t>
      </w:r>
      <w:r w:rsidR="001D56F0">
        <w:rPr>
          <w:lang w:eastAsia="ko-KR"/>
        </w:rPr>
        <w:t>(uint)</w:t>
      </w:r>
      <w:r>
        <w:rPr>
          <w:lang w:eastAsia="ko-KR"/>
        </w:rPr>
        <w:t xml:space="preserve">. In corpul functiei se identifica </w:t>
      </w:r>
      <w:r w:rsidR="00577507">
        <w:rPr>
          <w:lang w:eastAsia="ko-KR"/>
        </w:rPr>
        <w:t>contul de utilizator</w:t>
      </w:r>
      <w:r>
        <w:rPr>
          <w:lang w:eastAsia="ko-KR"/>
        </w:rPr>
        <w:t xml:space="preserve"> care a apelat functia </w:t>
      </w:r>
      <w:r w:rsidR="00577507">
        <w:rPr>
          <w:lang w:eastAsia="ko-KR"/>
        </w:rPr>
        <w:t xml:space="preserve">prin intermediul </w:t>
      </w:r>
      <w:r>
        <w:rPr>
          <w:lang w:eastAsia="ko-KR"/>
        </w:rPr>
        <w:t xml:space="preserve"> functiei get din contractul inteligent Users. De asemenea se preiau datele de producator cu ajutorul functiei getManufacturerDetails</w:t>
      </w:r>
      <w:r w:rsidR="00577507">
        <w:rPr>
          <w:lang w:eastAsia="ko-KR"/>
        </w:rPr>
        <w:t>, tot din Users</w:t>
      </w:r>
      <w:r>
        <w:rPr>
          <w:lang w:eastAsia="ko-KR"/>
        </w:rPr>
        <w:t>, dupa care se apeleaza mai departe functia _createProduct din contractul inteligent Products</w:t>
      </w:r>
      <w:r w:rsidR="00577507">
        <w:rPr>
          <w:lang w:eastAsia="ko-KR"/>
        </w:rPr>
        <w:t xml:space="preserve"> pentru a se finaliza crearea produsului</w:t>
      </w:r>
      <w:r>
        <w:rPr>
          <w:lang w:eastAsia="ko-KR"/>
        </w:rPr>
        <w:t>.</w:t>
      </w:r>
      <w:r w:rsidR="00577507" w:rsidRPr="00577507">
        <w:rPr>
          <w:lang w:eastAsia="ko-KR"/>
        </w:rPr>
        <w:t xml:space="preserve"> </w:t>
      </w:r>
    </w:p>
    <w:p w14:paraId="63A722CB" w14:textId="5428E8C1" w:rsidR="00006E46" w:rsidRDefault="00577507" w:rsidP="00577507">
      <w:pPr>
        <w:rPr>
          <w:lang w:eastAsia="ko-KR"/>
        </w:rPr>
      </w:pPr>
      <w:r>
        <w:rPr>
          <w:lang w:eastAsia="ko-KR"/>
        </w:rPr>
        <w:t>Pe de alta parte, aceasta functie se foloseste de modificatorul onlyManufacturer pentru a nu permite unor actori ce nu au rolul de producator sa foloseasca functia.</w:t>
      </w:r>
    </w:p>
    <w:p w14:paraId="518589D7" w14:textId="1D1AC3CF" w:rsidR="006155AF" w:rsidRDefault="006155AF" w:rsidP="006155AF">
      <w:pPr>
        <w:pStyle w:val="Heading3"/>
        <w:numPr>
          <w:ilvl w:val="2"/>
          <w:numId w:val="16"/>
        </w:numPr>
        <w:tabs>
          <w:tab w:val="num" w:pos="2160"/>
        </w:tabs>
      </w:pPr>
      <w:bookmarkStart w:id="116" w:name="_Toc171166641"/>
      <w:r>
        <w:t>Contractul inteligent</w:t>
      </w:r>
      <w:r w:rsidR="00CD17EF">
        <w:t xml:space="preserve"> destinat pentru </w:t>
      </w:r>
      <w:r w:rsidR="00577507">
        <w:t>conturile actorilor</w:t>
      </w:r>
      <w:r w:rsidR="00CD17EF">
        <w:t xml:space="preserve"> - </w:t>
      </w:r>
      <w:r>
        <w:t>Users</w:t>
      </w:r>
      <w:bookmarkEnd w:id="116"/>
    </w:p>
    <w:p w14:paraId="46BA3202" w14:textId="1EEAF938" w:rsidR="004B5F3C" w:rsidRDefault="00A4082A" w:rsidP="00A4082A">
      <w:pPr>
        <w:rPr>
          <w:lang w:eastAsia="ko-KR"/>
        </w:rPr>
      </w:pPr>
      <w:r>
        <w:rPr>
          <w:lang w:eastAsia="ko-KR"/>
        </w:rPr>
        <w:t xml:space="preserve">Contractul inteligent Users stocheaza informatii legate de </w:t>
      </w:r>
      <w:r w:rsidR="00577507">
        <w:rPr>
          <w:lang w:eastAsia="ko-KR"/>
        </w:rPr>
        <w:t xml:space="preserve">actorii lantului de distributie </w:t>
      </w:r>
      <w:r w:rsidR="004B5F3C">
        <w:rPr>
          <w:lang w:eastAsia="ko-KR"/>
        </w:rPr>
        <w:t>si implementeaza functii pentru adaugarea si preluarea datelor</w:t>
      </w:r>
      <w:r w:rsidR="000C157D">
        <w:rPr>
          <w:lang w:eastAsia="ko-KR"/>
        </w:rPr>
        <w:t xml:space="preserve">. Relatiile dintre functiile si obiectele din contractul inteligent pot fi urmarite si in </w:t>
      </w:r>
      <w:r w:rsidR="000C157D">
        <w:rPr>
          <w:lang w:eastAsia="ko-KR"/>
        </w:rPr>
        <w:fldChar w:fldCharType="begin"/>
      </w:r>
      <w:r w:rsidR="000C157D">
        <w:rPr>
          <w:lang w:eastAsia="ko-KR"/>
        </w:rPr>
        <w:instrText xml:space="preserve"> REF _Ref170689290 \h </w:instrText>
      </w:r>
      <w:r w:rsidR="000C157D">
        <w:rPr>
          <w:lang w:eastAsia="ko-KR"/>
        </w:rPr>
      </w:r>
      <w:r w:rsidR="000C157D">
        <w:rPr>
          <w:lang w:eastAsia="ko-KR"/>
        </w:rPr>
        <w:fldChar w:fldCharType="separate"/>
      </w:r>
      <w:r w:rsidR="000C157D">
        <w:t xml:space="preserve">Figura </w:t>
      </w:r>
      <w:r w:rsidR="000C157D">
        <w:rPr>
          <w:noProof/>
        </w:rPr>
        <w:t>5</w:t>
      </w:r>
      <w:r w:rsidR="000C157D">
        <w:t>.</w:t>
      </w:r>
      <w:r w:rsidR="000C157D">
        <w:rPr>
          <w:noProof/>
        </w:rPr>
        <w:t>3</w:t>
      </w:r>
      <w:r w:rsidR="000C157D">
        <w:rPr>
          <w:lang w:eastAsia="ko-KR"/>
        </w:rPr>
        <w:fldChar w:fldCharType="end"/>
      </w:r>
      <w:r w:rsidR="000C157D">
        <w:rPr>
          <w:lang w:eastAsia="ko-KR"/>
        </w:rPr>
        <w:t xml:space="preserve">, diagrama care prezinta </w:t>
      </w:r>
      <w:r w:rsidR="00577507">
        <w:rPr>
          <w:lang w:eastAsia="ko-KR"/>
        </w:rPr>
        <w:t>interactiunea dintre</w:t>
      </w:r>
      <w:r w:rsidR="000C157D">
        <w:rPr>
          <w:lang w:eastAsia="ko-KR"/>
        </w:rPr>
        <w:t xml:space="preserve"> functii si obiectele </w:t>
      </w:r>
      <w:r w:rsidR="00577507">
        <w:rPr>
          <w:lang w:eastAsia="ko-KR"/>
        </w:rPr>
        <w:t>contractului inteligent</w:t>
      </w:r>
      <w:r w:rsidR="000C157D">
        <w:rPr>
          <w:lang w:eastAsia="ko-KR"/>
        </w:rPr>
        <w:t>.</w:t>
      </w:r>
    </w:p>
    <w:p w14:paraId="4921B9B0" w14:textId="1A2A6B8E" w:rsidR="00A4082A" w:rsidRDefault="004B5F3C" w:rsidP="00A4082A">
      <w:pPr>
        <w:rPr>
          <w:lang w:eastAsia="ko-KR"/>
        </w:rPr>
      </w:pPr>
      <w:r>
        <w:rPr>
          <w:lang w:eastAsia="ko-KR"/>
        </w:rPr>
        <w:t>In constructorul contractului se initializeaza utilizatorul initial admin_, care are rolul de administrator</w:t>
      </w:r>
      <w:r w:rsidR="00577507">
        <w:rPr>
          <w:lang w:eastAsia="ko-KR"/>
        </w:rPr>
        <w:t>,</w:t>
      </w:r>
      <w:r>
        <w:rPr>
          <w:lang w:eastAsia="ko-KR"/>
        </w:rPr>
        <w:t xml:space="preserve"> primeste numele si email-ul din parametrii constructorului, iar adresa lui este adresa utilizatorului care publica contractul inteligent in reteaua blockchain.</w:t>
      </w:r>
    </w:p>
    <w:p w14:paraId="631CACFD" w14:textId="08A6310C" w:rsidR="00577507" w:rsidRPr="00577507" w:rsidRDefault="00577507" w:rsidP="00577507">
      <w:pPr>
        <w:pStyle w:val="Heading4"/>
        <w:numPr>
          <w:ilvl w:val="3"/>
          <w:numId w:val="5"/>
        </w:numPr>
        <w:tabs>
          <w:tab w:val="num" w:pos="720"/>
        </w:tabs>
        <w:ind w:left="862" w:hanging="862"/>
        <w:rPr>
          <w:i w:val="0"/>
          <w:iCs/>
          <w:sz w:val="24"/>
          <w:szCs w:val="24"/>
        </w:rPr>
      </w:pPr>
      <w:r>
        <w:rPr>
          <w:i w:val="0"/>
          <w:iCs/>
          <w:sz w:val="24"/>
          <w:szCs w:val="24"/>
        </w:rPr>
        <w:t>Obiecte declarate pentru memorarea datelor actorilor din sistemul de trasabilitate</w:t>
      </w:r>
    </w:p>
    <w:p w14:paraId="08183EA5" w14:textId="0F1BFB5A" w:rsidR="004B5F3C" w:rsidRDefault="004B5F3C" w:rsidP="004B5F3C">
      <w:pPr>
        <w:pStyle w:val="ListParagraph"/>
        <w:numPr>
          <w:ilvl w:val="0"/>
          <w:numId w:val="8"/>
        </w:numPr>
        <w:rPr>
          <w:lang w:eastAsia="ko-KR"/>
        </w:rPr>
      </w:pPr>
      <w:r>
        <w:rPr>
          <w:lang w:eastAsia="ko-KR"/>
        </w:rPr>
        <w:t xml:space="preserve">usersCount </w:t>
      </w:r>
      <w:r>
        <w:t xml:space="preserve">– </w:t>
      </w:r>
      <w:r w:rsidR="00577507">
        <w:t xml:space="preserve">obiect de tip </w:t>
      </w:r>
      <w:r w:rsidR="00577507">
        <w:rPr>
          <w:lang w:eastAsia="ko-KR"/>
        </w:rPr>
        <w:t>uint</w:t>
      </w:r>
      <w:r w:rsidR="00577507">
        <w:t xml:space="preserve">, </w:t>
      </w:r>
      <w:r>
        <w:t>memoreaza numarul de utilizatori care au fost creati pana in acest moment</w:t>
      </w:r>
    </w:p>
    <w:p w14:paraId="7DF32FB0" w14:textId="10D74A54" w:rsidR="004B5F3C" w:rsidRDefault="004B5F3C" w:rsidP="004B5F3C">
      <w:pPr>
        <w:pStyle w:val="ListParagraph"/>
        <w:numPr>
          <w:ilvl w:val="0"/>
          <w:numId w:val="8"/>
        </w:numPr>
        <w:rPr>
          <w:lang w:eastAsia="ko-KR"/>
        </w:rPr>
      </w:pPr>
      <w:r>
        <w:t xml:space="preserve">manufacturersCount, suppliersCount, vendorsCount si customersCount </w:t>
      </w:r>
      <w:r w:rsidR="00386685">
        <w:t xml:space="preserve"> </w:t>
      </w:r>
      <w:r>
        <w:t xml:space="preserve">– </w:t>
      </w:r>
      <w:r w:rsidR="00577507">
        <w:t xml:space="preserve">obiecte de tip uint, </w:t>
      </w:r>
      <w:r>
        <w:t xml:space="preserve">sunt de asemenea contoare pentru </w:t>
      </w:r>
      <w:r w:rsidR="00577507">
        <w:t>conturi</w:t>
      </w:r>
      <w:r>
        <w:t xml:space="preserve"> de tipul Manufacturer, Supplier, Vendor si Customer, </w:t>
      </w:r>
      <w:r w:rsidR="00577507">
        <w:t>aceste contoare</w:t>
      </w:r>
      <w:r>
        <w:t xml:space="preserve"> vor fi folosite in indexarea unor liste</w:t>
      </w:r>
    </w:p>
    <w:p w14:paraId="5B2F8636" w14:textId="52EB2FED" w:rsidR="004B5F3C" w:rsidRDefault="004B5F3C" w:rsidP="004B5F3C">
      <w:pPr>
        <w:pStyle w:val="ListParagraph"/>
        <w:numPr>
          <w:ilvl w:val="0"/>
          <w:numId w:val="8"/>
        </w:numPr>
        <w:rPr>
          <w:lang w:eastAsia="ko-KR"/>
        </w:rPr>
      </w:pPr>
      <w:r>
        <w:t>users</w:t>
      </w:r>
      <w:r w:rsidR="00386685">
        <w:t xml:space="preserve"> – </w:t>
      </w:r>
      <w:r w:rsidR="00577507">
        <w:t xml:space="preserve">este un obiect de tip mapping(address =&gt; Types.UserDetails), </w:t>
      </w:r>
      <w:r w:rsidR="00386685">
        <w:t>memoreaza detaliile tututor utilizatorilor si poate fi accesat pe baza adresei acestora</w:t>
      </w:r>
    </w:p>
    <w:p w14:paraId="6AA997EC" w14:textId="19EB8F60" w:rsidR="00386685" w:rsidRDefault="00386685" w:rsidP="004B5F3C">
      <w:pPr>
        <w:pStyle w:val="ListParagraph"/>
        <w:numPr>
          <w:ilvl w:val="0"/>
          <w:numId w:val="8"/>
        </w:numPr>
        <w:rPr>
          <w:lang w:eastAsia="ko-KR"/>
        </w:rPr>
      </w:pPr>
      <w:r>
        <w:t>manufacturersList, suppliersList, vendorsList si customersList</w:t>
      </w:r>
      <w:r w:rsidR="00577507">
        <w:t xml:space="preserve"> </w:t>
      </w:r>
      <w:r>
        <w:t xml:space="preserve">– sunt </w:t>
      </w:r>
      <w:r w:rsidR="00577507">
        <w:t xml:space="preserve">obiecte de tip mapping(uint =&gt; address), </w:t>
      </w:r>
      <w:r>
        <w:t xml:space="preserve">folosite pentru a separa </w:t>
      </w:r>
      <w:r w:rsidR="00577507">
        <w:t>conturilor</w:t>
      </w:r>
      <w:r>
        <w:t xml:space="preserve"> pe roluri</w:t>
      </w:r>
    </w:p>
    <w:p w14:paraId="1FADC0B5" w14:textId="43BF03C6" w:rsidR="006F3E74" w:rsidRDefault="00386685" w:rsidP="006F3E74">
      <w:pPr>
        <w:pStyle w:val="ListParagraph"/>
        <w:numPr>
          <w:ilvl w:val="0"/>
          <w:numId w:val="8"/>
        </w:numPr>
        <w:rPr>
          <w:lang w:eastAsia="ko-KR"/>
        </w:rPr>
      </w:pPr>
      <w:r>
        <w:t xml:space="preserve">manufacturerDetailList – </w:t>
      </w:r>
      <w:r w:rsidR="009641CC">
        <w:t xml:space="preserve">este un obiect de tip mapping(address =&gt; Types.ManufacturerDetails), </w:t>
      </w:r>
      <w:r>
        <w:t xml:space="preserve">memoreaza detaliile de producator in cazul in care </w:t>
      </w:r>
      <w:r w:rsidR="009641CC">
        <w:t>contul de utilizator</w:t>
      </w:r>
      <w:r>
        <w:t xml:space="preserve"> are rolul </w:t>
      </w:r>
      <w:r w:rsidR="009641CC">
        <w:t xml:space="preserve">de </w:t>
      </w:r>
      <w:r>
        <w:t>Manufactuer</w:t>
      </w:r>
    </w:p>
    <w:p w14:paraId="12008BEA" w14:textId="32C2C72C" w:rsidR="009641CC" w:rsidRDefault="009641CC" w:rsidP="009641CC">
      <w:pPr>
        <w:rPr>
          <w:lang w:eastAsia="ko-KR"/>
        </w:rPr>
      </w:pPr>
    </w:p>
    <w:p w14:paraId="755FBFD1" w14:textId="77777777" w:rsidR="009641CC" w:rsidRDefault="009641CC" w:rsidP="009641CC">
      <w:pPr>
        <w:rPr>
          <w:lang w:eastAsia="ko-KR"/>
        </w:rPr>
      </w:pPr>
    </w:p>
    <w:p w14:paraId="2AD10454" w14:textId="59810C02" w:rsidR="009641CC" w:rsidRPr="009641CC" w:rsidRDefault="009641CC" w:rsidP="009641CC">
      <w:pPr>
        <w:pStyle w:val="Heading4"/>
        <w:numPr>
          <w:ilvl w:val="3"/>
          <w:numId w:val="5"/>
        </w:numPr>
        <w:tabs>
          <w:tab w:val="num" w:pos="720"/>
        </w:tabs>
        <w:ind w:left="862" w:hanging="862"/>
        <w:rPr>
          <w:i w:val="0"/>
          <w:iCs/>
          <w:sz w:val="24"/>
          <w:szCs w:val="24"/>
        </w:rPr>
      </w:pPr>
      <w:r>
        <w:rPr>
          <w:i w:val="0"/>
          <w:iCs/>
          <w:sz w:val="24"/>
          <w:szCs w:val="24"/>
        </w:rPr>
        <w:lastRenderedPageBreak/>
        <w:t>Functii pentru interactiunea cu obiecte din contractul inteligent Users</w:t>
      </w:r>
    </w:p>
    <w:p w14:paraId="7E78F632" w14:textId="4C39624B" w:rsidR="006F3E74" w:rsidRDefault="00357B7C" w:rsidP="00F44269">
      <w:pPr>
        <w:rPr>
          <w:lang w:eastAsia="ko-KR"/>
        </w:rPr>
      </w:pPr>
      <w:r>
        <w:rPr>
          <w:lang w:eastAsia="ko-KR"/>
        </w:rPr>
        <w:t>Functia</w:t>
      </w:r>
      <w:r w:rsidR="009641CC">
        <w:rPr>
          <w:lang w:eastAsia="ko-KR"/>
        </w:rPr>
        <w:t xml:space="preserve"> care verifica daca un utilizator salvat in sistem are un anumit rol este functia </w:t>
      </w:r>
      <w:r w:rsidRPr="00F44269">
        <w:rPr>
          <w:lang w:eastAsia="ko-KR"/>
        </w:rPr>
        <w:t>has</w:t>
      </w:r>
      <w:r w:rsidR="009641CC">
        <w:rPr>
          <w:lang w:eastAsia="ko-KR"/>
        </w:rPr>
        <w:t xml:space="preserve">. Aceasta primeste doi parametrii, rolul utilizatorului, role </w:t>
      </w:r>
      <w:r>
        <w:rPr>
          <w:lang w:eastAsia="ko-KR"/>
        </w:rPr>
        <w:t>(Types.UserRole</w:t>
      </w:r>
      <w:r w:rsidR="009641CC">
        <w:rPr>
          <w:lang w:eastAsia="ko-KR"/>
        </w:rPr>
        <w:t>)</w:t>
      </w:r>
      <w:r>
        <w:rPr>
          <w:lang w:eastAsia="ko-KR"/>
        </w:rPr>
        <w:t>,</w:t>
      </w:r>
      <w:r w:rsidR="009641CC">
        <w:rPr>
          <w:lang w:eastAsia="ko-KR"/>
        </w:rPr>
        <w:t xml:space="preserve"> si identificatorul contului, account(</w:t>
      </w:r>
      <w:r>
        <w:rPr>
          <w:lang w:eastAsia="ko-KR"/>
        </w:rPr>
        <w:t>addr</w:t>
      </w:r>
      <w:r w:rsidR="009641CC">
        <w:rPr>
          <w:lang w:eastAsia="ko-KR"/>
        </w:rPr>
        <w:t>ess</w:t>
      </w:r>
      <w:r>
        <w:rPr>
          <w:lang w:eastAsia="ko-KR"/>
        </w:rPr>
        <w:t>)</w:t>
      </w:r>
      <w:r w:rsidR="00F44269">
        <w:rPr>
          <w:lang w:eastAsia="ko-KR"/>
        </w:rPr>
        <w:t>. Primul lucru verificat este parametrul account care trebuie sa nu fie nul, mai departe, daca adresa contului este una valida, este accesat obiectul users si se verifica daca utilizatorul cu adresa account are acelasi rol ca parametrul role. In cazul in care rolul utilizatorului este cel precizat in parametru functia returneaza true, in caz contrar va returna false.De aemenea, un alt aspect important este ca f</w:t>
      </w:r>
      <w:r w:rsidR="009641CC">
        <w:rPr>
          <w:lang w:eastAsia="ko-KR"/>
        </w:rPr>
        <w:t>unctia</w:t>
      </w:r>
      <w:r>
        <w:rPr>
          <w:lang w:eastAsia="ko-KR"/>
        </w:rPr>
        <w:t xml:space="preserve"> este o </w:t>
      </w:r>
      <w:r w:rsidR="009641CC">
        <w:rPr>
          <w:lang w:eastAsia="ko-KR"/>
        </w:rPr>
        <w:t xml:space="preserve">una </w:t>
      </w:r>
      <w:r>
        <w:rPr>
          <w:lang w:eastAsia="ko-KR"/>
        </w:rPr>
        <w:t>interna</w:t>
      </w:r>
      <w:r w:rsidR="009641CC">
        <w:rPr>
          <w:lang w:eastAsia="ko-KR"/>
        </w:rPr>
        <w:t xml:space="preserve">, </w:t>
      </w:r>
      <w:r>
        <w:rPr>
          <w:lang w:eastAsia="ko-KR"/>
        </w:rPr>
        <w:t xml:space="preserve">adica nu poate fi apelata din exteriorul contractului inteligent, este folosita doar de catre alte functii din acelasi contract. </w:t>
      </w:r>
    </w:p>
    <w:p w14:paraId="68C9228E" w14:textId="1F460377" w:rsidR="00357B7C" w:rsidRDefault="00F44269" w:rsidP="00847DEB">
      <w:pPr>
        <w:rPr>
          <w:lang w:eastAsia="ko-KR"/>
        </w:rPr>
      </w:pPr>
      <w:r>
        <w:rPr>
          <w:lang w:eastAsia="ko-KR"/>
        </w:rPr>
        <w:t xml:space="preserve">Functia </w:t>
      </w:r>
      <w:r w:rsidR="00357B7C">
        <w:rPr>
          <w:lang w:eastAsia="ko-KR"/>
        </w:rPr>
        <w:t xml:space="preserve">interna care este responsabila de adaugarea unui utilizator in </w:t>
      </w:r>
      <w:r>
        <w:rPr>
          <w:lang w:eastAsia="ko-KR"/>
        </w:rPr>
        <w:t>sistem, este add</w:t>
      </w:r>
      <w:r w:rsidR="00357B7C">
        <w:rPr>
          <w:lang w:eastAsia="ko-KR"/>
        </w:rPr>
        <w:t>.</w:t>
      </w:r>
      <w:r>
        <w:rPr>
          <w:lang w:eastAsia="ko-KR"/>
        </w:rPr>
        <w:t xml:space="preserve"> Aceasta primeste un parametru care specifica detaliile contului de utilizator, user (UserDetails).</w:t>
      </w:r>
      <w:r w:rsidR="00357B7C">
        <w:rPr>
          <w:lang w:eastAsia="ko-KR"/>
        </w:rPr>
        <w:t xml:space="preserve"> Initial </w:t>
      </w:r>
      <w:r>
        <w:rPr>
          <w:lang w:eastAsia="ko-KR"/>
        </w:rPr>
        <w:t>functia</w:t>
      </w:r>
      <w:r w:rsidR="00357B7C">
        <w:rPr>
          <w:lang w:eastAsia="ko-KR"/>
        </w:rPr>
        <w:t xml:space="preserve"> verifica daca adresa din </w:t>
      </w:r>
      <w:r>
        <w:rPr>
          <w:lang w:eastAsia="ko-KR"/>
        </w:rPr>
        <w:t>contului</w:t>
      </w:r>
      <w:r w:rsidR="00357B7C">
        <w:rPr>
          <w:lang w:eastAsia="ko-KR"/>
        </w:rPr>
        <w:t xml:space="preserve"> este una valida, dupa care se verifica </w:t>
      </w:r>
      <w:r>
        <w:rPr>
          <w:lang w:eastAsia="ko-KR"/>
        </w:rPr>
        <w:t xml:space="preserve">daca exista deja in sistem un cont cu acelasi rol. Acest lucru este realizat </w:t>
      </w:r>
      <w:r w:rsidR="00357B7C">
        <w:rPr>
          <w:lang w:eastAsia="ko-KR"/>
        </w:rPr>
        <w:t>cu ajutorul functiei has, care a fost descrisa ante</w:t>
      </w:r>
      <w:r>
        <w:rPr>
          <w:lang w:eastAsia="ko-KR"/>
        </w:rPr>
        <w:t xml:space="preserve">rior. Mai departe, in </w:t>
      </w:r>
      <w:r w:rsidR="006F3E74">
        <w:rPr>
          <w:lang w:eastAsia="ko-KR"/>
        </w:rPr>
        <w:t>cazul in care totul este in regula, se incrementeaza contorul</w:t>
      </w:r>
      <w:r w:rsidR="00A94C92">
        <w:rPr>
          <w:lang w:eastAsia="ko-KR"/>
        </w:rPr>
        <w:t xml:space="preserve"> de monitorizare a numarului de utilizatori,</w:t>
      </w:r>
      <w:r w:rsidR="006F3E74">
        <w:rPr>
          <w:lang w:eastAsia="ko-KR"/>
        </w:rPr>
        <w:t xml:space="preserve"> usersCount,</w:t>
      </w:r>
      <w:r w:rsidR="00A94C92">
        <w:rPr>
          <w:lang w:eastAsia="ko-KR"/>
        </w:rPr>
        <w:t xml:space="preserve"> dupa care</w:t>
      </w:r>
      <w:r w:rsidR="006F3E74">
        <w:rPr>
          <w:lang w:eastAsia="ko-KR"/>
        </w:rPr>
        <w:t xml:space="preserve"> </w:t>
      </w:r>
      <w:r w:rsidR="00A94C92">
        <w:rPr>
          <w:lang w:eastAsia="ko-KR"/>
        </w:rPr>
        <w:t xml:space="preserve">contul este salvat in contractul inteligent prin adaugarea lui </w:t>
      </w:r>
      <w:r w:rsidR="006F3E74">
        <w:rPr>
          <w:lang w:eastAsia="ko-KR"/>
        </w:rPr>
        <w:t xml:space="preserve">user in </w:t>
      </w:r>
      <w:r w:rsidR="00A94C92">
        <w:rPr>
          <w:lang w:eastAsia="ko-KR"/>
        </w:rPr>
        <w:t xml:space="preserve">obiectul </w:t>
      </w:r>
      <w:r w:rsidR="006F3E74">
        <w:rPr>
          <w:lang w:eastAsia="ko-KR"/>
        </w:rPr>
        <w:t>users</w:t>
      </w:r>
      <w:r w:rsidR="00A94C92">
        <w:rPr>
          <w:lang w:eastAsia="ko-KR"/>
        </w:rPr>
        <w:t>. In final</w:t>
      </w:r>
      <w:r w:rsidR="006F3E74">
        <w:rPr>
          <w:lang w:eastAsia="ko-KR"/>
        </w:rPr>
        <w:t xml:space="preserve">, este emis </w:t>
      </w:r>
      <w:r w:rsidR="00A94C92">
        <w:rPr>
          <w:lang w:eastAsia="ko-KR"/>
        </w:rPr>
        <w:t xml:space="preserve">un </w:t>
      </w:r>
      <w:r w:rsidR="006F3E74">
        <w:rPr>
          <w:lang w:eastAsia="ko-KR"/>
        </w:rPr>
        <w:t>eveniment ca</w:t>
      </w:r>
      <w:r w:rsidR="00A94C92">
        <w:rPr>
          <w:lang w:eastAsia="ko-KR"/>
        </w:rPr>
        <w:t>re</w:t>
      </w:r>
      <w:r w:rsidR="006F3E74">
        <w:rPr>
          <w:lang w:eastAsia="ko-KR"/>
        </w:rPr>
        <w:t xml:space="preserve"> </w:t>
      </w:r>
      <w:r w:rsidR="00A94C92">
        <w:rPr>
          <w:lang w:eastAsia="ko-KR"/>
        </w:rPr>
        <w:t xml:space="preserve">semnaleaza schimbarea in blockchain, ca </w:t>
      </w:r>
      <w:r w:rsidR="006F3E74">
        <w:rPr>
          <w:lang w:eastAsia="ko-KR"/>
        </w:rPr>
        <w:t>un nou utilizator a fost creat cu succes</w:t>
      </w:r>
      <w:r w:rsidR="00A94C92">
        <w:rPr>
          <w:lang w:eastAsia="ko-KR"/>
        </w:rPr>
        <w:t>. Evenimentul este</w:t>
      </w:r>
      <w:r w:rsidR="006F3E74">
        <w:rPr>
          <w:lang w:eastAsia="ko-KR"/>
        </w:rPr>
        <w:t xml:space="preserve"> </w:t>
      </w:r>
      <w:r w:rsidR="00A94C92">
        <w:rPr>
          <w:lang w:eastAsia="ko-KR"/>
        </w:rPr>
        <w:t xml:space="preserve">NewUser, caruia </w:t>
      </w:r>
      <w:r w:rsidR="006F3E74">
        <w:rPr>
          <w:lang w:eastAsia="ko-KR"/>
        </w:rPr>
        <w:t xml:space="preserve">ii sunt asignate detaliile </w:t>
      </w:r>
      <w:r w:rsidR="00A94C92">
        <w:rPr>
          <w:lang w:eastAsia="ko-KR"/>
        </w:rPr>
        <w:t>contului creat</w:t>
      </w:r>
      <w:r w:rsidR="006F3E74">
        <w:rPr>
          <w:lang w:eastAsia="ko-KR"/>
        </w:rPr>
        <w:t>.</w:t>
      </w:r>
    </w:p>
    <w:p w14:paraId="0E0596DA" w14:textId="2BE562CE" w:rsidR="006F3E74" w:rsidRDefault="006F3E74" w:rsidP="00847DEB">
      <w:pPr>
        <w:rPr>
          <w:lang w:eastAsia="ko-KR"/>
        </w:rPr>
      </w:pPr>
      <w:r>
        <w:rPr>
          <w:lang w:eastAsia="ko-KR"/>
        </w:rPr>
        <w:t>Functi</w:t>
      </w:r>
      <w:r w:rsidR="00A94C92">
        <w:rPr>
          <w:lang w:eastAsia="ko-KR"/>
        </w:rPr>
        <w:t>a</w:t>
      </w:r>
      <w:r>
        <w:rPr>
          <w:lang w:eastAsia="ko-KR"/>
        </w:rPr>
        <w:t xml:space="preserve"> interna care adauga un utilizator in functie de rolul pe care il detine</w:t>
      </w:r>
      <w:r w:rsidR="00A94C92">
        <w:rPr>
          <w:lang w:eastAsia="ko-KR"/>
        </w:rPr>
        <w:t xml:space="preserve"> este _addUserByRole. Aceasta primeste ca parametru un obiect ce reprezinta un cont de utilizator, user(UserDetails). Functia identifica rolul prin comparatii, iar in functie de tipul acestuia</w:t>
      </w:r>
      <w:r w:rsidR="00FD3CA8">
        <w:rPr>
          <w:lang w:eastAsia="ko-KR"/>
        </w:rPr>
        <w:t>,</w:t>
      </w:r>
      <w:r w:rsidR="00A94C92">
        <w:rPr>
          <w:lang w:eastAsia="ko-KR"/>
        </w:rPr>
        <w:t xml:space="preserve"> identificatorul contului</w:t>
      </w:r>
      <w:r w:rsidR="00847DEB">
        <w:rPr>
          <w:lang w:eastAsia="ko-KR"/>
        </w:rPr>
        <w:t>, id,</w:t>
      </w:r>
      <w:r w:rsidR="00A94C92">
        <w:rPr>
          <w:lang w:eastAsia="ko-KR"/>
        </w:rPr>
        <w:t xml:space="preserve"> este </w:t>
      </w:r>
      <w:r w:rsidR="00847DEB">
        <w:rPr>
          <w:lang w:eastAsia="ko-KR"/>
        </w:rPr>
        <w:t>adaugat</w:t>
      </w:r>
      <w:r w:rsidR="00A94C92">
        <w:rPr>
          <w:lang w:eastAsia="ko-KR"/>
        </w:rPr>
        <w:t xml:space="preserve"> </w:t>
      </w:r>
      <w:r w:rsidR="00847DEB">
        <w:rPr>
          <w:lang w:eastAsia="ko-KR"/>
        </w:rPr>
        <w:t xml:space="preserve">la </w:t>
      </w:r>
      <w:r w:rsidR="00A94C92">
        <w:rPr>
          <w:lang w:eastAsia="ko-KR"/>
        </w:rPr>
        <w:t>una dintre listele manufactuerList, suppliersList, vendorsList sau clientsList</w:t>
      </w:r>
      <w:r w:rsidR="00847DEB">
        <w:rPr>
          <w:lang w:eastAsia="ko-KR"/>
        </w:rPr>
        <w:t xml:space="preserve">. Mai departe contul este </w:t>
      </w:r>
      <w:r>
        <w:rPr>
          <w:lang w:eastAsia="ko-KR"/>
        </w:rPr>
        <w:t>adauga</w:t>
      </w:r>
      <w:r w:rsidR="00847DEB">
        <w:rPr>
          <w:lang w:eastAsia="ko-KR"/>
        </w:rPr>
        <w:t xml:space="preserve">t </w:t>
      </w:r>
      <w:r>
        <w:rPr>
          <w:lang w:eastAsia="ko-KR"/>
        </w:rPr>
        <w:t>in lista</w:t>
      </w:r>
      <w:r w:rsidR="0075151D">
        <w:rPr>
          <w:lang w:eastAsia="ko-KR"/>
        </w:rPr>
        <w:t xml:space="preserve"> globala</w:t>
      </w:r>
      <w:r w:rsidR="00847DEB">
        <w:rPr>
          <w:lang w:eastAsia="ko-KR"/>
        </w:rPr>
        <w:t xml:space="preserve"> de utilizatori prin apelul functiei add</w:t>
      </w:r>
      <w:r w:rsidR="0075151D">
        <w:rPr>
          <w:lang w:eastAsia="ko-KR"/>
        </w:rPr>
        <w:t>. In cazul in care functia nu identifica nici un rol valid, este returnat un mesaj de eroare si totul ramane neschimbat.</w:t>
      </w:r>
    </w:p>
    <w:p w14:paraId="15A19E2F" w14:textId="584CFB77" w:rsidR="0075151D" w:rsidRDefault="0075151D" w:rsidP="00357B7C">
      <w:pPr>
        <w:rPr>
          <w:lang w:eastAsia="ko-KR"/>
        </w:rPr>
      </w:pPr>
      <w:r w:rsidRPr="00FD3CA8">
        <w:rPr>
          <w:lang w:eastAsia="ko-KR"/>
        </w:rPr>
        <w:t>Functia</w:t>
      </w:r>
      <w:r>
        <w:rPr>
          <w:lang w:eastAsia="ko-KR"/>
        </w:rPr>
        <w:t xml:space="preserve"> folosita pentru adaugarea de utilizatori </w:t>
      </w:r>
      <w:r w:rsidR="00FD3CA8">
        <w:rPr>
          <w:lang w:eastAsia="ko-KR"/>
        </w:rPr>
        <w:t>este _addUser. Aceasta are doi parametrii, contul de utilizator, user(UserDetails) si identificatorul contului curent. Functia</w:t>
      </w:r>
      <w:r>
        <w:rPr>
          <w:lang w:eastAsia="ko-KR"/>
        </w:rPr>
        <w:t xml:space="preserve"> este apelata </w:t>
      </w:r>
      <w:r w:rsidR="00FD3CA8">
        <w:rPr>
          <w:lang w:eastAsia="ko-KR"/>
        </w:rPr>
        <w:t>in</w:t>
      </w:r>
      <w:r>
        <w:rPr>
          <w:lang w:eastAsia="ko-KR"/>
        </w:rPr>
        <w:t xml:space="preserve"> contractul intelgent SupplyChain. Aceasta </w:t>
      </w:r>
      <w:r w:rsidR="00FD3CA8">
        <w:rPr>
          <w:lang w:eastAsia="ko-KR"/>
        </w:rPr>
        <w:t xml:space="preserve">functie </w:t>
      </w:r>
      <w:r>
        <w:rPr>
          <w:lang w:eastAsia="ko-KR"/>
        </w:rPr>
        <w:t>verifica parametr</w:t>
      </w:r>
      <w:r w:rsidR="00FD3CA8">
        <w:rPr>
          <w:lang w:eastAsia="ko-KR"/>
        </w:rPr>
        <w:t>ii</w:t>
      </w:r>
      <w:r>
        <w:rPr>
          <w:lang w:eastAsia="ko-KR"/>
        </w:rPr>
        <w:t xml:space="preserve"> myAccount si user asigura</w:t>
      </w:r>
      <w:r w:rsidR="00FD3CA8">
        <w:rPr>
          <w:lang w:eastAsia="ko-KR"/>
        </w:rPr>
        <w:t>ndu-se</w:t>
      </w:r>
      <w:r>
        <w:rPr>
          <w:lang w:eastAsia="ko-KR"/>
        </w:rPr>
        <w:t xml:space="preserve"> ca nu contin adrese nule, dupa care se asigu</w:t>
      </w:r>
      <w:r w:rsidR="00FD3CA8">
        <w:rPr>
          <w:lang w:eastAsia="ko-KR"/>
        </w:rPr>
        <w:t>r</w:t>
      </w:r>
      <w:r>
        <w:rPr>
          <w:lang w:eastAsia="ko-KR"/>
        </w:rPr>
        <w:t>a ca rolul utilizatorului cu adresa myAccount este de Admin pentru ca doar administratorul ar trebui sa fie capabil sa introduca utilizatori noi, iar in caz de succes este apelata mai departe functia _addUserByRole cu parametrul user.</w:t>
      </w:r>
    </w:p>
    <w:p w14:paraId="64508488" w14:textId="76FA5870" w:rsidR="0001796A" w:rsidRDefault="0075151D" w:rsidP="0001796A">
      <w:pPr>
        <w:rPr>
          <w:lang w:eastAsia="ko-KR"/>
        </w:rPr>
      </w:pPr>
      <w:r>
        <w:rPr>
          <w:lang w:eastAsia="ko-KR"/>
        </w:rPr>
        <w:t xml:space="preserve">Functia </w:t>
      </w:r>
      <w:r w:rsidR="00FD3CA8">
        <w:rPr>
          <w:lang w:eastAsia="ko-KR"/>
        </w:rPr>
        <w:t xml:space="preserve">pentru inregistrarea unui cont de utilizator este _register, aceasta </w:t>
      </w:r>
      <w:r>
        <w:rPr>
          <w:lang w:eastAsia="ko-KR"/>
        </w:rPr>
        <w:t>poate fi apelata de u</w:t>
      </w:r>
      <w:r w:rsidR="0001796A">
        <w:rPr>
          <w:lang w:eastAsia="ko-KR"/>
        </w:rPr>
        <w:t>n utilizator care nu este inregistrat in sistem.</w:t>
      </w:r>
      <w:r w:rsidR="00FD3CA8">
        <w:rPr>
          <w:lang w:eastAsia="ko-KR"/>
        </w:rPr>
        <w:t xml:space="preserve"> Functia prezinta doi parametrii, detaliile contului de utilizare, user(UserDetails), si adresa contului de Ethereum, myAccount(address), care va fi folosita pe post de identificator.</w:t>
      </w:r>
      <w:r w:rsidR="0001796A">
        <w:rPr>
          <w:lang w:eastAsia="ko-KR"/>
        </w:rPr>
        <w:t xml:space="preserve"> </w:t>
      </w:r>
      <w:r w:rsidR="00FD3CA8">
        <w:rPr>
          <w:lang w:eastAsia="ko-KR"/>
        </w:rPr>
        <w:t>In functie s</w:t>
      </w:r>
      <w:r w:rsidR="0001796A">
        <w:rPr>
          <w:lang w:eastAsia="ko-KR"/>
        </w:rPr>
        <w:t xml:space="preserve">e verifica daca adresa utilizatorului care a apelat functia este acceasi cu cea din user.id, pentru ca dorim ca utilizatorul sa creeze un cont cu propria adresa. </w:t>
      </w:r>
      <w:r w:rsidR="00FD3CA8">
        <w:rPr>
          <w:lang w:eastAsia="ko-KR"/>
        </w:rPr>
        <w:t>Mai departe</w:t>
      </w:r>
      <w:r w:rsidR="0001796A">
        <w:rPr>
          <w:lang w:eastAsia="ko-KR"/>
        </w:rPr>
        <w:t xml:space="preserve"> se</w:t>
      </w:r>
      <w:r w:rsidR="00FD3CA8">
        <w:rPr>
          <w:lang w:eastAsia="ko-KR"/>
        </w:rPr>
        <w:t xml:space="preserve"> introduce noul cont cu ajutorul unui</w:t>
      </w:r>
      <w:r w:rsidR="0001796A">
        <w:rPr>
          <w:lang w:eastAsia="ko-KR"/>
        </w:rPr>
        <w:t xml:space="preserve"> </w:t>
      </w:r>
      <w:r w:rsidR="00FD3CA8">
        <w:rPr>
          <w:lang w:eastAsia="ko-KR"/>
        </w:rPr>
        <w:t>apel catre</w:t>
      </w:r>
      <w:r w:rsidR="0001796A">
        <w:rPr>
          <w:lang w:eastAsia="ko-KR"/>
        </w:rPr>
        <w:t xml:space="preserve"> functia _addUserByRole cu parametrul user.</w:t>
      </w:r>
    </w:p>
    <w:p w14:paraId="77D26BEA" w14:textId="765D38EF" w:rsidR="0001796A" w:rsidRDefault="0001796A" w:rsidP="0001796A">
      <w:pPr>
        <w:rPr>
          <w:lang w:eastAsia="ko-KR"/>
        </w:rPr>
      </w:pPr>
      <w:r>
        <w:rPr>
          <w:lang w:eastAsia="ko-KR"/>
        </w:rPr>
        <w:t xml:space="preserve">Functia </w:t>
      </w:r>
      <w:r w:rsidR="00FD3CA8">
        <w:rPr>
          <w:lang w:eastAsia="ko-KR"/>
        </w:rPr>
        <w:t xml:space="preserve">de obtinere a detaliilor unui cont de utilizator </w:t>
      </w:r>
      <w:r>
        <w:rPr>
          <w:lang w:eastAsia="ko-KR"/>
        </w:rPr>
        <w:t xml:space="preserve">este </w:t>
      </w:r>
      <w:r w:rsidR="00FD3CA8">
        <w:rPr>
          <w:lang w:eastAsia="ko-KR"/>
        </w:rPr>
        <w:t xml:space="preserve">get, </w:t>
      </w:r>
      <w:r>
        <w:rPr>
          <w:lang w:eastAsia="ko-KR"/>
        </w:rPr>
        <w:t xml:space="preserve">o functie care </w:t>
      </w:r>
      <w:r w:rsidR="00FD3CA8">
        <w:rPr>
          <w:lang w:eastAsia="ko-KR"/>
        </w:rPr>
        <w:t xml:space="preserve">primeste ca parametru un identificator al unui cont, account(address), si </w:t>
      </w:r>
      <w:r>
        <w:rPr>
          <w:lang w:eastAsia="ko-KR"/>
        </w:rPr>
        <w:t>returneaza un obiect de tipul UserDetails prin accesarea mapping-ului users la adresa account. Inainte de accesare</w:t>
      </w:r>
      <w:r w:rsidR="00FD3CA8">
        <w:rPr>
          <w:lang w:eastAsia="ko-KR"/>
        </w:rPr>
        <w:t>a obiectului users,</w:t>
      </w:r>
      <w:r>
        <w:rPr>
          <w:lang w:eastAsia="ko-KR"/>
        </w:rPr>
        <w:t xml:space="preserve"> se verifica daca account este nul si daca utilizatorul cu </w:t>
      </w:r>
      <w:r w:rsidR="00932BD3">
        <w:rPr>
          <w:lang w:eastAsia="ko-KR"/>
        </w:rPr>
        <w:t>identificatorul account</w:t>
      </w:r>
      <w:r>
        <w:rPr>
          <w:lang w:eastAsia="ko-KR"/>
        </w:rPr>
        <w:t xml:space="preserve"> exista</w:t>
      </w:r>
      <w:r w:rsidR="00932BD3">
        <w:rPr>
          <w:lang w:eastAsia="ko-KR"/>
        </w:rPr>
        <w:t>.</w:t>
      </w:r>
    </w:p>
    <w:p w14:paraId="240FDAFD" w14:textId="5329B92A" w:rsidR="00496D11" w:rsidRDefault="0001796A" w:rsidP="00496D11">
      <w:pPr>
        <w:rPr>
          <w:lang w:eastAsia="ko-KR"/>
        </w:rPr>
      </w:pPr>
      <w:r>
        <w:rPr>
          <w:lang w:eastAsia="ko-KR"/>
        </w:rPr>
        <w:t xml:space="preserve">Functia </w:t>
      </w:r>
      <w:r w:rsidR="00932BD3">
        <w:rPr>
          <w:lang w:eastAsia="ko-KR"/>
        </w:rPr>
        <w:t xml:space="preserve">care returneaza detaliile unui producator este getManufacturerDetails, aceasta are un singur parametru, identificatorul contului, account(address). Rezultatul </w:t>
      </w:r>
      <w:r w:rsidR="00932BD3">
        <w:rPr>
          <w:lang w:eastAsia="ko-KR"/>
        </w:rPr>
        <w:lastRenderedPageBreak/>
        <w:t>este obtinut prin accesarea mapping-ului manufacturerDetailList cu ajutorul identificatorului account, iar valoarea returnata un obiect de tipul</w:t>
      </w:r>
      <w:r w:rsidR="00252997">
        <w:rPr>
          <w:lang w:eastAsia="ko-KR"/>
        </w:rPr>
        <w:t xml:space="preserve"> ManufacturerDetail</w:t>
      </w:r>
      <w:r w:rsidR="00932BD3">
        <w:rPr>
          <w:lang w:eastAsia="ko-KR"/>
        </w:rPr>
        <w:t>.</w:t>
      </w:r>
    </w:p>
    <w:p w14:paraId="764000FE" w14:textId="77777777" w:rsidR="000C157D" w:rsidRDefault="000C157D" w:rsidP="000C157D">
      <w:pPr>
        <w:rPr>
          <w:lang w:eastAsia="ko-KR"/>
        </w:rPr>
      </w:pPr>
    </w:p>
    <w:p w14:paraId="3F65305B" w14:textId="37393830" w:rsidR="000C157D" w:rsidRDefault="000C157D" w:rsidP="000C157D">
      <w:pPr>
        <w:keepNext/>
        <w:suppressAutoHyphens w:val="0"/>
        <w:ind w:firstLine="0"/>
        <w:jc w:val="left"/>
      </w:pPr>
      <w:r w:rsidRPr="00AF0A48">
        <w:rPr>
          <w:noProof/>
          <w:lang w:eastAsia="ko-KR"/>
        </w:rPr>
        <w:drawing>
          <wp:inline distT="0" distB="0" distL="0" distR="0" wp14:anchorId="7E8B60A5" wp14:editId="7DCA3A0F">
            <wp:extent cx="5295014" cy="670800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04002" cy="6719395"/>
                    </a:xfrm>
                    <a:prstGeom prst="rect">
                      <a:avLst/>
                    </a:prstGeom>
                    <a:noFill/>
                    <a:ln>
                      <a:noFill/>
                    </a:ln>
                  </pic:spPr>
                </pic:pic>
              </a:graphicData>
            </a:graphic>
          </wp:inline>
        </w:drawing>
      </w:r>
    </w:p>
    <w:p w14:paraId="3FFE1100" w14:textId="77777777" w:rsidR="004C6682" w:rsidRDefault="004C6682" w:rsidP="000C157D">
      <w:pPr>
        <w:pStyle w:val="Caption"/>
      </w:pPr>
      <w:bookmarkStart w:id="117" w:name="_Ref170689290"/>
    </w:p>
    <w:p w14:paraId="1F001545" w14:textId="50F493A9" w:rsidR="000C157D" w:rsidRDefault="000C157D" w:rsidP="000C157D">
      <w:pPr>
        <w:pStyle w:val="Caption"/>
      </w:pPr>
      <w:r>
        <w:t xml:space="preserve">Figura </w:t>
      </w:r>
      <w:r w:rsidR="00A054EB">
        <w:fldChar w:fldCharType="begin"/>
      </w:r>
      <w:r w:rsidR="00A054EB">
        <w:instrText xml:space="preserve"> STYLEREF 1 \s </w:instrText>
      </w:r>
      <w:r w:rsidR="00A054EB">
        <w:fldChar w:fldCharType="separate"/>
      </w:r>
      <w:r w:rsidR="00A054EB">
        <w:rPr>
          <w:noProof/>
        </w:rPr>
        <w:t>5</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3</w:t>
      </w:r>
      <w:r w:rsidR="00A054EB">
        <w:fldChar w:fldCharType="end"/>
      </w:r>
      <w:bookmarkEnd w:id="117"/>
      <w:r>
        <w:t xml:space="preserve"> Diagrama</w:t>
      </w:r>
      <w:r w:rsidR="00CD17EF">
        <w:t xml:space="preserve"> de interactiune intre</w:t>
      </w:r>
      <w:r>
        <w:t xml:space="preserve"> functii</w:t>
      </w:r>
      <w:r w:rsidR="004113A0">
        <w:t>le</w:t>
      </w:r>
      <w:r>
        <w:t xml:space="preserve"> si obiecte</w:t>
      </w:r>
      <w:r w:rsidR="004113A0">
        <w:t>le</w:t>
      </w:r>
      <w:r>
        <w:t xml:space="preserve"> contractul</w:t>
      </w:r>
      <w:r w:rsidR="00CD17EF">
        <w:t>ui</w:t>
      </w:r>
      <w:r>
        <w:t xml:space="preserve"> inteligent Users</w:t>
      </w:r>
    </w:p>
    <w:p w14:paraId="79371CF9" w14:textId="63EE460A" w:rsidR="004C6682" w:rsidRDefault="004C6682" w:rsidP="004C6682">
      <w:pPr>
        <w:rPr>
          <w:lang w:eastAsia="ko-KR"/>
        </w:rPr>
      </w:pPr>
    </w:p>
    <w:p w14:paraId="4701DF26" w14:textId="77777777" w:rsidR="00704053" w:rsidRPr="004C6682" w:rsidRDefault="00704053" w:rsidP="004C6682">
      <w:pPr>
        <w:rPr>
          <w:lang w:eastAsia="ko-KR"/>
        </w:rPr>
      </w:pPr>
    </w:p>
    <w:p w14:paraId="7C48D628" w14:textId="554E148F" w:rsidR="00152168" w:rsidRDefault="00152168" w:rsidP="00BD5509">
      <w:pPr>
        <w:pStyle w:val="Heading3"/>
        <w:numPr>
          <w:ilvl w:val="2"/>
          <w:numId w:val="5"/>
        </w:numPr>
        <w:tabs>
          <w:tab w:val="num" w:pos="720"/>
        </w:tabs>
        <w:ind w:left="357" w:hanging="357"/>
      </w:pPr>
      <w:bookmarkStart w:id="118" w:name="_Toc171166642"/>
      <w:r>
        <w:lastRenderedPageBreak/>
        <w:t xml:space="preserve">Contractul inteligent </w:t>
      </w:r>
      <w:r w:rsidR="00CD17EF">
        <w:t>de</w:t>
      </w:r>
      <w:r w:rsidR="00932BD3">
        <w:t>st</w:t>
      </w:r>
      <w:r w:rsidR="00CD17EF">
        <w:t xml:space="preserve">inat </w:t>
      </w:r>
      <w:r w:rsidR="007001E3">
        <w:t>administrarii produselor</w:t>
      </w:r>
      <w:r w:rsidR="004D6367">
        <w:t xml:space="preserve"> </w:t>
      </w:r>
      <w:r w:rsidR="00704053">
        <w:t>–</w:t>
      </w:r>
      <w:r w:rsidR="007001E3">
        <w:t xml:space="preserve"> </w:t>
      </w:r>
      <w:r w:rsidRPr="001C6101">
        <w:t>Products</w:t>
      </w:r>
      <w:bookmarkEnd w:id="118"/>
    </w:p>
    <w:p w14:paraId="518771F0" w14:textId="486B3BD8" w:rsidR="00704053" w:rsidRPr="00704053" w:rsidRDefault="00704053" w:rsidP="00704053">
      <w:pPr>
        <w:pStyle w:val="Heading4"/>
        <w:numPr>
          <w:ilvl w:val="3"/>
          <w:numId w:val="5"/>
        </w:numPr>
        <w:tabs>
          <w:tab w:val="num" w:pos="720"/>
        </w:tabs>
        <w:ind w:left="862" w:hanging="862"/>
        <w:rPr>
          <w:i w:val="0"/>
          <w:iCs/>
          <w:sz w:val="24"/>
          <w:szCs w:val="24"/>
        </w:rPr>
      </w:pPr>
      <w:r>
        <w:rPr>
          <w:i w:val="0"/>
          <w:iCs/>
          <w:sz w:val="24"/>
          <w:szCs w:val="24"/>
        </w:rPr>
        <w:t>Obiecte utilizate pentru stocarea produselor in sistemul de trasabilitate</w:t>
      </w:r>
    </w:p>
    <w:p w14:paraId="6AD51174" w14:textId="2C7B5FB6" w:rsidR="00C95690" w:rsidRDefault="00C95690" w:rsidP="00152168">
      <w:pPr>
        <w:ind w:firstLine="360"/>
        <w:rPr>
          <w:lang w:val="en-US" w:eastAsia="ko-KR"/>
        </w:rPr>
      </w:pPr>
      <w:r>
        <w:rPr>
          <w:lang w:val="en-US" w:eastAsia="ko-KR"/>
        </w:rPr>
        <w:t xml:space="preserve">Contractul inteligent </w:t>
      </w:r>
      <w:r w:rsidR="007001E3">
        <w:rPr>
          <w:lang w:val="en-US" w:eastAsia="ko-KR"/>
        </w:rPr>
        <w:t xml:space="preserve">al produselor, </w:t>
      </w:r>
      <w:r>
        <w:rPr>
          <w:lang w:val="en-US" w:eastAsia="ko-KR"/>
        </w:rPr>
        <w:t>Products</w:t>
      </w:r>
      <w:r w:rsidR="007001E3">
        <w:rPr>
          <w:lang w:val="en-US" w:eastAsia="ko-KR"/>
        </w:rPr>
        <w:t>,</w:t>
      </w:r>
      <w:r>
        <w:rPr>
          <w:lang w:val="en-US" w:eastAsia="ko-KR"/>
        </w:rPr>
        <w:t xml:space="preserve"> contine obiecte care sunt repsonsabile de memorarea tipurilor de produse, produselor existente in sistem, produsele existente in stocul utilizatorilor</w:t>
      </w:r>
      <w:r w:rsidR="001C6101">
        <w:rPr>
          <w:lang w:val="en-US" w:eastAsia="ko-KR"/>
        </w:rPr>
        <w:t xml:space="preserve"> si</w:t>
      </w:r>
      <w:r>
        <w:rPr>
          <w:lang w:val="en-US" w:eastAsia="ko-KR"/>
        </w:rPr>
        <w:t xml:space="preserve"> rete</w:t>
      </w:r>
      <w:r w:rsidR="001C6101">
        <w:rPr>
          <w:lang w:val="en-US" w:eastAsia="ko-KR"/>
        </w:rPr>
        <w:t>te</w:t>
      </w:r>
      <w:r>
        <w:rPr>
          <w:lang w:val="en-US" w:eastAsia="ko-KR"/>
        </w:rPr>
        <w:t>lor</w:t>
      </w:r>
      <w:r w:rsidR="001C6101">
        <w:rPr>
          <w:lang w:val="en-US" w:eastAsia="ko-KR"/>
        </w:rPr>
        <w:t xml:space="preserve"> disponibile pentru utilizare</w:t>
      </w:r>
      <w:r>
        <w:rPr>
          <w:lang w:val="en-US" w:eastAsia="ko-KR"/>
        </w:rPr>
        <w:t>:</w:t>
      </w:r>
    </w:p>
    <w:p w14:paraId="5DE10F36" w14:textId="6AC143C9" w:rsidR="00C95690" w:rsidRDefault="00C95690" w:rsidP="003860A9">
      <w:pPr>
        <w:pStyle w:val="ListParagraph"/>
        <w:numPr>
          <w:ilvl w:val="0"/>
          <w:numId w:val="8"/>
        </w:numPr>
        <w:rPr>
          <w:lang w:val="en-US" w:eastAsia="ko-KR"/>
        </w:rPr>
      </w:pPr>
      <w:r>
        <w:rPr>
          <w:lang w:val="en-US" w:eastAsia="ko-KR"/>
        </w:rPr>
        <w:t>productTypes</w:t>
      </w:r>
      <w:r w:rsidR="001C6101">
        <w:rPr>
          <w:lang w:val="en-US" w:eastAsia="ko-KR"/>
        </w:rPr>
        <w:t xml:space="preserve"> </w:t>
      </w:r>
      <w:r w:rsidR="00F60D32">
        <w:rPr>
          <w:lang w:val="en-US" w:eastAsia="ko-KR"/>
        </w:rPr>
        <w:t xml:space="preserve"> </w:t>
      </w:r>
      <w:r w:rsidR="00F60D32">
        <w:t xml:space="preserve">– </w:t>
      </w:r>
      <w:r>
        <w:rPr>
          <w:lang w:val="en-US" w:eastAsia="ko-KR"/>
        </w:rPr>
        <w:t xml:space="preserve"> memoreaza toate tipurile de produse care pot fi folosite </w:t>
      </w:r>
      <w:r w:rsidR="00F60D32">
        <w:rPr>
          <w:lang w:val="en-US" w:eastAsia="ko-KR"/>
        </w:rPr>
        <w:t>in sistem</w:t>
      </w:r>
      <w:r w:rsidR="001C6101">
        <w:rPr>
          <w:lang w:val="en-US" w:eastAsia="ko-KR"/>
        </w:rPr>
        <w:t>, este un obiect de tip mapping(uint =&gt; Types.ProductType)</w:t>
      </w:r>
    </w:p>
    <w:p w14:paraId="010FA968" w14:textId="69470D15" w:rsidR="00F60D32" w:rsidRDefault="00F60D32" w:rsidP="00C95690">
      <w:pPr>
        <w:pStyle w:val="ListParagraph"/>
        <w:numPr>
          <w:ilvl w:val="0"/>
          <w:numId w:val="8"/>
        </w:numPr>
        <w:rPr>
          <w:lang w:val="en-US" w:eastAsia="ko-KR"/>
        </w:rPr>
      </w:pPr>
      <w:r>
        <w:rPr>
          <w:lang w:val="en-US" w:eastAsia="ko-KR"/>
        </w:rPr>
        <w:t xml:space="preserve">products </w:t>
      </w:r>
      <w:r>
        <w:t xml:space="preserve">– </w:t>
      </w:r>
      <w:r>
        <w:rPr>
          <w:lang w:val="en-US" w:eastAsia="ko-KR"/>
        </w:rPr>
        <w:t xml:space="preserve"> memoreaza toate produsele pe baza codurilor de bare unice</w:t>
      </w:r>
      <w:r w:rsidR="001C6101">
        <w:rPr>
          <w:lang w:val="en-US" w:eastAsia="ko-KR"/>
        </w:rPr>
        <w:t xml:space="preserve">, este un obiect de tip </w:t>
      </w:r>
      <w:r w:rsidR="001C6101" w:rsidRPr="00F60D32">
        <w:rPr>
          <w:lang w:eastAsia="ko-KR"/>
        </w:rPr>
        <w:t>mapping</w:t>
      </w:r>
      <w:r w:rsidR="001C6101">
        <w:rPr>
          <w:lang w:val="en-US" w:eastAsia="ko-KR"/>
        </w:rPr>
        <w:t>(string =&gt; Types.Product)</w:t>
      </w:r>
    </w:p>
    <w:p w14:paraId="7B7695BF" w14:textId="513E1423" w:rsidR="00F60D32" w:rsidRPr="001C6101" w:rsidRDefault="00F60D32" w:rsidP="001C6101">
      <w:pPr>
        <w:pStyle w:val="ListParagraph"/>
        <w:numPr>
          <w:ilvl w:val="0"/>
          <w:numId w:val="8"/>
        </w:numPr>
        <w:rPr>
          <w:lang w:val="en-US" w:eastAsia="ko-KR"/>
        </w:rPr>
      </w:pPr>
      <w:r>
        <w:rPr>
          <w:lang w:val="en-US" w:eastAsia="ko-KR"/>
        </w:rPr>
        <w:t>userLinkedStockItems</w:t>
      </w:r>
      <w:r w:rsidR="001C6101">
        <w:rPr>
          <w:lang w:val="en-US" w:eastAsia="ko-KR"/>
        </w:rPr>
        <w:t xml:space="preserve"> </w:t>
      </w:r>
      <w:r>
        <w:t>– memoreaza o lista de obiecte StockItem, care sunt produsele din stocul utilizatorului, lista este identificata dupa adresa utilizatorului</w:t>
      </w:r>
      <w:r w:rsidR="001C6101">
        <w:t xml:space="preserve">, </w:t>
      </w:r>
      <w:r w:rsidR="001C6101">
        <w:rPr>
          <w:lang w:val="en-US" w:eastAsia="ko-KR"/>
        </w:rPr>
        <w:t xml:space="preserve">este un obiect de tip </w:t>
      </w:r>
      <w:r w:rsidR="001C6101" w:rsidRPr="001C6101">
        <w:rPr>
          <w:lang w:val="en-US" w:eastAsia="ko-KR"/>
        </w:rPr>
        <w:t>mapping(address</w:t>
      </w:r>
      <w:r w:rsidR="001C6101">
        <w:rPr>
          <w:lang w:val="en-US" w:eastAsia="ko-KR"/>
        </w:rPr>
        <w:t xml:space="preserve"> </w:t>
      </w:r>
      <w:r w:rsidR="001C6101" w:rsidRPr="001C6101">
        <w:rPr>
          <w:lang w:val="en-US" w:eastAsia="ko-KR"/>
        </w:rPr>
        <w:t>=&gt;</w:t>
      </w:r>
      <w:r w:rsidR="001C6101">
        <w:rPr>
          <w:lang w:val="en-US" w:eastAsia="ko-KR"/>
        </w:rPr>
        <w:t xml:space="preserve"> </w:t>
      </w:r>
      <w:r w:rsidR="001C6101" w:rsidRPr="001C6101">
        <w:rPr>
          <w:lang w:val="en-US" w:eastAsia="ko-KR"/>
        </w:rPr>
        <w:t>Types.</w:t>
      </w:r>
      <w:r w:rsidR="001C6101">
        <w:rPr>
          <w:lang w:val="en-US" w:eastAsia="ko-KR"/>
        </w:rPr>
        <w:t xml:space="preserve"> </w:t>
      </w:r>
      <w:r w:rsidR="001C6101" w:rsidRPr="001C6101">
        <w:rPr>
          <w:lang w:val="en-US" w:eastAsia="ko-KR"/>
        </w:rPr>
        <w:t>StockItem[])</w:t>
      </w:r>
    </w:p>
    <w:p w14:paraId="7DFBB470" w14:textId="43F59DBA" w:rsidR="00F60D32" w:rsidRPr="00F60D32" w:rsidRDefault="00F60D32" w:rsidP="00F60D32">
      <w:pPr>
        <w:pStyle w:val="ListParagraph"/>
        <w:numPr>
          <w:ilvl w:val="0"/>
          <w:numId w:val="8"/>
        </w:numPr>
        <w:rPr>
          <w:lang w:val="en-US" w:eastAsia="ko-KR"/>
        </w:rPr>
      </w:pPr>
      <w:r>
        <w:t xml:space="preserve">productCounter – numara cate produse au fost create pentru un anumit utilizator, este </w:t>
      </w:r>
      <w:r w:rsidR="001C6101">
        <w:t xml:space="preserve">un obiect de tip mapping(address =&gt; uint)), </w:t>
      </w:r>
      <w:r>
        <w:t>folosit in generarea codurilor de bare</w:t>
      </w:r>
    </w:p>
    <w:p w14:paraId="1B4E6EBD" w14:textId="6F03FE4F" w:rsidR="00F60D32" w:rsidRPr="00F60D32" w:rsidRDefault="00F60D32" w:rsidP="00F60D32">
      <w:pPr>
        <w:pStyle w:val="ListParagraph"/>
        <w:numPr>
          <w:ilvl w:val="0"/>
          <w:numId w:val="8"/>
        </w:numPr>
        <w:rPr>
          <w:lang w:val="en-US" w:eastAsia="ko-KR"/>
        </w:rPr>
      </w:pPr>
      <w:r>
        <w:t>stockItemCounter</w:t>
      </w:r>
      <w:r w:rsidR="001C6101">
        <w:t xml:space="preserve"> </w:t>
      </w:r>
      <w:r>
        <w:t>– este un contor pentru numarul de produse din stocul unui utilizator</w:t>
      </w:r>
      <w:r w:rsidR="001C6101">
        <w:t>, este un obiect de tip mapping(address =&gt; uint)</w:t>
      </w:r>
    </w:p>
    <w:p w14:paraId="031CEACC" w14:textId="59F4A6F9" w:rsidR="00F60D32" w:rsidRPr="006501E4" w:rsidRDefault="00F60D32" w:rsidP="00F60D32">
      <w:pPr>
        <w:pStyle w:val="ListParagraph"/>
        <w:numPr>
          <w:ilvl w:val="0"/>
          <w:numId w:val="8"/>
        </w:numPr>
        <w:rPr>
          <w:lang w:val="en-US" w:eastAsia="ko-KR"/>
        </w:rPr>
      </w:pPr>
      <w:r>
        <w:t xml:space="preserve">recipeIngredients – stocheaza </w:t>
      </w:r>
      <w:r w:rsidR="006501E4">
        <w:t>lista de ingrediente pentru fiecare reteta in parte, identificatorul retetei ne ofera mapping-ul de ingrediente, iar indexul ingredientului ne ofera ingredientul dorit</w:t>
      </w:r>
      <w:r w:rsidR="001C6101">
        <w:t>, este un obiect de tip mapping(uint =&gt; mapping(uint =&gt; Types.RecipeIngredient))</w:t>
      </w:r>
    </w:p>
    <w:p w14:paraId="50702A1B" w14:textId="4C8C3FBD" w:rsidR="006501E4" w:rsidRPr="006501E4" w:rsidRDefault="006501E4" w:rsidP="00F60D32">
      <w:pPr>
        <w:pStyle w:val="ListParagraph"/>
        <w:numPr>
          <w:ilvl w:val="0"/>
          <w:numId w:val="8"/>
        </w:numPr>
        <w:rPr>
          <w:lang w:val="en-US" w:eastAsia="ko-KR"/>
        </w:rPr>
      </w:pPr>
      <w:r>
        <w:t>recipes – memoreaza fiecare reteta dupa identificatorul acesteia</w:t>
      </w:r>
      <w:r w:rsidR="001C6101">
        <w:t>, este un obiect de tip mapping(uint =&gt; Types.Recipe)</w:t>
      </w:r>
    </w:p>
    <w:p w14:paraId="03F9CF22" w14:textId="15314BC8" w:rsidR="006501E4" w:rsidRPr="006501E4" w:rsidRDefault="006501E4" w:rsidP="00F60D32">
      <w:pPr>
        <w:pStyle w:val="ListParagraph"/>
        <w:numPr>
          <w:ilvl w:val="0"/>
          <w:numId w:val="8"/>
        </w:numPr>
        <w:rPr>
          <w:lang w:val="en-US" w:eastAsia="ko-KR"/>
        </w:rPr>
      </w:pPr>
      <w:r>
        <w:t>recipeCounter – este contorul retetelor, ajuta la indexarea mapping-ului recipes</w:t>
      </w:r>
      <w:r w:rsidR="001C6101">
        <w:t>, este un obiect de tip uint</w:t>
      </w:r>
    </w:p>
    <w:p w14:paraId="4F86E0F2" w14:textId="7CFA07BA" w:rsidR="006501E4" w:rsidRPr="00567D41" w:rsidRDefault="006501E4" w:rsidP="00F60D32">
      <w:pPr>
        <w:pStyle w:val="ListParagraph"/>
        <w:numPr>
          <w:ilvl w:val="0"/>
          <w:numId w:val="8"/>
        </w:numPr>
        <w:rPr>
          <w:lang w:val="en-US" w:eastAsia="ko-KR"/>
        </w:rPr>
      </w:pPr>
      <w:r>
        <w:t>parentProducts – salveaza o lista de coduri de bare ale unui produs, ajuta in reconstruirea traseului unui produs</w:t>
      </w:r>
      <w:r w:rsidR="001C6101">
        <w:t>, este un obiect de tip mapping(string =&gt; string[])</w:t>
      </w:r>
    </w:p>
    <w:p w14:paraId="5A427513" w14:textId="1DE8399A" w:rsidR="00567D41" w:rsidRPr="00567D41" w:rsidRDefault="00567D41" w:rsidP="00567D41">
      <w:pPr>
        <w:pStyle w:val="Heading4"/>
        <w:numPr>
          <w:ilvl w:val="3"/>
          <w:numId w:val="5"/>
        </w:numPr>
        <w:tabs>
          <w:tab w:val="num" w:pos="720"/>
        </w:tabs>
        <w:ind w:left="862" w:hanging="862"/>
        <w:rPr>
          <w:i w:val="0"/>
          <w:iCs/>
          <w:sz w:val="24"/>
          <w:szCs w:val="24"/>
        </w:rPr>
      </w:pPr>
      <w:r>
        <w:rPr>
          <w:i w:val="0"/>
          <w:iCs/>
          <w:sz w:val="24"/>
          <w:szCs w:val="24"/>
        </w:rPr>
        <w:t xml:space="preserve">Obiecte utilizate pentru stocarea trasferurilor </w:t>
      </w:r>
      <w:r w:rsidR="004113A0">
        <w:rPr>
          <w:i w:val="0"/>
          <w:iCs/>
          <w:sz w:val="24"/>
          <w:szCs w:val="24"/>
        </w:rPr>
        <w:t>d</w:t>
      </w:r>
      <w:r>
        <w:rPr>
          <w:i w:val="0"/>
          <w:iCs/>
          <w:sz w:val="24"/>
          <w:szCs w:val="24"/>
        </w:rPr>
        <w:t xml:space="preserve">in </w:t>
      </w:r>
      <w:r w:rsidR="004113A0">
        <w:rPr>
          <w:i w:val="0"/>
          <w:iCs/>
          <w:sz w:val="24"/>
          <w:szCs w:val="24"/>
        </w:rPr>
        <w:t xml:space="preserve">cadrul </w:t>
      </w:r>
      <w:r>
        <w:rPr>
          <w:i w:val="0"/>
          <w:iCs/>
          <w:sz w:val="24"/>
          <w:szCs w:val="24"/>
        </w:rPr>
        <w:t>sistemul</w:t>
      </w:r>
      <w:r w:rsidR="004113A0">
        <w:rPr>
          <w:i w:val="0"/>
          <w:iCs/>
          <w:sz w:val="24"/>
          <w:szCs w:val="24"/>
        </w:rPr>
        <w:t>ui</w:t>
      </w:r>
      <w:r>
        <w:rPr>
          <w:i w:val="0"/>
          <w:iCs/>
          <w:sz w:val="24"/>
          <w:szCs w:val="24"/>
        </w:rPr>
        <w:t xml:space="preserve"> de trasabilitate</w:t>
      </w:r>
      <w:r w:rsidR="001C6101">
        <w:rPr>
          <w:i w:val="0"/>
          <w:iCs/>
          <w:sz w:val="24"/>
          <w:szCs w:val="24"/>
        </w:rPr>
        <w:t>:</w:t>
      </w:r>
    </w:p>
    <w:p w14:paraId="16006CB1" w14:textId="57935552" w:rsidR="00D713C7" w:rsidRPr="00D713C7" w:rsidRDefault="001C6101" w:rsidP="00F60D32">
      <w:pPr>
        <w:pStyle w:val="ListParagraph"/>
        <w:numPr>
          <w:ilvl w:val="0"/>
          <w:numId w:val="8"/>
        </w:numPr>
        <w:rPr>
          <w:lang w:val="en-US" w:eastAsia="ko-KR"/>
        </w:rPr>
      </w:pPr>
      <w:r>
        <w:t>t</w:t>
      </w:r>
      <w:r w:rsidR="00D713C7">
        <w:t>ransfers</w:t>
      </w:r>
      <w:r>
        <w:t xml:space="preserve"> </w:t>
      </w:r>
      <w:r w:rsidR="00D713C7">
        <w:t>– salveaza toate transferurile create de utilizatori</w:t>
      </w:r>
      <w:r>
        <w:t>, este un obiect de tip mapping(uint =&gt; Types.Transfer)</w:t>
      </w:r>
    </w:p>
    <w:p w14:paraId="664DB6B0" w14:textId="66A82FF8" w:rsidR="00D713C7" w:rsidRPr="00D713C7" w:rsidRDefault="00D713C7" w:rsidP="00F60D32">
      <w:pPr>
        <w:pStyle w:val="ListParagraph"/>
        <w:numPr>
          <w:ilvl w:val="0"/>
          <w:numId w:val="8"/>
        </w:numPr>
        <w:rPr>
          <w:lang w:val="en-US" w:eastAsia="ko-KR"/>
        </w:rPr>
      </w:pPr>
      <w:r>
        <w:t>tra</w:t>
      </w:r>
      <w:r w:rsidR="00C3302A">
        <w:t>n</w:t>
      </w:r>
      <w:r>
        <w:t>sferCount</w:t>
      </w:r>
      <w:r w:rsidR="001C6101">
        <w:t xml:space="preserve"> </w:t>
      </w:r>
      <w:r>
        <w:t>– este contorul transferurilor, ajuta la indexarea transferurilor in mapping-ul transfers</w:t>
      </w:r>
      <w:r w:rsidR="001C6101">
        <w:t>, este un obiect de tip uint</w:t>
      </w:r>
    </w:p>
    <w:p w14:paraId="77875694" w14:textId="2F65CBD5" w:rsidR="00D713C7" w:rsidRPr="00D713C7" w:rsidRDefault="00D713C7" w:rsidP="00F60D32">
      <w:pPr>
        <w:pStyle w:val="ListParagraph"/>
        <w:numPr>
          <w:ilvl w:val="0"/>
          <w:numId w:val="8"/>
        </w:numPr>
        <w:rPr>
          <w:lang w:val="en-US" w:eastAsia="ko-KR"/>
        </w:rPr>
      </w:pPr>
      <w:r>
        <w:t>accountTransfers</w:t>
      </w:r>
      <w:r w:rsidR="001C6101">
        <w:t xml:space="preserve"> </w:t>
      </w:r>
      <w:r>
        <w:t>– salveaza pentru fiecare utilizator o lista de identificatori de transferuri ce apartin contului respectiv</w:t>
      </w:r>
      <w:r w:rsidR="00AC558B">
        <w:t>, este un obiect de tip mapping(address =&gt; uint[])</w:t>
      </w:r>
    </w:p>
    <w:p w14:paraId="0AE9822A" w14:textId="494839FF" w:rsidR="00D713C7" w:rsidRPr="00567D41" w:rsidRDefault="00D713C7" w:rsidP="00F60D32">
      <w:pPr>
        <w:pStyle w:val="ListParagraph"/>
        <w:numPr>
          <w:ilvl w:val="0"/>
          <w:numId w:val="8"/>
        </w:numPr>
        <w:rPr>
          <w:lang w:val="en-US" w:eastAsia="ko-KR"/>
        </w:rPr>
      </w:pPr>
      <w:r>
        <w:t>accountTransferCount – salveaza contorul de transferuri ale unui utilizator, este folosit pentru indexarea listei returneate din mapping-ul accountTransfers</w:t>
      </w:r>
      <w:r w:rsidR="00AC558B">
        <w:t>, este un obiect de tip mapping(address =&gt; uint)</w:t>
      </w:r>
    </w:p>
    <w:p w14:paraId="0B66764D" w14:textId="7BE9366C" w:rsidR="00567D41" w:rsidRPr="00567D41" w:rsidRDefault="00567D41" w:rsidP="00567D41">
      <w:pPr>
        <w:pStyle w:val="Heading4"/>
        <w:numPr>
          <w:ilvl w:val="3"/>
          <w:numId w:val="5"/>
        </w:numPr>
        <w:tabs>
          <w:tab w:val="num" w:pos="720"/>
        </w:tabs>
        <w:ind w:left="862" w:hanging="862"/>
        <w:rPr>
          <w:i w:val="0"/>
          <w:iCs/>
          <w:sz w:val="24"/>
          <w:szCs w:val="24"/>
        </w:rPr>
      </w:pPr>
      <w:r>
        <w:rPr>
          <w:i w:val="0"/>
          <w:iCs/>
          <w:sz w:val="24"/>
          <w:szCs w:val="24"/>
        </w:rPr>
        <w:t>Evenimentele emise de contractul inteligent Products in urma unor modificari in sistemul de trasabilitate</w:t>
      </w:r>
    </w:p>
    <w:p w14:paraId="33DD83B1" w14:textId="653CBC1A" w:rsidR="00C95690" w:rsidRDefault="006501E4" w:rsidP="00252997">
      <w:pPr>
        <w:suppressAutoHyphens w:val="0"/>
      </w:pPr>
      <w:r>
        <w:t>Even</w:t>
      </w:r>
      <w:r w:rsidR="00AC558B">
        <w:t>imentele</w:t>
      </w:r>
      <w:r>
        <w:t xml:space="preserve"> din acest contract inteligent sunt folosite pentru a semnala crearea cu succes a tipurilor de produse, a produselor</w:t>
      </w:r>
      <w:r w:rsidR="00AC558B">
        <w:t>,</w:t>
      </w:r>
      <w:r>
        <w:t xml:space="preserve"> a retetelor</w:t>
      </w:r>
      <w:r w:rsidR="00AC558B">
        <w:t xml:space="preserve"> si starea transferului de produse</w:t>
      </w:r>
      <w:r>
        <w:t>, acestea sunt:</w:t>
      </w:r>
    </w:p>
    <w:p w14:paraId="651ED754" w14:textId="3ACD6613" w:rsidR="006501E4" w:rsidRDefault="006501E4" w:rsidP="006501E4">
      <w:pPr>
        <w:pStyle w:val="ListParagraph"/>
        <w:numPr>
          <w:ilvl w:val="0"/>
          <w:numId w:val="8"/>
        </w:numPr>
        <w:suppressAutoHyphens w:val="0"/>
      </w:pPr>
      <w:r>
        <w:lastRenderedPageBreak/>
        <w:t>NewProduct – este emis in momentul in care este creat un produs de baza, acesta contine detalii despre produsul creat: numele produsului (name), numele producatorului (manufacturerName), codul de bare (barcodeId), data de producere (manDateEpoch) si data de expirare (expDateEpoch)</w:t>
      </w:r>
    </w:p>
    <w:p w14:paraId="224F16C5" w14:textId="35B9522E" w:rsidR="006501E4" w:rsidRDefault="006501E4" w:rsidP="006501E4">
      <w:pPr>
        <w:pStyle w:val="ListParagraph"/>
        <w:numPr>
          <w:ilvl w:val="0"/>
          <w:numId w:val="8"/>
        </w:numPr>
        <w:suppressAutoHyphens w:val="0"/>
      </w:pPr>
      <w:r>
        <w:t>ComposedProduct –</w:t>
      </w:r>
      <w:r w:rsidR="00AC558B">
        <w:t xml:space="preserve"> </w:t>
      </w:r>
      <w:r>
        <w:t>este emis in momentul in care este creat un produs compus</w:t>
      </w:r>
      <w:r w:rsidR="00217348">
        <w:t>, acesta contine informatii despre produs, dar si despre compozitia acestuia. Contine aceleasi informatii ca NewProduct, la care se mai adauga lista de produse parinte (parentProducts) care sunt codurile de bare a produselor folosite in crearea produsului</w:t>
      </w:r>
    </w:p>
    <w:p w14:paraId="7A9CE6C1" w14:textId="10322F30" w:rsidR="00217348" w:rsidRDefault="00217348" w:rsidP="006501E4">
      <w:pPr>
        <w:pStyle w:val="ListParagraph"/>
        <w:numPr>
          <w:ilvl w:val="0"/>
          <w:numId w:val="8"/>
        </w:numPr>
        <w:suppressAutoHyphens w:val="0"/>
      </w:pPr>
      <w:r>
        <w:t>NewProductType – este emis cand se creaza un nou tip de produs, acesta contine informatii precum numele (name) si identificatorul tipului de produs (id).</w:t>
      </w:r>
    </w:p>
    <w:p w14:paraId="7048FF67" w14:textId="3E9015EE" w:rsidR="00217348" w:rsidRPr="00D713C7" w:rsidRDefault="00217348" w:rsidP="006501E4">
      <w:pPr>
        <w:pStyle w:val="ListParagraph"/>
        <w:numPr>
          <w:ilvl w:val="0"/>
          <w:numId w:val="8"/>
        </w:numPr>
        <w:suppressAutoHyphens w:val="0"/>
      </w:pPr>
      <w:r>
        <w:t xml:space="preserve">NewRecipe – este emis atunci cand este creata o noua reteta, aceasta contine informatii despre identificarea retetei (id), rezultatul transformarii bazate pe reteta (resultTypeId) care este o referinta spre </w:t>
      </w:r>
      <w:r>
        <w:rPr>
          <w:lang w:val="en-US" w:eastAsia="ko-KR"/>
        </w:rPr>
        <w:t>productTypes si numele produsului rezultat (resultTypeName)</w:t>
      </w:r>
    </w:p>
    <w:p w14:paraId="38A62B4C" w14:textId="19E39CE6" w:rsidR="00D713C7" w:rsidRDefault="00D713C7" w:rsidP="006501E4">
      <w:pPr>
        <w:pStyle w:val="ListParagraph"/>
        <w:numPr>
          <w:ilvl w:val="0"/>
          <w:numId w:val="8"/>
        </w:numPr>
        <w:suppressAutoHyphens w:val="0"/>
      </w:pPr>
      <w:r>
        <w:t xml:space="preserve">ObjectTransferred – este emis in momentul initierii, acceptarii sau refuzului unui transfer, acesta contine date despre id-ul transferului (transferId), expeditorul transferului (sender), destinatarul transferului (receiver), codul de bare al produsului (barcodeId), cantitatea de produs (quantity) si statusul </w:t>
      </w:r>
      <w:r w:rsidR="00C3302A">
        <w:t>transferului (status)</w:t>
      </w:r>
    </w:p>
    <w:p w14:paraId="44838C29" w14:textId="0652508D" w:rsidR="004113A0" w:rsidRPr="00791D9B" w:rsidRDefault="004113A0" w:rsidP="004113A0">
      <w:pPr>
        <w:pStyle w:val="Heading4"/>
        <w:numPr>
          <w:ilvl w:val="3"/>
          <w:numId w:val="5"/>
        </w:numPr>
        <w:tabs>
          <w:tab w:val="num" w:pos="720"/>
        </w:tabs>
        <w:ind w:left="862" w:hanging="862"/>
        <w:rPr>
          <w:i w:val="0"/>
          <w:iCs/>
          <w:sz w:val="24"/>
          <w:szCs w:val="24"/>
        </w:rPr>
      </w:pPr>
      <w:r>
        <w:rPr>
          <w:i w:val="0"/>
          <w:iCs/>
          <w:sz w:val="24"/>
          <w:szCs w:val="24"/>
        </w:rPr>
        <w:t>Functii pentru gestionarea  produselor din sistemul de trasabilitate</w:t>
      </w:r>
    </w:p>
    <w:p w14:paraId="07E3E01F" w14:textId="7DD397A4" w:rsidR="00C3302A" w:rsidRDefault="00C3302A" w:rsidP="00252997">
      <w:pPr>
        <w:suppressAutoHyphens w:val="0"/>
      </w:pPr>
      <w:r>
        <w:t xml:space="preserve">Functia </w:t>
      </w:r>
      <w:r w:rsidR="00AC558B">
        <w:t xml:space="preserve">pentru salvarea unei retete este _addRecipe, </w:t>
      </w:r>
      <w:r w:rsidR="00D14CA5">
        <w:t>care acceseaza mapping-ul recipes la pozitia recipeCounter si salveaza obiectul primit ca parametru</w:t>
      </w:r>
      <w:r w:rsidR="00AC558B">
        <w:t>, recipe(Types.Recipe)</w:t>
      </w:r>
      <w:r w:rsidR="00D14CA5">
        <w:t>, dupa care emite un eveniment de tipul NewRecipe cu informatiile necesare</w:t>
      </w:r>
      <w:r w:rsidR="00AC558B">
        <w:t xml:space="preserve">, </w:t>
      </w:r>
      <w:r w:rsidR="00D14CA5">
        <w:t>iar in final incrementeaza contorul care monitorizeaza numarul de retete, recipeCounter.</w:t>
      </w:r>
    </w:p>
    <w:p w14:paraId="2E241A31" w14:textId="5708BDFD" w:rsidR="00D14CA5" w:rsidRDefault="00D14CA5" w:rsidP="00252997">
      <w:pPr>
        <w:suppressAutoHyphens w:val="0"/>
      </w:pPr>
      <w:r>
        <w:t xml:space="preserve">Functia </w:t>
      </w:r>
      <w:r w:rsidR="00AC558B">
        <w:t xml:space="preserve">pentru adaugarea mai multor retete este _addRecipeList, aceasta primeste ca parametru o lista de retete, recipeList(Types.Recipe[]), care este </w:t>
      </w:r>
      <w:r>
        <w:t>parcur</w:t>
      </w:r>
      <w:r w:rsidR="00AC558B">
        <w:t>sa</w:t>
      </w:r>
      <w:r>
        <w:t xml:space="preserve"> si </w:t>
      </w:r>
      <w:r w:rsidR="00AC558B">
        <w:t xml:space="preserve">pentru fiecare element este </w:t>
      </w:r>
      <w:r>
        <w:t>apel</w:t>
      </w:r>
      <w:r w:rsidR="00AC558B">
        <w:t xml:space="preserve">ata </w:t>
      </w:r>
      <w:r>
        <w:t>functi</w:t>
      </w:r>
      <w:r w:rsidR="00AC558B">
        <w:t>a</w:t>
      </w:r>
      <w:r>
        <w:t xml:space="preserve"> _addRecipe.</w:t>
      </w:r>
    </w:p>
    <w:p w14:paraId="27993F2E" w14:textId="43A465C9" w:rsidR="00C3302A" w:rsidRDefault="009E3AD3" w:rsidP="00252997">
      <w:pPr>
        <w:suppressAutoHyphens w:val="0"/>
      </w:pPr>
      <w:r>
        <w:t>Functia</w:t>
      </w:r>
      <w:r w:rsidR="00AC558B">
        <w:t xml:space="preserve"> responsabila pentru</w:t>
      </w:r>
      <w:r>
        <w:t xml:space="preserve"> </w:t>
      </w:r>
      <w:r w:rsidR="00AC558B">
        <w:t xml:space="preserve">a </w:t>
      </w:r>
      <w:r>
        <w:t>crea un nou produs</w:t>
      </w:r>
      <w:r w:rsidR="00AC558B">
        <w:t xml:space="preserve"> este _addProductType</w:t>
      </w:r>
      <w:r w:rsidR="00D14EBB">
        <w:t xml:space="preserve">. Aceasta creaza un obiect </w:t>
      </w:r>
      <w:r>
        <w:t>de tipul ProductType cu ajutorul parametrului de intrare</w:t>
      </w:r>
      <w:r w:rsidR="00D14EBB">
        <w:t xml:space="preserve"> productType(Types.ProductTypeAddDTO)</w:t>
      </w:r>
      <w:r>
        <w:t xml:space="preserve"> si a contorului productTypeCounter, dupa care salveaza obiectul in productTypes la pozitia oferita de productTypeCounter. Mai departe se emite </w:t>
      </w:r>
      <w:r w:rsidR="00D14EBB">
        <w:t>eveniment</w:t>
      </w:r>
      <w:r>
        <w:t>ul NewProductType si se incrementeaza contorul.</w:t>
      </w:r>
    </w:p>
    <w:p w14:paraId="20166CF0" w14:textId="53218911" w:rsidR="009E3AD3" w:rsidRDefault="009E3AD3" w:rsidP="00252997">
      <w:pPr>
        <w:suppressAutoHyphens w:val="0"/>
      </w:pPr>
      <w:r>
        <w:t>Pentru a adauga mai multe tipuri de produse se poate utiliza functia _addProductTypeList</w:t>
      </w:r>
      <w:r w:rsidR="00D14EBB">
        <w:t xml:space="preserve"> care primeste ca parametru o lista de tipuri de produse, </w:t>
      </w:r>
      <w:r>
        <w:t>productTypeList</w:t>
      </w:r>
      <w:r w:rsidR="00D14EBB">
        <w:t xml:space="preserve"> (Types.ProductTypeAddDTO).</w:t>
      </w:r>
      <w:r>
        <w:t xml:space="preserve"> </w:t>
      </w:r>
      <w:r w:rsidR="00D14EBB">
        <w:t>Se p</w:t>
      </w:r>
      <w:r>
        <w:t xml:space="preserve">arcurge lista de si </w:t>
      </w:r>
      <w:r w:rsidR="00D14EBB">
        <w:t xml:space="preserve">se </w:t>
      </w:r>
      <w:r>
        <w:t>apeleaza functia descrisa anterior _addProductType cu fiecare element din lista.</w:t>
      </w:r>
    </w:p>
    <w:p w14:paraId="36B6E80C" w14:textId="38236956" w:rsidR="009E3AD3" w:rsidRDefault="009E3AD3" w:rsidP="009E3AD3">
      <w:pPr>
        <w:suppressAutoHyphens w:val="0"/>
      </w:pPr>
      <w:r>
        <w:t xml:space="preserve">Adaugarea unui produs de baza se realizeaza cu ajutorul functiei </w:t>
      </w:r>
      <w:r w:rsidR="006155AF">
        <w:t>_addProduct.</w:t>
      </w:r>
      <w:r w:rsidR="00D14EBB">
        <w:t xml:space="preserve"> Aceasta are ca parametrii un obiect ce reprezinta produsul, productAddDto (Types.ProductAddDTO), un obiect care contine detalii despre producator, manufacturerDetails(Types.ManufacturerDetails), numele producatorului, manufacturerName(string) si adresa contului care a apelat functia, myAccount(address).</w:t>
      </w:r>
      <w:r>
        <w:t xml:space="preserve"> Initial </w:t>
      </w:r>
      <w:r w:rsidR="00D14EBB">
        <w:t>functia</w:t>
      </w:r>
      <w:r>
        <w:t xml:space="preserve"> v</w:t>
      </w:r>
      <w:r w:rsidR="006155AF">
        <w:t>erifica daca id</w:t>
      </w:r>
      <w:r w:rsidR="00D14EBB">
        <w:t>entificator</w:t>
      </w:r>
      <w:r w:rsidR="006155AF">
        <w:t>ul producatorului care a creat produsul coincide cu id</w:t>
      </w:r>
      <w:r w:rsidR="00D14EBB">
        <w:t>entificator</w:t>
      </w:r>
      <w:r w:rsidR="006155AF">
        <w:t xml:space="preserve">ul </w:t>
      </w:r>
      <w:r w:rsidR="00D14EBB">
        <w:t>contului</w:t>
      </w:r>
      <w:r w:rsidR="006155AF">
        <w:t xml:space="preserve"> care a apelat functia.</w:t>
      </w:r>
    </w:p>
    <w:p w14:paraId="127C5722" w14:textId="41D20F7D" w:rsidR="006155AF" w:rsidRDefault="009E3AD3" w:rsidP="009E3AD3">
      <w:pPr>
        <w:suppressAutoHyphens w:val="0"/>
      </w:pPr>
      <w:r>
        <w:t>Urmatorul pas este g</w:t>
      </w:r>
      <w:r w:rsidR="006155AF">
        <w:t>ener</w:t>
      </w:r>
      <w:r>
        <w:t>area</w:t>
      </w:r>
      <w:r w:rsidR="006155AF">
        <w:t xml:space="preserve"> codul</w:t>
      </w:r>
      <w:r>
        <w:t>ui</w:t>
      </w:r>
      <w:r w:rsidR="006155AF">
        <w:t xml:space="preserve"> de bare folosind manufacuterDetails si numarul </w:t>
      </w:r>
      <w:r>
        <w:t>de produse create pana in acest moment de utilizatorul cu adresa myAccount</w:t>
      </w:r>
      <w:r w:rsidR="006155AF">
        <w:t xml:space="preserve"> </w:t>
      </w:r>
      <w:r>
        <w:lastRenderedPageBreak/>
        <w:t>dat de productCounter</w:t>
      </w:r>
      <w:r w:rsidR="00DF2EFC">
        <w:t>. Codul de bare returnat de apelul functiei generateBarcode este salvat in variabila barcodeId.</w:t>
      </w:r>
    </w:p>
    <w:p w14:paraId="32A908DA" w14:textId="0A18806B" w:rsidR="00DF2EFC" w:rsidRDefault="00DF2EFC" w:rsidP="009E3AD3">
      <w:pPr>
        <w:suppressAutoHyphens w:val="0"/>
      </w:pPr>
      <w:r>
        <w:t>Mai departe se creaza un nou obiect de tip</w:t>
      </w:r>
      <w:r w:rsidR="00AF6B32">
        <w:t>ul</w:t>
      </w:r>
      <w:r>
        <w:t xml:space="preserve"> Product</w:t>
      </w:r>
      <w:r w:rsidR="00AF6B32">
        <w:t>, acesta este construit pe baza parametrilor de intrare productAddDto, manufacturerName, myAccount si a codului de bare generat anterior. Dupa creare obiectului, acesta este salvat in mapping-ul global de produse, products, utilizand cheia de identificare barcodeId.</w:t>
      </w:r>
    </w:p>
    <w:p w14:paraId="0841016B" w14:textId="552921C5" w:rsidR="009F4B44" w:rsidRDefault="00AF6B32" w:rsidP="00D14EBB">
      <w:pPr>
        <w:suppressAutoHyphens w:val="0"/>
      </w:pPr>
      <w:r>
        <w:t xml:space="preserve">Asocierea cu contul utilizatorului care a adaugat noul produs incepe prin incrementarea contorului productCounter si crearea unui obiect de tipul StockItem cu ajutorul </w:t>
      </w:r>
      <w:r w:rsidR="00D14EBB">
        <w:t xml:space="preserve">codului de bare, </w:t>
      </w:r>
      <w:r>
        <w:t xml:space="preserve">barcodeId si </w:t>
      </w:r>
      <w:r w:rsidR="00D14EBB">
        <w:t xml:space="preserve">a cantitatii de produs adaugat, </w:t>
      </w:r>
      <w:r>
        <w:t>productAddDto.batchCount</w:t>
      </w:r>
      <w:r w:rsidR="009F4B44">
        <w:t>. In continuare se adauga obiectul stockItem in lista din mapping-ul userLinkedStockItems, dupa care totul se finalizeaza cu incrementarea contorului produselor din stoc, stockItemCounter.</w:t>
      </w:r>
      <w:r w:rsidR="00D14EBB">
        <w:t xml:space="preserve"> </w:t>
      </w:r>
      <w:r w:rsidR="009F4B44">
        <w:t xml:space="preserve">Inainte de a iesi din functie, se emite un event de tipl NewProduct in care se </w:t>
      </w:r>
      <w:r w:rsidR="00D14EBB">
        <w:t>introduc datele p</w:t>
      </w:r>
      <w:r w:rsidR="009F4B44">
        <w:t>rodus</w:t>
      </w:r>
      <w:r w:rsidR="00D14EBB">
        <w:t>ului nou creat</w:t>
      </w:r>
      <w:r w:rsidR="009F4B44">
        <w:t>.</w:t>
      </w:r>
    </w:p>
    <w:p w14:paraId="767F3FA7" w14:textId="733D9314" w:rsidR="006155AF" w:rsidRDefault="009F4B44" w:rsidP="00496D11">
      <w:pPr>
        <w:suppressAutoHyphens w:val="0"/>
        <w:ind w:firstLine="0"/>
      </w:pPr>
      <w:r>
        <w:tab/>
        <w:t>Crearea unui produs pe baza unei retete existente in sistem se realizeaza cu functia _createProduct</w:t>
      </w:r>
      <w:r w:rsidR="00D14EBB">
        <w:t>. Aceasta primeste patru parametrii, identificatorul retetei,</w:t>
      </w:r>
      <w:r>
        <w:t xml:space="preserve"> recipeId</w:t>
      </w:r>
      <w:r w:rsidR="00D14EBB">
        <w:t>(uint)</w:t>
      </w:r>
      <w:r>
        <w:t xml:space="preserve">, </w:t>
      </w:r>
      <w:r w:rsidR="004D20DF">
        <w:t xml:space="preserve">contul de utilizator, </w:t>
      </w:r>
      <w:r>
        <w:t>user</w:t>
      </w:r>
      <w:r w:rsidR="004D20DF">
        <w:t>(Types.UserDeails</w:t>
      </w:r>
      <w:r>
        <w:t>)</w:t>
      </w:r>
      <w:r w:rsidR="004D20DF">
        <w:t xml:space="preserve"> si detaliile producatorului, manufacturerDetails (Tyes.ManufacturerDetails)</w:t>
      </w:r>
      <w:r>
        <w:t xml:space="preserve">. </w:t>
      </w:r>
    </w:p>
    <w:p w14:paraId="37775081" w14:textId="6E72D968" w:rsidR="006E0769" w:rsidRDefault="0073636A" w:rsidP="006E0769">
      <w:pPr>
        <w:suppressAutoHyphens w:val="0"/>
        <w:ind w:firstLine="0"/>
      </w:pPr>
      <w:r>
        <w:tab/>
        <w:t>Primul lucru care se realizeaza este preluarea retetei din lista de retete cu ajutorul identificatorului recipeId, urmand ca apoi sa se intializeze o lista de string-uri</w:t>
      </w:r>
      <w:r w:rsidR="006E0769">
        <w:t xml:space="preserve">, </w:t>
      </w:r>
      <w:r w:rsidR="001D648D">
        <w:t>_</w:t>
      </w:r>
      <w:r w:rsidR="006E0769">
        <w:t>parentProducts,</w:t>
      </w:r>
      <w:r>
        <w:t xml:space="preserve"> in care vor fi salvate codurile de bare ale ingredientor. De asemenea, se initializeaza si un contor</w:t>
      </w:r>
      <w:r w:rsidR="006E0769">
        <w:t>, ingredientsCount,</w:t>
      </w:r>
      <w:r>
        <w:t xml:space="preserve"> pentru a verifica daca in stocul utilizatorului exista toate ingredientele din reteta folosita.</w:t>
      </w:r>
    </w:p>
    <w:p w14:paraId="7CFFA265" w14:textId="39B69ACD" w:rsidR="006E0769" w:rsidRDefault="006E0769" w:rsidP="006E0769">
      <w:pPr>
        <w:suppressAutoHyphens w:val="0"/>
      </w:pPr>
      <w:r>
        <w:t xml:space="preserve">Algoritmul pentru aceasta functionalitate a fost descris anterior la punctul </w:t>
      </w:r>
      <w:r>
        <w:fldChar w:fldCharType="begin"/>
      </w:r>
      <w:r>
        <w:instrText xml:space="preserve"> REF _Ref170734786 \r \h </w:instrText>
      </w:r>
      <w:r>
        <w:fldChar w:fldCharType="separate"/>
      </w:r>
      <w:r>
        <w:t>4.2</w:t>
      </w:r>
      <w:r>
        <w:fldChar w:fldCharType="end"/>
      </w:r>
      <w:r>
        <w:t xml:space="preserve">. Implementarea algoritmului se rezuma la verificarea ingredientelor folosind mapping-urilor reciepIngredients si userLinkedStockItems , descresterea cantitatii produselor din stocul utilizatorului din userLinkedStockItem, salvarea codurilor de bare ale ingredientelor in </w:t>
      </w:r>
      <w:r w:rsidR="001D648D">
        <w:t>_</w:t>
      </w:r>
      <w:r>
        <w:t>parentProducts</w:t>
      </w:r>
      <w:r w:rsidR="004D20DF">
        <w:t xml:space="preserve"> si</w:t>
      </w:r>
      <w:r>
        <w:t xml:space="preserve"> incrementarea contorului ingredientsCount</w:t>
      </w:r>
      <w:r w:rsidR="001D648D">
        <w:t xml:space="preserve">. </w:t>
      </w:r>
    </w:p>
    <w:p w14:paraId="013A73B9" w14:textId="0155A6AF" w:rsidR="001D648D" w:rsidRDefault="001D648D" w:rsidP="006E0769">
      <w:pPr>
        <w:suppressAutoHyphens w:val="0"/>
      </w:pPr>
      <w:r>
        <w:t xml:space="preserve">Dupa parcurgeri se verifica contorul ingredientsCount, iar daca totul este in regula se creaza un obiect de tipul Product, product, care primeste valori din recipe, user si rezultatul apelului generateBarcode care genereaza codul de bare, dupa care produsul este salvat in mapping-ul products. </w:t>
      </w:r>
    </w:p>
    <w:p w14:paraId="64DB2218" w14:textId="25F41418" w:rsidR="001D648D" w:rsidRDefault="001D648D" w:rsidP="001D648D">
      <w:pPr>
        <w:suppressAutoHyphens w:val="0"/>
      </w:pPr>
      <w:r>
        <w:t>Mai departe se salveaza lista _parentProducts in mapping-ul parentProducts, identificat de prin codul de bare al produsului creat, se salveaza un obiect de tipul StockItem in lista din mapping-ul userLinkedStockItems si se incrementeaza contorul stockItemCounter. In final se emite un event de tipul ComposedProduct in care sunt transmise numele produsului, numele producatorului, codul de bare, data de productie, data de expirare si lista de produse parinti.</w:t>
      </w:r>
    </w:p>
    <w:p w14:paraId="6F705EB5" w14:textId="2491A0D7" w:rsidR="001D648D" w:rsidRDefault="001D648D" w:rsidP="001D648D">
      <w:pPr>
        <w:suppressAutoHyphens w:val="0"/>
        <w:ind w:firstLine="0"/>
      </w:pPr>
      <w:r>
        <w:tab/>
        <w:t xml:space="preserve">Toate functiile legate de adaugarea retetelor, tipurilor de produse, produselor si crearea produselor pe baza unei retete interactioneaza cu </w:t>
      </w:r>
      <w:r w:rsidR="00BF7BA7">
        <w:t xml:space="preserve">obiectele de tip mapping si uint existente in contractul inteligent, </w:t>
      </w:r>
      <w:r w:rsidR="004D20DF">
        <w:t xml:space="preserve">diagrama de interactiune </w:t>
      </w:r>
      <w:r w:rsidR="00BF7BA7">
        <w:t xml:space="preserve">dintre acestea poate fi vizualizata in </w:t>
      </w:r>
      <w:r w:rsidR="00BF7BA7">
        <w:fldChar w:fldCharType="begin"/>
      </w:r>
      <w:r w:rsidR="00BF7BA7">
        <w:instrText xml:space="preserve"> REF _Ref170737194 \h </w:instrText>
      </w:r>
      <w:r w:rsidR="00BF7BA7">
        <w:fldChar w:fldCharType="separate"/>
      </w:r>
      <w:r w:rsidR="00BF7BA7">
        <w:t xml:space="preserve">Figura </w:t>
      </w:r>
      <w:r w:rsidR="00BF7BA7">
        <w:rPr>
          <w:noProof/>
        </w:rPr>
        <w:t>5</w:t>
      </w:r>
      <w:r w:rsidR="00BF7BA7">
        <w:t>.</w:t>
      </w:r>
      <w:r w:rsidR="00BF7BA7">
        <w:rPr>
          <w:noProof/>
        </w:rPr>
        <w:t>4</w:t>
      </w:r>
      <w:r w:rsidR="00BF7BA7">
        <w:fldChar w:fldCharType="end"/>
      </w:r>
      <w:r w:rsidR="00BF7BA7">
        <w:t>.</w:t>
      </w:r>
    </w:p>
    <w:p w14:paraId="54EE621C" w14:textId="7605EE81" w:rsidR="0073636A" w:rsidRDefault="00B64755" w:rsidP="006E0769">
      <w:pPr>
        <w:suppressAutoHyphens w:val="0"/>
        <w:ind w:firstLine="0"/>
      </w:pPr>
      <w:r>
        <w:t xml:space="preserve"> </w:t>
      </w:r>
    </w:p>
    <w:p w14:paraId="1D5A13B1" w14:textId="77777777" w:rsidR="00496D11" w:rsidRPr="00C66497" w:rsidRDefault="00496D11" w:rsidP="00496D11">
      <w:pPr>
        <w:suppressAutoHyphens w:val="0"/>
        <w:ind w:firstLine="0"/>
      </w:pPr>
    </w:p>
    <w:p w14:paraId="12B24D97" w14:textId="77777777" w:rsidR="00432305" w:rsidRDefault="00432305" w:rsidP="00432305">
      <w:pPr>
        <w:keepNext/>
        <w:suppressAutoHyphens w:val="0"/>
        <w:ind w:firstLine="0"/>
        <w:jc w:val="left"/>
      </w:pPr>
      <w:r w:rsidRPr="00432305">
        <w:rPr>
          <w:noProof/>
        </w:rPr>
        <w:lastRenderedPageBreak/>
        <w:drawing>
          <wp:inline distT="0" distB="0" distL="0" distR="0" wp14:anchorId="5EB87539" wp14:editId="6FEB363B">
            <wp:extent cx="5274310" cy="63329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74310" cy="6332930"/>
                    </a:xfrm>
                    <a:prstGeom prst="rect">
                      <a:avLst/>
                    </a:prstGeom>
                    <a:noFill/>
                    <a:ln>
                      <a:noFill/>
                    </a:ln>
                  </pic:spPr>
                </pic:pic>
              </a:graphicData>
            </a:graphic>
          </wp:inline>
        </w:drawing>
      </w:r>
    </w:p>
    <w:p w14:paraId="3E1FDDB0" w14:textId="7F6EF2E7" w:rsidR="00BF7BA7" w:rsidRDefault="00432305" w:rsidP="00BF7BA7">
      <w:pPr>
        <w:pStyle w:val="Caption"/>
      </w:pPr>
      <w:bookmarkStart w:id="119" w:name="_Ref170737194"/>
      <w:r w:rsidRPr="004113A0">
        <w:t xml:space="preserve">Figura </w:t>
      </w:r>
      <w:r w:rsidR="00A054EB">
        <w:fldChar w:fldCharType="begin"/>
      </w:r>
      <w:r w:rsidR="00A054EB">
        <w:instrText xml:space="preserve"> STYLEREF 1 \s </w:instrText>
      </w:r>
      <w:r w:rsidR="00A054EB">
        <w:fldChar w:fldCharType="separate"/>
      </w:r>
      <w:r w:rsidR="00A054EB">
        <w:rPr>
          <w:noProof/>
        </w:rPr>
        <w:t>5</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4</w:t>
      </w:r>
      <w:r w:rsidR="00A054EB">
        <w:fldChar w:fldCharType="end"/>
      </w:r>
      <w:bookmarkEnd w:id="119"/>
      <w:r w:rsidRPr="004113A0">
        <w:t xml:space="preserve"> Diagrama </w:t>
      </w:r>
      <w:r w:rsidR="004113A0" w:rsidRPr="004113A0">
        <w:t xml:space="preserve">de interactiune a </w:t>
      </w:r>
      <w:r w:rsidRPr="004113A0">
        <w:t>functiilor si obiectelor folosite pentru adaugarea sau crearea de produse</w:t>
      </w:r>
    </w:p>
    <w:p w14:paraId="42CB8BB0" w14:textId="004FEDF6" w:rsidR="00BF7BA7" w:rsidRDefault="00BF7BA7" w:rsidP="00BF7BA7">
      <w:pPr>
        <w:rPr>
          <w:lang w:eastAsia="ko-KR"/>
        </w:rPr>
      </w:pPr>
    </w:p>
    <w:p w14:paraId="56599C8F" w14:textId="19B3BE14" w:rsidR="004113A0" w:rsidRPr="004D20DF" w:rsidRDefault="004113A0" w:rsidP="004113A0">
      <w:pPr>
        <w:pStyle w:val="Heading4"/>
        <w:numPr>
          <w:ilvl w:val="3"/>
          <w:numId w:val="5"/>
        </w:numPr>
        <w:tabs>
          <w:tab w:val="num" w:pos="720"/>
        </w:tabs>
        <w:ind w:left="862" w:hanging="862"/>
        <w:rPr>
          <w:i w:val="0"/>
          <w:iCs/>
          <w:sz w:val="24"/>
          <w:szCs w:val="24"/>
        </w:rPr>
      </w:pPr>
      <w:r w:rsidRPr="004D20DF">
        <w:rPr>
          <w:i w:val="0"/>
          <w:iCs/>
          <w:sz w:val="24"/>
          <w:szCs w:val="24"/>
        </w:rPr>
        <w:t>Functii pentru transferul produselor din sistemul de trasabilitate</w:t>
      </w:r>
    </w:p>
    <w:p w14:paraId="1568A26E" w14:textId="1D7527D2" w:rsidR="00BF7BA7" w:rsidRDefault="00BF7BA7" w:rsidP="00BF7BA7">
      <w:pPr>
        <w:rPr>
          <w:lang w:eastAsia="ko-KR"/>
        </w:rPr>
      </w:pPr>
      <w:r>
        <w:rPr>
          <w:lang w:eastAsia="ko-KR"/>
        </w:rPr>
        <w:t xml:space="preserve">Functiile </w:t>
      </w:r>
      <w:r w:rsidR="004859A5">
        <w:rPr>
          <w:lang w:eastAsia="ko-KR"/>
        </w:rPr>
        <w:t xml:space="preserve">responsabile pentru initierea, acceptarea si refuzul unui transfer a unui produs de la un utilizator catre altul pot fi vizualizate in </w:t>
      </w:r>
      <w:r w:rsidR="004859A5">
        <w:rPr>
          <w:lang w:eastAsia="ko-KR"/>
        </w:rPr>
        <w:fldChar w:fldCharType="begin"/>
      </w:r>
      <w:r w:rsidR="004859A5">
        <w:rPr>
          <w:lang w:eastAsia="ko-KR"/>
        </w:rPr>
        <w:instrText xml:space="preserve"> REF _Ref170741622 \h </w:instrText>
      </w:r>
      <w:r w:rsidR="004859A5">
        <w:rPr>
          <w:lang w:eastAsia="ko-KR"/>
        </w:rPr>
      </w:r>
      <w:r w:rsidR="004859A5">
        <w:rPr>
          <w:lang w:eastAsia="ko-KR"/>
        </w:rPr>
        <w:fldChar w:fldCharType="separate"/>
      </w:r>
      <w:r w:rsidR="004859A5">
        <w:t xml:space="preserve">Figura </w:t>
      </w:r>
      <w:r w:rsidR="004859A5">
        <w:rPr>
          <w:noProof/>
        </w:rPr>
        <w:t>5</w:t>
      </w:r>
      <w:r w:rsidR="004859A5">
        <w:t>.</w:t>
      </w:r>
      <w:r w:rsidR="004859A5">
        <w:rPr>
          <w:noProof/>
        </w:rPr>
        <w:t>5</w:t>
      </w:r>
      <w:r w:rsidR="004859A5">
        <w:rPr>
          <w:lang w:eastAsia="ko-KR"/>
        </w:rPr>
        <w:fldChar w:fldCharType="end"/>
      </w:r>
      <w:r w:rsidR="004859A5">
        <w:rPr>
          <w:lang w:eastAsia="ko-KR"/>
        </w:rPr>
        <w:t xml:space="preserve">.  </w:t>
      </w:r>
    </w:p>
    <w:p w14:paraId="5A9BD2ED" w14:textId="2BF07E8D" w:rsidR="004859A5" w:rsidRDefault="004859A5" w:rsidP="00BF7BA7">
      <w:pPr>
        <w:rPr>
          <w:lang w:eastAsia="ko-KR"/>
        </w:rPr>
      </w:pPr>
      <w:r>
        <w:rPr>
          <w:lang w:eastAsia="ko-KR"/>
        </w:rPr>
        <w:t xml:space="preserve">Initierea unui transfer </w:t>
      </w:r>
      <w:r w:rsidR="004D20DF">
        <w:rPr>
          <w:lang w:eastAsia="ko-KR"/>
        </w:rPr>
        <w:t>se realizeaza</w:t>
      </w:r>
      <w:r>
        <w:rPr>
          <w:lang w:eastAsia="ko-KR"/>
        </w:rPr>
        <w:t xml:space="preserve"> in functia requestTransfer, </w:t>
      </w:r>
      <w:r w:rsidR="004D20DF">
        <w:rPr>
          <w:lang w:eastAsia="ko-KR"/>
        </w:rPr>
        <w:t xml:space="preserve">aceasta primeste ca parametrii codul de bare al produsului, barcodeId(string), cantitatea produsului, quantity(uint) si identificatorul destinatrului, receiver(address). In aceasta functie </w:t>
      </w:r>
      <w:r>
        <w:rPr>
          <w:lang w:eastAsia="ko-KR"/>
        </w:rPr>
        <w:t xml:space="preserve">se creaza un nou </w:t>
      </w:r>
      <w:r w:rsidR="00455F78">
        <w:rPr>
          <w:lang w:eastAsia="ko-KR"/>
        </w:rPr>
        <w:t>obiect de tip T</w:t>
      </w:r>
      <w:r>
        <w:rPr>
          <w:lang w:eastAsia="ko-KR"/>
        </w:rPr>
        <w:t>ransfer</w:t>
      </w:r>
      <w:r w:rsidR="00455F78">
        <w:rPr>
          <w:lang w:eastAsia="ko-KR"/>
        </w:rPr>
        <w:t>, newTransfer, care ii sunt atribuite identificatorul numarul de transferuri</w:t>
      </w:r>
      <w:r w:rsidR="004D20DF">
        <w:rPr>
          <w:lang w:eastAsia="ko-KR"/>
        </w:rPr>
        <w:t xml:space="preserve"> (transferCount)</w:t>
      </w:r>
      <w:r w:rsidR="00455F78">
        <w:rPr>
          <w:lang w:eastAsia="ko-KR"/>
        </w:rPr>
        <w:t>, adresa expeditorului</w:t>
      </w:r>
      <w:r w:rsidR="004D20DF">
        <w:rPr>
          <w:lang w:eastAsia="ko-KR"/>
        </w:rPr>
        <w:t>(msg.sender)</w:t>
      </w:r>
      <w:r w:rsidR="00455F78">
        <w:rPr>
          <w:lang w:eastAsia="ko-KR"/>
        </w:rPr>
        <w:t>, adresa destinatarului</w:t>
      </w:r>
      <w:r w:rsidR="004D20DF">
        <w:rPr>
          <w:lang w:eastAsia="ko-KR"/>
        </w:rPr>
        <w:t>(receiver)</w:t>
      </w:r>
      <w:r w:rsidR="00455F78">
        <w:rPr>
          <w:lang w:eastAsia="ko-KR"/>
        </w:rPr>
        <w:t>, codul de bare al produsului</w:t>
      </w:r>
      <w:r w:rsidR="004D20DF">
        <w:rPr>
          <w:lang w:eastAsia="ko-KR"/>
        </w:rPr>
        <w:t xml:space="preserve"> (barcodeId)</w:t>
      </w:r>
      <w:r w:rsidR="00455F78">
        <w:rPr>
          <w:lang w:eastAsia="ko-KR"/>
        </w:rPr>
        <w:t>, cantitatea produsului</w:t>
      </w:r>
      <w:r w:rsidR="004D20DF">
        <w:rPr>
          <w:lang w:eastAsia="ko-KR"/>
        </w:rPr>
        <w:t xml:space="preserve"> </w:t>
      </w:r>
      <w:r w:rsidR="004D20DF">
        <w:rPr>
          <w:lang w:eastAsia="ko-KR"/>
        </w:rPr>
        <w:lastRenderedPageBreak/>
        <w:t>(</w:t>
      </w:r>
      <w:r w:rsidR="00455F78">
        <w:rPr>
          <w:lang w:eastAsia="ko-KR"/>
        </w:rPr>
        <w:t>quantity</w:t>
      </w:r>
      <w:r w:rsidR="004D20DF">
        <w:rPr>
          <w:lang w:eastAsia="ko-KR"/>
        </w:rPr>
        <w:t>)</w:t>
      </w:r>
      <w:r w:rsidR="00455F78">
        <w:rPr>
          <w:lang w:eastAsia="ko-KR"/>
        </w:rPr>
        <w:t xml:space="preserve"> si statusul transferului, care pentru ca abia se creaza este unul de asteptare</w:t>
      </w:r>
      <w:r w:rsidR="004D20DF">
        <w:rPr>
          <w:lang w:eastAsia="ko-KR"/>
        </w:rPr>
        <w:t xml:space="preserve"> (</w:t>
      </w:r>
      <w:r w:rsidR="00455F78">
        <w:rPr>
          <w:lang w:eastAsia="ko-KR"/>
        </w:rPr>
        <w:t>ObjectStatus.Pending</w:t>
      </w:r>
      <w:r w:rsidR="004D20DF">
        <w:rPr>
          <w:lang w:eastAsia="ko-KR"/>
        </w:rPr>
        <w:t>)</w:t>
      </w:r>
      <w:r w:rsidR="00455F78">
        <w:rPr>
          <w:lang w:eastAsia="ko-KR"/>
        </w:rPr>
        <w:t>.</w:t>
      </w:r>
    </w:p>
    <w:p w14:paraId="35EB6F1F" w14:textId="535EC778" w:rsidR="00455F78" w:rsidRDefault="00455F78" w:rsidP="00BF7BA7">
      <w:pPr>
        <w:rPr>
          <w:lang w:eastAsia="ko-KR"/>
        </w:rPr>
      </w:pPr>
      <w:r>
        <w:rPr>
          <w:lang w:eastAsia="ko-KR"/>
        </w:rPr>
        <w:t>Dupa crearea obiecului newTransfer, acesta este salvat in mapping-ul de transferuri transfers la pozitia transferCount. Mai departe se asociaza transferul creat cu contul destinatarului, prin salvarea identificatorului de transfer in mapping-ul accuntTransfers. In final se incrementeaza contoarele accountTrnasferCount si transferCount, dupa care se emite un event de tipul ObjectTransferred.</w:t>
      </w:r>
    </w:p>
    <w:p w14:paraId="76171EEE" w14:textId="789C2682" w:rsidR="00455F78" w:rsidRDefault="00455F78" w:rsidP="00BF7BA7">
      <w:pPr>
        <w:rPr>
          <w:lang w:eastAsia="ko-KR"/>
        </w:rPr>
      </w:pPr>
      <w:r>
        <w:rPr>
          <w:lang w:eastAsia="ko-KR"/>
        </w:rPr>
        <w:t xml:space="preserve">Functia </w:t>
      </w:r>
      <w:r w:rsidR="00812BAD">
        <w:rPr>
          <w:lang w:eastAsia="ko-KR"/>
        </w:rPr>
        <w:t>folosita de catre destinatar pentru a accepta un transfer care este in asteptare</w:t>
      </w:r>
      <w:r w:rsidR="002E7267">
        <w:rPr>
          <w:lang w:eastAsia="ko-KR"/>
        </w:rPr>
        <w:t xml:space="preserve"> este acceptTransfer</w:t>
      </w:r>
      <w:r w:rsidR="00812BAD">
        <w:rPr>
          <w:lang w:eastAsia="ko-KR"/>
        </w:rPr>
        <w:t xml:space="preserve">. </w:t>
      </w:r>
      <w:r w:rsidR="002E7267">
        <w:rPr>
          <w:lang w:eastAsia="ko-KR"/>
        </w:rPr>
        <w:t>Aceasta</w:t>
      </w:r>
      <w:r w:rsidR="00812BAD">
        <w:rPr>
          <w:lang w:eastAsia="ko-KR"/>
        </w:rPr>
        <w:t xml:space="preserve"> verifica daca transferul identificat prin </w:t>
      </w:r>
      <w:r w:rsidR="002E7267">
        <w:rPr>
          <w:lang w:eastAsia="ko-KR"/>
        </w:rPr>
        <w:t xml:space="preserve">parametrul </w:t>
      </w:r>
      <w:r w:rsidR="00812BAD">
        <w:rPr>
          <w:lang w:eastAsia="ko-KR"/>
        </w:rPr>
        <w:t>transferId</w:t>
      </w:r>
      <w:r w:rsidR="002E7267">
        <w:rPr>
          <w:lang w:eastAsia="ko-KR"/>
        </w:rPr>
        <w:t>(uint)</w:t>
      </w:r>
      <w:r w:rsidR="00812BAD">
        <w:rPr>
          <w:lang w:eastAsia="ko-KR"/>
        </w:rPr>
        <w:t xml:space="preserve"> are ca destinatar adresa utilizatorului care a initiat apelul functiei. </w:t>
      </w:r>
      <w:r w:rsidR="002E7267">
        <w:rPr>
          <w:lang w:eastAsia="ko-KR"/>
        </w:rPr>
        <w:t>Se mai verifica daca</w:t>
      </w:r>
      <w:r w:rsidR="00812BAD">
        <w:rPr>
          <w:lang w:eastAsia="ko-KR"/>
        </w:rPr>
        <w:t xml:space="preserve"> transferul este unul in asteptare, pentru a nu permite unui utilizator sa accepte</w:t>
      </w:r>
      <w:r w:rsidR="002E7267">
        <w:rPr>
          <w:lang w:eastAsia="ko-KR"/>
        </w:rPr>
        <w:t xml:space="preserve"> </w:t>
      </w:r>
      <w:r w:rsidR="00812BAD">
        <w:rPr>
          <w:lang w:eastAsia="ko-KR"/>
        </w:rPr>
        <w:t>transferuri daca acestea au fost deja acceptate.</w:t>
      </w:r>
    </w:p>
    <w:p w14:paraId="392C0F14" w14:textId="408F736C" w:rsidR="00812BAD" w:rsidRDefault="00812BAD" w:rsidP="00812BAD">
      <w:pPr>
        <w:rPr>
          <w:lang w:eastAsia="ko-KR"/>
        </w:rPr>
      </w:pPr>
      <w:r>
        <w:rPr>
          <w:lang w:eastAsia="ko-KR"/>
        </w:rPr>
        <w:t>Mai departe se apeleaza functia care va realiza modificarea stocurilor utilizatorilor intre care se realizeaza transferul</w:t>
      </w:r>
      <w:r w:rsidR="002E7267">
        <w:rPr>
          <w:lang w:eastAsia="ko-KR"/>
        </w:rPr>
        <w:t>, transferOwnership</w:t>
      </w:r>
      <w:r>
        <w:rPr>
          <w:lang w:eastAsia="ko-KR"/>
        </w:rPr>
        <w:t>. Daca totul este in regula</w:t>
      </w:r>
      <w:r w:rsidR="002E7267">
        <w:rPr>
          <w:lang w:eastAsia="ko-KR"/>
        </w:rPr>
        <w:t>,</w:t>
      </w:r>
      <w:r>
        <w:rPr>
          <w:lang w:eastAsia="ko-KR"/>
        </w:rPr>
        <w:t xml:space="preserve"> se modifica statusul transferului in ObjectStatus.Accepted, iar in final se emite un event de tipul ObjectTransferred.</w:t>
      </w:r>
    </w:p>
    <w:p w14:paraId="3DE428C5" w14:textId="4F03C2A8" w:rsidR="00812BAD" w:rsidRDefault="00812BAD" w:rsidP="00812BAD">
      <w:pPr>
        <w:rPr>
          <w:lang w:eastAsia="ko-KR"/>
        </w:rPr>
      </w:pPr>
      <w:r>
        <w:rPr>
          <w:lang w:eastAsia="ko-KR"/>
        </w:rPr>
        <w:t>Functia opusa celei de acceptare, refuseTransfer</w:t>
      </w:r>
      <w:r w:rsidR="002E7267">
        <w:rPr>
          <w:lang w:eastAsia="ko-KR"/>
        </w:rPr>
        <w:t>,</w:t>
      </w:r>
      <w:r>
        <w:rPr>
          <w:lang w:eastAsia="ko-KR"/>
        </w:rPr>
        <w:t xml:space="preserve"> permite unui destinatar sa refuze un transfer. In aceasta functie se fac aceleasi verificari pentru </w:t>
      </w:r>
      <w:r w:rsidR="002E7267">
        <w:rPr>
          <w:lang w:eastAsia="ko-KR"/>
        </w:rPr>
        <w:t>identificarea</w:t>
      </w:r>
      <w:r>
        <w:rPr>
          <w:lang w:eastAsia="ko-KR"/>
        </w:rPr>
        <w:t xml:space="preserve"> utilizatorului si a transferului, dupa care se schimba statusul obiectului din mapping-ul transfers</w:t>
      </w:r>
      <w:r w:rsidR="009F512C">
        <w:rPr>
          <w:lang w:eastAsia="ko-KR"/>
        </w:rPr>
        <w:t>,</w:t>
      </w:r>
      <w:r>
        <w:rPr>
          <w:lang w:eastAsia="ko-KR"/>
        </w:rPr>
        <w:t xml:space="preserve"> </w:t>
      </w:r>
      <w:r w:rsidR="009F512C">
        <w:rPr>
          <w:lang w:eastAsia="ko-KR"/>
        </w:rPr>
        <w:t>i</w:t>
      </w:r>
      <w:r>
        <w:rPr>
          <w:lang w:eastAsia="ko-KR"/>
        </w:rPr>
        <w:t xml:space="preserve">dentificat de </w:t>
      </w:r>
      <w:r w:rsidR="002E7267">
        <w:rPr>
          <w:lang w:eastAsia="ko-KR"/>
        </w:rPr>
        <w:t xml:space="preserve">parametrul functiei, </w:t>
      </w:r>
      <w:r>
        <w:rPr>
          <w:lang w:eastAsia="ko-KR"/>
        </w:rPr>
        <w:t>transferId</w:t>
      </w:r>
      <w:r w:rsidR="002E7267">
        <w:rPr>
          <w:lang w:eastAsia="ko-KR"/>
        </w:rPr>
        <w:t>(uint)</w:t>
      </w:r>
      <w:r w:rsidR="009F512C">
        <w:rPr>
          <w:lang w:eastAsia="ko-KR"/>
        </w:rPr>
        <w:t>, in ObjectStatus.Refused.</w:t>
      </w:r>
    </w:p>
    <w:p w14:paraId="3551CE6F" w14:textId="63237BD7" w:rsidR="009F512C" w:rsidRDefault="009F512C" w:rsidP="00812BAD">
      <w:pPr>
        <w:rPr>
          <w:lang w:eastAsia="ko-KR"/>
        </w:rPr>
      </w:pPr>
      <w:r>
        <w:rPr>
          <w:lang w:eastAsia="ko-KR"/>
        </w:rPr>
        <w:t>Functia care permite unui utilizator sa investigheze statusul unui transfer este getTransferStatus, aceasta acceseaza mapping-ul transfers</w:t>
      </w:r>
      <w:r w:rsidR="002E7267">
        <w:rPr>
          <w:lang w:eastAsia="ko-KR"/>
        </w:rPr>
        <w:t xml:space="preserve"> la pozitia transferId(uint)</w:t>
      </w:r>
      <w:r>
        <w:rPr>
          <w:lang w:eastAsia="ko-KR"/>
        </w:rPr>
        <w:t xml:space="preserve"> si returneaza statusul accesand parametrul status</w:t>
      </w:r>
      <w:r w:rsidR="002E7267">
        <w:rPr>
          <w:lang w:eastAsia="ko-KR"/>
        </w:rPr>
        <w:t xml:space="preserve"> al obiectului de tip Transfer accesat</w:t>
      </w:r>
      <w:r>
        <w:rPr>
          <w:lang w:eastAsia="ko-KR"/>
        </w:rPr>
        <w:t>.</w:t>
      </w:r>
    </w:p>
    <w:p w14:paraId="5CB33D28" w14:textId="39A807B2" w:rsidR="009F512C" w:rsidRDefault="009F512C" w:rsidP="00812BAD">
      <w:pPr>
        <w:rPr>
          <w:lang w:eastAsia="ko-KR"/>
        </w:rPr>
      </w:pPr>
      <w:r>
        <w:rPr>
          <w:lang w:eastAsia="ko-KR"/>
        </w:rPr>
        <w:t>Transferul de produse se realizeaza in functia transferOwnership(address sellerId, address buyerId, string barcodeId, uint quantity). In primul rand se acceseaza produsele din stocul expeditorului dupa adresa acestuia, sellerId. Mai departe se identifica pozitia din stoc a produsului cu codul de bare barcodeId</w:t>
      </w:r>
      <w:r w:rsidR="00E70A7F">
        <w:rPr>
          <w:lang w:eastAsia="ko-KR"/>
        </w:rPr>
        <w:t xml:space="preserve"> si se verifica daca cantitatea ce se doreste sa fie transferata este disponibila in stoc. Daca verificarile esueaza, functia anuleaza efectele de pana acum, iar in caz </w:t>
      </w:r>
      <w:r w:rsidR="002E7267">
        <w:rPr>
          <w:lang w:eastAsia="ko-KR"/>
        </w:rPr>
        <w:t>de succes</w:t>
      </w:r>
      <w:r w:rsidR="00E70A7F">
        <w:rPr>
          <w:lang w:eastAsia="ko-KR"/>
        </w:rPr>
        <w:t xml:space="preserve"> se incepe modificarea cantitatilor din stocurile utilizatorilor.</w:t>
      </w:r>
    </w:p>
    <w:p w14:paraId="575A66D8" w14:textId="61419550" w:rsidR="00E70A7F" w:rsidRDefault="00E70A7F" w:rsidP="00812BAD">
      <w:pPr>
        <w:rPr>
          <w:lang w:eastAsia="ko-KR"/>
        </w:rPr>
      </w:pPr>
      <w:r>
        <w:rPr>
          <w:lang w:eastAsia="ko-KR"/>
        </w:rPr>
        <w:t>Prima data se scade cantitatea transferata, quantity</w:t>
      </w:r>
      <w:r w:rsidR="002E7267">
        <w:rPr>
          <w:lang w:eastAsia="ko-KR"/>
        </w:rPr>
        <w:t>,</w:t>
      </w:r>
      <w:r>
        <w:rPr>
          <w:lang w:eastAsia="ko-KR"/>
        </w:rPr>
        <w:t xml:space="preserve"> din cantitatea din stocul expeditorului prin accesarea stocului cu ajutorul </w:t>
      </w:r>
      <w:r w:rsidR="002E7267">
        <w:rPr>
          <w:lang w:eastAsia="ko-KR"/>
        </w:rPr>
        <w:t xml:space="preserve">mapping-ului </w:t>
      </w:r>
      <w:r>
        <w:rPr>
          <w:lang w:eastAsia="ko-KR"/>
        </w:rPr>
        <w:t>userLinkedStockItems</w:t>
      </w:r>
      <w:r w:rsidR="002E7267">
        <w:rPr>
          <w:lang w:eastAsia="ko-KR"/>
        </w:rPr>
        <w:t xml:space="preserve">. </w:t>
      </w:r>
      <w:r>
        <w:rPr>
          <w:lang w:eastAsia="ko-KR"/>
        </w:rPr>
        <w:t>In continuare, se initializeaza variabila buyerAlreadyHasStockItem cu false, dupa care se parcurge stocul destinatarului si se compara produsele existente cu codul de bare al produsului primit, barcodeId, daca produsul exista deja in stocul utilizatorului, atunci se creste cantitatea produsului din stoc cu valoarea quantity, iar variabila buyerAlreadyHasStockItem este setata pe true.</w:t>
      </w:r>
    </w:p>
    <w:p w14:paraId="2108A977" w14:textId="18748821" w:rsidR="00E70A7F" w:rsidRDefault="00E70A7F" w:rsidP="00812BAD">
      <w:pPr>
        <w:rPr>
          <w:lang w:eastAsia="ko-KR"/>
        </w:rPr>
      </w:pPr>
      <w:r>
        <w:rPr>
          <w:lang w:eastAsia="ko-KR"/>
        </w:rPr>
        <w:t xml:space="preserve">Daca utilizatorul nu are in stoc produsul ce se transfera, </w:t>
      </w:r>
      <w:r w:rsidR="003323DC">
        <w:rPr>
          <w:lang w:eastAsia="ko-KR"/>
        </w:rPr>
        <w:t>adica buyerAlreadyHasStockItem este false, atunci se creaza un nou obiect de tipul StockItem, transferredItem</w:t>
      </w:r>
      <w:r w:rsidR="002E7267">
        <w:rPr>
          <w:lang w:eastAsia="ko-KR"/>
        </w:rPr>
        <w:t>,</w:t>
      </w:r>
      <w:r w:rsidR="003323DC">
        <w:rPr>
          <w:lang w:eastAsia="ko-KR"/>
        </w:rPr>
        <w:t xml:space="preserve"> care primeste ca proprietati codul de bare, barcodeId si cantitatea de produs, quantity. Dupa crearea obiectului, acesta se salveaza in mapping-ul userLinkedStockItems la adresa destinatarului, buyerId, si se incrementeaza numarul de produse din stoc.</w:t>
      </w:r>
    </w:p>
    <w:p w14:paraId="120E989C" w14:textId="77777777" w:rsidR="00334436" w:rsidRDefault="00334436" w:rsidP="00334436">
      <w:pPr>
        <w:keepNext/>
        <w:suppressAutoHyphens w:val="0"/>
        <w:ind w:firstLine="0"/>
        <w:jc w:val="left"/>
      </w:pPr>
      <w:r w:rsidRPr="00334436">
        <w:rPr>
          <w:noProof/>
          <w:lang w:eastAsia="ko-KR"/>
        </w:rPr>
        <w:lastRenderedPageBreak/>
        <w:drawing>
          <wp:inline distT="0" distB="0" distL="0" distR="0" wp14:anchorId="48709D32" wp14:editId="4F1CA76E">
            <wp:extent cx="5167630" cy="753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7630" cy="7538720"/>
                    </a:xfrm>
                    <a:prstGeom prst="rect">
                      <a:avLst/>
                    </a:prstGeom>
                    <a:noFill/>
                    <a:ln>
                      <a:noFill/>
                    </a:ln>
                  </pic:spPr>
                </pic:pic>
              </a:graphicData>
            </a:graphic>
          </wp:inline>
        </w:drawing>
      </w:r>
    </w:p>
    <w:p w14:paraId="234B6BB8" w14:textId="5D737097" w:rsidR="00334436" w:rsidRDefault="00334436" w:rsidP="00334436">
      <w:pPr>
        <w:pStyle w:val="Caption"/>
      </w:pPr>
      <w:bookmarkStart w:id="120" w:name="_Ref170741622"/>
      <w:r w:rsidRPr="004113A0">
        <w:t xml:space="preserve">Figura </w:t>
      </w:r>
      <w:r w:rsidR="00A054EB">
        <w:fldChar w:fldCharType="begin"/>
      </w:r>
      <w:r w:rsidR="00A054EB">
        <w:instrText xml:space="preserve"> STYLEREF 1 \s </w:instrText>
      </w:r>
      <w:r w:rsidR="00A054EB">
        <w:fldChar w:fldCharType="separate"/>
      </w:r>
      <w:r w:rsidR="00A054EB">
        <w:rPr>
          <w:noProof/>
        </w:rPr>
        <w:t>5</w:t>
      </w:r>
      <w:r w:rsidR="00A054EB">
        <w:fldChar w:fldCharType="end"/>
      </w:r>
      <w:r w:rsidR="00A054EB">
        <w:t>.</w:t>
      </w:r>
      <w:r w:rsidR="00A054EB">
        <w:fldChar w:fldCharType="begin"/>
      </w:r>
      <w:r w:rsidR="00A054EB">
        <w:instrText xml:space="preserve"> SEQ Figura \* ARABIC \s 1 </w:instrText>
      </w:r>
      <w:r w:rsidR="00A054EB">
        <w:fldChar w:fldCharType="separate"/>
      </w:r>
      <w:r w:rsidR="00A054EB">
        <w:rPr>
          <w:noProof/>
        </w:rPr>
        <w:t>5</w:t>
      </w:r>
      <w:r w:rsidR="00A054EB">
        <w:fldChar w:fldCharType="end"/>
      </w:r>
      <w:bookmarkEnd w:id="120"/>
      <w:r w:rsidRPr="004113A0">
        <w:t xml:space="preserve"> Diagrama </w:t>
      </w:r>
      <w:r w:rsidR="004113A0" w:rsidRPr="004113A0">
        <w:t xml:space="preserve">de interactiune a </w:t>
      </w:r>
      <w:r w:rsidRPr="004113A0">
        <w:t>obiectelor si functiilor utilizate pentru transferul de produse intre utilizatori</w:t>
      </w:r>
    </w:p>
    <w:p w14:paraId="13959B01" w14:textId="77777777" w:rsidR="003323DC" w:rsidRPr="00334436" w:rsidRDefault="003323DC" w:rsidP="003323DC">
      <w:pPr>
        <w:rPr>
          <w:lang w:val="en-US" w:eastAsia="ko-KR"/>
        </w:rPr>
      </w:pPr>
    </w:p>
    <w:p w14:paraId="3E0D8B35" w14:textId="519380A8" w:rsidR="00334436" w:rsidRPr="00BF7BA7" w:rsidRDefault="00334436" w:rsidP="00BF7BA7">
      <w:pPr>
        <w:rPr>
          <w:lang w:eastAsia="ko-KR"/>
        </w:rPr>
      </w:pPr>
      <w:r>
        <w:rPr>
          <w:lang w:eastAsia="ko-KR"/>
        </w:rPr>
        <w:t xml:space="preserve"> </w:t>
      </w:r>
    </w:p>
    <w:p w14:paraId="4040EDAB" w14:textId="7668CF44" w:rsidR="00D6130F" w:rsidRDefault="00BF2941" w:rsidP="004827E6">
      <w:pPr>
        <w:pStyle w:val="Heading2"/>
        <w:numPr>
          <w:ilvl w:val="1"/>
          <w:numId w:val="5"/>
        </w:numPr>
        <w:tabs>
          <w:tab w:val="num" w:pos="720"/>
        </w:tabs>
        <w:ind w:left="578" w:hanging="578"/>
        <w:rPr>
          <w:lang w:val="ro-RO"/>
        </w:rPr>
      </w:pPr>
      <w:bookmarkStart w:id="121" w:name="_Toc171166643"/>
      <w:r>
        <w:rPr>
          <w:lang w:val="ro-RO"/>
        </w:rPr>
        <w:lastRenderedPageBreak/>
        <w:t>Front-end</w:t>
      </w:r>
      <w:r w:rsidR="002E7267">
        <w:rPr>
          <w:lang w:val="ro-RO"/>
        </w:rPr>
        <w:t>: Interfata aplicatiei de trasabilitate</w:t>
      </w:r>
      <w:bookmarkEnd w:id="121"/>
      <w:r w:rsidR="002E7267">
        <w:rPr>
          <w:lang w:val="ro-RO"/>
        </w:rPr>
        <w:t xml:space="preserve"> </w:t>
      </w:r>
    </w:p>
    <w:p w14:paraId="1E1120D7" w14:textId="0B439673" w:rsidR="004827E6" w:rsidRPr="00CD17EF" w:rsidRDefault="002E7267" w:rsidP="004827E6">
      <w:pPr>
        <w:pStyle w:val="Heading3"/>
        <w:numPr>
          <w:ilvl w:val="2"/>
          <w:numId w:val="5"/>
        </w:numPr>
        <w:tabs>
          <w:tab w:val="num" w:pos="720"/>
        </w:tabs>
        <w:ind w:left="357" w:hanging="357"/>
      </w:pPr>
      <w:bookmarkStart w:id="122" w:name="_Toc171166644"/>
      <w:r>
        <w:t xml:space="preserve">Clase </w:t>
      </w:r>
      <w:r w:rsidR="00D958D3">
        <w:t>folosite pentru definirea de obiecte utiliza</w:t>
      </w:r>
      <w:r w:rsidR="006E46DF">
        <w:t>t</w:t>
      </w:r>
      <w:r w:rsidR="00D958D3">
        <w:t>e in comunicarea cu contractele inteligente – modulul models</w:t>
      </w:r>
      <w:bookmarkEnd w:id="122"/>
    </w:p>
    <w:p w14:paraId="7C42F972" w14:textId="39150226" w:rsidR="001F0AEC" w:rsidRDefault="001F0AEC" w:rsidP="001F0AEC">
      <w:pPr>
        <w:rPr>
          <w:lang w:eastAsia="ko-KR"/>
        </w:rPr>
      </w:pPr>
      <w:r>
        <w:rPr>
          <w:lang w:eastAsia="ko-KR"/>
        </w:rPr>
        <w:t xml:space="preserve">In acest </w:t>
      </w:r>
      <w:r w:rsidR="00BF3F31">
        <w:rPr>
          <w:lang w:eastAsia="ko-KR"/>
        </w:rPr>
        <w:t>modul</w:t>
      </w:r>
      <w:r>
        <w:rPr>
          <w:lang w:eastAsia="ko-KR"/>
        </w:rPr>
        <w:t xml:space="preserve"> sunt fisiere in care sunt definitii ale claselor</w:t>
      </w:r>
      <w:r w:rsidR="00BF3F31">
        <w:rPr>
          <w:lang w:eastAsia="ko-KR"/>
        </w:rPr>
        <w:t xml:space="preserve"> ce definesc modelele de date, acestea sunt folosite pentru o comunicare usoara intre componentele </w:t>
      </w:r>
      <w:r w:rsidR="00D958D3">
        <w:rPr>
          <w:lang w:eastAsia="ko-KR"/>
        </w:rPr>
        <w:t>proiectului</w:t>
      </w:r>
      <w:r w:rsidR="00BF3F31">
        <w:rPr>
          <w:lang w:eastAsia="ko-KR"/>
        </w:rPr>
        <w:t>.</w:t>
      </w:r>
    </w:p>
    <w:p w14:paraId="54D11BBD" w14:textId="404284F0" w:rsidR="00BF3F31" w:rsidRDefault="00BF3F31" w:rsidP="00D958D3">
      <w:pPr>
        <w:rPr>
          <w:lang w:eastAsia="ko-KR"/>
        </w:rPr>
      </w:pPr>
      <w:r>
        <w:rPr>
          <w:lang w:eastAsia="ko-KR"/>
        </w:rPr>
        <w:t>Clasa Product contine parametrii</w:t>
      </w:r>
      <w:r w:rsidR="002466DE">
        <w:rPr>
          <w:lang w:eastAsia="ko-KR"/>
        </w:rPr>
        <w:t xml:space="preserve"> care sunt intalniti si in structura de date Product </w:t>
      </w:r>
      <w:r w:rsidR="00D958D3">
        <w:rPr>
          <w:lang w:eastAsia="ko-KR"/>
        </w:rPr>
        <w:t>din biblioteca Types</w:t>
      </w:r>
      <w:r w:rsidR="002466DE">
        <w:rPr>
          <w:lang w:eastAsia="ko-KR"/>
        </w:rPr>
        <w:t xml:space="preserve"> din partea de back-end a proiectului</w:t>
      </w:r>
      <w:r w:rsidR="00D958D3">
        <w:rPr>
          <w:lang w:eastAsia="ko-KR"/>
        </w:rPr>
        <w:t>, parametrii clasei sunt</w:t>
      </w:r>
      <w:r>
        <w:rPr>
          <w:lang w:eastAsia="ko-KR"/>
        </w:rPr>
        <w:t>:</w:t>
      </w:r>
      <w:r w:rsidR="00D958D3">
        <w:rPr>
          <w:lang w:eastAsia="ko-KR"/>
        </w:rPr>
        <w:t xml:space="preserve"> </w:t>
      </w:r>
      <w:r>
        <w:rPr>
          <w:lang w:eastAsia="ko-KR"/>
        </w:rPr>
        <w:t>name</w:t>
      </w:r>
      <w:r w:rsidR="002466DE">
        <w:rPr>
          <w:lang w:eastAsia="ko-KR"/>
        </w:rPr>
        <w:t>, productTypeId, barcodeId, manufacturerName, manufacturerId, manufacturingDate, expirationDate, dar contine si parametrul optional quantity care este folosit pentru numarul de produse din stocul utilizatorului.</w:t>
      </w:r>
      <w:r w:rsidR="004D19DF">
        <w:rPr>
          <w:lang w:eastAsia="ko-KR"/>
        </w:rPr>
        <w:t xml:space="preserve"> Constructorul clasei are doi parametrii, product si quantity.</w:t>
      </w:r>
    </w:p>
    <w:p w14:paraId="61B0C54D" w14:textId="02EB8811" w:rsidR="002466DE" w:rsidRDefault="002466DE" w:rsidP="00BF3F31">
      <w:pPr>
        <w:rPr>
          <w:lang w:eastAsia="ko-KR"/>
        </w:rPr>
      </w:pPr>
      <w:r>
        <w:rPr>
          <w:lang w:eastAsia="ko-KR"/>
        </w:rPr>
        <w:t>Clasa ProductType contine parametrii: id, name</w:t>
      </w:r>
      <w:r w:rsidR="00D958D3">
        <w:rPr>
          <w:lang w:eastAsia="ko-KR"/>
        </w:rPr>
        <w:t xml:space="preserve"> si</w:t>
      </w:r>
      <w:r>
        <w:rPr>
          <w:lang w:eastAsia="ko-KR"/>
        </w:rPr>
        <w:t xml:space="preserve"> details si contine un constructor care atribuie valori parametrilor prin extragerea</w:t>
      </w:r>
      <w:r w:rsidR="004D19DF">
        <w:rPr>
          <w:lang w:eastAsia="ko-KR"/>
        </w:rPr>
        <w:t xml:space="preserve"> datelor din obiectul productType primit ca intrare in constructor.</w:t>
      </w:r>
    </w:p>
    <w:p w14:paraId="0B7A7BD4" w14:textId="5A52293F" w:rsidR="004D19DF" w:rsidRDefault="004D19DF" w:rsidP="00BF3F31">
      <w:pPr>
        <w:rPr>
          <w:lang w:eastAsia="ko-KR"/>
        </w:rPr>
      </w:pPr>
      <w:r>
        <w:rPr>
          <w:lang w:eastAsia="ko-KR"/>
        </w:rPr>
        <w:t>Clasa Recipe are parametrii: id, ingredients, ingredientsCount, quantityResult, resultTypeId</w:t>
      </w:r>
      <w:r w:rsidR="00D958D3">
        <w:rPr>
          <w:lang w:eastAsia="ko-KR"/>
        </w:rPr>
        <w:t xml:space="preserve"> si</w:t>
      </w:r>
      <w:r>
        <w:rPr>
          <w:lang w:eastAsia="ko-KR"/>
        </w:rPr>
        <w:t xml:space="preserve"> resultTypeName. In constructor extrage date din parametrul de intrare recipe, </w:t>
      </w:r>
      <w:r w:rsidR="00D958D3">
        <w:rPr>
          <w:lang w:eastAsia="ko-KR"/>
        </w:rPr>
        <w:t>folosind</w:t>
      </w:r>
      <w:r>
        <w:rPr>
          <w:lang w:eastAsia="ko-KR"/>
        </w:rPr>
        <w:t xml:space="preserve"> operatorul [ ] si converteste unele date la number pentru a evita erori de tipuri de date.</w:t>
      </w:r>
    </w:p>
    <w:p w14:paraId="5C5E7C34" w14:textId="0AF7C824" w:rsidR="004D19DF" w:rsidRDefault="004D19DF" w:rsidP="00BF3F31">
      <w:pPr>
        <w:rPr>
          <w:lang w:eastAsia="ko-KR"/>
        </w:rPr>
      </w:pPr>
      <w:r>
        <w:rPr>
          <w:lang w:eastAsia="ko-KR"/>
        </w:rPr>
        <w:t>Clasa RecipeIngredient are parametrii: productQuantity, productTypeId, recipeId si productType, primii trei parametrii sunt initializati in constructor prin extragerea datelor din variabila ingredient, iar parametrului produtType ii este atribuit un obiect de tipul ProductType.</w:t>
      </w:r>
    </w:p>
    <w:p w14:paraId="5EC5C127" w14:textId="6B68E088" w:rsidR="004D19DF" w:rsidRPr="001F0AEC" w:rsidRDefault="004D19DF" w:rsidP="00BF3F31">
      <w:pPr>
        <w:rPr>
          <w:lang w:eastAsia="ko-KR"/>
        </w:rPr>
      </w:pPr>
      <w:r>
        <w:rPr>
          <w:lang w:eastAsia="ko-KR"/>
        </w:rPr>
        <w:t xml:space="preserve">In UserRoles.js este clasa UserRoles care contine </w:t>
      </w:r>
      <w:r w:rsidR="00B13725">
        <w:rPr>
          <w:lang w:eastAsia="ko-KR"/>
        </w:rPr>
        <w:t xml:space="preserve">atribute statice care definesc rolurile posibile pentru un </w:t>
      </w:r>
      <w:r w:rsidR="00D958D3">
        <w:rPr>
          <w:lang w:eastAsia="ko-KR"/>
        </w:rPr>
        <w:t>actor al sistemului,</w:t>
      </w:r>
      <w:r w:rsidR="00B13725">
        <w:rPr>
          <w:lang w:eastAsia="ko-KR"/>
        </w:rPr>
        <w:t xml:space="preserve"> Admin, Manufacturer, Supplier, Vendor, Customer. Acestea au valori de la 0 la 4 si sunt o echivalare a enumerarii UserRoles definita in partea de back-end a proiectului in </w:t>
      </w:r>
      <w:r w:rsidR="00D958D3">
        <w:rPr>
          <w:lang w:eastAsia="ko-KR"/>
        </w:rPr>
        <w:t>biblioteca</w:t>
      </w:r>
      <w:r w:rsidR="00B13725">
        <w:rPr>
          <w:lang w:eastAsia="ko-KR"/>
        </w:rPr>
        <w:t xml:space="preserve"> Types. In acest fisier sunt definite doua functii de mapare, userFromString care mapeaza un string la o valoarile din </w:t>
      </w:r>
      <w:r w:rsidR="00881765">
        <w:rPr>
          <w:lang w:eastAsia="ko-KR"/>
        </w:rPr>
        <w:t xml:space="preserve">clasa </w:t>
      </w:r>
      <w:r w:rsidR="00B13725">
        <w:rPr>
          <w:lang w:eastAsia="ko-KR"/>
        </w:rPr>
        <w:t>UserRoles, si userRoleToString care mapeaza o valoare din</w:t>
      </w:r>
      <w:r w:rsidR="00881765">
        <w:rPr>
          <w:lang w:eastAsia="ko-KR"/>
        </w:rPr>
        <w:t xml:space="preserve"> clasa</w:t>
      </w:r>
      <w:r w:rsidR="00B13725">
        <w:rPr>
          <w:lang w:eastAsia="ko-KR"/>
        </w:rPr>
        <w:t xml:space="preserve"> UserRoles la un string.</w:t>
      </w:r>
    </w:p>
    <w:p w14:paraId="303A3060" w14:textId="3D5E1836" w:rsidR="00CA72F9" w:rsidRDefault="00D958D3" w:rsidP="00CA72F9">
      <w:pPr>
        <w:pStyle w:val="Heading3"/>
        <w:numPr>
          <w:ilvl w:val="2"/>
          <w:numId w:val="5"/>
        </w:numPr>
        <w:tabs>
          <w:tab w:val="num" w:pos="720"/>
        </w:tabs>
        <w:ind w:left="357" w:hanging="357"/>
      </w:pPr>
      <w:bookmarkStart w:id="123" w:name="_Toc171166645"/>
      <w:r>
        <w:t>Clase utilizate pentru apelarea functiilor din contractele inteligente – modulul contracts</w:t>
      </w:r>
      <w:bookmarkEnd w:id="123"/>
    </w:p>
    <w:p w14:paraId="58BCEF58" w14:textId="6A8EF8A9" w:rsidR="003049C6" w:rsidRDefault="003049C6" w:rsidP="003049C6">
      <w:pPr>
        <w:suppressAutoHyphens w:val="0"/>
        <w:ind w:firstLine="0"/>
        <w:rPr>
          <w:lang w:eastAsia="ko-KR"/>
        </w:rPr>
      </w:pPr>
      <w:r>
        <w:rPr>
          <w:lang w:eastAsia="ko-KR"/>
        </w:rPr>
        <w:tab/>
      </w:r>
      <w:r w:rsidR="00881765">
        <w:rPr>
          <w:lang w:eastAsia="ko-KR"/>
        </w:rPr>
        <w:t xml:space="preserve">Avand in vedere ca sunt trei contracte inteligente, aici sunt definite trei clase care comunica cu acestea, o clasa pentru fiecare contract: ProductsContract, SupplyChainContract, UsersContract. </w:t>
      </w:r>
    </w:p>
    <w:p w14:paraId="5A5FDD03" w14:textId="641CE71A" w:rsidR="00545F11" w:rsidRDefault="00881765" w:rsidP="00D958D3">
      <w:pPr>
        <w:suppressAutoHyphens w:val="0"/>
        <w:rPr>
          <w:rFonts w:eastAsia="Times New Roman"/>
          <w:lang w:val="en-US" w:eastAsia="en-US"/>
        </w:rPr>
      </w:pPr>
      <w:r>
        <w:rPr>
          <w:lang w:eastAsia="ko-KR"/>
        </w:rPr>
        <w:t xml:space="preserve">Constructorii claselor sunt asemantori, in fiecare </w:t>
      </w:r>
      <w:r w:rsidR="00C927A4">
        <w:rPr>
          <w:lang w:eastAsia="ko-KR"/>
        </w:rPr>
        <w:t>este</w:t>
      </w:r>
      <w:r>
        <w:rPr>
          <w:lang w:eastAsia="ko-KR"/>
        </w:rPr>
        <w:t xml:space="preserve"> </w:t>
      </w:r>
      <w:r w:rsidR="00C927A4">
        <w:rPr>
          <w:lang w:eastAsia="ko-KR"/>
        </w:rPr>
        <w:t>initializat parametrul</w:t>
      </w:r>
      <w:r>
        <w:rPr>
          <w:lang w:eastAsia="ko-KR"/>
        </w:rPr>
        <w:t xml:space="preserve"> _provider</w:t>
      </w:r>
      <w:r w:rsidR="00D958D3">
        <w:rPr>
          <w:lang w:eastAsia="ko-KR"/>
        </w:rPr>
        <w:t>.</w:t>
      </w:r>
      <w:r w:rsidR="003049C6">
        <w:rPr>
          <w:rFonts w:eastAsia="Times New Roman"/>
          <w:lang w:val="en-US" w:eastAsia="en-US"/>
        </w:rPr>
        <w:t xml:space="preserve"> Pentru a realiza conexiunea cu</w:t>
      </w:r>
      <w:r w:rsidR="008D522D">
        <w:rPr>
          <w:rFonts w:eastAsia="Times New Roman"/>
          <w:lang w:val="en-US" w:eastAsia="en-US"/>
        </w:rPr>
        <w:t xml:space="preserve"> </w:t>
      </w:r>
      <w:r w:rsidR="003049C6">
        <w:rPr>
          <w:rFonts w:eastAsia="Times New Roman"/>
          <w:lang w:val="en-US" w:eastAsia="en-US"/>
        </w:rPr>
        <w:t xml:space="preserve">contractul inteligent, se salveaza intr-un </w:t>
      </w:r>
      <w:r w:rsidR="008D522D">
        <w:rPr>
          <w:rFonts w:eastAsia="Times New Roman"/>
          <w:lang w:val="en-US" w:eastAsia="en-US"/>
        </w:rPr>
        <w:t>obiect detaliile contractului inteligent</w:t>
      </w:r>
      <w:r w:rsidR="003049C6">
        <w:rPr>
          <w:rFonts w:eastAsia="Times New Roman"/>
          <w:lang w:val="en-US" w:eastAsia="en-US"/>
        </w:rPr>
        <w:t xml:space="preserve">, acestuia ii sunt atribuite adresa contractului, abi-ul contractului si un obiect de tip </w:t>
      </w:r>
      <w:r w:rsidR="008D522D">
        <w:rPr>
          <w:rFonts w:eastAsia="Times New Roman"/>
          <w:lang w:val="en-US" w:eastAsia="en-US"/>
        </w:rPr>
        <w:t>semnatar</w:t>
      </w:r>
      <w:r w:rsidR="003049C6">
        <w:rPr>
          <w:rFonts w:eastAsia="Times New Roman"/>
          <w:lang w:val="en-US" w:eastAsia="en-US"/>
        </w:rPr>
        <w:t>, care poate fi accesat</w:t>
      </w:r>
      <w:r w:rsidR="00545F11">
        <w:rPr>
          <w:rFonts w:eastAsia="Times New Roman"/>
          <w:lang w:val="en-US" w:eastAsia="en-US"/>
        </w:rPr>
        <w:t xml:space="preserve"> din parametrul _provider cu ajutorul metodei getSigner. </w:t>
      </w:r>
    </w:p>
    <w:p w14:paraId="6525581B" w14:textId="2A57E354" w:rsidR="00701DDD" w:rsidRDefault="00701DDD" w:rsidP="00545F11">
      <w:pPr>
        <w:suppressAutoHyphens w:val="0"/>
        <w:rPr>
          <w:rFonts w:eastAsia="Times New Roman"/>
          <w:lang w:val="en-US" w:eastAsia="en-US"/>
        </w:rPr>
      </w:pPr>
      <w:r>
        <w:rPr>
          <w:rFonts w:eastAsia="Times New Roman"/>
          <w:lang w:val="en-US" w:eastAsia="en-US"/>
        </w:rPr>
        <w:t>Dupa ce conexiunea cu contractul inteligent a fost stabilita, se pot apela functiile din contractul ineligent prin utilizarea obiectului de tip Contract (usersContract, supplyChainContract sau productsContract).</w:t>
      </w:r>
    </w:p>
    <w:p w14:paraId="12744A44" w14:textId="6BA7859B" w:rsidR="0061388D" w:rsidRDefault="00701DDD" w:rsidP="0061388D">
      <w:pPr>
        <w:suppressAutoHyphens w:val="0"/>
        <w:rPr>
          <w:rFonts w:eastAsia="Times New Roman"/>
          <w:lang w:val="en-US" w:eastAsia="en-US"/>
        </w:rPr>
      </w:pPr>
      <w:r>
        <w:rPr>
          <w:rFonts w:eastAsia="Times New Roman"/>
          <w:lang w:val="en-US" w:eastAsia="en-US"/>
        </w:rPr>
        <w:t>In clasa SupplyChainContract se pot identifica functii care apeleaza contractul inteligent SupplyChain.</w:t>
      </w:r>
      <w:r w:rsidR="009D7ABE">
        <w:rPr>
          <w:rFonts w:eastAsia="Times New Roman"/>
          <w:lang w:val="en-US" w:eastAsia="en-US"/>
        </w:rPr>
        <w:t xml:space="preserve"> Majoritatea functiilor din clasa primesc parametrii si apeleaza o functie din contractul inteligent</w:t>
      </w:r>
      <w:r w:rsidR="0061388D">
        <w:rPr>
          <w:rFonts w:eastAsia="Times New Roman"/>
          <w:lang w:val="en-US" w:eastAsia="en-US"/>
        </w:rPr>
        <w:t xml:space="preserve">, asteapta raspunsul acesteia, in cazul unei erori o semnaleaza, iar in caz de succes verifica rezultatul cu ajutorul functiei </w:t>
      </w:r>
      <w:r w:rsidR="0061388D">
        <w:rPr>
          <w:rFonts w:eastAsia="Times New Roman"/>
          <w:lang w:val="en-US" w:eastAsia="en-US"/>
        </w:rPr>
        <w:lastRenderedPageBreak/>
        <w:t>handleTransaction(transaction)</w:t>
      </w:r>
      <w:r w:rsidR="008D522D">
        <w:rPr>
          <w:rFonts w:eastAsia="Times New Roman"/>
          <w:lang w:val="en-US" w:eastAsia="en-US"/>
        </w:rPr>
        <w:t>.</w:t>
      </w:r>
      <w:r w:rsidR="0061388D">
        <w:rPr>
          <w:rFonts w:eastAsia="Times New Roman"/>
          <w:lang w:val="en-US" w:eastAsia="en-US"/>
        </w:rPr>
        <w:t xml:space="preserve"> </w:t>
      </w:r>
      <w:r w:rsidR="008D522D">
        <w:rPr>
          <w:rFonts w:eastAsia="Times New Roman"/>
          <w:lang w:val="en-US" w:eastAsia="en-US"/>
        </w:rPr>
        <w:t>A</w:t>
      </w:r>
      <w:r w:rsidR="0061388D">
        <w:rPr>
          <w:rFonts w:eastAsia="Times New Roman"/>
          <w:lang w:val="en-US" w:eastAsia="en-US"/>
        </w:rPr>
        <w:t>ceasta functie ajuta la verificarea statusului operatiunii facute si ajuta la mecanismul de reimprospatare a datelor.</w:t>
      </w:r>
    </w:p>
    <w:p w14:paraId="25BCD097" w14:textId="6E59EE14" w:rsidR="00250FEB" w:rsidRPr="00250FEB" w:rsidRDefault="007328FA" w:rsidP="00250FEB">
      <w:pPr>
        <w:pStyle w:val="Heading4"/>
        <w:numPr>
          <w:ilvl w:val="3"/>
          <w:numId w:val="5"/>
        </w:numPr>
        <w:tabs>
          <w:tab w:val="num" w:pos="720"/>
        </w:tabs>
        <w:ind w:left="862" w:hanging="862"/>
        <w:rPr>
          <w:i w:val="0"/>
          <w:iCs/>
          <w:sz w:val="24"/>
          <w:szCs w:val="24"/>
        </w:rPr>
      </w:pPr>
      <w:r>
        <w:rPr>
          <w:i w:val="0"/>
          <w:iCs/>
          <w:sz w:val="24"/>
          <w:szCs w:val="24"/>
        </w:rPr>
        <w:t>Interactiunea</w:t>
      </w:r>
      <w:r w:rsidR="00250FEB">
        <w:rPr>
          <w:i w:val="0"/>
          <w:iCs/>
          <w:sz w:val="24"/>
          <w:szCs w:val="24"/>
        </w:rPr>
        <w:t xml:space="preserve"> cu contractul inteligent Users</w:t>
      </w:r>
    </w:p>
    <w:p w14:paraId="5D5832D9" w14:textId="2553BF73" w:rsidR="0061388D" w:rsidRDefault="0061388D" w:rsidP="0061388D">
      <w:pPr>
        <w:suppressAutoHyphens w:val="0"/>
        <w:rPr>
          <w:rFonts w:eastAsia="Times New Roman"/>
          <w:lang w:val="en-US" w:eastAsia="en-US"/>
        </w:rPr>
      </w:pPr>
      <w:r>
        <w:rPr>
          <w:rFonts w:eastAsia="Times New Roman"/>
          <w:lang w:val="en-US" w:eastAsia="en-US"/>
        </w:rPr>
        <w:t>Clasa UsersContract, apeleaza functiile din contractul inteligent Users.</w:t>
      </w:r>
    </w:p>
    <w:p w14:paraId="768711D9" w14:textId="0347F82C" w:rsidR="0061388D" w:rsidRDefault="0061388D" w:rsidP="0061388D">
      <w:pPr>
        <w:suppressAutoHyphens w:val="0"/>
        <w:rPr>
          <w:rFonts w:eastAsia="Times New Roman"/>
          <w:lang w:val="en-US" w:eastAsia="en-US"/>
        </w:rPr>
      </w:pPr>
      <w:r>
        <w:rPr>
          <w:rFonts w:eastAsia="Times New Roman"/>
          <w:lang w:val="en-US" w:eastAsia="en-US"/>
        </w:rPr>
        <w:t xml:space="preserve">Functia getCurrentUser face un apel pentru </w:t>
      </w:r>
      <w:proofErr w:type="gramStart"/>
      <w:r>
        <w:rPr>
          <w:rFonts w:eastAsia="Times New Roman"/>
          <w:lang w:val="en-US" w:eastAsia="en-US"/>
        </w:rPr>
        <w:t>a</w:t>
      </w:r>
      <w:proofErr w:type="gramEnd"/>
      <w:r>
        <w:rPr>
          <w:rFonts w:eastAsia="Times New Roman"/>
          <w:lang w:val="en-US" w:eastAsia="en-US"/>
        </w:rPr>
        <w:t xml:space="preserve"> identifica contu</w:t>
      </w:r>
      <w:r w:rsidR="006C0111">
        <w:rPr>
          <w:rFonts w:eastAsia="Times New Roman"/>
          <w:lang w:val="en-US" w:eastAsia="en-US"/>
        </w:rPr>
        <w:t>rile</w:t>
      </w:r>
      <w:r w:rsidR="008D522D">
        <w:rPr>
          <w:rFonts w:eastAsia="Times New Roman"/>
          <w:lang w:val="en-US" w:eastAsia="en-US"/>
        </w:rPr>
        <w:t xml:space="preserve"> de Ethereum</w:t>
      </w:r>
      <w:r w:rsidR="006C0111">
        <w:rPr>
          <w:rFonts w:eastAsia="Times New Roman"/>
          <w:lang w:val="en-US" w:eastAsia="en-US"/>
        </w:rPr>
        <w:t xml:space="preserve"> </w:t>
      </w:r>
      <w:r w:rsidR="008D522D">
        <w:rPr>
          <w:rFonts w:eastAsia="Times New Roman"/>
          <w:lang w:val="en-US" w:eastAsia="en-US"/>
        </w:rPr>
        <w:t xml:space="preserve">disponibile, </w:t>
      </w:r>
      <w:r w:rsidR="006C0111">
        <w:rPr>
          <w:rFonts w:eastAsia="Times New Roman"/>
          <w:lang w:val="en-US" w:eastAsia="en-US"/>
        </w:rPr>
        <w:t xml:space="preserve">iar prin accesarea elemetului de pe pozitia zero va fi returnat contul curent. Mai departe se returneaza apelul functiei getUser cu parametrul adresa contului curent. </w:t>
      </w:r>
    </w:p>
    <w:p w14:paraId="05C45795" w14:textId="44CBF52F" w:rsidR="006C0111" w:rsidRDefault="006C0111" w:rsidP="0061388D">
      <w:pPr>
        <w:suppressAutoHyphens w:val="0"/>
        <w:rPr>
          <w:rFonts w:eastAsia="Times New Roman"/>
          <w:lang w:val="en-US" w:eastAsia="en-US"/>
        </w:rPr>
      </w:pPr>
      <w:r>
        <w:rPr>
          <w:rFonts w:eastAsia="Times New Roman"/>
          <w:lang w:val="en-US" w:eastAsia="en-US"/>
        </w:rPr>
        <w:t>Functia getUser</w:t>
      </w:r>
      <w:r w:rsidR="00FF7432">
        <w:rPr>
          <w:rFonts w:eastAsia="Times New Roman"/>
          <w:lang w:val="en-US" w:eastAsia="en-US"/>
        </w:rPr>
        <w:t xml:space="preserve">, primeste un parametru, address, si il utilizeaza pentru </w:t>
      </w:r>
      <w:proofErr w:type="gramStart"/>
      <w:r w:rsidR="00FF7432">
        <w:rPr>
          <w:rFonts w:eastAsia="Times New Roman"/>
          <w:lang w:val="en-US" w:eastAsia="en-US"/>
        </w:rPr>
        <w:t>a</w:t>
      </w:r>
      <w:proofErr w:type="gramEnd"/>
      <w:r>
        <w:rPr>
          <w:rFonts w:eastAsia="Times New Roman"/>
          <w:lang w:val="en-US" w:eastAsia="en-US"/>
        </w:rPr>
        <w:t xml:space="preserve"> apel</w:t>
      </w:r>
      <w:r w:rsidR="00FF7432">
        <w:rPr>
          <w:rFonts w:eastAsia="Times New Roman"/>
          <w:lang w:val="en-US" w:eastAsia="en-US"/>
        </w:rPr>
        <w:t xml:space="preserve">a </w:t>
      </w:r>
      <w:r>
        <w:rPr>
          <w:rFonts w:eastAsia="Times New Roman"/>
          <w:lang w:val="en-US" w:eastAsia="en-US"/>
        </w:rPr>
        <w:t>functia get din contractul inteligent Users si returneaza obiectul rezultat.</w:t>
      </w:r>
      <w:r w:rsidR="00FF7432">
        <w:rPr>
          <w:rFonts w:eastAsia="Times New Roman"/>
          <w:lang w:val="en-US" w:eastAsia="en-US"/>
        </w:rPr>
        <w:t xml:space="preserve"> </w:t>
      </w:r>
    </w:p>
    <w:p w14:paraId="6615EBD6" w14:textId="758E30DE" w:rsidR="006C0111" w:rsidRDefault="006C0111" w:rsidP="0061388D">
      <w:pPr>
        <w:suppressAutoHyphens w:val="0"/>
        <w:rPr>
          <w:rFonts w:eastAsia="Times New Roman"/>
          <w:lang w:val="en-US" w:eastAsia="en-US"/>
        </w:rPr>
      </w:pPr>
      <w:r>
        <w:rPr>
          <w:rFonts w:eastAsia="Times New Roman"/>
          <w:lang w:val="en-US" w:eastAsia="en-US"/>
        </w:rPr>
        <w:t>Functia getUserList</w:t>
      </w:r>
      <w:r w:rsidR="00FF7432">
        <w:rPr>
          <w:rFonts w:eastAsia="Times New Roman"/>
          <w:lang w:val="en-US" w:eastAsia="en-US"/>
        </w:rPr>
        <w:t xml:space="preserve"> </w:t>
      </w:r>
      <w:r>
        <w:rPr>
          <w:rFonts w:eastAsia="Times New Roman"/>
          <w:lang w:val="en-US" w:eastAsia="en-US"/>
        </w:rPr>
        <w:t>determina o lista a utilizatorilor, mai putin cea a contului curent. Aceasta incepe prin determinarea contul curent cu ajutorul functiei getCurrentUser descrisa anterior, dupa care face un apel catre userCount pentru a determina numarul de utilizatori din sistem si rezultatul se salveaza in variabila count. Mai departe se initializeaza o lista vida, userList, s</w:t>
      </w:r>
      <w:r w:rsidR="0062132D">
        <w:rPr>
          <w:rFonts w:eastAsia="Times New Roman"/>
          <w:lang w:val="en-US" w:eastAsia="en-US"/>
        </w:rPr>
        <w:t xml:space="preserve">e intra intr-o bucla de la 0 la count, in care este apelata functia usersByIndex din contractul inteligent pentru </w:t>
      </w:r>
      <w:proofErr w:type="gramStart"/>
      <w:r w:rsidR="0062132D">
        <w:rPr>
          <w:rFonts w:eastAsia="Times New Roman"/>
          <w:lang w:val="en-US" w:eastAsia="en-US"/>
        </w:rPr>
        <w:t>a</w:t>
      </w:r>
      <w:proofErr w:type="gramEnd"/>
      <w:r w:rsidR="0062132D">
        <w:rPr>
          <w:rFonts w:eastAsia="Times New Roman"/>
          <w:lang w:val="en-US" w:eastAsia="en-US"/>
        </w:rPr>
        <w:t xml:space="preserve"> obtine adresa unui utilizator in functie de index. Rezultatul este folosit in determinarea utilizatorului care se face cu functia getUser</w:t>
      </w:r>
      <w:r w:rsidR="00250FEB">
        <w:rPr>
          <w:rFonts w:eastAsia="Times New Roman"/>
          <w:lang w:val="en-US" w:eastAsia="en-US"/>
        </w:rPr>
        <w:t xml:space="preserve">, </w:t>
      </w:r>
      <w:r w:rsidR="0062132D">
        <w:rPr>
          <w:rFonts w:eastAsia="Times New Roman"/>
          <w:lang w:val="en-US" w:eastAsia="en-US"/>
        </w:rPr>
        <w:t>acest ultim rezultat este adaugat in userList. In final se returneaza lista de utilizatori.</w:t>
      </w:r>
    </w:p>
    <w:p w14:paraId="695E3574" w14:textId="2EF18E69" w:rsidR="0062132D" w:rsidRDefault="0062132D" w:rsidP="0061388D">
      <w:pPr>
        <w:suppressAutoHyphens w:val="0"/>
        <w:rPr>
          <w:rFonts w:eastAsia="Times New Roman"/>
          <w:lang w:val="en-US" w:eastAsia="en-US"/>
        </w:rPr>
      </w:pPr>
      <w:r>
        <w:rPr>
          <w:rFonts w:eastAsia="Times New Roman"/>
          <w:lang w:val="en-US" w:eastAsia="en-US"/>
        </w:rPr>
        <w:t>Pentru a determina numarul de utilizatori din sistem se poate apela functia getUsersCount</w:t>
      </w:r>
      <w:r w:rsidR="00250FEB">
        <w:rPr>
          <w:rFonts w:eastAsia="Times New Roman"/>
          <w:lang w:val="en-US" w:eastAsia="en-US"/>
        </w:rPr>
        <w:t xml:space="preserve"> </w:t>
      </w:r>
      <w:r>
        <w:rPr>
          <w:rFonts w:eastAsia="Times New Roman"/>
          <w:lang w:val="en-US" w:eastAsia="en-US"/>
        </w:rPr>
        <w:t>care face un apel catre functia din contractul inteligent, usersCount.</w:t>
      </w:r>
    </w:p>
    <w:p w14:paraId="256FF407" w14:textId="569A24E8" w:rsidR="0062132D" w:rsidRDefault="0062132D" w:rsidP="0061388D">
      <w:pPr>
        <w:suppressAutoHyphens w:val="0"/>
        <w:rPr>
          <w:rFonts w:eastAsia="Times New Roman"/>
          <w:lang w:val="en-US" w:eastAsia="en-US"/>
        </w:rPr>
      </w:pPr>
      <w:r>
        <w:rPr>
          <w:rFonts w:eastAsia="Times New Roman"/>
          <w:lang w:val="en-US" w:eastAsia="en-US"/>
        </w:rPr>
        <w:t>Functia register</w:t>
      </w:r>
      <w:r w:rsidR="00250FEB">
        <w:rPr>
          <w:rFonts w:eastAsia="Times New Roman"/>
          <w:lang w:val="en-US" w:eastAsia="en-US"/>
        </w:rPr>
        <w:t xml:space="preserve"> inregistreaza un nou cont de utilizator transmis prin parametrul user. Functia</w:t>
      </w:r>
      <w:r>
        <w:rPr>
          <w:rFonts w:eastAsia="Times New Roman"/>
          <w:lang w:val="en-US" w:eastAsia="en-US"/>
        </w:rPr>
        <w:t xml:space="preserve"> determina contul curent, dupa care apeleaza functia register din contractul inteligent.</w:t>
      </w:r>
    </w:p>
    <w:p w14:paraId="3A75CCBE" w14:textId="0B5253C9" w:rsidR="003F1B1A" w:rsidRPr="003F1B1A" w:rsidRDefault="007328FA" w:rsidP="003F1B1A">
      <w:pPr>
        <w:pStyle w:val="Heading4"/>
        <w:numPr>
          <w:ilvl w:val="3"/>
          <w:numId w:val="5"/>
        </w:numPr>
        <w:tabs>
          <w:tab w:val="num" w:pos="720"/>
        </w:tabs>
        <w:ind w:left="862" w:hanging="862"/>
        <w:rPr>
          <w:i w:val="0"/>
          <w:iCs/>
          <w:sz w:val="24"/>
          <w:szCs w:val="24"/>
        </w:rPr>
      </w:pPr>
      <w:r>
        <w:rPr>
          <w:i w:val="0"/>
          <w:iCs/>
          <w:sz w:val="24"/>
          <w:szCs w:val="24"/>
        </w:rPr>
        <w:t>Interactiunea</w:t>
      </w:r>
      <w:r w:rsidR="003F1B1A">
        <w:rPr>
          <w:i w:val="0"/>
          <w:iCs/>
          <w:sz w:val="24"/>
          <w:szCs w:val="24"/>
        </w:rPr>
        <w:t xml:space="preserve"> cu contractul inteligent </w:t>
      </w:r>
      <w:r>
        <w:rPr>
          <w:i w:val="0"/>
          <w:iCs/>
          <w:sz w:val="24"/>
          <w:szCs w:val="24"/>
        </w:rPr>
        <w:t>Products</w:t>
      </w:r>
    </w:p>
    <w:p w14:paraId="67AFBD6A" w14:textId="2EA00AC2" w:rsidR="0062132D" w:rsidRDefault="003F1B1A" w:rsidP="003F1B1A">
      <w:pPr>
        <w:suppressAutoHyphens w:val="0"/>
        <w:rPr>
          <w:rFonts w:eastAsia="Times New Roman"/>
          <w:lang w:val="en-US" w:eastAsia="en-US"/>
        </w:rPr>
      </w:pPr>
      <w:r>
        <w:rPr>
          <w:rFonts w:eastAsia="Times New Roman"/>
          <w:lang w:val="en-US" w:eastAsia="en-US"/>
        </w:rPr>
        <w:t xml:space="preserve">Clasa ProductsContract </w:t>
      </w:r>
      <w:r w:rsidR="00C82D73">
        <w:rPr>
          <w:rFonts w:eastAsia="Times New Roman"/>
          <w:lang w:val="en-US" w:eastAsia="en-US"/>
        </w:rPr>
        <w:t>are functii care preia toate tipurile de eve</w:t>
      </w:r>
      <w:r>
        <w:rPr>
          <w:rFonts w:eastAsia="Times New Roman"/>
          <w:lang w:val="en-US" w:eastAsia="en-US"/>
        </w:rPr>
        <w:t>nimentele</w:t>
      </w:r>
      <w:r w:rsidR="00C82D73">
        <w:rPr>
          <w:rFonts w:eastAsia="Times New Roman"/>
          <w:lang w:val="en-US" w:eastAsia="en-US"/>
        </w:rPr>
        <w:t xml:space="preserve"> emise de catre contractul inteligent Products. Pentru a face acest lucru se foloseste functia queryFilter din obiectul productsContract</w:t>
      </w:r>
      <w:r w:rsidR="00A8587B">
        <w:rPr>
          <w:rFonts w:eastAsia="Times New Roman"/>
          <w:lang w:val="en-US" w:eastAsia="en-US"/>
        </w:rPr>
        <w:t>, care primeste ca parametru numele eventului dori</w:t>
      </w:r>
      <w:r>
        <w:rPr>
          <w:rFonts w:eastAsia="Times New Roman"/>
          <w:lang w:val="en-US" w:eastAsia="en-US"/>
        </w:rPr>
        <w:t>.</w:t>
      </w:r>
      <w:r w:rsidR="00A8587B">
        <w:rPr>
          <w:rFonts w:eastAsia="Times New Roman"/>
          <w:lang w:val="en-US" w:eastAsia="en-US"/>
        </w:rPr>
        <w:t xml:space="preserve"> Functia queryFilter este apelata cu parametrii NewProduct, NewProductType, NewRecipe</w:t>
      </w:r>
      <w:r w:rsidR="00CB2C46">
        <w:rPr>
          <w:rFonts w:eastAsia="Times New Roman"/>
          <w:lang w:val="en-US" w:eastAsia="en-US"/>
        </w:rPr>
        <w:t>,</w:t>
      </w:r>
      <w:r w:rsidR="00A8587B">
        <w:rPr>
          <w:rFonts w:eastAsia="Times New Roman"/>
          <w:lang w:val="en-US" w:eastAsia="en-US"/>
        </w:rPr>
        <w:t xml:space="preserve"> ComposedProduct</w:t>
      </w:r>
      <w:r w:rsidR="00CB2C46">
        <w:rPr>
          <w:rFonts w:eastAsia="Times New Roman"/>
          <w:lang w:val="en-US" w:eastAsia="en-US"/>
        </w:rPr>
        <w:t>, si ObjectTransferred</w:t>
      </w:r>
      <w:r w:rsidR="00A8587B">
        <w:rPr>
          <w:rFonts w:eastAsia="Times New Roman"/>
          <w:lang w:val="en-US" w:eastAsia="en-US"/>
        </w:rPr>
        <w:t xml:space="preserve"> in functiile getProductsEve</w:t>
      </w:r>
      <w:r w:rsidR="00CB2C46">
        <w:rPr>
          <w:rFonts w:eastAsia="Times New Roman"/>
          <w:lang w:val="en-US" w:eastAsia="en-US"/>
        </w:rPr>
        <w:t>n</w:t>
      </w:r>
      <w:r w:rsidR="00A8587B">
        <w:rPr>
          <w:rFonts w:eastAsia="Times New Roman"/>
          <w:lang w:val="en-US" w:eastAsia="en-US"/>
        </w:rPr>
        <w:t>ts, getProductTypeEvent</w:t>
      </w:r>
      <w:r>
        <w:rPr>
          <w:rFonts w:eastAsia="Times New Roman"/>
          <w:lang w:val="en-US" w:eastAsia="en-US"/>
        </w:rPr>
        <w:t>s</w:t>
      </w:r>
      <w:r w:rsidR="00A8587B">
        <w:rPr>
          <w:rFonts w:eastAsia="Times New Roman"/>
          <w:lang w:val="en-US" w:eastAsia="en-US"/>
        </w:rPr>
        <w:t>, getRecipeEvents,</w:t>
      </w:r>
      <w:r w:rsidR="00CB2C46">
        <w:rPr>
          <w:rFonts w:eastAsia="Times New Roman"/>
          <w:lang w:val="en-US" w:eastAsia="en-US"/>
        </w:rPr>
        <w:t xml:space="preserve"> </w:t>
      </w:r>
      <w:r w:rsidR="00A8587B">
        <w:rPr>
          <w:rFonts w:eastAsia="Times New Roman"/>
          <w:lang w:val="en-US" w:eastAsia="en-US"/>
        </w:rPr>
        <w:t>getComposedProductEvents</w:t>
      </w:r>
      <w:r>
        <w:rPr>
          <w:rFonts w:eastAsia="Times New Roman"/>
          <w:lang w:val="en-US" w:eastAsia="en-US"/>
        </w:rPr>
        <w:t xml:space="preserve"> si </w:t>
      </w:r>
      <w:r w:rsidR="00CB2C46">
        <w:rPr>
          <w:rFonts w:eastAsia="Times New Roman"/>
          <w:lang w:val="en-US" w:eastAsia="en-US"/>
        </w:rPr>
        <w:t>getObjectTransferred. Rezultatul functiei queryFilter este parsat si trimis mai departe pentru a putea fi folosit in componentele responsabile de afisarea rezultatelor.</w:t>
      </w:r>
    </w:p>
    <w:p w14:paraId="5D719E53" w14:textId="480EEC2D" w:rsidR="00CB2C46" w:rsidRDefault="00CB2C46" w:rsidP="00CB2C46">
      <w:pPr>
        <w:suppressAutoHyphens w:val="0"/>
        <w:rPr>
          <w:rFonts w:eastAsia="Times New Roman"/>
          <w:lang w:val="en-US" w:eastAsia="en-US"/>
        </w:rPr>
      </w:pPr>
      <w:r>
        <w:rPr>
          <w:rFonts w:eastAsia="Times New Roman"/>
          <w:lang w:val="en-US" w:eastAsia="en-US"/>
        </w:rPr>
        <w:t>Alte functii intalite in aceasta clasa apeleaza direct functii din contractul inteligent Products si transmit mai departe rezultatul acestora</w:t>
      </w:r>
      <w:r w:rsidR="004F7BF1">
        <w:rPr>
          <w:rFonts w:eastAsia="Times New Roman"/>
          <w:lang w:val="en-US" w:eastAsia="en-US"/>
        </w:rPr>
        <w:t>. Aceste functii sunt</w:t>
      </w:r>
      <w:r>
        <w:rPr>
          <w:rFonts w:eastAsia="Times New Roman"/>
          <w:lang w:val="en-US" w:eastAsia="en-US"/>
        </w:rPr>
        <w:t>: getRecipeCounter(), getProduct(barcodeId), requestTransfer(barcodeId, quantity, receiver), acceptTransfer(transferId), refuseTransfer(transferId),</w:t>
      </w:r>
      <w:r w:rsidR="002B2A37">
        <w:rPr>
          <w:rFonts w:eastAsia="Times New Roman"/>
          <w:lang w:val="en-US" w:eastAsia="en-US"/>
        </w:rPr>
        <w:t xml:space="preserve"> getTransferStatus</w:t>
      </w:r>
      <w:r w:rsidR="004F7BF1">
        <w:rPr>
          <w:rFonts w:eastAsia="Times New Roman"/>
          <w:lang w:val="en-US" w:eastAsia="en-US"/>
        </w:rPr>
        <w:t xml:space="preserve"> </w:t>
      </w:r>
      <w:r w:rsidR="002B2A37">
        <w:rPr>
          <w:rFonts w:eastAsia="Times New Roman"/>
          <w:lang w:val="en-US" w:eastAsia="en-US"/>
        </w:rPr>
        <w:t>(transferId).</w:t>
      </w:r>
      <w:r w:rsidR="004F7BF1">
        <w:rPr>
          <w:rFonts w:eastAsia="Times New Roman"/>
          <w:lang w:val="en-US" w:eastAsia="en-US"/>
        </w:rPr>
        <w:t xml:space="preserve"> </w:t>
      </w:r>
    </w:p>
    <w:p w14:paraId="7B6AD84E" w14:textId="5E9D01B9" w:rsidR="00D52DA4" w:rsidRDefault="00D52DA4" w:rsidP="00CB2C46">
      <w:pPr>
        <w:suppressAutoHyphens w:val="0"/>
        <w:rPr>
          <w:rFonts w:eastAsia="Times New Roman"/>
          <w:lang w:val="en-US" w:eastAsia="en-US"/>
        </w:rPr>
      </w:pPr>
      <w:r>
        <w:rPr>
          <w:rFonts w:eastAsia="Times New Roman"/>
          <w:lang w:val="en-US" w:eastAsia="en-US"/>
        </w:rPr>
        <w:t>Functia getRecipeList returneaza o lista cu toate retetele disponibile in contractul inteligent. In primul rand, initializeaza o lista vida, recipes, determina cate retete exista apeland functia recipesCounter</w:t>
      </w:r>
      <w:r w:rsidR="004B0AEC">
        <w:rPr>
          <w:rFonts w:eastAsia="Times New Roman"/>
          <w:lang w:val="en-US" w:eastAsia="en-US"/>
        </w:rPr>
        <w:t xml:space="preserve"> </w:t>
      </w:r>
      <w:r>
        <w:rPr>
          <w:rFonts w:eastAsia="Times New Roman"/>
          <w:lang w:val="en-US" w:eastAsia="en-US"/>
        </w:rPr>
        <w:t>si salveaza valoarea in variabila recipeCounter. Mai departe se intra</w:t>
      </w:r>
      <w:r w:rsidR="004B0AEC">
        <w:rPr>
          <w:rFonts w:eastAsia="Times New Roman"/>
          <w:lang w:val="en-US" w:eastAsia="en-US"/>
        </w:rPr>
        <w:t xml:space="preserve"> intr-</w:t>
      </w:r>
      <w:r>
        <w:rPr>
          <w:rFonts w:eastAsia="Times New Roman"/>
          <w:lang w:val="en-US" w:eastAsia="en-US"/>
        </w:rPr>
        <w:t>o bucla, in care se extrag pe rand retetele cu ajutorul functiei recipes(index), iar pentru fiecare reteta se extrag ingredientele retetei cu ajutorul altei bucle, in care se apeleaza functiile recipeIngredients(</w:t>
      </w:r>
      <w:r w:rsidR="00A97F96">
        <w:rPr>
          <w:rFonts w:eastAsia="Times New Roman"/>
          <w:lang w:val="en-US" w:eastAsia="en-US"/>
        </w:rPr>
        <w:t>r</w:t>
      </w:r>
      <w:r>
        <w:rPr>
          <w:rFonts w:eastAsia="Times New Roman"/>
          <w:lang w:val="en-US" w:eastAsia="en-US"/>
        </w:rPr>
        <w:t>ecipe</w:t>
      </w:r>
      <w:r w:rsidR="00A97F96">
        <w:rPr>
          <w:rFonts w:eastAsia="Times New Roman"/>
          <w:lang w:val="en-US" w:eastAsia="en-US"/>
        </w:rPr>
        <w:t>Index</w:t>
      </w:r>
      <w:r>
        <w:rPr>
          <w:rFonts w:eastAsia="Times New Roman"/>
          <w:lang w:val="en-US" w:eastAsia="en-US"/>
        </w:rPr>
        <w:t>, ingredient</w:t>
      </w:r>
      <w:r w:rsidR="00A97F96">
        <w:rPr>
          <w:rFonts w:eastAsia="Times New Roman"/>
          <w:lang w:val="en-US" w:eastAsia="en-US"/>
        </w:rPr>
        <w:t>Index</w:t>
      </w:r>
      <w:r>
        <w:rPr>
          <w:rFonts w:eastAsia="Times New Roman"/>
          <w:lang w:val="en-US" w:eastAsia="en-US"/>
        </w:rPr>
        <w:t>) si productTypes(productTypeId)</w:t>
      </w:r>
      <w:r w:rsidR="00A97F96">
        <w:rPr>
          <w:rFonts w:eastAsia="Times New Roman"/>
          <w:lang w:val="en-US" w:eastAsia="en-US"/>
        </w:rPr>
        <w:t xml:space="preserve"> si se salveaza rezultatul acestora in lista de ingrediente. Dupa iesirea din a doua bucla se adauga reteta in lista recipes, iar dupa iesirea din prima bucla se returneaza lista respectiva.</w:t>
      </w:r>
    </w:p>
    <w:p w14:paraId="4E216564" w14:textId="63CCC5E1" w:rsidR="00A97F96" w:rsidRDefault="00A97F96" w:rsidP="00CB2C46">
      <w:pPr>
        <w:suppressAutoHyphens w:val="0"/>
        <w:rPr>
          <w:rFonts w:eastAsia="Times New Roman"/>
          <w:lang w:val="en-US" w:eastAsia="en-US"/>
        </w:rPr>
      </w:pPr>
      <w:r>
        <w:rPr>
          <w:rFonts w:eastAsia="Times New Roman"/>
          <w:lang w:val="en-US" w:eastAsia="en-US"/>
        </w:rPr>
        <w:lastRenderedPageBreak/>
        <w:t>Functia getProductType() returneaza o lista de tipuri de produse construind o lista apeland repetitiv functia productTypes(index) din contractul inteligent si salvand rezultatul in obiecte de tip ProductType.</w:t>
      </w:r>
    </w:p>
    <w:p w14:paraId="41D02C2B" w14:textId="2A85F2F5" w:rsidR="00A97F96" w:rsidRDefault="00A97F96" w:rsidP="00CB2C46">
      <w:pPr>
        <w:suppressAutoHyphens w:val="0"/>
        <w:rPr>
          <w:rFonts w:eastAsia="Times New Roman"/>
          <w:lang w:val="en-US" w:eastAsia="en-US"/>
        </w:rPr>
      </w:pPr>
      <w:r>
        <w:rPr>
          <w:rFonts w:eastAsia="Times New Roman"/>
          <w:lang w:val="en-US" w:eastAsia="en-US"/>
        </w:rPr>
        <w:t>Functa getProductlist(userId) determina numarul de produse din stocul utilizatorului</w:t>
      </w:r>
      <w:r w:rsidR="00FF5731">
        <w:rPr>
          <w:rFonts w:eastAsia="Times New Roman"/>
          <w:lang w:val="en-US" w:eastAsia="en-US"/>
        </w:rPr>
        <w:t xml:space="preserve">, dupa care </w:t>
      </w:r>
      <w:r>
        <w:rPr>
          <w:rFonts w:eastAsia="Times New Roman"/>
          <w:lang w:val="en-US" w:eastAsia="en-US"/>
        </w:rPr>
        <w:t xml:space="preserve">construieste o lista de produse prin apeluri repetitive catre functiile userLinkedStockItems(userId, itemIndex) </w:t>
      </w:r>
      <w:r w:rsidR="00FF5731">
        <w:rPr>
          <w:rFonts w:eastAsia="Times New Roman"/>
          <w:lang w:val="en-US" w:eastAsia="en-US"/>
        </w:rPr>
        <w:t>salvand</w:t>
      </w:r>
      <w:r>
        <w:rPr>
          <w:rFonts w:eastAsia="Times New Roman"/>
          <w:lang w:val="en-US" w:eastAsia="en-US"/>
        </w:rPr>
        <w:t xml:space="preserve"> </w:t>
      </w:r>
      <w:r w:rsidR="00FF5731">
        <w:rPr>
          <w:rFonts w:eastAsia="Times New Roman"/>
          <w:lang w:val="en-US" w:eastAsia="en-US"/>
        </w:rPr>
        <w:t>rezultatele acestora</w:t>
      </w:r>
      <w:r>
        <w:rPr>
          <w:rFonts w:eastAsia="Times New Roman"/>
          <w:lang w:val="en-US" w:eastAsia="en-US"/>
        </w:rPr>
        <w:t xml:space="preserve"> in obiecte de tip Product care in final sunt adaugate la lista productList.</w:t>
      </w:r>
    </w:p>
    <w:p w14:paraId="460B1BB1" w14:textId="269E0CB1" w:rsidR="0061388D" w:rsidRDefault="00FF5731" w:rsidP="007328FA">
      <w:pPr>
        <w:suppressAutoHyphens w:val="0"/>
        <w:rPr>
          <w:lang w:eastAsia="ko-KR"/>
        </w:rPr>
      </w:pPr>
      <w:r>
        <w:rPr>
          <w:rFonts w:eastAsia="Times New Roman"/>
          <w:lang w:val="en-US" w:eastAsia="en-US"/>
        </w:rPr>
        <w:t xml:space="preserve">Functiile trackProduct(barcodeId) si parentProduct(barcodeId) sunt o implementare </w:t>
      </w:r>
      <w:proofErr w:type="gramStart"/>
      <w:r>
        <w:rPr>
          <w:rFonts w:eastAsia="Times New Roman"/>
          <w:lang w:val="en-US" w:eastAsia="en-US"/>
        </w:rPr>
        <w:t>a</w:t>
      </w:r>
      <w:proofErr w:type="gramEnd"/>
      <w:r>
        <w:rPr>
          <w:rFonts w:eastAsia="Times New Roman"/>
          <w:lang w:val="en-US" w:eastAsia="en-US"/>
        </w:rPr>
        <w:t xml:space="preserve"> algoritmului de refacere a traseului unui produs, explicat anterior la punctul  </w:t>
      </w:r>
      <w:r>
        <w:rPr>
          <w:rFonts w:eastAsia="Times New Roman"/>
          <w:lang w:val="en-US" w:eastAsia="en-US"/>
        </w:rPr>
        <w:fldChar w:fldCharType="begin"/>
      </w:r>
      <w:r>
        <w:rPr>
          <w:rFonts w:eastAsia="Times New Roman"/>
          <w:lang w:val="en-US" w:eastAsia="en-US"/>
        </w:rPr>
        <w:instrText xml:space="preserve"> REF _Ref170805985 \r \h </w:instrText>
      </w:r>
      <w:r>
        <w:rPr>
          <w:rFonts w:eastAsia="Times New Roman"/>
          <w:lang w:val="en-US" w:eastAsia="en-US"/>
        </w:rPr>
      </w:r>
      <w:r>
        <w:rPr>
          <w:rFonts w:eastAsia="Times New Roman"/>
          <w:lang w:val="en-US" w:eastAsia="en-US"/>
        </w:rPr>
        <w:fldChar w:fldCharType="separate"/>
      </w:r>
      <w:r>
        <w:rPr>
          <w:rFonts w:eastAsia="Times New Roman"/>
          <w:lang w:val="en-US" w:eastAsia="en-US"/>
        </w:rPr>
        <w:t>4.4</w:t>
      </w:r>
      <w:r>
        <w:rPr>
          <w:rFonts w:eastAsia="Times New Roman"/>
          <w:lang w:val="en-US" w:eastAsia="en-US"/>
        </w:rPr>
        <w:fldChar w:fldCharType="end"/>
      </w:r>
      <w:r>
        <w:rPr>
          <w:rFonts w:eastAsia="Times New Roman"/>
          <w:lang w:val="en-US" w:eastAsia="en-US"/>
        </w:rPr>
        <w:t>. Functia trackProduct apeleaza functia getProducts(barcodeId) si functia parentProducts(barcodeId)</w:t>
      </w:r>
      <w:r w:rsidR="00DF06B8">
        <w:rPr>
          <w:rFonts w:eastAsia="Times New Roman"/>
          <w:lang w:val="en-US" w:eastAsia="en-US"/>
        </w:rPr>
        <w:t xml:space="preserve"> din clasa</w:t>
      </w:r>
      <w:r>
        <w:rPr>
          <w:rFonts w:eastAsia="Times New Roman"/>
          <w:lang w:val="en-US" w:eastAsia="en-US"/>
        </w:rPr>
        <w:t xml:space="preserve">. Functia parentProducts(barcodeId) </w:t>
      </w:r>
      <w:r w:rsidR="00DF06B8">
        <w:rPr>
          <w:rFonts w:eastAsia="Times New Roman"/>
          <w:lang w:val="en-US" w:eastAsia="en-US"/>
        </w:rPr>
        <w:t xml:space="preserve">utilizeaza functiile products(barcodeId)  si parentProducts(barcodeId, ingredientIndex) din contractul inteligent pentru a determina produse si lista de produse a unui produs. </w:t>
      </w:r>
      <w:r w:rsidR="007328FA">
        <w:rPr>
          <w:rFonts w:eastAsia="Times New Roman"/>
          <w:lang w:val="en-US" w:eastAsia="en-US"/>
        </w:rPr>
        <w:t>La fel</w:t>
      </w:r>
      <w:r w:rsidR="00DF06B8">
        <w:rPr>
          <w:rFonts w:eastAsia="Times New Roman"/>
          <w:lang w:val="en-US" w:eastAsia="en-US"/>
        </w:rPr>
        <w:t xml:space="preserve"> cum este prezentat si in algoritm</w:t>
      </w:r>
      <w:r w:rsidR="007328FA">
        <w:rPr>
          <w:rFonts w:eastAsia="Times New Roman"/>
          <w:lang w:val="en-US" w:eastAsia="en-US"/>
        </w:rPr>
        <w:t xml:space="preserve"> functia</w:t>
      </w:r>
      <w:r w:rsidR="00DF06B8">
        <w:rPr>
          <w:rFonts w:eastAsia="Times New Roman"/>
          <w:lang w:val="en-US" w:eastAsia="en-US"/>
        </w:rPr>
        <w:t xml:space="preserve"> intra intr-un apel recursiv,</w:t>
      </w:r>
      <w:r w:rsidR="007328FA">
        <w:rPr>
          <w:rFonts w:eastAsia="Times New Roman"/>
          <w:lang w:val="en-US" w:eastAsia="en-US"/>
        </w:rPr>
        <w:t xml:space="preserve"> iar</w:t>
      </w:r>
      <w:r w:rsidR="00DF06B8">
        <w:rPr>
          <w:rFonts w:eastAsia="Times New Roman"/>
          <w:lang w:val="en-US" w:eastAsia="en-US"/>
        </w:rPr>
        <w:t xml:space="preserve"> in final produsele sunt salvate in lista </w:t>
      </w:r>
      <w:r w:rsidR="00DF06B8" w:rsidRPr="006060DB">
        <w:rPr>
          <w:rFonts w:eastAsia="Times New Roman"/>
          <w:lang w:val="en-US" w:eastAsia="en-US"/>
        </w:rPr>
        <w:t>parentProductList</w:t>
      </w:r>
      <w:r w:rsidR="00DF06B8">
        <w:rPr>
          <w:rFonts w:eastAsia="Times New Roman"/>
          <w:lang w:val="en-US" w:eastAsia="en-US"/>
        </w:rPr>
        <w:t>.</w:t>
      </w:r>
      <w:r w:rsidR="0061388D">
        <w:rPr>
          <w:lang w:eastAsia="ko-KR"/>
        </w:rPr>
        <w:t xml:space="preserve"> </w:t>
      </w:r>
    </w:p>
    <w:p w14:paraId="4853940E" w14:textId="48235435" w:rsidR="00C927A4" w:rsidRPr="00881765" w:rsidRDefault="007328FA" w:rsidP="00C927A4">
      <w:pPr>
        <w:ind w:firstLine="0"/>
        <w:rPr>
          <w:lang w:eastAsia="ko-KR"/>
        </w:rPr>
      </w:pPr>
      <w:r>
        <w:rPr>
          <w:lang w:eastAsia="ko-KR"/>
        </w:rPr>
        <w:tab/>
        <w:t xml:space="preserve">Accesarea transferurilor unui utilizator este realizata in functia accountTransfers, se identifica numarul de transferuri prin apelul </w:t>
      </w:r>
      <w:r w:rsidR="001E7CA6">
        <w:rPr>
          <w:lang w:eastAsia="ko-KR"/>
        </w:rPr>
        <w:t>accountT</w:t>
      </w:r>
      <w:r>
        <w:rPr>
          <w:lang w:eastAsia="ko-KR"/>
        </w:rPr>
        <w:t xml:space="preserve">ransferCount din contractul inteligent Products, apoi se apeleaza repetitiv functia transfers din Products pentru a a crea lista de transferuri. </w:t>
      </w:r>
    </w:p>
    <w:p w14:paraId="619AFA96" w14:textId="73ADC0A1" w:rsidR="004827E6" w:rsidRDefault="001E7CA6" w:rsidP="004827E6">
      <w:pPr>
        <w:pStyle w:val="Heading3"/>
        <w:numPr>
          <w:ilvl w:val="2"/>
          <w:numId w:val="5"/>
        </w:numPr>
        <w:tabs>
          <w:tab w:val="num" w:pos="720"/>
        </w:tabs>
        <w:ind w:left="357" w:hanging="357"/>
      </w:pPr>
      <w:bookmarkStart w:id="124" w:name="_Toc171166646"/>
      <w:r>
        <w:t>Elemente de prezentare din interfata utilizator</w:t>
      </w:r>
      <w:bookmarkEnd w:id="124"/>
      <w:r>
        <w:t xml:space="preserve"> </w:t>
      </w:r>
    </w:p>
    <w:p w14:paraId="6BC3D3E0" w14:textId="15D60D4C" w:rsidR="001E7CA6" w:rsidRDefault="001E7CA6" w:rsidP="001E7CA6">
      <w:pPr>
        <w:pStyle w:val="Heading4"/>
        <w:numPr>
          <w:ilvl w:val="3"/>
          <w:numId w:val="5"/>
        </w:numPr>
        <w:tabs>
          <w:tab w:val="num" w:pos="720"/>
        </w:tabs>
        <w:ind w:left="862" w:hanging="862"/>
        <w:rPr>
          <w:i w:val="0"/>
          <w:iCs/>
          <w:sz w:val="24"/>
          <w:szCs w:val="24"/>
        </w:rPr>
      </w:pPr>
      <w:r>
        <w:rPr>
          <w:i w:val="0"/>
          <w:iCs/>
          <w:sz w:val="24"/>
          <w:szCs w:val="24"/>
        </w:rPr>
        <w:t>Paginile aplicatiei de trasabilitate – modulul pages</w:t>
      </w:r>
    </w:p>
    <w:p w14:paraId="4FC8CA2A" w14:textId="32D65627" w:rsidR="001E7CA6" w:rsidRDefault="001E7CA6" w:rsidP="001E7CA6">
      <w:pPr>
        <w:rPr>
          <w:lang w:eastAsia="ko-KR"/>
        </w:rPr>
      </w:pPr>
      <w:r>
        <w:rPr>
          <w:lang w:eastAsia="ko-KR"/>
        </w:rPr>
        <w:t>Paginile aplicatie</w:t>
      </w:r>
      <w:r w:rsidR="00684D9A">
        <w:rPr>
          <w:lang w:eastAsia="ko-KR"/>
        </w:rPr>
        <w:t>i faciliteaza afisarea datelor primite din contractele inteligente, permit utilizatorului sa introduca date si apeleaza functii din contractele inteligente prin intermediul claselor SupplyChainContract, UsersContract si ProductsContract.</w:t>
      </w:r>
      <w:r w:rsidR="00AB3EB8">
        <w:rPr>
          <w:lang w:eastAsia="ko-KR"/>
        </w:rPr>
        <w:t xml:space="preserve"> Toate paginile contin functia loadBlockChainData care este apelata in momentul in care pagina este incarcata pentru prima data. Aceasta functie este folosita pentru a incarca date </w:t>
      </w:r>
      <w:r w:rsidR="00BD1924">
        <w:rPr>
          <w:lang w:eastAsia="ko-KR"/>
        </w:rPr>
        <w:t>din contractele inteligente</w:t>
      </w:r>
      <w:r w:rsidR="00AB3EB8">
        <w:rPr>
          <w:lang w:eastAsia="ko-KR"/>
        </w:rPr>
        <w:t>.</w:t>
      </w:r>
    </w:p>
    <w:p w14:paraId="2B2C58C5" w14:textId="570F06AA" w:rsidR="00684D9A" w:rsidRDefault="00684D9A" w:rsidP="00AB3EB8">
      <w:pPr>
        <w:rPr>
          <w:lang w:eastAsia="ko-KR"/>
        </w:rPr>
      </w:pPr>
      <w:r>
        <w:rPr>
          <w:lang w:eastAsia="ko-KR"/>
        </w:rPr>
        <w:t>Pagina de identificare a unui produs cu ajutorul codului de bare este TrackingPage. Aceasta pagina contine un obiect de tip ProductsContract, _productsContract</w:t>
      </w:r>
      <w:r w:rsidR="00AB3EB8">
        <w:rPr>
          <w:lang w:eastAsia="ko-KR"/>
        </w:rPr>
        <w:t xml:space="preserve"> utilizat pentru a apela functia de reconstruire traseului unui produs</w:t>
      </w:r>
      <w:r>
        <w:rPr>
          <w:lang w:eastAsia="ko-KR"/>
        </w:rPr>
        <w:t>, si un obiect productHistory care va contine istoricul produs</w:t>
      </w:r>
      <w:r w:rsidR="00AB3EB8">
        <w:rPr>
          <w:lang w:eastAsia="ko-KR"/>
        </w:rPr>
        <w:t>ului cautat</w:t>
      </w:r>
      <w:r>
        <w:rPr>
          <w:lang w:eastAsia="ko-KR"/>
        </w:rPr>
        <w:t>. Pagina afiseaza o componenta care permite introducerea codului de bare si o componenta care afiseaza rezultatul cautarii.</w:t>
      </w:r>
    </w:p>
    <w:p w14:paraId="767F9706" w14:textId="775E0CCB" w:rsidR="00AB3EB8" w:rsidRDefault="00AB3EB8" w:rsidP="00AB3EB8">
      <w:pPr>
        <w:rPr>
          <w:lang w:eastAsia="ko-KR"/>
        </w:rPr>
      </w:pPr>
      <w:r>
        <w:rPr>
          <w:lang w:eastAsia="ko-KR"/>
        </w:rPr>
        <w:t xml:space="preserve">Pagina de profil a unui utilizator, ProfilePage, afiseaza detaliile contului conectat la aplicatia blockchain. Pagina contine un obiect care salveaza detaliile contului, user, si un obiect care realizeaza conexiunea cu contractul inteliget User, _userContract. </w:t>
      </w:r>
      <w:r w:rsidR="00BD1924">
        <w:rPr>
          <w:lang w:eastAsia="ko-KR"/>
        </w:rPr>
        <w:t>Pentru obtinerea datelor utilizatorului se apeleaza functia getCurrentUser, iar datele obtinute sunt transmise catre componenta UserDetails pentru a fi afisate.</w:t>
      </w:r>
    </w:p>
    <w:p w14:paraId="6E1DC82C" w14:textId="5BCE3DC6" w:rsidR="00BD1924" w:rsidRDefault="00BD1924" w:rsidP="00AB3EB8">
      <w:pPr>
        <w:rPr>
          <w:lang w:eastAsia="ko-KR"/>
        </w:rPr>
      </w:pPr>
      <w:r>
        <w:rPr>
          <w:lang w:eastAsia="ko-KR"/>
        </w:rPr>
        <w:t>Pagina de afisare a retetelor disponibile in sistem este RecipePage, aceasta contine un obiect in care se va salva lista de retete, recipes, in momentul in care se apleaza functia getRecipeList din obiectul _productContract. Pagina afiseaza doua componente, un text si o matrice de celule care afiseaza datele retetelor.</w:t>
      </w:r>
    </w:p>
    <w:p w14:paraId="1224C1E1" w14:textId="1093E7DC" w:rsidR="005C3994" w:rsidRDefault="005C3994" w:rsidP="00166EE5">
      <w:pPr>
        <w:rPr>
          <w:lang w:eastAsia="ko-KR"/>
        </w:rPr>
      </w:pPr>
      <w:r>
        <w:rPr>
          <w:lang w:eastAsia="ko-KR"/>
        </w:rPr>
        <w:t>Pagina de afisare a tipurilor de produ</w:t>
      </w:r>
      <w:r w:rsidR="00166EE5">
        <w:rPr>
          <w:lang w:eastAsia="ko-KR"/>
        </w:rPr>
        <w:t>s</w:t>
      </w:r>
      <w:r>
        <w:rPr>
          <w:lang w:eastAsia="ko-KR"/>
        </w:rPr>
        <w:t>e disponibile in sistem este ProductsPage, aceasta contine un obiect in care se va salva lista de tipuri de produse, productTypes. Pagina afiseaza doua componente, un tabel care afiseaza datele din lista productTypes</w:t>
      </w:r>
      <w:r w:rsidR="00166EE5">
        <w:rPr>
          <w:lang w:eastAsia="ko-KR"/>
        </w:rPr>
        <w:t xml:space="preserve">, si o componenta care permite adaugarea de tipuri de produse in sistemul de trasabilitate. Componenta este vizibila doar pentru utilizatorii de tip Admin pentru ca </w:t>
      </w:r>
      <w:r w:rsidR="00166EE5">
        <w:rPr>
          <w:lang w:eastAsia="ko-KR"/>
        </w:rPr>
        <w:lastRenderedPageBreak/>
        <w:t>functionalitatea de a adauga tipuri de produse nu este permisa pentru alte tipuri de utilizatori.</w:t>
      </w:r>
    </w:p>
    <w:p w14:paraId="7D60AFA9" w14:textId="1F74E11C" w:rsidR="00BD1924" w:rsidRDefault="00BD1924" w:rsidP="00AB3EB8">
      <w:pPr>
        <w:rPr>
          <w:lang w:eastAsia="ko-KR"/>
        </w:rPr>
      </w:pPr>
      <w:r>
        <w:rPr>
          <w:lang w:eastAsia="ko-KR"/>
        </w:rPr>
        <w:t xml:space="preserve">Pagina de </w:t>
      </w:r>
      <w:r w:rsidR="00166EE5">
        <w:rPr>
          <w:lang w:eastAsia="ko-KR"/>
        </w:rPr>
        <w:t>cautare</w:t>
      </w:r>
      <w:r>
        <w:rPr>
          <w:lang w:eastAsia="ko-KR"/>
        </w:rPr>
        <w:t xml:space="preserve"> a unui cont din sistemul de trasabilitate este CompaniesPage</w:t>
      </w:r>
      <w:r w:rsidR="00E10CBE">
        <w:rPr>
          <w:lang w:eastAsia="ko-KR"/>
        </w:rPr>
        <w:t>. Aceasta contine o componenta care permite introducerea unui identificator, care mai departe va fi utilizat pentru cautarea in lista de conturi din contractul inteligent Users. Datele obtinute in urma acestui apel vor fi afisate in alta componenta.</w:t>
      </w:r>
    </w:p>
    <w:p w14:paraId="5128BB43" w14:textId="530A74DD" w:rsidR="00E10CBE" w:rsidRDefault="00E10CBE" w:rsidP="00AB3EB8">
      <w:pPr>
        <w:rPr>
          <w:lang w:eastAsia="ko-KR"/>
        </w:rPr>
      </w:pPr>
      <w:r>
        <w:rPr>
          <w:lang w:eastAsia="ko-KR"/>
        </w:rPr>
        <w:t>Conectarea unui actor in sistem se face prin intermediul paginii ConnectPage. In aceasta pagina sunt folosite componente pentru introducerea datelor unui utilizator. Datele completate pot fi transmise mai departe functiei register din clasa UsersContract.</w:t>
      </w:r>
    </w:p>
    <w:p w14:paraId="53322484" w14:textId="77B062AC" w:rsidR="00E10CBE" w:rsidRDefault="00E10CBE" w:rsidP="00AB3EB8">
      <w:pPr>
        <w:rPr>
          <w:lang w:eastAsia="ko-KR"/>
        </w:rPr>
      </w:pPr>
      <w:r>
        <w:rPr>
          <w:lang w:eastAsia="ko-KR"/>
        </w:rPr>
        <w:t>Evenimentele emise de contractele inteligente</w:t>
      </w:r>
      <w:r w:rsidR="005C3994">
        <w:rPr>
          <w:lang w:eastAsia="ko-KR"/>
        </w:rPr>
        <w:t xml:space="preserve"> din blockchain</w:t>
      </w:r>
      <w:r>
        <w:rPr>
          <w:lang w:eastAsia="ko-KR"/>
        </w:rPr>
        <w:t xml:space="preserve"> sunt afisate in pagina DashboardPage. </w:t>
      </w:r>
      <w:r w:rsidR="00166EE5">
        <w:rPr>
          <w:lang w:eastAsia="ko-KR"/>
        </w:rPr>
        <w:t>Pagina contine instante ale claselor ProductsContract si UsersContrac</w:t>
      </w:r>
      <w:r w:rsidR="002D577A">
        <w:rPr>
          <w:lang w:eastAsia="ko-KR"/>
        </w:rPr>
        <w:t xml:space="preserve">t, _productsContract si _usersContract. In pagina se apeleaza functia getUserCount din _userContract, si functiile getProductTypeEvents, getProductEvents si getComposedProductEvent din _productsContract. </w:t>
      </w:r>
      <w:r>
        <w:rPr>
          <w:lang w:eastAsia="ko-KR"/>
        </w:rPr>
        <w:t xml:space="preserve">Datele </w:t>
      </w:r>
      <w:r w:rsidR="002D577A">
        <w:rPr>
          <w:lang w:eastAsia="ko-KR"/>
        </w:rPr>
        <w:t xml:space="preserve">obtinute </w:t>
      </w:r>
      <w:r w:rsidR="005C3994">
        <w:rPr>
          <w:lang w:eastAsia="ko-KR"/>
        </w:rPr>
        <w:t>sunt afisate in de text sau sub forma tabelara.</w:t>
      </w:r>
    </w:p>
    <w:p w14:paraId="44C65CF1" w14:textId="64D0ED74" w:rsidR="002D577A" w:rsidRDefault="002D577A" w:rsidP="00AB3EB8">
      <w:pPr>
        <w:rPr>
          <w:lang w:eastAsia="ko-KR"/>
        </w:rPr>
      </w:pPr>
      <w:r>
        <w:rPr>
          <w:lang w:eastAsia="ko-KR"/>
        </w:rPr>
        <w:t xml:space="preserve">Pagina pentru vizualizarea transferurilor este </w:t>
      </w:r>
      <w:r w:rsidRPr="00910AB8">
        <w:rPr>
          <w:lang w:eastAsia="ko-KR"/>
        </w:rPr>
        <w:t>SellProductPage</w:t>
      </w:r>
      <w:r w:rsidR="00910AB8">
        <w:rPr>
          <w:lang w:eastAsia="ko-KR"/>
        </w:rPr>
        <w:t>. Aceasta pagina obtine detaliile contului curent si lista transferurilor asociate contului. Pentru a accepta sau refuza un  transfer se pot apela functii din clasa ProductsContract. Datele obtinute sunt afisate sub forma tabelara folosind o componenta.</w:t>
      </w:r>
      <w:r w:rsidR="001816F1">
        <w:rPr>
          <w:lang w:eastAsia="ko-KR"/>
        </w:rPr>
        <w:t xml:space="preserve"> Pe de alta parte, pagina mai contine componente care permit introducerea datelor pentru initierea transferului unui produs. Utilizatorul poate introduce codul de bare al produsului pe care doreste sa il transfere, cantitatea produsului si poate selecta dintr-o lista de utilizatori </w:t>
      </w:r>
      <w:r w:rsidR="008E4B4F">
        <w:rPr>
          <w:lang w:eastAsia="ko-KR"/>
        </w:rPr>
        <w:t>cui doreste sa ii trimita produsul.</w:t>
      </w:r>
    </w:p>
    <w:p w14:paraId="1F6636C9" w14:textId="2625EEE6" w:rsidR="002D577A" w:rsidRPr="001E7CA6" w:rsidRDefault="002D577A" w:rsidP="00AB3EB8">
      <w:pPr>
        <w:rPr>
          <w:lang w:eastAsia="ko-KR"/>
        </w:rPr>
      </w:pPr>
      <w:r>
        <w:rPr>
          <w:lang w:eastAsia="ko-KR"/>
        </w:rPr>
        <w:t xml:space="preserve">Stocul unui utilizator poate fi vizualizat in pagina </w:t>
      </w:r>
      <w:r w:rsidRPr="008E4B4F">
        <w:rPr>
          <w:lang w:eastAsia="ko-KR"/>
        </w:rPr>
        <w:t>MyStockPage</w:t>
      </w:r>
      <w:r>
        <w:rPr>
          <w:lang w:eastAsia="ko-KR"/>
        </w:rPr>
        <w:t xml:space="preserve">. </w:t>
      </w:r>
      <w:r w:rsidR="008E4B4F">
        <w:rPr>
          <w:lang w:eastAsia="ko-KR"/>
        </w:rPr>
        <w:t>Datele</w:t>
      </w:r>
      <w:r w:rsidR="00A90721">
        <w:rPr>
          <w:lang w:eastAsia="ko-KR"/>
        </w:rPr>
        <w:t xml:space="preserve"> produselor din stoc</w:t>
      </w:r>
      <w:r w:rsidR="008E4B4F">
        <w:rPr>
          <w:lang w:eastAsia="ko-KR"/>
        </w:rPr>
        <w:t xml:space="preserve"> sunt preluate prin accesarea contractului inteligent si </w:t>
      </w:r>
      <w:r w:rsidR="00922554">
        <w:rPr>
          <w:lang w:eastAsia="ko-KR"/>
        </w:rPr>
        <w:t>transmise unei componente care afiseaza produsele intr-un tabel.</w:t>
      </w:r>
      <w:r w:rsidR="00A90721">
        <w:rPr>
          <w:lang w:eastAsia="ko-KR"/>
        </w:rPr>
        <w:t xml:space="preserve"> Pe aceeasi pagina se pot adauga produse de baza prin selectarea tipului de produs, a datelor de productie si expirare si a cantitatii sau se pot adauga produse compuse prin selectarea unei retete. Pentru a realiza inregistrarea produselor in sistemul de trasabilitate se folosesc functiile din clasa ProductsContract.</w:t>
      </w:r>
    </w:p>
    <w:p w14:paraId="10E71A7A" w14:textId="4651C360" w:rsidR="0000011B" w:rsidRDefault="001E7CA6" w:rsidP="001E7CA6">
      <w:pPr>
        <w:pStyle w:val="Heading4"/>
        <w:numPr>
          <w:ilvl w:val="3"/>
          <w:numId w:val="5"/>
        </w:numPr>
        <w:tabs>
          <w:tab w:val="num" w:pos="720"/>
        </w:tabs>
        <w:ind w:left="862" w:hanging="862"/>
        <w:rPr>
          <w:i w:val="0"/>
          <w:iCs/>
          <w:sz w:val="24"/>
          <w:szCs w:val="24"/>
        </w:rPr>
      </w:pPr>
      <w:r>
        <w:rPr>
          <w:i w:val="0"/>
          <w:iCs/>
          <w:sz w:val="24"/>
          <w:szCs w:val="24"/>
        </w:rPr>
        <w:t>Componentele utilizate in aplicatiei de trasabilitate – modulul components</w:t>
      </w:r>
    </w:p>
    <w:p w14:paraId="49C1247F" w14:textId="39BEEF2C" w:rsidR="001E7CA6" w:rsidRDefault="00A90721" w:rsidP="001E7CA6">
      <w:pPr>
        <w:rPr>
          <w:lang w:eastAsia="ko-KR"/>
        </w:rPr>
      </w:pPr>
      <w:r>
        <w:rPr>
          <w:lang w:eastAsia="ko-KR"/>
        </w:rPr>
        <w:t>Componentele utilizate in paginile prezentate anterior sunt folosite pentru afisarea datelor sau pentru introducerea datelor</w:t>
      </w:r>
      <w:r w:rsidR="001C2DD0">
        <w:rPr>
          <w:lang w:eastAsia="ko-KR"/>
        </w:rPr>
        <w:t xml:space="preserve"> de catre utilizatori. Componentele primesc parametrii care contin obiecte sau functii care se apeleaza la apasarea unui buton, aceste sunt impartite in urmatoarele categorii:</w:t>
      </w:r>
    </w:p>
    <w:p w14:paraId="4976D80A" w14:textId="4E1BF202" w:rsidR="001C2DD0" w:rsidRDefault="001C2DD0" w:rsidP="001C2DD0">
      <w:pPr>
        <w:pStyle w:val="ListParagraph"/>
        <w:numPr>
          <w:ilvl w:val="0"/>
          <w:numId w:val="8"/>
        </w:numPr>
        <w:rPr>
          <w:lang w:eastAsia="ko-KR"/>
        </w:rPr>
      </w:pPr>
      <w:r>
        <w:rPr>
          <w:lang w:eastAsia="ko-KR"/>
        </w:rPr>
        <w:t>Formulare pentru introducerea datelor</w:t>
      </w:r>
      <w:r w:rsidR="009E61BE">
        <w:rPr>
          <w:lang w:eastAsia="ko-KR"/>
        </w:rPr>
        <w:t xml:space="preserve"> si transmiterea acestora prin intermediul unei functi</w:t>
      </w:r>
      <w:r>
        <w:rPr>
          <w:lang w:eastAsia="ko-KR"/>
        </w:rPr>
        <w:t>: AddProductForm, AddProductTypeForm, AddUserForm, CreateProductForm, FindUserForm, ProductTrackForm</w:t>
      </w:r>
    </w:p>
    <w:p w14:paraId="7B9F0EE7" w14:textId="356122DB" w:rsidR="001C2DD0" w:rsidRDefault="001C2DD0" w:rsidP="001C2DD0">
      <w:pPr>
        <w:pStyle w:val="ListParagraph"/>
        <w:numPr>
          <w:ilvl w:val="0"/>
          <w:numId w:val="8"/>
        </w:numPr>
        <w:rPr>
          <w:lang w:eastAsia="ko-KR"/>
        </w:rPr>
      </w:pPr>
      <w:r>
        <w:rPr>
          <w:lang w:eastAsia="ko-KR"/>
        </w:rPr>
        <w:t>Tabele: TransferTable, ProductTable, ProductTypeTable, RecipeTable</w:t>
      </w:r>
    </w:p>
    <w:p w14:paraId="5915D075" w14:textId="5C192F17" w:rsidR="001C2DD0" w:rsidRDefault="001C2DD0" w:rsidP="001C2DD0">
      <w:pPr>
        <w:pStyle w:val="ListParagraph"/>
        <w:numPr>
          <w:ilvl w:val="0"/>
          <w:numId w:val="8"/>
        </w:numPr>
        <w:rPr>
          <w:lang w:eastAsia="ko-KR"/>
        </w:rPr>
      </w:pPr>
      <w:r>
        <w:rPr>
          <w:lang w:eastAsia="ko-KR"/>
        </w:rPr>
        <w:t>Carduri: ProductCard, RecipeCard</w:t>
      </w:r>
    </w:p>
    <w:p w14:paraId="07A965F6" w14:textId="1023EE6F" w:rsidR="001C2DD0" w:rsidRDefault="001C2DD0" w:rsidP="001C2DD0">
      <w:pPr>
        <w:pStyle w:val="ListParagraph"/>
        <w:numPr>
          <w:ilvl w:val="0"/>
          <w:numId w:val="8"/>
        </w:numPr>
        <w:rPr>
          <w:lang w:eastAsia="ko-KR"/>
        </w:rPr>
      </w:pPr>
      <w:r>
        <w:rPr>
          <w:lang w:eastAsia="ko-KR"/>
        </w:rPr>
        <w:t>ProductsGrid</w:t>
      </w:r>
    </w:p>
    <w:p w14:paraId="4D7ED730" w14:textId="5CD5F652" w:rsidR="001C2DD0" w:rsidRDefault="001C2DD0" w:rsidP="001C2DD0">
      <w:pPr>
        <w:pStyle w:val="ListParagraph"/>
        <w:numPr>
          <w:ilvl w:val="0"/>
          <w:numId w:val="8"/>
        </w:numPr>
        <w:rPr>
          <w:lang w:eastAsia="ko-KR"/>
        </w:rPr>
      </w:pPr>
      <w:r>
        <w:rPr>
          <w:lang w:eastAsia="ko-KR"/>
        </w:rPr>
        <w:t>UserDetails</w:t>
      </w:r>
    </w:p>
    <w:p w14:paraId="35D0CEF2" w14:textId="5D437733" w:rsidR="001C2DD0" w:rsidRDefault="001C2DD0" w:rsidP="001C2DD0">
      <w:pPr>
        <w:pStyle w:val="ListParagraph"/>
        <w:numPr>
          <w:ilvl w:val="0"/>
          <w:numId w:val="8"/>
        </w:numPr>
        <w:rPr>
          <w:lang w:eastAsia="ko-KR"/>
        </w:rPr>
      </w:pPr>
      <w:r>
        <w:rPr>
          <w:lang w:eastAsia="ko-KR"/>
        </w:rPr>
        <w:t>SimplePopup</w:t>
      </w:r>
    </w:p>
    <w:p w14:paraId="0040B852" w14:textId="4738EBAA" w:rsidR="001C2DD0" w:rsidRDefault="001C2DD0" w:rsidP="001C2DD0">
      <w:pPr>
        <w:pStyle w:val="ListParagraph"/>
        <w:numPr>
          <w:ilvl w:val="0"/>
          <w:numId w:val="8"/>
        </w:numPr>
        <w:rPr>
          <w:lang w:eastAsia="ko-KR"/>
        </w:rPr>
      </w:pPr>
      <w:r>
        <w:rPr>
          <w:lang w:eastAsia="ko-KR"/>
        </w:rPr>
        <w:t>TransactionSnackbar</w:t>
      </w:r>
    </w:p>
    <w:p w14:paraId="3EDEF897" w14:textId="77777777" w:rsidR="0000011B" w:rsidRPr="0000011B" w:rsidRDefault="0000011B" w:rsidP="0000011B">
      <w:pPr>
        <w:rPr>
          <w:lang w:eastAsia="ko-KR"/>
        </w:rPr>
      </w:pPr>
    </w:p>
    <w:p w14:paraId="1D290C16" w14:textId="77777777" w:rsidR="004827E6" w:rsidRPr="004827E6" w:rsidRDefault="004827E6" w:rsidP="004827E6">
      <w:pPr>
        <w:ind w:firstLine="357"/>
        <w:rPr>
          <w:lang w:eastAsia="ko-KR"/>
        </w:rPr>
      </w:pPr>
    </w:p>
    <w:p w14:paraId="1A853D3E" w14:textId="77777777" w:rsidR="003F41D6" w:rsidRPr="003F41D6" w:rsidRDefault="003F41D6" w:rsidP="003F41D6">
      <w:pPr>
        <w:rPr>
          <w:lang w:eastAsia="ko-KR"/>
        </w:rPr>
      </w:pPr>
    </w:p>
    <w:p w14:paraId="47701098" w14:textId="77777777" w:rsidR="00470994" w:rsidRDefault="00470994">
      <w:pPr>
        <w:suppressAutoHyphens w:val="0"/>
        <w:ind w:firstLine="0"/>
        <w:jc w:val="left"/>
      </w:pPr>
    </w:p>
    <w:p w14:paraId="1228877E" w14:textId="30D533F2" w:rsidR="00001D02" w:rsidRPr="00296531" w:rsidRDefault="00F103BC" w:rsidP="008F7964">
      <w:pPr>
        <w:suppressAutoHyphens w:val="0"/>
        <w:ind w:firstLine="0"/>
        <w:jc w:val="left"/>
        <w:sectPr w:rsidR="00001D02" w:rsidRPr="00296531" w:rsidSect="00BB699B">
          <w:headerReference w:type="default" r:id="rId37"/>
          <w:pgSz w:w="11906" w:h="16838" w:code="9"/>
          <w:pgMar w:top="1440" w:right="1800" w:bottom="1440" w:left="1800" w:header="709" w:footer="720" w:gutter="0"/>
          <w:cols w:space="720"/>
          <w:titlePg/>
          <w:docGrid w:linePitch="360"/>
        </w:sectPr>
      </w:pPr>
      <w:r>
        <w:br w:type="textWrapping" w:clear="all"/>
      </w:r>
    </w:p>
    <w:p w14:paraId="37E2B202" w14:textId="3D3B66FA" w:rsidR="00001D02" w:rsidRPr="00296531" w:rsidRDefault="00001D02" w:rsidP="00001D02">
      <w:pPr>
        <w:pStyle w:val="Heading1"/>
      </w:pPr>
      <w:bookmarkStart w:id="125" w:name="_Toc384978578"/>
      <w:bookmarkStart w:id="126" w:name="_Toc384978592"/>
      <w:bookmarkStart w:id="127" w:name="_Toc384979764"/>
      <w:bookmarkStart w:id="128" w:name="_Ref66944372"/>
      <w:bookmarkStart w:id="129" w:name="_Ref66944380"/>
      <w:bookmarkStart w:id="130" w:name="_Ref66944430"/>
      <w:bookmarkStart w:id="131" w:name="_Ref66944445"/>
      <w:bookmarkStart w:id="132" w:name="_Toc171166647"/>
      <w:commentRangeStart w:id="133"/>
      <w:r w:rsidRPr="00296531">
        <w:lastRenderedPageBreak/>
        <w:t xml:space="preserve">Testare </w:t>
      </w:r>
      <w:r w:rsidR="00A051DD" w:rsidRPr="00296531">
        <w:t>și</w:t>
      </w:r>
      <w:r w:rsidRPr="00296531">
        <w:t xml:space="preserve"> </w:t>
      </w:r>
      <w:r w:rsidR="00E0797B">
        <w:t>v</w:t>
      </w:r>
      <w:r w:rsidRPr="00296531">
        <w:t>alidare</w:t>
      </w:r>
      <w:bookmarkEnd w:id="125"/>
      <w:bookmarkEnd w:id="126"/>
      <w:bookmarkEnd w:id="127"/>
      <w:bookmarkEnd w:id="128"/>
      <w:bookmarkEnd w:id="129"/>
      <w:bookmarkEnd w:id="130"/>
      <w:bookmarkEnd w:id="131"/>
      <w:commentRangeEnd w:id="133"/>
      <w:r w:rsidR="001078DB">
        <w:rPr>
          <w:rStyle w:val="Heading7Char"/>
          <w:rFonts w:eastAsia="Batang"/>
          <w:b w:val="0"/>
          <w:lang w:val="x-none"/>
        </w:rPr>
        <w:commentReference w:id="133"/>
      </w:r>
      <w:bookmarkEnd w:id="132"/>
    </w:p>
    <w:p w14:paraId="22D69A76" w14:textId="14E7B469" w:rsidR="004827E6" w:rsidRDefault="004827E6">
      <w:pPr>
        <w:suppressAutoHyphens w:val="0"/>
        <w:ind w:firstLine="0"/>
        <w:jc w:val="left"/>
      </w:pPr>
      <w:r>
        <w:t>Teste – unit-testele implementate in aplicatie</w:t>
      </w:r>
    </w:p>
    <w:p w14:paraId="75BE8F74" w14:textId="0A601371" w:rsidR="004827E6" w:rsidRDefault="004827E6">
      <w:pPr>
        <w:suppressAutoHyphens w:val="0"/>
        <w:ind w:firstLine="0"/>
        <w:jc w:val="left"/>
      </w:pPr>
      <w:r>
        <w:t>Utilizarea propriu-zisa a aplicatiei, testarea functionalitatilor principale</w:t>
      </w:r>
    </w:p>
    <w:p w14:paraId="1B2DF28B" w14:textId="77777777" w:rsidR="004827E6" w:rsidRDefault="004827E6">
      <w:pPr>
        <w:suppressAutoHyphens w:val="0"/>
        <w:ind w:firstLine="0"/>
        <w:jc w:val="left"/>
      </w:pPr>
      <w:r>
        <w:t>Calcularea pretului platit pentru tranzactii, gas-ul utilizat</w:t>
      </w:r>
    </w:p>
    <w:p w14:paraId="713BB1A6" w14:textId="77777777" w:rsidR="004827E6" w:rsidRDefault="004827E6">
      <w:pPr>
        <w:suppressAutoHyphens w:val="0"/>
        <w:ind w:firstLine="0"/>
        <w:jc w:val="left"/>
      </w:pPr>
      <w:r>
        <w:t>Erorirle returnate</w:t>
      </w:r>
    </w:p>
    <w:p w14:paraId="49FCCB71" w14:textId="672428BC" w:rsidR="00BB699B" w:rsidRDefault="00BB699B">
      <w:pPr>
        <w:suppressAutoHyphens w:val="0"/>
        <w:ind w:firstLine="0"/>
        <w:jc w:val="left"/>
      </w:pPr>
      <w:r>
        <w:br w:type="page"/>
      </w:r>
    </w:p>
    <w:p w14:paraId="62FAF934" w14:textId="77777777" w:rsidR="00001D02" w:rsidRPr="00296531" w:rsidRDefault="00001D02" w:rsidP="00001D02"/>
    <w:p w14:paraId="6E03A735" w14:textId="77777777" w:rsidR="009601F3" w:rsidRPr="00296531" w:rsidRDefault="009601F3" w:rsidP="009601F3"/>
    <w:p w14:paraId="1D329CE9" w14:textId="77777777" w:rsidR="00001D02" w:rsidRPr="00296531" w:rsidRDefault="00001D02" w:rsidP="009601F3"/>
    <w:p w14:paraId="39BA457A" w14:textId="77777777" w:rsidR="00001D02" w:rsidRPr="00296531" w:rsidRDefault="00001D02" w:rsidP="009601F3"/>
    <w:p w14:paraId="3A0820F4" w14:textId="77777777" w:rsidR="00001D02" w:rsidRPr="00296531" w:rsidRDefault="00001D02" w:rsidP="009601F3">
      <w:pPr>
        <w:sectPr w:rsidR="00001D02" w:rsidRPr="00296531" w:rsidSect="00BB699B">
          <w:headerReference w:type="default" r:id="rId38"/>
          <w:headerReference w:type="first" r:id="rId39"/>
          <w:pgSz w:w="11906" w:h="16838" w:code="9"/>
          <w:pgMar w:top="1440" w:right="1800" w:bottom="1440" w:left="1800" w:header="709" w:footer="720" w:gutter="0"/>
          <w:cols w:space="720"/>
          <w:titlePg/>
          <w:docGrid w:linePitch="360"/>
        </w:sectPr>
      </w:pPr>
    </w:p>
    <w:p w14:paraId="64E4FCFE" w14:textId="0D8FD698" w:rsidR="00001D02" w:rsidRDefault="00001D02" w:rsidP="00001D02">
      <w:pPr>
        <w:pStyle w:val="Heading1"/>
      </w:pPr>
      <w:bookmarkStart w:id="134" w:name="_Toc384978579"/>
      <w:bookmarkStart w:id="135" w:name="_Toc384978593"/>
      <w:bookmarkStart w:id="136" w:name="_Toc384979765"/>
      <w:bookmarkStart w:id="137" w:name="_Ref66944462"/>
      <w:bookmarkStart w:id="138" w:name="_Ref66944472"/>
      <w:bookmarkStart w:id="139" w:name="_Toc171166648"/>
      <w:commentRangeStart w:id="140"/>
      <w:r w:rsidRPr="00296531">
        <w:lastRenderedPageBreak/>
        <w:t xml:space="preserve">Manual de </w:t>
      </w:r>
      <w:r w:rsidR="00E0797B">
        <w:t>i</w:t>
      </w:r>
      <w:r w:rsidRPr="00296531">
        <w:t xml:space="preserve">nstalare </w:t>
      </w:r>
      <w:r w:rsidR="00E0797B">
        <w:t>s</w:t>
      </w:r>
      <w:r w:rsidRPr="00296531">
        <w:t xml:space="preserve">i </w:t>
      </w:r>
      <w:r w:rsidR="00E0797B">
        <w:t>u</w:t>
      </w:r>
      <w:r w:rsidRPr="00296531">
        <w:t>tilizare</w:t>
      </w:r>
      <w:bookmarkEnd w:id="134"/>
      <w:bookmarkEnd w:id="135"/>
      <w:bookmarkEnd w:id="136"/>
      <w:bookmarkEnd w:id="137"/>
      <w:bookmarkEnd w:id="138"/>
      <w:commentRangeEnd w:id="140"/>
      <w:r w:rsidR="001078DB">
        <w:rPr>
          <w:rStyle w:val="Heading7Char"/>
          <w:rFonts w:eastAsia="Batang"/>
          <w:b w:val="0"/>
          <w:lang w:val="x-none"/>
        </w:rPr>
        <w:commentReference w:id="140"/>
      </w:r>
      <w:bookmarkEnd w:id="139"/>
    </w:p>
    <w:p w14:paraId="47BE82B7" w14:textId="40400038" w:rsidR="00A44B09" w:rsidRPr="00E836FC" w:rsidRDefault="004C6E99" w:rsidP="00E836FC">
      <w:pPr>
        <w:pStyle w:val="Heading2"/>
        <w:numPr>
          <w:ilvl w:val="1"/>
          <w:numId w:val="5"/>
        </w:numPr>
        <w:tabs>
          <w:tab w:val="num" w:pos="720"/>
        </w:tabs>
        <w:ind w:left="578" w:hanging="578"/>
        <w:rPr>
          <w:lang w:val="en-US"/>
        </w:rPr>
      </w:pPr>
      <w:r>
        <w:t>Instalare</w:t>
      </w:r>
      <w:r w:rsidR="001035C4">
        <w:rPr>
          <w:lang w:val="en-US"/>
        </w:rPr>
        <w:t>a</w:t>
      </w:r>
      <w:r>
        <w:t xml:space="preserve"> </w:t>
      </w:r>
      <w:r>
        <w:rPr>
          <w:lang w:val="en-US"/>
        </w:rPr>
        <w:t>mediilor de dezvoltare</w:t>
      </w:r>
    </w:p>
    <w:p w14:paraId="18FC97D1" w14:textId="1AE2C67E" w:rsidR="004C6E99" w:rsidRDefault="004C6E99" w:rsidP="004C6E99">
      <w:pPr>
        <w:rPr>
          <w:lang w:val="en-US" w:eastAsia="ko-KR"/>
        </w:rPr>
      </w:pPr>
      <w:r>
        <w:rPr>
          <w:lang w:val="en-US" w:eastAsia="ko-KR"/>
        </w:rPr>
        <w:t>Atat aplicatia back-end</w:t>
      </w:r>
      <w:r w:rsidR="008659C8">
        <w:rPr>
          <w:lang w:val="en-US" w:eastAsia="ko-KR"/>
        </w:rPr>
        <w:t>,</w:t>
      </w:r>
      <w:r>
        <w:rPr>
          <w:lang w:val="en-US" w:eastAsia="ko-KR"/>
        </w:rPr>
        <w:t xml:space="preserve"> cat si cea front-end folosesc mediul de dezvoltare Node.js. Acesta este utilizat in versiunea 16.20.</w:t>
      </w:r>
      <w:r w:rsidR="00A44B09">
        <w:rPr>
          <w:lang w:val="en-US" w:eastAsia="ko-KR"/>
        </w:rPr>
        <w:t>2</w:t>
      </w:r>
      <w:r>
        <w:rPr>
          <w:lang w:val="en-US" w:eastAsia="ko-KR"/>
        </w:rPr>
        <w:t>, impreuna cu npm versiunea 8.19.</w:t>
      </w:r>
      <w:r w:rsidR="00A44B09">
        <w:rPr>
          <w:lang w:val="en-US" w:eastAsia="ko-KR"/>
        </w:rPr>
        <w:t>4</w:t>
      </w:r>
      <w:r>
        <w:rPr>
          <w:lang w:val="en-US" w:eastAsia="ko-KR"/>
        </w:rPr>
        <w:t>.</w:t>
      </w:r>
    </w:p>
    <w:p w14:paraId="6FFAB47B" w14:textId="18487445" w:rsidR="004C6E99" w:rsidRDefault="004C6E99" w:rsidP="00A44B09">
      <w:r>
        <w:t xml:space="preserve">Descarcare Node.js cu versiunea proiectului se poate face de la adresa: </w:t>
      </w:r>
      <w:r w:rsidRPr="00DE5917">
        <w:t>https://nodejs.org/en/blog/release/v16.20.</w:t>
      </w:r>
      <w:r w:rsidR="00A44B09">
        <w:t>2</w:t>
      </w:r>
      <w:r w:rsidR="00E836FC">
        <w:t xml:space="preserve">. </w:t>
      </w:r>
    </w:p>
    <w:p w14:paraId="718731BA" w14:textId="439495CB" w:rsidR="00A44B09" w:rsidRDefault="004C6E99" w:rsidP="00A44B09">
      <w:r>
        <w:t xml:space="preserve">Dupa </w:t>
      </w:r>
      <w:r w:rsidR="00E836FC">
        <w:t xml:space="preserve">descarcare si </w:t>
      </w:r>
      <w:r>
        <w:t>instalare, se verifica ver</w:t>
      </w:r>
      <w:r w:rsidR="00A44B09">
        <w:t>s</w:t>
      </w:r>
      <w:r>
        <w:t>iunea de Node</w:t>
      </w:r>
      <w:r w:rsidR="008B3D99">
        <w:t>.js</w:t>
      </w:r>
      <w:r>
        <w:t xml:space="preserve"> si de </w:t>
      </w:r>
      <w:r w:rsidR="00A44B09">
        <w:t>npm instalate folosind in terminal urmatoarele comenzi:</w:t>
      </w:r>
    </w:p>
    <w:p w14:paraId="6A8B9A1D" w14:textId="77777777" w:rsidR="00A44B09" w:rsidRPr="002346EF" w:rsidRDefault="00A44B09" w:rsidP="00A44B09">
      <w:pPr>
        <w:pStyle w:val="ListParagraph"/>
        <w:numPr>
          <w:ilvl w:val="0"/>
          <w:numId w:val="8"/>
        </w:numPr>
        <w:rPr>
          <w:rFonts w:ascii="Consolas" w:hAnsi="Consolas"/>
        </w:rPr>
      </w:pPr>
      <w:r w:rsidRPr="002346EF">
        <w:rPr>
          <w:rFonts w:ascii="Consolas" w:hAnsi="Consolas"/>
        </w:rPr>
        <w:t>node -v</w:t>
      </w:r>
    </w:p>
    <w:p w14:paraId="08A439F5" w14:textId="7E8A281B" w:rsidR="00A44B09" w:rsidRDefault="00A44B09" w:rsidP="00A44B09">
      <w:pPr>
        <w:pStyle w:val="ListParagraph"/>
        <w:numPr>
          <w:ilvl w:val="0"/>
          <w:numId w:val="8"/>
        </w:numPr>
        <w:rPr>
          <w:rFonts w:ascii="Consolas" w:hAnsi="Consolas"/>
        </w:rPr>
      </w:pPr>
      <w:r w:rsidRPr="002346EF">
        <w:rPr>
          <w:rFonts w:ascii="Consolas" w:hAnsi="Consolas"/>
        </w:rPr>
        <w:t>npm – v</w:t>
      </w:r>
    </w:p>
    <w:p w14:paraId="023E323F" w14:textId="77777777" w:rsidR="00E836FC" w:rsidRPr="00E836FC" w:rsidRDefault="00E836FC" w:rsidP="00E836FC">
      <w:pPr>
        <w:rPr>
          <w:rFonts w:ascii="Consolas" w:hAnsi="Consolas"/>
        </w:rPr>
      </w:pPr>
    </w:p>
    <w:p w14:paraId="4C86D848" w14:textId="77777777" w:rsidR="00A054EB" w:rsidRDefault="00A44B09" w:rsidP="00A054EB">
      <w:pPr>
        <w:keepNext/>
        <w:ind w:firstLine="0"/>
      </w:pPr>
      <w:r w:rsidRPr="00A44B09">
        <w:rPr>
          <w:noProof/>
        </w:rPr>
        <w:drawing>
          <wp:inline distT="0" distB="0" distL="0" distR="0" wp14:anchorId="406CB25C" wp14:editId="5A070368">
            <wp:extent cx="5539563" cy="6350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9563" cy="635000"/>
                    </a:xfrm>
                    <a:prstGeom prst="rect">
                      <a:avLst/>
                    </a:prstGeom>
                  </pic:spPr>
                </pic:pic>
              </a:graphicData>
            </a:graphic>
          </wp:inline>
        </w:drawing>
      </w:r>
    </w:p>
    <w:p w14:paraId="35CABB5C" w14:textId="5139321F" w:rsidR="004C6E99" w:rsidRDefault="00A054EB" w:rsidP="00A054EB">
      <w:pPr>
        <w:pStyle w:val="Caption"/>
        <w:jc w:val="both"/>
      </w:pPr>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1</w:t>
      </w:r>
      <w:r>
        <w:fldChar w:fldCharType="end"/>
      </w:r>
      <w:r>
        <w:t xml:space="preserve"> Verificare instalare Node</w:t>
      </w:r>
      <w:r w:rsidR="008B3D99">
        <w:t>.js</w:t>
      </w:r>
      <w:r>
        <w:t xml:space="preserve"> si npm</w:t>
      </w:r>
    </w:p>
    <w:p w14:paraId="6E169EF0" w14:textId="42230983" w:rsidR="004C6E99" w:rsidRDefault="004C6E99" w:rsidP="00BE1C8A">
      <w:pPr>
        <w:ind w:firstLine="0"/>
        <w:rPr>
          <w:lang w:val="en-US" w:eastAsia="ko-KR"/>
        </w:rPr>
      </w:pPr>
    </w:p>
    <w:p w14:paraId="5530C3A6" w14:textId="0FC21661" w:rsidR="008659C8" w:rsidRDefault="008659C8" w:rsidP="004C6E99">
      <w:pPr>
        <w:rPr>
          <w:lang w:val="en-US" w:eastAsia="ko-KR"/>
        </w:rPr>
      </w:pPr>
      <w:r>
        <w:rPr>
          <w:lang w:val="en-US" w:eastAsia="ko-KR"/>
        </w:rPr>
        <w:t>Mai departe, folosind un terminal deschis in folderul proiectului de back-end se va instala mediul de dezvoltare pentru software-ul Ethereum, Hardhat. Comenzile necesare</w:t>
      </w:r>
      <w:r w:rsidR="00E836FC">
        <w:rPr>
          <w:lang w:val="en-US" w:eastAsia="ko-KR"/>
        </w:rPr>
        <w:t xml:space="preserve"> instalarii si configurarii</w:t>
      </w:r>
      <w:r>
        <w:rPr>
          <w:lang w:val="en-US" w:eastAsia="ko-KR"/>
        </w:rPr>
        <w:t xml:space="preserve"> sunt:</w:t>
      </w:r>
    </w:p>
    <w:p w14:paraId="5432A98C" w14:textId="77777777" w:rsidR="008659C8" w:rsidRDefault="008659C8" w:rsidP="008659C8">
      <w:pPr>
        <w:pStyle w:val="ListParagraph"/>
        <w:numPr>
          <w:ilvl w:val="1"/>
          <w:numId w:val="26"/>
        </w:numPr>
        <w:jc w:val="left"/>
        <w:rPr>
          <w:rFonts w:ascii="Consolas" w:hAnsi="Consolas" w:cs="Arial"/>
          <w:color w:val="202122"/>
          <w:shd w:val="clear" w:color="auto" w:fill="FFFFFF"/>
        </w:rPr>
      </w:pPr>
      <w:r w:rsidRPr="002346EF">
        <w:rPr>
          <w:rFonts w:ascii="Consolas" w:hAnsi="Consolas"/>
        </w:rPr>
        <w:t xml:space="preserve">npm install --save-dev </w:t>
      </w:r>
      <w:r w:rsidRPr="002346EF">
        <w:rPr>
          <w:rFonts w:ascii="Consolas" w:hAnsi="Consolas" w:cs="Arial"/>
          <w:color w:val="202122"/>
          <w:shd w:val="clear" w:color="auto" w:fill="FFFFFF"/>
        </w:rPr>
        <w:t>"</w:t>
      </w:r>
      <w:r w:rsidRPr="002346EF">
        <w:rPr>
          <w:rFonts w:ascii="Consolas" w:hAnsi="Consolas"/>
        </w:rPr>
        <w:t>hardhat@^2.19.1</w:t>
      </w:r>
      <w:r w:rsidRPr="002346EF">
        <w:rPr>
          <w:rFonts w:ascii="Consolas" w:hAnsi="Consolas" w:cs="Arial"/>
          <w:color w:val="202122"/>
          <w:shd w:val="clear" w:color="auto" w:fill="FFFFFF"/>
        </w:rPr>
        <w:t>"</w:t>
      </w:r>
      <w:r w:rsidRPr="002346EF">
        <w:rPr>
          <w:rFonts w:ascii="Consolas" w:hAnsi="Consolas"/>
        </w:rPr>
        <w:t xml:space="preserve"> </w:t>
      </w:r>
      <w:r w:rsidRPr="002346EF">
        <w:rPr>
          <w:rFonts w:ascii="Consolas" w:hAnsi="Consolas" w:cs="Arial"/>
          <w:color w:val="202122"/>
          <w:shd w:val="clear" w:color="auto" w:fill="FFFFFF"/>
        </w:rPr>
        <w:t>"</w:t>
      </w:r>
      <w:r w:rsidRPr="002346EF">
        <w:rPr>
          <w:rFonts w:ascii="Consolas" w:hAnsi="Consolas"/>
        </w:rPr>
        <w:t>nomicfoundation/hardhat-toolbox@^4.0.0</w:t>
      </w:r>
      <w:r w:rsidRPr="002346EF">
        <w:rPr>
          <w:rFonts w:ascii="Consolas" w:hAnsi="Consolas" w:cs="Arial"/>
          <w:color w:val="202122"/>
          <w:shd w:val="clear" w:color="auto" w:fill="FFFFFF"/>
        </w:rPr>
        <w:t>"</w:t>
      </w:r>
    </w:p>
    <w:p w14:paraId="369F3880" w14:textId="77777777" w:rsidR="008659C8" w:rsidRPr="002346EF" w:rsidRDefault="008659C8" w:rsidP="008659C8">
      <w:pPr>
        <w:pStyle w:val="ListParagraph"/>
        <w:numPr>
          <w:ilvl w:val="1"/>
          <w:numId w:val="26"/>
        </w:numPr>
        <w:jc w:val="left"/>
        <w:rPr>
          <w:rFonts w:ascii="Consolas" w:hAnsi="Consolas" w:cs="Arial"/>
          <w:color w:val="202122"/>
          <w:shd w:val="clear" w:color="auto" w:fill="FFFFFF"/>
        </w:rPr>
      </w:pPr>
      <w:r w:rsidRPr="002346EF">
        <w:rPr>
          <w:rFonts w:ascii="Consolas" w:hAnsi="Consolas"/>
        </w:rPr>
        <w:t xml:space="preserve">npm install dotenv --save </w:t>
      </w:r>
    </w:p>
    <w:p w14:paraId="495E20BC" w14:textId="44536492" w:rsidR="00E836FC" w:rsidRPr="002346EF" w:rsidRDefault="00E836FC" w:rsidP="00E836FC">
      <w:pPr>
        <w:pStyle w:val="ListParagraph"/>
        <w:numPr>
          <w:ilvl w:val="1"/>
          <w:numId w:val="26"/>
        </w:numPr>
        <w:jc w:val="left"/>
        <w:rPr>
          <w:rFonts w:ascii="Consolas" w:hAnsi="Consolas" w:cs="Arial"/>
          <w:color w:val="202122"/>
          <w:shd w:val="clear" w:color="auto" w:fill="FFFFFF"/>
        </w:rPr>
      </w:pPr>
      <w:r w:rsidRPr="002346EF">
        <w:rPr>
          <w:rFonts w:ascii="Consolas" w:hAnsi="Consolas"/>
        </w:rPr>
        <w:t>npm install</w:t>
      </w:r>
    </w:p>
    <w:p w14:paraId="7A57F779" w14:textId="4BDED90C" w:rsidR="0014085B" w:rsidRDefault="0014085B" w:rsidP="0014085B">
      <w:pPr>
        <w:rPr>
          <w:lang w:val="en-US" w:eastAsia="ko-KR"/>
        </w:rPr>
      </w:pPr>
      <w:r w:rsidRPr="0014085B">
        <w:rPr>
          <w:lang w:val="en-US" w:eastAsia="ko-KR"/>
        </w:rPr>
        <w:t>I</w:t>
      </w:r>
      <w:r>
        <w:rPr>
          <w:lang w:val="en-US" w:eastAsia="ko-KR"/>
        </w:rPr>
        <w:t>n continuare, pentru proiectul de front-end,</w:t>
      </w:r>
      <w:r w:rsidR="004E559D" w:rsidRPr="004E559D">
        <w:rPr>
          <w:lang w:val="en-US" w:eastAsia="ko-KR"/>
        </w:rPr>
        <w:t xml:space="preserve"> </w:t>
      </w:r>
      <w:r w:rsidR="00E836FC">
        <w:rPr>
          <w:lang w:val="en-US" w:eastAsia="ko-KR"/>
        </w:rPr>
        <w:t xml:space="preserve">folosind un terminal deschis </w:t>
      </w:r>
      <w:r w:rsidR="004E559D">
        <w:rPr>
          <w:lang w:val="en-US" w:eastAsia="ko-KR"/>
        </w:rPr>
        <w:t>in folderul acestuia</w:t>
      </w:r>
      <w:r w:rsidR="004E559D">
        <w:rPr>
          <w:lang w:val="en-US" w:eastAsia="ko-KR"/>
        </w:rPr>
        <w:t>,</w:t>
      </w:r>
      <w:r>
        <w:rPr>
          <w:lang w:val="en-US" w:eastAsia="ko-KR"/>
        </w:rPr>
        <w:t xml:space="preserve"> se instaleaza toate pachetele si dependintele necesare folosind comanda:</w:t>
      </w:r>
    </w:p>
    <w:p w14:paraId="1CA332CB" w14:textId="6954FFB8" w:rsidR="0014085B" w:rsidRPr="0014085B" w:rsidRDefault="0014085B" w:rsidP="0014085B">
      <w:pPr>
        <w:pStyle w:val="ListParagraph"/>
        <w:numPr>
          <w:ilvl w:val="1"/>
          <w:numId w:val="26"/>
        </w:numPr>
        <w:rPr>
          <w:lang w:val="en-US" w:eastAsia="ko-KR"/>
        </w:rPr>
      </w:pPr>
      <w:r>
        <w:rPr>
          <w:lang w:val="en-US" w:eastAsia="ko-KR"/>
        </w:rPr>
        <w:t>npm install</w:t>
      </w:r>
    </w:p>
    <w:p w14:paraId="7F2F9F03" w14:textId="5F680CAC" w:rsidR="002346EF" w:rsidRPr="0014085B" w:rsidRDefault="000A1771" w:rsidP="0014085B">
      <w:pPr>
        <w:pStyle w:val="Heading2"/>
        <w:numPr>
          <w:ilvl w:val="1"/>
          <w:numId w:val="5"/>
        </w:numPr>
        <w:tabs>
          <w:tab w:val="num" w:pos="720"/>
        </w:tabs>
        <w:ind w:left="578" w:hanging="578"/>
      </w:pPr>
      <w:r>
        <w:t>Instalare</w:t>
      </w:r>
      <w:r w:rsidR="001035C4">
        <w:rPr>
          <w:lang w:val="en-US"/>
        </w:rPr>
        <w:t>a si rularea</w:t>
      </w:r>
      <w:r>
        <w:t xml:space="preserve"> proiect</w:t>
      </w:r>
      <w:r w:rsidR="001035C4">
        <w:rPr>
          <w:lang w:val="en-US"/>
        </w:rPr>
        <w:t>ului de</w:t>
      </w:r>
      <w:r>
        <w:t xml:space="preserve"> back</w:t>
      </w:r>
      <w:r w:rsidR="004C6E99">
        <w:rPr>
          <w:lang w:val="en-US"/>
        </w:rPr>
        <w:t>-</w:t>
      </w:r>
      <w:r>
        <w:t>end</w:t>
      </w:r>
    </w:p>
    <w:p w14:paraId="337B716B" w14:textId="1FA55A5C" w:rsidR="002346EF" w:rsidRDefault="0014085B" w:rsidP="00BE1C8A">
      <w:pPr>
        <w:ind w:firstLine="578"/>
      </w:pPr>
      <w:r>
        <w:t>In folderul</w:t>
      </w:r>
      <w:r w:rsidR="002346EF">
        <w:t xml:space="preserve"> </w:t>
      </w:r>
      <w:r>
        <w:t>proiectul</w:t>
      </w:r>
      <w:r w:rsidR="006C1990">
        <w:t>ui</w:t>
      </w:r>
      <w:r>
        <w:t xml:space="preserve"> de back-end, pentru a compila </w:t>
      </w:r>
      <w:r w:rsidR="002346EF">
        <w:t>contracte</w:t>
      </w:r>
      <w:r w:rsidR="00E836FC">
        <w:t>le</w:t>
      </w:r>
      <w:r w:rsidR="002346EF">
        <w:t xml:space="preserve"> inteligente</w:t>
      </w:r>
      <w:r>
        <w:t xml:space="preserve"> se foloseste urmatoarea comanda:</w:t>
      </w:r>
    </w:p>
    <w:p w14:paraId="52F1A376" w14:textId="0B7453D4" w:rsidR="002346EF" w:rsidRDefault="002346EF" w:rsidP="002346EF">
      <w:pPr>
        <w:pStyle w:val="ListParagraph"/>
        <w:numPr>
          <w:ilvl w:val="1"/>
          <w:numId w:val="26"/>
        </w:numPr>
        <w:jc w:val="left"/>
        <w:rPr>
          <w:rFonts w:ascii="Consolas" w:hAnsi="Consolas"/>
        </w:rPr>
      </w:pPr>
      <w:r w:rsidRPr="00DE5917">
        <w:rPr>
          <w:rFonts w:ascii="Consolas" w:hAnsi="Consolas"/>
        </w:rPr>
        <w:t>npx hardhat compile</w:t>
      </w:r>
    </w:p>
    <w:p w14:paraId="7E3786DE" w14:textId="0B792F96" w:rsidR="0014085B" w:rsidRDefault="007B6B60" w:rsidP="00BE1C8A">
      <w:pPr>
        <w:rPr>
          <w:rFonts w:ascii="Consolas" w:hAnsi="Consolas"/>
        </w:rPr>
      </w:pPr>
      <w:r>
        <w:t xml:space="preserve">Rezultatele comenzii, contractele inteligente compilate, se gasesc in folderul artifacts/contracts. </w:t>
      </w:r>
    </w:p>
    <w:p w14:paraId="182A08B3" w14:textId="4617F609" w:rsidR="000C5D47" w:rsidRDefault="002346EF" w:rsidP="002346EF">
      <w:pPr>
        <w:jc w:val="left"/>
      </w:pPr>
      <w:r>
        <w:t>P</w:t>
      </w:r>
      <w:r w:rsidR="000C5D47" w:rsidRPr="000C5D47">
        <w:t xml:space="preserve">entru a </w:t>
      </w:r>
      <w:r w:rsidR="000C5D47">
        <w:t>crea o retea blockchain locala</w:t>
      </w:r>
      <w:r w:rsidR="007B6B60">
        <w:t xml:space="preserve"> se foloseste urmatoarea comanda:</w:t>
      </w:r>
    </w:p>
    <w:p w14:paraId="04E037D3" w14:textId="353FDF81" w:rsidR="000C5D47" w:rsidRPr="00BE1C8A" w:rsidRDefault="000C5D47" w:rsidP="002346EF">
      <w:pPr>
        <w:pStyle w:val="ListParagraph"/>
        <w:numPr>
          <w:ilvl w:val="0"/>
          <w:numId w:val="27"/>
        </w:numPr>
        <w:jc w:val="left"/>
      </w:pPr>
      <w:r w:rsidRPr="002346EF">
        <w:rPr>
          <w:rFonts w:ascii="Consolas" w:hAnsi="Consolas"/>
        </w:rPr>
        <w:t>npx hardhat node</w:t>
      </w:r>
    </w:p>
    <w:p w14:paraId="1B4E35EC" w14:textId="77777777" w:rsidR="006C1990" w:rsidRDefault="00BE1C8A" w:rsidP="00BE1C8A">
      <w:r>
        <w:t xml:space="preserve">De asemenea, comanda va genera o lista de zece conturi care se pot folosii pentru a interactiona cu reteaua blockchain. Conturile vor fi folosite mai departe pentru a </w:t>
      </w:r>
      <w:r w:rsidR="004E559D">
        <w:t>comunica cu contractele inteligente.</w:t>
      </w:r>
      <w:r w:rsidR="006C1990">
        <w:t xml:space="preserve"> </w:t>
      </w:r>
    </w:p>
    <w:p w14:paraId="5CBBD57B" w14:textId="2C394D06" w:rsidR="00BE1C8A" w:rsidRPr="00BE1C8A" w:rsidRDefault="006C1990" w:rsidP="00BE1C8A">
      <w:r>
        <w:t>Mai mult, i</w:t>
      </w:r>
      <w:r>
        <w:t>nteractiunile cu reteaua blockchain poate fi vizualizat</w:t>
      </w:r>
      <w:r>
        <w:t>e</w:t>
      </w:r>
      <w:r>
        <w:t xml:space="preserve"> in </w:t>
      </w:r>
      <w:r>
        <w:t xml:space="preserve">acest </w:t>
      </w:r>
      <w:r>
        <w:t>terminal</w:t>
      </w:r>
      <w:r>
        <w:t>, ceea ce inseamna ca acesta trebuie lasat pornit pentru functionarea proiectului.</w:t>
      </w:r>
    </w:p>
    <w:p w14:paraId="620D439F" w14:textId="77777777" w:rsidR="00A054EB" w:rsidRDefault="00BE1C8A" w:rsidP="00A054EB">
      <w:pPr>
        <w:keepNext/>
        <w:ind w:firstLine="0"/>
        <w:jc w:val="left"/>
      </w:pPr>
      <w:r w:rsidRPr="00BE1C8A">
        <w:lastRenderedPageBreak/>
        <w:drawing>
          <wp:inline distT="0" distB="0" distL="0" distR="0" wp14:anchorId="4D6BB270" wp14:editId="56342617">
            <wp:extent cx="5274310" cy="20745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74545"/>
                    </a:xfrm>
                    <a:prstGeom prst="rect">
                      <a:avLst/>
                    </a:prstGeom>
                  </pic:spPr>
                </pic:pic>
              </a:graphicData>
            </a:graphic>
          </wp:inline>
        </w:drawing>
      </w:r>
    </w:p>
    <w:p w14:paraId="623DFA33" w14:textId="5DE8932E" w:rsidR="00BE1C8A" w:rsidRDefault="00A054EB" w:rsidP="00A054EB">
      <w:pPr>
        <w:pStyle w:val="Caption"/>
        <w:jc w:val="both"/>
      </w:pPr>
      <w:bookmarkStart w:id="141" w:name="_Ref171241301"/>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2</w:t>
      </w:r>
      <w:r>
        <w:fldChar w:fldCharType="end"/>
      </w:r>
      <w:bookmarkEnd w:id="141"/>
      <w:r>
        <w:t xml:space="preserve"> Rularea unei retele locale de blockchain</w:t>
      </w:r>
    </w:p>
    <w:p w14:paraId="7DD329BD" w14:textId="77777777" w:rsidR="00E836FC" w:rsidRDefault="00E836FC" w:rsidP="004E559D"/>
    <w:p w14:paraId="02094BF3" w14:textId="6EC45A90" w:rsidR="000A1771" w:rsidRDefault="004E559D" w:rsidP="004E559D">
      <w:r>
        <w:t>Pasul urmator este</w:t>
      </w:r>
      <w:r w:rsidR="000C5D47" w:rsidRPr="000C5D47">
        <w:t xml:space="preserve"> incarca</w:t>
      </w:r>
      <w:r>
        <w:t>rea</w:t>
      </w:r>
      <w:r w:rsidR="000A1771" w:rsidRPr="000C5D47">
        <w:t xml:space="preserve"> </w:t>
      </w:r>
      <w:r w:rsidR="000C5D47">
        <w:t>contractel</w:t>
      </w:r>
      <w:r>
        <w:t xml:space="preserve">or </w:t>
      </w:r>
      <w:r w:rsidR="000C5D47">
        <w:t>inteligente in reteaua locala</w:t>
      </w:r>
      <w:r>
        <w:t xml:space="preserve"> </w:t>
      </w:r>
      <w:r w:rsidR="000C5D47">
        <w:t>blockchain</w:t>
      </w:r>
      <w:r>
        <w:t>, deschisa la pasul anterior. Folosind un nou terminal, se va rula comanda</w:t>
      </w:r>
      <w:r w:rsidR="000C5D47">
        <w:t>:</w:t>
      </w:r>
    </w:p>
    <w:p w14:paraId="3F2AC57B" w14:textId="3A7A124A" w:rsidR="000C5D47" w:rsidRDefault="000C5D47" w:rsidP="002346EF">
      <w:pPr>
        <w:pStyle w:val="ListParagraph"/>
        <w:numPr>
          <w:ilvl w:val="0"/>
          <w:numId w:val="27"/>
        </w:numPr>
        <w:jc w:val="left"/>
        <w:rPr>
          <w:rFonts w:ascii="Consolas" w:hAnsi="Consolas"/>
        </w:rPr>
      </w:pPr>
      <w:r w:rsidRPr="002346EF">
        <w:rPr>
          <w:rFonts w:ascii="Consolas" w:hAnsi="Consolas"/>
        </w:rPr>
        <w:t xml:space="preserve">npx hardhat run scripts/deploy_supply_chain.js --network localhost </w:t>
      </w:r>
    </w:p>
    <w:p w14:paraId="53793F5C" w14:textId="68427D92" w:rsidR="007B6B60" w:rsidRDefault="004E559D" w:rsidP="00BE1C8A">
      <w:r>
        <w:t>Rezultatul comenzii</w:t>
      </w:r>
      <w:r w:rsidR="007B6B60">
        <w:t xml:space="preserve"> va afisa adresele contractelor inteligete din reteaua blockchain</w:t>
      </w:r>
      <w:r w:rsidR="00BE1C8A">
        <w:t>:</w:t>
      </w:r>
    </w:p>
    <w:p w14:paraId="59D83257" w14:textId="77777777" w:rsidR="00E836FC" w:rsidRDefault="00E836FC" w:rsidP="00BE1C8A"/>
    <w:p w14:paraId="7A9FE0C8" w14:textId="77777777" w:rsidR="00A054EB" w:rsidRDefault="00BE1C8A" w:rsidP="00A054EB">
      <w:pPr>
        <w:keepNext/>
        <w:ind w:firstLine="0"/>
      </w:pPr>
      <w:r w:rsidRPr="00BE1C8A">
        <w:drawing>
          <wp:inline distT="0" distB="0" distL="0" distR="0" wp14:anchorId="302229FA" wp14:editId="1B331595">
            <wp:extent cx="5274310" cy="597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97535"/>
                    </a:xfrm>
                    <a:prstGeom prst="rect">
                      <a:avLst/>
                    </a:prstGeom>
                  </pic:spPr>
                </pic:pic>
              </a:graphicData>
            </a:graphic>
          </wp:inline>
        </w:drawing>
      </w:r>
    </w:p>
    <w:p w14:paraId="0C2893E4" w14:textId="4FC9EF8F" w:rsidR="00BE1C8A" w:rsidRDefault="00A054EB" w:rsidP="00A054EB">
      <w:pPr>
        <w:pStyle w:val="Caption"/>
        <w:jc w:val="both"/>
      </w:pPr>
      <w:bookmarkStart w:id="142" w:name="_Ref171240818"/>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3</w:t>
      </w:r>
      <w:r>
        <w:fldChar w:fldCharType="end"/>
      </w:r>
      <w:bookmarkEnd w:id="142"/>
      <w:r>
        <w:t xml:space="preserve"> Incarcarea contractelor inteligente in reteaua locala de blockchain</w:t>
      </w:r>
    </w:p>
    <w:p w14:paraId="029309D4" w14:textId="77777777" w:rsidR="004E559D" w:rsidRDefault="004E559D" w:rsidP="00BE1C8A">
      <w:pPr>
        <w:ind w:firstLine="0"/>
      </w:pPr>
      <w:r>
        <w:tab/>
      </w:r>
    </w:p>
    <w:p w14:paraId="039133ED" w14:textId="0F4ECFD3" w:rsidR="006C1990" w:rsidRDefault="004E559D" w:rsidP="006C1990">
      <w:r>
        <w:t>Cu acest pas se incheie pornirea proiectului de back-end</w:t>
      </w:r>
      <w:r w:rsidR="006C1990">
        <w:t>, datele oferite de comenzi</w:t>
      </w:r>
      <w:r w:rsidR="00E836FC">
        <w:t>le rulate</w:t>
      </w:r>
      <w:r w:rsidR="006C1990">
        <w:t xml:space="preserve"> vor fi utilizate in aplicatia front-end.</w:t>
      </w:r>
    </w:p>
    <w:p w14:paraId="1C9C27A1" w14:textId="631905C8" w:rsidR="006C1990" w:rsidRDefault="006C1990" w:rsidP="006C1990">
      <w:pPr>
        <w:pStyle w:val="Heading2"/>
        <w:numPr>
          <w:ilvl w:val="1"/>
          <w:numId w:val="5"/>
        </w:numPr>
        <w:tabs>
          <w:tab w:val="num" w:pos="720"/>
        </w:tabs>
        <w:ind w:left="578" w:hanging="578"/>
      </w:pPr>
      <w:r>
        <w:t>Instalare</w:t>
      </w:r>
      <w:r w:rsidR="001035C4">
        <w:rPr>
          <w:lang w:val="en-US"/>
        </w:rPr>
        <w:t>a si rularea</w:t>
      </w:r>
      <w:r>
        <w:t xml:space="preserve"> proiect</w:t>
      </w:r>
      <w:r w:rsidR="001035C4">
        <w:rPr>
          <w:lang w:val="en-US"/>
        </w:rPr>
        <w:t>ului de</w:t>
      </w:r>
      <w:r>
        <w:t xml:space="preserve"> </w:t>
      </w:r>
      <w:r>
        <w:rPr>
          <w:lang w:val="en-US"/>
        </w:rPr>
        <w:t>front</w:t>
      </w:r>
      <w:r>
        <w:rPr>
          <w:lang w:val="en-US"/>
        </w:rPr>
        <w:t>-</w:t>
      </w:r>
      <w:r>
        <w:t>end</w:t>
      </w:r>
    </w:p>
    <w:p w14:paraId="4A4C7E33" w14:textId="14E446D5" w:rsidR="006C1990" w:rsidRDefault="006C1990" w:rsidP="006C1990">
      <w:pPr>
        <w:ind w:firstLine="578"/>
        <w:rPr>
          <w:lang w:val="en-US" w:eastAsia="ko-KR"/>
        </w:rPr>
      </w:pPr>
      <w:r>
        <w:rPr>
          <w:lang w:val="en-US" w:eastAsia="ko-KR"/>
        </w:rPr>
        <w:t>Pentru a configura conexiunea cu contractele inteligente, este necesar ca aplicatia sa stie adreasa acestora in reteaua blockchain. Adresele pot fi preluate de la ultimul pas pentru instalarea proiectului de back-end</w:t>
      </w:r>
      <w:r w:rsidR="008B3D99">
        <w:rPr>
          <w:lang w:val="en-US" w:eastAsia="ko-KR"/>
        </w:rPr>
        <w:t xml:space="preserve"> ilustrate in </w:t>
      </w:r>
      <w:r w:rsidR="008B3D99">
        <w:rPr>
          <w:lang w:val="en-US" w:eastAsia="ko-KR"/>
        </w:rPr>
        <w:fldChar w:fldCharType="begin"/>
      </w:r>
      <w:r w:rsidR="008B3D99">
        <w:rPr>
          <w:lang w:val="en-US" w:eastAsia="ko-KR"/>
        </w:rPr>
        <w:instrText xml:space="preserve"> REF _Ref171240818 \h </w:instrText>
      </w:r>
      <w:r w:rsidR="008B3D99">
        <w:rPr>
          <w:lang w:val="en-US" w:eastAsia="ko-KR"/>
        </w:rPr>
      </w:r>
      <w:r w:rsidR="008B3D99">
        <w:rPr>
          <w:lang w:val="en-US" w:eastAsia="ko-KR"/>
        </w:rPr>
        <w:fldChar w:fldCharType="separate"/>
      </w:r>
      <w:r w:rsidR="008B3D99">
        <w:t xml:space="preserve">Figura </w:t>
      </w:r>
      <w:r w:rsidR="008B3D99">
        <w:rPr>
          <w:noProof/>
        </w:rPr>
        <w:t>7</w:t>
      </w:r>
      <w:r w:rsidR="008B3D99">
        <w:t>.</w:t>
      </w:r>
      <w:r w:rsidR="008B3D99">
        <w:rPr>
          <w:noProof/>
        </w:rPr>
        <w:t>3</w:t>
      </w:r>
      <w:r w:rsidR="008B3D99">
        <w:rPr>
          <w:lang w:val="en-US" w:eastAsia="ko-KR"/>
        </w:rPr>
        <w:fldChar w:fldCharType="end"/>
      </w:r>
      <w:r>
        <w:rPr>
          <w:lang w:val="en-US" w:eastAsia="ko-KR"/>
        </w:rPr>
        <w:t>. Acestea trebuie introduse</w:t>
      </w:r>
      <w:r w:rsidR="001035C4">
        <w:rPr>
          <w:lang w:val="en-US" w:eastAsia="ko-KR"/>
        </w:rPr>
        <w:t xml:space="preserve"> in fisierul src/config.js dupa cum se poate observa in </w:t>
      </w:r>
      <w:r w:rsidR="008B3D99">
        <w:rPr>
          <w:highlight w:val="yellow"/>
          <w:lang w:val="en-US" w:eastAsia="ko-KR"/>
        </w:rPr>
        <w:fldChar w:fldCharType="begin"/>
      </w:r>
      <w:r w:rsidR="008B3D99">
        <w:rPr>
          <w:lang w:val="en-US" w:eastAsia="ko-KR"/>
        </w:rPr>
        <w:instrText xml:space="preserve"> REF _Ref171240832 \h </w:instrText>
      </w:r>
      <w:r w:rsidR="008B3D99">
        <w:rPr>
          <w:highlight w:val="yellow"/>
          <w:lang w:val="en-US" w:eastAsia="ko-KR"/>
        </w:rPr>
      </w:r>
      <w:r w:rsidR="008B3D99">
        <w:rPr>
          <w:highlight w:val="yellow"/>
          <w:lang w:val="en-US" w:eastAsia="ko-KR"/>
        </w:rPr>
        <w:fldChar w:fldCharType="separate"/>
      </w:r>
      <w:r w:rsidR="008B3D99">
        <w:t xml:space="preserve">Figura </w:t>
      </w:r>
      <w:r w:rsidR="008B3D99">
        <w:rPr>
          <w:noProof/>
        </w:rPr>
        <w:t>7</w:t>
      </w:r>
      <w:r w:rsidR="008B3D99">
        <w:t>.</w:t>
      </w:r>
      <w:r w:rsidR="008B3D99">
        <w:rPr>
          <w:noProof/>
        </w:rPr>
        <w:t>4</w:t>
      </w:r>
      <w:r w:rsidR="008B3D99">
        <w:rPr>
          <w:highlight w:val="yellow"/>
          <w:lang w:val="en-US" w:eastAsia="ko-KR"/>
        </w:rPr>
        <w:fldChar w:fldCharType="end"/>
      </w:r>
      <w:r w:rsidR="008B3D99">
        <w:rPr>
          <w:lang w:val="en-US" w:eastAsia="ko-KR"/>
        </w:rPr>
        <w:t>.</w:t>
      </w:r>
    </w:p>
    <w:p w14:paraId="645E2F7B" w14:textId="77777777" w:rsidR="001035C4" w:rsidRDefault="001035C4" w:rsidP="006C1990">
      <w:pPr>
        <w:ind w:firstLine="578"/>
        <w:rPr>
          <w:lang w:val="en-US" w:eastAsia="ko-KR"/>
        </w:rPr>
      </w:pPr>
    </w:p>
    <w:p w14:paraId="4AB05378" w14:textId="77777777" w:rsidR="00A054EB" w:rsidRDefault="001035C4" w:rsidP="00A054EB">
      <w:pPr>
        <w:keepNext/>
        <w:ind w:firstLine="0"/>
      </w:pPr>
      <w:r w:rsidRPr="001035C4">
        <w:rPr>
          <w:lang w:val="en-US" w:eastAsia="ko-KR"/>
        </w:rPr>
        <w:drawing>
          <wp:inline distT="0" distB="0" distL="0" distR="0" wp14:anchorId="0CA7669D" wp14:editId="1C5FF886">
            <wp:extent cx="5274310" cy="1769110"/>
            <wp:effectExtent l="19050" t="19050" r="2159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9110"/>
                    </a:xfrm>
                    <a:prstGeom prst="rect">
                      <a:avLst/>
                    </a:prstGeom>
                    <a:ln>
                      <a:solidFill>
                        <a:schemeClr val="tx1"/>
                      </a:solidFill>
                    </a:ln>
                  </pic:spPr>
                </pic:pic>
              </a:graphicData>
            </a:graphic>
          </wp:inline>
        </w:drawing>
      </w:r>
    </w:p>
    <w:p w14:paraId="5A634177" w14:textId="5432586E" w:rsidR="001035C4" w:rsidRDefault="00A054EB" w:rsidP="00A054EB">
      <w:pPr>
        <w:pStyle w:val="Caption"/>
        <w:jc w:val="both"/>
        <w:rPr>
          <w:lang w:val="en-US"/>
        </w:rPr>
      </w:pPr>
      <w:bookmarkStart w:id="143" w:name="_Ref171240832"/>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4</w:t>
      </w:r>
      <w:r>
        <w:fldChar w:fldCharType="end"/>
      </w:r>
      <w:bookmarkEnd w:id="143"/>
      <w:r>
        <w:t xml:space="preserve"> Fisierul de configurare al contractelor inteligente src/config.js</w:t>
      </w:r>
    </w:p>
    <w:p w14:paraId="1C9B2767" w14:textId="0525AD26" w:rsidR="005306C8" w:rsidRDefault="005306C8" w:rsidP="005306C8">
      <w:pPr>
        <w:ind w:firstLine="0"/>
        <w:rPr>
          <w:lang w:val="en-US" w:eastAsia="ko-KR"/>
        </w:rPr>
      </w:pPr>
    </w:p>
    <w:p w14:paraId="117047E0" w14:textId="77777777" w:rsidR="00A054EB" w:rsidRDefault="00A054EB" w:rsidP="005306C8">
      <w:pPr>
        <w:ind w:firstLine="0"/>
        <w:rPr>
          <w:lang w:val="en-US" w:eastAsia="ko-KR"/>
        </w:rPr>
      </w:pPr>
    </w:p>
    <w:p w14:paraId="17313668" w14:textId="349A4022" w:rsidR="001035C4" w:rsidRDefault="001035C4" w:rsidP="005306C8">
      <w:pPr>
        <w:rPr>
          <w:lang w:val="en-US" w:eastAsia="ko-KR"/>
        </w:rPr>
      </w:pPr>
      <w:r>
        <w:rPr>
          <w:lang w:val="en-US" w:eastAsia="ko-KR"/>
        </w:rPr>
        <w:lastRenderedPageBreak/>
        <w:t>Mai departe proiectul poate fi rulat folosind comanda:</w:t>
      </w:r>
    </w:p>
    <w:p w14:paraId="28656108" w14:textId="1C509CF4" w:rsidR="001035C4" w:rsidRPr="001035C4" w:rsidRDefault="001035C4" w:rsidP="001035C4">
      <w:pPr>
        <w:pStyle w:val="ListParagraph"/>
        <w:numPr>
          <w:ilvl w:val="0"/>
          <w:numId w:val="27"/>
        </w:numPr>
        <w:rPr>
          <w:rFonts w:ascii="Consolas" w:hAnsi="Consolas"/>
        </w:rPr>
      </w:pPr>
      <w:r>
        <w:rPr>
          <w:rFonts w:ascii="Consolas" w:hAnsi="Consolas"/>
        </w:rPr>
        <w:t>npm start</w:t>
      </w:r>
    </w:p>
    <w:p w14:paraId="54BA04D4" w14:textId="06F2A66C" w:rsidR="00424582" w:rsidRDefault="001035C4" w:rsidP="00A054EB">
      <w:r>
        <w:t xml:space="preserve">Comanda ruleaza aplicatia web la adresa </w:t>
      </w:r>
      <w:r w:rsidRPr="001035C4">
        <w:t>http://localhost:3000/</w:t>
      </w:r>
      <w:r w:rsidR="00424582">
        <w:t xml:space="preserve">, pe care o si deschide intr-un browser web. </w:t>
      </w:r>
    </w:p>
    <w:p w14:paraId="2BBFE100" w14:textId="107F65D4" w:rsidR="00424582" w:rsidRDefault="00424582" w:rsidP="00424582">
      <w:pPr>
        <w:pStyle w:val="Heading2"/>
        <w:numPr>
          <w:ilvl w:val="1"/>
          <w:numId w:val="5"/>
        </w:numPr>
        <w:tabs>
          <w:tab w:val="num" w:pos="720"/>
        </w:tabs>
        <w:ind w:left="578" w:hanging="578"/>
        <w:rPr>
          <w:lang w:val="en-US"/>
        </w:rPr>
      </w:pPr>
      <w:r>
        <w:t>Instalare</w:t>
      </w:r>
      <w:r>
        <w:rPr>
          <w:lang w:val="en-US"/>
        </w:rPr>
        <w:t>a</w:t>
      </w:r>
      <w:r>
        <w:rPr>
          <w:lang w:val="en-US"/>
        </w:rPr>
        <w:t xml:space="preserve"> </w:t>
      </w:r>
      <w:r w:rsidR="005306C8">
        <w:rPr>
          <w:lang w:val="en-US"/>
        </w:rPr>
        <w:t xml:space="preserve">si configurarea </w:t>
      </w:r>
      <w:r>
        <w:rPr>
          <w:lang w:val="en-US"/>
        </w:rPr>
        <w:t xml:space="preserve">extensiei MetaMask </w:t>
      </w:r>
    </w:p>
    <w:p w14:paraId="3FFDB1C8" w14:textId="238B4FA4" w:rsidR="005306C8" w:rsidRDefault="00424582" w:rsidP="005306C8">
      <w:pPr>
        <w:ind w:firstLine="578"/>
        <w:rPr>
          <w:lang w:val="en-US" w:eastAsia="ko-KR"/>
        </w:rPr>
      </w:pPr>
      <w:r>
        <w:rPr>
          <w:lang w:val="en-US" w:eastAsia="ko-KR"/>
        </w:rPr>
        <w:t xml:space="preserve">Pentru a interactiona cu contractele inteligente prin intermediul aplicatiei web, este nevoie de instalarea extensiei MetaMask in browser-ul folosit. Aceasta poate </w:t>
      </w:r>
      <w:r w:rsidR="005306C8">
        <w:rPr>
          <w:lang w:val="en-US" w:eastAsia="ko-KR"/>
        </w:rPr>
        <w:t>si gasite magazinul web de extensii ale browser-ului, spre exemplu in Microsoft Edge extensia poate fi gasita la adresa:</w:t>
      </w:r>
    </w:p>
    <w:p w14:paraId="26FAF1D3" w14:textId="3CCF9AA7" w:rsidR="005306C8" w:rsidRDefault="005306C8" w:rsidP="005306C8">
      <w:pPr>
        <w:pStyle w:val="ListParagraph"/>
        <w:numPr>
          <w:ilvl w:val="0"/>
          <w:numId w:val="27"/>
        </w:numPr>
        <w:rPr>
          <w:lang w:val="en-US" w:eastAsia="ko-KR"/>
        </w:rPr>
      </w:pPr>
      <w:r w:rsidRPr="005306C8">
        <w:rPr>
          <w:lang w:val="en-US" w:eastAsia="ko-KR"/>
        </w:rPr>
        <w:t>https://microsoftedge.microsoft.com/addons/search/MetaMask</w:t>
      </w:r>
    </w:p>
    <w:p w14:paraId="036CCCBE" w14:textId="77777777" w:rsidR="005306C8" w:rsidRPr="005306C8" w:rsidRDefault="005306C8" w:rsidP="005306C8">
      <w:pPr>
        <w:ind w:firstLine="0"/>
        <w:rPr>
          <w:lang w:val="en-US" w:eastAsia="ko-KR"/>
        </w:rPr>
      </w:pPr>
    </w:p>
    <w:p w14:paraId="181A4277" w14:textId="77777777" w:rsidR="00A054EB" w:rsidRDefault="00FA64A7" w:rsidP="00A054EB">
      <w:pPr>
        <w:keepNext/>
        <w:ind w:firstLine="0"/>
      </w:pPr>
      <w:r w:rsidRPr="00FA64A7">
        <w:rPr>
          <w:noProof/>
        </w:rPr>
        <w:drawing>
          <wp:inline distT="0" distB="0" distL="0" distR="0" wp14:anchorId="1FD696E6" wp14:editId="5A35F501">
            <wp:extent cx="5274310" cy="1201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01420"/>
                    </a:xfrm>
                    <a:prstGeom prst="rect">
                      <a:avLst/>
                    </a:prstGeom>
                  </pic:spPr>
                </pic:pic>
              </a:graphicData>
            </a:graphic>
          </wp:inline>
        </w:drawing>
      </w:r>
    </w:p>
    <w:p w14:paraId="591882CB" w14:textId="443D7A4E" w:rsidR="00FA64A7" w:rsidRDefault="00A054EB" w:rsidP="00A054EB">
      <w:pPr>
        <w:pStyle w:val="Caption"/>
        <w:jc w:val="both"/>
      </w:pPr>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5</w:t>
      </w:r>
      <w:r>
        <w:fldChar w:fldCharType="end"/>
      </w:r>
      <w:r>
        <w:t xml:space="preserve"> Pagina de instalare a extensiei MetaMask</w:t>
      </w:r>
    </w:p>
    <w:p w14:paraId="4832FE43" w14:textId="461EE22A" w:rsidR="00FA64A7" w:rsidRDefault="00FA64A7" w:rsidP="005306C8">
      <w:pPr>
        <w:ind w:firstLine="0"/>
      </w:pPr>
    </w:p>
    <w:p w14:paraId="29D72D44" w14:textId="37966C86" w:rsidR="005306C8" w:rsidRDefault="005306C8" w:rsidP="005306C8">
      <w:r>
        <w:t xml:space="preserve">Dupa instalarea extensiei, este nevoie de crearea unui cont folosind pasii din </w:t>
      </w:r>
      <w:r w:rsidR="008B3D99">
        <w:rPr>
          <w:highlight w:val="yellow"/>
        </w:rPr>
        <w:fldChar w:fldCharType="begin"/>
      </w:r>
      <w:r w:rsidR="008B3D99">
        <w:instrText xml:space="preserve"> REF _Ref171240884 \h </w:instrText>
      </w:r>
      <w:r w:rsidR="008B3D99">
        <w:rPr>
          <w:highlight w:val="yellow"/>
        </w:rPr>
      </w:r>
      <w:r w:rsidR="008B3D99">
        <w:rPr>
          <w:highlight w:val="yellow"/>
        </w:rPr>
        <w:fldChar w:fldCharType="separate"/>
      </w:r>
      <w:r w:rsidR="008B3D99">
        <w:t xml:space="preserve">Figura </w:t>
      </w:r>
      <w:r w:rsidR="008B3D99">
        <w:rPr>
          <w:noProof/>
        </w:rPr>
        <w:t>7</w:t>
      </w:r>
      <w:r w:rsidR="008B3D99">
        <w:t>.</w:t>
      </w:r>
      <w:r w:rsidR="008B3D99">
        <w:rPr>
          <w:noProof/>
        </w:rPr>
        <w:t>6</w:t>
      </w:r>
      <w:r w:rsidR="008B3D99">
        <w:rPr>
          <w:highlight w:val="yellow"/>
        </w:rPr>
        <w:fldChar w:fldCharType="end"/>
      </w:r>
      <w:r w:rsidR="008B3D99">
        <w:t>.</w:t>
      </w:r>
    </w:p>
    <w:p w14:paraId="668ADCC4" w14:textId="77777777" w:rsidR="00A054EB" w:rsidRDefault="005306C8" w:rsidP="00A054EB">
      <w:pPr>
        <w:keepNext/>
        <w:suppressAutoHyphens w:val="0"/>
        <w:ind w:firstLine="0"/>
        <w:jc w:val="left"/>
      </w:pPr>
      <w:r w:rsidRPr="005306C8">
        <w:rPr>
          <w:noProof/>
        </w:rPr>
        <w:drawing>
          <wp:inline distT="0" distB="0" distL="0" distR="0" wp14:anchorId="28B6E2B0" wp14:editId="4415615D">
            <wp:extent cx="5274310" cy="19634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963420"/>
                    </a:xfrm>
                    <a:prstGeom prst="rect">
                      <a:avLst/>
                    </a:prstGeom>
                    <a:noFill/>
                    <a:ln>
                      <a:noFill/>
                    </a:ln>
                  </pic:spPr>
                </pic:pic>
              </a:graphicData>
            </a:graphic>
          </wp:inline>
        </w:drawing>
      </w:r>
    </w:p>
    <w:p w14:paraId="0B234219" w14:textId="1057A316" w:rsidR="005306C8" w:rsidRPr="005306C8" w:rsidRDefault="00A054EB" w:rsidP="00A054EB">
      <w:pPr>
        <w:pStyle w:val="Caption"/>
        <w:jc w:val="left"/>
        <w:rPr>
          <w:lang w:val="en-US" w:eastAsia="en-US"/>
        </w:rPr>
      </w:pPr>
      <w:bookmarkStart w:id="144" w:name="_Ref171240884"/>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6</w:t>
      </w:r>
      <w:r>
        <w:fldChar w:fldCharType="end"/>
      </w:r>
      <w:bookmarkEnd w:id="144"/>
      <w:r>
        <w:t xml:space="preserve"> Pasii de crearea a unui portofel digital in MetaMask</w:t>
      </w:r>
    </w:p>
    <w:p w14:paraId="09D74CF1" w14:textId="77777777" w:rsidR="005306C8" w:rsidRDefault="005306C8" w:rsidP="005306C8"/>
    <w:p w14:paraId="7A4815E4" w14:textId="769BDFAC" w:rsidR="00381867" w:rsidRDefault="00381867" w:rsidP="00381867">
      <w:r>
        <w:t>Mai departe, reteaua locala blockchain trebuie inregistrata manual in MetaMask. Se deschide meniul extensiei, precum se face in</w:t>
      </w:r>
      <w:r w:rsidR="008B3D99">
        <w:t xml:space="preserve"> </w:t>
      </w:r>
      <w:r w:rsidR="008B3D99">
        <w:rPr>
          <w:highlight w:val="yellow"/>
        </w:rPr>
        <w:fldChar w:fldCharType="begin"/>
      </w:r>
      <w:r w:rsidR="008B3D99">
        <w:instrText xml:space="preserve"> REF _Ref171240906 \h </w:instrText>
      </w:r>
      <w:r w:rsidR="008B3D99">
        <w:rPr>
          <w:highlight w:val="yellow"/>
        </w:rPr>
      </w:r>
      <w:r w:rsidR="008B3D99">
        <w:rPr>
          <w:highlight w:val="yellow"/>
        </w:rPr>
        <w:fldChar w:fldCharType="separate"/>
      </w:r>
      <w:r w:rsidR="008B3D99">
        <w:t xml:space="preserve">Figura </w:t>
      </w:r>
      <w:r w:rsidR="008B3D99">
        <w:rPr>
          <w:noProof/>
        </w:rPr>
        <w:t>7</w:t>
      </w:r>
      <w:r w:rsidR="008B3D99">
        <w:t>.</w:t>
      </w:r>
      <w:r w:rsidR="008B3D99">
        <w:rPr>
          <w:noProof/>
        </w:rPr>
        <w:t>7</w:t>
      </w:r>
      <w:r w:rsidR="008B3D99">
        <w:rPr>
          <w:highlight w:val="yellow"/>
        </w:rPr>
        <w:fldChar w:fldCharType="end"/>
      </w:r>
      <w:r>
        <w:t>, dupa care se apasa pe iconita punctului 0,</w:t>
      </w:r>
      <w:r w:rsidR="008B3D99">
        <w:t xml:space="preserve"> dupa care se apasa pe butonul de la </w:t>
      </w:r>
      <w:r>
        <w:t>punctul 3</w:t>
      </w:r>
      <w:r w:rsidR="008B3D99">
        <w:t xml:space="preserve"> </w:t>
      </w:r>
      <w:r w:rsidR="008B3D99">
        <w:t>pentru a putea accesa meniul de setari</w:t>
      </w:r>
      <w:r>
        <w:t xml:space="preserve">. Mai departe se selecteaza optiunea pentru retele, adica punctul 4, iar pentru a putea adauga o retea noua se apasa pe butonul din punctul 5. </w:t>
      </w:r>
    </w:p>
    <w:p w14:paraId="1889B7EB" w14:textId="45709CEB" w:rsidR="00381867" w:rsidRDefault="007A1A80" w:rsidP="00381867">
      <w:r>
        <w:t>In p</w:t>
      </w:r>
      <w:r w:rsidR="00381867">
        <w:t>agina deschisa</w:t>
      </w:r>
      <w:r w:rsidR="008B3D99">
        <w:t xml:space="preserve"> cum este cea din </w:t>
      </w:r>
      <w:r w:rsidR="008B3D99">
        <w:fldChar w:fldCharType="begin"/>
      </w:r>
      <w:r w:rsidR="008B3D99">
        <w:instrText xml:space="preserve"> REF _Ref171240999 \h </w:instrText>
      </w:r>
      <w:r w:rsidR="008B3D99">
        <w:fldChar w:fldCharType="separate"/>
      </w:r>
      <w:r w:rsidR="008B3D99">
        <w:t xml:space="preserve">Figura </w:t>
      </w:r>
      <w:r w:rsidR="008B3D99">
        <w:rPr>
          <w:noProof/>
        </w:rPr>
        <w:t>7</w:t>
      </w:r>
      <w:r w:rsidR="008B3D99">
        <w:t>.</w:t>
      </w:r>
      <w:r w:rsidR="008B3D99">
        <w:rPr>
          <w:noProof/>
        </w:rPr>
        <w:t>8</w:t>
      </w:r>
      <w:r w:rsidR="008B3D99">
        <w:fldChar w:fldCharType="end"/>
      </w:r>
      <w:r w:rsidR="00381867">
        <w:t xml:space="preserve"> </w:t>
      </w:r>
      <w:r>
        <w:t xml:space="preserve">se selecteaza adaugarea manual a unei retele prin apasarea butonului de la </w:t>
      </w:r>
      <w:r w:rsidR="008B3D99">
        <w:t>punctul</w:t>
      </w:r>
      <w:r>
        <w:t xml:space="preserve"> 6. In continuare se vor introduce datele retelei </w:t>
      </w:r>
      <w:r>
        <w:t>locale</w:t>
      </w:r>
      <w:r>
        <w:t xml:space="preserve"> blockchain:</w:t>
      </w:r>
    </w:p>
    <w:p w14:paraId="569B612B" w14:textId="338AF366" w:rsidR="007A1A80" w:rsidRDefault="007A1A80" w:rsidP="007A1A80">
      <w:pPr>
        <w:pStyle w:val="ListParagraph"/>
        <w:numPr>
          <w:ilvl w:val="0"/>
          <w:numId w:val="27"/>
        </w:numPr>
      </w:pPr>
      <w:r>
        <w:t>Network name: Hardhat Localhost</w:t>
      </w:r>
    </w:p>
    <w:p w14:paraId="1ED6714B" w14:textId="6211FDF3" w:rsidR="007A1A80" w:rsidRDefault="007A1A80" w:rsidP="007A1A80">
      <w:pPr>
        <w:pStyle w:val="ListParagraph"/>
        <w:numPr>
          <w:ilvl w:val="0"/>
          <w:numId w:val="27"/>
        </w:numPr>
      </w:pPr>
      <w:r>
        <w:t xml:space="preserve">New </w:t>
      </w:r>
      <w:r>
        <w:t xml:space="preserve">RPC URL: </w:t>
      </w:r>
      <w:r w:rsidRPr="00DE5917">
        <w:t>http://127.0.0.1:8545/</w:t>
      </w:r>
    </w:p>
    <w:p w14:paraId="23C50657" w14:textId="3E388ED0" w:rsidR="007A1A80" w:rsidRDefault="007A1A80" w:rsidP="007A1A80">
      <w:pPr>
        <w:pStyle w:val="ListParagraph"/>
        <w:numPr>
          <w:ilvl w:val="0"/>
          <w:numId w:val="27"/>
        </w:numPr>
      </w:pPr>
      <w:r>
        <w:t>Chain ID: 31337</w:t>
      </w:r>
    </w:p>
    <w:p w14:paraId="1ACB89B9" w14:textId="4DA36ABE" w:rsidR="007A1A80" w:rsidRDefault="007A1A80" w:rsidP="007A1A80">
      <w:pPr>
        <w:pStyle w:val="ListParagraph"/>
        <w:numPr>
          <w:ilvl w:val="0"/>
          <w:numId w:val="27"/>
        </w:numPr>
      </w:pPr>
      <w:r>
        <w:t>Currency symbol: GO</w:t>
      </w:r>
    </w:p>
    <w:p w14:paraId="307F10DF" w14:textId="63FED32C" w:rsidR="00381867" w:rsidRDefault="007A1A80" w:rsidP="007A1A80">
      <w:pPr>
        <w:ind w:firstLine="0"/>
      </w:pPr>
      <w:r>
        <w:lastRenderedPageBreak/>
        <w:t>Dupa introducere</w:t>
      </w:r>
      <w:r w:rsidR="008B3D99">
        <w:t>a datelor</w:t>
      </w:r>
      <w:r>
        <w:t xml:space="preserve"> se salveaza </w:t>
      </w:r>
      <w:r w:rsidR="008B3D99">
        <w:t xml:space="preserve">reteaua </w:t>
      </w:r>
      <w:r>
        <w:t xml:space="preserve">folosind butonul ilustrat de </w:t>
      </w:r>
      <w:r w:rsidR="008B3D99">
        <w:t>punctul</w:t>
      </w:r>
      <w:r>
        <w:t xml:space="preserve"> 7</w:t>
      </w:r>
      <w:r w:rsidR="008B3D99">
        <w:t xml:space="preserve"> din </w:t>
      </w:r>
      <w:r w:rsidR="008B3D99">
        <w:fldChar w:fldCharType="begin"/>
      </w:r>
      <w:r w:rsidR="008B3D99">
        <w:instrText xml:space="preserve"> REF _Ref171240999 \h </w:instrText>
      </w:r>
      <w:r w:rsidR="008B3D99">
        <w:fldChar w:fldCharType="separate"/>
      </w:r>
      <w:r w:rsidR="008B3D99">
        <w:t xml:space="preserve">Figura </w:t>
      </w:r>
      <w:r w:rsidR="008B3D99">
        <w:rPr>
          <w:noProof/>
        </w:rPr>
        <w:t>7</w:t>
      </w:r>
      <w:r w:rsidR="008B3D99">
        <w:t>.</w:t>
      </w:r>
      <w:r w:rsidR="008B3D99">
        <w:rPr>
          <w:noProof/>
        </w:rPr>
        <w:t>8</w:t>
      </w:r>
      <w:r w:rsidR="008B3D99">
        <w:fldChar w:fldCharType="end"/>
      </w:r>
      <w:r w:rsidR="008B3D99">
        <w:t>.</w:t>
      </w:r>
    </w:p>
    <w:p w14:paraId="6575AF31" w14:textId="6E2595FC" w:rsidR="001B4FF8" w:rsidRDefault="001B4FF8" w:rsidP="007A1A80">
      <w:pPr>
        <w:ind w:firstLine="0"/>
      </w:pPr>
      <w:r>
        <w:tab/>
        <w:t xml:space="preserve">Avand reteaua setata, utilizarea acesteia se poate face prin apasarea butonului </w:t>
      </w:r>
      <w:r w:rsidR="008B3D99">
        <w:t xml:space="preserve">de la pasul </w:t>
      </w:r>
      <w:r>
        <w:t>1 din</w:t>
      </w:r>
      <w:r w:rsidR="008B3D99">
        <w:t xml:space="preserve"> </w:t>
      </w:r>
      <w:r w:rsidR="008B3D99">
        <w:rPr>
          <w:highlight w:val="yellow"/>
        </w:rPr>
        <w:fldChar w:fldCharType="begin"/>
      </w:r>
      <w:r w:rsidR="008B3D99">
        <w:instrText xml:space="preserve"> REF _Ref171240906 \h </w:instrText>
      </w:r>
      <w:r w:rsidR="008B3D99">
        <w:rPr>
          <w:highlight w:val="yellow"/>
        </w:rPr>
      </w:r>
      <w:r w:rsidR="008B3D99">
        <w:rPr>
          <w:highlight w:val="yellow"/>
        </w:rPr>
        <w:fldChar w:fldCharType="separate"/>
      </w:r>
      <w:r w:rsidR="008B3D99">
        <w:t xml:space="preserve">Figura </w:t>
      </w:r>
      <w:r w:rsidR="008B3D99">
        <w:rPr>
          <w:noProof/>
        </w:rPr>
        <w:t>7</w:t>
      </w:r>
      <w:r w:rsidR="008B3D99">
        <w:t>.</w:t>
      </w:r>
      <w:r w:rsidR="008B3D99">
        <w:rPr>
          <w:noProof/>
        </w:rPr>
        <w:t>7</w:t>
      </w:r>
      <w:r w:rsidR="008B3D99">
        <w:rPr>
          <w:highlight w:val="yellow"/>
        </w:rPr>
        <w:fldChar w:fldCharType="end"/>
      </w:r>
      <w:r>
        <w:t xml:space="preserve">, dupa care se selecteaza reteaua apasand pe aceasta, cum este indicat </w:t>
      </w:r>
      <w:r w:rsidR="008B3D99">
        <w:t>de</w:t>
      </w:r>
      <w:r>
        <w:t xml:space="preserve"> numarul 8 din </w:t>
      </w:r>
      <w:r w:rsidR="008B3D99">
        <w:fldChar w:fldCharType="begin"/>
      </w:r>
      <w:r w:rsidR="008B3D99">
        <w:instrText xml:space="preserve"> REF _Ref171240999 \h </w:instrText>
      </w:r>
      <w:r w:rsidR="008B3D99">
        <w:fldChar w:fldCharType="separate"/>
      </w:r>
      <w:r w:rsidR="008B3D99">
        <w:t xml:space="preserve">Figura </w:t>
      </w:r>
      <w:r w:rsidR="008B3D99">
        <w:rPr>
          <w:noProof/>
        </w:rPr>
        <w:t>7</w:t>
      </w:r>
      <w:r w:rsidR="008B3D99">
        <w:t>.</w:t>
      </w:r>
      <w:r w:rsidR="008B3D99">
        <w:rPr>
          <w:noProof/>
        </w:rPr>
        <w:t>8</w:t>
      </w:r>
      <w:r w:rsidR="008B3D99">
        <w:fldChar w:fldCharType="end"/>
      </w:r>
    </w:p>
    <w:p w14:paraId="04F7F1E9" w14:textId="21DC5F6A" w:rsidR="001B4FF8" w:rsidRDefault="001B4FF8" w:rsidP="007A1A80">
      <w:pPr>
        <w:ind w:firstLine="0"/>
      </w:pPr>
      <w:r>
        <w:tab/>
        <w:t>Ultimul pas este cel de adaugare a unui cont din cele generate in momentul initierii retelei locale. Se apasa pe butonul</w:t>
      </w:r>
      <w:r w:rsidR="008B3D99">
        <w:t xml:space="preserve"> indicat de </w:t>
      </w:r>
      <w:r w:rsidR="007B1D61">
        <w:t>punctul</w:t>
      </w:r>
      <w:r>
        <w:t xml:space="preserve"> 2 ilustrat </w:t>
      </w:r>
      <w:r w:rsidR="007B1D61">
        <w:t>in</w:t>
      </w:r>
      <w:r w:rsidR="008B3D99">
        <w:t xml:space="preserve"> </w:t>
      </w:r>
      <w:r w:rsidR="008B3D99">
        <w:rPr>
          <w:highlight w:val="yellow"/>
        </w:rPr>
        <w:fldChar w:fldCharType="begin"/>
      </w:r>
      <w:r w:rsidR="008B3D99">
        <w:instrText xml:space="preserve"> REF _Ref171240906 \h </w:instrText>
      </w:r>
      <w:r w:rsidR="008B3D99">
        <w:rPr>
          <w:highlight w:val="yellow"/>
        </w:rPr>
      </w:r>
      <w:r w:rsidR="008B3D99">
        <w:rPr>
          <w:highlight w:val="yellow"/>
        </w:rPr>
        <w:fldChar w:fldCharType="separate"/>
      </w:r>
      <w:r w:rsidR="008B3D99">
        <w:t xml:space="preserve">Figura </w:t>
      </w:r>
      <w:r w:rsidR="008B3D99">
        <w:rPr>
          <w:noProof/>
        </w:rPr>
        <w:t>7</w:t>
      </w:r>
      <w:r w:rsidR="008B3D99">
        <w:t>.</w:t>
      </w:r>
      <w:r w:rsidR="008B3D99">
        <w:rPr>
          <w:noProof/>
        </w:rPr>
        <w:t>7</w:t>
      </w:r>
      <w:r w:rsidR="008B3D99">
        <w:rPr>
          <w:highlight w:val="yellow"/>
        </w:rPr>
        <w:fldChar w:fldCharType="end"/>
      </w:r>
      <w:r>
        <w:t xml:space="preserve">, dupa care se urmeaza </w:t>
      </w:r>
      <w:r w:rsidR="008B3D99">
        <w:t>punctele</w:t>
      </w:r>
      <w:r>
        <w:t xml:space="preserve"> 9 si 10 din</w:t>
      </w:r>
      <w:r w:rsidR="008B3D99">
        <w:t xml:space="preserve"> </w:t>
      </w:r>
      <w:r w:rsidR="008B3D99">
        <w:fldChar w:fldCharType="begin"/>
      </w:r>
      <w:r w:rsidR="008B3D99">
        <w:instrText xml:space="preserve"> REF _Ref171241245 \h </w:instrText>
      </w:r>
      <w:r w:rsidR="008B3D99">
        <w:fldChar w:fldCharType="separate"/>
      </w:r>
      <w:r w:rsidR="008B3D99">
        <w:t xml:space="preserve">Figura </w:t>
      </w:r>
      <w:r w:rsidR="008B3D99">
        <w:rPr>
          <w:noProof/>
        </w:rPr>
        <w:t>7</w:t>
      </w:r>
      <w:r w:rsidR="008B3D99">
        <w:t>.</w:t>
      </w:r>
      <w:r w:rsidR="008B3D99">
        <w:rPr>
          <w:noProof/>
        </w:rPr>
        <w:t>9</w:t>
      </w:r>
      <w:r w:rsidR="008B3D99">
        <w:fldChar w:fldCharType="end"/>
      </w:r>
      <w:r w:rsidR="008B3D99">
        <w:t>.</w:t>
      </w:r>
      <w:r>
        <w:t xml:space="preserve"> In continuare se introduce o cheie privata a unui cont, acestea pot fi gasit</w:t>
      </w:r>
      <w:r w:rsidR="008B3D99">
        <w:t>a</w:t>
      </w:r>
      <w:r>
        <w:t xml:space="preserve"> in terminal</w:t>
      </w:r>
      <w:r w:rsidR="008B3D99">
        <w:t>ul initierii retelei blockchain</w:t>
      </w:r>
      <w:r>
        <w:t>, cum se poate observa in</w:t>
      </w:r>
      <w:r w:rsidR="008B3D99">
        <w:t xml:space="preserve"> </w:t>
      </w:r>
      <w:r w:rsidR="008B3D99">
        <w:rPr>
          <w:highlight w:val="yellow"/>
        </w:rPr>
        <w:fldChar w:fldCharType="begin"/>
      </w:r>
      <w:r w:rsidR="008B3D99">
        <w:instrText xml:space="preserve"> REF _Ref171241301 \h </w:instrText>
      </w:r>
      <w:r w:rsidR="008B3D99">
        <w:rPr>
          <w:highlight w:val="yellow"/>
        </w:rPr>
      </w:r>
      <w:r w:rsidR="008B3D99">
        <w:rPr>
          <w:highlight w:val="yellow"/>
        </w:rPr>
        <w:fldChar w:fldCharType="separate"/>
      </w:r>
      <w:r w:rsidR="008B3D99">
        <w:t xml:space="preserve">Figura </w:t>
      </w:r>
      <w:r w:rsidR="008B3D99">
        <w:rPr>
          <w:noProof/>
        </w:rPr>
        <w:t>7</w:t>
      </w:r>
      <w:r w:rsidR="008B3D99">
        <w:t>.</w:t>
      </w:r>
      <w:r w:rsidR="008B3D99">
        <w:rPr>
          <w:noProof/>
        </w:rPr>
        <w:t>2</w:t>
      </w:r>
      <w:r w:rsidR="008B3D99">
        <w:rPr>
          <w:highlight w:val="yellow"/>
        </w:rPr>
        <w:fldChar w:fldCharType="end"/>
      </w:r>
      <w:r>
        <w:t xml:space="preserve">. Dupa introducerea cheii, se apasa pe butonul ilustrat de </w:t>
      </w:r>
      <w:r w:rsidR="00A054EB">
        <w:t>punctul</w:t>
      </w:r>
      <w:r>
        <w:t xml:space="preserve"> 11</w:t>
      </w:r>
      <w:r w:rsidR="008B3D99">
        <w:t xml:space="preserve"> din</w:t>
      </w:r>
      <w:r w:rsidR="007B1D61">
        <w:t xml:space="preserve"> </w:t>
      </w:r>
      <w:r w:rsidR="007B1D61">
        <w:fldChar w:fldCharType="begin"/>
      </w:r>
      <w:r w:rsidR="007B1D61">
        <w:instrText xml:space="preserve"> REF _Ref171241245 \h </w:instrText>
      </w:r>
      <w:r w:rsidR="007B1D61">
        <w:fldChar w:fldCharType="separate"/>
      </w:r>
      <w:r w:rsidR="007B1D61">
        <w:t xml:space="preserve">Figura </w:t>
      </w:r>
      <w:r w:rsidR="007B1D61">
        <w:rPr>
          <w:noProof/>
        </w:rPr>
        <w:t>7</w:t>
      </w:r>
      <w:r w:rsidR="007B1D61">
        <w:t>.</w:t>
      </w:r>
      <w:r w:rsidR="007B1D61">
        <w:rPr>
          <w:noProof/>
        </w:rPr>
        <w:t>9</w:t>
      </w:r>
      <w:r w:rsidR="007B1D61">
        <w:fldChar w:fldCharType="end"/>
      </w:r>
      <w:r w:rsidR="00A054EB">
        <w:t>, iar selectarea contului introdus poate fi facuta folosind punctul 2</w:t>
      </w:r>
      <w:r w:rsidR="007B1D61">
        <w:t xml:space="preserve"> din </w:t>
      </w:r>
      <w:r w:rsidR="007B1D61">
        <w:rPr>
          <w:highlight w:val="yellow"/>
        </w:rPr>
        <w:fldChar w:fldCharType="begin"/>
      </w:r>
      <w:r w:rsidR="007B1D61">
        <w:instrText xml:space="preserve"> REF _Ref171240906 \h </w:instrText>
      </w:r>
      <w:r w:rsidR="007B1D61">
        <w:rPr>
          <w:highlight w:val="yellow"/>
        </w:rPr>
      </w:r>
      <w:r w:rsidR="007B1D61">
        <w:rPr>
          <w:highlight w:val="yellow"/>
        </w:rPr>
        <w:fldChar w:fldCharType="separate"/>
      </w:r>
      <w:r w:rsidR="007B1D61">
        <w:t xml:space="preserve">Figura </w:t>
      </w:r>
      <w:r w:rsidR="007B1D61">
        <w:rPr>
          <w:noProof/>
        </w:rPr>
        <w:t>7</w:t>
      </w:r>
      <w:r w:rsidR="007B1D61">
        <w:t>.</w:t>
      </w:r>
      <w:r w:rsidR="007B1D61">
        <w:rPr>
          <w:noProof/>
        </w:rPr>
        <w:t>7</w:t>
      </w:r>
      <w:r w:rsidR="007B1D61">
        <w:rPr>
          <w:highlight w:val="yellow"/>
        </w:rPr>
        <w:fldChar w:fldCharType="end"/>
      </w:r>
      <w:r w:rsidR="00A054EB">
        <w:t xml:space="preserve">, urmat de </w:t>
      </w:r>
      <w:r w:rsidR="007B1D61">
        <w:t xml:space="preserve">punctul </w:t>
      </w:r>
      <w:r w:rsidR="00A054EB">
        <w:t>12</w:t>
      </w:r>
      <w:r w:rsidR="007B1D61">
        <w:t xml:space="preserve"> din </w:t>
      </w:r>
      <w:r w:rsidR="007B1D61">
        <w:fldChar w:fldCharType="begin"/>
      </w:r>
      <w:r w:rsidR="007B1D61">
        <w:instrText xml:space="preserve"> REF _Ref171241245 \h </w:instrText>
      </w:r>
      <w:r w:rsidR="007B1D61">
        <w:fldChar w:fldCharType="separate"/>
      </w:r>
      <w:r w:rsidR="007B1D61">
        <w:t xml:space="preserve">Figura </w:t>
      </w:r>
      <w:r w:rsidR="007B1D61">
        <w:rPr>
          <w:noProof/>
        </w:rPr>
        <w:t>7</w:t>
      </w:r>
      <w:r w:rsidR="007B1D61">
        <w:t>.</w:t>
      </w:r>
      <w:r w:rsidR="007B1D61">
        <w:rPr>
          <w:noProof/>
        </w:rPr>
        <w:t>9</w:t>
      </w:r>
      <w:r w:rsidR="007B1D61">
        <w:fldChar w:fldCharType="end"/>
      </w:r>
      <w:r w:rsidR="00A054EB">
        <w:t>.</w:t>
      </w:r>
    </w:p>
    <w:p w14:paraId="1E453469" w14:textId="77777777" w:rsidR="007B1D61" w:rsidRDefault="007B1D61" w:rsidP="007A1A80">
      <w:pPr>
        <w:ind w:firstLine="0"/>
      </w:pPr>
    </w:p>
    <w:p w14:paraId="45157B2B" w14:textId="77777777" w:rsidR="00A054EB" w:rsidRDefault="00381867" w:rsidP="00A054EB">
      <w:pPr>
        <w:keepNext/>
        <w:suppressAutoHyphens w:val="0"/>
        <w:ind w:firstLine="0"/>
        <w:jc w:val="left"/>
      </w:pPr>
      <w:r w:rsidRPr="00381867">
        <w:rPr>
          <w:noProof/>
        </w:rPr>
        <w:drawing>
          <wp:inline distT="0" distB="0" distL="0" distR="0" wp14:anchorId="62A5981E" wp14:editId="3350BD06">
            <wp:extent cx="5273835" cy="3077845"/>
            <wp:effectExtent l="0" t="0" r="317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3835" cy="3077845"/>
                    </a:xfrm>
                    <a:prstGeom prst="rect">
                      <a:avLst/>
                    </a:prstGeom>
                    <a:noFill/>
                    <a:ln>
                      <a:noFill/>
                    </a:ln>
                  </pic:spPr>
                </pic:pic>
              </a:graphicData>
            </a:graphic>
          </wp:inline>
        </w:drawing>
      </w:r>
    </w:p>
    <w:p w14:paraId="05C99753" w14:textId="0B7011C3" w:rsidR="00381867" w:rsidRDefault="00A054EB" w:rsidP="00A054EB">
      <w:pPr>
        <w:pStyle w:val="Caption"/>
        <w:jc w:val="left"/>
      </w:pPr>
      <w:bookmarkStart w:id="145" w:name="_Ref171240906"/>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7</w:t>
      </w:r>
      <w:r>
        <w:fldChar w:fldCharType="end"/>
      </w:r>
      <w:bookmarkEnd w:id="145"/>
      <w:r>
        <w:t xml:space="preserve"> Pasii pentru adaugarea unei retele blockchain in MetaMask (1)</w:t>
      </w:r>
    </w:p>
    <w:p w14:paraId="656613C5" w14:textId="77777777" w:rsidR="007B1D61" w:rsidRPr="00381867" w:rsidRDefault="007B1D61" w:rsidP="007B1D61">
      <w:pPr>
        <w:rPr>
          <w:lang w:val="en-US" w:eastAsia="ko-KR"/>
        </w:rPr>
      </w:pPr>
    </w:p>
    <w:p w14:paraId="7416B591" w14:textId="77777777" w:rsidR="00A054EB" w:rsidRDefault="001B4FF8" w:rsidP="00A054EB">
      <w:pPr>
        <w:keepNext/>
        <w:suppressAutoHyphens w:val="0"/>
        <w:ind w:firstLine="0"/>
        <w:jc w:val="left"/>
      </w:pPr>
      <w:r w:rsidRPr="001B4FF8">
        <w:rPr>
          <w:rFonts w:eastAsia="Times New Roman"/>
          <w:noProof/>
          <w:lang w:val="en-US" w:eastAsia="en-US"/>
        </w:rPr>
        <w:drawing>
          <wp:inline distT="0" distB="0" distL="0" distR="0" wp14:anchorId="59A19460" wp14:editId="636DE4F1">
            <wp:extent cx="5274310" cy="28536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274310" cy="2853670"/>
                    </a:xfrm>
                    <a:prstGeom prst="rect">
                      <a:avLst/>
                    </a:prstGeom>
                    <a:noFill/>
                    <a:ln>
                      <a:noFill/>
                    </a:ln>
                  </pic:spPr>
                </pic:pic>
              </a:graphicData>
            </a:graphic>
          </wp:inline>
        </w:drawing>
      </w:r>
    </w:p>
    <w:p w14:paraId="26C61492" w14:textId="2ABA21E4" w:rsidR="001B4FF8" w:rsidRDefault="00A054EB" w:rsidP="00A054EB">
      <w:pPr>
        <w:pStyle w:val="Caption"/>
        <w:jc w:val="left"/>
        <w:rPr>
          <w:lang w:val="en-US" w:eastAsia="en-US"/>
        </w:rPr>
      </w:pPr>
      <w:bookmarkStart w:id="146" w:name="_Ref171240999"/>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8</w:t>
      </w:r>
      <w:r>
        <w:fldChar w:fldCharType="end"/>
      </w:r>
      <w:bookmarkEnd w:id="146"/>
      <w:r>
        <w:t xml:space="preserve"> Pasii pentru adaugarea unei retele blockchain in MetaMask (2)</w:t>
      </w:r>
    </w:p>
    <w:p w14:paraId="743E61B8" w14:textId="77777777" w:rsidR="00A054EB" w:rsidRDefault="001B4FF8" w:rsidP="00A054EB">
      <w:pPr>
        <w:keepNext/>
        <w:suppressAutoHyphens w:val="0"/>
        <w:ind w:firstLine="0"/>
        <w:jc w:val="left"/>
      </w:pPr>
      <w:r w:rsidRPr="001B4FF8">
        <w:rPr>
          <w:rFonts w:eastAsia="Times New Roman"/>
          <w:noProof/>
          <w:lang w:val="en-US" w:eastAsia="en-US"/>
        </w:rPr>
        <w:lastRenderedPageBreak/>
        <w:drawing>
          <wp:inline distT="0" distB="0" distL="0" distR="0" wp14:anchorId="4F8877EF" wp14:editId="4C0340C9">
            <wp:extent cx="5274310" cy="23475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347595"/>
                    </a:xfrm>
                    <a:prstGeom prst="rect">
                      <a:avLst/>
                    </a:prstGeom>
                    <a:noFill/>
                    <a:ln>
                      <a:noFill/>
                    </a:ln>
                  </pic:spPr>
                </pic:pic>
              </a:graphicData>
            </a:graphic>
          </wp:inline>
        </w:drawing>
      </w:r>
    </w:p>
    <w:p w14:paraId="266F5383" w14:textId="6937308C" w:rsidR="001B4FF8" w:rsidRDefault="00A054EB" w:rsidP="007B1D61">
      <w:pPr>
        <w:pStyle w:val="Caption"/>
        <w:jc w:val="left"/>
      </w:pPr>
      <w:bookmarkStart w:id="147" w:name="_Ref171241245"/>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9</w:t>
      </w:r>
      <w:r>
        <w:fldChar w:fldCharType="end"/>
      </w:r>
      <w:bookmarkEnd w:id="147"/>
      <w:r>
        <w:t xml:space="preserve"> Pasii pentru adaugarea unui cont in MetaMask</w:t>
      </w:r>
    </w:p>
    <w:p w14:paraId="054E5171" w14:textId="77777777" w:rsidR="007B1D61" w:rsidRPr="001B4FF8" w:rsidRDefault="007B1D61" w:rsidP="007B1D61">
      <w:pPr>
        <w:ind w:firstLine="0"/>
        <w:rPr>
          <w:lang w:val="en-US" w:eastAsia="ko-KR"/>
        </w:rPr>
      </w:pPr>
    </w:p>
    <w:p w14:paraId="000945C1" w14:textId="6ECAB654" w:rsidR="007B1D61" w:rsidRDefault="007B1D61" w:rsidP="007B1D61">
      <w:pPr>
        <w:pStyle w:val="Heading2"/>
        <w:numPr>
          <w:ilvl w:val="1"/>
          <w:numId w:val="5"/>
        </w:numPr>
        <w:tabs>
          <w:tab w:val="num" w:pos="720"/>
        </w:tabs>
        <w:ind w:left="578" w:hanging="578"/>
        <w:rPr>
          <w:lang w:val="en-US"/>
        </w:rPr>
      </w:pPr>
      <w:r>
        <w:rPr>
          <w:lang w:val="en-US"/>
        </w:rPr>
        <w:t>Utilizarea sistemului de trasabilitate</w:t>
      </w:r>
    </w:p>
    <w:p w14:paraId="39E85996" w14:textId="77777777" w:rsidR="007B1D61" w:rsidRDefault="007B1D61" w:rsidP="007B1D61">
      <w:pPr>
        <w:ind w:firstLine="578"/>
      </w:pPr>
      <w:r>
        <w:rPr>
          <w:lang w:val="en-US" w:eastAsia="ko-KR"/>
        </w:rPr>
        <w:t xml:space="preserve">Pentru utilizarea sistemului, acesta trebuie instalat folosind instructiunile oferite in pasii anteriori. Utilizarea sistemului se face cu ajutorul aplicatiei de interfata care poate fi accesata in browser la adresa </w:t>
      </w:r>
      <w:r w:rsidRPr="001035C4">
        <w:t>http://localhost:3000/</w:t>
      </w:r>
      <w:r>
        <w:t>.</w:t>
      </w:r>
    </w:p>
    <w:p w14:paraId="098D283C" w14:textId="0B60E6A1" w:rsidR="00115690" w:rsidRDefault="00115690" w:rsidP="00115690">
      <w:pPr>
        <w:pStyle w:val="Heading3"/>
        <w:numPr>
          <w:ilvl w:val="2"/>
          <w:numId w:val="5"/>
        </w:numPr>
        <w:tabs>
          <w:tab w:val="num" w:pos="720"/>
        </w:tabs>
        <w:ind w:left="357" w:hanging="357"/>
      </w:pPr>
      <w:r>
        <w:t>Conectarea unui actor in sistemul de trasabilitate</w:t>
      </w:r>
    </w:p>
    <w:p w14:paraId="11D92561" w14:textId="5499BDD1" w:rsidR="00115690" w:rsidRPr="00115690" w:rsidRDefault="00115690" w:rsidP="00115690">
      <w:pPr>
        <w:rPr>
          <w:lang w:eastAsia="ko-KR"/>
        </w:rPr>
      </w:pPr>
    </w:p>
    <w:p w14:paraId="75421D82" w14:textId="4C2BEF27" w:rsidR="00115690" w:rsidRDefault="00115690" w:rsidP="00115690">
      <w:pPr>
        <w:pStyle w:val="Heading3"/>
        <w:numPr>
          <w:ilvl w:val="2"/>
          <w:numId w:val="5"/>
        </w:numPr>
        <w:tabs>
          <w:tab w:val="num" w:pos="720"/>
        </w:tabs>
        <w:ind w:left="357" w:hanging="357"/>
      </w:pPr>
      <w:r>
        <w:t>Vizualizarea stocului si inregistrarea unui produs</w:t>
      </w:r>
    </w:p>
    <w:p w14:paraId="6BE4F3F8" w14:textId="7D7B8CA7" w:rsidR="00115690" w:rsidRPr="00115690" w:rsidRDefault="00115690" w:rsidP="00115690">
      <w:pPr>
        <w:rPr>
          <w:lang w:eastAsia="ko-KR"/>
        </w:rPr>
      </w:pPr>
      <w:r>
        <w:rPr>
          <w:lang w:eastAsia="ko-KR"/>
        </w:rPr>
        <w:t>De baza si compus</w:t>
      </w:r>
    </w:p>
    <w:p w14:paraId="1BF4D634" w14:textId="11972B3E" w:rsidR="00115690" w:rsidRDefault="00115690" w:rsidP="00115690">
      <w:pPr>
        <w:pStyle w:val="Heading3"/>
        <w:numPr>
          <w:ilvl w:val="2"/>
          <w:numId w:val="5"/>
        </w:numPr>
        <w:tabs>
          <w:tab w:val="num" w:pos="720"/>
        </w:tabs>
        <w:ind w:left="357" w:hanging="357"/>
      </w:pPr>
      <w:r>
        <w:t>T</w:t>
      </w:r>
      <w:r>
        <w:t>r</w:t>
      </w:r>
      <w:r>
        <w:t>ansferul unui produs</w:t>
      </w:r>
    </w:p>
    <w:p w14:paraId="6F62B460" w14:textId="166C0245" w:rsidR="00115690" w:rsidRDefault="00115690" w:rsidP="00115690">
      <w:pPr>
        <w:rPr>
          <w:lang w:eastAsia="ko-KR"/>
        </w:rPr>
      </w:pPr>
      <w:r>
        <w:rPr>
          <w:lang w:eastAsia="ko-KR"/>
        </w:rPr>
        <w:t>Initiere transfer</w:t>
      </w:r>
    </w:p>
    <w:p w14:paraId="489FCC7C" w14:textId="325F8FB4" w:rsidR="00115690" w:rsidRPr="00115690" w:rsidRDefault="00115690" w:rsidP="00115690">
      <w:pPr>
        <w:rPr>
          <w:lang w:eastAsia="ko-KR"/>
        </w:rPr>
      </w:pPr>
      <w:r>
        <w:rPr>
          <w:lang w:eastAsia="ko-KR"/>
        </w:rPr>
        <w:t>Acceptare Transfer</w:t>
      </w:r>
    </w:p>
    <w:p w14:paraId="5B2BB254" w14:textId="59868BA3" w:rsidR="00115690" w:rsidRDefault="00115690" w:rsidP="00115690">
      <w:pPr>
        <w:pStyle w:val="Heading3"/>
        <w:numPr>
          <w:ilvl w:val="2"/>
          <w:numId w:val="5"/>
        </w:numPr>
        <w:tabs>
          <w:tab w:val="num" w:pos="720"/>
        </w:tabs>
        <w:ind w:left="357" w:hanging="357"/>
      </w:pPr>
      <w:r>
        <w:t xml:space="preserve">Vizualizarea istoricului unui produs </w:t>
      </w:r>
    </w:p>
    <w:p w14:paraId="27E2D2CF" w14:textId="0BEF80DB" w:rsidR="00115690" w:rsidRPr="00115690" w:rsidRDefault="00115690" w:rsidP="00115690">
      <w:pPr>
        <w:rPr>
          <w:lang w:eastAsia="ko-KR"/>
        </w:rPr>
      </w:pPr>
      <w:r>
        <w:rPr>
          <w:lang w:eastAsia="ko-KR"/>
        </w:rPr>
        <w:t>Cautare pe baza codului de bare</w:t>
      </w:r>
    </w:p>
    <w:p w14:paraId="71C1B9D0" w14:textId="0472FEF7" w:rsidR="007B1D61" w:rsidRDefault="007B1D61" w:rsidP="007B1D61">
      <w:pPr>
        <w:ind w:firstLine="578"/>
      </w:pPr>
    </w:p>
    <w:p w14:paraId="508B19A5" w14:textId="77777777" w:rsidR="007B1D61" w:rsidRPr="007B1D61" w:rsidRDefault="007B1D61" w:rsidP="007B1D61">
      <w:pPr>
        <w:ind w:firstLine="0"/>
        <w:rPr>
          <w:lang w:val="en-US" w:eastAsia="ko-KR"/>
        </w:rPr>
      </w:pPr>
    </w:p>
    <w:p w14:paraId="6AF7A5D3" w14:textId="761EEF75" w:rsidR="007A1A80" w:rsidRDefault="007A1A80" w:rsidP="007A1A80">
      <w:pPr>
        <w:suppressAutoHyphens w:val="0"/>
        <w:ind w:firstLine="0"/>
        <w:jc w:val="left"/>
        <w:rPr>
          <w:rFonts w:eastAsia="Times New Roman"/>
          <w:lang w:val="en-US" w:eastAsia="en-US"/>
        </w:rPr>
      </w:pPr>
    </w:p>
    <w:p w14:paraId="7E10572C" w14:textId="6EE9FCE1" w:rsidR="007A1A80" w:rsidRDefault="007A1A80" w:rsidP="007A1A80">
      <w:pPr>
        <w:suppressAutoHyphens w:val="0"/>
        <w:ind w:firstLine="0"/>
        <w:jc w:val="left"/>
        <w:rPr>
          <w:rFonts w:eastAsia="Times New Roman"/>
          <w:lang w:val="en-US" w:eastAsia="en-US"/>
        </w:rPr>
      </w:pPr>
    </w:p>
    <w:p w14:paraId="0F86589F" w14:textId="053D4F8F" w:rsidR="007A1A80" w:rsidRPr="007A1A80" w:rsidRDefault="007A1A80" w:rsidP="007A1A80">
      <w:pPr>
        <w:suppressAutoHyphens w:val="0"/>
        <w:ind w:firstLine="0"/>
        <w:jc w:val="left"/>
        <w:rPr>
          <w:rFonts w:eastAsia="Times New Roman"/>
          <w:lang w:val="en-US" w:eastAsia="en-US"/>
        </w:rPr>
      </w:pPr>
    </w:p>
    <w:p w14:paraId="3FA45FB1" w14:textId="07BA462C" w:rsidR="00DE5917" w:rsidRDefault="00DE5917" w:rsidP="002F35B9"/>
    <w:p w14:paraId="1022C17B" w14:textId="77777777" w:rsidR="00DE5917" w:rsidRDefault="00DE5917" w:rsidP="002F35B9"/>
    <w:p w14:paraId="60C334CD" w14:textId="77777777" w:rsidR="00DE5917" w:rsidRDefault="00DE5917" w:rsidP="002F35B9"/>
    <w:p w14:paraId="5511078D" w14:textId="77777777" w:rsidR="00DE5917" w:rsidRDefault="00DE5917" w:rsidP="002F35B9"/>
    <w:p w14:paraId="0A04E275" w14:textId="48F96543" w:rsidR="006101A8" w:rsidRDefault="006101A8">
      <w:pPr>
        <w:suppressAutoHyphens w:val="0"/>
        <w:ind w:firstLine="0"/>
        <w:jc w:val="left"/>
      </w:pPr>
      <w:r>
        <w:br w:type="page"/>
      </w:r>
    </w:p>
    <w:p w14:paraId="0330B83F" w14:textId="0B268E6A" w:rsidR="00001D02" w:rsidRPr="00296531" w:rsidRDefault="00001D02" w:rsidP="00DB5CEA">
      <w:pPr>
        <w:suppressAutoHyphens w:val="0"/>
        <w:ind w:firstLine="0"/>
        <w:jc w:val="left"/>
        <w:sectPr w:rsidR="00001D02" w:rsidRPr="00296531" w:rsidSect="007512FF">
          <w:headerReference w:type="default" r:id="rId49"/>
          <w:pgSz w:w="11906" w:h="16838" w:code="9"/>
          <w:pgMar w:top="1440" w:right="1800" w:bottom="1440" w:left="1800" w:header="709" w:footer="720" w:gutter="0"/>
          <w:cols w:space="720"/>
          <w:titlePg/>
          <w:docGrid w:linePitch="360"/>
        </w:sectPr>
      </w:pPr>
    </w:p>
    <w:p w14:paraId="78706869" w14:textId="287F247C" w:rsidR="00001D02" w:rsidRPr="00296531" w:rsidRDefault="00001D02" w:rsidP="00001D02">
      <w:pPr>
        <w:pStyle w:val="Heading1"/>
      </w:pPr>
      <w:bookmarkStart w:id="148" w:name="_Toc384978580"/>
      <w:bookmarkStart w:id="149" w:name="_Toc384978594"/>
      <w:bookmarkStart w:id="150" w:name="_Toc384979766"/>
      <w:bookmarkStart w:id="151" w:name="_Ref66944530"/>
      <w:bookmarkStart w:id="152" w:name="_Ref66944546"/>
      <w:bookmarkStart w:id="153" w:name="_Toc171166649"/>
      <w:commentRangeStart w:id="154"/>
      <w:r w:rsidRPr="00296531">
        <w:lastRenderedPageBreak/>
        <w:t>Concluzii</w:t>
      </w:r>
      <w:bookmarkEnd w:id="148"/>
      <w:bookmarkEnd w:id="149"/>
      <w:bookmarkEnd w:id="150"/>
      <w:bookmarkEnd w:id="151"/>
      <w:bookmarkEnd w:id="152"/>
      <w:commentRangeEnd w:id="154"/>
      <w:r w:rsidR="001078DB">
        <w:rPr>
          <w:rStyle w:val="Heading7Char"/>
          <w:rFonts w:eastAsia="Batang"/>
          <w:b w:val="0"/>
          <w:lang w:val="x-none"/>
        </w:rPr>
        <w:commentReference w:id="154"/>
      </w:r>
      <w:bookmarkEnd w:id="153"/>
    </w:p>
    <w:p w14:paraId="7DE5C34E" w14:textId="34A3EE0B" w:rsidR="00966983" w:rsidRPr="00296531" w:rsidRDefault="004375A7" w:rsidP="001103EF">
      <w:pPr>
        <w:suppressAutoHyphens w:val="0"/>
        <w:ind w:firstLine="0"/>
        <w:jc w:val="left"/>
        <w:sectPr w:rsidR="00966983" w:rsidRPr="00296531" w:rsidSect="009E1F9F">
          <w:headerReference w:type="default" r:id="rId50"/>
          <w:pgSz w:w="11906" w:h="16838" w:code="9"/>
          <w:pgMar w:top="1440" w:right="1800" w:bottom="1440" w:left="1800" w:header="709" w:footer="720" w:gutter="0"/>
          <w:cols w:space="720"/>
          <w:titlePg/>
          <w:docGrid w:linePitch="360"/>
        </w:sectPr>
      </w:pPr>
      <w:r>
        <w:br w:type="page"/>
      </w:r>
      <w:r w:rsidR="00E0797B">
        <w:lastRenderedPageBreak/>
        <w:br w:type="page"/>
      </w:r>
    </w:p>
    <w:bookmarkStart w:id="155" w:name="_Toc171166650" w:displacedByCustomXml="next"/>
    <w:sdt>
      <w:sdtPr>
        <w:rPr>
          <w:b w:val="0"/>
          <w:noProof/>
          <w:sz w:val="24"/>
          <w:lang w:val="en-US"/>
        </w:rPr>
        <w:id w:val="694579615"/>
        <w:docPartObj>
          <w:docPartGallery w:val="Bibliographies"/>
          <w:docPartUnique/>
        </w:docPartObj>
      </w:sdtPr>
      <w:sdtEndPr>
        <w:rPr>
          <w:noProof w:val="0"/>
          <w:lang w:val="ro-RO"/>
        </w:rPr>
      </w:sdtEndPr>
      <w:sdtContent>
        <w:commentRangeStart w:id="156" w:displacedByCustomXml="prev"/>
        <w:p w14:paraId="78E09AC6" w14:textId="469CA256" w:rsidR="009E1F9F" w:rsidRDefault="009E1F9F" w:rsidP="009E1F9F">
          <w:pPr>
            <w:pStyle w:val="Heading1"/>
            <w:numPr>
              <w:ilvl w:val="0"/>
              <w:numId w:val="0"/>
            </w:numPr>
          </w:pPr>
          <w:r>
            <w:t>Bibliografie</w:t>
          </w:r>
          <w:commentRangeEnd w:id="156"/>
          <w:r w:rsidR="00E269A8">
            <w:rPr>
              <w:rStyle w:val="Heading7Char"/>
              <w:rFonts w:eastAsia="Batang"/>
              <w:b w:val="0"/>
              <w:lang w:val="x-none"/>
            </w:rPr>
            <w:commentReference w:id="156"/>
          </w:r>
          <w:bookmarkEnd w:id="155"/>
        </w:p>
        <w:sdt>
          <w:sdtPr>
            <w:id w:val="111145805"/>
            <w:bibliography/>
          </w:sdtPr>
          <w:sdtEndPr/>
          <w:sdtContent>
            <w:p w14:paraId="4369E0E7" w14:textId="77777777" w:rsidR="00D03D46" w:rsidRDefault="009E1F9F" w:rsidP="00CA7639">
              <w:pPr>
                <w:rPr>
                  <w:rFonts w:ascii="Calibri" w:eastAsia="Calibri" w:hAnsi="Calibri"/>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111"/>
              </w:tblGrid>
              <w:tr w:rsidR="00D03D46" w14:paraId="7C577CB8" w14:textId="77777777">
                <w:trPr>
                  <w:divId w:val="2111197573"/>
                  <w:tblCellSpacing w:w="15" w:type="dxa"/>
                </w:trPr>
                <w:tc>
                  <w:tcPr>
                    <w:tcW w:w="50" w:type="pct"/>
                    <w:hideMark/>
                  </w:tcPr>
                  <w:p w14:paraId="6CED91CA" w14:textId="04BC35D5" w:rsidR="00D03D46" w:rsidRDefault="00D03D46">
                    <w:pPr>
                      <w:pStyle w:val="Bibliography"/>
                      <w:rPr>
                        <w:noProof/>
                      </w:rPr>
                    </w:pPr>
                    <w:r>
                      <w:rPr>
                        <w:noProof/>
                      </w:rPr>
                      <w:t xml:space="preserve">[1] </w:t>
                    </w:r>
                  </w:p>
                </w:tc>
                <w:tc>
                  <w:tcPr>
                    <w:tcW w:w="0" w:type="auto"/>
                    <w:hideMark/>
                  </w:tcPr>
                  <w:p w14:paraId="70FEDC54" w14:textId="77777777" w:rsidR="00D03D46" w:rsidRDefault="00D03D46">
                    <w:pPr>
                      <w:pStyle w:val="Bibliography"/>
                      <w:rPr>
                        <w:noProof/>
                      </w:rPr>
                    </w:pPr>
                    <w:r>
                      <w:rPr>
                        <w:noProof/>
                      </w:rPr>
                      <w:t xml:space="preserve">A. Singh, A. Gutub, A. Nayya și M. K. Khan, „Redefining food safety traceability system through,” </w:t>
                    </w:r>
                    <w:r>
                      <w:rPr>
                        <w:i/>
                        <w:iCs/>
                        <w:noProof/>
                      </w:rPr>
                      <w:t xml:space="preserve">Multimedia Tools and Applications, </w:t>
                    </w:r>
                    <w:r>
                      <w:rPr>
                        <w:noProof/>
                      </w:rPr>
                      <w:t xml:space="preserve">p. 21243–21277, 2023. </w:t>
                    </w:r>
                  </w:p>
                </w:tc>
              </w:tr>
              <w:tr w:rsidR="00D03D46" w14:paraId="661AC2BB" w14:textId="77777777">
                <w:trPr>
                  <w:divId w:val="2111197573"/>
                  <w:tblCellSpacing w:w="15" w:type="dxa"/>
                </w:trPr>
                <w:tc>
                  <w:tcPr>
                    <w:tcW w:w="50" w:type="pct"/>
                    <w:hideMark/>
                  </w:tcPr>
                  <w:p w14:paraId="4358A8F0" w14:textId="77777777" w:rsidR="00D03D46" w:rsidRDefault="00D03D46">
                    <w:pPr>
                      <w:pStyle w:val="Bibliography"/>
                      <w:rPr>
                        <w:noProof/>
                      </w:rPr>
                    </w:pPr>
                    <w:r>
                      <w:rPr>
                        <w:noProof/>
                      </w:rPr>
                      <w:t xml:space="preserve">[2] </w:t>
                    </w:r>
                  </w:p>
                </w:tc>
                <w:tc>
                  <w:tcPr>
                    <w:tcW w:w="0" w:type="auto"/>
                    <w:hideMark/>
                  </w:tcPr>
                  <w:p w14:paraId="3B55D009" w14:textId="77777777" w:rsidR="00D03D46" w:rsidRDefault="00D03D46">
                    <w:pPr>
                      <w:pStyle w:val="Bibliography"/>
                      <w:rPr>
                        <w:noProof/>
                      </w:rPr>
                    </w:pPr>
                    <w:r>
                      <w:rPr>
                        <w:noProof/>
                      </w:rPr>
                      <w:t xml:space="preserve">H. Treiblmaier și M. Garaus, „Using blockchain to signal quality in the food supply chain: The impact on consumer purchase intentions and the moderating effect of brand familiarity,” </w:t>
                    </w:r>
                    <w:r>
                      <w:rPr>
                        <w:i/>
                        <w:iCs/>
                        <w:noProof/>
                      </w:rPr>
                      <w:t xml:space="preserve">International Journal of Information Management, </w:t>
                    </w:r>
                    <w:r>
                      <w:rPr>
                        <w:noProof/>
                      </w:rPr>
                      <w:t xml:space="preserve">vol. 68, p. 102514, 2023. </w:t>
                    </w:r>
                  </w:p>
                </w:tc>
              </w:tr>
              <w:tr w:rsidR="00D03D46" w14:paraId="4CB75A22" w14:textId="77777777">
                <w:trPr>
                  <w:divId w:val="2111197573"/>
                  <w:tblCellSpacing w:w="15" w:type="dxa"/>
                </w:trPr>
                <w:tc>
                  <w:tcPr>
                    <w:tcW w:w="50" w:type="pct"/>
                    <w:hideMark/>
                  </w:tcPr>
                  <w:p w14:paraId="2BAD7B7E" w14:textId="77777777" w:rsidR="00D03D46" w:rsidRDefault="00D03D46">
                    <w:pPr>
                      <w:pStyle w:val="Bibliography"/>
                      <w:rPr>
                        <w:noProof/>
                      </w:rPr>
                    </w:pPr>
                    <w:r>
                      <w:rPr>
                        <w:noProof/>
                      </w:rPr>
                      <w:t xml:space="preserve">[3] </w:t>
                    </w:r>
                  </w:p>
                </w:tc>
                <w:tc>
                  <w:tcPr>
                    <w:tcW w:w="0" w:type="auto"/>
                    <w:hideMark/>
                  </w:tcPr>
                  <w:p w14:paraId="39675868" w14:textId="77777777" w:rsidR="00D03D46" w:rsidRDefault="00D03D46">
                    <w:pPr>
                      <w:pStyle w:val="Bibliography"/>
                      <w:rPr>
                        <w:noProof/>
                      </w:rPr>
                    </w:pPr>
                    <w:r>
                      <w:rPr>
                        <w:noProof/>
                      </w:rPr>
                      <w:t xml:space="preserve">Q. Tao, Z. Cai și X. Cui, „A technological quality control system for rice supply chain,” </w:t>
                    </w:r>
                    <w:r>
                      <w:rPr>
                        <w:i/>
                        <w:iCs/>
                        <w:noProof/>
                      </w:rPr>
                      <w:t xml:space="preserve">Food and Energy Security, </w:t>
                    </w:r>
                    <w:r>
                      <w:rPr>
                        <w:noProof/>
                      </w:rPr>
                      <w:t xml:space="preserve">vol. 12, 2023. </w:t>
                    </w:r>
                  </w:p>
                </w:tc>
              </w:tr>
              <w:tr w:rsidR="00D03D46" w14:paraId="291B1536" w14:textId="77777777">
                <w:trPr>
                  <w:divId w:val="2111197573"/>
                  <w:tblCellSpacing w:w="15" w:type="dxa"/>
                </w:trPr>
                <w:tc>
                  <w:tcPr>
                    <w:tcW w:w="50" w:type="pct"/>
                    <w:hideMark/>
                  </w:tcPr>
                  <w:p w14:paraId="3109A7B7" w14:textId="77777777" w:rsidR="00D03D46" w:rsidRDefault="00D03D46">
                    <w:pPr>
                      <w:pStyle w:val="Bibliography"/>
                      <w:rPr>
                        <w:noProof/>
                      </w:rPr>
                    </w:pPr>
                    <w:r>
                      <w:rPr>
                        <w:noProof/>
                      </w:rPr>
                      <w:t xml:space="preserve">[4] </w:t>
                    </w:r>
                  </w:p>
                </w:tc>
                <w:tc>
                  <w:tcPr>
                    <w:tcW w:w="0" w:type="auto"/>
                    <w:hideMark/>
                  </w:tcPr>
                  <w:p w14:paraId="5A73D765" w14:textId="77777777" w:rsidR="00D03D46" w:rsidRDefault="00D03D46">
                    <w:pPr>
                      <w:pStyle w:val="Bibliography"/>
                      <w:rPr>
                        <w:noProof/>
                      </w:rPr>
                    </w:pPr>
                    <w:r>
                      <w:rPr>
                        <w:noProof/>
                      </w:rPr>
                      <w:t xml:space="preserve">UNDP, „Blockchain for Agri-Food Traceability,” </w:t>
                    </w:r>
                    <w:r>
                      <w:rPr>
                        <w:i/>
                        <w:iCs/>
                        <w:noProof/>
                      </w:rPr>
                      <w:t xml:space="preserve">Singapore: UNDP Global Centre for Technology, Innovation and Sustainable Development, </w:t>
                    </w:r>
                    <w:r>
                      <w:rPr>
                        <w:noProof/>
                      </w:rPr>
                      <w:t xml:space="preserve">2021. </w:t>
                    </w:r>
                  </w:p>
                </w:tc>
              </w:tr>
              <w:tr w:rsidR="00D03D46" w14:paraId="2CF13AF9" w14:textId="77777777">
                <w:trPr>
                  <w:divId w:val="2111197573"/>
                  <w:tblCellSpacing w:w="15" w:type="dxa"/>
                </w:trPr>
                <w:tc>
                  <w:tcPr>
                    <w:tcW w:w="50" w:type="pct"/>
                    <w:hideMark/>
                  </w:tcPr>
                  <w:p w14:paraId="0F097217" w14:textId="77777777" w:rsidR="00D03D46" w:rsidRDefault="00D03D46">
                    <w:pPr>
                      <w:pStyle w:val="Bibliography"/>
                      <w:rPr>
                        <w:noProof/>
                      </w:rPr>
                    </w:pPr>
                    <w:r>
                      <w:rPr>
                        <w:noProof/>
                      </w:rPr>
                      <w:t xml:space="preserve">[5] </w:t>
                    </w:r>
                  </w:p>
                </w:tc>
                <w:tc>
                  <w:tcPr>
                    <w:tcW w:w="0" w:type="auto"/>
                    <w:hideMark/>
                  </w:tcPr>
                  <w:p w14:paraId="786A9C0B" w14:textId="77777777" w:rsidR="00D03D46" w:rsidRDefault="00D03D46">
                    <w:pPr>
                      <w:pStyle w:val="Bibliography"/>
                      <w:rPr>
                        <w:noProof/>
                      </w:rPr>
                    </w:pPr>
                    <w:r>
                      <w:rPr>
                        <w:noProof/>
                      </w:rPr>
                      <w:t xml:space="preserve">R. Gravani, S. Bratager, A. Kennedy, J. McEntire, J. McGill, A. Sayler și F. Yiannas, „Food Traceability: Current Status and Future Opportunities,” vol. 71, 2023. </w:t>
                    </w:r>
                  </w:p>
                </w:tc>
              </w:tr>
              <w:tr w:rsidR="00D03D46" w14:paraId="5301F9A1" w14:textId="77777777">
                <w:trPr>
                  <w:divId w:val="2111197573"/>
                  <w:tblCellSpacing w:w="15" w:type="dxa"/>
                </w:trPr>
                <w:tc>
                  <w:tcPr>
                    <w:tcW w:w="50" w:type="pct"/>
                    <w:hideMark/>
                  </w:tcPr>
                  <w:p w14:paraId="3D70285E" w14:textId="77777777" w:rsidR="00D03D46" w:rsidRDefault="00D03D46">
                    <w:pPr>
                      <w:pStyle w:val="Bibliography"/>
                      <w:rPr>
                        <w:noProof/>
                      </w:rPr>
                    </w:pPr>
                    <w:r>
                      <w:rPr>
                        <w:noProof/>
                      </w:rPr>
                      <w:t xml:space="preserve">[6] </w:t>
                    </w:r>
                  </w:p>
                </w:tc>
                <w:tc>
                  <w:tcPr>
                    <w:tcW w:w="0" w:type="auto"/>
                    <w:hideMark/>
                  </w:tcPr>
                  <w:p w14:paraId="12C963AF" w14:textId="77777777" w:rsidR="00D03D46" w:rsidRDefault="00D03D46">
                    <w:pPr>
                      <w:pStyle w:val="Bibliography"/>
                      <w:rPr>
                        <w:noProof/>
                      </w:rPr>
                    </w:pPr>
                    <w:r>
                      <w:rPr>
                        <w:noProof/>
                      </w:rPr>
                      <w:t xml:space="preserve">F. Anastasiadis, I. Apostolidou și A. Michailidis, „Food Traceability: A Consumer-Centric Supply Chain Approach on Sustainable Tomato,” </w:t>
                    </w:r>
                    <w:r>
                      <w:rPr>
                        <w:i/>
                        <w:iCs/>
                        <w:noProof/>
                      </w:rPr>
                      <w:t xml:space="preserve">Foods, </w:t>
                    </w:r>
                    <w:r>
                      <w:rPr>
                        <w:noProof/>
                      </w:rPr>
                      <w:t xml:space="preserve">vol. 10, p. 543, 2021. </w:t>
                    </w:r>
                  </w:p>
                </w:tc>
              </w:tr>
              <w:tr w:rsidR="00D03D46" w14:paraId="37F21240" w14:textId="77777777">
                <w:trPr>
                  <w:divId w:val="2111197573"/>
                  <w:tblCellSpacing w:w="15" w:type="dxa"/>
                </w:trPr>
                <w:tc>
                  <w:tcPr>
                    <w:tcW w:w="50" w:type="pct"/>
                    <w:hideMark/>
                  </w:tcPr>
                  <w:p w14:paraId="0DD27327" w14:textId="77777777" w:rsidR="00D03D46" w:rsidRDefault="00D03D46">
                    <w:pPr>
                      <w:pStyle w:val="Bibliography"/>
                      <w:rPr>
                        <w:noProof/>
                      </w:rPr>
                    </w:pPr>
                    <w:r>
                      <w:rPr>
                        <w:noProof/>
                      </w:rPr>
                      <w:t xml:space="preserve">[7] </w:t>
                    </w:r>
                  </w:p>
                </w:tc>
                <w:tc>
                  <w:tcPr>
                    <w:tcW w:w="0" w:type="auto"/>
                    <w:hideMark/>
                  </w:tcPr>
                  <w:p w14:paraId="5D985497" w14:textId="77777777" w:rsidR="00D03D46" w:rsidRDefault="00D03D46">
                    <w:pPr>
                      <w:pStyle w:val="Bibliography"/>
                      <w:rPr>
                        <w:noProof/>
                      </w:rPr>
                    </w:pPr>
                    <w:r>
                      <w:rPr>
                        <w:noProof/>
                      </w:rPr>
                      <w:t xml:space="preserve">S. Joshi, M. Sharma, Y. E. B., Y. Kazancoglu, S. Luthra și M. Prasad, „Assessing Supply Chain Innovations for Building Resilient Food Supply Chains: An Emerging Economy Perspective,” </w:t>
                    </w:r>
                    <w:r>
                      <w:rPr>
                        <w:i/>
                        <w:iCs/>
                        <w:noProof/>
                      </w:rPr>
                      <w:t xml:space="preserve">Sustainability, </w:t>
                    </w:r>
                    <w:r>
                      <w:rPr>
                        <w:noProof/>
                      </w:rPr>
                      <w:t xml:space="preserve">vol. 15, p. 4924, 2023. </w:t>
                    </w:r>
                  </w:p>
                </w:tc>
              </w:tr>
              <w:tr w:rsidR="00D03D46" w14:paraId="1E660A00" w14:textId="77777777">
                <w:trPr>
                  <w:divId w:val="2111197573"/>
                  <w:tblCellSpacing w:w="15" w:type="dxa"/>
                </w:trPr>
                <w:tc>
                  <w:tcPr>
                    <w:tcW w:w="50" w:type="pct"/>
                    <w:hideMark/>
                  </w:tcPr>
                  <w:p w14:paraId="5CB30295" w14:textId="77777777" w:rsidR="00D03D46" w:rsidRDefault="00D03D46">
                    <w:pPr>
                      <w:pStyle w:val="Bibliography"/>
                      <w:rPr>
                        <w:noProof/>
                      </w:rPr>
                    </w:pPr>
                    <w:r>
                      <w:rPr>
                        <w:noProof/>
                      </w:rPr>
                      <w:t xml:space="preserve">[8] </w:t>
                    </w:r>
                  </w:p>
                </w:tc>
                <w:tc>
                  <w:tcPr>
                    <w:tcW w:w="0" w:type="auto"/>
                    <w:hideMark/>
                  </w:tcPr>
                  <w:p w14:paraId="5A76E618" w14:textId="77777777" w:rsidR="00D03D46" w:rsidRDefault="00D03D46">
                    <w:pPr>
                      <w:pStyle w:val="Bibliography"/>
                      <w:rPr>
                        <w:noProof/>
                      </w:rPr>
                    </w:pPr>
                    <w:r>
                      <w:rPr>
                        <w:noProof/>
                      </w:rPr>
                      <w:t xml:space="preserve">G. Jianli, C. Korhan și T. Ravi, „An IOT and Blockchain Approach for Food Traceability System in Agriculture,” </w:t>
                    </w:r>
                    <w:r>
                      <w:rPr>
                        <w:i/>
                        <w:iCs/>
                        <w:noProof/>
                      </w:rPr>
                      <w:t xml:space="preserve">Scalable Computing: Practice and Experience, </w:t>
                    </w:r>
                    <w:r>
                      <w:rPr>
                        <w:noProof/>
                      </w:rPr>
                      <w:t xml:space="preserve">vol. 22, pp. 127-137, 2021. </w:t>
                    </w:r>
                  </w:p>
                </w:tc>
              </w:tr>
              <w:tr w:rsidR="00D03D46" w14:paraId="68076FF1" w14:textId="77777777">
                <w:trPr>
                  <w:divId w:val="2111197573"/>
                  <w:tblCellSpacing w:w="15" w:type="dxa"/>
                </w:trPr>
                <w:tc>
                  <w:tcPr>
                    <w:tcW w:w="50" w:type="pct"/>
                    <w:hideMark/>
                  </w:tcPr>
                  <w:p w14:paraId="4B9A6F53" w14:textId="77777777" w:rsidR="00D03D46" w:rsidRDefault="00D03D46">
                    <w:pPr>
                      <w:pStyle w:val="Bibliography"/>
                      <w:rPr>
                        <w:noProof/>
                      </w:rPr>
                    </w:pPr>
                    <w:r>
                      <w:rPr>
                        <w:noProof/>
                      </w:rPr>
                      <w:t xml:space="preserve">[9] </w:t>
                    </w:r>
                  </w:p>
                </w:tc>
                <w:tc>
                  <w:tcPr>
                    <w:tcW w:w="0" w:type="auto"/>
                    <w:hideMark/>
                  </w:tcPr>
                  <w:p w14:paraId="7EADAE5F" w14:textId="77777777" w:rsidR="00D03D46" w:rsidRDefault="00D03D46">
                    <w:pPr>
                      <w:pStyle w:val="Bibliography"/>
                      <w:rPr>
                        <w:noProof/>
                      </w:rPr>
                    </w:pPr>
                    <w:r>
                      <w:rPr>
                        <w:noProof/>
                      </w:rPr>
                      <w:t xml:space="preserve">M. v. Hilten, G. Ongena și P. Ravesteijn, „Blockchain for Organic Food Traceability: Case Studies on Drivers and Challenges,” </w:t>
                    </w:r>
                    <w:r>
                      <w:rPr>
                        <w:i/>
                        <w:iCs/>
                        <w:noProof/>
                      </w:rPr>
                      <w:t xml:space="preserve">Frontiers in Blockchain, </w:t>
                    </w:r>
                    <w:r>
                      <w:rPr>
                        <w:noProof/>
                      </w:rPr>
                      <w:t xml:space="preserve">vol. 3, 2020. </w:t>
                    </w:r>
                  </w:p>
                </w:tc>
              </w:tr>
              <w:tr w:rsidR="00D03D46" w14:paraId="334BAD75" w14:textId="77777777">
                <w:trPr>
                  <w:divId w:val="2111197573"/>
                  <w:tblCellSpacing w:w="15" w:type="dxa"/>
                </w:trPr>
                <w:tc>
                  <w:tcPr>
                    <w:tcW w:w="50" w:type="pct"/>
                    <w:hideMark/>
                  </w:tcPr>
                  <w:p w14:paraId="005E4D17" w14:textId="77777777" w:rsidR="00D03D46" w:rsidRDefault="00D03D46">
                    <w:pPr>
                      <w:pStyle w:val="Bibliography"/>
                      <w:rPr>
                        <w:noProof/>
                      </w:rPr>
                    </w:pPr>
                    <w:r>
                      <w:rPr>
                        <w:noProof/>
                      </w:rPr>
                      <w:t xml:space="preserve">[10] </w:t>
                    </w:r>
                  </w:p>
                </w:tc>
                <w:tc>
                  <w:tcPr>
                    <w:tcW w:w="0" w:type="auto"/>
                    <w:hideMark/>
                  </w:tcPr>
                  <w:p w14:paraId="3CC02B58" w14:textId="77777777" w:rsidR="00D03D46" w:rsidRDefault="00D03D46">
                    <w:pPr>
                      <w:pStyle w:val="Bibliography"/>
                      <w:rPr>
                        <w:noProof/>
                      </w:rPr>
                    </w:pPr>
                    <w:r>
                      <w:rPr>
                        <w:noProof/>
                      </w:rPr>
                      <w:t xml:space="preserve">C. Zhang, Y. Gong și S. Brown, Blockchain Applications in Food Supply Chain Management, Cham, Switzerland: Springer Nature Switzerland AG, 2023. </w:t>
                    </w:r>
                  </w:p>
                </w:tc>
              </w:tr>
              <w:tr w:rsidR="00D03D46" w14:paraId="4A71174C" w14:textId="77777777">
                <w:trPr>
                  <w:divId w:val="2111197573"/>
                  <w:tblCellSpacing w:w="15" w:type="dxa"/>
                </w:trPr>
                <w:tc>
                  <w:tcPr>
                    <w:tcW w:w="50" w:type="pct"/>
                    <w:hideMark/>
                  </w:tcPr>
                  <w:p w14:paraId="794A253C" w14:textId="77777777" w:rsidR="00D03D46" w:rsidRDefault="00D03D46">
                    <w:pPr>
                      <w:pStyle w:val="Bibliography"/>
                      <w:rPr>
                        <w:noProof/>
                      </w:rPr>
                    </w:pPr>
                    <w:r>
                      <w:rPr>
                        <w:noProof/>
                      </w:rPr>
                      <w:t xml:space="preserve">[11] </w:t>
                    </w:r>
                  </w:p>
                </w:tc>
                <w:tc>
                  <w:tcPr>
                    <w:tcW w:w="0" w:type="auto"/>
                    <w:hideMark/>
                  </w:tcPr>
                  <w:p w14:paraId="2C8376CB" w14:textId="77777777" w:rsidR="00D03D46" w:rsidRDefault="00D03D46">
                    <w:pPr>
                      <w:pStyle w:val="Bibliography"/>
                      <w:rPr>
                        <w:noProof/>
                      </w:rPr>
                    </w:pPr>
                    <w:r>
                      <w:rPr>
                        <w:noProof/>
                      </w:rPr>
                      <w:t xml:space="preserve">A. Alamsyah, S. Widiyanesti și P. Wulansari, „Blockchain traceability model in the coffee industry,” </w:t>
                    </w:r>
                    <w:r>
                      <w:rPr>
                        <w:i/>
                        <w:iCs/>
                        <w:noProof/>
                      </w:rPr>
                      <w:t xml:space="preserve">Journal of Open Innovation: Technology, Market, and Complexity, </w:t>
                    </w:r>
                    <w:r>
                      <w:rPr>
                        <w:noProof/>
                      </w:rPr>
                      <w:t xml:space="preserve">vol. 9, 2023. </w:t>
                    </w:r>
                  </w:p>
                </w:tc>
              </w:tr>
              <w:tr w:rsidR="00D03D46" w14:paraId="6DEEBC59" w14:textId="77777777">
                <w:trPr>
                  <w:divId w:val="2111197573"/>
                  <w:tblCellSpacing w:w="15" w:type="dxa"/>
                </w:trPr>
                <w:tc>
                  <w:tcPr>
                    <w:tcW w:w="50" w:type="pct"/>
                    <w:hideMark/>
                  </w:tcPr>
                  <w:p w14:paraId="6F97985F" w14:textId="77777777" w:rsidR="00D03D46" w:rsidRDefault="00D03D46">
                    <w:pPr>
                      <w:pStyle w:val="Bibliography"/>
                      <w:rPr>
                        <w:noProof/>
                      </w:rPr>
                    </w:pPr>
                    <w:r>
                      <w:rPr>
                        <w:noProof/>
                      </w:rPr>
                      <w:t xml:space="preserve">[12] </w:t>
                    </w:r>
                  </w:p>
                </w:tc>
                <w:tc>
                  <w:tcPr>
                    <w:tcW w:w="0" w:type="auto"/>
                    <w:hideMark/>
                  </w:tcPr>
                  <w:p w14:paraId="25BD6595" w14:textId="77777777" w:rsidR="00D03D46" w:rsidRDefault="00D03D46">
                    <w:pPr>
                      <w:pStyle w:val="Bibliography"/>
                      <w:rPr>
                        <w:noProof/>
                      </w:rPr>
                    </w:pPr>
                    <w:r>
                      <w:rPr>
                        <w:noProof/>
                      </w:rPr>
                      <w:t xml:space="preserve">P. Simon, M. David și L. Georgios, „Are Distributed Ledger Technologies the panacea for food traceability?,” </w:t>
                    </w:r>
                    <w:r>
                      <w:rPr>
                        <w:i/>
                        <w:iCs/>
                        <w:noProof/>
                      </w:rPr>
                      <w:t xml:space="preserve">Global Food Security, </w:t>
                    </w:r>
                    <w:r>
                      <w:rPr>
                        <w:noProof/>
                      </w:rPr>
                      <w:t xml:space="preserve">vol. 20, pp. 145-149, 2019. </w:t>
                    </w:r>
                  </w:p>
                </w:tc>
              </w:tr>
              <w:tr w:rsidR="00D03D46" w14:paraId="0CB898D8" w14:textId="77777777">
                <w:trPr>
                  <w:divId w:val="2111197573"/>
                  <w:tblCellSpacing w:w="15" w:type="dxa"/>
                </w:trPr>
                <w:tc>
                  <w:tcPr>
                    <w:tcW w:w="50" w:type="pct"/>
                    <w:hideMark/>
                  </w:tcPr>
                  <w:p w14:paraId="7ABC9D83" w14:textId="77777777" w:rsidR="00D03D46" w:rsidRDefault="00D03D46">
                    <w:pPr>
                      <w:pStyle w:val="Bibliography"/>
                      <w:rPr>
                        <w:noProof/>
                      </w:rPr>
                    </w:pPr>
                    <w:r>
                      <w:rPr>
                        <w:noProof/>
                      </w:rPr>
                      <w:t xml:space="preserve">[13] </w:t>
                    </w:r>
                  </w:p>
                </w:tc>
                <w:tc>
                  <w:tcPr>
                    <w:tcW w:w="0" w:type="auto"/>
                    <w:hideMark/>
                  </w:tcPr>
                  <w:p w14:paraId="30F39C1C" w14:textId="77777777" w:rsidR="00D03D46" w:rsidRDefault="00D03D46">
                    <w:pPr>
                      <w:pStyle w:val="Bibliography"/>
                      <w:rPr>
                        <w:noProof/>
                      </w:rPr>
                    </w:pPr>
                    <w:r>
                      <w:rPr>
                        <w:noProof/>
                      </w:rPr>
                      <w:t xml:space="preserve">G. Cachon și M. Lariviere, „Supply chain coordination with revenue sharing contracts: strengths and limitations,” </w:t>
                    </w:r>
                    <w:r>
                      <w:rPr>
                        <w:i/>
                        <w:iCs/>
                        <w:noProof/>
                      </w:rPr>
                      <w:t xml:space="preserve">Management Science, </w:t>
                    </w:r>
                    <w:r>
                      <w:rPr>
                        <w:noProof/>
                      </w:rPr>
                      <w:t xml:space="preserve">vol. 51, pp. 30-44, 2005. </w:t>
                    </w:r>
                  </w:p>
                </w:tc>
              </w:tr>
              <w:tr w:rsidR="00D03D46" w14:paraId="5801D74F" w14:textId="77777777">
                <w:trPr>
                  <w:divId w:val="2111197573"/>
                  <w:tblCellSpacing w:w="15" w:type="dxa"/>
                </w:trPr>
                <w:tc>
                  <w:tcPr>
                    <w:tcW w:w="50" w:type="pct"/>
                    <w:hideMark/>
                  </w:tcPr>
                  <w:p w14:paraId="20CC5290" w14:textId="77777777" w:rsidR="00D03D46" w:rsidRDefault="00D03D46">
                    <w:pPr>
                      <w:pStyle w:val="Bibliography"/>
                      <w:rPr>
                        <w:noProof/>
                      </w:rPr>
                    </w:pPr>
                    <w:r>
                      <w:rPr>
                        <w:noProof/>
                      </w:rPr>
                      <w:lastRenderedPageBreak/>
                      <w:t xml:space="preserve">[14] </w:t>
                    </w:r>
                  </w:p>
                </w:tc>
                <w:tc>
                  <w:tcPr>
                    <w:tcW w:w="0" w:type="auto"/>
                    <w:hideMark/>
                  </w:tcPr>
                  <w:p w14:paraId="59882BB6" w14:textId="77777777" w:rsidR="00D03D46" w:rsidRDefault="00D03D46">
                    <w:pPr>
                      <w:pStyle w:val="Bibliography"/>
                      <w:rPr>
                        <w:noProof/>
                      </w:rPr>
                    </w:pPr>
                    <w:r>
                      <w:rPr>
                        <w:noProof/>
                      </w:rPr>
                      <w:t xml:space="preserve">G. Boella și L. van der Torre, „Contracts as Legal Institutions in Organizations of Autonomous Agents,” în </w:t>
                    </w:r>
                    <w:r>
                      <w:rPr>
                        <w:i/>
                        <w:iCs/>
                        <w:noProof/>
                      </w:rPr>
                      <w:t>Proceedings of the Third International Joint Conference on Autonomous Agents and Multi Agent Systems (AAMAS'04)</w:t>
                    </w:r>
                    <w:r>
                      <w:rPr>
                        <w:noProof/>
                      </w:rPr>
                      <w:t xml:space="preserve">, New, 2004. </w:t>
                    </w:r>
                  </w:p>
                </w:tc>
              </w:tr>
              <w:tr w:rsidR="00D03D46" w14:paraId="7B363048" w14:textId="77777777">
                <w:trPr>
                  <w:divId w:val="2111197573"/>
                  <w:tblCellSpacing w:w="15" w:type="dxa"/>
                </w:trPr>
                <w:tc>
                  <w:tcPr>
                    <w:tcW w:w="50" w:type="pct"/>
                    <w:hideMark/>
                  </w:tcPr>
                  <w:p w14:paraId="59ADC4A5" w14:textId="77777777" w:rsidR="00D03D46" w:rsidRDefault="00D03D46">
                    <w:pPr>
                      <w:pStyle w:val="Bibliography"/>
                      <w:rPr>
                        <w:noProof/>
                      </w:rPr>
                    </w:pPr>
                    <w:r>
                      <w:rPr>
                        <w:noProof/>
                      </w:rPr>
                      <w:t xml:space="preserve">[15] </w:t>
                    </w:r>
                  </w:p>
                </w:tc>
                <w:tc>
                  <w:tcPr>
                    <w:tcW w:w="0" w:type="auto"/>
                    <w:hideMark/>
                  </w:tcPr>
                  <w:p w14:paraId="7A5DCAB3" w14:textId="77777777" w:rsidR="00D03D46" w:rsidRDefault="00D03D46">
                    <w:pPr>
                      <w:pStyle w:val="Bibliography"/>
                      <w:rPr>
                        <w:noProof/>
                      </w:rPr>
                    </w:pPr>
                    <w:r>
                      <w:rPr>
                        <w:noProof/>
                      </w:rPr>
                      <w:t xml:space="preserve">G. Boella, J. Hulstijn și L. van der Torre, „A Synthesis Between Mental Attitudes and Social Commitments in Agent Communication Languages,” în </w:t>
                    </w:r>
                    <w:r>
                      <w:rPr>
                        <w:i/>
                        <w:iCs/>
                        <w:noProof/>
                      </w:rPr>
                      <w:t>Intelligent Agent Technology 05 (IAT 2005)</w:t>
                    </w:r>
                    <w:r>
                      <w:rPr>
                        <w:noProof/>
                      </w:rPr>
                      <w:t xml:space="preserve">, Compiegne, 2005. </w:t>
                    </w:r>
                  </w:p>
                </w:tc>
              </w:tr>
              <w:tr w:rsidR="00D03D46" w14:paraId="500FFA21" w14:textId="77777777">
                <w:trPr>
                  <w:divId w:val="2111197573"/>
                  <w:tblCellSpacing w:w="15" w:type="dxa"/>
                </w:trPr>
                <w:tc>
                  <w:tcPr>
                    <w:tcW w:w="50" w:type="pct"/>
                    <w:hideMark/>
                  </w:tcPr>
                  <w:p w14:paraId="68E732B7" w14:textId="77777777" w:rsidR="00D03D46" w:rsidRDefault="00D03D46">
                    <w:pPr>
                      <w:pStyle w:val="Bibliography"/>
                      <w:rPr>
                        <w:noProof/>
                      </w:rPr>
                    </w:pPr>
                    <w:r>
                      <w:rPr>
                        <w:noProof/>
                      </w:rPr>
                      <w:t xml:space="preserve">[16] </w:t>
                    </w:r>
                  </w:p>
                </w:tc>
                <w:tc>
                  <w:tcPr>
                    <w:tcW w:w="0" w:type="auto"/>
                    <w:hideMark/>
                  </w:tcPr>
                  <w:p w14:paraId="08917A5D" w14:textId="77777777" w:rsidR="00D03D46" w:rsidRDefault="00D03D46">
                    <w:pPr>
                      <w:pStyle w:val="Bibliography"/>
                      <w:rPr>
                        <w:noProof/>
                      </w:rPr>
                    </w:pPr>
                    <w:r>
                      <w:rPr>
                        <w:noProof/>
                      </w:rPr>
                      <w:t>Software Freedom Conservancy, „The Selenium Browser Automation Project,” [Interactiv]. Available: https://www.selenium.dev/. [Accesat 17 martie 2021].</w:t>
                    </w:r>
                  </w:p>
                </w:tc>
              </w:tr>
              <w:tr w:rsidR="00D03D46" w14:paraId="7EB2BB16" w14:textId="77777777">
                <w:trPr>
                  <w:divId w:val="2111197573"/>
                  <w:tblCellSpacing w:w="15" w:type="dxa"/>
                </w:trPr>
                <w:tc>
                  <w:tcPr>
                    <w:tcW w:w="50" w:type="pct"/>
                    <w:hideMark/>
                  </w:tcPr>
                  <w:p w14:paraId="0FFBB49C" w14:textId="77777777" w:rsidR="00D03D46" w:rsidRDefault="00D03D46">
                    <w:pPr>
                      <w:pStyle w:val="Bibliography"/>
                      <w:rPr>
                        <w:noProof/>
                      </w:rPr>
                    </w:pPr>
                    <w:r>
                      <w:rPr>
                        <w:noProof/>
                      </w:rPr>
                      <w:t xml:space="preserve">[17] </w:t>
                    </w:r>
                  </w:p>
                </w:tc>
                <w:tc>
                  <w:tcPr>
                    <w:tcW w:w="0" w:type="auto"/>
                    <w:hideMark/>
                  </w:tcPr>
                  <w:p w14:paraId="464C785F" w14:textId="77777777" w:rsidR="00D03D46" w:rsidRDefault="00D03D46">
                    <w:pPr>
                      <w:pStyle w:val="Bibliography"/>
                      <w:rPr>
                        <w:noProof/>
                      </w:rPr>
                    </w:pPr>
                    <w:r>
                      <w:rPr>
                        <w:noProof/>
                      </w:rPr>
                      <w:t xml:space="preserve">C. P. Pfleeger, S. L. Pfleeger și J. Margulies, Security in Computing, 5th Edition, Pearson, 2015. </w:t>
                    </w:r>
                  </w:p>
                </w:tc>
              </w:tr>
            </w:tbl>
            <w:p w14:paraId="29C02E62" w14:textId="77777777" w:rsidR="00D03D46" w:rsidRDefault="00D03D46">
              <w:pPr>
                <w:divId w:val="2111197573"/>
                <w:rPr>
                  <w:rFonts w:eastAsia="Times New Roman"/>
                  <w:noProof/>
                </w:rPr>
              </w:pPr>
            </w:p>
            <w:p w14:paraId="5B9E954A" w14:textId="666E1044" w:rsidR="009E1F9F" w:rsidRDefault="009E1F9F" w:rsidP="00CA7639">
              <w:r>
                <w:rPr>
                  <w:b/>
                  <w:bCs/>
                </w:rPr>
                <w:fldChar w:fldCharType="end"/>
              </w:r>
            </w:p>
          </w:sdtContent>
        </w:sdt>
      </w:sdtContent>
    </w:sdt>
    <w:p w14:paraId="70BE75A2" w14:textId="1F81A5AF" w:rsidR="000E2B51" w:rsidRDefault="00DB44AF" w:rsidP="009B6D0B">
      <w:pPr>
        <w:suppressAutoHyphens w:val="0"/>
        <w:ind w:firstLine="0"/>
        <w:jc w:val="left"/>
      </w:pPr>
      <w:r>
        <w:br w:type="page"/>
      </w:r>
    </w:p>
    <w:p w14:paraId="6250B64D" w14:textId="56466A60" w:rsidR="00DB44AF" w:rsidRDefault="00DB44AF" w:rsidP="009B6D0B">
      <w:pPr>
        <w:suppressAutoHyphens w:val="0"/>
        <w:ind w:firstLine="0"/>
        <w:jc w:val="left"/>
        <w:sectPr w:rsidR="00DB44AF" w:rsidSect="009E1F9F">
          <w:headerReference w:type="default" r:id="rId51"/>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rPr>
      </w:pPr>
    </w:p>
    <w:p w14:paraId="6FFBDEAB" w14:textId="37B459A2" w:rsidR="00AA547F" w:rsidRPr="00296531" w:rsidRDefault="00AA547F" w:rsidP="00AA547F">
      <w:pPr>
        <w:pStyle w:val="Heading1"/>
        <w:numPr>
          <w:ilvl w:val="0"/>
          <w:numId w:val="0"/>
        </w:numPr>
      </w:pPr>
      <w:bookmarkStart w:id="157" w:name="_Ref66944715"/>
      <w:bookmarkStart w:id="158" w:name="_Toc171166651"/>
      <w:commentRangeStart w:id="159"/>
      <w:r w:rsidRPr="00296531">
        <w:t>Anexa</w:t>
      </w:r>
      <w:r w:rsidR="00D715FC" w:rsidRPr="00296531">
        <w:t xml:space="preserve"> </w:t>
      </w:r>
      <w:commentRangeEnd w:id="159"/>
      <w:r w:rsidR="00E269A8">
        <w:rPr>
          <w:rStyle w:val="Heading7Char"/>
          <w:rFonts w:eastAsia="Batang"/>
          <w:b w:val="0"/>
          <w:lang w:val="x-none"/>
        </w:rPr>
        <w:commentReference w:id="159"/>
      </w:r>
      <w:r w:rsidR="00D715FC" w:rsidRPr="00296531">
        <w:t>1</w:t>
      </w:r>
      <w:bookmarkEnd w:id="157"/>
      <w:bookmarkEnd w:id="158"/>
    </w:p>
    <w:p w14:paraId="349BF8E9" w14:textId="4B764BFD" w:rsidR="00C3664F" w:rsidRDefault="00C3664F">
      <w:pPr>
        <w:suppressAutoHyphens w:val="0"/>
        <w:ind w:firstLine="0"/>
        <w:jc w:val="left"/>
      </w:pPr>
      <w:r>
        <w:br w:type="page"/>
      </w:r>
    </w:p>
    <w:p w14:paraId="144E0500" w14:textId="77777777" w:rsidR="00296531" w:rsidRPr="00296531" w:rsidRDefault="00296531" w:rsidP="00C3664F">
      <w:pPr>
        <w:ind w:firstLine="0"/>
      </w:pPr>
    </w:p>
    <w:p w14:paraId="2FCD8593" w14:textId="4DC9BB1B" w:rsidR="00C3664F" w:rsidRPr="00296531" w:rsidRDefault="00C3664F" w:rsidP="00C3664F">
      <w:pPr>
        <w:pStyle w:val="Heading1"/>
        <w:numPr>
          <w:ilvl w:val="0"/>
          <w:numId w:val="0"/>
        </w:numPr>
      </w:pPr>
      <w:bookmarkStart w:id="160" w:name="_Toc171166652"/>
      <w:commentRangeStart w:id="161"/>
      <w:r w:rsidRPr="00296531">
        <w:t xml:space="preserve">Anexa </w:t>
      </w:r>
      <w:commentRangeEnd w:id="161"/>
      <w:r w:rsidR="00E269A8">
        <w:rPr>
          <w:rStyle w:val="Heading7Char"/>
          <w:rFonts w:eastAsia="Batang"/>
          <w:b w:val="0"/>
          <w:lang w:val="x-none"/>
        </w:rPr>
        <w:commentReference w:id="161"/>
      </w:r>
      <w:r>
        <w:t>2</w:t>
      </w:r>
      <w:bookmarkEnd w:id="160"/>
    </w:p>
    <w:p w14:paraId="7E6014A8" w14:textId="52784669" w:rsidR="00C3664F" w:rsidRDefault="00C3664F">
      <w:pPr>
        <w:suppressAutoHyphens w:val="0"/>
        <w:ind w:firstLine="0"/>
        <w:jc w:val="left"/>
      </w:pPr>
      <w:r>
        <w:br w:type="page"/>
      </w:r>
    </w:p>
    <w:p w14:paraId="72A94960" w14:textId="5F33253E" w:rsidR="00C3664F" w:rsidRPr="00296531" w:rsidRDefault="00C3664F" w:rsidP="00C3664F">
      <w:pPr>
        <w:pStyle w:val="Heading1"/>
        <w:numPr>
          <w:ilvl w:val="0"/>
          <w:numId w:val="0"/>
        </w:numPr>
      </w:pPr>
      <w:bookmarkStart w:id="162" w:name="_Toc171166653"/>
      <w:commentRangeStart w:id="163"/>
      <w:r w:rsidRPr="00296531">
        <w:lastRenderedPageBreak/>
        <w:t xml:space="preserve">Anexa </w:t>
      </w:r>
      <w:commentRangeEnd w:id="163"/>
      <w:r w:rsidR="00E269A8">
        <w:rPr>
          <w:rStyle w:val="Heading7Char"/>
          <w:rFonts w:eastAsia="Batang"/>
          <w:b w:val="0"/>
          <w:lang w:val="x-none"/>
        </w:rPr>
        <w:commentReference w:id="163"/>
      </w:r>
      <w:r>
        <w:t>3</w:t>
      </w:r>
      <w:bookmarkEnd w:id="162"/>
    </w:p>
    <w:p w14:paraId="42DECD6D" w14:textId="77777777" w:rsidR="00AA547F" w:rsidRPr="00296531" w:rsidRDefault="00AA547F" w:rsidP="00061A32">
      <w:pPr>
        <w:ind w:firstLine="0"/>
      </w:pPr>
    </w:p>
    <w:sectPr w:rsidR="00AA547F" w:rsidRPr="00296531" w:rsidSect="00517FCD">
      <w:headerReference w:type="default" r:id="rId52"/>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us Joldos" w:date="2021-03-15T07:36:00Z" w:initials="MJ">
    <w:p w14:paraId="4541901A" w14:textId="4511D4E2" w:rsidR="0034709D" w:rsidRPr="0034709D" w:rsidRDefault="0034709D">
      <w:r>
        <w:rPr>
          <w:rStyle w:val="Heading7Char"/>
          <w:rFonts w:eastAsia="Batang"/>
        </w:rPr>
        <w:annotationRef/>
      </w:r>
      <w:r>
        <w:t>Aceasta este FOAIA DE CAPĂT</w:t>
      </w:r>
    </w:p>
  </w:comment>
  <w:comment w:id="1" w:author="Marius Joldos" w:date="2021-03-14T07:37:00Z" w:initials="MJ">
    <w:p w14:paraId="075DB57F" w14:textId="01FE64A0" w:rsidR="009B6D0B" w:rsidRPr="009B6D0B" w:rsidRDefault="009B6D0B" w:rsidP="009B6D0B">
      <w:pPr>
        <w:ind w:firstLine="0"/>
      </w:pPr>
      <w:r>
        <w:rPr>
          <w:rStyle w:val="Heading7Char"/>
          <w:rFonts w:eastAsia="Batang"/>
        </w:rPr>
        <w:annotationRef/>
      </w:r>
      <w:r>
        <w:t>Prenumele și numele dvs.</w:t>
      </w:r>
    </w:p>
  </w:comment>
  <w:comment w:id="2" w:author="Marius Joldos" w:date="2021-03-14T07:38:00Z" w:initials="MJ">
    <w:p w14:paraId="176707BF" w14:textId="52AADA92" w:rsidR="009B6D0B" w:rsidRPr="009B6D0B" w:rsidRDefault="009B6D0B">
      <w:r>
        <w:rPr>
          <w:rStyle w:val="Heading7Char"/>
          <w:rFonts w:eastAsia="Batang"/>
        </w:rPr>
        <w:annotationRef/>
      </w:r>
      <w:r>
        <w:t>Modificați corespunzător</w:t>
      </w:r>
    </w:p>
  </w:comment>
  <w:comment w:id="3" w:author="Marius Joldos" w:date="2021-03-15T07:32:00Z" w:initials="MJ">
    <w:p w14:paraId="5415E2D9" w14:textId="3DBE3E0F" w:rsidR="0034709D" w:rsidRPr="0034709D" w:rsidRDefault="0034709D" w:rsidP="00DB44AF">
      <w:r>
        <w:rPr>
          <w:rStyle w:val="Heading7Char"/>
          <w:rFonts w:eastAsia="Batang"/>
        </w:rPr>
        <w:annotationRef/>
      </w:r>
      <w:r w:rsidR="00763962">
        <w:t>Modificati anul, dacă nu e corect</w:t>
      </w:r>
    </w:p>
  </w:comment>
  <w:comment w:id="4" w:author="Marius Joldos" w:date="2021-03-15T07:38:00Z" w:initials="MJ">
    <w:p w14:paraId="23314ABA" w14:textId="06E7EA5F" w:rsidR="0034709D" w:rsidRPr="0034709D" w:rsidRDefault="0034709D">
      <w:r>
        <w:rPr>
          <w:rStyle w:val="Heading7Char"/>
          <w:rFonts w:eastAsia="Batang"/>
        </w:rPr>
        <w:annotationRef/>
      </w:r>
      <w:r>
        <w:t>Aceasta este FOAIA SUMAR</w:t>
      </w:r>
    </w:p>
  </w:comment>
  <w:comment w:id="5" w:author="Marius Joldos" w:date="2021-03-15T07:32:00Z" w:initials="MJ">
    <w:p w14:paraId="441A251D" w14:textId="030892DB" w:rsidR="0034709D" w:rsidRPr="0034709D" w:rsidRDefault="0034709D">
      <w:r>
        <w:rPr>
          <w:rStyle w:val="Heading7Char"/>
          <w:rFonts w:eastAsia="Batang"/>
        </w:rPr>
        <w:annotationRef/>
      </w:r>
      <w:r w:rsidR="0004646F">
        <w:t>Prenumele și numele Dvs.</w:t>
      </w:r>
    </w:p>
  </w:comment>
  <w:comment w:id="6" w:author="Marius Joldos" w:date="2021-03-15T07:33:00Z" w:initials="MJ">
    <w:p w14:paraId="225A6582" w14:textId="6E40729B" w:rsidR="0034709D" w:rsidRDefault="0034709D">
      <w:r>
        <w:rPr>
          <w:rStyle w:val="Heading7Char"/>
          <w:rFonts w:eastAsia="Batang"/>
        </w:rPr>
        <w:annotationRef/>
      </w:r>
      <w:r>
        <w:t>Modificați corespunzător</w:t>
      </w:r>
    </w:p>
  </w:comment>
  <w:comment w:id="7" w:author="Marius Joldos" w:date="2021-03-14T07:36:00Z" w:initials="MJ">
    <w:p w14:paraId="75777D24" w14:textId="04ED89C7" w:rsidR="009B6D0B" w:rsidRPr="009B6D0B" w:rsidRDefault="009B6D0B">
      <w:r>
        <w:rPr>
          <w:rStyle w:val="Heading7Char"/>
          <w:rFonts w:eastAsia="Batang"/>
        </w:rPr>
        <w:annotationRef/>
      </w:r>
      <w:r>
        <w:t>Modificați corespunzător</w:t>
      </w:r>
    </w:p>
  </w:comment>
  <w:comment w:id="8" w:author="Marius Joldos" w:date="2021-03-14T07:36:00Z" w:initials="MJ">
    <w:p w14:paraId="27CB39FD" w14:textId="6FD797A8" w:rsidR="009B6D0B" w:rsidRPr="009B6D0B" w:rsidRDefault="009B6D0B">
      <w:r>
        <w:rPr>
          <w:rStyle w:val="Heading7Char"/>
          <w:rFonts w:eastAsia="Batang"/>
        </w:rPr>
        <w:annotationRef/>
      </w:r>
      <w:r>
        <w:t>Modificați corespunzător</w:t>
      </w:r>
    </w:p>
  </w:comment>
  <w:comment w:id="9" w:author="Marius Joldos" w:date="2021-03-14T07:37:00Z" w:initials="MJ">
    <w:p w14:paraId="3CE203E3" w14:textId="0C0A6F55" w:rsidR="009B6D0B" w:rsidRPr="009B6D0B" w:rsidRDefault="009B6D0B">
      <w:r>
        <w:rPr>
          <w:rStyle w:val="Heading7Char"/>
          <w:rFonts w:eastAsia="Batang"/>
        </w:rPr>
        <w:annotationRef/>
      </w:r>
      <w:r>
        <w:t>Modificați corespunzător</w:t>
      </w:r>
    </w:p>
  </w:comment>
  <w:comment w:id="10" w:author="Marius Joldos" w:date="2021-03-15T07:33:00Z" w:initials="MJ">
    <w:p w14:paraId="2978E533" w14:textId="7EF55C57" w:rsidR="0034709D" w:rsidRDefault="0034709D">
      <w:r>
        <w:rPr>
          <w:rStyle w:val="Heading7Char"/>
          <w:rFonts w:eastAsia="Batang"/>
        </w:rPr>
        <w:annotationRef/>
      </w:r>
      <w:r w:rsidR="0004646F">
        <w:t>C</w:t>
      </w:r>
      <w:r>
        <w:t>ompleta</w:t>
      </w:r>
      <w:r w:rsidR="0004646F">
        <w:t>ți</w:t>
      </w:r>
      <w:r>
        <w:t xml:space="preserve"> data corectă</w:t>
      </w:r>
    </w:p>
  </w:comment>
  <w:comment w:id="11" w:author="Marius Joldos" w:date="2021-03-14T07:35:00Z" w:initials="MJ">
    <w:p w14:paraId="6069B9F7" w14:textId="7C1C9289" w:rsidR="009B6D0B" w:rsidRPr="009B6D0B" w:rsidRDefault="009B6D0B">
      <w:r>
        <w:rPr>
          <w:rStyle w:val="Heading7Char"/>
          <w:rFonts w:eastAsia="Batang"/>
        </w:rPr>
        <w:annotationRef/>
      </w:r>
      <w:r w:rsidR="0004646F">
        <w:t>Completați data</w:t>
      </w:r>
      <w:r>
        <w:t xml:space="preserve"> corectă</w:t>
      </w:r>
    </w:p>
  </w:comment>
  <w:comment w:id="12" w:author="Marius Joldos" w:date="2021-03-15T07:39:00Z" w:initials="MJ">
    <w:p w14:paraId="0A170061" w14:textId="69338ADD" w:rsidR="0034709D" w:rsidRPr="0034709D" w:rsidRDefault="0034709D">
      <w:r>
        <w:rPr>
          <w:rStyle w:val="Heading7Char"/>
          <w:rFonts w:eastAsia="Batang"/>
        </w:rPr>
        <w:annotationRef/>
      </w:r>
      <w:r>
        <w:t>Aceasta este FOAIA DECLARAȚIE</w:t>
      </w:r>
    </w:p>
  </w:comment>
  <w:comment w:id="28" w:author="Bogdan Pupeza" w:date="2024-05-28T09:05:00Z" w:initials="BP">
    <w:p w14:paraId="7491153B" w14:textId="77777777" w:rsidR="00737ABD" w:rsidRPr="00296531" w:rsidRDefault="00737ABD" w:rsidP="00737ABD">
      <w:pPr>
        <w:pStyle w:val="Heading1"/>
        <w:numPr>
          <w:ilvl w:val="0"/>
          <w:numId w:val="5"/>
        </w:numPr>
      </w:pPr>
      <w:r>
        <w:rPr>
          <w:rStyle w:val="Heading7Char"/>
          <w:rFonts w:eastAsia="Batang"/>
        </w:rPr>
        <w:annotationRef/>
      </w:r>
    </w:p>
    <w:p w14:paraId="7CE87077" w14:textId="77777777" w:rsidR="00737ABD" w:rsidRPr="00296531" w:rsidRDefault="00737ABD" w:rsidP="00737ABD">
      <w:pPr>
        <w:rPr>
          <w:lang w:eastAsia="ko-KR"/>
        </w:rPr>
      </w:pPr>
      <w:r w:rsidRPr="00296531">
        <w:rPr>
          <w:lang w:eastAsia="ko-KR"/>
        </w:rPr>
        <w:t>Ce se scrie aici:</w:t>
      </w:r>
    </w:p>
    <w:p w14:paraId="7C2F8521" w14:textId="77777777" w:rsidR="00737ABD" w:rsidRPr="00296531" w:rsidRDefault="00737ABD" w:rsidP="00737ABD">
      <w:pPr>
        <w:numPr>
          <w:ilvl w:val="0"/>
          <w:numId w:val="2"/>
        </w:numPr>
        <w:suppressAutoHyphens w:val="0"/>
        <w:rPr>
          <w:lang w:eastAsia="ko-KR"/>
        </w:rPr>
      </w:pPr>
      <w:r w:rsidRPr="00296531">
        <w:rPr>
          <w:lang w:eastAsia="ko-KR"/>
        </w:rPr>
        <w:t>Contextul</w:t>
      </w:r>
      <w:r>
        <w:rPr>
          <w:lang w:eastAsia="ko-KR"/>
        </w:rPr>
        <w:t xml:space="preserve"> proiectului</w:t>
      </w:r>
    </w:p>
    <w:p w14:paraId="46134597" w14:textId="77777777" w:rsidR="00737ABD" w:rsidRPr="00296531" w:rsidRDefault="00737ABD" w:rsidP="00737ABD">
      <w:pPr>
        <w:numPr>
          <w:ilvl w:val="0"/>
          <w:numId w:val="2"/>
        </w:numPr>
        <w:suppressAutoHyphens w:val="0"/>
        <w:rPr>
          <w:lang w:eastAsia="ko-KR"/>
        </w:rPr>
      </w:pPr>
      <w:r w:rsidRPr="00296531">
        <w:rPr>
          <w:lang w:eastAsia="ko-KR"/>
        </w:rPr>
        <w:t>Conturarea domeniului exact al temei</w:t>
      </w:r>
    </w:p>
    <w:p w14:paraId="6C617C68" w14:textId="77777777" w:rsidR="00737ABD" w:rsidRPr="00DB44AF" w:rsidRDefault="00737ABD" w:rsidP="00737ABD">
      <w:pPr>
        <w:suppressAutoHyphens w:val="0"/>
        <w:ind w:left="360" w:firstLine="0"/>
        <w:rPr>
          <w:color w:val="4472C4" w:themeColor="accent1"/>
          <w:lang w:eastAsia="ko-KR"/>
        </w:rPr>
      </w:pPr>
      <w:r>
        <w:rPr>
          <w:color w:val="4472C4" w:themeColor="accent1"/>
          <w:lang w:eastAsia="ko-KR"/>
        </w:rPr>
        <w:t>Între 2 și 3 pagini. Nu puneți secțiuni</w:t>
      </w:r>
    </w:p>
    <w:p w14:paraId="72EE97B7" w14:textId="77777777" w:rsidR="00737ABD" w:rsidRDefault="00737ABD" w:rsidP="00737ABD">
      <w:pPr>
        <w:ind w:firstLine="0"/>
        <w:rPr>
          <w:lang w:eastAsia="ko-KR"/>
        </w:rPr>
      </w:pPr>
    </w:p>
    <w:p w14:paraId="463F4416" w14:textId="77777777" w:rsidR="00737ABD" w:rsidRPr="00737ABD" w:rsidRDefault="00737ABD" w:rsidP="00737ABD">
      <w:pPr>
        <w:ind w:firstLine="0"/>
      </w:pPr>
      <w:r w:rsidRPr="00737ABD">
        <w:t>Trasabilitatea produselor alimentare-Blockchain</w:t>
      </w:r>
    </w:p>
    <w:p w14:paraId="0423DC88" w14:textId="77777777" w:rsidR="00737ABD" w:rsidRPr="00737ABD" w:rsidRDefault="00737ABD" w:rsidP="00737ABD">
      <w:pPr>
        <w:pStyle w:val="ListParagraph"/>
        <w:numPr>
          <w:ilvl w:val="0"/>
          <w:numId w:val="2"/>
        </w:numPr>
      </w:pPr>
      <w:r w:rsidRPr="00737ABD">
        <w:t>Cerinta europeana: impun tutoror produselor sa demonstreze originea (HACCP)</w:t>
      </w:r>
    </w:p>
    <w:p w14:paraId="6ED00D64" w14:textId="77777777" w:rsidR="00737ABD" w:rsidRPr="00737ABD" w:rsidRDefault="00737ABD" w:rsidP="00737ABD">
      <w:pPr>
        <w:pStyle w:val="ListParagraph"/>
        <w:numPr>
          <w:ilvl w:val="0"/>
          <w:numId w:val="2"/>
        </w:numPr>
      </w:pPr>
      <w:r w:rsidRPr="00737ABD">
        <w:t>Evidentea documentelor de insotire ale alimentelor</w:t>
      </w:r>
    </w:p>
    <w:p w14:paraId="3E9EBA2D" w14:textId="77777777" w:rsidR="00737ABD" w:rsidRPr="00737ABD" w:rsidRDefault="00737ABD" w:rsidP="00737ABD">
      <w:pPr>
        <w:pStyle w:val="ListParagraph"/>
        <w:numPr>
          <w:ilvl w:val="0"/>
          <w:numId w:val="2"/>
        </w:numPr>
      </w:pPr>
      <w:r w:rsidRPr="00737ABD">
        <w:t>Daca apare un incident/contaminare atunci sa se poata merge pe traseu pentru a gasi problema</w:t>
      </w:r>
    </w:p>
    <w:p w14:paraId="6A592C22" w14:textId="77777777" w:rsidR="00737ABD" w:rsidRPr="00737ABD" w:rsidRDefault="00737ABD" w:rsidP="00737ABD">
      <w:pPr>
        <w:pStyle w:val="ListParagraph"/>
        <w:numPr>
          <w:ilvl w:val="0"/>
          <w:numId w:val="2"/>
        </w:numPr>
      </w:pPr>
      <w:r w:rsidRPr="00737ABD">
        <w:t>Sa pot arata ca la un anumit produs am folosit ingrediente pe care le-am achizitionat pe piata reala</w:t>
      </w:r>
    </w:p>
    <w:p w14:paraId="79FF01BE" w14:textId="77777777" w:rsidR="00737ABD" w:rsidRPr="00737ABD" w:rsidRDefault="00737ABD" w:rsidP="00737ABD">
      <w:pPr>
        <w:pStyle w:val="ListParagraph"/>
        <w:numPr>
          <w:ilvl w:val="0"/>
          <w:numId w:val="2"/>
        </w:numPr>
      </w:pPr>
      <w:r w:rsidRPr="00737ABD">
        <w:t>Daca ai cumparat 100kg carne si ai produs 500kg de salam atunci e o problema</w:t>
      </w:r>
    </w:p>
    <w:p w14:paraId="46F2DDB8" w14:textId="77777777" w:rsidR="00737ABD" w:rsidRPr="008D6284" w:rsidRDefault="00737ABD" w:rsidP="00737ABD">
      <w:pPr>
        <w:pStyle w:val="ListParagraph"/>
        <w:numPr>
          <w:ilvl w:val="0"/>
          <w:numId w:val="2"/>
        </w:numPr>
        <w:rPr>
          <w:highlight w:val="lightGray"/>
        </w:rPr>
      </w:pPr>
      <w:r w:rsidRPr="00737ABD">
        <w:t>1 Block ar demonstra un anumit pas din lantul alimentar</w:t>
      </w:r>
    </w:p>
    <w:p w14:paraId="38099EFE" w14:textId="6E30B3E2" w:rsidR="00737ABD" w:rsidRDefault="00737ABD"/>
  </w:comment>
  <w:comment w:id="37" w:author="Bogdan Pupeza" w:date="2024-05-28T09:16:00Z" w:initials="BP">
    <w:p w14:paraId="02F26CFD" w14:textId="77777777" w:rsidR="006233F8" w:rsidRPr="00296531" w:rsidRDefault="006233F8" w:rsidP="006233F8">
      <w:r>
        <w:rPr>
          <w:rStyle w:val="Heading7Char"/>
          <w:rFonts w:eastAsia="Batang"/>
        </w:rPr>
        <w:annotationRef/>
      </w:r>
      <w:r w:rsidRPr="00296531">
        <w:t>În acest capitol se prezintă tema propriu zisă (sub forma unei teme de proiectare/cercetare, formulată exact, cu obiective clare și eventuale figuri explicative).</w:t>
      </w:r>
    </w:p>
    <w:p w14:paraId="294BE47A" w14:textId="77777777" w:rsidR="006233F8" w:rsidRPr="00225B3A" w:rsidRDefault="006233F8" w:rsidP="006233F8">
      <w:pPr>
        <w:rPr>
          <w:color w:val="4472C4" w:themeColor="accent1"/>
        </w:rPr>
      </w:pPr>
      <w:r>
        <w:rPr>
          <w:color w:val="4472C4" w:themeColor="accent1"/>
        </w:rPr>
        <w:t>Între 2 și 3 pagini</w:t>
      </w:r>
    </w:p>
    <w:p w14:paraId="29D3B74B" w14:textId="5F88E97F" w:rsidR="006233F8" w:rsidRDefault="006233F8"/>
  </w:comment>
  <w:comment w:id="48" w:author="Bogdan Pupeza" w:date="2024-06-01T13:11:00Z" w:initials="BP">
    <w:p w14:paraId="34A5E466" w14:textId="77777777" w:rsidR="001078DB" w:rsidRPr="00296531" w:rsidRDefault="001078DB" w:rsidP="001078DB">
      <w:pPr>
        <w:rPr>
          <w:lang w:eastAsia="ko-KR"/>
        </w:rPr>
      </w:pPr>
      <w:r>
        <w:rPr>
          <w:rStyle w:val="Heading7Char"/>
          <w:rFonts w:eastAsia="Batang"/>
        </w:rPr>
        <w:annotationRef/>
      </w:r>
      <w:r w:rsidRPr="00296531">
        <w:rPr>
          <w:lang w:eastAsia="ko-KR"/>
        </w:rPr>
        <w:t>Documentare</w:t>
      </w:r>
      <w:r>
        <w:rPr>
          <w:lang w:eastAsia="ko-KR"/>
        </w:rPr>
        <w:t>a</w:t>
      </w:r>
      <w:r w:rsidRPr="00296531">
        <w:rPr>
          <w:lang w:eastAsia="ko-KR"/>
        </w:rPr>
        <w:t xml:space="preserve"> bibliografic</w:t>
      </w:r>
      <w:r>
        <w:rPr>
          <w:lang w:eastAsia="ko-KR"/>
        </w:rPr>
        <w:t>ă</w:t>
      </w:r>
      <w:r w:rsidRPr="00296531">
        <w:rPr>
          <w:lang w:eastAsia="ko-KR"/>
        </w:rPr>
        <w:t xml:space="preserve"> are ca obiectiv prezentarea stadiului actual al domeniului/sub-domeniului în care se situează tema. În redactarea acestui capitol (în general a întregului document) se va ține cont de cunoștințele acumulate la disciplinele dedicate din semestrul 2, anul 4 (Metodologia Întocmirii Proiectelor, etc.), precum si la celelalte discipline relevante temei abordate.</w:t>
      </w:r>
    </w:p>
    <w:p w14:paraId="5B37DC98" w14:textId="77777777" w:rsidR="001078DB" w:rsidRPr="00225B3A" w:rsidRDefault="001078DB" w:rsidP="001078DB">
      <w:pPr>
        <w:rPr>
          <w:color w:val="4472C4" w:themeColor="accent1"/>
          <w:lang w:eastAsia="ko-KR"/>
        </w:rPr>
      </w:pPr>
      <w:r w:rsidRPr="00225B3A">
        <w:rPr>
          <w:color w:val="4472C4" w:themeColor="accent1"/>
          <w:lang w:eastAsia="ko-KR"/>
        </w:rPr>
        <w:t xml:space="preserve">Acest capitol </w:t>
      </w:r>
      <w:r>
        <w:rPr>
          <w:color w:val="4472C4" w:themeColor="accent1"/>
          <w:lang w:eastAsia="ko-KR"/>
        </w:rPr>
        <w:t>va avea între 3 și 10 pagini</w:t>
      </w:r>
      <w:r w:rsidRPr="00225B3A">
        <w:rPr>
          <w:color w:val="4472C4" w:themeColor="accent1"/>
          <w:lang w:eastAsia="ko-KR"/>
        </w:rPr>
        <w:t>.</w:t>
      </w:r>
    </w:p>
    <w:p w14:paraId="09168E43" w14:textId="77777777" w:rsidR="001078DB" w:rsidRPr="00296531" w:rsidRDefault="001078DB" w:rsidP="001078DB">
      <w:pPr>
        <w:rPr>
          <w:lang w:eastAsia="ko-KR"/>
        </w:rPr>
      </w:pPr>
      <w:r w:rsidRPr="00296531">
        <w:rPr>
          <w:lang w:eastAsia="ko-KR"/>
        </w:rPr>
        <w:t xml:space="preserve">Referințele se scriu în secțiunea </w:t>
      </w:r>
      <w:r w:rsidRPr="00296531">
        <w:rPr>
          <w:i/>
          <w:lang w:eastAsia="ko-KR"/>
        </w:rPr>
        <w:t>Bibliografie</w:t>
      </w:r>
      <w:r w:rsidRPr="00296531">
        <w:rPr>
          <w:lang w:eastAsia="ko-KR"/>
        </w:rPr>
        <w:t xml:space="preserve">. Formatul referințelor trebuie sa fie de tipul </w:t>
      </w:r>
      <w:r w:rsidRPr="00296531">
        <w:rPr>
          <w:i/>
          <w:lang w:eastAsia="ko-KR"/>
        </w:rPr>
        <w:t>IEEE</w:t>
      </w:r>
      <w:r w:rsidRPr="00296531">
        <w:rPr>
          <w:lang w:eastAsia="ko-KR"/>
        </w:rPr>
        <w:t xml:space="preserve"> sau asemănător. Introducerea și formatarea referințelor în bibliografie, respectiv citarea în text, se poate face manual </w:t>
      </w:r>
      <w:r>
        <w:rPr>
          <w:lang w:eastAsia="ko-KR"/>
        </w:rPr>
        <w:t xml:space="preserve">– nu recomandăm, întrucât sunt mai greu de gestionat corect – </w:t>
      </w:r>
      <w:r w:rsidRPr="00296531">
        <w:rPr>
          <w:lang w:eastAsia="ko-KR"/>
        </w:rPr>
        <w:t>sau folosind instrumentele de lucru menționate în ultimele paragrafe din acest capitol.</w:t>
      </w:r>
    </w:p>
    <w:p w14:paraId="415C480D" w14:textId="60584BD5" w:rsidR="001078DB" w:rsidRPr="00296531" w:rsidRDefault="001078DB" w:rsidP="001078DB">
      <w:pPr>
        <w:rPr>
          <w:lang w:eastAsia="ko-KR"/>
        </w:rPr>
      </w:pPr>
      <w:r w:rsidRPr="00296531">
        <w:rPr>
          <w:lang w:eastAsia="ko-KR"/>
        </w:rPr>
        <w:t xml:space="preserve">In secțiunea </w:t>
      </w:r>
      <w:r w:rsidRPr="00296531">
        <w:rPr>
          <w:i/>
          <w:lang w:eastAsia="ko-KR"/>
        </w:rPr>
        <w:t>Bibliografie</w:t>
      </w:r>
      <w:r w:rsidRPr="00296531">
        <w:rPr>
          <w:lang w:eastAsia="ko-KR"/>
        </w:rPr>
        <w:t xml:space="preserve"> sunt exemple de referințe pentru articol la conferințe</w:t>
      </w:r>
      <w:r>
        <w:rPr>
          <w:lang w:eastAsia="ko-KR"/>
        </w:rPr>
        <w:t xml:space="preserve"> </w:t>
      </w:r>
      <w:sdt>
        <w:sdtPr>
          <w:rPr>
            <w:lang w:eastAsia="ko-KR"/>
          </w:rPr>
          <w:id w:val="-1266606334"/>
          <w:citation/>
        </w:sdtPr>
        <w:sdtEndPr/>
        <w:sdtContent>
          <w:r>
            <w:rPr>
              <w:lang w:eastAsia="ko-KR"/>
            </w:rPr>
            <w:fldChar w:fldCharType="begin"/>
          </w:r>
          <w:r>
            <w:rPr>
              <w:lang w:eastAsia="ko-KR"/>
            </w:rPr>
            <w:instrText xml:space="preserve"> CITATION Boella04 \l 1048 </w:instrText>
          </w:r>
          <w:r>
            <w:rPr>
              <w:lang w:eastAsia="ko-KR"/>
            </w:rPr>
            <w:fldChar w:fldCharType="separate"/>
          </w:r>
          <w:r w:rsidR="00D03D46" w:rsidRPr="00D03D46">
            <w:rPr>
              <w:noProof/>
              <w:lang w:eastAsia="ko-KR"/>
            </w:rPr>
            <w:t>[14]</w:t>
          </w:r>
          <w:r>
            <w:rPr>
              <w:lang w:eastAsia="ko-KR"/>
            </w:rPr>
            <w:fldChar w:fldCharType="end"/>
          </w:r>
        </w:sdtContent>
      </w:sdt>
      <w:sdt>
        <w:sdtPr>
          <w:rPr>
            <w:lang w:eastAsia="ko-KR"/>
          </w:rPr>
          <w:id w:val="1369951030"/>
          <w:citation/>
        </w:sdtPr>
        <w:sdtEndPr/>
        <w:sdtContent>
          <w:r>
            <w:rPr>
              <w:lang w:eastAsia="ko-KR"/>
            </w:rPr>
            <w:fldChar w:fldCharType="begin"/>
          </w:r>
          <w:r>
            <w:rPr>
              <w:lang w:eastAsia="ko-KR"/>
            </w:rPr>
            <w:instrText xml:space="preserve"> CITATION Boella05iat \l 1048 </w:instrText>
          </w:r>
          <w:r>
            <w:rPr>
              <w:lang w:eastAsia="ko-KR"/>
            </w:rPr>
            <w:fldChar w:fldCharType="separate"/>
          </w:r>
          <w:r w:rsidR="00D03D46">
            <w:rPr>
              <w:noProof/>
              <w:lang w:eastAsia="ko-KR"/>
            </w:rPr>
            <w:t xml:space="preserve"> </w:t>
          </w:r>
          <w:r w:rsidR="00D03D46" w:rsidRPr="00D03D46">
            <w:rPr>
              <w:noProof/>
              <w:lang w:eastAsia="ko-KR"/>
            </w:rPr>
            <w:t>[15]</w:t>
          </w:r>
          <w:r>
            <w:rPr>
              <w:lang w:eastAsia="ko-KR"/>
            </w:rPr>
            <w:fldChar w:fldCharType="end"/>
          </w:r>
        </w:sdtContent>
      </w:sdt>
      <w:r>
        <w:rPr>
          <w:lang w:eastAsia="ko-KR"/>
        </w:rPr>
        <w:t xml:space="preserve">, </w:t>
      </w:r>
      <w:r w:rsidRPr="00296531">
        <w:rPr>
          <w:lang w:eastAsia="ko-KR"/>
        </w:rPr>
        <w:t>articol în jurnal</w:t>
      </w:r>
      <w:r>
        <w:rPr>
          <w:lang w:eastAsia="ko-KR"/>
        </w:rPr>
        <w:t xml:space="preserve"> </w:t>
      </w:r>
      <w:sdt>
        <w:sdtPr>
          <w:rPr>
            <w:lang w:eastAsia="ko-KR"/>
          </w:rPr>
          <w:id w:val="-1048299210"/>
          <w:citation/>
        </w:sdtPr>
        <w:sdtEndPr/>
        <w:sdtContent>
          <w:r>
            <w:rPr>
              <w:lang w:eastAsia="ko-KR"/>
            </w:rPr>
            <w:fldChar w:fldCharType="begin"/>
          </w:r>
          <w:r>
            <w:rPr>
              <w:lang w:eastAsia="ko-KR"/>
            </w:rPr>
            <w:instrText xml:space="preserve"> CITATION Cachoon00 \l 1048 </w:instrText>
          </w:r>
          <w:r>
            <w:rPr>
              <w:lang w:eastAsia="ko-KR"/>
            </w:rPr>
            <w:fldChar w:fldCharType="separate"/>
          </w:r>
          <w:r w:rsidR="00D03D46" w:rsidRPr="00D03D46">
            <w:rPr>
              <w:noProof/>
              <w:lang w:eastAsia="ko-KR"/>
            </w:rPr>
            <w:t>[13]</w:t>
          </w:r>
          <w:r>
            <w:rPr>
              <w:lang w:eastAsia="ko-KR"/>
            </w:rPr>
            <w:fldChar w:fldCharType="end"/>
          </w:r>
        </w:sdtContent>
      </w:sdt>
      <w:r>
        <w:rPr>
          <w:lang w:eastAsia="ko-KR"/>
        </w:rPr>
        <w:t>,</w:t>
      </w:r>
      <w:r w:rsidRPr="00296531">
        <w:rPr>
          <w:lang w:eastAsia="ko-KR"/>
        </w:rPr>
        <w:t xml:space="preserve"> sau cărți</w:t>
      </w:r>
      <w:r>
        <w:rPr>
          <w:lang w:eastAsia="ko-KR"/>
        </w:rPr>
        <w:t xml:space="preserve"> </w:t>
      </w:r>
      <w:sdt>
        <w:sdtPr>
          <w:rPr>
            <w:lang w:eastAsia="ko-KR"/>
          </w:rPr>
          <w:id w:val="-1768382135"/>
          <w:citation/>
        </w:sdtPr>
        <w:sdtEndPr/>
        <w:sdtContent>
          <w:r>
            <w:rPr>
              <w:lang w:eastAsia="ko-KR"/>
            </w:rPr>
            <w:fldChar w:fldCharType="begin"/>
          </w:r>
          <w:r>
            <w:rPr>
              <w:lang w:eastAsia="ko-KR"/>
            </w:rPr>
            <w:instrText xml:space="preserve"> CITATION Pfleeger2015 \l 1048 </w:instrText>
          </w:r>
          <w:r>
            <w:rPr>
              <w:lang w:eastAsia="ko-KR"/>
            </w:rPr>
            <w:fldChar w:fldCharType="separate"/>
          </w:r>
          <w:r w:rsidR="00D03D46" w:rsidRPr="00D03D46">
            <w:rPr>
              <w:noProof/>
              <w:lang w:eastAsia="ko-KR"/>
            </w:rPr>
            <w:t>[17]</w:t>
          </w:r>
          <w:r>
            <w:rPr>
              <w:lang w:eastAsia="ko-KR"/>
            </w:rPr>
            <w:fldChar w:fldCharType="end"/>
          </w:r>
        </w:sdtContent>
      </w:sdt>
      <w:r w:rsidRPr="00296531">
        <w:rPr>
          <w:lang w:eastAsia="ko-KR"/>
        </w:rPr>
        <w:t xml:space="preserve">. Referințele spre aplicații sau resurse online (pagini de internet) trebuie sa includă cel puțin o denumire sugestivă pe lângă </w:t>
      </w:r>
      <w:r>
        <w:rPr>
          <w:lang w:eastAsia="ko-KR"/>
        </w:rPr>
        <w:t xml:space="preserve">URL ca în </w:t>
      </w:r>
      <w:r w:rsidRPr="00296531">
        <w:rPr>
          <w:lang w:eastAsia="ko-KR"/>
        </w:rPr>
        <w:t xml:space="preserve"> </w:t>
      </w:r>
      <w:sdt>
        <w:sdtPr>
          <w:rPr>
            <w:lang w:eastAsia="ko-KR"/>
          </w:rPr>
          <w:id w:val="992210557"/>
          <w:citation/>
        </w:sdtPr>
        <w:sdtEndPr/>
        <w:sdtContent>
          <w:r>
            <w:rPr>
              <w:lang w:eastAsia="ko-KR"/>
            </w:rPr>
            <w:fldChar w:fldCharType="begin"/>
          </w:r>
          <w:r>
            <w:rPr>
              <w:lang w:eastAsia="ko-KR"/>
            </w:rPr>
            <w:instrText xml:space="preserve"> CITATION Sof21 \l 1048 </w:instrText>
          </w:r>
          <w:r>
            <w:rPr>
              <w:lang w:eastAsia="ko-KR"/>
            </w:rPr>
            <w:fldChar w:fldCharType="separate"/>
          </w:r>
          <w:r w:rsidR="00D03D46" w:rsidRPr="00D03D46">
            <w:rPr>
              <w:noProof/>
              <w:lang w:eastAsia="ko-KR"/>
            </w:rPr>
            <w:t>[16]</w:t>
          </w:r>
          <w:r>
            <w:rPr>
              <w:lang w:eastAsia="ko-KR"/>
            </w:rPr>
            <w:fldChar w:fldCharType="end"/>
          </w:r>
        </w:sdtContent>
      </w:sdt>
      <w:r>
        <w:rPr>
          <w:lang w:eastAsia="ko-KR"/>
        </w:rPr>
        <w:t xml:space="preserve">, </w:t>
      </w:r>
      <w:r w:rsidRPr="00296531">
        <w:rPr>
          <w:lang w:eastAsia="ko-KR"/>
        </w:rPr>
        <w:t>plus alte informații dacă sunt disponibile (autori, an, etc.)</w:t>
      </w:r>
      <w:r>
        <w:rPr>
          <w:lang w:eastAsia="ko-KR"/>
        </w:rPr>
        <w:t xml:space="preserve"> și data ultimului acces</w:t>
      </w:r>
      <w:r w:rsidRPr="00296531">
        <w:rPr>
          <w:lang w:eastAsia="ko-KR"/>
        </w:rPr>
        <w:t xml:space="preserve">. Referințele care prezintă doar </w:t>
      </w:r>
      <w:r>
        <w:rPr>
          <w:lang w:eastAsia="ko-KR"/>
        </w:rPr>
        <w:t xml:space="preserve">o legătură </w:t>
      </w:r>
      <w:r w:rsidRPr="00296531">
        <w:rPr>
          <w:lang w:eastAsia="ko-KR"/>
        </w:rPr>
        <w:t>spre resursa online se vor plasa în footer-ul paginii unde sunt referite.</w:t>
      </w:r>
    </w:p>
    <w:p w14:paraId="0C44FEE8" w14:textId="77777777" w:rsidR="001078DB" w:rsidRPr="00296531" w:rsidRDefault="001078DB" w:rsidP="001078DB">
      <w:pPr>
        <w:rPr>
          <w:lang w:eastAsia="ko-KR"/>
        </w:rPr>
      </w:pPr>
      <w:r w:rsidRPr="00296531">
        <w:rPr>
          <w:lang w:eastAsia="ko-KR"/>
        </w:rPr>
        <w:t>Citarea referințelor în text este obligatorie, vezi exemplul de mai jos (în funcție de tema proiectului se poate varia modul de prezentare a metodei/aplicației).</w:t>
      </w:r>
    </w:p>
    <w:p w14:paraId="4DF3B823" w14:textId="77777777" w:rsidR="001078DB" w:rsidRPr="00296531" w:rsidRDefault="001078DB" w:rsidP="001078DB">
      <w:pPr>
        <w:rPr>
          <w:lang w:eastAsia="ko-KR"/>
        </w:rPr>
      </w:pPr>
      <w:r w:rsidRPr="00296531">
        <w:rPr>
          <w:lang w:eastAsia="ko-KR"/>
        </w:rPr>
        <w:t>În articolul [1] autorii prezintă un sistem pentru detecția obstacolelor în mișcare folosind stereo viziune și estimarea mișcării proprii</w:t>
      </w:r>
      <w:r>
        <w:rPr>
          <w:lang w:eastAsia="ko-KR"/>
        </w:rPr>
        <w:t xml:space="preserve"> (nu e adevărat despre articolul </w:t>
      </w:r>
      <w:r w:rsidRPr="00296531">
        <w:rPr>
          <w:lang w:eastAsia="ko-KR"/>
        </w:rPr>
        <w:t xml:space="preserve">[1] </w:t>
      </w:r>
      <w:r>
        <w:rPr>
          <w:lang w:eastAsia="ko-KR"/>
        </w:rPr>
        <w:t>)</w:t>
      </w:r>
      <w:r w:rsidRPr="00296531">
        <w:rPr>
          <w:lang w:eastAsia="ko-KR"/>
        </w:rPr>
        <w:t>. Metoda se bazează pe …</w:t>
      </w:r>
      <w:r w:rsidRPr="00296531">
        <w:rPr>
          <w:i/>
          <w:lang w:eastAsia="ko-KR"/>
        </w:rPr>
        <w:t>trecere</w:t>
      </w:r>
      <w:r>
        <w:rPr>
          <w:i/>
          <w:lang w:eastAsia="ko-KR"/>
        </w:rPr>
        <w:t>a</w:t>
      </w:r>
      <w:r w:rsidRPr="00296531">
        <w:rPr>
          <w:i/>
          <w:lang w:eastAsia="ko-KR"/>
        </w:rPr>
        <w:t xml:space="preserve"> în revistă a algoritmilor, structurilor de date, funcționalitate, aspecte specifice temei proiectului</w:t>
      </w:r>
      <w:r w:rsidRPr="00296531">
        <w:rPr>
          <w:lang w:eastAsia="ko-KR"/>
        </w:rPr>
        <w:t xml:space="preserve"> </w:t>
      </w:r>
      <w:r w:rsidRPr="00296531">
        <w:rPr>
          <w:i/>
          <w:lang w:eastAsia="ko-KR"/>
        </w:rPr>
        <w:t>etc</w:t>
      </w:r>
      <w:r w:rsidRPr="00296531">
        <w:rPr>
          <w:lang w:eastAsia="ko-KR"/>
        </w:rPr>
        <w:t>….. Discuție</w:t>
      </w:r>
      <w:r>
        <w:rPr>
          <w:lang w:eastAsia="ko-KR"/>
        </w:rPr>
        <w:t>:</w:t>
      </w:r>
      <w:r w:rsidRPr="00296531">
        <w:rPr>
          <w:lang w:eastAsia="ko-KR"/>
        </w:rPr>
        <w:t xml:space="preserve"> </w:t>
      </w:r>
      <w:r w:rsidRPr="00296531">
        <w:rPr>
          <w:i/>
          <w:lang w:eastAsia="ko-KR"/>
        </w:rPr>
        <w:t>avantaje – dezavantaje</w:t>
      </w:r>
      <w:r w:rsidRPr="00296531">
        <w:rPr>
          <w:lang w:eastAsia="ko-KR"/>
        </w:rPr>
        <w:t xml:space="preserve">. </w:t>
      </w:r>
    </w:p>
    <w:p w14:paraId="19EBF6DA" w14:textId="5BBE7F4F" w:rsidR="001078DB" w:rsidRPr="00296531" w:rsidRDefault="001078DB" w:rsidP="001078DB">
      <w:pPr>
        <w:rPr>
          <w:lang w:eastAsia="ko-KR"/>
        </w:rPr>
      </w:pPr>
      <w:r w:rsidRPr="00296531">
        <w:rPr>
          <w:lang w:eastAsia="ko-KR"/>
        </w:rPr>
        <w:t xml:space="preserve">În capitolul 4 al </w:t>
      </w:r>
      <w:sdt>
        <w:sdtPr>
          <w:rPr>
            <w:lang w:eastAsia="ko-KR"/>
          </w:rPr>
          <w:id w:val="-886409283"/>
          <w:citation/>
        </w:sdtPr>
        <w:sdtEndPr/>
        <w:sdtContent>
          <w:r>
            <w:rPr>
              <w:lang w:eastAsia="ko-KR"/>
            </w:rPr>
            <w:fldChar w:fldCharType="begin"/>
          </w:r>
          <w:r>
            <w:rPr>
              <w:lang w:eastAsia="ko-KR"/>
            </w:rPr>
            <w:instrText xml:space="preserve"> CITATION Pfleeger2015 \l 1048 </w:instrText>
          </w:r>
          <w:r>
            <w:rPr>
              <w:lang w:eastAsia="ko-KR"/>
            </w:rPr>
            <w:fldChar w:fldCharType="separate"/>
          </w:r>
          <w:r w:rsidR="00D03D46" w:rsidRPr="00D03D46">
            <w:rPr>
              <w:noProof/>
              <w:lang w:eastAsia="ko-KR"/>
            </w:rPr>
            <w:t>[17]</w:t>
          </w:r>
          <w:r>
            <w:rPr>
              <w:lang w:eastAsia="ko-KR"/>
            </w:rPr>
            <w:fldChar w:fldCharType="end"/>
          </w:r>
        </w:sdtContent>
      </w:sdt>
      <w:r>
        <w:rPr>
          <w:lang w:eastAsia="ko-KR"/>
        </w:rPr>
        <w:t xml:space="preserve"> </w:t>
      </w:r>
      <w:r w:rsidRPr="00296531">
        <w:rPr>
          <w:i/>
          <w:lang w:eastAsia="ko-KR"/>
        </w:rPr>
        <w:t>se prezintă</w:t>
      </w:r>
      <w:r w:rsidRPr="00296531">
        <w:rPr>
          <w:lang w:eastAsia="ko-KR"/>
        </w:rPr>
        <w:t xml:space="preserve"> …..  </w:t>
      </w:r>
    </w:p>
    <w:p w14:paraId="0C69BE66" w14:textId="77777777" w:rsidR="001078DB" w:rsidRDefault="001078DB" w:rsidP="001078DB">
      <w:pPr>
        <w:rPr>
          <w:lang w:eastAsia="ko-KR"/>
        </w:rPr>
      </w:pPr>
      <w:r>
        <w:rPr>
          <w:lang w:eastAsia="ko-KR"/>
        </w:rPr>
        <w:t>Începând cu</w:t>
      </w:r>
      <w:r w:rsidRPr="00296531">
        <w:rPr>
          <w:lang w:eastAsia="ko-KR"/>
        </w:rPr>
        <w:t xml:space="preserve"> </w:t>
      </w:r>
      <w:r w:rsidRPr="00296531">
        <w:rPr>
          <w:b/>
          <w:lang w:eastAsia="ko-KR"/>
        </w:rPr>
        <w:t xml:space="preserve">MS Word 2007 </w:t>
      </w:r>
      <w:r w:rsidRPr="00296531">
        <w:rPr>
          <w:lang w:eastAsia="ko-KR"/>
        </w:rPr>
        <w:t>se poate folosi sistemul integrat de gestiune bibliografiei</w:t>
      </w:r>
      <w:r>
        <w:rPr>
          <w:lang w:eastAsia="ko-KR"/>
        </w:rPr>
        <w:t>:</w:t>
      </w:r>
      <w:r w:rsidRPr="00296531">
        <w:rPr>
          <w:lang w:eastAsia="ko-KR"/>
        </w:rPr>
        <w:t xml:space="preserve"> </w:t>
      </w:r>
      <w:r w:rsidRPr="00296531">
        <w:rPr>
          <w:i/>
          <w:lang w:eastAsia="ko-KR"/>
        </w:rPr>
        <w:t>References</w:t>
      </w:r>
      <w:r>
        <w:rPr>
          <w:i/>
          <w:lang w:eastAsia="ko-KR"/>
        </w:rPr>
        <w:t xml:space="preserve"> </w:t>
      </w:r>
      <w:r>
        <w:rPr>
          <w:iCs/>
          <w:lang w:eastAsia="ko-KR"/>
        </w:rPr>
        <w:t>submeniul</w:t>
      </w:r>
      <w:r w:rsidRPr="00296531">
        <w:rPr>
          <w:i/>
          <w:lang w:eastAsia="ko-KR"/>
        </w:rPr>
        <w:t xml:space="preserve"> Citations &amp; Bibliography. </w:t>
      </w:r>
      <w:r w:rsidRPr="00296531">
        <w:rPr>
          <w:lang w:eastAsia="ko-KR"/>
        </w:rPr>
        <w:t>Mai multe informații se găsesc în documentația online de la MS Office.</w:t>
      </w:r>
    </w:p>
    <w:p w14:paraId="2CA26A89" w14:textId="4FBA012E" w:rsidR="001078DB" w:rsidRDefault="001078DB"/>
  </w:comment>
  <w:comment w:id="69" w:author="Bogdan Pupeza" w:date="2024-06-01T13:09:00Z" w:initials="BP">
    <w:p w14:paraId="3F27E9BD" w14:textId="77777777" w:rsidR="001078DB" w:rsidRDefault="001078DB" w:rsidP="001078DB">
      <w:pPr>
        <w:ind w:firstLine="709"/>
        <w:rPr>
          <w:lang w:eastAsia="ko-KR"/>
        </w:rPr>
      </w:pPr>
      <w:r>
        <w:rPr>
          <w:rStyle w:val="Heading7Char"/>
          <w:rFonts w:eastAsia="Batang"/>
        </w:rPr>
        <w:annotationRef/>
      </w:r>
      <w:r w:rsidRPr="00296531">
        <w:rPr>
          <w:lang w:eastAsia="ko-KR"/>
        </w:rPr>
        <w:t>Fiecare tabel introdus în lucrare este numerotat astfel: Tabel</w:t>
      </w:r>
      <w:r>
        <w:rPr>
          <w:lang w:eastAsia="ko-KR"/>
        </w:rPr>
        <w:t>ul</w:t>
      </w:r>
      <w:r w:rsidRPr="00296531">
        <w:rPr>
          <w:lang w:eastAsia="ko-KR"/>
        </w:rPr>
        <w:t xml:space="preserve"> </w:t>
      </w:r>
      <w:r w:rsidRPr="002254D6">
        <w:rPr>
          <w:i/>
          <w:iCs/>
          <w:lang w:eastAsia="ko-KR"/>
        </w:rPr>
        <w:t>x.y</w:t>
      </w:r>
      <w:r w:rsidRPr="00296531">
        <w:rPr>
          <w:lang w:eastAsia="ko-KR"/>
        </w:rPr>
        <w:t xml:space="preserve">, unde </w:t>
      </w:r>
      <w:r w:rsidRPr="002254D6">
        <w:rPr>
          <w:i/>
          <w:iCs/>
          <w:lang w:eastAsia="ko-KR"/>
        </w:rPr>
        <w:t>x</w:t>
      </w:r>
      <w:r w:rsidRPr="00296531">
        <w:rPr>
          <w:lang w:eastAsia="ko-KR"/>
        </w:rPr>
        <w:t xml:space="preserve"> reprezintă numărul capitolului</w:t>
      </w:r>
      <w:r>
        <w:rPr>
          <w:lang w:eastAsia="ko-KR"/>
        </w:rPr>
        <w:t>,</w:t>
      </w:r>
      <w:r w:rsidRPr="00296531">
        <w:rPr>
          <w:lang w:eastAsia="ko-KR"/>
        </w:rPr>
        <w:t xml:space="preserve"> iar </w:t>
      </w:r>
      <w:r w:rsidRPr="002254D6">
        <w:rPr>
          <w:i/>
          <w:iCs/>
          <w:lang w:eastAsia="ko-KR"/>
        </w:rPr>
        <w:t>y</w:t>
      </w:r>
      <w:r w:rsidRPr="00296531">
        <w:rPr>
          <w:lang w:eastAsia="ko-KR"/>
        </w:rPr>
        <w:t xml:space="preserve"> numărul tabelului din capitol. Se lasă un rând liber între tabel și paragraful anterior, respectiv </w:t>
      </w:r>
      <w:r>
        <w:rPr>
          <w:lang w:eastAsia="ko-KR"/>
        </w:rPr>
        <w:t>următor</w:t>
      </w:r>
      <w:r w:rsidRPr="00296531">
        <w:rPr>
          <w:lang w:eastAsia="ko-KR"/>
        </w:rPr>
        <w:t>.</w:t>
      </w:r>
      <w:r>
        <w:rPr>
          <w:lang w:eastAsia="ko-KR"/>
        </w:rPr>
        <w:t xml:space="preserve"> </w:t>
      </w:r>
    </w:p>
    <w:p w14:paraId="793ECA87" w14:textId="77777777" w:rsidR="001078DB" w:rsidRDefault="001078DB" w:rsidP="001078DB">
      <w:pPr>
        <w:ind w:firstLine="709"/>
        <w:rPr>
          <w:noProof/>
        </w:rPr>
      </w:pPr>
      <w:r>
        <w:rPr>
          <w:noProof/>
        </w:rPr>
        <w:t xml:space="preserve">Pentru a stabili titlul unui tabel, folosiți meniul </w:t>
      </w:r>
      <w:r w:rsidRPr="00EC6C3E">
        <w:rPr>
          <w:i/>
          <w:iCs/>
          <w:noProof/>
        </w:rPr>
        <w:t>References</w:t>
      </w:r>
      <w:r>
        <w:rPr>
          <w:i/>
          <w:iCs/>
          <w:noProof/>
        </w:rPr>
        <w:t xml:space="preserve">, </w:t>
      </w:r>
      <w:r w:rsidRPr="008F4DB4">
        <w:rPr>
          <w:noProof/>
        </w:rPr>
        <w:t xml:space="preserve">submeniul </w:t>
      </w:r>
      <w:r w:rsidRPr="00EC6C3E">
        <w:rPr>
          <w:i/>
          <w:iCs/>
          <w:noProof/>
        </w:rPr>
        <w:t>Insert caption</w:t>
      </w:r>
      <w:r>
        <w:rPr>
          <w:i/>
          <w:iCs/>
          <w:noProof/>
        </w:rPr>
        <w:t xml:space="preserve"> </w:t>
      </w:r>
      <w:r w:rsidRPr="00585BBD">
        <w:rPr>
          <w:noProof/>
        </w:rPr>
        <w:t>și din pop-up alegeți</w:t>
      </w:r>
      <w:r>
        <w:rPr>
          <w:i/>
          <w:iCs/>
          <w:noProof/>
        </w:rPr>
        <w:t xml:space="preserve"> </w:t>
      </w:r>
      <w:r w:rsidRPr="00EC6C3E">
        <w:rPr>
          <w:i/>
          <w:iCs/>
          <w:noProof/>
        </w:rPr>
        <w:t>Tabelul</w:t>
      </w:r>
      <w:r>
        <w:rPr>
          <w:i/>
          <w:iCs/>
          <w:noProof/>
        </w:rPr>
        <w:t>.</w:t>
      </w:r>
    </w:p>
    <w:p w14:paraId="78EC9932" w14:textId="77777777" w:rsidR="001078DB" w:rsidRDefault="001078DB" w:rsidP="001078DB">
      <w:pPr>
        <w:ind w:firstLine="709"/>
        <w:rPr>
          <w:lang w:eastAsia="ko-KR"/>
        </w:rPr>
      </w:pPr>
      <w:r>
        <w:rPr>
          <w:bCs/>
          <w:szCs w:val="20"/>
        </w:rPr>
        <w:t xml:space="preserve">Pentru a referi un tabel folosiți meniul </w:t>
      </w:r>
      <w:r w:rsidRPr="00EC6C3E">
        <w:rPr>
          <w:i/>
          <w:iCs/>
          <w:lang w:eastAsia="ko-KR"/>
        </w:rPr>
        <w:t>References</w:t>
      </w:r>
      <w:r>
        <w:rPr>
          <w:i/>
          <w:iCs/>
          <w:lang w:eastAsia="ko-KR"/>
        </w:rPr>
        <w:t xml:space="preserve">, </w:t>
      </w:r>
      <w:r w:rsidRPr="00585BBD">
        <w:rPr>
          <w:lang w:eastAsia="ko-KR"/>
        </w:rPr>
        <w:t>submeniul</w:t>
      </w:r>
      <w:r>
        <w:rPr>
          <w:i/>
          <w:iCs/>
          <w:lang w:eastAsia="ko-KR"/>
        </w:rPr>
        <w:t xml:space="preserve"> Captions, </w:t>
      </w:r>
      <w:r w:rsidRPr="00EC6C3E">
        <w:rPr>
          <w:i/>
          <w:iCs/>
          <w:lang w:eastAsia="ko-KR"/>
        </w:rPr>
        <w:t>Cross-reference</w:t>
      </w:r>
      <w:r>
        <w:rPr>
          <w:i/>
          <w:iCs/>
          <w:lang w:eastAsia="ko-KR"/>
        </w:rPr>
        <w:t xml:space="preserve"> </w:t>
      </w:r>
      <w:r w:rsidRPr="00585BBD">
        <w:rPr>
          <w:lang w:eastAsia="ko-KR"/>
        </w:rPr>
        <w:t>și alegeti din pop-up</w:t>
      </w:r>
      <w:r>
        <w:rPr>
          <w:i/>
          <w:iCs/>
          <w:lang w:eastAsia="ko-KR"/>
        </w:rPr>
        <w:t xml:space="preserve"> Tabelul</w:t>
      </w:r>
      <w:r w:rsidRPr="00236442">
        <w:rPr>
          <w:lang w:eastAsia="ko-KR"/>
        </w:rPr>
        <w:t>→</w:t>
      </w:r>
      <w:r w:rsidRPr="00EC6C3E">
        <w:rPr>
          <w:i/>
          <w:iCs/>
          <w:lang w:eastAsia="ko-KR"/>
        </w:rPr>
        <w:t>only label and number</w:t>
      </w:r>
      <w:r>
        <w:rPr>
          <w:lang w:eastAsia="ko-KR"/>
        </w:rPr>
        <w:t xml:space="preserve">. </w:t>
      </w:r>
    </w:p>
    <w:p w14:paraId="27BE129E" w14:textId="77777777" w:rsidR="001078DB" w:rsidRPr="00EC6C3E" w:rsidRDefault="001078DB" w:rsidP="001078DB">
      <w:pPr>
        <w:ind w:firstLine="709"/>
        <w:rPr>
          <w:lang w:eastAsia="ko-KR"/>
        </w:rPr>
      </w:pPr>
      <w:r>
        <w:rPr>
          <w:noProof/>
        </w:rPr>
        <w:t xml:space="preserve">Exemplu: în acest rând am inserat o referență la </w:t>
      </w:r>
      <w:r>
        <w:rPr>
          <w:noProof/>
        </w:rPr>
        <w:fldChar w:fldCharType="begin"/>
      </w:r>
      <w:r>
        <w:rPr>
          <w:noProof/>
        </w:rPr>
        <w:instrText xml:space="preserve"> REF _Ref66601406 \h  \* MERGEFORMAT </w:instrText>
      </w:r>
      <w:r>
        <w:rPr>
          <w:noProof/>
        </w:rPr>
      </w:r>
      <w:r>
        <w:rPr>
          <w:noProof/>
        </w:rPr>
        <w:fldChar w:fldCharType="separate"/>
      </w:r>
      <w:r>
        <w:t xml:space="preserve">Tabelul  </w:t>
      </w:r>
      <w:r>
        <w:rPr>
          <w:noProof/>
        </w:rPr>
        <w:t>4.1</w:t>
      </w:r>
      <w:r>
        <w:rPr>
          <w:noProof/>
        </w:rPr>
        <w:fldChar w:fldCharType="end"/>
      </w:r>
      <w:r>
        <w:rPr>
          <w:noProof/>
        </w:rPr>
        <w:t>.</w:t>
      </w:r>
    </w:p>
    <w:p w14:paraId="41DD1030" w14:textId="77777777" w:rsidR="001078DB" w:rsidRPr="00296531" w:rsidRDefault="001078DB" w:rsidP="001078DB">
      <w:pPr>
        <w:suppressAutoHyphens w:val="0"/>
        <w:ind w:firstLine="706"/>
        <w:rPr>
          <w:lang w:eastAsia="ko-KR"/>
        </w:rPr>
      </w:pPr>
    </w:p>
    <w:p w14:paraId="58C2E4A4" w14:textId="77777777" w:rsidR="001078DB" w:rsidRPr="002B7CEA" w:rsidRDefault="001078DB" w:rsidP="001078DB">
      <w:pPr>
        <w:pStyle w:val="Caption"/>
        <w:rPr>
          <w:bCs/>
          <w:szCs w:val="20"/>
        </w:rPr>
      </w:pPr>
      <w:bookmarkStart w:id="72" w:name="_Ref66601406"/>
      <w:r>
        <w:t xml:space="preserve">Tabelul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Tabelul_ \* ARABIC \s 1 </w:instrText>
      </w:r>
      <w:r>
        <w:fldChar w:fldCharType="separate"/>
      </w:r>
      <w:r>
        <w:rPr>
          <w:noProof/>
        </w:rPr>
        <w:t>1</w:t>
      </w:r>
      <w:r>
        <w:fldChar w:fldCharType="end"/>
      </w:r>
      <w:bookmarkEnd w:id="72"/>
      <w:r>
        <w:rPr>
          <w:noProof/>
        </w:rPr>
        <w:t xml:space="preserve">. Numele tabelului.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428"/>
        <w:gridCol w:w="1728"/>
        <w:gridCol w:w="1728"/>
        <w:gridCol w:w="1290"/>
      </w:tblGrid>
      <w:tr w:rsidR="001078DB" w:rsidRPr="00296531" w14:paraId="4208F590" w14:textId="77777777" w:rsidTr="001F1421">
        <w:trPr>
          <w:jc w:val="center"/>
        </w:trPr>
        <w:tc>
          <w:tcPr>
            <w:tcW w:w="1418" w:type="dxa"/>
            <w:vAlign w:val="center"/>
          </w:tcPr>
          <w:p w14:paraId="47CA544D" w14:textId="77777777" w:rsidR="001078DB" w:rsidRPr="00296531" w:rsidRDefault="001078DB" w:rsidP="001078DB">
            <w:pPr>
              <w:jc w:val="center"/>
              <w:rPr>
                <w:lang w:eastAsia="ko-KR"/>
              </w:rPr>
            </w:pPr>
            <w:r w:rsidRPr="00296531">
              <w:rPr>
                <w:lang w:eastAsia="ko-KR"/>
              </w:rPr>
              <w:t xml:space="preserve">Times </w:t>
            </w:r>
            <w:r>
              <w:rPr>
                <w:lang w:eastAsia="ko-KR"/>
              </w:rPr>
              <w:t>N</w:t>
            </w:r>
            <w:r w:rsidRPr="00296531">
              <w:rPr>
                <w:lang w:eastAsia="ko-KR"/>
              </w:rPr>
              <w:t xml:space="preserve">ew </w:t>
            </w:r>
            <w:r>
              <w:rPr>
                <w:lang w:eastAsia="ko-KR"/>
              </w:rPr>
              <w:t>R</w:t>
            </w:r>
            <w:r w:rsidRPr="00296531">
              <w:rPr>
                <w:lang w:eastAsia="ko-KR"/>
              </w:rPr>
              <w:t>oman ( 12)</w:t>
            </w:r>
          </w:p>
        </w:tc>
        <w:tc>
          <w:tcPr>
            <w:tcW w:w="1428" w:type="dxa"/>
            <w:vAlign w:val="center"/>
          </w:tcPr>
          <w:p w14:paraId="3810D6F4" w14:textId="77777777" w:rsidR="001078DB" w:rsidRPr="00296531" w:rsidRDefault="001078DB" w:rsidP="001078DB">
            <w:pPr>
              <w:jc w:val="center"/>
              <w:rPr>
                <w:lang w:eastAsia="ko-KR"/>
              </w:rPr>
            </w:pPr>
            <w:r w:rsidRPr="00296531">
              <w:rPr>
                <w:lang w:eastAsia="ko-KR"/>
              </w:rPr>
              <w:t>xxxx</w:t>
            </w:r>
          </w:p>
        </w:tc>
        <w:tc>
          <w:tcPr>
            <w:tcW w:w="1728" w:type="dxa"/>
            <w:vAlign w:val="center"/>
          </w:tcPr>
          <w:p w14:paraId="79132554" w14:textId="77777777" w:rsidR="001078DB" w:rsidRPr="00296531" w:rsidRDefault="001078DB" w:rsidP="001078DB">
            <w:pPr>
              <w:jc w:val="center"/>
              <w:rPr>
                <w:lang w:eastAsia="ko-KR"/>
              </w:rPr>
            </w:pPr>
            <w:r w:rsidRPr="00296531">
              <w:rPr>
                <w:lang w:eastAsia="ko-KR"/>
              </w:rPr>
              <w:t>xxxx</w:t>
            </w:r>
          </w:p>
        </w:tc>
        <w:tc>
          <w:tcPr>
            <w:tcW w:w="1728" w:type="dxa"/>
            <w:vAlign w:val="center"/>
          </w:tcPr>
          <w:p w14:paraId="6E8C0DC9" w14:textId="77777777" w:rsidR="001078DB" w:rsidRPr="00296531" w:rsidRDefault="001078DB" w:rsidP="001078DB">
            <w:pPr>
              <w:jc w:val="center"/>
              <w:rPr>
                <w:lang w:eastAsia="ko-KR"/>
              </w:rPr>
            </w:pPr>
            <w:r w:rsidRPr="00296531">
              <w:rPr>
                <w:lang w:eastAsia="ko-KR"/>
              </w:rPr>
              <w:t>xxxx</w:t>
            </w:r>
          </w:p>
        </w:tc>
        <w:tc>
          <w:tcPr>
            <w:tcW w:w="1290" w:type="dxa"/>
            <w:vAlign w:val="center"/>
          </w:tcPr>
          <w:p w14:paraId="0DF9C50B" w14:textId="77777777" w:rsidR="001078DB" w:rsidRPr="00296531" w:rsidRDefault="001078DB" w:rsidP="001078DB">
            <w:pPr>
              <w:jc w:val="center"/>
              <w:rPr>
                <w:lang w:eastAsia="ko-KR"/>
              </w:rPr>
            </w:pPr>
          </w:p>
        </w:tc>
      </w:tr>
      <w:tr w:rsidR="001078DB" w:rsidRPr="00296531" w14:paraId="455CA520" w14:textId="77777777" w:rsidTr="001F1421">
        <w:trPr>
          <w:jc w:val="center"/>
        </w:trPr>
        <w:tc>
          <w:tcPr>
            <w:tcW w:w="1418" w:type="dxa"/>
          </w:tcPr>
          <w:p w14:paraId="6CC1627C" w14:textId="77777777" w:rsidR="001078DB" w:rsidRPr="00296531" w:rsidRDefault="001078DB" w:rsidP="001078DB">
            <w:pPr>
              <w:jc w:val="center"/>
              <w:rPr>
                <w:lang w:eastAsia="ko-KR"/>
              </w:rPr>
            </w:pPr>
          </w:p>
        </w:tc>
        <w:tc>
          <w:tcPr>
            <w:tcW w:w="1428" w:type="dxa"/>
          </w:tcPr>
          <w:p w14:paraId="51EC32B2" w14:textId="77777777" w:rsidR="001078DB" w:rsidRPr="00296531" w:rsidRDefault="001078DB" w:rsidP="001078DB">
            <w:pPr>
              <w:jc w:val="center"/>
              <w:rPr>
                <w:lang w:eastAsia="ko-KR"/>
              </w:rPr>
            </w:pPr>
          </w:p>
        </w:tc>
        <w:tc>
          <w:tcPr>
            <w:tcW w:w="1728" w:type="dxa"/>
          </w:tcPr>
          <w:p w14:paraId="6D61B60C" w14:textId="77777777" w:rsidR="001078DB" w:rsidRPr="00296531" w:rsidRDefault="001078DB" w:rsidP="001078DB">
            <w:pPr>
              <w:jc w:val="center"/>
              <w:rPr>
                <w:lang w:eastAsia="ko-KR"/>
              </w:rPr>
            </w:pPr>
          </w:p>
        </w:tc>
        <w:tc>
          <w:tcPr>
            <w:tcW w:w="1728" w:type="dxa"/>
          </w:tcPr>
          <w:p w14:paraId="5891CCF7" w14:textId="77777777" w:rsidR="001078DB" w:rsidRPr="00296531" w:rsidRDefault="001078DB" w:rsidP="001078DB">
            <w:pPr>
              <w:jc w:val="center"/>
              <w:rPr>
                <w:lang w:eastAsia="ko-KR"/>
              </w:rPr>
            </w:pPr>
          </w:p>
        </w:tc>
        <w:tc>
          <w:tcPr>
            <w:tcW w:w="1290" w:type="dxa"/>
          </w:tcPr>
          <w:p w14:paraId="6C70FB11" w14:textId="77777777" w:rsidR="001078DB" w:rsidRPr="00296531" w:rsidRDefault="001078DB" w:rsidP="001078DB">
            <w:pPr>
              <w:jc w:val="center"/>
              <w:rPr>
                <w:lang w:eastAsia="ko-KR"/>
              </w:rPr>
            </w:pPr>
          </w:p>
        </w:tc>
      </w:tr>
    </w:tbl>
    <w:p w14:paraId="0E379079" w14:textId="77777777" w:rsidR="001078DB" w:rsidRPr="00296531" w:rsidRDefault="001078DB" w:rsidP="001078DB">
      <w:pPr>
        <w:suppressAutoHyphens w:val="0"/>
        <w:rPr>
          <w:lang w:eastAsia="ko-KR"/>
        </w:rPr>
      </w:pPr>
    </w:p>
    <w:p w14:paraId="04AE2F41" w14:textId="77777777" w:rsidR="001078DB" w:rsidRDefault="001078DB" w:rsidP="001078DB">
      <w:pPr>
        <w:suppressAutoHyphens w:val="0"/>
        <w:rPr>
          <w:lang w:eastAsia="ko-KR"/>
        </w:rPr>
      </w:pPr>
      <w:r w:rsidRPr="00296531">
        <w:rPr>
          <w:lang w:eastAsia="ko-KR"/>
        </w:rPr>
        <w:t xml:space="preserve">Fiecare figură introdusă în text </w:t>
      </w:r>
      <w:r>
        <w:rPr>
          <w:lang w:eastAsia="ko-KR"/>
        </w:rPr>
        <w:t>trebuie</w:t>
      </w:r>
      <w:r w:rsidRPr="00296531">
        <w:rPr>
          <w:lang w:eastAsia="ko-KR"/>
        </w:rPr>
        <w:t xml:space="preserve"> </w:t>
      </w:r>
      <w:r>
        <w:rPr>
          <w:lang w:eastAsia="ko-KR"/>
        </w:rPr>
        <w:t xml:space="preserve">numerotată și referită împreună cu o scurtă descriere a conținutului său. </w:t>
      </w:r>
      <w:r w:rsidRPr="00296531">
        <w:rPr>
          <w:lang w:eastAsia="ko-KR"/>
        </w:rPr>
        <w:t>Numerotarea se face astfel Figura x.y unde x reprezintă numărul capitolului</w:t>
      </w:r>
      <w:r>
        <w:rPr>
          <w:lang w:eastAsia="ko-KR"/>
        </w:rPr>
        <w:t>,</w:t>
      </w:r>
      <w:r w:rsidRPr="00296531">
        <w:rPr>
          <w:lang w:eastAsia="ko-KR"/>
        </w:rPr>
        <w:t xml:space="preserve"> iar y numărul figurii în acel capitol</w:t>
      </w:r>
      <w:r>
        <w:rPr>
          <w:lang w:eastAsia="ko-KR"/>
        </w:rPr>
        <w:t>. D</w:t>
      </w:r>
      <w:r w:rsidRPr="00296531">
        <w:rPr>
          <w:lang w:eastAsia="ko-KR"/>
        </w:rPr>
        <w:t>e ex</w:t>
      </w:r>
      <w:r>
        <w:rPr>
          <w:lang w:eastAsia="ko-KR"/>
        </w:rPr>
        <w:t>emplu</w:t>
      </w:r>
      <w:r w:rsidRPr="00296531">
        <w:rPr>
          <w:lang w:eastAsia="ko-KR"/>
        </w:rPr>
        <w:t xml:space="preserve">: în </w:t>
      </w:r>
      <w:r>
        <w:rPr>
          <w:lang w:eastAsia="ko-KR"/>
        </w:rPr>
        <w:t>F</w:t>
      </w:r>
      <w:r w:rsidRPr="00296531">
        <w:rPr>
          <w:lang w:eastAsia="ko-KR"/>
        </w:rPr>
        <w:t xml:space="preserve">igura </w:t>
      </w:r>
      <w:r w:rsidRPr="002254D6">
        <w:rPr>
          <w:i/>
          <w:iCs/>
          <w:lang w:eastAsia="ko-KR"/>
        </w:rPr>
        <w:t>x.y</w:t>
      </w:r>
      <w:r w:rsidRPr="00296531">
        <w:rPr>
          <w:lang w:eastAsia="ko-KR"/>
        </w:rPr>
        <w:t xml:space="preserve"> este prezentată </w:t>
      </w:r>
      <w:r>
        <w:rPr>
          <w:lang w:eastAsia="ko-KR"/>
        </w:rPr>
        <w:t>o imagine sintetică a ... etc</w:t>
      </w:r>
      <w:r w:rsidRPr="00296531">
        <w:rPr>
          <w:lang w:eastAsia="ko-KR"/>
        </w:rPr>
        <w:t xml:space="preserve">. </w:t>
      </w:r>
    </w:p>
    <w:p w14:paraId="2957740E" w14:textId="77777777" w:rsidR="001078DB" w:rsidRDefault="001078DB" w:rsidP="001078DB">
      <w:pPr>
        <w:suppressAutoHyphens w:val="0"/>
        <w:rPr>
          <w:bCs/>
          <w:szCs w:val="20"/>
        </w:rPr>
      </w:pPr>
      <w:r w:rsidRPr="00296531">
        <w:rPr>
          <w:lang w:eastAsia="ko-KR"/>
        </w:rPr>
        <w:t xml:space="preserve">Folosiți </w:t>
      </w:r>
      <w:r>
        <w:rPr>
          <w:lang w:eastAsia="ko-KR"/>
        </w:rPr>
        <w:t xml:space="preserve">meniul </w:t>
      </w:r>
      <w:r w:rsidRPr="00EC6C3E">
        <w:rPr>
          <w:i/>
          <w:iCs/>
          <w:lang w:eastAsia="ko-KR"/>
        </w:rPr>
        <w:t>References</w:t>
      </w:r>
      <w:r>
        <w:rPr>
          <w:i/>
          <w:iCs/>
          <w:lang w:eastAsia="ko-KR"/>
        </w:rPr>
        <w:t xml:space="preserve">, </w:t>
      </w:r>
      <w:r w:rsidRPr="00EC6C3E">
        <w:rPr>
          <w:i/>
          <w:iCs/>
          <w:lang w:eastAsia="ko-KR"/>
        </w:rPr>
        <w:t>I</w:t>
      </w:r>
      <w:r w:rsidRPr="00EC6C3E">
        <w:rPr>
          <w:bCs/>
          <w:i/>
          <w:iCs/>
          <w:szCs w:val="20"/>
        </w:rPr>
        <w:t>nsert caption</w:t>
      </w:r>
      <w:r>
        <w:rPr>
          <w:bCs/>
          <w:i/>
          <w:iCs/>
          <w:szCs w:val="20"/>
        </w:rPr>
        <w:t xml:space="preserve"> </w:t>
      </w:r>
      <w:r w:rsidRPr="00585BBD">
        <w:rPr>
          <w:noProof/>
        </w:rPr>
        <w:t>și din pop-up alegeți</w:t>
      </w:r>
      <w:r w:rsidRPr="00EC6C3E">
        <w:rPr>
          <w:bCs/>
          <w:i/>
          <w:iCs/>
          <w:szCs w:val="20"/>
        </w:rPr>
        <w:t xml:space="preserve"> Figura</w:t>
      </w:r>
      <w:r w:rsidRPr="00296531">
        <w:rPr>
          <w:bCs/>
          <w:szCs w:val="20"/>
        </w:rPr>
        <w:t xml:space="preserve">. </w:t>
      </w:r>
    </w:p>
    <w:p w14:paraId="1B0C13B5" w14:textId="77777777" w:rsidR="001078DB" w:rsidRDefault="001078DB" w:rsidP="001078DB">
      <w:pPr>
        <w:suppressAutoHyphens w:val="0"/>
        <w:rPr>
          <w:lang w:eastAsia="ko-KR"/>
        </w:rPr>
      </w:pPr>
      <w:r>
        <w:rPr>
          <w:bCs/>
          <w:szCs w:val="20"/>
        </w:rPr>
        <w:t xml:space="preserve">Pentru a referi o figură </w:t>
      </w:r>
      <w:r>
        <w:rPr>
          <w:lang w:eastAsia="ko-KR"/>
        </w:rPr>
        <w:t xml:space="preserve">folosiți </w:t>
      </w:r>
      <w:bookmarkStart w:id="73" w:name="_Hlk66688944"/>
      <w:r w:rsidRPr="00EC6C3E">
        <w:rPr>
          <w:i/>
          <w:iCs/>
          <w:lang w:eastAsia="ko-KR"/>
        </w:rPr>
        <w:t>References</w:t>
      </w:r>
      <w:r>
        <w:rPr>
          <w:i/>
          <w:iCs/>
          <w:lang w:eastAsia="ko-KR"/>
        </w:rPr>
        <w:t>-&gt;Captions-&gt;</w:t>
      </w:r>
      <w:r w:rsidRPr="00EC6C3E">
        <w:rPr>
          <w:i/>
          <w:iCs/>
          <w:lang w:eastAsia="ko-KR"/>
        </w:rPr>
        <w:t>Cross-reference</w:t>
      </w:r>
      <w:r>
        <w:rPr>
          <w:i/>
          <w:iCs/>
          <w:lang w:eastAsia="ko-KR"/>
        </w:rPr>
        <w:t xml:space="preserve"> </w:t>
      </w:r>
      <w:r w:rsidRPr="00585BBD">
        <w:rPr>
          <w:lang w:eastAsia="ko-KR"/>
        </w:rPr>
        <w:t>și alege</w:t>
      </w:r>
      <w:r>
        <w:rPr>
          <w:lang w:eastAsia="ko-KR"/>
        </w:rPr>
        <w:t>ț</w:t>
      </w:r>
      <w:r w:rsidRPr="00585BBD">
        <w:rPr>
          <w:lang w:eastAsia="ko-KR"/>
        </w:rPr>
        <w:t>i din pop-up</w:t>
      </w:r>
      <w:r>
        <w:rPr>
          <w:i/>
          <w:iCs/>
          <w:lang w:eastAsia="ko-KR"/>
        </w:rPr>
        <w:t xml:space="preserve"> </w:t>
      </w:r>
      <w:r w:rsidRPr="00EC6C3E">
        <w:rPr>
          <w:i/>
          <w:iCs/>
          <w:lang w:eastAsia="ko-KR"/>
        </w:rPr>
        <w:t>Figura-&gt;only label and number</w:t>
      </w:r>
      <w:r>
        <w:rPr>
          <w:lang w:eastAsia="ko-KR"/>
        </w:rPr>
        <w:t xml:space="preserve">. </w:t>
      </w:r>
      <w:bookmarkEnd w:id="73"/>
    </w:p>
    <w:p w14:paraId="395CB955" w14:textId="77777777" w:rsidR="001078DB" w:rsidRDefault="001078DB" w:rsidP="001078DB">
      <w:pPr>
        <w:suppressAutoHyphens w:val="0"/>
        <w:rPr>
          <w:lang w:eastAsia="ko-KR"/>
        </w:rPr>
      </w:pPr>
      <w:r>
        <w:rPr>
          <w:lang w:eastAsia="ko-KR"/>
        </w:rPr>
        <w:t xml:space="preserve">Exemplu: în acest rând am inserat o referință la </w:t>
      </w:r>
      <w:r>
        <w:rPr>
          <w:lang w:eastAsia="ko-KR"/>
        </w:rPr>
        <w:fldChar w:fldCharType="begin"/>
      </w:r>
      <w:r>
        <w:rPr>
          <w:lang w:eastAsia="ko-KR"/>
        </w:rPr>
        <w:instrText xml:space="preserve"> REF _Ref66601188 \h </w:instrText>
      </w:r>
      <w:r>
        <w:rPr>
          <w:lang w:eastAsia="ko-KR"/>
        </w:rPr>
      </w:r>
      <w:r>
        <w:rPr>
          <w:lang w:eastAsia="ko-KR"/>
        </w:rPr>
        <w:fldChar w:fldCharType="separate"/>
      </w:r>
      <w:r>
        <w:t xml:space="preserve">Figura  </w:t>
      </w:r>
      <w:r>
        <w:rPr>
          <w:noProof/>
        </w:rPr>
        <w:t>4</w:t>
      </w:r>
      <w:r>
        <w:t>.</w:t>
      </w:r>
      <w:r>
        <w:rPr>
          <w:noProof/>
        </w:rPr>
        <w:t>1</w:t>
      </w:r>
      <w:r>
        <w:rPr>
          <w:lang w:eastAsia="ko-KR"/>
        </w:rPr>
        <w:fldChar w:fldCharType="end"/>
      </w:r>
      <w:r>
        <w:rPr>
          <w:lang w:eastAsia="ko-KR"/>
        </w:rPr>
        <w:t>.</w:t>
      </w:r>
    </w:p>
    <w:p w14:paraId="353EBCA9" w14:textId="77777777" w:rsidR="001078DB" w:rsidRPr="00296531" w:rsidRDefault="001078DB" w:rsidP="001078DB">
      <w:pPr>
        <w:suppressAutoHyphens w:val="0"/>
        <w:rPr>
          <w:bCs/>
          <w:szCs w:val="20"/>
        </w:rPr>
      </w:pPr>
    </w:p>
    <w:p w14:paraId="42D85D83" w14:textId="77777777" w:rsidR="001078DB" w:rsidRPr="00296531" w:rsidRDefault="001078DB" w:rsidP="001078DB">
      <w:pPr>
        <w:suppressAutoHyphens w:val="0"/>
        <w:rPr>
          <w:lang w:eastAsia="ko-KR"/>
        </w:rPr>
      </w:pPr>
    </w:p>
    <w:p w14:paraId="01883453" w14:textId="77777777" w:rsidR="001078DB" w:rsidRDefault="001078DB" w:rsidP="001078DB">
      <w:pPr>
        <w:pStyle w:val="Caption"/>
        <w:keepNext/>
      </w:pPr>
      <w:r w:rsidRPr="00A6132C">
        <w:rPr>
          <w:noProof/>
          <w:lang w:val="en-US" w:eastAsia="en-US"/>
        </w:rPr>
        <w:drawing>
          <wp:inline distT="0" distB="0" distL="0" distR="0" wp14:anchorId="1CDF319F" wp14:editId="397F5A62">
            <wp:extent cx="3714750" cy="1847850"/>
            <wp:effectExtent l="0" t="0" r="0" b="0"/>
            <wp:docPr id="19" name="Picture 12" descr="Description: glob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globe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14750" cy="1847850"/>
                    </a:xfrm>
                    <a:prstGeom prst="rect">
                      <a:avLst/>
                    </a:prstGeom>
                    <a:noFill/>
                    <a:ln>
                      <a:noFill/>
                    </a:ln>
                  </pic:spPr>
                </pic:pic>
              </a:graphicData>
            </a:graphic>
          </wp:inline>
        </w:drawing>
      </w:r>
    </w:p>
    <w:p w14:paraId="614BFD70" w14:textId="77777777" w:rsidR="001078DB" w:rsidRPr="00296531" w:rsidRDefault="001078DB" w:rsidP="001078DB">
      <w:pPr>
        <w:pStyle w:val="Caption"/>
        <w:rPr>
          <w:sz w:val="16"/>
          <w:szCs w:val="16"/>
        </w:rPr>
      </w:pPr>
      <w:bookmarkStart w:id="74" w:name="_Ref66601188"/>
      <w:r>
        <w:t xml:space="preserve">Figura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Figura_ \* ARABIC \s 1 </w:instrText>
      </w:r>
      <w:r>
        <w:fldChar w:fldCharType="separate"/>
      </w:r>
      <w:r>
        <w:rPr>
          <w:noProof/>
        </w:rPr>
        <w:t>1</w:t>
      </w:r>
      <w:r>
        <w:fldChar w:fldCharType="end"/>
      </w:r>
      <w:bookmarkEnd w:id="74"/>
      <w:r>
        <w:rPr>
          <w:noProof/>
        </w:rPr>
        <w:t>. Numele figurii</w:t>
      </w:r>
    </w:p>
    <w:p w14:paraId="355C82E8" w14:textId="3B468EC0" w:rsidR="001078DB" w:rsidRDefault="001078DB"/>
  </w:comment>
  <w:comment w:id="70" w:author="Bogdan Pupeza" w:date="2024-05-28T10:42:00Z" w:initials="BP">
    <w:p w14:paraId="38E35E9E" w14:textId="77777777" w:rsidR="00C542CA" w:rsidRPr="00296531" w:rsidRDefault="00C542CA" w:rsidP="00C542CA">
      <w:r>
        <w:rPr>
          <w:rStyle w:val="Heading7Char"/>
          <w:rFonts w:eastAsia="Batang"/>
        </w:rPr>
        <w:annotationRef/>
      </w:r>
      <w:r w:rsidRPr="000E70D5">
        <w:rPr>
          <w:color w:val="2F5496" w:themeColor="accent1" w:themeShade="BF"/>
        </w:rPr>
        <w:t xml:space="preserve">Împreună cu </w:t>
      </w:r>
      <w:r>
        <w:rPr>
          <w:color w:val="2F5496" w:themeColor="accent1" w:themeShade="BF"/>
        </w:rPr>
        <w:t xml:space="preserve">următoarele 3 capitole </w:t>
      </w:r>
      <w:r w:rsidRPr="000E70D5">
        <w:rPr>
          <w:color w:val="2F5496" w:themeColor="accent1" w:themeShade="BF"/>
        </w:rPr>
        <w:t>trebuie s</w:t>
      </w:r>
      <w:r>
        <w:rPr>
          <w:color w:val="2F5496" w:themeColor="accent1" w:themeShade="BF"/>
        </w:rPr>
        <w:t>ă</w:t>
      </w:r>
      <w:r w:rsidRPr="000E70D5">
        <w:rPr>
          <w:color w:val="2F5496" w:themeColor="accent1" w:themeShade="BF"/>
        </w:rPr>
        <w:t xml:space="preserve"> reprezinte aproximativ </w:t>
      </w:r>
      <w:r>
        <w:rPr>
          <w:color w:val="2F5496" w:themeColor="accent1" w:themeShade="BF"/>
        </w:rPr>
        <w:t>7</w:t>
      </w:r>
      <w:r w:rsidRPr="000E70D5">
        <w:rPr>
          <w:color w:val="2F5496" w:themeColor="accent1" w:themeShade="BF"/>
        </w:rPr>
        <w:t>0% din</w:t>
      </w:r>
      <w:r>
        <w:t xml:space="preserve"> </w:t>
      </w:r>
      <w:r w:rsidRPr="000E70D5">
        <w:rPr>
          <w:color w:val="4472C4" w:themeColor="accent1"/>
        </w:rPr>
        <w:t>lucrare</w:t>
      </w:r>
      <w:r w:rsidRPr="00296531">
        <w:t>.</w:t>
      </w:r>
    </w:p>
    <w:p w14:paraId="05B1B87B" w14:textId="77777777" w:rsidR="00C542CA" w:rsidRPr="00296531" w:rsidRDefault="00C542CA" w:rsidP="00C542CA">
      <w:r w:rsidRPr="00296531">
        <w:t xml:space="preserve">Scopul acestui capitol este </w:t>
      </w:r>
      <w:r>
        <w:t>să</w:t>
      </w:r>
      <w:r w:rsidRPr="00296531">
        <w:t xml:space="preserve"> explic</w:t>
      </w:r>
      <w:r>
        <w:t>e</w:t>
      </w:r>
      <w:r w:rsidRPr="00296531">
        <w:t xml:space="preserve"> principiile funcționale ale aplicației implementate. Aici descrie</w:t>
      </w:r>
      <w:r>
        <w:t>ți</w:t>
      </w:r>
      <w:r w:rsidRPr="00296531">
        <w:t xml:space="preserve"> soluția propusă din punct de vedere teoretic - explicați și demonstrați proprietățile și valoarea teoretică:</w:t>
      </w:r>
    </w:p>
    <w:p w14:paraId="0DFEFB70" w14:textId="77777777" w:rsidR="00C542CA" w:rsidRPr="00296531" w:rsidRDefault="00C542CA" w:rsidP="00C542CA">
      <w:pPr>
        <w:pStyle w:val="Footer"/>
        <w:numPr>
          <w:ilvl w:val="0"/>
          <w:numId w:val="7"/>
        </w:numPr>
      </w:pPr>
      <w:r w:rsidRPr="00296531">
        <w:t>algoritm</w:t>
      </w:r>
      <w:r>
        <w:t>i</w:t>
      </w:r>
      <w:r w:rsidRPr="00296531">
        <w:t xml:space="preserve"> utiliza</w:t>
      </w:r>
      <w:r>
        <w:t>ți</w:t>
      </w:r>
      <w:r w:rsidRPr="00296531">
        <w:t xml:space="preserve"> </w:t>
      </w:r>
      <w:r>
        <w:t>și/</w:t>
      </w:r>
      <w:r w:rsidRPr="00296531">
        <w:t>sau propu</w:t>
      </w:r>
      <w:r>
        <w:t>și</w:t>
      </w:r>
      <w:r w:rsidRPr="00296531">
        <w:t>,</w:t>
      </w:r>
    </w:p>
    <w:p w14:paraId="0A00A65F" w14:textId="77777777" w:rsidR="00C542CA" w:rsidRPr="00296531" w:rsidRDefault="00C542CA" w:rsidP="00C542CA">
      <w:pPr>
        <w:pStyle w:val="Footer"/>
        <w:numPr>
          <w:ilvl w:val="0"/>
          <w:numId w:val="7"/>
        </w:numPr>
      </w:pPr>
      <w:r w:rsidRPr="00296531">
        <w:t>protocoale utilizate,</w:t>
      </w:r>
    </w:p>
    <w:p w14:paraId="55FB4435" w14:textId="77777777" w:rsidR="00C542CA" w:rsidRPr="00296531" w:rsidRDefault="00C542CA" w:rsidP="00C542CA">
      <w:pPr>
        <w:pStyle w:val="Footer"/>
        <w:numPr>
          <w:ilvl w:val="0"/>
          <w:numId w:val="7"/>
        </w:numPr>
      </w:pPr>
      <w:r w:rsidRPr="00296531">
        <w:t>modele abstracte,</w:t>
      </w:r>
    </w:p>
    <w:p w14:paraId="237479DA" w14:textId="77777777" w:rsidR="00C542CA" w:rsidRPr="00296531" w:rsidRDefault="00C542CA" w:rsidP="00C542CA">
      <w:pPr>
        <w:pStyle w:val="Footer"/>
        <w:numPr>
          <w:ilvl w:val="0"/>
          <w:numId w:val="7"/>
        </w:numPr>
      </w:pPr>
      <w:r w:rsidRPr="00296531">
        <w:t>explicații/argumentări logice ale soluției alese,</w:t>
      </w:r>
    </w:p>
    <w:p w14:paraId="46735671" w14:textId="77777777" w:rsidR="00C542CA" w:rsidRDefault="00C542CA" w:rsidP="00C542CA">
      <w:pPr>
        <w:pStyle w:val="Footer"/>
        <w:numPr>
          <w:ilvl w:val="0"/>
          <w:numId w:val="7"/>
        </w:numPr>
      </w:pPr>
      <w:r w:rsidRPr="00296531">
        <w:t>structura logică și funcțională a aplicației.</w:t>
      </w:r>
    </w:p>
    <w:p w14:paraId="51C81A5F" w14:textId="77777777" w:rsidR="00C542CA" w:rsidRPr="00296531" w:rsidRDefault="00C542CA" w:rsidP="00C542CA">
      <w:pPr>
        <w:pStyle w:val="Footer"/>
        <w:ind w:left="1440" w:firstLine="0"/>
      </w:pPr>
    </w:p>
    <w:p w14:paraId="04A888E1" w14:textId="77777777" w:rsidR="00C542CA" w:rsidRPr="00296531" w:rsidRDefault="00C542CA" w:rsidP="00C542CA">
      <w:pPr>
        <w:rPr>
          <w:color w:val="FF0000"/>
        </w:rPr>
      </w:pPr>
      <w:r w:rsidRPr="00296531">
        <w:rPr>
          <w:color w:val="FF0000"/>
        </w:rPr>
        <w:t xml:space="preserve">NU SE FAC referiri la implementarea propriu-zisă. </w:t>
      </w:r>
    </w:p>
    <w:p w14:paraId="5097D576" w14:textId="77777777" w:rsidR="00C542CA" w:rsidRPr="00296531" w:rsidRDefault="00C542CA" w:rsidP="00C542CA">
      <w:pPr>
        <w:rPr>
          <w:color w:val="FF0000"/>
        </w:rPr>
      </w:pPr>
      <w:r w:rsidRPr="00296531">
        <w:rPr>
          <w:color w:val="FF0000"/>
        </w:rPr>
        <w:t>NU SE PUN descrieri de tehnologii sau lucruri care nu țin strict de proiectul propriu-zis (materiale de umplutură).</w:t>
      </w:r>
    </w:p>
    <w:p w14:paraId="6F3B1747" w14:textId="6BE4F2C5" w:rsidR="00C542CA" w:rsidRDefault="00C542CA"/>
  </w:comment>
  <w:comment w:id="71" w:author="Bogdan Pupeza" w:date="2024-06-01T13:09:00Z" w:initials="BP">
    <w:p w14:paraId="6B799844" w14:textId="32D34BFC" w:rsidR="001078DB" w:rsidRDefault="001078DB">
      <w:r>
        <w:rPr>
          <w:rStyle w:val="Heading7Char"/>
          <w:rFonts w:eastAsia="Batang"/>
        </w:rPr>
        <w:annotationRef/>
      </w:r>
    </w:p>
  </w:comment>
  <w:comment w:id="103" w:author="Bogdan Pupeza" w:date="2024-05-28T09:17:00Z" w:initials="BP">
    <w:p w14:paraId="0FC06479" w14:textId="77777777" w:rsidR="006233F8" w:rsidRPr="00296531" w:rsidRDefault="006233F8" w:rsidP="006233F8">
      <w:r>
        <w:rPr>
          <w:rStyle w:val="Heading7Char"/>
          <w:rFonts w:eastAsia="Batang"/>
        </w:rPr>
        <w:annotationRef/>
      </w:r>
      <w:r w:rsidRPr="000E70D5">
        <w:rPr>
          <w:color w:val="4472C4" w:themeColor="accent1"/>
        </w:rPr>
        <w:t>Împreună cu capitolul precedent</w:t>
      </w:r>
      <w:r>
        <w:rPr>
          <w:color w:val="4472C4" w:themeColor="accent1"/>
        </w:rPr>
        <w:t xml:space="preserve"> și cel următor</w:t>
      </w:r>
      <w:r w:rsidRPr="000E70D5">
        <w:rPr>
          <w:color w:val="4472C4" w:themeColor="accent1"/>
        </w:rPr>
        <w:t xml:space="preserve"> reprezintă aproximativ </w:t>
      </w:r>
      <w:r>
        <w:rPr>
          <w:color w:val="4472C4" w:themeColor="accent1"/>
        </w:rPr>
        <w:t>7</w:t>
      </w:r>
      <w:r w:rsidRPr="000E70D5">
        <w:rPr>
          <w:color w:val="4472C4" w:themeColor="accent1"/>
        </w:rPr>
        <w:t>0% din total</w:t>
      </w:r>
      <w:r w:rsidRPr="00296531">
        <w:t>.</w:t>
      </w:r>
    </w:p>
    <w:p w14:paraId="62DB3A71" w14:textId="77777777" w:rsidR="006233F8" w:rsidRPr="00296531" w:rsidRDefault="006233F8" w:rsidP="006233F8">
      <w:r w:rsidRPr="00296531">
        <w:t xml:space="preserve">Scopul acestui capitol este </w:t>
      </w:r>
      <w:r>
        <w:t>să</w:t>
      </w:r>
      <w:r w:rsidRPr="00296531">
        <w:t xml:space="preserve"> document</w:t>
      </w:r>
      <w:r>
        <w:t>eze</w:t>
      </w:r>
      <w:r w:rsidRPr="00296531">
        <w:t xml:space="preserve"> aplicația dezvoltată în așa fel încât dezvoltarea și întreținerea ulterioară să fie posibilă. Cititorul trebuie să </w:t>
      </w:r>
      <w:r>
        <w:t xml:space="preserve">poată </w:t>
      </w:r>
      <w:r w:rsidRPr="00296531">
        <w:t>identific</w:t>
      </w:r>
      <w:r>
        <w:t>a</w:t>
      </w:r>
      <w:r w:rsidRPr="00296531">
        <w:t xml:space="preserve"> funcțiile principale ale aplicației din ceea ce este scris aici.</w:t>
      </w:r>
    </w:p>
    <w:p w14:paraId="0F5DDBA4" w14:textId="77777777" w:rsidR="006233F8" w:rsidRPr="00296531" w:rsidRDefault="006233F8" w:rsidP="006233F8">
      <w:r w:rsidRPr="00296531">
        <w:t>Capitolul ar trebui sa conțină (nu se rezumă neapărat la):</w:t>
      </w:r>
    </w:p>
    <w:p w14:paraId="1EBFED36" w14:textId="77777777" w:rsidR="006233F8" w:rsidRPr="00296531" w:rsidRDefault="006233F8" w:rsidP="006233F8">
      <w:pPr>
        <w:pStyle w:val="Footer"/>
        <w:numPr>
          <w:ilvl w:val="0"/>
          <w:numId w:val="8"/>
        </w:numPr>
      </w:pPr>
      <w:r w:rsidRPr="00296531">
        <w:t>schema generală aplicației,</w:t>
      </w:r>
    </w:p>
    <w:p w14:paraId="43FBE0CC" w14:textId="77777777" w:rsidR="006233F8" w:rsidRPr="00296531" w:rsidRDefault="006233F8" w:rsidP="006233F8">
      <w:pPr>
        <w:pStyle w:val="Footer"/>
        <w:numPr>
          <w:ilvl w:val="0"/>
          <w:numId w:val="8"/>
        </w:numPr>
      </w:pPr>
      <w:r w:rsidRPr="00296531">
        <w:t>descriere a fiecărei componente implementate, la nivel de modul,</w:t>
      </w:r>
    </w:p>
    <w:p w14:paraId="30EBC415" w14:textId="77777777" w:rsidR="006233F8" w:rsidRDefault="006233F8" w:rsidP="006233F8">
      <w:pPr>
        <w:pStyle w:val="Footer"/>
        <w:numPr>
          <w:ilvl w:val="0"/>
          <w:numId w:val="8"/>
        </w:numPr>
      </w:pPr>
      <w:r w:rsidRPr="00296531">
        <w:t>diagrame de clase, clase importante și metode ale claselor importante.</w:t>
      </w:r>
    </w:p>
    <w:p w14:paraId="7D442F46" w14:textId="5FCE2887" w:rsidR="006233F8" w:rsidRDefault="006233F8"/>
  </w:comment>
  <w:comment w:id="133" w:author="Bogdan Pupeza" w:date="2024-06-01T13:12:00Z" w:initials="BP">
    <w:p w14:paraId="1494F9FB" w14:textId="77777777" w:rsidR="001078DB" w:rsidRDefault="001078DB" w:rsidP="001078DB">
      <w:r>
        <w:rPr>
          <w:rStyle w:val="Heading7Char"/>
          <w:rFonts w:eastAsia="Batang"/>
        </w:rPr>
        <w:annotationRef/>
      </w:r>
      <w:r w:rsidRPr="008F4C62">
        <w:rPr>
          <w:color w:val="4472C4" w:themeColor="accent1"/>
        </w:rPr>
        <w:t>Acest capitol</w:t>
      </w:r>
      <w:r>
        <w:rPr>
          <w:color w:val="4472C4" w:themeColor="accent1"/>
        </w:rPr>
        <w:t>,</w:t>
      </w:r>
      <w:r w:rsidRPr="008F4C62">
        <w:rPr>
          <w:color w:val="4472C4" w:themeColor="accent1"/>
        </w:rPr>
        <w:t xml:space="preserve"> </w:t>
      </w:r>
      <w:r>
        <w:rPr>
          <w:color w:val="4472C4" w:themeColor="accent1"/>
        </w:rPr>
        <w:t>împreună cu cele două care îl preced, va reprezenta</w:t>
      </w:r>
      <w:r w:rsidRPr="008F4C62">
        <w:rPr>
          <w:color w:val="4472C4" w:themeColor="accent1"/>
        </w:rPr>
        <w:t xml:space="preserve"> aproximativ </w:t>
      </w:r>
      <w:r>
        <w:rPr>
          <w:color w:val="4472C4" w:themeColor="accent1"/>
        </w:rPr>
        <w:t>70</w:t>
      </w:r>
      <w:r w:rsidRPr="008F4C62">
        <w:rPr>
          <w:color w:val="4472C4" w:themeColor="accent1"/>
        </w:rPr>
        <w:t>% din lucrare</w:t>
      </w:r>
      <w:r w:rsidRPr="00296531">
        <w:t>.</w:t>
      </w:r>
    </w:p>
    <w:p w14:paraId="2112A4BB" w14:textId="3246BD32" w:rsidR="001078DB" w:rsidRDefault="001078DB"/>
  </w:comment>
  <w:comment w:id="140" w:author="Bogdan Pupeza" w:date="2024-06-01T13:12:00Z" w:initials="BP">
    <w:p w14:paraId="3ACD779A" w14:textId="77777777" w:rsidR="001078DB" w:rsidRPr="00296531" w:rsidRDefault="001078DB" w:rsidP="001078DB">
      <w:r>
        <w:rPr>
          <w:rStyle w:val="Heading7Char"/>
          <w:rFonts w:eastAsia="Batang"/>
        </w:rPr>
        <w:annotationRef/>
      </w:r>
      <w:r w:rsidRPr="00296531">
        <w:t xml:space="preserve">În secțiunea de Instalare trebuie să detaliați resursele software și hardware necesare pentru instalarea și rularea aplicației, precum și </w:t>
      </w:r>
      <w:r>
        <w:t>să descrieți</w:t>
      </w:r>
      <w:r w:rsidRPr="00296531">
        <w:t xml:space="preserve"> pas cu pas  procesul de instalare. Instalarea aplicației trebuie să </w:t>
      </w:r>
      <w:r>
        <w:t>se poată face folosind instrucțiunile date aici</w:t>
      </w:r>
      <w:r w:rsidRPr="00296531">
        <w:t>.</w:t>
      </w:r>
    </w:p>
    <w:p w14:paraId="77721826" w14:textId="77777777" w:rsidR="001078DB" w:rsidRPr="00296531" w:rsidRDefault="001078DB" w:rsidP="001078DB">
      <w:r>
        <w:t>Utilizarea aplicației trebuie descrisă</w:t>
      </w:r>
      <w:r w:rsidRPr="00296531">
        <w:t xml:space="preserve"> din punct</w:t>
      </w:r>
      <w:r>
        <w:t>ul</w:t>
      </w:r>
      <w:r w:rsidRPr="00296531">
        <w:t xml:space="preserve"> de vedere al utilizatorului, fără a menționa aspecte tehnice interne</w:t>
      </w:r>
      <w:r>
        <w:t>.</w:t>
      </w:r>
      <w:r w:rsidRPr="00296531">
        <w:t xml:space="preserve"> </w:t>
      </w:r>
      <w:r>
        <w:t>F</w:t>
      </w:r>
      <w:r w:rsidRPr="00296531">
        <w:t xml:space="preserve">olosiți </w:t>
      </w:r>
      <w:r>
        <w:t>capturi ale ecranului</w:t>
      </w:r>
      <w:r w:rsidRPr="00296531">
        <w:t xml:space="preserve"> și explicați pas cu pas</w:t>
      </w:r>
      <w:r>
        <w:t xml:space="preserve"> interacțiunea</w:t>
      </w:r>
      <w:r w:rsidRPr="00296531">
        <w:t xml:space="preserve"> </w:t>
      </w:r>
      <w:r>
        <w:t>cu persoana care execută instalarea</w:t>
      </w:r>
      <w:r w:rsidRPr="00296531">
        <w:t xml:space="preserve">. Folosind acest manual, o persoană ar trebui să poată </w:t>
      </w:r>
      <w:r>
        <w:t xml:space="preserve">instala și </w:t>
      </w:r>
      <w:r w:rsidRPr="00296531">
        <w:t>utiliza produsul vostru.</w:t>
      </w:r>
    </w:p>
    <w:p w14:paraId="6F155566" w14:textId="77777777" w:rsidR="001078DB" w:rsidRPr="004C06D9" w:rsidRDefault="001078DB" w:rsidP="001078DB">
      <w:pPr>
        <w:suppressAutoHyphens w:val="0"/>
        <w:ind w:firstLine="0"/>
        <w:jc w:val="left"/>
        <w:rPr>
          <w:color w:val="2F5496" w:themeColor="accent1" w:themeShade="BF"/>
        </w:rPr>
      </w:pPr>
      <w:r w:rsidRPr="004C06D9">
        <w:rPr>
          <w:color w:val="2F5496" w:themeColor="accent1" w:themeShade="BF"/>
        </w:rPr>
        <w:t>Minimum 1 pag</w:t>
      </w:r>
      <w:r>
        <w:rPr>
          <w:color w:val="2F5496" w:themeColor="accent1" w:themeShade="BF"/>
        </w:rPr>
        <w:t>ină</w:t>
      </w:r>
      <w:r w:rsidRPr="004C06D9">
        <w:rPr>
          <w:color w:val="2F5496" w:themeColor="accent1" w:themeShade="BF"/>
        </w:rPr>
        <w:t xml:space="preserve">, </w:t>
      </w:r>
      <w:r>
        <w:rPr>
          <w:color w:val="2F5496" w:themeColor="accent1" w:themeShade="BF"/>
        </w:rPr>
        <w:t xml:space="preserve">până la </w:t>
      </w:r>
      <w:r w:rsidRPr="004C06D9">
        <w:rPr>
          <w:color w:val="2F5496" w:themeColor="accent1" w:themeShade="BF"/>
        </w:rPr>
        <w:t>5 pag</w:t>
      </w:r>
      <w:r>
        <w:rPr>
          <w:color w:val="2F5496" w:themeColor="accent1" w:themeShade="BF"/>
        </w:rPr>
        <w:t>ini</w:t>
      </w:r>
    </w:p>
    <w:p w14:paraId="7F3E5D01" w14:textId="207A23F7" w:rsidR="001078DB" w:rsidRDefault="001078DB"/>
  </w:comment>
  <w:comment w:id="154" w:author="Bogdan Pupeza" w:date="2024-06-01T13:12:00Z" w:initials="BP">
    <w:p w14:paraId="09E7A9B2" w14:textId="77777777" w:rsidR="001078DB" w:rsidRPr="00296531" w:rsidRDefault="001078DB" w:rsidP="001078DB">
      <w:r>
        <w:rPr>
          <w:rStyle w:val="Heading7Char"/>
          <w:rFonts w:eastAsia="Batang"/>
        </w:rPr>
        <w:annotationRef/>
      </w:r>
      <w:r w:rsidRPr="008F4C62">
        <w:rPr>
          <w:color w:val="2F5496" w:themeColor="accent1" w:themeShade="BF"/>
        </w:rPr>
        <w:t xml:space="preserve">Acest capitol va ocupa </w:t>
      </w:r>
      <w:r>
        <w:rPr>
          <w:color w:val="2F5496" w:themeColor="accent1" w:themeShade="BF"/>
        </w:rPr>
        <w:t>1-2 pagini</w:t>
      </w:r>
      <w:r w:rsidRPr="00296531">
        <w:t>.</w:t>
      </w:r>
    </w:p>
    <w:p w14:paraId="1765CCEF" w14:textId="77777777" w:rsidR="001078DB" w:rsidRPr="00296531" w:rsidRDefault="001078DB" w:rsidP="001078DB">
      <w:r w:rsidRPr="00296531">
        <w:t>Capitolul ar trebui sa conțină (nu se rezumă neapărat la):</w:t>
      </w:r>
    </w:p>
    <w:p w14:paraId="3773BA4D" w14:textId="77777777" w:rsidR="001078DB" w:rsidRPr="00296531" w:rsidRDefault="001078DB" w:rsidP="001078DB">
      <w:pPr>
        <w:pStyle w:val="Footer"/>
        <w:numPr>
          <w:ilvl w:val="0"/>
          <w:numId w:val="9"/>
        </w:numPr>
      </w:pPr>
      <w:r w:rsidRPr="00296531">
        <w:t>un rezumat al contribuțiilor voastre</w:t>
      </w:r>
    </w:p>
    <w:p w14:paraId="6DBEEEC4" w14:textId="77777777" w:rsidR="001078DB" w:rsidRPr="00296531" w:rsidRDefault="001078DB" w:rsidP="001078DB">
      <w:pPr>
        <w:pStyle w:val="Footer"/>
        <w:numPr>
          <w:ilvl w:val="0"/>
          <w:numId w:val="9"/>
        </w:numPr>
      </w:pPr>
      <w:r>
        <w:t xml:space="preserve">o </w:t>
      </w:r>
      <w:r w:rsidRPr="00296531">
        <w:t>analiză critică a rezultatelor obținute</w:t>
      </w:r>
    </w:p>
    <w:p w14:paraId="50DACA64" w14:textId="77777777" w:rsidR="001078DB" w:rsidRDefault="001078DB" w:rsidP="001078DB">
      <w:pPr>
        <w:pStyle w:val="Footer"/>
        <w:numPr>
          <w:ilvl w:val="0"/>
          <w:numId w:val="9"/>
        </w:numPr>
      </w:pPr>
      <w:r>
        <w:t xml:space="preserve">o </w:t>
      </w:r>
      <w:r w:rsidRPr="00296531">
        <w:t>descriere a posibilelor dezvoltări și îmbunătățiri ulterioare</w:t>
      </w:r>
    </w:p>
    <w:p w14:paraId="5A9AA50D" w14:textId="74933B76" w:rsidR="001078DB" w:rsidRDefault="001078DB"/>
  </w:comment>
  <w:comment w:id="156" w:author="Bogdan Pupeza" w:date="2024-06-01T13:13:00Z" w:initials="BP">
    <w:p w14:paraId="588D1554" w14:textId="77777777" w:rsidR="00E269A8" w:rsidRDefault="00E269A8" w:rsidP="00E269A8">
      <w:pPr>
        <w:suppressAutoHyphens w:val="0"/>
        <w:ind w:firstLine="0"/>
        <w:jc w:val="left"/>
      </w:pPr>
      <w:r>
        <w:rPr>
          <w:rStyle w:val="Heading7Char"/>
          <w:rFonts w:eastAsia="Batang"/>
        </w:rPr>
        <w:annotationRef/>
      </w:r>
      <w:r>
        <w:t xml:space="preserve">După ce ați inserat/actualizat bibliografia selectați întregul tabel și aplicați stilul </w:t>
      </w:r>
      <w:r w:rsidRPr="00881460">
        <w:rPr>
          <w:i/>
          <w:iCs/>
        </w:rPr>
        <w:t>Biblio</w:t>
      </w:r>
      <w:r>
        <w:rPr>
          <w:i/>
          <w:iCs/>
        </w:rPr>
        <w:t xml:space="preserve">. </w:t>
      </w:r>
      <w:r>
        <w:t xml:space="preserve"> Stilul </w:t>
      </w:r>
      <w:r w:rsidRPr="00881460">
        <w:rPr>
          <w:i/>
          <w:iCs/>
        </w:rPr>
        <w:t>Normal</w:t>
      </w:r>
      <w:r>
        <w:t xml:space="preserve"> are indentare la începutul paragrafelor și, de aceea nu veți obține formatul ca mai sus fără acest pas.</w:t>
      </w:r>
    </w:p>
    <w:p w14:paraId="0E63ED36" w14:textId="377820DE" w:rsidR="00E269A8" w:rsidRDefault="00E269A8"/>
  </w:comment>
  <w:comment w:id="159" w:author="Bogdan Pupeza" w:date="2024-06-01T13:13:00Z" w:initials="BP">
    <w:p w14:paraId="7FCF31ED" w14:textId="77777777" w:rsidR="00E269A8" w:rsidRPr="00296531" w:rsidRDefault="00E269A8" w:rsidP="00E269A8">
      <w:r>
        <w:rPr>
          <w:rStyle w:val="Heading7Char"/>
          <w:rFonts w:eastAsia="Batang"/>
        </w:rPr>
        <w:annotationRef/>
      </w:r>
      <w:r w:rsidRPr="00296531">
        <w:t>…</w:t>
      </w:r>
    </w:p>
    <w:p w14:paraId="4ABB4DEE" w14:textId="77777777" w:rsidR="00E269A8" w:rsidRPr="00296531" w:rsidRDefault="00E269A8" w:rsidP="00E269A8">
      <w:r w:rsidRPr="00296531">
        <w:t xml:space="preserve">Secțiuni </w:t>
      </w:r>
      <w:r>
        <w:t xml:space="preserve">de cod </w:t>
      </w:r>
      <w:r w:rsidRPr="00296531">
        <w:t>relevante</w:t>
      </w:r>
    </w:p>
    <w:p w14:paraId="1A1D998C" w14:textId="0EA96E9E" w:rsidR="00E269A8" w:rsidRDefault="00E269A8"/>
  </w:comment>
  <w:comment w:id="161" w:author="Bogdan Pupeza" w:date="2024-06-01T13:13:00Z" w:initials="BP">
    <w:p w14:paraId="17268A2B" w14:textId="77777777" w:rsidR="00E269A8" w:rsidRPr="00296531" w:rsidRDefault="00E269A8" w:rsidP="00E269A8">
      <w:r>
        <w:rPr>
          <w:rStyle w:val="Heading7Char"/>
          <w:rFonts w:eastAsia="Batang"/>
        </w:rPr>
        <w:annotationRef/>
      </w:r>
      <w:r w:rsidRPr="00296531">
        <w:t>Alte informații relevante (demonstrații etc.)</w:t>
      </w:r>
    </w:p>
    <w:p w14:paraId="3C8F423A" w14:textId="77777777" w:rsidR="00E269A8" w:rsidRDefault="00E269A8" w:rsidP="00E269A8">
      <w:r w:rsidRPr="00296531">
        <w:t>…</w:t>
      </w:r>
    </w:p>
    <w:p w14:paraId="25570EDD" w14:textId="5EEC8429" w:rsidR="00E269A8" w:rsidRDefault="00E269A8"/>
  </w:comment>
  <w:comment w:id="163" w:author="Bogdan Pupeza" w:date="2024-06-01T13:13:00Z" w:initials="BP">
    <w:p w14:paraId="336BDC92" w14:textId="77777777" w:rsidR="00E269A8" w:rsidRPr="00296531" w:rsidRDefault="00E269A8" w:rsidP="00E269A8">
      <w:r>
        <w:rPr>
          <w:rStyle w:val="Heading7Char"/>
          <w:rFonts w:eastAsia="Batang"/>
        </w:rPr>
        <w:annotationRef/>
      </w:r>
      <w:r w:rsidRPr="00296531">
        <w:t>Lucrări publicate (dacă există)</w:t>
      </w:r>
    </w:p>
    <w:p w14:paraId="4BF9AE38" w14:textId="77777777" w:rsidR="00E269A8" w:rsidRPr="00296531" w:rsidRDefault="00E269A8" w:rsidP="00E269A8">
      <w:r w:rsidRPr="00296531">
        <w:t>etc.</w:t>
      </w:r>
    </w:p>
    <w:p w14:paraId="683BC9F5" w14:textId="449D8ABC" w:rsidR="00E269A8" w:rsidRDefault="00E269A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1"/>
  <w15:commentEx w15:paraId="075DB57F" w15:done="1"/>
  <w15:commentEx w15:paraId="176707BF" w15:done="1"/>
  <w15:commentEx w15:paraId="5415E2D9" w15:done="1"/>
  <w15:commentEx w15:paraId="23314ABA" w15:done="1"/>
  <w15:commentEx w15:paraId="441A251D" w15:done="1"/>
  <w15:commentEx w15:paraId="225A6582" w15:done="1"/>
  <w15:commentEx w15:paraId="75777D24" w15:done="0"/>
  <w15:commentEx w15:paraId="27CB39FD" w15:done="0"/>
  <w15:commentEx w15:paraId="3CE203E3" w15:done="1"/>
  <w15:commentEx w15:paraId="2978E533" w15:done="0"/>
  <w15:commentEx w15:paraId="6069B9F7" w15:done="0"/>
  <w15:commentEx w15:paraId="0A170061" w15:done="0"/>
  <w15:commentEx w15:paraId="38099EFE" w15:done="0"/>
  <w15:commentEx w15:paraId="29D3B74B" w15:done="0"/>
  <w15:commentEx w15:paraId="2CA26A89" w15:done="0"/>
  <w15:commentEx w15:paraId="355C82E8" w15:done="0"/>
  <w15:commentEx w15:paraId="6F3B1747" w15:done="0"/>
  <w15:commentEx w15:paraId="6B799844" w15:paraIdParent="6F3B1747" w15:done="0"/>
  <w15:commentEx w15:paraId="7D442F46" w15:done="0"/>
  <w15:commentEx w15:paraId="2112A4BB" w15:done="0"/>
  <w15:commentEx w15:paraId="7F3E5D01" w15:done="0"/>
  <w15:commentEx w15:paraId="5A9AA50D" w15:done="0"/>
  <w15:commentEx w15:paraId="0E63ED36" w15:done="0"/>
  <w15:commentEx w15:paraId="1A1D998C" w15:done="0"/>
  <w15:commentEx w15:paraId="25570EDD" w15:done="0"/>
  <w15:commentEx w15:paraId="683BC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98D16" w16cex:dateUtc="2021-03-15T05:36:00Z"/>
  <w16cex:commentExtensible w16cex:durableId="23F83BC8" w16cex:dateUtc="2021-03-14T05:37:00Z"/>
  <w16cex:commentExtensible w16cex:durableId="23F83BEE" w16cex:dateUtc="2021-03-14T05:38:00Z"/>
  <w16cex:commentExtensible w16cex:durableId="23F98BFF" w16cex:dateUtc="2021-03-15T05:32:00Z"/>
  <w16cex:commentExtensible w16cex:durableId="23F98D70" w16cex:dateUtc="2021-03-15T05:38:00Z"/>
  <w16cex:commentExtensible w16cex:durableId="23F98C1B" w16cex:dateUtc="2021-03-15T05:32: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3F98D9D" w16cex:dateUtc="2021-03-15T05:39:00Z"/>
  <w16cex:commentExtensible w16cex:durableId="2A001CBF" w16cex:dateUtc="2024-05-28T06:05:00Z"/>
  <w16cex:commentExtensible w16cex:durableId="2A001F7B" w16cex:dateUtc="2024-05-28T06:16:00Z"/>
  <w16cex:commentExtensible w16cex:durableId="2A059C7C" w16cex:dateUtc="2024-06-01T10:11:00Z"/>
  <w16cex:commentExtensible w16cex:durableId="2A059C0C" w16cex:dateUtc="2024-06-01T10:09:00Z"/>
  <w16cex:commentExtensible w16cex:durableId="2A0033A9" w16cex:dateUtc="2024-05-28T07:42:00Z"/>
  <w16cex:commentExtensible w16cex:durableId="2A059C02" w16cex:dateUtc="2024-06-01T10:09:00Z"/>
  <w16cex:commentExtensible w16cex:durableId="2A001FB8" w16cex:dateUtc="2024-05-28T06:17:00Z"/>
  <w16cex:commentExtensible w16cex:durableId="2A059CA1" w16cex:dateUtc="2024-06-01T10:12:00Z"/>
  <w16cex:commentExtensible w16cex:durableId="2A059CAD" w16cex:dateUtc="2024-06-01T10:12:00Z"/>
  <w16cex:commentExtensible w16cex:durableId="2A059CBA" w16cex:dateUtc="2024-06-01T10:12:00Z"/>
  <w16cex:commentExtensible w16cex:durableId="2A059CDF" w16cex:dateUtc="2024-06-01T10:13:00Z"/>
  <w16cex:commentExtensible w16cex:durableId="2A059CEC" w16cex:dateUtc="2024-06-01T10:13:00Z"/>
  <w16cex:commentExtensible w16cex:durableId="2A059CF4" w16cex:dateUtc="2024-06-01T10:13:00Z"/>
  <w16cex:commentExtensible w16cex:durableId="2A059D00" w16cex:dateUtc="2024-06-01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075DB57F" w16cid:durableId="23F83BC8"/>
  <w16cid:commentId w16cid:paraId="176707BF" w16cid:durableId="23F83BEE"/>
  <w16cid:commentId w16cid:paraId="5415E2D9" w16cid:durableId="23F98BFF"/>
  <w16cid:commentId w16cid:paraId="23314ABA" w16cid:durableId="23F98D70"/>
  <w16cid:commentId w16cid:paraId="441A251D" w16cid:durableId="23F98C1B"/>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A170061" w16cid:durableId="23F98D9D"/>
  <w16cid:commentId w16cid:paraId="38099EFE" w16cid:durableId="2A001CBF"/>
  <w16cid:commentId w16cid:paraId="29D3B74B" w16cid:durableId="2A001F7B"/>
  <w16cid:commentId w16cid:paraId="2CA26A89" w16cid:durableId="2A059C7C"/>
  <w16cid:commentId w16cid:paraId="355C82E8" w16cid:durableId="2A059C0C"/>
  <w16cid:commentId w16cid:paraId="6F3B1747" w16cid:durableId="2A0033A9"/>
  <w16cid:commentId w16cid:paraId="6B799844" w16cid:durableId="2A059C02"/>
  <w16cid:commentId w16cid:paraId="7D442F46" w16cid:durableId="2A001FB8"/>
  <w16cid:commentId w16cid:paraId="2112A4BB" w16cid:durableId="2A059CA1"/>
  <w16cid:commentId w16cid:paraId="7F3E5D01" w16cid:durableId="2A059CAD"/>
  <w16cid:commentId w16cid:paraId="5A9AA50D" w16cid:durableId="2A059CBA"/>
  <w16cid:commentId w16cid:paraId="0E63ED36" w16cid:durableId="2A059CDF"/>
  <w16cid:commentId w16cid:paraId="1A1D998C" w16cid:durableId="2A059CEC"/>
  <w16cid:commentId w16cid:paraId="25570EDD" w16cid:durableId="2A059CF4"/>
  <w16cid:commentId w16cid:paraId="683BC9F5" w16cid:durableId="2A059D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131DB" w14:textId="77777777" w:rsidR="00E86338" w:rsidRDefault="00E86338" w:rsidP="00967915">
      <w:r>
        <w:separator/>
      </w:r>
    </w:p>
  </w:endnote>
  <w:endnote w:type="continuationSeparator" w:id="0">
    <w:p w14:paraId="4939A633" w14:textId="77777777" w:rsidR="00E86338" w:rsidRDefault="00E86338"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FB3EB" w14:textId="77777777" w:rsidR="00E86338" w:rsidRDefault="00E86338" w:rsidP="00967915">
      <w:r>
        <w:separator/>
      </w:r>
    </w:p>
  </w:footnote>
  <w:footnote w:type="continuationSeparator" w:id="0">
    <w:p w14:paraId="61B01767" w14:textId="77777777" w:rsidR="00E86338" w:rsidRDefault="00E86338"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6FB164A3" w:rsidR="00001D02" w:rsidRPr="007B131B" w:rsidRDefault="007B131B" w:rsidP="004375A7">
    <w:pP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061A32">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1A32">
      <w:rPr>
        <w:i/>
        <w:iCs/>
        <w:noProof/>
      </w:rPr>
      <w:t>Concluzii</w:t>
    </w:r>
    <w:r>
      <w:rPr>
        <w:i/>
        <w:iC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4A669E8C" w:rsidR="00D751D6" w:rsidRPr="00DB44AF" w:rsidRDefault="00DB44AF" w:rsidP="00DB44AF">
    <w:pPr>
      <w:pBdr>
        <w:bottom w:val="single" w:sz="4" w:space="1" w:color="auto"/>
      </w:pBdr>
      <w:spacing w:before="240"/>
      <w:jc w:val="center"/>
      <w:rPr>
        <w:i/>
        <w:iCs/>
      </w:rPr>
    </w:pPr>
    <w:r w:rsidRPr="00DB44AF">
      <w:rPr>
        <w:i/>
        <w:iCs/>
      </w:rPr>
      <w:fldChar w:fldCharType="begin"/>
    </w:r>
    <w:r w:rsidRPr="00DB44AF">
      <w:rPr>
        <w:i/>
        <w:iCs/>
      </w:rPr>
      <w:instrText xml:space="preserve"> STYLEREF  "Heading 1"  \* MERGEFORMAT </w:instrText>
    </w:r>
    <w:r w:rsidRPr="00DB44AF">
      <w:rPr>
        <w:i/>
        <w:iCs/>
      </w:rPr>
      <w:fldChar w:fldCharType="separate"/>
    </w:r>
    <w:r w:rsidR="00061A32">
      <w:rPr>
        <w:i/>
        <w:iCs/>
        <w:noProof/>
      </w:rPr>
      <w:t>Bibliografie</w:t>
    </w:r>
    <w:r w:rsidRPr="00DB44AF">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0DF389A7" w:rsidR="009E1F9F" w:rsidRPr="007B131B" w:rsidRDefault="007B131B" w:rsidP="004375A7">
    <w:pP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061A32">
      <w:rPr>
        <w:i/>
        <w:iCs/>
        <w:noProof/>
      </w:rPr>
      <w:t>Anexa 3</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Bdr>
        <w:bottom w:val="single" w:sz="4" w:space="1" w:color="auto"/>
      </w:pBdr>
      <w:spacing w:before="240"/>
      <w:jc w:val="center"/>
      <w:rPr>
        <w:i/>
        <w:iCs/>
      </w:rPr>
    </w:pPr>
    <w:r w:rsidRPr="00CB61AE">
      <w:rPr>
        <w:i/>
        <w:iCs/>
      </w:rPr>
      <w:t>Cuprins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71C63168" w:rsidR="000305E5" w:rsidRPr="00A94503" w:rsidRDefault="00A94503" w:rsidP="00A94503">
    <w:pP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35771F">
      <w:rPr>
        <w:i/>
        <w:iCs/>
        <w:noProof/>
      </w:rPr>
      <w:t>Capitolul 2</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5771F">
      <w:rPr>
        <w:i/>
        <w:iCs/>
        <w:noProof/>
      </w:rPr>
      <w:t>Obiectivele proiectului</w:t>
    </w:r>
    <w:r>
      <w:rPr>
        <w:i/>
        <w:iC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2084DA5C" w:rsidR="008F1B9F" w:rsidRPr="009B5C2F" w:rsidRDefault="009B5C2F" w:rsidP="009B5C2F">
    <w:pP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35771F">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5771F">
      <w:rPr>
        <w:i/>
        <w:iCs/>
        <w:noProof/>
      </w:rPr>
      <w:t>Studiu bibliografic</w:t>
    </w:r>
    <w:r>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45DE1B39" w:rsidR="009601F3" w:rsidRPr="004375A7" w:rsidRDefault="007B131B" w:rsidP="00F2348C">
    <w:pP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35771F">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35771F">
      <w:rPr>
        <w:i/>
        <w:iCs/>
        <w:noProof/>
      </w:rPr>
      <w:t>Analiză și fundamentare Teoretică</w:t>
    </w:r>
    <w:r>
      <w:rPr>
        <w:i/>
        <w:iCs/>
      </w:rPr>
      <w:fldChar w:fldCharType="end"/>
    </w:r>
    <w:r>
      <w:rPr>
        <w:i/>
        <w:iC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7CC5A9AE" w:rsidR="009601F3" w:rsidRPr="004375A7" w:rsidRDefault="007B131B" w:rsidP="00F2348C">
    <w:pP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061A32">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1A32">
      <w:rPr>
        <w:i/>
        <w:iCs/>
        <w:noProof/>
      </w:rPr>
      <w:t>Proiectare de detaliu și implementare</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5F785DAE" w:rsidR="00001D02" w:rsidRPr="004375A7" w:rsidRDefault="007B131B" w:rsidP="004375A7">
    <w:pP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061A32">
      <w:rPr>
        <w:i/>
        <w:iCs/>
        <w:noProof/>
      </w:rPr>
      <w:t>Capitolul 6</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1A32">
      <w:rPr>
        <w:i/>
        <w:iCs/>
        <w:noProof/>
      </w:rPr>
      <w:t>Testare și validare</w:t>
    </w:r>
    <w:r>
      <w:rPr>
        <w:i/>
        <w:iC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6DDE702F" w:rsidR="00001D02" w:rsidRPr="004375A7" w:rsidRDefault="007B131B" w:rsidP="004375A7">
    <w:pP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061A32">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1A32">
      <w:rPr>
        <w:i/>
        <w:iCs/>
        <w:noProof/>
      </w:rPr>
      <w:t>Manual de instalare si utilizare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1140914"/>
    <w:multiLevelType w:val="hybridMultilevel"/>
    <w:tmpl w:val="D974EC7C"/>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9C0B9B"/>
    <w:multiLevelType w:val="hybridMultilevel"/>
    <w:tmpl w:val="D1CE6B96"/>
    <w:lvl w:ilvl="0" w:tplc="398E7214">
      <w:numFmt w:val="bullet"/>
      <w:lvlText w:val=""/>
      <w:lvlJc w:val="left"/>
      <w:pPr>
        <w:ind w:left="1080" w:hanging="360"/>
      </w:pPr>
      <w:rPr>
        <w:rFonts w:ascii="Symbol" w:eastAsia="Batang"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9F6857"/>
    <w:multiLevelType w:val="multilevel"/>
    <w:tmpl w:val="41E2FF74"/>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b/>
        <w:b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81108"/>
    <w:multiLevelType w:val="multilevel"/>
    <w:tmpl w:val="2CD8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711F03"/>
    <w:multiLevelType w:val="hybridMultilevel"/>
    <w:tmpl w:val="AAD2D14C"/>
    <w:lvl w:ilvl="0" w:tplc="E30C01CE">
      <w:numFmt w:val="bullet"/>
      <w:lvlText w:val=""/>
      <w:lvlJc w:val="left"/>
      <w:pPr>
        <w:ind w:left="720" w:hanging="360"/>
      </w:pPr>
      <w:rPr>
        <w:rFonts w:ascii="Symbol" w:eastAsia="Batang"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C5080"/>
    <w:multiLevelType w:val="hybridMultilevel"/>
    <w:tmpl w:val="A238D2D6"/>
    <w:lvl w:ilvl="0" w:tplc="0409000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FE4EEE"/>
    <w:multiLevelType w:val="hybridMultilevel"/>
    <w:tmpl w:val="F5B4BB9E"/>
    <w:lvl w:ilvl="0" w:tplc="0D4EAD7C">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755E78"/>
    <w:multiLevelType w:val="hybridMultilevel"/>
    <w:tmpl w:val="E102CE5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613693"/>
    <w:multiLevelType w:val="hybridMultilevel"/>
    <w:tmpl w:val="ADE81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194D83"/>
    <w:multiLevelType w:val="multilevel"/>
    <w:tmpl w:val="C958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025FF4"/>
    <w:multiLevelType w:val="hybridMultilevel"/>
    <w:tmpl w:val="A238D2D6"/>
    <w:lvl w:ilvl="0" w:tplc="0409000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03729D"/>
    <w:multiLevelType w:val="hybridMultilevel"/>
    <w:tmpl w:val="A238D2D6"/>
    <w:lvl w:ilvl="0" w:tplc="0409000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6"/>
  </w:num>
  <w:num w:numId="3">
    <w:abstractNumId w:val="5"/>
  </w:num>
  <w:num w:numId="4">
    <w:abstractNumId w:val="7"/>
  </w:num>
  <w:num w:numId="5">
    <w:abstractNumId w:val="4"/>
  </w:num>
  <w:num w:numId="6">
    <w:abstractNumId w:val="4"/>
  </w:num>
  <w:num w:numId="7">
    <w:abstractNumId w:val="19"/>
  </w:num>
  <w:num w:numId="8">
    <w:abstractNumId w:val="17"/>
  </w:num>
  <w:num w:numId="9">
    <w:abstractNumId w:val="1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0"/>
  </w:num>
  <w:num w:numId="15">
    <w:abstractNumId w:val="10"/>
  </w:num>
  <w:num w:numId="16">
    <w:abstractNumId w:val="4"/>
  </w:num>
  <w:num w:numId="17">
    <w:abstractNumId w:val="8"/>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9"/>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11"/>
  </w:num>
  <w:num w:numId="25">
    <w:abstractNumId w:val="6"/>
  </w:num>
  <w:num w:numId="26">
    <w:abstractNumId w:val="2"/>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rson w15:author="Bogdan Pupeza">
    <w15:presenceInfo w15:providerId="Windows Live" w15:userId="78418bfadc06f6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11B"/>
    <w:rsid w:val="00001D02"/>
    <w:rsid w:val="00003878"/>
    <w:rsid w:val="00006E46"/>
    <w:rsid w:val="000138C9"/>
    <w:rsid w:val="0001796A"/>
    <w:rsid w:val="00020379"/>
    <w:rsid w:val="00026051"/>
    <w:rsid w:val="000305E5"/>
    <w:rsid w:val="00031D26"/>
    <w:rsid w:val="000338EB"/>
    <w:rsid w:val="000363A1"/>
    <w:rsid w:val="00037F2C"/>
    <w:rsid w:val="00045364"/>
    <w:rsid w:val="0004646F"/>
    <w:rsid w:val="000506EB"/>
    <w:rsid w:val="00050FE3"/>
    <w:rsid w:val="000519BC"/>
    <w:rsid w:val="00054E9A"/>
    <w:rsid w:val="00056AA9"/>
    <w:rsid w:val="000573A8"/>
    <w:rsid w:val="00060477"/>
    <w:rsid w:val="000617FA"/>
    <w:rsid w:val="00061A32"/>
    <w:rsid w:val="00063C13"/>
    <w:rsid w:val="000644AF"/>
    <w:rsid w:val="00064743"/>
    <w:rsid w:val="0006550A"/>
    <w:rsid w:val="00065C58"/>
    <w:rsid w:val="00071517"/>
    <w:rsid w:val="00075909"/>
    <w:rsid w:val="00076F07"/>
    <w:rsid w:val="000777C5"/>
    <w:rsid w:val="0008080A"/>
    <w:rsid w:val="00085F1A"/>
    <w:rsid w:val="00085F5B"/>
    <w:rsid w:val="00086655"/>
    <w:rsid w:val="00091191"/>
    <w:rsid w:val="0009313A"/>
    <w:rsid w:val="0009413A"/>
    <w:rsid w:val="000971D7"/>
    <w:rsid w:val="000A0857"/>
    <w:rsid w:val="000A1771"/>
    <w:rsid w:val="000A41C8"/>
    <w:rsid w:val="000C157D"/>
    <w:rsid w:val="000C5D47"/>
    <w:rsid w:val="000C7629"/>
    <w:rsid w:val="000D04ED"/>
    <w:rsid w:val="000D0BFE"/>
    <w:rsid w:val="000D0F37"/>
    <w:rsid w:val="000D64F2"/>
    <w:rsid w:val="000D70DE"/>
    <w:rsid w:val="000E0A8E"/>
    <w:rsid w:val="000E1ACE"/>
    <w:rsid w:val="000E2B51"/>
    <w:rsid w:val="000E41C3"/>
    <w:rsid w:val="000E7062"/>
    <w:rsid w:val="000E70D5"/>
    <w:rsid w:val="000E7D8E"/>
    <w:rsid w:val="000F2627"/>
    <w:rsid w:val="000F535A"/>
    <w:rsid w:val="001025CA"/>
    <w:rsid w:val="001035C4"/>
    <w:rsid w:val="00103C5B"/>
    <w:rsid w:val="00105D45"/>
    <w:rsid w:val="001078DB"/>
    <w:rsid w:val="001103EF"/>
    <w:rsid w:val="00110CFD"/>
    <w:rsid w:val="00115690"/>
    <w:rsid w:val="00117A11"/>
    <w:rsid w:val="0012013C"/>
    <w:rsid w:val="00121DFB"/>
    <w:rsid w:val="00122569"/>
    <w:rsid w:val="00124B3D"/>
    <w:rsid w:val="00136C57"/>
    <w:rsid w:val="0014085B"/>
    <w:rsid w:val="00144B2D"/>
    <w:rsid w:val="001458A0"/>
    <w:rsid w:val="0014697B"/>
    <w:rsid w:val="00151291"/>
    <w:rsid w:val="00152168"/>
    <w:rsid w:val="0015564E"/>
    <w:rsid w:val="0016110D"/>
    <w:rsid w:val="00166EE5"/>
    <w:rsid w:val="00173E4A"/>
    <w:rsid w:val="00175566"/>
    <w:rsid w:val="00175B68"/>
    <w:rsid w:val="001804F1"/>
    <w:rsid w:val="001816F1"/>
    <w:rsid w:val="001842C8"/>
    <w:rsid w:val="00194A51"/>
    <w:rsid w:val="001954FF"/>
    <w:rsid w:val="00195529"/>
    <w:rsid w:val="00196CA3"/>
    <w:rsid w:val="001A4F71"/>
    <w:rsid w:val="001B4FF8"/>
    <w:rsid w:val="001C0687"/>
    <w:rsid w:val="001C2608"/>
    <w:rsid w:val="001C2DD0"/>
    <w:rsid w:val="001C2E4D"/>
    <w:rsid w:val="001C4C7D"/>
    <w:rsid w:val="001C6101"/>
    <w:rsid w:val="001D182D"/>
    <w:rsid w:val="001D21E0"/>
    <w:rsid w:val="001D28FB"/>
    <w:rsid w:val="001D3B90"/>
    <w:rsid w:val="001D56F0"/>
    <w:rsid w:val="001D648D"/>
    <w:rsid w:val="001D7475"/>
    <w:rsid w:val="001E378C"/>
    <w:rsid w:val="001E7CA6"/>
    <w:rsid w:val="001F0719"/>
    <w:rsid w:val="001F0AEC"/>
    <w:rsid w:val="001F1421"/>
    <w:rsid w:val="001F2380"/>
    <w:rsid w:val="00201BDF"/>
    <w:rsid w:val="00203424"/>
    <w:rsid w:val="00203A6C"/>
    <w:rsid w:val="0020791D"/>
    <w:rsid w:val="00207B62"/>
    <w:rsid w:val="002104BA"/>
    <w:rsid w:val="00215E3E"/>
    <w:rsid w:val="00217348"/>
    <w:rsid w:val="002242F0"/>
    <w:rsid w:val="00224FD7"/>
    <w:rsid w:val="002254D6"/>
    <w:rsid w:val="00225596"/>
    <w:rsid w:val="00225B3A"/>
    <w:rsid w:val="00230B18"/>
    <w:rsid w:val="00230DAE"/>
    <w:rsid w:val="002328C3"/>
    <w:rsid w:val="00232D24"/>
    <w:rsid w:val="002330C1"/>
    <w:rsid w:val="002346EF"/>
    <w:rsid w:val="00234A48"/>
    <w:rsid w:val="00234D4F"/>
    <w:rsid w:val="00234F6F"/>
    <w:rsid w:val="00235598"/>
    <w:rsid w:val="0024319E"/>
    <w:rsid w:val="002447AC"/>
    <w:rsid w:val="002466DE"/>
    <w:rsid w:val="00250FEB"/>
    <w:rsid w:val="00252612"/>
    <w:rsid w:val="00252997"/>
    <w:rsid w:val="002543DF"/>
    <w:rsid w:val="00254511"/>
    <w:rsid w:val="00254F8B"/>
    <w:rsid w:val="00255CD9"/>
    <w:rsid w:val="002605BE"/>
    <w:rsid w:val="00270695"/>
    <w:rsid w:val="002711CB"/>
    <w:rsid w:val="00271DC5"/>
    <w:rsid w:val="002745D3"/>
    <w:rsid w:val="00280109"/>
    <w:rsid w:val="00280E39"/>
    <w:rsid w:val="002841B4"/>
    <w:rsid w:val="00284B52"/>
    <w:rsid w:val="00296531"/>
    <w:rsid w:val="002B2A37"/>
    <w:rsid w:val="002B555E"/>
    <w:rsid w:val="002B78DC"/>
    <w:rsid w:val="002B7CEA"/>
    <w:rsid w:val="002B7EF8"/>
    <w:rsid w:val="002C0AEF"/>
    <w:rsid w:val="002C1F9F"/>
    <w:rsid w:val="002C39C4"/>
    <w:rsid w:val="002D1FEF"/>
    <w:rsid w:val="002D4692"/>
    <w:rsid w:val="002D577A"/>
    <w:rsid w:val="002D629A"/>
    <w:rsid w:val="002D73A4"/>
    <w:rsid w:val="002E5361"/>
    <w:rsid w:val="002E61C8"/>
    <w:rsid w:val="002E67CD"/>
    <w:rsid w:val="002E7267"/>
    <w:rsid w:val="002F0987"/>
    <w:rsid w:val="002F1CFB"/>
    <w:rsid w:val="002F35B9"/>
    <w:rsid w:val="002F6216"/>
    <w:rsid w:val="00301744"/>
    <w:rsid w:val="00302AEB"/>
    <w:rsid w:val="0030457B"/>
    <w:rsid w:val="003049C6"/>
    <w:rsid w:val="00306060"/>
    <w:rsid w:val="0031671E"/>
    <w:rsid w:val="00324DD5"/>
    <w:rsid w:val="003323DC"/>
    <w:rsid w:val="00332DD0"/>
    <w:rsid w:val="00333BFA"/>
    <w:rsid w:val="00334436"/>
    <w:rsid w:val="00340E86"/>
    <w:rsid w:val="003410BA"/>
    <w:rsid w:val="00342523"/>
    <w:rsid w:val="0034276C"/>
    <w:rsid w:val="0034709D"/>
    <w:rsid w:val="00351A16"/>
    <w:rsid w:val="00351D8A"/>
    <w:rsid w:val="003524B2"/>
    <w:rsid w:val="0035771F"/>
    <w:rsid w:val="00357B63"/>
    <w:rsid w:val="00357B7C"/>
    <w:rsid w:val="00365F7B"/>
    <w:rsid w:val="003662EE"/>
    <w:rsid w:val="00370030"/>
    <w:rsid w:val="003809FC"/>
    <w:rsid w:val="0038180A"/>
    <w:rsid w:val="00381867"/>
    <w:rsid w:val="0038261B"/>
    <w:rsid w:val="00385D9E"/>
    <w:rsid w:val="003860A9"/>
    <w:rsid w:val="00386685"/>
    <w:rsid w:val="0038706B"/>
    <w:rsid w:val="00392F08"/>
    <w:rsid w:val="003945D5"/>
    <w:rsid w:val="003975F1"/>
    <w:rsid w:val="003A01A8"/>
    <w:rsid w:val="003B1DC8"/>
    <w:rsid w:val="003B3930"/>
    <w:rsid w:val="003B6A9D"/>
    <w:rsid w:val="003C383B"/>
    <w:rsid w:val="003D0880"/>
    <w:rsid w:val="003D258D"/>
    <w:rsid w:val="003D513F"/>
    <w:rsid w:val="003E37A0"/>
    <w:rsid w:val="003E4992"/>
    <w:rsid w:val="003F1B1A"/>
    <w:rsid w:val="003F2B63"/>
    <w:rsid w:val="003F323E"/>
    <w:rsid w:val="003F3BD4"/>
    <w:rsid w:val="003F41D6"/>
    <w:rsid w:val="003F47E7"/>
    <w:rsid w:val="003F5EEB"/>
    <w:rsid w:val="003F63B2"/>
    <w:rsid w:val="003F6E25"/>
    <w:rsid w:val="004113A0"/>
    <w:rsid w:val="00412058"/>
    <w:rsid w:val="00416078"/>
    <w:rsid w:val="004214E5"/>
    <w:rsid w:val="00424582"/>
    <w:rsid w:val="00426420"/>
    <w:rsid w:val="0042696C"/>
    <w:rsid w:val="00432305"/>
    <w:rsid w:val="00432C1D"/>
    <w:rsid w:val="00435C68"/>
    <w:rsid w:val="004375A7"/>
    <w:rsid w:val="00441C89"/>
    <w:rsid w:val="00441D9E"/>
    <w:rsid w:val="0044246B"/>
    <w:rsid w:val="00450E02"/>
    <w:rsid w:val="00451B06"/>
    <w:rsid w:val="00455F78"/>
    <w:rsid w:val="00462006"/>
    <w:rsid w:val="00462050"/>
    <w:rsid w:val="00462679"/>
    <w:rsid w:val="0047036B"/>
    <w:rsid w:val="00470994"/>
    <w:rsid w:val="00470F05"/>
    <w:rsid w:val="004721F1"/>
    <w:rsid w:val="00475F87"/>
    <w:rsid w:val="004827E6"/>
    <w:rsid w:val="00483B3B"/>
    <w:rsid w:val="004852CF"/>
    <w:rsid w:val="004859A5"/>
    <w:rsid w:val="00496D11"/>
    <w:rsid w:val="004A0EB6"/>
    <w:rsid w:val="004A5E83"/>
    <w:rsid w:val="004B0AEC"/>
    <w:rsid w:val="004B5F3C"/>
    <w:rsid w:val="004C2629"/>
    <w:rsid w:val="004C305F"/>
    <w:rsid w:val="004C6682"/>
    <w:rsid w:val="004C6E99"/>
    <w:rsid w:val="004D19DF"/>
    <w:rsid w:val="004D20DF"/>
    <w:rsid w:val="004D6367"/>
    <w:rsid w:val="004D721E"/>
    <w:rsid w:val="004D74EA"/>
    <w:rsid w:val="004E0052"/>
    <w:rsid w:val="004E559D"/>
    <w:rsid w:val="004E6C2B"/>
    <w:rsid w:val="004E75A3"/>
    <w:rsid w:val="004E7B5D"/>
    <w:rsid w:val="004F395B"/>
    <w:rsid w:val="004F4E7B"/>
    <w:rsid w:val="004F704F"/>
    <w:rsid w:val="004F7BF1"/>
    <w:rsid w:val="00500311"/>
    <w:rsid w:val="00500C64"/>
    <w:rsid w:val="00503A32"/>
    <w:rsid w:val="00503DCA"/>
    <w:rsid w:val="00504716"/>
    <w:rsid w:val="00505C36"/>
    <w:rsid w:val="00511532"/>
    <w:rsid w:val="00513E9D"/>
    <w:rsid w:val="005173F7"/>
    <w:rsid w:val="0051777D"/>
    <w:rsid w:val="00517FCD"/>
    <w:rsid w:val="00520F9E"/>
    <w:rsid w:val="00521C15"/>
    <w:rsid w:val="00523705"/>
    <w:rsid w:val="005306C8"/>
    <w:rsid w:val="00544A79"/>
    <w:rsid w:val="00544E0E"/>
    <w:rsid w:val="00545F11"/>
    <w:rsid w:val="005469D1"/>
    <w:rsid w:val="00552067"/>
    <w:rsid w:val="00556AD4"/>
    <w:rsid w:val="00556C65"/>
    <w:rsid w:val="00556FCE"/>
    <w:rsid w:val="00557808"/>
    <w:rsid w:val="0056325B"/>
    <w:rsid w:val="00563B65"/>
    <w:rsid w:val="00566D7A"/>
    <w:rsid w:val="00567D41"/>
    <w:rsid w:val="0057351D"/>
    <w:rsid w:val="00577507"/>
    <w:rsid w:val="00581456"/>
    <w:rsid w:val="00585815"/>
    <w:rsid w:val="00585BBD"/>
    <w:rsid w:val="005867CE"/>
    <w:rsid w:val="00591C48"/>
    <w:rsid w:val="00592685"/>
    <w:rsid w:val="0059657D"/>
    <w:rsid w:val="005978EF"/>
    <w:rsid w:val="00597A06"/>
    <w:rsid w:val="005A1514"/>
    <w:rsid w:val="005A25DE"/>
    <w:rsid w:val="005B140E"/>
    <w:rsid w:val="005B291A"/>
    <w:rsid w:val="005B56C2"/>
    <w:rsid w:val="005B762A"/>
    <w:rsid w:val="005C1EF8"/>
    <w:rsid w:val="005C288E"/>
    <w:rsid w:val="005C3994"/>
    <w:rsid w:val="005C4923"/>
    <w:rsid w:val="005C727D"/>
    <w:rsid w:val="00605CFF"/>
    <w:rsid w:val="006060DB"/>
    <w:rsid w:val="006065F2"/>
    <w:rsid w:val="00607D16"/>
    <w:rsid w:val="006101A8"/>
    <w:rsid w:val="00611C99"/>
    <w:rsid w:val="006130BD"/>
    <w:rsid w:val="0061388D"/>
    <w:rsid w:val="006155AF"/>
    <w:rsid w:val="006206B4"/>
    <w:rsid w:val="0062132D"/>
    <w:rsid w:val="006233F8"/>
    <w:rsid w:val="006238A0"/>
    <w:rsid w:val="00625648"/>
    <w:rsid w:val="00625DD5"/>
    <w:rsid w:val="006277D5"/>
    <w:rsid w:val="00630068"/>
    <w:rsid w:val="00631383"/>
    <w:rsid w:val="006349A0"/>
    <w:rsid w:val="0063504D"/>
    <w:rsid w:val="006350F3"/>
    <w:rsid w:val="0064010A"/>
    <w:rsid w:val="00640EAB"/>
    <w:rsid w:val="006501E4"/>
    <w:rsid w:val="00650AD6"/>
    <w:rsid w:val="00650C88"/>
    <w:rsid w:val="006532CA"/>
    <w:rsid w:val="00653584"/>
    <w:rsid w:val="0065408C"/>
    <w:rsid w:val="006613FD"/>
    <w:rsid w:val="00662244"/>
    <w:rsid w:val="00662C75"/>
    <w:rsid w:val="006655C6"/>
    <w:rsid w:val="00665B3B"/>
    <w:rsid w:val="00665DB9"/>
    <w:rsid w:val="00666C71"/>
    <w:rsid w:val="006731BB"/>
    <w:rsid w:val="00680AB4"/>
    <w:rsid w:val="00680ABF"/>
    <w:rsid w:val="00680FCD"/>
    <w:rsid w:val="00684D9A"/>
    <w:rsid w:val="00685012"/>
    <w:rsid w:val="00685D51"/>
    <w:rsid w:val="0068657F"/>
    <w:rsid w:val="00695189"/>
    <w:rsid w:val="00696E83"/>
    <w:rsid w:val="0069764A"/>
    <w:rsid w:val="006A3436"/>
    <w:rsid w:val="006A4D20"/>
    <w:rsid w:val="006A62D5"/>
    <w:rsid w:val="006A673A"/>
    <w:rsid w:val="006B0ABE"/>
    <w:rsid w:val="006B6E91"/>
    <w:rsid w:val="006C0111"/>
    <w:rsid w:val="006C1990"/>
    <w:rsid w:val="006C2AFF"/>
    <w:rsid w:val="006C43D9"/>
    <w:rsid w:val="006C5AFA"/>
    <w:rsid w:val="006C6DFD"/>
    <w:rsid w:val="006D5445"/>
    <w:rsid w:val="006D5859"/>
    <w:rsid w:val="006E0769"/>
    <w:rsid w:val="006E46DF"/>
    <w:rsid w:val="006F14DE"/>
    <w:rsid w:val="006F1767"/>
    <w:rsid w:val="006F3E74"/>
    <w:rsid w:val="006F629A"/>
    <w:rsid w:val="007001E3"/>
    <w:rsid w:val="00701DDD"/>
    <w:rsid w:val="00702447"/>
    <w:rsid w:val="00702A37"/>
    <w:rsid w:val="00704053"/>
    <w:rsid w:val="0072473D"/>
    <w:rsid w:val="00726257"/>
    <w:rsid w:val="00726796"/>
    <w:rsid w:val="007312C9"/>
    <w:rsid w:val="00732634"/>
    <w:rsid w:val="007328FA"/>
    <w:rsid w:val="00733E01"/>
    <w:rsid w:val="0073477A"/>
    <w:rsid w:val="0073636A"/>
    <w:rsid w:val="00737ABD"/>
    <w:rsid w:val="00737C3C"/>
    <w:rsid w:val="0074079E"/>
    <w:rsid w:val="0074403F"/>
    <w:rsid w:val="007447A1"/>
    <w:rsid w:val="0075071A"/>
    <w:rsid w:val="00750A9C"/>
    <w:rsid w:val="007512FF"/>
    <w:rsid w:val="0075151D"/>
    <w:rsid w:val="00753A5F"/>
    <w:rsid w:val="00762318"/>
    <w:rsid w:val="00763962"/>
    <w:rsid w:val="00763F2D"/>
    <w:rsid w:val="007671A9"/>
    <w:rsid w:val="00772C3C"/>
    <w:rsid w:val="00774978"/>
    <w:rsid w:val="00781D66"/>
    <w:rsid w:val="00783936"/>
    <w:rsid w:val="00791D9B"/>
    <w:rsid w:val="007928E5"/>
    <w:rsid w:val="00793590"/>
    <w:rsid w:val="0079544F"/>
    <w:rsid w:val="007A0F6E"/>
    <w:rsid w:val="007A1A80"/>
    <w:rsid w:val="007A4017"/>
    <w:rsid w:val="007A644D"/>
    <w:rsid w:val="007B131B"/>
    <w:rsid w:val="007B1D61"/>
    <w:rsid w:val="007B6B60"/>
    <w:rsid w:val="007B7AB5"/>
    <w:rsid w:val="007C0D2C"/>
    <w:rsid w:val="007C29CB"/>
    <w:rsid w:val="007C7678"/>
    <w:rsid w:val="007D226C"/>
    <w:rsid w:val="007D577E"/>
    <w:rsid w:val="007D76AE"/>
    <w:rsid w:val="007D7B33"/>
    <w:rsid w:val="007E1726"/>
    <w:rsid w:val="007E2815"/>
    <w:rsid w:val="007E6061"/>
    <w:rsid w:val="007F62B3"/>
    <w:rsid w:val="007F7249"/>
    <w:rsid w:val="008014DA"/>
    <w:rsid w:val="0080218E"/>
    <w:rsid w:val="0080222D"/>
    <w:rsid w:val="00802A1C"/>
    <w:rsid w:val="00803B56"/>
    <w:rsid w:val="00803EA8"/>
    <w:rsid w:val="008054D9"/>
    <w:rsid w:val="0080574D"/>
    <w:rsid w:val="00812BAD"/>
    <w:rsid w:val="0081300F"/>
    <w:rsid w:val="00816F42"/>
    <w:rsid w:val="0082407F"/>
    <w:rsid w:val="00824C63"/>
    <w:rsid w:val="00825A61"/>
    <w:rsid w:val="008272A5"/>
    <w:rsid w:val="00833112"/>
    <w:rsid w:val="00833661"/>
    <w:rsid w:val="00835C4E"/>
    <w:rsid w:val="0084118F"/>
    <w:rsid w:val="00847DEB"/>
    <w:rsid w:val="0086120F"/>
    <w:rsid w:val="0086498E"/>
    <w:rsid w:val="008659C8"/>
    <w:rsid w:val="00871898"/>
    <w:rsid w:val="008724E5"/>
    <w:rsid w:val="00881460"/>
    <w:rsid w:val="00881765"/>
    <w:rsid w:val="0088186E"/>
    <w:rsid w:val="008834C9"/>
    <w:rsid w:val="00890DEF"/>
    <w:rsid w:val="0089413D"/>
    <w:rsid w:val="00897EE6"/>
    <w:rsid w:val="008A3F21"/>
    <w:rsid w:val="008B3486"/>
    <w:rsid w:val="008B3D99"/>
    <w:rsid w:val="008C0268"/>
    <w:rsid w:val="008C1F6B"/>
    <w:rsid w:val="008C1FB7"/>
    <w:rsid w:val="008C31D5"/>
    <w:rsid w:val="008C70D3"/>
    <w:rsid w:val="008D0AC5"/>
    <w:rsid w:val="008D522D"/>
    <w:rsid w:val="008D6284"/>
    <w:rsid w:val="008E258E"/>
    <w:rsid w:val="008E30F1"/>
    <w:rsid w:val="008E4B4F"/>
    <w:rsid w:val="008E64AA"/>
    <w:rsid w:val="008F0320"/>
    <w:rsid w:val="008F1B9F"/>
    <w:rsid w:val="008F2C16"/>
    <w:rsid w:val="008F3744"/>
    <w:rsid w:val="008F47A2"/>
    <w:rsid w:val="008F4C62"/>
    <w:rsid w:val="008F4DB4"/>
    <w:rsid w:val="008F7964"/>
    <w:rsid w:val="00900C02"/>
    <w:rsid w:val="00903304"/>
    <w:rsid w:val="00906D84"/>
    <w:rsid w:val="00910AB8"/>
    <w:rsid w:val="00914207"/>
    <w:rsid w:val="00914675"/>
    <w:rsid w:val="0091509A"/>
    <w:rsid w:val="00922554"/>
    <w:rsid w:val="00925445"/>
    <w:rsid w:val="00931D93"/>
    <w:rsid w:val="00931EF2"/>
    <w:rsid w:val="00932BD3"/>
    <w:rsid w:val="00934A3F"/>
    <w:rsid w:val="0094099B"/>
    <w:rsid w:val="00942CE1"/>
    <w:rsid w:val="00943FF6"/>
    <w:rsid w:val="0094784F"/>
    <w:rsid w:val="00947CFD"/>
    <w:rsid w:val="009543FA"/>
    <w:rsid w:val="009545D6"/>
    <w:rsid w:val="0095701C"/>
    <w:rsid w:val="009601F3"/>
    <w:rsid w:val="00961325"/>
    <w:rsid w:val="009622F9"/>
    <w:rsid w:val="009641CC"/>
    <w:rsid w:val="009667DE"/>
    <w:rsid w:val="00966983"/>
    <w:rsid w:val="00967915"/>
    <w:rsid w:val="00971713"/>
    <w:rsid w:val="009725CE"/>
    <w:rsid w:val="00985046"/>
    <w:rsid w:val="009857D0"/>
    <w:rsid w:val="0099429C"/>
    <w:rsid w:val="00996D0C"/>
    <w:rsid w:val="009A3A8F"/>
    <w:rsid w:val="009A6523"/>
    <w:rsid w:val="009B1D98"/>
    <w:rsid w:val="009B263C"/>
    <w:rsid w:val="009B35CB"/>
    <w:rsid w:val="009B5C2F"/>
    <w:rsid w:val="009B6304"/>
    <w:rsid w:val="009B6D0B"/>
    <w:rsid w:val="009C5F54"/>
    <w:rsid w:val="009C650C"/>
    <w:rsid w:val="009C76CE"/>
    <w:rsid w:val="009D69E4"/>
    <w:rsid w:val="009D7ABE"/>
    <w:rsid w:val="009E1756"/>
    <w:rsid w:val="009E1F9F"/>
    <w:rsid w:val="009E3AD3"/>
    <w:rsid w:val="009E4FA3"/>
    <w:rsid w:val="009E5B7D"/>
    <w:rsid w:val="009E61BE"/>
    <w:rsid w:val="009F46F6"/>
    <w:rsid w:val="009F4B44"/>
    <w:rsid w:val="009F512C"/>
    <w:rsid w:val="00A051DD"/>
    <w:rsid w:val="00A054EB"/>
    <w:rsid w:val="00A1509B"/>
    <w:rsid w:val="00A16312"/>
    <w:rsid w:val="00A257EF"/>
    <w:rsid w:val="00A26F67"/>
    <w:rsid w:val="00A316A7"/>
    <w:rsid w:val="00A4082A"/>
    <w:rsid w:val="00A42E58"/>
    <w:rsid w:val="00A43287"/>
    <w:rsid w:val="00A44B09"/>
    <w:rsid w:val="00A477EC"/>
    <w:rsid w:val="00A47B94"/>
    <w:rsid w:val="00A50709"/>
    <w:rsid w:val="00A51155"/>
    <w:rsid w:val="00A57090"/>
    <w:rsid w:val="00A6132C"/>
    <w:rsid w:val="00A65BA9"/>
    <w:rsid w:val="00A71DE4"/>
    <w:rsid w:val="00A75460"/>
    <w:rsid w:val="00A80973"/>
    <w:rsid w:val="00A8587B"/>
    <w:rsid w:val="00A87038"/>
    <w:rsid w:val="00A90721"/>
    <w:rsid w:val="00A92D40"/>
    <w:rsid w:val="00A942E3"/>
    <w:rsid w:val="00A943F7"/>
    <w:rsid w:val="00A94503"/>
    <w:rsid w:val="00A94C92"/>
    <w:rsid w:val="00A95387"/>
    <w:rsid w:val="00A9758F"/>
    <w:rsid w:val="00A97F96"/>
    <w:rsid w:val="00AA22B7"/>
    <w:rsid w:val="00AA473B"/>
    <w:rsid w:val="00AA4E43"/>
    <w:rsid w:val="00AA547F"/>
    <w:rsid w:val="00AA74A0"/>
    <w:rsid w:val="00AB1B23"/>
    <w:rsid w:val="00AB3EB8"/>
    <w:rsid w:val="00AB3F80"/>
    <w:rsid w:val="00AB6885"/>
    <w:rsid w:val="00AC4042"/>
    <w:rsid w:val="00AC558B"/>
    <w:rsid w:val="00AC6284"/>
    <w:rsid w:val="00AC79B0"/>
    <w:rsid w:val="00AD3091"/>
    <w:rsid w:val="00AD32DD"/>
    <w:rsid w:val="00AD5A5F"/>
    <w:rsid w:val="00AE0863"/>
    <w:rsid w:val="00AE4460"/>
    <w:rsid w:val="00AE5A2D"/>
    <w:rsid w:val="00AE66E7"/>
    <w:rsid w:val="00AE7ABA"/>
    <w:rsid w:val="00AF0003"/>
    <w:rsid w:val="00AF00D6"/>
    <w:rsid w:val="00AF0345"/>
    <w:rsid w:val="00AF0A48"/>
    <w:rsid w:val="00AF111D"/>
    <w:rsid w:val="00AF1E77"/>
    <w:rsid w:val="00AF298F"/>
    <w:rsid w:val="00AF2A8F"/>
    <w:rsid w:val="00AF6A75"/>
    <w:rsid w:val="00AF6B32"/>
    <w:rsid w:val="00B01D34"/>
    <w:rsid w:val="00B0457D"/>
    <w:rsid w:val="00B045AB"/>
    <w:rsid w:val="00B077B4"/>
    <w:rsid w:val="00B10651"/>
    <w:rsid w:val="00B124C4"/>
    <w:rsid w:val="00B13725"/>
    <w:rsid w:val="00B1736F"/>
    <w:rsid w:val="00B17B24"/>
    <w:rsid w:val="00B203B6"/>
    <w:rsid w:val="00B208F6"/>
    <w:rsid w:val="00B24E5B"/>
    <w:rsid w:val="00B27828"/>
    <w:rsid w:val="00B33238"/>
    <w:rsid w:val="00B4189F"/>
    <w:rsid w:val="00B44706"/>
    <w:rsid w:val="00B44ADD"/>
    <w:rsid w:val="00B51CE9"/>
    <w:rsid w:val="00B55652"/>
    <w:rsid w:val="00B60D54"/>
    <w:rsid w:val="00B62C6C"/>
    <w:rsid w:val="00B64755"/>
    <w:rsid w:val="00B71E40"/>
    <w:rsid w:val="00B731F7"/>
    <w:rsid w:val="00B80C1F"/>
    <w:rsid w:val="00B83607"/>
    <w:rsid w:val="00B92EB3"/>
    <w:rsid w:val="00B960B1"/>
    <w:rsid w:val="00BA15FE"/>
    <w:rsid w:val="00BA6BD0"/>
    <w:rsid w:val="00BA75C4"/>
    <w:rsid w:val="00BA7CA5"/>
    <w:rsid w:val="00BB2D92"/>
    <w:rsid w:val="00BB464E"/>
    <w:rsid w:val="00BB5528"/>
    <w:rsid w:val="00BB55BF"/>
    <w:rsid w:val="00BB699B"/>
    <w:rsid w:val="00BB6BDF"/>
    <w:rsid w:val="00BC5D0A"/>
    <w:rsid w:val="00BC64F0"/>
    <w:rsid w:val="00BC71EB"/>
    <w:rsid w:val="00BD1924"/>
    <w:rsid w:val="00BD2B83"/>
    <w:rsid w:val="00BD5509"/>
    <w:rsid w:val="00BD5900"/>
    <w:rsid w:val="00BD7AFB"/>
    <w:rsid w:val="00BE1C8A"/>
    <w:rsid w:val="00BF015A"/>
    <w:rsid w:val="00BF2941"/>
    <w:rsid w:val="00BF3F31"/>
    <w:rsid w:val="00BF40DB"/>
    <w:rsid w:val="00BF4767"/>
    <w:rsid w:val="00BF7BA7"/>
    <w:rsid w:val="00C05588"/>
    <w:rsid w:val="00C15539"/>
    <w:rsid w:val="00C2382F"/>
    <w:rsid w:val="00C240C9"/>
    <w:rsid w:val="00C2460C"/>
    <w:rsid w:val="00C252D3"/>
    <w:rsid w:val="00C3302A"/>
    <w:rsid w:val="00C3664F"/>
    <w:rsid w:val="00C402C2"/>
    <w:rsid w:val="00C40476"/>
    <w:rsid w:val="00C471A8"/>
    <w:rsid w:val="00C47977"/>
    <w:rsid w:val="00C542CA"/>
    <w:rsid w:val="00C6358B"/>
    <w:rsid w:val="00C66497"/>
    <w:rsid w:val="00C67E69"/>
    <w:rsid w:val="00C8272C"/>
    <w:rsid w:val="00C82D73"/>
    <w:rsid w:val="00C8331F"/>
    <w:rsid w:val="00C83EF4"/>
    <w:rsid w:val="00C9259C"/>
    <w:rsid w:val="00C927A4"/>
    <w:rsid w:val="00C92A4F"/>
    <w:rsid w:val="00C92C0C"/>
    <w:rsid w:val="00C93FF5"/>
    <w:rsid w:val="00C95690"/>
    <w:rsid w:val="00C96AE9"/>
    <w:rsid w:val="00CA0714"/>
    <w:rsid w:val="00CA0D2C"/>
    <w:rsid w:val="00CA1A9C"/>
    <w:rsid w:val="00CA5A75"/>
    <w:rsid w:val="00CA72F9"/>
    <w:rsid w:val="00CA7639"/>
    <w:rsid w:val="00CB0D87"/>
    <w:rsid w:val="00CB2C46"/>
    <w:rsid w:val="00CB3B5C"/>
    <w:rsid w:val="00CB3C6B"/>
    <w:rsid w:val="00CB61AE"/>
    <w:rsid w:val="00CB6420"/>
    <w:rsid w:val="00CB7FBF"/>
    <w:rsid w:val="00CC1BA6"/>
    <w:rsid w:val="00CD17EF"/>
    <w:rsid w:val="00CE0F06"/>
    <w:rsid w:val="00CE3E9E"/>
    <w:rsid w:val="00CE4CC3"/>
    <w:rsid w:val="00CE6FE6"/>
    <w:rsid w:val="00CF1BC4"/>
    <w:rsid w:val="00CF2A78"/>
    <w:rsid w:val="00D00E4C"/>
    <w:rsid w:val="00D0289E"/>
    <w:rsid w:val="00D02C33"/>
    <w:rsid w:val="00D03D46"/>
    <w:rsid w:val="00D076CD"/>
    <w:rsid w:val="00D14CA5"/>
    <w:rsid w:val="00D14EBB"/>
    <w:rsid w:val="00D2674D"/>
    <w:rsid w:val="00D3048D"/>
    <w:rsid w:val="00D32956"/>
    <w:rsid w:val="00D36389"/>
    <w:rsid w:val="00D51915"/>
    <w:rsid w:val="00D52DA4"/>
    <w:rsid w:val="00D55A0A"/>
    <w:rsid w:val="00D55E4B"/>
    <w:rsid w:val="00D5715D"/>
    <w:rsid w:val="00D6130F"/>
    <w:rsid w:val="00D61CCC"/>
    <w:rsid w:val="00D61E74"/>
    <w:rsid w:val="00D679AB"/>
    <w:rsid w:val="00D713C7"/>
    <w:rsid w:val="00D715FC"/>
    <w:rsid w:val="00D751D6"/>
    <w:rsid w:val="00D772D3"/>
    <w:rsid w:val="00D83BA4"/>
    <w:rsid w:val="00D86E8E"/>
    <w:rsid w:val="00D92445"/>
    <w:rsid w:val="00D958D3"/>
    <w:rsid w:val="00D97D9C"/>
    <w:rsid w:val="00DA2A55"/>
    <w:rsid w:val="00DA2ECC"/>
    <w:rsid w:val="00DA59CC"/>
    <w:rsid w:val="00DB0859"/>
    <w:rsid w:val="00DB4116"/>
    <w:rsid w:val="00DB44AF"/>
    <w:rsid w:val="00DB5CEA"/>
    <w:rsid w:val="00DB6045"/>
    <w:rsid w:val="00DD0EAB"/>
    <w:rsid w:val="00DD36F4"/>
    <w:rsid w:val="00DE47FE"/>
    <w:rsid w:val="00DE5063"/>
    <w:rsid w:val="00DE5917"/>
    <w:rsid w:val="00DE6B76"/>
    <w:rsid w:val="00DE6F31"/>
    <w:rsid w:val="00DF06B8"/>
    <w:rsid w:val="00DF0FE2"/>
    <w:rsid w:val="00DF2EFC"/>
    <w:rsid w:val="00DF6820"/>
    <w:rsid w:val="00E00635"/>
    <w:rsid w:val="00E03729"/>
    <w:rsid w:val="00E04DB4"/>
    <w:rsid w:val="00E0797B"/>
    <w:rsid w:val="00E10C51"/>
    <w:rsid w:val="00E10CBE"/>
    <w:rsid w:val="00E12A46"/>
    <w:rsid w:val="00E16214"/>
    <w:rsid w:val="00E16325"/>
    <w:rsid w:val="00E202A7"/>
    <w:rsid w:val="00E263A0"/>
    <w:rsid w:val="00E269A8"/>
    <w:rsid w:val="00E269F7"/>
    <w:rsid w:val="00E30B67"/>
    <w:rsid w:val="00E376DB"/>
    <w:rsid w:val="00E40A97"/>
    <w:rsid w:val="00E442BC"/>
    <w:rsid w:val="00E46674"/>
    <w:rsid w:val="00E533F6"/>
    <w:rsid w:val="00E62B99"/>
    <w:rsid w:val="00E62CFC"/>
    <w:rsid w:val="00E6602B"/>
    <w:rsid w:val="00E70A7F"/>
    <w:rsid w:val="00E70F85"/>
    <w:rsid w:val="00E77C05"/>
    <w:rsid w:val="00E8144F"/>
    <w:rsid w:val="00E82AA5"/>
    <w:rsid w:val="00E836FC"/>
    <w:rsid w:val="00E8418D"/>
    <w:rsid w:val="00E86338"/>
    <w:rsid w:val="00E90269"/>
    <w:rsid w:val="00E92AF9"/>
    <w:rsid w:val="00E97BFC"/>
    <w:rsid w:val="00EA20FF"/>
    <w:rsid w:val="00EB1499"/>
    <w:rsid w:val="00EB1908"/>
    <w:rsid w:val="00EB22B2"/>
    <w:rsid w:val="00EC1327"/>
    <w:rsid w:val="00EC28DE"/>
    <w:rsid w:val="00EC4D3A"/>
    <w:rsid w:val="00EC6C3E"/>
    <w:rsid w:val="00ED60A2"/>
    <w:rsid w:val="00EE7677"/>
    <w:rsid w:val="00EF352A"/>
    <w:rsid w:val="00EF64F1"/>
    <w:rsid w:val="00EF66E0"/>
    <w:rsid w:val="00F05E16"/>
    <w:rsid w:val="00F103BC"/>
    <w:rsid w:val="00F20B5F"/>
    <w:rsid w:val="00F2348C"/>
    <w:rsid w:val="00F25FD2"/>
    <w:rsid w:val="00F2791B"/>
    <w:rsid w:val="00F347DB"/>
    <w:rsid w:val="00F36184"/>
    <w:rsid w:val="00F41095"/>
    <w:rsid w:val="00F414DC"/>
    <w:rsid w:val="00F44269"/>
    <w:rsid w:val="00F558F2"/>
    <w:rsid w:val="00F60435"/>
    <w:rsid w:val="00F60D32"/>
    <w:rsid w:val="00F6241E"/>
    <w:rsid w:val="00F6528C"/>
    <w:rsid w:val="00F758AD"/>
    <w:rsid w:val="00F7725C"/>
    <w:rsid w:val="00F8100D"/>
    <w:rsid w:val="00F82EB7"/>
    <w:rsid w:val="00F83CFA"/>
    <w:rsid w:val="00FA2F23"/>
    <w:rsid w:val="00FA36E9"/>
    <w:rsid w:val="00FA64A7"/>
    <w:rsid w:val="00FB24F4"/>
    <w:rsid w:val="00FB2B2F"/>
    <w:rsid w:val="00FB470A"/>
    <w:rsid w:val="00FB4AB0"/>
    <w:rsid w:val="00FB4F76"/>
    <w:rsid w:val="00FB6ED6"/>
    <w:rsid w:val="00FB74BF"/>
    <w:rsid w:val="00FB7ED8"/>
    <w:rsid w:val="00FC5EC6"/>
    <w:rsid w:val="00FC6016"/>
    <w:rsid w:val="00FC7AED"/>
    <w:rsid w:val="00FD25BD"/>
    <w:rsid w:val="00FD2CCD"/>
    <w:rsid w:val="00FD2F16"/>
    <w:rsid w:val="00FD3CA8"/>
    <w:rsid w:val="00FD647E"/>
    <w:rsid w:val="00FE230F"/>
    <w:rsid w:val="00FE3C6D"/>
    <w:rsid w:val="00FF1721"/>
    <w:rsid w:val="00FF5731"/>
    <w:rsid w:val="00FF7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60134"/>
  <w15:chartTrackingRefBased/>
  <w15:docId w15:val="{4441299D-ABC1-430A-8241-9489AD5C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5C4"/>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16"/>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16"/>
      </w:numPr>
      <w:suppressAutoHyphens w:val="0"/>
      <w:spacing w:before="240" w:after="120"/>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suppressAutoHyphens w:val="0"/>
      <w:spacing w:before="240" w:after="120"/>
      <w:ind w:firstLine="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1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1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1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1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1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1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rsid w:val="00A47B94"/>
    <w:rPr>
      <w:rFonts w:ascii="Cambria" w:eastAsia="Times New Roman" w:hAnsi="Cambria" w:cs="Times New Roman"/>
      <w:i/>
      <w:iCs/>
      <w:color w:val="404040"/>
      <w:sz w:val="20"/>
      <w:szCs w:val="20"/>
      <w:lang w:eastAsia="ar-SA"/>
    </w:rPr>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unhideWhenUsed/>
    <w:rsid w:val="002F0987"/>
    <w:rPr>
      <w:sz w:val="20"/>
      <w:szCs w:val="20"/>
      <w:lang w:val="x-none"/>
    </w:rPr>
  </w:style>
  <w:style w:type="character" w:customStyle="1" w:styleId="CommentTextChar">
    <w:name w:val="Comment Text Char"/>
    <w:link w:val="CommentText"/>
    <w:uiPriority w:val="99"/>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F5EEB"/>
    <w:pPr>
      <w:tabs>
        <w:tab w:val="left" w:pos="1100"/>
        <w:tab w:val="right" w:leader="dot" w:pos="8630"/>
      </w:tabs>
      <w:spacing w:before="240" w:after="120"/>
      <w:ind w:firstLine="0"/>
      <w:jc w:val="center"/>
    </w:pPr>
    <w:rPr>
      <w:b/>
      <w:sz w:val="28"/>
      <w:szCs w:val="32"/>
    </w:rPr>
  </w:style>
  <w:style w:type="paragraph" w:styleId="TOC2">
    <w:name w:val="toc 2"/>
    <w:basedOn w:val="Normal"/>
    <w:next w:val="Normal"/>
    <w:autoRedefine/>
    <w:uiPriority w:val="39"/>
    <w:unhideWhenUsed/>
    <w:rsid w:val="003F5EEB"/>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paragraph" w:styleId="Revision">
    <w:name w:val="Revision"/>
    <w:hidden/>
    <w:uiPriority w:val="99"/>
    <w:semiHidden/>
    <w:rsid w:val="001078DB"/>
    <w:rPr>
      <w:rFonts w:ascii="Times New Roman" w:eastAsia="Batang" w:hAnsi="Times New Roman"/>
      <w:sz w:val="24"/>
      <w:szCs w:val="24"/>
      <w:lang w:eastAsia="ar-SA"/>
    </w:rPr>
  </w:style>
  <w:style w:type="paragraph" w:styleId="NormalWeb">
    <w:name w:val="Normal (Web)"/>
    <w:basedOn w:val="Normal"/>
    <w:uiPriority w:val="99"/>
    <w:semiHidden/>
    <w:unhideWhenUsed/>
    <w:rsid w:val="00D83BA4"/>
    <w:pPr>
      <w:suppressAutoHyphens w:val="0"/>
      <w:spacing w:before="100" w:beforeAutospacing="1" w:after="100" w:afterAutospacing="1"/>
      <w:ind w:firstLine="0"/>
      <w:jc w:val="left"/>
    </w:pPr>
    <w:rPr>
      <w:rFonts w:eastAsia="Times New Roman"/>
      <w:lang w:val="en-US" w:eastAsia="en-US"/>
    </w:rPr>
  </w:style>
  <w:style w:type="character" w:styleId="Strong">
    <w:name w:val="Strong"/>
    <w:basedOn w:val="DefaultParagraphFont"/>
    <w:uiPriority w:val="22"/>
    <w:qFormat/>
    <w:rsid w:val="002E5361"/>
    <w:rPr>
      <w:b/>
      <w:bCs/>
    </w:rPr>
  </w:style>
  <w:style w:type="table" w:styleId="TableGrid">
    <w:name w:val="Table Grid"/>
    <w:basedOn w:val="TableNormal"/>
    <w:uiPriority w:val="59"/>
    <w:rsid w:val="00521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2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74">
      <w:bodyDiv w:val="1"/>
      <w:marLeft w:val="0"/>
      <w:marRight w:val="0"/>
      <w:marTop w:val="0"/>
      <w:marBottom w:val="0"/>
      <w:divBdr>
        <w:top w:val="none" w:sz="0" w:space="0" w:color="auto"/>
        <w:left w:val="none" w:sz="0" w:space="0" w:color="auto"/>
        <w:bottom w:val="none" w:sz="0" w:space="0" w:color="auto"/>
        <w:right w:val="none" w:sz="0" w:space="0" w:color="auto"/>
      </w:divBdr>
    </w:div>
    <w:div w:id="3753212">
      <w:bodyDiv w:val="1"/>
      <w:marLeft w:val="0"/>
      <w:marRight w:val="0"/>
      <w:marTop w:val="0"/>
      <w:marBottom w:val="0"/>
      <w:divBdr>
        <w:top w:val="none" w:sz="0" w:space="0" w:color="auto"/>
        <w:left w:val="none" w:sz="0" w:space="0" w:color="auto"/>
        <w:bottom w:val="none" w:sz="0" w:space="0" w:color="auto"/>
        <w:right w:val="none" w:sz="0" w:space="0" w:color="auto"/>
      </w:divBdr>
    </w:div>
    <w:div w:id="4287612">
      <w:bodyDiv w:val="1"/>
      <w:marLeft w:val="0"/>
      <w:marRight w:val="0"/>
      <w:marTop w:val="0"/>
      <w:marBottom w:val="0"/>
      <w:divBdr>
        <w:top w:val="none" w:sz="0" w:space="0" w:color="auto"/>
        <w:left w:val="none" w:sz="0" w:space="0" w:color="auto"/>
        <w:bottom w:val="none" w:sz="0" w:space="0" w:color="auto"/>
        <w:right w:val="none" w:sz="0" w:space="0" w:color="auto"/>
      </w:divBdr>
    </w:div>
    <w:div w:id="4332677">
      <w:bodyDiv w:val="1"/>
      <w:marLeft w:val="0"/>
      <w:marRight w:val="0"/>
      <w:marTop w:val="0"/>
      <w:marBottom w:val="0"/>
      <w:divBdr>
        <w:top w:val="none" w:sz="0" w:space="0" w:color="auto"/>
        <w:left w:val="none" w:sz="0" w:space="0" w:color="auto"/>
        <w:bottom w:val="none" w:sz="0" w:space="0" w:color="auto"/>
        <w:right w:val="none" w:sz="0" w:space="0" w:color="auto"/>
      </w:divBdr>
    </w:div>
    <w:div w:id="6055530">
      <w:bodyDiv w:val="1"/>
      <w:marLeft w:val="0"/>
      <w:marRight w:val="0"/>
      <w:marTop w:val="0"/>
      <w:marBottom w:val="0"/>
      <w:divBdr>
        <w:top w:val="none" w:sz="0" w:space="0" w:color="auto"/>
        <w:left w:val="none" w:sz="0" w:space="0" w:color="auto"/>
        <w:bottom w:val="none" w:sz="0" w:space="0" w:color="auto"/>
        <w:right w:val="none" w:sz="0" w:space="0" w:color="auto"/>
      </w:divBdr>
    </w:div>
    <w:div w:id="13118936">
      <w:bodyDiv w:val="1"/>
      <w:marLeft w:val="0"/>
      <w:marRight w:val="0"/>
      <w:marTop w:val="0"/>
      <w:marBottom w:val="0"/>
      <w:divBdr>
        <w:top w:val="none" w:sz="0" w:space="0" w:color="auto"/>
        <w:left w:val="none" w:sz="0" w:space="0" w:color="auto"/>
        <w:bottom w:val="none" w:sz="0" w:space="0" w:color="auto"/>
        <w:right w:val="none" w:sz="0" w:space="0" w:color="auto"/>
      </w:divBdr>
    </w:div>
    <w:div w:id="14115639">
      <w:bodyDiv w:val="1"/>
      <w:marLeft w:val="0"/>
      <w:marRight w:val="0"/>
      <w:marTop w:val="0"/>
      <w:marBottom w:val="0"/>
      <w:divBdr>
        <w:top w:val="none" w:sz="0" w:space="0" w:color="auto"/>
        <w:left w:val="none" w:sz="0" w:space="0" w:color="auto"/>
        <w:bottom w:val="none" w:sz="0" w:space="0" w:color="auto"/>
        <w:right w:val="none" w:sz="0" w:space="0" w:color="auto"/>
      </w:divBdr>
    </w:div>
    <w:div w:id="16196319">
      <w:bodyDiv w:val="1"/>
      <w:marLeft w:val="0"/>
      <w:marRight w:val="0"/>
      <w:marTop w:val="0"/>
      <w:marBottom w:val="0"/>
      <w:divBdr>
        <w:top w:val="none" w:sz="0" w:space="0" w:color="auto"/>
        <w:left w:val="none" w:sz="0" w:space="0" w:color="auto"/>
        <w:bottom w:val="none" w:sz="0" w:space="0" w:color="auto"/>
        <w:right w:val="none" w:sz="0" w:space="0" w:color="auto"/>
      </w:divBdr>
    </w:div>
    <w:div w:id="16584620">
      <w:bodyDiv w:val="1"/>
      <w:marLeft w:val="0"/>
      <w:marRight w:val="0"/>
      <w:marTop w:val="0"/>
      <w:marBottom w:val="0"/>
      <w:divBdr>
        <w:top w:val="none" w:sz="0" w:space="0" w:color="auto"/>
        <w:left w:val="none" w:sz="0" w:space="0" w:color="auto"/>
        <w:bottom w:val="none" w:sz="0" w:space="0" w:color="auto"/>
        <w:right w:val="none" w:sz="0" w:space="0" w:color="auto"/>
      </w:divBdr>
    </w:div>
    <w:div w:id="24137923">
      <w:bodyDiv w:val="1"/>
      <w:marLeft w:val="0"/>
      <w:marRight w:val="0"/>
      <w:marTop w:val="0"/>
      <w:marBottom w:val="0"/>
      <w:divBdr>
        <w:top w:val="none" w:sz="0" w:space="0" w:color="auto"/>
        <w:left w:val="none" w:sz="0" w:space="0" w:color="auto"/>
        <w:bottom w:val="none" w:sz="0" w:space="0" w:color="auto"/>
        <w:right w:val="none" w:sz="0" w:space="0" w:color="auto"/>
      </w:divBdr>
    </w:div>
    <w:div w:id="24604483">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28190007">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33309576">
      <w:bodyDiv w:val="1"/>
      <w:marLeft w:val="0"/>
      <w:marRight w:val="0"/>
      <w:marTop w:val="0"/>
      <w:marBottom w:val="0"/>
      <w:divBdr>
        <w:top w:val="none" w:sz="0" w:space="0" w:color="auto"/>
        <w:left w:val="none" w:sz="0" w:space="0" w:color="auto"/>
        <w:bottom w:val="none" w:sz="0" w:space="0" w:color="auto"/>
        <w:right w:val="none" w:sz="0" w:space="0" w:color="auto"/>
      </w:divBdr>
    </w:div>
    <w:div w:id="35088688">
      <w:bodyDiv w:val="1"/>
      <w:marLeft w:val="0"/>
      <w:marRight w:val="0"/>
      <w:marTop w:val="0"/>
      <w:marBottom w:val="0"/>
      <w:divBdr>
        <w:top w:val="none" w:sz="0" w:space="0" w:color="auto"/>
        <w:left w:val="none" w:sz="0" w:space="0" w:color="auto"/>
        <w:bottom w:val="none" w:sz="0" w:space="0" w:color="auto"/>
        <w:right w:val="none" w:sz="0" w:space="0" w:color="auto"/>
      </w:divBdr>
    </w:div>
    <w:div w:id="35855074">
      <w:bodyDiv w:val="1"/>
      <w:marLeft w:val="0"/>
      <w:marRight w:val="0"/>
      <w:marTop w:val="0"/>
      <w:marBottom w:val="0"/>
      <w:divBdr>
        <w:top w:val="none" w:sz="0" w:space="0" w:color="auto"/>
        <w:left w:val="none" w:sz="0" w:space="0" w:color="auto"/>
        <w:bottom w:val="none" w:sz="0" w:space="0" w:color="auto"/>
        <w:right w:val="none" w:sz="0" w:space="0" w:color="auto"/>
      </w:divBdr>
    </w:div>
    <w:div w:id="44106912">
      <w:bodyDiv w:val="1"/>
      <w:marLeft w:val="0"/>
      <w:marRight w:val="0"/>
      <w:marTop w:val="0"/>
      <w:marBottom w:val="0"/>
      <w:divBdr>
        <w:top w:val="none" w:sz="0" w:space="0" w:color="auto"/>
        <w:left w:val="none" w:sz="0" w:space="0" w:color="auto"/>
        <w:bottom w:val="none" w:sz="0" w:space="0" w:color="auto"/>
        <w:right w:val="none" w:sz="0" w:space="0" w:color="auto"/>
      </w:divBdr>
    </w:div>
    <w:div w:id="48575113">
      <w:bodyDiv w:val="1"/>
      <w:marLeft w:val="0"/>
      <w:marRight w:val="0"/>
      <w:marTop w:val="0"/>
      <w:marBottom w:val="0"/>
      <w:divBdr>
        <w:top w:val="none" w:sz="0" w:space="0" w:color="auto"/>
        <w:left w:val="none" w:sz="0" w:space="0" w:color="auto"/>
        <w:bottom w:val="none" w:sz="0" w:space="0" w:color="auto"/>
        <w:right w:val="none" w:sz="0" w:space="0" w:color="auto"/>
      </w:divBdr>
    </w:div>
    <w:div w:id="54277807">
      <w:bodyDiv w:val="1"/>
      <w:marLeft w:val="0"/>
      <w:marRight w:val="0"/>
      <w:marTop w:val="0"/>
      <w:marBottom w:val="0"/>
      <w:divBdr>
        <w:top w:val="none" w:sz="0" w:space="0" w:color="auto"/>
        <w:left w:val="none" w:sz="0" w:space="0" w:color="auto"/>
        <w:bottom w:val="none" w:sz="0" w:space="0" w:color="auto"/>
        <w:right w:val="none" w:sz="0" w:space="0" w:color="auto"/>
      </w:divBdr>
    </w:div>
    <w:div w:id="60105949">
      <w:bodyDiv w:val="1"/>
      <w:marLeft w:val="0"/>
      <w:marRight w:val="0"/>
      <w:marTop w:val="0"/>
      <w:marBottom w:val="0"/>
      <w:divBdr>
        <w:top w:val="none" w:sz="0" w:space="0" w:color="auto"/>
        <w:left w:val="none" w:sz="0" w:space="0" w:color="auto"/>
        <w:bottom w:val="none" w:sz="0" w:space="0" w:color="auto"/>
        <w:right w:val="none" w:sz="0" w:space="0" w:color="auto"/>
      </w:divBdr>
    </w:div>
    <w:div w:id="60376781">
      <w:bodyDiv w:val="1"/>
      <w:marLeft w:val="0"/>
      <w:marRight w:val="0"/>
      <w:marTop w:val="0"/>
      <w:marBottom w:val="0"/>
      <w:divBdr>
        <w:top w:val="none" w:sz="0" w:space="0" w:color="auto"/>
        <w:left w:val="none" w:sz="0" w:space="0" w:color="auto"/>
        <w:bottom w:val="none" w:sz="0" w:space="0" w:color="auto"/>
        <w:right w:val="none" w:sz="0" w:space="0" w:color="auto"/>
      </w:divBdr>
    </w:div>
    <w:div w:id="60956261">
      <w:bodyDiv w:val="1"/>
      <w:marLeft w:val="0"/>
      <w:marRight w:val="0"/>
      <w:marTop w:val="0"/>
      <w:marBottom w:val="0"/>
      <w:divBdr>
        <w:top w:val="none" w:sz="0" w:space="0" w:color="auto"/>
        <w:left w:val="none" w:sz="0" w:space="0" w:color="auto"/>
        <w:bottom w:val="none" w:sz="0" w:space="0" w:color="auto"/>
        <w:right w:val="none" w:sz="0" w:space="0" w:color="auto"/>
      </w:divBdr>
    </w:div>
    <w:div w:id="62800594">
      <w:bodyDiv w:val="1"/>
      <w:marLeft w:val="0"/>
      <w:marRight w:val="0"/>
      <w:marTop w:val="0"/>
      <w:marBottom w:val="0"/>
      <w:divBdr>
        <w:top w:val="none" w:sz="0" w:space="0" w:color="auto"/>
        <w:left w:val="none" w:sz="0" w:space="0" w:color="auto"/>
        <w:bottom w:val="none" w:sz="0" w:space="0" w:color="auto"/>
        <w:right w:val="none" w:sz="0" w:space="0" w:color="auto"/>
      </w:divBdr>
    </w:div>
    <w:div w:id="66077342">
      <w:bodyDiv w:val="1"/>
      <w:marLeft w:val="0"/>
      <w:marRight w:val="0"/>
      <w:marTop w:val="0"/>
      <w:marBottom w:val="0"/>
      <w:divBdr>
        <w:top w:val="none" w:sz="0" w:space="0" w:color="auto"/>
        <w:left w:val="none" w:sz="0" w:space="0" w:color="auto"/>
        <w:bottom w:val="none" w:sz="0" w:space="0" w:color="auto"/>
        <w:right w:val="none" w:sz="0" w:space="0" w:color="auto"/>
      </w:divBdr>
    </w:div>
    <w:div w:id="68819493">
      <w:bodyDiv w:val="1"/>
      <w:marLeft w:val="0"/>
      <w:marRight w:val="0"/>
      <w:marTop w:val="0"/>
      <w:marBottom w:val="0"/>
      <w:divBdr>
        <w:top w:val="none" w:sz="0" w:space="0" w:color="auto"/>
        <w:left w:val="none" w:sz="0" w:space="0" w:color="auto"/>
        <w:bottom w:val="none" w:sz="0" w:space="0" w:color="auto"/>
        <w:right w:val="none" w:sz="0" w:space="0" w:color="auto"/>
      </w:divBdr>
    </w:div>
    <w:div w:id="71199281">
      <w:bodyDiv w:val="1"/>
      <w:marLeft w:val="0"/>
      <w:marRight w:val="0"/>
      <w:marTop w:val="0"/>
      <w:marBottom w:val="0"/>
      <w:divBdr>
        <w:top w:val="none" w:sz="0" w:space="0" w:color="auto"/>
        <w:left w:val="none" w:sz="0" w:space="0" w:color="auto"/>
        <w:bottom w:val="none" w:sz="0" w:space="0" w:color="auto"/>
        <w:right w:val="none" w:sz="0" w:space="0" w:color="auto"/>
      </w:divBdr>
    </w:div>
    <w:div w:id="76442749">
      <w:bodyDiv w:val="1"/>
      <w:marLeft w:val="0"/>
      <w:marRight w:val="0"/>
      <w:marTop w:val="0"/>
      <w:marBottom w:val="0"/>
      <w:divBdr>
        <w:top w:val="none" w:sz="0" w:space="0" w:color="auto"/>
        <w:left w:val="none" w:sz="0" w:space="0" w:color="auto"/>
        <w:bottom w:val="none" w:sz="0" w:space="0" w:color="auto"/>
        <w:right w:val="none" w:sz="0" w:space="0" w:color="auto"/>
      </w:divBdr>
    </w:div>
    <w:div w:id="78255777">
      <w:bodyDiv w:val="1"/>
      <w:marLeft w:val="0"/>
      <w:marRight w:val="0"/>
      <w:marTop w:val="0"/>
      <w:marBottom w:val="0"/>
      <w:divBdr>
        <w:top w:val="none" w:sz="0" w:space="0" w:color="auto"/>
        <w:left w:val="none" w:sz="0" w:space="0" w:color="auto"/>
        <w:bottom w:val="none" w:sz="0" w:space="0" w:color="auto"/>
        <w:right w:val="none" w:sz="0" w:space="0" w:color="auto"/>
      </w:divBdr>
    </w:div>
    <w:div w:id="82186182">
      <w:bodyDiv w:val="1"/>
      <w:marLeft w:val="0"/>
      <w:marRight w:val="0"/>
      <w:marTop w:val="0"/>
      <w:marBottom w:val="0"/>
      <w:divBdr>
        <w:top w:val="none" w:sz="0" w:space="0" w:color="auto"/>
        <w:left w:val="none" w:sz="0" w:space="0" w:color="auto"/>
        <w:bottom w:val="none" w:sz="0" w:space="0" w:color="auto"/>
        <w:right w:val="none" w:sz="0" w:space="0" w:color="auto"/>
      </w:divBdr>
    </w:div>
    <w:div w:id="84225681">
      <w:bodyDiv w:val="1"/>
      <w:marLeft w:val="0"/>
      <w:marRight w:val="0"/>
      <w:marTop w:val="0"/>
      <w:marBottom w:val="0"/>
      <w:divBdr>
        <w:top w:val="none" w:sz="0" w:space="0" w:color="auto"/>
        <w:left w:val="none" w:sz="0" w:space="0" w:color="auto"/>
        <w:bottom w:val="none" w:sz="0" w:space="0" w:color="auto"/>
        <w:right w:val="none" w:sz="0" w:space="0" w:color="auto"/>
      </w:divBdr>
    </w:div>
    <w:div w:id="85271625">
      <w:bodyDiv w:val="1"/>
      <w:marLeft w:val="0"/>
      <w:marRight w:val="0"/>
      <w:marTop w:val="0"/>
      <w:marBottom w:val="0"/>
      <w:divBdr>
        <w:top w:val="none" w:sz="0" w:space="0" w:color="auto"/>
        <w:left w:val="none" w:sz="0" w:space="0" w:color="auto"/>
        <w:bottom w:val="none" w:sz="0" w:space="0" w:color="auto"/>
        <w:right w:val="none" w:sz="0" w:space="0" w:color="auto"/>
      </w:divBdr>
    </w:div>
    <w:div w:id="85465151">
      <w:bodyDiv w:val="1"/>
      <w:marLeft w:val="0"/>
      <w:marRight w:val="0"/>
      <w:marTop w:val="0"/>
      <w:marBottom w:val="0"/>
      <w:divBdr>
        <w:top w:val="none" w:sz="0" w:space="0" w:color="auto"/>
        <w:left w:val="none" w:sz="0" w:space="0" w:color="auto"/>
        <w:bottom w:val="none" w:sz="0" w:space="0" w:color="auto"/>
        <w:right w:val="none" w:sz="0" w:space="0" w:color="auto"/>
      </w:divBdr>
    </w:div>
    <w:div w:id="88743905">
      <w:bodyDiv w:val="1"/>
      <w:marLeft w:val="0"/>
      <w:marRight w:val="0"/>
      <w:marTop w:val="0"/>
      <w:marBottom w:val="0"/>
      <w:divBdr>
        <w:top w:val="none" w:sz="0" w:space="0" w:color="auto"/>
        <w:left w:val="none" w:sz="0" w:space="0" w:color="auto"/>
        <w:bottom w:val="none" w:sz="0" w:space="0" w:color="auto"/>
        <w:right w:val="none" w:sz="0" w:space="0" w:color="auto"/>
      </w:divBdr>
      <w:divsChild>
        <w:div w:id="652414917">
          <w:marLeft w:val="0"/>
          <w:marRight w:val="0"/>
          <w:marTop w:val="0"/>
          <w:marBottom w:val="0"/>
          <w:divBdr>
            <w:top w:val="none" w:sz="0" w:space="0" w:color="auto"/>
            <w:left w:val="none" w:sz="0" w:space="0" w:color="auto"/>
            <w:bottom w:val="none" w:sz="0" w:space="0" w:color="auto"/>
            <w:right w:val="none" w:sz="0" w:space="0" w:color="auto"/>
          </w:divBdr>
          <w:divsChild>
            <w:div w:id="12489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0002">
      <w:bodyDiv w:val="1"/>
      <w:marLeft w:val="0"/>
      <w:marRight w:val="0"/>
      <w:marTop w:val="0"/>
      <w:marBottom w:val="0"/>
      <w:divBdr>
        <w:top w:val="none" w:sz="0" w:space="0" w:color="auto"/>
        <w:left w:val="none" w:sz="0" w:space="0" w:color="auto"/>
        <w:bottom w:val="none" w:sz="0" w:space="0" w:color="auto"/>
        <w:right w:val="none" w:sz="0" w:space="0" w:color="auto"/>
      </w:divBdr>
    </w:div>
    <w:div w:id="94130128">
      <w:bodyDiv w:val="1"/>
      <w:marLeft w:val="0"/>
      <w:marRight w:val="0"/>
      <w:marTop w:val="0"/>
      <w:marBottom w:val="0"/>
      <w:divBdr>
        <w:top w:val="none" w:sz="0" w:space="0" w:color="auto"/>
        <w:left w:val="none" w:sz="0" w:space="0" w:color="auto"/>
        <w:bottom w:val="none" w:sz="0" w:space="0" w:color="auto"/>
        <w:right w:val="none" w:sz="0" w:space="0" w:color="auto"/>
      </w:divBdr>
    </w:div>
    <w:div w:id="95515930">
      <w:bodyDiv w:val="1"/>
      <w:marLeft w:val="0"/>
      <w:marRight w:val="0"/>
      <w:marTop w:val="0"/>
      <w:marBottom w:val="0"/>
      <w:divBdr>
        <w:top w:val="none" w:sz="0" w:space="0" w:color="auto"/>
        <w:left w:val="none" w:sz="0" w:space="0" w:color="auto"/>
        <w:bottom w:val="none" w:sz="0" w:space="0" w:color="auto"/>
        <w:right w:val="none" w:sz="0" w:space="0" w:color="auto"/>
      </w:divBdr>
    </w:div>
    <w:div w:id="95759464">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97414880">
      <w:bodyDiv w:val="1"/>
      <w:marLeft w:val="0"/>
      <w:marRight w:val="0"/>
      <w:marTop w:val="0"/>
      <w:marBottom w:val="0"/>
      <w:divBdr>
        <w:top w:val="none" w:sz="0" w:space="0" w:color="auto"/>
        <w:left w:val="none" w:sz="0" w:space="0" w:color="auto"/>
        <w:bottom w:val="none" w:sz="0" w:space="0" w:color="auto"/>
        <w:right w:val="none" w:sz="0" w:space="0" w:color="auto"/>
      </w:divBdr>
    </w:div>
    <w:div w:id="97726901">
      <w:bodyDiv w:val="1"/>
      <w:marLeft w:val="0"/>
      <w:marRight w:val="0"/>
      <w:marTop w:val="0"/>
      <w:marBottom w:val="0"/>
      <w:divBdr>
        <w:top w:val="none" w:sz="0" w:space="0" w:color="auto"/>
        <w:left w:val="none" w:sz="0" w:space="0" w:color="auto"/>
        <w:bottom w:val="none" w:sz="0" w:space="0" w:color="auto"/>
        <w:right w:val="none" w:sz="0" w:space="0" w:color="auto"/>
      </w:divBdr>
    </w:div>
    <w:div w:id="102304818">
      <w:bodyDiv w:val="1"/>
      <w:marLeft w:val="0"/>
      <w:marRight w:val="0"/>
      <w:marTop w:val="0"/>
      <w:marBottom w:val="0"/>
      <w:divBdr>
        <w:top w:val="none" w:sz="0" w:space="0" w:color="auto"/>
        <w:left w:val="none" w:sz="0" w:space="0" w:color="auto"/>
        <w:bottom w:val="none" w:sz="0" w:space="0" w:color="auto"/>
        <w:right w:val="none" w:sz="0" w:space="0" w:color="auto"/>
      </w:divBdr>
    </w:div>
    <w:div w:id="105120104">
      <w:bodyDiv w:val="1"/>
      <w:marLeft w:val="0"/>
      <w:marRight w:val="0"/>
      <w:marTop w:val="0"/>
      <w:marBottom w:val="0"/>
      <w:divBdr>
        <w:top w:val="none" w:sz="0" w:space="0" w:color="auto"/>
        <w:left w:val="none" w:sz="0" w:space="0" w:color="auto"/>
        <w:bottom w:val="none" w:sz="0" w:space="0" w:color="auto"/>
        <w:right w:val="none" w:sz="0" w:space="0" w:color="auto"/>
      </w:divBdr>
    </w:div>
    <w:div w:id="110246674">
      <w:bodyDiv w:val="1"/>
      <w:marLeft w:val="0"/>
      <w:marRight w:val="0"/>
      <w:marTop w:val="0"/>
      <w:marBottom w:val="0"/>
      <w:divBdr>
        <w:top w:val="none" w:sz="0" w:space="0" w:color="auto"/>
        <w:left w:val="none" w:sz="0" w:space="0" w:color="auto"/>
        <w:bottom w:val="none" w:sz="0" w:space="0" w:color="auto"/>
        <w:right w:val="none" w:sz="0" w:space="0" w:color="auto"/>
      </w:divBdr>
    </w:div>
    <w:div w:id="110589677">
      <w:bodyDiv w:val="1"/>
      <w:marLeft w:val="0"/>
      <w:marRight w:val="0"/>
      <w:marTop w:val="0"/>
      <w:marBottom w:val="0"/>
      <w:divBdr>
        <w:top w:val="none" w:sz="0" w:space="0" w:color="auto"/>
        <w:left w:val="none" w:sz="0" w:space="0" w:color="auto"/>
        <w:bottom w:val="none" w:sz="0" w:space="0" w:color="auto"/>
        <w:right w:val="none" w:sz="0" w:space="0" w:color="auto"/>
      </w:divBdr>
    </w:div>
    <w:div w:id="110634567">
      <w:bodyDiv w:val="1"/>
      <w:marLeft w:val="0"/>
      <w:marRight w:val="0"/>
      <w:marTop w:val="0"/>
      <w:marBottom w:val="0"/>
      <w:divBdr>
        <w:top w:val="none" w:sz="0" w:space="0" w:color="auto"/>
        <w:left w:val="none" w:sz="0" w:space="0" w:color="auto"/>
        <w:bottom w:val="none" w:sz="0" w:space="0" w:color="auto"/>
        <w:right w:val="none" w:sz="0" w:space="0" w:color="auto"/>
      </w:divBdr>
    </w:div>
    <w:div w:id="112989805">
      <w:bodyDiv w:val="1"/>
      <w:marLeft w:val="0"/>
      <w:marRight w:val="0"/>
      <w:marTop w:val="0"/>
      <w:marBottom w:val="0"/>
      <w:divBdr>
        <w:top w:val="none" w:sz="0" w:space="0" w:color="auto"/>
        <w:left w:val="none" w:sz="0" w:space="0" w:color="auto"/>
        <w:bottom w:val="none" w:sz="0" w:space="0" w:color="auto"/>
        <w:right w:val="none" w:sz="0" w:space="0" w:color="auto"/>
      </w:divBdr>
    </w:div>
    <w:div w:id="114062809">
      <w:bodyDiv w:val="1"/>
      <w:marLeft w:val="0"/>
      <w:marRight w:val="0"/>
      <w:marTop w:val="0"/>
      <w:marBottom w:val="0"/>
      <w:divBdr>
        <w:top w:val="none" w:sz="0" w:space="0" w:color="auto"/>
        <w:left w:val="none" w:sz="0" w:space="0" w:color="auto"/>
        <w:bottom w:val="none" w:sz="0" w:space="0" w:color="auto"/>
        <w:right w:val="none" w:sz="0" w:space="0" w:color="auto"/>
      </w:divBdr>
    </w:div>
    <w:div w:id="116030568">
      <w:bodyDiv w:val="1"/>
      <w:marLeft w:val="0"/>
      <w:marRight w:val="0"/>
      <w:marTop w:val="0"/>
      <w:marBottom w:val="0"/>
      <w:divBdr>
        <w:top w:val="none" w:sz="0" w:space="0" w:color="auto"/>
        <w:left w:val="none" w:sz="0" w:space="0" w:color="auto"/>
        <w:bottom w:val="none" w:sz="0" w:space="0" w:color="auto"/>
        <w:right w:val="none" w:sz="0" w:space="0" w:color="auto"/>
      </w:divBdr>
    </w:div>
    <w:div w:id="117459798">
      <w:bodyDiv w:val="1"/>
      <w:marLeft w:val="0"/>
      <w:marRight w:val="0"/>
      <w:marTop w:val="0"/>
      <w:marBottom w:val="0"/>
      <w:divBdr>
        <w:top w:val="none" w:sz="0" w:space="0" w:color="auto"/>
        <w:left w:val="none" w:sz="0" w:space="0" w:color="auto"/>
        <w:bottom w:val="none" w:sz="0" w:space="0" w:color="auto"/>
        <w:right w:val="none" w:sz="0" w:space="0" w:color="auto"/>
      </w:divBdr>
    </w:div>
    <w:div w:id="120540407">
      <w:bodyDiv w:val="1"/>
      <w:marLeft w:val="0"/>
      <w:marRight w:val="0"/>
      <w:marTop w:val="0"/>
      <w:marBottom w:val="0"/>
      <w:divBdr>
        <w:top w:val="none" w:sz="0" w:space="0" w:color="auto"/>
        <w:left w:val="none" w:sz="0" w:space="0" w:color="auto"/>
        <w:bottom w:val="none" w:sz="0" w:space="0" w:color="auto"/>
        <w:right w:val="none" w:sz="0" w:space="0" w:color="auto"/>
      </w:divBdr>
    </w:div>
    <w:div w:id="122891811">
      <w:bodyDiv w:val="1"/>
      <w:marLeft w:val="0"/>
      <w:marRight w:val="0"/>
      <w:marTop w:val="0"/>
      <w:marBottom w:val="0"/>
      <w:divBdr>
        <w:top w:val="none" w:sz="0" w:space="0" w:color="auto"/>
        <w:left w:val="none" w:sz="0" w:space="0" w:color="auto"/>
        <w:bottom w:val="none" w:sz="0" w:space="0" w:color="auto"/>
        <w:right w:val="none" w:sz="0" w:space="0" w:color="auto"/>
      </w:divBdr>
    </w:div>
    <w:div w:id="123356137">
      <w:bodyDiv w:val="1"/>
      <w:marLeft w:val="0"/>
      <w:marRight w:val="0"/>
      <w:marTop w:val="0"/>
      <w:marBottom w:val="0"/>
      <w:divBdr>
        <w:top w:val="none" w:sz="0" w:space="0" w:color="auto"/>
        <w:left w:val="none" w:sz="0" w:space="0" w:color="auto"/>
        <w:bottom w:val="none" w:sz="0" w:space="0" w:color="auto"/>
        <w:right w:val="none" w:sz="0" w:space="0" w:color="auto"/>
      </w:divBdr>
    </w:div>
    <w:div w:id="124277273">
      <w:bodyDiv w:val="1"/>
      <w:marLeft w:val="0"/>
      <w:marRight w:val="0"/>
      <w:marTop w:val="0"/>
      <w:marBottom w:val="0"/>
      <w:divBdr>
        <w:top w:val="none" w:sz="0" w:space="0" w:color="auto"/>
        <w:left w:val="none" w:sz="0" w:space="0" w:color="auto"/>
        <w:bottom w:val="none" w:sz="0" w:space="0" w:color="auto"/>
        <w:right w:val="none" w:sz="0" w:space="0" w:color="auto"/>
      </w:divBdr>
    </w:div>
    <w:div w:id="124395681">
      <w:bodyDiv w:val="1"/>
      <w:marLeft w:val="0"/>
      <w:marRight w:val="0"/>
      <w:marTop w:val="0"/>
      <w:marBottom w:val="0"/>
      <w:divBdr>
        <w:top w:val="none" w:sz="0" w:space="0" w:color="auto"/>
        <w:left w:val="none" w:sz="0" w:space="0" w:color="auto"/>
        <w:bottom w:val="none" w:sz="0" w:space="0" w:color="auto"/>
        <w:right w:val="none" w:sz="0" w:space="0" w:color="auto"/>
      </w:divBdr>
    </w:div>
    <w:div w:id="125437107">
      <w:bodyDiv w:val="1"/>
      <w:marLeft w:val="0"/>
      <w:marRight w:val="0"/>
      <w:marTop w:val="0"/>
      <w:marBottom w:val="0"/>
      <w:divBdr>
        <w:top w:val="none" w:sz="0" w:space="0" w:color="auto"/>
        <w:left w:val="none" w:sz="0" w:space="0" w:color="auto"/>
        <w:bottom w:val="none" w:sz="0" w:space="0" w:color="auto"/>
        <w:right w:val="none" w:sz="0" w:space="0" w:color="auto"/>
      </w:divBdr>
    </w:div>
    <w:div w:id="126555988">
      <w:bodyDiv w:val="1"/>
      <w:marLeft w:val="0"/>
      <w:marRight w:val="0"/>
      <w:marTop w:val="0"/>
      <w:marBottom w:val="0"/>
      <w:divBdr>
        <w:top w:val="none" w:sz="0" w:space="0" w:color="auto"/>
        <w:left w:val="none" w:sz="0" w:space="0" w:color="auto"/>
        <w:bottom w:val="none" w:sz="0" w:space="0" w:color="auto"/>
        <w:right w:val="none" w:sz="0" w:space="0" w:color="auto"/>
      </w:divBdr>
    </w:div>
    <w:div w:id="140000879">
      <w:bodyDiv w:val="1"/>
      <w:marLeft w:val="0"/>
      <w:marRight w:val="0"/>
      <w:marTop w:val="0"/>
      <w:marBottom w:val="0"/>
      <w:divBdr>
        <w:top w:val="none" w:sz="0" w:space="0" w:color="auto"/>
        <w:left w:val="none" w:sz="0" w:space="0" w:color="auto"/>
        <w:bottom w:val="none" w:sz="0" w:space="0" w:color="auto"/>
        <w:right w:val="none" w:sz="0" w:space="0" w:color="auto"/>
      </w:divBdr>
    </w:div>
    <w:div w:id="143352788">
      <w:bodyDiv w:val="1"/>
      <w:marLeft w:val="0"/>
      <w:marRight w:val="0"/>
      <w:marTop w:val="0"/>
      <w:marBottom w:val="0"/>
      <w:divBdr>
        <w:top w:val="none" w:sz="0" w:space="0" w:color="auto"/>
        <w:left w:val="none" w:sz="0" w:space="0" w:color="auto"/>
        <w:bottom w:val="none" w:sz="0" w:space="0" w:color="auto"/>
        <w:right w:val="none" w:sz="0" w:space="0" w:color="auto"/>
      </w:divBdr>
    </w:div>
    <w:div w:id="143744307">
      <w:bodyDiv w:val="1"/>
      <w:marLeft w:val="0"/>
      <w:marRight w:val="0"/>
      <w:marTop w:val="0"/>
      <w:marBottom w:val="0"/>
      <w:divBdr>
        <w:top w:val="none" w:sz="0" w:space="0" w:color="auto"/>
        <w:left w:val="none" w:sz="0" w:space="0" w:color="auto"/>
        <w:bottom w:val="none" w:sz="0" w:space="0" w:color="auto"/>
        <w:right w:val="none" w:sz="0" w:space="0" w:color="auto"/>
      </w:divBdr>
    </w:div>
    <w:div w:id="145753790">
      <w:bodyDiv w:val="1"/>
      <w:marLeft w:val="0"/>
      <w:marRight w:val="0"/>
      <w:marTop w:val="0"/>
      <w:marBottom w:val="0"/>
      <w:divBdr>
        <w:top w:val="none" w:sz="0" w:space="0" w:color="auto"/>
        <w:left w:val="none" w:sz="0" w:space="0" w:color="auto"/>
        <w:bottom w:val="none" w:sz="0" w:space="0" w:color="auto"/>
        <w:right w:val="none" w:sz="0" w:space="0" w:color="auto"/>
      </w:divBdr>
    </w:div>
    <w:div w:id="147409519">
      <w:bodyDiv w:val="1"/>
      <w:marLeft w:val="0"/>
      <w:marRight w:val="0"/>
      <w:marTop w:val="0"/>
      <w:marBottom w:val="0"/>
      <w:divBdr>
        <w:top w:val="none" w:sz="0" w:space="0" w:color="auto"/>
        <w:left w:val="none" w:sz="0" w:space="0" w:color="auto"/>
        <w:bottom w:val="none" w:sz="0" w:space="0" w:color="auto"/>
        <w:right w:val="none" w:sz="0" w:space="0" w:color="auto"/>
      </w:divBdr>
    </w:div>
    <w:div w:id="155809257">
      <w:bodyDiv w:val="1"/>
      <w:marLeft w:val="0"/>
      <w:marRight w:val="0"/>
      <w:marTop w:val="0"/>
      <w:marBottom w:val="0"/>
      <w:divBdr>
        <w:top w:val="none" w:sz="0" w:space="0" w:color="auto"/>
        <w:left w:val="none" w:sz="0" w:space="0" w:color="auto"/>
        <w:bottom w:val="none" w:sz="0" w:space="0" w:color="auto"/>
        <w:right w:val="none" w:sz="0" w:space="0" w:color="auto"/>
      </w:divBdr>
    </w:div>
    <w:div w:id="157229141">
      <w:bodyDiv w:val="1"/>
      <w:marLeft w:val="0"/>
      <w:marRight w:val="0"/>
      <w:marTop w:val="0"/>
      <w:marBottom w:val="0"/>
      <w:divBdr>
        <w:top w:val="none" w:sz="0" w:space="0" w:color="auto"/>
        <w:left w:val="none" w:sz="0" w:space="0" w:color="auto"/>
        <w:bottom w:val="none" w:sz="0" w:space="0" w:color="auto"/>
        <w:right w:val="none" w:sz="0" w:space="0" w:color="auto"/>
      </w:divBdr>
    </w:div>
    <w:div w:id="158884362">
      <w:bodyDiv w:val="1"/>
      <w:marLeft w:val="0"/>
      <w:marRight w:val="0"/>
      <w:marTop w:val="0"/>
      <w:marBottom w:val="0"/>
      <w:divBdr>
        <w:top w:val="none" w:sz="0" w:space="0" w:color="auto"/>
        <w:left w:val="none" w:sz="0" w:space="0" w:color="auto"/>
        <w:bottom w:val="none" w:sz="0" w:space="0" w:color="auto"/>
        <w:right w:val="none" w:sz="0" w:space="0" w:color="auto"/>
      </w:divBdr>
    </w:div>
    <w:div w:id="159737726">
      <w:bodyDiv w:val="1"/>
      <w:marLeft w:val="0"/>
      <w:marRight w:val="0"/>
      <w:marTop w:val="0"/>
      <w:marBottom w:val="0"/>
      <w:divBdr>
        <w:top w:val="none" w:sz="0" w:space="0" w:color="auto"/>
        <w:left w:val="none" w:sz="0" w:space="0" w:color="auto"/>
        <w:bottom w:val="none" w:sz="0" w:space="0" w:color="auto"/>
        <w:right w:val="none" w:sz="0" w:space="0" w:color="auto"/>
      </w:divBdr>
    </w:div>
    <w:div w:id="161287563">
      <w:bodyDiv w:val="1"/>
      <w:marLeft w:val="0"/>
      <w:marRight w:val="0"/>
      <w:marTop w:val="0"/>
      <w:marBottom w:val="0"/>
      <w:divBdr>
        <w:top w:val="none" w:sz="0" w:space="0" w:color="auto"/>
        <w:left w:val="none" w:sz="0" w:space="0" w:color="auto"/>
        <w:bottom w:val="none" w:sz="0" w:space="0" w:color="auto"/>
        <w:right w:val="none" w:sz="0" w:space="0" w:color="auto"/>
      </w:divBdr>
    </w:div>
    <w:div w:id="171115639">
      <w:bodyDiv w:val="1"/>
      <w:marLeft w:val="0"/>
      <w:marRight w:val="0"/>
      <w:marTop w:val="0"/>
      <w:marBottom w:val="0"/>
      <w:divBdr>
        <w:top w:val="none" w:sz="0" w:space="0" w:color="auto"/>
        <w:left w:val="none" w:sz="0" w:space="0" w:color="auto"/>
        <w:bottom w:val="none" w:sz="0" w:space="0" w:color="auto"/>
        <w:right w:val="none" w:sz="0" w:space="0" w:color="auto"/>
      </w:divBdr>
    </w:div>
    <w:div w:id="177890718">
      <w:bodyDiv w:val="1"/>
      <w:marLeft w:val="0"/>
      <w:marRight w:val="0"/>
      <w:marTop w:val="0"/>
      <w:marBottom w:val="0"/>
      <w:divBdr>
        <w:top w:val="none" w:sz="0" w:space="0" w:color="auto"/>
        <w:left w:val="none" w:sz="0" w:space="0" w:color="auto"/>
        <w:bottom w:val="none" w:sz="0" w:space="0" w:color="auto"/>
        <w:right w:val="none" w:sz="0" w:space="0" w:color="auto"/>
      </w:divBdr>
    </w:div>
    <w:div w:id="178544705">
      <w:bodyDiv w:val="1"/>
      <w:marLeft w:val="0"/>
      <w:marRight w:val="0"/>
      <w:marTop w:val="0"/>
      <w:marBottom w:val="0"/>
      <w:divBdr>
        <w:top w:val="none" w:sz="0" w:space="0" w:color="auto"/>
        <w:left w:val="none" w:sz="0" w:space="0" w:color="auto"/>
        <w:bottom w:val="none" w:sz="0" w:space="0" w:color="auto"/>
        <w:right w:val="none" w:sz="0" w:space="0" w:color="auto"/>
      </w:divBdr>
    </w:div>
    <w:div w:id="180553588">
      <w:bodyDiv w:val="1"/>
      <w:marLeft w:val="0"/>
      <w:marRight w:val="0"/>
      <w:marTop w:val="0"/>
      <w:marBottom w:val="0"/>
      <w:divBdr>
        <w:top w:val="none" w:sz="0" w:space="0" w:color="auto"/>
        <w:left w:val="none" w:sz="0" w:space="0" w:color="auto"/>
        <w:bottom w:val="none" w:sz="0" w:space="0" w:color="auto"/>
        <w:right w:val="none" w:sz="0" w:space="0" w:color="auto"/>
      </w:divBdr>
    </w:div>
    <w:div w:id="187063597">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0993958">
      <w:bodyDiv w:val="1"/>
      <w:marLeft w:val="0"/>
      <w:marRight w:val="0"/>
      <w:marTop w:val="0"/>
      <w:marBottom w:val="0"/>
      <w:divBdr>
        <w:top w:val="none" w:sz="0" w:space="0" w:color="auto"/>
        <w:left w:val="none" w:sz="0" w:space="0" w:color="auto"/>
        <w:bottom w:val="none" w:sz="0" w:space="0" w:color="auto"/>
        <w:right w:val="none" w:sz="0" w:space="0" w:color="auto"/>
      </w:divBdr>
    </w:div>
    <w:div w:id="191185010">
      <w:bodyDiv w:val="1"/>
      <w:marLeft w:val="0"/>
      <w:marRight w:val="0"/>
      <w:marTop w:val="0"/>
      <w:marBottom w:val="0"/>
      <w:divBdr>
        <w:top w:val="none" w:sz="0" w:space="0" w:color="auto"/>
        <w:left w:val="none" w:sz="0" w:space="0" w:color="auto"/>
        <w:bottom w:val="none" w:sz="0" w:space="0" w:color="auto"/>
        <w:right w:val="none" w:sz="0" w:space="0" w:color="auto"/>
      </w:divBdr>
    </w:div>
    <w:div w:id="191577258">
      <w:bodyDiv w:val="1"/>
      <w:marLeft w:val="0"/>
      <w:marRight w:val="0"/>
      <w:marTop w:val="0"/>
      <w:marBottom w:val="0"/>
      <w:divBdr>
        <w:top w:val="none" w:sz="0" w:space="0" w:color="auto"/>
        <w:left w:val="none" w:sz="0" w:space="0" w:color="auto"/>
        <w:bottom w:val="none" w:sz="0" w:space="0" w:color="auto"/>
        <w:right w:val="none" w:sz="0" w:space="0" w:color="auto"/>
      </w:divBdr>
    </w:div>
    <w:div w:id="192378493">
      <w:bodyDiv w:val="1"/>
      <w:marLeft w:val="0"/>
      <w:marRight w:val="0"/>
      <w:marTop w:val="0"/>
      <w:marBottom w:val="0"/>
      <w:divBdr>
        <w:top w:val="none" w:sz="0" w:space="0" w:color="auto"/>
        <w:left w:val="none" w:sz="0" w:space="0" w:color="auto"/>
        <w:bottom w:val="none" w:sz="0" w:space="0" w:color="auto"/>
        <w:right w:val="none" w:sz="0" w:space="0" w:color="auto"/>
      </w:divBdr>
    </w:div>
    <w:div w:id="193689622">
      <w:bodyDiv w:val="1"/>
      <w:marLeft w:val="0"/>
      <w:marRight w:val="0"/>
      <w:marTop w:val="0"/>
      <w:marBottom w:val="0"/>
      <w:divBdr>
        <w:top w:val="none" w:sz="0" w:space="0" w:color="auto"/>
        <w:left w:val="none" w:sz="0" w:space="0" w:color="auto"/>
        <w:bottom w:val="none" w:sz="0" w:space="0" w:color="auto"/>
        <w:right w:val="none" w:sz="0" w:space="0" w:color="auto"/>
      </w:divBdr>
    </w:div>
    <w:div w:id="194269063">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196547891">
      <w:bodyDiv w:val="1"/>
      <w:marLeft w:val="0"/>
      <w:marRight w:val="0"/>
      <w:marTop w:val="0"/>
      <w:marBottom w:val="0"/>
      <w:divBdr>
        <w:top w:val="none" w:sz="0" w:space="0" w:color="auto"/>
        <w:left w:val="none" w:sz="0" w:space="0" w:color="auto"/>
        <w:bottom w:val="none" w:sz="0" w:space="0" w:color="auto"/>
        <w:right w:val="none" w:sz="0" w:space="0" w:color="auto"/>
      </w:divBdr>
    </w:div>
    <w:div w:id="197014549">
      <w:bodyDiv w:val="1"/>
      <w:marLeft w:val="0"/>
      <w:marRight w:val="0"/>
      <w:marTop w:val="0"/>
      <w:marBottom w:val="0"/>
      <w:divBdr>
        <w:top w:val="none" w:sz="0" w:space="0" w:color="auto"/>
        <w:left w:val="none" w:sz="0" w:space="0" w:color="auto"/>
        <w:bottom w:val="none" w:sz="0" w:space="0" w:color="auto"/>
        <w:right w:val="none" w:sz="0" w:space="0" w:color="auto"/>
      </w:divBdr>
    </w:div>
    <w:div w:id="198472929">
      <w:bodyDiv w:val="1"/>
      <w:marLeft w:val="0"/>
      <w:marRight w:val="0"/>
      <w:marTop w:val="0"/>
      <w:marBottom w:val="0"/>
      <w:divBdr>
        <w:top w:val="none" w:sz="0" w:space="0" w:color="auto"/>
        <w:left w:val="none" w:sz="0" w:space="0" w:color="auto"/>
        <w:bottom w:val="none" w:sz="0" w:space="0" w:color="auto"/>
        <w:right w:val="none" w:sz="0" w:space="0" w:color="auto"/>
      </w:divBdr>
    </w:div>
    <w:div w:id="199323035">
      <w:bodyDiv w:val="1"/>
      <w:marLeft w:val="0"/>
      <w:marRight w:val="0"/>
      <w:marTop w:val="0"/>
      <w:marBottom w:val="0"/>
      <w:divBdr>
        <w:top w:val="none" w:sz="0" w:space="0" w:color="auto"/>
        <w:left w:val="none" w:sz="0" w:space="0" w:color="auto"/>
        <w:bottom w:val="none" w:sz="0" w:space="0" w:color="auto"/>
        <w:right w:val="none" w:sz="0" w:space="0" w:color="auto"/>
      </w:divBdr>
    </w:div>
    <w:div w:id="200367021">
      <w:bodyDiv w:val="1"/>
      <w:marLeft w:val="0"/>
      <w:marRight w:val="0"/>
      <w:marTop w:val="0"/>
      <w:marBottom w:val="0"/>
      <w:divBdr>
        <w:top w:val="none" w:sz="0" w:space="0" w:color="auto"/>
        <w:left w:val="none" w:sz="0" w:space="0" w:color="auto"/>
        <w:bottom w:val="none" w:sz="0" w:space="0" w:color="auto"/>
        <w:right w:val="none" w:sz="0" w:space="0" w:color="auto"/>
      </w:divBdr>
    </w:div>
    <w:div w:id="201209101">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808090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10729870">
      <w:bodyDiv w:val="1"/>
      <w:marLeft w:val="0"/>
      <w:marRight w:val="0"/>
      <w:marTop w:val="0"/>
      <w:marBottom w:val="0"/>
      <w:divBdr>
        <w:top w:val="none" w:sz="0" w:space="0" w:color="auto"/>
        <w:left w:val="none" w:sz="0" w:space="0" w:color="auto"/>
        <w:bottom w:val="none" w:sz="0" w:space="0" w:color="auto"/>
        <w:right w:val="none" w:sz="0" w:space="0" w:color="auto"/>
      </w:divBdr>
    </w:div>
    <w:div w:id="214128312">
      <w:bodyDiv w:val="1"/>
      <w:marLeft w:val="0"/>
      <w:marRight w:val="0"/>
      <w:marTop w:val="0"/>
      <w:marBottom w:val="0"/>
      <w:divBdr>
        <w:top w:val="none" w:sz="0" w:space="0" w:color="auto"/>
        <w:left w:val="none" w:sz="0" w:space="0" w:color="auto"/>
        <w:bottom w:val="none" w:sz="0" w:space="0" w:color="auto"/>
        <w:right w:val="none" w:sz="0" w:space="0" w:color="auto"/>
      </w:divBdr>
    </w:div>
    <w:div w:id="214660047">
      <w:bodyDiv w:val="1"/>
      <w:marLeft w:val="0"/>
      <w:marRight w:val="0"/>
      <w:marTop w:val="0"/>
      <w:marBottom w:val="0"/>
      <w:divBdr>
        <w:top w:val="none" w:sz="0" w:space="0" w:color="auto"/>
        <w:left w:val="none" w:sz="0" w:space="0" w:color="auto"/>
        <w:bottom w:val="none" w:sz="0" w:space="0" w:color="auto"/>
        <w:right w:val="none" w:sz="0" w:space="0" w:color="auto"/>
      </w:divBdr>
    </w:div>
    <w:div w:id="218175885">
      <w:bodyDiv w:val="1"/>
      <w:marLeft w:val="0"/>
      <w:marRight w:val="0"/>
      <w:marTop w:val="0"/>
      <w:marBottom w:val="0"/>
      <w:divBdr>
        <w:top w:val="none" w:sz="0" w:space="0" w:color="auto"/>
        <w:left w:val="none" w:sz="0" w:space="0" w:color="auto"/>
        <w:bottom w:val="none" w:sz="0" w:space="0" w:color="auto"/>
        <w:right w:val="none" w:sz="0" w:space="0" w:color="auto"/>
      </w:divBdr>
    </w:div>
    <w:div w:id="221716055">
      <w:bodyDiv w:val="1"/>
      <w:marLeft w:val="0"/>
      <w:marRight w:val="0"/>
      <w:marTop w:val="0"/>
      <w:marBottom w:val="0"/>
      <w:divBdr>
        <w:top w:val="none" w:sz="0" w:space="0" w:color="auto"/>
        <w:left w:val="none" w:sz="0" w:space="0" w:color="auto"/>
        <w:bottom w:val="none" w:sz="0" w:space="0" w:color="auto"/>
        <w:right w:val="none" w:sz="0" w:space="0" w:color="auto"/>
      </w:divBdr>
    </w:div>
    <w:div w:id="225142814">
      <w:bodyDiv w:val="1"/>
      <w:marLeft w:val="0"/>
      <w:marRight w:val="0"/>
      <w:marTop w:val="0"/>
      <w:marBottom w:val="0"/>
      <w:divBdr>
        <w:top w:val="none" w:sz="0" w:space="0" w:color="auto"/>
        <w:left w:val="none" w:sz="0" w:space="0" w:color="auto"/>
        <w:bottom w:val="none" w:sz="0" w:space="0" w:color="auto"/>
        <w:right w:val="none" w:sz="0" w:space="0" w:color="auto"/>
      </w:divBdr>
    </w:div>
    <w:div w:id="225146623">
      <w:bodyDiv w:val="1"/>
      <w:marLeft w:val="0"/>
      <w:marRight w:val="0"/>
      <w:marTop w:val="0"/>
      <w:marBottom w:val="0"/>
      <w:divBdr>
        <w:top w:val="none" w:sz="0" w:space="0" w:color="auto"/>
        <w:left w:val="none" w:sz="0" w:space="0" w:color="auto"/>
        <w:bottom w:val="none" w:sz="0" w:space="0" w:color="auto"/>
        <w:right w:val="none" w:sz="0" w:space="0" w:color="auto"/>
      </w:divBdr>
    </w:div>
    <w:div w:id="226183989">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4165148">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38639712">
      <w:bodyDiv w:val="1"/>
      <w:marLeft w:val="0"/>
      <w:marRight w:val="0"/>
      <w:marTop w:val="0"/>
      <w:marBottom w:val="0"/>
      <w:divBdr>
        <w:top w:val="none" w:sz="0" w:space="0" w:color="auto"/>
        <w:left w:val="none" w:sz="0" w:space="0" w:color="auto"/>
        <w:bottom w:val="none" w:sz="0" w:space="0" w:color="auto"/>
        <w:right w:val="none" w:sz="0" w:space="0" w:color="auto"/>
      </w:divBdr>
    </w:div>
    <w:div w:id="246884968">
      <w:bodyDiv w:val="1"/>
      <w:marLeft w:val="0"/>
      <w:marRight w:val="0"/>
      <w:marTop w:val="0"/>
      <w:marBottom w:val="0"/>
      <w:divBdr>
        <w:top w:val="none" w:sz="0" w:space="0" w:color="auto"/>
        <w:left w:val="none" w:sz="0" w:space="0" w:color="auto"/>
        <w:bottom w:val="none" w:sz="0" w:space="0" w:color="auto"/>
        <w:right w:val="none" w:sz="0" w:space="0" w:color="auto"/>
      </w:divBdr>
    </w:div>
    <w:div w:id="247234027">
      <w:bodyDiv w:val="1"/>
      <w:marLeft w:val="0"/>
      <w:marRight w:val="0"/>
      <w:marTop w:val="0"/>
      <w:marBottom w:val="0"/>
      <w:divBdr>
        <w:top w:val="none" w:sz="0" w:space="0" w:color="auto"/>
        <w:left w:val="none" w:sz="0" w:space="0" w:color="auto"/>
        <w:bottom w:val="none" w:sz="0" w:space="0" w:color="auto"/>
        <w:right w:val="none" w:sz="0" w:space="0" w:color="auto"/>
      </w:divBdr>
    </w:div>
    <w:div w:id="249706119">
      <w:bodyDiv w:val="1"/>
      <w:marLeft w:val="0"/>
      <w:marRight w:val="0"/>
      <w:marTop w:val="0"/>
      <w:marBottom w:val="0"/>
      <w:divBdr>
        <w:top w:val="none" w:sz="0" w:space="0" w:color="auto"/>
        <w:left w:val="none" w:sz="0" w:space="0" w:color="auto"/>
        <w:bottom w:val="none" w:sz="0" w:space="0" w:color="auto"/>
        <w:right w:val="none" w:sz="0" w:space="0" w:color="auto"/>
      </w:divBdr>
    </w:div>
    <w:div w:id="249706570">
      <w:bodyDiv w:val="1"/>
      <w:marLeft w:val="0"/>
      <w:marRight w:val="0"/>
      <w:marTop w:val="0"/>
      <w:marBottom w:val="0"/>
      <w:divBdr>
        <w:top w:val="none" w:sz="0" w:space="0" w:color="auto"/>
        <w:left w:val="none" w:sz="0" w:space="0" w:color="auto"/>
        <w:bottom w:val="none" w:sz="0" w:space="0" w:color="auto"/>
        <w:right w:val="none" w:sz="0" w:space="0" w:color="auto"/>
      </w:divBdr>
    </w:div>
    <w:div w:id="257759176">
      <w:bodyDiv w:val="1"/>
      <w:marLeft w:val="0"/>
      <w:marRight w:val="0"/>
      <w:marTop w:val="0"/>
      <w:marBottom w:val="0"/>
      <w:divBdr>
        <w:top w:val="none" w:sz="0" w:space="0" w:color="auto"/>
        <w:left w:val="none" w:sz="0" w:space="0" w:color="auto"/>
        <w:bottom w:val="none" w:sz="0" w:space="0" w:color="auto"/>
        <w:right w:val="none" w:sz="0" w:space="0" w:color="auto"/>
      </w:divBdr>
    </w:div>
    <w:div w:id="258025777">
      <w:bodyDiv w:val="1"/>
      <w:marLeft w:val="0"/>
      <w:marRight w:val="0"/>
      <w:marTop w:val="0"/>
      <w:marBottom w:val="0"/>
      <w:divBdr>
        <w:top w:val="none" w:sz="0" w:space="0" w:color="auto"/>
        <w:left w:val="none" w:sz="0" w:space="0" w:color="auto"/>
        <w:bottom w:val="none" w:sz="0" w:space="0" w:color="auto"/>
        <w:right w:val="none" w:sz="0" w:space="0" w:color="auto"/>
      </w:divBdr>
    </w:div>
    <w:div w:id="260454429">
      <w:bodyDiv w:val="1"/>
      <w:marLeft w:val="0"/>
      <w:marRight w:val="0"/>
      <w:marTop w:val="0"/>
      <w:marBottom w:val="0"/>
      <w:divBdr>
        <w:top w:val="none" w:sz="0" w:space="0" w:color="auto"/>
        <w:left w:val="none" w:sz="0" w:space="0" w:color="auto"/>
        <w:bottom w:val="none" w:sz="0" w:space="0" w:color="auto"/>
        <w:right w:val="none" w:sz="0" w:space="0" w:color="auto"/>
      </w:divBdr>
    </w:div>
    <w:div w:id="260846268">
      <w:bodyDiv w:val="1"/>
      <w:marLeft w:val="0"/>
      <w:marRight w:val="0"/>
      <w:marTop w:val="0"/>
      <w:marBottom w:val="0"/>
      <w:divBdr>
        <w:top w:val="none" w:sz="0" w:space="0" w:color="auto"/>
        <w:left w:val="none" w:sz="0" w:space="0" w:color="auto"/>
        <w:bottom w:val="none" w:sz="0" w:space="0" w:color="auto"/>
        <w:right w:val="none" w:sz="0" w:space="0" w:color="auto"/>
      </w:divBdr>
    </w:div>
    <w:div w:id="262691398">
      <w:bodyDiv w:val="1"/>
      <w:marLeft w:val="0"/>
      <w:marRight w:val="0"/>
      <w:marTop w:val="0"/>
      <w:marBottom w:val="0"/>
      <w:divBdr>
        <w:top w:val="none" w:sz="0" w:space="0" w:color="auto"/>
        <w:left w:val="none" w:sz="0" w:space="0" w:color="auto"/>
        <w:bottom w:val="none" w:sz="0" w:space="0" w:color="auto"/>
        <w:right w:val="none" w:sz="0" w:space="0" w:color="auto"/>
      </w:divBdr>
    </w:div>
    <w:div w:id="262954150">
      <w:bodyDiv w:val="1"/>
      <w:marLeft w:val="0"/>
      <w:marRight w:val="0"/>
      <w:marTop w:val="0"/>
      <w:marBottom w:val="0"/>
      <w:divBdr>
        <w:top w:val="none" w:sz="0" w:space="0" w:color="auto"/>
        <w:left w:val="none" w:sz="0" w:space="0" w:color="auto"/>
        <w:bottom w:val="none" w:sz="0" w:space="0" w:color="auto"/>
        <w:right w:val="none" w:sz="0" w:space="0" w:color="auto"/>
      </w:divBdr>
    </w:div>
    <w:div w:id="266278937">
      <w:bodyDiv w:val="1"/>
      <w:marLeft w:val="0"/>
      <w:marRight w:val="0"/>
      <w:marTop w:val="0"/>
      <w:marBottom w:val="0"/>
      <w:divBdr>
        <w:top w:val="none" w:sz="0" w:space="0" w:color="auto"/>
        <w:left w:val="none" w:sz="0" w:space="0" w:color="auto"/>
        <w:bottom w:val="none" w:sz="0" w:space="0" w:color="auto"/>
        <w:right w:val="none" w:sz="0" w:space="0" w:color="auto"/>
      </w:divBdr>
    </w:div>
    <w:div w:id="268121292">
      <w:bodyDiv w:val="1"/>
      <w:marLeft w:val="0"/>
      <w:marRight w:val="0"/>
      <w:marTop w:val="0"/>
      <w:marBottom w:val="0"/>
      <w:divBdr>
        <w:top w:val="none" w:sz="0" w:space="0" w:color="auto"/>
        <w:left w:val="none" w:sz="0" w:space="0" w:color="auto"/>
        <w:bottom w:val="none" w:sz="0" w:space="0" w:color="auto"/>
        <w:right w:val="none" w:sz="0" w:space="0" w:color="auto"/>
      </w:divBdr>
    </w:div>
    <w:div w:id="268859264">
      <w:bodyDiv w:val="1"/>
      <w:marLeft w:val="0"/>
      <w:marRight w:val="0"/>
      <w:marTop w:val="0"/>
      <w:marBottom w:val="0"/>
      <w:divBdr>
        <w:top w:val="none" w:sz="0" w:space="0" w:color="auto"/>
        <w:left w:val="none" w:sz="0" w:space="0" w:color="auto"/>
        <w:bottom w:val="none" w:sz="0" w:space="0" w:color="auto"/>
        <w:right w:val="none" w:sz="0" w:space="0" w:color="auto"/>
      </w:divBdr>
    </w:div>
    <w:div w:id="279188843">
      <w:bodyDiv w:val="1"/>
      <w:marLeft w:val="0"/>
      <w:marRight w:val="0"/>
      <w:marTop w:val="0"/>
      <w:marBottom w:val="0"/>
      <w:divBdr>
        <w:top w:val="none" w:sz="0" w:space="0" w:color="auto"/>
        <w:left w:val="none" w:sz="0" w:space="0" w:color="auto"/>
        <w:bottom w:val="none" w:sz="0" w:space="0" w:color="auto"/>
        <w:right w:val="none" w:sz="0" w:space="0" w:color="auto"/>
      </w:divBdr>
    </w:div>
    <w:div w:id="283192250">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85822034">
      <w:bodyDiv w:val="1"/>
      <w:marLeft w:val="0"/>
      <w:marRight w:val="0"/>
      <w:marTop w:val="0"/>
      <w:marBottom w:val="0"/>
      <w:divBdr>
        <w:top w:val="none" w:sz="0" w:space="0" w:color="auto"/>
        <w:left w:val="none" w:sz="0" w:space="0" w:color="auto"/>
        <w:bottom w:val="none" w:sz="0" w:space="0" w:color="auto"/>
        <w:right w:val="none" w:sz="0" w:space="0" w:color="auto"/>
      </w:divBdr>
      <w:divsChild>
        <w:div w:id="1154956322">
          <w:marLeft w:val="0"/>
          <w:marRight w:val="0"/>
          <w:marTop w:val="0"/>
          <w:marBottom w:val="0"/>
          <w:divBdr>
            <w:top w:val="none" w:sz="0" w:space="0" w:color="auto"/>
            <w:left w:val="none" w:sz="0" w:space="0" w:color="auto"/>
            <w:bottom w:val="none" w:sz="0" w:space="0" w:color="auto"/>
            <w:right w:val="none" w:sz="0" w:space="0" w:color="auto"/>
          </w:divBdr>
          <w:divsChild>
            <w:div w:id="955721415">
              <w:marLeft w:val="0"/>
              <w:marRight w:val="0"/>
              <w:marTop w:val="0"/>
              <w:marBottom w:val="0"/>
              <w:divBdr>
                <w:top w:val="none" w:sz="0" w:space="0" w:color="auto"/>
                <w:left w:val="none" w:sz="0" w:space="0" w:color="auto"/>
                <w:bottom w:val="none" w:sz="0" w:space="0" w:color="auto"/>
                <w:right w:val="none" w:sz="0" w:space="0" w:color="auto"/>
              </w:divBdr>
              <w:divsChild>
                <w:div w:id="1009020827">
                  <w:marLeft w:val="0"/>
                  <w:marRight w:val="0"/>
                  <w:marTop w:val="0"/>
                  <w:marBottom w:val="0"/>
                  <w:divBdr>
                    <w:top w:val="none" w:sz="0" w:space="0" w:color="auto"/>
                    <w:left w:val="none" w:sz="0" w:space="0" w:color="auto"/>
                    <w:bottom w:val="none" w:sz="0" w:space="0" w:color="auto"/>
                    <w:right w:val="none" w:sz="0" w:space="0" w:color="auto"/>
                  </w:divBdr>
                  <w:divsChild>
                    <w:div w:id="1848402972">
                      <w:marLeft w:val="0"/>
                      <w:marRight w:val="0"/>
                      <w:marTop w:val="0"/>
                      <w:marBottom w:val="0"/>
                      <w:divBdr>
                        <w:top w:val="none" w:sz="0" w:space="0" w:color="auto"/>
                        <w:left w:val="none" w:sz="0" w:space="0" w:color="auto"/>
                        <w:bottom w:val="none" w:sz="0" w:space="0" w:color="auto"/>
                        <w:right w:val="none" w:sz="0" w:space="0" w:color="auto"/>
                      </w:divBdr>
                      <w:divsChild>
                        <w:div w:id="336084012">
                          <w:marLeft w:val="0"/>
                          <w:marRight w:val="0"/>
                          <w:marTop w:val="0"/>
                          <w:marBottom w:val="0"/>
                          <w:divBdr>
                            <w:top w:val="none" w:sz="0" w:space="0" w:color="auto"/>
                            <w:left w:val="none" w:sz="0" w:space="0" w:color="auto"/>
                            <w:bottom w:val="none" w:sz="0" w:space="0" w:color="auto"/>
                            <w:right w:val="none" w:sz="0" w:space="0" w:color="auto"/>
                          </w:divBdr>
                          <w:divsChild>
                            <w:div w:id="17789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277087">
      <w:bodyDiv w:val="1"/>
      <w:marLeft w:val="0"/>
      <w:marRight w:val="0"/>
      <w:marTop w:val="0"/>
      <w:marBottom w:val="0"/>
      <w:divBdr>
        <w:top w:val="none" w:sz="0" w:space="0" w:color="auto"/>
        <w:left w:val="none" w:sz="0" w:space="0" w:color="auto"/>
        <w:bottom w:val="none" w:sz="0" w:space="0" w:color="auto"/>
        <w:right w:val="none" w:sz="0" w:space="0" w:color="auto"/>
      </w:divBdr>
    </w:div>
    <w:div w:id="292758425">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296376273">
      <w:bodyDiv w:val="1"/>
      <w:marLeft w:val="0"/>
      <w:marRight w:val="0"/>
      <w:marTop w:val="0"/>
      <w:marBottom w:val="0"/>
      <w:divBdr>
        <w:top w:val="none" w:sz="0" w:space="0" w:color="auto"/>
        <w:left w:val="none" w:sz="0" w:space="0" w:color="auto"/>
        <w:bottom w:val="none" w:sz="0" w:space="0" w:color="auto"/>
        <w:right w:val="none" w:sz="0" w:space="0" w:color="auto"/>
      </w:divBdr>
    </w:div>
    <w:div w:id="297343929">
      <w:bodyDiv w:val="1"/>
      <w:marLeft w:val="0"/>
      <w:marRight w:val="0"/>
      <w:marTop w:val="0"/>
      <w:marBottom w:val="0"/>
      <w:divBdr>
        <w:top w:val="none" w:sz="0" w:space="0" w:color="auto"/>
        <w:left w:val="none" w:sz="0" w:space="0" w:color="auto"/>
        <w:bottom w:val="none" w:sz="0" w:space="0" w:color="auto"/>
        <w:right w:val="none" w:sz="0" w:space="0" w:color="auto"/>
      </w:divBdr>
    </w:div>
    <w:div w:id="300154895">
      <w:bodyDiv w:val="1"/>
      <w:marLeft w:val="0"/>
      <w:marRight w:val="0"/>
      <w:marTop w:val="0"/>
      <w:marBottom w:val="0"/>
      <w:divBdr>
        <w:top w:val="none" w:sz="0" w:space="0" w:color="auto"/>
        <w:left w:val="none" w:sz="0" w:space="0" w:color="auto"/>
        <w:bottom w:val="none" w:sz="0" w:space="0" w:color="auto"/>
        <w:right w:val="none" w:sz="0" w:space="0" w:color="auto"/>
      </w:divBdr>
    </w:div>
    <w:div w:id="300886471">
      <w:bodyDiv w:val="1"/>
      <w:marLeft w:val="0"/>
      <w:marRight w:val="0"/>
      <w:marTop w:val="0"/>
      <w:marBottom w:val="0"/>
      <w:divBdr>
        <w:top w:val="none" w:sz="0" w:space="0" w:color="auto"/>
        <w:left w:val="none" w:sz="0" w:space="0" w:color="auto"/>
        <w:bottom w:val="none" w:sz="0" w:space="0" w:color="auto"/>
        <w:right w:val="none" w:sz="0" w:space="0" w:color="auto"/>
      </w:divBdr>
    </w:div>
    <w:div w:id="308751792">
      <w:bodyDiv w:val="1"/>
      <w:marLeft w:val="0"/>
      <w:marRight w:val="0"/>
      <w:marTop w:val="0"/>
      <w:marBottom w:val="0"/>
      <w:divBdr>
        <w:top w:val="none" w:sz="0" w:space="0" w:color="auto"/>
        <w:left w:val="none" w:sz="0" w:space="0" w:color="auto"/>
        <w:bottom w:val="none" w:sz="0" w:space="0" w:color="auto"/>
        <w:right w:val="none" w:sz="0" w:space="0" w:color="auto"/>
      </w:divBdr>
    </w:div>
    <w:div w:id="310671647">
      <w:bodyDiv w:val="1"/>
      <w:marLeft w:val="0"/>
      <w:marRight w:val="0"/>
      <w:marTop w:val="0"/>
      <w:marBottom w:val="0"/>
      <w:divBdr>
        <w:top w:val="none" w:sz="0" w:space="0" w:color="auto"/>
        <w:left w:val="none" w:sz="0" w:space="0" w:color="auto"/>
        <w:bottom w:val="none" w:sz="0" w:space="0" w:color="auto"/>
        <w:right w:val="none" w:sz="0" w:space="0" w:color="auto"/>
      </w:divBdr>
    </w:div>
    <w:div w:id="311721239">
      <w:bodyDiv w:val="1"/>
      <w:marLeft w:val="0"/>
      <w:marRight w:val="0"/>
      <w:marTop w:val="0"/>
      <w:marBottom w:val="0"/>
      <w:divBdr>
        <w:top w:val="none" w:sz="0" w:space="0" w:color="auto"/>
        <w:left w:val="none" w:sz="0" w:space="0" w:color="auto"/>
        <w:bottom w:val="none" w:sz="0" w:space="0" w:color="auto"/>
        <w:right w:val="none" w:sz="0" w:space="0" w:color="auto"/>
      </w:divBdr>
    </w:div>
    <w:div w:id="313611622">
      <w:bodyDiv w:val="1"/>
      <w:marLeft w:val="0"/>
      <w:marRight w:val="0"/>
      <w:marTop w:val="0"/>
      <w:marBottom w:val="0"/>
      <w:divBdr>
        <w:top w:val="none" w:sz="0" w:space="0" w:color="auto"/>
        <w:left w:val="none" w:sz="0" w:space="0" w:color="auto"/>
        <w:bottom w:val="none" w:sz="0" w:space="0" w:color="auto"/>
        <w:right w:val="none" w:sz="0" w:space="0" w:color="auto"/>
      </w:divBdr>
    </w:div>
    <w:div w:id="314846578">
      <w:bodyDiv w:val="1"/>
      <w:marLeft w:val="0"/>
      <w:marRight w:val="0"/>
      <w:marTop w:val="0"/>
      <w:marBottom w:val="0"/>
      <w:divBdr>
        <w:top w:val="none" w:sz="0" w:space="0" w:color="auto"/>
        <w:left w:val="none" w:sz="0" w:space="0" w:color="auto"/>
        <w:bottom w:val="none" w:sz="0" w:space="0" w:color="auto"/>
        <w:right w:val="none" w:sz="0" w:space="0" w:color="auto"/>
      </w:divBdr>
    </w:div>
    <w:div w:id="318191547">
      <w:bodyDiv w:val="1"/>
      <w:marLeft w:val="0"/>
      <w:marRight w:val="0"/>
      <w:marTop w:val="0"/>
      <w:marBottom w:val="0"/>
      <w:divBdr>
        <w:top w:val="none" w:sz="0" w:space="0" w:color="auto"/>
        <w:left w:val="none" w:sz="0" w:space="0" w:color="auto"/>
        <w:bottom w:val="none" w:sz="0" w:space="0" w:color="auto"/>
        <w:right w:val="none" w:sz="0" w:space="0" w:color="auto"/>
      </w:divBdr>
    </w:div>
    <w:div w:id="319309802">
      <w:bodyDiv w:val="1"/>
      <w:marLeft w:val="0"/>
      <w:marRight w:val="0"/>
      <w:marTop w:val="0"/>
      <w:marBottom w:val="0"/>
      <w:divBdr>
        <w:top w:val="none" w:sz="0" w:space="0" w:color="auto"/>
        <w:left w:val="none" w:sz="0" w:space="0" w:color="auto"/>
        <w:bottom w:val="none" w:sz="0" w:space="0" w:color="auto"/>
        <w:right w:val="none" w:sz="0" w:space="0" w:color="auto"/>
      </w:divBdr>
    </w:div>
    <w:div w:id="320473826">
      <w:bodyDiv w:val="1"/>
      <w:marLeft w:val="0"/>
      <w:marRight w:val="0"/>
      <w:marTop w:val="0"/>
      <w:marBottom w:val="0"/>
      <w:divBdr>
        <w:top w:val="none" w:sz="0" w:space="0" w:color="auto"/>
        <w:left w:val="none" w:sz="0" w:space="0" w:color="auto"/>
        <w:bottom w:val="none" w:sz="0" w:space="0" w:color="auto"/>
        <w:right w:val="none" w:sz="0" w:space="0" w:color="auto"/>
      </w:divBdr>
    </w:div>
    <w:div w:id="322852999">
      <w:bodyDiv w:val="1"/>
      <w:marLeft w:val="0"/>
      <w:marRight w:val="0"/>
      <w:marTop w:val="0"/>
      <w:marBottom w:val="0"/>
      <w:divBdr>
        <w:top w:val="none" w:sz="0" w:space="0" w:color="auto"/>
        <w:left w:val="none" w:sz="0" w:space="0" w:color="auto"/>
        <w:bottom w:val="none" w:sz="0" w:space="0" w:color="auto"/>
        <w:right w:val="none" w:sz="0" w:space="0" w:color="auto"/>
      </w:divBdr>
    </w:div>
    <w:div w:id="326640975">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7640256">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31370875">
      <w:bodyDiv w:val="1"/>
      <w:marLeft w:val="0"/>
      <w:marRight w:val="0"/>
      <w:marTop w:val="0"/>
      <w:marBottom w:val="0"/>
      <w:divBdr>
        <w:top w:val="none" w:sz="0" w:space="0" w:color="auto"/>
        <w:left w:val="none" w:sz="0" w:space="0" w:color="auto"/>
        <w:bottom w:val="none" w:sz="0" w:space="0" w:color="auto"/>
        <w:right w:val="none" w:sz="0" w:space="0" w:color="auto"/>
      </w:divBdr>
    </w:div>
    <w:div w:id="334958632">
      <w:bodyDiv w:val="1"/>
      <w:marLeft w:val="0"/>
      <w:marRight w:val="0"/>
      <w:marTop w:val="0"/>
      <w:marBottom w:val="0"/>
      <w:divBdr>
        <w:top w:val="none" w:sz="0" w:space="0" w:color="auto"/>
        <w:left w:val="none" w:sz="0" w:space="0" w:color="auto"/>
        <w:bottom w:val="none" w:sz="0" w:space="0" w:color="auto"/>
        <w:right w:val="none" w:sz="0" w:space="0" w:color="auto"/>
      </w:divBdr>
    </w:div>
    <w:div w:id="335689312">
      <w:bodyDiv w:val="1"/>
      <w:marLeft w:val="0"/>
      <w:marRight w:val="0"/>
      <w:marTop w:val="0"/>
      <w:marBottom w:val="0"/>
      <w:divBdr>
        <w:top w:val="none" w:sz="0" w:space="0" w:color="auto"/>
        <w:left w:val="none" w:sz="0" w:space="0" w:color="auto"/>
        <w:bottom w:val="none" w:sz="0" w:space="0" w:color="auto"/>
        <w:right w:val="none" w:sz="0" w:space="0" w:color="auto"/>
      </w:divBdr>
    </w:div>
    <w:div w:id="335697630">
      <w:bodyDiv w:val="1"/>
      <w:marLeft w:val="0"/>
      <w:marRight w:val="0"/>
      <w:marTop w:val="0"/>
      <w:marBottom w:val="0"/>
      <w:divBdr>
        <w:top w:val="none" w:sz="0" w:space="0" w:color="auto"/>
        <w:left w:val="none" w:sz="0" w:space="0" w:color="auto"/>
        <w:bottom w:val="none" w:sz="0" w:space="0" w:color="auto"/>
        <w:right w:val="none" w:sz="0" w:space="0" w:color="auto"/>
      </w:divBdr>
    </w:div>
    <w:div w:id="337738039">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071362">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49718131">
      <w:bodyDiv w:val="1"/>
      <w:marLeft w:val="0"/>
      <w:marRight w:val="0"/>
      <w:marTop w:val="0"/>
      <w:marBottom w:val="0"/>
      <w:divBdr>
        <w:top w:val="none" w:sz="0" w:space="0" w:color="auto"/>
        <w:left w:val="none" w:sz="0" w:space="0" w:color="auto"/>
        <w:bottom w:val="none" w:sz="0" w:space="0" w:color="auto"/>
        <w:right w:val="none" w:sz="0" w:space="0" w:color="auto"/>
      </w:divBdr>
    </w:div>
    <w:div w:id="352345057">
      <w:bodyDiv w:val="1"/>
      <w:marLeft w:val="0"/>
      <w:marRight w:val="0"/>
      <w:marTop w:val="0"/>
      <w:marBottom w:val="0"/>
      <w:divBdr>
        <w:top w:val="none" w:sz="0" w:space="0" w:color="auto"/>
        <w:left w:val="none" w:sz="0" w:space="0" w:color="auto"/>
        <w:bottom w:val="none" w:sz="0" w:space="0" w:color="auto"/>
        <w:right w:val="none" w:sz="0" w:space="0" w:color="auto"/>
      </w:divBdr>
      <w:divsChild>
        <w:div w:id="2107729674">
          <w:marLeft w:val="0"/>
          <w:marRight w:val="0"/>
          <w:marTop w:val="0"/>
          <w:marBottom w:val="0"/>
          <w:divBdr>
            <w:top w:val="none" w:sz="0" w:space="0" w:color="auto"/>
            <w:left w:val="none" w:sz="0" w:space="0" w:color="auto"/>
            <w:bottom w:val="none" w:sz="0" w:space="0" w:color="auto"/>
            <w:right w:val="none" w:sz="0" w:space="0" w:color="auto"/>
          </w:divBdr>
          <w:divsChild>
            <w:div w:id="9710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3270">
      <w:bodyDiv w:val="1"/>
      <w:marLeft w:val="0"/>
      <w:marRight w:val="0"/>
      <w:marTop w:val="0"/>
      <w:marBottom w:val="0"/>
      <w:divBdr>
        <w:top w:val="none" w:sz="0" w:space="0" w:color="auto"/>
        <w:left w:val="none" w:sz="0" w:space="0" w:color="auto"/>
        <w:bottom w:val="none" w:sz="0" w:space="0" w:color="auto"/>
        <w:right w:val="none" w:sz="0" w:space="0" w:color="auto"/>
      </w:divBdr>
    </w:div>
    <w:div w:id="356196275">
      <w:bodyDiv w:val="1"/>
      <w:marLeft w:val="0"/>
      <w:marRight w:val="0"/>
      <w:marTop w:val="0"/>
      <w:marBottom w:val="0"/>
      <w:divBdr>
        <w:top w:val="none" w:sz="0" w:space="0" w:color="auto"/>
        <w:left w:val="none" w:sz="0" w:space="0" w:color="auto"/>
        <w:bottom w:val="none" w:sz="0" w:space="0" w:color="auto"/>
        <w:right w:val="none" w:sz="0" w:space="0" w:color="auto"/>
      </w:divBdr>
    </w:div>
    <w:div w:id="358047194">
      <w:bodyDiv w:val="1"/>
      <w:marLeft w:val="0"/>
      <w:marRight w:val="0"/>
      <w:marTop w:val="0"/>
      <w:marBottom w:val="0"/>
      <w:divBdr>
        <w:top w:val="none" w:sz="0" w:space="0" w:color="auto"/>
        <w:left w:val="none" w:sz="0" w:space="0" w:color="auto"/>
        <w:bottom w:val="none" w:sz="0" w:space="0" w:color="auto"/>
        <w:right w:val="none" w:sz="0" w:space="0" w:color="auto"/>
      </w:divBdr>
    </w:div>
    <w:div w:id="360545863">
      <w:bodyDiv w:val="1"/>
      <w:marLeft w:val="0"/>
      <w:marRight w:val="0"/>
      <w:marTop w:val="0"/>
      <w:marBottom w:val="0"/>
      <w:divBdr>
        <w:top w:val="none" w:sz="0" w:space="0" w:color="auto"/>
        <w:left w:val="none" w:sz="0" w:space="0" w:color="auto"/>
        <w:bottom w:val="none" w:sz="0" w:space="0" w:color="auto"/>
        <w:right w:val="none" w:sz="0" w:space="0" w:color="auto"/>
      </w:divBdr>
    </w:div>
    <w:div w:id="362751586">
      <w:bodyDiv w:val="1"/>
      <w:marLeft w:val="0"/>
      <w:marRight w:val="0"/>
      <w:marTop w:val="0"/>
      <w:marBottom w:val="0"/>
      <w:divBdr>
        <w:top w:val="none" w:sz="0" w:space="0" w:color="auto"/>
        <w:left w:val="none" w:sz="0" w:space="0" w:color="auto"/>
        <w:bottom w:val="none" w:sz="0" w:space="0" w:color="auto"/>
        <w:right w:val="none" w:sz="0" w:space="0" w:color="auto"/>
      </w:divBdr>
    </w:div>
    <w:div w:id="363332799">
      <w:bodyDiv w:val="1"/>
      <w:marLeft w:val="0"/>
      <w:marRight w:val="0"/>
      <w:marTop w:val="0"/>
      <w:marBottom w:val="0"/>
      <w:divBdr>
        <w:top w:val="none" w:sz="0" w:space="0" w:color="auto"/>
        <w:left w:val="none" w:sz="0" w:space="0" w:color="auto"/>
        <w:bottom w:val="none" w:sz="0" w:space="0" w:color="auto"/>
        <w:right w:val="none" w:sz="0" w:space="0" w:color="auto"/>
      </w:divBdr>
    </w:div>
    <w:div w:id="368604436">
      <w:bodyDiv w:val="1"/>
      <w:marLeft w:val="0"/>
      <w:marRight w:val="0"/>
      <w:marTop w:val="0"/>
      <w:marBottom w:val="0"/>
      <w:divBdr>
        <w:top w:val="none" w:sz="0" w:space="0" w:color="auto"/>
        <w:left w:val="none" w:sz="0" w:space="0" w:color="auto"/>
        <w:bottom w:val="none" w:sz="0" w:space="0" w:color="auto"/>
        <w:right w:val="none" w:sz="0" w:space="0" w:color="auto"/>
      </w:divBdr>
    </w:div>
    <w:div w:id="369886893">
      <w:bodyDiv w:val="1"/>
      <w:marLeft w:val="0"/>
      <w:marRight w:val="0"/>
      <w:marTop w:val="0"/>
      <w:marBottom w:val="0"/>
      <w:divBdr>
        <w:top w:val="none" w:sz="0" w:space="0" w:color="auto"/>
        <w:left w:val="none" w:sz="0" w:space="0" w:color="auto"/>
        <w:bottom w:val="none" w:sz="0" w:space="0" w:color="auto"/>
        <w:right w:val="none" w:sz="0" w:space="0" w:color="auto"/>
      </w:divBdr>
    </w:div>
    <w:div w:id="371881895">
      <w:bodyDiv w:val="1"/>
      <w:marLeft w:val="0"/>
      <w:marRight w:val="0"/>
      <w:marTop w:val="0"/>
      <w:marBottom w:val="0"/>
      <w:divBdr>
        <w:top w:val="none" w:sz="0" w:space="0" w:color="auto"/>
        <w:left w:val="none" w:sz="0" w:space="0" w:color="auto"/>
        <w:bottom w:val="none" w:sz="0" w:space="0" w:color="auto"/>
        <w:right w:val="none" w:sz="0" w:space="0" w:color="auto"/>
      </w:divBdr>
    </w:div>
    <w:div w:id="378365175">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3334106">
      <w:bodyDiv w:val="1"/>
      <w:marLeft w:val="0"/>
      <w:marRight w:val="0"/>
      <w:marTop w:val="0"/>
      <w:marBottom w:val="0"/>
      <w:divBdr>
        <w:top w:val="none" w:sz="0" w:space="0" w:color="auto"/>
        <w:left w:val="none" w:sz="0" w:space="0" w:color="auto"/>
        <w:bottom w:val="none" w:sz="0" w:space="0" w:color="auto"/>
        <w:right w:val="none" w:sz="0" w:space="0" w:color="auto"/>
      </w:divBdr>
    </w:div>
    <w:div w:id="385030733">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89882202">
      <w:bodyDiv w:val="1"/>
      <w:marLeft w:val="0"/>
      <w:marRight w:val="0"/>
      <w:marTop w:val="0"/>
      <w:marBottom w:val="0"/>
      <w:divBdr>
        <w:top w:val="none" w:sz="0" w:space="0" w:color="auto"/>
        <w:left w:val="none" w:sz="0" w:space="0" w:color="auto"/>
        <w:bottom w:val="none" w:sz="0" w:space="0" w:color="auto"/>
        <w:right w:val="none" w:sz="0" w:space="0" w:color="auto"/>
      </w:divBdr>
    </w:div>
    <w:div w:id="390811927">
      <w:bodyDiv w:val="1"/>
      <w:marLeft w:val="0"/>
      <w:marRight w:val="0"/>
      <w:marTop w:val="0"/>
      <w:marBottom w:val="0"/>
      <w:divBdr>
        <w:top w:val="none" w:sz="0" w:space="0" w:color="auto"/>
        <w:left w:val="none" w:sz="0" w:space="0" w:color="auto"/>
        <w:bottom w:val="none" w:sz="0" w:space="0" w:color="auto"/>
        <w:right w:val="none" w:sz="0" w:space="0" w:color="auto"/>
      </w:divBdr>
    </w:div>
    <w:div w:id="395011976">
      <w:bodyDiv w:val="1"/>
      <w:marLeft w:val="0"/>
      <w:marRight w:val="0"/>
      <w:marTop w:val="0"/>
      <w:marBottom w:val="0"/>
      <w:divBdr>
        <w:top w:val="none" w:sz="0" w:space="0" w:color="auto"/>
        <w:left w:val="none" w:sz="0" w:space="0" w:color="auto"/>
        <w:bottom w:val="none" w:sz="0" w:space="0" w:color="auto"/>
        <w:right w:val="none" w:sz="0" w:space="0" w:color="auto"/>
      </w:divBdr>
    </w:div>
    <w:div w:id="395276945">
      <w:bodyDiv w:val="1"/>
      <w:marLeft w:val="0"/>
      <w:marRight w:val="0"/>
      <w:marTop w:val="0"/>
      <w:marBottom w:val="0"/>
      <w:divBdr>
        <w:top w:val="none" w:sz="0" w:space="0" w:color="auto"/>
        <w:left w:val="none" w:sz="0" w:space="0" w:color="auto"/>
        <w:bottom w:val="none" w:sz="0" w:space="0" w:color="auto"/>
        <w:right w:val="none" w:sz="0" w:space="0" w:color="auto"/>
      </w:divBdr>
    </w:div>
    <w:div w:id="395975570">
      <w:bodyDiv w:val="1"/>
      <w:marLeft w:val="0"/>
      <w:marRight w:val="0"/>
      <w:marTop w:val="0"/>
      <w:marBottom w:val="0"/>
      <w:divBdr>
        <w:top w:val="none" w:sz="0" w:space="0" w:color="auto"/>
        <w:left w:val="none" w:sz="0" w:space="0" w:color="auto"/>
        <w:bottom w:val="none" w:sz="0" w:space="0" w:color="auto"/>
        <w:right w:val="none" w:sz="0" w:space="0" w:color="auto"/>
      </w:divBdr>
    </w:div>
    <w:div w:id="396559307">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399862299">
      <w:bodyDiv w:val="1"/>
      <w:marLeft w:val="0"/>
      <w:marRight w:val="0"/>
      <w:marTop w:val="0"/>
      <w:marBottom w:val="0"/>
      <w:divBdr>
        <w:top w:val="none" w:sz="0" w:space="0" w:color="auto"/>
        <w:left w:val="none" w:sz="0" w:space="0" w:color="auto"/>
        <w:bottom w:val="none" w:sz="0" w:space="0" w:color="auto"/>
        <w:right w:val="none" w:sz="0" w:space="0" w:color="auto"/>
      </w:divBdr>
    </w:div>
    <w:div w:id="400640088">
      <w:bodyDiv w:val="1"/>
      <w:marLeft w:val="0"/>
      <w:marRight w:val="0"/>
      <w:marTop w:val="0"/>
      <w:marBottom w:val="0"/>
      <w:divBdr>
        <w:top w:val="none" w:sz="0" w:space="0" w:color="auto"/>
        <w:left w:val="none" w:sz="0" w:space="0" w:color="auto"/>
        <w:bottom w:val="none" w:sz="0" w:space="0" w:color="auto"/>
        <w:right w:val="none" w:sz="0" w:space="0" w:color="auto"/>
      </w:divBdr>
    </w:div>
    <w:div w:id="402803250">
      <w:bodyDiv w:val="1"/>
      <w:marLeft w:val="0"/>
      <w:marRight w:val="0"/>
      <w:marTop w:val="0"/>
      <w:marBottom w:val="0"/>
      <w:divBdr>
        <w:top w:val="none" w:sz="0" w:space="0" w:color="auto"/>
        <w:left w:val="none" w:sz="0" w:space="0" w:color="auto"/>
        <w:bottom w:val="none" w:sz="0" w:space="0" w:color="auto"/>
        <w:right w:val="none" w:sz="0" w:space="0" w:color="auto"/>
      </w:divBdr>
    </w:div>
    <w:div w:id="408577888">
      <w:bodyDiv w:val="1"/>
      <w:marLeft w:val="0"/>
      <w:marRight w:val="0"/>
      <w:marTop w:val="0"/>
      <w:marBottom w:val="0"/>
      <w:divBdr>
        <w:top w:val="none" w:sz="0" w:space="0" w:color="auto"/>
        <w:left w:val="none" w:sz="0" w:space="0" w:color="auto"/>
        <w:bottom w:val="none" w:sz="0" w:space="0" w:color="auto"/>
        <w:right w:val="none" w:sz="0" w:space="0" w:color="auto"/>
      </w:divBdr>
    </w:div>
    <w:div w:id="410204249">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14515275">
      <w:bodyDiv w:val="1"/>
      <w:marLeft w:val="0"/>
      <w:marRight w:val="0"/>
      <w:marTop w:val="0"/>
      <w:marBottom w:val="0"/>
      <w:divBdr>
        <w:top w:val="none" w:sz="0" w:space="0" w:color="auto"/>
        <w:left w:val="none" w:sz="0" w:space="0" w:color="auto"/>
        <w:bottom w:val="none" w:sz="0" w:space="0" w:color="auto"/>
        <w:right w:val="none" w:sz="0" w:space="0" w:color="auto"/>
      </w:divBdr>
    </w:div>
    <w:div w:id="414979464">
      <w:bodyDiv w:val="1"/>
      <w:marLeft w:val="0"/>
      <w:marRight w:val="0"/>
      <w:marTop w:val="0"/>
      <w:marBottom w:val="0"/>
      <w:divBdr>
        <w:top w:val="none" w:sz="0" w:space="0" w:color="auto"/>
        <w:left w:val="none" w:sz="0" w:space="0" w:color="auto"/>
        <w:bottom w:val="none" w:sz="0" w:space="0" w:color="auto"/>
        <w:right w:val="none" w:sz="0" w:space="0" w:color="auto"/>
      </w:divBdr>
    </w:div>
    <w:div w:id="416024395">
      <w:bodyDiv w:val="1"/>
      <w:marLeft w:val="0"/>
      <w:marRight w:val="0"/>
      <w:marTop w:val="0"/>
      <w:marBottom w:val="0"/>
      <w:divBdr>
        <w:top w:val="none" w:sz="0" w:space="0" w:color="auto"/>
        <w:left w:val="none" w:sz="0" w:space="0" w:color="auto"/>
        <w:bottom w:val="none" w:sz="0" w:space="0" w:color="auto"/>
        <w:right w:val="none" w:sz="0" w:space="0" w:color="auto"/>
      </w:divBdr>
    </w:div>
    <w:div w:id="417674610">
      <w:bodyDiv w:val="1"/>
      <w:marLeft w:val="0"/>
      <w:marRight w:val="0"/>
      <w:marTop w:val="0"/>
      <w:marBottom w:val="0"/>
      <w:divBdr>
        <w:top w:val="none" w:sz="0" w:space="0" w:color="auto"/>
        <w:left w:val="none" w:sz="0" w:space="0" w:color="auto"/>
        <w:bottom w:val="none" w:sz="0" w:space="0" w:color="auto"/>
        <w:right w:val="none" w:sz="0" w:space="0" w:color="auto"/>
      </w:divBdr>
    </w:div>
    <w:div w:id="419564841">
      <w:bodyDiv w:val="1"/>
      <w:marLeft w:val="0"/>
      <w:marRight w:val="0"/>
      <w:marTop w:val="0"/>
      <w:marBottom w:val="0"/>
      <w:divBdr>
        <w:top w:val="none" w:sz="0" w:space="0" w:color="auto"/>
        <w:left w:val="none" w:sz="0" w:space="0" w:color="auto"/>
        <w:bottom w:val="none" w:sz="0" w:space="0" w:color="auto"/>
        <w:right w:val="none" w:sz="0" w:space="0" w:color="auto"/>
      </w:divBdr>
    </w:div>
    <w:div w:id="420882717">
      <w:bodyDiv w:val="1"/>
      <w:marLeft w:val="0"/>
      <w:marRight w:val="0"/>
      <w:marTop w:val="0"/>
      <w:marBottom w:val="0"/>
      <w:divBdr>
        <w:top w:val="none" w:sz="0" w:space="0" w:color="auto"/>
        <w:left w:val="none" w:sz="0" w:space="0" w:color="auto"/>
        <w:bottom w:val="none" w:sz="0" w:space="0" w:color="auto"/>
        <w:right w:val="none" w:sz="0" w:space="0" w:color="auto"/>
      </w:divBdr>
    </w:div>
    <w:div w:id="421876933">
      <w:bodyDiv w:val="1"/>
      <w:marLeft w:val="0"/>
      <w:marRight w:val="0"/>
      <w:marTop w:val="0"/>
      <w:marBottom w:val="0"/>
      <w:divBdr>
        <w:top w:val="none" w:sz="0" w:space="0" w:color="auto"/>
        <w:left w:val="none" w:sz="0" w:space="0" w:color="auto"/>
        <w:bottom w:val="none" w:sz="0" w:space="0" w:color="auto"/>
        <w:right w:val="none" w:sz="0" w:space="0" w:color="auto"/>
      </w:divBdr>
    </w:div>
    <w:div w:id="425423965">
      <w:bodyDiv w:val="1"/>
      <w:marLeft w:val="0"/>
      <w:marRight w:val="0"/>
      <w:marTop w:val="0"/>
      <w:marBottom w:val="0"/>
      <w:divBdr>
        <w:top w:val="none" w:sz="0" w:space="0" w:color="auto"/>
        <w:left w:val="none" w:sz="0" w:space="0" w:color="auto"/>
        <w:bottom w:val="none" w:sz="0" w:space="0" w:color="auto"/>
        <w:right w:val="none" w:sz="0" w:space="0" w:color="auto"/>
      </w:divBdr>
    </w:div>
    <w:div w:id="438451108">
      <w:bodyDiv w:val="1"/>
      <w:marLeft w:val="0"/>
      <w:marRight w:val="0"/>
      <w:marTop w:val="0"/>
      <w:marBottom w:val="0"/>
      <w:divBdr>
        <w:top w:val="none" w:sz="0" w:space="0" w:color="auto"/>
        <w:left w:val="none" w:sz="0" w:space="0" w:color="auto"/>
        <w:bottom w:val="none" w:sz="0" w:space="0" w:color="auto"/>
        <w:right w:val="none" w:sz="0" w:space="0" w:color="auto"/>
      </w:divBdr>
    </w:div>
    <w:div w:id="441806213">
      <w:bodyDiv w:val="1"/>
      <w:marLeft w:val="0"/>
      <w:marRight w:val="0"/>
      <w:marTop w:val="0"/>
      <w:marBottom w:val="0"/>
      <w:divBdr>
        <w:top w:val="none" w:sz="0" w:space="0" w:color="auto"/>
        <w:left w:val="none" w:sz="0" w:space="0" w:color="auto"/>
        <w:bottom w:val="none" w:sz="0" w:space="0" w:color="auto"/>
        <w:right w:val="none" w:sz="0" w:space="0" w:color="auto"/>
      </w:divBdr>
    </w:div>
    <w:div w:id="441994341">
      <w:bodyDiv w:val="1"/>
      <w:marLeft w:val="0"/>
      <w:marRight w:val="0"/>
      <w:marTop w:val="0"/>
      <w:marBottom w:val="0"/>
      <w:divBdr>
        <w:top w:val="none" w:sz="0" w:space="0" w:color="auto"/>
        <w:left w:val="none" w:sz="0" w:space="0" w:color="auto"/>
        <w:bottom w:val="none" w:sz="0" w:space="0" w:color="auto"/>
        <w:right w:val="none" w:sz="0" w:space="0" w:color="auto"/>
      </w:divBdr>
    </w:div>
    <w:div w:id="445079420">
      <w:bodyDiv w:val="1"/>
      <w:marLeft w:val="0"/>
      <w:marRight w:val="0"/>
      <w:marTop w:val="0"/>
      <w:marBottom w:val="0"/>
      <w:divBdr>
        <w:top w:val="none" w:sz="0" w:space="0" w:color="auto"/>
        <w:left w:val="none" w:sz="0" w:space="0" w:color="auto"/>
        <w:bottom w:val="none" w:sz="0" w:space="0" w:color="auto"/>
        <w:right w:val="none" w:sz="0" w:space="0" w:color="auto"/>
      </w:divBdr>
    </w:div>
    <w:div w:id="445392055">
      <w:bodyDiv w:val="1"/>
      <w:marLeft w:val="0"/>
      <w:marRight w:val="0"/>
      <w:marTop w:val="0"/>
      <w:marBottom w:val="0"/>
      <w:divBdr>
        <w:top w:val="none" w:sz="0" w:space="0" w:color="auto"/>
        <w:left w:val="none" w:sz="0" w:space="0" w:color="auto"/>
        <w:bottom w:val="none" w:sz="0" w:space="0" w:color="auto"/>
        <w:right w:val="none" w:sz="0" w:space="0" w:color="auto"/>
      </w:divBdr>
    </w:div>
    <w:div w:id="448822238">
      <w:bodyDiv w:val="1"/>
      <w:marLeft w:val="0"/>
      <w:marRight w:val="0"/>
      <w:marTop w:val="0"/>
      <w:marBottom w:val="0"/>
      <w:divBdr>
        <w:top w:val="none" w:sz="0" w:space="0" w:color="auto"/>
        <w:left w:val="none" w:sz="0" w:space="0" w:color="auto"/>
        <w:bottom w:val="none" w:sz="0" w:space="0" w:color="auto"/>
        <w:right w:val="none" w:sz="0" w:space="0" w:color="auto"/>
      </w:divBdr>
    </w:div>
    <w:div w:id="450784381">
      <w:bodyDiv w:val="1"/>
      <w:marLeft w:val="0"/>
      <w:marRight w:val="0"/>
      <w:marTop w:val="0"/>
      <w:marBottom w:val="0"/>
      <w:divBdr>
        <w:top w:val="none" w:sz="0" w:space="0" w:color="auto"/>
        <w:left w:val="none" w:sz="0" w:space="0" w:color="auto"/>
        <w:bottom w:val="none" w:sz="0" w:space="0" w:color="auto"/>
        <w:right w:val="none" w:sz="0" w:space="0" w:color="auto"/>
      </w:divBdr>
    </w:div>
    <w:div w:id="45083100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53908453">
      <w:bodyDiv w:val="1"/>
      <w:marLeft w:val="0"/>
      <w:marRight w:val="0"/>
      <w:marTop w:val="0"/>
      <w:marBottom w:val="0"/>
      <w:divBdr>
        <w:top w:val="none" w:sz="0" w:space="0" w:color="auto"/>
        <w:left w:val="none" w:sz="0" w:space="0" w:color="auto"/>
        <w:bottom w:val="none" w:sz="0" w:space="0" w:color="auto"/>
        <w:right w:val="none" w:sz="0" w:space="0" w:color="auto"/>
      </w:divBdr>
    </w:div>
    <w:div w:id="460147868">
      <w:bodyDiv w:val="1"/>
      <w:marLeft w:val="0"/>
      <w:marRight w:val="0"/>
      <w:marTop w:val="0"/>
      <w:marBottom w:val="0"/>
      <w:divBdr>
        <w:top w:val="none" w:sz="0" w:space="0" w:color="auto"/>
        <w:left w:val="none" w:sz="0" w:space="0" w:color="auto"/>
        <w:bottom w:val="none" w:sz="0" w:space="0" w:color="auto"/>
        <w:right w:val="none" w:sz="0" w:space="0" w:color="auto"/>
      </w:divBdr>
    </w:div>
    <w:div w:id="466554623">
      <w:bodyDiv w:val="1"/>
      <w:marLeft w:val="0"/>
      <w:marRight w:val="0"/>
      <w:marTop w:val="0"/>
      <w:marBottom w:val="0"/>
      <w:divBdr>
        <w:top w:val="none" w:sz="0" w:space="0" w:color="auto"/>
        <w:left w:val="none" w:sz="0" w:space="0" w:color="auto"/>
        <w:bottom w:val="none" w:sz="0" w:space="0" w:color="auto"/>
        <w:right w:val="none" w:sz="0" w:space="0" w:color="auto"/>
      </w:divBdr>
    </w:div>
    <w:div w:id="468285922">
      <w:bodyDiv w:val="1"/>
      <w:marLeft w:val="0"/>
      <w:marRight w:val="0"/>
      <w:marTop w:val="0"/>
      <w:marBottom w:val="0"/>
      <w:divBdr>
        <w:top w:val="none" w:sz="0" w:space="0" w:color="auto"/>
        <w:left w:val="none" w:sz="0" w:space="0" w:color="auto"/>
        <w:bottom w:val="none" w:sz="0" w:space="0" w:color="auto"/>
        <w:right w:val="none" w:sz="0" w:space="0" w:color="auto"/>
      </w:divBdr>
    </w:div>
    <w:div w:id="468716562">
      <w:bodyDiv w:val="1"/>
      <w:marLeft w:val="0"/>
      <w:marRight w:val="0"/>
      <w:marTop w:val="0"/>
      <w:marBottom w:val="0"/>
      <w:divBdr>
        <w:top w:val="none" w:sz="0" w:space="0" w:color="auto"/>
        <w:left w:val="none" w:sz="0" w:space="0" w:color="auto"/>
        <w:bottom w:val="none" w:sz="0" w:space="0" w:color="auto"/>
        <w:right w:val="none" w:sz="0" w:space="0" w:color="auto"/>
      </w:divBdr>
    </w:div>
    <w:div w:id="469176542">
      <w:bodyDiv w:val="1"/>
      <w:marLeft w:val="0"/>
      <w:marRight w:val="0"/>
      <w:marTop w:val="0"/>
      <w:marBottom w:val="0"/>
      <w:divBdr>
        <w:top w:val="none" w:sz="0" w:space="0" w:color="auto"/>
        <w:left w:val="none" w:sz="0" w:space="0" w:color="auto"/>
        <w:bottom w:val="none" w:sz="0" w:space="0" w:color="auto"/>
        <w:right w:val="none" w:sz="0" w:space="0" w:color="auto"/>
      </w:divBdr>
      <w:divsChild>
        <w:div w:id="1648318631">
          <w:marLeft w:val="0"/>
          <w:marRight w:val="0"/>
          <w:marTop w:val="0"/>
          <w:marBottom w:val="0"/>
          <w:divBdr>
            <w:top w:val="none" w:sz="0" w:space="0" w:color="auto"/>
            <w:left w:val="none" w:sz="0" w:space="0" w:color="auto"/>
            <w:bottom w:val="none" w:sz="0" w:space="0" w:color="auto"/>
            <w:right w:val="none" w:sz="0" w:space="0" w:color="auto"/>
          </w:divBdr>
          <w:divsChild>
            <w:div w:id="17426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4810">
      <w:bodyDiv w:val="1"/>
      <w:marLeft w:val="0"/>
      <w:marRight w:val="0"/>
      <w:marTop w:val="0"/>
      <w:marBottom w:val="0"/>
      <w:divBdr>
        <w:top w:val="none" w:sz="0" w:space="0" w:color="auto"/>
        <w:left w:val="none" w:sz="0" w:space="0" w:color="auto"/>
        <w:bottom w:val="none" w:sz="0" w:space="0" w:color="auto"/>
        <w:right w:val="none" w:sz="0" w:space="0" w:color="auto"/>
      </w:divBdr>
    </w:div>
    <w:div w:id="471409170">
      <w:bodyDiv w:val="1"/>
      <w:marLeft w:val="0"/>
      <w:marRight w:val="0"/>
      <w:marTop w:val="0"/>
      <w:marBottom w:val="0"/>
      <w:divBdr>
        <w:top w:val="none" w:sz="0" w:space="0" w:color="auto"/>
        <w:left w:val="none" w:sz="0" w:space="0" w:color="auto"/>
        <w:bottom w:val="none" w:sz="0" w:space="0" w:color="auto"/>
        <w:right w:val="none" w:sz="0" w:space="0" w:color="auto"/>
      </w:divBdr>
    </w:div>
    <w:div w:id="473446853">
      <w:bodyDiv w:val="1"/>
      <w:marLeft w:val="0"/>
      <w:marRight w:val="0"/>
      <w:marTop w:val="0"/>
      <w:marBottom w:val="0"/>
      <w:divBdr>
        <w:top w:val="none" w:sz="0" w:space="0" w:color="auto"/>
        <w:left w:val="none" w:sz="0" w:space="0" w:color="auto"/>
        <w:bottom w:val="none" w:sz="0" w:space="0" w:color="auto"/>
        <w:right w:val="none" w:sz="0" w:space="0" w:color="auto"/>
      </w:divBdr>
    </w:div>
    <w:div w:id="474689033">
      <w:bodyDiv w:val="1"/>
      <w:marLeft w:val="0"/>
      <w:marRight w:val="0"/>
      <w:marTop w:val="0"/>
      <w:marBottom w:val="0"/>
      <w:divBdr>
        <w:top w:val="none" w:sz="0" w:space="0" w:color="auto"/>
        <w:left w:val="none" w:sz="0" w:space="0" w:color="auto"/>
        <w:bottom w:val="none" w:sz="0" w:space="0" w:color="auto"/>
        <w:right w:val="none" w:sz="0" w:space="0" w:color="auto"/>
      </w:divBdr>
    </w:div>
    <w:div w:id="475415381">
      <w:bodyDiv w:val="1"/>
      <w:marLeft w:val="0"/>
      <w:marRight w:val="0"/>
      <w:marTop w:val="0"/>
      <w:marBottom w:val="0"/>
      <w:divBdr>
        <w:top w:val="none" w:sz="0" w:space="0" w:color="auto"/>
        <w:left w:val="none" w:sz="0" w:space="0" w:color="auto"/>
        <w:bottom w:val="none" w:sz="0" w:space="0" w:color="auto"/>
        <w:right w:val="none" w:sz="0" w:space="0" w:color="auto"/>
      </w:divBdr>
    </w:div>
    <w:div w:id="476841371">
      <w:bodyDiv w:val="1"/>
      <w:marLeft w:val="0"/>
      <w:marRight w:val="0"/>
      <w:marTop w:val="0"/>
      <w:marBottom w:val="0"/>
      <w:divBdr>
        <w:top w:val="none" w:sz="0" w:space="0" w:color="auto"/>
        <w:left w:val="none" w:sz="0" w:space="0" w:color="auto"/>
        <w:bottom w:val="none" w:sz="0" w:space="0" w:color="auto"/>
        <w:right w:val="none" w:sz="0" w:space="0" w:color="auto"/>
      </w:divBdr>
    </w:div>
    <w:div w:id="481308994">
      <w:bodyDiv w:val="1"/>
      <w:marLeft w:val="0"/>
      <w:marRight w:val="0"/>
      <w:marTop w:val="0"/>
      <w:marBottom w:val="0"/>
      <w:divBdr>
        <w:top w:val="none" w:sz="0" w:space="0" w:color="auto"/>
        <w:left w:val="none" w:sz="0" w:space="0" w:color="auto"/>
        <w:bottom w:val="none" w:sz="0" w:space="0" w:color="auto"/>
        <w:right w:val="none" w:sz="0" w:space="0" w:color="auto"/>
      </w:divBdr>
    </w:div>
    <w:div w:id="486362548">
      <w:bodyDiv w:val="1"/>
      <w:marLeft w:val="0"/>
      <w:marRight w:val="0"/>
      <w:marTop w:val="0"/>
      <w:marBottom w:val="0"/>
      <w:divBdr>
        <w:top w:val="none" w:sz="0" w:space="0" w:color="auto"/>
        <w:left w:val="none" w:sz="0" w:space="0" w:color="auto"/>
        <w:bottom w:val="none" w:sz="0" w:space="0" w:color="auto"/>
        <w:right w:val="none" w:sz="0" w:space="0" w:color="auto"/>
      </w:divBdr>
    </w:div>
    <w:div w:id="490751567">
      <w:bodyDiv w:val="1"/>
      <w:marLeft w:val="0"/>
      <w:marRight w:val="0"/>
      <w:marTop w:val="0"/>
      <w:marBottom w:val="0"/>
      <w:divBdr>
        <w:top w:val="none" w:sz="0" w:space="0" w:color="auto"/>
        <w:left w:val="none" w:sz="0" w:space="0" w:color="auto"/>
        <w:bottom w:val="none" w:sz="0" w:space="0" w:color="auto"/>
        <w:right w:val="none" w:sz="0" w:space="0" w:color="auto"/>
      </w:divBdr>
    </w:div>
    <w:div w:id="492140988">
      <w:bodyDiv w:val="1"/>
      <w:marLeft w:val="0"/>
      <w:marRight w:val="0"/>
      <w:marTop w:val="0"/>
      <w:marBottom w:val="0"/>
      <w:divBdr>
        <w:top w:val="none" w:sz="0" w:space="0" w:color="auto"/>
        <w:left w:val="none" w:sz="0" w:space="0" w:color="auto"/>
        <w:bottom w:val="none" w:sz="0" w:space="0" w:color="auto"/>
        <w:right w:val="none" w:sz="0" w:space="0" w:color="auto"/>
      </w:divBdr>
    </w:div>
    <w:div w:id="493224397">
      <w:bodyDiv w:val="1"/>
      <w:marLeft w:val="0"/>
      <w:marRight w:val="0"/>
      <w:marTop w:val="0"/>
      <w:marBottom w:val="0"/>
      <w:divBdr>
        <w:top w:val="none" w:sz="0" w:space="0" w:color="auto"/>
        <w:left w:val="none" w:sz="0" w:space="0" w:color="auto"/>
        <w:bottom w:val="none" w:sz="0" w:space="0" w:color="auto"/>
        <w:right w:val="none" w:sz="0" w:space="0" w:color="auto"/>
      </w:divBdr>
    </w:div>
    <w:div w:id="494422157">
      <w:bodyDiv w:val="1"/>
      <w:marLeft w:val="0"/>
      <w:marRight w:val="0"/>
      <w:marTop w:val="0"/>
      <w:marBottom w:val="0"/>
      <w:divBdr>
        <w:top w:val="none" w:sz="0" w:space="0" w:color="auto"/>
        <w:left w:val="none" w:sz="0" w:space="0" w:color="auto"/>
        <w:bottom w:val="none" w:sz="0" w:space="0" w:color="auto"/>
        <w:right w:val="none" w:sz="0" w:space="0" w:color="auto"/>
      </w:divBdr>
    </w:div>
    <w:div w:id="499929773">
      <w:bodyDiv w:val="1"/>
      <w:marLeft w:val="0"/>
      <w:marRight w:val="0"/>
      <w:marTop w:val="0"/>
      <w:marBottom w:val="0"/>
      <w:divBdr>
        <w:top w:val="none" w:sz="0" w:space="0" w:color="auto"/>
        <w:left w:val="none" w:sz="0" w:space="0" w:color="auto"/>
        <w:bottom w:val="none" w:sz="0" w:space="0" w:color="auto"/>
        <w:right w:val="none" w:sz="0" w:space="0" w:color="auto"/>
      </w:divBdr>
    </w:div>
    <w:div w:id="500311392">
      <w:bodyDiv w:val="1"/>
      <w:marLeft w:val="0"/>
      <w:marRight w:val="0"/>
      <w:marTop w:val="0"/>
      <w:marBottom w:val="0"/>
      <w:divBdr>
        <w:top w:val="none" w:sz="0" w:space="0" w:color="auto"/>
        <w:left w:val="none" w:sz="0" w:space="0" w:color="auto"/>
        <w:bottom w:val="none" w:sz="0" w:space="0" w:color="auto"/>
        <w:right w:val="none" w:sz="0" w:space="0" w:color="auto"/>
      </w:divBdr>
    </w:div>
    <w:div w:id="502164845">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12770525">
      <w:bodyDiv w:val="1"/>
      <w:marLeft w:val="0"/>
      <w:marRight w:val="0"/>
      <w:marTop w:val="0"/>
      <w:marBottom w:val="0"/>
      <w:divBdr>
        <w:top w:val="none" w:sz="0" w:space="0" w:color="auto"/>
        <w:left w:val="none" w:sz="0" w:space="0" w:color="auto"/>
        <w:bottom w:val="none" w:sz="0" w:space="0" w:color="auto"/>
        <w:right w:val="none" w:sz="0" w:space="0" w:color="auto"/>
      </w:divBdr>
    </w:div>
    <w:div w:id="515929598">
      <w:bodyDiv w:val="1"/>
      <w:marLeft w:val="0"/>
      <w:marRight w:val="0"/>
      <w:marTop w:val="0"/>
      <w:marBottom w:val="0"/>
      <w:divBdr>
        <w:top w:val="none" w:sz="0" w:space="0" w:color="auto"/>
        <w:left w:val="none" w:sz="0" w:space="0" w:color="auto"/>
        <w:bottom w:val="none" w:sz="0" w:space="0" w:color="auto"/>
        <w:right w:val="none" w:sz="0" w:space="0" w:color="auto"/>
      </w:divBdr>
    </w:div>
    <w:div w:id="523640144">
      <w:bodyDiv w:val="1"/>
      <w:marLeft w:val="0"/>
      <w:marRight w:val="0"/>
      <w:marTop w:val="0"/>
      <w:marBottom w:val="0"/>
      <w:divBdr>
        <w:top w:val="none" w:sz="0" w:space="0" w:color="auto"/>
        <w:left w:val="none" w:sz="0" w:space="0" w:color="auto"/>
        <w:bottom w:val="none" w:sz="0" w:space="0" w:color="auto"/>
        <w:right w:val="none" w:sz="0" w:space="0" w:color="auto"/>
      </w:divBdr>
    </w:div>
    <w:div w:id="523980781">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34344676">
      <w:bodyDiv w:val="1"/>
      <w:marLeft w:val="0"/>
      <w:marRight w:val="0"/>
      <w:marTop w:val="0"/>
      <w:marBottom w:val="0"/>
      <w:divBdr>
        <w:top w:val="none" w:sz="0" w:space="0" w:color="auto"/>
        <w:left w:val="none" w:sz="0" w:space="0" w:color="auto"/>
        <w:bottom w:val="none" w:sz="0" w:space="0" w:color="auto"/>
        <w:right w:val="none" w:sz="0" w:space="0" w:color="auto"/>
      </w:divBdr>
    </w:div>
    <w:div w:id="534391800">
      <w:bodyDiv w:val="1"/>
      <w:marLeft w:val="0"/>
      <w:marRight w:val="0"/>
      <w:marTop w:val="0"/>
      <w:marBottom w:val="0"/>
      <w:divBdr>
        <w:top w:val="none" w:sz="0" w:space="0" w:color="auto"/>
        <w:left w:val="none" w:sz="0" w:space="0" w:color="auto"/>
        <w:bottom w:val="none" w:sz="0" w:space="0" w:color="auto"/>
        <w:right w:val="none" w:sz="0" w:space="0" w:color="auto"/>
      </w:divBdr>
    </w:div>
    <w:div w:id="539049795">
      <w:bodyDiv w:val="1"/>
      <w:marLeft w:val="0"/>
      <w:marRight w:val="0"/>
      <w:marTop w:val="0"/>
      <w:marBottom w:val="0"/>
      <w:divBdr>
        <w:top w:val="none" w:sz="0" w:space="0" w:color="auto"/>
        <w:left w:val="none" w:sz="0" w:space="0" w:color="auto"/>
        <w:bottom w:val="none" w:sz="0" w:space="0" w:color="auto"/>
        <w:right w:val="none" w:sz="0" w:space="0" w:color="auto"/>
      </w:divBdr>
    </w:div>
    <w:div w:id="546453899">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49852102">
      <w:bodyDiv w:val="1"/>
      <w:marLeft w:val="0"/>
      <w:marRight w:val="0"/>
      <w:marTop w:val="0"/>
      <w:marBottom w:val="0"/>
      <w:divBdr>
        <w:top w:val="none" w:sz="0" w:space="0" w:color="auto"/>
        <w:left w:val="none" w:sz="0" w:space="0" w:color="auto"/>
        <w:bottom w:val="none" w:sz="0" w:space="0" w:color="auto"/>
        <w:right w:val="none" w:sz="0" w:space="0" w:color="auto"/>
      </w:divBdr>
    </w:div>
    <w:div w:id="550963203">
      <w:bodyDiv w:val="1"/>
      <w:marLeft w:val="0"/>
      <w:marRight w:val="0"/>
      <w:marTop w:val="0"/>
      <w:marBottom w:val="0"/>
      <w:divBdr>
        <w:top w:val="none" w:sz="0" w:space="0" w:color="auto"/>
        <w:left w:val="none" w:sz="0" w:space="0" w:color="auto"/>
        <w:bottom w:val="none" w:sz="0" w:space="0" w:color="auto"/>
        <w:right w:val="none" w:sz="0" w:space="0" w:color="auto"/>
      </w:divBdr>
    </w:div>
    <w:div w:id="551425290">
      <w:bodyDiv w:val="1"/>
      <w:marLeft w:val="0"/>
      <w:marRight w:val="0"/>
      <w:marTop w:val="0"/>
      <w:marBottom w:val="0"/>
      <w:divBdr>
        <w:top w:val="none" w:sz="0" w:space="0" w:color="auto"/>
        <w:left w:val="none" w:sz="0" w:space="0" w:color="auto"/>
        <w:bottom w:val="none" w:sz="0" w:space="0" w:color="auto"/>
        <w:right w:val="none" w:sz="0" w:space="0" w:color="auto"/>
      </w:divBdr>
    </w:div>
    <w:div w:id="557517422">
      <w:bodyDiv w:val="1"/>
      <w:marLeft w:val="0"/>
      <w:marRight w:val="0"/>
      <w:marTop w:val="0"/>
      <w:marBottom w:val="0"/>
      <w:divBdr>
        <w:top w:val="none" w:sz="0" w:space="0" w:color="auto"/>
        <w:left w:val="none" w:sz="0" w:space="0" w:color="auto"/>
        <w:bottom w:val="none" w:sz="0" w:space="0" w:color="auto"/>
        <w:right w:val="none" w:sz="0" w:space="0" w:color="auto"/>
      </w:divBdr>
    </w:div>
    <w:div w:id="558126433">
      <w:bodyDiv w:val="1"/>
      <w:marLeft w:val="0"/>
      <w:marRight w:val="0"/>
      <w:marTop w:val="0"/>
      <w:marBottom w:val="0"/>
      <w:divBdr>
        <w:top w:val="none" w:sz="0" w:space="0" w:color="auto"/>
        <w:left w:val="none" w:sz="0" w:space="0" w:color="auto"/>
        <w:bottom w:val="none" w:sz="0" w:space="0" w:color="auto"/>
        <w:right w:val="none" w:sz="0" w:space="0" w:color="auto"/>
      </w:divBdr>
    </w:div>
    <w:div w:id="559442106">
      <w:bodyDiv w:val="1"/>
      <w:marLeft w:val="0"/>
      <w:marRight w:val="0"/>
      <w:marTop w:val="0"/>
      <w:marBottom w:val="0"/>
      <w:divBdr>
        <w:top w:val="none" w:sz="0" w:space="0" w:color="auto"/>
        <w:left w:val="none" w:sz="0" w:space="0" w:color="auto"/>
        <w:bottom w:val="none" w:sz="0" w:space="0" w:color="auto"/>
        <w:right w:val="none" w:sz="0" w:space="0" w:color="auto"/>
      </w:divBdr>
    </w:div>
    <w:div w:id="568662161">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74362931">
      <w:bodyDiv w:val="1"/>
      <w:marLeft w:val="0"/>
      <w:marRight w:val="0"/>
      <w:marTop w:val="0"/>
      <w:marBottom w:val="0"/>
      <w:divBdr>
        <w:top w:val="none" w:sz="0" w:space="0" w:color="auto"/>
        <w:left w:val="none" w:sz="0" w:space="0" w:color="auto"/>
        <w:bottom w:val="none" w:sz="0" w:space="0" w:color="auto"/>
        <w:right w:val="none" w:sz="0" w:space="0" w:color="auto"/>
      </w:divBdr>
    </w:div>
    <w:div w:id="575554295">
      <w:bodyDiv w:val="1"/>
      <w:marLeft w:val="0"/>
      <w:marRight w:val="0"/>
      <w:marTop w:val="0"/>
      <w:marBottom w:val="0"/>
      <w:divBdr>
        <w:top w:val="none" w:sz="0" w:space="0" w:color="auto"/>
        <w:left w:val="none" w:sz="0" w:space="0" w:color="auto"/>
        <w:bottom w:val="none" w:sz="0" w:space="0" w:color="auto"/>
        <w:right w:val="none" w:sz="0" w:space="0" w:color="auto"/>
      </w:divBdr>
    </w:div>
    <w:div w:id="578904081">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583033033">
      <w:bodyDiv w:val="1"/>
      <w:marLeft w:val="0"/>
      <w:marRight w:val="0"/>
      <w:marTop w:val="0"/>
      <w:marBottom w:val="0"/>
      <w:divBdr>
        <w:top w:val="none" w:sz="0" w:space="0" w:color="auto"/>
        <w:left w:val="none" w:sz="0" w:space="0" w:color="auto"/>
        <w:bottom w:val="none" w:sz="0" w:space="0" w:color="auto"/>
        <w:right w:val="none" w:sz="0" w:space="0" w:color="auto"/>
      </w:divBdr>
    </w:div>
    <w:div w:id="585770395">
      <w:bodyDiv w:val="1"/>
      <w:marLeft w:val="0"/>
      <w:marRight w:val="0"/>
      <w:marTop w:val="0"/>
      <w:marBottom w:val="0"/>
      <w:divBdr>
        <w:top w:val="none" w:sz="0" w:space="0" w:color="auto"/>
        <w:left w:val="none" w:sz="0" w:space="0" w:color="auto"/>
        <w:bottom w:val="none" w:sz="0" w:space="0" w:color="auto"/>
        <w:right w:val="none" w:sz="0" w:space="0" w:color="auto"/>
      </w:divBdr>
    </w:div>
    <w:div w:id="591162116">
      <w:bodyDiv w:val="1"/>
      <w:marLeft w:val="0"/>
      <w:marRight w:val="0"/>
      <w:marTop w:val="0"/>
      <w:marBottom w:val="0"/>
      <w:divBdr>
        <w:top w:val="none" w:sz="0" w:space="0" w:color="auto"/>
        <w:left w:val="none" w:sz="0" w:space="0" w:color="auto"/>
        <w:bottom w:val="none" w:sz="0" w:space="0" w:color="auto"/>
        <w:right w:val="none" w:sz="0" w:space="0" w:color="auto"/>
      </w:divBdr>
    </w:div>
    <w:div w:id="596598880">
      <w:bodyDiv w:val="1"/>
      <w:marLeft w:val="0"/>
      <w:marRight w:val="0"/>
      <w:marTop w:val="0"/>
      <w:marBottom w:val="0"/>
      <w:divBdr>
        <w:top w:val="none" w:sz="0" w:space="0" w:color="auto"/>
        <w:left w:val="none" w:sz="0" w:space="0" w:color="auto"/>
        <w:bottom w:val="none" w:sz="0" w:space="0" w:color="auto"/>
        <w:right w:val="none" w:sz="0" w:space="0" w:color="auto"/>
      </w:divBdr>
    </w:div>
    <w:div w:id="60149991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06086773">
      <w:bodyDiv w:val="1"/>
      <w:marLeft w:val="0"/>
      <w:marRight w:val="0"/>
      <w:marTop w:val="0"/>
      <w:marBottom w:val="0"/>
      <w:divBdr>
        <w:top w:val="none" w:sz="0" w:space="0" w:color="auto"/>
        <w:left w:val="none" w:sz="0" w:space="0" w:color="auto"/>
        <w:bottom w:val="none" w:sz="0" w:space="0" w:color="auto"/>
        <w:right w:val="none" w:sz="0" w:space="0" w:color="auto"/>
      </w:divBdr>
    </w:div>
    <w:div w:id="610361656">
      <w:bodyDiv w:val="1"/>
      <w:marLeft w:val="0"/>
      <w:marRight w:val="0"/>
      <w:marTop w:val="0"/>
      <w:marBottom w:val="0"/>
      <w:divBdr>
        <w:top w:val="none" w:sz="0" w:space="0" w:color="auto"/>
        <w:left w:val="none" w:sz="0" w:space="0" w:color="auto"/>
        <w:bottom w:val="none" w:sz="0" w:space="0" w:color="auto"/>
        <w:right w:val="none" w:sz="0" w:space="0" w:color="auto"/>
      </w:divBdr>
    </w:div>
    <w:div w:id="612904670">
      <w:bodyDiv w:val="1"/>
      <w:marLeft w:val="0"/>
      <w:marRight w:val="0"/>
      <w:marTop w:val="0"/>
      <w:marBottom w:val="0"/>
      <w:divBdr>
        <w:top w:val="none" w:sz="0" w:space="0" w:color="auto"/>
        <w:left w:val="none" w:sz="0" w:space="0" w:color="auto"/>
        <w:bottom w:val="none" w:sz="0" w:space="0" w:color="auto"/>
        <w:right w:val="none" w:sz="0" w:space="0" w:color="auto"/>
      </w:divBdr>
    </w:div>
    <w:div w:id="613682264">
      <w:bodyDiv w:val="1"/>
      <w:marLeft w:val="0"/>
      <w:marRight w:val="0"/>
      <w:marTop w:val="0"/>
      <w:marBottom w:val="0"/>
      <w:divBdr>
        <w:top w:val="none" w:sz="0" w:space="0" w:color="auto"/>
        <w:left w:val="none" w:sz="0" w:space="0" w:color="auto"/>
        <w:bottom w:val="none" w:sz="0" w:space="0" w:color="auto"/>
        <w:right w:val="none" w:sz="0" w:space="0" w:color="auto"/>
      </w:divBdr>
    </w:div>
    <w:div w:id="619923032">
      <w:bodyDiv w:val="1"/>
      <w:marLeft w:val="0"/>
      <w:marRight w:val="0"/>
      <w:marTop w:val="0"/>
      <w:marBottom w:val="0"/>
      <w:divBdr>
        <w:top w:val="none" w:sz="0" w:space="0" w:color="auto"/>
        <w:left w:val="none" w:sz="0" w:space="0" w:color="auto"/>
        <w:bottom w:val="none" w:sz="0" w:space="0" w:color="auto"/>
        <w:right w:val="none" w:sz="0" w:space="0" w:color="auto"/>
      </w:divBdr>
    </w:div>
    <w:div w:id="620111414">
      <w:bodyDiv w:val="1"/>
      <w:marLeft w:val="0"/>
      <w:marRight w:val="0"/>
      <w:marTop w:val="0"/>
      <w:marBottom w:val="0"/>
      <w:divBdr>
        <w:top w:val="none" w:sz="0" w:space="0" w:color="auto"/>
        <w:left w:val="none" w:sz="0" w:space="0" w:color="auto"/>
        <w:bottom w:val="none" w:sz="0" w:space="0" w:color="auto"/>
        <w:right w:val="none" w:sz="0" w:space="0" w:color="auto"/>
      </w:divBdr>
    </w:div>
    <w:div w:id="629482183">
      <w:bodyDiv w:val="1"/>
      <w:marLeft w:val="0"/>
      <w:marRight w:val="0"/>
      <w:marTop w:val="0"/>
      <w:marBottom w:val="0"/>
      <w:divBdr>
        <w:top w:val="none" w:sz="0" w:space="0" w:color="auto"/>
        <w:left w:val="none" w:sz="0" w:space="0" w:color="auto"/>
        <w:bottom w:val="none" w:sz="0" w:space="0" w:color="auto"/>
        <w:right w:val="none" w:sz="0" w:space="0" w:color="auto"/>
      </w:divBdr>
    </w:div>
    <w:div w:id="631444325">
      <w:bodyDiv w:val="1"/>
      <w:marLeft w:val="0"/>
      <w:marRight w:val="0"/>
      <w:marTop w:val="0"/>
      <w:marBottom w:val="0"/>
      <w:divBdr>
        <w:top w:val="none" w:sz="0" w:space="0" w:color="auto"/>
        <w:left w:val="none" w:sz="0" w:space="0" w:color="auto"/>
        <w:bottom w:val="none" w:sz="0" w:space="0" w:color="auto"/>
        <w:right w:val="none" w:sz="0" w:space="0" w:color="auto"/>
      </w:divBdr>
    </w:div>
    <w:div w:id="633948717">
      <w:bodyDiv w:val="1"/>
      <w:marLeft w:val="0"/>
      <w:marRight w:val="0"/>
      <w:marTop w:val="0"/>
      <w:marBottom w:val="0"/>
      <w:divBdr>
        <w:top w:val="none" w:sz="0" w:space="0" w:color="auto"/>
        <w:left w:val="none" w:sz="0" w:space="0" w:color="auto"/>
        <w:bottom w:val="none" w:sz="0" w:space="0" w:color="auto"/>
        <w:right w:val="none" w:sz="0" w:space="0" w:color="auto"/>
      </w:divBdr>
    </w:div>
    <w:div w:id="634717340">
      <w:bodyDiv w:val="1"/>
      <w:marLeft w:val="0"/>
      <w:marRight w:val="0"/>
      <w:marTop w:val="0"/>
      <w:marBottom w:val="0"/>
      <w:divBdr>
        <w:top w:val="none" w:sz="0" w:space="0" w:color="auto"/>
        <w:left w:val="none" w:sz="0" w:space="0" w:color="auto"/>
        <w:bottom w:val="none" w:sz="0" w:space="0" w:color="auto"/>
        <w:right w:val="none" w:sz="0" w:space="0" w:color="auto"/>
      </w:divBdr>
    </w:div>
    <w:div w:id="638195594">
      <w:bodyDiv w:val="1"/>
      <w:marLeft w:val="0"/>
      <w:marRight w:val="0"/>
      <w:marTop w:val="0"/>
      <w:marBottom w:val="0"/>
      <w:divBdr>
        <w:top w:val="none" w:sz="0" w:space="0" w:color="auto"/>
        <w:left w:val="none" w:sz="0" w:space="0" w:color="auto"/>
        <w:bottom w:val="none" w:sz="0" w:space="0" w:color="auto"/>
        <w:right w:val="none" w:sz="0" w:space="0" w:color="auto"/>
      </w:divBdr>
    </w:div>
    <w:div w:id="638262010">
      <w:bodyDiv w:val="1"/>
      <w:marLeft w:val="0"/>
      <w:marRight w:val="0"/>
      <w:marTop w:val="0"/>
      <w:marBottom w:val="0"/>
      <w:divBdr>
        <w:top w:val="none" w:sz="0" w:space="0" w:color="auto"/>
        <w:left w:val="none" w:sz="0" w:space="0" w:color="auto"/>
        <w:bottom w:val="none" w:sz="0" w:space="0" w:color="auto"/>
        <w:right w:val="none" w:sz="0" w:space="0" w:color="auto"/>
      </w:divBdr>
    </w:div>
    <w:div w:id="639578035">
      <w:bodyDiv w:val="1"/>
      <w:marLeft w:val="0"/>
      <w:marRight w:val="0"/>
      <w:marTop w:val="0"/>
      <w:marBottom w:val="0"/>
      <w:divBdr>
        <w:top w:val="none" w:sz="0" w:space="0" w:color="auto"/>
        <w:left w:val="none" w:sz="0" w:space="0" w:color="auto"/>
        <w:bottom w:val="none" w:sz="0" w:space="0" w:color="auto"/>
        <w:right w:val="none" w:sz="0" w:space="0" w:color="auto"/>
      </w:divBdr>
    </w:div>
    <w:div w:id="640841230">
      <w:bodyDiv w:val="1"/>
      <w:marLeft w:val="0"/>
      <w:marRight w:val="0"/>
      <w:marTop w:val="0"/>
      <w:marBottom w:val="0"/>
      <w:divBdr>
        <w:top w:val="none" w:sz="0" w:space="0" w:color="auto"/>
        <w:left w:val="none" w:sz="0" w:space="0" w:color="auto"/>
        <w:bottom w:val="none" w:sz="0" w:space="0" w:color="auto"/>
        <w:right w:val="none" w:sz="0" w:space="0" w:color="auto"/>
      </w:divBdr>
    </w:div>
    <w:div w:id="647055354">
      <w:bodyDiv w:val="1"/>
      <w:marLeft w:val="0"/>
      <w:marRight w:val="0"/>
      <w:marTop w:val="0"/>
      <w:marBottom w:val="0"/>
      <w:divBdr>
        <w:top w:val="none" w:sz="0" w:space="0" w:color="auto"/>
        <w:left w:val="none" w:sz="0" w:space="0" w:color="auto"/>
        <w:bottom w:val="none" w:sz="0" w:space="0" w:color="auto"/>
        <w:right w:val="none" w:sz="0" w:space="0" w:color="auto"/>
      </w:divBdr>
    </w:div>
    <w:div w:id="649864419">
      <w:bodyDiv w:val="1"/>
      <w:marLeft w:val="0"/>
      <w:marRight w:val="0"/>
      <w:marTop w:val="0"/>
      <w:marBottom w:val="0"/>
      <w:divBdr>
        <w:top w:val="none" w:sz="0" w:space="0" w:color="auto"/>
        <w:left w:val="none" w:sz="0" w:space="0" w:color="auto"/>
        <w:bottom w:val="none" w:sz="0" w:space="0" w:color="auto"/>
        <w:right w:val="none" w:sz="0" w:space="0" w:color="auto"/>
      </w:divBdr>
    </w:div>
    <w:div w:id="661742847">
      <w:bodyDiv w:val="1"/>
      <w:marLeft w:val="0"/>
      <w:marRight w:val="0"/>
      <w:marTop w:val="0"/>
      <w:marBottom w:val="0"/>
      <w:divBdr>
        <w:top w:val="none" w:sz="0" w:space="0" w:color="auto"/>
        <w:left w:val="none" w:sz="0" w:space="0" w:color="auto"/>
        <w:bottom w:val="none" w:sz="0" w:space="0" w:color="auto"/>
        <w:right w:val="none" w:sz="0" w:space="0" w:color="auto"/>
      </w:divBdr>
    </w:div>
    <w:div w:id="662197123">
      <w:bodyDiv w:val="1"/>
      <w:marLeft w:val="0"/>
      <w:marRight w:val="0"/>
      <w:marTop w:val="0"/>
      <w:marBottom w:val="0"/>
      <w:divBdr>
        <w:top w:val="none" w:sz="0" w:space="0" w:color="auto"/>
        <w:left w:val="none" w:sz="0" w:space="0" w:color="auto"/>
        <w:bottom w:val="none" w:sz="0" w:space="0" w:color="auto"/>
        <w:right w:val="none" w:sz="0" w:space="0" w:color="auto"/>
      </w:divBdr>
    </w:div>
    <w:div w:id="663751042">
      <w:bodyDiv w:val="1"/>
      <w:marLeft w:val="0"/>
      <w:marRight w:val="0"/>
      <w:marTop w:val="0"/>
      <w:marBottom w:val="0"/>
      <w:divBdr>
        <w:top w:val="none" w:sz="0" w:space="0" w:color="auto"/>
        <w:left w:val="none" w:sz="0" w:space="0" w:color="auto"/>
        <w:bottom w:val="none" w:sz="0" w:space="0" w:color="auto"/>
        <w:right w:val="none" w:sz="0" w:space="0" w:color="auto"/>
      </w:divBdr>
    </w:div>
    <w:div w:id="666323338">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667514575">
      <w:bodyDiv w:val="1"/>
      <w:marLeft w:val="0"/>
      <w:marRight w:val="0"/>
      <w:marTop w:val="0"/>
      <w:marBottom w:val="0"/>
      <w:divBdr>
        <w:top w:val="none" w:sz="0" w:space="0" w:color="auto"/>
        <w:left w:val="none" w:sz="0" w:space="0" w:color="auto"/>
        <w:bottom w:val="none" w:sz="0" w:space="0" w:color="auto"/>
        <w:right w:val="none" w:sz="0" w:space="0" w:color="auto"/>
      </w:divBdr>
    </w:div>
    <w:div w:id="670255621">
      <w:bodyDiv w:val="1"/>
      <w:marLeft w:val="0"/>
      <w:marRight w:val="0"/>
      <w:marTop w:val="0"/>
      <w:marBottom w:val="0"/>
      <w:divBdr>
        <w:top w:val="none" w:sz="0" w:space="0" w:color="auto"/>
        <w:left w:val="none" w:sz="0" w:space="0" w:color="auto"/>
        <w:bottom w:val="none" w:sz="0" w:space="0" w:color="auto"/>
        <w:right w:val="none" w:sz="0" w:space="0" w:color="auto"/>
      </w:divBdr>
    </w:div>
    <w:div w:id="672607869">
      <w:bodyDiv w:val="1"/>
      <w:marLeft w:val="0"/>
      <w:marRight w:val="0"/>
      <w:marTop w:val="0"/>
      <w:marBottom w:val="0"/>
      <w:divBdr>
        <w:top w:val="none" w:sz="0" w:space="0" w:color="auto"/>
        <w:left w:val="none" w:sz="0" w:space="0" w:color="auto"/>
        <w:bottom w:val="none" w:sz="0" w:space="0" w:color="auto"/>
        <w:right w:val="none" w:sz="0" w:space="0" w:color="auto"/>
      </w:divBdr>
    </w:div>
    <w:div w:id="675886703">
      <w:bodyDiv w:val="1"/>
      <w:marLeft w:val="0"/>
      <w:marRight w:val="0"/>
      <w:marTop w:val="0"/>
      <w:marBottom w:val="0"/>
      <w:divBdr>
        <w:top w:val="none" w:sz="0" w:space="0" w:color="auto"/>
        <w:left w:val="none" w:sz="0" w:space="0" w:color="auto"/>
        <w:bottom w:val="none" w:sz="0" w:space="0" w:color="auto"/>
        <w:right w:val="none" w:sz="0" w:space="0" w:color="auto"/>
      </w:divBdr>
    </w:div>
    <w:div w:id="677804970">
      <w:bodyDiv w:val="1"/>
      <w:marLeft w:val="0"/>
      <w:marRight w:val="0"/>
      <w:marTop w:val="0"/>
      <w:marBottom w:val="0"/>
      <w:divBdr>
        <w:top w:val="none" w:sz="0" w:space="0" w:color="auto"/>
        <w:left w:val="none" w:sz="0" w:space="0" w:color="auto"/>
        <w:bottom w:val="none" w:sz="0" w:space="0" w:color="auto"/>
        <w:right w:val="none" w:sz="0" w:space="0" w:color="auto"/>
      </w:divBdr>
    </w:div>
    <w:div w:id="681006447">
      <w:bodyDiv w:val="1"/>
      <w:marLeft w:val="0"/>
      <w:marRight w:val="0"/>
      <w:marTop w:val="0"/>
      <w:marBottom w:val="0"/>
      <w:divBdr>
        <w:top w:val="none" w:sz="0" w:space="0" w:color="auto"/>
        <w:left w:val="none" w:sz="0" w:space="0" w:color="auto"/>
        <w:bottom w:val="none" w:sz="0" w:space="0" w:color="auto"/>
        <w:right w:val="none" w:sz="0" w:space="0" w:color="auto"/>
      </w:divBdr>
    </w:div>
    <w:div w:id="681854801">
      <w:bodyDiv w:val="1"/>
      <w:marLeft w:val="0"/>
      <w:marRight w:val="0"/>
      <w:marTop w:val="0"/>
      <w:marBottom w:val="0"/>
      <w:divBdr>
        <w:top w:val="none" w:sz="0" w:space="0" w:color="auto"/>
        <w:left w:val="none" w:sz="0" w:space="0" w:color="auto"/>
        <w:bottom w:val="none" w:sz="0" w:space="0" w:color="auto"/>
        <w:right w:val="none" w:sz="0" w:space="0" w:color="auto"/>
      </w:divBdr>
    </w:div>
    <w:div w:id="682435434">
      <w:bodyDiv w:val="1"/>
      <w:marLeft w:val="0"/>
      <w:marRight w:val="0"/>
      <w:marTop w:val="0"/>
      <w:marBottom w:val="0"/>
      <w:divBdr>
        <w:top w:val="none" w:sz="0" w:space="0" w:color="auto"/>
        <w:left w:val="none" w:sz="0" w:space="0" w:color="auto"/>
        <w:bottom w:val="none" w:sz="0" w:space="0" w:color="auto"/>
        <w:right w:val="none" w:sz="0" w:space="0" w:color="auto"/>
      </w:divBdr>
    </w:div>
    <w:div w:id="684941286">
      <w:bodyDiv w:val="1"/>
      <w:marLeft w:val="0"/>
      <w:marRight w:val="0"/>
      <w:marTop w:val="0"/>
      <w:marBottom w:val="0"/>
      <w:divBdr>
        <w:top w:val="none" w:sz="0" w:space="0" w:color="auto"/>
        <w:left w:val="none" w:sz="0" w:space="0" w:color="auto"/>
        <w:bottom w:val="none" w:sz="0" w:space="0" w:color="auto"/>
        <w:right w:val="none" w:sz="0" w:space="0" w:color="auto"/>
      </w:divBdr>
    </w:div>
    <w:div w:id="690453091">
      <w:bodyDiv w:val="1"/>
      <w:marLeft w:val="0"/>
      <w:marRight w:val="0"/>
      <w:marTop w:val="0"/>
      <w:marBottom w:val="0"/>
      <w:divBdr>
        <w:top w:val="none" w:sz="0" w:space="0" w:color="auto"/>
        <w:left w:val="none" w:sz="0" w:space="0" w:color="auto"/>
        <w:bottom w:val="none" w:sz="0" w:space="0" w:color="auto"/>
        <w:right w:val="none" w:sz="0" w:space="0" w:color="auto"/>
      </w:divBdr>
    </w:div>
    <w:div w:id="691568300">
      <w:bodyDiv w:val="1"/>
      <w:marLeft w:val="0"/>
      <w:marRight w:val="0"/>
      <w:marTop w:val="0"/>
      <w:marBottom w:val="0"/>
      <w:divBdr>
        <w:top w:val="none" w:sz="0" w:space="0" w:color="auto"/>
        <w:left w:val="none" w:sz="0" w:space="0" w:color="auto"/>
        <w:bottom w:val="none" w:sz="0" w:space="0" w:color="auto"/>
        <w:right w:val="none" w:sz="0" w:space="0" w:color="auto"/>
      </w:divBdr>
    </w:div>
    <w:div w:id="694040131">
      <w:bodyDiv w:val="1"/>
      <w:marLeft w:val="0"/>
      <w:marRight w:val="0"/>
      <w:marTop w:val="0"/>
      <w:marBottom w:val="0"/>
      <w:divBdr>
        <w:top w:val="none" w:sz="0" w:space="0" w:color="auto"/>
        <w:left w:val="none" w:sz="0" w:space="0" w:color="auto"/>
        <w:bottom w:val="none" w:sz="0" w:space="0" w:color="auto"/>
        <w:right w:val="none" w:sz="0" w:space="0" w:color="auto"/>
      </w:divBdr>
    </w:div>
    <w:div w:id="700324638">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01368962">
      <w:bodyDiv w:val="1"/>
      <w:marLeft w:val="0"/>
      <w:marRight w:val="0"/>
      <w:marTop w:val="0"/>
      <w:marBottom w:val="0"/>
      <w:divBdr>
        <w:top w:val="none" w:sz="0" w:space="0" w:color="auto"/>
        <w:left w:val="none" w:sz="0" w:space="0" w:color="auto"/>
        <w:bottom w:val="none" w:sz="0" w:space="0" w:color="auto"/>
        <w:right w:val="none" w:sz="0" w:space="0" w:color="auto"/>
      </w:divBdr>
    </w:div>
    <w:div w:id="701829131">
      <w:bodyDiv w:val="1"/>
      <w:marLeft w:val="0"/>
      <w:marRight w:val="0"/>
      <w:marTop w:val="0"/>
      <w:marBottom w:val="0"/>
      <w:divBdr>
        <w:top w:val="none" w:sz="0" w:space="0" w:color="auto"/>
        <w:left w:val="none" w:sz="0" w:space="0" w:color="auto"/>
        <w:bottom w:val="none" w:sz="0" w:space="0" w:color="auto"/>
        <w:right w:val="none" w:sz="0" w:space="0" w:color="auto"/>
      </w:divBdr>
    </w:div>
    <w:div w:id="705520091">
      <w:bodyDiv w:val="1"/>
      <w:marLeft w:val="0"/>
      <w:marRight w:val="0"/>
      <w:marTop w:val="0"/>
      <w:marBottom w:val="0"/>
      <w:divBdr>
        <w:top w:val="none" w:sz="0" w:space="0" w:color="auto"/>
        <w:left w:val="none" w:sz="0" w:space="0" w:color="auto"/>
        <w:bottom w:val="none" w:sz="0" w:space="0" w:color="auto"/>
        <w:right w:val="none" w:sz="0" w:space="0" w:color="auto"/>
      </w:divBdr>
    </w:div>
    <w:div w:id="707682614">
      <w:bodyDiv w:val="1"/>
      <w:marLeft w:val="0"/>
      <w:marRight w:val="0"/>
      <w:marTop w:val="0"/>
      <w:marBottom w:val="0"/>
      <w:divBdr>
        <w:top w:val="none" w:sz="0" w:space="0" w:color="auto"/>
        <w:left w:val="none" w:sz="0" w:space="0" w:color="auto"/>
        <w:bottom w:val="none" w:sz="0" w:space="0" w:color="auto"/>
        <w:right w:val="none" w:sz="0" w:space="0" w:color="auto"/>
      </w:divBdr>
    </w:div>
    <w:div w:id="711005036">
      <w:bodyDiv w:val="1"/>
      <w:marLeft w:val="0"/>
      <w:marRight w:val="0"/>
      <w:marTop w:val="0"/>
      <w:marBottom w:val="0"/>
      <w:divBdr>
        <w:top w:val="none" w:sz="0" w:space="0" w:color="auto"/>
        <w:left w:val="none" w:sz="0" w:space="0" w:color="auto"/>
        <w:bottom w:val="none" w:sz="0" w:space="0" w:color="auto"/>
        <w:right w:val="none" w:sz="0" w:space="0" w:color="auto"/>
      </w:divBdr>
    </w:div>
    <w:div w:id="716857391">
      <w:bodyDiv w:val="1"/>
      <w:marLeft w:val="0"/>
      <w:marRight w:val="0"/>
      <w:marTop w:val="0"/>
      <w:marBottom w:val="0"/>
      <w:divBdr>
        <w:top w:val="none" w:sz="0" w:space="0" w:color="auto"/>
        <w:left w:val="none" w:sz="0" w:space="0" w:color="auto"/>
        <w:bottom w:val="none" w:sz="0" w:space="0" w:color="auto"/>
        <w:right w:val="none" w:sz="0" w:space="0" w:color="auto"/>
      </w:divBdr>
    </w:div>
    <w:div w:id="720129355">
      <w:bodyDiv w:val="1"/>
      <w:marLeft w:val="0"/>
      <w:marRight w:val="0"/>
      <w:marTop w:val="0"/>
      <w:marBottom w:val="0"/>
      <w:divBdr>
        <w:top w:val="none" w:sz="0" w:space="0" w:color="auto"/>
        <w:left w:val="none" w:sz="0" w:space="0" w:color="auto"/>
        <w:bottom w:val="none" w:sz="0" w:space="0" w:color="auto"/>
        <w:right w:val="none" w:sz="0" w:space="0" w:color="auto"/>
      </w:divBdr>
    </w:div>
    <w:div w:id="721058550">
      <w:bodyDiv w:val="1"/>
      <w:marLeft w:val="0"/>
      <w:marRight w:val="0"/>
      <w:marTop w:val="0"/>
      <w:marBottom w:val="0"/>
      <w:divBdr>
        <w:top w:val="none" w:sz="0" w:space="0" w:color="auto"/>
        <w:left w:val="none" w:sz="0" w:space="0" w:color="auto"/>
        <w:bottom w:val="none" w:sz="0" w:space="0" w:color="auto"/>
        <w:right w:val="none" w:sz="0" w:space="0" w:color="auto"/>
      </w:divBdr>
    </w:div>
    <w:div w:id="721684125">
      <w:bodyDiv w:val="1"/>
      <w:marLeft w:val="0"/>
      <w:marRight w:val="0"/>
      <w:marTop w:val="0"/>
      <w:marBottom w:val="0"/>
      <w:divBdr>
        <w:top w:val="none" w:sz="0" w:space="0" w:color="auto"/>
        <w:left w:val="none" w:sz="0" w:space="0" w:color="auto"/>
        <w:bottom w:val="none" w:sz="0" w:space="0" w:color="auto"/>
        <w:right w:val="none" w:sz="0" w:space="0" w:color="auto"/>
      </w:divBdr>
    </w:div>
    <w:div w:id="723019300">
      <w:bodyDiv w:val="1"/>
      <w:marLeft w:val="0"/>
      <w:marRight w:val="0"/>
      <w:marTop w:val="0"/>
      <w:marBottom w:val="0"/>
      <w:divBdr>
        <w:top w:val="none" w:sz="0" w:space="0" w:color="auto"/>
        <w:left w:val="none" w:sz="0" w:space="0" w:color="auto"/>
        <w:bottom w:val="none" w:sz="0" w:space="0" w:color="auto"/>
        <w:right w:val="none" w:sz="0" w:space="0" w:color="auto"/>
      </w:divBdr>
    </w:div>
    <w:div w:id="728529183">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34745561">
      <w:bodyDiv w:val="1"/>
      <w:marLeft w:val="0"/>
      <w:marRight w:val="0"/>
      <w:marTop w:val="0"/>
      <w:marBottom w:val="0"/>
      <w:divBdr>
        <w:top w:val="none" w:sz="0" w:space="0" w:color="auto"/>
        <w:left w:val="none" w:sz="0" w:space="0" w:color="auto"/>
        <w:bottom w:val="none" w:sz="0" w:space="0" w:color="auto"/>
        <w:right w:val="none" w:sz="0" w:space="0" w:color="auto"/>
      </w:divBdr>
    </w:div>
    <w:div w:id="736246075">
      <w:bodyDiv w:val="1"/>
      <w:marLeft w:val="0"/>
      <w:marRight w:val="0"/>
      <w:marTop w:val="0"/>
      <w:marBottom w:val="0"/>
      <w:divBdr>
        <w:top w:val="none" w:sz="0" w:space="0" w:color="auto"/>
        <w:left w:val="none" w:sz="0" w:space="0" w:color="auto"/>
        <w:bottom w:val="none" w:sz="0" w:space="0" w:color="auto"/>
        <w:right w:val="none" w:sz="0" w:space="0" w:color="auto"/>
      </w:divBdr>
    </w:div>
    <w:div w:id="739790814">
      <w:bodyDiv w:val="1"/>
      <w:marLeft w:val="0"/>
      <w:marRight w:val="0"/>
      <w:marTop w:val="0"/>
      <w:marBottom w:val="0"/>
      <w:divBdr>
        <w:top w:val="none" w:sz="0" w:space="0" w:color="auto"/>
        <w:left w:val="none" w:sz="0" w:space="0" w:color="auto"/>
        <w:bottom w:val="none" w:sz="0" w:space="0" w:color="auto"/>
        <w:right w:val="none" w:sz="0" w:space="0" w:color="auto"/>
      </w:divBdr>
    </w:div>
    <w:div w:id="739865606">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44643005">
      <w:bodyDiv w:val="1"/>
      <w:marLeft w:val="0"/>
      <w:marRight w:val="0"/>
      <w:marTop w:val="0"/>
      <w:marBottom w:val="0"/>
      <w:divBdr>
        <w:top w:val="none" w:sz="0" w:space="0" w:color="auto"/>
        <w:left w:val="none" w:sz="0" w:space="0" w:color="auto"/>
        <w:bottom w:val="none" w:sz="0" w:space="0" w:color="auto"/>
        <w:right w:val="none" w:sz="0" w:space="0" w:color="auto"/>
      </w:divBdr>
    </w:div>
    <w:div w:id="745809324">
      <w:bodyDiv w:val="1"/>
      <w:marLeft w:val="0"/>
      <w:marRight w:val="0"/>
      <w:marTop w:val="0"/>
      <w:marBottom w:val="0"/>
      <w:divBdr>
        <w:top w:val="none" w:sz="0" w:space="0" w:color="auto"/>
        <w:left w:val="none" w:sz="0" w:space="0" w:color="auto"/>
        <w:bottom w:val="none" w:sz="0" w:space="0" w:color="auto"/>
        <w:right w:val="none" w:sz="0" w:space="0" w:color="auto"/>
      </w:divBdr>
    </w:div>
    <w:div w:id="753353650">
      <w:bodyDiv w:val="1"/>
      <w:marLeft w:val="0"/>
      <w:marRight w:val="0"/>
      <w:marTop w:val="0"/>
      <w:marBottom w:val="0"/>
      <w:divBdr>
        <w:top w:val="none" w:sz="0" w:space="0" w:color="auto"/>
        <w:left w:val="none" w:sz="0" w:space="0" w:color="auto"/>
        <w:bottom w:val="none" w:sz="0" w:space="0" w:color="auto"/>
        <w:right w:val="none" w:sz="0" w:space="0" w:color="auto"/>
      </w:divBdr>
    </w:div>
    <w:div w:id="755323267">
      <w:bodyDiv w:val="1"/>
      <w:marLeft w:val="0"/>
      <w:marRight w:val="0"/>
      <w:marTop w:val="0"/>
      <w:marBottom w:val="0"/>
      <w:divBdr>
        <w:top w:val="none" w:sz="0" w:space="0" w:color="auto"/>
        <w:left w:val="none" w:sz="0" w:space="0" w:color="auto"/>
        <w:bottom w:val="none" w:sz="0" w:space="0" w:color="auto"/>
        <w:right w:val="none" w:sz="0" w:space="0" w:color="auto"/>
      </w:divBdr>
    </w:div>
    <w:div w:id="755978123">
      <w:bodyDiv w:val="1"/>
      <w:marLeft w:val="0"/>
      <w:marRight w:val="0"/>
      <w:marTop w:val="0"/>
      <w:marBottom w:val="0"/>
      <w:divBdr>
        <w:top w:val="none" w:sz="0" w:space="0" w:color="auto"/>
        <w:left w:val="none" w:sz="0" w:space="0" w:color="auto"/>
        <w:bottom w:val="none" w:sz="0" w:space="0" w:color="auto"/>
        <w:right w:val="none" w:sz="0" w:space="0" w:color="auto"/>
      </w:divBdr>
    </w:div>
    <w:div w:id="757753728">
      <w:bodyDiv w:val="1"/>
      <w:marLeft w:val="0"/>
      <w:marRight w:val="0"/>
      <w:marTop w:val="0"/>
      <w:marBottom w:val="0"/>
      <w:divBdr>
        <w:top w:val="none" w:sz="0" w:space="0" w:color="auto"/>
        <w:left w:val="none" w:sz="0" w:space="0" w:color="auto"/>
        <w:bottom w:val="none" w:sz="0" w:space="0" w:color="auto"/>
        <w:right w:val="none" w:sz="0" w:space="0" w:color="auto"/>
      </w:divBdr>
    </w:div>
    <w:div w:id="760756023">
      <w:bodyDiv w:val="1"/>
      <w:marLeft w:val="0"/>
      <w:marRight w:val="0"/>
      <w:marTop w:val="0"/>
      <w:marBottom w:val="0"/>
      <w:divBdr>
        <w:top w:val="none" w:sz="0" w:space="0" w:color="auto"/>
        <w:left w:val="none" w:sz="0" w:space="0" w:color="auto"/>
        <w:bottom w:val="none" w:sz="0" w:space="0" w:color="auto"/>
        <w:right w:val="none" w:sz="0" w:space="0" w:color="auto"/>
      </w:divBdr>
    </w:div>
    <w:div w:id="765854740">
      <w:bodyDiv w:val="1"/>
      <w:marLeft w:val="0"/>
      <w:marRight w:val="0"/>
      <w:marTop w:val="0"/>
      <w:marBottom w:val="0"/>
      <w:divBdr>
        <w:top w:val="none" w:sz="0" w:space="0" w:color="auto"/>
        <w:left w:val="none" w:sz="0" w:space="0" w:color="auto"/>
        <w:bottom w:val="none" w:sz="0" w:space="0" w:color="auto"/>
        <w:right w:val="none" w:sz="0" w:space="0" w:color="auto"/>
      </w:divBdr>
    </w:div>
    <w:div w:id="769859648">
      <w:bodyDiv w:val="1"/>
      <w:marLeft w:val="0"/>
      <w:marRight w:val="0"/>
      <w:marTop w:val="0"/>
      <w:marBottom w:val="0"/>
      <w:divBdr>
        <w:top w:val="none" w:sz="0" w:space="0" w:color="auto"/>
        <w:left w:val="none" w:sz="0" w:space="0" w:color="auto"/>
        <w:bottom w:val="none" w:sz="0" w:space="0" w:color="auto"/>
        <w:right w:val="none" w:sz="0" w:space="0" w:color="auto"/>
      </w:divBdr>
    </w:div>
    <w:div w:id="771433160">
      <w:bodyDiv w:val="1"/>
      <w:marLeft w:val="0"/>
      <w:marRight w:val="0"/>
      <w:marTop w:val="0"/>
      <w:marBottom w:val="0"/>
      <w:divBdr>
        <w:top w:val="none" w:sz="0" w:space="0" w:color="auto"/>
        <w:left w:val="none" w:sz="0" w:space="0" w:color="auto"/>
        <w:bottom w:val="none" w:sz="0" w:space="0" w:color="auto"/>
        <w:right w:val="none" w:sz="0" w:space="0" w:color="auto"/>
      </w:divBdr>
    </w:div>
    <w:div w:id="774860555">
      <w:bodyDiv w:val="1"/>
      <w:marLeft w:val="0"/>
      <w:marRight w:val="0"/>
      <w:marTop w:val="0"/>
      <w:marBottom w:val="0"/>
      <w:divBdr>
        <w:top w:val="none" w:sz="0" w:space="0" w:color="auto"/>
        <w:left w:val="none" w:sz="0" w:space="0" w:color="auto"/>
        <w:bottom w:val="none" w:sz="0" w:space="0" w:color="auto"/>
        <w:right w:val="none" w:sz="0" w:space="0" w:color="auto"/>
      </w:divBdr>
    </w:div>
    <w:div w:id="793401510">
      <w:bodyDiv w:val="1"/>
      <w:marLeft w:val="0"/>
      <w:marRight w:val="0"/>
      <w:marTop w:val="0"/>
      <w:marBottom w:val="0"/>
      <w:divBdr>
        <w:top w:val="none" w:sz="0" w:space="0" w:color="auto"/>
        <w:left w:val="none" w:sz="0" w:space="0" w:color="auto"/>
        <w:bottom w:val="none" w:sz="0" w:space="0" w:color="auto"/>
        <w:right w:val="none" w:sz="0" w:space="0" w:color="auto"/>
      </w:divBdr>
    </w:div>
    <w:div w:id="797189106">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01265723">
      <w:bodyDiv w:val="1"/>
      <w:marLeft w:val="0"/>
      <w:marRight w:val="0"/>
      <w:marTop w:val="0"/>
      <w:marBottom w:val="0"/>
      <w:divBdr>
        <w:top w:val="none" w:sz="0" w:space="0" w:color="auto"/>
        <w:left w:val="none" w:sz="0" w:space="0" w:color="auto"/>
        <w:bottom w:val="none" w:sz="0" w:space="0" w:color="auto"/>
        <w:right w:val="none" w:sz="0" w:space="0" w:color="auto"/>
      </w:divBdr>
    </w:div>
    <w:div w:id="802885278">
      <w:bodyDiv w:val="1"/>
      <w:marLeft w:val="0"/>
      <w:marRight w:val="0"/>
      <w:marTop w:val="0"/>
      <w:marBottom w:val="0"/>
      <w:divBdr>
        <w:top w:val="none" w:sz="0" w:space="0" w:color="auto"/>
        <w:left w:val="none" w:sz="0" w:space="0" w:color="auto"/>
        <w:bottom w:val="none" w:sz="0" w:space="0" w:color="auto"/>
        <w:right w:val="none" w:sz="0" w:space="0" w:color="auto"/>
      </w:divBdr>
    </w:div>
    <w:div w:id="805662565">
      <w:bodyDiv w:val="1"/>
      <w:marLeft w:val="0"/>
      <w:marRight w:val="0"/>
      <w:marTop w:val="0"/>
      <w:marBottom w:val="0"/>
      <w:divBdr>
        <w:top w:val="none" w:sz="0" w:space="0" w:color="auto"/>
        <w:left w:val="none" w:sz="0" w:space="0" w:color="auto"/>
        <w:bottom w:val="none" w:sz="0" w:space="0" w:color="auto"/>
        <w:right w:val="none" w:sz="0" w:space="0" w:color="auto"/>
      </w:divBdr>
    </w:div>
    <w:div w:id="806625067">
      <w:bodyDiv w:val="1"/>
      <w:marLeft w:val="0"/>
      <w:marRight w:val="0"/>
      <w:marTop w:val="0"/>
      <w:marBottom w:val="0"/>
      <w:divBdr>
        <w:top w:val="none" w:sz="0" w:space="0" w:color="auto"/>
        <w:left w:val="none" w:sz="0" w:space="0" w:color="auto"/>
        <w:bottom w:val="none" w:sz="0" w:space="0" w:color="auto"/>
        <w:right w:val="none" w:sz="0" w:space="0" w:color="auto"/>
      </w:divBdr>
      <w:divsChild>
        <w:div w:id="773785455">
          <w:marLeft w:val="0"/>
          <w:marRight w:val="0"/>
          <w:marTop w:val="0"/>
          <w:marBottom w:val="0"/>
          <w:divBdr>
            <w:top w:val="none" w:sz="0" w:space="0" w:color="auto"/>
            <w:left w:val="none" w:sz="0" w:space="0" w:color="auto"/>
            <w:bottom w:val="none" w:sz="0" w:space="0" w:color="auto"/>
            <w:right w:val="none" w:sz="0" w:space="0" w:color="auto"/>
          </w:divBdr>
          <w:divsChild>
            <w:div w:id="11586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5747">
      <w:bodyDiv w:val="1"/>
      <w:marLeft w:val="0"/>
      <w:marRight w:val="0"/>
      <w:marTop w:val="0"/>
      <w:marBottom w:val="0"/>
      <w:divBdr>
        <w:top w:val="none" w:sz="0" w:space="0" w:color="auto"/>
        <w:left w:val="none" w:sz="0" w:space="0" w:color="auto"/>
        <w:bottom w:val="none" w:sz="0" w:space="0" w:color="auto"/>
        <w:right w:val="none" w:sz="0" w:space="0" w:color="auto"/>
      </w:divBdr>
    </w:div>
    <w:div w:id="813638861">
      <w:bodyDiv w:val="1"/>
      <w:marLeft w:val="0"/>
      <w:marRight w:val="0"/>
      <w:marTop w:val="0"/>
      <w:marBottom w:val="0"/>
      <w:divBdr>
        <w:top w:val="none" w:sz="0" w:space="0" w:color="auto"/>
        <w:left w:val="none" w:sz="0" w:space="0" w:color="auto"/>
        <w:bottom w:val="none" w:sz="0" w:space="0" w:color="auto"/>
        <w:right w:val="none" w:sz="0" w:space="0" w:color="auto"/>
      </w:divBdr>
    </w:div>
    <w:div w:id="816342810">
      <w:bodyDiv w:val="1"/>
      <w:marLeft w:val="0"/>
      <w:marRight w:val="0"/>
      <w:marTop w:val="0"/>
      <w:marBottom w:val="0"/>
      <w:divBdr>
        <w:top w:val="none" w:sz="0" w:space="0" w:color="auto"/>
        <w:left w:val="none" w:sz="0" w:space="0" w:color="auto"/>
        <w:bottom w:val="none" w:sz="0" w:space="0" w:color="auto"/>
        <w:right w:val="none" w:sz="0" w:space="0" w:color="auto"/>
      </w:divBdr>
    </w:div>
    <w:div w:id="817845318">
      <w:bodyDiv w:val="1"/>
      <w:marLeft w:val="0"/>
      <w:marRight w:val="0"/>
      <w:marTop w:val="0"/>
      <w:marBottom w:val="0"/>
      <w:divBdr>
        <w:top w:val="none" w:sz="0" w:space="0" w:color="auto"/>
        <w:left w:val="none" w:sz="0" w:space="0" w:color="auto"/>
        <w:bottom w:val="none" w:sz="0" w:space="0" w:color="auto"/>
        <w:right w:val="none" w:sz="0" w:space="0" w:color="auto"/>
      </w:divBdr>
    </w:div>
    <w:div w:id="818888851">
      <w:bodyDiv w:val="1"/>
      <w:marLeft w:val="0"/>
      <w:marRight w:val="0"/>
      <w:marTop w:val="0"/>
      <w:marBottom w:val="0"/>
      <w:divBdr>
        <w:top w:val="none" w:sz="0" w:space="0" w:color="auto"/>
        <w:left w:val="none" w:sz="0" w:space="0" w:color="auto"/>
        <w:bottom w:val="none" w:sz="0" w:space="0" w:color="auto"/>
        <w:right w:val="none" w:sz="0" w:space="0" w:color="auto"/>
      </w:divBdr>
    </w:div>
    <w:div w:id="820317514">
      <w:bodyDiv w:val="1"/>
      <w:marLeft w:val="0"/>
      <w:marRight w:val="0"/>
      <w:marTop w:val="0"/>
      <w:marBottom w:val="0"/>
      <w:divBdr>
        <w:top w:val="none" w:sz="0" w:space="0" w:color="auto"/>
        <w:left w:val="none" w:sz="0" w:space="0" w:color="auto"/>
        <w:bottom w:val="none" w:sz="0" w:space="0" w:color="auto"/>
        <w:right w:val="none" w:sz="0" w:space="0" w:color="auto"/>
      </w:divBdr>
    </w:div>
    <w:div w:id="820971287">
      <w:bodyDiv w:val="1"/>
      <w:marLeft w:val="0"/>
      <w:marRight w:val="0"/>
      <w:marTop w:val="0"/>
      <w:marBottom w:val="0"/>
      <w:divBdr>
        <w:top w:val="none" w:sz="0" w:space="0" w:color="auto"/>
        <w:left w:val="none" w:sz="0" w:space="0" w:color="auto"/>
        <w:bottom w:val="none" w:sz="0" w:space="0" w:color="auto"/>
        <w:right w:val="none" w:sz="0" w:space="0" w:color="auto"/>
      </w:divBdr>
    </w:div>
    <w:div w:id="825821061">
      <w:bodyDiv w:val="1"/>
      <w:marLeft w:val="0"/>
      <w:marRight w:val="0"/>
      <w:marTop w:val="0"/>
      <w:marBottom w:val="0"/>
      <w:divBdr>
        <w:top w:val="none" w:sz="0" w:space="0" w:color="auto"/>
        <w:left w:val="none" w:sz="0" w:space="0" w:color="auto"/>
        <w:bottom w:val="none" w:sz="0" w:space="0" w:color="auto"/>
        <w:right w:val="none" w:sz="0" w:space="0" w:color="auto"/>
      </w:divBdr>
    </w:div>
    <w:div w:id="826437560">
      <w:bodyDiv w:val="1"/>
      <w:marLeft w:val="0"/>
      <w:marRight w:val="0"/>
      <w:marTop w:val="0"/>
      <w:marBottom w:val="0"/>
      <w:divBdr>
        <w:top w:val="none" w:sz="0" w:space="0" w:color="auto"/>
        <w:left w:val="none" w:sz="0" w:space="0" w:color="auto"/>
        <w:bottom w:val="none" w:sz="0" w:space="0" w:color="auto"/>
        <w:right w:val="none" w:sz="0" w:space="0" w:color="auto"/>
      </w:divBdr>
    </w:div>
    <w:div w:id="828864067">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29562574">
      <w:bodyDiv w:val="1"/>
      <w:marLeft w:val="0"/>
      <w:marRight w:val="0"/>
      <w:marTop w:val="0"/>
      <w:marBottom w:val="0"/>
      <w:divBdr>
        <w:top w:val="none" w:sz="0" w:space="0" w:color="auto"/>
        <w:left w:val="none" w:sz="0" w:space="0" w:color="auto"/>
        <w:bottom w:val="none" w:sz="0" w:space="0" w:color="auto"/>
        <w:right w:val="none" w:sz="0" w:space="0" w:color="auto"/>
      </w:divBdr>
    </w:div>
    <w:div w:id="831021914">
      <w:bodyDiv w:val="1"/>
      <w:marLeft w:val="0"/>
      <w:marRight w:val="0"/>
      <w:marTop w:val="0"/>
      <w:marBottom w:val="0"/>
      <w:divBdr>
        <w:top w:val="none" w:sz="0" w:space="0" w:color="auto"/>
        <w:left w:val="none" w:sz="0" w:space="0" w:color="auto"/>
        <w:bottom w:val="none" w:sz="0" w:space="0" w:color="auto"/>
        <w:right w:val="none" w:sz="0" w:space="0" w:color="auto"/>
      </w:divBdr>
    </w:div>
    <w:div w:id="834610014">
      <w:bodyDiv w:val="1"/>
      <w:marLeft w:val="0"/>
      <w:marRight w:val="0"/>
      <w:marTop w:val="0"/>
      <w:marBottom w:val="0"/>
      <w:divBdr>
        <w:top w:val="none" w:sz="0" w:space="0" w:color="auto"/>
        <w:left w:val="none" w:sz="0" w:space="0" w:color="auto"/>
        <w:bottom w:val="none" w:sz="0" w:space="0" w:color="auto"/>
        <w:right w:val="none" w:sz="0" w:space="0" w:color="auto"/>
      </w:divBdr>
    </w:div>
    <w:div w:id="835344827">
      <w:bodyDiv w:val="1"/>
      <w:marLeft w:val="0"/>
      <w:marRight w:val="0"/>
      <w:marTop w:val="0"/>
      <w:marBottom w:val="0"/>
      <w:divBdr>
        <w:top w:val="none" w:sz="0" w:space="0" w:color="auto"/>
        <w:left w:val="none" w:sz="0" w:space="0" w:color="auto"/>
        <w:bottom w:val="none" w:sz="0" w:space="0" w:color="auto"/>
        <w:right w:val="none" w:sz="0" w:space="0" w:color="auto"/>
      </w:divBdr>
    </w:div>
    <w:div w:id="837040683">
      <w:bodyDiv w:val="1"/>
      <w:marLeft w:val="0"/>
      <w:marRight w:val="0"/>
      <w:marTop w:val="0"/>
      <w:marBottom w:val="0"/>
      <w:divBdr>
        <w:top w:val="none" w:sz="0" w:space="0" w:color="auto"/>
        <w:left w:val="none" w:sz="0" w:space="0" w:color="auto"/>
        <w:bottom w:val="none" w:sz="0" w:space="0" w:color="auto"/>
        <w:right w:val="none" w:sz="0" w:space="0" w:color="auto"/>
      </w:divBdr>
    </w:div>
    <w:div w:id="840393129">
      <w:bodyDiv w:val="1"/>
      <w:marLeft w:val="0"/>
      <w:marRight w:val="0"/>
      <w:marTop w:val="0"/>
      <w:marBottom w:val="0"/>
      <w:divBdr>
        <w:top w:val="none" w:sz="0" w:space="0" w:color="auto"/>
        <w:left w:val="none" w:sz="0" w:space="0" w:color="auto"/>
        <w:bottom w:val="none" w:sz="0" w:space="0" w:color="auto"/>
        <w:right w:val="none" w:sz="0" w:space="0" w:color="auto"/>
      </w:divBdr>
    </w:div>
    <w:div w:id="841699102">
      <w:bodyDiv w:val="1"/>
      <w:marLeft w:val="0"/>
      <w:marRight w:val="0"/>
      <w:marTop w:val="0"/>
      <w:marBottom w:val="0"/>
      <w:divBdr>
        <w:top w:val="none" w:sz="0" w:space="0" w:color="auto"/>
        <w:left w:val="none" w:sz="0" w:space="0" w:color="auto"/>
        <w:bottom w:val="none" w:sz="0" w:space="0" w:color="auto"/>
        <w:right w:val="none" w:sz="0" w:space="0" w:color="auto"/>
      </w:divBdr>
    </w:div>
    <w:div w:id="842545268">
      <w:bodyDiv w:val="1"/>
      <w:marLeft w:val="0"/>
      <w:marRight w:val="0"/>
      <w:marTop w:val="0"/>
      <w:marBottom w:val="0"/>
      <w:divBdr>
        <w:top w:val="none" w:sz="0" w:space="0" w:color="auto"/>
        <w:left w:val="none" w:sz="0" w:space="0" w:color="auto"/>
        <w:bottom w:val="none" w:sz="0" w:space="0" w:color="auto"/>
        <w:right w:val="none" w:sz="0" w:space="0" w:color="auto"/>
      </w:divBdr>
    </w:div>
    <w:div w:id="850610265">
      <w:bodyDiv w:val="1"/>
      <w:marLeft w:val="0"/>
      <w:marRight w:val="0"/>
      <w:marTop w:val="0"/>
      <w:marBottom w:val="0"/>
      <w:divBdr>
        <w:top w:val="none" w:sz="0" w:space="0" w:color="auto"/>
        <w:left w:val="none" w:sz="0" w:space="0" w:color="auto"/>
        <w:bottom w:val="none" w:sz="0" w:space="0" w:color="auto"/>
        <w:right w:val="none" w:sz="0" w:space="0" w:color="auto"/>
      </w:divBdr>
    </w:div>
    <w:div w:id="851920968">
      <w:bodyDiv w:val="1"/>
      <w:marLeft w:val="0"/>
      <w:marRight w:val="0"/>
      <w:marTop w:val="0"/>
      <w:marBottom w:val="0"/>
      <w:divBdr>
        <w:top w:val="none" w:sz="0" w:space="0" w:color="auto"/>
        <w:left w:val="none" w:sz="0" w:space="0" w:color="auto"/>
        <w:bottom w:val="none" w:sz="0" w:space="0" w:color="auto"/>
        <w:right w:val="none" w:sz="0" w:space="0" w:color="auto"/>
      </w:divBdr>
    </w:div>
    <w:div w:id="852189419">
      <w:bodyDiv w:val="1"/>
      <w:marLeft w:val="0"/>
      <w:marRight w:val="0"/>
      <w:marTop w:val="0"/>
      <w:marBottom w:val="0"/>
      <w:divBdr>
        <w:top w:val="none" w:sz="0" w:space="0" w:color="auto"/>
        <w:left w:val="none" w:sz="0" w:space="0" w:color="auto"/>
        <w:bottom w:val="none" w:sz="0" w:space="0" w:color="auto"/>
        <w:right w:val="none" w:sz="0" w:space="0" w:color="auto"/>
      </w:divBdr>
    </w:div>
    <w:div w:id="857699448">
      <w:bodyDiv w:val="1"/>
      <w:marLeft w:val="0"/>
      <w:marRight w:val="0"/>
      <w:marTop w:val="0"/>
      <w:marBottom w:val="0"/>
      <w:divBdr>
        <w:top w:val="none" w:sz="0" w:space="0" w:color="auto"/>
        <w:left w:val="none" w:sz="0" w:space="0" w:color="auto"/>
        <w:bottom w:val="none" w:sz="0" w:space="0" w:color="auto"/>
        <w:right w:val="none" w:sz="0" w:space="0" w:color="auto"/>
      </w:divBdr>
    </w:div>
    <w:div w:id="857819007">
      <w:bodyDiv w:val="1"/>
      <w:marLeft w:val="0"/>
      <w:marRight w:val="0"/>
      <w:marTop w:val="0"/>
      <w:marBottom w:val="0"/>
      <w:divBdr>
        <w:top w:val="none" w:sz="0" w:space="0" w:color="auto"/>
        <w:left w:val="none" w:sz="0" w:space="0" w:color="auto"/>
        <w:bottom w:val="none" w:sz="0" w:space="0" w:color="auto"/>
        <w:right w:val="none" w:sz="0" w:space="0" w:color="auto"/>
      </w:divBdr>
    </w:div>
    <w:div w:id="860365142">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70338367">
      <w:bodyDiv w:val="1"/>
      <w:marLeft w:val="0"/>
      <w:marRight w:val="0"/>
      <w:marTop w:val="0"/>
      <w:marBottom w:val="0"/>
      <w:divBdr>
        <w:top w:val="none" w:sz="0" w:space="0" w:color="auto"/>
        <w:left w:val="none" w:sz="0" w:space="0" w:color="auto"/>
        <w:bottom w:val="none" w:sz="0" w:space="0" w:color="auto"/>
        <w:right w:val="none" w:sz="0" w:space="0" w:color="auto"/>
      </w:divBdr>
      <w:divsChild>
        <w:div w:id="1373264920">
          <w:marLeft w:val="0"/>
          <w:marRight w:val="0"/>
          <w:marTop w:val="0"/>
          <w:marBottom w:val="0"/>
          <w:divBdr>
            <w:top w:val="none" w:sz="0" w:space="0" w:color="auto"/>
            <w:left w:val="none" w:sz="0" w:space="0" w:color="auto"/>
            <w:bottom w:val="none" w:sz="0" w:space="0" w:color="auto"/>
            <w:right w:val="none" w:sz="0" w:space="0" w:color="auto"/>
          </w:divBdr>
          <w:divsChild>
            <w:div w:id="723673167">
              <w:marLeft w:val="0"/>
              <w:marRight w:val="0"/>
              <w:marTop w:val="0"/>
              <w:marBottom w:val="0"/>
              <w:divBdr>
                <w:top w:val="none" w:sz="0" w:space="0" w:color="auto"/>
                <w:left w:val="none" w:sz="0" w:space="0" w:color="auto"/>
                <w:bottom w:val="none" w:sz="0" w:space="0" w:color="auto"/>
                <w:right w:val="none" w:sz="0" w:space="0" w:color="auto"/>
              </w:divBdr>
              <w:divsChild>
                <w:div w:id="159276580">
                  <w:marLeft w:val="0"/>
                  <w:marRight w:val="0"/>
                  <w:marTop w:val="0"/>
                  <w:marBottom w:val="0"/>
                  <w:divBdr>
                    <w:top w:val="none" w:sz="0" w:space="0" w:color="auto"/>
                    <w:left w:val="none" w:sz="0" w:space="0" w:color="auto"/>
                    <w:bottom w:val="none" w:sz="0" w:space="0" w:color="auto"/>
                    <w:right w:val="none" w:sz="0" w:space="0" w:color="auto"/>
                  </w:divBdr>
                  <w:divsChild>
                    <w:div w:id="19628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584185">
      <w:bodyDiv w:val="1"/>
      <w:marLeft w:val="0"/>
      <w:marRight w:val="0"/>
      <w:marTop w:val="0"/>
      <w:marBottom w:val="0"/>
      <w:divBdr>
        <w:top w:val="none" w:sz="0" w:space="0" w:color="auto"/>
        <w:left w:val="none" w:sz="0" w:space="0" w:color="auto"/>
        <w:bottom w:val="none" w:sz="0" w:space="0" w:color="auto"/>
        <w:right w:val="none" w:sz="0" w:space="0" w:color="auto"/>
      </w:divBdr>
    </w:div>
    <w:div w:id="875850999">
      <w:bodyDiv w:val="1"/>
      <w:marLeft w:val="0"/>
      <w:marRight w:val="0"/>
      <w:marTop w:val="0"/>
      <w:marBottom w:val="0"/>
      <w:divBdr>
        <w:top w:val="none" w:sz="0" w:space="0" w:color="auto"/>
        <w:left w:val="none" w:sz="0" w:space="0" w:color="auto"/>
        <w:bottom w:val="none" w:sz="0" w:space="0" w:color="auto"/>
        <w:right w:val="none" w:sz="0" w:space="0" w:color="auto"/>
      </w:divBdr>
    </w:div>
    <w:div w:id="875895331">
      <w:bodyDiv w:val="1"/>
      <w:marLeft w:val="0"/>
      <w:marRight w:val="0"/>
      <w:marTop w:val="0"/>
      <w:marBottom w:val="0"/>
      <w:divBdr>
        <w:top w:val="none" w:sz="0" w:space="0" w:color="auto"/>
        <w:left w:val="none" w:sz="0" w:space="0" w:color="auto"/>
        <w:bottom w:val="none" w:sz="0" w:space="0" w:color="auto"/>
        <w:right w:val="none" w:sz="0" w:space="0" w:color="auto"/>
      </w:divBdr>
    </w:div>
    <w:div w:id="877548885">
      <w:bodyDiv w:val="1"/>
      <w:marLeft w:val="0"/>
      <w:marRight w:val="0"/>
      <w:marTop w:val="0"/>
      <w:marBottom w:val="0"/>
      <w:divBdr>
        <w:top w:val="none" w:sz="0" w:space="0" w:color="auto"/>
        <w:left w:val="none" w:sz="0" w:space="0" w:color="auto"/>
        <w:bottom w:val="none" w:sz="0" w:space="0" w:color="auto"/>
        <w:right w:val="none" w:sz="0" w:space="0" w:color="auto"/>
      </w:divBdr>
    </w:div>
    <w:div w:id="877932962">
      <w:bodyDiv w:val="1"/>
      <w:marLeft w:val="0"/>
      <w:marRight w:val="0"/>
      <w:marTop w:val="0"/>
      <w:marBottom w:val="0"/>
      <w:divBdr>
        <w:top w:val="none" w:sz="0" w:space="0" w:color="auto"/>
        <w:left w:val="none" w:sz="0" w:space="0" w:color="auto"/>
        <w:bottom w:val="none" w:sz="0" w:space="0" w:color="auto"/>
        <w:right w:val="none" w:sz="0" w:space="0" w:color="auto"/>
      </w:divBdr>
    </w:div>
    <w:div w:id="879586818">
      <w:bodyDiv w:val="1"/>
      <w:marLeft w:val="0"/>
      <w:marRight w:val="0"/>
      <w:marTop w:val="0"/>
      <w:marBottom w:val="0"/>
      <w:divBdr>
        <w:top w:val="none" w:sz="0" w:space="0" w:color="auto"/>
        <w:left w:val="none" w:sz="0" w:space="0" w:color="auto"/>
        <w:bottom w:val="none" w:sz="0" w:space="0" w:color="auto"/>
        <w:right w:val="none" w:sz="0" w:space="0" w:color="auto"/>
      </w:divBdr>
    </w:div>
    <w:div w:id="880093459">
      <w:bodyDiv w:val="1"/>
      <w:marLeft w:val="0"/>
      <w:marRight w:val="0"/>
      <w:marTop w:val="0"/>
      <w:marBottom w:val="0"/>
      <w:divBdr>
        <w:top w:val="none" w:sz="0" w:space="0" w:color="auto"/>
        <w:left w:val="none" w:sz="0" w:space="0" w:color="auto"/>
        <w:bottom w:val="none" w:sz="0" w:space="0" w:color="auto"/>
        <w:right w:val="none" w:sz="0" w:space="0" w:color="auto"/>
      </w:divBdr>
    </w:div>
    <w:div w:id="883057488">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885529709">
      <w:bodyDiv w:val="1"/>
      <w:marLeft w:val="0"/>
      <w:marRight w:val="0"/>
      <w:marTop w:val="0"/>
      <w:marBottom w:val="0"/>
      <w:divBdr>
        <w:top w:val="none" w:sz="0" w:space="0" w:color="auto"/>
        <w:left w:val="none" w:sz="0" w:space="0" w:color="auto"/>
        <w:bottom w:val="none" w:sz="0" w:space="0" w:color="auto"/>
        <w:right w:val="none" w:sz="0" w:space="0" w:color="auto"/>
      </w:divBdr>
    </w:div>
    <w:div w:id="886916876">
      <w:bodyDiv w:val="1"/>
      <w:marLeft w:val="0"/>
      <w:marRight w:val="0"/>
      <w:marTop w:val="0"/>
      <w:marBottom w:val="0"/>
      <w:divBdr>
        <w:top w:val="none" w:sz="0" w:space="0" w:color="auto"/>
        <w:left w:val="none" w:sz="0" w:space="0" w:color="auto"/>
        <w:bottom w:val="none" w:sz="0" w:space="0" w:color="auto"/>
        <w:right w:val="none" w:sz="0" w:space="0" w:color="auto"/>
      </w:divBdr>
    </w:div>
    <w:div w:id="887490387">
      <w:bodyDiv w:val="1"/>
      <w:marLeft w:val="0"/>
      <w:marRight w:val="0"/>
      <w:marTop w:val="0"/>
      <w:marBottom w:val="0"/>
      <w:divBdr>
        <w:top w:val="none" w:sz="0" w:space="0" w:color="auto"/>
        <w:left w:val="none" w:sz="0" w:space="0" w:color="auto"/>
        <w:bottom w:val="none" w:sz="0" w:space="0" w:color="auto"/>
        <w:right w:val="none" w:sz="0" w:space="0" w:color="auto"/>
      </w:divBdr>
    </w:div>
    <w:div w:id="891817586">
      <w:bodyDiv w:val="1"/>
      <w:marLeft w:val="0"/>
      <w:marRight w:val="0"/>
      <w:marTop w:val="0"/>
      <w:marBottom w:val="0"/>
      <w:divBdr>
        <w:top w:val="none" w:sz="0" w:space="0" w:color="auto"/>
        <w:left w:val="none" w:sz="0" w:space="0" w:color="auto"/>
        <w:bottom w:val="none" w:sz="0" w:space="0" w:color="auto"/>
        <w:right w:val="none" w:sz="0" w:space="0" w:color="auto"/>
      </w:divBdr>
    </w:div>
    <w:div w:id="896935429">
      <w:bodyDiv w:val="1"/>
      <w:marLeft w:val="0"/>
      <w:marRight w:val="0"/>
      <w:marTop w:val="0"/>
      <w:marBottom w:val="0"/>
      <w:divBdr>
        <w:top w:val="none" w:sz="0" w:space="0" w:color="auto"/>
        <w:left w:val="none" w:sz="0" w:space="0" w:color="auto"/>
        <w:bottom w:val="none" w:sz="0" w:space="0" w:color="auto"/>
        <w:right w:val="none" w:sz="0" w:space="0" w:color="auto"/>
      </w:divBdr>
    </w:div>
    <w:div w:id="897280043">
      <w:bodyDiv w:val="1"/>
      <w:marLeft w:val="0"/>
      <w:marRight w:val="0"/>
      <w:marTop w:val="0"/>
      <w:marBottom w:val="0"/>
      <w:divBdr>
        <w:top w:val="none" w:sz="0" w:space="0" w:color="auto"/>
        <w:left w:val="none" w:sz="0" w:space="0" w:color="auto"/>
        <w:bottom w:val="none" w:sz="0" w:space="0" w:color="auto"/>
        <w:right w:val="none" w:sz="0" w:space="0" w:color="auto"/>
      </w:divBdr>
    </w:div>
    <w:div w:id="904293595">
      <w:bodyDiv w:val="1"/>
      <w:marLeft w:val="0"/>
      <w:marRight w:val="0"/>
      <w:marTop w:val="0"/>
      <w:marBottom w:val="0"/>
      <w:divBdr>
        <w:top w:val="none" w:sz="0" w:space="0" w:color="auto"/>
        <w:left w:val="none" w:sz="0" w:space="0" w:color="auto"/>
        <w:bottom w:val="none" w:sz="0" w:space="0" w:color="auto"/>
        <w:right w:val="none" w:sz="0" w:space="0" w:color="auto"/>
      </w:divBdr>
    </w:div>
    <w:div w:id="904871462">
      <w:bodyDiv w:val="1"/>
      <w:marLeft w:val="0"/>
      <w:marRight w:val="0"/>
      <w:marTop w:val="0"/>
      <w:marBottom w:val="0"/>
      <w:divBdr>
        <w:top w:val="none" w:sz="0" w:space="0" w:color="auto"/>
        <w:left w:val="none" w:sz="0" w:space="0" w:color="auto"/>
        <w:bottom w:val="none" w:sz="0" w:space="0" w:color="auto"/>
        <w:right w:val="none" w:sz="0" w:space="0" w:color="auto"/>
      </w:divBdr>
    </w:div>
    <w:div w:id="905146285">
      <w:bodyDiv w:val="1"/>
      <w:marLeft w:val="0"/>
      <w:marRight w:val="0"/>
      <w:marTop w:val="0"/>
      <w:marBottom w:val="0"/>
      <w:divBdr>
        <w:top w:val="none" w:sz="0" w:space="0" w:color="auto"/>
        <w:left w:val="none" w:sz="0" w:space="0" w:color="auto"/>
        <w:bottom w:val="none" w:sz="0" w:space="0" w:color="auto"/>
        <w:right w:val="none" w:sz="0" w:space="0" w:color="auto"/>
      </w:divBdr>
    </w:div>
    <w:div w:id="910119132">
      <w:bodyDiv w:val="1"/>
      <w:marLeft w:val="0"/>
      <w:marRight w:val="0"/>
      <w:marTop w:val="0"/>
      <w:marBottom w:val="0"/>
      <w:divBdr>
        <w:top w:val="none" w:sz="0" w:space="0" w:color="auto"/>
        <w:left w:val="none" w:sz="0" w:space="0" w:color="auto"/>
        <w:bottom w:val="none" w:sz="0" w:space="0" w:color="auto"/>
        <w:right w:val="none" w:sz="0" w:space="0" w:color="auto"/>
      </w:divBdr>
    </w:div>
    <w:div w:id="910315109">
      <w:bodyDiv w:val="1"/>
      <w:marLeft w:val="0"/>
      <w:marRight w:val="0"/>
      <w:marTop w:val="0"/>
      <w:marBottom w:val="0"/>
      <w:divBdr>
        <w:top w:val="none" w:sz="0" w:space="0" w:color="auto"/>
        <w:left w:val="none" w:sz="0" w:space="0" w:color="auto"/>
        <w:bottom w:val="none" w:sz="0" w:space="0" w:color="auto"/>
        <w:right w:val="none" w:sz="0" w:space="0" w:color="auto"/>
      </w:divBdr>
    </w:div>
    <w:div w:id="914629835">
      <w:bodyDiv w:val="1"/>
      <w:marLeft w:val="0"/>
      <w:marRight w:val="0"/>
      <w:marTop w:val="0"/>
      <w:marBottom w:val="0"/>
      <w:divBdr>
        <w:top w:val="none" w:sz="0" w:space="0" w:color="auto"/>
        <w:left w:val="none" w:sz="0" w:space="0" w:color="auto"/>
        <w:bottom w:val="none" w:sz="0" w:space="0" w:color="auto"/>
        <w:right w:val="none" w:sz="0" w:space="0" w:color="auto"/>
      </w:divBdr>
    </w:div>
    <w:div w:id="915092629">
      <w:bodyDiv w:val="1"/>
      <w:marLeft w:val="0"/>
      <w:marRight w:val="0"/>
      <w:marTop w:val="0"/>
      <w:marBottom w:val="0"/>
      <w:divBdr>
        <w:top w:val="none" w:sz="0" w:space="0" w:color="auto"/>
        <w:left w:val="none" w:sz="0" w:space="0" w:color="auto"/>
        <w:bottom w:val="none" w:sz="0" w:space="0" w:color="auto"/>
        <w:right w:val="none" w:sz="0" w:space="0" w:color="auto"/>
      </w:divBdr>
    </w:div>
    <w:div w:id="924923763">
      <w:bodyDiv w:val="1"/>
      <w:marLeft w:val="0"/>
      <w:marRight w:val="0"/>
      <w:marTop w:val="0"/>
      <w:marBottom w:val="0"/>
      <w:divBdr>
        <w:top w:val="none" w:sz="0" w:space="0" w:color="auto"/>
        <w:left w:val="none" w:sz="0" w:space="0" w:color="auto"/>
        <w:bottom w:val="none" w:sz="0" w:space="0" w:color="auto"/>
        <w:right w:val="none" w:sz="0" w:space="0" w:color="auto"/>
      </w:divBdr>
    </w:div>
    <w:div w:id="928738636">
      <w:bodyDiv w:val="1"/>
      <w:marLeft w:val="0"/>
      <w:marRight w:val="0"/>
      <w:marTop w:val="0"/>
      <w:marBottom w:val="0"/>
      <w:divBdr>
        <w:top w:val="none" w:sz="0" w:space="0" w:color="auto"/>
        <w:left w:val="none" w:sz="0" w:space="0" w:color="auto"/>
        <w:bottom w:val="none" w:sz="0" w:space="0" w:color="auto"/>
        <w:right w:val="none" w:sz="0" w:space="0" w:color="auto"/>
      </w:divBdr>
    </w:div>
    <w:div w:id="932782947">
      <w:bodyDiv w:val="1"/>
      <w:marLeft w:val="0"/>
      <w:marRight w:val="0"/>
      <w:marTop w:val="0"/>
      <w:marBottom w:val="0"/>
      <w:divBdr>
        <w:top w:val="none" w:sz="0" w:space="0" w:color="auto"/>
        <w:left w:val="none" w:sz="0" w:space="0" w:color="auto"/>
        <w:bottom w:val="none" w:sz="0" w:space="0" w:color="auto"/>
        <w:right w:val="none" w:sz="0" w:space="0" w:color="auto"/>
      </w:divBdr>
    </w:div>
    <w:div w:id="932931845">
      <w:bodyDiv w:val="1"/>
      <w:marLeft w:val="0"/>
      <w:marRight w:val="0"/>
      <w:marTop w:val="0"/>
      <w:marBottom w:val="0"/>
      <w:divBdr>
        <w:top w:val="none" w:sz="0" w:space="0" w:color="auto"/>
        <w:left w:val="none" w:sz="0" w:space="0" w:color="auto"/>
        <w:bottom w:val="none" w:sz="0" w:space="0" w:color="auto"/>
        <w:right w:val="none" w:sz="0" w:space="0" w:color="auto"/>
      </w:divBdr>
    </w:div>
    <w:div w:id="934479468">
      <w:bodyDiv w:val="1"/>
      <w:marLeft w:val="0"/>
      <w:marRight w:val="0"/>
      <w:marTop w:val="0"/>
      <w:marBottom w:val="0"/>
      <w:divBdr>
        <w:top w:val="none" w:sz="0" w:space="0" w:color="auto"/>
        <w:left w:val="none" w:sz="0" w:space="0" w:color="auto"/>
        <w:bottom w:val="none" w:sz="0" w:space="0" w:color="auto"/>
        <w:right w:val="none" w:sz="0" w:space="0" w:color="auto"/>
      </w:divBdr>
    </w:div>
    <w:div w:id="938564054">
      <w:bodyDiv w:val="1"/>
      <w:marLeft w:val="0"/>
      <w:marRight w:val="0"/>
      <w:marTop w:val="0"/>
      <w:marBottom w:val="0"/>
      <w:divBdr>
        <w:top w:val="none" w:sz="0" w:space="0" w:color="auto"/>
        <w:left w:val="none" w:sz="0" w:space="0" w:color="auto"/>
        <w:bottom w:val="none" w:sz="0" w:space="0" w:color="auto"/>
        <w:right w:val="none" w:sz="0" w:space="0" w:color="auto"/>
      </w:divBdr>
    </w:div>
    <w:div w:id="939263820">
      <w:bodyDiv w:val="1"/>
      <w:marLeft w:val="0"/>
      <w:marRight w:val="0"/>
      <w:marTop w:val="0"/>
      <w:marBottom w:val="0"/>
      <w:divBdr>
        <w:top w:val="none" w:sz="0" w:space="0" w:color="auto"/>
        <w:left w:val="none" w:sz="0" w:space="0" w:color="auto"/>
        <w:bottom w:val="none" w:sz="0" w:space="0" w:color="auto"/>
        <w:right w:val="none" w:sz="0" w:space="0" w:color="auto"/>
      </w:divBdr>
    </w:div>
    <w:div w:id="943536479">
      <w:bodyDiv w:val="1"/>
      <w:marLeft w:val="0"/>
      <w:marRight w:val="0"/>
      <w:marTop w:val="0"/>
      <w:marBottom w:val="0"/>
      <w:divBdr>
        <w:top w:val="none" w:sz="0" w:space="0" w:color="auto"/>
        <w:left w:val="none" w:sz="0" w:space="0" w:color="auto"/>
        <w:bottom w:val="none" w:sz="0" w:space="0" w:color="auto"/>
        <w:right w:val="none" w:sz="0" w:space="0" w:color="auto"/>
      </w:divBdr>
    </w:div>
    <w:div w:id="952400132">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3173068">
      <w:bodyDiv w:val="1"/>
      <w:marLeft w:val="0"/>
      <w:marRight w:val="0"/>
      <w:marTop w:val="0"/>
      <w:marBottom w:val="0"/>
      <w:divBdr>
        <w:top w:val="none" w:sz="0" w:space="0" w:color="auto"/>
        <w:left w:val="none" w:sz="0" w:space="0" w:color="auto"/>
        <w:bottom w:val="none" w:sz="0" w:space="0" w:color="auto"/>
        <w:right w:val="none" w:sz="0" w:space="0" w:color="auto"/>
      </w:divBdr>
    </w:div>
    <w:div w:id="957686780">
      <w:bodyDiv w:val="1"/>
      <w:marLeft w:val="0"/>
      <w:marRight w:val="0"/>
      <w:marTop w:val="0"/>
      <w:marBottom w:val="0"/>
      <w:divBdr>
        <w:top w:val="none" w:sz="0" w:space="0" w:color="auto"/>
        <w:left w:val="none" w:sz="0" w:space="0" w:color="auto"/>
        <w:bottom w:val="none" w:sz="0" w:space="0" w:color="auto"/>
        <w:right w:val="none" w:sz="0" w:space="0" w:color="auto"/>
      </w:divBdr>
    </w:div>
    <w:div w:id="958485378">
      <w:bodyDiv w:val="1"/>
      <w:marLeft w:val="0"/>
      <w:marRight w:val="0"/>
      <w:marTop w:val="0"/>
      <w:marBottom w:val="0"/>
      <w:divBdr>
        <w:top w:val="none" w:sz="0" w:space="0" w:color="auto"/>
        <w:left w:val="none" w:sz="0" w:space="0" w:color="auto"/>
        <w:bottom w:val="none" w:sz="0" w:space="0" w:color="auto"/>
        <w:right w:val="none" w:sz="0" w:space="0" w:color="auto"/>
      </w:divBdr>
    </w:div>
    <w:div w:id="960189553">
      <w:bodyDiv w:val="1"/>
      <w:marLeft w:val="0"/>
      <w:marRight w:val="0"/>
      <w:marTop w:val="0"/>
      <w:marBottom w:val="0"/>
      <w:divBdr>
        <w:top w:val="none" w:sz="0" w:space="0" w:color="auto"/>
        <w:left w:val="none" w:sz="0" w:space="0" w:color="auto"/>
        <w:bottom w:val="none" w:sz="0" w:space="0" w:color="auto"/>
        <w:right w:val="none" w:sz="0" w:space="0" w:color="auto"/>
      </w:divBdr>
    </w:div>
    <w:div w:id="965502159">
      <w:bodyDiv w:val="1"/>
      <w:marLeft w:val="0"/>
      <w:marRight w:val="0"/>
      <w:marTop w:val="0"/>
      <w:marBottom w:val="0"/>
      <w:divBdr>
        <w:top w:val="none" w:sz="0" w:space="0" w:color="auto"/>
        <w:left w:val="none" w:sz="0" w:space="0" w:color="auto"/>
        <w:bottom w:val="none" w:sz="0" w:space="0" w:color="auto"/>
        <w:right w:val="none" w:sz="0" w:space="0" w:color="auto"/>
      </w:divBdr>
    </w:div>
    <w:div w:id="966396610">
      <w:bodyDiv w:val="1"/>
      <w:marLeft w:val="0"/>
      <w:marRight w:val="0"/>
      <w:marTop w:val="0"/>
      <w:marBottom w:val="0"/>
      <w:divBdr>
        <w:top w:val="none" w:sz="0" w:space="0" w:color="auto"/>
        <w:left w:val="none" w:sz="0" w:space="0" w:color="auto"/>
        <w:bottom w:val="none" w:sz="0" w:space="0" w:color="auto"/>
        <w:right w:val="none" w:sz="0" w:space="0" w:color="auto"/>
      </w:divBdr>
    </w:div>
    <w:div w:id="971055607">
      <w:bodyDiv w:val="1"/>
      <w:marLeft w:val="0"/>
      <w:marRight w:val="0"/>
      <w:marTop w:val="0"/>
      <w:marBottom w:val="0"/>
      <w:divBdr>
        <w:top w:val="none" w:sz="0" w:space="0" w:color="auto"/>
        <w:left w:val="none" w:sz="0" w:space="0" w:color="auto"/>
        <w:bottom w:val="none" w:sz="0" w:space="0" w:color="auto"/>
        <w:right w:val="none" w:sz="0" w:space="0" w:color="auto"/>
      </w:divBdr>
    </w:div>
    <w:div w:id="973414732">
      <w:bodyDiv w:val="1"/>
      <w:marLeft w:val="0"/>
      <w:marRight w:val="0"/>
      <w:marTop w:val="0"/>
      <w:marBottom w:val="0"/>
      <w:divBdr>
        <w:top w:val="none" w:sz="0" w:space="0" w:color="auto"/>
        <w:left w:val="none" w:sz="0" w:space="0" w:color="auto"/>
        <w:bottom w:val="none" w:sz="0" w:space="0" w:color="auto"/>
        <w:right w:val="none" w:sz="0" w:space="0" w:color="auto"/>
      </w:divBdr>
    </w:div>
    <w:div w:id="973676817">
      <w:bodyDiv w:val="1"/>
      <w:marLeft w:val="0"/>
      <w:marRight w:val="0"/>
      <w:marTop w:val="0"/>
      <w:marBottom w:val="0"/>
      <w:divBdr>
        <w:top w:val="none" w:sz="0" w:space="0" w:color="auto"/>
        <w:left w:val="none" w:sz="0" w:space="0" w:color="auto"/>
        <w:bottom w:val="none" w:sz="0" w:space="0" w:color="auto"/>
        <w:right w:val="none" w:sz="0" w:space="0" w:color="auto"/>
      </w:divBdr>
    </w:div>
    <w:div w:id="977028091">
      <w:bodyDiv w:val="1"/>
      <w:marLeft w:val="0"/>
      <w:marRight w:val="0"/>
      <w:marTop w:val="0"/>
      <w:marBottom w:val="0"/>
      <w:divBdr>
        <w:top w:val="none" w:sz="0" w:space="0" w:color="auto"/>
        <w:left w:val="none" w:sz="0" w:space="0" w:color="auto"/>
        <w:bottom w:val="none" w:sz="0" w:space="0" w:color="auto"/>
        <w:right w:val="none" w:sz="0" w:space="0" w:color="auto"/>
      </w:divBdr>
    </w:div>
    <w:div w:id="979043014">
      <w:bodyDiv w:val="1"/>
      <w:marLeft w:val="0"/>
      <w:marRight w:val="0"/>
      <w:marTop w:val="0"/>
      <w:marBottom w:val="0"/>
      <w:divBdr>
        <w:top w:val="none" w:sz="0" w:space="0" w:color="auto"/>
        <w:left w:val="none" w:sz="0" w:space="0" w:color="auto"/>
        <w:bottom w:val="none" w:sz="0" w:space="0" w:color="auto"/>
        <w:right w:val="none" w:sz="0" w:space="0" w:color="auto"/>
      </w:divBdr>
    </w:div>
    <w:div w:id="980381269">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93677243">
      <w:bodyDiv w:val="1"/>
      <w:marLeft w:val="0"/>
      <w:marRight w:val="0"/>
      <w:marTop w:val="0"/>
      <w:marBottom w:val="0"/>
      <w:divBdr>
        <w:top w:val="none" w:sz="0" w:space="0" w:color="auto"/>
        <w:left w:val="none" w:sz="0" w:space="0" w:color="auto"/>
        <w:bottom w:val="none" w:sz="0" w:space="0" w:color="auto"/>
        <w:right w:val="none" w:sz="0" w:space="0" w:color="auto"/>
      </w:divBdr>
    </w:div>
    <w:div w:id="993679685">
      <w:bodyDiv w:val="1"/>
      <w:marLeft w:val="0"/>
      <w:marRight w:val="0"/>
      <w:marTop w:val="0"/>
      <w:marBottom w:val="0"/>
      <w:divBdr>
        <w:top w:val="none" w:sz="0" w:space="0" w:color="auto"/>
        <w:left w:val="none" w:sz="0" w:space="0" w:color="auto"/>
        <w:bottom w:val="none" w:sz="0" w:space="0" w:color="auto"/>
        <w:right w:val="none" w:sz="0" w:space="0" w:color="auto"/>
      </w:divBdr>
    </w:div>
    <w:div w:id="998272782">
      <w:bodyDiv w:val="1"/>
      <w:marLeft w:val="0"/>
      <w:marRight w:val="0"/>
      <w:marTop w:val="0"/>
      <w:marBottom w:val="0"/>
      <w:divBdr>
        <w:top w:val="none" w:sz="0" w:space="0" w:color="auto"/>
        <w:left w:val="none" w:sz="0" w:space="0" w:color="auto"/>
        <w:bottom w:val="none" w:sz="0" w:space="0" w:color="auto"/>
        <w:right w:val="none" w:sz="0" w:space="0" w:color="auto"/>
      </w:divBdr>
    </w:div>
    <w:div w:id="999623992">
      <w:bodyDiv w:val="1"/>
      <w:marLeft w:val="0"/>
      <w:marRight w:val="0"/>
      <w:marTop w:val="0"/>
      <w:marBottom w:val="0"/>
      <w:divBdr>
        <w:top w:val="none" w:sz="0" w:space="0" w:color="auto"/>
        <w:left w:val="none" w:sz="0" w:space="0" w:color="auto"/>
        <w:bottom w:val="none" w:sz="0" w:space="0" w:color="auto"/>
        <w:right w:val="none" w:sz="0" w:space="0" w:color="auto"/>
      </w:divBdr>
    </w:div>
    <w:div w:id="1003169312">
      <w:bodyDiv w:val="1"/>
      <w:marLeft w:val="0"/>
      <w:marRight w:val="0"/>
      <w:marTop w:val="0"/>
      <w:marBottom w:val="0"/>
      <w:divBdr>
        <w:top w:val="none" w:sz="0" w:space="0" w:color="auto"/>
        <w:left w:val="none" w:sz="0" w:space="0" w:color="auto"/>
        <w:bottom w:val="none" w:sz="0" w:space="0" w:color="auto"/>
        <w:right w:val="none" w:sz="0" w:space="0" w:color="auto"/>
      </w:divBdr>
    </w:div>
    <w:div w:id="1008405840">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12535780">
      <w:bodyDiv w:val="1"/>
      <w:marLeft w:val="0"/>
      <w:marRight w:val="0"/>
      <w:marTop w:val="0"/>
      <w:marBottom w:val="0"/>
      <w:divBdr>
        <w:top w:val="none" w:sz="0" w:space="0" w:color="auto"/>
        <w:left w:val="none" w:sz="0" w:space="0" w:color="auto"/>
        <w:bottom w:val="none" w:sz="0" w:space="0" w:color="auto"/>
        <w:right w:val="none" w:sz="0" w:space="0" w:color="auto"/>
      </w:divBdr>
    </w:div>
    <w:div w:id="1012952902">
      <w:bodyDiv w:val="1"/>
      <w:marLeft w:val="0"/>
      <w:marRight w:val="0"/>
      <w:marTop w:val="0"/>
      <w:marBottom w:val="0"/>
      <w:divBdr>
        <w:top w:val="none" w:sz="0" w:space="0" w:color="auto"/>
        <w:left w:val="none" w:sz="0" w:space="0" w:color="auto"/>
        <w:bottom w:val="none" w:sz="0" w:space="0" w:color="auto"/>
        <w:right w:val="none" w:sz="0" w:space="0" w:color="auto"/>
      </w:divBdr>
    </w:div>
    <w:div w:id="1016806541">
      <w:bodyDiv w:val="1"/>
      <w:marLeft w:val="0"/>
      <w:marRight w:val="0"/>
      <w:marTop w:val="0"/>
      <w:marBottom w:val="0"/>
      <w:divBdr>
        <w:top w:val="none" w:sz="0" w:space="0" w:color="auto"/>
        <w:left w:val="none" w:sz="0" w:space="0" w:color="auto"/>
        <w:bottom w:val="none" w:sz="0" w:space="0" w:color="auto"/>
        <w:right w:val="none" w:sz="0" w:space="0" w:color="auto"/>
      </w:divBdr>
    </w:div>
    <w:div w:id="1018238421">
      <w:bodyDiv w:val="1"/>
      <w:marLeft w:val="0"/>
      <w:marRight w:val="0"/>
      <w:marTop w:val="0"/>
      <w:marBottom w:val="0"/>
      <w:divBdr>
        <w:top w:val="none" w:sz="0" w:space="0" w:color="auto"/>
        <w:left w:val="none" w:sz="0" w:space="0" w:color="auto"/>
        <w:bottom w:val="none" w:sz="0" w:space="0" w:color="auto"/>
        <w:right w:val="none" w:sz="0" w:space="0" w:color="auto"/>
      </w:divBdr>
    </w:div>
    <w:div w:id="1026909353">
      <w:bodyDiv w:val="1"/>
      <w:marLeft w:val="0"/>
      <w:marRight w:val="0"/>
      <w:marTop w:val="0"/>
      <w:marBottom w:val="0"/>
      <w:divBdr>
        <w:top w:val="none" w:sz="0" w:space="0" w:color="auto"/>
        <w:left w:val="none" w:sz="0" w:space="0" w:color="auto"/>
        <w:bottom w:val="none" w:sz="0" w:space="0" w:color="auto"/>
        <w:right w:val="none" w:sz="0" w:space="0" w:color="auto"/>
      </w:divBdr>
    </w:div>
    <w:div w:id="1033387888">
      <w:bodyDiv w:val="1"/>
      <w:marLeft w:val="0"/>
      <w:marRight w:val="0"/>
      <w:marTop w:val="0"/>
      <w:marBottom w:val="0"/>
      <w:divBdr>
        <w:top w:val="none" w:sz="0" w:space="0" w:color="auto"/>
        <w:left w:val="none" w:sz="0" w:space="0" w:color="auto"/>
        <w:bottom w:val="none" w:sz="0" w:space="0" w:color="auto"/>
        <w:right w:val="none" w:sz="0" w:space="0" w:color="auto"/>
      </w:divBdr>
    </w:div>
    <w:div w:id="1039630204">
      <w:bodyDiv w:val="1"/>
      <w:marLeft w:val="0"/>
      <w:marRight w:val="0"/>
      <w:marTop w:val="0"/>
      <w:marBottom w:val="0"/>
      <w:divBdr>
        <w:top w:val="none" w:sz="0" w:space="0" w:color="auto"/>
        <w:left w:val="none" w:sz="0" w:space="0" w:color="auto"/>
        <w:bottom w:val="none" w:sz="0" w:space="0" w:color="auto"/>
        <w:right w:val="none" w:sz="0" w:space="0" w:color="auto"/>
      </w:divBdr>
    </w:div>
    <w:div w:id="1040931737">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44479004">
      <w:bodyDiv w:val="1"/>
      <w:marLeft w:val="0"/>
      <w:marRight w:val="0"/>
      <w:marTop w:val="0"/>
      <w:marBottom w:val="0"/>
      <w:divBdr>
        <w:top w:val="none" w:sz="0" w:space="0" w:color="auto"/>
        <w:left w:val="none" w:sz="0" w:space="0" w:color="auto"/>
        <w:bottom w:val="none" w:sz="0" w:space="0" w:color="auto"/>
        <w:right w:val="none" w:sz="0" w:space="0" w:color="auto"/>
      </w:divBdr>
    </w:div>
    <w:div w:id="1046612075">
      <w:bodyDiv w:val="1"/>
      <w:marLeft w:val="0"/>
      <w:marRight w:val="0"/>
      <w:marTop w:val="0"/>
      <w:marBottom w:val="0"/>
      <w:divBdr>
        <w:top w:val="none" w:sz="0" w:space="0" w:color="auto"/>
        <w:left w:val="none" w:sz="0" w:space="0" w:color="auto"/>
        <w:bottom w:val="none" w:sz="0" w:space="0" w:color="auto"/>
        <w:right w:val="none" w:sz="0" w:space="0" w:color="auto"/>
      </w:divBdr>
    </w:div>
    <w:div w:id="1052581465">
      <w:bodyDiv w:val="1"/>
      <w:marLeft w:val="0"/>
      <w:marRight w:val="0"/>
      <w:marTop w:val="0"/>
      <w:marBottom w:val="0"/>
      <w:divBdr>
        <w:top w:val="none" w:sz="0" w:space="0" w:color="auto"/>
        <w:left w:val="none" w:sz="0" w:space="0" w:color="auto"/>
        <w:bottom w:val="none" w:sz="0" w:space="0" w:color="auto"/>
        <w:right w:val="none" w:sz="0" w:space="0" w:color="auto"/>
      </w:divBdr>
    </w:div>
    <w:div w:id="1060786033">
      <w:bodyDiv w:val="1"/>
      <w:marLeft w:val="0"/>
      <w:marRight w:val="0"/>
      <w:marTop w:val="0"/>
      <w:marBottom w:val="0"/>
      <w:divBdr>
        <w:top w:val="none" w:sz="0" w:space="0" w:color="auto"/>
        <w:left w:val="none" w:sz="0" w:space="0" w:color="auto"/>
        <w:bottom w:val="none" w:sz="0" w:space="0" w:color="auto"/>
        <w:right w:val="none" w:sz="0" w:space="0" w:color="auto"/>
      </w:divBdr>
    </w:div>
    <w:div w:id="1061098578">
      <w:bodyDiv w:val="1"/>
      <w:marLeft w:val="0"/>
      <w:marRight w:val="0"/>
      <w:marTop w:val="0"/>
      <w:marBottom w:val="0"/>
      <w:divBdr>
        <w:top w:val="none" w:sz="0" w:space="0" w:color="auto"/>
        <w:left w:val="none" w:sz="0" w:space="0" w:color="auto"/>
        <w:bottom w:val="none" w:sz="0" w:space="0" w:color="auto"/>
        <w:right w:val="none" w:sz="0" w:space="0" w:color="auto"/>
      </w:divBdr>
    </w:div>
    <w:div w:id="1063337585">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64137619">
      <w:bodyDiv w:val="1"/>
      <w:marLeft w:val="0"/>
      <w:marRight w:val="0"/>
      <w:marTop w:val="0"/>
      <w:marBottom w:val="0"/>
      <w:divBdr>
        <w:top w:val="none" w:sz="0" w:space="0" w:color="auto"/>
        <w:left w:val="none" w:sz="0" w:space="0" w:color="auto"/>
        <w:bottom w:val="none" w:sz="0" w:space="0" w:color="auto"/>
        <w:right w:val="none" w:sz="0" w:space="0" w:color="auto"/>
      </w:divBdr>
    </w:div>
    <w:div w:id="1064379132">
      <w:bodyDiv w:val="1"/>
      <w:marLeft w:val="0"/>
      <w:marRight w:val="0"/>
      <w:marTop w:val="0"/>
      <w:marBottom w:val="0"/>
      <w:divBdr>
        <w:top w:val="none" w:sz="0" w:space="0" w:color="auto"/>
        <w:left w:val="none" w:sz="0" w:space="0" w:color="auto"/>
        <w:bottom w:val="none" w:sz="0" w:space="0" w:color="auto"/>
        <w:right w:val="none" w:sz="0" w:space="0" w:color="auto"/>
      </w:divBdr>
    </w:div>
    <w:div w:id="1067608466">
      <w:bodyDiv w:val="1"/>
      <w:marLeft w:val="0"/>
      <w:marRight w:val="0"/>
      <w:marTop w:val="0"/>
      <w:marBottom w:val="0"/>
      <w:divBdr>
        <w:top w:val="none" w:sz="0" w:space="0" w:color="auto"/>
        <w:left w:val="none" w:sz="0" w:space="0" w:color="auto"/>
        <w:bottom w:val="none" w:sz="0" w:space="0" w:color="auto"/>
        <w:right w:val="none" w:sz="0" w:space="0" w:color="auto"/>
      </w:divBdr>
    </w:div>
    <w:div w:id="1068266526">
      <w:bodyDiv w:val="1"/>
      <w:marLeft w:val="0"/>
      <w:marRight w:val="0"/>
      <w:marTop w:val="0"/>
      <w:marBottom w:val="0"/>
      <w:divBdr>
        <w:top w:val="none" w:sz="0" w:space="0" w:color="auto"/>
        <w:left w:val="none" w:sz="0" w:space="0" w:color="auto"/>
        <w:bottom w:val="none" w:sz="0" w:space="0" w:color="auto"/>
        <w:right w:val="none" w:sz="0" w:space="0" w:color="auto"/>
      </w:divBdr>
    </w:div>
    <w:div w:id="1070731632">
      <w:bodyDiv w:val="1"/>
      <w:marLeft w:val="0"/>
      <w:marRight w:val="0"/>
      <w:marTop w:val="0"/>
      <w:marBottom w:val="0"/>
      <w:divBdr>
        <w:top w:val="none" w:sz="0" w:space="0" w:color="auto"/>
        <w:left w:val="none" w:sz="0" w:space="0" w:color="auto"/>
        <w:bottom w:val="none" w:sz="0" w:space="0" w:color="auto"/>
        <w:right w:val="none" w:sz="0" w:space="0" w:color="auto"/>
      </w:divBdr>
    </w:div>
    <w:div w:id="1076829973">
      <w:bodyDiv w:val="1"/>
      <w:marLeft w:val="0"/>
      <w:marRight w:val="0"/>
      <w:marTop w:val="0"/>
      <w:marBottom w:val="0"/>
      <w:divBdr>
        <w:top w:val="none" w:sz="0" w:space="0" w:color="auto"/>
        <w:left w:val="none" w:sz="0" w:space="0" w:color="auto"/>
        <w:bottom w:val="none" w:sz="0" w:space="0" w:color="auto"/>
        <w:right w:val="none" w:sz="0" w:space="0" w:color="auto"/>
      </w:divBdr>
    </w:div>
    <w:div w:id="1076971520">
      <w:bodyDiv w:val="1"/>
      <w:marLeft w:val="0"/>
      <w:marRight w:val="0"/>
      <w:marTop w:val="0"/>
      <w:marBottom w:val="0"/>
      <w:divBdr>
        <w:top w:val="none" w:sz="0" w:space="0" w:color="auto"/>
        <w:left w:val="none" w:sz="0" w:space="0" w:color="auto"/>
        <w:bottom w:val="none" w:sz="0" w:space="0" w:color="auto"/>
        <w:right w:val="none" w:sz="0" w:space="0" w:color="auto"/>
      </w:divBdr>
    </w:div>
    <w:div w:id="1077091656">
      <w:bodyDiv w:val="1"/>
      <w:marLeft w:val="0"/>
      <w:marRight w:val="0"/>
      <w:marTop w:val="0"/>
      <w:marBottom w:val="0"/>
      <w:divBdr>
        <w:top w:val="none" w:sz="0" w:space="0" w:color="auto"/>
        <w:left w:val="none" w:sz="0" w:space="0" w:color="auto"/>
        <w:bottom w:val="none" w:sz="0" w:space="0" w:color="auto"/>
        <w:right w:val="none" w:sz="0" w:space="0" w:color="auto"/>
      </w:divBdr>
    </w:div>
    <w:div w:id="1079139557">
      <w:bodyDiv w:val="1"/>
      <w:marLeft w:val="0"/>
      <w:marRight w:val="0"/>
      <w:marTop w:val="0"/>
      <w:marBottom w:val="0"/>
      <w:divBdr>
        <w:top w:val="none" w:sz="0" w:space="0" w:color="auto"/>
        <w:left w:val="none" w:sz="0" w:space="0" w:color="auto"/>
        <w:bottom w:val="none" w:sz="0" w:space="0" w:color="auto"/>
        <w:right w:val="none" w:sz="0" w:space="0" w:color="auto"/>
      </w:divBdr>
    </w:div>
    <w:div w:id="1080250813">
      <w:bodyDiv w:val="1"/>
      <w:marLeft w:val="0"/>
      <w:marRight w:val="0"/>
      <w:marTop w:val="0"/>
      <w:marBottom w:val="0"/>
      <w:divBdr>
        <w:top w:val="none" w:sz="0" w:space="0" w:color="auto"/>
        <w:left w:val="none" w:sz="0" w:space="0" w:color="auto"/>
        <w:bottom w:val="none" w:sz="0" w:space="0" w:color="auto"/>
        <w:right w:val="none" w:sz="0" w:space="0" w:color="auto"/>
      </w:divBdr>
    </w:div>
    <w:div w:id="1081147713">
      <w:bodyDiv w:val="1"/>
      <w:marLeft w:val="0"/>
      <w:marRight w:val="0"/>
      <w:marTop w:val="0"/>
      <w:marBottom w:val="0"/>
      <w:divBdr>
        <w:top w:val="none" w:sz="0" w:space="0" w:color="auto"/>
        <w:left w:val="none" w:sz="0" w:space="0" w:color="auto"/>
        <w:bottom w:val="none" w:sz="0" w:space="0" w:color="auto"/>
        <w:right w:val="none" w:sz="0" w:space="0" w:color="auto"/>
      </w:divBdr>
    </w:div>
    <w:div w:id="1083530773">
      <w:bodyDiv w:val="1"/>
      <w:marLeft w:val="0"/>
      <w:marRight w:val="0"/>
      <w:marTop w:val="0"/>
      <w:marBottom w:val="0"/>
      <w:divBdr>
        <w:top w:val="none" w:sz="0" w:space="0" w:color="auto"/>
        <w:left w:val="none" w:sz="0" w:space="0" w:color="auto"/>
        <w:bottom w:val="none" w:sz="0" w:space="0" w:color="auto"/>
        <w:right w:val="none" w:sz="0" w:space="0" w:color="auto"/>
      </w:divBdr>
    </w:div>
    <w:div w:id="1085686991">
      <w:bodyDiv w:val="1"/>
      <w:marLeft w:val="0"/>
      <w:marRight w:val="0"/>
      <w:marTop w:val="0"/>
      <w:marBottom w:val="0"/>
      <w:divBdr>
        <w:top w:val="none" w:sz="0" w:space="0" w:color="auto"/>
        <w:left w:val="none" w:sz="0" w:space="0" w:color="auto"/>
        <w:bottom w:val="none" w:sz="0" w:space="0" w:color="auto"/>
        <w:right w:val="none" w:sz="0" w:space="0" w:color="auto"/>
      </w:divBdr>
    </w:div>
    <w:div w:id="1086994457">
      <w:bodyDiv w:val="1"/>
      <w:marLeft w:val="0"/>
      <w:marRight w:val="0"/>
      <w:marTop w:val="0"/>
      <w:marBottom w:val="0"/>
      <w:divBdr>
        <w:top w:val="none" w:sz="0" w:space="0" w:color="auto"/>
        <w:left w:val="none" w:sz="0" w:space="0" w:color="auto"/>
        <w:bottom w:val="none" w:sz="0" w:space="0" w:color="auto"/>
        <w:right w:val="none" w:sz="0" w:space="0" w:color="auto"/>
      </w:divBdr>
    </w:div>
    <w:div w:id="1088387505">
      <w:bodyDiv w:val="1"/>
      <w:marLeft w:val="0"/>
      <w:marRight w:val="0"/>
      <w:marTop w:val="0"/>
      <w:marBottom w:val="0"/>
      <w:divBdr>
        <w:top w:val="none" w:sz="0" w:space="0" w:color="auto"/>
        <w:left w:val="none" w:sz="0" w:space="0" w:color="auto"/>
        <w:bottom w:val="none" w:sz="0" w:space="0" w:color="auto"/>
        <w:right w:val="none" w:sz="0" w:space="0" w:color="auto"/>
      </w:divBdr>
    </w:div>
    <w:div w:id="1089890127">
      <w:bodyDiv w:val="1"/>
      <w:marLeft w:val="0"/>
      <w:marRight w:val="0"/>
      <w:marTop w:val="0"/>
      <w:marBottom w:val="0"/>
      <w:divBdr>
        <w:top w:val="none" w:sz="0" w:space="0" w:color="auto"/>
        <w:left w:val="none" w:sz="0" w:space="0" w:color="auto"/>
        <w:bottom w:val="none" w:sz="0" w:space="0" w:color="auto"/>
        <w:right w:val="none" w:sz="0" w:space="0" w:color="auto"/>
      </w:divBdr>
    </w:div>
    <w:div w:id="1090278716">
      <w:bodyDiv w:val="1"/>
      <w:marLeft w:val="0"/>
      <w:marRight w:val="0"/>
      <w:marTop w:val="0"/>
      <w:marBottom w:val="0"/>
      <w:divBdr>
        <w:top w:val="none" w:sz="0" w:space="0" w:color="auto"/>
        <w:left w:val="none" w:sz="0" w:space="0" w:color="auto"/>
        <w:bottom w:val="none" w:sz="0" w:space="0" w:color="auto"/>
        <w:right w:val="none" w:sz="0" w:space="0" w:color="auto"/>
      </w:divBdr>
    </w:div>
    <w:div w:id="1096172352">
      <w:bodyDiv w:val="1"/>
      <w:marLeft w:val="0"/>
      <w:marRight w:val="0"/>
      <w:marTop w:val="0"/>
      <w:marBottom w:val="0"/>
      <w:divBdr>
        <w:top w:val="none" w:sz="0" w:space="0" w:color="auto"/>
        <w:left w:val="none" w:sz="0" w:space="0" w:color="auto"/>
        <w:bottom w:val="none" w:sz="0" w:space="0" w:color="auto"/>
        <w:right w:val="none" w:sz="0" w:space="0" w:color="auto"/>
      </w:divBdr>
    </w:div>
    <w:div w:id="1102260918">
      <w:bodyDiv w:val="1"/>
      <w:marLeft w:val="0"/>
      <w:marRight w:val="0"/>
      <w:marTop w:val="0"/>
      <w:marBottom w:val="0"/>
      <w:divBdr>
        <w:top w:val="none" w:sz="0" w:space="0" w:color="auto"/>
        <w:left w:val="none" w:sz="0" w:space="0" w:color="auto"/>
        <w:bottom w:val="none" w:sz="0" w:space="0" w:color="auto"/>
        <w:right w:val="none" w:sz="0" w:space="0" w:color="auto"/>
      </w:divBdr>
    </w:div>
    <w:div w:id="1102649895">
      <w:bodyDiv w:val="1"/>
      <w:marLeft w:val="0"/>
      <w:marRight w:val="0"/>
      <w:marTop w:val="0"/>
      <w:marBottom w:val="0"/>
      <w:divBdr>
        <w:top w:val="none" w:sz="0" w:space="0" w:color="auto"/>
        <w:left w:val="none" w:sz="0" w:space="0" w:color="auto"/>
        <w:bottom w:val="none" w:sz="0" w:space="0" w:color="auto"/>
        <w:right w:val="none" w:sz="0" w:space="0" w:color="auto"/>
      </w:divBdr>
    </w:div>
    <w:div w:id="1104576084">
      <w:bodyDiv w:val="1"/>
      <w:marLeft w:val="0"/>
      <w:marRight w:val="0"/>
      <w:marTop w:val="0"/>
      <w:marBottom w:val="0"/>
      <w:divBdr>
        <w:top w:val="none" w:sz="0" w:space="0" w:color="auto"/>
        <w:left w:val="none" w:sz="0" w:space="0" w:color="auto"/>
        <w:bottom w:val="none" w:sz="0" w:space="0" w:color="auto"/>
        <w:right w:val="none" w:sz="0" w:space="0" w:color="auto"/>
      </w:divBdr>
    </w:div>
    <w:div w:id="1104576325">
      <w:bodyDiv w:val="1"/>
      <w:marLeft w:val="0"/>
      <w:marRight w:val="0"/>
      <w:marTop w:val="0"/>
      <w:marBottom w:val="0"/>
      <w:divBdr>
        <w:top w:val="none" w:sz="0" w:space="0" w:color="auto"/>
        <w:left w:val="none" w:sz="0" w:space="0" w:color="auto"/>
        <w:bottom w:val="none" w:sz="0" w:space="0" w:color="auto"/>
        <w:right w:val="none" w:sz="0" w:space="0" w:color="auto"/>
      </w:divBdr>
    </w:div>
    <w:div w:id="1105072709">
      <w:bodyDiv w:val="1"/>
      <w:marLeft w:val="0"/>
      <w:marRight w:val="0"/>
      <w:marTop w:val="0"/>
      <w:marBottom w:val="0"/>
      <w:divBdr>
        <w:top w:val="none" w:sz="0" w:space="0" w:color="auto"/>
        <w:left w:val="none" w:sz="0" w:space="0" w:color="auto"/>
        <w:bottom w:val="none" w:sz="0" w:space="0" w:color="auto"/>
        <w:right w:val="none" w:sz="0" w:space="0" w:color="auto"/>
      </w:divBdr>
    </w:div>
    <w:div w:id="1106004027">
      <w:bodyDiv w:val="1"/>
      <w:marLeft w:val="0"/>
      <w:marRight w:val="0"/>
      <w:marTop w:val="0"/>
      <w:marBottom w:val="0"/>
      <w:divBdr>
        <w:top w:val="none" w:sz="0" w:space="0" w:color="auto"/>
        <w:left w:val="none" w:sz="0" w:space="0" w:color="auto"/>
        <w:bottom w:val="none" w:sz="0" w:space="0" w:color="auto"/>
        <w:right w:val="none" w:sz="0" w:space="0" w:color="auto"/>
      </w:divBdr>
    </w:div>
    <w:div w:id="1106729935">
      <w:bodyDiv w:val="1"/>
      <w:marLeft w:val="0"/>
      <w:marRight w:val="0"/>
      <w:marTop w:val="0"/>
      <w:marBottom w:val="0"/>
      <w:divBdr>
        <w:top w:val="none" w:sz="0" w:space="0" w:color="auto"/>
        <w:left w:val="none" w:sz="0" w:space="0" w:color="auto"/>
        <w:bottom w:val="none" w:sz="0" w:space="0" w:color="auto"/>
        <w:right w:val="none" w:sz="0" w:space="0" w:color="auto"/>
      </w:divBdr>
    </w:div>
    <w:div w:id="1113552487">
      <w:bodyDiv w:val="1"/>
      <w:marLeft w:val="0"/>
      <w:marRight w:val="0"/>
      <w:marTop w:val="0"/>
      <w:marBottom w:val="0"/>
      <w:divBdr>
        <w:top w:val="none" w:sz="0" w:space="0" w:color="auto"/>
        <w:left w:val="none" w:sz="0" w:space="0" w:color="auto"/>
        <w:bottom w:val="none" w:sz="0" w:space="0" w:color="auto"/>
        <w:right w:val="none" w:sz="0" w:space="0" w:color="auto"/>
      </w:divBdr>
    </w:div>
    <w:div w:id="1116411705">
      <w:bodyDiv w:val="1"/>
      <w:marLeft w:val="0"/>
      <w:marRight w:val="0"/>
      <w:marTop w:val="0"/>
      <w:marBottom w:val="0"/>
      <w:divBdr>
        <w:top w:val="none" w:sz="0" w:space="0" w:color="auto"/>
        <w:left w:val="none" w:sz="0" w:space="0" w:color="auto"/>
        <w:bottom w:val="none" w:sz="0" w:space="0" w:color="auto"/>
        <w:right w:val="none" w:sz="0" w:space="0" w:color="auto"/>
      </w:divBdr>
    </w:div>
    <w:div w:id="1119371237">
      <w:bodyDiv w:val="1"/>
      <w:marLeft w:val="0"/>
      <w:marRight w:val="0"/>
      <w:marTop w:val="0"/>
      <w:marBottom w:val="0"/>
      <w:divBdr>
        <w:top w:val="none" w:sz="0" w:space="0" w:color="auto"/>
        <w:left w:val="none" w:sz="0" w:space="0" w:color="auto"/>
        <w:bottom w:val="none" w:sz="0" w:space="0" w:color="auto"/>
        <w:right w:val="none" w:sz="0" w:space="0" w:color="auto"/>
      </w:divBdr>
    </w:div>
    <w:div w:id="1120028376">
      <w:bodyDiv w:val="1"/>
      <w:marLeft w:val="0"/>
      <w:marRight w:val="0"/>
      <w:marTop w:val="0"/>
      <w:marBottom w:val="0"/>
      <w:divBdr>
        <w:top w:val="none" w:sz="0" w:space="0" w:color="auto"/>
        <w:left w:val="none" w:sz="0" w:space="0" w:color="auto"/>
        <w:bottom w:val="none" w:sz="0" w:space="0" w:color="auto"/>
        <w:right w:val="none" w:sz="0" w:space="0" w:color="auto"/>
      </w:divBdr>
    </w:div>
    <w:div w:id="1121147795">
      <w:bodyDiv w:val="1"/>
      <w:marLeft w:val="0"/>
      <w:marRight w:val="0"/>
      <w:marTop w:val="0"/>
      <w:marBottom w:val="0"/>
      <w:divBdr>
        <w:top w:val="none" w:sz="0" w:space="0" w:color="auto"/>
        <w:left w:val="none" w:sz="0" w:space="0" w:color="auto"/>
        <w:bottom w:val="none" w:sz="0" w:space="0" w:color="auto"/>
        <w:right w:val="none" w:sz="0" w:space="0" w:color="auto"/>
      </w:divBdr>
    </w:div>
    <w:div w:id="1126117095">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49050961">
      <w:bodyDiv w:val="1"/>
      <w:marLeft w:val="0"/>
      <w:marRight w:val="0"/>
      <w:marTop w:val="0"/>
      <w:marBottom w:val="0"/>
      <w:divBdr>
        <w:top w:val="none" w:sz="0" w:space="0" w:color="auto"/>
        <w:left w:val="none" w:sz="0" w:space="0" w:color="auto"/>
        <w:bottom w:val="none" w:sz="0" w:space="0" w:color="auto"/>
        <w:right w:val="none" w:sz="0" w:space="0" w:color="auto"/>
      </w:divBdr>
    </w:div>
    <w:div w:id="1149978776">
      <w:bodyDiv w:val="1"/>
      <w:marLeft w:val="0"/>
      <w:marRight w:val="0"/>
      <w:marTop w:val="0"/>
      <w:marBottom w:val="0"/>
      <w:divBdr>
        <w:top w:val="none" w:sz="0" w:space="0" w:color="auto"/>
        <w:left w:val="none" w:sz="0" w:space="0" w:color="auto"/>
        <w:bottom w:val="none" w:sz="0" w:space="0" w:color="auto"/>
        <w:right w:val="none" w:sz="0" w:space="0" w:color="auto"/>
      </w:divBdr>
    </w:div>
    <w:div w:id="1158420697">
      <w:bodyDiv w:val="1"/>
      <w:marLeft w:val="0"/>
      <w:marRight w:val="0"/>
      <w:marTop w:val="0"/>
      <w:marBottom w:val="0"/>
      <w:divBdr>
        <w:top w:val="none" w:sz="0" w:space="0" w:color="auto"/>
        <w:left w:val="none" w:sz="0" w:space="0" w:color="auto"/>
        <w:bottom w:val="none" w:sz="0" w:space="0" w:color="auto"/>
        <w:right w:val="none" w:sz="0" w:space="0" w:color="auto"/>
      </w:divBdr>
    </w:div>
    <w:div w:id="1159469061">
      <w:bodyDiv w:val="1"/>
      <w:marLeft w:val="0"/>
      <w:marRight w:val="0"/>
      <w:marTop w:val="0"/>
      <w:marBottom w:val="0"/>
      <w:divBdr>
        <w:top w:val="none" w:sz="0" w:space="0" w:color="auto"/>
        <w:left w:val="none" w:sz="0" w:space="0" w:color="auto"/>
        <w:bottom w:val="none" w:sz="0" w:space="0" w:color="auto"/>
        <w:right w:val="none" w:sz="0" w:space="0" w:color="auto"/>
      </w:divBdr>
    </w:div>
    <w:div w:id="1160389686">
      <w:bodyDiv w:val="1"/>
      <w:marLeft w:val="0"/>
      <w:marRight w:val="0"/>
      <w:marTop w:val="0"/>
      <w:marBottom w:val="0"/>
      <w:divBdr>
        <w:top w:val="none" w:sz="0" w:space="0" w:color="auto"/>
        <w:left w:val="none" w:sz="0" w:space="0" w:color="auto"/>
        <w:bottom w:val="none" w:sz="0" w:space="0" w:color="auto"/>
        <w:right w:val="none" w:sz="0" w:space="0" w:color="auto"/>
      </w:divBdr>
    </w:div>
    <w:div w:id="1160581295">
      <w:bodyDiv w:val="1"/>
      <w:marLeft w:val="0"/>
      <w:marRight w:val="0"/>
      <w:marTop w:val="0"/>
      <w:marBottom w:val="0"/>
      <w:divBdr>
        <w:top w:val="none" w:sz="0" w:space="0" w:color="auto"/>
        <w:left w:val="none" w:sz="0" w:space="0" w:color="auto"/>
        <w:bottom w:val="none" w:sz="0" w:space="0" w:color="auto"/>
        <w:right w:val="none" w:sz="0" w:space="0" w:color="auto"/>
      </w:divBdr>
    </w:div>
    <w:div w:id="1163007821">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69442396">
      <w:bodyDiv w:val="1"/>
      <w:marLeft w:val="0"/>
      <w:marRight w:val="0"/>
      <w:marTop w:val="0"/>
      <w:marBottom w:val="0"/>
      <w:divBdr>
        <w:top w:val="none" w:sz="0" w:space="0" w:color="auto"/>
        <w:left w:val="none" w:sz="0" w:space="0" w:color="auto"/>
        <w:bottom w:val="none" w:sz="0" w:space="0" w:color="auto"/>
        <w:right w:val="none" w:sz="0" w:space="0" w:color="auto"/>
      </w:divBdr>
    </w:div>
    <w:div w:id="1169834664">
      <w:bodyDiv w:val="1"/>
      <w:marLeft w:val="0"/>
      <w:marRight w:val="0"/>
      <w:marTop w:val="0"/>
      <w:marBottom w:val="0"/>
      <w:divBdr>
        <w:top w:val="none" w:sz="0" w:space="0" w:color="auto"/>
        <w:left w:val="none" w:sz="0" w:space="0" w:color="auto"/>
        <w:bottom w:val="none" w:sz="0" w:space="0" w:color="auto"/>
        <w:right w:val="none" w:sz="0" w:space="0" w:color="auto"/>
      </w:divBdr>
    </w:div>
    <w:div w:id="1169981223">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0007350">
      <w:bodyDiv w:val="1"/>
      <w:marLeft w:val="0"/>
      <w:marRight w:val="0"/>
      <w:marTop w:val="0"/>
      <w:marBottom w:val="0"/>
      <w:divBdr>
        <w:top w:val="none" w:sz="0" w:space="0" w:color="auto"/>
        <w:left w:val="none" w:sz="0" w:space="0" w:color="auto"/>
        <w:bottom w:val="none" w:sz="0" w:space="0" w:color="auto"/>
        <w:right w:val="none" w:sz="0" w:space="0" w:color="auto"/>
      </w:divBdr>
    </w:div>
    <w:div w:id="1184393940">
      <w:bodyDiv w:val="1"/>
      <w:marLeft w:val="0"/>
      <w:marRight w:val="0"/>
      <w:marTop w:val="0"/>
      <w:marBottom w:val="0"/>
      <w:divBdr>
        <w:top w:val="none" w:sz="0" w:space="0" w:color="auto"/>
        <w:left w:val="none" w:sz="0" w:space="0" w:color="auto"/>
        <w:bottom w:val="none" w:sz="0" w:space="0" w:color="auto"/>
        <w:right w:val="none" w:sz="0" w:space="0" w:color="auto"/>
      </w:divBdr>
    </w:div>
    <w:div w:id="1187254027">
      <w:bodyDiv w:val="1"/>
      <w:marLeft w:val="0"/>
      <w:marRight w:val="0"/>
      <w:marTop w:val="0"/>
      <w:marBottom w:val="0"/>
      <w:divBdr>
        <w:top w:val="none" w:sz="0" w:space="0" w:color="auto"/>
        <w:left w:val="none" w:sz="0" w:space="0" w:color="auto"/>
        <w:bottom w:val="none" w:sz="0" w:space="0" w:color="auto"/>
        <w:right w:val="none" w:sz="0" w:space="0" w:color="auto"/>
      </w:divBdr>
    </w:div>
    <w:div w:id="1190535215">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4146589">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02862401">
      <w:bodyDiv w:val="1"/>
      <w:marLeft w:val="0"/>
      <w:marRight w:val="0"/>
      <w:marTop w:val="0"/>
      <w:marBottom w:val="0"/>
      <w:divBdr>
        <w:top w:val="none" w:sz="0" w:space="0" w:color="auto"/>
        <w:left w:val="none" w:sz="0" w:space="0" w:color="auto"/>
        <w:bottom w:val="none" w:sz="0" w:space="0" w:color="auto"/>
        <w:right w:val="none" w:sz="0" w:space="0" w:color="auto"/>
      </w:divBdr>
    </w:div>
    <w:div w:id="1203790604">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6484754">
      <w:bodyDiv w:val="1"/>
      <w:marLeft w:val="0"/>
      <w:marRight w:val="0"/>
      <w:marTop w:val="0"/>
      <w:marBottom w:val="0"/>
      <w:divBdr>
        <w:top w:val="none" w:sz="0" w:space="0" w:color="auto"/>
        <w:left w:val="none" w:sz="0" w:space="0" w:color="auto"/>
        <w:bottom w:val="none" w:sz="0" w:space="0" w:color="auto"/>
        <w:right w:val="none" w:sz="0" w:space="0" w:color="auto"/>
      </w:divBdr>
    </w:div>
    <w:div w:id="1206720216">
      <w:bodyDiv w:val="1"/>
      <w:marLeft w:val="0"/>
      <w:marRight w:val="0"/>
      <w:marTop w:val="0"/>
      <w:marBottom w:val="0"/>
      <w:divBdr>
        <w:top w:val="none" w:sz="0" w:space="0" w:color="auto"/>
        <w:left w:val="none" w:sz="0" w:space="0" w:color="auto"/>
        <w:bottom w:val="none" w:sz="0" w:space="0" w:color="auto"/>
        <w:right w:val="none" w:sz="0" w:space="0" w:color="auto"/>
      </w:divBdr>
    </w:div>
    <w:div w:id="1209414220">
      <w:bodyDiv w:val="1"/>
      <w:marLeft w:val="0"/>
      <w:marRight w:val="0"/>
      <w:marTop w:val="0"/>
      <w:marBottom w:val="0"/>
      <w:divBdr>
        <w:top w:val="none" w:sz="0" w:space="0" w:color="auto"/>
        <w:left w:val="none" w:sz="0" w:space="0" w:color="auto"/>
        <w:bottom w:val="none" w:sz="0" w:space="0" w:color="auto"/>
        <w:right w:val="none" w:sz="0" w:space="0" w:color="auto"/>
      </w:divBdr>
    </w:div>
    <w:div w:id="1216043776">
      <w:bodyDiv w:val="1"/>
      <w:marLeft w:val="0"/>
      <w:marRight w:val="0"/>
      <w:marTop w:val="0"/>
      <w:marBottom w:val="0"/>
      <w:divBdr>
        <w:top w:val="none" w:sz="0" w:space="0" w:color="auto"/>
        <w:left w:val="none" w:sz="0" w:space="0" w:color="auto"/>
        <w:bottom w:val="none" w:sz="0" w:space="0" w:color="auto"/>
        <w:right w:val="none" w:sz="0" w:space="0" w:color="auto"/>
      </w:divBdr>
    </w:div>
    <w:div w:id="1216510198">
      <w:bodyDiv w:val="1"/>
      <w:marLeft w:val="0"/>
      <w:marRight w:val="0"/>
      <w:marTop w:val="0"/>
      <w:marBottom w:val="0"/>
      <w:divBdr>
        <w:top w:val="none" w:sz="0" w:space="0" w:color="auto"/>
        <w:left w:val="none" w:sz="0" w:space="0" w:color="auto"/>
        <w:bottom w:val="none" w:sz="0" w:space="0" w:color="auto"/>
        <w:right w:val="none" w:sz="0" w:space="0" w:color="auto"/>
      </w:divBdr>
    </w:div>
    <w:div w:id="1216770954">
      <w:bodyDiv w:val="1"/>
      <w:marLeft w:val="0"/>
      <w:marRight w:val="0"/>
      <w:marTop w:val="0"/>
      <w:marBottom w:val="0"/>
      <w:divBdr>
        <w:top w:val="none" w:sz="0" w:space="0" w:color="auto"/>
        <w:left w:val="none" w:sz="0" w:space="0" w:color="auto"/>
        <w:bottom w:val="none" w:sz="0" w:space="0" w:color="auto"/>
        <w:right w:val="none" w:sz="0" w:space="0" w:color="auto"/>
      </w:divBdr>
    </w:div>
    <w:div w:id="1219323274">
      <w:bodyDiv w:val="1"/>
      <w:marLeft w:val="0"/>
      <w:marRight w:val="0"/>
      <w:marTop w:val="0"/>
      <w:marBottom w:val="0"/>
      <w:divBdr>
        <w:top w:val="none" w:sz="0" w:space="0" w:color="auto"/>
        <w:left w:val="none" w:sz="0" w:space="0" w:color="auto"/>
        <w:bottom w:val="none" w:sz="0" w:space="0" w:color="auto"/>
        <w:right w:val="none" w:sz="0" w:space="0" w:color="auto"/>
      </w:divBdr>
    </w:div>
    <w:div w:id="1223636676">
      <w:bodyDiv w:val="1"/>
      <w:marLeft w:val="0"/>
      <w:marRight w:val="0"/>
      <w:marTop w:val="0"/>
      <w:marBottom w:val="0"/>
      <w:divBdr>
        <w:top w:val="none" w:sz="0" w:space="0" w:color="auto"/>
        <w:left w:val="none" w:sz="0" w:space="0" w:color="auto"/>
        <w:bottom w:val="none" w:sz="0" w:space="0" w:color="auto"/>
        <w:right w:val="none" w:sz="0" w:space="0" w:color="auto"/>
      </w:divBdr>
    </w:div>
    <w:div w:id="1228228069">
      <w:bodyDiv w:val="1"/>
      <w:marLeft w:val="0"/>
      <w:marRight w:val="0"/>
      <w:marTop w:val="0"/>
      <w:marBottom w:val="0"/>
      <w:divBdr>
        <w:top w:val="none" w:sz="0" w:space="0" w:color="auto"/>
        <w:left w:val="none" w:sz="0" w:space="0" w:color="auto"/>
        <w:bottom w:val="none" w:sz="0" w:space="0" w:color="auto"/>
        <w:right w:val="none" w:sz="0" w:space="0" w:color="auto"/>
      </w:divBdr>
    </w:div>
    <w:div w:id="1235431247">
      <w:bodyDiv w:val="1"/>
      <w:marLeft w:val="0"/>
      <w:marRight w:val="0"/>
      <w:marTop w:val="0"/>
      <w:marBottom w:val="0"/>
      <w:divBdr>
        <w:top w:val="none" w:sz="0" w:space="0" w:color="auto"/>
        <w:left w:val="none" w:sz="0" w:space="0" w:color="auto"/>
        <w:bottom w:val="none" w:sz="0" w:space="0" w:color="auto"/>
        <w:right w:val="none" w:sz="0" w:space="0" w:color="auto"/>
      </w:divBdr>
    </w:div>
    <w:div w:id="1235507614">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38516755">
      <w:bodyDiv w:val="1"/>
      <w:marLeft w:val="0"/>
      <w:marRight w:val="0"/>
      <w:marTop w:val="0"/>
      <w:marBottom w:val="0"/>
      <w:divBdr>
        <w:top w:val="none" w:sz="0" w:space="0" w:color="auto"/>
        <w:left w:val="none" w:sz="0" w:space="0" w:color="auto"/>
        <w:bottom w:val="none" w:sz="0" w:space="0" w:color="auto"/>
        <w:right w:val="none" w:sz="0" w:space="0" w:color="auto"/>
      </w:divBdr>
    </w:div>
    <w:div w:id="1240404966">
      <w:bodyDiv w:val="1"/>
      <w:marLeft w:val="0"/>
      <w:marRight w:val="0"/>
      <w:marTop w:val="0"/>
      <w:marBottom w:val="0"/>
      <w:divBdr>
        <w:top w:val="none" w:sz="0" w:space="0" w:color="auto"/>
        <w:left w:val="none" w:sz="0" w:space="0" w:color="auto"/>
        <w:bottom w:val="none" w:sz="0" w:space="0" w:color="auto"/>
        <w:right w:val="none" w:sz="0" w:space="0" w:color="auto"/>
      </w:divBdr>
    </w:div>
    <w:div w:id="1241674715">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3831160">
      <w:bodyDiv w:val="1"/>
      <w:marLeft w:val="0"/>
      <w:marRight w:val="0"/>
      <w:marTop w:val="0"/>
      <w:marBottom w:val="0"/>
      <w:divBdr>
        <w:top w:val="none" w:sz="0" w:space="0" w:color="auto"/>
        <w:left w:val="none" w:sz="0" w:space="0" w:color="auto"/>
        <w:bottom w:val="none" w:sz="0" w:space="0" w:color="auto"/>
        <w:right w:val="none" w:sz="0" w:space="0" w:color="auto"/>
      </w:divBdr>
    </w:div>
    <w:div w:id="1244685978">
      <w:bodyDiv w:val="1"/>
      <w:marLeft w:val="0"/>
      <w:marRight w:val="0"/>
      <w:marTop w:val="0"/>
      <w:marBottom w:val="0"/>
      <w:divBdr>
        <w:top w:val="none" w:sz="0" w:space="0" w:color="auto"/>
        <w:left w:val="none" w:sz="0" w:space="0" w:color="auto"/>
        <w:bottom w:val="none" w:sz="0" w:space="0" w:color="auto"/>
        <w:right w:val="none" w:sz="0" w:space="0" w:color="auto"/>
      </w:divBdr>
    </w:div>
    <w:div w:id="1245068346">
      <w:bodyDiv w:val="1"/>
      <w:marLeft w:val="0"/>
      <w:marRight w:val="0"/>
      <w:marTop w:val="0"/>
      <w:marBottom w:val="0"/>
      <w:divBdr>
        <w:top w:val="none" w:sz="0" w:space="0" w:color="auto"/>
        <w:left w:val="none" w:sz="0" w:space="0" w:color="auto"/>
        <w:bottom w:val="none" w:sz="0" w:space="0" w:color="auto"/>
        <w:right w:val="none" w:sz="0" w:space="0" w:color="auto"/>
      </w:divBdr>
    </w:div>
    <w:div w:id="1246651580">
      <w:bodyDiv w:val="1"/>
      <w:marLeft w:val="0"/>
      <w:marRight w:val="0"/>
      <w:marTop w:val="0"/>
      <w:marBottom w:val="0"/>
      <w:divBdr>
        <w:top w:val="none" w:sz="0" w:space="0" w:color="auto"/>
        <w:left w:val="none" w:sz="0" w:space="0" w:color="auto"/>
        <w:bottom w:val="none" w:sz="0" w:space="0" w:color="auto"/>
        <w:right w:val="none" w:sz="0" w:space="0" w:color="auto"/>
      </w:divBdr>
    </w:div>
    <w:div w:id="1248614675">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57516029">
      <w:bodyDiv w:val="1"/>
      <w:marLeft w:val="0"/>
      <w:marRight w:val="0"/>
      <w:marTop w:val="0"/>
      <w:marBottom w:val="0"/>
      <w:divBdr>
        <w:top w:val="none" w:sz="0" w:space="0" w:color="auto"/>
        <w:left w:val="none" w:sz="0" w:space="0" w:color="auto"/>
        <w:bottom w:val="none" w:sz="0" w:space="0" w:color="auto"/>
        <w:right w:val="none" w:sz="0" w:space="0" w:color="auto"/>
      </w:divBdr>
    </w:div>
    <w:div w:id="1258640445">
      <w:bodyDiv w:val="1"/>
      <w:marLeft w:val="0"/>
      <w:marRight w:val="0"/>
      <w:marTop w:val="0"/>
      <w:marBottom w:val="0"/>
      <w:divBdr>
        <w:top w:val="none" w:sz="0" w:space="0" w:color="auto"/>
        <w:left w:val="none" w:sz="0" w:space="0" w:color="auto"/>
        <w:bottom w:val="none" w:sz="0" w:space="0" w:color="auto"/>
        <w:right w:val="none" w:sz="0" w:space="0" w:color="auto"/>
      </w:divBdr>
    </w:div>
    <w:div w:id="1261639370">
      <w:bodyDiv w:val="1"/>
      <w:marLeft w:val="0"/>
      <w:marRight w:val="0"/>
      <w:marTop w:val="0"/>
      <w:marBottom w:val="0"/>
      <w:divBdr>
        <w:top w:val="none" w:sz="0" w:space="0" w:color="auto"/>
        <w:left w:val="none" w:sz="0" w:space="0" w:color="auto"/>
        <w:bottom w:val="none" w:sz="0" w:space="0" w:color="auto"/>
        <w:right w:val="none" w:sz="0" w:space="0" w:color="auto"/>
      </w:divBdr>
    </w:div>
    <w:div w:id="1265453810">
      <w:bodyDiv w:val="1"/>
      <w:marLeft w:val="0"/>
      <w:marRight w:val="0"/>
      <w:marTop w:val="0"/>
      <w:marBottom w:val="0"/>
      <w:divBdr>
        <w:top w:val="none" w:sz="0" w:space="0" w:color="auto"/>
        <w:left w:val="none" w:sz="0" w:space="0" w:color="auto"/>
        <w:bottom w:val="none" w:sz="0" w:space="0" w:color="auto"/>
        <w:right w:val="none" w:sz="0" w:space="0" w:color="auto"/>
      </w:divBdr>
    </w:div>
    <w:div w:id="1277559799">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79524937">
      <w:bodyDiv w:val="1"/>
      <w:marLeft w:val="0"/>
      <w:marRight w:val="0"/>
      <w:marTop w:val="0"/>
      <w:marBottom w:val="0"/>
      <w:divBdr>
        <w:top w:val="none" w:sz="0" w:space="0" w:color="auto"/>
        <w:left w:val="none" w:sz="0" w:space="0" w:color="auto"/>
        <w:bottom w:val="none" w:sz="0" w:space="0" w:color="auto"/>
        <w:right w:val="none" w:sz="0" w:space="0" w:color="auto"/>
      </w:divBdr>
    </w:div>
    <w:div w:id="1280917677">
      <w:bodyDiv w:val="1"/>
      <w:marLeft w:val="0"/>
      <w:marRight w:val="0"/>
      <w:marTop w:val="0"/>
      <w:marBottom w:val="0"/>
      <w:divBdr>
        <w:top w:val="none" w:sz="0" w:space="0" w:color="auto"/>
        <w:left w:val="none" w:sz="0" w:space="0" w:color="auto"/>
        <w:bottom w:val="none" w:sz="0" w:space="0" w:color="auto"/>
        <w:right w:val="none" w:sz="0" w:space="0" w:color="auto"/>
      </w:divBdr>
    </w:div>
    <w:div w:id="1283221970">
      <w:bodyDiv w:val="1"/>
      <w:marLeft w:val="0"/>
      <w:marRight w:val="0"/>
      <w:marTop w:val="0"/>
      <w:marBottom w:val="0"/>
      <w:divBdr>
        <w:top w:val="none" w:sz="0" w:space="0" w:color="auto"/>
        <w:left w:val="none" w:sz="0" w:space="0" w:color="auto"/>
        <w:bottom w:val="none" w:sz="0" w:space="0" w:color="auto"/>
        <w:right w:val="none" w:sz="0" w:space="0" w:color="auto"/>
      </w:divBdr>
    </w:div>
    <w:div w:id="1285426980">
      <w:bodyDiv w:val="1"/>
      <w:marLeft w:val="0"/>
      <w:marRight w:val="0"/>
      <w:marTop w:val="0"/>
      <w:marBottom w:val="0"/>
      <w:divBdr>
        <w:top w:val="none" w:sz="0" w:space="0" w:color="auto"/>
        <w:left w:val="none" w:sz="0" w:space="0" w:color="auto"/>
        <w:bottom w:val="none" w:sz="0" w:space="0" w:color="auto"/>
        <w:right w:val="none" w:sz="0" w:space="0" w:color="auto"/>
      </w:divBdr>
    </w:div>
    <w:div w:id="1286080793">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290017550">
      <w:bodyDiv w:val="1"/>
      <w:marLeft w:val="0"/>
      <w:marRight w:val="0"/>
      <w:marTop w:val="0"/>
      <w:marBottom w:val="0"/>
      <w:divBdr>
        <w:top w:val="none" w:sz="0" w:space="0" w:color="auto"/>
        <w:left w:val="none" w:sz="0" w:space="0" w:color="auto"/>
        <w:bottom w:val="none" w:sz="0" w:space="0" w:color="auto"/>
        <w:right w:val="none" w:sz="0" w:space="0" w:color="auto"/>
      </w:divBdr>
    </w:div>
    <w:div w:id="1291479794">
      <w:bodyDiv w:val="1"/>
      <w:marLeft w:val="0"/>
      <w:marRight w:val="0"/>
      <w:marTop w:val="0"/>
      <w:marBottom w:val="0"/>
      <w:divBdr>
        <w:top w:val="none" w:sz="0" w:space="0" w:color="auto"/>
        <w:left w:val="none" w:sz="0" w:space="0" w:color="auto"/>
        <w:bottom w:val="none" w:sz="0" w:space="0" w:color="auto"/>
        <w:right w:val="none" w:sz="0" w:space="0" w:color="auto"/>
      </w:divBdr>
    </w:div>
    <w:div w:id="1293555893">
      <w:bodyDiv w:val="1"/>
      <w:marLeft w:val="0"/>
      <w:marRight w:val="0"/>
      <w:marTop w:val="0"/>
      <w:marBottom w:val="0"/>
      <w:divBdr>
        <w:top w:val="none" w:sz="0" w:space="0" w:color="auto"/>
        <w:left w:val="none" w:sz="0" w:space="0" w:color="auto"/>
        <w:bottom w:val="none" w:sz="0" w:space="0" w:color="auto"/>
        <w:right w:val="none" w:sz="0" w:space="0" w:color="auto"/>
      </w:divBdr>
    </w:div>
    <w:div w:id="1302879480">
      <w:bodyDiv w:val="1"/>
      <w:marLeft w:val="0"/>
      <w:marRight w:val="0"/>
      <w:marTop w:val="0"/>
      <w:marBottom w:val="0"/>
      <w:divBdr>
        <w:top w:val="none" w:sz="0" w:space="0" w:color="auto"/>
        <w:left w:val="none" w:sz="0" w:space="0" w:color="auto"/>
        <w:bottom w:val="none" w:sz="0" w:space="0" w:color="auto"/>
        <w:right w:val="none" w:sz="0" w:space="0" w:color="auto"/>
      </w:divBdr>
    </w:div>
    <w:div w:id="1303079982">
      <w:bodyDiv w:val="1"/>
      <w:marLeft w:val="0"/>
      <w:marRight w:val="0"/>
      <w:marTop w:val="0"/>
      <w:marBottom w:val="0"/>
      <w:divBdr>
        <w:top w:val="none" w:sz="0" w:space="0" w:color="auto"/>
        <w:left w:val="none" w:sz="0" w:space="0" w:color="auto"/>
        <w:bottom w:val="none" w:sz="0" w:space="0" w:color="auto"/>
        <w:right w:val="none" w:sz="0" w:space="0" w:color="auto"/>
      </w:divBdr>
    </w:div>
    <w:div w:id="1303854564">
      <w:bodyDiv w:val="1"/>
      <w:marLeft w:val="0"/>
      <w:marRight w:val="0"/>
      <w:marTop w:val="0"/>
      <w:marBottom w:val="0"/>
      <w:divBdr>
        <w:top w:val="none" w:sz="0" w:space="0" w:color="auto"/>
        <w:left w:val="none" w:sz="0" w:space="0" w:color="auto"/>
        <w:bottom w:val="none" w:sz="0" w:space="0" w:color="auto"/>
        <w:right w:val="none" w:sz="0" w:space="0" w:color="auto"/>
      </w:divBdr>
    </w:div>
    <w:div w:id="1309632313">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11787264">
      <w:bodyDiv w:val="1"/>
      <w:marLeft w:val="0"/>
      <w:marRight w:val="0"/>
      <w:marTop w:val="0"/>
      <w:marBottom w:val="0"/>
      <w:divBdr>
        <w:top w:val="none" w:sz="0" w:space="0" w:color="auto"/>
        <w:left w:val="none" w:sz="0" w:space="0" w:color="auto"/>
        <w:bottom w:val="none" w:sz="0" w:space="0" w:color="auto"/>
        <w:right w:val="none" w:sz="0" w:space="0" w:color="auto"/>
      </w:divBdr>
    </w:div>
    <w:div w:id="1312251913">
      <w:bodyDiv w:val="1"/>
      <w:marLeft w:val="0"/>
      <w:marRight w:val="0"/>
      <w:marTop w:val="0"/>
      <w:marBottom w:val="0"/>
      <w:divBdr>
        <w:top w:val="none" w:sz="0" w:space="0" w:color="auto"/>
        <w:left w:val="none" w:sz="0" w:space="0" w:color="auto"/>
        <w:bottom w:val="none" w:sz="0" w:space="0" w:color="auto"/>
        <w:right w:val="none" w:sz="0" w:space="0" w:color="auto"/>
      </w:divBdr>
    </w:div>
    <w:div w:id="1318070931">
      <w:bodyDiv w:val="1"/>
      <w:marLeft w:val="0"/>
      <w:marRight w:val="0"/>
      <w:marTop w:val="0"/>
      <w:marBottom w:val="0"/>
      <w:divBdr>
        <w:top w:val="none" w:sz="0" w:space="0" w:color="auto"/>
        <w:left w:val="none" w:sz="0" w:space="0" w:color="auto"/>
        <w:bottom w:val="none" w:sz="0" w:space="0" w:color="auto"/>
        <w:right w:val="none" w:sz="0" w:space="0" w:color="auto"/>
      </w:divBdr>
    </w:div>
    <w:div w:id="1320038811">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27707528">
      <w:bodyDiv w:val="1"/>
      <w:marLeft w:val="0"/>
      <w:marRight w:val="0"/>
      <w:marTop w:val="0"/>
      <w:marBottom w:val="0"/>
      <w:divBdr>
        <w:top w:val="none" w:sz="0" w:space="0" w:color="auto"/>
        <w:left w:val="none" w:sz="0" w:space="0" w:color="auto"/>
        <w:bottom w:val="none" w:sz="0" w:space="0" w:color="auto"/>
        <w:right w:val="none" w:sz="0" w:space="0" w:color="auto"/>
      </w:divBdr>
    </w:div>
    <w:div w:id="1330982052">
      <w:bodyDiv w:val="1"/>
      <w:marLeft w:val="0"/>
      <w:marRight w:val="0"/>
      <w:marTop w:val="0"/>
      <w:marBottom w:val="0"/>
      <w:divBdr>
        <w:top w:val="none" w:sz="0" w:space="0" w:color="auto"/>
        <w:left w:val="none" w:sz="0" w:space="0" w:color="auto"/>
        <w:bottom w:val="none" w:sz="0" w:space="0" w:color="auto"/>
        <w:right w:val="none" w:sz="0" w:space="0" w:color="auto"/>
      </w:divBdr>
    </w:div>
    <w:div w:id="1333676012">
      <w:bodyDiv w:val="1"/>
      <w:marLeft w:val="0"/>
      <w:marRight w:val="0"/>
      <w:marTop w:val="0"/>
      <w:marBottom w:val="0"/>
      <w:divBdr>
        <w:top w:val="none" w:sz="0" w:space="0" w:color="auto"/>
        <w:left w:val="none" w:sz="0" w:space="0" w:color="auto"/>
        <w:bottom w:val="none" w:sz="0" w:space="0" w:color="auto"/>
        <w:right w:val="none" w:sz="0" w:space="0" w:color="auto"/>
      </w:divBdr>
    </w:div>
    <w:div w:id="1334601140">
      <w:bodyDiv w:val="1"/>
      <w:marLeft w:val="0"/>
      <w:marRight w:val="0"/>
      <w:marTop w:val="0"/>
      <w:marBottom w:val="0"/>
      <w:divBdr>
        <w:top w:val="none" w:sz="0" w:space="0" w:color="auto"/>
        <w:left w:val="none" w:sz="0" w:space="0" w:color="auto"/>
        <w:bottom w:val="none" w:sz="0" w:space="0" w:color="auto"/>
        <w:right w:val="none" w:sz="0" w:space="0" w:color="auto"/>
      </w:divBdr>
    </w:div>
    <w:div w:id="1335953760">
      <w:bodyDiv w:val="1"/>
      <w:marLeft w:val="0"/>
      <w:marRight w:val="0"/>
      <w:marTop w:val="0"/>
      <w:marBottom w:val="0"/>
      <w:divBdr>
        <w:top w:val="none" w:sz="0" w:space="0" w:color="auto"/>
        <w:left w:val="none" w:sz="0" w:space="0" w:color="auto"/>
        <w:bottom w:val="none" w:sz="0" w:space="0" w:color="auto"/>
        <w:right w:val="none" w:sz="0" w:space="0" w:color="auto"/>
      </w:divBdr>
    </w:div>
    <w:div w:id="1336490553">
      <w:bodyDiv w:val="1"/>
      <w:marLeft w:val="0"/>
      <w:marRight w:val="0"/>
      <w:marTop w:val="0"/>
      <w:marBottom w:val="0"/>
      <w:divBdr>
        <w:top w:val="none" w:sz="0" w:space="0" w:color="auto"/>
        <w:left w:val="none" w:sz="0" w:space="0" w:color="auto"/>
        <w:bottom w:val="none" w:sz="0" w:space="0" w:color="auto"/>
        <w:right w:val="none" w:sz="0" w:space="0" w:color="auto"/>
      </w:divBdr>
    </w:div>
    <w:div w:id="1337608992">
      <w:bodyDiv w:val="1"/>
      <w:marLeft w:val="0"/>
      <w:marRight w:val="0"/>
      <w:marTop w:val="0"/>
      <w:marBottom w:val="0"/>
      <w:divBdr>
        <w:top w:val="none" w:sz="0" w:space="0" w:color="auto"/>
        <w:left w:val="none" w:sz="0" w:space="0" w:color="auto"/>
        <w:bottom w:val="none" w:sz="0" w:space="0" w:color="auto"/>
        <w:right w:val="none" w:sz="0" w:space="0" w:color="auto"/>
      </w:divBdr>
    </w:div>
    <w:div w:id="1343048267">
      <w:bodyDiv w:val="1"/>
      <w:marLeft w:val="0"/>
      <w:marRight w:val="0"/>
      <w:marTop w:val="0"/>
      <w:marBottom w:val="0"/>
      <w:divBdr>
        <w:top w:val="none" w:sz="0" w:space="0" w:color="auto"/>
        <w:left w:val="none" w:sz="0" w:space="0" w:color="auto"/>
        <w:bottom w:val="none" w:sz="0" w:space="0" w:color="auto"/>
        <w:right w:val="none" w:sz="0" w:space="0" w:color="auto"/>
      </w:divBdr>
    </w:div>
    <w:div w:id="1345280315">
      <w:bodyDiv w:val="1"/>
      <w:marLeft w:val="0"/>
      <w:marRight w:val="0"/>
      <w:marTop w:val="0"/>
      <w:marBottom w:val="0"/>
      <w:divBdr>
        <w:top w:val="none" w:sz="0" w:space="0" w:color="auto"/>
        <w:left w:val="none" w:sz="0" w:space="0" w:color="auto"/>
        <w:bottom w:val="none" w:sz="0" w:space="0" w:color="auto"/>
        <w:right w:val="none" w:sz="0" w:space="0" w:color="auto"/>
      </w:divBdr>
    </w:div>
    <w:div w:id="1346983171">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352561871">
      <w:bodyDiv w:val="1"/>
      <w:marLeft w:val="0"/>
      <w:marRight w:val="0"/>
      <w:marTop w:val="0"/>
      <w:marBottom w:val="0"/>
      <w:divBdr>
        <w:top w:val="none" w:sz="0" w:space="0" w:color="auto"/>
        <w:left w:val="none" w:sz="0" w:space="0" w:color="auto"/>
        <w:bottom w:val="none" w:sz="0" w:space="0" w:color="auto"/>
        <w:right w:val="none" w:sz="0" w:space="0" w:color="auto"/>
      </w:divBdr>
    </w:div>
    <w:div w:id="1358695704">
      <w:bodyDiv w:val="1"/>
      <w:marLeft w:val="0"/>
      <w:marRight w:val="0"/>
      <w:marTop w:val="0"/>
      <w:marBottom w:val="0"/>
      <w:divBdr>
        <w:top w:val="none" w:sz="0" w:space="0" w:color="auto"/>
        <w:left w:val="none" w:sz="0" w:space="0" w:color="auto"/>
        <w:bottom w:val="none" w:sz="0" w:space="0" w:color="auto"/>
        <w:right w:val="none" w:sz="0" w:space="0" w:color="auto"/>
      </w:divBdr>
    </w:div>
    <w:div w:id="1358920491">
      <w:bodyDiv w:val="1"/>
      <w:marLeft w:val="0"/>
      <w:marRight w:val="0"/>
      <w:marTop w:val="0"/>
      <w:marBottom w:val="0"/>
      <w:divBdr>
        <w:top w:val="none" w:sz="0" w:space="0" w:color="auto"/>
        <w:left w:val="none" w:sz="0" w:space="0" w:color="auto"/>
        <w:bottom w:val="none" w:sz="0" w:space="0" w:color="auto"/>
        <w:right w:val="none" w:sz="0" w:space="0" w:color="auto"/>
      </w:divBdr>
    </w:div>
    <w:div w:id="1360279698">
      <w:bodyDiv w:val="1"/>
      <w:marLeft w:val="0"/>
      <w:marRight w:val="0"/>
      <w:marTop w:val="0"/>
      <w:marBottom w:val="0"/>
      <w:divBdr>
        <w:top w:val="none" w:sz="0" w:space="0" w:color="auto"/>
        <w:left w:val="none" w:sz="0" w:space="0" w:color="auto"/>
        <w:bottom w:val="none" w:sz="0" w:space="0" w:color="auto"/>
        <w:right w:val="none" w:sz="0" w:space="0" w:color="auto"/>
      </w:divBdr>
    </w:div>
    <w:div w:id="1362436571">
      <w:bodyDiv w:val="1"/>
      <w:marLeft w:val="0"/>
      <w:marRight w:val="0"/>
      <w:marTop w:val="0"/>
      <w:marBottom w:val="0"/>
      <w:divBdr>
        <w:top w:val="none" w:sz="0" w:space="0" w:color="auto"/>
        <w:left w:val="none" w:sz="0" w:space="0" w:color="auto"/>
        <w:bottom w:val="none" w:sz="0" w:space="0" w:color="auto"/>
        <w:right w:val="none" w:sz="0" w:space="0" w:color="auto"/>
      </w:divBdr>
    </w:div>
    <w:div w:id="1367024985">
      <w:bodyDiv w:val="1"/>
      <w:marLeft w:val="0"/>
      <w:marRight w:val="0"/>
      <w:marTop w:val="0"/>
      <w:marBottom w:val="0"/>
      <w:divBdr>
        <w:top w:val="none" w:sz="0" w:space="0" w:color="auto"/>
        <w:left w:val="none" w:sz="0" w:space="0" w:color="auto"/>
        <w:bottom w:val="none" w:sz="0" w:space="0" w:color="auto"/>
        <w:right w:val="none" w:sz="0" w:space="0" w:color="auto"/>
      </w:divBdr>
    </w:div>
    <w:div w:id="1367288341">
      <w:bodyDiv w:val="1"/>
      <w:marLeft w:val="0"/>
      <w:marRight w:val="0"/>
      <w:marTop w:val="0"/>
      <w:marBottom w:val="0"/>
      <w:divBdr>
        <w:top w:val="none" w:sz="0" w:space="0" w:color="auto"/>
        <w:left w:val="none" w:sz="0" w:space="0" w:color="auto"/>
        <w:bottom w:val="none" w:sz="0" w:space="0" w:color="auto"/>
        <w:right w:val="none" w:sz="0" w:space="0" w:color="auto"/>
      </w:divBdr>
    </w:div>
    <w:div w:id="1367754938">
      <w:bodyDiv w:val="1"/>
      <w:marLeft w:val="0"/>
      <w:marRight w:val="0"/>
      <w:marTop w:val="0"/>
      <w:marBottom w:val="0"/>
      <w:divBdr>
        <w:top w:val="none" w:sz="0" w:space="0" w:color="auto"/>
        <w:left w:val="none" w:sz="0" w:space="0" w:color="auto"/>
        <w:bottom w:val="none" w:sz="0" w:space="0" w:color="auto"/>
        <w:right w:val="none" w:sz="0" w:space="0" w:color="auto"/>
      </w:divBdr>
    </w:div>
    <w:div w:id="1368721013">
      <w:bodyDiv w:val="1"/>
      <w:marLeft w:val="0"/>
      <w:marRight w:val="0"/>
      <w:marTop w:val="0"/>
      <w:marBottom w:val="0"/>
      <w:divBdr>
        <w:top w:val="none" w:sz="0" w:space="0" w:color="auto"/>
        <w:left w:val="none" w:sz="0" w:space="0" w:color="auto"/>
        <w:bottom w:val="none" w:sz="0" w:space="0" w:color="auto"/>
        <w:right w:val="none" w:sz="0" w:space="0" w:color="auto"/>
      </w:divBdr>
    </w:div>
    <w:div w:id="1374967353">
      <w:bodyDiv w:val="1"/>
      <w:marLeft w:val="0"/>
      <w:marRight w:val="0"/>
      <w:marTop w:val="0"/>
      <w:marBottom w:val="0"/>
      <w:divBdr>
        <w:top w:val="none" w:sz="0" w:space="0" w:color="auto"/>
        <w:left w:val="none" w:sz="0" w:space="0" w:color="auto"/>
        <w:bottom w:val="none" w:sz="0" w:space="0" w:color="auto"/>
        <w:right w:val="none" w:sz="0" w:space="0" w:color="auto"/>
      </w:divBdr>
    </w:div>
    <w:div w:id="1376809092">
      <w:bodyDiv w:val="1"/>
      <w:marLeft w:val="0"/>
      <w:marRight w:val="0"/>
      <w:marTop w:val="0"/>
      <w:marBottom w:val="0"/>
      <w:divBdr>
        <w:top w:val="none" w:sz="0" w:space="0" w:color="auto"/>
        <w:left w:val="none" w:sz="0" w:space="0" w:color="auto"/>
        <w:bottom w:val="none" w:sz="0" w:space="0" w:color="auto"/>
        <w:right w:val="none" w:sz="0" w:space="0" w:color="auto"/>
      </w:divBdr>
    </w:div>
    <w:div w:id="1381437165">
      <w:bodyDiv w:val="1"/>
      <w:marLeft w:val="0"/>
      <w:marRight w:val="0"/>
      <w:marTop w:val="0"/>
      <w:marBottom w:val="0"/>
      <w:divBdr>
        <w:top w:val="none" w:sz="0" w:space="0" w:color="auto"/>
        <w:left w:val="none" w:sz="0" w:space="0" w:color="auto"/>
        <w:bottom w:val="none" w:sz="0" w:space="0" w:color="auto"/>
        <w:right w:val="none" w:sz="0" w:space="0" w:color="auto"/>
      </w:divBdr>
    </w:div>
    <w:div w:id="1382897980">
      <w:bodyDiv w:val="1"/>
      <w:marLeft w:val="0"/>
      <w:marRight w:val="0"/>
      <w:marTop w:val="0"/>
      <w:marBottom w:val="0"/>
      <w:divBdr>
        <w:top w:val="none" w:sz="0" w:space="0" w:color="auto"/>
        <w:left w:val="none" w:sz="0" w:space="0" w:color="auto"/>
        <w:bottom w:val="none" w:sz="0" w:space="0" w:color="auto"/>
        <w:right w:val="none" w:sz="0" w:space="0" w:color="auto"/>
      </w:divBdr>
    </w:div>
    <w:div w:id="1388844666">
      <w:bodyDiv w:val="1"/>
      <w:marLeft w:val="0"/>
      <w:marRight w:val="0"/>
      <w:marTop w:val="0"/>
      <w:marBottom w:val="0"/>
      <w:divBdr>
        <w:top w:val="none" w:sz="0" w:space="0" w:color="auto"/>
        <w:left w:val="none" w:sz="0" w:space="0" w:color="auto"/>
        <w:bottom w:val="none" w:sz="0" w:space="0" w:color="auto"/>
        <w:right w:val="none" w:sz="0" w:space="0" w:color="auto"/>
      </w:divBdr>
    </w:div>
    <w:div w:id="1389574671">
      <w:bodyDiv w:val="1"/>
      <w:marLeft w:val="0"/>
      <w:marRight w:val="0"/>
      <w:marTop w:val="0"/>
      <w:marBottom w:val="0"/>
      <w:divBdr>
        <w:top w:val="none" w:sz="0" w:space="0" w:color="auto"/>
        <w:left w:val="none" w:sz="0" w:space="0" w:color="auto"/>
        <w:bottom w:val="none" w:sz="0" w:space="0" w:color="auto"/>
        <w:right w:val="none" w:sz="0" w:space="0" w:color="auto"/>
      </w:divBdr>
    </w:div>
    <w:div w:id="1392578253">
      <w:bodyDiv w:val="1"/>
      <w:marLeft w:val="0"/>
      <w:marRight w:val="0"/>
      <w:marTop w:val="0"/>
      <w:marBottom w:val="0"/>
      <w:divBdr>
        <w:top w:val="none" w:sz="0" w:space="0" w:color="auto"/>
        <w:left w:val="none" w:sz="0" w:space="0" w:color="auto"/>
        <w:bottom w:val="none" w:sz="0" w:space="0" w:color="auto"/>
        <w:right w:val="none" w:sz="0" w:space="0" w:color="auto"/>
      </w:divBdr>
    </w:div>
    <w:div w:id="1393885718">
      <w:bodyDiv w:val="1"/>
      <w:marLeft w:val="0"/>
      <w:marRight w:val="0"/>
      <w:marTop w:val="0"/>
      <w:marBottom w:val="0"/>
      <w:divBdr>
        <w:top w:val="none" w:sz="0" w:space="0" w:color="auto"/>
        <w:left w:val="none" w:sz="0" w:space="0" w:color="auto"/>
        <w:bottom w:val="none" w:sz="0" w:space="0" w:color="auto"/>
        <w:right w:val="none" w:sz="0" w:space="0" w:color="auto"/>
      </w:divBdr>
    </w:div>
    <w:div w:id="1394427975">
      <w:bodyDiv w:val="1"/>
      <w:marLeft w:val="0"/>
      <w:marRight w:val="0"/>
      <w:marTop w:val="0"/>
      <w:marBottom w:val="0"/>
      <w:divBdr>
        <w:top w:val="none" w:sz="0" w:space="0" w:color="auto"/>
        <w:left w:val="none" w:sz="0" w:space="0" w:color="auto"/>
        <w:bottom w:val="none" w:sz="0" w:space="0" w:color="auto"/>
        <w:right w:val="none" w:sz="0" w:space="0" w:color="auto"/>
      </w:divBdr>
    </w:div>
    <w:div w:id="1399858515">
      <w:bodyDiv w:val="1"/>
      <w:marLeft w:val="0"/>
      <w:marRight w:val="0"/>
      <w:marTop w:val="0"/>
      <w:marBottom w:val="0"/>
      <w:divBdr>
        <w:top w:val="none" w:sz="0" w:space="0" w:color="auto"/>
        <w:left w:val="none" w:sz="0" w:space="0" w:color="auto"/>
        <w:bottom w:val="none" w:sz="0" w:space="0" w:color="auto"/>
        <w:right w:val="none" w:sz="0" w:space="0" w:color="auto"/>
      </w:divBdr>
    </w:div>
    <w:div w:id="1401830663">
      <w:bodyDiv w:val="1"/>
      <w:marLeft w:val="0"/>
      <w:marRight w:val="0"/>
      <w:marTop w:val="0"/>
      <w:marBottom w:val="0"/>
      <w:divBdr>
        <w:top w:val="none" w:sz="0" w:space="0" w:color="auto"/>
        <w:left w:val="none" w:sz="0" w:space="0" w:color="auto"/>
        <w:bottom w:val="none" w:sz="0" w:space="0" w:color="auto"/>
        <w:right w:val="none" w:sz="0" w:space="0" w:color="auto"/>
      </w:divBdr>
    </w:div>
    <w:div w:id="1403867836">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05948951">
      <w:bodyDiv w:val="1"/>
      <w:marLeft w:val="0"/>
      <w:marRight w:val="0"/>
      <w:marTop w:val="0"/>
      <w:marBottom w:val="0"/>
      <w:divBdr>
        <w:top w:val="none" w:sz="0" w:space="0" w:color="auto"/>
        <w:left w:val="none" w:sz="0" w:space="0" w:color="auto"/>
        <w:bottom w:val="none" w:sz="0" w:space="0" w:color="auto"/>
        <w:right w:val="none" w:sz="0" w:space="0" w:color="auto"/>
      </w:divBdr>
    </w:div>
    <w:div w:id="1409225383">
      <w:bodyDiv w:val="1"/>
      <w:marLeft w:val="0"/>
      <w:marRight w:val="0"/>
      <w:marTop w:val="0"/>
      <w:marBottom w:val="0"/>
      <w:divBdr>
        <w:top w:val="none" w:sz="0" w:space="0" w:color="auto"/>
        <w:left w:val="none" w:sz="0" w:space="0" w:color="auto"/>
        <w:bottom w:val="none" w:sz="0" w:space="0" w:color="auto"/>
        <w:right w:val="none" w:sz="0" w:space="0" w:color="auto"/>
      </w:divBdr>
    </w:div>
    <w:div w:id="1413427216">
      <w:bodyDiv w:val="1"/>
      <w:marLeft w:val="0"/>
      <w:marRight w:val="0"/>
      <w:marTop w:val="0"/>
      <w:marBottom w:val="0"/>
      <w:divBdr>
        <w:top w:val="none" w:sz="0" w:space="0" w:color="auto"/>
        <w:left w:val="none" w:sz="0" w:space="0" w:color="auto"/>
        <w:bottom w:val="none" w:sz="0" w:space="0" w:color="auto"/>
        <w:right w:val="none" w:sz="0" w:space="0" w:color="auto"/>
      </w:divBdr>
    </w:div>
    <w:div w:id="1420564057">
      <w:bodyDiv w:val="1"/>
      <w:marLeft w:val="0"/>
      <w:marRight w:val="0"/>
      <w:marTop w:val="0"/>
      <w:marBottom w:val="0"/>
      <w:divBdr>
        <w:top w:val="none" w:sz="0" w:space="0" w:color="auto"/>
        <w:left w:val="none" w:sz="0" w:space="0" w:color="auto"/>
        <w:bottom w:val="none" w:sz="0" w:space="0" w:color="auto"/>
        <w:right w:val="none" w:sz="0" w:space="0" w:color="auto"/>
      </w:divBdr>
    </w:div>
    <w:div w:id="1423181506">
      <w:bodyDiv w:val="1"/>
      <w:marLeft w:val="0"/>
      <w:marRight w:val="0"/>
      <w:marTop w:val="0"/>
      <w:marBottom w:val="0"/>
      <w:divBdr>
        <w:top w:val="none" w:sz="0" w:space="0" w:color="auto"/>
        <w:left w:val="none" w:sz="0" w:space="0" w:color="auto"/>
        <w:bottom w:val="none" w:sz="0" w:space="0" w:color="auto"/>
        <w:right w:val="none" w:sz="0" w:space="0" w:color="auto"/>
      </w:divBdr>
    </w:div>
    <w:div w:id="1425108247">
      <w:bodyDiv w:val="1"/>
      <w:marLeft w:val="0"/>
      <w:marRight w:val="0"/>
      <w:marTop w:val="0"/>
      <w:marBottom w:val="0"/>
      <w:divBdr>
        <w:top w:val="none" w:sz="0" w:space="0" w:color="auto"/>
        <w:left w:val="none" w:sz="0" w:space="0" w:color="auto"/>
        <w:bottom w:val="none" w:sz="0" w:space="0" w:color="auto"/>
        <w:right w:val="none" w:sz="0" w:space="0" w:color="auto"/>
      </w:divBdr>
    </w:div>
    <w:div w:id="1428961898">
      <w:bodyDiv w:val="1"/>
      <w:marLeft w:val="0"/>
      <w:marRight w:val="0"/>
      <w:marTop w:val="0"/>
      <w:marBottom w:val="0"/>
      <w:divBdr>
        <w:top w:val="none" w:sz="0" w:space="0" w:color="auto"/>
        <w:left w:val="none" w:sz="0" w:space="0" w:color="auto"/>
        <w:bottom w:val="none" w:sz="0" w:space="0" w:color="auto"/>
        <w:right w:val="none" w:sz="0" w:space="0" w:color="auto"/>
      </w:divBdr>
    </w:div>
    <w:div w:id="1437167359">
      <w:bodyDiv w:val="1"/>
      <w:marLeft w:val="0"/>
      <w:marRight w:val="0"/>
      <w:marTop w:val="0"/>
      <w:marBottom w:val="0"/>
      <w:divBdr>
        <w:top w:val="none" w:sz="0" w:space="0" w:color="auto"/>
        <w:left w:val="none" w:sz="0" w:space="0" w:color="auto"/>
        <w:bottom w:val="none" w:sz="0" w:space="0" w:color="auto"/>
        <w:right w:val="none" w:sz="0" w:space="0" w:color="auto"/>
      </w:divBdr>
    </w:div>
    <w:div w:id="1439445353">
      <w:bodyDiv w:val="1"/>
      <w:marLeft w:val="0"/>
      <w:marRight w:val="0"/>
      <w:marTop w:val="0"/>
      <w:marBottom w:val="0"/>
      <w:divBdr>
        <w:top w:val="none" w:sz="0" w:space="0" w:color="auto"/>
        <w:left w:val="none" w:sz="0" w:space="0" w:color="auto"/>
        <w:bottom w:val="none" w:sz="0" w:space="0" w:color="auto"/>
        <w:right w:val="none" w:sz="0" w:space="0" w:color="auto"/>
      </w:divBdr>
    </w:div>
    <w:div w:id="1440176887">
      <w:bodyDiv w:val="1"/>
      <w:marLeft w:val="0"/>
      <w:marRight w:val="0"/>
      <w:marTop w:val="0"/>
      <w:marBottom w:val="0"/>
      <w:divBdr>
        <w:top w:val="none" w:sz="0" w:space="0" w:color="auto"/>
        <w:left w:val="none" w:sz="0" w:space="0" w:color="auto"/>
        <w:bottom w:val="none" w:sz="0" w:space="0" w:color="auto"/>
        <w:right w:val="none" w:sz="0" w:space="0" w:color="auto"/>
      </w:divBdr>
    </w:div>
    <w:div w:id="1444493973">
      <w:bodyDiv w:val="1"/>
      <w:marLeft w:val="0"/>
      <w:marRight w:val="0"/>
      <w:marTop w:val="0"/>
      <w:marBottom w:val="0"/>
      <w:divBdr>
        <w:top w:val="none" w:sz="0" w:space="0" w:color="auto"/>
        <w:left w:val="none" w:sz="0" w:space="0" w:color="auto"/>
        <w:bottom w:val="none" w:sz="0" w:space="0" w:color="auto"/>
        <w:right w:val="none" w:sz="0" w:space="0" w:color="auto"/>
      </w:divBdr>
    </w:div>
    <w:div w:id="1445811474">
      <w:bodyDiv w:val="1"/>
      <w:marLeft w:val="0"/>
      <w:marRight w:val="0"/>
      <w:marTop w:val="0"/>
      <w:marBottom w:val="0"/>
      <w:divBdr>
        <w:top w:val="none" w:sz="0" w:space="0" w:color="auto"/>
        <w:left w:val="none" w:sz="0" w:space="0" w:color="auto"/>
        <w:bottom w:val="none" w:sz="0" w:space="0" w:color="auto"/>
        <w:right w:val="none" w:sz="0" w:space="0" w:color="auto"/>
      </w:divBdr>
    </w:div>
    <w:div w:id="1448164158">
      <w:bodyDiv w:val="1"/>
      <w:marLeft w:val="0"/>
      <w:marRight w:val="0"/>
      <w:marTop w:val="0"/>
      <w:marBottom w:val="0"/>
      <w:divBdr>
        <w:top w:val="none" w:sz="0" w:space="0" w:color="auto"/>
        <w:left w:val="none" w:sz="0" w:space="0" w:color="auto"/>
        <w:bottom w:val="none" w:sz="0" w:space="0" w:color="auto"/>
        <w:right w:val="none" w:sz="0" w:space="0" w:color="auto"/>
      </w:divBdr>
    </w:div>
    <w:div w:id="1450130001">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54056034">
      <w:bodyDiv w:val="1"/>
      <w:marLeft w:val="0"/>
      <w:marRight w:val="0"/>
      <w:marTop w:val="0"/>
      <w:marBottom w:val="0"/>
      <w:divBdr>
        <w:top w:val="none" w:sz="0" w:space="0" w:color="auto"/>
        <w:left w:val="none" w:sz="0" w:space="0" w:color="auto"/>
        <w:bottom w:val="none" w:sz="0" w:space="0" w:color="auto"/>
        <w:right w:val="none" w:sz="0" w:space="0" w:color="auto"/>
      </w:divBdr>
    </w:div>
    <w:div w:id="1466236931">
      <w:bodyDiv w:val="1"/>
      <w:marLeft w:val="0"/>
      <w:marRight w:val="0"/>
      <w:marTop w:val="0"/>
      <w:marBottom w:val="0"/>
      <w:divBdr>
        <w:top w:val="none" w:sz="0" w:space="0" w:color="auto"/>
        <w:left w:val="none" w:sz="0" w:space="0" w:color="auto"/>
        <w:bottom w:val="none" w:sz="0" w:space="0" w:color="auto"/>
        <w:right w:val="none" w:sz="0" w:space="0" w:color="auto"/>
      </w:divBdr>
    </w:div>
    <w:div w:id="1468816708">
      <w:bodyDiv w:val="1"/>
      <w:marLeft w:val="0"/>
      <w:marRight w:val="0"/>
      <w:marTop w:val="0"/>
      <w:marBottom w:val="0"/>
      <w:divBdr>
        <w:top w:val="none" w:sz="0" w:space="0" w:color="auto"/>
        <w:left w:val="none" w:sz="0" w:space="0" w:color="auto"/>
        <w:bottom w:val="none" w:sz="0" w:space="0" w:color="auto"/>
        <w:right w:val="none" w:sz="0" w:space="0" w:color="auto"/>
      </w:divBdr>
    </w:div>
    <w:div w:id="1470628100">
      <w:bodyDiv w:val="1"/>
      <w:marLeft w:val="0"/>
      <w:marRight w:val="0"/>
      <w:marTop w:val="0"/>
      <w:marBottom w:val="0"/>
      <w:divBdr>
        <w:top w:val="none" w:sz="0" w:space="0" w:color="auto"/>
        <w:left w:val="none" w:sz="0" w:space="0" w:color="auto"/>
        <w:bottom w:val="none" w:sz="0" w:space="0" w:color="auto"/>
        <w:right w:val="none" w:sz="0" w:space="0" w:color="auto"/>
      </w:divBdr>
    </w:div>
    <w:div w:id="1473019701">
      <w:bodyDiv w:val="1"/>
      <w:marLeft w:val="0"/>
      <w:marRight w:val="0"/>
      <w:marTop w:val="0"/>
      <w:marBottom w:val="0"/>
      <w:divBdr>
        <w:top w:val="none" w:sz="0" w:space="0" w:color="auto"/>
        <w:left w:val="none" w:sz="0" w:space="0" w:color="auto"/>
        <w:bottom w:val="none" w:sz="0" w:space="0" w:color="auto"/>
        <w:right w:val="none" w:sz="0" w:space="0" w:color="auto"/>
      </w:divBdr>
    </w:div>
    <w:div w:id="1474054956">
      <w:bodyDiv w:val="1"/>
      <w:marLeft w:val="0"/>
      <w:marRight w:val="0"/>
      <w:marTop w:val="0"/>
      <w:marBottom w:val="0"/>
      <w:divBdr>
        <w:top w:val="none" w:sz="0" w:space="0" w:color="auto"/>
        <w:left w:val="none" w:sz="0" w:space="0" w:color="auto"/>
        <w:bottom w:val="none" w:sz="0" w:space="0" w:color="auto"/>
        <w:right w:val="none" w:sz="0" w:space="0" w:color="auto"/>
      </w:divBdr>
    </w:div>
    <w:div w:id="1474954360">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77408587">
      <w:bodyDiv w:val="1"/>
      <w:marLeft w:val="0"/>
      <w:marRight w:val="0"/>
      <w:marTop w:val="0"/>
      <w:marBottom w:val="0"/>
      <w:divBdr>
        <w:top w:val="none" w:sz="0" w:space="0" w:color="auto"/>
        <w:left w:val="none" w:sz="0" w:space="0" w:color="auto"/>
        <w:bottom w:val="none" w:sz="0" w:space="0" w:color="auto"/>
        <w:right w:val="none" w:sz="0" w:space="0" w:color="auto"/>
      </w:divBdr>
    </w:div>
    <w:div w:id="1477723312">
      <w:bodyDiv w:val="1"/>
      <w:marLeft w:val="0"/>
      <w:marRight w:val="0"/>
      <w:marTop w:val="0"/>
      <w:marBottom w:val="0"/>
      <w:divBdr>
        <w:top w:val="none" w:sz="0" w:space="0" w:color="auto"/>
        <w:left w:val="none" w:sz="0" w:space="0" w:color="auto"/>
        <w:bottom w:val="none" w:sz="0" w:space="0" w:color="auto"/>
        <w:right w:val="none" w:sz="0" w:space="0" w:color="auto"/>
      </w:divBdr>
    </w:div>
    <w:div w:id="1478842633">
      <w:bodyDiv w:val="1"/>
      <w:marLeft w:val="0"/>
      <w:marRight w:val="0"/>
      <w:marTop w:val="0"/>
      <w:marBottom w:val="0"/>
      <w:divBdr>
        <w:top w:val="none" w:sz="0" w:space="0" w:color="auto"/>
        <w:left w:val="none" w:sz="0" w:space="0" w:color="auto"/>
        <w:bottom w:val="none" w:sz="0" w:space="0" w:color="auto"/>
        <w:right w:val="none" w:sz="0" w:space="0" w:color="auto"/>
      </w:divBdr>
    </w:div>
    <w:div w:id="1480536394">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492024340">
      <w:bodyDiv w:val="1"/>
      <w:marLeft w:val="0"/>
      <w:marRight w:val="0"/>
      <w:marTop w:val="0"/>
      <w:marBottom w:val="0"/>
      <w:divBdr>
        <w:top w:val="none" w:sz="0" w:space="0" w:color="auto"/>
        <w:left w:val="none" w:sz="0" w:space="0" w:color="auto"/>
        <w:bottom w:val="none" w:sz="0" w:space="0" w:color="auto"/>
        <w:right w:val="none" w:sz="0" w:space="0" w:color="auto"/>
      </w:divBdr>
    </w:div>
    <w:div w:id="1494639593">
      <w:bodyDiv w:val="1"/>
      <w:marLeft w:val="0"/>
      <w:marRight w:val="0"/>
      <w:marTop w:val="0"/>
      <w:marBottom w:val="0"/>
      <w:divBdr>
        <w:top w:val="none" w:sz="0" w:space="0" w:color="auto"/>
        <w:left w:val="none" w:sz="0" w:space="0" w:color="auto"/>
        <w:bottom w:val="none" w:sz="0" w:space="0" w:color="auto"/>
        <w:right w:val="none" w:sz="0" w:space="0" w:color="auto"/>
      </w:divBdr>
    </w:div>
    <w:div w:id="1497650061">
      <w:bodyDiv w:val="1"/>
      <w:marLeft w:val="0"/>
      <w:marRight w:val="0"/>
      <w:marTop w:val="0"/>
      <w:marBottom w:val="0"/>
      <w:divBdr>
        <w:top w:val="none" w:sz="0" w:space="0" w:color="auto"/>
        <w:left w:val="none" w:sz="0" w:space="0" w:color="auto"/>
        <w:bottom w:val="none" w:sz="0" w:space="0" w:color="auto"/>
        <w:right w:val="none" w:sz="0" w:space="0" w:color="auto"/>
      </w:divBdr>
    </w:div>
    <w:div w:id="1502309550">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09908869">
      <w:bodyDiv w:val="1"/>
      <w:marLeft w:val="0"/>
      <w:marRight w:val="0"/>
      <w:marTop w:val="0"/>
      <w:marBottom w:val="0"/>
      <w:divBdr>
        <w:top w:val="none" w:sz="0" w:space="0" w:color="auto"/>
        <w:left w:val="none" w:sz="0" w:space="0" w:color="auto"/>
        <w:bottom w:val="none" w:sz="0" w:space="0" w:color="auto"/>
        <w:right w:val="none" w:sz="0" w:space="0" w:color="auto"/>
      </w:divBdr>
    </w:div>
    <w:div w:id="1512137564">
      <w:bodyDiv w:val="1"/>
      <w:marLeft w:val="0"/>
      <w:marRight w:val="0"/>
      <w:marTop w:val="0"/>
      <w:marBottom w:val="0"/>
      <w:divBdr>
        <w:top w:val="none" w:sz="0" w:space="0" w:color="auto"/>
        <w:left w:val="none" w:sz="0" w:space="0" w:color="auto"/>
        <w:bottom w:val="none" w:sz="0" w:space="0" w:color="auto"/>
        <w:right w:val="none" w:sz="0" w:space="0" w:color="auto"/>
      </w:divBdr>
    </w:div>
    <w:div w:id="1514831705">
      <w:bodyDiv w:val="1"/>
      <w:marLeft w:val="0"/>
      <w:marRight w:val="0"/>
      <w:marTop w:val="0"/>
      <w:marBottom w:val="0"/>
      <w:divBdr>
        <w:top w:val="none" w:sz="0" w:space="0" w:color="auto"/>
        <w:left w:val="none" w:sz="0" w:space="0" w:color="auto"/>
        <w:bottom w:val="none" w:sz="0" w:space="0" w:color="auto"/>
        <w:right w:val="none" w:sz="0" w:space="0" w:color="auto"/>
      </w:divBdr>
    </w:div>
    <w:div w:id="1523593323">
      <w:bodyDiv w:val="1"/>
      <w:marLeft w:val="0"/>
      <w:marRight w:val="0"/>
      <w:marTop w:val="0"/>
      <w:marBottom w:val="0"/>
      <w:divBdr>
        <w:top w:val="none" w:sz="0" w:space="0" w:color="auto"/>
        <w:left w:val="none" w:sz="0" w:space="0" w:color="auto"/>
        <w:bottom w:val="none" w:sz="0" w:space="0" w:color="auto"/>
        <w:right w:val="none" w:sz="0" w:space="0" w:color="auto"/>
      </w:divBdr>
    </w:div>
    <w:div w:id="1525173053">
      <w:bodyDiv w:val="1"/>
      <w:marLeft w:val="0"/>
      <w:marRight w:val="0"/>
      <w:marTop w:val="0"/>
      <w:marBottom w:val="0"/>
      <w:divBdr>
        <w:top w:val="none" w:sz="0" w:space="0" w:color="auto"/>
        <w:left w:val="none" w:sz="0" w:space="0" w:color="auto"/>
        <w:bottom w:val="none" w:sz="0" w:space="0" w:color="auto"/>
        <w:right w:val="none" w:sz="0" w:space="0" w:color="auto"/>
      </w:divBdr>
    </w:div>
    <w:div w:id="1529221724">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30872008">
      <w:bodyDiv w:val="1"/>
      <w:marLeft w:val="0"/>
      <w:marRight w:val="0"/>
      <w:marTop w:val="0"/>
      <w:marBottom w:val="0"/>
      <w:divBdr>
        <w:top w:val="none" w:sz="0" w:space="0" w:color="auto"/>
        <w:left w:val="none" w:sz="0" w:space="0" w:color="auto"/>
        <w:bottom w:val="none" w:sz="0" w:space="0" w:color="auto"/>
        <w:right w:val="none" w:sz="0" w:space="0" w:color="auto"/>
      </w:divBdr>
    </w:div>
    <w:div w:id="1537353489">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43322711">
      <w:bodyDiv w:val="1"/>
      <w:marLeft w:val="0"/>
      <w:marRight w:val="0"/>
      <w:marTop w:val="0"/>
      <w:marBottom w:val="0"/>
      <w:divBdr>
        <w:top w:val="none" w:sz="0" w:space="0" w:color="auto"/>
        <w:left w:val="none" w:sz="0" w:space="0" w:color="auto"/>
        <w:bottom w:val="none" w:sz="0" w:space="0" w:color="auto"/>
        <w:right w:val="none" w:sz="0" w:space="0" w:color="auto"/>
      </w:divBdr>
    </w:div>
    <w:div w:id="1544442364">
      <w:bodyDiv w:val="1"/>
      <w:marLeft w:val="0"/>
      <w:marRight w:val="0"/>
      <w:marTop w:val="0"/>
      <w:marBottom w:val="0"/>
      <w:divBdr>
        <w:top w:val="none" w:sz="0" w:space="0" w:color="auto"/>
        <w:left w:val="none" w:sz="0" w:space="0" w:color="auto"/>
        <w:bottom w:val="none" w:sz="0" w:space="0" w:color="auto"/>
        <w:right w:val="none" w:sz="0" w:space="0" w:color="auto"/>
      </w:divBdr>
    </w:div>
    <w:div w:id="1545097396">
      <w:bodyDiv w:val="1"/>
      <w:marLeft w:val="0"/>
      <w:marRight w:val="0"/>
      <w:marTop w:val="0"/>
      <w:marBottom w:val="0"/>
      <w:divBdr>
        <w:top w:val="none" w:sz="0" w:space="0" w:color="auto"/>
        <w:left w:val="none" w:sz="0" w:space="0" w:color="auto"/>
        <w:bottom w:val="none" w:sz="0" w:space="0" w:color="auto"/>
        <w:right w:val="none" w:sz="0" w:space="0" w:color="auto"/>
      </w:divBdr>
    </w:div>
    <w:div w:id="1548298144">
      <w:bodyDiv w:val="1"/>
      <w:marLeft w:val="0"/>
      <w:marRight w:val="0"/>
      <w:marTop w:val="0"/>
      <w:marBottom w:val="0"/>
      <w:divBdr>
        <w:top w:val="none" w:sz="0" w:space="0" w:color="auto"/>
        <w:left w:val="none" w:sz="0" w:space="0" w:color="auto"/>
        <w:bottom w:val="none" w:sz="0" w:space="0" w:color="auto"/>
        <w:right w:val="none" w:sz="0" w:space="0" w:color="auto"/>
      </w:divBdr>
    </w:div>
    <w:div w:id="1551108091">
      <w:bodyDiv w:val="1"/>
      <w:marLeft w:val="0"/>
      <w:marRight w:val="0"/>
      <w:marTop w:val="0"/>
      <w:marBottom w:val="0"/>
      <w:divBdr>
        <w:top w:val="none" w:sz="0" w:space="0" w:color="auto"/>
        <w:left w:val="none" w:sz="0" w:space="0" w:color="auto"/>
        <w:bottom w:val="none" w:sz="0" w:space="0" w:color="auto"/>
        <w:right w:val="none" w:sz="0" w:space="0" w:color="auto"/>
      </w:divBdr>
    </w:div>
    <w:div w:id="1551844253">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554268577">
      <w:bodyDiv w:val="1"/>
      <w:marLeft w:val="0"/>
      <w:marRight w:val="0"/>
      <w:marTop w:val="0"/>
      <w:marBottom w:val="0"/>
      <w:divBdr>
        <w:top w:val="none" w:sz="0" w:space="0" w:color="auto"/>
        <w:left w:val="none" w:sz="0" w:space="0" w:color="auto"/>
        <w:bottom w:val="none" w:sz="0" w:space="0" w:color="auto"/>
        <w:right w:val="none" w:sz="0" w:space="0" w:color="auto"/>
      </w:divBdr>
    </w:div>
    <w:div w:id="1554848779">
      <w:bodyDiv w:val="1"/>
      <w:marLeft w:val="0"/>
      <w:marRight w:val="0"/>
      <w:marTop w:val="0"/>
      <w:marBottom w:val="0"/>
      <w:divBdr>
        <w:top w:val="none" w:sz="0" w:space="0" w:color="auto"/>
        <w:left w:val="none" w:sz="0" w:space="0" w:color="auto"/>
        <w:bottom w:val="none" w:sz="0" w:space="0" w:color="auto"/>
        <w:right w:val="none" w:sz="0" w:space="0" w:color="auto"/>
      </w:divBdr>
    </w:div>
    <w:div w:id="1556552343">
      <w:bodyDiv w:val="1"/>
      <w:marLeft w:val="0"/>
      <w:marRight w:val="0"/>
      <w:marTop w:val="0"/>
      <w:marBottom w:val="0"/>
      <w:divBdr>
        <w:top w:val="none" w:sz="0" w:space="0" w:color="auto"/>
        <w:left w:val="none" w:sz="0" w:space="0" w:color="auto"/>
        <w:bottom w:val="none" w:sz="0" w:space="0" w:color="auto"/>
        <w:right w:val="none" w:sz="0" w:space="0" w:color="auto"/>
      </w:divBdr>
    </w:div>
    <w:div w:id="1558518124">
      <w:bodyDiv w:val="1"/>
      <w:marLeft w:val="0"/>
      <w:marRight w:val="0"/>
      <w:marTop w:val="0"/>
      <w:marBottom w:val="0"/>
      <w:divBdr>
        <w:top w:val="none" w:sz="0" w:space="0" w:color="auto"/>
        <w:left w:val="none" w:sz="0" w:space="0" w:color="auto"/>
        <w:bottom w:val="none" w:sz="0" w:space="0" w:color="auto"/>
        <w:right w:val="none" w:sz="0" w:space="0" w:color="auto"/>
      </w:divBdr>
    </w:div>
    <w:div w:id="1558668799">
      <w:bodyDiv w:val="1"/>
      <w:marLeft w:val="0"/>
      <w:marRight w:val="0"/>
      <w:marTop w:val="0"/>
      <w:marBottom w:val="0"/>
      <w:divBdr>
        <w:top w:val="none" w:sz="0" w:space="0" w:color="auto"/>
        <w:left w:val="none" w:sz="0" w:space="0" w:color="auto"/>
        <w:bottom w:val="none" w:sz="0" w:space="0" w:color="auto"/>
        <w:right w:val="none" w:sz="0" w:space="0" w:color="auto"/>
      </w:divBdr>
    </w:div>
    <w:div w:id="1560287668">
      <w:bodyDiv w:val="1"/>
      <w:marLeft w:val="0"/>
      <w:marRight w:val="0"/>
      <w:marTop w:val="0"/>
      <w:marBottom w:val="0"/>
      <w:divBdr>
        <w:top w:val="none" w:sz="0" w:space="0" w:color="auto"/>
        <w:left w:val="none" w:sz="0" w:space="0" w:color="auto"/>
        <w:bottom w:val="none" w:sz="0" w:space="0" w:color="auto"/>
        <w:right w:val="none" w:sz="0" w:space="0" w:color="auto"/>
      </w:divBdr>
    </w:div>
    <w:div w:id="1565867744">
      <w:bodyDiv w:val="1"/>
      <w:marLeft w:val="0"/>
      <w:marRight w:val="0"/>
      <w:marTop w:val="0"/>
      <w:marBottom w:val="0"/>
      <w:divBdr>
        <w:top w:val="none" w:sz="0" w:space="0" w:color="auto"/>
        <w:left w:val="none" w:sz="0" w:space="0" w:color="auto"/>
        <w:bottom w:val="none" w:sz="0" w:space="0" w:color="auto"/>
        <w:right w:val="none" w:sz="0" w:space="0" w:color="auto"/>
      </w:divBdr>
    </w:div>
    <w:div w:id="1570462084">
      <w:bodyDiv w:val="1"/>
      <w:marLeft w:val="0"/>
      <w:marRight w:val="0"/>
      <w:marTop w:val="0"/>
      <w:marBottom w:val="0"/>
      <w:divBdr>
        <w:top w:val="none" w:sz="0" w:space="0" w:color="auto"/>
        <w:left w:val="none" w:sz="0" w:space="0" w:color="auto"/>
        <w:bottom w:val="none" w:sz="0" w:space="0" w:color="auto"/>
        <w:right w:val="none" w:sz="0" w:space="0" w:color="auto"/>
      </w:divBdr>
    </w:div>
    <w:div w:id="1572228763">
      <w:bodyDiv w:val="1"/>
      <w:marLeft w:val="0"/>
      <w:marRight w:val="0"/>
      <w:marTop w:val="0"/>
      <w:marBottom w:val="0"/>
      <w:divBdr>
        <w:top w:val="none" w:sz="0" w:space="0" w:color="auto"/>
        <w:left w:val="none" w:sz="0" w:space="0" w:color="auto"/>
        <w:bottom w:val="none" w:sz="0" w:space="0" w:color="auto"/>
        <w:right w:val="none" w:sz="0" w:space="0" w:color="auto"/>
      </w:divBdr>
    </w:div>
    <w:div w:id="1572420671">
      <w:bodyDiv w:val="1"/>
      <w:marLeft w:val="0"/>
      <w:marRight w:val="0"/>
      <w:marTop w:val="0"/>
      <w:marBottom w:val="0"/>
      <w:divBdr>
        <w:top w:val="none" w:sz="0" w:space="0" w:color="auto"/>
        <w:left w:val="none" w:sz="0" w:space="0" w:color="auto"/>
        <w:bottom w:val="none" w:sz="0" w:space="0" w:color="auto"/>
        <w:right w:val="none" w:sz="0" w:space="0" w:color="auto"/>
      </w:divBdr>
    </w:div>
    <w:div w:id="1573082059">
      <w:bodyDiv w:val="1"/>
      <w:marLeft w:val="0"/>
      <w:marRight w:val="0"/>
      <w:marTop w:val="0"/>
      <w:marBottom w:val="0"/>
      <w:divBdr>
        <w:top w:val="none" w:sz="0" w:space="0" w:color="auto"/>
        <w:left w:val="none" w:sz="0" w:space="0" w:color="auto"/>
        <w:bottom w:val="none" w:sz="0" w:space="0" w:color="auto"/>
        <w:right w:val="none" w:sz="0" w:space="0" w:color="auto"/>
      </w:divBdr>
    </w:div>
    <w:div w:id="1575507180">
      <w:bodyDiv w:val="1"/>
      <w:marLeft w:val="0"/>
      <w:marRight w:val="0"/>
      <w:marTop w:val="0"/>
      <w:marBottom w:val="0"/>
      <w:divBdr>
        <w:top w:val="none" w:sz="0" w:space="0" w:color="auto"/>
        <w:left w:val="none" w:sz="0" w:space="0" w:color="auto"/>
        <w:bottom w:val="none" w:sz="0" w:space="0" w:color="auto"/>
        <w:right w:val="none" w:sz="0" w:space="0" w:color="auto"/>
      </w:divBdr>
    </w:div>
    <w:div w:id="1575628555">
      <w:bodyDiv w:val="1"/>
      <w:marLeft w:val="0"/>
      <w:marRight w:val="0"/>
      <w:marTop w:val="0"/>
      <w:marBottom w:val="0"/>
      <w:divBdr>
        <w:top w:val="none" w:sz="0" w:space="0" w:color="auto"/>
        <w:left w:val="none" w:sz="0" w:space="0" w:color="auto"/>
        <w:bottom w:val="none" w:sz="0" w:space="0" w:color="auto"/>
        <w:right w:val="none" w:sz="0" w:space="0" w:color="auto"/>
      </w:divBdr>
    </w:div>
    <w:div w:id="1580092885">
      <w:bodyDiv w:val="1"/>
      <w:marLeft w:val="0"/>
      <w:marRight w:val="0"/>
      <w:marTop w:val="0"/>
      <w:marBottom w:val="0"/>
      <w:divBdr>
        <w:top w:val="none" w:sz="0" w:space="0" w:color="auto"/>
        <w:left w:val="none" w:sz="0" w:space="0" w:color="auto"/>
        <w:bottom w:val="none" w:sz="0" w:space="0" w:color="auto"/>
        <w:right w:val="none" w:sz="0" w:space="0" w:color="auto"/>
      </w:divBdr>
    </w:div>
    <w:div w:id="1584561420">
      <w:bodyDiv w:val="1"/>
      <w:marLeft w:val="0"/>
      <w:marRight w:val="0"/>
      <w:marTop w:val="0"/>
      <w:marBottom w:val="0"/>
      <w:divBdr>
        <w:top w:val="none" w:sz="0" w:space="0" w:color="auto"/>
        <w:left w:val="none" w:sz="0" w:space="0" w:color="auto"/>
        <w:bottom w:val="none" w:sz="0" w:space="0" w:color="auto"/>
        <w:right w:val="none" w:sz="0" w:space="0" w:color="auto"/>
      </w:divBdr>
    </w:div>
    <w:div w:id="1585650324">
      <w:bodyDiv w:val="1"/>
      <w:marLeft w:val="0"/>
      <w:marRight w:val="0"/>
      <w:marTop w:val="0"/>
      <w:marBottom w:val="0"/>
      <w:divBdr>
        <w:top w:val="none" w:sz="0" w:space="0" w:color="auto"/>
        <w:left w:val="none" w:sz="0" w:space="0" w:color="auto"/>
        <w:bottom w:val="none" w:sz="0" w:space="0" w:color="auto"/>
        <w:right w:val="none" w:sz="0" w:space="0" w:color="auto"/>
      </w:divBdr>
    </w:div>
    <w:div w:id="1586842782">
      <w:bodyDiv w:val="1"/>
      <w:marLeft w:val="0"/>
      <w:marRight w:val="0"/>
      <w:marTop w:val="0"/>
      <w:marBottom w:val="0"/>
      <w:divBdr>
        <w:top w:val="none" w:sz="0" w:space="0" w:color="auto"/>
        <w:left w:val="none" w:sz="0" w:space="0" w:color="auto"/>
        <w:bottom w:val="none" w:sz="0" w:space="0" w:color="auto"/>
        <w:right w:val="none" w:sz="0" w:space="0" w:color="auto"/>
      </w:divBdr>
    </w:div>
    <w:div w:id="1588883633">
      <w:bodyDiv w:val="1"/>
      <w:marLeft w:val="0"/>
      <w:marRight w:val="0"/>
      <w:marTop w:val="0"/>
      <w:marBottom w:val="0"/>
      <w:divBdr>
        <w:top w:val="none" w:sz="0" w:space="0" w:color="auto"/>
        <w:left w:val="none" w:sz="0" w:space="0" w:color="auto"/>
        <w:bottom w:val="none" w:sz="0" w:space="0" w:color="auto"/>
        <w:right w:val="none" w:sz="0" w:space="0" w:color="auto"/>
      </w:divBdr>
    </w:div>
    <w:div w:id="1590777126">
      <w:bodyDiv w:val="1"/>
      <w:marLeft w:val="0"/>
      <w:marRight w:val="0"/>
      <w:marTop w:val="0"/>
      <w:marBottom w:val="0"/>
      <w:divBdr>
        <w:top w:val="none" w:sz="0" w:space="0" w:color="auto"/>
        <w:left w:val="none" w:sz="0" w:space="0" w:color="auto"/>
        <w:bottom w:val="none" w:sz="0" w:space="0" w:color="auto"/>
        <w:right w:val="none" w:sz="0" w:space="0" w:color="auto"/>
      </w:divBdr>
    </w:div>
    <w:div w:id="1592663674">
      <w:bodyDiv w:val="1"/>
      <w:marLeft w:val="0"/>
      <w:marRight w:val="0"/>
      <w:marTop w:val="0"/>
      <w:marBottom w:val="0"/>
      <w:divBdr>
        <w:top w:val="none" w:sz="0" w:space="0" w:color="auto"/>
        <w:left w:val="none" w:sz="0" w:space="0" w:color="auto"/>
        <w:bottom w:val="none" w:sz="0" w:space="0" w:color="auto"/>
        <w:right w:val="none" w:sz="0" w:space="0" w:color="auto"/>
      </w:divBdr>
    </w:div>
    <w:div w:id="1593398038">
      <w:bodyDiv w:val="1"/>
      <w:marLeft w:val="0"/>
      <w:marRight w:val="0"/>
      <w:marTop w:val="0"/>
      <w:marBottom w:val="0"/>
      <w:divBdr>
        <w:top w:val="none" w:sz="0" w:space="0" w:color="auto"/>
        <w:left w:val="none" w:sz="0" w:space="0" w:color="auto"/>
        <w:bottom w:val="none" w:sz="0" w:space="0" w:color="auto"/>
        <w:right w:val="none" w:sz="0" w:space="0" w:color="auto"/>
      </w:divBdr>
    </w:div>
    <w:div w:id="1593471492">
      <w:bodyDiv w:val="1"/>
      <w:marLeft w:val="0"/>
      <w:marRight w:val="0"/>
      <w:marTop w:val="0"/>
      <w:marBottom w:val="0"/>
      <w:divBdr>
        <w:top w:val="none" w:sz="0" w:space="0" w:color="auto"/>
        <w:left w:val="none" w:sz="0" w:space="0" w:color="auto"/>
        <w:bottom w:val="none" w:sz="0" w:space="0" w:color="auto"/>
        <w:right w:val="none" w:sz="0" w:space="0" w:color="auto"/>
      </w:divBdr>
    </w:div>
    <w:div w:id="1593973994">
      <w:bodyDiv w:val="1"/>
      <w:marLeft w:val="0"/>
      <w:marRight w:val="0"/>
      <w:marTop w:val="0"/>
      <w:marBottom w:val="0"/>
      <w:divBdr>
        <w:top w:val="none" w:sz="0" w:space="0" w:color="auto"/>
        <w:left w:val="none" w:sz="0" w:space="0" w:color="auto"/>
        <w:bottom w:val="none" w:sz="0" w:space="0" w:color="auto"/>
        <w:right w:val="none" w:sz="0" w:space="0" w:color="auto"/>
      </w:divBdr>
    </w:div>
    <w:div w:id="1598253287">
      <w:bodyDiv w:val="1"/>
      <w:marLeft w:val="0"/>
      <w:marRight w:val="0"/>
      <w:marTop w:val="0"/>
      <w:marBottom w:val="0"/>
      <w:divBdr>
        <w:top w:val="none" w:sz="0" w:space="0" w:color="auto"/>
        <w:left w:val="none" w:sz="0" w:space="0" w:color="auto"/>
        <w:bottom w:val="none" w:sz="0" w:space="0" w:color="auto"/>
        <w:right w:val="none" w:sz="0" w:space="0" w:color="auto"/>
      </w:divBdr>
    </w:div>
    <w:div w:id="1603026152">
      <w:bodyDiv w:val="1"/>
      <w:marLeft w:val="0"/>
      <w:marRight w:val="0"/>
      <w:marTop w:val="0"/>
      <w:marBottom w:val="0"/>
      <w:divBdr>
        <w:top w:val="none" w:sz="0" w:space="0" w:color="auto"/>
        <w:left w:val="none" w:sz="0" w:space="0" w:color="auto"/>
        <w:bottom w:val="none" w:sz="0" w:space="0" w:color="auto"/>
        <w:right w:val="none" w:sz="0" w:space="0" w:color="auto"/>
      </w:divBdr>
    </w:div>
    <w:div w:id="1603757524">
      <w:bodyDiv w:val="1"/>
      <w:marLeft w:val="0"/>
      <w:marRight w:val="0"/>
      <w:marTop w:val="0"/>
      <w:marBottom w:val="0"/>
      <w:divBdr>
        <w:top w:val="none" w:sz="0" w:space="0" w:color="auto"/>
        <w:left w:val="none" w:sz="0" w:space="0" w:color="auto"/>
        <w:bottom w:val="none" w:sz="0" w:space="0" w:color="auto"/>
        <w:right w:val="none" w:sz="0" w:space="0" w:color="auto"/>
      </w:divBdr>
    </w:div>
    <w:div w:id="1604726262">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14676446">
      <w:bodyDiv w:val="1"/>
      <w:marLeft w:val="0"/>
      <w:marRight w:val="0"/>
      <w:marTop w:val="0"/>
      <w:marBottom w:val="0"/>
      <w:divBdr>
        <w:top w:val="none" w:sz="0" w:space="0" w:color="auto"/>
        <w:left w:val="none" w:sz="0" w:space="0" w:color="auto"/>
        <w:bottom w:val="none" w:sz="0" w:space="0" w:color="auto"/>
        <w:right w:val="none" w:sz="0" w:space="0" w:color="auto"/>
      </w:divBdr>
    </w:div>
    <w:div w:id="1618177725">
      <w:bodyDiv w:val="1"/>
      <w:marLeft w:val="0"/>
      <w:marRight w:val="0"/>
      <w:marTop w:val="0"/>
      <w:marBottom w:val="0"/>
      <w:divBdr>
        <w:top w:val="none" w:sz="0" w:space="0" w:color="auto"/>
        <w:left w:val="none" w:sz="0" w:space="0" w:color="auto"/>
        <w:bottom w:val="none" w:sz="0" w:space="0" w:color="auto"/>
        <w:right w:val="none" w:sz="0" w:space="0" w:color="auto"/>
      </w:divBdr>
    </w:div>
    <w:div w:id="1624573390">
      <w:bodyDiv w:val="1"/>
      <w:marLeft w:val="0"/>
      <w:marRight w:val="0"/>
      <w:marTop w:val="0"/>
      <w:marBottom w:val="0"/>
      <w:divBdr>
        <w:top w:val="none" w:sz="0" w:space="0" w:color="auto"/>
        <w:left w:val="none" w:sz="0" w:space="0" w:color="auto"/>
        <w:bottom w:val="none" w:sz="0" w:space="0" w:color="auto"/>
        <w:right w:val="none" w:sz="0" w:space="0" w:color="auto"/>
      </w:divBdr>
    </w:div>
    <w:div w:id="1628510848">
      <w:bodyDiv w:val="1"/>
      <w:marLeft w:val="0"/>
      <w:marRight w:val="0"/>
      <w:marTop w:val="0"/>
      <w:marBottom w:val="0"/>
      <w:divBdr>
        <w:top w:val="none" w:sz="0" w:space="0" w:color="auto"/>
        <w:left w:val="none" w:sz="0" w:space="0" w:color="auto"/>
        <w:bottom w:val="none" w:sz="0" w:space="0" w:color="auto"/>
        <w:right w:val="none" w:sz="0" w:space="0" w:color="auto"/>
      </w:divBdr>
    </w:div>
    <w:div w:id="1629630924">
      <w:bodyDiv w:val="1"/>
      <w:marLeft w:val="0"/>
      <w:marRight w:val="0"/>
      <w:marTop w:val="0"/>
      <w:marBottom w:val="0"/>
      <w:divBdr>
        <w:top w:val="none" w:sz="0" w:space="0" w:color="auto"/>
        <w:left w:val="none" w:sz="0" w:space="0" w:color="auto"/>
        <w:bottom w:val="none" w:sz="0" w:space="0" w:color="auto"/>
        <w:right w:val="none" w:sz="0" w:space="0" w:color="auto"/>
      </w:divBdr>
    </w:div>
    <w:div w:id="1632128923">
      <w:bodyDiv w:val="1"/>
      <w:marLeft w:val="0"/>
      <w:marRight w:val="0"/>
      <w:marTop w:val="0"/>
      <w:marBottom w:val="0"/>
      <w:divBdr>
        <w:top w:val="none" w:sz="0" w:space="0" w:color="auto"/>
        <w:left w:val="none" w:sz="0" w:space="0" w:color="auto"/>
        <w:bottom w:val="none" w:sz="0" w:space="0" w:color="auto"/>
        <w:right w:val="none" w:sz="0" w:space="0" w:color="auto"/>
      </w:divBdr>
    </w:div>
    <w:div w:id="1632320238">
      <w:bodyDiv w:val="1"/>
      <w:marLeft w:val="0"/>
      <w:marRight w:val="0"/>
      <w:marTop w:val="0"/>
      <w:marBottom w:val="0"/>
      <w:divBdr>
        <w:top w:val="none" w:sz="0" w:space="0" w:color="auto"/>
        <w:left w:val="none" w:sz="0" w:space="0" w:color="auto"/>
        <w:bottom w:val="none" w:sz="0" w:space="0" w:color="auto"/>
        <w:right w:val="none" w:sz="0" w:space="0" w:color="auto"/>
      </w:divBdr>
    </w:div>
    <w:div w:id="1632439726">
      <w:bodyDiv w:val="1"/>
      <w:marLeft w:val="0"/>
      <w:marRight w:val="0"/>
      <w:marTop w:val="0"/>
      <w:marBottom w:val="0"/>
      <w:divBdr>
        <w:top w:val="none" w:sz="0" w:space="0" w:color="auto"/>
        <w:left w:val="none" w:sz="0" w:space="0" w:color="auto"/>
        <w:bottom w:val="none" w:sz="0" w:space="0" w:color="auto"/>
        <w:right w:val="none" w:sz="0" w:space="0" w:color="auto"/>
      </w:divBdr>
    </w:div>
    <w:div w:id="1635332043">
      <w:bodyDiv w:val="1"/>
      <w:marLeft w:val="0"/>
      <w:marRight w:val="0"/>
      <w:marTop w:val="0"/>
      <w:marBottom w:val="0"/>
      <w:divBdr>
        <w:top w:val="none" w:sz="0" w:space="0" w:color="auto"/>
        <w:left w:val="none" w:sz="0" w:space="0" w:color="auto"/>
        <w:bottom w:val="none" w:sz="0" w:space="0" w:color="auto"/>
        <w:right w:val="none" w:sz="0" w:space="0" w:color="auto"/>
      </w:divBdr>
    </w:div>
    <w:div w:id="1635791510">
      <w:bodyDiv w:val="1"/>
      <w:marLeft w:val="0"/>
      <w:marRight w:val="0"/>
      <w:marTop w:val="0"/>
      <w:marBottom w:val="0"/>
      <w:divBdr>
        <w:top w:val="none" w:sz="0" w:space="0" w:color="auto"/>
        <w:left w:val="none" w:sz="0" w:space="0" w:color="auto"/>
        <w:bottom w:val="none" w:sz="0" w:space="0" w:color="auto"/>
        <w:right w:val="none" w:sz="0" w:space="0" w:color="auto"/>
      </w:divBdr>
    </w:div>
    <w:div w:id="1636720811">
      <w:bodyDiv w:val="1"/>
      <w:marLeft w:val="0"/>
      <w:marRight w:val="0"/>
      <w:marTop w:val="0"/>
      <w:marBottom w:val="0"/>
      <w:divBdr>
        <w:top w:val="none" w:sz="0" w:space="0" w:color="auto"/>
        <w:left w:val="none" w:sz="0" w:space="0" w:color="auto"/>
        <w:bottom w:val="none" w:sz="0" w:space="0" w:color="auto"/>
        <w:right w:val="none" w:sz="0" w:space="0" w:color="auto"/>
      </w:divBdr>
    </w:div>
    <w:div w:id="1643801709">
      <w:bodyDiv w:val="1"/>
      <w:marLeft w:val="0"/>
      <w:marRight w:val="0"/>
      <w:marTop w:val="0"/>
      <w:marBottom w:val="0"/>
      <w:divBdr>
        <w:top w:val="none" w:sz="0" w:space="0" w:color="auto"/>
        <w:left w:val="none" w:sz="0" w:space="0" w:color="auto"/>
        <w:bottom w:val="none" w:sz="0" w:space="0" w:color="auto"/>
        <w:right w:val="none" w:sz="0" w:space="0" w:color="auto"/>
      </w:divBdr>
    </w:div>
    <w:div w:id="1645040990">
      <w:bodyDiv w:val="1"/>
      <w:marLeft w:val="0"/>
      <w:marRight w:val="0"/>
      <w:marTop w:val="0"/>
      <w:marBottom w:val="0"/>
      <w:divBdr>
        <w:top w:val="none" w:sz="0" w:space="0" w:color="auto"/>
        <w:left w:val="none" w:sz="0" w:space="0" w:color="auto"/>
        <w:bottom w:val="none" w:sz="0" w:space="0" w:color="auto"/>
        <w:right w:val="none" w:sz="0" w:space="0" w:color="auto"/>
      </w:divBdr>
    </w:div>
    <w:div w:id="1645770522">
      <w:bodyDiv w:val="1"/>
      <w:marLeft w:val="0"/>
      <w:marRight w:val="0"/>
      <w:marTop w:val="0"/>
      <w:marBottom w:val="0"/>
      <w:divBdr>
        <w:top w:val="none" w:sz="0" w:space="0" w:color="auto"/>
        <w:left w:val="none" w:sz="0" w:space="0" w:color="auto"/>
        <w:bottom w:val="none" w:sz="0" w:space="0" w:color="auto"/>
        <w:right w:val="none" w:sz="0" w:space="0" w:color="auto"/>
      </w:divBdr>
    </w:div>
    <w:div w:id="1646005187">
      <w:bodyDiv w:val="1"/>
      <w:marLeft w:val="0"/>
      <w:marRight w:val="0"/>
      <w:marTop w:val="0"/>
      <w:marBottom w:val="0"/>
      <w:divBdr>
        <w:top w:val="none" w:sz="0" w:space="0" w:color="auto"/>
        <w:left w:val="none" w:sz="0" w:space="0" w:color="auto"/>
        <w:bottom w:val="none" w:sz="0" w:space="0" w:color="auto"/>
        <w:right w:val="none" w:sz="0" w:space="0" w:color="auto"/>
      </w:divBdr>
      <w:divsChild>
        <w:div w:id="405764494">
          <w:marLeft w:val="0"/>
          <w:marRight w:val="0"/>
          <w:marTop w:val="0"/>
          <w:marBottom w:val="0"/>
          <w:divBdr>
            <w:top w:val="none" w:sz="0" w:space="0" w:color="auto"/>
            <w:left w:val="none" w:sz="0" w:space="0" w:color="auto"/>
            <w:bottom w:val="none" w:sz="0" w:space="0" w:color="auto"/>
            <w:right w:val="none" w:sz="0" w:space="0" w:color="auto"/>
          </w:divBdr>
          <w:divsChild>
            <w:div w:id="14639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9979">
      <w:bodyDiv w:val="1"/>
      <w:marLeft w:val="0"/>
      <w:marRight w:val="0"/>
      <w:marTop w:val="0"/>
      <w:marBottom w:val="0"/>
      <w:divBdr>
        <w:top w:val="none" w:sz="0" w:space="0" w:color="auto"/>
        <w:left w:val="none" w:sz="0" w:space="0" w:color="auto"/>
        <w:bottom w:val="none" w:sz="0" w:space="0" w:color="auto"/>
        <w:right w:val="none" w:sz="0" w:space="0" w:color="auto"/>
      </w:divBdr>
    </w:div>
    <w:div w:id="1647777285">
      <w:bodyDiv w:val="1"/>
      <w:marLeft w:val="0"/>
      <w:marRight w:val="0"/>
      <w:marTop w:val="0"/>
      <w:marBottom w:val="0"/>
      <w:divBdr>
        <w:top w:val="none" w:sz="0" w:space="0" w:color="auto"/>
        <w:left w:val="none" w:sz="0" w:space="0" w:color="auto"/>
        <w:bottom w:val="none" w:sz="0" w:space="0" w:color="auto"/>
        <w:right w:val="none" w:sz="0" w:space="0" w:color="auto"/>
      </w:divBdr>
    </w:div>
    <w:div w:id="1652557039">
      <w:bodyDiv w:val="1"/>
      <w:marLeft w:val="0"/>
      <w:marRight w:val="0"/>
      <w:marTop w:val="0"/>
      <w:marBottom w:val="0"/>
      <w:divBdr>
        <w:top w:val="none" w:sz="0" w:space="0" w:color="auto"/>
        <w:left w:val="none" w:sz="0" w:space="0" w:color="auto"/>
        <w:bottom w:val="none" w:sz="0" w:space="0" w:color="auto"/>
        <w:right w:val="none" w:sz="0" w:space="0" w:color="auto"/>
      </w:divBdr>
    </w:div>
    <w:div w:id="1656838064">
      <w:bodyDiv w:val="1"/>
      <w:marLeft w:val="0"/>
      <w:marRight w:val="0"/>
      <w:marTop w:val="0"/>
      <w:marBottom w:val="0"/>
      <w:divBdr>
        <w:top w:val="none" w:sz="0" w:space="0" w:color="auto"/>
        <w:left w:val="none" w:sz="0" w:space="0" w:color="auto"/>
        <w:bottom w:val="none" w:sz="0" w:space="0" w:color="auto"/>
        <w:right w:val="none" w:sz="0" w:space="0" w:color="auto"/>
      </w:divBdr>
    </w:div>
    <w:div w:id="1657025963">
      <w:bodyDiv w:val="1"/>
      <w:marLeft w:val="0"/>
      <w:marRight w:val="0"/>
      <w:marTop w:val="0"/>
      <w:marBottom w:val="0"/>
      <w:divBdr>
        <w:top w:val="none" w:sz="0" w:space="0" w:color="auto"/>
        <w:left w:val="none" w:sz="0" w:space="0" w:color="auto"/>
        <w:bottom w:val="none" w:sz="0" w:space="0" w:color="auto"/>
        <w:right w:val="none" w:sz="0" w:space="0" w:color="auto"/>
      </w:divBdr>
    </w:div>
    <w:div w:id="1672442684">
      <w:bodyDiv w:val="1"/>
      <w:marLeft w:val="0"/>
      <w:marRight w:val="0"/>
      <w:marTop w:val="0"/>
      <w:marBottom w:val="0"/>
      <w:divBdr>
        <w:top w:val="none" w:sz="0" w:space="0" w:color="auto"/>
        <w:left w:val="none" w:sz="0" w:space="0" w:color="auto"/>
        <w:bottom w:val="none" w:sz="0" w:space="0" w:color="auto"/>
        <w:right w:val="none" w:sz="0" w:space="0" w:color="auto"/>
      </w:divBdr>
    </w:div>
    <w:div w:id="1675300808">
      <w:bodyDiv w:val="1"/>
      <w:marLeft w:val="0"/>
      <w:marRight w:val="0"/>
      <w:marTop w:val="0"/>
      <w:marBottom w:val="0"/>
      <w:divBdr>
        <w:top w:val="none" w:sz="0" w:space="0" w:color="auto"/>
        <w:left w:val="none" w:sz="0" w:space="0" w:color="auto"/>
        <w:bottom w:val="none" w:sz="0" w:space="0" w:color="auto"/>
        <w:right w:val="none" w:sz="0" w:space="0" w:color="auto"/>
      </w:divBdr>
    </w:div>
    <w:div w:id="1678387123">
      <w:bodyDiv w:val="1"/>
      <w:marLeft w:val="0"/>
      <w:marRight w:val="0"/>
      <w:marTop w:val="0"/>
      <w:marBottom w:val="0"/>
      <w:divBdr>
        <w:top w:val="none" w:sz="0" w:space="0" w:color="auto"/>
        <w:left w:val="none" w:sz="0" w:space="0" w:color="auto"/>
        <w:bottom w:val="none" w:sz="0" w:space="0" w:color="auto"/>
        <w:right w:val="none" w:sz="0" w:space="0" w:color="auto"/>
      </w:divBdr>
    </w:div>
    <w:div w:id="1678536526">
      <w:bodyDiv w:val="1"/>
      <w:marLeft w:val="0"/>
      <w:marRight w:val="0"/>
      <w:marTop w:val="0"/>
      <w:marBottom w:val="0"/>
      <w:divBdr>
        <w:top w:val="none" w:sz="0" w:space="0" w:color="auto"/>
        <w:left w:val="none" w:sz="0" w:space="0" w:color="auto"/>
        <w:bottom w:val="none" w:sz="0" w:space="0" w:color="auto"/>
        <w:right w:val="none" w:sz="0" w:space="0" w:color="auto"/>
      </w:divBdr>
    </w:div>
    <w:div w:id="1682389252">
      <w:bodyDiv w:val="1"/>
      <w:marLeft w:val="0"/>
      <w:marRight w:val="0"/>
      <w:marTop w:val="0"/>
      <w:marBottom w:val="0"/>
      <w:divBdr>
        <w:top w:val="none" w:sz="0" w:space="0" w:color="auto"/>
        <w:left w:val="none" w:sz="0" w:space="0" w:color="auto"/>
        <w:bottom w:val="none" w:sz="0" w:space="0" w:color="auto"/>
        <w:right w:val="none" w:sz="0" w:space="0" w:color="auto"/>
      </w:divBdr>
    </w:div>
    <w:div w:id="1684933378">
      <w:bodyDiv w:val="1"/>
      <w:marLeft w:val="0"/>
      <w:marRight w:val="0"/>
      <w:marTop w:val="0"/>
      <w:marBottom w:val="0"/>
      <w:divBdr>
        <w:top w:val="none" w:sz="0" w:space="0" w:color="auto"/>
        <w:left w:val="none" w:sz="0" w:space="0" w:color="auto"/>
        <w:bottom w:val="none" w:sz="0" w:space="0" w:color="auto"/>
        <w:right w:val="none" w:sz="0" w:space="0" w:color="auto"/>
      </w:divBdr>
    </w:div>
    <w:div w:id="1685669754">
      <w:bodyDiv w:val="1"/>
      <w:marLeft w:val="0"/>
      <w:marRight w:val="0"/>
      <w:marTop w:val="0"/>
      <w:marBottom w:val="0"/>
      <w:divBdr>
        <w:top w:val="none" w:sz="0" w:space="0" w:color="auto"/>
        <w:left w:val="none" w:sz="0" w:space="0" w:color="auto"/>
        <w:bottom w:val="none" w:sz="0" w:space="0" w:color="auto"/>
        <w:right w:val="none" w:sz="0" w:space="0" w:color="auto"/>
      </w:divBdr>
    </w:div>
    <w:div w:id="1686981896">
      <w:bodyDiv w:val="1"/>
      <w:marLeft w:val="0"/>
      <w:marRight w:val="0"/>
      <w:marTop w:val="0"/>
      <w:marBottom w:val="0"/>
      <w:divBdr>
        <w:top w:val="none" w:sz="0" w:space="0" w:color="auto"/>
        <w:left w:val="none" w:sz="0" w:space="0" w:color="auto"/>
        <w:bottom w:val="none" w:sz="0" w:space="0" w:color="auto"/>
        <w:right w:val="none" w:sz="0" w:space="0" w:color="auto"/>
      </w:divBdr>
    </w:div>
    <w:div w:id="1689674161">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693997857">
      <w:bodyDiv w:val="1"/>
      <w:marLeft w:val="0"/>
      <w:marRight w:val="0"/>
      <w:marTop w:val="0"/>
      <w:marBottom w:val="0"/>
      <w:divBdr>
        <w:top w:val="none" w:sz="0" w:space="0" w:color="auto"/>
        <w:left w:val="none" w:sz="0" w:space="0" w:color="auto"/>
        <w:bottom w:val="none" w:sz="0" w:space="0" w:color="auto"/>
        <w:right w:val="none" w:sz="0" w:space="0" w:color="auto"/>
      </w:divBdr>
    </w:div>
    <w:div w:id="1694380711">
      <w:bodyDiv w:val="1"/>
      <w:marLeft w:val="0"/>
      <w:marRight w:val="0"/>
      <w:marTop w:val="0"/>
      <w:marBottom w:val="0"/>
      <w:divBdr>
        <w:top w:val="none" w:sz="0" w:space="0" w:color="auto"/>
        <w:left w:val="none" w:sz="0" w:space="0" w:color="auto"/>
        <w:bottom w:val="none" w:sz="0" w:space="0" w:color="auto"/>
        <w:right w:val="none" w:sz="0" w:space="0" w:color="auto"/>
      </w:divBdr>
    </w:div>
    <w:div w:id="1707019513">
      <w:bodyDiv w:val="1"/>
      <w:marLeft w:val="0"/>
      <w:marRight w:val="0"/>
      <w:marTop w:val="0"/>
      <w:marBottom w:val="0"/>
      <w:divBdr>
        <w:top w:val="none" w:sz="0" w:space="0" w:color="auto"/>
        <w:left w:val="none" w:sz="0" w:space="0" w:color="auto"/>
        <w:bottom w:val="none" w:sz="0" w:space="0" w:color="auto"/>
        <w:right w:val="none" w:sz="0" w:space="0" w:color="auto"/>
      </w:divBdr>
    </w:div>
    <w:div w:id="1707245091">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08597956">
      <w:bodyDiv w:val="1"/>
      <w:marLeft w:val="0"/>
      <w:marRight w:val="0"/>
      <w:marTop w:val="0"/>
      <w:marBottom w:val="0"/>
      <w:divBdr>
        <w:top w:val="none" w:sz="0" w:space="0" w:color="auto"/>
        <w:left w:val="none" w:sz="0" w:space="0" w:color="auto"/>
        <w:bottom w:val="none" w:sz="0" w:space="0" w:color="auto"/>
        <w:right w:val="none" w:sz="0" w:space="0" w:color="auto"/>
      </w:divBdr>
    </w:div>
    <w:div w:id="1709448068">
      <w:bodyDiv w:val="1"/>
      <w:marLeft w:val="0"/>
      <w:marRight w:val="0"/>
      <w:marTop w:val="0"/>
      <w:marBottom w:val="0"/>
      <w:divBdr>
        <w:top w:val="none" w:sz="0" w:space="0" w:color="auto"/>
        <w:left w:val="none" w:sz="0" w:space="0" w:color="auto"/>
        <w:bottom w:val="none" w:sz="0" w:space="0" w:color="auto"/>
        <w:right w:val="none" w:sz="0" w:space="0" w:color="auto"/>
      </w:divBdr>
    </w:div>
    <w:div w:id="1710955467">
      <w:bodyDiv w:val="1"/>
      <w:marLeft w:val="0"/>
      <w:marRight w:val="0"/>
      <w:marTop w:val="0"/>
      <w:marBottom w:val="0"/>
      <w:divBdr>
        <w:top w:val="none" w:sz="0" w:space="0" w:color="auto"/>
        <w:left w:val="none" w:sz="0" w:space="0" w:color="auto"/>
        <w:bottom w:val="none" w:sz="0" w:space="0" w:color="auto"/>
        <w:right w:val="none" w:sz="0" w:space="0" w:color="auto"/>
      </w:divBdr>
    </w:div>
    <w:div w:id="1711028924">
      <w:bodyDiv w:val="1"/>
      <w:marLeft w:val="0"/>
      <w:marRight w:val="0"/>
      <w:marTop w:val="0"/>
      <w:marBottom w:val="0"/>
      <w:divBdr>
        <w:top w:val="none" w:sz="0" w:space="0" w:color="auto"/>
        <w:left w:val="none" w:sz="0" w:space="0" w:color="auto"/>
        <w:bottom w:val="none" w:sz="0" w:space="0" w:color="auto"/>
        <w:right w:val="none" w:sz="0" w:space="0" w:color="auto"/>
      </w:divBdr>
    </w:div>
    <w:div w:id="1711413702">
      <w:bodyDiv w:val="1"/>
      <w:marLeft w:val="0"/>
      <w:marRight w:val="0"/>
      <w:marTop w:val="0"/>
      <w:marBottom w:val="0"/>
      <w:divBdr>
        <w:top w:val="none" w:sz="0" w:space="0" w:color="auto"/>
        <w:left w:val="none" w:sz="0" w:space="0" w:color="auto"/>
        <w:bottom w:val="none" w:sz="0" w:space="0" w:color="auto"/>
        <w:right w:val="none" w:sz="0" w:space="0" w:color="auto"/>
      </w:divBdr>
    </w:div>
    <w:div w:id="1711690689">
      <w:bodyDiv w:val="1"/>
      <w:marLeft w:val="0"/>
      <w:marRight w:val="0"/>
      <w:marTop w:val="0"/>
      <w:marBottom w:val="0"/>
      <w:divBdr>
        <w:top w:val="none" w:sz="0" w:space="0" w:color="auto"/>
        <w:left w:val="none" w:sz="0" w:space="0" w:color="auto"/>
        <w:bottom w:val="none" w:sz="0" w:space="0" w:color="auto"/>
        <w:right w:val="none" w:sz="0" w:space="0" w:color="auto"/>
      </w:divBdr>
    </w:div>
    <w:div w:id="1712412048">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14888844">
      <w:bodyDiv w:val="1"/>
      <w:marLeft w:val="0"/>
      <w:marRight w:val="0"/>
      <w:marTop w:val="0"/>
      <w:marBottom w:val="0"/>
      <w:divBdr>
        <w:top w:val="none" w:sz="0" w:space="0" w:color="auto"/>
        <w:left w:val="none" w:sz="0" w:space="0" w:color="auto"/>
        <w:bottom w:val="none" w:sz="0" w:space="0" w:color="auto"/>
        <w:right w:val="none" w:sz="0" w:space="0" w:color="auto"/>
      </w:divBdr>
    </w:div>
    <w:div w:id="1720008821">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22247227">
      <w:bodyDiv w:val="1"/>
      <w:marLeft w:val="0"/>
      <w:marRight w:val="0"/>
      <w:marTop w:val="0"/>
      <w:marBottom w:val="0"/>
      <w:divBdr>
        <w:top w:val="none" w:sz="0" w:space="0" w:color="auto"/>
        <w:left w:val="none" w:sz="0" w:space="0" w:color="auto"/>
        <w:bottom w:val="none" w:sz="0" w:space="0" w:color="auto"/>
        <w:right w:val="none" w:sz="0" w:space="0" w:color="auto"/>
      </w:divBdr>
    </w:div>
    <w:div w:id="1722703227">
      <w:bodyDiv w:val="1"/>
      <w:marLeft w:val="0"/>
      <w:marRight w:val="0"/>
      <w:marTop w:val="0"/>
      <w:marBottom w:val="0"/>
      <w:divBdr>
        <w:top w:val="none" w:sz="0" w:space="0" w:color="auto"/>
        <w:left w:val="none" w:sz="0" w:space="0" w:color="auto"/>
        <w:bottom w:val="none" w:sz="0" w:space="0" w:color="auto"/>
        <w:right w:val="none" w:sz="0" w:space="0" w:color="auto"/>
      </w:divBdr>
    </w:div>
    <w:div w:id="1723409955">
      <w:bodyDiv w:val="1"/>
      <w:marLeft w:val="0"/>
      <w:marRight w:val="0"/>
      <w:marTop w:val="0"/>
      <w:marBottom w:val="0"/>
      <w:divBdr>
        <w:top w:val="none" w:sz="0" w:space="0" w:color="auto"/>
        <w:left w:val="none" w:sz="0" w:space="0" w:color="auto"/>
        <w:bottom w:val="none" w:sz="0" w:space="0" w:color="auto"/>
        <w:right w:val="none" w:sz="0" w:space="0" w:color="auto"/>
      </w:divBdr>
    </w:div>
    <w:div w:id="1723560531">
      <w:bodyDiv w:val="1"/>
      <w:marLeft w:val="0"/>
      <w:marRight w:val="0"/>
      <w:marTop w:val="0"/>
      <w:marBottom w:val="0"/>
      <w:divBdr>
        <w:top w:val="none" w:sz="0" w:space="0" w:color="auto"/>
        <w:left w:val="none" w:sz="0" w:space="0" w:color="auto"/>
        <w:bottom w:val="none" w:sz="0" w:space="0" w:color="auto"/>
        <w:right w:val="none" w:sz="0" w:space="0" w:color="auto"/>
      </w:divBdr>
    </w:div>
    <w:div w:id="1724909500">
      <w:bodyDiv w:val="1"/>
      <w:marLeft w:val="0"/>
      <w:marRight w:val="0"/>
      <w:marTop w:val="0"/>
      <w:marBottom w:val="0"/>
      <w:divBdr>
        <w:top w:val="none" w:sz="0" w:space="0" w:color="auto"/>
        <w:left w:val="none" w:sz="0" w:space="0" w:color="auto"/>
        <w:bottom w:val="none" w:sz="0" w:space="0" w:color="auto"/>
        <w:right w:val="none" w:sz="0" w:space="0" w:color="auto"/>
      </w:divBdr>
    </w:div>
    <w:div w:id="1728918552">
      <w:bodyDiv w:val="1"/>
      <w:marLeft w:val="0"/>
      <w:marRight w:val="0"/>
      <w:marTop w:val="0"/>
      <w:marBottom w:val="0"/>
      <w:divBdr>
        <w:top w:val="none" w:sz="0" w:space="0" w:color="auto"/>
        <w:left w:val="none" w:sz="0" w:space="0" w:color="auto"/>
        <w:bottom w:val="none" w:sz="0" w:space="0" w:color="auto"/>
        <w:right w:val="none" w:sz="0" w:space="0" w:color="auto"/>
      </w:divBdr>
    </w:div>
    <w:div w:id="1729919507">
      <w:bodyDiv w:val="1"/>
      <w:marLeft w:val="0"/>
      <w:marRight w:val="0"/>
      <w:marTop w:val="0"/>
      <w:marBottom w:val="0"/>
      <w:divBdr>
        <w:top w:val="none" w:sz="0" w:space="0" w:color="auto"/>
        <w:left w:val="none" w:sz="0" w:space="0" w:color="auto"/>
        <w:bottom w:val="none" w:sz="0" w:space="0" w:color="auto"/>
        <w:right w:val="none" w:sz="0" w:space="0" w:color="auto"/>
      </w:divBdr>
    </w:div>
    <w:div w:id="1730613405">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37125406">
      <w:bodyDiv w:val="1"/>
      <w:marLeft w:val="0"/>
      <w:marRight w:val="0"/>
      <w:marTop w:val="0"/>
      <w:marBottom w:val="0"/>
      <w:divBdr>
        <w:top w:val="none" w:sz="0" w:space="0" w:color="auto"/>
        <w:left w:val="none" w:sz="0" w:space="0" w:color="auto"/>
        <w:bottom w:val="none" w:sz="0" w:space="0" w:color="auto"/>
        <w:right w:val="none" w:sz="0" w:space="0" w:color="auto"/>
      </w:divBdr>
    </w:div>
    <w:div w:id="1738169022">
      <w:bodyDiv w:val="1"/>
      <w:marLeft w:val="0"/>
      <w:marRight w:val="0"/>
      <w:marTop w:val="0"/>
      <w:marBottom w:val="0"/>
      <w:divBdr>
        <w:top w:val="none" w:sz="0" w:space="0" w:color="auto"/>
        <w:left w:val="none" w:sz="0" w:space="0" w:color="auto"/>
        <w:bottom w:val="none" w:sz="0" w:space="0" w:color="auto"/>
        <w:right w:val="none" w:sz="0" w:space="0" w:color="auto"/>
      </w:divBdr>
    </w:div>
    <w:div w:id="1738242108">
      <w:bodyDiv w:val="1"/>
      <w:marLeft w:val="0"/>
      <w:marRight w:val="0"/>
      <w:marTop w:val="0"/>
      <w:marBottom w:val="0"/>
      <w:divBdr>
        <w:top w:val="none" w:sz="0" w:space="0" w:color="auto"/>
        <w:left w:val="none" w:sz="0" w:space="0" w:color="auto"/>
        <w:bottom w:val="none" w:sz="0" w:space="0" w:color="auto"/>
        <w:right w:val="none" w:sz="0" w:space="0" w:color="auto"/>
      </w:divBdr>
    </w:div>
    <w:div w:id="1741632266">
      <w:bodyDiv w:val="1"/>
      <w:marLeft w:val="0"/>
      <w:marRight w:val="0"/>
      <w:marTop w:val="0"/>
      <w:marBottom w:val="0"/>
      <w:divBdr>
        <w:top w:val="none" w:sz="0" w:space="0" w:color="auto"/>
        <w:left w:val="none" w:sz="0" w:space="0" w:color="auto"/>
        <w:bottom w:val="none" w:sz="0" w:space="0" w:color="auto"/>
        <w:right w:val="none" w:sz="0" w:space="0" w:color="auto"/>
      </w:divBdr>
    </w:div>
    <w:div w:id="1743746601">
      <w:bodyDiv w:val="1"/>
      <w:marLeft w:val="0"/>
      <w:marRight w:val="0"/>
      <w:marTop w:val="0"/>
      <w:marBottom w:val="0"/>
      <w:divBdr>
        <w:top w:val="none" w:sz="0" w:space="0" w:color="auto"/>
        <w:left w:val="none" w:sz="0" w:space="0" w:color="auto"/>
        <w:bottom w:val="none" w:sz="0" w:space="0" w:color="auto"/>
        <w:right w:val="none" w:sz="0" w:space="0" w:color="auto"/>
      </w:divBdr>
    </w:div>
    <w:div w:id="1743985127">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46683305">
      <w:bodyDiv w:val="1"/>
      <w:marLeft w:val="0"/>
      <w:marRight w:val="0"/>
      <w:marTop w:val="0"/>
      <w:marBottom w:val="0"/>
      <w:divBdr>
        <w:top w:val="none" w:sz="0" w:space="0" w:color="auto"/>
        <w:left w:val="none" w:sz="0" w:space="0" w:color="auto"/>
        <w:bottom w:val="none" w:sz="0" w:space="0" w:color="auto"/>
        <w:right w:val="none" w:sz="0" w:space="0" w:color="auto"/>
      </w:divBdr>
    </w:div>
    <w:div w:id="1749619426">
      <w:bodyDiv w:val="1"/>
      <w:marLeft w:val="0"/>
      <w:marRight w:val="0"/>
      <w:marTop w:val="0"/>
      <w:marBottom w:val="0"/>
      <w:divBdr>
        <w:top w:val="none" w:sz="0" w:space="0" w:color="auto"/>
        <w:left w:val="none" w:sz="0" w:space="0" w:color="auto"/>
        <w:bottom w:val="none" w:sz="0" w:space="0" w:color="auto"/>
        <w:right w:val="none" w:sz="0" w:space="0" w:color="auto"/>
      </w:divBdr>
    </w:div>
    <w:div w:id="1749961743">
      <w:bodyDiv w:val="1"/>
      <w:marLeft w:val="0"/>
      <w:marRight w:val="0"/>
      <w:marTop w:val="0"/>
      <w:marBottom w:val="0"/>
      <w:divBdr>
        <w:top w:val="none" w:sz="0" w:space="0" w:color="auto"/>
        <w:left w:val="none" w:sz="0" w:space="0" w:color="auto"/>
        <w:bottom w:val="none" w:sz="0" w:space="0" w:color="auto"/>
        <w:right w:val="none" w:sz="0" w:space="0" w:color="auto"/>
      </w:divBdr>
    </w:div>
    <w:div w:id="1751583568">
      <w:bodyDiv w:val="1"/>
      <w:marLeft w:val="0"/>
      <w:marRight w:val="0"/>
      <w:marTop w:val="0"/>
      <w:marBottom w:val="0"/>
      <w:divBdr>
        <w:top w:val="none" w:sz="0" w:space="0" w:color="auto"/>
        <w:left w:val="none" w:sz="0" w:space="0" w:color="auto"/>
        <w:bottom w:val="none" w:sz="0" w:space="0" w:color="auto"/>
        <w:right w:val="none" w:sz="0" w:space="0" w:color="auto"/>
      </w:divBdr>
    </w:div>
    <w:div w:id="1752850295">
      <w:bodyDiv w:val="1"/>
      <w:marLeft w:val="0"/>
      <w:marRight w:val="0"/>
      <w:marTop w:val="0"/>
      <w:marBottom w:val="0"/>
      <w:divBdr>
        <w:top w:val="none" w:sz="0" w:space="0" w:color="auto"/>
        <w:left w:val="none" w:sz="0" w:space="0" w:color="auto"/>
        <w:bottom w:val="none" w:sz="0" w:space="0" w:color="auto"/>
        <w:right w:val="none" w:sz="0" w:space="0" w:color="auto"/>
      </w:divBdr>
      <w:divsChild>
        <w:div w:id="1692024986">
          <w:marLeft w:val="0"/>
          <w:marRight w:val="0"/>
          <w:marTop w:val="0"/>
          <w:marBottom w:val="0"/>
          <w:divBdr>
            <w:top w:val="none" w:sz="0" w:space="0" w:color="auto"/>
            <w:left w:val="none" w:sz="0" w:space="0" w:color="auto"/>
            <w:bottom w:val="none" w:sz="0" w:space="0" w:color="auto"/>
            <w:right w:val="none" w:sz="0" w:space="0" w:color="auto"/>
          </w:divBdr>
          <w:divsChild>
            <w:div w:id="6189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6252">
      <w:bodyDiv w:val="1"/>
      <w:marLeft w:val="0"/>
      <w:marRight w:val="0"/>
      <w:marTop w:val="0"/>
      <w:marBottom w:val="0"/>
      <w:divBdr>
        <w:top w:val="none" w:sz="0" w:space="0" w:color="auto"/>
        <w:left w:val="none" w:sz="0" w:space="0" w:color="auto"/>
        <w:bottom w:val="none" w:sz="0" w:space="0" w:color="auto"/>
        <w:right w:val="none" w:sz="0" w:space="0" w:color="auto"/>
      </w:divBdr>
    </w:div>
    <w:div w:id="1770084001">
      <w:bodyDiv w:val="1"/>
      <w:marLeft w:val="0"/>
      <w:marRight w:val="0"/>
      <w:marTop w:val="0"/>
      <w:marBottom w:val="0"/>
      <w:divBdr>
        <w:top w:val="none" w:sz="0" w:space="0" w:color="auto"/>
        <w:left w:val="none" w:sz="0" w:space="0" w:color="auto"/>
        <w:bottom w:val="none" w:sz="0" w:space="0" w:color="auto"/>
        <w:right w:val="none" w:sz="0" w:space="0" w:color="auto"/>
      </w:divBdr>
    </w:div>
    <w:div w:id="1770810473">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76557495">
      <w:bodyDiv w:val="1"/>
      <w:marLeft w:val="0"/>
      <w:marRight w:val="0"/>
      <w:marTop w:val="0"/>
      <w:marBottom w:val="0"/>
      <w:divBdr>
        <w:top w:val="none" w:sz="0" w:space="0" w:color="auto"/>
        <w:left w:val="none" w:sz="0" w:space="0" w:color="auto"/>
        <w:bottom w:val="none" w:sz="0" w:space="0" w:color="auto"/>
        <w:right w:val="none" w:sz="0" w:space="0" w:color="auto"/>
      </w:divBdr>
    </w:div>
    <w:div w:id="1778211079">
      <w:bodyDiv w:val="1"/>
      <w:marLeft w:val="0"/>
      <w:marRight w:val="0"/>
      <w:marTop w:val="0"/>
      <w:marBottom w:val="0"/>
      <w:divBdr>
        <w:top w:val="none" w:sz="0" w:space="0" w:color="auto"/>
        <w:left w:val="none" w:sz="0" w:space="0" w:color="auto"/>
        <w:bottom w:val="none" w:sz="0" w:space="0" w:color="auto"/>
        <w:right w:val="none" w:sz="0" w:space="0" w:color="auto"/>
      </w:divBdr>
    </w:div>
    <w:div w:id="1778792021">
      <w:bodyDiv w:val="1"/>
      <w:marLeft w:val="0"/>
      <w:marRight w:val="0"/>
      <w:marTop w:val="0"/>
      <w:marBottom w:val="0"/>
      <w:divBdr>
        <w:top w:val="none" w:sz="0" w:space="0" w:color="auto"/>
        <w:left w:val="none" w:sz="0" w:space="0" w:color="auto"/>
        <w:bottom w:val="none" w:sz="0" w:space="0" w:color="auto"/>
        <w:right w:val="none" w:sz="0" w:space="0" w:color="auto"/>
      </w:divBdr>
    </w:div>
    <w:div w:id="1780952159">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82258595">
      <w:bodyDiv w:val="1"/>
      <w:marLeft w:val="0"/>
      <w:marRight w:val="0"/>
      <w:marTop w:val="0"/>
      <w:marBottom w:val="0"/>
      <w:divBdr>
        <w:top w:val="none" w:sz="0" w:space="0" w:color="auto"/>
        <w:left w:val="none" w:sz="0" w:space="0" w:color="auto"/>
        <w:bottom w:val="none" w:sz="0" w:space="0" w:color="auto"/>
        <w:right w:val="none" w:sz="0" w:space="0" w:color="auto"/>
      </w:divBdr>
    </w:div>
    <w:div w:id="1782527608">
      <w:bodyDiv w:val="1"/>
      <w:marLeft w:val="0"/>
      <w:marRight w:val="0"/>
      <w:marTop w:val="0"/>
      <w:marBottom w:val="0"/>
      <w:divBdr>
        <w:top w:val="none" w:sz="0" w:space="0" w:color="auto"/>
        <w:left w:val="none" w:sz="0" w:space="0" w:color="auto"/>
        <w:bottom w:val="none" w:sz="0" w:space="0" w:color="auto"/>
        <w:right w:val="none" w:sz="0" w:space="0" w:color="auto"/>
      </w:divBdr>
    </w:div>
    <w:div w:id="1789548641">
      <w:bodyDiv w:val="1"/>
      <w:marLeft w:val="0"/>
      <w:marRight w:val="0"/>
      <w:marTop w:val="0"/>
      <w:marBottom w:val="0"/>
      <w:divBdr>
        <w:top w:val="none" w:sz="0" w:space="0" w:color="auto"/>
        <w:left w:val="none" w:sz="0" w:space="0" w:color="auto"/>
        <w:bottom w:val="none" w:sz="0" w:space="0" w:color="auto"/>
        <w:right w:val="none" w:sz="0" w:space="0" w:color="auto"/>
      </w:divBdr>
    </w:div>
    <w:div w:id="1790314369">
      <w:bodyDiv w:val="1"/>
      <w:marLeft w:val="0"/>
      <w:marRight w:val="0"/>
      <w:marTop w:val="0"/>
      <w:marBottom w:val="0"/>
      <w:divBdr>
        <w:top w:val="none" w:sz="0" w:space="0" w:color="auto"/>
        <w:left w:val="none" w:sz="0" w:space="0" w:color="auto"/>
        <w:bottom w:val="none" w:sz="0" w:space="0" w:color="auto"/>
        <w:right w:val="none" w:sz="0" w:space="0" w:color="auto"/>
      </w:divBdr>
    </w:div>
    <w:div w:id="1790782922">
      <w:bodyDiv w:val="1"/>
      <w:marLeft w:val="0"/>
      <w:marRight w:val="0"/>
      <w:marTop w:val="0"/>
      <w:marBottom w:val="0"/>
      <w:divBdr>
        <w:top w:val="none" w:sz="0" w:space="0" w:color="auto"/>
        <w:left w:val="none" w:sz="0" w:space="0" w:color="auto"/>
        <w:bottom w:val="none" w:sz="0" w:space="0" w:color="auto"/>
        <w:right w:val="none" w:sz="0" w:space="0" w:color="auto"/>
      </w:divBdr>
    </w:div>
    <w:div w:id="1794209096">
      <w:bodyDiv w:val="1"/>
      <w:marLeft w:val="0"/>
      <w:marRight w:val="0"/>
      <w:marTop w:val="0"/>
      <w:marBottom w:val="0"/>
      <w:divBdr>
        <w:top w:val="none" w:sz="0" w:space="0" w:color="auto"/>
        <w:left w:val="none" w:sz="0" w:space="0" w:color="auto"/>
        <w:bottom w:val="none" w:sz="0" w:space="0" w:color="auto"/>
        <w:right w:val="none" w:sz="0" w:space="0" w:color="auto"/>
      </w:divBdr>
    </w:div>
    <w:div w:id="1795099194">
      <w:bodyDiv w:val="1"/>
      <w:marLeft w:val="0"/>
      <w:marRight w:val="0"/>
      <w:marTop w:val="0"/>
      <w:marBottom w:val="0"/>
      <w:divBdr>
        <w:top w:val="none" w:sz="0" w:space="0" w:color="auto"/>
        <w:left w:val="none" w:sz="0" w:space="0" w:color="auto"/>
        <w:bottom w:val="none" w:sz="0" w:space="0" w:color="auto"/>
        <w:right w:val="none" w:sz="0" w:space="0" w:color="auto"/>
      </w:divBdr>
    </w:div>
    <w:div w:id="1796019822">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00299693">
      <w:bodyDiv w:val="1"/>
      <w:marLeft w:val="0"/>
      <w:marRight w:val="0"/>
      <w:marTop w:val="0"/>
      <w:marBottom w:val="0"/>
      <w:divBdr>
        <w:top w:val="none" w:sz="0" w:space="0" w:color="auto"/>
        <w:left w:val="none" w:sz="0" w:space="0" w:color="auto"/>
        <w:bottom w:val="none" w:sz="0" w:space="0" w:color="auto"/>
        <w:right w:val="none" w:sz="0" w:space="0" w:color="auto"/>
      </w:divBdr>
    </w:div>
    <w:div w:id="1805196110">
      <w:bodyDiv w:val="1"/>
      <w:marLeft w:val="0"/>
      <w:marRight w:val="0"/>
      <w:marTop w:val="0"/>
      <w:marBottom w:val="0"/>
      <w:divBdr>
        <w:top w:val="none" w:sz="0" w:space="0" w:color="auto"/>
        <w:left w:val="none" w:sz="0" w:space="0" w:color="auto"/>
        <w:bottom w:val="none" w:sz="0" w:space="0" w:color="auto"/>
        <w:right w:val="none" w:sz="0" w:space="0" w:color="auto"/>
      </w:divBdr>
    </w:div>
    <w:div w:id="1805544856">
      <w:bodyDiv w:val="1"/>
      <w:marLeft w:val="0"/>
      <w:marRight w:val="0"/>
      <w:marTop w:val="0"/>
      <w:marBottom w:val="0"/>
      <w:divBdr>
        <w:top w:val="none" w:sz="0" w:space="0" w:color="auto"/>
        <w:left w:val="none" w:sz="0" w:space="0" w:color="auto"/>
        <w:bottom w:val="none" w:sz="0" w:space="0" w:color="auto"/>
        <w:right w:val="none" w:sz="0" w:space="0" w:color="auto"/>
      </w:divBdr>
    </w:div>
    <w:div w:id="1811089407">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14523408">
      <w:bodyDiv w:val="1"/>
      <w:marLeft w:val="0"/>
      <w:marRight w:val="0"/>
      <w:marTop w:val="0"/>
      <w:marBottom w:val="0"/>
      <w:divBdr>
        <w:top w:val="none" w:sz="0" w:space="0" w:color="auto"/>
        <w:left w:val="none" w:sz="0" w:space="0" w:color="auto"/>
        <w:bottom w:val="none" w:sz="0" w:space="0" w:color="auto"/>
        <w:right w:val="none" w:sz="0" w:space="0" w:color="auto"/>
      </w:divBdr>
    </w:div>
    <w:div w:id="1817838784">
      <w:bodyDiv w:val="1"/>
      <w:marLeft w:val="0"/>
      <w:marRight w:val="0"/>
      <w:marTop w:val="0"/>
      <w:marBottom w:val="0"/>
      <w:divBdr>
        <w:top w:val="none" w:sz="0" w:space="0" w:color="auto"/>
        <w:left w:val="none" w:sz="0" w:space="0" w:color="auto"/>
        <w:bottom w:val="none" w:sz="0" w:space="0" w:color="auto"/>
        <w:right w:val="none" w:sz="0" w:space="0" w:color="auto"/>
      </w:divBdr>
    </w:div>
    <w:div w:id="1818037468">
      <w:bodyDiv w:val="1"/>
      <w:marLeft w:val="0"/>
      <w:marRight w:val="0"/>
      <w:marTop w:val="0"/>
      <w:marBottom w:val="0"/>
      <w:divBdr>
        <w:top w:val="none" w:sz="0" w:space="0" w:color="auto"/>
        <w:left w:val="none" w:sz="0" w:space="0" w:color="auto"/>
        <w:bottom w:val="none" w:sz="0" w:space="0" w:color="auto"/>
        <w:right w:val="none" w:sz="0" w:space="0" w:color="auto"/>
      </w:divBdr>
    </w:div>
    <w:div w:id="1820656547">
      <w:bodyDiv w:val="1"/>
      <w:marLeft w:val="0"/>
      <w:marRight w:val="0"/>
      <w:marTop w:val="0"/>
      <w:marBottom w:val="0"/>
      <w:divBdr>
        <w:top w:val="none" w:sz="0" w:space="0" w:color="auto"/>
        <w:left w:val="none" w:sz="0" w:space="0" w:color="auto"/>
        <w:bottom w:val="none" w:sz="0" w:space="0" w:color="auto"/>
        <w:right w:val="none" w:sz="0" w:space="0" w:color="auto"/>
      </w:divBdr>
    </w:div>
    <w:div w:id="1821270605">
      <w:bodyDiv w:val="1"/>
      <w:marLeft w:val="0"/>
      <w:marRight w:val="0"/>
      <w:marTop w:val="0"/>
      <w:marBottom w:val="0"/>
      <w:divBdr>
        <w:top w:val="none" w:sz="0" w:space="0" w:color="auto"/>
        <w:left w:val="none" w:sz="0" w:space="0" w:color="auto"/>
        <w:bottom w:val="none" w:sz="0" w:space="0" w:color="auto"/>
        <w:right w:val="none" w:sz="0" w:space="0" w:color="auto"/>
      </w:divBdr>
    </w:div>
    <w:div w:id="1822193692">
      <w:bodyDiv w:val="1"/>
      <w:marLeft w:val="0"/>
      <w:marRight w:val="0"/>
      <w:marTop w:val="0"/>
      <w:marBottom w:val="0"/>
      <w:divBdr>
        <w:top w:val="none" w:sz="0" w:space="0" w:color="auto"/>
        <w:left w:val="none" w:sz="0" w:space="0" w:color="auto"/>
        <w:bottom w:val="none" w:sz="0" w:space="0" w:color="auto"/>
        <w:right w:val="none" w:sz="0" w:space="0" w:color="auto"/>
      </w:divBdr>
    </w:div>
    <w:div w:id="1824153954">
      <w:bodyDiv w:val="1"/>
      <w:marLeft w:val="0"/>
      <w:marRight w:val="0"/>
      <w:marTop w:val="0"/>
      <w:marBottom w:val="0"/>
      <w:divBdr>
        <w:top w:val="none" w:sz="0" w:space="0" w:color="auto"/>
        <w:left w:val="none" w:sz="0" w:space="0" w:color="auto"/>
        <w:bottom w:val="none" w:sz="0" w:space="0" w:color="auto"/>
        <w:right w:val="none" w:sz="0" w:space="0" w:color="auto"/>
      </w:divBdr>
    </w:div>
    <w:div w:id="1830170530">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33445958">
      <w:bodyDiv w:val="1"/>
      <w:marLeft w:val="0"/>
      <w:marRight w:val="0"/>
      <w:marTop w:val="0"/>
      <w:marBottom w:val="0"/>
      <w:divBdr>
        <w:top w:val="none" w:sz="0" w:space="0" w:color="auto"/>
        <w:left w:val="none" w:sz="0" w:space="0" w:color="auto"/>
        <w:bottom w:val="none" w:sz="0" w:space="0" w:color="auto"/>
        <w:right w:val="none" w:sz="0" w:space="0" w:color="auto"/>
      </w:divBdr>
    </w:div>
    <w:div w:id="1839730143">
      <w:bodyDiv w:val="1"/>
      <w:marLeft w:val="0"/>
      <w:marRight w:val="0"/>
      <w:marTop w:val="0"/>
      <w:marBottom w:val="0"/>
      <w:divBdr>
        <w:top w:val="none" w:sz="0" w:space="0" w:color="auto"/>
        <w:left w:val="none" w:sz="0" w:space="0" w:color="auto"/>
        <w:bottom w:val="none" w:sz="0" w:space="0" w:color="auto"/>
        <w:right w:val="none" w:sz="0" w:space="0" w:color="auto"/>
      </w:divBdr>
    </w:div>
    <w:div w:id="1839884538">
      <w:bodyDiv w:val="1"/>
      <w:marLeft w:val="0"/>
      <w:marRight w:val="0"/>
      <w:marTop w:val="0"/>
      <w:marBottom w:val="0"/>
      <w:divBdr>
        <w:top w:val="none" w:sz="0" w:space="0" w:color="auto"/>
        <w:left w:val="none" w:sz="0" w:space="0" w:color="auto"/>
        <w:bottom w:val="none" w:sz="0" w:space="0" w:color="auto"/>
        <w:right w:val="none" w:sz="0" w:space="0" w:color="auto"/>
      </w:divBdr>
    </w:div>
    <w:div w:id="1842156140">
      <w:bodyDiv w:val="1"/>
      <w:marLeft w:val="0"/>
      <w:marRight w:val="0"/>
      <w:marTop w:val="0"/>
      <w:marBottom w:val="0"/>
      <w:divBdr>
        <w:top w:val="none" w:sz="0" w:space="0" w:color="auto"/>
        <w:left w:val="none" w:sz="0" w:space="0" w:color="auto"/>
        <w:bottom w:val="none" w:sz="0" w:space="0" w:color="auto"/>
        <w:right w:val="none" w:sz="0" w:space="0" w:color="auto"/>
      </w:divBdr>
    </w:div>
    <w:div w:id="1849250090">
      <w:bodyDiv w:val="1"/>
      <w:marLeft w:val="0"/>
      <w:marRight w:val="0"/>
      <w:marTop w:val="0"/>
      <w:marBottom w:val="0"/>
      <w:divBdr>
        <w:top w:val="none" w:sz="0" w:space="0" w:color="auto"/>
        <w:left w:val="none" w:sz="0" w:space="0" w:color="auto"/>
        <w:bottom w:val="none" w:sz="0" w:space="0" w:color="auto"/>
        <w:right w:val="none" w:sz="0" w:space="0" w:color="auto"/>
      </w:divBdr>
    </w:div>
    <w:div w:id="1852137065">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52603243">
      <w:bodyDiv w:val="1"/>
      <w:marLeft w:val="0"/>
      <w:marRight w:val="0"/>
      <w:marTop w:val="0"/>
      <w:marBottom w:val="0"/>
      <w:divBdr>
        <w:top w:val="none" w:sz="0" w:space="0" w:color="auto"/>
        <w:left w:val="none" w:sz="0" w:space="0" w:color="auto"/>
        <w:bottom w:val="none" w:sz="0" w:space="0" w:color="auto"/>
        <w:right w:val="none" w:sz="0" w:space="0" w:color="auto"/>
      </w:divBdr>
    </w:div>
    <w:div w:id="1855461712">
      <w:bodyDiv w:val="1"/>
      <w:marLeft w:val="0"/>
      <w:marRight w:val="0"/>
      <w:marTop w:val="0"/>
      <w:marBottom w:val="0"/>
      <w:divBdr>
        <w:top w:val="none" w:sz="0" w:space="0" w:color="auto"/>
        <w:left w:val="none" w:sz="0" w:space="0" w:color="auto"/>
        <w:bottom w:val="none" w:sz="0" w:space="0" w:color="auto"/>
        <w:right w:val="none" w:sz="0" w:space="0" w:color="auto"/>
      </w:divBdr>
    </w:div>
    <w:div w:id="1856338366">
      <w:bodyDiv w:val="1"/>
      <w:marLeft w:val="0"/>
      <w:marRight w:val="0"/>
      <w:marTop w:val="0"/>
      <w:marBottom w:val="0"/>
      <w:divBdr>
        <w:top w:val="none" w:sz="0" w:space="0" w:color="auto"/>
        <w:left w:val="none" w:sz="0" w:space="0" w:color="auto"/>
        <w:bottom w:val="none" w:sz="0" w:space="0" w:color="auto"/>
        <w:right w:val="none" w:sz="0" w:space="0" w:color="auto"/>
      </w:divBdr>
    </w:div>
    <w:div w:id="1858999144">
      <w:bodyDiv w:val="1"/>
      <w:marLeft w:val="0"/>
      <w:marRight w:val="0"/>
      <w:marTop w:val="0"/>
      <w:marBottom w:val="0"/>
      <w:divBdr>
        <w:top w:val="none" w:sz="0" w:space="0" w:color="auto"/>
        <w:left w:val="none" w:sz="0" w:space="0" w:color="auto"/>
        <w:bottom w:val="none" w:sz="0" w:space="0" w:color="auto"/>
        <w:right w:val="none" w:sz="0" w:space="0" w:color="auto"/>
      </w:divBdr>
    </w:div>
    <w:div w:id="1860120636">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65826378">
      <w:bodyDiv w:val="1"/>
      <w:marLeft w:val="0"/>
      <w:marRight w:val="0"/>
      <w:marTop w:val="0"/>
      <w:marBottom w:val="0"/>
      <w:divBdr>
        <w:top w:val="none" w:sz="0" w:space="0" w:color="auto"/>
        <w:left w:val="none" w:sz="0" w:space="0" w:color="auto"/>
        <w:bottom w:val="none" w:sz="0" w:space="0" w:color="auto"/>
        <w:right w:val="none" w:sz="0" w:space="0" w:color="auto"/>
      </w:divBdr>
    </w:div>
    <w:div w:id="1872066593">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548246">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78004447">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279129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898083720">
      <w:bodyDiv w:val="1"/>
      <w:marLeft w:val="0"/>
      <w:marRight w:val="0"/>
      <w:marTop w:val="0"/>
      <w:marBottom w:val="0"/>
      <w:divBdr>
        <w:top w:val="none" w:sz="0" w:space="0" w:color="auto"/>
        <w:left w:val="none" w:sz="0" w:space="0" w:color="auto"/>
        <w:bottom w:val="none" w:sz="0" w:space="0" w:color="auto"/>
        <w:right w:val="none" w:sz="0" w:space="0" w:color="auto"/>
      </w:divBdr>
    </w:div>
    <w:div w:id="1902715336">
      <w:bodyDiv w:val="1"/>
      <w:marLeft w:val="0"/>
      <w:marRight w:val="0"/>
      <w:marTop w:val="0"/>
      <w:marBottom w:val="0"/>
      <w:divBdr>
        <w:top w:val="none" w:sz="0" w:space="0" w:color="auto"/>
        <w:left w:val="none" w:sz="0" w:space="0" w:color="auto"/>
        <w:bottom w:val="none" w:sz="0" w:space="0" w:color="auto"/>
        <w:right w:val="none" w:sz="0" w:space="0" w:color="auto"/>
      </w:divBdr>
    </w:div>
    <w:div w:id="1905601072">
      <w:bodyDiv w:val="1"/>
      <w:marLeft w:val="0"/>
      <w:marRight w:val="0"/>
      <w:marTop w:val="0"/>
      <w:marBottom w:val="0"/>
      <w:divBdr>
        <w:top w:val="none" w:sz="0" w:space="0" w:color="auto"/>
        <w:left w:val="none" w:sz="0" w:space="0" w:color="auto"/>
        <w:bottom w:val="none" w:sz="0" w:space="0" w:color="auto"/>
        <w:right w:val="none" w:sz="0" w:space="0" w:color="auto"/>
      </w:divBdr>
    </w:div>
    <w:div w:id="1907109098">
      <w:bodyDiv w:val="1"/>
      <w:marLeft w:val="0"/>
      <w:marRight w:val="0"/>
      <w:marTop w:val="0"/>
      <w:marBottom w:val="0"/>
      <w:divBdr>
        <w:top w:val="none" w:sz="0" w:space="0" w:color="auto"/>
        <w:left w:val="none" w:sz="0" w:space="0" w:color="auto"/>
        <w:bottom w:val="none" w:sz="0" w:space="0" w:color="auto"/>
        <w:right w:val="none" w:sz="0" w:space="0" w:color="auto"/>
      </w:divBdr>
    </w:div>
    <w:div w:id="1908761564">
      <w:bodyDiv w:val="1"/>
      <w:marLeft w:val="0"/>
      <w:marRight w:val="0"/>
      <w:marTop w:val="0"/>
      <w:marBottom w:val="0"/>
      <w:divBdr>
        <w:top w:val="none" w:sz="0" w:space="0" w:color="auto"/>
        <w:left w:val="none" w:sz="0" w:space="0" w:color="auto"/>
        <w:bottom w:val="none" w:sz="0" w:space="0" w:color="auto"/>
        <w:right w:val="none" w:sz="0" w:space="0" w:color="auto"/>
      </w:divBdr>
    </w:div>
    <w:div w:id="1912278373">
      <w:bodyDiv w:val="1"/>
      <w:marLeft w:val="0"/>
      <w:marRight w:val="0"/>
      <w:marTop w:val="0"/>
      <w:marBottom w:val="0"/>
      <w:divBdr>
        <w:top w:val="none" w:sz="0" w:space="0" w:color="auto"/>
        <w:left w:val="none" w:sz="0" w:space="0" w:color="auto"/>
        <w:bottom w:val="none" w:sz="0" w:space="0" w:color="auto"/>
        <w:right w:val="none" w:sz="0" w:space="0" w:color="auto"/>
      </w:divBdr>
    </w:div>
    <w:div w:id="1912347786">
      <w:bodyDiv w:val="1"/>
      <w:marLeft w:val="0"/>
      <w:marRight w:val="0"/>
      <w:marTop w:val="0"/>
      <w:marBottom w:val="0"/>
      <w:divBdr>
        <w:top w:val="none" w:sz="0" w:space="0" w:color="auto"/>
        <w:left w:val="none" w:sz="0" w:space="0" w:color="auto"/>
        <w:bottom w:val="none" w:sz="0" w:space="0" w:color="auto"/>
        <w:right w:val="none" w:sz="0" w:space="0" w:color="auto"/>
      </w:divBdr>
    </w:div>
    <w:div w:id="1913157922">
      <w:bodyDiv w:val="1"/>
      <w:marLeft w:val="0"/>
      <w:marRight w:val="0"/>
      <w:marTop w:val="0"/>
      <w:marBottom w:val="0"/>
      <w:divBdr>
        <w:top w:val="none" w:sz="0" w:space="0" w:color="auto"/>
        <w:left w:val="none" w:sz="0" w:space="0" w:color="auto"/>
        <w:bottom w:val="none" w:sz="0" w:space="0" w:color="auto"/>
        <w:right w:val="none" w:sz="0" w:space="0" w:color="auto"/>
      </w:divBdr>
    </w:div>
    <w:div w:id="1913277323">
      <w:bodyDiv w:val="1"/>
      <w:marLeft w:val="0"/>
      <w:marRight w:val="0"/>
      <w:marTop w:val="0"/>
      <w:marBottom w:val="0"/>
      <w:divBdr>
        <w:top w:val="none" w:sz="0" w:space="0" w:color="auto"/>
        <w:left w:val="none" w:sz="0" w:space="0" w:color="auto"/>
        <w:bottom w:val="none" w:sz="0" w:space="0" w:color="auto"/>
        <w:right w:val="none" w:sz="0" w:space="0" w:color="auto"/>
      </w:divBdr>
    </w:div>
    <w:div w:id="1914270041">
      <w:bodyDiv w:val="1"/>
      <w:marLeft w:val="0"/>
      <w:marRight w:val="0"/>
      <w:marTop w:val="0"/>
      <w:marBottom w:val="0"/>
      <w:divBdr>
        <w:top w:val="none" w:sz="0" w:space="0" w:color="auto"/>
        <w:left w:val="none" w:sz="0" w:space="0" w:color="auto"/>
        <w:bottom w:val="none" w:sz="0" w:space="0" w:color="auto"/>
        <w:right w:val="none" w:sz="0" w:space="0" w:color="auto"/>
      </w:divBdr>
    </w:div>
    <w:div w:id="1918975159">
      <w:bodyDiv w:val="1"/>
      <w:marLeft w:val="0"/>
      <w:marRight w:val="0"/>
      <w:marTop w:val="0"/>
      <w:marBottom w:val="0"/>
      <w:divBdr>
        <w:top w:val="none" w:sz="0" w:space="0" w:color="auto"/>
        <w:left w:val="none" w:sz="0" w:space="0" w:color="auto"/>
        <w:bottom w:val="none" w:sz="0" w:space="0" w:color="auto"/>
        <w:right w:val="none" w:sz="0" w:space="0" w:color="auto"/>
      </w:divBdr>
    </w:div>
    <w:div w:id="1922988631">
      <w:bodyDiv w:val="1"/>
      <w:marLeft w:val="0"/>
      <w:marRight w:val="0"/>
      <w:marTop w:val="0"/>
      <w:marBottom w:val="0"/>
      <w:divBdr>
        <w:top w:val="none" w:sz="0" w:space="0" w:color="auto"/>
        <w:left w:val="none" w:sz="0" w:space="0" w:color="auto"/>
        <w:bottom w:val="none" w:sz="0" w:space="0" w:color="auto"/>
        <w:right w:val="none" w:sz="0" w:space="0" w:color="auto"/>
      </w:divBdr>
    </w:div>
    <w:div w:id="1923559320">
      <w:bodyDiv w:val="1"/>
      <w:marLeft w:val="0"/>
      <w:marRight w:val="0"/>
      <w:marTop w:val="0"/>
      <w:marBottom w:val="0"/>
      <w:divBdr>
        <w:top w:val="none" w:sz="0" w:space="0" w:color="auto"/>
        <w:left w:val="none" w:sz="0" w:space="0" w:color="auto"/>
        <w:bottom w:val="none" w:sz="0" w:space="0" w:color="auto"/>
        <w:right w:val="none" w:sz="0" w:space="0" w:color="auto"/>
      </w:divBdr>
    </w:div>
    <w:div w:id="1931741274">
      <w:bodyDiv w:val="1"/>
      <w:marLeft w:val="0"/>
      <w:marRight w:val="0"/>
      <w:marTop w:val="0"/>
      <w:marBottom w:val="0"/>
      <w:divBdr>
        <w:top w:val="none" w:sz="0" w:space="0" w:color="auto"/>
        <w:left w:val="none" w:sz="0" w:space="0" w:color="auto"/>
        <w:bottom w:val="none" w:sz="0" w:space="0" w:color="auto"/>
        <w:right w:val="none" w:sz="0" w:space="0" w:color="auto"/>
      </w:divBdr>
    </w:div>
    <w:div w:id="1932665508">
      <w:bodyDiv w:val="1"/>
      <w:marLeft w:val="0"/>
      <w:marRight w:val="0"/>
      <w:marTop w:val="0"/>
      <w:marBottom w:val="0"/>
      <w:divBdr>
        <w:top w:val="none" w:sz="0" w:space="0" w:color="auto"/>
        <w:left w:val="none" w:sz="0" w:space="0" w:color="auto"/>
        <w:bottom w:val="none" w:sz="0" w:space="0" w:color="auto"/>
        <w:right w:val="none" w:sz="0" w:space="0" w:color="auto"/>
      </w:divBdr>
    </w:div>
    <w:div w:id="1934320559">
      <w:bodyDiv w:val="1"/>
      <w:marLeft w:val="0"/>
      <w:marRight w:val="0"/>
      <w:marTop w:val="0"/>
      <w:marBottom w:val="0"/>
      <w:divBdr>
        <w:top w:val="none" w:sz="0" w:space="0" w:color="auto"/>
        <w:left w:val="none" w:sz="0" w:space="0" w:color="auto"/>
        <w:bottom w:val="none" w:sz="0" w:space="0" w:color="auto"/>
        <w:right w:val="none" w:sz="0" w:space="0" w:color="auto"/>
      </w:divBdr>
    </w:div>
    <w:div w:id="1935625439">
      <w:bodyDiv w:val="1"/>
      <w:marLeft w:val="0"/>
      <w:marRight w:val="0"/>
      <w:marTop w:val="0"/>
      <w:marBottom w:val="0"/>
      <w:divBdr>
        <w:top w:val="none" w:sz="0" w:space="0" w:color="auto"/>
        <w:left w:val="none" w:sz="0" w:space="0" w:color="auto"/>
        <w:bottom w:val="none" w:sz="0" w:space="0" w:color="auto"/>
        <w:right w:val="none" w:sz="0" w:space="0" w:color="auto"/>
      </w:divBdr>
    </w:div>
    <w:div w:id="1940600029">
      <w:bodyDiv w:val="1"/>
      <w:marLeft w:val="0"/>
      <w:marRight w:val="0"/>
      <w:marTop w:val="0"/>
      <w:marBottom w:val="0"/>
      <w:divBdr>
        <w:top w:val="none" w:sz="0" w:space="0" w:color="auto"/>
        <w:left w:val="none" w:sz="0" w:space="0" w:color="auto"/>
        <w:bottom w:val="none" w:sz="0" w:space="0" w:color="auto"/>
        <w:right w:val="none" w:sz="0" w:space="0" w:color="auto"/>
      </w:divBdr>
    </w:div>
    <w:div w:id="1940790832">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5258926">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51887712">
      <w:bodyDiv w:val="1"/>
      <w:marLeft w:val="0"/>
      <w:marRight w:val="0"/>
      <w:marTop w:val="0"/>
      <w:marBottom w:val="0"/>
      <w:divBdr>
        <w:top w:val="none" w:sz="0" w:space="0" w:color="auto"/>
        <w:left w:val="none" w:sz="0" w:space="0" w:color="auto"/>
        <w:bottom w:val="none" w:sz="0" w:space="0" w:color="auto"/>
        <w:right w:val="none" w:sz="0" w:space="0" w:color="auto"/>
      </w:divBdr>
    </w:div>
    <w:div w:id="1952933189">
      <w:bodyDiv w:val="1"/>
      <w:marLeft w:val="0"/>
      <w:marRight w:val="0"/>
      <w:marTop w:val="0"/>
      <w:marBottom w:val="0"/>
      <w:divBdr>
        <w:top w:val="none" w:sz="0" w:space="0" w:color="auto"/>
        <w:left w:val="none" w:sz="0" w:space="0" w:color="auto"/>
        <w:bottom w:val="none" w:sz="0" w:space="0" w:color="auto"/>
        <w:right w:val="none" w:sz="0" w:space="0" w:color="auto"/>
      </w:divBdr>
    </w:div>
    <w:div w:id="1955557948">
      <w:bodyDiv w:val="1"/>
      <w:marLeft w:val="0"/>
      <w:marRight w:val="0"/>
      <w:marTop w:val="0"/>
      <w:marBottom w:val="0"/>
      <w:divBdr>
        <w:top w:val="none" w:sz="0" w:space="0" w:color="auto"/>
        <w:left w:val="none" w:sz="0" w:space="0" w:color="auto"/>
        <w:bottom w:val="none" w:sz="0" w:space="0" w:color="auto"/>
        <w:right w:val="none" w:sz="0" w:space="0" w:color="auto"/>
      </w:divBdr>
    </w:div>
    <w:div w:id="1959723352">
      <w:bodyDiv w:val="1"/>
      <w:marLeft w:val="0"/>
      <w:marRight w:val="0"/>
      <w:marTop w:val="0"/>
      <w:marBottom w:val="0"/>
      <w:divBdr>
        <w:top w:val="none" w:sz="0" w:space="0" w:color="auto"/>
        <w:left w:val="none" w:sz="0" w:space="0" w:color="auto"/>
        <w:bottom w:val="none" w:sz="0" w:space="0" w:color="auto"/>
        <w:right w:val="none" w:sz="0" w:space="0" w:color="auto"/>
      </w:divBdr>
    </w:div>
    <w:div w:id="1966544051">
      <w:bodyDiv w:val="1"/>
      <w:marLeft w:val="0"/>
      <w:marRight w:val="0"/>
      <w:marTop w:val="0"/>
      <w:marBottom w:val="0"/>
      <w:divBdr>
        <w:top w:val="none" w:sz="0" w:space="0" w:color="auto"/>
        <w:left w:val="none" w:sz="0" w:space="0" w:color="auto"/>
        <w:bottom w:val="none" w:sz="0" w:space="0" w:color="auto"/>
        <w:right w:val="none" w:sz="0" w:space="0" w:color="auto"/>
      </w:divBdr>
    </w:div>
    <w:div w:id="1967657930">
      <w:bodyDiv w:val="1"/>
      <w:marLeft w:val="0"/>
      <w:marRight w:val="0"/>
      <w:marTop w:val="0"/>
      <w:marBottom w:val="0"/>
      <w:divBdr>
        <w:top w:val="none" w:sz="0" w:space="0" w:color="auto"/>
        <w:left w:val="none" w:sz="0" w:space="0" w:color="auto"/>
        <w:bottom w:val="none" w:sz="0" w:space="0" w:color="auto"/>
        <w:right w:val="none" w:sz="0" w:space="0" w:color="auto"/>
      </w:divBdr>
    </w:div>
    <w:div w:id="1973749680">
      <w:bodyDiv w:val="1"/>
      <w:marLeft w:val="0"/>
      <w:marRight w:val="0"/>
      <w:marTop w:val="0"/>
      <w:marBottom w:val="0"/>
      <w:divBdr>
        <w:top w:val="none" w:sz="0" w:space="0" w:color="auto"/>
        <w:left w:val="none" w:sz="0" w:space="0" w:color="auto"/>
        <w:bottom w:val="none" w:sz="0" w:space="0" w:color="auto"/>
        <w:right w:val="none" w:sz="0" w:space="0" w:color="auto"/>
      </w:divBdr>
    </w:div>
    <w:div w:id="1981110920">
      <w:bodyDiv w:val="1"/>
      <w:marLeft w:val="0"/>
      <w:marRight w:val="0"/>
      <w:marTop w:val="0"/>
      <w:marBottom w:val="0"/>
      <w:divBdr>
        <w:top w:val="none" w:sz="0" w:space="0" w:color="auto"/>
        <w:left w:val="none" w:sz="0" w:space="0" w:color="auto"/>
        <w:bottom w:val="none" w:sz="0" w:space="0" w:color="auto"/>
        <w:right w:val="none" w:sz="0" w:space="0" w:color="auto"/>
      </w:divBdr>
    </w:div>
    <w:div w:id="1981574109">
      <w:bodyDiv w:val="1"/>
      <w:marLeft w:val="0"/>
      <w:marRight w:val="0"/>
      <w:marTop w:val="0"/>
      <w:marBottom w:val="0"/>
      <w:divBdr>
        <w:top w:val="none" w:sz="0" w:space="0" w:color="auto"/>
        <w:left w:val="none" w:sz="0" w:space="0" w:color="auto"/>
        <w:bottom w:val="none" w:sz="0" w:space="0" w:color="auto"/>
        <w:right w:val="none" w:sz="0" w:space="0" w:color="auto"/>
      </w:divBdr>
    </w:div>
    <w:div w:id="1983462022">
      <w:bodyDiv w:val="1"/>
      <w:marLeft w:val="0"/>
      <w:marRight w:val="0"/>
      <w:marTop w:val="0"/>
      <w:marBottom w:val="0"/>
      <w:divBdr>
        <w:top w:val="none" w:sz="0" w:space="0" w:color="auto"/>
        <w:left w:val="none" w:sz="0" w:space="0" w:color="auto"/>
        <w:bottom w:val="none" w:sz="0" w:space="0" w:color="auto"/>
        <w:right w:val="none" w:sz="0" w:space="0" w:color="auto"/>
      </w:divBdr>
    </w:div>
    <w:div w:id="1983804364">
      <w:bodyDiv w:val="1"/>
      <w:marLeft w:val="0"/>
      <w:marRight w:val="0"/>
      <w:marTop w:val="0"/>
      <w:marBottom w:val="0"/>
      <w:divBdr>
        <w:top w:val="none" w:sz="0" w:space="0" w:color="auto"/>
        <w:left w:val="none" w:sz="0" w:space="0" w:color="auto"/>
        <w:bottom w:val="none" w:sz="0" w:space="0" w:color="auto"/>
        <w:right w:val="none" w:sz="0" w:space="0" w:color="auto"/>
      </w:divBdr>
    </w:div>
    <w:div w:id="1986740289">
      <w:bodyDiv w:val="1"/>
      <w:marLeft w:val="0"/>
      <w:marRight w:val="0"/>
      <w:marTop w:val="0"/>
      <w:marBottom w:val="0"/>
      <w:divBdr>
        <w:top w:val="none" w:sz="0" w:space="0" w:color="auto"/>
        <w:left w:val="none" w:sz="0" w:space="0" w:color="auto"/>
        <w:bottom w:val="none" w:sz="0" w:space="0" w:color="auto"/>
        <w:right w:val="none" w:sz="0" w:space="0" w:color="auto"/>
      </w:divBdr>
    </w:div>
    <w:div w:id="1990941438">
      <w:bodyDiv w:val="1"/>
      <w:marLeft w:val="0"/>
      <w:marRight w:val="0"/>
      <w:marTop w:val="0"/>
      <w:marBottom w:val="0"/>
      <w:divBdr>
        <w:top w:val="none" w:sz="0" w:space="0" w:color="auto"/>
        <w:left w:val="none" w:sz="0" w:space="0" w:color="auto"/>
        <w:bottom w:val="none" w:sz="0" w:space="0" w:color="auto"/>
        <w:right w:val="none" w:sz="0" w:space="0" w:color="auto"/>
      </w:divBdr>
    </w:div>
    <w:div w:id="1994138361">
      <w:bodyDiv w:val="1"/>
      <w:marLeft w:val="0"/>
      <w:marRight w:val="0"/>
      <w:marTop w:val="0"/>
      <w:marBottom w:val="0"/>
      <w:divBdr>
        <w:top w:val="none" w:sz="0" w:space="0" w:color="auto"/>
        <w:left w:val="none" w:sz="0" w:space="0" w:color="auto"/>
        <w:bottom w:val="none" w:sz="0" w:space="0" w:color="auto"/>
        <w:right w:val="none" w:sz="0" w:space="0" w:color="auto"/>
      </w:divBdr>
    </w:div>
    <w:div w:id="1994333026">
      <w:bodyDiv w:val="1"/>
      <w:marLeft w:val="0"/>
      <w:marRight w:val="0"/>
      <w:marTop w:val="0"/>
      <w:marBottom w:val="0"/>
      <w:divBdr>
        <w:top w:val="none" w:sz="0" w:space="0" w:color="auto"/>
        <w:left w:val="none" w:sz="0" w:space="0" w:color="auto"/>
        <w:bottom w:val="none" w:sz="0" w:space="0" w:color="auto"/>
        <w:right w:val="none" w:sz="0" w:space="0" w:color="auto"/>
      </w:divBdr>
    </w:div>
    <w:div w:id="1997998923">
      <w:bodyDiv w:val="1"/>
      <w:marLeft w:val="0"/>
      <w:marRight w:val="0"/>
      <w:marTop w:val="0"/>
      <w:marBottom w:val="0"/>
      <w:divBdr>
        <w:top w:val="none" w:sz="0" w:space="0" w:color="auto"/>
        <w:left w:val="none" w:sz="0" w:space="0" w:color="auto"/>
        <w:bottom w:val="none" w:sz="0" w:space="0" w:color="auto"/>
        <w:right w:val="none" w:sz="0" w:space="0" w:color="auto"/>
      </w:divBdr>
    </w:div>
    <w:div w:id="1998533383">
      <w:bodyDiv w:val="1"/>
      <w:marLeft w:val="0"/>
      <w:marRight w:val="0"/>
      <w:marTop w:val="0"/>
      <w:marBottom w:val="0"/>
      <w:divBdr>
        <w:top w:val="none" w:sz="0" w:space="0" w:color="auto"/>
        <w:left w:val="none" w:sz="0" w:space="0" w:color="auto"/>
        <w:bottom w:val="none" w:sz="0" w:space="0" w:color="auto"/>
        <w:right w:val="none" w:sz="0" w:space="0" w:color="auto"/>
      </w:divBdr>
    </w:div>
    <w:div w:id="2002587256">
      <w:bodyDiv w:val="1"/>
      <w:marLeft w:val="0"/>
      <w:marRight w:val="0"/>
      <w:marTop w:val="0"/>
      <w:marBottom w:val="0"/>
      <w:divBdr>
        <w:top w:val="none" w:sz="0" w:space="0" w:color="auto"/>
        <w:left w:val="none" w:sz="0" w:space="0" w:color="auto"/>
        <w:bottom w:val="none" w:sz="0" w:space="0" w:color="auto"/>
        <w:right w:val="none" w:sz="0" w:space="0" w:color="auto"/>
      </w:divBdr>
    </w:div>
    <w:div w:id="2003968584">
      <w:bodyDiv w:val="1"/>
      <w:marLeft w:val="0"/>
      <w:marRight w:val="0"/>
      <w:marTop w:val="0"/>
      <w:marBottom w:val="0"/>
      <w:divBdr>
        <w:top w:val="none" w:sz="0" w:space="0" w:color="auto"/>
        <w:left w:val="none" w:sz="0" w:space="0" w:color="auto"/>
        <w:bottom w:val="none" w:sz="0" w:space="0" w:color="auto"/>
        <w:right w:val="none" w:sz="0" w:space="0" w:color="auto"/>
      </w:divBdr>
    </w:div>
    <w:div w:id="2005552716">
      <w:bodyDiv w:val="1"/>
      <w:marLeft w:val="0"/>
      <w:marRight w:val="0"/>
      <w:marTop w:val="0"/>
      <w:marBottom w:val="0"/>
      <w:divBdr>
        <w:top w:val="none" w:sz="0" w:space="0" w:color="auto"/>
        <w:left w:val="none" w:sz="0" w:space="0" w:color="auto"/>
        <w:bottom w:val="none" w:sz="0" w:space="0" w:color="auto"/>
        <w:right w:val="none" w:sz="0" w:space="0" w:color="auto"/>
      </w:divBdr>
    </w:div>
    <w:div w:id="2006933454">
      <w:bodyDiv w:val="1"/>
      <w:marLeft w:val="0"/>
      <w:marRight w:val="0"/>
      <w:marTop w:val="0"/>
      <w:marBottom w:val="0"/>
      <w:divBdr>
        <w:top w:val="none" w:sz="0" w:space="0" w:color="auto"/>
        <w:left w:val="none" w:sz="0" w:space="0" w:color="auto"/>
        <w:bottom w:val="none" w:sz="0" w:space="0" w:color="auto"/>
        <w:right w:val="none" w:sz="0" w:space="0" w:color="auto"/>
      </w:divBdr>
    </w:div>
    <w:div w:id="2006975428">
      <w:bodyDiv w:val="1"/>
      <w:marLeft w:val="0"/>
      <w:marRight w:val="0"/>
      <w:marTop w:val="0"/>
      <w:marBottom w:val="0"/>
      <w:divBdr>
        <w:top w:val="none" w:sz="0" w:space="0" w:color="auto"/>
        <w:left w:val="none" w:sz="0" w:space="0" w:color="auto"/>
        <w:bottom w:val="none" w:sz="0" w:space="0" w:color="auto"/>
        <w:right w:val="none" w:sz="0" w:space="0" w:color="auto"/>
      </w:divBdr>
    </w:div>
    <w:div w:id="2007901656">
      <w:bodyDiv w:val="1"/>
      <w:marLeft w:val="0"/>
      <w:marRight w:val="0"/>
      <w:marTop w:val="0"/>
      <w:marBottom w:val="0"/>
      <w:divBdr>
        <w:top w:val="none" w:sz="0" w:space="0" w:color="auto"/>
        <w:left w:val="none" w:sz="0" w:space="0" w:color="auto"/>
        <w:bottom w:val="none" w:sz="0" w:space="0" w:color="auto"/>
        <w:right w:val="none" w:sz="0" w:space="0" w:color="auto"/>
      </w:divBdr>
    </w:div>
    <w:div w:id="2010907742">
      <w:bodyDiv w:val="1"/>
      <w:marLeft w:val="0"/>
      <w:marRight w:val="0"/>
      <w:marTop w:val="0"/>
      <w:marBottom w:val="0"/>
      <w:divBdr>
        <w:top w:val="none" w:sz="0" w:space="0" w:color="auto"/>
        <w:left w:val="none" w:sz="0" w:space="0" w:color="auto"/>
        <w:bottom w:val="none" w:sz="0" w:space="0" w:color="auto"/>
        <w:right w:val="none" w:sz="0" w:space="0" w:color="auto"/>
      </w:divBdr>
    </w:div>
    <w:div w:id="2013335041">
      <w:bodyDiv w:val="1"/>
      <w:marLeft w:val="0"/>
      <w:marRight w:val="0"/>
      <w:marTop w:val="0"/>
      <w:marBottom w:val="0"/>
      <w:divBdr>
        <w:top w:val="none" w:sz="0" w:space="0" w:color="auto"/>
        <w:left w:val="none" w:sz="0" w:space="0" w:color="auto"/>
        <w:bottom w:val="none" w:sz="0" w:space="0" w:color="auto"/>
        <w:right w:val="none" w:sz="0" w:space="0" w:color="auto"/>
      </w:divBdr>
    </w:div>
    <w:div w:id="2016347126">
      <w:bodyDiv w:val="1"/>
      <w:marLeft w:val="0"/>
      <w:marRight w:val="0"/>
      <w:marTop w:val="0"/>
      <w:marBottom w:val="0"/>
      <w:divBdr>
        <w:top w:val="none" w:sz="0" w:space="0" w:color="auto"/>
        <w:left w:val="none" w:sz="0" w:space="0" w:color="auto"/>
        <w:bottom w:val="none" w:sz="0" w:space="0" w:color="auto"/>
        <w:right w:val="none" w:sz="0" w:space="0" w:color="auto"/>
      </w:divBdr>
    </w:div>
    <w:div w:id="2016878231">
      <w:bodyDiv w:val="1"/>
      <w:marLeft w:val="0"/>
      <w:marRight w:val="0"/>
      <w:marTop w:val="0"/>
      <w:marBottom w:val="0"/>
      <w:divBdr>
        <w:top w:val="none" w:sz="0" w:space="0" w:color="auto"/>
        <w:left w:val="none" w:sz="0" w:space="0" w:color="auto"/>
        <w:bottom w:val="none" w:sz="0" w:space="0" w:color="auto"/>
        <w:right w:val="none" w:sz="0" w:space="0" w:color="auto"/>
      </w:divBdr>
    </w:div>
    <w:div w:id="2019647616">
      <w:bodyDiv w:val="1"/>
      <w:marLeft w:val="0"/>
      <w:marRight w:val="0"/>
      <w:marTop w:val="0"/>
      <w:marBottom w:val="0"/>
      <w:divBdr>
        <w:top w:val="none" w:sz="0" w:space="0" w:color="auto"/>
        <w:left w:val="none" w:sz="0" w:space="0" w:color="auto"/>
        <w:bottom w:val="none" w:sz="0" w:space="0" w:color="auto"/>
        <w:right w:val="none" w:sz="0" w:space="0" w:color="auto"/>
      </w:divBdr>
    </w:div>
    <w:div w:id="2022655447">
      <w:bodyDiv w:val="1"/>
      <w:marLeft w:val="0"/>
      <w:marRight w:val="0"/>
      <w:marTop w:val="0"/>
      <w:marBottom w:val="0"/>
      <w:divBdr>
        <w:top w:val="none" w:sz="0" w:space="0" w:color="auto"/>
        <w:left w:val="none" w:sz="0" w:space="0" w:color="auto"/>
        <w:bottom w:val="none" w:sz="0" w:space="0" w:color="auto"/>
        <w:right w:val="none" w:sz="0" w:space="0" w:color="auto"/>
      </w:divBdr>
    </w:div>
    <w:div w:id="2024165181">
      <w:bodyDiv w:val="1"/>
      <w:marLeft w:val="0"/>
      <w:marRight w:val="0"/>
      <w:marTop w:val="0"/>
      <w:marBottom w:val="0"/>
      <w:divBdr>
        <w:top w:val="none" w:sz="0" w:space="0" w:color="auto"/>
        <w:left w:val="none" w:sz="0" w:space="0" w:color="auto"/>
        <w:bottom w:val="none" w:sz="0" w:space="0" w:color="auto"/>
        <w:right w:val="none" w:sz="0" w:space="0" w:color="auto"/>
      </w:divBdr>
    </w:div>
    <w:div w:id="2027562467">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31371956">
      <w:bodyDiv w:val="1"/>
      <w:marLeft w:val="0"/>
      <w:marRight w:val="0"/>
      <w:marTop w:val="0"/>
      <w:marBottom w:val="0"/>
      <w:divBdr>
        <w:top w:val="none" w:sz="0" w:space="0" w:color="auto"/>
        <w:left w:val="none" w:sz="0" w:space="0" w:color="auto"/>
        <w:bottom w:val="none" w:sz="0" w:space="0" w:color="auto"/>
        <w:right w:val="none" w:sz="0" w:space="0" w:color="auto"/>
      </w:divBdr>
    </w:div>
    <w:div w:id="2036468276">
      <w:bodyDiv w:val="1"/>
      <w:marLeft w:val="0"/>
      <w:marRight w:val="0"/>
      <w:marTop w:val="0"/>
      <w:marBottom w:val="0"/>
      <w:divBdr>
        <w:top w:val="none" w:sz="0" w:space="0" w:color="auto"/>
        <w:left w:val="none" w:sz="0" w:space="0" w:color="auto"/>
        <w:bottom w:val="none" w:sz="0" w:space="0" w:color="auto"/>
        <w:right w:val="none" w:sz="0" w:space="0" w:color="auto"/>
      </w:divBdr>
    </w:div>
    <w:div w:id="2043548762">
      <w:bodyDiv w:val="1"/>
      <w:marLeft w:val="0"/>
      <w:marRight w:val="0"/>
      <w:marTop w:val="0"/>
      <w:marBottom w:val="0"/>
      <w:divBdr>
        <w:top w:val="none" w:sz="0" w:space="0" w:color="auto"/>
        <w:left w:val="none" w:sz="0" w:space="0" w:color="auto"/>
        <w:bottom w:val="none" w:sz="0" w:space="0" w:color="auto"/>
        <w:right w:val="none" w:sz="0" w:space="0" w:color="auto"/>
      </w:divBdr>
    </w:div>
    <w:div w:id="2049376522">
      <w:bodyDiv w:val="1"/>
      <w:marLeft w:val="0"/>
      <w:marRight w:val="0"/>
      <w:marTop w:val="0"/>
      <w:marBottom w:val="0"/>
      <w:divBdr>
        <w:top w:val="none" w:sz="0" w:space="0" w:color="auto"/>
        <w:left w:val="none" w:sz="0" w:space="0" w:color="auto"/>
        <w:bottom w:val="none" w:sz="0" w:space="0" w:color="auto"/>
        <w:right w:val="none" w:sz="0" w:space="0" w:color="auto"/>
      </w:divBdr>
    </w:div>
    <w:div w:id="2050911674">
      <w:bodyDiv w:val="1"/>
      <w:marLeft w:val="0"/>
      <w:marRight w:val="0"/>
      <w:marTop w:val="0"/>
      <w:marBottom w:val="0"/>
      <w:divBdr>
        <w:top w:val="none" w:sz="0" w:space="0" w:color="auto"/>
        <w:left w:val="none" w:sz="0" w:space="0" w:color="auto"/>
        <w:bottom w:val="none" w:sz="0" w:space="0" w:color="auto"/>
        <w:right w:val="none" w:sz="0" w:space="0" w:color="auto"/>
      </w:divBdr>
    </w:div>
    <w:div w:id="2051487650">
      <w:bodyDiv w:val="1"/>
      <w:marLeft w:val="0"/>
      <w:marRight w:val="0"/>
      <w:marTop w:val="0"/>
      <w:marBottom w:val="0"/>
      <w:divBdr>
        <w:top w:val="none" w:sz="0" w:space="0" w:color="auto"/>
        <w:left w:val="none" w:sz="0" w:space="0" w:color="auto"/>
        <w:bottom w:val="none" w:sz="0" w:space="0" w:color="auto"/>
        <w:right w:val="none" w:sz="0" w:space="0" w:color="auto"/>
      </w:divBdr>
    </w:div>
    <w:div w:id="2051571421">
      <w:bodyDiv w:val="1"/>
      <w:marLeft w:val="0"/>
      <w:marRight w:val="0"/>
      <w:marTop w:val="0"/>
      <w:marBottom w:val="0"/>
      <w:divBdr>
        <w:top w:val="none" w:sz="0" w:space="0" w:color="auto"/>
        <w:left w:val="none" w:sz="0" w:space="0" w:color="auto"/>
        <w:bottom w:val="none" w:sz="0" w:space="0" w:color="auto"/>
        <w:right w:val="none" w:sz="0" w:space="0" w:color="auto"/>
      </w:divBdr>
    </w:div>
    <w:div w:id="2055080159">
      <w:bodyDiv w:val="1"/>
      <w:marLeft w:val="0"/>
      <w:marRight w:val="0"/>
      <w:marTop w:val="0"/>
      <w:marBottom w:val="0"/>
      <w:divBdr>
        <w:top w:val="none" w:sz="0" w:space="0" w:color="auto"/>
        <w:left w:val="none" w:sz="0" w:space="0" w:color="auto"/>
        <w:bottom w:val="none" w:sz="0" w:space="0" w:color="auto"/>
        <w:right w:val="none" w:sz="0" w:space="0" w:color="auto"/>
      </w:divBdr>
    </w:div>
    <w:div w:id="2057317938">
      <w:bodyDiv w:val="1"/>
      <w:marLeft w:val="0"/>
      <w:marRight w:val="0"/>
      <w:marTop w:val="0"/>
      <w:marBottom w:val="0"/>
      <w:divBdr>
        <w:top w:val="none" w:sz="0" w:space="0" w:color="auto"/>
        <w:left w:val="none" w:sz="0" w:space="0" w:color="auto"/>
        <w:bottom w:val="none" w:sz="0" w:space="0" w:color="auto"/>
        <w:right w:val="none" w:sz="0" w:space="0" w:color="auto"/>
      </w:divBdr>
    </w:div>
    <w:div w:id="2059082096">
      <w:bodyDiv w:val="1"/>
      <w:marLeft w:val="0"/>
      <w:marRight w:val="0"/>
      <w:marTop w:val="0"/>
      <w:marBottom w:val="0"/>
      <w:divBdr>
        <w:top w:val="none" w:sz="0" w:space="0" w:color="auto"/>
        <w:left w:val="none" w:sz="0" w:space="0" w:color="auto"/>
        <w:bottom w:val="none" w:sz="0" w:space="0" w:color="auto"/>
        <w:right w:val="none" w:sz="0" w:space="0" w:color="auto"/>
      </w:divBdr>
    </w:div>
    <w:div w:id="2061320230">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069303077">
      <w:bodyDiv w:val="1"/>
      <w:marLeft w:val="0"/>
      <w:marRight w:val="0"/>
      <w:marTop w:val="0"/>
      <w:marBottom w:val="0"/>
      <w:divBdr>
        <w:top w:val="none" w:sz="0" w:space="0" w:color="auto"/>
        <w:left w:val="none" w:sz="0" w:space="0" w:color="auto"/>
        <w:bottom w:val="none" w:sz="0" w:space="0" w:color="auto"/>
        <w:right w:val="none" w:sz="0" w:space="0" w:color="auto"/>
      </w:divBdr>
    </w:div>
    <w:div w:id="2070154139">
      <w:bodyDiv w:val="1"/>
      <w:marLeft w:val="0"/>
      <w:marRight w:val="0"/>
      <w:marTop w:val="0"/>
      <w:marBottom w:val="0"/>
      <w:divBdr>
        <w:top w:val="none" w:sz="0" w:space="0" w:color="auto"/>
        <w:left w:val="none" w:sz="0" w:space="0" w:color="auto"/>
        <w:bottom w:val="none" w:sz="0" w:space="0" w:color="auto"/>
        <w:right w:val="none" w:sz="0" w:space="0" w:color="auto"/>
      </w:divBdr>
    </w:div>
    <w:div w:id="2071152857">
      <w:bodyDiv w:val="1"/>
      <w:marLeft w:val="0"/>
      <w:marRight w:val="0"/>
      <w:marTop w:val="0"/>
      <w:marBottom w:val="0"/>
      <w:divBdr>
        <w:top w:val="none" w:sz="0" w:space="0" w:color="auto"/>
        <w:left w:val="none" w:sz="0" w:space="0" w:color="auto"/>
        <w:bottom w:val="none" w:sz="0" w:space="0" w:color="auto"/>
        <w:right w:val="none" w:sz="0" w:space="0" w:color="auto"/>
      </w:divBdr>
    </w:div>
    <w:div w:id="2073263474">
      <w:bodyDiv w:val="1"/>
      <w:marLeft w:val="0"/>
      <w:marRight w:val="0"/>
      <w:marTop w:val="0"/>
      <w:marBottom w:val="0"/>
      <w:divBdr>
        <w:top w:val="none" w:sz="0" w:space="0" w:color="auto"/>
        <w:left w:val="none" w:sz="0" w:space="0" w:color="auto"/>
        <w:bottom w:val="none" w:sz="0" w:space="0" w:color="auto"/>
        <w:right w:val="none" w:sz="0" w:space="0" w:color="auto"/>
      </w:divBdr>
    </w:div>
    <w:div w:id="2080902050">
      <w:bodyDiv w:val="1"/>
      <w:marLeft w:val="0"/>
      <w:marRight w:val="0"/>
      <w:marTop w:val="0"/>
      <w:marBottom w:val="0"/>
      <w:divBdr>
        <w:top w:val="none" w:sz="0" w:space="0" w:color="auto"/>
        <w:left w:val="none" w:sz="0" w:space="0" w:color="auto"/>
        <w:bottom w:val="none" w:sz="0" w:space="0" w:color="auto"/>
        <w:right w:val="none" w:sz="0" w:space="0" w:color="auto"/>
      </w:divBdr>
    </w:div>
    <w:div w:id="2084327647">
      <w:bodyDiv w:val="1"/>
      <w:marLeft w:val="0"/>
      <w:marRight w:val="0"/>
      <w:marTop w:val="0"/>
      <w:marBottom w:val="0"/>
      <w:divBdr>
        <w:top w:val="none" w:sz="0" w:space="0" w:color="auto"/>
        <w:left w:val="none" w:sz="0" w:space="0" w:color="auto"/>
        <w:bottom w:val="none" w:sz="0" w:space="0" w:color="auto"/>
        <w:right w:val="none" w:sz="0" w:space="0" w:color="auto"/>
      </w:divBdr>
    </w:div>
    <w:div w:id="2084797412">
      <w:bodyDiv w:val="1"/>
      <w:marLeft w:val="0"/>
      <w:marRight w:val="0"/>
      <w:marTop w:val="0"/>
      <w:marBottom w:val="0"/>
      <w:divBdr>
        <w:top w:val="none" w:sz="0" w:space="0" w:color="auto"/>
        <w:left w:val="none" w:sz="0" w:space="0" w:color="auto"/>
        <w:bottom w:val="none" w:sz="0" w:space="0" w:color="auto"/>
        <w:right w:val="none" w:sz="0" w:space="0" w:color="auto"/>
      </w:divBdr>
    </w:div>
    <w:div w:id="2085295012">
      <w:bodyDiv w:val="1"/>
      <w:marLeft w:val="0"/>
      <w:marRight w:val="0"/>
      <w:marTop w:val="0"/>
      <w:marBottom w:val="0"/>
      <w:divBdr>
        <w:top w:val="none" w:sz="0" w:space="0" w:color="auto"/>
        <w:left w:val="none" w:sz="0" w:space="0" w:color="auto"/>
        <w:bottom w:val="none" w:sz="0" w:space="0" w:color="auto"/>
        <w:right w:val="none" w:sz="0" w:space="0" w:color="auto"/>
      </w:divBdr>
    </w:div>
    <w:div w:id="2086026482">
      <w:bodyDiv w:val="1"/>
      <w:marLeft w:val="0"/>
      <w:marRight w:val="0"/>
      <w:marTop w:val="0"/>
      <w:marBottom w:val="0"/>
      <w:divBdr>
        <w:top w:val="none" w:sz="0" w:space="0" w:color="auto"/>
        <w:left w:val="none" w:sz="0" w:space="0" w:color="auto"/>
        <w:bottom w:val="none" w:sz="0" w:space="0" w:color="auto"/>
        <w:right w:val="none" w:sz="0" w:space="0" w:color="auto"/>
      </w:divBdr>
    </w:div>
    <w:div w:id="2087065560">
      <w:bodyDiv w:val="1"/>
      <w:marLeft w:val="0"/>
      <w:marRight w:val="0"/>
      <w:marTop w:val="0"/>
      <w:marBottom w:val="0"/>
      <w:divBdr>
        <w:top w:val="none" w:sz="0" w:space="0" w:color="auto"/>
        <w:left w:val="none" w:sz="0" w:space="0" w:color="auto"/>
        <w:bottom w:val="none" w:sz="0" w:space="0" w:color="auto"/>
        <w:right w:val="none" w:sz="0" w:space="0" w:color="auto"/>
      </w:divBdr>
    </w:div>
    <w:div w:id="2088451255">
      <w:bodyDiv w:val="1"/>
      <w:marLeft w:val="0"/>
      <w:marRight w:val="0"/>
      <w:marTop w:val="0"/>
      <w:marBottom w:val="0"/>
      <w:divBdr>
        <w:top w:val="none" w:sz="0" w:space="0" w:color="auto"/>
        <w:left w:val="none" w:sz="0" w:space="0" w:color="auto"/>
        <w:bottom w:val="none" w:sz="0" w:space="0" w:color="auto"/>
        <w:right w:val="none" w:sz="0" w:space="0" w:color="auto"/>
      </w:divBdr>
    </w:div>
    <w:div w:id="2090156062">
      <w:bodyDiv w:val="1"/>
      <w:marLeft w:val="0"/>
      <w:marRight w:val="0"/>
      <w:marTop w:val="0"/>
      <w:marBottom w:val="0"/>
      <w:divBdr>
        <w:top w:val="none" w:sz="0" w:space="0" w:color="auto"/>
        <w:left w:val="none" w:sz="0" w:space="0" w:color="auto"/>
        <w:bottom w:val="none" w:sz="0" w:space="0" w:color="auto"/>
        <w:right w:val="none" w:sz="0" w:space="0" w:color="auto"/>
      </w:divBdr>
    </w:div>
    <w:div w:id="2091266202">
      <w:bodyDiv w:val="1"/>
      <w:marLeft w:val="0"/>
      <w:marRight w:val="0"/>
      <w:marTop w:val="0"/>
      <w:marBottom w:val="0"/>
      <w:divBdr>
        <w:top w:val="none" w:sz="0" w:space="0" w:color="auto"/>
        <w:left w:val="none" w:sz="0" w:space="0" w:color="auto"/>
        <w:bottom w:val="none" w:sz="0" w:space="0" w:color="auto"/>
        <w:right w:val="none" w:sz="0" w:space="0" w:color="auto"/>
      </w:divBdr>
    </w:div>
    <w:div w:id="2095279953">
      <w:bodyDiv w:val="1"/>
      <w:marLeft w:val="0"/>
      <w:marRight w:val="0"/>
      <w:marTop w:val="0"/>
      <w:marBottom w:val="0"/>
      <w:divBdr>
        <w:top w:val="none" w:sz="0" w:space="0" w:color="auto"/>
        <w:left w:val="none" w:sz="0" w:space="0" w:color="auto"/>
        <w:bottom w:val="none" w:sz="0" w:space="0" w:color="auto"/>
        <w:right w:val="none" w:sz="0" w:space="0" w:color="auto"/>
      </w:divBdr>
    </w:div>
    <w:div w:id="2099592975">
      <w:bodyDiv w:val="1"/>
      <w:marLeft w:val="0"/>
      <w:marRight w:val="0"/>
      <w:marTop w:val="0"/>
      <w:marBottom w:val="0"/>
      <w:divBdr>
        <w:top w:val="none" w:sz="0" w:space="0" w:color="auto"/>
        <w:left w:val="none" w:sz="0" w:space="0" w:color="auto"/>
        <w:bottom w:val="none" w:sz="0" w:space="0" w:color="auto"/>
        <w:right w:val="none" w:sz="0" w:space="0" w:color="auto"/>
      </w:divBdr>
      <w:divsChild>
        <w:div w:id="1311599170">
          <w:marLeft w:val="0"/>
          <w:marRight w:val="0"/>
          <w:marTop w:val="0"/>
          <w:marBottom w:val="0"/>
          <w:divBdr>
            <w:top w:val="none" w:sz="0" w:space="0" w:color="auto"/>
            <w:left w:val="none" w:sz="0" w:space="0" w:color="auto"/>
            <w:bottom w:val="none" w:sz="0" w:space="0" w:color="auto"/>
            <w:right w:val="none" w:sz="0" w:space="0" w:color="auto"/>
          </w:divBdr>
          <w:divsChild>
            <w:div w:id="11193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3508">
      <w:bodyDiv w:val="1"/>
      <w:marLeft w:val="0"/>
      <w:marRight w:val="0"/>
      <w:marTop w:val="0"/>
      <w:marBottom w:val="0"/>
      <w:divBdr>
        <w:top w:val="none" w:sz="0" w:space="0" w:color="auto"/>
        <w:left w:val="none" w:sz="0" w:space="0" w:color="auto"/>
        <w:bottom w:val="none" w:sz="0" w:space="0" w:color="auto"/>
        <w:right w:val="none" w:sz="0" w:space="0" w:color="auto"/>
      </w:divBdr>
    </w:div>
    <w:div w:id="2109423748">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1118492">
      <w:bodyDiv w:val="1"/>
      <w:marLeft w:val="0"/>
      <w:marRight w:val="0"/>
      <w:marTop w:val="0"/>
      <w:marBottom w:val="0"/>
      <w:divBdr>
        <w:top w:val="none" w:sz="0" w:space="0" w:color="auto"/>
        <w:left w:val="none" w:sz="0" w:space="0" w:color="auto"/>
        <w:bottom w:val="none" w:sz="0" w:space="0" w:color="auto"/>
        <w:right w:val="none" w:sz="0" w:space="0" w:color="auto"/>
      </w:divBdr>
    </w:div>
    <w:div w:id="2111197573">
      <w:bodyDiv w:val="1"/>
      <w:marLeft w:val="0"/>
      <w:marRight w:val="0"/>
      <w:marTop w:val="0"/>
      <w:marBottom w:val="0"/>
      <w:divBdr>
        <w:top w:val="none" w:sz="0" w:space="0" w:color="auto"/>
        <w:left w:val="none" w:sz="0" w:space="0" w:color="auto"/>
        <w:bottom w:val="none" w:sz="0" w:space="0" w:color="auto"/>
        <w:right w:val="none" w:sz="0" w:space="0" w:color="auto"/>
      </w:divBdr>
    </w:div>
    <w:div w:id="2111465061">
      <w:bodyDiv w:val="1"/>
      <w:marLeft w:val="0"/>
      <w:marRight w:val="0"/>
      <w:marTop w:val="0"/>
      <w:marBottom w:val="0"/>
      <w:divBdr>
        <w:top w:val="none" w:sz="0" w:space="0" w:color="auto"/>
        <w:left w:val="none" w:sz="0" w:space="0" w:color="auto"/>
        <w:bottom w:val="none" w:sz="0" w:space="0" w:color="auto"/>
        <w:right w:val="none" w:sz="0" w:space="0" w:color="auto"/>
      </w:divBdr>
    </w:div>
    <w:div w:id="2113091163">
      <w:bodyDiv w:val="1"/>
      <w:marLeft w:val="0"/>
      <w:marRight w:val="0"/>
      <w:marTop w:val="0"/>
      <w:marBottom w:val="0"/>
      <w:divBdr>
        <w:top w:val="none" w:sz="0" w:space="0" w:color="auto"/>
        <w:left w:val="none" w:sz="0" w:space="0" w:color="auto"/>
        <w:bottom w:val="none" w:sz="0" w:space="0" w:color="auto"/>
        <w:right w:val="none" w:sz="0" w:space="0" w:color="auto"/>
      </w:divBdr>
    </w:div>
    <w:div w:id="2113426972">
      <w:bodyDiv w:val="1"/>
      <w:marLeft w:val="0"/>
      <w:marRight w:val="0"/>
      <w:marTop w:val="0"/>
      <w:marBottom w:val="0"/>
      <w:divBdr>
        <w:top w:val="none" w:sz="0" w:space="0" w:color="auto"/>
        <w:left w:val="none" w:sz="0" w:space="0" w:color="auto"/>
        <w:bottom w:val="none" w:sz="0" w:space="0" w:color="auto"/>
        <w:right w:val="none" w:sz="0" w:space="0" w:color="auto"/>
      </w:divBdr>
    </w:div>
    <w:div w:id="2114397639">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 w:id="2120252530">
      <w:bodyDiv w:val="1"/>
      <w:marLeft w:val="0"/>
      <w:marRight w:val="0"/>
      <w:marTop w:val="0"/>
      <w:marBottom w:val="0"/>
      <w:divBdr>
        <w:top w:val="none" w:sz="0" w:space="0" w:color="auto"/>
        <w:left w:val="none" w:sz="0" w:space="0" w:color="auto"/>
        <w:bottom w:val="none" w:sz="0" w:space="0" w:color="auto"/>
        <w:right w:val="none" w:sz="0" w:space="0" w:color="auto"/>
      </w:divBdr>
    </w:div>
    <w:div w:id="2121992332">
      <w:bodyDiv w:val="1"/>
      <w:marLeft w:val="0"/>
      <w:marRight w:val="0"/>
      <w:marTop w:val="0"/>
      <w:marBottom w:val="0"/>
      <w:divBdr>
        <w:top w:val="none" w:sz="0" w:space="0" w:color="auto"/>
        <w:left w:val="none" w:sz="0" w:space="0" w:color="auto"/>
        <w:bottom w:val="none" w:sz="0" w:space="0" w:color="auto"/>
        <w:right w:val="none" w:sz="0" w:space="0" w:color="auto"/>
      </w:divBdr>
    </w:div>
    <w:div w:id="2128767784">
      <w:bodyDiv w:val="1"/>
      <w:marLeft w:val="0"/>
      <w:marRight w:val="0"/>
      <w:marTop w:val="0"/>
      <w:marBottom w:val="0"/>
      <w:divBdr>
        <w:top w:val="none" w:sz="0" w:space="0" w:color="auto"/>
        <w:left w:val="none" w:sz="0" w:space="0" w:color="auto"/>
        <w:bottom w:val="none" w:sz="0" w:space="0" w:color="auto"/>
        <w:right w:val="none" w:sz="0" w:space="0" w:color="auto"/>
      </w:divBdr>
    </w:div>
    <w:div w:id="2132698377">
      <w:bodyDiv w:val="1"/>
      <w:marLeft w:val="0"/>
      <w:marRight w:val="0"/>
      <w:marTop w:val="0"/>
      <w:marBottom w:val="0"/>
      <w:divBdr>
        <w:top w:val="none" w:sz="0" w:space="0" w:color="auto"/>
        <w:left w:val="none" w:sz="0" w:space="0" w:color="auto"/>
        <w:bottom w:val="none" w:sz="0" w:space="0" w:color="auto"/>
        <w:right w:val="none" w:sz="0" w:space="0" w:color="auto"/>
      </w:divBdr>
    </w:div>
    <w:div w:id="2134597005">
      <w:bodyDiv w:val="1"/>
      <w:marLeft w:val="0"/>
      <w:marRight w:val="0"/>
      <w:marTop w:val="0"/>
      <w:marBottom w:val="0"/>
      <w:divBdr>
        <w:top w:val="none" w:sz="0" w:space="0" w:color="auto"/>
        <w:left w:val="none" w:sz="0" w:space="0" w:color="auto"/>
        <w:bottom w:val="none" w:sz="0" w:space="0" w:color="auto"/>
        <w:right w:val="none" w:sz="0" w:space="0" w:color="auto"/>
      </w:divBdr>
    </w:div>
    <w:div w:id="2137598372">
      <w:bodyDiv w:val="1"/>
      <w:marLeft w:val="0"/>
      <w:marRight w:val="0"/>
      <w:marTop w:val="0"/>
      <w:marBottom w:val="0"/>
      <w:divBdr>
        <w:top w:val="none" w:sz="0" w:space="0" w:color="auto"/>
        <w:left w:val="none" w:sz="0" w:space="0" w:color="auto"/>
        <w:bottom w:val="none" w:sz="0" w:space="0" w:color="auto"/>
        <w:right w:val="none" w:sz="0" w:space="0" w:color="auto"/>
      </w:divBdr>
    </w:div>
    <w:div w:id="2141727310">
      <w:bodyDiv w:val="1"/>
      <w:marLeft w:val="0"/>
      <w:marRight w:val="0"/>
      <w:marTop w:val="0"/>
      <w:marBottom w:val="0"/>
      <w:divBdr>
        <w:top w:val="none" w:sz="0" w:space="0" w:color="auto"/>
        <w:left w:val="none" w:sz="0" w:space="0" w:color="auto"/>
        <w:bottom w:val="none" w:sz="0" w:space="0" w:color="auto"/>
        <w:right w:val="none" w:sz="0" w:space="0" w:color="auto"/>
      </w:divBdr>
    </w:div>
    <w:div w:id="214488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jpe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eader" Target="header8.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10.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6.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eader" Target="header5.xml"/><Relationship Id="rId44" Type="http://schemas.openxmlformats.org/officeDocument/2006/relationships/image" Target="media/image22.png"/><Relationship Id="rId52"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header" Target="header1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7.xml"/><Relationship Id="rId46" Type="http://schemas.openxmlformats.org/officeDocument/2006/relationships/image" Target="media/image24.png"/><Relationship Id="rId20" Type="http://schemas.openxmlformats.org/officeDocument/2006/relationships/header" Target="header4.xml"/><Relationship Id="rId41" Type="http://schemas.openxmlformats.org/officeDocument/2006/relationships/image" Target="media/image1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19</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20</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21</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22</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23</b:RefOrder>
  </b:Source>
  <b:Source>
    <b:Tag>Ash23</b:Tag>
    <b:SourceType>JournalArticle</b:SourceType>
    <b:Guid>{EA534FEA-3234-4F5E-AFC9-26F11B61EE20}</b:Guid>
    <b:Title>Redefining food safety traceability system through</b:Title>
    <b:Year>2023</b:Year>
    <b:Author>
      <b:Author>
        <b:NameList>
          <b:Person>
            <b:Last>Singh</b:Last>
            <b:First>Ashish</b:First>
          </b:Person>
          <b:Person>
            <b:Last>Gutub</b:Last>
            <b:First>Adnan</b:First>
          </b:Person>
          <b:Person>
            <b:Last>Nayya</b:Last>
            <b:First>Anand</b:First>
          </b:Person>
          <b:Person>
            <b:Last>Khan</b:Last>
            <b:First>Muhammad</b:First>
            <b:Middle>Khurram</b:Middle>
          </b:Person>
        </b:NameList>
      </b:Author>
    </b:Author>
    <b:JournalName>Multimedia Tools and Applications</b:JournalName>
    <b:Pages>21243–21277</b:Pages>
    <b:RefOrder>1</b:RefOrder>
  </b:Source>
  <b:Source>
    <b:Tag>UND21</b:Tag>
    <b:SourceType>JournalArticle</b:SourceType>
    <b:Guid>{22BBF43B-0E77-4A7B-BC71-146F67E9F853}</b:Guid>
    <b:Author>
      <b:Author>
        <b:NameList>
          <b:Person>
            <b:Last>UNDP</b:Last>
          </b:Person>
        </b:NameList>
      </b:Author>
    </b:Author>
    <b:Title>Blockchain for Agri-Food Traceability</b:Title>
    <b:JournalName>Singapore: UNDP Global Centre for Technology, Innovation and Sustainable Development</b:JournalName>
    <b:Year>2021</b:Year>
    <b:RefOrder>3</b:RefOrder>
  </b:Source>
  <b:Source>
    <b:Tag>Rob23</b:Tag>
    <b:SourceType>JournalArticle</b:SourceType>
    <b:Guid>{B7D29841-B76E-4271-8A71-608794509B04}</b:Guid>
    <b:Author>
      <b:Author>
        <b:NameList>
          <b:Person>
            <b:Last>Gravani</b:Last>
            <b:First>Robert</b:First>
          </b:Person>
          <b:Person>
            <b:Last>Bratager</b:Last>
            <b:First>Sara</b:First>
          </b:Person>
          <b:Person>
            <b:Last>Kennedy</b:Last>
            <b:First>Andrew</b:First>
          </b:Person>
          <b:Person>
            <b:Last>McEntire</b:Last>
            <b:First>Jennifer</b:First>
          </b:Person>
          <b:Person>
            <b:Last>McGill</b:Last>
            <b:First>Julie</b:First>
          </b:Person>
          <b:Person>
            <b:Last>Sayler</b:Last>
            <b:First>Allen</b:First>
          </b:Person>
          <b:Person>
            <b:Last>Yiannas</b:Last>
            <b:First>Frank</b:First>
          </b:Person>
        </b:NameList>
      </b:Author>
    </b:Author>
    <b:Title>Food Traceability: Current Status and Future Opportunities</b:Title>
    <b:Year>2023</b:Year>
    <b:Volume>71</b:Volume>
    <b:RefOrder>7</b:RefOrder>
  </b:Source>
  <b:Source>
    <b:Tag>Foi21</b:Tag>
    <b:SourceType>JournalArticle</b:SourceType>
    <b:Guid>{C3111EAB-F763-4934-B9DE-39480DA64069}</b:Guid>
    <b:Author>
      <b:Author>
        <b:NameList>
          <b:Person>
            <b:Last>Anastasiadis</b:Last>
            <b:First>Foivos</b:First>
          </b:Person>
          <b:Person>
            <b:Last>Apostolidou</b:Last>
            <b:First>Ioanna</b:First>
          </b:Person>
          <b:Person>
            <b:Last>Michailidis</b:Last>
            <b:First>Anastasios</b:First>
          </b:Person>
        </b:NameList>
      </b:Author>
    </b:Author>
    <b:Title>Food Traceability: A Consumer-Centric Supply Chain Approach on Sustainable Tomato</b:Title>
    <b:JournalName>Foods</b:JournalName>
    <b:Year>2021</b:Year>
    <b:Pages>543</b:Pages>
    <b:Volume>10</b:Volume>
    <b:RefOrder>24</b:RefOrder>
  </b:Source>
  <b:Source>
    <b:Tag>Hor23</b:Tag>
    <b:SourceType>JournalArticle</b:SourceType>
    <b:Guid>{69CD36FA-1234-4208-8CA4-456212FE83B3}</b:Guid>
    <b:Author>
      <b:Author>
        <b:NameList>
          <b:Person>
            <b:Last>Treiblmaier</b:Last>
            <b:First>Horst</b:First>
          </b:Person>
          <b:Person>
            <b:Last>Garaus</b:Last>
            <b:First>Marion</b:First>
          </b:Person>
        </b:NameList>
      </b:Author>
    </b:Author>
    <b:Title>Using blockchain to signal quality in the food supply chain: The impact on consumer purchase intentions and the moderating effect of brand familiarity</b:Title>
    <b:JournalName>International Journal of Information Management</b:JournalName>
    <b:Year>2023</b:Year>
    <b:Pages>102514</b:Pages>
    <b:Volume>68</b:Volume>
    <b:RefOrder>2</b:RefOrder>
  </b:Source>
  <b:Source>
    <b:Tag>QiT23</b:Tag>
    <b:SourceType>JournalArticle</b:SourceType>
    <b:Guid>{D2864824-3C79-4A65-8169-91D057223240}</b:Guid>
    <b:Author>
      <b:Author>
        <b:NameList>
          <b:Person>
            <b:Last>Tao</b:Last>
            <b:First>Q.</b:First>
          </b:Person>
          <b:Person>
            <b:Last>Cai</b:Last>
            <b:First>Z.</b:First>
          </b:Person>
          <b:Person>
            <b:Last>Cui</b:Last>
            <b:First>X.</b:First>
          </b:Person>
        </b:NameList>
      </b:Author>
    </b:Author>
    <b:Title>A technological quality control system for rice supply chain</b:Title>
    <b:JournalName>Food and Energy Security</b:JournalName>
    <b:Year>2023</b:Year>
    <b:Volume>12</b:Volume>
    <b:RefOrder>4</b:RefOrder>
  </b:Source>
  <b:Source>
    <b:Tag>Che23</b:Tag>
    <b:SourceType>Book</b:SourceType>
    <b:Guid>{AFF0B4D9-E8E7-4A09-812A-A8E060DBB26F}</b:Guid>
    <b:Title>Blockchain Applications in Food Supply Chain Management</b:Title>
    <b:Year>2023</b:Year>
    <b:Author>
      <b:Author>
        <b:NameList>
          <b:Person>
            <b:Last>Zhang</b:Last>
            <b:First>Chen</b:First>
          </b:Person>
          <b:Person>
            <b:Last>Gong</b:Last>
            <b:First>Yu</b:First>
          </b:Person>
          <b:Person>
            <b:Last>Brown</b:Last>
            <b:First>Steve</b:First>
          </b:Person>
        </b:NameList>
      </b:Author>
    </b:Author>
    <b:City>Cham, Switzerland</b:City>
    <b:Publisher>Springer Nature Switzerland AG</b:Publisher>
    <b:RefOrder>6</b:RefOrder>
  </b:Source>
  <b:Source>
    <b:Tag>Jia21</b:Tag>
    <b:SourceType>JournalArticle</b:SourceType>
    <b:Guid>{FECA2C70-E300-4DFE-B259-AE3C968E6386}</b:Guid>
    <b:Author>
      <b:Author>
        <b:NameList>
          <b:Person>
            <b:Last>Jianli</b:Last>
            <b:First>G.</b:First>
          </b:Person>
          <b:Person>
            <b:Last>Korhan</b:Last>
            <b:First>C.</b:First>
          </b:Person>
          <b:Person>
            <b:Last>Ravi</b:Last>
            <b:First>T.</b:First>
          </b:Person>
        </b:NameList>
      </b:Author>
    </b:Author>
    <b:Title>An IOT and Blockchain Approach for Food Traceability System in Agriculture</b:Title>
    <b:JournalName>Scalable Computing: Practice and Experience</b:JournalName>
    <b:Year>2021</b:Year>
    <b:Pages>127-137</b:Pages>
    <b:Volume>22</b:Volume>
    <b:RefOrder>16</b:RefOrder>
  </b:Source>
  <b:Source>
    <b:Tag>Jos23</b:Tag>
    <b:SourceType>JournalArticle</b:SourceType>
    <b:Guid>{93752AE7-5B35-4D68-B105-7C6AC15B9421}</b:Guid>
    <b:Author>
      <b:Author>
        <b:NameList>
          <b:Person>
            <b:Last>Joshi</b:Last>
            <b:First>S.</b:First>
          </b:Person>
          <b:Person>
            <b:Last>Sharma</b:Last>
            <b:First>M.</b:First>
          </b:Person>
          <b:Person>
            <b:Last>B.</b:Last>
            <b:First>Y.</b:First>
            <b:Middle>Ekren</b:Middle>
          </b:Person>
          <b:Person>
            <b:Last>Kazancoglu</b:Last>
            <b:First>Y.</b:First>
          </b:Person>
          <b:Person>
            <b:Last>Luthra</b:Last>
            <b:First>S.</b:First>
          </b:Person>
          <b:Person>
            <b:Last>Prasad</b:Last>
            <b:First>M.</b:First>
          </b:Person>
        </b:NameList>
      </b:Author>
    </b:Author>
    <b:Title>Assessing Supply Chain Innovations for Building Resilient Food Supply Chains: An Emerging Economy Perspective</b:Title>
    <b:JournalName>Sustainability</b:JournalName>
    <b:Year>2023</b:Year>
    <b:Pages>4924</b:Pages>
    <b:Volume>15</b:Volume>
    <b:RefOrder>9</b:RefOrder>
  </b:Source>
  <b:Source>
    <b:Tag>van20</b:Tag>
    <b:SourceType>JournalArticle</b:SourceType>
    <b:Guid>{FF92527C-92CD-4DAA-9061-2B54F86DF4D5}</b:Guid>
    <b:Author>
      <b:Author>
        <b:NameList>
          <b:Person>
            <b:Last>Hilten</b:Last>
            <b:First>M.</b:First>
            <b:Middle>van</b:Middle>
          </b:Person>
          <b:Person>
            <b:Last>Ongena</b:Last>
            <b:First>G.</b:First>
          </b:Person>
          <b:Person>
            <b:Last>Ravesteijn</b:Last>
            <b:First>P.</b:First>
          </b:Person>
        </b:NameList>
      </b:Author>
    </b:Author>
    <b:Title>Blockchain for Organic Food Traceability: Case Studies on Drivers and Challenges</b:Title>
    <b:JournalName>Frontiers in Blockchain</b:JournalName>
    <b:Year>2020</b:Year>
    <b:Volume>3</b:Volume>
    <b:RefOrder>15</b:RefOrder>
  </b:Source>
  <b:Source>
    <b:Tag>Sim19</b:Tag>
    <b:SourceType>JournalArticle</b:SourceType>
    <b:Guid>{A82A2C1E-50D8-4EBE-AC3F-58ABFE34E974}</b:Guid>
    <b:Author>
      <b:Author>
        <b:NameList>
          <b:Person>
            <b:Last>Simon</b:Last>
            <b:First>P.</b:First>
          </b:Person>
          <b:Person>
            <b:Last>David</b:Last>
            <b:First>M.</b:First>
          </b:Person>
          <b:Person>
            <b:Last>Georgios</b:Last>
            <b:First>L.</b:First>
          </b:Person>
        </b:NameList>
      </b:Author>
    </b:Author>
    <b:Title>Are Distributed Ledger Technologies the panacea for food traceability?</b:Title>
    <b:JournalName>Global Food Security</b:JournalName>
    <b:Year>2019</b:Year>
    <b:Pages>145-149</b:Pages>
    <b:Volume>20</b:Volume>
    <b:RefOrder>17</b:RefOrder>
  </b:Source>
  <b:Source>
    <b:Tag>And23</b:Tag>
    <b:SourceType>JournalArticle</b:SourceType>
    <b:Guid>{20210A80-1613-41A5-9582-0DFA7977EAEC}</b:Guid>
    <b:Title>Blockchain traceability model in the coffee industry</b:Title>
    <b:Year>2023</b:Year>
    <b:Author>
      <b:Author>
        <b:NameList>
          <b:Person>
            <b:Last>Alamsyah</b:Last>
            <b:First>Andry</b:First>
          </b:Person>
          <b:Person>
            <b:Last>Widiyanesti</b:Last>
            <b:First>Sri</b:First>
          </b:Person>
          <b:Person>
            <b:Last>Wulansari</b:Last>
            <b:First>Puspita</b:First>
          </b:Person>
        </b:NameList>
      </b:Author>
    </b:Author>
    <b:JournalName>Journal of Open Innovation: Technology, Market, and Complexity</b:JournalName>
    <b:Volume>9</b:Volume>
    <b:RefOrder>8</b:RefOrder>
  </b:Source>
  <b:Source>
    <b:Tag>ISO07</b:Tag>
    <b:SourceType>JournalArticle</b:SourceType>
    <b:Guid>{CDEF8E65-3686-4227-8F7E-42604912B7B3}</b:Guid>
    <b:Title>ISO 22005</b:Title>
    <b:JournalName>Food products</b:JournalName>
    <b:Year>2007</b:Year>
    <b:RefOrder>5</b:RefOrder>
  </b:Source>
  <b:Source>
    <b:Tag>Vik17</b:Tag>
    <b:SourceType>Book</b:SourceType>
    <b:Guid>{B0A4C332-4BE3-40A1-9532-AB2540863AA9}</b:Guid>
    <b:Title>Blockchain Enabled Applications</b:Title>
    <b:Year>2017</b:Year>
    <b:Author>
      <b:Author>
        <b:NameList>
          <b:Person>
            <b:Last>Dhillon</b:Last>
            <b:First>Vikram</b:First>
          </b:Person>
          <b:Person>
            <b:Last>Hooper</b:Last>
            <b:First>Max</b:First>
          </b:Person>
          <b:Person>
            <b:Last>Metcalf</b:Last>
            <b:First>David</b:First>
          </b:Person>
        </b:NameList>
      </b:Author>
    </b:Author>
    <b:City>Orlando, Florida, USA</b:City>
    <b:RefOrder>18</b:RefOrder>
  </b:Source>
  <b:Source>
    <b:Tag>Tou23</b:Tag>
    <b:SourceType>JournalArticle</b:SourceType>
    <b:Guid>{7BA06B38-9D3C-4A48-83E7-F45DCA6A3B5D}</b:Guid>
    <b:Title>A peer-to-peer blockchain-based architecture for trusted and reliable agricultural product traceability</b:Title>
    <b:Year>2023</b:Year>
    <b:Author>
      <b:Author>
        <b:NameList>
          <b:Person>
            <b:Last>Hasan</b:Last>
            <b:First>Touhidul</b:First>
          </b:Person>
          <b:Person>
            <b:Last>Sabah</b:Last>
            <b:First>Shabnam</b:First>
          </b:Person>
          <b:Person>
            <b:Last>Daria</b:Last>
            <b:First>Apubra</b:First>
          </b:Person>
          <b:Person>
            <b:Last>Haque</b:Last>
            <b:First>Rakib</b:First>
            <b:Middle>Ul</b:Middle>
          </b:Person>
        </b:NameList>
      </b:Author>
    </b:Author>
    <b:JournalName>Decision Analytics Journal</b:JournalName>
    <b:Pages>100363</b:Pages>
    <b:Volume>9</b:Volume>
    <b:RefOrder>10</b:RefOrder>
  </b:Source>
  <b:Source>
    <b:Tag>Eri23</b:Tag>
    <b:SourceType>JournalArticle</b:SourceType>
    <b:Guid>{3C5EC7AF-91DC-4E45-804F-0FFF1DE1CEEC}</b:Guid>
    <b:Author>
      <b:Author>
        <b:NameList>
          <b:Person>
            <b:Last>Westpha</b:Last>
            <b:First>Erik</b:First>
          </b:Person>
          <b:Person>
            <b:Last>Leiding</b:Last>
            <b:First>Benjamin</b:First>
          </b:Person>
          <b:Person>
            <b:Last>Seitz</b:Last>
            <b:First>Hermann</b:First>
          </b:Person>
        </b:NameList>
      </b:Author>
    </b:Author>
    <b:Title>Blockchain-based quality management for a digital additive manufacturing part record </b:Title>
    <b:JournalName>Journal of Industrial Information Integration </b:JournalName>
    <b:Year>2023</b:Year>
    <b:Pages>100517</b:Pages>
    <b:Volume>35</b:Volume>
    <b:RefOrder>11</b:RefOrder>
  </b:Source>
  <b:Source>
    <b:Tag>Ash231</b:Tag>
    <b:SourceType>JournalArticle</b:SourceType>
    <b:Guid>{8B867872-209A-4DC7-B3D3-EBB2A734D44E}</b:Guid>
    <b:Author>
      <b:Author>
        <b:NameList>
          <b:Person>
            <b:Last>Tripathi</b:Last>
            <b:First>Ashish</b:First>
            <b:Middle>Kumar</b:Middle>
          </b:Person>
          <b:Person>
            <b:Last>Krishnan</b:Last>
            <b:First>Akul</b:First>
          </b:Person>
          <b:Person>
            <b:Last>Pandey</b:Last>
            <b:First>Avinash</b:First>
            <b:Middle>Chandra</b:Middle>
          </b:Person>
        </b:NameList>
      </b:Author>
    </b:Author>
    <b:Title>A Novel Blockchain and Internet of Things‑Based Food Traceability System for Smart Cities</b:Title>
    <b:JournalName>Wireless Personal Communications</b:JournalName>
    <b:Year>2023</b:Year>
    <b:Pages>2157–2180</b:Pages>
    <b:Volume>129</b:Volume>
    <b:RefOrder>12</b:RefOrder>
  </b:Source>
  <b:Source>
    <b:Tag>Hua22</b:Tag>
    <b:SourceType>JournalArticle</b:SourceType>
    <b:Guid>{2F2093F2-2AD5-4464-AAD3-4516FC16D66A}</b:Guid>
    <b:Author>
      <b:Author>
        <b:NameList>
          <b:Person>
            <b:Last>Guo</b:Last>
            <b:First>Huaqun</b:First>
          </b:Person>
          <b:Person>
            <b:Last>Yu</b:Last>
            <b:First>Xingjie</b:First>
          </b:Person>
        </b:NameList>
      </b:Author>
    </b:Author>
    <b:Title>A survey on blockchain technology and its security</b:Title>
    <b:JournalName>Blockchain: Research and Applications</b:JournalName>
    <b:Year>2022</b:Year>
    <b:Volume>3</b:Volume>
    <b:RefOrder>13</b:RefOrder>
  </b:Source>
  <b:Source>
    <b:Tag>Mue21</b:Tag>
    <b:SourceType>JournalArticle</b:SourceType>
    <b:Guid>{25F0BF15-8BFC-4D10-BC77-D34AAFD88654}</b:Guid>
    <b:Author>
      <b:Author>
        <b:NameList>
          <b:Person>
            <b:Last>Uddin</b:Last>
            <b:First>Mueen</b:First>
          </b:Person>
          <b:Person>
            <b:Last>Salah</b:Last>
            <b:First>Khaled</b:First>
          </b:Person>
          <b:Person>
            <b:Last>Jayaraman</b:Last>
            <b:First>Raja</b:First>
          </b:Person>
          <b:Person>
            <b:Last>Pesic</b:Last>
            <b:First>Sasa</b:First>
          </b:Person>
          <b:Person>
            <b:Last>Ellahham</b:Last>
            <b:First>Samer</b:First>
          </b:Person>
        </b:NameList>
      </b:Author>
    </b:Author>
    <b:Title>Blockchain for drug traceability: Architectures and open challenges</b:Title>
    <b:JournalName>Health Informatics Journal</b:JournalName>
    <b:Year>2021</b:Year>
    <b:Pages>1-15</b:Pages>
    <b:RefOrder>14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Props1.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2.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3D97D1-0B9B-4595-87CB-10B98EA11DE3}">
  <ds:schemaRefs>
    <ds:schemaRef ds:uri="http://schemas.openxmlformats.org/officeDocument/2006/bibliography"/>
  </ds:schemaRefs>
</ds:datastoreItem>
</file>

<file path=customXml/itemProps4.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docProps/app.xml><?xml version="1.0" encoding="utf-8"?>
<Properties xmlns="http://schemas.openxmlformats.org/officeDocument/2006/extended-properties" xmlns:vt="http://schemas.openxmlformats.org/officeDocument/2006/docPropsVTypes">
  <Template>Normal</Template>
  <TotalTime>41757</TotalTime>
  <Pages>60</Pages>
  <Words>18245</Words>
  <Characters>104002</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122003</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dc:description/>
  <cp:lastModifiedBy>Bogdan Pupeza</cp:lastModifiedBy>
  <cp:revision>110</cp:revision>
  <cp:lastPrinted>2023-03-16T11:10:00Z</cp:lastPrinted>
  <dcterms:created xsi:type="dcterms:W3CDTF">2021-03-18T08:39:00Z</dcterms:created>
  <dcterms:modified xsi:type="dcterms:W3CDTF">2024-07-07T16:58:00Z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