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452A" w:rsidRDefault="00000000">
      <w:pPr>
        <w:pStyle w:val="a3"/>
        <w:spacing w:before="74" w:line="307" w:lineRule="auto"/>
        <w:ind w:left="1451" w:right="818" w:firstLine="1054"/>
      </w:pPr>
      <w:r>
        <w:t xml:space="preserve">МІНІСТЕРСТВО ОСВІТИ І НАУКИ УКРАЇНИ </w:t>
      </w:r>
      <w:r>
        <w:rPr>
          <w:spacing w:val="-2"/>
        </w:rPr>
        <w:t>НАЦІОНАЛЬНИЙ</w:t>
      </w:r>
      <w:r>
        <w:rPr>
          <w:spacing w:val="-4"/>
        </w:rPr>
        <w:t xml:space="preserve"> </w:t>
      </w:r>
      <w:r>
        <w:rPr>
          <w:spacing w:val="-2"/>
        </w:rPr>
        <w:t>УНІВЕРСИТЕТ «ЛЬВІВСЬКА ПОЛІТЕХНІКА»</w:t>
      </w:r>
    </w:p>
    <w:p w:rsidR="00EC452A" w:rsidRDefault="00EC452A">
      <w:pPr>
        <w:pStyle w:val="a3"/>
        <w:spacing w:before="51"/>
      </w:pPr>
    </w:p>
    <w:p w:rsidR="00EC452A" w:rsidRDefault="00000000">
      <w:pPr>
        <w:pStyle w:val="a3"/>
        <w:spacing w:line="283" w:lineRule="auto"/>
        <w:ind w:left="1003" w:right="1306"/>
        <w:jc w:val="center"/>
      </w:pPr>
      <w:r>
        <w:rPr>
          <w:spacing w:val="-4"/>
        </w:rPr>
        <w:t>ІНСТИТУТ</w:t>
      </w:r>
      <w:r>
        <w:rPr>
          <w:spacing w:val="-8"/>
        </w:rPr>
        <w:t xml:space="preserve"> </w:t>
      </w:r>
      <w:r>
        <w:rPr>
          <w:spacing w:val="-4"/>
        </w:rPr>
        <w:t>КОМП’ЮТЕРНИХ</w:t>
      </w:r>
      <w:r>
        <w:rPr>
          <w:spacing w:val="-7"/>
        </w:rPr>
        <w:t xml:space="preserve"> </w:t>
      </w:r>
      <w:r>
        <w:rPr>
          <w:spacing w:val="-4"/>
        </w:rPr>
        <w:t>НАУК</w:t>
      </w:r>
      <w:r>
        <w:rPr>
          <w:spacing w:val="-5"/>
        </w:rPr>
        <w:t xml:space="preserve"> </w:t>
      </w:r>
      <w:r>
        <w:rPr>
          <w:spacing w:val="-4"/>
        </w:rPr>
        <w:t>ТА</w:t>
      </w:r>
      <w:r>
        <w:rPr>
          <w:spacing w:val="-5"/>
        </w:rPr>
        <w:t xml:space="preserve"> </w:t>
      </w:r>
      <w:r>
        <w:rPr>
          <w:spacing w:val="-4"/>
        </w:rPr>
        <w:t xml:space="preserve">ІНФОРМАЦІЙНИХ </w:t>
      </w:r>
      <w:r>
        <w:rPr>
          <w:spacing w:val="-2"/>
        </w:rPr>
        <w:t>ТЕХНОЛОГІЙ</w:t>
      </w:r>
    </w:p>
    <w:p w:rsidR="00EC452A" w:rsidRDefault="00EC452A">
      <w:pPr>
        <w:pStyle w:val="a3"/>
      </w:pPr>
    </w:p>
    <w:p w:rsidR="00EC452A" w:rsidRDefault="00EC452A">
      <w:pPr>
        <w:pStyle w:val="a3"/>
      </w:pPr>
    </w:p>
    <w:p w:rsidR="00EC452A" w:rsidRDefault="00EC452A">
      <w:pPr>
        <w:pStyle w:val="a3"/>
      </w:pPr>
    </w:p>
    <w:p w:rsidR="00EC452A" w:rsidRDefault="00EC452A">
      <w:pPr>
        <w:pStyle w:val="a3"/>
      </w:pPr>
    </w:p>
    <w:p w:rsidR="00EC452A" w:rsidRDefault="00EC452A">
      <w:pPr>
        <w:pStyle w:val="a3"/>
      </w:pPr>
    </w:p>
    <w:p w:rsidR="00EC452A" w:rsidRDefault="00EC452A">
      <w:pPr>
        <w:pStyle w:val="a3"/>
      </w:pPr>
    </w:p>
    <w:p w:rsidR="00EC452A" w:rsidRDefault="00EC452A">
      <w:pPr>
        <w:pStyle w:val="a3"/>
      </w:pPr>
    </w:p>
    <w:p w:rsidR="00EC452A" w:rsidRDefault="00EC452A">
      <w:pPr>
        <w:pStyle w:val="a3"/>
      </w:pPr>
    </w:p>
    <w:p w:rsidR="00EC452A" w:rsidRDefault="00EC452A">
      <w:pPr>
        <w:pStyle w:val="a3"/>
      </w:pPr>
    </w:p>
    <w:p w:rsidR="00EC452A" w:rsidRDefault="00EC452A">
      <w:pPr>
        <w:pStyle w:val="a3"/>
      </w:pPr>
    </w:p>
    <w:p w:rsidR="00EC452A" w:rsidRDefault="00EC452A">
      <w:pPr>
        <w:pStyle w:val="a3"/>
      </w:pPr>
    </w:p>
    <w:p w:rsidR="00EC452A" w:rsidRDefault="00EC452A">
      <w:pPr>
        <w:pStyle w:val="a3"/>
      </w:pPr>
    </w:p>
    <w:p w:rsidR="00EC452A" w:rsidRDefault="00EC452A">
      <w:pPr>
        <w:pStyle w:val="a3"/>
      </w:pPr>
    </w:p>
    <w:p w:rsidR="00EC452A" w:rsidRDefault="00EC452A">
      <w:pPr>
        <w:pStyle w:val="a3"/>
      </w:pPr>
    </w:p>
    <w:p w:rsidR="00EC452A" w:rsidRDefault="00EC452A">
      <w:pPr>
        <w:pStyle w:val="a3"/>
      </w:pPr>
    </w:p>
    <w:p w:rsidR="00EC452A" w:rsidRDefault="00EC452A">
      <w:pPr>
        <w:pStyle w:val="a3"/>
      </w:pPr>
    </w:p>
    <w:p w:rsidR="00EC452A" w:rsidRDefault="00EC452A">
      <w:pPr>
        <w:pStyle w:val="a3"/>
      </w:pPr>
    </w:p>
    <w:p w:rsidR="00EC452A" w:rsidRDefault="00EC452A">
      <w:pPr>
        <w:pStyle w:val="a3"/>
        <w:spacing w:before="177"/>
      </w:pPr>
    </w:p>
    <w:p w:rsidR="00EC452A" w:rsidRDefault="00000000">
      <w:pPr>
        <w:pStyle w:val="a3"/>
        <w:ind w:left="1072" w:right="1306"/>
        <w:jc w:val="center"/>
      </w:pPr>
      <w:r>
        <w:rPr>
          <w:spacing w:val="-4"/>
        </w:rPr>
        <w:t>ЗВІТ</w:t>
      </w:r>
    </w:p>
    <w:p w:rsidR="00EC452A" w:rsidRDefault="00000000">
      <w:pPr>
        <w:pStyle w:val="a3"/>
        <w:spacing w:before="232"/>
        <w:ind w:left="8" w:right="235"/>
        <w:jc w:val="center"/>
      </w:pPr>
      <w:r>
        <w:rPr>
          <w:spacing w:val="-2"/>
        </w:rPr>
        <w:t>про виконання</w:t>
      </w:r>
      <w:r>
        <w:rPr>
          <w:spacing w:val="-4"/>
        </w:rPr>
        <w:t xml:space="preserve"> </w:t>
      </w:r>
      <w:r>
        <w:rPr>
          <w:spacing w:val="-2"/>
        </w:rPr>
        <w:t>лабораторної</w:t>
      </w:r>
      <w:r>
        <w:rPr>
          <w:spacing w:val="-5"/>
        </w:rPr>
        <w:t xml:space="preserve"> </w:t>
      </w:r>
      <w:r>
        <w:rPr>
          <w:spacing w:val="-2"/>
        </w:rPr>
        <w:t>роботи</w:t>
      </w:r>
      <w:r>
        <w:rPr>
          <w:spacing w:val="-3"/>
        </w:rPr>
        <w:t xml:space="preserve"> </w:t>
      </w:r>
      <w:r>
        <w:rPr>
          <w:spacing w:val="-2"/>
        </w:rPr>
        <w:t xml:space="preserve">№ </w:t>
      </w:r>
      <w:r>
        <w:rPr>
          <w:spacing w:val="-10"/>
        </w:rPr>
        <w:t>7</w:t>
      </w:r>
    </w:p>
    <w:p w:rsidR="00EC452A" w:rsidRDefault="00000000">
      <w:pPr>
        <w:pStyle w:val="a3"/>
        <w:spacing w:before="232"/>
        <w:ind w:right="235"/>
        <w:jc w:val="center"/>
      </w:pPr>
      <w:r>
        <w:t>з</w:t>
      </w:r>
      <w:r>
        <w:rPr>
          <w:spacing w:val="-2"/>
        </w:rPr>
        <w:t xml:space="preserve"> дисципліни</w:t>
      </w:r>
    </w:p>
    <w:p w:rsidR="00EC452A" w:rsidRDefault="00000000">
      <w:pPr>
        <w:pStyle w:val="a3"/>
        <w:spacing w:before="232"/>
        <w:ind w:right="235"/>
        <w:jc w:val="center"/>
      </w:pPr>
      <w:r>
        <w:t>«Спеціалізовані</w:t>
      </w:r>
      <w:r>
        <w:rPr>
          <w:spacing w:val="-14"/>
        </w:rPr>
        <w:t xml:space="preserve"> </w:t>
      </w:r>
      <w:r>
        <w:t>мови</w:t>
      </w:r>
      <w:r>
        <w:rPr>
          <w:spacing w:val="-13"/>
        </w:rPr>
        <w:t xml:space="preserve"> </w:t>
      </w:r>
      <w:r>
        <w:rPr>
          <w:spacing w:val="-2"/>
        </w:rPr>
        <w:t>програмування»</w:t>
      </w:r>
    </w:p>
    <w:p w:rsidR="00EC452A" w:rsidRDefault="00EC452A">
      <w:pPr>
        <w:pStyle w:val="a3"/>
      </w:pPr>
    </w:p>
    <w:p w:rsidR="00EC452A" w:rsidRDefault="00EC452A">
      <w:pPr>
        <w:pStyle w:val="a3"/>
      </w:pPr>
    </w:p>
    <w:p w:rsidR="00EC452A" w:rsidRDefault="00EC452A">
      <w:pPr>
        <w:pStyle w:val="a3"/>
      </w:pPr>
    </w:p>
    <w:p w:rsidR="00EC452A" w:rsidRDefault="00EC452A">
      <w:pPr>
        <w:pStyle w:val="a3"/>
      </w:pPr>
    </w:p>
    <w:p w:rsidR="00EC452A" w:rsidRDefault="00EC452A">
      <w:pPr>
        <w:pStyle w:val="a3"/>
      </w:pPr>
    </w:p>
    <w:p w:rsidR="00EC452A" w:rsidRDefault="00EC452A">
      <w:pPr>
        <w:pStyle w:val="a3"/>
      </w:pPr>
    </w:p>
    <w:p w:rsidR="00EC452A" w:rsidRDefault="00EC452A">
      <w:pPr>
        <w:pStyle w:val="a3"/>
      </w:pPr>
    </w:p>
    <w:p w:rsidR="00EC452A" w:rsidRDefault="00EC452A">
      <w:pPr>
        <w:pStyle w:val="a3"/>
        <w:spacing w:before="256"/>
      </w:pPr>
    </w:p>
    <w:p w:rsidR="00EC452A" w:rsidRDefault="00000000">
      <w:pPr>
        <w:pStyle w:val="a3"/>
        <w:spacing w:line="444" w:lineRule="auto"/>
        <w:ind w:left="8067" w:right="400" w:firstLine="737"/>
        <w:jc w:val="right"/>
      </w:pPr>
      <w:r>
        <w:rPr>
          <w:spacing w:val="-6"/>
        </w:rPr>
        <w:t>Виконав: студент</w:t>
      </w:r>
      <w:r>
        <w:rPr>
          <w:spacing w:val="-9"/>
        </w:rPr>
        <w:t xml:space="preserve"> </w:t>
      </w:r>
      <w:r>
        <w:rPr>
          <w:spacing w:val="-6"/>
        </w:rPr>
        <w:t>гр.</w:t>
      </w:r>
      <w:r>
        <w:rPr>
          <w:spacing w:val="-7"/>
        </w:rPr>
        <w:t xml:space="preserve"> </w:t>
      </w:r>
      <w:r>
        <w:rPr>
          <w:spacing w:val="-6"/>
        </w:rPr>
        <w:t>ІТ-32</w:t>
      </w:r>
    </w:p>
    <w:p w:rsidR="00EC452A" w:rsidRDefault="009D51F5">
      <w:pPr>
        <w:pStyle w:val="a3"/>
        <w:spacing w:line="260" w:lineRule="exact"/>
        <w:ind w:right="349"/>
        <w:jc w:val="right"/>
      </w:pPr>
      <w:proofErr w:type="spellStart"/>
      <w:r>
        <w:t>Дякун</w:t>
      </w:r>
      <w:proofErr w:type="spellEnd"/>
      <w:r>
        <w:t xml:space="preserve"> Б</w:t>
      </w:r>
    </w:p>
    <w:p w:rsidR="00EC452A" w:rsidRDefault="00EC452A">
      <w:pPr>
        <w:pStyle w:val="a3"/>
        <w:spacing w:before="105"/>
      </w:pPr>
    </w:p>
    <w:p w:rsidR="00EC452A" w:rsidRDefault="00000000">
      <w:pPr>
        <w:pStyle w:val="a3"/>
        <w:spacing w:line="441" w:lineRule="auto"/>
        <w:ind w:left="8441" w:right="293" w:firstLine="176"/>
        <w:jc w:val="both"/>
      </w:pPr>
      <w:r>
        <w:rPr>
          <w:spacing w:val="25"/>
        </w:rPr>
        <w:t>Прийняв</w:t>
      </w:r>
      <w:r>
        <w:rPr>
          <w:spacing w:val="-15"/>
        </w:rPr>
        <w:t xml:space="preserve"> </w:t>
      </w:r>
      <w:r>
        <w:t xml:space="preserve">: </w:t>
      </w:r>
      <w:proofErr w:type="spellStart"/>
      <w:r>
        <w:t>доц.каф</w:t>
      </w:r>
      <w:proofErr w:type="spellEnd"/>
      <w:r>
        <w:t>.</w:t>
      </w:r>
      <w:r>
        <w:rPr>
          <w:spacing w:val="-15"/>
        </w:rPr>
        <w:t xml:space="preserve"> </w:t>
      </w:r>
      <w:r>
        <w:t>ІСМ Щербак С.С.</w:t>
      </w:r>
    </w:p>
    <w:p w:rsidR="00EC452A" w:rsidRDefault="00EC452A">
      <w:pPr>
        <w:pStyle w:val="a3"/>
        <w:spacing w:before="132"/>
      </w:pPr>
    </w:p>
    <w:p w:rsidR="00EC452A" w:rsidRDefault="00000000">
      <w:pPr>
        <w:pStyle w:val="a3"/>
        <w:spacing w:before="1"/>
        <w:ind w:right="235"/>
        <w:jc w:val="center"/>
      </w:pPr>
      <w:r>
        <w:t>Львів-</w:t>
      </w:r>
      <w:r>
        <w:rPr>
          <w:spacing w:val="-4"/>
        </w:rPr>
        <w:t>2023</w:t>
      </w:r>
    </w:p>
    <w:p w:rsidR="00EC452A" w:rsidRDefault="00EC452A">
      <w:pPr>
        <w:jc w:val="center"/>
        <w:sectPr w:rsidR="00EC452A" w:rsidSect="00CF4F61">
          <w:type w:val="continuous"/>
          <w:pgSz w:w="11920" w:h="16840"/>
          <w:pgMar w:top="940" w:right="780" w:bottom="280" w:left="1020" w:header="708" w:footer="708" w:gutter="0"/>
          <w:cols w:space="720"/>
        </w:sectPr>
      </w:pPr>
    </w:p>
    <w:p w:rsidR="00EC452A" w:rsidRDefault="00000000">
      <w:pPr>
        <w:pStyle w:val="a3"/>
        <w:spacing w:before="74"/>
        <w:ind w:left="112"/>
        <w:jc w:val="both"/>
      </w:pPr>
      <w:r>
        <w:rPr>
          <w:b/>
        </w:rPr>
        <w:lastRenderedPageBreak/>
        <w:t>Мета.</w:t>
      </w:r>
      <w:r>
        <w:rPr>
          <w:b/>
          <w:spacing w:val="-17"/>
        </w:rPr>
        <w:t xml:space="preserve"> </w:t>
      </w:r>
      <w:r>
        <w:t>Створення</w:t>
      </w:r>
      <w:r>
        <w:rPr>
          <w:spacing w:val="-15"/>
        </w:rPr>
        <w:t xml:space="preserve"> </w:t>
      </w:r>
      <w:r>
        <w:t>консольного</w:t>
      </w:r>
      <w:r>
        <w:rPr>
          <w:spacing w:val="-14"/>
        </w:rPr>
        <w:t xml:space="preserve"> </w:t>
      </w:r>
      <w:r>
        <w:t>об’єктно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орієнтованого</w:t>
      </w:r>
      <w:r>
        <w:rPr>
          <w:spacing w:val="-11"/>
        </w:rPr>
        <w:t xml:space="preserve"> </w:t>
      </w:r>
      <w:r>
        <w:t>додатка</w:t>
      </w:r>
      <w:r>
        <w:rPr>
          <w:spacing w:val="-12"/>
        </w:rPr>
        <w:t xml:space="preserve"> </w:t>
      </w:r>
      <w:r>
        <w:t>з</w:t>
      </w:r>
      <w:r>
        <w:rPr>
          <w:spacing w:val="-10"/>
        </w:rPr>
        <w:t xml:space="preserve"> </w:t>
      </w:r>
      <w:r>
        <w:t>використанням</w:t>
      </w:r>
      <w:r>
        <w:rPr>
          <w:spacing w:val="-15"/>
        </w:rPr>
        <w:t xml:space="preserve"> </w:t>
      </w:r>
      <w:r>
        <w:rPr>
          <w:spacing w:val="-4"/>
        </w:rPr>
        <w:t>API.</w:t>
      </w:r>
    </w:p>
    <w:p w:rsidR="00EC452A" w:rsidRDefault="00EC452A">
      <w:pPr>
        <w:pStyle w:val="a3"/>
        <w:spacing w:before="40"/>
      </w:pPr>
    </w:p>
    <w:p w:rsidR="00EC452A" w:rsidRDefault="00000000">
      <w:pPr>
        <w:spacing w:before="1"/>
        <w:ind w:left="4393"/>
        <w:jc w:val="both"/>
        <w:rPr>
          <w:b/>
          <w:sz w:val="24"/>
        </w:rPr>
      </w:pPr>
      <w:r>
        <w:rPr>
          <w:b/>
          <w:sz w:val="24"/>
        </w:rPr>
        <w:t>Хід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виконання:</w:t>
      </w:r>
    </w:p>
    <w:p w:rsidR="00EC452A" w:rsidRDefault="00000000">
      <w:pPr>
        <w:pStyle w:val="a3"/>
        <w:spacing w:before="24" w:line="261" w:lineRule="auto"/>
        <w:ind w:left="113" w:right="117"/>
        <w:jc w:val="both"/>
      </w:pPr>
      <w:r>
        <w:rPr>
          <w:b/>
        </w:rPr>
        <w:t xml:space="preserve">Завдання 1. </w:t>
      </w:r>
      <w:r>
        <w:t xml:space="preserve">Вибір провайдера API Виберіть надійний API, який надає через HTTP необхідні дані для віддаленого зберігання, вивантаження або реалізуйте свій. Для прикладу це може бути </w:t>
      </w:r>
      <w:r>
        <w:rPr>
          <w:spacing w:val="-2"/>
        </w:rPr>
        <w:t>jsonplaceholder.org.</w:t>
      </w:r>
    </w:p>
    <w:p w:rsidR="00EC452A" w:rsidRDefault="00000000">
      <w:pPr>
        <w:pStyle w:val="a3"/>
        <w:spacing w:line="261" w:lineRule="auto"/>
        <w:ind w:left="113" w:right="117"/>
        <w:jc w:val="both"/>
      </w:pPr>
      <w:r>
        <w:rPr>
          <w:b/>
        </w:rPr>
        <w:t xml:space="preserve">Завдання 2. </w:t>
      </w:r>
      <w:r>
        <w:t>Інтеграція</w:t>
      </w:r>
      <w:r>
        <w:rPr>
          <w:spacing w:val="-10"/>
        </w:rPr>
        <w:t xml:space="preserve"> </w:t>
      </w:r>
      <w:r>
        <w:t>API Виберіть бібліотеку для роботи з</w:t>
      </w:r>
      <w:r>
        <w:rPr>
          <w:spacing w:val="-10"/>
        </w:rPr>
        <w:t xml:space="preserve"> </w:t>
      </w:r>
      <w:r>
        <w:t>API та обробки HTTP</w:t>
      </w:r>
      <w:r>
        <w:rPr>
          <w:spacing w:val="-6"/>
        </w:rPr>
        <w:t xml:space="preserve"> </w:t>
      </w:r>
      <w:r>
        <w:t>запитів (для прикладу</w:t>
      </w:r>
      <w:r>
        <w:rPr>
          <w:spacing w:val="-1"/>
        </w:rPr>
        <w:t xml:space="preserve"> </w:t>
      </w:r>
      <w:r>
        <w:t>це</w:t>
      </w:r>
      <w:r>
        <w:rPr>
          <w:spacing w:val="-1"/>
        </w:rPr>
        <w:t xml:space="preserve"> </w:t>
      </w:r>
      <w:r>
        <w:t>може</w:t>
      </w:r>
      <w:r>
        <w:rPr>
          <w:spacing w:val="-1"/>
        </w:rPr>
        <w:t xml:space="preserve"> </w:t>
      </w:r>
      <w:r>
        <w:t>бути</w:t>
      </w:r>
      <w:r>
        <w:rPr>
          <w:spacing w:val="-1"/>
        </w:rPr>
        <w:t xml:space="preserve"> </w:t>
      </w:r>
      <w:r>
        <w:t>бібліотека</w:t>
      </w:r>
      <w:r>
        <w:rPr>
          <w:spacing w:val="-1"/>
        </w:rPr>
        <w:t xml:space="preserve"> </w:t>
      </w:r>
      <w:proofErr w:type="spellStart"/>
      <w:r>
        <w:t>Requests</w:t>
      </w:r>
      <w:proofErr w:type="spellEnd"/>
      <w:r>
        <w:t>).</w:t>
      </w:r>
      <w:r>
        <w:rPr>
          <w:spacing w:val="-1"/>
        </w:rPr>
        <w:t xml:space="preserve"> </w:t>
      </w:r>
      <w:r>
        <w:t>Інтегруйте</w:t>
      </w:r>
      <w:r>
        <w:rPr>
          <w:spacing w:val="-1"/>
        </w:rPr>
        <w:t xml:space="preserve"> </w:t>
      </w:r>
      <w:r>
        <w:t>обраний</w:t>
      </w:r>
      <w:r>
        <w:rPr>
          <w:spacing w:val="-13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ваш</w:t>
      </w:r>
      <w:r>
        <w:rPr>
          <w:spacing w:val="-1"/>
        </w:rPr>
        <w:t xml:space="preserve"> </w:t>
      </w:r>
      <w:r>
        <w:t>консольний</w:t>
      </w:r>
      <w:r>
        <w:rPr>
          <w:spacing w:val="-1"/>
        </w:rPr>
        <w:t xml:space="preserve"> </w:t>
      </w:r>
      <w:r>
        <w:t xml:space="preserve">додаток на </w:t>
      </w:r>
      <w:proofErr w:type="spellStart"/>
      <w:r>
        <w:t>Python</w:t>
      </w:r>
      <w:proofErr w:type="spellEnd"/>
      <w:r>
        <w:t>.</w:t>
      </w:r>
      <w:r>
        <w:rPr>
          <w:spacing w:val="40"/>
        </w:rPr>
        <w:t xml:space="preserve"> </w:t>
      </w:r>
      <w:r>
        <w:t>Ознайомтеся з документацією</w:t>
      </w:r>
      <w:r>
        <w:rPr>
          <w:spacing w:val="-4"/>
        </w:rPr>
        <w:t xml:space="preserve"> </w:t>
      </w:r>
      <w:r>
        <w:t>API та налаштуйте необхідний</w:t>
      </w:r>
      <w:r>
        <w:rPr>
          <w:spacing w:val="-4"/>
        </w:rPr>
        <w:t xml:space="preserve"> </w:t>
      </w:r>
      <w:r>
        <w:t xml:space="preserve">API-ключ чи облікові </w:t>
      </w:r>
      <w:r>
        <w:rPr>
          <w:spacing w:val="-2"/>
        </w:rPr>
        <w:t>дані.</w:t>
      </w:r>
    </w:p>
    <w:p w:rsidR="00EC452A" w:rsidRDefault="00000000">
      <w:pPr>
        <w:pStyle w:val="a3"/>
        <w:spacing w:line="261" w:lineRule="auto"/>
        <w:ind w:left="113" w:right="117"/>
        <w:jc w:val="both"/>
      </w:pPr>
      <w:r>
        <w:rPr>
          <w:b/>
        </w:rPr>
        <w:t xml:space="preserve">Завдання 3. </w:t>
      </w:r>
      <w:r>
        <w:t>Введення користувача Розробіть користувальницький інтерфейс, який дозволяє користувачам візуалізувати всі доступні дані в табличному вигляді та у вигляді списку. Реалізуйте механізм для збору та перевірки введеного даних користувачем.</w:t>
      </w:r>
    </w:p>
    <w:p w:rsidR="00EC452A" w:rsidRDefault="00000000">
      <w:pPr>
        <w:pStyle w:val="a3"/>
        <w:spacing w:line="261" w:lineRule="auto"/>
        <w:ind w:left="113" w:right="117"/>
        <w:jc w:val="both"/>
      </w:pPr>
      <w:r>
        <w:rPr>
          <w:b/>
        </w:rPr>
        <w:t xml:space="preserve">Завдання 4. </w:t>
      </w:r>
      <w:r>
        <w:t xml:space="preserve">Розбір введення користувача Створіть </w:t>
      </w:r>
      <w:proofErr w:type="spellStart"/>
      <w:r>
        <w:t>розбірник</w:t>
      </w:r>
      <w:proofErr w:type="spellEnd"/>
      <w:r>
        <w:t xml:space="preserve"> для видобування та інтерпретації виразів користувача на основі регулярних виразів, наприклад, для візуалізації дат, телефонів, тощо. Переконайтеся, що </w:t>
      </w:r>
      <w:proofErr w:type="spellStart"/>
      <w:r>
        <w:t>розбірник</w:t>
      </w:r>
      <w:proofErr w:type="spellEnd"/>
      <w:r>
        <w:t xml:space="preserve"> обробляє різні формати введення та надає зворотний</w:t>
      </w:r>
      <w:r>
        <w:rPr>
          <w:spacing w:val="40"/>
        </w:rPr>
        <w:t xml:space="preserve"> </w:t>
      </w:r>
      <w:r>
        <w:t>зв'язок про помилки.</w:t>
      </w:r>
    </w:p>
    <w:p w:rsidR="00EC452A" w:rsidRDefault="00000000">
      <w:pPr>
        <w:pStyle w:val="a3"/>
        <w:spacing w:line="261" w:lineRule="auto"/>
        <w:ind w:left="113" w:right="117"/>
        <w:jc w:val="both"/>
      </w:pPr>
      <w:r>
        <w:rPr>
          <w:b/>
        </w:rPr>
        <w:t xml:space="preserve">Завдання 5. </w:t>
      </w:r>
      <w:r>
        <w:t>Відображення результатів Реалізуйте логіку для візуалізації даних через API в консолі. Обробляйте відповіді API для отримання даних у вигляді таблиць, списків. Заголовки таблиць, списків мають виділяться кольором та шрифтом, які задається користувачем.</w:t>
      </w:r>
    </w:p>
    <w:p w:rsidR="00EC452A" w:rsidRDefault="00000000">
      <w:pPr>
        <w:pStyle w:val="a3"/>
        <w:spacing w:line="261" w:lineRule="auto"/>
        <w:ind w:left="113" w:right="117"/>
        <w:jc w:val="both"/>
      </w:pPr>
      <w:r>
        <w:rPr>
          <w:b/>
        </w:rPr>
        <w:t xml:space="preserve">Завдання 6. </w:t>
      </w:r>
      <w:r>
        <w:t>Збереження даних Реалізуйте</w:t>
      </w:r>
      <w:r>
        <w:rPr>
          <w:spacing w:val="80"/>
        </w:rPr>
        <w:t xml:space="preserve"> </w:t>
      </w:r>
      <w:r>
        <w:t>можливості збереження даних у чіткому та читабельному форматі JSON, CSV та TXT.</w:t>
      </w:r>
    </w:p>
    <w:p w:rsidR="00EC452A" w:rsidRDefault="00000000">
      <w:pPr>
        <w:pStyle w:val="a3"/>
        <w:spacing w:line="261" w:lineRule="auto"/>
        <w:ind w:left="113" w:right="117"/>
        <w:jc w:val="both"/>
      </w:pPr>
      <w:r>
        <w:rPr>
          <w:b/>
        </w:rPr>
        <w:t xml:space="preserve">Завдання 7. </w:t>
      </w:r>
      <w:r>
        <w:t xml:space="preserve">Обробка помилок Розробіть надійний механізм обробки помилок для керування помилками API, некоректним введенням користувача та іншими можливими проблемами. </w:t>
      </w:r>
      <w:proofErr w:type="spellStart"/>
      <w:r>
        <w:t>Надавайте</w:t>
      </w:r>
      <w:proofErr w:type="spellEnd"/>
      <w:r>
        <w:t xml:space="preserve"> інформативні повідомлення про помилки.</w:t>
      </w:r>
    </w:p>
    <w:p w:rsidR="00EC452A" w:rsidRDefault="00000000">
      <w:pPr>
        <w:pStyle w:val="a3"/>
        <w:spacing w:line="261" w:lineRule="auto"/>
        <w:ind w:left="113" w:right="117"/>
        <w:jc w:val="both"/>
      </w:pPr>
      <w:r>
        <w:rPr>
          <w:b/>
        </w:rPr>
        <w:t xml:space="preserve">Завдання 8. </w:t>
      </w:r>
      <w:r>
        <w:t>Ведення історії обчислень Включіть функцію, яка реєструє запити користувача, включаючи введені запити та відповідні результати. Дозвольте користувачам переглядати та рецензувати історію своїх запитів.</w:t>
      </w:r>
    </w:p>
    <w:p w:rsidR="00EC452A" w:rsidRDefault="00000000">
      <w:pPr>
        <w:pStyle w:val="a3"/>
        <w:spacing w:line="261" w:lineRule="auto"/>
        <w:ind w:left="113" w:right="117"/>
        <w:jc w:val="both"/>
      </w:pPr>
      <w:r>
        <w:rPr>
          <w:b/>
        </w:rPr>
        <w:t xml:space="preserve">Завдання 9. </w:t>
      </w:r>
      <w:proofErr w:type="spellStart"/>
      <w:r>
        <w:t>Юніт</w:t>
      </w:r>
      <w:proofErr w:type="spellEnd"/>
      <w:r>
        <w:t xml:space="preserve">-тести Напишіть </w:t>
      </w:r>
      <w:proofErr w:type="spellStart"/>
      <w:r>
        <w:t>юніт</w:t>
      </w:r>
      <w:proofErr w:type="spellEnd"/>
      <w:r>
        <w:t>-тести для перевірки функціональності вашого додатку. Тестуйте різні операції, граничні випадки та сценарії помилок.</w:t>
      </w:r>
    </w:p>
    <w:p w:rsidR="00EC452A" w:rsidRDefault="00EC452A">
      <w:pPr>
        <w:pStyle w:val="a3"/>
        <w:spacing w:before="11"/>
      </w:pPr>
    </w:p>
    <w:p w:rsidR="00EC452A" w:rsidRDefault="00000000">
      <w:pPr>
        <w:pStyle w:val="a3"/>
        <w:spacing w:before="1"/>
        <w:ind w:left="112"/>
        <w:jc w:val="both"/>
      </w:pPr>
      <w:r>
        <w:t>На</w:t>
      </w:r>
      <w:r>
        <w:rPr>
          <w:spacing w:val="-7"/>
        </w:rPr>
        <w:t xml:space="preserve"> </w:t>
      </w:r>
      <w:r>
        <w:t>рис.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зображено</w:t>
      </w:r>
      <w:r>
        <w:rPr>
          <w:spacing w:val="-5"/>
        </w:rPr>
        <w:t xml:space="preserve"> </w:t>
      </w:r>
      <w:r>
        <w:t>знімок</w:t>
      </w:r>
      <w:r>
        <w:rPr>
          <w:spacing w:val="-5"/>
        </w:rPr>
        <w:t xml:space="preserve"> </w:t>
      </w:r>
      <w:r>
        <w:t>екрану</w:t>
      </w:r>
      <w:r>
        <w:rPr>
          <w:spacing w:val="-5"/>
        </w:rPr>
        <w:t xml:space="preserve"> </w:t>
      </w:r>
      <w:r>
        <w:t>із</w:t>
      </w:r>
      <w:r>
        <w:rPr>
          <w:spacing w:val="-3"/>
        </w:rPr>
        <w:t xml:space="preserve"> </w:t>
      </w:r>
      <w:r>
        <w:t>середовища</w:t>
      </w:r>
      <w:r>
        <w:rPr>
          <w:spacing w:val="-6"/>
        </w:rPr>
        <w:t xml:space="preserve"> </w:t>
      </w:r>
      <w:r>
        <w:rPr>
          <w:spacing w:val="-2"/>
        </w:rPr>
        <w:t>розробки.</w:t>
      </w:r>
    </w:p>
    <w:p w:rsidR="00EC452A" w:rsidRDefault="00000000">
      <w:pPr>
        <w:pStyle w:val="a3"/>
        <w:spacing w:before="69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2102756</wp:posOffset>
            </wp:positionH>
            <wp:positionV relativeFrom="paragraph">
              <wp:posOffset>205141</wp:posOffset>
            </wp:positionV>
            <wp:extent cx="3366135" cy="210235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6135" cy="2102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452A" w:rsidRDefault="00EC452A">
      <w:pPr>
        <w:pStyle w:val="a3"/>
        <w:spacing w:before="211"/>
      </w:pPr>
    </w:p>
    <w:p w:rsidR="00EC452A" w:rsidRDefault="00000000">
      <w:pPr>
        <w:pStyle w:val="a3"/>
        <w:ind w:left="1182" w:right="1306"/>
        <w:jc w:val="center"/>
      </w:pPr>
      <w:r>
        <w:t>Рис.</w:t>
      </w:r>
      <w:r>
        <w:rPr>
          <w:spacing w:val="-11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Виконання</w:t>
      </w:r>
      <w:r>
        <w:rPr>
          <w:spacing w:val="-9"/>
        </w:rPr>
        <w:t xml:space="preserve"> </w:t>
      </w:r>
      <w:r>
        <w:rPr>
          <w:spacing w:val="-2"/>
        </w:rPr>
        <w:t>програми</w:t>
      </w:r>
    </w:p>
    <w:p w:rsidR="00EC452A" w:rsidRDefault="00EC452A">
      <w:pPr>
        <w:jc w:val="center"/>
        <w:sectPr w:rsidR="00EC452A" w:rsidSect="00CF4F61">
          <w:pgSz w:w="11920" w:h="16840"/>
          <w:pgMar w:top="940" w:right="780" w:bottom="280" w:left="1020" w:header="708" w:footer="708" w:gutter="0"/>
          <w:cols w:space="720"/>
        </w:sectPr>
      </w:pPr>
    </w:p>
    <w:p w:rsidR="009D51F5" w:rsidRDefault="00000000">
      <w:pPr>
        <w:spacing w:before="74" w:line="288" w:lineRule="auto"/>
        <w:ind w:left="112" w:right="206"/>
        <w:jc w:val="both"/>
        <w:rPr>
          <w:rFonts w:ascii="Arial" w:hAnsi="Arial" w:cs="Arial"/>
          <w:color w:val="1155CC"/>
          <w:sz w:val="20"/>
          <w:szCs w:val="20"/>
          <w:u w:val="single"/>
        </w:rPr>
      </w:pPr>
      <w:r>
        <w:rPr>
          <w:b/>
          <w:sz w:val="24"/>
        </w:rPr>
        <w:lastRenderedPageBreak/>
        <w:t xml:space="preserve">Посилання на </w:t>
      </w:r>
      <w:proofErr w:type="spellStart"/>
      <w:r>
        <w:rPr>
          <w:b/>
          <w:sz w:val="24"/>
        </w:rPr>
        <w:t>GitHub</w:t>
      </w:r>
      <w:proofErr w:type="spellEnd"/>
      <w:r>
        <w:rPr>
          <w:b/>
          <w:sz w:val="24"/>
        </w:rPr>
        <w:t xml:space="preserve">-репозиторій із кодом: </w:t>
      </w:r>
      <w:hyperlink r:id="rId5" w:tgtFrame="_blank" w:history="1">
        <w:r w:rsidR="009D51F5">
          <w:rPr>
            <w:rStyle w:val="a5"/>
            <w:rFonts w:ascii="Arial" w:hAnsi="Arial" w:cs="Arial"/>
            <w:sz w:val="20"/>
            <w:szCs w:val="20"/>
          </w:rPr>
          <w:t>https://github.com/Bohdan32</w:t>
        </w:r>
      </w:hyperlink>
    </w:p>
    <w:p w:rsidR="00EC452A" w:rsidRDefault="00000000">
      <w:pPr>
        <w:spacing w:before="74" w:line="288" w:lineRule="auto"/>
        <w:ind w:left="112" w:right="206"/>
        <w:jc w:val="both"/>
        <w:rPr>
          <w:sz w:val="24"/>
        </w:rPr>
      </w:pPr>
      <w:r>
        <w:rPr>
          <w:b/>
          <w:sz w:val="24"/>
        </w:rPr>
        <w:t xml:space="preserve">Висновки: </w:t>
      </w:r>
      <w:r>
        <w:rPr>
          <w:sz w:val="24"/>
        </w:rPr>
        <w:t xml:space="preserve">Я створив </w:t>
      </w:r>
      <w:proofErr w:type="spellStart"/>
      <w:r>
        <w:rPr>
          <w:sz w:val="24"/>
        </w:rPr>
        <w:t>проєкт</w:t>
      </w:r>
      <w:proofErr w:type="spellEnd"/>
      <w:r>
        <w:rPr>
          <w:sz w:val="24"/>
        </w:rPr>
        <w:t xml:space="preserve">, який надав мені цінний досвід роботи з API, дизайну користувацького інтерфейсу, </w:t>
      </w:r>
      <w:proofErr w:type="spellStart"/>
      <w:r>
        <w:rPr>
          <w:sz w:val="24"/>
        </w:rPr>
        <w:t>валідації</w:t>
      </w:r>
      <w:proofErr w:type="spellEnd"/>
      <w:r>
        <w:rPr>
          <w:sz w:val="24"/>
        </w:rPr>
        <w:t xml:space="preserve"> введення, обробки помилок та тестування.</w:t>
      </w:r>
    </w:p>
    <w:sectPr w:rsidR="00EC452A">
      <w:pgSz w:w="11920" w:h="16840"/>
      <w:pgMar w:top="940" w:right="780" w:bottom="280" w:left="10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452A"/>
    <w:rsid w:val="009D51F5"/>
    <w:rsid w:val="00CF4F61"/>
    <w:rsid w:val="00EC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C7A82"/>
  <w15:docId w15:val="{32E1545B-049E-499A-9D08-B4495FDD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semiHidden/>
    <w:unhideWhenUsed/>
    <w:rsid w:val="009D51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ohdan32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1784</Words>
  <Characters>1018</Characters>
  <Application>Microsoft Office Word</Application>
  <DocSecurity>0</DocSecurity>
  <Lines>8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СМП_7</dc:title>
  <cp:lastModifiedBy>Сергій Пазюк</cp:lastModifiedBy>
  <cp:revision>2</cp:revision>
  <dcterms:created xsi:type="dcterms:W3CDTF">2023-12-10T15:59:00Z</dcterms:created>
  <dcterms:modified xsi:type="dcterms:W3CDTF">2023-12-10T16:03:00Z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2023-12-06T00:00:00Z</vt:filetime>
  </property>
  <property fmtid="{D5CDD505-2E9C-101B-9397-08002B2CF9AE}" pid="3" name="Creator">
    <vt:lpwstr>Pages</vt:lpwstr>
  </property>
  <property fmtid="{D5CDD505-2E9C-101B-9397-08002B2CF9AE}" pid="4" name="LastSaved">
    <vt:filetime>2023-12-10T00:00:00Z</vt:filetime>
  </property>
  <property fmtid="{D5CDD505-2E9C-101B-9397-08002B2CF9AE}" pid="5" name="Producer">
    <vt:lpwstr>macOS Version 14.1.2 (Build 23B92) Quartz PDFContext</vt:lpwstr>
  </property>
</Properties>
</file>