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C386E" w14:textId="5355A4F9" w:rsidR="00B56821" w:rsidRDefault="00D44FC2">
      <w:r>
        <w:t>Omega Group</w:t>
      </w:r>
    </w:p>
    <w:p w14:paraId="17A6CD5C" w14:textId="7193AC4C" w:rsidR="00D44FC2" w:rsidRDefault="00D44FC2">
      <w:r>
        <w:t>Dr. Dickerson</w:t>
      </w:r>
    </w:p>
    <w:p w14:paraId="4945D89E" w14:textId="519EC495" w:rsidR="00D44FC2" w:rsidRDefault="00D44FC2">
      <w:r>
        <w:t>Junior Design</w:t>
      </w:r>
    </w:p>
    <w:p w14:paraId="52E8657D" w14:textId="1DEFECE9" w:rsidR="00D44FC2" w:rsidRDefault="00D44FC2">
      <w:r>
        <w:t>12/3/2020</w:t>
      </w:r>
    </w:p>
    <w:p w14:paraId="186058C6" w14:textId="0252DE50" w:rsidR="00D44FC2" w:rsidRPr="00D44FC2" w:rsidRDefault="00D44FC2" w:rsidP="00D44FC2">
      <w:pPr>
        <w:jc w:val="center"/>
        <w:rPr>
          <w:b/>
          <w:bCs/>
          <w:sz w:val="44"/>
          <w:szCs w:val="44"/>
        </w:rPr>
      </w:pPr>
      <w:r w:rsidRPr="00D44FC2">
        <w:rPr>
          <w:b/>
          <w:bCs/>
          <w:sz w:val="44"/>
          <w:szCs w:val="44"/>
        </w:rPr>
        <w:t>Final Report</w:t>
      </w:r>
    </w:p>
    <w:p w14:paraId="7F968E16" w14:textId="569C2ECF" w:rsidR="00D44FC2" w:rsidRDefault="00D44FC2" w:rsidP="00D44FC2">
      <w:pPr>
        <w:rPr>
          <w:b/>
          <w:bCs/>
        </w:rPr>
      </w:pPr>
      <w:r w:rsidRPr="00D44FC2">
        <w:rPr>
          <w:b/>
          <w:bCs/>
        </w:rPr>
        <w:t>Design Overview</w:t>
      </w:r>
    </w:p>
    <w:p w14:paraId="1CA227E9" w14:textId="2C505202" w:rsidR="00D44FC2" w:rsidRPr="00D44FC2" w:rsidRDefault="003D7598" w:rsidP="003D7598">
      <w:r>
        <w:t xml:space="preserve">For our final design for the Bop-It project, we used a button, joystick, and a tilt sensor for our three inputs. The button </w:t>
      </w:r>
      <w:r w:rsidR="001A5F1F">
        <w:t>and the tilt sensor are simply pressed and tilted whenever they are selected by the system. However, when the joystick is selected, an LED will light up and the user must push the joystick in</w:t>
      </w:r>
      <w:r w:rsidR="00405453">
        <w:t xml:space="preserve"> the direction of that LED. </w:t>
      </w:r>
      <w:r w:rsidR="007D6EAF">
        <w:t xml:space="preserve">The LEDs and the sequence of tasks to complete are all pseudo randomly generated. </w:t>
      </w:r>
      <w:r w:rsidR="00405453">
        <w:t xml:space="preserve">The score and time left in the round are displayed on 8 seven segment displays. </w:t>
      </w:r>
      <w:r w:rsidR="00720CCD">
        <w:t>A speaker is used to notify the user of which input is required to beat the round. If the user selects the wrong input</w:t>
      </w:r>
      <w:r w:rsidR="009B7A53">
        <w:t xml:space="preserve"> or the time runs out</w:t>
      </w:r>
      <w:r w:rsidR="00720CCD">
        <w:t xml:space="preserve">, they </w:t>
      </w:r>
      <w:r w:rsidR="009B7A53">
        <w:t>lose,</w:t>
      </w:r>
      <w:r w:rsidR="00720CCD">
        <w:t xml:space="preserve"> and the final score is display</w:t>
      </w:r>
      <w:r w:rsidR="007D6EAF">
        <w:t>ed</w:t>
      </w:r>
      <w:r w:rsidR="00720CCD">
        <w:t xml:space="preserve">. Every couple </w:t>
      </w:r>
      <w:r w:rsidR="007D6EAF">
        <w:t xml:space="preserve">of </w:t>
      </w:r>
      <w:r w:rsidR="00720CCD">
        <w:t xml:space="preserve">rounds the </w:t>
      </w:r>
      <w:r w:rsidR="009B7A53">
        <w:t xml:space="preserve">time given to provide the correct input reduces. </w:t>
      </w:r>
    </w:p>
    <w:p w14:paraId="030FFCEB" w14:textId="223BB24F" w:rsidR="00D44FC2" w:rsidRDefault="00D44FC2" w:rsidP="00D44FC2">
      <w:pPr>
        <w:rPr>
          <w:b/>
          <w:bCs/>
        </w:rPr>
      </w:pPr>
      <w:r w:rsidRPr="00D44FC2">
        <w:rPr>
          <w:b/>
          <w:bCs/>
        </w:rPr>
        <w:t>Design Verification</w:t>
      </w:r>
    </w:p>
    <w:p w14:paraId="673435AC" w14:textId="7F3537C5" w:rsidR="009B7A53" w:rsidRDefault="009B7A53" w:rsidP="00D44FC2">
      <w:r>
        <w:t>To verify our design, we started by implementing one component at a time. First</w:t>
      </w:r>
      <w:r w:rsidR="00FD243D">
        <w:t>,</w:t>
      </w:r>
      <w:r>
        <w:t xml:space="preserve"> we started with the joystick, since we deemed that this would be the most difficult. </w:t>
      </w:r>
      <w:r w:rsidR="00FD243D">
        <w:t xml:space="preserve">We set the joystick up according to the example at </w:t>
      </w:r>
      <w:hyperlink r:id="rId5" w:history="1">
        <w:r w:rsidR="00FD243D" w:rsidRPr="0093708A">
          <w:rPr>
            <w:rStyle w:val="Hyperlink"/>
          </w:rPr>
          <w:t>https://www.arduino.cc/en/Tutorial/BuiltInExamples/JoystickMouseControl</w:t>
        </w:r>
      </w:hyperlink>
      <w:r w:rsidR="00FD243D">
        <w:t xml:space="preserve">. </w:t>
      </w:r>
      <w:r w:rsidR="00E2078A">
        <w:t xml:space="preserve">However, instead of an Arduino, we used a ATmega328 microcontroller. </w:t>
      </w:r>
      <w:r w:rsidR="00FD243D">
        <w:t>Next, we verified the x and y axis inputs using the serial monitor on the Arduino software.</w:t>
      </w:r>
    </w:p>
    <w:p w14:paraId="73606CB6" w14:textId="5537852A" w:rsidR="00FD243D" w:rsidRDefault="00FD243D" w:rsidP="00D44FC2"/>
    <w:p w14:paraId="7E747E18" w14:textId="36097B13" w:rsidR="00FD243D" w:rsidRDefault="00FD243D" w:rsidP="00D44FC2">
      <w:r>
        <w:rPr>
          <w:noProof/>
        </w:rPr>
        <w:drawing>
          <wp:inline distT="0" distB="0" distL="0" distR="0" wp14:anchorId="0C03297D" wp14:editId="18FE3C35">
            <wp:extent cx="3299460" cy="2750606"/>
            <wp:effectExtent l="0" t="0" r="0" b="0"/>
            <wp:docPr id="1" name="Picture 1" descr="joystickMouse 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ystickMouse sch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6943" cy="2781854"/>
                    </a:xfrm>
                    <a:prstGeom prst="rect">
                      <a:avLst/>
                    </a:prstGeom>
                    <a:noFill/>
                    <a:ln>
                      <a:noFill/>
                    </a:ln>
                  </pic:spPr>
                </pic:pic>
              </a:graphicData>
            </a:graphic>
          </wp:inline>
        </w:drawing>
      </w:r>
    </w:p>
    <w:p w14:paraId="24C363C4" w14:textId="3F19698A" w:rsidR="00FD243D" w:rsidRDefault="00FD243D" w:rsidP="00D44FC2">
      <w:r>
        <w:lastRenderedPageBreak/>
        <w:t xml:space="preserve">The next step was to add the screen. </w:t>
      </w:r>
      <w:r w:rsidR="00B25A78">
        <w:t>We connected the screen to the joystick circuit</w:t>
      </w:r>
      <w:r w:rsidR="00601D68">
        <w:t xml:space="preserve"> using the example at </w:t>
      </w:r>
      <w:hyperlink r:id="rId7" w:history="1">
        <w:r w:rsidR="00601D68" w:rsidRPr="0093708A">
          <w:rPr>
            <w:rStyle w:val="Hyperlink"/>
          </w:rPr>
          <w:t>https://www.instructables.com/Arduino-and-MAX7219-8-Digit-7-Segment-BCD-Counter/</w:t>
        </w:r>
      </w:hyperlink>
      <w:r w:rsidR="00601D68">
        <w:t xml:space="preserve">. </w:t>
      </w:r>
      <w:r w:rsidR="00E2078A">
        <w:t>We read in the joystick’s x and y axis values and display them on the screen:</w:t>
      </w:r>
    </w:p>
    <w:p w14:paraId="4CF2A853" w14:textId="13AEEDAF" w:rsidR="00E2078A" w:rsidRDefault="00E2078A" w:rsidP="00D44FC2">
      <w:r w:rsidRPr="00E2078A">
        <w:rPr>
          <w:noProof/>
        </w:rPr>
        <w:drawing>
          <wp:inline distT="0" distB="0" distL="0" distR="0" wp14:anchorId="657E9CFE" wp14:editId="2A40D16C">
            <wp:extent cx="2360295" cy="31470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0295" cy="3147060"/>
                    </a:xfrm>
                    <a:prstGeom prst="rect">
                      <a:avLst/>
                    </a:prstGeom>
                  </pic:spPr>
                </pic:pic>
              </a:graphicData>
            </a:graphic>
          </wp:inline>
        </w:drawing>
      </w:r>
    </w:p>
    <w:p w14:paraId="38E1170F" w14:textId="06077370" w:rsidR="00E2078A" w:rsidRDefault="00E2078A" w:rsidP="00D44FC2">
      <w:r>
        <w:t>Our next goal was to work in the LED’s for the joystick, timer, score</w:t>
      </w:r>
      <w:r w:rsidR="00CA0583">
        <w:t>, and button</w:t>
      </w:r>
      <w:r>
        <w:t xml:space="preserve"> for our breadboard verification. We added the LED’s and </w:t>
      </w:r>
      <w:r w:rsidR="00CA0583">
        <w:t>added code</w:t>
      </w:r>
      <w:r>
        <w:t xml:space="preserve"> to randomly assign one to be lit up. We section the joystick’s x and y axis and gave each LED its own quadrant. The breadboard model now had </w:t>
      </w:r>
      <w:r w:rsidR="00CA0583">
        <w:t>two</w:t>
      </w:r>
      <w:r>
        <w:t xml:space="preserve"> of our inputs working as a standalone game: </w:t>
      </w:r>
    </w:p>
    <w:p w14:paraId="23E2A8B8" w14:textId="66E43DC4" w:rsidR="00E2078A" w:rsidRDefault="00E2078A" w:rsidP="00D44FC2">
      <w:r w:rsidRPr="00E2078A">
        <w:rPr>
          <w:noProof/>
        </w:rPr>
        <w:drawing>
          <wp:inline distT="0" distB="0" distL="0" distR="0" wp14:anchorId="53EAC94F" wp14:editId="3A1818AF">
            <wp:extent cx="4279392"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42209" r="-1390" b="20796"/>
                    <a:stretch/>
                  </pic:blipFill>
                  <pic:spPr bwMode="auto">
                    <a:xfrm>
                      <a:off x="0" y="0"/>
                      <a:ext cx="4374001" cy="3364616"/>
                    </a:xfrm>
                    <a:prstGeom prst="rect">
                      <a:avLst/>
                    </a:prstGeom>
                    <a:ln>
                      <a:noFill/>
                    </a:ln>
                    <a:extLst>
                      <a:ext uri="{53640926-AAD7-44D8-BBD7-CCE9431645EC}">
                        <a14:shadowObscured xmlns:a14="http://schemas.microsoft.com/office/drawing/2010/main"/>
                      </a:ext>
                    </a:extLst>
                  </pic:spPr>
                </pic:pic>
              </a:graphicData>
            </a:graphic>
          </wp:inline>
        </w:drawing>
      </w:r>
    </w:p>
    <w:p w14:paraId="11A0D304" w14:textId="77777777" w:rsidR="00271A7B" w:rsidRDefault="00CA0583" w:rsidP="00D44FC2">
      <w:r>
        <w:lastRenderedPageBreak/>
        <w:t xml:space="preserve">Our last step in the breadboard verification was to </w:t>
      </w:r>
      <w:r w:rsidR="00271A7B">
        <w:t>acquire a tilt sensor, speaker, add them to the circuit, and create functions for both. Once we incorporated everything, we tested the functionality by testing every possible combination of requested input vs what the user selected. For example, we would push the joystick up whenever the tilt input was required to make sure the game recognized that as a loss. Below is the final breadboarded version:</w:t>
      </w:r>
    </w:p>
    <w:p w14:paraId="5D227D3D" w14:textId="671460F1" w:rsidR="00CA0583" w:rsidRDefault="00271A7B" w:rsidP="00D44FC2">
      <w:r>
        <w:t xml:space="preserve"> </w:t>
      </w:r>
      <w:r w:rsidRPr="00271A7B">
        <w:rPr>
          <w:noProof/>
        </w:rPr>
        <w:drawing>
          <wp:inline distT="0" distB="0" distL="0" distR="0" wp14:anchorId="13D7E81A" wp14:editId="2059F06D">
            <wp:extent cx="3992880" cy="3878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30649" r="158" b="22222"/>
                    <a:stretch/>
                  </pic:blipFill>
                  <pic:spPr bwMode="auto">
                    <a:xfrm>
                      <a:off x="0" y="0"/>
                      <a:ext cx="3992880" cy="3878580"/>
                    </a:xfrm>
                    <a:prstGeom prst="rect">
                      <a:avLst/>
                    </a:prstGeom>
                    <a:ln>
                      <a:noFill/>
                    </a:ln>
                    <a:extLst>
                      <a:ext uri="{53640926-AAD7-44D8-BBD7-CCE9431645EC}">
                        <a14:shadowObscured xmlns:a14="http://schemas.microsoft.com/office/drawing/2010/main"/>
                      </a:ext>
                    </a:extLst>
                  </pic:spPr>
                </pic:pic>
              </a:graphicData>
            </a:graphic>
          </wp:inline>
        </w:drawing>
      </w:r>
    </w:p>
    <w:p w14:paraId="5E08A6DD" w14:textId="77777777" w:rsidR="0074328D" w:rsidRPr="009B7A53" w:rsidRDefault="0074328D" w:rsidP="00D44FC2"/>
    <w:p w14:paraId="0BB78DD8" w14:textId="5215D99D" w:rsidR="00D44FC2" w:rsidRDefault="00D44FC2" w:rsidP="00D44FC2">
      <w:pPr>
        <w:rPr>
          <w:b/>
          <w:bCs/>
        </w:rPr>
      </w:pPr>
      <w:r w:rsidRPr="00D44FC2">
        <w:rPr>
          <w:b/>
          <w:bCs/>
        </w:rPr>
        <w:t>Electronic Design Implementation</w:t>
      </w:r>
    </w:p>
    <w:p w14:paraId="58244E01" w14:textId="77777777" w:rsidR="0027528B" w:rsidRPr="00263BF5" w:rsidRDefault="0027528B" w:rsidP="0027528B">
      <w:pPr>
        <w:rPr>
          <w:b/>
          <w:bCs/>
          <w:sz w:val="48"/>
          <w:szCs w:val="48"/>
        </w:rPr>
      </w:pPr>
      <w:r>
        <w:rPr>
          <w:b/>
          <w:bCs/>
          <w:sz w:val="48"/>
          <w:szCs w:val="48"/>
        </w:rPr>
        <w:t>Need to do.</w:t>
      </w:r>
    </w:p>
    <w:p w14:paraId="2B4A301B" w14:textId="77777777" w:rsidR="0027528B" w:rsidRPr="00D44FC2" w:rsidRDefault="0027528B" w:rsidP="00D44FC2">
      <w:pPr>
        <w:rPr>
          <w:b/>
          <w:bCs/>
        </w:rPr>
      </w:pPr>
    </w:p>
    <w:p w14:paraId="0F99FBC3" w14:textId="723591EC" w:rsidR="00D44FC2" w:rsidRDefault="00D44FC2" w:rsidP="00D44FC2">
      <w:pPr>
        <w:rPr>
          <w:b/>
          <w:bCs/>
        </w:rPr>
      </w:pPr>
      <w:r w:rsidRPr="00D44FC2">
        <w:rPr>
          <w:b/>
          <w:bCs/>
        </w:rPr>
        <w:t>Software Implementation</w:t>
      </w:r>
    </w:p>
    <w:p w14:paraId="1B4D84F6" w14:textId="77777777" w:rsidR="0027528B" w:rsidRDefault="0027528B" w:rsidP="0027528B">
      <w:r>
        <w:t>To write the code for the microcontroller, we used the Arduino software and the built-in libraries for our components. In the setup section of our code, we initialize our inputs and outputs, they are:</w:t>
      </w:r>
    </w:p>
    <w:p w14:paraId="07F29136" w14:textId="77777777" w:rsidR="0027528B" w:rsidRDefault="0027528B" w:rsidP="0027528B">
      <w:pPr>
        <w:pStyle w:val="ListParagraph"/>
        <w:numPr>
          <w:ilvl w:val="0"/>
          <w:numId w:val="2"/>
        </w:numPr>
      </w:pPr>
      <w:r>
        <w:t>Output Pins:</w:t>
      </w:r>
    </w:p>
    <w:p w14:paraId="7FB96ECC" w14:textId="77777777" w:rsidR="0027528B" w:rsidRDefault="0027528B" w:rsidP="0027528B">
      <w:pPr>
        <w:pStyle w:val="ListParagraph"/>
      </w:pPr>
      <w:r>
        <w:t>4 LEDs</w:t>
      </w:r>
    </w:p>
    <w:p w14:paraId="07DC926E" w14:textId="77777777" w:rsidR="0027528B" w:rsidRDefault="0027528B" w:rsidP="0027528B">
      <w:pPr>
        <w:pStyle w:val="ListParagraph"/>
      </w:pPr>
      <w:r>
        <w:t>Speaker</w:t>
      </w:r>
    </w:p>
    <w:p w14:paraId="33EA456D" w14:textId="77777777" w:rsidR="0027528B" w:rsidRDefault="0027528B" w:rsidP="0027528B">
      <w:pPr>
        <w:pStyle w:val="ListParagraph"/>
      </w:pPr>
      <w:r>
        <w:t>Screen</w:t>
      </w:r>
    </w:p>
    <w:p w14:paraId="3D763AAB" w14:textId="77777777" w:rsidR="0027528B" w:rsidRDefault="0027528B" w:rsidP="0027528B">
      <w:pPr>
        <w:pStyle w:val="ListParagraph"/>
      </w:pPr>
    </w:p>
    <w:p w14:paraId="7BB58450" w14:textId="77777777" w:rsidR="0027528B" w:rsidRDefault="0027528B" w:rsidP="0027528B">
      <w:pPr>
        <w:pStyle w:val="ListParagraph"/>
        <w:numPr>
          <w:ilvl w:val="0"/>
          <w:numId w:val="2"/>
        </w:numPr>
      </w:pPr>
      <w:r>
        <w:t>Input Pins:</w:t>
      </w:r>
    </w:p>
    <w:p w14:paraId="7DA1FB3A" w14:textId="77777777" w:rsidR="0027528B" w:rsidRDefault="0027528B" w:rsidP="0027528B">
      <w:pPr>
        <w:pStyle w:val="ListParagraph"/>
      </w:pPr>
      <w:r>
        <w:lastRenderedPageBreak/>
        <w:t>Joystick</w:t>
      </w:r>
    </w:p>
    <w:p w14:paraId="4A2FDE2D" w14:textId="77777777" w:rsidR="0027528B" w:rsidRDefault="0027528B" w:rsidP="0027528B">
      <w:pPr>
        <w:pStyle w:val="ListParagraph"/>
      </w:pPr>
      <w:r>
        <w:t>Button</w:t>
      </w:r>
    </w:p>
    <w:p w14:paraId="296B32CD" w14:textId="77777777" w:rsidR="0027528B" w:rsidRDefault="0027528B" w:rsidP="0027528B">
      <w:pPr>
        <w:pStyle w:val="ListParagraph"/>
      </w:pPr>
      <w:r>
        <w:t>Tilt Sensor</w:t>
      </w:r>
    </w:p>
    <w:p w14:paraId="10889CC5" w14:textId="77777777" w:rsidR="0027528B" w:rsidRDefault="0027528B" w:rsidP="0027528B">
      <w:r>
        <w:t xml:space="preserve">Also, in the setup section, we define the variables needed, such as the user’s score and time per round. We also incorporated a </w:t>
      </w:r>
      <w:proofErr w:type="spellStart"/>
      <w:r>
        <w:t>start up</w:t>
      </w:r>
      <w:proofErr w:type="spellEnd"/>
      <w:r>
        <w:t xml:space="preserve"> tune that the speaker plays and defined objects corresponding to the joystick and display.</w:t>
      </w:r>
    </w:p>
    <w:p w14:paraId="63F2F12E" w14:textId="77777777" w:rsidR="0027528B" w:rsidRDefault="0027528B" w:rsidP="0027528B">
      <w:r>
        <w:t>The loop section of our code is where the game repeats. Here we seed our random function by using the input to an analog pin that is not being used. We then use the random function to get a number between 1-3 to select which of the three inputs are to be used. Before the appropriate function call is made, a frequency is played to the user to let them know which input is the correct one. Every ten rounds the user passes, the time per round is reduced by one second. This leaves them with one second in the last ten rounds of the game.</w:t>
      </w:r>
    </w:p>
    <w:p w14:paraId="7A1B53B7" w14:textId="77777777" w:rsidR="0027528B" w:rsidRDefault="0027528B" w:rsidP="0027528B">
      <w:r>
        <w:t>There are 8 other functions used in our code:</w:t>
      </w:r>
    </w:p>
    <w:p w14:paraId="056783CD" w14:textId="77777777" w:rsidR="0027528B" w:rsidRDefault="0027528B" w:rsidP="0027528B">
      <w:pPr>
        <w:pStyle w:val="ListParagraph"/>
        <w:numPr>
          <w:ilvl w:val="0"/>
          <w:numId w:val="2"/>
        </w:numPr>
      </w:pPr>
      <w:proofErr w:type="spellStart"/>
      <w:r>
        <w:t>HexToBCD</w:t>
      </w:r>
      <w:proofErr w:type="spellEnd"/>
    </w:p>
    <w:p w14:paraId="6F380DBC" w14:textId="77777777" w:rsidR="0027528B" w:rsidRDefault="0027528B" w:rsidP="0027528B">
      <w:pPr>
        <w:pStyle w:val="ListParagraph"/>
      </w:pPr>
      <w:r>
        <w:t>This function converts a decimal to binary-coded-decimal. This is used to output the right numbers to the display.</w:t>
      </w:r>
    </w:p>
    <w:p w14:paraId="5473E353" w14:textId="77777777" w:rsidR="0027528B" w:rsidRDefault="0027528B" w:rsidP="0027528B">
      <w:pPr>
        <w:pStyle w:val="ListParagraph"/>
        <w:numPr>
          <w:ilvl w:val="0"/>
          <w:numId w:val="2"/>
        </w:numPr>
      </w:pPr>
      <w:proofErr w:type="spellStart"/>
      <w:r>
        <w:t>getJoystickAndScore</w:t>
      </w:r>
      <w:proofErr w:type="spellEnd"/>
    </w:p>
    <w:p w14:paraId="7CE4D512" w14:textId="77777777" w:rsidR="0027528B" w:rsidRDefault="0027528B" w:rsidP="0027528B">
      <w:pPr>
        <w:pStyle w:val="ListParagraph"/>
      </w:pPr>
      <w:r>
        <w:t>This function is called whenever the joystick input is randomly selected. Inside, another random number between 1-4 is generated to select a LED to light up. This LED corresponds to a quadrant of the joystick. If the user pushes the stick towards this LED, the score is increment by one and the next level is started. If they select the wrong input, or the time runs out, they lose and the game ends.</w:t>
      </w:r>
    </w:p>
    <w:p w14:paraId="71CEFF49" w14:textId="77777777" w:rsidR="0027528B" w:rsidRDefault="0027528B" w:rsidP="0027528B">
      <w:pPr>
        <w:pStyle w:val="ListParagraph"/>
        <w:numPr>
          <w:ilvl w:val="0"/>
          <w:numId w:val="2"/>
        </w:numPr>
      </w:pPr>
      <w:proofErr w:type="spellStart"/>
      <w:r>
        <w:t>getButtonAndScore</w:t>
      </w:r>
      <w:proofErr w:type="spellEnd"/>
    </w:p>
    <w:p w14:paraId="2D247527" w14:textId="77777777" w:rsidR="0027528B" w:rsidRDefault="0027528B" w:rsidP="0027528B">
      <w:pPr>
        <w:pStyle w:val="ListParagraph"/>
      </w:pPr>
      <w:r>
        <w:t xml:space="preserve">Like the joystick code, this function is called whenever the button input is selected. If the user pushes the button in time, </w:t>
      </w:r>
      <w:r w:rsidRPr="00480CF9">
        <w:t>the score is increment by one and the next level is started. If they select the wrong input, or the time runs out, they lose and the game ends.</w:t>
      </w:r>
    </w:p>
    <w:p w14:paraId="6AAF26B7" w14:textId="77777777" w:rsidR="0027528B" w:rsidRDefault="0027528B" w:rsidP="0027528B">
      <w:pPr>
        <w:pStyle w:val="ListParagraph"/>
        <w:numPr>
          <w:ilvl w:val="0"/>
          <w:numId w:val="2"/>
        </w:numPr>
      </w:pPr>
      <w:proofErr w:type="spellStart"/>
      <w:r>
        <w:t>getTiltAndScore</w:t>
      </w:r>
      <w:proofErr w:type="spellEnd"/>
    </w:p>
    <w:p w14:paraId="5C6D3A9B" w14:textId="77777777" w:rsidR="0027528B" w:rsidRDefault="0027528B" w:rsidP="0027528B">
      <w:pPr>
        <w:pStyle w:val="ListParagraph"/>
      </w:pPr>
      <w:r>
        <w:t>This is the function for when the tilt sensor is randomly selected. The user must tilt the device within the allowed time to pass the level. If they do not, they fail.</w:t>
      </w:r>
    </w:p>
    <w:p w14:paraId="656E3D60" w14:textId="77777777" w:rsidR="0027528B" w:rsidRDefault="0027528B" w:rsidP="0027528B">
      <w:pPr>
        <w:pStyle w:val="ListParagraph"/>
        <w:numPr>
          <w:ilvl w:val="0"/>
          <w:numId w:val="2"/>
        </w:numPr>
      </w:pPr>
      <w:proofErr w:type="spellStart"/>
      <w:r>
        <w:t>updateScore</w:t>
      </w:r>
      <w:proofErr w:type="spellEnd"/>
    </w:p>
    <w:p w14:paraId="51356963" w14:textId="77777777" w:rsidR="0027528B" w:rsidRDefault="0027528B" w:rsidP="0027528B">
      <w:pPr>
        <w:pStyle w:val="ListParagraph"/>
      </w:pPr>
      <w:r>
        <w:t>This function updates the score to the display. It is called throughout the three input functions.</w:t>
      </w:r>
    </w:p>
    <w:p w14:paraId="0918C8D2" w14:textId="77777777" w:rsidR="0027528B" w:rsidRDefault="0027528B" w:rsidP="0027528B">
      <w:pPr>
        <w:pStyle w:val="ListParagraph"/>
        <w:numPr>
          <w:ilvl w:val="0"/>
          <w:numId w:val="2"/>
        </w:numPr>
      </w:pPr>
      <w:proofErr w:type="spellStart"/>
      <w:r>
        <w:t>endGame</w:t>
      </w:r>
      <w:proofErr w:type="spellEnd"/>
    </w:p>
    <w:p w14:paraId="16DCC934" w14:textId="77777777" w:rsidR="0027528B" w:rsidRDefault="0027528B" w:rsidP="0027528B">
      <w:pPr>
        <w:pStyle w:val="ListParagraph"/>
      </w:pPr>
      <w:r>
        <w:t>endgame is called whenever the player fails. The function plays a defeated melody, and the final score is displayed on the screen.</w:t>
      </w:r>
    </w:p>
    <w:p w14:paraId="2F1F8A1C" w14:textId="77777777" w:rsidR="0027528B" w:rsidRDefault="0027528B" w:rsidP="0027528B">
      <w:pPr>
        <w:pStyle w:val="ListParagraph"/>
        <w:numPr>
          <w:ilvl w:val="0"/>
          <w:numId w:val="2"/>
        </w:numPr>
      </w:pPr>
      <w:r>
        <w:t>winner</w:t>
      </w:r>
    </w:p>
    <w:p w14:paraId="6802332E" w14:textId="77777777" w:rsidR="0027528B" w:rsidRDefault="0027528B" w:rsidP="0027528B">
      <w:pPr>
        <w:pStyle w:val="ListParagraph"/>
      </w:pPr>
      <w:r>
        <w:t>This function is called if the user’s score reaches 99. The function plays a winning melody, and the final score is displayed.</w:t>
      </w:r>
    </w:p>
    <w:p w14:paraId="377251D7" w14:textId="77777777" w:rsidR="0027528B" w:rsidRDefault="0027528B" w:rsidP="0027528B">
      <w:pPr>
        <w:pStyle w:val="ListParagraph"/>
        <w:numPr>
          <w:ilvl w:val="0"/>
          <w:numId w:val="2"/>
        </w:numPr>
      </w:pPr>
      <w:proofErr w:type="spellStart"/>
      <w:r>
        <w:t>easterEggTone</w:t>
      </w:r>
      <w:proofErr w:type="spellEnd"/>
    </w:p>
    <w:p w14:paraId="37BA6EB0" w14:textId="353D4DD9" w:rsidR="0027528B" w:rsidRDefault="0027528B" w:rsidP="0027528B">
      <w:pPr>
        <w:pStyle w:val="ListParagraph"/>
      </w:pPr>
      <w:r>
        <w:t xml:space="preserve">If the user is on round 9, and they hold the button in while pressing the joystick left, the main theme from the super </w:t>
      </w:r>
      <w:proofErr w:type="spellStart"/>
      <w:r>
        <w:t>mario</w:t>
      </w:r>
      <w:proofErr w:type="spellEnd"/>
      <w:r>
        <w:t xml:space="preserve"> games will play from the speaker. We reworked the code at </w:t>
      </w:r>
      <w:hyperlink r:id="rId11" w:history="1">
        <w:r w:rsidRPr="00D20452">
          <w:rPr>
            <w:rStyle w:val="Hyperlink"/>
          </w:rPr>
          <w:t>https://create.arduino.cc/projecthub/jrance/super-mario-theme-song-w-piezo-buzzer-and-arduino-1cc2e4</w:t>
        </w:r>
      </w:hyperlink>
      <w:r>
        <w:t xml:space="preserve"> to achieve this.</w:t>
      </w:r>
    </w:p>
    <w:p w14:paraId="0BE06097" w14:textId="39E643C4" w:rsidR="0027528B" w:rsidRDefault="0027528B" w:rsidP="0027528B">
      <w:pPr>
        <w:pStyle w:val="ListParagraph"/>
      </w:pPr>
    </w:p>
    <w:p w14:paraId="51C297E9" w14:textId="314A9A17" w:rsidR="0027528B" w:rsidRDefault="0027528B" w:rsidP="0027528B">
      <w:pPr>
        <w:pStyle w:val="ListParagraph"/>
      </w:pPr>
    </w:p>
    <w:p w14:paraId="16063308" w14:textId="06E0891C" w:rsidR="0027528B" w:rsidRDefault="0027528B" w:rsidP="0027528B">
      <w:pPr>
        <w:pStyle w:val="ListParagraph"/>
      </w:pPr>
    </w:p>
    <w:p w14:paraId="6EF8AA6C" w14:textId="77777777" w:rsidR="0027528B" w:rsidRPr="00EF7B8F" w:rsidRDefault="0027528B" w:rsidP="0027528B">
      <w:pPr>
        <w:pStyle w:val="ListParagraph"/>
      </w:pPr>
    </w:p>
    <w:p w14:paraId="2E8C6DF1" w14:textId="56803292" w:rsidR="00D44FC2" w:rsidRDefault="00D44FC2" w:rsidP="00D44FC2">
      <w:pPr>
        <w:rPr>
          <w:b/>
          <w:bCs/>
        </w:rPr>
      </w:pPr>
      <w:r w:rsidRPr="00D44FC2">
        <w:rPr>
          <w:b/>
          <w:bCs/>
        </w:rPr>
        <w:t>Enclosure Design</w:t>
      </w:r>
    </w:p>
    <w:p w14:paraId="0F20FCEF" w14:textId="7F9413E5" w:rsidR="00263BF5" w:rsidRDefault="00263BF5" w:rsidP="00D44FC2">
      <w:pPr>
        <w:rPr>
          <w:b/>
          <w:bCs/>
        </w:rPr>
      </w:pPr>
    </w:p>
    <w:p w14:paraId="6ECC256F" w14:textId="443610F5" w:rsidR="00263BF5" w:rsidRPr="00263BF5" w:rsidRDefault="00263BF5" w:rsidP="00D44FC2">
      <w:pPr>
        <w:rPr>
          <w:b/>
          <w:bCs/>
          <w:sz w:val="48"/>
          <w:szCs w:val="48"/>
        </w:rPr>
      </w:pPr>
      <w:r>
        <w:rPr>
          <w:b/>
          <w:bCs/>
          <w:sz w:val="48"/>
          <w:szCs w:val="48"/>
        </w:rPr>
        <w:t>Need to do.</w:t>
      </w:r>
    </w:p>
    <w:p w14:paraId="25D55DE5" w14:textId="77777777" w:rsidR="000019AD" w:rsidRDefault="000019AD" w:rsidP="00D44FC2">
      <w:pPr>
        <w:rPr>
          <w:b/>
          <w:bCs/>
        </w:rPr>
      </w:pPr>
    </w:p>
    <w:p w14:paraId="16044823" w14:textId="77777777" w:rsidR="000019AD" w:rsidRDefault="000019AD" w:rsidP="00D44FC2">
      <w:pPr>
        <w:rPr>
          <w:b/>
          <w:bCs/>
        </w:rPr>
      </w:pPr>
    </w:p>
    <w:p w14:paraId="462ECE48" w14:textId="77777777" w:rsidR="000019AD" w:rsidRDefault="000019AD" w:rsidP="00D44FC2">
      <w:pPr>
        <w:rPr>
          <w:b/>
          <w:bCs/>
        </w:rPr>
      </w:pPr>
    </w:p>
    <w:p w14:paraId="4FFEFB3D" w14:textId="77777777" w:rsidR="000019AD" w:rsidRDefault="000019AD" w:rsidP="00D44FC2">
      <w:pPr>
        <w:rPr>
          <w:b/>
          <w:bCs/>
        </w:rPr>
      </w:pPr>
    </w:p>
    <w:p w14:paraId="0ACCD8D4" w14:textId="77777777" w:rsidR="000019AD" w:rsidRDefault="000019AD" w:rsidP="00D44FC2">
      <w:pPr>
        <w:rPr>
          <w:b/>
          <w:bCs/>
        </w:rPr>
      </w:pPr>
    </w:p>
    <w:p w14:paraId="73565894" w14:textId="77777777" w:rsidR="000019AD" w:rsidRDefault="000019AD" w:rsidP="00D44FC2">
      <w:pPr>
        <w:rPr>
          <w:b/>
          <w:bCs/>
        </w:rPr>
      </w:pPr>
    </w:p>
    <w:p w14:paraId="253C6EE9" w14:textId="77777777" w:rsidR="000019AD" w:rsidRDefault="000019AD" w:rsidP="00D44FC2">
      <w:pPr>
        <w:rPr>
          <w:b/>
          <w:bCs/>
        </w:rPr>
      </w:pPr>
    </w:p>
    <w:p w14:paraId="7D962016" w14:textId="77777777" w:rsidR="000019AD" w:rsidRDefault="000019AD" w:rsidP="00D44FC2">
      <w:pPr>
        <w:rPr>
          <w:b/>
          <w:bCs/>
        </w:rPr>
      </w:pPr>
    </w:p>
    <w:p w14:paraId="2C6AE477" w14:textId="77777777" w:rsidR="000019AD" w:rsidRDefault="000019AD" w:rsidP="00D44FC2">
      <w:pPr>
        <w:rPr>
          <w:b/>
          <w:bCs/>
        </w:rPr>
      </w:pPr>
    </w:p>
    <w:p w14:paraId="68A9C422" w14:textId="77777777" w:rsidR="000019AD" w:rsidRDefault="000019AD" w:rsidP="00D44FC2">
      <w:pPr>
        <w:rPr>
          <w:b/>
          <w:bCs/>
        </w:rPr>
      </w:pPr>
    </w:p>
    <w:p w14:paraId="5BD13CF6" w14:textId="77777777" w:rsidR="000019AD" w:rsidRDefault="000019AD" w:rsidP="00D44FC2">
      <w:pPr>
        <w:rPr>
          <w:b/>
          <w:bCs/>
        </w:rPr>
      </w:pPr>
    </w:p>
    <w:p w14:paraId="31B17C20" w14:textId="77777777" w:rsidR="000019AD" w:rsidRDefault="000019AD" w:rsidP="00D44FC2">
      <w:pPr>
        <w:rPr>
          <w:b/>
          <w:bCs/>
        </w:rPr>
      </w:pPr>
    </w:p>
    <w:p w14:paraId="7CDFFACA" w14:textId="77777777" w:rsidR="00263BF5" w:rsidRDefault="00263BF5" w:rsidP="00D44FC2">
      <w:pPr>
        <w:rPr>
          <w:b/>
          <w:bCs/>
        </w:rPr>
      </w:pPr>
    </w:p>
    <w:p w14:paraId="512DE258" w14:textId="77777777" w:rsidR="00263BF5" w:rsidRDefault="00263BF5" w:rsidP="00D44FC2">
      <w:pPr>
        <w:rPr>
          <w:b/>
          <w:bCs/>
        </w:rPr>
      </w:pPr>
    </w:p>
    <w:p w14:paraId="0AB53AF0" w14:textId="77777777" w:rsidR="00263BF5" w:rsidRDefault="00263BF5" w:rsidP="00D44FC2">
      <w:pPr>
        <w:rPr>
          <w:b/>
          <w:bCs/>
        </w:rPr>
      </w:pPr>
    </w:p>
    <w:p w14:paraId="2E3E022A" w14:textId="77777777" w:rsidR="00263BF5" w:rsidRDefault="00263BF5" w:rsidP="00D44FC2">
      <w:pPr>
        <w:rPr>
          <w:b/>
          <w:bCs/>
        </w:rPr>
      </w:pPr>
    </w:p>
    <w:p w14:paraId="5C1FBA17" w14:textId="77777777" w:rsidR="00263BF5" w:rsidRDefault="00263BF5" w:rsidP="00D44FC2">
      <w:pPr>
        <w:rPr>
          <w:b/>
          <w:bCs/>
        </w:rPr>
      </w:pPr>
    </w:p>
    <w:p w14:paraId="63F5C527" w14:textId="77777777" w:rsidR="00263BF5" w:rsidRDefault="00263BF5" w:rsidP="00D44FC2">
      <w:pPr>
        <w:rPr>
          <w:b/>
          <w:bCs/>
        </w:rPr>
      </w:pPr>
    </w:p>
    <w:p w14:paraId="216D0CBC" w14:textId="77777777" w:rsidR="00263BF5" w:rsidRDefault="00263BF5" w:rsidP="00D44FC2">
      <w:pPr>
        <w:rPr>
          <w:b/>
          <w:bCs/>
        </w:rPr>
      </w:pPr>
    </w:p>
    <w:p w14:paraId="4324183A" w14:textId="77777777" w:rsidR="00263BF5" w:rsidRDefault="00263BF5" w:rsidP="00D44FC2">
      <w:pPr>
        <w:rPr>
          <w:b/>
          <w:bCs/>
        </w:rPr>
      </w:pPr>
    </w:p>
    <w:p w14:paraId="6696D875" w14:textId="77777777" w:rsidR="00263BF5" w:rsidRDefault="00263BF5" w:rsidP="00D44FC2">
      <w:pPr>
        <w:rPr>
          <w:b/>
          <w:bCs/>
        </w:rPr>
      </w:pPr>
    </w:p>
    <w:p w14:paraId="0B96DCA0" w14:textId="77777777" w:rsidR="00263BF5" w:rsidRDefault="00263BF5" w:rsidP="00D44FC2">
      <w:pPr>
        <w:rPr>
          <w:b/>
          <w:bCs/>
        </w:rPr>
      </w:pPr>
    </w:p>
    <w:p w14:paraId="0640036A" w14:textId="77777777" w:rsidR="00263BF5" w:rsidRDefault="00263BF5" w:rsidP="00D44FC2">
      <w:pPr>
        <w:rPr>
          <w:b/>
          <w:bCs/>
        </w:rPr>
      </w:pPr>
    </w:p>
    <w:p w14:paraId="1BDB3DD3" w14:textId="77777777" w:rsidR="00263BF5" w:rsidRDefault="00263BF5" w:rsidP="00D44FC2">
      <w:pPr>
        <w:rPr>
          <w:b/>
          <w:bCs/>
        </w:rPr>
      </w:pPr>
    </w:p>
    <w:p w14:paraId="4BCB7AF0" w14:textId="77777777" w:rsidR="00263BF5" w:rsidRDefault="00263BF5" w:rsidP="00D44FC2">
      <w:pPr>
        <w:rPr>
          <w:b/>
          <w:bCs/>
        </w:rPr>
      </w:pPr>
    </w:p>
    <w:p w14:paraId="7BDB5E44" w14:textId="77777777" w:rsidR="00263BF5" w:rsidRDefault="00263BF5" w:rsidP="00D44FC2">
      <w:pPr>
        <w:rPr>
          <w:b/>
          <w:bCs/>
        </w:rPr>
      </w:pPr>
    </w:p>
    <w:p w14:paraId="25E3F4DF" w14:textId="58381DC8" w:rsidR="00D44FC2" w:rsidRDefault="00D44FC2" w:rsidP="00D44FC2">
      <w:pPr>
        <w:rPr>
          <w:b/>
          <w:bCs/>
        </w:rPr>
      </w:pPr>
      <w:r w:rsidRPr="00D44FC2">
        <w:rPr>
          <w:b/>
          <w:bCs/>
        </w:rPr>
        <w:t>Assembly and System Integration</w:t>
      </w:r>
    </w:p>
    <w:p w14:paraId="25CF7729" w14:textId="56097054" w:rsidR="000019AD" w:rsidRDefault="005F19A3" w:rsidP="00D44FC2">
      <w:r>
        <w:t>After our breadboard prototyping and b</w:t>
      </w:r>
      <w:r w:rsidR="000019AD">
        <w:t>efore assembly</w:t>
      </w:r>
      <w:r>
        <w:t>,</w:t>
      </w:r>
      <w:r w:rsidR="000019AD">
        <w:t xml:space="preserve"> we created a schematic and a PCB layout of the design that we intended to implement. The integration of all hardware components is a critical point in any engineering project.</w:t>
      </w:r>
    </w:p>
    <w:p w14:paraId="1EDAE031" w14:textId="4DD772B2" w:rsidR="000019AD" w:rsidRDefault="000019AD" w:rsidP="00D44FC2"/>
    <w:p w14:paraId="5D57F329" w14:textId="64270092" w:rsidR="000019AD" w:rsidRDefault="000019AD" w:rsidP="00D44FC2">
      <w:r>
        <w:t>Schematic:</w:t>
      </w:r>
    </w:p>
    <w:p w14:paraId="42AE1544" w14:textId="11E2B65D" w:rsidR="000019AD" w:rsidRPr="000019AD" w:rsidRDefault="000019AD" w:rsidP="00D44FC2">
      <w:r>
        <w:rPr>
          <w:noProof/>
        </w:rPr>
        <w:drawing>
          <wp:inline distT="0" distB="0" distL="0" distR="0" wp14:anchorId="7A93F50F" wp14:editId="33F93942">
            <wp:extent cx="5943600" cy="463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1690"/>
                    </a:xfrm>
                    <a:prstGeom prst="rect">
                      <a:avLst/>
                    </a:prstGeom>
                    <a:noFill/>
                    <a:ln>
                      <a:noFill/>
                    </a:ln>
                  </pic:spPr>
                </pic:pic>
              </a:graphicData>
            </a:graphic>
          </wp:inline>
        </w:drawing>
      </w:r>
    </w:p>
    <w:p w14:paraId="101D6C57" w14:textId="77777777" w:rsidR="000019AD" w:rsidRDefault="000019AD" w:rsidP="00D44FC2">
      <w:pPr>
        <w:rPr>
          <w:b/>
          <w:bCs/>
        </w:rPr>
      </w:pPr>
    </w:p>
    <w:p w14:paraId="38A6B3CD" w14:textId="77777777" w:rsidR="000019AD" w:rsidRDefault="000019AD" w:rsidP="00D44FC2">
      <w:pPr>
        <w:rPr>
          <w:b/>
          <w:bCs/>
        </w:rPr>
      </w:pPr>
    </w:p>
    <w:p w14:paraId="0CE45541" w14:textId="77777777" w:rsidR="000019AD" w:rsidRDefault="000019AD" w:rsidP="00D44FC2">
      <w:pPr>
        <w:rPr>
          <w:b/>
          <w:bCs/>
        </w:rPr>
      </w:pPr>
    </w:p>
    <w:p w14:paraId="63CB909D" w14:textId="77777777" w:rsidR="000019AD" w:rsidRDefault="000019AD" w:rsidP="00D44FC2">
      <w:pPr>
        <w:rPr>
          <w:b/>
          <w:bCs/>
        </w:rPr>
      </w:pPr>
    </w:p>
    <w:p w14:paraId="729289FE" w14:textId="77777777" w:rsidR="000019AD" w:rsidRDefault="000019AD" w:rsidP="00D44FC2">
      <w:pPr>
        <w:rPr>
          <w:b/>
          <w:bCs/>
        </w:rPr>
      </w:pPr>
    </w:p>
    <w:p w14:paraId="69309E3E" w14:textId="77777777" w:rsidR="000019AD" w:rsidRDefault="000019AD" w:rsidP="00D44FC2">
      <w:pPr>
        <w:rPr>
          <w:b/>
          <w:bCs/>
        </w:rPr>
      </w:pPr>
    </w:p>
    <w:p w14:paraId="50A39103" w14:textId="77777777" w:rsidR="005F19A3" w:rsidRDefault="005F19A3" w:rsidP="00D44FC2">
      <w:pPr>
        <w:rPr>
          <w:b/>
          <w:bCs/>
        </w:rPr>
      </w:pPr>
    </w:p>
    <w:p w14:paraId="73C99E63" w14:textId="43272AD9" w:rsidR="000019AD" w:rsidRDefault="000019AD" w:rsidP="00D44FC2">
      <w:r w:rsidRPr="000019AD">
        <w:t>PCB Layout</w:t>
      </w:r>
      <w:r>
        <w:t>:</w:t>
      </w:r>
    </w:p>
    <w:p w14:paraId="11B30960" w14:textId="333884F3" w:rsidR="000019AD" w:rsidRPr="000019AD" w:rsidRDefault="000019AD" w:rsidP="00D44FC2">
      <w:r>
        <w:rPr>
          <w:noProof/>
        </w:rPr>
        <w:drawing>
          <wp:inline distT="0" distB="0" distL="0" distR="0" wp14:anchorId="4BDA4D0A" wp14:editId="4122CCE9">
            <wp:extent cx="5943600"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3A9C52BB" w14:textId="77777777" w:rsidR="000019AD" w:rsidRDefault="000019AD" w:rsidP="00D44FC2">
      <w:pPr>
        <w:rPr>
          <w:b/>
          <w:bCs/>
        </w:rPr>
      </w:pPr>
    </w:p>
    <w:p w14:paraId="252D4510" w14:textId="521A9311" w:rsidR="000019AD" w:rsidRDefault="005F19A3" w:rsidP="00D44FC2">
      <w:r w:rsidRPr="005F19A3">
        <w:t>Afte</w:t>
      </w:r>
      <w:r>
        <w:t>r our team analyzed the schematic and PCB layout in depth, we agreed upon submitting the above design to the manufacturer. Once we got a hold of the physical PCB, we immediately began soldering and debugging, as shown below.</w:t>
      </w:r>
    </w:p>
    <w:p w14:paraId="6088CB24" w14:textId="7AE6075B" w:rsidR="005F19A3" w:rsidRDefault="005F19A3" w:rsidP="00D44FC2"/>
    <w:p w14:paraId="65B521BF" w14:textId="70DC879B" w:rsidR="005F19A3" w:rsidRDefault="005F19A3" w:rsidP="00D44FC2"/>
    <w:p w14:paraId="574B42BD" w14:textId="7D4C2931" w:rsidR="005F19A3" w:rsidRDefault="005F19A3" w:rsidP="00D44FC2"/>
    <w:p w14:paraId="6DD54983" w14:textId="2A722B97" w:rsidR="005F19A3" w:rsidRDefault="005F19A3" w:rsidP="00D44FC2"/>
    <w:p w14:paraId="78FF0336" w14:textId="6A2B3A22" w:rsidR="005F19A3" w:rsidRDefault="005F19A3" w:rsidP="00D44FC2"/>
    <w:p w14:paraId="17620C96" w14:textId="27898EFD" w:rsidR="005F19A3" w:rsidRDefault="005F19A3" w:rsidP="00D44FC2"/>
    <w:p w14:paraId="633F5819" w14:textId="1023AF45" w:rsidR="005F19A3" w:rsidRDefault="005F19A3" w:rsidP="00D44FC2"/>
    <w:p w14:paraId="4407AB08" w14:textId="753917E3" w:rsidR="005F19A3" w:rsidRDefault="005F19A3" w:rsidP="00D44FC2"/>
    <w:p w14:paraId="2A565255" w14:textId="4CA14BE3" w:rsidR="005F19A3" w:rsidRDefault="005F19A3" w:rsidP="00D44FC2"/>
    <w:p w14:paraId="62E92877" w14:textId="25C257BD" w:rsidR="005F19A3" w:rsidRDefault="005F19A3" w:rsidP="00D44FC2"/>
    <w:p w14:paraId="6BDE0317" w14:textId="4AC6EAC9" w:rsidR="005F19A3" w:rsidRDefault="005F19A3" w:rsidP="00D44FC2"/>
    <w:p w14:paraId="4C29FB75" w14:textId="5A920548" w:rsidR="00B12030" w:rsidRDefault="00B12030" w:rsidP="00D44FC2">
      <w:r>
        <w:t>Soldered PCB and Testing/Debugging:</w:t>
      </w:r>
    </w:p>
    <w:p w14:paraId="22DC6C8F" w14:textId="1CCBA6DB" w:rsidR="00B12030" w:rsidRDefault="005F19A3" w:rsidP="00D44FC2">
      <w:r>
        <w:rPr>
          <w:noProof/>
        </w:rPr>
        <w:drawing>
          <wp:inline distT="0" distB="0" distL="0" distR="0" wp14:anchorId="2C701D73" wp14:editId="3A903ED3">
            <wp:extent cx="5943600" cy="4457700"/>
            <wp:effectExtent l="800100" t="0" r="7810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a:scene3d>
                      <a:camera prst="orthographicFront">
                        <a:rot lat="0" lon="0" rev="5400000"/>
                      </a:camera>
                      <a:lightRig rig="threePt" dir="t"/>
                    </a:scene3d>
                  </pic:spPr>
                </pic:pic>
              </a:graphicData>
            </a:graphic>
          </wp:inline>
        </w:drawing>
      </w:r>
    </w:p>
    <w:p w14:paraId="4BCCDF66" w14:textId="5A9ED261" w:rsidR="00B12030" w:rsidRDefault="00B12030" w:rsidP="00D44FC2">
      <w:r>
        <w:t>Our initial testing took place without the voltage regulator circuit, we used a 5V battery to power the board. We did this so that we could isolate any potential problems. Many of the main components were handles off the PCB on a breadboard and we used a basic SPDT switch in place of our BIG RED BOP-IT BUTTON. All components were verified to be working so we moved to integrating this into our 3D printed enclosure and continue testing.</w:t>
      </w:r>
    </w:p>
    <w:p w14:paraId="1C0B4C10" w14:textId="7871C0D3" w:rsidR="005F19A3" w:rsidRDefault="005F19A3" w:rsidP="00D44FC2"/>
    <w:p w14:paraId="3EFF55A4" w14:textId="77777777" w:rsidR="005F19A3" w:rsidRDefault="005F19A3" w:rsidP="00D44FC2"/>
    <w:p w14:paraId="79A602D0" w14:textId="77777777" w:rsidR="00263BF5" w:rsidRDefault="00263BF5" w:rsidP="00D44FC2"/>
    <w:p w14:paraId="3BE65743" w14:textId="70C6CE03" w:rsidR="00D44FC2" w:rsidRDefault="00D44FC2" w:rsidP="00D44FC2">
      <w:pPr>
        <w:rPr>
          <w:b/>
          <w:bCs/>
        </w:rPr>
      </w:pPr>
      <w:r w:rsidRPr="00D44FC2">
        <w:rPr>
          <w:b/>
          <w:bCs/>
        </w:rPr>
        <w:t>Design Testing</w:t>
      </w:r>
    </w:p>
    <w:p w14:paraId="15DA2B06" w14:textId="6DB1483D" w:rsidR="00263BF5" w:rsidRDefault="00263BF5" w:rsidP="00D44FC2">
      <w:pPr>
        <w:rPr>
          <w:b/>
          <w:bCs/>
        </w:rPr>
      </w:pPr>
    </w:p>
    <w:p w14:paraId="452D3BCE" w14:textId="407B0233" w:rsidR="00263BF5" w:rsidRPr="00263BF5" w:rsidRDefault="00263BF5" w:rsidP="00D44FC2">
      <w:pPr>
        <w:rPr>
          <w:b/>
          <w:bCs/>
          <w:sz w:val="48"/>
          <w:szCs w:val="48"/>
        </w:rPr>
      </w:pPr>
      <w:r>
        <w:rPr>
          <w:b/>
          <w:bCs/>
          <w:sz w:val="48"/>
          <w:szCs w:val="48"/>
        </w:rPr>
        <w:t>Need to do.</w:t>
      </w:r>
    </w:p>
    <w:p w14:paraId="0EFD4725" w14:textId="259F0A38" w:rsidR="00B12030" w:rsidRDefault="00B12030" w:rsidP="00D44FC2">
      <w:pPr>
        <w:rPr>
          <w:b/>
          <w:bCs/>
        </w:rPr>
      </w:pPr>
    </w:p>
    <w:p w14:paraId="6157CD86" w14:textId="28CA1454" w:rsidR="00B12030" w:rsidRPr="00B12030" w:rsidRDefault="00B12030" w:rsidP="00D44FC2">
      <w:r w:rsidRPr="00B12030">
        <w:t>Road Trip</w:t>
      </w:r>
      <w:r>
        <w:t>, Let’s Play!</w:t>
      </w:r>
    </w:p>
    <w:p w14:paraId="1B45182F" w14:textId="44BD7820" w:rsidR="00B12030" w:rsidRDefault="00B12030" w:rsidP="00D44FC2">
      <w:pPr>
        <w:rPr>
          <w:b/>
          <w:bCs/>
        </w:rPr>
      </w:pPr>
    </w:p>
    <w:p w14:paraId="33B62E2E" w14:textId="0FB4E078" w:rsidR="00B12030" w:rsidRPr="00D44FC2" w:rsidRDefault="00B12030" w:rsidP="00D44FC2">
      <w:pPr>
        <w:rPr>
          <w:b/>
          <w:bCs/>
        </w:rPr>
      </w:pPr>
      <w:r>
        <w:rPr>
          <w:noProof/>
        </w:rPr>
        <w:lastRenderedPageBreak/>
        <w:drawing>
          <wp:inline distT="0" distB="0" distL="0" distR="0" wp14:anchorId="750E9E71" wp14:editId="39041A8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8302F3C" w14:textId="77777777" w:rsidR="00263BF5" w:rsidRDefault="00263BF5" w:rsidP="00D44FC2">
      <w:pPr>
        <w:rPr>
          <w:b/>
          <w:bCs/>
        </w:rPr>
      </w:pPr>
    </w:p>
    <w:p w14:paraId="5F015ED7" w14:textId="4A10238A" w:rsidR="000F26B1" w:rsidRDefault="00D44FC2" w:rsidP="00D44FC2">
      <w:pPr>
        <w:rPr>
          <w:b/>
          <w:bCs/>
        </w:rPr>
      </w:pPr>
      <w:r w:rsidRPr="00D44FC2">
        <w:rPr>
          <w:b/>
          <w:bCs/>
        </w:rPr>
        <w:t>Budget and Cost Analysis</w:t>
      </w:r>
    </w:p>
    <w:p w14:paraId="1F9FAB65" w14:textId="701CC866" w:rsidR="000F26B1" w:rsidRPr="000F26B1" w:rsidRDefault="000F26B1" w:rsidP="00D44FC2">
      <w:r w:rsidRPr="000F26B1">
        <w:t xml:space="preserve">Below is a compiled list </w:t>
      </w:r>
      <w:r>
        <w:t>of the parts ordered and parts that we already had on hand. Parts on hand were estimated to cost ~$25 for the sake of our budget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FD28CC4" w14:textId="77777777" w:rsidTr="007D6EAF">
        <w:trPr>
          <w:tblCellSpacing w:w="15" w:type="dxa"/>
        </w:trPr>
        <w:tc>
          <w:tcPr>
            <w:tcW w:w="0" w:type="auto"/>
            <w:vAlign w:val="center"/>
            <w:hideMark/>
          </w:tcPr>
          <w:p w14:paraId="4A1FC4ED" w14:textId="77777777" w:rsidR="007D6EAF" w:rsidRPr="007D6EAF" w:rsidRDefault="007D6EAF" w:rsidP="007D6EAF">
            <w:pPr>
              <w:spacing w:after="0"/>
              <w:rPr>
                <w:rFonts w:eastAsia="Times New Roman"/>
              </w:rPr>
            </w:pPr>
          </w:p>
        </w:tc>
      </w:tr>
    </w:tbl>
    <w:p w14:paraId="0B6F1EC9"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C8BF74C" w14:textId="77777777" w:rsidTr="007D6EAF">
        <w:trPr>
          <w:tblCellSpacing w:w="15" w:type="dxa"/>
        </w:trPr>
        <w:tc>
          <w:tcPr>
            <w:tcW w:w="0" w:type="auto"/>
            <w:vAlign w:val="center"/>
            <w:hideMark/>
          </w:tcPr>
          <w:p w14:paraId="40FCC7DB" w14:textId="77777777" w:rsidR="007D6EAF" w:rsidRPr="007D6EAF" w:rsidRDefault="007D6EAF" w:rsidP="007D6EAF">
            <w:pPr>
              <w:spacing w:after="0"/>
              <w:rPr>
                <w:rFonts w:eastAsia="Times New Roman"/>
              </w:rPr>
            </w:pPr>
          </w:p>
        </w:tc>
      </w:tr>
      <w:tr w:rsidR="007D6EAF" w:rsidRPr="007D6EAF" w14:paraId="340947A6" w14:textId="77777777" w:rsidTr="007D6EAF">
        <w:trPr>
          <w:tblCellSpacing w:w="15" w:type="dxa"/>
        </w:trPr>
        <w:tc>
          <w:tcPr>
            <w:tcW w:w="0" w:type="auto"/>
            <w:vAlign w:val="center"/>
            <w:hideMark/>
          </w:tcPr>
          <w:p w14:paraId="609AF72C" w14:textId="77777777" w:rsidR="007D6EAF" w:rsidRPr="007D6EAF" w:rsidRDefault="007D6EAF" w:rsidP="007D6EAF">
            <w:pPr>
              <w:spacing w:after="0"/>
              <w:rPr>
                <w:rFonts w:eastAsia="Times New Roman"/>
                <w:sz w:val="20"/>
                <w:szCs w:val="20"/>
              </w:rPr>
            </w:pPr>
          </w:p>
        </w:tc>
      </w:tr>
    </w:tbl>
    <w:p w14:paraId="630E7E06"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9"/>
      </w:tblGrid>
      <w:tr w:rsidR="007D6EAF" w:rsidRPr="007D6EAF" w14:paraId="78011C4F" w14:textId="77777777" w:rsidTr="007D6EAF">
        <w:trPr>
          <w:tblCellSpacing w:w="15" w:type="dxa"/>
        </w:trPr>
        <w:tc>
          <w:tcPr>
            <w:tcW w:w="0" w:type="auto"/>
            <w:vAlign w:val="center"/>
            <w:hideMark/>
          </w:tcPr>
          <w:p w14:paraId="3E059A66" w14:textId="6B79C48F" w:rsidR="007D6EAF" w:rsidRPr="007D6EAF" w:rsidRDefault="007D6EAF" w:rsidP="007D6EAF">
            <w:pPr>
              <w:spacing w:after="0"/>
              <w:rPr>
                <w:rFonts w:eastAsia="Times New Roman"/>
              </w:rPr>
            </w:pPr>
            <w:r w:rsidRPr="007D6EAF">
              <w:rPr>
                <w:rFonts w:eastAsia="Times New Roman"/>
              </w:rPr>
              <w:t>-----------------------------------------------</w:t>
            </w:r>
            <w:r w:rsidR="00A27CE9">
              <w:rPr>
                <w:rFonts w:eastAsia="Times New Roman"/>
              </w:rPr>
              <w:t>Parts Ordered</w:t>
            </w:r>
            <w:r w:rsidRPr="007D6EAF">
              <w:rPr>
                <w:rFonts w:eastAsia="Times New Roman"/>
              </w:rPr>
              <w:t>----------------------------------------------------</w:t>
            </w:r>
          </w:p>
        </w:tc>
      </w:tr>
      <w:tr w:rsidR="007D6EAF" w:rsidRPr="007D6EAF" w14:paraId="1030F8EE" w14:textId="77777777" w:rsidTr="007D6EAF">
        <w:trPr>
          <w:tblCellSpacing w:w="15" w:type="dxa"/>
        </w:trPr>
        <w:tc>
          <w:tcPr>
            <w:tcW w:w="0" w:type="auto"/>
            <w:vAlign w:val="center"/>
            <w:hideMark/>
          </w:tcPr>
          <w:p w14:paraId="5DA7FA0F" w14:textId="77777777" w:rsidR="007D6EAF" w:rsidRPr="007D6EAF" w:rsidRDefault="007D6EAF" w:rsidP="007D6EAF">
            <w:pPr>
              <w:spacing w:after="0"/>
              <w:rPr>
                <w:rFonts w:eastAsia="Times New Roman"/>
              </w:rPr>
            </w:pPr>
          </w:p>
        </w:tc>
      </w:tr>
    </w:tbl>
    <w:p w14:paraId="41CA7004"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2"/>
        <w:gridCol w:w="45"/>
      </w:tblGrid>
      <w:tr w:rsidR="00FC15E5" w:rsidRPr="007D6EAF" w14:paraId="1D32A8F4" w14:textId="77777777" w:rsidTr="007D6EAF">
        <w:trPr>
          <w:gridAfter w:val="1"/>
          <w:tblCellSpacing w:w="15" w:type="dxa"/>
        </w:trPr>
        <w:tc>
          <w:tcPr>
            <w:tcW w:w="0" w:type="auto"/>
            <w:vAlign w:val="center"/>
            <w:hideMark/>
          </w:tcPr>
          <w:p w14:paraId="0E383414"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SPARK FUN # </w:t>
            </w:r>
          </w:p>
        </w:tc>
      </w:tr>
      <w:tr w:rsidR="00FC15E5" w:rsidRPr="00FC15E5" w14:paraId="5AD23CB2" w14:textId="77777777" w:rsidTr="005C4C60">
        <w:trPr>
          <w:tblCellSpacing w:w="15" w:type="dxa"/>
        </w:trPr>
        <w:tc>
          <w:tcPr>
            <w:tcW w:w="0" w:type="auto"/>
            <w:gridSpan w:val="2"/>
            <w:vAlign w:val="center"/>
            <w:hideMark/>
          </w:tcPr>
          <w:p w14:paraId="52CE990C" w14:textId="2615907A" w:rsidR="00FC15E5" w:rsidRPr="007D6EAF" w:rsidRDefault="00FC15E5" w:rsidP="005C4C60">
            <w:pPr>
              <w:spacing w:after="0"/>
              <w:rPr>
                <w:rFonts w:eastAsia="Times New Roman"/>
                <w:sz w:val="20"/>
                <w:szCs w:val="20"/>
              </w:rPr>
            </w:pPr>
            <w:r w:rsidRPr="007D6EAF">
              <w:rPr>
                <w:rFonts w:eastAsia="Times New Roman"/>
                <w:sz w:val="20"/>
                <w:szCs w:val="20"/>
              </w:rPr>
              <w:t xml:space="preserve"># Quantity </w:t>
            </w:r>
            <w:r w:rsidRPr="00FC15E5">
              <w:rPr>
                <w:rFonts w:eastAsia="Times New Roman"/>
                <w:sz w:val="20"/>
                <w:szCs w:val="20"/>
              </w:rPr>
              <w:t xml:space="preserve">   </w:t>
            </w:r>
            <w:r>
              <w:rPr>
                <w:rFonts w:eastAsia="Times New Roman"/>
                <w:sz w:val="20"/>
                <w:szCs w:val="20"/>
              </w:rPr>
              <w:t xml:space="preserve">   </w:t>
            </w:r>
            <w:r w:rsidRPr="007D6EAF">
              <w:rPr>
                <w:rFonts w:eastAsia="Times New Roman"/>
                <w:sz w:val="20"/>
                <w:szCs w:val="20"/>
              </w:rPr>
              <w:t xml:space="preserve">Seller #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 xml:space="preserve">Manufacturer # </w:t>
            </w:r>
            <w:r w:rsidRPr="00FC15E5">
              <w:rPr>
                <w:rFonts w:eastAsia="Times New Roman"/>
                <w:sz w:val="20"/>
                <w:szCs w:val="20"/>
              </w:rPr>
              <w:t xml:space="preserve">   </w:t>
            </w:r>
            <w:r w:rsidRPr="007D6EAF">
              <w:rPr>
                <w:rFonts w:eastAsia="Times New Roman"/>
                <w:sz w:val="20"/>
                <w:szCs w:val="20"/>
              </w:rPr>
              <w:t xml:space="preserve">Description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PPU</w:t>
            </w:r>
            <w:r>
              <w:rPr>
                <w:rFonts w:eastAsia="Times New Roman"/>
                <w:sz w:val="20"/>
                <w:szCs w:val="20"/>
              </w:rPr>
              <w:t xml:space="preserve">    </w:t>
            </w:r>
            <w:r w:rsidRPr="007D6EAF">
              <w:rPr>
                <w:rFonts w:eastAsia="Times New Roman"/>
                <w:sz w:val="20"/>
                <w:szCs w:val="20"/>
              </w:rPr>
              <w:t xml:space="preserve">Total </w:t>
            </w:r>
            <w:r w:rsidRPr="00FC15E5">
              <w:rPr>
                <w:rFonts w:eastAsia="Times New Roman"/>
                <w:sz w:val="20"/>
                <w:szCs w:val="20"/>
              </w:rPr>
              <w:t xml:space="preserve">  </w:t>
            </w:r>
            <w:r w:rsidRPr="007D6EAF">
              <w:rPr>
                <w:rFonts w:eastAsia="Times New Roman"/>
                <w:sz w:val="20"/>
                <w:szCs w:val="20"/>
              </w:rPr>
              <w:t xml:space="preserve"> </w:t>
            </w:r>
          </w:p>
        </w:tc>
      </w:tr>
      <w:tr w:rsidR="00FC15E5" w:rsidRPr="007D6EAF" w14:paraId="700A3636" w14:textId="77777777" w:rsidTr="007D6EAF">
        <w:trPr>
          <w:gridAfter w:val="1"/>
          <w:tblCellSpacing w:w="15" w:type="dxa"/>
        </w:trPr>
        <w:tc>
          <w:tcPr>
            <w:tcW w:w="0" w:type="auto"/>
            <w:vAlign w:val="center"/>
          </w:tcPr>
          <w:p w14:paraId="76608639" w14:textId="77777777" w:rsidR="00FC15E5" w:rsidRPr="007D6EAF" w:rsidRDefault="00FC15E5" w:rsidP="007D6EAF">
            <w:pPr>
              <w:spacing w:after="0"/>
              <w:rPr>
                <w:rFonts w:eastAsia="Times New Roman"/>
                <w:sz w:val="20"/>
                <w:szCs w:val="20"/>
              </w:rPr>
            </w:pPr>
          </w:p>
        </w:tc>
      </w:tr>
      <w:tr w:rsidR="00FC15E5" w:rsidRPr="007D6EAF" w14:paraId="766FB17B" w14:textId="77777777" w:rsidTr="007D6EAF">
        <w:trPr>
          <w:gridAfter w:val="1"/>
          <w:tblCellSpacing w:w="15" w:type="dxa"/>
        </w:trPr>
        <w:tc>
          <w:tcPr>
            <w:tcW w:w="0" w:type="auto"/>
            <w:vAlign w:val="center"/>
            <w:hideMark/>
          </w:tcPr>
          <w:p w14:paraId="3B884945" w14:textId="77777777" w:rsidR="007D6EAF" w:rsidRPr="007D6EAF" w:rsidRDefault="007D6EAF" w:rsidP="007D6EAF">
            <w:pPr>
              <w:spacing w:after="0"/>
              <w:rPr>
                <w:rFonts w:eastAsia="Times New Roman"/>
                <w:sz w:val="20"/>
                <w:szCs w:val="20"/>
              </w:rPr>
            </w:pPr>
          </w:p>
        </w:tc>
      </w:tr>
    </w:tbl>
    <w:p w14:paraId="35F8BE9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781D6D09" w14:textId="77777777" w:rsidTr="007D6EAF">
        <w:trPr>
          <w:tblCellSpacing w:w="15" w:type="dxa"/>
        </w:trPr>
        <w:tc>
          <w:tcPr>
            <w:tcW w:w="0" w:type="auto"/>
            <w:vAlign w:val="center"/>
            <w:hideMark/>
          </w:tcPr>
          <w:p w14:paraId="22B4408F" w14:textId="61666F6F" w:rsidR="007D6EAF" w:rsidRPr="007D6EAF" w:rsidRDefault="007D6EAF" w:rsidP="007D6EAF">
            <w:pPr>
              <w:spacing w:after="0"/>
              <w:rPr>
                <w:rFonts w:eastAsia="Times New Roman"/>
                <w:sz w:val="20"/>
                <w:szCs w:val="20"/>
              </w:rPr>
            </w:pPr>
            <w:r w:rsidRPr="007D6EAF">
              <w:rPr>
                <w:rFonts w:eastAsia="Times New Roman"/>
                <w:sz w:val="20"/>
                <w:szCs w:val="20"/>
              </w:rPr>
              <w:lastRenderedPageBreak/>
              <w:t>1</w:t>
            </w:r>
            <w:r w:rsidR="00FC15E5">
              <w:rPr>
                <w:rFonts w:eastAsia="Times New Roman"/>
                <w:sz w:val="20"/>
                <w:szCs w:val="20"/>
              </w:rPr>
              <w:t xml:space="preserve">. </w:t>
            </w:r>
            <w:r w:rsidRPr="007D6EAF">
              <w:rPr>
                <w:rFonts w:eastAsia="Times New Roman"/>
                <w:sz w:val="20"/>
                <w:szCs w:val="20"/>
              </w:rPr>
              <w:t>2</w:t>
            </w:r>
            <w:r w:rsidR="00FC15E5">
              <w:rPr>
                <w:rFonts w:eastAsia="Times New Roman"/>
                <w:sz w:val="20"/>
                <w:szCs w:val="20"/>
              </w:rPr>
              <w:t xml:space="preserve">              </w:t>
            </w:r>
            <w:r w:rsidRPr="007D6EAF">
              <w:rPr>
                <w:rFonts w:eastAsia="Times New Roman"/>
                <w:sz w:val="20"/>
                <w:szCs w:val="20"/>
              </w:rPr>
              <w:t xml:space="preserve">COM-09151 </w:t>
            </w:r>
            <w:r w:rsidR="00FC15E5">
              <w:rPr>
                <w:rFonts w:eastAsia="Times New Roman"/>
                <w:sz w:val="20"/>
                <w:szCs w:val="20"/>
              </w:rPr>
              <w:t xml:space="preserve">    </w:t>
            </w:r>
            <w:proofErr w:type="spellStart"/>
            <w:r w:rsidRPr="007D6EAF">
              <w:rPr>
                <w:rFonts w:eastAsia="Times New Roman"/>
                <w:sz w:val="20"/>
                <w:szCs w:val="20"/>
              </w:rPr>
              <w:t>COM-09151</w:t>
            </w:r>
            <w:proofErr w:type="spellEnd"/>
            <w:r w:rsidR="00FC15E5">
              <w:rPr>
                <w:rFonts w:eastAsia="Times New Roman"/>
                <w:sz w:val="20"/>
                <w:szCs w:val="20"/>
              </w:rPr>
              <w:t xml:space="preserve">    </w:t>
            </w:r>
            <w:r w:rsidRPr="007D6EAF">
              <w:rPr>
                <w:rFonts w:eastAsia="Times New Roman"/>
                <w:sz w:val="20"/>
                <w:szCs w:val="20"/>
              </w:rPr>
              <w:t xml:space="preserve"> SPEAKER 8OHM 500MW </w:t>
            </w:r>
            <w:r w:rsidR="00FC15E5">
              <w:rPr>
                <w:rFonts w:eastAsia="Times New Roman"/>
                <w:sz w:val="20"/>
                <w:szCs w:val="20"/>
              </w:rPr>
              <w:t xml:space="preserve">           </w:t>
            </w:r>
            <w:r w:rsidRPr="007D6EAF">
              <w:rPr>
                <w:rFonts w:eastAsia="Times New Roman"/>
                <w:sz w:val="20"/>
                <w:szCs w:val="20"/>
              </w:rPr>
              <w:t xml:space="preserve">2.25 </w:t>
            </w:r>
            <w:r w:rsidR="00FC15E5">
              <w:rPr>
                <w:rFonts w:eastAsia="Times New Roman"/>
                <w:sz w:val="20"/>
                <w:szCs w:val="20"/>
              </w:rPr>
              <w:t xml:space="preserve">   </w:t>
            </w:r>
            <w:r w:rsidRPr="007D6EAF">
              <w:rPr>
                <w:rFonts w:eastAsia="Times New Roman"/>
                <w:sz w:val="20"/>
                <w:szCs w:val="20"/>
              </w:rPr>
              <w:t xml:space="preserve">4.50 </w:t>
            </w:r>
          </w:p>
        </w:tc>
      </w:tr>
      <w:tr w:rsidR="00FC15E5" w:rsidRPr="007D6EAF" w14:paraId="6BC8A195" w14:textId="77777777" w:rsidTr="007D6EAF">
        <w:trPr>
          <w:tblCellSpacing w:w="15" w:type="dxa"/>
        </w:trPr>
        <w:tc>
          <w:tcPr>
            <w:tcW w:w="0" w:type="auto"/>
            <w:vAlign w:val="center"/>
            <w:hideMark/>
          </w:tcPr>
          <w:p w14:paraId="1BECF03A" w14:textId="77777777" w:rsidR="007D6EAF" w:rsidRPr="007D6EAF" w:rsidRDefault="007D6EAF" w:rsidP="007D6EAF">
            <w:pPr>
              <w:spacing w:after="0"/>
              <w:rPr>
                <w:rFonts w:eastAsia="Times New Roman"/>
                <w:sz w:val="20"/>
                <w:szCs w:val="20"/>
              </w:rPr>
            </w:pPr>
          </w:p>
        </w:tc>
      </w:tr>
    </w:tbl>
    <w:p w14:paraId="0AEBBA0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6"/>
      </w:tblGrid>
      <w:tr w:rsidR="00FC15E5" w:rsidRPr="007D6EAF" w14:paraId="6268059D" w14:textId="77777777" w:rsidTr="007D6EAF">
        <w:trPr>
          <w:tblCellSpacing w:w="15" w:type="dxa"/>
        </w:trPr>
        <w:tc>
          <w:tcPr>
            <w:tcW w:w="0" w:type="auto"/>
            <w:vAlign w:val="center"/>
            <w:hideMark/>
          </w:tcPr>
          <w:p w14:paraId="104C83C6" w14:textId="1AB292B2" w:rsidR="007D6EAF" w:rsidRPr="007D6EAF" w:rsidRDefault="007D6EAF" w:rsidP="007D6EAF">
            <w:pPr>
              <w:spacing w:after="0"/>
              <w:rPr>
                <w:rFonts w:eastAsia="Times New Roman"/>
                <w:sz w:val="20"/>
                <w:szCs w:val="20"/>
              </w:rPr>
            </w:pPr>
            <w:r w:rsidRPr="007D6EAF">
              <w:rPr>
                <w:rFonts w:eastAsia="Times New Roman"/>
                <w:sz w:val="20"/>
                <w:szCs w:val="20"/>
              </w:rPr>
              <w:t>2</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COM-09179</w:t>
            </w:r>
            <w:r w:rsidR="00FC15E5">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COM-09179</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Pushbutton 33mm</w:t>
            </w:r>
            <w:r w:rsidR="00FC15E5">
              <w:rPr>
                <w:rFonts w:eastAsia="Times New Roman"/>
                <w:sz w:val="20"/>
                <w:szCs w:val="20"/>
              </w:rPr>
              <w:t xml:space="preserve">                          </w:t>
            </w:r>
            <w:r w:rsidRPr="007D6EAF">
              <w:rPr>
                <w:rFonts w:eastAsia="Times New Roman"/>
                <w:sz w:val="20"/>
                <w:szCs w:val="20"/>
              </w:rPr>
              <w:t xml:space="preserve"> 1.95</w:t>
            </w:r>
            <w:r w:rsidR="00FC15E5">
              <w:rPr>
                <w:rFonts w:eastAsia="Times New Roman"/>
                <w:sz w:val="20"/>
                <w:szCs w:val="20"/>
              </w:rPr>
              <w:t xml:space="preserve">   </w:t>
            </w:r>
            <w:r w:rsidRPr="007D6EAF">
              <w:rPr>
                <w:rFonts w:eastAsia="Times New Roman"/>
                <w:sz w:val="20"/>
                <w:szCs w:val="20"/>
              </w:rPr>
              <w:t xml:space="preserve"> 1.95 </w:t>
            </w:r>
            <w:r w:rsidR="00FC15E5">
              <w:rPr>
                <w:rFonts w:eastAsia="Times New Roman"/>
                <w:sz w:val="20"/>
                <w:szCs w:val="20"/>
              </w:rPr>
              <w:t xml:space="preserve">               </w:t>
            </w:r>
          </w:p>
        </w:tc>
      </w:tr>
      <w:tr w:rsidR="00FC15E5" w:rsidRPr="007D6EAF" w14:paraId="2BCDC456" w14:textId="77777777" w:rsidTr="007D6EAF">
        <w:trPr>
          <w:tblCellSpacing w:w="15" w:type="dxa"/>
        </w:trPr>
        <w:tc>
          <w:tcPr>
            <w:tcW w:w="0" w:type="auto"/>
            <w:vAlign w:val="center"/>
            <w:hideMark/>
          </w:tcPr>
          <w:p w14:paraId="4BAC4B33" w14:textId="77777777" w:rsidR="007D6EAF" w:rsidRPr="007D6EAF" w:rsidRDefault="007D6EAF" w:rsidP="007D6EAF">
            <w:pPr>
              <w:spacing w:after="0"/>
              <w:rPr>
                <w:rFonts w:eastAsia="Times New Roman"/>
                <w:sz w:val="20"/>
                <w:szCs w:val="20"/>
              </w:rPr>
            </w:pPr>
          </w:p>
        </w:tc>
      </w:tr>
    </w:tbl>
    <w:p w14:paraId="0FF1E4CC"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74"/>
      </w:tblGrid>
      <w:tr w:rsidR="00FC15E5" w:rsidRPr="007D6EAF" w14:paraId="1C56814C" w14:textId="77777777" w:rsidTr="007D6EAF">
        <w:trPr>
          <w:tblCellSpacing w:w="15" w:type="dxa"/>
        </w:trPr>
        <w:tc>
          <w:tcPr>
            <w:tcW w:w="0" w:type="auto"/>
            <w:vAlign w:val="center"/>
            <w:hideMark/>
          </w:tcPr>
          <w:p w14:paraId="4DE31982" w14:textId="63165716" w:rsidR="007D6EAF" w:rsidRPr="007D6EAF" w:rsidRDefault="007D6EAF" w:rsidP="007D6EAF">
            <w:pPr>
              <w:spacing w:after="0"/>
              <w:rPr>
                <w:rFonts w:eastAsia="Times New Roman"/>
                <w:sz w:val="20"/>
                <w:szCs w:val="20"/>
              </w:rPr>
            </w:pPr>
            <w:r w:rsidRPr="007D6EAF">
              <w:rPr>
                <w:rFonts w:eastAsia="Times New Roman"/>
                <w:sz w:val="20"/>
                <w:szCs w:val="20"/>
              </w:rPr>
              <w:t>3</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COM-09181 </w:t>
            </w:r>
            <w:r w:rsidR="00FC15E5">
              <w:rPr>
                <w:rFonts w:eastAsia="Times New Roman"/>
                <w:sz w:val="20"/>
                <w:szCs w:val="20"/>
              </w:rPr>
              <w:t xml:space="preserve">    </w:t>
            </w:r>
            <w:proofErr w:type="spellStart"/>
            <w:r w:rsidRPr="007D6EAF">
              <w:rPr>
                <w:rFonts w:eastAsia="Times New Roman"/>
                <w:sz w:val="20"/>
                <w:szCs w:val="20"/>
              </w:rPr>
              <w:t>COM-09181</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Big Pushbutton </w:t>
            </w:r>
            <w:r w:rsidR="00FC15E5">
              <w:rPr>
                <w:rFonts w:eastAsia="Times New Roman"/>
                <w:sz w:val="20"/>
                <w:szCs w:val="20"/>
              </w:rPr>
              <w:t xml:space="preserve">                              </w:t>
            </w:r>
            <w:r w:rsidRPr="007D6EAF">
              <w:rPr>
                <w:rFonts w:eastAsia="Times New Roman"/>
                <w:sz w:val="20"/>
                <w:szCs w:val="20"/>
              </w:rPr>
              <w:t>11.95</w:t>
            </w:r>
            <w:r w:rsidR="00FC15E5">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 11.95 </w:t>
            </w:r>
          </w:p>
        </w:tc>
      </w:tr>
      <w:tr w:rsidR="00FC15E5" w:rsidRPr="007D6EAF" w14:paraId="62EF9B53" w14:textId="77777777" w:rsidTr="007D6EAF">
        <w:trPr>
          <w:tblCellSpacing w:w="15" w:type="dxa"/>
        </w:trPr>
        <w:tc>
          <w:tcPr>
            <w:tcW w:w="0" w:type="auto"/>
            <w:vAlign w:val="center"/>
            <w:hideMark/>
          </w:tcPr>
          <w:p w14:paraId="3DAAF7C2" w14:textId="77777777" w:rsidR="007D6EAF" w:rsidRPr="007D6EAF" w:rsidRDefault="007D6EAF" w:rsidP="007D6EAF">
            <w:pPr>
              <w:spacing w:after="0"/>
              <w:rPr>
                <w:rFonts w:eastAsia="Times New Roman"/>
                <w:sz w:val="20"/>
                <w:szCs w:val="20"/>
              </w:rPr>
            </w:pPr>
          </w:p>
        </w:tc>
      </w:tr>
    </w:tbl>
    <w:p w14:paraId="1D26B4CB"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FC15E5" w:rsidRPr="007D6EAF" w14:paraId="23A3A7BE" w14:textId="77777777" w:rsidTr="007D6EAF">
        <w:trPr>
          <w:tblCellSpacing w:w="15" w:type="dxa"/>
        </w:trPr>
        <w:tc>
          <w:tcPr>
            <w:tcW w:w="0" w:type="auto"/>
            <w:vAlign w:val="center"/>
            <w:hideMark/>
          </w:tcPr>
          <w:p w14:paraId="70F289F6" w14:textId="57473DAF" w:rsidR="007D6EAF" w:rsidRPr="007D6EAF" w:rsidRDefault="007D6EAF" w:rsidP="007D6EAF">
            <w:pPr>
              <w:spacing w:after="0"/>
              <w:rPr>
                <w:rFonts w:eastAsia="Times New Roman"/>
                <w:sz w:val="20"/>
                <w:szCs w:val="20"/>
              </w:rPr>
            </w:pPr>
            <w:r w:rsidRPr="007D6EAF">
              <w:rPr>
                <w:rFonts w:eastAsia="Times New Roman"/>
                <w:sz w:val="20"/>
                <w:szCs w:val="20"/>
              </w:rPr>
              <w:t>4</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COM-16454 </w:t>
            </w:r>
            <w:r w:rsidR="00FC15E5">
              <w:rPr>
                <w:rFonts w:eastAsia="Times New Roman"/>
                <w:sz w:val="20"/>
                <w:szCs w:val="20"/>
              </w:rPr>
              <w:t xml:space="preserve">    </w:t>
            </w:r>
            <w:proofErr w:type="spellStart"/>
            <w:r w:rsidRPr="007D6EAF">
              <w:rPr>
                <w:rFonts w:eastAsia="Times New Roman"/>
                <w:sz w:val="20"/>
                <w:szCs w:val="20"/>
              </w:rPr>
              <w:t>COM-16454</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Piezo Siren </w:t>
            </w:r>
            <w:r w:rsidR="00FC15E5">
              <w:rPr>
                <w:rFonts w:eastAsia="Times New Roman"/>
                <w:sz w:val="20"/>
                <w:szCs w:val="20"/>
              </w:rPr>
              <w:t xml:space="preserve">                                     </w:t>
            </w:r>
            <w:r w:rsidRPr="007D6EAF">
              <w:rPr>
                <w:rFonts w:eastAsia="Times New Roman"/>
                <w:sz w:val="20"/>
                <w:szCs w:val="20"/>
              </w:rPr>
              <w:t xml:space="preserve">6.95 </w:t>
            </w:r>
            <w:r w:rsidR="00A27CE9">
              <w:rPr>
                <w:rFonts w:eastAsia="Times New Roman"/>
                <w:sz w:val="20"/>
                <w:szCs w:val="20"/>
              </w:rPr>
              <w:t xml:space="preserve">   </w:t>
            </w:r>
            <w:r w:rsidRPr="007D6EAF">
              <w:rPr>
                <w:rFonts w:eastAsia="Times New Roman"/>
                <w:sz w:val="20"/>
                <w:szCs w:val="20"/>
              </w:rPr>
              <w:t xml:space="preserve">6.95 </w:t>
            </w:r>
          </w:p>
        </w:tc>
      </w:tr>
      <w:tr w:rsidR="00FC15E5" w:rsidRPr="007D6EAF" w14:paraId="7E3D85F5" w14:textId="77777777" w:rsidTr="007D6EAF">
        <w:trPr>
          <w:tblCellSpacing w:w="15" w:type="dxa"/>
        </w:trPr>
        <w:tc>
          <w:tcPr>
            <w:tcW w:w="0" w:type="auto"/>
            <w:vAlign w:val="center"/>
            <w:hideMark/>
          </w:tcPr>
          <w:p w14:paraId="5866E3C9" w14:textId="77777777" w:rsidR="007D6EAF" w:rsidRPr="007D6EAF" w:rsidRDefault="007D6EAF" w:rsidP="007D6EAF">
            <w:pPr>
              <w:spacing w:after="0"/>
              <w:rPr>
                <w:rFonts w:eastAsia="Times New Roman"/>
                <w:sz w:val="20"/>
                <w:szCs w:val="20"/>
              </w:rPr>
            </w:pPr>
          </w:p>
        </w:tc>
      </w:tr>
    </w:tbl>
    <w:p w14:paraId="1949167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5"/>
      </w:tblGrid>
      <w:tr w:rsidR="00FC15E5" w:rsidRPr="007D6EAF" w14:paraId="1C0B9696" w14:textId="77777777" w:rsidTr="007D6EAF">
        <w:trPr>
          <w:tblCellSpacing w:w="15" w:type="dxa"/>
        </w:trPr>
        <w:tc>
          <w:tcPr>
            <w:tcW w:w="0" w:type="auto"/>
            <w:vAlign w:val="center"/>
            <w:hideMark/>
          </w:tcPr>
          <w:p w14:paraId="23EED26E" w14:textId="61B8A678" w:rsidR="007D6EAF" w:rsidRPr="007D6EAF" w:rsidRDefault="007D6EAF" w:rsidP="007D6EAF">
            <w:pPr>
              <w:spacing w:after="0"/>
              <w:rPr>
                <w:rFonts w:eastAsia="Times New Roman"/>
                <w:sz w:val="20"/>
                <w:szCs w:val="20"/>
              </w:rPr>
            </w:pPr>
            <w:r w:rsidRPr="007D6EAF">
              <w:rPr>
                <w:rFonts w:eastAsia="Times New Roman"/>
                <w:sz w:val="20"/>
                <w:szCs w:val="20"/>
              </w:rPr>
              <w:t>5</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PRT-0009 </w:t>
            </w:r>
            <w:r w:rsidR="00FC15E5">
              <w:rPr>
                <w:rFonts w:eastAsia="Times New Roman"/>
                <w:sz w:val="20"/>
                <w:szCs w:val="20"/>
              </w:rPr>
              <w:t xml:space="preserve">        </w:t>
            </w:r>
            <w:proofErr w:type="spellStart"/>
            <w:r w:rsidRPr="007D6EAF">
              <w:rPr>
                <w:rFonts w:eastAsia="Times New Roman"/>
                <w:sz w:val="20"/>
                <w:szCs w:val="20"/>
              </w:rPr>
              <w:t>PRT-0009</w:t>
            </w:r>
            <w:proofErr w:type="spellEnd"/>
            <w:r w:rsidR="00FC15E5">
              <w:rPr>
                <w:rFonts w:eastAsia="Times New Roman"/>
                <w:sz w:val="20"/>
                <w:szCs w:val="20"/>
              </w:rPr>
              <w:t xml:space="preserve">        </w:t>
            </w:r>
            <w:r w:rsidRPr="007D6EAF">
              <w:rPr>
                <w:rFonts w:eastAsia="Times New Roman"/>
                <w:sz w:val="20"/>
                <w:szCs w:val="20"/>
              </w:rPr>
              <w:t xml:space="preserve">9V Snap Connector </w:t>
            </w:r>
            <w:r w:rsidR="00FC15E5">
              <w:rPr>
                <w:rFonts w:eastAsia="Times New Roman"/>
                <w:sz w:val="20"/>
                <w:szCs w:val="20"/>
              </w:rPr>
              <w:t xml:space="preserve">                        </w:t>
            </w:r>
            <w:r w:rsidRPr="007D6EAF">
              <w:rPr>
                <w:rFonts w:eastAsia="Times New Roman"/>
                <w:sz w:val="20"/>
                <w:szCs w:val="20"/>
              </w:rPr>
              <w:t xml:space="preserve">1.25 </w:t>
            </w:r>
            <w:r w:rsidR="00A27CE9">
              <w:rPr>
                <w:rFonts w:eastAsia="Times New Roman"/>
                <w:sz w:val="20"/>
                <w:szCs w:val="20"/>
              </w:rPr>
              <w:t xml:space="preserve">    </w:t>
            </w:r>
            <w:r w:rsidRPr="007D6EAF">
              <w:rPr>
                <w:rFonts w:eastAsia="Times New Roman"/>
                <w:sz w:val="20"/>
                <w:szCs w:val="20"/>
              </w:rPr>
              <w:t xml:space="preserve">1.25 </w:t>
            </w:r>
          </w:p>
        </w:tc>
      </w:tr>
      <w:tr w:rsidR="00FC15E5" w:rsidRPr="007D6EAF" w14:paraId="2F0D7D48" w14:textId="77777777" w:rsidTr="007D6EAF">
        <w:trPr>
          <w:tblCellSpacing w:w="15" w:type="dxa"/>
        </w:trPr>
        <w:tc>
          <w:tcPr>
            <w:tcW w:w="0" w:type="auto"/>
            <w:vAlign w:val="center"/>
            <w:hideMark/>
          </w:tcPr>
          <w:p w14:paraId="039CBD0E" w14:textId="77777777" w:rsidR="007D6EAF" w:rsidRPr="007D6EAF" w:rsidRDefault="007D6EAF" w:rsidP="007D6EAF">
            <w:pPr>
              <w:spacing w:after="0"/>
              <w:rPr>
                <w:rFonts w:eastAsia="Times New Roman"/>
                <w:sz w:val="20"/>
                <w:szCs w:val="20"/>
              </w:rPr>
            </w:pPr>
          </w:p>
        </w:tc>
      </w:tr>
    </w:tbl>
    <w:p w14:paraId="338BF9AA"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3EAD4C4C" w14:textId="77777777" w:rsidTr="007D6EAF">
        <w:trPr>
          <w:tblCellSpacing w:w="15" w:type="dxa"/>
        </w:trPr>
        <w:tc>
          <w:tcPr>
            <w:tcW w:w="0" w:type="auto"/>
            <w:vAlign w:val="center"/>
            <w:hideMark/>
          </w:tcPr>
          <w:p w14:paraId="1BF5C5AD" w14:textId="6ED52818" w:rsidR="007D6EAF" w:rsidRPr="007D6EAF" w:rsidRDefault="007D6EAF" w:rsidP="007D6EAF">
            <w:pPr>
              <w:spacing w:after="0"/>
              <w:rPr>
                <w:rFonts w:eastAsia="Times New Roman"/>
                <w:sz w:val="20"/>
                <w:szCs w:val="20"/>
              </w:rPr>
            </w:pPr>
            <w:r w:rsidRPr="007D6EAF">
              <w:rPr>
                <w:rFonts w:eastAsia="Times New Roman"/>
                <w:sz w:val="20"/>
                <w:szCs w:val="20"/>
              </w:rPr>
              <w:t>6</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PRT-09518 </w:t>
            </w:r>
            <w:r w:rsidR="00FC15E5">
              <w:rPr>
                <w:rFonts w:eastAsia="Times New Roman"/>
                <w:sz w:val="20"/>
                <w:szCs w:val="20"/>
              </w:rPr>
              <w:t xml:space="preserve">      </w:t>
            </w:r>
            <w:proofErr w:type="spellStart"/>
            <w:r w:rsidRPr="007D6EAF">
              <w:rPr>
                <w:rFonts w:eastAsia="Times New Roman"/>
                <w:sz w:val="20"/>
                <w:szCs w:val="20"/>
              </w:rPr>
              <w:t>PRT-09518</w:t>
            </w:r>
            <w:proofErr w:type="spellEnd"/>
            <w:r w:rsidR="00FC15E5">
              <w:rPr>
                <w:rFonts w:eastAsia="Times New Roman"/>
                <w:sz w:val="20"/>
                <w:szCs w:val="20"/>
              </w:rPr>
              <w:t xml:space="preserve">     </w:t>
            </w:r>
            <w:r w:rsidRPr="007D6EAF">
              <w:rPr>
                <w:rFonts w:eastAsia="Times New Roman"/>
                <w:sz w:val="20"/>
                <w:szCs w:val="20"/>
              </w:rPr>
              <w:t xml:space="preserve"> 9V Barrel Jack </w:t>
            </w:r>
            <w:r w:rsidR="00FC15E5">
              <w:rPr>
                <w:rFonts w:eastAsia="Times New Roman"/>
                <w:sz w:val="20"/>
                <w:szCs w:val="20"/>
              </w:rPr>
              <w:t xml:space="preserve">                                </w:t>
            </w:r>
            <w:r w:rsidRPr="007D6EAF">
              <w:rPr>
                <w:rFonts w:eastAsia="Times New Roman"/>
                <w:sz w:val="20"/>
                <w:szCs w:val="20"/>
              </w:rPr>
              <w:t xml:space="preserve">2.95 </w:t>
            </w:r>
            <w:r w:rsidR="00A27CE9">
              <w:rPr>
                <w:rFonts w:eastAsia="Times New Roman"/>
                <w:sz w:val="20"/>
                <w:szCs w:val="20"/>
              </w:rPr>
              <w:t xml:space="preserve">   </w:t>
            </w:r>
            <w:r w:rsidRPr="007D6EAF">
              <w:rPr>
                <w:rFonts w:eastAsia="Times New Roman"/>
                <w:sz w:val="20"/>
                <w:szCs w:val="20"/>
              </w:rPr>
              <w:t xml:space="preserve">2.95 </w:t>
            </w:r>
          </w:p>
        </w:tc>
      </w:tr>
      <w:tr w:rsidR="00A27CE9" w:rsidRPr="007D6EAF" w14:paraId="156075DA" w14:textId="77777777" w:rsidTr="007D6EAF">
        <w:trPr>
          <w:tblCellSpacing w:w="15" w:type="dxa"/>
        </w:trPr>
        <w:tc>
          <w:tcPr>
            <w:tcW w:w="0" w:type="auto"/>
            <w:vAlign w:val="center"/>
          </w:tcPr>
          <w:p w14:paraId="128BB9B8" w14:textId="77777777" w:rsidR="00A27CE9" w:rsidRPr="007D6EAF" w:rsidRDefault="00A27CE9" w:rsidP="007D6EAF">
            <w:pPr>
              <w:spacing w:after="0"/>
              <w:rPr>
                <w:rFonts w:eastAsia="Times New Roman"/>
                <w:sz w:val="20"/>
                <w:szCs w:val="20"/>
              </w:rPr>
            </w:pPr>
          </w:p>
        </w:tc>
      </w:tr>
      <w:tr w:rsidR="00FC15E5" w:rsidRPr="007D6EAF" w14:paraId="682C76AE" w14:textId="77777777" w:rsidTr="007D6EAF">
        <w:trPr>
          <w:tblCellSpacing w:w="15" w:type="dxa"/>
        </w:trPr>
        <w:tc>
          <w:tcPr>
            <w:tcW w:w="0" w:type="auto"/>
            <w:vAlign w:val="center"/>
            <w:hideMark/>
          </w:tcPr>
          <w:p w14:paraId="1954E045" w14:textId="77777777" w:rsidR="007D6EAF" w:rsidRPr="007D6EAF" w:rsidRDefault="007D6EAF" w:rsidP="007D6EAF">
            <w:pPr>
              <w:spacing w:after="0"/>
              <w:rPr>
                <w:rFonts w:eastAsia="Times New Roman"/>
                <w:sz w:val="20"/>
                <w:szCs w:val="20"/>
              </w:rPr>
            </w:pPr>
          </w:p>
        </w:tc>
      </w:tr>
    </w:tbl>
    <w:p w14:paraId="0CD1D33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7D23A929" w14:textId="77777777" w:rsidTr="007D6EAF">
        <w:trPr>
          <w:tblCellSpacing w:w="15" w:type="dxa"/>
        </w:trPr>
        <w:tc>
          <w:tcPr>
            <w:tcW w:w="0" w:type="auto"/>
            <w:vAlign w:val="center"/>
            <w:hideMark/>
          </w:tcPr>
          <w:p w14:paraId="68A0D54C" w14:textId="31B4039F" w:rsidR="007D6EAF" w:rsidRPr="007D6EAF" w:rsidRDefault="007D6EAF" w:rsidP="007D6EAF">
            <w:pPr>
              <w:spacing w:after="0"/>
              <w:rPr>
                <w:rFonts w:eastAsia="Times New Roman"/>
                <w:sz w:val="20"/>
                <w:szCs w:val="20"/>
              </w:rPr>
            </w:pPr>
            <w:r w:rsidRPr="007D6EAF">
              <w:rPr>
                <w:rFonts w:eastAsia="Times New Roman"/>
                <w:sz w:val="20"/>
                <w:szCs w:val="20"/>
              </w:rPr>
              <w:t>7</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PRT-10811</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PRT-10811</w:t>
            </w:r>
            <w:proofErr w:type="spellEnd"/>
            <w:r w:rsidR="00A27CE9">
              <w:rPr>
                <w:rFonts w:eastAsia="Times New Roman"/>
                <w:sz w:val="20"/>
                <w:szCs w:val="20"/>
              </w:rPr>
              <w:t xml:space="preserve">      </w:t>
            </w:r>
            <w:r w:rsidRPr="007D6EAF">
              <w:rPr>
                <w:rFonts w:eastAsia="Times New Roman"/>
                <w:sz w:val="20"/>
                <w:szCs w:val="20"/>
              </w:rPr>
              <w:t xml:space="preserve"> DC Barrel Jack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0.95 </w:t>
            </w:r>
            <w:r w:rsidR="00A27CE9">
              <w:rPr>
                <w:rFonts w:eastAsia="Times New Roman"/>
                <w:sz w:val="20"/>
                <w:szCs w:val="20"/>
              </w:rPr>
              <w:t xml:space="preserve">    </w:t>
            </w:r>
            <w:r w:rsidRPr="007D6EAF">
              <w:rPr>
                <w:rFonts w:eastAsia="Times New Roman"/>
                <w:sz w:val="20"/>
                <w:szCs w:val="20"/>
              </w:rPr>
              <w:t xml:space="preserve">0.95 </w:t>
            </w:r>
          </w:p>
        </w:tc>
      </w:tr>
      <w:tr w:rsidR="00A27CE9" w:rsidRPr="007D6EAF" w14:paraId="72E9029B" w14:textId="77777777" w:rsidTr="007D6EAF">
        <w:trPr>
          <w:tblCellSpacing w:w="15" w:type="dxa"/>
        </w:trPr>
        <w:tc>
          <w:tcPr>
            <w:tcW w:w="0" w:type="auto"/>
            <w:vAlign w:val="center"/>
            <w:hideMark/>
          </w:tcPr>
          <w:p w14:paraId="5C1D80F4" w14:textId="77777777" w:rsidR="007D6EAF" w:rsidRPr="007D6EAF" w:rsidRDefault="007D6EAF" w:rsidP="007D6EAF">
            <w:pPr>
              <w:spacing w:after="0"/>
              <w:rPr>
                <w:rFonts w:eastAsia="Times New Roman"/>
                <w:sz w:val="20"/>
                <w:szCs w:val="20"/>
              </w:rPr>
            </w:pPr>
          </w:p>
        </w:tc>
      </w:tr>
    </w:tbl>
    <w:p w14:paraId="7015D8B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3947C95E" w14:textId="77777777" w:rsidTr="007D6EAF">
        <w:trPr>
          <w:tblCellSpacing w:w="15" w:type="dxa"/>
        </w:trPr>
        <w:tc>
          <w:tcPr>
            <w:tcW w:w="0" w:type="auto"/>
            <w:vAlign w:val="center"/>
            <w:hideMark/>
          </w:tcPr>
          <w:p w14:paraId="1127A73F" w14:textId="0E680B06" w:rsidR="007D6EAF" w:rsidRPr="007D6EAF" w:rsidRDefault="007D6EAF" w:rsidP="007D6EAF">
            <w:pPr>
              <w:spacing w:after="0"/>
              <w:rPr>
                <w:rFonts w:eastAsia="Times New Roman"/>
                <w:sz w:val="20"/>
                <w:szCs w:val="20"/>
              </w:rPr>
            </w:pPr>
            <w:r w:rsidRPr="007D6EAF">
              <w:rPr>
                <w:rFonts w:eastAsia="Times New Roman"/>
                <w:sz w:val="20"/>
                <w:szCs w:val="20"/>
              </w:rPr>
              <w:t>8</w:t>
            </w:r>
            <w:r w:rsidR="00FC15E5">
              <w:rPr>
                <w:rFonts w:eastAsia="Times New Roman"/>
                <w:sz w:val="20"/>
                <w:szCs w:val="20"/>
              </w:rPr>
              <w:t>.</w:t>
            </w:r>
            <w:r w:rsidRPr="007D6EAF">
              <w:rPr>
                <w:rFonts w:eastAsia="Times New Roman"/>
                <w:sz w:val="20"/>
                <w:szCs w:val="20"/>
              </w:rPr>
              <w:t xml:space="preserve"> 4</w:t>
            </w:r>
            <w:r w:rsidR="00A27CE9">
              <w:rPr>
                <w:rFonts w:eastAsia="Times New Roman"/>
                <w:sz w:val="20"/>
                <w:szCs w:val="20"/>
              </w:rPr>
              <w:t xml:space="preserve">             </w:t>
            </w:r>
            <w:r w:rsidRPr="007D6EAF">
              <w:rPr>
                <w:rFonts w:eastAsia="Times New Roman"/>
                <w:sz w:val="20"/>
                <w:szCs w:val="20"/>
              </w:rPr>
              <w:t xml:space="preserve"> PRT-10218 </w:t>
            </w:r>
            <w:r w:rsidR="00A27CE9">
              <w:rPr>
                <w:rFonts w:eastAsia="Times New Roman"/>
                <w:sz w:val="20"/>
                <w:szCs w:val="20"/>
              </w:rPr>
              <w:t xml:space="preserve">      </w:t>
            </w:r>
            <w:proofErr w:type="spellStart"/>
            <w:r w:rsidRPr="007D6EAF">
              <w:rPr>
                <w:rFonts w:eastAsia="Times New Roman"/>
                <w:sz w:val="20"/>
                <w:szCs w:val="20"/>
              </w:rPr>
              <w:t>PRT-10218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9V Battery</w:t>
            </w:r>
            <w:r w:rsidR="00A27CE9">
              <w:rPr>
                <w:rFonts w:eastAsia="Times New Roman"/>
                <w:sz w:val="20"/>
                <w:szCs w:val="20"/>
              </w:rPr>
              <w:t xml:space="preserve">                                    </w:t>
            </w:r>
            <w:r w:rsidRPr="007D6EAF">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7.80 </w:t>
            </w:r>
          </w:p>
        </w:tc>
      </w:tr>
      <w:tr w:rsidR="00A27CE9" w:rsidRPr="007D6EAF" w14:paraId="64AFEEA3" w14:textId="77777777" w:rsidTr="007D6EAF">
        <w:trPr>
          <w:tblCellSpacing w:w="15" w:type="dxa"/>
        </w:trPr>
        <w:tc>
          <w:tcPr>
            <w:tcW w:w="0" w:type="auto"/>
            <w:vAlign w:val="center"/>
            <w:hideMark/>
          </w:tcPr>
          <w:p w14:paraId="1204FECE" w14:textId="77777777" w:rsidR="007D6EAF" w:rsidRPr="007D6EAF" w:rsidRDefault="007D6EAF" w:rsidP="007D6EAF">
            <w:pPr>
              <w:spacing w:after="0"/>
              <w:rPr>
                <w:rFonts w:eastAsia="Times New Roman"/>
                <w:sz w:val="20"/>
                <w:szCs w:val="20"/>
              </w:rPr>
            </w:pPr>
          </w:p>
        </w:tc>
      </w:tr>
    </w:tbl>
    <w:p w14:paraId="4C62E03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3"/>
      </w:tblGrid>
      <w:tr w:rsidR="00A27CE9" w:rsidRPr="007D6EAF" w14:paraId="0F605197" w14:textId="77777777" w:rsidTr="007D6EAF">
        <w:trPr>
          <w:tblCellSpacing w:w="15" w:type="dxa"/>
        </w:trPr>
        <w:tc>
          <w:tcPr>
            <w:tcW w:w="0" w:type="auto"/>
            <w:vAlign w:val="center"/>
            <w:hideMark/>
          </w:tcPr>
          <w:p w14:paraId="083FB71C" w14:textId="5785FA8F" w:rsidR="007D6EAF" w:rsidRPr="007D6EAF" w:rsidRDefault="007D6EAF" w:rsidP="007D6EAF">
            <w:pPr>
              <w:spacing w:after="0"/>
              <w:rPr>
                <w:rFonts w:eastAsia="Times New Roman"/>
                <w:sz w:val="20"/>
                <w:szCs w:val="20"/>
              </w:rPr>
            </w:pPr>
            <w:r w:rsidRPr="007D6EAF">
              <w:rPr>
                <w:rFonts w:eastAsia="Times New Roman"/>
                <w:sz w:val="20"/>
                <w:szCs w:val="20"/>
              </w:rPr>
              <w:t>9</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SEN-10289</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SEN-10289</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1.95 </w:t>
            </w:r>
          </w:p>
        </w:tc>
      </w:tr>
      <w:tr w:rsidR="00A27CE9" w:rsidRPr="007D6EAF" w14:paraId="546BD930" w14:textId="77777777" w:rsidTr="007D6EAF">
        <w:trPr>
          <w:tblCellSpacing w:w="15" w:type="dxa"/>
        </w:trPr>
        <w:tc>
          <w:tcPr>
            <w:tcW w:w="0" w:type="auto"/>
            <w:vAlign w:val="center"/>
            <w:hideMark/>
          </w:tcPr>
          <w:p w14:paraId="7D26CBF8" w14:textId="77777777" w:rsidR="007D6EAF" w:rsidRPr="007D6EAF" w:rsidRDefault="007D6EAF" w:rsidP="007D6EAF">
            <w:pPr>
              <w:spacing w:after="0"/>
              <w:rPr>
                <w:rFonts w:eastAsia="Times New Roman"/>
                <w:sz w:val="20"/>
                <w:szCs w:val="20"/>
              </w:rPr>
            </w:pPr>
          </w:p>
        </w:tc>
      </w:tr>
    </w:tbl>
    <w:p w14:paraId="4877D61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7D6EAF" w:rsidRPr="007D6EAF" w14:paraId="5F18CE7D" w14:textId="77777777" w:rsidTr="007D6EAF">
        <w:trPr>
          <w:tblCellSpacing w:w="15" w:type="dxa"/>
        </w:trPr>
        <w:tc>
          <w:tcPr>
            <w:tcW w:w="0" w:type="auto"/>
            <w:vAlign w:val="center"/>
            <w:hideMark/>
          </w:tcPr>
          <w:p w14:paraId="385CE70E"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AMAZON # </w:t>
            </w:r>
          </w:p>
        </w:tc>
      </w:tr>
      <w:tr w:rsidR="007D6EAF" w:rsidRPr="007D6EAF" w14:paraId="545C8F7A" w14:textId="77777777" w:rsidTr="007D6EAF">
        <w:trPr>
          <w:tblCellSpacing w:w="15" w:type="dxa"/>
        </w:trPr>
        <w:tc>
          <w:tcPr>
            <w:tcW w:w="0" w:type="auto"/>
            <w:vAlign w:val="center"/>
            <w:hideMark/>
          </w:tcPr>
          <w:p w14:paraId="55B67969" w14:textId="77777777" w:rsidR="007D6EAF" w:rsidRPr="007D6EAF" w:rsidRDefault="007D6EAF" w:rsidP="007D6EAF">
            <w:pPr>
              <w:spacing w:after="0"/>
              <w:rPr>
                <w:rFonts w:eastAsia="Times New Roman"/>
                <w:sz w:val="20"/>
                <w:szCs w:val="20"/>
              </w:rPr>
            </w:pPr>
          </w:p>
        </w:tc>
      </w:tr>
    </w:tbl>
    <w:p w14:paraId="7DF92F75"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1"/>
      </w:tblGrid>
      <w:tr w:rsidR="00A27CE9" w:rsidRPr="007D6EAF" w14:paraId="6C279EC3" w14:textId="77777777" w:rsidTr="007D6EAF">
        <w:trPr>
          <w:tblCellSpacing w:w="15" w:type="dxa"/>
        </w:trPr>
        <w:tc>
          <w:tcPr>
            <w:tcW w:w="0" w:type="auto"/>
            <w:vAlign w:val="center"/>
            <w:hideMark/>
          </w:tcPr>
          <w:p w14:paraId="5B9E8A2C" w14:textId="14F783E2" w:rsidR="007D6EAF" w:rsidRPr="007D6EAF" w:rsidRDefault="007D6EAF" w:rsidP="007D6EAF">
            <w:pPr>
              <w:spacing w:after="0"/>
              <w:rPr>
                <w:rFonts w:eastAsia="Times New Roman"/>
                <w:sz w:val="20"/>
                <w:szCs w:val="20"/>
              </w:rPr>
            </w:pPr>
            <w:r w:rsidRPr="007D6EAF">
              <w:rPr>
                <w:rFonts w:eastAsia="Times New Roman"/>
                <w:sz w:val="20"/>
                <w:szCs w:val="20"/>
              </w:rPr>
              <w:t>10</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LS0058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proofErr w:type="spellStart"/>
            <w:r w:rsidRPr="007D6EAF">
              <w:rPr>
                <w:rFonts w:eastAsia="Times New Roman"/>
                <w:sz w:val="20"/>
                <w:szCs w:val="20"/>
              </w:rPr>
              <w:t>LS0058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Joysticks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9.99</w:t>
            </w:r>
            <w:r w:rsidR="00A27CE9">
              <w:rPr>
                <w:rFonts w:eastAsia="Times New Roman"/>
                <w:sz w:val="20"/>
                <w:szCs w:val="20"/>
              </w:rPr>
              <w:t xml:space="preserve">    </w:t>
            </w:r>
            <w:r w:rsidRPr="007D6EAF">
              <w:rPr>
                <w:rFonts w:eastAsia="Times New Roman"/>
                <w:sz w:val="20"/>
                <w:szCs w:val="20"/>
              </w:rPr>
              <w:t xml:space="preserve"> 9.99 </w:t>
            </w:r>
          </w:p>
        </w:tc>
      </w:tr>
      <w:tr w:rsidR="00A27CE9" w:rsidRPr="007D6EAF" w14:paraId="469FC894" w14:textId="77777777" w:rsidTr="007D6EAF">
        <w:trPr>
          <w:tblCellSpacing w:w="15" w:type="dxa"/>
        </w:trPr>
        <w:tc>
          <w:tcPr>
            <w:tcW w:w="0" w:type="auto"/>
            <w:vAlign w:val="center"/>
            <w:hideMark/>
          </w:tcPr>
          <w:p w14:paraId="47028471" w14:textId="77777777" w:rsidR="007D6EAF" w:rsidRPr="007D6EAF" w:rsidRDefault="007D6EAF" w:rsidP="007D6EAF">
            <w:pPr>
              <w:spacing w:after="0"/>
              <w:rPr>
                <w:rFonts w:eastAsia="Times New Roman"/>
                <w:sz w:val="20"/>
                <w:szCs w:val="20"/>
              </w:rPr>
            </w:pPr>
          </w:p>
        </w:tc>
      </w:tr>
    </w:tbl>
    <w:p w14:paraId="7ADEB45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7"/>
      </w:tblGrid>
      <w:tr w:rsidR="00A27CE9" w:rsidRPr="007D6EAF" w14:paraId="654AEBC2" w14:textId="77777777" w:rsidTr="007D6EAF">
        <w:trPr>
          <w:tblCellSpacing w:w="15" w:type="dxa"/>
        </w:trPr>
        <w:tc>
          <w:tcPr>
            <w:tcW w:w="0" w:type="auto"/>
            <w:vAlign w:val="center"/>
            <w:hideMark/>
          </w:tcPr>
          <w:p w14:paraId="4CB8B6D5" w14:textId="15DE8741" w:rsidR="007D6EAF" w:rsidRPr="007D6EAF" w:rsidRDefault="007D6EAF" w:rsidP="007D6EAF">
            <w:pPr>
              <w:spacing w:after="0"/>
              <w:rPr>
                <w:rFonts w:eastAsia="Times New Roman"/>
                <w:sz w:val="20"/>
                <w:szCs w:val="20"/>
              </w:rPr>
            </w:pPr>
            <w:r w:rsidRPr="007D6EAF">
              <w:rPr>
                <w:rFonts w:eastAsia="Times New Roman"/>
                <w:sz w:val="20"/>
                <w:szCs w:val="20"/>
              </w:rPr>
              <w:t>11</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Pr="007D6EAF">
              <w:rPr>
                <w:rFonts w:eastAsia="Times New Roman"/>
                <w:sz w:val="20"/>
                <w:szCs w:val="20"/>
              </w:rPr>
              <w:t xml:space="preserve">Quad 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9.99 </w:t>
            </w:r>
            <w:r w:rsidR="00A27CE9">
              <w:rPr>
                <w:rFonts w:eastAsia="Times New Roman"/>
                <w:sz w:val="20"/>
                <w:szCs w:val="20"/>
              </w:rPr>
              <w:t xml:space="preserve">    </w:t>
            </w:r>
            <w:r w:rsidRPr="007D6EAF">
              <w:rPr>
                <w:rFonts w:eastAsia="Times New Roman"/>
                <w:sz w:val="20"/>
                <w:szCs w:val="20"/>
              </w:rPr>
              <w:t xml:space="preserve">9.99 </w:t>
            </w:r>
          </w:p>
        </w:tc>
      </w:tr>
      <w:tr w:rsidR="00A27CE9" w:rsidRPr="007D6EAF" w14:paraId="61847360" w14:textId="77777777" w:rsidTr="007D6EAF">
        <w:trPr>
          <w:tblCellSpacing w:w="15" w:type="dxa"/>
        </w:trPr>
        <w:tc>
          <w:tcPr>
            <w:tcW w:w="0" w:type="auto"/>
            <w:vAlign w:val="center"/>
            <w:hideMark/>
          </w:tcPr>
          <w:p w14:paraId="06435E47" w14:textId="77777777" w:rsidR="007D6EAF" w:rsidRPr="007D6EAF" w:rsidRDefault="007D6EAF" w:rsidP="007D6EAF">
            <w:pPr>
              <w:spacing w:after="0"/>
              <w:rPr>
                <w:rFonts w:eastAsia="Times New Roman"/>
              </w:rPr>
            </w:pPr>
          </w:p>
        </w:tc>
      </w:tr>
    </w:tbl>
    <w:p w14:paraId="314B22CF"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6"/>
      </w:tblGrid>
      <w:tr w:rsidR="007D6EAF" w:rsidRPr="007D6EAF" w14:paraId="08273B30" w14:textId="77777777" w:rsidTr="007D6EAF">
        <w:trPr>
          <w:tblCellSpacing w:w="15" w:type="dxa"/>
        </w:trPr>
        <w:tc>
          <w:tcPr>
            <w:tcW w:w="0" w:type="auto"/>
            <w:vAlign w:val="center"/>
            <w:hideMark/>
          </w:tcPr>
          <w:p w14:paraId="2A833F7C" w14:textId="0470A302" w:rsidR="007D6EAF" w:rsidRPr="007D6EAF" w:rsidRDefault="007D6EAF" w:rsidP="007D6EAF">
            <w:pPr>
              <w:spacing w:after="0"/>
              <w:rPr>
                <w:rFonts w:eastAsia="Times New Roman"/>
              </w:rPr>
            </w:pPr>
            <w:r w:rsidRPr="007D6EAF">
              <w:rPr>
                <w:rFonts w:eastAsia="Times New Roman"/>
              </w:rPr>
              <w:t>-----------------------------------------------</w:t>
            </w:r>
            <w:r w:rsidR="000F26B1">
              <w:rPr>
                <w:rFonts w:eastAsia="Times New Roman"/>
              </w:rPr>
              <w:t>Parts On Hand----</w:t>
            </w:r>
            <w:r w:rsidRPr="007D6EAF">
              <w:rPr>
                <w:rFonts w:eastAsia="Times New Roman"/>
              </w:rPr>
              <w:t xml:space="preserve">----------------------------------------------- </w:t>
            </w:r>
          </w:p>
        </w:tc>
      </w:tr>
      <w:tr w:rsidR="007D6EAF" w:rsidRPr="007D6EAF" w14:paraId="462E1A3C" w14:textId="77777777" w:rsidTr="007D6EAF">
        <w:trPr>
          <w:tblCellSpacing w:w="15" w:type="dxa"/>
        </w:trPr>
        <w:tc>
          <w:tcPr>
            <w:tcW w:w="0" w:type="auto"/>
            <w:vAlign w:val="center"/>
            <w:hideMark/>
          </w:tcPr>
          <w:p w14:paraId="64164A52" w14:textId="77777777" w:rsidR="007D6EAF" w:rsidRPr="007D6EAF" w:rsidRDefault="007D6EAF" w:rsidP="007D6EAF">
            <w:pPr>
              <w:spacing w:after="0"/>
              <w:rPr>
                <w:rFonts w:eastAsia="Times New Roman"/>
              </w:rPr>
            </w:pPr>
          </w:p>
        </w:tc>
      </w:tr>
    </w:tbl>
    <w:p w14:paraId="71B13F98"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681E8098" w14:textId="77777777" w:rsidTr="007D6EAF">
        <w:trPr>
          <w:tblCellSpacing w:w="15" w:type="dxa"/>
        </w:trPr>
        <w:tc>
          <w:tcPr>
            <w:tcW w:w="0" w:type="auto"/>
            <w:vAlign w:val="center"/>
            <w:hideMark/>
          </w:tcPr>
          <w:p w14:paraId="5AE040B0" w14:textId="77777777" w:rsidR="007D6EAF" w:rsidRPr="007D6EAF" w:rsidRDefault="007D6EAF" w:rsidP="00A27CE9">
            <w:pPr>
              <w:rPr>
                <w:rFonts w:eastAsia="Times New Roman"/>
                <w:sz w:val="20"/>
                <w:szCs w:val="20"/>
              </w:rPr>
            </w:pPr>
          </w:p>
        </w:tc>
      </w:tr>
    </w:tbl>
    <w:p w14:paraId="75382D31"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7D6EAF" w:rsidRPr="007D6EAF" w14:paraId="0D0E96F1" w14:textId="77777777" w:rsidTr="007D6EAF">
        <w:trPr>
          <w:tblCellSpacing w:w="15" w:type="dxa"/>
        </w:trPr>
        <w:tc>
          <w:tcPr>
            <w:tcW w:w="0" w:type="auto"/>
            <w:vAlign w:val="center"/>
            <w:hideMark/>
          </w:tcPr>
          <w:p w14:paraId="072AB92D" w14:textId="744212A2" w:rsidR="007D6EAF" w:rsidRPr="007D6EAF" w:rsidRDefault="00A27CE9" w:rsidP="007D6EAF">
            <w:pPr>
              <w:spacing w:after="0"/>
              <w:rPr>
                <w:rFonts w:eastAsia="Times New Roman"/>
                <w:sz w:val="20"/>
                <w:szCs w:val="20"/>
              </w:rPr>
            </w:pPr>
            <w:r>
              <w:rPr>
                <w:rFonts w:eastAsia="Times New Roman"/>
                <w:sz w:val="20"/>
                <w:szCs w:val="20"/>
              </w:rPr>
              <w:t>12</w:t>
            </w:r>
            <w:r w:rsidR="00FC15E5">
              <w:rPr>
                <w:rFonts w:eastAsia="Times New Roman"/>
                <w:sz w:val="20"/>
                <w:szCs w:val="20"/>
              </w:rPr>
              <w:t>.</w:t>
            </w:r>
            <w:r w:rsidR="007D6EAF" w:rsidRPr="007D6EAF">
              <w:rPr>
                <w:rFonts w:eastAsia="Times New Roman"/>
                <w:sz w:val="20"/>
                <w:szCs w:val="20"/>
              </w:rPr>
              <w:t xml:space="preserve"> LEDS </w:t>
            </w:r>
          </w:p>
        </w:tc>
      </w:tr>
      <w:tr w:rsidR="007D6EAF" w:rsidRPr="007D6EAF" w14:paraId="2B9C9EB9" w14:textId="77777777" w:rsidTr="007D6EAF">
        <w:trPr>
          <w:tblCellSpacing w:w="15" w:type="dxa"/>
        </w:trPr>
        <w:tc>
          <w:tcPr>
            <w:tcW w:w="0" w:type="auto"/>
            <w:vAlign w:val="center"/>
            <w:hideMark/>
          </w:tcPr>
          <w:p w14:paraId="03C159BF" w14:textId="77777777" w:rsidR="007D6EAF" w:rsidRPr="007D6EAF" w:rsidRDefault="007D6EAF" w:rsidP="007D6EAF">
            <w:pPr>
              <w:spacing w:after="0"/>
              <w:rPr>
                <w:rFonts w:eastAsia="Times New Roman"/>
                <w:sz w:val="20"/>
                <w:szCs w:val="20"/>
              </w:rPr>
            </w:pPr>
          </w:p>
        </w:tc>
      </w:tr>
    </w:tbl>
    <w:p w14:paraId="5B6B19EA" w14:textId="0F4066CA" w:rsidR="00A27CE9" w:rsidRDefault="00FC15E5" w:rsidP="00D44FC2">
      <w:pPr>
        <w:rPr>
          <w:rFonts w:eastAsia="Times New Roman"/>
          <w:sz w:val="20"/>
          <w:szCs w:val="20"/>
        </w:rPr>
      </w:pPr>
      <w:r>
        <w:rPr>
          <w:rFonts w:eastAsia="Times New Roman"/>
          <w:sz w:val="20"/>
          <w:szCs w:val="20"/>
        </w:rPr>
        <w:t xml:space="preserve"> </w:t>
      </w:r>
      <w:r w:rsidR="00A27CE9">
        <w:rPr>
          <w:rFonts w:eastAsia="Times New Roman"/>
          <w:sz w:val="20"/>
          <w:szCs w:val="20"/>
        </w:rPr>
        <w:t>13</w:t>
      </w:r>
      <w:r>
        <w:rPr>
          <w:rFonts w:eastAsia="Times New Roman"/>
          <w:sz w:val="20"/>
          <w:szCs w:val="20"/>
        </w:rPr>
        <w:t>.</w:t>
      </w:r>
      <w:r w:rsidR="007D6EAF" w:rsidRPr="007D6EAF">
        <w:rPr>
          <w:rFonts w:eastAsia="Times New Roman"/>
          <w:sz w:val="20"/>
          <w:szCs w:val="20"/>
        </w:rPr>
        <w:t xml:space="preserve"> Extra Ca</w:t>
      </w:r>
      <w:r w:rsidR="00A27CE9">
        <w:rPr>
          <w:rFonts w:eastAsia="Times New Roman"/>
          <w:sz w:val="20"/>
          <w:szCs w:val="20"/>
        </w:rPr>
        <w:t>pa</w:t>
      </w:r>
      <w:r w:rsidR="007D6EAF" w:rsidRPr="007D6EAF">
        <w:rPr>
          <w:rFonts w:eastAsia="Times New Roman"/>
          <w:sz w:val="20"/>
          <w:szCs w:val="20"/>
        </w:rPr>
        <w:t xml:space="preserve">citors </w:t>
      </w:r>
    </w:p>
    <w:p w14:paraId="338751E6" w14:textId="07D35C23" w:rsidR="007D6EAF" w:rsidRDefault="00A27CE9" w:rsidP="00D44FC2">
      <w:pPr>
        <w:rPr>
          <w:rFonts w:eastAsia="Times New Roman"/>
          <w:sz w:val="20"/>
          <w:szCs w:val="20"/>
        </w:rPr>
      </w:pPr>
      <w:r>
        <w:rPr>
          <w:rFonts w:eastAsia="Times New Roman"/>
          <w:sz w:val="20"/>
          <w:szCs w:val="20"/>
        </w:rPr>
        <w:t xml:space="preserve"> 14. Extra </w:t>
      </w:r>
      <w:r w:rsidR="007D6EAF" w:rsidRPr="007D6EAF">
        <w:rPr>
          <w:rFonts w:eastAsia="Times New Roman"/>
          <w:sz w:val="20"/>
          <w:szCs w:val="20"/>
        </w:rPr>
        <w:t>Resistor</w:t>
      </w:r>
    </w:p>
    <w:p w14:paraId="52826BAD" w14:textId="5EEB8F0B" w:rsidR="00A27CE9" w:rsidRDefault="00A27CE9" w:rsidP="00D44FC2">
      <w:pPr>
        <w:rPr>
          <w:rFonts w:eastAsia="Times New Roman"/>
          <w:sz w:val="20"/>
          <w:szCs w:val="20"/>
        </w:rPr>
      </w:pPr>
      <w:r>
        <w:rPr>
          <w:rFonts w:eastAsia="Times New Roman"/>
          <w:sz w:val="20"/>
          <w:szCs w:val="20"/>
        </w:rPr>
        <w:t xml:space="preserve"> 15. Crystal Oscillator</w:t>
      </w:r>
    </w:p>
    <w:p w14:paraId="36D1F727" w14:textId="16AA2421" w:rsidR="00A27CE9" w:rsidRDefault="00A27CE9" w:rsidP="00A27CE9">
      <w:pPr>
        <w:rPr>
          <w:rFonts w:eastAsia="Times New Roman"/>
          <w:sz w:val="20"/>
          <w:szCs w:val="20"/>
        </w:rPr>
      </w:pPr>
      <w:r>
        <w:rPr>
          <w:rFonts w:eastAsia="Times New Roman"/>
          <w:sz w:val="20"/>
          <w:szCs w:val="20"/>
        </w:rPr>
        <w:t xml:space="preserve"> 16. Voltage Regulator</w:t>
      </w:r>
    </w:p>
    <w:p w14:paraId="1838C215" w14:textId="636A2211" w:rsidR="00A27CE9" w:rsidRDefault="00A27CE9" w:rsidP="00A27CE9">
      <w:pPr>
        <w:rPr>
          <w:rFonts w:eastAsia="Times New Roman"/>
          <w:sz w:val="20"/>
          <w:szCs w:val="20"/>
        </w:rPr>
      </w:pPr>
      <w:r>
        <w:rPr>
          <w:rFonts w:eastAsia="Times New Roman"/>
          <w:sz w:val="20"/>
          <w:szCs w:val="20"/>
        </w:rPr>
        <w:t xml:space="preserve"> 17. MAX7219 Hex Display</w:t>
      </w:r>
    </w:p>
    <w:p w14:paraId="0A47112A" w14:textId="126575AF" w:rsidR="00A27CE9" w:rsidRDefault="00A27CE9" w:rsidP="00A27CE9">
      <w:pPr>
        <w:rPr>
          <w:rFonts w:eastAsia="Times New Roman"/>
          <w:sz w:val="20"/>
          <w:szCs w:val="20"/>
        </w:rPr>
      </w:pPr>
      <w:r>
        <w:rPr>
          <w:rFonts w:eastAsia="Times New Roman"/>
          <w:sz w:val="20"/>
          <w:szCs w:val="20"/>
        </w:rPr>
        <w:t xml:space="preserve"> 18. Rocker Switch</w:t>
      </w:r>
    </w:p>
    <w:p w14:paraId="59607AB6" w14:textId="534280B0" w:rsidR="000F26B1" w:rsidRDefault="000F26B1" w:rsidP="00A27CE9">
      <w:pPr>
        <w:rPr>
          <w:rFonts w:eastAsia="Times New Roman"/>
          <w:sz w:val="20"/>
          <w:szCs w:val="20"/>
        </w:rPr>
      </w:pPr>
      <w:r>
        <w:rPr>
          <w:rFonts w:eastAsia="Times New Roman"/>
          <w:sz w:val="20"/>
          <w:szCs w:val="20"/>
        </w:rPr>
        <w:t xml:space="preserve"> 19. PTFE for 3D Printing</w:t>
      </w:r>
    </w:p>
    <w:p w14:paraId="56295EF6" w14:textId="0B795104" w:rsidR="00A27CE9" w:rsidRDefault="00A27CE9" w:rsidP="00D44FC2">
      <w:pPr>
        <w:rPr>
          <w:rFonts w:eastAsia="Times New Roman"/>
          <w:sz w:val="20"/>
          <w:szCs w:val="20"/>
        </w:rPr>
      </w:pPr>
      <w:r>
        <w:rPr>
          <w:rFonts w:eastAsia="Times New Roman"/>
          <w:sz w:val="20"/>
          <w:szCs w:val="20"/>
        </w:rPr>
        <w:t xml:space="preserve"> </w:t>
      </w:r>
      <w:r w:rsidR="000F26B1">
        <w:rPr>
          <w:rFonts w:eastAsia="Times New Roman"/>
          <w:sz w:val="20"/>
          <w:szCs w:val="20"/>
        </w:rPr>
        <w:t>20</w:t>
      </w:r>
      <w:r>
        <w:rPr>
          <w:rFonts w:eastAsia="Times New Roman"/>
          <w:sz w:val="20"/>
          <w:szCs w:val="20"/>
        </w:rPr>
        <w:t xml:space="preserve">. </w:t>
      </w:r>
      <w:proofErr w:type="spellStart"/>
      <w:r>
        <w:rPr>
          <w:rFonts w:eastAsia="Times New Roman"/>
          <w:sz w:val="20"/>
          <w:szCs w:val="20"/>
        </w:rPr>
        <w:t>Atmega</w:t>
      </w:r>
      <w:proofErr w:type="spellEnd"/>
      <w:r>
        <w:rPr>
          <w:rFonts w:eastAsia="Times New Roman"/>
          <w:sz w:val="20"/>
          <w:szCs w:val="20"/>
        </w:rPr>
        <w:t xml:space="preserve"> 328 IC</w:t>
      </w:r>
      <w:r w:rsidR="000F26B1">
        <w:rPr>
          <w:rFonts w:eastAsia="Times New Roman"/>
          <w:sz w:val="20"/>
          <w:szCs w:val="20"/>
        </w:rPr>
        <w:t xml:space="preserve">                                                                                                        30.00</w:t>
      </w:r>
    </w:p>
    <w:p w14:paraId="39083CB9" w14:textId="0C0E5276" w:rsidR="000F26B1" w:rsidRDefault="000F26B1" w:rsidP="00D44FC2">
      <w:pPr>
        <w:rPr>
          <w:rFonts w:eastAsia="Times New Roman"/>
          <w:sz w:val="20"/>
          <w:szCs w:val="20"/>
        </w:rPr>
      </w:pPr>
    </w:p>
    <w:p w14:paraId="1C7E36C3" w14:textId="370C36A7" w:rsidR="000F26B1" w:rsidRDefault="000F26B1" w:rsidP="00D44FC2">
      <w:pPr>
        <w:rPr>
          <w:rFonts w:eastAsia="Times New Roman"/>
          <w:b/>
          <w:bCs/>
        </w:rPr>
      </w:pPr>
      <w:r>
        <w:rPr>
          <w:rFonts w:eastAsia="Times New Roman"/>
          <w:sz w:val="20"/>
          <w:szCs w:val="20"/>
        </w:rPr>
        <w:t xml:space="preserve"> </w:t>
      </w:r>
      <w:r w:rsidRPr="000F26B1">
        <w:rPr>
          <w:rFonts w:eastAsia="Times New Roman"/>
          <w:b/>
          <w:bCs/>
        </w:rPr>
        <w:t>Total Cost: $</w:t>
      </w:r>
      <w:r>
        <w:rPr>
          <w:rFonts w:eastAsia="Times New Roman"/>
          <w:b/>
          <w:bCs/>
        </w:rPr>
        <w:t>90</w:t>
      </w:r>
      <w:r w:rsidRPr="000F26B1">
        <w:rPr>
          <w:rFonts w:eastAsia="Times New Roman"/>
          <w:b/>
          <w:bCs/>
        </w:rPr>
        <w:t>.23</w:t>
      </w:r>
    </w:p>
    <w:p w14:paraId="2A79A52A" w14:textId="17C20697" w:rsidR="000F26B1" w:rsidRDefault="000F26B1" w:rsidP="00D44FC2">
      <w:pPr>
        <w:rPr>
          <w:rFonts w:eastAsia="Times New Roman"/>
          <w:b/>
          <w:bCs/>
        </w:rPr>
      </w:pPr>
    </w:p>
    <w:p w14:paraId="241B692C" w14:textId="7E240895" w:rsidR="000019AD" w:rsidRDefault="00B12030" w:rsidP="00D44FC2">
      <w:pPr>
        <w:rPr>
          <w:rFonts w:eastAsia="Times New Roman"/>
        </w:rPr>
      </w:pPr>
      <w:r>
        <w:rPr>
          <w:rFonts w:eastAsia="Times New Roman"/>
        </w:rPr>
        <w:t xml:space="preserve">Budget/Cost Analysis </w:t>
      </w:r>
      <w:r w:rsidR="000019AD">
        <w:rPr>
          <w:rFonts w:eastAsia="Times New Roman"/>
        </w:rPr>
        <w:t>Conclusion:</w:t>
      </w:r>
    </w:p>
    <w:p w14:paraId="09838987" w14:textId="327E37CA" w:rsidR="000F26B1" w:rsidRDefault="000F26B1" w:rsidP="00D44FC2">
      <w:pPr>
        <w:rPr>
          <w:rFonts w:eastAsia="Times New Roman"/>
        </w:rPr>
      </w:pPr>
      <w:r>
        <w:rPr>
          <w:rFonts w:eastAsia="Times New Roman"/>
        </w:rPr>
        <w:t xml:space="preserve">The </w:t>
      </w:r>
      <w:r w:rsidR="000019AD">
        <w:rPr>
          <w:rFonts w:eastAsia="Times New Roman"/>
        </w:rPr>
        <w:t>price</w:t>
      </w:r>
      <w:r>
        <w:rPr>
          <w:rFonts w:eastAsia="Times New Roman"/>
        </w:rPr>
        <w:t xml:space="preserve"> of our Bop-It prototype was costly, but cost would significantly decrease after an agreed upon prototype was made.</w:t>
      </w:r>
      <w:r w:rsidR="000019AD">
        <w:rPr>
          <w:rFonts w:eastAsia="Times New Roman"/>
        </w:rPr>
        <w:t xml:space="preserve"> Many parts were not used because some we ordered in bulk and others were for our contingency plan.</w:t>
      </w:r>
      <w:r>
        <w:rPr>
          <w:rFonts w:eastAsia="Times New Roman"/>
        </w:rPr>
        <w:t xml:space="preserve"> </w:t>
      </w:r>
      <w:r w:rsidR="000019AD">
        <w:rPr>
          <w:rFonts w:eastAsia="Times New Roman"/>
        </w:rPr>
        <w:t>Discounting the parts not used we get $90.23-$28.94 = $61.29. This price would continue to be driven down based off bulk orders and the exclusion of unused parts.</w:t>
      </w:r>
    </w:p>
    <w:p w14:paraId="2F2F029F" w14:textId="77777777" w:rsidR="000019AD" w:rsidRPr="000F26B1" w:rsidRDefault="000019AD" w:rsidP="00D44FC2"/>
    <w:p w14:paraId="11AE066C" w14:textId="1B91034A" w:rsidR="00D44FC2" w:rsidRDefault="00D44FC2" w:rsidP="00D44FC2">
      <w:pPr>
        <w:rPr>
          <w:b/>
          <w:bCs/>
        </w:rPr>
      </w:pPr>
      <w:r w:rsidRPr="00D44FC2">
        <w:rPr>
          <w:b/>
          <w:bCs/>
        </w:rPr>
        <w:t>Team</w:t>
      </w:r>
    </w:p>
    <w:p w14:paraId="2537F657" w14:textId="6EF233E1" w:rsidR="00263BF5" w:rsidRDefault="00263BF5" w:rsidP="00D44FC2">
      <w:pPr>
        <w:rPr>
          <w:b/>
          <w:bCs/>
        </w:rPr>
      </w:pPr>
    </w:p>
    <w:p w14:paraId="62A03B3F" w14:textId="77777777" w:rsidR="00263BF5" w:rsidRPr="00263BF5" w:rsidRDefault="00263BF5" w:rsidP="00263BF5">
      <w:pPr>
        <w:rPr>
          <w:b/>
          <w:bCs/>
          <w:sz w:val="48"/>
          <w:szCs w:val="48"/>
        </w:rPr>
      </w:pPr>
      <w:r>
        <w:rPr>
          <w:b/>
          <w:bCs/>
          <w:sz w:val="48"/>
          <w:szCs w:val="48"/>
        </w:rPr>
        <w:t>Need to do.</w:t>
      </w:r>
    </w:p>
    <w:p w14:paraId="5CBD3B7E" w14:textId="77777777" w:rsidR="00263BF5" w:rsidRDefault="00263BF5" w:rsidP="00D44FC2">
      <w:pPr>
        <w:rPr>
          <w:b/>
          <w:bCs/>
        </w:rPr>
      </w:pPr>
    </w:p>
    <w:p w14:paraId="76570D64" w14:textId="04A9AF3E" w:rsidR="009B6651" w:rsidRDefault="009B6651" w:rsidP="00D44FC2">
      <w:pPr>
        <w:rPr>
          <w:b/>
          <w:bCs/>
        </w:rPr>
      </w:pPr>
    </w:p>
    <w:p w14:paraId="7CB47F03" w14:textId="33799DB6" w:rsidR="009B6651" w:rsidRDefault="009B6651" w:rsidP="00D44FC2">
      <w:pPr>
        <w:rPr>
          <w:b/>
          <w:bCs/>
        </w:rPr>
      </w:pPr>
    </w:p>
    <w:p w14:paraId="5BA42043" w14:textId="42769FAD" w:rsidR="009B6651" w:rsidRDefault="009B6651" w:rsidP="00D44FC2">
      <w:pPr>
        <w:rPr>
          <w:b/>
          <w:bCs/>
        </w:rPr>
      </w:pPr>
    </w:p>
    <w:p w14:paraId="5BD89AEB" w14:textId="1FBC18DE" w:rsidR="009B6651" w:rsidRDefault="009B6651" w:rsidP="00D44FC2">
      <w:pPr>
        <w:rPr>
          <w:b/>
          <w:bCs/>
        </w:rPr>
      </w:pPr>
    </w:p>
    <w:p w14:paraId="0E12BAEB" w14:textId="7F997AAC" w:rsidR="009B6651" w:rsidRDefault="009B6651" w:rsidP="00D44FC2">
      <w:pPr>
        <w:rPr>
          <w:b/>
          <w:bCs/>
        </w:rPr>
      </w:pPr>
    </w:p>
    <w:p w14:paraId="3E040641" w14:textId="3B70C980" w:rsidR="009B6651" w:rsidRDefault="009B6651" w:rsidP="00D44FC2">
      <w:pPr>
        <w:rPr>
          <w:b/>
          <w:bCs/>
        </w:rPr>
      </w:pPr>
    </w:p>
    <w:p w14:paraId="70EEFDD4" w14:textId="1B8C8F0D" w:rsidR="009B6651" w:rsidRDefault="009B6651" w:rsidP="00D44FC2">
      <w:pPr>
        <w:rPr>
          <w:b/>
          <w:bCs/>
        </w:rPr>
      </w:pPr>
    </w:p>
    <w:p w14:paraId="7A58A1E3" w14:textId="35477C33" w:rsidR="009B6651" w:rsidRDefault="009B6651" w:rsidP="00D44FC2">
      <w:pPr>
        <w:rPr>
          <w:b/>
          <w:bCs/>
        </w:rPr>
      </w:pPr>
    </w:p>
    <w:p w14:paraId="12747863" w14:textId="193B28DC" w:rsidR="009B6651" w:rsidRDefault="009B6651" w:rsidP="00D44FC2">
      <w:pPr>
        <w:rPr>
          <w:b/>
          <w:bCs/>
        </w:rPr>
      </w:pPr>
    </w:p>
    <w:p w14:paraId="0D9B50EC" w14:textId="1A7C2EC6" w:rsidR="009B6651" w:rsidRDefault="009B6651" w:rsidP="00D44FC2">
      <w:pPr>
        <w:rPr>
          <w:b/>
          <w:bCs/>
        </w:rPr>
      </w:pPr>
    </w:p>
    <w:p w14:paraId="291B2EE2" w14:textId="12E25C7C" w:rsidR="009B6651" w:rsidRDefault="009B6651" w:rsidP="00D44FC2">
      <w:pPr>
        <w:rPr>
          <w:b/>
          <w:bCs/>
        </w:rPr>
      </w:pPr>
    </w:p>
    <w:p w14:paraId="1102C65C" w14:textId="32806B93" w:rsidR="009B6651" w:rsidRDefault="009B6651" w:rsidP="00D44FC2">
      <w:pPr>
        <w:rPr>
          <w:b/>
          <w:bCs/>
        </w:rPr>
      </w:pPr>
    </w:p>
    <w:p w14:paraId="03ABAA11" w14:textId="6BA80279" w:rsidR="009B6651" w:rsidRDefault="009B6651" w:rsidP="00D44FC2">
      <w:pPr>
        <w:rPr>
          <w:b/>
          <w:bCs/>
        </w:rPr>
      </w:pPr>
    </w:p>
    <w:p w14:paraId="2773D3EB" w14:textId="2195B0DF" w:rsidR="009B6651" w:rsidRDefault="009B6651" w:rsidP="00D44FC2">
      <w:pPr>
        <w:rPr>
          <w:b/>
          <w:bCs/>
        </w:rPr>
      </w:pPr>
    </w:p>
    <w:p w14:paraId="06AF0DF7" w14:textId="04B783FE" w:rsidR="009B6651" w:rsidRDefault="009B6651" w:rsidP="00D44FC2">
      <w:pPr>
        <w:rPr>
          <w:b/>
          <w:bCs/>
        </w:rPr>
      </w:pPr>
    </w:p>
    <w:p w14:paraId="0F4F50C9" w14:textId="70DAFA9F" w:rsidR="009B6651" w:rsidRDefault="009B6651" w:rsidP="00D44FC2">
      <w:pPr>
        <w:rPr>
          <w:b/>
          <w:bCs/>
        </w:rPr>
      </w:pPr>
    </w:p>
    <w:p w14:paraId="1BCD8A2B" w14:textId="373A5662" w:rsidR="009B6651" w:rsidRDefault="009B6651" w:rsidP="00D44FC2">
      <w:pPr>
        <w:rPr>
          <w:b/>
          <w:bCs/>
        </w:rPr>
      </w:pPr>
    </w:p>
    <w:p w14:paraId="5410C15F" w14:textId="21D73633" w:rsidR="009B6651" w:rsidRDefault="009B6651" w:rsidP="00D44FC2">
      <w:pPr>
        <w:rPr>
          <w:b/>
          <w:bCs/>
        </w:rPr>
      </w:pPr>
    </w:p>
    <w:p w14:paraId="3B72374B" w14:textId="77777777" w:rsidR="00263BF5" w:rsidRDefault="00263BF5" w:rsidP="00D44FC2">
      <w:pPr>
        <w:rPr>
          <w:b/>
          <w:bCs/>
        </w:rPr>
      </w:pPr>
    </w:p>
    <w:p w14:paraId="40275471" w14:textId="759DA28F" w:rsidR="00D44FC2" w:rsidRDefault="00D44FC2" w:rsidP="00D44FC2">
      <w:pPr>
        <w:rPr>
          <w:b/>
          <w:bCs/>
        </w:rPr>
      </w:pPr>
      <w:r w:rsidRPr="00D44FC2">
        <w:rPr>
          <w:b/>
          <w:bCs/>
        </w:rPr>
        <w:t>Summary, Conclusions and Future Work</w:t>
      </w:r>
    </w:p>
    <w:p w14:paraId="52C44D2D" w14:textId="604796A7" w:rsidR="00B12030" w:rsidRPr="001905F6" w:rsidRDefault="001905F6" w:rsidP="00D44FC2">
      <w:r w:rsidRPr="001905F6">
        <w:t>Team Omega’s</w:t>
      </w:r>
      <w:r>
        <w:t xml:space="preserve"> project went very smoothly. We started with an idea, moved to breadboard prototyping, then designing a PCB and enclosure, and finally put it all together. We are very satisfied with our results, although we still have many more ideas that we would like to implement! If we continued working on this project in the future, we have a lot of minor fixes that we would make, and some major changes. As far as minor fixes, we have noise at the output speaker</w:t>
      </w:r>
      <w:r w:rsidR="009B6651">
        <w:t>,</w:t>
      </w:r>
      <w:r>
        <w:t xml:space="preserve"> and it is not as loud as we would have liked. This problem could be rectified through some simple capacitive filtering and BJT amplification. Also, we would like to make the hexadecimal display have a decimal point between the ones place and the tenths place; this was a minor software challenge. In addition to these easily rectifiable issues, we would like to get more </w:t>
      </w:r>
      <w:r>
        <w:lastRenderedPageBreak/>
        <w:t>familiar with 3D printing and make a more ergonomic design. And our last minor fix would be to output .wav files so that we could have a</w:t>
      </w:r>
      <w:r w:rsidR="009B6651">
        <w:t xml:space="preserve"> </w:t>
      </w:r>
      <w:r>
        <w:t xml:space="preserve">voice commanding the user. We really wanted to make an “angry bop-it” that yells commands at the user, </w:t>
      </w:r>
      <w:r w:rsidR="009B6651">
        <w:t>unfortunately we couldn’t get it to work</w:t>
      </w:r>
      <w:r>
        <w:t xml:space="preserve">.  As far as major changes, we had all sorts of great bop-it ideas that we scrapped. We were interested in a component that allows you to complete a circuit with your finger, one that allows detects if your finger passes through a hole in the </w:t>
      </w:r>
      <w:r w:rsidR="009B6651">
        <w:t>enclosure, and many others! This group learned a ton working on this project and worked together extremely efficiently, we’re excited to see what other things we can created in the future.</w:t>
      </w:r>
    </w:p>
    <w:sectPr w:rsidR="00B12030" w:rsidRPr="00190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A186E"/>
    <w:multiLevelType w:val="hybridMultilevel"/>
    <w:tmpl w:val="ADCE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65061B"/>
    <w:multiLevelType w:val="hybridMultilevel"/>
    <w:tmpl w:val="B464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52"/>
    <w:rsid w:val="000019AD"/>
    <w:rsid w:val="000F26B1"/>
    <w:rsid w:val="001905F6"/>
    <w:rsid w:val="001A5F1F"/>
    <w:rsid w:val="00263BF5"/>
    <w:rsid w:val="00271A7B"/>
    <w:rsid w:val="0027528B"/>
    <w:rsid w:val="003D7598"/>
    <w:rsid w:val="00405453"/>
    <w:rsid w:val="00480CF9"/>
    <w:rsid w:val="005F19A3"/>
    <w:rsid w:val="00601D68"/>
    <w:rsid w:val="00720CCD"/>
    <w:rsid w:val="0074328D"/>
    <w:rsid w:val="007C2E52"/>
    <w:rsid w:val="007D6EAF"/>
    <w:rsid w:val="007F778A"/>
    <w:rsid w:val="0080665D"/>
    <w:rsid w:val="009B6651"/>
    <w:rsid w:val="009B7A53"/>
    <w:rsid w:val="00A27CE9"/>
    <w:rsid w:val="00B12030"/>
    <w:rsid w:val="00B25A78"/>
    <w:rsid w:val="00B55E66"/>
    <w:rsid w:val="00B56821"/>
    <w:rsid w:val="00CA0583"/>
    <w:rsid w:val="00D44FC2"/>
    <w:rsid w:val="00D47446"/>
    <w:rsid w:val="00E2078A"/>
    <w:rsid w:val="00EF7B8F"/>
    <w:rsid w:val="00FC15E5"/>
    <w:rsid w:val="00FD243D"/>
    <w:rsid w:val="00FE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D7F5"/>
  <w15:chartTrackingRefBased/>
  <w15:docId w15:val="{5653014A-1B0A-45CA-92DE-8C9E2C44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FC2"/>
    <w:pPr>
      <w:ind w:left="720"/>
      <w:contextualSpacing/>
    </w:pPr>
  </w:style>
  <w:style w:type="character" w:styleId="Hyperlink">
    <w:name w:val="Hyperlink"/>
    <w:basedOn w:val="DefaultParagraphFont"/>
    <w:uiPriority w:val="99"/>
    <w:unhideWhenUsed/>
    <w:rsid w:val="00FD243D"/>
    <w:rPr>
      <w:color w:val="0563C1" w:themeColor="hyperlink"/>
      <w:u w:val="single"/>
    </w:rPr>
  </w:style>
  <w:style w:type="character" w:styleId="UnresolvedMention">
    <w:name w:val="Unresolved Mention"/>
    <w:basedOn w:val="DefaultParagraphFont"/>
    <w:uiPriority w:val="99"/>
    <w:semiHidden/>
    <w:unhideWhenUsed/>
    <w:rsid w:val="00F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73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eate.arduino.cc/projecthub/jrance/super-mario-theme-song-w-piezo-buzzer-and-arduino-1cc2e4" TargetMode="External"/><Relationship Id="rId5" Type="http://schemas.openxmlformats.org/officeDocument/2006/relationships/hyperlink" Target="about:blank" TargetMode="Externa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Bianchi</dc:creator>
  <cp:keywords/>
  <dc:description/>
  <cp:lastModifiedBy>Brian Bianchi</cp:lastModifiedBy>
  <cp:revision>4</cp:revision>
  <dcterms:created xsi:type="dcterms:W3CDTF">2020-11-24T22:26:00Z</dcterms:created>
  <dcterms:modified xsi:type="dcterms:W3CDTF">2020-11-25T16:11:00Z</dcterms:modified>
</cp:coreProperties>
</file>